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58350" w14:textId="77777777" w:rsidR="00D33460" w:rsidRPr="00452801" w:rsidRDefault="00D33460" w:rsidP="00987167">
      <w:pPr>
        <w:numPr>
          <w:ilvl w:val="0"/>
          <w:numId w:val="2"/>
        </w:numPr>
        <w:tabs>
          <w:tab w:val="left" w:pos="360"/>
        </w:tabs>
        <w:spacing w:after="0" w:line="240" w:lineRule="auto"/>
        <w:ind w:hanging="720"/>
        <w:rPr>
          <w:rFonts w:asciiTheme="majorBidi" w:eastAsiaTheme="minorHAnsi" w:hAnsiTheme="majorBidi" w:cstheme="majorBidi"/>
          <w:b/>
          <w:bCs/>
          <w:sz w:val="28"/>
        </w:rPr>
      </w:pPr>
      <w:bookmarkStart w:id="0" w:name="_Hlk510006355"/>
      <w:r w:rsidRPr="00452801">
        <w:rPr>
          <w:rFonts w:asciiTheme="majorBidi" w:eastAsiaTheme="minorHAnsi" w:hAnsiTheme="majorBidi" w:cstheme="majorBidi"/>
          <w:b/>
          <w:bCs/>
          <w:sz w:val="28"/>
          <w:cs/>
        </w:rPr>
        <w:t>นโยบายและภาพรวมการประกอบธุรกิจ</w:t>
      </w:r>
    </w:p>
    <w:p w14:paraId="69C15EA1" w14:textId="77777777" w:rsidR="00D33460" w:rsidRPr="00452801" w:rsidRDefault="00D33460" w:rsidP="00987167">
      <w:pPr>
        <w:numPr>
          <w:ilvl w:val="1"/>
          <w:numId w:val="2"/>
        </w:numPr>
        <w:tabs>
          <w:tab w:val="left" w:pos="720"/>
        </w:tabs>
        <w:spacing w:after="0" w:line="240" w:lineRule="auto"/>
        <w:ind w:hanging="1080"/>
        <w:rPr>
          <w:rFonts w:asciiTheme="majorBidi" w:eastAsiaTheme="minorHAnsi" w:hAnsiTheme="majorBidi" w:cstheme="majorBidi"/>
          <w:b/>
          <w:bCs/>
          <w:sz w:val="28"/>
        </w:rPr>
      </w:pPr>
      <w:r w:rsidRPr="00452801">
        <w:rPr>
          <w:rFonts w:asciiTheme="majorBidi" w:eastAsiaTheme="minorHAnsi" w:hAnsiTheme="majorBidi" w:cstheme="majorBidi"/>
          <w:b/>
          <w:bCs/>
          <w:sz w:val="28"/>
          <w:cs/>
        </w:rPr>
        <w:t>วิสัยทัศน์ พันธกิจ และเป้าหมาย</w:t>
      </w:r>
    </w:p>
    <w:p w14:paraId="44DC7578" w14:textId="77777777" w:rsidR="00386E08" w:rsidRPr="00452801" w:rsidRDefault="00386E08" w:rsidP="00386E08">
      <w:pPr>
        <w:spacing w:after="0" w:line="240" w:lineRule="auto"/>
        <w:ind w:firstLine="720"/>
        <w:rPr>
          <w:rFonts w:asciiTheme="majorBidi" w:eastAsiaTheme="minorHAnsi" w:hAnsiTheme="majorBidi" w:cstheme="majorBidi"/>
          <w:b/>
          <w:bCs/>
          <w:sz w:val="28"/>
        </w:rPr>
      </w:pPr>
      <w:r w:rsidRPr="00452801">
        <w:rPr>
          <w:rFonts w:asciiTheme="majorBidi" w:eastAsiaTheme="minorHAnsi" w:hAnsiTheme="majorBidi" w:cstheme="majorBidi"/>
          <w:b/>
          <w:bCs/>
          <w:sz w:val="28"/>
          <w:cs/>
        </w:rPr>
        <w:t>วิสัยทัศน์</w:t>
      </w:r>
    </w:p>
    <w:p w14:paraId="5893524F" w14:textId="374BA68E" w:rsidR="00386E08" w:rsidRPr="00452801" w:rsidRDefault="00386E08" w:rsidP="00386E08">
      <w:pPr>
        <w:spacing w:after="0" w:line="240" w:lineRule="auto"/>
        <w:ind w:firstLine="720"/>
        <w:jc w:val="thaiDistribute"/>
        <w:rPr>
          <w:rFonts w:asciiTheme="majorBidi" w:eastAsiaTheme="minorHAnsi" w:hAnsiTheme="majorBidi" w:cs="Angsana New"/>
          <w:sz w:val="28"/>
        </w:rPr>
      </w:pPr>
      <w:r w:rsidRPr="00452801">
        <w:rPr>
          <w:rFonts w:asciiTheme="majorBidi" w:eastAsiaTheme="minorHAnsi" w:hAnsiTheme="majorBidi" w:cs="Angsana New"/>
          <w:sz w:val="28"/>
          <w:cs/>
        </w:rPr>
        <w:t>เราจะเป็นผู้ริเริ่มสรรค์สร้างรูปแบบการใช้ชีวิตอย่างเป็นเอกลักษณ์ ละเอียดอ่อนกับทุกความต้องการของลูกค้า และสร้างสังคมแวดล้อมให้น่าอยู่ไปพร้อมกัน</w:t>
      </w:r>
    </w:p>
    <w:p w14:paraId="6C4162C2" w14:textId="77777777" w:rsidR="00386E08" w:rsidRPr="00452801" w:rsidRDefault="00386E08" w:rsidP="00386E08">
      <w:pPr>
        <w:spacing w:after="0" w:line="240" w:lineRule="auto"/>
        <w:ind w:firstLine="720"/>
        <w:jc w:val="thaiDistribute"/>
        <w:rPr>
          <w:rFonts w:asciiTheme="majorBidi" w:eastAsiaTheme="minorHAnsi" w:hAnsiTheme="majorBidi" w:cstheme="majorBidi"/>
          <w:sz w:val="16"/>
          <w:szCs w:val="16"/>
        </w:rPr>
      </w:pPr>
    </w:p>
    <w:p w14:paraId="26C9991C" w14:textId="77777777" w:rsidR="00386E08" w:rsidRPr="00452801" w:rsidRDefault="00386E08" w:rsidP="00386E08">
      <w:pPr>
        <w:spacing w:after="0" w:line="240" w:lineRule="auto"/>
        <w:ind w:firstLine="720"/>
        <w:jc w:val="thaiDistribute"/>
        <w:rPr>
          <w:rFonts w:asciiTheme="majorBidi" w:eastAsiaTheme="minorHAnsi" w:hAnsiTheme="majorBidi" w:cstheme="majorBidi"/>
          <w:b/>
          <w:bCs/>
          <w:sz w:val="28"/>
        </w:rPr>
      </w:pPr>
      <w:r w:rsidRPr="00452801">
        <w:rPr>
          <w:rFonts w:asciiTheme="majorBidi" w:eastAsiaTheme="minorHAnsi" w:hAnsiTheme="majorBidi" w:cstheme="majorBidi"/>
          <w:b/>
          <w:bCs/>
          <w:sz w:val="28"/>
          <w:cs/>
        </w:rPr>
        <w:t>พันธกิจ</w:t>
      </w:r>
    </w:p>
    <w:p w14:paraId="1F039D0B" w14:textId="77777777" w:rsidR="00386E08" w:rsidRPr="00452801" w:rsidRDefault="00386E08" w:rsidP="00386E08">
      <w:pPr>
        <w:numPr>
          <w:ilvl w:val="0"/>
          <w:numId w:val="6"/>
        </w:numPr>
        <w:tabs>
          <w:tab w:val="left" w:pos="1080"/>
        </w:tabs>
        <w:spacing w:after="0" w:line="240" w:lineRule="auto"/>
        <w:ind w:left="0" w:firstLine="720"/>
        <w:jc w:val="thaiDistribute"/>
        <w:rPr>
          <w:rFonts w:asciiTheme="majorBidi" w:eastAsiaTheme="minorHAnsi" w:hAnsiTheme="majorBidi" w:cstheme="majorBidi"/>
          <w:sz w:val="28"/>
        </w:rPr>
      </w:pPr>
      <w:r w:rsidRPr="00452801">
        <w:rPr>
          <w:rFonts w:asciiTheme="majorBidi" w:eastAsiaTheme="minorHAnsi" w:hAnsiTheme="majorBidi" w:cstheme="majorBidi" w:hint="cs"/>
          <w:sz w:val="28"/>
          <w:cs/>
        </w:rPr>
        <w:t>ตอบโจทย์ความต้องการที่เกินความคาดหวังของลูกค้า</w:t>
      </w:r>
    </w:p>
    <w:p w14:paraId="68AC689D" w14:textId="77777777" w:rsidR="00386E08" w:rsidRPr="00452801" w:rsidRDefault="00386E08" w:rsidP="00386E08">
      <w:pPr>
        <w:numPr>
          <w:ilvl w:val="0"/>
          <w:numId w:val="6"/>
        </w:numPr>
        <w:tabs>
          <w:tab w:val="left" w:pos="1080"/>
        </w:tabs>
        <w:spacing w:after="0" w:line="240" w:lineRule="auto"/>
        <w:ind w:left="0" w:firstLine="720"/>
        <w:jc w:val="thaiDistribute"/>
        <w:rPr>
          <w:rFonts w:asciiTheme="majorBidi" w:eastAsiaTheme="minorHAnsi" w:hAnsiTheme="majorBidi" w:cstheme="majorBidi"/>
          <w:sz w:val="28"/>
        </w:rPr>
      </w:pPr>
      <w:r w:rsidRPr="00452801">
        <w:rPr>
          <w:rFonts w:asciiTheme="majorBidi" w:eastAsiaTheme="minorHAnsi" w:hAnsiTheme="majorBidi" w:cstheme="majorBidi" w:hint="cs"/>
          <w:sz w:val="28"/>
          <w:cs/>
        </w:rPr>
        <w:t>ใส่ใจลูกค้าและยึดถือเป็นค่านิยมองค์กร</w:t>
      </w:r>
    </w:p>
    <w:p w14:paraId="39364306" w14:textId="77777777" w:rsidR="00386E08" w:rsidRPr="00452801" w:rsidRDefault="00386E08" w:rsidP="00386E08">
      <w:pPr>
        <w:numPr>
          <w:ilvl w:val="0"/>
          <w:numId w:val="6"/>
        </w:numPr>
        <w:tabs>
          <w:tab w:val="left" w:pos="1080"/>
        </w:tabs>
        <w:spacing w:after="0" w:line="240" w:lineRule="auto"/>
        <w:ind w:left="0" w:firstLine="720"/>
        <w:jc w:val="thaiDistribute"/>
        <w:rPr>
          <w:rFonts w:asciiTheme="majorBidi" w:eastAsiaTheme="minorHAnsi" w:hAnsiTheme="majorBidi" w:cstheme="majorBidi"/>
          <w:sz w:val="28"/>
        </w:rPr>
      </w:pPr>
      <w:r w:rsidRPr="00452801">
        <w:rPr>
          <w:rFonts w:asciiTheme="majorBidi" w:eastAsiaTheme="minorHAnsi" w:hAnsiTheme="majorBidi" w:cstheme="majorBidi" w:hint="cs"/>
          <w:sz w:val="28"/>
          <w:cs/>
        </w:rPr>
        <w:t>พัฒนาบุคลากร กระบวนการ และ ระบบงานให้มีศักยภาพเพิ่มขึ้นอย่างต่อเนื่อง</w:t>
      </w:r>
    </w:p>
    <w:p w14:paraId="71B61DE9" w14:textId="77777777" w:rsidR="00386E08" w:rsidRPr="00452801" w:rsidRDefault="00386E08" w:rsidP="00386E08">
      <w:pPr>
        <w:numPr>
          <w:ilvl w:val="0"/>
          <w:numId w:val="6"/>
        </w:numPr>
        <w:tabs>
          <w:tab w:val="left" w:pos="1080"/>
        </w:tabs>
        <w:spacing w:after="0" w:line="240" w:lineRule="auto"/>
        <w:ind w:left="0" w:firstLine="720"/>
        <w:jc w:val="thaiDistribute"/>
        <w:rPr>
          <w:rFonts w:asciiTheme="majorBidi" w:eastAsiaTheme="minorHAnsi" w:hAnsiTheme="majorBidi" w:cstheme="majorBidi"/>
          <w:sz w:val="28"/>
        </w:rPr>
      </w:pPr>
      <w:r w:rsidRPr="00452801">
        <w:rPr>
          <w:rFonts w:asciiTheme="majorBidi" w:eastAsiaTheme="minorHAnsi" w:hAnsiTheme="majorBidi" w:cstheme="majorBidi" w:hint="cs"/>
          <w:sz w:val="28"/>
          <w:cs/>
        </w:rPr>
        <w:t>สภาพแวดล้อมของชุมชนในพื้นที่ที่โครงการตั้งอยู่ได้รับการใส่ใจพัฒนา</w:t>
      </w:r>
    </w:p>
    <w:p w14:paraId="0E9DA714" w14:textId="72A66096" w:rsidR="00D33460" w:rsidRPr="00452801" w:rsidRDefault="00386E08" w:rsidP="00386E08">
      <w:pPr>
        <w:numPr>
          <w:ilvl w:val="0"/>
          <w:numId w:val="6"/>
        </w:numPr>
        <w:tabs>
          <w:tab w:val="left" w:pos="1080"/>
        </w:tabs>
        <w:spacing w:after="0" w:line="240" w:lineRule="auto"/>
        <w:ind w:left="0" w:firstLine="720"/>
        <w:jc w:val="thaiDistribute"/>
        <w:rPr>
          <w:rFonts w:asciiTheme="majorBidi" w:eastAsiaTheme="minorHAnsi" w:hAnsiTheme="majorBidi" w:cstheme="majorBidi"/>
          <w:sz w:val="28"/>
        </w:rPr>
      </w:pPr>
      <w:r w:rsidRPr="00452801">
        <w:rPr>
          <w:rFonts w:asciiTheme="majorBidi" w:eastAsiaTheme="minorHAnsi" w:hAnsiTheme="majorBidi" w:cstheme="majorBidi" w:hint="cs"/>
          <w:sz w:val="28"/>
          <w:cs/>
        </w:rPr>
        <w:t>ดำเนินธุรกิจภายใต้หลักธรรมาภิบาลที่คำนึงถึงผู้มีส่วนได้ส่วนเสียทั้งหมด</w:t>
      </w:r>
    </w:p>
    <w:p w14:paraId="511F690E" w14:textId="77777777" w:rsidR="00D33460" w:rsidRPr="00452801" w:rsidRDefault="00D33460" w:rsidP="00577815">
      <w:pPr>
        <w:spacing w:after="0" w:line="240" w:lineRule="auto"/>
        <w:ind w:firstLine="720"/>
        <w:jc w:val="thaiDistribute"/>
        <w:rPr>
          <w:rFonts w:asciiTheme="majorBidi" w:eastAsiaTheme="minorHAnsi" w:hAnsiTheme="majorBidi" w:cstheme="majorBidi"/>
          <w:sz w:val="16"/>
          <w:szCs w:val="16"/>
        </w:rPr>
      </w:pPr>
    </w:p>
    <w:p w14:paraId="3D0E202B" w14:textId="15308F55" w:rsidR="00D33460" w:rsidRPr="00452801" w:rsidRDefault="00D33460" w:rsidP="00577815">
      <w:pPr>
        <w:spacing w:after="0" w:line="240" w:lineRule="auto"/>
        <w:ind w:firstLine="720"/>
        <w:jc w:val="thaiDistribute"/>
        <w:rPr>
          <w:rFonts w:asciiTheme="majorBidi" w:eastAsiaTheme="minorHAnsi" w:hAnsiTheme="majorBidi" w:cstheme="majorBidi"/>
          <w:b/>
          <w:bCs/>
          <w:sz w:val="28"/>
        </w:rPr>
      </w:pPr>
      <w:r w:rsidRPr="00452801">
        <w:rPr>
          <w:rFonts w:asciiTheme="majorBidi" w:eastAsiaTheme="minorHAnsi" w:hAnsiTheme="majorBidi" w:cstheme="majorBidi"/>
          <w:b/>
          <w:bCs/>
          <w:sz w:val="28"/>
          <w:cs/>
        </w:rPr>
        <w:t>ค่านิยมองค์กร</w:t>
      </w:r>
    </w:p>
    <w:p w14:paraId="61F4E28B" w14:textId="77777777" w:rsidR="00D33460" w:rsidRPr="00452801" w:rsidRDefault="00D33460" w:rsidP="00577815">
      <w:pPr>
        <w:numPr>
          <w:ilvl w:val="0"/>
          <w:numId w:val="4"/>
        </w:numPr>
        <w:tabs>
          <w:tab w:val="left" w:pos="1080"/>
        </w:tabs>
        <w:spacing w:after="0" w:line="240" w:lineRule="auto"/>
        <w:ind w:hanging="2127"/>
        <w:jc w:val="thaiDistribute"/>
        <w:rPr>
          <w:rFonts w:asciiTheme="majorBidi" w:eastAsiaTheme="minorHAnsi" w:hAnsiTheme="majorBidi" w:cstheme="majorBidi"/>
          <w:sz w:val="28"/>
        </w:rPr>
      </w:pPr>
      <w:r w:rsidRPr="00452801">
        <w:rPr>
          <w:rFonts w:asciiTheme="majorBidi" w:eastAsiaTheme="minorHAnsi" w:hAnsiTheme="majorBidi" w:cstheme="majorBidi"/>
          <w:sz w:val="28"/>
          <w:cs/>
        </w:rPr>
        <w:t>ความเป็นทีมร่วมแรงร่วมใจ</w:t>
      </w:r>
    </w:p>
    <w:p w14:paraId="0AA3CEEF" w14:textId="77777777" w:rsidR="00D33460" w:rsidRPr="00452801" w:rsidRDefault="00D33460" w:rsidP="00577815">
      <w:pPr>
        <w:numPr>
          <w:ilvl w:val="0"/>
          <w:numId w:val="4"/>
        </w:numPr>
        <w:tabs>
          <w:tab w:val="left" w:pos="1080"/>
        </w:tabs>
        <w:spacing w:after="0" w:line="240" w:lineRule="auto"/>
        <w:ind w:hanging="2127"/>
        <w:jc w:val="thaiDistribute"/>
        <w:rPr>
          <w:rFonts w:asciiTheme="majorBidi" w:eastAsiaTheme="minorHAnsi" w:hAnsiTheme="majorBidi" w:cstheme="majorBidi"/>
          <w:sz w:val="28"/>
        </w:rPr>
      </w:pPr>
      <w:r w:rsidRPr="00452801">
        <w:rPr>
          <w:rFonts w:asciiTheme="majorBidi" w:eastAsiaTheme="minorHAnsi" w:hAnsiTheme="majorBidi" w:cstheme="majorBidi"/>
          <w:sz w:val="28"/>
          <w:cs/>
        </w:rPr>
        <w:t>การบริการด้วยใจและใส่ใจในรายละเอียด</w:t>
      </w:r>
    </w:p>
    <w:p w14:paraId="49465188" w14:textId="77777777" w:rsidR="00D33460" w:rsidRPr="00452801" w:rsidRDefault="00D33460" w:rsidP="00577815">
      <w:pPr>
        <w:numPr>
          <w:ilvl w:val="0"/>
          <w:numId w:val="4"/>
        </w:numPr>
        <w:tabs>
          <w:tab w:val="left" w:pos="1080"/>
        </w:tabs>
        <w:spacing w:after="0" w:line="240" w:lineRule="auto"/>
        <w:ind w:hanging="2127"/>
        <w:jc w:val="thaiDistribute"/>
        <w:rPr>
          <w:rFonts w:asciiTheme="majorBidi" w:eastAsiaTheme="minorHAnsi" w:hAnsiTheme="majorBidi" w:cstheme="majorBidi"/>
          <w:sz w:val="28"/>
        </w:rPr>
      </w:pPr>
      <w:r w:rsidRPr="00452801">
        <w:rPr>
          <w:rFonts w:asciiTheme="majorBidi" w:eastAsiaTheme="minorHAnsi" w:hAnsiTheme="majorBidi" w:cstheme="majorBidi"/>
          <w:sz w:val="28"/>
          <w:cs/>
        </w:rPr>
        <w:t>ความไว้ใจและความโปร่งใส</w:t>
      </w:r>
    </w:p>
    <w:p w14:paraId="29B2BCC7" w14:textId="77777777" w:rsidR="00D33460" w:rsidRPr="00452801" w:rsidRDefault="00D33460" w:rsidP="00577815">
      <w:pPr>
        <w:numPr>
          <w:ilvl w:val="0"/>
          <w:numId w:val="4"/>
        </w:numPr>
        <w:tabs>
          <w:tab w:val="left" w:pos="1080"/>
        </w:tabs>
        <w:spacing w:after="0" w:line="240" w:lineRule="auto"/>
        <w:ind w:hanging="2127"/>
        <w:jc w:val="thaiDistribute"/>
        <w:rPr>
          <w:rFonts w:asciiTheme="majorBidi" w:eastAsiaTheme="minorHAnsi" w:hAnsiTheme="majorBidi" w:cstheme="majorBidi"/>
          <w:sz w:val="28"/>
        </w:rPr>
      </w:pPr>
      <w:r w:rsidRPr="00452801">
        <w:rPr>
          <w:rFonts w:asciiTheme="majorBidi" w:eastAsiaTheme="minorHAnsi" w:hAnsiTheme="majorBidi" w:cstheme="majorBidi"/>
          <w:sz w:val="28"/>
          <w:cs/>
        </w:rPr>
        <w:t>การปรับตัวและความสร้างสรรค์</w:t>
      </w:r>
    </w:p>
    <w:p w14:paraId="4900E71F" w14:textId="77777777" w:rsidR="00D33460" w:rsidRPr="00452801" w:rsidRDefault="00D33460" w:rsidP="00577815">
      <w:pPr>
        <w:numPr>
          <w:ilvl w:val="0"/>
          <w:numId w:val="4"/>
        </w:numPr>
        <w:tabs>
          <w:tab w:val="left" w:pos="1080"/>
        </w:tabs>
        <w:spacing w:after="0" w:line="240" w:lineRule="auto"/>
        <w:ind w:hanging="2127"/>
        <w:jc w:val="thaiDistribute"/>
        <w:rPr>
          <w:rFonts w:asciiTheme="majorBidi" w:eastAsiaTheme="minorHAnsi" w:hAnsiTheme="majorBidi" w:cstheme="majorBidi"/>
          <w:sz w:val="28"/>
        </w:rPr>
      </w:pPr>
      <w:r w:rsidRPr="00452801">
        <w:rPr>
          <w:rFonts w:asciiTheme="majorBidi" w:eastAsiaTheme="minorHAnsi" w:hAnsiTheme="majorBidi" w:cstheme="majorBidi"/>
          <w:sz w:val="28"/>
          <w:cs/>
        </w:rPr>
        <w:t>การมุ่งมั่นผลสำเร็จ</w:t>
      </w:r>
    </w:p>
    <w:p w14:paraId="0B289D73" w14:textId="77777777" w:rsidR="00D33460" w:rsidRPr="005C3027" w:rsidRDefault="00D33460" w:rsidP="00577815">
      <w:pPr>
        <w:spacing w:after="0" w:line="240" w:lineRule="auto"/>
        <w:ind w:firstLine="720"/>
        <w:jc w:val="thaiDistribute"/>
        <w:rPr>
          <w:rFonts w:asciiTheme="majorBidi" w:eastAsiaTheme="minorHAnsi" w:hAnsiTheme="majorBidi" w:cstheme="majorBidi"/>
          <w:color w:val="ED7D31" w:themeColor="accent2"/>
          <w:sz w:val="16"/>
          <w:szCs w:val="16"/>
        </w:rPr>
      </w:pPr>
    </w:p>
    <w:p w14:paraId="42AF7F61" w14:textId="79F6C676" w:rsidR="00D33460" w:rsidRPr="00D33460" w:rsidRDefault="00D33460" w:rsidP="00577815">
      <w:pPr>
        <w:spacing w:after="0" w:line="240" w:lineRule="auto"/>
        <w:ind w:firstLine="720"/>
        <w:jc w:val="thaiDistribute"/>
        <w:rPr>
          <w:rFonts w:asciiTheme="majorBidi" w:eastAsiaTheme="minorHAnsi" w:hAnsiTheme="majorBidi" w:cstheme="majorBidi"/>
          <w:b/>
          <w:bCs/>
          <w:sz w:val="28"/>
        </w:rPr>
      </w:pPr>
      <w:r w:rsidRPr="00D33460">
        <w:rPr>
          <w:rFonts w:asciiTheme="majorBidi" w:eastAsiaTheme="minorHAnsi" w:hAnsiTheme="majorBidi" w:cstheme="majorBidi"/>
          <w:b/>
          <w:bCs/>
          <w:sz w:val="28"/>
          <w:cs/>
        </w:rPr>
        <w:t>เป้าหมายและกลยุทธ์ในการดำเนินธุรกิจ</w:t>
      </w:r>
    </w:p>
    <w:p w14:paraId="029597B3" w14:textId="259292D7" w:rsidR="00D33460" w:rsidRPr="00452801" w:rsidRDefault="00D33460" w:rsidP="00577815">
      <w:pPr>
        <w:tabs>
          <w:tab w:val="left" w:pos="1080"/>
        </w:tabs>
        <w:spacing w:after="0" w:line="240" w:lineRule="auto"/>
        <w:ind w:firstLine="720"/>
        <w:jc w:val="thaiDistribute"/>
        <w:rPr>
          <w:rFonts w:asciiTheme="majorBidi" w:eastAsiaTheme="minorHAnsi" w:hAnsiTheme="majorBidi" w:cstheme="majorBidi"/>
          <w:sz w:val="28"/>
        </w:rPr>
      </w:pPr>
      <w:r w:rsidRPr="00452801">
        <w:rPr>
          <w:rFonts w:asciiTheme="majorBidi" w:eastAsiaTheme="minorHAnsi" w:hAnsiTheme="majorBidi" w:cstheme="majorBidi"/>
          <w:sz w:val="28"/>
          <w:cs/>
        </w:rPr>
        <w:t>ขยายฐานธุรกิจหลักด้วยการนำเสนอผลิตภัณฑ์ที่หลากหลายยิ่งขึ้น</w:t>
      </w:r>
      <w:r w:rsidR="00CF0611" w:rsidRPr="00452801">
        <w:rPr>
          <w:rFonts w:asciiTheme="majorBidi" w:eastAsiaTheme="minorHAnsi" w:hAnsiTheme="majorBidi" w:cstheme="majorBidi" w:hint="cs"/>
          <w:sz w:val="28"/>
          <w:cs/>
        </w:rPr>
        <w:t>บนทำเลศักยภาพ</w:t>
      </w:r>
      <w:r w:rsidRPr="00452801">
        <w:rPr>
          <w:rFonts w:asciiTheme="majorBidi" w:eastAsiaTheme="minorHAnsi" w:hAnsiTheme="majorBidi" w:cstheme="majorBidi"/>
          <w:sz w:val="28"/>
          <w:cs/>
        </w:rPr>
        <w:t xml:space="preserve"> </w:t>
      </w:r>
      <w:r w:rsidR="00CF0611" w:rsidRPr="00452801">
        <w:rPr>
          <w:rFonts w:asciiTheme="majorBidi" w:eastAsiaTheme="minorHAnsi" w:hAnsiTheme="majorBidi" w:cstheme="majorBidi" w:hint="cs"/>
          <w:sz w:val="28"/>
          <w:cs/>
        </w:rPr>
        <w:t>รวมทั้ง</w:t>
      </w:r>
      <w:r w:rsidRPr="00452801">
        <w:rPr>
          <w:rFonts w:asciiTheme="majorBidi" w:eastAsiaTheme="minorHAnsi" w:hAnsiTheme="majorBidi" w:cstheme="majorBidi"/>
          <w:sz w:val="28"/>
          <w:cs/>
        </w:rPr>
        <w:t>การพัฒนารูปแบบธุรกิจแบบใหม่</w:t>
      </w:r>
      <w:r w:rsidR="00CF0611" w:rsidRPr="00452801">
        <w:rPr>
          <w:rFonts w:asciiTheme="majorBidi" w:eastAsiaTheme="minorHAnsi" w:hAnsiTheme="majorBidi" w:cstheme="majorBidi" w:hint="cs"/>
          <w:sz w:val="28"/>
          <w:cs/>
        </w:rPr>
        <w:t>และ</w:t>
      </w:r>
      <w:r w:rsidRPr="00452801">
        <w:rPr>
          <w:rFonts w:asciiTheme="majorBidi" w:eastAsiaTheme="minorHAnsi" w:hAnsiTheme="majorBidi" w:cstheme="majorBidi"/>
          <w:sz w:val="28"/>
          <w:cs/>
        </w:rPr>
        <w:t>เสริมกำลังกันระหว่างธุรกิจอสังหาริมทรัพย์เพื่อขาย/เช่า รวมถึงธุรกิจของบริษัทย่อยอย่างสนามกอล์ฟ</w:t>
      </w:r>
      <w:r w:rsidR="00CF0611" w:rsidRPr="00452801">
        <w:rPr>
          <w:rFonts w:asciiTheme="majorBidi" w:eastAsiaTheme="minorHAnsi" w:hAnsiTheme="majorBidi" w:cstheme="majorBidi" w:hint="cs"/>
          <w:sz w:val="28"/>
          <w:cs/>
        </w:rPr>
        <w:t xml:space="preserve">และธุรกิจอื่นๆ </w:t>
      </w:r>
      <w:r w:rsidRPr="00452801">
        <w:rPr>
          <w:rFonts w:asciiTheme="majorBidi" w:eastAsiaTheme="minorHAnsi" w:hAnsiTheme="majorBidi" w:cstheme="majorBidi"/>
          <w:sz w:val="28"/>
          <w:cs/>
        </w:rPr>
        <w:t>เพื่อให้เกิดประสิทธิภาพทางธุรกิจสูงที่สุด</w:t>
      </w:r>
    </w:p>
    <w:p w14:paraId="74CA8081" w14:textId="565DC1DF" w:rsidR="00D33460" w:rsidRPr="00452801" w:rsidRDefault="00CF0611" w:rsidP="005B7043">
      <w:pPr>
        <w:tabs>
          <w:tab w:val="left" w:pos="1080"/>
        </w:tabs>
        <w:spacing w:after="0" w:line="240" w:lineRule="auto"/>
        <w:ind w:firstLine="720"/>
        <w:jc w:val="thaiDistribute"/>
        <w:rPr>
          <w:rFonts w:asciiTheme="majorBidi" w:eastAsiaTheme="minorHAnsi" w:hAnsiTheme="majorBidi" w:cstheme="majorBidi"/>
          <w:sz w:val="28"/>
        </w:rPr>
      </w:pPr>
      <w:r w:rsidRPr="00452801">
        <w:rPr>
          <w:rFonts w:asciiTheme="majorBidi" w:eastAsiaTheme="minorHAnsi" w:hAnsiTheme="majorBidi" w:cstheme="majorBidi" w:hint="cs"/>
          <w:sz w:val="28"/>
          <w:cs/>
        </w:rPr>
        <w:t>เรายังมุ่งเน้น</w:t>
      </w:r>
      <w:r w:rsidR="00D33460" w:rsidRPr="00452801">
        <w:rPr>
          <w:rFonts w:asciiTheme="majorBidi" w:eastAsiaTheme="minorHAnsi" w:hAnsiTheme="majorBidi" w:cstheme="majorBidi"/>
          <w:sz w:val="28"/>
          <w:cs/>
        </w:rPr>
        <w:t>พัฒนาคุณภาพสินค้าและบริการอย่างต่อเนื่อง</w:t>
      </w:r>
      <w:r w:rsidRPr="00452801">
        <w:rPr>
          <w:rFonts w:asciiTheme="majorBidi" w:eastAsiaTheme="minorHAnsi" w:hAnsiTheme="majorBidi" w:cstheme="majorBidi" w:hint="cs"/>
          <w:sz w:val="28"/>
          <w:cs/>
        </w:rPr>
        <w:t xml:space="preserve"> นำเสนอนวัตกรรมใหม่ในการใช้ชีวิตที่อบอุ่น</w:t>
      </w:r>
      <w:r w:rsidR="00D33460" w:rsidRPr="00452801">
        <w:rPr>
          <w:rFonts w:asciiTheme="majorBidi" w:eastAsiaTheme="minorHAnsi" w:hAnsiTheme="majorBidi" w:cstheme="majorBidi"/>
          <w:sz w:val="28"/>
          <w:cs/>
        </w:rPr>
        <w:t xml:space="preserve"> เพื่อสร้างความเชื่อมั่นและความพึงพอใจสูงสุดให้แก่ลูกค้าและสร้างแบรนด์อีสเทอร์นสตาร์ให้เป็นที่รู้จักและไว้วางใจในวงกว้าง</w:t>
      </w:r>
      <w:r w:rsidR="002A2B12" w:rsidRPr="00452801">
        <w:rPr>
          <w:rFonts w:asciiTheme="majorBidi" w:eastAsiaTheme="minorHAnsi" w:hAnsiTheme="majorBidi" w:cstheme="majorBidi" w:hint="cs"/>
          <w:sz w:val="28"/>
          <w:cs/>
        </w:rPr>
        <w:t xml:space="preserve"> รวมทั้ง </w:t>
      </w:r>
      <w:r w:rsidR="00D33460" w:rsidRPr="00452801">
        <w:rPr>
          <w:rFonts w:asciiTheme="majorBidi" w:eastAsiaTheme="minorHAnsi" w:hAnsiTheme="majorBidi" w:cstheme="majorBidi"/>
          <w:sz w:val="28"/>
          <w:cs/>
        </w:rPr>
        <w:t>สร้างรากฐานความเข้มแข็งภายในองค์กรทั้งในแง่กระบวนการสรรหาและพัฒนาบุคลากร</w:t>
      </w:r>
      <w:r w:rsidR="00406CDE" w:rsidRPr="00452801">
        <w:rPr>
          <w:rFonts w:asciiTheme="majorBidi" w:eastAsiaTheme="minorHAnsi" w:hAnsiTheme="majorBidi" w:cstheme="majorBidi" w:hint="cs"/>
          <w:sz w:val="28"/>
          <w:cs/>
        </w:rPr>
        <w:t xml:space="preserve"> เพื่อการเติบโตอย่างมั่นคงและยั่งยืน</w:t>
      </w:r>
    </w:p>
    <w:p w14:paraId="17B0C7A8" w14:textId="77777777" w:rsidR="00D33460" w:rsidRPr="00452801" w:rsidRDefault="00D33460" w:rsidP="00577815">
      <w:pPr>
        <w:spacing w:after="0" w:line="240" w:lineRule="auto"/>
        <w:ind w:firstLine="720"/>
        <w:jc w:val="thaiDistribute"/>
        <w:rPr>
          <w:rFonts w:asciiTheme="majorBidi" w:eastAsiaTheme="minorHAnsi" w:hAnsiTheme="majorBidi" w:cstheme="majorBidi"/>
          <w:b/>
          <w:bCs/>
          <w:sz w:val="16"/>
          <w:szCs w:val="16"/>
        </w:rPr>
      </w:pPr>
    </w:p>
    <w:p w14:paraId="73E835FE" w14:textId="77777777" w:rsidR="00D33460" w:rsidRPr="00452801" w:rsidRDefault="00D33460" w:rsidP="00577815">
      <w:pPr>
        <w:spacing w:after="0" w:line="240" w:lineRule="auto"/>
        <w:ind w:firstLine="720"/>
        <w:jc w:val="thaiDistribute"/>
        <w:rPr>
          <w:rFonts w:asciiTheme="majorBidi" w:eastAsiaTheme="minorHAnsi" w:hAnsiTheme="majorBidi" w:cstheme="majorBidi"/>
          <w:b/>
          <w:bCs/>
          <w:sz w:val="28"/>
        </w:rPr>
      </w:pPr>
      <w:r w:rsidRPr="00452801">
        <w:rPr>
          <w:rFonts w:asciiTheme="majorBidi" w:eastAsiaTheme="minorHAnsi" w:hAnsiTheme="majorBidi" w:cstheme="majorBidi"/>
          <w:b/>
          <w:bCs/>
          <w:sz w:val="28"/>
          <w:cs/>
        </w:rPr>
        <w:t>การวัดผลความสำเร็จตามกลยุทธ์</w:t>
      </w:r>
    </w:p>
    <w:p w14:paraId="2E6C59CB" w14:textId="3C3A0FE0" w:rsidR="00D33460" w:rsidRPr="00452801" w:rsidRDefault="00D33460" w:rsidP="00577815">
      <w:pPr>
        <w:spacing w:after="0" w:line="240" w:lineRule="auto"/>
        <w:ind w:firstLine="720"/>
        <w:jc w:val="thaiDistribute"/>
        <w:rPr>
          <w:rFonts w:asciiTheme="majorBidi" w:eastAsiaTheme="minorHAnsi" w:hAnsiTheme="majorBidi" w:cstheme="majorBidi"/>
          <w:sz w:val="28"/>
        </w:rPr>
      </w:pPr>
      <w:r w:rsidRPr="00452801">
        <w:rPr>
          <w:rFonts w:asciiTheme="majorBidi" w:eastAsiaTheme="minorHAnsi" w:hAnsiTheme="majorBidi" w:cstheme="majorBidi"/>
          <w:sz w:val="28"/>
          <w:cs/>
        </w:rPr>
        <w:t xml:space="preserve">ทั้งนี้ เพื่อให้การดำเนินงานได้ผลสัมฤทธิ์ตามเป้าหมายและกลยุทธ์ บริษัทจึงได้มีการกำหนดตัวชี้วัด ผลการดำเนินงานที่สำคัญในระดับองค์กรและถ่ายทอดสู่ระดับหน่วยงานย่อยที่รับผิดชอบ โดยมีประเภทตัวชี้วัดหลักๆ </w:t>
      </w:r>
      <w:r w:rsidR="00406CDE" w:rsidRPr="00452801">
        <w:rPr>
          <w:rFonts w:asciiTheme="majorBidi" w:eastAsiaTheme="minorHAnsi" w:hAnsiTheme="majorBidi" w:cstheme="majorBidi" w:hint="cs"/>
          <w:sz w:val="28"/>
          <w:cs/>
        </w:rPr>
        <w:t>อาทิ</w:t>
      </w:r>
    </w:p>
    <w:p w14:paraId="6301E9D1" w14:textId="77777777" w:rsidR="007E203C" w:rsidRPr="00452801" w:rsidRDefault="007E203C" w:rsidP="007E203C">
      <w:pPr>
        <w:numPr>
          <w:ilvl w:val="1"/>
          <w:numId w:val="5"/>
        </w:numPr>
        <w:tabs>
          <w:tab w:val="left" w:pos="1080"/>
        </w:tabs>
        <w:spacing w:after="0" w:line="240" w:lineRule="auto"/>
        <w:ind w:hanging="720"/>
        <w:jc w:val="thaiDistribute"/>
        <w:rPr>
          <w:rFonts w:asciiTheme="majorBidi" w:eastAsiaTheme="minorHAnsi" w:hAnsiTheme="majorBidi" w:cstheme="majorBidi"/>
          <w:sz w:val="28"/>
        </w:rPr>
      </w:pPr>
      <w:r w:rsidRPr="00452801">
        <w:rPr>
          <w:rFonts w:asciiTheme="majorBidi" w:eastAsiaTheme="minorHAnsi" w:hAnsiTheme="majorBidi" w:cstheme="majorBidi"/>
          <w:sz w:val="28"/>
          <w:cs/>
        </w:rPr>
        <w:t>ตัวชี้วัดด้านการเงิน</w:t>
      </w:r>
      <w:r w:rsidRPr="00452801">
        <w:rPr>
          <w:rFonts w:asciiTheme="majorBidi" w:eastAsiaTheme="minorHAnsi" w:hAnsiTheme="majorBidi" w:cstheme="majorBidi" w:hint="cs"/>
          <w:sz w:val="28"/>
          <w:cs/>
        </w:rPr>
        <w:t xml:space="preserve"> เป็นการวัดผลในด้าน</w:t>
      </w:r>
      <w:r w:rsidRPr="00452801">
        <w:rPr>
          <w:rFonts w:asciiTheme="majorBidi" w:eastAsiaTheme="minorHAnsi" w:hAnsiTheme="majorBidi" w:cstheme="majorBidi"/>
          <w:sz w:val="28"/>
          <w:cs/>
        </w:rPr>
        <w:t>ยอดขาย รายได้และการ</w:t>
      </w:r>
      <w:r w:rsidRPr="00452801">
        <w:rPr>
          <w:rFonts w:asciiTheme="majorBidi" w:eastAsiaTheme="minorHAnsi" w:hAnsiTheme="majorBidi" w:cstheme="majorBidi" w:hint="cs"/>
          <w:sz w:val="28"/>
          <w:cs/>
        </w:rPr>
        <w:t xml:space="preserve">กำไร </w:t>
      </w:r>
      <w:r w:rsidRPr="00452801">
        <w:rPr>
          <w:rFonts w:asciiTheme="majorBidi" w:eastAsiaTheme="minorHAnsi" w:hAnsiTheme="majorBidi" w:cstheme="majorBidi"/>
          <w:sz w:val="28"/>
          <w:cs/>
        </w:rPr>
        <w:t xml:space="preserve"> </w:t>
      </w:r>
    </w:p>
    <w:p w14:paraId="5B73CFB7" w14:textId="77777777" w:rsidR="007E203C" w:rsidRPr="00452801" w:rsidRDefault="007E203C" w:rsidP="007E203C">
      <w:pPr>
        <w:numPr>
          <w:ilvl w:val="1"/>
          <w:numId w:val="5"/>
        </w:numPr>
        <w:tabs>
          <w:tab w:val="left" w:pos="1080"/>
        </w:tabs>
        <w:spacing w:after="0" w:line="240" w:lineRule="auto"/>
        <w:ind w:left="1080"/>
        <w:jc w:val="thaiDistribute"/>
        <w:rPr>
          <w:rFonts w:asciiTheme="majorBidi" w:eastAsiaTheme="minorHAnsi" w:hAnsiTheme="majorBidi" w:cstheme="majorBidi"/>
          <w:sz w:val="28"/>
        </w:rPr>
      </w:pPr>
      <w:r w:rsidRPr="00452801">
        <w:rPr>
          <w:rFonts w:asciiTheme="majorBidi" w:eastAsiaTheme="minorHAnsi" w:hAnsiTheme="majorBidi" w:cstheme="majorBidi"/>
          <w:sz w:val="28"/>
          <w:cs/>
        </w:rPr>
        <w:t xml:space="preserve">ตัวชี้วัดด้านความพึงพอใจของลูกค้าต่อคุณภาพสินค้าและการให้บริการ </w:t>
      </w:r>
      <w:r w:rsidRPr="00452801">
        <w:rPr>
          <w:rFonts w:asciiTheme="majorBidi" w:eastAsiaTheme="minorHAnsi" w:hAnsiTheme="majorBidi" w:cstheme="majorBidi"/>
          <w:sz w:val="28"/>
        </w:rPr>
        <w:t xml:space="preserve"> </w:t>
      </w:r>
      <w:r w:rsidRPr="00452801">
        <w:rPr>
          <w:rFonts w:asciiTheme="majorBidi" w:eastAsiaTheme="minorHAnsi" w:hAnsiTheme="majorBidi" w:cstheme="majorBidi" w:hint="cs"/>
          <w:sz w:val="28"/>
          <w:cs/>
        </w:rPr>
        <w:t>โดยวัดผลความพึงพอใจของลูกค้าในทุกช่วงการให้บริการ ตั้งแต่ วันที่เยี่ยมชมโครงการ วันที่จอง</w:t>
      </w:r>
      <w:r w:rsidRPr="00452801">
        <w:rPr>
          <w:rFonts w:asciiTheme="majorBidi" w:eastAsiaTheme="minorHAnsi" w:hAnsiTheme="majorBidi" w:cstheme="majorBidi"/>
          <w:sz w:val="28"/>
        </w:rPr>
        <w:t>/</w:t>
      </w:r>
      <w:r w:rsidRPr="00452801">
        <w:rPr>
          <w:rFonts w:asciiTheme="majorBidi" w:eastAsiaTheme="minorHAnsi" w:hAnsiTheme="majorBidi" w:cstheme="majorBidi" w:hint="cs"/>
          <w:sz w:val="28"/>
          <w:cs/>
        </w:rPr>
        <w:t>ทำสัญญา วันที่โอนกรรมสิทธิ์ จนกระทั่งการแจ้งซ่อมหลังจากโอนกรรมสิทธิ์</w:t>
      </w:r>
      <w:r w:rsidRPr="00452801">
        <w:rPr>
          <w:rFonts w:asciiTheme="majorBidi" w:eastAsiaTheme="minorHAnsi" w:hAnsiTheme="majorBidi" w:cstheme="majorBidi"/>
          <w:sz w:val="28"/>
        </w:rPr>
        <w:t xml:space="preserve"> </w:t>
      </w:r>
    </w:p>
    <w:p w14:paraId="04F482B1" w14:textId="5E19C4A1" w:rsidR="007E203C" w:rsidRPr="00452801" w:rsidRDefault="007E203C" w:rsidP="007E203C">
      <w:pPr>
        <w:numPr>
          <w:ilvl w:val="1"/>
          <w:numId w:val="5"/>
        </w:numPr>
        <w:tabs>
          <w:tab w:val="left" w:pos="1080"/>
        </w:tabs>
        <w:spacing w:after="0" w:line="240" w:lineRule="auto"/>
        <w:ind w:left="1080" w:hanging="371"/>
        <w:jc w:val="thaiDistribute"/>
        <w:rPr>
          <w:rFonts w:asciiTheme="majorBidi" w:eastAsiaTheme="minorHAnsi" w:hAnsiTheme="majorBidi" w:cstheme="majorBidi"/>
          <w:sz w:val="28"/>
        </w:rPr>
      </w:pPr>
      <w:r w:rsidRPr="00452801">
        <w:rPr>
          <w:rFonts w:asciiTheme="majorBidi" w:eastAsiaTheme="minorHAnsi" w:hAnsiTheme="majorBidi" w:cstheme="majorBidi"/>
          <w:sz w:val="28"/>
          <w:cs/>
        </w:rPr>
        <w:t xml:space="preserve">ตัวชี้วัดด้านกระบวนการ โดยวัดที่ประสิทธิภาพของการดำเนินการ </w:t>
      </w:r>
      <w:r w:rsidRPr="00452801">
        <w:rPr>
          <w:rFonts w:asciiTheme="majorBidi" w:eastAsiaTheme="minorHAnsi" w:hAnsiTheme="majorBidi" w:cstheme="majorBidi" w:hint="cs"/>
          <w:sz w:val="28"/>
          <w:cs/>
        </w:rPr>
        <w:t>โดยวัดจากความสำเร็จตามแผนงานในการพัฒนาโครงการเทียบกับแผนที่กำหนด ระยะเวลาที่ลูกค้าใช้ในการตรวจรับมอบบ้าน ความสำเร็จของการดำเนินโครงการพัฒนากระบวนการของแต่ละส่วนงาน</w:t>
      </w:r>
      <w:r w:rsidRPr="00452801">
        <w:rPr>
          <w:rFonts w:asciiTheme="majorBidi" w:eastAsiaTheme="minorHAnsi" w:hAnsiTheme="majorBidi" w:cstheme="majorBidi"/>
          <w:sz w:val="28"/>
        </w:rPr>
        <w:t xml:space="preserve"> </w:t>
      </w:r>
      <w:r w:rsidRPr="00452801">
        <w:rPr>
          <w:rFonts w:asciiTheme="majorBidi" w:eastAsiaTheme="minorHAnsi" w:hAnsiTheme="majorBidi" w:cstheme="majorBidi" w:hint="cs"/>
          <w:sz w:val="28"/>
          <w:cs/>
        </w:rPr>
        <w:t>เป็นต้น</w:t>
      </w:r>
    </w:p>
    <w:p w14:paraId="3346604C" w14:textId="77777777" w:rsidR="007E203C" w:rsidRPr="00452801" w:rsidRDefault="007E203C" w:rsidP="007E203C">
      <w:pPr>
        <w:numPr>
          <w:ilvl w:val="1"/>
          <w:numId w:val="5"/>
        </w:numPr>
        <w:tabs>
          <w:tab w:val="left" w:pos="1080"/>
        </w:tabs>
        <w:spacing w:after="0" w:line="240" w:lineRule="auto"/>
        <w:ind w:left="1134" w:hanging="425"/>
        <w:jc w:val="thaiDistribute"/>
        <w:rPr>
          <w:rFonts w:asciiTheme="majorBidi" w:eastAsiaTheme="minorHAnsi" w:hAnsiTheme="majorBidi" w:cstheme="majorBidi"/>
          <w:sz w:val="28"/>
        </w:rPr>
      </w:pPr>
      <w:r w:rsidRPr="00452801">
        <w:rPr>
          <w:rFonts w:asciiTheme="majorBidi" w:eastAsiaTheme="minorHAnsi" w:hAnsiTheme="majorBidi" w:cstheme="majorBidi"/>
          <w:sz w:val="28"/>
          <w:cs/>
        </w:rPr>
        <w:lastRenderedPageBreak/>
        <w:t xml:space="preserve">ตัวชี้วัดด้านการบุคลากร </w:t>
      </w:r>
      <w:r w:rsidRPr="00452801">
        <w:rPr>
          <w:rFonts w:asciiTheme="majorBidi" w:eastAsiaTheme="minorHAnsi" w:hAnsiTheme="majorBidi" w:cstheme="majorBidi"/>
          <w:sz w:val="28"/>
        </w:rPr>
        <w:t xml:space="preserve"> </w:t>
      </w:r>
      <w:r w:rsidRPr="00452801">
        <w:rPr>
          <w:rFonts w:asciiTheme="majorBidi" w:eastAsiaTheme="minorHAnsi" w:hAnsiTheme="majorBidi" w:cstheme="majorBidi" w:hint="cs"/>
          <w:sz w:val="28"/>
          <w:cs/>
        </w:rPr>
        <w:t>โดยวัดจากระยะเวลาและคุณภาพในการสรรหาบุคลากร การฝึกอบรมได้ตามแผนงาน การดำเนินกิจกรรมในการสร้างความสัมพันธ์ของพนักงาน รวมถึงอัตราการลาออกของพนักงาน</w:t>
      </w:r>
      <w:r w:rsidRPr="00452801">
        <w:rPr>
          <w:rFonts w:asciiTheme="majorBidi" w:eastAsiaTheme="minorHAnsi" w:hAnsiTheme="majorBidi" w:cstheme="majorBidi"/>
          <w:sz w:val="28"/>
        </w:rPr>
        <w:t xml:space="preserve"> </w:t>
      </w:r>
      <w:r w:rsidRPr="00452801">
        <w:rPr>
          <w:rFonts w:asciiTheme="majorBidi" w:eastAsiaTheme="minorHAnsi" w:hAnsiTheme="majorBidi" w:cstheme="majorBidi" w:hint="cs"/>
          <w:sz w:val="28"/>
          <w:cs/>
        </w:rPr>
        <w:t xml:space="preserve"> </w:t>
      </w:r>
    </w:p>
    <w:p w14:paraId="4C83BBFF" w14:textId="77777777" w:rsidR="00E37054" w:rsidRPr="00452801" w:rsidRDefault="00E37054" w:rsidP="007E203C">
      <w:pPr>
        <w:tabs>
          <w:tab w:val="left" w:pos="1080"/>
        </w:tabs>
        <w:spacing w:after="0" w:line="240" w:lineRule="auto"/>
        <w:jc w:val="thaiDistribute"/>
        <w:rPr>
          <w:rFonts w:asciiTheme="majorBidi" w:eastAsiaTheme="minorHAnsi" w:hAnsiTheme="majorBidi" w:cstheme="majorBidi"/>
          <w:sz w:val="20"/>
          <w:szCs w:val="20"/>
        </w:rPr>
      </w:pPr>
    </w:p>
    <w:p w14:paraId="2DE90C97" w14:textId="2AB84353" w:rsidR="007E203C" w:rsidRPr="00452801" w:rsidRDefault="007E203C" w:rsidP="00E37054">
      <w:pPr>
        <w:tabs>
          <w:tab w:val="left" w:pos="1080"/>
        </w:tabs>
        <w:spacing w:after="0" w:line="240" w:lineRule="auto"/>
        <w:ind w:firstLine="720"/>
        <w:jc w:val="thaiDistribute"/>
        <w:rPr>
          <w:rFonts w:asciiTheme="majorBidi" w:eastAsiaTheme="minorHAnsi" w:hAnsiTheme="majorBidi" w:cstheme="majorBidi"/>
          <w:sz w:val="28"/>
          <w:cs/>
        </w:rPr>
      </w:pPr>
      <w:r w:rsidRPr="00452801">
        <w:rPr>
          <w:rFonts w:asciiTheme="majorBidi" w:eastAsiaTheme="minorHAnsi" w:hAnsiTheme="majorBidi" w:cstheme="majorBidi" w:hint="cs"/>
          <w:sz w:val="28"/>
          <w:cs/>
        </w:rPr>
        <w:t>ทั้งนี้</w:t>
      </w:r>
      <w:r w:rsidR="003150C0" w:rsidRPr="00452801">
        <w:rPr>
          <w:rFonts w:asciiTheme="majorBidi" w:eastAsiaTheme="minorHAnsi" w:hAnsiTheme="majorBidi" w:cstheme="majorBidi"/>
          <w:sz w:val="28"/>
        </w:rPr>
        <w:t xml:space="preserve"> </w:t>
      </w:r>
      <w:r w:rsidRPr="00452801">
        <w:rPr>
          <w:rFonts w:asciiTheme="majorBidi" w:eastAsiaTheme="minorHAnsi" w:hAnsiTheme="majorBidi" w:cstheme="majorBidi" w:hint="cs"/>
          <w:sz w:val="28"/>
          <w:cs/>
        </w:rPr>
        <w:t xml:space="preserve">ในการให้น้ำหนักกับแต่ละตัวชี้วัด จะขึ้นอยู่กับความสำคัญของตัวชี้วัดในแต่ละระดับขององค์กร โดยในระดับภาพรวมองค์กร ในช่วง </w:t>
      </w:r>
      <w:r w:rsidRPr="00452801">
        <w:rPr>
          <w:rFonts w:asciiTheme="majorBidi" w:eastAsiaTheme="minorHAnsi" w:hAnsiTheme="majorBidi" w:cstheme="majorBidi"/>
          <w:sz w:val="28"/>
        </w:rPr>
        <w:t xml:space="preserve">2-3 </w:t>
      </w:r>
      <w:r w:rsidRPr="00452801">
        <w:rPr>
          <w:rFonts w:asciiTheme="majorBidi" w:eastAsiaTheme="minorHAnsi" w:hAnsiTheme="majorBidi" w:cstheme="majorBidi" w:hint="cs"/>
          <w:sz w:val="28"/>
          <w:cs/>
        </w:rPr>
        <w:t>ปีที่ผ่านมาที่บริษัทเน้นการเติบโตของธุรกิจและการขยายโครงการ ทำให้บริษัทค่อนข้างให้ความสำคัญกับตัวชี้วัดในด้านการเงิน โดยมีน้ำหนักในการวัดผลประมาณ</w:t>
      </w:r>
      <w:r w:rsidR="00C77B1D" w:rsidRPr="00452801">
        <w:rPr>
          <w:rFonts w:asciiTheme="majorBidi" w:eastAsiaTheme="minorHAnsi" w:hAnsiTheme="majorBidi" w:cstheme="majorBidi" w:hint="cs"/>
          <w:sz w:val="28"/>
          <w:cs/>
        </w:rPr>
        <w:t>ร้อยละ</w:t>
      </w:r>
      <w:r w:rsidRPr="00452801">
        <w:rPr>
          <w:rFonts w:asciiTheme="majorBidi" w:eastAsiaTheme="minorHAnsi" w:hAnsiTheme="majorBidi" w:cstheme="majorBidi" w:hint="cs"/>
          <w:sz w:val="28"/>
          <w:cs/>
        </w:rPr>
        <w:t xml:space="preserve"> </w:t>
      </w:r>
      <w:r w:rsidRPr="00452801">
        <w:rPr>
          <w:rFonts w:asciiTheme="majorBidi" w:eastAsiaTheme="minorHAnsi" w:hAnsiTheme="majorBidi" w:cstheme="majorBidi"/>
          <w:sz w:val="28"/>
        </w:rPr>
        <w:t>50</w:t>
      </w:r>
      <w:r w:rsidR="00E37054" w:rsidRPr="00452801">
        <w:rPr>
          <w:rFonts w:asciiTheme="majorBidi" w:eastAsiaTheme="minorHAnsi" w:hAnsiTheme="majorBidi" w:cstheme="majorBidi"/>
          <w:sz w:val="28"/>
        </w:rPr>
        <w:t xml:space="preserve"> </w:t>
      </w:r>
      <w:r w:rsidRPr="00452801">
        <w:rPr>
          <w:rFonts w:asciiTheme="majorBidi" w:eastAsiaTheme="minorHAnsi" w:hAnsiTheme="majorBidi" w:cstheme="majorBidi"/>
          <w:sz w:val="28"/>
        </w:rPr>
        <w:t>-</w:t>
      </w:r>
      <w:r w:rsidR="00E37054" w:rsidRPr="00452801">
        <w:rPr>
          <w:rFonts w:asciiTheme="majorBidi" w:eastAsiaTheme="minorHAnsi" w:hAnsiTheme="majorBidi" w:cstheme="majorBidi"/>
          <w:sz w:val="28"/>
        </w:rPr>
        <w:t xml:space="preserve"> </w:t>
      </w:r>
      <w:r w:rsidRPr="00452801">
        <w:rPr>
          <w:rFonts w:asciiTheme="majorBidi" w:eastAsiaTheme="minorHAnsi" w:hAnsiTheme="majorBidi" w:cstheme="majorBidi"/>
          <w:sz w:val="28"/>
        </w:rPr>
        <w:t xml:space="preserve">60 </w:t>
      </w:r>
      <w:r w:rsidRPr="00452801">
        <w:rPr>
          <w:rFonts w:asciiTheme="majorBidi" w:eastAsiaTheme="minorHAnsi" w:hAnsiTheme="majorBidi" w:cstheme="majorBidi" w:hint="cs"/>
          <w:sz w:val="28"/>
          <w:cs/>
        </w:rPr>
        <w:t>ของน้ำหนักการวัดผลทั้งหมด ในขณะที่ส่วนงานในระดับฝ่ายและแผนกจะมีน้ำหนักในการวัดผลที่มากขึ้นในด้าน การเพิ่มความพึงพอใจของลูกค้าและการพัฒนากระบวนการทำงาน</w:t>
      </w:r>
    </w:p>
    <w:p w14:paraId="5E3C44BB" w14:textId="77777777" w:rsidR="005B7043" w:rsidRPr="00452801" w:rsidRDefault="005B7043" w:rsidP="00577815">
      <w:pPr>
        <w:tabs>
          <w:tab w:val="left" w:pos="1080"/>
        </w:tabs>
        <w:spacing w:after="0" w:line="240" w:lineRule="auto"/>
        <w:jc w:val="thaiDistribute"/>
        <w:rPr>
          <w:rFonts w:asciiTheme="majorBidi" w:eastAsiaTheme="minorHAnsi" w:hAnsiTheme="majorBidi" w:cstheme="majorBidi"/>
          <w:sz w:val="28"/>
        </w:rPr>
      </w:pPr>
    </w:p>
    <w:p w14:paraId="2FFDAC4E" w14:textId="77777777" w:rsidR="00D33460" w:rsidRPr="00452801" w:rsidRDefault="00D33460" w:rsidP="00577815">
      <w:pPr>
        <w:numPr>
          <w:ilvl w:val="1"/>
          <w:numId w:val="3"/>
        </w:numPr>
        <w:tabs>
          <w:tab w:val="left" w:pos="1080"/>
        </w:tabs>
        <w:spacing w:after="0" w:line="240" w:lineRule="auto"/>
        <w:jc w:val="thaiDistribute"/>
        <w:rPr>
          <w:rFonts w:asciiTheme="majorBidi" w:eastAsiaTheme="minorHAnsi" w:hAnsiTheme="majorBidi" w:cstheme="majorBidi"/>
          <w:b/>
          <w:bCs/>
          <w:sz w:val="28"/>
        </w:rPr>
      </w:pPr>
      <w:r w:rsidRPr="00452801">
        <w:rPr>
          <w:rFonts w:asciiTheme="majorBidi" w:eastAsiaTheme="minorHAnsi" w:hAnsiTheme="majorBidi" w:cstheme="majorBidi"/>
          <w:b/>
          <w:bCs/>
          <w:sz w:val="28"/>
          <w:cs/>
        </w:rPr>
        <w:t>การเปลี่ยนแปลงและพัฒนาการที่สำคัญ</w:t>
      </w:r>
    </w:p>
    <w:p w14:paraId="5EECFD2F" w14:textId="77777777" w:rsidR="00D33460" w:rsidRPr="00D33460" w:rsidRDefault="00D33460" w:rsidP="00577815">
      <w:pPr>
        <w:spacing w:after="0" w:line="240" w:lineRule="auto"/>
        <w:ind w:firstLine="720"/>
        <w:jc w:val="thaiDistribute"/>
        <w:rPr>
          <w:rFonts w:asciiTheme="majorBidi" w:eastAsiaTheme="minorHAnsi" w:hAnsiTheme="majorBidi" w:cstheme="majorBidi"/>
          <w:sz w:val="28"/>
        </w:rPr>
      </w:pPr>
      <w:r w:rsidRPr="00D33460">
        <w:rPr>
          <w:rFonts w:asciiTheme="majorBidi" w:eastAsiaTheme="minorHAnsi" w:hAnsiTheme="majorBidi" w:cstheme="majorBidi"/>
          <w:sz w:val="28"/>
          <w:cs/>
        </w:rPr>
        <w:t xml:space="preserve">บริษัท อีสเทอร์น สตาร์ เรียล เอสเตท จำกัด (มหาชน) ก่อตั้งขึ้นโดยกลุ่มสตาร์บล็อค กลุ่มสหยูเนี่ยน และกลุ่มผู้ถือหุ้นอื่นๆ เพื่อลงทุนในธุรกิจพัฒนาที่ดินบริเวณพื้นที่ชายฝั่งทะเลตะวันออก ในเขตอำเภอบ้านฉาง จังหวัดระยอง  นอกจากนี้บริษัท ยังได้จัดตั้งบริษัท อีสเทอร์น สตาร์ รีสอร์ท จำกัด เพื่อดำเนินธุรกิจสนามกอล์ฟ เป็นหลัก </w:t>
      </w:r>
    </w:p>
    <w:p w14:paraId="13EBBFD1" w14:textId="0B596F3A" w:rsidR="00D33460" w:rsidRPr="00315B62" w:rsidRDefault="00D33460" w:rsidP="00577815">
      <w:pPr>
        <w:spacing w:after="0" w:line="240" w:lineRule="auto"/>
        <w:ind w:firstLine="720"/>
        <w:jc w:val="thaiDistribute"/>
        <w:rPr>
          <w:rFonts w:asciiTheme="majorBidi" w:eastAsiaTheme="minorHAnsi" w:hAnsiTheme="majorBidi" w:cstheme="majorBidi"/>
          <w:sz w:val="28"/>
          <w:cs/>
        </w:rPr>
      </w:pPr>
      <w:r w:rsidRPr="00315B62">
        <w:rPr>
          <w:rFonts w:asciiTheme="majorBidi" w:eastAsiaTheme="minorHAnsi" w:hAnsiTheme="majorBidi" w:cstheme="majorBidi"/>
          <w:sz w:val="28"/>
          <w:cs/>
        </w:rPr>
        <w:t xml:space="preserve">วันที่ </w:t>
      </w:r>
      <w:r w:rsidRPr="00315B62">
        <w:rPr>
          <w:rFonts w:asciiTheme="majorBidi" w:eastAsiaTheme="minorHAnsi" w:hAnsiTheme="majorBidi" w:cstheme="majorBidi"/>
          <w:sz w:val="28"/>
        </w:rPr>
        <w:t>24</w:t>
      </w:r>
      <w:r w:rsidRPr="00315B62">
        <w:rPr>
          <w:rFonts w:asciiTheme="majorBidi" w:eastAsiaTheme="minorHAnsi" w:hAnsiTheme="majorBidi" w:cstheme="majorBidi"/>
          <w:sz w:val="28"/>
          <w:cs/>
        </w:rPr>
        <w:t xml:space="preserve"> เมษายน </w:t>
      </w:r>
      <w:r w:rsidRPr="00315B62">
        <w:rPr>
          <w:rFonts w:asciiTheme="majorBidi" w:eastAsiaTheme="minorHAnsi" w:hAnsiTheme="majorBidi" w:cstheme="majorBidi"/>
          <w:sz w:val="28"/>
        </w:rPr>
        <w:t>2558</w:t>
      </w:r>
      <w:r w:rsidRPr="00315B62">
        <w:rPr>
          <w:rFonts w:asciiTheme="majorBidi" w:eastAsiaTheme="minorHAnsi" w:hAnsiTheme="majorBidi" w:cstheme="majorBidi"/>
          <w:sz w:val="28"/>
          <w:cs/>
        </w:rPr>
        <w:t xml:space="preserve"> บริษัทได้อนุมัติการออกและเสนอขายใบสำคัญแสดงสิทธิที่จะซื้อหุ้นสามัญของบริษัทให้แก่กรรมการ ผู้บริหาร และ/หรือ พนักงานของบริษัท ครั้งที่ </w:t>
      </w:r>
      <w:r w:rsidRPr="00315B62">
        <w:rPr>
          <w:rFonts w:asciiTheme="majorBidi" w:eastAsiaTheme="minorHAnsi" w:hAnsiTheme="majorBidi" w:cstheme="majorBidi"/>
          <w:sz w:val="28"/>
        </w:rPr>
        <w:t xml:space="preserve">1 </w:t>
      </w:r>
      <w:r w:rsidRPr="00315B62">
        <w:rPr>
          <w:rFonts w:asciiTheme="majorBidi" w:eastAsiaTheme="minorHAnsi" w:hAnsiTheme="majorBidi" w:cstheme="majorBidi"/>
          <w:sz w:val="28"/>
          <w:cs/>
        </w:rPr>
        <w:t xml:space="preserve">(โครงการ </w:t>
      </w:r>
      <w:r w:rsidRPr="00315B62">
        <w:rPr>
          <w:rFonts w:asciiTheme="majorBidi" w:eastAsiaTheme="minorHAnsi" w:hAnsiTheme="majorBidi" w:cstheme="majorBidi"/>
          <w:sz w:val="28"/>
        </w:rPr>
        <w:t xml:space="preserve">ESOP </w:t>
      </w:r>
      <w:r w:rsidRPr="00315B62">
        <w:rPr>
          <w:rFonts w:asciiTheme="majorBidi" w:eastAsiaTheme="minorHAnsi" w:hAnsiTheme="majorBidi" w:cstheme="majorBidi"/>
          <w:sz w:val="28"/>
          <w:cs/>
        </w:rPr>
        <w:t xml:space="preserve">ครั้งที่ </w:t>
      </w:r>
      <w:r w:rsidRPr="00315B62">
        <w:rPr>
          <w:rFonts w:asciiTheme="majorBidi" w:eastAsiaTheme="minorHAnsi" w:hAnsiTheme="majorBidi" w:cstheme="majorBidi"/>
          <w:sz w:val="28"/>
        </w:rPr>
        <w:t>1</w:t>
      </w:r>
      <w:r w:rsidRPr="00315B62">
        <w:rPr>
          <w:rFonts w:asciiTheme="majorBidi" w:eastAsiaTheme="minorHAnsi" w:hAnsiTheme="majorBidi" w:cstheme="majorBidi"/>
          <w:sz w:val="28"/>
          <w:cs/>
        </w:rPr>
        <w:t xml:space="preserve">) วันที่ออกใบสำคัญแสดงสิทธิ คือ วันที่ </w:t>
      </w:r>
      <w:r w:rsidRPr="00315B62">
        <w:rPr>
          <w:rFonts w:asciiTheme="majorBidi" w:eastAsiaTheme="minorHAnsi" w:hAnsiTheme="majorBidi" w:cstheme="majorBidi"/>
          <w:sz w:val="28"/>
        </w:rPr>
        <w:t>30</w:t>
      </w:r>
      <w:r w:rsidRPr="00315B62">
        <w:rPr>
          <w:rFonts w:asciiTheme="majorBidi" w:eastAsiaTheme="minorHAnsi" w:hAnsiTheme="majorBidi" w:cstheme="majorBidi"/>
          <w:sz w:val="28"/>
          <w:cs/>
        </w:rPr>
        <w:t xml:space="preserve"> มิถุนายน </w:t>
      </w:r>
      <w:r w:rsidRPr="00315B62">
        <w:rPr>
          <w:rFonts w:asciiTheme="majorBidi" w:eastAsiaTheme="minorHAnsi" w:hAnsiTheme="majorBidi" w:cstheme="majorBidi"/>
          <w:sz w:val="28"/>
        </w:rPr>
        <w:t>2558</w:t>
      </w:r>
      <w:r w:rsidRPr="00315B62">
        <w:rPr>
          <w:rFonts w:asciiTheme="majorBidi" w:eastAsiaTheme="minorHAnsi" w:hAnsiTheme="majorBidi" w:cstheme="majorBidi"/>
          <w:sz w:val="28"/>
          <w:cs/>
        </w:rPr>
        <w:t xml:space="preserve"> จำนวนที่เสนอขาย ไม่เกิน </w:t>
      </w:r>
      <w:r w:rsidRPr="00315B62">
        <w:rPr>
          <w:rFonts w:asciiTheme="majorBidi" w:eastAsiaTheme="minorHAnsi" w:hAnsiTheme="majorBidi" w:cstheme="majorBidi"/>
          <w:sz w:val="28"/>
        </w:rPr>
        <w:t>150,000,000</w:t>
      </w:r>
      <w:r w:rsidRPr="00315B62">
        <w:rPr>
          <w:rFonts w:asciiTheme="majorBidi" w:eastAsiaTheme="minorHAnsi" w:hAnsiTheme="majorBidi" w:cstheme="majorBidi"/>
          <w:sz w:val="28"/>
          <w:cs/>
        </w:rPr>
        <w:t xml:space="preserve"> หน่วย ราคาที่เสนอขายหน่วยละ </w:t>
      </w:r>
      <w:r w:rsidRPr="00315B62">
        <w:rPr>
          <w:rFonts w:asciiTheme="majorBidi" w:eastAsiaTheme="minorHAnsi" w:hAnsiTheme="majorBidi" w:cstheme="majorBidi"/>
          <w:sz w:val="28"/>
        </w:rPr>
        <w:t>0</w:t>
      </w:r>
      <w:r w:rsidRPr="00315B62">
        <w:rPr>
          <w:rFonts w:asciiTheme="majorBidi" w:eastAsiaTheme="minorHAnsi" w:hAnsiTheme="majorBidi" w:cstheme="majorBidi"/>
          <w:sz w:val="28"/>
          <w:cs/>
        </w:rPr>
        <w:t xml:space="preserve"> บาท อายุใบสำคัญแสดงสิทธิไม่เกิน </w:t>
      </w:r>
      <w:r w:rsidRPr="00315B62">
        <w:rPr>
          <w:rFonts w:asciiTheme="majorBidi" w:eastAsiaTheme="minorHAnsi" w:hAnsiTheme="majorBidi" w:cstheme="majorBidi"/>
          <w:sz w:val="28"/>
        </w:rPr>
        <w:t>3</w:t>
      </w:r>
      <w:r w:rsidRPr="00315B62">
        <w:rPr>
          <w:rFonts w:asciiTheme="majorBidi" w:eastAsiaTheme="minorHAnsi" w:hAnsiTheme="majorBidi" w:cstheme="majorBidi"/>
          <w:sz w:val="28"/>
          <w:cs/>
        </w:rPr>
        <w:t xml:space="preserve"> ปี นับแต่วันที่ออกใบสำคัญแสดงสิทธิ  อัตราการใช้สิทธิใบสำคัญแสดงสิทธิ </w:t>
      </w:r>
      <w:r w:rsidRPr="00315B62">
        <w:rPr>
          <w:rFonts w:asciiTheme="majorBidi" w:eastAsiaTheme="minorHAnsi" w:hAnsiTheme="majorBidi" w:cstheme="majorBidi"/>
          <w:sz w:val="28"/>
        </w:rPr>
        <w:t>1</w:t>
      </w:r>
      <w:r w:rsidRPr="00315B62">
        <w:rPr>
          <w:rFonts w:asciiTheme="majorBidi" w:eastAsiaTheme="minorHAnsi" w:hAnsiTheme="majorBidi" w:cstheme="majorBidi"/>
          <w:sz w:val="28"/>
          <w:cs/>
        </w:rPr>
        <w:t xml:space="preserve"> หน่วย มีสิทธิซื้อหุ้นสามัญได้ </w:t>
      </w:r>
      <w:r w:rsidRPr="00315B62">
        <w:rPr>
          <w:rFonts w:asciiTheme="majorBidi" w:eastAsiaTheme="minorHAnsi" w:hAnsiTheme="majorBidi" w:cstheme="majorBidi"/>
          <w:sz w:val="28"/>
        </w:rPr>
        <w:t>1</w:t>
      </w:r>
      <w:r w:rsidRPr="00315B62">
        <w:rPr>
          <w:rFonts w:asciiTheme="majorBidi" w:eastAsiaTheme="minorHAnsi" w:hAnsiTheme="majorBidi" w:cstheme="majorBidi"/>
          <w:sz w:val="28"/>
          <w:cs/>
        </w:rPr>
        <w:t xml:space="preserve"> หุ้น ราคาการใช้สิทธิหุ้นละ </w:t>
      </w:r>
      <w:r w:rsidRPr="00315B62">
        <w:rPr>
          <w:rFonts w:asciiTheme="majorBidi" w:eastAsiaTheme="minorHAnsi" w:hAnsiTheme="majorBidi" w:cstheme="majorBidi"/>
          <w:sz w:val="28"/>
        </w:rPr>
        <w:t>1</w:t>
      </w:r>
      <w:r w:rsidRPr="00315B62">
        <w:rPr>
          <w:rFonts w:asciiTheme="majorBidi" w:eastAsiaTheme="minorHAnsi" w:hAnsiTheme="majorBidi" w:cstheme="majorBidi"/>
          <w:sz w:val="28"/>
          <w:cs/>
        </w:rPr>
        <w:t>.</w:t>
      </w:r>
      <w:r w:rsidRPr="00315B62">
        <w:rPr>
          <w:rFonts w:asciiTheme="majorBidi" w:eastAsiaTheme="minorHAnsi" w:hAnsiTheme="majorBidi" w:cstheme="majorBidi"/>
          <w:sz w:val="28"/>
        </w:rPr>
        <w:t>05</w:t>
      </w:r>
      <w:r w:rsidRPr="00315B62">
        <w:rPr>
          <w:rFonts w:asciiTheme="majorBidi" w:eastAsiaTheme="minorHAnsi" w:hAnsiTheme="majorBidi" w:cstheme="majorBidi"/>
          <w:sz w:val="28"/>
          <w:cs/>
        </w:rPr>
        <w:t xml:space="preserve"> บาท กำหนดการใช้สิทธิได้ปีละ </w:t>
      </w:r>
      <w:r w:rsidRPr="00315B62">
        <w:rPr>
          <w:rFonts w:asciiTheme="majorBidi" w:eastAsiaTheme="minorHAnsi" w:hAnsiTheme="majorBidi" w:cstheme="majorBidi"/>
          <w:sz w:val="28"/>
        </w:rPr>
        <w:t>4</w:t>
      </w:r>
      <w:r w:rsidRPr="00315B62">
        <w:rPr>
          <w:rFonts w:asciiTheme="majorBidi" w:eastAsiaTheme="minorHAnsi" w:hAnsiTheme="majorBidi" w:cstheme="majorBidi"/>
          <w:sz w:val="28"/>
          <w:cs/>
        </w:rPr>
        <w:t xml:space="preserve"> ครั้ง คือ วันทำการสุดท้ายของเดือนมีนาคม  มิถุนายน  กันยายน และธันวาคม ตลอดอายุของใบสำคัญแสดงสิทธิ และบริษัทได้อนุมัติการเพิ่มทุนจดทะเบียนของบริษัท จากทุนจดทะเบียนเดิมจำนวน </w:t>
      </w:r>
      <w:r w:rsidRPr="00315B62">
        <w:rPr>
          <w:rFonts w:asciiTheme="majorBidi" w:eastAsiaTheme="minorHAnsi" w:hAnsiTheme="majorBidi" w:cstheme="majorBidi"/>
          <w:sz w:val="28"/>
        </w:rPr>
        <w:t>5,022,246,185</w:t>
      </w:r>
      <w:r w:rsidR="00315B62">
        <w:rPr>
          <w:rFonts w:asciiTheme="majorBidi" w:eastAsiaTheme="minorHAnsi" w:hAnsiTheme="majorBidi" w:cstheme="majorBidi"/>
          <w:sz w:val="28"/>
        </w:rPr>
        <w:t xml:space="preserve"> </w:t>
      </w:r>
      <w:r w:rsidRPr="00315B62">
        <w:rPr>
          <w:rFonts w:asciiTheme="majorBidi" w:eastAsiaTheme="minorHAnsi" w:hAnsiTheme="majorBidi" w:cstheme="majorBidi"/>
          <w:sz w:val="28"/>
          <w:cs/>
        </w:rPr>
        <w:t xml:space="preserve">บาท ให้เป็นทุนจดทะเบียนจำนวน </w:t>
      </w:r>
      <w:r w:rsidRPr="00315B62">
        <w:rPr>
          <w:rFonts w:asciiTheme="majorBidi" w:eastAsiaTheme="minorHAnsi" w:hAnsiTheme="majorBidi" w:cstheme="majorBidi"/>
          <w:sz w:val="28"/>
        </w:rPr>
        <w:t>5,172,246,185</w:t>
      </w:r>
      <w:r w:rsidR="00315B62">
        <w:rPr>
          <w:rFonts w:asciiTheme="majorBidi" w:eastAsiaTheme="minorHAnsi" w:hAnsiTheme="majorBidi" w:cstheme="majorBidi"/>
          <w:sz w:val="28"/>
        </w:rPr>
        <w:t xml:space="preserve"> </w:t>
      </w:r>
      <w:r w:rsidRPr="00315B62">
        <w:rPr>
          <w:rFonts w:asciiTheme="majorBidi" w:eastAsiaTheme="minorHAnsi" w:hAnsiTheme="majorBidi" w:cstheme="majorBidi"/>
          <w:sz w:val="28"/>
          <w:cs/>
        </w:rPr>
        <w:t xml:space="preserve">บาท กล่าวคือ ให้เพิ่มทุนจดทะเบียนอีก </w:t>
      </w:r>
      <w:r w:rsidRPr="00315B62">
        <w:rPr>
          <w:rFonts w:asciiTheme="majorBidi" w:eastAsiaTheme="minorHAnsi" w:hAnsiTheme="majorBidi" w:cstheme="majorBidi"/>
          <w:sz w:val="28"/>
        </w:rPr>
        <w:t>150,000,000</w:t>
      </w:r>
      <w:r w:rsidR="00315B62">
        <w:rPr>
          <w:rFonts w:asciiTheme="majorBidi" w:eastAsiaTheme="minorHAnsi" w:hAnsiTheme="majorBidi" w:cstheme="majorBidi"/>
          <w:sz w:val="28"/>
        </w:rPr>
        <w:t xml:space="preserve"> </w:t>
      </w:r>
      <w:r w:rsidRPr="00315B62">
        <w:rPr>
          <w:rFonts w:asciiTheme="majorBidi" w:eastAsiaTheme="minorHAnsi" w:hAnsiTheme="majorBidi" w:cstheme="majorBidi"/>
          <w:sz w:val="28"/>
          <w:cs/>
        </w:rPr>
        <w:t xml:space="preserve">บาท </w:t>
      </w:r>
      <w:r w:rsidR="00577815">
        <w:rPr>
          <w:rFonts w:asciiTheme="majorBidi" w:eastAsiaTheme="minorHAnsi" w:hAnsiTheme="majorBidi" w:cstheme="majorBidi" w:hint="cs"/>
          <w:sz w:val="28"/>
          <w:cs/>
        </w:rPr>
        <w:t xml:space="preserve"> </w:t>
      </w:r>
      <w:r w:rsidRPr="00315B62">
        <w:rPr>
          <w:rFonts w:asciiTheme="majorBidi" w:eastAsiaTheme="minorHAnsi" w:hAnsiTheme="majorBidi" w:cstheme="majorBidi"/>
          <w:sz w:val="28"/>
          <w:cs/>
        </w:rPr>
        <w:t xml:space="preserve">โดยการออกหุ้นสามัญใหม่จำนวน </w:t>
      </w:r>
      <w:r w:rsidRPr="00315B62">
        <w:rPr>
          <w:rFonts w:asciiTheme="majorBidi" w:eastAsiaTheme="minorHAnsi" w:hAnsiTheme="majorBidi" w:cstheme="majorBidi"/>
          <w:sz w:val="28"/>
        </w:rPr>
        <w:t>150,000,000</w:t>
      </w:r>
      <w:r w:rsidRPr="00315B62">
        <w:rPr>
          <w:rFonts w:asciiTheme="majorBidi" w:eastAsiaTheme="minorHAnsi" w:hAnsiTheme="majorBidi" w:cstheme="majorBidi"/>
          <w:sz w:val="28"/>
          <w:cs/>
        </w:rPr>
        <w:t xml:space="preserve"> หุ้น มูลค่าที่ตราไว้หุ้นละ </w:t>
      </w:r>
      <w:r w:rsidRPr="00315B62">
        <w:rPr>
          <w:rFonts w:asciiTheme="majorBidi" w:eastAsiaTheme="minorHAnsi" w:hAnsiTheme="majorBidi" w:cstheme="majorBidi"/>
          <w:sz w:val="28"/>
        </w:rPr>
        <w:t>1</w:t>
      </w:r>
      <w:r w:rsidRPr="00315B62">
        <w:rPr>
          <w:rFonts w:asciiTheme="majorBidi" w:eastAsiaTheme="minorHAnsi" w:hAnsiTheme="majorBidi" w:cstheme="majorBidi"/>
          <w:sz w:val="28"/>
          <w:cs/>
        </w:rPr>
        <w:t xml:space="preserve"> บาท เพื่อรองรับการใช้สิทธิซื้อหุ้นสามัญของใบสำคัญแสดงสิทธิตามโครงการ </w:t>
      </w:r>
      <w:r w:rsidRPr="00315B62">
        <w:rPr>
          <w:rFonts w:asciiTheme="majorBidi" w:eastAsiaTheme="minorHAnsi" w:hAnsiTheme="majorBidi" w:cstheme="majorBidi"/>
          <w:sz w:val="28"/>
        </w:rPr>
        <w:t xml:space="preserve">ESOP </w:t>
      </w:r>
      <w:r w:rsidRPr="00315B62">
        <w:rPr>
          <w:rFonts w:asciiTheme="majorBidi" w:eastAsiaTheme="minorHAnsi" w:hAnsiTheme="majorBidi" w:cstheme="majorBidi"/>
          <w:sz w:val="28"/>
          <w:cs/>
        </w:rPr>
        <w:t xml:space="preserve">ครั้งที่ </w:t>
      </w:r>
      <w:r w:rsidRPr="00315B62">
        <w:rPr>
          <w:rFonts w:asciiTheme="majorBidi" w:eastAsiaTheme="minorHAnsi" w:hAnsiTheme="majorBidi" w:cstheme="majorBidi"/>
          <w:sz w:val="28"/>
        </w:rPr>
        <w:t>1</w:t>
      </w:r>
      <w:r w:rsidRPr="00315B62">
        <w:rPr>
          <w:rFonts w:asciiTheme="majorBidi" w:eastAsiaTheme="minorHAnsi" w:hAnsiTheme="majorBidi" w:cstheme="majorBidi"/>
          <w:sz w:val="28"/>
          <w:cs/>
        </w:rPr>
        <w:t xml:space="preserve"> ซึ่งนับตั้งแต่วัน</w:t>
      </w:r>
      <w:r w:rsidR="00860B7D">
        <w:rPr>
          <w:rFonts w:asciiTheme="majorBidi" w:eastAsiaTheme="minorHAnsi" w:hAnsiTheme="majorBidi" w:cstheme="majorBidi" w:hint="cs"/>
          <w:sz w:val="28"/>
          <w:cs/>
        </w:rPr>
        <w:t>แรก</w:t>
      </w:r>
      <w:r w:rsidRPr="00315B62">
        <w:rPr>
          <w:rFonts w:asciiTheme="majorBidi" w:eastAsiaTheme="minorHAnsi" w:hAnsiTheme="majorBidi" w:cstheme="majorBidi"/>
          <w:sz w:val="28"/>
          <w:cs/>
        </w:rPr>
        <w:t>ที่มีสิทธิใช้สิทธิตามใบสำคัญแสดงสิทธิที่จะซื้อหุ้นสามัญจนถึง</w:t>
      </w:r>
      <w:r w:rsidR="00315B62">
        <w:rPr>
          <w:rFonts w:asciiTheme="majorBidi" w:eastAsiaTheme="minorHAnsi" w:hAnsiTheme="majorBidi" w:cstheme="majorBidi" w:hint="cs"/>
          <w:sz w:val="28"/>
          <w:cs/>
        </w:rPr>
        <w:t xml:space="preserve">วันที่ </w:t>
      </w:r>
      <w:r w:rsidR="00315B62">
        <w:rPr>
          <w:rFonts w:asciiTheme="majorBidi" w:eastAsiaTheme="minorHAnsi" w:hAnsiTheme="majorBidi" w:cstheme="majorBidi"/>
          <w:sz w:val="28"/>
        </w:rPr>
        <w:t xml:space="preserve">30 </w:t>
      </w:r>
      <w:r w:rsidR="00315B62">
        <w:rPr>
          <w:rFonts w:asciiTheme="majorBidi" w:eastAsiaTheme="minorHAnsi" w:hAnsiTheme="majorBidi" w:cstheme="majorBidi" w:hint="cs"/>
          <w:sz w:val="28"/>
          <w:cs/>
        </w:rPr>
        <w:t xml:space="preserve">มิถุนายน </w:t>
      </w:r>
      <w:r w:rsidR="00315B62">
        <w:rPr>
          <w:rFonts w:asciiTheme="majorBidi" w:eastAsiaTheme="minorHAnsi" w:hAnsiTheme="majorBidi" w:cstheme="majorBidi"/>
          <w:sz w:val="28"/>
        </w:rPr>
        <w:t xml:space="preserve">2561 </w:t>
      </w:r>
      <w:r w:rsidR="00860B7D">
        <w:rPr>
          <w:rFonts w:asciiTheme="majorBidi" w:eastAsiaTheme="minorHAnsi" w:hAnsiTheme="majorBidi" w:cstheme="majorBidi" w:hint="cs"/>
          <w:sz w:val="28"/>
          <w:cs/>
        </w:rPr>
        <w:t>ซึ่งเป็นวันสิ้นสุด</w:t>
      </w:r>
      <w:r w:rsidR="00315B62">
        <w:rPr>
          <w:rFonts w:asciiTheme="majorBidi" w:eastAsiaTheme="minorHAnsi" w:hAnsiTheme="majorBidi" w:cstheme="majorBidi" w:hint="cs"/>
          <w:sz w:val="28"/>
          <w:cs/>
        </w:rPr>
        <w:t xml:space="preserve">โครงการ </w:t>
      </w:r>
      <w:r w:rsidR="00315B62">
        <w:rPr>
          <w:rFonts w:asciiTheme="majorBidi" w:eastAsiaTheme="minorHAnsi" w:hAnsiTheme="majorBidi" w:cstheme="majorBidi"/>
          <w:sz w:val="28"/>
        </w:rPr>
        <w:t xml:space="preserve">ESOP </w:t>
      </w:r>
      <w:r w:rsidR="00315B62">
        <w:rPr>
          <w:rFonts w:asciiTheme="majorBidi" w:eastAsiaTheme="minorHAnsi" w:hAnsiTheme="majorBidi" w:cstheme="majorBidi" w:hint="cs"/>
          <w:sz w:val="28"/>
          <w:cs/>
        </w:rPr>
        <w:t xml:space="preserve">ครั้งที่ </w:t>
      </w:r>
      <w:r w:rsidR="00315B62">
        <w:rPr>
          <w:rFonts w:asciiTheme="majorBidi" w:eastAsiaTheme="minorHAnsi" w:hAnsiTheme="majorBidi" w:cstheme="majorBidi"/>
          <w:sz w:val="28"/>
        </w:rPr>
        <w:t xml:space="preserve">1 </w:t>
      </w:r>
      <w:r w:rsidR="00860B7D">
        <w:rPr>
          <w:rFonts w:asciiTheme="majorBidi" w:eastAsiaTheme="minorHAnsi" w:hAnsiTheme="majorBidi" w:cstheme="majorBidi" w:hint="cs"/>
          <w:sz w:val="28"/>
          <w:cs/>
        </w:rPr>
        <w:t>ปราก</w:t>
      </w:r>
      <w:r w:rsidR="00F6427F">
        <w:rPr>
          <w:rFonts w:asciiTheme="majorBidi" w:eastAsiaTheme="minorHAnsi" w:hAnsiTheme="majorBidi" w:cstheme="majorBidi" w:hint="cs"/>
          <w:sz w:val="28"/>
          <w:cs/>
        </w:rPr>
        <w:t>ฏ</w:t>
      </w:r>
      <w:r w:rsidR="00860B7D">
        <w:rPr>
          <w:rFonts w:asciiTheme="majorBidi" w:eastAsiaTheme="minorHAnsi" w:hAnsiTheme="majorBidi" w:cstheme="majorBidi" w:hint="cs"/>
          <w:sz w:val="28"/>
          <w:cs/>
        </w:rPr>
        <w:t>ว่า</w:t>
      </w:r>
      <w:r w:rsidR="00AB18BD">
        <w:rPr>
          <w:rFonts w:asciiTheme="majorBidi" w:eastAsiaTheme="minorHAnsi" w:hAnsiTheme="majorBidi" w:cstheme="majorBidi" w:hint="cs"/>
          <w:sz w:val="28"/>
          <w:cs/>
        </w:rPr>
        <w:t>ไม่มี</w:t>
      </w:r>
      <w:r w:rsidR="00AB18BD" w:rsidRPr="00AB18BD">
        <w:rPr>
          <w:rFonts w:asciiTheme="majorBidi" w:eastAsiaTheme="minorHAnsi" w:hAnsiTheme="majorBidi" w:cs="Angsana New"/>
          <w:sz w:val="28"/>
          <w:cs/>
        </w:rPr>
        <w:t>กรรมการ ผู้บริหาร หรือ พนักงานของบริษัท ใช้สิทธิตามใบสำคัญแสดงสิทธิที่จะซื้อหุ้นสามัญแต่อย่างใด</w:t>
      </w:r>
    </w:p>
    <w:p w14:paraId="354CF992" w14:textId="6AB87647" w:rsidR="00D33460" w:rsidRPr="00315B62" w:rsidRDefault="00D33460" w:rsidP="00577815">
      <w:pPr>
        <w:spacing w:after="0" w:line="240" w:lineRule="auto"/>
        <w:ind w:firstLine="720"/>
        <w:jc w:val="thaiDistribute"/>
        <w:rPr>
          <w:rFonts w:asciiTheme="majorBidi" w:eastAsiaTheme="minorHAnsi" w:hAnsiTheme="majorBidi" w:cstheme="majorBidi"/>
          <w:sz w:val="28"/>
        </w:rPr>
      </w:pPr>
      <w:r w:rsidRPr="00315B62">
        <w:rPr>
          <w:rFonts w:asciiTheme="majorBidi" w:eastAsiaTheme="minorHAnsi" w:hAnsiTheme="majorBidi" w:cstheme="majorBidi"/>
          <w:sz w:val="28"/>
          <w:cs/>
        </w:rPr>
        <w:t xml:space="preserve">วันที่ </w:t>
      </w:r>
      <w:r w:rsidRPr="00315B62">
        <w:rPr>
          <w:rFonts w:asciiTheme="majorBidi" w:eastAsiaTheme="minorHAnsi" w:hAnsiTheme="majorBidi" w:cstheme="majorBidi"/>
          <w:sz w:val="28"/>
        </w:rPr>
        <w:t>1</w:t>
      </w:r>
      <w:r w:rsidRPr="00315B62">
        <w:rPr>
          <w:rFonts w:asciiTheme="majorBidi" w:eastAsiaTheme="minorHAnsi" w:hAnsiTheme="majorBidi" w:cstheme="majorBidi"/>
          <w:sz w:val="28"/>
          <w:cs/>
        </w:rPr>
        <w:t xml:space="preserve"> กุมภาพันธ์ </w:t>
      </w:r>
      <w:r w:rsidRPr="00315B62">
        <w:rPr>
          <w:rFonts w:asciiTheme="majorBidi" w:eastAsiaTheme="minorHAnsi" w:hAnsiTheme="majorBidi" w:cstheme="majorBidi"/>
          <w:sz w:val="28"/>
        </w:rPr>
        <w:t>2560</w:t>
      </w:r>
      <w:r w:rsidRPr="00315B62">
        <w:rPr>
          <w:rFonts w:asciiTheme="majorBidi" w:eastAsiaTheme="minorHAnsi" w:hAnsiTheme="majorBidi" w:cstheme="majorBidi"/>
          <w:sz w:val="28"/>
          <w:cs/>
        </w:rPr>
        <w:t xml:space="preserve"> บริษัทได้รับโอนกิจการทั้งหมด (โดยการรับโอนทรัพย์สินและหนี้สินทั้งหมด) จากบริษัท </w:t>
      </w:r>
      <w:r w:rsidR="00577815">
        <w:rPr>
          <w:rFonts w:asciiTheme="majorBidi" w:eastAsiaTheme="minorHAnsi" w:hAnsiTheme="majorBidi" w:cstheme="majorBidi" w:hint="cs"/>
          <w:sz w:val="28"/>
          <w:cs/>
        </w:rPr>
        <w:t xml:space="preserve">    </w:t>
      </w:r>
      <w:r w:rsidRPr="00315B62">
        <w:rPr>
          <w:rFonts w:asciiTheme="majorBidi" w:eastAsiaTheme="minorHAnsi" w:hAnsiTheme="majorBidi" w:cstheme="majorBidi"/>
          <w:sz w:val="28"/>
          <w:cs/>
        </w:rPr>
        <w:t xml:space="preserve">ซีสตาร์ พร็อพเพอร์ตี้ส์ จำกัด ซึ่งเป็นบริษัทย่อยของบริษัทที่บริษัทถือหุ้นอยู่ประมาณร้อยละ </w:t>
      </w:r>
      <w:r w:rsidRPr="00315B62">
        <w:rPr>
          <w:rFonts w:asciiTheme="majorBidi" w:eastAsiaTheme="minorHAnsi" w:hAnsiTheme="majorBidi" w:cstheme="majorBidi"/>
          <w:sz w:val="28"/>
        </w:rPr>
        <w:t>99</w:t>
      </w:r>
      <w:r w:rsidRPr="00315B62">
        <w:rPr>
          <w:rFonts w:asciiTheme="majorBidi" w:eastAsiaTheme="minorHAnsi" w:hAnsiTheme="majorBidi" w:cstheme="majorBidi"/>
          <w:sz w:val="28"/>
          <w:cs/>
        </w:rPr>
        <w:t>.</w:t>
      </w:r>
      <w:r w:rsidRPr="00315B62">
        <w:rPr>
          <w:rFonts w:asciiTheme="majorBidi" w:eastAsiaTheme="minorHAnsi" w:hAnsiTheme="majorBidi" w:cstheme="majorBidi"/>
          <w:sz w:val="28"/>
        </w:rPr>
        <w:t>13</w:t>
      </w:r>
      <w:r w:rsidRPr="00315B62">
        <w:rPr>
          <w:rFonts w:asciiTheme="majorBidi" w:eastAsiaTheme="minorHAnsi" w:hAnsiTheme="majorBidi" w:cstheme="majorBidi"/>
          <w:sz w:val="28"/>
          <w:cs/>
        </w:rPr>
        <w:t xml:space="preserve"> ของทุนจดทะเบียน</w:t>
      </w:r>
    </w:p>
    <w:p w14:paraId="4C384B54" w14:textId="77777777" w:rsidR="00860B7D" w:rsidRDefault="00860B7D" w:rsidP="00577815">
      <w:pPr>
        <w:spacing w:after="0" w:line="240" w:lineRule="auto"/>
        <w:ind w:firstLine="720"/>
        <w:jc w:val="thaiDistribute"/>
        <w:rPr>
          <w:rFonts w:asciiTheme="majorBidi" w:eastAsiaTheme="minorHAnsi" w:hAnsiTheme="majorBidi" w:cstheme="majorBidi"/>
          <w:b/>
          <w:bCs/>
          <w:sz w:val="28"/>
        </w:rPr>
      </w:pPr>
    </w:p>
    <w:p w14:paraId="18AA89B4" w14:textId="11C583C9" w:rsidR="008D7882" w:rsidRPr="00725093" w:rsidRDefault="00340EF6" w:rsidP="00170A68">
      <w:pPr>
        <w:spacing w:after="0" w:line="240" w:lineRule="auto"/>
        <w:ind w:firstLine="720"/>
        <w:rPr>
          <w:rFonts w:asciiTheme="majorBidi" w:eastAsiaTheme="minorHAnsi" w:hAnsiTheme="majorBidi" w:cstheme="majorBidi"/>
          <w:b/>
          <w:bCs/>
          <w:sz w:val="28"/>
        </w:rPr>
      </w:pPr>
      <w:proofErr w:type="gramStart"/>
      <w:r w:rsidRPr="00D379B8">
        <w:rPr>
          <w:rFonts w:asciiTheme="majorBidi" w:eastAsiaTheme="minorHAnsi" w:hAnsiTheme="majorBidi" w:cstheme="majorBidi"/>
          <w:b/>
          <w:bCs/>
          <w:sz w:val="28"/>
        </w:rPr>
        <w:t>1.</w:t>
      </w:r>
      <w:r w:rsidRPr="00725093">
        <w:rPr>
          <w:rFonts w:asciiTheme="majorBidi" w:eastAsiaTheme="minorHAnsi" w:hAnsiTheme="majorBidi" w:cstheme="majorBidi"/>
          <w:b/>
          <w:bCs/>
          <w:sz w:val="28"/>
        </w:rPr>
        <w:t xml:space="preserve">3 </w:t>
      </w:r>
      <w:r w:rsidR="008D7882" w:rsidRPr="00725093">
        <w:rPr>
          <w:rFonts w:asciiTheme="majorBidi" w:eastAsiaTheme="minorHAnsi" w:hAnsiTheme="majorBidi" w:cstheme="majorBidi"/>
          <w:b/>
          <w:bCs/>
          <w:sz w:val="28"/>
          <w:cs/>
        </w:rPr>
        <w:t xml:space="preserve"> โครงสร้างการถือหุ้นของกลุ่มบริษัท</w:t>
      </w:r>
      <w:proofErr w:type="gramEnd"/>
    </w:p>
    <w:p w14:paraId="6171899E" w14:textId="77777777" w:rsidR="008D7882" w:rsidRPr="00725093" w:rsidRDefault="008D7882" w:rsidP="00170A68">
      <w:pPr>
        <w:tabs>
          <w:tab w:val="left" w:pos="993"/>
        </w:tabs>
        <w:spacing w:after="0" w:line="240" w:lineRule="auto"/>
        <w:ind w:firstLine="709"/>
        <w:jc w:val="thaiDistribute"/>
        <w:rPr>
          <w:rFonts w:asciiTheme="majorBidi" w:eastAsia="Cordia New" w:hAnsiTheme="majorBidi" w:cstheme="majorBidi"/>
          <w:sz w:val="28"/>
        </w:rPr>
      </w:pPr>
      <w:r w:rsidRPr="00725093">
        <w:rPr>
          <w:rFonts w:asciiTheme="majorBidi" w:eastAsia="Cordia New" w:hAnsiTheme="majorBidi" w:cstheme="majorBidi"/>
          <w:sz w:val="28"/>
          <w:cs/>
        </w:rPr>
        <w:t xml:space="preserve">       บริษัท อีสเทอร์น สตาร์ เรียล เอสเตท จำกัด (มหาชน) และบริษัทย่อย ประกอบธุรกิจพัฒนาอสังหาริมทรัพย์เพื่อขาย  พัฒนาอสังหาริมทรัพย์เพื่อให้เช่าและธุรกิจสนามกอล์ฟ  โดยแบ่งการดำเนินงานของบริษัทในกลุ่ม ดังนี้</w:t>
      </w:r>
    </w:p>
    <w:p w14:paraId="5BB95A53" w14:textId="07BEBFC2" w:rsidR="008D7882" w:rsidRPr="00725093" w:rsidRDefault="008D7882" w:rsidP="00FC16E8">
      <w:pPr>
        <w:pStyle w:val="ListParagraph"/>
        <w:numPr>
          <w:ilvl w:val="0"/>
          <w:numId w:val="1"/>
        </w:numPr>
        <w:spacing w:after="0" w:line="240" w:lineRule="auto"/>
        <w:jc w:val="thaiDistribute"/>
        <w:rPr>
          <w:rFonts w:asciiTheme="majorBidi" w:eastAsia="Cordia New" w:hAnsiTheme="majorBidi" w:cstheme="majorBidi"/>
          <w:sz w:val="28"/>
        </w:rPr>
      </w:pPr>
      <w:r w:rsidRPr="00725093">
        <w:rPr>
          <w:rFonts w:asciiTheme="majorBidi" w:eastAsia="Cordia New" w:hAnsiTheme="majorBidi" w:cstheme="majorBidi"/>
          <w:sz w:val="28"/>
          <w:cs/>
        </w:rPr>
        <w:t>บริษัท อีสเทอร์น สตาร์ เรียล เอสเตท จำกัด (มหาชน) ดำเนินธุรกิจพัฒนาอสังหาริมทรัพย์เพื่อขาย และเพื่อให้เช่า ในพื้นที่กรุงเทพมหานครและปริมณฑล และ</w:t>
      </w:r>
      <w:r w:rsidR="00860B7D" w:rsidRPr="00725093">
        <w:rPr>
          <w:rFonts w:asciiTheme="majorBidi" w:eastAsia="Cordia New" w:hAnsiTheme="majorBidi" w:cstheme="majorBidi" w:hint="cs"/>
          <w:sz w:val="28"/>
          <w:cs/>
        </w:rPr>
        <w:t>พื้น</w:t>
      </w:r>
      <w:r w:rsidRPr="00725093">
        <w:rPr>
          <w:rFonts w:asciiTheme="majorBidi" w:eastAsia="Cordia New" w:hAnsiTheme="majorBidi" w:cstheme="majorBidi"/>
          <w:sz w:val="28"/>
          <w:cs/>
        </w:rPr>
        <w:t>ที่จังหวัดระยอง</w:t>
      </w:r>
    </w:p>
    <w:p w14:paraId="70CAF984" w14:textId="13E77B63" w:rsidR="008D7882" w:rsidRPr="00725093" w:rsidRDefault="008D7882" w:rsidP="00FC16E8">
      <w:pPr>
        <w:pStyle w:val="ListParagraph"/>
        <w:numPr>
          <w:ilvl w:val="0"/>
          <w:numId w:val="1"/>
        </w:numPr>
        <w:spacing w:after="0" w:line="240" w:lineRule="auto"/>
        <w:jc w:val="thaiDistribute"/>
        <w:rPr>
          <w:rFonts w:asciiTheme="majorBidi" w:eastAsiaTheme="minorHAnsi" w:hAnsiTheme="majorBidi" w:cstheme="majorBidi"/>
          <w:sz w:val="28"/>
        </w:rPr>
      </w:pPr>
      <w:r w:rsidRPr="00725093">
        <w:rPr>
          <w:rFonts w:asciiTheme="majorBidi" w:eastAsiaTheme="minorHAnsi" w:hAnsiTheme="majorBidi" w:cstheme="majorBidi"/>
          <w:sz w:val="28"/>
          <w:cs/>
        </w:rPr>
        <w:t>บริษัท อีสเทอร์น สตาร์ รีสอร์ท จำกัด ดำเนินธุรกิจสนามกอล์ฟอำเภอบ้านฉาง</w:t>
      </w:r>
      <w:r w:rsidR="00860B7D" w:rsidRPr="00725093">
        <w:rPr>
          <w:rFonts w:asciiTheme="majorBidi" w:eastAsiaTheme="minorHAnsi" w:hAnsiTheme="majorBidi" w:cstheme="majorBidi" w:hint="cs"/>
          <w:sz w:val="28"/>
          <w:cs/>
        </w:rPr>
        <w:t xml:space="preserve"> </w:t>
      </w:r>
      <w:r w:rsidRPr="00725093">
        <w:rPr>
          <w:rFonts w:asciiTheme="majorBidi" w:eastAsiaTheme="minorHAnsi" w:hAnsiTheme="majorBidi" w:cstheme="majorBidi"/>
          <w:sz w:val="28"/>
          <w:cs/>
        </w:rPr>
        <w:t>จังหวัดระระยอง</w:t>
      </w:r>
    </w:p>
    <w:p w14:paraId="35D33537" w14:textId="77777777" w:rsidR="008D7882" w:rsidRPr="001A4717" w:rsidRDefault="008D7882" w:rsidP="00170A68">
      <w:pPr>
        <w:spacing w:after="0" w:line="240" w:lineRule="auto"/>
        <w:ind w:left="2160"/>
        <w:contextualSpacing/>
        <w:rPr>
          <w:rFonts w:asciiTheme="majorBidi" w:eastAsia="Cordia New" w:hAnsiTheme="majorBidi" w:cstheme="majorBidi"/>
          <w:sz w:val="28"/>
        </w:rPr>
      </w:pPr>
    </w:p>
    <w:p w14:paraId="16233954" w14:textId="77777777" w:rsidR="008D7882" w:rsidRPr="001A4717" w:rsidRDefault="008D7882" w:rsidP="008D7882">
      <w:pPr>
        <w:ind w:left="2160"/>
        <w:contextualSpacing/>
        <w:rPr>
          <w:rFonts w:asciiTheme="majorBidi" w:eastAsia="Cordia New" w:hAnsiTheme="majorBidi" w:cstheme="majorBidi"/>
          <w:sz w:val="28"/>
        </w:rPr>
      </w:pPr>
    </w:p>
    <w:p w14:paraId="605AFDA4" w14:textId="77777777" w:rsidR="008D7882" w:rsidRPr="001A4717" w:rsidRDefault="008D7882" w:rsidP="008D7882">
      <w:pPr>
        <w:ind w:left="2160"/>
        <w:contextualSpacing/>
        <w:rPr>
          <w:rFonts w:asciiTheme="majorBidi" w:eastAsia="Cordia New" w:hAnsiTheme="majorBidi" w:cstheme="majorBidi"/>
          <w:sz w:val="28"/>
        </w:rPr>
      </w:pPr>
    </w:p>
    <w:p w14:paraId="1DC16A47" w14:textId="0A25EFEC" w:rsidR="00714C33" w:rsidRDefault="00714C33">
      <w:pPr>
        <w:spacing w:after="160" w:line="259" w:lineRule="auto"/>
        <w:rPr>
          <w:rFonts w:asciiTheme="majorBidi" w:eastAsia="Cordia New" w:hAnsiTheme="majorBidi" w:cstheme="majorBidi"/>
          <w:sz w:val="28"/>
          <w:cs/>
        </w:rPr>
      </w:pPr>
      <w:r>
        <w:rPr>
          <w:rFonts w:asciiTheme="majorBidi" w:eastAsia="Cordia New" w:hAnsiTheme="majorBidi" w:cstheme="majorBidi"/>
          <w:sz w:val="28"/>
          <w:cs/>
        </w:rPr>
        <w:br w:type="page"/>
      </w:r>
    </w:p>
    <w:p w14:paraId="272702EA" w14:textId="063CFD3C" w:rsidR="008D7882" w:rsidRPr="001A4717" w:rsidRDefault="008D7882" w:rsidP="00C46E39">
      <w:pPr>
        <w:contextualSpacing/>
        <w:rPr>
          <w:rFonts w:asciiTheme="majorBidi" w:eastAsia="Cordia New" w:hAnsiTheme="majorBidi" w:cstheme="majorBidi"/>
          <w:sz w:val="28"/>
        </w:rPr>
      </w:pPr>
    </w:p>
    <w:p w14:paraId="32B471AA" w14:textId="77777777" w:rsidR="006F5387" w:rsidRDefault="006F5387" w:rsidP="008D7882">
      <w:pPr>
        <w:ind w:left="2160" w:hanging="2160"/>
        <w:contextualSpacing/>
        <w:rPr>
          <w:rFonts w:ascii="Cordia New" w:eastAsia="Cordia New" w:hAnsi="Cordia New"/>
          <w:sz w:val="28"/>
        </w:rPr>
      </w:pPr>
    </w:p>
    <w:p w14:paraId="7E7B9F40" w14:textId="42555434" w:rsidR="006F5387" w:rsidRDefault="006F5387" w:rsidP="008D7882">
      <w:pPr>
        <w:ind w:left="2160" w:hanging="2160"/>
        <w:contextualSpacing/>
        <w:rPr>
          <w:rFonts w:ascii="Cordia New" w:eastAsia="Cordia New" w:hAnsi="Cordia New"/>
          <w:sz w:val="28"/>
        </w:rPr>
      </w:pPr>
      <w:r>
        <w:rPr>
          <w:rFonts w:ascii="Cordia New" w:eastAsia="Cordia New" w:hAnsi="Cordia New"/>
          <w:noProof/>
          <w:sz w:val="28"/>
        </w:rPr>
        <w:drawing>
          <wp:inline distT="0" distB="0" distL="0" distR="0" wp14:anchorId="65BA84AC" wp14:editId="5CDC307C">
            <wp:extent cx="8133905" cy="5676442"/>
            <wp:effectExtent l="9525"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16200000">
                      <a:off x="0" y="0"/>
                      <a:ext cx="8173671" cy="5704194"/>
                    </a:xfrm>
                    <a:prstGeom prst="rect">
                      <a:avLst/>
                    </a:prstGeom>
                    <a:noFill/>
                  </pic:spPr>
                </pic:pic>
              </a:graphicData>
            </a:graphic>
          </wp:inline>
        </w:drawing>
      </w:r>
    </w:p>
    <w:p w14:paraId="011EA6AB" w14:textId="77777777" w:rsidR="006F5387" w:rsidRDefault="006F5387" w:rsidP="008D7882">
      <w:pPr>
        <w:ind w:left="2160" w:hanging="2160"/>
        <w:contextualSpacing/>
        <w:rPr>
          <w:rFonts w:ascii="Cordia New" w:eastAsia="Cordia New" w:hAnsi="Cordia New"/>
          <w:sz w:val="28"/>
        </w:rPr>
      </w:pPr>
    </w:p>
    <w:p w14:paraId="003149CF" w14:textId="29BAA5E6" w:rsidR="008D7882" w:rsidRPr="00725093" w:rsidRDefault="00274A14" w:rsidP="006F5387">
      <w:pPr>
        <w:ind w:left="2160" w:hanging="2160"/>
        <w:contextualSpacing/>
        <w:rPr>
          <w:rFonts w:asciiTheme="majorBidi" w:eastAsiaTheme="minorHAnsi" w:hAnsiTheme="majorBidi" w:cstheme="majorBidi"/>
          <w:b/>
          <w:bCs/>
          <w:sz w:val="28"/>
        </w:rPr>
      </w:pPr>
      <w:r>
        <w:rPr>
          <w:noProof/>
        </w:rPr>
        <w:lastRenderedPageBreak/>
        <mc:AlternateContent>
          <mc:Choice Requires="wps">
            <w:drawing>
              <wp:anchor distT="0" distB="0" distL="114300" distR="114300" simplePos="0" relativeHeight="251660288" behindDoc="0" locked="0" layoutInCell="1" allowOverlap="1" wp14:anchorId="1919F15C" wp14:editId="07A1CC32">
                <wp:simplePos x="0" y="0"/>
                <wp:positionH relativeFrom="column">
                  <wp:posOffset>1349789</wp:posOffset>
                </wp:positionH>
                <wp:positionV relativeFrom="paragraph">
                  <wp:posOffset>-763187</wp:posOffset>
                </wp:positionV>
                <wp:extent cx="1478943" cy="485029"/>
                <wp:effectExtent l="0" t="0" r="6985" b="0"/>
                <wp:wrapNone/>
                <wp:docPr id="7" name="Text Box 7"/>
                <wp:cNvGraphicFramePr/>
                <a:graphic xmlns:a="http://schemas.openxmlformats.org/drawingml/2006/main">
                  <a:graphicData uri="http://schemas.microsoft.com/office/word/2010/wordprocessingShape">
                    <wps:wsp>
                      <wps:cNvSpPr txBox="1"/>
                      <wps:spPr>
                        <a:xfrm>
                          <a:off x="0" y="0"/>
                          <a:ext cx="1478943" cy="485029"/>
                        </a:xfrm>
                        <a:prstGeom prst="rect">
                          <a:avLst/>
                        </a:prstGeom>
                        <a:solidFill>
                          <a:schemeClr val="lt1"/>
                        </a:solidFill>
                        <a:ln w="6350">
                          <a:noFill/>
                        </a:ln>
                      </wps:spPr>
                      <wps:txbx>
                        <w:txbxContent>
                          <w:p w14:paraId="0CAFB7AC" w14:textId="0B5783F7" w:rsidR="00274A14" w:rsidRPr="00274A14" w:rsidRDefault="00274A14">
                            <w:pPr>
                              <w:rPr>
                                <w:rFonts w:ascii="BrowalliaUPC" w:hAnsi="BrowalliaUPC" w:cs="BrowalliaUPC"/>
                                <w:b/>
                                <w:bCs/>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919F15C" id="_x0000_t202" coordsize="21600,21600" o:spt="202" path="m,l,21600r21600,l21600,xe">
                <v:stroke joinstyle="miter"/>
                <v:path gradientshapeok="t" o:connecttype="rect"/>
              </v:shapetype>
              <v:shape id="Text Box 7" o:spid="_x0000_s1026" type="#_x0000_t202" style="position:absolute;left:0;text-align:left;margin-left:106.3pt;margin-top:-60.1pt;width:116.45pt;height:38.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" fillcolor="white [3201]" stroked="f" strokeweight=".5pt">
                <v:textbox>
                  <w:txbxContent>
                    <w:p w14:paraId="0CAFB7AC" w14:textId="0B5783F7" w:rsidR="00274A14" w:rsidRPr="00274A14" w:rsidRDefault="00274A14">
                      <w:pPr>
                        <w:rPr>
                          <w:rFonts w:ascii="BrowalliaUPC" w:hAnsi="BrowalliaUPC" w:cs="BrowalliaUPC"/>
                          <w:b/>
                          <w:bCs/>
                          <w:sz w:val="32"/>
                          <w:szCs w:val="32"/>
                        </w:rPr>
                      </w:pPr>
                    </w:p>
                  </w:txbxContent>
                </v:textbox>
              </v:shape>
            </w:pict>
          </mc:Fallback>
        </mc:AlternateContent>
      </w:r>
      <w:r w:rsidR="008D7882">
        <w:rPr>
          <w:noProof/>
        </w:rPr>
        <mc:AlternateContent>
          <mc:Choice Requires="wps">
            <w:drawing>
              <wp:anchor distT="0" distB="0" distL="114300" distR="114300" simplePos="0" relativeHeight="251659264" behindDoc="0" locked="0" layoutInCell="1" allowOverlap="1" wp14:anchorId="38CA08BF" wp14:editId="4C25EE71">
                <wp:simplePos x="0" y="0"/>
                <wp:positionH relativeFrom="column">
                  <wp:posOffset>3064643</wp:posOffset>
                </wp:positionH>
                <wp:positionV relativeFrom="paragraph">
                  <wp:posOffset>3447695</wp:posOffset>
                </wp:positionV>
                <wp:extent cx="489098" cy="659218"/>
                <wp:effectExtent l="0" t="0" r="25400" b="26670"/>
                <wp:wrapNone/>
                <wp:docPr id="2" name="Rectangle 2"/>
                <wp:cNvGraphicFramePr/>
                <a:graphic xmlns:a="http://schemas.openxmlformats.org/drawingml/2006/main">
                  <a:graphicData uri="http://schemas.microsoft.com/office/word/2010/wordprocessingShape">
                    <wps:wsp>
                      <wps:cNvSpPr/>
                      <wps:spPr>
                        <a:xfrm>
                          <a:off x="0" y="0"/>
                          <a:ext cx="489098" cy="659218"/>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F0F4D8" id="Rectangle 2" o:spid="_x0000_s1026" style="position:absolute;margin-left:241.3pt;margin-top:271.45pt;width:38.5pt;height:51.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" fillcolor="white [3212]" strokecolor="white [3212]" strokeweight="1pt"/>
            </w:pict>
          </mc:Fallback>
        </mc:AlternateContent>
      </w:r>
      <w:proofErr w:type="gramStart"/>
      <w:r w:rsidR="008D7882" w:rsidRPr="004403BE">
        <w:rPr>
          <w:rFonts w:asciiTheme="majorBidi" w:eastAsiaTheme="minorHAnsi" w:hAnsiTheme="majorBidi" w:cstheme="majorBidi"/>
          <w:b/>
          <w:bCs/>
          <w:sz w:val="28"/>
        </w:rPr>
        <w:t>1</w:t>
      </w:r>
      <w:r w:rsidR="008D7882" w:rsidRPr="00725093">
        <w:rPr>
          <w:rFonts w:asciiTheme="majorBidi" w:eastAsiaTheme="minorHAnsi" w:hAnsiTheme="majorBidi" w:cstheme="majorBidi"/>
          <w:b/>
          <w:bCs/>
          <w:sz w:val="28"/>
          <w:cs/>
        </w:rPr>
        <w:t>.</w:t>
      </w:r>
      <w:r w:rsidR="004403BE" w:rsidRPr="00725093">
        <w:rPr>
          <w:rFonts w:asciiTheme="majorBidi" w:eastAsiaTheme="minorHAnsi" w:hAnsiTheme="majorBidi" w:cstheme="majorBidi"/>
          <w:b/>
          <w:bCs/>
          <w:sz w:val="28"/>
        </w:rPr>
        <w:t>4</w:t>
      </w:r>
      <w:r w:rsidR="008D7882" w:rsidRPr="00725093">
        <w:rPr>
          <w:rFonts w:asciiTheme="majorBidi" w:eastAsiaTheme="minorHAnsi" w:hAnsiTheme="majorBidi" w:cstheme="majorBidi"/>
          <w:b/>
          <w:bCs/>
          <w:sz w:val="28"/>
          <w:cs/>
        </w:rPr>
        <w:t xml:space="preserve"> </w:t>
      </w:r>
      <w:r w:rsidR="002F31FC" w:rsidRPr="00725093">
        <w:rPr>
          <w:rFonts w:asciiTheme="majorBidi" w:eastAsiaTheme="minorHAnsi" w:hAnsiTheme="majorBidi" w:cstheme="majorBidi"/>
          <w:b/>
          <w:bCs/>
          <w:sz w:val="28"/>
        </w:rPr>
        <w:t xml:space="preserve"> </w:t>
      </w:r>
      <w:r w:rsidR="008D7882" w:rsidRPr="00725093">
        <w:rPr>
          <w:rFonts w:asciiTheme="majorBidi" w:eastAsiaTheme="minorHAnsi" w:hAnsiTheme="majorBidi" w:cstheme="majorBidi"/>
          <w:b/>
          <w:bCs/>
          <w:sz w:val="28"/>
          <w:cs/>
        </w:rPr>
        <w:t>ความสัมพันธ์กับกลุ่มธุรกิจของผู้ถือหุ้นใหญ่</w:t>
      </w:r>
      <w:proofErr w:type="gramEnd"/>
    </w:p>
    <w:p w14:paraId="7DE94623" w14:textId="7E185055" w:rsidR="008D7882" w:rsidRDefault="008D7882" w:rsidP="00170A68">
      <w:pPr>
        <w:spacing w:after="0" w:line="240" w:lineRule="auto"/>
        <w:jc w:val="thaiDistribute"/>
        <w:rPr>
          <w:rFonts w:asciiTheme="majorBidi" w:eastAsiaTheme="minorHAnsi" w:hAnsiTheme="majorBidi" w:cstheme="majorBidi"/>
          <w:sz w:val="28"/>
        </w:rPr>
      </w:pPr>
      <w:r w:rsidRPr="00725093">
        <w:rPr>
          <w:rFonts w:asciiTheme="majorBidi" w:eastAsiaTheme="minorHAnsi" w:hAnsiTheme="majorBidi" w:cstheme="majorBidi"/>
          <w:sz w:val="28"/>
          <w:cs/>
        </w:rPr>
        <w:t xml:space="preserve">       </w:t>
      </w:r>
      <w:r w:rsidRPr="00725093">
        <w:rPr>
          <w:rFonts w:asciiTheme="majorBidi" w:eastAsiaTheme="minorHAnsi" w:hAnsiTheme="majorBidi" w:cstheme="majorBidi"/>
          <w:sz w:val="28"/>
          <w:cs/>
        </w:rPr>
        <w:tab/>
        <w:t xml:space="preserve">      บริษัทและบริษัทย่อยโดยสภาพการดำเนินธุรกิจหลักของบริษัทไม่ต้องพึ่งพาและ/หรือแข่งขันกับธุรกิจอื่น</w:t>
      </w:r>
      <w:r w:rsidR="002F31FC" w:rsidRPr="00725093">
        <w:rPr>
          <w:rFonts w:asciiTheme="majorBidi" w:eastAsiaTheme="minorHAnsi" w:hAnsiTheme="majorBidi" w:cstheme="majorBidi"/>
          <w:sz w:val="28"/>
        </w:rPr>
        <w:t xml:space="preserve"> </w:t>
      </w:r>
      <w:r w:rsidRPr="00725093">
        <w:rPr>
          <w:rFonts w:asciiTheme="majorBidi" w:eastAsiaTheme="minorHAnsi" w:hAnsiTheme="majorBidi" w:cstheme="majorBidi"/>
          <w:sz w:val="28"/>
          <w:cs/>
        </w:rPr>
        <w:t>ในกลุ่มธุรกิจของผู้ถือหุ้นใหญ่อย่างมีนัยสำคัญ</w:t>
      </w:r>
    </w:p>
    <w:p w14:paraId="4D8453F3" w14:textId="77777777" w:rsidR="008904FD" w:rsidRPr="004403BE" w:rsidRDefault="008904FD" w:rsidP="00170A68">
      <w:pPr>
        <w:spacing w:after="0" w:line="240" w:lineRule="auto"/>
        <w:jc w:val="thaiDistribute"/>
        <w:rPr>
          <w:rFonts w:asciiTheme="majorBidi" w:eastAsiaTheme="minorHAnsi" w:hAnsiTheme="majorBidi" w:cstheme="majorBidi"/>
          <w:sz w:val="28"/>
        </w:rPr>
      </w:pPr>
    </w:p>
    <w:p w14:paraId="7934B8E7" w14:textId="77777777" w:rsidR="008D7882" w:rsidRDefault="008D7882" w:rsidP="00170A68">
      <w:pPr>
        <w:spacing w:after="0" w:line="240" w:lineRule="auto"/>
        <w:jc w:val="thaiDistribute"/>
        <w:rPr>
          <w:rFonts w:ascii="Cordia New" w:eastAsiaTheme="minorHAnsi" w:hAnsi="Cordia New"/>
          <w:sz w:val="28"/>
        </w:rPr>
      </w:pPr>
    </w:p>
    <w:p w14:paraId="76A67ECF" w14:textId="77777777" w:rsidR="008D7882" w:rsidRPr="00D3103D" w:rsidRDefault="008D7882" w:rsidP="008D7882">
      <w:pPr>
        <w:jc w:val="thaiDistribute"/>
        <w:rPr>
          <w:rFonts w:ascii="Cordia New" w:eastAsiaTheme="minorHAnsi" w:hAnsi="Cordia New"/>
          <w:sz w:val="28"/>
          <w:cs/>
        </w:rPr>
        <w:sectPr w:rsidR="008D7882" w:rsidRPr="00D3103D" w:rsidSect="00544B82">
          <w:footerReference w:type="default" r:id="rId9"/>
          <w:pgSz w:w="11907" w:h="16840"/>
          <w:pgMar w:top="1418" w:right="1134" w:bottom="1134" w:left="1418" w:header="397" w:footer="397" w:gutter="0"/>
          <w:cols w:space="720"/>
          <w:docGrid w:linePitch="299"/>
        </w:sectPr>
      </w:pPr>
    </w:p>
    <w:bookmarkEnd w:id="0"/>
    <w:p w14:paraId="43A3FA75" w14:textId="77777777" w:rsidR="0096088E" w:rsidRPr="00452801" w:rsidRDefault="0096088E" w:rsidP="00207891">
      <w:pPr>
        <w:numPr>
          <w:ilvl w:val="0"/>
          <w:numId w:val="3"/>
        </w:numPr>
        <w:tabs>
          <w:tab w:val="left" w:pos="360"/>
        </w:tabs>
        <w:spacing w:after="0" w:line="240" w:lineRule="auto"/>
        <w:ind w:hanging="720"/>
        <w:jc w:val="thaiDistribute"/>
        <w:rPr>
          <w:rFonts w:asciiTheme="majorBidi" w:hAnsiTheme="majorBidi" w:cstheme="majorBidi"/>
          <w:b/>
          <w:bCs/>
          <w:sz w:val="28"/>
        </w:rPr>
      </w:pPr>
      <w:r w:rsidRPr="00452801">
        <w:rPr>
          <w:rFonts w:asciiTheme="majorBidi" w:hAnsiTheme="majorBidi" w:cstheme="majorBidi" w:hint="cs"/>
          <w:b/>
          <w:bCs/>
          <w:sz w:val="28"/>
          <w:cs/>
        </w:rPr>
        <w:lastRenderedPageBreak/>
        <w:t>ลักษณะการประกอบธุรกิจ</w:t>
      </w:r>
    </w:p>
    <w:p w14:paraId="27D0335A" w14:textId="428E8E85" w:rsidR="0096088E" w:rsidRPr="00452801" w:rsidRDefault="0096088E" w:rsidP="00207891">
      <w:pPr>
        <w:spacing w:after="0" w:line="240" w:lineRule="auto"/>
        <w:jc w:val="thaiDistribute"/>
        <w:rPr>
          <w:rFonts w:asciiTheme="majorBidi" w:hAnsiTheme="majorBidi" w:cstheme="majorBidi"/>
          <w:b/>
          <w:bCs/>
          <w:sz w:val="28"/>
          <w:cs/>
        </w:rPr>
      </w:pPr>
      <w:proofErr w:type="gramStart"/>
      <w:r w:rsidRPr="00452801">
        <w:rPr>
          <w:rFonts w:asciiTheme="majorBidi" w:hAnsiTheme="majorBidi" w:cstheme="majorBidi"/>
          <w:b/>
          <w:bCs/>
          <w:sz w:val="28"/>
        </w:rPr>
        <w:t>2</w:t>
      </w:r>
      <w:r w:rsidRPr="00452801">
        <w:rPr>
          <w:rFonts w:asciiTheme="majorBidi" w:hAnsiTheme="majorBidi" w:cstheme="majorBidi"/>
          <w:b/>
          <w:bCs/>
          <w:sz w:val="28"/>
          <w:cs/>
        </w:rPr>
        <w:t>.</w:t>
      </w:r>
      <w:r w:rsidRPr="00452801">
        <w:rPr>
          <w:rFonts w:asciiTheme="majorBidi" w:hAnsiTheme="majorBidi" w:cstheme="majorBidi"/>
          <w:b/>
          <w:bCs/>
          <w:sz w:val="28"/>
        </w:rPr>
        <w:t>1</w:t>
      </w:r>
      <w:r w:rsidRPr="00452801">
        <w:rPr>
          <w:rFonts w:asciiTheme="majorBidi" w:hAnsiTheme="majorBidi" w:cstheme="majorBidi" w:hint="cs"/>
          <w:b/>
          <w:bCs/>
          <w:sz w:val="28"/>
          <w:cs/>
        </w:rPr>
        <w:t xml:space="preserve"> </w:t>
      </w:r>
      <w:r w:rsidRPr="00452801">
        <w:rPr>
          <w:rFonts w:asciiTheme="majorBidi" w:hAnsiTheme="majorBidi" w:cstheme="majorBidi"/>
          <w:b/>
          <w:bCs/>
          <w:sz w:val="28"/>
        </w:rPr>
        <w:t xml:space="preserve"> </w:t>
      </w:r>
      <w:r w:rsidRPr="00452801">
        <w:rPr>
          <w:rFonts w:asciiTheme="majorBidi" w:hAnsiTheme="majorBidi" w:cstheme="majorBidi" w:hint="cs"/>
          <w:b/>
          <w:bCs/>
          <w:sz w:val="28"/>
          <w:cs/>
        </w:rPr>
        <w:t>ลักษณะของผลิตภัณฑ์และบริการ</w:t>
      </w:r>
      <w:proofErr w:type="gramEnd"/>
    </w:p>
    <w:p w14:paraId="5DFDCBD3" w14:textId="39426077" w:rsidR="0096088E" w:rsidRPr="00452801" w:rsidRDefault="0096088E" w:rsidP="00207891">
      <w:pPr>
        <w:spacing w:after="0" w:line="240" w:lineRule="auto"/>
        <w:ind w:firstLine="360"/>
        <w:jc w:val="thaiDistribute"/>
        <w:rPr>
          <w:rFonts w:asciiTheme="majorBidi" w:hAnsiTheme="majorBidi" w:cstheme="majorBidi"/>
          <w:sz w:val="28"/>
        </w:rPr>
      </w:pPr>
      <w:r w:rsidRPr="00452801">
        <w:rPr>
          <w:rFonts w:asciiTheme="majorBidi" w:hAnsiTheme="majorBidi" w:cstheme="majorBidi"/>
          <w:sz w:val="28"/>
          <w:cs/>
        </w:rPr>
        <w:t>บริษัท อีสเทอร์น สตาร์ เรียล เอสเตท จำกัด (มหาชน) และบริษัทย่อย ประกอบธุรกิจพัฒนาอสังหาริมทรัพย์เพื่อขาย พัฒนาอสังหาริมทรัพย์เพื่อให้เช่า</w:t>
      </w:r>
      <w:r w:rsidR="00A46B4F" w:rsidRPr="00452801">
        <w:rPr>
          <w:rFonts w:asciiTheme="majorBidi" w:hAnsiTheme="majorBidi" w:cstheme="majorBidi" w:hint="cs"/>
          <w:sz w:val="28"/>
          <w:cs/>
        </w:rPr>
        <w:t xml:space="preserve"> </w:t>
      </w:r>
      <w:r w:rsidRPr="00452801">
        <w:rPr>
          <w:rFonts w:asciiTheme="majorBidi" w:hAnsiTheme="majorBidi" w:cstheme="majorBidi"/>
          <w:sz w:val="28"/>
          <w:cs/>
        </w:rPr>
        <w:t>และธุรกิจสนามกอล์ฟ</w:t>
      </w:r>
      <w:r w:rsidRPr="00452801">
        <w:rPr>
          <w:rFonts w:asciiTheme="majorBidi" w:hAnsiTheme="majorBidi" w:cstheme="majorBidi" w:hint="cs"/>
          <w:sz w:val="28"/>
          <w:cs/>
        </w:rPr>
        <w:t xml:space="preserve"> โดยสัดส่วนรายได้หลักจะมาจากการพัฒนาอสังหาริมทรัพย์เพื่อขาย</w:t>
      </w:r>
      <w:r w:rsidR="00D077EB" w:rsidRPr="00452801">
        <w:rPr>
          <w:rFonts w:asciiTheme="majorBidi" w:hAnsiTheme="majorBidi" w:cstheme="majorBidi"/>
          <w:sz w:val="28"/>
        </w:rPr>
        <w:t xml:space="preserve"> </w:t>
      </w:r>
      <w:r w:rsidR="00D077EB" w:rsidRPr="00452801">
        <w:rPr>
          <w:rFonts w:asciiTheme="majorBidi" w:hAnsiTheme="majorBidi" w:cstheme="majorBidi" w:hint="cs"/>
          <w:sz w:val="28"/>
          <w:cs/>
        </w:rPr>
        <w:t>โดย</w:t>
      </w:r>
      <w:r w:rsidRPr="00452801">
        <w:rPr>
          <w:rFonts w:asciiTheme="majorBidi" w:hAnsiTheme="majorBidi" w:cstheme="majorBidi" w:hint="cs"/>
          <w:sz w:val="28"/>
          <w:cs/>
        </w:rPr>
        <w:t>ในช่วง</w:t>
      </w:r>
      <w:r w:rsidRPr="00452801">
        <w:rPr>
          <w:rFonts w:asciiTheme="majorBidi" w:hAnsiTheme="majorBidi" w:cstheme="majorBidi"/>
          <w:sz w:val="28"/>
          <w:cs/>
        </w:rPr>
        <w:t xml:space="preserve">ก่อนปี </w:t>
      </w:r>
      <w:r w:rsidRPr="00452801">
        <w:rPr>
          <w:rFonts w:asciiTheme="majorBidi" w:hAnsiTheme="majorBidi" w:cstheme="majorBidi"/>
          <w:sz w:val="28"/>
        </w:rPr>
        <w:t xml:space="preserve">2547 </w:t>
      </w:r>
      <w:r w:rsidRPr="00452801">
        <w:rPr>
          <w:rFonts w:asciiTheme="majorBidi" w:hAnsiTheme="majorBidi" w:cstheme="majorBidi"/>
          <w:sz w:val="28"/>
          <w:cs/>
        </w:rPr>
        <w:t xml:space="preserve">บริษัทเน้นการทำธุรกิจอสังหาริมทรัพย์ในเขตอำเภอบ้านฉาง จังหวัดระยอง เพื่อรองรับการพัฒนาพื้นที่ชายฝั่งทะเลตะวันออก เนื่องจากเล็งเห็นว่าเขตอำเภอบ้านฉาง จังหวัดระยอง เป็นทำเลที่มีศักยภาพเพราะอยู่ห่างจากนิคมอุตสาหกรรมมาบตาพุดไปทางทิศตะวันออกเพียง </w:t>
      </w:r>
      <w:r w:rsidRPr="00452801">
        <w:rPr>
          <w:rFonts w:asciiTheme="majorBidi" w:hAnsiTheme="majorBidi" w:cstheme="majorBidi"/>
          <w:sz w:val="28"/>
        </w:rPr>
        <w:t xml:space="preserve">10 </w:t>
      </w:r>
      <w:r w:rsidRPr="00452801">
        <w:rPr>
          <w:rFonts w:asciiTheme="majorBidi" w:hAnsiTheme="majorBidi" w:cstheme="majorBidi"/>
          <w:sz w:val="28"/>
          <w:cs/>
        </w:rPr>
        <w:t xml:space="preserve">กิโลเมตร และอยู่ห่างจากสนามบินอู่ตะเภาไปทางทิศตะวันตกเพียง </w:t>
      </w:r>
      <w:r w:rsidRPr="00452801">
        <w:rPr>
          <w:rFonts w:asciiTheme="majorBidi" w:hAnsiTheme="majorBidi" w:cstheme="majorBidi"/>
          <w:sz w:val="28"/>
        </w:rPr>
        <w:t xml:space="preserve">5 </w:t>
      </w:r>
      <w:r w:rsidRPr="00452801">
        <w:rPr>
          <w:rFonts w:asciiTheme="majorBidi" w:hAnsiTheme="majorBidi" w:cstheme="majorBidi"/>
          <w:sz w:val="28"/>
          <w:cs/>
        </w:rPr>
        <w:t xml:space="preserve">กิโลเมตร </w:t>
      </w:r>
      <w:r w:rsidR="00A53143" w:rsidRPr="00452801">
        <w:rPr>
          <w:rFonts w:asciiTheme="majorBidi" w:hAnsiTheme="majorBidi" w:cstheme="majorBidi" w:hint="cs"/>
          <w:sz w:val="28"/>
          <w:cs/>
        </w:rPr>
        <w:t xml:space="preserve"> </w:t>
      </w:r>
      <w:r w:rsidRPr="00452801">
        <w:rPr>
          <w:rFonts w:asciiTheme="majorBidi" w:hAnsiTheme="majorBidi" w:cstheme="majorBidi"/>
          <w:sz w:val="28"/>
          <w:cs/>
        </w:rPr>
        <w:t xml:space="preserve">ในปี </w:t>
      </w:r>
      <w:r w:rsidRPr="00452801">
        <w:rPr>
          <w:rFonts w:asciiTheme="majorBidi" w:hAnsiTheme="majorBidi" w:cstheme="majorBidi"/>
          <w:sz w:val="28"/>
        </w:rPr>
        <w:t xml:space="preserve">2547 </w:t>
      </w:r>
      <w:r w:rsidRPr="00452801">
        <w:rPr>
          <w:rFonts w:asciiTheme="majorBidi" w:hAnsiTheme="majorBidi" w:cstheme="majorBidi"/>
          <w:sz w:val="28"/>
          <w:cs/>
        </w:rPr>
        <w:t xml:space="preserve">เป็นต้นมา บริษัทได้ขยายการพัฒนาโครงการในเขตกรุงเทพมหานครและปริมณฑลอีกทางหนึ่งด้วย  </w:t>
      </w:r>
      <w:r w:rsidRPr="00452801">
        <w:rPr>
          <w:rFonts w:asciiTheme="majorBidi" w:hAnsiTheme="majorBidi" w:cstheme="majorBidi" w:hint="cs"/>
          <w:sz w:val="28"/>
          <w:cs/>
        </w:rPr>
        <w:t>ในขณะเดียวกัน</w:t>
      </w:r>
      <w:r w:rsidRPr="00452801">
        <w:rPr>
          <w:rFonts w:asciiTheme="majorBidi" w:hAnsiTheme="majorBidi" w:cstheme="majorBidi"/>
          <w:sz w:val="28"/>
          <w:cs/>
        </w:rPr>
        <w:t>บริษัท</w:t>
      </w:r>
      <w:r w:rsidR="00A53143" w:rsidRPr="00452801">
        <w:rPr>
          <w:rFonts w:asciiTheme="majorBidi" w:hAnsiTheme="majorBidi" w:cstheme="majorBidi" w:hint="cs"/>
          <w:sz w:val="28"/>
          <w:cs/>
        </w:rPr>
        <w:t>ก็</w:t>
      </w:r>
      <w:r w:rsidRPr="00452801">
        <w:rPr>
          <w:rFonts w:asciiTheme="majorBidi" w:hAnsiTheme="majorBidi" w:cstheme="majorBidi"/>
          <w:sz w:val="28"/>
          <w:cs/>
        </w:rPr>
        <w:t>ยังคงพัฒนาโครงการในอำเภอบ้านฉาง จังหวัดระยองอย่างต่อเนื่อง</w:t>
      </w:r>
      <w:r w:rsidR="00A53143" w:rsidRPr="00452801">
        <w:rPr>
          <w:rFonts w:asciiTheme="majorBidi" w:hAnsiTheme="majorBidi" w:cstheme="majorBidi" w:hint="cs"/>
          <w:sz w:val="28"/>
          <w:cs/>
        </w:rPr>
        <w:t xml:space="preserve">ควบคู่กันไปด้วย   </w:t>
      </w:r>
      <w:r w:rsidRPr="00452801">
        <w:rPr>
          <w:rFonts w:asciiTheme="majorBidi" w:hAnsiTheme="majorBidi" w:cstheme="majorBidi"/>
          <w:sz w:val="28"/>
          <w:cs/>
        </w:rPr>
        <w:t>สามารถแบ่งลักษณะการดำเนินธุรกิจของบริษัท</w:t>
      </w:r>
      <w:r w:rsidR="00A53143" w:rsidRPr="00452801">
        <w:rPr>
          <w:rFonts w:asciiTheme="majorBidi" w:hAnsiTheme="majorBidi" w:cs="Angsana New"/>
          <w:sz w:val="28"/>
          <w:cs/>
        </w:rPr>
        <w:t>และบริษัทย่อย</w:t>
      </w:r>
      <w:r w:rsidR="00A53143" w:rsidRPr="00452801">
        <w:rPr>
          <w:rFonts w:asciiTheme="majorBidi" w:hAnsiTheme="majorBidi" w:cs="Angsana New" w:hint="cs"/>
          <w:sz w:val="28"/>
          <w:cs/>
        </w:rPr>
        <w:t xml:space="preserve"> </w:t>
      </w:r>
      <w:r w:rsidRPr="00452801">
        <w:rPr>
          <w:rFonts w:asciiTheme="majorBidi" w:hAnsiTheme="majorBidi" w:cstheme="majorBidi"/>
          <w:sz w:val="28"/>
          <w:cs/>
        </w:rPr>
        <w:t xml:space="preserve">ออกได้เป็น  </w:t>
      </w:r>
      <w:r w:rsidRPr="00452801">
        <w:rPr>
          <w:rFonts w:asciiTheme="majorBidi" w:hAnsiTheme="majorBidi" w:cstheme="majorBidi"/>
          <w:sz w:val="28"/>
        </w:rPr>
        <w:t xml:space="preserve">3  </w:t>
      </w:r>
      <w:r w:rsidRPr="00452801">
        <w:rPr>
          <w:rFonts w:asciiTheme="majorBidi" w:hAnsiTheme="majorBidi" w:cstheme="majorBidi"/>
          <w:sz w:val="28"/>
          <w:cs/>
        </w:rPr>
        <w:t>ประเภท ดังนี้</w:t>
      </w:r>
    </w:p>
    <w:p w14:paraId="6C814593" w14:textId="77777777" w:rsidR="0096088E" w:rsidRPr="00452801" w:rsidRDefault="0096088E" w:rsidP="00207891">
      <w:pPr>
        <w:spacing w:after="0" w:line="240" w:lineRule="auto"/>
        <w:jc w:val="thaiDistribute"/>
        <w:rPr>
          <w:rFonts w:asciiTheme="majorBidi" w:hAnsiTheme="majorBidi" w:cstheme="majorBidi"/>
          <w:sz w:val="16"/>
          <w:szCs w:val="16"/>
        </w:rPr>
      </w:pPr>
    </w:p>
    <w:p w14:paraId="36571622" w14:textId="77777777" w:rsidR="0096088E" w:rsidRPr="00452801" w:rsidRDefault="0096088E" w:rsidP="00207891">
      <w:pPr>
        <w:numPr>
          <w:ilvl w:val="2"/>
          <w:numId w:val="7"/>
        </w:numPr>
        <w:tabs>
          <w:tab w:val="left" w:pos="540"/>
        </w:tabs>
        <w:spacing w:after="0" w:line="240" w:lineRule="auto"/>
        <w:ind w:hanging="2160"/>
        <w:jc w:val="thaiDistribute"/>
        <w:rPr>
          <w:rFonts w:asciiTheme="majorBidi" w:hAnsiTheme="majorBidi" w:cstheme="majorBidi"/>
          <w:b/>
          <w:bCs/>
          <w:sz w:val="28"/>
        </w:rPr>
      </w:pPr>
      <w:r w:rsidRPr="00452801">
        <w:rPr>
          <w:rFonts w:asciiTheme="majorBidi" w:hAnsiTheme="majorBidi" w:cstheme="majorBidi"/>
          <w:b/>
          <w:bCs/>
          <w:sz w:val="28"/>
          <w:cs/>
        </w:rPr>
        <w:t xml:space="preserve">การพัฒนาอสังหาริมทรัพย์เพื่อขาย </w:t>
      </w:r>
    </w:p>
    <w:p w14:paraId="78F866EB" w14:textId="66202B7F" w:rsidR="0096088E" w:rsidRPr="00452801" w:rsidRDefault="0096088E" w:rsidP="00207891">
      <w:pPr>
        <w:spacing w:after="0" w:line="240" w:lineRule="auto"/>
        <w:ind w:firstLine="540"/>
        <w:jc w:val="thaiDistribute"/>
        <w:rPr>
          <w:rFonts w:asciiTheme="majorBidi" w:hAnsiTheme="majorBidi" w:cstheme="majorBidi"/>
          <w:sz w:val="28"/>
        </w:rPr>
      </w:pPr>
      <w:r w:rsidRPr="00452801">
        <w:rPr>
          <w:rFonts w:asciiTheme="majorBidi" w:hAnsiTheme="majorBidi" w:cstheme="majorBidi"/>
          <w:sz w:val="28"/>
          <w:cs/>
        </w:rPr>
        <w:t>โครงสร้างธุรกิจหลักของบริษัท แบ่งการพัฒนาอสังหาริมทรัพย์เพื่อขายตามพื้นที่ในการพัฒนาคือโครงการในจังหวัดกรุงเทพมหานคร</w:t>
      </w:r>
      <w:r w:rsidRPr="00452801">
        <w:rPr>
          <w:rFonts w:asciiTheme="majorBidi" w:hAnsiTheme="majorBidi" w:cstheme="majorBidi" w:hint="cs"/>
          <w:sz w:val="28"/>
          <w:cs/>
        </w:rPr>
        <w:t>และปริมณฑล</w:t>
      </w:r>
      <w:r w:rsidRPr="00452801">
        <w:rPr>
          <w:rFonts w:asciiTheme="majorBidi" w:hAnsiTheme="majorBidi" w:cstheme="majorBidi"/>
          <w:sz w:val="28"/>
          <w:cs/>
        </w:rPr>
        <w:t xml:space="preserve"> และโครงการในจังหวัดระยอง โดยมีรายละเอียดดังนี้</w:t>
      </w:r>
    </w:p>
    <w:p w14:paraId="6C914BB7" w14:textId="77777777" w:rsidR="0096088E" w:rsidRPr="00452801" w:rsidRDefault="0096088E" w:rsidP="00207891">
      <w:pPr>
        <w:spacing w:after="0" w:line="240" w:lineRule="auto"/>
        <w:jc w:val="thaiDistribute"/>
        <w:rPr>
          <w:rFonts w:asciiTheme="majorBidi" w:hAnsiTheme="majorBidi" w:cstheme="majorBidi"/>
          <w:sz w:val="20"/>
          <w:szCs w:val="20"/>
        </w:rPr>
      </w:pPr>
    </w:p>
    <w:p w14:paraId="1D129F8C" w14:textId="77777777" w:rsidR="0096088E" w:rsidRPr="00452801" w:rsidRDefault="0096088E" w:rsidP="00207891">
      <w:pPr>
        <w:spacing w:after="0" w:line="240" w:lineRule="auto"/>
        <w:jc w:val="thaiDistribute"/>
        <w:rPr>
          <w:rFonts w:asciiTheme="majorBidi" w:hAnsiTheme="majorBidi" w:cstheme="majorBidi"/>
          <w:b/>
          <w:bCs/>
          <w:sz w:val="28"/>
          <w:cs/>
        </w:rPr>
      </w:pPr>
      <w:r w:rsidRPr="00452801">
        <w:rPr>
          <w:rFonts w:asciiTheme="majorBidi" w:hAnsiTheme="majorBidi" w:cstheme="majorBidi"/>
          <w:b/>
          <w:bCs/>
          <w:sz w:val="28"/>
          <w:cs/>
        </w:rPr>
        <w:t>โครงการในจังหวัดกรุงเทพมหานคร</w:t>
      </w:r>
      <w:r w:rsidRPr="00452801">
        <w:rPr>
          <w:rFonts w:asciiTheme="majorBidi" w:hAnsiTheme="majorBidi" w:cstheme="majorBidi" w:hint="cs"/>
          <w:b/>
          <w:bCs/>
          <w:sz w:val="28"/>
          <w:cs/>
        </w:rPr>
        <w:t>และปริมณฑล</w:t>
      </w:r>
    </w:p>
    <w:p w14:paraId="6689E7FE" w14:textId="4D361B5F" w:rsidR="0096088E" w:rsidRPr="00452801" w:rsidRDefault="0096088E" w:rsidP="005C0003">
      <w:pPr>
        <w:spacing w:after="0" w:line="240" w:lineRule="auto"/>
        <w:ind w:firstLine="540"/>
        <w:jc w:val="thaiDistribute"/>
        <w:rPr>
          <w:rFonts w:asciiTheme="majorBidi" w:hAnsiTheme="majorBidi" w:cstheme="majorBidi"/>
          <w:sz w:val="28"/>
        </w:rPr>
      </w:pPr>
      <w:r w:rsidRPr="00452801">
        <w:rPr>
          <w:rFonts w:asciiTheme="majorBidi" w:hAnsiTheme="majorBidi" w:cstheme="majorBidi"/>
          <w:sz w:val="28"/>
          <w:cs/>
        </w:rPr>
        <w:t>ในการขยายการพัฒนาโครงการในเขตกรุงเทพมหานครและปริมณฑล บริษัทได้มีการพัฒนาโครงการภายใต้ชื่อ</w:t>
      </w:r>
      <w:r w:rsidR="00401BCD" w:rsidRPr="00452801">
        <w:rPr>
          <w:rFonts w:asciiTheme="majorBidi" w:hAnsiTheme="majorBidi" w:cstheme="majorBidi"/>
          <w:sz w:val="28"/>
        </w:rPr>
        <w:t xml:space="preserve"> </w:t>
      </w:r>
      <w:r w:rsidR="00401BCD" w:rsidRPr="00452801">
        <w:rPr>
          <w:rFonts w:asciiTheme="majorBidi" w:hAnsiTheme="majorBidi" w:cs="Angsana New"/>
          <w:sz w:val="28"/>
          <w:cs/>
        </w:rPr>
        <w:t>เดอะ สตาร์ เอสเตท</w:t>
      </w:r>
      <w:r w:rsidRPr="00452801">
        <w:rPr>
          <w:rFonts w:asciiTheme="majorBidi" w:hAnsiTheme="majorBidi" w:cstheme="majorBidi"/>
          <w:sz w:val="28"/>
          <w:cs/>
        </w:rPr>
        <w:t xml:space="preserve"> </w:t>
      </w:r>
      <w:r w:rsidR="00401BCD" w:rsidRPr="00452801">
        <w:rPr>
          <w:rFonts w:asciiTheme="majorBidi" w:hAnsiTheme="majorBidi" w:cstheme="majorBidi"/>
          <w:sz w:val="28"/>
        </w:rPr>
        <w:t>(</w:t>
      </w:r>
      <w:r w:rsidRPr="00452801">
        <w:rPr>
          <w:rFonts w:asciiTheme="majorBidi" w:hAnsiTheme="majorBidi" w:cstheme="majorBidi"/>
          <w:sz w:val="28"/>
        </w:rPr>
        <w:t>The Star Estate</w:t>
      </w:r>
      <w:r w:rsidR="00401BCD" w:rsidRPr="00452801">
        <w:rPr>
          <w:rFonts w:asciiTheme="majorBidi" w:hAnsiTheme="majorBidi" w:cstheme="majorBidi"/>
          <w:sz w:val="28"/>
        </w:rPr>
        <w:t>)</w:t>
      </w:r>
      <w:r w:rsidRPr="00452801">
        <w:rPr>
          <w:rFonts w:asciiTheme="majorBidi" w:hAnsiTheme="majorBidi" w:cstheme="majorBidi"/>
          <w:sz w:val="28"/>
        </w:rPr>
        <w:t xml:space="preserve"> </w:t>
      </w:r>
      <w:r w:rsidR="005C0003" w:rsidRPr="00452801">
        <w:rPr>
          <w:rFonts w:asciiTheme="majorBidi" w:hAnsiTheme="majorBidi" w:cstheme="majorBidi" w:hint="cs"/>
          <w:sz w:val="28"/>
          <w:cs/>
        </w:rPr>
        <w:t>สำหรับลูกค้าระดับบน</w:t>
      </w:r>
      <w:r w:rsidRPr="00452801">
        <w:rPr>
          <w:rFonts w:asciiTheme="majorBidi" w:hAnsiTheme="majorBidi" w:cstheme="majorBidi"/>
          <w:sz w:val="28"/>
          <w:cs/>
        </w:rPr>
        <w:t>โดยมีทั้ง</w:t>
      </w:r>
      <w:bookmarkStart w:id="1" w:name="_Hlk31701400"/>
      <w:r w:rsidRPr="00452801">
        <w:rPr>
          <w:rFonts w:asciiTheme="majorBidi" w:hAnsiTheme="majorBidi" w:cstheme="majorBidi"/>
          <w:sz w:val="28"/>
          <w:cs/>
        </w:rPr>
        <w:t>คอนโดมิเนียม</w:t>
      </w:r>
      <w:r w:rsidRPr="00452801">
        <w:rPr>
          <w:rFonts w:asciiTheme="majorBidi" w:hAnsiTheme="majorBidi" w:cstheme="majorBidi" w:hint="cs"/>
          <w:sz w:val="28"/>
          <w:cs/>
        </w:rPr>
        <w:t>แบบ</w:t>
      </w:r>
      <w:r w:rsidR="00401BCD" w:rsidRPr="00452801">
        <w:rPr>
          <w:rFonts w:asciiTheme="majorBidi" w:hAnsiTheme="majorBidi" w:cstheme="majorBidi" w:hint="cs"/>
          <w:sz w:val="28"/>
          <w:cs/>
        </w:rPr>
        <w:t xml:space="preserve">อาคารสูง </w:t>
      </w:r>
      <w:bookmarkEnd w:id="1"/>
      <w:r w:rsidR="005C0003" w:rsidRPr="00452801">
        <w:rPr>
          <w:rFonts w:asciiTheme="majorBidi" w:hAnsiTheme="majorBidi" w:cstheme="majorBidi" w:hint="cs"/>
          <w:sz w:val="28"/>
          <w:cs/>
        </w:rPr>
        <w:t>ได้แก่</w:t>
      </w:r>
      <w:r w:rsidR="00401BCD" w:rsidRPr="00452801">
        <w:rPr>
          <w:rFonts w:asciiTheme="majorBidi" w:hAnsiTheme="majorBidi" w:cstheme="majorBidi" w:hint="cs"/>
          <w:sz w:val="28"/>
          <w:cs/>
        </w:rPr>
        <w:t xml:space="preserve"> โครงการ</w:t>
      </w:r>
      <w:r w:rsidR="00401BCD" w:rsidRPr="00452801">
        <w:rPr>
          <w:rFonts w:asciiTheme="majorBidi" w:hAnsiTheme="majorBidi" w:cs="Angsana New"/>
          <w:sz w:val="28"/>
          <w:cs/>
        </w:rPr>
        <w:t>เดอะ สตาร์ เอสเตท</w:t>
      </w:r>
      <w:r w:rsidR="00401BCD" w:rsidRPr="00452801">
        <w:rPr>
          <w:rFonts w:asciiTheme="majorBidi" w:hAnsiTheme="majorBidi" w:cs="Angsana New" w:hint="cs"/>
          <w:sz w:val="28"/>
          <w:cs/>
        </w:rPr>
        <w:t xml:space="preserve"> แอท นราธิวาส</w:t>
      </w:r>
      <w:r w:rsidR="005C0003" w:rsidRPr="00452801">
        <w:rPr>
          <w:rFonts w:asciiTheme="majorBidi" w:hAnsiTheme="majorBidi" w:cstheme="majorBidi" w:hint="cs"/>
          <w:sz w:val="28"/>
          <w:cs/>
        </w:rPr>
        <w:t xml:space="preserve"> </w:t>
      </w:r>
      <w:r w:rsidR="00401BCD" w:rsidRPr="00452801">
        <w:rPr>
          <w:rFonts w:asciiTheme="majorBidi" w:hAnsiTheme="majorBidi" w:cstheme="majorBidi" w:hint="cs"/>
          <w:sz w:val="28"/>
          <w:cs/>
        </w:rPr>
        <w:t>(</w:t>
      </w:r>
      <w:r w:rsidRPr="00452801">
        <w:rPr>
          <w:rFonts w:asciiTheme="majorBidi" w:hAnsiTheme="majorBidi" w:cstheme="majorBidi"/>
          <w:sz w:val="28"/>
        </w:rPr>
        <w:t>The Star Estate</w:t>
      </w:r>
      <w:r w:rsidR="00B652DE" w:rsidRPr="00452801">
        <w:rPr>
          <w:rFonts w:asciiTheme="majorBidi" w:hAnsiTheme="majorBidi" w:cstheme="majorBidi" w:hint="cs"/>
          <w:sz w:val="28"/>
          <w:cs/>
        </w:rPr>
        <w:t xml:space="preserve"> </w:t>
      </w:r>
      <w:r w:rsidRPr="00452801">
        <w:rPr>
          <w:rFonts w:asciiTheme="majorBidi" w:hAnsiTheme="majorBidi" w:cstheme="majorBidi"/>
          <w:sz w:val="28"/>
        </w:rPr>
        <w:t xml:space="preserve">@ </w:t>
      </w:r>
      <w:proofErr w:type="spellStart"/>
      <w:r w:rsidRPr="00452801">
        <w:rPr>
          <w:rFonts w:asciiTheme="majorBidi" w:hAnsiTheme="majorBidi" w:cstheme="majorBidi"/>
          <w:sz w:val="28"/>
        </w:rPr>
        <w:t>Narathiwas</w:t>
      </w:r>
      <w:proofErr w:type="spellEnd"/>
      <w:r w:rsidR="00401BCD" w:rsidRPr="00452801">
        <w:rPr>
          <w:rFonts w:asciiTheme="majorBidi" w:hAnsiTheme="majorBidi" w:cstheme="majorBidi" w:hint="cs"/>
          <w:sz w:val="28"/>
          <w:cs/>
        </w:rPr>
        <w:t>)</w:t>
      </w:r>
      <w:r w:rsidRPr="00452801">
        <w:rPr>
          <w:rFonts w:asciiTheme="majorBidi" w:hAnsiTheme="majorBidi" w:cstheme="majorBidi"/>
          <w:sz w:val="28"/>
        </w:rPr>
        <w:t xml:space="preserve"> </w:t>
      </w:r>
      <w:r w:rsidRPr="00452801">
        <w:rPr>
          <w:rFonts w:asciiTheme="majorBidi" w:hAnsiTheme="majorBidi" w:cstheme="majorBidi"/>
          <w:sz w:val="28"/>
          <w:cs/>
        </w:rPr>
        <w:t xml:space="preserve"> </w:t>
      </w:r>
      <w:r w:rsidR="005C0003" w:rsidRPr="00452801">
        <w:rPr>
          <w:rFonts w:asciiTheme="majorBidi" w:hAnsiTheme="majorBidi" w:cstheme="majorBidi" w:hint="cs"/>
          <w:sz w:val="28"/>
          <w:cs/>
        </w:rPr>
        <w:t>และ</w:t>
      </w:r>
      <w:r w:rsidR="00401BCD" w:rsidRPr="00452801">
        <w:rPr>
          <w:rFonts w:asciiTheme="majorBidi" w:hAnsiTheme="majorBidi" w:cstheme="majorBidi" w:hint="cs"/>
          <w:sz w:val="28"/>
          <w:cs/>
        </w:rPr>
        <w:t>โครงการ</w:t>
      </w:r>
      <w:r w:rsidR="00401BCD" w:rsidRPr="00452801">
        <w:rPr>
          <w:rFonts w:asciiTheme="majorBidi" w:hAnsiTheme="majorBidi" w:cs="Angsana New"/>
          <w:sz w:val="28"/>
          <w:cs/>
        </w:rPr>
        <w:t>เดอะ สตาร์ เอสเตท</w:t>
      </w:r>
      <w:r w:rsidR="00401BCD" w:rsidRPr="00452801">
        <w:rPr>
          <w:rFonts w:asciiTheme="majorBidi" w:hAnsiTheme="majorBidi" w:cs="Angsana New" w:hint="cs"/>
          <w:sz w:val="28"/>
          <w:cs/>
        </w:rPr>
        <w:t xml:space="preserve"> แอท พระราม</w:t>
      </w:r>
      <w:r w:rsidR="00401BCD" w:rsidRPr="00452801">
        <w:rPr>
          <w:rFonts w:asciiTheme="majorBidi" w:hAnsiTheme="majorBidi" w:cs="Angsana New"/>
          <w:sz w:val="28"/>
        </w:rPr>
        <w:t xml:space="preserve"> 3 (</w:t>
      </w:r>
      <w:r w:rsidRPr="00452801">
        <w:rPr>
          <w:rFonts w:asciiTheme="majorBidi" w:hAnsiTheme="majorBidi" w:cstheme="majorBidi"/>
          <w:sz w:val="28"/>
        </w:rPr>
        <w:t>The Star Estate @ Rama III</w:t>
      </w:r>
      <w:r w:rsidR="00401BCD" w:rsidRPr="00452801">
        <w:rPr>
          <w:rFonts w:asciiTheme="majorBidi" w:hAnsiTheme="majorBidi" w:cstheme="majorBidi"/>
          <w:sz w:val="28"/>
        </w:rPr>
        <w:t>)</w:t>
      </w:r>
      <w:r w:rsidRPr="00452801">
        <w:rPr>
          <w:rFonts w:asciiTheme="majorBidi" w:hAnsiTheme="majorBidi" w:cstheme="majorBidi"/>
          <w:sz w:val="28"/>
        </w:rPr>
        <w:t xml:space="preserve"> </w:t>
      </w:r>
      <w:r w:rsidRPr="00452801">
        <w:rPr>
          <w:rFonts w:asciiTheme="majorBidi" w:hAnsiTheme="majorBidi" w:cstheme="majorBidi" w:hint="cs"/>
          <w:sz w:val="28"/>
          <w:cs/>
        </w:rPr>
        <w:t xml:space="preserve"> </w:t>
      </w:r>
      <w:r w:rsidRPr="00452801">
        <w:rPr>
          <w:rFonts w:asciiTheme="majorBidi" w:hAnsiTheme="majorBidi" w:cstheme="majorBidi"/>
          <w:sz w:val="28"/>
          <w:cs/>
        </w:rPr>
        <w:t>และบ้านเดี่ยว</w:t>
      </w:r>
      <w:r w:rsidR="00401BCD" w:rsidRPr="00452801">
        <w:rPr>
          <w:rFonts w:asciiTheme="majorBidi" w:hAnsiTheme="majorBidi" w:cstheme="majorBidi" w:hint="cs"/>
          <w:sz w:val="28"/>
          <w:cs/>
        </w:rPr>
        <w:t>โครงการ</w:t>
      </w:r>
      <w:r w:rsidR="00401BCD" w:rsidRPr="00452801">
        <w:rPr>
          <w:rFonts w:asciiTheme="majorBidi" w:hAnsiTheme="majorBidi" w:cs="Angsana New"/>
          <w:sz w:val="28"/>
          <w:cs/>
        </w:rPr>
        <w:t>เดอะ สตาร์ เอสเตท</w:t>
      </w:r>
      <w:r w:rsidR="00401BCD" w:rsidRPr="00452801">
        <w:rPr>
          <w:rFonts w:asciiTheme="majorBidi" w:hAnsiTheme="majorBidi" w:cstheme="majorBidi"/>
          <w:sz w:val="28"/>
        </w:rPr>
        <w:t xml:space="preserve"> </w:t>
      </w:r>
      <w:r w:rsidR="00401BCD" w:rsidRPr="00452801">
        <w:rPr>
          <w:rFonts w:asciiTheme="majorBidi" w:hAnsiTheme="majorBidi" w:cstheme="majorBidi" w:hint="cs"/>
          <w:sz w:val="28"/>
          <w:cs/>
        </w:rPr>
        <w:t xml:space="preserve"> แอท พัฒนาการ </w:t>
      </w:r>
      <w:r w:rsidR="00401BCD" w:rsidRPr="00452801">
        <w:rPr>
          <w:rFonts w:asciiTheme="majorBidi" w:hAnsiTheme="majorBidi" w:cstheme="majorBidi"/>
          <w:sz w:val="28"/>
        </w:rPr>
        <w:t>69</w:t>
      </w:r>
      <w:r w:rsidRPr="00452801">
        <w:rPr>
          <w:rFonts w:asciiTheme="majorBidi" w:hAnsiTheme="majorBidi" w:cstheme="majorBidi" w:hint="cs"/>
          <w:sz w:val="28"/>
          <w:cs/>
        </w:rPr>
        <w:t xml:space="preserve"> </w:t>
      </w:r>
      <w:r w:rsidR="00401BCD" w:rsidRPr="00452801">
        <w:rPr>
          <w:rFonts w:asciiTheme="majorBidi" w:hAnsiTheme="majorBidi" w:cstheme="majorBidi"/>
          <w:sz w:val="28"/>
        </w:rPr>
        <w:t>(</w:t>
      </w:r>
      <w:r w:rsidRPr="00452801">
        <w:rPr>
          <w:rFonts w:asciiTheme="majorBidi" w:hAnsiTheme="majorBidi" w:cstheme="majorBidi"/>
          <w:sz w:val="28"/>
        </w:rPr>
        <w:t xml:space="preserve">The Star Estate @ </w:t>
      </w:r>
      <w:proofErr w:type="spellStart"/>
      <w:r w:rsidRPr="00452801">
        <w:rPr>
          <w:rFonts w:asciiTheme="majorBidi" w:hAnsiTheme="majorBidi" w:cstheme="majorBidi"/>
          <w:sz w:val="28"/>
        </w:rPr>
        <w:t>Pattanakarn</w:t>
      </w:r>
      <w:proofErr w:type="spellEnd"/>
      <w:r w:rsidRPr="00452801">
        <w:rPr>
          <w:rFonts w:asciiTheme="majorBidi" w:hAnsiTheme="majorBidi" w:cstheme="majorBidi"/>
          <w:sz w:val="28"/>
        </w:rPr>
        <w:t xml:space="preserve"> </w:t>
      </w:r>
      <w:r w:rsidRPr="00452801">
        <w:rPr>
          <w:rFonts w:asciiTheme="majorBidi" w:hAnsiTheme="majorBidi" w:cstheme="majorBidi"/>
          <w:sz w:val="28"/>
          <w:cs/>
        </w:rPr>
        <w:t>69</w:t>
      </w:r>
      <w:r w:rsidR="00401BCD" w:rsidRPr="00452801">
        <w:rPr>
          <w:rFonts w:asciiTheme="majorBidi" w:hAnsiTheme="majorBidi" w:cstheme="majorBidi"/>
          <w:sz w:val="28"/>
        </w:rPr>
        <w:t>)</w:t>
      </w:r>
      <w:r w:rsidRPr="00452801">
        <w:rPr>
          <w:rFonts w:asciiTheme="majorBidi" w:hAnsiTheme="majorBidi" w:cstheme="majorBidi"/>
          <w:sz w:val="28"/>
          <w:cs/>
        </w:rPr>
        <w:t xml:space="preserve">  </w:t>
      </w:r>
      <w:r w:rsidRPr="00452801">
        <w:rPr>
          <w:rFonts w:asciiTheme="majorBidi" w:hAnsiTheme="majorBidi" w:cstheme="majorBidi" w:hint="cs"/>
          <w:sz w:val="28"/>
          <w:cs/>
        </w:rPr>
        <w:t xml:space="preserve">ในช่วงราคาตั้งแต่ </w:t>
      </w:r>
      <w:r w:rsidRPr="00452801">
        <w:rPr>
          <w:rFonts w:asciiTheme="majorBidi" w:hAnsiTheme="majorBidi" w:cstheme="majorBidi"/>
          <w:sz w:val="28"/>
        </w:rPr>
        <w:t>10</w:t>
      </w:r>
      <w:r w:rsidRPr="00452801">
        <w:rPr>
          <w:rFonts w:asciiTheme="majorBidi" w:hAnsiTheme="majorBidi" w:cstheme="majorBidi"/>
          <w:sz w:val="28"/>
          <w:cs/>
        </w:rPr>
        <w:t>-</w:t>
      </w:r>
      <w:r w:rsidRPr="00452801">
        <w:rPr>
          <w:rFonts w:asciiTheme="majorBidi" w:hAnsiTheme="majorBidi" w:cstheme="majorBidi"/>
          <w:sz w:val="28"/>
        </w:rPr>
        <w:t xml:space="preserve">40 </w:t>
      </w:r>
      <w:r w:rsidRPr="00452801">
        <w:rPr>
          <w:rFonts w:asciiTheme="majorBidi" w:hAnsiTheme="majorBidi" w:cstheme="majorBidi" w:hint="cs"/>
          <w:sz w:val="28"/>
          <w:cs/>
        </w:rPr>
        <w:t>ล</w:t>
      </w:r>
      <w:r w:rsidR="009C4962" w:rsidRPr="00452801">
        <w:rPr>
          <w:rFonts w:asciiTheme="majorBidi" w:hAnsiTheme="majorBidi" w:cstheme="majorBidi" w:hint="cs"/>
          <w:sz w:val="28"/>
          <w:cs/>
        </w:rPr>
        <w:t>้านบาท</w:t>
      </w:r>
      <w:r w:rsidRPr="00452801">
        <w:rPr>
          <w:rFonts w:asciiTheme="majorBidi" w:hAnsiTheme="majorBidi" w:cstheme="majorBidi"/>
          <w:sz w:val="28"/>
          <w:cs/>
        </w:rPr>
        <w:t xml:space="preserve"> </w:t>
      </w:r>
      <w:r w:rsidRPr="00452801">
        <w:rPr>
          <w:rFonts w:asciiTheme="majorBidi" w:hAnsiTheme="majorBidi" w:cstheme="majorBidi" w:hint="cs"/>
          <w:sz w:val="28"/>
          <w:cs/>
        </w:rPr>
        <w:t>ต่อมา บริษัทได้พัฒนาโครงการคอนโดมิเนียมในทำเลศักยภาพต่างๆ โดยยังคงเน้นการพัฒนา</w:t>
      </w:r>
      <w:r w:rsidRPr="00452801">
        <w:rPr>
          <w:rFonts w:asciiTheme="majorBidi" w:hAnsiTheme="majorBidi" w:cstheme="majorBidi"/>
          <w:sz w:val="28"/>
          <w:cs/>
        </w:rPr>
        <w:t>คอนโดมิเนียม</w:t>
      </w:r>
      <w:r w:rsidRPr="00452801">
        <w:rPr>
          <w:rFonts w:asciiTheme="majorBidi" w:hAnsiTheme="majorBidi" w:cstheme="majorBidi" w:hint="cs"/>
          <w:sz w:val="28"/>
          <w:cs/>
        </w:rPr>
        <w:t>แบบ</w:t>
      </w:r>
      <w:r w:rsidR="00401BCD" w:rsidRPr="00452801">
        <w:rPr>
          <w:rFonts w:asciiTheme="majorBidi" w:hAnsiTheme="majorBidi" w:cstheme="majorBidi" w:hint="cs"/>
          <w:sz w:val="28"/>
          <w:cs/>
        </w:rPr>
        <w:t>อาคารสูง</w:t>
      </w:r>
      <w:r w:rsidRPr="00452801">
        <w:rPr>
          <w:rFonts w:asciiTheme="majorBidi" w:hAnsiTheme="majorBidi" w:cstheme="majorBidi" w:hint="cs"/>
          <w:sz w:val="28"/>
          <w:cs/>
        </w:rPr>
        <w:t xml:space="preserve"> เช่น</w:t>
      </w:r>
      <w:r w:rsidR="00A46B4F" w:rsidRPr="00452801">
        <w:rPr>
          <w:rFonts w:asciiTheme="majorBidi" w:hAnsiTheme="majorBidi" w:cstheme="majorBidi"/>
          <w:sz w:val="28"/>
        </w:rPr>
        <w:t xml:space="preserve"> </w:t>
      </w:r>
      <w:r w:rsidRPr="00452801">
        <w:rPr>
          <w:rFonts w:asciiTheme="majorBidi" w:hAnsiTheme="majorBidi" w:cstheme="majorBidi"/>
          <w:sz w:val="28"/>
          <w:cs/>
        </w:rPr>
        <w:t>โครงการเดอะบรีซ (</w:t>
      </w:r>
      <w:r w:rsidRPr="00452801">
        <w:rPr>
          <w:rFonts w:asciiTheme="majorBidi" w:hAnsiTheme="majorBidi" w:cstheme="majorBidi"/>
          <w:sz w:val="28"/>
        </w:rPr>
        <w:t>The Breeze</w:t>
      </w:r>
      <w:r w:rsidRPr="00452801">
        <w:rPr>
          <w:rFonts w:asciiTheme="majorBidi" w:hAnsiTheme="majorBidi" w:cstheme="majorBidi"/>
          <w:sz w:val="28"/>
          <w:cs/>
        </w:rPr>
        <w:t>) โครงการแวนเทจ (</w:t>
      </w:r>
      <w:r w:rsidRPr="00452801">
        <w:rPr>
          <w:rFonts w:asciiTheme="majorBidi" w:hAnsiTheme="majorBidi" w:cstheme="majorBidi"/>
          <w:sz w:val="28"/>
        </w:rPr>
        <w:t>Vantage</w:t>
      </w:r>
      <w:r w:rsidRPr="00452801">
        <w:rPr>
          <w:rFonts w:asciiTheme="majorBidi" w:hAnsiTheme="majorBidi" w:cstheme="majorBidi"/>
          <w:sz w:val="28"/>
          <w:cs/>
        </w:rPr>
        <w:t>) โครงการสตาร์วิว (</w:t>
      </w:r>
      <w:proofErr w:type="spellStart"/>
      <w:r w:rsidRPr="00452801">
        <w:rPr>
          <w:rFonts w:asciiTheme="majorBidi" w:hAnsiTheme="majorBidi" w:cstheme="majorBidi"/>
          <w:sz w:val="28"/>
        </w:rPr>
        <w:t>Star</w:t>
      </w:r>
      <w:r w:rsidR="00C77B1D" w:rsidRPr="00452801">
        <w:rPr>
          <w:rFonts w:asciiTheme="majorBidi" w:hAnsiTheme="majorBidi" w:cstheme="majorBidi"/>
          <w:sz w:val="28"/>
        </w:rPr>
        <w:t>v</w:t>
      </w:r>
      <w:r w:rsidRPr="00452801">
        <w:rPr>
          <w:rFonts w:asciiTheme="majorBidi" w:hAnsiTheme="majorBidi" w:cstheme="majorBidi"/>
          <w:sz w:val="28"/>
        </w:rPr>
        <w:t>iew</w:t>
      </w:r>
      <w:proofErr w:type="spellEnd"/>
      <w:r w:rsidRPr="00452801">
        <w:rPr>
          <w:rFonts w:asciiTheme="majorBidi" w:hAnsiTheme="majorBidi" w:cstheme="majorBidi"/>
          <w:sz w:val="28"/>
          <w:cs/>
        </w:rPr>
        <w:t>) โครงการนารา 9 (</w:t>
      </w:r>
      <w:r w:rsidRPr="00452801">
        <w:rPr>
          <w:rFonts w:asciiTheme="majorBidi" w:hAnsiTheme="majorBidi" w:cstheme="majorBidi"/>
          <w:sz w:val="28"/>
        </w:rPr>
        <w:t xml:space="preserve">Nara </w:t>
      </w:r>
      <w:r w:rsidRPr="00452801">
        <w:rPr>
          <w:rFonts w:asciiTheme="majorBidi" w:hAnsiTheme="majorBidi" w:cstheme="majorBidi"/>
          <w:sz w:val="28"/>
          <w:cs/>
        </w:rPr>
        <w:t>9) และโครงการแอมเบอร์ (</w:t>
      </w:r>
      <w:r w:rsidRPr="00452801">
        <w:rPr>
          <w:rFonts w:asciiTheme="majorBidi" w:hAnsiTheme="majorBidi" w:cstheme="majorBidi"/>
          <w:sz w:val="28"/>
        </w:rPr>
        <w:t>Amber</w:t>
      </w:r>
      <w:r w:rsidRPr="00452801">
        <w:rPr>
          <w:rFonts w:asciiTheme="majorBidi" w:hAnsiTheme="majorBidi" w:cstheme="majorBidi"/>
          <w:sz w:val="28"/>
          <w:cs/>
        </w:rPr>
        <w:t>)</w:t>
      </w:r>
      <w:r w:rsidRPr="00452801">
        <w:rPr>
          <w:rFonts w:asciiTheme="majorBidi" w:hAnsiTheme="majorBidi" w:cstheme="majorBidi" w:hint="cs"/>
          <w:sz w:val="28"/>
          <w:cs/>
        </w:rPr>
        <w:t xml:space="preserve"> ซึ่งในทุกโครงการจะมีจุดเด่นในด้าน</w:t>
      </w:r>
      <w:r w:rsidR="00D077EB" w:rsidRPr="00452801">
        <w:rPr>
          <w:rFonts w:asciiTheme="majorBidi" w:hAnsiTheme="majorBidi" w:cstheme="majorBidi" w:hint="cs"/>
          <w:sz w:val="28"/>
          <w:cs/>
        </w:rPr>
        <w:t>การออกแบบ</w:t>
      </w:r>
      <w:r w:rsidRPr="00452801">
        <w:rPr>
          <w:rFonts w:asciiTheme="majorBidi" w:hAnsiTheme="majorBidi" w:cstheme="majorBidi" w:hint="cs"/>
          <w:sz w:val="28"/>
          <w:cs/>
        </w:rPr>
        <w:t xml:space="preserve">ของตัวอาคาร พื้นที่ใช้สอยภายในห้องชุด </w:t>
      </w:r>
      <w:r w:rsidR="00A53143" w:rsidRPr="00452801">
        <w:rPr>
          <w:rFonts w:asciiTheme="majorBidi" w:hAnsiTheme="majorBidi" w:cstheme="majorBidi" w:hint="cs"/>
          <w:sz w:val="28"/>
          <w:cs/>
        </w:rPr>
        <w:t>และ</w:t>
      </w:r>
      <w:r w:rsidRPr="00452801">
        <w:rPr>
          <w:rFonts w:asciiTheme="majorBidi" w:hAnsiTheme="majorBidi" w:cstheme="majorBidi" w:hint="cs"/>
          <w:sz w:val="28"/>
          <w:cs/>
        </w:rPr>
        <w:t xml:space="preserve">พื้นที่ส่วนกลางที่ให้สิ่งอำนวยความสะดวกในระดับที่มากกว่าคู่แข่งในตลาดที่เทียบเคียงกัน </w:t>
      </w:r>
    </w:p>
    <w:p w14:paraId="3953A638" w14:textId="720A08FA" w:rsidR="0096088E" w:rsidRPr="00452801" w:rsidRDefault="0096088E" w:rsidP="00207891">
      <w:pPr>
        <w:spacing w:after="0" w:line="240" w:lineRule="auto"/>
        <w:ind w:firstLine="540"/>
        <w:jc w:val="thaiDistribute"/>
        <w:rPr>
          <w:rFonts w:asciiTheme="majorBidi" w:hAnsiTheme="majorBidi" w:cstheme="majorBidi"/>
          <w:sz w:val="28"/>
        </w:rPr>
      </w:pPr>
      <w:r w:rsidRPr="00452801">
        <w:rPr>
          <w:rFonts w:asciiTheme="majorBidi" w:hAnsiTheme="majorBidi" w:cstheme="majorBidi" w:hint="cs"/>
          <w:sz w:val="28"/>
          <w:cs/>
        </w:rPr>
        <w:t xml:space="preserve">ตั้งแต่ปี </w:t>
      </w:r>
      <w:r w:rsidRPr="00452801">
        <w:rPr>
          <w:rFonts w:asciiTheme="majorBidi" w:hAnsiTheme="majorBidi" w:cstheme="majorBidi"/>
          <w:sz w:val="28"/>
        </w:rPr>
        <w:t xml:space="preserve">2561 </w:t>
      </w:r>
      <w:r w:rsidRPr="00452801">
        <w:rPr>
          <w:rFonts w:asciiTheme="majorBidi" w:hAnsiTheme="majorBidi" w:cstheme="majorBidi" w:hint="cs"/>
          <w:sz w:val="28"/>
          <w:cs/>
        </w:rPr>
        <w:t>เป็นต้นมา บริษัทได้มีการขยายสินค้าที่หลากหลายขึ้น</w:t>
      </w:r>
      <w:r w:rsidR="00A53143" w:rsidRPr="00452801">
        <w:rPr>
          <w:rFonts w:asciiTheme="majorBidi" w:hAnsiTheme="majorBidi" w:cstheme="majorBidi" w:hint="cs"/>
          <w:sz w:val="28"/>
          <w:cs/>
        </w:rPr>
        <w:t>โดยการพัฒนาโครงการ</w:t>
      </w:r>
      <w:r w:rsidR="00A53143" w:rsidRPr="00452801">
        <w:rPr>
          <w:rFonts w:asciiTheme="majorBidi" w:hAnsiTheme="majorBidi" w:cs="Angsana New"/>
          <w:sz w:val="28"/>
          <w:cs/>
        </w:rPr>
        <w:t>คอนโดมิเนียม</w:t>
      </w:r>
      <w:r w:rsidR="00A53143" w:rsidRPr="00452801">
        <w:rPr>
          <w:rFonts w:asciiTheme="majorBidi" w:hAnsiTheme="majorBidi" w:cs="Angsana New" w:hint="cs"/>
          <w:sz w:val="28"/>
          <w:cs/>
        </w:rPr>
        <w:t xml:space="preserve">ขนาดความสูง 8 ชั้น </w:t>
      </w:r>
      <w:r w:rsidRPr="00452801">
        <w:rPr>
          <w:rFonts w:asciiTheme="majorBidi" w:hAnsiTheme="majorBidi" w:cstheme="majorBidi" w:hint="cs"/>
          <w:sz w:val="28"/>
          <w:cs/>
        </w:rPr>
        <w:t>ภายใต้ชื่อ ควินทารา (</w:t>
      </w:r>
      <w:proofErr w:type="spellStart"/>
      <w:r w:rsidRPr="00452801">
        <w:rPr>
          <w:rFonts w:asciiTheme="majorBidi" w:hAnsiTheme="majorBidi" w:cstheme="majorBidi"/>
          <w:sz w:val="28"/>
        </w:rPr>
        <w:t>Quintara</w:t>
      </w:r>
      <w:proofErr w:type="spellEnd"/>
      <w:r w:rsidRPr="00452801">
        <w:rPr>
          <w:rFonts w:asciiTheme="majorBidi" w:hAnsiTheme="majorBidi" w:cstheme="majorBidi"/>
          <w:sz w:val="28"/>
          <w:cs/>
        </w:rPr>
        <w:t xml:space="preserve">) </w:t>
      </w:r>
      <w:r w:rsidR="00A53143" w:rsidRPr="00452801">
        <w:rPr>
          <w:rFonts w:asciiTheme="majorBidi" w:hAnsiTheme="majorBidi" w:cstheme="majorBidi" w:hint="cs"/>
          <w:sz w:val="28"/>
          <w:cs/>
        </w:rPr>
        <w:t>และ</w:t>
      </w:r>
      <w:r w:rsidRPr="00452801">
        <w:rPr>
          <w:rFonts w:asciiTheme="majorBidi" w:hAnsiTheme="majorBidi" w:cstheme="majorBidi" w:hint="cs"/>
          <w:sz w:val="28"/>
          <w:cs/>
        </w:rPr>
        <w:t>ยังคงเน้น</w:t>
      </w:r>
      <w:r w:rsidR="00D077EB" w:rsidRPr="00452801">
        <w:rPr>
          <w:rFonts w:asciiTheme="majorBidi" w:hAnsiTheme="majorBidi" w:cstheme="majorBidi" w:hint="cs"/>
          <w:sz w:val="28"/>
          <w:cs/>
        </w:rPr>
        <w:t>การออกแบบ</w:t>
      </w:r>
      <w:r w:rsidR="00A53143" w:rsidRPr="00452801">
        <w:rPr>
          <w:rFonts w:asciiTheme="majorBidi" w:hAnsiTheme="majorBidi" w:cstheme="majorBidi" w:hint="cs"/>
          <w:sz w:val="28"/>
          <w:cs/>
        </w:rPr>
        <w:t>โครงการ</w:t>
      </w:r>
      <w:r w:rsidRPr="00452801">
        <w:rPr>
          <w:rFonts w:asciiTheme="majorBidi" w:hAnsiTheme="majorBidi" w:cstheme="majorBidi" w:hint="cs"/>
          <w:sz w:val="28"/>
          <w:cs/>
        </w:rPr>
        <w:t>ที่โดดเด่น</w:t>
      </w:r>
      <w:r w:rsidR="00A46B4F" w:rsidRPr="00452801">
        <w:rPr>
          <w:rFonts w:asciiTheme="majorBidi" w:hAnsiTheme="majorBidi" w:cstheme="majorBidi" w:hint="cs"/>
          <w:sz w:val="28"/>
          <w:cs/>
        </w:rPr>
        <w:t>และ</w:t>
      </w:r>
      <w:r w:rsidRPr="00452801">
        <w:rPr>
          <w:rFonts w:asciiTheme="majorBidi" w:hAnsiTheme="majorBidi" w:cstheme="majorBidi" w:hint="cs"/>
          <w:sz w:val="28"/>
          <w:cs/>
        </w:rPr>
        <w:t>แตกต่าง</w:t>
      </w:r>
      <w:r w:rsidR="00A53143" w:rsidRPr="00452801">
        <w:rPr>
          <w:rFonts w:asciiTheme="majorBidi" w:hAnsiTheme="majorBidi" w:cstheme="majorBidi" w:hint="cs"/>
          <w:sz w:val="28"/>
          <w:cs/>
        </w:rPr>
        <w:t>จากคู่แข่ง</w:t>
      </w:r>
      <w:r w:rsidRPr="00452801">
        <w:rPr>
          <w:rFonts w:asciiTheme="majorBidi" w:hAnsiTheme="majorBidi" w:cstheme="majorBidi" w:hint="cs"/>
          <w:sz w:val="28"/>
          <w:cs/>
        </w:rPr>
        <w:t xml:space="preserve"> </w:t>
      </w:r>
      <w:r w:rsidR="003844AF" w:rsidRPr="00452801">
        <w:rPr>
          <w:rFonts w:asciiTheme="majorBidi" w:hAnsiTheme="majorBidi" w:cstheme="majorBidi" w:hint="cs"/>
          <w:sz w:val="28"/>
          <w:cs/>
        </w:rPr>
        <w:t>อีกทั้งใ</w:t>
      </w:r>
      <w:r w:rsidRPr="00452801">
        <w:rPr>
          <w:rFonts w:asciiTheme="majorBidi" w:hAnsiTheme="majorBidi" w:cstheme="majorBidi" w:hint="cs"/>
          <w:sz w:val="28"/>
          <w:cs/>
        </w:rPr>
        <w:t>ห้พื้นที่</w:t>
      </w:r>
      <w:r w:rsidR="003844AF" w:rsidRPr="00452801">
        <w:rPr>
          <w:rFonts w:asciiTheme="majorBidi" w:hAnsiTheme="majorBidi" w:cstheme="majorBidi" w:hint="cs"/>
          <w:sz w:val="28"/>
          <w:cs/>
        </w:rPr>
        <w:t>ส่วนกลาง</w:t>
      </w:r>
      <w:r w:rsidRPr="00452801">
        <w:rPr>
          <w:rFonts w:asciiTheme="majorBidi" w:hAnsiTheme="majorBidi" w:cstheme="majorBidi" w:hint="cs"/>
          <w:sz w:val="28"/>
          <w:cs/>
        </w:rPr>
        <w:t>และสิ่งอำนวยความสะดวก</w:t>
      </w:r>
      <w:r w:rsidR="003844AF" w:rsidRPr="00452801">
        <w:rPr>
          <w:rFonts w:asciiTheme="majorBidi" w:hAnsiTheme="majorBidi" w:cstheme="majorBidi" w:hint="cs"/>
          <w:sz w:val="28"/>
          <w:cs/>
        </w:rPr>
        <w:t>ที่</w:t>
      </w:r>
      <w:r w:rsidRPr="00452801">
        <w:rPr>
          <w:rFonts w:asciiTheme="majorBidi" w:hAnsiTheme="majorBidi" w:cstheme="majorBidi" w:hint="cs"/>
          <w:sz w:val="28"/>
          <w:cs/>
        </w:rPr>
        <w:t xml:space="preserve">เหนือกว่าคู่แข่งในระดับเดียวกัน </w:t>
      </w:r>
      <w:r w:rsidR="003844AF" w:rsidRPr="00452801">
        <w:rPr>
          <w:rFonts w:asciiTheme="majorBidi" w:hAnsiTheme="majorBidi" w:cstheme="majorBidi" w:hint="cs"/>
          <w:sz w:val="28"/>
          <w:cs/>
        </w:rPr>
        <w:t xml:space="preserve"> และ</w:t>
      </w:r>
      <w:r w:rsidRPr="00452801">
        <w:rPr>
          <w:rFonts w:asciiTheme="majorBidi" w:hAnsiTheme="majorBidi" w:cstheme="majorBidi" w:hint="cs"/>
          <w:sz w:val="28"/>
          <w:cs/>
        </w:rPr>
        <w:t>ยังคงเน้นกลุ่มลูกค้าระดับกลางบนซึ่งเป็นกลุ่มลูกค้าหลักของบริษัท</w:t>
      </w:r>
      <w:r w:rsidR="001F396F" w:rsidRPr="00452801">
        <w:rPr>
          <w:rFonts w:asciiTheme="majorBidi" w:hAnsiTheme="majorBidi" w:cstheme="majorBidi" w:hint="cs"/>
          <w:sz w:val="28"/>
          <w:cs/>
        </w:rPr>
        <w:t>โดยได้</w:t>
      </w:r>
      <w:r w:rsidRPr="00452801">
        <w:rPr>
          <w:rFonts w:asciiTheme="majorBidi" w:hAnsiTheme="majorBidi" w:cstheme="majorBidi" w:hint="cs"/>
          <w:sz w:val="28"/>
          <w:cs/>
        </w:rPr>
        <w:t>เปิดตัวโครงการ</w:t>
      </w:r>
      <w:r w:rsidR="00C77B1D" w:rsidRPr="00452801">
        <w:rPr>
          <w:rFonts w:asciiTheme="majorBidi" w:hAnsiTheme="majorBidi" w:cstheme="majorBidi" w:hint="cs"/>
          <w:sz w:val="28"/>
          <w:cs/>
        </w:rPr>
        <w:t xml:space="preserve"> ควินทารา ทรี เฮ้าส์</w:t>
      </w:r>
      <w:r w:rsidR="00C77B1D" w:rsidRPr="00452801">
        <w:rPr>
          <w:rFonts w:asciiTheme="majorBidi" w:hAnsiTheme="majorBidi" w:cstheme="majorBidi"/>
          <w:sz w:val="28"/>
        </w:rPr>
        <w:t xml:space="preserve"> </w:t>
      </w:r>
      <w:r w:rsidR="00C77B1D" w:rsidRPr="00452801">
        <w:rPr>
          <w:rFonts w:asciiTheme="majorBidi" w:hAnsiTheme="majorBidi" w:cstheme="majorBidi" w:hint="cs"/>
          <w:sz w:val="28"/>
          <w:cs/>
        </w:rPr>
        <w:t xml:space="preserve">สุขุมวิท </w:t>
      </w:r>
      <w:r w:rsidR="00C77B1D" w:rsidRPr="00452801">
        <w:rPr>
          <w:rFonts w:asciiTheme="majorBidi" w:hAnsiTheme="majorBidi" w:cstheme="majorBidi"/>
          <w:sz w:val="28"/>
        </w:rPr>
        <w:t>42</w:t>
      </w:r>
      <w:r w:rsidRPr="00452801">
        <w:rPr>
          <w:rFonts w:asciiTheme="majorBidi" w:hAnsiTheme="majorBidi" w:cstheme="majorBidi" w:hint="cs"/>
          <w:sz w:val="28"/>
          <w:cs/>
        </w:rPr>
        <w:t xml:space="preserve"> </w:t>
      </w:r>
      <w:r w:rsidR="00C77B1D" w:rsidRPr="00452801">
        <w:rPr>
          <w:rFonts w:asciiTheme="majorBidi" w:hAnsiTheme="majorBidi" w:cstheme="majorBidi"/>
          <w:sz w:val="28"/>
        </w:rPr>
        <w:t>(</w:t>
      </w:r>
      <w:proofErr w:type="spellStart"/>
      <w:r w:rsidRPr="00452801">
        <w:rPr>
          <w:rFonts w:asciiTheme="majorBidi" w:hAnsiTheme="majorBidi" w:cstheme="majorBidi"/>
          <w:sz w:val="28"/>
        </w:rPr>
        <w:t>Quintara</w:t>
      </w:r>
      <w:proofErr w:type="spellEnd"/>
      <w:r w:rsidRPr="00452801">
        <w:rPr>
          <w:rFonts w:asciiTheme="majorBidi" w:hAnsiTheme="majorBidi" w:cstheme="majorBidi"/>
          <w:sz w:val="28"/>
        </w:rPr>
        <w:t xml:space="preserve"> Tree H</w:t>
      </w:r>
      <w:r w:rsidR="00B652DE" w:rsidRPr="00452801">
        <w:rPr>
          <w:rFonts w:asciiTheme="majorBidi" w:hAnsiTheme="majorBidi" w:cstheme="majorBidi"/>
          <w:sz w:val="28"/>
        </w:rPr>
        <w:t>aus</w:t>
      </w:r>
      <w:r w:rsidRPr="00452801">
        <w:rPr>
          <w:rFonts w:asciiTheme="majorBidi" w:hAnsiTheme="majorBidi" w:cstheme="majorBidi"/>
          <w:sz w:val="28"/>
        </w:rPr>
        <w:t xml:space="preserve"> </w:t>
      </w:r>
      <w:r w:rsidR="00C77B1D" w:rsidRPr="00452801">
        <w:rPr>
          <w:rFonts w:asciiTheme="majorBidi" w:hAnsiTheme="majorBidi" w:cstheme="majorBidi"/>
          <w:sz w:val="28"/>
        </w:rPr>
        <w:t>Sukhumvit</w:t>
      </w:r>
      <w:r w:rsidRPr="00452801">
        <w:rPr>
          <w:rFonts w:asciiTheme="majorBidi" w:hAnsiTheme="majorBidi" w:cstheme="majorBidi" w:hint="cs"/>
          <w:sz w:val="28"/>
          <w:cs/>
        </w:rPr>
        <w:t xml:space="preserve"> </w:t>
      </w:r>
      <w:r w:rsidRPr="00452801">
        <w:rPr>
          <w:rFonts w:asciiTheme="majorBidi" w:hAnsiTheme="majorBidi" w:cstheme="majorBidi"/>
          <w:sz w:val="28"/>
        </w:rPr>
        <w:t>42</w:t>
      </w:r>
      <w:r w:rsidR="00C77B1D" w:rsidRPr="00452801">
        <w:rPr>
          <w:rFonts w:asciiTheme="majorBidi" w:hAnsiTheme="majorBidi" w:cstheme="majorBidi"/>
          <w:sz w:val="28"/>
        </w:rPr>
        <w:t>)</w:t>
      </w:r>
      <w:r w:rsidRPr="00452801">
        <w:rPr>
          <w:rFonts w:asciiTheme="majorBidi" w:hAnsiTheme="majorBidi" w:cstheme="majorBidi"/>
          <w:sz w:val="28"/>
        </w:rPr>
        <w:t xml:space="preserve"> </w:t>
      </w:r>
      <w:r w:rsidRPr="00452801">
        <w:rPr>
          <w:rFonts w:asciiTheme="majorBidi" w:hAnsiTheme="majorBidi" w:cstheme="majorBidi" w:hint="cs"/>
          <w:sz w:val="28"/>
          <w:cs/>
        </w:rPr>
        <w:t>ซึ่งเป็น</w:t>
      </w:r>
      <w:r w:rsidRPr="00452801">
        <w:rPr>
          <w:rFonts w:asciiTheme="majorBidi" w:hAnsiTheme="majorBidi" w:cstheme="majorBidi"/>
          <w:sz w:val="28"/>
          <w:cs/>
        </w:rPr>
        <w:t>คอนโดมิเนียม</w:t>
      </w:r>
      <w:r w:rsidR="003844AF" w:rsidRPr="00452801">
        <w:rPr>
          <w:rFonts w:asciiTheme="majorBidi" w:hAnsiTheme="majorBidi" w:cstheme="majorBidi" w:hint="cs"/>
          <w:sz w:val="28"/>
          <w:cs/>
        </w:rPr>
        <w:t>ขนาดความสูง</w:t>
      </w:r>
      <w:r w:rsidR="001F396F" w:rsidRPr="00452801">
        <w:rPr>
          <w:rFonts w:asciiTheme="majorBidi" w:hAnsiTheme="majorBidi" w:cstheme="majorBidi" w:hint="cs"/>
          <w:sz w:val="28"/>
          <w:cs/>
        </w:rPr>
        <w:t xml:space="preserve"> </w:t>
      </w:r>
      <w:r w:rsidR="001F396F" w:rsidRPr="00452801">
        <w:rPr>
          <w:rFonts w:asciiTheme="majorBidi" w:hAnsiTheme="majorBidi" w:cstheme="majorBidi"/>
          <w:sz w:val="28"/>
        </w:rPr>
        <w:t xml:space="preserve">8 </w:t>
      </w:r>
      <w:r w:rsidR="001F396F" w:rsidRPr="00452801">
        <w:rPr>
          <w:rFonts w:asciiTheme="majorBidi" w:hAnsiTheme="majorBidi" w:cstheme="majorBidi" w:hint="cs"/>
          <w:sz w:val="28"/>
          <w:cs/>
        </w:rPr>
        <w:t>ชั้น</w:t>
      </w:r>
      <w:r w:rsidRPr="00452801">
        <w:rPr>
          <w:rFonts w:asciiTheme="majorBidi" w:hAnsiTheme="majorBidi" w:cstheme="majorBidi"/>
          <w:sz w:val="28"/>
        </w:rPr>
        <w:t xml:space="preserve"> </w:t>
      </w:r>
      <w:r w:rsidR="00B16C3B" w:rsidRPr="00452801">
        <w:rPr>
          <w:rFonts w:asciiTheme="majorBidi" w:hAnsiTheme="majorBidi" w:cstheme="majorBidi" w:hint="cs"/>
          <w:sz w:val="28"/>
          <w:cs/>
        </w:rPr>
        <w:t>โครงการแรกของบริษัท</w:t>
      </w:r>
      <w:r w:rsidRPr="00452801">
        <w:rPr>
          <w:rFonts w:asciiTheme="majorBidi" w:hAnsiTheme="majorBidi" w:cstheme="majorBidi"/>
          <w:sz w:val="28"/>
          <w:cs/>
        </w:rPr>
        <w:t>ในทำเลศักยภาพย่านสุขุมวิท</w:t>
      </w:r>
      <w:r w:rsidRPr="00452801">
        <w:rPr>
          <w:rFonts w:asciiTheme="majorBidi" w:hAnsiTheme="majorBidi" w:cstheme="majorBidi" w:hint="cs"/>
          <w:sz w:val="28"/>
          <w:cs/>
        </w:rPr>
        <w:t xml:space="preserve"> ซึ่งได้รับการตอบรับจากลูกค้าเป็นอย่างดี</w:t>
      </w:r>
      <w:r w:rsidR="00B16C3B" w:rsidRPr="00452801">
        <w:rPr>
          <w:rFonts w:asciiTheme="majorBidi" w:hAnsiTheme="majorBidi" w:cstheme="majorBidi" w:hint="cs"/>
          <w:sz w:val="28"/>
          <w:cs/>
        </w:rPr>
        <w:t>มาก</w:t>
      </w:r>
      <w:r w:rsidRPr="00452801">
        <w:rPr>
          <w:rFonts w:asciiTheme="majorBidi" w:hAnsiTheme="majorBidi" w:cstheme="majorBidi" w:hint="cs"/>
          <w:sz w:val="28"/>
          <w:cs/>
        </w:rPr>
        <w:t xml:space="preserve"> </w:t>
      </w:r>
    </w:p>
    <w:p w14:paraId="4F8AD7F8" w14:textId="36F039C9" w:rsidR="00121CA2" w:rsidRPr="00452801" w:rsidRDefault="00725093" w:rsidP="005726C6">
      <w:pPr>
        <w:spacing w:after="0" w:line="240" w:lineRule="auto"/>
        <w:ind w:firstLine="540"/>
        <w:jc w:val="thaiDistribute"/>
        <w:rPr>
          <w:rFonts w:asciiTheme="majorBidi" w:hAnsiTheme="majorBidi" w:cstheme="majorBidi"/>
          <w:b/>
          <w:bCs/>
          <w:sz w:val="28"/>
          <w:cs/>
        </w:rPr>
      </w:pPr>
      <w:r w:rsidRPr="00452801">
        <w:rPr>
          <w:rFonts w:asciiTheme="majorBidi" w:hAnsiTheme="majorBidi" w:cstheme="majorBidi" w:hint="cs"/>
          <w:sz w:val="28"/>
          <w:cs/>
        </w:rPr>
        <w:t xml:space="preserve">ในปี </w:t>
      </w:r>
      <w:r w:rsidRPr="00452801">
        <w:rPr>
          <w:rFonts w:asciiTheme="majorBidi" w:hAnsiTheme="majorBidi" w:cstheme="majorBidi"/>
          <w:sz w:val="28"/>
        </w:rPr>
        <w:t xml:space="preserve">2562 </w:t>
      </w:r>
      <w:r w:rsidRPr="00452801">
        <w:rPr>
          <w:rFonts w:asciiTheme="majorBidi" w:hAnsiTheme="majorBidi" w:cstheme="majorBidi" w:hint="cs"/>
          <w:sz w:val="28"/>
          <w:cs/>
        </w:rPr>
        <w:t xml:space="preserve">บริษัทยังคงนโยบายการขยายโครงการไปยังพื้นที่ใหม่ๆ มากขึ้น โดยในช่วงไตรมาสที่ </w:t>
      </w:r>
      <w:r w:rsidRPr="00452801">
        <w:rPr>
          <w:rFonts w:asciiTheme="majorBidi" w:hAnsiTheme="majorBidi" w:cstheme="majorBidi"/>
          <w:sz w:val="28"/>
        </w:rPr>
        <w:t xml:space="preserve">1 </w:t>
      </w:r>
      <w:r w:rsidRPr="00452801">
        <w:rPr>
          <w:rFonts w:asciiTheme="majorBidi" w:hAnsiTheme="majorBidi" w:cstheme="majorBidi" w:hint="cs"/>
          <w:sz w:val="28"/>
          <w:cs/>
        </w:rPr>
        <w:t>บริษัทได้เปิดตัวโครงการ</w:t>
      </w:r>
      <w:r w:rsidR="00BD399E" w:rsidRPr="00452801">
        <w:rPr>
          <w:rFonts w:asciiTheme="majorBidi" w:hAnsiTheme="majorBidi" w:cstheme="majorBidi"/>
          <w:sz w:val="28"/>
        </w:rPr>
        <w:t xml:space="preserve"> </w:t>
      </w:r>
      <w:r w:rsidR="00BD399E" w:rsidRPr="00452801">
        <w:rPr>
          <w:rFonts w:asciiTheme="majorBidi" w:hAnsiTheme="majorBidi" w:cstheme="majorBidi" w:hint="cs"/>
          <w:sz w:val="28"/>
          <w:cs/>
        </w:rPr>
        <w:t>เอสทารา เฮเว่น</w:t>
      </w:r>
      <w:r w:rsidR="00BD399E" w:rsidRPr="00452801">
        <w:rPr>
          <w:rFonts w:asciiTheme="majorBidi" w:hAnsiTheme="majorBidi" w:cstheme="majorBidi"/>
          <w:sz w:val="28"/>
        </w:rPr>
        <w:t xml:space="preserve"> </w:t>
      </w:r>
      <w:r w:rsidR="00BD399E" w:rsidRPr="00452801">
        <w:rPr>
          <w:rFonts w:asciiTheme="majorBidi" w:hAnsiTheme="majorBidi" w:cstheme="majorBidi" w:hint="cs"/>
          <w:sz w:val="28"/>
          <w:cs/>
        </w:rPr>
        <w:t xml:space="preserve">พัฒนาการ </w:t>
      </w:r>
      <w:r w:rsidR="00BD399E" w:rsidRPr="00452801">
        <w:rPr>
          <w:rFonts w:asciiTheme="majorBidi" w:hAnsiTheme="majorBidi" w:cstheme="majorBidi"/>
          <w:sz w:val="28"/>
        </w:rPr>
        <w:t>20</w:t>
      </w:r>
      <w:r w:rsidRPr="00452801">
        <w:rPr>
          <w:rFonts w:asciiTheme="majorBidi" w:hAnsiTheme="majorBidi" w:cstheme="majorBidi" w:hint="cs"/>
          <w:sz w:val="28"/>
          <w:cs/>
        </w:rPr>
        <w:t xml:space="preserve"> </w:t>
      </w:r>
      <w:r w:rsidR="00BD399E" w:rsidRPr="00452801">
        <w:rPr>
          <w:rFonts w:asciiTheme="majorBidi" w:hAnsiTheme="majorBidi" w:cstheme="majorBidi"/>
          <w:sz w:val="28"/>
        </w:rPr>
        <w:t>(</w:t>
      </w:r>
      <w:proofErr w:type="spellStart"/>
      <w:r w:rsidR="00BD399E" w:rsidRPr="00452801">
        <w:rPr>
          <w:rFonts w:asciiTheme="majorBidi" w:hAnsiTheme="majorBidi" w:cstheme="majorBidi"/>
          <w:sz w:val="28"/>
        </w:rPr>
        <w:t>Estara</w:t>
      </w:r>
      <w:proofErr w:type="spellEnd"/>
      <w:r w:rsidR="00BD399E" w:rsidRPr="00452801">
        <w:rPr>
          <w:rFonts w:asciiTheme="majorBidi" w:hAnsiTheme="majorBidi" w:cstheme="majorBidi"/>
          <w:sz w:val="28"/>
        </w:rPr>
        <w:t xml:space="preserve"> Haven </w:t>
      </w:r>
      <w:proofErr w:type="spellStart"/>
      <w:r w:rsidR="00BD399E" w:rsidRPr="00452801">
        <w:rPr>
          <w:rFonts w:asciiTheme="majorBidi" w:hAnsiTheme="majorBidi" w:cstheme="majorBidi"/>
          <w:sz w:val="28"/>
        </w:rPr>
        <w:t>Pattanakarn</w:t>
      </w:r>
      <w:proofErr w:type="spellEnd"/>
      <w:r w:rsidR="00BD399E" w:rsidRPr="00452801">
        <w:rPr>
          <w:rFonts w:asciiTheme="majorBidi" w:hAnsiTheme="majorBidi" w:cstheme="majorBidi"/>
          <w:sz w:val="28"/>
        </w:rPr>
        <w:t xml:space="preserve"> 20)</w:t>
      </w:r>
      <w:r w:rsidRPr="00452801">
        <w:rPr>
          <w:rFonts w:asciiTheme="majorBidi" w:hAnsiTheme="majorBidi" w:cstheme="majorBidi" w:hint="cs"/>
          <w:sz w:val="28"/>
          <w:cs/>
        </w:rPr>
        <w:t xml:space="preserve"> </w:t>
      </w:r>
      <w:r w:rsidRPr="00452801">
        <w:rPr>
          <w:rFonts w:asciiTheme="majorBidi" w:hAnsiTheme="majorBidi" w:cstheme="majorBidi"/>
          <w:sz w:val="28"/>
        </w:rPr>
        <w:t xml:space="preserve"> </w:t>
      </w:r>
      <w:r w:rsidRPr="00452801">
        <w:rPr>
          <w:rFonts w:asciiTheme="majorBidi" w:hAnsiTheme="majorBidi" w:cstheme="majorBidi" w:hint="cs"/>
          <w:sz w:val="28"/>
          <w:cs/>
        </w:rPr>
        <w:t>โดยเป็นโครงการแน</w:t>
      </w:r>
      <w:r w:rsidR="00B16C3B" w:rsidRPr="00452801">
        <w:rPr>
          <w:rFonts w:asciiTheme="majorBidi" w:hAnsiTheme="majorBidi" w:cstheme="majorBidi" w:hint="cs"/>
          <w:sz w:val="28"/>
          <w:cs/>
        </w:rPr>
        <w:t>ว</w:t>
      </w:r>
      <w:r w:rsidRPr="00452801">
        <w:rPr>
          <w:rFonts w:asciiTheme="majorBidi" w:hAnsiTheme="majorBidi" w:cstheme="majorBidi" w:hint="cs"/>
          <w:sz w:val="28"/>
          <w:cs/>
        </w:rPr>
        <w:t xml:space="preserve">ราบ ประกอบด้วยบ้านแฝด และทาวน์โฮม ในช่วงระดับราคาตั้งแต่ </w:t>
      </w:r>
      <w:r w:rsidRPr="00452801">
        <w:rPr>
          <w:rFonts w:asciiTheme="majorBidi" w:hAnsiTheme="majorBidi" w:cstheme="majorBidi"/>
          <w:sz w:val="28"/>
        </w:rPr>
        <w:t xml:space="preserve">8-14 </w:t>
      </w:r>
      <w:r w:rsidRPr="00452801">
        <w:rPr>
          <w:rFonts w:asciiTheme="majorBidi" w:hAnsiTheme="majorBidi" w:cstheme="majorBidi" w:hint="cs"/>
          <w:sz w:val="28"/>
          <w:cs/>
        </w:rPr>
        <w:t>ล้านบาท และต่อเนื่องมาในไตรมาส</w:t>
      </w:r>
      <w:r w:rsidR="00BD399E" w:rsidRPr="00452801">
        <w:rPr>
          <w:rFonts w:asciiTheme="majorBidi" w:hAnsiTheme="majorBidi" w:cstheme="majorBidi" w:hint="cs"/>
          <w:sz w:val="28"/>
          <w:cs/>
        </w:rPr>
        <w:t>ที่</w:t>
      </w:r>
      <w:r w:rsidRPr="00452801">
        <w:rPr>
          <w:rFonts w:asciiTheme="majorBidi" w:hAnsiTheme="majorBidi" w:cstheme="majorBidi" w:hint="cs"/>
          <w:sz w:val="28"/>
          <w:cs/>
        </w:rPr>
        <w:t xml:space="preserve"> </w:t>
      </w:r>
      <w:r w:rsidRPr="00452801">
        <w:rPr>
          <w:rFonts w:asciiTheme="majorBidi" w:hAnsiTheme="majorBidi" w:cstheme="majorBidi"/>
          <w:sz w:val="28"/>
        </w:rPr>
        <w:t xml:space="preserve">2 </w:t>
      </w:r>
      <w:r w:rsidRPr="00452801">
        <w:rPr>
          <w:rFonts w:asciiTheme="majorBidi" w:hAnsiTheme="majorBidi" w:cstheme="majorBidi" w:hint="cs"/>
          <w:sz w:val="28"/>
          <w:cs/>
        </w:rPr>
        <w:t>บริษัทได้เปิดตัว</w:t>
      </w:r>
      <w:r w:rsidR="002E75A1" w:rsidRPr="00452801">
        <w:rPr>
          <w:rFonts w:asciiTheme="majorBidi" w:hAnsiTheme="majorBidi" w:cstheme="majorBidi"/>
          <w:sz w:val="28"/>
        </w:rPr>
        <w:t xml:space="preserve"> </w:t>
      </w:r>
      <w:r w:rsidRPr="00452801">
        <w:rPr>
          <w:rFonts w:asciiTheme="majorBidi" w:hAnsiTheme="majorBidi" w:cstheme="majorBidi" w:hint="cs"/>
          <w:sz w:val="28"/>
          <w:cs/>
        </w:rPr>
        <w:t>โครงการ</w:t>
      </w:r>
      <w:r w:rsidR="002E75A1" w:rsidRPr="00452801">
        <w:rPr>
          <w:rFonts w:asciiTheme="majorBidi" w:hAnsiTheme="majorBidi" w:cstheme="majorBidi"/>
          <w:sz w:val="28"/>
        </w:rPr>
        <w:t xml:space="preserve"> </w:t>
      </w:r>
      <w:r w:rsidR="00BD399E" w:rsidRPr="00452801">
        <w:rPr>
          <w:rFonts w:asciiTheme="majorBidi" w:hAnsiTheme="majorBidi" w:cstheme="majorBidi" w:hint="cs"/>
          <w:sz w:val="28"/>
          <w:cs/>
        </w:rPr>
        <w:t xml:space="preserve">ควินทารา อาเท่ สุขุมวิท </w:t>
      </w:r>
      <w:r w:rsidR="00BD399E" w:rsidRPr="00452801">
        <w:rPr>
          <w:rFonts w:asciiTheme="majorBidi" w:hAnsiTheme="majorBidi" w:cstheme="majorBidi"/>
          <w:sz w:val="28"/>
        </w:rPr>
        <w:t>52</w:t>
      </w:r>
      <w:r w:rsidRPr="00452801">
        <w:rPr>
          <w:rFonts w:asciiTheme="majorBidi" w:hAnsiTheme="majorBidi" w:cstheme="majorBidi" w:hint="cs"/>
          <w:sz w:val="28"/>
          <w:cs/>
        </w:rPr>
        <w:t xml:space="preserve"> </w:t>
      </w:r>
      <w:r w:rsidR="00BD399E" w:rsidRPr="00452801">
        <w:rPr>
          <w:rFonts w:asciiTheme="majorBidi" w:hAnsiTheme="majorBidi" w:cstheme="majorBidi"/>
          <w:sz w:val="28"/>
        </w:rPr>
        <w:t>(</w:t>
      </w:r>
      <w:proofErr w:type="spellStart"/>
      <w:r w:rsidRPr="00452801">
        <w:rPr>
          <w:rFonts w:asciiTheme="majorBidi" w:hAnsiTheme="majorBidi" w:cstheme="majorBidi"/>
          <w:sz w:val="28"/>
        </w:rPr>
        <w:t>Quintara</w:t>
      </w:r>
      <w:proofErr w:type="spellEnd"/>
      <w:r w:rsidRPr="00452801">
        <w:rPr>
          <w:rFonts w:asciiTheme="majorBidi" w:hAnsiTheme="majorBidi" w:cstheme="majorBidi"/>
          <w:sz w:val="28"/>
        </w:rPr>
        <w:t xml:space="preserve"> </w:t>
      </w:r>
      <w:proofErr w:type="spellStart"/>
      <w:r w:rsidRPr="00452801">
        <w:rPr>
          <w:rFonts w:asciiTheme="majorBidi" w:hAnsiTheme="majorBidi" w:cstheme="majorBidi"/>
          <w:sz w:val="28"/>
        </w:rPr>
        <w:t>Arte</w:t>
      </w:r>
      <w:proofErr w:type="spellEnd"/>
      <w:r w:rsidRPr="00452801">
        <w:rPr>
          <w:rFonts w:asciiTheme="majorBidi" w:hAnsiTheme="majorBidi" w:cstheme="majorBidi"/>
          <w:sz w:val="28"/>
        </w:rPr>
        <w:t xml:space="preserve"> </w:t>
      </w:r>
      <w:r w:rsidR="00BD399E" w:rsidRPr="00452801">
        <w:rPr>
          <w:rFonts w:asciiTheme="majorBidi" w:hAnsiTheme="majorBidi" w:cstheme="majorBidi"/>
          <w:sz w:val="28"/>
        </w:rPr>
        <w:t>Sukhumvit</w:t>
      </w:r>
      <w:r w:rsidRPr="00452801">
        <w:rPr>
          <w:rFonts w:asciiTheme="majorBidi" w:hAnsiTheme="majorBidi" w:cstheme="majorBidi" w:hint="cs"/>
          <w:sz w:val="28"/>
          <w:cs/>
        </w:rPr>
        <w:t xml:space="preserve"> </w:t>
      </w:r>
      <w:r w:rsidRPr="00452801">
        <w:rPr>
          <w:rFonts w:asciiTheme="majorBidi" w:hAnsiTheme="majorBidi" w:cstheme="majorBidi"/>
          <w:sz w:val="28"/>
        </w:rPr>
        <w:t>52</w:t>
      </w:r>
      <w:r w:rsidR="00BD399E" w:rsidRPr="00452801">
        <w:rPr>
          <w:rFonts w:asciiTheme="majorBidi" w:hAnsiTheme="majorBidi" w:cstheme="majorBidi"/>
          <w:sz w:val="28"/>
        </w:rPr>
        <w:t>)</w:t>
      </w:r>
      <w:r w:rsidRPr="00452801">
        <w:rPr>
          <w:rFonts w:asciiTheme="majorBidi" w:hAnsiTheme="majorBidi" w:cstheme="majorBidi"/>
          <w:sz w:val="28"/>
        </w:rPr>
        <w:t xml:space="preserve"> </w:t>
      </w:r>
      <w:r w:rsidRPr="00452801">
        <w:rPr>
          <w:rFonts w:asciiTheme="majorBidi" w:hAnsiTheme="majorBidi" w:cstheme="majorBidi" w:hint="cs"/>
          <w:sz w:val="28"/>
          <w:cs/>
        </w:rPr>
        <w:t xml:space="preserve">คอนโดมิเนียม </w:t>
      </w:r>
      <w:r w:rsidRPr="00452801">
        <w:rPr>
          <w:rFonts w:asciiTheme="majorBidi" w:hAnsiTheme="majorBidi" w:cstheme="majorBidi"/>
          <w:sz w:val="28"/>
        </w:rPr>
        <w:t xml:space="preserve">Low Rise </w:t>
      </w:r>
      <w:r w:rsidRPr="00452801">
        <w:rPr>
          <w:rFonts w:asciiTheme="majorBidi" w:hAnsiTheme="majorBidi" w:cstheme="majorBidi" w:hint="cs"/>
          <w:sz w:val="28"/>
          <w:cs/>
        </w:rPr>
        <w:t xml:space="preserve">จำนวน </w:t>
      </w:r>
      <w:r w:rsidRPr="00452801">
        <w:rPr>
          <w:rFonts w:asciiTheme="majorBidi" w:hAnsiTheme="majorBidi" w:cstheme="majorBidi"/>
          <w:sz w:val="28"/>
        </w:rPr>
        <w:t xml:space="preserve">154 </w:t>
      </w:r>
      <w:r w:rsidRPr="00452801">
        <w:rPr>
          <w:rFonts w:asciiTheme="majorBidi" w:hAnsiTheme="majorBidi" w:cstheme="majorBidi" w:hint="cs"/>
          <w:sz w:val="28"/>
          <w:cs/>
        </w:rPr>
        <w:t xml:space="preserve">ยูนิต ซึ่งทั้ง </w:t>
      </w:r>
      <w:r w:rsidRPr="00452801">
        <w:rPr>
          <w:rFonts w:asciiTheme="majorBidi" w:hAnsiTheme="majorBidi" w:cstheme="majorBidi"/>
          <w:sz w:val="28"/>
        </w:rPr>
        <w:t xml:space="preserve">2 </w:t>
      </w:r>
      <w:r w:rsidRPr="00452801">
        <w:rPr>
          <w:rFonts w:asciiTheme="majorBidi" w:hAnsiTheme="majorBidi" w:cstheme="majorBidi" w:hint="cs"/>
          <w:sz w:val="28"/>
          <w:cs/>
        </w:rPr>
        <w:t>โครงการยังคงเอกลักษณ์ในด้าน</w:t>
      </w:r>
      <w:r w:rsidR="003844AF" w:rsidRPr="00452801">
        <w:rPr>
          <w:rFonts w:asciiTheme="majorBidi" w:hAnsiTheme="majorBidi" w:cstheme="majorBidi" w:hint="cs"/>
          <w:sz w:val="28"/>
          <w:cs/>
        </w:rPr>
        <w:t>การออกแบบอาคาร</w:t>
      </w:r>
      <w:r w:rsidRPr="00452801">
        <w:rPr>
          <w:rFonts w:asciiTheme="majorBidi" w:hAnsiTheme="majorBidi" w:cstheme="majorBidi" w:hint="cs"/>
          <w:sz w:val="28"/>
          <w:cs/>
        </w:rPr>
        <w:t xml:space="preserve">ที่โดดเด่น </w:t>
      </w:r>
      <w:r w:rsidR="003844AF" w:rsidRPr="00452801">
        <w:rPr>
          <w:rFonts w:asciiTheme="majorBidi" w:hAnsiTheme="majorBidi" w:cstheme="majorBidi" w:hint="cs"/>
          <w:sz w:val="28"/>
          <w:cs/>
        </w:rPr>
        <w:t>อีกทั้งให้ความสำคัญกับการใช้ประโยชน์ใน</w:t>
      </w:r>
      <w:r w:rsidRPr="00452801">
        <w:rPr>
          <w:rFonts w:asciiTheme="majorBidi" w:hAnsiTheme="majorBidi" w:cstheme="majorBidi" w:hint="cs"/>
          <w:sz w:val="28"/>
          <w:cs/>
        </w:rPr>
        <w:t>พื้นที่ส่วนกลางเพื่อตอบโจทย์ความต้องการของลูกค้า ทำให้ได้รับความสนใจจากลูกค้า</w:t>
      </w:r>
      <w:r w:rsidR="003844AF" w:rsidRPr="00452801">
        <w:rPr>
          <w:rFonts w:asciiTheme="majorBidi" w:hAnsiTheme="majorBidi" w:cstheme="majorBidi" w:hint="cs"/>
          <w:sz w:val="28"/>
          <w:cs/>
        </w:rPr>
        <w:t xml:space="preserve"> และ</w:t>
      </w:r>
      <w:r w:rsidRPr="00452801">
        <w:rPr>
          <w:rFonts w:asciiTheme="majorBidi" w:hAnsiTheme="majorBidi" w:cstheme="majorBidi" w:hint="cs"/>
          <w:sz w:val="28"/>
          <w:cs/>
        </w:rPr>
        <w:t>มียอดขายเข้ามาอย่างต่อเนื่อง</w:t>
      </w:r>
      <w:r w:rsidR="00121CA2" w:rsidRPr="00452801">
        <w:rPr>
          <w:rFonts w:asciiTheme="majorBidi" w:hAnsiTheme="majorBidi" w:cstheme="majorBidi"/>
          <w:b/>
          <w:bCs/>
          <w:sz w:val="28"/>
          <w:cs/>
        </w:rPr>
        <w:br w:type="page"/>
      </w:r>
    </w:p>
    <w:p w14:paraId="38C1A729" w14:textId="0D8557ED" w:rsidR="0096088E" w:rsidRPr="00452801" w:rsidRDefault="0096088E" w:rsidP="00530D6D">
      <w:pPr>
        <w:spacing w:after="0" w:line="240" w:lineRule="auto"/>
        <w:jc w:val="thaiDistribute"/>
        <w:rPr>
          <w:rFonts w:asciiTheme="majorBidi" w:hAnsiTheme="majorBidi" w:cstheme="majorBidi"/>
          <w:b/>
          <w:bCs/>
          <w:sz w:val="28"/>
        </w:rPr>
      </w:pPr>
      <w:r w:rsidRPr="00452801">
        <w:rPr>
          <w:rFonts w:asciiTheme="majorBidi" w:hAnsiTheme="majorBidi" w:cstheme="majorBidi"/>
          <w:b/>
          <w:bCs/>
          <w:sz w:val="28"/>
          <w:cs/>
        </w:rPr>
        <w:lastRenderedPageBreak/>
        <w:t>โครงการในจังหวัด</w:t>
      </w:r>
      <w:r w:rsidRPr="00452801">
        <w:rPr>
          <w:rFonts w:asciiTheme="majorBidi" w:hAnsiTheme="majorBidi" w:cstheme="majorBidi" w:hint="cs"/>
          <w:b/>
          <w:bCs/>
          <w:sz w:val="28"/>
          <w:cs/>
        </w:rPr>
        <w:t>ระยอง</w:t>
      </w:r>
    </w:p>
    <w:p w14:paraId="60884C18" w14:textId="5958801B" w:rsidR="0096088E" w:rsidRPr="00452801" w:rsidRDefault="0096088E" w:rsidP="00530D6D">
      <w:pPr>
        <w:spacing w:after="0" w:line="240" w:lineRule="auto"/>
        <w:ind w:firstLine="540"/>
        <w:jc w:val="thaiDistribute"/>
        <w:rPr>
          <w:rFonts w:asciiTheme="majorBidi" w:hAnsiTheme="majorBidi" w:cstheme="majorBidi"/>
          <w:sz w:val="28"/>
        </w:rPr>
      </w:pPr>
      <w:r w:rsidRPr="00452801">
        <w:rPr>
          <w:rFonts w:asciiTheme="majorBidi" w:hAnsiTheme="majorBidi" w:cstheme="majorBidi" w:hint="cs"/>
          <w:sz w:val="28"/>
          <w:cs/>
        </w:rPr>
        <w:t>บริษัทได้มีการพัฒนาโครงการอสังหาริมทรัพย์เพื่อขายในพื้นที่จังหวัดระยองมาตั้งแต่เริ่มแรก โดยเน้นพื้นที่ในเขตอำเภอบ้านฉาง ซึ่งเป็นพื้นที่ที่มีสิ่งแวดล้อมดี เหมาะแก่การอยู่อาศัยที่ไม่ห่างจากนิคมอุตสาหกรรมมาบตาพุดมากนัก และ</w:t>
      </w:r>
      <w:r w:rsidR="00D83ECF" w:rsidRPr="00452801">
        <w:rPr>
          <w:rFonts w:asciiTheme="majorBidi" w:hAnsiTheme="majorBidi" w:cstheme="majorBidi" w:hint="cs"/>
          <w:sz w:val="28"/>
          <w:cs/>
        </w:rPr>
        <w:t>อยู่</w:t>
      </w:r>
      <w:r w:rsidRPr="00452801">
        <w:rPr>
          <w:rFonts w:asciiTheme="majorBidi" w:hAnsiTheme="majorBidi" w:cstheme="majorBidi" w:hint="cs"/>
          <w:sz w:val="28"/>
          <w:cs/>
        </w:rPr>
        <w:t>ใกล้กับสนามบินอู่ตะเภา การพัฒนาโครงการในอำเภอบ้านฉางจะเน้นโครงการบ้านเดี่ยวเป็นหลัก โดยพัฒนาโครงการสำหรับกลุ่มลูกค้าระดับกลางจ</w:t>
      </w:r>
      <w:r w:rsidR="00F44D5B" w:rsidRPr="00452801">
        <w:rPr>
          <w:rFonts w:asciiTheme="majorBidi" w:hAnsiTheme="majorBidi" w:cstheme="majorBidi" w:hint="cs"/>
          <w:sz w:val="28"/>
          <w:cs/>
        </w:rPr>
        <w:t>น</w:t>
      </w:r>
      <w:r w:rsidRPr="00452801">
        <w:rPr>
          <w:rFonts w:asciiTheme="majorBidi" w:hAnsiTheme="majorBidi" w:cstheme="majorBidi" w:hint="cs"/>
          <w:sz w:val="28"/>
          <w:cs/>
        </w:rPr>
        <w:t>ถึงระดับบน ในพื้นที่บริเวณรอบสนามกอลฟ์ อีสเทอร์น สตาร์</w:t>
      </w:r>
      <w:r w:rsidR="00F44D5B" w:rsidRPr="00452801">
        <w:rPr>
          <w:rFonts w:asciiTheme="majorBidi" w:hAnsiTheme="majorBidi" w:cstheme="majorBidi" w:hint="cs"/>
          <w:sz w:val="28"/>
          <w:cs/>
        </w:rPr>
        <w:t xml:space="preserve"> </w:t>
      </w:r>
      <w:bookmarkStart w:id="2" w:name="_Hlk4143083"/>
      <w:r w:rsidR="00F44D5B" w:rsidRPr="00452801">
        <w:rPr>
          <w:rFonts w:asciiTheme="majorBidi" w:hAnsiTheme="majorBidi" w:cstheme="majorBidi" w:hint="cs"/>
          <w:sz w:val="28"/>
          <w:cs/>
        </w:rPr>
        <w:t>คันทรี่คลับ แอนด์ รีสอร์ท</w:t>
      </w:r>
      <w:bookmarkEnd w:id="2"/>
      <w:r w:rsidRPr="00452801">
        <w:rPr>
          <w:rFonts w:asciiTheme="majorBidi" w:hAnsiTheme="majorBidi" w:cstheme="majorBidi" w:hint="cs"/>
          <w:sz w:val="28"/>
          <w:cs/>
        </w:rPr>
        <w:t xml:space="preserve"> </w:t>
      </w:r>
      <w:r w:rsidR="00C536AC" w:rsidRPr="00452801">
        <w:rPr>
          <w:rFonts w:asciiTheme="majorBidi" w:hAnsiTheme="majorBidi" w:cstheme="majorBidi" w:hint="cs"/>
          <w:sz w:val="28"/>
          <w:cs/>
        </w:rPr>
        <w:t>และ</w:t>
      </w:r>
      <w:r w:rsidR="00A46B4F" w:rsidRPr="00452801">
        <w:rPr>
          <w:rFonts w:asciiTheme="majorBidi" w:hAnsiTheme="majorBidi" w:cstheme="majorBidi" w:hint="cs"/>
          <w:sz w:val="28"/>
          <w:cs/>
        </w:rPr>
        <w:t>บริเวณพื้นที่ติด</w:t>
      </w:r>
      <w:r w:rsidR="00C536AC" w:rsidRPr="00452801">
        <w:rPr>
          <w:rFonts w:asciiTheme="majorBidi" w:hAnsiTheme="majorBidi" w:cstheme="majorBidi" w:hint="cs"/>
          <w:sz w:val="28"/>
          <w:cs/>
        </w:rPr>
        <w:t>ถนนสุขุมวิท</w:t>
      </w:r>
    </w:p>
    <w:p w14:paraId="0101CBCC" w14:textId="1A423628" w:rsidR="0096088E" w:rsidRPr="00452801" w:rsidRDefault="0096088E" w:rsidP="00530D6D">
      <w:pPr>
        <w:spacing w:after="0" w:line="240" w:lineRule="auto"/>
        <w:ind w:firstLine="540"/>
        <w:jc w:val="thaiDistribute"/>
        <w:rPr>
          <w:rFonts w:asciiTheme="majorBidi" w:hAnsiTheme="majorBidi" w:cstheme="majorBidi"/>
          <w:sz w:val="28"/>
        </w:rPr>
      </w:pPr>
      <w:r w:rsidRPr="00452801">
        <w:rPr>
          <w:rFonts w:asciiTheme="majorBidi" w:hAnsiTheme="majorBidi" w:cstheme="majorBidi" w:hint="cs"/>
          <w:sz w:val="28"/>
          <w:cs/>
        </w:rPr>
        <w:t>โครงการอสังหาริมทรัพย์ที่พัฒนาในจังหวัดระยองในช่วงแรกจะอยู่ภายใต้ชื่อ วินเทจ</w:t>
      </w:r>
      <w:r w:rsidR="004B0CED" w:rsidRPr="00452801">
        <w:rPr>
          <w:rFonts w:asciiTheme="majorBidi" w:hAnsiTheme="majorBidi" w:cstheme="majorBidi" w:hint="cs"/>
          <w:sz w:val="28"/>
          <w:cs/>
        </w:rPr>
        <w:t xml:space="preserve">โฮมวิลเลจ </w:t>
      </w:r>
      <w:r w:rsidRPr="00452801">
        <w:rPr>
          <w:rFonts w:asciiTheme="majorBidi" w:hAnsiTheme="majorBidi" w:cstheme="majorBidi" w:hint="cs"/>
          <w:sz w:val="28"/>
          <w:cs/>
        </w:rPr>
        <w:t xml:space="preserve"> แฮมเล็</w:t>
      </w:r>
      <w:r w:rsidR="009B56EC" w:rsidRPr="00452801">
        <w:rPr>
          <w:rFonts w:asciiTheme="majorBidi" w:hAnsiTheme="majorBidi" w:cstheme="majorBidi" w:hint="cs"/>
          <w:sz w:val="28"/>
          <w:cs/>
        </w:rPr>
        <w:t>ท</w:t>
      </w:r>
      <w:r w:rsidRPr="00452801">
        <w:rPr>
          <w:rFonts w:asciiTheme="majorBidi" w:hAnsiTheme="majorBidi" w:cstheme="majorBidi" w:hint="cs"/>
          <w:sz w:val="28"/>
          <w:cs/>
        </w:rPr>
        <w:t xml:space="preserve"> </w:t>
      </w:r>
      <w:r w:rsidR="004B0CED" w:rsidRPr="00452801">
        <w:rPr>
          <w:rFonts w:asciiTheme="majorBidi" w:hAnsiTheme="majorBidi" w:cstheme="majorBidi" w:hint="cs"/>
          <w:sz w:val="28"/>
          <w:cs/>
        </w:rPr>
        <w:t xml:space="preserve"> </w:t>
      </w:r>
      <w:r w:rsidR="007033AE" w:rsidRPr="00452801">
        <w:rPr>
          <w:rFonts w:asciiTheme="majorBidi" w:hAnsiTheme="majorBidi" w:cstheme="majorBidi" w:hint="cs"/>
          <w:sz w:val="28"/>
          <w:cs/>
        </w:rPr>
        <w:t xml:space="preserve">            </w:t>
      </w:r>
      <w:r w:rsidRPr="00452801">
        <w:rPr>
          <w:rFonts w:asciiTheme="majorBidi" w:hAnsiTheme="majorBidi" w:cstheme="majorBidi" w:hint="cs"/>
          <w:sz w:val="28"/>
          <w:cs/>
        </w:rPr>
        <w:t xml:space="preserve">สินทวีการ์เด้น </w:t>
      </w:r>
      <w:r w:rsidR="004B0CED" w:rsidRPr="00452801">
        <w:rPr>
          <w:rFonts w:asciiTheme="majorBidi" w:hAnsiTheme="majorBidi" w:cstheme="majorBidi" w:hint="cs"/>
          <w:sz w:val="28"/>
          <w:cs/>
        </w:rPr>
        <w:t>และ</w:t>
      </w:r>
      <w:r w:rsidR="007033AE" w:rsidRPr="00452801">
        <w:rPr>
          <w:rFonts w:asciiTheme="majorBidi" w:hAnsiTheme="majorBidi" w:cstheme="majorBidi" w:hint="cs"/>
          <w:sz w:val="28"/>
          <w:cs/>
        </w:rPr>
        <w:t xml:space="preserve"> </w:t>
      </w:r>
      <w:r w:rsidR="004B0CED" w:rsidRPr="00452801">
        <w:rPr>
          <w:rFonts w:asciiTheme="majorBidi" w:hAnsiTheme="majorBidi" w:cs="Angsana New"/>
          <w:sz w:val="28"/>
          <w:cs/>
        </w:rPr>
        <w:t xml:space="preserve">สตาร์ทาวน์ </w:t>
      </w:r>
      <w:r w:rsidR="007033AE" w:rsidRPr="00452801">
        <w:rPr>
          <w:rFonts w:asciiTheme="majorBidi" w:hAnsiTheme="majorBidi" w:cs="Angsana New" w:hint="cs"/>
          <w:sz w:val="28"/>
          <w:cs/>
        </w:rPr>
        <w:t xml:space="preserve"> </w:t>
      </w:r>
      <w:r w:rsidRPr="00452801">
        <w:rPr>
          <w:rFonts w:asciiTheme="majorBidi" w:hAnsiTheme="majorBidi" w:cstheme="majorBidi" w:hint="cs"/>
          <w:sz w:val="28"/>
          <w:cs/>
        </w:rPr>
        <w:t>รวมถึงขายที่ดินเปล่า</w:t>
      </w:r>
      <w:r w:rsidR="007033AE" w:rsidRPr="00452801">
        <w:rPr>
          <w:rFonts w:asciiTheme="majorBidi" w:hAnsiTheme="majorBidi" w:cstheme="majorBidi" w:hint="cs"/>
          <w:sz w:val="28"/>
          <w:cs/>
        </w:rPr>
        <w:t xml:space="preserve">แปลงย่อยขนาด 100-200 ตารางวา </w:t>
      </w:r>
      <w:r w:rsidRPr="00452801">
        <w:rPr>
          <w:rFonts w:asciiTheme="majorBidi" w:hAnsiTheme="majorBidi" w:cstheme="majorBidi" w:hint="cs"/>
          <w:sz w:val="28"/>
          <w:cs/>
        </w:rPr>
        <w:t xml:space="preserve">ภายใต้โครงการคันทรี่โฮม ซึ่งจนถึงปี </w:t>
      </w:r>
      <w:r w:rsidRPr="00452801">
        <w:rPr>
          <w:rFonts w:asciiTheme="majorBidi" w:hAnsiTheme="majorBidi" w:cstheme="majorBidi"/>
          <w:sz w:val="28"/>
        </w:rPr>
        <w:t>256</w:t>
      </w:r>
      <w:r w:rsidR="007033AE" w:rsidRPr="00452801">
        <w:rPr>
          <w:rFonts w:asciiTheme="majorBidi" w:hAnsiTheme="majorBidi" w:cstheme="majorBidi" w:hint="cs"/>
          <w:sz w:val="28"/>
          <w:cs/>
        </w:rPr>
        <w:t>2</w:t>
      </w:r>
      <w:r w:rsidRPr="00452801">
        <w:rPr>
          <w:rFonts w:asciiTheme="majorBidi" w:hAnsiTheme="majorBidi" w:cstheme="majorBidi"/>
          <w:sz w:val="28"/>
        </w:rPr>
        <w:t xml:space="preserve"> </w:t>
      </w:r>
      <w:r w:rsidRPr="00452801">
        <w:rPr>
          <w:rFonts w:asciiTheme="majorBidi" w:hAnsiTheme="majorBidi" w:cstheme="majorBidi" w:hint="cs"/>
          <w:sz w:val="28"/>
          <w:cs/>
        </w:rPr>
        <w:t xml:space="preserve">บริษัทได้พัฒนาและขายโครงการในพื้นที่อำเภอบ้านฉางไปแล้วมากกว่า </w:t>
      </w:r>
      <w:r w:rsidRPr="00452801">
        <w:rPr>
          <w:rFonts w:asciiTheme="majorBidi" w:hAnsiTheme="majorBidi" w:cstheme="majorBidi"/>
          <w:sz w:val="28"/>
        </w:rPr>
        <w:t>10</w:t>
      </w:r>
      <w:r w:rsidRPr="00452801">
        <w:rPr>
          <w:rFonts w:asciiTheme="majorBidi" w:hAnsiTheme="majorBidi" w:cstheme="majorBidi"/>
          <w:sz w:val="28"/>
          <w:cs/>
        </w:rPr>
        <w:t xml:space="preserve"> </w:t>
      </w:r>
      <w:r w:rsidRPr="00452801">
        <w:rPr>
          <w:rFonts w:asciiTheme="majorBidi" w:hAnsiTheme="majorBidi" w:cstheme="majorBidi" w:hint="cs"/>
          <w:sz w:val="28"/>
          <w:cs/>
        </w:rPr>
        <w:t>โครงการ</w:t>
      </w:r>
    </w:p>
    <w:p w14:paraId="775E0BCD" w14:textId="2420471C" w:rsidR="0096088E" w:rsidRPr="00452801" w:rsidRDefault="0096088E" w:rsidP="00530D6D">
      <w:pPr>
        <w:spacing w:after="0" w:line="240" w:lineRule="auto"/>
        <w:ind w:firstLine="540"/>
        <w:jc w:val="thaiDistribute"/>
        <w:rPr>
          <w:rFonts w:asciiTheme="majorBidi" w:hAnsiTheme="majorBidi" w:cstheme="majorBidi"/>
          <w:sz w:val="28"/>
          <w:cs/>
        </w:rPr>
      </w:pPr>
      <w:r w:rsidRPr="00452801">
        <w:rPr>
          <w:rFonts w:asciiTheme="majorBidi" w:hAnsiTheme="majorBidi" w:cstheme="majorBidi" w:hint="cs"/>
          <w:sz w:val="28"/>
          <w:cs/>
        </w:rPr>
        <w:t>เพื่อ</w:t>
      </w:r>
      <w:r w:rsidR="007033AE" w:rsidRPr="00452801">
        <w:rPr>
          <w:rFonts w:asciiTheme="majorBidi" w:hAnsiTheme="majorBidi" w:cstheme="majorBidi" w:hint="cs"/>
          <w:sz w:val="28"/>
          <w:cs/>
        </w:rPr>
        <w:t>รอง</w:t>
      </w:r>
      <w:r w:rsidRPr="00452801">
        <w:rPr>
          <w:rFonts w:asciiTheme="majorBidi" w:hAnsiTheme="majorBidi" w:cstheme="majorBidi" w:hint="cs"/>
          <w:sz w:val="28"/>
          <w:cs/>
        </w:rPr>
        <w:t>รับโอกาส</w:t>
      </w:r>
      <w:r w:rsidR="007033AE" w:rsidRPr="00452801">
        <w:rPr>
          <w:rFonts w:asciiTheme="majorBidi" w:hAnsiTheme="majorBidi" w:cstheme="majorBidi" w:hint="cs"/>
          <w:sz w:val="28"/>
          <w:cs/>
        </w:rPr>
        <w:t>ใน</w:t>
      </w:r>
      <w:r w:rsidRPr="00452801">
        <w:rPr>
          <w:rFonts w:asciiTheme="majorBidi" w:hAnsiTheme="majorBidi" w:cstheme="majorBidi" w:hint="cs"/>
          <w:sz w:val="28"/>
          <w:cs/>
        </w:rPr>
        <w:t>การขยายตัวของตลาดระยองในปัจจุบัน</w:t>
      </w:r>
      <w:r w:rsidR="007033AE" w:rsidRPr="00452801">
        <w:rPr>
          <w:rFonts w:asciiTheme="majorBidi" w:hAnsiTheme="majorBidi" w:cstheme="majorBidi" w:hint="cs"/>
          <w:sz w:val="28"/>
          <w:cs/>
        </w:rPr>
        <w:t xml:space="preserve"> อันเป็นผลสืบเนื่องจาก</w:t>
      </w:r>
      <w:r w:rsidRPr="00452801">
        <w:rPr>
          <w:rFonts w:asciiTheme="majorBidi" w:hAnsiTheme="majorBidi" w:cstheme="majorBidi" w:hint="cs"/>
          <w:sz w:val="28"/>
          <w:cs/>
        </w:rPr>
        <w:t>การ</w:t>
      </w:r>
      <w:r w:rsidR="007033AE" w:rsidRPr="00452801">
        <w:rPr>
          <w:rFonts w:asciiTheme="majorBidi" w:hAnsiTheme="majorBidi" w:cstheme="majorBidi" w:hint="cs"/>
          <w:sz w:val="28"/>
          <w:cs/>
        </w:rPr>
        <w:t>ที่รัฐได้</w:t>
      </w:r>
      <w:r w:rsidRPr="00452801">
        <w:rPr>
          <w:rFonts w:asciiTheme="majorBidi" w:hAnsiTheme="majorBidi" w:cstheme="majorBidi" w:hint="cs"/>
          <w:sz w:val="28"/>
          <w:cs/>
        </w:rPr>
        <w:t>พัฒนาระบบสาธารณูปโภคใน</w:t>
      </w:r>
      <w:r w:rsidRPr="00452801">
        <w:rPr>
          <w:rFonts w:asciiTheme="majorBidi" w:hAnsiTheme="majorBidi" w:cstheme="majorBidi"/>
          <w:sz w:val="28"/>
          <w:cs/>
        </w:rPr>
        <w:t>พื้นที่</w:t>
      </w:r>
      <w:r w:rsidRPr="00452801">
        <w:rPr>
          <w:rFonts w:asciiTheme="majorBidi" w:hAnsiTheme="majorBidi" w:cstheme="majorBidi" w:hint="cs"/>
          <w:sz w:val="28"/>
          <w:cs/>
        </w:rPr>
        <w:t>ภายใต้</w:t>
      </w:r>
      <w:r w:rsidRPr="00452801">
        <w:rPr>
          <w:rFonts w:asciiTheme="majorBidi" w:hAnsiTheme="majorBidi" w:cstheme="majorBidi"/>
          <w:sz w:val="28"/>
          <w:cs/>
        </w:rPr>
        <w:t>โครงการพัฒนาระเบียงเศรษฐกิจพิเศษภาคตะวันออก (</w:t>
      </w:r>
      <w:r w:rsidRPr="00452801">
        <w:rPr>
          <w:rFonts w:asciiTheme="majorBidi" w:hAnsiTheme="majorBidi" w:cstheme="majorBidi"/>
          <w:sz w:val="28"/>
        </w:rPr>
        <w:t>Eastern Economic Corridor</w:t>
      </w:r>
      <w:r w:rsidRPr="00452801">
        <w:rPr>
          <w:rFonts w:asciiTheme="majorBidi" w:hAnsiTheme="majorBidi" w:cstheme="majorBidi"/>
          <w:sz w:val="28"/>
          <w:cs/>
        </w:rPr>
        <w:t xml:space="preserve">) </w:t>
      </w:r>
      <w:r w:rsidR="007033AE" w:rsidRPr="00452801">
        <w:rPr>
          <w:rFonts w:asciiTheme="majorBidi" w:hAnsiTheme="majorBidi" w:cstheme="majorBidi" w:hint="cs"/>
          <w:sz w:val="28"/>
          <w:cs/>
        </w:rPr>
        <w:t>ซึ่ง</w:t>
      </w:r>
      <w:r w:rsidRPr="00452801">
        <w:rPr>
          <w:rFonts w:asciiTheme="majorBidi" w:hAnsiTheme="majorBidi" w:cstheme="majorBidi"/>
          <w:sz w:val="28"/>
          <w:cs/>
        </w:rPr>
        <w:t>ปัจจุบันได้มีความคืบหน้า</w:t>
      </w:r>
      <w:r w:rsidR="000B4C4B" w:rsidRPr="00452801">
        <w:rPr>
          <w:rFonts w:asciiTheme="majorBidi" w:hAnsiTheme="majorBidi" w:cstheme="majorBidi" w:hint="cs"/>
          <w:sz w:val="28"/>
          <w:cs/>
        </w:rPr>
        <w:t>และเป็นรูปธรรม</w:t>
      </w:r>
      <w:r w:rsidRPr="00452801">
        <w:rPr>
          <w:rFonts w:asciiTheme="majorBidi" w:hAnsiTheme="majorBidi" w:cstheme="majorBidi" w:hint="cs"/>
          <w:sz w:val="28"/>
          <w:cs/>
        </w:rPr>
        <w:t>ในหลายส่วน</w:t>
      </w:r>
      <w:r w:rsidR="000B4C4B" w:rsidRPr="00452801">
        <w:rPr>
          <w:rFonts w:asciiTheme="majorBidi" w:hAnsiTheme="majorBidi" w:cstheme="majorBidi" w:hint="cs"/>
          <w:sz w:val="28"/>
          <w:cs/>
        </w:rPr>
        <w:t xml:space="preserve">แล้ว </w:t>
      </w:r>
      <w:r w:rsidRPr="00452801">
        <w:rPr>
          <w:rFonts w:asciiTheme="majorBidi" w:hAnsiTheme="majorBidi" w:cstheme="majorBidi" w:hint="cs"/>
          <w:sz w:val="28"/>
          <w:cs/>
        </w:rPr>
        <w:t xml:space="preserve"> บริษัทได้มีการทำวิจัยในด้านความต้องการของลูกค้าในพื้นที่จังหวัดระยองและทำการปรับกลยุทธ์ทั้งในด้านรูปแบบโครงการ รูปแบบบ้าน การจัดวางพื้นที่ใช้สอย และปรับกลยุทธ์การขายและการตลาด</w:t>
      </w:r>
      <w:r w:rsidR="004C308E" w:rsidRPr="00452801">
        <w:rPr>
          <w:rFonts w:asciiTheme="majorBidi" w:hAnsiTheme="majorBidi" w:cstheme="majorBidi" w:hint="cs"/>
          <w:sz w:val="28"/>
          <w:cs/>
        </w:rPr>
        <w:t>รวมทั้งการบริการ</w:t>
      </w:r>
      <w:r w:rsidRPr="00452801">
        <w:rPr>
          <w:rFonts w:asciiTheme="majorBidi" w:hAnsiTheme="majorBidi" w:cstheme="majorBidi" w:hint="cs"/>
          <w:sz w:val="28"/>
          <w:cs/>
        </w:rPr>
        <w:t>ใหม่เพื่อเพิ่มโอกาสในการสร้างยอดขายและการเพิ่มความสามารถในการแข่งขันมากยิ่งขึ้น</w:t>
      </w:r>
    </w:p>
    <w:p w14:paraId="530C1C7E" w14:textId="4BD83AC3" w:rsidR="0096088E" w:rsidRPr="00452801" w:rsidRDefault="0096088E" w:rsidP="00530D6D">
      <w:pPr>
        <w:spacing w:after="0" w:line="240" w:lineRule="auto"/>
        <w:ind w:firstLine="540"/>
        <w:jc w:val="thaiDistribute"/>
        <w:rPr>
          <w:rFonts w:asciiTheme="majorBidi" w:hAnsiTheme="majorBidi" w:cstheme="majorBidi"/>
          <w:sz w:val="28"/>
          <w:cs/>
        </w:rPr>
      </w:pPr>
      <w:r w:rsidRPr="00452801">
        <w:rPr>
          <w:rFonts w:asciiTheme="majorBidi" w:hAnsiTheme="majorBidi" w:cstheme="majorBidi" w:hint="cs"/>
          <w:sz w:val="28"/>
          <w:cs/>
        </w:rPr>
        <w:t xml:space="preserve">โดยในช่วงต้นปี </w:t>
      </w:r>
      <w:r w:rsidRPr="00452801">
        <w:rPr>
          <w:rFonts w:asciiTheme="majorBidi" w:hAnsiTheme="majorBidi" w:cstheme="majorBidi"/>
          <w:sz w:val="28"/>
        </w:rPr>
        <w:t xml:space="preserve">2561 </w:t>
      </w:r>
      <w:r w:rsidRPr="00452801">
        <w:rPr>
          <w:rFonts w:asciiTheme="majorBidi" w:hAnsiTheme="majorBidi" w:cstheme="majorBidi" w:hint="cs"/>
          <w:sz w:val="28"/>
          <w:cs/>
        </w:rPr>
        <w:t xml:space="preserve">บริษัทได้เปิดตัวเฟสใหม่ของโครงการสินทวีการ์เด้น </w:t>
      </w:r>
      <w:r w:rsidRPr="00452801">
        <w:rPr>
          <w:rFonts w:asciiTheme="majorBidi" w:hAnsiTheme="majorBidi" w:cstheme="majorBidi"/>
          <w:sz w:val="28"/>
        </w:rPr>
        <w:t xml:space="preserve">2 </w:t>
      </w:r>
      <w:r w:rsidRPr="00452801">
        <w:rPr>
          <w:rFonts w:asciiTheme="majorBidi" w:hAnsiTheme="majorBidi" w:cstheme="majorBidi" w:hint="cs"/>
          <w:sz w:val="28"/>
          <w:cs/>
        </w:rPr>
        <w:t>ในชื่อ</w:t>
      </w:r>
      <w:r w:rsidR="004C308E" w:rsidRPr="00452801">
        <w:rPr>
          <w:rFonts w:asciiTheme="majorBidi" w:hAnsiTheme="majorBidi" w:cstheme="majorBidi" w:hint="cs"/>
          <w:sz w:val="28"/>
          <w:cs/>
        </w:rPr>
        <w:t xml:space="preserve"> พร้อม</w:t>
      </w:r>
      <w:r w:rsidR="00125DAF" w:rsidRPr="00452801">
        <w:rPr>
          <w:rFonts w:asciiTheme="majorBidi" w:hAnsiTheme="majorBidi" w:cstheme="majorBidi"/>
          <w:sz w:val="28"/>
        </w:rPr>
        <w:t xml:space="preserve"> </w:t>
      </w:r>
      <w:r w:rsidR="00125DAF" w:rsidRPr="00452801">
        <w:rPr>
          <w:rFonts w:asciiTheme="majorBidi" w:hAnsiTheme="majorBidi" w:cstheme="majorBidi" w:hint="cs"/>
          <w:sz w:val="28"/>
          <w:cs/>
        </w:rPr>
        <w:t xml:space="preserve">แอท </w:t>
      </w:r>
      <w:r w:rsidRPr="00452801">
        <w:rPr>
          <w:rFonts w:asciiTheme="majorBidi" w:hAnsiTheme="majorBidi" w:cstheme="majorBidi" w:hint="cs"/>
          <w:sz w:val="28"/>
          <w:cs/>
        </w:rPr>
        <w:t>สินทวี</w:t>
      </w:r>
      <w:r w:rsidR="004C308E" w:rsidRPr="00452801">
        <w:rPr>
          <w:rFonts w:asciiTheme="majorBidi" w:hAnsiTheme="majorBidi" w:cstheme="majorBidi" w:hint="cs"/>
          <w:sz w:val="28"/>
          <w:cs/>
        </w:rPr>
        <w:t xml:space="preserve"> </w:t>
      </w:r>
      <w:r w:rsidR="004C308E" w:rsidRPr="00452801">
        <w:rPr>
          <w:rFonts w:asciiTheme="majorBidi" w:hAnsiTheme="majorBidi" w:cstheme="majorBidi"/>
          <w:sz w:val="28"/>
        </w:rPr>
        <w:t xml:space="preserve">(Prompt @ </w:t>
      </w:r>
      <w:proofErr w:type="spellStart"/>
      <w:r w:rsidR="004C308E" w:rsidRPr="00452801">
        <w:rPr>
          <w:rFonts w:asciiTheme="majorBidi" w:hAnsiTheme="majorBidi" w:cstheme="majorBidi"/>
          <w:sz w:val="28"/>
        </w:rPr>
        <w:t>Sintavee</w:t>
      </w:r>
      <w:proofErr w:type="spellEnd"/>
      <w:r w:rsidR="004C308E" w:rsidRPr="00452801">
        <w:rPr>
          <w:rFonts w:asciiTheme="majorBidi" w:hAnsiTheme="majorBidi" w:cstheme="majorBidi"/>
          <w:sz w:val="28"/>
        </w:rPr>
        <w:t>)</w:t>
      </w:r>
      <w:r w:rsidRPr="00452801">
        <w:rPr>
          <w:rFonts w:asciiTheme="majorBidi" w:hAnsiTheme="majorBidi" w:cstheme="majorBidi" w:hint="cs"/>
          <w:sz w:val="28"/>
          <w:cs/>
        </w:rPr>
        <w:t xml:space="preserve"> ซึ่งเป็นการปรับโฉมรูปแบบบ้านใหม่ทั้งหมด ด้วยบ้านเดี่ยวที่มีพื้นที่ใช้สอย </w:t>
      </w:r>
      <w:r w:rsidRPr="00452801">
        <w:rPr>
          <w:rFonts w:asciiTheme="majorBidi" w:hAnsiTheme="majorBidi" w:cstheme="majorBidi"/>
          <w:sz w:val="28"/>
        </w:rPr>
        <w:t>152</w:t>
      </w:r>
      <w:r w:rsidRPr="00452801">
        <w:rPr>
          <w:rFonts w:asciiTheme="majorBidi" w:hAnsiTheme="majorBidi" w:cstheme="majorBidi"/>
          <w:sz w:val="28"/>
          <w:cs/>
        </w:rPr>
        <w:t>-</w:t>
      </w:r>
      <w:r w:rsidRPr="00452801">
        <w:rPr>
          <w:rFonts w:asciiTheme="majorBidi" w:hAnsiTheme="majorBidi" w:cstheme="majorBidi"/>
          <w:sz w:val="28"/>
        </w:rPr>
        <w:t xml:space="preserve">164 </w:t>
      </w:r>
      <w:r w:rsidRPr="00452801">
        <w:rPr>
          <w:rFonts w:asciiTheme="majorBidi" w:hAnsiTheme="majorBidi" w:cstheme="majorBidi" w:hint="cs"/>
          <w:sz w:val="28"/>
          <w:cs/>
        </w:rPr>
        <w:t>ต</w:t>
      </w:r>
      <w:r w:rsidR="00EA7AC8" w:rsidRPr="00452801">
        <w:rPr>
          <w:rFonts w:asciiTheme="majorBidi" w:hAnsiTheme="majorBidi" w:cstheme="majorBidi" w:hint="cs"/>
          <w:sz w:val="28"/>
          <w:cs/>
        </w:rPr>
        <w:t xml:space="preserve">ารางเมตร </w:t>
      </w:r>
      <w:r w:rsidRPr="00452801">
        <w:rPr>
          <w:rFonts w:asciiTheme="majorBidi" w:hAnsiTheme="majorBidi" w:cstheme="majorBidi" w:hint="cs"/>
          <w:sz w:val="28"/>
          <w:cs/>
        </w:rPr>
        <w:t>ที่เน้นกลุ่มเป้าหมายลูกค้าระดับกลาง โดยออกแบบพื้นที่การใช้งาน</w:t>
      </w:r>
      <w:r w:rsidR="004C308E" w:rsidRPr="00452801">
        <w:rPr>
          <w:rFonts w:asciiTheme="majorBidi" w:hAnsiTheme="majorBidi" w:cstheme="majorBidi" w:hint="cs"/>
          <w:sz w:val="28"/>
          <w:cs/>
        </w:rPr>
        <w:t>และรูปแบบภายนอก</w:t>
      </w:r>
      <w:r w:rsidRPr="00452801">
        <w:rPr>
          <w:rFonts w:asciiTheme="majorBidi" w:hAnsiTheme="majorBidi" w:cstheme="majorBidi" w:hint="cs"/>
          <w:sz w:val="28"/>
          <w:cs/>
        </w:rPr>
        <w:t>ใหม่เพื่อตอบรับกับความต้องการและไลฟ์สไตล์ของลูกค้าในปัจจุบัน ประกอบกับจุดแข็งของโครงการที่ตั้งอยู่บนทำเลศักยภาพติดถนนสุขุมวิท ใกล้สนามบินนานาชาติอู่ตะเภา ทำให้</w:t>
      </w:r>
      <w:r w:rsidR="0003108D" w:rsidRPr="00452801">
        <w:rPr>
          <w:rFonts w:asciiTheme="majorBidi" w:hAnsiTheme="majorBidi" w:cstheme="majorBidi" w:hint="cs"/>
          <w:sz w:val="28"/>
          <w:cs/>
        </w:rPr>
        <w:t xml:space="preserve">ได้รับการตอบรับที่ดีมากและปิดการขายโครงการได้ในปี </w:t>
      </w:r>
      <w:r w:rsidR="0003108D" w:rsidRPr="00452801">
        <w:rPr>
          <w:rFonts w:asciiTheme="majorBidi" w:hAnsiTheme="majorBidi" w:cstheme="majorBidi"/>
          <w:sz w:val="28"/>
        </w:rPr>
        <w:t xml:space="preserve">2562 </w:t>
      </w:r>
      <w:r w:rsidR="0003108D" w:rsidRPr="00452801">
        <w:rPr>
          <w:rFonts w:asciiTheme="majorBidi" w:hAnsiTheme="majorBidi" w:cstheme="majorBidi" w:hint="cs"/>
          <w:sz w:val="28"/>
          <w:cs/>
        </w:rPr>
        <w:t>ที่ผ่านมา</w:t>
      </w:r>
    </w:p>
    <w:p w14:paraId="184E7B6B" w14:textId="20AC51B8" w:rsidR="00AE3BA5" w:rsidRPr="00452801" w:rsidRDefault="0096088E" w:rsidP="0003108D">
      <w:pPr>
        <w:spacing w:after="0" w:line="240" w:lineRule="auto"/>
        <w:ind w:firstLine="540"/>
        <w:jc w:val="thaiDistribute"/>
        <w:rPr>
          <w:rFonts w:asciiTheme="majorBidi" w:hAnsiTheme="majorBidi" w:cstheme="majorBidi"/>
          <w:sz w:val="28"/>
          <w:cs/>
        </w:rPr>
      </w:pPr>
      <w:r w:rsidRPr="00452801">
        <w:rPr>
          <w:rFonts w:asciiTheme="majorBidi" w:hAnsiTheme="majorBidi" w:cstheme="majorBidi" w:hint="cs"/>
          <w:sz w:val="28"/>
          <w:cs/>
        </w:rPr>
        <w:t>นอกจากนี้ในช่วงไตรมาสที่</w:t>
      </w:r>
      <w:r w:rsidR="00832B6B" w:rsidRPr="00452801">
        <w:rPr>
          <w:rFonts w:asciiTheme="majorBidi" w:hAnsiTheme="majorBidi" w:cstheme="majorBidi" w:hint="cs"/>
          <w:sz w:val="28"/>
          <w:cs/>
        </w:rPr>
        <w:t xml:space="preserve"> </w:t>
      </w:r>
      <w:r w:rsidRPr="00452801">
        <w:rPr>
          <w:rFonts w:asciiTheme="majorBidi" w:hAnsiTheme="majorBidi" w:cstheme="majorBidi"/>
          <w:sz w:val="28"/>
        </w:rPr>
        <w:t xml:space="preserve">1 </w:t>
      </w:r>
      <w:r w:rsidRPr="00452801">
        <w:rPr>
          <w:rFonts w:asciiTheme="majorBidi" w:hAnsiTheme="majorBidi" w:cstheme="majorBidi" w:hint="cs"/>
          <w:sz w:val="28"/>
          <w:cs/>
        </w:rPr>
        <w:t xml:space="preserve">ของปี </w:t>
      </w:r>
      <w:r w:rsidRPr="00452801">
        <w:rPr>
          <w:rFonts w:asciiTheme="majorBidi" w:hAnsiTheme="majorBidi" w:cstheme="majorBidi"/>
          <w:sz w:val="28"/>
        </w:rPr>
        <w:t xml:space="preserve">2561 </w:t>
      </w:r>
      <w:r w:rsidRPr="00452801">
        <w:rPr>
          <w:rFonts w:asciiTheme="majorBidi" w:hAnsiTheme="majorBidi" w:cstheme="majorBidi" w:hint="cs"/>
          <w:sz w:val="28"/>
          <w:cs/>
        </w:rPr>
        <w:t>บริษัทได้มีการเปิดตัวโครงการใหม่ภายใต้</w:t>
      </w:r>
      <w:r w:rsidR="000B4C4B" w:rsidRPr="00452801">
        <w:rPr>
          <w:rFonts w:asciiTheme="majorBidi" w:hAnsiTheme="majorBidi" w:cstheme="majorBidi" w:hint="cs"/>
          <w:sz w:val="28"/>
          <w:cs/>
        </w:rPr>
        <w:t>ชื่อ</w:t>
      </w:r>
      <w:r w:rsidRPr="00452801">
        <w:rPr>
          <w:rFonts w:asciiTheme="majorBidi" w:hAnsiTheme="majorBidi" w:cstheme="majorBidi" w:hint="cs"/>
          <w:sz w:val="28"/>
          <w:cs/>
        </w:rPr>
        <w:t xml:space="preserve"> เวลาน่า (</w:t>
      </w:r>
      <w:r w:rsidRPr="00452801">
        <w:rPr>
          <w:rFonts w:asciiTheme="majorBidi" w:hAnsiTheme="majorBidi" w:cstheme="majorBidi"/>
          <w:sz w:val="28"/>
        </w:rPr>
        <w:t>Velana</w:t>
      </w:r>
      <w:r w:rsidRPr="00452801">
        <w:rPr>
          <w:rFonts w:asciiTheme="majorBidi" w:hAnsiTheme="majorBidi" w:cstheme="majorBidi"/>
          <w:sz w:val="28"/>
          <w:cs/>
        </w:rPr>
        <w:t>)</w:t>
      </w:r>
      <w:r w:rsidRPr="00452801">
        <w:rPr>
          <w:rFonts w:asciiTheme="majorBidi" w:hAnsiTheme="majorBidi" w:cstheme="majorBidi" w:hint="cs"/>
          <w:sz w:val="28"/>
          <w:cs/>
        </w:rPr>
        <w:t xml:space="preserve"> </w:t>
      </w:r>
      <w:r w:rsidR="0003108D" w:rsidRPr="00452801">
        <w:rPr>
          <w:rFonts w:asciiTheme="majorBidi" w:hAnsiTheme="majorBidi" w:cstheme="majorBidi" w:hint="cs"/>
          <w:sz w:val="28"/>
          <w:cs/>
        </w:rPr>
        <w:t>เป็นโ</w:t>
      </w:r>
      <w:r w:rsidRPr="00452801">
        <w:rPr>
          <w:rFonts w:asciiTheme="majorBidi" w:hAnsiTheme="majorBidi" w:cstheme="majorBidi" w:hint="cs"/>
          <w:sz w:val="28"/>
          <w:cs/>
        </w:rPr>
        <w:t>ครงการแรก</w:t>
      </w:r>
      <w:r w:rsidR="000B4C4B" w:rsidRPr="00452801">
        <w:rPr>
          <w:rFonts w:asciiTheme="majorBidi" w:hAnsiTheme="majorBidi" w:cstheme="majorBidi" w:hint="cs"/>
          <w:sz w:val="28"/>
          <w:cs/>
        </w:rPr>
        <w:t xml:space="preserve"> คือโครงการ </w:t>
      </w:r>
      <w:r w:rsidRPr="00452801">
        <w:rPr>
          <w:rFonts w:asciiTheme="majorBidi" w:hAnsiTheme="majorBidi" w:cstheme="majorBidi" w:hint="cs"/>
          <w:sz w:val="28"/>
          <w:cs/>
        </w:rPr>
        <w:t xml:space="preserve"> </w:t>
      </w:r>
      <w:r w:rsidR="00EA7AC8" w:rsidRPr="00452801">
        <w:rPr>
          <w:rFonts w:asciiTheme="majorBidi" w:hAnsiTheme="majorBidi" w:cstheme="majorBidi" w:hint="cs"/>
          <w:sz w:val="28"/>
          <w:cs/>
        </w:rPr>
        <w:t xml:space="preserve">เวลาน่า กอล์ฟ เฮ้าส์ </w:t>
      </w:r>
      <w:r w:rsidR="00EA7AC8" w:rsidRPr="00452801">
        <w:rPr>
          <w:rFonts w:asciiTheme="majorBidi" w:hAnsiTheme="majorBidi" w:cstheme="majorBidi"/>
          <w:sz w:val="28"/>
        </w:rPr>
        <w:t>(</w:t>
      </w:r>
      <w:r w:rsidR="00F60DB1" w:rsidRPr="00452801">
        <w:rPr>
          <w:rFonts w:asciiTheme="majorBidi" w:hAnsiTheme="majorBidi" w:cstheme="majorBidi"/>
          <w:sz w:val="28"/>
        </w:rPr>
        <w:t>Velana Golf House</w:t>
      </w:r>
      <w:r w:rsidR="00EA7AC8" w:rsidRPr="00452801">
        <w:rPr>
          <w:rFonts w:asciiTheme="majorBidi" w:hAnsiTheme="majorBidi" w:cstheme="majorBidi"/>
          <w:sz w:val="28"/>
        </w:rPr>
        <w:t>)</w:t>
      </w:r>
      <w:r w:rsidRPr="00452801">
        <w:rPr>
          <w:rFonts w:asciiTheme="majorBidi" w:hAnsiTheme="majorBidi" w:cstheme="majorBidi" w:hint="cs"/>
          <w:sz w:val="28"/>
          <w:cs/>
        </w:rPr>
        <w:t xml:space="preserve"> ในพื้นที่</w:t>
      </w:r>
      <w:r w:rsidR="000B4C4B" w:rsidRPr="00452801">
        <w:rPr>
          <w:rFonts w:asciiTheme="majorBidi" w:hAnsiTheme="majorBidi" w:cstheme="majorBidi" w:hint="cs"/>
          <w:sz w:val="28"/>
          <w:cs/>
        </w:rPr>
        <w:t>ติด</w:t>
      </w:r>
      <w:r w:rsidRPr="00452801">
        <w:rPr>
          <w:rFonts w:asciiTheme="majorBidi" w:hAnsiTheme="majorBidi" w:cstheme="majorBidi" w:hint="cs"/>
          <w:sz w:val="28"/>
          <w:cs/>
        </w:rPr>
        <w:t>สนามกอล์ฟ อีสเทอร์น สตาร์</w:t>
      </w:r>
      <w:r w:rsidR="00F44D5B" w:rsidRPr="00452801">
        <w:rPr>
          <w:rFonts w:asciiTheme="majorBidi" w:hAnsiTheme="majorBidi" w:cstheme="majorBidi" w:hint="cs"/>
          <w:sz w:val="28"/>
          <w:cs/>
        </w:rPr>
        <w:t xml:space="preserve"> คันทรี่คลับ แอนด์ รีสอร์ท</w:t>
      </w:r>
      <w:r w:rsidRPr="00452801">
        <w:rPr>
          <w:rFonts w:asciiTheme="majorBidi" w:hAnsiTheme="majorBidi" w:cstheme="majorBidi" w:hint="cs"/>
          <w:sz w:val="28"/>
          <w:cs/>
        </w:rPr>
        <w:t xml:space="preserve"> ซึ่งเป็นพื้นที่สีเขียวขนาดใหญ่ </w:t>
      </w:r>
      <w:r w:rsidR="000820B4" w:rsidRPr="00452801">
        <w:rPr>
          <w:rFonts w:asciiTheme="majorBidi" w:hAnsiTheme="majorBidi" w:cstheme="majorBidi"/>
          <w:sz w:val="28"/>
        </w:rPr>
        <w:t xml:space="preserve">  </w:t>
      </w:r>
      <w:r w:rsidRPr="00452801">
        <w:rPr>
          <w:rFonts w:asciiTheme="majorBidi" w:hAnsiTheme="majorBidi" w:cstheme="majorBidi" w:hint="cs"/>
          <w:sz w:val="28"/>
          <w:cs/>
        </w:rPr>
        <w:t>ทำให้เป็นโครงการที่อยู่ท่ามกลางสภาพแวดล้อมที่ร่มรื่น มีระดับ ด้วยบ้านรูปแบบ</w:t>
      </w:r>
      <w:r w:rsidRPr="00452801">
        <w:rPr>
          <w:rFonts w:asciiTheme="majorBidi" w:hAnsiTheme="majorBidi" w:cstheme="majorBidi"/>
          <w:sz w:val="28"/>
          <w:cs/>
        </w:rPr>
        <w:t>โมเดิร์น คอนเทมโพรารี่</w:t>
      </w:r>
      <w:r w:rsidRPr="00452801">
        <w:rPr>
          <w:rFonts w:asciiTheme="majorBidi" w:hAnsiTheme="majorBidi" w:cstheme="majorBidi" w:hint="cs"/>
          <w:sz w:val="28"/>
          <w:cs/>
        </w:rPr>
        <w:t xml:space="preserve"> จำนวน </w:t>
      </w:r>
      <w:r w:rsidRPr="00452801">
        <w:rPr>
          <w:rFonts w:asciiTheme="majorBidi" w:hAnsiTheme="majorBidi" w:cstheme="majorBidi"/>
          <w:sz w:val="28"/>
        </w:rPr>
        <w:t xml:space="preserve">98 </w:t>
      </w:r>
      <w:r w:rsidRPr="00452801">
        <w:rPr>
          <w:rFonts w:asciiTheme="majorBidi" w:hAnsiTheme="majorBidi" w:cstheme="majorBidi" w:hint="cs"/>
          <w:sz w:val="28"/>
          <w:cs/>
        </w:rPr>
        <w:t>หลัง ซึ่งวางกลุ่มเป้าหมายลูกค้าระดับกลางบนขึ้นไป</w:t>
      </w:r>
      <w:r w:rsidR="0003108D" w:rsidRPr="00452801">
        <w:rPr>
          <w:rFonts w:asciiTheme="majorBidi" w:hAnsiTheme="majorBidi" w:cstheme="majorBidi" w:hint="cs"/>
          <w:sz w:val="28"/>
          <w:cs/>
        </w:rPr>
        <w:t xml:space="preserve"> จน</w:t>
      </w:r>
      <w:r w:rsidR="005A2273" w:rsidRPr="00452801">
        <w:rPr>
          <w:rFonts w:asciiTheme="majorBidi" w:hAnsiTheme="majorBidi" w:cstheme="majorBidi" w:hint="cs"/>
          <w:sz w:val="28"/>
          <w:cs/>
        </w:rPr>
        <w:t>ถึง</w:t>
      </w:r>
      <w:r w:rsidR="0003108D" w:rsidRPr="00452801">
        <w:rPr>
          <w:rFonts w:asciiTheme="majorBidi" w:hAnsiTheme="majorBidi" w:cstheme="majorBidi" w:hint="cs"/>
          <w:sz w:val="28"/>
          <w:cs/>
        </w:rPr>
        <w:t>ปัจจุบันมีการส่งมอบให้กับลูกค้าไปแล้วมากกว่า</w:t>
      </w:r>
      <w:r w:rsidR="00EA7AC8" w:rsidRPr="00452801">
        <w:rPr>
          <w:rFonts w:asciiTheme="majorBidi" w:hAnsiTheme="majorBidi" w:cstheme="majorBidi" w:hint="cs"/>
          <w:sz w:val="28"/>
          <w:cs/>
        </w:rPr>
        <w:t>ร้อยละ</w:t>
      </w:r>
      <w:r w:rsidR="0003108D" w:rsidRPr="00452801">
        <w:rPr>
          <w:rFonts w:asciiTheme="majorBidi" w:hAnsiTheme="majorBidi" w:cstheme="majorBidi" w:hint="cs"/>
          <w:sz w:val="28"/>
          <w:cs/>
        </w:rPr>
        <w:t xml:space="preserve"> </w:t>
      </w:r>
      <w:r w:rsidR="0003108D" w:rsidRPr="00452801">
        <w:rPr>
          <w:rFonts w:asciiTheme="majorBidi" w:hAnsiTheme="majorBidi" w:cstheme="majorBidi"/>
          <w:sz w:val="28"/>
        </w:rPr>
        <w:t>50</w:t>
      </w:r>
      <w:r w:rsidRPr="00452801">
        <w:rPr>
          <w:rFonts w:asciiTheme="majorBidi" w:hAnsiTheme="majorBidi" w:cstheme="majorBidi" w:hint="cs"/>
          <w:sz w:val="28"/>
          <w:cs/>
        </w:rPr>
        <w:t xml:space="preserve"> </w:t>
      </w:r>
      <w:r w:rsidR="0003108D" w:rsidRPr="00452801">
        <w:rPr>
          <w:rFonts w:asciiTheme="majorBidi" w:hAnsiTheme="majorBidi" w:cstheme="majorBidi"/>
          <w:sz w:val="28"/>
        </w:rPr>
        <w:t xml:space="preserve"> </w:t>
      </w:r>
      <w:r w:rsidR="0003108D" w:rsidRPr="00452801">
        <w:rPr>
          <w:rFonts w:asciiTheme="majorBidi" w:hAnsiTheme="majorBidi" w:cstheme="majorBidi" w:hint="cs"/>
          <w:sz w:val="28"/>
          <w:cs/>
        </w:rPr>
        <w:t>และ</w:t>
      </w:r>
      <w:r w:rsidRPr="00452801">
        <w:rPr>
          <w:rFonts w:asciiTheme="majorBidi" w:hAnsiTheme="majorBidi" w:cstheme="majorBidi" w:hint="cs"/>
          <w:sz w:val="28"/>
          <w:cs/>
        </w:rPr>
        <w:t>จากความพยายามในการพัฒนาและปรับปรุงผลิตภัณฑ์ให้สอดคล้องกับความต้องการของลูกค้าอย่างต่อเนื่อง</w:t>
      </w:r>
      <w:r w:rsidR="0003108D" w:rsidRPr="00452801">
        <w:rPr>
          <w:rFonts w:asciiTheme="majorBidi" w:hAnsiTheme="majorBidi" w:cstheme="majorBidi" w:hint="cs"/>
          <w:sz w:val="28"/>
          <w:cs/>
        </w:rPr>
        <w:t>ดังกล่าว</w:t>
      </w:r>
      <w:r w:rsidRPr="00452801">
        <w:rPr>
          <w:rFonts w:asciiTheme="majorBidi" w:hAnsiTheme="majorBidi" w:cstheme="majorBidi" w:hint="cs"/>
          <w:sz w:val="28"/>
          <w:cs/>
        </w:rPr>
        <w:t xml:space="preserve"> ส่งผลให้ยอดขายของโครงการในจังหวัดระยองในปี </w:t>
      </w:r>
      <w:r w:rsidRPr="00452801">
        <w:rPr>
          <w:rFonts w:asciiTheme="majorBidi" w:hAnsiTheme="majorBidi" w:cstheme="majorBidi"/>
          <w:sz w:val="28"/>
        </w:rPr>
        <w:t xml:space="preserve">2561 </w:t>
      </w:r>
      <w:r w:rsidRPr="00452801">
        <w:rPr>
          <w:rFonts w:asciiTheme="majorBidi" w:hAnsiTheme="majorBidi" w:cstheme="majorBidi" w:hint="cs"/>
          <w:sz w:val="28"/>
          <w:cs/>
        </w:rPr>
        <w:t>เพิ่มขึ้นมากว่า</w:t>
      </w:r>
      <w:r w:rsidR="00A46B4F" w:rsidRPr="00452801">
        <w:rPr>
          <w:rFonts w:asciiTheme="majorBidi" w:hAnsiTheme="majorBidi" w:cstheme="majorBidi" w:hint="cs"/>
          <w:sz w:val="28"/>
          <w:cs/>
        </w:rPr>
        <w:t>ร้อยละ</w:t>
      </w:r>
      <w:r w:rsidRPr="00452801">
        <w:rPr>
          <w:rFonts w:asciiTheme="majorBidi" w:hAnsiTheme="majorBidi" w:cstheme="majorBidi" w:hint="cs"/>
          <w:sz w:val="28"/>
          <w:cs/>
        </w:rPr>
        <w:t xml:space="preserve"> </w:t>
      </w:r>
      <w:r w:rsidRPr="00452801">
        <w:rPr>
          <w:rFonts w:asciiTheme="majorBidi" w:hAnsiTheme="majorBidi" w:cstheme="majorBidi"/>
          <w:sz w:val="28"/>
        </w:rPr>
        <w:t>160</w:t>
      </w:r>
      <w:r w:rsidRPr="00452801">
        <w:rPr>
          <w:rFonts w:asciiTheme="majorBidi" w:hAnsiTheme="majorBidi" w:cstheme="majorBidi"/>
          <w:sz w:val="28"/>
          <w:cs/>
        </w:rPr>
        <w:t xml:space="preserve"> </w:t>
      </w:r>
      <w:r w:rsidRPr="00452801">
        <w:rPr>
          <w:rFonts w:asciiTheme="majorBidi" w:hAnsiTheme="majorBidi" w:cstheme="majorBidi" w:hint="cs"/>
          <w:sz w:val="28"/>
          <w:cs/>
        </w:rPr>
        <w:t xml:space="preserve">เมื่อเทียบกับปี </w:t>
      </w:r>
      <w:r w:rsidRPr="00452801">
        <w:rPr>
          <w:rFonts w:asciiTheme="majorBidi" w:hAnsiTheme="majorBidi" w:cstheme="majorBidi"/>
          <w:sz w:val="28"/>
        </w:rPr>
        <w:t>2560</w:t>
      </w:r>
      <w:r w:rsidR="00C536AC" w:rsidRPr="00452801">
        <w:rPr>
          <w:rFonts w:asciiTheme="majorBidi" w:hAnsiTheme="majorBidi" w:cstheme="majorBidi" w:hint="cs"/>
          <w:sz w:val="28"/>
          <w:cs/>
        </w:rPr>
        <w:t xml:space="preserve"> </w:t>
      </w:r>
      <w:r w:rsidR="005A2273" w:rsidRPr="00452801">
        <w:rPr>
          <w:rFonts w:asciiTheme="majorBidi" w:hAnsiTheme="majorBidi" w:cstheme="majorBidi" w:hint="cs"/>
          <w:sz w:val="28"/>
          <w:cs/>
        </w:rPr>
        <w:t>ซึ่ง</w:t>
      </w:r>
      <w:r w:rsidR="00C536AC" w:rsidRPr="00452801">
        <w:rPr>
          <w:rFonts w:asciiTheme="majorBidi" w:hAnsiTheme="majorBidi" w:cstheme="majorBidi" w:hint="cs"/>
          <w:sz w:val="28"/>
          <w:cs/>
        </w:rPr>
        <w:t>นับเป็น</w:t>
      </w:r>
      <w:r w:rsidR="00F60DB1" w:rsidRPr="00452801">
        <w:rPr>
          <w:rFonts w:asciiTheme="majorBidi" w:hAnsiTheme="majorBidi" w:cstheme="majorBidi" w:hint="cs"/>
          <w:sz w:val="28"/>
          <w:cs/>
        </w:rPr>
        <w:t>ปีที่มี</w:t>
      </w:r>
      <w:r w:rsidR="00C536AC" w:rsidRPr="00452801">
        <w:rPr>
          <w:rFonts w:asciiTheme="majorBidi" w:hAnsiTheme="majorBidi" w:cstheme="majorBidi" w:hint="cs"/>
          <w:sz w:val="28"/>
          <w:cs/>
        </w:rPr>
        <w:t>ยอดขายสูงสุด</w:t>
      </w:r>
      <w:r w:rsidR="006B09FD" w:rsidRPr="00452801">
        <w:rPr>
          <w:rFonts w:asciiTheme="majorBidi" w:hAnsiTheme="majorBidi" w:cstheme="majorBidi" w:hint="cs"/>
          <w:sz w:val="28"/>
          <w:cs/>
        </w:rPr>
        <w:t>ของกลุ่มธุรกิจในพื้นที่จังหวัดระยอง</w:t>
      </w:r>
      <w:r w:rsidRPr="00452801">
        <w:rPr>
          <w:rFonts w:asciiTheme="majorBidi" w:hAnsiTheme="majorBidi" w:cstheme="majorBidi"/>
          <w:sz w:val="28"/>
        </w:rPr>
        <w:t xml:space="preserve"> </w:t>
      </w:r>
      <w:r w:rsidRPr="00452801">
        <w:rPr>
          <w:rFonts w:asciiTheme="majorBidi" w:hAnsiTheme="majorBidi" w:cstheme="majorBidi" w:hint="cs"/>
          <w:sz w:val="28"/>
          <w:cs/>
        </w:rPr>
        <w:t>และทำให้บริษัทก้าวขึ้นมาเป็นผู้นำในตลาดบ้านเดี่ยว</w:t>
      </w:r>
      <w:r w:rsidR="003542FD" w:rsidRPr="00452801">
        <w:rPr>
          <w:rFonts w:asciiTheme="majorBidi" w:hAnsiTheme="majorBidi" w:cstheme="majorBidi" w:hint="cs"/>
          <w:sz w:val="28"/>
          <w:cs/>
        </w:rPr>
        <w:t>ของ</w:t>
      </w:r>
      <w:r w:rsidRPr="00452801">
        <w:rPr>
          <w:rFonts w:asciiTheme="majorBidi" w:hAnsiTheme="majorBidi" w:cstheme="majorBidi" w:hint="cs"/>
          <w:sz w:val="28"/>
          <w:cs/>
        </w:rPr>
        <w:t>จังหวัดระยอง</w:t>
      </w:r>
      <w:r w:rsidR="00986001" w:rsidRPr="00452801">
        <w:rPr>
          <w:rFonts w:asciiTheme="majorBidi" w:hAnsiTheme="majorBidi" w:cstheme="majorBidi"/>
          <w:sz w:val="28"/>
        </w:rPr>
        <w:t xml:space="preserve"> </w:t>
      </w:r>
      <w:r w:rsidR="002150A3" w:rsidRPr="00452801">
        <w:rPr>
          <w:rFonts w:asciiTheme="majorBidi" w:hAnsiTheme="majorBidi" w:cstheme="majorBidi" w:hint="cs"/>
          <w:sz w:val="28"/>
          <w:cs/>
        </w:rPr>
        <w:t>ในปี</w:t>
      </w:r>
      <w:r w:rsidR="0003108D" w:rsidRPr="00452801">
        <w:rPr>
          <w:rFonts w:asciiTheme="majorBidi" w:hAnsiTheme="majorBidi" w:cstheme="majorBidi" w:hint="cs"/>
          <w:sz w:val="28"/>
          <w:cs/>
        </w:rPr>
        <w:t xml:space="preserve"> </w:t>
      </w:r>
      <w:r w:rsidR="0003108D" w:rsidRPr="00452801">
        <w:rPr>
          <w:rFonts w:asciiTheme="majorBidi" w:hAnsiTheme="majorBidi" w:cstheme="majorBidi"/>
          <w:sz w:val="28"/>
        </w:rPr>
        <w:t xml:space="preserve">2561 </w:t>
      </w:r>
      <w:r w:rsidR="0003108D" w:rsidRPr="00452801">
        <w:rPr>
          <w:rFonts w:asciiTheme="majorBidi" w:hAnsiTheme="majorBidi" w:cstheme="majorBidi" w:hint="cs"/>
          <w:sz w:val="28"/>
          <w:cs/>
        </w:rPr>
        <w:t>และ</w:t>
      </w:r>
      <w:r w:rsidR="005A2273" w:rsidRPr="00452801">
        <w:rPr>
          <w:rFonts w:asciiTheme="majorBidi" w:hAnsiTheme="majorBidi" w:cstheme="majorBidi" w:hint="cs"/>
          <w:sz w:val="28"/>
          <w:cs/>
        </w:rPr>
        <w:t>ส่งผลให้</w:t>
      </w:r>
      <w:r w:rsidR="0003108D" w:rsidRPr="00452801">
        <w:rPr>
          <w:rFonts w:asciiTheme="majorBidi" w:hAnsiTheme="majorBidi" w:cstheme="majorBidi" w:hint="cs"/>
          <w:sz w:val="28"/>
          <w:cs/>
        </w:rPr>
        <w:t xml:space="preserve">ปี </w:t>
      </w:r>
      <w:r w:rsidR="0003108D" w:rsidRPr="00452801">
        <w:rPr>
          <w:rFonts w:asciiTheme="majorBidi" w:hAnsiTheme="majorBidi" w:cstheme="majorBidi"/>
          <w:sz w:val="28"/>
        </w:rPr>
        <w:t xml:space="preserve">2562 </w:t>
      </w:r>
      <w:r w:rsidR="002150A3" w:rsidRPr="00452801">
        <w:rPr>
          <w:rFonts w:asciiTheme="majorBidi" w:hAnsiTheme="majorBidi" w:cstheme="majorBidi" w:hint="cs"/>
          <w:sz w:val="28"/>
          <w:cs/>
        </w:rPr>
        <w:t>ที่ผ่านมา</w:t>
      </w:r>
      <w:r w:rsidR="0003108D" w:rsidRPr="00452801">
        <w:rPr>
          <w:rFonts w:asciiTheme="majorBidi" w:hAnsiTheme="majorBidi" w:cstheme="majorBidi"/>
          <w:sz w:val="28"/>
        </w:rPr>
        <w:t xml:space="preserve"> </w:t>
      </w:r>
      <w:r w:rsidR="0003108D" w:rsidRPr="00452801">
        <w:rPr>
          <w:rFonts w:asciiTheme="majorBidi" w:hAnsiTheme="majorBidi" w:cstheme="majorBidi" w:hint="cs"/>
          <w:sz w:val="28"/>
          <w:cs/>
        </w:rPr>
        <w:t>เป็นปีที่บริษัทมียอดรายได้จากการขายอสังหาริมทรัพย์ในจังหวัดระยองสูงสุด</w:t>
      </w:r>
      <w:r w:rsidR="00AE3BA5" w:rsidRPr="00452801">
        <w:rPr>
          <w:rFonts w:asciiTheme="majorBidi" w:hAnsiTheme="majorBidi" w:cstheme="majorBidi" w:hint="cs"/>
          <w:sz w:val="28"/>
          <w:cs/>
        </w:rPr>
        <w:t>ตั้งแต่มีการพัฒนาโครงการในจังหวัดระยอง และเพื่อต่อยอดความสำเร็จดังกล่าว บริษัท</w:t>
      </w:r>
      <w:r w:rsidR="000B4C4B" w:rsidRPr="00452801">
        <w:rPr>
          <w:rFonts w:asciiTheme="majorBidi" w:hAnsiTheme="majorBidi" w:cstheme="majorBidi" w:hint="cs"/>
          <w:sz w:val="28"/>
          <w:cs/>
        </w:rPr>
        <w:t>ได้เริ่ม</w:t>
      </w:r>
      <w:r w:rsidR="00AE3BA5" w:rsidRPr="00452801">
        <w:rPr>
          <w:rFonts w:asciiTheme="majorBidi" w:hAnsiTheme="majorBidi" w:cstheme="majorBidi" w:hint="cs"/>
          <w:sz w:val="28"/>
          <w:cs/>
        </w:rPr>
        <w:t>พัฒนาโครงการใหม่ในทำเลศักยภาพติดถนนบูรพาพัฒน์</w:t>
      </w:r>
      <w:r w:rsidR="00802BCF" w:rsidRPr="00452801">
        <w:rPr>
          <w:rFonts w:asciiTheme="majorBidi" w:hAnsiTheme="majorBidi" w:cstheme="majorBidi" w:hint="cs"/>
          <w:sz w:val="28"/>
          <w:cs/>
        </w:rPr>
        <w:t xml:space="preserve">โครงการบรีซ แอท อีสเทอร์น สตาร์ ฟอเรสโต้ </w:t>
      </w:r>
      <w:r w:rsidR="00802BCF" w:rsidRPr="00452801">
        <w:rPr>
          <w:rFonts w:asciiTheme="majorBidi" w:hAnsiTheme="majorBidi" w:cstheme="majorBidi"/>
          <w:sz w:val="28"/>
        </w:rPr>
        <w:t xml:space="preserve">(Breeze @ Eastern Star </w:t>
      </w:r>
      <w:proofErr w:type="spellStart"/>
      <w:r w:rsidR="00802BCF" w:rsidRPr="00452801">
        <w:rPr>
          <w:rFonts w:asciiTheme="majorBidi" w:hAnsiTheme="majorBidi" w:cstheme="majorBidi"/>
          <w:sz w:val="28"/>
        </w:rPr>
        <w:t>Foresto</w:t>
      </w:r>
      <w:proofErr w:type="spellEnd"/>
      <w:r w:rsidR="00802BCF" w:rsidRPr="00452801">
        <w:rPr>
          <w:rFonts w:asciiTheme="majorBidi" w:hAnsiTheme="majorBidi" w:cstheme="majorBidi"/>
          <w:sz w:val="28"/>
        </w:rPr>
        <w:t>)</w:t>
      </w:r>
      <w:r w:rsidR="0003108D" w:rsidRPr="00452801">
        <w:rPr>
          <w:rFonts w:asciiTheme="majorBidi" w:hAnsiTheme="majorBidi" w:cstheme="majorBidi" w:hint="cs"/>
          <w:sz w:val="28"/>
          <w:cs/>
        </w:rPr>
        <w:t xml:space="preserve"> และในบริเวณพื้นที่</w:t>
      </w:r>
      <w:r w:rsidR="000B4C4B" w:rsidRPr="00452801">
        <w:rPr>
          <w:rFonts w:asciiTheme="majorBidi" w:hAnsiTheme="majorBidi" w:cstheme="majorBidi" w:hint="cs"/>
          <w:sz w:val="28"/>
          <w:cs/>
        </w:rPr>
        <w:t>ติด</w:t>
      </w:r>
      <w:r w:rsidR="0003108D" w:rsidRPr="00452801">
        <w:rPr>
          <w:rFonts w:asciiTheme="majorBidi" w:hAnsiTheme="majorBidi" w:cstheme="majorBidi" w:hint="cs"/>
          <w:sz w:val="28"/>
          <w:cs/>
        </w:rPr>
        <w:t>สนามกอล์ฟ อีสเทอร์น สตาร์ คันทรีคลับ แอนด์ รีสอร์ท</w:t>
      </w:r>
      <w:r w:rsidR="00AE3BA5" w:rsidRPr="00452801">
        <w:rPr>
          <w:rFonts w:asciiTheme="majorBidi" w:hAnsiTheme="majorBidi" w:cstheme="majorBidi" w:hint="cs"/>
          <w:sz w:val="28"/>
          <w:cs/>
        </w:rPr>
        <w:t xml:space="preserve"> </w:t>
      </w:r>
      <w:r w:rsidR="00802BCF" w:rsidRPr="00452801">
        <w:rPr>
          <w:rFonts w:asciiTheme="majorBidi" w:hAnsiTheme="majorBidi" w:cstheme="majorBidi" w:hint="cs"/>
          <w:sz w:val="28"/>
          <w:cs/>
        </w:rPr>
        <w:t xml:space="preserve">โครงการแกรนด์เวลาน่า </w:t>
      </w:r>
      <w:r w:rsidR="00802BCF" w:rsidRPr="00452801">
        <w:rPr>
          <w:rFonts w:asciiTheme="majorBidi" w:hAnsiTheme="majorBidi" w:cstheme="majorBidi"/>
          <w:sz w:val="28"/>
        </w:rPr>
        <w:t xml:space="preserve">(Grand Velana) </w:t>
      </w:r>
      <w:r w:rsidR="000B4C4B" w:rsidRPr="00452801">
        <w:rPr>
          <w:rFonts w:asciiTheme="majorBidi" w:hAnsiTheme="majorBidi" w:cstheme="majorBidi" w:hint="cs"/>
          <w:sz w:val="28"/>
          <w:cs/>
        </w:rPr>
        <w:t>และ</w:t>
      </w:r>
      <w:r w:rsidR="00AE3BA5" w:rsidRPr="00452801">
        <w:rPr>
          <w:rFonts w:asciiTheme="majorBidi" w:hAnsiTheme="majorBidi" w:cstheme="majorBidi" w:hint="cs"/>
          <w:sz w:val="28"/>
          <w:cs/>
        </w:rPr>
        <w:t>พร้อมเปิดตัว</w:t>
      </w:r>
      <w:r w:rsidR="000B4C4B" w:rsidRPr="00452801">
        <w:rPr>
          <w:rFonts w:asciiTheme="majorBidi" w:hAnsiTheme="majorBidi" w:cstheme="majorBidi" w:hint="cs"/>
          <w:sz w:val="28"/>
          <w:cs/>
        </w:rPr>
        <w:t>ทั้งสองโครงการ</w:t>
      </w:r>
      <w:r w:rsidR="00AE3BA5" w:rsidRPr="00452801">
        <w:rPr>
          <w:rFonts w:asciiTheme="majorBidi" w:hAnsiTheme="majorBidi" w:cstheme="majorBidi" w:hint="cs"/>
          <w:sz w:val="28"/>
          <w:cs/>
        </w:rPr>
        <w:t xml:space="preserve">ในต้นปี </w:t>
      </w:r>
      <w:r w:rsidR="00AE3BA5" w:rsidRPr="00452801">
        <w:rPr>
          <w:rFonts w:asciiTheme="majorBidi" w:hAnsiTheme="majorBidi" w:cstheme="majorBidi"/>
          <w:sz w:val="28"/>
        </w:rPr>
        <w:t>2563</w:t>
      </w:r>
      <w:r w:rsidR="005A2273" w:rsidRPr="00452801">
        <w:rPr>
          <w:rFonts w:asciiTheme="majorBidi" w:hAnsiTheme="majorBidi" w:cstheme="majorBidi" w:hint="cs"/>
          <w:sz w:val="28"/>
          <w:cs/>
        </w:rPr>
        <w:t xml:space="preserve"> นี้</w:t>
      </w:r>
    </w:p>
    <w:p w14:paraId="6C6AEE56" w14:textId="538568B5" w:rsidR="00D257D5" w:rsidRPr="00452801" w:rsidRDefault="00D257D5">
      <w:pPr>
        <w:spacing w:after="160" w:line="259" w:lineRule="auto"/>
        <w:rPr>
          <w:rFonts w:asciiTheme="majorBidi" w:hAnsiTheme="majorBidi" w:cstheme="majorBidi"/>
          <w:sz w:val="16"/>
          <w:szCs w:val="16"/>
          <w:cs/>
        </w:rPr>
      </w:pPr>
      <w:r w:rsidRPr="00452801">
        <w:rPr>
          <w:rFonts w:asciiTheme="majorBidi" w:hAnsiTheme="majorBidi" w:cstheme="majorBidi"/>
          <w:sz w:val="16"/>
          <w:szCs w:val="16"/>
          <w:cs/>
        </w:rPr>
        <w:br w:type="page"/>
      </w:r>
    </w:p>
    <w:p w14:paraId="5D465985" w14:textId="77777777" w:rsidR="0096088E" w:rsidRPr="00452801" w:rsidRDefault="0096088E" w:rsidP="00D257D5">
      <w:pPr>
        <w:numPr>
          <w:ilvl w:val="2"/>
          <w:numId w:val="7"/>
        </w:numPr>
        <w:tabs>
          <w:tab w:val="left" w:pos="540"/>
          <w:tab w:val="left" w:pos="630"/>
        </w:tabs>
        <w:spacing w:after="0" w:line="240" w:lineRule="auto"/>
        <w:ind w:hanging="2160"/>
        <w:jc w:val="thaiDistribute"/>
        <w:rPr>
          <w:rFonts w:asciiTheme="majorBidi" w:hAnsiTheme="majorBidi" w:cstheme="majorBidi"/>
          <w:b/>
          <w:bCs/>
          <w:sz w:val="28"/>
        </w:rPr>
      </w:pPr>
      <w:r w:rsidRPr="00452801">
        <w:rPr>
          <w:rFonts w:asciiTheme="majorBidi" w:hAnsiTheme="majorBidi" w:cstheme="majorBidi"/>
          <w:b/>
          <w:bCs/>
          <w:sz w:val="28"/>
          <w:cs/>
        </w:rPr>
        <w:lastRenderedPageBreak/>
        <w:t>การพัฒนาอสังหาริมทรัพย์เพื่อให้เช่า</w:t>
      </w:r>
    </w:p>
    <w:p w14:paraId="666E5B45" w14:textId="666ADD5C" w:rsidR="0096088E" w:rsidRPr="00452801" w:rsidRDefault="0096088E" w:rsidP="00D257D5">
      <w:pPr>
        <w:spacing w:after="0" w:line="240" w:lineRule="auto"/>
        <w:ind w:firstLine="540"/>
        <w:jc w:val="thaiDistribute"/>
        <w:rPr>
          <w:rFonts w:asciiTheme="majorBidi" w:hAnsiTheme="majorBidi" w:cstheme="majorBidi"/>
          <w:sz w:val="28"/>
          <w:cs/>
        </w:rPr>
      </w:pPr>
      <w:r w:rsidRPr="00452801">
        <w:rPr>
          <w:rFonts w:asciiTheme="majorBidi" w:hAnsiTheme="majorBidi" w:cstheme="majorBidi" w:hint="cs"/>
          <w:sz w:val="28"/>
          <w:cs/>
        </w:rPr>
        <w:t xml:space="preserve">บริษัทมีอสังหาริมทรัพย์เพื่อให้เช่าเป็น </w:t>
      </w:r>
      <w:r w:rsidRPr="00452801">
        <w:rPr>
          <w:rFonts w:asciiTheme="majorBidi" w:hAnsiTheme="majorBidi" w:cstheme="majorBidi"/>
          <w:sz w:val="28"/>
        </w:rPr>
        <w:t>2</w:t>
      </w:r>
      <w:r w:rsidRPr="00452801">
        <w:rPr>
          <w:rFonts w:asciiTheme="majorBidi" w:hAnsiTheme="majorBidi" w:cstheme="majorBidi"/>
          <w:sz w:val="28"/>
          <w:cs/>
        </w:rPr>
        <w:t xml:space="preserve"> </w:t>
      </w:r>
      <w:r w:rsidRPr="00452801">
        <w:rPr>
          <w:rFonts w:asciiTheme="majorBidi" w:hAnsiTheme="majorBidi" w:cstheme="majorBidi" w:hint="cs"/>
          <w:sz w:val="28"/>
          <w:cs/>
        </w:rPr>
        <w:t>ส่วนคือบ้านและอพาร์ทเม้นท์ให้เช่า และอาคาร</w:t>
      </w:r>
      <w:r w:rsidR="00F67B67" w:rsidRPr="00452801">
        <w:rPr>
          <w:rFonts w:asciiTheme="majorBidi" w:hAnsiTheme="majorBidi" w:cstheme="majorBidi" w:hint="cs"/>
          <w:sz w:val="28"/>
          <w:cs/>
        </w:rPr>
        <w:t>ห้างสรรพสินค้า</w:t>
      </w:r>
      <w:r w:rsidRPr="00452801">
        <w:rPr>
          <w:rFonts w:asciiTheme="majorBidi" w:hAnsiTheme="majorBidi" w:cstheme="majorBidi" w:hint="cs"/>
          <w:sz w:val="28"/>
          <w:cs/>
        </w:rPr>
        <w:t>ให้เช่า โดยมีรายละเอียดดังนี้</w:t>
      </w:r>
    </w:p>
    <w:p w14:paraId="32B05B2E" w14:textId="77777777" w:rsidR="0096088E" w:rsidRPr="00452801" w:rsidRDefault="0096088E" w:rsidP="00D257D5">
      <w:pPr>
        <w:spacing w:after="0" w:line="240" w:lineRule="auto"/>
        <w:jc w:val="thaiDistribute"/>
        <w:rPr>
          <w:rFonts w:asciiTheme="majorBidi" w:hAnsiTheme="majorBidi" w:cstheme="majorBidi"/>
          <w:b/>
          <w:bCs/>
          <w:sz w:val="16"/>
          <w:szCs w:val="16"/>
        </w:rPr>
      </w:pPr>
    </w:p>
    <w:p w14:paraId="266D4C21" w14:textId="00BD88E2" w:rsidR="00386E08" w:rsidRPr="00452801" w:rsidRDefault="0096088E" w:rsidP="00386E08">
      <w:pPr>
        <w:spacing w:after="0" w:line="240" w:lineRule="auto"/>
        <w:ind w:firstLine="540"/>
        <w:jc w:val="thaiDistribute"/>
        <w:rPr>
          <w:rFonts w:asciiTheme="majorBidi" w:hAnsiTheme="majorBidi" w:cstheme="majorBidi"/>
          <w:sz w:val="28"/>
        </w:rPr>
      </w:pPr>
      <w:r w:rsidRPr="00452801">
        <w:rPr>
          <w:rFonts w:asciiTheme="majorBidi" w:hAnsiTheme="majorBidi" w:cstheme="majorBidi"/>
          <w:b/>
          <w:bCs/>
          <w:sz w:val="28"/>
        </w:rPr>
        <w:t>1</w:t>
      </w:r>
      <w:r w:rsidR="00F73DA5" w:rsidRPr="00452801">
        <w:rPr>
          <w:rFonts w:asciiTheme="majorBidi" w:hAnsiTheme="majorBidi" w:cstheme="majorBidi" w:hint="cs"/>
          <w:b/>
          <w:bCs/>
          <w:sz w:val="28"/>
          <w:cs/>
        </w:rPr>
        <w:t>)</w:t>
      </w:r>
      <w:r w:rsidRPr="00452801">
        <w:rPr>
          <w:rFonts w:asciiTheme="majorBidi" w:hAnsiTheme="majorBidi" w:cstheme="majorBidi"/>
          <w:b/>
          <w:bCs/>
          <w:sz w:val="28"/>
        </w:rPr>
        <w:t xml:space="preserve"> </w:t>
      </w:r>
      <w:r w:rsidR="00532E80" w:rsidRPr="00452801">
        <w:rPr>
          <w:rFonts w:asciiTheme="majorBidi" w:hAnsiTheme="majorBidi" w:cstheme="majorBidi" w:hint="cs"/>
          <w:b/>
          <w:bCs/>
          <w:sz w:val="28"/>
          <w:cs/>
        </w:rPr>
        <w:t xml:space="preserve"> </w:t>
      </w:r>
      <w:r w:rsidR="00386E08" w:rsidRPr="00452801">
        <w:rPr>
          <w:rFonts w:asciiTheme="majorBidi" w:hAnsiTheme="majorBidi" w:cstheme="majorBidi" w:hint="cs"/>
          <w:b/>
          <w:bCs/>
          <w:sz w:val="28"/>
          <w:cs/>
        </w:rPr>
        <w:t xml:space="preserve">โครงการซีสตาร์ </w:t>
      </w:r>
      <w:r w:rsidR="00386E08" w:rsidRPr="00452801">
        <w:rPr>
          <w:rFonts w:asciiTheme="majorBidi" w:hAnsiTheme="majorBidi" w:cstheme="majorBidi" w:hint="cs"/>
          <w:sz w:val="28"/>
          <w:cs/>
        </w:rPr>
        <w:t xml:space="preserve">ตั้งอยู่บริเวณสนามกอล์ฟอีสเทอร์น สตาร์ </w:t>
      </w:r>
      <w:r w:rsidR="00386E08" w:rsidRPr="00452801">
        <w:rPr>
          <w:rFonts w:asciiTheme="majorBidi" w:hAnsiTheme="majorBidi" w:cstheme="majorBidi"/>
          <w:sz w:val="28"/>
          <w:cs/>
        </w:rPr>
        <w:t>คันทรี่ คลับ แอนด์ รีสอร์ท ที่อำเภอบ้านฉาง จังหวัดระยอง</w:t>
      </w:r>
      <w:r w:rsidR="00386E08" w:rsidRPr="00452801">
        <w:rPr>
          <w:rFonts w:asciiTheme="majorBidi" w:hAnsiTheme="majorBidi" w:cstheme="majorBidi" w:hint="cs"/>
          <w:sz w:val="28"/>
          <w:cs/>
        </w:rPr>
        <w:t xml:space="preserve"> ให้บริการบ้านและอพาร์ทเม้นท์ สำหรับเช่ารายเดือน ประกอบด้วยอพาร์ทเม้นท์ </w:t>
      </w:r>
      <w:r w:rsidR="00386E08" w:rsidRPr="00452801">
        <w:rPr>
          <w:rFonts w:asciiTheme="majorBidi" w:hAnsiTheme="majorBidi" w:cstheme="majorBidi"/>
          <w:sz w:val="28"/>
        </w:rPr>
        <w:t xml:space="preserve">6 </w:t>
      </w:r>
      <w:r w:rsidR="00386E08" w:rsidRPr="00452801">
        <w:rPr>
          <w:rFonts w:asciiTheme="majorBidi" w:hAnsiTheme="majorBidi" w:cstheme="majorBidi" w:hint="cs"/>
          <w:sz w:val="28"/>
          <w:cs/>
        </w:rPr>
        <w:t xml:space="preserve">อาคาร จำนวนห้องพัก </w:t>
      </w:r>
      <w:r w:rsidR="00386E08" w:rsidRPr="00452801">
        <w:rPr>
          <w:rFonts w:asciiTheme="majorBidi" w:hAnsiTheme="majorBidi" w:cstheme="majorBidi"/>
          <w:sz w:val="28"/>
        </w:rPr>
        <w:t xml:space="preserve">98 </w:t>
      </w:r>
      <w:r w:rsidR="00386E08" w:rsidRPr="00452801">
        <w:rPr>
          <w:rFonts w:asciiTheme="majorBidi" w:hAnsiTheme="majorBidi" w:cstheme="majorBidi" w:hint="cs"/>
          <w:sz w:val="28"/>
          <w:cs/>
        </w:rPr>
        <w:t xml:space="preserve">ห้อง บ้านเดี่ยวจำนวน </w:t>
      </w:r>
      <w:r w:rsidR="00386E08" w:rsidRPr="00452801">
        <w:rPr>
          <w:rFonts w:asciiTheme="majorBidi" w:hAnsiTheme="majorBidi" w:cstheme="majorBidi"/>
          <w:sz w:val="28"/>
        </w:rPr>
        <w:t xml:space="preserve">33 </w:t>
      </w:r>
      <w:r w:rsidR="00386E08" w:rsidRPr="00452801">
        <w:rPr>
          <w:rFonts w:asciiTheme="majorBidi" w:hAnsiTheme="majorBidi" w:cstheme="majorBidi" w:hint="cs"/>
          <w:sz w:val="28"/>
          <w:cs/>
        </w:rPr>
        <w:t>หลัง และโรงแรมซีสตาร์</w:t>
      </w:r>
      <w:r w:rsidR="006A32D0" w:rsidRPr="00452801">
        <w:rPr>
          <w:rFonts w:asciiTheme="majorBidi" w:hAnsiTheme="majorBidi" w:cstheme="majorBidi" w:hint="cs"/>
          <w:sz w:val="28"/>
          <w:cs/>
        </w:rPr>
        <w:t xml:space="preserve"> </w:t>
      </w:r>
      <w:r w:rsidR="00386E08" w:rsidRPr="00452801">
        <w:rPr>
          <w:rFonts w:asciiTheme="majorBidi" w:hAnsiTheme="majorBidi" w:cstheme="majorBidi" w:hint="cs"/>
          <w:sz w:val="28"/>
          <w:cs/>
        </w:rPr>
        <w:t xml:space="preserve">ซึ่งให้บริการเช่ารายวัน </w:t>
      </w:r>
      <w:r w:rsidR="00386E08" w:rsidRPr="00452801">
        <w:rPr>
          <w:rFonts w:asciiTheme="majorBidi" w:hAnsiTheme="majorBidi" w:cstheme="majorBidi"/>
          <w:sz w:val="28"/>
        </w:rPr>
        <w:t xml:space="preserve">2 </w:t>
      </w:r>
      <w:r w:rsidR="00386E08" w:rsidRPr="00452801">
        <w:rPr>
          <w:rFonts w:asciiTheme="majorBidi" w:hAnsiTheme="majorBidi" w:cstheme="majorBidi" w:hint="cs"/>
          <w:sz w:val="28"/>
          <w:cs/>
        </w:rPr>
        <w:t xml:space="preserve">อาคารจำนวน </w:t>
      </w:r>
      <w:r w:rsidR="00386E08" w:rsidRPr="00452801">
        <w:rPr>
          <w:rFonts w:asciiTheme="majorBidi" w:hAnsiTheme="majorBidi" w:cstheme="majorBidi"/>
          <w:sz w:val="28"/>
        </w:rPr>
        <w:t xml:space="preserve">16 </w:t>
      </w:r>
      <w:r w:rsidR="00386E08" w:rsidRPr="00452801">
        <w:rPr>
          <w:rFonts w:asciiTheme="majorBidi" w:hAnsiTheme="majorBidi" w:cstheme="majorBidi" w:hint="cs"/>
          <w:sz w:val="28"/>
          <w:cs/>
        </w:rPr>
        <w:t xml:space="preserve">ห้อง </w:t>
      </w:r>
    </w:p>
    <w:p w14:paraId="4A0E4369" w14:textId="7850443A" w:rsidR="00386E08" w:rsidRPr="00452801" w:rsidRDefault="00386E08" w:rsidP="00386E08">
      <w:pPr>
        <w:spacing w:after="0" w:line="240" w:lineRule="auto"/>
        <w:ind w:firstLine="540"/>
        <w:jc w:val="thaiDistribute"/>
        <w:rPr>
          <w:rFonts w:asciiTheme="majorBidi" w:hAnsiTheme="majorBidi" w:cstheme="majorBidi"/>
          <w:sz w:val="28"/>
        </w:rPr>
      </w:pPr>
      <w:r w:rsidRPr="00452801">
        <w:rPr>
          <w:rFonts w:asciiTheme="majorBidi" w:hAnsiTheme="majorBidi" w:cstheme="majorBidi" w:hint="cs"/>
          <w:sz w:val="28"/>
          <w:cs/>
        </w:rPr>
        <w:t xml:space="preserve">  ในช่วงปี </w:t>
      </w:r>
      <w:r w:rsidRPr="00452801">
        <w:rPr>
          <w:rFonts w:asciiTheme="majorBidi" w:hAnsiTheme="majorBidi" w:cstheme="majorBidi"/>
          <w:sz w:val="28"/>
        </w:rPr>
        <w:t xml:space="preserve">2561-2562  </w:t>
      </w:r>
      <w:r w:rsidR="00824802" w:rsidRPr="00452801">
        <w:rPr>
          <w:rFonts w:asciiTheme="majorBidi" w:hAnsiTheme="majorBidi" w:cstheme="majorBidi" w:hint="cs"/>
          <w:sz w:val="28"/>
          <w:cs/>
        </w:rPr>
        <w:t>ได้</w:t>
      </w:r>
      <w:r w:rsidRPr="00452801">
        <w:rPr>
          <w:rFonts w:asciiTheme="majorBidi" w:hAnsiTheme="majorBidi" w:cstheme="majorBidi" w:hint="cs"/>
          <w:sz w:val="28"/>
          <w:cs/>
        </w:rPr>
        <w:t xml:space="preserve">มีการปรับรูปแบบของอพาร์ทเม้นท์ให้สามารถตอบโจทย์ลูกค้าได้มากขึ้น </w:t>
      </w:r>
      <w:r w:rsidR="00824802" w:rsidRPr="00452801">
        <w:rPr>
          <w:rFonts w:asciiTheme="majorBidi" w:hAnsiTheme="majorBidi" w:cstheme="majorBidi" w:hint="cs"/>
          <w:sz w:val="28"/>
          <w:cs/>
        </w:rPr>
        <w:t>โดย</w:t>
      </w:r>
      <w:r w:rsidRPr="00452801">
        <w:rPr>
          <w:rFonts w:asciiTheme="majorBidi" w:hAnsiTheme="majorBidi" w:cstheme="majorBidi" w:hint="cs"/>
          <w:sz w:val="28"/>
          <w:cs/>
        </w:rPr>
        <w:t xml:space="preserve">พัฒนาปรับปรุงอาคาร </w:t>
      </w:r>
      <w:r w:rsidRPr="00452801">
        <w:rPr>
          <w:rFonts w:asciiTheme="majorBidi" w:hAnsiTheme="majorBidi" w:cstheme="majorBidi"/>
          <w:sz w:val="28"/>
        </w:rPr>
        <w:t xml:space="preserve">G </w:t>
      </w:r>
      <w:r w:rsidR="00824802" w:rsidRPr="00452801">
        <w:rPr>
          <w:rFonts w:asciiTheme="majorBidi" w:hAnsiTheme="majorBidi" w:cstheme="majorBidi" w:hint="cs"/>
          <w:sz w:val="28"/>
          <w:cs/>
        </w:rPr>
        <w:t>ที่</w:t>
      </w:r>
      <w:r w:rsidRPr="00452801">
        <w:rPr>
          <w:rFonts w:asciiTheme="majorBidi" w:hAnsiTheme="majorBidi" w:cstheme="majorBidi" w:hint="cs"/>
          <w:sz w:val="28"/>
          <w:cs/>
        </w:rPr>
        <w:t xml:space="preserve">ปรับลดขนาดห้องจาก </w:t>
      </w:r>
      <w:r w:rsidRPr="00452801">
        <w:rPr>
          <w:rFonts w:asciiTheme="majorBidi" w:hAnsiTheme="majorBidi" w:cstheme="majorBidi"/>
          <w:sz w:val="28"/>
        </w:rPr>
        <w:t>208</w:t>
      </w:r>
      <w:r w:rsidRPr="00452801">
        <w:rPr>
          <w:rFonts w:asciiTheme="majorBidi" w:hAnsiTheme="majorBidi" w:cstheme="majorBidi"/>
          <w:sz w:val="28"/>
          <w:cs/>
        </w:rPr>
        <w:t>-</w:t>
      </w:r>
      <w:r w:rsidRPr="00452801">
        <w:rPr>
          <w:rFonts w:asciiTheme="majorBidi" w:hAnsiTheme="majorBidi" w:cstheme="majorBidi"/>
          <w:sz w:val="28"/>
        </w:rPr>
        <w:t xml:space="preserve">260 </w:t>
      </w:r>
      <w:r w:rsidRPr="00452801">
        <w:rPr>
          <w:rFonts w:asciiTheme="majorBidi" w:hAnsiTheme="majorBidi" w:cstheme="majorBidi" w:hint="cs"/>
          <w:sz w:val="28"/>
          <w:cs/>
        </w:rPr>
        <w:t>ต</w:t>
      </w:r>
      <w:r w:rsidR="006A32D0" w:rsidRPr="00452801">
        <w:rPr>
          <w:rFonts w:asciiTheme="majorBidi" w:hAnsiTheme="majorBidi" w:cstheme="majorBidi" w:hint="cs"/>
          <w:sz w:val="28"/>
          <w:cs/>
        </w:rPr>
        <w:t>ารางเมตร</w:t>
      </w:r>
      <w:r w:rsidRPr="00452801">
        <w:rPr>
          <w:rFonts w:asciiTheme="majorBidi" w:hAnsiTheme="majorBidi" w:cstheme="majorBidi" w:hint="cs"/>
          <w:sz w:val="28"/>
          <w:cs/>
        </w:rPr>
        <w:t xml:space="preserve"> มาเป็น </w:t>
      </w:r>
      <w:r w:rsidRPr="00452801">
        <w:rPr>
          <w:rFonts w:asciiTheme="majorBidi" w:hAnsiTheme="majorBidi" w:cstheme="majorBidi"/>
          <w:sz w:val="28"/>
        </w:rPr>
        <w:t xml:space="preserve">44-68 </w:t>
      </w:r>
      <w:r w:rsidRPr="00452801">
        <w:rPr>
          <w:rFonts w:asciiTheme="majorBidi" w:hAnsiTheme="majorBidi" w:cstheme="majorBidi" w:hint="cs"/>
          <w:sz w:val="28"/>
          <w:cs/>
        </w:rPr>
        <w:t>ต</w:t>
      </w:r>
      <w:r w:rsidR="006A32D0" w:rsidRPr="00452801">
        <w:rPr>
          <w:rFonts w:asciiTheme="majorBidi" w:hAnsiTheme="majorBidi" w:cstheme="majorBidi" w:hint="cs"/>
          <w:sz w:val="28"/>
          <w:cs/>
        </w:rPr>
        <w:t>ารางเมตร</w:t>
      </w:r>
      <w:r w:rsidRPr="00452801">
        <w:rPr>
          <w:rFonts w:asciiTheme="majorBidi" w:hAnsiTheme="majorBidi" w:cstheme="majorBidi" w:hint="cs"/>
          <w:sz w:val="28"/>
          <w:cs/>
        </w:rPr>
        <w:t xml:space="preserve"> ซึ่งส่งผลให้โครงการซีสตาร์มีห้องพักหลากหลายขนาดตามความต้องการของลูกค้า  ทำให้มีลูกค้ากลุ่มใหม่ๆ เข้าพักเพิ่มขึ้นอย่างต่อเนื่อง </w:t>
      </w:r>
    </w:p>
    <w:p w14:paraId="439B923B" w14:textId="7057FBE8" w:rsidR="0096088E" w:rsidRPr="00452801" w:rsidRDefault="00386E08" w:rsidP="00386E08">
      <w:pPr>
        <w:spacing w:after="0" w:line="240" w:lineRule="auto"/>
        <w:ind w:firstLine="540"/>
        <w:jc w:val="thaiDistribute"/>
        <w:rPr>
          <w:rFonts w:asciiTheme="majorBidi" w:hAnsiTheme="majorBidi" w:cstheme="majorBidi"/>
          <w:sz w:val="28"/>
        </w:rPr>
      </w:pPr>
      <w:r w:rsidRPr="00452801">
        <w:rPr>
          <w:rFonts w:asciiTheme="majorBidi" w:hAnsiTheme="majorBidi" w:cstheme="majorBidi" w:hint="cs"/>
          <w:sz w:val="28"/>
          <w:cs/>
        </w:rPr>
        <w:t xml:space="preserve">นอกจากนี้โครงการซีสตาร์มีจุดเด่นในด้านทำเลที่ตั้ง ซึ่งอยู่ในบริเวณสนามกอล์ฟที่เป็นพื้นที่สีเขียวขนาดใหญ่ มีความร่มรื่นน่าพักอาศัย พร้อมสิ่งอำนวยความสะดวกครบครันทั้งฟิตเนส คลับเฮาส์ สระว่ายน้ำ และสนามเทนนิส เพื่อเป็นการเสริมจุดแข็งดังกล่าว จึงได้มีการพัฒนาปรับปรุงทางเดินรอบสนามกอล์ฟระยะทาง </w:t>
      </w:r>
      <w:r w:rsidR="0075284D" w:rsidRPr="00452801">
        <w:rPr>
          <w:rFonts w:asciiTheme="majorBidi" w:hAnsiTheme="majorBidi" w:cstheme="majorBidi"/>
          <w:sz w:val="28"/>
        </w:rPr>
        <w:t>4,200</w:t>
      </w:r>
      <w:r w:rsidRPr="00452801">
        <w:rPr>
          <w:rFonts w:asciiTheme="majorBidi" w:hAnsiTheme="majorBidi" w:cstheme="majorBidi"/>
          <w:sz w:val="28"/>
        </w:rPr>
        <w:t xml:space="preserve"> </w:t>
      </w:r>
      <w:r w:rsidRPr="00452801">
        <w:rPr>
          <w:rFonts w:asciiTheme="majorBidi" w:hAnsiTheme="majorBidi" w:cstheme="majorBidi" w:hint="cs"/>
          <w:sz w:val="28"/>
          <w:cs/>
        </w:rPr>
        <w:t>เมตร เป็นลู่วิ่งและเลนจักรยาน  สำหรับออกกำลังกายสำหรับผู้รักสุขภาพ</w:t>
      </w:r>
      <w:r w:rsidR="0096088E" w:rsidRPr="00452801">
        <w:rPr>
          <w:rFonts w:asciiTheme="majorBidi" w:hAnsiTheme="majorBidi" w:cstheme="majorBidi"/>
          <w:sz w:val="28"/>
          <w:cs/>
        </w:rPr>
        <w:t xml:space="preserve"> </w:t>
      </w:r>
    </w:p>
    <w:p w14:paraId="4245C4F0" w14:textId="77777777" w:rsidR="0096088E" w:rsidRPr="00452801" w:rsidRDefault="0096088E" w:rsidP="00D257D5">
      <w:pPr>
        <w:spacing w:after="0" w:line="240" w:lineRule="auto"/>
        <w:jc w:val="thaiDistribute"/>
        <w:rPr>
          <w:rFonts w:asciiTheme="majorBidi" w:hAnsiTheme="majorBidi" w:cstheme="majorBidi"/>
          <w:sz w:val="16"/>
          <w:szCs w:val="16"/>
          <w:cs/>
        </w:rPr>
      </w:pPr>
    </w:p>
    <w:p w14:paraId="09A10D6C" w14:textId="17FA3AAC" w:rsidR="0096088E" w:rsidRPr="00452801" w:rsidRDefault="0096088E" w:rsidP="00D257D5">
      <w:pPr>
        <w:spacing w:after="0" w:line="240" w:lineRule="auto"/>
        <w:ind w:firstLine="630"/>
        <w:jc w:val="thaiDistribute"/>
        <w:rPr>
          <w:rFonts w:asciiTheme="majorBidi" w:hAnsiTheme="majorBidi" w:cstheme="majorBidi"/>
          <w:sz w:val="28"/>
          <w:cs/>
        </w:rPr>
      </w:pPr>
      <w:r w:rsidRPr="00452801">
        <w:rPr>
          <w:rFonts w:asciiTheme="majorBidi" w:hAnsiTheme="majorBidi" w:cstheme="majorBidi"/>
          <w:b/>
          <w:bCs/>
          <w:sz w:val="28"/>
        </w:rPr>
        <w:t>2</w:t>
      </w:r>
      <w:r w:rsidR="006F23DF" w:rsidRPr="00452801">
        <w:rPr>
          <w:rFonts w:asciiTheme="majorBidi" w:hAnsiTheme="majorBidi" w:cstheme="majorBidi" w:hint="cs"/>
          <w:b/>
          <w:bCs/>
          <w:sz w:val="28"/>
          <w:cs/>
        </w:rPr>
        <w:t xml:space="preserve">) </w:t>
      </w:r>
      <w:r w:rsidR="00532E80" w:rsidRPr="00452801">
        <w:rPr>
          <w:rFonts w:asciiTheme="majorBidi" w:hAnsiTheme="majorBidi" w:cstheme="majorBidi" w:hint="cs"/>
          <w:b/>
          <w:bCs/>
          <w:sz w:val="28"/>
          <w:cs/>
        </w:rPr>
        <w:t xml:space="preserve"> </w:t>
      </w:r>
      <w:r w:rsidRPr="00452801">
        <w:rPr>
          <w:rFonts w:asciiTheme="majorBidi" w:hAnsiTheme="majorBidi" w:cstheme="majorBidi" w:hint="cs"/>
          <w:b/>
          <w:bCs/>
          <w:sz w:val="28"/>
          <w:cs/>
        </w:rPr>
        <w:t xml:space="preserve">อาคารอีสเทอร์น สตาร์ </w:t>
      </w:r>
      <w:proofErr w:type="gramStart"/>
      <w:r w:rsidRPr="00452801">
        <w:rPr>
          <w:rFonts w:asciiTheme="majorBidi" w:hAnsiTheme="majorBidi" w:cstheme="majorBidi" w:hint="cs"/>
          <w:b/>
          <w:bCs/>
          <w:sz w:val="28"/>
          <w:cs/>
        </w:rPr>
        <w:t>พลาซ่า</w:t>
      </w:r>
      <w:r w:rsidRPr="00452801">
        <w:rPr>
          <w:rFonts w:asciiTheme="majorBidi" w:hAnsiTheme="majorBidi" w:cstheme="majorBidi" w:hint="cs"/>
          <w:sz w:val="28"/>
          <w:cs/>
        </w:rPr>
        <w:t xml:space="preserve"> </w:t>
      </w:r>
      <w:r w:rsidR="00532E80" w:rsidRPr="00452801">
        <w:rPr>
          <w:rFonts w:asciiTheme="majorBidi" w:hAnsiTheme="majorBidi" w:cstheme="majorBidi" w:hint="cs"/>
          <w:sz w:val="28"/>
          <w:cs/>
        </w:rPr>
        <w:t xml:space="preserve"> </w:t>
      </w:r>
      <w:r w:rsidRPr="00452801">
        <w:rPr>
          <w:rFonts w:asciiTheme="majorBidi" w:hAnsiTheme="majorBidi" w:cstheme="majorBidi" w:hint="cs"/>
          <w:sz w:val="28"/>
          <w:cs/>
        </w:rPr>
        <w:t>ตั้งอยู่ในอำเภอบ้านฉาง</w:t>
      </w:r>
      <w:proofErr w:type="gramEnd"/>
      <w:r w:rsidRPr="00452801">
        <w:rPr>
          <w:rFonts w:asciiTheme="majorBidi" w:hAnsiTheme="majorBidi" w:cstheme="majorBidi" w:hint="cs"/>
          <w:sz w:val="28"/>
          <w:cs/>
        </w:rPr>
        <w:t xml:space="preserve"> จังหวัดระยอง โดยบริษัทได้จดทะเบียนให้เช่าตัวอาคารและที่จอดรถแก่</w:t>
      </w:r>
      <w:r w:rsidRPr="00452801">
        <w:rPr>
          <w:rFonts w:asciiTheme="majorBidi" w:hAnsiTheme="majorBidi" w:cstheme="majorBidi"/>
          <w:sz w:val="28"/>
          <w:cs/>
        </w:rPr>
        <w:t xml:space="preserve"> บริษัท เอก</w:t>
      </w:r>
      <w:r w:rsidR="00F67B67" w:rsidRPr="00452801">
        <w:rPr>
          <w:rFonts w:asciiTheme="majorBidi" w:hAnsiTheme="majorBidi" w:cstheme="majorBidi"/>
          <w:sz w:val="28"/>
        </w:rPr>
        <w:t>-</w:t>
      </w:r>
      <w:r w:rsidRPr="00452801">
        <w:rPr>
          <w:rFonts w:asciiTheme="majorBidi" w:hAnsiTheme="majorBidi" w:cstheme="majorBidi"/>
          <w:sz w:val="28"/>
          <w:cs/>
        </w:rPr>
        <w:t xml:space="preserve">ชัย ดีสทริบิวชั่น ซิสเทม จำกัด </w:t>
      </w:r>
      <w:r w:rsidRPr="00452801">
        <w:rPr>
          <w:rFonts w:asciiTheme="majorBidi" w:hAnsiTheme="majorBidi" w:cstheme="majorBidi" w:hint="cs"/>
          <w:sz w:val="28"/>
          <w:cs/>
        </w:rPr>
        <w:t xml:space="preserve">ตั้งแต่เดือนสิงหาคม </w:t>
      </w:r>
      <w:r w:rsidRPr="00452801">
        <w:rPr>
          <w:rFonts w:asciiTheme="majorBidi" w:hAnsiTheme="majorBidi" w:cstheme="majorBidi"/>
          <w:sz w:val="28"/>
        </w:rPr>
        <w:t xml:space="preserve">2550 </w:t>
      </w:r>
      <w:r w:rsidRPr="00452801">
        <w:rPr>
          <w:rFonts w:asciiTheme="majorBidi" w:hAnsiTheme="majorBidi" w:cstheme="majorBidi"/>
          <w:sz w:val="28"/>
          <w:cs/>
        </w:rPr>
        <w:t xml:space="preserve">เป็นระยะเวลา 25 ปี 5 เดือน มูลค่าให้เช่ารวม  97.26 ล้านบาท เพื่อเปิดเป็นห้างสรรพสินค้า  เทสโก้ โลตัส  </w:t>
      </w:r>
      <w:r w:rsidRPr="00452801">
        <w:rPr>
          <w:rFonts w:asciiTheme="majorBidi" w:hAnsiTheme="majorBidi" w:cstheme="majorBidi" w:hint="cs"/>
          <w:sz w:val="28"/>
          <w:cs/>
        </w:rPr>
        <w:t>สาขาบ้านฉาง</w:t>
      </w:r>
    </w:p>
    <w:p w14:paraId="67FEFE1F" w14:textId="77777777" w:rsidR="0096088E" w:rsidRPr="00452801" w:rsidRDefault="0096088E" w:rsidP="00D257D5">
      <w:pPr>
        <w:spacing w:after="0" w:line="240" w:lineRule="auto"/>
        <w:jc w:val="thaiDistribute"/>
        <w:rPr>
          <w:rFonts w:asciiTheme="majorBidi" w:hAnsiTheme="majorBidi" w:cstheme="majorBidi"/>
          <w:b/>
          <w:bCs/>
          <w:sz w:val="20"/>
          <w:szCs w:val="20"/>
          <w:cs/>
        </w:rPr>
      </w:pPr>
    </w:p>
    <w:p w14:paraId="3C67E373" w14:textId="41B8866F" w:rsidR="0096088E" w:rsidRPr="00452801" w:rsidRDefault="0096088E" w:rsidP="00D257D5">
      <w:pPr>
        <w:numPr>
          <w:ilvl w:val="2"/>
          <w:numId w:val="7"/>
        </w:numPr>
        <w:tabs>
          <w:tab w:val="left" w:pos="450"/>
        </w:tabs>
        <w:spacing w:after="0" w:line="240" w:lineRule="auto"/>
        <w:ind w:hanging="2160"/>
        <w:jc w:val="thaiDistribute"/>
        <w:rPr>
          <w:rFonts w:asciiTheme="majorBidi" w:hAnsiTheme="majorBidi" w:cstheme="majorBidi"/>
          <w:b/>
          <w:bCs/>
          <w:sz w:val="28"/>
        </w:rPr>
      </w:pPr>
      <w:r w:rsidRPr="00452801">
        <w:rPr>
          <w:rFonts w:asciiTheme="majorBidi" w:hAnsiTheme="majorBidi" w:cstheme="majorBidi"/>
          <w:b/>
          <w:bCs/>
          <w:sz w:val="28"/>
          <w:cs/>
        </w:rPr>
        <w:t>ธุรกิจสนามกอล์ฟ</w:t>
      </w:r>
    </w:p>
    <w:p w14:paraId="38CA43BD" w14:textId="0B8AC75A" w:rsidR="0096088E" w:rsidRPr="00452801" w:rsidRDefault="0096088E" w:rsidP="00D257D5">
      <w:pPr>
        <w:spacing w:after="0" w:line="240" w:lineRule="auto"/>
        <w:ind w:firstLine="450"/>
        <w:jc w:val="thaiDistribute"/>
        <w:rPr>
          <w:rFonts w:asciiTheme="majorBidi" w:hAnsiTheme="majorBidi" w:cstheme="majorBidi"/>
          <w:sz w:val="28"/>
        </w:rPr>
      </w:pPr>
      <w:r w:rsidRPr="00452801">
        <w:rPr>
          <w:rFonts w:asciiTheme="majorBidi" w:hAnsiTheme="majorBidi" w:cstheme="majorBidi" w:hint="cs"/>
          <w:sz w:val="28"/>
          <w:cs/>
        </w:rPr>
        <w:t>บริษัทประกอบธุรกิจสนามกอล์ฟ</w:t>
      </w:r>
      <w:r w:rsidRPr="00452801">
        <w:rPr>
          <w:rFonts w:asciiTheme="majorBidi" w:hAnsiTheme="majorBidi" w:cstheme="majorBidi"/>
          <w:sz w:val="28"/>
          <w:cs/>
        </w:rPr>
        <w:t xml:space="preserve"> ภายใต้ชื่อ อีสเทอร์น สตาร์ คันทรี่ คลับ แอนด์ รีสอร์ท </w:t>
      </w:r>
      <w:r w:rsidRPr="00452801">
        <w:rPr>
          <w:rFonts w:asciiTheme="majorBidi" w:hAnsiTheme="majorBidi" w:cstheme="majorBidi" w:hint="cs"/>
          <w:sz w:val="28"/>
          <w:cs/>
        </w:rPr>
        <w:t xml:space="preserve">ตั้งอยู่ในอำเภอบ้านฉาง จังหวัดระยอง </w:t>
      </w:r>
      <w:r w:rsidRPr="00452801">
        <w:rPr>
          <w:rFonts w:asciiTheme="majorBidi" w:hAnsiTheme="majorBidi" w:cstheme="majorBidi"/>
          <w:sz w:val="28"/>
          <w:cs/>
        </w:rPr>
        <w:t>ดำเนินธุรกิจโดย บริษัท อีสเทอร์น สตาร์ รีสอร์ท จำกัด ซึ่งเป็นบริษัทย่อย</w:t>
      </w:r>
      <w:r w:rsidR="00532E80" w:rsidRPr="00452801">
        <w:rPr>
          <w:rFonts w:asciiTheme="majorBidi" w:hAnsiTheme="majorBidi" w:cstheme="majorBidi" w:hint="cs"/>
          <w:sz w:val="28"/>
          <w:cs/>
        </w:rPr>
        <w:t xml:space="preserve"> </w:t>
      </w:r>
      <w:r w:rsidRPr="00452801">
        <w:rPr>
          <w:rFonts w:asciiTheme="majorBidi" w:hAnsiTheme="majorBidi" w:cstheme="majorBidi"/>
          <w:sz w:val="28"/>
          <w:cs/>
        </w:rPr>
        <w:t>สนามกอล์ฟ อีสเทอร์นสตาร</w:t>
      </w:r>
      <w:r w:rsidR="00D257D5" w:rsidRPr="00452801">
        <w:rPr>
          <w:rFonts w:asciiTheme="majorBidi" w:hAnsiTheme="majorBidi" w:cstheme="majorBidi" w:hint="cs"/>
          <w:sz w:val="28"/>
          <w:cs/>
        </w:rPr>
        <w:t>์</w:t>
      </w:r>
      <w:r w:rsidR="003F6455" w:rsidRPr="00452801">
        <w:rPr>
          <w:rFonts w:asciiTheme="majorBidi" w:hAnsiTheme="majorBidi" w:cstheme="majorBidi" w:hint="cs"/>
          <w:sz w:val="28"/>
          <w:cs/>
        </w:rPr>
        <w:t>ฯ</w:t>
      </w:r>
      <w:r w:rsidRPr="00452801">
        <w:rPr>
          <w:rFonts w:asciiTheme="majorBidi" w:hAnsiTheme="majorBidi" w:cstheme="majorBidi"/>
          <w:sz w:val="28"/>
          <w:cs/>
        </w:rPr>
        <w:t xml:space="preserve"> เป็นสนามกอล์ฟระดับมาตรฐานสากลขนาด </w:t>
      </w:r>
      <w:r w:rsidRPr="00452801">
        <w:rPr>
          <w:rFonts w:asciiTheme="majorBidi" w:hAnsiTheme="majorBidi" w:cstheme="majorBidi"/>
          <w:sz w:val="28"/>
        </w:rPr>
        <w:t>18</w:t>
      </w:r>
      <w:r w:rsidRPr="00452801">
        <w:rPr>
          <w:rFonts w:asciiTheme="majorBidi" w:hAnsiTheme="majorBidi" w:cstheme="majorBidi"/>
          <w:sz w:val="28"/>
          <w:cs/>
        </w:rPr>
        <w:t xml:space="preserve"> หลุม ออกแบบ โดย </w:t>
      </w:r>
      <w:r w:rsidR="00F67B67" w:rsidRPr="00452801">
        <w:rPr>
          <w:rFonts w:asciiTheme="majorBidi" w:hAnsiTheme="majorBidi" w:cstheme="majorBidi"/>
          <w:sz w:val="28"/>
        </w:rPr>
        <w:t xml:space="preserve">Mr. </w:t>
      </w:r>
      <w:r w:rsidRPr="00452801">
        <w:rPr>
          <w:rFonts w:asciiTheme="majorBidi" w:hAnsiTheme="majorBidi" w:cstheme="majorBidi"/>
          <w:sz w:val="28"/>
        </w:rPr>
        <w:t>Robert Trent Jones, Jr</w:t>
      </w:r>
      <w:r w:rsidRPr="00452801">
        <w:rPr>
          <w:rFonts w:asciiTheme="majorBidi" w:hAnsiTheme="majorBidi" w:cstheme="majorBidi"/>
          <w:sz w:val="28"/>
          <w:cs/>
        </w:rPr>
        <w:t>. พร้อมด้วยอาคารสโมสรและห้องอาหาร</w:t>
      </w:r>
      <w:r w:rsidR="00386E08" w:rsidRPr="00452801">
        <w:rPr>
          <w:rFonts w:asciiTheme="majorBidi" w:hAnsiTheme="majorBidi" w:cstheme="majorBidi"/>
          <w:sz w:val="28"/>
        </w:rPr>
        <w:t xml:space="preserve"> </w:t>
      </w:r>
      <w:proofErr w:type="gramStart"/>
      <w:r w:rsidR="00386E08" w:rsidRPr="00452801">
        <w:rPr>
          <w:rFonts w:asciiTheme="majorBidi" w:hAnsiTheme="majorBidi" w:cstheme="majorBidi" w:hint="cs"/>
          <w:sz w:val="28"/>
          <w:cs/>
        </w:rPr>
        <w:t>ในปี</w:t>
      </w:r>
      <w:r w:rsidR="006221E6" w:rsidRPr="00452801">
        <w:rPr>
          <w:rFonts w:asciiTheme="majorBidi" w:hAnsiTheme="majorBidi" w:cstheme="majorBidi" w:hint="cs"/>
          <w:sz w:val="28"/>
          <w:cs/>
        </w:rPr>
        <w:t xml:space="preserve">  2561</w:t>
      </w:r>
      <w:proofErr w:type="gramEnd"/>
      <w:r w:rsidR="006221E6" w:rsidRPr="00452801">
        <w:rPr>
          <w:rFonts w:asciiTheme="majorBidi" w:hAnsiTheme="majorBidi" w:cstheme="majorBidi" w:hint="cs"/>
          <w:sz w:val="28"/>
          <w:cs/>
        </w:rPr>
        <w:t xml:space="preserve"> </w:t>
      </w:r>
      <w:r w:rsidR="00386E08" w:rsidRPr="00452801">
        <w:rPr>
          <w:rFonts w:asciiTheme="majorBidi" w:hAnsiTheme="majorBidi" w:cstheme="majorBidi" w:hint="cs"/>
          <w:sz w:val="28"/>
          <w:cs/>
        </w:rPr>
        <w:t>ได้มีการปรับปรุง</w:t>
      </w:r>
      <w:r w:rsidR="00825F72" w:rsidRPr="00452801">
        <w:rPr>
          <w:rFonts w:asciiTheme="majorBidi" w:hAnsiTheme="majorBidi" w:cstheme="majorBidi" w:hint="cs"/>
          <w:sz w:val="28"/>
          <w:cs/>
        </w:rPr>
        <w:t>อาคาร</w:t>
      </w:r>
      <w:r w:rsidR="00386E08" w:rsidRPr="00452801">
        <w:rPr>
          <w:rFonts w:asciiTheme="majorBidi" w:hAnsiTheme="majorBidi" w:cstheme="majorBidi" w:hint="cs"/>
          <w:sz w:val="28"/>
          <w:cs/>
        </w:rPr>
        <w:t xml:space="preserve">สโมสรครั้งใหญ่ให้มีความสวยงาม ทันสมัย </w:t>
      </w:r>
      <w:r w:rsidR="00825F72" w:rsidRPr="00452801">
        <w:rPr>
          <w:rFonts w:asciiTheme="majorBidi" w:hAnsiTheme="majorBidi" w:cstheme="majorBidi" w:hint="cs"/>
          <w:sz w:val="28"/>
          <w:cs/>
        </w:rPr>
        <w:t>และพร้อมสำหรับการปิดสนาม</w:t>
      </w:r>
      <w:r w:rsidR="006221E6" w:rsidRPr="00452801">
        <w:rPr>
          <w:rFonts w:asciiTheme="majorBidi" w:hAnsiTheme="majorBidi" w:cstheme="majorBidi" w:hint="cs"/>
          <w:sz w:val="28"/>
          <w:cs/>
        </w:rPr>
        <w:t>ใน</w:t>
      </w:r>
      <w:r w:rsidR="00825F72" w:rsidRPr="00452801">
        <w:rPr>
          <w:rFonts w:asciiTheme="majorBidi" w:hAnsiTheme="majorBidi" w:cstheme="majorBidi" w:hint="cs"/>
          <w:sz w:val="28"/>
          <w:cs/>
        </w:rPr>
        <w:t xml:space="preserve">การจัดการแข่งขันกอล์ฟ </w:t>
      </w:r>
      <w:r w:rsidR="006221E6" w:rsidRPr="00452801">
        <w:rPr>
          <w:rFonts w:asciiTheme="majorBidi" w:hAnsiTheme="majorBidi" w:cstheme="majorBidi" w:hint="cs"/>
          <w:sz w:val="28"/>
          <w:cs/>
        </w:rPr>
        <w:t xml:space="preserve"> </w:t>
      </w:r>
      <w:r w:rsidR="00825F72" w:rsidRPr="00452801">
        <w:rPr>
          <w:rFonts w:asciiTheme="majorBidi" w:hAnsiTheme="majorBidi" w:cstheme="majorBidi" w:hint="cs"/>
          <w:sz w:val="28"/>
          <w:cs/>
        </w:rPr>
        <w:t>นอกจากนี้ยังได้</w:t>
      </w:r>
      <w:r w:rsidR="00386E08" w:rsidRPr="00452801">
        <w:rPr>
          <w:rFonts w:asciiTheme="majorBidi" w:hAnsiTheme="majorBidi" w:cstheme="majorBidi" w:hint="cs"/>
          <w:sz w:val="28"/>
          <w:cs/>
        </w:rPr>
        <w:t xml:space="preserve">ปรับปรุงทางวิ่งรถกอล์ฟ </w:t>
      </w:r>
      <w:r w:rsidR="006221E6" w:rsidRPr="00452801">
        <w:rPr>
          <w:rFonts w:asciiTheme="majorBidi" w:hAnsiTheme="majorBidi" w:cstheme="majorBidi" w:hint="cs"/>
          <w:sz w:val="28"/>
          <w:cs/>
        </w:rPr>
        <w:t xml:space="preserve">และเพิ่มจำนวนรถกอล์ฟ </w:t>
      </w:r>
      <w:r w:rsidR="00825F72" w:rsidRPr="00452801">
        <w:rPr>
          <w:rFonts w:asciiTheme="majorBidi" w:hAnsiTheme="majorBidi" w:cstheme="majorBidi" w:hint="cs"/>
          <w:sz w:val="28"/>
          <w:cs/>
        </w:rPr>
        <w:t>เพื่ออำนวยความสะดวกและดึงดูด</w:t>
      </w:r>
      <w:r w:rsidR="00386E08" w:rsidRPr="00452801">
        <w:rPr>
          <w:rFonts w:asciiTheme="majorBidi" w:hAnsiTheme="majorBidi" w:cstheme="majorBidi" w:hint="cs"/>
          <w:sz w:val="28"/>
          <w:cs/>
        </w:rPr>
        <w:t>ลูกค้าทั้งชาวไทยและต่างชาติ</w:t>
      </w:r>
      <w:r w:rsidR="00825F72" w:rsidRPr="00452801">
        <w:rPr>
          <w:rFonts w:asciiTheme="majorBidi" w:hAnsiTheme="majorBidi" w:cstheme="majorBidi" w:hint="cs"/>
          <w:sz w:val="28"/>
          <w:cs/>
        </w:rPr>
        <w:t>ให้</w:t>
      </w:r>
      <w:r w:rsidR="00386E08" w:rsidRPr="00452801">
        <w:rPr>
          <w:rFonts w:asciiTheme="majorBidi" w:hAnsiTheme="majorBidi" w:cstheme="majorBidi" w:hint="cs"/>
          <w:sz w:val="28"/>
          <w:cs/>
        </w:rPr>
        <w:t>เข้ามาใช้บริการสนามกอล์ฟ</w:t>
      </w:r>
      <w:r w:rsidR="00825F72" w:rsidRPr="00452801">
        <w:rPr>
          <w:rFonts w:asciiTheme="majorBidi" w:hAnsiTheme="majorBidi" w:cstheme="majorBidi" w:hint="cs"/>
          <w:sz w:val="28"/>
          <w:cs/>
        </w:rPr>
        <w:t>มากขึ้น</w:t>
      </w:r>
    </w:p>
    <w:p w14:paraId="4295757D" w14:textId="77777777" w:rsidR="0096088E" w:rsidRPr="00452801" w:rsidRDefault="0096088E" w:rsidP="0096088E">
      <w:pPr>
        <w:spacing w:after="0" w:line="240" w:lineRule="auto"/>
        <w:rPr>
          <w:rFonts w:asciiTheme="majorBidi" w:hAnsiTheme="majorBidi" w:cstheme="majorBidi"/>
          <w:sz w:val="28"/>
        </w:rPr>
      </w:pPr>
    </w:p>
    <w:p w14:paraId="6D3DA13D" w14:textId="77777777" w:rsidR="00D257D5" w:rsidRPr="00452801" w:rsidRDefault="00D257D5">
      <w:pPr>
        <w:spacing w:after="160" w:line="259" w:lineRule="auto"/>
        <w:rPr>
          <w:rFonts w:asciiTheme="majorBidi" w:eastAsia="Cordia New" w:hAnsiTheme="majorBidi" w:cstheme="majorBidi"/>
          <w:b/>
          <w:bCs/>
          <w:sz w:val="28"/>
        </w:rPr>
      </w:pPr>
      <w:r w:rsidRPr="00452801">
        <w:rPr>
          <w:rFonts w:asciiTheme="majorBidi" w:eastAsia="Cordia New" w:hAnsiTheme="majorBidi" w:cstheme="majorBidi"/>
          <w:b/>
          <w:bCs/>
          <w:sz w:val="28"/>
          <w:cs/>
        </w:rPr>
        <w:br w:type="page"/>
      </w:r>
    </w:p>
    <w:p w14:paraId="06EB958D" w14:textId="33B9AA77" w:rsidR="00E42F23" w:rsidRPr="00452801" w:rsidRDefault="00E42F23" w:rsidP="00E42F23">
      <w:pPr>
        <w:spacing w:after="0" w:line="240" w:lineRule="auto"/>
        <w:jc w:val="both"/>
        <w:rPr>
          <w:rFonts w:asciiTheme="majorBidi" w:eastAsia="Cordia New" w:hAnsiTheme="majorBidi" w:cstheme="majorBidi"/>
          <w:b/>
          <w:bCs/>
          <w:sz w:val="28"/>
          <w:cs/>
        </w:rPr>
      </w:pPr>
      <w:r w:rsidRPr="00452801">
        <w:rPr>
          <w:rFonts w:asciiTheme="majorBidi" w:eastAsia="Cordia New" w:hAnsiTheme="majorBidi" w:cstheme="majorBidi"/>
          <w:b/>
          <w:bCs/>
          <w:sz w:val="28"/>
          <w:cs/>
        </w:rPr>
        <w:lastRenderedPageBreak/>
        <w:t>โครงสร้างรายได้ ของบริษัท และบริษัทย่อย (</w:t>
      </w:r>
      <w:r w:rsidRPr="00452801">
        <w:rPr>
          <w:rFonts w:asciiTheme="majorBidi" w:eastAsia="Cordia New" w:hAnsiTheme="majorBidi" w:cstheme="majorBidi"/>
          <w:b/>
          <w:bCs/>
          <w:sz w:val="28"/>
        </w:rPr>
        <w:t>25</w:t>
      </w:r>
      <w:r w:rsidR="007F5710" w:rsidRPr="00452801">
        <w:rPr>
          <w:rFonts w:asciiTheme="majorBidi" w:eastAsia="Cordia New" w:hAnsiTheme="majorBidi" w:cstheme="majorBidi"/>
          <w:b/>
          <w:bCs/>
          <w:sz w:val="28"/>
        </w:rPr>
        <w:t>60</w:t>
      </w:r>
      <w:r w:rsidRPr="00452801">
        <w:rPr>
          <w:rFonts w:asciiTheme="majorBidi" w:eastAsia="Cordia New" w:hAnsiTheme="majorBidi" w:cstheme="majorBidi"/>
          <w:b/>
          <w:bCs/>
          <w:sz w:val="28"/>
          <w:cs/>
        </w:rPr>
        <w:t>-</w:t>
      </w:r>
      <w:r w:rsidRPr="00452801">
        <w:rPr>
          <w:rFonts w:asciiTheme="majorBidi" w:eastAsia="Cordia New" w:hAnsiTheme="majorBidi" w:cstheme="majorBidi"/>
          <w:b/>
          <w:bCs/>
          <w:sz w:val="28"/>
        </w:rPr>
        <w:t>256</w:t>
      </w:r>
      <w:r w:rsidR="007F5710" w:rsidRPr="00452801">
        <w:rPr>
          <w:rFonts w:asciiTheme="majorBidi" w:eastAsia="Cordia New" w:hAnsiTheme="majorBidi" w:cstheme="majorBidi"/>
          <w:b/>
          <w:bCs/>
          <w:sz w:val="28"/>
        </w:rPr>
        <w:t>2</w:t>
      </w:r>
      <w:r w:rsidRPr="00452801">
        <w:rPr>
          <w:rFonts w:asciiTheme="majorBidi" w:eastAsia="Cordia New" w:hAnsiTheme="majorBidi" w:cstheme="majorBidi"/>
          <w:b/>
          <w:bCs/>
          <w:sz w:val="28"/>
          <w:cs/>
        </w:rPr>
        <w:t>)</w:t>
      </w:r>
    </w:p>
    <w:p w14:paraId="16D4FE65" w14:textId="77777777" w:rsidR="00E42F23" w:rsidRPr="007F5710" w:rsidRDefault="00E42F23" w:rsidP="00E42F23">
      <w:pPr>
        <w:tabs>
          <w:tab w:val="left" w:pos="851"/>
          <w:tab w:val="left" w:pos="1418"/>
        </w:tabs>
        <w:spacing w:after="0" w:line="240" w:lineRule="auto"/>
        <w:ind w:right="-1368"/>
        <w:rPr>
          <w:rFonts w:asciiTheme="majorBidi" w:eastAsia="Cordia New" w:hAnsiTheme="majorBidi" w:cstheme="majorBidi"/>
          <w:color w:val="C00000"/>
          <w:sz w:val="16"/>
          <w:szCs w:val="16"/>
        </w:rPr>
      </w:pPr>
    </w:p>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850"/>
        <w:gridCol w:w="992"/>
        <w:gridCol w:w="709"/>
        <w:gridCol w:w="1134"/>
        <w:gridCol w:w="709"/>
        <w:gridCol w:w="992"/>
        <w:gridCol w:w="709"/>
      </w:tblGrid>
      <w:tr w:rsidR="00452801" w:rsidRPr="00452801" w14:paraId="77F29773" w14:textId="77777777" w:rsidTr="00F616AF">
        <w:trPr>
          <w:cantSplit/>
          <w:trHeight w:val="907"/>
        </w:trPr>
        <w:tc>
          <w:tcPr>
            <w:tcW w:w="2410" w:type="dxa"/>
            <w:vMerge w:val="restart"/>
            <w:vAlign w:val="center"/>
          </w:tcPr>
          <w:p w14:paraId="0EC2DA38" w14:textId="77777777" w:rsidR="00F616AF" w:rsidRPr="00452801" w:rsidRDefault="00F616AF" w:rsidP="008B4A84">
            <w:pPr>
              <w:spacing w:after="0" w:line="240" w:lineRule="auto"/>
              <w:ind w:left="-57" w:right="-57"/>
              <w:jc w:val="center"/>
              <w:rPr>
                <w:rFonts w:ascii="Angsana New" w:eastAsia="Cordia New" w:hAnsi="Angsana New" w:cs="Angsana New"/>
                <w:b/>
                <w:bCs/>
                <w:sz w:val="28"/>
                <w:cs/>
              </w:rPr>
            </w:pPr>
            <w:r w:rsidRPr="00452801">
              <w:rPr>
                <w:rFonts w:ascii="Angsana New" w:eastAsia="Cordia New" w:hAnsi="Angsana New" w:cs="Angsana New"/>
                <w:b/>
                <w:bCs/>
                <w:sz w:val="28"/>
                <w:cs/>
              </w:rPr>
              <w:t>สายผลิตภัณฑ์</w:t>
            </w:r>
          </w:p>
        </w:tc>
        <w:tc>
          <w:tcPr>
            <w:tcW w:w="1276" w:type="dxa"/>
            <w:vMerge w:val="restart"/>
            <w:vAlign w:val="center"/>
          </w:tcPr>
          <w:p w14:paraId="643A5F57" w14:textId="77777777" w:rsidR="00F616AF" w:rsidRPr="00452801" w:rsidRDefault="00F616AF" w:rsidP="008B4A84">
            <w:pPr>
              <w:spacing w:after="0" w:line="240" w:lineRule="auto"/>
              <w:ind w:left="-57" w:right="-57"/>
              <w:jc w:val="center"/>
              <w:rPr>
                <w:rFonts w:ascii="Angsana New" w:eastAsia="Cordia New" w:hAnsi="Angsana New" w:cs="Angsana New"/>
                <w:b/>
                <w:bCs/>
                <w:sz w:val="28"/>
              </w:rPr>
            </w:pPr>
            <w:r w:rsidRPr="00452801">
              <w:rPr>
                <w:rFonts w:ascii="Angsana New" w:eastAsia="Cordia New" w:hAnsi="Angsana New" w:cs="Angsana New"/>
                <w:b/>
                <w:bCs/>
                <w:sz w:val="28"/>
                <w:cs/>
              </w:rPr>
              <w:t>ดำเนินการโดย</w:t>
            </w:r>
          </w:p>
        </w:tc>
        <w:tc>
          <w:tcPr>
            <w:tcW w:w="850" w:type="dxa"/>
            <w:vMerge w:val="restart"/>
            <w:vAlign w:val="center"/>
          </w:tcPr>
          <w:p w14:paraId="231F25AD" w14:textId="77777777" w:rsidR="00F616AF" w:rsidRPr="00452801" w:rsidRDefault="00F616AF" w:rsidP="00F616AF">
            <w:pPr>
              <w:jc w:val="center"/>
              <w:rPr>
                <w:rFonts w:ascii="Angsana New" w:eastAsia="Cordia New" w:hAnsi="Angsana New" w:cs="Angsana New"/>
                <w:b/>
                <w:bCs/>
                <w:sz w:val="28"/>
                <w:cs/>
              </w:rPr>
            </w:pPr>
            <w:r w:rsidRPr="00452801">
              <w:rPr>
                <w:rFonts w:ascii="Angsana New" w:eastAsia="Cordia New" w:hAnsi="Angsana New" w:cs="Angsana New"/>
                <w:b/>
                <w:bCs/>
                <w:sz w:val="28"/>
                <w:cs/>
              </w:rPr>
              <w:t>ร้อยละ</w:t>
            </w:r>
            <w:r w:rsidRPr="00452801">
              <w:rPr>
                <w:rFonts w:ascii="Angsana New" w:eastAsia="Cordia New" w:hAnsi="Angsana New" w:cs="Angsana New"/>
                <w:b/>
                <w:bCs/>
                <w:sz w:val="28"/>
                <w:cs/>
              </w:rPr>
              <w:br/>
              <w:t>ของ</w:t>
            </w:r>
          </w:p>
          <w:p w14:paraId="2E6881D0" w14:textId="7CF52B78" w:rsidR="00F616AF" w:rsidRPr="00452801" w:rsidRDefault="00F616AF" w:rsidP="00F616AF">
            <w:pPr>
              <w:jc w:val="center"/>
              <w:rPr>
                <w:rFonts w:ascii="Angsana New" w:eastAsia="Cordia New" w:hAnsi="Angsana New" w:cs="Angsana New"/>
                <w:b/>
                <w:bCs/>
                <w:sz w:val="28"/>
                <w:cs/>
              </w:rPr>
            </w:pPr>
            <w:r w:rsidRPr="00452801">
              <w:rPr>
                <w:rFonts w:ascii="Angsana New" w:eastAsia="Cordia New" w:hAnsi="Angsana New" w:cs="Angsana New"/>
                <w:b/>
                <w:bCs/>
                <w:sz w:val="28"/>
                <w:cs/>
              </w:rPr>
              <w:t>การถือหุ้น</w:t>
            </w:r>
          </w:p>
        </w:tc>
        <w:tc>
          <w:tcPr>
            <w:tcW w:w="1701" w:type="dxa"/>
            <w:gridSpan w:val="2"/>
          </w:tcPr>
          <w:p w14:paraId="4C3B43A9" w14:textId="77777777" w:rsidR="00F616AF" w:rsidRPr="00452801" w:rsidRDefault="00F616AF" w:rsidP="008B4A84">
            <w:pPr>
              <w:spacing w:after="0" w:line="240" w:lineRule="auto"/>
              <w:ind w:left="-57" w:right="-57"/>
              <w:jc w:val="center"/>
              <w:rPr>
                <w:rFonts w:ascii="Angsana New" w:eastAsia="Cordia New" w:hAnsi="Angsana New" w:cs="Angsana New"/>
                <w:sz w:val="24"/>
                <w:szCs w:val="24"/>
              </w:rPr>
            </w:pPr>
          </w:p>
          <w:p w14:paraId="4F461F7D" w14:textId="08D5A024" w:rsidR="00F616AF" w:rsidRPr="00452801" w:rsidRDefault="00F616AF" w:rsidP="008B4A84">
            <w:pPr>
              <w:spacing w:after="0" w:line="240" w:lineRule="auto"/>
              <w:ind w:left="-57" w:right="-57"/>
              <w:jc w:val="center"/>
              <w:rPr>
                <w:rFonts w:ascii="Angsana New" w:eastAsia="Cordia New" w:hAnsi="Angsana New" w:cs="Angsana New"/>
                <w:b/>
                <w:bCs/>
                <w:sz w:val="28"/>
                <w:cs/>
              </w:rPr>
            </w:pPr>
            <w:r w:rsidRPr="00452801">
              <w:rPr>
                <w:rFonts w:ascii="Angsana New" w:eastAsia="Cordia New" w:hAnsi="Angsana New" w:cs="Angsana New"/>
                <w:b/>
                <w:bCs/>
                <w:sz w:val="28"/>
                <w:cs/>
              </w:rPr>
              <w:t xml:space="preserve">ปี </w:t>
            </w:r>
            <w:r w:rsidRPr="00452801">
              <w:rPr>
                <w:rFonts w:ascii="Angsana New" w:eastAsia="Cordia New" w:hAnsi="Angsana New" w:cs="Angsana New"/>
                <w:b/>
                <w:bCs/>
                <w:sz w:val="28"/>
              </w:rPr>
              <w:t>256</w:t>
            </w:r>
            <w:r w:rsidR="007F5710" w:rsidRPr="00452801">
              <w:rPr>
                <w:rFonts w:ascii="Angsana New" w:eastAsia="Cordia New" w:hAnsi="Angsana New" w:cs="Angsana New"/>
                <w:b/>
                <w:bCs/>
                <w:sz w:val="28"/>
              </w:rPr>
              <w:t>2</w:t>
            </w:r>
          </w:p>
        </w:tc>
        <w:tc>
          <w:tcPr>
            <w:tcW w:w="1843" w:type="dxa"/>
            <w:gridSpan w:val="2"/>
            <w:vAlign w:val="center"/>
          </w:tcPr>
          <w:p w14:paraId="65099145" w14:textId="26421B38" w:rsidR="00F616AF" w:rsidRPr="00452801" w:rsidRDefault="00F616AF" w:rsidP="008B4A84">
            <w:pPr>
              <w:spacing w:after="0" w:line="240" w:lineRule="auto"/>
              <w:ind w:left="-57" w:right="-57"/>
              <w:jc w:val="center"/>
              <w:rPr>
                <w:rFonts w:ascii="Angsana New" w:eastAsia="Cordia New" w:hAnsi="Angsana New" w:cs="Angsana New"/>
                <w:b/>
                <w:bCs/>
                <w:sz w:val="28"/>
              </w:rPr>
            </w:pPr>
            <w:r w:rsidRPr="00452801">
              <w:rPr>
                <w:rFonts w:ascii="Angsana New" w:eastAsia="Cordia New" w:hAnsi="Angsana New" w:cs="Angsana New"/>
                <w:b/>
                <w:bCs/>
                <w:sz w:val="28"/>
                <w:cs/>
              </w:rPr>
              <w:t xml:space="preserve">ปี </w:t>
            </w:r>
            <w:r w:rsidRPr="00452801">
              <w:rPr>
                <w:rFonts w:ascii="Angsana New" w:eastAsia="Cordia New" w:hAnsi="Angsana New" w:cs="Angsana New"/>
                <w:b/>
                <w:bCs/>
                <w:sz w:val="28"/>
              </w:rPr>
              <w:t>256</w:t>
            </w:r>
            <w:r w:rsidR="007F5710" w:rsidRPr="00452801">
              <w:rPr>
                <w:rFonts w:ascii="Angsana New" w:eastAsia="Cordia New" w:hAnsi="Angsana New" w:cs="Angsana New"/>
                <w:b/>
                <w:bCs/>
                <w:sz w:val="28"/>
              </w:rPr>
              <w:t>1</w:t>
            </w:r>
          </w:p>
        </w:tc>
        <w:tc>
          <w:tcPr>
            <w:tcW w:w="1701" w:type="dxa"/>
            <w:gridSpan w:val="2"/>
            <w:vAlign w:val="center"/>
          </w:tcPr>
          <w:p w14:paraId="3B16E240" w14:textId="3DC378AC" w:rsidR="00F616AF" w:rsidRPr="00452801" w:rsidRDefault="00F616AF" w:rsidP="008B4A84">
            <w:pPr>
              <w:spacing w:after="0" w:line="240" w:lineRule="auto"/>
              <w:ind w:left="-57" w:right="-57"/>
              <w:jc w:val="center"/>
              <w:rPr>
                <w:rFonts w:ascii="Angsana New" w:eastAsia="Cordia New" w:hAnsi="Angsana New" w:cs="Angsana New"/>
                <w:b/>
                <w:bCs/>
                <w:sz w:val="28"/>
              </w:rPr>
            </w:pPr>
            <w:r w:rsidRPr="00452801">
              <w:rPr>
                <w:rFonts w:ascii="Angsana New" w:eastAsia="Cordia New" w:hAnsi="Angsana New" w:cs="Angsana New"/>
                <w:b/>
                <w:bCs/>
                <w:sz w:val="28"/>
                <w:cs/>
              </w:rPr>
              <w:t xml:space="preserve">ปี </w:t>
            </w:r>
            <w:r w:rsidRPr="00452801">
              <w:rPr>
                <w:rFonts w:ascii="Angsana New" w:eastAsia="Cordia New" w:hAnsi="Angsana New" w:cs="Angsana New"/>
                <w:b/>
                <w:bCs/>
                <w:sz w:val="28"/>
              </w:rPr>
              <w:t>25</w:t>
            </w:r>
            <w:r w:rsidR="007F5710" w:rsidRPr="00452801">
              <w:rPr>
                <w:rFonts w:ascii="Angsana New" w:eastAsia="Cordia New" w:hAnsi="Angsana New" w:cs="Angsana New"/>
                <w:b/>
                <w:bCs/>
                <w:sz w:val="28"/>
              </w:rPr>
              <w:t>60</w:t>
            </w:r>
          </w:p>
        </w:tc>
      </w:tr>
      <w:tr w:rsidR="00452801" w:rsidRPr="00452801" w14:paraId="019D743A" w14:textId="77777777" w:rsidTr="00F616AF">
        <w:trPr>
          <w:cantSplit/>
          <w:trHeight w:val="502"/>
        </w:trPr>
        <w:tc>
          <w:tcPr>
            <w:tcW w:w="2410" w:type="dxa"/>
            <w:vMerge/>
          </w:tcPr>
          <w:p w14:paraId="30A90DB1" w14:textId="77777777" w:rsidR="00F616AF" w:rsidRPr="00452801" w:rsidRDefault="00F616AF" w:rsidP="008B4A84">
            <w:pPr>
              <w:spacing w:after="0" w:line="240" w:lineRule="auto"/>
              <w:jc w:val="center"/>
              <w:rPr>
                <w:rFonts w:ascii="Angsana New" w:eastAsia="Cordia New" w:hAnsi="Angsana New" w:cs="Angsana New"/>
                <w:b/>
                <w:bCs/>
                <w:sz w:val="28"/>
              </w:rPr>
            </w:pPr>
          </w:p>
        </w:tc>
        <w:tc>
          <w:tcPr>
            <w:tcW w:w="1276" w:type="dxa"/>
            <w:vMerge/>
          </w:tcPr>
          <w:p w14:paraId="607EFCF7" w14:textId="77777777" w:rsidR="00F616AF" w:rsidRPr="00452801" w:rsidRDefault="00F616AF" w:rsidP="008B4A84">
            <w:pPr>
              <w:keepNext/>
              <w:spacing w:before="240" w:after="60" w:line="240" w:lineRule="auto"/>
              <w:outlineLvl w:val="3"/>
              <w:rPr>
                <w:rFonts w:ascii="Angsana New" w:eastAsia="Cordia New" w:hAnsi="Angsana New" w:cs="Angsana New"/>
                <w:b/>
                <w:bCs/>
                <w:sz w:val="28"/>
              </w:rPr>
            </w:pPr>
          </w:p>
        </w:tc>
        <w:tc>
          <w:tcPr>
            <w:tcW w:w="850" w:type="dxa"/>
            <w:vMerge/>
            <w:vAlign w:val="center"/>
          </w:tcPr>
          <w:p w14:paraId="02BB7C61" w14:textId="23377F66" w:rsidR="00F616AF" w:rsidRPr="00452801" w:rsidRDefault="00F616AF" w:rsidP="008B4A84">
            <w:pPr>
              <w:jc w:val="center"/>
              <w:rPr>
                <w:rFonts w:ascii="Angsana New" w:eastAsia="Cordia New" w:hAnsi="Angsana New" w:cs="Angsana New"/>
                <w:b/>
                <w:bCs/>
                <w:sz w:val="28"/>
                <w:cs/>
              </w:rPr>
            </w:pPr>
          </w:p>
        </w:tc>
        <w:tc>
          <w:tcPr>
            <w:tcW w:w="992" w:type="dxa"/>
          </w:tcPr>
          <w:p w14:paraId="4AE3B8DE" w14:textId="77777777" w:rsidR="00F616AF" w:rsidRPr="00452801" w:rsidRDefault="00F616AF" w:rsidP="00E956CB">
            <w:pPr>
              <w:spacing w:after="0" w:line="240" w:lineRule="auto"/>
              <w:ind w:left="-144" w:right="-144"/>
              <w:jc w:val="center"/>
              <w:rPr>
                <w:rFonts w:ascii="Angsana New" w:eastAsia="Cordia New" w:hAnsi="Angsana New" w:cs="Angsana New"/>
                <w:b/>
                <w:bCs/>
                <w:sz w:val="12"/>
                <w:szCs w:val="12"/>
              </w:rPr>
            </w:pPr>
          </w:p>
          <w:p w14:paraId="6D9F573F" w14:textId="5EB46DC3" w:rsidR="00F616AF" w:rsidRPr="00452801" w:rsidRDefault="00F616AF" w:rsidP="00E956CB">
            <w:pPr>
              <w:spacing w:after="0" w:line="240" w:lineRule="auto"/>
              <w:ind w:left="-144" w:right="-144"/>
              <w:jc w:val="center"/>
              <w:rPr>
                <w:rFonts w:ascii="Angsana New" w:eastAsia="Cordia New" w:hAnsi="Angsana New" w:cs="Angsana New"/>
                <w:b/>
                <w:bCs/>
                <w:sz w:val="28"/>
              </w:rPr>
            </w:pPr>
            <w:r w:rsidRPr="00452801">
              <w:rPr>
                <w:rFonts w:ascii="Angsana New" w:eastAsia="Cordia New" w:hAnsi="Angsana New" w:cs="Angsana New"/>
                <w:b/>
                <w:bCs/>
                <w:sz w:val="28"/>
                <w:cs/>
              </w:rPr>
              <w:t>รายได้</w:t>
            </w:r>
          </w:p>
          <w:p w14:paraId="14E30D12" w14:textId="77777777" w:rsidR="00F616AF" w:rsidRPr="00452801" w:rsidRDefault="00F616AF" w:rsidP="00E956CB">
            <w:pPr>
              <w:spacing w:after="0" w:line="240" w:lineRule="auto"/>
              <w:ind w:left="-144" w:right="-144"/>
              <w:jc w:val="center"/>
              <w:rPr>
                <w:rFonts w:ascii="Angsana New" w:eastAsia="Cordia New" w:hAnsi="Angsana New" w:cs="Angsana New"/>
                <w:b/>
                <w:bCs/>
                <w:sz w:val="28"/>
                <w:cs/>
              </w:rPr>
            </w:pPr>
            <w:r w:rsidRPr="00452801">
              <w:rPr>
                <w:rFonts w:ascii="Angsana New" w:eastAsia="Cordia New" w:hAnsi="Angsana New" w:cs="Angsana New"/>
                <w:b/>
                <w:bCs/>
                <w:sz w:val="28"/>
                <w:cs/>
              </w:rPr>
              <w:t>(ล้านบาท)</w:t>
            </w:r>
          </w:p>
        </w:tc>
        <w:tc>
          <w:tcPr>
            <w:tcW w:w="709" w:type="dxa"/>
          </w:tcPr>
          <w:p w14:paraId="6579156C" w14:textId="77777777" w:rsidR="00F616AF" w:rsidRPr="00452801" w:rsidRDefault="00F616AF" w:rsidP="00E956CB">
            <w:pPr>
              <w:spacing w:after="0" w:line="240" w:lineRule="auto"/>
              <w:ind w:left="-144" w:right="-144"/>
              <w:jc w:val="center"/>
              <w:rPr>
                <w:rFonts w:ascii="Angsana New" w:eastAsia="Cordia New" w:hAnsi="Angsana New" w:cs="Angsana New"/>
                <w:b/>
                <w:bCs/>
                <w:sz w:val="28"/>
              </w:rPr>
            </w:pPr>
          </w:p>
          <w:p w14:paraId="7137BEAD" w14:textId="77777777" w:rsidR="00F616AF" w:rsidRPr="00452801" w:rsidRDefault="00F616AF" w:rsidP="00E956CB">
            <w:pPr>
              <w:spacing w:after="0" w:line="240" w:lineRule="auto"/>
              <w:ind w:left="-144" w:right="-144"/>
              <w:jc w:val="center"/>
              <w:rPr>
                <w:rFonts w:ascii="Angsana New" w:eastAsia="Cordia New" w:hAnsi="Angsana New" w:cs="Angsana New"/>
                <w:b/>
                <w:bCs/>
                <w:sz w:val="28"/>
                <w:cs/>
              </w:rPr>
            </w:pPr>
            <w:r w:rsidRPr="00452801">
              <w:rPr>
                <w:rFonts w:ascii="Angsana New" w:eastAsia="Cordia New" w:hAnsi="Angsana New" w:cs="Angsana New"/>
                <w:b/>
                <w:bCs/>
                <w:sz w:val="28"/>
                <w:cs/>
              </w:rPr>
              <w:t>ร้อยละ</w:t>
            </w:r>
          </w:p>
        </w:tc>
        <w:tc>
          <w:tcPr>
            <w:tcW w:w="1134" w:type="dxa"/>
            <w:vAlign w:val="center"/>
          </w:tcPr>
          <w:p w14:paraId="029AE903" w14:textId="77777777" w:rsidR="00F616AF" w:rsidRPr="00452801" w:rsidRDefault="00F616AF" w:rsidP="00E956CB">
            <w:pPr>
              <w:spacing w:after="0" w:line="240" w:lineRule="auto"/>
              <w:ind w:left="-144" w:right="-144"/>
              <w:jc w:val="center"/>
              <w:rPr>
                <w:rFonts w:ascii="Angsana New" w:eastAsia="Cordia New" w:hAnsi="Angsana New" w:cs="Angsana New"/>
                <w:b/>
                <w:bCs/>
                <w:sz w:val="28"/>
              </w:rPr>
            </w:pPr>
            <w:r w:rsidRPr="00452801">
              <w:rPr>
                <w:rFonts w:ascii="Angsana New" w:eastAsia="Cordia New" w:hAnsi="Angsana New" w:cs="Angsana New"/>
                <w:b/>
                <w:bCs/>
                <w:sz w:val="28"/>
                <w:cs/>
              </w:rPr>
              <w:t>รายได้</w:t>
            </w:r>
          </w:p>
          <w:p w14:paraId="0BE9DCCD" w14:textId="77777777" w:rsidR="00F616AF" w:rsidRPr="00452801" w:rsidRDefault="00F616AF" w:rsidP="00E956CB">
            <w:pPr>
              <w:spacing w:after="0" w:line="240" w:lineRule="auto"/>
              <w:ind w:left="-144" w:right="-144"/>
              <w:jc w:val="center"/>
              <w:rPr>
                <w:rFonts w:ascii="Angsana New" w:eastAsia="Cordia New" w:hAnsi="Angsana New" w:cs="Angsana New"/>
                <w:b/>
                <w:bCs/>
                <w:sz w:val="28"/>
              </w:rPr>
            </w:pPr>
            <w:r w:rsidRPr="00452801">
              <w:rPr>
                <w:rFonts w:ascii="Angsana New" w:eastAsia="Cordia New" w:hAnsi="Angsana New" w:cs="Angsana New"/>
                <w:b/>
                <w:bCs/>
                <w:sz w:val="28"/>
                <w:cs/>
              </w:rPr>
              <w:t>(ล้านบาท)</w:t>
            </w:r>
          </w:p>
        </w:tc>
        <w:tc>
          <w:tcPr>
            <w:tcW w:w="709" w:type="dxa"/>
            <w:vAlign w:val="center"/>
          </w:tcPr>
          <w:p w14:paraId="25C86D9B" w14:textId="77777777" w:rsidR="00F616AF" w:rsidRPr="00452801" w:rsidRDefault="00F616AF" w:rsidP="00E956CB">
            <w:pPr>
              <w:spacing w:after="0" w:line="240" w:lineRule="auto"/>
              <w:ind w:left="-144" w:right="-144"/>
              <w:jc w:val="center"/>
              <w:rPr>
                <w:rFonts w:ascii="Angsana New" w:eastAsia="Cordia New" w:hAnsi="Angsana New" w:cs="Angsana New"/>
                <w:b/>
                <w:bCs/>
                <w:sz w:val="28"/>
              </w:rPr>
            </w:pPr>
            <w:r w:rsidRPr="00452801">
              <w:rPr>
                <w:rFonts w:ascii="Angsana New" w:eastAsia="Cordia New" w:hAnsi="Angsana New" w:cs="Angsana New"/>
                <w:b/>
                <w:bCs/>
                <w:sz w:val="28"/>
                <w:cs/>
              </w:rPr>
              <w:t>ร้อยละ</w:t>
            </w:r>
          </w:p>
        </w:tc>
        <w:tc>
          <w:tcPr>
            <w:tcW w:w="992" w:type="dxa"/>
            <w:vAlign w:val="center"/>
          </w:tcPr>
          <w:p w14:paraId="1521A892" w14:textId="77777777" w:rsidR="00F616AF" w:rsidRPr="00452801" w:rsidRDefault="00F616AF" w:rsidP="00E956CB">
            <w:pPr>
              <w:spacing w:after="0" w:line="240" w:lineRule="auto"/>
              <w:ind w:left="-144" w:right="-144"/>
              <w:jc w:val="center"/>
              <w:rPr>
                <w:rFonts w:ascii="Angsana New" w:eastAsia="Cordia New" w:hAnsi="Angsana New" w:cs="Angsana New"/>
                <w:b/>
                <w:bCs/>
                <w:sz w:val="28"/>
              </w:rPr>
            </w:pPr>
            <w:r w:rsidRPr="00452801">
              <w:rPr>
                <w:rFonts w:ascii="Angsana New" w:eastAsia="Cordia New" w:hAnsi="Angsana New" w:cs="Angsana New"/>
                <w:b/>
                <w:bCs/>
                <w:sz w:val="28"/>
                <w:cs/>
              </w:rPr>
              <w:t>รายได้</w:t>
            </w:r>
          </w:p>
          <w:p w14:paraId="474CA864" w14:textId="77777777" w:rsidR="00F616AF" w:rsidRPr="00452801" w:rsidRDefault="00F616AF" w:rsidP="00E956CB">
            <w:pPr>
              <w:spacing w:after="0" w:line="240" w:lineRule="auto"/>
              <w:ind w:left="-144" w:right="-144"/>
              <w:jc w:val="center"/>
              <w:rPr>
                <w:rFonts w:ascii="Angsana New" w:eastAsia="Cordia New" w:hAnsi="Angsana New" w:cs="Angsana New"/>
                <w:b/>
                <w:bCs/>
                <w:sz w:val="28"/>
              </w:rPr>
            </w:pPr>
            <w:r w:rsidRPr="00452801">
              <w:rPr>
                <w:rFonts w:ascii="Angsana New" w:eastAsia="Cordia New" w:hAnsi="Angsana New" w:cs="Angsana New"/>
                <w:b/>
                <w:bCs/>
                <w:sz w:val="28"/>
                <w:cs/>
              </w:rPr>
              <w:t>(ล้านบาท)</w:t>
            </w:r>
          </w:p>
        </w:tc>
        <w:tc>
          <w:tcPr>
            <w:tcW w:w="709" w:type="dxa"/>
            <w:vAlign w:val="center"/>
          </w:tcPr>
          <w:p w14:paraId="62E4E120" w14:textId="77777777" w:rsidR="00F616AF" w:rsidRPr="00452801" w:rsidRDefault="00F616AF" w:rsidP="00E956CB">
            <w:pPr>
              <w:spacing w:after="0" w:line="240" w:lineRule="auto"/>
              <w:ind w:left="-144" w:right="-144"/>
              <w:jc w:val="center"/>
              <w:rPr>
                <w:rFonts w:ascii="Angsana New" w:eastAsia="Cordia New" w:hAnsi="Angsana New" w:cs="Angsana New"/>
                <w:b/>
                <w:bCs/>
                <w:sz w:val="28"/>
              </w:rPr>
            </w:pPr>
            <w:r w:rsidRPr="00452801">
              <w:rPr>
                <w:rFonts w:ascii="Angsana New" w:eastAsia="Cordia New" w:hAnsi="Angsana New" w:cs="Angsana New"/>
                <w:b/>
                <w:bCs/>
                <w:sz w:val="28"/>
                <w:cs/>
              </w:rPr>
              <w:t>ร้อยละ</w:t>
            </w:r>
          </w:p>
        </w:tc>
      </w:tr>
      <w:tr w:rsidR="00452801" w:rsidRPr="00452801" w14:paraId="05A25A07" w14:textId="77777777" w:rsidTr="00F616AF">
        <w:trPr>
          <w:cantSplit/>
        </w:trPr>
        <w:tc>
          <w:tcPr>
            <w:tcW w:w="2410" w:type="dxa"/>
          </w:tcPr>
          <w:p w14:paraId="10808241" w14:textId="77777777" w:rsidR="008B4A84" w:rsidRPr="00452801" w:rsidRDefault="008B4A84" w:rsidP="008B4A84">
            <w:pPr>
              <w:spacing w:after="0" w:line="240" w:lineRule="auto"/>
              <w:jc w:val="both"/>
              <w:rPr>
                <w:rFonts w:ascii="Angsana New" w:eastAsia="Cordia New" w:hAnsi="Angsana New" w:cs="Angsana New"/>
                <w:sz w:val="28"/>
                <w:cs/>
              </w:rPr>
            </w:pPr>
            <w:r w:rsidRPr="00452801">
              <w:rPr>
                <w:rFonts w:ascii="Angsana New" w:eastAsia="Cordia New" w:hAnsi="Angsana New" w:cs="Angsana New"/>
                <w:sz w:val="28"/>
                <w:cs/>
              </w:rPr>
              <w:t>รายได้จากธุรกิจพัฒนาอสังหาริมทรัพย์เพื่อขาย</w:t>
            </w:r>
          </w:p>
        </w:tc>
        <w:tc>
          <w:tcPr>
            <w:tcW w:w="1276" w:type="dxa"/>
          </w:tcPr>
          <w:p w14:paraId="2D11BF66" w14:textId="77777777" w:rsidR="008B4A84" w:rsidRPr="00452801" w:rsidRDefault="008B4A84" w:rsidP="008B4A84">
            <w:pPr>
              <w:spacing w:after="0" w:line="240" w:lineRule="auto"/>
              <w:jc w:val="center"/>
              <w:rPr>
                <w:rFonts w:ascii="Angsana New" w:eastAsia="Cordia New" w:hAnsi="Angsana New" w:cs="Angsana New"/>
                <w:sz w:val="28"/>
              </w:rPr>
            </w:pPr>
            <w:r w:rsidRPr="00452801">
              <w:rPr>
                <w:rFonts w:ascii="Angsana New" w:eastAsia="Cordia New" w:hAnsi="Angsana New" w:cs="Angsana New"/>
                <w:sz w:val="28"/>
              </w:rPr>
              <w:t>ESTAR</w:t>
            </w:r>
          </w:p>
        </w:tc>
        <w:tc>
          <w:tcPr>
            <w:tcW w:w="850" w:type="dxa"/>
          </w:tcPr>
          <w:p w14:paraId="1CE86B7C" w14:textId="08B5956B" w:rsidR="008B4A84" w:rsidRPr="00452801" w:rsidRDefault="008B4A84" w:rsidP="008B4A84">
            <w:pPr>
              <w:spacing w:after="0" w:line="240" w:lineRule="auto"/>
              <w:jc w:val="both"/>
              <w:rPr>
                <w:rFonts w:ascii="Angsana New" w:eastAsia="Cordia New" w:hAnsi="Angsana New" w:cs="Angsana New"/>
                <w:sz w:val="28"/>
              </w:rPr>
            </w:pPr>
          </w:p>
        </w:tc>
        <w:tc>
          <w:tcPr>
            <w:tcW w:w="992" w:type="dxa"/>
          </w:tcPr>
          <w:p w14:paraId="1B703174" w14:textId="6AD12C05" w:rsidR="008B4A84" w:rsidRPr="00452801" w:rsidRDefault="008B4A84" w:rsidP="008B4A84">
            <w:pPr>
              <w:spacing w:after="0" w:line="240" w:lineRule="auto"/>
              <w:jc w:val="right"/>
              <w:rPr>
                <w:rFonts w:ascii="Angsana New" w:eastAsia="Cordia New" w:hAnsi="Angsana New" w:cs="Angsana New"/>
                <w:sz w:val="28"/>
              </w:rPr>
            </w:pPr>
            <w:r w:rsidRPr="00452801">
              <w:rPr>
                <w:rFonts w:ascii="Angsana New" w:eastAsia="Cordia New" w:hAnsi="Angsana New" w:cs="Angsana New"/>
                <w:sz w:val="28"/>
                <w:cs/>
                <w:lang w:val="en-GB"/>
              </w:rPr>
              <w:t>1</w:t>
            </w:r>
            <w:r w:rsidRPr="00452801">
              <w:rPr>
                <w:rFonts w:ascii="Angsana New" w:eastAsia="Cordia New" w:hAnsi="Angsana New" w:cs="Angsana New"/>
                <w:sz w:val="28"/>
                <w:lang w:val="en-GB"/>
              </w:rPr>
              <w:t>,</w:t>
            </w:r>
            <w:r w:rsidR="007F5710" w:rsidRPr="00452801">
              <w:rPr>
                <w:rFonts w:ascii="Angsana New" w:eastAsia="Cordia New" w:hAnsi="Angsana New" w:cs="Angsana New"/>
                <w:sz w:val="28"/>
              </w:rPr>
              <w:t>273.04</w:t>
            </w:r>
          </w:p>
        </w:tc>
        <w:tc>
          <w:tcPr>
            <w:tcW w:w="709" w:type="dxa"/>
          </w:tcPr>
          <w:p w14:paraId="3A25F037" w14:textId="6E63FD2D" w:rsidR="008B4A84" w:rsidRPr="00452801" w:rsidRDefault="008B4A84" w:rsidP="008B4A84">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cs/>
                <w:lang w:val="en-GB"/>
              </w:rPr>
              <w:t>9</w:t>
            </w:r>
            <w:r w:rsidR="007F5710" w:rsidRPr="00452801">
              <w:rPr>
                <w:rFonts w:ascii="Angsana New" w:eastAsia="Cordia New" w:hAnsi="Angsana New" w:cs="Angsana New"/>
                <w:sz w:val="28"/>
                <w:lang w:val="en-GB"/>
              </w:rPr>
              <w:t>0.</w:t>
            </w:r>
            <w:r w:rsidR="00D0306C" w:rsidRPr="00452801">
              <w:rPr>
                <w:rFonts w:ascii="Angsana New" w:eastAsia="Cordia New" w:hAnsi="Angsana New" w:cs="Angsana New"/>
                <w:sz w:val="28"/>
                <w:lang w:val="en-GB"/>
              </w:rPr>
              <w:t>92</w:t>
            </w:r>
          </w:p>
        </w:tc>
        <w:tc>
          <w:tcPr>
            <w:tcW w:w="1134" w:type="dxa"/>
          </w:tcPr>
          <w:p w14:paraId="5C7D5199" w14:textId="11759EF3" w:rsidR="008B4A84" w:rsidRPr="00452801" w:rsidRDefault="007F5710" w:rsidP="008B4A84">
            <w:pPr>
              <w:spacing w:after="0" w:line="240" w:lineRule="auto"/>
              <w:jc w:val="right"/>
              <w:rPr>
                <w:rFonts w:ascii="Angsana New" w:eastAsia="Cordia New" w:hAnsi="Angsana New" w:cs="Angsana New"/>
                <w:sz w:val="28"/>
              </w:rPr>
            </w:pPr>
            <w:r w:rsidRPr="00452801">
              <w:rPr>
                <w:rFonts w:ascii="Angsana New" w:eastAsia="Cordia New" w:hAnsi="Angsana New" w:cs="Angsana New"/>
                <w:sz w:val="28"/>
              </w:rPr>
              <w:t>1,620.41</w:t>
            </w:r>
          </w:p>
        </w:tc>
        <w:tc>
          <w:tcPr>
            <w:tcW w:w="709" w:type="dxa"/>
          </w:tcPr>
          <w:p w14:paraId="4EB0340C" w14:textId="4090FBDC" w:rsidR="008B4A84" w:rsidRPr="00452801" w:rsidRDefault="008B4A84" w:rsidP="008B4A84">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cs/>
                <w:lang w:val="en-GB"/>
              </w:rPr>
              <w:t>9</w:t>
            </w:r>
            <w:r w:rsidR="007F5710" w:rsidRPr="00452801">
              <w:rPr>
                <w:rFonts w:ascii="Angsana New" w:eastAsia="Cordia New" w:hAnsi="Angsana New" w:cs="Angsana New"/>
                <w:sz w:val="28"/>
                <w:lang w:val="en-GB"/>
              </w:rPr>
              <w:t>4.24</w:t>
            </w:r>
          </w:p>
        </w:tc>
        <w:tc>
          <w:tcPr>
            <w:tcW w:w="992" w:type="dxa"/>
          </w:tcPr>
          <w:p w14:paraId="58C9858D" w14:textId="34C98FCF" w:rsidR="008B4A84" w:rsidRPr="00452801" w:rsidRDefault="007F5710" w:rsidP="008B4A84">
            <w:pPr>
              <w:spacing w:after="0" w:line="240" w:lineRule="auto"/>
              <w:jc w:val="right"/>
              <w:rPr>
                <w:rFonts w:ascii="Angsana New" w:eastAsia="Cordia New" w:hAnsi="Angsana New" w:cs="Angsana New"/>
                <w:sz w:val="28"/>
                <w:cs/>
                <w:lang w:val="en-GB"/>
              </w:rPr>
            </w:pPr>
            <w:r w:rsidRPr="00452801">
              <w:rPr>
                <w:rFonts w:ascii="Angsana New" w:eastAsia="Cordia New" w:hAnsi="Angsana New" w:cs="Angsana New"/>
                <w:sz w:val="28"/>
                <w:lang w:val="en-GB"/>
              </w:rPr>
              <w:t>2,516.03</w:t>
            </w:r>
          </w:p>
        </w:tc>
        <w:tc>
          <w:tcPr>
            <w:tcW w:w="709" w:type="dxa"/>
          </w:tcPr>
          <w:p w14:paraId="46156038" w14:textId="37332999" w:rsidR="008B4A84" w:rsidRPr="00452801" w:rsidRDefault="007F5710" w:rsidP="008B4A84">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lang w:val="en-GB"/>
              </w:rPr>
              <w:t>95.91</w:t>
            </w:r>
          </w:p>
          <w:p w14:paraId="3D1910B2" w14:textId="77777777" w:rsidR="008B4A84" w:rsidRPr="00452801" w:rsidRDefault="008B4A84" w:rsidP="008B4A84">
            <w:pPr>
              <w:spacing w:after="0" w:line="240" w:lineRule="auto"/>
              <w:jc w:val="right"/>
              <w:rPr>
                <w:rFonts w:ascii="Angsana New" w:eastAsia="Cordia New" w:hAnsi="Angsana New" w:cs="Angsana New"/>
                <w:sz w:val="28"/>
                <w:lang w:val="en-GB"/>
              </w:rPr>
            </w:pPr>
          </w:p>
        </w:tc>
      </w:tr>
      <w:tr w:rsidR="00452801" w:rsidRPr="00452801" w14:paraId="708ECB68" w14:textId="77777777" w:rsidTr="00F616AF">
        <w:trPr>
          <w:cantSplit/>
        </w:trPr>
        <w:tc>
          <w:tcPr>
            <w:tcW w:w="2410" w:type="dxa"/>
          </w:tcPr>
          <w:p w14:paraId="40647E75" w14:textId="77777777" w:rsidR="008B4A84" w:rsidRPr="00452801" w:rsidRDefault="008B4A84" w:rsidP="008B4A84">
            <w:pPr>
              <w:spacing w:after="0" w:line="240" w:lineRule="auto"/>
              <w:jc w:val="both"/>
              <w:rPr>
                <w:rFonts w:ascii="Angsana New" w:eastAsia="Cordia New" w:hAnsi="Angsana New" w:cs="Angsana New"/>
                <w:sz w:val="28"/>
                <w:cs/>
              </w:rPr>
            </w:pPr>
            <w:r w:rsidRPr="00452801">
              <w:rPr>
                <w:rFonts w:ascii="Angsana New" w:eastAsia="Cordia New" w:hAnsi="Angsana New" w:cs="Angsana New"/>
                <w:sz w:val="28"/>
                <w:cs/>
              </w:rPr>
              <w:t>รายได้จากธุรกิจให้เช่า</w:t>
            </w:r>
          </w:p>
        </w:tc>
        <w:tc>
          <w:tcPr>
            <w:tcW w:w="1276" w:type="dxa"/>
          </w:tcPr>
          <w:p w14:paraId="4417E6A8" w14:textId="6C31854B" w:rsidR="007F5710" w:rsidRPr="00452801" w:rsidRDefault="007F5710" w:rsidP="008B4A84">
            <w:pPr>
              <w:spacing w:after="0" w:line="240" w:lineRule="auto"/>
              <w:jc w:val="center"/>
              <w:rPr>
                <w:rFonts w:ascii="Angsana New" w:eastAsia="Cordia New" w:hAnsi="Angsana New" w:cs="Angsana New"/>
                <w:sz w:val="28"/>
              </w:rPr>
            </w:pPr>
            <w:r w:rsidRPr="00452801">
              <w:rPr>
                <w:rFonts w:ascii="Angsana New" w:eastAsia="Cordia New" w:hAnsi="Angsana New" w:cs="Angsana New"/>
                <w:sz w:val="28"/>
              </w:rPr>
              <w:t>ESTAR</w:t>
            </w:r>
          </w:p>
          <w:p w14:paraId="6A542605" w14:textId="56E2565C" w:rsidR="008B4A84" w:rsidRPr="00452801" w:rsidRDefault="008B4A84" w:rsidP="008B4A84">
            <w:pPr>
              <w:spacing w:after="0" w:line="240" w:lineRule="auto"/>
              <w:jc w:val="center"/>
              <w:rPr>
                <w:rFonts w:ascii="Angsana New" w:eastAsia="Cordia New" w:hAnsi="Angsana New" w:cs="Angsana New"/>
                <w:sz w:val="28"/>
              </w:rPr>
            </w:pPr>
            <w:r w:rsidRPr="00452801">
              <w:rPr>
                <w:rFonts w:ascii="Angsana New" w:eastAsia="Cordia New" w:hAnsi="Angsana New" w:cs="Angsana New"/>
                <w:sz w:val="28"/>
              </w:rPr>
              <w:t>SEASTAR</w:t>
            </w:r>
          </w:p>
        </w:tc>
        <w:tc>
          <w:tcPr>
            <w:tcW w:w="850" w:type="dxa"/>
          </w:tcPr>
          <w:p w14:paraId="4DE60153" w14:textId="3CAD75CE" w:rsidR="008B4A84" w:rsidRPr="00452801" w:rsidRDefault="008B4A84" w:rsidP="008B4A84">
            <w:pPr>
              <w:spacing w:after="0" w:line="240" w:lineRule="auto"/>
              <w:jc w:val="right"/>
              <w:rPr>
                <w:rFonts w:ascii="Angsana New" w:eastAsia="Cordia New" w:hAnsi="Angsana New" w:cs="Angsana New"/>
                <w:sz w:val="28"/>
              </w:rPr>
            </w:pPr>
          </w:p>
          <w:p w14:paraId="6AD25F5B" w14:textId="0C024FA7" w:rsidR="007F5710" w:rsidRPr="00452801" w:rsidRDefault="00D0306C" w:rsidP="008B4A84">
            <w:pPr>
              <w:spacing w:after="0" w:line="240" w:lineRule="auto"/>
              <w:jc w:val="right"/>
              <w:rPr>
                <w:rFonts w:ascii="Angsana New" w:eastAsia="Cordia New" w:hAnsi="Angsana New" w:cs="Angsana New"/>
                <w:sz w:val="28"/>
              </w:rPr>
            </w:pPr>
            <w:r w:rsidRPr="00452801">
              <w:rPr>
                <w:rFonts w:ascii="Angsana New" w:eastAsia="Cordia New" w:hAnsi="Angsana New" w:cs="Angsana New"/>
                <w:sz w:val="28"/>
              </w:rPr>
              <w:t>99.13</w:t>
            </w:r>
          </w:p>
        </w:tc>
        <w:tc>
          <w:tcPr>
            <w:tcW w:w="992" w:type="dxa"/>
          </w:tcPr>
          <w:p w14:paraId="5BDB91E5" w14:textId="1369B252" w:rsidR="008B4A84" w:rsidRPr="00452801" w:rsidRDefault="00692E28" w:rsidP="007F5710">
            <w:pPr>
              <w:spacing w:after="0" w:line="240" w:lineRule="auto"/>
              <w:jc w:val="right"/>
              <w:rPr>
                <w:rFonts w:ascii="Angsana New" w:eastAsia="Cordia New" w:hAnsi="Angsana New" w:cs="Angsana New"/>
                <w:sz w:val="28"/>
              </w:rPr>
            </w:pPr>
            <w:r w:rsidRPr="00452801">
              <w:rPr>
                <w:rFonts w:ascii="Angsana New" w:eastAsia="Cordia New" w:hAnsi="Angsana New" w:cs="Angsana New"/>
                <w:sz w:val="28"/>
              </w:rPr>
              <w:t>44.41</w:t>
            </w:r>
          </w:p>
          <w:p w14:paraId="74CA922D" w14:textId="1178E598" w:rsidR="007F5710" w:rsidRPr="00452801" w:rsidRDefault="007F5710" w:rsidP="007F5710">
            <w:pPr>
              <w:spacing w:after="0" w:line="240" w:lineRule="auto"/>
              <w:jc w:val="right"/>
              <w:rPr>
                <w:rFonts w:ascii="Angsana New" w:eastAsia="Cordia New" w:hAnsi="Angsana New" w:cs="Angsana New"/>
                <w:sz w:val="28"/>
                <w:cs/>
              </w:rPr>
            </w:pPr>
            <w:r w:rsidRPr="00452801">
              <w:rPr>
                <w:rFonts w:ascii="Angsana New" w:eastAsia="Cordia New" w:hAnsi="Angsana New" w:cs="Angsana New"/>
                <w:sz w:val="28"/>
              </w:rPr>
              <w:t>-</w:t>
            </w:r>
          </w:p>
        </w:tc>
        <w:tc>
          <w:tcPr>
            <w:tcW w:w="709" w:type="dxa"/>
          </w:tcPr>
          <w:p w14:paraId="355E8FBB" w14:textId="27BA5D80" w:rsidR="008B4A84" w:rsidRPr="00452801" w:rsidRDefault="007F5710" w:rsidP="007F5710">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lang w:val="en-GB"/>
              </w:rPr>
              <w:t>3</w:t>
            </w:r>
            <w:r w:rsidR="00692E28" w:rsidRPr="00452801">
              <w:rPr>
                <w:rFonts w:ascii="Angsana New" w:eastAsia="Cordia New" w:hAnsi="Angsana New" w:cs="Angsana New"/>
                <w:sz w:val="28"/>
                <w:lang w:val="en-GB"/>
              </w:rPr>
              <w:t>.17</w:t>
            </w:r>
          </w:p>
          <w:p w14:paraId="0B4D9DF2" w14:textId="07BCCA62" w:rsidR="007F5710" w:rsidRPr="00452801" w:rsidRDefault="007F5710" w:rsidP="007F5710">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lang w:val="en-GB"/>
              </w:rPr>
              <w:t>-</w:t>
            </w:r>
          </w:p>
        </w:tc>
        <w:tc>
          <w:tcPr>
            <w:tcW w:w="1134" w:type="dxa"/>
          </w:tcPr>
          <w:p w14:paraId="4A9B7CEA" w14:textId="7BE93A41" w:rsidR="008B4A84" w:rsidRPr="00452801" w:rsidRDefault="00692E28" w:rsidP="007F5710">
            <w:pPr>
              <w:spacing w:after="0" w:line="240" w:lineRule="auto"/>
              <w:jc w:val="right"/>
              <w:rPr>
                <w:rFonts w:ascii="Angsana New" w:eastAsia="Cordia New" w:hAnsi="Angsana New" w:cs="Angsana New"/>
                <w:sz w:val="28"/>
              </w:rPr>
            </w:pPr>
            <w:r w:rsidRPr="00452801">
              <w:rPr>
                <w:rFonts w:ascii="Angsana New" w:eastAsia="Cordia New" w:hAnsi="Angsana New" w:cs="Angsana New"/>
                <w:sz w:val="28"/>
              </w:rPr>
              <w:t>34.09</w:t>
            </w:r>
          </w:p>
          <w:p w14:paraId="10FB6768" w14:textId="4A140250" w:rsidR="007F5710" w:rsidRPr="00452801" w:rsidRDefault="007F5710" w:rsidP="007F5710">
            <w:pPr>
              <w:spacing w:after="0" w:line="240" w:lineRule="auto"/>
              <w:jc w:val="right"/>
              <w:rPr>
                <w:rFonts w:ascii="Angsana New" w:eastAsia="Cordia New" w:hAnsi="Angsana New" w:cs="Angsana New"/>
                <w:sz w:val="28"/>
              </w:rPr>
            </w:pPr>
            <w:r w:rsidRPr="00452801">
              <w:rPr>
                <w:rFonts w:ascii="Angsana New" w:eastAsia="Cordia New" w:hAnsi="Angsana New" w:cs="Angsana New"/>
                <w:sz w:val="28"/>
              </w:rPr>
              <w:t>-</w:t>
            </w:r>
          </w:p>
        </w:tc>
        <w:tc>
          <w:tcPr>
            <w:tcW w:w="709" w:type="dxa"/>
          </w:tcPr>
          <w:p w14:paraId="30733129" w14:textId="00F21CFF" w:rsidR="008B4A84" w:rsidRPr="00452801" w:rsidRDefault="00692E28" w:rsidP="007F5710">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lang w:val="en-GB"/>
              </w:rPr>
              <w:t>1.98</w:t>
            </w:r>
          </w:p>
          <w:p w14:paraId="739057E4" w14:textId="3ABF457B" w:rsidR="007F5710" w:rsidRPr="00452801" w:rsidRDefault="00692E28" w:rsidP="007F5710">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lang w:val="en-GB"/>
              </w:rPr>
              <w:t>-</w:t>
            </w:r>
          </w:p>
        </w:tc>
        <w:tc>
          <w:tcPr>
            <w:tcW w:w="992" w:type="dxa"/>
          </w:tcPr>
          <w:p w14:paraId="21B240AD" w14:textId="77777777" w:rsidR="008B4A84" w:rsidRPr="00452801" w:rsidRDefault="00692E28" w:rsidP="007F5710">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lang w:val="en-GB"/>
              </w:rPr>
              <w:t>29.26</w:t>
            </w:r>
          </w:p>
          <w:p w14:paraId="30DA15F6" w14:textId="5E0594E8" w:rsidR="00692E28" w:rsidRPr="00452801" w:rsidRDefault="00692E28" w:rsidP="007F5710">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lang w:val="en-GB"/>
              </w:rPr>
              <w:t>2.82</w:t>
            </w:r>
          </w:p>
        </w:tc>
        <w:tc>
          <w:tcPr>
            <w:tcW w:w="709" w:type="dxa"/>
          </w:tcPr>
          <w:p w14:paraId="398959A1" w14:textId="6CAA4C13" w:rsidR="008B4A84" w:rsidRPr="00452801" w:rsidRDefault="00692E28" w:rsidP="008B4A84">
            <w:pPr>
              <w:spacing w:after="0" w:line="240" w:lineRule="auto"/>
              <w:jc w:val="right"/>
              <w:rPr>
                <w:rFonts w:ascii="Angsana New" w:eastAsia="Cordia New" w:hAnsi="Angsana New" w:cs="Angsana New"/>
                <w:sz w:val="28"/>
                <w:cs/>
                <w:lang w:val="en-GB"/>
              </w:rPr>
            </w:pPr>
            <w:r w:rsidRPr="00452801">
              <w:rPr>
                <w:rFonts w:ascii="Angsana New" w:eastAsia="Cordia New" w:hAnsi="Angsana New" w:cs="Angsana New"/>
                <w:sz w:val="28"/>
                <w:lang w:val="en-GB"/>
              </w:rPr>
              <w:t>1</w:t>
            </w:r>
            <w:r w:rsidR="008B4A84" w:rsidRPr="00452801">
              <w:rPr>
                <w:rFonts w:ascii="Angsana New" w:eastAsia="Cordia New" w:hAnsi="Angsana New" w:cs="Angsana New"/>
                <w:sz w:val="28"/>
                <w:cs/>
                <w:lang w:val="en-GB"/>
              </w:rPr>
              <w:t>.11</w:t>
            </w:r>
          </w:p>
          <w:p w14:paraId="65405877" w14:textId="0B47F1DA" w:rsidR="008B4A84" w:rsidRPr="00452801" w:rsidRDefault="00692E28" w:rsidP="00692E28">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lang w:val="en-GB"/>
              </w:rPr>
              <w:t>0.11</w:t>
            </w:r>
          </w:p>
        </w:tc>
      </w:tr>
      <w:tr w:rsidR="00452801" w:rsidRPr="00452801" w14:paraId="47BE1B8E" w14:textId="77777777" w:rsidTr="00F616AF">
        <w:trPr>
          <w:cantSplit/>
        </w:trPr>
        <w:tc>
          <w:tcPr>
            <w:tcW w:w="2410" w:type="dxa"/>
          </w:tcPr>
          <w:p w14:paraId="311E507D" w14:textId="5D231661" w:rsidR="008B4A84" w:rsidRPr="00452801" w:rsidRDefault="008B4A84" w:rsidP="008B4A84">
            <w:pPr>
              <w:spacing w:after="0" w:line="240" w:lineRule="auto"/>
              <w:jc w:val="both"/>
              <w:rPr>
                <w:rFonts w:ascii="Angsana New" w:eastAsia="Cordia New" w:hAnsi="Angsana New" w:cs="Angsana New"/>
                <w:sz w:val="28"/>
              </w:rPr>
            </w:pPr>
            <w:r w:rsidRPr="00452801">
              <w:rPr>
                <w:rFonts w:ascii="Angsana New" w:eastAsia="Cordia New" w:hAnsi="Angsana New" w:cs="Angsana New"/>
                <w:sz w:val="28"/>
                <w:cs/>
              </w:rPr>
              <w:t>รายได้จากธุรกิจสนามกอล์ฟ</w:t>
            </w:r>
          </w:p>
        </w:tc>
        <w:tc>
          <w:tcPr>
            <w:tcW w:w="1276" w:type="dxa"/>
          </w:tcPr>
          <w:p w14:paraId="7302A10D" w14:textId="77777777" w:rsidR="008B4A84" w:rsidRPr="00452801" w:rsidRDefault="008B4A84" w:rsidP="008B4A84">
            <w:pPr>
              <w:spacing w:after="0" w:line="240" w:lineRule="auto"/>
              <w:jc w:val="center"/>
              <w:rPr>
                <w:rFonts w:ascii="Angsana New" w:eastAsia="Cordia New" w:hAnsi="Angsana New" w:cs="Angsana New"/>
                <w:sz w:val="28"/>
              </w:rPr>
            </w:pPr>
            <w:r w:rsidRPr="00452801">
              <w:rPr>
                <w:rFonts w:ascii="Angsana New" w:eastAsia="Cordia New" w:hAnsi="Angsana New" w:cs="Angsana New"/>
                <w:sz w:val="28"/>
              </w:rPr>
              <w:t>ESR</w:t>
            </w:r>
          </w:p>
        </w:tc>
        <w:tc>
          <w:tcPr>
            <w:tcW w:w="850" w:type="dxa"/>
          </w:tcPr>
          <w:p w14:paraId="46E9612A" w14:textId="77777777" w:rsidR="008B4A84" w:rsidRPr="00452801" w:rsidRDefault="008B4A84" w:rsidP="008B4A84">
            <w:pPr>
              <w:spacing w:after="0" w:line="240" w:lineRule="auto"/>
              <w:jc w:val="right"/>
              <w:rPr>
                <w:rFonts w:ascii="Angsana New" w:eastAsia="Cordia New" w:hAnsi="Angsana New" w:cs="Angsana New"/>
                <w:sz w:val="28"/>
              </w:rPr>
            </w:pPr>
            <w:r w:rsidRPr="00452801">
              <w:rPr>
                <w:rFonts w:ascii="Angsana New" w:eastAsia="Cordia New" w:hAnsi="Angsana New" w:cs="Angsana New"/>
                <w:sz w:val="28"/>
              </w:rPr>
              <w:t>81</w:t>
            </w:r>
            <w:r w:rsidRPr="00452801">
              <w:rPr>
                <w:rFonts w:ascii="Angsana New" w:eastAsia="Cordia New" w:hAnsi="Angsana New" w:cs="Angsana New"/>
                <w:sz w:val="28"/>
                <w:cs/>
              </w:rPr>
              <w:t>.</w:t>
            </w:r>
            <w:r w:rsidRPr="00452801">
              <w:rPr>
                <w:rFonts w:ascii="Angsana New" w:eastAsia="Cordia New" w:hAnsi="Angsana New" w:cs="Angsana New"/>
                <w:sz w:val="28"/>
              </w:rPr>
              <w:t>30</w:t>
            </w:r>
          </w:p>
        </w:tc>
        <w:tc>
          <w:tcPr>
            <w:tcW w:w="992" w:type="dxa"/>
          </w:tcPr>
          <w:p w14:paraId="02416267" w14:textId="2C0C157A" w:rsidR="008B4A84" w:rsidRPr="00452801" w:rsidRDefault="008B4A84" w:rsidP="008B4A84">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cs/>
                <w:lang w:val="en-GB"/>
              </w:rPr>
              <w:t>5</w:t>
            </w:r>
            <w:r w:rsidR="00692E28" w:rsidRPr="00452801">
              <w:rPr>
                <w:rFonts w:ascii="Angsana New" w:eastAsia="Cordia New" w:hAnsi="Angsana New" w:cs="Angsana New"/>
                <w:sz w:val="28"/>
                <w:lang w:val="en-GB"/>
              </w:rPr>
              <w:t>5</w:t>
            </w:r>
            <w:r w:rsidRPr="00452801">
              <w:rPr>
                <w:rFonts w:ascii="Angsana New" w:eastAsia="Cordia New" w:hAnsi="Angsana New" w:cs="Angsana New"/>
                <w:sz w:val="28"/>
                <w:cs/>
                <w:lang w:val="en-GB"/>
              </w:rPr>
              <w:t>.</w:t>
            </w:r>
            <w:r w:rsidR="00D0306C" w:rsidRPr="00452801">
              <w:rPr>
                <w:rFonts w:ascii="Angsana New" w:eastAsia="Cordia New" w:hAnsi="Angsana New" w:cs="Angsana New"/>
                <w:sz w:val="28"/>
                <w:lang w:val="en-GB"/>
              </w:rPr>
              <w:t>51</w:t>
            </w:r>
          </w:p>
        </w:tc>
        <w:tc>
          <w:tcPr>
            <w:tcW w:w="709" w:type="dxa"/>
          </w:tcPr>
          <w:p w14:paraId="2168AA3D" w14:textId="2FF16221" w:rsidR="008B4A84" w:rsidRPr="00452801" w:rsidRDefault="00692E28" w:rsidP="008B4A84">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lang w:val="en-GB"/>
              </w:rPr>
              <w:t>3.96</w:t>
            </w:r>
          </w:p>
        </w:tc>
        <w:tc>
          <w:tcPr>
            <w:tcW w:w="1134" w:type="dxa"/>
          </w:tcPr>
          <w:p w14:paraId="4757AF11" w14:textId="0DC41C58" w:rsidR="008B4A84" w:rsidRPr="00452801" w:rsidRDefault="00692E28" w:rsidP="008B4A84">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lang w:val="en-GB"/>
              </w:rPr>
              <w:t>51.2</w:t>
            </w:r>
            <w:r w:rsidR="00F01E2E" w:rsidRPr="00452801">
              <w:rPr>
                <w:rFonts w:ascii="Angsana New" w:eastAsia="Cordia New" w:hAnsi="Angsana New" w:cs="Angsana New"/>
                <w:sz w:val="28"/>
                <w:lang w:val="en-GB"/>
              </w:rPr>
              <w:t>0</w:t>
            </w:r>
          </w:p>
        </w:tc>
        <w:tc>
          <w:tcPr>
            <w:tcW w:w="709" w:type="dxa"/>
          </w:tcPr>
          <w:p w14:paraId="09E405E8" w14:textId="171200CC" w:rsidR="008B4A84" w:rsidRPr="00452801" w:rsidRDefault="00692E28" w:rsidP="008B4A84">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lang w:val="en-GB"/>
              </w:rPr>
              <w:t>2.98</w:t>
            </w:r>
          </w:p>
        </w:tc>
        <w:tc>
          <w:tcPr>
            <w:tcW w:w="992" w:type="dxa"/>
          </w:tcPr>
          <w:p w14:paraId="0BC349E2" w14:textId="43E45EFE" w:rsidR="008B4A84" w:rsidRPr="00452801" w:rsidRDefault="00692E28" w:rsidP="008B4A84">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lang w:val="en-GB"/>
              </w:rPr>
              <w:t>48.50</w:t>
            </w:r>
          </w:p>
        </w:tc>
        <w:tc>
          <w:tcPr>
            <w:tcW w:w="709" w:type="dxa"/>
          </w:tcPr>
          <w:p w14:paraId="5DF62A35" w14:textId="699C9E7A" w:rsidR="008B4A84" w:rsidRPr="00452801" w:rsidRDefault="00692E28" w:rsidP="008B4A84">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lang w:val="en-GB"/>
              </w:rPr>
              <w:t>1.85</w:t>
            </w:r>
          </w:p>
        </w:tc>
      </w:tr>
      <w:tr w:rsidR="00452801" w:rsidRPr="00452801" w14:paraId="32932C46" w14:textId="77777777" w:rsidTr="00F616AF">
        <w:trPr>
          <w:cantSplit/>
        </w:trPr>
        <w:tc>
          <w:tcPr>
            <w:tcW w:w="2410" w:type="dxa"/>
          </w:tcPr>
          <w:p w14:paraId="6333EA6E" w14:textId="77777777" w:rsidR="008B4A84" w:rsidRPr="00452801" w:rsidRDefault="008B4A84" w:rsidP="008B4A84">
            <w:pPr>
              <w:spacing w:after="0" w:line="240" w:lineRule="auto"/>
              <w:rPr>
                <w:rFonts w:ascii="Angsana New" w:eastAsia="Cordia New" w:hAnsi="Angsana New" w:cs="Angsana New"/>
                <w:sz w:val="28"/>
                <w:cs/>
              </w:rPr>
            </w:pPr>
            <w:r w:rsidRPr="00452801">
              <w:rPr>
                <w:rFonts w:ascii="Angsana New" w:eastAsia="Cordia New" w:hAnsi="Angsana New" w:cs="Angsana New"/>
                <w:sz w:val="28"/>
                <w:cs/>
              </w:rPr>
              <w:t xml:space="preserve">รายได้อื่น ๆ </w:t>
            </w:r>
          </w:p>
        </w:tc>
        <w:tc>
          <w:tcPr>
            <w:tcW w:w="1276" w:type="dxa"/>
          </w:tcPr>
          <w:p w14:paraId="59B5619D" w14:textId="727E8A88" w:rsidR="008B4A84" w:rsidRPr="00452801" w:rsidRDefault="008B4A84" w:rsidP="008B4A84">
            <w:pPr>
              <w:spacing w:after="0" w:line="240" w:lineRule="auto"/>
              <w:jc w:val="center"/>
              <w:rPr>
                <w:rFonts w:ascii="Angsana New" w:eastAsia="Cordia New" w:hAnsi="Angsana New" w:cs="Angsana New"/>
                <w:sz w:val="28"/>
              </w:rPr>
            </w:pPr>
            <w:r w:rsidRPr="00452801">
              <w:rPr>
                <w:rFonts w:ascii="Angsana New" w:eastAsia="Cordia New" w:hAnsi="Angsana New" w:cs="Angsana New"/>
                <w:sz w:val="28"/>
              </w:rPr>
              <w:t>ESTAR</w:t>
            </w:r>
            <w:r w:rsidRPr="00452801">
              <w:rPr>
                <w:rFonts w:ascii="Angsana New" w:eastAsia="Cordia New" w:hAnsi="Angsana New" w:cs="Angsana New"/>
                <w:sz w:val="28"/>
                <w:cs/>
              </w:rPr>
              <w:t xml:space="preserve"> </w:t>
            </w:r>
            <w:r w:rsidRPr="00452801">
              <w:rPr>
                <w:rFonts w:ascii="Angsana New" w:eastAsia="Cordia New" w:hAnsi="Angsana New" w:cs="Angsana New"/>
                <w:sz w:val="28"/>
              </w:rPr>
              <w:t xml:space="preserve">ESR </w:t>
            </w:r>
          </w:p>
        </w:tc>
        <w:tc>
          <w:tcPr>
            <w:tcW w:w="850" w:type="dxa"/>
          </w:tcPr>
          <w:p w14:paraId="1E6EB435" w14:textId="77777777" w:rsidR="008B4A84" w:rsidRPr="00452801" w:rsidRDefault="008B4A84" w:rsidP="008B4A84">
            <w:pPr>
              <w:spacing w:after="0" w:line="240" w:lineRule="auto"/>
              <w:ind w:left="-57"/>
              <w:jc w:val="both"/>
              <w:rPr>
                <w:rFonts w:ascii="Angsana New" w:eastAsia="Cordia New" w:hAnsi="Angsana New" w:cs="Angsana New"/>
                <w:sz w:val="28"/>
              </w:rPr>
            </w:pPr>
          </w:p>
        </w:tc>
        <w:tc>
          <w:tcPr>
            <w:tcW w:w="992" w:type="dxa"/>
          </w:tcPr>
          <w:p w14:paraId="18040583" w14:textId="3BD14297" w:rsidR="008B4A84" w:rsidRPr="00452801" w:rsidRDefault="00692E28" w:rsidP="008B4A84">
            <w:pPr>
              <w:spacing w:after="0" w:line="240" w:lineRule="auto"/>
              <w:ind w:left="-57"/>
              <w:jc w:val="right"/>
              <w:rPr>
                <w:rFonts w:ascii="Angsana New" w:eastAsia="Cordia New" w:hAnsi="Angsana New" w:cs="Angsana New"/>
                <w:sz w:val="28"/>
              </w:rPr>
            </w:pPr>
            <w:r w:rsidRPr="00452801">
              <w:rPr>
                <w:rFonts w:ascii="Angsana New" w:eastAsia="Cordia New" w:hAnsi="Angsana New" w:cs="Angsana New"/>
                <w:sz w:val="28"/>
              </w:rPr>
              <w:t>27.</w:t>
            </w:r>
            <w:r w:rsidR="00D0306C" w:rsidRPr="00452801">
              <w:rPr>
                <w:rFonts w:ascii="Angsana New" w:eastAsia="Cordia New" w:hAnsi="Angsana New" w:cs="Angsana New"/>
                <w:sz w:val="28"/>
              </w:rPr>
              <w:t>2</w:t>
            </w:r>
            <w:r w:rsidRPr="00452801">
              <w:rPr>
                <w:rFonts w:ascii="Angsana New" w:eastAsia="Cordia New" w:hAnsi="Angsana New" w:cs="Angsana New"/>
                <w:sz w:val="28"/>
              </w:rPr>
              <w:t>4</w:t>
            </w:r>
          </w:p>
        </w:tc>
        <w:tc>
          <w:tcPr>
            <w:tcW w:w="709" w:type="dxa"/>
          </w:tcPr>
          <w:p w14:paraId="6D54252A" w14:textId="0EAA2607" w:rsidR="008B4A84" w:rsidRPr="00452801" w:rsidRDefault="00692E28" w:rsidP="008B4A84">
            <w:pPr>
              <w:spacing w:after="0" w:line="240" w:lineRule="auto"/>
              <w:ind w:left="-57"/>
              <w:jc w:val="right"/>
              <w:rPr>
                <w:rFonts w:ascii="Angsana New" w:eastAsia="Cordia New" w:hAnsi="Angsana New" w:cs="Angsana New"/>
                <w:sz w:val="28"/>
              </w:rPr>
            </w:pPr>
            <w:r w:rsidRPr="00452801">
              <w:rPr>
                <w:rFonts w:ascii="Angsana New" w:eastAsia="Cordia New" w:hAnsi="Angsana New" w:cs="Angsana New"/>
                <w:sz w:val="28"/>
              </w:rPr>
              <w:t>1.9</w:t>
            </w:r>
            <w:r w:rsidR="00F01E2E" w:rsidRPr="00452801">
              <w:rPr>
                <w:rFonts w:ascii="Angsana New" w:eastAsia="Cordia New" w:hAnsi="Angsana New" w:cs="Angsana New"/>
                <w:sz w:val="28"/>
              </w:rPr>
              <w:t>5</w:t>
            </w:r>
          </w:p>
        </w:tc>
        <w:tc>
          <w:tcPr>
            <w:tcW w:w="1134" w:type="dxa"/>
          </w:tcPr>
          <w:p w14:paraId="5022AD66" w14:textId="2E05EF72" w:rsidR="008B4A84" w:rsidRPr="00452801" w:rsidRDefault="00692E28" w:rsidP="008B4A84">
            <w:pPr>
              <w:spacing w:after="0" w:line="240" w:lineRule="auto"/>
              <w:ind w:left="-57"/>
              <w:jc w:val="right"/>
              <w:rPr>
                <w:rFonts w:ascii="Angsana New" w:eastAsia="Cordia New" w:hAnsi="Angsana New" w:cs="Angsana New"/>
                <w:sz w:val="28"/>
              </w:rPr>
            </w:pPr>
            <w:r w:rsidRPr="00452801">
              <w:rPr>
                <w:rFonts w:ascii="Angsana New" w:eastAsia="Cordia New" w:hAnsi="Angsana New" w:cs="Angsana New"/>
                <w:sz w:val="28"/>
              </w:rPr>
              <w:t>13.74</w:t>
            </w:r>
          </w:p>
        </w:tc>
        <w:tc>
          <w:tcPr>
            <w:tcW w:w="709" w:type="dxa"/>
          </w:tcPr>
          <w:p w14:paraId="5D6306AF" w14:textId="36514A82" w:rsidR="008B4A84" w:rsidRPr="00452801" w:rsidRDefault="00692E28" w:rsidP="008B4A84">
            <w:pPr>
              <w:spacing w:after="0" w:line="240" w:lineRule="auto"/>
              <w:jc w:val="right"/>
              <w:rPr>
                <w:rFonts w:ascii="Angsana New" w:eastAsia="Cordia New" w:hAnsi="Angsana New" w:cs="Angsana New"/>
                <w:sz w:val="28"/>
                <w:lang w:val="en-GB"/>
              </w:rPr>
            </w:pPr>
            <w:r w:rsidRPr="00452801">
              <w:rPr>
                <w:rFonts w:ascii="Angsana New" w:eastAsia="Cordia New" w:hAnsi="Angsana New" w:cs="Angsana New"/>
                <w:sz w:val="28"/>
                <w:lang w:val="en-GB"/>
              </w:rPr>
              <w:t>0.80</w:t>
            </w:r>
          </w:p>
        </w:tc>
        <w:tc>
          <w:tcPr>
            <w:tcW w:w="992" w:type="dxa"/>
          </w:tcPr>
          <w:p w14:paraId="3B043F3E" w14:textId="63EB8AB6" w:rsidR="008B4A84" w:rsidRPr="00452801" w:rsidRDefault="008B4A84" w:rsidP="008B4A84">
            <w:pPr>
              <w:spacing w:after="0" w:line="240" w:lineRule="auto"/>
              <w:ind w:left="-57"/>
              <w:jc w:val="right"/>
              <w:rPr>
                <w:rFonts w:ascii="Angsana New" w:eastAsia="Cordia New" w:hAnsi="Angsana New" w:cs="Angsana New"/>
                <w:sz w:val="28"/>
              </w:rPr>
            </w:pPr>
            <w:r w:rsidRPr="00452801">
              <w:rPr>
                <w:rFonts w:ascii="Angsana New" w:eastAsia="Cordia New" w:hAnsi="Angsana New" w:cs="Angsana New"/>
                <w:sz w:val="28"/>
                <w:cs/>
              </w:rPr>
              <w:t>2</w:t>
            </w:r>
            <w:r w:rsidR="00692E28" w:rsidRPr="00452801">
              <w:rPr>
                <w:rFonts w:ascii="Angsana New" w:eastAsia="Cordia New" w:hAnsi="Angsana New" w:cs="Angsana New"/>
                <w:sz w:val="28"/>
              </w:rPr>
              <w:t>6.68</w:t>
            </w:r>
          </w:p>
        </w:tc>
        <w:tc>
          <w:tcPr>
            <w:tcW w:w="709" w:type="dxa"/>
          </w:tcPr>
          <w:p w14:paraId="2CFAF4EE" w14:textId="0900DAD4" w:rsidR="008B4A84" w:rsidRPr="00452801" w:rsidRDefault="008B4A84" w:rsidP="008B4A84">
            <w:pPr>
              <w:spacing w:after="0" w:line="240" w:lineRule="auto"/>
              <w:ind w:left="-57"/>
              <w:jc w:val="right"/>
              <w:rPr>
                <w:rFonts w:ascii="Angsana New" w:eastAsia="Cordia New" w:hAnsi="Angsana New" w:cs="Angsana New"/>
                <w:sz w:val="28"/>
              </w:rPr>
            </w:pPr>
            <w:r w:rsidRPr="00452801">
              <w:rPr>
                <w:rFonts w:ascii="Angsana New" w:eastAsia="Cordia New" w:hAnsi="Angsana New" w:cs="Angsana New"/>
                <w:sz w:val="28"/>
                <w:cs/>
                <w:lang w:val="en-GB"/>
              </w:rPr>
              <w:t>1.</w:t>
            </w:r>
            <w:r w:rsidR="00692E28" w:rsidRPr="00452801">
              <w:rPr>
                <w:rFonts w:ascii="Angsana New" w:eastAsia="Cordia New" w:hAnsi="Angsana New" w:cs="Angsana New"/>
                <w:sz w:val="28"/>
                <w:lang w:val="en-GB"/>
              </w:rPr>
              <w:t>02</w:t>
            </w:r>
          </w:p>
        </w:tc>
      </w:tr>
      <w:tr w:rsidR="00452801" w:rsidRPr="00452801" w14:paraId="4EE2A081" w14:textId="77777777" w:rsidTr="00F616AF">
        <w:trPr>
          <w:cantSplit/>
        </w:trPr>
        <w:tc>
          <w:tcPr>
            <w:tcW w:w="2410" w:type="dxa"/>
          </w:tcPr>
          <w:p w14:paraId="53163CCA" w14:textId="77777777" w:rsidR="008B4A84" w:rsidRPr="00452801" w:rsidRDefault="008B4A84" w:rsidP="008B4A84">
            <w:pPr>
              <w:spacing w:after="0" w:line="240" w:lineRule="auto"/>
              <w:jc w:val="center"/>
              <w:rPr>
                <w:rFonts w:ascii="Angsana New" w:eastAsia="Cordia New" w:hAnsi="Angsana New" w:cs="Angsana New"/>
                <w:b/>
                <w:bCs/>
                <w:sz w:val="28"/>
              </w:rPr>
            </w:pPr>
            <w:r w:rsidRPr="00452801">
              <w:rPr>
                <w:rFonts w:ascii="Angsana New" w:eastAsia="Cordia New" w:hAnsi="Angsana New" w:cs="Angsana New"/>
                <w:b/>
                <w:bCs/>
                <w:sz w:val="28"/>
                <w:cs/>
              </w:rPr>
              <w:t>รวม</w:t>
            </w:r>
          </w:p>
        </w:tc>
        <w:tc>
          <w:tcPr>
            <w:tcW w:w="1276" w:type="dxa"/>
          </w:tcPr>
          <w:p w14:paraId="1726F68A" w14:textId="77777777" w:rsidR="008B4A84" w:rsidRPr="00452801" w:rsidRDefault="008B4A84" w:rsidP="008B4A84">
            <w:pPr>
              <w:spacing w:after="0" w:line="240" w:lineRule="auto"/>
              <w:jc w:val="both"/>
              <w:rPr>
                <w:rFonts w:ascii="Angsana New" w:eastAsia="Cordia New" w:hAnsi="Angsana New" w:cs="Angsana New"/>
                <w:b/>
                <w:bCs/>
                <w:sz w:val="28"/>
              </w:rPr>
            </w:pPr>
          </w:p>
        </w:tc>
        <w:tc>
          <w:tcPr>
            <w:tcW w:w="850" w:type="dxa"/>
          </w:tcPr>
          <w:p w14:paraId="4CCCC7DA" w14:textId="77777777" w:rsidR="008B4A84" w:rsidRPr="00452801" w:rsidRDefault="008B4A84" w:rsidP="008B4A84">
            <w:pPr>
              <w:spacing w:after="0" w:line="240" w:lineRule="auto"/>
              <w:ind w:left="-57"/>
              <w:jc w:val="right"/>
              <w:rPr>
                <w:rFonts w:ascii="Angsana New" w:eastAsia="Cordia New" w:hAnsi="Angsana New" w:cs="Angsana New"/>
                <w:b/>
                <w:bCs/>
                <w:sz w:val="28"/>
              </w:rPr>
            </w:pPr>
          </w:p>
        </w:tc>
        <w:tc>
          <w:tcPr>
            <w:tcW w:w="992" w:type="dxa"/>
          </w:tcPr>
          <w:p w14:paraId="671BC71E" w14:textId="1A2FDE75" w:rsidR="008B4A84" w:rsidRPr="00452801" w:rsidRDefault="008B4A84" w:rsidP="008B4A84">
            <w:pPr>
              <w:spacing w:after="0" w:line="240" w:lineRule="auto"/>
              <w:ind w:left="-57"/>
              <w:jc w:val="right"/>
              <w:rPr>
                <w:rFonts w:ascii="Angsana New" w:eastAsia="Cordia New" w:hAnsi="Angsana New" w:cs="Angsana New"/>
                <w:b/>
                <w:bCs/>
                <w:sz w:val="28"/>
              </w:rPr>
            </w:pPr>
            <w:r w:rsidRPr="00452801">
              <w:rPr>
                <w:rFonts w:ascii="Angsana New" w:eastAsia="Cordia New" w:hAnsi="Angsana New" w:cs="Angsana New"/>
                <w:b/>
                <w:bCs/>
                <w:sz w:val="28"/>
              </w:rPr>
              <w:t>1,</w:t>
            </w:r>
            <w:r w:rsidR="00692E28" w:rsidRPr="00452801">
              <w:rPr>
                <w:rFonts w:ascii="Angsana New" w:eastAsia="Cordia New" w:hAnsi="Angsana New" w:cs="Angsana New"/>
                <w:b/>
                <w:bCs/>
                <w:sz w:val="28"/>
              </w:rPr>
              <w:t>400.</w:t>
            </w:r>
            <w:r w:rsidR="00F01E2E" w:rsidRPr="00452801">
              <w:rPr>
                <w:rFonts w:ascii="Angsana New" w:eastAsia="Cordia New" w:hAnsi="Angsana New" w:cs="Angsana New"/>
                <w:b/>
                <w:bCs/>
                <w:sz w:val="28"/>
              </w:rPr>
              <w:t>20</w:t>
            </w:r>
          </w:p>
        </w:tc>
        <w:tc>
          <w:tcPr>
            <w:tcW w:w="709" w:type="dxa"/>
          </w:tcPr>
          <w:p w14:paraId="2FB2AA55" w14:textId="77777777" w:rsidR="008B4A84" w:rsidRPr="00452801" w:rsidRDefault="008B4A84" w:rsidP="008B4A84">
            <w:pPr>
              <w:spacing w:after="0" w:line="240" w:lineRule="auto"/>
              <w:ind w:left="-57"/>
              <w:jc w:val="right"/>
              <w:rPr>
                <w:rFonts w:ascii="Angsana New" w:eastAsia="Cordia New" w:hAnsi="Angsana New" w:cs="Angsana New"/>
                <w:b/>
                <w:bCs/>
                <w:sz w:val="28"/>
              </w:rPr>
            </w:pPr>
            <w:r w:rsidRPr="00452801">
              <w:rPr>
                <w:rFonts w:ascii="Angsana New" w:eastAsia="Cordia New" w:hAnsi="Angsana New" w:cs="Angsana New"/>
                <w:b/>
                <w:bCs/>
                <w:sz w:val="28"/>
              </w:rPr>
              <w:t>100</w:t>
            </w:r>
            <w:r w:rsidRPr="00452801">
              <w:rPr>
                <w:rFonts w:ascii="Angsana New" w:eastAsia="Cordia New" w:hAnsi="Angsana New" w:cs="Angsana New"/>
                <w:b/>
                <w:bCs/>
                <w:sz w:val="28"/>
                <w:cs/>
              </w:rPr>
              <w:t>.</w:t>
            </w:r>
            <w:r w:rsidRPr="00452801">
              <w:rPr>
                <w:rFonts w:ascii="Angsana New" w:eastAsia="Cordia New" w:hAnsi="Angsana New" w:cs="Angsana New"/>
                <w:b/>
                <w:bCs/>
                <w:sz w:val="28"/>
              </w:rPr>
              <w:t>00</w:t>
            </w:r>
          </w:p>
        </w:tc>
        <w:tc>
          <w:tcPr>
            <w:tcW w:w="1134" w:type="dxa"/>
          </w:tcPr>
          <w:p w14:paraId="743D4FF3" w14:textId="7D032DFA" w:rsidR="008B4A84" w:rsidRPr="00452801" w:rsidRDefault="00692E28" w:rsidP="008B4A84">
            <w:pPr>
              <w:spacing w:after="0" w:line="240" w:lineRule="auto"/>
              <w:ind w:left="-57"/>
              <w:jc w:val="right"/>
              <w:rPr>
                <w:rFonts w:ascii="Angsana New" w:eastAsia="Cordia New" w:hAnsi="Angsana New" w:cs="Angsana New"/>
                <w:b/>
                <w:bCs/>
                <w:sz w:val="28"/>
              </w:rPr>
            </w:pPr>
            <w:r w:rsidRPr="00452801">
              <w:rPr>
                <w:rFonts w:ascii="Angsana New" w:eastAsia="Cordia New" w:hAnsi="Angsana New" w:cs="Angsana New"/>
                <w:b/>
                <w:bCs/>
                <w:sz w:val="28"/>
              </w:rPr>
              <w:t>1</w:t>
            </w:r>
            <w:r w:rsidR="008B4A84" w:rsidRPr="00452801">
              <w:rPr>
                <w:rFonts w:ascii="Angsana New" w:eastAsia="Cordia New" w:hAnsi="Angsana New" w:cs="Angsana New"/>
                <w:b/>
                <w:bCs/>
                <w:sz w:val="28"/>
              </w:rPr>
              <w:t>,</w:t>
            </w:r>
            <w:r w:rsidRPr="00452801">
              <w:rPr>
                <w:rFonts w:ascii="Angsana New" w:eastAsia="Cordia New" w:hAnsi="Angsana New" w:cs="Angsana New"/>
                <w:b/>
                <w:bCs/>
                <w:sz w:val="28"/>
              </w:rPr>
              <w:t>719.4</w:t>
            </w:r>
            <w:r w:rsidR="00F01E2E" w:rsidRPr="00452801">
              <w:rPr>
                <w:rFonts w:ascii="Angsana New" w:eastAsia="Cordia New" w:hAnsi="Angsana New" w:cs="Angsana New"/>
                <w:b/>
                <w:bCs/>
                <w:sz w:val="28"/>
              </w:rPr>
              <w:t>4</w:t>
            </w:r>
          </w:p>
        </w:tc>
        <w:tc>
          <w:tcPr>
            <w:tcW w:w="709" w:type="dxa"/>
          </w:tcPr>
          <w:p w14:paraId="6F310BA5" w14:textId="77777777" w:rsidR="008B4A84" w:rsidRPr="00452801" w:rsidRDefault="008B4A84" w:rsidP="008B4A84">
            <w:pPr>
              <w:spacing w:after="0" w:line="240" w:lineRule="auto"/>
              <w:ind w:left="-57"/>
              <w:jc w:val="right"/>
              <w:rPr>
                <w:rFonts w:ascii="Angsana New" w:eastAsia="Cordia New" w:hAnsi="Angsana New" w:cs="Angsana New"/>
                <w:b/>
                <w:bCs/>
                <w:sz w:val="28"/>
              </w:rPr>
            </w:pPr>
            <w:r w:rsidRPr="00452801">
              <w:rPr>
                <w:rFonts w:ascii="Angsana New" w:eastAsia="Cordia New" w:hAnsi="Angsana New" w:cs="Angsana New"/>
                <w:b/>
                <w:bCs/>
                <w:sz w:val="28"/>
              </w:rPr>
              <w:t>100</w:t>
            </w:r>
            <w:r w:rsidRPr="00452801">
              <w:rPr>
                <w:rFonts w:ascii="Angsana New" w:eastAsia="Cordia New" w:hAnsi="Angsana New" w:cs="Angsana New"/>
                <w:b/>
                <w:bCs/>
                <w:sz w:val="28"/>
                <w:cs/>
              </w:rPr>
              <w:t>.</w:t>
            </w:r>
            <w:r w:rsidRPr="00452801">
              <w:rPr>
                <w:rFonts w:ascii="Angsana New" w:eastAsia="Cordia New" w:hAnsi="Angsana New" w:cs="Angsana New"/>
                <w:b/>
                <w:bCs/>
                <w:sz w:val="28"/>
              </w:rPr>
              <w:t>00</w:t>
            </w:r>
          </w:p>
        </w:tc>
        <w:tc>
          <w:tcPr>
            <w:tcW w:w="992" w:type="dxa"/>
          </w:tcPr>
          <w:p w14:paraId="4798A836" w14:textId="70AAB600" w:rsidR="008B4A84" w:rsidRPr="00452801" w:rsidRDefault="00692E28" w:rsidP="008B4A84">
            <w:pPr>
              <w:spacing w:after="0" w:line="240" w:lineRule="auto"/>
              <w:ind w:left="-57"/>
              <w:jc w:val="right"/>
              <w:rPr>
                <w:rFonts w:ascii="Angsana New" w:eastAsia="Cordia New" w:hAnsi="Angsana New" w:cs="Angsana New"/>
                <w:b/>
                <w:bCs/>
                <w:sz w:val="28"/>
              </w:rPr>
            </w:pPr>
            <w:r w:rsidRPr="00452801">
              <w:rPr>
                <w:rFonts w:ascii="Angsana New" w:eastAsia="Cordia New" w:hAnsi="Angsana New" w:cs="Angsana New"/>
                <w:b/>
                <w:bCs/>
                <w:sz w:val="28"/>
              </w:rPr>
              <w:t>2</w:t>
            </w:r>
            <w:r w:rsidR="008B4A84" w:rsidRPr="00452801">
              <w:rPr>
                <w:rFonts w:ascii="Angsana New" w:eastAsia="Cordia New" w:hAnsi="Angsana New" w:cs="Angsana New"/>
                <w:b/>
                <w:bCs/>
                <w:sz w:val="28"/>
              </w:rPr>
              <w:t>,</w:t>
            </w:r>
            <w:r w:rsidRPr="00452801">
              <w:rPr>
                <w:rFonts w:ascii="Angsana New" w:eastAsia="Cordia New" w:hAnsi="Angsana New" w:cs="Angsana New"/>
                <w:b/>
                <w:bCs/>
                <w:sz w:val="28"/>
              </w:rPr>
              <w:t>623.29</w:t>
            </w:r>
          </w:p>
        </w:tc>
        <w:tc>
          <w:tcPr>
            <w:tcW w:w="709" w:type="dxa"/>
          </w:tcPr>
          <w:p w14:paraId="4679EF6A" w14:textId="77777777" w:rsidR="008B4A84" w:rsidRPr="00452801" w:rsidRDefault="008B4A84" w:rsidP="008B4A84">
            <w:pPr>
              <w:spacing w:after="0" w:line="240" w:lineRule="auto"/>
              <w:ind w:left="-57"/>
              <w:jc w:val="right"/>
              <w:rPr>
                <w:rFonts w:ascii="Angsana New" w:eastAsia="Cordia New" w:hAnsi="Angsana New" w:cs="Angsana New"/>
                <w:b/>
                <w:bCs/>
                <w:sz w:val="28"/>
              </w:rPr>
            </w:pPr>
            <w:r w:rsidRPr="00452801">
              <w:rPr>
                <w:rFonts w:ascii="Angsana New" w:eastAsia="Cordia New" w:hAnsi="Angsana New" w:cs="Angsana New"/>
                <w:b/>
                <w:bCs/>
                <w:sz w:val="28"/>
              </w:rPr>
              <w:t>100</w:t>
            </w:r>
            <w:r w:rsidRPr="00452801">
              <w:rPr>
                <w:rFonts w:ascii="Angsana New" w:eastAsia="Cordia New" w:hAnsi="Angsana New" w:cs="Angsana New"/>
                <w:b/>
                <w:bCs/>
                <w:sz w:val="28"/>
                <w:cs/>
              </w:rPr>
              <w:t>.</w:t>
            </w:r>
            <w:r w:rsidRPr="00452801">
              <w:rPr>
                <w:rFonts w:ascii="Angsana New" w:eastAsia="Cordia New" w:hAnsi="Angsana New" w:cs="Angsana New"/>
                <w:b/>
                <w:bCs/>
                <w:sz w:val="28"/>
              </w:rPr>
              <w:t>00</w:t>
            </w:r>
          </w:p>
        </w:tc>
      </w:tr>
    </w:tbl>
    <w:p w14:paraId="36967FA4" w14:textId="77777777" w:rsidR="00F44D5B" w:rsidRPr="007F5710" w:rsidRDefault="00F44D5B" w:rsidP="00F44D5B">
      <w:pPr>
        <w:tabs>
          <w:tab w:val="left" w:pos="2835"/>
        </w:tabs>
        <w:spacing w:after="0" w:line="240" w:lineRule="auto"/>
        <w:ind w:right="-947" w:hanging="1"/>
        <w:jc w:val="both"/>
        <w:rPr>
          <w:rFonts w:ascii="Cordia New" w:eastAsia="Cordia New" w:hAnsi="Cordia New"/>
          <w:sz w:val="20"/>
          <w:szCs w:val="20"/>
        </w:rPr>
      </w:pPr>
    </w:p>
    <w:p w14:paraId="02E5D624" w14:textId="555EF2D4" w:rsidR="00F44D5B" w:rsidRPr="007F5710" w:rsidRDefault="00F44D5B" w:rsidP="00F44D5B">
      <w:pPr>
        <w:tabs>
          <w:tab w:val="left" w:pos="2835"/>
        </w:tabs>
        <w:spacing w:after="0" w:line="240" w:lineRule="auto"/>
        <w:ind w:right="-947" w:hanging="1"/>
        <w:jc w:val="both"/>
        <w:rPr>
          <w:rFonts w:ascii="Cordia New" w:eastAsia="Cordia New" w:hAnsi="Cordia New"/>
          <w:sz w:val="24"/>
          <w:szCs w:val="24"/>
        </w:rPr>
      </w:pPr>
      <w:r w:rsidRPr="007F5710">
        <w:rPr>
          <w:rFonts w:ascii="Cordia New" w:eastAsia="Cordia New" w:hAnsi="Cordia New"/>
          <w:sz w:val="24"/>
          <w:szCs w:val="24"/>
        </w:rPr>
        <w:tab/>
        <w:t>ESTAR</w:t>
      </w:r>
      <w:r w:rsidRPr="007F5710">
        <w:rPr>
          <w:rFonts w:ascii="Cordia New" w:eastAsia="Cordia New" w:hAnsi="Cordia New"/>
          <w:sz w:val="24"/>
          <w:szCs w:val="24"/>
          <w:cs/>
        </w:rPr>
        <w:t xml:space="preserve">        = บริษัท อีสเทอร์น สตาร์ เรียล เอสเตท จำกัด (มหาชน)</w:t>
      </w:r>
    </w:p>
    <w:p w14:paraId="4654E085" w14:textId="77777777" w:rsidR="00F44D5B" w:rsidRPr="007F5710" w:rsidRDefault="00F44D5B" w:rsidP="00F44D5B">
      <w:pPr>
        <w:spacing w:after="0" w:line="240" w:lineRule="auto"/>
        <w:ind w:right="-947" w:hanging="1"/>
        <w:jc w:val="both"/>
        <w:rPr>
          <w:rFonts w:ascii="Cordia New" w:eastAsia="Cordia New" w:hAnsi="Cordia New"/>
          <w:sz w:val="24"/>
          <w:szCs w:val="24"/>
        </w:rPr>
      </w:pPr>
      <w:r w:rsidRPr="007F5710">
        <w:rPr>
          <w:rFonts w:ascii="Cordia New" w:eastAsia="Cordia New" w:hAnsi="Cordia New"/>
          <w:sz w:val="24"/>
          <w:szCs w:val="24"/>
        </w:rPr>
        <w:t>ESR</w:t>
      </w:r>
      <w:r w:rsidRPr="007F5710">
        <w:rPr>
          <w:rFonts w:ascii="Cordia New" w:eastAsia="Cordia New" w:hAnsi="Cordia New"/>
          <w:sz w:val="24"/>
          <w:szCs w:val="24"/>
          <w:cs/>
        </w:rPr>
        <w:t xml:space="preserve">    </w:t>
      </w:r>
      <w:r w:rsidRPr="007F5710">
        <w:rPr>
          <w:rFonts w:ascii="Cordia New" w:eastAsia="Cordia New" w:hAnsi="Cordia New"/>
          <w:sz w:val="24"/>
          <w:szCs w:val="24"/>
        </w:rPr>
        <w:t xml:space="preserve">     </w:t>
      </w:r>
      <w:r w:rsidRPr="007F5710">
        <w:rPr>
          <w:rFonts w:ascii="Cordia New" w:eastAsia="Cordia New" w:hAnsi="Cordia New"/>
          <w:sz w:val="24"/>
          <w:szCs w:val="24"/>
          <w:cs/>
        </w:rPr>
        <w:t xml:space="preserve">    = บริษัท อีสเทอร์น สตาร์ รีสอร์ท จำกัด</w:t>
      </w:r>
    </w:p>
    <w:p w14:paraId="4136260F" w14:textId="77777777" w:rsidR="00F44D5B" w:rsidRPr="007F5710" w:rsidRDefault="00F44D5B" w:rsidP="00F44D5B">
      <w:pPr>
        <w:spacing w:after="0" w:line="240" w:lineRule="auto"/>
        <w:ind w:right="-419" w:hanging="1"/>
        <w:jc w:val="both"/>
        <w:rPr>
          <w:rFonts w:ascii="Cordia New" w:eastAsia="Cordia New" w:hAnsi="Cordia New"/>
          <w:sz w:val="24"/>
          <w:szCs w:val="24"/>
        </w:rPr>
      </w:pPr>
      <w:r w:rsidRPr="007F5710">
        <w:rPr>
          <w:rFonts w:ascii="Cordia New" w:eastAsia="Cordia New" w:hAnsi="Cordia New"/>
          <w:sz w:val="24"/>
          <w:szCs w:val="24"/>
        </w:rPr>
        <w:t>SEASTAR</w:t>
      </w:r>
      <w:r w:rsidRPr="007F5710">
        <w:rPr>
          <w:rFonts w:ascii="Cordia New" w:eastAsia="Cordia New" w:hAnsi="Cordia New"/>
          <w:sz w:val="24"/>
          <w:szCs w:val="24"/>
          <w:cs/>
        </w:rPr>
        <w:t xml:space="preserve">  </w:t>
      </w:r>
      <w:r w:rsidRPr="007F5710">
        <w:rPr>
          <w:rFonts w:ascii="Cordia New" w:eastAsia="Cordia New" w:hAnsi="Cordia New" w:hint="cs"/>
          <w:sz w:val="24"/>
          <w:szCs w:val="24"/>
          <w:cs/>
        </w:rPr>
        <w:t xml:space="preserve"> </w:t>
      </w:r>
      <w:r w:rsidRPr="007F5710">
        <w:rPr>
          <w:rFonts w:ascii="Cordia New" w:eastAsia="Cordia New" w:hAnsi="Cordia New"/>
          <w:sz w:val="24"/>
          <w:szCs w:val="24"/>
          <w:cs/>
        </w:rPr>
        <w:t xml:space="preserve"> = บริษัท ซีสตาร์ พร็อพเพอร์ตี้ส์ จำกัด</w:t>
      </w:r>
    </w:p>
    <w:p w14:paraId="1E6B0DCB" w14:textId="77777777" w:rsidR="00D257D5" w:rsidRPr="00C52075" w:rsidRDefault="00D257D5" w:rsidP="00E42F23">
      <w:pPr>
        <w:spacing w:after="0" w:line="240" w:lineRule="auto"/>
        <w:ind w:right="-947" w:hanging="1"/>
        <w:jc w:val="both"/>
        <w:rPr>
          <w:rFonts w:asciiTheme="majorBidi" w:eastAsia="Cordia New" w:hAnsiTheme="majorBidi" w:cstheme="majorBidi"/>
          <w:color w:val="FF0000"/>
          <w:sz w:val="28"/>
        </w:rPr>
      </w:pPr>
    </w:p>
    <w:p w14:paraId="672ACCF4" w14:textId="621CB9A3" w:rsidR="005E0EDC" w:rsidRPr="00452801" w:rsidRDefault="005E0EDC" w:rsidP="003542FD">
      <w:pPr>
        <w:pStyle w:val="ListParagraph"/>
        <w:numPr>
          <w:ilvl w:val="1"/>
          <w:numId w:val="7"/>
        </w:numPr>
        <w:tabs>
          <w:tab w:val="left" w:pos="630"/>
        </w:tabs>
        <w:spacing w:after="0" w:line="240" w:lineRule="auto"/>
        <w:ind w:hanging="1440"/>
        <w:jc w:val="thaiDistribute"/>
        <w:rPr>
          <w:rFonts w:asciiTheme="majorBidi" w:hAnsiTheme="majorBidi" w:cstheme="majorBidi"/>
          <w:b/>
          <w:bCs/>
          <w:sz w:val="28"/>
        </w:rPr>
      </w:pPr>
      <w:r w:rsidRPr="00452801">
        <w:rPr>
          <w:rFonts w:asciiTheme="majorBidi" w:hAnsiTheme="majorBidi" w:cstheme="majorBidi" w:hint="cs"/>
          <w:b/>
          <w:bCs/>
          <w:sz w:val="28"/>
          <w:cs/>
        </w:rPr>
        <w:t>การตลาดและการแข่งขัน</w:t>
      </w:r>
    </w:p>
    <w:p w14:paraId="7005A07A" w14:textId="77777777" w:rsidR="005E0EDC" w:rsidRPr="00452801" w:rsidRDefault="005E0EDC" w:rsidP="003542FD">
      <w:pPr>
        <w:numPr>
          <w:ilvl w:val="2"/>
          <w:numId w:val="7"/>
        </w:numPr>
        <w:tabs>
          <w:tab w:val="left" w:pos="630"/>
        </w:tabs>
        <w:spacing w:after="0" w:line="240" w:lineRule="auto"/>
        <w:ind w:hanging="2160"/>
        <w:jc w:val="thaiDistribute"/>
        <w:rPr>
          <w:rFonts w:asciiTheme="majorBidi" w:hAnsiTheme="majorBidi" w:cstheme="majorBidi"/>
          <w:b/>
          <w:bCs/>
          <w:sz w:val="28"/>
        </w:rPr>
      </w:pPr>
      <w:r w:rsidRPr="00452801">
        <w:rPr>
          <w:rFonts w:asciiTheme="majorBidi" w:hAnsiTheme="majorBidi" w:cstheme="majorBidi" w:hint="cs"/>
          <w:b/>
          <w:bCs/>
          <w:sz w:val="28"/>
          <w:cs/>
        </w:rPr>
        <w:t xml:space="preserve">การทำการตลาดของผลิตภัณฑ์และบริการที่สำคัญ </w:t>
      </w:r>
    </w:p>
    <w:p w14:paraId="75A5C828" w14:textId="77777777" w:rsidR="000D3DCF" w:rsidRPr="00452801" w:rsidRDefault="000D3DCF" w:rsidP="000D3DCF">
      <w:pPr>
        <w:tabs>
          <w:tab w:val="left" w:pos="630"/>
        </w:tabs>
        <w:spacing w:after="0" w:line="240" w:lineRule="auto"/>
        <w:ind w:firstLine="630"/>
        <w:jc w:val="thaiDistribute"/>
        <w:rPr>
          <w:rFonts w:asciiTheme="majorBidi" w:hAnsiTheme="majorBidi" w:cstheme="majorBidi"/>
          <w:sz w:val="28"/>
        </w:rPr>
      </w:pPr>
      <w:r w:rsidRPr="00452801">
        <w:rPr>
          <w:rFonts w:asciiTheme="majorBidi" w:hAnsiTheme="majorBidi" w:cstheme="majorBidi"/>
          <w:sz w:val="28"/>
          <w:cs/>
        </w:rPr>
        <w:t>บริษัทมีการวางนโยบายและกลยุทธ์ต่างๆ เพื่อส่งเสริมการ</w:t>
      </w:r>
      <w:r w:rsidRPr="00452801">
        <w:rPr>
          <w:rFonts w:asciiTheme="majorBidi" w:hAnsiTheme="majorBidi" w:cstheme="majorBidi" w:hint="cs"/>
          <w:sz w:val="28"/>
          <w:cs/>
        </w:rPr>
        <w:t>จำ</w:t>
      </w:r>
      <w:r w:rsidRPr="00452801">
        <w:rPr>
          <w:rFonts w:asciiTheme="majorBidi" w:hAnsiTheme="majorBidi" w:cstheme="majorBidi"/>
          <w:sz w:val="28"/>
          <w:cs/>
        </w:rPr>
        <w:t xml:space="preserve">หน่ายดังนี้ </w:t>
      </w:r>
    </w:p>
    <w:p w14:paraId="73FC8E74" w14:textId="26F88452" w:rsidR="000D3DCF" w:rsidRPr="00452801" w:rsidRDefault="000D3DCF" w:rsidP="000D3DCF">
      <w:pPr>
        <w:tabs>
          <w:tab w:val="left" w:pos="630"/>
        </w:tabs>
        <w:spacing w:after="0" w:line="240" w:lineRule="auto"/>
        <w:ind w:firstLine="630"/>
        <w:jc w:val="thaiDistribute"/>
        <w:rPr>
          <w:rFonts w:asciiTheme="majorBidi" w:hAnsiTheme="majorBidi" w:cstheme="majorBidi"/>
          <w:sz w:val="28"/>
        </w:rPr>
      </w:pPr>
      <w:r w:rsidRPr="00452801">
        <w:rPr>
          <w:rFonts w:asciiTheme="majorBidi" w:hAnsiTheme="majorBidi" w:cstheme="majorBidi" w:hint="cs"/>
          <w:i/>
          <w:iCs/>
          <w:sz w:val="28"/>
          <w:cs/>
        </w:rPr>
        <w:t>กลยุทธ์ด้าน</w:t>
      </w:r>
      <w:r w:rsidRPr="00452801">
        <w:rPr>
          <w:rFonts w:asciiTheme="majorBidi" w:hAnsiTheme="majorBidi" w:cstheme="majorBidi"/>
          <w:i/>
          <w:iCs/>
          <w:sz w:val="28"/>
          <w:cs/>
        </w:rPr>
        <w:t>ท</w:t>
      </w:r>
      <w:r w:rsidRPr="00452801">
        <w:rPr>
          <w:rFonts w:asciiTheme="majorBidi" w:hAnsiTheme="majorBidi" w:cstheme="majorBidi" w:hint="cs"/>
          <w:i/>
          <w:iCs/>
          <w:sz w:val="28"/>
          <w:cs/>
        </w:rPr>
        <w:t>ำ</w:t>
      </w:r>
      <w:r w:rsidRPr="00452801">
        <w:rPr>
          <w:rFonts w:asciiTheme="majorBidi" w:hAnsiTheme="majorBidi" w:cstheme="majorBidi"/>
          <w:i/>
          <w:iCs/>
          <w:sz w:val="28"/>
          <w:cs/>
        </w:rPr>
        <w:t>เลที่ตั้ง</w:t>
      </w:r>
      <w:r w:rsidRPr="00452801">
        <w:rPr>
          <w:rFonts w:asciiTheme="majorBidi" w:hAnsiTheme="majorBidi" w:cstheme="majorBidi"/>
          <w:sz w:val="28"/>
          <w:lang w:val="en-GB"/>
        </w:rPr>
        <w:t>:</w:t>
      </w:r>
      <w:r w:rsidRPr="00452801">
        <w:rPr>
          <w:rFonts w:asciiTheme="majorBidi" w:hAnsiTheme="majorBidi" w:cstheme="majorBidi" w:hint="cs"/>
          <w:sz w:val="28"/>
          <w:cs/>
          <w:lang w:val="en-GB"/>
        </w:rPr>
        <w:t xml:space="preserve"> </w:t>
      </w:r>
      <w:r w:rsidRPr="00452801">
        <w:rPr>
          <w:rFonts w:asciiTheme="majorBidi" w:hAnsiTheme="majorBidi" w:cstheme="majorBidi"/>
          <w:sz w:val="28"/>
          <w:lang w:val="en-GB"/>
        </w:rPr>
        <w:t xml:space="preserve"> </w:t>
      </w:r>
      <w:r w:rsidRPr="00452801">
        <w:rPr>
          <w:rFonts w:asciiTheme="majorBidi" w:hAnsiTheme="majorBidi" w:cstheme="majorBidi" w:hint="cs"/>
          <w:sz w:val="28"/>
          <w:cs/>
        </w:rPr>
        <w:t>บริษัท</w:t>
      </w:r>
      <w:r w:rsidRPr="00452801">
        <w:rPr>
          <w:rFonts w:asciiTheme="majorBidi" w:hAnsiTheme="majorBidi" w:cstheme="majorBidi"/>
          <w:sz w:val="28"/>
          <w:cs/>
        </w:rPr>
        <w:t>ให้ความสำคัญ</w:t>
      </w:r>
      <w:r w:rsidRPr="00452801">
        <w:rPr>
          <w:rFonts w:asciiTheme="majorBidi" w:hAnsiTheme="majorBidi" w:cstheme="majorBidi" w:hint="cs"/>
          <w:sz w:val="28"/>
          <w:cs/>
        </w:rPr>
        <w:t>อย่างมาก</w:t>
      </w:r>
      <w:r w:rsidRPr="00452801">
        <w:rPr>
          <w:rFonts w:asciiTheme="majorBidi" w:hAnsiTheme="majorBidi" w:cstheme="majorBidi"/>
          <w:sz w:val="28"/>
          <w:cs/>
        </w:rPr>
        <w:t>กับการเลือกท</w:t>
      </w:r>
      <w:r w:rsidRPr="00452801">
        <w:rPr>
          <w:rFonts w:asciiTheme="majorBidi" w:hAnsiTheme="majorBidi" w:cstheme="majorBidi" w:hint="cs"/>
          <w:sz w:val="28"/>
          <w:cs/>
        </w:rPr>
        <w:t>ำ</w:t>
      </w:r>
      <w:r w:rsidRPr="00452801">
        <w:rPr>
          <w:rFonts w:asciiTheme="majorBidi" w:hAnsiTheme="majorBidi" w:cstheme="majorBidi"/>
          <w:sz w:val="28"/>
          <w:cs/>
        </w:rPr>
        <w:t>เลที่ตั</w:t>
      </w:r>
      <w:r w:rsidRPr="00452801">
        <w:rPr>
          <w:rFonts w:asciiTheme="majorBidi" w:hAnsiTheme="majorBidi" w:cstheme="majorBidi" w:hint="cs"/>
          <w:sz w:val="28"/>
          <w:cs/>
        </w:rPr>
        <w:t>้</w:t>
      </w:r>
      <w:r w:rsidRPr="00452801">
        <w:rPr>
          <w:rFonts w:asciiTheme="majorBidi" w:hAnsiTheme="majorBidi" w:cstheme="majorBidi"/>
          <w:sz w:val="28"/>
          <w:cs/>
        </w:rPr>
        <w:t>้งโครงการ</w:t>
      </w:r>
      <w:r w:rsidRPr="00452801">
        <w:rPr>
          <w:rFonts w:asciiTheme="majorBidi" w:hAnsiTheme="majorBidi" w:cstheme="majorBidi" w:hint="cs"/>
          <w:sz w:val="28"/>
          <w:cs/>
        </w:rPr>
        <w:t>ในการพัฒนาโครงการเนื่องจากเป็นปัจจัยที่สำคัญที่สุด โดยจะศึกษาคัดเลือกทำเลที่มีความต้องการของที่อยู่อาศัยอยู่จริง</w:t>
      </w:r>
      <w:r w:rsidRPr="00452801">
        <w:rPr>
          <w:rFonts w:asciiTheme="majorBidi" w:hAnsiTheme="majorBidi" w:cstheme="majorBidi"/>
          <w:sz w:val="28"/>
          <w:cs/>
        </w:rPr>
        <w:t xml:space="preserve"> ที่ตอบโจทย์ความต้องการของ</w:t>
      </w:r>
      <w:r w:rsidRPr="00452801">
        <w:rPr>
          <w:rFonts w:asciiTheme="majorBidi" w:hAnsiTheme="majorBidi" w:cstheme="majorBidi"/>
          <w:sz w:val="28"/>
        </w:rPr>
        <w:t xml:space="preserve"> </w:t>
      </w:r>
      <w:r w:rsidRPr="00452801">
        <w:rPr>
          <w:rFonts w:asciiTheme="majorBidi" w:hAnsiTheme="majorBidi" w:cstheme="majorBidi"/>
          <w:sz w:val="28"/>
          <w:cs/>
        </w:rPr>
        <w:t>ลูกค้า</w:t>
      </w:r>
      <w:r w:rsidRPr="00452801">
        <w:rPr>
          <w:rFonts w:asciiTheme="majorBidi" w:hAnsiTheme="majorBidi" w:cstheme="majorBidi" w:hint="cs"/>
          <w:sz w:val="28"/>
          <w:cs/>
        </w:rPr>
        <w:t>เป้าหมายในกลุ่มนั้นๆ</w:t>
      </w:r>
      <w:r w:rsidRPr="00452801">
        <w:rPr>
          <w:rFonts w:asciiTheme="majorBidi" w:hAnsiTheme="majorBidi" w:cstheme="majorBidi"/>
          <w:sz w:val="28"/>
          <w:cs/>
        </w:rPr>
        <w:t xml:space="preserve"> ทั้</w:t>
      </w:r>
      <w:r w:rsidRPr="00452801">
        <w:rPr>
          <w:rFonts w:asciiTheme="majorBidi" w:hAnsiTheme="majorBidi" w:cstheme="majorBidi" w:hint="cs"/>
          <w:sz w:val="28"/>
          <w:cs/>
        </w:rPr>
        <w:t>ง</w:t>
      </w:r>
      <w:r w:rsidRPr="00452801">
        <w:rPr>
          <w:rFonts w:asciiTheme="majorBidi" w:hAnsiTheme="majorBidi" w:cstheme="majorBidi"/>
          <w:sz w:val="28"/>
          <w:cs/>
        </w:rPr>
        <w:t>ในด้านการคมนาคม การเข้าถึงระบบสาธารณูปโภค สิ่งอ</w:t>
      </w:r>
      <w:r w:rsidRPr="00452801">
        <w:rPr>
          <w:rFonts w:asciiTheme="majorBidi" w:hAnsiTheme="majorBidi" w:cstheme="majorBidi" w:hint="cs"/>
          <w:sz w:val="28"/>
          <w:cs/>
        </w:rPr>
        <w:t>ำ</w:t>
      </w:r>
      <w:r w:rsidRPr="00452801">
        <w:rPr>
          <w:rFonts w:asciiTheme="majorBidi" w:hAnsiTheme="majorBidi" w:cstheme="majorBidi"/>
          <w:sz w:val="28"/>
          <w:cs/>
        </w:rPr>
        <w:t xml:space="preserve">นวยความสะดวกต่างๆ โดยรอบโครงการ </w:t>
      </w:r>
      <w:r w:rsidRPr="00452801">
        <w:rPr>
          <w:rFonts w:asciiTheme="majorBidi" w:hAnsiTheme="majorBidi" w:cstheme="majorBidi" w:hint="cs"/>
          <w:sz w:val="28"/>
          <w:cs/>
        </w:rPr>
        <w:t>ให้ลูกค้าที่พักอาศัยมีความสะดวกสบายและมีทางเลือกในการเดินทางได้หลากหลาย</w:t>
      </w:r>
      <w:r w:rsidRPr="00452801">
        <w:rPr>
          <w:rFonts w:asciiTheme="majorBidi" w:hAnsiTheme="majorBidi" w:cstheme="majorBidi"/>
          <w:sz w:val="28"/>
          <w:cs/>
        </w:rPr>
        <w:t xml:space="preserve"> รองรับความต้องการที่อยู่อาศัยในแต่ละท</w:t>
      </w:r>
      <w:r w:rsidRPr="00452801">
        <w:rPr>
          <w:rFonts w:asciiTheme="majorBidi" w:hAnsiTheme="majorBidi" w:cstheme="majorBidi" w:hint="cs"/>
          <w:sz w:val="28"/>
          <w:cs/>
        </w:rPr>
        <w:t>ำ</w:t>
      </w:r>
      <w:r w:rsidRPr="00452801">
        <w:rPr>
          <w:rFonts w:asciiTheme="majorBidi" w:hAnsiTheme="majorBidi" w:cstheme="majorBidi"/>
          <w:sz w:val="28"/>
          <w:cs/>
        </w:rPr>
        <w:t xml:space="preserve">เล </w:t>
      </w:r>
      <w:r w:rsidRPr="00452801">
        <w:rPr>
          <w:rFonts w:asciiTheme="majorBidi" w:hAnsiTheme="majorBidi" w:cstheme="majorBidi" w:hint="cs"/>
          <w:sz w:val="28"/>
          <w:cs/>
        </w:rPr>
        <w:t>โดย</w:t>
      </w:r>
      <w:r w:rsidRPr="00452801">
        <w:rPr>
          <w:rFonts w:asciiTheme="majorBidi" w:hAnsiTheme="majorBidi" w:cstheme="majorBidi"/>
          <w:sz w:val="28"/>
          <w:cs/>
        </w:rPr>
        <w:t>อิงกับที่อยู่อาศัยเดิมหรือแหล่งทำงานและสถานภาพของ</w:t>
      </w:r>
      <w:r w:rsidRPr="00452801">
        <w:rPr>
          <w:rFonts w:asciiTheme="majorBidi" w:hAnsiTheme="majorBidi" w:cstheme="majorBidi" w:hint="cs"/>
          <w:sz w:val="28"/>
          <w:cs/>
        </w:rPr>
        <w:t>กลุ่มลูกค้าเป้าหมาย</w:t>
      </w:r>
      <w:r w:rsidRPr="00452801">
        <w:rPr>
          <w:rFonts w:asciiTheme="majorBidi" w:hAnsiTheme="majorBidi" w:cstheme="majorBidi"/>
          <w:sz w:val="28"/>
          <w:cs/>
        </w:rPr>
        <w:t>ในทำเลนั้นเป็นสำคัญ นอกจากนี้บริษัทยังได้มีการศึกษา</w:t>
      </w:r>
      <w:r w:rsidRPr="00452801">
        <w:rPr>
          <w:rFonts w:asciiTheme="majorBidi" w:hAnsiTheme="majorBidi" w:cstheme="majorBidi" w:hint="cs"/>
          <w:sz w:val="28"/>
          <w:cs/>
        </w:rPr>
        <w:t>การขยายตัวของเมืองและประชากร</w:t>
      </w:r>
      <w:r w:rsidRPr="00452801">
        <w:rPr>
          <w:rFonts w:asciiTheme="majorBidi" w:hAnsiTheme="majorBidi" w:cstheme="majorBidi"/>
          <w:sz w:val="28"/>
          <w:cs/>
        </w:rPr>
        <w:t>เพื่อวางแผนรองรับ</w:t>
      </w:r>
      <w:r w:rsidRPr="00452801">
        <w:rPr>
          <w:rFonts w:asciiTheme="majorBidi" w:hAnsiTheme="majorBidi" w:cstheme="majorBidi" w:hint="cs"/>
          <w:sz w:val="28"/>
          <w:cs/>
        </w:rPr>
        <w:t>การดำเนินธุรกิจในระยะยาวและทำเลที่หลากหลาย</w:t>
      </w:r>
      <w:r w:rsidR="00824802" w:rsidRPr="00452801">
        <w:rPr>
          <w:rFonts w:asciiTheme="majorBidi" w:hAnsiTheme="majorBidi" w:cstheme="majorBidi" w:hint="cs"/>
          <w:sz w:val="28"/>
          <w:cs/>
        </w:rPr>
        <w:t>เพิ่มมากขึ้นอีกด้วย</w:t>
      </w:r>
      <w:r w:rsidRPr="00452801">
        <w:rPr>
          <w:rFonts w:asciiTheme="majorBidi" w:hAnsiTheme="majorBidi" w:cstheme="majorBidi"/>
          <w:sz w:val="28"/>
          <w:cs/>
        </w:rPr>
        <w:t xml:space="preserve"> </w:t>
      </w:r>
    </w:p>
    <w:p w14:paraId="3AF1F5F2" w14:textId="77777777" w:rsidR="000D3DCF" w:rsidRPr="00452801" w:rsidRDefault="000D3DCF" w:rsidP="00E653D7">
      <w:pPr>
        <w:tabs>
          <w:tab w:val="left" w:pos="630"/>
        </w:tabs>
        <w:spacing w:after="0" w:line="240" w:lineRule="auto"/>
        <w:ind w:firstLine="630"/>
        <w:jc w:val="thaiDistribute"/>
        <w:rPr>
          <w:rFonts w:asciiTheme="majorBidi" w:hAnsiTheme="majorBidi" w:cstheme="majorBidi"/>
          <w:sz w:val="28"/>
        </w:rPr>
      </w:pPr>
      <w:r w:rsidRPr="00452801">
        <w:rPr>
          <w:rFonts w:asciiTheme="majorBidi" w:hAnsiTheme="majorBidi" w:cstheme="majorBidi"/>
          <w:i/>
          <w:iCs/>
          <w:sz w:val="28"/>
          <w:cs/>
        </w:rPr>
        <w:t>กลุ่มลูกค้าเป้าหมาย</w:t>
      </w:r>
      <w:r w:rsidRPr="00452801">
        <w:rPr>
          <w:rFonts w:asciiTheme="majorBidi" w:hAnsiTheme="majorBidi" w:cstheme="majorBidi"/>
          <w:sz w:val="28"/>
          <w:lang w:val="en-GB"/>
        </w:rPr>
        <w:t xml:space="preserve">: </w:t>
      </w:r>
      <w:r w:rsidRPr="00452801">
        <w:rPr>
          <w:rFonts w:asciiTheme="majorBidi" w:hAnsiTheme="majorBidi" w:cstheme="majorBidi" w:hint="cs"/>
          <w:sz w:val="28"/>
          <w:cs/>
          <w:lang w:val="en-GB"/>
        </w:rPr>
        <w:t>บริษัท</w:t>
      </w:r>
      <w:r w:rsidRPr="00452801">
        <w:rPr>
          <w:rFonts w:asciiTheme="majorBidi" w:hAnsiTheme="majorBidi" w:cstheme="majorBidi" w:hint="cs"/>
          <w:sz w:val="28"/>
          <w:cs/>
        </w:rPr>
        <w:t>มี</w:t>
      </w:r>
      <w:r w:rsidRPr="00452801">
        <w:rPr>
          <w:rFonts w:asciiTheme="majorBidi" w:hAnsiTheme="majorBidi" w:cstheme="majorBidi"/>
          <w:sz w:val="28"/>
          <w:cs/>
        </w:rPr>
        <w:t>กลุ่มลูกค้าเป้าหมายหลักจะเป็นกลุ่มลูกค</w:t>
      </w:r>
      <w:r w:rsidRPr="00452801">
        <w:rPr>
          <w:rFonts w:asciiTheme="majorBidi" w:hAnsiTheme="majorBidi" w:cstheme="majorBidi" w:hint="cs"/>
          <w:sz w:val="28"/>
          <w:cs/>
        </w:rPr>
        <w:t>้า</w:t>
      </w:r>
      <w:r w:rsidRPr="00452801">
        <w:rPr>
          <w:rFonts w:asciiTheme="majorBidi" w:hAnsiTheme="majorBidi" w:cstheme="majorBidi"/>
          <w:sz w:val="28"/>
          <w:cs/>
        </w:rPr>
        <w:t>ในระดับ</w:t>
      </w:r>
      <w:r w:rsidRPr="00452801">
        <w:rPr>
          <w:rFonts w:asciiTheme="majorBidi" w:hAnsiTheme="majorBidi" w:cstheme="majorBidi" w:hint="cs"/>
          <w:sz w:val="28"/>
          <w:cs/>
        </w:rPr>
        <w:t>รายได้ระดับปาน</w:t>
      </w:r>
      <w:r w:rsidRPr="00452801">
        <w:rPr>
          <w:rFonts w:asciiTheme="majorBidi" w:hAnsiTheme="majorBidi" w:cstheme="majorBidi"/>
          <w:sz w:val="28"/>
          <w:cs/>
        </w:rPr>
        <w:t>กลาง</w:t>
      </w:r>
      <w:r w:rsidRPr="00452801">
        <w:rPr>
          <w:rFonts w:asciiTheme="majorBidi" w:hAnsiTheme="majorBidi" w:cstheme="majorBidi" w:hint="cs"/>
          <w:sz w:val="28"/>
          <w:cs/>
        </w:rPr>
        <w:t>ถึงระดับสูง</w:t>
      </w:r>
      <w:r w:rsidRPr="00452801">
        <w:rPr>
          <w:rFonts w:asciiTheme="majorBidi" w:hAnsiTheme="majorBidi" w:cstheme="majorBidi"/>
          <w:sz w:val="28"/>
          <w:cs/>
        </w:rPr>
        <w:t xml:space="preserve"> ที่นิยมความสะดวกสบายในการเดินทางไปทำงาน</w:t>
      </w:r>
      <w:r w:rsidRPr="00452801">
        <w:rPr>
          <w:rFonts w:asciiTheme="majorBidi" w:hAnsiTheme="majorBidi" w:cstheme="majorBidi" w:hint="cs"/>
          <w:sz w:val="28"/>
          <w:cs/>
        </w:rPr>
        <w:t>ที่มองหาที่อยู่อาศัย</w:t>
      </w:r>
      <w:r w:rsidRPr="00452801">
        <w:rPr>
          <w:rFonts w:asciiTheme="majorBidi" w:hAnsiTheme="majorBidi" w:cstheme="majorBidi"/>
          <w:sz w:val="28"/>
          <w:cs/>
        </w:rPr>
        <w:t xml:space="preserve"> ในเขตพื้นที่เชื่อมต่อระบบคมนาคมได้อย่างสะดวก ไม่ว่าจะเป็น</w:t>
      </w:r>
      <w:r w:rsidRPr="00452801">
        <w:rPr>
          <w:rFonts w:asciiTheme="majorBidi" w:hAnsiTheme="majorBidi" w:cstheme="majorBidi" w:hint="cs"/>
          <w:sz w:val="28"/>
          <w:cs/>
        </w:rPr>
        <w:t xml:space="preserve"> ถนนสายหลัก </w:t>
      </w:r>
      <w:r w:rsidRPr="00452801">
        <w:rPr>
          <w:rFonts w:asciiTheme="majorBidi" w:hAnsiTheme="majorBidi" w:cstheme="majorBidi"/>
          <w:sz w:val="28"/>
          <w:cs/>
        </w:rPr>
        <w:t xml:space="preserve">ทางด่วน รถไฟฟ้า </w:t>
      </w:r>
      <w:r w:rsidRPr="00452801">
        <w:rPr>
          <w:rFonts w:asciiTheme="majorBidi" w:hAnsiTheme="majorBidi" w:cstheme="majorBidi" w:hint="cs"/>
          <w:sz w:val="28"/>
          <w:cs/>
        </w:rPr>
        <w:t>หรือใช้ระบบขนส่งสาธารณะ รวมถึงทำเลใกล้แหล่งอำนวยความสะดวกสบายไม่ว่าจะเป็นห้างสรรพสินค้า โรงพยาบาล สถานศึกษา อาคารสำนักงาน หรือสถานที่สำคัญต่างๆ</w:t>
      </w:r>
    </w:p>
    <w:p w14:paraId="6F751DDA" w14:textId="77777777" w:rsidR="000D3DCF" w:rsidRPr="00452801" w:rsidRDefault="000D3DCF" w:rsidP="000D3DCF">
      <w:pPr>
        <w:tabs>
          <w:tab w:val="left" w:pos="630"/>
        </w:tabs>
        <w:spacing w:after="0" w:line="240" w:lineRule="auto"/>
        <w:ind w:firstLine="630"/>
        <w:jc w:val="thaiDistribute"/>
        <w:rPr>
          <w:rFonts w:asciiTheme="majorBidi" w:hAnsiTheme="majorBidi" w:cstheme="majorBidi"/>
          <w:sz w:val="28"/>
        </w:rPr>
      </w:pPr>
      <w:r w:rsidRPr="00452801">
        <w:rPr>
          <w:rFonts w:asciiTheme="majorBidi" w:hAnsiTheme="majorBidi" w:cstheme="majorBidi"/>
          <w:i/>
          <w:iCs/>
          <w:sz w:val="28"/>
          <w:cs/>
        </w:rPr>
        <w:t>กลยุทธ์ด้านผลิตภัณฑ์</w:t>
      </w:r>
      <w:r w:rsidRPr="00452801">
        <w:rPr>
          <w:rFonts w:asciiTheme="majorBidi" w:hAnsiTheme="majorBidi" w:cstheme="majorBidi" w:hint="cs"/>
          <w:i/>
          <w:iCs/>
          <w:sz w:val="28"/>
          <w:cs/>
        </w:rPr>
        <w:t xml:space="preserve"> และการออกแบบ</w:t>
      </w:r>
      <w:r w:rsidRPr="00452801">
        <w:rPr>
          <w:rFonts w:asciiTheme="majorBidi" w:hAnsiTheme="majorBidi" w:cstheme="majorBidi"/>
          <w:sz w:val="28"/>
          <w:cs/>
        </w:rPr>
        <w:t>:</w:t>
      </w:r>
      <w:r w:rsidRPr="00452801">
        <w:rPr>
          <w:rFonts w:asciiTheme="majorBidi" w:hAnsiTheme="majorBidi" w:cstheme="majorBidi" w:hint="cs"/>
          <w:sz w:val="28"/>
          <w:cs/>
        </w:rPr>
        <w:t xml:space="preserve"> </w:t>
      </w:r>
      <w:r w:rsidRPr="00452801">
        <w:rPr>
          <w:rFonts w:asciiTheme="majorBidi" w:hAnsiTheme="majorBidi" w:cstheme="majorBidi"/>
          <w:sz w:val="28"/>
          <w:cs/>
        </w:rPr>
        <w:t xml:space="preserve"> </w:t>
      </w:r>
      <w:r w:rsidRPr="00452801">
        <w:rPr>
          <w:rFonts w:asciiTheme="majorBidi" w:hAnsiTheme="majorBidi" w:cstheme="majorBidi" w:hint="cs"/>
          <w:sz w:val="28"/>
          <w:cs/>
        </w:rPr>
        <w:t>บริษัท</w:t>
      </w:r>
      <w:r w:rsidRPr="00452801">
        <w:rPr>
          <w:rFonts w:asciiTheme="majorBidi" w:hAnsiTheme="majorBidi" w:cstheme="majorBidi"/>
          <w:sz w:val="28"/>
          <w:cs/>
        </w:rPr>
        <w:t>ให้ความส</w:t>
      </w:r>
      <w:r w:rsidRPr="00452801">
        <w:rPr>
          <w:rFonts w:asciiTheme="majorBidi" w:hAnsiTheme="majorBidi" w:cstheme="majorBidi" w:hint="cs"/>
          <w:sz w:val="28"/>
          <w:cs/>
        </w:rPr>
        <w:t>ำ</w:t>
      </w:r>
      <w:r w:rsidRPr="00452801">
        <w:rPr>
          <w:rFonts w:asciiTheme="majorBidi" w:hAnsiTheme="majorBidi" w:cstheme="majorBidi"/>
          <w:sz w:val="28"/>
          <w:cs/>
        </w:rPr>
        <w:t>คัญ</w:t>
      </w:r>
      <w:r w:rsidRPr="00452801">
        <w:rPr>
          <w:rFonts w:asciiTheme="majorBidi" w:hAnsiTheme="majorBidi" w:cstheme="majorBidi" w:hint="cs"/>
          <w:sz w:val="28"/>
          <w:cs/>
        </w:rPr>
        <w:t>เรื่องการออกแบบทั้งในส่วนภาพลักษณ์ ประโยชน์การใช้สอยและความปลอดภัยแข็งแรง โดยจะให้เวลาการศึกษาและพัฒนาในส่วนนี้เป็นพิเศษ โดยเฉพาะพื้นที่ส่วนกลางนั้นถือเป็นจุดเด่นของทุกโครงการของบริษัทที่มีรูปแบบเฉพาะไม่เหมือนใครซึ่งคำนึงถึงการไหลเวียนอากาศ หรือการใช้</w:t>
      </w:r>
      <w:r w:rsidRPr="00452801">
        <w:rPr>
          <w:rFonts w:asciiTheme="majorBidi" w:hAnsiTheme="majorBidi" w:cstheme="majorBidi" w:hint="cs"/>
          <w:sz w:val="28"/>
          <w:cs/>
        </w:rPr>
        <w:lastRenderedPageBreak/>
        <w:t>แสง</w:t>
      </w:r>
      <w:r w:rsidRPr="00452801">
        <w:rPr>
          <w:rFonts w:asciiTheme="majorBidi" w:hAnsiTheme="majorBidi" w:cstheme="majorBidi"/>
          <w:sz w:val="28"/>
          <w:cs/>
        </w:rPr>
        <w:t>ธรรมชาติ</w:t>
      </w:r>
      <w:r w:rsidRPr="00452801">
        <w:rPr>
          <w:rFonts w:asciiTheme="majorBidi" w:hAnsiTheme="majorBidi" w:cstheme="majorBidi" w:hint="cs"/>
          <w:sz w:val="28"/>
          <w:cs/>
        </w:rPr>
        <w:t>เพื่อเป็นการลดพลังงาน</w:t>
      </w:r>
      <w:r w:rsidRPr="00452801">
        <w:rPr>
          <w:rFonts w:asciiTheme="majorBidi" w:hAnsiTheme="majorBidi" w:cstheme="majorBidi"/>
          <w:sz w:val="28"/>
          <w:cs/>
        </w:rPr>
        <w:t xml:space="preserve"> </w:t>
      </w:r>
      <w:r w:rsidRPr="00452801">
        <w:rPr>
          <w:rFonts w:asciiTheme="majorBidi" w:hAnsiTheme="majorBidi" w:cstheme="majorBidi" w:hint="cs"/>
          <w:sz w:val="28"/>
          <w:cs/>
        </w:rPr>
        <w:t>สามารถ</w:t>
      </w:r>
      <w:r w:rsidRPr="00452801">
        <w:rPr>
          <w:rFonts w:asciiTheme="majorBidi" w:hAnsiTheme="majorBidi" w:cstheme="majorBidi"/>
          <w:sz w:val="28"/>
          <w:cs/>
        </w:rPr>
        <w:t>ประหยัดค่าไฟฟ้า</w:t>
      </w:r>
      <w:r w:rsidRPr="00452801">
        <w:rPr>
          <w:rFonts w:asciiTheme="majorBidi" w:hAnsiTheme="majorBidi" w:cstheme="majorBidi" w:hint="cs"/>
          <w:sz w:val="28"/>
          <w:cs/>
        </w:rPr>
        <w:t>และลดมลภาวะโลกร้อนได้</w:t>
      </w:r>
      <w:r w:rsidRPr="00452801">
        <w:rPr>
          <w:rFonts w:asciiTheme="majorBidi" w:hAnsiTheme="majorBidi" w:cstheme="majorBidi"/>
          <w:sz w:val="28"/>
        </w:rPr>
        <w:t xml:space="preserve"> </w:t>
      </w:r>
      <w:r w:rsidRPr="00452801">
        <w:rPr>
          <w:rFonts w:asciiTheme="majorBidi" w:hAnsiTheme="majorBidi" w:cstheme="majorBidi" w:hint="cs"/>
          <w:sz w:val="28"/>
          <w:cs/>
        </w:rPr>
        <w:t>อีกทั้งยังมีการใช้นวัตกรรม</w:t>
      </w:r>
      <w:r w:rsidRPr="00452801">
        <w:rPr>
          <w:rFonts w:asciiTheme="majorBidi" w:hAnsiTheme="majorBidi" w:cstheme="majorBidi"/>
          <w:sz w:val="28"/>
        </w:rPr>
        <w:t xml:space="preserve"> </w:t>
      </w:r>
      <w:r w:rsidRPr="00452801">
        <w:rPr>
          <w:rFonts w:asciiTheme="majorBidi" w:hAnsiTheme="majorBidi" w:cstheme="majorBidi" w:hint="cs"/>
          <w:sz w:val="28"/>
          <w:cs/>
        </w:rPr>
        <w:t>เข้ามาช่วยสร้างความสะดวกสบายในการอยู่อาศัยเพื่อสอดคล้องกับพฤติกรรมผู้บริโภคให้ทันกับยุคสมัย และด้วยความหลากหลายของค</w:t>
      </w:r>
      <w:r w:rsidRPr="00452801">
        <w:rPr>
          <w:rFonts w:asciiTheme="majorBidi" w:hAnsiTheme="majorBidi" w:cstheme="majorBidi"/>
          <w:sz w:val="28"/>
          <w:cs/>
        </w:rPr>
        <w:t>วามต้องการของกลุ่มผู้บริโภคในแต่ละระดับราคาหรือแต่ละแบรนด์สินค้า บริษัทจึงให้ความส</w:t>
      </w:r>
      <w:r w:rsidRPr="00452801">
        <w:rPr>
          <w:rFonts w:asciiTheme="majorBidi" w:hAnsiTheme="majorBidi" w:cstheme="majorBidi" w:hint="cs"/>
          <w:sz w:val="28"/>
          <w:cs/>
        </w:rPr>
        <w:t>ำ</w:t>
      </w:r>
      <w:r w:rsidRPr="00452801">
        <w:rPr>
          <w:rFonts w:asciiTheme="majorBidi" w:hAnsiTheme="majorBidi" w:cstheme="majorBidi"/>
          <w:sz w:val="28"/>
          <w:cs/>
        </w:rPr>
        <w:t>คัญในการศึกษาวิจัยเกี่ยวกับพฤติกรรมผู้บริโภคแต่ละกลุ่มอย่างต่อเนื่อง</w:t>
      </w:r>
      <w:r w:rsidRPr="00452801">
        <w:rPr>
          <w:rFonts w:asciiTheme="majorBidi" w:hAnsiTheme="majorBidi" w:cstheme="majorBidi" w:hint="cs"/>
          <w:sz w:val="28"/>
          <w:cs/>
        </w:rPr>
        <w:t xml:space="preserve"> ทั้ง</w:t>
      </w:r>
      <w:r w:rsidRPr="00452801">
        <w:rPr>
          <w:rFonts w:asciiTheme="majorBidi" w:hAnsiTheme="majorBidi" w:cstheme="majorBidi"/>
          <w:sz w:val="28"/>
          <w:cs/>
        </w:rPr>
        <w:t>ในส่วนของลูกค้าที่ได้เข้า</w:t>
      </w:r>
      <w:r w:rsidRPr="00452801">
        <w:rPr>
          <w:rFonts w:asciiTheme="majorBidi" w:hAnsiTheme="majorBidi" w:cstheme="majorBidi" w:hint="cs"/>
          <w:sz w:val="28"/>
          <w:cs/>
        </w:rPr>
        <w:t>อาศัย</w:t>
      </w:r>
      <w:r w:rsidRPr="00452801">
        <w:rPr>
          <w:rFonts w:asciiTheme="majorBidi" w:hAnsiTheme="majorBidi" w:cstheme="majorBidi"/>
          <w:sz w:val="28"/>
          <w:cs/>
        </w:rPr>
        <w:t>อยู่ในโครงการของบริษัทและลูกค้าที่แวะชมโครงการ</w:t>
      </w:r>
      <w:r w:rsidRPr="00452801">
        <w:rPr>
          <w:rFonts w:asciiTheme="majorBidi" w:hAnsiTheme="majorBidi" w:cstheme="majorBidi" w:hint="cs"/>
          <w:sz w:val="28"/>
          <w:cs/>
        </w:rPr>
        <w:t xml:space="preserve"> รวมถึงลูกค้าทั่วไปที่กำลังมองหาที่อยู่อาศัย</w:t>
      </w:r>
      <w:r w:rsidRPr="00452801">
        <w:rPr>
          <w:rFonts w:asciiTheme="majorBidi" w:hAnsiTheme="majorBidi" w:cstheme="majorBidi"/>
          <w:sz w:val="28"/>
          <w:cs/>
        </w:rPr>
        <w:t>ในลักษณะเชิงรุก</w:t>
      </w:r>
      <w:r w:rsidRPr="00452801">
        <w:rPr>
          <w:rFonts w:asciiTheme="majorBidi" w:hAnsiTheme="majorBidi" w:cstheme="majorBidi" w:hint="cs"/>
          <w:sz w:val="28"/>
          <w:cs/>
        </w:rPr>
        <w:t xml:space="preserve"> โดยนำโจทย์ความต้องการของลูกค้ามาเป็นที่ตั้ง </w:t>
      </w:r>
      <w:r w:rsidRPr="00452801">
        <w:rPr>
          <w:rFonts w:asciiTheme="majorBidi" w:hAnsiTheme="majorBidi" w:cstheme="majorBidi"/>
          <w:sz w:val="28"/>
          <w:cs/>
        </w:rPr>
        <w:t>เพื่อนำผลที่ได้มาพัฒนาสินค้า</w:t>
      </w:r>
      <w:r w:rsidRPr="00452801">
        <w:rPr>
          <w:rFonts w:asciiTheme="majorBidi" w:hAnsiTheme="majorBidi" w:cstheme="majorBidi" w:hint="cs"/>
          <w:sz w:val="28"/>
          <w:cs/>
        </w:rPr>
        <w:t>และบริการ</w:t>
      </w:r>
      <w:r w:rsidRPr="00452801">
        <w:rPr>
          <w:rFonts w:asciiTheme="majorBidi" w:hAnsiTheme="majorBidi" w:cstheme="majorBidi"/>
          <w:sz w:val="28"/>
          <w:cs/>
        </w:rPr>
        <w:t xml:space="preserve"> เพื่อสร้างความพึงพอใจแก่ผู้บริโภคในด้านต่างๆ </w:t>
      </w:r>
      <w:r w:rsidRPr="00452801">
        <w:rPr>
          <w:rFonts w:asciiTheme="majorBidi" w:hAnsiTheme="majorBidi" w:cstheme="majorBidi" w:hint="cs"/>
          <w:sz w:val="28"/>
          <w:cs/>
        </w:rPr>
        <w:t xml:space="preserve">อย่างต่อเนื่อง </w:t>
      </w:r>
    </w:p>
    <w:p w14:paraId="7B072555" w14:textId="36588892" w:rsidR="000D3DCF" w:rsidRPr="00452801" w:rsidRDefault="000D3DCF" w:rsidP="000D3DCF">
      <w:pPr>
        <w:tabs>
          <w:tab w:val="left" w:pos="630"/>
        </w:tabs>
        <w:spacing w:after="0" w:line="240" w:lineRule="auto"/>
        <w:ind w:firstLine="630"/>
        <w:jc w:val="thaiDistribute"/>
        <w:rPr>
          <w:rFonts w:asciiTheme="majorBidi" w:hAnsiTheme="majorBidi" w:cstheme="majorBidi"/>
          <w:sz w:val="28"/>
        </w:rPr>
      </w:pPr>
      <w:r w:rsidRPr="00452801">
        <w:rPr>
          <w:rFonts w:asciiTheme="majorBidi" w:hAnsiTheme="majorBidi" w:cstheme="majorBidi"/>
          <w:i/>
          <w:iCs/>
          <w:sz w:val="28"/>
          <w:cs/>
        </w:rPr>
        <w:t>การตลาดและการจัดจ</w:t>
      </w:r>
      <w:r w:rsidRPr="00452801">
        <w:rPr>
          <w:rFonts w:asciiTheme="majorBidi" w:hAnsiTheme="majorBidi" w:cstheme="majorBidi" w:hint="cs"/>
          <w:i/>
          <w:iCs/>
          <w:sz w:val="28"/>
          <w:cs/>
        </w:rPr>
        <w:t>ำ</w:t>
      </w:r>
      <w:r w:rsidRPr="00452801">
        <w:rPr>
          <w:rFonts w:asciiTheme="majorBidi" w:hAnsiTheme="majorBidi" w:cstheme="majorBidi"/>
          <w:i/>
          <w:iCs/>
          <w:sz w:val="28"/>
          <w:cs/>
        </w:rPr>
        <w:t>หน่าย</w:t>
      </w:r>
      <w:r w:rsidRPr="00452801">
        <w:rPr>
          <w:rFonts w:asciiTheme="majorBidi" w:hAnsiTheme="majorBidi" w:cstheme="majorBidi"/>
          <w:sz w:val="28"/>
        </w:rPr>
        <w:t>:</w:t>
      </w:r>
      <w:r w:rsidRPr="00452801">
        <w:rPr>
          <w:rFonts w:asciiTheme="majorBidi" w:hAnsiTheme="majorBidi" w:cstheme="majorBidi" w:hint="cs"/>
          <w:sz w:val="28"/>
          <w:cs/>
        </w:rPr>
        <w:t xml:space="preserve"> </w:t>
      </w:r>
      <w:r w:rsidRPr="00452801">
        <w:rPr>
          <w:rFonts w:asciiTheme="majorBidi" w:hAnsiTheme="majorBidi" w:cstheme="majorBidi"/>
          <w:sz w:val="28"/>
          <w:cs/>
        </w:rPr>
        <w:t xml:space="preserve"> </w:t>
      </w:r>
      <w:r w:rsidRPr="00452801">
        <w:rPr>
          <w:rFonts w:asciiTheme="majorBidi" w:hAnsiTheme="majorBidi" w:cstheme="majorBidi" w:hint="cs"/>
          <w:sz w:val="28"/>
          <w:cs/>
        </w:rPr>
        <w:t>บริษัทมุ่งเน้น</w:t>
      </w:r>
      <w:r w:rsidRPr="00452801">
        <w:rPr>
          <w:rFonts w:asciiTheme="majorBidi" w:hAnsiTheme="majorBidi" w:cstheme="majorBidi"/>
          <w:sz w:val="28"/>
          <w:cs/>
        </w:rPr>
        <w:t>การทำการตลาดผ่านสื่อออนไลน์</w:t>
      </w:r>
      <w:r w:rsidRPr="00452801">
        <w:rPr>
          <w:rFonts w:asciiTheme="majorBidi" w:hAnsiTheme="majorBidi" w:cstheme="majorBidi" w:hint="cs"/>
          <w:sz w:val="28"/>
          <w:cs/>
        </w:rPr>
        <w:t>มากขึ้น</w:t>
      </w:r>
      <w:r w:rsidRPr="00452801">
        <w:rPr>
          <w:rFonts w:asciiTheme="majorBidi" w:hAnsiTheme="majorBidi" w:cstheme="majorBidi"/>
          <w:sz w:val="28"/>
        </w:rPr>
        <w:t xml:space="preserve"> </w:t>
      </w:r>
      <w:r w:rsidRPr="00452801">
        <w:rPr>
          <w:rFonts w:asciiTheme="majorBidi" w:hAnsiTheme="majorBidi" w:cstheme="majorBidi" w:hint="cs"/>
          <w:sz w:val="28"/>
          <w:cs/>
        </w:rPr>
        <w:t>ซึ่งในปีนี้ทางบริษัทได้จัดหาช่องทางการขายใหม่ ได้แก่ การจองแบบออนไลน์ ซึ่งได้รับผลตอบรับเป็นอย่างดี ผสานไปกับสื่อพื้นฐานเดิม รวมทั้งมีการนำระบบเทคโนโลยีสารสนเทศมาช่วยในการเก็บและวิเคราะห์ข้อมูลลูกค้าและใช้ช่องทางการสื่อสารทาง</w:t>
      </w:r>
      <w:r w:rsidRPr="00452801">
        <w:rPr>
          <w:rFonts w:asciiTheme="majorBidi" w:hAnsiTheme="majorBidi" w:cs="Angsana New"/>
          <w:sz w:val="28"/>
          <w:cs/>
        </w:rPr>
        <w:t>อิเล็กทรอนิกส์</w:t>
      </w:r>
      <w:r w:rsidRPr="00452801">
        <w:rPr>
          <w:rFonts w:asciiTheme="majorBidi" w:hAnsiTheme="majorBidi" w:cstheme="majorBidi" w:hint="cs"/>
          <w:sz w:val="28"/>
          <w:cs/>
        </w:rPr>
        <w:t>เพิ่มมากขึ้น เพื่อเพิ่มประสิทธิภาพการสื่อสารและการใช้งบ</w:t>
      </w:r>
      <w:r w:rsidRPr="00452801">
        <w:rPr>
          <w:rFonts w:asciiTheme="majorBidi" w:hAnsiTheme="majorBidi" w:cstheme="majorBidi"/>
          <w:sz w:val="28"/>
          <w:cs/>
        </w:rPr>
        <w:t>ประม</w:t>
      </w:r>
      <w:r w:rsidRPr="00452801">
        <w:rPr>
          <w:rFonts w:asciiTheme="majorBidi" w:hAnsiTheme="majorBidi" w:cstheme="majorBidi" w:hint="cs"/>
          <w:sz w:val="28"/>
          <w:cs/>
        </w:rPr>
        <w:t>า</w:t>
      </w:r>
      <w:r w:rsidRPr="00452801">
        <w:rPr>
          <w:rFonts w:asciiTheme="majorBidi" w:hAnsiTheme="majorBidi" w:cstheme="majorBidi"/>
          <w:sz w:val="28"/>
          <w:cs/>
        </w:rPr>
        <w:t xml:space="preserve">ณที่คุ้มค่า </w:t>
      </w:r>
      <w:r w:rsidRPr="00452801">
        <w:rPr>
          <w:rFonts w:asciiTheme="majorBidi" w:hAnsiTheme="majorBidi" w:cstheme="majorBidi" w:hint="cs"/>
          <w:sz w:val="28"/>
          <w:cs/>
        </w:rPr>
        <w:t>โดย</w:t>
      </w:r>
      <w:r w:rsidRPr="00452801">
        <w:rPr>
          <w:rFonts w:asciiTheme="majorBidi" w:hAnsiTheme="majorBidi" w:cstheme="majorBidi"/>
          <w:sz w:val="28"/>
          <w:cs/>
        </w:rPr>
        <w:t>ใช้เครื่องมือ</w:t>
      </w:r>
      <w:r w:rsidR="006A7B9E" w:rsidRPr="00452801">
        <w:rPr>
          <w:rFonts w:asciiTheme="majorBidi" w:hAnsiTheme="majorBidi" w:cstheme="majorBidi" w:hint="cs"/>
          <w:sz w:val="28"/>
          <w:cs/>
        </w:rPr>
        <w:t>ออนไลน์</w:t>
      </w:r>
      <w:r w:rsidRPr="00452801">
        <w:rPr>
          <w:rFonts w:asciiTheme="majorBidi" w:hAnsiTheme="majorBidi" w:cstheme="majorBidi"/>
          <w:sz w:val="28"/>
          <w:cs/>
        </w:rPr>
        <w:t xml:space="preserve">ที่หลากหลาย </w:t>
      </w:r>
      <w:r w:rsidRPr="00452801">
        <w:rPr>
          <w:rFonts w:asciiTheme="majorBidi" w:hAnsiTheme="majorBidi" w:cstheme="majorBidi" w:hint="cs"/>
          <w:sz w:val="28"/>
          <w:cs/>
        </w:rPr>
        <w:t>อาทิเช่น</w:t>
      </w:r>
      <w:r w:rsidRPr="00452801">
        <w:rPr>
          <w:rFonts w:asciiTheme="majorBidi" w:hAnsiTheme="majorBidi" w:cstheme="majorBidi"/>
          <w:sz w:val="28"/>
          <w:cs/>
        </w:rPr>
        <w:t xml:space="preserve"> </w:t>
      </w:r>
      <w:r w:rsidR="006A7B9E" w:rsidRPr="00452801">
        <w:rPr>
          <w:rFonts w:asciiTheme="majorBidi" w:hAnsiTheme="majorBidi" w:cstheme="majorBidi" w:hint="cs"/>
          <w:sz w:val="28"/>
          <w:cs/>
        </w:rPr>
        <w:t>กูเกิล</w:t>
      </w:r>
      <w:r w:rsidRPr="00452801">
        <w:rPr>
          <w:rFonts w:asciiTheme="majorBidi" w:hAnsiTheme="majorBidi" w:cstheme="majorBidi" w:hint="cs"/>
          <w:sz w:val="28"/>
          <w:cs/>
        </w:rPr>
        <w:t>หรือ</w:t>
      </w:r>
      <w:r w:rsidRPr="00452801">
        <w:rPr>
          <w:rFonts w:asciiTheme="majorBidi" w:hAnsiTheme="majorBidi" w:cstheme="majorBidi"/>
          <w:sz w:val="28"/>
          <w:cs/>
        </w:rPr>
        <w:t>โซเชียลมีเดียอย่</w:t>
      </w:r>
      <w:r w:rsidRPr="00452801">
        <w:rPr>
          <w:rFonts w:asciiTheme="majorBidi" w:hAnsiTheme="majorBidi" w:cstheme="majorBidi" w:hint="cs"/>
          <w:sz w:val="28"/>
          <w:cs/>
        </w:rPr>
        <w:t>า</w:t>
      </w:r>
      <w:r w:rsidRPr="00452801">
        <w:rPr>
          <w:rFonts w:asciiTheme="majorBidi" w:hAnsiTheme="majorBidi" w:cstheme="majorBidi"/>
          <w:sz w:val="28"/>
          <w:cs/>
        </w:rPr>
        <w:t>ง</w:t>
      </w:r>
      <w:r w:rsidR="006A7B9E" w:rsidRPr="00452801">
        <w:rPr>
          <w:rFonts w:asciiTheme="majorBidi" w:hAnsiTheme="majorBidi" w:cstheme="majorBidi" w:hint="cs"/>
          <w:sz w:val="28"/>
          <w:cs/>
        </w:rPr>
        <w:t xml:space="preserve"> เฟสบุ๊ค อินสตรา</w:t>
      </w:r>
      <w:r w:rsidR="001A3E3C" w:rsidRPr="00452801">
        <w:rPr>
          <w:rFonts w:asciiTheme="majorBidi" w:hAnsiTheme="majorBidi" w:cstheme="majorBidi" w:hint="cs"/>
          <w:sz w:val="28"/>
          <w:cs/>
        </w:rPr>
        <w:t xml:space="preserve">แกรม </w:t>
      </w:r>
      <w:r w:rsidRPr="00452801">
        <w:rPr>
          <w:rFonts w:asciiTheme="majorBidi" w:hAnsiTheme="majorBidi" w:cstheme="majorBidi"/>
          <w:sz w:val="28"/>
          <w:cs/>
        </w:rPr>
        <w:t>เว็บแบนเนอร์ หรือการ</w:t>
      </w:r>
      <w:r w:rsidRPr="00452801">
        <w:rPr>
          <w:rFonts w:asciiTheme="majorBidi" w:hAnsiTheme="majorBidi" w:cstheme="majorBidi" w:hint="cs"/>
          <w:sz w:val="28"/>
          <w:cs/>
        </w:rPr>
        <w:t>ทำ</w:t>
      </w:r>
      <w:r w:rsidRPr="00452801">
        <w:rPr>
          <w:rFonts w:asciiTheme="majorBidi" w:hAnsiTheme="majorBidi" w:cstheme="majorBidi"/>
          <w:sz w:val="28"/>
          <w:cs/>
        </w:rPr>
        <w:t>รีวิวผ่านบล็อกเกอร์ ซึ่งทั้งหมดจะ</w:t>
      </w:r>
      <w:r w:rsidRPr="00452801">
        <w:rPr>
          <w:rFonts w:asciiTheme="majorBidi" w:hAnsiTheme="majorBidi" w:cstheme="majorBidi" w:hint="cs"/>
          <w:sz w:val="28"/>
          <w:cs/>
        </w:rPr>
        <w:t>เข้ามาลงทะเบียนเพื่อเป็นลูกค้าของบริษัท</w:t>
      </w:r>
      <w:r w:rsidRPr="00452801">
        <w:rPr>
          <w:rFonts w:asciiTheme="majorBidi" w:hAnsiTheme="majorBidi" w:cstheme="majorBidi"/>
          <w:sz w:val="28"/>
          <w:cs/>
        </w:rPr>
        <w:t xml:space="preserve"> </w:t>
      </w:r>
      <w:r w:rsidRPr="00452801">
        <w:rPr>
          <w:rFonts w:asciiTheme="majorBidi" w:hAnsiTheme="majorBidi" w:cstheme="majorBidi" w:hint="cs"/>
          <w:sz w:val="28"/>
          <w:cs/>
        </w:rPr>
        <w:t xml:space="preserve"> </w:t>
      </w:r>
      <w:r w:rsidRPr="00452801">
        <w:rPr>
          <w:rFonts w:asciiTheme="majorBidi" w:hAnsiTheme="majorBidi" w:cstheme="majorBidi"/>
          <w:sz w:val="28"/>
          <w:cs/>
        </w:rPr>
        <w:t>โดยพนักงานขายทุกคน</w:t>
      </w:r>
      <w:r w:rsidRPr="00452801">
        <w:rPr>
          <w:rFonts w:asciiTheme="majorBidi" w:hAnsiTheme="majorBidi" w:cstheme="majorBidi"/>
          <w:sz w:val="28"/>
        </w:rPr>
        <w:t xml:space="preserve"> </w:t>
      </w:r>
      <w:r w:rsidRPr="00452801">
        <w:rPr>
          <w:rFonts w:asciiTheme="majorBidi" w:hAnsiTheme="majorBidi" w:cstheme="majorBidi"/>
          <w:sz w:val="28"/>
          <w:cs/>
        </w:rPr>
        <w:t>สามารถเข้าถึงข้อมูลลูกค้าได้จากคอมพิวเตอร์</w:t>
      </w:r>
      <w:r w:rsidRPr="00452801">
        <w:rPr>
          <w:rFonts w:asciiTheme="majorBidi" w:hAnsiTheme="majorBidi" w:cstheme="majorBidi" w:hint="cs"/>
          <w:sz w:val="28"/>
          <w:cs/>
        </w:rPr>
        <w:t>ส่วนตัวและระบบเครือข่าย</w:t>
      </w:r>
      <w:r w:rsidRPr="00452801">
        <w:rPr>
          <w:rFonts w:asciiTheme="majorBidi" w:hAnsiTheme="majorBidi" w:cstheme="majorBidi"/>
          <w:sz w:val="28"/>
          <w:cs/>
        </w:rPr>
        <w:t>ของบริษัทได้ทุกเวลา นอกจากนี้บริษัทยังมีระบบ</w:t>
      </w:r>
      <w:r w:rsidR="001A3E3C" w:rsidRPr="00452801">
        <w:rPr>
          <w:rFonts w:asciiTheme="majorBidi" w:hAnsiTheme="majorBidi" w:cstheme="majorBidi" w:hint="cs"/>
          <w:sz w:val="28"/>
          <w:cs/>
        </w:rPr>
        <w:t>อีโบรชัวร์</w:t>
      </w:r>
      <w:r w:rsidRPr="00452801">
        <w:rPr>
          <w:rFonts w:asciiTheme="majorBidi" w:hAnsiTheme="majorBidi" w:cstheme="majorBidi"/>
          <w:sz w:val="28"/>
        </w:rPr>
        <w:t xml:space="preserve"> </w:t>
      </w:r>
      <w:r w:rsidRPr="00452801">
        <w:rPr>
          <w:rFonts w:asciiTheme="majorBidi" w:hAnsiTheme="majorBidi" w:cstheme="majorBidi"/>
          <w:sz w:val="28"/>
          <w:cs/>
        </w:rPr>
        <w:t xml:space="preserve">ที่ส่งข้อมูลข่าวสารต่างๆ ไปให้กับลูกค้าที่มี </w:t>
      </w:r>
      <w:r w:rsidRPr="00452801">
        <w:rPr>
          <w:rFonts w:asciiTheme="majorBidi" w:hAnsiTheme="majorBidi" w:cstheme="majorBidi"/>
          <w:sz w:val="28"/>
        </w:rPr>
        <w:t xml:space="preserve">   </w:t>
      </w:r>
      <w:r w:rsidR="001A3E3C" w:rsidRPr="00452801">
        <w:rPr>
          <w:rFonts w:asciiTheme="majorBidi" w:hAnsiTheme="majorBidi" w:cstheme="majorBidi" w:hint="cs"/>
          <w:sz w:val="28"/>
          <w:cs/>
        </w:rPr>
        <w:t>อีเมล</w:t>
      </w:r>
      <w:r w:rsidRPr="00452801">
        <w:rPr>
          <w:rFonts w:asciiTheme="majorBidi" w:hAnsiTheme="majorBidi" w:cstheme="majorBidi"/>
          <w:sz w:val="28"/>
        </w:rPr>
        <w:t xml:space="preserve"> </w:t>
      </w:r>
      <w:r w:rsidRPr="00452801">
        <w:rPr>
          <w:rFonts w:asciiTheme="majorBidi" w:hAnsiTheme="majorBidi" w:cstheme="majorBidi"/>
          <w:sz w:val="28"/>
          <w:cs/>
        </w:rPr>
        <w:t>ทำให้ต้นทุนการเข้าถึงกลุ่มลูกค้าของบริษัทต</w:t>
      </w:r>
      <w:r w:rsidRPr="00452801">
        <w:rPr>
          <w:rFonts w:asciiTheme="majorBidi" w:hAnsiTheme="majorBidi" w:cstheme="majorBidi" w:hint="cs"/>
          <w:sz w:val="28"/>
          <w:cs/>
        </w:rPr>
        <w:t>่ำลง</w:t>
      </w:r>
      <w:r w:rsidRPr="00452801">
        <w:rPr>
          <w:rFonts w:asciiTheme="majorBidi" w:hAnsiTheme="majorBidi" w:cstheme="majorBidi"/>
          <w:sz w:val="28"/>
          <w:cs/>
        </w:rPr>
        <w:t xml:space="preserve"> </w:t>
      </w:r>
      <w:r w:rsidRPr="00452801">
        <w:rPr>
          <w:rFonts w:asciiTheme="majorBidi" w:hAnsiTheme="majorBidi" w:cstheme="majorBidi" w:hint="cs"/>
          <w:sz w:val="28"/>
          <w:cs/>
        </w:rPr>
        <w:t>ในขณะเดียวกัน</w:t>
      </w:r>
      <w:r w:rsidRPr="00452801">
        <w:rPr>
          <w:rFonts w:asciiTheme="majorBidi" w:hAnsiTheme="majorBidi" w:cstheme="majorBidi"/>
          <w:sz w:val="28"/>
          <w:cs/>
        </w:rPr>
        <w:t>บริษัทมีนโยบายและแผนงานการพัฒนาบุคลากรด้านการขายอย่างต่อเนื่อง และสม</w:t>
      </w:r>
      <w:r w:rsidRPr="00452801">
        <w:rPr>
          <w:rFonts w:asciiTheme="majorBidi" w:hAnsiTheme="majorBidi" w:cstheme="majorBidi" w:hint="cs"/>
          <w:sz w:val="28"/>
          <w:cs/>
        </w:rPr>
        <w:t>่ำ</w:t>
      </w:r>
      <w:r w:rsidRPr="00452801">
        <w:rPr>
          <w:rFonts w:asciiTheme="majorBidi" w:hAnsiTheme="majorBidi" w:cstheme="majorBidi"/>
          <w:sz w:val="28"/>
          <w:cs/>
        </w:rPr>
        <w:t>เสมอ เพื่อให้สามารถนำเสนอสินค้า</w:t>
      </w:r>
      <w:r w:rsidRPr="00452801">
        <w:rPr>
          <w:rFonts w:asciiTheme="majorBidi" w:hAnsiTheme="majorBidi" w:cstheme="majorBidi"/>
          <w:sz w:val="28"/>
        </w:rPr>
        <w:t xml:space="preserve"> </w:t>
      </w:r>
      <w:r w:rsidRPr="00452801">
        <w:rPr>
          <w:rFonts w:asciiTheme="majorBidi" w:hAnsiTheme="majorBidi" w:cstheme="majorBidi"/>
          <w:sz w:val="28"/>
          <w:cs/>
        </w:rPr>
        <w:t>และสร้างความพึงพอใจให้แก่ลูกค้าได้เป็นอย่างด</w:t>
      </w:r>
      <w:r w:rsidRPr="00452801">
        <w:rPr>
          <w:rFonts w:asciiTheme="majorBidi" w:hAnsiTheme="majorBidi" w:cstheme="majorBidi" w:hint="cs"/>
          <w:sz w:val="28"/>
          <w:cs/>
        </w:rPr>
        <w:t>ี สำ</w:t>
      </w:r>
      <w:r w:rsidRPr="00452801">
        <w:rPr>
          <w:rFonts w:asciiTheme="majorBidi" w:hAnsiTheme="majorBidi" w:cstheme="majorBidi"/>
          <w:sz w:val="28"/>
          <w:cs/>
        </w:rPr>
        <w:t>หรับช่องทางการสื่อสารเป็นการ</w:t>
      </w:r>
      <w:r w:rsidRPr="00452801">
        <w:rPr>
          <w:rFonts w:asciiTheme="majorBidi" w:hAnsiTheme="majorBidi" w:cstheme="majorBidi" w:hint="cs"/>
          <w:sz w:val="28"/>
          <w:cs/>
        </w:rPr>
        <w:t>ผสมผสานสื่อทั้ง</w:t>
      </w:r>
      <w:r w:rsidR="001A3E3C" w:rsidRPr="00452801">
        <w:rPr>
          <w:rFonts w:asciiTheme="majorBidi" w:hAnsiTheme="majorBidi" w:cstheme="majorBidi" w:hint="cs"/>
          <w:sz w:val="28"/>
          <w:cs/>
        </w:rPr>
        <w:t>ออฟไลน์</w:t>
      </w:r>
      <w:r w:rsidRPr="00452801">
        <w:rPr>
          <w:rFonts w:asciiTheme="majorBidi" w:hAnsiTheme="majorBidi" w:cstheme="majorBidi"/>
          <w:sz w:val="28"/>
          <w:cs/>
        </w:rPr>
        <w:t>และ</w:t>
      </w:r>
      <w:r w:rsidR="001A3E3C" w:rsidRPr="00452801">
        <w:rPr>
          <w:rFonts w:asciiTheme="majorBidi" w:hAnsiTheme="majorBidi" w:cstheme="majorBidi" w:hint="cs"/>
          <w:sz w:val="28"/>
          <w:cs/>
        </w:rPr>
        <w:t>ออนไลน์</w:t>
      </w:r>
      <w:r w:rsidRPr="00452801">
        <w:rPr>
          <w:rFonts w:asciiTheme="majorBidi" w:hAnsiTheme="majorBidi" w:cstheme="majorBidi"/>
          <w:sz w:val="28"/>
        </w:rPr>
        <w:t xml:space="preserve"> </w:t>
      </w:r>
      <w:r w:rsidRPr="00452801">
        <w:rPr>
          <w:rFonts w:asciiTheme="majorBidi" w:hAnsiTheme="majorBidi" w:cstheme="majorBidi"/>
          <w:sz w:val="28"/>
          <w:cs/>
        </w:rPr>
        <w:t>เพื่อให้แต่ละสื่อท</w:t>
      </w:r>
      <w:r w:rsidRPr="00452801">
        <w:rPr>
          <w:rFonts w:asciiTheme="majorBidi" w:hAnsiTheme="majorBidi" w:cstheme="majorBidi" w:hint="cs"/>
          <w:sz w:val="28"/>
          <w:cs/>
        </w:rPr>
        <w:t>ำ</w:t>
      </w:r>
      <w:r w:rsidRPr="00452801">
        <w:rPr>
          <w:rFonts w:asciiTheme="majorBidi" w:hAnsiTheme="majorBidi" w:cstheme="majorBidi"/>
          <w:sz w:val="28"/>
          <w:cs/>
        </w:rPr>
        <w:t>หน้าที่</w:t>
      </w:r>
      <w:r w:rsidRPr="00452801">
        <w:rPr>
          <w:rFonts w:asciiTheme="majorBidi" w:hAnsiTheme="majorBidi" w:cstheme="majorBidi" w:hint="cs"/>
          <w:sz w:val="28"/>
          <w:cs/>
        </w:rPr>
        <w:t>ครอบคลุม</w:t>
      </w:r>
      <w:r w:rsidRPr="00452801">
        <w:rPr>
          <w:rFonts w:asciiTheme="majorBidi" w:hAnsiTheme="majorBidi" w:cstheme="majorBidi"/>
          <w:sz w:val="28"/>
          <w:cs/>
        </w:rPr>
        <w:t>เข้าถึงกลุ่มเป้าหมาย</w:t>
      </w:r>
      <w:r w:rsidRPr="00452801">
        <w:rPr>
          <w:rFonts w:asciiTheme="majorBidi" w:hAnsiTheme="majorBidi" w:cstheme="majorBidi" w:hint="cs"/>
          <w:sz w:val="28"/>
          <w:cs/>
        </w:rPr>
        <w:t>ทุก</w:t>
      </w:r>
      <w:r w:rsidRPr="00452801">
        <w:rPr>
          <w:rFonts w:asciiTheme="majorBidi" w:hAnsiTheme="majorBidi" w:cstheme="majorBidi"/>
          <w:sz w:val="28"/>
          <w:cs/>
        </w:rPr>
        <w:t xml:space="preserve">กลุ่ม ทั้งการสร้างการรับรู้ในวงกว้าง และสร้างความเข้าใจเนื้อหาเพื่อให้การใช้งบประมาณสื่อสารเกิดประสิทธิภาพสูงสุด รวมทั้งขยายช่องทางการสื่อสารผ่านการประชาสัมพันธ์อีกด้วย </w:t>
      </w:r>
      <w:r w:rsidRPr="00452801">
        <w:rPr>
          <w:rFonts w:asciiTheme="majorBidi" w:hAnsiTheme="majorBidi" w:cstheme="majorBidi" w:hint="cs"/>
          <w:sz w:val="28"/>
          <w:cs/>
        </w:rPr>
        <w:t>ทั้งนี้ในปีที่ผ่านมา บริษัท</w:t>
      </w:r>
      <w:r w:rsidRPr="00452801">
        <w:rPr>
          <w:rFonts w:asciiTheme="majorBidi" w:hAnsiTheme="majorBidi" w:cstheme="majorBidi"/>
          <w:sz w:val="28"/>
          <w:cs/>
        </w:rPr>
        <w:t>ได้จัดกิจกรรมส่งเสริมการขาย</w:t>
      </w:r>
      <w:r w:rsidR="00241635" w:rsidRPr="00452801">
        <w:rPr>
          <w:rFonts w:asciiTheme="majorBidi" w:hAnsiTheme="majorBidi" w:cstheme="majorBidi" w:hint="cs"/>
          <w:sz w:val="28"/>
          <w:cs/>
        </w:rPr>
        <w:t>ด้วย</w:t>
      </w:r>
      <w:r w:rsidRPr="00452801">
        <w:rPr>
          <w:rFonts w:asciiTheme="majorBidi" w:hAnsiTheme="majorBidi" w:cstheme="majorBidi"/>
          <w:sz w:val="28"/>
          <w:cs/>
        </w:rPr>
        <w:t>แคมเปญ</w:t>
      </w:r>
      <w:r w:rsidR="00241635" w:rsidRPr="00452801">
        <w:rPr>
          <w:rFonts w:asciiTheme="majorBidi" w:hAnsiTheme="majorBidi" w:cstheme="majorBidi" w:hint="cs"/>
          <w:sz w:val="28"/>
          <w:cs/>
        </w:rPr>
        <w:t>ครบ</w:t>
      </w:r>
      <w:r w:rsidRPr="00452801">
        <w:rPr>
          <w:rFonts w:asciiTheme="majorBidi" w:hAnsiTheme="majorBidi" w:cstheme="majorBidi" w:hint="cs"/>
          <w:sz w:val="28"/>
          <w:cs/>
        </w:rPr>
        <w:t xml:space="preserve"> 30 ปี</w:t>
      </w:r>
      <w:r w:rsidR="00241635" w:rsidRPr="00452801">
        <w:rPr>
          <w:rFonts w:asciiTheme="majorBidi" w:hAnsiTheme="majorBidi" w:cstheme="majorBidi" w:hint="cs"/>
          <w:sz w:val="28"/>
          <w:cs/>
        </w:rPr>
        <w:t>ของการก่อตั้งบริษัท</w:t>
      </w:r>
      <w:r w:rsidRPr="00452801">
        <w:rPr>
          <w:rFonts w:asciiTheme="majorBidi" w:hAnsiTheme="majorBidi" w:cstheme="majorBidi" w:hint="cs"/>
          <w:sz w:val="28"/>
          <w:cs/>
        </w:rPr>
        <w:t xml:space="preserve">ตลอดทั้งปี </w:t>
      </w:r>
      <w:r w:rsidR="00241635" w:rsidRPr="00452801">
        <w:rPr>
          <w:rFonts w:asciiTheme="majorBidi" w:hAnsiTheme="majorBidi" w:cstheme="majorBidi" w:hint="cs"/>
          <w:sz w:val="28"/>
          <w:cs/>
        </w:rPr>
        <w:t>และ</w:t>
      </w:r>
      <w:r w:rsidRPr="00452801">
        <w:rPr>
          <w:rFonts w:asciiTheme="majorBidi" w:hAnsiTheme="majorBidi" w:cstheme="majorBidi" w:hint="cs"/>
          <w:sz w:val="28"/>
          <w:cs/>
        </w:rPr>
        <w:t>มีกิจกรรมต่างๆอย่างต่อเนื่อง อาทิเช่น พาลูกบ้านชมภาพยนตร์</w:t>
      </w:r>
      <w:r w:rsidR="00241635" w:rsidRPr="00452801">
        <w:rPr>
          <w:rFonts w:asciiTheme="majorBidi" w:hAnsiTheme="majorBidi" w:cstheme="majorBidi" w:hint="cs"/>
          <w:sz w:val="28"/>
          <w:cs/>
        </w:rPr>
        <w:t xml:space="preserve"> </w:t>
      </w:r>
      <w:r w:rsidRPr="00452801">
        <w:rPr>
          <w:rFonts w:asciiTheme="majorBidi" w:hAnsiTheme="majorBidi" w:cstheme="majorBidi" w:hint="cs"/>
          <w:sz w:val="28"/>
          <w:cs/>
        </w:rPr>
        <w:t>มินิคอนเสิร์ตหรือลุ้นรับรางวัลต่างๆกว่าล้านบาท</w:t>
      </w:r>
      <w:r w:rsidRPr="00452801">
        <w:rPr>
          <w:rFonts w:asciiTheme="majorBidi" w:hAnsiTheme="majorBidi" w:cstheme="majorBidi"/>
          <w:sz w:val="28"/>
          <w:cs/>
        </w:rPr>
        <w:t xml:space="preserve"> นอกจากนี้ได้เข้าร่วมการจัดงานของสมาคมอสังหาริมทรัพย์ต่างๆ เช่</w:t>
      </w:r>
      <w:r w:rsidRPr="00452801">
        <w:rPr>
          <w:rFonts w:asciiTheme="majorBidi" w:hAnsiTheme="majorBidi" w:cstheme="majorBidi" w:hint="cs"/>
          <w:sz w:val="28"/>
          <w:cs/>
        </w:rPr>
        <w:t xml:space="preserve">น </w:t>
      </w:r>
      <w:r w:rsidRPr="00452801">
        <w:rPr>
          <w:rFonts w:asciiTheme="majorBidi" w:hAnsiTheme="majorBidi" w:cstheme="majorBidi"/>
          <w:sz w:val="28"/>
          <w:cs/>
        </w:rPr>
        <w:t xml:space="preserve">งานมหกรรมบ้านและคอนโด </w:t>
      </w:r>
      <w:r w:rsidRPr="00452801">
        <w:rPr>
          <w:rFonts w:asciiTheme="majorBidi" w:hAnsiTheme="majorBidi" w:cstheme="majorBidi" w:hint="cs"/>
          <w:sz w:val="28"/>
          <w:cs/>
        </w:rPr>
        <w:t>ครั้งที่ 41</w:t>
      </w:r>
      <w:r w:rsidR="00D11BCD" w:rsidRPr="00452801">
        <w:rPr>
          <w:rFonts w:asciiTheme="majorBidi" w:hAnsiTheme="majorBidi" w:cstheme="majorBidi" w:hint="cs"/>
          <w:sz w:val="28"/>
          <w:cs/>
        </w:rPr>
        <w:t xml:space="preserve"> </w:t>
      </w:r>
      <w:r w:rsidRPr="00452801">
        <w:rPr>
          <w:rFonts w:asciiTheme="majorBidi" w:hAnsiTheme="majorBidi" w:cstheme="majorBidi" w:hint="cs"/>
          <w:sz w:val="28"/>
          <w:cs/>
        </w:rPr>
        <w:t>รอยัลพารากอนฮอล์ชั้น 5 สยามพารากอน</w:t>
      </w:r>
      <w:r w:rsidRPr="00452801">
        <w:rPr>
          <w:rFonts w:asciiTheme="majorBidi" w:hAnsiTheme="majorBidi" w:cstheme="majorBidi"/>
          <w:sz w:val="28"/>
          <w:cs/>
        </w:rPr>
        <w:t xml:space="preserve"> </w:t>
      </w:r>
    </w:p>
    <w:p w14:paraId="5C3038DF" w14:textId="77777777" w:rsidR="000D3DCF" w:rsidRPr="00452801" w:rsidRDefault="000D3DCF" w:rsidP="000D3DCF">
      <w:pPr>
        <w:tabs>
          <w:tab w:val="left" w:pos="630"/>
        </w:tabs>
        <w:spacing w:after="0" w:line="240" w:lineRule="auto"/>
        <w:ind w:firstLine="630"/>
        <w:jc w:val="thaiDistribute"/>
        <w:rPr>
          <w:rFonts w:asciiTheme="majorBidi" w:hAnsiTheme="majorBidi" w:cstheme="majorBidi"/>
          <w:sz w:val="28"/>
        </w:rPr>
      </w:pPr>
      <w:r w:rsidRPr="00452801">
        <w:rPr>
          <w:rFonts w:asciiTheme="majorBidi" w:hAnsiTheme="majorBidi" w:cstheme="majorBidi"/>
          <w:i/>
          <w:iCs/>
          <w:sz w:val="28"/>
          <w:cs/>
        </w:rPr>
        <w:t>ด้านการก</w:t>
      </w:r>
      <w:r w:rsidRPr="00452801">
        <w:rPr>
          <w:rFonts w:asciiTheme="majorBidi" w:hAnsiTheme="majorBidi" w:cstheme="majorBidi" w:hint="cs"/>
          <w:i/>
          <w:iCs/>
          <w:sz w:val="28"/>
          <w:cs/>
        </w:rPr>
        <w:t>ำ</w:t>
      </w:r>
      <w:r w:rsidRPr="00452801">
        <w:rPr>
          <w:rFonts w:asciiTheme="majorBidi" w:hAnsiTheme="majorBidi" w:cstheme="majorBidi"/>
          <w:i/>
          <w:iCs/>
          <w:sz w:val="28"/>
          <w:cs/>
        </w:rPr>
        <w:t>หนดราคาขาย</w:t>
      </w:r>
      <w:r w:rsidRPr="00452801">
        <w:rPr>
          <w:rFonts w:asciiTheme="majorBidi" w:hAnsiTheme="majorBidi" w:cstheme="majorBidi"/>
          <w:sz w:val="28"/>
        </w:rPr>
        <w:t>:</w:t>
      </w:r>
      <w:r w:rsidRPr="00452801">
        <w:rPr>
          <w:rFonts w:asciiTheme="majorBidi" w:hAnsiTheme="majorBidi" w:cstheme="majorBidi" w:hint="cs"/>
          <w:sz w:val="28"/>
          <w:cs/>
        </w:rPr>
        <w:t xml:space="preserve"> </w:t>
      </w:r>
      <w:r w:rsidRPr="00452801">
        <w:rPr>
          <w:rFonts w:asciiTheme="majorBidi" w:hAnsiTheme="majorBidi" w:cstheme="majorBidi"/>
          <w:sz w:val="28"/>
          <w:cs/>
        </w:rPr>
        <w:t xml:space="preserve"> บริษัท</w:t>
      </w:r>
      <w:r w:rsidRPr="00452801">
        <w:rPr>
          <w:rFonts w:asciiTheme="majorBidi" w:hAnsiTheme="majorBidi" w:cstheme="majorBidi" w:hint="cs"/>
          <w:sz w:val="28"/>
          <w:cs/>
        </w:rPr>
        <w:t>ได้มีการกำ</w:t>
      </w:r>
      <w:r w:rsidRPr="00452801">
        <w:rPr>
          <w:rFonts w:asciiTheme="majorBidi" w:hAnsiTheme="majorBidi" w:cstheme="majorBidi"/>
          <w:sz w:val="28"/>
          <w:cs/>
        </w:rPr>
        <w:t>หนดราคาสินค้าตามประเภทของระดับสินค้าและต้นทุนในการผลิตสินค้า</w:t>
      </w:r>
      <w:r w:rsidRPr="00452801">
        <w:rPr>
          <w:rFonts w:asciiTheme="majorBidi" w:hAnsiTheme="majorBidi" w:cstheme="majorBidi"/>
          <w:sz w:val="28"/>
        </w:rPr>
        <w:t xml:space="preserve"> </w:t>
      </w:r>
      <w:r w:rsidRPr="00452801">
        <w:rPr>
          <w:rFonts w:asciiTheme="majorBidi" w:hAnsiTheme="majorBidi" w:cstheme="majorBidi" w:hint="cs"/>
          <w:sz w:val="28"/>
          <w:cs/>
        </w:rPr>
        <w:t>กับกำลังซื้อของกลุ่มลูกค้าเป้าหมาย</w:t>
      </w:r>
      <w:r w:rsidRPr="00452801">
        <w:rPr>
          <w:rFonts w:asciiTheme="majorBidi" w:hAnsiTheme="majorBidi" w:cstheme="majorBidi"/>
          <w:sz w:val="28"/>
          <w:cs/>
        </w:rPr>
        <w:t>ให้เหมาะสมและสามารถแข่งขันได้</w:t>
      </w:r>
      <w:r w:rsidRPr="00452801">
        <w:rPr>
          <w:rFonts w:asciiTheme="majorBidi" w:hAnsiTheme="majorBidi" w:cstheme="majorBidi" w:hint="cs"/>
          <w:sz w:val="28"/>
          <w:cs/>
        </w:rPr>
        <w:t xml:space="preserve"> รวมทั้งมีการกำหนดราคาที่ปรับเปลี่ยนไปตามทำเลและที่ตั้งของหน่วยขายภายในโครงการเพื่อให้สะท้อนมูลค่าที่เหมาะสม โดยมีการทบทวนความเหมาะสมของราคาไปควบคู่กับรายการสนับสนุนการขายอย่างต่อเนื่องเพื่อรองรับการเปลี่ยนแปลงของตลาดอีกด้วย</w:t>
      </w:r>
    </w:p>
    <w:p w14:paraId="41029AC1" w14:textId="529916EF" w:rsidR="000D3DCF" w:rsidRPr="00452801" w:rsidRDefault="000D3DCF" w:rsidP="000D3DCF">
      <w:pPr>
        <w:tabs>
          <w:tab w:val="left" w:pos="630"/>
        </w:tabs>
        <w:spacing w:after="0" w:line="240" w:lineRule="auto"/>
        <w:ind w:firstLine="630"/>
        <w:jc w:val="thaiDistribute"/>
        <w:rPr>
          <w:rFonts w:asciiTheme="majorBidi" w:hAnsiTheme="majorBidi" w:cstheme="majorBidi"/>
          <w:sz w:val="28"/>
          <w:cs/>
        </w:rPr>
      </w:pPr>
      <w:r w:rsidRPr="00452801">
        <w:rPr>
          <w:rFonts w:asciiTheme="majorBidi" w:hAnsiTheme="majorBidi" w:cstheme="majorBidi" w:hint="cs"/>
          <w:i/>
          <w:iCs/>
          <w:sz w:val="28"/>
          <w:cs/>
        </w:rPr>
        <w:t>บริการที่สำคัญ</w:t>
      </w:r>
      <w:r w:rsidRPr="00452801">
        <w:rPr>
          <w:rFonts w:asciiTheme="majorBidi" w:hAnsiTheme="majorBidi" w:cstheme="majorBidi"/>
          <w:sz w:val="28"/>
          <w:cs/>
        </w:rPr>
        <w:t xml:space="preserve">: </w:t>
      </w:r>
      <w:r w:rsidRPr="00452801">
        <w:rPr>
          <w:rFonts w:asciiTheme="majorBidi" w:hAnsiTheme="majorBidi" w:cstheme="majorBidi" w:hint="cs"/>
          <w:sz w:val="28"/>
          <w:cs/>
        </w:rPr>
        <w:t xml:space="preserve"> ในปีที่ผ่านมาบริษัทได้เพิ่มช่องทางการสื่อสารกับลูกค้า อาทิ </w:t>
      </w:r>
      <w:r w:rsidR="00737BE1" w:rsidRPr="00452801">
        <w:rPr>
          <w:rFonts w:asciiTheme="majorBidi" w:hAnsiTheme="majorBidi" w:cstheme="majorBidi" w:hint="cs"/>
          <w:sz w:val="28"/>
          <w:cs/>
        </w:rPr>
        <w:t>ไลน์</w:t>
      </w:r>
      <w:r w:rsidR="00737BE1" w:rsidRPr="00452801">
        <w:rPr>
          <w:rFonts w:asciiTheme="majorBidi" w:hAnsiTheme="majorBidi" w:cs="Angsana New"/>
          <w:sz w:val="28"/>
          <w:cs/>
        </w:rPr>
        <w:t>แอพพลิเคชั่น</w:t>
      </w:r>
      <w:r w:rsidR="00737BE1" w:rsidRPr="00452801">
        <w:rPr>
          <w:rFonts w:asciiTheme="majorBidi" w:hAnsiTheme="majorBidi" w:cs="Angsana New" w:hint="cs"/>
          <w:sz w:val="28"/>
          <w:cs/>
        </w:rPr>
        <w:t xml:space="preserve"> </w:t>
      </w:r>
      <w:r w:rsidRPr="00452801">
        <w:rPr>
          <w:rFonts w:asciiTheme="majorBidi" w:hAnsiTheme="majorBidi" w:cstheme="majorBidi" w:hint="cs"/>
          <w:sz w:val="28"/>
          <w:cs/>
        </w:rPr>
        <w:t>ที่ใช้สำหรับการส่งข่าวสารข้อมูลโครงการและบริการต่างๆ ของทุกโครงการในบริษัท ตลอดจนให้คำแนะนำในการช่วยเหลือหรือแก้ปัญหาด้านการอยู่อาศัย และล่าสุดได้มีการเริ่มใช้</w:t>
      </w:r>
      <w:r w:rsidR="007014A6" w:rsidRPr="00452801">
        <w:rPr>
          <w:rFonts w:asciiTheme="majorBidi" w:hAnsiTheme="majorBidi" w:cs="Angsana New"/>
          <w:sz w:val="28"/>
          <w:cs/>
        </w:rPr>
        <w:t>แอพพลิเคชั่น</w:t>
      </w:r>
      <w:r w:rsidRPr="00452801">
        <w:rPr>
          <w:rFonts w:asciiTheme="majorBidi" w:hAnsiTheme="majorBidi" w:cstheme="majorBidi" w:hint="cs"/>
          <w:sz w:val="28"/>
          <w:cs/>
        </w:rPr>
        <w:t xml:space="preserve"> </w:t>
      </w:r>
      <w:r w:rsidR="007014A6" w:rsidRPr="00452801">
        <w:rPr>
          <w:rFonts w:asciiTheme="majorBidi" w:hAnsiTheme="majorBidi" w:cstheme="majorBidi"/>
          <w:sz w:val="28"/>
        </w:rPr>
        <w:t>“</w:t>
      </w:r>
      <w:r w:rsidRPr="00452801">
        <w:rPr>
          <w:rFonts w:asciiTheme="majorBidi" w:hAnsiTheme="majorBidi" w:cstheme="majorBidi"/>
          <w:sz w:val="28"/>
        </w:rPr>
        <w:t>S</w:t>
      </w:r>
      <w:r w:rsidR="00D11BCD" w:rsidRPr="00452801">
        <w:rPr>
          <w:rFonts w:asciiTheme="majorBidi" w:hAnsiTheme="majorBidi" w:cstheme="majorBidi"/>
          <w:sz w:val="28"/>
        </w:rPr>
        <w:t>tar Family</w:t>
      </w:r>
      <w:r w:rsidR="007014A6" w:rsidRPr="00452801">
        <w:rPr>
          <w:rFonts w:asciiTheme="majorBidi" w:hAnsiTheme="majorBidi" w:cstheme="majorBidi"/>
          <w:sz w:val="28"/>
        </w:rPr>
        <w:t>”</w:t>
      </w:r>
      <w:r w:rsidRPr="00452801">
        <w:rPr>
          <w:rFonts w:asciiTheme="majorBidi" w:hAnsiTheme="majorBidi" w:cstheme="majorBidi"/>
          <w:sz w:val="28"/>
        </w:rPr>
        <w:t xml:space="preserve"> </w:t>
      </w:r>
      <w:r w:rsidRPr="00452801">
        <w:rPr>
          <w:rFonts w:asciiTheme="majorBidi" w:hAnsiTheme="majorBidi" w:cstheme="majorBidi" w:hint="cs"/>
          <w:sz w:val="28"/>
          <w:cs/>
        </w:rPr>
        <w:t>สำหรับเป็นช่องทางการใช้งานต่างๆ ไม่ว่าจะเป็นการชำระต่างๆ การแจ้งซ่อม รวมถึงการดูข้อมูลต่างๆ เพื่อเพิ่มความสะดวกสบายให้กับลูกค้ามากยิ่งขึ้น โดยในระยะต่อไปทางบริษัทจะเพิ่มเติมบริการอื่นๆ มากขึ้น โดยเฟ้นหาคู่ค้าผู้ให้บริการต่างๆ เพื่ออำนวยความสะดวกในการอยู่อาศัย ตลอดจน</w:t>
      </w:r>
      <w:r w:rsidRPr="00452801">
        <w:rPr>
          <w:rFonts w:asciiTheme="majorBidi" w:hAnsiTheme="majorBidi" w:cstheme="majorBidi"/>
          <w:sz w:val="28"/>
          <w:cs/>
        </w:rPr>
        <w:t>มี</w:t>
      </w:r>
      <w:r w:rsidRPr="00452801">
        <w:rPr>
          <w:rFonts w:asciiTheme="majorBidi" w:hAnsiTheme="majorBidi" w:cstheme="majorBidi" w:hint="cs"/>
          <w:sz w:val="28"/>
          <w:cs/>
        </w:rPr>
        <w:t>การจัด</w:t>
      </w:r>
      <w:r w:rsidRPr="00452801">
        <w:rPr>
          <w:rFonts w:asciiTheme="majorBidi" w:hAnsiTheme="majorBidi" w:cstheme="majorBidi"/>
          <w:sz w:val="28"/>
          <w:cs/>
        </w:rPr>
        <w:t>กิจกรรม</w:t>
      </w:r>
      <w:r w:rsidRPr="00452801">
        <w:rPr>
          <w:rFonts w:asciiTheme="majorBidi" w:hAnsiTheme="majorBidi" w:cstheme="majorBidi" w:hint="cs"/>
          <w:sz w:val="28"/>
          <w:cs/>
        </w:rPr>
        <w:t>สร้างความสัมพันธ์อันดีอย่าง</w:t>
      </w:r>
      <w:r w:rsidRPr="00452801">
        <w:rPr>
          <w:rFonts w:asciiTheme="majorBidi" w:hAnsiTheme="majorBidi" w:cstheme="majorBidi"/>
          <w:sz w:val="28"/>
          <w:cs/>
        </w:rPr>
        <w:t>ต่อเนื่องกับกลุ่มลูกค้า</w:t>
      </w:r>
      <w:r w:rsidRPr="00452801">
        <w:rPr>
          <w:rFonts w:asciiTheme="majorBidi" w:hAnsiTheme="majorBidi" w:cstheme="majorBidi"/>
          <w:sz w:val="28"/>
        </w:rPr>
        <w:t xml:space="preserve"> </w:t>
      </w:r>
      <w:r w:rsidRPr="00452801">
        <w:rPr>
          <w:rFonts w:asciiTheme="majorBidi" w:hAnsiTheme="majorBidi" w:cstheme="majorBidi"/>
          <w:sz w:val="28"/>
          <w:cs/>
        </w:rPr>
        <w:t xml:space="preserve"> ท</w:t>
      </w:r>
      <w:r w:rsidRPr="00452801">
        <w:rPr>
          <w:rFonts w:asciiTheme="majorBidi" w:hAnsiTheme="majorBidi" w:cstheme="majorBidi" w:hint="cs"/>
          <w:sz w:val="28"/>
          <w:cs/>
        </w:rPr>
        <w:t>ำ</w:t>
      </w:r>
      <w:r w:rsidRPr="00452801">
        <w:rPr>
          <w:rFonts w:asciiTheme="majorBidi" w:hAnsiTheme="majorBidi" w:cstheme="majorBidi"/>
          <w:sz w:val="28"/>
          <w:cs/>
        </w:rPr>
        <w:t>ให้กลุ่มลูกค้าที่</w:t>
      </w:r>
      <w:r w:rsidRPr="00452801">
        <w:rPr>
          <w:rFonts w:asciiTheme="majorBidi" w:hAnsiTheme="majorBidi" w:cstheme="majorBidi" w:hint="cs"/>
          <w:sz w:val="28"/>
          <w:cs/>
        </w:rPr>
        <w:t>ซื้</w:t>
      </w:r>
      <w:r w:rsidRPr="00452801">
        <w:rPr>
          <w:rFonts w:asciiTheme="majorBidi" w:hAnsiTheme="majorBidi" w:cstheme="majorBidi"/>
          <w:sz w:val="28"/>
          <w:cs/>
        </w:rPr>
        <w:t>อ</w:t>
      </w:r>
      <w:r w:rsidRPr="00452801">
        <w:rPr>
          <w:rFonts w:asciiTheme="majorBidi" w:hAnsiTheme="majorBidi" w:cstheme="majorBidi" w:hint="cs"/>
          <w:sz w:val="28"/>
          <w:cs/>
        </w:rPr>
        <w:t>ผลิตภัณฑ์</w:t>
      </w:r>
      <w:r w:rsidRPr="00452801">
        <w:rPr>
          <w:rFonts w:asciiTheme="majorBidi" w:hAnsiTheme="majorBidi" w:cstheme="majorBidi"/>
          <w:sz w:val="28"/>
          <w:cs/>
        </w:rPr>
        <w:t>ของบริษัท</w:t>
      </w:r>
      <w:r w:rsidRPr="00452801">
        <w:rPr>
          <w:rFonts w:asciiTheme="majorBidi" w:hAnsiTheme="majorBidi" w:cstheme="majorBidi" w:hint="cs"/>
          <w:sz w:val="28"/>
          <w:cs/>
        </w:rPr>
        <w:t>เกิดความเชื่อมั่น ผูกพันธ์ และเกิดการซื้อซ้ำในโครงการใหม่อย่างต่อเนื่อง</w:t>
      </w:r>
    </w:p>
    <w:p w14:paraId="1BF7AC7E" w14:textId="1565CB64" w:rsidR="000D3DCF" w:rsidRPr="00452801" w:rsidRDefault="000D3DCF" w:rsidP="000D3DCF">
      <w:pPr>
        <w:tabs>
          <w:tab w:val="left" w:pos="630"/>
        </w:tabs>
        <w:spacing w:after="0" w:line="240" w:lineRule="auto"/>
        <w:ind w:firstLine="634"/>
        <w:jc w:val="thaiDistribute"/>
        <w:rPr>
          <w:rFonts w:asciiTheme="majorBidi" w:hAnsiTheme="majorBidi" w:cstheme="majorBidi"/>
          <w:sz w:val="28"/>
          <w:cs/>
        </w:rPr>
      </w:pPr>
      <w:r w:rsidRPr="00452801">
        <w:rPr>
          <w:rFonts w:asciiTheme="majorBidi" w:hAnsiTheme="majorBidi" w:cstheme="majorBidi"/>
          <w:i/>
          <w:iCs/>
          <w:sz w:val="28"/>
          <w:cs/>
        </w:rPr>
        <w:t>คุณภาพของสินค้า</w:t>
      </w:r>
      <w:r w:rsidRPr="00452801">
        <w:rPr>
          <w:rFonts w:asciiTheme="majorBidi" w:hAnsiTheme="majorBidi" w:cstheme="majorBidi"/>
          <w:sz w:val="28"/>
        </w:rPr>
        <w:t>:</w:t>
      </w:r>
      <w:r w:rsidRPr="00452801">
        <w:rPr>
          <w:rFonts w:asciiTheme="majorBidi" w:hAnsiTheme="majorBidi" w:cstheme="majorBidi" w:hint="cs"/>
          <w:sz w:val="28"/>
          <w:cs/>
        </w:rPr>
        <w:t xml:space="preserve"> บริษัท</w:t>
      </w:r>
      <w:r w:rsidRPr="00452801">
        <w:rPr>
          <w:rFonts w:asciiTheme="majorBidi" w:hAnsiTheme="majorBidi" w:cstheme="majorBidi"/>
          <w:sz w:val="28"/>
          <w:cs/>
        </w:rPr>
        <w:t>ได้ให้ความส</w:t>
      </w:r>
      <w:r w:rsidRPr="00452801">
        <w:rPr>
          <w:rFonts w:asciiTheme="majorBidi" w:hAnsiTheme="majorBidi" w:cstheme="majorBidi" w:hint="cs"/>
          <w:sz w:val="28"/>
          <w:cs/>
        </w:rPr>
        <w:t>ำ</w:t>
      </w:r>
      <w:r w:rsidRPr="00452801">
        <w:rPr>
          <w:rFonts w:asciiTheme="majorBidi" w:hAnsiTheme="majorBidi" w:cstheme="majorBidi"/>
          <w:sz w:val="28"/>
          <w:cs/>
        </w:rPr>
        <w:t>คัญกับมาตรฐานงานก่อสร้างบ้าน</w:t>
      </w:r>
      <w:r w:rsidRPr="00452801">
        <w:rPr>
          <w:rFonts w:asciiTheme="majorBidi" w:hAnsiTheme="majorBidi" w:cstheme="majorBidi" w:hint="cs"/>
          <w:sz w:val="28"/>
          <w:cs/>
        </w:rPr>
        <w:t xml:space="preserve"> อาคารชุด</w:t>
      </w:r>
      <w:r w:rsidRPr="00452801">
        <w:rPr>
          <w:rFonts w:asciiTheme="majorBidi" w:hAnsiTheme="majorBidi" w:cstheme="majorBidi"/>
          <w:sz w:val="28"/>
        </w:rPr>
        <w:t xml:space="preserve"> </w:t>
      </w:r>
      <w:r w:rsidRPr="00452801">
        <w:rPr>
          <w:rFonts w:asciiTheme="majorBidi" w:hAnsiTheme="majorBidi" w:cstheme="majorBidi"/>
          <w:sz w:val="28"/>
          <w:cs/>
        </w:rPr>
        <w:t>และระบบสาธารณูปโภค</w:t>
      </w:r>
      <w:r w:rsidRPr="00452801">
        <w:rPr>
          <w:rFonts w:asciiTheme="majorBidi" w:hAnsiTheme="majorBidi" w:cstheme="majorBidi" w:hint="cs"/>
          <w:sz w:val="28"/>
          <w:cs/>
        </w:rPr>
        <w:t>ส่วนกลางภาย</w:t>
      </w:r>
      <w:r w:rsidRPr="00452801">
        <w:rPr>
          <w:rFonts w:asciiTheme="majorBidi" w:hAnsiTheme="majorBidi" w:cstheme="majorBidi"/>
          <w:sz w:val="28"/>
          <w:cs/>
        </w:rPr>
        <w:t xml:space="preserve">ในโครงการ </w:t>
      </w:r>
      <w:r w:rsidRPr="00452801">
        <w:rPr>
          <w:rFonts w:asciiTheme="majorBidi" w:hAnsiTheme="majorBidi" w:cstheme="majorBidi" w:hint="cs"/>
          <w:sz w:val="28"/>
          <w:cs/>
        </w:rPr>
        <w:t>ซึ่งบ</w:t>
      </w:r>
      <w:r w:rsidRPr="00452801">
        <w:rPr>
          <w:rFonts w:asciiTheme="majorBidi" w:hAnsiTheme="majorBidi" w:cstheme="majorBidi"/>
          <w:sz w:val="28"/>
          <w:cs/>
        </w:rPr>
        <w:t>ริษัทมีนโยบายที่ก</w:t>
      </w:r>
      <w:r w:rsidRPr="00452801">
        <w:rPr>
          <w:rFonts w:asciiTheme="majorBidi" w:hAnsiTheme="majorBidi" w:cstheme="majorBidi" w:hint="cs"/>
          <w:sz w:val="28"/>
          <w:cs/>
        </w:rPr>
        <w:t>ำ</w:t>
      </w:r>
      <w:r w:rsidRPr="00452801">
        <w:rPr>
          <w:rFonts w:asciiTheme="majorBidi" w:hAnsiTheme="majorBidi" w:cstheme="majorBidi"/>
          <w:sz w:val="28"/>
          <w:cs/>
        </w:rPr>
        <w:t xml:space="preserve">หนดไว้อย่างชัดเจนว่า </w:t>
      </w:r>
      <w:r w:rsidRPr="00452801">
        <w:rPr>
          <w:rFonts w:asciiTheme="majorBidi" w:hAnsiTheme="majorBidi" w:cstheme="majorBidi" w:hint="cs"/>
          <w:sz w:val="28"/>
          <w:cs/>
        </w:rPr>
        <w:t>ที่อยู่อาศัยทุกยูนิต</w:t>
      </w:r>
      <w:r w:rsidRPr="00452801">
        <w:rPr>
          <w:rFonts w:asciiTheme="majorBidi" w:hAnsiTheme="majorBidi" w:cstheme="majorBidi"/>
          <w:sz w:val="28"/>
          <w:cs/>
        </w:rPr>
        <w:t>ที่จะส่งมอบให้แก่ลูกค้า จะต้อง</w:t>
      </w:r>
      <w:r w:rsidRPr="00452801">
        <w:rPr>
          <w:rFonts w:asciiTheme="majorBidi" w:hAnsiTheme="majorBidi" w:cstheme="majorBidi" w:hint="cs"/>
          <w:sz w:val="28"/>
          <w:cs/>
        </w:rPr>
        <w:t>ผ่านกระบวนการ</w:t>
      </w:r>
      <w:r w:rsidRPr="00452801">
        <w:rPr>
          <w:rFonts w:asciiTheme="majorBidi" w:hAnsiTheme="majorBidi" w:cstheme="majorBidi"/>
          <w:sz w:val="28"/>
          <w:cs/>
        </w:rPr>
        <w:t>ตรวจสอบคุณภาพ</w:t>
      </w:r>
      <w:r w:rsidRPr="00452801">
        <w:rPr>
          <w:rFonts w:asciiTheme="majorBidi" w:hAnsiTheme="majorBidi" w:cstheme="majorBidi" w:hint="cs"/>
          <w:sz w:val="28"/>
          <w:cs/>
        </w:rPr>
        <w:t>ตามเกณฑ์ที่บริษัทกำหนด</w:t>
      </w:r>
      <w:r w:rsidRPr="00452801">
        <w:rPr>
          <w:rFonts w:asciiTheme="majorBidi" w:hAnsiTheme="majorBidi" w:cstheme="majorBidi"/>
          <w:sz w:val="28"/>
          <w:cs/>
        </w:rPr>
        <w:t xml:space="preserve"> จึงจะ</w:t>
      </w:r>
      <w:r w:rsidRPr="00452801">
        <w:rPr>
          <w:rFonts w:asciiTheme="majorBidi" w:hAnsiTheme="majorBidi" w:cstheme="majorBidi" w:hint="cs"/>
          <w:sz w:val="28"/>
          <w:cs/>
        </w:rPr>
        <w:t>ทำการ</w:t>
      </w:r>
      <w:r w:rsidRPr="00452801">
        <w:rPr>
          <w:rFonts w:asciiTheme="majorBidi" w:hAnsiTheme="majorBidi" w:cstheme="majorBidi"/>
          <w:sz w:val="28"/>
          <w:cs/>
        </w:rPr>
        <w:t>ส่งมอบ</w:t>
      </w:r>
      <w:r w:rsidRPr="00452801">
        <w:rPr>
          <w:rFonts w:asciiTheme="majorBidi" w:hAnsiTheme="majorBidi" w:cstheme="majorBidi" w:hint="cs"/>
          <w:sz w:val="28"/>
          <w:cs/>
        </w:rPr>
        <w:t>ที่อยู่อาศัย</w:t>
      </w:r>
      <w:r w:rsidRPr="00452801">
        <w:rPr>
          <w:rFonts w:asciiTheme="majorBidi" w:hAnsiTheme="majorBidi" w:cstheme="majorBidi"/>
          <w:sz w:val="28"/>
          <w:cs/>
        </w:rPr>
        <w:t xml:space="preserve">ให้ลูกค้าได้ </w:t>
      </w:r>
      <w:r w:rsidRPr="00452801">
        <w:rPr>
          <w:rFonts w:asciiTheme="majorBidi" w:hAnsiTheme="majorBidi" w:cstheme="majorBidi" w:hint="cs"/>
          <w:sz w:val="28"/>
          <w:cs/>
        </w:rPr>
        <w:t>โดยมีมาตรฐาน มีการตรวจสอบปรับปรุงและนำปัญหาที่เกิดขึ้นมาวิเคราะห์แก้ไข และพัฒนาการให้บริการใหม่ๆอยู่เสมอ สะท้อนให้เห็นถึง</w:t>
      </w:r>
      <w:r w:rsidRPr="00452801">
        <w:rPr>
          <w:rFonts w:asciiTheme="majorBidi" w:hAnsiTheme="majorBidi" w:cstheme="majorBidi" w:hint="cs"/>
          <w:sz w:val="28"/>
          <w:cs/>
        </w:rPr>
        <w:lastRenderedPageBreak/>
        <w:t xml:space="preserve">การใส่ใจลูกค้าในการส่งมอบสิ่งที่ดีเพื่อให้ลูกค้าเชื่อถือและไว้วางใจมาอย่างยาวนานด้วยบริการที่เป็นกันเองอบอุ่น </w:t>
      </w:r>
      <w:r w:rsidRPr="00452801">
        <w:rPr>
          <w:rFonts w:asciiTheme="majorBidi" w:hAnsiTheme="majorBidi" w:cstheme="majorBidi"/>
          <w:sz w:val="28"/>
          <w:cs/>
        </w:rPr>
        <w:t>เพื่อให้ได้ที่อยู่อาศัยที่สามารถตอบสนองความต้องการของ</w:t>
      </w:r>
      <w:r w:rsidRPr="00452801">
        <w:rPr>
          <w:rFonts w:asciiTheme="majorBidi" w:hAnsiTheme="majorBidi" w:cstheme="majorBidi" w:hint="cs"/>
          <w:sz w:val="28"/>
          <w:cs/>
        </w:rPr>
        <w:t>ลูกค้า</w:t>
      </w:r>
      <w:r w:rsidRPr="00452801">
        <w:rPr>
          <w:rFonts w:asciiTheme="majorBidi" w:hAnsiTheme="majorBidi" w:cstheme="majorBidi"/>
          <w:sz w:val="28"/>
          <w:cs/>
        </w:rPr>
        <w:t>ผู้บริโภค</w:t>
      </w:r>
      <w:r w:rsidRPr="00452801">
        <w:rPr>
          <w:rFonts w:asciiTheme="majorBidi" w:hAnsiTheme="majorBidi" w:cstheme="majorBidi" w:hint="cs"/>
          <w:sz w:val="28"/>
          <w:cs/>
        </w:rPr>
        <w:t>ให้</w:t>
      </w:r>
      <w:r w:rsidRPr="00452801">
        <w:rPr>
          <w:rFonts w:asciiTheme="majorBidi" w:hAnsiTheme="majorBidi" w:cstheme="majorBidi"/>
          <w:sz w:val="28"/>
          <w:cs/>
        </w:rPr>
        <w:t>มีคุณภาพชีวิตและความเป็นอยู่ที่ดีขึ้น</w:t>
      </w:r>
    </w:p>
    <w:p w14:paraId="07A1111A" w14:textId="186C5C76" w:rsidR="000D3DCF" w:rsidRPr="00452801" w:rsidRDefault="000D3DCF" w:rsidP="000D3DCF">
      <w:pPr>
        <w:tabs>
          <w:tab w:val="left" w:pos="630"/>
        </w:tabs>
        <w:spacing w:after="0" w:line="240" w:lineRule="auto"/>
        <w:ind w:firstLine="634"/>
        <w:jc w:val="thaiDistribute"/>
        <w:rPr>
          <w:rFonts w:asciiTheme="majorBidi" w:hAnsiTheme="majorBidi" w:cstheme="majorBidi"/>
          <w:sz w:val="28"/>
        </w:rPr>
      </w:pPr>
      <w:r w:rsidRPr="00452801">
        <w:rPr>
          <w:rFonts w:asciiTheme="majorBidi" w:hAnsiTheme="majorBidi" w:cstheme="majorBidi"/>
          <w:sz w:val="28"/>
          <w:cs/>
        </w:rPr>
        <w:t>นอกเหนือจาก</w:t>
      </w:r>
      <w:r w:rsidRPr="00452801">
        <w:rPr>
          <w:rFonts w:asciiTheme="majorBidi" w:hAnsiTheme="majorBidi" w:cstheme="majorBidi" w:hint="cs"/>
          <w:sz w:val="28"/>
          <w:cs/>
        </w:rPr>
        <w:t>คุณภาพของ</w:t>
      </w:r>
      <w:r w:rsidRPr="00452801">
        <w:rPr>
          <w:rFonts w:asciiTheme="majorBidi" w:hAnsiTheme="majorBidi" w:cstheme="majorBidi"/>
          <w:sz w:val="28"/>
          <w:cs/>
        </w:rPr>
        <w:t>การก่อสร้าง</w:t>
      </w:r>
      <w:r w:rsidRPr="00452801">
        <w:rPr>
          <w:rFonts w:asciiTheme="majorBidi" w:hAnsiTheme="majorBidi" w:cstheme="majorBidi" w:hint="cs"/>
          <w:sz w:val="28"/>
          <w:cs/>
        </w:rPr>
        <w:t>ที่อยู่อาศัย</w:t>
      </w:r>
      <w:r w:rsidRPr="00452801">
        <w:rPr>
          <w:rFonts w:asciiTheme="majorBidi" w:hAnsiTheme="majorBidi" w:cstheme="majorBidi"/>
          <w:sz w:val="28"/>
          <w:cs/>
        </w:rPr>
        <w:t>แล้ว บริษัท</w:t>
      </w:r>
      <w:r w:rsidRPr="00452801">
        <w:rPr>
          <w:rFonts w:asciiTheme="majorBidi" w:hAnsiTheme="majorBidi" w:cstheme="majorBidi" w:hint="cs"/>
          <w:sz w:val="28"/>
          <w:cs/>
        </w:rPr>
        <w:t>ยัง</w:t>
      </w:r>
      <w:r w:rsidRPr="00452801">
        <w:rPr>
          <w:rFonts w:asciiTheme="majorBidi" w:hAnsiTheme="majorBidi" w:cstheme="majorBidi"/>
          <w:sz w:val="28"/>
          <w:cs/>
        </w:rPr>
        <w:t>ให้ความสำคัญกับการด</w:t>
      </w:r>
      <w:r w:rsidRPr="00452801">
        <w:rPr>
          <w:rFonts w:asciiTheme="majorBidi" w:hAnsiTheme="majorBidi" w:cstheme="majorBidi" w:hint="cs"/>
          <w:sz w:val="28"/>
          <w:cs/>
        </w:rPr>
        <w:t>ำ</w:t>
      </w:r>
      <w:r w:rsidRPr="00452801">
        <w:rPr>
          <w:rFonts w:asciiTheme="majorBidi" w:hAnsiTheme="majorBidi" w:cstheme="majorBidi"/>
          <w:sz w:val="28"/>
          <w:cs/>
        </w:rPr>
        <w:t>เนินงานด้านสภาพโครงการตั</w:t>
      </w:r>
      <w:r w:rsidRPr="00452801">
        <w:rPr>
          <w:rFonts w:asciiTheme="majorBidi" w:hAnsiTheme="majorBidi" w:cstheme="majorBidi" w:hint="cs"/>
          <w:sz w:val="28"/>
          <w:cs/>
        </w:rPr>
        <w:t>้</w:t>
      </w:r>
      <w:r w:rsidRPr="00452801">
        <w:rPr>
          <w:rFonts w:asciiTheme="majorBidi" w:hAnsiTheme="majorBidi" w:cstheme="majorBidi"/>
          <w:sz w:val="28"/>
          <w:cs/>
        </w:rPr>
        <w:t>้งแต่การวางผังโครงการ การเลือกใช้วัสดุที่คงทนถาวรของงานสาธารณูปโภคต่างๆ ภายโครงการสิ่งอ</w:t>
      </w:r>
      <w:r w:rsidRPr="00452801">
        <w:rPr>
          <w:rFonts w:asciiTheme="majorBidi" w:hAnsiTheme="majorBidi" w:cstheme="majorBidi" w:hint="cs"/>
          <w:sz w:val="28"/>
          <w:cs/>
        </w:rPr>
        <w:t>ำ</w:t>
      </w:r>
      <w:r w:rsidRPr="00452801">
        <w:rPr>
          <w:rFonts w:asciiTheme="majorBidi" w:hAnsiTheme="majorBidi" w:cstheme="majorBidi"/>
          <w:sz w:val="28"/>
          <w:cs/>
        </w:rPr>
        <w:t>นวยความสะดวกต่างๆ ที่สอดคล้องกับการอยู่อาศัย และที่ส</w:t>
      </w:r>
      <w:r w:rsidRPr="00452801">
        <w:rPr>
          <w:rFonts w:asciiTheme="majorBidi" w:hAnsiTheme="majorBidi" w:cstheme="majorBidi" w:hint="cs"/>
          <w:sz w:val="28"/>
          <w:cs/>
        </w:rPr>
        <w:t>ำ</w:t>
      </w:r>
      <w:r w:rsidRPr="00452801">
        <w:rPr>
          <w:rFonts w:asciiTheme="majorBidi" w:hAnsiTheme="majorBidi" w:cstheme="majorBidi"/>
          <w:sz w:val="28"/>
          <w:cs/>
        </w:rPr>
        <w:t>คัญ</w:t>
      </w:r>
      <w:r w:rsidRPr="00452801">
        <w:rPr>
          <w:rFonts w:asciiTheme="majorBidi" w:hAnsiTheme="majorBidi" w:cstheme="majorBidi" w:hint="cs"/>
          <w:sz w:val="28"/>
          <w:cs/>
        </w:rPr>
        <w:t>ที่สุดคือ</w:t>
      </w:r>
      <w:r w:rsidRPr="00452801">
        <w:rPr>
          <w:rFonts w:asciiTheme="majorBidi" w:hAnsiTheme="majorBidi" w:cstheme="majorBidi"/>
          <w:sz w:val="28"/>
          <w:cs/>
        </w:rPr>
        <w:t xml:space="preserve">ความปลอดภัยของการอยู่อาศัย </w:t>
      </w:r>
      <w:r w:rsidRPr="00452801">
        <w:rPr>
          <w:rFonts w:asciiTheme="majorBidi" w:hAnsiTheme="majorBidi" w:cstheme="majorBidi" w:hint="cs"/>
          <w:sz w:val="28"/>
          <w:cs/>
        </w:rPr>
        <w:t>รวมทั้ง</w:t>
      </w:r>
      <w:r w:rsidRPr="00452801">
        <w:rPr>
          <w:rFonts w:asciiTheme="majorBidi" w:hAnsiTheme="majorBidi" w:cstheme="majorBidi"/>
          <w:sz w:val="28"/>
          <w:cs/>
        </w:rPr>
        <w:t>การดูแลและรักษาสภาพโครงการให้เป็นชุมชนที่น่าอยู่ บริษัทได้มีการวางรากฐานในการบริหารโครงการ การดูแลรักษา และบ</w:t>
      </w:r>
      <w:r w:rsidRPr="00452801">
        <w:rPr>
          <w:rFonts w:asciiTheme="majorBidi" w:hAnsiTheme="majorBidi" w:cstheme="majorBidi" w:hint="cs"/>
          <w:sz w:val="28"/>
          <w:cs/>
        </w:rPr>
        <w:t>ำ</w:t>
      </w:r>
      <w:r w:rsidRPr="00452801">
        <w:rPr>
          <w:rFonts w:asciiTheme="majorBidi" w:hAnsiTheme="majorBidi" w:cstheme="majorBidi"/>
          <w:sz w:val="28"/>
          <w:cs/>
        </w:rPr>
        <w:t xml:space="preserve">รุงระบบสาธารณูปโภคต่างๆ ให้อยู่ในสภาพที่ดี ก่อนส่งให้นิติบุคคลบ้านจัดสรรในโครงการ </w:t>
      </w:r>
      <w:r w:rsidRPr="00452801">
        <w:rPr>
          <w:rFonts w:asciiTheme="majorBidi" w:hAnsiTheme="majorBidi" w:cstheme="majorBidi" w:hint="cs"/>
          <w:sz w:val="28"/>
          <w:cs/>
        </w:rPr>
        <w:t>รับไปบริหารต่อได้อย่างต่อเนื่องต่อไป</w:t>
      </w:r>
    </w:p>
    <w:p w14:paraId="4919D62E" w14:textId="77777777" w:rsidR="000D3DCF" w:rsidRPr="00452801" w:rsidRDefault="000D3DCF" w:rsidP="000D3DCF">
      <w:pPr>
        <w:tabs>
          <w:tab w:val="left" w:pos="630"/>
        </w:tabs>
        <w:spacing w:after="0" w:line="240" w:lineRule="auto"/>
        <w:ind w:firstLine="634"/>
        <w:jc w:val="thaiDistribute"/>
        <w:rPr>
          <w:rFonts w:asciiTheme="majorBidi" w:hAnsiTheme="majorBidi" w:cstheme="majorBidi"/>
          <w:sz w:val="20"/>
          <w:szCs w:val="20"/>
        </w:rPr>
      </w:pPr>
    </w:p>
    <w:p w14:paraId="7F3A8457" w14:textId="77777777" w:rsidR="000D3DCF" w:rsidRPr="00452801" w:rsidRDefault="000D3DCF" w:rsidP="000D3DCF">
      <w:pPr>
        <w:tabs>
          <w:tab w:val="left" w:pos="630"/>
        </w:tabs>
        <w:spacing w:after="0" w:line="240" w:lineRule="auto"/>
        <w:ind w:firstLine="634"/>
        <w:jc w:val="thaiDistribute"/>
        <w:rPr>
          <w:rFonts w:asciiTheme="majorBidi" w:hAnsiTheme="majorBidi" w:cstheme="majorBidi"/>
          <w:sz w:val="28"/>
        </w:rPr>
      </w:pPr>
      <w:r w:rsidRPr="00452801">
        <w:rPr>
          <w:rFonts w:asciiTheme="majorBidi" w:hAnsiTheme="majorBidi" w:cstheme="majorBidi" w:hint="cs"/>
          <w:sz w:val="28"/>
          <w:cs/>
        </w:rPr>
        <w:t>สำหรับกลยุทธ์ในการบริหารจัดการมีธุรกิจอื่นๆ ได้แก่ ธุรกิจสนามกอล์ฟ</w:t>
      </w:r>
      <w:r w:rsidRPr="00452801">
        <w:rPr>
          <w:rFonts w:asciiTheme="majorBidi" w:hAnsiTheme="majorBidi" w:cstheme="majorBidi"/>
          <w:sz w:val="28"/>
        </w:rPr>
        <w:t xml:space="preserve"> </w:t>
      </w:r>
      <w:r w:rsidRPr="00452801">
        <w:rPr>
          <w:rFonts w:asciiTheme="majorBidi" w:hAnsiTheme="majorBidi" w:cstheme="majorBidi" w:hint="cs"/>
          <w:sz w:val="28"/>
          <w:cs/>
        </w:rPr>
        <w:t xml:space="preserve">และธุรกิจโรงแรมและอพาร์ทเม้นท์ให้เช่า บริษัทมีกลยุทธ์ในการบริหารจัดการ ดังนี้ </w:t>
      </w:r>
    </w:p>
    <w:p w14:paraId="02F3F173" w14:textId="60CA8772" w:rsidR="000D3DCF" w:rsidRPr="00452801" w:rsidRDefault="000D3DCF" w:rsidP="000D3DCF">
      <w:pPr>
        <w:tabs>
          <w:tab w:val="left" w:pos="630"/>
        </w:tabs>
        <w:spacing w:after="0" w:line="240" w:lineRule="auto"/>
        <w:ind w:firstLine="630"/>
        <w:jc w:val="thaiDistribute"/>
        <w:rPr>
          <w:rFonts w:asciiTheme="majorBidi" w:hAnsiTheme="majorBidi" w:cstheme="majorBidi"/>
          <w:sz w:val="28"/>
          <w:cs/>
        </w:rPr>
      </w:pPr>
      <w:r w:rsidRPr="00452801">
        <w:rPr>
          <w:rFonts w:asciiTheme="majorBidi" w:hAnsiTheme="majorBidi" w:cstheme="majorBidi" w:hint="cs"/>
          <w:i/>
          <w:iCs/>
          <w:sz w:val="28"/>
          <w:cs/>
        </w:rPr>
        <w:t>ธุรกิจโรงแรมและอพาร์ทเม้นท์ให้เช่า</w:t>
      </w:r>
      <w:r w:rsidRPr="00452801">
        <w:rPr>
          <w:rFonts w:asciiTheme="majorBidi" w:hAnsiTheme="majorBidi" w:cstheme="majorBidi"/>
          <w:i/>
          <w:iCs/>
          <w:sz w:val="28"/>
        </w:rPr>
        <w:t xml:space="preserve">: </w:t>
      </w:r>
      <w:r w:rsidRPr="00452801">
        <w:rPr>
          <w:rFonts w:asciiTheme="majorBidi" w:hAnsiTheme="majorBidi" w:cstheme="majorBidi" w:hint="cs"/>
          <w:sz w:val="28"/>
          <w:cs/>
        </w:rPr>
        <w:t xml:space="preserve"> ซึ่งให้บริการลูกค้าแบบครบวงจรในอำเภอบ้านฉาง จังหวัดระยอง ที่อยู่ห่างจากสนามบินอู่ตะเภาเพียง</w:t>
      </w:r>
      <w:r w:rsidR="004D074A" w:rsidRPr="00452801">
        <w:rPr>
          <w:rFonts w:asciiTheme="majorBidi" w:hAnsiTheme="majorBidi" w:cstheme="majorBidi" w:hint="cs"/>
          <w:sz w:val="28"/>
          <w:cs/>
        </w:rPr>
        <w:t xml:space="preserve"> 5</w:t>
      </w:r>
      <w:r w:rsidRPr="00452801">
        <w:rPr>
          <w:rFonts w:asciiTheme="majorBidi" w:hAnsiTheme="majorBidi" w:cstheme="majorBidi"/>
          <w:sz w:val="28"/>
        </w:rPr>
        <w:t xml:space="preserve"> </w:t>
      </w:r>
      <w:r w:rsidRPr="00452801">
        <w:rPr>
          <w:rFonts w:asciiTheme="majorBidi" w:hAnsiTheme="majorBidi" w:cstheme="majorBidi" w:hint="cs"/>
          <w:sz w:val="28"/>
          <w:cs/>
        </w:rPr>
        <w:t xml:space="preserve">กิโลเมตร ที่มีศักยภาพรองรับลูกค้ารายวันและรายเดือน นักท่องเที่ยว ผู้บริหารที่ทำงานในละแวกใกล้เคียง รวมถึงลูกค้าผู้ชื่นชอบในกิจกรรมกีฬากอล์ฟซึ่งยังสามารถพักผ่อนในโรงแรมต่อหลังจากเสร็จกิจกรรมในสนามกอล์ฟ ซึ่งมีบรรยากาศร่มรื่นตั้งอยู่ในบริเวณเดียวกันได้อีกด้วย ซึ่งในปีที่ผ่านมาบริษัทได้มีการปรับปรุงอาคารห้องพักบางส่วนให้มีขนาดเล็กลงจาก </w:t>
      </w:r>
      <w:r w:rsidRPr="00452801">
        <w:rPr>
          <w:rFonts w:asciiTheme="majorBidi" w:hAnsiTheme="majorBidi" w:cstheme="majorBidi"/>
          <w:sz w:val="28"/>
        </w:rPr>
        <w:t xml:space="preserve">2 </w:t>
      </w:r>
      <w:r w:rsidRPr="00452801">
        <w:rPr>
          <w:rFonts w:asciiTheme="majorBidi" w:hAnsiTheme="majorBidi" w:cstheme="majorBidi" w:hint="cs"/>
          <w:sz w:val="28"/>
          <w:cs/>
        </w:rPr>
        <w:t>ห้องนอน</w:t>
      </w:r>
      <w:r w:rsidRPr="00452801">
        <w:rPr>
          <w:rFonts w:asciiTheme="majorBidi" w:hAnsiTheme="majorBidi" w:cstheme="majorBidi"/>
          <w:sz w:val="28"/>
        </w:rPr>
        <w:t xml:space="preserve"> </w:t>
      </w:r>
      <w:r w:rsidRPr="00452801">
        <w:rPr>
          <w:rFonts w:asciiTheme="majorBidi" w:hAnsiTheme="majorBidi" w:cstheme="majorBidi" w:hint="cs"/>
          <w:sz w:val="28"/>
          <w:cs/>
        </w:rPr>
        <w:t xml:space="preserve">เป็น </w:t>
      </w:r>
      <w:r w:rsidRPr="00452801">
        <w:rPr>
          <w:rFonts w:asciiTheme="majorBidi" w:hAnsiTheme="majorBidi" w:cstheme="majorBidi"/>
          <w:sz w:val="28"/>
        </w:rPr>
        <w:t xml:space="preserve">1 </w:t>
      </w:r>
      <w:r w:rsidRPr="00452801">
        <w:rPr>
          <w:rFonts w:asciiTheme="majorBidi" w:hAnsiTheme="majorBidi" w:cstheme="majorBidi" w:hint="cs"/>
          <w:sz w:val="28"/>
          <w:cs/>
        </w:rPr>
        <w:t>ห้องนอน เพื่อรองรับความต้องการของลูกค้าในปัจจุบัน เพื่อให้เกิดความหลากหลายและรองรับการขยายตัวของเมืองตามนโยบายโครงการพัฒนาระเบียงเศรษฐกิจพิเศษภาคตะวันออกของรัฐบาลอีกด้วย</w:t>
      </w:r>
    </w:p>
    <w:p w14:paraId="6382755C" w14:textId="77777777" w:rsidR="000D3DCF" w:rsidRPr="00452801" w:rsidRDefault="000D3DCF" w:rsidP="000D3DCF">
      <w:pPr>
        <w:tabs>
          <w:tab w:val="left" w:pos="630"/>
        </w:tabs>
        <w:spacing w:after="0" w:line="240" w:lineRule="auto"/>
        <w:ind w:firstLine="630"/>
        <w:jc w:val="thaiDistribute"/>
        <w:rPr>
          <w:rFonts w:asciiTheme="majorBidi" w:hAnsiTheme="majorBidi" w:cstheme="majorBidi"/>
          <w:sz w:val="28"/>
        </w:rPr>
      </w:pPr>
      <w:r w:rsidRPr="00452801">
        <w:rPr>
          <w:rFonts w:asciiTheme="majorBidi" w:hAnsiTheme="majorBidi" w:cstheme="majorBidi" w:hint="cs"/>
          <w:i/>
          <w:iCs/>
          <w:sz w:val="28"/>
          <w:cs/>
        </w:rPr>
        <w:t>ธุรกิจสนามกอล์ฟ</w:t>
      </w:r>
      <w:r w:rsidRPr="00452801">
        <w:rPr>
          <w:rFonts w:asciiTheme="majorBidi" w:hAnsiTheme="majorBidi" w:cstheme="majorBidi"/>
          <w:i/>
          <w:iCs/>
          <w:sz w:val="28"/>
        </w:rPr>
        <w:t>:</w:t>
      </w:r>
      <w:r w:rsidRPr="00452801">
        <w:rPr>
          <w:rFonts w:asciiTheme="majorBidi" w:hAnsiTheme="majorBidi" w:cstheme="majorBidi" w:hint="cs"/>
          <w:sz w:val="28"/>
          <w:cs/>
        </w:rPr>
        <w:t xml:space="preserve"> </w:t>
      </w:r>
      <w:r w:rsidRPr="00452801">
        <w:rPr>
          <w:rFonts w:asciiTheme="majorBidi" w:hAnsiTheme="majorBidi" w:cstheme="majorBidi"/>
          <w:sz w:val="28"/>
        </w:rPr>
        <w:t xml:space="preserve"> </w:t>
      </w:r>
      <w:r w:rsidRPr="00452801">
        <w:rPr>
          <w:rFonts w:asciiTheme="majorBidi" w:hAnsiTheme="majorBidi" w:cstheme="majorBidi" w:hint="cs"/>
          <w:sz w:val="28"/>
          <w:cs/>
        </w:rPr>
        <w:t>ได้</w:t>
      </w:r>
      <w:r w:rsidRPr="00452801">
        <w:rPr>
          <w:rFonts w:asciiTheme="majorBidi" w:hAnsiTheme="majorBidi" w:cstheme="majorBidi"/>
          <w:sz w:val="28"/>
          <w:cs/>
        </w:rPr>
        <w:t>ออกแบบสนาม</w:t>
      </w:r>
      <w:r w:rsidRPr="00452801">
        <w:rPr>
          <w:rFonts w:asciiTheme="majorBidi" w:hAnsiTheme="majorBidi" w:cstheme="majorBidi" w:hint="cs"/>
          <w:sz w:val="28"/>
          <w:cs/>
        </w:rPr>
        <w:t>ให้</w:t>
      </w:r>
      <w:r w:rsidRPr="00452801">
        <w:rPr>
          <w:rFonts w:asciiTheme="majorBidi" w:hAnsiTheme="majorBidi" w:cstheme="majorBidi"/>
          <w:sz w:val="28"/>
          <w:cs/>
        </w:rPr>
        <w:t>สอดคล้องกับลักษณะภูมิประเทศไม่ว่าจะเป็นทะเลสาบ</w:t>
      </w:r>
      <w:r w:rsidRPr="00452801">
        <w:rPr>
          <w:rFonts w:asciiTheme="majorBidi" w:hAnsiTheme="majorBidi" w:cstheme="majorBidi" w:hint="cs"/>
          <w:sz w:val="28"/>
          <w:cs/>
        </w:rPr>
        <w:t xml:space="preserve"> หรือ</w:t>
      </w:r>
      <w:r w:rsidRPr="00452801">
        <w:rPr>
          <w:rFonts w:asciiTheme="majorBidi" w:hAnsiTheme="majorBidi" w:cstheme="majorBidi"/>
          <w:sz w:val="28"/>
          <w:cs/>
        </w:rPr>
        <w:t>แนวต้น</w:t>
      </w:r>
      <w:r w:rsidRPr="00452801">
        <w:rPr>
          <w:rFonts w:asciiTheme="majorBidi" w:hAnsiTheme="majorBidi" w:cstheme="majorBidi" w:hint="cs"/>
          <w:sz w:val="28"/>
          <w:cs/>
        </w:rPr>
        <w:t>ไม้ใหญ่รายล้อมทั่วบริเวณ</w:t>
      </w:r>
      <w:r w:rsidRPr="00452801">
        <w:rPr>
          <w:rFonts w:asciiTheme="majorBidi" w:hAnsiTheme="majorBidi" w:cstheme="majorBidi"/>
          <w:sz w:val="28"/>
          <w:cs/>
        </w:rPr>
        <w:t>ซึ่งเป็นองค์ประกอบหลักของสนาม อีกทั้งมีสนามฝึกหัดกอล์ฟอยู่ในบริเวณเดียวกัน เพื่อให้ความสะดวกสำหรับนักกอล์ฟในการเตรียมพร้อมร่างกายก่อนการออกรอบ</w:t>
      </w:r>
      <w:r w:rsidRPr="00452801">
        <w:rPr>
          <w:rFonts w:asciiTheme="majorBidi" w:hAnsiTheme="majorBidi" w:cstheme="majorBidi" w:hint="cs"/>
          <w:sz w:val="28"/>
          <w:cs/>
        </w:rPr>
        <w:t xml:space="preserve"> สามารถเล่นได้ตลอดปี โดยในปีที่ผ่านมาได้มีการพัฒนาปรับปรุงคลับเฮ้าส์และทางวิ่งรถกอล์ฟ เพื่อให้รองรับปริมาณผู้เล่นได้มากขึ้นไปพร้อมกับการปรับปรุงภาพลักษณ์ให้ทันสมัย</w:t>
      </w:r>
    </w:p>
    <w:p w14:paraId="1EDD2730" w14:textId="77777777" w:rsidR="000D3DCF" w:rsidRPr="00452801" w:rsidRDefault="000D3DCF" w:rsidP="000D3DCF">
      <w:pPr>
        <w:tabs>
          <w:tab w:val="left" w:pos="630"/>
        </w:tabs>
        <w:spacing w:after="0" w:line="240" w:lineRule="auto"/>
        <w:ind w:firstLine="630"/>
        <w:jc w:val="thaiDistribute"/>
        <w:rPr>
          <w:rFonts w:asciiTheme="majorBidi" w:hAnsiTheme="majorBidi" w:cstheme="majorBidi"/>
          <w:sz w:val="20"/>
          <w:szCs w:val="20"/>
        </w:rPr>
      </w:pPr>
    </w:p>
    <w:p w14:paraId="253521F9" w14:textId="77777777" w:rsidR="000D3DCF" w:rsidRPr="00452801" w:rsidRDefault="000D3DCF" w:rsidP="000D3DCF">
      <w:pPr>
        <w:tabs>
          <w:tab w:val="left" w:pos="630"/>
        </w:tabs>
        <w:spacing w:after="0" w:line="240" w:lineRule="auto"/>
        <w:ind w:firstLine="630"/>
        <w:jc w:val="thaiDistribute"/>
        <w:rPr>
          <w:rFonts w:asciiTheme="majorBidi" w:hAnsiTheme="majorBidi" w:cstheme="majorBidi"/>
          <w:sz w:val="28"/>
          <w:cs/>
        </w:rPr>
      </w:pPr>
      <w:r w:rsidRPr="00452801">
        <w:rPr>
          <w:rFonts w:asciiTheme="majorBidi" w:hAnsiTheme="majorBidi" w:cstheme="majorBidi" w:hint="cs"/>
          <w:sz w:val="28"/>
          <w:cs/>
        </w:rPr>
        <w:t xml:space="preserve">ทั้งนี้ บริษัทมีนโยบายในการผนึกกำลังร่วมกันเพื่อขยายธุรกิจและให้บริการให้เกิดความพอใจสูงสุดแก่ลูกค้า อาทิ มีการนำเสนอแคมเปญ </w:t>
      </w:r>
      <w:r w:rsidRPr="00452801">
        <w:rPr>
          <w:rFonts w:asciiTheme="majorBidi" w:hAnsiTheme="majorBidi" w:cstheme="majorBidi"/>
          <w:sz w:val="28"/>
        </w:rPr>
        <w:t xml:space="preserve">“Stay and Play” </w:t>
      </w:r>
      <w:r w:rsidRPr="00452801">
        <w:rPr>
          <w:rFonts w:asciiTheme="majorBidi" w:hAnsiTheme="majorBidi" w:cstheme="majorBidi" w:hint="cs"/>
          <w:sz w:val="28"/>
          <w:cs/>
        </w:rPr>
        <w:t>สำหรับผู้ที่เข้าพักในโรงแรมซีสตาร์ให้ได้เล่นกอล์ฟในสนามกอล์ฟอีสเทอร์นสตาร์ในราคาพิเศษ หรือการให้บริการครบวงจรร่วมกันสำหรับห้องพัก ห้องสัมมนา จัดเลี้ยง ห้องอาหาร และเล่นกอล์ฟ           เพื่ออำนวยความสะดวกให้กับลูกค้าอย่างสูงสุด</w:t>
      </w:r>
    </w:p>
    <w:p w14:paraId="079B15A7" w14:textId="77777777" w:rsidR="000D3DCF" w:rsidRPr="00452801" w:rsidRDefault="000D3DCF" w:rsidP="000D3DCF">
      <w:pPr>
        <w:tabs>
          <w:tab w:val="left" w:pos="630"/>
        </w:tabs>
        <w:spacing w:after="0" w:line="240" w:lineRule="auto"/>
        <w:ind w:firstLine="630"/>
        <w:jc w:val="thaiDistribute"/>
        <w:rPr>
          <w:rFonts w:asciiTheme="majorBidi" w:hAnsiTheme="majorBidi" w:cstheme="majorBidi"/>
          <w:sz w:val="20"/>
          <w:szCs w:val="20"/>
        </w:rPr>
      </w:pPr>
    </w:p>
    <w:p w14:paraId="7B1D7D3F" w14:textId="77777777" w:rsidR="000D3DCF" w:rsidRPr="00452801" w:rsidRDefault="000D3DCF" w:rsidP="000D3DCF">
      <w:pPr>
        <w:numPr>
          <w:ilvl w:val="2"/>
          <w:numId w:val="7"/>
        </w:numPr>
        <w:tabs>
          <w:tab w:val="left" w:pos="630"/>
        </w:tabs>
        <w:spacing w:after="0" w:line="240" w:lineRule="auto"/>
        <w:ind w:hanging="2160"/>
        <w:rPr>
          <w:rFonts w:asciiTheme="majorBidi" w:hAnsiTheme="majorBidi" w:cstheme="majorBidi"/>
          <w:b/>
          <w:bCs/>
          <w:sz w:val="28"/>
        </w:rPr>
      </w:pPr>
      <w:r w:rsidRPr="00452801">
        <w:rPr>
          <w:rFonts w:asciiTheme="majorBidi" w:hAnsiTheme="majorBidi" w:cstheme="majorBidi" w:hint="cs"/>
          <w:b/>
          <w:bCs/>
          <w:sz w:val="28"/>
          <w:cs/>
        </w:rPr>
        <w:t>สภาพการแข่งขัน</w:t>
      </w:r>
    </w:p>
    <w:p w14:paraId="355ADC0A" w14:textId="3F42E92C" w:rsidR="000D3DCF" w:rsidRPr="00452801" w:rsidRDefault="000D3DCF" w:rsidP="000D3DCF">
      <w:pPr>
        <w:spacing w:after="0" w:line="240" w:lineRule="auto"/>
        <w:ind w:firstLine="630"/>
        <w:jc w:val="thaiDistribute"/>
        <w:rPr>
          <w:rFonts w:asciiTheme="majorBidi" w:hAnsiTheme="majorBidi" w:cstheme="majorBidi"/>
          <w:sz w:val="28"/>
        </w:rPr>
      </w:pPr>
      <w:r w:rsidRPr="00452801">
        <w:rPr>
          <w:rFonts w:asciiTheme="majorBidi" w:hAnsiTheme="majorBidi" w:cstheme="majorBidi" w:hint="cs"/>
          <w:sz w:val="28"/>
          <w:cs/>
        </w:rPr>
        <w:t>ตลาดอสังหาริมทรัพย์ใน</w:t>
      </w:r>
      <w:r w:rsidR="00E1270D" w:rsidRPr="00452801">
        <w:rPr>
          <w:rFonts w:asciiTheme="majorBidi" w:hAnsiTheme="majorBidi" w:cstheme="majorBidi" w:hint="cs"/>
          <w:sz w:val="28"/>
          <w:cs/>
        </w:rPr>
        <w:t>เขตพื้นที่กรุงเทพและปริมณฑลนั้น</w:t>
      </w:r>
      <w:r w:rsidRPr="00452801">
        <w:rPr>
          <w:rFonts w:asciiTheme="majorBidi" w:hAnsiTheme="majorBidi" w:cstheme="majorBidi" w:hint="cs"/>
          <w:sz w:val="28"/>
          <w:cs/>
        </w:rPr>
        <w:t xml:space="preserve">ปี </w:t>
      </w:r>
      <w:r w:rsidRPr="00452801">
        <w:rPr>
          <w:rFonts w:asciiTheme="majorBidi" w:hAnsiTheme="majorBidi" w:cstheme="majorBidi"/>
          <w:sz w:val="28"/>
        </w:rPr>
        <w:t>256</w:t>
      </w:r>
      <w:r w:rsidRPr="00452801">
        <w:rPr>
          <w:rFonts w:asciiTheme="majorBidi" w:hAnsiTheme="majorBidi" w:cstheme="majorBidi" w:hint="cs"/>
          <w:sz w:val="28"/>
          <w:cs/>
        </w:rPr>
        <w:t>2</w:t>
      </w:r>
      <w:r w:rsidRPr="00452801">
        <w:rPr>
          <w:rFonts w:asciiTheme="majorBidi" w:hAnsiTheme="majorBidi" w:cstheme="majorBidi"/>
          <w:sz w:val="28"/>
        </w:rPr>
        <w:t xml:space="preserve"> </w:t>
      </w:r>
      <w:r w:rsidR="00E1270D" w:rsidRPr="00452801">
        <w:rPr>
          <w:rFonts w:asciiTheme="majorBidi" w:hAnsiTheme="majorBidi" w:cstheme="majorBidi" w:hint="cs"/>
          <w:sz w:val="28"/>
          <w:cs/>
        </w:rPr>
        <w:t xml:space="preserve">นั้น </w:t>
      </w:r>
      <w:r w:rsidR="004D074A" w:rsidRPr="00452801">
        <w:rPr>
          <w:rFonts w:asciiTheme="majorBidi" w:hAnsiTheme="majorBidi" w:cstheme="majorBidi" w:hint="cs"/>
          <w:sz w:val="28"/>
          <w:cs/>
        </w:rPr>
        <w:t>โดย</w:t>
      </w:r>
      <w:r w:rsidR="00852C56" w:rsidRPr="00452801">
        <w:rPr>
          <w:rFonts w:asciiTheme="majorBidi" w:hAnsiTheme="majorBidi" w:cstheme="majorBidi" w:hint="cs"/>
          <w:sz w:val="28"/>
          <w:cs/>
        </w:rPr>
        <w:t>รวม</w:t>
      </w:r>
      <w:r w:rsidRPr="00452801">
        <w:rPr>
          <w:rFonts w:asciiTheme="majorBidi" w:hAnsiTheme="majorBidi" w:cstheme="majorBidi" w:hint="cs"/>
          <w:sz w:val="28"/>
          <w:cs/>
        </w:rPr>
        <w:t xml:space="preserve">มีการชะลอตัว เมื่อเทียบจากค่าเฉลี่ย </w:t>
      </w:r>
      <w:r w:rsidRPr="00452801">
        <w:rPr>
          <w:rFonts w:asciiTheme="majorBidi" w:hAnsiTheme="majorBidi" w:cstheme="majorBidi"/>
          <w:sz w:val="28"/>
        </w:rPr>
        <w:t xml:space="preserve">2-3 </w:t>
      </w:r>
      <w:r w:rsidRPr="00452801">
        <w:rPr>
          <w:rFonts w:asciiTheme="majorBidi" w:hAnsiTheme="majorBidi" w:cstheme="majorBidi" w:hint="cs"/>
          <w:sz w:val="28"/>
          <w:cs/>
        </w:rPr>
        <w:t xml:space="preserve">ปีที่ผ่านมา </w:t>
      </w:r>
      <w:r w:rsidR="00207AA3" w:rsidRPr="00452801">
        <w:rPr>
          <w:rFonts w:asciiTheme="majorBidi" w:hAnsiTheme="majorBidi" w:cstheme="majorBidi" w:hint="cs"/>
          <w:sz w:val="28"/>
          <w:cs/>
        </w:rPr>
        <w:t>แต่</w:t>
      </w:r>
      <w:r w:rsidR="00852C56" w:rsidRPr="00452801">
        <w:rPr>
          <w:rFonts w:asciiTheme="majorBidi" w:hAnsiTheme="majorBidi" w:cstheme="majorBidi" w:hint="cs"/>
          <w:sz w:val="28"/>
          <w:cs/>
        </w:rPr>
        <w:t>ยังมีความแตกต่างกัน</w:t>
      </w:r>
      <w:r w:rsidR="00207AA3" w:rsidRPr="00452801">
        <w:rPr>
          <w:rFonts w:asciiTheme="majorBidi" w:hAnsiTheme="majorBidi" w:cstheme="majorBidi" w:hint="cs"/>
          <w:sz w:val="28"/>
          <w:cs/>
        </w:rPr>
        <w:t>ขึ้นอยู่กับแต่ละ</w:t>
      </w:r>
      <w:r w:rsidRPr="00452801">
        <w:rPr>
          <w:rFonts w:asciiTheme="majorBidi" w:hAnsiTheme="majorBidi" w:cstheme="majorBidi" w:hint="cs"/>
          <w:sz w:val="28"/>
          <w:cs/>
        </w:rPr>
        <w:t>ทำเล</w:t>
      </w:r>
      <w:r w:rsidRPr="00452801">
        <w:rPr>
          <w:rFonts w:asciiTheme="majorBidi" w:hAnsiTheme="majorBidi" w:cstheme="majorBidi"/>
          <w:sz w:val="28"/>
        </w:rPr>
        <w:t xml:space="preserve"> </w:t>
      </w:r>
      <w:r w:rsidR="00207AA3" w:rsidRPr="00452801">
        <w:rPr>
          <w:rFonts w:asciiTheme="majorBidi" w:hAnsiTheme="majorBidi" w:cstheme="majorBidi" w:hint="cs"/>
          <w:sz w:val="28"/>
          <w:cs/>
        </w:rPr>
        <w:t xml:space="preserve">ในขณะที่ส่วนของการโอนกรรมสิทธิ์ยังคงมีการขยายตัวอย่างต่อเนื่อง แสดงให้เห็นว่า ความต้องการที่อยู่อาศัยยังมีอยู่ภายใต้ความกังวลต่อสถานการณ์เศรษฐกิจในภาพรวมของประเทศ </w:t>
      </w:r>
      <w:r w:rsidRPr="00452801">
        <w:rPr>
          <w:rFonts w:asciiTheme="majorBidi" w:hAnsiTheme="majorBidi" w:cstheme="majorBidi" w:hint="cs"/>
          <w:sz w:val="28"/>
          <w:cs/>
        </w:rPr>
        <w:t>สถานการณ์เหล่านี้ ทำให้</w:t>
      </w:r>
      <w:r w:rsidR="00207AA3" w:rsidRPr="00452801">
        <w:rPr>
          <w:rFonts w:asciiTheme="majorBidi" w:hAnsiTheme="majorBidi" w:cstheme="majorBidi" w:hint="cs"/>
          <w:sz w:val="28"/>
          <w:cs/>
        </w:rPr>
        <w:t>บริษัทเพิ่มความระมัดระวังในการ</w:t>
      </w:r>
      <w:r w:rsidRPr="00452801">
        <w:rPr>
          <w:rFonts w:asciiTheme="majorBidi" w:hAnsiTheme="majorBidi" w:cstheme="majorBidi" w:hint="cs"/>
          <w:sz w:val="28"/>
          <w:cs/>
        </w:rPr>
        <w:t xml:space="preserve">พัฒนาโครงการ </w:t>
      </w:r>
      <w:r w:rsidR="00207AA3" w:rsidRPr="00452801">
        <w:rPr>
          <w:rFonts w:asciiTheme="majorBidi" w:hAnsiTheme="majorBidi" w:cstheme="majorBidi" w:hint="cs"/>
          <w:sz w:val="28"/>
          <w:cs/>
        </w:rPr>
        <w:t>โดย</w:t>
      </w:r>
      <w:r w:rsidRPr="00452801">
        <w:rPr>
          <w:rFonts w:asciiTheme="majorBidi" w:hAnsiTheme="majorBidi" w:cstheme="majorBidi" w:hint="cs"/>
          <w:sz w:val="28"/>
          <w:cs/>
        </w:rPr>
        <w:t>จะศึกษา</w:t>
      </w:r>
      <w:r w:rsidR="00852C56" w:rsidRPr="00452801">
        <w:rPr>
          <w:rFonts w:asciiTheme="majorBidi" w:hAnsiTheme="majorBidi" w:cstheme="majorBidi" w:hint="cs"/>
          <w:sz w:val="28"/>
          <w:cs/>
        </w:rPr>
        <w:t>อุปสงค์และอุทาน</w:t>
      </w:r>
      <w:r w:rsidR="00207AA3" w:rsidRPr="00452801">
        <w:rPr>
          <w:rFonts w:asciiTheme="majorBidi" w:hAnsiTheme="majorBidi" w:cstheme="majorBidi" w:hint="cs"/>
          <w:sz w:val="28"/>
          <w:cs/>
        </w:rPr>
        <w:t xml:space="preserve">ในเชิงลึกยิ่งขึ้น </w:t>
      </w:r>
      <w:r w:rsidRPr="00452801">
        <w:rPr>
          <w:rFonts w:asciiTheme="majorBidi" w:hAnsiTheme="majorBidi" w:cstheme="majorBidi" w:hint="cs"/>
          <w:sz w:val="28"/>
          <w:cs/>
        </w:rPr>
        <w:t xml:space="preserve">เพื่อให้ตอบโจทย์ผู้บริโภค </w:t>
      </w:r>
      <w:r w:rsidR="00207AA3" w:rsidRPr="00452801">
        <w:rPr>
          <w:rFonts w:asciiTheme="majorBidi" w:hAnsiTheme="majorBidi" w:cstheme="majorBidi" w:hint="cs"/>
          <w:sz w:val="28"/>
          <w:cs/>
        </w:rPr>
        <w:t>รวมทั้งพิจารณาเปิดโครงการ</w:t>
      </w:r>
      <w:r w:rsidRPr="00452801">
        <w:rPr>
          <w:rFonts w:asciiTheme="majorBidi" w:hAnsiTheme="majorBidi" w:cstheme="majorBidi" w:hint="cs"/>
          <w:sz w:val="28"/>
          <w:cs/>
        </w:rPr>
        <w:t>กระจาย</w:t>
      </w:r>
      <w:r w:rsidR="0015500B" w:rsidRPr="00452801">
        <w:rPr>
          <w:rFonts w:asciiTheme="majorBidi" w:hAnsiTheme="majorBidi" w:cstheme="majorBidi" w:hint="cs"/>
          <w:sz w:val="28"/>
          <w:cs/>
        </w:rPr>
        <w:t>ใน</w:t>
      </w:r>
      <w:r w:rsidRPr="00452801">
        <w:rPr>
          <w:rFonts w:asciiTheme="majorBidi" w:hAnsiTheme="majorBidi" w:cstheme="majorBidi" w:hint="cs"/>
          <w:sz w:val="28"/>
          <w:cs/>
        </w:rPr>
        <w:t xml:space="preserve">หลากหลายทำเล </w:t>
      </w:r>
      <w:r w:rsidR="00207AA3" w:rsidRPr="00452801">
        <w:rPr>
          <w:rFonts w:asciiTheme="majorBidi" w:hAnsiTheme="majorBidi" w:cstheme="majorBidi" w:hint="cs"/>
          <w:sz w:val="28"/>
          <w:cs/>
        </w:rPr>
        <w:t>ด้วย</w:t>
      </w:r>
      <w:r w:rsidRPr="00452801">
        <w:rPr>
          <w:rFonts w:asciiTheme="majorBidi" w:hAnsiTheme="majorBidi" w:cstheme="majorBidi" w:hint="cs"/>
          <w:sz w:val="28"/>
          <w:cs/>
        </w:rPr>
        <w:t>ขนาดโครงการที่</w:t>
      </w:r>
      <w:r w:rsidR="00973E37" w:rsidRPr="00452801">
        <w:rPr>
          <w:rFonts w:asciiTheme="majorBidi" w:hAnsiTheme="majorBidi" w:cstheme="majorBidi" w:hint="cs"/>
          <w:sz w:val="28"/>
          <w:cs/>
        </w:rPr>
        <w:t>เหมาะสมกับความต้องการในพื้นที่</w:t>
      </w:r>
      <w:r w:rsidRPr="00452801">
        <w:rPr>
          <w:rFonts w:asciiTheme="majorBidi" w:hAnsiTheme="majorBidi" w:cstheme="majorBidi" w:hint="cs"/>
          <w:sz w:val="28"/>
          <w:cs/>
        </w:rPr>
        <w:t xml:space="preserve"> โดย</w:t>
      </w:r>
      <w:r w:rsidR="00973E37" w:rsidRPr="00452801">
        <w:rPr>
          <w:rFonts w:asciiTheme="majorBidi" w:hAnsiTheme="majorBidi" w:cstheme="majorBidi" w:hint="cs"/>
          <w:sz w:val="28"/>
          <w:cs/>
        </w:rPr>
        <w:t xml:space="preserve">ในปี  </w:t>
      </w:r>
      <w:r w:rsidR="00973E37" w:rsidRPr="00452801">
        <w:rPr>
          <w:rFonts w:asciiTheme="majorBidi" w:hAnsiTheme="majorBidi" w:cstheme="majorBidi"/>
          <w:sz w:val="28"/>
        </w:rPr>
        <w:t xml:space="preserve">2562 </w:t>
      </w:r>
      <w:r w:rsidR="00973E37" w:rsidRPr="00452801">
        <w:rPr>
          <w:rFonts w:asciiTheme="majorBidi" w:hAnsiTheme="majorBidi" w:cstheme="majorBidi" w:hint="cs"/>
          <w:sz w:val="28"/>
          <w:cs/>
        </w:rPr>
        <w:t>บริษัทได้มีการเปิดโครงการใหม่</w:t>
      </w:r>
      <w:r w:rsidRPr="00452801">
        <w:rPr>
          <w:rFonts w:asciiTheme="majorBidi" w:hAnsiTheme="majorBidi" w:cstheme="majorBidi" w:hint="cs"/>
          <w:sz w:val="28"/>
          <w:cs/>
        </w:rPr>
        <w:t xml:space="preserve"> </w:t>
      </w:r>
      <w:r w:rsidR="00DC23E4" w:rsidRPr="00452801">
        <w:rPr>
          <w:rFonts w:asciiTheme="majorBidi" w:hAnsiTheme="majorBidi" w:cstheme="majorBidi" w:hint="cs"/>
          <w:sz w:val="28"/>
          <w:cs/>
        </w:rPr>
        <w:t xml:space="preserve">ควินทารา อาเท่ </w:t>
      </w:r>
      <w:r w:rsidRPr="00452801">
        <w:rPr>
          <w:rFonts w:asciiTheme="majorBidi" w:hAnsiTheme="majorBidi" w:cstheme="majorBidi" w:hint="cs"/>
          <w:sz w:val="28"/>
          <w:cs/>
        </w:rPr>
        <w:t xml:space="preserve">สุขุมวิท </w:t>
      </w:r>
      <w:r w:rsidRPr="00452801">
        <w:rPr>
          <w:rFonts w:asciiTheme="majorBidi" w:hAnsiTheme="majorBidi" w:cstheme="majorBidi"/>
          <w:sz w:val="28"/>
        </w:rPr>
        <w:t>52</w:t>
      </w:r>
      <w:r w:rsidR="00DC23E4" w:rsidRPr="00452801">
        <w:rPr>
          <w:rFonts w:asciiTheme="majorBidi" w:hAnsiTheme="majorBidi" w:cstheme="majorBidi" w:hint="cs"/>
          <w:sz w:val="28"/>
          <w:cs/>
        </w:rPr>
        <w:t xml:space="preserve"> </w:t>
      </w:r>
      <w:r w:rsidR="00DC23E4" w:rsidRPr="00452801">
        <w:rPr>
          <w:rFonts w:asciiTheme="majorBidi" w:hAnsiTheme="majorBidi" w:cstheme="majorBidi"/>
          <w:sz w:val="28"/>
        </w:rPr>
        <w:t>(</w:t>
      </w:r>
      <w:proofErr w:type="spellStart"/>
      <w:r w:rsidR="00DC23E4" w:rsidRPr="00452801">
        <w:rPr>
          <w:rFonts w:asciiTheme="majorBidi" w:hAnsiTheme="majorBidi" w:cstheme="majorBidi"/>
          <w:sz w:val="28"/>
        </w:rPr>
        <w:t>Quintara</w:t>
      </w:r>
      <w:proofErr w:type="spellEnd"/>
      <w:r w:rsidR="00DC23E4" w:rsidRPr="00452801">
        <w:rPr>
          <w:rFonts w:asciiTheme="majorBidi" w:hAnsiTheme="majorBidi" w:cstheme="majorBidi"/>
          <w:sz w:val="28"/>
        </w:rPr>
        <w:t xml:space="preserve"> </w:t>
      </w:r>
      <w:proofErr w:type="spellStart"/>
      <w:r w:rsidR="00DC23E4" w:rsidRPr="00452801">
        <w:rPr>
          <w:rFonts w:asciiTheme="majorBidi" w:hAnsiTheme="majorBidi" w:cstheme="majorBidi"/>
          <w:sz w:val="28"/>
        </w:rPr>
        <w:t>Arte</w:t>
      </w:r>
      <w:proofErr w:type="spellEnd"/>
      <w:r w:rsidR="00DC23E4" w:rsidRPr="00452801">
        <w:rPr>
          <w:rFonts w:asciiTheme="majorBidi" w:hAnsiTheme="majorBidi" w:cstheme="majorBidi"/>
          <w:sz w:val="28"/>
        </w:rPr>
        <w:t xml:space="preserve"> Sukhumvit 52)</w:t>
      </w:r>
      <w:r w:rsidRPr="00452801">
        <w:rPr>
          <w:rFonts w:asciiTheme="majorBidi" w:hAnsiTheme="majorBidi" w:cstheme="majorBidi"/>
          <w:sz w:val="28"/>
          <w:cs/>
        </w:rPr>
        <w:t xml:space="preserve"> </w:t>
      </w:r>
      <w:r w:rsidRPr="00452801">
        <w:rPr>
          <w:rFonts w:asciiTheme="majorBidi" w:hAnsiTheme="majorBidi" w:cstheme="majorBidi" w:hint="cs"/>
          <w:sz w:val="28"/>
          <w:cs/>
        </w:rPr>
        <w:t>และยังเปิดโครงการแนวราบย่านพัฒนาการภายใต้ชื่อ</w:t>
      </w:r>
      <w:r w:rsidR="00DC23E4" w:rsidRPr="00452801">
        <w:rPr>
          <w:rFonts w:asciiTheme="majorBidi" w:hAnsiTheme="majorBidi" w:cstheme="majorBidi"/>
          <w:sz w:val="28"/>
        </w:rPr>
        <w:t xml:space="preserve"> </w:t>
      </w:r>
      <w:r w:rsidR="00DC23E4" w:rsidRPr="00452801">
        <w:rPr>
          <w:rFonts w:asciiTheme="majorBidi" w:hAnsiTheme="majorBidi" w:cstheme="majorBidi" w:hint="cs"/>
          <w:sz w:val="28"/>
          <w:cs/>
        </w:rPr>
        <w:t xml:space="preserve">เอสทารา เฮเว่น พัฒนาการ </w:t>
      </w:r>
      <w:r w:rsidR="00DC23E4" w:rsidRPr="00452801">
        <w:rPr>
          <w:rFonts w:asciiTheme="majorBidi" w:hAnsiTheme="majorBidi" w:cstheme="majorBidi"/>
          <w:sz w:val="28"/>
        </w:rPr>
        <w:t>20 (</w:t>
      </w:r>
      <w:proofErr w:type="spellStart"/>
      <w:r w:rsidRPr="00452801">
        <w:rPr>
          <w:rFonts w:asciiTheme="majorBidi" w:hAnsiTheme="majorBidi" w:cstheme="majorBidi"/>
          <w:sz w:val="28"/>
        </w:rPr>
        <w:t>E</w:t>
      </w:r>
      <w:r w:rsidR="00DC23E4" w:rsidRPr="00452801">
        <w:rPr>
          <w:rFonts w:asciiTheme="majorBidi" w:hAnsiTheme="majorBidi" w:cstheme="majorBidi"/>
          <w:sz w:val="28"/>
        </w:rPr>
        <w:t>stara</w:t>
      </w:r>
      <w:proofErr w:type="spellEnd"/>
      <w:r w:rsidR="00DC23E4" w:rsidRPr="00452801">
        <w:rPr>
          <w:rFonts w:asciiTheme="majorBidi" w:hAnsiTheme="majorBidi" w:cstheme="majorBidi"/>
          <w:sz w:val="28"/>
        </w:rPr>
        <w:t xml:space="preserve"> </w:t>
      </w:r>
      <w:r w:rsidRPr="00452801">
        <w:rPr>
          <w:rFonts w:asciiTheme="majorBidi" w:hAnsiTheme="majorBidi" w:cstheme="majorBidi"/>
          <w:sz w:val="28"/>
        </w:rPr>
        <w:t>H</w:t>
      </w:r>
      <w:r w:rsidR="00DC23E4" w:rsidRPr="00452801">
        <w:rPr>
          <w:rFonts w:asciiTheme="majorBidi" w:hAnsiTheme="majorBidi" w:cstheme="majorBidi"/>
          <w:sz w:val="28"/>
        </w:rPr>
        <w:t xml:space="preserve">aven </w:t>
      </w:r>
      <w:proofErr w:type="spellStart"/>
      <w:r w:rsidR="00DC23E4" w:rsidRPr="00452801">
        <w:rPr>
          <w:rFonts w:asciiTheme="majorBidi" w:hAnsiTheme="majorBidi" w:cstheme="majorBidi"/>
          <w:sz w:val="28"/>
        </w:rPr>
        <w:t>Pattanakarn</w:t>
      </w:r>
      <w:proofErr w:type="spellEnd"/>
      <w:r w:rsidR="00DC23E4" w:rsidRPr="00452801">
        <w:rPr>
          <w:rFonts w:asciiTheme="majorBidi" w:hAnsiTheme="majorBidi" w:cstheme="majorBidi"/>
          <w:sz w:val="28"/>
        </w:rPr>
        <w:t xml:space="preserve"> </w:t>
      </w:r>
      <w:r w:rsidRPr="00452801">
        <w:rPr>
          <w:rFonts w:asciiTheme="majorBidi" w:hAnsiTheme="majorBidi" w:cstheme="majorBidi" w:hint="cs"/>
          <w:sz w:val="28"/>
          <w:cs/>
        </w:rPr>
        <w:t>20</w:t>
      </w:r>
      <w:r w:rsidR="00DC23E4" w:rsidRPr="00452801">
        <w:rPr>
          <w:rFonts w:asciiTheme="majorBidi" w:hAnsiTheme="majorBidi" w:cstheme="majorBidi"/>
          <w:sz w:val="28"/>
        </w:rPr>
        <w:t>)</w:t>
      </w:r>
      <w:r w:rsidRPr="00452801">
        <w:rPr>
          <w:rFonts w:asciiTheme="majorBidi" w:hAnsiTheme="majorBidi" w:cstheme="majorBidi"/>
          <w:sz w:val="28"/>
        </w:rPr>
        <w:t xml:space="preserve"> </w:t>
      </w:r>
    </w:p>
    <w:p w14:paraId="79B849AA" w14:textId="00C70B25" w:rsidR="000D3DCF" w:rsidRPr="00452801" w:rsidRDefault="000D3DCF" w:rsidP="000D3DCF">
      <w:pPr>
        <w:spacing w:after="0" w:line="240" w:lineRule="auto"/>
        <w:ind w:firstLine="630"/>
        <w:jc w:val="thaiDistribute"/>
        <w:rPr>
          <w:rFonts w:ascii="Angsana New" w:hAnsi="Angsana New" w:cs="Angsana New"/>
          <w:sz w:val="28"/>
        </w:rPr>
      </w:pPr>
      <w:r w:rsidRPr="00452801">
        <w:rPr>
          <w:rFonts w:ascii="Angsana New" w:hAnsi="Angsana New" w:cs="Angsana New"/>
          <w:sz w:val="28"/>
          <w:cs/>
        </w:rPr>
        <w:lastRenderedPageBreak/>
        <w:t>สำหรับแนวโน้ม</w:t>
      </w:r>
      <w:r w:rsidRPr="00452801">
        <w:rPr>
          <w:rFonts w:ascii="Angsana New" w:hAnsi="Angsana New" w:cs="Angsana New"/>
          <w:sz w:val="28"/>
          <w:shd w:val="clear" w:color="auto" w:fill="FFFFFF"/>
          <w:cs/>
        </w:rPr>
        <w:t xml:space="preserve"> อสังหา</w:t>
      </w:r>
      <w:r w:rsidRPr="00452801">
        <w:rPr>
          <w:rFonts w:ascii="Angsana New" w:hAnsi="Angsana New" w:cs="Angsana New" w:hint="cs"/>
          <w:sz w:val="28"/>
          <w:shd w:val="clear" w:color="auto" w:fill="FFFFFF"/>
          <w:cs/>
        </w:rPr>
        <w:t>ริมทรัพย์</w:t>
      </w:r>
      <w:r w:rsidRPr="00452801">
        <w:rPr>
          <w:rFonts w:ascii="Angsana New" w:hAnsi="Angsana New" w:cs="Angsana New"/>
          <w:sz w:val="28"/>
          <w:shd w:val="clear" w:color="auto" w:fill="FFFFFF"/>
          <w:cs/>
        </w:rPr>
        <w:t xml:space="preserve">ในปี </w:t>
      </w:r>
      <w:r w:rsidRPr="00452801">
        <w:rPr>
          <w:rFonts w:ascii="Angsana New" w:hAnsi="Angsana New" w:cs="Angsana New"/>
          <w:sz w:val="28"/>
          <w:shd w:val="clear" w:color="auto" w:fill="FFFFFF"/>
        </w:rPr>
        <w:t xml:space="preserve">2563 </w:t>
      </w:r>
      <w:r w:rsidRPr="00452801">
        <w:rPr>
          <w:rFonts w:ascii="Angsana New" w:hAnsi="Angsana New" w:cs="Angsana New" w:hint="cs"/>
          <w:sz w:val="28"/>
          <w:shd w:val="clear" w:color="auto" w:fill="FFFFFF"/>
          <w:cs/>
        </w:rPr>
        <w:t>คาดว่า</w:t>
      </w:r>
      <w:r w:rsidRPr="00452801">
        <w:rPr>
          <w:rFonts w:ascii="Angsana New" w:hAnsi="Angsana New" w:cs="Angsana New"/>
          <w:sz w:val="28"/>
          <w:shd w:val="clear" w:color="auto" w:fill="FFFFFF"/>
          <w:cs/>
        </w:rPr>
        <w:t>ยังอยู่ในภาวะชะลอตัวจากความไม่เชื่อมั่นภาวะเศรษฐกิจการเมือง</w:t>
      </w:r>
      <w:r w:rsidR="009A5D27" w:rsidRPr="00452801">
        <w:rPr>
          <w:rFonts w:ascii="Angsana New" w:hAnsi="Angsana New" w:cs="Angsana New" w:hint="cs"/>
          <w:sz w:val="28"/>
          <w:shd w:val="clear" w:color="auto" w:fill="FFFFFF"/>
          <w:cs/>
        </w:rPr>
        <w:t>และมาตรการต่างๆ ของรัฐที่ออกมา</w:t>
      </w:r>
      <w:r w:rsidRPr="00452801">
        <w:rPr>
          <w:rFonts w:ascii="Angsana New" w:hAnsi="Angsana New" w:cs="Angsana New"/>
          <w:sz w:val="28"/>
          <w:shd w:val="clear" w:color="auto" w:fill="FFFFFF"/>
          <w:cs/>
        </w:rPr>
        <w:t>จะมีผลต่อจิตวิทยา</w:t>
      </w:r>
      <w:r w:rsidR="009A5D27" w:rsidRPr="00452801">
        <w:rPr>
          <w:rFonts w:ascii="Angsana New" w:hAnsi="Angsana New" w:cs="Angsana New" w:hint="cs"/>
          <w:sz w:val="28"/>
          <w:shd w:val="clear" w:color="auto" w:fill="FFFFFF"/>
          <w:cs/>
        </w:rPr>
        <w:t>และการตัดสินใจซื้อของผู้บริโภค</w:t>
      </w:r>
      <w:r w:rsidRPr="00452801">
        <w:rPr>
          <w:rFonts w:ascii="Angsana New" w:hAnsi="Angsana New" w:cs="Angsana New"/>
          <w:sz w:val="28"/>
          <w:shd w:val="clear" w:color="auto" w:fill="FFFFFF"/>
          <w:cs/>
        </w:rPr>
        <w:t xml:space="preserve"> แต่</w:t>
      </w:r>
      <w:r w:rsidR="000124D5" w:rsidRPr="00452801">
        <w:rPr>
          <w:rFonts w:ascii="Angsana New" w:hAnsi="Angsana New" w:cs="Angsana New" w:hint="cs"/>
          <w:sz w:val="28"/>
          <w:shd w:val="clear" w:color="auto" w:fill="FFFFFF"/>
          <w:cs/>
        </w:rPr>
        <w:t>ยังคงมี</w:t>
      </w:r>
      <w:r w:rsidRPr="00452801">
        <w:rPr>
          <w:rFonts w:ascii="Angsana New" w:hAnsi="Angsana New" w:cs="Angsana New"/>
          <w:sz w:val="28"/>
          <w:cs/>
        </w:rPr>
        <w:t>ปัจจัยบวก</w:t>
      </w:r>
      <w:r w:rsidR="000124D5" w:rsidRPr="00452801">
        <w:rPr>
          <w:rFonts w:ascii="Angsana New" w:hAnsi="Angsana New" w:cs="Angsana New" w:hint="cs"/>
          <w:sz w:val="28"/>
          <w:cs/>
        </w:rPr>
        <w:t>อยู่หลายประการ อาทิ</w:t>
      </w:r>
      <w:r w:rsidRPr="00452801">
        <w:rPr>
          <w:rFonts w:ascii="Angsana New" w:hAnsi="Angsana New" w:cs="Angsana New"/>
          <w:sz w:val="28"/>
          <w:cs/>
        </w:rPr>
        <w:t xml:space="preserve"> </w:t>
      </w:r>
      <w:r w:rsidRPr="00452801">
        <w:rPr>
          <w:rFonts w:ascii="Angsana New" w:hAnsi="Angsana New" w:cs="Angsana New"/>
          <w:sz w:val="28"/>
        </w:rPr>
        <w:t>1.</w:t>
      </w:r>
      <w:r w:rsidR="000124D5" w:rsidRPr="00452801">
        <w:rPr>
          <w:rFonts w:ascii="Angsana New" w:hAnsi="Angsana New" w:cs="Angsana New" w:hint="cs"/>
          <w:sz w:val="28"/>
          <w:cs/>
        </w:rPr>
        <w:t>อัตรา</w:t>
      </w:r>
      <w:r w:rsidRPr="00452801">
        <w:rPr>
          <w:rFonts w:ascii="Angsana New" w:hAnsi="Angsana New" w:cs="Angsana New"/>
          <w:sz w:val="28"/>
          <w:cs/>
        </w:rPr>
        <w:t>ดอกเบี้ยของสินเชื่อซื้อบ้านยังคง</w:t>
      </w:r>
      <w:r w:rsidR="000124D5" w:rsidRPr="00452801">
        <w:rPr>
          <w:rFonts w:ascii="Angsana New" w:hAnsi="Angsana New" w:cs="Angsana New" w:hint="cs"/>
          <w:sz w:val="28"/>
          <w:cs/>
        </w:rPr>
        <w:t>อยู่ในระดับต่ำ</w:t>
      </w:r>
      <w:r w:rsidRPr="00452801">
        <w:rPr>
          <w:rFonts w:ascii="Angsana New" w:hAnsi="Angsana New" w:cs="Angsana New"/>
          <w:sz w:val="28"/>
          <w:cs/>
        </w:rPr>
        <w:t xml:space="preserve"> </w:t>
      </w:r>
      <w:r w:rsidRPr="00452801">
        <w:rPr>
          <w:rFonts w:ascii="Angsana New" w:hAnsi="Angsana New" w:cs="Angsana New"/>
          <w:sz w:val="28"/>
        </w:rPr>
        <w:t>2.</w:t>
      </w:r>
      <w:r w:rsidRPr="00452801">
        <w:rPr>
          <w:rFonts w:ascii="Angsana New" w:hAnsi="Angsana New" w:cs="Angsana New"/>
          <w:sz w:val="28"/>
          <w:cs/>
        </w:rPr>
        <w:t xml:space="preserve">กำลังซื้อผู้บริโภคภายในประเทศยังคงดีอยู่ </w:t>
      </w:r>
      <w:r w:rsidRPr="00452801">
        <w:rPr>
          <w:rFonts w:ascii="Angsana New" w:hAnsi="Angsana New" w:cs="Angsana New"/>
          <w:sz w:val="28"/>
        </w:rPr>
        <w:t xml:space="preserve"> </w:t>
      </w:r>
      <w:r w:rsidR="000124D5" w:rsidRPr="00452801">
        <w:rPr>
          <w:rFonts w:ascii="Angsana New" w:hAnsi="Angsana New" w:cs="Angsana New" w:hint="cs"/>
          <w:sz w:val="28"/>
          <w:cs/>
        </w:rPr>
        <w:t xml:space="preserve">   </w:t>
      </w:r>
      <w:r w:rsidRPr="00452801">
        <w:rPr>
          <w:rFonts w:ascii="Angsana New" w:hAnsi="Angsana New" w:cs="Angsana New"/>
          <w:sz w:val="28"/>
        </w:rPr>
        <w:t>3.</w:t>
      </w:r>
      <w:r w:rsidR="000124D5" w:rsidRPr="00452801">
        <w:rPr>
          <w:rFonts w:ascii="Angsana New" w:hAnsi="Angsana New" w:cs="Angsana New" w:hint="cs"/>
          <w:sz w:val="28"/>
          <w:cs/>
        </w:rPr>
        <w:t>การพัฒนาของ</w:t>
      </w:r>
      <w:r w:rsidR="000124D5" w:rsidRPr="00452801">
        <w:rPr>
          <w:rFonts w:ascii="Angsana New" w:hAnsi="Angsana New" w:cs="Angsana New"/>
          <w:sz w:val="28"/>
          <w:cs/>
        </w:rPr>
        <w:t>โครงการพัฒนาระเบียงเศรษฐกิจพิเศษภาคตะวันออก</w:t>
      </w:r>
      <w:r w:rsidR="000124D5" w:rsidRPr="00452801">
        <w:rPr>
          <w:rFonts w:ascii="Angsana New" w:hAnsi="Angsana New" w:cs="Angsana New" w:hint="cs"/>
          <w:sz w:val="28"/>
          <w:cs/>
        </w:rPr>
        <w:t>อย่างต่อเนื่องจะทำให้</w:t>
      </w:r>
      <w:r w:rsidRPr="00452801">
        <w:rPr>
          <w:rFonts w:ascii="Angsana New" w:hAnsi="Angsana New" w:cs="Angsana New"/>
          <w:sz w:val="28"/>
          <w:cs/>
        </w:rPr>
        <w:t>ความต้องการอสังหา</w:t>
      </w:r>
      <w:r w:rsidRPr="00452801">
        <w:rPr>
          <w:rFonts w:ascii="Angsana New" w:hAnsi="Angsana New" w:cs="Angsana New" w:hint="cs"/>
          <w:sz w:val="28"/>
          <w:cs/>
        </w:rPr>
        <w:t>ริมทรัพย์</w:t>
      </w:r>
      <w:r w:rsidRPr="00452801">
        <w:rPr>
          <w:rFonts w:ascii="Angsana New" w:hAnsi="Angsana New" w:cs="Angsana New"/>
          <w:sz w:val="28"/>
          <w:cs/>
        </w:rPr>
        <w:t xml:space="preserve"> ใน</w:t>
      </w:r>
      <w:r w:rsidR="000124D5" w:rsidRPr="00452801">
        <w:rPr>
          <w:rFonts w:ascii="Angsana New" w:hAnsi="Angsana New" w:cs="Angsana New" w:hint="cs"/>
          <w:sz w:val="28"/>
          <w:cs/>
        </w:rPr>
        <w:t>บริเวณดังกล่าว</w:t>
      </w:r>
      <w:r w:rsidRPr="00452801">
        <w:rPr>
          <w:rFonts w:ascii="Angsana New" w:hAnsi="Angsana New" w:cs="Angsana New"/>
          <w:sz w:val="28"/>
          <w:cs/>
        </w:rPr>
        <w:t>สูงขึ้น ทั้งอาคารสำนักงาน เซอร์วิสอพาร์ตเมนต์ นิคมอุตสาหกรรม โรงแรม คอนโด</w:t>
      </w:r>
      <w:r w:rsidRPr="00452801">
        <w:rPr>
          <w:rFonts w:ascii="Angsana New" w:hAnsi="Angsana New" w:cs="Angsana New" w:hint="cs"/>
          <w:sz w:val="28"/>
          <w:cs/>
        </w:rPr>
        <w:t>มิเนียม</w:t>
      </w:r>
      <w:r w:rsidRPr="00452801">
        <w:rPr>
          <w:rFonts w:ascii="Angsana New" w:hAnsi="Angsana New" w:cs="Angsana New"/>
          <w:sz w:val="28"/>
          <w:cs/>
        </w:rPr>
        <w:t xml:space="preserve"> และอื่นๆ ซึ่งยังมีนักลงทุนเข้ามา ไม่ว่าจะเป็น จีน ฮ่องกง มาเลเซีย </w:t>
      </w:r>
      <w:r w:rsidRPr="00452801">
        <w:rPr>
          <w:rFonts w:ascii="Angsana New" w:hAnsi="Angsana New" w:cs="Angsana New" w:hint="cs"/>
          <w:sz w:val="28"/>
          <w:cs/>
        </w:rPr>
        <w:t xml:space="preserve"> </w:t>
      </w:r>
      <w:r w:rsidRPr="00452801">
        <w:rPr>
          <w:rFonts w:ascii="Angsana New" w:hAnsi="Angsana New" w:cs="Angsana New"/>
          <w:sz w:val="28"/>
        </w:rPr>
        <w:t>4.</w:t>
      </w:r>
      <w:r w:rsidRPr="00452801">
        <w:rPr>
          <w:rFonts w:ascii="Angsana New" w:hAnsi="Angsana New" w:cs="Angsana New"/>
          <w:sz w:val="28"/>
          <w:cs/>
        </w:rPr>
        <w:t>ราคาน้ำมัน</w:t>
      </w:r>
      <w:r w:rsidR="0058796A" w:rsidRPr="00452801">
        <w:rPr>
          <w:rFonts w:ascii="Angsana New" w:hAnsi="Angsana New" w:cs="Angsana New" w:hint="cs"/>
          <w:sz w:val="28"/>
          <w:cs/>
        </w:rPr>
        <w:t>ยัง</w:t>
      </w:r>
      <w:r w:rsidR="000124D5" w:rsidRPr="00452801">
        <w:rPr>
          <w:rFonts w:ascii="Angsana New" w:hAnsi="Angsana New" w:cs="Angsana New" w:hint="cs"/>
          <w:sz w:val="28"/>
          <w:cs/>
        </w:rPr>
        <w:t>คงตัว</w:t>
      </w:r>
      <w:r w:rsidRPr="00452801">
        <w:rPr>
          <w:rFonts w:ascii="Angsana New" w:hAnsi="Angsana New" w:cs="Angsana New"/>
          <w:sz w:val="28"/>
          <w:cs/>
        </w:rPr>
        <w:t xml:space="preserve"> </w:t>
      </w:r>
      <w:r w:rsidRPr="00452801">
        <w:rPr>
          <w:rFonts w:ascii="Angsana New" w:hAnsi="Angsana New" w:cs="Angsana New" w:hint="cs"/>
          <w:sz w:val="28"/>
          <w:cs/>
        </w:rPr>
        <w:t xml:space="preserve"> </w:t>
      </w:r>
      <w:r w:rsidRPr="00452801">
        <w:rPr>
          <w:rFonts w:ascii="Angsana New" w:hAnsi="Angsana New" w:cs="Angsana New"/>
          <w:sz w:val="28"/>
        </w:rPr>
        <w:t>5.</w:t>
      </w:r>
      <w:r w:rsidRPr="00452801">
        <w:rPr>
          <w:rFonts w:ascii="Angsana New" w:hAnsi="Angsana New" w:cs="Angsana New"/>
          <w:sz w:val="28"/>
          <w:cs/>
        </w:rPr>
        <w:t>ราคาที่ดินแนวรถไฟฟ้ายังคง</w:t>
      </w:r>
      <w:r w:rsidR="000124D5" w:rsidRPr="00452801">
        <w:rPr>
          <w:rFonts w:ascii="Angsana New" w:hAnsi="Angsana New" w:cs="Angsana New" w:hint="cs"/>
          <w:sz w:val="28"/>
          <w:cs/>
        </w:rPr>
        <w:t>ไม่</w:t>
      </w:r>
      <w:r w:rsidRPr="00452801">
        <w:rPr>
          <w:rFonts w:ascii="Angsana New" w:hAnsi="Angsana New" w:cs="Angsana New"/>
          <w:sz w:val="28"/>
          <w:cs/>
        </w:rPr>
        <w:t>ปรับตัวสูงขึ้น</w:t>
      </w:r>
      <w:r w:rsidR="000124D5" w:rsidRPr="00452801">
        <w:rPr>
          <w:rFonts w:ascii="Angsana New" w:hAnsi="Angsana New" w:cs="Angsana New" w:hint="cs"/>
          <w:sz w:val="28"/>
          <w:cs/>
        </w:rPr>
        <w:t>มาก</w:t>
      </w:r>
      <w:r w:rsidRPr="00452801">
        <w:rPr>
          <w:rFonts w:ascii="Angsana New" w:hAnsi="Angsana New" w:cs="Angsana New"/>
          <w:sz w:val="28"/>
          <w:cs/>
        </w:rPr>
        <w:t xml:space="preserve"> </w:t>
      </w:r>
      <w:r w:rsidRPr="00452801">
        <w:rPr>
          <w:rFonts w:ascii="Angsana New" w:hAnsi="Angsana New" w:cs="Angsana New" w:hint="cs"/>
          <w:sz w:val="28"/>
          <w:cs/>
        </w:rPr>
        <w:t xml:space="preserve"> </w:t>
      </w:r>
      <w:r w:rsidRPr="00452801">
        <w:rPr>
          <w:rFonts w:ascii="Angsana New" w:hAnsi="Angsana New" w:cs="Angsana New"/>
          <w:sz w:val="28"/>
        </w:rPr>
        <w:t>6.</w:t>
      </w:r>
      <w:r w:rsidRPr="00452801">
        <w:rPr>
          <w:rFonts w:ascii="Angsana New" w:hAnsi="Angsana New" w:cs="Angsana New"/>
          <w:sz w:val="28"/>
          <w:cs/>
        </w:rPr>
        <w:t xml:space="preserve">เขตเศรษฐกิจในต่างจังหวัด ยังมีอัตราเติบโตที่ดี </w:t>
      </w:r>
      <w:r w:rsidRPr="00452801">
        <w:rPr>
          <w:rFonts w:ascii="Angsana New" w:hAnsi="Angsana New" w:cs="Angsana New" w:hint="cs"/>
          <w:sz w:val="28"/>
          <w:cs/>
        </w:rPr>
        <w:t xml:space="preserve"> </w:t>
      </w:r>
      <w:r w:rsidRPr="00452801">
        <w:rPr>
          <w:rFonts w:ascii="Angsana New" w:hAnsi="Angsana New" w:cs="Angsana New"/>
          <w:sz w:val="28"/>
        </w:rPr>
        <w:t>7.</w:t>
      </w:r>
      <w:r w:rsidRPr="00452801">
        <w:rPr>
          <w:rFonts w:ascii="Angsana New" w:hAnsi="Angsana New" w:cs="Angsana New"/>
          <w:sz w:val="28"/>
          <w:cs/>
        </w:rPr>
        <w:t>โครงการเมกะโปรเจกต์ผ่านโครงข่ายรถไฟฟ้า</w:t>
      </w:r>
      <w:r w:rsidRPr="00452801">
        <w:rPr>
          <w:rFonts w:ascii="Angsana New" w:hAnsi="Angsana New" w:cs="Angsana New" w:hint="cs"/>
          <w:sz w:val="28"/>
          <w:cs/>
        </w:rPr>
        <w:t>ต่างๆ</w:t>
      </w:r>
      <w:r w:rsidRPr="00452801">
        <w:rPr>
          <w:rFonts w:ascii="Angsana New" w:hAnsi="Angsana New" w:cs="Angsana New"/>
          <w:sz w:val="28"/>
          <w:cs/>
        </w:rPr>
        <w:t xml:space="preserve"> จะเป็นแรงกระตุ้นให้เกิดการลงทุน และความต้องการอสังหา</w:t>
      </w:r>
      <w:r w:rsidR="000124D5" w:rsidRPr="00452801">
        <w:rPr>
          <w:rFonts w:ascii="Angsana New" w:hAnsi="Angsana New" w:cs="Angsana New" w:hint="cs"/>
          <w:sz w:val="28"/>
          <w:cs/>
        </w:rPr>
        <w:t>ริมทรัพย์</w:t>
      </w:r>
      <w:r w:rsidRPr="00452801">
        <w:rPr>
          <w:rFonts w:ascii="Angsana New" w:hAnsi="Angsana New" w:cs="Angsana New"/>
          <w:sz w:val="28"/>
          <w:cs/>
        </w:rPr>
        <w:t xml:space="preserve">มากขึ้น </w:t>
      </w:r>
      <w:r w:rsidR="000124D5" w:rsidRPr="00452801">
        <w:rPr>
          <w:rFonts w:ascii="Angsana New" w:hAnsi="Angsana New" w:cs="Angsana New" w:hint="cs"/>
          <w:sz w:val="28"/>
          <w:cs/>
        </w:rPr>
        <w:t>รวมทั้ง</w:t>
      </w:r>
      <w:r w:rsidRPr="00452801">
        <w:rPr>
          <w:rFonts w:ascii="Angsana New" w:hAnsi="Angsana New" w:cs="Angsana New"/>
          <w:sz w:val="28"/>
          <w:cs/>
        </w:rPr>
        <w:t>การลงทุนของภาคเอกชน ทั้งไทยและต่างชาติ ทำให้เกิดผลดีต่อการพัฒนาอสังหา</w:t>
      </w:r>
      <w:r w:rsidRPr="00452801">
        <w:rPr>
          <w:rFonts w:ascii="Angsana New" w:hAnsi="Angsana New" w:cs="Angsana New" w:hint="cs"/>
          <w:sz w:val="28"/>
          <w:cs/>
        </w:rPr>
        <w:t>ริมทรัพย์</w:t>
      </w:r>
      <w:r w:rsidRPr="00452801">
        <w:rPr>
          <w:rFonts w:ascii="Angsana New" w:hAnsi="Angsana New" w:cs="Angsana New"/>
          <w:sz w:val="28"/>
          <w:cs/>
        </w:rPr>
        <w:t>หลายประเภทเป็นจำนวนมาก</w:t>
      </w:r>
      <w:r w:rsidR="000124D5" w:rsidRPr="00452801">
        <w:rPr>
          <w:rFonts w:ascii="Angsana New" w:hAnsi="Angsana New" w:cs="Angsana New" w:hint="cs"/>
          <w:sz w:val="28"/>
          <w:cs/>
        </w:rPr>
        <w:t xml:space="preserve"> เป็นต้น</w:t>
      </w:r>
    </w:p>
    <w:p w14:paraId="62905C95" w14:textId="4F9F122A" w:rsidR="00EA5764" w:rsidRPr="00452801" w:rsidRDefault="000D3DCF" w:rsidP="000D3DCF">
      <w:pPr>
        <w:spacing w:after="0" w:line="240" w:lineRule="auto"/>
        <w:ind w:firstLine="630"/>
        <w:jc w:val="thaiDistribute"/>
        <w:rPr>
          <w:rFonts w:asciiTheme="majorBidi" w:hAnsiTheme="majorBidi" w:cstheme="majorBidi"/>
          <w:sz w:val="28"/>
          <w:cs/>
        </w:rPr>
      </w:pPr>
      <w:r w:rsidRPr="00452801">
        <w:rPr>
          <w:rStyle w:val="s1"/>
          <w:rFonts w:ascii="Angsana New" w:hAnsi="Angsana New" w:cs="Angsana New"/>
          <w:sz w:val="28"/>
          <w:cs/>
        </w:rPr>
        <w:t>อย่างไรก็ตาม</w:t>
      </w:r>
      <w:r w:rsidR="000124D5" w:rsidRPr="00452801">
        <w:rPr>
          <w:rStyle w:val="s1"/>
          <w:rFonts w:ascii="Angsana New" w:hAnsi="Angsana New" w:cs="Angsana New" w:hint="cs"/>
          <w:sz w:val="28"/>
          <w:cs/>
        </w:rPr>
        <w:t xml:space="preserve"> ยังมี</w:t>
      </w:r>
      <w:r w:rsidRPr="00452801">
        <w:rPr>
          <w:rStyle w:val="s1"/>
          <w:rFonts w:ascii="Angsana New" w:hAnsi="Angsana New" w:cs="Angsana New"/>
          <w:sz w:val="28"/>
          <w:cs/>
        </w:rPr>
        <w:t>หลากหลายปัจจัยในปีที่ผ่านมา</w:t>
      </w:r>
      <w:r w:rsidR="000124D5" w:rsidRPr="00452801">
        <w:rPr>
          <w:rStyle w:val="s1"/>
          <w:rFonts w:ascii="Angsana New" w:hAnsi="Angsana New" w:cs="Angsana New" w:hint="cs"/>
          <w:sz w:val="28"/>
          <w:cs/>
        </w:rPr>
        <w:t>ที่ยัง</w:t>
      </w:r>
      <w:r w:rsidRPr="00452801">
        <w:rPr>
          <w:rStyle w:val="s1"/>
          <w:rFonts w:ascii="Angsana New" w:hAnsi="Angsana New" w:cs="Angsana New"/>
          <w:sz w:val="28"/>
          <w:cs/>
        </w:rPr>
        <w:t>มีผล</w:t>
      </w:r>
      <w:r w:rsidR="000124D5" w:rsidRPr="00452801">
        <w:rPr>
          <w:rStyle w:val="s1"/>
          <w:rFonts w:ascii="Angsana New" w:hAnsi="Angsana New" w:cs="Angsana New" w:hint="cs"/>
          <w:sz w:val="28"/>
          <w:cs/>
        </w:rPr>
        <w:t>ทำให้</w:t>
      </w:r>
      <w:r w:rsidRPr="00452801">
        <w:rPr>
          <w:rStyle w:val="s1"/>
          <w:rFonts w:ascii="Angsana New" w:hAnsi="Angsana New" w:cs="Angsana New"/>
          <w:sz w:val="28"/>
          <w:cs/>
        </w:rPr>
        <w:t>ภาคธุรกิจอสังหาริมทรัพย์</w:t>
      </w:r>
      <w:r w:rsidR="000124D5" w:rsidRPr="00452801">
        <w:rPr>
          <w:rStyle w:val="s1"/>
          <w:rFonts w:ascii="Angsana New" w:hAnsi="Angsana New" w:cs="Angsana New" w:hint="cs"/>
          <w:sz w:val="28"/>
          <w:cs/>
        </w:rPr>
        <w:t>ชะลอตัวอย่างต่อเนื่อง</w:t>
      </w:r>
      <w:r w:rsidRPr="00452801">
        <w:rPr>
          <w:rStyle w:val="apple-converted-space"/>
          <w:rFonts w:ascii="Angsana New" w:hAnsi="Angsana New" w:cs="Angsana New"/>
          <w:sz w:val="28"/>
        </w:rPr>
        <w:t> </w:t>
      </w:r>
      <w:r w:rsidR="00AA27CD" w:rsidRPr="00452801">
        <w:rPr>
          <w:rStyle w:val="apple-converted-space"/>
          <w:rFonts w:ascii="Angsana New" w:hAnsi="Angsana New" w:cs="Angsana New" w:hint="cs"/>
          <w:sz w:val="28"/>
          <w:cs/>
        </w:rPr>
        <w:t xml:space="preserve">อาทิ </w:t>
      </w:r>
      <w:r w:rsidRPr="00452801">
        <w:rPr>
          <w:rStyle w:val="s1"/>
          <w:rFonts w:ascii="Angsana New" w:hAnsi="Angsana New" w:cs="Angsana New"/>
          <w:sz w:val="28"/>
          <w:cs/>
        </w:rPr>
        <w:t>เกณฑ์การกำกับ</w:t>
      </w:r>
      <w:r w:rsidR="00AA27CD" w:rsidRPr="00452801">
        <w:rPr>
          <w:rStyle w:val="s1"/>
          <w:rFonts w:ascii="Angsana New" w:hAnsi="Angsana New" w:cs="Angsana New" w:hint="cs"/>
          <w:sz w:val="28"/>
          <w:cs/>
        </w:rPr>
        <w:t>มูลค่า</w:t>
      </w:r>
      <w:r w:rsidRPr="00452801">
        <w:rPr>
          <w:rStyle w:val="s1"/>
          <w:rFonts w:ascii="Angsana New" w:hAnsi="Angsana New" w:cs="Angsana New"/>
          <w:sz w:val="28"/>
          <w:cs/>
        </w:rPr>
        <w:t>สินเชื่อเพื่อที่อยู่อาศัย</w:t>
      </w:r>
      <w:r w:rsidRPr="00452801">
        <w:rPr>
          <w:rStyle w:val="apple-converted-space"/>
          <w:rFonts w:ascii="Angsana New" w:hAnsi="Angsana New" w:cs="Angsana New"/>
          <w:sz w:val="28"/>
        </w:rPr>
        <w:t> </w:t>
      </w:r>
      <w:r w:rsidRPr="00452801">
        <w:rPr>
          <w:rStyle w:val="s2"/>
          <w:rFonts w:ascii="Angsana New" w:hAnsi="Angsana New" w:cs="Angsana New"/>
          <w:sz w:val="28"/>
        </w:rPr>
        <w:t>(Loan to Value : LTV)</w:t>
      </w:r>
      <w:r w:rsidRPr="00452801">
        <w:rPr>
          <w:rStyle w:val="apple-converted-space"/>
          <w:rFonts w:ascii="Angsana New" w:hAnsi="Angsana New" w:cs="Angsana New"/>
          <w:sz w:val="28"/>
        </w:rPr>
        <w:t> </w:t>
      </w:r>
      <w:r w:rsidR="00AA27CD" w:rsidRPr="00452801">
        <w:rPr>
          <w:rStyle w:val="apple-converted-space"/>
          <w:rFonts w:ascii="Angsana New" w:hAnsi="Angsana New" w:cs="Angsana New" w:hint="cs"/>
          <w:sz w:val="28"/>
          <w:cs/>
        </w:rPr>
        <w:t>ซึ่ง</w:t>
      </w:r>
      <w:r w:rsidRPr="00452801">
        <w:rPr>
          <w:rStyle w:val="s1"/>
          <w:rFonts w:ascii="Angsana New" w:hAnsi="Angsana New" w:cs="Angsana New" w:hint="cs"/>
          <w:sz w:val="28"/>
          <w:cs/>
        </w:rPr>
        <w:t>เมื่อ</w:t>
      </w:r>
      <w:r w:rsidRPr="00452801">
        <w:rPr>
          <w:rStyle w:val="s2"/>
          <w:rFonts w:ascii="Angsana New" w:hAnsi="Angsana New" w:cs="Angsana New"/>
          <w:sz w:val="28"/>
        </w:rPr>
        <w:t xml:space="preserve"> LTV</w:t>
      </w:r>
      <w:r w:rsidRPr="00452801">
        <w:rPr>
          <w:rStyle w:val="apple-converted-space"/>
          <w:rFonts w:ascii="Angsana New" w:hAnsi="Angsana New" w:cs="Angsana New"/>
          <w:sz w:val="28"/>
        </w:rPr>
        <w:t> </w:t>
      </w:r>
      <w:r w:rsidRPr="00452801">
        <w:rPr>
          <w:rStyle w:val="s1"/>
          <w:rFonts w:ascii="Angsana New" w:hAnsi="Angsana New" w:cs="Angsana New"/>
          <w:sz w:val="28"/>
          <w:cs/>
        </w:rPr>
        <w:t>มีผลบังคับใช้</w:t>
      </w:r>
      <w:r w:rsidRPr="00452801">
        <w:rPr>
          <w:rStyle w:val="apple-converted-space"/>
          <w:rFonts w:ascii="Angsana New" w:hAnsi="Angsana New" w:cs="Angsana New"/>
          <w:sz w:val="28"/>
        </w:rPr>
        <w:t> </w:t>
      </w:r>
      <w:r w:rsidR="00A47AE7" w:rsidRPr="00452801">
        <w:rPr>
          <w:rStyle w:val="apple-converted-space"/>
          <w:rFonts w:ascii="Angsana New" w:hAnsi="Angsana New" w:cs="Angsana New" w:hint="cs"/>
          <w:sz w:val="28"/>
          <w:cs/>
        </w:rPr>
        <w:t>ได้</w:t>
      </w:r>
      <w:r w:rsidRPr="00452801">
        <w:rPr>
          <w:rStyle w:val="s1"/>
          <w:rFonts w:ascii="Angsana New" w:hAnsi="Angsana New" w:cs="Angsana New" w:hint="cs"/>
          <w:sz w:val="28"/>
          <w:cs/>
        </w:rPr>
        <w:t>ส่งผลกระทบต่อกำลังซื้อ</w:t>
      </w:r>
      <w:r w:rsidR="00A47AE7" w:rsidRPr="00452801">
        <w:rPr>
          <w:rStyle w:val="s1"/>
          <w:rFonts w:ascii="Angsana New" w:hAnsi="Angsana New" w:cs="Angsana New" w:hint="cs"/>
          <w:sz w:val="28"/>
          <w:cs/>
        </w:rPr>
        <w:t>ของผู้บริโภคในบางกลุ่ม เช่นเดียวกับกลุ่มลูกค้าชาวต่างชาติลดลง</w:t>
      </w:r>
      <w:r w:rsidRPr="00452801">
        <w:rPr>
          <w:rFonts w:ascii="Angsana New" w:hAnsi="Angsana New" w:cs="Angsana New" w:hint="cs"/>
          <w:sz w:val="28"/>
          <w:cs/>
        </w:rPr>
        <w:t xml:space="preserve"> </w:t>
      </w:r>
      <w:r w:rsidRPr="00452801">
        <w:rPr>
          <w:rStyle w:val="s1"/>
          <w:rFonts w:ascii="Angsana New" w:hAnsi="Angsana New" w:cs="Angsana New"/>
          <w:sz w:val="28"/>
          <w:cs/>
        </w:rPr>
        <w:t>โดยเฉพาะจีน</w:t>
      </w:r>
      <w:r w:rsidR="00A47AE7" w:rsidRPr="00452801">
        <w:rPr>
          <w:rStyle w:val="s1"/>
          <w:rFonts w:ascii="Angsana New" w:hAnsi="Angsana New" w:cs="Angsana New" w:hint="cs"/>
          <w:sz w:val="28"/>
          <w:cs/>
        </w:rPr>
        <w:t>ที่</w:t>
      </w:r>
      <w:r w:rsidRPr="00452801">
        <w:rPr>
          <w:rStyle w:val="s1"/>
          <w:rFonts w:ascii="Angsana New" w:hAnsi="Angsana New" w:cs="Angsana New"/>
          <w:sz w:val="28"/>
          <w:cs/>
        </w:rPr>
        <w:t>ชะลอตัวจากปัญหาสงครามการค้าจีน</w:t>
      </w:r>
      <w:r w:rsidRPr="00452801">
        <w:rPr>
          <w:rStyle w:val="s2"/>
          <w:rFonts w:ascii="Angsana New" w:hAnsi="Angsana New" w:cs="Angsana New"/>
          <w:sz w:val="28"/>
        </w:rPr>
        <w:t>–</w:t>
      </w:r>
      <w:r w:rsidRPr="00452801">
        <w:rPr>
          <w:rStyle w:val="s1"/>
          <w:rFonts w:ascii="Angsana New" w:hAnsi="Angsana New" w:cs="Angsana New"/>
          <w:sz w:val="28"/>
          <w:cs/>
        </w:rPr>
        <w:t>สหรัฐ</w:t>
      </w:r>
      <w:r w:rsidRPr="00452801">
        <w:rPr>
          <w:rFonts w:ascii="Angsana New" w:hAnsi="Angsana New" w:cs="Angsana New"/>
          <w:sz w:val="28"/>
          <w:cs/>
        </w:rPr>
        <w:t xml:space="preserve"> </w:t>
      </w:r>
      <w:r w:rsidR="00A47AE7" w:rsidRPr="00452801">
        <w:rPr>
          <w:rFonts w:ascii="Angsana New" w:hAnsi="Angsana New" w:cs="Angsana New" w:hint="cs"/>
          <w:sz w:val="28"/>
          <w:cs/>
        </w:rPr>
        <w:t>ควบคู่กับการที่</w:t>
      </w:r>
      <w:r w:rsidRPr="00452801">
        <w:rPr>
          <w:rStyle w:val="s1"/>
          <w:rFonts w:ascii="Angsana New" w:hAnsi="Angsana New" w:cs="Angsana New" w:hint="cs"/>
          <w:sz w:val="28"/>
          <w:cs/>
        </w:rPr>
        <w:t>เงินบาทแข็งค่าขึ้นไปราว</w:t>
      </w:r>
      <w:r w:rsidR="00565F22" w:rsidRPr="00452801">
        <w:rPr>
          <w:rStyle w:val="s1"/>
          <w:rFonts w:ascii="Angsana New" w:hAnsi="Angsana New" w:cs="Angsana New" w:hint="cs"/>
          <w:sz w:val="28"/>
          <w:cs/>
        </w:rPr>
        <w:t>ร้อยละ</w:t>
      </w:r>
      <w:r w:rsidRPr="00452801">
        <w:rPr>
          <w:rStyle w:val="apple-converted-space"/>
          <w:rFonts w:ascii="Angsana New" w:hAnsi="Angsana New" w:cs="Angsana New"/>
          <w:sz w:val="28"/>
        </w:rPr>
        <w:t> </w:t>
      </w:r>
      <w:r w:rsidRPr="00452801">
        <w:rPr>
          <w:rStyle w:val="s2"/>
          <w:rFonts w:ascii="Angsana New" w:hAnsi="Angsana New" w:cs="Angsana New"/>
          <w:sz w:val="28"/>
        </w:rPr>
        <w:t>10</w:t>
      </w:r>
      <w:r w:rsidRPr="00452801">
        <w:rPr>
          <w:rStyle w:val="apple-converted-space"/>
          <w:rFonts w:ascii="Angsana New" w:hAnsi="Angsana New" w:cs="Angsana New"/>
          <w:sz w:val="28"/>
        </w:rPr>
        <w:t> </w:t>
      </w:r>
      <w:r w:rsidRPr="00452801">
        <w:rPr>
          <w:rStyle w:val="s1"/>
          <w:rFonts w:ascii="Angsana New" w:hAnsi="Angsana New" w:cs="Angsana New"/>
          <w:sz w:val="28"/>
          <w:cs/>
        </w:rPr>
        <w:t>มากที่สุดในเอเชีย</w:t>
      </w:r>
      <w:r w:rsidRPr="00452801">
        <w:rPr>
          <w:rStyle w:val="apple-converted-space"/>
          <w:rFonts w:ascii="Angsana New" w:hAnsi="Angsana New" w:cs="Angsana New"/>
          <w:sz w:val="28"/>
        </w:rPr>
        <w:t> </w:t>
      </w:r>
      <w:r w:rsidR="00A47AE7" w:rsidRPr="00452801">
        <w:rPr>
          <w:rStyle w:val="apple-converted-space"/>
          <w:rFonts w:ascii="Angsana New" w:hAnsi="Angsana New" w:cs="Angsana New" w:hint="cs"/>
          <w:sz w:val="28"/>
          <w:cs/>
        </w:rPr>
        <w:t>ซึ่งสวนทางกับค่าเงินของ</w:t>
      </w:r>
      <w:r w:rsidRPr="00452801">
        <w:rPr>
          <w:rStyle w:val="s1"/>
          <w:rFonts w:ascii="Angsana New" w:hAnsi="Angsana New" w:cs="Angsana New"/>
          <w:sz w:val="28"/>
          <w:cs/>
        </w:rPr>
        <w:t>กลุ่มนักลงทุนต่างประเทศโดยเฉพาะ</w:t>
      </w:r>
      <w:r w:rsidR="00A47AE7" w:rsidRPr="00452801">
        <w:rPr>
          <w:rStyle w:val="s1"/>
          <w:rFonts w:ascii="Angsana New" w:hAnsi="Angsana New" w:cs="Angsana New" w:hint="cs"/>
          <w:sz w:val="28"/>
          <w:cs/>
        </w:rPr>
        <w:t>ชาว</w:t>
      </w:r>
      <w:r w:rsidRPr="00452801">
        <w:rPr>
          <w:rStyle w:val="s1"/>
          <w:rFonts w:ascii="Angsana New" w:hAnsi="Angsana New" w:cs="Angsana New"/>
          <w:sz w:val="28"/>
          <w:cs/>
        </w:rPr>
        <w:t>จีน</w:t>
      </w:r>
      <w:r w:rsidR="00A47AE7" w:rsidRPr="00452801">
        <w:rPr>
          <w:rStyle w:val="s1"/>
          <w:rFonts w:ascii="Angsana New" w:hAnsi="Angsana New" w:cs="Angsana New" w:hint="cs"/>
          <w:sz w:val="28"/>
          <w:cs/>
        </w:rPr>
        <w:t xml:space="preserve"> ที่ค่าเงินหยวนอ่อนตัว</w:t>
      </w:r>
      <w:r w:rsidR="0058796A" w:rsidRPr="00452801">
        <w:rPr>
          <w:rStyle w:val="s1"/>
          <w:rFonts w:ascii="Angsana New" w:hAnsi="Angsana New" w:cs="Angsana New" w:hint="cs"/>
          <w:sz w:val="28"/>
          <w:cs/>
        </w:rPr>
        <w:t xml:space="preserve"> </w:t>
      </w:r>
      <w:r w:rsidR="00A47AE7" w:rsidRPr="00452801">
        <w:rPr>
          <w:rStyle w:val="s1"/>
          <w:rFonts w:ascii="Angsana New" w:hAnsi="Angsana New" w:cs="Angsana New" w:hint="cs"/>
          <w:sz w:val="28"/>
          <w:cs/>
        </w:rPr>
        <w:t xml:space="preserve">แต่อย่างไรก็ตาม จากการผ่อนปรนมาตรการกำกับมูลค่าสินเชื่อ </w:t>
      </w:r>
      <w:r w:rsidR="00A47AE7" w:rsidRPr="00452801">
        <w:rPr>
          <w:rStyle w:val="s1"/>
          <w:rFonts w:ascii="Angsana New" w:hAnsi="Angsana New" w:cs="Angsana New"/>
          <w:sz w:val="28"/>
        </w:rPr>
        <w:t xml:space="preserve">LTV </w:t>
      </w:r>
      <w:r w:rsidR="00A47AE7" w:rsidRPr="00452801">
        <w:rPr>
          <w:rStyle w:val="s1"/>
          <w:rFonts w:ascii="Angsana New" w:hAnsi="Angsana New" w:cs="Angsana New" w:hint="cs"/>
          <w:sz w:val="28"/>
          <w:cs/>
        </w:rPr>
        <w:t xml:space="preserve">ที่ประกาศใหม่ </w:t>
      </w:r>
      <w:r w:rsidR="00FC4531" w:rsidRPr="00452801">
        <w:rPr>
          <w:rStyle w:val="s1"/>
          <w:rFonts w:ascii="Angsana New" w:hAnsi="Angsana New" w:cs="Angsana New" w:hint="cs"/>
          <w:sz w:val="28"/>
          <w:cs/>
        </w:rPr>
        <w:t xml:space="preserve">ในวันที่ </w:t>
      </w:r>
      <w:r w:rsidR="00FC4531" w:rsidRPr="00452801">
        <w:rPr>
          <w:rStyle w:val="s1"/>
          <w:rFonts w:ascii="Angsana New" w:hAnsi="Angsana New" w:cs="Angsana New"/>
          <w:sz w:val="28"/>
        </w:rPr>
        <w:t xml:space="preserve">20 </w:t>
      </w:r>
      <w:r w:rsidR="00FC4531" w:rsidRPr="00452801">
        <w:rPr>
          <w:rStyle w:val="s1"/>
          <w:rFonts w:ascii="Angsana New" w:hAnsi="Angsana New" w:cs="Angsana New" w:hint="cs"/>
          <w:sz w:val="28"/>
          <w:cs/>
        </w:rPr>
        <w:t xml:space="preserve">มกราคม </w:t>
      </w:r>
      <w:r w:rsidR="00FC4531" w:rsidRPr="00452801">
        <w:rPr>
          <w:rStyle w:val="s1"/>
          <w:rFonts w:ascii="Angsana New" w:hAnsi="Angsana New" w:cs="Angsana New"/>
          <w:sz w:val="28"/>
        </w:rPr>
        <w:t>2563</w:t>
      </w:r>
      <w:r w:rsidR="00A47AE7" w:rsidRPr="00452801">
        <w:rPr>
          <w:rStyle w:val="s1"/>
          <w:rFonts w:ascii="Angsana New" w:hAnsi="Angsana New" w:cs="Angsana New"/>
          <w:sz w:val="28"/>
        </w:rPr>
        <w:t xml:space="preserve"> </w:t>
      </w:r>
      <w:r w:rsidR="00A47AE7" w:rsidRPr="00452801">
        <w:rPr>
          <w:rStyle w:val="s1"/>
          <w:rFonts w:ascii="Angsana New" w:hAnsi="Angsana New" w:cs="Angsana New" w:hint="cs"/>
          <w:sz w:val="28"/>
          <w:cs/>
        </w:rPr>
        <w:t xml:space="preserve">น่าจะช่วยผ่อนคลายสถานการณ์ในปี </w:t>
      </w:r>
      <w:r w:rsidR="00A47AE7" w:rsidRPr="00452801">
        <w:rPr>
          <w:rStyle w:val="s1"/>
          <w:rFonts w:ascii="Angsana New" w:hAnsi="Angsana New" w:cs="Angsana New"/>
          <w:sz w:val="28"/>
        </w:rPr>
        <w:t xml:space="preserve">2563 </w:t>
      </w:r>
      <w:r w:rsidR="00A47AE7" w:rsidRPr="00452801">
        <w:rPr>
          <w:rStyle w:val="s1"/>
          <w:rFonts w:ascii="Angsana New" w:hAnsi="Angsana New" w:cs="Angsana New" w:hint="cs"/>
          <w:sz w:val="28"/>
          <w:cs/>
        </w:rPr>
        <w:t>นี้ได้บ้าง</w:t>
      </w:r>
    </w:p>
    <w:p w14:paraId="573CBBAF" w14:textId="77777777" w:rsidR="00EA5764" w:rsidRPr="00452801" w:rsidRDefault="00EA5764" w:rsidP="00DD483B">
      <w:pPr>
        <w:spacing w:after="0" w:line="240" w:lineRule="auto"/>
        <w:jc w:val="thaiDistribute"/>
        <w:rPr>
          <w:rFonts w:asciiTheme="majorBidi" w:hAnsiTheme="majorBidi" w:cstheme="majorBidi"/>
          <w:sz w:val="28"/>
        </w:rPr>
      </w:pPr>
    </w:p>
    <w:p w14:paraId="21E3AB65" w14:textId="7C80BFDD" w:rsidR="00EA5764" w:rsidRPr="00452801" w:rsidRDefault="00EA5764" w:rsidP="00EA5764">
      <w:pPr>
        <w:spacing w:after="0" w:line="240" w:lineRule="auto"/>
        <w:rPr>
          <w:rFonts w:asciiTheme="majorBidi" w:hAnsiTheme="majorBidi" w:cstheme="majorBidi"/>
          <w:b/>
          <w:bCs/>
          <w:sz w:val="28"/>
        </w:rPr>
      </w:pPr>
      <w:proofErr w:type="gramStart"/>
      <w:r w:rsidRPr="00452801">
        <w:rPr>
          <w:rFonts w:asciiTheme="majorBidi" w:hAnsiTheme="majorBidi" w:cstheme="majorBidi"/>
          <w:b/>
          <w:bCs/>
          <w:sz w:val="28"/>
        </w:rPr>
        <w:t>2</w:t>
      </w:r>
      <w:r w:rsidRPr="00452801">
        <w:rPr>
          <w:rFonts w:asciiTheme="majorBidi" w:hAnsiTheme="majorBidi" w:cstheme="majorBidi"/>
          <w:b/>
          <w:bCs/>
          <w:sz w:val="28"/>
          <w:cs/>
        </w:rPr>
        <w:t>.</w:t>
      </w:r>
      <w:r w:rsidRPr="00452801">
        <w:rPr>
          <w:rFonts w:asciiTheme="majorBidi" w:hAnsiTheme="majorBidi" w:cstheme="majorBidi"/>
          <w:b/>
          <w:bCs/>
          <w:sz w:val="28"/>
        </w:rPr>
        <w:t>3</w:t>
      </w:r>
      <w:r w:rsidRPr="00452801">
        <w:rPr>
          <w:rFonts w:asciiTheme="majorBidi" w:hAnsiTheme="majorBidi" w:cstheme="majorBidi"/>
          <w:b/>
          <w:bCs/>
          <w:sz w:val="28"/>
          <w:cs/>
        </w:rPr>
        <w:t xml:space="preserve"> </w:t>
      </w:r>
      <w:r w:rsidR="001104A4" w:rsidRPr="00452801">
        <w:rPr>
          <w:rFonts w:asciiTheme="majorBidi" w:hAnsiTheme="majorBidi" w:cstheme="majorBidi"/>
          <w:b/>
          <w:bCs/>
          <w:sz w:val="28"/>
        </w:rPr>
        <w:t xml:space="preserve"> </w:t>
      </w:r>
      <w:r w:rsidRPr="00452801">
        <w:rPr>
          <w:rFonts w:asciiTheme="majorBidi" w:hAnsiTheme="majorBidi" w:cstheme="majorBidi"/>
          <w:b/>
          <w:bCs/>
          <w:sz w:val="28"/>
          <w:cs/>
        </w:rPr>
        <w:t>การจัดหาผลิตภัณฑ์และบริการ</w:t>
      </w:r>
      <w:proofErr w:type="gramEnd"/>
    </w:p>
    <w:p w14:paraId="3632F8B1" w14:textId="77777777" w:rsidR="00EA5764" w:rsidRPr="00452801" w:rsidRDefault="00EA5764" w:rsidP="001104A4">
      <w:pPr>
        <w:numPr>
          <w:ilvl w:val="0"/>
          <w:numId w:val="8"/>
        </w:numPr>
        <w:tabs>
          <w:tab w:val="clear" w:pos="1555"/>
          <w:tab w:val="left" w:pos="720"/>
        </w:tabs>
        <w:spacing w:after="0" w:line="240" w:lineRule="auto"/>
        <w:ind w:hanging="1195"/>
        <w:rPr>
          <w:rFonts w:asciiTheme="majorBidi" w:hAnsiTheme="majorBidi" w:cstheme="majorBidi"/>
          <w:b/>
          <w:bCs/>
          <w:sz w:val="28"/>
        </w:rPr>
      </w:pPr>
      <w:r w:rsidRPr="00452801">
        <w:rPr>
          <w:rFonts w:asciiTheme="majorBidi" w:hAnsiTheme="majorBidi" w:cstheme="majorBidi"/>
          <w:b/>
          <w:bCs/>
          <w:sz w:val="28"/>
          <w:cs/>
        </w:rPr>
        <w:t>ลักษณะการจัดให้ได้มาซึ่งผลิตภัณฑ์</w:t>
      </w:r>
    </w:p>
    <w:p w14:paraId="662956F8" w14:textId="33E5331F" w:rsidR="00EA5764" w:rsidRPr="00452801" w:rsidRDefault="00EA5764" w:rsidP="00C91D83">
      <w:pPr>
        <w:spacing w:after="0" w:line="240" w:lineRule="auto"/>
        <w:ind w:firstLine="720"/>
        <w:jc w:val="thaiDistribute"/>
        <w:rPr>
          <w:rFonts w:asciiTheme="majorBidi" w:hAnsiTheme="majorBidi" w:cstheme="majorBidi"/>
          <w:sz w:val="28"/>
        </w:rPr>
      </w:pPr>
      <w:r w:rsidRPr="00452801">
        <w:rPr>
          <w:rFonts w:asciiTheme="majorBidi" w:hAnsiTheme="majorBidi" w:cstheme="majorBidi"/>
          <w:sz w:val="28"/>
          <w:cs/>
        </w:rPr>
        <w:t xml:space="preserve">ในการพัฒนาโครงการอสังหาริมทรัพย์แต่ละโครงการ </w:t>
      </w:r>
      <w:r w:rsidR="00C711B4" w:rsidRPr="00452801">
        <w:rPr>
          <w:rFonts w:asciiTheme="majorBidi" w:hAnsiTheme="majorBidi" w:cstheme="majorBidi"/>
          <w:sz w:val="28"/>
          <w:cs/>
        </w:rPr>
        <w:t>บริษัท</w:t>
      </w:r>
      <w:r w:rsidRPr="00452801">
        <w:rPr>
          <w:rFonts w:asciiTheme="majorBidi" w:hAnsiTheme="majorBidi" w:cstheme="majorBidi"/>
          <w:sz w:val="28"/>
          <w:cs/>
        </w:rPr>
        <w:t xml:space="preserve">จะเริ่มต้นจากการสรรหาที่ดินศักยภาพที่มีความเหมาะสม </w:t>
      </w:r>
      <w:r w:rsidR="00E261A2" w:rsidRPr="00452801">
        <w:rPr>
          <w:rFonts w:asciiTheme="majorBidi" w:hAnsiTheme="majorBidi" w:cstheme="majorBidi"/>
          <w:sz w:val="28"/>
          <w:cs/>
        </w:rPr>
        <w:t>เพื่อนำมา</w:t>
      </w:r>
      <w:r w:rsidRPr="00452801">
        <w:rPr>
          <w:rFonts w:asciiTheme="majorBidi" w:hAnsiTheme="majorBidi" w:cstheme="majorBidi"/>
          <w:sz w:val="28"/>
          <w:cs/>
        </w:rPr>
        <w:t xml:space="preserve">กำหนดรูปแบบโครงการ ออกแบบโครงการและตัวผลิตภัณฑ์ และถอดแบบกำหนดราคาเพื่อสรรหาผู้รับเหมาและวัสดุที่สอดคล้องกับประเภทและระดับสินค้า </w:t>
      </w:r>
      <w:r w:rsidR="00E261A2" w:rsidRPr="00452801">
        <w:rPr>
          <w:rFonts w:asciiTheme="majorBidi" w:hAnsiTheme="majorBidi" w:cstheme="majorBidi"/>
          <w:sz w:val="28"/>
          <w:cs/>
        </w:rPr>
        <w:t>ซึ่ง</w:t>
      </w:r>
      <w:r w:rsidRPr="00452801">
        <w:rPr>
          <w:rFonts w:asciiTheme="majorBidi" w:hAnsiTheme="majorBidi" w:cstheme="majorBidi"/>
          <w:sz w:val="28"/>
          <w:cs/>
        </w:rPr>
        <w:t>หลังจาก</w:t>
      </w:r>
      <w:r w:rsidR="00E261A2" w:rsidRPr="00452801">
        <w:rPr>
          <w:rFonts w:asciiTheme="majorBidi" w:hAnsiTheme="majorBidi" w:cstheme="majorBidi"/>
          <w:sz w:val="28"/>
          <w:cs/>
        </w:rPr>
        <w:t>นั้น</w:t>
      </w:r>
      <w:r w:rsidRPr="00452801">
        <w:rPr>
          <w:rFonts w:asciiTheme="majorBidi" w:hAnsiTheme="majorBidi" w:cstheme="majorBidi"/>
          <w:sz w:val="28"/>
          <w:cs/>
        </w:rPr>
        <w:t>จะเป็นกระบวนการควบคุมการก่อสร้างทั้งในด้านคุณภาพ</w:t>
      </w:r>
      <w:r w:rsidR="00E261A2" w:rsidRPr="00452801">
        <w:rPr>
          <w:rFonts w:asciiTheme="majorBidi" w:hAnsiTheme="majorBidi" w:cstheme="majorBidi"/>
          <w:sz w:val="28"/>
          <w:cs/>
        </w:rPr>
        <w:t>ต้นทุน</w:t>
      </w:r>
      <w:r w:rsidRPr="00452801">
        <w:rPr>
          <w:rFonts w:asciiTheme="majorBidi" w:hAnsiTheme="majorBidi" w:cstheme="majorBidi"/>
          <w:sz w:val="28"/>
          <w:cs/>
        </w:rPr>
        <w:t>และเวลาให้ได้ตามแผนงานที่กำหนดจนถึงการตรวจสอบก่อนส่งมอบให้กับลูกค้า โดยมีรายละเอียดในแต่ละขั้นตอนหลักดังนี้</w:t>
      </w:r>
    </w:p>
    <w:p w14:paraId="69A360C1" w14:textId="77777777" w:rsidR="00C91D83" w:rsidRPr="00452801" w:rsidRDefault="00C91D83" w:rsidP="00C91D83">
      <w:pPr>
        <w:spacing w:after="0" w:line="240" w:lineRule="auto"/>
        <w:ind w:firstLine="720"/>
        <w:jc w:val="thaiDistribute"/>
        <w:rPr>
          <w:rFonts w:asciiTheme="majorBidi" w:hAnsiTheme="majorBidi" w:cstheme="majorBidi"/>
          <w:sz w:val="20"/>
          <w:szCs w:val="20"/>
        </w:rPr>
      </w:pPr>
    </w:p>
    <w:p w14:paraId="4F94CA6A" w14:textId="2E1F2488" w:rsidR="00EA5764" w:rsidRPr="00452801" w:rsidRDefault="00EA5764" w:rsidP="00C91D83">
      <w:pPr>
        <w:spacing w:after="0" w:line="240" w:lineRule="auto"/>
        <w:ind w:firstLine="360"/>
        <w:jc w:val="thaiDistribute"/>
        <w:rPr>
          <w:rFonts w:asciiTheme="majorBidi" w:hAnsiTheme="majorBidi" w:cstheme="majorBidi"/>
          <w:b/>
          <w:bCs/>
          <w:sz w:val="28"/>
        </w:rPr>
      </w:pPr>
      <w:r w:rsidRPr="00452801">
        <w:rPr>
          <w:rFonts w:asciiTheme="majorBidi" w:hAnsiTheme="majorBidi" w:cstheme="majorBidi"/>
          <w:b/>
          <w:bCs/>
          <w:sz w:val="28"/>
        </w:rPr>
        <w:t>1</w:t>
      </w:r>
      <w:r w:rsidRPr="00452801">
        <w:rPr>
          <w:rFonts w:asciiTheme="majorBidi" w:hAnsiTheme="majorBidi" w:cstheme="majorBidi"/>
          <w:b/>
          <w:bCs/>
          <w:sz w:val="28"/>
          <w:cs/>
        </w:rPr>
        <w:t xml:space="preserve">. </w:t>
      </w:r>
      <w:r w:rsidR="001104A4" w:rsidRPr="00452801">
        <w:rPr>
          <w:rFonts w:asciiTheme="majorBidi" w:hAnsiTheme="majorBidi" w:cstheme="majorBidi"/>
          <w:b/>
          <w:bCs/>
          <w:sz w:val="28"/>
        </w:rPr>
        <w:t xml:space="preserve"> </w:t>
      </w:r>
      <w:r w:rsidRPr="00452801">
        <w:rPr>
          <w:rFonts w:asciiTheme="majorBidi" w:hAnsiTheme="majorBidi" w:cstheme="majorBidi"/>
          <w:b/>
          <w:bCs/>
          <w:sz w:val="28"/>
          <w:cs/>
        </w:rPr>
        <w:t xml:space="preserve">จัดซื้อที่ดิน </w:t>
      </w:r>
    </w:p>
    <w:p w14:paraId="372F2126" w14:textId="5AA6C2B8" w:rsidR="00EA5764" w:rsidRPr="00452801" w:rsidRDefault="00EA5764" w:rsidP="00C91D83">
      <w:pPr>
        <w:spacing w:after="0" w:line="240" w:lineRule="auto"/>
        <w:ind w:firstLine="630"/>
        <w:jc w:val="thaiDistribute"/>
        <w:rPr>
          <w:rFonts w:asciiTheme="majorBidi" w:hAnsiTheme="majorBidi" w:cstheme="majorBidi"/>
          <w:sz w:val="28"/>
        </w:rPr>
      </w:pPr>
      <w:r w:rsidRPr="00452801">
        <w:rPr>
          <w:rFonts w:asciiTheme="majorBidi" w:hAnsiTheme="majorBidi" w:cstheme="majorBidi"/>
          <w:sz w:val="28"/>
          <w:cs/>
        </w:rPr>
        <w:t>บริษัทมีนโยบายในการพัฒนาโครงการอสังหาริมทรัพย์ในเขตกรุงเทพมหานครและปริมณฑล</w:t>
      </w:r>
      <w:r w:rsidR="0066511C" w:rsidRPr="00452801">
        <w:rPr>
          <w:rFonts w:asciiTheme="majorBidi" w:hAnsiTheme="majorBidi" w:cstheme="majorBidi"/>
          <w:sz w:val="28"/>
          <w:cs/>
        </w:rPr>
        <w:t xml:space="preserve"> และ</w:t>
      </w:r>
      <w:r w:rsidRPr="00452801">
        <w:rPr>
          <w:rFonts w:asciiTheme="majorBidi" w:hAnsiTheme="majorBidi" w:cstheme="majorBidi"/>
          <w:sz w:val="28"/>
          <w:cs/>
        </w:rPr>
        <w:t>ที่อำเภอ</w:t>
      </w:r>
      <w:r w:rsidR="0066511C" w:rsidRPr="00452801">
        <w:rPr>
          <w:rFonts w:asciiTheme="majorBidi" w:hAnsiTheme="majorBidi" w:cstheme="majorBidi"/>
          <w:sz w:val="28"/>
          <w:cs/>
        </w:rPr>
        <w:t xml:space="preserve">      </w:t>
      </w:r>
      <w:r w:rsidRPr="00452801">
        <w:rPr>
          <w:rFonts w:asciiTheme="majorBidi" w:hAnsiTheme="majorBidi" w:cstheme="majorBidi"/>
          <w:sz w:val="28"/>
          <w:cs/>
        </w:rPr>
        <w:t>บ้านฉาง จังหวัดระยอง ทั้ง</w:t>
      </w:r>
      <w:r w:rsidR="00426EC4" w:rsidRPr="00452801">
        <w:rPr>
          <w:rFonts w:asciiTheme="majorBidi" w:hAnsiTheme="majorBidi" w:cstheme="majorBidi"/>
          <w:sz w:val="28"/>
          <w:cs/>
        </w:rPr>
        <w:t>ด้วย</w:t>
      </w:r>
      <w:r w:rsidRPr="00452801">
        <w:rPr>
          <w:rFonts w:asciiTheme="majorBidi" w:hAnsiTheme="majorBidi" w:cstheme="majorBidi"/>
          <w:sz w:val="28"/>
          <w:cs/>
        </w:rPr>
        <w:t>ที่ดินของบริษัทที่มีอยู่แล้วและหาใหม่ในทำเลที่บริษัทมองเห็นศักยภาพและเหมาะสมกับนโยบายการดำเนินธุรกิจของบริษัท</w:t>
      </w:r>
      <w:r w:rsidR="00426EC4" w:rsidRPr="00452801">
        <w:rPr>
          <w:rFonts w:asciiTheme="majorBidi" w:hAnsiTheme="majorBidi" w:cstheme="majorBidi"/>
          <w:sz w:val="28"/>
          <w:cs/>
        </w:rPr>
        <w:t xml:space="preserve"> โดยพิจารณาจาก</w:t>
      </w:r>
      <w:r w:rsidRPr="00452801">
        <w:rPr>
          <w:rFonts w:asciiTheme="majorBidi" w:hAnsiTheme="majorBidi" w:cstheme="majorBidi"/>
          <w:sz w:val="28"/>
          <w:cs/>
        </w:rPr>
        <w:t xml:space="preserve"> สถานที่ตั้ง การคมนาคม ลักษณะการใช้ที่ดินตามกฎหมายผังเมือง และเทศบัญญัติที่เกี่ยวข้อง</w:t>
      </w:r>
      <w:r w:rsidR="00426EC4" w:rsidRPr="00452801">
        <w:rPr>
          <w:rFonts w:asciiTheme="majorBidi" w:hAnsiTheme="majorBidi" w:cstheme="majorBidi"/>
          <w:sz w:val="28"/>
          <w:cs/>
        </w:rPr>
        <w:t xml:space="preserve"> ลักษณะทางกายภาพและสิ่งแวดล้อมของที่ดินและบริเวณข้างเคียง </w:t>
      </w:r>
      <w:r w:rsidR="0066511C" w:rsidRPr="00452801">
        <w:rPr>
          <w:rFonts w:asciiTheme="majorBidi" w:hAnsiTheme="majorBidi" w:cstheme="majorBidi"/>
          <w:sz w:val="28"/>
          <w:cs/>
        </w:rPr>
        <w:t>และ</w:t>
      </w:r>
      <w:r w:rsidRPr="00452801">
        <w:rPr>
          <w:rFonts w:asciiTheme="majorBidi" w:hAnsiTheme="majorBidi" w:cstheme="majorBidi"/>
          <w:sz w:val="28"/>
          <w:cs/>
        </w:rPr>
        <w:t>แนวโน้มการเจริญเติบโตทางเศรษฐกิจของที่ดินดังกล่าวในอนาคต</w:t>
      </w:r>
      <w:r w:rsidR="0066511C" w:rsidRPr="00452801">
        <w:rPr>
          <w:rFonts w:asciiTheme="majorBidi" w:hAnsiTheme="majorBidi" w:cstheme="majorBidi"/>
          <w:sz w:val="28"/>
          <w:cs/>
        </w:rPr>
        <w:t xml:space="preserve"> เป็นต้น</w:t>
      </w:r>
      <w:r w:rsidRPr="00452801">
        <w:rPr>
          <w:rFonts w:asciiTheme="majorBidi" w:hAnsiTheme="majorBidi" w:cstheme="majorBidi"/>
          <w:sz w:val="28"/>
          <w:cs/>
        </w:rPr>
        <w:t xml:space="preserve"> </w:t>
      </w:r>
      <w:r w:rsidR="00BD69FF" w:rsidRPr="00452801">
        <w:rPr>
          <w:rFonts w:asciiTheme="majorBidi" w:hAnsiTheme="majorBidi" w:cstheme="majorBidi"/>
          <w:sz w:val="28"/>
          <w:cs/>
        </w:rPr>
        <w:t>เพื่อ</w:t>
      </w:r>
      <w:r w:rsidRPr="00452801">
        <w:rPr>
          <w:rFonts w:asciiTheme="majorBidi" w:hAnsiTheme="majorBidi" w:cstheme="majorBidi"/>
          <w:sz w:val="28"/>
          <w:cs/>
        </w:rPr>
        <w:t>จะนำมาประเมินอุปสงค์ อุปทาน ประเภทของโครงการ</w:t>
      </w:r>
      <w:r w:rsidR="00E261A2" w:rsidRPr="00452801">
        <w:rPr>
          <w:rFonts w:asciiTheme="majorBidi" w:hAnsiTheme="majorBidi" w:cstheme="majorBidi"/>
          <w:sz w:val="28"/>
          <w:cs/>
        </w:rPr>
        <w:t>และผลิตภัณฑ์</w:t>
      </w:r>
      <w:r w:rsidRPr="00452801">
        <w:rPr>
          <w:rFonts w:asciiTheme="majorBidi" w:hAnsiTheme="majorBidi" w:cstheme="majorBidi"/>
          <w:sz w:val="28"/>
          <w:cs/>
        </w:rPr>
        <w:t>ที่จะพัฒนาบนที่ดินแปลงนั้นๆ ประเมินราคาต้นทุนโครงการ</w:t>
      </w:r>
      <w:r w:rsidR="00D866C5" w:rsidRPr="00452801">
        <w:rPr>
          <w:rFonts w:asciiTheme="majorBidi" w:hAnsiTheme="majorBidi" w:cstheme="majorBidi" w:hint="cs"/>
          <w:sz w:val="28"/>
          <w:cs/>
        </w:rPr>
        <w:t>อย่าง</w:t>
      </w:r>
      <w:r w:rsidRPr="00452801">
        <w:rPr>
          <w:rFonts w:asciiTheme="majorBidi" w:hAnsiTheme="majorBidi" w:cstheme="majorBidi"/>
          <w:sz w:val="28"/>
          <w:cs/>
        </w:rPr>
        <w:t>ละเอียดและถูกต้อง ก่อนพิจารณาตัดสินใจซื้อเพื่อนำมาพัฒนาโครงการ</w:t>
      </w:r>
      <w:r w:rsidR="001104A4" w:rsidRPr="00452801">
        <w:rPr>
          <w:rFonts w:asciiTheme="majorBidi" w:hAnsiTheme="majorBidi" w:cstheme="majorBidi"/>
          <w:sz w:val="28"/>
        </w:rPr>
        <w:t xml:space="preserve"> </w:t>
      </w:r>
      <w:r w:rsidR="004D4DED" w:rsidRPr="00452801">
        <w:rPr>
          <w:rFonts w:asciiTheme="majorBidi" w:hAnsiTheme="majorBidi" w:cstheme="majorBidi"/>
          <w:sz w:val="28"/>
          <w:cs/>
        </w:rPr>
        <w:t>โดย</w:t>
      </w:r>
      <w:r w:rsidRPr="00452801">
        <w:rPr>
          <w:rFonts w:asciiTheme="majorBidi" w:hAnsiTheme="majorBidi" w:cstheme="majorBidi"/>
          <w:sz w:val="28"/>
          <w:cs/>
        </w:rPr>
        <w:t>การวิเคราะห์ความเป็นไปได้</w:t>
      </w:r>
      <w:r w:rsidR="004D4DED" w:rsidRPr="00452801">
        <w:rPr>
          <w:rFonts w:asciiTheme="majorBidi" w:hAnsiTheme="majorBidi" w:cstheme="majorBidi"/>
          <w:sz w:val="28"/>
          <w:cs/>
        </w:rPr>
        <w:t>ทั้ง</w:t>
      </w:r>
      <w:r w:rsidRPr="00452801">
        <w:rPr>
          <w:rFonts w:asciiTheme="majorBidi" w:hAnsiTheme="majorBidi" w:cstheme="majorBidi"/>
          <w:sz w:val="28"/>
          <w:cs/>
        </w:rPr>
        <w:t xml:space="preserve">ทางการตลาด </w:t>
      </w:r>
      <w:r w:rsidR="004D4DED" w:rsidRPr="00452801">
        <w:rPr>
          <w:rFonts w:asciiTheme="majorBidi" w:hAnsiTheme="majorBidi" w:cstheme="majorBidi"/>
          <w:sz w:val="28"/>
          <w:cs/>
        </w:rPr>
        <w:t>อาทิ</w:t>
      </w:r>
      <w:r w:rsidRPr="00452801">
        <w:rPr>
          <w:rFonts w:asciiTheme="majorBidi" w:hAnsiTheme="majorBidi" w:cstheme="majorBidi"/>
          <w:sz w:val="28"/>
          <w:cs/>
        </w:rPr>
        <w:t xml:space="preserve"> วิเคราะห์กลุ่มลูกค้า </w:t>
      </w:r>
      <w:r w:rsidR="004D4DED" w:rsidRPr="00452801">
        <w:rPr>
          <w:rFonts w:asciiTheme="majorBidi" w:hAnsiTheme="majorBidi" w:cstheme="majorBidi"/>
          <w:sz w:val="28"/>
          <w:cs/>
        </w:rPr>
        <w:t>และ</w:t>
      </w:r>
      <w:r w:rsidRPr="00452801">
        <w:rPr>
          <w:rFonts w:asciiTheme="majorBidi" w:hAnsiTheme="majorBidi" w:cstheme="majorBidi"/>
          <w:sz w:val="28"/>
          <w:cs/>
        </w:rPr>
        <w:t xml:space="preserve">สภาวะการแข่งขัน </w:t>
      </w:r>
      <w:r w:rsidR="004D4DED" w:rsidRPr="00452801">
        <w:rPr>
          <w:rFonts w:asciiTheme="majorBidi" w:hAnsiTheme="majorBidi" w:cstheme="majorBidi"/>
          <w:sz w:val="28"/>
          <w:cs/>
        </w:rPr>
        <w:t>เพื่อ</w:t>
      </w:r>
      <w:r w:rsidRPr="00452801">
        <w:rPr>
          <w:rFonts w:asciiTheme="majorBidi" w:hAnsiTheme="majorBidi" w:cstheme="majorBidi"/>
          <w:sz w:val="28"/>
          <w:cs/>
        </w:rPr>
        <w:t xml:space="preserve">กำหนดรูปแบบของบ้านและห้องชุดให้ตรงกับความต้องการของตลาด </w:t>
      </w:r>
      <w:r w:rsidR="0067395F" w:rsidRPr="00452801">
        <w:rPr>
          <w:rFonts w:asciiTheme="majorBidi" w:hAnsiTheme="majorBidi" w:cstheme="majorBidi"/>
          <w:sz w:val="28"/>
          <w:cs/>
        </w:rPr>
        <w:t>และวิเคราะห์ความเป็นไปได้ทางการเงินและการลงทุน ก่อนที่จะดำเนินการจัดซื้อที่ดินต่อไป</w:t>
      </w:r>
    </w:p>
    <w:p w14:paraId="4BBAF22D" w14:textId="332B5A53" w:rsidR="00EA5764" w:rsidRPr="00452801" w:rsidRDefault="00EA5764" w:rsidP="00C91D83">
      <w:pPr>
        <w:spacing w:after="0" w:line="240" w:lineRule="auto"/>
        <w:ind w:firstLine="450"/>
        <w:jc w:val="thaiDistribute"/>
        <w:rPr>
          <w:rFonts w:asciiTheme="majorBidi" w:hAnsiTheme="majorBidi" w:cstheme="majorBidi"/>
          <w:b/>
          <w:bCs/>
          <w:sz w:val="28"/>
        </w:rPr>
      </w:pPr>
      <w:r w:rsidRPr="00452801">
        <w:rPr>
          <w:rFonts w:asciiTheme="majorBidi" w:hAnsiTheme="majorBidi" w:cstheme="majorBidi"/>
          <w:b/>
          <w:bCs/>
          <w:sz w:val="28"/>
        </w:rPr>
        <w:t>2</w:t>
      </w:r>
      <w:r w:rsidRPr="00452801">
        <w:rPr>
          <w:rFonts w:asciiTheme="majorBidi" w:hAnsiTheme="majorBidi" w:cstheme="majorBidi"/>
          <w:b/>
          <w:bCs/>
          <w:sz w:val="28"/>
          <w:cs/>
        </w:rPr>
        <w:t>.</w:t>
      </w:r>
      <w:r w:rsidR="001104A4" w:rsidRPr="00452801">
        <w:rPr>
          <w:rFonts w:asciiTheme="majorBidi" w:hAnsiTheme="majorBidi" w:cstheme="majorBidi"/>
          <w:b/>
          <w:bCs/>
          <w:sz w:val="28"/>
        </w:rPr>
        <w:t xml:space="preserve">  </w:t>
      </w:r>
      <w:r w:rsidRPr="00452801">
        <w:rPr>
          <w:rFonts w:asciiTheme="majorBidi" w:hAnsiTheme="majorBidi" w:cstheme="majorBidi"/>
          <w:b/>
          <w:bCs/>
          <w:sz w:val="28"/>
          <w:cs/>
        </w:rPr>
        <w:t xml:space="preserve">การสรรหาผู้ออกแบบ </w:t>
      </w:r>
    </w:p>
    <w:p w14:paraId="5DE97B24" w14:textId="0DAFB376" w:rsidR="00EA5764" w:rsidRPr="00452801" w:rsidRDefault="00EA5764" w:rsidP="00C91D83">
      <w:pPr>
        <w:spacing w:after="0" w:line="240" w:lineRule="auto"/>
        <w:ind w:firstLine="630"/>
        <w:jc w:val="thaiDistribute"/>
        <w:rPr>
          <w:rFonts w:asciiTheme="majorBidi" w:hAnsiTheme="majorBidi" w:cstheme="majorBidi"/>
          <w:sz w:val="28"/>
        </w:rPr>
      </w:pPr>
      <w:r w:rsidRPr="00452801">
        <w:rPr>
          <w:rFonts w:asciiTheme="majorBidi" w:hAnsiTheme="majorBidi" w:cstheme="majorBidi"/>
          <w:sz w:val="28"/>
          <w:cs/>
        </w:rPr>
        <w:t>บริษัทจะจัด</w:t>
      </w:r>
      <w:r w:rsidR="00651C64" w:rsidRPr="00452801">
        <w:rPr>
          <w:rFonts w:asciiTheme="majorBidi" w:hAnsiTheme="majorBidi" w:cstheme="majorBidi"/>
          <w:sz w:val="28"/>
          <w:cs/>
        </w:rPr>
        <w:t>คัดเลือก</w:t>
      </w:r>
      <w:r w:rsidRPr="00452801">
        <w:rPr>
          <w:rFonts w:asciiTheme="majorBidi" w:hAnsiTheme="majorBidi" w:cstheme="majorBidi"/>
          <w:sz w:val="28"/>
          <w:cs/>
        </w:rPr>
        <w:t>ผู้ออกแบบ</w:t>
      </w:r>
      <w:r w:rsidR="00651C64" w:rsidRPr="00452801">
        <w:rPr>
          <w:rFonts w:asciiTheme="majorBidi" w:hAnsiTheme="majorBidi" w:cstheme="majorBidi"/>
          <w:sz w:val="28"/>
          <w:cs/>
        </w:rPr>
        <w:t>ที่</w:t>
      </w:r>
      <w:r w:rsidRPr="00452801">
        <w:rPr>
          <w:rFonts w:asciiTheme="majorBidi" w:hAnsiTheme="majorBidi" w:cstheme="majorBidi"/>
          <w:sz w:val="28"/>
          <w:cs/>
        </w:rPr>
        <w:t>มีประสบการณ์</w:t>
      </w:r>
      <w:r w:rsidR="00E261A2" w:rsidRPr="00452801">
        <w:rPr>
          <w:rFonts w:asciiTheme="majorBidi" w:hAnsiTheme="majorBidi" w:cstheme="majorBidi"/>
          <w:sz w:val="28"/>
          <w:cs/>
        </w:rPr>
        <w:t>ชื่อเสียง</w:t>
      </w:r>
      <w:r w:rsidRPr="00452801">
        <w:rPr>
          <w:rFonts w:asciiTheme="majorBidi" w:hAnsiTheme="majorBidi" w:cstheme="majorBidi"/>
          <w:sz w:val="28"/>
          <w:cs/>
        </w:rPr>
        <w:t xml:space="preserve"> </w:t>
      </w:r>
      <w:r w:rsidR="00651C64" w:rsidRPr="00452801">
        <w:rPr>
          <w:rFonts w:asciiTheme="majorBidi" w:hAnsiTheme="majorBidi" w:cstheme="majorBidi"/>
          <w:sz w:val="28"/>
          <w:cs/>
        </w:rPr>
        <w:t>และ</w:t>
      </w:r>
      <w:r w:rsidRPr="00452801">
        <w:rPr>
          <w:rFonts w:asciiTheme="majorBidi" w:hAnsiTheme="majorBidi" w:cstheme="majorBidi"/>
          <w:sz w:val="28"/>
          <w:cs/>
        </w:rPr>
        <w:t>มีผลงานเป็นที่ยอมรับในตลาด</w:t>
      </w:r>
      <w:r w:rsidR="00913744" w:rsidRPr="00452801">
        <w:rPr>
          <w:rFonts w:asciiTheme="majorBidi" w:hAnsiTheme="majorBidi" w:cstheme="majorBidi"/>
          <w:sz w:val="28"/>
          <w:cs/>
        </w:rPr>
        <w:t>มาทำงานร่วมกันกับทีมงานภายในบริษัท</w:t>
      </w:r>
      <w:r w:rsidRPr="00452801">
        <w:rPr>
          <w:rFonts w:asciiTheme="majorBidi" w:hAnsiTheme="majorBidi" w:cstheme="majorBidi"/>
          <w:sz w:val="28"/>
          <w:cs/>
        </w:rPr>
        <w:t xml:space="preserve"> </w:t>
      </w:r>
      <w:r w:rsidR="00651C64" w:rsidRPr="00452801">
        <w:rPr>
          <w:rFonts w:asciiTheme="majorBidi" w:hAnsiTheme="majorBidi" w:cstheme="majorBidi"/>
          <w:sz w:val="28"/>
          <w:cs/>
        </w:rPr>
        <w:t>เพื่อให้ได้</w:t>
      </w:r>
      <w:r w:rsidRPr="00452801">
        <w:rPr>
          <w:rFonts w:asciiTheme="majorBidi" w:hAnsiTheme="majorBidi" w:cstheme="majorBidi"/>
          <w:sz w:val="28"/>
          <w:cs/>
        </w:rPr>
        <w:t>รูปแบบโครงการ</w:t>
      </w:r>
      <w:r w:rsidR="00651C64" w:rsidRPr="00452801">
        <w:rPr>
          <w:rFonts w:asciiTheme="majorBidi" w:hAnsiTheme="majorBidi" w:cstheme="majorBidi"/>
          <w:sz w:val="28"/>
          <w:cs/>
        </w:rPr>
        <w:t>ที่มีความโด</w:t>
      </w:r>
      <w:r w:rsidR="00913744" w:rsidRPr="00452801">
        <w:rPr>
          <w:rFonts w:asciiTheme="majorBidi" w:hAnsiTheme="majorBidi" w:cstheme="majorBidi"/>
          <w:sz w:val="28"/>
          <w:cs/>
        </w:rPr>
        <w:t>ด</w:t>
      </w:r>
      <w:r w:rsidR="00651C64" w:rsidRPr="00452801">
        <w:rPr>
          <w:rFonts w:asciiTheme="majorBidi" w:hAnsiTheme="majorBidi" w:cstheme="majorBidi"/>
          <w:sz w:val="28"/>
          <w:cs/>
        </w:rPr>
        <w:t>เด่นในเรื่องการออกแบบ</w:t>
      </w:r>
      <w:r w:rsidR="0064238D" w:rsidRPr="00452801">
        <w:rPr>
          <w:rFonts w:asciiTheme="majorBidi" w:hAnsiTheme="majorBidi" w:cstheme="majorBidi"/>
          <w:sz w:val="28"/>
          <w:cs/>
        </w:rPr>
        <w:t>ของตัวอาคาร พื้นที่ส่วนกลางและ</w:t>
      </w:r>
      <w:r w:rsidR="0064238D" w:rsidRPr="00452801">
        <w:rPr>
          <w:rFonts w:asciiTheme="majorBidi" w:hAnsiTheme="majorBidi" w:cstheme="majorBidi"/>
          <w:sz w:val="28"/>
          <w:cs/>
        </w:rPr>
        <w:lastRenderedPageBreak/>
        <w:t>พื้นที่ใช้สอยในห้องพักที่มีความแตกต่างและเหนือกว่าคู่แข่งในระดับราคาเดียวกันดังจะเห็นได้จากผลงานในอดีต</w:t>
      </w:r>
      <w:r w:rsidR="00DE4C17" w:rsidRPr="00452801">
        <w:rPr>
          <w:rFonts w:asciiTheme="majorBidi" w:hAnsiTheme="majorBidi" w:cstheme="majorBidi" w:hint="cs"/>
          <w:sz w:val="28"/>
          <w:cs/>
        </w:rPr>
        <w:t xml:space="preserve"> </w:t>
      </w:r>
      <w:r w:rsidR="0064238D" w:rsidRPr="00452801">
        <w:rPr>
          <w:rFonts w:asciiTheme="majorBidi" w:hAnsiTheme="majorBidi" w:cstheme="majorBidi"/>
          <w:sz w:val="28"/>
          <w:cs/>
        </w:rPr>
        <w:t xml:space="preserve"> ซึ่งกระบวนการในการคัดสรรผู้ออกแบบ บริษัทได้มีการกำหนดเกณฑ์ในการพิจารณาคัดเลือกผู้ออกแบบในหลายมิติ อาทิ ประสบการณ์ที่ผ่านมา ความสามารถของบุคลากรที่มีอยู่ เป็นต้น</w:t>
      </w:r>
    </w:p>
    <w:p w14:paraId="61260944" w14:textId="77777777" w:rsidR="00EA5764" w:rsidRPr="00452801" w:rsidRDefault="00EA5764" w:rsidP="00C91D83">
      <w:pPr>
        <w:spacing w:after="0" w:line="240" w:lineRule="auto"/>
        <w:jc w:val="thaiDistribute"/>
        <w:rPr>
          <w:rFonts w:asciiTheme="majorBidi" w:hAnsiTheme="majorBidi" w:cstheme="majorBidi"/>
          <w:sz w:val="16"/>
          <w:szCs w:val="16"/>
        </w:rPr>
      </w:pPr>
    </w:p>
    <w:p w14:paraId="0B3E52D8" w14:textId="77777777" w:rsidR="00EA5764" w:rsidRPr="00452801" w:rsidRDefault="00EA5764" w:rsidP="00C91D83">
      <w:pPr>
        <w:numPr>
          <w:ilvl w:val="0"/>
          <w:numId w:val="3"/>
        </w:numPr>
        <w:spacing w:after="0" w:line="240" w:lineRule="auto"/>
        <w:ind w:hanging="270"/>
        <w:jc w:val="thaiDistribute"/>
        <w:rPr>
          <w:rFonts w:asciiTheme="majorBidi" w:hAnsiTheme="majorBidi" w:cstheme="majorBidi"/>
          <w:b/>
          <w:bCs/>
          <w:sz w:val="28"/>
        </w:rPr>
      </w:pPr>
      <w:r w:rsidRPr="00452801">
        <w:rPr>
          <w:rFonts w:asciiTheme="majorBidi" w:hAnsiTheme="majorBidi" w:cstheme="majorBidi"/>
          <w:b/>
          <w:bCs/>
          <w:sz w:val="28"/>
          <w:cs/>
        </w:rPr>
        <w:t>การสรรหาผู้รับเหมาและการควบคุมการก่อสร้าง</w:t>
      </w:r>
    </w:p>
    <w:p w14:paraId="77561743" w14:textId="52CAD8A4" w:rsidR="00174C91" w:rsidRPr="00452801" w:rsidRDefault="00EA5764" w:rsidP="00174C91">
      <w:pPr>
        <w:spacing w:after="0" w:line="240" w:lineRule="auto"/>
        <w:ind w:firstLine="720"/>
        <w:jc w:val="thaiDistribute"/>
        <w:rPr>
          <w:rFonts w:asciiTheme="majorBidi" w:hAnsiTheme="majorBidi" w:cstheme="majorBidi"/>
          <w:sz w:val="28"/>
          <w:cs/>
        </w:rPr>
      </w:pPr>
      <w:r w:rsidRPr="00452801">
        <w:rPr>
          <w:rFonts w:asciiTheme="majorBidi" w:hAnsiTheme="majorBidi" w:cstheme="majorBidi"/>
          <w:sz w:val="28"/>
          <w:cs/>
        </w:rPr>
        <w:t>การพัฒนาโครงการ บริษัทจะว่าจ้างผู้รับเหมาภายนอกให้เป็นผู้ดำเนินการก่อสร้างให้โดยการทำสัญญาจ้างเหมาก่อสร้าง โดยกรณีผู้รับเหมาโครงการคอนโดมิเนียมจะ</w:t>
      </w:r>
      <w:r w:rsidR="00913744" w:rsidRPr="00452801">
        <w:rPr>
          <w:rFonts w:asciiTheme="majorBidi" w:hAnsiTheme="majorBidi" w:cstheme="majorBidi"/>
          <w:sz w:val="28"/>
          <w:cs/>
        </w:rPr>
        <w:t>รับ</w:t>
      </w:r>
      <w:r w:rsidRPr="00452801">
        <w:rPr>
          <w:rFonts w:asciiTheme="majorBidi" w:hAnsiTheme="majorBidi" w:cstheme="majorBidi"/>
          <w:sz w:val="28"/>
          <w:cs/>
        </w:rPr>
        <w:t>ผิดชอบทั้งด้านการ</w:t>
      </w:r>
      <w:r w:rsidR="00B1602F" w:rsidRPr="00452801">
        <w:rPr>
          <w:rFonts w:asciiTheme="majorBidi" w:hAnsiTheme="majorBidi" w:cstheme="majorBidi"/>
          <w:sz w:val="28"/>
          <w:cs/>
        </w:rPr>
        <w:t>วางแผน</w:t>
      </w:r>
      <w:r w:rsidRPr="00452801">
        <w:rPr>
          <w:rFonts w:asciiTheme="majorBidi" w:hAnsiTheme="majorBidi" w:cstheme="majorBidi"/>
          <w:sz w:val="28"/>
          <w:cs/>
        </w:rPr>
        <w:t>ก่อสร้าง การจัดหาวัสดุในการก่อสร้าง และแรงงาน ซึ่งราคาว่าจ้างปลูกสร้างรวมราคาวัสดุและค่าแรงซึ่งเป็นวัสดุมาตรฐานสำหรับแต่ละโครงการจะแตกต่างตามกลุ่มลูกค้า</w:t>
      </w:r>
      <w:r w:rsidR="00B1602F" w:rsidRPr="00452801">
        <w:rPr>
          <w:rFonts w:asciiTheme="majorBidi" w:hAnsiTheme="majorBidi" w:cstheme="majorBidi"/>
          <w:sz w:val="28"/>
          <w:cs/>
        </w:rPr>
        <w:t>และราคาของโครงการ</w:t>
      </w:r>
      <w:r w:rsidRPr="00452801">
        <w:rPr>
          <w:rFonts w:asciiTheme="majorBidi" w:hAnsiTheme="majorBidi" w:cstheme="majorBidi"/>
          <w:sz w:val="28"/>
          <w:cs/>
        </w:rPr>
        <w:t xml:space="preserve"> </w:t>
      </w:r>
      <w:r w:rsidR="00427FE7" w:rsidRPr="00452801">
        <w:rPr>
          <w:rFonts w:asciiTheme="majorBidi" w:hAnsiTheme="majorBidi" w:cstheme="majorBidi"/>
          <w:sz w:val="28"/>
          <w:cs/>
        </w:rPr>
        <w:t>ซึ่ง</w:t>
      </w:r>
      <w:r w:rsidR="0066511C" w:rsidRPr="00452801">
        <w:rPr>
          <w:rFonts w:asciiTheme="majorBidi" w:hAnsiTheme="majorBidi" w:cstheme="majorBidi"/>
          <w:sz w:val="28"/>
          <w:cs/>
        </w:rPr>
        <w:t>กระบวนการนี้จะถูก</w:t>
      </w:r>
      <w:r w:rsidR="00427FE7" w:rsidRPr="00452801">
        <w:rPr>
          <w:rFonts w:asciiTheme="majorBidi" w:hAnsiTheme="majorBidi" w:cstheme="majorBidi"/>
          <w:sz w:val="28"/>
          <w:cs/>
        </w:rPr>
        <w:t>ควบคุมการดำเนินงานผ่านบริษัทบริหารงานก่อสร้างที่มีประสบการณ์ เพื่อมั่นใจว่าจะส่งมอบสินค้าได้ในคุณภาพ</w:t>
      </w:r>
      <w:r w:rsidR="00981CCF" w:rsidRPr="00452801">
        <w:rPr>
          <w:rFonts w:asciiTheme="majorBidi" w:hAnsiTheme="majorBidi" w:cstheme="majorBidi" w:hint="cs"/>
          <w:sz w:val="28"/>
          <w:cs/>
        </w:rPr>
        <w:t>อีกทั้งอยู่ในกรอบ</w:t>
      </w:r>
      <w:r w:rsidR="00B1602F" w:rsidRPr="00452801">
        <w:rPr>
          <w:rFonts w:asciiTheme="majorBidi" w:hAnsiTheme="majorBidi" w:cstheme="majorBidi"/>
          <w:sz w:val="28"/>
          <w:cs/>
        </w:rPr>
        <w:t>งบประมาณ</w:t>
      </w:r>
      <w:r w:rsidR="00427FE7" w:rsidRPr="00452801">
        <w:rPr>
          <w:rFonts w:asciiTheme="majorBidi" w:hAnsiTheme="majorBidi" w:cstheme="majorBidi"/>
          <w:sz w:val="28"/>
          <w:cs/>
        </w:rPr>
        <w:t xml:space="preserve">และเวลาที่วางแผนไว้ </w:t>
      </w:r>
      <w:r w:rsidRPr="00452801">
        <w:rPr>
          <w:rFonts w:asciiTheme="majorBidi" w:hAnsiTheme="majorBidi" w:cstheme="majorBidi"/>
          <w:sz w:val="28"/>
          <w:cs/>
        </w:rPr>
        <w:t>ในขณะที่ผู้รับเหมาโครงการแนวราบจะรับผิดชอบด้านการก่อสร้าง แรงงาน และวัสดุบางส่วน โดยบริษัทจะทำการจัดซื้อวัสดุหลักบางประเภท</w:t>
      </w:r>
      <w:r w:rsidR="00427FE7" w:rsidRPr="00452801">
        <w:rPr>
          <w:rFonts w:asciiTheme="majorBidi" w:hAnsiTheme="majorBidi" w:cstheme="majorBidi"/>
          <w:sz w:val="28"/>
          <w:cs/>
        </w:rPr>
        <w:t xml:space="preserve"> และควบคุมการดำเนินการก่อสร้างโดยทีมผู้เชี่ยวชาญภายในบริษัทเอง</w:t>
      </w:r>
      <w:r w:rsidR="00B1602F" w:rsidRPr="00452801">
        <w:rPr>
          <w:rFonts w:asciiTheme="majorBidi" w:hAnsiTheme="majorBidi" w:cstheme="majorBidi"/>
          <w:sz w:val="28"/>
          <w:cs/>
        </w:rPr>
        <w:t xml:space="preserve"> เพื่อความคล่องตัวในการบริหารจัดการและสอดคล้องกับปริมาณและความซับซ้อนของงานแต่ละประเภท</w:t>
      </w:r>
      <w:r w:rsidR="00174C91" w:rsidRPr="00452801">
        <w:rPr>
          <w:rFonts w:asciiTheme="majorBidi" w:hAnsiTheme="majorBidi" w:cstheme="majorBidi" w:hint="cs"/>
          <w:sz w:val="28"/>
          <w:cs/>
        </w:rPr>
        <w:t xml:space="preserve"> ทั้งนี้ ในปัจจุบันบริษัทมีการขยายจำนวนโครงการ</w:t>
      </w:r>
      <w:r w:rsidR="00DE4C17" w:rsidRPr="00452801">
        <w:rPr>
          <w:rFonts w:asciiTheme="majorBidi" w:hAnsiTheme="majorBidi" w:cstheme="majorBidi" w:hint="cs"/>
          <w:sz w:val="28"/>
          <w:cs/>
        </w:rPr>
        <w:t>เพิ่ม</w:t>
      </w:r>
      <w:r w:rsidR="00174C91" w:rsidRPr="00452801">
        <w:rPr>
          <w:rFonts w:asciiTheme="majorBidi" w:hAnsiTheme="majorBidi" w:cstheme="majorBidi" w:hint="cs"/>
          <w:sz w:val="28"/>
          <w:cs/>
        </w:rPr>
        <w:t xml:space="preserve">ขึ้น </w:t>
      </w:r>
      <w:r w:rsidR="00DE4C17" w:rsidRPr="00452801">
        <w:rPr>
          <w:rFonts w:asciiTheme="majorBidi" w:hAnsiTheme="majorBidi" w:cstheme="majorBidi" w:hint="cs"/>
          <w:sz w:val="28"/>
          <w:cs/>
        </w:rPr>
        <w:t>และ</w:t>
      </w:r>
      <w:r w:rsidR="00174C91" w:rsidRPr="00452801">
        <w:rPr>
          <w:rFonts w:asciiTheme="majorBidi" w:hAnsiTheme="majorBidi" w:cstheme="majorBidi" w:hint="cs"/>
          <w:sz w:val="28"/>
          <w:cs/>
        </w:rPr>
        <w:t>เพื่อเป็นการพัฒนากระบวนการจัดจ้างผู้รับเหมาให้มีประสิทธิภาพมากขึ้น บริษัทจึงได้นำแนวความคิดการสร้างพันธมิตรกับผู้รับเหมา</w:t>
      </w:r>
      <w:r w:rsidR="00B2564C" w:rsidRPr="00452801">
        <w:rPr>
          <w:rFonts w:asciiTheme="majorBidi" w:hAnsiTheme="majorBidi" w:cstheme="majorBidi" w:hint="cs"/>
          <w:sz w:val="28"/>
          <w:cs/>
        </w:rPr>
        <w:t>โดยร่วมกันพัฒนาโครงการในรูปแบบที่บริษัทกำหนดให้ได้</w:t>
      </w:r>
      <w:r w:rsidR="00174C91" w:rsidRPr="00452801">
        <w:rPr>
          <w:rFonts w:asciiTheme="majorBidi" w:hAnsiTheme="majorBidi" w:cstheme="majorBidi" w:hint="cs"/>
          <w:sz w:val="28"/>
          <w:cs/>
        </w:rPr>
        <w:t>ภายใต้กรอบราคา</w:t>
      </w:r>
      <w:r w:rsidR="00B2564C" w:rsidRPr="00452801">
        <w:rPr>
          <w:rFonts w:asciiTheme="majorBidi" w:hAnsiTheme="majorBidi" w:cstheme="majorBidi" w:hint="cs"/>
          <w:sz w:val="28"/>
          <w:cs/>
        </w:rPr>
        <w:t xml:space="preserve">ที่ตกลงกันไว้ </w:t>
      </w:r>
      <w:r w:rsidR="00174C91" w:rsidRPr="00452801">
        <w:rPr>
          <w:rFonts w:asciiTheme="majorBidi" w:hAnsiTheme="majorBidi" w:cstheme="majorBidi" w:hint="cs"/>
          <w:sz w:val="28"/>
          <w:cs/>
        </w:rPr>
        <w:t>โดย</w:t>
      </w:r>
      <w:r w:rsidR="004126D3" w:rsidRPr="00452801">
        <w:rPr>
          <w:rFonts w:asciiTheme="majorBidi" w:hAnsiTheme="majorBidi" w:cstheme="majorBidi" w:hint="cs"/>
          <w:sz w:val="28"/>
          <w:cs/>
        </w:rPr>
        <w:t>ผู้รับเหมาดังกล่าวจะต้องเป็น</w:t>
      </w:r>
      <w:r w:rsidR="00174C91" w:rsidRPr="00452801">
        <w:rPr>
          <w:rFonts w:asciiTheme="majorBidi" w:hAnsiTheme="majorBidi" w:cstheme="majorBidi" w:hint="cs"/>
          <w:sz w:val="28"/>
          <w:cs/>
        </w:rPr>
        <w:t>ผู้รับเหมาที่มีศักยภาพสูง</w:t>
      </w:r>
      <w:r w:rsidR="002E1412" w:rsidRPr="00452801">
        <w:rPr>
          <w:rFonts w:asciiTheme="majorBidi" w:hAnsiTheme="majorBidi" w:cstheme="majorBidi" w:hint="cs"/>
          <w:sz w:val="28"/>
          <w:cs/>
        </w:rPr>
        <w:t xml:space="preserve"> มีความน่าเชื่อถือในตลาดมาเป็นเวลานาน</w:t>
      </w:r>
      <w:r w:rsidR="00174C91" w:rsidRPr="00452801">
        <w:rPr>
          <w:rFonts w:asciiTheme="majorBidi" w:hAnsiTheme="majorBidi" w:cstheme="majorBidi" w:hint="cs"/>
          <w:sz w:val="28"/>
          <w:cs/>
        </w:rPr>
        <w:t>และมีความพร้อมในการรองรับการขยายโครงการ</w:t>
      </w:r>
      <w:r w:rsidR="002E1412" w:rsidRPr="00452801">
        <w:rPr>
          <w:rFonts w:asciiTheme="majorBidi" w:hAnsiTheme="majorBidi" w:cstheme="majorBidi" w:hint="cs"/>
          <w:sz w:val="28"/>
          <w:cs/>
        </w:rPr>
        <w:t>ของบริษัท</w:t>
      </w:r>
      <w:r w:rsidR="00174C91" w:rsidRPr="00452801">
        <w:rPr>
          <w:rFonts w:asciiTheme="majorBidi" w:hAnsiTheme="majorBidi" w:cstheme="majorBidi" w:hint="cs"/>
          <w:sz w:val="28"/>
          <w:cs/>
        </w:rPr>
        <w:t>อย่างต่อเนื่องในอนาคต และในส่วนของวิธีการก่อสร้าง บริษัทต</w:t>
      </w:r>
      <w:r w:rsidR="002E1412" w:rsidRPr="00452801">
        <w:rPr>
          <w:rFonts w:asciiTheme="majorBidi" w:hAnsiTheme="majorBidi" w:cstheme="majorBidi" w:hint="cs"/>
          <w:sz w:val="28"/>
          <w:cs/>
        </w:rPr>
        <w:t>ร</w:t>
      </w:r>
      <w:r w:rsidR="00174C91" w:rsidRPr="00452801">
        <w:rPr>
          <w:rFonts w:asciiTheme="majorBidi" w:hAnsiTheme="majorBidi" w:cstheme="majorBidi" w:hint="cs"/>
          <w:sz w:val="28"/>
          <w:cs/>
        </w:rPr>
        <w:t>ะหนักถึงปัญหาการขาดแคลนแรงงานในปัจจุบันซึ่งมีแนวโน้มเพิ่มขึ้นในอนาคต บริษัทจึงได้มีการศึกษาและนำเทคโนโลยีการก่อสร้างใหม่ๆ เช่น ผนังสำเร็จรูปและวัสดุสำเร็จรูปอื่นๆ มาใช้ กับทั้งโครงการแนวราบและแนวสูง ซึ่งจะช่วยทั้งในเรื่องคุณภาพ</w:t>
      </w:r>
      <w:r w:rsidR="002E1412" w:rsidRPr="00452801">
        <w:rPr>
          <w:rFonts w:asciiTheme="majorBidi" w:hAnsiTheme="majorBidi" w:cstheme="majorBidi" w:hint="cs"/>
          <w:sz w:val="28"/>
          <w:cs/>
        </w:rPr>
        <w:t>ที่ควบคุมดีขึ้น</w:t>
      </w:r>
      <w:r w:rsidR="00174C91" w:rsidRPr="00452801">
        <w:rPr>
          <w:rFonts w:asciiTheme="majorBidi" w:hAnsiTheme="majorBidi" w:cstheme="majorBidi" w:hint="cs"/>
          <w:sz w:val="28"/>
          <w:cs/>
        </w:rPr>
        <w:t>และ</w:t>
      </w:r>
      <w:r w:rsidR="002E1412" w:rsidRPr="00452801">
        <w:rPr>
          <w:rFonts w:asciiTheme="majorBidi" w:hAnsiTheme="majorBidi" w:cstheme="majorBidi" w:hint="cs"/>
          <w:sz w:val="28"/>
          <w:cs/>
        </w:rPr>
        <w:t>ร่น</w:t>
      </w:r>
      <w:r w:rsidR="00174C91" w:rsidRPr="00452801">
        <w:rPr>
          <w:rFonts w:asciiTheme="majorBidi" w:hAnsiTheme="majorBidi" w:cstheme="majorBidi" w:hint="cs"/>
          <w:sz w:val="28"/>
          <w:cs/>
        </w:rPr>
        <w:t>ระยะเวลาการก่อสร้างให้รวดเร็วตอบสนองความต้องการของลูกค้าได้ทันเวลา</w:t>
      </w:r>
    </w:p>
    <w:p w14:paraId="42BC1049" w14:textId="6D33F7D9" w:rsidR="00EA5764" w:rsidRPr="00452801" w:rsidRDefault="00EA5764" w:rsidP="00C91D83">
      <w:pPr>
        <w:spacing w:after="0" w:line="240" w:lineRule="auto"/>
        <w:ind w:firstLine="720"/>
        <w:jc w:val="thaiDistribute"/>
        <w:rPr>
          <w:rFonts w:asciiTheme="majorBidi" w:hAnsiTheme="majorBidi" w:cstheme="majorBidi"/>
          <w:sz w:val="28"/>
        </w:rPr>
      </w:pPr>
      <w:r w:rsidRPr="00452801">
        <w:rPr>
          <w:rFonts w:asciiTheme="majorBidi" w:hAnsiTheme="majorBidi" w:cstheme="majorBidi" w:hint="cs"/>
          <w:sz w:val="28"/>
          <w:cs/>
        </w:rPr>
        <w:t xml:space="preserve">ในการพิจารณาจัดจ้างผู้รับเหมา </w:t>
      </w:r>
      <w:r w:rsidRPr="00452801">
        <w:rPr>
          <w:rFonts w:asciiTheme="majorBidi" w:hAnsiTheme="majorBidi" w:cstheme="majorBidi"/>
          <w:sz w:val="28"/>
          <w:cs/>
        </w:rPr>
        <w:t>บริษัทจะพิจารณาเชิญผู้รับเหมาที่มีชื่อเสียงในการก่อสร้าง มีประสบการณ์ ผลงาน คุณภาพ เทคโนโลยี และบุคลากรที่เชื่อถือได้</w:t>
      </w:r>
      <w:r w:rsidR="00DE4C17" w:rsidRPr="00452801">
        <w:rPr>
          <w:rFonts w:asciiTheme="majorBidi" w:hAnsiTheme="majorBidi" w:cstheme="majorBidi" w:hint="cs"/>
          <w:sz w:val="28"/>
          <w:cs/>
        </w:rPr>
        <w:t xml:space="preserve"> </w:t>
      </w:r>
      <w:r w:rsidRPr="00452801">
        <w:rPr>
          <w:rFonts w:asciiTheme="majorBidi" w:hAnsiTheme="majorBidi" w:cstheme="majorBidi"/>
          <w:sz w:val="28"/>
          <w:cs/>
        </w:rPr>
        <w:t xml:space="preserve">เข้ามาทำการเสนอราคาก่อสร้างกับบริษัท  ซึ่งบริษัทจะกำหนดให้มีผู้รับเหมาเข้าเสนอราคาไม่ต่ำกว่า 3 รายต่อโครงการ การประมูลจะเป็นลักษณะ </w:t>
      </w:r>
      <w:r w:rsidRPr="00452801">
        <w:rPr>
          <w:rFonts w:asciiTheme="majorBidi" w:hAnsiTheme="majorBidi" w:cstheme="majorBidi"/>
          <w:sz w:val="28"/>
        </w:rPr>
        <w:t xml:space="preserve">Closed Bid </w:t>
      </w:r>
      <w:r w:rsidRPr="00452801">
        <w:rPr>
          <w:rFonts w:asciiTheme="majorBidi" w:hAnsiTheme="majorBidi" w:cstheme="majorBidi"/>
          <w:sz w:val="28"/>
          <w:cs/>
        </w:rPr>
        <w:t xml:space="preserve">โดยบริษัทจะมีคณะกรรมการจัดซื้อจัดจ้างเป็นผู้ดำเนินการกำหนดขอบเขตงาน คุณสมบัติของผู้รับเหมาก่อสร้าง รับและเปิดซองประมูล รวมทั้งเจรจาต่อรองราคา เพื่อให้ได้ผู้รับเหมาก่อสร้าง รวมทั้งราคาและเงื่อนไขที่เหมาะสมที่สุด </w:t>
      </w:r>
    </w:p>
    <w:p w14:paraId="766B28CA" w14:textId="23ABA644" w:rsidR="00EA5764" w:rsidRPr="00452801" w:rsidRDefault="00EA5764" w:rsidP="00C91D83">
      <w:pPr>
        <w:spacing w:after="0" w:line="240" w:lineRule="auto"/>
        <w:jc w:val="thaiDistribute"/>
        <w:rPr>
          <w:rFonts w:asciiTheme="majorBidi" w:hAnsiTheme="majorBidi" w:cstheme="majorBidi"/>
          <w:sz w:val="20"/>
          <w:szCs w:val="20"/>
        </w:rPr>
      </w:pPr>
    </w:p>
    <w:p w14:paraId="0808D4DB" w14:textId="4719B262" w:rsidR="00EA5764" w:rsidRPr="00452801" w:rsidRDefault="00EA5764" w:rsidP="00C91D83">
      <w:pPr>
        <w:spacing w:after="0" w:line="240" w:lineRule="auto"/>
        <w:ind w:firstLine="540"/>
        <w:jc w:val="thaiDistribute"/>
        <w:rPr>
          <w:rFonts w:asciiTheme="majorBidi" w:hAnsiTheme="majorBidi" w:cstheme="majorBidi"/>
          <w:b/>
          <w:bCs/>
          <w:sz w:val="28"/>
        </w:rPr>
      </w:pPr>
      <w:r w:rsidRPr="00452801">
        <w:rPr>
          <w:rFonts w:asciiTheme="majorBidi" w:hAnsiTheme="majorBidi" w:cstheme="majorBidi"/>
          <w:b/>
          <w:bCs/>
          <w:sz w:val="28"/>
          <w:cs/>
        </w:rPr>
        <w:t>ผลของฤดูกาลที่กระทบต่อการดำเนินธุรกิจ</w:t>
      </w:r>
    </w:p>
    <w:p w14:paraId="55DA989E" w14:textId="77777777" w:rsidR="00EA5764" w:rsidRPr="00452801" w:rsidRDefault="00EA5764" w:rsidP="00C91D83">
      <w:pPr>
        <w:spacing w:after="0" w:line="240" w:lineRule="auto"/>
        <w:ind w:firstLine="540"/>
        <w:jc w:val="thaiDistribute"/>
        <w:rPr>
          <w:rFonts w:asciiTheme="majorBidi" w:hAnsiTheme="majorBidi" w:cstheme="majorBidi"/>
          <w:sz w:val="28"/>
        </w:rPr>
      </w:pPr>
      <w:r w:rsidRPr="00452801">
        <w:rPr>
          <w:rFonts w:asciiTheme="majorBidi" w:hAnsiTheme="majorBidi" w:cstheme="majorBidi"/>
          <w:sz w:val="28"/>
          <w:cs/>
        </w:rPr>
        <w:t>ลักษณะของการดำเนินงานของบริษัทไม่มีฤดูกาล แต่ในช่วงฤดูฝนอาจทำให้การก่อสร้างโครงการมีอุปสรรคในการทำงานบ้าง อย่างไรก็ตาม ในการวางแผนกำหนดตารางเวลาการดำเนินงานโครงการจนแล้วเสร็จสามารถส่งมอบให้กับลูกค้าได้นั้น ฝ่ายบริหารได้คำนึงถึงปัจจัยนี้แล้ว  ดังนั้นฤดูฝนจึงไม่มีผลกระทบอย่างมีนัยสำคัญต่อการดำเนินงานก่อสร้างโครงการของบริษัท</w:t>
      </w:r>
    </w:p>
    <w:p w14:paraId="4AED1AF3" w14:textId="77777777" w:rsidR="00EA5764" w:rsidRPr="00452801" w:rsidRDefault="00EA5764" w:rsidP="00C91D83">
      <w:pPr>
        <w:numPr>
          <w:ilvl w:val="0"/>
          <w:numId w:val="3"/>
        </w:numPr>
        <w:tabs>
          <w:tab w:val="left" w:pos="450"/>
        </w:tabs>
        <w:spacing w:after="0" w:line="240" w:lineRule="auto"/>
        <w:ind w:hanging="180"/>
        <w:jc w:val="thaiDistribute"/>
        <w:rPr>
          <w:rFonts w:asciiTheme="majorBidi" w:hAnsiTheme="majorBidi" w:cstheme="majorBidi"/>
          <w:sz w:val="28"/>
        </w:rPr>
      </w:pPr>
      <w:r w:rsidRPr="00452801">
        <w:rPr>
          <w:rFonts w:asciiTheme="majorBidi" w:hAnsiTheme="majorBidi" w:cstheme="majorBidi"/>
          <w:b/>
          <w:bCs/>
          <w:sz w:val="28"/>
          <w:cs/>
        </w:rPr>
        <w:t xml:space="preserve">วัตถุดิบและผู้จำหน่ายวัตถุดิบ </w:t>
      </w:r>
      <w:r w:rsidRPr="00452801">
        <w:rPr>
          <w:rFonts w:asciiTheme="majorBidi" w:hAnsiTheme="majorBidi" w:cstheme="majorBidi"/>
          <w:sz w:val="28"/>
          <w:cs/>
        </w:rPr>
        <w:t xml:space="preserve"> </w:t>
      </w:r>
    </w:p>
    <w:p w14:paraId="7C0ADA40" w14:textId="7DA6931D" w:rsidR="00EA5764" w:rsidRPr="00452801" w:rsidRDefault="00EA5764" w:rsidP="00C91D83">
      <w:pPr>
        <w:spacing w:after="0" w:line="240" w:lineRule="auto"/>
        <w:ind w:firstLine="540"/>
        <w:jc w:val="thaiDistribute"/>
        <w:rPr>
          <w:rFonts w:asciiTheme="majorBidi" w:hAnsiTheme="majorBidi" w:cstheme="majorBidi"/>
          <w:sz w:val="28"/>
          <w:cs/>
        </w:rPr>
      </w:pPr>
      <w:r w:rsidRPr="00452801">
        <w:rPr>
          <w:rFonts w:asciiTheme="majorBidi" w:hAnsiTheme="majorBidi" w:cstheme="majorBidi" w:hint="cs"/>
          <w:sz w:val="28"/>
          <w:cs/>
        </w:rPr>
        <w:t xml:space="preserve">ในส่วนของโครงการคอนโดมิเนียมบริษัทจะใช้วิธีจ้างเหมา </w:t>
      </w:r>
      <w:r w:rsidR="00155CFE" w:rsidRPr="00452801">
        <w:rPr>
          <w:rFonts w:asciiTheme="majorBidi" w:hAnsiTheme="majorBidi" w:cstheme="majorBidi" w:hint="cs"/>
          <w:sz w:val="28"/>
          <w:cs/>
        </w:rPr>
        <w:t>ซึ่ง</w:t>
      </w:r>
      <w:r w:rsidRPr="00452801">
        <w:rPr>
          <w:rFonts w:asciiTheme="majorBidi" w:hAnsiTheme="majorBidi" w:cstheme="majorBidi" w:hint="cs"/>
          <w:sz w:val="28"/>
          <w:cs/>
        </w:rPr>
        <w:t>ผู้รับเหมาหลักจะรับผิดชอบในการจัดหาวัสดุ แรงงานและการก่อสร้างให้เป็นไปตามแผนงานและงบประมาณที่กำหนด แต่ในกรณีโครงการแนวราบบริษัท จะจ้างเหมาในการก่อสร้าง แรงงานและวัสดุ</w:t>
      </w:r>
      <w:r w:rsidR="00155CFE" w:rsidRPr="00452801">
        <w:rPr>
          <w:rFonts w:asciiTheme="majorBidi" w:hAnsiTheme="majorBidi" w:cstheme="majorBidi" w:hint="cs"/>
          <w:sz w:val="28"/>
          <w:cs/>
        </w:rPr>
        <w:t>เพียง</w:t>
      </w:r>
      <w:r w:rsidRPr="00452801">
        <w:rPr>
          <w:rFonts w:asciiTheme="majorBidi" w:hAnsiTheme="majorBidi" w:cstheme="majorBidi" w:hint="cs"/>
          <w:sz w:val="28"/>
          <w:cs/>
        </w:rPr>
        <w:t xml:space="preserve">บางชนิด </w:t>
      </w:r>
      <w:r w:rsidRPr="00452801">
        <w:rPr>
          <w:rFonts w:asciiTheme="majorBidi" w:hAnsiTheme="majorBidi" w:cstheme="majorBidi"/>
          <w:sz w:val="28"/>
          <w:cs/>
        </w:rPr>
        <w:t>โดยบริษัทจะทำการจัดซื้อวัสดุหลัก</w:t>
      </w:r>
      <w:r w:rsidR="00155CFE" w:rsidRPr="00452801">
        <w:rPr>
          <w:rFonts w:asciiTheme="majorBidi" w:hAnsiTheme="majorBidi" w:cstheme="majorBidi" w:hint="cs"/>
          <w:sz w:val="28"/>
          <w:cs/>
        </w:rPr>
        <w:t>ที่กำหนดไว้</w:t>
      </w:r>
      <w:r w:rsidRPr="00452801">
        <w:rPr>
          <w:rFonts w:asciiTheme="majorBidi" w:hAnsiTheme="majorBidi" w:cstheme="majorBidi" w:hint="cs"/>
          <w:sz w:val="28"/>
          <w:cs/>
        </w:rPr>
        <w:t xml:space="preserve"> เพื่อจุดประสงค์ในการควบคุมด้านคุณภาพให้เป็นมาตรฐานเดียวกันในทุกโครงการ รวมถึงช่วยในด้านการควบคุมต้นทุน </w:t>
      </w:r>
      <w:r w:rsidR="00155CFE" w:rsidRPr="00452801">
        <w:rPr>
          <w:rFonts w:asciiTheme="majorBidi" w:hAnsiTheme="majorBidi" w:cstheme="majorBidi" w:hint="cs"/>
          <w:sz w:val="28"/>
          <w:cs/>
        </w:rPr>
        <w:t>เนื่องจาก</w:t>
      </w:r>
      <w:r w:rsidRPr="00452801">
        <w:rPr>
          <w:rFonts w:asciiTheme="majorBidi" w:hAnsiTheme="majorBidi" w:cstheme="majorBidi" w:hint="cs"/>
          <w:sz w:val="28"/>
          <w:cs/>
        </w:rPr>
        <w:t>การสั่งซื้อวัสดุรวมกันในหลายๆโครงการเป็นล็อตใหญ่</w:t>
      </w:r>
      <w:r w:rsidR="00155CFE" w:rsidRPr="00452801">
        <w:rPr>
          <w:rFonts w:asciiTheme="majorBidi" w:hAnsiTheme="majorBidi" w:cstheme="majorBidi" w:hint="cs"/>
          <w:sz w:val="28"/>
          <w:cs/>
        </w:rPr>
        <w:t>จะทำ</w:t>
      </w:r>
      <w:r w:rsidRPr="00452801">
        <w:rPr>
          <w:rFonts w:asciiTheme="majorBidi" w:hAnsiTheme="majorBidi" w:cstheme="majorBidi" w:hint="cs"/>
          <w:sz w:val="28"/>
          <w:cs/>
        </w:rPr>
        <w:t>ให้</w:t>
      </w:r>
      <w:r w:rsidR="00155CFE" w:rsidRPr="00452801">
        <w:rPr>
          <w:rFonts w:asciiTheme="majorBidi" w:hAnsiTheme="majorBidi" w:cstheme="majorBidi" w:hint="cs"/>
          <w:sz w:val="28"/>
          <w:cs/>
        </w:rPr>
        <w:t>บริษัท</w:t>
      </w:r>
      <w:r w:rsidRPr="00452801">
        <w:rPr>
          <w:rFonts w:asciiTheme="majorBidi" w:hAnsiTheme="majorBidi" w:cstheme="majorBidi" w:hint="cs"/>
          <w:sz w:val="28"/>
          <w:cs/>
        </w:rPr>
        <w:t>มีอำนาจในการต่อรองราคากับผู้ผลิตมากขึ้น</w:t>
      </w:r>
    </w:p>
    <w:p w14:paraId="28E9B8F5" w14:textId="4215B7D3" w:rsidR="00EA5764" w:rsidRPr="00452801" w:rsidRDefault="00EA5764" w:rsidP="00EF56DC">
      <w:pPr>
        <w:tabs>
          <w:tab w:val="left" w:pos="450"/>
        </w:tabs>
        <w:spacing w:after="0" w:line="240" w:lineRule="auto"/>
        <w:ind w:firstLine="360"/>
        <w:rPr>
          <w:rFonts w:asciiTheme="majorBidi" w:hAnsiTheme="majorBidi" w:cstheme="majorBidi"/>
          <w:b/>
          <w:bCs/>
          <w:sz w:val="28"/>
        </w:rPr>
      </w:pPr>
      <w:r w:rsidRPr="00452801">
        <w:rPr>
          <w:rFonts w:asciiTheme="majorBidi" w:hAnsiTheme="majorBidi" w:cstheme="majorBidi"/>
          <w:b/>
          <w:bCs/>
          <w:sz w:val="28"/>
          <w:cs/>
        </w:rPr>
        <w:lastRenderedPageBreak/>
        <w:t>ข)</w:t>
      </w:r>
      <w:r w:rsidRPr="00452801">
        <w:rPr>
          <w:rFonts w:asciiTheme="majorBidi" w:hAnsiTheme="majorBidi" w:cstheme="majorBidi"/>
          <w:b/>
          <w:bCs/>
          <w:sz w:val="28"/>
        </w:rPr>
        <w:tab/>
      </w:r>
      <w:r w:rsidRPr="00452801">
        <w:rPr>
          <w:rFonts w:asciiTheme="majorBidi" w:hAnsiTheme="majorBidi" w:cstheme="majorBidi"/>
          <w:b/>
          <w:bCs/>
          <w:sz w:val="28"/>
          <w:cs/>
        </w:rPr>
        <w:t xml:space="preserve">ผลกระทบต่อสิ่งแวดล้อม </w:t>
      </w:r>
    </w:p>
    <w:p w14:paraId="29695BCF" w14:textId="761E63C0" w:rsidR="00EA5764" w:rsidRPr="00452801" w:rsidRDefault="00EA5764" w:rsidP="00EF56DC">
      <w:pPr>
        <w:spacing w:after="0" w:line="240" w:lineRule="auto"/>
        <w:ind w:firstLine="450"/>
        <w:jc w:val="thaiDistribute"/>
        <w:rPr>
          <w:rFonts w:asciiTheme="majorBidi" w:hAnsiTheme="majorBidi" w:cstheme="majorBidi"/>
          <w:sz w:val="28"/>
          <w:cs/>
        </w:rPr>
      </w:pPr>
      <w:r w:rsidRPr="00452801">
        <w:rPr>
          <w:rFonts w:asciiTheme="majorBidi" w:hAnsiTheme="majorBidi" w:cstheme="majorBidi"/>
          <w:sz w:val="28"/>
          <w:cs/>
        </w:rPr>
        <w:t xml:space="preserve">สำหรับการพัฒนาโครงการเป็นอาคารชุดคอนโดมิเนียมและขออนุญาตจัดสรรที่ดิน บริษัทต้องปฏิบัติตามกฎหมาย และกฎระเบียบขององค์กรที่เกี่ยวข้องกับอาคารชุด และการจัดสรรที่ดิน รวมทั้ง  กฎ ข้อบังคับของสำนักงานนโยบายและแผนทรัพยากรธรรมชาติและสิ่งแวดล้อม ซึ่งได้คำนึงถึงผลกระทบต่อสิ่งแวดล้อมของโครงการนั้นๆ ซึ่งที่ผ่านมาบริษัทยังไม่เคยมีข้อพิพาททางกฎหมาย ในเรื่องสิ่งแวดล้อมแต่อย่างใด โดยโครงการอาคารชุดพักอาศัยในกรุงเทพมหานครทุกโครงการได้รับการอนุมัติจากสำนักงานนโยบายและแผนทรัพยากรธรรมชาติและสิ่งแวดล้อม ในเรื่องรายงานผลกระทบสิ่งแวดล้อมของโครงการแล้วทั้งสิ้น ทั้งนี้ บริษัทให้ความสำคัญในการปฏิบัติตามมาตรการป้องกันและการแก้ไขสิ่งที่อาจมีผลกระทบต่อสิ่งแวดล้อม ตามที่ส่วนราชการต่างๆ กำหนดไว้ทุกประการ  รวมทั้งกำกับผู้รับเหมาก่อสร้างที่บริษัท ว่าจ้างให้ปฏิบัติตามข้อกำหนดเกี่ยวกับการป้องกันผลกระทบสิ่งแวดล้อมอย่างเคร่งครัด </w:t>
      </w:r>
      <w:r w:rsidR="00155CFE" w:rsidRPr="00452801">
        <w:rPr>
          <w:rFonts w:asciiTheme="majorBidi" w:hAnsiTheme="majorBidi" w:cstheme="majorBidi" w:hint="cs"/>
          <w:sz w:val="28"/>
          <w:cs/>
        </w:rPr>
        <w:t>และมีการรายงานผลตามข้อบังคับที่กำหนดไว้อย่างต่อเนื่อง</w:t>
      </w:r>
    </w:p>
    <w:p w14:paraId="6A5FC415" w14:textId="64FFD008" w:rsidR="0096088E" w:rsidRPr="00452801" w:rsidRDefault="0096088E" w:rsidP="008D7882">
      <w:pPr>
        <w:spacing w:after="0" w:line="240" w:lineRule="auto"/>
        <w:rPr>
          <w:rFonts w:asciiTheme="majorBidi" w:hAnsiTheme="majorBidi" w:cstheme="majorBidi"/>
          <w:sz w:val="28"/>
        </w:rPr>
      </w:pPr>
    </w:p>
    <w:p w14:paraId="44DCA357" w14:textId="5F7311AD" w:rsidR="00EA5764" w:rsidRPr="00452801" w:rsidRDefault="00EA5764" w:rsidP="008D7882">
      <w:pPr>
        <w:spacing w:after="0" w:line="240" w:lineRule="auto"/>
        <w:rPr>
          <w:rFonts w:asciiTheme="majorBidi" w:hAnsiTheme="majorBidi" w:cstheme="majorBidi"/>
          <w:sz w:val="28"/>
        </w:rPr>
      </w:pPr>
    </w:p>
    <w:p w14:paraId="5C7A0837" w14:textId="6ACC5D8E" w:rsidR="00F37D38" w:rsidRPr="00452801" w:rsidRDefault="00F37D38">
      <w:pPr>
        <w:spacing w:after="160" w:line="259" w:lineRule="auto"/>
        <w:rPr>
          <w:rFonts w:asciiTheme="majorBidi" w:hAnsiTheme="majorBidi" w:cstheme="majorBidi"/>
          <w:sz w:val="28"/>
        </w:rPr>
      </w:pPr>
      <w:r w:rsidRPr="00452801">
        <w:rPr>
          <w:rFonts w:asciiTheme="majorBidi" w:hAnsiTheme="majorBidi" w:cstheme="majorBidi"/>
          <w:sz w:val="28"/>
        </w:rPr>
        <w:br w:type="page"/>
      </w:r>
    </w:p>
    <w:p w14:paraId="2C058BB7" w14:textId="77777777" w:rsidR="00772C4A" w:rsidRPr="00452801" w:rsidRDefault="00772C4A" w:rsidP="00772C4A">
      <w:pPr>
        <w:spacing w:after="0" w:line="240" w:lineRule="auto"/>
        <w:rPr>
          <w:rFonts w:asciiTheme="majorBidi" w:eastAsiaTheme="minorHAnsi" w:hAnsiTheme="majorBidi" w:cstheme="majorBidi"/>
          <w:b/>
          <w:bCs/>
          <w:sz w:val="28"/>
          <w:cs/>
        </w:rPr>
      </w:pPr>
      <w:r w:rsidRPr="00A24596">
        <w:rPr>
          <w:rFonts w:asciiTheme="majorBidi" w:eastAsiaTheme="minorHAnsi" w:hAnsiTheme="majorBidi" w:cstheme="majorBidi"/>
          <w:b/>
          <w:bCs/>
          <w:color w:val="C45911" w:themeColor="accent2" w:themeShade="BF"/>
          <w:sz w:val="28"/>
        </w:rPr>
        <w:lastRenderedPageBreak/>
        <w:t>3</w:t>
      </w:r>
      <w:r w:rsidRPr="00A24596">
        <w:rPr>
          <w:rFonts w:asciiTheme="majorBidi" w:eastAsiaTheme="minorHAnsi" w:hAnsiTheme="majorBidi" w:cstheme="majorBidi"/>
          <w:b/>
          <w:bCs/>
          <w:color w:val="C45911" w:themeColor="accent2" w:themeShade="BF"/>
          <w:sz w:val="28"/>
          <w:cs/>
        </w:rPr>
        <w:t>.</w:t>
      </w:r>
      <w:r w:rsidRPr="00772C4A">
        <w:rPr>
          <w:rFonts w:asciiTheme="majorBidi" w:eastAsiaTheme="minorHAnsi" w:hAnsiTheme="majorBidi" w:cstheme="majorBidi"/>
          <w:b/>
          <w:bCs/>
          <w:sz w:val="28"/>
          <w:cs/>
        </w:rPr>
        <w:t xml:space="preserve"> </w:t>
      </w:r>
      <w:r w:rsidRPr="00772C4A">
        <w:rPr>
          <w:rFonts w:asciiTheme="majorBidi" w:eastAsiaTheme="minorHAnsi" w:hAnsiTheme="majorBidi" w:cstheme="majorBidi"/>
          <w:b/>
          <w:bCs/>
          <w:sz w:val="28"/>
        </w:rPr>
        <w:t xml:space="preserve"> </w:t>
      </w:r>
      <w:r w:rsidRPr="00772C4A">
        <w:rPr>
          <w:rFonts w:asciiTheme="majorBidi" w:eastAsiaTheme="minorHAnsi" w:hAnsiTheme="majorBidi" w:cstheme="majorBidi" w:hint="cs"/>
          <w:b/>
          <w:bCs/>
          <w:sz w:val="28"/>
          <w:cs/>
        </w:rPr>
        <w:t xml:space="preserve"> </w:t>
      </w:r>
      <w:r w:rsidRPr="00452801">
        <w:rPr>
          <w:rFonts w:asciiTheme="majorBidi" w:eastAsiaTheme="minorHAnsi" w:hAnsiTheme="majorBidi" w:cstheme="majorBidi"/>
          <w:b/>
          <w:bCs/>
          <w:sz w:val="28"/>
          <w:cs/>
        </w:rPr>
        <w:t>ปัจจัยความเสี่ยง</w:t>
      </w:r>
    </w:p>
    <w:p w14:paraId="6BCDB9A1" w14:textId="77777777" w:rsidR="00772C4A" w:rsidRPr="00452801" w:rsidRDefault="00772C4A" w:rsidP="00C7652D">
      <w:pPr>
        <w:spacing w:after="0" w:line="240" w:lineRule="auto"/>
        <w:jc w:val="thaiDistribute"/>
        <w:rPr>
          <w:rFonts w:asciiTheme="majorBidi" w:eastAsiaTheme="minorHAnsi" w:hAnsiTheme="majorBidi" w:cstheme="majorBidi"/>
          <w:b/>
          <w:bCs/>
          <w:sz w:val="28"/>
        </w:rPr>
      </w:pPr>
      <w:r w:rsidRPr="00452801">
        <w:rPr>
          <w:rFonts w:asciiTheme="majorBidi" w:eastAsiaTheme="minorHAnsi" w:hAnsiTheme="majorBidi" w:cstheme="majorBidi"/>
          <w:b/>
          <w:bCs/>
          <w:sz w:val="28"/>
        </w:rPr>
        <w:t>3</w:t>
      </w:r>
      <w:r w:rsidRPr="00452801">
        <w:rPr>
          <w:rFonts w:asciiTheme="majorBidi" w:eastAsiaTheme="minorHAnsi" w:hAnsiTheme="majorBidi" w:cstheme="majorBidi"/>
          <w:b/>
          <w:bCs/>
          <w:sz w:val="28"/>
          <w:cs/>
        </w:rPr>
        <w:t>.</w:t>
      </w:r>
      <w:r w:rsidRPr="00452801">
        <w:rPr>
          <w:rFonts w:asciiTheme="majorBidi" w:eastAsiaTheme="minorHAnsi" w:hAnsiTheme="majorBidi" w:cstheme="majorBidi"/>
          <w:b/>
          <w:bCs/>
          <w:sz w:val="28"/>
        </w:rPr>
        <w:t xml:space="preserve">1 </w:t>
      </w:r>
      <w:r w:rsidRPr="00452801">
        <w:rPr>
          <w:rFonts w:asciiTheme="majorBidi" w:eastAsiaTheme="minorHAnsi" w:hAnsiTheme="majorBidi" w:cstheme="majorBidi"/>
          <w:b/>
          <w:bCs/>
          <w:sz w:val="28"/>
          <w:cs/>
        </w:rPr>
        <w:t>ความเสี่ยงต่อการดำเนินธุรกิจของบริษัท/กลุ่มบริษัท</w:t>
      </w:r>
    </w:p>
    <w:p w14:paraId="7E4EFD0C" w14:textId="77777777" w:rsidR="00292BAE" w:rsidRPr="00452801" w:rsidRDefault="00772C4A" w:rsidP="00C7652D">
      <w:pPr>
        <w:spacing w:after="0" w:line="240" w:lineRule="auto"/>
        <w:ind w:firstLine="270"/>
        <w:jc w:val="thaiDistribute"/>
        <w:rPr>
          <w:rFonts w:asciiTheme="majorBidi" w:eastAsiaTheme="minorHAnsi" w:hAnsiTheme="majorBidi" w:cstheme="majorBidi"/>
          <w:sz w:val="28"/>
        </w:rPr>
      </w:pPr>
      <w:r w:rsidRPr="00452801">
        <w:rPr>
          <w:rFonts w:asciiTheme="majorBidi" w:eastAsiaTheme="minorHAnsi" w:hAnsiTheme="majorBidi" w:cstheme="majorBidi" w:hint="cs"/>
          <w:sz w:val="28"/>
          <w:cs/>
        </w:rPr>
        <w:t xml:space="preserve">ตั้งแต่ปี </w:t>
      </w:r>
      <w:r w:rsidRPr="00452801">
        <w:rPr>
          <w:rFonts w:asciiTheme="majorBidi" w:eastAsiaTheme="minorHAnsi" w:hAnsiTheme="majorBidi" w:cstheme="majorBidi"/>
          <w:sz w:val="28"/>
        </w:rPr>
        <w:t>2546</w:t>
      </w:r>
      <w:r w:rsidRPr="00452801">
        <w:rPr>
          <w:rFonts w:asciiTheme="majorBidi" w:eastAsiaTheme="minorHAnsi" w:hAnsiTheme="majorBidi" w:cstheme="majorBidi" w:hint="cs"/>
          <w:sz w:val="28"/>
          <w:cs/>
        </w:rPr>
        <w:t xml:space="preserve"> ที่บริษัทได้</w:t>
      </w:r>
      <w:r w:rsidRPr="00452801">
        <w:rPr>
          <w:rFonts w:asciiTheme="majorBidi" w:eastAsiaTheme="minorHAnsi" w:hAnsiTheme="majorBidi" w:cstheme="majorBidi"/>
          <w:sz w:val="28"/>
          <w:cs/>
        </w:rPr>
        <w:t>ขยาย</w:t>
      </w:r>
      <w:bookmarkStart w:id="3" w:name="_Hlk30061037"/>
      <w:r w:rsidRPr="00452801">
        <w:rPr>
          <w:rFonts w:asciiTheme="majorBidi" w:eastAsiaTheme="minorHAnsi" w:hAnsiTheme="majorBidi" w:cstheme="majorBidi"/>
          <w:sz w:val="28"/>
          <w:cs/>
        </w:rPr>
        <w:t>ดำเนินธุรกิจอสังหาริมทรัพย์</w:t>
      </w:r>
      <w:bookmarkEnd w:id="3"/>
      <w:r w:rsidRPr="00452801">
        <w:rPr>
          <w:rFonts w:asciiTheme="majorBidi" w:eastAsiaTheme="minorHAnsi" w:hAnsiTheme="majorBidi" w:cstheme="majorBidi" w:hint="cs"/>
          <w:sz w:val="28"/>
          <w:cs/>
        </w:rPr>
        <w:t>เข้ามา</w:t>
      </w:r>
      <w:r w:rsidRPr="00452801">
        <w:rPr>
          <w:rFonts w:asciiTheme="majorBidi" w:eastAsiaTheme="minorHAnsi" w:hAnsiTheme="majorBidi" w:cstheme="majorBidi"/>
          <w:sz w:val="28"/>
          <w:cs/>
        </w:rPr>
        <w:t xml:space="preserve">ในเขตกรุงเทพมหานคร </w:t>
      </w:r>
      <w:r w:rsidRPr="00452801">
        <w:rPr>
          <w:rFonts w:asciiTheme="majorBidi" w:eastAsiaTheme="minorHAnsi" w:hAnsiTheme="majorBidi" w:cstheme="majorBidi" w:hint="cs"/>
          <w:sz w:val="28"/>
          <w:cs/>
        </w:rPr>
        <w:t xml:space="preserve"> แต่บริษัทก็ยังคง</w:t>
      </w:r>
      <w:r w:rsidRPr="00452801">
        <w:rPr>
          <w:rFonts w:asciiTheme="majorBidi" w:eastAsiaTheme="minorHAnsi" w:hAnsiTheme="majorBidi" w:cstheme="majorBidi"/>
          <w:sz w:val="28"/>
          <w:cs/>
        </w:rPr>
        <w:t>ดำเนินธุรกิจอสังหาริมทรัพย์ที่อำเภอบ้านฉาง จังหวัดระยอง</w:t>
      </w:r>
      <w:r w:rsidRPr="00452801">
        <w:rPr>
          <w:rFonts w:asciiTheme="majorBidi" w:eastAsiaTheme="minorHAnsi" w:hAnsiTheme="majorBidi" w:cstheme="majorBidi" w:hint="cs"/>
          <w:sz w:val="28"/>
          <w:cs/>
        </w:rPr>
        <w:t>ควบคู่กันไป</w:t>
      </w:r>
      <w:r w:rsidRPr="00452801">
        <w:rPr>
          <w:rFonts w:asciiTheme="majorBidi" w:eastAsiaTheme="minorHAnsi" w:hAnsiTheme="majorBidi" w:cstheme="majorBidi"/>
          <w:sz w:val="28"/>
          <w:cs/>
        </w:rPr>
        <w:t xml:space="preserve">อย่างต่อเนื่อง </w:t>
      </w:r>
      <w:r w:rsidRPr="00452801">
        <w:rPr>
          <w:rFonts w:asciiTheme="majorBidi" w:eastAsiaTheme="minorHAnsi" w:hAnsiTheme="majorBidi" w:cstheme="majorBidi" w:hint="cs"/>
          <w:sz w:val="28"/>
          <w:cs/>
        </w:rPr>
        <w:t>ซึ่งในพื้นที่</w:t>
      </w:r>
      <w:r w:rsidRPr="00452801">
        <w:rPr>
          <w:rFonts w:asciiTheme="majorBidi" w:eastAsiaTheme="minorHAnsi" w:hAnsiTheme="majorBidi" w:cstheme="majorBidi"/>
          <w:sz w:val="28"/>
          <w:cs/>
        </w:rPr>
        <w:t>อำเภอบ้านฉาง</w:t>
      </w:r>
      <w:r w:rsidRPr="00452801">
        <w:rPr>
          <w:rFonts w:asciiTheme="majorBidi" w:eastAsiaTheme="minorHAnsi" w:hAnsiTheme="majorBidi" w:cstheme="majorBidi" w:hint="cs"/>
          <w:sz w:val="28"/>
          <w:cs/>
        </w:rPr>
        <w:t>บริษัทได้ขยายและพัฒนาโครงการมากขึ้น โดยเห็นว่า</w:t>
      </w:r>
      <w:r w:rsidRPr="00452801">
        <w:rPr>
          <w:rFonts w:asciiTheme="majorBidi" w:eastAsiaTheme="minorHAnsi" w:hAnsiTheme="majorBidi" w:cstheme="majorBidi"/>
          <w:sz w:val="28"/>
          <w:cs/>
        </w:rPr>
        <w:t>เป็นพื้นที่ที่ยังคงมีศักยภาพ</w:t>
      </w:r>
      <w:r w:rsidRPr="00452801">
        <w:rPr>
          <w:rFonts w:asciiTheme="majorBidi" w:eastAsiaTheme="minorHAnsi" w:hAnsiTheme="majorBidi" w:cstheme="majorBidi" w:hint="cs"/>
          <w:sz w:val="28"/>
          <w:cs/>
        </w:rPr>
        <w:t xml:space="preserve"> จากที่ภาค</w:t>
      </w:r>
      <w:r w:rsidRPr="00452801">
        <w:rPr>
          <w:rFonts w:asciiTheme="majorBidi" w:eastAsiaTheme="minorHAnsi" w:hAnsiTheme="majorBidi" w:cstheme="majorBidi"/>
          <w:sz w:val="28"/>
          <w:cs/>
        </w:rPr>
        <w:t>รัฐได้ประกาศให้</w:t>
      </w:r>
      <w:r w:rsidRPr="00452801">
        <w:rPr>
          <w:rFonts w:asciiTheme="majorBidi" w:eastAsiaTheme="minorHAnsi" w:hAnsiTheme="majorBidi" w:cstheme="majorBidi" w:hint="cs"/>
          <w:sz w:val="28"/>
          <w:cs/>
        </w:rPr>
        <w:t>เป็น</w:t>
      </w:r>
      <w:r w:rsidRPr="00452801">
        <w:rPr>
          <w:rFonts w:asciiTheme="majorBidi" w:eastAsiaTheme="minorHAnsi" w:hAnsiTheme="majorBidi" w:cstheme="majorBidi"/>
          <w:sz w:val="28"/>
          <w:cs/>
        </w:rPr>
        <w:t xml:space="preserve">พื้นที่ส่งเสริมระเบียงเศรษฐกิจพิเศษภาคตะวันออก </w:t>
      </w:r>
      <w:r w:rsidRPr="00452801">
        <w:rPr>
          <w:rFonts w:asciiTheme="majorBidi" w:eastAsiaTheme="minorHAnsi" w:hAnsiTheme="majorBidi" w:cstheme="majorBidi" w:hint="cs"/>
          <w:sz w:val="28"/>
          <w:cs/>
        </w:rPr>
        <w:t>(</w:t>
      </w:r>
      <w:r w:rsidRPr="00452801">
        <w:rPr>
          <w:rFonts w:asciiTheme="majorBidi" w:eastAsiaTheme="minorHAnsi" w:hAnsiTheme="majorBidi" w:cstheme="majorBidi"/>
          <w:sz w:val="28"/>
        </w:rPr>
        <w:t>EEC</w:t>
      </w:r>
      <w:r w:rsidRPr="00452801">
        <w:rPr>
          <w:rFonts w:asciiTheme="majorBidi" w:eastAsiaTheme="minorHAnsi" w:hAnsiTheme="majorBidi" w:cstheme="majorBidi" w:hint="cs"/>
          <w:sz w:val="28"/>
          <w:cs/>
        </w:rPr>
        <w:t>) และ</w:t>
      </w:r>
      <w:r w:rsidRPr="00452801">
        <w:rPr>
          <w:rFonts w:asciiTheme="majorBidi" w:eastAsiaTheme="minorHAnsi" w:hAnsiTheme="majorBidi" w:cstheme="majorBidi"/>
          <w:sz w:val="28"/>
          <w:cs/>
        </w:rPr>
        <w:t>ปัจจุบันการก่อสร้างโครงสร้างพื้นฐาน</w:t>
      </w:r>
      <w:r w:rsidRPr="00452801">
        <w:rPr>
          <w:rFonts w:asciiTheme="majorBidi" w:eastAsiaTheme="minorHAnsi" w:hAnsiTheme="majorBidi" w:cstheme="majorBidi" w:hint="cs"/>
          <w:sz w:val="28"/>
          <w:cs/>
        </w:rPr>
        <w:t>ด้านคมนาคม</w:t>
      </w:r>
      <w:r w:rsidRPr="00452801">
        <w:rPr>
          <w:rFonts w:asciiTheme="majorBidi" w:eastAsiaTheme="minorHAnsi" w:hAnsiTheme="majorBidi" w:cstheme="majorBidi"/>
          <w:sz w:val="28"/>
          <w:cs/>
        </w:rPr>
        <w:t>มีความ</w:t>
      </w:r>
      <w:r w:rsidRPr="00452801">
        <w:rPr>
          <w:rFonts w:asciiTheme="majorBidi" w:eastAsiaTheme="minorHAnsi" w:hAnsiTheme="majorBidi" w:cstheme="majorBidi" w:hint="cs"/>
          <w:sz w:val="28"/>
          <w:cs/>
        </w:rPr>
        <w:t>ก้าวหน้าและเห็นผลเป็นรูปธรรมตามลำดับ นอกจากนี้พื้นที่พัฒนาของบริษัทตั้งอยู่ใกล้กับ</w:t>
      </w:r>
      <w:r w:rsidRPr="00452801">
        <w:rPr>
          <w:rFonts w:asciiTheme="majorBidi" w:eastAsiaTheme="minorHAnsi" w:hAnsiTheme="majorBidi" w:cstheme="majorBidi"/>
          <w:sz w:val="28"/>
          <w:cs/>
        </w:rPr>
        <w:t>สนามบินอู่ตะเภา</w:t>
      </w:r>
      <w:r w:rsidRPr="00452801">
        <w:rPr>
          <w:rFonts w:asciiTheme="majorBidi" w:eastAsiaTheme="minorHAnsi" w:hAnsiTheme="majorBidi" w:cstheme="majorBidi" w:hint="cs"/>
          <w:sz w:val="28"/>
          <w:cs/>
        </w:rPr>
        <w:t>ในรัศมีไม่เกิน 10 กิโลเมตร และปัจจุบันภาครัฐมีนโยบายที่จะ</w:t>
      </w:r>
      <w:r w:rsidRPr="00452801">
        <w:rPr>
          <w:rFonts w:asciiTheme="majorBidi" w:eastAsiaTheme="minorHAnsi" w:hAnsiTheme="majorBidi" w:cstheme="majorBidi"/>
          <w:sz w:val="28"/>
          <w:cs/>
        </w:rPr>
        <w:t>พัฒนาสนามบินอู่ตะเภา</w:t>
      </w:r>
      <w:r w:rsidRPr="00452801">
        <w:rPr>
          <w:rFonts w:asciiTheme="majorBidi" w:eastAsiaTheme="minorHAnsi" w:hAnsiTheme="majorBidi" w:cstheme="majorBidi" w:hint="cs"/>
          <w:sz w:val="28"/>
          <w:cs/>
        </w:rPr>
        <w:t>ให้เป็น</w:t>
      </w:r>
      <w:r w:rsidRPr="00452801">
        <w:rPr>
          <w:rFonts w:asciiTheme="majorBidi" w:eastAsiaTheme="minorHAnsi" w:hAnsiTheme="majorBidi" w:cstheme="majorBidi"/>
          <w:sz w:val="28"/>
          <w:cs/>
        </w:rPr>
        <w:t>มหานครการบินภาคตะวันออก</w:t>
      </w:r>
      <w:r w:rsidRPr="00452801">
        <w:rPr>
          <w:rFonts w:asciiTheme="majorBidi" w:eastAsiaTheme="minorHAnsi" w:hAnsiTheme="majorBidi" w:cstheme="majorBidi" w:hint="cs"/>
          <w:sz w:val="28"/>
          <w:cs/>
        </w:rPr>
        <w:t xml:space="preserve"> </w:t>
      </w:r>
      <w:r w:rsidRPr="00452801">
        <w:rPr>
          <w:rFonts w:asciiTheme="majorBidi" w:eastAsiaTheme="minorHAnsi" w:hAnsiTheme="majorBidi" w:cstheme="majorBidi"/>
          <w:sz w:val="28"/>
          <w:cs/>
        </w:rPr>
        <w:t>พัฒนา</w:t>
      </w:r>
      <w:r w:rsidRPr="00452801">
        <w:rPr>
          <w:rFonts w:asciiTheme="majorBidi" w:eastAsiaTheme="minorHAnsi" w:hAnsiTheme="majorBidi" w:cstheme="majorBidi" w:hint="cs"/>
          <w:sz w:val="28"/>
          <w:cs/>
        </w:rPr>
        <w:t>เป็น</w:t>
      </w:r>
      <w:r w:rsidRPr="00452801">
        <w:rPr>
          <w:rFonts w:asciiTheme="majorBidi" w:eastAsiaTheme="minorHAnsi" w:hAnsiTheme="majorBidi" w:cstheme="majorBidi"/>
          <w:sz w:val="28"/>
          <w:cs/>
        </w:rPr>
        <w:t>เมืองใหม่</w:t>
      </w:r>
      <w:r w:rsidRPr="00452801">
        <w:rPr>
          <w:rFonts w:asciiTheme="majorBidi" w:eastAsiaTheme="minorHAnsi" w:hAnsiTheme="majorBidi" w:cstheme="majorBidi" w:hint="cs"/>
          <w:sz w:val="28"/>
          <w:cs/>
        </w:rPr>
        <w:t>ที่มี</w:t>
      </w:r>
      <w:r w:rsidRPr="00452801">
        <w:rPr>
          <w:rFonts w:asciiTheme="majorBidi" w:eastAsiaTheme="minorHAnsi" w:hAnsiTheme="majorBidi" w:cstheme="majorBidi"/>
          <w:sz w:val="28"/>
          <w:cs/>
        </w:rPr>
        <w:t>สนามบิน</w:t>
      </w:r>
      <w:r w:rsidRPr="00452801">
        <w:rPr>
          <w:rFonts w:asciiTheme="majorBidi" w:eastAsiaTheme="minorHAnsi" w:hAnsiTheme="majorBidi" w:cstheme="majorBidi"/>
          <w:sz w:val="28"/>
        </w:rPr>
        <w:t xml:space="preserve"> </w:t>
      </w:r>
      <w:r w:rsidRPr="00452801">
        <w:rPr>
          <w:rFonts w:asciiTheme="majorBidi" w:eastAsiaTheme="minorHAnsi" w:hAnsiTheme="majorBidi" w:cstheme="majorBidi"/>
          <w:sz w:val="28"/>
          <w:cs/>
        </w:rPr>
        <w:t>อู่ตะเภา</w:t>
      </w:r>
      <w:r w:rsidRPr="00452801">
        <w:rPr>
          <w:rFonts w:asciiTheme="majorBidi" w:eastAsiaTheme="minorHAnsi" w:hAnsiTheme="majorBidi" w:cstheme="majorBidi" w:hint="cs"/>
          <w:sz w:val="28"/>
          <w:cs/>
        </w:rPr>
        <w:t xml:space="preserve"> </w:t>
      </w:r>
      <w:r w:rsidRPr="00452801">
        <w:rPr>
          <w:rFonts w:asciiTheme="majorBidi" w:eastAsiaTheme="minorHAnsi" w:hAnsiTheme="majorBidi" w:cstheme="majorBidi"/>
          <w:sz w:val="28"/>
          <w:cs/>
        </w:rPr>
        <w:t>เป็นศูนย์กลาง</w:t>
      </w:r>
      <w:r w:rsidRPr="00452801">
        <w:rPr>
          <w:rFonts w:asciiTheme="majorBidi" w:eastAsiaTheme="minorHAnsi" w:hAnsiTheme="majorBidi" w:cstheme="majorBidi" w:hint="cs"/>
          <w:sz w:val="28"/>
          <w:cs/>
        </w:rPr>
        <w:t xml:space="preserve"> จึงเป็นโอกาสต่อการ</w:t>
      </w:r>
      <w:r w:rsidRPr="00452801">
        <w:rPr>
          <w:rFonts w:asciiTheme="majorBidi" w:eastAsiaTheme="minorHAnsi" w:hAnsiTheme="majorBidi" w:cstheme="majorBidi"/>
          <w:sz w:val="28"/>
          <w:cs/>
        </w:rPr>
        <w:t>ดำเนินธุรกิจอสังหาริมทรัพย์</w:t>
      </w:r>
      <w:r w:rsidRPr="00452801">
        <w:rPr>
          <w:rFonts w:asciiTheme="majorBidi" w:eastAsiaTheme="minorHAnsi" w:hAnsiTheme="majorBidi" w:cstheme="majorBidi" w:hint="cs"/>
          <w:sz w:val="28"/>
          <w:cs/>
        </w:rPr>
        <w:t>ของบริษัทในพื้นที่</w:t>
      </w:r>
      <w:r w:rsidRPr="00452801">
        <w:rPr>
          <w:rFonts w:asciiTheme="majorBidi" w:eastAsiaTheme="minorHAnsi" w:hAnsiTheme="majorBidi" w:cstheme="majorBidi"/>
          <w:sz w:val="28"/>
          <w:cs/>
        </w:rPr>
        <w:t>อำเภอบ้านฉาง</w:t>
      </w:r>
      <w:r w:rsidRPr="00452801">
        <w:rPr>
          <w:rFonts w:asciiTheme="majorBidi" w:eastAsiaTheme="minorHAnsi" w:hAnsiTheme="majorBidi" w:cstheme="majorBidi" w:hint="cs"/>
          <w:sz w:val="28"/>
          <w:cs/>
        </w:rPr>
        <w:t>ในปัจจุบันและในอนาคต  และแม้ว่าบริษัทยังมีที่ดินที่รอการพัฒนาเดิมอยู่แล้วจำนวนหนึ่ง แต่ในช่วงเวล</w:t>
      </w:r>
      <w:r w:rsidRPr="00452801">
        <w:rPr>
          <w:rFonts w:asciiTheme="majorBidi" w:eastAsiaTheme="minorHAnsi" w:hAnsiTheme="majorBidi" w:cstheme="majorBidi"/>
          <w:sz w:val="28"/>
        </w:rPr>
        <w:t xml:space="preserve"> </w:t>
      </w:r>
      <w:r w:rsidRPr="00452801">
        <w:rPr>
          <w:rFonts w:asciiTheme="majorBidi" w:eastAsiaTheme="minorHAnsi" w:hAnsiTheme="majorBidi" w:cstheme="majorBidi" w:hint="cs"/>
          <w:sz w:val="28"/>
          <w:cs/>
        </w:rPr>
        <w:t>1-2</w:t>
      </w:r>
      <w:r w:rsidRPr="00452801">
        <w:rPr>
          <w:rFonts w:asciiTheme="majorBidi" w:eastAsiaTheme="minorHAnsi" w:hAnsiTheme="majorBidi" w:cstheme="majorBidi"/>
          <w:sz w:val="28"/>
        </w:rPr>
        <w:t xml:space="preserve"> </w:t>
      </w:r>
      <w:r w:rsidRPr="00452801">
        <w:rPr>
          <w:rFonts w:asciiTheme="majorBidi" w:eastAsiaTheme="minorHAnsi" w:hAnsiTheme="majorBidi" w:cstheme="majorBidi" w:hint="cs"/>
          <w:sz w:val="28"/>
          <w:cs/>
        </w:rPr>
        <w:t>ปี ที่ผ่าน</w:t>
      </w:r>
      <w:r w:rsidRPr="00452801">
        <w:rPr>
          <w:rFonts w:asciiTheme="majorBidi" w:eastAsiaTheme="minorHAnsi" w:hAnsiTheme="majorBidi" w:cstheme="majorBidi"/>
          <w:sz w:val="28"/>
          <w:cs/>
        </w:rPr>
        <w:t>บริษัทได้รวบรวมที่ดิน</w:t>
      </w:r>
      <w:r w:rsidRPr="00452801">
        <w:rPr>
          <w:rFonts w:asciiTheme="majorBidi" w:eastAsiaTheme="minorHAnsi" w:hAnsiTheme="majorBidi" w:cstheme="majorBidi" w:hint="cs"/>
          <w:sz w:val="28"/>
          <w:cs/>
        </w:rPr>
        <w:t>เพิ่มเติม</w:t>
      </w:r>
      <w:r w:rsidRPr="00452801">
        <w:rPr>
          <w:rFonts w:asciiTheme="majorBidi" w:eastAsiaTheme="minorHAnsi" w:hAnsiTheme="majorBidi" w:cstheme="majorBidi"/>
          <w:sz w:val="28"/>
          <w:cs/>
        </w:rPr>
        <w:t>เพื่อรอการพัฒนาใน</w:t>
      </w:r>
      <w:r w:rsidRPr="00452801">
        <w:rPr>
          <w:rFonts w:asciiTheme="majorBidi" w:eastAsiaTheme="minorHAnsi" w:hAnsiTheme="majorBidi" w:cstheme="majorBidi" w:hint="cs"/>
          <w:sz w:val="28"/>
          <w:cs/>
        </w:rPr>
        <w:t>ช่วง</w:t>
      </w:r>
      <w:r w:rsidRPr="00452801">
        <w:rPr>
          <w:rFonts w:asciiTheme="majorBidi" w:eastAsiaTheme="minorHAnsi" w:hAnsiTheme="majorBidi" w:cstheme="majorBidi"/>
          <w:sz w:val="28"/>
          <w:cs/>
        </w:rPr>
        <w:t>เวลาที่เหมาะสม</w:t>
      </w:r>
      <w:r w:rsidRPr="00452801">
        <w:rPr>
          <w:rFonts w:asciiTheme="majorBidi" w:eastAsiaTheme="minorHAnsi" w:hAnsiTheme="majorBidi" w:cstheme="majorBidi" w:hint="cs"/>
          <w:sz w:val="28"/>
          <w:cs/>
        </w:rPr>
        <w:t xml:space="preserve">อีกด้วย </w:t>
      </w:r>
    </w:p>
    <w:p w14:paraId="4E5740A3" w14:textId="7B837C93" w:rsidR="00772C4A" w:rsidRPr="00452801" w:rsidRDefault="00772C4A" w:rsidP="00C7652D">
      <w:pPr>
        <w:spacing w:after="0" w:line="240" w:lineRule="auto"/>
        <w:ind w:firstLine="270"/>
        <w:jc w:val="thaiDistribute"/>
        <w:rPr>
          <w:rFonts w:asciiTheme="majorBidi" w:eastAsiaTheme="minorHAnsi" w:hAnsiTheme="majorBidi" w:cstheme="majorBidi"/>
          <w:sz w:val="28"/>
        </w:rPr>
      </w:pPr>
      <w:r w:rsidRPr="00452801">
        <w:rPr>
          <w:rFonts w:asciiTheme="majorBidi" w:eastAsiaTheme="minorHAnsi" w:hAnsiTheme="majorBidi" w:cstheme="majorBidi"/>
          <w:sz w:val="28"/>
          <w:cs/>
        </w:rPr>
        <w:t>สำหรับ</w:t>
      </w:r>
      <w:r w:rsidRPr="00452801">
        <w:rPr>
          <w:rFonts w:asciiTheme="majorBidi" w:eastAsiaTheme="minorHAnsi" w:hAnsiTheme="majorBidi" w:cstheme="majorBidi" w:hint="cs"/>
          <w:sz w:val="28"/>
          <w:cs/>
        </w:rPr>
        <w:t>การ</w:t>
      </w:r>
      <w:r w:rsidRPr="00452801">
        <w:rPr>
          <w:rFonts w:asciiTheme="majorBidi" w:eastAsiaTheme="minorHAnsi" w:hAnsiTheme="majorBidi" w:cstheme="majorBidi"/>
          <w:sz w:val="28"/>
          <w:cs/>
        </w:rPr>
        <w:t>ดำเนินธุรกิจอสังหาริมทรัพย์</w:t>
      </w:r>
      <w:r w:rsidRPr="00452801">
        <w:rPr>
          <w:rFonts w:asciiTheme="majorBidi" w:eastAsiaTheme="minorHAnsi" w:hAnsiTheme="majorBidi" w:cstheme="majorBidi" w:hint="cs"/>
          <w:sz w:val="28"/>
          <w:cs/>
        </w:rPr>
        <w:t>ใ</w:t>
      </w:r>
      <w:r w:rsidRPr="00452801">
        <w:rPr>
          <w:rFonts w:asciiTheme="majorBidi" w:eastAsiaTheme="minorHAnsi" w:hAnsiTheme="majorBidi" w:cstheme="majorBidi"/>
          <w:sz w:val="28"/>
          <w:cs/>
        </w:rPr>
        <w:t>น</w:t>
      </w:r>
      <w:r w:rsidRPr="00452801">
        <w:rPr>
          <w:rFonts w:asciiTheme="majorBidi" w:eastAsiaTheme="minorHAnsi" w:hAnsiTheme="majorBidi" w:cstheme="majorBidi" w:hint="cs"/>
          <w:sz w:val="28"/>
          <w:cs/>
        </w:rPr>
        <w:t>พื้นที่</w:t>
      </w:r>
      <w:r w:rsidRPr="00452801">
        <w:rPr>
          <w:rFonts w:asciiTheme="majorBidi" w:eastAsiaTheme="minorHAnsi" w:hAnsiTheme="majorBidi" w:cstheme="majorBidi"/>
          <w:sz w:val="28"/>
          <w:cs/>
        </w:rPr>
        <w:t>กรุงเทพมหานครซึ่งเป็นพื้นที่ที่มีศักยภาพ บริษัทมีนโยบายการขยายธุรกิจอย่าง</w:t>
      </w:r>
      <w:r w:rsidRPr="00452801">
        <w:rPr>
          <w:rFonts w:asciiTheme="majorBidi" w:eastAsiaTheme="minorHAnsi" w:hAnsiTheme="majorBidi" w:cstheme="majorBidi" w:hint="cs"/>
          <w:sz w:val="28"/>
          <w:cs/>
        </w:rPr>
        <w:t>ต่อเนื่องต่อไป โดย</w:t>
      </w:r>
      <w:bookmarkStart w:id="4" w:name="_Hlk29990016"/>
      <w:r w:rsidRPr="00452801">
        <w:rPr>
          <w:rFonts w:asciiTheme="majorBidi" w:eastAsiaTheme="minorHAnsi" w:hAnsiTheme="majorBidi" w:cstheme="majorBidi" w:hint="cs"/>
          <w:sz w:val="28"/>
          <w:cs/>
        </w:rPr>
        <w:t>โครงการใน</w:t>
      </w:r>
      <w:r w:rsidRPr="00452801">
        <w:rPr>
          <w:rFonts w:asciiTheme="majorBidi" w:eastAsiaTheme="minorHAnsi" w:hAnsiTheme="majorBidi" w:cstheme="majorBidi"/>
          <w:sz w:val="28"/>
          <w:cs/>
        </w:rPr>
        <w:t>เขตกรุงเทพมหานคร  บริษัทมีนโยบาย</w:t>
      </w:r>
      <w:r w:rsidRPr="00452801">
        <w:rPr>
          <w:rFonts w:asciiTheme="majorBidi" w:eastAsiaTheme="minorHAnsi" w:hAnsiTheme="majorBidi" w:cstheme="majorBidi" w:hint="cs"/>
          <w:sz w:val="28"/>
          <w:cs/>
        </w:rPr>
        <w:t>ขยาย</w:t>
      </w:r>
      <w:r w:rsidRPr="00452801">
        <w:rPr>
          <w:rFonts w:asciiTheme="majorBidi" w:eastAsiaTheme="minorHAnsi" w:hAnsiTheme="majorBidi" w:cstheme="majorBidi"/>
          <w:sz w:val="28"/>
          <w:cs/>
        </w:rPr>
        <w:t>ธุรกิจอย่าง</w:t>
      </w:r>
      <w:bookmarkEnd w:id="4"/>
      <w:r w:rsidRPr="00452801">
        <w:rPr>
          <w:rFonts w:asciiTheme="majorBidi" w:eastAsiaTheme="minorHAnsi" w:hAnsiTheme="majorBidi" w:cstheme="majorBidi"/>
          <w:sz w:val="28"/>
          <w:cs/>
        </w:rPr>
        <w:t xml:space="preserve">ระมัดระวัง </w:t>
      </w:r>
      <w:r w:rsidRPr="00452801">
        <w:rPr>
          <w:rFonts w:asciiTheme="majorBidi" w:eastAsiaTheme="minorHAnsi" w:hAnsiTheme="majorBidi" w:cstheme="majorBidi" w:hint="cs"/>
          <w:sz w:val="28"/>
          <w:cs/>
        </w:rPr>
        <w:t>เลือกพัฒนาโครงการในพื้น</w:t>
      </w:r>
      <w:r w:rsidRPr="00452801">
        <w:rPr>
          <w:rFonts w:asciiTheme="majorBidi" w:eastAsiaTheme="minorHAnsi" w:hAnsiTheme="majorBidi" w:cstheme="majorBidi"/>
          <w:sz w:val="28"/>
          <w:cs/>
        </w:rPr>
        <w:t>ที่ใจกลางเมือง</w:t>
      </w:r>
      <w:r w:rsidRPr="00452801">
        <w:rPr>
          <w:rFonts w:asciiTheme="majorBidi" w:eastAsiaTheme="minorHAnsi" w:hAnsiTheme="majorBidi" w:cstheme="majorBidi" w:hint="cs"/>
          <w:sz w:val="28"/>
          <w:cs/>
        </w:rPr>
        <w:t xml:space="preserve"> ที่</w:t>
      </w:r>
      <w:r w:rsidRPr="00452801">
        <w:rPr>
          <w:rFonts w:asciiTheme="majorBidi" w:eastAsiaTheme="minorHAnsi" w:hAnsiTheme="majorBidi" w:cstheme="majorBidi"/>
          <w:sz w:val="28"/>
          <w:cs/>
        </w:rPr>
        <w:t>ใกล้กับระบบขนส่งมวลชน</w:t>
      </w:r>
      <w:r w:rsidRPr="00452801">
        <w:rPr>
          <w:rFonts w:asciiTheme="majorBidi" w:eastAsiaTheme="minorHAnsi" w:hAnsiTheme="majorBidi" w:cstheme="majorBidi" w:hint="cs"/>
          <w:sz w:val="28"/>
          <w:cs/>
        </w:rPr>
        <w:t xml:space="preserve"> </w:t>
      </w:r>
      <w:r w:rsidRPr="00452801">
        <w:rPr>
          <w:rFonts w:asciiTheme="majorBidi" w:eastAsiaTheme="minorHAnsi" w:hAnsiTheme="majorBidi" w:cstheme="majorBidi"/>
          <w:sz w:val="28"/>
          <w:cs/>
        </w:rPr>
        <w:t>เน้นเป้าหมายไปที่</w:t>
      </w:r>
      <w:r w:rsidRPr="00452801">
        <w:rPr>
          <w:rFonts w:asciiTheme="majorBidi" w:eastAsiaTheme="minorHAnsi" w:hAnsiTheme="majorBidi" w:cstheme="majorBidi" w:hint="cs"/>
          <w:sz w:val="28"/>
          <w:cs/>
        </w:rPr>
        <w:t>กลุ่ม</w:t>
      </w:r>
      <w:r w:rsidRPr="00452801">
        <w:rPr>
          <w:rFonts w:asciiTheme="majorBidi" w:eastAsiaTheme="minorHAnsi" w:hAnsiTheme="majorBidi" w:cstheme="majorBidi"/>
          <w:sz w:val="28"/>
          <w:cs/>
        </w:rPr>
        <w:t>ลูกค้าที่มีกำลังซื้อ</w:t>
      </w:r>
      <w:r w:rsidRPr="00452801">
        <w:rPr>
          <w:rFonts w:asciiTheme="majorBidi" w:eastAsiaTheme="minorHAnsi" w:hAnsiTheme="majorBidi" w:cstheme="majorBidi" w:hint="cs"/>
          <w:sz w:val="28"/>
          <w:cs/>
        </w:rPr>
        <w:t xml:space="preserve">และอยู่อาศัยจริง </w:t>
      </w:r>
      <w:r w:rsidRPr="00452801">
        <w:rPr>
          <w:rFonts w:asciiTheme="majorBidi" w:eastAsiaTheme="minorHAnsi" w:hAnsiTheme="majorBidi" w:cstheme="majorBidi"/>
          <w:sz w:val="28"/>
        </w:rPr>
        <w:t xml:space="preserve">(Real Demand) </w:t>
      </w:r>
      <w:r w:rsidRPr="00452801">
        <w:rPr>
          <w:rFonts w:asciiTheme="majorBidi" w:eastAsiaTheme="minorHAnsi" w:hAnsiTheme="majorBidi" w:cstheme="majorBidi" w:hint="cs"/>
          <w:sz w:val="28"/>
          <w:cs/>
        </w:rPr>
        <w:t xml:space="preserve">เป็นหลัก และนอกจากจะพัฒนาเป็นอาคารสูงแล้ว  บริษัทยังมีการพัฒนาที่อยู่อศัยแนวราบ ประเภท ทาวน์เฮ้าส์ ทาวโฮม และบ้านแฝด ซึ่งนอกจากจะเพิ่มรอบการรับรู้รายได้ให้แก่บริษัทเร็วขึ้นแล้วยังเป็นการเพิ่มสินค้าแนวราบของบริษัทให้เป็นที่รู้จักแก่ผู้ต้องการที่อยู่อาศัยมากขึ้นเป็นการสร้างโอกาสในการขยายธุรกิจในอนาคตด้วย </w:t>
      </w:r>
    </w:p>
    <w:p w14:paraId="1A174CB8" w14:textId="77777777" w:rsidR="005C3027" w:rsidRPr="00452801" w:rsidRDefault="00772C4A" w:rsidP="005C3027">
      <w:pPr>
        <w:spacing w:after="0" w:line="240" w:lineRule="auto"/>
        <w:ind w:firstLine="270"/>
        <w:jc w:val="thaiDistribute"/>
        <w:rPr>
          <w:rFonts w:asciiTheme="majorBidi" w:eastAsiaTheme="minorHAnsi" w:hAnsiTheme="majorBidi" w:cstheme="majorBidi"/>
          <w:sz w:val="28"/>
        </w:rPr>
      </w:pPr>
      <w:r w:rsidRPr="00452801">
        <w:rPr>
          <w:rFonts w:asciiTheme="majorBidi" w:eastAsiaTheme="minorHAnsi" w:hAnsiTheme="majorBidi" w:cstheme="majorBidi"/>
          <w:sz w:val="28"/>
          <w:cs/>
        </w:rPr>
        <w:t xml:space="preserve">ภาวะของตลาดที่อยู่อาศัยปี </w:t>
      </w:r>
      <w:r w:rsidRPr="00452801">
        <w:rPr>
          <w:rFonts w:asciiTheme="majorBidi" w:eastAsiaTheme="minorHAnsi" w:hAnsiTheme="majorBidi" w:cstheme="majorBidi"/>
          <w:sz w:val="28"/>
        </w:rPr>
        <w:t>2562</w:t>
      </w:r>
      <w:r w:rsidRPr="00452801">
        <w:rPr>
          <w:rFonts w:asciiTheme="majorBidi" w:eastAsiaTheme="minorHAnsi" w:hAnsiTheme="majorBidi" w:cstheme="majorBidi" w:hint="cs"/>
          <w:sz w:val="28"/>
          <w:cs/>
        </w:rPr>
        <w:t xml:space="preserve"> โดยรวมค่อนข้างชะลอตัว </w:t>
      </w:r>
      <w:r w:rsidRPr="00452801">
        <w:rPr>
          <w:rFonts w:asciiTheme="majorBidi" w:eastAsiaTheme="minorHAnsi" w:hAnsiTheme="majorBidi" w:cstheme="majorBidi"/>
          <w:sz w:val="28"/>
          <w:cs/>
        </w:rPr>
        <w:t>จากปัจจัย</w:t>
      </w:r>
      <w:r w:rsidRPr="00452801">
        <w:rPr>
          <w:rFonts w:asciiTheme="majorBidi" w:eastAsiaTheme="minorHAnsi" w:hAnsiTheme="majorBidi" w:cstheme="majorBidi" w:hint="cs"/>
          <w:sz w:val="28"/>
          <w:cs/>
        </w:rPr>
        <w:t>ลบ</w:t>
      </w:r>
      <w:r w:rsidRPr="00452801">
        <w:rPr>
          <w:rFonts w:asciiTheme="majorBidi" w:eastAsiaTheme="minorHAnsi" w:hAnsiTheme="majorBidi" w:cstheme="majorBidi"/>
          <w:sz w:val="28"/>
          <w:cs/>
        </w:rPr>
        <w:t>ทั้งด้าน</w:t>
      </w:r>
      <w:r w:rsidRPr="00452801">
        <w:rPr>
          <w:rFonts w:asciiTheme="majorBidi" w:eastAsiaTheme="minorHAnsi" w:hAnsiTheme="majorBidi" w:cstheme="majorBidi" w:hint="cs"/>
          <w:sz w:val="28"/>
          <w:cs/>
        </w:rPr>
        <w:t>สภาพ</w:t>
      </w:r>
      <w:r w:rsidRPr="00452801">
        <w:rPr>
          <w:rFonts w:asciiTheme="majorBidi" w:eastAsiaTheme="minorHAnsi" w:hAnsiTheme="majorBidi" w:cstheme="majorBidi"/>
          <w:sz w:val="28"/>
          <w:cs/>
        </w:rPr>
        <w:t>เศรษฐกิจ</w:t>
      </w:r>
      <w:r w:rsidRPr="00452801">
        <w:rPr>
          <w:rFonts w:asciiTheme="majorBidi" w:eastAsiaTheme="minorHAnsi" w:hAnsiTheme="majorBidi" w:cstheme="majorBidi" w:hint="cs"/>
          <w:sz w:val="28"/>
          <w:cs/>
        </w:rPr>
        <w:t xml:space="preserve">ภายในประเทศ </w:t>
      </w:r>
      <w:r w:rsidRPr="00452801">
        <w:rPr>
          <w:rFonts w:asciiTheme="majorBidi" w:eastAsiaTheme="minorHAnsi" w:hAnsiTheme="majorBidi" w:cstheme="majorBidi"/>
          <w:sz w:val="28"/>
          <w:cs/>
        </w:rPr>
        <w:t xml:space="preserve">และเศรษฐกิจโลกที่ส่งผลกระทบต่อความเชื่อมั่นของกลุ่มลูกค้าทั้งชาวไทยและต่างชาติ </w:t>
      </w:r>
      <w:r w:rsidRPr="00452801">
        <w:rPr>
          <w:rFonts w:asciiTheme="majorBidi" w:eastAsiaTheme="minorHAnsi" w:hAnsiTheme="majorBidi" w:cstheme="majorBidi" w:hint="cs"/>
          <w:sz w:val="28"/>
          <w:cs/>
        </w:rPr>
        <w:t>ประกอบกับ</w:t>
      </w:r>
      <w:r w:rsidRPr="00452801">
        <w:rPr>
          <w:rFonts w:asciiTheme="majorBidi" w:eastAsiaTheme="minorHAnsi" w:hAnsiTheme="majorBidi" w:cstheme="majorBidi"/>
          <w:sz w:val="28"/>
          <w:cs/>
        </w:rPr>
        <w:t>กับหนี้สินครัวเรือนที่ยังอยู่ในระดับสูง</w:t>
      </w:r>
      <w:r w:rsidRPr="00452801">
        <w:rPr>
          <w:rFonts w:asciiTheme="majorBidi" w:eastAsiaTheme="minorHAnsi" w:hAnsiTheme="majorBidi" w:cstheme="majorBidi" w:hint="cs"/>
          <w:sz w:val="28"/>
          <w:cs/>
        </w:rPr>
        <w:t xml:space="preserve"> อีกทั้ง</w:t>
      </w:r>
      <w:r w:rsidRPr="00452801">
        <w:rPr>
          <w:rFonts w:asciiTheme="majorBidi" w:eastAsiaTheme="minorHAnsi" w:hAnsiTheme="majorBidi" w:cstheme="majorBidi"/>
          <w:sz w:val="28"/>
          <w:cs/>
        </w:rPr>
        <w:t xml:space="preserve">มาตรการควบคุมสัดส่วนการปล่อยสินเชื่อต่อมูลค่าหลักประกัน </w:t>
      </w:r>
      <w:r w:rsidRPr="00452801">
        <w:rPr>
          <w:rFonts w:asciiTheme="majorBidi" w:eastAsiaTheme="minorHAnsi" w:hAnsiTheme="majorBidi" w:cstheme="majorBidi"/>
          <w:sz w:val="28"/>
        </w:rPr>
        <w:t xml:space="preserve">Loan-to-Value </w:t>
      </w:r>
      <w:r w:rsidRPr="00452801">
        <w:rPr>
          <w:rFonts w:asciiTheme="majorBidi" w:eastAsiaTheme="minorHAnsi" w:hAnsiTheme="majorBidi" w:cstheme="majorBidi"/>
          <w:sz w:val="28"/>
          <w:cs/>
        </w:rPr>
        <w:t xml:space="preserve">หรือ </w:t>
      </w:r>
      <w:r w:rsidRPr="00452801">
        <w:rPr>
          <w:rFonts w:asciiTheme="majorBidi" w:eastAsiaTheme="minorHAnsi" w:hAnsiTheme="majorBidi" w:cstheme="majorBidi"/>
          <w:sz w:val="28"/>
        </w:rPr>
        <w:t xml:space="preserve">LTV </w:t>
      </w:r>
      <w:r w:rsidRPr="00452801">
        <w:rPr>
          <w:rFonts w:asciiTheme="majorBidi" w:eastAsiaTheme="minorHAnsi" w:hAnsiTheme="majorBidi" w:cstheme="majorBidi"/>
          <w:sz w:val="28"/>
          <w:cs/>
        </w:rPr>
        <w:t>ของธนาคารแห่งประเทศไทย ที่มีผลบังคับใช้บังคับ</w:t>
      </w:r>
      <w:r w:rsidRPr="00452801">
        <w:rPr>
          <w:rFonts w:asciiTheme="majorBidi" w:eastAsiaTheme="minorHAnsi" w:hAnsiTheme="majorBidi" w:cstheme="majorBidi" w:hint="cs"/>
          <w:sz w:val="28"/>
          <w:cs/>
        </w:rPr>
        <w:t>ตั้งแต่</w:t>
      </w:r>
      <w:r w:rsidRPr="00452801">
        <w:rPr>
          <w:rFonts w:asciiTheme="majorBidi" w:eastAsiaTheme="minorHAnsi" w:hAnsiTheme="majorBidi" w:cstheme="majorBidi"/>
          <w:sz w:val="28"/>
          <w:cs/>
        </w:rPr>
        <w:t>วันที่ 1 เมษายน 2562</w:t>
      </w:r>
      <w:r w:rsidRPr="00452801">
        <w:rPr>
          <w:rFonts w:asciiTheme="majorBidi" w:eastAsiaTheme="minorHAnsi" w:hAnsiTheme="majorBidi" w:cstheme="majorBidi" w:hint="cs"/>
          <w:sz w:val="28"/>
          <w:cs/>
        </w:rPr>
        <w:t xml:space="preserve"> เป็นเหตุให้การขอสินเชื่อยากขึ้น </w:t>
      </w:r>
      <w:r w:rsidRPr="00452801">
        <w:rPr>
          <w:rFonts w:asciiTheme="majorBidi" w:eastAsiaTheme="minorHAnsi" w:hAnsiTheme="majorBidi" w:cstheme="majorBidi"/>
          <w:sz w:val="28"/>
          <w:cs/>
        </w:rPr>
        <w:t>ส่งผลให้กลุ่มผู้ซื้อเพื่อการลงทุนชะลอการลงทุน</w:t>
      </w:r>
      <w:r w:rsidRPr="00452801">
        <w:rPr>
          <w:rFonts w:asciiTheme="majorBidi" w:eastAsiaTheme="minorHAnsi" w:hAnsiTheme="majorBidi" w:cstheme="majorBidi" w:hint="cs"/>
          <w:sz w:val="28"/>
          <w:cs/>
        </w:rPr>
        <w:t xml:space="preserve">ในช่วงปลายปี </w:t>
      </w:r>
      <w:r w:rsidRPr="00452801">
        <w:rPr>
          <w:rFonts w:asciiTheme="majorBidi" w:eastAsiaTheme="minorHAnsi" w:hAnsiTheme="majorBidi" w:cstheme="majorBidi"/>
          <w:sz w:val="28"/>
        </w:rPr>
        <w:t>2562</w:t>
      </w:r>
      <w:r w:rsidRPr="00452801">
        <w:rPr>
          <w:rFonts w:asciiTheme="majorBidi" w:eastAsiaTheme="minorHAnsi" w:hAnsiTheme="majorBidi" w:cstheme="majorBidi" w:hint="cs"/>
          <w:sz w:val="28"/>
          <w:cs/>
        </w:rPr>
        <w:t xml:space="preserve"> </w:t>
      </w:r>
      <w:r w:rsidRPr="00452801">
        <w:rPr>
          <w:rFonts w:asciiTheme="majorBidi" w:eastAsiaTheme="minorHAnsi" w:hAnsiTheme="majorBidi" w:cstheme="majorBidi"/>
          <w:sz w:val="28"/>
          <w:cs/>
        </w:rPr>
        <w:t>รัฐบาล</w:t>
      </w:r>
      <w:r w:rsidRPr="00452801">
        <w:rPr>
          <w:rFonts w:asciiTheme="majorBidi" w:eastAsiaTheme="minorHAnsi" w:hAnsiTheme="majorBidi" w:cstheme="majorBidi" w:hint="cs"/>
          <w:sz w:val="28"/>
          <w:cs/>
        </w:rPr>
        <w:t>ได้ออกมาตรการ</w:t>
      </w:r>
      <w:r w:rsidRPr="00452801">
        <w:rPr>
          <w:rFonts w:asciiTheme="majorBidi" w:eastAsiaTheme="minorHAnsi" w:hAnsiTheme="majorBidi" w:cstheme="majorBidi"/>
          <w:sz w:val="28"/>
          <w:cs/>
        </w:rPr>
        <w:t>กระตุ้น</w:t>
      </w:r>
      <w:r w:rsidRPr="00452801">
        <w:rPr>
          <w:rFonts w:asciiTheme="majorBidi" w:eastAsiaTheme="minorHAnsi" w:hAnsiTheme="majorBidi" w:cstheme="majorBidi" w:hint="cs"/>
          <w:sz w:val="28"/>
          <w:cs/>
        </w:rPr>
        <w:t xml:space="preserve">อสังหาริมทรัพย์ </w:t>
      </w:r>
      <w:r w:rsidRPr="00452801">
        <w:rPr>
          <w:rFonts w:asciiTheme="majorBidi" w:eastAsiaTheme="minorHAnsi" w:hAnsiTheme="majorBidi" w:cstheme="majorBidi"/>
          <w:sz w:val="28"/>
          <w:cs/>
        </w:rPr>
        <w:t>ผ่านนโยบายลดภาษีสำหรับที่อยู่อาศัยหลังแรก</w:t>
      </w:r>
      <w:r w:rsidR="00292BAE" w:rsidRPr="00452801">
        <w:rPr>
          <w:rFonts w:asciiTheme="majorBidi" w:eastAsiaTheme="minorHAnsi" w:hAnsiTheme="majorBidi" w:cstheme="majorBidi" w:hint="cs"/>
          <w:sz w:val="28"/>
          <w:cs/>
        </w:rPr>
        <w:t xml:space="preserve">ที่ราคาไม่เกิน </w:t>
      </w:r>
      <w:r w:rsidR="00292BAE" w:rsidRPr="00452801">
        <w:rPr>
          <w:rFonts w:asciiTheme="majorBidi" w:eastAsiaTheme="minorHAnsi" w:hAnsiTheme="majorBidi" w:cstheme="majorBidi"/>
          <w:sz w:val="28"/>
        </w:rPr>
        <w:t>3</w:t>
      </w:r>
      <w:r w:rsidR="00292BAE" w:rsidRPr="00452801">
        <w:rPr>
          <w:rFonts w:asciiTheme="majorBidi" w:eastAsiaTheme="minorHAnsi" w:hAnsiTheme="majorBidi" w:cstheme="majorBidi" w:hint="cs"/>
          <w:sz w:val="28"/>
          <w:cs/>
        </w:rPr>
        <w:t xml:space="preserve"> ล้านบาท </w:t>
      </w:r>
      <w:r w:rsidRPr="00452801">
        <w:rPr>
          <w:rFonts w:asciiTheme="majorBidi" w:eastAsiaTheme="minorHAnsi" w:hAnsiTheme="majorBidi" w:cstheme="majorBidi"/>
          <w:sz w:val="28"/>
          <w:cs/>
        </w:rPr>
        <w:t>รวมไปถึงการลดค่าธรรมเนียมการโอนกรรมสิทธิ์ซื้อที่อยู่อาศัย</w:t>
      </w:r>
      <w:r w:rsidRPr="00452801">
        <w:rPr>
          <w:rFonts w:asciiTheme="majorBidi" w:eastAsiaTheme="minorHAnsi" w:hAnsiTheme="majorBidi" w:cstheme="majorBidi" w:hint="cs"/>
          <w:sz w:val="28"/>
          <w:cs/>
        </w:rPr>
        <w:t xml:space="preserve"> </w:t>
      </w:r>
      <w:r w:rsidRPr="00452801">
        <w:rPr>
          <w:rFonts w:asciiTheme="majorBidi" w:eastAsiaTheme="minorHAnsi" w:hAnsiTheme="majorBidi" w:cstheme="majorBidi"/>
          <w:sz w:val="28"/>
          <w:cs/>
        </w:rPr>
        <w:t>ซึ่งเป็นประโยชน์ให้แก่</w:t>
      </w:r>
      <w:r w:rsidRPr="00452801">
        <w:rPr>
          <w:rFonts w:asciiTheme="majorBidi" w:eastAsiaTheme="minorHAnsi" w:hAnsiTheme="majorBidi" w:cstheme="majorBidi" w:hint="cs"/>
          <w:sz w:val="28"/>
          <w:cs/>
        </w:rPr>
        <w:t>กลุ่มลูกค้าที่เป็น</w:t>
      </w:r>
      <w:r w:rsidRPr="00452801">
        <w:rPr>
          <w:rFonts w:asciiTheme="majorBidi" w:eastAsiaTheme="minorHAnsi" w:hAnsiTheme="majorBidi" w:cstheme="majorBidi"/>
          <w:sz w:val="28"/>
          <w:cs/>
        </w:rPr>
        <w:t>ผู้ซื้อเพื่ออยู่อาศัยเองที่กำลัง</w:t>
      </w:r>
      <w:r w:rsidRPr="00452801">
        <w:rPr>
          <w:rFonts w:asciiTheme="majorBidi" w:eastAsiaTheme="minorHAnsi" w:hAnsiTheme="majorBidi" w:cstheme="majorBidi" w:hint="cs"/>
          <w:sz w:val="28"/>
          <w:cs/>
        </w:rPr>
        <w:t>จะ</w:t>
      </w:r>
      <w:r w:rsidRPr="00452801">
        <w:rPr>
          <w:rFonts w:asciiTheme="majorBidi" w:eastAsiaTheme="minorHAnsi" w:hAnsiTheme="majorBidi" w:cstheme="majorBidi"/>
          <w:sz w:val="28"/>
          <w:cs/>
        </w:rPr>
        <w:t xml:space="preserve">ตัดสินใจซื้อหรือโอนที่อยู่อาศัย </w:t>
      </w:r>
      <w:r w:rsidRPr="00452801">
        <w:rPr>
          <w:rFonts w:asciiTheme="majorBidi" w:eastAsiaTheme="minorHAnsi" w:hAnsiTheme="majorBidi" w:cstheme="majorBidi" w:hint="cs"/>
          <w:sz w:val="28"/>
          <w:cs/>
        </w:rPr>
        <w:t xml:space="preserve"> ทำให้กำลัง</w:t>
      </w:r>
      <w:r w:rsidRPr="00452801">
        <w:rPr>
          <w:rFonts w:asciiTheme="majorBidi" w:eastAsiaTheme="minorHAnsi" w:hAnsiTheme="majorBidi" w:cstheme="majorBidi"/>
          <w:sz w:val="28"/>
          <w:cs/>
        </w:rPr>
        <w:t>ซื้อฟื้นตัว</w:t>
      </w:r>
      <w:r w:rsidRPr="00452801">
        <w:rPr>
          <w:rFonts w:asciiTheme="majorBidi" w:eastAsiaTheme="minorHAnsi" w:hAnsiTheme="majorBidi" w:cstheme="majorBidi" w:hint="cs"/>
          <w:sz w:val="28"/>
          <w:cs/>
        </w:rPr>
        <w:t xml:space="preserve">ได้ในระดับหนึ่ง </w:t>
      </w:r>
    </w:p>
    <w:p w14:paraId="437FFADC" w14:textId="5578E5DE" w:rsidR="00772C4A" w:rsidRPr="00452801" w:rsidRDefault="00772C4A" w:rsidP="005C3027">
      <w:pPr>
        <w:spacing w:after="0" w:line="240" w:lineRule="auto"/>
        <w:ind w:firstLine="270"/>
        <w:jc w:val="thaiDistribute"/>
        <w:rPr>
          <w:rFonts w:asciiTheme="majorBidi" w:eastAsiaTheme="minorHAnsi" w:hAnsiTheme="majorBidi" w:cstheme="majorBidi"/>
          <w:sz w:val="28"/>
        </w:rPr>
      </w:pPr>
      <w:r w:rsidRPr="00452801">
        <w:rPr>
          <w:rFonts w:asciiTheme="majorBidi" w:eastAsiaTheme="minorHAnsi" w:hAnsiTheme="majorBidi" w:cstheme="majorBidi" w:hint="cs"/>
          <w:sz w:val="28"/>
          <w:cs/>
        </w:rPr>
        <w:t>ปี 2563 สภาพเศรฐกิจภายในและภายนอกประเทศ คาดว่าจะยังคงชะลอตัวไปอีกระยะหนึ่ง จากปัญหา</w:t>
      </w:r>
      <w:r w:rsidRPr="00452801">
        <w:rPr>
          <w:rFonts w:asciiTheme="majorBidi" w:eastAsiaTheme="minorHAnsi" w:hAnsiTheme="majorBidi" w:cstheme="majorBidi"/>
          <w:sz w:val="28"/>
          <w:cs/>
        </w:rPr>
        <w:t>เศรษฐกิจภายในประเทศ</w:t>
      </w:r>
      <w:r w:rsidRPr="00452801">
        <w:rPr>
          <w:rFonts w:asciiTheme="majorBidi" w:eastAsiaTheme="minorHAnsi" w:hAnsiTheme="majorBidi" w:cstheme="majorBidi" w:hint="cs"/>
          <w:sz w:val="28"/>
          <w:cs/>
        </w:rPr>
        <w:t>และภายนอก ขณะที่หนี้</w:t>
      </w:r>
      <w:r w:rsidRPr="00452801">
        <w:rPr>
          <w:rFonts w:asciiTheme="majorBidi" w:eastAsiaTheme="minorHAnsi" w:hAnsiTheme="majorBidi" w:cstheme="majorBidi"/>
          <w:sz w:val="28"/>
          <w:cs/>
        </w:rPr>
        <w:t>สินครัวเรือนยังอยู่ในระดับสูง</w:t>
      </w:r>
      <w:r w:rsidRPr="00452801">
        <w:rPr>
          <w:rFonts w:asciiTheme="majorBidi" w:eastAsiaTheme="minorHAnsi" w:hAnsiTheme="majorBidi" w:cstheme="majorBidi" w:hint="cs"/>
          <w:sz w:val="28"/>
          <w:cs/>
        </w:rPr>
        <w:t xml:space="preserve"> </w:t>
      </w:r>
      <w:r w:rsidRPr="00452801">
        <w:rPr>
          <w:rFonts w:asciiTheme="majorBidi" w:eastAsiaTheme="minorHAnsi" w:hAnsiTheme="majorBidi" w:cstheme="majorBidi"/>
          <w:sz w:val="28"/>
          <w:cs/>
        </w:rPr>
        <w:t xml:space="preserve">แรงซื้อในประเทศน่าจะชะลอตัวลงจากกำลังซื้อที่ยังไม่ฟื้นตัวดี </w:t>
      </w:r>
      <w:r w:rsidRPr="00452801">
        <w:rPr>
          <w:rFonts w:asciiTheme="majorBidi" w:eastAsiaTheme="minorHAnsi" w:hAnsiTheme="majorBidi" w:cstheme="majorBidi" w:hint="cs"/>
          <w:sz w:val="28"/>
          <w:cs/>
        </w:rPr>
        <w:t xml:space="preserve"> อย่างไรก็ตาม มาตร</w:t>
      </w:r>
      <w:r w:rsidRPr="00452801">
        <w:rPr>
          <w:rFonts w:asciiTheme="majorBidi" w:eastAsiaTheme="minorHAnsi" w:hAnsiTheme="majorBidi" w:cstheme="majorBidi"/>
          <w:sz w:val="28"/>
          <w:cs/>
        </w:rPr>
        <w:t>การกระตุ้นอสังหาริมทรัพย์ของภาครัฐช่วงปลายปี</w:t>
      </w:r>
      <w:r w:rsidRPr="00452801">
        <w:rPr>
          <w:rFonts w:asciiTheme="majorBidi" w:eastAsiaTheme="minorHAnsi" w:hAnsiTheme="majorBidi" w:cstheme="majorBidi" w:hint="cs"/>
          <w:sz w:val="28"/>
          <w:cs/>
        </w:rPr>
        <w:t xml:space="preserve"> 2562 </w:t>
      </w:r>
      <w:r w:rsidRPr="00452801">
        <w:rPr>
          <w:rFonts w:asciiTheme="majorBidi" w:eastAsiaTheme="minorHAnsi" w:hAnsiTheme="majorBidi" w:cstheme="majorBidi"/>
          <w:sz w:val="28"/>
          <w:cs/>
        </w:rPr>
        <w:t>ที่ออกมาทั้ง 2 มาตรการ ได้แก่ การลดค่าธรรมเนียมการโอนและค่าจดจำนอง รวมถึงโครงการ "บ้านดีมีดาวน์" จะช่วยกระตุ้นยอดขายได้ต่อเนื่องถึงต้นปี</w:t>
      </w:r>
      <w:r w:rsidRPr="00452801">
        <w:rPr>
          <w:rFonts w:asciiTheme="majorBidi" w:eastAsiaTheme="minorHAnsi" w:hAnsiTheme="majorBidi" w:cstheme="majorBidi" w:hint="cs"/>
          <w:sz w:val="28"/>
          <w:cs/>
        </w:rPr>
        <w:t xml:space="preserve"> 2563 </w:t>
      </w:r>
      <w:r w:rsidRPr="00452801">
        <w:rPr>
          <w:rFonts w:asciiTheme="majorBidi" w:eastAsiaTheme="minorHAnsi" w:hAnsiTheme="majorBidi" w:cstheme="majorBidi"/>
          <w:sz w:val="28"/>
          <w:cs/>
        </w:rPr>
        <w:t xml:space="preserve"> ซึ่ง</w:t>
      </w:r>
      <w:r w:rsidRPr="00452801">
        <w:rPr>
          <w:rFonts w:asciiTheme="majorBidi" w:eastAsiaTheme="minorHAnsi" w:hAnsiTheme="majorBidi" w:cstheme="majorBidi" w:hint="cs"/>
          <w:sz w:val="28"/>
          <w:cs/>
        </w:rPr>
        <w:t>น่า</w:t>
      </w:r>
      <w:r w:rsidRPr="00452801">
        <w:rPr>
          <w:rFonts w:asciiTheme="majorBidi" w:eastAsiaTheme="minorHAnsi" w:hAnsiTheme="majorBidi" w:cstheme="majorBidi"/>
          <w:sz w:val="28"/>
          <w:cs/>
        </w:rPr>
        <w:t>จะเป็นปัจจัยสนับสนุนให้</w:t>
      </w:r>
      <w:r w:rsidRPr="00452801">
        <w:rPr>
          <w:rFonts w:asciiTheme="majorBidi" w:eastAsiaTheme="minorHAnsi" w:hAnsiTheme="majorBidi" w:cstheme="majorBidi" w:hint="cs"/>
          <w:sz w:val="28"/>
          <w:cs/>
        </w:rPr>
        <w:t xml:space="preserve"> ตลาด</w:t>
      </w:r>
      <w:r w:rsidRPr="00452801">
        <w:rPr>
          <w:rFonts w:asciiTheme="majorBidi" w:eastAsiaTheme="minorHAnsi" w:hAnsiTheme="majorBidi" w:cstheme="majorBidi"/>
          <w:sz w:val="28"/>
          <w:cs/>
        </w:rPr>
        <w:t>อสังหาริมทรัพย์</w:t>
      </w:r>
      <w:r w:rsidRPr="00452801">
        <w:rPr>
          <w:rFonts w:asciiTheme="majorBidi" w:eastAsiaTheme="minorHAnsi" w:hAnsiTheme="majorBidi" w:cstheme="majorBidi" w:hint="cs"/>
          <w:sz w:val="28"/>
          <w:cs/>
        </w:rPr>
        <w:t>เริ่มฟื้นตัวได้บ้าง และเพื่อรองรับตลาดในปี 2563 ที่อาจจะยังคงชะลอตัวต่อเนื่อง บริษัท</w:t>
      </w:r>
      <w:r w:rsidR="00290899" w:rsidRPr="00452801">
        <w:rPr>
          <w:rFonts w:asciiTheme="majorBidi" w:eastAsiaTheme="minorHAnsi" w:hAnsiTheme="majorBidi" w:cstheme="majorBidi" w:hint="cs"/>
          <w:sz w:val="28"/>
          <w:cs/>
        </w:rPr>
        <w:t>ได้</w:t>
      </w:r>
      <w:r w:rsidRPr="00452801">
        <w:rPr>
          <w:rFonts w:asciiTheme="majorBidi" w:eastAsiaTheme="minorHAnsi" w:hAnsiTheme="majorBidi" w:cstheme="majorBidi" w:hint="cs"/>
          <w:sz w:val="28"/>
          <w:cs/>
        </w:rPr>
        <w:t>ปรับตัวโดยเฉพาะในเรื่องการลงทุนเปิดโครงการใหม่ จะต้องใช้ความระมัดระวังอย่างมากในการพิจารณา ทั้งการเลือกทำเลที่ดินที่มีจุดขาย การเจาะลูกค้าให้ตรงกับกลุ่มเป้าหมาย สำรวจความต้องการลูกค้าให้ชัดเจน ปรับปรุงสินค้าและบริการในรูปแบบใหม่ๆที่ทันสมัยและแตกต่างจากที่มีอยู่ในตลาด แล้วเลือกเวลาที่เหมาะสมในการพัฒนาโครงการ</w:t>
      </w:r>
      <w:r w:rsidR="00B85280" w:rsidRPr="00452801">
        <w:rPr>
          <w:rFonts w:asciiTheme="majorBidi" w:eastAsiaTheme="minorHAnsi" w:hAnsiTheme="majorBidi" w:cstheme="majorBidi" w:hint="cs"/>
          <w:sz w:val="28"/>
          <w:cs/>
        </w:rPr>
        <w:t xml:space="preserve"> </w:t>
      </w:r>
      <w:r w:rsidR="00290899" w:rsidRPr="00452801">
        <w:rPr>
          <w:rFonts w:asciiTheme="majorBidi" w:eastAsiaTheme="minorHAnsi" w:hAnsiTheme="majorBidi" w:cstheme="majorBidi" w:hint="cs"/>
          <w:sz w:val="28"/>
          <w:cs/>
        </w:rPr>
        <w:t>นอกจากนี้</w:t>
      </w:r>
      <w:r w:rsidRPr="00452801">
        <w:rPr>
          <w:rFonts w:asciiTheme="majorBidi" w:eastAsiaTheme="minorHAnsi" w:hAnsiTheme="majorBidi" w:cstheme="majorBidi" w:hint="cs"/>
          <w:sz w:val="28"/>
          <w:cs/>
        </w:rPr>
        <w:t>บริษัท</w:t>
      </w:r>
      <w:r w:rsidR="00290899" w:rsidRPr="00452801">
        <w:rPr>
          <w:rFonts w:asciiTheme="majorBidi" w:eastAsiaTheme="minorHAnsi" w:hAnsiTheme="majorBidi" w:cstheme="majorBidi" w:hint="cs"/>
          <w:sz w:val="28"/>
          <w:cs/>
        </w:rPr>
        <w:t>ยังคง</w:t>
      </w:r>
      <w:r w:rsidRPr="00452801">
        <w:rPr>
          <w:rFonts w:asciiTheme="majorBidi" w:eastAsiaTheme="minorHAnsi" w:hAnsiTheme="majorBidi" w:cstheme="majorBidi" w:hint="cs"/>
          <w:sz w:val="28"/>
          <w:cs/>
        </w:rPr>
        <w:t>ศึกษาหารูปแบบการลงทุนในธุรกิจใหม่ๆ</w:t>
      </w:r>
      <w:r w:rsidRPr="00452801">
        <w:rPr>
          <w:rFonts w:asciiTheme="majorBidi" w:eastAsiaTheme="minorHAnsi" w:hAnsiTheme="majorBidi" w:cstheme="majorBidi"/>
          <w:sz w:val="28"/>
        </w:rPr>
        <w:t xml:space="preserve"> </w:t>
      </w:r>
      <w:r w:rsidRPr="00452801">
        <w:rPr>
          <w:rFonts w:asciiTheme="majorBidi" w:eastAsiaTheme="minorHAnsi" w:hAnsiTheme="majorBidi" w:cstheme="majorBidi" w:hint="cs"/>
          <w:sz w:val="28"/>
          <w:cs/>
        </w:rPr>
        <w:t xml:space="preserve">ที่เกี่ยวเนื่องกัน เพื่อเสริมรายได้ให้บริษัทอีกทางหนึ่ง </w:t>
      </w:r>
      <w:r w:rsidR="00B85280" w:rsidRPr="00452801">
        <w:rPr>
          <w:rFonts w:asciiTheme="majorBidi" w:eastAsiaTheme="minorHAnsi" w:hAnsiTheme="majorBidi" w:cstheme="majorBidi" w:hint="cs"/>
          <w:sz w:val="28"/>
          <w:cs/>
        </w:rPr>
        <w:t xml:space="preserve"> เพื่อลดความเสี่ยง</w:t>
      </w:r>
      <w:r w:rsidR="00B85280" w:rsidRPr="00452801">
        <w:rPr>
          <w:rFonts w:asciiTheme="majorBidi" w:eastAsiaTheme="minorHAnsi" w:hAnsiTheme="majorBidi" w:cs="Angsana New"/>
          <w:sz w:val="28"/>
          <w:cs/>
        </w:rPr>
        <w:t>ทางด้านการเงินและการลงทุน</w:t>
      </w:r>
      <w:r w:rsidRPr="00452801">
        <w:rPr>
          <w:rFonts w:asciiTheme="majorBidi" w:eastAsiaTheme="minorHAnsi" w:hAnsiTheme="majorBidi" w:cstheme="majorBidi" w:hint="cs"/>
          <w:sz w:val="28"/>
          <w:cs/>
        </w:rPr>
        <w:t>บริษัทได้กำหนดเกณฑ์ในการ</w:t>
      </w:r>
      <w:r w:rsidR="008C0884" w:rsidRPr="00452801">
        <w:rPr>
          <w:rFonts w:asciiTheme="majorBidi" w:eastAsiaTheme="minorHAnsi" w:hAnsiTheme="majorBidi" w:cstheme="majorBidi" w:hint="cs"/>
          <w:sz w:val="28"/>
          <w:cs/>
        </w:rPr>
        <w:t>พิจารณา</w:t>
      </w:r>
      <w:r w:rsidR="00AB72ED" w:rsidRPr="00452801">
        <w:rPr>
          <w:rFonts w:asciiTheme="majorBidi" w:eastAsiaTheme="minorHAnsi" w:hAnsiTheme="majorBidi" w:cstheme="majorBidi" w:hint="cs"/>
          <w:sz w:val="28"/>
          <w:cs/>
        </w:rPr>
        <w:t>ก่อน</w:t>
      </w:r>
      <w:r w:rsidR="00B85280" w:rsidRPr="00452801">
        <w:rPr>
          <w:rFonts w:asciiTheme="majorBidi" w:eastAsiaTheme="minorHAnsi" w:hAnsiTheme="majorBidi" w:cstheme="majorBidi" w:hint="cs"/>
          <w:sz w:val="28"/>
          <w:cs/>
        </w:rPr>
        <w:t>การเริ่ม</w:t>
      </w:r>
      <w:r w:rsidR="008C0884" w:rsidRPr="00452801">
        <w:rPr>
          <w:rFonts w:asciiTheme="majorBidi" w:eastAsiaTheme="minorHAnsi" w:hAnsiTheme="majorBidi" w:cstheme="majorBidi" w:hint="cs"/>
          <w:sz w:val="28"/>
          <w:cs/>
        </w:rPr>
        <w:t>ดำเนิน</w:t>
      </w:r>
      <w:r w:rsidR="008C0884" w:rsidRPr="00452801">
        <w:rPr>
          <w:rFonts w:asciiTheme="majorBidi" w:eastAsiaTheme="minorHAnsi" w:hAnsiTheme="majorBidi" w:cstheme="majorBidi" w:hint="cs"/>
          <w:sz w:val="28"/>
          <w:cs/>
        </w:rPr>
        <w:lastRenderedPageBreak/>
        <w:t>โครงการในแต่ละขั้นตอน</w:t>
      </w:r>
      <w:r w:rsidRPr="00452801">
        <w:rPr>
          <w:rFonts w:asciiTheme="majorBidi" w:eastAsiaTheme="minorHAnsi" w:hAnsiTheme="majorBidi" w:cstheme="majorBidi" w:hint="cs"/>
          <w:sz w:val="28"/>
          <w:cs/>
        </w:rPr>
        <w:t>เพื่อให้มั่นใจได้ว่าเมื่อ</w:t>
      </w:r>
      <w:r w:rsidR="00AB72ED" w:rsidRPr="00452801">
        <w:rPr>
          <w:rFonts w:asciiTheme="majorBidi" w:eastAsiaTheme="minorHAnsi" w:hAnsiTheme="majorBidi" w:cstheme="majorBidi" w:hint="cs"/>
          <w:sz w:val="28"/>
          <w:cs/>
        </w:rPr>
        <w:t>เริ่ม</w:t>
      </w:r>
      <w:r w:rsidRPr="00452801">
        <w:rPr>
          <w:rFonts w:asciiTheme="majorBidi" w:eastAsiaTheme="minorHAnsi" w:hAnsiTheme="majorBidi" w:cstheme="majorBidi" w:hint="cs"/>
          <w:sz w:val="28"/>
          <w:cs/>
        </w:rPr>
        <w:t>พัฒนาโครงการแล้วการขายและการโอนกรรมสิทธิ์จะเป็นไปตามเป้าหมาย</w:t>
      </w:r>
      <w:r w:rsidR="008C0884" w:rsidRPr="00452801">
        <w:rPr>
          <w:rFonts w:asciiTheme="majorBidi" w:eastAsiaTheme="minorHAnsi" w:hAnsiTheme="majorBidi" w:cstheme="majorBidi" w:hint="cs"/>
          <w:sz w:val="28"/>
          <w:cs/>
        </w:rPr>
        <w:t>และตามที่ได้</w:t>
      </w:r>
      <w:r w:rsidR="00E46360" w:rsidRPr="00452801">
        <w:rPr>
          <w:rFonts w:asciiTheme="majorBidi" w:eastAsiaTheme="minorHAnsi" w:hAnsiTheme="majorBidi" w:cstheme="majorBidi" w:hint="cs"/>
          <w:sz w:val="28"/>
          <w:cs/>
        </w:rPr>
        <w:t>สัญญากับ</w:t>
      </w:r>
      <w:r w:rsidR="008C0884" w:rsidRPr="00452801">
        <w:rPr>
          <w:rFonts w:asciiTheme="majorBidi" w:eastAsiaTheme="minorHAnsi" w:hAnsiTheme="majorBidi" w:cstheme="majorBidi" w:hint="cs"/>
          <w:sz w:val="28"/>
          <w:cs/>
        </w:rPr>
        <w:t>ลูกค้าไว้</w:t>
      </w:r>
      <w:r w:rsidR="00AB72ED" w:rsidRPr="00452801">
        <w:rPr>
          <w:rFonts w:asciiTheme="majorBidi" w:eastAsiaTheme="minorHAnsi" w:hAnsiTheme="majorBidi" w:cstheme="majorBidi" w:hint="cs"/>
          <w:sz w:val="28"/>
          <w:cs/>
        </w:rPr>
        <w:t xml:space="preserve"> </w:t>
      </w:r>
      <w:r w:rsidR="00E46360" w:rsidRPr="00452801">
        <w:rPr>
          <w:rFonts w:asciiTheme="majorBidi" w:eastAsiaTheme="minorHAnsi" w:hAnsiTheme="majorBidi" w:cstheme="majorBidi" w:hint="cs"/>
          <w:sz w:val="28"/>
          <w:cs/>
        </w:rPr>
        <w:t xml:space="preserve"> </w:t>
      </w:r>
      <w:bookmarkStart w:id="5" w:name="_Hlk31720336"/>
    </w:p>
    <w:p w14:paraId="7932C66D" w14:textId="77777777" w:rsidR="008C0884" w:rsidRPr="00452801" w:rsidRDefault="008C0884" w:rsidP="00C7652D">
      <w:pPr>
        <w:spacing w:after="0" w:line="240" w:lineRule="auto"/>
        <w:ind w:firstLine="270"/>
        <w:jc w:val="thaiDistribute"/>
        <w:rPr>
          <w:rFonts w:asciiTheme="majorBidi" w:eastAsiaTheme="minorHAnsi" w:hAnsiTheme="majorBidi" w:cstheme="majorBidi"/>
          <w:sz w:val="20"/>
          <w:szCs w:val="20"/>
        </w:rPr>
      </w:pPr>
    </w:p>
    <w:bookmarkEnd w:id="5"/>
    <w:p w14:paraId="1FC7B4EC" w14:textId="77777777" w:rsidR="00772C4A" w:rsidRPr="00452801" w:rsidRDefault="00772C4A" w:rsidP="00C7652D">
      <w:pPr>
        <w:spacing w:after="0" w:line="240" w:lineRule="auto"/>
        <w:jc w:val="thaiDistribute"/>
        <w:rPr>
          <w:rFonts w:asciiTheme="majorBidi" w:eastAsiaTheme="minorHAnsi" w:hAnsiTheme="majorBidi" w:cstheme="majorBidi"/>
          <w:b/>
          <w:bCs/>
          <w:sz w:val="28"/>
          <w:cs/>
        </w:rPr>
      </w:pPr>
      <w:proofErr w:type="gramStart"/>
      <w:r w:rsidRPr="00452801">
        <w:rPr>
          <w:rFonts w:asciiTheme="majorBidi" w:eastAsiaTheme="minorHAnsi" w:hAnsiTheme="majorBidi" w:cstheme="majorBidi"/>
          <w:b/>
          <w:bCs/>
          <w:sz w:val="28"/>
        </w:rPr>
        <w:t>3</w:t>
      </w:r>
      <w:r w:rsidRPr="00452801">
        <w:rPr>
          <w:rFonts w:asciiTheme="majorBidi" w:eastAsiaTheme="minorHAnsi" w:hAnsiTheme="majorBidi" w:cstheme="majorBidi"/>
          <w:b/>
          <w:bCs/>
          <w:sz w:val="28"/>
          <w:cs/>
        </w:rPr>
        <w:t>.</w:t>
      </w:r>
      <w:r w:rsidRPr="00452801">
        <w:rPr>
          <w:rFonts w:asciiTheme="majorBidi" w:eastAsiaTheme="minorHAnsi" w:hAnsiTheme="majorBidi" w:cstheme="majorBidi"/>
          <w:b/>
          <w:bCs/>
          <w:sz w:val="28"/>
        </w:rPr>
        <w:t>2</w:t>
      </w:r>
      <w:r w:rsidRPr="00452801">
        <w:rPr>
          <w:rFonts w:asciiTheme="majorBidi" w:eastAsiaTheme="minorHAnsi" w:hAnsiTheme="majorBidi" w:cstheme="majorBidi"/>
          <w:b/>
          <w:bCs/>
          <w:sz w:val="28"/>
          <w:cs/>
        </w:rPr>
        <w:t xml:space="preserve"> </w:t>
      </w:r>
      <w:r w:rsidRPr="00452801">
        <w:rPr>
          <w:rFonts w:asciiTheme="majorBidi" w:eastAsiaTheme="minorHAnsi" w:hAnsiTheme="majorBidi" w:cstheme="majorBidi" w:hint="cs"/>
          <w:b/>
          <w:bCs/>
          <w:sz w:val="28"/>
          <w:cs/>
        </w:rPr>
        <w:t xml:space="preserve"> </w:t>
      </w:r>
      <w:r w:rsidRPr="00452801">
        <w:rPr>
          <w:rFonts w:asciiTheme="majorBidi" w:eastAsiaTheme="minorHAnsi" w:hAnsiTheme="majorBidi" w:cstheme="majorBidi"/>
          <w:b/>
          <w:bCs/>
          <w:sz w:val="28"/>
          <w:cs/>
        </w:rPr>
        <w:t>ความเสี่ยงจากกา</w:t>
      </w:r>
      <w:r w:rsidRPr="00452801">
        <w:rPr>
          <w:rFonts w:asciiTheme="majorBidi" w:eastAsiaTheme="minorHAnsi" w:hAnsiTheme="majorBidi" w:cstheme="majorBidi" w:hint="cs"/>
          <w:b/>
          <w:bCs/>
          <w:sz w:val="28"/>
          <w:cs/>
        </w:rPr>
        <w:t>รก่อสร้างบ้านก่อนขายและการขาย</w:t>
      </w:r>
      <w:proofErr w:type="gramEnd"/>
      <w:r w:rsidRPr="00452801">
        <w:rPr>
          <w:rFonts w:asciiTheme="majorBidi" w:eastAsiaTheme="minorHAnsi" w:hAnsiTheme="majorBidi" w:cstheme="majorBidi" w:hint="cs"/>
          <w:b/>
          <w:bCs/>
          <w:sz w:val="28"/>
          <w:cs/>
        </w:rPr>
        <w:t xml:space="preserve"> และอาคารชุดเมื่อได้ผ่านความเห็นชอบจากคณะกรรมการสิ่งแวดล้อมแห่งชาติ</w:t>
      </w:r>
    </w:p>
    <w:p w14:paraId="4B7483E5" w14:textId="3B2FAB62" w:rsidR="00772C4A" w:rsidRPr="00452801" w:rsidRDefault="00772C4A" w:rsidP="00C7652D">
      <w:pPr>
        <w:spacing w:after="0" w:line="240" w:lineRule="auto"/>
        <w:ind w:firstLine="360"/>
        <w:jc w:val="thaiDistribute"/>
        <w:rPr>
          <w:rFonts w:asciiTheme="majorBidi" w:eastAsiaTheme="minorHAnsi" w:hAnsiTheme="majorBidi" w:cstheme="majorBidi"/>
          <w:sz w:val="28"/>
        </w:rPr>
      </w:pPr>
      <w:r w:rsidRPr="00452801">
        <w:rPr>
          <w:rFonts w:asciiTheme="majorBidi" w:eastAsiaTheme="minorHAnsi" w:hAnsiTheme="majorBidi" w:cstheme="majorBidi"/>
          <w:sz w:val="28"/>
          <w:cs/>
        </w:rPr>
        <w:t xml:space="preserve">เพื่อสร้างความเชื่อมั่นให้กับลูกค้า บริษัทยังคงนโยบายสร้างบ้านก่อนขาย </w:t>
      </w:r>
      <w:r w:rsidRPr="00452801">
        <w:rPr>
          <w:rFonts w:asciiTheme="majorBidi" w:eastAsiaTheme="minorHAnsi" w:hAnsiTheme="majorBidi" w:cstheme="majorBidi" w:hint="cs"/>
          <w:sz w:val="28"/>
          <w:cs/>
        </w:rPr>
        <w:t>ไม่ได้</w:t>
      </w:r>
      <w:r w:rsidRPr="00452801">
        <w:rPr>
          <w:rFonts w:asciiTheme="majorBidi" w:eastAsiaTheme="minorHAnsi" w:hAnsiTheme="majorBidi" w:cstheme="majorBidi"/>
          <w:sz w:val="28"/>
          <w:cs/>
        </w:rPr>
        <w:t>เริ่มสร้างบ้าน</w:t>
      </w:r>
      <w:r w:rsidRPr="00452801">
        <w:rPr>
          <w:rFonts w:asciiTheme="majorBidi" w:eastAsiaTheme="minorHAnsi" w:hAnsiTheme="majorBidi" w:cstheme="majorBidi" w:hint="cs"/>
          <w:sz w:val="28"/>
          <w:cs/>
        </w:rPr>
        <w:t>หลังจากที่</w:t>
      </w:r>
      <w:r w:rsidRPr="00452801">
        <w:rPr>
          <w:rFonts w:asciiTheme="majorBidi" w:eastAsiaTheme="minorHAnsi" w:hAnsiTheme="majorBidi" w:cstheme="majorBidi"/>
          <w:sz w:val="28"/>
          <w:cs/>
        </w:rPr>
        <w:t>ลูกค้าจองซื้อ แม้ว่าบริษัทต้องใช้เงินทุนของ</w:t>
      </w:r>
      <w:r w:rsidRPr="00452801">
        <w:rPr>
          <w:rFonts w:asciiTheme="majorBidi" w:eastAsiaTheme="minorHAnsi" w:hAnsiTheme="majorBidi" w:cstheme="majorBidi" w:hint="cs"/>
          <w:sz w:val="28"/>
          <w:cs/>
        </w:rPr>
        <w:t>บริษัท</w:t>
      </w:r>
      <w:r w:rsidRPr="00452801">
        <w:rPr>
          <w:rFonts w:asciiTheme="majorBidi" w:eastAsiaTheme="minorHAnsi" w:hAnsiTheme="majorBidi" w:cstheme="majorBidi"/>
          <w:sz w:val="28"/>
          <w:cs/>
        </w:rPr>
        <w:t>เองในการก่อสร้างบ้าน</w:t>
      </w:r>
      <w:r w:rsidRPr="00452801">
        <w:rPr>
          <w:rFonts w:asciiTheme="majorBidi" w:eastAsiaTheme="minorHAnsi" w:hAnsiTheme="majorBidi" w:cstheme="majorBidi" w:hint="cs"/>
          <w:sz w:val="28"/>
          <w:cs/>
        </w:rPr>
        <w:t>เอง</w:t>
      </w:r>
      <w:r w:rsidRPr="00452801">
        <w:rPr>
          <w:rFonts w:asciiTheme="majorBidi" w:eastAsiaTheme="minorHAnsi" w:hAnsiTheme="majorBidi" w:cstheme="majorBidi"/>
          <w:sz w:val="28"/>
          <w:cs/>
        </w:rPr>
        <w:t>ก็ตาม  บริษัทจึงมีความเสี่ยงจากการที่สร้างบ้านเสร็จแล้ว</w:t>
      </w:r>
      <w:r w:rsidR="009032E7" w:rsidRPr="00452801">
        <w:rPr>
          <w:rFonts w:asciiTheme="majorBidi" w:eastAsiaTheme="minorHAnsi" w:hAnsiTheme="majorBidi" w:cstheme="majorBidi" w:hint="cs"/>
          <w:sz w:val="28"/>
          <w:cs/>
        </w:rPr>
        <w:t xml:space="preserve"> </w:t>
      </w:r>
      <w:r w:rsidRPr="00452801">
        <w:rPr>
          <w:rFonts w:asciiTheme="majorBidi" w:eastAsiaTheme="minorHAnsi" w:hAnsiTheme="majorBidi" w:cstheme="majorBidi"/>
          <w:sz w:val="28"/>
          <w:cs/>
        </w:rPr>
        <w:t>แต่</w:t>
      </w:r>
      <w:r w:rsidRPr="00452801">
        <w:rPr>
          <w:rFonts w:asciiTheme="majorBidi" w:eastAsiaTheme="minorHAnsi" w:hAnsiTheme="majorBidi" w:cstheme="majorBidi" w:hint="cs"/>
          <w:sz w:val="28"/>
          <w:cs/>
        </w:rPr>
        <w:t>อาจ</w:t>
      </w:r>
      <w:r w:rsidRPr="00452801">
        <w:rPr>
          <w:rFonts w:asciiTheme="majorBidi" w:eastAsiaTheme="minorHAnsi" w:hAnsiTheme="majorBidi" w:cstheme="majorBidi"/>
          <w:sz w:val="28"/>
          <w:cs/>
        </w:rPr>
        <w:t>ไม่สามารถขายได้ทันที และยิ่งขายได้ล่าช้าไปนานขึ้นก็จะส่งผลต่อความสามารถในการทำกำไรของบริษัทมากขึ้น</w:t>
      </w:r>
      <w:r w:rsidRPr="00452801">
        <w:rPr>
          <w:rFonts w:asciiTheme="majorBidi" w:eastAsiaTheme="minorHAnsi" w:hAnsiTheme="majorBidi" w:cstheme="majorBidi" w:hint="cs"/>
          <w:sz w:val="28"/>
          <w:cs/>
        </w:rPr>
        <w:t xml:space="preserve"> </w:t>
      </w:r>
      <w:r w:rsidRPr="00452801">
        <w:rPr>
          <w:rFonts w:asciiTheme="majorBidi" w:eastAsiaTheme="minorHAnsi" w:hAnsiTheme="majorBidi" w:cstheme="majorBidi"/>
          <w:sz w:val="28"/>
          <w:cs/>
        </w:rPr>
        <w:t xml:space="preserve"> อย่างไรก็ตาม</w:t>
      </w:r>
      <w:r w:rsidRPr="00452801">
        <w:rPr>
          <w:rFonts w:asciiTheme="majorBidi" w:eastAsiaTheme="minorHAnsi" w:hAnsiTheme="majorBidi" w:cstheme="majorBidi" w:hint="cs"/>
          <w:sz w:val="28"/>
          <w:cs/>
        </w:rPr>
        <w:t xml:space="preserve">เพื่อลดความเสี่ยง </w:t>
      </w:r>
      <w:r w:rsidRPr="00452801">
        <w:rPr>
          <w:rFonts w:asciiTheme="majorBidi" w:eastAsiaTheme="minorHAnsi" w:hAnsiTheme="majorBidi" w:cstheme="majorBidi"/>
          <w:sz w:val="28"/>
          <w:cs/>
        </w:rPr>
        <w:t>ไม่ให้บริษัท</w:t>
      </w:r>
      <w:r w:rsidRPr="00452801">
        <w:rPr>
          <w:rFonts w:asciiTheme="majorBidi" w:eastAsiaTheme="minorHAnsi" w:hAnsiTheme="majorBidi" w:cstheme="majorBidi" w:hint="cs"/>
          <w:sz w:val="28"/>
          <w:cs/>
        </w:rPr>
        <w:t>ต้อง</w:t>
      </w:r>
      <w:r w:rsidRPr="00452801">
        <w:rPr>
          <w:rFonts w:asciiTheme="majorBidi" w:eastAsiaTheme="minorHAnsi" w:hAnsiTheme="majorBidi" w:cstheme="majorBidi"/>
          <w:sz w:val="28"/>
          <w:cs/>
        </w:rPr>
        <w:t xml:space="preserve">มีภาระบ้านสร้างเสร็จแล้วมีปริมาณคงเหลือมากจนเกินไป </w:t>
      </w:r>
      <w:r w:rsidRPr="00452801">
        <w:rPr>
          <w:rFonts w:asciiTheme="majorBidi" w:eastAsiaTheme="minorHAnsi" w:hAnsiTheme="majorBidi" w:cstheme="majorBidi" w:hint="cs"/>
          <w:sz w:val="28"/>
          <w:cs/>
        </w:rPr>
        <w:t>บริษัทจะทำการ</w:t>
      </w:r>
      <w:r w:rsidRPr="00452801">
        <w:rPr>
          <w:rFonts w:asciiTheme="majorBidi" w:eastAsiaTheme="minorHAnsi" w:hAnsiTheme="majorBidi" w:cstheme="majorBidi"/>
          <w:sz w:val="28"/>
          <w:cs/>
        </w:rPr>
        <w:t>ศึกษา</w:t>
      </w:r>
      <w:r w:rsidRPr="00452801">
        <w:rPr>
          <w:rFonts w:asciiTheme="majorBidi" w:eastAsiaTheme="minorHAnsi" w:hAnsiTheme="majorBidi" w:cstheme="majorBidi" w:hint="cs"/>
          <w:sz w:val="28"/>
          <w:cs/>
        </w:rPr>
        <w:t>และ</w:t>
      </w:r>
      <w:r w:rsidRPr="00452801">
        <w:rPr>
          <w:rFonts w:asciiTheme="majorBidi" w:eastAsiaTheme="minorHAnsi" w:hAnsiTheme="majorBidi" w:cstheme="majorBidi"/>
          <w:sz w:val="28"/>
          <w:cs/>
        </w:rPr>
        <w:t>วิเคราะห์สภาพตลาด</w:t>
      </w:r>
      <w:r w:rsidRPr="00452801">
        <w:rPr>
          <w:rFonts w:asciiTheme="majorBidi" w:eastAsiaTheme="minorHAnsi" w:hAnsiTheme="majorBidi" w:cstheme="majorBidi" w:hint="cs"/>
          <w:sz w:val="28"/>
          <w:cs/>
        </w:rPr>
        <w:t xml:space="preserve">ให้รอบด้าน แม่นยำ </w:t>
      </w:r>
      <w:bookmarkStart w:id="6" w:name="_Hlk30148280"/>
      <w:r w:rsidRPr="00452801">
        <w:rPr>
          <w:rFonts w:asciiTheme="majorBidi" w:eastAsiaTheme="minorHAnsi" w:hAnsiTheme="majorBidi" w:cstheme="majorBidi" w:hint="cs"/>
          <w:sz w:val="28"/>
          <w:cs/>
        </w:rPr>
        <w:t>ก่อนสร้างบ้าน</w:t>
      </w:r>
      <w:bookmarkEnd w:id="6"/>
      <w:r w:rsidRPr="00452801">
        <w:rPr>
          <w:rFonts w:asciiTheme="majorBidi" w:eastAsiaTheme="minorHAnsi" w:hAnsiTheme="majorBidi" w:cstheme="majorBidi" w:hint="cs"/>
          <w:sz w:val="28"/>
          <w:cs/>
        </w:rPr>
        <w:t>ในจำนวนที่เหมาะสม</w:t>
      </w:r>
      <w:r w:rsidRPr="00452801">
        <w:rPr>
          <w:rFonts w:asciiTheme="majorBidi" w:eastAsiaTheme="minorHAnsi" w:hAnsiTheme="majorBidi" w:cstheme="majorBidi"/>
          <w:sz w:val="28"/>
          <w:cs/>
        </w:rPr>
        <w:t>เพื่อให้สามารถสร้างบ้าน</w:t>
      </w:r>
      <w:r w:rsidRPr="00452801">
        <w:rPr>
          <w:rFonts w:asciiTheme="majorBidi" w:eastAsiaTheme="minorHAnsi" w:hAnsiTheme="majorBidi" w:cstheme="majorBidi" w:hint="cs"/>
          <w:sz w:val="28"/>
          <w:cs/>
        </w:rPr>
        <w:t xml:space="preserve"> </w:t>
      </w:r>
      <w:r w:rsidRPr="00452801">
        <w:rPr>
          <w:rFonts w:asciiTheme="majorBidi" w:eastAsiaTheme="minorHAnsi" w:hAnsiTheme="majorBidi" w:cstheme="majorBidi"/>
          <w:sz w:val="28"/>
          <w:cs/>
        </w:rPr>
        <w:t>ขายและโอนกรรมสิทธิ์ให้กับลูกค้าได้</w:t>
      </w:r>
      <w:r w:rsidRPr="00452801">
        <w:rPr>
          <w:rFonts w:asciiTheme="majorBidi" w:eastAsiaTheme="minorHAnsi" w:hAnsiTheme="majorBidi" w:cstheme="majorBidi" w:hint="cs"/>
          <w:sz w:val="28"/>
          <w:cs/>
        </w:rPr>
        <w:t>ทัน</w:t>
      </w:r>
      <w:r w:rsidRPr="00452801">
        <w:rPr>
          <w:rFonts w:asciiTheme="majorBidi" w:eastAsiaTheme="minorHAnsi" w:hAnsiTheme="majorBidi" w:cstheme="majorBidi"/>
          <w:sz w:val="28"/>
          <w:cs/>
        </w:rPr>
        <w:t>ตามกำหนดเวลา</w:t>
      </w:r>
      <w:r w:rsidRPr="00452801">
        <w:rPr>
          <w:rFonts w:asciiTheme="majorBidi" w:eastAsiaTheme="minorHAnsi" w:hAnsiTheme="majorBidi" w:cstheme="majorBidi" w:hint="cs"/>
          <w:sz w:val="28"/>
          <w:cs/>
        </w:rPr>
        <w:t xml:space="preserve"> ขณะเดียวกัน</w:t>
      </w:r>
      <w:r w:rsidRPr="00452801">
        <w:rPr>
          <w:rFonts w:asciiTheme="majorBidi" w:eastAsiaTheme="minorHAnsi" w:hAnsiTheme="majorBidi" w:cstheme="majorBidi"/>
          <w:sz w:val="28"/>
          <w:cs/>
        </w:rPr>
        <w:t>ไม่</w:t>
      </w:r>
      <w:r w:rsidRPr="00452801">
        <w:rPr>
          <w:rFonts w:asciiTheme="majorBidi" w:eastAsiaTheme="minorHAnsi" w:hAnsiTheme="majorBidi" w:cstheme="majorBidi" w:hint="cs"/>
          <w:sz w:val="28"/>
          <w:cs/>
        </w:rPr>
        <w:t>ทำ</w:t>
      </w:r>
      <w:r w:rsidRPr="00452801">
        <w:rPr>
          <w:rFonts w:asciiTheme="majorBidi" w:eastAsiaTheme="minorHAnsi" w:hAnsiTheme="majorBidi" w:cstheme="majorBidi"/>
          <w:sz w:val="28"/>
          <w:cs/>
        </w:rPr>
        <w:t>ให้บริษัทสูญเสียโอกาสในการขาย</w:t>
      </w:r>
      <w:r w:rsidRPr="00452801">
        <w:rPr>
          <w:rFonts w:asciiTheme="majorBidi" w:eastAsiaTheme="minorHAnsi" w:hAnsiTheme="majorBidi" w:cstheme="majorBidi" w:hint="cs"/>
          <w:sz w:val="28"/>
          <w:cs/>
        </w:rPr>
        <w:t xml:space="preserve"> </w:t>
      </w:r>
    </w:p>
    <w:p w14:paraId="4FF4D0F1" w14:textId="138C5E13" w:rsidR="00772C4A" w:rsidRPr="00452801" w:rsidRDefault="00772C4A" w:rsidP="00C7652D">
      <w:pPr>
        <w:spacing w:after="0" w:line="240" w:lineRule="auto"/>
        <w:ind w:firstLine="360"/>
        <w:jc w:val="thaiDistribute"/>
        <w:rPr>
          <w:rFonts w:asciiTheme="majorBidi" w:eastAsiaTheme="minorHAnsi" w:hAnsiTheme="majorBidi" w:cstheme="majorBidi"/>
          <w:sz w:val="28"/>
        </w:rPr>
      </w:pPr>
      <w:r w:rsidRPr="00452801">
        <w:rPr>
          <w:rFonts w:asciiTheme="majorBidi" w:eastAsiaTheme="minorHAnsi" w:hAnsiTheme="majorBidi" w:cstheme="majorBidi" w:hint="cs"/>
          <w:sz w:val="28"/>
          <w:cs/>
        </w:rPr>
        <w:t>สำหรับการก่อสร้างอาคารชุด บริษัทจะเริ่มขายหลังจากที่รายงานผลกระทบสิ่งแวดล้อมของโครงการ (</w:t>
      </w:r>
      <w:r w:rsidRPr="00452801">
        <w:rPr>
          <w:rFonts w:asciiTheme="majorBidi" w:eastAsiaTheme="minorHAnsi" w:hAnsiTheme="majorBidi" w:cstheme="majorBidi"/>
          <w:sz w:val="28"/>
          <w:cs/>
        </w:rPr>
        <w:t xml:space="preserve"> </w:t>
      </w:r>
      <w:r w:rsidRPr="00452801">
        <w:rPr>
          <w:rFonts w:asciiTheme="majorBidi" w:eastAsiaTheme="minorHAnsi" w:hAnsiTheme="majorBidi" w:cstheme="majorBidi"/>
          <w:sz w:val="28"/>
        </w:rPr>
        <w:t>Environmental Impact Assessment :</w:t>
      </w:r>
      <w:bookmarkStart w:id="7" w:name="_Hlk30683318"/>
      <w:r w:rsidRPr="00452801">
        <w:rPr>
          <w:rFonts w:asciiTheme="majorBidi" w:eastAsiaTheme="minorHAnsi" w:hAnsiTheme="majorBidi" w:cstheme="majorBidi"/>
          <w:sz w:val="28"/>
        </w:rPr>
        <w:t>EIA</w:t>
      </w:r>
      <w:bookmarkEnd w:id="7"/>
      <w:r w:rsidRPr="00452801">
        <w:rPr>
          <w:rFonts w:asciiTheme="majorBidi" w:eastAsiaTheme="minorHAnsi" w:hAnsiTheme="majorBidi" w:cstheme="majorBidi"/>
          <w:sz w:val="28"/>
        </w:rPr>
        <w:t xml:space="preserve"> </w:t>
      </w:r>
      <w:r w:rsidRPr="00452801">
        <w:rPr>
          <w:rFonts w:asciiTheme="majorBidi" w:eastAsiaTheme="minorHAnsi" w:hAnsiTheme="majorBidi" w:cstheme="majorBidi" w:hint="cs"/>
          <w:sz w:val="28"/>
          <w:cs/>
        </w:rPr>
        <w:t>)</w:t>
      </w:r>
      <w:r w:rsidRPr="00452801">
        <w:rPr>
          <w:rFonts w:asciiTheme="majorBidi" w:eastAsiaTheme="minorHAnsi" w:hAnsiTheme="majorBidi" w:cstheme="majorBidi" w:hint="cs"/>
          <w:sz w:val="28"/>
        </w:rPr>
        <w:t xml:space="preserve"> </w:t>
      </w:r>
      <w:r w:rsidRPr="00452801">
        <w:rPr>
          <w:rFonts w:asciiTheme="majorBidi" w:eastAsiaTheme="minorHAnsi" w:hAnsiTheme="majorBidi" w:cstheme="majorBidi" w:hint="cs"/>
          <w:sz w:val="28"/>
          <w:cs/>
        </w:rPr>
        <w:t>ได้ผ่านความเห็นชอบ</w:t>
      </w:r>
      <w:bookmarkStart w:id="8" w:name="_Hlk30683555"/>
      <w:r w:rsidRPr="00452801">
        <w:rPr>
          <w:rFonts w:asciiTheme="majorBidi" w:eastAsiaTheme="minorHAnsi" w:hAnsiTheme="majorBidi" w:cstheme="majorBidi" w:hint="cs"/>
          <w:sz w:val="28"/>
          <w:cs/>
        </w:rPr>
        <w:t>จาก</w:t>
      </w:r>
      <w:r w:rsidRPr="00452801">
        <w:rPr>
          <w:rFonts w:asciiTheme="majorBidi" w:eastAsiaTheme="minorHAnsi" w:hAnsiTheme="majorBidi" w:cstheme="majorBidi"/>
          <w:sz w:val="28"/>
          <w:cs/>
        </w:rPr>
        <w:t>คณะกรรมการสิ่งแวดล้อมแห่งชาติ</w:t>
      </w:r>
      <w:bookmarkEnd w:id="8"/>
      <w:r w:rsidRPr="00452801">
        <w:rPr>
          <w:rFonts w:asciiTheme="majorBidi" w:eastAsiaTheme="minorHAnsi" w:hAnsiTheme="majorBidi" w:cstheme="majorBidi" w:hint="cs"/>
          <w:sz w:val="28"/>
          <w:cs/>
        </w:rPr>
        <w:t>แล้ว หรือ ผ่านการพิจารณาในเบื้องต้นโดยไม่มีประเด็นให้ต้องแก้ไข</w:t>
      </w:r>
      <w:r w:rsidRPr="00452801">
        <w:rPr>
          <w:rFonts w:asciiTheme="majorBidi" w:eastAsiaTheme="minorHAnsi" w:hAnsiTheme="majorBidi" w:cstheme="majorBidi"/>
          <w:sz w:val="28"/>
          <w:cs/>
        </w:rPr>
        <w:t>รูปแบบอาคารและห้องชุด</w:t>
      </w:r>
      <w:r w:rsidR="008C0884" w:rsidRPr="00452801">
        <w:rPr>
          <w:rFonts w:asciiTheme="majorBidi" w:eastAsiaTheme="minorHAnsi" w:hAnsiTheme="majorBidi" w:cstheme="majorBidi" w:hint="cs"/>
          <w:sz w:val="28"/>
          <w:cs/>
        </w:rPr>
        <w:t>อย่าง</w:t>
      </w:r>
      <w:r w:rsidRPr="00452801">
        <w:rPr>
          <w:rFonts w:asciiTheme="majorBidi" w:eastAsiaTheme="minorHAnsi" w:hAnsiTheme="majorBidi" w:cstheme="majorBidi" w:hint="cs"/>
          <w:sz w:val="28"/>
          <w:cs/>
        </w:rPr>
        <w:t>มีนัยสำคัญ ทั้งนี้เพื่อให้มั่นใจว่า</w:t>
      </w:r>
      <w:r w:rsidR="008C0884" w:rsidRPr="00452801">
        <w:rPr>
          <w:rFonts w:asciiTheme="majorBidi" w:eastAsiaTheme="minorHAnsi" w:hAnsiTheme="majorBidi" w:cstheme="majorBidi" w:hint="cs"/>
          <w:sz w:val="28"/>
          <w:cs/>
        </w:rPr>
        <w:t>เมื่อทำการขาย บริษัทจะสามารถดำเนินการได้ตามข้อตกลงสัญญาที่ระบุให้กับลูกค้าได้เพื่อ</w:t>
      </w:r>
      <w:r w:rsidRPr="00452801">
        <w:rPr>
          <w:rFonts w:asciiTheme="majorBidi" w:eastAsiaTheme="minorHAnsi" w:hAnsiTheme="majorBidi" w:cstheme="majorBidi" w:hint="cs"/>
          <w:sz w:val="28"/>
          <w:cs/>
        </w:rPr>
        <w:t xml:space="preserve"> ลดความเสี่ยงในการจ่ายค่าชดเชย หรือค่าเสียหายให้กับลูกค้า </w:t>
      </w:r>
    </w:p>
    <w:p w14:paraId="7E0084D7" w14:textId="77777777" w:rsidR="00772C4A" w:rsidRPr="00452801" w:rsidRDefault="00772C4A" w:rsidP="00C7652D">
      <w:pPr>
        <w:spacing w:after="0" w:line="240" w:lineRule="auto"/>
        <w:jc w:val="thaiDistribute"/>
        <w:rPr>
          <w:rFonts w:asciiTheme="majorBidi" w:eastAsiaTheme="minorHAnsi" w:hAnsiTheme="majorBidi" w:cstheme="majorBidi"/>
          <w:b/>
          <w:bCs/>
          <w:sz w:val="20"/>
          <w:szCs w:val="20"/>
          <w:cs/>
        </w:rPr>
      </w:pPr>
    </w:p>
    <w:p w14:paraId="74F51D65" w14:textId="22807204" w:rsidR="00772C4A" w:rsidRPr="00452801" w:rsidRDefault="00772C4A" w:rsidP="00C7652D">
      <w:pPr>
        <w:spacing w:after="0" w:line="240" w:lineRule="auto"/>
        <w:jc w:val="thaiDistribute"/>
        <w:rPr>
          <w:rFonts w:asciiTheme="majorBidi" w:eastAsiaTheme="minorHAnsi" w:hAnsiTheme="majorBidi" w:cstheme="majorBidi"/>
          <w:b/>
          <w:bCs/>
          <w:sz w:val="28"/>
        </w:rPr>
      </w:pPr>
      <w:proofErr w:type="gramStart"/>
      <w:r w:rsidRPr="00452801">
        <w:rPr>
          <w:rFonts w:asciiTheme="majorBidi" w:eastAsiaTheme="minorHAnsi" w:hAnsiTheme="majorBidi" w:cstheme="majorBidi"/>
          <w:b/>
          <w:bCs/>
          <w:sz w:val="28"/>
        </w:rPr>
        <w:t>3</w:t>
      </w:r>
      <w:r w:rsidRPr="00452801">
        <w:rPr>
          <w:rFonts w:asciiTheme="majorBidi" w:eastAsiaTheme="minorHAnsi" w:hAnsiTheme="majorBidi" w:cstheme="majorBidi"/>
          <w:b/>
          <w:bCs/>
          <w:sz w:val="28"/>
          <w:cs/>
        </w:rPr>
        <w:t>.</w:t>
      </w:r>
      <w:r w:rsidRPr="00452801">
        <w:rPr>
          <w:rFonts w:asciiTheme="majorBidi" w:eastAsiaTheme="minorHAnsi" w:hAnsiTheme="majorBidi" w:cstheme="majorBidi"/>
          <w:b/>
          <w:bCs/>
          <w:sz w:val="28"/>
        </w:rPr>
        <w:t>3</w:t>
      </w:r>
      <w:r w:rsidRPr="00452801">
        <w:rPr>
          <w:rFonts w:asciiTheme="majorBidi" w:eastAsiaTheme="minorHAnsi" w:hAnsiTheme="majorBidi" w:cstheme="majorBidi" w:hint="cs"/>
          <w:b/>
          <w:bCs/>
          <w:sz w:val="28"/>
          <w:cs/>
        </w:rPr>
        <w:t xml:space="preserve"> </w:t>
      </w:r>
      <w:r w:rsidRPr="00452801">
        <w:rPr>
          <w:rFonts w:asciiTheme="majorBidi" w:eastAsiaTheme="minorHAnsi" w:hAnsiTheme="majorBidi" w:cstheme="majorBidi"/>
          <w:b/>
          <w:bCs/>
          <w:sz w:val="28"/>
          <w:cs/>
        </w:rPr>
        <w:t xml:space="preserve"> ความเสี่ยงเกี่ยวกับการเพิ่มขึ้นของต้นทุน</w:t>
      </w:r>
      <w:r w:rsidRPr="00452801">
        <w:rPr>
          <w:rFonts w:asciiTheme="majorBidi" w:eastAsiaTheme="minorHAnsi" w:hAnsiTheme="majorBidi" w:cstheme="majorBidi" w:hint="cs"/>
          <w:b/>
          <w:bCs/>
          <w:sz w:val="28"/>
          <w:cs/>
        </w:rPr>
        <w:t>ที่ดินและต้นทุน</w:t>
      </w:r>
      <w:r w:rsidRPr="00452801">
        <w:rPr>
          <w:rFonts w:asciiTheme="majorBidi" w:eastAsiaTheme="minorHAnsi" w:hAnsiTheme="majorBidi" w:cstheme="majorBidi"/>
          <w:b/>
          <w:bCs/>
          <w:sz w:val="28"/>
          <w:cs/>
        </w:rPr>
        <w:t>ในการก่อสร้าง</w:t>
      </w:r>
      <w:proofErr w:type="gramEnd"/>
      <w:r w:rsidRPr="00452801">
        <w:rPr>
          <w:rFonts w:asciiTheme="majorBidi" w:eastAsiaTheme="minorHAnsi" w:hAnsiTheme="majorBidi" w:cstheme="majorBidi"/>
          <w:b/>
          <w:bCs/>
          <w:sz w:val="28"/>
          <w:cs/>
        </w:rPr>
        <w:t xml:space="preserve"> </w:t>
      </w:r>
    </w:p>
    <w:p w14:paraId="0D3F59BD" w14:textId="6C92D9B7" w:rsidR="00772C4A" w:rsidRPr="00452801" w:rsidRDefault="00772C4A" w:rsidP="00C7652D">
      <w:pPr>
        <w:spacing w:after="0" w:line="240" w:lineRule="auto"/>
        <w:ind w:firstLine="360"/>
        <w:jc w:val="thaiDistribute"/>
        <w:rPr>
          <w:rFonts w:asciiTheme="majorBidi" w:eastAsiaTheme="minorHAnsi" w:hAnsiTheme="majorBidi" w:cstheme="majorBidi"/>
          <w:sz w:val="28"/>
          <w:cs/>
        </w:rPr>
      </w:pPr>
      <w:r w:rsidRPr="00452801">
        <w:rPr>
          <w:rFonts w:asciiTheme="majorBidi" w:eastAsiaTheme="minorHAnsi" w:hAnsiTheme="majorBidi" w:cstheme="majorBidi" w:hint="cs"/>
          <w:sz w:val="28"/>
          <w:cs/>
        </w:rPr>
        <w:t>ที่ดินที่จะนำมาพัฒนาโครงการในปัจจุบันมีราคาสูงขึ้นและมีแนวโน้มสูงขึ้นอย่างต่อเนื่องโดยเฉพาะในทำเลใจกลางเมืองและแนวเส้นทางรถไฟฟ้าขนส่งมวลชน ทำให้ต้นทุนก่อสร้างสูงขึ้นอย่างหลีกเลี่ยงไม่ได้ อย่างไรก็ตามในกรุงเทพมหานคร บริษัทมีสต๊อกที่ดินที่รอพัฒนาอยู่จำนวนหนึ่ง ซึ่งบริษัทจะพิจารณาเลือกนำมาพัฒนาในเวลาที่เหมาะสมโดยเร็วเพื่อลดภาระดอกเบี้ยกับสถาบันการเงิน และลดภาระภาษีตามพระราชบัญญัติภาษีที่ดินและสิ่งปลูกสร้าง</w:t>
      </w:r>
      <w:r w:rsidR="009032E7" w:rsidRPr="00452801">
        <w:rPr>
          <w:rFonts w:asciiTheme="majorBidi" w:eastAsiaTheme="minorHAnsi" w:hAnsiTheme="majorBidi" w:cstheme="majorBidi" w:hint="cs"/>
          <w:sz w:val="28"/>
          <w:cs/>
        </w:rPr>
        <w:t xml:space="preserve">                        </w:t>
      </w:r>
      <w:r w:rsidRPr="00452801">
        <w:rPr>
          <w:rFonts w:asciiTheme="majorBidi" w:eastAsiaTheme="minorHAnsi" w:hAnsiTheme="majorBidi" w:cstheme="majorBidi" w:hint="cs"/>
          <w:sz w:val="28"/>
          <w:cs/>
        </w:rPr>
        <w:t xml:space="preserve">ที่ประกาศใช้ในปี </w:t>
      </w:r>
      <w:r w:rsidR="00F322D2" w:rsidRPr="00452801">
        <w:rPr>
          <w:rFonts w:asciiTheme="majorBidi" w:eastAsiaTheme="minorHAnsi" w:hAnsiTheme="majorBidi" w:cstheme="majorBidi"/>
          <w:sz w:val="28"/>
        </w:rPr>
        <w:t>2563</w:t>
      </w:r>
      <w:r w:rsidR="00A273C2" w:rsidRPr="00452801">
        <w:rPr>
          <w:rFonts w:asciiTheme="majorBidi" w:eastAsiaTheme="minorHAnsi" w:hAnsiTheme="majorBidi" w:cstheme="majorBidi"/>
          <w:sz w:val="28"/>
        </w:rPr>
        <w:t xml:space="preserve"> </w:t>
      </w:r>
      <w:r w:rsidRPr="00452801">
        <w:rPr>
          <w:rFonts w:asciiTheme="majorBidi" w:eastAsiaTheme="minorHAnsi" w:hAnsiTheme="majorBidi" w:cstheme="majorBidi" w:hint="cs"/>
          <w:sz w:val="28"/>
          <w:cs/>
        </w:rPr>
        <w:t>สำหรับ</w:t>
      </w:r>
      <w:r w:rsidRPr="00452801">
        <w:rPr>
          <w:rFonts w:asciiTheme="majorBidi" w:eastAsiaTheme="minorHAnsi" w:hAnsiTheme="majorBidi" w:cstheme="majorBidi"/>
          <w:sz w:val="28"/>
          <w:cs/>
        </w:rPr>
        <w:t>ปัญหาแรงงานก่อสร้างที่ยังมีอยู่ในปัจจุบัน และในอนาคตจากการ</w:t>
      </w:r>
      <w:r w:rsidRPr="00452801">
        <w:rPr>
          <w:rFonts w:asciiTheme="majorBidi" w:eastAsiaTheme="minorHAnsi" w:hAnsiTheme="majorBidi" w:cstheme="majorBidi" w:hint="cs"/>
          <w:sz w:val="28"/>
          <w:cs/>
        </w:rPr>
        <w:t>ที่ต้องการแรงงานที่เพิ่มขึ้นจากโครงการ</w:t>
      </w:r>
      <w:r w:rsidRPr="00452801">
        <w:rPr>
          <w:rFonts w:asciiTheme="majorBidi" w:eastAsiaTheme="minorHAnsi" w:hAnsiTheme="majorBidi" w:cstheme="majorBidi"/>
          <w:sz w:val="28"/>
          <w:cs/>
        </w:rPr>
        <w:t>ก่อสร้างโครงสร้างพื้นฐานขนาดใหญ่ของภาครัฐ และการขยายโครงการต่างๆ ของภาคเอกชนจะเกิดการแย่งแรงงานในตลาด</w:t>
      </w:r>
      <w:r w:rsidRPr="00452801">
        <w:rPr>
          <w:rFonts w:asciiTheme="majorBidi" w:eastAsiaTheme="minorHAnsi" w:hAnsiTheme="majorBidi" w:cstheme="majorBidi" w:hint="cs"/>
          <w:sz w:val="28"/>
          <w:cs/>
        </w:rPr>
        <w:t xml:space="preserve"> นอกจากนี้ ยังมีการปรับค่าแรงที่เพิ่มขึ้น </w:t>
      </w:r>
      <w:r w:rsidRPr="00452801">
        <w:rPr>
          <w:rFonts w:asciiTheme="majorBidi" w:eastAsiaTheme="minorHAnsi" w:hAnsiTheme="majorBidi" w:cstheme="majorBidi"/>
          <w:sz w:val="28"/>
          <w:cs/>
        </w:rPr>
        <w:t>ส่งผลให้ต้นทุนการก่อสร้างเพิ่มขึ้น  เพื่อลดความเสี่ยง</w:t>
      </w:r>
      <w:r w:rsidRPr="00452801">
        <w:rPr>
          <w:rFonts w:asciiTheme="majorBidi" w:eastAsiaTheme="minorHAnsi" w:hAnsiTheme="majorBidi" w:cstheme="majorBidi" w:hint="cs"/>
          <w:sz w:val="28"/>
          <w:cs/>
        </w:rPr>
        <w:t>ปัจจุบัน</w:t>
      </w:r>
      <w:r w:rsidRPr="00452801">
        <w:rPr>
          <w:rFonts w:asciiTheme="majorBidi" w:eastAsiaTheme="minorHAnsi" w:hAnsiTheme="majorBidi" w:cstheme="majorBidi"/>
          <w:sz w:val="28"/>
          <w:cs/>
        </w:rPr>
        <w:t>หลายโครงการของบริษัทได้ทำสัญญาว่าจ้างผู้รับเหมาก่อสร้างในราคาค่าจ้างที่รวมค่าวัสดุก่อสร้างและแรงงานไว้แล้ว โดยในสัญญาว่าจ้างก่อสร้างได้กำหนดค่าจ้าง</w:t>
      </w:r>
      <w:r w:rsidRPr="00452801">
        <w:rPr>
          <w:rFonts w:asciiTheme="majorBidi" w:eastAsiaTheme="minorHAnsi" w:hAnsiTheme="majorBidi" w:cstheme="majorBidi" w:hint="cs"/>
          <w:sz w:val="28"/>
          <w:cs/>
        </w:rPr>
        <w:t>เหมารวม</w:t>
      </w:r>
      <w:r w:rsidRPr="00452801">
        <w:rPr>
          <w:rFonts w:asciiTheme="majorBidi" w:eastAsiaTheme="minorHAnsi" w:hAnsiTheme="majorBidi" w:cstheme="majorBidi"/>
          <w:sz w:val="28"/>
          <w:cs/>
        </w:rPr>
        <w:t>ไว้คงที่</w:t>
      </w:r>
      <w:r w:rsidRPr="00452801">
        <w:rPr>
          <w:rFonts w:asciiTheme="majorBidi" w:eastAsiaTheme="minorHAnsi" w:hAnsiTheme="majorBidi" w:cstheme="majorBidi" w:hint="cs"/>
          <w:sz w:val="28"/>
          <w:cs/>
        </w:rPr>
        <w:t xml:space="preserve"> </w:t>
      </w:r>
      <w:r w:rsidRPr="00452801">
        <w:rPr>
          <w:rFonts w:asciiTheme="majorBidi" w:eastAsiaTheme="minorHAnsi" w:hAnsiTheme="majorBidi" w:cstheme="majorBidi"/>
          <w:sz w:val="28"/>
          <w:cs/>
        </w:rPr>
        <w:t>ทำให้บริษัทสามารถควบคุมต้นทุนได้</w:t>
      </w:r>
      <w:r w:rsidRPr="00452801">
        <w:rPr>
          <w:rFonts w:asciiTheme="majorBidi" w:eastAsiaTheme="minorHAnsi" w:hAnsiTheme="majorBidi" w:cstheme="majorBidi" w:hint="cs"/>
          <w:sz w:val="28"/>
          <w:cs/>
        </w:rPr>
        <w:t xml:space="preserve"> และเพื่อลดต้นทุนในการก่อสร้างหลายโครงการบริษัทได้ขอใช้สิทธิในการซื้อวัสดุก่อสร้างบางรายการเอง อาทิ</w:t>
      </w:r>
      <w:r w:rsidR="00292BAE" w:rsidRPr="00452801">
        <w:rPr>
          <w:rFonts w:asciiTheme="majorBidi" w:eastAsiaTheme="minorHAnsi" w:hAnsiTheme="majorBidi" w:cstheme="majorBidi"/>
          <w:sz w:val="28"/>
        </w:rPr>
        <w:t xml:space="preserve"> </w:t>
      </w:r>
      <w:r w:rsidRPr="00452801">
        <w:rPr>
          <w:rFonts w:asciiTheme="majorBidi" w:eastAsiaTheme="minorHAnsi" w:hAnsiTheme="majorBidi" w:cstheme="majorBidi" w:hint="cs"/>
          <w:sz w:val="28"/>
          <w:cs/>
        </w:rPr>
        <w:t>แอร์ ชุดครัว ลิฟท์  เป็นต้น และจัดให้มีการประมูลเพื่อซื้อพร้อมกันในหลายๆโครงการ สามารถต่อรองราคากับผู้ขายได้ราคาที่ดีกว่าที่ให้ผู้รับเหมาก่อสร้างเป็นผู้ซื้อ</w:t>
      </w:r>
      <w:r w:rsidR="009032E7" w:rsidRPr="00452801">
        <w:rPr>
          <w:rFonts w:asciiTheme="majorBidi" w:eastAsiaTheme="minorHAnsi" w:hAnsiTheme="majorBidi" w:cstheme="majorBidi" w:hint="cs"/>
          <w:sz w:val="28"/>
          <w:cs/>
        </w:rPr>
        <w:t xml:space="preserve"> </w:t>
      </w:r>
      <w:r w:rsidRPr="00452801">
        <w:rPr>
          <w:rFonts w:asciiTheme="majorBidi" w:eastAsiaTheme="minorHAnsi" w:hAnsiTheme="majorBidi" w:cstheme="majorBidi" w:hint="cs"/>
          <w:sz w:val="28"/>
          <w:cs/>
        </w:rPr>
        <w:t>นอกจากนี้</w:t>
      </w:r>
      <w:r w:rsidRPr="00452801">
        <w:rPr>
          <w:rFonts w:asciiTheme="majorBidi" w:eastAsiaTheme="minorHAnsi" w:hAnsiTheme="majorBidi" w:cstheme="majorBidi"/>
          <w:sz w:val="28"/>
          <w:cs/>
        </w:rPr>
        <w:t>บริษัท</w:t>
      </w:r>
      <w:r w:rsidRPr="00452801">
        <w:rPr>
          <w:rFonts w:asciiTheme="majorBidi" w:eastAsiaTheme="minorHAnsi" w:hAnsiTheme="majorBidi" w:cstheme="majorBidi" w:hint="cs"/>
          <w:sz w:val="28"/>
          <w:cs/>
        </w:rPr>
        <w:t>ยังได้หา</w:t>
      </w:r>
      <w:r w:rsidRPr="00452801">
        <w:rPr>
          <w:rFonts w:asciiTheme="majorBidi" w:eastAsiaTheme="minorHAnsi" w:hAnsiTheme="majorBidi" w:cstheme="majorBidi"/>
          <w:sz w:val="28"/>
          <w:cs/>
        </w:rPr>
        <w:t>ผู้รับเหมาก่อสร้างที่มีศักยภาพ</w:t>
      </w:r>
      <w:r w:rsidRPr="00452801">
        <w:rPr>
          <w:rFonts w:asciiTheme="majorBidi" w:eastAsiaTheme="minorHAnsi" w:hAnsiTheme="majorBidi" w:cstheme="majorBidi" w:hint="cs"/>
          <w:sz w:val="28"/>
          <w:cs/>
        </w:rPr>
        <w:t>เป็น</w:t>
      </w:r>
      <w:r w:rsidRPr="00452801">
        <w:rPr>
          <w:rFonts w:asciiTheme="majorBidi" w:eastAsiaTheme="minorHAnsi" w:hAnsiTheme="majorBidi" w:cstheme="majorBidi"/>
          <w:sz w:val="28"/>
          <w:cs/>
        </w:rPr>
        <w:t>พันธมิตร</w:t>
      </w:r>
      <w:bookmarkStart w:id="9" w:name="_Hlk30682112"/>
      <w:r w:rsidRPr="00452801">
        <w:rPr>
          <w:rFonts w:asciiTheme="majorBidi" w:eastAsiaTheme="minorHAnsi" w:hAnsiTheme="majorBidi" w:cstheme="majorBidi" w:hint="cs"/>
          <w:sz w:val="28"/>
          <w:cs/>
        </w:rPr>
        <w:t xml:space="preserve"> </w:t>
      </w:r>
      <w:bookmarkEnd w:id="9"/>
      <w:r w:rsidRPr="00452801">
        <w:rPr>
          <w:rFonts w:asciiTheme="majorBidi" w:eastAsiaTheme="minorHAnsi" w:hAnsiTheme="majorBidi" w:cstheme="majorBidi" w:hint="cs"/>
          <w:sz w:val="28"/>
          <w:cs/>
        </w:rPr>
        <w:t>เข้ามาร่วมงานกับบริษัทตั้งแต่การพัฒนาแบบ</w:t>
      </w:r>
      <w:r w:rsidR="000B7C6A" w:rsidRPr="00452801">
        <w:rPr>
          <w:rFonts w:asciiTheme="majorBidi" w:eastAsiaTheme="minorHAnsi" w:hAnsiTheme="majorBidi" w:cstheme="majorBidi" w:hint="cs"/>
          <w:sz w:val="28"/>
          <w:cs/>
        </w:rPr>
        <w:t>ไปด้วยกันก่อนที่จะรับงานก่อสร้าง</w:t>
      </w:r>
      <w:r w:rsidRPr="00452801">
        <w:rPr>
          <w:rFonts w:asciiTheme="majorBidi" w:eastAsiaTheme="minorHAnsi" w:hAnsiTheme="majorBidi" w:cstheme="majorBidi"/>
          <w:sz w:val="28"/>
          <w:cs/>
        </w:rPr>
        <w:t>ใน</w:t>
      </w:r>
      <w:r w:rsidRPr="00452801">
        <w:rPr>
          <w:rFonts w:asciiTheme="majorBidi" w:eastAsiaTheme="minorHAnsi" w:hAnsiTheme="majorBidi" w:cstheme="majorBidi" w:hint="cs"/>
          <w:sz w:val="28"/>
          <w:cs/>
        </w:rPr>
        <w:t>ราคาที่เหมาะสม ลดปัญหา</w:t>
      </w:r>
      <w:r w:rsidR="000B7C6A" w:rsidRPr="00452801">
        <w:rPr>
          <w:rFonts w:asciiTheme="majorBidi" w:eastAsiaTheme="minorHAnsi" w:hAnsiTheme="majorBidi" w:cstheme="majorBidi" w:hint="cs"/>
          <w:sz w:val="28"/>
          <w:cs/>
        </w:rPr>
        <w:t>งานแก้ไขหรือความไม่เหมาะสมของแบบใน</w:t>
      </w:r>
      <w:r w:rsidRPr="00452801">
        <w:rPr>
          <w:rFonts w:asciiTheme="majorBidi" w:eastAsiaTheme="minorHAnsi" w:hAnsiTheme="majorBidi" w:cstheme="majorBidi" w:hint="cs"/>
          <w:sz w:val="28"/>
          <w:cs/>
        </w:rPr>
        <w:t>ระหว่างการก่อสร้างและลดเวลาการก่อสร้างได้ระดับหนึ่ง  ทำ</w:t>
      </w:r>
      <w:r w:rsidRPr="00452801">
        <w:rPr>
          <w:rFonts w:asciiTheme="majorBidi" w:eastAsiaTheme="minorHAnsi" w:hAnsiTheme="majorBidi" w:cstheme="majorBidi"/>
          <w:sz w:val="28"/>
          <w:cs/>
        </w:rPr>
        <w:t>ให้</w:t>
      </w:r>
      <w:r w:rsidRPr="00452801">
        <w:rPr>
          <w:rFonts w:asciiTheme="majorBidi" w:eastAsiaTheme="minorHAnsi" w:hAnsiTheme="majorBidi" w:cstheme="majorBidi" w:hint="cs"/>
          <w:sz w:val="28"/>
          <w:cs/>
        </w:rPr>
        <w:t>งานก่อสร้าง</w:t>
      </w:r>
      <w:r w:rsidRPr="00452801">
        <w:rPr>
          <w:rFonts w:asciiTheme="majorBidi" w:eastAsiaTheme="minorHAnsi" w:hAnsiTheme="majorBidi" w:cstheme="majorBidi"/>
          <w:sz w:val="28"/>
          <w:cs/>
        </w:rPr>
        <w:t>แล้วเสร็จทัน</w:t>
      </w:r>
      <w:r w:rsidRPr="00452801">
        <w:rPr>
          <w:rFonts w:asciiTheme="majorBidi" w:eastAsiaTheme="minorHAnsi" w:hAnsiTheme="majorBidi" w:cstheme="majorBidi" w:hint="cs"/>
          <w:sz w:val="28"/>
          <w:cs/>
        </w:rPr>
        <w:t>ส่งมอบให้แก่ลูกค้า</w:t>
      </w:r>
      <w:r w:rsidR="000B7C6A" w:rsidRPr="00452801">
        <w:rPr>
          <w:rFonts w:asciiTheme="majorBidi" w:eastAsiaTheme="minorHAnsi" w:hAnsiTheme="majorBidi" w:cstheme="majorBidi" w:hint="cs"/>
          <w:sz w:val="28"/>
          <w:cs/>
        </w:rPr>
        <w:t>ตามกำหนด</w:t>
      </w:r>
      <w:r w:rsidRPr="00452801">
        <w:rPr>
          <w:rFonts w:asciiTheme="majorBidi" w:eastAsiaTheme="minorHAnsi" w:hAnsiTheme="majorBidi" w:cstheme="majorBidi" w:hint="cs"/>
          <w:sz w:val="28"/>
          <w:cs/>
        </w:rPr>
        <w:t xml:space="preserve"> </w:t>
      </w:r>
      <w:r w:rsidRPr="00452801">
        <w:rPr>
          <w:rFonts w:asciiTheme="majorBidi" w:eastAsiaTheme="minorHAnsi" w:hAnsiTheme="majorBidi" w:cstheme="majorBidi"/>
          <w:sz w:val="28"/>
          <w:cs/>
        </w:rPr>
        <w:t>ลดความเสี่ยงจากค่าปรับอันเนื่องจากการส่งมอบบ้าน</w:t>
      </w:r>
      <w:r w:rsidRPr="00452801">
        <w:rPr>
          <w:rFonts w:asciiTheme="majorBidi" w:eastAsiaTheme="minorHAnsi" w:hAnsiTheme="majorBidi" w:cstheme="majorBidi" w:hint="cs"/>
          <w:sz w:val="28"/>
          <w:cs/>
        </w:rPr>
        <w:t>/</w:t>
      </w:r>
      <w:r w:rsidRPr="00452801">
        <w:rPr>
          <w:rFonts w:asciiTheme="majorBidi" w:eastAsiaTheme="minorHAnsi" w:hAnsiTheme="majorBidi" w:cstheme="majorBidi"/>
          <w:sz w:val="28"/>
          <w:cs/>
        </w:rPr>
        <w:t>ห้องชุดล่าช้า</w:t>
      </w:r>
      <w:r w:rsidR="000B7C6A" w:rsidRPr="00452801">
        <w:rPr>
          <w:rFonts w:asciiTheme="majorBidi" w:eastAsiaTheme="minorHAnsi" w:hAnsiTheme="majorBidi" w:cstheme="majorBidi" w:hint="cs"/>
          <w:sz w:val="28"/>
          <w:cs/>
        </w:rPr>
        <w:t xml:space="preserve"> หรือการเสียชื่อเสียงจากการส่งมอบที่ไม่ได้คุณภาพ</w:t>
      </w:r>
      <w:r w:rsidR="00292BAE" w:rsidRPr="00452801">
        <w:rPr>
          <w:rFonts w:asciiTheme="majorBidi" w:eastAsiaTheme="minorHAnsi" w:hAnsiTheme="majorBidi" w:cstheme="majorBidi" w:hint="cs"/>
          <w:sz w:val="28"/>
          <w:cs/>
        </w:rPr>
        <w:t>อีกด้วย</w:t>
      </w:r>
    </w:p>
    <w:p w14:paraId="7597731D" w14:textId="77777777" w:rsidR="00F37D38" w:rsidRPr="00452801" w:rsidRDefault="00F37D38" w:rsidP="00C7652D">
      <w:pPr>
        <w:spacing w:after="0" w:line="240" w:lineRule="auto"/>
        <w:jc w:val="thaiDistribute"/>
        <w:rPr>
          <w:rFonts w:ascii="Cordia New" w:hAnsi="Cordia New"/>
          <w:sz w:val="28"/>
        </w:rPr>
      </w:pPr>
    </w:p>
    <w:p w14:paraId="61F1F312" w14:textId="77777777" w:rsidR="0099267D" w:rsidRPr="00452801" w:rsidRDefault="0001078F" w:rsidP="00C7652D">
      <w:pPr>
        <w:spacing w:after="160" w:line="259" w:lineRule="auto"/>
        <w:jc w:val="thaiDistribute"/>
        <w:rPr>
          <w:rFonts w:ascii="Cordia New" w:hAnsi="Cordia New"/>
          <w:sz w:val="28"/>
        </w:rPr>
      </w:pPr>
      <w:r w:rsidRPr="00452801">
        <w:rPr>
          <w:rFonts w:ascii="Cordia New" w:hAnsi="Cordia New"/>
          <w:sz w:val="28"/>
          <w:cs/>
        </w:rPr>
        <w:br w:type="page"/>
      </w:r>
    </w:p>
    <w:p w14:paraId="7329DB91" w14:textId="681159E1" w:rsidR="001F39FF" w:rsidRPr="00452801" w:rsidRDefault="001F39FF" w:rsidP="001F39FF">
      <w:pPr>
        <w:pStyle w:val="ListParagraph"/>
        <w:spacing w:after="0" w:line="240" w:lineRule="auto"/>
        <w:ind w:left="0"/>
        <w:rPr>
          <w:rFonts w:asciiTheme="majorBidi" w:hAnsiTheme="majorBidi" w:cstheme="majorBidi"/>
          <w:b/>
          <w:bCs/>
          <w:sz w:val="28"/>
          <w:cs/>
        </w:rPr>
      </w:pPr>
      <w:proofErr w:type="gramStart"/>
      <w:r w:rsidRPr="00452801">
        <w:rPr>
          <w:rFonts w:ascii="Cordia New" w:hAnsi="Cordia New"/>
          <w:b/>
          <w:bCs/>
          <w:sz w:val="28"/>
        </w:rPr>
        <w:lastRenderedPageBreak/>
        <w:t xml:space="preserve">4  </w:t>
      </w:r>
      <w:r w:rsidRPr="00452801">
        <w:rPr>
          <w:rFonts w:asciiTheme="majorBidi" w:hAnsiTheme="majorBidi" w:cstheme="majorBidi"/>
          <w:b/>
          <w:bCs/>
          <w:sz w:val="28"/>
          <w:cs/>
        </w:rPr>
        <w:t>ทรัพย์สินที่ใช้ในการประกอบธุรกิจ</w:t>
      </w:r>
      <w:proofErr w:type="gramEnd"/>
    </w:p>
    <w:p w14:paraId="27D94BFA" w14:textId="1B7D605A" w:rsidR="001F39FF" w:rsidRPr="00452801" w:rsidRDefault="001F39FF" w:rsidP="001F39FF">
      <w:pPr>
        <w:spacing w:after="0" w:line="240" w:lineRule="auto"/>
        <w:rPr>
          <w:rFonts w:asciiTheme="majorBidi" w:hAnsiTheme="majorBidi" w:cstheme="majorBidi"/>
          <w:sz w:val="28"/>
        </w:rPr>
      </w:pPr>
      <w:proofErr w:type="gramStart"/>
      <w:r w:rsidRPr="00452801">
        <w:rPr>
          <w:rFonts w:asciiTheme="majorBidi" w:hAnsiTheme="majorBidi" w:cstheme="majorBidi"/>
          <w:b/>
          <w:bCs/>
          <w:sz w:val="28"/>
        </w:rPr>
        <w:t xml:space="preserve">4.1  </w:t>
      </w:r>
      <w:r w:rsidRPr="00452801">
        <w:rPr>
          <w:rFonts w:asciiTheme="majorBidi" w:hAnsiTheme="majorBidi" w:cstheme="majorBidi"/>
          <w:b/>
          <w:bCs/>
          <w:sz w:val="28"/>
          <w:cs/>
        </w:rPr>
        <w:t>บริษัทและบริษัทย่อย</w:t>
      </w:r>
      <w:proofErr w:type="gramEnd"/>
      <w:r w:rsidRPr="00452801">
        <w:rPr>
          <w:rFonts w:asciiTheme="majorBidi" w:hAnsiTheme="majorBidi" w:cstheme="majorBidi"/>
          <w:b/>
          <w:bCs/>
          <w:sz w:val="28"/>
          <w:cs/>
        </w:rPr>
        <w:t xml:space="preserve"> </w:t>
      </w:r>
      <w:r w:rsidRPr="00452801">
        <w:rPr>
          <w:rFonts w:asciiTheme="majorBidi" w:hAnsiTheme="majorBidi" w:cstheme="majorBidi"/>
          <w:sz w:val="28"/>
          <w:cs/>
        </w:rPr>
        <w:t>มีที่ดินและที่ดินพร้อมสิ่งปลูกสร้างเพื่อพัฒนาอสังหาริมทรัพย์เพื่อขาย</w:t>
      </w:r>
      <w:r w:rsidRPr="00452801">
        <w:rPr>
          <w:rFonts w:asciiTheme="majorBidi" w:hAnsiTheme="majorBidi" w:cstheme="majorBidi"/>
          <w:sz w:val="28"/>
        </w:rPr>
        <w:t xml:space="preserve"> </w:t>
      </w:r>
      <w:r w:rsidRPr="00452801">
        <w:rPr>
          <w:rFonts w:asciiTheme="majorBidi" w:hAnsiTheme="majorBidi" w:cstheme="majorBidi"/>
          <w:sz w:val="28"/>
          <w:cs/>
        </w:rPr>
        <w:t xml:space="preserve">และเพื่อเช่ารวมทั้งสนามกอล์ฟ ณ </w:t>
      </w:r>
      <w:r w:rsidRPr="00452801">
        <w:rPr>
          <w:rFonts w:asciiTheme="majorBidi" w:hAnsiTheme="majorBidi" w:cstheme="majorBidi"/>
          <w:sz w:val="28"/>
        </w:rPr>
        <w:t xml:space="preserve">31 </w:t>
      </w:r>
      <w:r w:rsidRPr="00452801">
        <w:rPr>
          <w:rFonts w:asciiTheme="majorBidi" w:hAnsiTheme="majorBidi" w:cstheme="majorBidi"/>
          <w:sz w:val="28"/>
          <w:cs/>
        </w:rPr>
        <w:t>ธันวาคม</w:t>
      </w:r>
      <w:r w:rsidRPr="00452801">
        <w:rPr>
          <w:rFonts w:asciiTheme="majorBidi" w:hAnsiTheme="majorBidi" w:cstheme="majorBidi"/>
          <w:sz w:val="28"/>
        </w:rPr>
        <w:t xml:space="preserve"> 256</w:t>
      </w:r>
      <w:r w:rsidR="00C43F93" w:rsidRPr="00452801">
        <w:rPr>
          <w:rFonts w:asciiTheme="majorBidi" w:hAnsiTheme="majorBidi" w:cstheme="majorBidi"/>
          <w:sz w:val="28"/>
        </w:rPr>
        <w:t>2</w:t>
      </w:r>
      <w:r w:rsidRPr="00452801">
        <w:rPr>
          <w:rFonts w:asciiTheme="majorBidi" w:hAnsiTheme="majorBidi" w:cstheme="majorBidi"/>
          <w:sz w:val="28"/>
        </w:rPr>
        <w:t xml:space="preserve"> </w:t>
      </w:r>
      <w:r w:rsidRPr="00452801">
        <w:rPr>
          <w:rFonts w:asciiTheme="majorBidi" w:hAnsiTheme="majorBidi" w:cstheme="majorBidi"/>
          <w:sz w:val="28"/>
          <w:cs/>
        </w:rPr>
        <w:t>ดังนี้</w:t>
      </w:r>
    </w:p>
    <w:p w14:paraId="33E60FB9" w14:textId="77777777" w:rsidR="00532478" w:rsidRPr="00452801" w:rsidRDefault="00532478" w:rsidP="001F39FF">
      <w:pPr>
        <w:spacing w:after="0" w:line="240" w:lineRule="auto"/>
        <w:rPr>
          <w:rFonts w:ascii="Cordia New" w:hAnsi="Cordia New"/>
          <w:sz w:val="16"/>
          <w:szCs w:val="16"/>
          <w:cs/>
        </w:rPr>
      </w:pPr>
    </w:p>
    <w:p w14:paraId="1E902058" w14:textId="632AAB79" w:rsidR="001F39FF" w:rsidRPr="003B6B0C" w:rsidRDefault="00532478" w:rsidP="001F39FF">
      <w:pPr>
        <w:spacing w:after="0" w:line="240" w:lineRule="auto"/>
        <w:rPr>
          <w:rFonts w:asciiTheme="majorBidi" w:hAnsiTheme="majorBidi" w:cstheme="majorBidi"/>
          <w:color w:val="FF0000"/>
          <w:sz w:val="28"/>
        </w:rPr>
      </w:pPr>
      <w:r w:rsidRPr="00532478">
        <w:rPr>
          <w:noProof/>
        </w:rPr>
        <w:drawing>
          <wp:inline distT="0" distB="0" distL="0" distR="0" wp14:anchorId="77012283" wp14:editId="2427829F">
            <wp:extent cx="5728664" cy="303158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3678" cy="3044826"/>
                    </a:xfrm>
                    <a:prstGeom prst="rect">
                      <a:avLst/>
                    </a:prstGeom>
                  </pic:spPr>
                </pic:pic>
              </a:graphicData>
            </a:graphic>
          </wp:inline>
        </w:drawing>
      </w:r>
    </w:p>
    <w:p w14:paraId="1A35A491" w14:textId="45850A4F" w:rsidR="001F39FF" w:rsidRPr="003B6B0C" w:rsidRDefault="001B550B" w:rsidP="001F39FF">
      <w:pPr>
        <w:spacing w:after="0" w:line="240" w:lineRule="auto"/>
        <w:rPr>
          <w:rFonts w:asciiTheme="majorBidi" w:hAnsiTheme="majorBidi" w:cstheme="majorBidi"/>
          <w:color w:val="FF0000"/>
          <w:sz w:val="28"/>
        </w:rPr>
      </w:pPr>
      <w:r w:rsidRPr="001B550B">
        <w:rPr>
          <w:noProof/>
        </w:rPr>
        <w:drawing>
          <wp:inline distT="0" distB="0" distL="0" distR="0" wp14:anchorId="1BE9651F" wp14:editId="76E8146F">
            <wp:extent cx="5728335" cy="2419643"/>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73918" cy="2438897"/>
                    </a:xfrm>
                    <a:prstGeom prst="rect">
                      <a:avLst/>
                    </a:prstGeom>
                  </pic:spPr>
                </pic:pic>
              </a:graphicData>
            </a:graphic>
          </wp:inline>
        </w:drawing>
      </w:r>
    </w:p>
    <w:p w14:paraId="6C76487E" w14:textId="11C2EB54" w:rsidR="0001078F" w:rsidRPr="003B6B0C" w:rsidRDefault="001B550B">
      <w:pPr>
        <w:spacing w:after="160" w:line="259" w:lineRule="auto"/>
        <w:rPr>
          <w:rFonts w:ascii="Cordia New" w:hAnsi="Cordia New"/>
          <w:color w:val="FF0000"/>
          <w:sz w:val="28"/>
        </w:rPr>
      </w:pPr>
      <w:r w:rsidRPr="001B550B">
        <w:rPr>
          <w:noProof/>
        </w:rPr>
        <w:drawing>
          <wp:inline distT="0" distB="0" distL="0" distR="0" wp14:anchorId="7DCAABAF" wp14:editId="77B4FAAC">
            <wp:extent cx="5731510" cy="2074984"/>
            <wp:effectExtent l="0" t="0" r="254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4599" cy="2083343"/>
                    </a:xfrm>
                    <a:prstGeom prst="rect">
                      <a:avLst/>
                    </a:prstGeom>
                  </pic:spPr>
                </pic:pic>
              </a:graphicData>
            </a:graphic>
          </wp:inline>
        </w:drawing>
      </w:r>
    </w:p>
    <w:p w14:paraId="17276AED" w14:textId="12E035A0" w:rsidR="001B550B" w:rsidRPr="00532478" w:rsidRDefault="001B550B" w:rsidP="001B550B">
      <w:pPr>
        <w:spacing w:after="0" w:line="240" w:lineRule="auto"/>
        <w:rPr>
          <w:rFonts w:asciiTheme="majorBidi" w:hAnsiTheme="majorBidi" w:cstheme="majorBidi"/>
          <w:sz w:val="20"/>
          <w:szCs w:val="20"/>
        </w:rPr>
      </w:pPr>
      <w:r w:rsidRPr="00532478">
        <w:rPr>
          <w:rFonts w:asciiTheme="majorBidi" w:hAnsiTheme="majorBidi" w:cs="Angsana New"/>
          <w:sz w:val="20"/>
          <w:szCs w:val="20"/>
          <w:u w:val="single"/>
          <w:cs/>
        </w:rPr>
        <w:t>หมายเหตุ</w:t>
      </w:r>
      <w:r w:rsidRPr="00532478">
        <w:rPr>
          <w:rFonts w:asciiTheme="majorBidi" w:hAnsiTheme="majorBidi" w:cs="Angsana New"/>
          <w:sz w:val="20"/>
          <w:szCs w:val="20"/>
          <w:cs/>
        </w:rPr>
        <w:t xml:space="preserve">  </w:t>
      </w:r>
      <w:r w:rsidRPr="00532478">
        <w:rPr>
          <w:rFonts w:asciiTheme="majorBidi" w:hAnsiTheme="majorBidi" w:cs="Angsana New"/>
          <w:sz w:val="20"/>
          <w:szCs w:val="20"/>
        </w:rPr>
        <w:t xml:space="preserve"> </w:t>
      </w:r>
      <w:r w:rsidR="00532478">
        <w:rPr>
          <w:rFonts w:asciiTheme="majorBidi" w:hAnsiTheme="majorBidi" w:cs="Angsana New"/>
          <w:sz w:val="20"/>
          <w:szCs w:val="20"/>
        </w:rPr>
        <w:t>1</w:t>
      </w:r>
      <w:r w:rsidRPr="00532478">
        <w:rPr>
          <w:rFonts w:asciiTheme="majorBidi" w:hAnsiTheme="majorBidi" w:cs="Angsana New"/>
          <w:sz w:val="20"/>
          <w:szCs w:val="20"/>
          <w:cs/>
        </w:rPr>
        <w:t>.   มูลค่าที่ดินประเมิน โดยบริษัท ไทยประเมิน ลินน์ ฟิลลิปส์ จำกัด ณ เดือนมกราคม 2563 ( รายการที่ 30 ราคาประเมิน ณ มกราคม 2562 )</w:t>
      </w:r>
    </w:p>
    <w:p w14:paraId="1EDF9EA9" w14:textId="6FA3E3FE" w:rsidR="00632CAE" w:rsidRPr="00532478" w:rsidRDefault="001B550B" w:rsidP="001B550B">
      <w:pPr>
        <w:spacing w:after="0" w:line="240" w:lineRule="auto"/>
        <w:rPr>
          <w:rFonts w:asciiTheme="majorBidi" w:hAnsiTheme="majorBidi" w:cstheme="majorBidi"/>
          <w:sz w:val="20"/>
          <w:szCs w:val="20"/>
        </w:rPr>
      </w:pPr>
      <w:r w:rsidRPr="00532478">
        <w:rPr>
          <w:rFonts w:asciiTheme="majorBidi" w:hAnsiTheme="majorBidi" w:cs="Angsana New"/>
          <w:sz w:val="20"/>
          <w:szCs w:val="20"/>
          <w:cs/>
        </w:rPr>
        <w:t xml:space="preserve">                </w:t>
      </w:r>
      <w:r w:rsidRPr="00532478">
        <w:rPr>
          <w:rFonts w:asciiTheme="majorBidi" w:hAnsiTheme="majorBidi" w:cs="Angsana New"/>
          <w:sz w:val="20"/>
          <w:szCs w:val="20"/>
        </w:rPr>
        <w:t xml:space="preserve"> </w:t>
      </w:r>
      <w:r w:rsidR="00532478">
        <w:rPr>
          <w:rFonts w:asciiTheme="majorBidi" w:hAnsiTheme="majorBidi" w:cs="Angsana New"/>
          <w:sz w:val="20"/>
          <w:szCs w:val="20"/>
        </w:rPr>
        <w:t xml:space="preserve"> </w:t>
      </w:r>
      <w:r w:rsidRPr="00532478">
        <w:rPr>
          <w:rFonts w:asciiTheme="majorBidi" w:hAnsiTheme="majorBidi" w:cs="Angsana New"/>
          <w:sz w:val="20"/>
          <w:szCs w:val="20"/>
          <w:cs/>
        </w:rPr>
        <w:t>2. * มูลค่าที่ดินรวมสิ่งปลูกสร้าง</w:t>
      </w:r>
    </w:p>
    <w:p w14:paraId="7BE248F1" w14:textId="53760FC5" w:rsidR="00E22E45" w:rsidRPr="009337A3" w:rsidRDefault="00E22E45" w:rsidP="00E22E45">
      <w:pPr>
        <w:spacing w:after="0" w:line="240" w:lineRule="auto"/>
        <w:rPr>
          <w:rFonts w:asciiTheme="majorBidi" w:hAnsiTheme="majorBidi" w:cstheme="majorBidi"/>
          <w:b/>
          <w:bCs/>
          <w:sz w:val="28"/>
        </w:rPr>
      </w:pPr>
      <w:r w:rsidRPr="00BF3822">
        <w:rPr>
          <w:rFonts w:asciiTheme="majorBidi" w:hAnsiTheme="majorBidi" w:cstheme="majorBidi"/>
          <w:b/>
          <w:bCs/>
          <w:sz w:val="28"/>
        </w:rPr>
        <w:lastRenderedPageBreak/>
        <w:t>5</w:t>
      </w:r>
      <w:r w:rsidRPr="009337A3">
        <w:rPr>
          <w:rFonts w:asciiTheme="majorBidi" w:hAnsiTheme="majorBidi" w:cstheme="majorBidi"/>
          <w:b/>
          <w:bCs/>
          <w:sz w:val="28"/>
          <w:cs/>
        </w:rPr>
        <w:t xml:space="preserve">. </w:t>
      </w:r>
      <w:r w:rsidRPr="009337A3">
        <w:rPr>
          <w:rFonts w:asciiTheme="majorBidi" w:hAnsiTheme="majorBidi" w:cstheme="majorBidi" w:hint="cs"/>
          <w:b/>
          <w:bCs/>
          <w:sz w:val="28"/>
          <w:cs/>
        </w:rPr>
        <w:t xml:space="preserve"> </w:t>
      </w:r>
      <w:r w:rsidRPr="009337A3">
        <w:rPr>
          <w:rFonts w:asciiTheme="majorBidi" w:hAnsiTheme="majorBidi" w:cstheme="majorBidi"/>
          <w:b/>
          <w:bCs/>
          <w:sz w:val="28"/>
          <w:cs/>
        </w:rPr>
        <w:t>ข้อพิพาททางกฎหม</w:t>
      </w:r>
      <w:bookmarkStart w:id="10" w:name="_GoBack"/>
      <w:bookmarkEnd w:id="10"/>
      <w:r w:rsidRPr="009337A3">
        <w:rPr>
          <w:rFonts w:asciiTheme="majorBidi" w:hAnsiTheme="majorBidi" w:cstheme="majorBidi"/>
          <w:b/>
          <w:bCs/>
          <w:sz w:val="28"/>
          <w:cs/>
        </w:rPr>
        <w:t>าย</w:t>
      </w:r>
    </w:p>
    <w:p w14:paraId="3315393E" w14:textId="23A0557E" w:rsidR="00E22E45" w:rsidRPr="00BF3822" w:rsidRDefault="00E22E45" w:rsidP="00E22E45">
      <w:pPr>
        <w:spacing w:after="0" w:line="240" w:lineRule="auto"/>
        <w:ind w:firstLine="720"/>
        <w:jc w:val="thaiDistribute"/>
        <w:rPr>
          <w:rFonts w:asciiTheme="majorBidi" w:eastAsia="Cordia New" w:hAnsiTheme="majorBidi" w:cstheme="majorBidi"/>
          <w:sz w:val="28"/>
        </w:rPr>
      </w:pPr>
      <w:r w:rsidRPr="009337A3">
        <w:rPr>
          <w:rFonts w:asciiTheme="majorBidi" w:eastAsia="Cordia New" w:hAnsiTheme="majorBidi" w:cstheme="majorBidi"/>
          <w:sz w:val="28"/>
          <w:cs/>
        </w:rPr>
        <w:t xml:space="preserve">ในปี </w:t>
      </w:r>
      <w:r w:rsidRPr="009337A3">
        <w:rPr>
          <w:rFonts w:asciiTheme="majorBidi" w:eastAsia="Cordia New" w:hAnsiTheme="majorBidi" w:cstheme="majorBidi"/>
          <w:sz w:val="28"/>
        </w:rPr>
        <w:t>256</w:t>
      </w:r>
      <w:r w:rsidR="00707E7A" w:rsidRPr="009337A3">
        <w:rPr>
          <w:rFonts w:asciiTheme="majorBidi" w:eastAsia="Cordia New" w:hAnsiTheme="majorBidi" w:cstheme="majorBidi"/>
          <w:sz w:val="28"/>
        </w:rPr>
        <w:t>2</w:t>
      </w:r>
      <w:r w:rsidRPr="009337A3">
        <w:rPr>
          <w:rFonts w:asciiTheme="majorBidi" w:eastAsia="Cordia New" w:hAnsiTheme="majorBidi" w:cstheme="majorBidi"/>
          <w:sz w:val="28"/>
          <w:cs/>
        </w:rPr>
        <w:t xml:space="preserve"> บริษัทไม่มีข้อพิพาททางกฎหมายอันมีผลกระทบต่อการดำเนินธุรกิจของบริษัท อย่างมีนัยสำคัญ</w:t>
      </w:r>
    </w:p>
    <w:p w14:paraId="0617BAAC" w14:textId="77777777" w:rsidR="00E22E45" w:rsidRDefault="00E22E45" w:rsidP="00E22E45">
      <w:pPr>
        <w:spacing w:after="0" w:line="240" w:lineRule="auto"/>
        <w:rPr>
          <w:rFonts w:ascii="Cordia New" w:hAnsi="Cordia New"/>
          <w:sz w:val="28"/>
        </w:rPr>
      </w:pPr>
    </w:p>
    <w:p w14:paraId="57610E82" w14:textId="77777777" w:rsidR="00E22E45" w:rsidRDefault="00E22E45" w:rsidP="00E22E45">
      <w:pPr>
        <w:spacing w:after="0" w:line="240" w:lineRule="auto"/>
        <w:rPr>
          <w:rFonts w:ascii="Cordia New" w:hAnsi="Cordia New"/>
          <w:sz w:val="28"/>
        </w:rPr>
      </w:pPr>
    </w:p>
    <w:p w14:paraId="417669A4" w14:textId="77777777" w:rsidR="00E22E45" w:rsidRDefault="00E22E45" w:rsidP="00E22E45">
      <w:pPr>
        <w:spacing w:after="0" w:line="240" w:lineRule="auto"/>
        <w:rPr>
          <w:rFonts w:ascii="Cordia New" w:hAnsi="Cordia New"/>
          <w:sz w:val="28"/>
        </w:rPr>
      </w:pPr>
      <w:r>
        <w:rPr>
          <w:rFonts w:ascii="Cordia New" w:hAnsi="Cordia New"/>
          <w:sz w:val="28"/>
          <w:cs/>
        </w:rPr>
        <w:br w:type="page"/>
      </w:r>
    </w:p>
    <w:p w14:paraId="76BF9F4D" w14:textId="77777777" w:rsidR="00E22E45" w:rsidRPr="00BF3822" w:rsidRDefault="00E22E45" w:rsidP="00E22E45">
      <w:pPr>
        <w:spacing w:after="0" w:line="240" w:lineRule="auto"/>
        <w:rPr>
          <w:rFonts w:asciiTheme="majorBidi" w:eastAsia="Cordia New" w:hAnsiTheme="majorBidi" w:cstheme="majorBidi"/>
          <w:b/>
          <w:bCs/>
          <w:sz w:val="28"/>
        </w:rPr>
      </w:pPr>
      <w:r w:rsidRPr="00BF3822">
        <w:rPr>
          <w:rFonts w:asciiTheme="majorBidi" w:eastAsia="Cordia New" w:hAnsiTheme="majorBidi" w:cstheme="majorBidi"/>
          <w:b/>
          <w:bCs/>
          <w:sz w:val="28"/>
        </w:rPr>
        <w:lastRenderedPageBreak/>
        <w:t>6</w:t>
      </w:r>
      <w:r w:rsidRPr="00BF3822">
        <w:rPr>
          <w:rFonts w:asciiTheme="majorBidi" w:eastAsia="Cordia New" w:hAnsiTheme="majorBidi" w:cstheme="majorBidi"/>
          <w:b/>
          <w:bCs/>
          <w:sz w:val="28"/>
          <w:cs/>
        </w:rPr>
        <w:t>. ข้อมูลทั่วไปและข้อมูลสำคัญอื่น</w:t>
      </w:r>
    </w:p>
    <w:p w14:paraId="304F4E4D" w14:textId="77777777" w:rsidR="00E22E45" w:rsidRPr="00BF3822" w:rsidRDefault="00E22E45" w:rsidP="00E22E45">
      <w:pPr>
        <w:spacing w:after="0" w:line="240" w:lineRule="auto"/>
        <w:rPr>
          <w:rFonts w:asciiTheme="majorBidi" w:eastAsia="Cordia New" w:hAnsiTheme="majorBidi" w:cstheme="majorBidi"/>
          <w:b/>
          <w:bCs/>
          <w:sz w:val="10"/>
          <w:szCs w:val="10"/>
        </w:rPr>
      </w:pPr>
    </w:p>
    <w:p w14:paraId="6D7BA73A" w14:textId="77777777" w:rsidR="00E22E45" w:rsidRPr="00BF3822" w:rsidRDefault="00E22E45" w:rsidP="00E22E45">
      <w:pPr>
        <w:spacing w:after="0" w:line="240" w:lineRule="auto"/>
        <w:jc w:val="both"/>
        <w:rPr>
          <w:rFonts w:asciiTheme="majorBidi" w:eastAsia="Cordia New" w:hAnsiTheme="majorBidi" w:cstheme="majorBidi"/>
          <w:b/>
          <w:bCs/>
          <w:sz w:val="28"/>
        </w:rPr>
      </w:pPr>
      <w:r w:rsidRPr="00BF3822">
        <w:rPr>
          <w:rFonts w:asciiTheme="majorBidi" w:eastAsia="Cordia New" w:hAnsiTheme="majorBidi" w:cstheme="majorBidi"/>
          <w:b/>
          <w:bCs/>
          <w:sz w:val="28"/>
        </w:rPr>
        <w:t>6</w:t>
      </w:r>
      <w:r w:rsidRPr="00BF3822">
        <w:rPr>
          <w:rFonts w:asciiTheme="majorBidi" w:eastAsia="Cordia New" w:hAnsiTheme="majorBidi" w:cstheme="majorBidi"/>
          <w:b/>
          <w:bCs/>
          <w:sz w:val="28"/>
          <w:cs/>
        </w:rPr>
        <w:t>.</w:t>
      </w:r>
      <w:r w:rsidRPr="00BF3822">
        <w:rPr>
          <w:rFonts w:asciiTheme="majorBidi" w:eastAsia="Cordia New" w:hAnsiTheme="majorBidi" w:cstheme="majorBidi"/>
          <w:b/>
          <w:bCs/>
          <w:sz w:val="28"/>
        </w:rPr>
        <w:t>1</w:t>
      </w:r>
      <w:r w:rsidRPr="00BF3822">
        <w:rPr>
          <w:rFonts w:asciiTheme="majorBidi" w:eastAsia="Cordia New" w:hAnsiTheme="majorBidi" w:cstheme="majorBidi"/>
          <w:b/>
          <w:bCs/>
          <w:sz w:val="28"/>
          <w:cs/>
        </w:rPr>
        <w:t xml:space="preserve"> ข้อมูลทั่วไป</w:t>
      </w:r>
    </w:p>
    <w:p w14:paraId="3BCB524F" w14:textId="77777777" w:rsidR="00E22E45" w:rsidRPr="00BF3822" w:rsidRDefault="00E22E45" w:rsidP="00E22E45">
      <w:pPr>
        <w:spacing w:after="0" w:line="240" w:lineRule="auto"/>
        <w:jc w:val="both"/>
        <w:rPr>
          <w:rFonts w:asciiTheme="majorBidi" w:eastAsia="Cordia New" w:hAnsiTheme="majorBidi" w:cstheme="majorBidi"/>
          <w:sz w:val="10"/>
          <w:szCs w:val="10"/>
        </w:rPr>
      </w:pPr>
    </w:p>
    <w:p w14:paraId="02216C75"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b/>
          <w:bCs/>
          <w:sz w:val="28"/>
        </w:rPr>
      </w:pPr>
      <w:r w:rsidRPr="00BF3822">
        <w:rPr>
          <w:rFonts w:asciiTheme="majorBidi" w:eastAsia="Cordia New" w:hAnsiTheme="majorBidi" w:cstheme="majorBidi"/>
          <w:b/>
          <w:bCs/>
          <w:sz w:val="28"/>
          <w:cs/>
        </w:rPr>
        <w:t>ก. ชื่อ ประเภทธุรกิจ ที่ตั้ง โทรศัพท์ โทรสาร จำนวน และชนิดของหุ้นที่จำหน่ายได้แล้วทั้งหมดของบริษัท</w:t>
      </w:r>
    </w:p>
    <w:p w14:paraId="574A6A1E"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 xml:space="preserve">ชื่อ </w:t>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บริษัท อีสเทอร์น สตาร์ เรียล เอสเตท จำกัด (มหาชน)</w:t>
      </w:r>
    </w:p>
    <w:p w14:paraId="604961ED" w14:textId="18F6C78B" w:rsidR="00D06337"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 xml:space="preserve">สำนักงานใหญ่ </w:t>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 xml:space="preserve">เลขที่ </w:t>
      </w:r>
      <w:r w:rsidRPr="00BF3822">
        <w:rPr>
          <w:rFonts w:asciiTheme="majorBidi" w:eastAsia="Cordia New" w:hAnsiTheme="majorBidi" w:cstheme="majorBidi"/>
          <w:sz w:val="28"/>
        </w:rPr>
        <w:t xml:space="preserve">898 </w:t>
      </w:r>
      <w:r w:rsidR="00A86B3D" w:rsidRPr="00BF3822">
        <w:rPr>
          <w:rFonts w:asciiTheme="majorBidi" w:eastAsia="Cordia New" w:hAnsiTheme="majorBidi" w:cstheme="majorBidi"/>
          <w:sz w:val="28"/>
          <w:cs/>
        </w:rPr>
        <w:t xml:space="preserve">ชั้น </w:t>
      </w:r>
      <w:r w:rsidR="00A86B3D" w:rsidRPr="00BF3822">
        <w:rPr>
          <w:rFonts w:asciiTheme="majorBidi" w:eastAsia="Cordia New" w:hAnsiTheme="majorBidi" w:cstheme="majorBidi"/>
          <w:sz w:val="28"/>
        </w:rPr>
        <w:t xml:space="preserve">5 </w:t>
      </w:r>
      <w:r w:rsidR="00A86B3D" w:rsidRPr="00BF3822">
        <w:rPr>
          <w:rFonts w:asciiTheme="majorBidi" w:eastAsia="Cordia New" w:hAnsiTheme="majorBidi" w:cstheme="majorBidi"/>
          <w:sz w:val="28"/>
          <w:cs/>
        </w:rPr>
        <w:t xml:space="preserve">อาคารเพลินจิตทาวเวอร์ </w:t>
      </w:r>
      <w:r w:rsidRPr="00BF3822">
        <w:rPr>
          <w:rFonts w:asciiTheme="majorBidi" w:eastAsia="Cordia New" w:hAnsiTheme="majorBidi" w:cstheme="majorBidi"/>
          <w:sz w:val="28"/>
          <w:cs/>
        </w:rPr>
        <w:t>ถนนเพลินจิต</w:t>
      </w:r>
      <w:r w:rsidR="00D06337">
        <w:rPr>
          <w:rFonts w:asciiTheme="majorBidi" w:eastAsia="Cordia New" w:hAnsiTheme="majorBidi" w:cstheme="majorBidi"/>
          <w:sz w:val="28"/>
        </w:rPr>
        <w:t xml:space="preserve"> </w:t>
      </w:r>
      <w:r w:rsidRPr="00BF3822">
        <w:rPr>
          <w:rFonts w:asciiTheme="majorBidi" w:eastAsia="Cordia New" w:hAnsiTheme="majorBidi" w:cstheme="majorBidi"/>
          <w:sz w:val="28"/>
          <w:cs/>
        </w:rPr>
        <w:t xml:space="preserve">แขวงลุมพินี เขตปทุมวัน </w:t>
      </w:r>
      <w:r w:rsidR="00D06337">
        <w:rPr>
          <w:rFonts w:asciiTheme="majorBidi" w:eastAsia="Cordia New" w:hAnsiTheme="majorBidi" w:cstheme="majorBidi"/>
          <w:sz w:val="28"/>
        </w:rPr>
        <w:t xml:space="preserve"> </w:t>
      </w:r>
    </w:p>
    <w:p w14:paraId="1443A12E" w14:textId="3DD323E7" w:rsidR="00E22E45" w:rsidRPr="00BF3822" w:rsidRDefault="00D06337" w:rsidP="00D0633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ind w:firstLine="2790"/>
        <w:rPr>
          <w:rFonts w:asciiTheme="majorBidi" w:eastAsia="Cordia New" w:hAnsiTheme="majorBidi" w:cstheme="majorBidi"/>
          <w:sz w:val="28"/>
        </w:rPr>
      </w:pPr>
      <w:r>
        <w:rPr>
          <w:rFonts w:asciiTheme="majorBidi" w:eastAsia="Cordia New" w:hAnsiTheme="majorBidi" w:cstheme="majorBidi"/>
          <w:sz w:val="28"/>
        </w:rPr>
        <w:t xml:space="preserve"> </w:t>
      </w:r>
      <w:r w:rsidR="00E22E45" w:rsidRPr="00BF3822">
        <w:rPr>
          <w:rFonts w:asciiTheme="majorBidi" w:eastAsia="Cordia New" w:hAnsiTheme="majorBidi" w:cstheme="majorBidi"/>
          <w:sz w:val="28"/>
          <w:cs/>
        </w:rPr>
        <w:t>กรุงเทพมหานคร</w:t>
      </w:r>
      <w:r w:rsidR="00E22E45" w:rsidRPr="00BF3822">
        <w:rPr>
          <w:rFonts w:asciiTheme="majorBidi" w:eastAsia="Cordia New" w:hAnsiTheme="majorBidi" w:cstheme="majorBidi"/>
          <w:sz w:val="28"/>
        </w:rPr>
        <w:t xml:space="preserve"> 10330</w:t>
      </w:r>
    </w:p>
    <w:p w14:paraId="018B2E4B" w14:textId="45F6A51D"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 xml:space="preserve">โทรศัพท์ : </w:t>
      </w:r>
      <w:r w:rsidRPr="00BF3822">
        <w:rPr>
          <w:rFonts w:asciiTheme="majorBidi" w:eastAsia="Cordia New" w:hAnsiTheme="majorBidi" w:cstheme="majorBidi"/>
          <w:sz w:val="28"/>
        </w:rPr>
        <w:t>0</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2263</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1010</w:t>
      </w:r>
      <w:r w:rsidR="00CD01F4">
        <w:rPr>
          <w:rFonts w:asciiTheme="majorBidi" w:eastAsia="Cordia New" w:hAnsiTheme="majorBidi" w:cstheme="majorBidi"/>
          <w:sz w:val="28"/>
        </w:rPr>
        <w:t>-</w:t>
      </w:r>
      <w:r w:rsidRPr="00BF3822">
        <w:rPr>
          <w:rFonts w:asciiTheme="majorBidi" w:eastAsia="Cordia New" w:hAnsiTheme="majorBidi" w:cstheme="majorBidi"/>
          <w:sz w:val="28"/>
        </w:rPr>
        <w:t>5</w:t>
      </w:r>
    </w:p>
    <w:p w14:paraId="537B98C9" w14:textId="25DCF9B6"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 xml:space="preserve">โทรสาร : </w:t>
      </w:r>
      <w:r w:rsidRPr="00BF3822">
        <w:rPr>
          <w:rFonts w:asciiTheme="majorBidi" w:eastAsia="Cordia New" w:hAnsiTheme="majorBidi" w:cstheme="majorBidi"/>
          <w:sz w:val="28"/>
        </w:rPr>
        <w:t>0</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2263</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1009</w:t>
      </w:r>
    </w:p>
    <w:p w14:paraId="0DDF24EF" w14:textId="4EA18E13"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 xml:space="preserve">สำนักงานสาขา </w:t>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t>65</w:t>
      </w:r>
      <w:r w:rsidRPr="00BF3822">
        <w:rPr>
          <w:rFonts w:asciiTheme="majorBidi" w:eastAsia="Cordia New" w:hAnsiTheme="majorBidi" w:cstheme="majorBidi"/>
          <w:sz w:val="28"/>
          <w:cs/>
        </w:rPr>
        <w:t>/</w:t>
      </w:r>
      <w:r w:rsidRPr="00BF3822">
        <w:rPr>
          <w:rFonts w:asciiTheme="majorBidi" w:eastAsia="Cordia New" w:hAnsiTheme="majorBidi" w:cstheme="majorBidi"/>
          <w:sz w:val="28"/>
        </w:rPr>
        <w:t>14</w:t>
      </w:r>
      <w:r w:rsidRPr="00BF3822">
        <w:rPr>
          <w:rFonts w:asciiTheme="majorBidi" w:eastAsia="Cordia New" w:hAnsiTheme="majorBidi" w:cstheme="majorBidi"/>
          <w:sz w:val="28"/>
          <w:cs/>
        </w:rPr>
        <w:t>-</w:t>
      </w:r>
      <w:r w:rsidRPr="00BF3822">
        <w:rPr>
          <w:rFonts w:asciiTheme="majorBidi" w:eastAsia="Cordia New" w:hAnsiTheme="majorBidi" w:cstheme="majorBidi"/>
          <w:sz w:val="28"/>
        </w:rPr>
        <w:t xml:space="preserve">15 </w:t>
      </w:r>
      <w:r w:rsidRPr="00BF3822">
        <w:rPr>
          <w:rFonts w:asciiTheme="majorBidi" w:eastAsia="Cordia New" w:hAnsiTheme="majorBidi" w:cstheme="majorBidi"/>
          <w:sz w:val="28"/>
          <w:cs/>
        </w:rPr>
        <w:t xml:space="preserve">หมู่ </w:t>
      </w:r>
      <w:r w:rsidRPr="00BF3822">
        <w:rPr>
          <w:rFonts w:asciiTheme="majorBidi" w:eastAsia="Cordia New" w:hAnsiTheme="majorBidi" w:cstheme="majorBidi"/>
          <w:sz w:val="28"/>
        </w:rPr>
        <w:t xml:space="preserve">3 </w:t>
      </w:r>
      <w:r w:rsidRPr="00BF3822">
        <w:rPr>
          <w:rFonts w:asciiTheme="majorBidi" w:eastAsia="Cordia New" w:hAnsiTheme="majorBidi" w:cstheme="majorBidi"/>
          <w:sz w:val="28"/>
          <w:cs/>
        </w:rPr>
        <w:t>ถนนสุขุมวิท ตำบลบ้านฉาง อำเภอบ้านฉาง</w:t>
      </w:r>
      <w:r w:rsidR="00D06337">
        <w:rPr>
          <w:rFonts w:asciiTheme="majorBidi" w:eastAsia="Cordia New" w:hAnsiTheme="majorBidi" w:cstheme="majorBidi"/>
          <w:sz w:val="28"/>
        </w:rPr>
        <w:t xml:space="preserve"> </w:t>
      </w:r>
      <w:r w:rsidRPr="00BF3822">
        <w:rPr>
          <w:rFonts w:asciiTheme="majorBidi" w:eastAsia="Cordia New" w:hAnsiTheme="majorBidi" w:cstheme="majorBidi"/>
          <w:sz w:val="28"/>
          <w:cs/>
        </w:rPr>
        <w:t xml:space="preserve">จังหวัดระยอง </w:t>
      </w:r>
      <w:r w:rsidRPr="00BF3822">
        <w:rPr>
          <w:rFonts w:asciiTheme="majorBidi" w:eastAsia="Cordia New" w:hAnsiTheme="majorBidi" w:cstheme="majorBidi"/>
          <w:sz w:val="28"/>
        </w:rPr>
        <w:t>21130</w:t>
      </w:r>
    </w:p>
    <w:p w14:paraId="44988BB6" w14:textId="38539A11"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 xml:space="preserve">โทรศัพท์ : </w:t>
      </w:r>
      <w:r w:rsidRPr="00BF3822">
        <w:rPr>
          <w:rFonts w:asciiTheme="majorBidi" w:eastAsia="Cordia New" w:hAnsiTheme="majorBidi" w:cstheme="majorBidi"/>
          <w:sz w:val="28"/>
        </w:rPr>
        <w:t>0</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3860</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2500, 0</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3860</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 xml:space="preserve">2511 </w:t>
      </w:r>
    </w:p>
    <w:p w14:paraId="2B34A95F" w14:textId="699BC3AA"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 xml:space="preserve">โทรสาร : </w:t>
      </w:r>
      <w:r w:rsidRPr="00BF3822">
        <w:rPr>
          <w:rFonts w:asciiTheme="majorBidi" w:eastAsia="Cordia New" w:hAnsiTheme="majorBidi" w:cstheme="majorBidi"/>
          <w:sz w:val="28"/>
        </w:rPr>
        <w:t>0</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3860</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2754</w:t>
      </w:r>
    </w:p>
    <w:p w14:paraId="1E527CB4"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proofErr w:type="gramStart"/>
      <w:r w:rsidRPr="00BF3822">
        <w:rPr>
          <w:rFonts w:asciiTheme="majorBidi" w:eastAsia="Cordia New" w:hAnsiTheme="majorBidi" w:cstheme="majorBidi"/>
          <w:sz w:val="28"/>
        </w:rPr>
        <w:t xml:space="preserve">Website </w:t>
      </w:r>
      <w:r w:rsidRPr="00BF3822">
        <w:rPr>
          <w:rFonts w:asciiTheme="majorBidi" w:eastAsia="Cordia New" w:hAnsiTheme="majorBidi" w:cstheme="majorBidi"/>
          <w:sz w:val="28"/>
          <w:cs/>
        </w:rPr>
        <w:t>:</w:t>
      </w:r>
      <w:proofErr w:type="gramEnd"/>
      <w:r w:rsidRPr="00BF3822">
        <w:rPr>
          <w:rFonts w:asciiTheme="majorBidi" w:eastAsia="Cordia New" w:hAnsiTheme="majorBidi" w:cstheme="majorBidi"/>
          <w:sz w:val="28"/>
          <w:cs/>
        </w:rPr>
        <w:t xml:space="preserve"> </w:t>
      </w:r>
      <w:r w:rsidRPr="00BF3822">
        <w:rPr>
          <w:rFonts w:asciiTheme="majorBidi" w:eastAsia="Cordia New" w:hAnsiTheme="majorBidi" w:cstheme="majorBidi"/>
          <w:sz w:val="28"/>
        </w:rPr>
        <w:t>www</w:t>
      </w:r>
      <w:r w:rsidRPr="00BF3822">
        <w:rPr>
          <w:rFonts w:asciiTheme="majorBidi" w:eastAsia="Cordia New" w:hAnsiTheme="majorBidi" w:cstheme="majorBidi"/>
          <w:sz w:val="28"/>
          <w:cs/>
        </w:rPr>
        <w:t>.</w:t>
      </w:r>
      <w:proofErr w:type="spellStart"/>
      <w:r w:rsidRPr="00BF3822">
        <w:rPr>
          <w:rFonts w:asciiTheme="majorBidi" w:eastAsia="Cordia New" w:hAnsiTheme="majorBidi" w:cstheme="majorBidi"/>
          <w:sz w:val="28"/>
        </w:rPr>
        <w:t>estarpcl</w:t>
      </w:r>
      <w:proofErr w:type="spellEnd"/>
      <w:r w:rsidRPr="00BF3822">
        <w:rPr>
          <w:rFonts w:asciiTheme="majorBidi" w:eastAsia="Cordia New" w:hAnsiTheme="majorBidi" w:cstheme="majorBidi"/>
          <w:sz w:val="28"/>
          <w:cs/>
        </w:rPr>
        <w:t>.</w:t>
      </w:r>
      <w:r w:rsidRPr="00BF3822">
        <w:rPr>
          <w:rFonts w:asciiTheme="majorBidi" w:eastAsia="Cordia New" w:hAnsiTheme="majorBidi" w:cstheme="majorBidi"/>
          <w:sz w:val="28"/>
        </w:rPr>
        <w:t>com</w:t>
      </w:r>
    </w:p>
    <w:p w14:paraId="5D86BB0A"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proofErr w:type="gramStart"/>
      <w:r w:rsidRPr="00BF3822">
        <w:rPr>
          <w:rFonts w:asciiTheme="majorBidi" w:eastAsia="Cordia New" w:hAnsiTheme="majorBidi" w:cstheme="majorBidi"/>
          <w:sz w:val="28"/>
        </w:rPr>
        <w:t>E</w:t>
      </w:r>
      <w:r w:rsidRPr="00BF3822">
        <w:rPr>
          <w:rFonts w:asciiTheme="majorBidi" w:eastAsia="Cordia New" w:hAnsiTheme="majorBidi" w:cstheme="majorBidi"/>
          <w:sz w:val="28"/>
          <w:cs/>
        </w:rPr>
        <w:t>-</w:t>
      </w:r>
      <w:r w:rsidRPr="00BF3822">
        <w:rPr>
          <w:rFonts w:asciiTheme="majorBidi" w:eastAsia="Cordia New" w:hAnsiTheme="majorBidi" w:cstheme="majorBidi"/>
          <w:sz w:val="28"/>
        </w:rPr>
        <w:t xml:space="preserve">mail </w:t>
      </w:r>
      <w:r w:rsidRPr="00BF3822">
        <w:rPr>
          <w:rFonts w:asciiTheme="majorBidi" w:eastAsia="Cordia New" w:hAnsiTheme="majorBidi" w:cstheme="majorBidi"/>
          <w:sz w:val="28"/>
          <w:cs/>
        </w:rPr>
        <w:t>:</w:t>
      </w:r>
      <w:proofErr w:type="gramEnd"/>
      <w:r w:rsidRPr="00BF3822">
        <w:rPr>
          <w:rFonts w:asciiTheme="majorBidi" w:eastAsia="Cordia New" w:hAnsiTheme="majorBidi" w:cstheme="majorBidi"/>
          <w:sz w:val="28"/>
          <w:cs/>
        </w:rPr>
        <w:t xml:space="preserve"> </w:t>
      </w:r>
      <w:proofErr w:type="spellStart"/>
      <w:r>
        <w:rPr>
          <w:rFonts w:asciiTheme="majorBidi" w:eastAsia="Cordia New" w:hAnsiTheme="majorBidi" w:cstheme="majorBidi"/>
          <w:sz w:val="28"/>
        </w:rPr>
        <w:t>info</w:t>
      </w:r>
      <w:r w:rsidRPr="00BF3822">
        <w:rPr>
          <w:rFonts w:asciiTheme="majorBidi" w:eastAsia="Cordia New" w:hAnsiTheme="majorBidi" w:cstheme="majorBidi"/>
          <w:sz w:val="28"/>
        </w:rPr>
        <w:t>@estarpcl</w:t>
      </w:r>
      <w:proofErr w:type="spellEnd"/>
      <w:r w:rsidRPr="00BF3822">
        <w:rPr>
          <w:rFonts w:asciiTheme="majorBidi" w:eastAsia="Cordia New" w:hAnsiTheme="majorBidi" w:cstheme="majorBidi"/>
          <w:sz w:val="28"/>
          <w:cs/>
        </w:rPr>
        <w:t>.</w:t>
      </w:r>
      <w:r w:rsidRPr="00BF3822">
        <w:rPr>
          <w:rFonts w:asciiTheme="majorBidi" w:eastAsia="Cordia New" w:hAnsiTheme="majorBidi" w:cstheme="majorBidi"/>
          <w:sz w:val="28"/>
        </w:rPr>
        <w:t>com</w:t>
      </w:r>
    </w:p>
    <w:p w14:paraId="14C24A93"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 xml:space="preserve">ประเภทธุรกิจ </w:t>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พัฒนาอสังหาริมทรัพย์</w:t>
      </w:r>
    </w:p>
    <w:p w14:paraId="7CB39801"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 xml:space="preserve">เลขทะเบียน </w:t>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บมจ.</w:t>
      </w:r>
      <w:r w:rsidRPr="00BF3822">
        <w:rPr>
          <w:rFonts w:asciiTheme="majorBidi" w:eastAsia="Cordia New" w:hAnsiTheme="majorBidi" w:cstheme="majorBidi"/>
          <w:sz w:val="28"/>
        </w:rPr>
        <w:t>0107536000307</w:t>
      </w:r>
    </w:p>
    <w:p w14:paraId="10DB5DD2"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 xml:space="preserve">ทุนจดทะเบียน </w:t>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t>5</w:t>
      </w:r>
      <w:r w:rsidRPr="00BF3822">
        <w:rPr>
          <w:rFonts w:asciiTheme="majorBidi" w:eastAsia="Cordia New" w:hAnsiTheme="majorBidi" w:cstheme="majorBidi"/>
          <w:sz w:val="28"/>
          <w:cs/>
        </w:rPr>
        <w:t>,</w:t>
      </w:r>
      <w:r w:rsidRPr="00BF3822">
        <w:rPr>
          <w:rFonts w:asciiTheme="majorBidi" w:eastAsia="Cordia New" w:hAnsiTheme="majorBidi" w:cstheme="majorBidi"/>
          <w:sz w:val="28"/>
        </w:rPr>
        <w:t>172</w:t>
      </w:r>
      <w:r w:rsidRPr="00BF3822">
        <w:rPr>
          <w:rFonts w:asciiTheme="majorBidi" w:eastAsia="Cordia New" w:hAnsiTheme="majorBidi" w:cstheme="majorBidi"/>
          <w:sz w:val="28"/>
          <w:cs/>
        </w:rPr>
        <w:t>,</w:t>
      </w:r>
      <w:r w:rsidRPr="00BF3822">
        <w:rPr>
          <w:rFonts w:asciiTheme="majorBidi" w:eastAsia="Cordia New" w:hAnsiTheme="majorBidi" w:cstheme="majorBidi"/>
          <w:sz w:val="28"/>
        </w:rPr>
        <w:t>246</w:t>
      </w:r>
      <w:r w:rsidRPr="00BF3822">
        <w:rPr>
          <w:rFonts w:asciiTheme="majorBidi" w:eastAsia="Cordia New" w:hAnsiTheme="majorBidi" w:cstheme="majorBidi"/>
          <w:sz w:val="28"/>
          <w:cs/>
        </w:rPr>
        <w:t>,</w:t>
      </w:r>
      <w:r w:rsidRPr="00BF3822">
        <w:rPr>
          <w:rFonts w:asciiTheme="majorBidi" w:eastAsia="Cordia New" w:hAnsiTheme="majorBidi" w:cstheme="majorBidi"/>
          <w:sz w:val="28"/>
        </w:rPr>
        <w:t>185</w:t>
      </w:r>
      <w:r w:rsidRPr="00BF3822">
        <w:rPr>
          <w:rFonts w:asciiTheme="majorBidi" w:eastAsia="Cordia New" w:hAnsiTheme="majorBidi" w:cstheme="majorBidi"/>
          <w:sz w:val="28"/>
          <w:cs/>
        </w:rPr>
        <w:t xml:space="preserve"> บาท (มูลค่าที่ตราไว้หุ้นละ 1 บาท)</w:t>
      </w:r>
    </w:p>
    <w:p w14:paraId="4AAAF3B7"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 xml:space="preserve">ทุนจดทะเบียนชำระแล้ว </w:t>
      </w:r>
      <w:r w:rsidRPr="00BF3822">
        <w:rPr>
          <w:rFonts w:asciiTheme="majorBidi" w:eastAsia="Cordia New" w:hAnsiTheme="majorBidi" w:cstheme="majorBidi"/>
          <w:sz w:val="28"/>
        </w:rPr>
        <w:tab/>
      </w:r>
      <w:r w:rsidRPr="00BF3822">
        <w:rPr>
          <w:rFonts w:asciiTheme="majorBidi" w:eastAsia="Cordia New" w:hAnsiTheme="majorBidi" w:cstheme="majorBidi"/>
          <w:sz w:val="28"/>
        </w:rPr>
        <w:tab/>
        <w:t xml:space="preserve">5,022,246,185 </w:t>
      </w:r>
      <w:r w:rsidRPr="00BF3822">
        <w:rPr>
          <w:rFonts w:asciiTheme="majorBidi" w:eastAsia="Cordia New" w:hAnsiTheme="majorBidi" w:cstheme="majorBidi"/>
          <w:sz w:val="28"/>
          <w:cs/>
        </w:rPr>
        <w:t>บาท</w:t>
      </w:r>
    </w:p>
    <w:p w14:paraId="1B5496B0"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b/>
          <w:bCs/>
          <w:sz w:val="28"/>
        </w:rPr>
      </w:pPr>
    </w:p>
    <w:p w14:paraId="1725A44C" w14:textId="77777777" w:rsidR="00E22E45" w:rsidRPr="00BF3822" w:rsidRDefault="00E22E45" w:rsidP="00E22E45">
      <w:pPr>
        <w:spacing w:after="0" w:line="240" w:lineRule="auto"/>
        <w:ind w:right="-477"/>
        <w:rPr>
          <w:rFonts w:asciiTheme="majorBidi" w:eastAsia="Cordia New" w:hAnsiTheme="majorBidi" w:cstheme="majorBidi"/>
          <w:b/>
          <w:bCs/>
          <w:sz w:val="28"/>
        </w:rPr>
      </w:pPr>
      <w:r w:rsidRPr="00BF3822">
        <w:rPr>
          <w:rFonts w:asciiTheme="majorBidi" w:eastAsia="Cordia New" w:hAnsiTheme="majorBidi" w:cstheme="majorBidi"/>
          <w:b/>
          <w:bCs/>
          <w:sz w:val="28"/>
          <w:cs/>
        </w:rPr>
        <w:t>ข. ชื่อ ประเภทธุรกิจ ที่ตั้ง โทรศัพท์ โทรสาร จำนวน และชนิดของหุ้นที่จำหน่ายได้แล้วทั้งหมดของ</w:t>
      </w:r>
    </w:p>
    <w:p w14:paraId="1A1CC098" w14:textId="77777777" w:rsidR="00E22E45" w:rsidRPr="00BF3822" w:rsidRDefault="00E22E45" w:rsidP="00E22E45">
      <w:pPr>
        <w:spacing w:after="0" w:line="240" w:lineRule="auto"/>
        <w:ind w:right="-477"/>
        <w:rPr>
          <w:rFonts w:asciiTheme="majorBidi" w:eastAsia="Cordia New" w:hAnsiTheme="majorBidi" w:cstheme="majorBidi"/>
          <w:b/>
          <w:bCs/>
          <w:sz w:val="28"/>
          <w:cs/>
        </w:rPr>
      </w:pPr>
      <w:r w:rsidRPr="00BF3822">
        <w:rPr>
          <w:rFonts w:asciiTheme="majorBidi" w:eastAsia="Cordia New" w:hAnsiTheme="majorBidi" w:cstheme="majorBidi"/>
          <w:b/>
          <w:bCs/>
          <w:sz w:val="28"/>
          <w:cs/>
        </w:rPr>
        <w:t xml:space="preserve">นิติบุคคลที่บริษัทถือหุ้นตั้งแต่ร้อยละ </w:t>
      </w:r>
      <w:r w:rsidRPr="00BF3822">
        <w:rPr>
          <w:rFonts w:asciiTheme="majorBidi" w:eastAsia="Cordia New" w:hAnsiTheme="majorBidi" w:cstheme="majorBidi"/>
          <w:b/>
          <w:bCs/>
          <w:sz w:val="28"/>
        </w:rPr>
        <w:t xml:space="preserve">10 </w:t>
      </w:r>
      <w:r w:rsidRPr="00BF3822">
        <w:rPr>
          <w:rFonts w:asciiTheme="majorBidi" w:eastAsia="Cordia New" w:hAnsiTheme="majorBidi" w:cstheme="majorBidi"/>
          <w:b/>
          <w:bCs/>
          <w:sz w:val="28"/>
          <w:cs/>
        </w:rPr>
        <w:t>ขึ้นไปของจำนวนหุ้นที่จำหน่ายแล้วทั้งหมด</w:t>
      </w:r>
    </w:p>
    <w:p w14:paraId="5C15378C"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บริษัท อีสเทอร์น สตาร์ รีสอร์ท จำกัด</w:t>
      </w:r>
    </w:p>
    <w:p w14:paraId="3500D5C5" w14:textId="120C2595"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ind w:right="-64"/>
        <w:rPr>
          <w:rFonts w:asciiTheme="majorBidi" w:eastAsia="Cordia New" w:hAnsiTheme="majorBidi" w:cstheme="majorBidi"/>
          <w:sz w:val="28"/>
        </w:rPr>
      </w:pPr>
      <w:r w:rsidRPr="00BF3822">
        <w:rPr>
          <w:rFonts w:asciiTheme="majorBidi" w:eastAsia="Cordia New" w:hAnsiTheme="majorBidi" w:cstheme="majorBidi"/>
          <w:sz w:val="28"/>
          <w:cs/>
        </w:rPr>
        <w:t>ดำเนินธุรกิจสนามกอล์ฟ คลับเฮ้าส์ กีฬา และห้องประชุมสัมมนา และจัดเลี้ยง ในนาม สนามกอล์ฟ อีสเทอร์น สตาร์ คันทรี่ คลับ แอนด์ รีสอร์ท ซึ่งตั้งอยู่ที่อำเภอบ้านฉาง จังหวัดระยอง</w:t>
      </w:r>
    </w:p>
    <w:p w14:paraId="7C15AD38"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 xml:space="preserve">สถานที่ตั้ง </w:t>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t>241</w:t>
      </w:r>
      <w:r w:rsidRPr="00BF3822">
        <w:rPr>
          <w:rFonts w:asciiTheme="majorBidi" w:eastAsia="Cordia New" w:hAnsiTheme="majorBidi" w:cstheme="majorBidi"/>
          <w:sz w:val="28"/>
          <w:cs/>
        </w:rPr>
        <w:t>/</w:t>
      </w:r>
      <w:r w:rsidRPr="00BF3822">
        <w:rPr>
          <w:rFonts w:asciiTheme="majorBidi" w:eastAsia="Cordia New" w:hAnsiTheme="majorBidi" w:cstheme="majorBidi"/>
          <w:sz w:val="28"/>
        </w:rPr>
        <w:t xml:space="preserve">5 </w:t>
      </w:r>
      <w:r w:rsidRPr="00BF3822">
        <w:rPr>
          <w:rFonts w:asciiTheme="majorBidi" w:eastAsia="Cordia New" w:hAnsiTheme="majorBidi" w:cstheme="majorBidi"/>
          <w:sz w:val="28"/>
          <w:cs/>
        </w:rPr>
        <w:t xml:space="preserve">หมู่ </w:t>
      </w:r>
      <w:r w:rsidRPr="00BF3822">
        <w:rPr>
          <w:rFonts w:asciiTheme="majorBidi" w:eastAsia="Cordia New" w:hAnsiTheme="majorBidi" w:cstheme="majorBidi"/>
          <w:sz w:val="28"/>
        </w:rPr>
        <w:t xml:space="preserve">3 </w:t>
      </w:r>
      <w:r w:rsidRPr="00BF3822">
        <w:rPr>
          <w:rFonts w:asciiTheme="majorBidi" w:eastAsia="Cordia New" w:hAnsiTheme="majorBidi" w:cstheme="majorBidi"/>
          <w:sz w:val="28"/>
          <w:cs/>
        </w:rPr>
        <w:t xml:space="preserve">ตำบลพลา อำเภอบ้านฉาง จังหวัดระยอง  </w:t>
      </w:r>
      <w:r w:rsidRPr="00BF3822">
        <w:rPr>
          <w:rFonts w:asciiTheme="majorBidi" w:eastAsia="Cordia New" w:hAnsiTheme="majorBidi" w:cstheme="majorBidi"/>
          <w:sz w:val="28"/>
        </w:rPr>
        <w:t>21130</w:t>
      </w:r>
    </w:p>
    <w:p w14:paraId="66A3488F" w14:textId="03616E5F"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 xml:space="preserve">โทรศัพท์ : </w:t>
      </w:r>
      <w:r w:rsidRPr="00BF3822">
        <w:rPr>
          <w:rFonts w:asciiTheme="majorBidi" w:eastAsia="Cordia New" w:hAnsiTheme="majorBidi" w:cstheme="majorBidi"/>
          <w:sz w:val="28"/>
        </w:rPr>
        <w:t>0</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3863</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0410</w:t>
      </w:r>
      <w:r w:rsidRPr="00BF3822">
        <w:rPr>
          <w:rFonts w:asciiTheme="majorBidi" w:eastAsia="Cordia New" w:hAnsiTheme="majorBidi" w:cstheme="majorBidi"/>
          <w:sz w:val="28"/>
          <w:cs/>
        </w:rPr>
        <w:t>-</w:t>
      </w:r>
      <w:r w:rsidRPr="00BF3822">
        <w:rPr>
          <w:rFonts w:asciiTheme="majorBidi" w:eastAsia="Cordia New" w:hAnsiTheme="majorBidi" w:cstheme="majorBidi"/>
          <w:sz w:val="28"/>
        </w:rPr>
        <w:t>3</w:t>
      </w:r>
    </w:p>
    <w:p w14:paraId="212382AC" w14:textId="0A506CF0"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 xml:space="preserve">โทรสาร : </w:t>
      </w:r>
      <w:r w:rsidRPr="00BF3822">
        <w:rPr>
          <w:rFonts w:asciiTheme="majorBidi" w:eastAsia="Cordia New" w:hAnsiTheme="majorBidi" w:cstheme="majorBidi"/>
          <w:sz w:val="28"/>
        </w:rPr>
        <w:t>0</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3863</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0418</w:t>
      </w:r>
    </w:p>
    <w:p w14:paraId="6A58C976"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proofErr w:type="gramStart"/>
      <w:r w:rsidRPr="00BF3822">
        <w:rPr>
          <w:rFonts w:asciiTheme="majorBidi" w:eastAsia="Cordia New" w:hAnsiTheme="majorBidi" w:cstheme="majorBidi"/>
          <w:sz w:val="28"/>
        </w:rPr>
        <w:t xml:space="preserve">Website </w:t>
      </w:r>
      <w:r w:rsidRPr="00BF3822">
        <w:rPr>
          <w:rFonts w:asciiTheme="majorBidi" w:eastAsia="Cordia New" w:hAnsiTheme="majorBidi" w:cstheme="majorBidi"/>
          <w:sz w:val="28"/>
          <w:cs/>
        </w:rPr>
        <w:t>:</w:t>
      </w:r>
      <w:proofErr w:type="gramEnd"/>
      <w:r w:rsidRPr="00BF3822">
        <w:rPr>
          <w:rFonts w:asciiTheme="majorBidi" w:eastAsia="Cordia New" w:hAnsiTheme="majorBidi" w:cstheme="majorBidi"/>
          <w:sz w:val="28"/>
          <w:cs/>
        </w:rPr>
        <w:t xml:space="preserve"> </w:t>
      </w:r>
      <w:r w:rsidRPr="00BF3822">
        <w:rPr>
          <w:rFonts w:asciiTheme="majorBidi" w:eastAsia="Cordia New" w:hAnsiTheme="majorBidi" w:cstheme="majorBidi"/>
          <w:sz w:val="28"/>
        </w:rPr>
        <w:t>www</w:t>
      </w:r>
      <w:r w:rsidRPr="00BF3822">
        <w:rPr>
          <w:rFonts w:asciiTheme="majorBidi" w:eastAsia="Cordia New" w:hAnsiTheme="majorBidi" w:cstheme="majorBidi"/>
          <w:sz w:val="28"/>
          <w:cs/>
        </w:rPr>
        <w:t>.</w:t>
      </w:r>
      <w:proofErr w:type="spellStart"/>
      <w:r w:rsidRPr="00BF3822">
        <w:rPr>
          <w:rFonts w:asciiTheme="majorBidi" w:eastAsia="Cordia New" w:hAnsiTheme="majorBidi" w:cstheme="majorBidi"/>
          <w:sz w:val="28"/>
        </w:rPr>
        <w:t>easternstargolfcourse</w:t>
      </w:r>
      <w:proofErr w:type="spellEnd"/>
      <w:r w:rsidRPr="00BF3822">
        <w:rPr>
          <w:rFonts w:asciiTheme="majorBidi" w:eastAsia="Cordia New" w:hAnsiTheme="majorBidi" w:cstheme="majorBidi"/>
          <w:sz w:val="28"/>
          <w:cs/>
        </w:rPr>
        <w:t>.</w:t>
      </w:r>
      <w:r w:rsidRPr="00BF3822">
        <w:rPr>
          <w:rFonts w:asciiTheme="majorBidi" w:eastAsia="Cordia New" w:hAnsiTheme="majorBidi" w:cstheme="majorBidi"/>
          <w:sz w:val="28"/>
        </w:rPr>
        <w:t>com</w:t>
      </w:r>
    </w:p>
    <w:p w14:paraId="6B35B0EC"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proofErr w:type="gramStart"/>
      <w:r w:rsidRPr="00BF3822">
        <w:rPr>
          <w:rFonts w:asciiTheme="majorBidi" w:eastAsia="Cordia New" w:hAnsiTheme="majorBidi" w:cstheme="majorBidi"/>
          <w:sz w:val="28"/>
        </w:rPr>
        <w:t>E</w:t>
      </w:r>
      <w:r w:rsidRPr="00BF3822">
        <w:rPr>
          <w:rFonts w:asciiTheme="majorBidi" w:eastAsia="Cordia New" w:hAnsiTheme="majorBidi" w:cstheme="majorBidi"/>
          <w:sz w:val="28"/>
          <w:cs/>
        </w:rPr>
        <w:t>-</w:t>
      </w:r>
      <w:r w:rsidRPr="00BF3822">
        <w:rPr>
          <w:rFonts w:asciiTheme="majorBidi" w:eastAsia="Cordia New" w:hAnsiTheme="majorBidi" w:cstheme="majorBidi"/>
          <w:sz w:val="28"/>
        </w:rPr>
        <w:t xml:space="preserve">mail </w:t>
      </w:r>
      <w:r w:rsidRPr="00BF3822">
        <w:rPr>
          <w:rFonts w:asciiTheme="majorBidi" w:eastAsia="Cordia New" w:hAnsiTheme="majorBidi" w:cstheme="majorBidi"/>
          <w:sz w:val="28"/>
          <w:cs/>
        </w:rPr>
        <w:t>:</w:t>
      </w:r>
      <w:proofErr w:type="gramEnd"/>
      <w:r w:rsidRPr="00BF3822">
        <w:rPr>
          <w:rFonts w:asciiTheme="majorBidi" w:eastAsia="Cordia New" w:hAnsiTheme="majorBidi" w:cstheme="majorBidi"/>
          <w:sz w:val="28"/>
          <w:cs/>
        </w:rPr>
        <w:t xml:space="preserve"> </w:t>
      </w:r>
      <w:proofErr w:type="spellStart"/>
      <w:r w:rsidRPr="00BF3822">
        <w:rPr>
          <w:rFonts w:asciiTheme="majorBidi" w:eastAsia="Cordia New" w:hAnsiTheme="majorBidi" w:cstheme="majorBidi"/>
          <w:sz w:val="28"/>
        </w:rPr>
        <w:t>esr_marketing@hotmail</w:t>
      </w:r>
      <w:proofErr w:type="spellEnd"/>
      <w:r w:rsidRPr="00BF3822">
        <w:rPr>
          <w:rFonts w:asciiTheme="majorBidi" w:eastAsia="Cordia New" w:hAnsiTheme="majorBidi" w:cstheme="majorBidi"/>
          <w:sz w:val="28"/>
          <w:cs/>
        </w:rPr>
        <w:t>.</w:t>
      </w:r>
      <w:r w:rsidRPr="00BF3822">
        <w:rPr>
          <w:rFonts w:asciiTheme="majorBidi" w:eastAsia="Cordia New" w:hAnsiTheme="majorBidi" w:cstheme="majorBidi"/>
          <w:sz w:val="28"/>
        </w:rPr>
        <w:t>com</w:t>
      </w:r>
    </w:p>
    <w:p w14:paraId="05D12DA5"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ประเภทธุรกิจ</w:t>
      </w:r>
      <w:r w:rsidRPr="00BF3822">
        <w:rPr>
          <w:rFonts w:asciiTheme="majorBidi" w:eastAsia="Cordia New" w:hAnsiTheme="majorBidi" w:cstheme="majorBidi"/>
          <w:sz w:val="28"/>
          <w:cs/>
        </w:rPr>
        <w:tab/>
      </w:r>
      <w:r w:rsidRPr="00BF3822">
        <w:rPr>
          <w:rFonts w:asciiTheme="majorBidi" w:eastAsia="Cordia New" w:hAnsiTheme="majorBidi" w:cstheme="majorBidi"/>
          <w:sz w:val="28"/>
          <w:cs/>
        </w:rPr>
        <w:tab/>
      </w:r>
      <w:r w:rsidRPr="00BF3822">
        <w:rPr>
          <w:rFonts w:asciiTheme="majorBidi" w:eastAsia="Cordia New" w:hAnsiTheme="majorBidi" w:cstheme="majorBidi"/>
          <w:sz w:val="28"/>
          <w:cs/>
        </w:rPr>
        <w:tab/>
        <w:t>สนามกอล์ฟ</w:t>
      </w:r>
    </w:p>
    <w:p w14:paraId="44D0D999"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เลขทะเบียน</w:t>
      </w:r>
      <w:r w:rsidRPr="00BF3822">
        <w:rPr>
          <w:rFonts w:asciiTheme="majorBidi" w:eastAsia="Cordia New" w:hAnsiTheme="majorBidi" w:cstheme="majorBidi"/>
          <w:sz w:val="28"/>
          <w:cs/>
        </w:rPr>
        <w:tab/>
      </w:r>
      <w:r w:rsidRPr="00BF3822">
        <w:rPr>
          <w:rFonts w:asciiTheme="majorBidi" w:eastAsia="Cordia New" w:hAnsiTheme="majorBidi" w:cstheme="majorBidi"/>
          <w:sz w:val="28"/>
          <w:cs/>
        </w:rPr>
        <w:tab/>
      </w:r>
      <w:r w:rsidRPr="00BF3822">
        <w:rPr>
          <w:rFonts w:asciiTheme="majorBidi" w:eastAsia="Cordia New" w:hAnsiTheme="majorBidi" w:cstheme="majorBidi"/>
          <w:sz w:val="28"/>
          <w:cs/>
        </w:rPr>
        <w:tab/>
      </w:r>
      <w:r w:rsidRPr="00BF3822">
        <w:rPr>
          <w:rFonts w:asciiTheme="majorBidi" w:eastAsia="Cordia New" w:hAnsiTheme="majorBidi" w:cstheme="majorBidi"/>
          <w:sz w:val="28"/>
        </w:rPr>
        <w:t>0105532086493</w:t>
      </w:r>
    </w:p>
    <w:p w14:paraId="1B38A770"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cs/>
        </w:rPr>
      </w:pPr>
      <w:r w:rsidRPr="00BF3822">
        <w:rPr>
          <w:rFonts w:asciiTheme="majorBidi" w:eastAsia="Cordia New" w:hAnsiTheme="majorBidi" w:cstheme="majorBidi"/>
          <w:sz w:val="28"/>
          <w:cs/>
        </w:rPr>
        <w:t xml:space="preserve">ทุนจดทะเบียนชำระแล้ว </w:t>
      </w:r>
      <w:r w:rsidRPr="00BF3822">
        <w:rPr>
          <w:rFonts w:asciiTheme="majorBidi" w:eastAsia="Cordia New" w:hAnsiTheme="majorBidi" w:cstheme="majorBidi"/>
          <w:sz w:val="28"/>
        </w:rPr>
        <w:tab/>
      </w:r>
      <w:r w:rsidRPr="00BF3822">
        <w:rPr>
          <w:rFonts w:asciiTheme="majorBidi" w:eastAsia="Cordia New" w:hAnsiTheme="majorBidi" w:cstheme="majorBidi"/>
          <w:sz w:val="28"/>
        </w:rPr>
        <w:tab/>
        <w:t>500,000,000</w:t>
      </w:r>
      <w:r w:rsidRPr="00BF3822">
        <w:rPr>
          <w:rFonts w:asciiTheme="majorBidi" w:eastAsia="Cordia New" w:hAnsiTheme="majorBidi" w:cstheme="majorBidi"/>
          <w:sz w:val="28"/>
          <w:cs/>
        </w:rPr>
        <w:t xml:space="preserve"> บาท (มูลค่าที่ตราไว้หุ้นละ</w:t>
      </w:r>
      <w:r w:rsidRPr="00BF3822">
        <w:rPr>
          <w:rFonts w:asciiTheme="majorBidi" w:eastAsia="Cordia New" w:hAnsiTheme="majorBidi" w:cstheme="majorBidi"/>
          <w:sz w:val="28"/>
        </w:rPr>
        <w:t xml:space="preserve"> 10 </w:t>
      </w:r>
      <w:r w:rsidRPr="00BF3822">
        <w:rPr>
          <w:rFonts w:asciiTheme="majorBidi" w:eastAsia="Cordia New" w:hAnsiTheme="majorBidi" w:cstheme="majorBidi"/>
          <w:sz w:val="28"/>
          <w:cs/>
        </w:rPr>
        <w:t>บาท)</w:t>
      </w:r>
    </w:p>
    <w:p w14:paraId="677C39E5"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 xml:space="preserve">สัดส่วนการลงทุน </w:t>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 xml:space="preserve">ร้อยละ </w:t>
      </w:r>
      <w:r w:rsidRPr="00BF3822">
        <w:rPr>
          <w:rFonts w:asciiTheme="majorBidi" w:eastAsia="Cordia New" w:hAnsiTheme="majorBidi" w:cstheme="majorBidi"/>
          <w:sz w:val="28"/>
        </w:rPr>
        <w:t>81</w:t>
      </w:r>
      <w:r w:rsidRPr="00BF3822">
        <w:rPr>
          <w:rFonts w:asciiTheme="majorBidi" w:eastAsia="Cordia New" w:hAnsiTheme="majorBidi" w:cstheme="majorBidi"/>
          <w:sz w:val="28"/>
          <w:cs/>
        </w:rPr>
        <w:t>.</w:t>
      </w:r>
      <w:r w:rsidRPr="00BF3822">
        <w:rPr>
          <w:rFonts w:asciiTheme="majorBidi" w:eastAsia="Cordia New" w:hAnsiTheme="majorBidi" w:cstheme="majorBidi"/>
          <w:sz w:val="28"/>
        </w:rPr>
        <w:t xml:space="preserve">30 </w:t>
      </w:r>
    </w:p>
    <w:p w14:paraId="23C5E79A"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p>
    <w:p w14:paraId="7A52B783" w14:textId="77777777" w:rsidR="00E22E45"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p>
    <w:p w14:paraId="5257221C"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p>
    <w:p w14:paraId="11D78152" w14:textId="77777777" w:rsidR="00D06337" w:rsidRDefault="00D06337">
      <w:pPr>
        <w:spacing w:after="160" w:line="259" w:lineRule="auto"/>
        <w:rPr>
          <w:rFonts w:asciiTheme="majorBidi" w:eastAsia="Cordia New" w:hAnsiTheme="majorBidi" w:cstheme="majorBidi"/>
          <w:sz w:val="28"/>
          <w:cs/>
        </w:rPr>
      </w:pPr>
      <w:r>
        <w:rPr>
          <w:rFonts w:asciiTheme="majorBidi" w:eastAsia="Cordia New" w:hAnsiTheme="majorBidi" w:cstheme="majorBidi"/>
          <w:sz w:val="28"/>
          <w:cs/>
        </w:rPr>
        <w:br w:type="page"/>
      </w:r>
    </w:p>
    <w:p w14:paraId="73C48062" w14:textId="68153D24"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lastRenderedPageBreak/>
        <w:t>บริษัท อีสเทอร์น สตาร์ ไลซัน นิวเวิลด์ จำกัด</w:t>
      </w:r>
    </w:p>
    <w:p w14:paraId="547E253D"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ดำเนินธุรกิจอสังหาริมทรัพย์</w:t>
      </w:r>
    </w:p>
    <w:p w14:paraId="066775E5"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ind w:right="-863"/>
        <w:rPr>
          <w:rFonts w:asciiTheme="majorBidi" w:eastAsia="Cordia New" w:hAnsiTheme="majorBidi" w:cstheme="majorBidi"/>
          <w:sz w:val="28"/>
        </w:rPr>
      </w:pPr>
      <w:r w:rsidRPr="00BF3822">
        <w:rPr>
          <w:rFonts w:asciiTheme="majorBidi" w:eastAsia="Cordia New" w:hAnsiTheme="majorBidi" w:cstheme="majorBidi"/>
          <w:sz w:val="28"/>
          <w:cs/>
        </w:rPr>
        <w:t xml:space="preserve">สถานที่ตั้ง </w:t>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t>65</w:t>
      </w:r>
      <w:r w:rsidRPr="00BF3822">
        <w:rPr>
          <w:rFonts w:asciiTheme="majorBidi" w:eastAsia="Cordia New" w:hAnsiTheme="majorBidi" w:cstheme="majorBidi"/>
          <w:sz w:val="28"/>
          <w:cs/>
        </w:rPr>
        <w:t>/</w:t>
      </w:r>
      <w:r w:rsidRPr="00BF3822">
        <w:rPr>
          <w:rFonts w:asciiTheme="majorBidi" w:eastAsia="Cordia New" w:hAnsiTheme="majorBidi" w:cstheme="majorBidi"/>
          <w:sz w:val="28"/>
        </w:rPr>
        <w:t>14</w:t>
      </w:r>
      <w:r w:rsidRPr="00BF3822">
        <w:rPr>
          <w:rFonts w:asciiTheme="majorBidi" w:eastAsia="Cordia New" w:hAnsiTheme="majorBidi" w:cstheme="majorBidi"/>
          <w:sz w:val="28"/>
          <w:cs/>
        </w:rPr>
        <w:t>-</w:t>
      </w:r>
      <w:r w:rsidRPr="00BF3822">
        <w:rPr>
          <w:rFonts w:asciiTheme="majorBidi" w:eastAsia="Cordia New" w:hAnsiTheme="majorBidi" w:cstheme="majorBidi"/>
          <w:sz w:val="28"/>
        </w:rPr>
        <w:t xml:space="preserve">15 </w:t>
      </w:r>
      <w:r w:rsidRPr="00BF3822">
        <w:rPr>
          <w:rFonts w:asciiTheme="majorBidi" w:eastAsia="Cordia New" w:hAnsiTheme="majorBidi" w:cstheme="majorBidi"/>
          <w:sz w:val="28"/>
          <w:cs/>
        </w:rPr>
        <w:t xml:space="preserve">หมู่ </w:t>
      </w:r>
      <w:r w:rsidRPr="00BF3822">
        <w:rPr>
          <w:rFonts w:asciiTheme="majorBidi" w:eastAsia="Cordia New" w:hAnsiTheme="majorBidi" w:cstheme="majorBidi"/>
          <w:sz w:val="28"/>
        </w:rPr>
        <w:t xml:space="preserve">3 </w:t>
      </w:r>
      <w:r w:rsidRPr="00BF3822">
        <w:rPr>
          <w:rFonts w:asciiTheme="majorBidi" w:eastAsia="Cordia New" w:hAnsiTheme="majorBidi" w:cstheme="majorBidi"/>
          <w:sz w:val="28"/>
          <w:cs/>
        </w:rPr>
        <w:t xml:space="preserve">ถนนสุขุมวิท ตำบลบ้านฉาง อำเภอบ้านฉาง จังหวัดระยอง </w:t>
      </w:r>
      <w:r w:rsidRPr="00BF3822">
        <w:rPr>
          <w:rFonts w:asciiTheme="majorBidi" w:eastAsia="Cordia New" w:hAnsiTheme="majorBidi" w:cstheme="majorBidi"/>
          <w:sz w:val="28"/>
        </w:rPr>
        <w:t>21130</w:t>
      </w:r>
    </w:p>
    <w:p w14:paraId="2F44CA46" w14:textId="77777777" w:rsidR="00B46F17" w:rsidRDefault="00E22E45" w:rsidP="00B46F1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 xml:space="preserve">โทรศัพท์ : </w:t>
      </w:r>
      <w:r w:rsidRPr="00BF3822">
        <w:rPr>
          <w:rFonts w:asciiTheme="majorBidi" w:eastAsia="Cordia New" w:hAnsiTheme="majorBidi" w:cstheme="majorBidi"/>
          <w:sz w:val="28"/>
        </w:rPr>
        <w:t>0</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3860</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2500</w:t>
      </w:r>
      <w:r w:rsidR="00B46F17">
        <w:rPr>
          <w:rFonts w:asciiTheme="majorBidi" w:eastAsia="Cordia New" w:hAnsiTheme="majorBidi" w:cstheme="majorBidi" w:hint="cs"/>
          <w:sz w:val="28"/>
          <w:cs/>
        </w:rPr>
        <w:t xml:space="preserve">  </w:t>
      </w:r>
    </w:p>
    <w:p w14:paraId="2C4BC1D1" w14:textId="5F620BE6" w:rsidR="00E22E45" w:rsidRPr="00BF3822" w:rsidRDefault="00B46F17" w:rsidP="00B46F1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Pr>
          <w:rFonts w:asciiTheme="majorBidi" w:eastAsia="Cordia New" w:hAnsiTheme="majorBidi" w:cstheme="majorBidi"/>
          <w:sz w:val="28"/>
          <w:cs/>
        </w:rPr>
        <w:tab/>
      </w:r>
      <w:r>
        <w:rPr>
          <w:rFonts w:asciiTheme="majorBidi" w:eastAsia="Cordia New" w:hAnsiTheme="majorBidi" w:cstheme="majorBidi"/>
          <w:sz w:val="28"/>
          <w:cs/>
        </w:rPr>
        <w:tab/>
      </w:r>
      <w:r>
        <w:rPr>
          <w:rFonts w:asciiTheme="majorBidi" w:eastAsia="Cordia New" w:hAnsiTheme="majorBidi" w:cstheme="majorBidi"/>
          <w:sz w:val="28"/>
          <w:cs/>
        </w:rPr>
        <w:tab/>
      </w:r>
      <w:r>
        <w:rPr>
          <w:rFonts w:asciiTheme="majorBidi" w:eastAsia="Cordia New" w:hAnsiTheme="majorBidi" w:cstheme="majorBidi"/>
          <w:sz w:val="28"/>
          <w:cs/>
        </w:rPr>
        <w:tab/>
      </w:r>
      <w:r w:rsidR="00E22E45" w:rsidRPr="00BF3822">
        <w:rPr>
          <w:rFonts w:asciiTheme="majorBidi" w:eastAsia="Cordia New" w:hAnsiTheme="majorBidi" w:cstheme="majorBidi"/>
          <w:sz w:val="28"/>
          <w:cs/>
        </w:rPr>
        <w:t xml:space="preserve">โทรสาร : </w:t>
      </w:r>
      <w:r w:rsidR="00E22E45" w:rsidRPr="00BF3822">
        <w:rPr>
          <w:rFonts w:asciiTheme="majorBidi" w:eastAsia="Cordia New" w:hAnsiTheme="majorBidi" w:cstheme="majorBidi"/>
          <w:sz w:val="28"/>
        </w:rPr>
        <w:t>0</w:t>
      </w:r>
      <w:r w:rsidR="00CD01F4">
        <w:rPr>
          <w:rFonts w:asciiTheme="majorBidi" w:eastAsia="Cordia New" w:hAnsiTheme="majorBidi" w:cstheme="majorBidi"/>
          <w:sz w:val="28"/>
        </w:rPr>
        <w:t xml:space="preserve"> </w:t>
      </w:r>
      <w:r w:rsidR="00E22E45" w:rsidRPr="00BF3822">
        <w:rPr>
          <w:rFonts w:asciiTheme="majorBidi" w:eastAsia="Cordia New" w:hAnsiTheme="majorBidi" w:cstheme="majorBidi"/>
          <w:sz w:val="28"/>
        </w:rPr>
        <w:t>3860</w:t>
      </w:r>
      <w:r w:rsidR="00CD01F4">
        <w:rPr>
          <w:rFonts w:asciiTheme="majorBidi" w:eastAsia="Cordia New" w:hAnsiTheme="majorBidi" w:cstheme="majorBidi"/>
          <w:sz w:val="28"/>
        </w:rPr>
        <w:t xml:space="preserve"> </w:t>
      </w:r>
      <w:r w:rsidR="00E22E45" w:rsidRPr="00BF3822">
        <w:rPr>
          <w:rFonts w:asciiTheme="majorBidi" w:eastAsia="Cordia New" w:hAnsiTheme="majorBidi" w:cstheme="majorBidi"/>
          <w:sz w:val="28"/>
        </w:rPr>
        <w:t>2754</w:t>
      </w:r>
    </w:p>
    <w:p w14:paraId="71573941"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ประภทธุกิจ</w:t>
      </w:r>
      <w:r w:rsidRPr="00BF3822">
        <w:rPr>
          <w:rFonts w:asciiTheme="majorBidi" w:eastAsia="Cordia New" w:hAnsiTheme="majorBidi" w:cstheme="majorBidi"/>
          <w:sz w:val="28"/>
          <w:cs/>
        </w:rPr>
        <w:tab/>
      </w:r>
      <w:r w:rsidRPr="00BF3822">
        <w:rPr>
          <w:rFonts w:asciiTheme="majorBidi" w:eastAsia="Cordia New" w:hAnsiTheme="majorBidi" w:cstheme="majorBidi"/>
          <w:sz w:val="28"/>
          <w:cs/>
        </w:rPr>
        <w:tab/>
      </w:r>
      <w:r w:rsidRPr="00BF3822">
        <w:rPr>
          <w:rFonts w:asciiTheme="majorBidi" w:eastAsia="Cordia New" w:hAnsiTheme="majorBidi" w:cstheme="majorBidi"/>
          <w:sz w:val="28"/>
          <w:cs/>
        </w:rPr>
        <w:tab/>
        <w:t>พัฒนาอสังหาริมทรัพย์ (ยังไม่ได้ประกอบธุรกิจเชิงพาณิชย์)</w:t>
      </w:r>
    </w:p>
    <w:p w14:paraId="3A3C53A5"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cs/>
        </w:rPr>
      </w:pPr>
      <w:r w:rsidRPr="00BF3822">
        <w:rPr>
          <w:rFonts w:asciiTheme="majorBidi" w:eastAsia="Cordia New" w:hAnsiTheme="majorBidi" w:cstheme="majorBidi"/>
          <w:sz w:val="28"/>
          <w:cs/>
        </w:rPr>
        <w:t>เลขทะเบียน</w:t>
      </w:r>
      <w:r w:rsidRPr="00BF3822">
        <w:rPr>
          <w:rFonts w:asciiTheme="majorBidi" w:eastAsia="Cordia New" w:hAnsiTheme="majorBidi" w:cstheme="majorBidi"/>
          <w:sz w:val="28"/>
          <w:cs/>
        </w:rPr>
        <w:tab/>
      </w:r>
      <w:r w:rsidRPr="00BF3822">
        <w:rPr>
          <w:rFonts w:asciiTheme="majorBidi" w:eastAsia="Cordia New" w:hAnsiTheme="majorBidi" w:cstheme="majorBidi"/>
          <w:sz w:val="28"/>
          <w:cs/>
        </w:rPr>
        <w:tab/>
      </w:r>
      <w:r w:rsidRPr="00BF3822">
        <w:rPr>
          <w:rFonts w:asciiTheme="majorBidi" w:eastAsia="Cordia New" w:hAnsiTheme="majorBidi" w:cstheme="majorBidi"/>
          <w:sz w:val="28"/>
          <w:cs/>
        </w:rPr>
        <w:tab/>
      </w:r>
      <w:r w:rsidRPr="00BF3822">
        <w:rPr>
          <w:rFonts w:asciiTheme="majorBidi" w:eastAsia="Cordia New" w:hAnsiTheme="majorBidi" w:cstheme="majorBidi"/>
          <w:sz w:val="28"/>
        </w:rPr>
        <w:t>0105533137636</w:t>
      </w:r>
    </w:p>
    <w:p w14:paraId="3761C379"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cs/>
        </w:rPr>
      </w:pPr>
      <w:r w:rsidRPr="00BF3822">
        <w:rPr>
          <w:rFonts w:asciiTheme="majorBidi" w:eastAsia="Cordia New" w:hAnsiTheme="majorBidi" w:cstheme="majorBidi"/>
          <w:sz w:val="28"/>
          <w:cs/>
        </w:rPr>
        <w:t xml:space="preserve">ทุนจดทะเบียนชำระแล้ว </w:t>
      </w:r>
      <w:r w:rsidRPr="00BF3822">
        <w:rPr>
          <w:rFonts w:asciiTheme="majorBidi" w:eastAsia="Cordia New" w:hAnsiTheme="majorBidi" w:cstheme="majorBidi"/>
          <w:sz w:val="28"/>
        </w:rPr>
        <w:tab/>
      </w:r>
      <w:r w:rsidRPr="00BF3822">
        <w:rPr>
          <w:rFonts w:asciiTheme="majorBidi" w:eastAsia="Cordia New" w:hAnsiTheme="majorBidi" w:cstheme="majorBidi"/>
          <w:sz w:val="28"/>
        </w:rPr>
        <w:tab/>
        <w:t xml:space="preserve">160,000,000 </w:t>
      </w:r>
      <w:r w:rsidRPr="00BF3822">
        <w:rPr>
          <w:rFonts w:asciiTheme="majorBidi" w:eastAsia="Cordia New" w:hAnsiTheme="majorBidi" w:cstheme="majorBidi"/>
          <w:sz w:val="28"/>
          <w:cs/>
        </w:rPr>
        <w:t>บาท (มูลค่าที่ตราไว้หุ้นละ</w:t>
      </w:r>
      <w:r w:rsidRPr="00BF3822">
        <w:rPr>
          <w:rFonts w:asciiTheme="majorBidi" w:eastAsia="Cordia New" w:hAnsiTheme="majorBidi" w:cstheme="majorBidi"/>
          <w:sz w:val="28"/>
        </w:rPr>
        <w:t xml:space="preserve"> 10 </w:t>
      </w:r>
      <w:r w:rsidRPr="00BF3822">
        <w:rPr>
          <w:rFonts w:asciiTheme="majorBidi" w:eastAsia="Cordia New" w:hAnsiTheme="majorBidi" w:cstheme="majorBidi"/>
          <w:sz w:val="28"/>
          <w:cs/>
        </w:rPr>
        <w:t>บาท)</w:t>
      </w:r>
    </w:p>
    <w:p w14:paraId="3C94CD54"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 xml:space="preserve">สัดส่วนการลงทุน </w:t>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ab/>
        <w:t xml:space="preserve">ร้อยละ </w:t>
      </w:r>
      <w:r w:rsidRPr="00BF3822">
        <w:rPr>
          <w:rFonts w:asciiTheme="majorBidi" w:eastAsia="Cordia New" w:hAnsiTheme="majorBidi" w:cstheme="majorBidi"/>
          <w:sz w:val="28"/>
        </w:rPr>
        <w:t>60</w:t>
      </w:r>
    </w:p>
    <w:p w14:paraId="3395D739"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p>
    <w:p w14:paraId="166E7908"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b/>
          <w:bCs/>
          <w:sz w:val="28"/>
        </w:rPr>
      </w:pPr>
      <w:r w:rsidRPr="00BF3822">
        <w:rPr>
          <w:rFonts w:asciiTheme="majorBidi" w:eastAsia="Cordia New" w:hAnsiTheme="majorBidi" w:cstheme="majorBidi"/>
          <w:b/>
          <w:bCs/>
          <w:sz w:val="28"/>
          <w:cs/>
        </w:rPr>
        <w:t>ค. ชื่อ สถานที่ตั้งสำนักงานใหญ่ ประเภทธุรกิจ โทรศัพท์ โทรสาร ของบุคคลอ้างอิงอื่น ๆ</w:t>
      </w:r>
    </w:p>
    <w:p w14:paraId="2725DAC9"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 xml:space="preserve">นายทะเบียน </w:t>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บริษัท ศูนย์รับฝากหลักทรัพย์ (ประเทศไทย) จำกัด</w:t>
      </w:r>
    </w:p>
    <w:p w14:paraId="3CD3EEEB" w14:textId="6DC6E391" w:rsidR="00D06337"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 xml:space="preserve">สถานที่ตั้ง </w:t>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00D06337">
        <w:rPr>
          <w:rFonts w:asciiTheme="majorBidi" w:eastAsia="Cordia New" w:hAnsiTheme="majorBidi" w:cstheme="majorBidi" w:hint="cs"/>
          <w:sz w:val="28"/>
          <w:cs/>
        </w:rPr>
        <w:t xml:space="preserve">เลขที่ </w:t>
      </w:r>
      <w:r w:rsidR="00D06337">
        <w:rPr>
          <w:rFonts w:asciiTheme="majorBidi" w:eastAsia="Cordia New" w:hAnsiTheme="majorBidi" w:cstheme="majorBidi"/>
          <w:sz w:val="28"/>
        </w:rPr>
        <w:t>93</w:t>
      </w:r>
      <w:r w:rsidR="00786CDF">
        <w:rPr>
          <w:rFonts w:asciiTheme="majorBidi" w:eastAsia="Cordia New" w:hAnsiTheme="majorBidi" w:cstheme="majorBidi"/>
          <w:sz w:val="28"/>
        </w:rPr>
        <w:t xml:space="preserve"> </w:t>
      </w:r>
      <w:r w:rsidR="00786CDF">
        <w:rPr>
          <w:rFonts w:asciiTheme="majorBidi" w:eastAsia="Cordia New" w:hAnsiTheme="majorBidi" w:cstheme="majorBidi" w:hint="cs"/>
          <w:sz w:val="28"/>
          <w:cs/>
        </w:rPr>
        <w:t xml:space="preserve">ชั้น </w:t>
      </w:r>
      <w:r w:rsidR="00786CDF">
        <w:rPr>
          <w:rFonts w:asciiTheme="majorBidi" w:eastAsia="Cordia New" w:hAnsiTheme="majorBidi" w:cstheme="majorBidi"/>
          <w:sz w:val="28"/>
        </w:rPr>
        <w:t>14</w:t>
      </w:r>
      <w:r w:rsidR="00D06337">
        <w:rPr>
          <w:rFonts w:asciiTheme="majorBidi" w:eastAsia="Cordia New" w:hAnsiTheme="majorBidi" w:cstheme="majorBidi"/>
          <w:sz w:val="28"/>
        </w:rPr>
        <w:t xml:space="preserve"> </w:t>
      </w:r>
      <w:r w:rsidRPr="00BF3822">
        <w:rPr>
          <w:rFonts w:asciiTheme="majorBidi" w:eastAsia="Cordia New" w:hAnsiTheme="majorBidi" w:cstheme="majorBidi"/>
          <w:sz w:val="28"/>
          <w:cs/>
        </w:rPr>
        <w:t>ถนนรัชดาภิเษก แขวง</w:t>
      </w:r>
      <w:r w:rsidR="00786CDF">
        <w:rPr>
          <w:rFonts w:asciiTheme="majorBidi" w:eastAsia="Cordia New" w:hAnsiTheme="majorBidi" w:cstheme="majorBidi" w:hint="cs"/>
          <w:sz w:val="28"/>
          <w:cs/>
        </w:rPr>
        <w:t>ดินแดง</w:t>
      </w:r>
      <w:r w:rsidRPr="00BF3822">
        <w:rPr>
          <w:rFonts w:asciiTheme="majorBidi" w:eastAsia="Cordia New" w:hAnsiTheme="majorBidi" w:cstheme="majorBidi"/>
          <w:sz w:val="28"/>
          <w:cs/>
        </w:rPr>
        <w:t xml:space="preserve"> เขต</w:t>
      </w:r>
      <w:r w:rsidR="00786CDF">
        <w:rPr>
          <w:rFonts w:asciiTheme="majorBidi" w:eastAsia="Cordia New" w:hAnsiTheme="majorBidi" w:cstheme="majorBidi" w:hint="cs"/>
          <w:sz w:val="28"/>
          <w:cs/>
        </w:rPr>
        <w:t>ดินแดง</w:t>
      </w:r>
      <w:r w:rsidRPr="00BF3822">
        <w:rPr>
          <w:rFonts w:asciiTheme="majorBidi" w:eastAsia="Cordia New" w:hAnsiTheme="majorBidi" w:cstheme="majorBidi"/>
          <w:sz w:val="28"/>
          <w:cs/>
        </w:rPr>
        <w:t xml:space="preserve"> </w:t>
      </w:r>
    </w:p>
    <w:p w14:paraId="7247114E" w14:textId="2F47E8CC" w:rsidR="00E22E45" w:rsidRPr="00BF3822" w:rsidRDefault="00D06337"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cs/>
        </w:rPr>
      </w:pPr>
      <w:r>
        <w:rPr>
          <w:rFonts w:asciiTheme="majorBidi" w:eastAsia="Cordia New" w:hAnsiTheme="majorBidi" w:cstheme="majorBidi"/>
          <w:sz w:val="28"/>
        </w:rPr>
        <w:t xml:space="preserve">                                                             </w:t>
      </w:r>
      <w:r w:rsidR="00786CDF">
        <w:rPr>
          <w:rFonts w:asciiTheme="majorBidi" w:eastAsia="Cordia New" w:hAnsiTheme="majorBidi" w:cstheme="majorBidi" w:hint="cs"/>
          <w:sz w:val="28"/>
          <w:cs/>
        </w:rPr>
        <w:t xml:space="preserve"> </w:t>
      </w:r>
      <w:r w:rsidR="00E22E45" w:rsidRPr="00BF3822">
        <w:rPr>
          <w:rFonts w:asciiTheme="majorBidi" w:eastAsia="Cordia New" w:hAnsiTheme="majorBidi" w:cstheme="majorBidi"/>
          <w:sz w:val="28"/>
          <w:cs/>
        </w:rPr>
        <w:t xml:space="preserve">กรุงเทพมหานคร </w:t>
      </w:r>
      <w:r w:rsidR="00E22E45" w:rsidRPr="00BF3822">
        <w:rPr>
          <w:rFonts w:asciiTheme="majorBidi" w:eastAsia="Cordia New" w:hAnsiTheme="majorBidi" w:cstheme="majorBidi"/>
          <w:sz w:val="28"/>
        </w:rPr>
        <w:t>10400</w:t>
      </w:r>
    </w:p>
    <w:p w14:paraId="00659696" w14:textId="77777777" w:rsidR="00B46F17"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 xml:space="preserve">โทรศัพท์ : </w:t>
      </w:r>
      <w:r w:rsidRPr="00BF3822">
        <w:rPr>
          <w:rFonts w:asciiTheme="majorBidi" w:eastAsia="Cordia New" w:hAnsiTheme="majorBidi" w:cstheme="majorBidi"/>
          <w:sz w:val="28"/>
        </w:rPr>
        <w:t>0</w:t>
      </w:r>
      <w:r w:rsidR="00B64AE7">
        <w:rPr>
          <w:rFonts w:asciiTheme="majorBidi" w:eastAsia="Cordia New" w:hAnsiTheme="majorBidi" w:cstheme="majorBidi"/>
          <w:sz w:val="28"/>
        </w:rPr>
        <w:t xml:space="preserve"> </w:t>
      </w:r>
      <w:r w:rsidRPr="00BF3822">
        <w:rPr>
          <w:rFonts w:asciiTheme="majorBidi" w:eastAsia="Cordia New" w:hAnsiTheme="majorBidi" w:cstheme="majorBidi"/>
          <w:sz w:val="28"/>
        </w:rPr>
        <w:t>2009</w:t>
      </w:r>
      <w:r w:rsidR="00B64AE7">
        <w:rPr>
          <w:rFonts w:asciiTheme="majorBidi" w:eastAsia="Cordia New" w:hAnsiTheme="majorBidi" w:cstheme="majorBidi"/>
          <w:sz w:val="28"/>
        </w:rPr>
        <w:t xml:space="preserve"> </w:t>
      </w:r>
      <w:r w:rsidRPr="00BF3822">
        <w:rPr>
          <w:rFonts w:asciiTheme="majorBidi" w:eastAsia="Cordia New" w:hAnsiTheme="majorBidi" w:cstheme="majorBidi"/>
          <w:sz w:val="28"/>
        </w:rPr>
        <w:t xml:space="preserve">9000 </w:t>
      </w:r>
    </w:p>
    <w:p w14:paraId="2B6FD7B2" w14:textId="0FA9FA90" w:rsidR="00E22E45" w:rsidRPr="00BF3822" w:rsidRDefault="00B46F17"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Pr>
          <w:rFonts w:asciiTheme="majorBidi" w:eastAsia="Cordia New" w:hAnsiTheme="majorBidi" w:cstheme="majorBidi"/>
          <w:sz w:val="28"/>
          <w:cs/>
        </w:rPr>
        <w:tab/>
      </w:r>
      <w:r>
        <w:rPr>
          <w:rFonts w:asciiTheme="majorBidi" w:eastAsia="Cordia New" w:hAnsiTheme="majorBidi" w:cstheme="majorBidi"/>
          <w:sz w:val="28"/>
          <w:cs/>
        </w:rPr>
        <w:tab/>
      </w:r>
      <w:r>
        <w:rPr>
          <w:rFonts w:asciiTheme="majorBidi" w:eastAsia="Cordia New" w:hAnsiTheme="majorBidi" w:cstheme="majorBidi"/>
          <w:sz w:val="28"/>
          <w:cs/>
        </w:rPr>
        <w:tab/>
      </w:r>
      <w:r>
        <w:rPr>
          <w:rFonts w:asciiTheme="majorBidi" w:eastAsia="Cordia New" w:hAnsiTheme="majorBidi" w:cstheme="majorBidi"/>
          <w:sz w:val="28"/>
          <w:cs/>
        </w:rPr>
        <w:tab/>
      </w:r>
      <w:r w:rsidR="00E22E45" w:rsidRPr="00BF3822">
        <w:rPr>
          <w:rFonts w:asciiTheme="majorBidi" w:eastAsia="Cordia New" w:hAnsiTheme="majorBidi" w:cstheme="majorBidi"/>
          <w:sz w:val="28"/>
          <w:cs/>
        </w:rPr>
        <w:t xml:space="preserve">โทรสาร : </w:t>
      </w:r>
      <w:r w:rsidR="00E22E45" w:rsidRPr="00BF3822">
        <w:rPr>
          <w:rFonts w:asciiTheme="majorBidi" w:eastAsia="Cordia New" w:hAnsiTheme="majorBidi" w:cstheme="majorBidi"/>
          <w:sz w:val="28"/>
        </w:rPr>
        <w:t>0</w:t>
      </w:r>
      <w:r w:rsidR="00B64AE7">
        <w:rPr>
          <w:rFonts w:asciiTheme="majorBidi" w:eastAsia="Cordia New" w:hAnsiTheme="majorBidi" w:cstheme="majorBidi"/>
          <w:sz w:val="28"/>
        </w:rPr>
        <w:t xml:space="preserve"> </w:t>
      </w:r>
      <w:r w:rsidR="00E22E45" w:rsidRPr="00BF3822">
        <w:rPr>
          <w:rFonts w:asciiTheme="majorBidi" w:eastAsia="Cordia New" w:hAnsiTheme="majorBidi" w:cstheme="majorBidi"/>
          <w:sz w:val="28"/>
        </w:rPr>
        <w:t>2009</w:t>
      </w:r>
      <w:r w:rsidR="00B64AE7">
        <w:rPr>
          <w:rFonts w:asciiTheme="majorBidi" w:eastAsia="Cordia New" w:hAnsiTheme="majorBidi" w:cstheme="majorBidi"/>
          <w:sz w:val="28"/>
        </w:rPr>
        <w:t xml:space="preserve"> </w:t>
      </w:r>
      <w:r w:rsidR="00E22E45" w:rsidRPr="00BF3822">
        <w:rPr>
          <w:rFonts w:asciiTheme="majorBidi" w:eastAsia="Cordia New" w:hAnsiTheme="majorBidi" w:cstheme="majorBidi"/>
          <w:sz w:val="28"/>
        </w:rPr>
        <w:t>9991</w:t>
      </w:r>
    </w:p>
    <w:p w14:paraId="7CB292F7"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proofErr w:type="gramStart"/>
      <w:r w:rsidRPr="00BF3822">
        <w:rPr>
          <w:rFonts w:asciiTheme="majorBidi" w:eastAsia="Cordia New" w:hAnsiTheme="majorBidi" w:cstheme="majorBidi"/>
          <w:color w:val="000000" w:themeColor="text1"/>
          <w:sz w:val="28"/>
        </w:rPr>
        <w:t xml:space="preserve">Website </w:t>
      </w:r>
      <w:r w:rsidRPr="00BF3822">
        <w:rPr>
          <w:rFonts w:asciiTheme="majorBidi" w:eastAsia="Cordia New" w:hAnsiTheme="majorBidi" w:cstheme="majorBidi"/>
          <w:color w:val="000000" w:themeColor="text1"/>
          <w:sz w:val="28"/>
          <w:cs/>
        </w:rPr>
        <w:t>:</w:t>
      </w:r>
      <w:proofErr w:type="gramEnd"/>
      <w:r w:rsidRPr="00BF3822">
        <w:rPr>
          <w:rFonts w:asciiTheme="majorBidi" w:eastAsia="Cordia New" w:hAnsiTheme="majorBidi" w:cstheme="majorBidi"/>
          <w:color w:val="000000" w:themeColor="text1"/>
          <w:sz w:val="28"/>
          <w:cs/>
        </w:rPr>
        <w:t xml:space="preserve"> </w:t>
      </w:r>
      <w:r w:rsidR="000110D2">
        <w:fldChar w:fldCharType="begin"/>
      </w:r>
      <w:r w:rsidR="000110D2">
        <w:instrText xml:space="preserve"> HYPERLINK "http://www.set.or.th" </w:instrText>
      </w:r>
      <w:r w:rsidR="000110D2">
        <w:fldChar w:fldCharType="separate"/>
      </w:r>
      <w:r w:rsidRPr="00BF3822">
        <w:rPr>
          <w:rStyle w:val="Hyperlink"/>
          <w:rFonts w:asciiTheme="majorBidi" w:eastAsia="Cordia New" w:hAnsiTheme="majorBidi" w:cstheme="majorBidi"/>
          <w:sz w:val="28"/>
        </w:rPr>
        <w:t>http</w:t>
      </w:r>
      <w:r w:rsidRPr="00BF3822">
        <w:rPr>
          <w:rStyle w:val="Hyperlink"/>
          <w:rFonts w:asciiTheme="majorBidi" w:eastAsia="Cordia New" w:hAnsiTheme="majorBidi" w:cstheme="majorBidi"/>
          <w:sz w:val="28"/>
          <w:cs/>
        </w:rPr>
        <w:t>://</w:t>
      </w:r>
      <w:r w:rsidRPr="00BF3822">
        <w:rPr>
          <w:rStyle w:val="Hyperlink"/>
          <w:rFonts w:asciiTheme="majorBidi" w:eastAsia="Cordia New" w:hAnsiTheme="majorBidi" w:cstheme="majorBidi"/>
          <w:sz w:val="28"/>
        </w:rPr>
        <w:t>www</w:t>
      </w:r>
      <w:r w:rsidRPr="00BF3822">
        <w:rPr>
          <w:rStyle w:val="Hyperlink"/>
          <w:rFonts w:asciiTheme="majorBidi" w:eastAsia="Cordia New" w:hAnsiTheme="majorBidi" w:cstheme="majorBidi"/>
          <w:sz w:val="28"/>
          <w:cs/>
        </w:rPr>
        <w:t>.</w:t>
      </w:r>
      <w:r w:rsidRPr="00BF3822">
        <w:rPr>
          <w:rStyle w:val="Hyperlink"/>
          <w:rFonts w:asciiTheme="majorBidi" w:eastAsia="Cordia New" w:hAnsiTheme="majorBidi" w:cstheme="majorBidi"/>
          <w:sz w:val="28"/>
        </w:rPr>
        <w:t>set</w:t>
      </w:r>
      <w:r w:rsidRPr="00BF3822">
        <w:rPr>
          <w:rStyle w:val="Hyperlink"/>
          <w:rFonts w:asciiTheme="majorBidi" w:eastAsia="Cordia New" w:hAnsiTheme="majorBidi" w:cstheme="majorBidi"/>
          <w:sz w:val="28"/>
          <w:cs/>
        </w:rPr>
        <w:t>.</w:t>
      </w:r>
      <w:r w:rsidRPr="00BF3822">
        <w:rPr>
          <w:rStyle w:val="Hyperlink"/>
          <w:rFonts w:asciiTheme="majorBidi" w:eastAsia="Cordia New" w:hAnsiTheme="majorBidi" w:cstheme="majorBidi"/>
          <w:sz w:val="28"/>
        </w:rPr>
        <w:t>or</w:t>
      </w:r>
      <w:r w:rsidRPr="00BF3822">
        <w:rPr>
          <w:rStyle w:val="Hyperlink"/>
          <w:rFonts w:asciiTheme="majorBidi" w:eastAsia="Cordia New" w:hAnsiTheme="majorBidi" w:cstheme="majorBidi"/>
          <w:sz w:val="28"/>
          <w:cs/>
        </w:rPr>
        <w:t>.</w:t>
      </w:r>
      <w:proofErr w:type="spellStart"/>
      <w:r w:rsidRPr="00BF3822">
        <w:rPr>
          <w:rStyle w:val="Hyperlink"/>
          <w:rFonts w:asciiTheme="majorBidi" w:eastAsia="Cordia New" w:hAnsiTheme="majorBidi" w:cstheme="majorBidi"/>
          <w:sz w:val="28"/>
        </w:rPr>
        <w:t>th</w:t>
      </w:r>
      <w:proofErr w:type="spellEnd"/>
      <w:r w:rsidR="000110D2">
        <w:rPr>
          <w:rStyle w:val="Hyperlink"/>
          <w:rFonts w:asciiTheme="majorBidi" w:eastAsia="Cordia New" w:hAnsiTheme="majorBidi" w:cstheme="majorBidi"/>
          <w:sz w:val="28"/>
        </w:rPr>
        <w:fldChar w:fldCharType="end"/>
      </w:r>
      <w:r w:rsidRPr="00BF3822">
        <w:rPr>
          <w:rFonts w:asciiTheme="majorBidi" w:eastAsia="Cordia New" w:hAnsiTheme="majorBidi" w:cstheme="majorBidi"/>
          <w:color w:val="000000" w:themeColor="text1"/>
          <w:sz w:val="28"/>
          <w:cs/>
        </w:rPr>
        <w:t>/</w:t>
      </w:r>
      <w:proofErr w:type="spellStart"/>
      <w:r w:rsidRPr="00BF3822">
        <w:rPr>
          <w:rFonts w:asciiTheme="majorBidi" w:eastAsia="Cordia New" w:hAnsiTheme="majorBidi" w:cstheme="majorBidi"/>
          <w:color w:val="000000" w:themeColor="text1"/>
          <w:sz w:val="28"/>
        </w:rPr>
        <w:t>tsd</w:t>
      </w:r>
      <w:proofErr w:type="spellEnd"/>
    </w:p>
    <w:p w14:paraId="69BCFC9F" w14:textId="77777777" w:rsidR="00E22E45" w:rsidRPr="00091AB9"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cs/>
        </w:rPr>
        <w:tab/>
      </w:r>
      <w:r w:rsidRPr="00BF3822">
        <w:rPr>
          <w:rFonts w:asciiTheme="majorBidi" w:eastAsia="Cordia New" w:hAnsiTheme="majorBidi" w:cstheme="majorBidi"/>
          <w:sz w:val="28"/>
          <w:cs/>
        </w:rPr>
        <w:tab/>
      </w:r>
      <w:r w:rsidRPr="00BF3822">
        <w:rPr>
          <w:rFonts w:asciiTheme="majorBidi" w:eastAsia="Cordia New" w:hAnsiTheme="majorBidi" w:cstheme="majorBidi"/>
          <w:sz w:val="28"/>
          <w:cs/>
        </w:rPr>
        <w:tab/>
      </w:r>
      <w:r w:rsidRPr="00BF3822">
        <w:rPr>
          <w:rFonts w:asciiTheme="majorBidi" w:eastAsia="Cordia New" w:hAnsiTheme="majorBidi" w:cstheme="majorBidi"/>
          <w:sz w:val="28"/>
          <w:cs/>
        </w:rPr>
        <w:tab/>
      </w:r>
      <w:proofErr w:type="gramStart"/>
      <w:r w:rsidRPr="00091AB9">
        <w:rPr>
          <w:rFonts w:asciiTheme="majorBidi" w:eastAsia="Cordia New" w:hAnsiTheme="majorBidi" w:cstheme="majorBidi"/>
          <w:sz w:val="28"/>
        </w:rPr>
        <w:t>E</w:t>
      </w:r>
      <w:r w:rsidRPr="00091AB9">
        <w:rPr>
          <w:rFonts w:asciiTheme="majorBidi" w:eastAsia="Cordia New" w:hAnsiTheme="majorBidi" w:cstheme="majorBidi"/>
          <w:sz w:val="28"/>
          <w:cs/>
        </w:rPr>
        <w:t>-</w:t>
      </w:r>
      <w:r w:rsidRPr="00091AB9">
        <w:rPr>
          <w:rFonts w:asciiTheme="majorBidi" w:eastAsia="Cordia New" w:hAnsiTheme="majorBidi" w:cstheme="majorBidi"/>
          <w:sz w:val="28"/>
        </w:rPr>
        <w:t xml:space="preserve">mail </w:t>
      </w:r>
      <w:r w:rsidRPr="00091AB9">
        <w:rPr>
          <w:rFonts w:asciiTheme="majorBidi" w:eastAsia="Cordia New" w:hAnsiTheme="majorBidi" w:cstheme="majorBidi"/>
          <w:sz w:val="28"/>
          <w:cs/>
        </w:rPr>
        <w:t>:</w:t>
      </w:r>
      <w:proofErr w:type="gramEnd"/>
      <w:r w:rsidRPr="00091AB9">
        <w:rPr>
          <w:rFonts w:asciiTheme="majorBidi" w:eastAsia="Cordia New" w:hAnsiTheme="majorBidi" w:cstheme="majorBidi"/>
          <w:sz w:val="28"/>
          <w:cs/>
        </w:rPr>
        <w:t xml:space="preserve"> </w:t>
      </w:r>
      <w:r w:rsidRPr="00091AB9">
        <w:rPr>
          <w:rFonts w:asciiTheme="majorBidi" w:eastAsia="Cordia New" w:hAnsiTheme="majorBidi" w:cstheme="majorBidi"/>
          <w:sz w:val="28"/>
        </w:rPr>
        <w:t xml:space="preserve">   www</w:t>
      </w:r>
      <w:r w:rsidRPr="00091AB9">
        <w:rPr>
          <w:rFonts w:asciiTheme="majorBidi" w:eastAsia="Cordia New" w:hAnsiTheme="majorBidi" w:cstheme="majorBidi"/>
          <w:sz w:val="28"/>
          <w:cs/>
        </w:rPr>
        <w:t>.</w:t>
      </w:r>
      <w:r w:rsidRPr="00091AB9">
        <w:rPr>
          <w:rFonts w:asciiTheme="majorBidi" w:eastAsia="Cordia New" w:hAnsiTheme="majorBidi" w:cstheme="majorBidi"/>
          <w:sz w:val="28"/>
        </w:rPr>
        <w:t>set</w:t>
      </w:r>
      <w:r w:rsidRPr="00091AB9">
        <w:rPr>
          <w:rFonts w:asciiTheme="majorBidi" w:eastAsia="Cordia New" w:hAnsiTheme="majorBidi" w:cstheme="majorBidi"/>
          <w:sz w:val="28"/>
          <w:cs/>
        </w:rPr>
        <w:t>.</w:t>
      </w:r>
      <w:r w:rsidRPr="00091AB9">
        <w:rPr>
          <w:rFonts w:asciiTheme="majorBidi" w:eastAsia="Cordia New" w:hAnsiTheme="majorBidi" w:cstheme="majorBidi"/>
          <w:sz w:val="28"/>
        </w:rPr>
        <w:t>or</w:t>
      </w:r>
      <w:r w:rsidRPr="00091AB9">
        <w:rPr>
          <w:rFonts w:asciiTheme="majorBidi" w:eastAsia="Cordia New" w:hAnsiTheme="majorBidi" w:cstheme="majorBidi"/>
          <w:sz w:val="28"/>
          <w:cs/>
        </w:rPr>
        <w:t>.</w:t>
      </w:r>
      <w:proofErr w:type="spellStart"/>
      <w:r w:rsidRPr="00091AB9">
        <w:rPr>
          <w:rFonts w:asciiTheme="majorBidi" w:eastAsia="Cordia New" w:hAnsiTheme="majorBidi" w:cstheme="majorBidi"/>
          <w:sz w:val="28"/>
        </w:rPr>
        <w:t>th</w:t>
      </w:r>
      <w:proofErr w:type="spellEnd"/>
      <w:r w:rsidRPr="00091AB9">
        <w:rPr>
          <w:rFonts w:asciiTheme="majorBidi" w:eastAsia="Cordia New" w:hAnsiTheme="majorBidi" w:cstheme="majorBidi"/>
          <w:sz w:val="28"/>
          <w:cs/>
        </w:rPr>
        <w:t>/</w:t>
      </w:r>
      <w:proofErr w:type="spellStart"/>
      <w:r w:rsidRPr="00091AB9">
        <w:rPr>
          <w:rFonts w:asciiTheme="majorBidi" w:eastAsia="Cordia New" w:hAnsiTheme="majorBidi" w:cstheme="majorBidi"/>
          <w:sz w:val="28"/>
        </w:rPr>
        <w:t>contactcenter</w:t>
      </w:r>
      <w:proofErr w:type="spellEnd"/>
      <w:r w:rsidRPr="00091AB9">
        <w:rPr>
          <w:rFonts w:asciiTheme="majorBidi" w:eastAsia="Cordia New" w:hAnsiTheme="majorBidi" w:cstheme="majorBidi"/>
          <w:sz w:val="28"/>
        </w:rPr>
        <w:tab/>
      </w:r>
      <w:r w:rsidRPr="00091AB9">
        <w:rPr>
          <w:rFonts w:asciiTheme="majorBidi" w:eastAsia="Cordia New" w:hAnsiTheme="majorBidi" w:cstheme="majorBidi"/>
          <w:sz w:val="28"/>
        </w:rPr>
        <w:tab/>
      </w:r>
      <w:r w:rsidRPr="00091AB9">
        <w:rPr>
          <w:rFonts w:asciiTheme="majorBidi" w:eastAsia="Cordia New" w:hAnsiTheme="majorBidi" w:cstheme="majorBidi"/>
          <w:sz w:val="28"/>
        </w:rPr>
        <w:tab/>
      </w:r>
      <w:r w:rsidRPr="00091AB9">
        <w:rPr>
          <w:rFonts w:asciiTheme="majorBidi" w:eastAsia="Cordia New" w:hAnsiTheme="majorBidi" w:cstheme="majorBidi"/>
          <w:sz w:val="28"/>
        </w:rPr>
        <w:tab/>
      </w:r>
    </w:p>
    <w:p w14:paraId="12345960" w14:textId="77777777" w:rsidR="00E22E45" w:rsidRPr="00091AB9"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16"/>
          <w:szCs w:val="16"/>
        </w:rPr>
      </w:pPr>
    </w:p>
    <w:p w14:paraId="7D5563C8" w14:textId="68876686" w:rsidR="00E22E45" w:rsidRPr="00091AB9"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091AB9">
        <w:rPr>
          <w:rFonts w:asciiTheme="majorBidi" w:eastAsia="Cordia New" w:hAnsiTheme="majorBidi" w:cstheme="majorBidi"/>
          <w:sz w:val="28"/>
          <w:cs/>
        </w:rPr>
        <w:t xml:space="preserve">ผู้สอบบัญชี </w:t>
      </w:r>
      <w:r w:rsidRPr="00091AB9">
        <w:rPr>
          <w:rFonts w:asciiTheme="majorBidi" w:eastAsia="Cordia New" w:hAnsiTheme="majorBidi" w:cstheme="majorBidi"/>
          <w:sz w:val="28"/>
        </w:rPr>
        <w:tab/>
      </w:r>
      <w:r w:rsidRPr="00091AB9">
        <w:rPr>
          <w:rFonts w:asciiTheme="majorBidi" w:eastAsia="Cordia New" w:hAnsiTheme="majorBidi" w:cstheme="majorBidi"/>
          <w:sz w:val="28"/>
        </w:rPr>
        <w:tab/>
      </w:r>
      <w:r w:rsidRPr="00091AB9">
        <w:rPr>
          <w:rFonts w:asciiTheme="majorBidi" w:eastAsia="Cordia New" w:hAnsiTheme="majorBidi" w:cstheme="majorBidi"/>
          <w:sz w:val="28"/>
          <w:cs/>
        </w:rPr>
        <w:tab/>
      </w:r>
      <w:r w:rsidR="008D6E6C" w:rsidRPr="00091AB9">
        <w:rPr>
          <w:rFonts w:ascii="Angsana New" w:eastAsia="Times New Roman" w:hAnsi="Angsana New" w:cs="Angsana New"/>
          <w:sz w:val="28"/>
          <w:cs/>
          <w:lang w:val="en-GB"/>
        </w:rPr>
        <w:t>นางกิ่งกาญจน์ อัศวรังสฤษฎ์</w:t>
      </w:r>
      <w:r w:rsidRPr="00091AB9">
        <w:rPr>
          <w:rFonts w:asciiTheme="majorBidi" w:eastAsia="Cordia New" w:hAnsiTheme="majorBidi" w:cstheme="majorBidi"/>
          <w:sz w:val="28"/>
          <w:cs/>
        </w:rPr>
        <w:t xml:space="preserve">   ผู้สอบบัญชีรับอนุญาต เลขที่ </w:t>
      </w:r>
      <w:r w:rsidR="008D6E6C" w:rsidRPr="00091AB9">
        <w:rPr>
          <w:rFonts w:asciiTheme="majorBidi" w:eastAsia="Cordia New" w:hAnsiTheme="majorBidi" w:cstheme="majorBidi"/>
          <w:sz w:val="28"/>
        </w:rPr>
        <w:t>4496</w:t>
      </w:r>
    </w:p>
    <w:p w14:paraId="4FE1DA6E" w14:textId="77777777" w:rsidR="00E22E45" w:rsidRPr="00091AB9"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091AB9">
        <w:rPr>
          <w:rFonts w:asciiTheme="majorBidi" w:eastAsia="Cordia New" w:hAnsiTheme="majorBidi" w:cstheme="majorBidi"/>
          <w:sz w:val="28"/>
          <w:cs/>
        </w:rPr>
        <w:t xml:space="preserve">สถานที่ตั้ง </w:t>
      </w:r>
      <w:r w:rsidRPr="00091AB9">
        <w:rPr>
          <w:rFonts w:asciiTheme="majorBidi" w:eastAsia="Cordia New" w:hAnsiTheme="majorBidi" w:cstheme="majorBidi"/>
          <w:sz w:val="28"/>
        </w:rPr>
        <w:tab/>
      </w:r>
      <w:r w:rsidRPr="00091AB9">
        <w:rPr>
          <w:rFonts w:asciiTheme="majorBidi" w:eastAsia="Cordia New" w:hAnsiTheme="majorBidi" w:cstheme="majorBidi"/>
          <w:sz w:val="28"/>
        </w:rPr>
        <w:tab/>
      </w:r>
      <w:r w:rsidRPr="00091AB9">
        <w:rPr>
          <w:rFonts w:asciiTheme="majorBidi" w:eastAsia="Cordia New" w:hAnsiTheme="majorBidi" w:cstheme="majorBidi"/>
          <w:sz w:val="28"/>
        </w:rPr>
        <w:tab/>
      </w:r>
      <w:r w:rsidRPr="00091AB9">
        <w:rPr>
          <w:rFonts w:asciiTheme="majorBidi" w:eastAsia="Cordia New" w:hAnsiTheme="majorBidi" w:cstheme="majorBidi"/>
          <w:sz w:val="28"/>
          <w:cs/>
        </w:rPr>
        <w:t xml:space="preserve">บริษัท สำนักงาน  อีวาย จำกัด </w:t>
      </w:r>
    </w:p>
    <w:p w14:paraId="3C00CCB3" w14:textId="4B9344E3" w:rsidR="00D06337" w:rsidRPr="00091AB9" w:rsidRDefault="00D06337" w:rsidP="00E22E45">
      <w:pPr>
        <w:tabs>
          <w:tab w:val="left" w:pos="709"/>
          <w:tab w:val="left" w:pos="1417"/>
          <w:tab w:val="left" w:pos="2126"/>
          <w:tab w:val="left" w:pos="2835"/>
          <w:tab w:val="left" w:pos="9213"/>
        </w:tabs>
        <w:spacing w:after="0" w:line="240" w:lineRule="auto"/>
        <w:ind w:left="2835" w:right="-188"/>
        <w:rPr>
          <w:rFonts w:asciiTheme="majorBidi" w:eastAsia="Cordia New" w:hAnsiTheme="majorBidi" w:cstheme="majorBidi"/>
          <w:sz w:val="28"/>
        </w:rPr>
      </w:pPr>
      <w:r w:rsidRPr="00091AB9">
        <w:rPr>
          <w:rFonts w:asciiTheme="majorBidi" w:eastAsia="Cordia New" w:hAnsiTheme="majorBidi" w:cstheme="majorBidi" w:hint="cs"/>
          <w:sz w:val="28"/>
          <w:cs/>
        </w:rPr>
        <w:t xml:space="preserve">เลขที่ </w:t>
      </w:r>
      <w:r w:rsidRPr="00091AB9">
        <w:rPr>
          <w:rFonts w:asciiTheme="majorBidi" w:eastAsia="Cordia New" w:hAnsiTheme="majorBidi" w:cstheme="majorBidi"/>
          <w:sz w:val="28"/>
        </w:rPr>
        <w:t>193</w:t>
      </w:r>
      <w:r w:rsidRPr="00091AB9">
        <w:rPr>
          <w:rFonts w:asciiTheme="majorBidi" w:eastAsia="Cordia New" w:hAnsiTheme="majorBidi" w:cstheme="majorBidi"/>
          <w:sz w:val="28"/>
          <w:cs/>
        </w:rPr>
        <w:t>/</w:t>
      </w:r>
      <w:r w:rsidRPr="00091AB9">
        <w:rPr>
          <w:rFonts w:asciiTheme="majorBidi" w:eastAsia="Cordia New" w:hAnsiTheme="majorBidi" w:cstheme="majorBidi"/>
          <w:sz w:val="28"/>
        </w:rPr>
        <w:t>136</w:t>
      </w:r>
      <w:r w:rsidRPr="00091AB9">
        <w:rPr>
          <w:rFonts w:asciiTheme="majorBidi" w:eastAsia="Cordia New" w:hAnsiTheme="majorBidi" w:cstheme="majorBidi"/>
          <w:sz w:val="28"/>
          <w:cs/>
        </w:rPr>
        <w:t>-</w:t>
      </w:r>
      <w:r w:rsidRPr="00091AB9">
        <w:rPr>
          <w:rFonts w:asciiTheme="majorBidi" w:eastAsia="Cordia New" w:hAnsiTheme="majorBidi" w:cstheme="majorBidi"/>
          <w:sz w:val="28"/>
        </w:rPr>
        <w:t xml:space="preserve">137 </w:t>
      </w:r>
      <w:r w:rsidR="00DE1F26" w:rsidRPr="00091AB9">
        <w:rPr>
          <w:rFonts w:asciiTheme="majorBidi" w:eastAsia="Cordia New" w:hAnsiTheme="majorBidi" w:cstheme="majorBidi" w:hint="cs"/>
          <w:sz w:val="28"/>
          <w:cs/>
        </w:rPr>
        <w:t xml:space="preserve">ชั้น </w:t>
      </w:r>
      <w:r w:rsidR="00DE1F26" w:rsidRPr="00091AB9">
        <w:rPr>
          <w:rFonts w:asciiTheme="majorBidi" w:eastAsia="Cordia New" w:hAnsiTheme="majorBidi" w:cstheme="majorBidi"/>
          <w:sz w:val="28"/>
        </w:rPr>
        <w:t xml:space="preserve">33 </w:t>
      </w:r>
      <w:r w:rsidR="00DE1F26" w:rsidRPr="00091AB9">
        <w:rPr>
          <w:rFonts w:asciiTheme="majorBidi" w:eastAsia="Cordia New" w:hAnsiTheme="majorBidi" w:cstheme="majorBidi"/>
          <w:sz w:val="28"/>
          <w:cs/>
        </w:rPr>
        <w:t>อาคารเลครัชดา</w:t>
      </w:r>
      <w:r w:rsidR="00DE1F26" w:rsidRPr="00091AB9">
        <w:rPr>
          <w:rFonts w:asciiTheme="majorBidi" w:eastAsia="Cordia New" w:hAnsiTheme="majorBidi" w:cstheme="majorBidi"/>
          <w:sz w:val="28"/>
        </w:rPr>
        <w:t xml:space="preserve"> </w:t>
      </w:r>
      <w:r w:rsidR="00DE1F26" w:rsidRPr="00091AB9">
        <w:rPr>
          <w:rFonts w:asciiTheme="majorBidi" w:eastAsia="Cordia New" w:hAnsiTheme="majorBidi" w:cstheme="majorBidi" w:hint="cs"/>
          <w:sz w:val="28"/>
          <w:cs/>
        </w:rPr>
        <w:t>ออฟฟิศคอมเพล็กซ์</w:t>
      </w:r>
      <w:r w:rsidR="00DE1F26" w:rsidRPr="00091AB9">
        <w:rPr>
          <w:rFonts w:asciiTheme="majorBidi" w:eastAsia="Cordia New" w:hAnsiTheme="majorBidi" w:cstheme="majorBidi"/>
          <w:sz w:val="28"/>
          <w:cs/>
        </w:rPr>
        <w:t xml:space="preserve"> </w:t>
      </w:r>
      <w:r w:rsidR="00E22E45" w:rsidRPr="00091AB9">
        <w:rPr>
          <w:rFonts w:asciiTheme="majorBidi" w:eastAsia="Cordia New" w:hAnsiTheme="majorBidi" w:cstheme="majorBidi"/>
          <w:sz w:val="28"/>
          <w:cs/>
        </w:rPr>
        <w:t xml:space="preserve">ถนนรัชดาภิเษก </w:t>
      </w:r>
    </w:p>
    <w:p w14:paraId="2A539ACC" w14:textId="187CD3B7" w:rsidR="00E22E45" w:rsidRPr="00BF3822" w:rsidRDefault="00E22E45" w:rsidP="00D06337">
      <w:pPr>
        <w:tabs>
          <w:tab w:val="left" w:pos="709"/>
          <w:tab w:val="left" w:pos="1417"/>
          <w:tab w:val="left" w:pos="2126"/>
          <w:tab w:val="left" w:pos="2835"/>
          <w:tab w:val="left" w:pos="9213"/>
        </w:tabs>
        <w:spacing w:after="0" w:line="240" w:lineRule="auto"/>
        <w:ind w:left="2835" w:right="-188"/>
        <w:rPr>
          <w:rFonts w:asciiTheme="majorBidi" w:eastAsia="Cordia New" w:hAnsiTheme="majorBidi" w:cstheme="majorBidi"/>
          <w:sz w:val="28"/>
        </w:rPr>
      </w:pPr>
      <w:r w:rsidRPr="00091AB9">
        <w:rPr>
          <w:rFonts w:asciiTheme="majorBidi" w:eastAsia="Cordia New" w:hAnsiTheme="majorBidi" w:cstheme="majorBidi"/>
          <w:sz w:val="28"/>
          <w:cs/>
        </w:rPr>
        <w:t>แขวงคลองเตย เขตคลองเตย กรุงเทพมหานคร</w:t>
      </w:r>
      <w:r w:rsidRPr="00091AB9">
        <w:rPr>
          <w:rFonts w:asciiTheme="majorBidi" w:eastAsia="Cordia New" w:hAnsiTheme="majorBidi" w:cstheme="majorBidi"/>
          <w:sz w:val="28"/>
        </w:rPr>
        <w:t xml:space="preserve">  10110</w:t>
      </w:r>
    </w:p>
    <w:p w14:paraId="5C4A3666" w14:textId="77777777" w:rsidR="00B46F17"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rPr>
        <w:tab/>
      </w:r>
      <w:r w:rsidRPr="00BF3822">
        <w:rPr>
          <w:rFonts w:asciiTheme="majorBidi" w:eastAsia="Cordia New" w:hAnsiTheme="majorBidi" w:cstheme="majorBidi"/>
          <w:sz w:val="28"/>
          <w:cs/>
        </w:rPr>
        <w:t xml:space="preserve">โทรศัพท์ : </w:t>
      </w:r>
      <w:r w:rsidRPr="00BF3822">
        <w:rPr>
          <w:rFonts w:asciiTheme="majorBidi" w:eastAsia="Cordia New" w:hAnsiTheme="majorBidi" w:cstheme="majorBidi"/>
          <w:sz w:val="28"/>
        </w:rPr>
        <w:t>0</w:t>
      </w:r>
      <w:r w:rsidR="00CD01F4">
        <w:rPr>
          <w:rFonts w:asciiTheme="majorBidi" w:eastAsia="Cordia New" w:hAnsiTheme="majorBidi" w:cstheme="majorBidi"/>
          <w:sz w:val="28"/>
        </w:rPr>
        <w:t xml:space="preserve"> </w:t>
      </w:r>
      <w:r w:rsidRPr="00BF3822">
        <w:rPr>
          <w:rFonts w:asciiTheme="majorBidi" w:eastAsia="Cordia New" w:hAnsiTheme="majorBidi" w:cstheme="majorBidi"/>
          <w:sz w:val="28"/>
        </w:rPr>
        <w:t>2264</w:t>
      </w:r>
      <w:r w:rsidR="00CD01F4">
        <w:rPr>
          <w:rFonts w:asciiTheme="majorBidi" w:eastAsia="Cordia New" w:hAnsiTheme="majorBidi" w:cstheme="majorBidi"/>
          <w:sz w:val="28"/>
        </w:rPr>
        <w:t xml:space="preserve"> </w:t>
      </w:r>
      <w:r w:rsidR="00D06337">
        <w:rPr>
          <w:rFonts w:asciiTheme="majorBidi" w:eastAsia="Cordia New" w:hAnsiTheme="majorBidi" w:cstheme="majorBidi"/>
          <w:sz w:val="28"/>
        </w:rPr>
        <w:t>9090</w:t>
      </w:r>
      <w:r w:rsidRPr="00BF3822">
        <w:rPr>
          <w:rFonts w:asciiTheme="majorBidi" w:eastAsia="Cordia New" w:hAnsiTheme="majorBidi" w:cstheme="majorBidi"/>
          <w:sz w:val="28"/>
        </w:rPr>
        <w:t xml:space="preserve">  </w:t>
      </w:r>
    </w:p>
    <w:p w14:paraId="64665A0D" w14:textId="22E14480" w:rsidR="00E22E45" w:rsidRPr="00BF3822" w:rsidRDefault="00B46F17"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r>
        <w:rPr>
          <w:rFonts w:asciiTheme="majorBidi" w:eastAsia="Cordia New" w:hAnsiTheme="majorBidi" w:cstheme="majorBidi"/>
          <w:sz w:val="28"/>
          <w:cs/>
        </w:rPr>
        <w:tab/>
      </w:r>
      <w:r>
        <w:rPr>
          <w:rFonts w:asciiTheme="majorBidi" w:eastAsia="Cordia New" w:hAnsiTheme="majorBidi" w:cstheme="majorBidi"/>
          <w:sz w:val="28"/>
          <w:cs/>
        </w:rPr>
        <w:tab/>
      </w:r>
      <w:r>
        <w:rPr>
          <w:rFonts w:asciiTheme="majorBidi" w:eastAsia="Cordia New" w:hAnsiTheme="majorBidi" w:cstheme="majorBidi"/>
          <w:sz w:val="28"/>
          <w:cs/>
        </w:rPr>
        <w:tab/>
      </w:r>
      <w:r>
        <w:rPr>
          <w:rFonts w:asciiTheme="majorBidi" w:eastAsia="Cordia New" w:hAnsiTheme="majorBidi" w:cstheme="majorBidi"/>
          <w:sz w:val="28"/>
          <w:cs/>
        </w:rPr>
        <w:tab/>
      </w:r>
      <w:r w:rsidR="00E22E45" w:rsidRPr="00BF3822">
        <w:rPr>
          <w:rFonts w:asciiTheme="majorBidi" w:eastAsia="Cordia New" w:hAnsiTheme="majorBidi" w:cstheme="majorBidi"/>
          <w:sz w:val="28"/>
          <w:cs/>
        </w:rPr>
        <w:t xml:space="preserve">โทรสาร: </w:t>
      </w:r>
      <w:r w:rsidR="00E22E45" w:rsidRPr="00BF3822">
        <w:rPr>
          <w:rFonts w:asciiTheme="majorBidi" w:eastAsia="Cordia New" w:hAnsiTheme="majorBidi" w:cstheme="majorBidi"/>
          <w:sz w:val="28"/>
        </w:rPr>
        <w:t>0</w:t>
      </w:r>
      <w:r w:rsidR="00B64AE7">
        <w:rPr>
          <w:rFonts w:asciiTheme="majorBidi" w:eastAsia="Cordia New" w:hAnsiTheme="majorBidi" w:cstheme="majorBidi"/>
          <w:sz w:val="28"/>
        </w:rPr>
        <w:t xml:space="preserve"> 2264 0789</w:t>
      </w:r>
    </w:p>
    <w:p w14:paraId="45998BAD" w14:textId="77777777" w:rsidR="00E22E45" w:rsidRPr="00BF3822" w:rsidRDefault="00E22E45" w:rsidP="00E22E4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rPr>
          <w:rFonts w:asciiTheme="majorBidi" w:eastAsia="Cordia New" w:hAnsiTheme="majorBidi" w:cstheme="majorBidi"/>
          <w:sz w:val="28"/>
        </w:rPr>
      </w:pPr>
    </w:p>
    <w:p w14:paraId="3304C101" w14:textId="77777777" w:rsidR="0096088E" w:rsidRPr="0096088E" w:rsidRDefault="0096088E" w:rsidP="008D7882">
      <w:pPr>
        <w:spacing w:after="0" w:line="240" w:lineRule="auto"/>
        <w:rPr>
          <w:rFonts w:asciiTheme="majorBidi" w:hAnsiTheme="majorBidi" w:cstheme="majorBidi"/>
          <w:sz w:val="28"/>
        </w:rPr>
      </w:pPr>
    </w:p>
    <w:sectPr w:rsidR="0096088E" w:rsidRPr="0096088E" w:rsidSect="0099267D">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C98EA" w14:textId="77777777" w:rsidR="000110D2" w:rsidRDefault="000110D2">
      <w:pPr>
        <w:spacing w:after="0" w:line="240" w:lineRule="auto"/>
      </w:pPr>
      <w:r>
        <w:separator/>
      </w:r>
    </w:p>
  </w:endnote>
  <w:endnote w:type="continuationSeparator" w:id="0">
    <w:p w14:paraId="6F9D7DC0" w14:textId="77777777" w:rsidR="000110D2" w:rsidRDefault="00011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732929"/>
      <w:docPartObj>
        <w:docPartGallery w:val="Page Numbers (Bottom of Page)"/>
        <w:docPartUnique/>
      </w:docPartObj>
    </w:sdtPr>
    <w:sdtEndPr>
      <w:rPr>
        <w:rFonts w:ascii="Angsana New" w:hAnsi="Angsana New" w:cs="Angsana New"/>
        <w:noProof/>
        <w:sz w:val="26"/>
        <w:szCs w:val="26"/>
      </w:rPr>
    </w:sdtEndPr>
    <w:sdtContent>
      <w:p w14:paraId="37AB4BD6" w14:textId="438FE631" w:rsidR="00544B82" w:rsidRPr="00544B82" w:rsidRDefault="00544B82">
        <w:pPr>
          <w:pStyle w:val="Footer"/>
          <w:jc w:val="center"/>
          <w:rPr>
            <w:rFonts w:ascii="Angsana New" w:hAnsi="Angsana New" w:cs="Angsana New"/>
            <w:sz w:val="26"/>
            <w:szCs w:val="26"/>
          </w:rPr>
        </w:pPr>
        <w:r w:rsidRPr="00544B82">
          <w:rPr>
            <w:rFonts w:ascii="Angsana New" w:hAnsi="Angsana New" w:cs="Angsana New"/>
            <w:sz w:val="26"/>
            <w:szCs w:val="26"/>
          </w:rPr>
          <w:fldChar w:fldCharType="begin"/>
        </w:r>
        <w:r w:rsidRPr="00544B82">
          <w:rPr>
            <w:rFonts w:ascii="Angsana New" w:hAnsi="Angsana New" w:cs="Angsana New"/>
            <w:sz w:val="26"/>
            <w:szCs w:val="26"/>
          </w:rPr>
          <w:instrText xml:space="preserve"> PAGE   \* MERGEFORMAT </w:instrText>
        </w:r>
        <w:r w:rsidRPr="00544B82">
          <w:rPr>
            <w:rFonts w:ascii="Angsana New" w:hAnsi="Angsana New" w:cs="Angsana New"/>
            <w:sz w:val="26"/>
            <w:szCs w:val="26"/>
          </w:rPr>
          <w:fldChar w:fldCharType="separate"/>
        </w:r>
        <w:r w:rsidRPr="00544B82">
          <w:rPr>
            <w:rFonts w:ascii="Angsana New" w:hAnsi="Angsana New" w:cs="Angsana New"/>
            <w:noProof/>
            <w:sz w:val="26"/>
            <w:szCs w:val="26"/>
          </w:rPr>
          <w:t>2</w:t>
        </w:r>
        <w:r w:rsidRPr="00544B82">
          <w:rPr>
            <w:rFonts w:ascii="Angsana New" w:hAnsi="Angsana New" w:cs="Angsana New"/>
            <w:noProof/>
            <w:sz w:val="26"/>
            <w:szCs w:val="26"/>
          </w:rPr>
          <w:fldChar w:fldCharType="end"/>
        </w:r>
      </w:p>
    </w:sdtContent>
  </w:sdt>
  <w:p w14:paraId="6A6879A1" w14:textId="77777777" w:rsidR="003D3302" w:rsidRDefault="000110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3CDEC" w14:textId="77777777" w:rsidR="000110D2" w:rsidRDefault="000110D2">
      <w:pPr>
        <w:spacing w:after="0" w:line="240" w:lineRule="auto"/>
      </w:pPr>
      <w:r>
        <w:separator/>
      </w:r>
    </w:p>
  </w:footnote>
  <w:footnote w:type="continuationSeparator" w:id="0">
    <w:p w14:paraId="45D4AF49" w14:textId="77777777" w:rsidR="000110D2" w:rsidRDefault="000110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530B0"/>
    <w:multiLevelType w:val="hybridMultilevel"/>
    <w:tmpl w:val="555E8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B4AE54E">
      <w:start w:val="100"/>
      <w:numFmt w:val="bullet"/>
      <w:lvlText w:val="-"/>
      <w:lvlJc w:val="left"/>
      <w:pPr>
        <w:ind w:left="2160" w:hanging="360"/>
      </w:pPr>
      <w:rPr>
        <w:rFonts w:ascii="Cordia New" w:eastAsia="Cordia New" w:hAnsi="Cordia New" w:cs="Cordia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710A9E"/>
    <w:multiLevelType w:val="multilevel"/>
    <w:tmpl w:val="5D2CF7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413B408E"/>
    <w:multiLevelType w:val="multilevel"/>
    <w:tmpl w:val="A396603A"/>
    <w:lvl w:ilvl="0">
      <w:start w:val="1"/>
      <w:numFmt w:val="decimal"/>
      <w:lvlText w:val="%1."/>
      <w:lvlJc w:val="left"/>
      <w:pPr>
        <w:ind w:left="2160" w:hanging="360"/>
      </w:pPr>
      <w:rPr>
        <w:rFonts w:ascii="Cordia New" w:eastAsia="Cordia New" w:hAnsi="Cordia New" w:cs="Cordia New"/>
      </w:rPr>
    </w:lvl>
    <w:lvl w:ilvl="1">
      <w:start w:val="1"/>
      <w:numFmt w:val="decimal"/>
      <w:isLgl/>
      <w:lvlText w:val="%1.%2"/>
      <w:lvlJc w:val="left"/>
      <w:pPr>
        <w:ind w:left="2550" w:hanging="360"/>
      </w:pPr>
      <w:rPr>
        <w:rFonts w:hint="default"/>
      </w:rPr>
    </w:lvl>
    <w:lvl w:ilvl="2">
      <w:start w:val="1"/>
      <w:numFmt w:val="decimal"/>
      <w:isLgl/>
      <w:lvlText w:val="%1.%2.%3"/>
      <w:lvlJc w:val="left"/>
      <w:pPr>
        <w:ind w:left="3300" w:hanging="720"/>
      </w:pPr>
      <w:rPr>
        <w:rFonts w:hint="default"/>
      </w:rPr>
    </w:lvl>
    <w:lvl w:ilvl="3">
      <w:start w:val="1"/>
      <w:numFmt w:val="decimal"/>
      <w:isLgl/>
      <w:lvlText w:val="%1.%2.%3.%4"/>
      <w:lvlJc w:val="left"/>
      <w:pPr>
        <w:ind w:left="3690" w:hanging="720"/>
      </w:pPr>
      <w:rPr>
        <w:rFonts w:hint="default"/>
      </w:rPr>
    </w:lvl>
    <w:lvl w:ilvl="4">
      <w:start w:val="1"/>
      <w:numFmt w:val="decimal"/>
      <w:isLgl/>
      <w:lvlText w:val="%1.%2.%3.%4.%5"/>
      <w:lvlJc w:val="left"/>
      <w:pPr>
        <w:ind w:left="4080" w:hanging="720"/>
      </w:pPr>
      <w:rPr>
        <w:rFonts w:hint="default"/>
      </w:rPr>
    </w:lvl>
    <w:lvl w:ilvl="5">
      <w:start w:val="1"/>
      <w:numFmt w:val="decimal"/>
      <w:isLgl/>
      <w:lvlText w:val="%1.%2.%3.%4.%5.%6"/>
      <w:lvlJc w:val="left"/>
      <w:pPr>
        <w:ind w:left="4830" w:hanging="1080"/>
      </w:pPr>
      <w:rPr>
        <w:rFonts w:hint="default"/>
      </w:rPr>
    </w:lvl>
    <w:lvl w:ilvl="6">
      <w:start w:val="1"/>
      <w:numFmt w:val="decimal"/>
      <w:isLgl/>
      <w:lvlText w:val="%1.%2.%3.%4.%5.%6.%7"/>
      <w:lvlJc w:val="left"/>
      <w:pPr>
        <w:ind w:left="5220" w:hanging="1080"/>
      </w:pPr>
      <w:rPr>
        <w:rFonts w:hint="default"/>
      </w:rPr>
    </w:lvl>
    <w:lvl w:ilvl="7">
      <w:start w:val="1"/>
      <w:numFmt w:val="decimal"/>
      <w:isLgl/>
      <w:lvlText w:val="%1.%2.%3.%4.%5.%6.%7.%8"/>
      <w:lvlJc w:val="left"/>
      <w:pPr>
        <w:ind w:left="5970" w:hanging="1440"/>
      </w:pPr>
      <w:rPr>
        <w:rFonts w:hint="default"/>
      </w:rPr>
    </w:lvl>
    <w:lvl w:ilvl="8">
      <w:start w:val="1"/>
      <w:numFmt w:val="decimal"/>
      <w:isLgl/>
      <w:lvlText w:val="%1.%2.%3.%4.%5.%6.%7.%8.%9"/>
      <w:lvlJc w:val="left"/>
      <w:pPr>
        <w:ind w:left="6360" w:hanging="1440"/>
      </w:pPr>
      <w:rPr>
        <w:rFonts w:hint="default"/>
      </w:rPr>
    </w:lvl>
  </w:abstractNum>
  <w:abstractNum w:abstractNumId="3" w15:restartNumberingAfterBreak="0">
    <w:nsid w:val="53BF7E63"/>
    <w:multiLevelType w:val="multilevel"/>
    <w:tmpl w:val="46883C94"/>
    <w:lvl w:ilvl="0">
      <w:start w:val="1"/>
      <w:numFmt w:val="decimal"/>
      <w:lvlText w:val="%1."/>
      <w:lvlJc w:val="left"/>
      <w:pPr>
        <w:ind w:left="720" w:hanging="360"/>
      </w:pPr>
      <w:rPr>
        <w:rFonts w:hint="default"/>
        <w:b/>
        <w:bCs/>
      </w:rPr>
    </w:lvl>
    <w:lvl w:ilvl="1">
      <w:start w:val="1"/>
      <w:numFmt w:val="decimal"/>
      <w:isLgl/>
      <w:lvlText w:val="%1.%2"/>
      <w:lvlJc w:val="left"/>
      <w:pPr>
        <w:ind w:left="1440" w:hanging="720"/>
      </w:pPr>
      <w:rPr>
        <w:rFonts w:hint="default"/>
      </w:rPr>
    </w:lvl>
    <w:lvl w:ilvl="2">
      <w:start w:val="1"/>
      <w:numFmt w:val="decimal"/>
      <w:lvlText w:val="%3."/>
      <w:lvlJc w:val="left"/>
      <w:pPr>
        <w:ind w:left="1800" w:hanging="720"/>
      </w:pPr>
      <w:rPr>
        <w:rFonts w:hint="default"/>
        <w:lang w:bidi="th-TH"/>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5A455BEE"/>
    <w:multiLevelType w:val="hybridMultilevel"/>
    <w:tmpl w:val="2A58EF9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 w15:restartNumberingAfterBreak="0">
    <w:nsid w:val="66C2642D"/>
    <w:multiLevelType w:val="multilevel"/>
    <w:tmpl w:val="657013C6"/>
    <w:lvl w:ilvl="0">
      <w:start w:val="2"/>
      <w:numFmt w:val="decimal"/>
      <w:lvlText w:val="%1"/>
      <w:lvlJc w:val="left"/>
      <w:pPr>
        <w:ind w:left="675" w:hanging="6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7D4F237D"/>
    <w:multiLevelType w:val="multilevel"/>
    <w:tmpl w:val="657013C6"/>
    <w:lvl w:ilvl="0">
      <w:start w:val="2"/>
      <w:numFmt w:val="decimal"/>
      <w:lvlText w:val="%1"/>
      <w:lvlJc w:val="left"/>
      <w:pPr>
        <w:ind w:left="675" w:hanging="6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7DAE5060"/>
    <w:multiLevelType w:val="hybridMultilevel"/>
    <w:tmpl w:val="3F72832C"/>
    <w:lvl w:ilvl="0" w:tplc="73DE65D4">
      <w:start w:val="1"/>
      <w:numFmt w:val="thaiLetters"/>
      <w:lvlText w:val="%1)"/>
      <w:lvlJc w:val="left"/>
      <w:pPr>
        <w:tabs>
          <w:tab w:val="num" w:pos="1555"/>
        </w:tabs>
        <w:ind w:left="1555" w:hanging="420"/>
      </w:pPr>
    </w:lvl>
    <w:lvl w:ilvl="1" w:tplc="C3DA15F2">
      <w:start w:val="2"/>
      <w:numFmt w:val="decimal"/>
      <w:lvlText w:val="(%2)"/>
      <w:lvlJc w:val="left"/>
      <w:pPr>
        <w:tabs>
          <w:tab w:val="num" w:pos="2215"/>
        </w:tabs>
        <w:ind w:left="2215" w:hanging="360"/>
      </w:pPr>
    </w:lvl>
    <w:lvl w:ilvl="2" w:tplc="0409001B">
      <w:start w:val="1"/>
      <w:numFmt w:val="lowerRoman"/>
      <w:lvlText w:val="%3."/>
      <w:lvlJc w:val="right"/>
      <w:pPr>
        <w:tabs>
          <w:tab w:val="num" w:pos="2935"/>
        </w:tabs>
        <w:ind w:left="2935" w:hanging="180"/>
      </w:pPr>
    </w:lvl>
    <w:lvl w:ilvl="3" w:tplc="0409000F">
      <w:start w:val="1"/>
      <w:numFmt w:val="decimal"/>
      <w:lvlText w:val="%4."/>
      <w:lvlJc w:val="left"/>
      <w:pPr>
        <w:tabs>
          <w:tab w:val="num" w:pos="3655"/>
        </w:tabs>
        <w:ind w:left="3655" w:hanging="360"/>
      </w:pPr>
    </w:lvl>
    <w:lvl w:ilvl="4" w:tplc="04090019">
      <w:start w:val="1"/>
      <w:numFmt w:val="lowerLetter"/>
      <w:lvlText w:val="%5."/>
      <w:lvlJc w:val="left"/>
      <w:pPr>
        <w:tabs>
          <w:tab w:val="num" w:pos="4375"/>
        </w:tabs>
        <w:ind w:left="4375" w:hanging="360"/>
      </w:pPr>
    </w:lvl>
    <w:lvl w:ilvl="5" w:tplc="0409001B">
      <w:start w:val="1"/>
      <w:numFmt w:val="lowerRoman"/>
      <w:lvlText w:val="%6."/>
      <w:lvlJc w:val="right"/>
      <w:pPr>
        <w:tabs>
          <w:tab w:val="num" w:pos="5095"/>
        </w:tabs>
        <w:ind w:left="5095" w:hanging="180"/>
      </w:pPr>
    </w:lvl>
    <w:lvl w:ilvl="6" w:tplc="0409000F">
      <w:start w:val="1"/>
      <w:numFmt w:val="decimal"/>
      <w:lvlText w:val="%7."/>
      <w:lvlJc w:val="left"/>
      <w:pPr>
        <w:tabs>
          <w:tab w:val="num" w:pos="5815"/>
        </w:tabs>
        <w:ind w:left="5815" w:hanging="360"/>
      </w:pPr>
    </w:lvl>
    <w:lvl w:ilvl="7" w:tplc="04090019">
      <w:start w:val="1"/>
      <w:numFmt w:val="lowerLetter"/>
      <w:lvlText w:val="%8."/>
      <w:lvlJc w:val="left"/>
      <w:pPr>
        <w:tabs>
          <w:tab w:val="num" w:pos="6535"/>
        </w:tabs>
        <w:ind w:left="6535" w:hanging="360"/>
      </w:pPr>
    </w:lvl>
    <w:lvl w:ilvl="8" w:tplc="0409001B">
      <w:start w:val="1"/>
      <w:numFmt w:val="lowerRoman"/>
      <w:lvlText w:val="%9."/>
      <w:lvlJc w:val="right"/>
      <w:pPr>
        <w:tabs>
          <w:tab w:val="num" w:pos="7255"/>
        </w:tabs>
        <w:ind w:left="7255" w:hanging="180"/>
      </w:pPr>
    </w:lvl>
  </w:abstractNum>
  <w:abstractNum w:abstractNumId="8" w15:restartNumberingAfterBreak="0">
    <w:nsid w:val="7DBB46A9"/>
    <w:multiLevelType w:val="hybridMultilevel"/>
    <w:tmpl w:val="1E565028"/>
    <w:lvl w:ilvl="0" w:tplc="95821CF8">
      <w:start w:val="1"/>
      <w:numFmt w:val="decimal"/>
      <w:lvlText w:val="%1."/>
      <w:lvlJc w:val="left"/>
      <w:pPr>
        <w:ind w:left="2345" w:hanging="360"/>
      </w:pPr>
      <w:rPr>
        <w:rFonts w:hint="default"/>
        <w:lang w:bidi="th-TH"/>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num w:numId="1">
    <w:abstractNumId w:val="2"/>
  </w:num>
  <w:num w:numId="2">
    <w:abstractNumId w:val="1"/>
  </w:num>
  <w:num w:numId="3">
    <w:abstractNumId w:val="3"/>
  </w:num>
  <w:num w:numId="4">
    <w:abstractNumId w:val="4"/>
  </w:num>
  <w:num w:numId="5">
    <w:abstractNumId w:val="0"/>
  </w:num>
  <w:num w:numId="6">
    <w:abstractNumId w:val="8"/>
  </w:num>
  <w:num w:numId="7">
    <w:abstractNumId w:val="6"/>
  </w:num>
  <w:num w:numId="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882"/>
    <w:rsid w:val="000041A1"/>
    <w:rsid w:val="0001078F"/>
    <w:rsid w:val="000110D2"/>
    <w:rsid w:val="000124D5"/>
    <w:rsid w:val="00022B38"/>
    <w:rsid w:val="0003108D"/>
    <w:rsid w:val="00035061"/>
    <w:rsid w:val="000402EB"/>
    <w:rsid w:val="00045665"/>
    <w:rsid w:val="000647DE"/>
    <w:rsid w:val="000704A7"/>
    <w:rsid w:val="000741C6"/>
    <w:rsid w:val="00081DF8"/>
    <w:rsid w:val="000820B4"/>
    <w:rsid w:val="00085FF8"/>
    <w:rsid w:val="00091AB9"/>
    <w:rsid w:val="000A5BFA"/>
    <w:rsid w:val="000B0E99"/>
    <w:rsid w:val="000B4C4B"/>
    <w:rsid w:val="000B7C6A"/>
    <w:rsid w:val="000C17A7"/>
    <w:rsid w:val="000D3DCF"/>
    <w:rsid w:val="000D6D54"/>
    <w:rsid w:val="000E1EE7"/>
    <w:rsid w:val="000F175B"/>
    <w:rsid w:val="000F52B2"/>
    <w:rsid w:val="000F7CAF"/>
    <w:rsid w:val="00103A4A"/>
    <w:rsid w:val="00105612"/>
    <w:rsid w:val="001104A4"/>
    <w:rsid w:val="00121CA2"/>
    <w:rsid w:val="00124179"/>
    <w:rsid w:val="00125DAF"/>
    <w:rsid w:val="001334B9"/>
    <w:rsid w:val="001350BC"/>
    <w:rsid w:val="0015500B"/>
    <w:rsid w:val="00155CFE"/>
    <w:rsid w:val="00170A68"/>
    <w:rsid w:val="00174C91"/>
    <w:rsid w:val="0017594B"/>
    <w:rsid w:val="00177A7F"/>
    <w:rsid w:val="00181B64"/>
    <w:rsid w:val="001932D9"/>
    <w:rsid w:val="001A2907"/>
    <w:rsid w:val="001A3E3C"/>
    <w:rsid w:val="001A4717"/>
    <w:rsid w:val="001B01D5"/>
    <w:rsid w:val="001B550B"/>
    <w:rsid w:val="001F396F"/>
    <w:rsid w:val="001F39FF"/>
    <w:rsid w:val="00207891"/>
    <w:rsid w:val="00207AA3"/>
    <w:rsid w:val="002125D6"/>
    <w:rsid w:val="002150A3"/>
    <w:rsid w:val="002276D6"/>
    <w:rsid w:val="002316D4"/>
    <w:rsid w:val="0023425D"/>
    <w:rsid w:val="0023799F"/>
    <w:rsid w:val="00241635"/>
    <w:rsid w:val="002530D4"/>
    <w:rsid w:val="00272C89"/>
    <w:rsid w:val="00274A14"/>
    <w:rsid w:val="00290899"/>
    <w:rsid w:val="00292BAE"/>
    <w:rsid w:val="00292BC6"/>
    <w:rsid w:val="002A2B12"/>
    <w:rsid w:val="002E006A"/>
    <w:rsid w:val="002E1412"/>
    <w:rsid w:val="002E3DB6"/>
    <w:rsid w:val="002E41C4"/>
    <w:rsid w:val="002E75A1"/>
    <w:rsid w:val="002E77A3"/>
    <w:rsid w:val="002F31FC"/>
    <w:rsid w:val="002F55A1"/>
    <w:rsid w:val="002F67DE"/>
    <w:rsid w:val="00303665"/>
    <w:rsid w:val="003140E0"/>
    <w:rsid w:val="003150C0"/>
    <w:rsid w:val="00315B62"/>
    <w:rsid w:val="0032130B"/>
    <w:rsid w:val="003257F5"/>
    <w:rsid w:val="00332426"/>
    <w:rsid w:val="00340EF6"/>
    <w:rsid w:val="003472C0"/>
    <w:rsid w:val="003539B0"/>
    <w:rsid w:val="003542FD"/>
    <w:rsid w:val="00362224"/>
    <w:rsid w:val="003700AD"/>
    <w:rsid w:val="00371B21"/>
    <w:rsid w:val="00381E77"/>
    <w:rsid w:val="00382F1B"/>
    <w:rsid w:val="003844AF"/>
    <w:rsid w:val="00386E08"/>
    <w:rsid w:val="003934C8"/>
    <w:rsid w:val="003A61B7"/>
    <w:rsid w:val="003B6B0C"/>
    <w:rsid w:val="003C621B"/>
    <w:rsid w:val="003C70DA"/>
    <w:rsid w:val="003C778F"/>
    <w:rsid w:val="003D6581"/>
    <w:rsid w:val="003E5D39"/>
    <w:rsid w:val="003E656D"/>
    <w:rsid w:val="003F1C73"/>
    <w:rsid w:val="003F6455"/>
    <w:rsid w:val="00401BCD"/>
    <w:rsid w:val="00406CDE"/>
    <w:rsid w:val="00411A16"/>
    <w:rsid w:val="004126D3"/>
    <w:rsid w:val="00420ADB"/>
    <w:rsid w:val="00424E6D"/>
    <w:rsid w:val="00426EC4"/>
    <w:rsid w:val="00427FE7"/>
    <w:rsid w:val="00434A10"/>
    <w:rsid w:val="004371AF"/>
    <w:rsid w:val="00437E95"/>
    <w:rsid w:val="004403BE"/>
    <w:rsid w:val="004417B9"/>
    <w:rsid w:val="00452801"/>
    <w:rsid w:val="00457487"/>
    <w:rsid w:val="00460A37"/>
    <w:rsid w:val="004714BE"/>
    <w:rsid w:val="0048438A"/>
    <w:rsid w:val="00491AF1"/>
    <w:rsid w:val="00494F27"/>
    <w:rsid w:val="004A3FF1"/>
    <w:rsid w:val="004B0CED"/>
    <w:rsid w:val="004B1770"/>
    <w:rsid w:val="004B1E29"/>
    <w:rsid w:val="004C308E"/>
    <w:rsid w:val="004D074A"/>
    <w:rsid w:val="004D418A"/>
    <w:rsid w:val="004D4735"/>
    <w:rsid w:val="004D4DED"/>
    <w:rsid w:val="005070AF"/>
    <w:rsid w:val="005152AE"/>
    <w:rsid w:val="00522DBE"/>
    <w:rsid w:val="00523B22"/>
    <w:rsid w:val="00530D6D"/>
    <w:rsid w:val="00532478"/>
    <w:rsid w:val="00532ACB"/>
    <w:rsid w:val="00532E80"/>
    <w:rsid w:val="00537D1E"/>
    <w:rsid w:val="00544B82"/>
    <w:rsid w:val="00546CF8"/>
    <w:rsid w:val="00556DBC"/>
    <w:rsid w:val="00560BFE"/>
    <w:rsid w:val="00563639"/>
    <w:rsid w:val="00565F22"/>
    <w:rsid w:val="005726C6"/>
    <w:rsid w:val="005775F1"/>
    <w:rsid w:val="00577815"/>
    <w:rsid w:val="00585AD4"/>
    <w:rsid w:val="0058796A"/>
    <w:rsid w:val="005968FE"/>
    <w:rsid w:val="005A00A8"/>
    <w:rsid w:val="005A2273"/>
    <w:rsid w:val="005B7043"/>
    <w:rsid w:val="005C0003"/>
    <w:rsid w:val="005C3027"/>
    <w:rsid w:val="005D2B7C"/>
    <w:rsid w:val="005D6D77"/>
    <w:rsid w:val="005E0EDC"/>
    <w:rsid w:val="005F2057"/>
    <w:rsid w:val="00601F1A"/>
    <w:rsid w:val="0060455B"/>
    <w:rsid w:val="006108A0"/>
    <w:rsid w:val="006121BE"/>
    <w:rsid w:val="006157EA"/>
    <w:rsid w:val="006221E6"/>
    <w:rsid w:val="00627403"/>
    <w:rsid w:val="00632CAE"/>
    <w:rsid w:val="0064238D"/>
    <w:rsid w:val="00642ECA"/>
    <w:rsid w:val="00651C64"/>
    <w:rsid w:val="00655F7D"/>
    <w:rsid w:val="006631F3"/>
    <w:rsid w:val="0066511C"/>
    <w:rsid w:val="00673018"/>
    <w:rsid w:val="0067395F"/>
    <w:rsid w:val="00690BDE"/>
    <w:rsid w:val="0069294E"/>
    <w:rsid w:val="00692E28"/>
    <w:rsid w:val="0069378C"/>
    <w:rsid w:val="0069460C"/>
    <w:rsid w:val="0069507B"/>
    <w:rsid w:val="006A32D0"/>
    <w:rsid w:val="006A7B9E"/>
    <w:rsid w:val="006B09FD"/>
    <w:rsid w:val="006B3D6A"/>
    <w:rsid w:val="006B7F0A"/>
    <w:rsid w:val="006C0CA5"/>
    <w:rsid w:val="006C1B70"/>
    <w:rsid w:val="006F23DF"/>
    <w:rsid w:val="006F5387"/>
    <w:rsid w:val="007014A6"/>
    <w:rsid w:val="007033AE"/>
    <w:rsid w:val="00707E7A"/>
    <w:rsid w:val="00714C33"/>
    <w:rsid w:val="00723B9A"/>
    <w:rsid w:val="00725093"/>
    <w:rsid w:val="00737BE1"/>
    <w:rsid w:val="00744AEA"/>
    <w:rsid w:val="0075284D"/>
    <w:rsid w:val="007622CD"/>
    <w:rsid w:val="007704C0"/>
    <w:rsid w:val="00772C4A"/>
    <w:rsid w:val="00773760"/>
    <w:rsid w:val="00786CDF"/>
    <w:rsid w:val="0079610B"/>
    <w:rsid w:val="007A18F1"/>
    <w:rsid w:val="007A5CAE"/>
    <w:rsid w:val="007C4017"/>
    <w:rsid w:val="007C7C38"/>
    <w:rsid w:val="007D0267"/>
    <w:rsid w:val="007E203C"/>
    <w:rsid w:val="007F5710"/>
    <w:rsid w:val="00802BCF"/>
    <w:rsid w:val="00813B4E"/>
    <w:rsid w:val="00820FA0"/>
    <w:rsid w:val="00822918"/>
    <w:rsid w:val="00824802"/>
    <w:rsid w:val="0082598C"/>
    <w:rsid w:val="00825F72"/>
    <w:rsid w:val="00825F91"/>
    <w:rsid w:val="00832B6B"/>
    <w:rsid w:val="00847305"/>
    <w:rsid w:val="008510B7"/>
    <w:rsid w:val="00852C56"/>
    <w:rsid w:val="00853429"/>
    <w:rsid w:val="00860B7D"/>
    <w:rsid w:val="008904FD"/>
    <w:rsid w:val="008978A1"/>
    <w:rsid w:val="008B4A84"/>
    <w:rsid w:val="008C0884"/>
    <w:rsid w:val="008C37F5"/>
    <w:rsid w:val="008C6C6C"/>
    <w:rsid w:val="008D6E6C"/>
    <w:rsid w:val="008D7882"/>
    <w:rsid w:val="008E1189"/>
    <w:rsid w:val="008E3FA2"/>
    <w:rsid w:val="008F01CB"/>
    <w:rsid w:val="008F41D6"/>
    <w:rsid w:val="008F739E"/>
    <w:rsid w:val="009032E7"/>
    <w:rsid w:val="00905D79"/>
    <w:rsid w:val="009107B3"/>
    <w:rsid w:val="00912E08"/>
    <w:rsid w:val="00913744"/>
    <w:rsid w:val="009337A3"/>
    <w:rsid w:val="00934535"/>
    <w:rsid w:val="00935CBF"/>
    <w:rsid w:val="009365D6"/>
    <w:rsid w:val="00950476"/>
    <w:rsid w:val="0095402D"/>
    <w:rsid w:val="00954C0F"/>
    <w:rsid w:val="0096088E"/>
    <w:rsid w:val="00961A38"/>
    <w:rsid w:val="00964139"/>
    <w:rsid w:val="00973E37"/>
    <w:rsid w:val="00981CCF"/>
    <w:rsid w:val="00986001"/>
    <w:rsid w:val="00987167"/>
    <w:rsid w:val="0099267D"/>
    <w:rsid w:val="00996554"/>
    <w:rsid w:val="009A5240"/>
    <w:rsid w:val="009A5D27"/>
    <w:rsid w:val="009B4D9D"/>
    <w:rsid w:val="009B56EC"/>
    <w:rsid w:val="009C1275"/>
    <w:rsid w:val="009C4962"/>
    <w:rsid w:val="009D70A7"/>
    <w:rsid w:val="009E5A0D"/>
    <w:rsid w:val="009F04B7"/>
    <w:rsid w:val="00A15D56"/>
    <w:rsid w:val="00A24596"/>
    <w:rsid w:val="00A273C2"/>
    <w:rsid w:val="00A43247"/>
    <w:rsid w:val="00A44EC5"/>
    <w:rsid w:val="00A4528F"/>
    <w:rsid w:val="00A46B4F"/>
    <w:rsid w:val="00A47AE7"/>
    <w:rsid w:val="00A53143"/>
    <w:rsid w:val="00A86B3D"/>
    <w:rsid w:val="00A91300"/>
    <w:rsid w:val="00A94F30"/>
    <w:rsid w:val="00A96307"/>
    <w:rsid w:val="00AA27CD"/>
    <w:rsid w:val="00AA73CB"/>
    <w:rsid w:val="00AB178B"/>
    <w:rsid w:val="00AB18BD"/>
    <w:rsid w:val="00AB326F"/>
    <w:rsid w:val="00AB5CE1"/>
    <w:rsid w:val="00AB72ED"/>
    <w:rsid w:val="00AE0D0E"/>
    <w:rsid w:val="00AE3BA5"/>
    <w:rsid w:val="00B1602F"/>
    <w:rsid w:val="00B16C3B"/>
    <w:rsid w:val="00B1778A"/>
    <w:rsid w:val="00B23AE9"/>
    <w:rsid w:val="00B2564C"/>
    <w:rsid w:val="00B33FD3"/>
    <w:rsid w:val="00B40C5A"/>
    <w:rsid w:val="00B46F17"/>
    <w:rsid w:val="00B64AE7"/>
    <w:rsid w:val="00B652DE"/>
    <w:rsid w:val="00B8063B"/>
    <w:rsid w:val="00B85280"/>
    <w:rsid w:val="00B91A9D"/>
    <w:rsid w:val="00BD399E"/>
    <w:rsid w:val="00BD469E"/>
    <w:rsid w:val="00BD69FF"/>
    <w:rsid w:val="00BD7CB5"/>
    <w:rsid w:val="00BF51DC"/>
    <w:rsid w:val="00C01B28"/>
    <w:rsid w:val="00C05EEC"/>
    <w:rsid w:val="00C20029"/>
    <w:rsid w:val="00C20BD9"/>
    <w:rsid w:val="00C26B3B"/>
    <w:rsid w:val="00C43F93"/>
    <w:rsid w:val="00C46E39"/>
    <w:rsid w:val="00C52075"/>
    <w:rsid w:val="00C52AF6"/>
    <w:rsid w:val="00C536AC"/>
    <w:rsid w:val="00C60414"/>
    <w:rsid w:val="00C711B4"/>
    <w:rsid w:val="00C7652D"/>
    <w:rsid w:val="00C77B1D"/>
    <w:rsid w:val="00C80282"/>
    <w:rsid w:val="00C91D83"/>
    <w:rsid w:val="00C96F34"/>
    <w:rsid w:val="00CA4D13"/>
    <w:rsid w:val="00CB1E0A"/>
    <w:rsid w:val="00CC51C8"/>
    <w:rsid w:val="00CC78F5"/>
    <w:rsid w:val="00CD01F4"/>
    <w:rsid w:val="00CD2C95"/>
    <w:rsid w:val="00CF0611"/>
    <w:rsid w:val="00CF49E2"/>
    <w:rsid w:val="00CF5CF5"/>
    <w:rsid w:val="00CF68BB"/>
    <w:rsid w:val="00CF6D5D"/>
    <w:rsid w:val="00D023B7"/>
    <w:rsid w:val="00D0306C"/>
    <w:rsid w:val="00D06337"/>
    <w:rsid w:val="00D077EB"/>
    <w:rsid w:val="00D11BCD"/>
    <w:rsid w:val="00D257D5"/>
    <w:rsid w:val="00D33460"/>
    <w:rsid w:val="00D34DBC"/>
    <w:rsid w:val="00D379B8"/>
    <w:rsid w:val="00D379E2"/>
    <w:rsid w:val="00D4592A"/>
    <w:rsid w:val="00D51AF8"/>
    <w:rsid w:val="00D8023E"/>
    <w:rsid w:val="00D83ECF"/>
    <w:rsid w:val="00D84057"/>
    <w:rsid w:val="00D866C5"/>
    <w:rsid w:val="00D87203"/>
    <w:rsid w:val="00DA1D1D"/>
    <w:rsid w:val="00DA31B5"/>
    <w:rsid w:val="00DA44B6"/>
    <w:rsid w:val="00DC23E4"/>
    <w:rsid w:val="00DC493D"/>
    <w:rsid w:val="00DC4E71"/>
    <w:rsid w:val="00DD3123"/>
    <w:rsid w:val="00DD483B"/>
    <w:rsid w:val="00DE1F26"/>
    <w:rsid w:val="00DE4C17"/>
    <w:rsid w:val="00E10A08"/>
    <w:rsid w:val="00E1270D"/>
    <w:rsid w:val="00E22E45"/>
    <w:rsid w:val="00E261A2"/>
    <w:rsid w:val="00E3420A"/>
    <w:rsid w:val="00E3423A"/>
    <w:rsid w:val="00E37054"/>
    <w:rsid w:val="00E42BD0"/>
    <w:rsid w:val="00E42F23"/>
    <w:rsid w:val="00E457F1"/>
    <w:rsid w:val="00E46360"/>
    <w:rsid w:val="00E524DD"/>
    <w:rsid w:val="00E531B9"/>
    <w:rsid w:val="00E653D7"/>
    <w:rsid w:val="00E73BB0"/>
    <w:rsid w:val="00E80DD0"/>
    <w:rsid w:val="00E87122"/>
    <w:rsid w:val="00E956CB"/>
    <w:rsid w:val="00EA38F4"/>
    <w:rsid w:val="00EA572D"/>
    <w:rsid w:val="00EA5764"/>
    <w:rsid w:val="00EA7AC8"/>
    <w:rsid w:val="00EB1A4B"/>
    <w:rsid w:val="00EB2016"/>
    <w:rsid w:val="00EB6C6A"/>
    <w:rsid w:val="00EE3E9C"/>
    <w:rsid w:val="00EE72B2"/>
    <w:rsid w:val="00EF56DC"/>
    <w:rsid w:val="00EF779B"/>
    <w:rsid w:val="00F01E2E"/>
    <w:rsid w:val="00F033A8"/>
    <w:rsid w:val="00F07822"/>
    <w:rsid w:val="00F266AC"/>
    <w:rsid w:val="00F322D2"/>
    <w:rsid w:val="00F37D38"/>
    <w:rsid w:val="00F44D5B"/>
    <w:rsid w:val="00F60DB1"/>
    <w:rsid w:val="00F6137D"/>
    <w:rsid w:val="00F616AF"/>
    <w:rsid w:val="00F6427F"/>
    <w:rsid w:val="00F67B67"/>
    <w:rsid w:val="00F73DA5"/>
    <w:rsid w:val="00F82284"/>
    <w:rsid w:val="00F8691C"/>
    <w:rsid w:val="00F9128F"/>
    <w:rsid w:val="00FA72C7"/>
    <w:rsid w:val="00FB005E"/>
    <w:rsid w:val="00FB2AF2"/>
    <w:rsid w:val="00FB2FBB"/>
    <w:rsid w:val="00FB3038"/>
    <w:rsid w:val="00FC16E8"/>
    <w:rsid w:val="00FC4531"/>
    <w:rsid w:val="00FD0C67"/>
    <w:rsid w:val="00FD15C6"/>
    <w:rsid w:val="00FD3BB5"/>
    <w:rsid w:val="00FE4AD2"/>
    <w:rsid w:val="00FF3A6E"/>
    <w:rsid w:val="00FF60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3729F"/>
  <w15:chartTrackingRefBased/>
  <w15:docId w15:val="{8207976F-63CA-4076-B7E8-35A613F97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882"/>
    <w:pPr>
      <w:spacing w:after="200" w:line="276" w:lineRule="auto"/>
    </w:pPr>
    <w:rPr>
      <w:rFonts w:ascii="Calibri" w:eastAsia="Calibri" w:hAnsi="Calibri" w:cs="Cordia New"/>
    </w:rPr>
  </w:style>
  <w:style w:type="paragraph" w:styleId="Heading2">
    <w:name w:val="heading 2"/>
    <w:basedOn w:val="Normal"/>
    <w:next w:val="Normal"/>
    <w:link w:val="Heading2Char"/>
    <w:unhideWhenUsed/>
    <w:qFormat/>
    <w:rsid w:val="008D7882"/>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4">
    <w:name w:val="heading 4"/>
    <w:basedOn w:val="Normal"/>
    <w:next w:val="Normal"/>
    <w:link w:val="Heading4Char"/>
    <w:qFormat/>
    <w:rsid w:val="008D7882"/>
    <w:pPr>
      <w:keepNext/>
      <w:spacing w:before="240" w:after="60" w:line="240" w:lineRule="auto"/>
      <w:outlineLvl w:val="3"/>
    </w:pPr>
    <w:rPr>
      <w:rFonts w:ascii="Times New Roman" w:eastAsia="Cordia New" w:hAnsi="Times New Roman" w:cs="Angsana New"/>
      <w:b/>
      <w:bCs/>
      <w:sz w:val="28"/>
      <w:szCs w:val="32"/>
    </w:rPr>
  </w:style>
  <w:style w:type="paragraph" w:styleId="Heading9">
    <w:name w:val="heading 9"/>
    <w:basedOn w:val="Normal"/>
    <w:next w:val="Normal"/>
    <w:link w:val="Heading9Char"/>
    <w:qFormat/>
    <w:rsid w:val="008D7882"/>
    <w:pPr>
      <w:keepNext/>
      <w:spacing w:after="0" w:line="240" w:lineRule="exact"/>
      <w:outlineLvl w:val="8"/>
    </w:pPr>
    <w:rPr>
      <w:rFonts w:ascii="EucrosiaUPC" w:eastAsia="Cordia New" w:hAnsi="EucrosiaUPC" w:cs="EucrosiaUPC"/>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7882"/>
    <w:rPr>
      <w:rFonts w:asciiTheme="majorHAnsi" w:eastAsiaTheme="majorEastAsia" w:hAnsiTheme="majorHAnsi" w:cstheme="majorBidi"/>
      <w:color w:val="2F5496" w:themeColor="accent1" w:themeShade="BF"/>
      <w:sz w:val="26"/>
      <w:szCs w:val="33"/>
    </w:rPr>
  </w:style>
  <w:style w:type="character" w:customStyle="1" w:styleId="Heading4Char">
    <w:name w:val="Heading 4 Char"/>
    <w:basedOn w:val="DefaultParagraphFont"/>
    <w:link w:val="Heading4"/>
    <w:rsid w:val="008D7882"/>
    <w:rPr>
      <w:rFonts w:ascii="Times New Roman" w:eastAsia="Cordia New" w:hAnsi="Times New Roman" w:cs="Angsana New"/>
      <w:b/>
      <w:bCs/>
      <w:sz w:val="28"/>
      <w:szCs w:val="32"/>
    </w:rPr>
  </w:style>
  <w:style w:type="character" w:customStyle="1" w:styleId="Heading9Char">
    <w:name w:val="Heading 9 Char"/>
    <w:basedOn w:val="DefaultParagraphFont"/>
    <w:link w:val="Heading9"/>
    <w:rsid w:val="008D7882"/>
    <w:rPr>
      <w:rFonts w:ascii="EucrosiaUPC" w:eastAsia="Cordia New" w:hAnsi="EucrosiaUPC" w:cs="EucrosiaUPC"/>
      <w:sz w:val="20"/>
      <w:szCs w:val="20"/>
      <w:u w:val="single"/>
    </w:rPr>
  </w:style>
  <w:style w:type="paragraph" w:styleId="Header">
    <w:name w:val="header"/>
    <w:basedOn w:val="Normal"/>
    <w:link w:val="HeaderChar"/>
    <w:uiPriority w:val="99"/>
    <w:unhideWhenUsed/>
    <w:rsid w:val="008D78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882"/>
    <w:rPr>
      <w:rFonts w:ascii="Calibri" w:eastAsia="Calibri" w:hAnsi="Calibri" w:cs="Cordia New"/>
    </w:rPr>
  </w:style>
  <w:style w:type="paragraph" w:styleId="Footer">
    <w:name w:val="footer"/>
    <w:basedOn w:val="Normal"/>
    <w:link w:val="FooterChar"/>
    <w:uiPriority w:val="99"/>
    <w:unhideWhenUsed/>
    <w:rsid w:val="008D78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882"/>
    <w:rPr>
      <w:rFonts w:ascii="Calibri" w:eastAsia="Calibri" w:hAnsi="Calibri" w:cs="Cordia New"/>
    </w:rPr>
  </w:style>
  <w:style w:type="table" w:styleId="TableGrid">
    <w:name w:val="Table Grid"/>
    <w:basedOn w:val="TableNormal"/>
    <w:uiPriority w:val="39"/>
    <w:rsid w:val="008D78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7882"/>
    <w:pPr>
      <w:ind w:left="720"/>
      <w:contextualSpacing/>
    </w:pPr>
  </w:style>
  <w:style w:type="numbering" w:customStyle="1" w:styleId="NoList1">
    <w:name w:val="No List1"/>
    <w:next w:val="NoList"/>
    <w:uiPriority w:val="99"/>
    <w:semiHidden/>
    <w:unhideWhenUsed/>
    <w:rsid w:val="008D7882"/>
  </w:style>
  <w:style w:type="character" w:styleId="PageNumber">
    <w:name w:val="page number"/>
    <w:basedOn w:val="DefaultParagraphFont"/>
    <w:rsid w:val="008D7882"/>
  </w:style>
  <w:style w:type="paragraph" w:styleId="BodyText">
    <w:name w:val="Body Text"/>
    <w:basedOn w:val="Normal"/>
    <w:link w:val="BodyTextChar"/>
    <w:rsid w:val="008D7882"/>
    <w:pPr>
      <w:tabs>
        <w:tab w:val="left" w:pos="720"/>
      </w:tabs>
      <w:spacing w:after="0" w:line="240" w:lineRule="auto"/>
      <w:jc w:val="both"/>
    </w:pPr>
    <w:rPr>
      <w:rFonts w:ascii="EucrosiaUPC" w:eastAsia="Cordia New" w:hAnsi="EucrosiaUPC" w:cs="EucrosiaUPC"/>
      <w:sz w:val="24"/>
      <w:szCs w:val="24"/>
    </w:rPr>
  </w:style>
  <w:style w:type="character" w:customStyle="1" w:styleId="BodyTextChar">
    <w:name w:val="Body Text Char"/>
    <w:basedOn w:val="DefaultParagraphFont"/>
    <w:link w:val="BodyText"/>
    <w:rsid w:val="008D7882"/>
    <w:rPr>
      <w:rFonts w:ascii="EucrosiaUPC" w:eastAsia="Cordia New" w:hAnsi="EucrosiaUPC" w:cs="EucrosiaUPC"/>
      <w:sz w:val="24"/>
      <w:szCs w:val="24"/>
    </w:rPr>
  </w:style>
  <w:style w:type="paragraph" w:styleId="BodyTextIndent">
    <w:name w:val="Body Text Indent"/>
    <w:basedOn w:val="Normal"/>
    <w:link w:val="BodyTextIndentChar"/>
    <w:rsid w:val="008D7882"/>
    <w:pPr>
      <w:spacing w:after="0" w:line="240" w:lineRule="auto"/>
      <w:ind w:right="-766" w:firstLine="720"/>
      <w:jc w:val="both"/>
    </w:pPr>
    <w:rPr>
      <w:rFonts w:ascii="Angsana New" w:eastAsia="Cordia New" w:hAnsi="Angsana New" w:cs="Angsana New"/>
      <w:sz w:val="32"/>
      <w:szCs w:val="32"/>
    </w:rPr>
  </w:style>
  <w:style w:type="character" w:customStyle="1" w:styleId="BodyTextIndentChar">
    <w:name w:val="Body Text Indent Char"/>
    <w:basedOn w:val="DefaultParagraphFont"/>
    <w:link w:val="BodyTextIndent"/>
    <w:rsid w:val="008D7882"/>
    <w:rPr>
      <w:rFonts w:ascii="Angsana New" w:eastAsia="Cordia New" w:hAnsi="Angsana New" w:cs="Angsana New"/>
      <w:sz w:val="32"/>
      <w:szCs w:val="32"/>
    </w:rPr>
  </w:style>
  <w:style w:type="paragraph" w:customStyle="1" w:styleId="CharCharCharCharCharCharCharCharCharCharCharCharCharCharCharCharChar">
    <w:name w:val="Char Char อักขระ Char Char Char Char Char Char อักขระ Char อักขระ Char Char Char อักขระ Char Char อักขระ Char Char อักขระ Char อักขระ"/>
    <w:basedOn w:val="Normal"/>
    <w:rsid w:val="008D7882"/>
    <w:pPr>
      <w:spacing w:after="160"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
    <w:rsid w:val="008D7882"/>
    <w:pPr>
      <w:spacing w:after="120" w:line="240" w:lineRule="auto"/>
      <w:ind w:left="283"/>
    </w:pPr>
    <w:rPr>
      <w:rFonts w:ascii="Angsana New" w:eastAsia="Cordia New" w:hAnsi="Angsana New" w:cs="Angsana New"/>
      <w:sz w:val="16"/>
      <w:szCs w:val="18"/>
    </w:rPr>
  </w:style>
  <w:style w:type="character" w:customStyle="1" w:styleId="BodyTextIndent3Char">
    <w:name w:val="Body Text Indent 3 Char"/>
    <w:basedOn w:val="DefaultParagraphFont"/>
    <w:link w:val="BodyTextIndent3"/>
    <w:rsid w:val="008D7882"/>
    <w:rPr>
      <w:rFonts w:ascii="Angsana New" w:eastAsia="Cordia New" w:hAnsi="Angsana New" w:cs="Angsana New"/>
      <w:sz w:val="16"/>
      <w:szCs w:val="18"/>
    </w:rPr>
  </w:style>
  <w:style w:type="paragraph" w:customStyle="1" w:styleId="CharCharCharCharCharCharChar">
    <w:name w:val="Char Char Char Char Char Char Char"/>
    <w:basedOn w:val="Normal"/>
    <w:rsid w:val="008D788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Char Char อักขระ Char Char Char Char Char Char อักขระ Char อักขระ Char Char Char อักขระ Char Char อักขระ Char Char อักขระ Char อักขระ Char Char Char"/>
    <w:basedOn w:val="Normal"/>
    <w:rsid w:val="008D788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
    <w:name w:val="Char Char อักขระ Char Char Char Char Char Char อักขระ Char อักขระ Char Char Char อักขระ Char Char อักขระ Char Char อักขระ Char อักขระ Char Char Char Char Char Char Char Char Char Char"/>
    <w:basedOn w:val="Normal"/>
    <w:rsid w:val="008D788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
    <w:name w:val="Char Char อักขระ Char Char Char Char Char Char อักขระ Char อักขระ Char Char Char อักขระ Char Char อักขระ Char Char อักขระ Char อักขระ Char Char Char Char Char Char Char"/>
    <w:basedOn w:val="Normal"/>
    <w:rsid w:val="008D788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อักขระ Char Char Char อักขระ Char Char อักขระ Char Char อักขระ Char อักขระ Char Char Char Char Char Char Char Char Char Char Char Char"/>
    <w:basedOn w:val="Normal"/>
    <w:rsid w:val="008D788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Char Char Char Char อักขระ Char อักขระ Char Char Char อักขระ Char Char อักขระ Char Char อักขระ Char อักขระ Char Char Char Char Char Char Char Char Char"/>
    <w:basedOn w:val="Normal"/>
    <w:rsid w:val="008D7882"/>
    <w:pPr>
      <w:spacing w:after="160" w:line="240" w:lineRule="exact"/>
    </w:pPr>
    <w:rPr>
      <w:rFonts w:ascii="Verdana" w:eastAsia="Times New Roman" w:hAnsi="Verdana" w:cs="Angsana New"/>
      <w:sz w:val="20"/>
      <w:szCs w:val="20"/>
      <w:lang w:bidi="ar-SA"/>
    </w:rPr>
  </w:style>
  <w:style w:type="paragraph" w:styleId="BalloonText">
    <w:name w:val="Balloon Text"/>
    <w:basedOn w:val="Normal"/>
    <w:link w:val="BalloonTextChar"/>
    <w:semiHidden/>
    <w:rsid w:val="008D7882"/>
    <w:pPr>
      <w:spacing w:after="0" w:line="240" w:lineRule="auto"/>
    </w:pPr>
    <w:rPr>
      <w:rFonts w:ascii="Tahoma" w:eastAsia="Cordia New" w:hAnsi="Tahoma" w:cs="Angsana New"/>
      <w:sz w:val="16"/>
      <w:szCs w:val="18"/>
    </w:rPr>
  </w:style>
  <w:style w:type="character" w:customStyle="1" w:styleId="BalloonTextChar">
    <w:name w:val="Balloon Text Char"/>
    <w:basedOn w:val="DefaultParagraphFont"/>
    <w:link w:val="BalloonText"/>
    <w:semiHidden/>
    <w:rsid w:val="008D7882"/>
    <w:rPr>
      <w:rFonts w:ascii="Tahoma" w:eastAsia="Cordia New" w:hAnsi="Tahoma" w:cs="Angsana New"/>
      <w:sz w:val="16"/>
      <w:szCs w:val="18"/>
    </w:rPr>
  </w:style>
  <w:style w:type="character" w:styleId="CommentReference">
    <w:name w:val="annotation reference"/>
    <w:uiPriority w:val="99"/>
    <w:semiHidden/>
    <w:unhideWhenUsed/>
    <w:rsid w:val="008D7882"/>
    <w:rPr>
      <w:sz w:val="16"/>
      <w:szCs w:val="18"/>
    </w:rPr>
  </w:style>
  <w:style w:type="paragraph" w:styleId="CommentText">
    <w:name w:val="annotation text"/>
    <w:basedOn w:val="Normal"/>
    <w:link w:val="CommentTextChar"/>
    <w:uiPriority w:val="99"/>
    <w:semiHidden/>
    <w:unhideWhenUsed/>
    <w:rsid w:val="008D7882"/>
    <w:pPr>
      <w:spacing w:after="0" w:line="240" w:lineRule="auto"/>
    </w:pPr>
    <w:rPr>
      <w:rFonts w:ascii="Angsana New" w:eastAsia="Cordia New" w:hAnsi="Angsana New" w:cs="Angsana New"/>
      <w:sz w:val="20"/>
      <w:szCs w:val="25"/>
    </w:rPr>
  </w:style>
  <w:style w:type="character" w:customStyle="1" w:styleId="CommentTextChar">
    <w:name w:val="Comment Text Char"/>
    <w:basedOn w:val="DefaultParagraphFont"/>
    <w:link w:val="CommentText"/>
    <w:uiPriority w:val="99"/>
    <w:semiHidden/>
    <w:rsid w:val="008D7882"/>
    <w:rPr>
      <w:rFonts w:ascii="Angsana New" w:eastAsia="Cordia New" w:hAnsi="Angsana New" w:cs="Angsana New"/>
      <w:sz w:val="20"/>
      <w:szCs w:val="25"/>
    </w:rPr>
  </w:style>
  <w:style w:type="paragraph" w:styleId="CommentSubject">
    <w:name w:val="annotation subject"/>
    <w:basedOn w:val="CommentText"/>
    <w:next w:val="CommentText"/>
    <w:link w:val="CommentSubjectChar"/>
    <w:uiPriority w:val="99"/>
    <w:semiHidden/>
    <w:unhideWhenUsed/>
    <w:rsid w:val="008D7882"/>
    <w:rPr>
      <w:b/>
      <w:bCs/>
    </w:rPr>
  </w:style>
  <w:style w:type="character" w:customStyle="1" w:styleId="CommentSubjectChar">
    <w:name w:val="Comment Subject Char"/>
    <w:basedOn w:val="CommentTextChar"/>
    <w:link w:val="CommentSubject"/>
    <w:uiPriority w:val="99"/>
    <w:semiHidden/>
    <w:rsid w:val="008D7882"/>
    <w:rPr>
      <w:rFonts w:ascii="Angsana New" w:eastAsia="Cordia New" w:hAnsi="Angsana New" w:cs="Angsana New"/>
      <w:b/>
      <w:bCs/>
      <w:sz w:val="20"/>
      <w:szCs w:val="25"/>
    </w:rPr>
  </w:style>
  <w:style w:type="paragraph" w:styleId="Revision">
    <w:name w:val="Revision"/>
    <w:hidden/>
    <w:uiPriority w:val="99"/>
    <w:semiHidden/>
    <w:rsid w:val="008D7882"/>
    <w:pPr>
      <w:spacing w:after="0" w:line="240" w:lineRule="auto"/>
    </w:pPr>
    <w:rPr>
      <w:rFonts w:ascii="Angsana New" w:eastAsia="Cordia New" w:hAnsi="Angsana New" w:cs="Angsana New"/>
      <w:sz w:val="32"/>
      <w:szCs w:val="40"/>
    </w:rPr>
  </w:style>
  <w:style w:type="paragraph" w:customStyle="1" w:styleId="Char">
    <w:name w:val="Char อักขระ"/>
    <w:basedOn w:val="Normal"/>
    <w:rsid w:val="008D7882"/>
    <w:pPr>
      <w:spacing w:after="160" w:line="240" w:lineRule="exact"/>
    </w:pPr>
    <w:rPr>
      <w:rFonts w:ascii="Verdana" w:eastAsia="Times New Roman" w:hAnsi="Verdana" w:cs="Angsana New"/>
      <w:sz w:val="20"/>
      <w:szCs w:val="20"/>
      <w:lang w:bidi="ar-SA"/>
    </w:rPr>
  </w:style>
  <w:style w:type="table" w:customStyle="1" w:styleId="TableGrid1">
    <w:name w:val="Table Grid1"/>
    <w:basedOn w:val="TableNormal"/>
    <w:next w:val="TableGrid"/>
    <w:uiPriority w:val="59"/>
    <w:rsid w:val="008D78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D7882"/>
    <w:pPr>
      <w:spacing w:after="0" w:line="240" w:lineRule="auto"/>
    </w:pPr>
  </w:style>
  <w:style w:type="paragraph" w:styleId="Title">
    <w:name w:val="Title"/>
    <w:basedOn w:val="Normal"/>
    <w:link w:val="TitleChar"/>
    <w:qFormat/>
    <w:rsid w:val="008D7882"/>
    <w:pPr>
      <w:spacing w:after="0" w:line="240" w:lineRule="auto"/>
      <w:jc w:val="center"/>
    </w:pPr>
    <w:rPr>
      <w:rFonts w:ascii="Cordia New" w:eastAsia="Cordia New" w:hAnsi="Cordia New" w:cs="Angsana New"/>
      <w:b/>
      <w:bCs/>
      <w:sz w:val="32"/>
      <w:szCs w:val="32"/>
      <w:u w:val="single"/>
    </w:rPr>
  </w:style>
  <w:style w:type="character" w:customStyle="1" w:styleId="TitleChar">
    <w:name w:val="Title Char"/>
    <w:basedOn w:val="DefaultParagraphFont"/>
    <w:link w:val="Title"/>
    <w:rsid w:val="008D7882"/>
    <w:rPr>
      <w:rFonts w:ascii="Cordia New" w:eastAsia="Cordia New" w:hAnsi="Cordia New" w:cs="Angsana New"/>
      <w:b/>
      <w:bCs/>
      <w:sz w:val="32"/>
      <w:szCs w:val="32"/>
      <w:u w:val="single"/>
    </w:rPr>
  </w:style>
  <w:style w:type="paragraph" w:customStyle="1" w:styleId="a">
    <w:name w:val="???????????"/>
    <w:basedOn w:val="Normal"/>
    <w:hidden/>
    <w:rsid w:val="008D7882"/>
    <w:pPr>
      <w:spacing w:after="0" w:line="240" w:lineRule="auto"/>
      <w:ind w:right="386"/>
    </w:pPr>
    <w:rPr>
      <w:rFonts w:ascii="CordiaUPC" w:eastAsia="Times New Roman" w:hAnsi="CordiaUPC" w:cs="CordiaUPC"/>
      <w:sz w:val="28"/>
      <w:lang w:val="en-GB"/>
    </w:rPr>
  </w:style>
  <w:style w:type="numbering" w:customStyle="1" w:styleId="NoList2">
    <w:name w:val="No List2"/>
    <w:next w:val="NoList"/>
    <w:uiPriority w:val="99"/>
    <w:semiHidden/>
    <w:unhideWhenUsed/>
    <w:rsid w:val="008D7882"/>
  </w:style>
  <w:style w:type="numbering" w:customStyle="1" w:styleId="NoList11">
    <w:name w:val="No List11"/>
    <w:next w:val="NoList"/>
    <w:uiPriority w:val="99"/>
    <w:semiHidden/>
    <w:unhideWhenUsed/>
    <w:rsid w:val="008D7882"/>
  </w:style>
  <w:style w:type="numbering" w:customStyle="1" w:styleId="NoList111">
    <w:name w:val="No List111"/>
    <w:next w:val="NoList"/>
    <w:uiPriority w:val="99"/>
    <w:semiHidden/>
    <w:unhideWhenUsed/>
    <w:rsid w:val="008D7882"/>
  </w:style>
  <w:style w:type="numbering" w:customStyle="1" w:styleId="NoList21">
    <w:name w:val="No List21"/>
    <w:next w:val="NoList"/>
    <w:uiPriority w:val="99"/>
    <w:semiHidden/>
    <w:unhideWhenUsed/>
    <w:rsid w:val="008D7882"/>
  </w:style>
  <w:style w:type="numbering" w:customStyle="1" w:styleId="NoList12">
    <w:name w:val="No List12"/>
    <w:next w:val="NoList"/>
    <w:uiPriority w:val="99"/>
    <w:semiHidden/>
    <w:unhideWhenUsed/>
    <w:rsid w:val="008D7882"/>
  </w:style>
  <w:style w:type="character" w:styleId="Hyperlink">
    <w:name w:val="Hyperlink"/>
    <w:basedOn w:val="DefaultParagraphFont"/>
    <w:uiPriority w:val="99"/>
    <w:unhideWhenUsed/>
    <w:rsid w:val="008D7882"/>
    <w:rPr>
      <w:color w:val="0563C1" w:themeColor="hyperlink"/>
      <w:u w:val="single"/>
    </w:rPr>
  </w:style>
  <w:style w:type="paragraph" w:styleId="NormalWeb">
    <w:name w:val="Normal (Web)"/>
    <w:basedOn w:val="Normal"/>
    <w:uiPriority w:val="99"/>
    <w:unhideWhenUsed/>
    <w:rsid w:val="008D7882"/>
    <w:pPr>
      <w:spacing w:before="100" w:beforeAutospacing="1" w:after="100" w:afterAutospacing="1" w:line="240" w:lineRule="auto"/>
    </w:pPr>
    <w:rPr>
      <w:rFonts w:ascii="Tahoma" w:eastAsia="Times New Roman" w:hAnsi="Tahoma" w:cs="Tahoma"/>
      <w:sz w:val="24"/>
      <w:szCs w:val="24"/>
    </w:rPr>
  </w:style>
  <w:style w:type="character" w:styleId="LineNumber">
    <w:name w:val="line number"/>
    <w:basedOn w:val="DefaultParagraphFont"/>
    <w:uiPriority w:val="99"/>
    <w:semiHidden/>
    <w:unhideWhenUsed/>
    <w:rsid w:val="008D7882"/>
  </w:style>
  <w:style w:type="character" w:customStyle="1" w:styleId="apple-converted-space">
    <w:name w:val="apple-converted-space"/>
    <w:basedOn w:val="DefaultParagraphFont"/>
    <w:rsid w:val="00E80DD0"/>
  </w:style>
  <w:style w:type="character" w:customStyle="1" w:styleId="s1">
    <w:name w:val="s1"/>
    <w:basedOn w:val="DefaultParagraphFont"/>
    <w:rsid w:val="00E80DD0"/>
  </w:style>
  <w:style w:type="character" w:customStyle="1" w:styleId="s2">
    <w:name w:val="s2"/>
    <w:basedOn w:val="DefaultParagraphFont"/>
    <w:rsid w:val="00E80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58B68-B30A-43E3-BC6B-E17698350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807</TotalTime>
  <Pages>19</Pages>
  <Words>5924</Words>
  <Characters>33769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Secretary</dc:creator>
  <cp:keywords/>
  <dc:description/>
  <cp:lastModifiedBy>Rasika Ngernsihem</cp:lastModifiedBy>
  <cp:revision>89</cp:revision>
  <cp:lastPrinted>2020-02-27T01:50:00Z</cp:lastPrinted>
  <dcterms:created xsi:type="dcterms:W3CDTF">2020-01-23T03:03:00Z</dcterms:created>
  <dcterms:modified xsi:type="dcterms:W3CDTF">2020-03-04T03:55:00Z</dcterms:modified>
</cp:coreProperties>
</file>