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ABE5B8" w14:textId="77777777" w:rsidR="007F1DA4" w:rsidRPr="00352DD0" w:rsidRDefault="00F03032" w:rsidP="00FD2FC5">
      <w:pPr>
        <w:pStyle w:val="Heading1"/>
        <w:rPr>
          <w:rFonts w:ascii="Angsana New" w:hAnsi="Angsana New" w:cs="Angsana New"/>
          <w:u w:val="single"/>
        </w:rPr>
      </w:pPr>
      <w:r>
        <w:rPr>
          <w:rFonts w:ascii="Angsana New" w:hAnsi="Angsana New" w:cs="Angsana New"/>
          <w:u w:val="single"/>
        </w:rPr>
        <w:t xml:space="preserve">7. </w:t>
      </w:r>
      <w:r>
        <w:rPr>
          <w:rFonts w:ascii="Angsana New" w:hAnsi="Angsana New" w:cs="Angsana New" w:hint="cs"/>
          <w:u w:val="single"/>
          <w:cs/>
        </w:rPr>
        <w:t>ข้อมูลหลักทรัพย์และผู้ถือหุ้น</w:t>
      </w:r>
    </w:p>
    <w:p w14:paraId="0B98881B" w14:textId="77777777" w:rsidR="007F1DA4" w:rsidRPr="00352DD0" w:rsidRDefault="007F1DA4" w:rsidP="002B557F">
      <w:pPr>
        <w:pStyle w:val="Heading1"/>
        <w:ind w:left="567" w:firstLine="284"/>
        <w:jc w:val="thaiDistribute"/>
        <w:rPr>
          <w:rFonts w:ascii="Angsana New" w:hAnsi="Angsana New" w:cs="Angsana New"/>
        </w:rPr>
      </w:pPr>
      <w:r w:rsidRPr="00352DD0">
        <w:rPr>
          <w:rFonts w:ascii="Angsana New" w:hAnsi="Angsana New" w:cs="Angsana New"/>
          <w:cs/>
        </w:rPr>
        <w:t>หลักทรัพย์ของบริษัท</w:t>
      </w:r>
    </w:p>
    <w:p w14:paraId="75AA397D" w14:textId="77777777" w:rsidR="007F1DA4" w:rsidRPr="00352DD0" w:rsidRDefault="007F1DA4" w:rsidP="002B557F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  <w:r w:rsidRPr="00352DD0">
        <w:rPr>
          <w:rFonts w:ascii="Angsana New" w:hAnsi="Angsana New" w:cs="Angsana New"/>
          <w:sz w:val="32"/>
          <w:szCs w:val="32"/>
          <w:cs/>
        </w:rPr>
        <w:t xml:space="preserve">บริษัทมีทุนจดทะเบียน ณ วันที่ </w:t>
      </w:r>
      <w:r w:rsidRPr="00352DD0">
        <w:rPr>
          <w:rFonts w:ascii="Angsana New" w:hAnsi="Angsana New" w:cs="Angsana New"/>
          <w:sz w:val="32"/>
          <w:szCs w:val="32"/>
        </w:rPr>
        <w:t>31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Pr="00352DD0">
        <w:rPr>
          <w:rFonts w:ascii="Angsana New" w:hAnsi="Angsana New" w:cs="Angsana New"/>
          <w:sz w:val="32"/>
          <w:szCs w:val="32"/>
        </w:rPr>
        <w:t>25</w:t>
      </w:r>
      <w:r w:rsidR="00083974">
        <w:rPr>
          <w:rFonts w:ascii="Angsana New" w:hAnsi="Angsana New" w:cs="Angsana New"/>
          <w:sz w:val="32"/>
          <w:szCs w:val="32"/>
        </w:rPr>
        <w:t>6</w:t>
      </w:r>
      <w:r w:rsidR="00797104">
        <w:rPr>
          <w:rFonts w:ascii="Angsana New" w:hAnsi="Angsana New" w:cs="Angsana New" w:hint="cs"/>
          <w:sz w:val="32"/>
          <w:szCs w:val="32"/>
          <w:cs/>
        </w:rPr>
        <w:t>2</w:t>
      </w:r>
      <w:r w:rsidR="00654BD6">
        <w:rPr>
          <w:rFonts w:ascii="Angsana New" w:hAnsi="Angsana New" w:cs="Angsana New"/>
          <w:sz w:val="32"/>
          <w:szCs w:val="32"/>
        </w:rPr>
        <w:t xml:space="preserve"> 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352DD0">
        <w:rPr>
          <w:rFonts w:ascii="Angsana New" w:hAnsi="Angsana New" w:cs="Angsana New"/>
          <w:sz w:val="32"/>
          <w:szCs w:val="32"/>
        </w:rPr>
        <w:t>200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 ล้านบาท เรียกชำระเต็มมูลค่าแล้ว โดยแบ่งเป็นหุ้นสามัญจำนวน </w:t>
      </w:r>
      <w:r w:rsidRPr="00352DD0">
        <w:rPr>
          <w:rFonts w:ascii="Angsana New" w:hAnsi="Angsana New" w:cs="Angsana New"/>
          <w:sz w:val="32"/>
          <w:szCs w:val="32"/>
        </w:rPr>
        <w:t>20,000,000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 หุ้น มูลค่าที่ตราไว้หุ้นละ </w:t>
      </w:r>
      <w:r w:rsidRPr="00352DD0">
        <w:rPr>
          <w:rFonts w:ascii="Angsana New" w:hAnsi="Angsana New" w:cs="Angsana New"/>
          <w:sz w:val="32"/>
          <w:szCs w:val="32"/>
        </w:rPr>
        <w:t>10.00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 บาท </w:t>
      </w:r>
    </w:p>
    <w:p w14:paraId="1E6C6DC4" w14:textId="77777777" w:rsidR="00074241" w:rsidRPr="00352DD0" w:rsidRDefault="00074241" w:rsidP="002B557F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</w:p>
    <w:p w14:paraId="40BBCDB2" w14:textId="77777777" w:rsidR="007F1DA4" w:rsidRPr="00352DD0" w:rsidRDefault="007F1DA4" w:rsidP="002B557F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  <w:r w:rsidRPr="00352DD0">
        <w:rPr>
          <w:rFonts w:ascii="Angsana New" w:hAnsi="Angsana New" w:cs="Angsana New"/>
          <w:sz w:val="32"/>
          <w:szCs w:val="32"/>
          <w:cs/>
        </w:rPr>
        <w:t xml:space="preserve">บริษัทไม่มีหุ้นประเภทอื่น นอกจากหุ้นสามัญเพียงชนิดเดียว รวมทั้งไม่มีข้อตกลงระหว่างกัน </w:t>
      </w:r>
      <w:r w:rsidRPr="00352DD0">
        <w:rPr>
          <w:rFonts w:ascii="Angsana New" w:hAnsi="Angsana New" w:cs="Angsana New"/>
          <w:sz w:val="32"/>
          <w:szCs w:val="32"/>
        </w:rPr>
        <w:t xml:space="preserve">(Shareholder agreement) </w:t>
      </w:r>
      <w:r w:rsidRPr="00352DD0">
        <w:rPr>
          <w:rFonts w:ascii="Angsana New" w:hAnsi="Angsana New" w:cs="Angsana New"/>
          <w:sz w:val="32"/>
          <w:szCs w:val="32"/>
          <w:cs/>
        </w:rPr>
        <w:t>ระหว่างกลุ่มผู้ถือหุ้นรายใหญ่ ในเรื่องที่มีผลกระทบต่อการออกและเสนอขายหลักทรัพย์ หรือแม้กระทั่งการบริหารงานของบริษัท</w:t>
      </w:r>
    </w:p>
    <w:p w14:paraId="7FCF092A" w14:textId="77777777" w:rsidR="00074241" w:rsidRPr="00352DD0" w:rsidRDefault="00074241" w:rsidP="002B557F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</w:p>
    <w:p w14:paraId="449F98DA" w14:textId="77777777" w:rsidR="007F1DA4" w:rsidRPr="00352DD0" w:rsidRDefault="007F1DA4" w:rsidP="002B557F">
      <w:pPr>
        <w:pStyle w:val="BodyTextIndent"/>
        <w:ind w:firstLine="851"/>
        <w:jc w:val="thaiDistribute"/>
        <w:rPr>
          <w:rFonts w:ascii="Angsana New" w:hAnsi="Angsana New" w:cs="Angsana New"/>
        </w:rPr>
      </w:pPr>
      <w:r w:rsidRPr="00352DD0">
        <w:rPr>
          <w:rFonts w:ascii="Angsana New" w:hAnsi="Angsana New" w:cs="Angsana New"/>
          <w:cs/>
        </w:rPr>
        <w:t xml:space="preserve">โดยบริษัทได้จดทะเบียนแปรสภาพเป็นบริษัทมหาชนจำกัด เมื่อวันที่ </w:t>
      </w:r>
      <w:r w:rsidRPr="00352DD0">
        <w:rPr>
          <w:rFonts w:ascii="Angsana New" w:hAnsi="Angsana New" w:cs="Angsana New"/>
        </w:rPr>
        <w:t>10</w:t>
      </w:r>
      <w:r w:rsidRPr="00352DD0">
        <w:rPr>
          <w:rFonts w:ascii="Angsana New" w:hAnsi="Angsana New" w:cs="Angsana New"/>
          <w:cs/>
        </w:rPr>
        <w:t xml:space="preserve"> มิถุนายน </w:t>
      </w:r>
      <w:r w:rsidRPr="00352DD0">
        <w:rPr>
          <w:rFonts w:ascii="Angsana New" w:hAnsi="Angsana New" w:cs="Angsana New"/>
        </w:rPr>
        <w:t>2537</w:t>
      </w:r>
      <w:r w:rsidRPr="00352DD0">
        <w:rPr>
          <w:rFonts w:ascii="Angsana New" w:hAnsi="Angsana New" w:cs="Angsana New"/>
          <w:cs/>
        </w:rPr>
        <w:t xml:space="preserve"> และเปลี่ยนชื่อใหม่จากเดิม บริษัท ไทยสโตเรจ อินดัสตรี จำกัด เป็น </w:t>
      </w:r>
      <w:r w:rsidR="00555529" w:rsidRPr="00555529">
        <w:rPr>
          <w:rFonts w:ascii="Angsana New" w:hAnsi="Angsana New" w:cs="Angsana New"/>
          <w:cs/>
        </w:rPr>
        <w:t>บมจ. ฮิตาชิ เคมิคอล สโตเรจ แบตเตอรี่ (ประเทศไทย)</w:t>
      </w:r>
      <w:r w:rsidRPr="00352DD0">
        <w:rPr>
          <w:rFonts w:ascii="Angsana New" w:hAnsi="Angsana New" w:cs="Angsana New"/>
          <w:cs/>
        </w:rPr>
        <w:t xml:space="preserve">พร้อมกับเปลี่ยนแปลงมูลค่าหุ้นที่ตราไว้จากหุ้นละ </w:t>
      </w:r>
      <w:r w:rsidRPr="00352DD0">
        <w:rPr>
          <w:rFonts w:ascii="Angsana New" w:hAnsi="Angsana New" w:cs="Angsana New"/>
        </w:rPr>
        <w:t>100</w:t>
      </w:r>
      <w:r w:rsidRPr="00352DD0">
        <w:rPr>
          <w:rFonts w:ascii="Angsana New" w:hAnsi="Angsana New" w:cs="Angsana New"/>
          <w:cs/>
        </w:rPr>
        <w:t xml:space="preserve"> บาทเป็นหุ้นละ </w:t>
      </w:r>
      <w:r w:rsidRPr="00352DD0">
        <w:rPr>
          <w:rFonts w:ascii="Angsana New" w:hAnsi="Angsana New" w:cs="Angsana New"/>
        </w:rPr>
        <w:t>10</w:t>
      </w:r>
      <w:r w:rsidRPr="00352DD0">
        <w:rPr>
          <w:rFonts w:ascii="Angsana New" w:hAnsi="Angsana New" w:cs="Angsana New"/>
          <w:cs/>
        </w:rPr>
        <w:t xml:space="preserve"> บาท</w:t>
      </w:r>
    </w:p>
    <w:p w14:paraId="39B7C221" w14:textId="77777777" w:rsidR="00074241" w:rsidRPr="00352DD0" w:rsidRDefault="00074241" w:rsidP="002B557F">
      <w:pPr>
        <w:pStyle w:val="BodyTextIndent"/>
        <w:ind w:firstLine="851"/>
        <w:jc w:val="thaiDistribute"/>
        <w:rPr>
          <w:rFonts w:ascii="Angsana New" w:hAnsi="Angsana New" w:cs="Angsana New"/>
        </w:rPr>
      </w:pPr>
    </w:p>
    <w:p w14:paraId="599F4B25" w14:textId="77777777" w:rsidR="007F1DA4" w:rsidRPr="00352DD0" w:rsidRDefault="007F1DA4" w:rsidP="002B557F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  <w:r w:rsidRPr="00352DD0">
        <w:rPr>
          <w:rFonts w:ascii="Angsana New" w:hAnsi="Angsana New" w:cs="Angsana New"/>
          <w:sz w:val="32"/>
          <w:szCs w:val="32"/>
          <w:cs/>
        </w:rPr>
        <w:t>บริษัทเป็นบริษัทจดทะเบียน ในตลาดหลักทรัพย์แห่งประเทศไทย</w:t>
      </w:r>
      <w:r w:rsidRPr="00352DD0">
        <w:rPr>
          <w:rFonts w:ascii="Angsana New" w:hAnsi="Angsana New" w:cs="Angsana New"/>
          <w:sz w:val="32"/>
          <w:szCs w:val="32"/>
        </w:rPr>
        <w:t xml:space="preserve"> 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และได้เริ่มเข้าทำการซื้อขายในตลาดหลักทรัพย์แห่งประเทศไทยเมื่อวันที่ </w:t>
      </w:r>
      <w:r w:rsidRPr="00352DD0">
        <w:rPr>
          <w:rFonts w:ascii="Angsana New" w:hAnsi="Angsana New" w:cs="Angsana New"/>
          <w:sz w:val="32"/>
          <w:szCs w:val="32"/>
        </w:rPr>
        <w:t>10</w:t>
      </w:r>
      <w:r w:rsidRPr="00352DD0">
        <w:rPr>
          <w:rFonts w:ascii="Angsana New" w:hAnsi="Angsana New" w:cs="Angsana New"/>
          <w:sz w:val="32"/>
          <w:szCs w:val="32"/>
          <w:cs/>
        </w:rPr>
        <w:t xml:space="preserve"> กุมภาพันธ์ </w:t>
      </w:r>
      <w:r w:rsidR="008F4A3E" w:rsidRPr="008F4A3E">
        <w:rPr>
          <w:rFonts w:ascii="Angsana New" w:hAnsi="Angsana New" w:cs="Angsana New"/>
          <w:sz w:val="32"/>
          <w:szCs w:val="32"/>
          <w:cs/>
        </w:rPr>
        <w:t>พ.ศ.</w:t>
      </w:r>
      <w:r w:rsidR="008F4A3E">
        <w:rPr>
          <w:rFonts w:ascii="Angsana New" w:hAnsi="Angsana New" w:cs="Angsana New"/>
          <w:sz w:val="32"/>
          <w:szCs w:val="32"/>
        </w:rPr>
        <w:t xml:space="preserve"> </w:t>
      </w:r>
      <w:r w:rsidRPr="00352DD0">
        <w:rPr>
          <w:rFonts w:ascii="Angsana New" w:hAnsi="Angsana New" w:cs="Angsana New"/>
          <w:sz w:val="32"/>
          <w:szCs w:val="32"/>
        </w:rPr>
        <w:t>2538</w:t>
      </w:r>
    </w:p>
    <w:p w14:paraId="4F12BE81" w14:textId="77777777" w:rsidR="007F1DA4" w:rsidRPr="00352DD0" w:rsidRDefault="007F1DA4" w:rsidP="002B557F">
      <w:pPr>
        <w:pStyle w:val="Heading1"/>
        <w:ind w:left="567" w:firstLine="284"/>
        <w:jc w:val="thaiDistribute"/>
        <w:rPr>
          <w:rFonts w:ascii="Angsana New" w:hAnsi="Angsana New" w:cs="Angsana New"/>
        </w:rPr>
      </w:pPr>
      <w:r w:rsidRPr="00352DD0">
        <w:rPr>
          <w:rFonts w:ascii="Angsana New" w:hAnsi="Angsana New" w:cs="Angsana New"/>
          <w:cs/>
        </w:rPr>
        <w:t>ถือหุ้น</w:t>
      </w:r>
    </w:p>
    <w:p w14:paraId="1D234291" w14:textId="77777777" w:rsidR="008B5B0E" w:rsidRDefault="008B5B0E" w:rsidP="008B5B0E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 w:rsidRPr="00352DD0">
        <w:rPr>
          <w:rFonts w:ascii="Angsana New" w:hAnsi="Angsana New" w:cs="Angsana New"/>
          <w:sz w:val="32"/>
          <w:szCs w:val="32"/>
          <w:cs/>
        </w:rPr>
        <w:t xml:space="preserve">รายชื่อกลุ่มผู้ถือหุ้นสูงสุด 10 รายแรก พร้อมทั้งจำนวนหุ้นและสัดส่วนการถือหุ้น ณ วันปิดสมุดทะเบียนหุ้นครั้งหลังสุดเมื่อวันที่ </w:t>
      </w:r>
      <w:r w:rsidR="00797104">
        <w:rPr>
          <w:rFonts w:ascii="Angsana New" w:hAnsi="Angsana New" w:cs="Angsana New" w:hint="cs"/>
          <w:sz w:val="32"/>
          <w:szCs w:val="32"/>
          <w:cs/>
        </w:rPr>
        <w:t xml:space="preserve">25 เมษายน </w:t>
      </w:r>
      <w:r w:rsidR="00654BD6" w:rsidRPr="00654BD6">
        <w:rPr>
          <w:rFonts w:ascii="Angsana New" w:hAnsi="Angsana New" w:cs="Angsana New"/>
          <w:sz w:val="32"/>
          <w:szCs w:val="32"/>
          <w:cs/>
        </w:rPr>
        <w:t xml:space="preserve">พ.ศ. </w:t>
      </w:r>
      <w:r w:rsidR="00654BD6" w:rsidRPr="00654BD6">
        <w:rPr>
          <w:rFonts w:ascii="Angsana New" w:hAnsi="Angsana New" w:cs="Angsana New"/>
          <w:sz w:val="32"/>
          <w:szCs w:val="32"/>
        </w:rPr>
        <w:t>256</w:t>
      </w:r>
      <w:r w:rsidR="00797104">
        <w:rPr>
          <w:rFonts w:ascii="Angsana New" w:hAnsi="Angsana New" w:cs="Angsana New" w:hint="cs"/>
          <w:sz w:val="32"/>
          <w:szCs w:val="32"/>
          <w:cs/>
        </w:rPr>
        <w:t>2</w:t>
      </w:r>
    </w:p>
    <w:tbl>
      <w:tblPr>
        <w:tblW w:w="8926" w:type="dxa"/>
        <w:tblInd w:w="113" w:type="dxa"/>
        <w:tblLook w:val="04A0" w:firstRow="1" w:lastRow="0" w:firstColumn="1" w:lastColumn="0" w:noHBand="0" w:noVBand="1"/>
      </w:tblPr>
      <w:tblGrid>
        <w:gridCol w:w="4664"/>
        <w:gridCol w:w="1710"/>
        <w:gridCol w:w="2552"/>
      </w:tblGrid>
      <w:tr w:rsidR="00797104" w:rsidRPr="00797104" w14:paraId="2F0824A8" w14:textId="77777777" w:rsidTr="00D60C0A">
        <w:trPr>
          <w:trHeight w:val="468"/>
        </w:trPr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D7723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797104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ชื่อ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057F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797104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จำนวนหุ้น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BD8C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797104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สัดส่วนการถือหุ้น</w:t>
            </w:r>
            <w:r w:rsidRPr="00797104">
              <w:rPr>
                <w:rFonts w:ascii="Angsana New" w:hAnsi="Angsana New" w:cs="Angsana New"/>
                <w:color w:val="000000"/>
                <w:sz w:val="36"/>
                <w:szCs w:val="36"/>
              </w:rPr>
              <w:t xml:space="preserve"> (%)</w:t>
            </w:r>
          </w:p>
        </w:tc>
      </w:tr>
      <w:tr w:rsidR="00797104" w:rsidRPr="00797104" w14:paraId="4029600A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6731D1E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บริษัท สยาม มากิ จำกัด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30EAC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10,200,000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CB1B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51.00%</w:t>
            </w:r>
          </w:p>
        </w:tc>
      </w:tr>
      <w:tr w:rsidR="00797104" w:rsidRPr="00797104" w14:paraId="39027665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E5634D4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HITACHI CHEMICAL CO.,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LTD.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3570A6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7,170,346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F5CA8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35.85%</w:t>
            </w:r>
          </w:p>
        </w:tc>
      </w:tr>
      <w:tr w:rsidR="00797104" w:rsidRPr="00797104" w14:paraId="12735A1A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E84C09B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Mr. SOMI JOHNY ISSA MASSOUD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DDD1D3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1,496,400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76B7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7.48%</w:t>
            </w:r>
          </w:p>
        </w:tc>
      </w:tr>
      <w:tr w:rsidR="00797104" w:rsidRPr="00797104" w14:paraId="43165B2B" w14:textId="77777777" w:rsidTr="00D60C0A">
        <w:trPr>
          <w:trHeight w:val="480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E545A0E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Mrs. KATIA ABOUD ABD ELMASIH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0FB749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600,000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72A16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3.00%</w:t>
            </w:r>
          </w:p>
        </w:tc>
      </w:tr>
      <w:tr w:rsidR="00797104" w:rsidRPr="00797104" w14:paraId="6657993B" w14:textId="77777777" w:rsidTr="00D60C0A">
        <w:trPr>
          <w:trHeight w:val="480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BB45DE8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โรงพยาบาลรามคำแหง จำกัด (มหาชน)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836C9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60,300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E9B87F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0.30%</w:t>
            </w:r>
          </w:p>
        </w:tc>
      </w:tr>
      <w:tr w:rsidR="00797104" w:rsidRPr="00797104" w14:paraId="5577158C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E5602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นางศิริณี   รังสิยาภรณ์รัตน์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5661F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55,000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F844E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0.28%</w:t>
            </w:r>
          </w:p>
        </w:tc>
      </w:tr>
      <w:tr w:rsidR="00797104" w:rsidRPr="00797104" w14:paraId="27776500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828356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บริษัท ไทยเอ็นวีดีอาร์ จำกัด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F54E2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29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,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100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4658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0.1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5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%</w:t>
            </w:r>
          </w:p>
        </w:tc>
      </w:tr>
      <w:tr w:rsidR="00797104" w:rsidRPr="00797104" w14:paraId="6C9B0218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A6A87FE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นาย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บุญเกียรติ   เอื้อสุดกิจ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EFF0B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2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8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,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0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192D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0.14%</w:t>
            </w:r>
          </w:p>
        </w:tc>
      </w:tr>
      <w:tr w:rsidR="00797104" w:rsidRPr="00797104" w14:paraId="59F8A8DB" w14:textId="77777777" w:rsidTr="00D60C0A">
        <w:trPr>
          <w:trHeight w:val="468"/>
        </w:trPr>
        <w:tc>
          <w:tcPr>
            <w:tcW w:w="4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1AC3135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นายสมชาติ   พงคพนาไกร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E873AE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25,600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AA13F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0.13%</w:t>
            </w:r>
          </w:p>
        </w:tc>
      </w:tr>
      <w:tr w:rsidR="00797104" w:rsidRPr="00797104" w14:paraId="46309786" w14:textId="77777777" w:rsidTr="00D60C0A">
        <w:trPr>
          <w:trHeight w:val="468"/>
        </w:trPr>
        <w:tc>
          <w:tcPr>
            <w:tcW w:w="4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72B187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นายเจน   วิภวพาณิชย์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1144F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23,000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8F5EB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0.12%</w:t>
            </w:r>
          </w:p>
        </w:tc>
      </w:tr>
      <w:tr w:rsidR="00797104" w:rsidRPr="00797104" w14:paraId="2F79CBF9" w14:textId="77777777" w:rsidTr="00D60C0A">
        <w:trPr>
          <w:trHeight w:val="468"/>
        </w:trPr>
        <w:tc>
          <w:tcPr>
            <w:tcW w:w="466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1C6D2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 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549A4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19,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687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,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746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7133C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</w:rPr>
              <w:t>98.46%</w:t>
            </w:r>
          </w:p>
        </w:tc>
      </w:tr>
    </w:tbl>
    <w:p w14:paraId="6E92EDDD" w14:textId="77777777" w:rsidR="007F1DA4" w:rsidRPr="00352DD0" w:rsidRDefault="007F1DA4">
      <w:pPr>
        <w:pStyle w:val="Heading1"/>
        <w:ind w:left="567"/>
        <w:rPr>
          <w:rFonts w:ascii="Angsana New" w:hAnsi="Angsana New" w:cs="Angsana New"/>
        </w:rPr>
      </w:pPr>
      <w:r w:rsidRPr="00352DD0">
        <w:rPr>
          <w:rFonts w:ascii="Angsana New" w:hAnsi="Angsana New" w:cs="Angsana New"/>
          <w:cs/>
        </w:rPr>
        <w:lastRenderedPageBreak/>
        <w:t>นโยบายจ่ายเงินปันผล</w:t>
      </w:r>
    </w:p>
    <w:p w14:paraId="15BC3265" w14:textId="77777777" w:rsidR="00797104" w:rsidRPr="00797104" w:rsidRDefault="00797104" w:rsidP="00797104">
      <w:pPr>
        <w:pStyle w:val="BodyTextIndent3"/>
        <w:ind w:firstLine="851"/>
        <w:rPr>
          <w:rFonts w:ascii="Angsana New" w:hAnsi="Angsana New" w:cs="Angsana New"/>
        </w:rPr>
      </w:pPr>
      <w:r w:rsidRPr="00797104">
        <w:rPr>
          <w:rFonts w:ascii="Angsana New" w:hAnsi="Angsana New" w:cs="Angsana New"/>
          <w:cs/>
        </w:rPr>
        <w:t xml:space="preserve">บริษัทมีนโยบายจ่ายเงินปันผลให้แก่ผู้ถือหุ้นในอัตรา “ไม่เกินร้อยละ 50 ของกำไรสุทธิของงบการเงิน (โดยมีเงื่อนไขเพิ่มเติม) ” อย่างไรก็ตามการจ่ายเงินปันผลของบริษัทฯ จะต้องปฏิบัติตามกฎหมาย พระราชบัญญัติบริษัทมหาชนจำกัด พ.ศ. 2535 มาตรา 115 </w:t>
      </w:r>
    </w:p>
    <w:p w14:paraId="6FE610F3" w14:textId="77777777" w:rsidR="00074984" w:rsidRDefault="00797104" w:rsidP="00797104">
      <w:pPr>
        <w:pStyle w:val="BodyTextIndent3"/>
        <w:ind w:firstLine="851"/>
        <w:rPr>
          <w:rFonts w:ascii="Angsana New" w:hAnsi="Angsana New" w:cs="Angsana New"/>
        </w:rPr>
      </w:pPr>
      <w:r w:rsidRPr="00797104">
        <w:rPr>
          <w:rFonts w:ascii="Angsana New" w:hAnsi="Angsana New" w:cs="Angsana New"/>
          <w:cs/>
        </w:rPr>
        <w:t>ในส่วนของนโยบายที่กำหนดให้บริษัทย่อยจะต้องจ่ายเงินปันผลให้กับทางบริษัทนั้น จะใช้สัดส่วนกำไรสุทธิในแต่ละปีของแต่ละบริษัทเทียบกับจำนวนเงินปันผลที่บริษัทจะต้องจ่ายให้ผู้ถือหุ้นเป็นแนวทาง</w:t>
      </w:r>
    </w:p>
    <w:p w14:paraId="68252652" w14:textId="77777777" w:rsidR="00561FE8" w:rsidRPr="00561FE8" w:rsidRDefault="00561FE8" w:rsidP="00561FE8"/>
    <w:p w14:paraId="743C154B" w14:textId="77777777" w:rsidR="00561FE8" w:rsidRPr="00561FE8" w:rsidRDefault="00561FE8" w:rsidP="00561FE8"/>
    <w:p w14:paraId="4009C19A" w14:textId="77777777" w:rsidR="00561FE8" w:rsidRPr="00561FE8" w:rsidRDefault="00561FE8" w:rsidP="00561FE8"/>
    <w:p w14:paraId="51550564" w14:textId="77777777" w:rsidR="00561FE8" w:rsidRPr="00561FE8" w:rsidRDefault="00561FE8" w:rsidP="00561FE8"/>
    <w:p w14:paraId="45BC9C01" w14:textId="77777777" w:rsidR="00561FE8" w:rsidRPr="00561FE8" w:rsidRDefault="00561FE8" w:rsidP="00561FE8"/>
    <w:p w14:paraId="6FB9A18F" w14:textId="77777777" w:rsidR="00561FE8" w:rsidRPr="00561FE8" w:rsidRDefault="00561FE8" w:rsidP="00561FE8"/>
    <w:p w14:paraId="3F77EAED" w14:textId="77777777" w:rsidR="00561FE8" w:rsidRPr="00561FE8" w:rsidRDefault="00561FE8" w:rsidP="00561FE8"/>
    <w:p w14:paraId="767C693A" w14:textId="77777777" w:rsidR="00561FE8" w:rsidRPr="00561FE8" w:rsidRDefault="00561FE8" w:rsidP="00561FE8"/>
    <w:p w14:paraId="1DDDBBD3" w14:textId="77777777" w:rsidR="00561FE8" w:rsidRPr="00561FE8" w:rsidRDefault="00561FE8" w:rsidP="00561FE8"/>
    <w:p w14:paraId="5E7B5AE7" w14:textId="77777777" w:rsidR="00561FE8" w:rsidRPr="00561FE8" w:rsidRDefault="00561FE8" w:rsidP="00561FE8"/>
    <w:p w14:paraId="3D5B342C" w14:textId="77777777" w:rsidR="00561FE8" w:rsidRPr="00561FE8" w:rsidRDefault="00561FE8" w:rsidP="00561FE8"/>
    <w:p w14:paraId="6EED572B" w14:textId="77777777" w:rsidR="00561FE8" w:rsidRPr="00561FE8" w:rsidRDefault="00561FE8" w:rsidP="00561FE8"/>
    <w:p w14:paraId="22360F00" w14:textId="77777777" w:rsidR="00561FE8" w:rsidRPr="00561FE8" w:rsidRDefault="00561FE8" w:rsidP="00561FE8"/>
    <w:p w14:paraId="0EEA2894" w14:textId="77777777" w:rsidR="00561FE8" w:rsidRPr="00561FE8" w:rsidRDefault="00561FE8" w:rsidP="00561FE8"/>
    <w:p w14:paraId="4823645F" w14:textId="77777777" w:rsidR="00561FE8" w:rsidRPr="00561FE8" w:rsidRDefault="00561FE8" w:rsidP="00561FE8"/>
    <w:p w14:paraId="10CE699B" w14:textId="77777777" w:rsidR="00561FE8" w:rsidRPr="00561FE8" w:rsidRDefault="00561FE8" w:rsidP="00561FE8"/>
    <w:p w14:paraId="59B611A9" w14:textId="77777777" w:rsidR="00561FE8" w:rsidRPr="00561FE8" w:rsidRDefault="00561FE8" w:rsidP="00561FE8"/>
    <w:p w14:paraId="38D05CA2" w14:textId="77777777" w:rsidR="00561FE8" w:rsidRPr="00561FE8" w:rsidRDefault="00561FE8" w:rsidP="00561FE8"/>
    <w:p w14:paraId="2C7E7D55" w14:textId="77777777" w:rsidR="00561FE8" w:rsidRPr="00561FE8" w:rsidRDefault="00561FE8" w:rsidP="00561FE8"/>
    <w:p w14:paraId="0B9AEE7D" w14:textId="77777777" w:rsidR="00561FE8" w:rsidRPr="00561FE8" w:rsidRDefault="00561FE8" w:rsidP="00561FE8"/>
    <w:p w14:paraId="51BBE543" w14:textId="77777777" w:rsidR="00561FE8" w:rsidRPr="00561FE8" w:rsidRDefault="00561FE8" w:rsidP="00561FE8"/>
    <w:p w14:paraId="3057097E" w14:textId="77777777" w:rsidR="00561FE8" w:rsidRPr="00561FE8" w:rsidRDefault="00561FE8" w:rsidP="00561FE8"/>
    <w:p w14:paraId="1613EB8F" w14:textId="77777777" w:rsidR="00561FE8" w:rsidRPr="00561FE8" w:rsidRDefault="00561FE8" w:rsidP="00561FE8"/>
    <w:p w14:paraId="15409D0D" w14:textId="77777777" w:rsidR="00561FE8" w:rsidRPr="00561FE8" w:rsidRDefault="00561FE8" w:rsidP="00561FE8"/>
    <w:p w14:paraId="6AD5B5DD" w14:textId="77777777" w:rsidR="00561FE8" w:rsidRPr="00561FE8" w:rsidRDefault="00561FE8" w:rsidP="00561FE8"/>
    <w:p w14:paraId="23AEDDB1" w14:textId="77777777" w:rsidR="00561FE8" w:rsidRDefault="00797104" w:rsidP="00797104">
      <w:pPr>
        <w:tabs>
          <w:tab w:val="left" w:pos="2622"/>
          <w:tab w:val="right" w:pos="9354"/>
        </w:tabs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</w:p>
    <w:p w14:paraId="067B9344" w14:textId="77777777" w:rsidR="00561FE8" w:rsidRPr="00561FE8" w:rsidRDefault="00561FE8" w:rsidP="00561FE8">
      <w:pPr>
        <w:rPr>
          <w:cs/>
        </w:rPr>
        <w:sectPr w:rsidR="00561FE8" w:rsidRPr="00561FE8" w:rsidSect="00990FBF">
          <w:headerReference w:type="default" r:id="rId8"/>
          <w:footerReference w:type="even" r:id="rId9"/>
          <w:footerReference w:type="default" r:id="rId10"/>
          <w:pgSz w:w="11906" w:h="16838"/>
          <w:pgMar w:top="1418" w:right="1134" w:bottom="1440" w:left="1418" w:header="720" w:footer="1015" w:gutter="0"/>
          <w:pgNumType w:start="50"/>
          <w:cols w:space="720"/>
        </w:sectPr>
      </w:pPr>
    </w:p>
    <w:p w14:paraId="4DCD4183" w14:textId="77777777" w:rsidR="00951ABF" w:rsidRPr="00951ABF" w:rsidRDefault="00951ABF" w:rsidP="00951ABF">
      <w:pPr>
        <w:keepNext/>
        <w:ind w:right="-2"/>
        <w:outlineLvl w:val="0"/>
        <w:rPr>
          <w:rFonts w:ascii="Times New Roman" w:hAnsi="Times New Roman" w:cs="Angsana New"/>
          <w:b/>
          <w:bCs/>
          <w:sz w:val="32"/>
          <w:szCs w:val="32"/>
          <w:cs/>
          <w:lang w:val="th-TH"/>
        </w:rPr>
      </w:pPr>
      <w:r w:rsidRPr="00951ABF">
        <w:rPr>
          <w:rFonts w:ascii="Times New Roman" w:hAnsi="Times New Roman" w:cs="Angsana New" w:hint="cs"/>
          <w:b/>
          <w:bCs/>
          <w:sz w:val="32"/>
          <w:szCs w:val="32"/>
          <w:cs/>
          <w:lang w:val="th-TH"/>
        </w:rPr>
        <w:lastRenderedPageBreak/>
        <w:t>โครงสร้างการจัดการ</w:t>
      </w:r>
    </w:p>
    <w:p w14:paraId="56572611" w14:textId="77777777" w:rsidR="00951ABF" w:rsidRPr="00951ABF" w:rsidRDefault="00951ABF" w:rsidP="00951ABF">
      <w:pPr>
        <w:tabs>
          <w:tab w:val="left" w:pos="-1980"/>
        </w:tabs>
        <w:ind w:right="-2"/>
        <w:jc w:val="both"/>
        <w:rPr>
          <w:rFonts w:ascii="Angsana New" w:hAnsi="Angsana New" w:cs="AngsanaUPC"/>
          <w:sz w:val="32"/>
          <w:szCs w:val="32"/>
          <w:u w:val="single"/>
          <w:lang w:val="th-TH"/>
        </w:rPr>
      </w:pPr>
      <w:r w:rsidRPr="00951ABF">
        <w:rPr>
          <w:rFonts w:ascii="Angsana New" w:hAnsi="Angsana New" w:cs="AngsanaUPC"/>
          <w:sz w:val="32"/>
          <w:szCs w:val="32"/>
          <w:cs/>
          <w:lang w:val="th-TH"/>
        </w:rPr>
        <w:tab/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ab/>
      </w:r>
      <w:r w:rsidRPr="00951ABF">
        <w:rPr>
          <w:rFonts w:ascii="Angsana New" w:hAnsi="Angsana New" w:cs="AngsanaUPC" w:hint="cs"/>
          <w:sz w:val="32"/>
          <w:szCs w:val="32"/>
          <w:u w:val="single"/>
          <w:cs/>
          <w:lang w:val="th-TH"/>
        </w:rPr>
        <w:t>คณะกรรมการบริษัท</w:t>
      </w:r>
    </w:p>
    <w:p w14:paraId="685C2E18" w14:textId="77777777" w:rsidR="00951ABF" w:rsidRPr="00951ABF" w:rsidRDefault="00951ABF" w:rsidP="00951ABF">
      <w:pPr>
        <w:tabs>
          <w:tab w:val="left" w:pos="-1980"/>
        </w:tabs>
        <w:ind w:right="-2" w:firstLine="1440"/>
        <w:jc w:val="both"/>
        <w:rPr>
          <w:rFonts w:ascii="Angsana New" w:hAnsi="Angsana New" w:cs="AngsanaUPC"/>
          <w:sz w:val="32"/>
          <w:szCs w:val="32"/>
          <w:cs/>
          <w:lang w:val="th-TH"/>
        </w:rPr>
      </w:pP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คณะกรรมการบริษัท</w:t>
      </w:r>
      <w:r w:rsidRPr="00951ABF">
        <w:rPr>
          <w:rFonts w:ascii="Angsana New" w:hAnsi="Angsana New" w:cs="AngsanaUPC" w:hint="cs"/>
          <w:sz w:val="32"/>
          <w:szCs w:val="32"/>
          <w:cs/>
          <w:lang w:val="th-TH"/>
        </w:rPr>
        <w:t xml:space="preserve">ฯ </w:t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ซึ่งเป็นผู้ที่มีความรู้ ความสามารถ รวมทั้งประสบการณ์ในธุรกิจที่เกี่ยวข้องกับทางบริษัท เพื่อทำหน้าที่ในการกำหนดนโยบายและทิศทาง รวมถึงการกำกับดูแลให้ฝ่ายบริหารดำเนินงานตามนโยบายที่กำหนดไว้ ด้วยความรับผิดชอบ และซื่อสัตย์สุจริต รวมถึงหลักการข้อพึงปฏิบัติที่ดี เพื่อผลประโยชน์ของบริษัทและผู้ถือหุ้น</w:t>
      </w:r>
    </w:p>
    <w:p w14:paraId="33613958" w14:textId="77777777" w:rsidR="00951ABF" w:rsidRPr="00951ABF" w:rsidRDefault="00951ABF" w:rsidP="00951ABF">
      <w:pPr>
        <w:ind w:firstLine="1440"/>
        <w:jc w:val="both"/>
        <w:rPr>
          <w:rFonts w:ascii="Angsana New" w:hAnsi="Angsana New" w:cs="AngsanaUPC"/>
          <w:sz w:val="32"/>
          <w:szCs w:val="32"/>
          <w:lang w:val="th-TH"/>
        </w:rPr>
      </w:pP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นอกจากนี้บริษัท</w:t>
      </w:r>
      <w:r w:rsidRPr="00951ABF">
        <w:rPr>
          <w:rFonts w:ascii="Angsana New" w:hAnsi="Angsana New" w:cs="AngsanaUPC" w:hint="cs"/>
          <w:sz w:val="32"/>
          <w:szCs w:val="32"/>
          <w:cs/>
          <w:lang w:val="th-TH"/>
        </w:rPr>
        <w:t xml:space="preserve">ฯ </w:t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ยังได้ให้ความสำคัญกับระบบการควบคุมภายใน และการตรวจสอบภายในให้มีการดำเนินการอย่างมีประสิทธิ</w:t>
      </w:r>
      <w:r w:rsidRPr="00951ABF">
        <w:rPr>
          <w:rFonts w:ascii="Angsana New" w:hAnsi="Angsana New" w:cs="AngsanaUPC" w:hint="cs"/>
          <w:sz w:val="32"/>
          <w:szCs w:val="32"/>
          <w:cs/>
          <w:lang w:val="th-TH"/>
        </w:rPr>
        <w:t>ภาพ</w:t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 xml:space="preserve"> ตลอดจนการมีระบบการสอบทานเพื่อให้การดำเนินงานเป็นไปตามข้อกำหนดกฎหมาย และมีการควบคุมที่ดี ทั้งนี้</w:t>
      </w:r>
      <w:r w:rsidRPr="00951ABF">
        <w:rPr>
          <w:rFonts w:ascii="Angsana New" w:hAnsi="Angsana New" w:cs="AngsanaUPC" w:hint="cs"/>
          <w:sz w:val="32"/>
          <w:szCs w:val="32"/>
          <w:cs/>
          <w:lang w:val="th-TH"/>
        </w:rPr>
        <w:t xml:space="preserve"> </w:t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บริษัท</w:t>
      </w:r>
      <w:r w:rsidRPr="00951ABF">
        <w:rPr>
          <w:rFonts w:ascii="Angsana New" w:hAnsi="Angsana New" w:cs="AngsanaUPC" w:hint="cs"/>
          <w:sz w:val="32"/>
          <w:szCs w:val="32"/>
          <w:cs/>
          <w:lang w:val="th-TH"/>
        </w:rPr>
        <w:t xml:space="preserve">ฯ </w:t>
      </w:r>
      <w:r w:rsidRPr="00951ABF">
        <w:rPr>
          <w:rFonts w:ascii="Angsana New" w:hAnsi="Angsana New" w:cs="AngsanaUPC"/>
          <w:sz w:val="32"/>
          <w:szCs w:val="32"/>
          <w:cs/>
          <w:lang w:val="th-TH"/>
        </w:rPr>
        <w:t>ยังได้กำหนดวินัยข้อบังคับที่พนักงานต้องถือปฎิบัติและกำหนดข้อพึงปฏิบัติ เพื่อใช้เป็นแนวทางปฏิบัติอีกด้วย</w:t>
      </w:r>
    </w:p>
    <w:p w14:paraId="33E1AAA7" w14:textId="77777777" w:rsidR="00DE5AA0" w:rsidRPr="00951ABF" w:rsidRDefault="00951ABF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  <w:r w:rsidRPr="00951ABF">
        <w:rPr>
          <w:rFonts w:ascii="Angsana New" w:hAnsi="Angsana New" w:cs="Angsana New"/>
          <w:sz w:val="32"/>
          <w:szCs w:val="32"/>
          <w:cs/>
        </w:rPr>
        <w:t>ในปีที่ผ่านมาคณะกรรมการบริษัท</w:t>
      </w:r>
      <w:r w:rsidRPr="00951ABF">
        <w:rPr>
          <w:rFonts w:ascii="Angsana New" w:hAnsi="Angsana New" w:cs="Angsana New" w:hint="cs"/>
          <w:sz w:val="32"/>
          <w:szCs w:val="32"/>
          <w:cs/>
        </w:rPr>
        <w:t>ฯ</w:t>
      </w:r>
      <w:r w:rsidRPr="00951ABF">
        <w:rPr>
          <w:rFonts w:ascii="Angsana New" w:hAnsi="Angsana New" w:cs="Angsana New"/>
          <w:sz w:val="32"/>
          <w:szCs w:val="32"/>
          <w:cs/>
        </w:rPr>
        <w:t xml:space="preserve">ได้ทำการประชุมทั้งสิ้นจำนวน </w:t>
      </w:r>
      <w:r w:rsidR="00654BD6">
        <w:rPr>
          <w:rFonts w:ascii="Angsana New" w:hAnsi="Angsana New" w:cs="Angsana New"/>
          <w:sz w:val="32"/>
          <w:szCs w:val="32"/>
        </w:rPr>
        <w:t>5</w:t>
      </w:r>
      <w:r w:rsidRPr="00951ABF">
        <w:rPr>
          <w:rFonts w:ascii="Angsana New" w:hAnsi="Angsana New" w:cs="Angsana New"/>
          <w:sz w:val="32"/>
          <w:szCs w:val="32"/>
          <w:cs/>
        </w:rPr>
        <w:t xml:space="preserve"> ครั้ง โดยกรรมการแต่ละท่านได้เข้าร่วมการประชุม</w:t>
      </w:r>
      <w:r w:rsidRPr="00951ABF">
        <w:rPr>
          <w:rFonts w:ascii="Angsana New" w:hAnsi="Angsana New" w:cs="Angsana New" w:hint="cs"/>
          <w:sz w:val="32"/>
          <w:szCs w:val="32"/>
          <w:cs/>
        </w:rPr>
        <w:t>ดังนี้</w:t>
      </w:r>
    </w:p>
    <w:tbl>
      <w:tblPr>
        <w:tblW w:w="10203" w:type="dxa"/>
        <w:tblInd w:w="108" w:type="dxa"/>
        <w:tblLook w:val="04A0" w:firstRow="1" w:lastRow="0" w:firstColumn="1" w:lastColumn="0" w:noHBand="0" w:noVBand="1"/>
      </w:tblPr>
      <w:tblGrid>
        <w:gridCol w:w="700"/>
        <w:gridCol w:w="2419"/>
        <w:gridCol w:w="2268"/>
        <w:gridCol w:w="1284"/>
        <w:gridCol w:w="1284"/>
        <w:gridCol w:w="1118"/>
        <w:gridCol w:w="1130"/>
      </w:tblGrid>
      <w:tr w:rsidR="00797104" w:rsidRPr="00797104" w14:paraId="68A3F0E9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C9FA8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bookmarkStart w:id="0" w:name="OLE_LINK1"/>
            <w:r w:rsidRPr="00797104">
              <w:rPr>
                <w:rFonts w:ascii="Angsana New" w:hAnsi="Angsana New" w:cs="Angsana New"/>
                <w:cs/>
              </w:rPr>
              <w:t>ลำดับที่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5EBD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รายชื่อกรรมการ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4671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ตำแหนง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4107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การประชุม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750CF" w14:textId="77777777" w:rsidR="00797104" w:rsidRPr="00797104" w:rsidRDefault="00797104" w:rsidP="0079710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97104">
              <w:rPr>
                <w:rFonts w:ascii="Arial" w:hAnsi="Arial" w:cs="Angsana New"/>
                <w:sz w:val="24"/>
                <w:szCs w:val="24"/>
                <w:cs/>
              </w:rPr>
              <w:t>สัดส่วนการถือหุ้นบริษัทฯ</w:t>
            </w:r>
          </w:p>
        </w:tc>
      </w:tr>
      <w:tr w:rsidR="00797104" w:rsidRPr="00797104" w14:paraId="4B049964" w14:textId="77777777" w:rsidTr="00D60C0A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1812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4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E6D4A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3886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39234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คณะกรรมการ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CD21A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  <w:cs/>
              </w:rPr>
              <w:t>คณะกรรมการตรวจสอบ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4E792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  <w:cs/>
              </w:rPr>
              <w:t>การประชุมผู้ถือหุ้น</w:t>
            </w:r>
          </w:p>
        </w:tc>
        <w:tc>
          <w:tcPr>
            <w:tcW w:w="113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48164" w14:textId="77777777" w:rsidR="00797104" w:rsidRPr="00797104" w:rsidRDefault="00797104" w:rsidP="0079710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7104" w:rsidRPr="00797104" w14:paraId="5549F003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D76C9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1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2AE40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นายโยชิโตะ อิชิอิ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238DB0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ประธานกรรมการ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F7ADE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3/4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98000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 w:hint="cs"/>
                <w:cs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04250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CC764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  <w:tr w:rsidR="00797104" w:rsidRPr="00797104" w14:paraId="6C8C0D17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9952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</w:rPr>
              <w:t>2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AFE5D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 xml:space="preserve">นายโทชิโนริ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ab/>
              <w:t>โอสุมิ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6CF46D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รองประธาน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9CDBE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6CB30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cs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DD01F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cs/>
              </w:rPr>
            </w:pPr>
            <w:r w:rsidRPr="00797104">
              <w:rPr>
                <w:rFonts w:ascii="AngsanaUPC" w:hAnsi="AngsanaUPC" w:cs="AngsanaUPC"/>
              </w:rPr>
              <w:t>1/1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60D6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</w:rPr>
              <w:t>-</w:t>
            </w:r>
          </w:p>
        </w:tc>
      </w:tr>
      <w:tr w:rsidR="00797104" w:rsidRPr="00797104" w14:paraId="09AF95F4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DF16C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</w:rPr>
              <w:t>3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AA298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 xml:space="preserve">นายฮิโรอากิ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ab/>
              <w:t>ยามากูชิ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ab/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BC7F2D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7D90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CFEB6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cs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475EB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cs/>
              </w:rPr>
            </w:pPr>
            <w:r w:rsidRPr="00797104">
              <w:rPr>
                <w:rFonts w:ascii="AngsanaUPC" w:hAnsi="AngsanaUPC" w:cs="AngsanaUPC"/>
              </w:rPr>
              <w:t>0/1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C7E2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</w:rPr>
              <w:t>-</w:t>
            </w:r>
          </w:p>
        </w:tc>
      </w:tr>
      <w:tr w:rsidR="00797104" w:rsidRPr="00797104" w14:paraId="4329B9A2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85C93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45051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นายนาโอโตะ โอกาดะ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A9EFE6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4EE13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0E0620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DCE71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0/1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5B69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  <w:tr w:rsidR="00797104" w:rsidRPr="00797104" w14:paraId="7040B03B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3575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A7622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นายมาซามิชิ ไซโตะ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929B71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2148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4/4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9FD51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805CF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3B9E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  <w:tr w:rsidR="00797104" w:rsidRPr="00797104" w14:paraId="378F0539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5C07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6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49660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นายทาคาฮิโระ โทมิยาม่า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29CD4C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5B01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4/4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0D672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F8B76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B6029C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  <w:tr w:rsidR="00797104" w:rsidRPr="00797104" w14:paraId="14B83FBB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1A6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7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7C5A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นายนนทพล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 xml:space="preserve"> 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นิ่มสมบุญ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1376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ประธานกรรมกรตรวจสอบ</w:t>
            </w:r>
            <w:r w:rsidRPr="00797104">
              <w:rPr>
                <w:rFonts w:ascii="Angsana New" w:hAnsi="Angsana New" w:cs="Angsana New"/>
              </w:rPr>
              <w:t>,</w:t>
            </w:r>
            <w:r w:rsidRPr="00797104">
              <w:rPr>
                <w:rFonts w:ascii="Angsana New" w:hAnsi="Angsana New" w:cs="Angsana New"/>
                <w:cs/>
              </w:rPr>
              <w:t>กรรมการอิสระ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663DEE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2CE6B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6/6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5BB7B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1/1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4B0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-</w:t>
            </w:r>
          </w:p>
        </w:tc>
      </w:tr>
      <w:tr w:rsidR="00797104" w:rsidRPr="00797104" w14:paraId="5ADCACB6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19EA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8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075F0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 xml:space="preserve"> 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จันลาวงศ์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94909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กรรมการตรวจสอบ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>,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3B7BC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C7C7D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6/6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0B569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1/1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232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-</w:t>
            </w:r>
          </w:p>
        </w:tc>
      </w:tr>
      <w:tr w:rsidR="00797104" w:rsidRPr="00797104" w14:paraId="7BA9B4BC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AA86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9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B0236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</w:t>
            </w:r>
            <w:r w:rsidRPr="00797104">
              <w:rPr>
                <w:rFonts w:ascii="Angsana New" w:hAnsi="Angsana New" w:cs="Angsana New"/>
                <w:sz w:val="32"/>
                <w:szCs w:val="32"/>
              </w:rPr>
              <w:t xml:space="preserve">  </w:t>
            </w: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ชวเจริญพันธ์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108B16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B4B10C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5/5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F8DBF9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6/6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BA54A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1/1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0ECD0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-</w:t>
            </w:r>
          </w:p>
        </w:tc>
      </w:tr>
      <w:bookmarkEnd w:id="0"/>
    </w:tbl>
    <w:p w14:paraId="388793F2" w14:textId="77777777" w:rsidR="00951ABF" w:rsidRDefault="00951ABF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44438A4C" w14:textId="77777777" w:rsidR="00654BD6" w:rsidRDefault="00654BD6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6E1D6836" w14:textId="77777777" w:rsidR="00654BD6" w:rsidRDefault="00654BD6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7933E151" w14:textId="77777777" w:rsidR="00654BD6" w:rsidRDefault="00654BD6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5657CA73" w14:textId="77777777" w:rsidR="00951ABF" w:rsidRDefault="0077447B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  <w:r w:rsidRPr="0077447B">
        <w:rPr>
          <w:rFonts w:ascii="Angsana New" w:hAnsi="Angsana New" w:cs="Angsana New"/>
          <w:sz w:val="32"/>
          <w:szCs w:val="32"/>
          <w:u w:val="single"/>
          <w:cs/>
          <w:lang w:val="th-TH"/>
        </w:rPr>
        <w:lastRenderedPageBreak/>
        <w:t>กรรมการที่ลาออกระหว่างปี ได้เข้าร่วมประชุมคณะกรรมการดังนี้</w:t>
      </w:r>
    </w:p>
    <w:tbl>
      <w:tblPr>
        <w:tblW w:w="10206" w:type="dxa"/>
        <w:tblInd w:w="108" w:type="dxa"/>
        <w:tblLook w:val="04A0" w:firstRow="1" w:lastRow="0" w:firstColumn="1" w:lastColumn="0" w:noHBand="0" w:noVBand="1"/>
      </w:tblPr>
      <w:tblGrid>
        <w:gridCol w:w="700"/>
        <w:gridCol w:w="2419"/>
        <w:gridCol w:w="222"/>
        <w:gridCol w:w="2046"/>
        <w:gridCol w:w="1284"/>
        <w:gridCol w:w="1437"/>
        <w:gridCol w:w="1106"/>
        <w:gridCol w:w="992"/>
      </w:tblGrid>
      <w:tr w:rsidR="00797104" w:rsidRPr="00797104" w14:paraId="3ECE7171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E788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ลำดับที่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2388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รายชื่อกรรมการ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1F149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</w:p>
        </w:tc>
        <w:tc>
          <w:tcPr>
            <w:tcW w:w="20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6CF9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ตำแหนง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66D68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การประชุม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0064C" w14:textId="77777777" w:rsidR="00797104" w:rsidRPr="00797104" w:rsidRDefault="00797104" w:rsidP="0079710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97104">
              <w:rPr>
                <w:rFonts w:ascii="Arial" w:hAnsi="Arial" w:cs="Angsana New"/>
                <w:sz w:val="24"/>
                <w:szCs w:val="24"/>
                <w:cs/>
              </w:rPr>
              <w:t>สัดส่วนการถือหุ้นบริษัทฯ</w:t>
            </w:r>
          </w:p>
        </w:tc>
      </w:tr>
      <w:tr w:rsidR="00797104" w:rsidRPr="00797104" w14:paraId="6177E407" w14:textId="77777777" w:rsidTr="00D60C0A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2E21B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4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8E86B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</w:tcPr>
          <w:p w14:paraId="4FC93D1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</w:p>
        </w:tc>
        <w:tc>
          <w:tcPr>
            <w:tcW w:w="20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89A1A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</w:p>
        </w:tc>
        <w:tc>
          <w:tcPr>
            <w:tcW w:w="1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CCAFB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คณะกรรมการ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402FB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sz w:val="32"/>
                <w:szCs w:val="32"/>
              </w:rPr>
            </w:pPr>
            <w:r w:rsidRPr="00797104">
              <w:rPr>
                <w:rFonts w:ascii="AngsanaUPC" w:hAnsi="AngsanaUPC" w:cs="AngsanaUPC"/>
                <w:sz w:val="32"/>
                <w:szCs w:val="32"/>
                <w:cs/>
              </w:rPr>
              <w:t>คณะกรรมการตรวจสอบ</w:t>
            </w:r>
          </w:p>
        </w:tc>
        <w:tc>
          <w:tcPr>
            <w:tcW w:w="11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34481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  <w:sz w:val="32"/>
                <w:szCs w:val="32"/>
              </w:rPr>
            </w:pPr>
            <w:r w:rsidRPr="00797104">
              <w:rPr>
                <w:rFonts w:ascii="AngsanaUPC" w:hAnsi="AngsanaUPC" w:cs="AngsanaUPC"/>
                <w:sz w:val="32"/>
                <w:szCs w:val="32"/>
                <w:cs/>
              </w:rPr>
              <w:t>การประชุมผู้ถือหุ้น</w:t>
            </w: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7E34D" w14:textId="77777777" w:rsidR="00797104" w:rsidRPr="00797104" w:rsidRDefault="00797104" w:rsidP="0079710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7104" w:rsidRPr="00797104" w14:paraId="7D1AEAB6" w14:textId="77777777" w:rsidTr="00D60C0A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3BF54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1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FCABD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นายโยชิฮิโระ โนมุระ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918A9B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</w:p>
        </w:tc>
        <w:tc>
          <w:tcPr>
            <w:tcW w:w="2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7F1CE5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ประธาน</w:t>
            </w:r>
            <w:r w:rsidRPr="00797104">
              <w:rPr>
                <w:rFonts w:ascii="Angsana New" w:hAnsi="Angsana New" w:cs="Angsana New"/>
                <w:cs/>
              </w:rPr>
              <w:t>กรรมการ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46D0F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1/1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8B98F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-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6603" w14:textId="77777777" w:rsidR="00797104" w:rsidRPr="00797104" w:rsidRDefault="00797104" w:rsidP="00797104">
            <w:pPr>
              <w:jc w:val="center"/>
              <w:rPr>
                <w:rFonts w:ascii="AngsanaUPC" w:hAnsi="AngsanaUPC" w:cs="AngsanaUPC"/>
              </w:rPr>
            </w:pPr>
            <w:r w:rsidRPr="00797104">
              <w:rPr>
                <w:rFonts w:ascii="AngsanaUPC" w:hAnsi="AngsanaUPC" w:cs="AngsanaUPC"/>
              </w:rPr>
              <w:t>0/1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D4A5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</w:tbl>
    <w:p w14:paraId="0CAB3DE8" w14:textId="77777777" w:rsidR="0077447B" w:rsidRDefault="0077447B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</w:p>
    <w:p w14:paraId="2072B570" w14:textId="77777777" w:rsidR="0077447B" w:rsidRDefault="0077447B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</w:p>
    <w:p w14:paraId="6BA76074" w14:textId="77777777" w:rsidR="0077447B" w:rsidRPr="00951ABF" w:rsidRDefault="0077447B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  <w:sectPr w:rsidR="0077447B" w:rsidRPr="00951ABF" w:rsidSect="00990FBF">
          <w:headerReference w:type="default" r:id="rId11"/>
          <w:pgSz w:w="11906" w:h="16838"/>
          <w:pgMar w:top="1418" w:right="1134" w:bottom="1260" w:left="1418" w:header="720" w:footer="1015" w:gutter="0"/>
          <w:pgNumType w:start="52"/>
          <w:cols w:space="720"/>
        </w:sectPr>
      </w:pPr>
    </w:p>
    <w:p w14:paraId="0F2C2905" w14:textId="77777777" w:rsidR="00951ABF" w:rsidRP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</w:p>
    <w:p w14:paraId="2C2E676E" w14:textId="77777777" w:rsid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</w:rPr>
      </w:pPr>
      <w:r w:rsidRPr="00951ABF">
        <w:rPr>
          <w:rFonts w:ascii="Angsana New" w:hAnsi="Angsana New" w:cs="Angsana New" w:hint="cs"/>
          <w:sz w:val="32"/>
          <w:szCs w:val="32"/>
          <w:cs/>
        </w:rPr>
        <w:t xml:space="preserve">ณ วันที่ </w:t>
      </w:r>
      <w:r w:rsidRPr="00951ABF">
        <w:rPr>
          <w:rFonts w:ascii="Angsana New" w:hAnsi="Angsana New" w:cs="Angsana New"/>
          <w:sz w:val="32"/>
          <w:szCs w:val="32"/>
        </w:rPr>
        <w:t xml:space="preserve">31 </w:t>
      </w:r>
      <w:r w:rsidRPr="00951ABF">
        <w:rPr>
          <w:rFonts w:ascii="Angsana New" w:hAnsi="Angsana New" w:cs="Angsana New" w:hint="cs"/>
          <w:sz w:val="32"/>
          <w:szCs w:val="32"/>
          <w:cs/>
        </w:rPr>
        <w:t xml:space="preserve">ธันวาคม </w:t>
      </w:r>
      <w:r w:rsidR="00DE5AA0">
        <w:rPr>
          <w:rFonts w:ascii="Angsana New" w:hAnsi="Angsana New" w:cs="Angsana New"/>
          <w:sz w:val="32"/>
          <w:szCs w:val="32"/>
        </w:rPr>
        <w:t>25</w:t>
      </w:r>
      <w:r w:rsidR="006F335D">
        <w:rPr>
          <w:rFonts w:ascii="Angsana New" w:hAnsi="Angsana New" w:cs="Angsana New" w:hint="cs"/>
          <w:sz w:val="32"/>
          <w:szCs w:val="32"/>
          <w:cs/>
        </w:rPr>
        <w:t>6</w:t>
      </w:r>
      <w:r w:rsidR="00654BD6">
        <w:rPr>
          <w:rFonts w:ascii="Angsana New" w:hAnsi="Angsana New" w:cs="Angsana New"/>
          <w:sz w:val="32"/>
          <w:szCs w:val="32"/>
        </w:rPr>
        <w:t>1</w:t>
      </w:r>
      <w:r w:rsidRPr="00951ABF">
        <w:rPr>
          <w:rFonts w:ascii="Angsana New" w:hAnsi="Angsana New" w:cs="Angsana New"/>
          <w:sz w:val="32"/>
          <w:szCs w:val="32"/>
        </w:rPr>
        <w:t xml:space="preserve"> </w:t>
      </w:r>
      <w:r w:rsidRPr="00951ABF">
        <w:rPr>
          <w:rFonts w:ascii="Angsana New" w:hAnsi="Angsana New" w:cs="Angsana New" w:hint="cs"/>
          <w:sz w:val="32"/>
          <w:szCs w:val="32"/>
          <w:cs/>
        </w:rPr>
        <w:t>บริษัทฯ มีโครงสร้างการบริหารจัดการดังนี้</w:t>
      </w:r>
    </w:p>
    <w:p w14:paraId="0B42ACCC" w14:textId="77777777" w:rsidR="00076BA3" w:rsidRPr="00951ABF" w:rsidRDefault="00AC10AE" w:rsidP="00951ABF">
      <w:pPr>
        <w:ind w:right="-2"/>
        <w:jc w:val="both"/>
        <w:rPr>
          <w:rFonts w:ascii="Angsana New" w:hAnsi="Angsana New" w:cs="Angsana New"/>
          <w:sz w:val="32"/>
          <w:szCs w:val="32"/>
          <w:cs/>
        </w:rPr>
      </w:pPr>
      <w:r>
        <w:pict w14:anchorId="7D9A0A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8.35pt;height:332.15pt">
            <v:imagedata r:id="rId12" o:title=""/>
          </v:shape>
        </w:pict>
      </w:r>
    </w:p>
    <w:p w14:paraId="17EBCCAD" w14:textId="77777777" w:rsid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4C17D606" w14:textId="77777777" w:rsidR="005D7C06" w:rsidRDefault="005D7C06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497A8177" w14:textId="77777777" w:rsidR="005D7C06" w:rsidRPr="00951ABF" w:rsidRDefault="005D7C06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  <w:sectPr w:rsidR="005D7C06" w:rsidRPr="00951ABF" w:rsidSect="00990FBF">
          <w:pgSz w:w="16838" w:h="11906" w:orient="landscape"/>
          <w:pgMar w:top="1134" w:right="1440" w:bottom="1418" w:left="1418" w:header="720" w:footer="1015" w:gutter="0"/>
          <w:pgNumType w:start="54"/>
          <w:cols w:space="720"/>
          <w:docGrid w:linePitch="381"/>
        </w:sectPr>
      </w:pPr>
    </w:p>
    <w:p w14:paraId="7BC59189" w14:textId="77777777" w:rsid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</w:rPr>
      </w:pPr>
      <w:r w:rsidRPr="00951ABF"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ณ วันที่ </w:t>
      </w:r>
      <w:r w:rsidRPr="00951ABF">
        <w:rPr>
          <w:rFonts w:ascii="Angsana New" w:hAnsi="Angsana New" w:cs="Angsana New"/>
          <w:sz w:val="32"/>
          <w:szCs w:val="32"/>
        </w:rPr>
        <w:t xml:space="preserve">31 </w:t>
      </w:r>
      <w:r w:rsidRPr="00951ABF">
        <w:rPr>
          <w:rFonts w:ascii="Angsana New" w:hAnsi="Angsana New" w:cs="Angsana New" w:hint="cs"/>
          <w:sz w:val="32"/>
          <w:szCs w:val="32"/>
          <w:cs/>
        </w:rPr>
        <w:t xml:space="preserve">ธันวาคม </w:t>
      </w:r>
      <w:r w:rsidRPr="00951ABF">
        <w:rPr>
          <w:rFonts w:ascii="Angsana New" w:hAnsi="Angsana New" w:cs="Angsana New"/>
          <w:sz w:val="32"/>
          <w:szCs w:val="32"/>
        </w:rPr>
        <w:t>25</w:t>
      </w:r>
      <w:r w:rsidR="0077447B">
        <w:rPr>
          <w:rFonts w:ascii="Angsana New" w:hAnsi="Angsana New" w:cs="Angsana New" w:hint="cs"/>
          <w:sz w:val="32"/>
          <w:szCs w:val="32"/>
          <w:cs/>
        </w:rPr>
        <w:t>6</w:t>
      </w:r>
      <w:r w:rsidR="00797104">
        <w:rPr>
          <w:rFonts w:ascii="Angsana New" w:hAnsi="Angsana New" w:cs="Angsana New" w:hint="cs"/>
          <w:sz w:val="32"/>
          <w:szCs w:val="32"/>
          <w:cs/>
        </w:rPr>
        <w:t>2</w:t>
      </w:r>
      <w:r w:rsidRPr="00951ABF">
        <w:rPr>
          <w:rFonts w:ascii="Angsana New" w:hAnsi="Angsana New" w:cs="Angsana New"/>
          <w:sz w:val="32"/>
          <w:szCs w:val="32"/>
        </w:rPr>
        <w:t xml:space="preserve"> </w:t>
      </w:r>
      <w:r w:rsidRPr="00951ABF">
        <w:rPr>
          <w:rFonts w:ascii="Angsana New" w:hAnsi="Angsana New" w:cs="Angsana New" w:hint="cs"/>
          <w:sz w:val="32"/>
          <w:szCs w:val="32"/>
          <w:cs/>
        </w:rPr>
        <w:t>บริษัทฯ มีผู้บริหารจำนวน</w:t>
      </w:r>
      <w:r w:rsidR="00CB54CC">
        <w:rPr>
          <w:rFonts w:ascii="Angsana New" w:hAnsi="Angsana New" w:cs="Angsana New"/>
          <w:sz w:val="32"/>
          <w:szCs w:val="32"/>
        </w:rPr>
        <w:t xml:space="preserve"> </w:t>
      </w:r>
      <w:r w:rsidR="00797104">
        <w:rPr>
          <w:rFonts w:ascii="Angsana New" w:hAnsi="Angsana New" w:cs="Angsana New" w:hint="cs"/>
          <w:sz w:val="32"/>
          <w:szCs w:val="32"/>
          <w:cs/>
        </w:rPr>
        <w:t>3</w:t>
      </w:r>
      <w:r w:rsidRPr="00951ABF">
        <w:rPr>
          <w:rFonts w:ascii="Angsana New" w:hAnsi="Angsana New" w:cs="Angsana New"/>
          <w:sz w:val="32"/>
          <w:szCs w:val="32"/>
        </w:rPr>
        <w:t xml:space="preserve"> </w:t>
      </w:r>
      <w:r w:rsidRPr="00951ABF">
        <w:rPr>
          <w:rFonts w:ascii="Angsana New" w:hAnsi="Angsana New" w:cs="Angsana New" w:hint="cs"/>
          <w:sz w:val="32"/>
          <w:szCs w:val="32"/>
          <w:cs/>
        </w:rPr>
        <w:t>ท่านดังนี้</w:t>
      </w:r>
    </w:p>
    <w:tbl>
      <w:tblPr>
        <w:tblW w:w="8023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8"/>
        <w:gridCol w:w="4905"/>
      </w:tblGrid>
      <w:tr w:rsidR="00797104" w:rsidRPr="00797104" w14:paraId="5212C6A0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6D36C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B031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ตำแหน่ง</w:t>
            </w:r>
          </w:p>
        </w:tc>
      </w:tr>
      <w:tr w:rsidR="00797104" w:rsidRPr="00797104" w14:paraId="00D1F8A7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5ABB39" w14:textId="77777777" w:rsidR="00797104" w:rsidRPr="00797104" w:rsidRDefault="00797104" w:rsidP="00A81395">
            <w:pPr>
              <w:numPr>
                <w:ilvl w:val="0"/>
                <w:numId w:val="24"/>
              </w:numPr>
              <w:ind w:left="345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D3E0A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ประธานเจ้าหน้าที่บริหาร</w:t>
            </w:r>
          </w:p>
        </w:tc>
      </w:tr>
      <w:tr w:rsidR="00797104" w:rsidRPr="00797104" w14:paraId="7007DA7C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3CCB41" w14:textId="77777777" w:rsidR="00797104" w:rsidRPr="00797104" w:rsidRDefault="00797104" w:rsidP="00797104">
            <w:pPr>
              <w:numPr>
                <w:ilvl w:val="0"/>
                <w:numId w:val="1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E3303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ผู้อำนวยการผู้ควบคุมสายงานบริหาร</w:t>
            </w:r>
          </w:p>
        </w:tc>
      </w:tr>
      <w:tr w:rsidR="00797104" w:rsidRPr="00797104" w14:paraId="10C8EE04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55A7DA" w14:textId="77777777" w:rsidR="00797104" w:rsidRPr="00797104" w:rsidRDefault="00797104" w:rsidP="00797104">
            <w:pPr>
              <w:numPr>
                <w:ilvl w:val="0"/>
                <w:numId w:val="1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นา</w:t>
            </w:r>
            <w:r w:rsidRPr="00797104">
              <w:rPr>
                <w:rFonts w:ascii="Angsana New" w:hAnsi="Angsana New" w:cs="Angsana New" w:hint="cs"/>
                <w:sz w:val="32"/>
                <w:szCs w:val="32"/>
                <w:cs/>
              </w:rPr>
              <w:t>ยทาคาฮิโร่ โทมิยาม่า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54A1D" w14:textId="77777777" w:rsidR="00797104" w:rsidRPr="00797104" w:rsidRDefault="00797104" w:rsidP="0079710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97104">
              <w:rPr>
                <w:rFonts w:ascii="Angsana New" w:hAnsi="Angsana New" w:cs="Angsana New"/>
                <w:sz w:val="32"/>
                <w:szCs w:val="32"/>
                <w:cs/>
              </w:rPr>
              <w:t>ผู้อำนวยการผู้ควบคุมด้านเทคนิค</w:t>
            </w:r>
          </w:p>
        </w:tc>
      </w:tr>
    </w:tbl>
    <w:p w14:paraId="075FBAC4" w14:textId="77777777" w:rsidR="00951ABF" w:rsidRP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  <w:r w:rsidRPr="00951ABF">
        <w:rPr>
          <w:rFonts w:ascii="Angsana New" w:hAnsi="Angsana New" w:cs="Angsana New"/>
          <w:sz w:val="32"/>
          <w:szCs w:val="32"/>
          <w:u w:val="single"/>
          <w:cs/>
          <w:lang w:val="th-TH"/>
        </w:rPr>
        <w:t xml:space="preserve">เลขานุการบริษัทฯ </w:t>
      </w:r>
    </w:p>
    <w:p w14:paraId="7E8CA43A" w14:textId="77777777" w:rsidR="00951ABF" w:rsidRDefault="00951ABF" w:rsidP="00951ABF">
      <w:pPr>
        <w:ind w:right="-2" w:firstLine="13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951ABF">
        <w:rPr>
          <w:rFonts w:ascii="Angsana New" w:hAnsi="Angsana New" w:cs="Angsana New"/>
          <w:sz w:val="32"/>
          <w:szCs w:val="32"/>
          <w:cs/>
          <w:lang w:val="th-TH"/>
        </w:rPr>
        <w:t>คณะกรรมการบริษัทฯ ได้มีมติแต่งตั้งให้ นายวีระชัย บุญชูชื่น ดำรงตำแหน่งเป็นเลขานุการบริษัทฯ ตั้งแต่วันที่ 26 กุมภาพันธ์ พ.ศ. 2551</w:t>
      </w:r>
    </w:p>
    <w:p w14:paraId="748539A8" w14:textId="77777777" w:rsidR="00096F9B" w:rsidRPr="00096F9B" w:rsidRDefault="00096F9B" w:rsidP="00096F9B">
      <w:pPr>
        <w:ind w:right="-2" w:firstLine="1350"/>
        <w:jc w:val="both"/>
        <w:rPr>
          <w:rFonts w:ascii="Angsana New" w:hAnsi="Angsana New" w:cs="Angsana New"/>
          <w:sz w:val="32"/>
          <w:szCs w:val="32"/>
        </w:rPr>
      </w:pPr>
      <w:r w:rsidRPr="00096F9B">
        <w:rPr>
          <w:rFonts w:ascii="Angsana New" w:hAnsi="Angsana New" w:cs="Angsana New"/>
          <w:sz w:val="32"/>
          <w:szCs w:val="32"/>
          <w:cs/>
        </w:rPr>
        <w:t>ประวัติโดยสังเขปของเลขานุการบริษัท</w:t>
      </w:r>
    </w:p>
    <w:p w14:paraId="3601D426" w14:textId="77777777" w:rsidR="00096F9B" w:rsidRPr="00096F9B" w:rsidRDefault="00096F9B" w:rsidP="00096F9B">
      <w:pPr>
        <w:ind w:right="-2" w:firstLine="1350"/>
        <w:jc w:val="both"/>
        <w:rPr>
          <w:rFonts w:ascii="Angsana New" w:hAnsi="Angsana New" w:cs="Angsana New"/>
          <w:sz w:val="32"/>
          <w:szCs w:val="32"/>
        </w:rPr>
      </w:pPr>
      <w:r w:rsidRPr="00096F9B">
        <w:rPr>
          <w:rFonts w:ascii="Angsana New" w:hAnsi="Angsana New" w:cs="Angsana New"/>
          <w:sz w:val="32"/>
          <w:szCs w:val="32"/>
        </w:rPr>
        <w:t>•</w:t>
      </w:r>
      <w:r w:rsidRPr="00096F9B">
        <w:rPr>
          <w:rFonts w:ascii="Angsana New" w:hAnsi="Angsana New" w:cs="Angsana New"/>
          <w:sz w:val="32"/>
          <w:szCs w:val="32"/>
        </w:rPr>
        <w:tab/>
      </w:r>
      <w:r w:rsidRPr="00096F9B">
        <w:rPr>
          <w:rFonts w:ascii="Angsana New" w:hAnsi="Angsana New" w:cs="Angsana New"/>
          <w:sz w:val="32"/>
          <w:szCs w:val="32"/>
          <w:cs/>
        </w:rPr>
        <w:t>นายวีระชัย บุญชูชื่น</w:t>
      </w:r>
    </w:p>
    <w:p w14:paraId="7F3481DA" w14:textId="77777777" w:rsidR="00096F9B" w:rsidRPr="00096F9B" w:rsidRDefault="00096F9B" w:rsidP="00096F9B">
      <w:pPr>
        <w:ind w:right="-2" w:firstLine="1350"/>
        <w:jc w:val="both"/>
        <w:rPr>
          <w:rFonts w:ascii="Angsana New" w:hAnsi="Angsana New" w:cs="Angsana New"/>
          <w:sz w:val="32"/>
          <w:szCs w:val="32"/>
        </w:rPr>
      </w:pPr>
      <w:r w:rsidRPr="00096F9B">
        <w:rPr>
          <w:rFonts w:ascii="Angsana New" w:hAnsi="Angsana New" w:cs="Angsana New"/>
          <w:sz w:val="32"/>
          <w:szCs w:val="32"/>
        </w:rPr>
        <w:t>•</w:t>
      </w:r>
      <w:r w:rsidRPr="00096F9B">
        <w:rPr>
          <w:rFonts w:ascii="Angsana New" w:hAnsi="Angsana New" w:cs="Angsana New"/>
          <w:sz w:val="32"/>
          <w:szCs w:val="32"/>
        </w:rPr>
        <w:tab/>
      </w:r>
      <w:r w:rsidRPr="00096F9B">
        <w:rPr>
          <w:rFonts w:ascii="Angsana New" w:hAnsi="Angsana New" w:cs="Angsana New"/>
          <w:sz w:val="32"/>
          <w:szCs w:val="32"/>
          <w:cs/>
        </w:rPr>
        <w:t>ปริญญาตรี บัญชีบัณฑิตคณะเศรษฐศาสตร์และบริหารธุรกิจ มหาวิทยาลัยเกษตรศาสตร์</w:t>
      </w:r>
    </w:p>
    <w:p w14:paraId="1C669669" w14:textId="77777777" w:rsidR="00096F9B" w:rsidRDefault="00096F9B" w:rsidP="00096F9B">
      <w:pPr>
        <w:ind w:right="-2" w:firstLine="1350"/>
        <w:jc w:val="both"/>
        <w:rPr>
          <w:rFonts w:ascii="Angsana New" w:hAnsi="Angsana New" w:cs="Angsana New"/>
          <w:sz w:val="32"/>
          <w:szCs w:val="32"/>
        </w:rPr>
      </w:pPr>
      <w:r w:rsidRPr="00096F9B">
        <w:rPr>
          <w:rFonts w:ascii="Angsana New" w:hAnsi="Angsana New" w:cs="Angsana New"/>
          <w:sz w:val="32"/>
          <w:szCs w:val="32"/>
        </w:rPr>
        <w:t>•</w:t>
      </w:r>
      <w:r w:rsidRPr="00096F9B">
        <w:rPr>
          <w:rFonts w:ascii="Angsana New" w:hAnsi="Angsana New" w:cs="Angsana New"/>
          <w:sz w:val="32"/>
          <w:szCs w:val="32"/>
        </w:rPr>
        <w:tab/>
      </w:r>
      <w:r w:rsidR="00962289">
        <w:rPr>
          <w:rFonts w:ascii="Angsana New" w:hAnsi="Angsana New" w:cs="Angsana New"/>
          <w:sz w:val="32"/>
          <w:szCs w:val="32"/>
          <w:cs/>
        </w:rPr>
        <w:t xml:space="preserve">ปริญญาโท </w:t>
      </w:r>
      <w:r w:rsidRPr="00096F9B">
        <w:rPr>
          <w:rFonts w:ascii="Angsana New" w:hAnsi="Angsana New" w:cs="Angsana New"/>
          <w:sz w:val="32"/>
          <w:szCs w:val="32"/>
          <w:cs/>
        </w:rPr>
        <w:t>บัญชีมหาบัณฑิต คณะการจัดการและการท่องเที่ยว มหาวิทยาลัยบูรพา</w:t>
      </w:r>
    </w:p>
    <w:p w14:paraId="26A50AB2" w14:textId="77777777" w:rsidR="00096F9B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951ABF">
        <w:rPr>
          <w:rFonts w:ascii="Angsana New" w:hAnsi="Angsana New" w:cs="Angsana New"/>
          <w:sz w:val="32"/>
          <w:szCs w:val="32"/>
          <w:cs/>
          <w:lang w:val="th-TH"/>
        </w:rPr>
        <w:t>คณะกรรมการบริษัท</w:t>
      </w:r>
    </w:p>
    <w:p w14:paraId="24980C42" w14:textId="77777777" w:rsidR="00951ABF" w:rsidRPr="00951ABF" w:rsidRDefault="00951ABF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951ABF">
        <w:rPr>
          <w:rFonts w:ascii="Angsana New" w:hAnsi="Angsana New" w:cs="Angsana New"/>
          <w:sz w:val="32"/>
          <w:szCs w:val="32"/>
          <w:u w:val="single"/>
          <w:cs/>
        </w:rPr>
        <w:t>ค่าตอบแทนกรรมการ</w:t>
      </w:r>
      <w:r w:rsidRPr="00951ABF">
        <w:rPr>
          <w:rFonts w:ascii="Angsana New" w:hAnsi="Angsana New" w:cs="Angsana New" w:hint="cs"/>
          <w:sz w:val="32"/>
          <w:szCs w:val="32"/>
          <w:u w:val="single"/>
          <w:cs/>
        </w:rPr>
        <w:t>และผู้บริหาร</w:t>
      </w:r>
    </w:p>
    <w:p w14:paraId="781AFF4A" w14:textId="77777777" w:rsidR="00951ABF" w:rsidRDefault="00951ABF" w:rsidP="00951ABF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 w:rsidRPr="00951ABF">
        <w:rPr>
          <w:rFonts w:ascii="Angsana New" w:hAnsi="Angsana New" w:cs="Angsana New"/>
          <w:sz w:val="32"/>
          <w:szCs w:val="32"/>
          <w:cs/>
        </w:rPr>
        <w:tab/>
        <w:t>ในปี 25</w:t>
      </w:r>
      <w:r w:rsidR="0077447B">
        <w:rPr>
          <w:rFonts w:ascii="Angsana New" w:hAnsi="Angsana New" w:cs="Angsana New" w:hint="cs"/>
          <w:sz w:val="32"/>
          <w:szCs w:val="32"/>
          <w:cs/>
        </w:rPr>
        <w:t>6</w:t>
      </w:r>
      <w:r w:rsidR="00797104">
        <w:rPr>
          <w:rFonts w:ascii="Angsana New" w:hAnsi="Angsana New" w:cs="Angsana New" w:hint="cs"/>
          <w:sz w:val="32"/>
          <w:szCs w:val="32"/>
          <w:cs/>
        </w:rPr>
        <w:t>2</w:t>
      </w:r>
      <w:r w:rsidRPr="00951ABF">
        <w:rPr>
          <w:rFonts w:ascii="Angsana New" w:hAnsi="Angsana New" w:cs="Angsana New"/>
          <w:sz w:val="32"/>
          <w:szCs w:val="32"/>
          <w:cs/>
        </w:rPr>
        <w:t xml:space="preserve"> ที่ผ่านมา ค่าตอบแทนของคณะกรรมการบริษัท</w:t>
      </w:r>
      <w:r w:rsidRPr="00951ABF">
        <w:rPr>
          <w:rFonts w:ascii="Angsana New" w:hAnsi="Angsana New" w:cs="Angsana New" w:hint="cs"/>
          <w:sz w:val="32"/>
          <w:szCs w:val="32"/>
          <w:cs/>
        </w:rPr>
        <w:t>ฯ</w:t>
      </w:r>
      <w:r w:rsidRPr="00951ABF">
        <w:rPr>
          <w:rFonts w:ascii="Angsana New" w:hAnsi="Angsana New" w:cs="Angsana New"/>
          <w:sz w:val="32"/>
          <w:szCs w:val="32"/>
          <w:cs/>
        </w:rPr>
        <w:t xml:space="preserve"> ซึ่ง</w:t>
      </w:r>
      <w:r w:rsidRPr="00951ABF">
        <w:rPr>
          <w:rFonts w:ascii="Angsana New" w:hAnsi="Angsana New" w:cs="Angsana New" w:hint="cs"/>
          <w:sz w:val="32"/>
          <w:szCs w:val="32"/>
          <w:cs/>
        </w:rPr>
        <w:t>ป</w:t>
      </w:r>
      <w:r w:rsidRPr="00951ABF">
        <w:rPr>
          <w:rFonts w:ascii="Angsana New" w:hAnsi="Angsana New" w:cs="Angsana New"/>
          <w:sz w:val="32"/>
          <w:szCs w:val="32"/>
          <w:cs/>
        </w:rPr>
        <w:t>ระกอบไปด้วยค่าเบี้ยประชุมและโบนัสกรรมการในแต่ละรายดังนี้</w:t>
      </w:r>
      <w:r w:rsidRPr="00951ABF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951ABF">
        <w:rPr>
          <w:rFonts w:ascii="Angsana New" w:hAnsi="Angsana New" w:cs="Angsana New"/>
          <w:sz w:val="32"/>
          <w:szCs w:val="32"/>
          <w:cs/>
        </w:rPr>
        <w:t>(บาท)</w:t>
      </w:r>
    </w:p>
    <w:tbl>
      <w:tblPr>
        <w:tblW w:w="10112" w:type="dxa"/>
        <w:jc w:val="center"/>
        <w:tblLook w:val="04A0" w:firstRow="1" w:lastRow="0" w:firstColumn="1" w:lastColumn="0" w:noHBand="0" w:noVBand="1"/>
      </w:tblPr>
      <w:tblGrid>
        <w:gridCol w:w="846"/>
        <w:gridCol w:w="2126"/>
        <w:gridCol w:w="2268"/>
        <w:gridCol w:w="1059"/>
        <w:gridCol w:w="1256"/>
        <w:gridCol w:w="1284"/>
        <w:gridCol w:w="1266"/>
        <w:gridCol w:w="7"/>
      </w:tblGrid>
      <w:tr w:rsidR="00797104" w:rsidRPr="00797104" w14:paraId="7513925A" w14:textId="77777777" w:rsidTr="00797104">
        <w:trPr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0A66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ลำดับที่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BB1AC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รายชื่อกรรมการ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C1CE7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ตำแหนง</w:t>
            </w:r>
          </w:p>
        </w:tc>
        <w:tc>
          <w:tcPr>
            <w:tcW w:w="48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DA8DB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ค่าตอบแทนกรรมการ</w:t>
            </w:r>
          </w:p>
        </w:tc>
      </w:tr>
      <w:tr w:rsidR="00797104" w:rsidRPr="00797104" w14:paraId="6D9BDB16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27AC3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C4C4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6230A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</w:p>
        </w:tc>
        <w:tc>
          <w:tcPr>
            <w:tcW w:w="10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8B372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หมายเหตุ</w:t>
            </w:r>
          </w:p>
        </w:tc>
        <w:tc>
          <w:tcPr>
            <w:tcW w:w="12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F00F8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คณะกรรมการ</w:t>
            </w:r>
            <w:r w:rsidRPr="00797104">
              <w:rPr>
                <w:rFonts w:ascii="Angsana New" w:hAnsi="Angsana New" w:cs="Angsana New" w:hint="cs"/>
                <w:sz w:val="16"/>
                <w:szCs w:val="16"/>
                <w:cs/>
              </w:rPr>
              <w:t>บ</w:t>
            </w: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ริษัท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5205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16"/>
                <w:szCs w:val="16"/>
              </w:rPr>
            </w:pP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คณะกรรมการตรวจสอบ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6287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รวม</w:t>
            </w:r>
          </w:p>
        </w:tc>
      </w:tr>
      <w:tr w:rsidR="00797104" w:rsidRPr="00797104" w14:paraId="73CF4A58" w14:textId="77777777" w:rsidTr="00797104">
        <w:trPr>
          <w:gridAfter w:val="1"/>
          <w:wAfter w:w="7" w:type="dxa"/>
          <w:trHeight w:val="536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0C41F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86BE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นายโยชิโตะ อิชิอิ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E0AAE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ประธานกรรมการ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60C7F04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olor w:val="FF0000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19311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</w:t>
            </w: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F27A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            -  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A2376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</w:tr>
      <w:tr w:rsidR="00797104" w:rsidRPr="00797104" w14:paraId="728175B4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020F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FEF77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นายโทชิโนริ โอสุมิ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25F0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รองประธานกรรมการ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37AB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8792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AF5C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D0124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</w:tr>
      <w:tr w:rsidR="00797104" w:rsidRPr="00797104" w14:paraId="28FB476F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8D685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9B272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นายฮิโรอากิ ยามากูชิ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6F803A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  <w:cs/>
              </w:rPr>
              <w:t>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A970F7A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39B66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85E26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09686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</w:tr>
      <w:tr w:rsidR="00797104" w:rsidRPr="00797104" w14:paraId="2DDE5D38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278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6E9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นายนาโอโตะ โอกาดะ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6AC01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2A1A1F7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F6775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0CE8A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 </w:t>
            </w: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07891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</w:tr>
      <w:tr w:rsidR="00797104" w:rsidRPr="00797104" w14:paraId="6179258B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B01A3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B151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นายโยชิฮิโระ โนมุระ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147DD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ประธานกรรมการ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0CEE88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sz w:val="16"/>
                <w:szCs w:val="16"/>
                <w:cs/>
              </w:rPr>
            </w:pPr>
            <w:r w:rsidRPr="00797104">
              <w:rPr>
                <w:rFonts w:ascii="Angsana New" w:hAnsi="Angsana New" w:cs="Angsana New" w:hint="cs"/>
                <w:sz w:val="16"/>
                <w:szCs w:val="16"/>
                <w:cs/>
              </w:rPr>
              <w:t>ลาออก</w:t>
            </w:r>
            <w:r w:rsidRPr="00797104">
              <w:rPr>
                <w:rFonts w:ascii="Angsana New" w:hAnsi="Angsana New" w:cs="Angsana New"/>
                <w:sz w:val="16"/>
                <w:szCs w:val="16"/>
              </w:rPr>
              <w:t>25/04/2562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AD3EA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0882F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       -   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53FB1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-</w:t>
            </w:r>
            <w:r w:rsidRPr="00797104">
              <w:rPr>
                <w:rFonts w:ascii="Angsana New" w:hAnsi="Angsana New" w:cs="Angsana New"/>
              </w:rPr>
              <w:t xml:space="preserve"> </w:t>
            </w:r>
          </w:p>
        </w:tc>
      </w:tr>
      <w:tr w:rsidR="00797104" w:rsidRPr="00797104" w14:paraId="0F170FCD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220D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283B8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นายมาซามิชิ ไซโตะ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13D287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F807715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54C28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740B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BAB49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</w:tr>
      <w:tr w:rsidR="00797104" w:rsidRPr="00797104" w14:paraId="26ECBFA2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5DDC1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8E404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 w:hint="cs"/>
                <w:cs/>
              </w:rPr>
              <w:t>นายทาคาฮิโระ โทมิยาม่า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B0626B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  <w:cs/>
              </w:rPr>
              <w:t>กรรมการ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BBC821A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81A7A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C9E0D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8297E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</w:tr>
      <w:tr w:rsidR="00797104" w:rsidRPr="00797104" w14:paraId="101F96B0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0833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7AFBF" w14:textId="77777777" w:rsidR="00797104" w:rsidRPr="00797104" w:rsidRDefault="00797104" w:rsidP="00797104">
            <w:pPr>
              <w:rPr>
                <w:rFonts w:ascii="Angsana New" w:hAnsi="Angsana New" w:cs="Angsana New"/>
                <w:cs/>
              </w:rPr>
            </w:pPr>
            <w:r w:rsidRPr="00797104">
              <w:rPr>
                <w:rFonts w:ascii="Angsana New" w:hAnsi="Angsana New" w:cs="Angsana New"/>
                <w:cs/>
              </w:rPr>
              <w:t>นายนนทพล</w:t>
            </w:r>
            <w:r w:rsidRPr="00797104">
              <w:rPr>
                <w:rFonts w:ascii="Angsana New" w:hAnsi="Angsana New" w:cs="Angsana New"/>
              </w:rPr>
              <w:t xml:space="preserve">  </w:t>
            </w:r>
            <w:r w:rsidRPr="00797104">
              <w:rPr>
                <w:rFonts w:ascii="Angsana New" w:hAnsi="Angsana New" w:cs="Angsana New"/>
                <w:cs/>
              </w:rPr>
              <w:t>นิ่มสมบุญ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5E2480" w14:textId="77777777" w:rsidR="00797104" w:rsidRPr="00797104" w:rsidRDefault="00797104" w:rsidP="00797104">
            <w:pPr>
              <w:rPr>
                <w:rFonts w:ascii="Angsana New" w:hAnsi="Angsana New" w:cs="Angsana New"/>
                <w:sz w:val="16"/>
                <w:szCs w:val="16"/>
                <w:cs/>
              </w:rPr>
            </w:pP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ประธานกรรมกรตรวจสอบ</w:t>
            </w:r>
            <w:r w:rsidRPr="00797104">
              <w:rPr>
                <w:rFonts w:ascii="Angsana New" w:hAnsi="Angsana New" w:cs="Angsana New"/>
                <w:sz w:val="16"/>
                <w:szCs w:val="16"/>
              </w:rPr>
              <w:t>,</w:t>
            </w: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กรรมการอิสระ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1AB34D6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6FD23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325,000 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A0A3F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120,000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7E742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 445,000 </w:t>
            </w:r>
          </w:p>
        </w:tc>
      </w:tr>
      <w:tr w:rsidR="00797104" w:rsidRPr="00797104" w14:paraId="403C0CCB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48AE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14C6F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นายสุชาติ</w:t>
            </w:r>
            <w:r w:rsidRPr="00797104">
              <w:rPr>
                <w:rFonts w:ascii="Angsana New" w:hAnsi="Angsana New" w:cs="Angsana New"/>
              </w:rPr>
              <w:t xml:space="preserve">  </w:t>
            </w:r>
            <w:r w:rsidRPr="00797104">
              <w:rPr>
                <w:rFonts w:ascii="Angsana New" w:hAnsi="Angsana New" w:cs="Angsana New"/>
                <w:cs/>
              </w:rPr>
              <w:t>จันลาวงศ์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DFE9D" w14:textId="77777777" w:rsidR="00797104" w:rsidRPr="00797104" w:rsidRDefault="00797104" w:rsidP="00797104">
            <w:pPr>
              <w:rPr>
                <w:rFonts w:ascii="Angsana New" w:hAnsi="Angsana New" w:cs="Angsana New"/>
                <w:sz w:val="16"/>
                <w:szCs w:val="16"/>
              </w:rPr>
            </w:pP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กรรมการตรวจสอบ</w:t>
            </w:r>
            <w:r w:rsidRPr="00797104">
              <w:rPr>
                <w:rFonts w:ascii="Angsana New" w:hAnsi="Angsana New" w:cs="Angsana New"/>
                <w:sz w:val="16"/>
                <w:szCs w:val="16"/>
              </w:rPr>
              <w:t>,</w:t>
            </w: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กรรมการอิสระ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DADA107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77B22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325,000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BAF47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72,000 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00E28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397,000 </w:t>
            </w:r>
          </w:p>
        </w:tc>
      </w:tr>
      <w:tr w:rsidR="00797104" w:rsidRPr="00797104" w14:paraId="68374816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38FAD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C813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cs/>
              </w:rPr>
              <w:t>นายอภิชัย</w:t>
            </w:r>
            <w:r w:rsidRPr="00797104">
              <w:rPr>
                <w:rFonts w:ascii="Angsana New" w:hAnsi="Angsana New" w:cs="Angsana New"/>
              </w:rPr>
              <w:t xml:space="preserve">  </w:t>
            </w:r>
            <w:r w:rsidRPr="00797104">
              <w:rPr>
                <w:rFonts w:ascii="Angsana New" w:hAnsi="Angsana New" w:cs="Angsana New"/>
                <w:cs/>
              </w:rPr>
              <w:t>ชวเจริญพันธ์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E74DC8" w14:textId="77777777" w:rsidR="00797104" w:rsidRPr="00797104" w:rsidRDefault="00797104" w:rsidP="00797104">
            <w:pPr>
              <w:rPr>
                <w:rFonts w:ascii="Angsana New" w:hAnsi="Angsana New" w:cs="Angsana New"/>
                <w:sz w:val="16"/>
                <w:szCs w:val="16"/>
              </w:rPr>
            </w:pP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กรรมการตรวจสอบ</w:t>
            </w:r>
            <w:r w:rsidRPr="00797104">
              <w:rPr>
                <w:rFonts w:ascii="Angsana New" w:hAnsi="Angsana New" w:cs="Angsana New"/>
                <w:sz w:val="16"/>
                <w:szCs w:val="16"/>
              </w:rPr>
              <w:t>,</w:t>
            </w:r>
            <w:r w:rsidRPr="00797104">
              <w:rPr>
                <w:rFonts w:ascii="Angsana New" w:hAnsi="Angsana New" w:cs="Angsana New"/>
                <w:sz w:val="16"/>
                <w:szCs w:val="16"/>
                <w:cs/>
              </w:rPr>
              <w:t>กรรมการอิสระ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FB312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  <w:cs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A582F8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325,000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9E3E3B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 w:hint="cs"/>
                <w:cs/>
              </w:rPr>
              <w:t>72</w:t>
            </w:r>
            <w:r w:rsidRPr="00797104">
              <w:rPr>
                <w:rFonts w:ascii="Angsana New" w:hAnsi="Angsana New" w:cs="Angsana New"/>
              </w:rPr>
              <w:t>,</w:t>
            </w:r>
            <w:r w:rsidRPr="00797104">
              <w:rPr>
                <w:rFonts w:ascii="Angsana New" w:hAnsi="Angsana New" w:cs="Angsana New" w:hint="cs"/>
                <w:cs/>
              </w:rPr>
              <w:t>000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64AFB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397,000 </w:t>
            </w:r>
          </w:p>
        </w:tc>
      </w:tr>
      <w:tr w:rsidR="00797104" w:rsidRPr="00797104" w14:paraId="5709F2E3" w14:textId="77777777" w:rsidTr="00797104">
        <w:trPr>
          <w:gridAfter w:val="1"/>
          <w:wAfter w:w="7" w:type="dxa"/>
          <w:trHeight w:val="48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D56A15" w14:textId="77777777" w:rsidR="00797104" w:rsidRPr="00797104" w:rsidRDefault="00797104" w:rsidP="00797104">
            <w:pPr>
              <w:jc w:val="center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b/>
                <w:bCs/>
              </w:rPr>
              <w:t> 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53654C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b/>
                <w:bCs/>
              </w:rPr>
              <w:t> 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1DAE4" w14:textId="77777777" w:rsidR="00797104" w:rsidRPr="00797104" w:rsidRDefault="00797104" w:rsidP="00797104">
            <w:pPr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10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174534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6B6B5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>975,000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BF6ED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    264,000 </w:t>
            </w:r>
          </w:p>
        </w:tc>
        <w:tc>
          <w:tcPr>
            <w:tcW w:w="1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CAC47" w14:textId="77777777" w:rsidR="00797104" w:rsidRPr="00797104" w:rsidRDefault="00797104" w:rsidP="00797104">
            <w:pPr>
              <w:jc w:val="right"/>
              <w:rPr>
                <w:rFonts w:ascii="Angsana New" w:hAnsi="Angsana New" w:cs="Angsana New"/>
              </w:rPr>
            </w:pPr>
            <w:r w:rsidRPr="00797104">
              <w:rPr>
                <w:rFonts w:ascii="Angsana New" w:hAnsi="Angsana New" w:cs="Angsana New"/>
              </w:rPr>
              <w:t xml:space="preserve"> 1,239,000</w:t>
            </w:r>
          </w:p>
        </w:tc>
      </w:tr>
    </w:tbl>
    <w:p w14:paraId="33B7D92A" w14:textId="77777777" w:rsidR="00951ABF" w:rsidRPr="00951ABF" w:rsidRDefault="00654BD6" w:rsidP="00654BD6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654BD6">
        <w:rPr>
          <w:rFonts w:ascii="Angsana New" w:hAnsi="Angsana New" w:cs="Angsana New"/>
          <w:sz w:val="32"/>
          <w:szCs w:val="32"/>
          <w:cs/>
        </w:rPr>
        <w:lastRenderedPageBreak/>
        <w:t xml:space="preserve">การประชุมสามัญผู้ถือหุ้นของบริษัทฯ </w:t>
      </w:r>
      <w:r w:rsidR="00797104">
        <w:rPr>
          <w:rFonts w:ascii="Angsana New" w:hAnsi="Angsana New" w:cs="Angsana New" w:hint="cs"/>
          <w:sz w:val="32"/>
          <w:szCs w:val="32"/>
          <w:cs/>
        </w:rPr>
        <w:t>ปี2562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 ได้อนุมัติค่าตอบแทนกรรมการไว้ ภายในวงเงินไม่เกิน 2 ล้านบาท และให้มีผลตลอดไปจนกว่าที่ประชุมผู้ถือหุ้นจะเปลี่ยนแปลงเป็นอย่างอื่น ปัจจุบันบริษัทฯยังไม่มีคณะอนุกรรมการกำหนดค่าตอบแทน แต่มีกระบวนการพิจารณาที่เหมาะสมโดยใช้ข้อมูลของบริษัทในอุตสาหกรรมเดียวกันและมีขนาดใกล้เคียงกัน รวมทั้งใช้ผลประกอบการของบริษัทฯมาประกอบการพิจารณา</w:t>
      </w:r>
      <w:r w:rsidR="00951ABF" w:rsidRPr="00951ABF">
        <w:rPr>
          <w:rFonts w:ascii="Angsana New" w:hAnsi="Angsana New" w:cs="Angsana New"/>
          <w:sz w:val="32"/>
          <w:szCs w:val="32"/>
          <w:cs/>
        </w:rPr>
        <w:tab/>
      </w:r>
      <w:r w:rsidR="00951ABF" w:rsidRPr="00951ABF">
        <w:rPr>
          <w:rFonts w:ascii="Angsana New" w:hAnsi="Angsana New" w:cs="Angsana New" w:hint="cs"/>
          <w:sz w:val="32"/>
          <w:szCs w:val="32"/>
          <w:cs/>
        </w:rPr>
        <w:tab/>
      </w:r>
      <w:r w:rsidR="00951ABF" w:rsidRPr="00951ABF">
        <w:rPr>
          <w:rFonts w:ascii="Angsana New" w:hAnsi="Angsana New" w:cs="Angsana New" w:hint="cs"/>
          <w:sz w:val="32"/>
          <w:szCs w:val="32"/>
          <w:cs/>
        </w:rPr>
        <w:tab/>
      </w:r>
    </w:p>
    <w:p w14:paraId="2F12ECE9" w14:textId="77777777" w:rsidR="0077447B" w:rsidRPr="0077447B" w:rsidRDefault="0077447B" w:rsidP="0077447B">
      <w:pPr>
        <w:ind w:firstLine="1418"/>
        <w:jc w:val="both"/>
        <w:rPr>
          <w:rFonts w:ascii="Angsana New" w:hAnsi="Angsana New" w:cs="Angsana New"/>
          <w:sz w:val="32"/>
          <w:szCs w:val="32"/>
        </w:rPr>
      </w:pPr>
      <w:r w:rsidRPr="0077447B">
        <w:rPr>
          <w:rFonts w:ascii="Angsana New" w:hAnsi="Angsana New" w:cs="Angsana New"/>
          <w:sz w:val="32"/>
          <w:szCs w:val="32"/>
          <w:cs/>
        </w:rPr>
        <w:t>สำหรับกรรมการที่เป็นพนักงานจากบริษัท ฮิตาชิ เคมิคอล ของดรับเบี้ยประชุม และ โบนัสกรรมการ ซึ่งมีรายชื่อดังต่อไปนี้</w:t>
      </w:r>
    </w:p>
    <w:p w14:paraId="04177985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 xml:space="preserve">1. นายโยชิฮิโระ </w:t>
      </w:r>
      <w:r w:rsidRPr="00D60C0A">
        <w:rPr>
          <w:rFonts w:ascii="Angsana New" w:hAnsi="Angsana New" w:cs="Angsana New"/>
          <w:sz w:val="32"/>
          <w:szCs w:val="32"/>
          <w:cs/>
        </w:rPr>
        <w:tab/>
        <w:t>โนมุระ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 xml:space="preserve">เป็นกรรมการเมื่อวันที่ 25 กรกฏาคม 2560 </w:t>
      </w:r>
    </w:p>
    <w:p w14:paraId="139D92C0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 xml:space="preserve">2. นายโทชิโนริ </w:t>
      </w:r>
      <w:r w:rsidRPr="00D60C0A">
        <w:rPr>
          <w:rFonts w:ascii="Angsana New" w:hAnsi="Angsana New" w:cs="Angsana New"/>
          <w:sz w:val="32"/>
          <w:szCs w:val="32"/>
          <w:cs/>
        </w:rPr>
        <w:tab/>
        <w:t>โอสุมิ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25 กรกฏาคม 2560</w:t>
      </w:r>
    </w:p>
    <w:p w14:paraId="1F138267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 xml:space="preserve">3. นายฮิโรอากิ </w:t>
      </w:r>
      <w:r w:rsidRPr="00D60C0A">
        <w:rPr>
          <w:rFonts w:ascii="Angsana New" w:hAnsi="Angsana New" w:cs="Angsana New"/>
          <w:sz w:val="32"/>
          <w:szCs w:val="32"/>
          <w:cs/>
        </w:rPr>
        <w:tab/>
        <w:t>ยามากูชิ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27 กันยายน 2560</w:t>
      </w:r>
    </w:p>
    <w:p w14:paraId="4A7E7B2A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>4. นายโยชิโตะ โอกาดะ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27 กันยายน 2560</w:t>
      </w:r>
    </w:p>
    <w:p w14:paraId="7147DA9D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>5. นายนาโอโตะ ฮิชิอิ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25 เมษายน 2562</w:t>
      </w:r>
    </w:p>
    <w:p w14:paraId="6C9AA980" w14:textId="77777777" w:rsidR="00D60C0A" w:rsidRPr="00D60C0A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>6. นายมาซามิจิ  ไซโต</w:t>
      </w:r>
      <w:r w:rsidRPr="00D60C0A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25 เมษายน 2562</w:t>
      </w:r>
    </w:p>
    <w:p w14:paraId="04658612" w14:textId="77777777" w:rsidR="00654BD6" w:rsidRDefault="00D60C0A" w:rsidP="00D60C0A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>7. นายทาคาฮิโร่ โทมิยาม่า</w:t>
      </w:r>
      <w:r w:rsidRPr="00D60C0A">
        <w:rPr>
          <w:rFonts w:ascii="Angsana New" w:hAnsi="Angsana New" w:cs="Angsana New"/>
          <w:sz w:val="32"/>
          <w:szCs w:val="32"/>
          <w:cs/>
        </w:rPr>
        <w:tab/>
        <w:t>เป็นกรรมการเมื่อวันที่ 25 เมษายน 2562</w:t>
      </w:r>
      <w:r w:rsidR="0077447B" w:rsidRPr="0077447B">
        <w:rPr>
          <w:rFonts w:ascii="Angsana New" w:hAnsi="Angsana New" w:cs="Angsana New"/>
          <w:sz w:val="32"/>
          <w:szCs w:val="32"/>
          <w:cs/>
        </w:rPr>
        <w:tab/>
      </w:r>
      <w:r w:rsidR="0077447B" w:rsidRPr="0077447B">
        <w:rPr>
          <w:rFonts w:ascii="Angsana New" w:hAnsi="Angsana New" w:cs="Angsana New"/>
          <w:sz w:val="32"/>
          <w:szCs w:val="32"/>
          <w:cs/>
        </w:rPr>
        <w:tab/>
      </w:r>
      <w:r w:rsidRPr="00D60C0A">
        <w:rPr>
          <w:rFonts w:ascii="Angsana New" w:hAnsi="Angsana New" w:cs="Angsana New"/>
          <w:sz w:val="32"/>
          <w:szCs w:val="32"/>
          <w:cs/>
        </w:rPr>
        <w:t>นอกจากนี้แล้วค่าตอบแทนผู้บริหาร ซึ่งประกอบไปด้วย เงินเดือน โบนัส และผลตอบแทนอื่น (ค่าน้ำมัน ค่าโทรศัพท์ ค่าอาหาร ฯลฯ) โดยพิจารณาจากผลการดำเนินงานของบริษัทฯ เป็นหลักรวมถึงผลประเมินการปฏิบัติงานของผู้บริหารแต่ละท่านรวมในปี 2562 จำนวน 13 ราย คิดเป็นเงินจำนวน 60.01 ล้านบาท โดยมี่ค่าเฉลี่ยต่อคนต่อปีเท่ากับ 4.62 ล้านบาท</w:t>
      </w:r>
    </w:p>
    <w:p w14:paraId="45D509AD" w14:textId="77777777" w:rsidR="00951ABF" w:rsidRDefault="00654BD6" w:rsidP="0042343A">
      <w:pPr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br w:type="page"/>
      </w:r>
      <w:r w:rsidR="00951ABF" w:rsidRPr="00951ABF">
        <w:rPr>
          <w:rFonts w:ascii="Angsana New" w:hAnsi="Angsana New" w:cs="Angsana New" w:hint="cs"/>
          <w:sz w:val="32"/>
          <w:szCs w:val="32"/>
          <w:cs/>
        </w:rPr>
        <w:lastRenderedPageBreak/>
        <w:tab/>
        <w:t xml:space="preserve">ค่าตอบแทนกรรมการ </w:t>
      </w:r>
      <w:r w:rsidR="00951ABF" w:rsidRPr="00951ABF">
        <w:rPr>
          <w:rFonts w:ascii="Angsana New" w:hAnsi="Angsana New" w:cs="Angsana New"/>
          <w:sz w:val="32"/>
          <w:szCs w:val="32"/>
        </w:rPr>
        <w:t xml:space="preserve">3 </w:t>
      </w:r>
      <w:r w:rsidR="00951ABF" w:rsidRPr="00951ABF">
        <w:rPr>
          <w:rFonts w:ascii="Angsana New" w:hAnsi="Angsana New" w:cs="Angsana New" w:hint="cs"/>
          <w:sz w:val="32"/>
          <w:szCs w:val="32"/>
          <w:cs/>
        </w:rPr>
        <w:t>ปีย้อนหลังมีรายละเอียดดังต่อไปนี้</w:t>
      </w:r>
    </w:p>
    <w:p w14:paraId="18E100FA" w14:textId="77777777" w:rsidR="00943CB5" w:rsidRDefault="00943CB5" w:rsidP="0077447B">
      <w:pPr>
        <w:ind w:firstLine="720"/>
        <w:jc w:val="both"/>
        <w:rPr>
          <w:rFonts w:ascii="Angsana New" w:hAnsi="Angsana New" w:cs="Angsana New"/>
          <w:sz w:val="32"/>
          <w:szCs w:val="32"/>
        </w:rPr>
      </w:pPr>
    </w:p>
    <w:tbl>
      <w:tblPr>
        <w:tblW w:w="10198" w:type="dxa"/>
        <w:tblInd w:w="108" w:type="dxa"/>
        <w:tblLook w:val="04A0" w:firstRow="1" w:lastRow="0" w:firstColumn="1" w:lastColumn="0" w:noHBand="0" w:noVBand="1"/>
      </w:tblPr>
      <w:tblGrid>
        <w:gridCol w:w="960"/>
        <w:gridCol w:w="2726"/>
        <w:gridCol w:w="1134"/>
        <w:gridCol w:w="1134"/>
        <w:gridCol w:w="1061"/>
        <w:gridCol w:w="1061"/>
        <w:gridCol w:w="1061"/>
        <w:gridCol w:w="1061"/>
      </w:tblGrid>
      <w:tr w:rsidR="00D60C0A" w:rsidRPr="00D60C0A" w14:paraId="15EA5B9F" w14:textId="77777777" w:rsidTr="00D60C0A">
        <w:trPr>
          <w:trHeight w:val="48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EF231B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ลำดับที่</w:t>
            </w:r>
          </w:p>
        </w:tc>
        <w:tc>
          <w:tcPr>
            <w:tcW w:w="27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2283B3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ชื่อและนามสกุล</w:t>
            </w:r>
          </w:p>
        </w:tc>
        <w:tc>
          <w:tcPr>
            <w:tcW w:w="6512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E23290B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จำนวนเงิน (บาท)</w:t>
            </w:r>
          </w:p>
        </w:tc>
      </w:tr>
      <w:tr w:rsidR="00D60C0A" w:rsidRPr="00D60C0A" w14:paraId="09DA6E26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9A752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 </w:t>
            </w:r>
          </w:p>
        </w:tc>
        <w:tc>
          <w:tcPr>
            <w:tcW w:w="27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24D65A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 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13FDAD6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2561</w:t>
            </w:r>
          </w:p>
        </w:tc>
        <w:tc>
          <w:tcPr>
            <w:tcW w:w="212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BB4106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2560</w:t>
            </w:r>
          </w:p>
        </w:tc>
        <w:tc>
          <w:tcPr>
            <w:tcW w:w="212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BA51A1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2559</w:t>
            </w:r>
          </w:p>
        </w:tc>
      </w:tr>
      <w:tr w:rsidR="00D60C0A" w:rsidRPr="00D60C0A" w14:paraId="1B1EE691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C0676C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 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4C55E1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8762B1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เบี้ยประชุม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E204DA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โบนัส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11668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 w:hint="cs"/>
                <w:cs/>
              </w:rPr>
              <w:t>เบี้ยประชุม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56D3E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 w:hint="cs"/>
                <w:cs/>
              </w:rPr>
              <w:t>โบนัส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DCDF15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 w:hint="cs"/>
                <w:cs/>
              </w:rPr>
              <w:t>เบี้ยประชุม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66F056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 w:hint="cs"/>
                <w:cs/>
              </w:rPr>
              <w:t>โบนัส</w:t>
            </w:r>
          </w:p>
        </w:tc>
      </w:tr>
      <w:tr w:rsidR="00D60C0A" w:rsidRPr="00D60C0A" w14:paraId="45F11292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B7FFB8E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236E0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นายโยชิโตะ อิชิอิ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60035F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6E1EBE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E2097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54F1DD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F56D3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4427E38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1C67A2E8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C6237EA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07F3C8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นายโทชิโนริ โอสุมิ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202F74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928EB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33868E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DBE7E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1B77F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3129672B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716186BA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EE1604B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3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37F80F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นายฮิโรอากิ ยามากูชิ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3436FB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2E2BB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5051D0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5F9133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6521617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6262B8D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156BFBD6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57A8ADA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4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2D9BA6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นายนาโอโตะ โอกาดะ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8E99A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67890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ABE7F4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EE6BF5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07A8F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085A90A7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19A4F4EC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A8F7D0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5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37D3CE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นายโยชิฮิโระ โนมุระ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C57F98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BCCA80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B17A00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2223F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8B954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ABAC1AD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0EDBB6F6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854CADD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764EB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นายมาซามิชิ ไซโตะ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E73CAD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0F8042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B81B6D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00E7F5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ECF8728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0A80EB9E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7CC012A2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E06B570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7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6B5AC4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 w:hint="cs"/>
                <w:cs/>
              </w:rPr>
              <w:t>นายทาคาฮิโระ โทมิยาม่า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85B2D8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2AF7AB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6C1498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ECAE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olor w:val="000000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A9B2641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17951C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</w:rPr>
              <w:t>-</w:t>
            </w:r>
          </w:p>
        </w:tc>
      </w:tr>
      <w:tr w:rsidR="00D60C0A" w:rsidRPr="00D60C0A" w14:paraId="55565A00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F97CB48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8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E81DE" w14:textId="77777777" w:rsidR="00D60C0A" w:rsidRPr="00D60C0A" w:rsidRDefault="00D60C0A" w:rsidP="00D60C0A">
            <w:pPr>
              <w:rPr>
                <w:rFonts w:ascii="Times New Roman" w:hAnsi="Times New Roman" w:cs="Angsana New"/>
                <w:sz w:val="24"/>
              </w:rPr>
            </w:pPr>
            <w:r w:rsidRPr="00D60C0A">
              <w:rPr>
                <w:rFonts w:ascii="Angsana New" w:hAnsi="Angsana New" w:cs="Angsana New"/>
                <w:cs/>
              </w:rPr>
              <w:t>นายนนทพล</w:t>
            </w:r>
            <w:r w:rsidRPr="00D60C0A">
              <w:rPr>
                <w:rFonts w:ascii="Angsana New" w:hAnsi="Angsana New" w:cs="Angsana New"/>
              </w:rPr>
              <w:t xml:space="preserve">  </w:t>
            </w:r>
            <w:r w:rsidRPr="00D60C0A">
              <w:rPr>
                <w:rFonts w:ascii="Angsana New" w:hAnsi="Angsana New" w:cs="Angsana New"/>
                <w:cs/>
              </w:rPr>
              <w:t>นิ่มสมบุญ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A8ED1B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245,000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9CD4E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A0E003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230,000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BEA630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1FA43C6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280,000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3906CF95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</w:tr>
      <w:tr w:rsidR="00D60C0A" w:rsidRPr="00D60C0A" w14:paraId="3BF9F5D6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787CA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9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B14FC3" w14:textId="77777777" w:rsidR="00D60C0A" w:rsidRPr="00D60C0A" w:rsidRDefault="00D60C0A" w:rsidP="00D60C0A">
            <w:pPr>
              <w:jc w:val="both"/>
              <w:rPr>
                <w:rFonts w:ascii="Angsana New" w:hAnsi="Angsana New" w:cs="Angsana New"/>
                <w:color w:val="000000"/>
              </w:rPr>
            </w:pPr>
            <w:r w:rsidRPr="00D60C0A">
              <w:rPr>
                <w:rFonts w:ascii="Angsana New" w:hAnsi="Angsana New" w:cs="Angsana New"/>
                <w:cs/>
              </w:rPr>
              <w:t>นายสุชาติ</w:t>
            </w:r>
            <w:r w:rsidRPr="00D60C0A">
              <w:rPr>
                <w:rFonts w:ascii="Angsana New" w:hAnsi="Angsana New" w:cs="Angsana New"/>
              </w:rPr>
              <w:t xml:space="preserve">  </w:t>
            </w:r>
            <w:r w:rsidRPr="00D60C0A">
              <w:rPr>
                <w:rFonts w:ascii="Angsana New" w:hAnsi="Angsana New" w:cs="Angsana New"/>
                <w:cs/>
              </w:rPr>
              <w:t>จันลาวงศ์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4DBD96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197,000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6F03D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F38C4C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190,000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5A322C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143B7C5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232,000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DEDEF16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</w:tr>
      <w:tr w:rsidR="00D60C0A" w:rsidRPr="00D60C0A" w14:paraId="0191F9B1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58DA38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10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EB8A17D" w14:textId="77777777" w:rsidR="00D60C0A" w:rsidRPr="00D60C0A" w:rsidRDefault="00D60C0A" w:rsidP="00D60C0A">
            <w:pPr>
              <w:jc w:val="both"/>
              <w:rPr>
                <w:rFonts w:ascii="Angsana New" w:hAnsi="Angsana New" w:cs="Angsana New"/>
                <w:color w:val="000000"/>
                <w:cs/>
              </w:rPr>
            </w:pPr>
            <w:r w:rsidRPr="00D60C0A">
              <w:rPr>
                <w:rFonts w:ascii="Angsana New" w:hAnsi="Angsana New" w:cs="Angsana New"/>
                <w:cs/>
              </w:rPr>
              <w:t>นายอภิชัย</w:t>
            </w:r>
            <w:r w:rsidRPr="00D60C0A">
              <w:rPr>
                <w:rFonts w:ascii="Angsana New" w:hAnsi="Angsana New" w:cs="Angsana New"/>
              </w:rPr>
              <w:t xml:space="preserve">  </w:t>
            </w:r>
            <w:r w:rsidRPr="00D60C0A">
              <w:rPr>
                <w:rFonts w:ascii="Angsana New" w:hAnsi="Angsana New" w:cs="Angsana New"/>
                <w:cs/>
              </w:rPr>
              <w:t>ชวเจริญพันธ์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17F7B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197,000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8760B5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95B3D4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178,000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20AF12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CE92453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160,000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57235573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200,000</w:t>
            </w:r>
          </w:p>
        </w:tc>
      </w:tr>
      <w:tr w:rsidR="00D60C0A" w:rsidRPr="00D60C0A" w14:paraId="27B626F3" w14:textId="77777777" w:rsidTr="00D60C0A">
        <w:trPr>
          <w:trHeight w:val="48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24B7C4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2726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AACA73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256077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639,000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F2820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734DB7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598,000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793309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600,000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793AC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672,000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D8F831" w14:textId="77777777" w:rsidR="00D60C0A" w:rsidRPr="00D60C0A" w:rsidRDefault="00D60C0A" w:rsidP="00D60C0A">
            <w:pPr>
              <w:jc w:val="right"/>
              <w:rPr>
                <w:rFonts w:ascii="Angsana New" w:hAnsi="Angsana New" w:cs="Angsana New"/>
              </w:rPr>
            </w:pPr>
            <w:r w:rsidRPr="00D60C0A">
              <w:rPr>
                <w:rFonts w:ascii="Angsana New" w:hAnsi="Angsana New" w:cs="Angsana New"/>
              </w:rPr>
              <w:t>600,000</w:t>
            </w:r>
          </w:p>
        </w:tc>
      </w:tr>
    </w:tbl>
    <w:p w14:paraId="12010622" w14:textId="77777777" w:rsidR="00AA3D8C" w:rsidRPr="00AA3D8C" w:rsidRDefault="00943CB5" w:rsidP="00AA3D8C">
      <w:pPr>
        <w:rPr>
          <w:rFonts w:ascii="Angsana New" w:hAnsi="Angsana New" w:cs="Angsana New"/>
          <w:sz w:val="32"/>
          <w:szCs w:val="32"/>
          <w:u w:val="single"/>
        </w:rPr>
      </w:pPr>
      <w:r>
        <w:br w:type="page"/>
      </w:r>
      <w:r w:rsidR="00AA3D8C" w:rsidRPr="00AA3D8C">
        <w:rPr>
          <w:rFonts w:ascii="Angsana New" w:hAnsi="Angsana New" w:cs="Angsana New"/>
          <w:sz w:val="32"/>
          <w:szCs w:val="32"/>
          <w:u w:val="single"/>
          <w:cs/>
          <w:lang w:val="th-TH"/>
        </w:rPr>
        <w:lastRenderedPageBreak/>
        <w:t>การกำกับดูแลกิจการ</w:t>
      </w:r>
    </w:p>
    <w:p w14:paraId="4C54EF43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UPC"/>
          <w:sz w:val="32"/>
          <w:szCs w:val="32"/>
          <w:lang w:val="th-TH"/>
        </w:rPr>
      </w:pPr>
      <w:r w:rsidRPr="00AA3D8C">
        <w:rPr>
          <w:rFonts w:ascii="Angsana New" w:hAnsi="Angsana New" w:cs="AngsanaUPC" w:hint="cs"/>
          <w:sz w:val="32"/>
          <w:szCs w:val="32"/>
          <w:cs/>
          <w:lang w:val="th-TH"/>
        </w:rPr>
        <w:t xml:space="preserve">คณะกรรมการบริษัทฯ ให้ความสำคัญ ในการปฏิบัติที่ดีสำหรับกรรมการบริษัทจดทะเบียน </w:t>
      </w:r>
      <w:r w:rsidRPr="00AA3D8C">
        <w:rPr>
          <w:rFonts w:ascii="Angsana New" w:hAnsi="Angsana New" w:cs="AngsanaUPC"/>
          <w:sz w:val="32"/>
          <w:szCs w:val="32"/>
          <w:lang w:val="th-TH"/>
        </w:rPr>
        <w:t xml:space="preserve">(Code of Best Practices) </w:t>
      </w:r>
      <w:r w:rsidRPr="00AA3D8C">
        <w:rPr>
          <w:rFonts w:ascii="Angsana New" w:hAnsi="Angsana New" w:cs="AngsanaUPC" w:hint="cs"/>
          <w:sz w:val="32"/>
          <w:szCs w:val="32"/>
          <w:cs/>
          <w:lang w:val="th-TH"/>
        </w:rPr>
        <w:t xml:space="preserve">และได้ให้ความสำคัญในการกำกับดูแลกิจการที่ดี </w:t>
      </w:r>
      <w:r w:rsidRPr="00AA3D8C">
        <w:rPr>
          <w:rFonts w:ascii="Angsana New" w:hAnsi="Angsana New" w:cs="AngsanaUPC"/>
          <w:sz w:val="32"/>
          <w:szCs w:val="32"/>
          <w:lang w:val="th-TH"/>
        </w:rPr>
        <w:t xml:space="preserve">(Corporate Governance) </w:t>
      </w:r>
      <w:r w:rsidRPr="00AA3D8C">
        <w:rPr>
          <w:rFonts w:ascii="Angsana New" w:hAnsi="Angsana New" w:cs="AngsanaUPC" w:hint="cs"/>
          <w:sz w:val="32"/>
          <w:szCs w:val="32"/>
          <w:cs/>
          <w:lang w:val="th-TH"/>
        </w:rPr>
        <w:t>ตามแนวทางของตลาดหลักทรัพย์แห่งประเทศไทย</w:t>
      </w:r>
    </w:p>
    <w:p w14:paraId="716BBDEB" w14:textId="77777777" w:rsidR="00AA3D8C" w:rsidRPr="00AA3D8C" w:rsidRDefault="00AA3D8C" w:rsidP="00AA3D8C">
      <w:pPr>
        <w:ind w:firstLine="720"/>
        <w:jc w:val="both"/>
        <w:rPr>
          <w:rFonts w:ascii="Angsana New" w:hAnsi="Angsana New" w:cs="AngsanaUPC"/>
          <w:sz w:val="32"/>
          <w:szCs w:val="32"/>
          <w:u w:val="single"/>
          <w:lang w:val="th-TH"/>
        </w:rPr>
      </w:pPr>
    </w:p>
    <w:p w14:paraId="4D61E5BE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นโยบายเกี่ยวกับการกำกับดูแลกิจการ</w:t>
      </w:r>
    </w:p>
    <w:p w14:paraId="3FB79027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ได้ตระหนักถึง</w:t>
      </w:r>
      <w:r w:rsidRPr="00AA3D8C">
        <w:rPr>
          <w:rFonts w:ascii="Angsana New" w:hAnsi="Angsana New" w:cs="Angsana New" w:hint="cs"/>
          <w:sz w:val="32"/>
          <w:szCs w:val="32"/>
          <w:cs/>
        </w:rPr>
        <w:t>บทบาท และ</w:t>
      </w:r>
      <w:r w:rsidRPr="00AA3D8C">
        <w:rPr>
          <w:rFonts w:ascii="Angsana New" w:hAnsi="Angsana New" w:cs="Angsana New"/>
          <w:sz w:val="32"/>
          <w:szCs w:val="32"/>
          <w:cs/>
        </w:rPr>
        <w:t>หน้าที่</w:t>
      </w:r>
      <w:r w:rsidRPr="00AA3D8C">
        <w:rPr>
          <w:rFonts w:ascii="Angsana New" w:hAnsi="Angsana New" w:cs="Angsana New" w:hint="cs"/>
          <w:sz w:val="32"/>
          <w:szCs w:val="32"/>
          <w:cs/>
        </w:rPr>
        <w:t>ความ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รับผิดชอบในฐานะกรรมการของบริษัทจดทะเบียน 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>โดย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การสร้างเสริมให้เกิดการกำกับดูแลกิจการ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>ที่ดี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เพื่อเพิ่มขีดความสามารถในการแข่งขันของกิจการ และ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>เพิ่ม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ความเชื่อมั่นให้แก่ผู้ถือหุ้น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ผู้ลงทุน และผู้ที่เกี่ยวข้องทุกฝ่าย ด้วยการบริหารงานอย่างมีประสิทธิภาพและโปร่งใส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มีนโยบายให้บริษัท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เปิดเผยข้อมูลที่สำคัญของบริษัท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อย่างถูกต้อง ครบถ้วน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และทันเวลา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ตามข้อกำหนดของสำนักงาน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คณะกรรมการกำกับหลักทรัพย์และตลาดหลักทรัพย์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ตลาดหลักทรัพย์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>แห่งประเทศไทย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>นอกจากนั้นยัง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ส่งเสริมให้กรรมการบริษัท</w:t>
      </w:r>
      <w:r w:rsidRPr="00AA3D8C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ดำเนินงานโดยยึดถือปฏิบัติตาม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“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ข้อพึงปฏิบัติที่ดีสำหรับกรรมการบริษัทจดทะเบียน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”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และ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 “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แนวทางปฏิบัติที่ดีของคณะกรรมการตรวจสอบ</w:t>
      </w:r>
      <w:r w:rsidRPr="00AA3D8C">
        <w:rPr>
          <w:rFonts w:ascii="Angsana New" w:hAnsi="Angsana New" w:cs="Angsana New"/>
          <w:color w:val="000000"/>
          <w:sz w:val="32"/>
          <w:szCs w:val="32"/>
        </w:rPr>
        <w:t xml:space="preserve">” </w:t>
      </w:r>
      <w:r w:rsidRPr="00AA3D8C">
        <w:rPr>
          <w:rFonts w:ascii="Angsana New" w:hAnsi="Angsana New" w:cs="Angsana New"/>
          <w:color w:val="000000"/>
          <w:sz w:val="32"/>
          <w:szCs w:val="32"/>
          <w:cs/>
        </w:rPr>
        <w:t>ที่ตลาดหลักทรัพย์แห่งประเทศไทยให้แนวทางไว้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14:paraId="0021F1C0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สิทธิของผู้ถือหุ้น</w:t>
      </w:r>
    </w:p>
    <w:p w14:paraId="31441477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ab/>
      </w:r>
      <w:r w:rsidRPr="00AA3D8C">
        <w:rPr>
          <w:rFonts w:ascii="Angsana New" w:hAnsi="Angsana New" w:cs="Angsana New" w:hint="cs"/>
          <w:sz w:val="32"/>
          <w:szCs w:val="32"/>
          <w:cs/>
        </w:rPr>
        <w:tab/>
      </w: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ได้ให้ความสำคัญ</w:t>
      </w:r>
      <w:r w:rsidRPr="00AA3D8C">
        <w:rPr>
          <w:rFonts w:ascii="Angsana New" w:hAnsi="Angsana New" w:cs="Angsana New" w:hint="cs"/>
          <w:sz w:val="32"/>
          <w:szCs w:val="32"/>
          <w:cs/>
        </w:rPr>
        <w:t>และดูแลอย่างเท่าเทียมกันในสิทธิต่างๆ ที่ผู้</w:t>
      </w:r>
      <w:r w:rsidRPr="00AA3D8C">
        <w:rPr>
          <w:rFonts w:ascii="Angsana New" w:hAnsi="Angsana New" w:cs="Angsana New"/>
          <w:sz w:val="32"/>
          <w:szCs w:val="32"/>
          <w:cs/>
        </w:rPr>
        <w:t>ถือหุ้น</w:t>
      </w:r>
      <w:r w:rsidRPr="00AA3D8C">
        <w:rPr>
          <w:rFonts w:ascii="Angsana New" w:hAnsi="Angsana New" w:cs="Angsana New" w:hint="cs"/>
          <w:sz w:val="32"/>
          <w:szCs w:val="32"/>
          <w:cs/>
        </w:rPr>
        <w:t>พึงมีและพึงได้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ซึ่งไม่จำกัดเฉพาะสิทธิที่กฏหมายกำหนดไว้เท่านั้น 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แต่รวมถึงสิทธิในการเข้าร่วมประชุม และออกเสียงลงคะแนนในที่ประชุมผู้ถือหุ้น เพื่อตัดสินใจในการเปลี่ยนแปลงนโยบายที่สำคัญของบริษัทฯ อีกทั้งมีสิทธิในการเลือกตั้งและถอดถอนกรรมการ และสิทธิในส่วนแบ่งกำไร </w:t>
      </w:r>
    </w:p>
    <w:p w14:paraId="1BD1D82D" w14:textId="77777777" w:rsid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ab/>
      </w:r>
      <w:r w:rsidRPr="00AA3D8C">
        <w:rPr>
          <w:rFonts w:ascii="Angsana New" w:hAnsi="Angsana New" w:cs="Angsana New" w:hint="cs"/>
          <w:sz w:val="32"/>
          <w:szCs w:val="32"/>
          <w:cs/>
        </w:rPr>
        <w:tab/>
      </w:r>
      <w:r w:rsidRPr="00AA3D8C">
        <w:rPr>
          <w:rFonts w:ascii="Angsana New" w:hAnsi="Angsana New" w:cs="Angsana New"/>
          <w:sz w:val="32"/>
          <w:szCs w:val="32"/>
          <w:cs/>
        </w:rPr>
        <w:t>ในการประชุมผู้ถือหุ้นคณะกรรมการบริษัท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 ประธานคณะกรรมการชุดย่อย</w:t>
      </w:r>
      <w:r w:rsidRPr="00AA3D8C">
        <w:rPr>
          <w:rFonts w:ascii="Angsana New" w:hAnsi="Angsana New" w:cs="Angsana New"/>
          <w:sz w:val="32"/>
          <w:szCs w:val="32"/>
          <w:cs/>
        </w:rPr>
        <w:t>ได้เข้าร่วมการประชุมทุกครั้ง</w:t>
      </w:r>
      <w:r w:rsidRPr="00AA3D8C">
        <w:rPr>
          <w:rFonts w:ascii="Angsana New" w:hAnsi="Angsana New" w:cs="Angsana New" w:hint="cs"/>
          <w:sz w:val="32"/>
          <w:szCs w:val="32"/>
          <w:cs/>
        </w:rPr>
        <w:t>เพื่อเปิดโอกาสให้ผู้ถือหุ้นสามารถซักถามกรรมการในเรื่องที่เกี่ยวข้องได้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นอกจากนี้แล้วในการประชุมสามัญประจำปี 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ได้ดำเนินการเพิ่มทางเลือกให้กับผู้ถือหุ้น  โดยให้กรรมการตรวจสอบเป็นผู้รับมอบอำนาจจากผู้ถือหุ้น ในกรณีที่ไม่สามารถเข้าร่วมประชุมได้อีก</w:t>
      </w:r>
    </w:p>
    <w:p w14:paraId="5C5EE806" w14:textId="77777777" w:rsidR="00654BD6" w:rsidRDefault="00654BD6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3FF8186E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2BCDFD2B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สิทธิของผู้มีส่วนได้เสีย</w:t>
      </w:r>
    </w:p>
    <w:p w14:paraId="18761FDC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</w:rPr>
        <w:tab/>
      </w:r>
      <w:r w:rsidRPr="00AA3D8C">
        <w:rPr>
          <w:rFonts w:ascii="Angsana New" w:hAnsi="Angsana New" w:cs="Angsana New"/>
          <w:sz w:val="32"/>
          <w:szCs w:val="32"/>
        </w:rPr>
        <w:tab/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 ได้ให้ความสำคัญต่อสิทธิของผู้มีส่วนได้เสียที่สำคัญและที่เกี่ยวข้องกัน ได้แก่</w:t>
      </w:r>
    </w:p>
    <w:p w14:paraId="06B0E81C" w14:textId="77777777" w:rsidR="00AA3D8C" w:rsidRPr="00AA3D8C" w:rsidRDefault="00AA3D8C" w:rsidP="00AA3D8C">
      <w:pPr>
        <w:ind w:left="2970" w:hanging="153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พนักงาน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ปฏิบัติกับพนักงานอย่างเท่าเทียมกัน โดยให้ผลตอบแทนที่เป็นธรรมและเหมาะสม</w:t>
      </w:r>
    </w:p>
    <w:p w14:paraId="4BC51B97" w14:textId="77777777" w:rsidR="00AA3D8C" w:rsidRPr="00AA3D8C" w:rsidRDefault="00AA3D8C" w:rsidP="00AA3D8C">
      <w:pPr>
        <w:ind w:left="2880" w:hanging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คู่ค้าและเจ้าหนี้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ปฏิบัติกับคู่ค้าและเจ้าหนี้อย่างเป็นธรรม โดยให้เป็นไปตามเงื่อนไขทางการค้า ตามสัญญาที่ตกลงร่วมกัน</w:t>
      </w:r>
    </w:p>
    <w:p w14:paraId="63C04A24" w14:textId="77777777" w:rsidR="00AA3D8C" w:rsidRPr="00AA3D8C" w:rsidRDefault="00AA3D8C" w:rsidP="00AA3D8C">
      <w:pPr>
        <w:ind w:left="2880" w:hanging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lastRenderedPageBreak/>
        <w:t>ลูกค้า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รับผิดชอบต่อลูกค้า โดยผลิตสินค้าที่มีคุณภาพและมาตรฐานสากล รวมทั้งจัดจำหน่ายในราคาที่เหมาะสม</w:t>
      </w:r>
    </w:p>
    <w:p w14:paraId="62E9428F" w14:textId="77777777" w:rsidR="00AA3D8C" w:rsidRPr="00AA3D8C" w:rsidRDefault="00AA3D8C" w:rsidP="00AA3D8C">
      <w:pPr>
        <w:ind w:left="2880" w:hanging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ผู้ถือหุ้น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ดำเนินกิจการอย่างเต็มความสามารถ เพื่อให้เกิดผลประกอบการที่ดี และให้ผู้ถือหุ้นได้รับผลตอบแทนที่เหมาะสม</w:t>
      </w:r>
    </w:p>
    <w:p w14:paraId="29AB4EFA" w14:textId="77777777" w:rsidR="00AA3D8C" w:rsidRPr="00AA3D8C" w:rsidRDefault="00AA3D8C" w:rsidP="00AA3D8C">
      <w:pPr>
        <w:ind w:left="2880" w:hanging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คู่แข่ง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ปฏิบัติตามกรอบกฎหมาย กติกาการแข่งขันที่ดี เพื่อรักษาบรรทัดฐานของข้อพึงปฏิบัติในการแข่งขัน</w:t>
      </w:r>
    </w:p>
    <w:p w14:paraId="2C019D4B" w14:textId="77777777" w:rsidR="00AA3D8C" w:rsidRPr="00AA3D8C" w:rsidRDefault="00AA3D8C" w:rsidP="00AA3D8C">
      <w:pPr>
        <w:ind w:left="2880" w:hanging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ชุมชนและสังคม</w:t>
      </w:r>
      <w:r w:rsidRPr="00AA3D8C">
        <w:rPr>
          <w:rFonts w:ascii="Angsana New" w:hAnsi="Angsana New" w:cs="Angsana New" w:hint="cs"/>
          <w:sz w:val="32"/>
          <w:szCs w:val="32"/>
          <w:cs/>
        </w:rPr>
        <w:tab/>
        <w:t>บริษัทฯ ปฏิบัติตามมาตรฐานสากลเกี่ยวกับระบบบำบัดมลภาวะเป็นพิษ รับผิดชอบและดูแลมิให้มีผลกระทบต่อสิ่งแวดล้อมของชุมชนและสังคม</w:t>
      </w:r>
    </w:p>
    <w:p w14:paraId="54FC233B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67E0783B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นอกจากนี้บริษัท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ได้ตระหนักดีถึงกระบวนการผลิตที่มีการนำตะกั่วมาใช้เป็นวัตถุดิบหลัก 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จึงได้เลือกทำเลที่ตั้งให้อยู่ภายในนิคมอุตสาหกรรม ซึ่งอยู่ภายใต้การกำกับดูแลของ</w:t>
      </w:r>
      <w:r w:rsidRPr="00AA3D8C">
        <w:rPr>
          <w:rFonts w:ascii="Angsana New" w:hAnsi="Angsana New" w:cs="Angsana New" w:hint="cs"/>
          <w:sz w:val="32"/>
          <w:szCs w:val="32"/>
          <w:cs/>
        </w:rPr>
        <w:t>การนิคมอุตสากรรมแห่งประเทศไทย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และได้มีการกำหนดระเบียบที่รัดกุมและเคร่งครัดในการปฏิบัติงานในเชิงป้องกัน</w:t>
      </w:r>
      <w:r w:rsidRPr="00AA3D8C">
        <w:rPr>
          <w:rFonts w:ascii="Angsana New" w:hAnsi="Angsana New" w:cs="Angsana New" w:hint="cs"/>
          <w:sz w:val="32"/>
          <w:szCs w:val="32"/>
          <w:cs/>
        </w:rPr>
        <w:t>ให้กับพนักงาน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พร้อมทั้งได้จัดให้มีการตรวจร่างกายประจำปีทุก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</w:rPr>
        <w:t xml:space="preserve">6 </w:t>
      </w:r>
      <w:r w:rsidRPr="00AA3D8C">
        <w:rPr>
          <w:rFonts w:ascii="Angsana New" w:hAnsi="Angsana New" w:cs="Angsana New" w:hint="cs"/>
          <w:sz w:val="32"/>
          <w:szCs w:val="32"/>
          <w:cs/>
        </w:rPr>
        <w:t>เดือน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29715B8F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7CD2348B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การประชุมผู้ถือหุ้น</w:t>
      </w:r>
    </w:p>
    <w:p w14:paraId="2736B029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บริษัทฯ จัดให้มีการประชุมผู้ถือหุ้นสามัญประจำปี ภายใน </w:t>
      </w:r>
      <w:r w:rsidRPr="00AA3D8C">
        <w:rPr>
          <w:rFonts w:ascii="Angsana New" w:hAnsi="Angsana New" w:cs="Angsana New"/>
          <w:sz w:val="32"/>
          <w:szCs w:val="32"/>
        </w:rPr>
        <w:t xml:space="preserve">4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เดือนนับแต่วันสิ้นสุดของรอบปีบัญชี  โดยให้มีการจัดส่งหนังสือนัดประชุมพร้อมทั้งกำหนด วัน เวลา สถานที่ ข้อมูลประกอบการประชุมวาระต่างๆ ตลอดจนข้อมูลทั้งหมดที่เกี่ยวข้องกับเรื่องที่ต้องตัดสินใจในที่ประชุมแก่ผู้ถือหุ้นเป็นการล่วงหน้าก่อนวันนัดประชุม </w:t>
      </w:r>
      <w:r w:rsidRPr="00AA3D8C">
        <w:rPr>
          <w:rFonts w:ascii="Angsana New" w:hAnsi="Angsana New" w:cs="Angsana New"/>
          <w:sz w:val="32"/>
          <w:szCs w:val="32"/>
        </w:rPr>
        <w:t xml:space="preserve">7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วัน </w:t>
      </w:r>
      <w:r w:rsidRPr="00AA3D8C">
        <w:rPr>
          <w:rFonts w:ascii="Angsana New" w:hAnsi="Angsana New" w:cs="Angsana New"/>
          <w:sz w:val="32"/>
          <w:szCs w:val="32"/>
          <w:cs/>
        </w:rPr>
        <w:t>ส่วนการดำเนินการประชุมในแต่ละวาระนั้นได้เปิดโอกาสให้ผู้ถือหุ้น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ซักถามและแสดงความคิดเห็นรวมถึง</w:t>
      </w:r>
      <w:r w:rsidRPr="00AA3D8C">
        <w:rPr>
          <w:rFonts w:ascii="Angsana New" w:hAnsi="Angsana New" w:cs="Angsana New" w:hint="cs"/>
          <w:sz w:val="32"/>
          <w:szCs w:val="32"/>
          <w:cs/>
        </w:rPr>
        <w:t>สามารถ</w:t>
      </w:r>
      <w:r w:rsidRPr="00AA3D8C">
        <w:rPr>
          <w:rFonts w:ascii="Angsana New" w:hAnsi="Angsana New" w:cs="Angsana New"/>
          <w:sz w:val="32"/>
          <w:szCs w:val="32"/>
          <w:cs/>
        </w:rPr>
        <w:t>เสนอแนะการดำเนินงานของบริษัท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ได้อย่างอิสระเพียงพอ พร้อมทั้งได้มีการบันทึกประเด็นที่ได้ซักถาม รวมทั้งข้อเสนอแนะที่สำคัญไว้ในรายงานการประชุมอย่างถูกต้องและครบถ้วน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 w:hint="cs"/>
          <w:sz w:val="32"/>
          <w:szCs w:val="32"/>
          <w:cs/>
        </w:rPr>
        <w:t>เพื่อให้ผู้ถือหุ้นสามารถตรวจสอบได้</w:t>
      </w:r>
    </w:p>
    <w:p w14:paraId="7810CB84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บริษัทฯ ได้จัดให้คณะกรรมการบริษัทฯ คณะกรรมการบริหาร คณะกรรมการตรวสอบ ผู้บริหาร ผู้สอบบัญชี และที่ปรึกษากฎหมาย ได้เข้าร่วมประชุมและชี้แจงตอบข้อซักถามต่างๆ ของผู้ถือหุ้น</w:t>
      </w:r>
    </w:p>
    <w:p w14:paraId="375C70C1" w14:textId="77777777" w:rsidR="00654BD6" w:rsidRDefault="00654BD6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705E61DE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t>ภาวะผู้นำและวิสัยทัศน์</w:t>
      </w:r>
    </w:p>
    <w:p w14:paraId="6FDD85F8" w14:textId="77777777" w:rsidR="00AA3D8C" w:rsidRPr="00AA3D8C" w:rsidRDefault="00AA3D8C" w:rsidP="00AA3D8C">
      <w:pPr>
        <w:tabs>
          <w:tab w:val="left" w:pos="-1980"/>
          <w:tab w:val="left" w:pos="3060"/>
          <w:tab w:val="left" w:pos="6120"/>
          <w:tab w:val="decimal" w:pos="7920"/>
        </w:tabs>
        <w:ind w:right="-2"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ซึ่งเป็นผู้ที่มีความรู้ ความสามารถ รวมทั้งประสบการณ์ในธุรกิจที่เกี่ยวข้องกับทางบริษัท เพื่อทำหน้าที่ในการกำหนดนโยบายและทิศทาง รวมถึงการกำกับดูแลให้ฝ่ายบริหารดำเนินงานตามนโยบายที่กำหนดไว้ ด้วยความรับผิดชอบ และซื่อสัตย์สุจริต รวมถึงหลักการข้อพึงปฏิบัติที่ดี เพื่อผลประโยชน์ของบริษัทและผู้ถือหุ้น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นอกจากนี้บริษัท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ยังได้ให้ความสำคัญกับระบบการควบคุมภายใน และการตรวจสอบภายในให้มีการดำเนินการอย่างมีประสิทธิ</w:t>
      </w:r>
      <w:r w:rsidRPr="00AA3D8C">
        <w:rPr>
          <w:rFonts w:ascii="Angsana New" w:hAnsi="Angsana New" w:cs="Angsana New" w:hint="cs"/>
          <w:sz w:val="32"/>
          <w:szCs w:val="32"/>
          <w:cs/>
        </w:rPr>
        <w:t>ภาพ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ตลอดจนการมีระบบการสอบทานเพื่อให้การ</w:t>
      </w:r>
      <w:r w:rsidRPr="00AA3D8C">
        <w:rPr>
          <w:rFonts w:ascii="Angsana New" w:hAnsi="Angsana New" w:cs="Angsana New"/>
          <w:sz w:val="32"/>
          <w:szCs w:val="32"/>
          <w:cs/>
        </w:rPr>
        <w:lastRenderedPageBreak/>
        <w:t>ดำเนินงานเป็นไปตามข้อกำหนดกฎหมาย และมีการควบคุมที่ดี ทั้งนี้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ยังได้กำหนดวินัยข้อบังคับที่พนักงานต้องถือปฎิบัติและกำหนดข้อพึงปฏิบัติ เพื่อใช้เป็นแนวทางปฏิบัติอีกด้วย</w:t>
      </w:r>
    </w:p>
    <w:p w14:paraId="206972E8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0869F2D8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การบริหาร</w:t>
      </w:r>
      <w:r w:rsidRPr="00AA3D8C">
        <w:rPr>
          <w:rFonts w:ascii="Angsana New" w:hAnsi="Angsana New" w:cs="Angsana New"/>
          <w:sz w:val="32"/>
          <w:szCs w:val="32"/>
          <w:u w:val="single"/>
          <w:cs/>
        </w:rPr>
        <w:t>ความขัดแย้งทางผลประโยชน์</w:t>
      </w:r>
    </w:p>
    <w:p w14:paraId="639603A9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จะเป็นผู้พิจารณาหากเกิดรายการที่อาจมีการขัดแย้งทางผลประโยชน์ โดยยึดผลประโยชน์สูงสุดของบริษัท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เป็นสำคัญ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ในการนี้คณะกรรมการตรวจสอบของบริษัทฯ มีหน้าที่สอดส่องดูแลมิให้มีความขัดแย้งทางผลประโยชน์ด้วย </w:t>
      </w:r>
      <w:r w:rsidRPr="00AA3D8C">
        <w:rPr>
          <w:rFonts w:ascii="Angsana New" w:hAnsi="Angsana New" w:cs="Angsana New"/>
          <w:sz w:val="32"/>
          <w:szCs w:val="32"/>
          <w:cs/>
        </w:rPr>
        <w:t>นอกจากนี้แล้วในเรื่องของรายการระหว่างกันก็ได้มีการพิจารณาให้เปิดเผยอย่างครบถ้วนดังปรากฏในหมายเหตุประกอบงบการเงิน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 โดยคณะกรรมการตรวจสอบได้กลั่นกรองเรื่องนี้อีกทางหนึ่งด้วยเช่นกัน</w:t>
      </w:r>
    </w:p>
    <w:p w14:paraId="0D175745" w14:textId="77777777" w:rsidR="00654BD6" w:rsidRPr="00AA3D8C" w:rsidRDefault="00654BD6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537BA29E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t>จริยธรรมธุรกิจ</w:t>
      </w:r>
    </w:p>
    <w:p w14:paraId="491A7C36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ได้ยึดแนวทางเกี่ยวกับจริยธรรมหรือจรรยาบรรณของบริษัท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ตามวิธีปฏิบัติที่ดีเกี่ยวกับการกำกับดูแลตามมาตรฐานที่ตลาดหลักทรัพย์แห่งประเทศไทยให้แนวทางไว้ รวมทั้งคณะกรรมการบริษัท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ฝ่ายบริหาร  และพนักงานได้ยึดมั่นใน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ข้อกำหนด ข้อพึงปฏิบัติของบริษัท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รวมทั้งหลักการปฏิบัติของกรรมการที่ดีของบริษัท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จดทะเบียน</w:t>
      </w:r>
      <w:r w:rsidRPr="00AA3D8C">
        <w:rPr>
          <w:rFonts w:ascii="Angsana New" w:hAnsi="Angsana New" w:cs="Angsana New"/>
          <w:sz w:val="32"/>
          <w:szCs w:val="32"/>
          <w:cs/>
        </w:rPr>
        <w:t>อีกด้วย</w:t>
      </w:r>
    </w:p>
    <w:p w14:paraId="181C0447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05DCD769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t>ความสัมพันธ์กับผู้ลงทุน</w:t>
      </w:r>
    </w:p>
    <w:p w14:paraId="044092CB" w14:textId="77777777" w:rsidR="00AA3D8C" w:rsidRPr="00AA3D8C" w:rsidRDefault="00AA3D8C" w:rsidP="00AA3D8C">
      <w:pPr>
        <w:tabs>
          <w:tab w:val="left" w:pos="-1980"/>
          <w:tab w:val="decimal" w:pos="7920"/>
        </w:tabs>
        <w:ind w:right="-2"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</w:rPr>
        <w:tab/>
      </w: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ได้ให้ความสำคัญกับการเปิดเผยข้อมูลสำคัญที่มีผลกระทบต่อราคาหลักทรัพย์ของบริษัท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โดยฝ่ายบริหารก็ได้ดำเนินการให้มีการเปิดเผยข้อมูลดังกล่าวเป็นไปด้วยความถูกต้องและครบถ้วน เชื่อถือได้ และทั่วถึง ทั้งนี้ในส่วนของงานด้านผู้ลงทุนสัมพันธ์ 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ยังไม่จัดตั้งหน่วยงานขึ้นมาโดยเฉพาะ เนื่องจากกิจกรรมในเรื่องดังกล่าวยังไม่มากนัก แต่จะใช้การเผยแพร่ข้อมูลข่าวสารต่างๆผ่านช่องทางและสื่อการเผยแพร่ข้อมูลต่างๆของตลาดหลักทรัพย์ รวมทั้งมอบหมายให้ผู้จัดการ</w:t>
      </w:r>
      <w:r w:rsidR="007B4063">
        <w:rPr>
          <w:rFonts w:ascii="Angsana New" w:hAnsi="Angsana New" w:cs="Angsana New" w:hint="cs"/>
          <w:sz w:val="32"/>
          <w:szCs w:val="32"/>
          <w:cs/>
        </w:rPr>
        <w:t>ทั่วไปสายงานบัญชีและการเงิน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ทำหน้าที่ดังกล่าวแทน ซึ่งผู้ลงทุนสามารถติดต่อขอทราบข้อมูลบริษัทได้ในเวลาทำการที่โทร 0-2709-3535 ต่อ </w:t>
      </w:r>
      <w:r w:rsidRPr="00AA3D8C">
        <w:rPr>
          <w:rFonts w:ascii="Angsana New" w:hAnsi="Angsana New" w:cs="Angsana New"/>
          <w:sz w:val="32"/>
          <w:szCs w:val="32"/>
        </w:rPr>
        <w:t>1501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3C4C1956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4E74DCCC" w14:textId="77777777" w:rsidR="00AA3D8C" w:rsidRPr="00AA3D8C" w:rsidRDefault="00AA3D8C" w:rsidP="00AA3D8C">
      <w:pPr>
        <w:ind w:left="630" w:right="-2" w:firstLine="720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  <w:lang w:val="th-TH"/>
        </w:rPr>
        <w:t>คณะกรรมการบริษัท</w:t>
      </w:r>
    </w:p>
    <w:p w14:paraId="74474ECE" w14:textId="77777777" w:rsidR="00AA3D8C" w:rsidRPr="00AA3D8C" w:rsidRDefault="00AA3D8C" w:rsidP="00AA3D8C">
      <w:pPr>
        <w:ind w:right="-2" w:firstLine="13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นอกจากจะต้องปฏิบัติการให้เป็นไปตามกฎหมาย วัตถุประสงค์ ข้อบังคับ และมติของที่ประชุมผู้ถือหุ้นแล้ว ยังมีขอบเขตอำนาจหน้าที่ดังนี้</w:t>
      </w:r>
    </w:p>
    <w:p w14:paraId="6EA726B9" w14:textId="77777777" w:rsidR="00AA3D8C" w:rsidRPr="00AA3D8C" w:rsidRDefault="00AA3D8C" w:rsidP="00AA3D8C">
      <w:pPr>
        <w:numPr>
          <w:ilvl w:val="0"/>
          <w:numId w:val="4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กำหนดเงินปันผลระหว่างกาลให้กับผู้ถือหุ้น</w:t>
      </w:r>
    </w:p>
    <w:p w14:paraId="1D858B02" w14:textId="77777777" w:rsidR="00AA3D8C" w:rsidRPr="00AA3D8C" w:rsidRDefault="00AA3D8C" w:rsidP="00AA3D8C">
      <w:pPr>
        <w:numPr>
          <w:ilvl w:val="0"/>
          <w:numId w:val="4"/>
        </w:numPr>
        <w:ind w:left="180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  <w:cs/>
        </w:rPr>
        <w:lastRenderedPageBreak/>
        <w:t>กำหนดจ่ายบำเหน็จรางวัลหรือผลประโยชน์ตอบแทนในลักษณะอื่นแก่พนักงาน หรือลูกจ้างของบริษัทหรือบุคคลใดที่ทำงานให้บริษัทโดยทำเป็นประจำหรือไม่เป็นประจำก็</w:t>
      </w:r>
      <w:r w:rsidRPr="00AA3D8C">
        <w:rPr>
          <w:rFonts w:ascii="Angsana New" w:hAnsi="Angsana New" w:cs="Angsana New" w:hint="cs"/>
          <w:sz w:val="32"/>
          <w:szCs w:val="32"/>
          <w:cs/>
        </w:rPr>
        <w:t>ตาม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ยกเว้นคณะกรรมการ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</w:t>
      </w:r>
    </w:p>
    <w:p w14:paraId="273292AF" w14:textId="77777777" w:rsidR="00AA3D8C" w:rsidRPr="00AA3D8C" w:rsidRDefault="00AA3D8C" w:rsidP="00AA3D8C">
      <w:pPr>
        <w:numPr>
          <w:ilvl w:val="0"/>
          <w:numId w:val="2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ในการปฏิบัติงานตามอำนาจหน้าที่ 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บริษัทฯ </w:t>
      </w:r>
      <w:r w:rsidRPr="00AA3D8C">
        <w:rPr>
          <w:rFonts w:ascii="Angsana New" w:hAnsi="Angsana New" w:cs="Angsana New"/>
          <w:sz w:val="32"/>
          <w:szCs w:val="32"/>
          <w:cs/>
        </w:rPr>
        <w:t>อาจมอบหมายให้กรรมการคนใดคนหนึ่งหรือหลายคนหรือบุคคลอื่นไปปฏิบัติ</w:t>
      </w:r>
      <w:r w:rsidRPr="00AA3D8C">
        <w:rPr>
          <w:rFonts w:ascii="Angsana New" w:hAnsi="Angsana New" w:cs="Angsana New" w:hint="cs"/>
          <w:sz w:val="32"/>
          <w:szCs w:val="32"/>
          <w:cs/>
        </w:rPr>
        <w:t>งาน</w:t>
      </w:r>
      <w:r w:rsidRPr="00AA3D8C">
        <w:rPr>
          <w:rFonts w:ascii="Angsana New" w:hAnsi="Angsana New" w:cs="Angsana New"/>
          <w:sz w:val="32"/>
          <w:szCs w:val="32"/>
          <w:cs/>
        </w:rPr>
        <w:t>อย่างใดอย่างหนึ่งแทนกรรมการก็ได้</w:t>
      </w:r>
    </w:p>
    <w:p w14:paraId="5A321DF0" w14:textId="77777777" w:rsidR="00AA3D8C" w:rsidRPr="00AA3D8C" w:rsidRDefault="00AA3D8C" w:rsidP="00AA3D8C">
      <w:pPr>
        <w:numPr>
          <w:ilvl w:val="0"/>
          <w:numId w:val="2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</w:t>
      </w:r>
      <w:r w:rsidRPr="00AA3D8C">
        <w:rPr>
          <w:rFonts w:ascii="Angsana New" w:hAnsi="Angsana New" w:cs="Angsana New"/>
          <w:sz w:val="32"/>
          <w:szCs w:val="32"/>
          <w:cs/>
        </w:rPr>
        <w:t>ต้องจัดประชุมอย่างน้อย 3 เดือนต่อครั้ง</w:t>
      </w:r>
    </w:p>
    <w:p w14:paraId="4FB35C46" w14:textId="77777777" w:rsidR="00AA3D8C" w:rsidRPr="00AA3D8C" w:rsidRDefault="00AA3D8C" w:rsidP="00AA3D8C">
      <w:pPr>
        <w:numPr>
          <w:ilvl w:val="0"/>
          <w:numId w:val="2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บริษัทฯ </w:t>
      </w:r>
      <w:r w:rsidRPr="00AA3D8C">
        <w:rPr>
          <w:rFonts w:ascii="Angsana New" w:hAnsi="Angsana New" w:cs="Angsana New"/>
          <w:sz w:val="32"/>
          <w:szCs w:val="32"/>
          <w:cs/>
        </w:rPr>
        <w:t>มีอำนาจในการแต่งตั้งกรรมการจำนวนหนึ่งตามที่เห็นสมควรให้เป็นค</w:t>
      </w:r>
      <w:r w:rsidRPr="00AA3D8C">
        <w:rPr>
          <w:rFonts w:ascii="Angsana New" w:hAnsi="Angsana New" w:cs="Angsana New" w:hint="cs"/>
          <w:sz w:val="32"/>
          <w:szCs w:val="32"/>
          <w:cs/>
        </w:rPr>
        <w:t>ณ</w:t>
      </w:r>
      <w:r w:rsidRPr="00AA3D8C">
        <w:rPr>
          <w:rFonts w:ascii="Angsana New" w:hAnsi="Angsana New" w:cs="Angsana New"/>
          <w:sz w:val="32"/>
          <w:szCs w:val="32"/>
          <w:cs/>
        </w:rPr>
        <w:t>ะกรรมการบริหารโดยให้มีอำนาจหน้าที่ควบคุมดูแลกิจการตามที่คณะกรรมการมอบหมาย</w:t>
      </w:r>
    </w:p>
    <w:p w14:paraId="2EE7CC56" w14:textId="77777777" w:rsidR="00AA3D8C" w:rsidRPr="00AA3D8C" w:rsidRDefault="00AA3D8C" w:rsidP="00AA3D8C">
      <w:pPr>
        <w:numPr>
          <w:ilvl w:val="0"/>
          <w:numId w:val="2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มีอำนาจที่จะเชิญบุคคลใดมาเป็นที่ปรึกษาเพื่อช่วยเหลือให้ความคิดเห็นในกิจการงานของบริษัทแก่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</w:t>
      </w:r>
    </w:p>
    <w:p w14:paraId="0D96D018" w14:textId="77777777" w:rsidR="00AA3D8C" w:rsidRPr="00AA3D8C" w:rsidRDefault="002468B7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>
        <w:rPr>
          <w:rFonts w:ascii="Angsana New" w:hAnsi="Angsana New" w:cs="Angsana New"/>
          <w:sz w:val="32"/>
          <w:szCs w:val="32"/>
          <w:u w:val="single"/>
        </w:rPr>
        <w:br w:type="page"/>
      </w:r>
      <w:r w:rsidR="00AA3D8C" w:rsidRPr="00AA3D8C">
        <w:rPr>
          <w:rFonts w:ascii="Angsana New" w:hAnsi="Angsana New" w:cs="Angsana New" w:hint="cs"/>
          <w:sz w:val="32"/>
          <w:szCs w:val="32"/>
          <w:u w:val="single"/>
          <w:cs/>
        </w:rPr>
        <w:lastRenderedPageBreak/>
        <w:t>การประชุมคณะกรรมการบริษัทฯ</w:t>
      </w:r>
    </w:p>
    <w:p w14:paraId="6DB9DBD1" w14:textId="77777777" w:rsidR="002468B7" w:rsidRPr="00AA3D8C" w:rsidRDefault="00AA3D8C" w:rsidP="00AA3D8C">
      <w:pPr>
        <w:ind w:firstLine="1440"/>
        <w:jc w:val="both"/>
        <w:rPr>
          <w:rFonts w:ascii="Angsana New" w:hAnsi="Angsana New" w:cs="Angsana New"/>
          <w:color w:val="1F497D"/>
          <w:sz w:val="32"/>
          <w:szCs w:val="32"/>
          <w:u w:val="single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สำหรับการประชุมคณะกรรมการบริษัท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ในแต่ละครั้งบริษัท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ได้จัดหนังสือเชิญประชุมพร้อมระเบียบวาระการประชุมและเอกสารก่อนการประชุมล่วงหน้าอย่างน้อย 7 วัน เพื่อให้คณะกรรมการ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บริษัทฯ </w:t>
      </w:r>
      <w:r w:rsidRPr="00AA3D8C">
        <w:rPr>
          <w:rFonts w:ascii="Angsana New" w:hAnsi="Angsana New" w:cs="Angsana New"/>
          <w:sz w:val="32"/>
          <w:szCs w:val="32"/>
          <w:cs/>
        </w:rPr>
        <w:t>ได้มีเวลาศึกษาอย่างเพียงพอก่อนการประชุม และมีการจดบันทึกการประชุมเป็นลายลักษณ์อักษร พร้อมทั้งสำเนาให้กับคณะกรรมการ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</w:t>
      </w:r>
      <w:r w:rsidRPr="00AA3D8C">
        <w:rPr>
          <w:rFonts w:ascii="Angsana New" w:hAnsi="Angsana New" w:cs="Angsana New"/>
          <w:sz w:val="32"/>
          <w:szCs w:val="32"/>
          <w:cs/>
        </w:rPr>
        <w:t>ทุกท่าน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รวมทั้งมีการจัดเก็บไว้ที่ทำการบริษัท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เพื่อที่ให้กับผู้ที่เกี่ยวข้องสามารถตรวจสอบได้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โดยมีนายวีระชัย บุญชูชื่นเป็นเลขานุการบริษัท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709"/>
        <w:gridCol w:w="2081"/>
        <w:gridCol w:w="1842"/>
        <w:gridCol w:w="1276"/>
        <w:gridCol w:w="1179"/>
        <w:gridCol w:w="1560"/>
        <w:gridCol w:w="1276"/>
      </w:tblGrid>
      <w:tr w:rsidR="00D60C0A" w:rsidRPr="00D60C0A" w14:paraId="61AB033C" w14:textId="77777777" w:rsidTr="00D60C0A">
        <w:trPr>
          <w:trHeight w:val="480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2DC7C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ลำดับที่</w:t>
            </w:r>
          </w:p>
        </w:tc>
        <w:tc>
          <w:tcPr>
            <w:tcW w:w="20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4148C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90E76E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0B669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ปีที่ได้รับแต่งตั้ง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6A890A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ปีที่เลือกล่าสุด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181F99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การแต่งตั้งในครั้งถัดไป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80F7B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การสรรหา/แต่งตั้งเป็นกรรมการในปี</w:t>
            </w: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</w:rPr>
              <w:t xml:space="preserve"> 256</w:t>
            </w:r>
            <w:r w:rsidRPr="00A81395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</w:p>
        </w:tc>
      </w:tr>
      <w:tr w:rsidR="00D60C0A" w:rsidRPr="00D60C0A" w14:paraId="3A1B625F" w14:textId="77777777" w:rsidTr="00D60C0A">
        <w:trPr>
          <w:trHeight w:val="480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A80F00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1</w:t>
            </w:r>
          </w:p>
        </w:tc>
        <w:tc>
          <w:tcPr>
            <w:tcW w:w="208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47D04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นายโยชิโตะ อิชิอิ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4CF2C5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0A541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49F9F6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71DE5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12B7A2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0D542AC6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99A9E8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2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8097D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นายโทชิโนริ  โอสุมิ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30E2F1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รองประธานกรรมการ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F0BF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FC044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3E4043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423F5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6A61EC5B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F9AD5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3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7AEFE4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 xml:space="preserve">นายฮิโรอากิ  ยามากูชิ 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51D438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4752B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E1A29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7EA09C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E47B7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1804BFD3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B5549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4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7C3160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นายนาโอโตะ โอกาดะ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7F1301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08F31E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6392F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0B3D5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3C2FD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ไม่</w:t>
            </w:r>
          </w:p>
        </w:tc>
      </w:tr>
      <w:tr w:rsidR="00D60C0A" w:rsidRPr="00D60C0A" w14:paraId="6DF4C84D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3FBE46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5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7334E1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นายมาซามิชิ ไซโตะ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C09771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7EC60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80F89A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CE0CE8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D1D568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581C3D04" w14:textId="77777777" w:rsidTr="00D60C0A">
        <w:trPr>
          <w:trHeight w:val="480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B523C9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6</w:t>
            </w:r>
          </w:p>
        </w:tc>
        <w:tc>
          <w:tcPr>
            <w:tcW w:w="208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2AD2EC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นายทาคาฮิโระ โทมิยาม่า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EAA012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0BA170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3D29C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791E00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80A3E3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291C8FD3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D9E8A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7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97F709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นายนนทพล  นิ่มสมบุญ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D0B7A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ประธานกรรมกรตรวจสอบ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DE4739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2541</w:t>
            </w:r>
          </w:p>
        </w:tc>
        <w:tc>
          <w:tcPr>
            <w:tcW w:w="117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5F31F2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0BDB64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2564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EC7A4C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27D597BE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65FCD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8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56269F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นายสุชาติ  จันลาวงศ์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1471DD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กรรมการตรวจสอบ,กรรมการอิสระ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60E56E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2540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4E850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513B3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5ACF76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2D245DF4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2B1E8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9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3E0378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นายอภิชัย  ชวเจริญพันธ์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B17ECCF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กรรมการตรวจสอบ,กรรมการอิสระ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E48F59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2552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5C347A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2E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86F2F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ใช่</w:t>
            </w:r>
          </w:p>
        </w:tc>
      </w:tr>
      <w:tr w:rsidR="00D60C0A" w:rsidRPr="00D60C0A" w14:paraId="189EE2DC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351A27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10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393310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ตำแหน่งว่าง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C68F867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0E708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005844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 xml:space="preserve">ลาออก 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06/12/2561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470565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A69B4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D60C0A" w:rsidRPr="00D60C0A" w14:paraId="09D8AB56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71C806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11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134734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ตำแหน่งว่าง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89F5222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1EBDB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2543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6009E3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 xml:space="preserve">ลาออก 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27/09/2560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683A75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97710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ไม่</w:t>
            </w:r>
          </w:p>
        </w:tc>
      </w:tr>
      <w:tr w:rsidR="00D60C0A" w:rsidRPr="00D60C0A" w14:paraId="72273ECC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31AAC7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12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717867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ตำแหน่งว่าง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024AE4F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3FCA96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2548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4BDE0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 xml:space="preserve">ลาออก 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27/09/2560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92280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15B0AB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ไม่</w:t>
            </w:r>
          </w:p>
        </w:tc>
      </w:tr>
      <w:tr w:rsidR="00D60C0A" w:rsidRPr="00D60C0A" w14:paraId="5EB41C28" w14:textId="77777777" w:rsidTr="00D60C0A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A11E88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13</w:t>
            </w:r>
          </w:p>
        </w:tc>
        <w:tc>
          <w:tcPr>
            <w:tcW w:w="208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1D3314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นายโยชิฮิโระ โนมุระ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13D60C7" w14:textId="77777777" w:rsidR="00D60C0A" w:rsidRPr="00A81395" w:rsidRDefault="00D60C0A" w:rsidP="00D60C0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B69C51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2560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97AA18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  <w:cs/>
              </w:rPr>
              <w:t xml:space="preserve">ลาออก </w:t>
            </w:r>
            <w:r w:rsidRPr="00A81395">
              <w:rPr>
                <w:rFonts w:ascii="Angsana New" w:hAnsi="Angsana New" w:cs="Angsana New"/>
                <w:sz w:val="24"/>
                <w:szCs w:val="24"/>
              </w:rPr>
              <w:t>25/04/2562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6505F3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2340F" w14:textId="77777777" w:rsidR="00D60C0A" w:rsidRPr="00A81395" w:rsidRDefault="00D60C0A" w:rsidP="00D60C0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81395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</w:tbl>
    <w:p w14:paraId="3EA91C59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color w:val="1F497D"/>
          <w:sz w:val="32"/>
          <w:szCs w:val="32"/>
          <w:u w:val="single"/>
        </w:rPr>
      </w:pPr>
    </w:p>
    <w:p w14:paraId="78B158CC" w14:textId="77777777" w:rsidR="00A464A9" w:rsidRDefault="00A464A9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46A87B7A" w14:textId="77777777" w:rsidR="00D60C0A" w:rsidRDefault="00D60C0A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4895CA6A" w14:textId="77777777" w:rsidR="00D60C0A" w:rsidRDefault="00D60C0A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35832F35" w14:textId="77777777" w:rsidR="00AA3D8C" w:rsidRPr="00AA3D8C" w:rsidRDefault="00AA3D8C" w:rsidP="00A464A9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lastRenderedPageBreak/>
        <w:t>รายงานของคณะกรรมการ</w:t>
      </w: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t>บริษัทฯ</w:t>
      </w:r>
    </w:p>
    <w:p w14:paraId="04B6D0E9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ab/>
      </w:r>
      <w:r w:rsidRPr="00AA3D8C">
        <w:rPr>
          <w:rFonts w:ascii="Angsana New" w:hAnsi="Angsana New" w:cs="Angsana New" w:hint="cs"/>
          <w:sz w:val="32"/>
          <w:szCs w:val="32"/>
          <w:cs/>
        </w:rPr>
        <w:tab/>
      </w:r>
      <w:r w:rsidRPr="00AA3D8C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ได้ตระหนักถึงหน้าที่รับผิดชอบในฐานะกรรมการของบริษัทจดทะเบียน ในการกำกับดูแลให้รายงานทางการเงินของบริษัท มีข้อมูลทางบัญชีที่ถูกต้อง ครบถ้วน รวมทั้งได้ถือปฏิบัติตามมาตรฐานการบัญชีที่รับรองทั่วไป เพื่อเป็นประโยชน์ต่อผู้ถือหุ้น ที่จะได้ทราบถึงข้อมูลที่แสดงฐานะทางการเงินและผลการดำเนินงานที่แท้จริง</w:t>
      </w:r>
    </w:p>
    <w:p w14:paraId="74792726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66DFD8F5" w14:textId="77777777" w:rsidR="00AA3D8C" w:rsidRPr="00AA3D8C" w:rsidRDefault="00AA3D8C" w:rsidP="00AA3D8C">
      <w:pPr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สำหรับงบการเงินรวมประจำปี 25</w:t>
      </w:r>
      <w:r w:rsidR="002D586D">
        <w:rPr>
          <w:rFonts w:ascii="Angsana New" w:hAnsi="Angsana New" w:cs="Angsana New" w:hint="cs"/>
          <w:sz w:val="32"/>
          <w:szCs w:val="32"/>
          <w:cs/>
        </w:rPr>
        <w:t>6</w:t>
      </w:r>
      <w:r w:rsidR="00D60C0A">
        <w:rPr>
          <w:rFonts w:ascii="Angsana New" w:hAnsi="Angsana New" w:cs="Angsana New" w:hint="cs"/>
          <w:sz w:val="32"/>
          <w:szCs w:val="32"/>
          <w:cs/>
        </w:rPr>
        <w:t>2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ซึ่งผ่านการตรวจสอบจากผู้สอบบัญชีภายนอก และผ่าน</w:t>
      </w:r>
      <w:r w:rsidRPr="00AA3D8C">
        <w:rPr>
          <w:rFonts w:ascii="Angsana New" w:hAnsi="Angsana New" w:cs="Angsana New" w:hint="cs"/>
          <w:sz w:val="32"/>
          <w:szCs w:val="32"/>
          <w:cs/>
        </w:rPr>
        <w:t>การ</w:t>
      </w:r>
      <w:r w:rsidRPr="00AA3D8C">
        <w:rPr>
          <w:rFonts w:ascii="Angsana New" w:hAnsi="Angsana New" w:cs="Angsana New"/>
          <w:sz w:val="32"/>
          <w:szCs w:val="32"/>
          <w:cs/>
        </w:rPr>
        <w:t>สอบทานจากคณะกรรมการตรวจสอบแล้วนั้น คณะกรรมการ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บริษัทฯ</w:t>
      </w:r>
      <w:r w:rsidRPr="00AA3D8C">
        <w:rPr>
          <w:rFonts w:ascii="Angsana New" w:hAnsi="Angsana New" w:cs="Angsana New"/>
          <w:sz w:val="32"/>
          <w:szCs w:val="32"/>
          <w:cs/>
        </w:rPr>
        <w:t>มีความเห็นว่าได้แสดง</w:t>
      </w:r>
      <w:r w:rsidRPr="00AA3D8C">
        <w:rPr>
          <w:rFonts w:ascii="Angsana New" w:hAnsi="Angsana New" w:cs="Angsana New" w:hint="cs"/>
          <w:sz w:val="32"/>
          <w:szCs w:val="32"/>
          <w:cs/>
        </w:rPr>
        <w:t>ซึ่ง</w:t>
      </w:r>
      <w:r w:rsidRPr="00AA3D8C">
        <w:rPr>
          <w:rFonts w:ascii="Angsana New" w:hAnsi="Angsana New" w:cs="Angsana New"/>
          <w:sz w:val="32"/>
          <w:szCs w:val="32"/>
          <w:cs/>
        </w:rPr>
        <w:t>ฐานะ</w:t>
      </w:r>
      <w:r w:rsidRPr="00AA3D8C">
        <w:rPr>
          <w:rFonts w:ascii="Angsana New" w:hAnsi="Angsana New" w:cs="Angsana New" w:hint="cs"/>
          <w:sz w:val="32"/>
          <w:szCs w:val="32"/>
          <w:cs/>
        </w:rPr>
        <w:t>ทาง</w:t>
      </w:r>
      <w:r w:rsidRPr="00AA3D8C">
        <w:rPr>
          <w:rFonts w:ascii="Angsana New" w:hAnsi="Angsana New" w:cs="Angsana New"/>
          <w:sz w:val="32"/>
          <w:szCs w:val="32"/>
          <w:cs/>
        </w:rPr>
        <w:t>การเงินและผลการดำเนินงานถูกต้อง ครบถ้วน และเชื่อถือได้ โดยถือปฏิบัติตามมาตรฐานการบัญชีที่รับรองทั่วไป มีการใช้นโยบายบัญชีที่เหมาะสมและถือปฏิบัติ</w:t>
      </w:r>
      <w:r w:rsidRPr="00AA3D8C">
        <w:rPr>
          <w:rFonts w:ascii="Angsana New" w:hAnsi="Angsana New" w:cs="Angsana New" w:hint="cs"/>
          <w:sz w:val="32"/>
          <w:szCs w:val="32"/>
          <w:cs/>
        </w:rPr>
        <w:t>อย่าง</w:t>
      </w:r>
      <w:r w:rsidRPr="00AA3D8C">
        <w:rPr>
          <w:rFonts w:ascii="Angsana New" w:hAnsi="Angsana New" w:cs="Angsana New"/>
          <w:sz w:val="32"/>
          <w:szCs w:val="32"/>
          <w:cs/>
        </w:rPr>
        <w:t>สม่ำเสมอ เปิดเผยข้อมูลอย่</w:t>
      </w:r>
      <w:r w:rsidRPr="00AA3D8C">
        <w:rPr>
          <w:rFonts w:ascii="Angsana New" w:hAnsi="Angsana New" w:cs="Angsana New" w:hint="cs"/>
          <w:sz w:val="32"/>
          <w:szCs w:val="32"/>
          <w:cs/>
        </w:rPr>
        <w:t>าง</w:t>
      </w:r>
      <w:r w:rsidRPr="00AA3D8C">
        <w:rPr>
          <w:rFonts w:ascii="Angsana New" w:hAnsi="Angsana New" w:cs="Angsana New"/>
          <w:sz w:val="32"/>
          <w:szCs w:val="32"/>
          <w:cs/>
        </w:rPr>
        <w:t>เพียงพอ และปฏิบัติถูกต้องตามกฎหมายและกฎระเบียบที่เกี่ยวข้อง</w:t>
      </w:r>
    </w:p>
    <w:p w14:paraId="34932E75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</w:p>
    <w:p w14:paraId="0D6A1739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lang w:val="th-TH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  <w:lang w:val="th-TH"/>
        </w:rPr>
        <w:t>คณะ</w:t>
      </w:r>
      <w:r w:rsidRPr="00AA3D8C">
        <w:rPr>
          <w:rFonts w:ascii="Angsana New" w:hAnsi="Angsana New" w:cs="Angsana New" w:hint="cs"/>
          <w:sz w:val="32"/>
          <w:szCs w:val="32"/>
          <w:u w:val="single"/>
          <w:cs/>
          <w:lang w:val="th-TH"/>
        </w:rPr>
        <w:t>กรรมการชุดย่อย</w:t>
      </w:r>
    </w:p>
    <w:p w14:paraId="3A099B95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  <w:t>ปัจจุบันบริษัทมีคณะอนุกรรมการบริษัทฯเพียงชุดเดียวคือ คณะกรรมการตรวจสอบ ซึ่งจัดตั้งขึ้นเมื่อวันที่ 14 ธันวาคม พ.ศ.2542 โดยมีวาระการดำรงตำแหน่งคราวละ 2 ปี ปัจจุบันคณะกรรมการตรวจสอบประกอบด้วยกรรมการ 3 ท่าน ดังนี้</w:t>
      </w:r>
    </w:p>
    <w:p w14:paraId="1DA26D9C" w14:textId="77777777" w:rsidR="00AA3D8C" w:rsidRPr="00AA3D8C" w:rsidRDefault="00AA3D8C" w:rsidP="00AA3D8C">
      <w:pPr>
        <w:ind w:right="-2" w:firstLine="144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นายนนทพล นิ่มสมบุญ</w:t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  <w:t xml:space="preserve">ประธานกรรมการตรวจสอบ </w:t>
      </w:r>
    </w:p>
    <w:p w14:paraId="7B53C246" w14:textId="77777777" w:rsidR="00AA3D8C" w:rsidRPr="00AA3D8C" w:rsidRDefault="00AA3D8C" w:rsidP="00AA3D8C">
      <w:pPr>
        <w:ind w:right="-2" w:firstLine="144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นายสุชาติ จันลาวงศ์</w:t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  <w:t>กรรมการตรวจสอบ</w:t>
      </w:r>
    </w:p>
    <w:p w14:paraId="5750F801" w14:textId="77777777" w:rsidR="00654BD6" w:rsidRDefault="00654BD6" w:rsidP="00654BD6">
      <w:pPr>
        <w:ind w:left="360" w:firstLine="1080"/>
        <w:rPr>
          <w:rFonts w:ascii="Angsana New" w:hAnsi="Angsana New" w:cs="Angsana New"/>
          <w:smallCaps/>
          <w:sz w:val="32"/>
          <w:szCs w:val="32"/>
        </w:rPr>
      </w:pPr>
      <w:r w:rsidRPr="00654BD6">
        <w:rPr>
          <w:rFonts w:ascii="Angsana New" w:hAnsi="Angsana New" w:cs="Angsana New"/>
          <w:sz w:val="32"/>
          <w:szCs w:val="32"/>
          <w:cs/>
        </w:rPr>
        <w:t>นายอภิชัย  ชวเจริญพันธ์</w:t>
      </w:r>
      <w:r w:rsidRPr="00654BD6">
        <w:rPr>
          <w:rFonts w:ascii="Angsana New" w:hAnsi="Angsana New" w:cs="Angsana New" w:hint="cs"/>
          <w:sz w:val="32"/>
          <w:szCs w:val="32"/>
          <w:cs/>
        </w:rPr>
        <w:tab/>
      </w:r>
      <w:r w:rsidRPr="00654BD6">
        <w:rPr>
          <w:rFonts w:ascii="Angsana New" w:hAnsi="Angsana New" w:cs="Angsana New"/>
          <w:smallCaps/>
          <w:sz w:val="32"/>
          <w:szCs w:val="32"/>
          <w:cs/>
        </w:rPr>
        <w:t>กรรมการตรวจสอบ</w:t>
      </w:r>
    </w:p>
    <w:p w14:paraId="584732E0" w14:textId="77777777" w:rsidR="00D60C0A" w:rsidRPr="00654BD6" w:rsidRDefault="00D60C0A" w:rsidP="00654BD6">
      <w:pPr>
        <w:ind w:left="360" w:firstLine="1080"/>
        <w:rPr>
          <w:rFonts w:ascii="Angsana New" w:hAnsi="Angsana New" w:cs="Angsana New"/>
          <w:smallCaps/>
          <w:sz w:val="32"/>
          <w:szCs w:val="32"/>
        </w:rPr>
      </w:pPr>
    </w:p>
    <w:p w14:paraId="3E77A686" w14:textId="77777777" w:rsidR="00AA3D8C" w:rsidRPr="00AA3D8C" w:rsidRDefault="00AA3D8C" w:rsidP="00AA3D8C">
      <w:pPr>
        <w:ind w:right="-2" w:firstLine="144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 xml:space="preserve">นายนนทพล นิ่มสมบุญเป็นกรรมการตรวจสอบเป็นผู้มีความรู้และประสบการณ์ในการสอบทานงบการเงินของบริษัทและให้ผู้บริหารสูงสุดของหน่วยงานตรวจสอบภายในเป็น เลขานุการคณะกรรมการตรวจสอบ </w:t>
      </w:r>
    </w:p>
    <w:p w14:paraId="0F3C32C8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</w:p>
    <w:p w14:paraId="1374DCCE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t xml:space="preserve">คณะกรรมการตรวจสอบได้ กำหนดกรอบขอบเขต อำนาจ หน้าที่และความรับผิดชอบของคณะกรรมการตรวจสอบ </w:t>
      </w:r>
      <w:r w:rsidR="00555529" w:rsidRPr="00555529">
        <w:rPr>
          <w:rFonts w:ascii="Angsana New" w:hAnsi="Angsana New" w:cs="Angsana New"/>
          <w:sz w:val="32"/>
          <w:szCs w:val="32"/>
          <w:cs/>
          <w:lang w:val="th-TH"/>
        </w:rPr>
        <w:t>บมจ. ฮิตาชิ เคมิคอล สโตเรจ แบตเตอรี่ (ประเทศไทย)</w:t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t xml:space="preserve">โดยมุ่งให้เป็นกลไกที่มีประสิทธิภาพของคณะกรรมการ </w:t>
      </w:r>
      <w:r w:rsidR="00555529" w:rsidRPr="00555529">
        <w:rPr>
          <w:rFonts w:ascii="Angsana New" w:hAnsi="Angsana New" w:cs="Angsana New"/>
          <w:sz w:val="32"/>
          <w:szCs w:val="32"/>
          <w:cs/>
          <w:lang w:val="th-TH"/>
        </w:rPr>
        <w:t>บมจ. ฮิตาชิ เคมิคอล สโตเรจ แบตเตอรี่ (ประเทศไทย)</w:t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t xml:space="preserve"> ในการกำกับการปฏิบัติงานของหน่วยงานของ </w:t>
      </w:r>
      <w:r w:rsidR="00555529" w:rsidRPr="00555529">
        <w:rPr>
          <w:rFonts w:ascii="Angsana New" w:hAnsi="Angsana New" w:cs="Angsana New"/>
          <w:sz w:val="32"/>
          <w:szCs w:val="32"/>
          <w:cs/>
          <w:lang w:val="th-TH"/>
        </w:rPr>
        <w:t>บมจ. ฮิตาชิ เคมิคอล สโตเรจ แบตเตอรี่ (ประเทศไทย)</w:t>
      </w:r>
      <w:r w:rsidR="00555529">
        <w:rPr>
          <w:rFonts w:ascii="Angsana New" w:hAnsi="Angsana New" w:cs="Angsana New" w:hint="cs"/>
          <w:sz w:val="32"/>
          <w:szCs w:val="32"/>
          <w:cs/>
          <w:lang w:val="th-TH"/>
        </w:rPr>
        <w:t xml:space="preserve"> </w:t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t xml:space="preserve">และ หน่วยงานต่าง ๆ ในสังกัด ให้เป็นไปโดยสอดคล้องกับหลักการกำกับดูแลกิจการที่ดี มีการบริหารความเสี่ยงที่เหมาะสม มีระบบการควบคุมภายในและการตรวจสอบภายในที่มีคุณภาพ อันจะช่วยส่งผลให้บริษัทเป็นองค์กรที่มีประสิทธิภาพ </w:t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lastRenderedPageBreak/>
        <w:t xml:space="preserve">สังคมเชื่อถือ และศรัทธา ดังวิสัยทัศน์ ของ </w:t>
      </w:r>
      <w:r w:rsidR="00555529" w:rsidRPr="00555529">
        <w:rPr>
          <w:rFonts w:ascii="Angsana New" w:hAnsi="Angsana New" w:cs="Angsana New"/>
          <w:sz w:val="32"/>
          <w:szCs w:val="32"/>
          <w:cs/>
          <w:lang w:val="th-TH"/>
        </w:rPr>
        <w:t>บมจ. ฮิตาชิ เคมิคอล สโตเรจ แบตเตอรี่ (ประเทศไทย)</w:t>
      </w:r>
      <w:r w:rsidR="00555529">
        <w:rPr>
          <w:rFonts w:ascii="Angsana New" w:hAnsi="Angsana New" w:cs="Angsana New" w:hint="cs"/>
          <w:sz w:val="32"/>
          <w:szCs w:val="32"/>
          <w:cs/>
          <w:lang w:val="th-TH"/>
        </w:rPr>
        <w:t xml:space="preserve"> </w:t>
      </w:r>
      <w:r w:rsidR="00076BA3" w:rsidRPr="00076BA3">
        <w:rPr>
          <w:rFonts w:ascii="Angsana New" w:hAnsi="Angsana New" w:cs="Angsana New"/>
          <w:sz w:val="32"/>
          <w:szCs w:val="32"/>
          <w:cs/>
          <w:lang w:val="th-TH"/>
        </w:rPr>
        <w:t>กฎบัตรของคณะกรรมการตรวจสอบได้รับอนุมัติจากคณะกรรมการบริษัทแล้ว เมื่อวันที่  24 กุมภาพันธ์ 2558</w:t>
      </w:r>
    </w:p>
    <w:p w14:paraId="05477C84" w14:textId="77777777" w:rsidR="00AA3D8C" w:rsidRP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  <w:t>คณะกรรมการตรวจสอบของบริษัทฯมีหน้าที่รายงานต่อ คณะกรรมการบริษัทฯโดยมี หน้าที่และความรับผิดชอบ ดังต่อไปนี้</w:t>
      </w:r>
    </w:p>
    <w:p w14:paraId="228097D7" w14:textId="77777777" w:rsidR="00AA3D8C" w:rsidRPr="00AA3D8C" w:rsidRDefault="00AA3D8C" w:rsidP="00AA3D8C">
      <w:pPr>
        <w:numPr>
          <w:ilvl w:val="0"/>
          <w:numId w:val="6"/>
        </w:num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สอบทานผลการปฏิบัติงานภายใน ให้ข้อเสนอแนะต่อคณะกรรมการบริษัทและหรือฝ่ายบริหารในกรณีที่คณะกรรมการตรวจสอบเห็นว่าจะเป็นประโยชน์ต่อการกำกับดูแลให้ การปฏิบัติงานของหน่วยงานต่าง ๆ เป็นไปอย่างมีประสิทธิภาพ และ บรรลุวัตถุประสงค์ โดยสอดคล้องตามหลักการธรรมาภิบาล</w:t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ab/>
      </w:r>
    </w:p>
    <w:p w14:paraId="3A4DDC50" w14:textId="77777777" w:rsidR="00AA3D8C" w:rsidRPr="00AA3D8C" w:rsidRDefault="00AA3D8C" w:rsidP="00AA3D8C">
      <w:pPr>
        <w:numPr>
          <w:ilvl w:val="0"/>
          <w:numId w:val="6"/>
        </w:num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สอบทานระบบการควบคุมภายใน การบริหารความเสี่ยง การรักษาความปลอดภัยของข้อมูลสารสนเทศของบริษัทให้รัดกุม มีประสิทธิผล ตามกรอบมาตรฐานอันเป็นที่ยอมรับทั่วไป</w:t>
      </w:r>
    </w:p>
    <w:p w14:paraId="5809AE4C" w14:textId="77777777" w:rsidR="00AA3D8C" w:rsidRPr="00AA3D8C" w:rsidRDefault="00AA3D8C" w:rsidP="00AA3D8C">
      <w:pPr>
        <w:numPr>
          <w:ilvl w:val="0"/>
          <w:numId w:val="6"/>
        </w:num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สอบทานการปฏิบัติงานของบริษัทให้เป็นไปตาม นโยบาย แผน กฎ ระเบียบ ข้อบังคับ กฎหมายที่เกี่ยวข้อง และข้อกำหนดด้านจริยธรรม</w:t>
      </w:r>
    </w:p>
    <w:p w14:paraId="06706D29" w14:textId="77777777" w:rsidR="00AA3D8C" w:rsidRPr="00AA3D8C" w:rsidRDefault="00AA3D8C" w:rsidP="00AA3D8C">
      <w:pPr>
        <w:numPr>
          <w:ilvl w:val="0"/>
          <w:numId w:val="6"/>
        </w:numPr>
        <w:ind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สอบทานความถูกต้องและเหมาะสมของนโยบายการบัญชีที่ใช้ และ สอบทานรายงานทางการเงินของบริษัท และหน่วยงานในสังกัด ให้มีความถูกต้องตามที่ควร เชื่อถือได้ และเปิดเผยข้อมูลอย่างเพียงพอตามมาตรฐานการบัญชีที่รับรองทั่วไป</w:t>
      </w:r>
    </w:p>
    <w:p w14:paraId="22185F51" w14:textId="77777777" w:rsidR="00AA3D8C" w:rsidRPr="00AA3D8C" w:rsidRDefault="00AA3D8C" w:rsidP="00AA3D8C">
      <w:pPr>
        <w:numPr>
          <w:ilvl w:val="0"/>
          <w:numId w:val="6"/>
        </w:numPr>
        <w:ind w:left="1710" w:right="-2" w:hanging="27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สรรหาและเสนอชื่อผู้สมควรได้รับการแต่งตั้งให้เป็นผู้สอบบัญชีของบริษัท พร้อมทั้งกำหนดค่าธรรมเนียมที่เหมาะสมสำหรับผู้สอบบัญชี เพื่อให้คณะกรรมการบริษัท และผู้ถือหุ้น ให้ความเห็นชอบตามลำดับ ทั้งนี้ ภายใต้กรอบแห่งกฎหมายและระเบียบที่เกี่ยวข้อง</w:t>
      </w:r>
    </w:p>
    <w:p w14:paraId="1C0D5A5B" w14:textId="77777777" w:rsidR="00AA3D8C" w:rsidRPr="00AA3D8C" w:rsidRDefault="00AA3D8C" w:rsidP="00AA3D8C">
      <w:pPr>
        <w:numPr>
          <w:ilvl w:val="0"/>
          <w:numId w:val="6"/>
        </w:numPr>
        <w:ind w:left="1710" w:right="-2" w:hanging="27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ส่งเสริมความเป็นอิสระของผู้สอบบัญชีภายนอก และสนับสนุนการปฏิบัติงานของผู้ตรวจสอบภายในให้มีความเป็นอิสระ เที่ยงตรง และเป็นไปตามมาตรฐานที่ยอมรับทั่วไป รวมทั้งส่งเสริมให้มีการประสานงานระหว่าง ฝ่ายบริหารของบริษัท ผู้สอบบัญชีภายนอก และ ผู้ตรวจสอบภายใน อย่างเหมาะสมและเพียงพอ</w:t>
      </w:r>
    </w:p>
    <w:p w14:paraId="475003D0" w14:textId="77777777" w:rsidR="00AA3D8C" w:rsidRPr="00AA3D8C" w:rsidRDefault="00AA3D8C" w:rsidP="00AA3D8C">
      <w:pPr>
        <w:numPr>
          <w:ilvl w:val="0"/>
          <w:numId w:val="6"/>
        </w:numPr>
        <w:ind w:left="1710" w:right="-2" w:hanging="27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ศึกษาหนังสือที่ผู้สอบบัญชีภายนอกมีต่อผู้บริหารบริษัท แจ้งข้อสังเกตและข้อเสนอแนะเกี่ยวกับจุดอ่อน รายการผิดปกติ หรือ ข้อบกพร่องที่มีนัยสำคัญที่พบจากการตรวจสอบ พิจารณาและให้ข้อคิดเห็นต่อคณะกรรมการบริษัท ในกรณีที่ข้อสังเกตหรือข้อเสนอแนะใดไม่ได้รับการพิจารณาหรือดำเนินการ โดยไม่มีเหตุผลอันควร ให้หารือฝ่ายบริหาร และ นำเสนอต่อคณะกรรมการบริษัทเพื่อพิจารณาอีกครั้งหนึ่ง</w:t>
      </w:r>
    </w:p>
    <w:p w14:paraId="63AF2996" w14:textId="77777777" w:rsidR="00AA3D8C" w:rsidRPr="00AA3D8C" w:rsidRDefault="00AA3D8C" w:rsidP="00AA3D8C">
      <w:pPr>
        <w:numPr>
          <w:ilvl w:val="0"/>
          <w:numId w:val="6"/>
        </w:numPr>
        <w:ind w:left="1710"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ให้คำแนะนำในการแต่งตั้ง ถอดถอน โยกย้าย ผู้บริหารสูงสุดของหน่วยงานตรวจสอบภายในต่อประธาน</w:t>
      </w:r>
      <w:r w:rsidR="0083689F">
        <w:rPr>
          <w:rFonts w:ascii="Angsana New" w:hAnsi="Angsana New" w:cs="Angsana New" w:hint="cs"/>
          <w:sz w:val="32"/>
          <w:szCs w:val="32"/>
          <w:cs/>
          <w:lang w:val="th-TH"/>
        </w:rPr>
        <w:t>เจ้าหน้าที่บริหาร</w:t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 xml:space="preserve"> (</w:t>
      </w:r>
      <w:r w:rsidR="0083689F">
        <w:rPr>
          <w:rFonts w:ascii="Angsana New" w:hAnsi="Angsana New" w:cs="Angsana New"/>
          <w:sz w:val="32"/>
          <w:szCs w:val="32"/>
        </w:rPr>
        <w:t>CEO</w:t>
      </w:r>
      <w:r w:rsidRPr="00AA3D8C">
        <w:rPr>
          <w:rFonts w:ascii="Angsana New" w:hAnsi="Angsana New" w:cs="Angsana New"/>
          <w:sz w:val="32"/>
          <w:szCs w:val="32"/>
          <w:lang w:val="th-TH"/>
        </w:rPr>
        <w:t>)</w:t>
      </w:r>
    </w:p>
    <w:p w14:paraId="51DB5654" w14:textId="77777777" w:rsidR="00AA3D8C" w:rsidRPr="00AA3D8C" w:rsidRDefault="00AA3D8C" w:rsidP="00AA3D8C">
      <w:pPr>
        <w:numPr>
          <w:ilvl w:val="0"/>
          <w:numId w:val="6"/>
        </w:numPr>
        <w:ind w:left="1710" w:right="-2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lastRenderedPageBreak/>
        <w:t>ให้คำแนะนำในการพิจารณาความดีความชอบประจำปีของพนักงานระดับบริหารของผู้ตรวจสอบภายในต่อ</w:t>
      </w:r>
      <w:r w:rsidR="0083689F" w:rsidRPr="00AA3D8C">
        <w:rPr>
          <w:rFonts w:ascii="Angsana New" w:hAnsi="Angsana New" w:cs="Angsana New"/>
          <w:sz w:val="32"/>
          <w:szCs w:val="32"/>
          <w:cs/>
          <w:lang w:val="th-TH"/>
        </w:rPr>
        <w:t>ประธาน</w:t>
      </w:r>
      <w:r w:rsidR="0083689F">
        <w:rPr>
          <w:rFonts w:ascii="Angsana New" w:hAnsi="Angsana New" w:cs="Angsana New" w:hint="cs"/>
          <w:sz w:val="32"/>
          <w:szCs w:val="32"/>
          <w:cs/>
          <w:lang w:val="th-TH"/>
        </w:rPr>
        <w:t>เจ้าหน้าที่บริหาร</w:t>
      </w:r>
      <w:r w:rsidR="0083689F" w:rsidRPr="00AA3D8C">
        <w:rPr>
          <w:rFonts w:ascii="Angsana New" w:hAnsi="Angsana New" w:cs="Angsana New"/>
          <w:sz w:val="32"/>
          <w:szCs w:val="32"/>
          <w:cs/>
          <w:lang w:val="th-TH"/>
        </w:rPr>
        <w:t xml:space="preserve"> (</w:t>
      </w:r>
      <w:r w:rsidR="0083689F">
        <w:rPr>
          <w:rFonts w:ascii="Angsana New" w:hAnsi="Angsana New" w:cs="Angsana New"/>
          <w:sz w:val="32"/>
          <w:szCs w:val="32"/>
        </w:rPr>
        <w:t>CEO</w:t>
      </w:r>
      <w:r w:rsidR="0083689F" w:rsidRPr="00AA3D8C">
        <w:rPr>
          <w:rFonts w:ascii="Angsana New" w:hAnsi="Angsana New" w:cs="Angsana New"/>
          <w:sz w:val="32"/>
          <w:szCs w:val="32"/>
          <w:lang w:val="th-TH"/>
        </w:rPr>
        <w:t>)</w:t>
      </w:r>
    </w:p>
    <w:p w14:paraId="668BB180" w14:textId="19217477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กำกับดูแล แนะนำ และ สนับสนุนการปฏิบัติงานอย่างเป็นอิสระของผู้ตรวจสอบภายใน สอบทานรายงานการตรวจสอบของผู้ตรวจสอบภายใน</w:t>
      </w:r>
    </w:p>
    <w:p w14:paraId="1825654D" w14:textId="77777777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 w:hint="cs"/>
          <w:sz w:val="32"/>
          <w:szCs w:val="32"/>
          <w:cs/>
          <w:lang w:val="th-TH"/>
        </w:rPr>
        <w:t>ใ</w:t>
      </w:r>
      <w:r w:rsidRPr="00AA3D8C">
        <w:rPr>
          <w:rFonts w:ascii="Angsana New" w:hAnsi="Angsana New" w:cs="Angsana New"/>
          <w:sz w:val="32"/>
          <w:szCs w:val="32"/>
          <w:cs/>
          <w:lang w:val="th-TH"/>
        </w:rPr>
        <w:t xml:space="preserve">ห้ความเห็นชอบ แผนงาน และแผนการตรวจ   แผนอัตรากำลังคน และแผนพัฒนาความรู้ ทักษะและคุณลักษณะเฉพาะของบุคลากรหน่วยงานตรวจสอบภายใน </w:t>
      </w:r>
    </w:p>
    <w:p w14:paraId="6DAC00BA" w14:textId="6919ABDA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สอบทานกรณีที่อาจมีการขัดแย้งในเรื่องผลประโยชน์ระหว่างบริษัทกับกรรมการ ผู้บริหาร หรือพนักงานของบริษัท</w:t>
      </w:r>
    </w:p>
    <w:p w14:paraId="7AA4E3E4" w14:textId="18E2A9A8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สอบทานข้อสรุป และ หลักฐานประกอบ ในกรณีที่พนักงานหรือผู้บริหารอาจมีการกระทำอันเป็นการทุจริตหรือใช้อำนาจหน้าที่ในทางมิชอบเป็นผลให้บริษัทได้รับความเสียหาย นำเสนอผลการสอบทานดังกล่าวต่อคณะกรรมการบริษัทเพื่อพิจารณาโดยเร็ว</w:t>
      </w:r>
    </w:p>
    <w:p w14:paraId="22C799A4" w14:textId="4A93553E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ให้คณะกรรมการตรวจสอบ ทบทวน ระเบียบ ข้อบังคับ แนวปฏิบัติของบริษัท เกี่ยวกับการกำหนดอำนาจหน้าที่ของผู้ตรวจสอบภายในเป็นระยะ อย่างน้อยที่สุด ทุก ๆ ปี เพื่อให้มั่นใจได้เสมอว่ายังคงมีความเหมาะสม ทันสมัย และผู้ตรวจสอบภายในคงความเป็นอิสระอย่างเพียงพอในการปฏิบัติงานให้มีประสิทธิภาพในการนี้ให้คณะกรรมการตรวจสอบนำเสนอ ข้อจำกัด และ จุดอ่อน ที่อาจมีอยู่ต่อคณะกรรมการบริษัท เพื่อพิจารณาแก้ไข ปรับปรุง</w:t>
      </w:r>
    </w:p>
    <w:p w14:paraId="5E5DED23" w14:textId="77777777" w:rsidR="00AA3D8C" w:rsidRPr="00AA3D8C" w:rsidRDefault="00AA3D8C" w:rsidP="00AA3D8C">
      <w:pPr>
        <w:numPr>
          <w:ilvl w:val="0"/>
          <w:numId w:val="6"/>
        </w:numPr>
        <w:ind w:right="-2" w:hanging="450"/>
        <w:jc w:val="both"/>
        <w:rPr>
          <w:rFonts w:ascii="Angsana New" w:hAnsi="Angsana New" w:cs="Angsana New"/>
          <w:sz w:val="32"/>
          <w:szCs w:val="32"/>
          <w:lang w:val="th-TH"/>
        </w:rPr>
      </w:pPr>
      <w:r w:rsidRPr="00AA3D8C">
        <w:rPr>
          <w:rFonts w:ascii="Angsana New" w:hAnsi="Angsana New" w:cs="Angsana New"/>
          <w:sz w:val="32"/>
          <w:szCs w:val="32"/>
          <w:cs/>
          <w:lang w:val="th-TH"/>
        </w:rPr>
        <w:t>เรื่องอื่นๆ ที่คณะกรรมการบริษัทมอบหมาย</w:t>
      </w:r>
    </w:p>
    <w:p w14:paraId="545F3945" w14:textId="77777777" w:rsidR="00AA3D8C" w:rsidRPr="00AA3D8C" w:rsidRDefault="00AA3D8C" w:rsidP="00AA3D8C">
      <w:pPr>
        <w:ind w:right="-2" w:firstLine="1440"/>
        <w:jc w:val="both"/>
        <w:rPr>
          <w:rFonts w:ascii="Angsana New" w:hAnsi="Angsana New" w:cs="Angsana New"/>
          <w:sz w:val="32"/>
          <w:szCs w:val="32"/>
          <w:lang w:val="th-TH"/>
        </w:rPr>
      </w:pPr>
    </w:p>
    <w:p w14:paraId="6424F8EF" w14:textId="77777777" w:rsidR="00AA3D8C" w:rsidRPr="00AA3D8C" w:rsidRDefault="00AA3D8C" w:rsidP="00AA3D8C">
      <w:pPr>
        <w:keepNext/>
        <w:ind w:right="-2"/>
        <w:jc w:val="both"/>
        <w:outlineLvl w:val="0"/>
        <w:rPr>
          <w:rFonts w:ascii="Angsana New" w:hAnsi="Angsana New" w:cs="Angsana New"/>
          <w:sz w:val="32"/>
          <w:szCs w:val="32"/>
          <w:u w:val="single"/>
          <w:lang w:val="th-TH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  <w:lang w:val="th-TH"/>
        </w:rPr>
        <w:t>การสรรหากรรมการและผู้บริหาร</w:t>
      </w:r>
    </w:p>
    <w:p w14:paraId="796EE61A" w14:textId="77777777" w:rsidR="00AA3D8C" w:rsidRPr="00AA3D8C" w:rsidRDefault="00AA3D8C" w:rsidP="00A1109D">
      <w:pPr>
        <w:ind w:right="-2" w:firstLine="144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คณะกรรมการของบริษัท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ประกอบไปด้วยกรรมการจำนวนไม่น้อยกว่า 5 คนและคณะกรรมการไม่น้อยกว่า กึ่งหนึ่งของจำนวนกรรมการทั้งหม</w:t>
      </w:r>
      <w:r w:rsidR="00A1109D">
        <w:rPr>
          <w:rFonts w:ascii="Angsana New" w:hAnsi="Angsana New" w:cs="Angsana New"/>
          <w:sz w:val="32"/>
          <w:szCs w:val="32"/>
          <w:cs/>
        </w:rPr>
        <w:t xml:space="preserve">ดต้องมีถิ่นที่อยู่ในราชอาณาจักร </w:t>
      </w:r>
      <w:r w:rsidRPr="00AA3D8C">
        <w:rPr>
          <w:rFonts w:ascii="Angsana New" w:hAnsi="Angsana New" w:cs="Angsana New"/>
          <w:sz w:val="32"/>
          <w:szCs w:val="32"/>
          <w:cs/>
        </w:rPr>
        <w:t>การคัดเลือกบุคคลที่จะแต่งตั้งเป็นกรรมการมิได้ดำเนินการผ่านคณะกรรมการสรรหา (</w:t>
      </w:r>
      <w:r w:rsidRPr="00AA3D8C">
        <w:rPr>
          <w:rFonts w:ascii="Angsana New" w:hAnsi="Angsana New" w:cs="Angsana New"/>
          <w:sz w:val="32"/>
          <w:szCs w:val="32"/>
        </w:rPr>
        <w:t>Nominating Committee)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เนื่องจากโครงสร้างกรรมการบริษัท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>มิได้มีคณะกรรมการชุดดังกล่าว และการแต่งตั้งคณะกรรมการบริษัท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จะต้องผ่านการเลือกตั้งจากที่ประชุมผู้ถือหุ้น </w:t>
      </w:r>
      <w:r w:rsidRPr="00AA3D8C">
        <w:rPr>
          <w:rFonts w:ascii="Angsana New" w:hAnsi="Angsana New" w:cs="Angsana New" w:hint="cs"/>
          <w:sz w:val="32"/>
          <w:szCs w:val="32"/>
          <w:cs/>
        </w:rPr>
        <w:t>ซึ่งมี</w:t>
      </w:r>
      <w:r w:rsidRPr="00AA3D8C">
        <w:rPr>
          <w:rFonts w:ascii="Angsana New" w:hAnsi="Angsana New" w:cs="Angsana New"/>
          <w:sz w:val="32"/>
          <w:szCs w:val="32"/>
          <w:cs/>
        </w:rPr>
        <w:t>หลักเกณฑ์ดังต่อไปนี้</w:t>
      </w:r>
    </w:p>
    <w:p w14:paraId="2E7E6843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42728CB6" w14:textId="77777777" w:rsidR="00AA3D8C" w:rsidRPr="00AA3D8C" w:rsidRDefault="00AA3D8C" w:rsidP="00AA3D8C">
      <w:pPr>
        <w:numPr>
          <w:ilvl w:val="0"/>
          <w:numId w:val="3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ผู้ถือหุ้นคนหนึ่งมีคะแนนเสียงเท่ากับหนึ่งหุ้นต่อหนึ่งเสียง</w:t>
      </w:r>
    </w:p>
    <w:p w14:paraId="3F8CE8B3" w14:textId="77777777" w:rsidR="00AA3D8C" w:rsidRPr="00AA3D8C" w:rsidRDefault="00AA3D8C" w:rsidP="00AA3D8C">
      <w:pPr>
        <w:numPr>
          <w:ilvl w:val="0"/>
          <w:numId w:val="3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ในการเลือกกรรมการอาจใช้วิธีออกเสียงลงคะแนนเลือกกรรมการเป็นรายบุคคลคราวละคน หรือคราวละหลาย ๆ คน ตามแต่ที่ประชุมผู้ถือหุ้นจะเห็นสมควร  การลงมติแต่ละครั้งผู้ถือหุ้นต้องออกเสียงด้วยคะแนนตามจำนวนหุ้นทั้งหมดที่ถืออยู่ จะแบ่งคะแนนเสียงแก่คนใดมากน้อยเพียงใดไม่ได้</w:t>
      </w:r>
    </w:p>
    <w:p w14:paraId="1BC7F8EA" w14:textId="77777777" w:rsidR="00AA3D8C" w:rsidRPr="00AA3D8C" w:rsidRDefault="00AA3D8C" w:rsidP="00AA3D8C">
      <w:pPr>
        <w:numPr>
          <w:ilvl w:val="0"/>
          <w:numId w:val="3"/>
        </w:numPr>
        <w:ind w:left="1800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lastRenderedPageBreak/>
        <w:t>บุคคลที่ได้รับคะแนนเสียงสูงสุดตามลำดับลงมาจะเป็นผู้ได้รับการเลือกตั้งเป็นกรรมการเท่ากับจำนวนที่จะต้องเลือกตั้งในครั้งนี้ ในกรณีกรรมการที่มีคะแนนเสียงในลำดับสุดท้ายที่ได้รับเลือกตั้งมีคะแนนเท่ากัน  ให้ประธานที่ประชุมเป็นผู้ออกเสียงชี้ขาด</w:t>
      </w:r>
    </w:p>
    <w:p w14:paraId="61A4F356" w14:textId="77777777" w:rsidR="00AA3D8C" w:rsidRDefault="00AA3D8C" w:rsidP="00AA3D8C">
      <w:pPr>
        <w:ind w:right="-2"/>
        <w:jc w:val="both"/>
        <w:rPr>
          <w:rFonts w:ascii="Angsana New" w:hAnsi="Angsana New" w:cs="Angsana New"/>
          <w:sz w:val="32"/>
          <w:szCs w:val="32"/>
        </w:rPr>
      </w:pPr>
    </w:p>
    <w:p w14:paraId="10180B47" w14:textId="77777777" w:rsidR="00AA3D8C" w:rsidRPr="00AA3D8C" w:rsidRDefault="00AA3D8C" w:rsidP="00AA3D8C">
      <w:pPr>
        <w:ind w:left="720" w:right="-2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t xml:space="preserve">การถอดถอนคณะกรรมการ </w:t>
      </w:r>
    </w:p>
    <w:p w14:paraId="05755EE4" w14:textId="77777777" w:rsidR="00AA3D8C" w:rsidRPr="00AA3D8C" w:rsidRDefault="00AA3D8C" w:rsidP="00B842B2">
      <w:pPr>
        <w:ind w:right="-2"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/>
          <w:sz w:val="32"/>
          <w:szCs w:val="32"/>
          <w:cs/>
        </w:rPr>
        <w:t>ที่ประชุมผู้ถือหุ้น อาจลงมติให้กรรมการคนใดคนหนึ่งออกจากตำแหน่งก่อนถึงวาระได้ด้วยคะแนนเสียงไม่น้อยกว่าสามในสี่ของจำนวนผู้ถือหุ้น</w:t>
      </w:r>
      <w:r w:rsidRPr="00AA3D8C">
        <w:rPr>
          <w:rFonts w:ascii="Angsana New" w:hAnsi="Angsana New" w:cs="Angsana New" w:hint="cs"/>
          <w:sz w:val="32"/>
          <w:szCs w:val="32"/>
          <w:cs/>
        </w:rPr>
        <w:t>ที่เข้าร่วม</w:t>
      </w:r>
      <w:r w:rsidRPr="00AA3D8C">
        <w:rPr>
          <w:rFonts w:ascii="Angsana New" w:hAnsi="Angsana New" w:cs="Angsana New"/>
          <w:sz w:val="32"/>
          <w:szCs w:val="32"/>
          <w:cs/>
        </w:rPr>
        <w:t>ประชุมและมีสิทธิออกเสียง และมีหุ้นนับรวมกันได้ไม่น้อยกว่ากึ่งหนึ่งของจำนวนหุ้นที่ถือที่มาประชุมและมีสิทธิออกเสียง</w:t>
      </w:r>
      <w:r w:rsidR="00B842B2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ในส่วนของการกำหนดสัดส่วนกรรมการที่เป็นตัวแทนของผู้ถือหุ้นแต่ละกลุ่มและสิทธิของผู้ถือหุ้นรายย่อยในการแต่งตั้งกรรมการมิได้กำหนดไว้</w:t>
      </w:r>
    </w:p>
    <w:p w14:paraId="02C5F7DF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</w:rPr>
      </w:pPr>
    </w:p>
    <w:p w14:paraId="7FC2CB79" w14:textId="77777777" w:rsidR="00AA3D8C" w:rsidRPr="00AA3D8C" w:rsidRDefault="00AA3D8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t>การถ่วงดุลของกรรมการที่ไม่เป็นผู้บริหาร</w:t>
      </w:r>
    </w:p>
    <w:p w14:paraId="6F04DA44" w14:textId="77777777" w:rsidR="00654BD6" w:rsidRPr="00654BD6" w:rsidRDefault="00654BD6" w:rsidP="00654BD6">
      <w:pPr>
        <w:tabs>
          <w:tab w:val="left" w:pos="-1980"/>
          <w:tab w:val="left" w:pos="3060"/>
          <w:tab w:val="left" w:pos="6120"/>
          <w:tab w:val="decimal" w:pos="7920"/>
        </w:tabs>
        <w:ind w:left="360" w:right="-2" w:firstLine="1080"/>
        <w:jc w:val="both"/>
        <w:rPr>
          <w:rFonts w:ascii="Angsana New" w:hAnsi="Angsana New" w:cs="Angsana New"/>
          <w:sz w:val="32"/>
          <w:szCs w:val="32"/>
          <w:cs/>
        </w:rPr>
      </w:pPr>
      <w:r w:rsidRPr="00654BD6">
        <w:rPr>
          <w:rFonts w:ascii="Angsana New" w:hAnsi="Angsana New" w:cs="Angsana New"/>
          <w:sz w:val="32"/>
          <w:szCs w:val="32"/>
          <w:cs/>
        </w:rPr>
        <w:t>ปัจจุบันโครงสร้างบริษัท</w:t>
      </w:r>
      <w:r w:rsidRPr="00654BD6">
        <w:rPr>
          <w:rFonts w:ascii="Angsana New" w:hAnsi="Angsana New" w:cs="Angsana New" w:hint="cs"/>
          <w:sz w:val="32"/>
          <w:szCs w:val="32"/>
          <w:cs/>
        </w:rPr>
        <w:t>ฯ</w:t>
      </w:r>
      <w:r w:rsidRPr="00654BD6">
        <w:rPr>
          <w:rFonts w:ascii="Angsana New" w:hAnsi="Angsana New" w:cs="Angsana New"/>
          <w:sz w:val="32"/>
          <w:szCs w:val="32"/>
          <w:cs/>
        </w:rPr>
        <w:t>มีคณะกรรมการบริษัท</w:t>
      </w:r>
      <w:r w:rsidRPr="00654BD6">
        <w:rPr>
          <w:rFonts w:ascii="Angsana New" w:hAnsi="Angsana New" w:cs="Angsana New" w:hint="cs"/>
          <w:sz w:val="32"/>
          <w:szCs w:val="32"/>
          <w:cs/>
        </w:rPr>
        <w:t>ฯ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เพียงชุดเดียว มีจำนวน </w:t>
      </w:r>
      <w:r w:rsidR="00D60C0A">
        <w:rPr>
          <w:rFonts w:ascii="Angsana New" w:hAnsi="Angsana New" w:cs="Angsana New" w:hint="cs"/>
          <w:sz w:val="32"/>
          <w:szCs w:val="32"/>
          <w:cs/>
        </w:rPr>
        <w:t>9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 </w:t>
      </w:r>
      <w:r w:rsidRPr="00654BD6">
        <w:rPr>
          <w:rFonts w:ascii="Angsana New" w:hAnsi="Angsana New" w:cs="Angsana New" w:hint="cs"/>
          <w:sz w:val="32"/>
          <w:szCs w:val="32"/>
          <w:cs/>
        </w:rPr>
        <w:t>ท่าน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 ประกอบไปด้วย</w:t>
      </w:r>
    </w:p>
    <w:p w14:paraId="28365678" w14:textId="77777777" w:rsidR="00654BD6" w:rsidRPr="00654BD6" w:rsidRDefault="00654BD6" w:rsidP="00654BD6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654BD6">
        <w:rPr>
          <w:rFonts w:ascii="Angsana New" w:hAnsi="Angsana New" w:cs="Angsana New"/>
          <w:sz w:val="32"/>
          <w:szCs w:val="32"/>
          <w:cs/>
        </w:rPr>
        <w:t>กรรมการที่เป็นผู้บริหาร</w:t>
      </w:r>
      <w:r w:rsidRPr="00654BD6">
        <w:rPr>
          <w:rFonts w:ascii="Angsana New" w:hAnsi="Angsana New" w:cs="Angsana New"/>
          <w:sz w:val="32"/>
          <w:szCs w:val="32"/>
          <w:cs/>
        </w:rPr>
        <w:tab/>
      </w:r>
      <w:r w:rsidR="00D60C0A">
        <w:rPr>
          <w:rFonts w:ascii="Angsana New" w:hAnsi="Angsana New" w:cs="Angsana New" w:hint="cs"/>
          <w:sz w:val="32"/>
          <w:szCs w:val="32"/>
          <w:cs/>
        </w:rPr>
        <w:t>3</w:t>
      </w:r>
      <w:r w:rsidRPr="00654BD6">
        <w:rPr>
          <w:rFonts w:ascii="Angsana New" w:hAnsi="Angsana New" w:cs="Angsana New"/>
          <w:sz w:val="32"/>
          <w:szCs w:val="32"/>
          <w:cs/>
        </w:rPr>
        <w:tab/>
        <w:t>ท่าน</w:t>
      </w:r>
    </w:p>
    <w:p w14:paraId="47A0057F" w14:textId="77777777" w:rsidR="00654BD6" w:rsidRPr="00654BD6" w:rsidRDefault="00654BD6" w:rsidP="00654BD6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654BD6">
        <w:rPr>
          <w:rFonts w:ascii="Angsana New" w:hAnsi="Angsana New" w:cs="Angsana New"/>
          <w:sz w:val="32"/>
          <w:szCs w:val="32"/>
          <w:cs/>
        </w:rPr>
        <w:t>กรรมการที่ไม่ได้เป็นผู้บริหาร</w:t>
      </w:r>
      <w:r w:rsidRPr="00654BD6">
        <w:rPr>
          <w:rFonts w:ascii="Angsana New" w:hAnsi="Angsana New" w:cs="Angsana New"/>
          <w:sz w:val="32"/>
          <w:szCs w:val="32"/>
          <w:cs/>
        </w:rPr>
        <w:tab/>
      </w:r>
      <w:r w:rsidRPr="00654BD6">
        <w:rPr>
          <w:rFonts w:ascii="Angsana New" w:hAnsi="Angsana New" w:cs="Angsana New" w:hint="cs"/>
          <w:sz w:val="32"/>
          <w:szCs w:val="32"/>
          <w:cs/>
        </w:rPr>
        <w:t>3</w:t>
      </w:r>
      <w:r w:rsidRPr="00654BD6">
        <w:rPr>
          <w:rFonts w:ascii="Angsana New" w:hAnsi="Angsana New" w:cs="Angsana New"/>
          <w:sz w:val="32"/>
          <w:szCs w:val="32"/>
          <w:cs/>
        </w:rPr>
        <w:tab/>
        <w:t>ท่าน</w:t>
      </w:r>
    </w:p>
    <w:p w14:paraId="60FFB30D" w14:textId="77777777" w:rsidR="00654BD6" w:rsidRPr="00654BD6" w:rsidRDefault="00654BD6" w:rsidP="00654BD6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  <w:cs/>
        </w:rPr>
      </w:pPr>
      <w:r w:rsidRPr="00654BD6">
        <w:rPr>
          <w:rFonts w:ascii="Angsana New" w:hAnsi="Angsana New" w:cs="Angsana New"/>
          <w:sz w:val="32"/>
          <w:szCs w:val="32"/>
          <w:cs/>
        </w:rPr>
        <w:t>กรรมการอิสระ</w:t>
      </w:r>
      <w:r w:rsidRPr="00654BD6">
        <w:rPr>
          <w:rFonts w:ascii="Angsana New" w:hAnsi="Angsana New" w:cs="Angsana New"/>
          <w:sz w:val="32"/>
          <w:szCs w:val="32"/>
          <w:cs/>
        </w:rPr>
        <w:tab/>
      </w:r>
      <w:r w:rsidRPr="00654BD6">
        <w:rPr>
          <w:rFonts w:ascii="Angsana New" w:hAnsi="Angsana New" w:cs="Angsana New" w:hint="cs"/>
          <w:sz w:val="32"/>
          <w:szCs w:val="32"/>
          <w:cs/>
        </w:rPr>
        <w:t>3</w:t>
      </w:r>
      <w:r w:rsidRPr="00654BD6">
        <w:rPr>
          <w:rFonts w:ascii="Angsana New" w:hAnsi="Angsana New" w:cs="Angsana New"/>
          <w:sz w:val="32"/>
          <w:szCs w:val="32"/>
          <w:cs/>
        </w:rPr>
        <w:tab/>
        <w:t>ท่าน</w:t>
      </w:r>
    </w:p>
    <w:p w14:paraId="4C84D25D" w14:textId="77777777" w:rsidR="00654BD6" w:rsidRPr="00654BD6" w:rsidRDefault="00654BD6" w:rsidP="00654BD6">
      <w:pPr>
        <w:tabs>
          <w:tab w:val="center" w:pos="5220"/>
          <w:tab w:val="left" w:pos="6840"/>
        </w:tabs>
        <w:ind w:firstLine="1440"/>
        <w:jc w:val="both"/>
        <w:rPr>
          <w:rFonts w:ascii="Angsana New" w:hAnsi="Angsana New" w:cs="Angsana New"/>
          <w:sz w:val="32"/>
          <w:szCs w:val="32"/>
        </w:rPr>
      </w:pPr>
      <w:r w:rsidRPr="00654BD6">
        <w:rPr>
          <w:rFonts w:ascii="Angsana New" w:hAnsi="Angsana New" w:cs="Angsana New"/>
          <w:sz w:val="32"/>
          <w:szCs w:val="32"/>
          <w:cs/>
        </w:rPr>
        <w:tab/>
      </w:r>
      <w:r w:rsidRPr="00654BD6">
        <w:rPr>
          <w:rFonts w:ascii="Angsana New" w:hAnsi="Angsana New" w:cs="Angsana New" w:hint="cs"/>
          <w:sz w:val="32"/>
          <w:szCs w:val="32"/>
          <w:cs/>
        </w:rPr>
        <w:t>โดยสรุป</w:t>
      </w:r>
      <w:r w:rsidRPr="00654BD6">
        <w:rPr>
          <w:rFonts w:ascii="Angsana New" w:hAnsi="Angsana New" w:cs="Angsana New"/>
          <w:sz w:val="32"/>
          <w:szCs w:val="32"/>
          <w:cs/>
        </w:rPr>
        <w:t>คณะกรรมการบริษัท</w:t>
      </w:r>
      <w:r w:rsidRPr="00654BD6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จึงมีกรรมการที่เป็นอิสระจำนวน </w:t>
      </w:r>
      <w:r w:rsidRPr="00654BD6">
        <w:rPr>
          <w:rFonts w:ascii="Angsana New" w:hAnsi="Angsana New" w:cs="Angsana New" w:hint="cs"/>
          <w:sz w:val="32"/>
          <w:szCs w:val="32"/>
          <w:cs/>
        </w:rPr>
        <w:t>3</w:t>
      </w:r>
      <w:r w:rsidRPr="00654BD6">
        <w:rPr>
          <w:rFonts w:ascii="Angsana New" w:hAnsi="Angsana New" w:cs="Angsana New"/>
          <w:sz w:val="32"/>
          <w:szCs w:val="32"/>
          <w:cs/>
        </w:rPr>
        <w:t xml:space="preserve"> ท่าน คิด</w:t>
      </w:r>
      <w:r w:rsidRPr="00654BD6">
        <w:rPr>
          <w:rFonts w:ascii="Angsana New" w:hAnsi="Angsana New" w:cs="Angsana New" w:hint="cs"/>
          <w:sz w:val="32"/>
          <w:szCs w:val="32"/>
          <w:cs/>
        </w:rPr>
        <w:t xml:space="preserve">เป็นร้อยละ </w:t>
      </w:r>
      <w:r w:rsidR="00D60C0A">
        <w:rPr>
          <w:rFonts w:ascii="Angsana New" w:hAnsi="Angsana New" w:cs="Angsana New" w:hint="cs"/>
          <w:sz w:val="32"/>
          <w:szCs w:val="32"/>
          <w:cs/>
        </w:rPr>
        <w:t>33.33</w:t>
      </w:r>
      <w:r w:rsidRPr="00654BD6">
        <w:rPr>
          <w:rFonts w:ascii="Angsana New" w:hAnsi="Angsana New" w:cs="Angsana New"/>
          <w:color w:val="0070C0"/>
          <w:sz w:val="32"/>
          <w:szCs w:val="32"/>
          <w:cs/>
        </w:rPr>
        <w:t xml:space="preserve"> </w:t>
      </w:r>
      <w:r w:rsidRPr="00654BD6">
        <w:rPr>
          <w:rFonts w:ascii="Angsana New" w:hAnsi="Angsana New" w:cs="Angsana New"/>
          <w:sz w:val="32"/>
          <w:szCs w:val="32"/>
          <w:cs/>
        </w:rPr>
        <w:t>ของกรรมการทั้งคณะ</w:t>
      </w:r>
      <w:r w:rsidRPr="00654BD6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14:paraId="1E870F0E" w14:textId="77777777" w:rsidR="002D586D" w:rsidRPr="002D586D" w:rsidRDefault="002D586D" w:rsidP="002D586D">
      <w:pPr>
        <w:tabs>
          <w:tab w:val="center" w:pos="5220"/>
          <w:tab w:val="left" w:pos="6840"/>
        </w:tabs>
        <w:ind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2D586D">
        <w:rPr>
          <w:rFonts w:ascii="Angsana New" w:hAnsi="Angsana New" w:cs="Angsana New" w:hint="cs"/>
          <w:sz w:val="32"/>
          <w:szCs w:val="32"/>
          <w:cs/>
        </w:rPr>
        <w:t xml:space="preserve">กรรมการที่เป็นผู้บริหาร จำนวน </w:t>
      </w:r>
      <w:r w:rsidR="00D60C0A">
        <w:rPr>
          <w:rFonts w:ascii="Angsana New" w:hAnsi="Angsana New" w:cs="Angsana New" w:hint="cs"/>
          <w:sz w:val="32"/>
          <w:szCs w:val="32"/>
          <w:cs/>
        </w:rPr>
        <w:t>3</w:t>
      </w:r>
      <w:r w:rsidRPr="002D586D">
        <w:rPr>
          <w:rFonts w:ascii="Angsana New" w:hAnsi="Angsana New" w:cs="Angsana New"/>
          <w:sz w:val="32"/>
          <w:szCs w:val="32"/>
        </w:rPr>
        <w:t xml:space="preserve"> </w:t>
      </w:r>
      <w:r w:rsidRPr="002D586D">
        <w:rPr>
          <w:rFonts w:ascii="Angsana New" w:hAnsi="Angsana New" w:cs="Angsana New" w:hint="cs"/>
          <w:sz w:val="32"/>
          <w:szCs w:val="32"/>
          <w:cs/>
        </w:rPr>
        <w:t>ท่านมีดังต่อไปนี้</w:t>
      </w:r>
    </w:p>
    <w:tbl>
      <w:tblPr>
        <w:tblW w:w="8023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8"/>
        <w:gridCol w:w="4905"/>
      </w:tblGrid>
      <w:tr w:rsidR="00D60C0A" w:rsidRPr="00D60C0A" w14:paraId="59D6815B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595AB0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DA2C" w14:textId="77777777" w:rsidR="00D60C0A" w:rsidRPr="00D60C0A" w:rsidRDefault="00D60C0A" w:rsidP="00D60C0A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 w:hint="cs"/>
                <w:sz w:val="32"/>
                <w:szCs w:val="32"/>
                <w:cs/>
              </w:rPr>
              <w:t>ตำแหน่ง</w:t>
            </w:r>
          </w:p>
        </w:tc>
      </w:tr>
      <w:tr w:rsidR="00D60C0A" w:rsidRPr="00D60C0A" w14:paraId="45242973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2D62D1" w14:textId="77777777" w:rsidR="00D60C0A" w:rsidRPr="00D60C0A" w:rsidRDefault="00D60C0A" w:rsidP="00A81395">
            <w:pPr>
              <w:numPr>
                <w:ilvl w:val="0"/>
                <w:numId w:val="24"/>
              </w:numPr>
              <w:ind w:left="345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 w:hint="cs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4AED7" w14:textId="77777777" w:rsidR="00D60C0A" w:rsidRPr="00D60C0A" w:rsidRDefault="00D60C0A" w:rsidP="00D60C0A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 w:hint="cs"/>
                <w:sz w:val="32"/>
                <w:szCs w:val="32"/>
                <w:cs/>
              </w:rPr>
              <w:t>ประธานเจ้าหน้าที่บริหาร</w:t>
            </w:r>
          </w:p>
        </w:tc>
      </w:tr>
      <w:tr w:rsidR="00D60C0A" w:rsidRPr="00D60C0A" w14:paraId="6E3A30CC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56F539" w14:textId="77777777" w:rsidR="00D60C0A" w:rsidRPr="00D60C0A" w:rsidRDefault="00D60C0A" w:rsidP="00D60C0A">
            <w:pPr>
              <w:numPr>
                <w:ilvl w:val="0"/>
                <w:numId w:val="1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 w:hint="cs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A5A61" w14:textId="77777777" w:rsidR="00D60C0A" w:rsidRPr="00D60C0A" w:rsidRDefault="00D60C0A" w:rsidP="00D60C0A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  <w:cs/>
              </w:rPr>
              <w:t>ผู้อำนวยการผู้ควบคุมสายงานบริหาร</w:t>
            </w:r>
          </w:p>
        </w:tc>
      </w:tr>
      <w:tr w:rsidR="00D60C0A" w:rsidRPr="00D60C0A" w14:paraId="5FD879C6" w14:textId="77777777" w:rsidTr="00D60C0A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6F0229" w14:textId="77777777" w:rsidR="00D60C0A" w:rsidRPr="00D60C0A" w:rsidRDefault="00D60C0A" w:rsidP="00D60C0A">
            <w:pPr>
              <w:numPr>
                <w:ilvl w:val="0"/>
                <w:numId w:val="1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  <w:cs/>
              </w:rPr>
              <w:t>นา</w:t>
            </w:r>
            <w:r w:rsidRPr="00D60C0A">
              <w:rPr>
                <w:rFonts w:ascii="Angsana New" w:hAnsi="Angsana New" w:cs="Angsana New" w:hint="cs"/>
                <w:sz w:val="32"/>
                <w:szCs w:val="32"/>
                <w:cs/>
              </w:rPr>
              <w:t>ยทาคาฮิโร่ โทมิยาม่า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2C911" w14:textId="77777777" w:rsidR="00D60C0A" w:rsidRPr="00D60C0A" w:rsidRDefault="00D60C0A" w:rsidP="00D60C0A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60C0A">
              <w:rPr>
                <w:rFonts w:ascii="Angsana New" w:hAnsi="Angsana New" w:cs="Angsana New"/>
                <w:sz w:val="32"/>
                <w:szCs w:val="32"/>
                <w:cs/>
              </w:rPr>
              <w:t>ผู้อำนวยการผู้ควบคุมด้านเทคนิค</w:t>
            </w:r>
          </w:p>
        </w:tc>
      </w:tr>
    </w:tbl>
    <w:p w14:paraId="0EC490A7" w14:textId="77777777" w:rsidR="00AA3D8C" w:rsidRPr="00AA3D8C" w:rsidRDefault="00AA3D8C" w:rsidP="00AA3D8C">
      <w:pPr>
        <w:tabs>
          <w:tab w:val="center" w:pos="5220"/>
          <w:tab w:val="left" w:pos="6840"/>
        </w:tabs>
        <w:jc w:val="both"/>
        <w:rPr>
          <w:rFonts w:ascii="Angsana New" w:hAnsi="Angsana New" w:cs="Angsana New"/>
          <w:color w:val="1F497D"/>
          <w:sz w:val="32"/>
          <w:szCs w:val="32"/>
        </w:rPr>
      </w:pPr>
    </w:p>
    <w:p w14:paraId="25EE037A" w14:textId="77777777" w:rsidR="00AA3D8C" w:rsidRPr="00AA3D8C" w:rsidRDefault="00AA3D8C" w:rsidP="00AA3D8C">
      <w:pPr>
        <w:tabs>
          <w:tab w:val="center" w:pos="5220"/>
          <w:tab w:val="left" w:pos="6840"/>
        </w:tabs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</w:rPr>
        <w:t xml:space="preserve">          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กรรมการอิสระ จำนวน </w:t>
      </w:r>
      <w:r w:rsidR="00654BD6">
        <w:rPr>
          <w:rFonts w:ascii="Angsana New" w:hAnsi="Angsana New" w:cs="Angsana New"/>
          <w:sz w:val="32"/>
          <w:szCs w:val="32"/>
        </w:rPr>
        <w:t>3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 w:hint="cs"/>
          <w:sz w:val="32"/>
          <w:szCs w:val="32"/>
          <w:cs/>
        </w:rPr>
        <w:t>ท่านมีดังต่อไปนี้</w:t>
      </w:r>
    </w:p>
    <w:tbl>
      <w:tblPr>
        <w:tblW w:w="8023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8"/>
        <w:gridCol w:w="4905"/>
      </w:tblGrid>
      <w:tr w:rsidR="00C30CE3" w:rsidRPr="00C30CE3" w14:paraId="7EB77446" w14:textId="77777777" w:rsidTr="006C3218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082AA0" w14:textId="77777777" w:rsidR="00C30CE3" w:rsidRPr="00C30CE3" w:rsidRDefault="00C30CE3" w:rsidP="00C30CE3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C30CE3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804A8" w14:textId="77777777" w:rsidR="00C30CE3" w:rsidRPr="00C30CE3" w:rsidRDefault="00C30CE3" w:rsidP="00C30CE3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C30CE3">
              <w:rPr>
                <w:rFonts w:ascii="Angsana New" w:hAnsi="Angsana New" w:cs="Angsana New" w:hint="cs"/>
                <w:sz w:val="32"/>
                <w:szCs w:val="32"/>
                <w:cs/>
              </w:rPr>
              <w:t>กรรมการอิสระ</w:t>
            </w:r>
          </w:p>
        </w:tc>
      </w:tr>
      <w:tr w:rsidR="00C30CE3" w:rsidRPr="00C30CE3" w14:paraId="3F5807DB" w14:textId="77777777" w:rsidTr="006C3218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F49A10" w14:textId="77777777" w:rsidR="00C30CE3" w:rsidRPr="00C30CE3" w:rsidRDefault="00C30CE3" w:rsidP="00C30CE3">
            <w:p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C30CE3">
              <w:rPr>
                <w:rFonts w:ascii="Angsana New" w:hAnsi="Angsana New" w:cs="Angsana New"/>
                <w:sz w:val="32"/>
                <w:szCs w:val="32"/>
              </w:rPr>
              <w:t>1.</w:t>
            </w:r>
            <w:r w:rsidRPr="00C30CE3">
              <w:rPr>
                <w:rFonts w:ascii="Angsana New" w:hAnsi="Angsana New" w:cs="Angsana New"/>
                <w:sz w:val="32"/>
                <w:szCs w:val="32"/>
                <w:cs/>
              </w:rPr>
              <w:t>นายนนทพล</w:t>
            </w:r>
            <w:r w:rsidRPr="00C30CE3">
              <w:rPr>
                <w:rFonts w:ascii="Angsana New" w:hAnsi="Angsana New" w:cs="Angsana New"/>
                <w:sz w:val="32"/>
                <w:szCs w:val="32"/>
              </w:rPr>
              <w:t xml:space="preserve">        </w:t>
            </w:r>
            <w:r w:rsidRPr="00C30CE3">
              <w:rPr>
                <w:rFonts w:ascii="Angsana New" w:hAnsi="Angsana New" w:cs="Angsana New"/>
                <w:sz w:val="32"/>
                <w:szCs w:val="32"/>
                <w:cs/>
              </w:rPr>
              <w:t>นิ่มสมบุญ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742BC" w14:textId="77777777" w:rsidR="00C30CE3" w:rsidRPr="00C30CE3" w:rsidRDefault="00C30CE3" w:rsidP="00C30CE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C30CE3">
              <w:rPr>
                <w:rFonts w:ascii="Angsana New" w:hAnsi="Angsana New" w:cs="Angsana New" w:hint="cs"/>
                <w:sz w:val="32"/>
                <w:szCs w:val="32"/>
                <w:cs/>
              </w:rPr>
              <w:t>ประธานกรรมการตรวจสอบ</w:t>
            </w:r>
          </w:p>
        </w:tc>
      </w:tr>
      <w:tr w:rsidR="00C30CE3" w:rsidRPr="00C30CE3" w14:paraId="678DD92B" w14:textId="77777777" w:rsidTr="006C3218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322311" w14:textId="77777777" w:rsidR="00C30CE3" w:rsidRPr="00C30CE3" w:rsidRDefault="00654BD6" w:rsidP="00C30CE3">
            <w:p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</w:t>
            </w:r>
            <w:r w:rsidR="00C30CE3" w:rsidRPr="00C30CE3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="00C30CE3" w:rsidRPr="00C30CE3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</w:t>
            </w:r>
            <w:r w:rsidR="00C30CE3" w:rsidRPr="00C30CE3">
              <w:rPr>
                <w:rFonts w:ascii="Angsana New" w:hAnsi="Angsana New" w:cs="Angsana New"/>
                <w:sz w:val="32"/>
                <w:szCs w:val="32"/>
              </w:rPr>
              <w:t xml:space="preserve">             </w:t>
            </w:r>
            <w:r w:rsidR="00C30CE3" w:rsidRPr="00C30CE3">
              <w:rPr>
                <w:rFonts w:ascii="Angsana New" w:hAnsi="Angsana New" w:cs="Angsana New"/>
                <w:sz w:val="32"/>
                <w:szCs w:val="32"/>
                <w:cs/>
              </w:rPr>
              <w:t>จันลาวงศ์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81A18" w14:textId="77777777" w:rsidR="00C30CE3" w:rsidRPr="00C30CE3" w:rsidRDefault="00C30CE3" w:rsidP="00C30CE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C30CE3">
              <w:rPr>
                <w:rFonts w:ascii="Angsana New" w:hAnsi="Angsana New" w:cs="Angsana New" w:hint="cs"/>
                <w:sz w:val="32"/>
                <w:szCs w:val="32"/>
                <w:cs/>
              </w:rPr>
              <w:t>กรรมการตรวจสอบ</w:t>
            </w:r>
          </w:p>
        </w:tc>
      </w:tr>
      <w:tr w:rsidR="0083689F" w:rsidRPr="00C30CE3" w14:paraId="570FCB92" w14:textId="77777777" w:rsidTr="006C3218"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D12747" w14:textId="77777777" w:rsidR="0083689F" w:rsidRPr="00C30CE3" w:rsidRDefault="0083689F" w:rsidP="0083689F">
            <w:p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</w:t>
            </w:r>
            <w:r w:rsidRPr="00C30CE3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C30CE3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</w:t>
            </w:r>
            <w:r w:rsidRPr="00C30CE3">
              <w:rPr>
                <w:rFonts w:ascii="Angsana New" w:hAnsi="Angsana New" w:cs="Angsana New"/>
                <w:sz w:val="32"/>
                <w:szCs w:val="32"/>
              </w:rPr>
              <w:t xml:space="preserve">             </w:t>
            </w:r>
            <w:r w:rsidRPr="00C30CE3">
              <w:rPr>
                <w:rFonts w:ascii="Angsana New" w:hAnsi="Angsana New" w:cs="Angsana New"/>
                <w:sz w:val="32"/>
                <w:szCs w:val="32"/>
                <w:cs/>
              </w:rPr>
              <w:t>ชวเจริญพันธ์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B4C5" w14:textId="77777777" w:rsidR="0083689F" w:rsidRPr="00C30CE3" w:rsidRDefault="0083689F" w:rsidP="0083689F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C30CE3">
              <w:rPr>
                <w:rFonts w:ascii="Angsana New" w:hAnsi="Angsana New" w:cs="Angsana New" w:hint="cs"/>
                <w:sz w:val="32"/>
                <w:szCs w:val="32"/>
                <w:cs/>
              </w:rPr>
              <w:t>กรรมการตรวจสอบ</w:t>
            </w:r>
          </w:p>
        </w:tc>
      </w:tr>
    </w:tbl>
    <w:p w14:paraId="1401905C" w14:textId="77777777" w:rsidR="00AA3D8C" w:rsidRDefault="00AA3D8C" w:rsidP="00AA3D8C">
      <w:pPr>
        <w:rPr>
          <w:rFonts w:ascii="Angsana New" w:hAnsi="Angsana New" w:cs="Angsana New"/>
          <w:sz w:val="32"/>
          <w:szCs w:val="32"/>
          <w:u w:val="single"/>
        </w:rPr>
      </w:pPr>
    </w:p>
    <w:p w14:paraId="1B0BD79D" w14:textId="77777777" w:rsidR="00AA3D8C" w:rsidRPr="00AA3D8C" w:rsidRDefault="00AA3D8C" w:rsidP="00AA3D8C">
      <w:pPr>
        <w:ind w:left="720" w:firstLine="720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/>
          <w:sz w:val="32"/>
          <w:szCs w:val="32"/>
          <w:u w:val="single"/>
          <w:cs/>
        </w:rPr>
        <w:lastRenderedPageBreak/>
        <w:t xml:space="preserve">นิยาม </w:t>
      </w:r>
      <w:r w:rsidRPr="00AA3D8C">
        <w:rPr>
          <w:rFonts w:ascii="Angsana New" w:hAnsi="Angsana New" w:cs="Angsana New"/>
          <w:sz w:val="32"/>
          <w:szCs w:val="32"/>
          <w:u w:val="single"/>
        </w:rPr>
        <w:t>“</w:t>
      </w:r>
      <w:r w:rsidRPr="00AA3D8C">
        <w:rPr>
          <w:rFonts w:ascii="Angsana New" w:hAnsi="Angsana New" w:cs="Angsana New"/>
          <w:sz w:val="32"/>
          <w:szCs w:val="32"/>
          <w:u w:val="single"/>
          <w:cs/>
        </w:rPr>
        <w:t>กรรมการอิสระ</w:t>
      </w:r>
      <w:r w:rsidRPr="00AA3D8C">
        <w:rPr>
          <w:rFonts w:ascii="Angsana New" w:hAnsi="Angsana New" w:cs="Angsana New"/>
          <w:sz w:val="32"/>
          <w:szCs w:val="32"/>
          <w:u w:val="single"/>
        </w:rPr>
        <w:t xml:space="preserve">” </w:t>
      </w:r>
    </w:p>
    <w:p w14:paraId="305B72BC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บริษ</w:t>
      </w:r>
      <w:r w:rsidRPr="00AA3D8C">
        <w:rPr>
          <w:rFonts w:ascii="Angsana New" w:hAnsi="Angsana New" w:cs="Angsana New" w:hint="cs"/>
          <w:sz w:val="32"/>
          <w:szCs w:val="32"/>
          <w:cs/>
        </w:rPr>
        <w:t>ั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ทได้กําหนดนิยามของ </w:t>
      </w:r>
      <w:r w:rsidRPr="00AA3D8C">
        <w:rPr>
          <w:rFonts w:ascii="Angsana New" w:hAnsi="Angsana New" w:cs="Angsana New"/>
          <w:sz w:val="32"/>
          <w:szCs w:val="32"/>
        </w:rPr>
        <w:t>“</w:t>
      </w:r>
      <w:r w:rsidRPr="00AA3D8C">
        <w:rPr>
          <w:rFonts w:ascii="Angsana New" w:hAnsi="Angsana New" w:cs="Angsana New"/>
          <w:sz w:val="32"/>
          <w:szCs w:val="32"/>
          <w:cs/>
        </w:rPr>
        <w:t>กรรมการอิสระ</w:t>
      </w:r>
      <w:r w:rsidRPr="00AA3D8C">
        <w:rPr>
          <w:rFonts w:ascii="Angsana New" w:hAnsi="Angsana New" w:cs="Angsana New"/>
          <w:sz w:val="32"/>
          <w:szCs w:val="32"/>
        </w:rPr>
        <w:t xml:space="preserve">” </w:t>
      </w:r>
      <w:r w:rsidRPr="00AA3D8C">
        <w:rPr>
          <w:rFonts w:ascii="Angsana New" w:hAnsi="Angsana New" w:cs="Angsana New"/>
          <w:sz w:val="32"/>
          <w:szCs w:val="32"/>
          <w:cs/>
        </w:rPr>
        <w:t>ให้สอดคล้องตามหลักการกํากับดูแลกิจการที่ดีและแนวปฏิ</w:t>
      </w:r>
      <w:r w:rsidRPr="00AA3D8C">
        <w:rPr>
          <w:rFonts w:ascii="Angsana New" w:hAnsi="Angsana New" w:cs="Angsana New" w:hint="cs"/>
          <w:sz w:val="32"/>
          <w:szCs w:val="32"/>
          <w:cs/>
        </w:rPr>
        <w:t>บัติ</w:t>
      </w:r>
      <w:r w:rsidRPr="00AA3D8C">
        <w:rPr>
          <w:rFonts w:ascii="Angsana New" w:hAnsi="Angsana New" w:cs="Angsana New"/>
          <w:sz w:val="32"/>
          <w:szCs w:val="32"/>
          <w:cs/>
        </w:rPr>
        <w:t>ของสํานักงานคณะกรรมการกํากับหลักทรัพย์และตลาดหลักทรัพย์เพื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อสร้างความเชื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อมั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นแก่</w:t>
      </w:r>
      <w:r w:rsidRPr="00AA3D8C">
        <w:rPr>
          <w:rFonts w:ascii="Angsana New" w:hAnsi="Angsana New" w:cs="Angsana New" w:hint="cs"/>
          <w:sz w:val="32"/>
          <w:szCs w:val="32"/>
          <w:cs/>
        </w:rPr>
        <w:t>นั</w:t>
      </w:r>
      <w:r w:rsidRPr="00AA3D8C">
        <w:rPr>
          <w:rFonts w:ascii="Angsana New" w:hAnsi="Angsana New" w:cs="Angsana New"/>
          <w:sz w:val="32"/>
          <w:szCs w:val="32"/>
          <w:cs/>
        </w:rPr>
        <w:t>กลงทุนและรักษาสมดุลของการบริหารจัดการที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ด</w:t>
      </w:r>
      <w:r w:rsidRPr="00AA3D8C">
        <w:rPr>
          <w:rFonts w:ascii="Angsana New" w:hAnsi="Angsana New" w:cs="Angsana New" w:hint="cs"/>
          <w:sz w:val="32"/>
          <w:szCs w:val="32"/>
          <w:cs/>
        </w:rPr>
        <w:t>ี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บริษัทจึงกําหนดให้คําว่า </w:t>
      </w:r>
      <w:r w:rsidRPr="00AA3D8C">
        <w:rPr>
          <w:rFonts w:ascii="Angsana New" w:hAnsi="Angsana New" w:cs="Angsana New"/>
          <w:sz w:val="32"/>
          <w:szCs w:val="32"/>
        </w:rPr>
        <w:t>“</w:t>
      </w:r>
      <w:r w:rsidRPr="00AA3D8C">
        <w:rPr>
          <w:rFonts w:ascii="Angsana New" w:hAnsi="Angsana New" w:cs="Angsana New"/>
          <w:sz w:val="32"/>
          <w:szCs w:val="32"/>
          <w:cs/>
        </w:rPr>
        <w:t>กรรมการอิสระ</w:t>
      </w:r>
      <w:r w:rsidRPr="00AA3D8C">
        <w:rPr>
          <w:rFonts w:ascii="Angsana New" w:hAnsi="Angsana New" w:cs="Angsana New"/>
          <w:sz w:val="32"/>
          <w:szCs w:val="32"/>
        </w:rPr>
        <w:t xml:space="preserve">” </w:t>
      </w:r>
      <w:r w:rsidRPr="00AA3D8C">
        <w:rPr>
          <w:rFonts w:ascii="Angsana New" w:hAnsi="Angsana New" w:cs="Angsana New"/>
          <w:sz w:val="32"/>
          <w:szCs w:val="32"/>
          <w:cs/>
        </w:rPr>
        <w:t>หมายความถึงกรรมการที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ไม่ทําหน้าที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จัดการ</w:t>
      </w:r>
      <w:r w:rsidRPr="00AA3D8C">
        <w:rPr>
          <w:rFonts w:ascii="Angsana New" w:hAnsi="Angsana New" w:cs="Angsana New" w:hint="cs"/>
          <w:sz w:val="32"/>
          <w:szCs w:val="32"/>
          <w:cs/>
        </w:rPr>
        <w:t>ข</w:t>
      </w:r>
      <w:r w:rsidRPr="00AA3D8C">
        <w:rPr>
          <w:rFonts w:ascii="Angsana New" w:hAnsi="Angsana New" w:cs="Angsana New"/>
          <w:sz w:val="32"/>
          <w:szCs w:val="32"/>
          <w:cs/>
        </w:rPr>
        <w:t>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บริษัทในเครือบริษัทร่วมเป็นกรรมการที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เป็นอิสระจากฝ่ายจัดการและผ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มีอํานาจควบคุมและเป็นผ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ซ</w:t>
      </w:r>
      <w:r w:rsidRPr="00AA3D8C">
        <w:rPr>
          <w:rFonts w:ascii="Angsana New" w:hAnsi="Angsana New" w:cs="Angsana New" w:hint="cs"/>
          <w:sz w:val="32"/>
          <w:szCs w:val="32"/>
          <w:cs/>
        </w:rPr>
        <w:t>ึ่</w:t>
      </w:r>
      <w:r w:rsidRPr="00AA3D8C">
        <w:rPr>
          <w:rFonts w:ascii="Angsana New" w:hAnsi="Angsana New" w:cs="Angsana New"/>
          <w:sz w:val="32"/>
          <w:szCs w:val="32"/>
          <w:cs/>
        </w:rPr>
        <w:t>งไม่มีความสัมพันธ์ทางธุรกิจกับบริษัทในลักษณะที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จะทําให้มีข้อจํากัดในการแสดงความเห็นที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เป็นอิสระและเป็นกรรมการที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มีคุณสมบัต</w:t>
      </w:r>
      <w:r w:rsidRPr="00AA3D8C">
        <w:rPr>
          <w:rFonts w:ascii="Angsana New" w:hAnsi="Angsana New" w:cs="Angsana New" w:hint="cs"/>
          <w:sz w:val="32"/>
          <w:szCs w:val="32"/>
          <w:cs/>
        </w:rPr>
        <w:t>ิ</w:t>
      </w:r>
      <w:r w:rsidRPr="00AA3D8C">
        <w:rPr>
          <w:rFonts w:ascii="Angsana New" w:hAnsi="Angsana New" w:cs="Angsana New"/>
          <w:sz w:val="32"/>
          <w:szCs w:val="32"/>
          <w:cs/>
        </w:rPr>
        <w:t>ดังนี</w:t>
      </w:r>
      <w:r w:rsidRPr="00AA3D8C">
        <w:rPr>
          <w:rFonts w:ascii="Angsana New" w:hAnsi="Angsana New" w:cs="Angsana New" w:hint="cs"/>
          <w:sz w:val="32"/>
          <w:szCs w:val="32"/>
          <w:cs/>
        </w:rPr>
        <w:t>้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3F4D61D3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1.   เป็นบุคคลที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นไม่เกินร้อยละ 1 ของจํานวน</w:t>
      </w:r>
      <w:r w:rsidRPr="00AA3D8C">
        <w:rPr>
          <w:rFonts w:ascii="Angsana New" w:hAnsi="Angsana New" w:cs="Angsana New" w:hint="cs"/>
          <w:sz w:val="32"/>
          <w:szCs w:val="32"/>
          <w:cs/>
        </w:rPr>
        <w:t>หุ้นที่มี</w:t>
      </w:r>
      <w:r w:rsidRPr="00AA3D8C">
        <w:rPr>
          <w:rFonts w:ascii="Angsana New" w:hAnsi="Angsana New" w:cs="Angsana New"/>
          <w:sz w:val="32"/>
          <w:szCs w:val="32"/>
          <w:cs/>
        </w:rPr>
        <w:t>ส</w:t>
      </w:r>
      <w:r w:rsidRPr="00AA3D8C">
        <w:rPr>
          <w:rFonts w:ascii="Angsana New" w:hAnsi="Angsana New" w:cs="Angsana New" w:hint="cs"/>
          <w:sz w:val="32"/>
          <w:szCs w:val="32"/>
          <w:cs/>
        </w:rPr>
        <w:t>ิ</w:t>
      </w:r>
      <w:r w:rsidRPr="00AA3D8C">
        <w:rPr>
          <w:rFonts w:ascii="Angsana New" w:hAnsi="Angsana New" w:cs="Angsana New"/>
          <w:sz w:val="32"/>
          <w:szCs w:val="32"/>
          <w:cs/>
        </w:rPr>
        <w:t>ทธิออกเสียงทั</w:t>
      </w:r>
      <w:r w:rsidRPr="00AA3D8C">
        <w:rPr>
          <w:rFonts w:ascii="Angsana New" w:hAnsi="Angsana New" w:cs="Angsana New" w:hint="cs"/>
          <w:sz w:val="32"/>
          <w:szCs w:val="32"/>
          <w:cs/>
        </w:rPr>
        <w:t>้</w:t>
      </w:r>
      <w:r w:rsidRPr="00AA3D8C">
        <w:rPr>
          <w:rFonts w:ascii="Angsana New" w:hAnsi="Angsana New" w:cs="Angsana New"/>
          <w:sz w:val="32"/>
          <w:szCs w:val="32"/>
          <w:cs/>
        </w:rPr>
        <w:t>งหมดในบริษัท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>ฯ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บริษัทในเครือหรือบริษัทร่วม </w:t>
      </w:r>
    </w:p>
    <w:p w14:paraId="16AEB917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2.   ไม่มีส่วนร่วมในการบริหารงานไม่เป็นลูกจ้างพนักงานที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ปรึกษาที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ได้รับเงินเดือน</w:t>
      </w:r>
      <w:r w:rsidRPr="00AA3D8C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ประจําหรือไม่ได้เป็นผ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ให้บริการด้านวิชาชีพผ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สอบบัญชี ทนายความหรือวิชาชีพที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ทําให้มีข้อจํากัดในการแสดง ความเห็นที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เป็นอิสระแก่บริษัท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บริษัทในเครือหรือบริษัทร่วมหรือไม่เป็นผ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มีอํานาจควบคุมของบริษัท</w:t>
      </w:r>
      <w:r w:rsidR="008B0D23">
        <w:rPr>
          <w:rFonts w:ascii="Angsana New" w:hAnsi="Angsana New" w:cs="Angsana New"/>
          <w:sz w:val="32"/>
          <w:szCs w:val="32"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บริษัทในเครือหรือบริษัทร่วมหรือไม่เป็นบุคคลที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อาจมีความขัดแย้งทางผลประโยชน์และต้องพ้นจากสถานะหรือตําแหน่งที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อาจเกิดความขัดแย้งดังกล่าวแล้วเป็นเวลา 2 ป</w:t>
      </w:r>
      <w:r w:rsidRPr="00AA3D8C">
        <w:rPr>
          <w:rFonts w:ascii="Angsana New" w:hAnsi="Angsana New" w:cs="Angsana New" w:hint="cs"/>
          <w:sz w:val="32"/>
          <w:szCs w:val="32"/>
          <w:cs/>
        </w:rPr>
        <w:t>ี</w:t>
      </w:r>
      <w:r w:rsidRPr="00AA3D8C">
        <w:rPr>
          <w:rFonts w:ascii="Angsana New" w:hAnsi="Angsana New" w:cs="Angsana New"/>
          <w:sz w:val="32"/>
          <w:szCs w:val="32"/>
          <w:cs/>
        </w:rPr>
        <w:t>ข</w:t>
      </w:r>
      <w:r w:rsidRPr="00AA3D8C">
        <w:rPr>
          <w:rFonts w:ascii="Angsana New" w:hAnsi="Angsana New" w:cs="Angsana New" w:hint="cs"/>
          <w:sz w:val="32"/>
          <w:szCs w:val="32"/>
          <w:cs/>
        </w:rPr>
        <w:t>ึ้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นไป </w:t>
      </w:r>
    </w:p>
    <w:p w14:paraId="47FF6E3D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3.   ไม่มีความสัมพันธ์ทางธุรกิจในลักษณะที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เป็นการจํากัดความเป็นอิสระในการปฏิบัต</w:t>
      </w:r>
      <w:r w:rsidRPr="00AA3D8C">
        <w:rPr>
          <w:rFonts w:ascii="Angsana New" w:hAnsi="Angsana New" w:cs="Angsana New" w:hint="cs"/>
          <w:sz w:val="32"/>
          <w:szCs w:val="32"/>
          <w:cs/>
        </w:rPr>
        <w:t>ิ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 หน้าที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ตําแหน่งกรรมการซ</w:t>
      </w:r>
      <w:r w:rsidRPr="00AA3D8C">
        <w:rPr>
          <w:rFonts w:ascii="Angsana New" w:hAnsi="Angsana New" w:cs="Angsana New" w:hint="cs"/>
          <w:sz w:val="32"/>
          <w:szCs w:val="32"/>
          <w:cs/>
        </w:rPr>
        <w:t>ึ่</w:t>
      </w:r>
      <w:r w:rsidRPr="00AA3D8C">
        <w:rPr>
          <w:rFonts w:ascii="Angsana New" w:hAnsi="Angsana New" w:cs="Angsana New"/>
          <w:sz w:val="32"/>
          <w:szCs w:val="32"/>
          <w:cs/>
        </w:rPr>
        <w:t>งมีจํานวนเงินหรือมีมูลค่าที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มีนัยสําคัญเป็นสัดส่วนกับรายได้บริษัทตามเกณฑ์ท</w:t>
      </w:r>
      <w:r w:rsidRPr="00AA3D8C">
        <w:rPr>
          <w:rFonts w:ascii="Angsana New" w:hAnsi="Angsana New" w:cs="Angsana New" w:hint="cs"/>
          <w:sz w:val="32"/>
          <w:szCs w:val="32"/>
          <w:cs/>
        </w:rPr>
        <w:t>ี่</w:t>
      </w:r>
      <w:r w:rsidRPr="00AA3D8C">
        <w:rPr>
          <w:rFonts w:ascii="Angsana New" w:hAnsi="Angsana New" w:cs="Angsana New"/>
          <w:sz w:val="32"/>
          <w:szCs w:val="32"/>
          <w:cs/>
        </w:rPr>
        <w:t>กําหนดและไม่มีผลประโยชน์หรือส่วนได้เสียไม่ว่าทางตรงหรือทางอ้อมทั</w:t>
      </w:r>
      <w:r w:rsidRPr="00AA3D8C">
        <w:rPr>
          <w:rFonts w:ascii="Angsana New" w:hAnsi="Angsana New" w:cs="Angsana New" w:hint="cs"/>
          <w:sz w:val="32"/>
          <w:szCs w:val="32"/>
          <w:cs/>
        </w:rPr>
        <w:t>้</w:t>
      </w:r>
      <w:r w:rsidRPr="00AA3D8C">
        <w:rPr>
          <w:rFonts w:ascii="Angsana New" w:hAnsi="Angsana New" w:cs="Angsana New"/>
          <w:sz w:val="32"/>
          <w:szCs w:val="32"/>
          <w:cs/>
        </w:rPr>
        <w:t>งในด้านการเงินและการบริหารงาน 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บริษัทในเครือหรือบริษัทร่วมหรือบุคคลที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อาจมีความขัดแย้งทางผลประโยชน์ในลักษณะที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จะทําให้ขาดความเป็นอิสระ </w:t>
      </w:r>
    </w:p>
    <w:p w14:paraId="2D34ED8F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4.   ไม่เป็นญาติสนิทกับผ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บริหารระดับสูงผ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นรายใหญ่ของบริษัท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บริษัทในเครือ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บริษัทร่วมหรือบุคคลที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อาจมีความขัดแย้งทางผลประโยชน์และไม่ได้รับการแต่งตั</w:t>
      </w:r>
      <w:r w:rsidRPr="00AA3D8C">
        <w:rPr>
          <w:rFonts w:ascii="Angsana New" w:hAnsi="Angsana New" w:cs="Angsana New" w:hint="cs"/>
          <w:sz w:val="32"/>
          <w:szCs w:val="32"/>
          <w:cs/>
        </w:rPr>
        <w:t>้</w:t>
      </w:r>
      <w:r w:rsidRPr="00AA3D8C">
        <w:rPr>
          <w:rFonts w:ascii="Angsana New" w:hAnsi="Angsana New" w:cs="Angsana New"/>
          <w:sz w:val="32"/>
          <w:szCs w:val="32"/>
          <w:cs/>
        </w:rPr>
        <w:t>งให้เป็นตัวแทนเพื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อรักษา</w:t>
      </w:r>
      <w:r w:rsidRPr="00AA3D8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A3D8C">
        <w:rPr>
          <w:rFonts w:ascii="Angsana New" w:hAnsi="Angsana New" w:cs="Angsana New"/>
          <w:sz w:val="32"/>
          <w:szCs w:val="32"/>
          <w:cs/>
        </w:rPr>
        <w:t>ผลประโยชน์ของกรรมการผ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นรายใหญ่ </w:t>
      </w:r>
    </w:p>
    <w:p w14:paraId="628A40CB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5.  ไม่ได้รับการแต่งตังเป็นตัวแทนเพื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อรักษาผลประโยชน์ของกรรมการของบริษัทผ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นรายใหญ่หรือผ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นซึ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งเป็นผ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เกี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ยวข้องกับผ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 xml:space="preserve">นรายใหญ่ของบริษัท </w:t>
      </w:r>
    </w:p>
    <w:p w14:paraId="6CE48E46" w14:textId="77777777" w:rsidR="00AA3D8C" w:rsidRPr="00AA3D8C" w:rsidRDefault="00AA3D8C" w:rsidP="00AA3D8C">
      <w:pPr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/>
          <w:sz w:val="32"/>
          <w:szCs w:val="32"/>
          <w:cs/>
        </w:rPr>
        <w:t>6.   สามารถปฎิบัต</w:t>
      </w:r>
      <w:r w:rsidRPr="00AA3D8C">
        <w:rPr>
          <w:rFonts w:ascii="Angsana New" w:hAnsi="Angsana New" w:cs="Angsana New" w:hint="cs"/>
          <w:sz w:val="32"/>
          <w:szCs w:val="32"/>
          <w:cs/>
        </w:rPr>
        <w:t>ิ</w:t>
      </w:r>
      <w:r w:rsidRPr="00AA3D8C">
        <w:rPr>
          <w:rFonts w:ascii="Angsana New" w:hAnsi="Angsana New" w:cs="Angsana New"/>
          <w:sz w:val="32"/>
          <w:szCs w:val="32"/>
          <w:cs/>
        </w:rPr>
        <w:t>หน้าที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และแสดงความเห็นหรือรายงานผลการปฏิบัต</w:t>
      </w:r>
      <w:r w:rsidRPr="00AA3D8C">
        <w:rPr>
          <w:rFonts w:ascii="Angsana New" w:hAnsi="Angsana New" w:cs="Angsana New" w:hint="cs"/>
          <w:sz w:val="32"/>
          <w:szCs w:val="32"/>
          <w:cs/>
        </w:rPr>
        <w:t>ิ</w:t>
      </w:r>
      <w:r w:rsidRPr="00AA3D8C">
        <w:rPr>
          <w:rFonts w:ascii="Angsana New" w:hAnsi="Angsana New" w:cs="Angsana New"/>
          <w:sz w:val="32"/>
          <w:szCs w:val="32"/>
          <w:cs/>
        </w:rPr>
        <w:t>งานตามหน้าที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ได้รับมอบหมายจากคณะกรรมการของบริษัทได้โดยอิสระโดยไม่อยู่ภายใต้การควบคุมของผ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บริหารหรือผ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ถ</w:t>
      </w:r>
      <w:r w:rsidRPr="00AA3D8C">
        <w:rPr>
          <w:rFonts w:ascii="Angsana New" w:hAnsi="Angsana New" w:cs="Angsana New" w:hint="cs"/>
          <w:sz w:val="32"/>
          <w:szCs w:val="32"/>
          <w:cs/>
        </w:rPr>
        <w:t>ื</w:t>
      </w:r>
      <w:r w:rsidRPr="00AA3D8C">
        <w:rPr>
          <w:rFonts w:ascii="Angsana New" w:hAnsi="Angsana New" w:cs="Angsana New"/>
          <w:sz w:val="32"/>
          <w:szCs w:val="32"/>
          <w:cs/>
        </w:rPr>
        <w:t>อห</w:t>
      </w:r>
      <w:r w:rsidRPr="00AA3D8C">
        <w:rPr>
          <w:rFonts w:ascii="Angsana New" w:hAnsi="Angsana New" w:cs="Angsana New" w:hint="cs"/>
          <w:sz w:val="32"/>
          <w:szCs w:val="32"/>
          <w:cs/>
        </w:rPr>
        <w:t>ุ้</w:t>
      </w:r>
      <w:r w:rsidRPr="00AA3D8C">
        <w:rPr>
          <w:rFonts w:ascii="Angsana New" w:hAnsi="Angsana New" w:cs="Angsana New"/>
          <w:sz w:val="32"/>
          <w:szCs w:val="32"/>
          <w:cs/>
        </w:rPr>
        <w:t>นรายใหญ่ของบริษัทรวมทั</w:t>
      </w:r>
      <w:r w:rsidRPr="00AA3D8C">
        <w:rPr>
          <w:rFonts w:ascii="Angsana New" w:hAnsi="Angsana New" w:cs="Angsana New" w:hint="cs"/>
          <w:sz w:val="32"/>
          <w:szCs w:val="32"/>
          <w:cs/>
        </w:rPr>
        <w:t>้</w:t>
      </w:r>
      <w:r w:rsidRPr="00AA3D8C">
        <w:rPr>
          <w:rFonts w:ascii="Angsana New" w:hAnsi="Angsana New" w:cs="Angsana New"/>
          <w:sz w:val="32"/>
          <w:szCs w:val="32"/>
          <w:cs/>
        </w:rPr>
        <w:t>งผ</w:t>
      </w:r>
      <w:r w:rsidRPr="00AA3D8C">
        <w:rPr>
          <w:rFonts w:ascii="Angsana New" w:hAnsi="Angsana New" w:cs="Angsana New" w:hint="cs"/>
          <w:sz w:val="32"/>
          <w:szCs w:val="32"/>
          <w:cs/>
        </w:rPr>
        <w:t>ู้</w:t>
      </w:r>
      <w:r w:rsidRPr="00AA3D8C">
        <w:rPr>
          <w:rFonts w:ascii="Angsana New" w:hAnsi="Angsana New" w:cs="Angsana New"/>
          <w:sz w:val="32"/>
          <w:szCs w:val="32"/>
          <w:cs/>
        </w:rPr>
        <w:t>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เกี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ยวข้องหรือญาติสนิทของบุคคลดังกล่าว ซ</w:t>
      </w:r>
      <w:r w:rsidRPr="00AA3D8C">
        <w:rPr>
          <w:rFonts w:ascii="Angsana New" w:hAnsi="Angsana New" w:cs="Angsana New" w:hint="cs"/>
          <w:sz w:val="32"/>
          <w:szCs w:val="32"/>
          <w:cs/>
        </w:rPr>
        <w:t>ึ่</w:t>
      </w:r>
      <w:r w:rsidRPr="00AA3D8C">
        <w:rPr>
          <w:rFonts w:ascii="Angsana New" w:hAnsi="Angsana New" w:cs="Angsana New"/>
          <w:sz w:val="32"/>
          <w:szCs w:val="32"/>
          <w:cs/>
        </w:rPr>
        <w:t>งนิยามดังกล่าวเท่ากับข้อกําหนดที</w:t>
      </w:r>
      <w:r w:rsidRPr="00AA3D8C">
        <w:rPr>
          <w:rFonts w:ascii="Angsana New" w:hAnsi="Angsana New" w:cs="Angsana New" w:hint="cs"/>
          <w:sz w:val="32"/>
          <w:szCs w:val="32"/>
          <w:cs/>
        </w:rPr>
        <w:t>่</w:t>
      </w:r>
      <w:r w:rsidRPr="00AA3D8C">
        <w:rPr>
          <w:rFonts w:ascii="Angsana New" w:hAnsi="Angsana New" w:cs="Angsana New"/>
          <w:sz w:val="32"/>
          <w:szCs w:val="32"/>
          <w:cs/>
        </w:rPr>
        <w:t>กลต.และตลาดหลักทรัพย์ฯได้กําหนดไว้</w:t>
      </w:r>
    </w:p>
    <w:p w14:paraId="17330E2A" w14:textId="77777777" w:rsidR="00AA3D8C" w:rsidRDefault="00AA3D8C" w:rsidP="00AA3D8C">
      <w:pPr>
        <w:tabs>
          <w:tab w:val="center" w:pos="5220"/>
          <w:tab w:val="left" w:pos="6840"/>
        </w:tabs>
        <w:rPr>
          <w:rFonts w:ascii="Angsana New" w:hAnsi="Angsana New" w:cs="Angsana New"/>
          <w:sz w:val="32"/>
          <w:szCs w:val="32"/>
        </w:rPr>
      </w:pPr>
    </w:p>
    <w:p w14:paraId="1CB3291E" w14:textId="77777777" w:rsidR="00F91728" w:rsidRDefault="00F91728" w:rsidP="00AA3D8C">
      <w:pPr>
        <w:tabs>
          <w:tab w:val="center" w:pos="5220"/>
          <w:tab w:val="left" w:pos="6840"/>
        </w:tabs>
        <w:rPr>
          <w:rFonts w:ascii="Angsana New" w:hAnsi="Angsana New" w:cs="Angsana New"/>
          <w:sz w:val="32"/>
          <w:szCs w:val="32"/>
        </w:rPr>
      </w:pPr>
    </w:p>
    <w:p w14:paraId="203D1ECB" w14:textId="77777777" w:rsidR="00364558" w:rsidRDefault="00364558" w:rsidP="00AA3D8C">
      <w:pPr>
        <w:tabs>
          <w:tab w:val="center" w:pos="5220"/>
          <w:tab w:val="left" w:pos="6840"/>
        </w:tabs>
        <w:rPr>
          <w:rFonts w:ascii="Angsana New" w:hAnsi="Angsana New" w:cs="Angsana New"/>
          <w:sz w:val="32"/>
          <w:szCs w:val="32"/>
        </w:rPr>
      </w:pPr>
    </w:p>
    <w:p w14:paraId="63D322BE" w14:textId="77777777" w:rsidR="00AA3D8C" w:rsidRPr="00AA3D8C" w:rsidRDefault="00AA3D8C" w:rsidP="00AA3D8C">
      <w:pPr>
        <w:tabs>
          <w:tab w:val="center" w:pos="5220"/>
          <w:tab w:val="left" w:pos="6840"/>
        </w:tabs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u w:val="single"/>
          <w:cs/>
        </w:rPr>
        <w:lastRenderedPageBreak/>
        <w:t>การกำกับดูแลการดำเนินงานของบริษัทย่อยและบริษัทร่วม</w:t>
      </w:r>
    </w:p>
    <w:p w14:paraId="35E8BA6D" w14:textId="77777777" w:rsidR="00AA3D8C" w:rsidRPr="00AA3D8C" w:rsidRDefault="00AA3D8C" w:rsidP="00AA3D8C">
      <w:pPr>
        <w:tabs>
          <w:tab w:val="center" w:pos="5220"/>
          <w:tab w:val="left" w:pos="6840"/>
        </w:tabs>
        <w:ind w:firstLine="1440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การเสนอชื่อและใช้สิทธิออกเสียงแต่งตั้งบุคคลเป็นกรรมการในบริษัทย่อยดำเนินการโดยฝ่ายจัดการ การเสนอชื่อและใช้สิทธิดังกล่าวต้องได้รับอนุมัติจากคณะกรรมการบริษัทด้วย โดยบุคคลที่ได้รับแต่งตั้งให้เป็นกรรมการในบริษัทย่อยมีหน้าที่ดำเนินการเพื่อประโยชน์ที่ดีที่สุดของบริษัทย่อยนั้นๆ และบริษัทฯได้กำหนดให้บุคคลที่ได้รับแต่งตั้งนั้น ต้องได้รับอนุมัติจากคณะกรรมการบริษัทก่อนที่จะได้ลงมติ หรือใช้สิทธิออกเสียงในเรื่องสำคัญในระดับเดียวกับที่ต้องได้รับอนุมัติจากคณะกรรมการ หากเป็นการดำเนินการโดยบริษัทเอง</w:t>
      </w:r>
    </w:p>
    <w:p w14:paraId="3C44B48D" w14:textId="77777777" w:rsidR="00AA3D8C" w:rsidRPr="00AA3D8C" w:rsidRDefault="00AA3D8C" w:rsidP="008B0D23">
      <w:pPr>
        <w:tabs>
          <w:tab w:val="center" w:pos="5220"/>
          <w:tab w:val="left" w:pos="6840"/>
        </w:tabs>
        <w:ind w:firstLine="1350"/>
        <w:rPr>
          <w:rFonts w:ascii="Angsana New" w:hAnsi="Angsana New" w:cs="Angsana New"/>
          <w:sz w:val="32"/>
          <w:szCs w:val="32"/>
          <w:cs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นอกจากนี้ ในกรณีเป็นบริษัทย่อย บุคคลที่ได้รับแต่งตั้งจากบริษัทนั้น ต้องดูแลให้บริษัทย่อยมีข้อบังคับในเรื่องการทำรายการเกี่ยวโยงที่สอดคล้องกับบริษัท มีการจัดเก็บข้อมูลและบันทึกบัญชีให้บริษัทสามารถตรวจสอบและรวบรวมมาจัดทำงบการเงินรวมได้ทันกำหนดด้วย</w:t>
      </w:r>
      <w:r w:rsidR="008B0D23">
        <w:rPr>
          <w:rFonts w:ascii="Angsana New" w:hAnsi="Angsana New" w:cs="Angsana New"/>
          <w:sz w:val="32"/>
          <w:szCs w:val="32"/>
        </w:rPr>
        <w:t xml:space="preserve"> </w:t>
      </w:r>
    </w:p>
    <w:p w14:paraId="32CF4D9B" w14:textId="77777777" w:rsidR="00AA3D8C" w:rsidRPr="00AA3D8C" w:rsidRDefault="00AA3D8C" w:rsidP="00AA3D8C">
      <w:pPr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ab/>
      </w:r>
    </w:p>
    <w:p w14:paraId="55E0F89E" w14:textId="77777777" w:rsidR="00B57761" w:rsidRPr="00B57761" w:rsidRDefault="00B57761" w:rsidP="00B57761">
      <w:pPr>
        <w:ind w:firstLine="720"/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B57761">
        <w:rPr>
          <w:rFonts w:ascii="Angsana New" w:hAnsi="Angsana New" w:cs="Angsana New"/>
          <w:sz w:val="32"/>
          <w:szCs w:val="32"/>
          <w:u w:val="single"/>
          <w:cs/>
        </w:rPr>
        <w:t>การดูแล</w:t>
      </w:r>
      <w:r w:rsidRPr="00B57761">
        <w:rPr>
          <w:rFonts w:ascii="Angsana New" w:hAnsi="Angsana New" w:cs="Angsana New" w:hint="cs"/>
          <w:sz w:val="32"/>
          <w:szCs w:val="32"/>
          <w:u w:val="single"/>
          <w:cs/>
        </w:rPr>
        <w:t>เรื่อง</w:t>
      </w:r>
      <w:r w:rsidRPr="00B57761">
        <w:rPr>
          <w:rFonts w:ascii="Angsana New" w:hAnsi="Angsana New" w:cs="Angsana New"/>
          <w:sz w:val="32"/>
          <w:szCs w:val="32"/>
          <w:u w:val="single"/>
          <w:cs/>
        </w:rPr>
        <w:t xml:space="preserve">การใช้ข้อมูลภายใน </w:t>
      </w:r>
    </w:p>
    <w:p w14:paraId="32AE9FEA" w14:textId="77777777" w:rsidR="00B57761" w:rsidRPr="00B57761" w:rsidRDefault="00B57761" w:rsidP="00B57761">
      <w:pPr>
        <w:ind w:firstLine="1440"/>
        <w:jc w:val="both"/>
        <w:rPr>
          <w:rFonts w:ascii="Angsana New" w:hAnsi="Angsana New" w:cs="Angsana New"/>
          <w:sz w:val="32"/>
          <w:szCs w:val="32"/>
          <w:cs/>
        </w:rPr>
      </w:pPr>
      <w:r w:rsidRPr="00B57761">
        <w:rPr>
          <w:rFonts w:ascii="Angsana New" w:hAnsi="Angsana New" w:cs="Angsana New" w:hint="cs"/>
          <w:sz w:val="32"/>
          <w:szCs w:val="32"/>
          <w:cs/>
        </w:rPr>
        <w:t>บริษัทฯ มีนโยบายการควบคุมดูแลเรื่องการใช้ข้อมูลภายใน</w:t>
      </w:r>
      <w:r w:rsidRPr="00B57761">
        <w:rPr>
          <w:rFonts w:ascii="Angsana New" w:hAnsi="Angsana New" w:cs="Angsana New"/>
          <w:sz w:val="32"/>
          <w:szCs w:val="32"/>
        </w:rPr>
        <w:t xml:space="preserve"> </w:t>
      </w:r>
      <w:r w:rsidRPr="00B57761">
        <w:rPr>
          <w:rFonts w:ascii="Angsana New" w:hAnsi="Angsana New" w:cs="Angsana New" w:hint="cs"/>
          <w:sz w:val="32"/>
          <w:szCs w:val="32"/>
          <w:cs/>
        </w:rPr>
        <w:t>เพื่อผลประโยชน์ส่วนตน โดยได้กำหนดหลักเกณฑ์เพื่อใช้เป็นแนวทางกำกับดูแลดังนี้</w:t>
      </w:r>
    </w:p>
    <w:p w14:paraId="703997AA" w14:textId="113A02BE" w:rsidR="00B57761" w:rsidRPr="00B57761" w:rsidRDefault="00B57761" w:rsidP="00B57761">
      <w:pPr>
        <w:numPr>
          <w:ilvl w:val="0"/>
          <w:numId w:val="5"/>
        </w:numPr>
        <w:tabs>
          <w:tab w:val="clear" w:pos="3600"/>
        </w:tabs>
        <w:ind w:left="1980" w:hanging="540"/>
        <w:jc w:val="both"/>
        <w:rPr>
          <w:rFonts w:ascii="Angsana New" w:hAnsi="Angsana New" w:cs="Angsana New"/>
          <w:sz w:val="32"/>
          <w:szCs w:val="32"/>
        </w:rPr>
      </w:pPr>
      <w:r w:rsidRPr="00B57761">
        <w:rPr>
          <w:rFonts w:ascii="Angsana New" w:hAnsi="Angsana New" w:cs="Angsana New" w:hint="cs"/>
          <w:sz w:val="32"/>
          <w:szCs w:val="32"/>
          <w:cs/>
        </w:rPr>
        <w:t xml:space="preserve">กรรมการ </w:t>
      </w:r>
      <w:r w:rsidRPr="00B57761">
        <w:rPr>
          <w:rFonts w:ascii="Angsana New" w:hAnsi="Angsana New" w:cs="Angsana New"/>
          <w:sz w:val="32"/>
          <w:szCs w:val="32"/>
          <w:cs/>
        </w:rPr>
        <w:t xml:space="preserve">ผู้บริหารรวมทั้งคู่สมรส และบุตรที่ยังไม่บรรลุนิติภาวะ </w:t>
      </w:r>
      <w:r w:rsidRPr="00B57761">
        <w:rPr>
          <w:rFonts w:ascii="Angsana New" w:hAnsi="Angsana New" w:cs="Angsana New" w:hint="cs"/>
          <w:sz w:val="32"/>
          <w:szCs w:val="32"/>
          <w:cs/>
        </w:rPr>
        <w:t>ต้องไม่</w:t>
      </w:r>
      <w:r w:rsidRPr="00B57761">
        <w:rPr>
          <w:rFonts w:ascii="Angsana New" w:hAnsi="Angsana New" w:cs="Angsana New"/>
          <w:sz w:val="32"/>
          <w:szCs w:val="32"/>
          <w:cs/>
        </w:rPr>
        <w:t>นำข้อมูลภายในที่ยังไม่เปิดเผยสู่สาธารณชนไปใช้เพื่อทำการซื้อ ขาย โอนหรือรับโอนหลักทรัพย์ที่ออกโดยบริษัท</w:t>
      </w:r>
      <w:r w:rsidRPr="00B57761">
        <w:rPr>
          <w:rFonts w:ascii="Angsana New" w:hAnsi="Angsana New" w:cs="Angsana New" w:hint="cs"/>
          <w:sz w:val="32"/>
          <w:szCs w:val="32"/>
          <w:cs/>
        </w:rPr>
        <w:t>ฯ</w:t>
      </w:r>
      <w:r w:rsidRPr="00B57761">
        <w:rPr>
          <w:rFonts w:ascii="Angsana New" w:hAnsi="Angsana New" w:cs="Angsana New"/>
          <w:sz w:val="32"/>
          <w:szCs w:val="32"/>
          <w:cs/>
        </w:rPr>
        <w:t xml:space="preserve"> ซึ่งเป็นการปฏิบัติตามบทบัญญัติในกฎหมายที่เกี่ยวกับธุรกิจหลักทรัพย์ รวมทั้งจะต้องแจ้งให้ทางบริษัท</w:t>
      </w:r>
      <w:r w:rsidRPr="00B57761">
        <w:rPr>
          <w:rFonts w:ascii="Angsana New" w:hAnsi="Angsana New" w:cs="Angsana New" w:hint="cs"/>
          <w:sz w:val="32"/>
          <w:szCs w:val="32"/>
          <w:cs/>
        </w:rPr>
        <w:t>ฯ</w:t>
      </w:r>
      <w:r w:rsidRPr="00B57761">
        <w:rPr>
          <w:rFonts w:ascii="Angsana New" w:hAnsi="Angsana New" w:cs="Angsana New"/>
          <w:sz w:val="32"/>
          <w:szCs w:val="32"/>
          <w:cs/>
        </w:rPr>
        <w:t>ทราบเพื่อการรายงานของทางบริษัทต่อไป</w:t>
      </w:r>
    </w:p>
    <w:p w14:paraId="6C7C55C8" w14:textId="77777777" w:rsidR="00B57761" w:rsidRPr="00B57761" w:rsidRDefault="00B57761" w:rsidP="00B57761">
      <w:pPr>
        <w:numPr>
          <w:ilvl w:val="0"/>
          <w:numId w:val="5"/>
        </w:numPr>
        <w:tabs>
          <w:tab w:val="clear" w:pos="3600"/>
        </w:tabs>
        <w:ind w:left="1980" w:hanging="540"/>
        <w:jc w:val="both"/>
        <w:rPr>
          <w:rFonts w:ascii="Angsana New" w:hAnsi="Angsana New" w:cs="Angsana New"/>
          <w:sz w:val="32"/>
          <w:szCs w:val="32"/>
        </w:rPr>
      </w:pPr>
      <w:r w:rsidRPr="00B57761">
        <w:rPr>
          <w:rFonts w:ascii="Angsana New" w:hAnsi="Angsana New" w:cs="Angsana New" w:hint="cs"/>
          <w:sz w:val="32"/>
          <w:szCs w:val="32"/>
          <w:cs/>
        </w:rPr>
        <w:t xml:space="preserve">กรรมการ </w:t>
      </w:r>
      <w:r w:rsidRPr="00B57761">
        <w:rPr>
          <w:rFonts w:ascii="Angsana New" w:hAnsi="Angsana New" w:cs="Angsana New"/>
          <w:sz w:val="32"/>
          <w:szCs w:val="32"/>
          <w:cs/>
        </w:rPr>
        <w:t>ผู้บริหารรวมทั้งคู่สมรส และบุตรที่ยังไม่บรรลุนิติภาวะ</w:t>
      </w:r>
      <w:r w:rsidRPr="00B57761">
        <w:rPr>
          <w:rFonts w:ascii="Angsana New" w:hAnsi="Angsana New" w:cs="Angsana New" w:hint="cs"/>
          <w:sz w:val="32"/>
          <w:szCs w:val="32"/>
          <w:cs/>
        </w:rPr>
        <w:t xml:space="preserve"> จะต้องไม่ทำการซื้อขาย</w:t>
      </w:r>
      <w:r w:rsidRPr="00B57761">
        <w:rPr>
          <w:rFonts w:ascii="Angsana New" w:hAnsi="Angsana New" w:cs="Angsana New"/>
          <w:sz w:val="32"/>
          <w:szCs w:val="32"/>
        </w:rPr>
        <w:t xml:space="preserve"> </w:t>
      </w:r>
      <w:r w:rsidRPr="00B57761">
        <w:rPr>
          <w:rFonts w:ascii="Angsana New" w:hAnsi="Angsana New" w:cs="Angsana New"/>
          <w:sz w:val="32"/>
          <w:szCs w:val="32"/>
          <w:cs/>
        </w:rPr>
        <w:t>โอนหรือรับโอนหลักทรัพย์ที่ออกโดยบริษัท</w:t>
      </w:r>
      <w:r w:rsidRPr="00B57761">
        <w:rPr>
          <w:rFonts w:ascii="Angsana New" w:hAnsi="Angsana New" w:cs="Angsana New" w:hint="cs"/>
          <w:sz w:val="32"/>
          <w:szCs w:val="32"/>
          <w:cs/>
        </w:rPr>
        <w:t xml:space="preserve">ฯ เป็นระยะเวลา </w:t>
      </w:r>
      <w:r w:rsidRPr="00B57761">
        <w:rPr>
          <w:rFonts w:ascii="Angsana New" w:hAnsi="Angsana New" w:cs="Angsana New"/>
          <w:sz w:val="32"/>
          <w:szCs w:val="32"/>
        </w:rPr>
        <w:t xml:space="preserve">1 </w:t>
      </w:r>
      <w:r w:rsidRPr="00B57761">
        <w:rPr>
          <w:rFonts w:ascii="Angsana New" w:hAnsi="Angsana New" w:cs="Angsana New" w:hint="cs"/>
          <w:sz w:val="32"/>
          <w:szCs w:val="32"/>
          <w:cs/>
        </w:rPr>
        <w:t>เดือน ก่อนที่งบการเงินจะเปิดเผยสู่สาธารณชน</w:t>
      </w:r>
    </w:p>
    <w:p w14:paraId="78F3D1C3" w14:textId="77777777" w:rsidR="00B57761" w:rsidRPr="00B57761" w:rsidRDefault="00B57761" w:rsidP="00B57761">
      <w:pPr>
        <w:numPr>
          <w:ilvl w:val="0"/>
          <w:numId w:val="5"/>
        </w:numPr>
        <w:tabs>
          <w:tab w:val="clear" w:pos="3600"/>
        </w:tabs>
        <w:ind w:left="1980" w:hanging="540"/>
        <w:jc w:val="both"/>
        <w:rPr>
          <w:rFonts w:ascii="Angsana New" w:hAnsi="Angsana New" w:cs="Angsana New"/>
          <w:sz w:val="32"/>
          <w:szCs w:val="32"/>
        </w:rPr>
      </w:pPr>
      <w:r w:rsidRPr="00B57761">
        <w:rPr>
          <w:rFonts w:ascii="Angsana New" w:hAnsi="Angsana New" w:cs="Angsana New"/>
          <w:sz w:val="32"/>
          <w:szCs w:val="32"/>
          <w:cs/>
        </w:rPr>
        <w:t>กรรมการ ผู้บริหารรวมทั้งคู่สมรส และบุตรที่ยังไม่บรรลุนิติภาวะ</w:t>
      </w:r>
      <w:r w:rsidRPr="00B57761">
        <w:rPr>
          <w:rFonts w:ascii="Angsana New" w:hAnsi="Angsana New" w:cs="Angsana New" w:hint="cs"/>
          <w:sz w:val="32"/>
          <w:szCs w:val="32"/>
          <w:cs/>
        </w:rPr>
        <w:t xml:space="preserve"> มีหน้าที่รายงานการเปลี่ยนแปลงการถือครองหลักทรัพย์ ต่อสำนักงานคณะกรรมการ ก.ล.ต. ภายใน 3 วัน ตามมาตรา 56 และบทกำหนดโทษตามมาตรา 275 แห่งพระราชบัญญัติหลักทรัพย์และตลาดหลักทรัพย์ พ.ศ. 2535</w:t>
      </w:r>
    </w:p>
    <w:p w14:paraId="3CC32CA3" w14:textId="77777777" w:rsidR="00B57761" w:rsidRPr="00B57761" w:rsidRDefault="00B57761" w:rsidP="00B57761">
      <w:pPr>
        <w:ind w:left="720"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26943A5D" w14:textId="77777777" w:rsidR="00B57761" w:rsidRPr="00B57761" w:rsidRDefault="00B57761" w:rsidP="00B57761">
      <w:pPr>
        <w:ind w:firstLine="1440"/>
        <w:jc w:val="thaiDistribute"/>
        <w:rPr>
          <w:rFonts w:ascii="Angsana New" w:hAnsi="Angsana New" w:cs="Angsana New"/>
          <w:sz w:val="32"/>
          <w:szCs w:val="32"/>
          <w:cs/>
        </w:rPr>
      </w:pPr>
      <w:r w:rsidRPr="00B57761">
        <w:rPr>
          <w:rFonts w:ascii="Angsana New" w:hAnsi="Angsana New" w:cs="Angsana New" w:hint="cs"/>
          <w:sz w:val="32"/>
          <w:szCs w:val="32"/>
          <w:cs/>
        </w:rPr>
        <w:t>บริษัทฯ จะพิจารณาลงโทษทางวินัยสำหรับผู้ฝ่าฝืนในเรื่องดังกล่าว  ตามควรแก่กรณี ได้แก่ การตักเตือนด้วยวาจา การตักเตือนเป็น</w:t>
      </w:r>
      <w:r w:rsidR="00116BD2">
        <w:rPr>
          <w:rFonts w:ascii="Angsana New" w:hAnsi="Angsana New" w:cs="Angsana New" w:hint="cs"/>
          <w:sz w:val="32"/>
          <w:szCs w:val="32"/>
          <w:cs/>
        </w:rPr>
        <w:t>หนังสือ ลดสิทธิประโยชน์ การ</w:t>
      </w:r>
      <w:r w:rsidRPr="00B57761">
        <w:rPr>
          <w:rFonts w:ascii="Angsana New" w:hAnsi="Angsana New" w:cs="Angsana New" w:hint="cs"/>
          <w:sz w:val="32"/>
          <w:szCs w:val="32"/>
          <w:cs/>
        </w:rPr>
        <w:t>พักงาน</w:t>
      </w:r>
      <w:r w:rsidR="00116BD2">
        <w:rPr>
          <w:rFonts w:ascii="Angsana New" w:hAnsi="Angsana New" w:cs="Angsana New" w:hint="cs"/>
          <w:sz w:val="32"/>
          <w:szCs w:val="32"/>
          <w:cs/>
        </w:rPr>
        <w:t>โดยไม่จ่ายค่าจ้าง การเลิกจ้าง</w:t>
      </w:r>
      <w:r w:rsidRPr="00B57761">
        <w:rPr>
          <w:rFonts w:ascii="Angsana New" w:hAnsi="Angsana New" w:cs="Angsana New" w:hint="cs"/>
          <w:sz w:val="32"/>
          <w:szCs w:val="32"/>
          <w:cs/>
        </w:rPr>
        <w:t xml:space="preserve"> หรือ</w:t>
      </w:r>
      <w:r w:rsidR="00116BD2">
        <w:rPr>
          <w:rFonts w:ascii="Angsana New" w:hAnsi="Angsana New" w:cs="Angsana New" w:hint="cs"/>
          <w:sz w:val="32"/>
          <w:szCs w:val="32"/>
          <w:cs/>
        </w:rPr>
        <w:t>การให้ออกจากงาน</w:t>
      </w:r>
      <w:r w:rsidRPr="00B57761">
        <w:rPr>
          <w:rFonts w:ascii="Angsana New" w:hAnsi="Angsana New" w:cs="Angsana New" w:hint="cs"/>
          <w:sz w:val="32"/>
          <w:szCs w:val="32"/>
          <w:cs/>
        </w:rPr>
        <w:t>แล้วแต่กรณี</w:t>
      </w:r>
      <w:r w:rsidRPr="00B57761">
        <w:rPr>
          <w:rFonts w:ascii="Angsana New" w:hAnsi="Angsana New" w:cs="Angsana New"/>
          <w:sz w:val="32"/>
          <w:szCs w:val="32"/>
        </w:rPr>
        <w:t xml:space="preserve"> </w:t>
      </w:r>
      <w:r w:rsidRPr="00B57761">
        <w:rPr>
          <w:rFonts w:ascii="Angsana New" w:hAnsi="Angsana New" w:cs="Angsana New" w:hint="cs"/>
          <w:sz w:val="32"/>
          <w:szCs w:val="32"/>
          <w:cs/>
        </w:rPr>
        <w:t>นอกจากนี้ บริษัทฯ ได้ให้ความรู้แก่ผู้บริหารทราบเกี่ยวกับหน้าที่ที่ผู้บริหารต้องรายงานการถือหลักทรัพย์ของบริษัทฯ และบทกำหนดโทษตามพระราชบัญญัติกฎหมายหลักทรัพย์และตลาดหลักทรัพย์ พ</w:t>
      </w:r>
      <w:r w:rsidRPr="00B57761">
        <w:rPr>
          <w:rFonts w:ascii="Angsana New" w:hAnsi="Angsana New" w:cs="Angsana New"/>
          <w:sz w:val="32"/>
          <w:szCs w:val="32"/>
        </w:rPr>
        <w:t>.</w:t>
      </w:r>
      <w:r w:rsidRPr="00B57761">
        <w:rPr>
          <w:rFonts w:ascii="Angsana New" w:hAnsi="Angsana New" w:cs="Angsana New" w:hint="cs"/>
          <w:sz w:val="32"/>
          <w:szCs w:val="32"/>
          <w:cs/>
        </w:rPr>
        <w:t>ศ</w:t>
      </w:r>
      <w:r w:rsidRPr="00B57761">
        <w:rPr>
          <w:rFonts w:ascii="Angsana New" w:hAnsi="Angsana New" w:cs="Angsana New"/>
          <w:sz w:val="32"/>
          <w:szCs w:val="32"/>
        </w:rPr>
        <w:t>.</w:t>
      </w:r>
      <w:r w:rsidRPr="00B5776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B57761">
        <w:rPr>
          <w:rFonts w:ascii="Angsana New" w:hAnsi="Angsana New" w:cs="Angsana New"/>
          <w:sz w:val="32"/>
          <w:szCs w:val="32"/>
        </w:rPr>
        <w:t xml:space="preserve">2535 </w:t>
      </w:r>
      <w:r w:rsidRPr="00B57761">
        <w:rPr>
          <w:rFonts w:ascii="Angsana New" w:hAnsi="Angsana New" w:cs="Angsana New" w:hint="cs"/>
          <w:sz w:val="32"/>
          <w:szCs w:val="32"/>
          <w:cs/>
        </w:rPr>
        <w:t>และตามข้อกำหนดของตลาดหลักทรัพย์แห่งประเทศไทย</w:t>
      </w:r>
    </w:p>
    <w:p w14:paraId="6B488D8C" w14:textId="77777777" w:rsidR="00AA3D8C" w:rsidRPr="00AA3D8C" w:rsidRDefault="00AA3D8C" w:rsidP="00AA3D8C">
      <w:pPr>
        <w:ind w:firstLine="851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AA3D8C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lastRenderedPageBreak/>
        <w:t>ค่าตอบแทนของผู้สอบบัญชี</w:t>
      </w:r>
    </w:p>
    <w:p w14:paraId="596B235A" w14:textId="77777777" w:rsidR="00AA3D8C" w:rsidRPr="00AA3D8C" w:rsidRDefault="00AA3D8C" w:rsidP="00AA3D8C">
      <w:pPr>
        <w:numPr>
          <w:ilvl w:val="0"/>
          <w:numId w:val="7"/>
        </w:numPr>
        <w:ind w:right="-327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ค่าตอบแทนจากการสอบบัญชี </w:t>
      </w:r>
      <w:r w:rsidRPr="00AA3D8C">
        <w:rPr>
          <w:rFonts w:ascii="Angsana New" w:hAnsi="Angsana New" w:cs="Angsana New"/>
          <w:sz w:val="32"/>
          <w:szCs w:val="32"/>
        </w:rPr>
        <w:t>(audit fee)</w:t>
      </w:r>
    </w:p>
    <w:p w14:paraId="7E381852" w14:textId="77777777" w:rsidR="00AA3D8C" w:rsidRPr="00AA3D8C" w:rsidRDefault="00AA3D8C" w:rsidP="00AA3D8C">
      <w:pPr>
        <w:ind w:right="-327" w:firstLine="1080"/>
        <w:jc w:val="thaiDistribute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บริษัทฯและบริษัทย่อยจ่ายค่าตอบแทนการสอบบัญชีให้แก่สำนักงานสอบบัญชีที่ผู้สอบบัญชีสังกัดในรอบปีบัญชีที่ผ่านมามีจำนวนเงินรวม </w:t>
      </w:r>
      <w:r w:rsidR="00654BD6">
        <w:rPr>
          <w:rFonts w:ascii="Angsana New" w:hAnsi="Angsana New" w:cs="Angsana New"/>
          <w:sz w:val="32"/>
          <w:szCs w:val="32"/>
        </w:rPr>
        <w:t>3</w:t>
      </w:r>
      <w:r w:rsidRPr="00AA3D8C">
        <w:rPr>
          <w:rFonts w:ascii="Angsana New" w:hAnsi="Angsana New" w:cs="Angsana New"/>
          <w:sz w:val="32"/>
          <w:szCs w:val="32"/>
        </w:rPr>
        <w:t>,</w:t>
      </w:r>
      <w:r w:rsidR="00D60C0A">
        <w:rPr>
          <w:rFonts w:ascii="Angsana New" w:hAnsi="Angsana New" w:cs="Angsana New" w:hint="cs"/>
          <w:sz w:val="32"/>
          <w:szCs w:val="32"/>
          <w:cs/>
        </w:rPr>
        <w:t>29</w:t>
      </w:r>
      <w:r w:rsidR="00654BD6">
        <w:rPr>
          <w:rFonts w:ascii="Angsana New" w:hAnsi="Angsana New" w:cs="Angsana New"/>
          <w:sz w:val="32"/>
          <w:szCs w:val="32"/>
        </w:rPr>
        <w:t>0</w:t>
      </w:r>
      <w:r w:rsidRPr="00AA3D8C">
        <w:rPr>
          <w:rFonts w:ascii="Angsana New" w:hAnsi="Angsana New" w:cs="Angsana New"/>
          <w:sz w:val="32"/>
          <w:szCs w:val="32"/>
        </w:rPr>
        <w:t>,</w:t>
      </w:r>
      <w:r w:rsidRPr="00AA3D8C">
        <w:rPr>
          <w:rFonts w:ascii="Angsana New" w:hAnsi="Angsana New" w:cs="Angsana New" w:hint="cs"/>
          <w:sz w:val="32"/>
          <w:szCs w:val="32"/>
          <w:cs/>
        </w:rPr>
        <w:t>000 บาท</w:t>
      </w:r>
    </w:p>
    <w:p w14:paraId="4909FFD1" w14:textId="77777777" w:rsidR="00AA3D8C" w:rsidRPr="00AA3D8C" w:rsidRDefault="00AA3D8C" w:rsidP="00AA3D8C">
      <w:pPr>
        <w:numPr>
          <w:ilvl w:val="0"/>
          <w:numId w:val="7"/>
        </w:numPr>
        <w:ind w:right="-327"/>
        <w:jc w:val="both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 xml:space="preserve">ค่าบริการอื่น </w:t>
      </w:r>
      <w:r w:rsidRPr="00AA3D8C">
        <w:rPr>
          <w:rFonts w:ascii="Angsana New" w:hAnsi="Angsana New" w:cs="Angsana New"/>
          <w:sz w:val="32"/>
          <w:szCs w:val="32"/>
        </w:rPr>
        <w:t>(non-audit fee)</w:t>
      </w:r>
    </w:p>
    <w:p w14:paraId="1FA7E2D9" w14:textId="77777777" w:rsidR="00AA3D8C" w:rsidRDefault="00AA3D8C" w:rsidP="00AA3D8C">
      <w:pPr>
        <w:ind w:firstLine="1080"/>
        <w:jc w:val="thaiDistribute"/>
        <w:rPr>
          <w:rFonts w:ascii="Angsana New" w:hAnsi="Angsana New" w:cs="Angsana New"/>
          <w:sz w:val="32"/>
          <w:szCs w:val="32"/>
        </w:rPr>
      </w:pPr>
      <w:r w:rsidRPr="00AA3D8C">
        <w:rPr>
          <w:rFonts w:ascii="Angsana New" w:hAnsi="Angsana New" w:cs="Angsana New" w:hint="cs"/>
          <w:sz w:val="32"/>
          <w:szCs w:val="32"/>
          <w:cs/>
        </w:rPr>
        <w:t>บริษัทฯ และบริษัทย่อยไม่มีการจ่ายค่าตอบแทนของงานบริการอื่นใดให้แก่ผู้สอบบัญชีหรือสำนักงานสอบบัญชีที่ผู้สอบบัญชีสังกัดรวมทั้งไม่มีการตกลงในบริการอื่นใดที่ยังให้บริการไม่แล้วเสร็จในรอบปีบัญชีที่ผ่านมา</w:t>
      </w:r>
    </w:p>
    <w:p w14:paraId="06B66438" w14:textId="77777777" w:rsidR="00074984" w:rsidRDefault="00074984" w:rsidP="00AA3D8C">
      <w:pPr>
        <w:ind w:firstLine="1080"/>
        <w:jc w:val="thaiDistribute"/>
        <w:rPr>
          <w:cs/>
        </w:rPr>
        <w:sectPr w:rsidR="00074984" w:rsidSect="00797104">
          <w:headerReference w:type="default" r:id="rId13"/>
          <w:pgSz w:w="11906" w:h="16838"/>
          <w:pgMar w:top="1260" w:right="1134" w:bottom="1440" w:left="1418" w:header="720" w:footer="720" w:gutter="0"/>
          <w:cols w:space="720"/>
        </w:sectPr>
      </w:pPr>
    </w:p>
    <w:p w14:paraId="1E2F7377" w14:textId="77777777" w:rsidR="00ED3BA6" w:rsidRDefault="00764998" w:rsidP="00ED3BA6">
      <w:pPr>
        <w:rPr>
          <w:rFonts w:ascii="Angsana New" w:hAnsi="Angsana New" w:cs="Angsana New"/>
          <w:sz w:val="36"/>
          <w:szCs w:val="36"/>
          <w:u w:val="single"/>
        </w:rPr>
      </w:pPr>
      <w:r>
        <w:rPr>
          <w:rFonts w:ascii="Angsana New" w:hAnsi="Angsana New" w:cs="Angsana New" w:hint="cs"/>
          <w:sz w:val="36"/>
          <w:szCs w:val="36"/>
          <w:u w:val="single"/>
          <w:cs/>
        </w:rPr>
        <w:lastRenderedPageBreak/>
        <w:t>ความรับผิดชอบต่อสังคม</w:t>
      </w:r>
    </w:p>
    <w:p w14:paraId="1D6D5BC6" w14:textId="77777777" w:rsidR="00D60C0A" w:rsidRPr="00060A6F" w:rsidRDefault="00D60C0A" w:rsidP="00D60C0A">
      <w:pPr>
        <w:ind w:firstLine="720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คณะกรรมการบริษัทฯ มีนโยบายและการดำเนินงานของบริษัทและบริษัทย่อย โดยยึดถือปฏิบัติเพื่อความยั่งยืนของกิจการและสังคมโดยรวมซึ่งเป็นส่วนหนึ่งในการดำเนินธุรกิจ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</w:p>
    <w:p w14:paraId="07666F9C" w14:textId="77777777" w:rsidR="00D60C0A" w:rsidRPr="00060A6F" w:rsidRDefault="00D60C0A" w:rsidP="00D60C0A">
      <w:pPr>
        <w:pStyle w:val="ListParagraph"/>
        <w:ind w:left="0"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เพื่อมุ่งสู่ประสิทธิผลของความรับผิดชอบต่อสังคมผ่านแนวทางการรายงานความยั่งยืน ตามกรอบการจัดทำรายงาน ซึ่งเป็นที่ยอมรับในระดับสากลดังนี้</w:t>
      </w:r>
    </w:p>
    <w:p w14:paraId="7FD45B61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การกำกับดูแลกิจการ</w:t>
      </w:r>
    </w:p>
    <w:p w14:paraId="10C2A2C9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การประกอบกิจการด้วยความเป็นธรรม</w:t>
      </w:r>
    </w:p>
    <w:p w14:paraId="15EBA6F4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การต่อต้านการทุจริต</w:t>
      </w:r>
    </w:p>
    <w:p w14:paraId="0C709F62" w14:textId="77777777" w:rsidR="00D60C0A" w:rsidRPr="00DA2250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การเคารพสิทธิมนุษยชน</w:t>
      </w:r>
    </w:p>
    <w:p w14:paraId="579F23AE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การปฏิบัติต่อแรงงานอย่างเป็นธรรม</w:t>
      </w:r>
    </w:p>
    <w:p w14:paraId="0F28A314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การรับผิดชอบต่อผู้บริโภค</w:t>
      </w:r>
    </w:p>
    <w:p w14:paraId="2504FA14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การดูแลรักษาสิ่งแวดล้อมและ</w:t>
      </w:r>
      <w:r w:rsidRPr="00060A6F">
        <w:rPr>
          <w:rFonts w:ascii="Angsana New" w:hAnsi="Angsana New" w:cs="Angsana New" w:hint="cs"/>
          <w:sz w:val="32"/>
          <w:szCs w:val="32"/>
          <w:cs/>
        </w:rPr>
        <w:t>อนุรักษ์</w:t>
      </w:r>
      <w:r w:rsidRPr="00060A6F">
        <w:rPr>
          <w:rFonts w:ascii="Angsana New" w:hAnsi="Angsana New" w:cs="Angsana New"/>
          <w:sz w:val="32"/>
          <w:szCs w:val="32"/>
          <w:cs/>
        </w:rPr>
        <w:t>พลังงาน</w:t>
      </w:r>
    </w:p>
    <w:p w14:paraId="4AFA9380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การร่วมพัฒนาชุมชนและสังคม</w:t>
      </w:r>
    </w:p>
    <w:p w14:paraId="09F98539" w14:textId="77777777" w:rsidR="00D60C0A" w:rsidRPr="00060A6F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การมี</w:t>
      </w:r>
      <w:r w:rsidRPr="00060A6F">
        <w:rPr>
          <w:rFonts w:ascii="Angsana New" w:hAnsi="Angsana New" w:cs="Angsana New" w:hint="cs"/>
          <w:sz w:val="32"/>
          <w:szCs w:val="32"/>
          <w:cs/>
        </w:rPr>
        <w:t>นวัตกรรมและการเผยแพร่นวัตกรรม</w:t>
      </w:r>
    </w:p>
    <w:p w14:paraId="44788884" w14:textId="77777777" w:rsidR="00D60C0A" w:rsidRDefault="00D60C0A" w:rsidP="00A81395">
      <w:pPr>
        <w:pStyle w:val="ListParagraph"/>
        <w:numPr>
          <w:ilvl w:val="0"/>
          <w:numId w:val="8"/>
        </w:numPr>
        <w:ind w:left="450" w:firstLine="99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การจัดทำรายงานแห่งความยั่งยืน</w:t>
      </w:r>
    </w:p>
    <w:p w14:paraId="5F19FB41" w14:textId="77777777" w:rsidR="00D60C0A" w:rsidRPr="00060A6F" w:rsidRDefault="00D60C0A" w:rsidP="00D60C0A">
      <w:pPr>
        <w:pStyle w:val="ListParagraph"/>
        <w:ind w:left="1440"/>
        <w:jc w:val="left"/>
        <w:rPr>
          <w:rFonts w:ascii="Angsana New" w:hAnsi="Angsana New" w:cs="Angsana New"/>
          <w:sz w:val="32"/>
          <w:szCs w:val="32"/>
        </w:rPr>
      </w:pPr>
    </w:p>
    <w:p w14:paraId="02C8DB83" w14:textId="77777777" w:rsidR="00D60C0A" w:rsidRPr="00060A6F" w:rsidRDefault="00D60C0A" w:rsidP="00A81395">
      <w:pPr>
        <w:pStyle w:val="ListParagraph"/>
        <w:numPr>
          <w:ilvl w:val="0"/>
          <w:numId w:val="18"/>
        </w:numPr>
        <w:ind w:left="270" w:hanging="27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การกำกับดูแลกิจการ</w:t>
      </w:r>
    </w:p>
    <w:p w14:paraId="6E99DD78" w14:textId="77777777" w:rsidR="00D60C0A" w:rsidRPr="00060A6F" w:rsidRDefault="00D60C0A" w:rsidP="00D60C0A">
      <w:pPr>
        <w:pStyle w:val="ListParagraph"/>
        <w:ind w:left="0"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บริษัทฯ จะต้องดำเนินธุรกิจของบริษัทฯให้สอดคล้องกับกฎหมายที่เกี่ยวข้องกับธุรกิจของบริษัท โดยบริษัทฯจะต้องคงไว้ซึ่งขั้นตอนและวิธีการในการประกอบธุรกิจที่ซื่อสัตย์สุจริต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/>
          <w:sz w:val="32"/>
          <w:szCs w:val="32"/>
          <w:cs/>
        </w:rPr>
        <w:t>บริษัทฯมีความเชื่อมั่นว่า การประกอบธุรกิจภายใต้ขอบเขตของความซื่อสัตย์สุจริต มีคุณธรรม และจริยธรรมนั้นเป็นนโยบายการประกอบธุรกิจที่ดีซึ่งจะส่งผลให้ธุรกิจของบริษัทฯเจริญก้าวหน้าอย่างมั่นคงยั่งยืน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/>
          <w:sz w:val="32"/>
          <w:szCs w:val="32"/>
          <w:cs/>
        </w:rPr>
        <w:t>บริษัทฯจะให้ความเคารพและยึดถือในขนบธรรมเนียมประเพณีท้องถิ่นนั้นๆ</w:t>
      </w:r>
    </w:p>
    <w:p w14:paraId="1FD23D3C" w14:textId="77777777" w:rsidR="00D60C0A" w:rsidRPr="00060A6F" w:rsidRDefault="00D60C0A" w:rsidP="00D60C0A">
      <w:pPr>
        <w:pStyle w:val="ListParagraph"/>
        <w:ind w:left="0"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บริษัทฯจะประกอบธุรกิจของบริษัทด้วยความซื่อสัตย์สุจริต ซึ่งรวมถึงนโยบายทางการเงิน โครงร่างงบประมาณ และการประเมินการลงทุนในโครงการต่างๆ ที่รัดกุมและโปร่งใส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/>
          <w:sz w:val="32"/>
          <w:szCs w:val="32"/>
          <w:cs/>
        </w:rPr>
        <w:t>บริษัทฯมุ่งหวังให้กรรมการ ผู้บริหารและพนักงานทุกคนของบริษัทฯยึดมั่นอย่างซื่อสัตย์ต่อนโยบายของบริษัทฯ กระบวนการด้านบัญชี และเกณฑ์การควบคุมอื่นๆ ทั้งนี้ พนักงานควรที่จะรายงานต่อทีมบริหารทันทีในกรณีที่มีข้อสงสัยใดๆ ว่าอาจจะมีการฝ่าฝืนจริยธรรมองค์กรซึ่งก่อให้เกิดการกระทำผิดหรือก่อให้เกิดความเสื่อมเสียต่อชื่อเสียงของบริษัทฯ</w:t>
      </w:r>
    </w:p>
    <w:p w14:paraId="5F83DBEB" w14:textId="77777777" w:rsidR="00D60C0A" w:rsidRPr="00060A6F" w:rsidRDefault="00D60C0A" w:rsidP="00D60C0A">
      <w:pPr>
        <w:pStyle w:val="ListParagraph"/>
        <w:ind w:left="0"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บริษัทฯ ได้จัดทำ </w:t>
      </w:r>
      <w:r w:rsidRPr="00060A6F">
        <w:rPr>
          <w:rFonts w:ascii="Angsana New" w:hAnsi="Angsana New" w:cs="Angsana New"/>
          <w:sz w:val="32"/>
          <w:szCs w:val="32"/>
          <w:cs/>
        </w:rPr>
        <w:t>ระเบียบปฏิบัติเกี่ยวกับจริยธรรมทางธุรกิจ (</w:t>
      </w:r>
      <w:r w:rsidRPr="00060A6F">
        <w:rPr>
          <w:rFonts w:ascii="Angsana New" w:hAnsi="Angsana New" w:cs="Angsana New"/>
          <w:sz w:val="32"/>
          <w:szCs w:val="32"/>
        </w:rPr>
        <w:t>Code of Business Ethics)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 และแผนการดำเนินงานปี </w:t>
      </w:r>
      <w:r w:rsidRPr="00060A6F">
        <w:rPr>
          <w:rFonts w:ascii="Angsana New" w:hAnsi="Angsana New" w:cs="Angsana New"/>
          <w:sz w:val="32"/>
          <w:szCs w:val="32"/>
        </w:rPr>
        <w:t>25</w:t>
      </w:r>
      <w:r>
        <w:rPr>
          <w:rFonts w:ascii="Angsana New" w:hAnsi="Angsana New" w:cs="Angsana New"/>
          <w:sz w:val="32"/>
          <w:szCs w:val="32"/>
        </w:rPr>
        <w:t>6</w:t>
      </w:r>
      <w:r w:rsidR="00D9683C">
        <w:rPr>
          <w:rFonts w:ascii="Angsana New" w:hAnsi="Angsana New" w:cs="Angsana New"/>
          <w:sz w:val="32"/>
          <w:szCs w:val="32"/>
        </w:rPr>
        <w:t>2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 w:hint="cs"/>
          <w:sz w:val="32"/>
          <w:szCs w:val="32"/>
          <w:cs/>
        </w:rPr>
        <w:t>จะสื่อสารให้พนักงานเข้าใจ และสามารถนำไปปฏิบัติได้</w:t>
      </w:r>
    </w:p>
    <w:p w14:paraId="6098BE41" w14:textId="77777777" w:rsidR="00D60C0A" w:rsidRPr="00060A6F" w:rsidRDefault="00D60C0A" w:rsidP="00D60C0A">
      <w:pPr>
        <w:pStyle w:val="ListParagraph"/>
        <w:ind w:left="0" w:firstLine="720"/>
        <w:jc w:val="left"/>
        <w:rPr>
          <w:rFonts w:ascii="Angsana New" w:hAnsi="Angsana New" w:cs="Angsana New"/>
          <w:sz w:val="32"/>
          <w:szCs w:val="32"/>
          <w:u w:val="single"/>
        </w:rPr>
      </w:pPr>
    </w:p>
    <w:p w14:paraId="5EC7B56E" w14:textId="77777777" w:rsidR="00D60C0A" w:rsidRPr="00060A6F" w:rsidRDefault="00D60C0A" w:rsidP="00A81395">
      <w:pPr>
        <w:pStyle w:val="ListParagraph"/>
        <w:numPr>
          <w:ilvl w:val="0"/>
          <w:numId w:val="18"/>
        </w:numPr>
        <w:ind w:left="270" w:hanging="270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การประกอบกิจการด้วยความเป็นธรรม </w:t>
      </w:r>
      <w:r w:rsidRPr="00060A6F">
        <w:rPr>
          <w:rFonts w:ascii="Angsana New" w:hAnsi="Angsana New" w:cs="Angsana New"/>
          <w:sz w:val="32"/>
          <w:szCs w:val="32"/>
        </w:rPr>
        <w:t>:</w:t>
      </w:r>
      <w:r w:rsidRPr="00060A6F">
        <w:rPr>
          <w:rFonts w:ascii="Angsana New" w:hAnsi="Angsana New" w:cs="Angsana New" w:hint="cs"/>
          <w:sz w:val="32"/>
          <w:szCs w:val="32"/>
          <w:cs/>
        </w:rPr>
        <w:t>การยึดถือปฏิบัติในเรื่องของการปฏิบัติต่อคู่ค้าอย่างเสมอภาคและเป็นธรรมด้วยความซื่อสัตย์สุจริต  และเคารพสิทธิในทรัพย์สินทางปัญญา ได้แก่</w:t>
      </w:r>
    </w:p>
    <w:p w14:paraId="2E88136E" w14:textId="77777777" w:rsidR="00D60C0A" w:rsidRDefault="00D60C0A" w:rsidP="00A81395">
      <w:pPr>
        <w:pStyle w:val="ListParagraph"/>
        <w:numPr>
          <w:ilvl w:val="1"/>
          <w:numId w:val="23"/>
        </w:numPr>
        <w:ind w:left="1440" w:hanging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การแข่งขันที่เป็นธรรม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</w:p>
    <w:p w14:paraId="355E2DF7" w14:textId="77777777" w:rsidR="00D60C0A" w:rsidRDefault="00D60C0A" w:rsidP="00A81395">
      <w:pPr>
        <w:pStyle w:val="ListParagraph"/>
        <w:numPr>
          <w:ilvl w:val="0"/>
          <w:numId w:val="9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เราจะไม่มีความสัมพันธ์ใด ๆ กับกองกำลังต่อต้านสังคมทุกที่ในโลกและปฏิเสธการมีส่วนร่วมอย่างเด็ดขาดในการทำธุรกรรมที่ไม่เหมาะสมหรือต่อต้านสังคม</w:t>
      </w:r>
    </w:p>
    <w:p w14:paraId="79162FBF" w14:textId="77777777" w:rsidR="00D60C0A" w:rsidRDefault="00D60C0A" w:rsidP="00A81395">
      <w:pPr>
        <w:pStyle w:val="ListParagraph"/>
        <w:numPr>
          <w:ilvl w:val="0"/>
          <w:numId w:val="9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เราจะไม่ค้าขายหุ้นโดยใช้ข้อมูลที่ไม่เปิดเผยเกี่ยวกับกลุ่ม บริษัท ในเครือหุ้นส่วนธุรกิจหรือลูกค้าที่อาจส่งผลต่อการตัดสินของนักลงทุน (ข้อมูลภายใน)</w:t>
      </w:r>
    </w:p>
    <w:p w14:paraId="6332BC7A" w14:textId="77777777" w:rsidR="00D60C0A" w:rsidRDefault="00D60C0A" w:rsidP="00A81395">
      <w:pPr>
        <w:pStyle w:val="ListParagraph"/>
        <w:numPr>
          <w:ilvl w:val="0"/>
          <w:numId w:val="9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เราห้ามอย่างเคร่งครัดและจะไม่เกี่ยวข้องกับการติดสินบนและการดำเนินธุรกิจที่เสียหายอื่น ๆ เราจะไม่ให้หรือรับของกำนัลหรือไม่ขยายหรือยอมรับคำเชิญเพื่อความบันเทิงทางธุรกิจที่เกินขอบเขตที่ยอมรับทางสังคมเนื่องจากเราตระหนักดีว่าการกระทำดังกล่าวสามารถส่งเสริมการทุจริตได้ เมื่อทำงานกับหน่วยงานทางการเมืองเราจะสร้างและรักษาความสัมพันธ์ที่ดีและโปร่งใส</w:t>
      </w:r>
    </w:p>
    <w:p w14:paraId="2C758B88" w14:textId="77777777" w:rsidR="00D60C0A" w:rsidRDefault="00D60C0A" w:rsidP="00A81395">
      <w:pPr>
        <w:pStyle w:val="ListParagraph"/>
        <w:numPr>
          <w:ilvl w:val="0"/>
          <w:numId w:val="9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เราจะช่วยรักษาสันติภาพและความมั่นคงระหว่างประเทศโดยการปฏิบัติตามกฎหมายและข้อบังคับที่เกี่ยวข้องทั้งหมดเกี่ยวกับการนำเข้าและส่งออกและจะดำเนินการอย่างเหมาะสมตามกฎและนโยบายภายในของเรา</w:t>
      </w:r>
    </w:p>
    <w:p w14:paraId="3476B9DF" w14:textId="77777777" w:rsidR="00D60C0A" w:rsidRPr="00196410" w:rsidRDefault="00D60C0A" w:rsidP="00A81395">
      <w:pPr>
        <w:pStyle w:val="ListParagraph"/>
        <w:numPr>
          <w:ilvl w:val="0"/>
          <w:numId w:val="9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เราจะปฏิบัติตามกฎหมายที่บังคับใช้เคารพวัฒนธรรมสังคมและการปฏิบัติและดำเนินการด้วยความจริงใจและเป็นธรรมในประเทศและภูมิภาคที่เรามีการดำเนินงาน นอกจากนี้เราจะดำเนินการตามมาตรฐานและมาตรฐานสากลแม้ในพื้นที่ที่กฎหมายไม่ได้บังคับใช้อย่างเพียงพอ</w:t>
      </w:r>
    </w:p>
    <w:p w14:paraId="49C57534" w14:textId="77777777" w:rsidR="00D60C0A" w:rsidRPr="00196410" w:rsidRDefault="00D60C0A" w:rsidP="00D60C0A">
      <w:pPr>
        <w:ind w:left="1800"/>
        <w:rPr>
          <w:rFonts w:ascii="Angsana New" w:hAnsi="Angsana New" w:cs="Angsana New"/>
          <w:sz w:val="32"/>
          <w:szCs w:val="32"/>
        </w:rPr>
      </w:pPr>
    </w:p>
    <w:p w14:paraId="372E39E3" w14:textId="09D26683" w:rsidR="00D60C0A" w:rsidRDefault="00D60C0A" w:rsidP="00A83DF8">
      <w:pPr>
        <w:pStyle w:val="ListParagraph"/>
        <w:numPr>
          <w:ilvl w:val="1"/>
          <w:numId w:val="18"/>
        </w:numPr>
        <w:ind w:left="1440" w:hanging="72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ความสัมพันธ์ต่อ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คู่ค้า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</w:p>
    <w:p w14:paraId="036F85D2" w14:textId="77777777" w:rsidR="00D60C0A" w:rsidRDefault="00D60C0A" w:rsidP="00A81395">
      <w:pPr>
        <w:pStyle w:val="ListParagraph"/>
        <w:numPr>
          <w:ilvl w:val="0"/>
          <w:numId w:val="10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ด้วยวิสัยทัศน์ระดับโลกและคำนึงถึงมุมมองระยะยาวเราจะค้นหาซัพพลายเออร์ที่มีคุณภาพและสร้างความร่วมมือที่เป็นธรรมและเท่าเทียมกันกับพวกเขาทำงานร่วมกันเพื่อสร้างความเข้าใจและความไว้วางใจซึ่งกันและกัน</w:t>
      </w:r>
    </w:p>
    <w:p w14:paraId="686D8049" w14:textId="77777777" w:rsidR="00D60C0A" w:rsidRDefault="00D60C0A" w:rsidP="00A81395">
      <w:pPr>
        <w:pStyle w:val="ListParagraph"/>
        <w:numPr>
          <w:ilvl w:val="0"/>
          <w:numId w:val="10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ในการเลือกซัพพลายเออร์เราจะตรวจสอบคุณภาพความน่าเชื่อถือเวลาการส่งมอบและราคาของวัสดุที่จัดหาให้อย่างละเอียดรวมถึงความมั่นคงทางธุรกิจและความสามารถทางเทคโนโลยีของพวกเขา เราจะพิจารณาอย่างรอบคอบถึงการยอมรับการปฏิบัติด้านความรับผิดชอบต่อสังคมรวมถึงด้านต่าง ๆ เช่นการยกเลิกการเลือกปฏิบัติที่ไม่เป็นธรรมการยกเลิกการใช้แรงงานเด็กและการบังคับใช้แรงงานและการอนุรักษ์สิ่งแวดล้อม</w:t>
      </w:r>
    </w:p>
    <w:p w14:paraId="4BDF56CC" w14:textId="77777777" w:rsidR="00D60C0A" w:rsidRDefault="00D60C0A" w:rsidP="00A81395">
      <w:pPr>
        <w:pStyle w:val="ListParagraph"/>
        <w:numPr>
          <w:ilvl w:val="0"/>
          <w:numId w:val="10"/>
        </w:numPr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lastRenderedPageBreak/>
        <w:t>เราจะไม่ยอมรับผลประโยชน์ส่วนตัวใด ๆ จากซัพพลายเออร์ในการทำธุรกรรมการจัดซื้อ</w:t>
      </w:r>
    </w:p>
    <w:p w14:paraId="5211A7A0" w14:textId="77777777" w:rsidR="00D60C0A" w:rsidRPr="00060A6F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0A5884F6" w14:textId="02894E94" w:rsidR="00D60C0A" w:rsidRPr="00060A6F" w:rsidRDefault="00D60C0A" w:rsidP="00A83DF8">
      <w:pPr>
        <w:pStyle w:val="ListParagraph"/>
        <w:numPr>
          <w:ilvl w:val="1"/>
          <w:numId w:val="18"/>
        </w:numPr>
        <w:ind w:left="1530" w:hanging="810"/>
        <w:jc w:val="left"/>
        <w:rPr>
          <w:rFonts w:ascii="Angsana New" w:hAnsi="Angsana New" w:cs="Angsana New"/>
          <w:sz w:val="32"/>
          <w:szCs w:val="32"/>
        </w:rPr>
      </w:pPr>
      <w:r w:rsidRPr="00196410">
        <w:rPr>
          <w:rFonts w:ascii="Angsana New" w:hAnsi="Angsana New" w:cs="Angsana New"/>
          <w:sz w:val="32"/>
          <w:szCs w:val="32"/>
          <w:cs/>
        </w:rPr>
        <w:t>ความสัมพันธ์ต่อ</w:t>
      </w:r>
      <w:r>
        <w:rPr>
          <w:rFonts w:ascii="Angsana New" w:hAnsi="Angsana New" w:cs="Angsana New" w:hint="cs"/>
          <w:sz w:val="32"/>
          <w:szCs w:val="32"/>
          <w:cs/>
        </w:rPr>
        <w:t>ลูก</w:t>
      </w:r>
      <w:r w:rsidRPr="00196410">
        <w:rPr>
          <w:rFonts w:ascii="Angsana New" w:hAnsi="Angsana New" w:cs="Angsana New"/>
          <w:sz w:val="32"/>
          <w:szCs w:val="32"/>
          <w:cs/>
        </w:rPr>
        <w:t>ค้า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</w:p>
    <w:p w14:paraId="00F1910F" w14:textId="77777777" w:rsidR="00D60C0A" w:rsidRDefault="00D60C0A" w:rsidP="00A81395">
      <w:pPr>
        <w:pStyle w:val="ListParagraph"/>
        <w:numPr>
          <w:ilvl w:val="0"/>
          <w:numId w:val="25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เราจะจัดหาผลิตภัณฑ์และบริการที่ตอบสนองความต้องการและข้อกำหนดของลูกค้าของเราปฏิบัติตามกฎหมายและมาตรฐานที่เกี่ยวข้องและสร้างความมั่นใจในคุณภาพและความปลอดภัยโดยการกำหนดมาตรฐานเพิ่มเติมของเราเองในกรณีที่จำเป็น</w:t>
      </w:r>
    </w:p>
    <w:p w14:paraId="4E56AF0F" w14:textId="77777777" w:rsidR="00D60C0A" w:rsidRDefault="00D60C0A" w:rsidP="00A81395">
      <w:pPr>
        <w:pStyle w:val="ListParagraph"/>
        <w:numPr>
          <w:ilvl w:val="0"/>
          <w:numId w:val="25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เราจะสื่อสารกับลูกค้าอย่างจริงใจแก้ไขข้อบกพร่องและร้องเรียนของลูกค้าอย่างรวดเร็วและด้วยความสุจริตใจและพยายามหาสาเหตุเพื่อกำจัดพวกเขาและป้องกันการเกิดซ้ำ</w:t>
      </w:r>
    </w:p>
    <w:p w14:paraId="6E86BEA5" w14:textId="77777777" w:rsidR="00D60C0A" w:rsidRDefault="00D60C0A" w:rsidP="00D60C0A">
      <w:pPr>
        <w:rPr>
          <w:rFonts w:ascii="Angsana New" w:hAnsi="Angsana New" w:cs="Angsana New"/>
          <w:sz w:val="32"/>
          <w:szCs w:val="32"/>
        </w:rPr>
      </w:pPr>
    </w:p>
    <w:p w14:paraId="424CB056" w14:textId="77777777" w:rsidR="00D60C0A" w:rsidRDefault="00D60C0A" w:rsidP="00A83DF8">
      <w:pPr>
        <w:pStyle w:val="ListParagraph"/>
        <w:numPr>
          <w:ilvl w:val="1"/>
          <w:numId w:val="18"/>
        </w:numPr>
        <w:ind w:hanging="108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การคุ้มครองทรัพย์สินทางปัญญาและแบรนด์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</w:p>
    <w:p w14:paraId="13159867" w14:textId="77777777" w:rsidR="00D60C0A" w:rsidRDefault="00D60C0A" w:rsidP="00A81395">
      <w:pPr>
        <w:pStyle w:val="ListParagraph"/>
        <w:numPr>
          <w:ilvl w:val="0"/>
          <w:numId w:val="26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เราจะปกป้องทรัพย์สินทางปัญญาของเราเคารพทรัพย์สินทางปัญญาของบุคคลที่สามและใช้ทั้งสองอย่างมีประสิทธิภาพเพื่อการดำเนินธุรกิจที่ราบรื่น</w:t>
      </w:r>
    </w:p>
    <w:p w14:paraId="3E8473FF" w14:textId="77777777" w:rsidR="00D60C0A" w:rsidRDefault="00D60C0A" w:rsidP="00A81395">
      <w:pPr>
        <w:pStyle w:val="ListParagraph"/>
        <w:numPr>
          <w:ilvl w:val="0"/>
          <w:numId w:val="26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เราจะจัดการข้อมูลที่เป็นความลับของตนเองและของบุคคลที่สามโดยให้ความสำคัญและจัดการและจัดการกับข้อมูลอย่างเหมาะสมตามการจัดอันดับนี้</w:t>
      </w:r>
    </w:p>
    <w:p w14:paraId="7A62C989" w14:textId="77777777" w:rsidR="00D60C0A" w:rsidRPr="00060A6F" w:rsidRDefault="00D60C0A" w:rsidP="00A81395">
      <w:pPr>
        <w:pStyle w:val="ListParagraph"/>
        <w:numPr>
          <w:ilvl w:val="0"/>
          <w:numId w:val="26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F0C58">
        <w:rPr>
          <w:rFonts w:ascii="Angsana New" w:hAnsi="Angsana New" w:cs="Angsana New"/>
          <w:sz w:val="32"/>
          <w:szCs w:val="32"/>
          <w:cs/>
        </w:rPr>
        <w:t>เราจะปกป้องและปรับปรุงมูลค่าของตราสินค้าฮิตาชิเคมิคอลโดยตระหนักว่าเป็นสินทรัพย์การจัดการที่สำคัญ</w:t>
      </w:r>
    </w:p>
    <w:p w14:paraId="3ADA8D0C" w14:textId="77777777" w:rsidR="00D60C0A" w:rsidRPr="000F0C58" w:rsidRDefault="00D60C0A" w:rsidP="00D60C0A">
      <w:pPr>
        <w:rPr>
          <w:rFonts w:ascii="Angsana New" w:hAnsi="Angsana New" w:cs="Angsana New"/>
          <w:sz w:val="32"/>
          <w:szCs w:val="32"/>
        </w:rPr>
      </w:pPr>
    </w:p>
    <w:p w14:paraId="6D61DDFF" w14:textId="77777777" w:rsidR="00D60C0A" w:rsidRPr="00060A6F" w:rsidRDefault="00D60C0A" w:rsidP="00A81395">
      <w:pPr>
        <w:pStyle w:val="ListParagraph"/>
        <w:numPr>
          <w:ilvl w:val="0"/>
          <w:numId w:val="18"/>
        </w:numPr>
        <w:ind w:left="270" w:hanging="27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การต่อต้านการทุจริต</w:t>
      </w:r>
      <w:r w:rsidRPr="00060A6F">
        <w:rPr>
          <w:rFonts w:ascii="Angsana New" w:hAnsi="Angsana New" w:cs="Angsana New"/>
          <w:sz w:val="32"/>
          <w:szCs w:val="32"/>
        </w:rPr>
        <w:t xml:space="preserve"> : </w:t>
      </w:r>
      <w:r w:rsidRPr="00060A6F">
        <w:rPr>
          <w:rFonts w:ascii="Angsana New" w:hAnsi="Angsana New" w:cs="Angsana New" w:hint="cs"/>
          <w:sz w:val="32"/>
          <w:szCs w:val="32"/>
          <w:cs/>
        </w:rPr>
        <w:t>การรับสิ่งของหรือประโยชน์ที่มีอิทธิพลต่อการตัดสินใจในการปฏิบัติหน้าที่</w:t>
      </w:r>
    </w:p>
    <w:p w14:paraId="5E8E7B44" w14:textId="77777777" w:rsidR="00D60C0A" w:rsidRPr="00060A6F" w:rsidRDefault="00D60C0A" w:rsidP="00D60C0A">
      <w:pPr>
        <w:pStyle w:val="ListParagraph"/>
        <w:ind w:left="27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นโยบายการต่อต้านการทุจริต (</w:t>
      </w:r>
      <w:r w:rsidRPr="00060A6F">
        <w:rPr>
          <w:rFonts w:ascii="Angsana New" w:hAnsi="Angsana New" w:cs="Angsana New"/>
          <w:sz w:val="32"/>
          <w:szCs w:val="32"/>
        </w:rPr>
        <w:t>Anti-corruption Policy)</w:t>
      </w:r>
    </w:p>
    <w:p w14:paraId="1B1BD4D2" w14:textId="77777777" w:rsidR="00D60C0A" w:rsidRPr="00060A6F" w:rsidRDefault="00D60C0A" w:rsidP="00D60C0A">
      <w:pPr>
        <w:pStyle w:val="ListParagraph"/>
        <w:ind w:left="270" w:firstLine="117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แนวทางการปฏิบัติ</w:t>
      </w:r>
    </w:p>
    <w:p w14:paraId="15C02C19" w14:textId="77777777" w:rsidR="00D60C0A" w:rsidRPr="00060A6F" w:rsidRDefault="00D60C0A" w:rsidP="00A81395">
      <w:pPr>
        <w:pStyle w:val="ListParagraph"/>
        <w:numPr>
          <w:ilvl w:val="0"/>
          <w:numId w:val="10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กำหนด ห้ามพนักงานรับสิ่งของหรือประโยชน์อื่นใด จากบุคคล บริษัท ซึ่งทำธุรกิจเกี่ยวข้องกับบริษัทฯ </w:t>
      </w:r>
    </w:p>
    <w:p w14:paraId="08686A37" w14:textId="77777777" w:rsidR="00D60C0A" w:rsidRDefault="00D60C0A" w:rsidP="00A81395">
      <w:pPr>
        <w:pStyle w:val="ListParagraph"/>
        <w:numPr>
          <w:ilvl w:val="0"/>
          <w:numId w:val="10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กรณีพบว่าคู่ค้ามีส่วนร่วมกระทำการทุจริต บริษัทฯขอสงวนสิทธิในการระงับการทำธุรกิจกับบริษัทนั้นทันที</w:t>
      </w:r>
    </w:p>
    <w:p w14:paraId="28BF7D20" w14:textId="77777777" w:rsidR="00D60C0A" w:rsidRPr="00060A6F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552FF07E" w14:textId="77777777" w:rsidR="00D60C0A" w:rsidRPr="00060A6F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คณะกรรมการบริษัทฯ ได้จัดทำและประกาศใช้ นโยบายก</w:t>
      </w:r>
      <w:r w:rsidRPr="00060A6F">
        <w:rPr>
          <w:rFonts w:ascii="Angsana New" w:hAnsi="Angsana New" w:cs="Angsana New" w:hint="cs"/>
          <w:sz w:val="32"/>
          <w:szCs w:val="32"/>
          <w:cs/>
        </w:rPr>
        <w:t>าร</w:t>
      </w:r>
      <w:r w:rsidRPr="00060A6F">
        <w:rPr>
          <w:rFonts w:ascii="Angsana New" w:hAnsi="Angsana New" w:cs="Angsana New"/>
          <w:sz w:val="32"/>
          <w:szCs w:val="32"/>
          <w:cs/>
        </w:rPr>
        <w:t>ต่อต้านการทุจริต ดังนี้</w:t>
      </w:r>
    </w:p>
    <w:p w14:paraId="2B29F0A2" w14:textId="77777777" w:rsidR="00D60C0A" w:rsidRPr="00060A6F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กรรมการ ผู้บริหารและพนักงานของบริษัทฯ ต้องไม่ยอมรับการทุจริตในทุกรูปแบบทั้งทางตรงและทางอ้อม อาทิเช่น  เสนอสินจ้างหรือของกำนัล ให้แก่ผู้จัดหาวัตถุดิบหรือสินค้าให้กับบริษัท (</w:t>
      </w:r>
      <w:r w:rsidRPr="00060A6F">
        <w:rPr>
          <w:rFonts w:ascii="Angsana New" w:hAnsi="Angsana New" w:cs="Angsana New"/>
          <w:sz w:val="32"/>
          <w:szCs w:val="32"/>
        </w:rPr>
        <w:t xml:space="preserve">suppliers) </w:t>
      </w:r>
      <w:r w:rsidRPr="00060A6F">
        <w:rPr>
          <w:rFonts w:ascii="Angsana New" w:hAnsi="Angsana New" w:cs="Angsana New"/>
          <w:sz w:val="32"/>
          <w:szCs w:val="32"/>
          <w:cs/>
        </w:rPr>
        <w:t>ภาครัฐหรือหน่วยงานราชการ หรือบุคคลที่เกี่ยวข้อง และในทางกลับกัน ห้ามกรรมการ ผู้บริหารและ</w:t>
      </w:r>
      <w:r w:rsidRPr="00060A6F">
        <w:rPr>
          <w:rFonts w:ascii="Angsana New" w:hAnsi="Angsana New" w:cs="Angsana New"/>
          <w:sz w:val="32"/>
          <w:szCs w:val="32"/>
          <w:cs/>
        </w:rPr>
        <w:lastRenderedPageBreak/>
        <w:t>พนักงานของบริษัทฯ สนองรับการให้สินจ้างหรือรางวัลใดๆ จากผู้จัดหาวัตถุดิบหรือสินค้าให้กับบริษัท (</w:t>
      </w:r>
      <w:r w:rsidRPr="00060A6F">
        <w:rPr>
          <w:rFonts w:ascii="Angsana New" w:hAnsi="Angsana New" w:cs="Angsana New"/>
          <w:sz w:val="32"/>
          <w:szCs w:val="32"/>
        </w:rPr>
        <w:t xml:space="preserve">suppliers) </w:t>
      </w:r>
      <w:r w:rsidRPr="00060A6F">
        <w:rPr>
          <w:rFonts w:ascii="Angsana New" w:hAnsi="Angsana New" w:cs="Angsana New"/>
          <w:sz w:val="32"/>
          <w:szCs w:val="32"/>
          <w:cs/>
        </w:rPr>
        <w:t>ภาครัฐหรือหน่วยงานราชการ หรือบุคคลที่เกี่ยวข้องดังกล่าวเช่นกัน อย่างไรก็ดี ข้อห้ามนี้ไม่รวมถึงการให้ของขวัญ ของกำนัลที่เหมาะสมตามเทศกาลหรือตามประเพณีนิยมที่ผู้รับพึงจะได้รับตามสมควร</w:t>
      </w:r>
    </w:p>
    <w:p w14:paraId="03014F0C" w14:textId="77777777" w:rsidR="00D60C0A" w:rsidRPr="00060A6F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64422AD1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270" w:hanging="27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การเคารพสิทธิมนุษยชน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คำนึงถึงการเคารพสิทธิมนุษยชนและเคารพต่อศักดิ์ศรีในความเป็นมนุษย์ของพนักงานทุกคนซึ่งเป็นรากฐานการดำเนินธุรกิจ</w:t>
      </w:r>
    </w:p>
    <w:p w14:paraId="59717B41" w14:textId="77777777" w:rsidR="00D60C0A" w:rsidRPr="00060A6F" w:rsidRDefault="00D60C0A" w:rsidP="00D60C0A">
      <w:pPr>
        <w:pStyle w:val="ListParagraph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ab/>
        <w:t>แนวทางการปฏิบัติ</w:t>
      </w:r>
    </w:p>
    <w:p w14:paraId="71924999" w14:textId="77777777" w:rsidR="00D60C0A" w:rsidRPr="00060A6F" w:rsidRDefault="00D60C0A" w:rsidP="00A81395">
      <w:pPr>
        <w:pStyle w:val="ListParagraph"/>
        <w:numPr>
          <w:ilvl w:val="0"/>
          <w:numId w:val="11"/>
        </w:numPr>
        <w:ind w:left="180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จัดการสภาพแวดล้อมและระบบการทำงานให้พนักงานมีความปลอดภัยในชีวิต ทรัพย์สิน มีสุขอนามัยที่ดี</w:t>
      </w:r>
    </w:p>
    <w:p w14:paraId="141E5C62" w14:textId="77777777" w:rsidR="00D60C0A" w:rsidRPr="00060A6F" w:rsidRDefault="00D60C0A" w:rsidP="00A81395">
      <w:pPr>
        <w:pStyle w:val="ListParagraph"/>
        <w:numPr>
          <w:ilvl w:val="0"/>
          <w:numId w:val="11"/>
        </w:numPr>
        <w:ind w:left="180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  <w:cs/>
        </w:rPr>
        <w:t>จัดให้มีระบบประกันสุขภาพสำหรับพนักงาน</w:t>
      </w:r>
    </w:p>
    <w:p w14:paraId="6BCAE15C" w14:textId="77777777" w:rsidR="00D60C0A" w:rsidRPr="00060A6F" w:rsidRDefault="00D60C0A" w:rsidP="00A81395">
      <w:pPr>
        <w:pStyle w:val="ListParagraph"/>
        <w:numPr>
          <w:ilvl w:val="0"/>
          <w:numId w:val="11"/>
        </w:numPr>
        <w:ind w:left="180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จัดให้มีกองทุนสำรองเลี้ยงชีพสำหรับพนักงาน</w:t>
      </w:r>
    </w:p>
    <w:p w14:paraId="61346461" w14:textId="77777777" w:rsidR="00D60C0A" w:rsidRPr="00060A6F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ในปี </w:t>
      </w:r>
      <w:r w:rsidRPr="00060A6F">
        <w:rPr>
          <w:rFonts w:ascii="Angsana New" w:hAnsi="Angsana New" w:cs="Angsana New"/>
          <w:sz w:val="32"/>
          <w:szCs w:val="32"/>
        </w:rPr>
        <w:t>25</w:t>
      </w:r>
      <w:r>
        <w:rPr>
          <w:rFonts w:ascii="Angsana New" w:hAnsi="Angsana New" w:cs="Angsana New"/>
          <w:sz w:val="32"/>
          <w:szCs w:val="32"/>
        </w:rPr>
        <w:t>6</w:t>
      </w:r>
      <w:r>
        <w:rPr>
          <w:rFonts w:ascii="Angsana New" w:hAnsi="Angsana New" w:cs="Angsana New" w:hint="cs"/>
          <w:sz w:val="32"/>
          <w:szCs w:val="32"/>
          <w:cs/>
        </w:rPr>
        <w:t>2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ได้ดำเนินการดังนี้</w:t>
      </w:r>
    </w:p>
    <w:p w14:paraId="31FBD50D" w14:textId="77777777" w:rsidR="00D60C0A" w:rsidRPr="00060A6F" w:rsidRDefault="00D60C0A" w:rsidP="00A81395">
      <w:pPr>
        <w:pStyle w:val="ListParagraph"/>
        <w:numPr>
          <w:ilvl w:val="0"/>
          <w:numId w:val="20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 w:hint="cs"/>
          <w:sz w:val="32"/>
          <w:szCs w:val="32"/>
          <w:cs/>
        </w:rPr>
        <w:t>ตรวจสุขภาพ พนักงานและผู้บริหาร</w:t>
      </w:r>
    </w:p>
    <w:p w14:paraId="25291836" w14:textId="77777777" w:rsidR="00D60C0A" w:rsidRPr="00060A6F" w:rsidRDefault="00D60C0A" w:rsidP="00A81395">
      <w:pPr>
        <w:pStyle w:val="ListParagraph"/>
        <w:numPr>
          <w:ilvl w:val="0"/>
          <w:numId w:val="20"/>
        </w:numPr>
        <w:jc w:val="left"/>
        <w:rPr>
          <w:rFonts w:ascii="Angsana New" w:hAnsi="Angsana New" w:cs="Angsana New"/>
          <w:sz w:val="32"/>
          <w:szCs w:val="32"/>
          <w:cs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ได้แจกนม ให้กับพนักงานและผู้บริหารทุกคน ทุกวัน </w:t>
      </w:r>
    </w:p>
    <w:p w14:paraId="349283D8" w14:textId="77777777" w:rsidR="00D60C0A" w:rsidRPr="00060A6F" w:rsidRDefault="00D60C0A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</w:p>
    <w:p w14:paraId="73D8C018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45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การปฏิบัติต่อแรงงานอย่างเป็นธรรม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ปฏิบัติต่อพนักงานอย่างเป็นธรรม ตามหลักสิทธิมนุษยชนสากล และหลักจริยธรรมที่ดี เพื่อนำไปสู่ความสงบสุขในสังคม</w:t>
      </w:r>
    </w:p>
    <w:p w14:paraId="5D4E559F" w14:textId="77777777" w:rsidR="00D60C0A" w:rsidRPr="00060A6F" w:rsidRDefault="00D60C0A" w:rsidP="00D60C0A">
      <w:pPr>
        <w:pStyle w:val="ListParagraph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ab/>
        <w:t>แนวทางการปฏิบัติ</w:t>
      </w:r>
    </w:p>
    <w:p w14:paraId="2137AD2C" w14:textId="77777777" w:rsidR="00D60C0A" w:rsidRPr="00060A6F" w:rsidRDefault="00D60C0A" w:rsidP="00A81395">
      <w:pPr>
        <w:pStyle w:val="ListParagraph"/>
        <w:numPr>
          <w:ilvl w:val="0"/>
          <w:numId w:val="12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ไม่จำกัดสัญชาติ เชื้อชาติ สีผิว เพศ ศาสนา ในการพิจารณาการจ้างงานและปฏิบัติตามกฎหมายจ้างงานคนพิการ</w:t>
      </w:r>
    </w:p>
    <w:p w14:paraId="6FFB46D9" w14:textId="77777777" w:rsidR="00D60C0A" w:rsidRPr="00060A6F" w:rsidRDefault="00D60C0A" w:rsidP="00A81395">
      <w:pPr>
        <w:pStyle w:val="ListParagraph"/>
        <w:numPr>
          <w:ilvl w:val="0"/>
          <w:numId w:val="12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ส่งเสริมให้พนักงานฝึกทักษะและเพิ่มพูนความรู้ อย่างสม่ำเสมอ</w:t>
      </w:r>
    </w:p>
    <w:p w14:paraId="15D9F92E" w14:textId="77777777" w:rsidR="00D60C0A" w:rsidRPr="00060A6F" w:rsidRDefault="00D60C0A" w:rsidP="00A81395">
      <w:pPr>
        <w:pStyle w:val="ListParagraph"/>
        <w:numPr>
          <w:ilvl w:val="0"/>
          <w:numId w:val="12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มีเงื่อนไขการจ้างงานที่เป็นธรรม ให้พนักงานได้รับค่าตอบแทนที่เหมาะสมตามศักยภาพ ในรูป ค่าจ้าง เงินเดือน โบนัส สวัสดิการ</w:t>
      </w:r>
    </w:p>
    <w:p w14:paraId="66392769" w14:textId="77777777" w:rsidR="00D60C0A" w:rsidRPr="00060A6F" w:rsidRDefault="00D60C0A" w:rsidP="00A81395">
      <w:pPr>
        <w:pStyle w:val="ListParagraph"/>
        <w:numPr>
          <w:ilvl w:val="0"/>
          <w:numId w:val="12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แต่งตั้ง โยกย้าย พนักงานด้วยความสุจริตใจ และอยู่บนพื้นฐานความรู้ความสามารถ และความเหมาะสมของพนักงาน</w:t>
      </w:r>
    </w:p>
    <w:p w14:paraId="39A9CED9" w14:textId="77777777" w:rsidR="00D60C0A" w:rsidRPr="00060A6F" w:rsidRDefault="00D60C0A" w:rsidP="00A81395">
      <w:pPr>
        <w:pStyle w:val="ListParagraph"/>
        <w:numPr>
          <w:ilvl w:val="0"/>
          <w:numId w:val="12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ปฏิบัติตามกฏหมาย ข้อบังคับเกี่ยวกับพนักงานอย่างเคร่งครัด</w:t>
      </w:r>
    </w:p>
    <w:p w14:paraId="42711D4B" w14:textId="77777777" w:rsidR="00D60C0A" w:rsidRPr="00060A6F" w:rsidRDefault="00D60C0A" w:rsidP="00D60C0A">
      <w:pPr>
        <w:pStyle w:val="ListParagraph"/>
        <w:ind w:left="1800"/>
        <w:jc w:val="left"/>
        <w:rPr>
          <w:rFonts w:ascii="Angsana New" w:hAnsi="Angsana New" w:cs="Angsana New"/>
          <w:sz w:val="32"/>
          <w:szCs w:val="32"/>
        </w:rPr>
      </w:pPr>
    </w:p>
    <w:p w14:paraId="087DA482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3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การรับผิดชอบต่อผู้บริโภค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บริษัทฯ มีระบบบริหารคุณภาพ </w:t>
      </w:r>
      <w:r w:rsidRPr="00060A6F">
        <w:rPr>
          <w:rFonts w:ascii="Angsana New" w:hAnsi="Angsana New" w:cs="Angsana New"/>
          <w:sz w:val="32"/>
          <w:szCs w:val="32"/>
        </w:rPr>
        <w:t>ISO/TS 16949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 โดยมีนโยบายคุณภาพ </w:t>
      </w:r>
      <w:r w:rsidRPr="00060A6F">
        <w:rPr>
          <w:rFonts w:ascii="Angsana New" w:hAnsi="Angsana New" w:cs="Angsana New"/>
          <w:sz w:val="32"/>
          <w:szCs w:val="32"/>
        </w:rPr>
        <w:t>“</w:t>
      </w:r>
      <w:r w:rsidRPr="00060A6F">
        <w:rPr>
          <w:rFonts w:ascii="Angsana New" w:hAnsi="Angsana New" w:cs="Angsana New" w:hint="cs"/>
          <w:sz w:val="32"/>
          <w:szCs w:val="32"/>
          <w:cs/>
        </w:rPr>
        <w:t>ผลิตสินค้าที่มีคุณภาพ และสร้างความพึงพอใจให้ลูกค้า พร้อมกับมีการปรับปรุงคุณภาพอย่างต่อเนื่อง</w:t>
      </w:r>
      <w:r w:rsidRPr="00060A6F">
        <w:rPr>
          <w:rFonts w:ascii="Angsana New" w:hAnsi="Angsana New" w:cs="Angsana New"/>
          <w:sz w:val="32"/>
          <w:szCs w:val="32"/>
        </w:rPr>
        <w:t xml:space="preserve">” </w:t>
      </w:r>
      <w:r w:rsidRPr="00060A6F">
        <w:rPr>
          <w:rFonts w:ascii="Angsana New" w:hAnsi="Angsana New" w:cs="Angsana New" w:hint="cs"/>
          <w:sz w:val="32"/>
          <w:szCs w:val="32"/>
          <w:cs/>
        </w:rPr>
        <w:t>เพื่อให้ผู้ซื้อสินค้าจากบริษัทฯ สามารถมั่นใจได้ว่านอกจากจะได้รับสินค้าที่มีราคายุติธรรม มีคุณภาพที่ดีแล้ว บริษัทฯยังตระหนักถึงความปลอดภัยที่อาจกระทบต่อสิ่งแวดล้อม</w:t>
      </w:r>
    </w:p>
    <w:p w14:paraId="571CD608" w14:textId="77777777" w:rsidR="00D60C0A" w:rsidRPr="00060A6F" w:rsidRDefault="00D60C0A" w:rsidP="00D60C0A">
      <w:pPr>
        <w:ind w:firstLine="1440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lastRenderedPageBreak/>
        <w:t>แนวทางการปฏิบัติ</w:t>
      </w:r>
    </w:p>
    <w:p w14:paraId="084BE3B3" w14:textId="77777777" w:rsidR="00D60C0A" w:rsidRPr="00060A6F" w:rsidRDefault="00D60C0A" w:rsidP="00A81395">
      <w:pPr>
        <w:pStyle w:val="ListParagraph"/>
        <w:numPr>
          <w:ilvl w:val="0"/>
          <w:numId w:val="13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สิทธิด้านความลับทางการค้า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มีมาตรการรักษาความลับของลูกค้า และไม่นำข้อมูลของลูกค้าไปใช้เพื่อประโยชน์ของตนเองหรือผู้อื่น</w:t>
      </w:r>
    </w:p>
    <w:p w14:paraId="626B07FE" w14:textId="77777777" w:rsidR="00D60C0A" w:rsidRPr="00060A6F" w:rsidRDefault="00D60C0A" w:rsidP="00A81395">
      <w:pPr>
        <w:pStyle w:val="ListParagraph"/>
        <w:numPr>
          <w:ilvl w:val="0"/>
          <w:numId w:val="13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สิทธิในการแสดงความเห็น </w:t>
      </w:r>
      <w:r w:rsidRPr="00060A6F">
        <w:rPr>
          <w:rFonts w:ascii="Angsana New" w:hAnsi="Angsana New" w:cs="Angsana New"/>
          <w:sz w:val="32"/>
          <w:szCs w:val="32"/>
        </w:rPr>
        <w:t>: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 บริษัทฯ มีกระบวนการให้ลูกค้าร้องเรียนเกี่ยวกับ คุณภาพ ปริมาณ และความปลอดภัยของสินค้า รวมทั้งความรวดเร็วในการตอบสนอง</w:t>
      </w:r>
    </w:p>
    <w:p w14:paraId="3F1E7D6E" w14:textId="77777777" w:rsidR="00D60C0A" w:rsidRPr="00060A6F" w:rsidRDefault="00D60C0A" w:rsidP="00A81395">
      <w:pPr>
        <w:pStyle w:val="ListParagraph"/>
        <w:numPr>
          <w:ilvl w:val="0"/>
          <w:numId w:val="13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สิทธิที่จะได้รับการชดเชย </w:t>
      </w:r>
      <w:r w:rsidRPr="00060A6F">
        <w:rPr>
          <w:rFonts w:ascii="Angsana New" w:hAnsi="Angsana New" w:cs="Angsana New"/>
          <w:sz w:val="32"/>
          <w:szCs w:val="32"/>
        </w:rPr>
        <w:t>: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 ลูกค้าได้รับความเป็นธรรมจากการรับสินค้าที่ไม่เป็นไปตามมาตรฐานโดยกำหนดให้มีการรับประกันสินค้า ภายใต้เงื่อนไขระยะเวลาที่เหมาะสม และปฏิบัติตามพระราชบัญญัติคุ้มครองผู้บริโภค</w:t>
      </w:r>
    </w:p>
    <w:p w14:paraId="0FBEBCDB" w14:textId="77777777" w:rsidR="00D60C0A" w:rsidRPr="00060A6F" w:rsidRDefault="00D60C0A" w:rsidP="00A81395">
      <w:pPr>
        <w:pStyle w:val="ListParagraph"/>
        <w:numPr>
          <w:ilvl w:val="0"/>
          <w:numId w:val="13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สิทธิด้านข้อมูลข่าวสาร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บริษัทฯมีการให้ข้อมูลข่าวสารและคำแนะนำที่ถูกต้อง เพียงพอ ทันต่อเหตุการณ์ต่อลูกค้า เพื่อให้ทราบเกี่ยวกับสินค้า</w:t>
      </w:r>
    </w:p>
    <w:p w14:paraId="235FD382" w14:textId="77777777" w:rsidR="00D60C0A" w:rsidRPr="00D60C0A" w:rsidRDefault="00D60C0A" w:rsidP="00D60C0A">
      <w:pPr>
        <w:pStyle w:val="ListParagraph"/>
        <w:ind w:left="0" w:firstLine="1350"/>
        <w:jc w:val="left"/>
        <w:rPr>
          <w:rFonts w:ascii="Angsana New" w:hAnsi="Angsana New" w:cs="Angsana New"/>
          <w:color w:val="000000"/>
          <w:sz w:val="32"/>
          <w:szCs w:val="32"/>
        </w:rPr>
      </w:pPr>
      <w:r w:rsidRPr="00D60C0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ข้อมูลผลสำรวจความพึงพอใจของลูกค้า ประจำปี </w:t>
      </w:r>
      <w:r w:rsidRPr="00D60C0A">
        <w:rPr>
          <w:rFonts w:ascii="Angsana New" w:hAnsi="Angsana New" w:cs="Angsana New"/>
          <w:color w:val="000000"/>
          <w:sz w:val="32"/>
          <w:szCs w:val="32"/>
        </w:rPr>
        <w:t>256</w:t>
      </w:r>
      <w:r w:rsidRPr="00D60C0A">
        <w:rPr>
          <w:rFonts w:ascii="Angsana New" w:hAnsi="Angsana New" w:cs="Angsana New" w:hint="cs"/>
          <w:color w:val="000000"/>
          <w:sz w:val="32"/>
          <w:szCs w:val="32"/>
          <w:cs/>
        </w:rPr>
        <w:t>2</w:t>
      </w:r>
      <w:r w:rsidRPr="00D60C0A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D60C0A">
        <w:rPr>
          <w:rFonts w:ascii="Angsana New" w:hAnsi="Angsana New" w:cs="Angsana New" w:hint="cs"/>
          <w:color w:val="000000"/>
          <w:sz w:val="32"/>
          <w:szCs w:val="32"/>
          <w:cs/>
        </w:rPr>
        <w:t>ของ</w:t>
      </w:r>
      <w:r w:rsidRPr="00D60C0A">
        <w:rPr>
          <w:rFonts w:ascii="Angsana New" w:hAnsi="Angsana New" w:cs="Angsana New"/>
          <w:color w:val="000000"/>
          <w:sz w:val="32"/>
          <w:szCs w:val="32"/>
          <w:cs/>
        </w:rPr>
        <w:t xml:space="preserve">ลูกค้ากลุ่ม </w:t>
      </w:r>
      <w:r w:rsidRPr="00D60C0A">
        <w:rPr>
          <w:rFonts w:ascii="Angsana New" w:hAnsi="Angsana New" w:cs="Angsana New"/>
          <w:color w:val="000000"/>
          <w:sz w:val="32"/>
          <w:szCs w:val="32"/>
        </w:rPr>
        <w:t xml:space="preserve">Automotive (OEM) </w:t>
      </w:r>
    </w:p>
    <w:p w14:paraId="2E41F3AD" w14:textId="77777777" w:rsidR="00D60C0A" w:rsidRPr="00D60C0A" w:rsidRDefault="00D60C0A" w:rsidP="00D60C0A">
      <w:pPr>
        <w:pStyle w:val="ListParagraph"/>
        <w:ind w:left="3690" w:firstLine="630"/>
        <w:jc w:val="left"/>
        <w:rPr>
          <w:rFonts w:ascii="Angsana New" w:hAnsi="Angsana New" w:cs="Angsana New"/>
          <w:color w:val="000000"/>
          <w:sz w:val="32"/>
          <w:szCs w:val="32"/>
        </w:rPr>
      </w:pPr>
      <w:r w:rsidRPr="00D60C0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     </w:t>
      </w:r>
      <w:r w:rsidRPr="00D60C0A">
        <w:rPr>
          <w:rFonts w:ascii="Angsana New" w:hAnsi="Angsana New" w:cs="Angsana New"/>
          <w:color w:val="000000"/>
          <w:sz w:val="32"/>
          <w:szCs w:val="32"/>
          <w:cs/>
        </w:rPr>
        <w:t>ให้ความสำคัญ</w:t>
      </w:r>
    </w:p>
    <w:p w14:paraId="332DF855" w14:textId="77777777" w:rsidR="00D60C0A" w:rsidRPr="004836F3" w:rsidRDefault="00D60C0A" w:rsidP="00D60C0A">
      <w:pPr>
        <w:pStyle w:val="ListParagraph"/>
        <w:ind w:left="0" w:firstLine="284"/>
        <w:jc w:val="left"/>
        <w:rPr>
          <w:rFonts w:ascii="Angsana New" w:hAnsi="Angsana New" w:cs="Angsana New"/>
          <w:sz w:val="32"/>
          <w:szCs w:val="32"/>
          <w:highlight w:val="yellow"/>
        </w:rPr>
      </w:pPr>
      <w:r w:rsidRPr="00D60C0A">
        <w:rPr>
          <w:rFonts w:ascii="Angsana New" w:hAnsi="Angsana New" w:cs="Angsana New"/>
          <w:color w:val="000000"/>
          <w:sz w:val="32"/>
          <w:szCs w:val="32"/>
        </w:rPr>
        <w:tab/>
      </w:r>
      <w:r w:rsidRPr="00D60C0A">
        <w:rPr>
          <w:rFonts w:ascii="Angsana New" w:hAnsi="Angsana New" w:cs="Angsana New"/>
          <w:color w:val="000000"/>
          <w:sz w:val="32"/>
          <w:szCs w:val="32"/>
          <w:cs/>
        </w:rPr>
        <w:tab/>
      </w:r>
      <w:r w:rsidRPr="00D60C0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    </w:t>
      </w:r>
      <w:r w:rsidRPr="004836F3">
        <w:rPr>
          <w:rFonts w:ascii="Angsana New" w:hAnsi="Angsana New" w:cs="Angsana New"/>
          <w:sz w:val="32"/>
          <w:szCs w:val="32"/>
          <w:cs/>
        </w:rPr>
        <w:t xml:space="preserve">ประสิทธิภาพของสินค้า </w:t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="00A167CE" w:rsidRPr="004836F3">
        <w:rPr>
          <w:rFonts w:ascii="Angsana New" w:hAnsi="Angsana New" w:cs="Angsana New"/>
          <w:sz w:val="32"/>
          <w:szCs w:val="32"/>
        </w:rPr>
        <w:t xml:space="preserve"> </w:t>
      </w:r>
      <w:r w:rsidRPr="004836F3">
        <w:rPr>
          <w:rFonts w:ascii="Angsana New" w:hAnsi="Angsana New" w:cs="Angsana New"/>
          <w:sz w:val="32"/>
          <w:szCs w:val="32"/>
        </w:rPr>
        <w:t>9</w:t>
      </w:r>
      <w:r w:rsidR="00A167CE" w:rsidRPr="004836F3">
        <w:rPr>
          <w:rFonts w:ascii="Angsana New" w:hAnsi="Angsana New" w:cs="Angsana New"/>
          <w:sz w:val="32"/>
          <w:szCs w:val="32"/>
        </w:rPr>
        <w:t>7</w:t>
      </w:r>
      <w:r w:rsidRPr="004836F3">
        <w:rPr>
          <w:rFonts w:ascii="Angsana New" w:hAnsi="Angsana New" w:cs="Angsana New"/>
          <w:sz w:val="32"/>
          <w:szCs w:val="32"/>
          <w:cs/>
        </w:rPr>
        <w:t>.</w:t>
      </w:r>
      <w:r w:rsidRPr="004836F3">
        <w:rPr>
          <w:rFonts w:ascii="Angsana New" w:hAnsi="Angsana New" w:cs="Angsana New"/>
          <w:sz w:val="32"/>
          <w:szCs w:val="32"/>
        </w:rPr>
        <w:t>00</w:t>
      </w:r>
      <w:r w:rsidRPr="004836F3">
        <w:rPr>
          <w:rFonts w:ascii="Angsana New" w:hAnsi="Angsana New" w:cs="Angsana New"/>
          <w:sz w:val="32"/>
          <w:szCs w:val="32"/>
          <w:cs/>
        </w:rPr>
        <w:t>%</w:t>
      </w:r>
      <w:r w:rsidR="00A167CE" w:rsidRPr="004836F3">
        <w:rPr>
          <w:rFonts w:ascii="Angsana New" w:hAnsi="Angsana New" w:cs="Angsana New"/>
          <w:sz w:val="32"/>
          <w:szCs w:val="32"/>
        </w:rPr>
        <w:t xml:space="preserve"> </w:t>
      </w:r>
      <w:r w:rsidRPr="004836F3">
        <w:rPr>
          <w:rFonts w:ascii="Angsana New" w:hAnsi="Angsana New" w:cs="Angsana New"/>
          <w:sz w:val="32"/>
          <w:szCs w:val="32"/>
          <w:cs/>
        </w:rPr>
        <w:tab/>
        <w:t>ความพึงพอใจ</w:t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="00A167CE" w:rsidRPr="004836F3">
        <w:rPr>
          <w:rFonts w:ascii="Angsana New" w:hAnsi="Angsana New" w:cs="Angsana New"/>
          <w:sz w:val="32"/>
          <w:szCs w:val="32"/>
        </w:rPr>
        <w:t>8</w:t>
      </w:r>
      <w:r w:rsidRPr="004836F3">
        <w:rPr>
          <w:rFonts w:ascii="Angsana New" w:hAnsi="Angsana New" w:cs="Angsana New"/>
          <w:sz w:val="32"/>
          <w:szCs w:val="32"/>
        </w:rPr>
        <w:t>0</w:t>
      </w:r>
      <w:r w:rsidRPr="004836F3">
        <w:rPr>
          <w:rFonts w:ascii="Angsana New" w:hAnsi="Angsana New" w:cs="Angsana New"/>
          <w:sz w:val="32"/>
          <w:szCs w:val="32"/>
          <w:cs/>
        </w:rPr>
        <w:t>.00 %</w:t>
      </w:r>
    </w:p>
    <w:p w14:paraId="059CAF79" w14:textId="77777777" w:rsidR="00D60C0A" w:rsidRPr="004836F3" w:rsidRDefault="00D60C0A" w:rsidP="00D60C0A">
      <w:pPr>
        <w:pStyle w:val="ListParagraph"/>
        <w:ind w:left="0" w:firstLine="1350"/>
        <w:jc w:val="left"/>
        <w:rPr>
          <w:rFonts w:ascii="Angsana New" w:hAnsi="Angsana New" w:cs="Angsana New"/>
          <w:sz w:val="32"/>
          <w:szCs w:val="32"/>
        </w:rPr>
      </w:pPr>
      <w:r w:rsidRPr="004836F3">
        <w:rPr>
          <w:rFonts w:ascii="Angsana New" w:hAnsi="Angsana New" w:cs="Angsana New"/>
          <w:sz w:val="32"/>
          <w:szCs w:val="32"/>
          <w:cs/>
        </w:rPr>
        <w:tab/>
        <w:t xml:space="preserve">     การสนองตอบของบุคลากร</w:t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="00A167CE" w:rsidRPr="004836F3">
        <w:rPr>
          <w:rFonts w:ascii="Angsana New" w:hAnsi="Angsana New" w:cs="Angsana New"/>
          <w:sz w:val="32"/>
          <w:szCs w:val="32"/>
        </w:rPr>
        <w:t xml:space="preserve"> </w:t>
      </w:r>
      <w:r w:rsidRPr="004836F3">
        <w:rPr>
          <w:rFonts w:ascii="Angsana New" w:hAnsi="Angsana New" w:cs="Angsana New"/>
          <w:sz w:val="32"/>
          <w:szCs w:val="32"/>
        </w:rPr>
        <w:t>9</w:t>
      </w:r>
      <w:r w:rsidR="00A167CE" w:rsidRPr="004836F3">
        <w:rPr>
          <w:rFonts w:ascii="Angsana New" w:hAnsi="Angsana New" w:cs="Angsana New"/>
          <w:sz w:val="32"/>
          <w:szCs w:val="32"/>
        </w:rPr>
        <w:t>6</w:t>
      </w:r>
      <w:r w:rsidRPr="004836F3">
        <w:rPr>
          <w:rFonts w:ascii="Angsana New" w:hAnsi="Angsana New" w:cs="Angsana New"/>
          <w:sz w:val="32"/>
          <w:szCs w:val="32"/>
        </w:rPr>
        <w:t>.00</w:t>
      </w:r>
      <w:r w:rsidRPr="004836F3">
        <w:rPr>
          <w:rFonts w:ascii="Angsana New" w:hAnsi="Angsana New" w:cs="Angsana New"/>
          <w:sz w:val="32"/>
          <w:szCs w:val="32"/>
          <w:cs/>
        </w:rPr>
        <w:t>%</w:t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="00A167CE" w:rsidRPr="004836F3">
        <w:rPr>
          <w:rFonts w:ascii="Angsana New" w:hAnsi="Angsana New" w:cs="Angsana New"/>
          <w:sz w:val="32"/>
          <w:szCs w:val="32"/>
        </w:rPr>
        <w:t xml:space="preserve">        </w:t>
      </w:r>
      <w:r w:rsidR="00A167CE" w:rsidRPr="004836F3">
        <w:rPr>
          <w:rFonts w:ascii="Angsana New" w:hAnsi="Angsana New" w:cs="Angsana New"/>
          <w:sz w:val="32"/>
          <w:szCs w:val="32"/>
        </w:rPr>
        <w:tab/>
      </w:r>
      <w:r w:rsidRPr="004836F3">
        <w:rPr>
          <w:rFonts w:ascii="Angsana New" w:hAnsi="Angsana New" w:cs="Angsana New"/>
          <w:sz w:val="32"/>
          <w:szCs w:val="32"/>
          <w:cs/>
        </w:rPr>
        <w:t>ความพึงพอใจ</w:t>
      </w:r>
      <w:r w:rsidRPr="004836F3">
        <w:rPr>
          <w:rFonts w:ascii="Angsana New" w:hAnsi="Angsana New" w:cs="Angsana New"/>
          <w:sz w:val="32"/>
          <w:szCs w:val="32"/>
          <w:cs/>
        </w:rPr>
        <w:tab/>
      </w:r>
      <w:r w:rsidRPr="004836F3">
        <w:rPr>
          <w:rFonts w:ascii="Angsana New" w:hAnsi="Angsana New" w:cs="Angsana New"/>
          <w:sz w:val="32"/>
          <w:szCs w:val="32"/>
        </w:rPr>
        <w:t>80</w:t>
      </w:r>
      <w:r w:rsidRPr="004836F3">
        <w:rPr>
          <w:rFonts w:ascii="Angsana New" w:hAnsi="Angsana New" w:cs="Angsana New"/>
          <w:sz w:val="32"/>
          <w:szCs w:val="32"/>
          <w:cs/>
        </w:rPr>
        <w:t>.00 %</w:t>
      </w:r>
    </w:p>
    <w:p w14:paraId="67045938" w14:textId="77777777" w:rsidR="00D60C0A" w:rsidRPr="004836F3" w:rsidRDefault="00A167CE" w:rsidP="00A167CE">
      <w:pPr>
        <w:pStyle w:val="ListParagraph"/>
        <w:ind w:left="810" w:firstLine="630"/>
        <w:jc w:val="left"/>
        <w:rPr>
          <w:rFonts w:ascii="Angsana New" w:hAnsi="Angsana New" w:cs="Angsana New"/>
          <w:sz w:val="32"/>
          <w:szCs w:val="32"/>
          <w:highlight w:val="yellow"/>
        </w:rPr>
      </w:pPr>
      <w:r w:rsidRPr="004836F3">
        <w:rPr>
          <w:rFonts w:ascii="Angsana New" w:hAnsi="Angsana New" w:cs="Angsana New"/>
          <w:sz w:val="32"/>
          <w:szCs w:val="32"/>
        </w:rPr>
        <w:t xml:space="preserve">     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>ความสมบูรณ์ในการส่งมอบสินค้า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ab/>
      </w:r>
      <w:r w:rsidRPr="004836F3">
        <w:rPr>
          <w:rFonts w:ascii="Angsana New" w:hAnsi="Angsana New" w:cs="Angsana New"/>
          <w:sz w:val="32"/>
          <w:szCs w:val="32"/>
        </w:rPr>
        <w:t>10</w:t>
      </w:r>
      <w:r w:rsidR="00D60C0A" w:rsidRPr="004836F3">
        <w:rPr>
          <w:rFonts w:ascii="Angsana New" w:hAnsi="Angsana New" w:cs="Angsana New"/>
          <w:sz w:val="32"/>
          <w:szCs w:val="32"/>
        </w:rPr>
        <w:t>0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>.</w:t>
      </w:r>
      <w:r w:rsidR="00D60C0A" w:rsidRPr="004836F3">
        <w:rPr>
          <w:rFonts w:ascii="Angsana New" w:hAnsi="Angsana New" w:cs="Angsana New"/>
          <w:sz w:val="32"/>
          <w:szCs w:val="32"/>
        </w:rPr>
        <w:t>00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 xml:space="preserve">%  </w:t>
      </w:r>
      <w:r w:rsidRPr="004836F3">
        <w:rPr>
          <w:rFonts w:ascii="Angsana New" w:hAnsi="Angsana New" w:cs="Angsana New"/>
          <w:sz w:val="32"/>
          <w:szCs w:val="32"/>
        </w:rPr>
        <w:tab/>
      </w:r>
      <w:r w:rsidR="00D60C0A" w:rsidRPr="004836F3">
        <w:rPr>
          <w:rFonts w:ascii="Angsana New" w:hAnsi="Angsana New" w:cs="Angsana New"/>
          <w:sz w:val="32"/>
          <w:szCs w:val="32"/>
          <w:cs/>
        </w:rPr>
        <w:t>ความพึงพอใจ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ab/>
      </w:r>
      <w:r w:rsidRPr="004836F3">
        <w:rPr>
          <w:rFonts w:ascii="Angsana New" w:hAnsi="Angsana New" w:cs="Angsana New"/>
          <w:sz w:val="32"/>
          <w:szCs w:val="32"/>
        </w:rPr>
        <w:t>10</w:t>
      </w:r>
      <w:r w:rsidR="00D60C0A" w:rsidRPr="004836F3">
        <w:rPr>
          <w:rFonts w:ascii="Angsana New" w:hAnsi="Angsana New" w:cs="Angsana New"/>
          <w:sz w:val="32"/>
          <w:szCs w:val="32"/>
        </w:rPr>
        <w:t>0</w:t>
      </w:r>
      <w:r w:rsidR="00D60C0A" w:rsidRPr="004836F3">
        <w:rPr>
          <w:rFonts w:ascii="Angsana New" w:hAnsi="Angsana New" w:cs="Angsana New"/>
          <w:sz w:val="32"/>
          <w:szCs w:val="32"/>
          <w:cs/>
        </w:rPr>
        <w:t>.00%</w:t>
      </w:r>
    </w:p>
    <w:p w14:paraId="2CDFB640" w14:textId="77777777" w:rsidR="00D60C0A" w:rsidRPr="008A476A" w:rsidRDefault="00D60C0A" w:rsidP="00A167CE">
      <w:pPr>
        <w:pStyle w:val="ListParagraph"/>
        <w:ind w:left="0" w:firstLine="1350"/>
        <w:jc w:val="left"/>
        <w:rPr>
          <w:rFonts w:ascii="Angsana New" w:hAnsi="Angsana New" w:cs="Angsana New"/>
          <w:color w:val="FF0000"/>
          <w:sz w:val="32"/>
          <w:szCs w:val="32"/>
        </w:rPr>
      </w:pPr>
    </w:p>
    <w:p w14:paraId="1D5F8739" w14:textId="77777777" w:rsidR="00D60C0A" w:rsidRPr="00060A6F" w:rsidRDefault="00D60C0A" w:rsidP="00D60C0A">
      <w:pPr>
        <w:pStyle w:val="ListParagraph"/>
        <w:ind w:left="0" w:firstLine="1350"/>
        <w:jc w:val="left"/>
        <w:rPr>
          <w:rFonts w:ascii="Angsana New" w:hAnsi="Angsana New" w:cs="Angsana New"/>
          <w:sz w:val="32"/>
          <w:szCs w:val="32"/>
        </w:rPr>
      </w:pPr>
    </w:p>
    <w:p w14:paraId="74D3649B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450" w:hanging="45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การดูแลรักษาสิ่งแวดล้อมและอนุรักษ์พลังงาน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บริษัท ฯ มีระบบบริหารคุณภาพ </w:t>
      </w:r>
      <w:r w:rsidRPr="00060A6F">
        <w:rPr>
          <w:rFonts w:ascii="Angsana New" w:hAnsi="Angsana New" w:cs="Angsana New"/>
          <w:sz w:val="32"/>
          <w:szCs w:val="32"/>
        </w:rPr>
        <w:t xml:space="preserve">ISO 14001:2001 </w:t>
      </w:r>
      <w:r w:rsidRPr="00060A6F">
        <w:rPr>
          <w:rFonts w:ascii="Angsana New" w:hAnsi="Angsana New" w:cs="Angsana New" w:hint="cs"/>
          <w:sz w:val="32"/>
          <w:szCs w:val="32"/>
          <w:cs/>
        </w:rPr>
        <w:t xml:space="preserve">โดยมีนโยบายมุ่งมั่นที่จะดำเนินการปรับปรุงด้านสิ่งแวดล้อมอย่างต่อเนื่อง ตลอดจนป้องกันมลพิษที่อาจเกิดจากผลิตภัณฑ์ การบริการ และกิจกรรมต่างๆในการผลิตแบตเตอรี่ของบริษัทฯโดยผู้บริหารและพนักงานทุกคนมีความมุ่งมั่นที่จะดำเนินการดังนี้ </w:t>
      </w:r>
    </w:p>
    <w:p w14:paraId="6CC77269" w14:textId="77777777" w:rsidR="00D60C0A" w:rsidRPr="00060A6F" w:rsidRDefault="00D60C0A" w:rsidP="00D60C0A">
      <w:pPr>
        <w:pStyle w:val="ListParagraph"/>
        <w:ind w:left="144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แนวทางการปฏิบัติ</w:t>
      </w:r>
      <w:r w:rsidRPr="008A476A">
        <w:rPr>
          <w:rFonts w:ascii="Angsana New" w:hAnsi="Angsana New" w:cs="Angsana New"/>
          <w:sz w:val="32"/>
          <w:szCs w:val="32"/>
          <w:cs/>
        </w:rPr>
        <w:t>การดูแลรักษาสิ่งแวดล้อม</w:t>
      </w:r>
    </w:p>
    <w:p w14:paraId="3A7D19C2" w14:textId="77777777" w:rsidR="00D60C0A" w:rsidRPr="008A476A" w:rsidRDefault="00D60C0A" w:rsidP="00A81395">
      <w:pPr>
        <w:pStyle w:val="ListParagraph"/>
        <w:numPr>
          <w:ilvl w:val="0"/>
          <w:numId w:val="14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มุ่งมั่นในการดำเนินการด้านสิ่งแวดล้อมให้สูงกว่ามาตรฐานที่กฎหมาย กฎระเบียบตลอดจนข้อกำหนดต่างๆด้านสิ่งแวดล้อมที่เกี่ยวข้องกับบริษัทฯ และปฏิบัติอย่างเคร่งครัด</w:t>
      </w:r>
    </w:p>
    <w:p w14:paraId="6C520BCE" w14:textId="77777777" w:rsidR="00D60C0A" w:rsidRPr="008A476A" w:rsidRDefault="00D60C0A" w:rsidP="00A81395">
      <w:pPr>
        <w:pStyle w:val="ListParagraph"/>
        <w:numPr>
          <w:ilvl w:val="0"/>
          <w:numId w:val="14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มุ่งมั่นในการปรับปรุงและพัฒนาระบบการบริหารงานด้านสิ่งแวดล้อมอย่างติอเนื่อง เพื่อให้สมรรถนะการจัดการด้านสิ่งแวดล้อมของบริษัทฯ สูงกว่ามาตรฐาน เพื่อการควบคุมและป้องกัน ผลกระทบต่อสิ่งแวดล้อม ที่ทำให้เกิดมลพิษทั้งในด้านอากาศ น้ำและดิน อย่างมีประสิทธิภาพ ตลอดจนอนุรักษ์การใช้พลังงานและทรัพยากรอย่างมีประสิทธิภาพสูงสุด</w:t>
      </w:r>
    </w:p>
    <w:p w14:paraId="229BBFFE" w14:textId="77777777" w:rsidR="00D60C0A" w:rsidRPr="008A476A" w:rsidRDefault="00D60C0A" w:rsidP="00A81395">
      <w:pPr>
        <w:pStyle w:val="ListParagraph"/>
        <w:numPr>
          <w:ilvl w:val="0"/>
          <w:numId w:val="14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>มุ่งมั่นในการปรับปรุงระบบบริหารงานด้านสิ่งแวดล้อม โดยกำหนดเป็น วัตถุประสงค์และเป้าหมายในการดำเนินงานอย่างชัดเจน และดำเนินการให้บรรลุตามวัตถุประสงค์และเป้าหมายด้านสิ่งแวดล้อมที่กำหนด โดยทบทวนวัตถุประสงค์และเป้าหมายด้านสิ่งแวดล้อมเป็นประจำทุกปี</w:t>
      </w:r>
    </w:p>
    <w:p w14:paraId="4C214B50" w14:textId="77777777" w:rsidR="007F30D5" w:rsidRDefault="00D60C0A" w:rsidP="00A81395">
      <w:pPr>
        <w:pStyle w:val="ListParagraph"/>
        <w:numPr>
          <w:ilvl w:val="0"/>
          <w:numId w:val="14"/>
        </w:numPr>
        <w:ind w:left="1890" w:hanging="450"/>
        <w:jc w:val="left"/>
        <w:rPr>
          <w:rFonts w:ascii="Angsana New" w:hAnsi="Angsana New" w:cs="Angsana New"/>
          <w:sz w:val="32"/>
          <w:szCs w:val="32"/>
        </w:rPr>
      </w:pPr>
      <w:r w:rsidRPr="008A476A">
        <w:rPr>
          <w:rFonts w:ascii="Angsana New" w:hAnsi="Angsana New" w:cs="Angsana New"/>
          <w:sz w:val="32"/>
          <w:szCs w:val="32"/>
          <w:cs/>
        </w:rPr>
        <w:t>ส่งเสริมความเข้าใจและปลุกจิตสำนึกด้านสิ่งแวดล้อมให้กับพนักงานทุกคนภายใน</w:t>
      </w:r>
    </w:p>
    <w:p w14:paraId="34532650" w14:textId="77777777" w:rsidR="00D60C0A" w:rsidRPr="008A476A" w:rsidRDefault="00D60C0A" w:rsidP="007F30D5">
      <w:pPr>
        <w:pStyle w:val="ListParagraph"/>
        <w:ind w:left="1890"/>
        <w:jc w:val="left"/>
        <w:rPr>
          <w:rFonts w:ascii="Angsana New" w:hAnsi="Angsana New" w:cs="Angsana New"/>
          <w:sz w:val="32"/>
          <w:szCs w:val="32"/>
        </w:rPr>
      </w:pPr>
      <w:r w:rsidRPr="008A476A">
        <w:rPr>
          <w:rFonts w:ascii="Angsana New" w:hAnsi="Angsana New" w:cs="Angsana New"/>
          <w:sz w:val="32"/>
          <w:szCs w:val="32"/>
          <w:cs/>
        </w:rPr>
        <w:t>บริษัทฯ โดยการสื่อสารและฝึกอบรมด้านสิ่งแวดล้อม</w:t>
      </w:r>
    </w:p>
    <w:p w14:paraId="74F19444" w14:textId="77777777" w:rsidR="00D60C0A" w:rsidRDefault="00D60C0A" w:rsidP="00A81395">
      <w:pPr>
        <w:pStyle w:val="ListParagraph"/>
        <w:numPr>
          <w:ilvl w:val="0"/>
          <w:numId w:val="14"/>
        </w:numPr>
        <w:ind w:left="1985" w:hanging="567"/>
        <w:jc w:val="left"/>
        <w:rPr>
          <w:rFonts w:ascii="Angsana New" w:hAnsi="Angsana New" w:cs="Angsana New"/>
          <w:sz w:val="32"/>
          <w:szCs w:val="32"/>
        </w:rPr>
      </w:pPr>
      <w:r w:rsidRPr="008A476A">
        <w:rPr>
          <w:rFonts w:ascii="Angsana New" w:hAnsi="Angsana New" w:cs="Angsana New"/>
          <w:sz w:val="32"/>
          <w:szCs w:val="32"/>
          <w:cs/>
        </w:rPr>
        <w:t>เปิดเผยนโยบายและข้อมูลต่างๆ ทางด้านสิ่งแวดล้อมต่อสาธารณชน</w:t>
      </w:r>
      <w:r>
        <w:rPr>
          <w:rFonts w:ascii="Angsana New" w:hAnsi="Angsana New" w:cs="Angsana New" w:hint="cs"/>
          <w:sz w:val="32"/>
          <w:szCs w:val="32"/>
          <w:cs/>
        </w:rPr>
        <w:t xml:space="preserve"> และร่วมพัฒนาปรับปรุงสภาวะแวดล้อมกับชุมชน</w:t>
      </w:r>
    </w:p>
    <w:p w14:paraId="72D1E04C" w14:textId="77777777" w:rsidR="00D60C0A" w:rsidRPr="00060A6F" w:rsidRDefault="00D60C0A" w:rsidP="00D60C0A">
      <w:pPr>
        <w:pStyle w:val="ListParagraph"/>
        <w:ind w:left="1985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</w:rPr>
        <w:t xml:space="preserve"> </w:t>
      </w:r>
    </w:p>
    <w:p w14:paraId="7896BD84" w14:textId="77777777" w:rsidR="00D60C0A" w:rsidRPr="00EE25C1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BD4A97">
        <w:rPr>
          <w:rFonts w:ascii="Angsana New" w:hAnsi="Angsana New" w:cs="Angsana New"/>
          <w:sz w:val="32"/>
          <w:szCs w:val="32"/>
          <w:cs/>
        </w:rPr>
        <w:t xml:space="preserve">บริษัทฯให้ความสำคัญเกี่ยวกับการใช้ทรัพยากรอย่างคุ้มค่าและเกิดประสิทธิภาพสูงสุด โดยได้มีการปฏิบัติตาม พระราชบัญญัติการส่งเสริมการอนุรักษ์พลังงาน (ฉบับที่ </w:t>
      </w:r>
      <w:r w:rsidRPr="00BD4A97">
        <w:rPr>
          <w:rFonts w:ascii="Angsana New" w:hAnsi="Angsana New" w:cs="Angsana New"/>
          <w:sz w:val="32"/>
          <w:szCs w:val="32"/>
        </w:rPr>
        <w:t xml:space="preserve">2) </w:t>
      </w:r>
      <w:r w:rsidRPr="00BD4A97">
        <w:rPr>
          <w:rFonts w:ascii="Angsana New" w:hAnsi="Angsana New" w:cs="Angsana New"/>
          <w:sz w:val="32"/>
          <w:szCs w:val="32"/>
          <w:cs/>
        </w:rPr>
        <w:t>พ.ศ.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BD4A97">
        <w:rPr>
          <w:rFonts w:ascii="Angsana New" w:hAnsi="Angsana New" w:cs="Angsana New"/>
          <w:sz w:val="32"/>
          <w:szCs w:val="32"/>
        </w:rPr>
        <w:t xml:space="preserve">2550 </w:t>
      </w:r>
      <w:r w:rsidRPr="00BD4A97">
        <w:rPr>
          <w:rFonts w:ascii="Angsana New" w:hAnsi="Angsana New" w:cs="Angsana New"/>
          <w:sz w:val="32"/>
          <w:szCs w:val="32"/>
          <w:cs/>
        </w:rPr>
        <w:t xml:space="preserve">อย่างเป็นรูปธรรม โดยในรอบปี </w:t>
      </w:r>
      <w:r w:rsidRPr="00BD4A97">
        <w:rPr>
          <w:rFonts w:ascii="Angsana New" w:hAnsi="Angsana New" w:cs="Angsana New"/>
          <w:sz w:val="32"/>
          <w:szCs w:val="32"/>
        </w:rPr>
        <w:t>25</w:t>
      </w:r>
      <w:r>
        <w:rPr>
          <w:rFonts w:ascii="Angsana New" w:hAnsi="Angsana New" w:cs="Angsana New"/>
          <w:sz w:val="32"/>
          <w:szCs w:val="32"/>
        </w:rPr>
        <w:t>6</w:t>
      </w:r>
      <w:r>
        <w:rPr>
          <w:rFonts w:ascii="Angsana New" w:hAnsi="Angsana New" w:cs="Angsana New" w:hint="cs"/>
          <w:sz w:val="32"/>
          <w:szCs w:val="32"/>
          <w:cs/>
        </w:rPr>
        <w:t>2</w:t>
      </w:r>
      <w:r w:rsidRPr="00BD4A97">
        <w:rPr>
          <w:rFonts w:ascii="Angsana New" w:hAnsi="Angsana New" w:cs="Angsana New"/>
          <w:sz w:val="32"/>
          <w:szCs w:val="32"/>
        </w:rPr>
        <w:t xml:space="preserve"> </w:t>
      </w:r>
      <w:r w:rsidRPr="00BD4A97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BD4A97">
        <w:rPr>
          <w:rFonts w:ascii="Angsana New" w:hAnsi="Angsana New" w:cs="Angsana New" w:hint="cs"/>
          <w:sz w:val="32"/>
          <w:szCs w:val="32"/>
          <w:cs/>
        </w:rPr>
        <w:t>มีการดำเนินการดังต่อไปนี้</w:t>
      </w:r>
    </w:p>
    <w:p w14:paraId="49F15F2C" w14:textId="77777777" w:rsidR="00D60C0A" w:rsidRDefault="00D60C0A" w:rsidP="00A81395">
      <w:pPr>
        <w:pStyle w:val="ListParagraph"/>
        <w:numPr>
          <w:ilvl w:val="0"/>
          <w:numId w:val="21"/>
        </w:numPr>
        <w:jc w:val="left"/>
        <w:rPr>
          <w:rFonts w:ascii="Angsana New" w:hAnsi="Angsana New" w:cs="Angsana New"/>
          <w:sz w:val="32"/>
          <w:szCs w:val="32"/>
        </w:rPr>
      </w:pPr>
      <w:r w:rsidRPr="00BD4A97">
        <w:rPr>
          <w:rFonts w:ascii="Angsana New" w:hAnsi="Angsana New" w:cs="Angsana New"/>
          <w:sz w:val="32"/>
          <w:szCs w:val="32"/>
          <w:cs/>
        </w:rPr>
        <w:t>มาตรการด้านการอนุรักษ์พลังงาน</w:t>
      </w:r>
    </w:p>
    <w:p w14:paraId="4BDCFC51" w14:textId="77777777" w:rsidR="00D60C0A" w:rsidRPr="00BD4A97" w:rsidRDefault="00D60C0A" w:rsidP="00D60C0A">
      <w:pPr>
        <w:pStyle w:val="ListParagraph"/>
        <w:ind w:left="0" w:firstLine="180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บริษัทได้เปลี่ยน หลังคาโปร่งแสง ของอาคารโรงงานจำนวน 2 แห่ง เป็นผลให้ไม่ต้องเปิดไฟในเวลากลางวัน ซึ่งกินไฟ 100 วัตต์ จำนวน 17 ดวง และสามารถลดการใช้กระแสไฟได้ จำนวน 31</w:t>
      </w:r>
      <w:r>
        <w:rPr>
          <w:rFonts w:ascii="Angsana New" w:hAnsi="Angsana New" w:cs="Angsana New"/>
          <w:sz w:val="32"/>
          <w:szCs w:val="32"/>
        </w:rPr>
        <w:t>,</w:t>
      </w:r>
      <w:r>
        <w:rPr>
          <w:rFonts w:ascii="Angsana New" w:hAnsi="Angsana New" w:cs="Angsana New" w:hint="cs"/>
          <w:sz w:val="32"/>
          <w:szCs w:val="32"/>
          <w:cs/>
        </w:rPr>
        <w:t>104 กิโลวัตต์ต่อปี</w:t>
      </w:r>
    </w:p>
    <w:p w14:paraId="77C88763" w14:textId="77777777" w:rsidR="00D60C0A" w:rsidRDefault="00D60C0A" w:rsidP="00A81395">
      <w:pPr>
        <w:pStyle w:val="ListParagraph"/>
        <w:numPr>
          <w:ilvl w:val="0"/>
          <w:numId w:val="21"/>
        </w:numPr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บริษัทฯได้แต่งตั้งคณะกรรมการพลังงานขึ้นเพื่อควบคุมการจัดการด้านสิ่งแวดล้อมโดยมีแผนงานดังต่อไปนี้</w:t>
      </w:r>
    </w:p>
    <w:p w14:paraId="62FEEA9B" w14:textId="77777777" w:rsidR="00D60C0A" w:rsidRDefault="00D60C0A" w:rsidP="00A81395">
      <w:pPr>
        <w:pStyle w:val="ListParagraph"/>
        <w:numPr>
          <w:ilvl w:val="0"/>
          <w:numId w:val="22"/>
        </w:numPr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ควบคุมการใช้ไฟฟ้า</w:t>
      </w:r>
    </w:p>
    <w:p w14:paraId="687B3012" w14:textId="77777777" w:rsidR="00D60C0A" w:rsidRDefault="00D60C0A" w:rsidP="00A81395">
      <w:pPr>
        <w:pStyle w:val="ListParagraph"/>
        <w:numPr>
          <w:ilvl w:val="0"/>
          <w:numId w:val="22"/>
        </w:numPr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ควบคุมการใช้น้ำประปา</w:t>
      </w:r>
    </w:p>
    <w:p w14:paraId="58F014BB" w14:textId="77777777" w:rsidR="00D60C0A" w:rsidRDefault="00D60C0A" w:rsidP="00A81395">
      <w:pPr>
        <w:pStyle w:val="ListParagraph"/>
        <w:numPr>
          <w:ilvl w:val="0"/>
          <w:numId w:val="22"/>
        </w:numPr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ควบคุมการใช้ก๊าซ</w:t>
      </w:r>
    </w:p>
    <w:p w14:paraId="0D581CE2" w14:textId="77777777" w:rsidR="00D60C0A" w:rsidRDefault="00D60C0A" w:rsidP="00A81395">
      <w:pPr>
        <w:pStyle w:val="ListParagraph"/>
        <w:numPr>
          <w:ilvl w:val="0"/>
          <w:numId w:val="22"/>
        </w:numPr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ควบคุมการปล่อยมลพิษอากาศผ่านเกณฑ์มาตรฐาน 100</w:t>
      </w:r>
      <w:r>
        <w:rPr>
          <w:rFonts w:ascii="Angsana New" w:hAnsi="Angsana New" w:cs="Angsana New"/>
          <w:sz w:val="32"/>
          <w:szCs w:val="32"/>
        </w:rPr>
        <w:t>%</w:t>
      </w:r>
    </w:p>
    <w:p w14:paraId="0858C081" w14:textId="77777777" w:rsidR="00D60C0A" w:rsidRDefault="00D60C0A" w:rsidP="00A81395">
      <w:pPr>
        <w:pStyle w:val="ListParagraph"/>
        <w:numPr>
          <w:ilvl w:val="0"/>
          <w:numId w:val="22"/>
        </w:numPr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การคัดแยกขยะ 100</w:t>
      </w:r>
      <w:r>
        <w:rPr>
          <w:rFonts w:ascii="Angsana New" w:hAnsi="Angsana New" w:cs="Angsana New"/>
          <w:sz w:val="32"/>
          <w:szCs w:val="32"/>
        </w:rPr>
        <w:t>%</w:t>
      </w:r>
    </w:p>
    <w:p w14:paraId="4FDDC365" w14:textId="77777777" w:rsidR="00D60C0A" w:rsidRPr="000F3DDD" w:rsidRDefault="00D60C0A" w:rsidP="00D60C0A">
      <w:pPr>
        <w:ind w:firstLine="144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เพื่อให้การดำเนินการด้านการจัดการพลังงานของบริษัทฯเป็นไปอย่างต่อเนื่อง มีประสิทธิภาพและมีประสิทธิผล และเป็นไปตามประกาศกระทรวงพลังงานเรื่องหลักเกณฑ์และวิธีการจัดการพลังงานในโรงงานควบคุมและอาคารควบคุม พ.ศ.2552 จึงได้มีการแต่งตั้งคณะผู้ตรวจประเมินการจัดการพลังงาน ทำหน้าที่ในการตรวจสอบและประเมินวิธีการจัดการพลังงานภายในองค์กร ดำเนินการตรวจสอบเอกสารและหลักฐานที่เกี่ยวข้องกับการจัดการพลังงาน ว่ามีและครบถ้วนหรือไม่และจัดทำสรุปผลการตรวจติดตามการดำเนินการจัดการพลังงาน</w:t>
      </w:r>
    </w:p>
    <w:p w14:paraId="099DCBD1" w14:textId="77777777" w:rsidR="00D60C0A" w:rsidRDefault="00D60C0A" w:rsidP="00A81395">
      <w:pPr>
        <w:pStyle w:val="ListParagraph"/>
        <w:numPr>
          <w:ilvl w:val="0"/>
          <w:numId w:val="21"/>
        </w:numPr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t>การป้องกันมลภาวะและเฝ้าระวังผลกร</w:t>
      </w:r>
      <w:r w:rsidRPr="001A088C">
        <w:rPr>
          <w:rFonts w:ascii="Angsana New" w:hAnsi="Angsana New" w:cs="Angsana New" w:hint="cs"/>
          <w:sz w:val="32"/>
          <w:szCs w:val="32"/>
          <w:cs/>
        </w:rPr>
        <w:t>ะ</w:t>
      </w:r>
      <w:r w:rsidRPr="001A088C">
        <w:rPr>
          <w:rFonts w:ascii="Angsana New" w:hAnsi="Angsana New" w:cs="Angsana New"/>
          <w:sz w:val="32"/>
          <w:szCs w:val="32"/>
          <w:cs/>
        </w:rPr>
        <w:t>ทบด้านสิ่งแวดล้อมด้วยการตรวจวัดคุณภาพสิ่งแวดล้อมอย่างต่อเนื่อง</w:t>
      </w:r>
    </w:p>
    <w:p w14:paraId="040E6FEC" w14:textId="77777777" w:rsidR="00D60C0A" w:rsidRPr="001A088C" w:rsidRDefault="00D60C0A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lastRenderedPageBreak/>
        <w:t>คุณภาพอากาศ</w:t>
      </w:r>
    </w:p>
    <w:p w14:paraId="38E8585F" w14:textId="77777777" w:rsidR="00D60C0A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t>บริษัทฯ มีการนำก๊าซธรรมชาติมาใช้เป็นเชื้อเพลิงในกระบวนการผลิต เพื่อลดมลภาวะทางอากาศที่สำคัญ ได้แก่ ก๊าซไนโตรเจนออกไซด์ (</w:t>
      </w:r>
      <w:r w:rsidRPr="001A088C">
        <w:rPr>
          <w:rFonts w:ascii="Angsana New" w:hAnsi="Angsana New" w:cs="Angsana New"/>
          <w:sz w:val="32"/>
          <w:szCs w:val="32"/>
        </w:rPr>
        <w:t xml:space="preserve">NOx) </w:t>
      </w:r>
      <w:r w:rsidRPr="001A088C">
        <w:rPr>
          <w:rFonts w:ascii="Angsana New" w:hAnsi="Angsana New" w:cs="Angsana New"/>
          <w:sz w:val="32"/>
          <w:szCs w:val="32"/>
          <w:cs/>
        </w:rPr>
        <w:t>ก๊าซซัลเฟอร์ไดออกไซด์ (</w:t>
      </w:r>
      <w:proofErr w:type="spellStart"/>
      <w:r w:rsidRPr="001A088C">
        <w:rPr>
          <w:rFonts w:ascii="Angsana New" w:hAnsi="Angsana New" w:cs="Angsana New"/>
          <w:sz w:val="32"/>
          <w:szCs w:val="32"/>
        </w:rPr>
        <w:t>SOx</w:t>
      </w:r>
      <w:proofErr w:type="spellEnd"/>
      <w:r w:rsidRPr="001A088C">
        <w:rPr>
          <w:rFonts w:ascii="Angsana New" w:hAnsi="Angsana New" w:cs="Angsana New"/>
          <w:sz w:val="32"/>
          <w:szCs w:val="32"/>
        </w:rPr>
        <w:t xml:space="preserve">) </w:t>
      </w:r>
      <w:r w:rsidRPr="001A088C">
        <w:rPr>
          <w:rFonts w:ascii="Angsana New" w:hAnsi="Angsana New" w:cs="Angsana New"/>
          <w:sz w:val="32"/>
          <w:szCs w:val="32"/>
          <w:cs/>
        </w:rPr>
        <w:t>พร้อมทั้งในกระบวนการผลิตทุกจุดมีการติดตั้งระบบบำบัดมลพิษ</w:t>
      </w:r>
      <w:r w:rsidRPr="001A088C">
        <w:rPr>
          <w:rFonts w:ascii="Angsana New" w:hAnsi="Angsana New" w:cs="Angsana New" w:hint="cs"/>
          <w:sz w:val="32"/>
          <w:szCs w:val="32"/>
          <w:cs/>
        </w:rPr>
        <w:t>ทาง</w:t>
      </w:r>
      <w:r w:rsidRPr="001A088C">
        <w:rPr>
          <w:rFonts w:ascii="Angsana New" w:hAnsi="Angsana New" w:cs="Angsana New"/>
          <w:sz w:val="32"/>
          <w:szCs w:val="32"/>
          <w:cs/>
        </w:rPr>
        <w:t xml:space="preserve">อากาศที่มีประสิทธิภาพสูง เช่น </w:t>
      </w:r>
      <w:r>
        <w:rPr>
          <w:rFonts w:ascii="Angsana New" w:hAnsi="Angsana New" w:cs="Angsana New"/>
          <w:sz w:val="32"/>
          <w:szCs w:val="32"/>
        </w:rPr>
        <w:t>Dust C</w:t>
      </w:r>
      <w:r w:rsidRPr="001A088C">
        <w:rPr>
          <w:rFonts w:ascii="Angsana New" w:hAnsi="Angsana New" w:cs="Angsana New"/>
          <w:sz w:val="32"/>
          <w:szCs w:val="32"/>
        </w:rPr>
        <w:t xml:space="preserve">ollector, Wet Scrubber </w:t>
      </w:r>
      <w:r w:rsidRPr="001A088C">
        <w:rPr>
          <w:rFonts w:ascii="Angsana New" w:hAnsi="Angsana New" w:cs="Angsana New"/>
          <w:sz w:val="32"/>
          <w:szCs w:val="32"/>
          <w:cs/>
        </w:rPr>
        <w:t>ก่อนการระบายออกสู่สิ่งแวดล้อม มีการบำรุงรักษาอุปกรณ์ เครื่องจักร ให้ทำงานอย่างมีประสิทธิภาพโดยช่างผู้เชี่ยวชาญ และตรวจวัดและวิเคราะห์คุณภาพอากาศทั้งในสถานที่ทำงาน และที่ปล่องระบายอากาศเป็นประจำ และปฏิบัติตามที่กฎหมายกำหนดอย่างครบถ้วน</w:t>
      </w:r>
    </w:p>
    <w:p w14:paraId="449311B9" w14:textId="77777777" w:rsidR="00D60C0A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591BBE8C" w14:textId="77777777" w:rsidR="00D60C0A" w:rsidRPr="001F11CC" w:rsidRDefault="00D60C0A" w:rsidP="00D60C0A">
      <w:pPr>
        <w:ind w:left="720" w:firstLine="720"/>
        <w:rPr>
          <w:rFonts w:ascii="Angsana New" w:hAnsi="Angsana New" w:cs="Angsana New"/>
          <w:sz w:val="32"/>
          <w:szCs w:val="32"/>
        </w:rPr>
      </w:pPr>
      <w:r w:rsidRPr="001F11CC">
        <w:rPr>
          <w:rFonts w:ascii="Angsana New" w:hAnsi="Angsana New" w:cs="Angsana New"/>
          <w:sz w:val="32"/>
          <w:szCs w:val="32"/>
          <w:cs/>
        </w:rPr>
        <w:t>คุณภาพน้ำ</w:t>
      </w:r>
    </w:p>
    <w:p w14:paraId="1869E09F" w14:textId="77777777" w:rsidR="00D60C0A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t>บริษัทฯ มีระบบการควบคุมคุณภาพน้ำที่ปล่อยออกจากกระบวนการผลิต ด้วยการบำบัดแบบเร่งการตกตะกอนด้วยเคมี (</w:t>
      </w:r>
      <w:r w:rsidRPr="001A088C">
        <w:rPr>
          <w:rFonts w:ascii="Angsana New" w:hAnsi="Angsana New" w:cs="Angsana New"/>
          <w:sz w:val="32"/>
          <w:szCs w:val="32"/>
        </w:rPr>
        <w:t xml:space="preserve">Chemical Treatment) </w:t>
      </w:r>
      <w:r w:rsidRPr="001A088C">
        <w:rPr>
          <w:rFonts w:ascii="Angsana New" w:hAnsi="Angsana New" w:cs="Angsana New"/>
          <w:sz w:val="32"/>
          <w:szCs w:val="32"/>
          <w:cs/>
        </w:rPr>
        <w:t>พร้อมทั้งเฝ้าระวังคุณภาพน้ำทิ้ง ณ จุดเสี่ยง ในกระบวนการผลิตประจำวัน ประจำสัปดาห์ และประจำเดือน และเก็บตัวอย่างน้ำทิ้งเพื่อตรวจวัดและวิเคราะห์ค่าพารามิเตอร์ที่กฎหมายกำหนดอย่างเคร่งครัด ณ จุดปล่อยน้ำทิ้งออกนอกโรงงาน ซึ่งผลการตรวจวัดและวิเคราะห์อยู่ในเกณฑ์มาตรฐานที่กฎหมายกำหนด</w:t>
      </w:r>
    </w:p>
    <w:p w14:paraId="30DAEC7C" w14:textId="77777777" w:rsidR="00D60C0A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59AF17C7" w14:textId="77777777" w:rsidR="00D60C0A" w:rsidRPr="001F11CC" w:rsidRDefault="00D60C0A" w:rsidP="00D60C0A">
      <w:pPr>
        <w:ind w:left="540" w:firstLine="720"/>
        <w:rPr>
          <w:rFonts w:ascii="Angsana New" w:hAnsi="Angsana New" w:cs="Angsana New"/>
          <w:sz w:val="32"/>
          <w:szCs w:val="32"/>
        </w:rPr>
      </w:pPr>
      <w:r w:rsidRPr="001F11CC">
        <w:rPr>
          <w:rFonts w:ascii="Angsana New" w:hAnsi="Angsana New" w:cs="Angsana New"/>
          <w:sz w:val="32"/>
          <w:szCs w:val="32"/>
          <w:cs/>
        </w:rPr>
        <w:t>กากอุตสาหกรรม</w:t>
      </w:r>
    </w:p>
    <w:p w14:paraId="2D30191E" w14:textId="77777777" w:rsidR="005B4C82" w:rsidRDefault="00D60C0A" w:rsidP="00FF56C5">
      <w:pPr>
        <w:pStyle w:val="ListParagraph"/>
        <w:ind w:left="0" w:firstLine="1260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t>บริษัทฯ มีการจัดการกากอุตสาหกรรมอย่างเป็นระบบ มีบุคลากรเฉพาะด้านการจัดการกากอุตสาหกรรม เพื่อปฏิบัติหน้าที่ในการควบคุม และกำจัดกากอุตสาหกรรมให้เป็นไปตามข้อกำหนด การบริหาร</w:t>
      </w:r>
    </w:p>
    <w:p w14:paraId="294055FD" w14:textId="77777777" w:rsidR="00D60C0A" w:rsidRDefault="00D60C0A" w:rsidP="005B4C82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1A088C">
        <w:rPr>
          <w:rFonts w:ascii="Angsana New" w:hAnsi="Angsana New" w:cs="Angsana New"/>
          <w:sz w:val="32"/>
          <w:szCs w:val="32"/>
          <w:cs/>
        </w:rPr>
        <w:t>และการจัดการด้านสิ่งแวดล้อม และตามที่กฎหมายกำหนด</w:t>
      </w:r>
      <w:r w:rsidRPr="00060A6F">
        <w:rPr>
          <w:rFonts w:ascii="Angsana New" w:hAnsi="Angsana New" w:cs="Angsana New"/>
          <w:sz w:val="32"/>
          <w:szCs w:val="32"/>
          <w:cs/>
        </w:rPr>
        <w:br w:type="page"/>
      </w:r>
      <w:r w:rsidRPr="00060A6F"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สรุปผลการตรวจวัดด้านสิ่งแวดล้อม ประจำปี </w:t>
      </w:r>
      <w:r>
        <w:rPr>
          <w:rFonts w:ascii="Angsana New" w:hAnsi="Angsana New" w:cs="Angsana New"/>
          <w:sz w:val="32"/>
          <w:szCs w:val="32"/>
        </w:rPr>
        <w:t>2562</w:t>
      </w:r>
    </w:p>
    <w:tbl>
      <w:tblPr>
        <w:tblW w:w="9918" w:type="dxa"/>
        <w:tblInd w:w="4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48"/>
        <w:gridCol w:w="1530"/>
        <w:gridCol w:w="1530"/>
        <w:gridCol w:w="3510"/>
      </w:tblGrid>
      <w:tr w:rsidR="00D60C0A" w:rsidRPr="003B1D51" w14:paraId="530A4107" w14:textId="77777777" w:rsidTr="00A81395">
        <w:tc>
          <w:tcPr>
            <w:tcW w:w="3348" w:type="dxa"/>
            <w:vMerge w:val="restart"/>
            <w:shd w:val="clear" w:color="auto" w:fill="ACB9CA"/>
            <w:vAlign w:val="center"/>
          </w:tcPr>
          <w:p w14:paraId="242F8655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  <w:cs/>
              </w:rPr>
              <w:t>คุณภาพสิ่งแวดล้อม</w:t>
            </w:r>
          </w:p>
        </w:tc>
        <w:tc>
          <w:tcPr>
            <w:tcW w:w="3060" w:type="dxa"/>
            <w:gridSpan w:val="2"/>
            <w:shd w:val="clear" w:color="auto" w:fill="ACB9CA"/>
            <w:vAlign w:val="center"/>
          </w:tcPr>
          <w:p w14:paraId="4E411FED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  <w:cs/>
              </w:rPr>
              <w:t xml:space="preserve">ปี </w:t>
            </w: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  <w:t>2562</w:t>
            </w:r>
          </w:p>
        </w:tc>
        <w:tc>
          <w:tcPr>
            <w:tcW w:w="3510" w:type="dxa"/>
            <w:vMerge w:val="restart"/>
            <w:shd w:val="clear" w:color="auto" w:fill="ACB9CA"/>
            <w:vAlign w:val="center"/>
          </w:tcPr>
          <w:p w14:paraId="3372B804" w14:textId="77777777" w:rsidR="00D60C0A" w:rsidRPr="00A81395" w:rsidRDefault="00D60C0A" w:rsidP="00A81395">
            <w:pPr>
              <w:ind w:left="-108" w:right="-95"/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  <w:cs/>
              </w:rPr>
              <w:t>เกณฑ์ตามกฎหมาย</w:t>
            </w:r>
          </w:p>
        </w:tc>
      </w:tr>
      <w:tr w:rsidR="00D60C0A" w:rsidRPr="003B1D51" w14:paraId="466EEF41" w14:textId="77777777" w:rsidTr="00A81395">
        <w:tc>
          <w:tcPr>
            <w:tcW w:w="3348" w:type="dxa"/>
            <w:vMerge/>
            <w:shd w:val="clear" w:color="auto" w:fill="auto"/>
          </w:tcPr>
          <w:p w14:paraId="4B6D7FA3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</w:rPr>
            </w:pPr>
          </w:p>
        </w:tc>
        <w:tc>
          <w:tcPr>
            <w:tcW w:w="1530" w:type="dxa"/>
            <w:shd w:val="clear" w:color="auto" w:fill="ACB9CA"/>
          </w:tcPr>
          <w:p w14:paraId="42C65EBD" w14:textId="77777777" w:rsidR="00D60C0A" w:rsidRPr="00A81395" w:rsidRDefault="00D60C0A" w:rsidP="00A81395">
            <w:pPr>
              <w:ind w:left="-108" w:right="-63"/>
              <w:jc w:val="center"/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  <w:cs/>
              </w:rPr>
              <w:t>(ม.ค.-มิ.ย.)</w:t>
            </w:r>
          </w:p>
        </w:tc>
        <w:tc>
          <w:tcPr>
            <w:tcW w:w="1530" w:type="dxa"/>
            <w:shd w:val="clear" w:color="auto" w:fill="ACB9CA"/>
          </w:tcPr>
          <w:p w14:paraId="4F2D6049" w14:textId="77777777" w:rsidR="00D60C0A" w:rsidRPr="00A81395" w:rsidRDefault="00D60C0A" w:rsidP="00A81395">
            <w:pPr>
              <w:ind w:left="-63" w:right="-108"/>
              <w:jc w:val="center"/>
              <w:rPr>
                <w:rFonts w:ascii="BrowalliaUPC" w:eastAsia="Calibri" w:hAnsi="BrowalliaUPC" w:cs="BrowalliaUPC"/>
                <w:b/>
                <w:bCs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b/>
                <w:bCs/>
                <w:sz w:val="32"/>
                <w:szCs w:val="32"/>
                <w:cs/>
              </w:rPr>
              <w:t>(ก.ค.-ธ.ค.)</w:t>
            </w:r>
          </w:p>
        </w:tc>
        <w:tc>
          <w:tcPr>
            <w:tcW w:w="3510" w:type="dxa"/>
            <w:vMerge/>
            <w:shd w:val="clear" w:color="auto" w:fill="auto"/>
          </w:tcPr>
          <w:p w14:paraId="1AD3B261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</w:rPr>
            </w:pPr>
          </w:p>
        </w:tc>
      </w:tr>
      <w:tr w:rsidR="00D60C0A" w:rsidRPr="003B1D51" w14:paraId="5420F518" w14:textId="77777777" w:rsidTr="00A81395">
        <w:tc>
          <w:tcPr>
            <w:tcW w:w="9918" w:type="dxa"/>
            <w:gridSpan w:val="4"/>
            <w:shd w:val="clear" w:color="auto" w:fill="C9C9C9"/>
          </w:tcPr>
          <w:p w14:paraId="28DD7D69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คุณภาพอากาศจากปล่องระบายอากาศ</w:t>
            </w:r>
          </w:p>
        </w:tc>
      </w:tr>
      <w:tr w:rsidR="00D60C0A" w:rsidRPr="003B1D51" w14:paraId="71B694A6" w14:textId="77777777" w:rsidTr="00A81395">
        <w:tc>
          <w:tcPr>
            <w:tcW w:w="3348" w:type="dxa"/>
            <w:shd w:val="clear" w:color="auto" w:fill="auto"/>
          </w:tcPr>
          <w:p w14:paraId="0F676C4B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ปริมาณการปล่อย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TSP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ab/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mg/m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  <w:cs/>
              </w:rPr>
              <w:t>3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1530" w:type="dxa"/>
            <w:shd w:val="clear" w:color="auto" w:fill="auto"/>
          </w:tcPr>
          <w:p w14:paraId="0DB2332B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1.9-45</w:t>
            </w:r>
          </w:p>
        </w:tc>
        <w:tc>
          <w:tcPr>
            <w:tcW w:w="1530" w:type="dxa"/>
            <w:shd w:val="clear" w:color="auto" w:fill="auto"/>
          </w:tcPr>
          <w:p w14:paraId="0861BBC3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2.2 – 7.1</w:t>
            </w:r>
          </w:p>
        </w:tc>
        <w:tc>
          <w:tcPr>
            <w:tcW w:w="3510" w:type="dxa"/>
            <w:shd w:val="clear" w:color="auto" w:fill="auto"/>
          </w:tcPr>
          <w:p w14:paraId="286CD1BA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400</w:t>
            </w:r>
          </w:p>
        </w:tc>
      </w:tr>
      <w:tr w:rsidR="00D60C0A" w:rsidRPr="003B1D51" w14:paraId="06A77F98" w14:textId="77777777" w:rsidTr="00A81395">
        <w:tc>
          <w:tcPr>
            <w:tcW w:w="3348" w:type="dxa"/>
            <w:shd w:val="clear" w:color="auto" w:fill="auto"/>
          </w:tcPr>
          <w:p w14:paraId="04719A78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ปริมาณการปล่อย</w:t>
            </w:r>
            <w:r w:rsidRPr="00A81395">
              <w:rPr>
                <w:rFonts w:ascii="Calibri" w:eastAsia="Calibri" w:hAnsi="Calibri"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H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  <w:cs/>
              </w:rPr>
              <w:t>2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SO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  <w:cs/>
              </w:rPr>
              <w:t>4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vertAlign w:val="subscript"/>
                <w:cs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ppm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1530" w:type="dxa"/>
            <w:shd w:val="clear" w:color="auto" w:fill="auto"/>
          </w:tcPr>
          <w:p w14:paraId="153FB24E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0.001 – 0.004</w:t>
            </w:r>
          </w:p>
        </w:tc>
        <w:tc>
          <w:tcPr>
            <w:tcW w:w="1530" w:type="dxa"/>
            <w:shd w:val="clear" w:color="auto" w:fill="auto"/>
          </w:tcPr>
          <w:p w14:paraId="47A8237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0.0016 – 0.05</w:t>
            </w:r>
          </w:p>
        </w:tc>
        <w:tc>
          <w:tcPr>
            <w:tcW w:w="3510" w:type="dxa"/>
            <w:shd w:val="clear" w:color="auto" w:fill="auto"/>
          </w:tcPr>
          <w:p w14:paraId="186570DD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25</w:t>
            </w:r>
          </w:p>
        </w:tc>
      </w:tr>
      <w:tr w:rsidR="00D60C0A" w:rsidRPr="003B1D51" w14:paraId="0BAEB640" w14:textId="77777777" w:rsidTr="00A81395">
        <w:tc>
          <w:tcPr>
            <w:tcW w:w="3348" w:type="dxa"/>
            <w:shd w:val="clear" w:color="auto" w:fill="auto"/>
          </w:tcPr>
          <w:p w14:paraId="62D68B43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ปริมาณการปล่อย</w:t>
            </w:r>
            <w:r w:rsidRPr="00A81395">
              <w:rPr>
                <w:rFonts w:ascii="Calibri" w:eastAsia="Calibri" w:hAnsi="Calibri"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Pb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ab/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mg/m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  <w:cs/>
              </w:rPr>
              <w:t>3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1530" w:type="dxa"/>
            <w:shd w:val="clear" w:color="auto" w:fill="auto"/>
          </w:tcPr>
          <w:p w14:paraId="5BA96726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0.005-0.933</w:t>
            </w:r>
          </w:p>
        </w:tc>
        <w:tc>
          <w:tcPr>
            <w:tcW w:w="1530" w:type="dxa"/>
            <w:shd w:val="clear" w:color="auto" w:fill="auto"/>
          </w:tcPr>
          <w:p w14:paraId="0CE70688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0.009-0.796</w:t>
            </w:r>
          </w:p>
        </w:tc>
        <w:tc>
          <w:tcPr>
            <w:tcW w:w="3510" w:type="dxa"/>
            <w:shd w:val="clear" w:color="auto" w:fill="auto"/>
          </w:tcPr>
          <w:p w14:paraId="15F24E33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 xml:space="preserve">≤ </w:t>
            </w:r>
            <w:r w:rsidRPr="00A81395">
              <w:rPr>
                <w:rFonts w:ascii="Browallia New" w:eastAsia="Calibri" w:hAnsi="Browallia New" w:cs="Browallia New"/>
                <w:sz w:val="32"/>
                <w:szCs w:val="32"/>
              </w:rPr>
              <w:t>30</w:t>
            </w:r>
          </w:p>
        </w:tc>
      </w:tr>
      <w:tr w:rsidR="00D60C0A" w:rsidRPr="003B1D51" w14:paraId="177A87A4" w14:textId="77777777" w:rsidTr="00A81395">
        <w:tc>
          <w:tcPr>
            <w:tcW w:w="3348" w:type="dxa"/>
            <w:shd w:val="clear" w:color="auto" w:fill="auto"/>
          </w:tcPr>
          <w:p w14:paraId="48925FCF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ปริมาณการปล่อย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SO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</w:rPr>
              <w:t>2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ppm)</w:t>
            </w:r>
          </w:p>
        </w:tc>
        <w:tc>
          <w:tcPr>
            <w:tcW w:w="1530" w:type="dxa"/>
            <w:shd w:val="clear" w:color="auto" w:fill="auto"/>
          </w:tcPr>
          <w:p w14:paraId="327268A2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&lt; 1.3</w:t>
            </w:r>
          </w:p>
        </w:tc>
        <w:tc>
          <w:tcPr>
            <w:tcW w:w="1530" w:type="dxa"/>
            <w:shd w:val="clear" w:color="auto" w:fill="auto"/>
          </w:tcPr>
          <w:p w14:paraId="6A24DFEC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&lt; 1.3</w:t>
            </w:r>
          </w:p>
        </w:tc>
        <w:tc>
          <w:tcPr>
            <w:tcW w:w="3510" w:type="dxa"/>
            <w:shd w:val="clear" w:color="auto" w:fill="auto"/>
          </w:tcPr>
          <w:p w14:paraId="23AF4F1B" w14:textId="77777777" w:rsidR="00D60C0A" w:rsidRPr="00A81395" w:rsidRDefault="00D60C0A" w:rsidP="00A81395">
            <w:pPr>
              <w:jc w:val="center"/>
              <w:rPr>
                <w:rFonts w:ascii="Calibri" w:eastAsia="Calibri" w:hAnsi="Calibri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 xml:space="preserve">≤ </w:t>
            </w:r>
            <w:r w:rsidRPr="00A81395">
              <w:rPr>
                <w:rFonts w:ascii="Browallia New" w:eastAsia="Calibri" w:hAnsi="Browallia New" w:cs="Browallia New"/>
                <w:sz w:val="32"/>
                <w:szCs w:val="32"/>
              </w:rPr>
              <w:t>60</w:t>
            </w:r>
          </w:p>
        </w:tc>
      </w:tr>
      <w:tr w:rsidR="00D60C0A" w:rsidRPr="003B1D51" w14:paraId="561BDAEC" w14:textId="77777777" w:rsidTr="00A81395">
        <w:tc>
          <w:tcPr>
            <w:tcW w:w="3348" w:type="dxa"/>
            <w:shd w:val="clear" w:color="auto" w:fill="auto"/>
          </w:tcPr>
          <w:p w14:paraId="52B26755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ปริมาณการปล่อย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NO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</w:rPr>
              <w:t>x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ppm)</w:t>
            </w:r>
          </w:p>
        </w:tc>
        <w:tc>
          <w:tcPr>
            <w:tcW w:w="1530" w:type="dxa"/>
            <w:shd w:val="clear" w:color="auto" w:fill="auto"/>
          </w:tcPr>
          <w:p w14:paraId="21331008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&lt; 1.1 – 2.5</w:t>
            </w:r>
          </w:p>
        </w:tc>
        <w:tc>
          <w:tcPr>
            <w:tcW w:w="1530" w:type="dxa"/>
            <w:shd w:val="clear" w:color="auto" w:fill="auto"/>
          </w:tcPr>
          <w:p w14:paraId="3EFAC8D1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2.2-2.4</w:t>
            </w:r>
          </w:p>
        </w:tc>
        <w:tc>
          <w:tcPr>
            <w:tcW w:w="3510" w:type="dxa"/>
            <w:shd w:val="clear" w:color="auto" w:fill="auto"/>
          </w:tcPr>
          <w:p w14:paraId="35F6BF76" w14:textId="77777777" w:rsidR="00D60C0A" w:rsidRPr="00A81395" w:rsidRDefault="00D60C0A" w:rsidP="00A81395">
            <w:pPr>
              <w:jc w:val="center"/>
              <w:rPr>
                <w:rFonts w:ascii="Calibri" w:eastAsia="Calibri" w:hAnsi="Calibri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 xml:space="preserve">≤ </w:t>
            </w:r>
            <w:r w:rsidRPr="00A81395">
              <w:rPr>
                <w:rFonts w:ascii="Browallia New" w:eastAsia="Calibri" w:hAnsi="Browallia New" w:cs="Browallia New"/>
                <w:sz w:val="32"/>
                <w:szCs w:val="32"/>
              </w:rPr>
              <w:t>200</w:t>
            </w:r>
          </w:p>
        </w:tc>
      </w:tr>
      <w:tr w:rsidR="00D60C0A" w:rsidRPr="003B1D51" w14:paraId="66D98C87" w14:textId="77777777" w:rsidTr="00A81395">
        <w:tc>
          <w:tcPr>
            <w:tcW w:w="3348" w:type="dxa"/>
            <w:shd w:val="clear" w:color="auto" w:fill="auto"/>
          </w:tcPr>
          <w:p w14:paraId="05AA6D66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ปริมาณการปล่อย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CO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ppm)</w:t>
            </w:r>
          </w:p>
        </w:tc>
        <w:tc>
          <w:tcPr>
            <w:tcW w:w="1530" w:type="dxa"/>
            <w:shd w:val="clear" w:color="auto" w:fill="auto"/>
          </w:tcPr>
          <w:p w14:paraId="7633977A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24-120</w:t>
            </w:r>
          </w:p>
        </w:tc>
        <w:tc>
          <w:tcPr>
            <w:tcW w:w="1530" w:type="dxa"/>
            <w:shd w:val="clear" w:color="auto" w:fill="auto"/>
          </w:tcPr>
          <w:p w14:paraId="344710B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&lt; 20</w:t>
            </w:r>
          </w:p>
        </w:tc>
        <w:tc>
          <w:tcPr>
            <w:tcW w:w="3510" w:type="dxa"/>
            <w:shd w:val="clear" w:color="auto" w:fill="auto"/>
          </w:tcPr>
          <w:p w14:paraId="25591DD0" w14:textId="77777777" w:rsidR="00D60C0A" w:rsidRPr="00A81395" w:rsidRDefault="00D60C0A" w:rsidP="00A81395">
            <w:pPr>
              <w:jc w:val="center"/>
              <w:rPr>
                <w:rFonts w:ascii="Calibri" w:eastAsia="Calibri" w:hAnsi="Calibri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 xml:space="preserve">≤ </w:t>
            </w:r>
            <w:r w:rsidRPr="00A81395">
              <w:rPr>
                <w:rFonts w:ascii="Browallia New" w:eastAsia="Calibri" w:hAnsi="Browallia New" w:cs="Browallia New"/>
                <w:sz w:val="32"/>
                <w:szCs w:val="32"/>
              </w:rPr>
              <w:t>690</w:t>
            </w:r>
          </w:p>
        </w:tc>
      </w:tr>
      <w:tr w:rsidR="00D60C0A" w:rsidRPr="003B1D51" w14:paraId="31C00F7B" w14:textId="77777777" w:rsidTr="00A81395">
        <w:tc>
          <w:tcPr>
            <w:tcW w:w="9918" w:type="dxa"/>
            <w:gridSpan w:val="4"/>
            <w:shd w:val="clear" w:color="auto" w:fill="C9C9C9"/>
          </w:tcPr>
          <w:p w14:paraId="42F0FA53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คุณภาพอากาศในพื้นที่ทำงาน</w:t>
            </w:r>
          </w:p>
        </w:tc>
      </w:tr>
      <w:tr w:rsidR="00D60C0A" w:rsidRPr="003B1D51" w14:paraId="0541DC72" w14:textId="77777777" w:rsidTr="00A81395">
        <w:tc>
          <w:tcPr>
            <w:tcW w:w="3348" w:type="dxa"/>
            <w:shd w:val="clear" w:color="auto" w:fill="auto"/>
          </w:tcPr>
          <w:p w14:paraId="301EA68B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ปริมาณ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Total dust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 xml:space="preserve"> 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mg/m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  <w:cs/>
              </w:rPr>
              <w:t>3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2E7F991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0.125-2.157</w:t>
            </w:r>
          </w:p>
        </w:tc>
        <w:tc>
          <w:tcPr>
            <w:tcW w:w="3510" w:type="dxa"/>
            <w:shd w:val="clear" w:color="auto" w:fill="auto"/>
          </w:tcPr>
          <w:p w14:paraId="385DE5B3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10 (ACGIH)</w:t>
            </w:r>
          </w:p>
        </w:tc>
      </w:tr>
      <w:tr w:rsidR="00D60C0A" w:rsidRPr="003B1D51" w14:paraId="682EC6ED" w14:textId="77777777" w:rsidTr="00A81395">
        <w:tc>
          <w:tcPr>
            <w:tcW w:w="3348" w:type="dxa"/>
            <w:shd w:val="clear" w:color="auto" w:fill="auto"/>
          </w:tcPr>
          <w:p w14:paraId="4AB2C1C7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ปริมาณ</w:t>
            </w:r>
            <w:r w:rsidRPr="00A81395">
              <w:rPr>
                <w:rFonts w:ascii="Calibri" w:eastAsia="Calibri" w:hAnsi="Calibri"/>
              </w:rPr>
              <w:t xml:space="preserve"> 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H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  <w:cs/>
              </w:rPr>
              <w:t>2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SO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bscript"/>
                <w:cs/>
              </w:rPr>
              <w:t>4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vertAlign w:val="subscript"/>
                <w:cs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mg/m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  <w:cs/>
              </w:rPr>
              <w:t>3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46C0CA41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0.073-0.141</w:t>
            </w:r>
          </w:p>
        </w:tc>
        <w:tc>
          <w:tcPr>
            <w:tcW w:w="3510" w:type="dxa"/>
            <w:shd w:val="clear" w:color="auto" w:fill="auto"/>
          </w:tcPr>
          <w:p w14:paraId="6D1C0D15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2 (ACGIH)</w:t>
            </w:r>
          </w:p>
        </w:tc>
      </w:tr>
      <w:tr w:rsidR="00D60C0A" w:rsidRPr="003B1D51" w14:paraId="04F38EE3" w14:textId="77777777" w:rsidTr="00A81395">
        <w:tc>
          <w:tcPr>
            <w:tcW w:w="3348" w:type="dxa"/>
            <w:shd w:val="clear" w:color="auto" w:fill="auto"/>
          </w:tcPr>
          <w:p w14:paraId="65926C4E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ปริมาณ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Calibri" w:eastAsia="Calibri" w:hAnsi="Calibri"/>
              </w:rPr>
              <w:t xml:space="preserve">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Pb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mg/m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  <w:cs/>
              </w:rPr>
              <w:t>3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t>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D51CFFE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0.005-0.029</w:t>
            </w:r>
          </w:p>
        </w:tc>
        <w:tc>
          <w:tcPr>
            <w:tcW w:w="3510" w:type="dxa"/>
            <w:shd w:val="clear" w:color="auto" w:fill="auto"/>
          </w:tcPr>
          <w:p w14:paraId="06A50D15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0.05 (ACGIH)</w:t>
            </w:r>
          </w:p>
        </w:tc>
      </w:tr>
      <w:tr w:rsidR="00D60C0A" w:rsidRPr="003B1D51" w14:paraId="66D346DF" w14:textId="77777777" w:rsidTr="00A81395">
        <w:tc>
          <w:tcPr>
            <w:tcW w:w="3348" w:type="dxa"/>
            <w:shd w:val="clear" w:color="auto" w:fill="auto"/>
          </w:tcPr>
          <w:p w14:paraId="0EBD4D0B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ปริมาณ</w:t>
            </w:r>
            <w:r w:rsidRPr="00A81395">
              <w:rPr>
                <w:rFonts w:ascii="Calibri" w:eastAsia="Calibri" w:hAnsi="Calibri"/>
              </w:rPr>
              <w:t xml:space="preserve">  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Asbestos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Fiber/cm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vertAlign w:val="superscript"/>
              </w:rPr>
              <w:t>3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F4169C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0.005-0.009</w:t>
            </w:r>
          </w:p>
        </w:tc>
        <w:tc>
          <w:tcPr>
            <w:tcW w:w="3510" w:type="dxa"/>
            <w:shd w:val="clear" w:color="auto" w:fill="auto"/>
          </w:tcPr>
          <w:p w14:paraId="5B83B568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0.1 (ACGIH)</w:t>
            </w:r>
          </w:p>
        </w:tc>
      </w:tr>
      <w:tr w:rsidR="00D60C0A" w:rsidRPr="003B1D51" w14:paraId="4DDCF63D" w14:textId="77777777" w:rsidTr="00A81395">
        <w:tc>
          <w:tcPr>
            <w:tcW w:w="9918" w:type="dxa"/>
            <w:gridSpan w:val="4"/>
            <w:shd w:val="clear" w:color="auto" w:fill="C9C9C9"/>
          </w:tcPr>
          <w:p w14:paraId="5252CF06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คุณภาพเสียงในพื้นที่ทำงาน</w:t>
            </w:r>
          </w:p>
        </w:tc>
      </w:tr>
      <w:tr w:rsidR="00D60C0A" w:rsidRPr="003B1D51" w14:paraId="0FA1E5A6" w14:textId="77777777" w:rsidTr="00A81395">
        <w:tc>
          <w:tcPr>
            <w:tcW w:w="3348" w:type="dxa"/>
            <w:shd w:val="clear" w:color="auto" w:fill="auto"/>
          </w:tcPr>
          <w:p w14:paraId="30DF72EE" w14:textId="77777777" w:rsidR="00D60C0A" w:rsidRPr="00A81395" w:rsidRDefault="00D60C0A" w:rsidP="00A81395">
            <w:pPr>
              <w:ind w:right="-108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ระดับเสียงเฉลี่ย 8 ชั่วโมง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ใน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  <w:cs/>
              </w:rPr>
              <w:br/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บริเวณทำงาน 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Leq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8 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hr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dB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A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))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748D61A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76.6-82.2</w:t>
            </w:r>
          </w:p>
        </w:tc>
        <w:tc>
          <w:tcPr>
            <w:tcW w:w="3510" w:type="dxa"/>
            <w:shd w:val="clear" w:color="auto" w:fill="auto"/>
          </w:tcPr>
          <w:p w14:paraId="104A5B6C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90</w:t>
            </w:r>
          </w:p>
        </w:tc>
      </w:tr>
      <w:tr w:rsidR="00D60C0A" w:rsidRPr="003B1D51" w14:paraId="02636BE1" w14:textId="77777777" w:rsidTr="00A81395">
        <w:tc>
          <w:tcPr>
            <w:tcW w:w="3348" w:type="dxa"/>
            <w:shd w:val="clear" w:color="auto" w:fill="auto"/>
          </w:tcPr>
          <w:p w14:paraId="50F3D99C" w14:textId="77777777" w:rsidR="00D60C0A" w:rsidRPr="00A81395" w:rsidRDefault="00D60C0A" w:rsidP="00D60C0A">
            <w:pPr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ระดับเสียงสูงสุด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ในบริเวณทำงาน 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Lmax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dB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A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))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5F01A60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99.6</w:t>
            </w:r>
          </w:p>
        </w:tc>
        <w:tc>
          <w:tcPr>
            <w:tcW w:w="3510" w:type="dxa"/>
            <w:shd w:val="clear" w:color="auto" w:fill="auto"/>
          </w:tcPr>
          <w:p w14:paraId="5730B382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140</w:t>
            </w:r>
          </w:p>
        </w:tc>
      </w:tr>
      <w:tr w:rsidR="00D60C0A" w:rsidRPr="003B1D51" w14:paraId="2A214AE2" w14:textId="77777777" w:rsidTr="00A81395">
        <w:tc>
          <w:tcPr>
            <w:tcW w:w="3348" w:type="dxa"/>
            <w:shd w:val="clear" w:color="auto" w:fill="auto"/>
          </w:tcPr>
          <w:p w14:paraId="3B2E4E8F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ระดับเสียงเฉลี่ย 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24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ชั่วโมง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รอบโรงงาน 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Leq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24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hr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dB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A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))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7A88AA2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58.6</w:t>
            </w:r>
          </w:p>
        </w:tc>
        <w:tc>
          <w:tcPr>
            <w:tcW w:w="3510" w:type="dxa"/>
            <w:shd w:val="clear" w:color="auto" w:fill="auto"/>
          </w:tcPr>
          <w:p w14:paraId="67F481B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70</w:t>
            </w:r>
          </w:p>
        </w:tc>
      </w:tr>
      <w:tr w:rsidR="00D60C0A" w:rsidRPr="003B1D51" w14:paraId="49945579" w14:textId="77777777" w:rsidTr="00A81395">
        <w:tc>
          <w:tcPr>
            <w:tcW w:w="3348" w:type="dxa"/>
            <w:shd w:val="clear" w:color="auto" w:fill="auto"/>
          </w:tcPr>
          <w:p w14:paraId="5A428E2D" w14:textId="77777777" w:rsidR="00D60C0A" w:rsidRPr="00A81395" w:rsidRDefault="00D60C0A" w:rsidP="00A81395">
            <w:pPr>
              <w:tabs>
                <w:tab w:val="left" w:pos="2160"/>
              </w:tabs>
              <w:rPr>
                <w:rFonts w:ascii="BrowalliaUPC" w:eastAsia="Calibri" w:hAnsi="BrowalliaUPC" w:cs="BrowalliaUPC"/>
                <w:sz w:val="32"/>
                <w:szCs w:val="32"/>
                <w:cs/>
              </w:rPr>
            </w:pP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ระดับเสียงสูงสุด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 xml:space="preserve">รอบโรงงาน </w:t>
            </w:r>
            <w:proofErr w:type="spellStart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Lmax</w:t>
            </w:r>
            <w:proofErr w:type="spellEnd"/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dB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(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A</w:t>
            </w:r>
            <w:r w:rsidRPr="00A81395">
              <w:rPr>
                <w:rFonts w:ascii="BrowalliaUPC" w:eastAsia="Calibri" w:hAnsi="BrowalliaUPC" w:cs="BrowalliaUPC" w:hint="cs"/>
                <w:sz w:val="32"/>
                <w:szCs w:val="32"/>
                <w:cs/>
              </w:rPr>
              <w:t>))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46553887" w14:textId="77777777" w:rsidR="00D60C0A" w:rsidRPr="00A81395" w:rsidRDefault="00D60C0A" w:rsidP="00A81395">
            <w:pPr>
              <w:jc w:val="center"/>
              <w:rPr>
                <w:rFonts w:ascii="BrowalliaUPC" w:eastAsia="Calibri" w:hAnsi="BrowalliaUPC" w:cs="BrowalliaUPC"/>
                <w:sz w:val="32"/>
                <w:szCs w:val="32"/>
              </w:rPr>
            </w:pP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>86.4</w:t>
            </w:r>
          </w:p>
        </w:tc>
        <w:tc>
          <w:tcPr>
            <w:tcW w:w="3510" w:type="dxa"/>
            <w:shd w:val="clear" w:color="auto" w:fill="auto"/>
          </w:tcPr>
          <w:p w14:paraId="4E666743" w14:textId="77777777" w:rsidR="00D60C0A" w:rsidRPr="00A81395" w:rsidRDefault="00D60C0A" w:rsidP="00A81395">
            <w:pPr>
              <w:jc w:val="center"/>
              <w:rPr>
                <w:rFonts w:ascii="Calibri" w:eastAsia="Calibri" w:hAnsi="Calibri" w:cs="BrowalliaUPC"/>
                <w:sz w:val="32"/>
                <w:szCs w:val="32"/>
              </w:rPr>
            </w:pPr>
            <w:r w:rsidRPr="00A81395">
              <w:rPr>
                <w:rFonts w:ascii="Calibri" w:eastAsia="Calibri" w:hAnsi="Calibri" w:cs="BrowalliaUPC"/>
                <w:sz w:val="32"/>
                <w:szCs w:val="32"/>
              </w:rPr>
              <w:t>≤</w:t>
            </w:r>
            <w:r w:rsidRPr="00A81395">
              <w:rPr>
                <w:rFonts w:ascii="BrowalliaUPC" w:eastAsia="Calibri" w:hAnsi="BrowalliaUPC" w:cs="BrowalliaUPC"/>
                <w:sz w:val="32"/>
                <w:szCs w:val="32"/>
              </w:rPr>
              <w:t xml:space="preserve"> 115</w:t>
            </w:r>
          </w:p>
        </w:tc>
      </w:tr>
    </w:tbl>
    <w:p w14:paraId="5A9FDE85" w14:textId="77777777" w:rsidR="00D60C0A" w:rsidRPr="00AE200B" w:rsidRDefault="00D60C0A" w:rsidP="00D60C0A">
      <w:pPr>
        <w:rPr>
          <w:rFonts w:ascii="Angsana New" w:hAnsi="Angsana New" w:cs="Angsana New"/>
          <w:sz w:val="16"/>
          <w:szCs w:val="16"/>
        </w:rPr>
      </w:pPr>
    </w:p>
    <w:p w14:paraId="42286CCF" w14:textId="77777777" w:rsidR="00D60C0A" w:rsidRPr="00060A6F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1</w:t>
      </w:r>
      <w:r w:rsidRPr="00060A6F">
        <w:rPr>
          <w:rFonts w:ascii="Angsana New" w:hAnsi="Angsana New" w:cs="Angsana New"/>
          <w:sz w:val="32"/>
          <w:szCs w:val="32"/>
        </w:rPr>
        <w:t xml:space="preserve">. </w:t>
      </w:r>
      <w:r w:rsidRPr="00060A6F">
        <w:rPr>
          <w:rFonts w:ascii="Angsana New" w:hAnsi="Angsana New" w:cs="Angsana New"/>
          <w:sz w:val="32"/>
          <w:szCs w:val="32"/>
          <w:cs/>
        </w:rPr>
        <w:t>การส่งเสริมให้มีการถ่ายทอดองค์ความรู้ เรื่อง สิ่งแวดล้อมระหว่างพนักงาน เพื่อให้เกิดความเข้าใจ และได้ปลูกฝังให้เป็นวัฒนธรรมขององค์กร เพื่อนำไปสู่การปฏิบัติอย่างยั่งยืน ดังนี้</w:t>
      </w:r>
    </w:p>
    <w:p w14:paraId="23E30888" w14:textId="77777777" w:rsidR="00D60C0A" w:rsidRPr="00060A6F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</w:rPr>
        <w:t>1.</w:t>
      </w:r>
      <w:r w:rsidRPr="00060A6F">
        <w:rPr>
          <w:rFonts w:ascii="Angsana New" w:hAnsi="Angsana New" w:cs="Angsana New"/>
          <w:sz w:val="32"/>
          <w:szCs w:val="32"/>
        </w:rPr>
        <w:tab/>
      </w:r>
      <w:r w:rsidRPr="00060A6F">
        <w:rPr>
          <w:rFonts w:ascii="Angsana New" w:hAnsi="Angsana New" w:cs="Angsana New"/>
          <w:sz w:val="32"/>
          <w:szCs w:val="32"/>
          <w:cs/>
        </w:rPr>
        <w:t>การฝึกอบรมพนักงาน หลักสูตร ด้านสิ่งแวดล้อมตั้งแต่พนักงานใหม่</w:t>
      </w:r>
    </w:p>
    <w:p w14:paraId="57CB203F" w14:textId="77777777" w:rsidR="00D60C0A" w:rsidRPr="00060A6F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</w:rPr>
        <w:t>2.</w:t>
      </w:r>
      <w:r w:rsidRPr="00060A6F">
        <w:rPr>
          <w:rFonts w:ascii="Angsana New" w:hAnsi="Angsana New" w:cs="Angsana New"/>
          <w:sz w:val="32"/>
          <w:szCs w:val="32"/>
        </w:rPr>
        <w:tab/>
      </w:r>
      <w:r w:rsidRPr="00060A6F">
        <w:rPr>
          <w:rFonts w:ascii="Angsana New" w:hAnsi="Angsana New" w:cs="Angsana New"/>
          <w:sz w:val="32"/>
          <w:szCs w:val="32"/>
          <w:cs/>
        </w:rPr>
        <w:t>การฝึกอบรมข้อกำหนดด้านสิ่งแวดล้อม</w:t>
      </w:r>
    </w:p>
    <w:p w14:paraId="26A0FEBC" w14:textId="77777777" w:rsidR="00D60C0A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/>
          <w:sz w:val="32"/>
          <w:szCs w:val="32"/>
        </w:rPr>
        <w:t>3.</w:t>
      </w:r>
      <w:r w:rsidRPr="00060A6F">
        <w:rPr>
          <w:rFonts w:ascii="Angsana New" w:hAnsi="Angsana New" w:cs="Angsana New"/>
          <w:sz w:val="32"/>
          <w:szCs w:val="32"/>
        </w:rPr>
        <w:tab/>
      </w:r>
      <w:r w:rsidRPr="00060A6F">
        <w:rPr>
          <w:rFonts w:ascii="Angsana New" w:hAnsi="Angsana New" w:cs="Angsana New"/>
          <w:sz w:val="32"/>
          <w:szCs w:val="32"/>
          <w:cs/>
        </w:rPr>
        <w:t>การฝึกอบรม</w:t>
      </w:r>
      <w:r>
        <w:rPr>
          <w:rFonts w:ascii="Angsana New" w:hAnsi="Angsana New" w:cs="Angsana New" w:hint="cs"/>
          <w:sz w:val="32"/>
          <w:szCs w:val="32"/>
          <w:cs/>
        </w:rPr>
        <w:t>ความปลอดภัยในที่ทำงาน</w:t>
      </w:r>
    </w:p>
    <w:p w14:paraId="095930B7" w14:textId="77777777" w:rsidR="00D60C0A" w:rsidRPr="00AE200B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4.</w:t>
      </w:r>
      <w:r>
        <w:rPr>
          <w:rFonts w:ascii="Angsana New" w:hAnsi="Angsana New" w:cs="Angsana New"/>
          <w:sz w:val="32"/>
          <w:szCs w:val="32"/>
        </w:rPr>
        <w:tab/>
      </w:r>
      <w:r w:rsidRPr="00AE200B">
        <w:rPr>
          <w:rFonts w:ascii="Angsana New" w:hAnsi="Angsana New" w:cs="Angsana New"/>
          <w:sz w:val="32"/>
          <w:szCs w:val="32"/>
          <w:cs/>
        </w:rPr>
        <w:t xml:space="preserve">การฝึกอบรม หลักสูตร </w:t>
      </w:r>
      <w:r w:rsidRPr="00AE200B">
        <w:rPr>
          <w:rFonts w:ascii="Angsana New" w:hAnsi="Angsana New" w:cs="Angsana New"/>
          <w:sz w:val="32"/>
          <w:szCs w:val="32"/>
        </w:rPr>
        <w:t>EMR ISO 14001</w:t>
      </w:r>
    </w:p>
    <w:p w14:paraId="3DAE9BB8" w14:textId="77777777" w:rsidR="00D60C0A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5</w:t>
      </w:r>
      <w:r w:rsidRPr="00060A6F">
        <w:rPr>
          <w:rFonts w:ascii="Angsana New" w:hAnsi="Angsana New" w:cs="Angsana New"/>
          <w:sz w:val="32"/>
          <w:szCs w:val="32"/>
        </w:rPr>
        <w:t>.</w:t>
      </w:r>
      <w:r w:rsidRPr="00060A6F">
        <w:rPr>
          <w:rFonts w:ascii="Angsana New" w:hAnsi="Angsana New" w:cs="Angsana New"/>
          <w:sz w:val="32"/>
          <w:szCs w:val="32"/>
        </w:rPr>
        <w:tab/>
      </w:r>
      <w:r w:rsidRPr="00060A6F">
        <w:rPr>
          <w:rFonts w:ascii="Angsana New" w:hAnsi="Angsana New" w:cs="Angsana New"/>
          <w:sz w:val="32"/>
          <w:szCs w:val="32"/>
          <w:cs/>
        </w:rPr>
        <w:t xml:space="preserve">การฝึกอบรม หลักสูตร </w:t>
      </w:r>
      <w:r w:rsidRPr="00060A6F">
        <w:rPr>
          <w:rFonts w:ascii="Angsana New" w:hAnsi="Angsana New" w:cs="Angsana New"/>
          <w:sz w:val="32"/>
          <w:szCs w:val="32"/>
        </w:rPr>
        <w:t>INTERNAL AUDIT ISO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/>
          <w:sz w:val="32"/>
          <w:szCs w:val="32"/>
        </w:rPr>
        <w:t>14001</w:t>
      </w:r>
    </w:p>
    <w:p w14:paraId="6E98C75E" w14:textId="77777777" w:rsidR="00D60C0A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lastRenderedPageBreak/>
        <w:t>6</w:t>
      </w:r>
      <w:r>
        <w:rPr>
          <w:rFonts w:ascii="Angsana New" w:hAnsi="Angsana New" w:cs="Angsana New" w:hint="cs"/>
          <w:sz w:val="32"/>
          <w:szCs w:val="32"/>
          <w:cs/>
        </w:rPr>
        <w:t>.</w:t>
      </w:r>
      <w:r>
        <w:rPr>
          <w:rFonts w:ascii="Angsana New" w:hAnsi="Angsana New" w:cs="Angsana New" w:hint="cs"/>
          <w:sz w:val="32"/>
          <w:szCs w:val="32"/>
          <w:cs/>
        </w:rPr>
        <w:tab/>
        <w:t>การฝึกอบรมหลักสูตรความปลอดภัยเกี่ยวกับไฟฟ้า</w:t>
      </w:r>
    </w:p>
    <w:p w14:paraId="76256611" w14:textId="77777777" w:rsidR="00D60C0A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>
        <w:rPr>
          <w:rFonts w:ascii="Angsana New" w:hAnsi="Angsana New" w:cs="Angsana New" w:hint="cs"/>
          <w:sz w:val="32"/>
          <w:szCs w:val="32"/>
          <w:cs/>
        </w:rPr>
        <w:t>.</w:t>
      </w:r>
      <w:r>
        <w:rPr>
          <w:rFonts w:ascii="Angsana New" w:hAnsi="Angsana New" w:cs="Angsana New" w:hint="cs"/>
          <w:sz w:val="32"/>
          <w:szCs w:val="32"/>
          <w:cs/>
        </w:rPr>
        <w:tab/>
        <w:t>การฝึกอบรมดับเพลิงขั้นต้นและซ้อมอพยพหนีไฟ</w:t>
      </w:r>
    </w:p>
    <w:p w14:paraId="13C9A35F" w14:textId="5D9D7880" w:rsidR="00D60C0A" w:rsidRPr="001F11CC" w:rsidRDefault="00D60C0A" w:rsidP="00D60C0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8</w:t>
      </w:r>
      <w:r>
        <w:rPr>
          <w:rFonts w:ascii="Angsana New" w:hAnsi="Angsana New" w:cs="Angsana New" w:hint="cs"/>
          <w:sz w:val="32"/>
          <w:szCs w:val="32"/>
          <w:cs/>
        </w:rPr>
        <w:t>.</w:t>
      </w:r>
      <w:r>
        <w:rPr>
          <w:rFonts w:ascii="Angsana New" w:hAnsi="Angsana New" w:cs="Angsana New" w:hint="cs"/>
          <w:sz w:val="32"/>
          <w:szCs w:val="32"/>
          <w:cs/>
        </w:rPr>
        <w:tab/>
        <w:t>การฝึกอบรม จป.</w:t>
      </w:r>
      <w:r w:rsidR="004836F3">
        <w:rPr>
          <w:rFonts w:ascii="Angsana New" w:hAnsi="Angsana New" w:cs="Angsana New"/>
          <w:sz w:val="32"/>
          <w:szCs w:val="32"/>
        </w:rPr>
        <w:t xml:space="preserve"> </w:t>
      </w:r>
      <w:proofErr w:type="gramStart"/>
      <w:r>
        <w:rPr>
          <w:rFonts w:ascii="Angsana New" w:hAnsi="Angsana New" w:cs="Angsana New" w:hint="cs"/>
          <w:sz w:val="32"/>
          <w:szCs w:val="32"/>
          <w:cs/>
        </w:rPr>
        <w:t>หัวหน้างาน</w:t>
      </w:r>
      <w:proofErr w:type="gramEnd"/>
      <w:r w:rsidR="004836F3"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 จป.บริหารประจำปี</w:t>
      </w:r>
    </w:p>
    <w:p w14:paraId="398D3D77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3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การร่วมพัฒนาชุมชนหรือสังคม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มีความมุ่งมั่นในการพัฒนาและส่งเสริมบุคคลากรของบริษัทฯ ร่วมกับพัฒนาชุมชนและสังคมรอบข้างให้มีความเจริญควบคู่ไปกับการดำเนินธุรกิจของบริษัทฯ และเติบโตร่วมกันอย่างยั่งยืน</w:t>
      </w:r>
    </w:p>
    <w:p w14:paraId="7A7BE2C8" w14:textId="77777777" w:rsidR="00D60C0A" w:rsidRPr="00060A6F" w:rsidRDefault="00D60C0A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แนวทางการปฏิบัติ</w:t>
      </w:r>
    </w:p>
    <w:p w14:paraId="7DB809B7" w14:textId="77777777" w:rsidR="00D60C0A" w:rsidRPr="00060A6F" w:rsidRDefault="00D60C0A" w:rsidP="00A81395">
      <w:pPr>
        <w:pStyle w:val="ListParagraph"/>
        <w:numPr>
          <w:ilvl w:val="0"/>
          <w:numId w:val="15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การเปิดโรงงานให้เป็นศูนย์เรียนรู้แก่หน่วยงานต่างๆ ให้เยี่ยมชมโรงงาน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เพื่อส่งเสริมการเรียนรู้ร่วมกับบริษัทฯ กับหน่วยงานราชการ สถาบันการศึกษา บริษัทฯ จึงมีนโยบายที่จะเปิดโรงงานให้กับหน่วยงานที่สนใจเข้ามาเรียนรู้ระบบบริหารจัดการด้านการผลิต การควบคุมคุณภาพสินค้า</w:t>
      </w:r>
    </w:p>
    <w:p w14:paraId="1859A373" w14:textId="77777777" w:rsidR="00D60C0A" w:rsidRDefault="00D60C0A" w:rsidP="00A81395">
      <w:pPr>
        <w:pStyle w:val="ListParagraph"/>
        <w:numPr>
          <w:ilvl w:val="0"/>
          <w:numId w:val="15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การส่งเสริมให้พนักงานเป็นคนดีของสังคม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</w:p>
    <w:p w14:paraId="41E030E5" w14:textId="77777777" w:rsidR="00D60C0A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ในปี </w:t>
      </w:r>
      <w:r w:rsidRPr="00060A6F">
        <w:rPr>
          <w:rFonts w:ascii="Angsana New" w:hAnsi="Angsana New" w:cs="Angsana New"/>
          <w:sz w:val="32"/>
          <w:szCs w:val="32"/>
        </w:rPr>
        <w:t>25</w:t>
      </w:r>
      <w:r>
        <w:rPr>
          <w:rFonts w:ascii="Angsana New" w:hAnsi="Angsana New" w:cs="Angsana New"/>
          <w:sz w:val="32"/>
          <w:szCs w:val="32"/>
        </w:rPr>
        <w:t>62</w:t>
      </w:r>
      <w:r w:rsidRPr="00060A6F">
        <w:rPr>
          <w:rFonts w:ascii="Angsana New" w:hAnsi="Angsana New" w:cs="Angsana New"/>
          <w:sz w:val="32"/>
          <w:szCs w:val="32"/>
        </w:rPr>
        <w:t xml:space="preserve">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มีกิจกรรมดังต่อไปนี้</w:t>
      </w:r>
    </w:p>
    <w:p w14:paraId="50C08AEC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059E4F63" w14:textId="77777777" w:rsidR="00A140DF" w:rsidRDefault="00A140DF" w:rsidP="003B1FCD">
      <w:pPr>
        <w:pStyle w:val="ListParagraph"/>
        <w:numPr>
          <w:ilvl w:val="0"/>
          <w:numId w:val="31"/>
        </w:numPr>
        <w:ind w:hanging="1620"/>
        <w:jc w:val="left"/>
        <w:rPr>
          <w:rFonts w:ascii="Angsana New" w:hAnsi="Angsana New" w:cs="Angsana New"/>
          <w:sz w:val="32"/>
          <w:szCs w:val="32"/>
        </w:rPr>
      </w:pPr>
      <w:r w:rsidRPr="00A140DF">
        <w:rPr>
          <w:rFonts w:ascii="Angsana New" w:hAnsi="Angsana New" w:cs="Angsana New"/>
          <w:sz w:val="32"/>
          <w:szCs w:val="32"/>
          <w:cs/>
        </w:rPr>
        <w:t xml:space="preserve">สนับสนุนกิจกรรมอนุรักษ์/ฟื้นฟูป่าชายเลนและลำคลอง ในวันศุกร์ที่ </w:t>
      </w:r>
      <w:r w:rsidRPr="00A140DF">
        <w:rPr>
          <w:rFonts w:ascii="Angsana New" w:hAnsi="Angsana New" w:cs="Angsana New"/>
          <w:sz w:val="32"/>
          <w:szCs w:val="32"/>
        </w:rPr>
        <w:t>16</w:t>
      </w:r>
      <w:r w:rsidRPr="00A140DF">
        <w:rPr>
          <w:rFonts w:ascii="Angsana New" w:hAnsi="Angsana New" w:cs="Angsana New"/>
          <w:sz w:val="32"/>
          <w:szCs w:val="32"/>
          <w:cs/>
        </w:rPr>
        <w:t xml:space="preserve"> สิงหาคม </w:t>
      </w:r>
      <w:r w:rsidRPr="00A140DF">
        <w:rPr>
          <w:rFonts w:ascii="Angsana New" w:hAnsi="Angsana New" w:cs="Angsana New"/>
          <w:sz w:val="32"/>
          <w:szCs w:val="32"/>
        </w:rPr>
        <w:t>256</w:t>
      </w:r>
      <w:r>
        <w:rPr>
          <w:rFonts w:ascii="Angsana New" w:hAnsi="Angsana New" w:cs="Angsana New"/>
          <w:sz w:val="32"/>
          <w:szCs w:val="32"/>
        </w:rPr>
        <w:t>2</w:t>
      </w:r>
    </w:p>
    <w:p w14:paraId="25583FAA" w14:textId="77777777" w:rsidR="00912F5E" w:rsidRDefault="00912F5E" w:rsidP="00912F5E">
      <w:pPr>
        <w:pStyle w:val="ListParagraph"/>
        <w:ind w:left="1800"/>
        <w:jc w:val="left"/>
        <w:rPr>
          <w:rFonts w:ascii="Angsana New" w:hAnsi="Angsana New" w:cs="Angsana New"/>
          <w:sz w:val="32"/>
          <w:szCs w:val="32"/>
        </w:rPr>
      </w:pPr>
    </w:p>
    <w:p w14:paraId="458F2729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FDE37E6" w14:textId="5F2AB6B3" w:rsidR="00A140DF" w:rsidRDefault="00A140DF" w:rsidP="00A140DF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</w:t>
      </w:r>
      <w:r w:rsidR="004836F3">
        <w:rPr>
          <w:rFonts w:ascii="Angsana New" w:hAnsi="Angsana New" w:cs="Angsana New"/>
          <w:sz w:val="32"/>
          <w:szCs w:val="32"/>
        </w:rPr>
        <w:pict w14:anchorId="256B7AC0">
          <v:shape id="_x0000_i1026" type="#_x0000_t75" style="width:206.3pt;height:163.45pt;mso-position-horizontal-relative:char;mso-position-vertical-relative:line">
            <v:imagedata r:id="rId14" o:title=""/>
          </v:shape>
        </w:pict>
      </w:r>
      <w:r>
        <w:rPr>
          <w:rFonts w:ascii="Angsana New" w:hAnsi="Angsana New" w:cs="Angsana New"/>
          <w:sz w:val="32"/>
          <w:szCs w:val="32"/>
        </w:rPr>
        <w:t xml:space="preserve">        </w:t>
      </w:r>
      <w:r w:rsidR="004836F3">
        <w:rPr>
          <w:rFonts w:ascii="Angsana New" w:hAnsi="Angsana New" w:cs="Angsana New"/>
          <w:sz w:val="32"/>
          <w:szCs w:val="32"/>
        </w:rPr>
        <w:pict w14:anchorId="64BEBD24">
          <v:shape id="_x0000_i1027" type="#_x0000_t75" style="width:204.05pt;height:163.45pt;mso-position-horizontal-relative:char;mso-position-vertical-relative:line">
            <v:imagedata r:id="rId15" o:title=""/>
          </v:shape>
        </w:pict>
      </w:r>
    </w:p>
    <w:p w14:paraId="2B132A87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9534AD2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2B6A2299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21BE05ED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1F60D5F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276BB8CD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6A9D484B" w14:textId="13E9DAC6" w:rsidR="00A140DF" w:rsidRDefault="004836F3" w:rsidP="00912F5E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lastRenderedPageBreak/>
        <w:pict w14:anchorId="17B12D1E">
          <v:shape id="_x0000_i1028" type="#_x0000_t75" style="width:211.15pt;height:174.5pt;mso-position-horizontal-relative:char;mso-position-vertical-relative:line">
            <v:imagedata r:id="rId16" o:title=""/>
          </v:shape>
        </w:pict>
      </w:r>
      <w:r w:rsidR="00912F5E">
        <w:rPr>
          <w:rFonts w:ascii="Angsana New" w:hAnsi="Angsana New" w:cs="Angsana New"/>
          <w:sz w:val="32"/>
          <w:szCs w:val="32"/>
        </w:rPr>
        <w:t xml:space="preserve">           </w:t>
      </w:r>
      <w:r>
        <w:rPr>
          <w:rFonts w:ascii="Angsana New" w:hAnsi="Angsana New" w:cs="Angsana New"/>
          <w:sz w:val="32"/>
          <w:szCs w:val="32"/>
        </w:rPr>
        <w:pict w14:anchorId="7CDEA838">
          <v:shape id="_x0000_i1029" type="#_x0000_t75" style="width:214.65pt;height:175.35pt;mso-position-horizontal-relative:char;mso-position-vertical-relative:line">
            <v:imagedata r:id="rId17" o:title=""/>
          </v:shape>
        </w:pict>
      </w:r>
    </w:p>
    <w:p w14:paraId="2EEB4B73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3BA4B54" w14:textId="77777777" w:rsidR="00506FEC" w:rsidRDefault="00506FEC" w:rsidP="003B1FCD">
      <w:pPr>
        <w:pStyle w:val="ListParagraph"/>
        <w:numPr>
          <w:ilvl w:val="0"/>
          <w:numId w:val="31"/>
        </w:numPr>
        <w:ind w:hanging="1800"/>
        <w:jc w:val="left"/>
        <w:rPr>
          <w:rFonts w:ascii="Angsana New" w:hAnsi="Angsana New" w:cs="Angsana New"/>
          <w:sz w:val="32"/>
          <w:szCs w:val="32"/>
        </w:rPr>
      </w:pPr>
      <w:r w:rsidRPr="001E2BA6">
        <w:rPr>
          <w:rFonts w:ascii="Angsana New" w:hAnsi="Angsana New" w:cs="Angsana New" w:hint="cs"/>
          <w:sz w:val="32"/>
          <w:szCs w:val="32"/>
          <w:cs/>
        </w:rPr>
        <w:t xml:space="preserve">บริจาคของขวัญวันเด็กแห่งชาติประจำปี </w:t>
      </w:r>
      <w:r w:rsidRPr="001E2BA6">
        <w:rPr>
          <w:rFonts w:ascii="Angsana New" w:hAnsi="Angsana New" w:cs="Angsana New"/>
          <w:sz w:val="32"/>
          <w:szCs w:val="32"/>
        </w:rPr>
        <w:t>256</w:t>
      </w:r>
      <w:r w:rsidRPr="001E2BA6">
        <w:rPr>
          <w:rFonts w:ascii="Angsana New" w:hAnsi="Angsana New" w:cs="Angsana New" w:hint="cs"/>
          <w:sz w:val="32"/>
          <w:szCs w:val="32"/>
          <w:cs/>
        </w:rPr>
        <w:t xml:space="preserve">2 ในวันพฤหัสบดีที่ </w:t>
      </w:r>
      <w:r w:rsidRPr="001E2BA6">
        <w:rPr>
          <w:rFonts w:ascii="Angsana New" w:hAnsi="Angsana New" w:cs="Angsana New"/>
          <w:sz w:val="32"/>
          <w:szCs w:val="32"/>
        </w:rPr>
        <w:t>1</w:t>
      </w:r>
      <w:r w:rsidRPr="001E2BA6">
        <w:rPr>
          <w:rFonts w:ascii="Angsana New" w:hAnsi="Angsana New" w:cs="Angsana New" w:hint="cs"/>
          <w:sz w:val="32"/>
          <w:szCs w:val="32"/>
          <w:cs/>
        </w:rPr>
        <w:t xml:space="preserve">0 มกราคม </w:t>
      </w:r>
      <w:r w:rsidRPr="001E2BA6">
        <w:rPr>
          <w:rFonts w:ascii="Angsana New" w:hAnsi="Angsana New" w:cs="Angsana New"/>
          <w:sz w:val="32"/>
          <w:szCs w:val="32"/>
        </w:rPr>
        <w:t>256</w:t>
      </w:r>
      <w:r w:rsidRPr="001E2BA6">
        <w:rPr>
          <w:rFonts w:ascii="Angsana New" w:hAnsi="Angsana New" w:cs="Angsana New" w:hint="cs"/>
          <w:sz w:val="32"/>
          <w:szCs w:val="32"/>
          <w:cs/>
        </w:rPr>
        <w:t>2</w:t>
      </w:r>
    </w:p>
    <w:p w14:paraId="3160587D" w14:textId="77777777" w:rsidR="00506FEC" w:rsidRDefault="00506FEC" w:rsidP="00506FEC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582F799E" w14:textId="77777777" w:rsidR="00A140DF" w:rsidRDefault="00AC10AE" w:rsidP="00506FEC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639BFF7A">
          <v:shape id="_x0000_i1030" type="#_x0000_t75" style="width:206.7pt;height:170.05pt;mso-position-horizontal-relative:char;mso-position-vertical-relative:line">
            <v:imagedata r:id="rId18" o:title=""/>
          </v:shape>
        </w:pict>
      </w:r>
      <w:r w:rsidR="00506FEC">
        <w:rPr>
          <w:rFonts w:ascii="Angsana New" w:hAnsi="Angsana New" w:cs="Angsana New"/>
          <w:sz w:val="32"/>
          <w:szCs w:val="32"/>
        </w:rPr>
        <w:t xml:space="preserve">                 </w:t>
      </w:r>
      <w:r>
        <w:rPr>
          <w:rFonts w:ascii="Angsana New" w:hAnsi="Angsana New" w:cs="Angsana New"/>
          <w:sz w:val="32"/>
          <w:szCs w:val="32"/>
        </w:rPr>
        <w:pict w14:anchorId="3AEC70DD">
          <v:shape id="_x0000_i1031" type="#_x0000_t75" style="width:202.75pt;height:170.5pt;mso-position-horizontal-relative:char;mso-position-vertical-relative:line">
            <v:imagedata r:id="rId19" o:title=""/>
          </v:shape>
        </w:pict>
      </w:r>
    </w:p>
    <w:p w14:paraId="305983CE" w14:textId="77777777" w:rsidR="00A140DF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411AE8BA" w14:textId="575F3555" w:rsidR="00C443BB" w:rsidRDefault="004836F3" w:rsidP="004836F3">
      <w:pPr>
        <w:pStyle w:val="ListParagraph"/>
        <w:numPr>
          <w:ilvl w:val="0"/>
          <w:numId w:val="31"/>
        </w:numPr>
        <w:ind w:hanging="171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br w:type="page"/>
      </w:r>
      <w:r w:rsidR="00740A3D" w:rsidRPr="00740A3D">
        <w:rPr>
          <w:rFonts w:ascii="Angsana New" w:hAnsi="Angsana New" w:cs="Angsana New"/>
          <w:sz w:val="32"/>
          <w:szCs w:val="32"/>
          <w:cs/>
        </w:rPr>
        <w:lastRenderedPageBreak/>
        <w:t>บริจาคโลหิตเพื่อถวายเป็นพระราชกุศล แด่ พระบาทสมเด็จพระปรเมนทรรามาธิบดีศรี</w:t>
      </w:r>
    </w:p>
    <w:p w14:paraId="405EF56C" w14:textId="77777777" w:rsidR="00A140DF" w:rsidRDefault="00740A3D" w:rsidP="004836F3">
      <w:pPr>
        <w:pStyle w:val="ListParagraph"/>
        <w:jc w:val="left"/>
        <w:rPr>
          <w:rFonts w:ascii="Angsana New" w:hAnsi="Angsana New" w:cs="Angsana New"/>
          <w:sz w:val="32"/>
          <w:szCs w:val="32"/>
        </w:rPr>
      </w:pPr>
      <w:r w:rsidRPr="00740A3D">
        <w:rPr>
          <w:rFonts w:ascii="Angsana New" w:hAnsi="Angsana New" w:cs="Angsana New"/>
          <w:sz w:val="32"/>
          <w:szCs w:val="32"/>
          <w:cs/>
        </w:rPr>
        <w:t>สินทรมหาวชิราลงกรณ พระวชิรเกล้าเจ้าอยู่หัว(ร.</w:t>
      </w:r>
      <w:r w:rsidRPr="00740A3D">
        <w:rPr>
          <w:rFonts w:ascii="Angsana New" w:hAnsi="Angsana New" w:cs="Angsana New"/>
          <w:sz w:val="32"/>
          <w:szCs w:val="32"/>
        </w:rPr>
        <w:t xml:space="preserve">10) </w:t>
      </w:r>
      <w:r w:rsidRPr="00740A3D">
        <w:rPr>
          <w:rFonts w:ascii="Angsana New" w:hAnsi="Angsana New" w:cs="Angsana New"/>
          <w:sz w:val="32"/>
          <w:szCs w:val="32"/>
          <w:cs/>
        </w:rPr>
        <w:t xml:space="preserve">ในวันที่ </w:t>
      </w:r>
      <w:r w:rsidRPr="00740A3D">
        <w:rPr>
          <w:rFonts w:ascii="Angsana New" w:hAnsi="Angsana New" w:cs="Angsana New"/>
          <w:sz w:val="32"/>
          <w:szCs w:val="32"/>
        </w:rPr>
        <w:t xml:space="preserve">4 </w:t>
      </w:r>
      <w:r w:rsidRPr="00740A3D">
        <w:rPr>
          <w:rFonts w:ascii="Angsana New" w:hAnsi="Angsana New" w:cs="Angsana New"/>
          <w:sz w:val="32"/>
          <w:szCs w:val="32"/>
          <w:cs/>
        </w:rPr>
        <w:t xml:space="preserve">ธันวาคม </w:t>
      </w:r>
      <w:r w:rsidRPr="00740A3D">
        <w:rPr>
          <w:rFonts w:ascii="Angsana New" w:hAnsi="Angsana New" w:cs="Angsana New"/>
          <w:sz w:val="32"/>
          <w:szCs w:val="32"/>
        </w:rPr>
        <w:t>2562</w:t>
      </w:r>
      <w:r w:rsidR="00506FEC">
        <w:rPr>
          <w:rFonts w:ascii="Angsana New" w:hAnsi="Angsana New" w:cs="Angsana New"/>
          <w:sz w:val="32"/>
          <w:szCs w:val="32"/>
        </w:rPr>
        <w:t xml:space="preserve">  </w:t>
      </w:r>
    </w:p>
    <w:p w14:paraId="32CBFECF" w14:textId="77777777" w:rsidR="00740A3D" w:rsidRDefault="00AC10AE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2D53830B">
          <v:shape id="_x0000_i1032" type="#_x0000_t75" style="width:204.95pt;height:181.55pt;mso-position-horizontal-relative:char;mso-position-vertical-relative:line">
            <v:imagedata r:id="rId20" o:title=""/>
          </v:shape>
        </w:pict>
      </w:r>
      <w:r w:rsidR="00740A3D">
        <w:rPr>
          <w:rFonts w:ascii="Angsana New" w:hAnsi="Angsana New" w:cs="Angsana New"/>
          <w:sz w:val="32"/>
          <w:szCs w:val="32"/>
        </w:rPr>
        <w:t xml:space="preserve">                    </w:t>
      </w:r>
      <w:r>
        <w:rPr>
          <w:rFonts w:ascii="Angsana New" w:hAnsi="Angsana New" w:cs="Angsana New"/>
          <w:sz w:val="32"/>
          <w:szCs w:val="32"/>
        </w:rPr>
        <w:pict w14:anchorId="0FD37598">
          <v:shape id="_x0000_i1033" type="#_x0000_t75" style="width:195.7pt;height:178.9pt;mso-position-horizontal-relative:char;mso-position-vertical-relative:line">
            <v:imagedata r:id="rId21" o:title=""/>
          </v:shape>
        </w:pict>
      </w:r>
    </w:p>
    <w:p w14:paraId="56FB2A35" w14:textId="77777777" w:rsidR="00740A3D" w:rsidRDefault="00740A3D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7C8F1961" w14:textId="77777777" w:rsidR="00740A3D" w:rsidRDefault="00740A3D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18CD8E2F" w14:textId="77777777" w:rsidR="00740A3D" w:rsidRDefault="00AC10AE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0F1EBDE5">
          <v:shape id="_x0000_i1034" type="#_x0000_t75" style="width:208.05pt;height:156.35pt;mso-position-horizontal-relative:char;mso-position-vertical-relative:line">
            <v:imagedata r:id="rId22" o:title=""/>
          </v:shape>
        </w:pict>
      </w:r>
      <w:r w:rsidR="004D7873">
        <w:rPr>
          <w:rFonts w:ascii="Angsana New" w:hAnsi="Angsana New" w:cs="Angsana New"/>
          <w:sz w:val="32"/>
          <w:szCs w:val="32"/>
        </w:rPr>
        <w:t xml:space="preserve">                  </w:t>
      </w:r>
      <w:r>
        <w:rPr>
          <w:rFonts w:ascii="Angsana New" w:hAnsi="Angsana New" w:cs="Angsana New"/>
          <w:sz w:val="32"/>
          <w:szCs w:val="32"/>
        </w:rPr>
        <w:pict w14:anchorId="07FD1C20">
          <v:shape id="_x0000_i1035" type="#_x0000_t75" style="width:201.85pt;height:161.65pt;mso-position-horizontal-relative:char;mso-position-vertical-relative:line">
            <v:imagedata r:id="rId23" o:title=""/>
          </v:shape>
        </w:pict>
      </w:r>
    </w:p>
    <w:p w14:paraId="20D462F0" w14:textId="77777777" w:rsidR="00740A3D" w:rsidRDefault="00740A3D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0EE45E11" w14:textId="77777777" w:rsidR="00C443BB" w:rsidRDefault="00640AA4" w:rsidP="00C443BB">
      <w:pPr>
        <w:pStyle w:val="ListParagraph"/>
        <w:numPr>
          <w:ilvl w:val="0"/>
          <w:numId w:val="31"/>
        </w:numPr>
        <w:jc w:val="left"/>
        <w:rPr>
          <w:rFonts w:ascii="Angsana New" w:hAnsi="Angsana New" w:cs="Angsana New"/>
          <w:sz w:val="32"/>
          <w:szCs w:val="32"/>
        </w:rPr>
      </w:pPr>
      <w:r w:rsidRPr="00640AA4">
        <w:rPr>
          <w:rFonts w:ascii="Angsana New" w:hAnsi="Angsana New" w:cs="Angsana New"/>
          <w:sz w:val="32"/>
          <w:szCs w:val="32"/>
          <w:cs/>
        </w:rPr>
        <w:t>ถวายกระเช้าดอกไม้หน้าพระรูปพระเจ้าวรวงค์เธอ</w:t>
      </w:r>
      <w:r w:rsidR="00C443BB">
        <w:rPr>
          <w:rFonts w:ascii="Angsana New" w:hAnsi="Angsana New" w:cs="Angsana New"/>
          <w:sz w:val="32"/>
          <w:szCs w:val="32"/>
        </w:rPr>
        <w:t xml:space="preserve">  </w:t>
      </w:r>
      <w:r w:rsidRPr="00640AA4">
        <w:rPr>
          <w:rFonts w:ascii="Angsana New" w:hAnsi="Angsana New" w:cs="Angsana New"/>
          <w:sz w:val="32"/>
          <w:szCs w:val="32"/>
          <w:cs/>
        </w:rPr>
        <w:t xml:space="preserve"> พระองค์เจ้าโสมสวลี </w:t>
      </w:r>
    </w:p>
    <w:p w14:paraId="69F97396" w14:textId="77777777" w:rsidR="00740A3D" w:rsidRDefault="00640AA4" w:rsidP="00C443BB">
      <w:pPr>
        <w:pStyle w:val="ListParagraph"/>
        <w:ind w:left="1800"/>
        <w:jc w:val="left"/>
        <w:rPr>
          <w:rFonts w:ascii="Angsana New" w:hAnsi="Angsana New" w:cs="Angsana New"/>
          <w:sz w:val="32"/>
          <w:szCs w:val="32"/>
        </w:rPr>
      </w:pPr>
      <w:r w:rsidRPr="00640AA4">
        <w:rPr>
          <w:rFonts w:ascii="Angsana New" w:hAnsi="Angsana New" w:cs="Angsana New"/>
          <w:sz w:val="32"/>
          <w:szCs w:val="32"/>
          <w:cs/>
        </w:rPr>
        <w:t xml:space="preserve">กรมหมื่นสุทธนารีนาถ ในวันอังคารที่  </w:t>
      </w:r>
      <w:r w:rsidRPr="00640AA4">
        <w:rPr>
          <w:rFonts w:ascii="Angsana New" w:hAnsi="Angsana New" w:cs="Angsana New"/>
          <w:sz w:val="32"/>
          <w:szCs w:val="32"/>
        </w:rPr>
        <w:t>16</w:t>
      </w:r>
      <w:r w:rsidRPr="00640AA4">
        <w:rPr>
          <w:rFonts w:ascii="Angsana New" w:hAnsi="Angsana New" w:cs="Angsana New"/>
          <w:sz w:val="32"/>
          <w:szCs w:val="32"/>
          <w:cs/>
        </w:rPr>
        <w:t xml:space="preserve"> กรกฎาคม </w:t>
      </w:r>
      <w:r w:rsidRPr="00640AA4">
        <w:rPr>
          <w:rFonts w:ascii="Angsana New" w:hAnsi="Angsana New" w:cs="Angsana New"/>
          <w:sz w:val="32"/>
          <w:szCs w:val="32"/>
        </w:rPr>
        <w:t xml:space="preserve">2562  </w:t>
      </w:r>
    </w:p>
    <w:p w14:paraId="21D4314A" w14:textId="77777777" w:rsidR="00A140DF" w:rsidRDefault="00A140DF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647397A8" w14:textId="77777777" w:rsidR="00640AA4" w:rsidRDefault="00AC10AE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12E03CC6">
          <v:shape id="_x0000_i1036" type="#_x0000_t75" style="width:207.6pt;height:163pt;mso-position-horizontal-relative:char;mso-position-vertical-relative:line">
            <v:imagedata r:id="rId24" o:title=""/>
          </v:shape>
        </w:pict>
      </w:r>
      <w:r w:rsidR="00640AA4">
        <w:rPr>
          <w:rFonts w:ascii="Angsana New" w:hAnsi="Angsana New" w:cs="Angsana New"/>
          <w:sz w:val="32"/>
          <w:szCs w:val="32"/>
        </w:rPr>
        <w:t xml:space="preserve">                   </w:t>
      </w:r>
      <w:r>
        <w:rPr>
          <w:rFonts w:ascii="Angsana New" w:hAnsi="Angsana New" w:cs="Angsana New"/>
          <w:sz w:val="32"/>
          <w:szCs w:val="32"/>
        </w:rPr>
        <w:pict w14:anchorId="65944AD9">
          <v:shape id="_x0000_i1037" type="#_x0000_t75" style="width:197.9pt;height:163pt;mso-position-horizontal-relative:char;mso-position-vertical-relative:line">
            <v:imagedata r:id="rId25" o:title=""/>
          </v:shape>
        </w:pict>
      </w:r>
    </w:p>
    <w:p w14:paraId="789C4248" w14:textId="77777777" w:rsidR="00C443BB" w:rsidRDefault="00F10B29" w:rsidP="00D52F41">
      <w:pPr>
        <w:pStyle w:val="ListParagraph"/>
        <w:numPr>
          <w:ilvl w:val="0"/>
          <w:numId w:val="31"/>
        </w:numPr>
        <w:ind w:left="180" w:firstLine="0"/>
        <w:jc w:val="left"/>
        <w:rPr>
          <w:rFonts w:ascii="Angsana New" w:hAnsi="Angsana New" w:cs="Angsana New"/>
          <w:sz w:val="32"/>
          <w:szCs w:val="32"/>
        </w:rPr>
      </w:pPr>
      <w:r w:rsidRPr="00F10B29">
        <w:rPr>
          <w:rFonts w:ascii="Angsana New" w:hAnsi="Angsana New" w:cs="Angsana New"/>
          <w:sz w:val="32"/>
          <w:szCs w:val="32"/>
          <w:cs/>
        </w:rPr>
        <w:lastRenderedPageBreak/>
        <w:t xml:space="preserve">ทางบริษัทฯและพนักงาน </w:t>
      </w:r>
      <w:r w:rsidRPr="00F10B29">
        <w:rPr>
          <w:rFonts w:ascii="Angsana New" w:hAnsi="Angsana New" w:cs="Angsana New"/>
          <w:sz w:val="32"/>
          <w:szCs w:val="32"/>
        </w:rPr>
        <w:t xml:space="preserve">HCBT </w:t>
      </w:r>
      <w:r w:rsidRPr="00F10B29">
        <w:rPr>
          <w:rFonts w:ascii="Angsana New" w:hAnsi="Angsana New" w:cs="Angsana New"/>
          <w:sz w:val="32"/>
          <w:szCs w:val="32"/>
          <w:cs/>
        </w:rPr>
        <w:t xml:space="preserve">ได้ร่วมกันดำเนินการจัดทำโครงการ </w:t>
      </w:r>
      <w:r w:rsidRPr="00F10B29">
        <w:rPr>
          <w:rFonts w:ascii="Angsana New" w:hAnsi="Angsana New" w:cs="Angsana New"/>
          <w:sz w:val="32"/>
          <w:szCs w:val="32"/>
        </w:rPr>
        <w:t xml:space="preserve">CSR </w:t>
      </w:r>
      <w:r w:rsidRPr="00F10B29">
        <w:rPr>
          <w:rFonts w:ascii="Angsana New" w:hAnsi="Angsana New" w:cs="Angsana New"/>
          <w:sz w:val="32"/>
          <w:szCs w:val="32"/>
          <w:cs/>
        </w:rPr>
        <w:t>โดยได้บริจาค</w:t>
      </w:r>
    </w:p>
    <w:p w14:paraId="1DA7B0CE" w14:textId="3EAFE023" w:rsidR="00C443BB" w:rsidRDefault="00F10B29" w:rsidP="00D52F41">
      <w:pPr>
        <w:pStyle w:val="ListParagraph"/>
        <w:jc w:val="left"/>
        <w:rPr>
          <w:rFonts w:ascii="Angsana New" w:hAnsi="Angsana New" w:cs="Angsana New"/>
          <w:sz w:val="32"/>
          <w:szCs w:val="32"/>
        </w:rPr>
      </w:pPr>
      <w:r w:rsidRPr="00F10B29">
        <w:rPr>
          <w:rFonts w:ascii="Angsana New" w:hAnsi="Angsana New" w:cs="Angsana New"/>
          <w:sz w:val="32"/>
          <w:szCs w:val="32"/>
          <w:cs/>
        </w:rPr>
        <w:t xml:space="preserve">เสื้อผ้าและของเบ็ดเตล็ด จำนวน </w:t>
      </w:r>
      <w:r w:rsidRPr="00F10B29">
        <w:rPr>
          <w:rFonts w:ascii="Angsana New" w:hAnsi="Angsana New" w:cs="Angsana New"/>
          <w:sz w:val="32"/>
          <w:szCs w:val="32"/>
        </w:rPr>
        <w:t xml:space="preserve">40 </w:t>
      </w:r>
      <w:r w:rsidRPr="00F10B29">
        <w:rPr>
          <w:rFonts w:ascii="Angsana New" w:hAnsi="Angsana New" w:cs="Angsana New"/>
          <w:sz w:val="32"/>
          <w:szCs w:val="32"/>
          <w:cs/>
        </w:rPr>
        <w:t xml:space="preserve">ถุง ให้กับ “มูลนิธิสวนแก้ว” อ.บางใหญ่ จ.นนทบุรี   </w:t>
      </w:r>
    </w:p>
    <w:p w14:paraId="453690FF" w14:textId="3058A63A" w:rsidR="00640AA4" w:rsidRDefault="00C443BB" w:rsidP="00D52F41">
      <w:pPr>
        <w:pStyle w:val="ListParagraph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</w:t>
      </w:r>
      <w:r w:rsidR="00F10B29" w:rsidRPr="00F10B29">
        <w:rPr>
          <w:rFonts w:ascii="Angsana New" w:hAnsi="Angsana New" w:cs="Angsana New"/>
          <w:sz w:val="32"/>
          <w:szCs w:val="32"/>
          <w:cs/>
        </w:rPr>
        <w:t xml:space="preserve">เพื่อนำไปช่วยเหลือพี่น้องในพื้นที่ขาดแคลน  ในวันที่ </w:t>
      </w:r>
      <w:r w:rsidR="00F10B29" w:rsidRPr="00F10B29">
        <w:rPr>
          <w:rFonts w:ascii="Angsana New" w:hAnsi="Angsana New" w:cs="Angsana New"/>
          <w:sz w:val="32"/>
          <w:szCs w:val="32"/>
        </w:rPr>
        <w:t xml:space="preserve">6 </w:t>
      </w:r>
      <w:r w:rsidR="00F10B29" w:rsidRPr="00F10B29">
        <w:rPr>
          <w:rFonts w:ascii="Angsana New" w:hAnsi="Angsana New" w:cs="Angsana New"/>
          <w:sz w:val="32"/>
          <w:szCs w:val="32"/>
          <w:cs/>
        </w:rPr>
        <w:t xml:space="preserve">พฤศจิกายน </w:t>
      </w:r>
      <w:r w:rsidR="00F10B29" w:rsidRPr="00F10B29">
        <w:rPr>
          <w:rFonts w:ascii="Angsana New" w:hAnsi="Angsana New" w:cs="Angsana New"/>
          <w:sz w:val="32"/>
          <w:szCs w:val="32"/>
        </w:rPr>
        <w:t xml:space="preserve">2562  </w:t>
      </w:r>
    </w:p>
    <w:p w14:paraId="59656F63" w14:textId="77777777" w:rsidR="00F10B29" w:rsidRDefault="00F10B29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236F0042" w14:textId="77777777" w:rsidR="00640AA4" w:rsidRDefault="00AC10AE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2C54ADBD">
          <v:shape id="_x0000_i1038" type="#_x0000_t75" style="width:247.35pt;height:170.95pt;mso-position-horizontal-relative:char;mso-position-vertical-relative:line">
            <v:imagedata r:id="rId26" o:title=""/>
          </v:shape>
        </w:pict>
      </w:r>
      <w:r w:rsidR="00C1505F">
        <w:rPr>
          <w:rFonts w:ascii="Angsana New" w:hAnsi="Angsana New" w:cs="Angsana New"/>
          <w:sz w:val="32"/>
          <w:szCs w:val="32"/>
        </w:rPr>
        <w:t xml:space="preserve">        </w:t>
      </w:r>
      <w:r>
        <w:rPr>
          <w:rFonts w:ascii="Angsana New" w:hAnsi="Angsana New" w:cs="Angsana New"/>
          <w:sz w:val="32"/>
          <w:szCs w:val="32"/>
        </w:rPr>
        <w:pict w14:anchorId="7967A177">
          <v:shape id="_x0000_i1039" type="#_x0000_t75" style="width:182.45pt;height:171.85pt;mso-position-horizontal-relative:char;mso-position-vertical-relative:line">
            <v:imagedata r:id="rId27" o:title=""/>
          </v:shape>
        </w:pict>
      </w:r>
    </w:p>
    <w:p w14:paraId="7469AEE7" w14:textId="77777777" w:rsidR="00C1505F" w:rsidRDefault="00C1505F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1567C656" w14:textId="5692383D" w:rsidR="00C443BB" w:rsidRPr="00C443BB" w:rsidRDefault="00C443BB" w:rsidP="00B36F25">
      <w:pPr>
        <w:pStyle w:val="ListParagraph"/>
        <w:ind w:left="180"/>
        <w:jc w:val="left"/>
        <w:rPr>
          <w:rFonts w:ascii="Angsana New" w:hAnsi="Angsana New" w:cs="Angsana New"/>
          <w:sz w:val="32"/>
          <w:szCs w:val="32"/>
        </w:rPr>
      </w:pPr>
      <w:proofErr w:type="gramStart"/>
      <w:r w:rsidRPr="00C443BB">
        <w:rPr>
          <w:rFonts w:ascii="Angsana New" w:hAnsi="Angsana New" w:cs="Angsana New"/>
          <w:sz w:val="32"/>
          <w:szCs w:val="32"/>
        </w:rPr>
        <w:t>6 .</w:t>
      </w:r>
      <w:proofErr w:type="gramEnd"/>
      <w:r w:rsidRPr="00C443BB">
        <w:rPr>
          <w:rFonts w:ascii="Angsana New" w:hAnsi="Angsana New" w:cs="Angsana New"/>
          <w:sz w:val="32"/>
          <w:szCs w:val="32"/>
        </w:rPr>
        <w:t xml:space="preserve"> </w:t>
      </w:r>
      <w:r w:rsidRPr="00C443BB">
        <w:rPr>
          <w:rFonts w:ascii="Angsana New" w:hAnsi="Angsana New" w:cs="Angsana New"/>
          <w:sz w:val="32"/>
          <w:szCs w:val="32"/>
          <w:cs/>
        </w:rPr>
        <w:t xml:space="preserve">ทำบุญทอดกฐินบริษัทฯ ณ.วัดโคธาราม ต.บางเพรียง   อ.บางบ่อ   จ.สมุทรปราการ   </w:t>
      </w:r>
    </w:p>
    <w:p w14:paraId="493092CE" w14:textId="77777777" w:rsidR="00C1505F" w:rsidRDefault="00C443BB" w:rsidP="00C443BB">
      <w:pPr>
        <w:pStyle w:val="ListParagraph"/>
        <w:ind w:left="1440" w:firstLine="720"/>
        <w:jc w:val="left"/>
        <w:rPr>
          <w:rFonts w:ascii="Angsana New" w:hAnsi="Angsana New" w:cs="Angsana New"/>
          <w:sz w:val="32"/>
          <w:szCs w:val="32"/>
        </w:rPr>
      </w:pPr>
      <w:r w:rsidRPr="00C443BB">
        <w:rPr>
          <w:rFonts w:ascii="Angsana New" w:hAnsi="Angsana New" w:cs="Angsana New"/>
          <w:sz w:val="32"/>
          <w:szCs w:val="32"/>
          <w:cs/>
        </w:rPr>
        <w:t xml:space="preserve">ในวัน อาทิตย์ที่  </w:t>
      </w:r>
      <w:r w:rsidRPr="00C443BB">
        <w:rPr>
          <w:rFonts w:ascii="Angsana New" w:hAnsi="Angsana New" w:cs="Angsana New"/>
          <w:sz w:val="32"/>
          <w:szCs w:val="32"/>
        </w:rPr>
        <w:t>27</w:t>
      </w:r>
      <w:r w:rsidRPr="00C443BB">
        <w:rPr>
          <w:rFonts w:ascii="Angsana New" w:hAnsi="Angsana New" w:cs="Angsana New"/>
          <w:sz w:val="32"/>
          <w:szCs w:val="32"/>
          <w:cs/>
        </w:rPr>
        <w:t xml:space="preserve"> ตุลาคม   </w:t>
      </w:r>
      <w:r w:rsidRPr="00C443BB">
        <w:rPr>
          <w:rFonts w:ascii="Angsana New" w:hAnsi="Angsana New" w:cs="Angsana New"/>
          <w:sz w:val="32"/>
          <w:szCs w:val="32"/>
        </w:rPr>
        <w:t>2562</w:t>
      </w:r>
    </w:p>
    <w:p w14:paraId="677CC033" w14:textId="77777777" w:rsidR="00640AA4" w:rsidRDefault="00640AA4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37E65CCA" w14:textId="77777777" w:rsidR="00640AA4" w:rsidRDefault="00AC10AE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pict w14:anchorId="796BDDA0">
          <v:shape id="_x0000_i1040" type="#_x0000_t75" style="width:222.2pt;height:159.9pt;mso-position-horizontal-relative:char;mso-position-vertical-relative:line">
            <v:imagedata r:id="rId28" o:title=""/>
          </v:shape>
        </w:pict>
      </w:r>
      <w:r w:rsidR="009D24B4">
        <w:rPr>
          <w:rFonts w:ascii="Angsana New" w:hAnsi="Angsana New" w:cs="Angsana New"/>
          <w:sz w:val="32"/>
          <w:szCs w:val="32"/>
        </w:rPr>
        <w:t xml:space="preserve">    </w:t>
      </w:r>
      <w:r>
        <w:rPr>
          <w:rFonts w:ascii="Angsana New" w:hAnsi="Angsana New" w:cs="Angsana New"/>
          <w:sz w:val="32"/>
          <w:szCs w:val="32"/>
        </w:rPr>
        <w:pict w14:anchorId="4BEE8855">
          <v:shape id="_x0000_i1041" type="#_x0000_t75" style="width:219.55pt;height:161.65pt;mso-position-horizontal-relative:char;mso-position-vertical-relative:line">
            <v:imagedata r:id="rId29" o:title=""/>
          </v:shape>
        </w:pict>
      </w:r>
    </w:p>
    <w:p w14:paraId="1B827951" w14:textId="6A71CF58" w:rsidR="00640AA4" w:rsidRDefault="00640AA4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2B2C52EA" w14:textId="77777777" w:rsidR="00C93B20" w:rsidRDefault="00C93B20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7774DA49" w14:textId="77777777" w:rsidR="009D24B4" w:rsidRPr="00060A6F" w:rsidRDefault="00AC10AE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lastRenderedPageBreak/>
        <w:pict w14:anchorId="72BBAFBE">
          <v:shape id="_x0000_i1042" type="#_x0000_t75" style="width:193.9pt;height:155.5pt;mso-position-horizontal-relative:char;mso-position-vertical-relative:line">
            <v:imagedata r:id="rId30" o:title=""/>
          </v:shape>
        </w:pict>
      </w:r>
      <w:r w:rsidR="009D24B4">
        <w:rPr>
          <w:rFonts w:ascii="Angsana New" w:hAnsi="Angsana New" w:cs="Angsana New"/>
          <w:sz w:val="32"/>
          <w:szCs w:val="32"/>
        </w:rPr>
        <w:t xml:space="preserve">               </w:t>
      </w:r>
      <w:r>
        <w:rPr>
          <w:rFonts w:ascii="Angsana New" w:hAnsi="Angsana New" w:cs="Angsana New"/>
          <w:sz w:val="32"/>
          <w:szCs w:val="32"/>
        </w:rPr>
        <w:pict w14:anchorId="563ECF2A">
          <v:shape id="_x0000_i1043" type="#_x0000_t75" style="width:211.6pt;height:155.5pt;mso-position-horizontal-relative:char;mso-position-vertical-relative:line">
            <v:imagedata r:id="rId31" o:title=""/>
          </v:shape>
        </w:pict>
      </w:r>
    </w:p>
    <w:p w14:paraId="58E715C2" w14:textId="77777777" w:rsidR="009D24B4" w:rsidRDefault="009D24B4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343A9B67" w14:textId="77777777" w:rsidR="009D24B4" w:rsidRDefault="005A69A4" w:rsidP="00B36F25">
      <w:pPr>
        <w:pStyle w:val="ListParagraph"/>
        <w:numPr>
          <w:ilvl w:val="0"/>
          <w:numId w:val="31"/>
        </w:numPr>
        <w:ind w:left="0" w:firstLine="0"/>
        <w:jc w:val="left"/>
        <w:rPr>
          <w:rFonts w:ascii="Angsana New" w:hAnsi="Angsana New" w:cs="Angsana New"/>
          <w:sz w:val="28"/>
        </w:rPr>
      </w:pPr>
      <w:r w:rsidRPr="005A69A4">
        <w:rPr>
          <w:rFonts w:ascii="Angsana New" w:hAnsi="Angsana New" w:cs="Angsana New"/>
          <w:sz w:val="28"/>
          <w:cs/>
        </w:rPr>
        <w:t xml:space="preserve">มอบของพรี่เมี่ยมให้กับโรงเรียนและหน่วยงานต่างๆ เพื่อใช้งานให้เกิดประโยชน์และตามความเหมาะสม ในวันที่ </w:t>
      </w:r>
      <w:r w:rsidRPr="005A69A4">
        <w:rPr>
          <w:rFonts w:ascii="Angsana New" w:hAnsi="Angsana New" w:cs="Angsana New"/>
          <w:sz w:val="28"/>
        </w:rPr>
        <w:t xml:space="preserve">4 </w:t>
      </w:r>
      <w:r w:rsidRPr="005A69A4">
        <w:rPr>
          <w:rFonts w:ascii="Angsana New" w:hAnsi="Angsana New" w:cs="Angsana New"/>
          <w:sz w:val="28"/>
          <w:cs/>
        </w:rPr>
        <w:t xml:space="preserve">เมษายน </w:t>
      </w:r>
      <w:r w:rsidRPr="005A69A4">
        <w:rPr>
          <w:rFonts w:ascii="Angsana New" w:hAnsi="Angsana New" w:cs="Angsana New"/>
          <w:sz w:val="28"/>
        </w:rPr>
        <w:t>2562</w:t>
      </w:r>
    </w:p>
    <w:p w14:paraId="476895C9" w14:textId="77777777" w:rsidR="005A69A4" w:rsidRPr="005A69A4" w:rsidRDefault="005A69A4" w:rsidP="005A69A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124711EB" w14:textId="77777777" w:rsidR="009D24B4" w:rsidRDefault="00F62F7F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</w:rPr>
        <w:t xml:space="preserve">  </w:t>
      </w:r>
      <w:r w:rsidR="00AC10AE">
        <w:rPr>
          <w:rFonts w:ascii="Angsana New" w:hAnsi="Angsana New" w:cs="Angsana New"/>
          <w:sz w:val="28"/>
        </w:rPr>
        <w:pict w14:anchorId="5346FEFB">
          <v:shape id="_x0000_i1044" type="#_x0000_t75" style="width:127.65pt;height:167.4pt;mso-position-horizontal-relative:char;mso-position-vertical-relative:line">
            <v:imagedata r:id="rId32" o:title=""/>
          </v:shape>
        </w:pict>
      </w:r>
      <w:r>
        <w:rPr>
          <w:rFonts w:ascii="Angsana New" w:hAnsi="Angsana New" w:cs="Angsana New"/>
          <w:sz w:val="28"/>
        </w:rPr>
        <w:t xml:space="preserve">    </w:t>
      </w:r>
      <w:r w:rsidR="00AC10AE">
        <w:rPr>
          <w:rFonts w:ascii="Angsana New" w:hAnsi="Angsana New" w:cs="Angsana New"/>
          <w:sz w:val="28"/>
        </w:rPr>
        <w:pict w14:anchorId="49FCAD95">
          <v:shape id="_x0000_i1045" type="#_x0000_t75" style="width:139.15pt;height:164.75pt;mso-position-horizontal-relative:char;mso-position-vertical-relative:line">
            <v:imagedata r:id="rId33" o:title=""/>
          </v:shape>
        </w:pict>
      </w:r>
      <w:r>
        <w:rPr>
          <w:rFonts w:ascii="Angsana New" w:hAnsi="Angsana New" w:cs="Angsana New"/>
          <w:sz w:val="28"/>
        </w:rPr>
        <w:t xml:space="preserve">        </w:t>
      </w:r>
      <w:r w:rsidR="00C93B20">
        <w:rPr>
          <w:rFonts w:ascii="Angsana New" w:hAnsi="Angsana New" w:cs="Angsana New"/>
          <w:sz w:val="28"/>
        </w:rPr>
        <w:pict w14:anchorId="65AA4AED">
          <v:shape id="_x0000_i1046" type="#_x0000_t75" style="width:147.1pt;height:168.3pt;mso-position-horizontal-relative:char;mso-position-vertical-relative:line">
            <v:imagedata r:id="rId34" o:title=""/>
          </v:shape>
        </w:pict>
      </w:r>
    </w:p>
    <w:p w14:paraId="4B872C4D" w14:textId="77777777" w:rsidR="009D24B4" w:rsidRDefault="009D24B4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1BBB6E33" w14:textId="77777777" w:rsidR="00912F5E" w:rsidRPr="003127C0" w:rsidRDefault="00912F5E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007F6768" w14:textId="77777777" w:rsidR="00D60C0A" w:rsidRPr="00060A6F" w:rsidRDefault="00D60C0A" w:rsidP="00A81395">
      <w:pPr>
        <w:pStyle w:val="ListParagraph"/>
        <w:numPr>
          <w:ilvl w:val="0"/>
          <w:numId w:val="19"/>
        </w:numPr>
        <w:ind w:left="630" w:hanging="63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การมีนวัตกรรมและการเผยแพร่นวัตกรรมซึ่งได้จากการดำเนินงานที่มีความรับผิดชอบต่อสังคม สิ่งแวดล้อม และผู้มีส่วนได้เสีย </w:t>
      </w:r>
      <w:r w:rsidRPr="00060A6F">
        <w:rPr>
          <w:rFonts w:ascii="Angsana New" w:hAnsi="Angsana New" w:cs="Angsana New"/>
          <w:sz w:val="32"/>
          <w:szCs w:val="32"/>
        </w:rPr>
        <w:t xml:space="preserve">: </w:t>
      </w:r>
      <w:r w:rsidRPr="00060A6F">
        <w:rPr>
          <w:rFonts w:ascii="Angsana New" w:hAnsi="Angsana New" w:cs="Angsana New" w:hint="cs"/>
          <w:sz w:val="32"/>
          <w:szCs w:val="32"/>
          <w:cs/>
        </w:rPr>
        <w:t>บริษัทฯ มีความสามารถในการออกแบบและผลิตสินค้าด้วยความรับผิดชอบต่อผู้มีส่วนได้เสียและสังคม เพื่อนำไปสู่การสร้างมูลค่าเพิ่มให้องค์กรในระยะยาว</w:t>
      </w:r>
    </w:p>
    <w:p w14:paraId="32AEC232" w14:textId="77777777" w:rsidR="00D60C0A" w:rsidRPr="00060A6F" w:rsidRDefault="00D60C0A" w:rsidP="00D60C0A">
      <w:pPr>
        <w:pStyle w:val="ListParagraph"/>
        <w:ind w:left="630"/>
        <w:jc w:val="left"/>
        <w:rPr>
          <w:rFonts w:ascii="Angsana New" w:hAnsi="Angsana New" w:cs="Angsana New"/>
          <w:sz w:val="32"/>
          <w:szCs w:val="32"/>
        </w:rPr>
      </w:pPr>
    </w:p>
    <w:p w14:paraId="755CC198" w14:textId="77777777" w:rsidR="00D60C0A" w:rsidRPr="00060A6F" w:rsidRDefault="00D60C0A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แนวทางการปฏิบัติ</w:t>
      </w:r>
    </w:p>
    <w:p w14:paraId="027BC9DD" w14:textId="77777777" w:rsidR="00D60C0A" w:rsidRPr="00060A6F" w:rsidRDefault="00D60C0A" w:rsidP="00A81395">
      <w:pPr>
        <w:pStyle w:val="ListParagraph"/>
        <w:numPr>
          <w:ilvl w:val="0"/>
          <w:numId w:val="16"/>
        </w:numPr>
        <w:ind w:left="2160"/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บริษัทฯมีความสามารถในการออกแบบและผลิตสินค้าที่เป็นมิตรกับสิ่งแวดล้อม เป็นการลดการใช้น้ำมันและการเกิดภาวะก๊าซเรือนกระจก เช่น</w:t>
      </w:r>
    </w:p>
    <w:p w14:paraId="61FBD2DD" w14:textId="77777777" w:rsidR="00D60C0A" w:rsidRPr="00060A6F" w:rsidRDefault="00D60C0A" w:rsidP="00A81395">
      <w:pPr>
        <w:pStyle w:val="ListParagraph"/>
        <w:numPr>
          <w:ilvl w:val="0"/>
          <w:numId w:val="17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 xml:space="preserve">แบตเตอรี่สำหรับรถฟอล์คลิฟท์ไฟฟ้าโดยใช้พลังงานจากแบตเตอรี่ </w:t>
      </w:r>
    </w:p>
    <w:p w14:paraId="14D54F3E" w14:textId="77777777" w:rsidR="00D60C0A" w:rsidRPr="00060A6F" w:rsidRDefault="00D60C0A" w:rsidP="00A81395">
      <w:pPr>
        <w:pStyle w:val="ListParagraph"/>
        <w:numPr>
          <w:ilvl w:val="0"/>
          <w:numId w:val="17"/>
        </w:numPr>
        <w:jc w:val="left"/>
        <w:rPr>
          <w:rFonts w:ascii="Angsana New" w:hAnsi="Angsana New" w:cs="Angsana New"/>
          <w:sz w:val="32"/>
          <w:szCs w:val="32"/>
        </w:rPr>
      </w:pPr>
      <w:r w:rsidRPr="00060A6F">
        <w:rPr>
          <w:rFonts w:ascii="Angsana New" w:hAnsi="Angsana New" w:cs="Angsana New" w:hint="cs"/>
          <w:sz w:val="32"/>
          <w:szCs w:val="32"/>
          <w:cs/>
        </w:rPr>
        <w:t>แบตเตอรี่สำหรับแผงโซล่าร์เซลส์ เพื่อสนับสนุนพลังงานสะอาด</w:t>
      </w:r>
    </w:p>
    <w:p w14:paraId="564DB7AB" w14:textId="77777777" w:rsidR="007F5263" w:rsidRDefault="00D60C0A" w:rsidP="00A81395">
      <w:pPr>
        <w:pStyle w:val="ListParagraph"/>
        <w:numPr>
          <w:ilvl w:val="0"/>
          <w:numId w:val="16"/>
        </w:numPr>
        <w:ind w:left="2160" w:hanging="270"/>
        <w:jc w:val="left"/>
        <w:rPr>
          <w:rFonts w:ascii="Angsana New" w:hAnsi="Angsana New" w:cs="Angsana New"/>
          <w:sz w:val="32"/>
          <w:szCs w:val="32"/>
        </w:rPr>
      </w:pPr>
      <w:r w:rsidRPr="001919C4">
        <w:rPr>
          <w:rFonts w:ascii="Angsana New" w:hAnsi="Angsana New" w:cs="Angsana New"/>
          <w:sz w:val="32"/>
          <w:szCs w:val="32"/>
          <w:cs/>
        </w:rPr>
        <w:t>บริษัท ของเราได้ลงทุนขยายกำลังการผลิตสำหรับแบตเตอรี่รถยกสำหรับรถ</w:t>
      </w:r>
    </w:p>
    <w:p w14:paraId="7E8BF329" w14:textId="77777777" w:rsidR="00D60C0A" w:rsidRDefault="00D60C0A" w:rsidP="007F5263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  <w:r w:rsidRPr="001919C4">
        <w:rPr>
          <w:rFonts w:ascii="Angsana New" w:hAnsi="Angsana New" w:cs="Angsana New"/>
          <w:sz w:val="32"/>
          <w:szCs w:val="32"/>
          <w:cs/>
        </w:rPr>
        <w:lastRenderedPageBreak/>
        <w:t>ฟอร์คลิฟท์ไฟฟ้า มันสามารถช่วยลดการปล่อยก๊าซเรือนกระจกและรักษาอากาศที่สะอาดในพื้นที่ปฏิบัติงาน เรายังได้พัฒนาแบตเตอรี่แบบลากเพื่อยืดอายุการใช้งานเพื่อลดวัสดุเหลือใช้</w:t>
      </w:r>
    </w:p>
    <w:p w14:paraId="59FC5624" w14:textId="77777777" w:rsidR="00D60C0A" w:rsidRDefault="00D60C0A" w:rsidP="00A81395">
      <w:pPr>
        <w:pStyle w:val="ListParagraph"/>
        <w:numPr>
          <w:ilvl w:val="0"/>
          <w:numId w:val="16"/>
        </w:numPr>
        <w:ind w:left="2160" w:hanging="270"/>
        <w:jc w:val="left"/>
        <w:rPr>
          <w:rFonts w:ascii="Angsana New" w:hAnsi="Angsana New" w:cs="Angsana New"/>
          <w:sz w:val="32"/>
          <w:szCs w:val="32"/>
        </w:rPr>
      </w:pPr>
      <w:r w:rsidRPr="001919C4">
        <w:rPr>
          <w:rFonts w:ascii="Angsana New" w:hAnsi="Angsana New" w:cs="Angsana New"/>
          <w:sz w:val="32"/>
          <w:szCs w:val="32"/>
          <w:cs/>
        </w:rPr>
        <w:t>บริษัท ของเราได้พัฒนาแบตเตอรี่บำรุงรักษายานยนต์ฟรีที่ยาวนาน</w:t>
      </w:r>
      <w:r w:rsidRPr="001919C4">
        <w:rPr>
          <w:rFonts w:ascii="Angsana New" w:hAnsi="Angsana New" w:cs="Angsana New"/>
          <w:sz w:val="32"/>
          <w:szCs w:val="32"/>
        </w:rPr>
        <w:t xml:space="preserve"> </w:t>
      </w:r>
      <w:r w:rsidRPr="001919C4">
        <w:rPr>
          <w:rFonts w:ascii="Angsana New" w:hAnsi="Angsana New" w:cs="Angsana New"/>
          <w:sz w:val="32"/>
          <w:szCs w:val="32"/>
          <w:cs/>
        </w:rPr>
        <w:t>นอกจากนี้เรายังได้พัฒนาวัสดุที่ใช้งานใหม่ซึ่งสามารถลดการใช้ไฟฟ้าระหว่างการชาร์จ ดังนั้นเราสามารถลดการปล่อยก๊าซเรือนกระจกและวัสดุเหลือใช้</w:t>
      </w:r>
    </w:p>
    <w:p w14:paraId="408192CC" w14:textId="77777777" w:rsidR="00D60C0A" w:rsidRDefault="00D60C0A" w:rsidP="00A81395">
      <w:pPr>
        <w:pStyle w:val="ListParagraph"/>
        <w:numPr>
          <w:ilvl w:val="0"/>
          <w:numId w:val="16"/>
        </w:numPr>
        <w:ind w:left="2160" w:hanging="270"/>
        <w:jc w:val="left"/>
        <w:rPr>
          <w:rFonts w:ascii="Angsana New" w:hAnsi="Angsana New" w:cs="Angsana New"/>
          <w:sz w:val="32"/>
          <w:szCs w:val="32"/>
        </w:rPr>
      </w:pPr>
      <w:r w:rsidRPr="001919C4">
        <w:rPr>
          <w:rFonts w:ascii="Angsana New" w:hAnsi="Angsana New" w:cs="Angsana New"/>
          <w:sz w:val="32"/>
          <w:szCs w:val="32"/>
          <w:cs/>
        </w:rPr>
        <w:t>บริษัท ของเรากำลังทำกิจกรรมใด ๆ เพื่อเพิ่มประสิทธิภาพและลดการสูญเสียวัสดุการปรับปรุงอย่างต่อเนื่องเพื่อให้ผลิตภัณฑ์เพียงพอสำหรับลูกค้า</w:t>
      </w:r>
    </w:p>
    <w:p w14:paraId="45E96F48" w14:textId="77777777" w:rsidR="00D60C0A" w:rsidRPr="001919C4" w:rsidRDefault="00D60C0A" w:rsidP="00EF188A">
      <w:pPr>
        <w:pStyle w:val="ListParagraph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275EE876" w14:textId="77777777" w:rsidR="00D60C0A" w:rsidRPr="00D60C0A" w:rsidRDefault="00D60C0A" w:rsidP="00D60C0A">
      <w:pPr>
        <w:rPr>
          <w:rFonts w:ascii="Angsana New" w:hAnsi="Angsana New" w:cs="Angsana New"/>
          <w:sz w:val="32"/>
          <w:szCs w:val="32"/>
        </w:rPr>
      </w:pPr>
      <w:r w:rsidRPr="00D60C0A">
        <w:rPr>
          <w:rFonts w:ascii="Angsana New" w:hAnsi="Angsana New" w:cs="Angsana New"/>
          <w:sz w:val="32"/>
          <w:szCs w:val="32"/>
          <w:cs/>
        </w:rPr>
        <w:t>10.  การจัดทำรายงานแห่งความยั่งยืน</w:t>
      </w:r>
    </w:p>
    <w:p w14:paraId="7F08BF65" w14:textId="77777777" w:rsidR="00BF5661" w:rsidRDefault="00D60C0A" w:rsidP="00D60C0A">
      <w:pPr>
        <w:rPr>
          <w:rFonts w:ascii="AngsanaUPC" w:hAnsi="AngsanaUPC" w:cs="AngsanaUPC"/>
          <w:sz w:val="32"/>
          <w:szCs w:val="32"/>
          <w:u w:val="single"/>
        </w:rPr>
      </w:pPr>
      <w:r w:rsidRPr="00D60C0A">
        <w:rPr>
          <w:rFonts w:ascii="Angsana New" w:hAnsi="Angsana New" w:cs="Angsana New"/>
          <w:sz w:val="32"/>
          <w:szCs w:val="32"/>
          <w:cs/>
        </w:rPr>
        <w:tab/>
        <w:t>บริษัทฯ อยู่ระหว่างการพัฒนา การจัดทำรายงานแห่งความยั่งยืน เพื่อให้ครอบคลุมแนวทางความรับผิดชอบ ทิศทางองค์กร ข้อมูลที่จำเป็นขององค์กร การกำกับดูแล ขอบเขต ด้านเศรษฐกิจ สิ่งแวดล้อม และ</w:t>
      </w:r>
    </w:p>
    <w:p w14:paraId="0DA37F4E" w14:textId="77777777" w:rsidR="00753A47" w:rsidRPr="009E3120" w:rsidRDefault="00D60C0A" w:rsidP="00EA6E16">
      <w:pPr>
        <w:rPr>
          <w:rFonts w:ascii="AngsanaUPC" w:hAnsi="AngsanaUPC" w:cs="AngsanaUPC"/>
          <w:sz w:val="32"/>
          <w:szCs w:val="32"/>
          <w:u w:val="single"/>
        </w:rPr>
      </w:pPr>
      <w:r>
        <w:rPr>
          <w:rFonts w:ascii="AngsanaUPC" w:hAnsi="AngsanaUPC" w:cs="AngsanaUPC"/>
          <w:sz w:val="32"/>
          <w:szCs w:val="32"/>
          <w:u w:val="single"/>
          <w:cs/>
        </w:rPr>
        <w:br w:type="page"/>
      </w:r>
      <w:r w:rsidR="00753A47" w:rsidRPr="009E3120">
        <w:rPr>
          <w:rFonts w:ascii="AngsanaUPC" w:hAnsi="AngsanaUPC" w:cs="AngsanaUPC"/>
          <w:sz w:val="32"/>
          <w:szCs w:val="32"/>
          <w:u w:val="single"/>
          <w:cs/>
        </w:rPr>
        <w:lastRenderedPageBreak/>
        <w:t>ระบบการควบคุมและการตรวจสอบภายใน</w:t>
      </w:r>
    </w:p>
    <w:p w14:paraId="54577F51" w14:textId="77777777" w:rsidR="00753A47" w:rsidRPr="009E3120" w:rsidRDefault="00753A47" w:rsidP="00753A47">
      <w:pPr>
        <w:ind w:firstLine="1440"/>
        <w:jc w:val="both"/>
        <w:rPr>
          <w:rFonts w:ascii="AngsanaUPC" w:hAnsi="AngsanaUPC" w:cs="AngsanaUPC"/>
          <w:sz w:val="32"/>
          <w:szCs w:val="32"/>
        </w:rPr>
      </w:pPr>
      <w:r w:rsidRPr="009E3120">
        <w:rPr>
          <w:rFonts w:ascii="AngsanaUPC" w:hAnsi="AngsanaUPC" w:cs="AngsanaUPC"/>
          <w:sz w:val="32"/>
          <w:szCs w:val="32"/>
          <w:cs/>
        </w:rPr>
        <w:t>ในส่วนของความเห็นเกี่ยวกับความพอเพียงและความเหมาะสมในการควบคุมภายในของบริษัทนั้นคณะกรรมการบริษัทฯ กำหนดให้เป็นไปตามความเห็นของคณะกรรมการตรวจสอบ</w:t>
      </w:r>
    </w:p>
    <w:p w14:paraId="3BBC382B" w14:textId="77777777" w:rsidR="00DC60FF" w:rsidRDefault="00753A47" w:rsidP="00753A47">
      <w:pPr>
        <w:ind w:firstLine="1440"/>
        <w:jc w:val="both"/>
        <w:rPr>
          <w:rFonts w:ascii="AngsanaUPC" w:hAnsi="AngsanaUPC" w:cs="AngsanaUPC"/>
          <w:sz w:val="32"/>
          <w:szCs w:val="32"/>
        </w:rPr>
      </w:pPr>
      <w:r w:rsidRPr="009E3120">
        <w:rPr>
          <w:rFonts w:ascii="AngsanaUPC" w:hAnsi="AngsanaUPC" w:cs="AngsanaUPC"/>
          <w:sz w:val="32"/>
          <w:szCs w:val="32"/>
          <w:cs/>
        </w:rPr>
        <w:t>สำหรับการบริหารความเสี่ยงนั้น คณะกรรมการบริษัทฯมิได้มีการแต่งตั้งคณะอนุกรรมการ บริหารความเสี่ยงขึ้นมาเพื่อทำหน้าที่โดยเฉพาะ แต่ยังคงอยู่ภายใต้การควบคุมและดูแลจากคณะกรรมการ</w:t>
      </w:r>
    </w:p>
    <w:p w14:paraId="3EC3991F" w14:textId="77777777" w:rsidR="00753A47" w:rsidRPr="009E3120" w:rsidRDefault="00753A47" w:rsidP="00DC60FF">
      <w:pPr>
        <w:jc w:val="both"/>
        <w:rPr>
          <w:rFonts w:ascii="AngsanaUPC" w:hAnsi="AngsanaUPC" w:cs="AngsanaUPC"/>
          <w:sz w:val="32"/>
          <w:szCs w:val="32"/>
          <w:cs/>
        </w:rPr>
      </w:pPr>
      <w:r w:rsidRPr="009E3120">
        <w:rPr>
          <w:rFonts w:ascii="AngsanaUPC" w:hAnsi="AngsanaUPC" w:cs="AngsanaUPC"/>
          <w:sz w:val="32"/>
          <w:szCs w:val="32"/>
          <w:cs/>
        </w:rPr>
        <w:t>บริษัทฯ โดยตรง</w:t>
      </w:r>
    </w:p>
    <w:p w14:paraId="70D60962" w14:textId="77777777" w:rsidR="00753A47" w:rsidRPr="009E3120" w:rsidRDefault="00753A47" w:rsidP="00753A47">
      <w:pPr>
        <w:rPr>
          <w:rFonts w:ascii="AngsanaUPC" w:hAnsi="AngsanaUPC" w:cs="AngsanaUPC"/>
          <w:sz w:val="32"/>
          <w:szCs w:val="32"/>
        </w:rPr>
      </w:pPr>
    </w:p>
    <w:p w14:paraId="5E32ED9C" w14:textId="77777777" w:rsidR="00753A47" w:rsidRPr="009E3120" w:rsidRDefault="00753A47" w:rsidP="00753A47">
      <w:pPr>
        <w:rPr>
          <w:rFonts w:ascii="AngsanaUPC" w:hAnsi="AngsanaUPC" w:cs="AngsanaUPC"/>
          <w:spacing w:val="-2"/>
          <w:sz w:val="32"/>
          <w:szCs w:val="32"/>
          <w:u w:val="single"/>
        </w:rPr>
      </w:pPr>
      <w:r w:rsidRPr="009E3120">
        <w:rPr>
          <w:rFonts w:ascii="AngsanaUPC" w:hAnsi="AngsanaUPC" w:cs="AngsanaUPC"/>
          <w:spacing w:val="-2"/>
          <w:sz w:val="32"/>
          <w:szCs w:val="32"/>
          <w:u w:val="single"/>
          <w:cs/>
        </w:rPr>
        <w:t>การตรวจสอบภายใน</w:t>
      </w:r>
    </w:p>
    <w:p w14:paraId="62D260FF" w14:textId="77777777" w:rsidR="005E0B86" w:rsidRDefault="00ED3BA6" w:rsidP="00E523CF">
      <w:pPr>
        <w:ind w:right="43" w:firstLine="1440"/>
        <w:rPr>
          <w:rFonts w:ascii="AngsanaUPC" w:hAnsi="AngsanaUPC" w:cs="AngsanaUPC"/>
          <w:spacing w:val="-2"/>
          <w:sz w:val="32"/>
          <w:szCs w:val="32"/>
        </w:rPr>
      </w:pPr>
      <w:r w:rsidRPr="00ED3BA6">
        <w:rPr>
          <w:rFonts w:ascii="AngsanaUPC" w:hAnsi="AngsanaUPC" w:cs="AngsanaUPC"/>
          <w:spacing w:val="-2"/>
          <w:sz w:val="32"/>
          <w:szCs w:val="32"/>
          <w:cs/>
        </w:rPr>
        <w:t>ปี 25</w:t>
      </w:r>
      <w:r w:rsidR="00DB7CA3">
        <w:rPr>
          <w:rFonts w:ascii="AngsanaUPC" w:hAnsi="AngsanaUPC" w:cs="AngsanaUPC"/>
          <w:spacing w:val="-2"/>
          <w:sz w:val="32"/>
          <w:szCs w:val="32"/>
        </w:rPr>
        <w:t>6</w:t>
      </w:r>
      <w:r w:rsidR="003702F6">
        <w:rPr>
          <w:rFonts w:ascii="AngsanaUPC" w:hAnsi="AngsanaUPC" w:cs="AngsanaUPC"/>
          <w:spacing w:val="-2"/>
          <w:sz w:val="32"/>
          <w:szCs w:val="32"/>
        </w:rPr>
        <w:t>2</w:t>
      </w:r>
      <w:r w:rsidRPr="00ED3BA6">
        <w:rPr>
          <w:rFonts w:ascii="AngsanaUPC" w:hAnsi="AngsanaUPC" w:cs="AngsanaUPC"/>
          <w:spacing w:val="-2"/>
          <w:sz w:val="32"/>
          <w:szCs w:val="32"/>
          <w:cs/>
        </w:rPr>
        <w:t xml:space="preserve"> ผู้บริหารสูงสุดของหน่วยงานตรวจสอบภายในคือ นางสาวปฑิตตา อารีสนั่น </w:t>
      </w:r>
      <w:r w:rsidR="001861C8">
        <w:rPr>
          <w:rFonts w:ascii="AngsanaUPC" w:hAnsi="AngsanaUPC" w:cs="AngsanaUPC" w:hint="cs"/>
          <w:spacing w:val="-2"/>
          <w:sz w:val="32"/>
          <w:szCs w:val="32"/>
          <w:cs/>
        </w:rPr>
        <w:t>ผู้ช่วย</w:t>
      </w:r>
      <w:r w:rsidR="003C0F3C">
        <w:rPr>
          <w:rFonts w:ascii="AngsanaUPC" w:hAnsi="AngsanaUPC" w:cs="AngsanaUPC" w:hint="cs"/>
          <w:spacing w:val="-2"/>
          <w:sz w:val="32"/>
          <w:szCs w:val="32"/>
          <w:cs/>
        </w:rPr>
        <w:t xml:space="preserve"> </w:t>
      </w:r>
      <w:r w:rsidRPr="00ED3BA6">
        <w:rPr>
          <w:rFonts w:ascii="AngsanaUPC" w:hAnsi="AngsanaUPC" w:cs="AngsanaUPC"/>
          <w:spacing w:val="-2"/>
          <w:sz w:val="32"/>
          <w:szCs w:val="32"/>
          <w:cs/>
        </w:rPr>
        <w:t>หัวหน้าฝ่ายตรวจสอบภายใน คณะกรรมการตรวจสอบมีความเห็นว่า ผู้</w:t>
      </w:r>
      <w:r w:rsidR="00A0469C">
        <w:rPr>
          <w:rFonts w:ascii="AngsanaUPC" w:hAnsi="AngsanaUPC" w:cs="AngsanaUPC" w:hint="cs"/>
          <w:spacing w:val="-2"/>
          <w:sz w:val="32"/>
          <w:szCs w:val="32"/>
          <w:cs/>
        </w:rPr>
        <w:t>ตรวจ</w:t>
      </w:r>
      <w:r w:rsidRPr="00ED3BA6">
        <w:rPr>
          <w:rFonts w:ascii="AngsanaUPC" w:hAnsi="AngsanaUPC" w:cs="AngsanaUPC"/>
          <w:spacing w:val="-2"/>
          <w:sz w:val="32"/>
          <w:szCs w:val="32"/>
          <w:cs/>
        </w:rPr>
        <w:t xml:space="preserve">สอบภายในสามารถปฏิบัติหน้าที่ได้อย่างมีประสิทธิภาพ และแนะนำให้ผู้บริหารบริษัท ให้การพัฒนา ความรู้ และ ทักษะ ของผู้ตรวจสอบภายใน เนื่องจากการมีผู้ตรวจสอบภายในที่ดีจะให้ประโยชน์ตอบแทนแก่บริษัทอย่างคุ้มค่าต่อไปในอนาคต </w:t>
      </w:r>
    </w:p>
    <w:p w14:paraId="3BE002FC" w14:textId="77777777" w:rsidR="005E0B86" w:rsidRDefault="005E0B86" w:rsidP="00E523CF">
      <w:pPr>
        <w:ind w:right="43" w:firstLine="1440"/>
        <w:rPr>
          <w:rFonts w:ascii="AngsanaUPC" w:hAnsi="AngsanaUPC" w:cs="AngsanaUPC"/>
          <w:b/>
          <w:bCs/>
          <w:sz w:val="32"/>
          <w:szCs w:val="32"/>
        </w:rPr>
      </w:pPr>
    </w:p>
    <w:p w14:paraId="1BDF4A0D" w14:textId="77777777" w:rsidR="00EA6E16" w:rsidRPr="003A63D8" w:rsidRDefault="00EA6E16" w:rsidP="00FF56C5">
      <w:pPr>
        <w:ind w:right="43"/>
        <w:jc w:val="center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b/>
          <w:bCs/>
          <w:sz w:val="32"/>
          <w:szCs w:val="32"/>
          <w:cs/>
        </w:rPr>
        <w:t>รายงานคณะกรรมการตรวจสอบ</w:t>
      </w:r>
    </w:p>
    <w:p w14:paraId="602899A8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คณะกรรมการตรวจสอบ(ต่อไป เรียกในรายงานนี้ว่า “คณะกรรมการฯ”)</w:t>
      </w:r>
      <w:r w:rsidR="00FF56C5" w:rsidRPr="003A63D8">
        <w:rPr>
          <w:rFonts w:ascii="Angsana New" w:hAnsi="Angsana New" w:cs="Angsana New"/>
          <w:sz w:val="32"/>
          <w:szCs w:val="32"/>
          <w:cs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>ของ บริษัท ฮิตาชิ เคมิคอล สโตเรจ แบตเตอรี่(ประเทศไทย) จำกัด (มหาชน) (ต่อไปเรียกในรายงานนี้ว่า “บริษัทฯ”) ได้รับการแต่งตั้งโดยคณะกรรมการของบริษัทฯ เมื่อวันที่ 20</w:t>
      </w:r>
      <w:r w:rsidRPr="003A63D8">
        <w:rPr>
          <w:rFonts w:ascii="Angsana New" w:hAnsi="Angsana New" w:cs="Angsana New"/>
          <w:sz w:val="32"/>
          <w:szCs w:val="32"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กุมภาพันธ์ </w:t>
      </w:r>
      <w:r w:rsidRPr="003A63D8">
        <w:rPr>
          <w:rFonts w:ascii="Angsana New" w:hAnsi="Angsana New" w:cs="Angsana New"/>
          <w:sz w:val="32"/>
          <w:szCs w:val="32"/>
        </w:rPr>
        <w:t>25</w:t>
      </w:r>
      <w:r w:rsidRPr="003A63D8">
        <w:rPr>
          <w:rFonts w:ascii="Angsana New" w:hAnsi="Angsana New" w:cs="Angsana New"/>
          <w:sz w:val="32"/>
          <w:szCs w:val="32"/>
          <w:cs/>
        </w:rPr>
        <w:t>61</w:t>
      </w:r>
      <w:r w:rsidRPr="003A63D8">
        <w:rPr>
          <w:rFonts w:ascii="Angsana New" w:hAnsi="Angsana New" w:cs="Angsana New"/>
          <w:sz w:val="32"/>
          <w:szCs w:val="32"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มีวาระการดำรงตำแหน่งคราวละ </w:t>
      </w:r>
      <w:r w:rsidRPr="003A63D8">
        <w:rPr>
          <w:rFonts w:ascii="Angsana New" w:hAnsi="Angsana New" w:cs="Angsana New"/>
          <w:sz w:val="32"/>
          <w:szCs w:val="32"/>
        </w:rPr>
        <w:t xml:space="preserve">2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ปี โดยวาระปัจจุบันจะสิ้นสุดในวันที่ </w:t>
      </w:r>
      <w:r w:rsidRPr="003A63D8">
        <w:rPr>
          <w:rFonts w:ascii="Angsana New" w:hAnsi="Angsana New" w:cs="Angsana New"/>
          <w:sz w:val="32"/>
          <w:szCs w:val="32"/>
        </w:rPr>
        <w:t xml:space="preserve">30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เมษายน </w:t>
      </w:r>
      <w:r w:rsidRPr="003A63D8">
        <w:rPr>
          <w:rFonts w:ascii="Angsana New" w:hAnsi="Angsana New" w:cs="Angsana New"/>
          <w:sz w:val="32"/>
          <w:szCs w:val="32"/>
        </w:rPr>
        <w:t>256</w:t>
      </w:r>
      <w:r w:rsidRPr="003A63D8">
        <w:rPr>
          <w:rFonts w:ascii="Angsana New" w:hAnsi="Angsana New" w:cs="Angsana New"/>
          <w:sz w:val="32"/>
          <w:szCs w:val="32"/>
          <w:cs/>
        </w:rPr>
        <w:t>3</w:t>
      </w:r>
    </w:p>
    <w:p w14:paraId="109BA012" w14:textId="77777777" w:rsidR="00093D76" w:rsidRPr="003A63D8" w:rsidRDefault="00093D76" w:rsidP="00FF56C5">
      <w:pPr>
        <w:shd w:val="clear" w:color="auto" w:fill="FFFFFF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คณะกรรมการฯ ประกอบด้วยกรรมการอิสระที่มิได้เป็นผู้บริหารของบริษัทฯ จำนวน</w:t>
      </w:r>
      <w:r w:rsidRPr="003A63D8">
        <w:rPr>
          <w:rFonts w:ascii="Angsana New" w:hAnsi="Angsana New" w:cs="Angsana New"/>
          <w:sz w:val="32"/>
          <w:szCs w:val="32"/>
        </w:rPr>
        <w:t xml:space="preserve"> 3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คน ในจำนวนนี้ </w:t>
      </w:r>
      <w:r w:rsidRPr="003A63D8">
        <w:rPr>
          <w:rFonts w:ascii="Angsana New" w:hAnsi="Angsana New" w:cs="Angsana New"/>
          <w:sz w:val="32"/>
          <w:szCs w:val="32"/>
        </w:rPr>
        <w:t xml:space="preserve">1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คน มีความรู้และประสบการณ์ด้านการบัญชีและการเงิน  ผู้ตรวจสอบภายในทำหน้าที่เป็นเลขานุการ  คณะกรรมการฯปฏิบัติหน้าที่ตามกฎบัตรคณะกรรมการตรวจสอบซึ่งได้รับความเห็นชอบจากคณะกรรมการบริษัทฯ   </w:t>
      </w:r>
    </w:p>
    <w:p w14:paraId="3D588471" w14:textId="77777777" w:rsidR="00093D76" w:rsidRPr="003A63D8" w:rsidRDefault="00093D76" w:rsidP="00FF56C5">
      <w:pPr>
        <w:shd w:val="clear" w:color="auto" w:fill="FFFFFF"/>
        <w:ind w:right="-6" w:firstLine="720"/>
        <w:jc w:val="both"/>
        <w:rPr>
          <w:rFonts w:ascii="Angsana New" w:hAnsi="Angsana New" w:cs="Angsana New"/>
          <w:sz w:val="32"/>
          <w:szCs w:val="32"/>
          <w:cs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ในปีที่ผ่านมา คณะกรรมการฯ จัดประชุมรวม </w:t>
      </w:r>
      <w:r w:rsidRPr="003A63D8">
        <w:rPr>
          <w:rFonts w:ascii="Angsana New" w:hAnsi="Angsana New" w:cs="Angsana New"/>
          <w:sz w:val="32"/>
          <w:szCs w:val="32"/>
        </w:rPr>
        <w:t xml:space="preserve">6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ครั้งโดยได้เชิญผู้บริหารของบริษัทฯเข้าร่วมประชุมด้วยในโอกาสที่เห็นว่าจำเป็นและเหมาะสม ผู้สอบบัญชีภายนอกร่วมประชุมด้วยกับคณะกรรมการฯ ทุกครั้ง หนึ่งในหกครั้งเป็นการประชุมเฉพาะระหว่าง คณะกรรมการฯ กับ ผู้สอบบัญชีของบริษัทฯ โดยไม่มีผู้บริหารร่วมด้วย  </w:t>
      </w:r>
      <w:r w:rsidR="006565F2" w:rsidRPr="003A63D8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ประธานกรรมการตรวจสอบและกรรมการตรวจสอบทุกคนเข้าร่วมการประชุมในปีที่ผ่านมา ครบ ทั้ง </w:t>
      </w:r>
      <w:r w:rsidRPr="003A63D8">
        <w:rPr>
          <w:rFonts w:ascii="Angsana New" w:hAnsi="Angsana New" w:cs="Angsana New"/>
          <w:sz w:val="32"/>
          <w:szCs w:val="32"/>
        </w:rPr>
        <w:t xml:space="preserve">6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ครั้ง </w:t>
      </w:r>
    </w:p>
    <w:p w14:paraId="07DDBBD8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คณะกรรมการฯได้รับทราบข้อสังเกตและหรือความเห็นของผู้สอบบัญชีจากรายงานผลการสอบทานงบการเงินรายไตรมาสและผลการตรวจสอบงบการเงินสำหรับปี </w:t>
      </w:r>
      <w:r w:rsidRPr="003A63D8">
        <w:rPr>
          <w:rFonts w:ascii="Angsana New" w:hAnsi="Angsana New" w:cs="Angsana New"/>
          <w:sz w:val="32"/>
          <w:szCs w:val="32"/>
        </w:rPr>
        <w:t xml:space="preserve">2562 </w:t>
      </w:r>
      <w:r w:rsidRPr="003A63D8">
        <w:rPr>
          <w:rFonts w:ascii="Angsana New" w:hAnsi="Angsana New" w:cs="Angsana New"/>
          <w:sz w:val="32"/>
          <w:szCs w:val="32"/>
          <w:cs/>
        </w:rPr>
        <w:t>ในการนี้คณะกรรมการฯได้กำหนดให้ผู้สอบบัญชีให้ความสำคัญกับการเสนอแนะสิ่งที่จะช่วยปรับปรุงระบบกิจกรรมการควบคุมภายในและมาตรการที่ผู้สอบบัญชีเห็นจากการปฏิบัติงานตรวจสอบว่าจะช่วยลดต้นทุนค่าใช้จ่าย โดยได้ติดตามปรึกษาหารือและ</w:t>
      </w:r>
      <w:r w:rsidRPr="003A63D8">
        <w:rPr>
          <w:rFonts w:ascii="Angsana New" w:hAnsi="Angsana New" w:cs="Angsana New"/>
          <w:sz w:val="32"/>
          <w:szCs w:val="32"/>
          <w:cs/>
        </w:rPr>
        <w:lastRenderedPageBreak/>
        <w:t xml:space="preserve">ซักถามผู้สอบบัญชีในที่ประชุมร่วมกันทุกครั้งจนสิ้นสงสัย  คณะกรรมการฯให้ความสำคัญกับการสนับสนุนให้ผู้สอบบัญชีและผู้ตรวจสอบภายในปฏิบัติหน้าที่ของตนได้อย่างเป็นอิสระเต็มที่  </w:t>
      </w:r>
    </w:p>
    <w:p w14:paraId="607C0A4F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trike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คณะกรรมการ ฯ ได้ปฏิบัติตามที่กำหนดหน้าที่ไว้ในกฎบัตรคณะกรรมการตรวจสอบทุกประการโดยคณะกรรมการฯให้ความสำคัญกับการรับฟังความคิดเห็นของผู้บริหารระดับสูงและผู้บริหารระดับหน่วยงานภายใน และ บุคลากรที่เกี่ยวข้องของบริษัทฯ ประกอบการพิจารณาเสมอ </w:t>
      </w:r>
    </w:p>
    <w:p w14:paraId="11A4656C" w14:textId="77777777" w:rsidR="00093D76" w:rsidRPr="003A63D8" w:rsidRDefault="00093D76" w:rsidP="00FF56C5">
      <w:pPr>
        <w:spacing w:before="36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ในรอบปี </w:t>
      </w:r>
      <w:r w:rsidRPr="003A63D8">
        <w:rPr>
          <w:rFonts w:ascii="Angsana New" w:hAnsi="Angsana New" w:cs="Angsana New"/>
          <w:sz w:val="32"/>
          <w:szCs w:val="32"/>
        </w:rPr>
        <w:t>2562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 กิจกรรมสำคัญที่คณะกรรมการฯ ได้ปฏิบัติ จำแนกเป็นรายกิจกรรม มีดังนี้</w:t>
      </w:r>
    </w:p>
    <w:p w14:paraId="6AD3A936" w14:textId="77777777" w:rsidR="00093D76" w:rsidRPr="003A63D8" w:rsidRDefault="00093D76" w:rsidP="00FF56C5">
      <w:pPr>
        <w:ind w:right="-6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3A63D8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การจัดทำงบการเงิน</w:t>
      </w:r>
    </w:p>
    <w:p w14:paraId="550F79AC" w14:textId="77777777" w:rsidR="00093D76" w:rsidRPr="003A63D8" w:rsidRDefault="00093D76" w:rsidP="00FF56C5">
      <w:pPr>
        <w:spacing w:before="120" w:after="120"/>
        <w:ind w:right="-6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</w:rPr>
        <w:t xml:space="preserve">1.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พิจารณาผลการสอบทานและการตรวจสอบงบการเงินรายไตรมาสและงบการเงินรวมของบริษัทฯ สำหรับปี </w:t>
      </w:r>
      <w:r w:rsidRPr="003A63D8">
        <w:rPr>
          <w:rFonts w:ascii="Angsana New" w:hAnsi="Angsana New" w:cs="Angsana New"/>
          <w:sz w:val="32"/>
          <w:szCs w:val="32"/>
        </w:rPr>
        <w:t xml:space="preserve">2562 </w:t>
      </w:r>
      <w:r w:rsidRPr="003A63D8">
        <w:rPr>
          <w:rFonts w:ascii="Angsana New" w:hAnsi="Angsana New" w:cs="Angsana New"/>
          <w:sz w:val="32"/>
          <w:szCs w:val="32"/>
          <w:cs/>
        </w:rPr>
        <w:t>โดยผู้สอบบัญชีนำเสนอในที่ประชุมคณะกรรมการ และ ได้หารือ ขอคำอธิบายประกอบเพิ่มเติมจากผู้สอบบัญชี รวมทั้งขอให้เจ้าหน้าที่และผู้บริหารของบริษัทฯ ชี้แจงเพิ่มเติมหากมีประเด็นสงสัย  ในการนี้คณะกรรมการฯได้ให้ข้อคิดเห็นเพื่อประกอบการปรับข้อมูลที่แสดงในรายงานทางการเงินรวมของบริษัทฯและบริษัทย่อยให้มีความถูกต้องตามควรในสาระสำคัญโดยเป็นไปตามหลักการและมาตรฐานการบัญชีที่บังคับใช้ในประเทศไทย รวมถึงการเปิดเผยข้อมูลอย่างเพียงพอแก่ผู้มีส่วนได้เสียฝ่ายต่าง ๆ</w:t>
      </w:r>
      <w:r w:rsidRPr="003A63D8">
        <w:rPr>
          <w:rFonts w:ascii="Angsana New" w:hAnsi="Angsana New" w:cs="Angsana New"/>
          <w:strike/>
          <w:sz w:val="32"/>
          <w:szCs w:val="32"/>
        </w:rPr>
        <w:t xml:space="preserve"> </w:t>
      </w:r>
    </w:p>
    <w:p w14:paraId="4DBB9B78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</w:rPr>
        <w:t>2.</w:t>
      </w:r>
      <w:r w:rsidRPr="003A63D8">
        <w:rPr>
          <w:rFonts w:ascii="Angsana New" w:hAnsi="Angsana New" w:cs="Angsana New"/>
          <w:sz w:val="32"/>
          <w:szCs w:val="32"/>
          <w:cs/>
        </w:rPr>
        <w:t>ในการสอบทานการเปิดเผยข้อมูลประกอบงบการเงินนั้นได้รวมถึงการพิจารณาข้อมูลจากผู้สอบบัญชีทั้งที่รายงานโดยวาจาและเป็นลายลักษณ์อักษรต่อคณะกรรมการฯ</w:t>
      </w:r>
      <w:r w:rsidR="00CA7C94">
        <w:rPr>
          <w:rFonts w:ascii="Angsana New" w:hAnsi="Angsana New" w:cs="Angsana New"/>
          <w:sz w:val="32"/>
          <w:szCs w:val="32"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เกี่ยวกับรายการระหว่างกันระหว่างบริษัทฯ บริษัทย่อย และ ผู้บริหาร รวมถึงการสอบทานโอกาสที่อาจเกิดกรณีทุจริตซึ่งเป็นสาระสำคัญเพื่อความมั่นใจอย่างสมเหตุสมผลว่าผู้สอบบัญชีได้ปฏิบัติหน้าที่ในการตรวจสอบประเด็นต่าง ๆ เหล่านี้อย่างเหมาะสมแล้ว </w:t>
      </w:r>
    </w:p>
    <w:p w14:paraId="31481838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</w:p>
    <w:p w14:paraId="35D5FD14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3A63D8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การควบคุมภายในและการตรวจสอบภายใน</w:t>
      </w:r>
    </w:p>
    <w:p w14:paraId="6D5AAED8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คณะกรรมการฯ สอบทานระบบงานตรวจสอบภายในของบริษัทฯ ด้านความเหมาะสมและความมีประสิทธิภาพ โดยพิจารณาจากความเป็นอิสระและอัตรากำลังของหน่วยตรวจสอบภายใน และได้มอบหมายให้ผู้ตรวจสอบภายในสอบทานการควบคุมภายในที่ใช้กับระบบงานด้านต่าง ๆ โดยให้เสนอรายงานผลการตรวจและการประเมินการควบคุมภายในหรือความคืบหน้าของงานตรวจต่อคณะกรรมการฯ อย่างสม่ำเสมอ  </w:t>
      </w:r>
    </w:p>
    <w:p w14:paraId="4AF298B8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 ฯ เป็นผู้อนุมัติแผนการตรวจตรวจสอบภายในโดยประสานงานเพื่อทราบความต้องการของผู้บริหารของบริษัทฯ ประกอบด้วยเพื่อให้งานตรวจสอบภายในเป็นประโยชน์แก่การบริหารงานมากที่สุด ในการกำกับดูแลงานตรวจสอบภายใน คณะกรรมการ ฯให้ข้อเสนอแนะแก่ผู้ตรวจสอบภายในเพื่อใช้ปรับปรุง</w:t>
      </w:r>
      <w:r w:rsidRPr="003A63D8">
        <w:rPr>
          <w:rFonts w:ascii="Angsana New" w:hAnsi="Angsana New" w:cs="Angsana New"/>
          <w:sz w:val="32"/>
          <w:szCs w:val="32"/>
          <w:cs/>
        </w:rPr>
        <w:lastRenderedPageBreak/>
        <w:t xml:space="preserve">การปฏิบัติงานให้มีประสิทธิภาพและประสิทธิผลสูงขึ้นเท่าที่บริษัทฯพึงได้รับประโยชน์จากทรัพยากรด้านการตรวจสอบภายในเท่าที่มีอยู่พึงอำนวยให้ได้ </w:t>
      </w:r>
    </w:p>
    <w:p w14:paraId="57D9953F" w14:textId="77777777" w:rsidR="00093D76" w:rsidRPr="003A63D8" w:rsidRDefault="00093D76" w:rsidP="00FF56C5">
      <w:pPr>
        <w:spacing w:before="120" w:after="120"/>
        <w:ind w:right="-6" w:firstLine="567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เรื่องที่มีความสำคัญ จุดอ่อน หรือ ข้อบกพร่องสำคัญต่าง ๆ ที่ผู้ตรวจสอบภายในตรวจพบซึ่งคณะกรรมการได้รับทราบ จะได้รับการวิเคราะห์ สรุปและนำเสนอให้คณะกรรมการบริษัทฯ ทราบในการประชุมคณะกรรมการบริษัทฯ พร้อมข้อแนะนำเพิ่มเติมของคณะกรรมการ ฯ  เพื่อให้คณะกรรมการบริษัทและผู้บริหารของบริษัทฯ ร่วมกันพิจารณานำไปใช้ประกอบการแก้ไขและปรับปรุง</w:t>
      </w:r>
    </w:p>
    <w:p w14:paraId="513F79E3" w14:textId="77777777" w:rsidR="00093D76" w:rsidRPr="003A63D8" w:rsidRDefault="00093D76" w:rsidP="00FF56C5">
      <w:pPr>
        <w:spacing w:before="120" w:after="120"/>
        <w:ind w:right="-6" w:firstLine="567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 ฯ ส่งเสริมให้ผู้ตรวจสอบภายใน ประสานงานกับ ผู้สอบบัญชีของบริษัทฯ อย่างสม่ำเสมอ เพื่อแลกเปลี่ยนข้อมูลข่าวสารที่เป็นประโยชน์ร่วมกันสำหรับการปฏิบัติหน้าที่ของทั้งสองฝ่าย</w:t>
      </w:r>
    </w:p>
    <w:p w14:paraId="0B33D7CE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b/>
          <w:bCs/>
          <w:sz w:val="32"/>
          <w:szCs w:val="32"/>
          <w:cs/>
        </w:rPr>
        <w:t>รายการที่เกี่ยวโยงกัน</w:t>
      </w:r>
    </w:p>
    <w:p w14:paraId="5EEAA13F" w14:textId="77777777" w:rsidR="00093D76" w:rsidRPr="003A63D8" w:rsidRDefault="00093D76" w:rsidP="00FF56C5">
      <w:pPr>
        <w:spacing w:before="120" w:after="120"/>
        <w:ind w:right="-6" w:firstLine="63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คณะกรรมการฯ สอบทานรายการที่เกี่ยวโยงกันซึ่งอาจทำให้เกิดความขัดแย้งทางผลประโยชน์ โดยได้สอบทานว่ารายการระหว่างกันได้รับการปฏิบัติเป็นไปตามเงื่อนไขทางธุรกิจปกติ และถูกบันทึกบัญชีหรือเปิดเผยข้อมูลไว้ตามหลักเกณฑ์ที่มาตรฐานการบัญชีระบุแล้วหรือไม่เพื่อให้เป็นไปตามข้อกำหนดของหน่วยงานกำกับดูแลบริษัทมหาชนโดยได้สอบทานร่วมกับผู้สอบบัญชีอย่างใกล้ชิด ทั้งพิจารณาจากรายงานการสอบบัญชีและตั้งคำถามในรายละเอียดกับผู้สอบบัญชี นอกจากนั้นยังได้ขอข้อมูลจากผู้บริหารและพนักงานตำแหน่งสำคัญของบริษัทฯประกอบด้วย  ผลการพิจารณาไม่พบว่ามีรายการที่มีนัยสำคัญอันอาจเข้าข่ายเป็นรายการที่เกี่ยวโยงกันซึ่งมีผลกระทบด้านความขัดแย้งทางผลประโยชน์</w:t>
      </w:r>
    </w:p>
    <w:p w14:paraId="6A38DC8E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sz w:val="32"/>
          <w:szCs w:val="32"/>
        </w:rPr>
      </w:pPr>
    </w:p>
    <w:p w14:paraId="2272184B" w14:textId="77777777" w:rsidR="00093D76" w:rsidRPr="003A63D8" w:rsidRDefault="00093D76" w:rsidP="00FF56C5">
      <w:pPr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b/>
          <w:bCs/>
          <w:sz w:val="32"/>
          <w:szCs w:val="32"/>
          <w:cs/>
        </w:rPr>
        <w:t>การคัดเลือกผู้สอบบัญชี</w:t>
      </w:r>
    </w:p>
    <w:p w14:paraId="0E1AAD85" w14:textId="77777777" w:rsidR="00093D76" w:rsidRPr="003A63D8" w:rsidRDefault="00093D76" w:rsidP="00FF56C5">
      <w:pPr>
        <w:spacing w:before="120" w:after="120"/>
        <w:ind w:right="-6" w:firstLine="63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คณะกรรมการ ฯ ได้พิจารณาคัดเลือกและเสนอแต่งตั้งบุคคลผู้มีความรู้ความสามารถเหมาะสมเพื่อทำหน้าที่เป็นผู้สอบบัญชีของบริษัทฯ และบริษัทย่อยและมีความเห็นว่า นางสาววิไลลักษณ์ เลาหศรีสกุล ผู้สอบบัญชีรับอนุญาตทะเบียนเลขที่ 6140 หรือ นางสาววิสสุตา จริยธนากร ผู้สอบบัญชีรับอนุญาต ทะเบียนเลขที่ 3853 หรือ นางสาวมณี รัตนบรรณกิจ ผู้สอบบัญชีรับอนุญาตทะเบียนเลขที่ 5313 ทั้งหมดสังกัด บริษัท สำนักงานอีวาย จำกัด มีความเป็นอิสระ มีความรู้และประสบการณ์เพียงพอที่จะปฏิบัติหน้าที่ในฐานะผู้สอบบัญชีของบริษัทฯ ประจำปี </w:t>
      </w:r>
      <w:r w:rsidRPr="003A63D8">
        <w:rPr>
          <w:rFonts w:ascii="Angsana New" w:hAnsi="Angsana New" w:cs="Angsana New"/>
          <w:sz w:val="32"/>
          <w:szCs w:val="32"/>
        </w:rPr>
        <w:t xml:space="preserve">2563 </w:t>
      </w:r>
      <w:r w:rsidRPr="003A63D8">
        <w:rPr>
          <w:rFonts w:ascii="Angsana New" w:hAnsi="Angsana New" w:cs="Angsana New"/>
          <w:sz w:val="32"/>
          <w:szCs w:val="32"/>
          <w:cs/>
        </w:rPr>
        <w:t>ได้ รวมถึงค่าธรรมเนียมวิชาชีพที่เสนอมีความเหมาะสมกับความรับผิดชอบ จึงมีมติให้นำเสนอต่อคณะกรรมการบริษัทฯให้ความเห็นชอบแล้วนำเสนอขออนุมัติจากที่ประชุมสามัญประจำปีของผู้ถือหุ้นเพื่อให้มีมติแต่งตั้งให้เป็นผู้สอบบัญชีของบริษัทฯ ประจำปี 256</w:t>
      </w:r>
      <w:r w:rsidRPr="003A63D8">
        <w:rPr>
          <w:rFonts w:ascii="Angsana New" w:hAnsi="Angsana New" w:cs="Angsana New"/>
          <w:sz w:val="32"/>
          <w:szCs w:val="32"/>
        </w:rPr>
        <w:t>3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 ต่อไป  อัตราค่าธรรมเนียมวิชาชีพการสอบบัญชีสำหรับการตรวจงบการเงินของบริษัทฯ ประจำปี 256</w:t>
      </w:r>
      <w:r w:rsidRPr="003A63D8">
        <w:rPr>
          <w:rFonts w:ascii="Angsana New" w:hAnsi="Angsana New" w:cs="Angsana New"/>
          <w:sz w:val="32"/>
          <w:szCs w:val="32"/>
        </w:rPr>
        <w:t>3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 เป็นจำนวนเงินไม่เกิน 2,350,000.00 บาท ( สองล้านสามแสนห้าหมื่นบาทถ้วน )</w:t>
      </w:r>
    </w:p>
    <w:p w14:paraId="307F8A9A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การปฏิบัติตามกฎหมายและระเบียบทางการที่เกี่ยวข้อง</w:t>
      </w:r>
    </w:p>
    <w:p w14:paraId="27F51422" w14:textId="77777777" w:rsidR="00093D76" w:rsidRPr="003A63D8" w:rsidRDefault="00093D76" w:rsidP="00FF56C5">
      <w:pPr>
        <w:spacing w:before="120" w:after="120"/>
        <w:ind w:right="-6" w:firstLine="567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คณะกรรมการฯได้พิจารณาผลการสอบทานการปฏิบัติตามกฎหมายว่าด้วยหลักทรัพย์และตลาดหลักทรัพย์ฯ ข้อกำหนดของตลาดหลักทรัพย์ฯ และ สำนักงานคณะกรรมการกำกับหลักทรัพย์และตลาดหลักทรัพย์ฯ รวมถึงกฎหมายอื่นที่เกี่ยวข้องกับการประกอบธุรกิจของบริษัทฯว่าได้ปฏิบัติเป็นไปตามกฎหมายและระเบียบทางราชการที่เกี่ยวข้องอย่างถูกต้อง</w:t>
      </w:r>
    </w:p>
    <w:p w14:paraId="00121C32" w14:textId="77777777" w:rsidR="00093D76" w:rsidRPr="003A63D8" w:rsidRDefault="00093D76" w:rsidP="00FF56C5">
      <w:pPr>
        <w:spacing w:before="120" w:after="120"/>
        <w:ind w:left="567" w:right="-6"/>
        <w:jc w:val="both"/>
        <w:rPr>
          <w:rFonts w:ascii="Angsana New" w:hAnsi="Angsana New" w:cs="Angsana New"/>
          <w:sz w:val="32"/>
          <w:szCs w:val="32"/>
        </w:rPr>
      </w:pPr>
    </w:p>
    <w:p w14:paraId="51D05459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3A63D8">
        <w:rPr>
          <w:rFonts w:ascii="Angsana New" w:hAnsi="Angsana New" w:cs="Angsana New"/>
          <w:b/>
          <w:bCs/>
          <w:sz w:val="32"/>
          <w:szCs w:val="32"/>
          <w:cs/>
        </w:rPr>
        <w:t>ความเห็นโดยสรุป</w:t>
      </w:r>
    </w:p>
    <w:p w14:paraId="4040BE4A" w14:textId="77777777" w:rsidR="00093D76" w:rsidRPr="003A63D8" w:rsidRDefault="00093D76" w:rsidP="00FF56C5">
      <w:pPr>
        <w:spacing w:before="120" w:after="120"/>
        <w:ind w:right="-6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ab/>
        <w:t xml:space="preserve">บริษัทฯ โดยฝ่ายกำกับดูแล คือคณะกรรมการ และ ฝ่ายบริหารนำโดยกรรมการผู้จัดการ ได้ถือปฏิบัติสอดคล้องกับแนวปฏิบัติด้านการกำกับดูแลกิจการที่ดีเสมอมา  ระบบการควบคุมภายในมีประสิทธิภาพดีเพียงพอที่จะช่วยป้องกันข้อผิดพลาดที่มีนัยสำคัญมิให้เกิดขึ้นได้โดยง่ายหรือหากเกิดขึ้นก็จะทราบได้โดยเร็วเพื่อให้แก้ไขได้ภายในเวลาอันเหมาะสม </w:t>
      </w:r>
    </w:p>
    <w:p w14:paraId="0ED0E9D6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ผู้สอบบัญชีของบริษัทฯที่ได้รับการแต่งตั้งจากที่ประชุมสามัญผู้ถือหุ้น ปฏิบัติหน้าที่ได้อย่างมีความเป็นอิสระเต็มที่ ฝ่ายตรวจสอบภายในขึ้นอยู่กับฝ่ายบริหารมิได้ขึ้นกับคณะกรรมการตรวจสอบโดยมีความเป็นอิสระจากผู้รับตรวจพอสมควร แต่ยังขาดหัวหน้า และ มีอัตรากำลังว่างอยู่จำนวนหนึ่งซึ่งควรได้รับการสรรหาบรรจุแต่งตั้งเพิ่มเติมต่อไป ผู้ตรวจสอบภายในเท่าที่มีอัตรากำลังอยู่ได้พยายามปรับปรุงประสิทธิภาพของการควบคุมภายในหลายๆ ด้าน  คณะกรรมการ ฯ มีความเห็นว่า หากบริษัทฯ สรรหาหัวหน้าหน่วยตรวจสอบภายในและบุคลากรด้านนี้เพิ่มจำนวนขึ้นให้สามารถปฏิบัติงานครอบคลุมได้อย่างเต็มที่และกว้างขึ้น จะอำนวยประโยชน์เพิ่มแก่การบริหารงานมากยิ่งขึ้นได้ </w:t>
      </w:r>
    </w:p>
    <w:p w14:paraId="7FA77F1F" w14:textId="77777777" w:rsidR="00093D76" w:rsidRPr="003A63D8" w:rsidRDefault="00093D76" w:rsidP="0076390D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 xml:space="preserve">รายการที่เกี่ยวโยงกันที่อาจทำให้เกิดความขัดแย้งทางผลประโยชน์เป็นรายการทางการค้าอันเป็นธุรกิจปกติทั่วไปจริงและได้ดำเนินการอย่างสมเหตุสมผล ให้ประโยชน์อย่างเหมาะสมแก่บริษัทฯ </w:t>
      </w:r>
    </w:p>
    <w:p w14:paraId="57C4B3EF" w14:textId="77777777" w:rsidR="00093D76" w:rsidRPr="003A63D8" w:rsidRDefault="00093D76" w:rsidP="00FF56C5">
      <w:pPr>
        <w:spacing w:before="120" w:after="120"/>
        <w:ind w:right="-6" w:firstLine="720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คณะกรรมการ ฯ ประสานงานใกล้ชิดกับผู้สอบบัญชีของบริษัทฯ และไม่พบรายการผิดปกติที่เป็นสาระสำคัญ การปฏิบัติตามกฎหมายและระเบียบของทางราชการที่เกี่ยวข้องเป็นไปโดยถูกต้อง</w:t>
      </w:r>
      <w:r w:rsidRPr="003A63D8">
        <w:rPr>
          <w:rFonts w:ascii="Angsana New" w:hAnsi="Angsana New" w:cs="Angsana New"/>
          <w:sz w:val="32"/>
          <w:szCs w:val="32"/>
        </w:rPr>
        <w:t xml:space="preserve"> </w:t>
      </w:r>
      <w:r w:rsidRPr="003A63D8">
        <w:rPr>
          <w:rFonts w:ascii="Angsana New" w:hAnsi="Angsana New" w:cs="Angsana New"/>
          <w:sz w:val="32"/>
          <w:szCs w:val="32"/>
          <w:cs/>
        </w:rPr>
        <w:t xml:space="preserve">งบการเงินของบริษัทและงบการเงินรวมของบริษัทฯและบริษัทในเครือสำหรับรอบปีบัญชีสิ้นสุดวันที่ </w:t>
      </w:r>
      <w:r w:rsidRPr="003A63D8">
        <w:rPr>
          <w:rFonts w:ascii="Angsana New" w:hAnsi="Angsana New" w:cs="Angsana New"/>
          <w:sz w:val="32"/>
          <w:szCs w:val="32"/>
        </w:rPr>
        <w:t xml:space="preserve">31 </w:t>
      </w:r>
      <w:r w:rsidRPr="003A63D8">
        <w:rPr>
          <w:rFonts w:ascii="Angsana New" w:hAnsi="Angsana New" w:cs="Angsana New"/>
          <w:sz w:val="32"/>
          <w:szCs w:val="32"/>
          <w:cs/>
        </w:rPr>
        <w:t>ธันวาคม</w:t>
      </w:r>
      <w:r w:rsidRPr="003A63D8">
        <w:rPr>
          <w:rFonts w:ascii="Angsana New" w:hAnsi="Angsana New" w:cs="Angsana New"/>
          <w:sz w:val="32"/>
          <w:szCs w:val="32"/>
        </w:rPr>
        <w:t xml:space="preserve"> 25</w:t>
      </w:r>
      <w:r w:rsidRPr="003A63D8">
        <w:rPr>
          <w:rFonts w:ascii="Angsana New" w:hAnsi="Angsana New" w:cs="Angsana New"/>
          <w:sz w:val="32"/>
          <w:szCs w:val="32"/>
          <w:cs/>
        </w:rPr>
        <w:t>6</w:t>
      </w:r>
      <w:r w:rsidRPr="003A63D8">
        <w:rPr>
          <w:rFonts w:ascii="Angsana New" w:hAnsi="Angsana New" w:cs="Angsana New"/>
          <w:sz w:val="32"/>
          <w:szCs w:val="32"/>
        </w:rPr>
        <w:t xml:space="preserve">2 </w:t>
      </w:r>
      <w:r w:rsidRPr="003A63D8">
        <w:rPr>
          <w:rFonts w:ascii="Angsana New" w:hAnsi="Angsana New" w:cs="Angsana New"/>
          <w:sz w:val="32"/>
          <w:szCs w:val="32"/>
          <w:cs/>
        </w:rPr>
        <w:t>ผู้สอบบัญชีรายงานว่าได้จัดทำขึ้นอย่างถูกต้องตามที่ควรในสาระสำคัญตามมาตรฐานรายงานทางการเงินรวมถึงได้เปิดเผยข้อมูลที่มีนัยสำคัญทางการเงินไว้อย่างเพียงพอสำหรับการทำความเข้าใจของผู้มีส่วนได้เสียต่าง ๆโดยไม่มีเหตุการณ์ใดแสดงถึงปัญหาหรือรายการที่อาจมีผลกระทบต่องบการเงินอย่างมีสาระสำคัญนอกจากที่ได้เปิดเผยไว้แล้ว</w:t>
      </w:r>
    </w:p>
    <w:p w14:paraId="3037B26A" w14:textId="77777777" w:rsidR="00093D76" w:rsidRPr="003A63D8" w:rsidRDefault="00093D76" w:rsidP="00093D76">
      <w:pPr>
        <w:spacing w:before="120" w:after="120"/>
        <w:ind w:right="-692"/>
        <w:jc w:val="both"/>
        <w:rPr>
          <w:rFonts w:ascii="Angsana New" w:hAnsi="Angsana New" w:cs="Angsana New"/>
          <w:sz w:val="32"/>
          <w:szCs w:val="32"/>
        </w:rPr>
      </w:pPr>
    </w:p>
    <w:p w14:paraId="63C45722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</w:p>
    <w:p w14:paraId="7E4FB041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</w:p>
    <w:p w14:paraId="5229A5F3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</w:rPr>
        <w:t xml:space="preserve">  </w:t>
      </w:r>
      <w:r w:rsidRPr="003A63D8">
        <w:rPr>
          <w:rFonts w:ascii="Angsana New" w:hAnsi="Angsana New" w:cs="Angsana New"/>
          <w:sz w:val="32"/>
          <w:szCs w:val="32"/>
          <w:cs/>
        </w:rPr>
        <w:t>(นายนนทพล นิ่มสมบุญ)</w:t>
      </w:r>
    </w:p>
    <w:p w14:paraId="22D02A54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  <w:r w:rsidRPr="003A63D8">
        <w:rPr>
          <w:rFonts w:ascii="Angsana New" w:hAnsi="Angsana New" w:cs="Angsana New"/>
          <w:sz w:val="32"/>
          <w:szCs w:val="32"/>
          <w:cs/>
        </w:rPr>
        <w:t>ประธานกรรมการตรวจสอบ</w:t>
      </w:r>
    </w:p>
    <w:p w14:paraId="26F4A432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</w:p>
    <w:p w14:paraId="124BD72D" w14:textId="77777777" w:rsidR="00093D76" w:rsidRPr="003A63D8" w:rsidRDefault="00093D76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</w:p>
    <w:p w14:paraId="028A97FE" w14:textId="3F2E03D7" w:rsidR="00093D76" w:rsidRPr="003A63D8" w:rsidRDefault="00AA3C14" w:rsidP="00093D76">
      <w:pPr>
        <w:tabs>
          <w:tab w:val="center" w:pos="5670"/>
        </w:tabs>
        <w:ind w:left="5542" w:right="-694" w:hanging="502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>(นายสุชาติ  จันลาวงศ์)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ab/>
      </w:r>
    </w:p>
    <w:p w14:paraId="19F5990F" w14:textId="7E94EF42" w:rsidR="00093D76" w:rsidRPr="003A63D8" w:rsidRDefault="00AA3C14" w:rsidP="00093D76">
      <w:pPr>
        <w:spacing w:before="120"/>
        <w:ind w:left="4320" w:right="-692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>กรรมการตรวจสอบ</w:t>
      </w:r>
    </w:p>
    <w:p w14:paraId="7DFD8740" w14:textId="77777777" w:rsidR="00093D76" w:rsidRPr="003A63D8" w:rsidRDefault="00093D76" w:rsidP="00093D76">
      <w:pPr>
        <w:spacing w:before="120"/>
        <w:ind w:left="4320" w:right="-692" w:firstLine="720"/>
        <w:jc w:val="both"/>
        <w:rPr>
          <w:rFonts w:ascii="Angsana New" w:hAnsi="Angsana New" w:cs="Angsana New"/>
          <w:sz w:val="32"/>
          <w:szCs w:val="32"/>
        </w:rPr>
      </w:pPr>
    </w:p>
    <w:p w14:paraId="023A98F1" w14:textId="2DCB1925" w:rsidR="00093D76" w:rsidRPr="003A63D8" w:rsidRDefault="00AA3C14" w:rsidP="00093D76">
      <w:pPr>
        <w:spacing w:before="120"/>
        <w:ind w:left="4320" w:right="-692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>(นายอภิชัย  ชวเจริญพันธ์</w:t>
      </w:r>
      <w:r w:rsidR="00093D76" w:rsidRPr="003A63D8">
        <w:rPr>
          <w:rFonts w:ascii="Angsana New" w:hAnsi="Angsana New" w:cs="Angsana New"/>
          <w:sz w:val="32"/>
          <w:szCs w:val="32"/>
        </w:rPr>
        <w:t>)</w:t>
      </w:r>
    </w:p>
    <w:p w14:paraId="1D09FE3D" w14:textId="5BC1F19C" w:rsidR="00093D76" w:rsidRPr="003A63D8" w:rsidRDefault="00AA3C14" w:rsidP="00093D76">
      <w:pPr>
        <w:ind w:left="4320" w:right="-692"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  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>กรรมการตรวจสอบ</w:t>
      </w:r>
    </w:p>
    <w:p w14:paraId="236B35D8" w14:textId="77777777" w:rsidR="00093D76" w:rsidRPr="003A63D8" w:rsidRDefault="00093D76" w:rsidP="00093D76">
      <w:pPr>
        <w:ind w:left="4484" w:right="-692" w:firstLine="556"/>
        <w:jc w:val="both"/>
        <w:rPr>
          <w:rFonts w:ascii="Angsana New" w:hAnsi="Angsana New" w:cs="Angsana New"/>
          <w:strike/>
          <w:sz w:val="32"/>
          <w:szCs w:val="32"/>
        </w:rPr>
      </w:pPr>
    </w:p>
    <w:p w14:paraId="62FD551E" w14:textId="5236BE3B" w:rsidR="00093D76" w:rsidRPr="003A63D8" w:rsidRDefault="00AA3C14" w:rsidP="00093D76">
      <w:pPr>
        <w:ind w:left="4484" w:right="-692" w:firstLine="556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     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093D76" w:rsidRPr="003A63D8">
        <w:rPr>
          <w:rFonts w:ascii="Angsana New" w:hAnsi="Angsana New" w:cs="Angsana New"/>
          <w:sz w:val="32"/>
          <w:szCs w:val="32"/>
        </w:rPr>
        <w:t xml:space="preserve">21 </w:t>
      </w:r>
      <w:r w:rsidR="00093D76" w:rsidRPr="003A63D8">
        <w:rPr>
          <w:rFonts w:ascii="Angsana New" w:hAnsi="Angsana New" w:cs="Angsana New"/>
          <w:sz w:val="32"/>
          <w:szCs w:val="32"/>
          <w:cs/>
        </w:rPr>
        <w:t xml:space="preserve">กุมภาพันธ์ </w:t>
      </w:r>
      <w:r w:rsidR="00093D76" w:rsidRPr="003A63D8">
        <w:rPr>
          <w:rFonts w:ascii="Angsana New" w:hAnsi="Angsana New" w:cs="Angsana New"/>
          <w:sz w:val="32"/>
          <w:szCs w:val="32"/>
        </w:rPr>
        <w:t>2563</w:t>
      </w:r>
    </w:p>
    <w:p w14:paraId="2BB73BD6" w14:textId="77777777" w:rsidR="00343646" w:rsidRPr="00EA6E16" w:rsidRDefault="00343646" w:rsidP="00E523CF">
      <w:pPr>
        <w:ind w:right="43" w:firstLine="1440"/>
        <w:rPr>
          <w:rFonts w:ascii="AngsanaUPC" w:hAnsi="AngsanaUPC" w:cs="AngsanaUPC"/>
          <w:b/>
          <w:bCs/>
          <w:sz w:val="32"/>
          <w:szCs w:val="32"/>
        </w:rPr>
      </w:pPr>
    </w:p>
    <w:p w14:paraId="2F7F55B6" w14:textId="77777777" w:rsidR="00EA6E16" w:rsidRDefault="00EA6E16" w:rsidP="00C545CD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p w14:paraId="43080035" w14:textId="77777777" w:rsidR="00E523CF" w:rsidRDefault="00E523CF" w:rsidP="00C545CD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  <w:cs/>
        </w:rPr>
        <w:sectPr w:rsidR="00E523CF" w:rsidSect="00951ABF">
          <w:headerReference w:type="default" r:id="rId35"/>
          <w:pgSz w:w="11906" w:h="16838"/>
          <w:pgMar w:top="1440" w:right="1134" w:bottom="1440" w:left="1418" w:header="720" w:footer="720" w:gutter="0"/>
          <w:cols w:space="720"/>
        </w:sectPr>
      </w:pPr>
    </w:p>
    <w:p w14:paraId="03297A44" w14:textId="1AC8B3AF" w:rsidR="0079115C" w:rsidRPr="0079115C" w:rsidRDefault="0079115C" w:rsidP="00093D76">
      <w:pPr>
        <w:spacing w:after="160" w:line="259" w:lineRule="auto"/>
        <w:ind w:firstLine="720"/>
        <w:rPr>
          <w:rFonts w:ascii="Angsana New" w:eastAsia="Yu Mincho" w:hAnsi="Angsana New" w:cs="Angsana New" w:hint="cs"/>
          <w:b/>
          <w:bCs/>
          <w:sz w:val="32"/>
          <w:szCs w:val="32"/>
          <w:u w:val="single"/>
          <w:cs/>
          <w:lang w:eastAsia="ja-JP"/>
        </w:rPr>
      </w:pPr>
      <w:r w:rsidRPr="0079115C">
        <w:rPr>
          <w:rFonts w:ascii="Angsana New" w:eastAsia="Yu Mincho" w:hAnsi="Angsana New" w:cs="Angsana New" w:hint="cs"/>
          <w:b/>
          <w:bCs/>
          <w:sz w:val="32"/>
          <w:szCs w:val="32"/>
          <w:u w:val="single"/>
          <w:cs/>
          <w:lang w:eastAsia="ja-JP"/>
        </w:rPr>
        <w:lastRenderedPageBreak/>
        <w:t>รายการระหว่างกัน</w:t>
      </w:r>
    </w:p>
    <w:p w14:paraId="24FCC9F9" w14:textId="3076CFDD" w:rsidR="00093D76" w:rsidRPr="00093D76" w:rsidRDefault="00093D76" w:rsidP="00093D76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ในระหว่างปี 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>2562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บริษัทฯ มีรายการธุรกิจกับบริษัทย่อยและบริษัทที่เกี่ยวข้องกัน (เกี่ยวข้องกันโดยการมีผู้ถือหุ้นและ/หรือกรรมการร่วมกัน และการบริหารร่วมกัน) ซึ่งโดยส่วนใหญ่เกี่ยวเนื่องกับการ ซื้อและขาย สินค้า รายการธุรกิจดังกล่าวเป็นไปตามเงื่อนไขหรือเกณฑ์ที่ตกลงร่วมกันระหว่างบริษัทและบริษัทเหล่านั้น ซึ่งเป็นไปตามปกติทางธุรกิจ ซึ่งรายการเกี่ยวกับกิจการที่เกี่ยวข้องกันนี้ บริษัทฯได้เปิดเผยไว้ในหมายเหตุประกอบงบการเงินข้อ 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>6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ในงบการเงินประจำปีสิ้นสุด วันที่ 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>31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ธันวาคม พ.ศ. 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>2562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ซึ่งมีรายการดังต่อไปนี้</w:t>
      </w:r>
    </w:p>
    <w:p w14:paraId="0B08865C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lang w:eastAsia="ja-JP"/>
        </w:rPr>
        <w:tab/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 xml:space="preserve">1. </w:t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มาตรการและขั้นตอนในการอนุมัติการทำรายการระหว่างกัน</w:t>
      </w:r>
    </w:p>
    <w:p w14:paraId="61174007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บริษัทฯ ได้กำหนดมาตรการควบคุมการทำรายการระหว่างกันของบริษัทฯ บริษัทย่อย บริษัทร่วม และบริษัทย่อยในระดับเดียวกัน กับบุคคลที่อาจมีความขัดแย้งทางผลประโยชน์ มีส่วนได้ส่วนเสีย หรืออาจมีความขัดแย้งทางผลประโยชน์ในอนาคตตามประกาศของคณะกรรมการ กลต. และตลาดหลักทรัพย์ฯ โดยคณะกรรมการตรวจสอบจะเป็นผู้ให้ความเห็นเกี่ยวกับความจำเป็นในการเข้าทำรายการและความเหมาะสมทางด้านราคาของรายการ โดยพิจารณาจากเงื่อนไขต่างๆ ให้เป็นไปตามลักษณะการดำเนินการค้าปกติในตลาด และมีการเปรียบเทียบราคาที่เกิดขึ้นกับบุคคลภายนอก ในกรณีที่คณะกรรมการตรวจสอบไม่มีความชำนาญในการพิจารณารายการระหว่างกันที่เกิดขึ้น บริษัทฯจะจัดให้มีผู้เชี่ยวชาญอิสระหรือผู้สอบบัญชีของบริษัทฯ เป็นผู้ให้ความเห็นเกี่ยวกับรายการระหว่างกันดังกล่าว เพื่อนำไปประกอบการตัดสินใจของคณะกรรมการบริษัท และ/หรือ คณะกรรมการตรวจสอบ และ/หรือ ผู้ถือหุ้น ตามแต่กรณี ซึ่งผู้ที่อาจมีความขัดแย้งทางผลประโยชน์หรือมีส่วนได้ส่วนเสียในการทำรายการระหว่างกันจะไม่มีสิทธิออกเสียงในการอนุมัติการทำรายการระหว่างกันดังกล่าว นอกจากนั้น บริษัทฯ จะดำเนินการเปิดเผยข้อมูลในการทำรายการที่เกี่ยวโยงกัน และการได้มาหรือจำหน่ายไปของสินทรัพย์ที่สำคัญของบริษัทฯ และบริษัทย่อย ตามข้อกำหนดของคณะกรรมการ กลต. และตลาดหลักทรัพย์ฯ ตลอดจนรวมถึงมาตรฐานบัญชีที่กำหนดโดยสมาคมนักบัญชีและผู้สอบบัญชีรับอนุญาตแห่งประเทศไทย</w:t>
      </w:r>
    </w:p>
    <w:p w14:paraId="540026C1" w14:textId="77777777" w:rsidR="00093D76" w:rsidRPr="00093D76" w:rsidRDefault="00093D76" w:rsidP="00093D76">
      <w:pPr>
        <w:spacing w:after="160" w:line="259" w:lineRule="auto"/>
        <w:ind w:left="720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 xml:space="preserve">2. </w:t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นโยบายหรือแนวโน้มการทำรายการระหว่างกันในอนาคต</w:t>
      </w:r>
    </w:p>
    <w:p w14:paraId="24DBAEA1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ในอนาคต หากมีการเข้าทำรายการระหว่างกัน บริษัทจะต้องปฏิบัติให้เป็นไปตามกฎหมายว่าด้วยหลักทรัพย์และตลาดหลักทรัพย์ ข้อบังคับ ประกาศ คำสั่ง หรือข้อกำหนดของตลาดหลักทรัพย์แห่งประเทศไทย รวมทั้งเป็นไปตามมาตรฐานบัญชีซึ่งกำหนดโดยสมาคมนักบัญชีและผู้สอบบัญชีรับอนุญาตแห่งประเทศไทย ทั้งนี้การเข้าทำรายการดังกล่าวจะไม่เป็นการโยกย้าย หรือถ่ายเทผลประโยชน์ระหว่างบริษัท หรือผู้ถือหุ้นของบริษัท แต่เป็นการทำรายการที่บริษัทได้คำนึงถึงประโยชน์สูงสุดของผู้ถือหุ้นทุกราย</w:t>
      </w:r>
    </w:p>
    <w:p w14:paraId="1AC71B46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lastRenderedPageBreak/>
        <w:t>ในกรณีที่เป็นรายการที่เป็นธุรกรรมทางการค้าปกติของบริษัท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และเป็นรายการที่เกิดขึ้นต่อเนื่องในอนาคต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บริษัทได้มีการกำหนดกรอบของรายการดังกล่าวว่ารายการดังกล่าวจะต้องเป็นไปตามลักษณะการค้าโดยทั่วไปโดยอ้างอิงกับราคาและเงื่อนไขที่ทางการค้าทั่วไป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ที่เหมาะสมและยุติธรรม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สมเหตุสมผล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สามารถตรวจสอบได้และไม่ก่อให้เกิดการถ่ายเทผลประโยชน์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และได้นำเสนอกรอบของรายการดังกล่าวให้คณะกรรมการตรวจสอบเป็นผู้พิจารณาอนุมัติแล้วเพื่อให้ฝ่ายจัดการสามารถดำเนินการทำรายการที่มีลักษณะเป็นไปตามกรอบที่กำหนดต่อไป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ทั้งนี้ให้เป็นไปตามกฎหมายว่าด้วยหลักทรัพย์และตลาดหลักทรัพย์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ข้อบังคับ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ประกาศ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คำสั่ง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หรือข้อกำหนดของตลาดหลักทรัพย์แห่งประเทศไทย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รวมทั้งเป็นไปตามมาตรฐานบัญชีซึ่งกำหนดโดยสมาคมนักบัญชีและผู้สอบบัญชีรับอนุญาตแห่งประเทศไทย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โดยในกรณีหากการทำรายการของบริษัทเป็นไปตามนโยบายข้างต้น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ฝ่ายจัดการของบริษัทสามารถดำเนินการได้เลย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โดยที่ไม่ต้องนำรายการดังกล่าวเสนอขอความเห็นจากคณะกรรมการตรวจสอบ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แต่อย่างไรก็ตามเพื่อให้เป็นไปตามหลักการกำกับดูแลกิจการที่ดี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บริษัทจะให้ฝ่ายตรวจสอบภายในทำการตรวจสอบธุรกรรมดังกล่าวทุกรายการเป็นรายเดือน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เพื่อตรวจสอบว่ามีราคาที่อ้างอิงได้กับตลาดและมีเงื่อนไขทางการค้าที่เป็นปกติธุรกิจเปรียบเทียบได้กับคู่ค้าที่เป็นบุคคลภายนอกเพื่อประโยชน์สูงสุดของบริษัท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และจะนำเสนอผลการตรวจสอบต่อคณะกรรมการตรวจสอบพิจารณารับทราบในทุกๆ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ไตรมาส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ในกรณีที่คณะกรรมการตรวจสอบพบว่ามีการดำเนินการไม่เป็นไปตามนโยบายที่กำหนดไว้คณะกรรมการตรวจสอบจะแจ้งให้คณะกรรมการบริษัท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หรือกรรมการผู้จัดการทราบและร่วมกันหาทางแก้ไข</w:t>
      </w:r>
    </w:p>
    <w:p w14:paraId="636E1C87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รายการที่เป็นธุรกรรมทางการค้าปกติของบริษัทจะต้องเป็นรายการทางการค้าที่บริษัทกระทำเป็นปกติเพื่อประกอบกิจการ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โดยถ้าบริษัทไม่ทำรายการกับบุคคลที่เกี่ยวโยงกันก็ต้องทำรายการแบบเดียวกันกับบุคคลอื่นอยู่แล้ว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การทำรายการดังกล่าวจะต้องเป็นรายการที่มีเงื่อนไขทางการค้าโดยทั่วไปที่มีราคาและเงื่อนไขที่เป็นธรรมไม่ก่อให้เกิดการถ่ายเททางผลประโยชน์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ซึ่งรวมถึงเงื่อนไขการค้าที่มีราคาและเงื่อนไข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ดังนี้</w:t>
      </w:r>
    </w:p>
    <w:p w14:paraId="1249478E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  <w:t xml:space="preserve">1.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ราคาและเงื่อนไขที่บริษัทได้รับเหมือนที่ให้กับบุคคลทั่วไป</w:t>
      </w:r>
    </w:p>
    <w:p w14:paraId="204AC444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  <w:t xml:space="preserve">2.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ราคาและเงื่อนไขที่บุคคลที่เกี่ยวโยงกันได้รับเหมือนที่ให้กับบุคคลทั่วไป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</w:p>
    <w:p w14:paraId="6F582896" w14:textId="77777777" w:rsidR="00093D76" w:rsidRPr="00093D76" w:rsidRDefault="00093D76" w:rsidP="00093D76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  <w:t xml:space="preserve">3.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ราคาและเงื่อนไขที่บริษัทสามารถแสดงได้ว่าผู้ประกอบธุรกิจรายอื่นๆ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ได้ปฏิบัติในลักษณะเดียวกันกับบุคคลทั่วไป</w:t>
      </w:r>
    </w:p>
    <w:p w14:paraId="2419F210" w14:textId="77777777" w:rsidR="00093D76" w:rsidRPr="00093D76" w:rsidRDefault="00093D76" w:rsidP="00093D76">
      <w:pPr>
        <w:shd w:val="clear" w:color="auto" w:fill="FFFFFF"/>
        <w:spacing w:after="160" w:line="390" w:lineRule="atLeast"/>
        <w:rPr>
          <w:rFonts w:ascii="Angsana New" w:eastAsia="Yu Mincho" w:hAnsi="Angsana New" w:cs="Angsana New"/>
          <w:color w:val="000000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อย่างไรก็ตาม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หากมีการเข้าทำรายการระหว่างกันที่เป็นธุรกรรมอื่น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บริษัทจะต้องเสนอให้คณะกรรมการตรวจสอบให้ความเห็นเกี่ยวกับความเหมาะสมของราคา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รวมถึงความสมเหตุสมผลของรายการนั้นๆ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ในกรณีที่คณะกรรมการตรวจสอบไม่มีความชำนาญในการพิจารณารายการระหว่างกันที่เกิดขึ้น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บริษัท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จะจัดให้มีบุคคลที่มีความรู้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ความชำนาญพิเศษ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เช่น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ผู้สอบบัญชีหรือผู้ประเมินราคาทรัพย์สินที่มีความเป็นอิสระ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lastRenderedPageBreak/>
        <w:t>เป็นผู้ให้ความเห็นเกี่ยวกับรายการระหว่างกัน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โดยความเห็นของคณะกรรมการตรวจสอบหรือบุคคลที่มีความรู้ความชำนาญพิเศษ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จะถูกนำไปใช้ประกอบการตัดสินใจของคณะกรรมการบริษัทหรือผู้ถือหุ้น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แล้วแต่กรณี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  <w:r w:rsidRPr="00093D76">
        <w:rPr>
          <w:rFonts w:ascii="Angsana New" w:eastAsia="Yu Mincho" w:hAnsi="Angsana New" w:cs="Angsana New" w:hint="cs"/>
          <w:sz w:val="32"/>
          <w:szCs w:val="32"/>
          <w:cs/>
          <w:lang w:eastAsia="ja-JP"/>
        </w:rPr>
        <w:t>เพื่อให้มีความมั่นใจว่าการเข้าทำ</w:t>
      </w:r>
      <w:r w:rsidRPr="00093D76">
        <w:rPr>
          <w:rFonts w:ascii="Angsana New" w:eastAsia="Yu Mincho" w:hAnsi="Angsana New" w:cs="Angsana New"/>
          <w:color w:val="000000"/>
          <w:sz w:val="32"/>
          <w:szCs w:val="32"/>
          <w:cs/>
          <w:lang w:eastAsia="ja-JP"/>
        </w:rPr>
        <w:t>รายการดังกล่าวจะไม่เป็นการโยกย้าย หรือถ่ายเทผลประโยชน์ระหว่างบริษัท หรือผู้ถือหุ้นของบริษัท แต่เป็นการทำรายการที่บริษัทได้คำนึงถึงประโยชน์สูงสุดของผู้ถือหุ้นทุกราย</w:t>
      </w:r>
    </w:p>
    <w:p w14:paraId="12681520" w14:textId="77777777" w:rsidR="00093D76" w:rsidRPr="00093D76" w:rsidRDefault="00093D76" w:rsidP="00093D76">
      <w:pPr>
        <w:shd w:val="clear" w:color="auto" w:fill="FFFFFF"/>
        <w:spacing w:before="300" w:after="150" w:line="259" w:lineRule="auto"/>
        <w:outlineLvl w:val="4"/>
        <w:rPr>
          <w:rFonts w:ascii="Angsana New" w:eastAsia="Yu Mincho" w:hAnsi="Angsana New" w:cs="Angsana New"/>
          <w:b/>
          <w:bCs/>
          <w:sz w:val="32"/>
          <w:szCs w:val="32"/>
          <w:u w:val="single"/>
          <w:lang w:eastAsia="ja-JP"/>
        </w:rPr>
      </w:pPr>
      <w:r w:rsidRPr="00093D76">
        <w:rPr>
          <w:rFonts w:ascii="Angsana New" w:eastAsia="Yu Mincho" w:hAnsi="Angsana New" w:cs="Angsana New"/>
          <w:b/>
          <w:bCs/>
          <w:sz w:val="32"/>
          <w:szCs w:val="32"/>
          <w:u w:val="single"/>
          <w:lang w:eastAsia="ja-JP"/>
        </w:rPr>
        <w:t xml:space="preserve">1. </w:t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  <w:t xml:space="preserve">บริษัท ผลิตภัณฑ์ </w:t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u w:val="single"/>
          <w:lang w:eastAsia="ja-JP"/>
        </w:rPr>
        <w:t>3</w:t>
      </w:r>
      <w:r w:rsidRPr="00093D76"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  <w:t>เค จำกัด</w:t>
      </w:r>
    </w:p>
    <w:p w14:paraId="3DFF20C7" w14:textId="77777777" w:rsidR="00093D76" w:rsidRPr="00093D76" w:rsidRDefault="00093D76" w:rsidP="00093D76">
      <w:pPr>
        <w:ind w:left="2268" w:hanging="2268"/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 xml:space="preserve">ลักษณะความสัมพันธ์ </w:t>
      </w:r>
      <w:r w:rsidRPr="00093D76">
        <w:rPr>
          <w:rFonts w:ascii="Angsana New" w:hAnsi="Angsana New" w:cs="Angsana New"/>
          <w:sz w:val="32"/>
          <w:szCs w:val="32"/>
        </w:rPr>
        <w:t xml:space="preserve"> </w:t>
      </w:r>
      <w:r w:rsidRPr="00093D76">
        <w:rPr>
          <w:rFonts w:ascii="Angsana New" w:hAnsi="Angsana New" w:cs="Angsana New"/>
          <w:sz w:val="32"/>
          <w:szCs w:val="32"/>
          <w:cs/>
        </w:rPr>
        <w:tab/>
        <w:t xml:space="preserve">บริษัทฯ ถือหุ้นร้อยละ </w:t>
      </w:r>
      <w:r w:rsidRPr="00093D76">
        <w:rPr>
          <w:rFonts w:ascii="Angsana New" w:hAnsi="Angsana New" w:cs="Angsana New"/>
          <w:sz w:val="32"/>
          <w:szCs w:val="32"/>
        </w:rPr>
        <w:t>99.99</w:t>
      </w:r>
      <w:r w:rsidRPr="00093D76">
        <w:rPr>
          <w:rFonts w:ascii="Angsana New" w:hAnsi="Angsana New" w:cs="Angsana New"/>
          <w:sz w:val="32"/>
          <w:szCs w:val="32"/>
          <w:cs/>
        </w:rPr>
        <w:t xml:space="preserve"> ของทุนที่จดทะเบียนและเรียกชำระแล้ว</w:t>
      </w:r>
    </w:p>
    <w:p w14:paraId="7F9935F3" w14:textId="77777777" w:rsidR="00093D76" w:rsidRPr="00093D76" w:rsidRDefault="00093D76" w:rsidP="00093D76">
      <w:pPr>
        <w:ind w:left="2268"/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sz w:val="32"/>
          <w:szCs w:val="32"/>
          <w:cs/>
        </w:rPr>
        <w:t>นิติบุคคลที่มีกรรมการบางท่านร่วมกัน</w:t>
      </w:r>
    </w:p>
    <w:p w14:paraId="33B7AC4E" w14:textId="77777777" w:rsidR="00093D76" w:rsidRPr="00093D76" w:rsidRDefault="00093D76" w:rsidP="00093D76">
      <w:pPr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ประเภทของธุรกิจ</w:t>
      </w:r>
      <w:r w:rsidRPr="00093D76">
        <w:rPr>
          <w:rFonts w:ascii="Angsana New" w:hAnsi="Angsana New" w:cs="Angsana New"/>
          <w:b/>
          <w:bCs/>
          <w:sz w:val="32"/>
          <w:szCs w:val="32"/>
        </w:rPr>
        <w:tab/>
        <w:t xml:space="preserve">  </w:t>
      </w:r>
      <w:r w:rsidRPr="00093D76">
        <w:rPr>
          <w:rFonts w:ascii="Angsana New" w:hAnsi="Angsana New" w:cs="Angsana New"/>
          <w:sz w:val="32"/>
          <w:szCs w:val="32"/>
          <w:cs/>
        </w:rPr>
        <w:t>เป็นตัวแทนจำหน่ายแบตเตอรี่รถยนต์ แบตเตอรี่รถกอล์ฟ</w:t>
      </w:r>
    </w:p>
    <w:p w14:paraId="2859FE16" w14:textId="77777777" w:rsidR="00093D76" w:rsidRPr="00093D76" w:rsidRDefault="00093D76" w:rsidP="00093D76">
      <w:pPr>
        <w:ind w:left="1440" w:firstLine="828"/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sz w:val="32"/>
          <w:szCs w:val="32"/>
          <w:cs/>
        </w:rPr>
        <w:t>แบตเตอรี่เพื่อแสงสว่าง และแบตเตอรี่รถมอเตอร์ไซค์</w:t>
      </w:r>
    </w:p>
    <w:p w14:paraId="1F754BFD" w14:textId="77777777" w:rsidR="00093D76" w:rsidRPr="00093D76" w:rsidRDefault="00093D76" w:rsidP="00093D76">
      <w:pPr>
        <w:keepNext/>
        <w:ind w:left="2127" w:hanging="2127"/>
        <w:outlineLvl w:val="5"/>
        <w:rPr>
          <w:rFonts w:ascii="Angsana New" w:hAnsi="Angsana New" w:cs="Angsana New"/>
          <w:b/>
          <w:bCs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นโยบายการกำหนดราคาระหว่างกัน</w:t>
      </w:r>
      <w:r w:rsidRPr="00093D76">
        <w:rPr>
          <w:rFonts w:ascii="Angsana New" w:hAnsi="Angsana New" w:cs="Angsana New"/>
          <w:b/>
          <w:bCs/>
          <w:sz w:val="32"/>
          <w:szCs w:val="32"/>
        </w:rPr>
        <w:tab/>
      </w:r>
    </w:p>
    <w:p w14:paraId="71F0F303" w14:textId="77777777" w:rsidR="00093D76" w:rsidRPr="00093D76" w:rsidRDefault="00093D76" w:rsidP="00093D76">
      <w:pPr>
        <w:keepNext/>
        <w:ind w:left="2268"/>
        <w:outlineLvl w:val="5"/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sz w:val="32"/>
          <w:szCs w:val="32"/>
          <w:cs/>
        </w:rPr>
        <w:t xml:space="preserve">บริษัท ฯ ขายสินค้าให้ บริษัท ผลิตภัณฑ์ </w:t>
      </w:r>
      <w:r w:rsidRPr="00093D76">
        <w:rPr>
          <w:rFonts w:ascii="Angsana New" w:hAnsi="Angsana New" w:cs="Angsana New"/>
          <w:sz w:val="32"/>
          <w:szCs w:val="32"/>
        </w:rPr>
        <w:t>3</w:t>
      </w:r>
      <w:r w:rsidRPr="00093D76">
        <w:rPr>
          <w:rFonts w:ascii="Angsana New" w:hAnsi="Angsana New" w:cs="Angsana New"/>
          <w:sz w:val="32"/>
          <w:szCs w:val="32"/>
          <w:cs/>
        </w:rPr>
        <w:t xml:space="preserve"> เค จำกัด ซึ่งเป็นบริษัทตัวแทนจำหน่ายแต่เพียงผู้เดียวในประเทศไทย ในเงื่อนไขที่เป็นปกติธุรกิจเช่นเดียวกับที่ขายให้กิจการอื่นที่ไม่เกี่ยวข้องกัน และเป็นไปตามราคาตลาดซึ่งถูกควบคุมโดยกรมสรรพสามิต </w:t>
      </w:r>
    </w:p>
    <w:p w14:paraId="43A7AC95" w14:textId="77777777" w:rsidR="00093D76" w:rsidRPr="00093D76" w:rsidRDefault="00093D76" w:rsidP="00093D76">
      <w:pPr>
        <w:keepNext/>
        <w:keepLines/>
        <w:spacing w:before="40" w:line="259" w:lineRule="auto"/>
        <w:outlineLvl w:val="6"/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Gothic Light" w:hAnsi="Angsana New" w:cs="Angsana New"/>
          <w:b/>
          <w:bCs/>
          <w:sz w:val="32"/>
          <w:szCs w:val="32"/>
          <w:cs/>
          <w:lang w:eastAsia="ja-JP"/>
        </w:rPr>
        <w:t>ลักษณะและขนาดของรายการระหว่างกัน</w:t>
      </w:r>
    </w:p>
    <w:tbl>
      <w:tblPr>
        <w:tblW w:w="8580" w:type="dxa"/>
        <w:tblInd w:w="597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425"/>
        <w:gridCol w:w="1260"/>
        <w:gridCol w:w="1485"/>
        <w:gridCol w:w="1710"/>
        <w:gridCol w:w="1260"/>
        <w:gridCol w:w="1440"/>
      </w:tblGrid>
      <w:tr w:rsidR="00093D76" w:rsidRPr="00093D76" w14:paraId="297AFDA2" w14:textId="77777777" w:rsidTr="00A81395">
        <w:trPr>
          <w:trHeight w:val="370"/>
        </w:trPr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949896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  <w:t>ขายสินค้า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E7EC4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  <w:t>เงินปันผลรับ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4221F5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  <w:t>ดอกเบี้</w:t>
            </w:r>
            <w:r w:rsidRPr="00093D76">
              <w:rPr>
                <w:rFonts w:ascii="Angsana New" w:eastAsia="Yu Mincho" w:hAnsi="Angsana New" w:cs="Angsana New" w:hint="cs"/>
                <w:snapToGrid w:val="0"/>
                <w:color w:val="000000"/>
                <w:sz w:val="32"/>
                <w:szCs w:val="32"/>
                <w:cs/>
                <w:lang w:eastAsia="th-TH"/>
              </w:rPr>
              <w:t>ย</w:t>
            </w: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  <w:t>จ่าย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1D9E68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 w:hint="cs"/>
                <w:snapToGrid w:val="0"/>
                <w:color w:val="000000"/>
                <w:sz w:val="32"/>
                <w:szCs w:val="32"/>
                <w:cs/>
                <w:lang w:eastAsia="th-TH"/>
              </w:rPr>
              <w:t>ดอกเบี้ยรับ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52AC90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lang w:eastAsia="th-TH"/>
              </w:rPr>
              <w:t>Cash Pooling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B2CD4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color w:val="000000"/>
                <w:sz w:val="32"/>
                <w:szCs w:val="32"/>
                <w:cs/>
                <w:lang w:eastAsia="th-TH"/>
              </w:rPr>
              <w:t>คชจ อื่น</w:t>
            </w:r>
          </w:p>
        </w:tc>
      </w:tr>
      <w:tr w:rsidR="00093D76" w:rsidRPr="00093D76" w14:paraId="569B2E28" w14:textId="77777777" w:rsidTr="00A81395">
        <w:trPr>
          <w:trHeight w:val="370"/>
        </w:trPr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60F096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450,147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FAA84D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539,960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17448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39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ADA000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254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E0047B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-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18AC6A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192</w:t>
            </w:r>
          </w:p>
        </w:tc>
      </w:tr>
    </w:tbl>
    <w:p w14:paraId="1A469198" w14:textId="77777777" w:rsidR="00093D76" w:rsidRPr="00093D76" w:rsidRDefault="00093D76" w:rsidP="00093D76">
      <w:pPr>
        <w:tabs>
          <w:tab w:val="right" w:pos="6804"/>
        </w:tabs>
        <w:spacing w:after="160" w:line="259" w:lineRule="auto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หน่วย 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 xml:space="preserve">: 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พันบาท</w:t>
      </w:r>
    </w:p>
    <w:p w14:paraId="204C3EA0" w14:textId="77777777" w:rsidR="00093D76" w:rsidRPr="00093D76" w:rsidRDefault="00093D76" w:rsidP="00093D76">
      <w:pPr>
        <w:spacing w:after="160" w:line="259" w:lineRule="auto"/>
        <w:jc w:val="thaiDistribute"/>
        <w:rPr>
          <w:rFonts w:ascii="Angsana New" w:eastAsia="Yu Mincho" w:hAnsi="Angsana New" w:cs="Angsana New"/>
          <w:b/>
          <w:bCs/>
          <w:sz w:val="32"/>
          <w:szCs w:val="32"/>
          <w:u w:val="single"/>
          <w:lang w:eastAsia="ja-JP"/>
        </w:rPr>
      </w:pPr>
      <w:r w:rsidRPr="00093D76"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  <w:t xml:space="preserve">2. บริษัท ไทย นันเฟอรัส เมทัล จำกัด </w:t>
      </w:r>
    </w:p>
    <w:p w14:paraId="280B41C4" w14:textId="77777777" w:rsidR="00093D76" w:rsidRPr="00093D76" w:rsidRDefault="00093D76" w:rsidP="00093D76">
      <w:pPr>
        <w:ind w:left="2268" w:hanging="2220"/>
        <w:rPr>
          <w:rFonts w:ascii="Angsana New" w:hAnsi="Angsana New" w:cs="Angsana New"/>
          <w:sz w:val="32"/>
          <w:szCs w:val="32"/>
          <w:cs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ลักษณะความสัมพันธ์</w:t>
      </w:r>
      <w:r w:rsidRPr="00093D76">
        <w:rPr>
          <w:rFonts w:ascii="Angsana New" w:hAnsi="Angsana New" w:cs="Angsana New"/>
          <w:sz w:val="32"/>
          <w:szCs w:val="32"/>
        </w:rPr>
        <w:tab/>
      </w:r>
      <w:r w:rsidRPr="00093D76">
        <w:rPr>
          <w:rFonts w:ascii="Angsana New" w:hAnsi="Angsana New" w:cs="Angsana New"/>
          <w:sz w:val="32"/>
          <w:szCs w:val="32"/>
          <w:cs/>
        </w:rPr>
        <w:t xml:space="preserve">บริษัทฯ ถือหุ้นร้อยละ </w:t>
      </w:r>
      <w:r w:rsidRPr="00093D76">
        <w:rPr>
          <w:rFonts w:ascii="Angsana New" w:hAnsi="Angsana New" w:cs="Angsana New"/>
          <w:sz w:val="32"/>
          <w:szCs w:val="32"/>
        </w:rPr>
        <w:t>97.00</w:t>
      </w:r>
      <w:r w:rsidRPr="00093D76">
        <w:rPr>
          <w:rFonts w:ascii="Angsana New" w:hAnsi="Angsana New" w:cs="Angsana New"/>
          <w:sz w:val="32"/>
          <w:szCs w:val="32"/>
          <w:cs/>
        </w:rPr>
        <w:t xml:space="preserve"> ของทุนที่จดทะเบียนและเรียกชำระแล้ว</w:t>
      </w:r>
      <w:r w:rsidRPr="00093D76">
        <w:rPr>
          <w:rFonts w:ascii="Angsana New" w:hAnsi="Angsana New" w:cs="Angsana New"/>
          <w:sz w:val="32"/>
          <w:szCs w:val="32"/>
        </w:rPr>
        <w:t xml:space="preserve"> </w:t>
      </w:r>
      <w:r w:rsidRPr="00093D76">
        <w:rPr>
          <w:rFonts w:ascii="Angsana New" w:hAnsi="Angsana New" w:cs="Angsana New"/>
          <w:sz w:val="32"/>
          <w:szCs w:val="32"/>
          <w:cs/>
        </w:rPr>
        <w:t>นิติบุคคลที่มีกรรมการบางท่านร่วมกันและผู้บริหารร่วมกัน</w:t>
      </w:r>
    </w:p>
    <w:p w14:paraId="52E6B42C" w14:textId="77777777" w:rsidR="00093D76" w:rsidRPr="00093D76" w:rsidRDefault="00093D76" w:rsidP="00093D76">
      <w:pPr>
        <w:ind w:left="2268" w:hanging="2268"/>
        <w:rPr>
          <w:rFonts w:ascii="Angsana New" w:hAnsi="Angsana New" w:cs="Angsana New"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ประเภทของธุรกิจ</w:t>
      </w: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093D76">
        <w:rPr>
          <w:rFonts w:ascii="Angsana New" w:hAnsi="Angsana New" w:cs="Angsana New"/>
          <w:sz w:val="32"/>
          <w:szCs w:val="32"/>
          <w:cs/>
        </w:rPr>
        <w:t>ประกอบกิจการหลอมตะกั่วผสมและตะกั่วบริสุทธิ์</w:t>
      </w:r>
    </w:p>
    <w:p w14:paraId="779AF01F" w14:textId="77777777" w:rsidR="00093D76" w:rsidRPr="00093D76" w:rsidRDefault="00093D76" w:rsidP="00093D76">
      <w:pPr>
        <w:keepNext/>
        <w:outlineLvl w:val="5"/>
        <w:rPr>
          <w:rFonts w:ascii="Angsana New" w:hAnsi="Angsana New" w:cs="Angsana New"/>
          <w:b/>
          <w:bCs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นโยบายการกำหนดราคาระหว่างกัน</w:t>
      </w:r>
    </w:p>
    <w:p w14:paraId="0DFAC3EF" w14:textId="77777777" w:rsidR="00093D76" w:rsidRPr="00093D76" w:rsidRDefault="00093D76" w:rsidP="00093D76">
      <w:pPr>
        <w:spacing w:after="160" w:line="259" w:lineRule="auto"/>
        <w:ind w:left="2268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บริษัทฯ ซื้อตะกั่วผสมและตะกั่วบริสุทธิ์จาก บริษัท ไทยนันเฟอรัส เมทัล จำกัด ในเงื่อนไขที่เป็นปกติธุรกิจ</w:t>
      </w:r>
    </w:p>
    <w:p w14:paraId="683B663D" w14:textId="77777777" w:rsidR="00093D76" w:rsidRDefault="00093D76" w:rsidP="00093D76">
      <w:pPr>
        <w:keepNext/>
        <w:keepLines/>
        <w:spacing w:before="40" w:line="259" w:lineRule="auto"/>
        <w:outlineLvl w:val="6"/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Gothic Light" w:hAnsi="Angsana New" w:cs="Angsana New"/>
          <w:b/>
          <w:bCs/>
          <w:sz w:val="32"/>
          <w:szCs w:val="32"/>
          <w:cs/>
          <w:lang w:eastAsia="ja-JP"/>
        </w:rPr>
        <w:lastRenderedPageBreak/>
        <w:t>ลักษณะและขนาดของรายการระหว่างกัน</w:t>
      </w:r>
    </w:p>
    <w:p w14:paraId="49CE17C3" w14:textId="77777777" w:rsidR="0076390D" w:rsidRPr="00093D76" w:rsidRDefault="0076390D" w:rsidP="00093D76">
      <w:pPr>
        <w:keepNext/>
        <w:keepLines/>
        <w:spacing w:before="40" w:line="259" w:lineRule="auto"/>
        <w:outlineLvl w:val="6"/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</w:pPr>
    </w:p>
    <w:tbl>
      <w:tblPr>
        <w:tblW w:w="8928" w:type="dxa"/>
        <w:tblInd w:w="597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417"/>
        <w:gridCol w:w="1134"/>
        <w:gridCol w:w="1276"/>
        <w:gridCol w:w="1276"/>
        <w:gridCol w:w="1275"/>
        <w:gridCol w:w="1275"/>
        <w:gridCol w:w="1275"/>
      </w:tblGrid>
      <w:tr w:rsidR="00093D76" w:rsidRPr="00093D76" w14:paraId="429B84F7" w14:textId="77777777" w:rsidTr="00A81395">
        <w:trPr>
          <w:trHeight w:val="370"/>
        </w:trPr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72795F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bookmarkStart w:id="1" w:name="_Hlk4560465"/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ขายสินค้า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A6E9B4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ดอกเบี้ยรับ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0A770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cs/>
                <w:lang w:eastAsia="ja-JP"/>
              </w:rPr>
              <w:t>รายได้อื่น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0446A2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ซื้อวัตถุดิบ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16919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cs/>
                <w:lang w:eastAsia="ja-JP"/>
              </w:rPr>
              <w:t>ลูกหนี้การค้า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D08E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เจ้าหนี้การค้า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AC6494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lang w:eastAsia="th-TH"/>
              </w:rPr>
              <w:t>Cash pooling</w:t>
            </w:r>
          </w:p>
        </w:tc>
      </w:tr>
      <w:tr w:rsidR="00093D76" w:rsidRPr="00093D76" w14:paraId="5EED2D99" w14:textId="77777777" w:rsidTr="00A81395">
        <w:trPr>
          <w:trHeight w:val="370"/>
        </w:trPr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8D3AA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37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D1C16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7,006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B7772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44,933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022935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859,562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39318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16,264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5EEC71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65,417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A17408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351,105</w:t>
            </w:r>
          </w:p>
        </w:tc>
      </w:tr>
    </w:tbl>
    <w:bookmarkEnd w:id="1"/>
    <w:p w14:paraId="4BFB267D" w14:textId="77777777" w:rsidR="00093D76" w:rsidRPr="00093D76" w:rsidRDefault="00093D76" w:rsidP="00093D76">
      <w:pPr>
        <w:spacing w:after="160" w:line="259" w:lineRule="auto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ab/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หน่วย</w:t>
      </w:r>
      <w:r w:rsidRPr="00093D76">
        <w:rPr>
          <w:rFonts w:ascii="Angsana New" w:eastAsia="Yu Mincho" w:hAnsi="Angsana New" w:cs="Angsana New"/>
          <w:sz w:val="32"/>
          <w:szCs w:val="32"/>
          <w:lang w:eastAsia="ja-JP"/>
        </w:rPr>
        <w:t xml:space="preserve">: 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พันบาท</w:t>
      </w:r>
    </w:p>
    <w:p w14:paraId="7D00766D" w14:textId="77777777" w:rsidR="00093D76" w:rsidRPr="00093D76" w:rsidRDefault="00093D76" w:rsidP="00093D76">
      <w:pPr>
        <w:keepNext/>
        <w:keepLines/>
        <w:spacing w:before="40" w:line="259" w:lineRule="auto"/>
        <w:outlineLvl w:val="1"/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  <w:t xml:space="preserve">3. </w:t>
      </w:r>
      <w:r w:rsidRPr="00093D76">
        <w:rPr>
          <w:rFonts w:ascii="Angsana New" w:eastAsia="Yu Gothic Light" w:hAnsi="Angsana New" w:cs="Angsana New"/>
          <w:b/>
          <w:bCs/>
          <w:sz w:val="32"/>
          <w:szCs w:val="32"/>
          <w:cs/>
          <w:lang w:eastAsia="ja-JP"/>
        </w:rPr>
        <w:t>บริษัท พาวเวอร์ พลาส จำกัด</w:t>
      </w:r>
    </w:p>
    <w:p w14:paraId="15CC3ED1" w14:textId="77777777" w:rsidR="00093D76" w:rsidRPr="00093D76" w:rsidRDefault="00093D76" w:rsidP="00093D76">
      <w:pPr>
        <w:ind w:left="2268" w:hanging="2268"/>
        <w:rPr>
          <w:rFonts w:ascii="Angsana New" w:hAnsi="Angsana New" w:cs="Angsana New"/>
          <w:sz w:val="32"/>
          <w:szCs w:val="32"/>
        </w:rPr>
      </w:pPr>
      <w:bookmarkStart w:id="2" w:name="_Hlk4489889"/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ลักษณะความสัมพันธ์</w:t>
      </w:r>
      <w:r w:rsidRPr="00093D76">
        <w:rPr>
          <w:rFonts w:ascii="Angsana New" w:hAnsi="Angsana New" w:cs="Angsana New"/>
          <w:sz w:val="32"/>
          <w:szCs w:val="32"/>
        </w:rPr>
        <w:tab/>
      </w:r>
      <w:r w:rsidRPr="00093D76">
        <w:rPr>
          <w:rFonts w:ascii="Angsana New" w:hAnsi="Angsana New" w:cs="Angsana New"/>
          <w:sz w:val="32"/>
          <w:szCs w:val="32"/>
          <w:cs/>
        </w:rPr>
        <w:t xml:space="preserve">บริษัทฯ ถือหุ้นร้อยละ </w:t>
      </w:r>
      <w:r w:rsidRPr="00093D76">
        <w:rPr>
          <w:rFonts w:ascii="Angsana New" w:hAnsi="Angsana New" w:cs="Angsana New"/>
          <w:sz w:val="32"/>
          <w:szCs w:val="32"/>
        </w:rPr>
        <w:t>100.00</w:t>
      </w:r>
      <w:r w:rsidRPr="00093D76">
        <w:rPr>
          <w:rFonts w:ascii="Angsana New" w:hAnsi="Angsana New" w:cs="Angsana New"/>
          <w:sz w:val="32"/>
          <w:szCs w:val="32"/>
          <w:cs/>
        </w:rPr>
        <w:t xml:space="preserve"> ของทุนที่จดทะเบียนและเรียกชำระแล้ว นิติบุคคลที่มีกรรมการบางท่านและผู้บริหารบางท่านร่วมกัน</w:t>
      </w:r>
      <w:r w:rsidRPr="00093D76">
        <w:rPr>
          <w:rFonts w:ascii="Angsana New" w:hAnsi="Angsana New" w:cs="Angsana New"/>
          <w:sz w:val="32"/>
          <w:szCs w:val="32"/>
        </w:rPr>
        <w:t xml:space="preserve"> </w:t>
      </w:r>
    </w:p>
    <w:p w14:paraId="57929E48" w14:textId="77777777" w:rsidR="00093D76" w:rsidRPr="00093D76" w:rsidRDefault="00093D76" w:rsidP="00093D76">
      <w:pPr>
        <w:spacing w:after="160" w:line="259" w:lineRule="auto"/>
        <w:ind w:left="2268" w:hanging="2268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b/>
          <w:bCs/>
          <w:sz w:val="32"/>
          <w:szCs w:val="32"/>
          <w:cs/>
          <w:lang w:val="th-TH" w:eastAsia="ja-JP"/>
        </w:rPr>
        <w:t>ประเภทของธุรกิจ</w:t>
      </w: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  <w:t>ผลิตและจำหน่ายเกี่ยวกับพลาสติกทุกชนิด</w:t>
      </w:r>
    </w:p>
    <w:p w14:paraId="2ECF1F80" w14:textId="77777777" w:rsidR="00093D76" w:rsidRPr="00093D76" w:rsidRDefault="00093D76" w:rsidP="00093D76">
      <w:pPr>
        <w:keepNext/>
        <w:outlineLvl w:val="5"/>
        <w:rPr>
          <w:rFonts w:ascii="Angsana New" w:hAnsi="Angsana New" w:cs="Angsana New"/>
          <w:b/>
          <w:bCs/>
          <w:sz w:val="32"/>
          <w:szCs w:val="32"/>
        </w:rPr>
      </w:pPr>
      <w:r w:rsidRPr="00093D76">
        <w:rPr>
          <w:rFonts w:ascii="Angsana New" w:hAnsi="Angsana New" w:cs="Angsana New"/>
          <w:b/>
          <w:bCs/>
          <w:sz w:val="32"/>
          <w:szCs w:val="32"/>
          <w:cs/>
        </w:rPr>
        <w:t>นโยบายการกำหนดราคาระหว่างกัน</w:t>
      </w:r>
    </w:p>
    <w:p w14:paraId="5AF84831" w14:textId="77777777" w:rsidR="00093D76" w:rsidRPr="00093D76" w:rsidRDefault="00093D76" w:rsidP="00093D76">
      <w:pPr>
        <w:spacing w:after="160" w:line="259" w:lineRule="auto"/>
        <w:ind w:left="2268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บริษัทฯ ขายเม็ดพลาสติก และซื้อเปลือกแบตเตอรี่พลาสติกจาก บริษัท พาวเวอร์ พลาส จำกัด ในเงื่อนไขที่เป็นปกติธุรกิจ</w:t>
      </w:r>
    </w:p>
    <w:bookmarkEnd w:id="2"/>
    <w:p w14:paraId="01F65FB7" w14:textId="77777777" w:rsidR="00093D76" w:rsidRPr="00093D76" w:rsidRDefault="00093D76" w:rsidP="00093D76">
      <w:pPr>
        <w:keepNext/>
        <w:keepLines/>
        <w:spacing w:before="40" w:line="259" w:lineRule="auto"/>
        <w:outlineLvl w:val="6"/>
        <w:rPr>
          <w:rFonts w:ascii="Angsana New" w:eastAsia="Yu Gothic Light" w:hAnsi="Angsana New" w:cs="Angsana New"/>
          <w:b/>
          <w:bCs/>
          <w:sz w:val="32"/>
          <w:szCs w:val="32"/>
          <w:lang w:eastAsia="ja-JP"/>
        </w:rPr>
      </w:pPr>
      <w:r w:rsidRPr="00093D76">
        <w:rPr>
          <w:rFonts w:ascii="Angsana New" w:eastAsia="Yu Gothic Light" w:hAnsi="Angsana New" w:cs="Angsana New"/>
          <w:b/>
          <w:bCs/>
          <w:sz w:val="32"/>
          <w:szCs w:val="32"/>
          <w:cs/>
          <w:lang w:eastAsia="ja-JP"/>
        </w:rPr>
        <w:t>ลักษณะและขนาดของรายการระหว่างกัน</w:t>
      </w:r>
    </w:p>
    <w:tbl>
      <w:tblPr>
        <w:tblW w:w="9000" w:type="dxa"/>
        <w:tblInd w:w="1023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440"/>
        <w:gridCol w:w="1260"/>
        <w:gridCol w:w="1260"/>
        <w:gridCol w:w="1260"/>
        <w:gridCol w:w="1260"/>
        <w:gridCol w:w="1260"/>
        <w:gridCol w:w="1260"/>
      </w:tblGrid>
      <w:tr w:rsidR="00093D76" w:rsidRPr="00093D76" w14:paraId="16F2C6AC" w14:textId="77777777" w:rsidTr="00A81395">
        <w:trPr>
          <w:trHeight w:val="370"/>
        </w:trPr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28FC6" w14:textId="77777777" w:rsidR="00093D76" w:rsidRPr="00093D76" w:rsidRDefault="00093D76" w:rsidP="00093D76">
            <w:pPr>
              <w:spacing w:after="160" w:line="259" w:lineRule="auto"/>
              <w:ind w:left="111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bookmarkStart w:id="3" w:name="_Hlk4560601"/>
            <w:r w:rsidRPr="00093D76">
              <w:rPr>
                <w:rFonts w:ascii="Angsana New" w:eastAsia="Yu Mincho" w:hAnsi="Angsana New" w:cs="Angsana New"/>
                <w:sz w:val="32"/>
                <w:szCs w:val="32"/>
                <w:cs/>
                <w:lang w:eastAsia="ja-JP"/>
              </w:rPr>
              <w:t>ซื้อวัตถุดิบ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1283C9" w14:textId="77777777" w:rsidR="00093D76" w:rsidRPr="00093D76" w:rsidRDefault="00093D76" w:rsidP="00093D76">
            <w:pPr>
              <w:spacing w:after="160" w:line="259" w:lineRule="auto"/>
              <w:ind w:left="111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 w:hint="cs"/>
                <w:sz w:val="32"/>
                <w:szCs w:val="32"/>
                <w:cs/>
                <w:lang w:eastAsia="ja-JP"/>
              </w:rPr>
              <w:t>รายได้อื่น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56933A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 w:hint="cs"/>
                <w:snapToGrid w:val="0"/>
                <w:sz w:val="32"/>
                <w:szCs w:val="32"/>
                <w:cs/>
                <w:lang w:eastAsia="th-TH"/>
              </w:rPr>
              <w:t>เงินปันผลรับ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5B16C6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cs/>
                <w:lang w:eastAsia="ja-JP"/>
              </w:rPr>
              <w:t>ลูกหนี้การค้า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589C3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เจ้าหนี้การค้า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02E3E5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lang w:eastAsia="th-TH"/>
              </w:rPr>
              <w:t xml:space="preserve">Cash Pooling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ED8AC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</w:pPr>
            <w:r w:rsidRPr="00093D76">
              <w:rPr>
                <w:rFonts w:ascii="Angsana New" w:eastAsia="Yu Mincho" w:hAnsi="Angsana New" w:cs="Angsana New"/>
                <w:snapToGrid w:val="0"/>
                <w:sz w:val="32"/>
                <w:szCs w:val="32"/>
                <w:cs/>
                <w:lang w:eastAsia="th-TH"/>
              </w:rPr>
              <w:t>ดอกเบี้ยจ่าย</w:t>
            </w:r>
          </w:p>
        </w:tc>
      </w:tr>
      <w:tr w:rsidR="00093D76" w:rsidRPr="00093D76" w14:paraId="6CEEBD6C" w14:textId="77777777" w:rsidTr="00A81395">
        <w:trPr>
          <w:trHeight w:val="370"/>
        </w:trPr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BC730C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32,270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9686E7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1,962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C202FD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10,000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F99129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-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27F13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-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11EA0C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-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4CA8A6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32"/>
                <w:szCs w:val="32"/>
                <w:lang w:eastAsia="ja-JP"/>
              </w:rPr>
              <w:t>70</w:t>
            </w:r>
          </w:p>
        </w:tc>
      </w:tr>
    </w:tbl>
    <w:bookmarkEnd w:id="3"/>
    <w:p w14:paraId="1DE5BF43" w14:textId="77777777" w:rsidR="00D12C7D" w:rsidRPr="00D12C7D" w:rsidRDefault="0076390D" w:rsidP="00D12C7D">
      <w:pPr>
        <w:keepNext/>
        <w:tabs>
          <w:tab w:val="right" w:pos="8820"/>
        </w:tabs>
        <w:outlineLvl w:val="6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eastAsia="Yu Mincho" w:hAnsi="Angsana New" w:cs="Angsana New"/>
          <w:sz w:val="32"/>
          <w:szCs w:val="32"/>
          <w:lang w:eastAsia="ja-JP"/>
        </w:rPr>
        <w:t xml:space="preserve">                                                                                                 </w:t>
      </w:r>
      <w:r w:rsidR="00093D76"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หน่วย</w:t>
      </w:r>
      <w:r w:rsidR="00093D76" w:rsidRPr="00093D76">
        <w:rPr>
          <w:rFonts w:ascii="Angsana New" w:eastAsia="Yu Mincho" w:hAnsi="Angsana New" w:cs="Angsana New"/>
          <w:sz w:val="32"/>
          <w:szCs w:val="32"/>
          <w:lang w:eastAsia="ja-JP"/>
        </w:rPr>
        <w:t xml:space="preserve">: </w:t>
      </w:r>
      <w:r w:rsidR="00093D76" w:rsidRPr="00093D76">
        <w:rPr>
          <w:rFonts w:ascii="Angsana New" w:eastAsia="Yu Mincho" w:hAnsi="Angsana New" w:cs="Angsana New"/>
          <w:sz w:val="32"/>
          <w:szCs w:val="32"/>
          <w:cs/>
          <w:lang w:eastAsia="ja-JP"/>
        </w:rPr>
        <w:t>พันบาท</w:t>
      </w:r>
      <w:r w:rsidR="00D12C7D" w:rsidRPr="00D12C7D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</w:p>
    <w:p w14:paraId="11E73DE4" w14:textId="77777777" w:rsidR="00D12C7D" w:rsidRPr="00D12C7D" w:rsidRDefault="00D12C7D" w:rsidP="00D12C7D"/>
    <w:p w14:paraId="6F3E116B" w14:textId="77777777" w:rsidR="00D12C7D" w:rsidRDefault="00D12C7D" w:rsidP="00D12C7D">
      <w:pPr>
        <w:rPr>
          <w:rFonts w:ascii="Angsana New" w:hAnsi="Angsana New" w:cs="Angsana New"/>
          <w:b/>
          <w:bCs/>
          <w:sz w:val="32"/>
          <w:szCs w:val="32"/>
        </w:rPr>
      </w:pPr>
      <w:r w:rsidRPr="00D12C7D">
        <w:br w:type="page"/>
      </w:r>
      <w:bookmarkStart w:id="4" w:name="_Hlk4560736"/>
      <w:r w:rsidRPr="00D12C7D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บริษัทที่เกี่ยวข้องกัน</w:t>
      </w:r>
    </w:p>
    <w:p w14:paraId="3B2F1B8D" w14:textId="77777777" w:rsidR="00675706" w:rsidRDefault="00675706" w:rsidP="00102127">
      <w:pPr>
        <w:spacing w:after="160" w:line="259" w:lineRule="auto"/>
        <w:ind w:firstLine="1134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บริษัท ฮิตาชิ เคมิคอล สโตเรจ แบตเตอรี่ (ประเทศไทย) จำกัด (มหาชน) (“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BAT-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3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K”)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ได้มีมติอนุมัติในการประชุม คณะกรรมการบริษัท ครั้งที่ 5/2562 ในวันที่ 12 พฤศจิกายน 2562 เพื่อเปิดเผย และเห็นด้วยกับการให้สัตยาบันรายการที่เกี่ยวโยงกันในการเข้าทำ สัญญาค่าใช้จ่ายจากการพัฒนาผลิตภัณฑ์ กับ บริษัท  ฮิตาชิ เคมิคอล จำกัด</w:t>
      </w:r>
    </w:p>
    <w:p w14:paraId="1940B66F" w14:textId="77777777" w:rsidR="00675706" w:rsidRPr="00675706" w:rsidRDefault="00675706" w:rsidP="00A81395">
      <w:pPr>
        <w:numPr>
          <w:ilvl w:val="0"/>
          <w:numId w:val="28"/>
        </w:numPr>
        <w:spacing w:after="12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วัน เดือน ปี ที่ เกิดรายการ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: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เมื่อวันที่ 1 กรกฎาคม 256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2</w:t>
      </w:r>
    </w:p>
    <w:p w14:paraId="62A37B5E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34C0A415" w14:textId="77777777" w:rsidR="00675706" w:rsidRPr="00675706" w:rsidRDefault="00675706" w:rsidP="00A81395">
      <w:pPr>
        <w:numPr>
          <w:ilvl w:val="0"/>
          <w:numId w:val="28"/>
        </w:numPr>
        <w:spacing w:after="12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ฝ่ายที่เกี่ยวข้องกับข้อตกลง</w:t>
      </w:r>
    </w:p>
    <w:p w14:paraId="50E94B15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ผู้รับค่านายหน้า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: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สโตเรจ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แบตเตอรี่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มหาชน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)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(BAT-3K)</w:t>
      </w:r>
    </w:p>
    <w:p w14:paraId="20F24C55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ผู้จ่ายค่านายหน้า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: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บริษัท ฮิตาชิ เคมิคอล 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ab/>
        <w:t>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ผู้ถือหุ้นใหญ่ของ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BAT-3K)</w:t>
      </w:r>
    </w:p>
    <w:p w14:paraId="0A671B58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ab/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ab/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ab/>
      </w:r>
    </w:p>
    <w:p w14:paraId="3090B6DE" w14:textId="77777777" w:rsidR="00675706" w:rsidRPr="00675706" w:rsidRDefault="00675706" w:rsidP="00A81395">
      <w:pPr>
        <w:numPr>
          <w:ilvl w:val="0"/>
          <w:numId w:val="28"/>
        </w:numPr>
        <w:spacing w:after="12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ลักษณะโดยทั่วไปและมูลค่าของรายการ</w:t>
      </w:r>
    </w:p>
    <w:p w14:paraId="3AC42975" w14:textId="77777777" w:rsidR="00675706" w:rsidRPr="00675706" w:rsidRDefault="00675706" w:rsidP="00675706">
      <w:pPr>
        <w:spacing w:after="12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กลุ่ม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“BAT-3K”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ได้เข้าลงนามในสัญญาค่าใช้จ่ายจากการพัฒนาผลิตภัณฑ์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กับ บริษัท ฮิตาชิ เคมิคอล จำกัด ซึ่งเป็นบริษัทผู้ถือหุ้นใหญ่ของบริษัท เพื่อการพัฒนาคุณภาพ และ ประสิทธิภาพ ของแบตเตอรี่รถฟอล์คลิฟท์ชนิดตะกั่วกรดตามมาตรฐาน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DIN ( </w:t>
      </w:r>
      <w:proofErr w:type="spellStart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Deutsches</w:t>
      </w:r>
      <w:proofErr w:type="spellEnd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</w:t>
      </w:r>
      <w:proofErr w:type="spellStart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Institut</w:t>
      </w:r>
      <w:proofErr w:type="spellEnd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</w:t>
      </w:r>
      <w:proofErr w:type="spellStart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für</w:t>
      </w:r>
      <w:proofErr w:type="spellEnd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</w:t>
      </w:r>
      <w:proofErr w:type="spellStart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Normung</w:t>
      </w:r>
      <w:proofErr w:type="spellEnd"/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)</w:t>
      </w:r>
    </w:p>
    <w:p w14:paraId="127739EF" w14:textId="77777777" w:rsidR="00675706" w:rsidRPr="00675706" w:rsidRDefault="00675706" w:rsidP="00675706">
      <w:pPr>
        <w:spacing w:after="12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02F643CB" w14:textId="77777777" w:rsidR="00675706" w:rsidRPr="00675706" w:rsidRDefault="00675706" w:rsidP="00675706">
      <w:pPr>
        <w:spacing w:after="12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ข้อได้เปรียบของสัญญานี้</w:t>
      </w:r>
    </w:p>
    <w:p w14:paraId="3C937E8A" w14:textId="77777777" w:rsidR="00675706" w:rsidRPr="00675706" w:rsidRDefault="00675706" w:rsidP="00675706">
      <w:pPr>
        <w:spacing w:after="12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-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เพื่อขายไลน์ผลิตและขยายธุรกิจของแบตเตอรี่ชนิดตะกั่วกรด </w:t>
      </w:r>
    </w:p>
    <w:p w14:paraId="016A4C08" w14:textId="77777777" w:rsidR="00675706" w:rsidRPr="00675706" w:rsidRDefault="00675706" w:rsidP="00675706">
      <w:pPr>
        <w:spacing w:after="12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-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เพื่อเพิ่มคุณภาพและประสิทธิภาพ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ของแบตเตอรี่ชนิดตะกั่วกรด</w:t>
      </w:r>
    </w:p>
    <w:p w14:paraId="47EF5185" w14:textId="77777777" w:rsidR="00675706" w:rsidRPr="00675706" w:rsidRDefault="00675706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อัตราค่าธรรมเนียมระหว่าง บริษัท ฮิตาชิ เคมิคอล จำกัด กับ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“BAT-3K”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เท่ากับ ต้นทุนการพัฒนาผลิตภัณฑ์บวกร้อยละ 2</w:t>
      </w:r>
    </w:p>
    <w:p w14:paraId="43172C17" w14:textId="4EFB0A01" w:rsidR="00675706" w:rsidRDefault="00675706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0FBBAC05" w14:textId="2DC3059F" w:rsidR="001C3CC3" w:rsidRDefault="001C3CC3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2DBB7B61" w14:textId="0C79112E" w:rsidR="001C3CC3" w:rsidRDefault="001C3CC3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1B94DC7E" w14:textId="77777777" w:rsidR="001C3CC3" w:rsidRPr="00675706" w:rsidRDefault="001C3CC3" w:rsidP="00675706">
      <w:pPr>
        <w:spacing w:after="120" w:line="259" w:lineRule="auto"/>
        <w:ind w:left="709"/>
        <w:rPr>
          <w:rFonts w:ascii="Angsana New" w:eastAsia="MS Mincho" w:hAnsi="Angsana New" w:cs="Angsana New" w:hint="cs"/>
          <w:color w:val="000000"/>
          <w:sz w:val="32"/>
          <w:szCs w:val="32"/>
          <w:lang w:eastAsia="ja-JP"/>
        </w:rPr>
      </w:pPr>
    </w:p>
    <w:p w14:paraId="6B0340D9" w14:textId="77777777" w:rsidR="00675706" w:rsidRPr="00675706" w:rsidRDefault="00675706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lastRenderedPageBreak/>
        <w:t>ต้นทุนการพัฒนาผลิตภัณฑ์คำนวณจาก</w:t>
      </w:r>
    </w:p>
    <w:p w14:paraId="76DBC482" w14:textId="77777777" w:rsidR="00675706" w:rsidRPr="00675706" w:rsidRDefault="00675706" w:rsidP="00A81395">
      <w:pPr>
        <w:numPr>
          <w:ilvl w:val="0"/>
          <w:numId w:val="30"/>
        </w:numPr>
        <w:spacing w:after="120" w:line="276" w:lineRule="auto"/>
        <w:contextualSpacing/>
        <w:rPr>
          <w:rFonts w:ascii="Angsana New" w:eastAsia="Calibri" w:hAnsi="Angsana New" w:cs="Angsana New"/>
          <w:color w:val="000000"/>
          <w:sz w:val="32"/>
          <w:szCs w:val="32"/>
        </w:rPr>
      </w:pP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 xml:space="preserve">ค่าใช้จ่ายส่วนบุคคลของเจ้าหน้าที่ 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 xml:space="preserve">BAT-3K </w:t>
      </w: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>ที่เกี่ยวข้องกับการพัฒนาผลิตภัณฑ์ต่อเดือน (เช่น ชั่วโมงการทำงานจริง คูณ อัตราค่าใช้จ่ายต่อชั่วโมง)</w:t>
      </w:r>
    </w:p>
    <w:p w14:paraId="680E9CD8" w14:textId="77777777" w:rsidR="00675706" w:rsidRPr="00675706" w:rsidRDefault="00675706" w:rsidP="00A81395">
      <w:pPr>
        <w:numPr>
          <w:ilvl w:val="0"/>
          <w:numId w:val="30"/>
        </w:numPr>
        <w:spacing w:after="120" w:line="276" w:lineRule="auto"/>
        <w:contextualSpacing/>
        <w:rPr>
          <w:rFonts w:ascii="Angsana New" w:eastAsia="Calibri" w:hAnsi="Angsana New" w:cs="Angsana New"/>
          <w:color w:val="000000"/>
          <w:sz w:val="32"/>
          <w:szCs w:val="32"/>
        </w:rPr>
      </w:pP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 xml:space="preserve">ค่าเสื่อมราคาของเครื่องจักรที่เกี่ยวข้องกับการพัฒนาผลิตภัณฑ์ของ 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 xml:space="preserve">BAT-3K </w:t>
      </w: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>ต่อเดือน (เช่น ชั่วโมงการใช้งาน คูณ อัตราค่าใช้จ่ายต่อชั่วโมง</w:t>
      </w:r>
      <w:r w:rsidRPr="00675706">
        <w:rPr>
          <w:rFonts w:ascii="Angsana New" w:eastAsia="Calibri" w:hAnsi="Angsana New" w:cs="Angsana New"/>
          <w:color w:val="000000"/>
          <w:sz w:val="32"/>
          <w:szCs w:val="32"/>
          <w:cs/>
        </w:rPr>
        <w:t>)</w:t>
      </w:r>
    </w:p>
    <w:p w14:paraId="13A400C9" w14:textId="77777777" w:rsidR="00675706" w:rsidRPr="00675706" w:rsidRDefault="00675706" w:rsidP="00A81395">
      <w:pPr>
        <w:numPr>
          <w:ilvl w:val="0"/>
          <w:numId w:val="30"/>
        </w:numPr>
        <w:spacing w:after="120" w:line="276" w:lineRule="auto"/>
        <w:contextualSpacing/>
        <w:rPr>
          <w:rFonts w:ascii="Angsana New" w:eastAsia="Calibri" w:hAnsi="Angsana New" w:cs="Angsana New"/>
          <w:color w:val="000000"/>
          <w:sz w:val="32"/>
          <w:szCs w:val="32"/>
        </w:rPr>
      </w:pP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>ต้นทุนของวัตถุดิบ ค่าไฟฟ้า ที่เกี่ยวข้องกับการพัฒนาผลิตภัณฑ์ของ</w:t>
      </w:r>
      <w:r w:rsidRPr="00675706">
        <w:rPr>
          <w:rFonts w:ascii="Angsana New" w:eastAsia="Calibri" w:hAnsi="Angsana New" w:cs="Angsana New"/>
          <w:color w:val="000000"/>
          <w:sz w:val="32"/>
          <w:szCs w:val="32"/>
          <w:cs/>
        </w:rPr>
        <w:t xml:space="preserve"> 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>BAT-</w:t>
      </w:r>
      <w:r w:rsidRPr="00675706">
        <w:rPr>
          <w:rFonts w:ascii="Angsana New" w:eastAsia="Calibri" w:hAnsi="Angsana New" w:cs="Angsana New"/>
          <w:color w:val="000000"/>
          <w:sz w:val="32"/>
          <w:szCs w:val="32"/>
          <w:cs/>
        </w:rPr>
        <w:t>3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>K</w:t>
      </w: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 xml:space="preserve"> ต่อเดือน (ค่าใช้จ่ายจริง)</w:t>
      </w:r>
    </w:p>
    <w:p w14:paraId="15BECB3B" w14:textId="77777777" w:rsidR="00675706" w:rsidRPr="00675706" w:rsidRDefault="00675706" w:rsidP="00A81395">
      <w:pPr>
        <w:numPr>
          <w:ilvl w:val="0"/>
          <w:numId w:val="30"/>
        </w:numPr>
        <w:spacing w:after="120" w:line="276" w:lineRule="auto"/>
        <w:contextualSpacing/>
        <w:rPr>
          <w:rFonts w:ascii="Angsana New" w:eastAsia="Calibri" w:hAnsi="Angsana New" w:cs="Angsana New"/>
          <w:color w:val="000000"/>
          <w:sz w:val="32"/>
          <w:szCs w:val="32"/>
        </w:rPr>
      </w:pP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>รวมค่าใช้จ่ายที่เกี่ยวข้องกับการพัฒนาผลิตภัณฑ์ของ</w:t>
      </w:r>
      <w:r w:rsidRPr="00675706">
        <w:rPr>
          <w:rFonts w:ascii="Angsana New" w:eastAsia="Calibri" w:hAnsi="Angsana New" w:cs="Angsana New"/>
          <w:color w:val="000000"/>
          <w:sz w:val="32"/>
          <w:szCs w:val="32"/>
          <w:cs/>
        </w:rPr>
        <w:t xml:space="preserve"> 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>BAT-</w:t>
      </w:r>
      <w:r w:rsidRPr="00675706">
        <w:rPr>
          <w:rFonts w:ascii="Angsana New" w:eastAsia="Calibri" w:hAnsi="Angsana New" w:cs="Angsana New"/>
          <w:color w:val="000000"/>
          <w:sz w:val="32"/>
          <w:szCs w:val="32"/>
          <w:cs/>
        </w:rPr>
        <w:t>3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>K</w:t>
      </w: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 xml:space="preserve"> แล้ว </w:t>
      </w:r>
      <w:r w:rsidRPr="00675706">
        <w:rPr>
          <w:rFonts w:ascii="Angsana New" w:eastAsia="Calibri" w:hAnsi="Angsana New" w:cs="Angsana New"/>
          <w:color w:val="000000"/>
          <w:sz w:val="32"/>
          <w:szCs w:val="32"/>
        </w:rPr>
        <w:t xml:space="preserve">Mark up </w:t>
      </w:r>
      <w:r w:rsidRPr="00675706">
        <w:rPr>
          <w:rFonts w:ascii="Angsana New" w:eastAsia="Calibri" w:hAnsi="Angsana New" w:cs="Angsana New" w:hint="cs"/>
          <w:color w:val="000000"/>
          <w:sz w:val="32"/>
          <w:szCs w:val="32"/>
          <w:cs/>
        </w:rPr>
        <w:t>อีกร้อยละ 2</w:t>
      </w:r>
    </w:p>
    <w:p w14:paraId="5387505A" w14:textId="77777777" w:rsidR="00675706" w:rsidRPr="00675706" w:rsidRDefault="00675706" w:rsidP="00675706">
      <w:pPr>
        <w:spacing w:after="120" w:line="259" w:lineRule="auto"/>
        <w:ind w:firstLine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09227633" w14:textId="77777777" w:rsidR="00675706" w:rsidRPr="00675706" w:rsidRDefault="00675706" w:rsidP="00675706">
      <w:pPr>
        <w:spacing w:after="120" w:line="259" w:lineRule="auto"/>
        <w:ind w:firstLine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ระยะเวลา</w:t>
      </w:r>
    </w:p>
    <w:p w14:paraId="0A1D2C6A" w14:textId="77777777" w:rsidR="00675706" w:rsidRPr="00675706" w:rsidRDefault="00675706" w:rsidP="00675706">
      <w:pPr>
        <w:spacing w:after="120" w:line="259" w:lineRule="auto"/>
        <w:ind w:left="709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ข้อตกลงนี้มีผลบังคับใช้ระหว่าง วันที่ 1 กรกฎาคม 2562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>–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31 มีนาคม 2563 </w:t>
      </w:r>
    </w:p>
    <w:p w14:paraId="1C3DA697" w14:textId="77777777" w:rsidR="00675706" w:rsidRPr="00675706" w:rsidRDefault="00675706" w:rsidP="00675706">
      <w:pPr>
        <w:spacing w:after="120" w:line="259" w:lineRule="auto"/>
        <w:ind w:left="709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042CBEA8" w14:textId="77777777" w:rsidR="00675706" w:rsidRPr="00675706" w:rsidRDefault="00675706" w:rsidP="00A81395">
      <w:pPr>
        <w:numPr>
          <w:ilvl w:val="0"/>
          <w:numId w:val="29"/>
        </w:numPr>
        <w:spacing w:after="12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หลักเกณฑ์ในการประเมินมูลค่า</w:t>
      </w:r>
    </w:p>
    <w:p w14:paraId="439AF7AA" w14:textId="77777777" w:rsidR="00675706" w:rsidRPr="00675706" w:rsidRDefault="00675706" w:rsidP="00675706">
      <w:pPr>
        <w:spacing w:after="120" w:line="259" w:lineRule="auto"/>
        <w:ind w:left="709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รายได้ต่อปีคำนวณจากประมาณการต้นทุนการพัฒนาผลิตภัณฑ์ ระหว่างวันที่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1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กรกฎาคม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2562 – 31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มีนาคม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2563</w:t>
      </w:r>
    </w:p>
    <w:p w14:paraId="2B1C1D49" w14:textId="77777777" w:rsidR="00675706" w:rsidRPr="00675706" w:rsidRDefault="00675706" w:rsidP="00675706">
      <w:pPr>
        <w:spacing w:after="120" w:line="276" w:lineRule="auto"/>
        <w:ind w:left="720"/>
        <w:contextualSpacing/>
        <w:rPr>
          <w:rFonts w:ascii="Angsana New" w:eastAsia="Calibri" w:hAnsi="Angsana New" w:cs="Angsana New"/>
          <w:sz w:val="32"/>
          <w:szCs w:val="32"/>
        </w:rPr>
      </w:pPr>
      <w:r w:rsidRPr="00675706">
        <w:rPr>
          <w:rFonts w:ascii="Angsana New" w:eastAsia="Calibri" w:hAnsi="Angsana New" w:cs="Angsana New" w:hint="cs"/>
          <w:sz w:val="32"/>
          <w:szCs w:val="32"/>
          <w:cs/>
        </w:rPr>
        <w:t>ขนาดของรายการ</w:t>
      </w:r>
    </w:p>
    <w:p w14:paraId="709C3BE7" w14:textId="77777777" w:rsidR="00675706" w:rsidRPr="00675706" w:rsidRDefault="00675706" w:rsidP="00675706">
      <w:pPr>
        <w:spacing w:after="120" w:line="276" w:lineRule="auto"/>
        <w:ind w:left="7200" w:firstLine="720"/>
        <w:contextualSpacing/>
        <w:rPr>
          <w:rFonts w:ascii="Angsana New" w:eastAsia="Calibri" w:hAnsi="Angsana New" w:cs="Angsana New"/>
          <w:sz w:val="32"/>
          <w:szCs w:val="32"/>
        </w:rPr>
      </w:pPr>
      <w:r w:rsidRPr="00675706">
        <w:rPr>
          <w:rFonts w:ascii="Angsana New" w:eastAsia="Calibri" w:hAnsi="Angsana New" w:cs="Angsana New" w:hint="cs"/>
          <w:sz w:val="32"/>
          <w:szCs w:val="32"/>
          <w:cs/>
        </w:rPr>
        <w:t>พันบาท</w:t>
      </w:r>
    </w:p>
    <w:tbl>
      <w:tblPr>
        <w:tblW w:w="9085" w:type="dxa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15"/>
        <w:gridCol w:w="5670"/>
      </w:tblGrid>
      <w:tr w:rsidR="00675706" w:rsidRPr="00675706" w14:paraId="029D7835" w14:textId="77777777" w:rsidTr="00A81395">
        <w:tc>
          <w:tcPr>
            <w:tcW w:w="3415" w:type="dxa"/>
            <w:shd w:val="clear" w:color="auto" w:fill="auto"/>
          </w:tcPr>
          <w:p w14:paraId="34B30A93" w14:textId="77777777" w:rsidR="00675706" w:rsidRPr="00675706" w:rsidRDefault="00675706" w:rsidP="00A81395">
            <w:pPr>
              <w:spacing w:after="120"/>
              <w:contextualSpacing/>
              <w:jc w:val="center"/>
              <w:rPr>
                <w:rFonts w:ascii="Angsana New" w:eastAsia="Calibri" w:hAnsi="Angsana New" w:cs="Angsana New"/>
                <w:sz w:val="32"/>
                <w:szCs w:val="32"/>
              </w:rPr>
            </w:pPr>
            <w:r w:rsidRPr="00675706">
              <w:rPr>
                <w:rFonts w:ascii="Angsana New" w:eastAsia="Calibri" w:hAnsi="Angsana New" w:cs="Angsana New" w:hint="cs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5670" w:type="dxa"/>
            <w:shd w:val="clear" w:color="auto" w:fill="auto"/>
          </w:tcPr>
          <w:p w14:paraId="53A97468" w14:textId="77777777" w:rsidR="00675706" w:rsidRPr="00675706" w:rsidRDefault="00675706" w:rsidP="00A81395">
            <w:pPr>
              <w:spacing w:after="120"/>
              <w:contextualSpacing/>
              <w:jc w:val="center"/>
              <w:rPr>
                <w:rFonts w:ascii="Angsana New" w:eastAsia="Calibri" w:hAnsi="Angsana New" w:cs="Angsana New"/>
                <w:sz w:val="32"/>
                <w:szCs w:val="32"/>
                <w:cs/>
              </w:rPr>
            </w:pPr>
            <w:r w:rsidRPr="00675706">
              <w:rPr>
                <w:rFonts w:ascii="Angsana New" w:eastAsia="Calibri" w:hAnsi="Angsana New" w:cs="Angsana New" w:hint="cs"/>
                <w:sz w:val="32"/>
                <w:szCs w:val="32"/>
                <w:cs/>
              </w:rPr>
              <w:t>รายได้จากการประมาณการต้นทุนพัฒนาผลิตภัณฑ์บวก ร้อยละ2</w:t>
            </w:r>
          </w:p>
          <w:p w14:paraId="26E38CCE" w14:textId="77777777" w:rsidR="00675706" w:rsidRPr="00675706" w:rsidRDefault="00675706" w:rsidP="00A81395">
            <w:pPr>
              <w:spacing w:after="120"/>
              <w:contextualSpacing/>
              <w:jc w:val="center"/>
              <w:rPr>
                <w:rFonts w:ascii="Angsana New" w:eastAsia="Calibri" w:hAnsi="Angsana New" w:cs="Angsana New"/>
                <w:sz w:val="32"/>
                <w:szCs w:val="32"/>
              </w:rPr>
            </w:pPr>
          </w:p>
        </w:tc>
      </w:tr>
      <w:tr w:rsidR="00675706" w:rsidRPr="00675706" w14:paraId="40B854EE" w14:textId="77777777" w:rsidTr="00A81395">
        <w:tc>
          <w:tcPr>
            <w:tcW w:w="3415" w:type="dxa"/>
            <w:shd w:val="clear" w:color="auto" w:fill="auto"/>
          </w:tcPr>
          <w:p w14:paraId="6E1933A9" w14:textId="77777777" w:rsidR="00675706" w:rsidRPr="00675706" w:rsidRDefault="00675706" w:rsidP="00A81395">
            <w:pPr>
              <w:spacing w:after="120"/>
              <w:contextualSpacing/>
              <w:jc w:val="center"/>
              <w:rPr>
                <w:rFonts w:ascii="Angsana New" w:eastAsia="Calibri" w:hAnsi="Angsana New" w:cs="Angsana New"/>
                <w:sz w:val="32"/>
                <w:szCs w:val="32"/>
              </w:rPr>
            </w:pPr>
            <w:r w:rsidRPr="00675706">
              <w:rPr>
                <w:rFonts w:ascii="Angsana New" w:eastAsia="Calibri" w:hAnsi="Angsana New" w:cs="Angsana New"/>
                <w:sz w:val="32"/>
                <w:szCs w:val="32"/>
              </w:rPr>
              <w:t xml:space="preserve">1 </w:t>
            </w:r>
            <w:r w:rsidRPr="00675706">
              <w:rPr>
                <w:rFonts w:ascii="Angsana New" w:eastAsia="Calibri" w:hAnsi="Angsana New" w:cs="Angsana New" w:hint="cs"/>
                <w:sz w:val="32"/>
                <w:szCs w:val="32"/>
                <w:cs/>
              </w:rPr>
              <w:t>กรกฎาคม</w:t>
            </w:r>
            <w:r w:rsidRPr="00675706">
              <w:rPr>
                <w:rFonts w:ascii="Angsana New" w:eastAsia="Calibri" w:hAnsi="Angsana New" w:cs="Angsana New"/>
                <w:sz w:val="32"/>
                <w:szCs w:val="32"/>
                <w:cs/>
              </w:rPr>
              <w:t xml:space="preserve"> </w:t>
            </w:r>
            <w:r w:rsidRPr="00675706">
              <w:rPr>
                <w:rFonts w:ascii="Angsana New" w:eastAsia="Calibri" w:hAnsi="Angsana New" w:cs="Angsana New"/>
                <w:sz w:val="32"/>
                <w:szCs w:val="32"/>
              </w:rPr>
              <w:t xml:space="preserve">2562 – 31 </w:t>
            </w:r>
            <w:r w:rsidRPr="00675706">
              <w:rPr>
                <w:rFonts w:ascii="Angsana New" w:eastAsia="Calibri" w:hAnsi="Angsana New" w:cs="Angsana New" w:hint="cs"/>
                <w:sz w:val="32"/>
                <w:szCs w:val="32"/>
                <w:cs/>
              </w:rPr>
              <w:t>มีนาคม</w:t>
            </w:r>
            <w:r w:rsidRPr="00675706">
              <w:rPr>
                <w:rFonts w:ascii="Angsana New" w:eastAsia="Calibri" w:hAnsi="Angsana New" w:cs="Angsana New"/>
                <w:sz w:val="32"/>
                <w:szCs w:val="32"/>
                <w:cs/>
              </w:rPr>
              <w:t xml:space="preserve"> </w:t>
            </w:r>
            <w:r w:rsidRPr="00675706">
              <w:rPr>
                <w:rFonts w:ascii="Angsana New" w:eastAsia="Calibri" w:hAnsi="Angsana New" w:cs="Angsana New"/>
                <w:sz w:val="32"/>
                <w:szCs w:val="32"/>
              </w:rPr>
              <w:t>2563</w:t>
            </w:r>
          </w:p>
        </w:tc>
        <w:tc>
          <w:tcPr>
            <w:tcW w:w="5670" w:type="dxa"/>
            <w:shd w:val="clear" w:color="auto" w:fill="auto"/>
          </w:tcPr>
          <w:p w14:paraId="57DFD341" w14:textId="77777777" w:rsidR="00675706" w:rsidRPr="00675706" w:rsidRDefault="00675706" w:rsidP="00A81395">
            <w:pPr>
              <w:spacing w:after="120"/>
              <w:contextualSpacing/>
              <w:jc w:val="right"/>
              <w:rPr>
                <w:rFonts w:ascii="Angsana New" w:eastAsia="Calibri" w:hAnsi="Angsana New" w:cs="Angsana New"/>
                <w:sz w:val="32"/>
                <w:szCs w:val="32"/>
              </w:rPr>
            </w:pPr>
            <w:r w:rsidRPr="00675706">
              <w:rPr>
                <w:rFonts w:ascii="Angsana New" w:eastAsia="Calibri" w:hAnsi="Angsana New" w:cs="Angsana New" w:hint="cs"/>
                <w:sz w:val="32"/>
                <w:szCs w:val="32"/>
                <w:cs/>
              </w:rPr>
              <w:t>1</w:t>
            </w:r>
            <w:r w:rsidRPr="00675706">
              <w:rPr>
                <w:rFonts w:ascii="Angsana New" w:eastAsia="Calibri" w:hAnsi="Angsana New" w:cs="Angsana New"/>
                <w:sz w:val="32"/>
                <w:szCs w:val="32"/>
              </w:rPr>
              <w:t>,500</w:t>
            </w:r>
          </w:p>
        </w:tc>
      </w:tr>
    </w:tbl>
    <w:p w14:paraId="7A9F1303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43A95127" w14:textId="77777777" w:rsidR="00675706" w:rsidRPr="00675706" w:rsidRDefault="00675706" w:rsidP="00A81395">
      <w:pPr>
        <w:numPr>
          <w:ilvl w:val="0"/>
          <w:numId w:val="29"/>
        </w:numPr>
        <w:spacing w:after="12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ขนาดของรายการ</w:t>
      </w:r>
    </w:p>
    <w:p w14:paraId="519B10C5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การทำรายการกับบุคคลที่เกี่ยวโยงกัน และมีขนาดของรายการเท่ากับร้อยละ 0.10 ของมูลค่าสินทรัพย์ที่มีตัวตนสุทธิ ของ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BAT-3K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</w:t>
      </w:r>
    </w:p>
    <w:p w14:paraId="44DF39F8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42BFC838" w14:textId="77777777" w:rsidR="00675706" w:rsidRPr="00675706" w:rsidRDefault="00675706" w:rsidP="00675706">
      <w:pPr>
        <w:spacing w:after="120"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lastRenderedPageBreak/>
        <w:t xml:space="preserve">ข้อมูลจำแนกทางการเงิน สรุปได้ดังต่อไปนี้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: 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4"/>
        <w:gridCol w:w="3166"/>
      </w:tblGrid>
      <w:tr w:rsidR="00675706" w:rsidRPr="00675706" w14:paraId="2E3379A2" w14:textId="77777777" w:rsidTr="00A81395">
        <w:trPr>
          <w:trHeight w:val="626"/>
        </w:trPr>
        <w:tc>
          <w:tcPr>
            <w:tcW w:w="5688" w:type="dxa"/>
            <w:shd w:val="clear" w:color="auto" w:fill="auto"/>
          </w:tcPr>
          <w:p w14:paraId="5270E01D" w14:textId="77777777" w:rsidR="00675706" w:rsidRPr="00675706" w:rsidRDefault="00675706" w:rsidP="00675706">
            <w:pPr>
              <w:spacing w:after="12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ข้อมูลทางการเงิน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  <w:t xml:space="preserve"> </w:t>
            </w:r>
          </w:p>
        </w:tc>
        <w:tc>
          <w:tcPr>
            <w:tcW w:w="3168" w:type="dxa"/>
            <w:shd w:val="clear" w:color="auto" w:fill="auto"/>
          </w:tcPr>
          <w:p w14:paraId="4F529539" w14:textId="77777777" w:rsidR="00675706" w:rsidRPr="00675706" w:rsidRDefault="00675706" w:rsidP="00675706">
            <w:pPr>
              <w:spacing w:after="12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จำนวนเงิน(พันบาท)</w:t>
            </w:r>
          </w:p>
        </w:tc>
      </w:tr>
      <w:tr w:rsidR="00675706" w:rsidRPr="00675706" w14:paraId="13826719" w14:textId="77777777" w:rsidTr="00A81395">
        <w:trPr>
          <w:trHeight w:val="545"/>
        </w:trPr>
        <w:tc>
          <w:tcPr>
            <w:tcW w:w="5688" w:type="dxa"/>
            <w:shd w:val="clear" w:color="auto" w:fill="auto"/>
          </w:tcPr>
          <w:p w14:paraId="07CE1219" w14:textId="77777777" w:rsidR="00675706" w:rsidRPr="00675706" w:rsidRDefault="00675706" w:rsidP="00675706">
            <w:pPr>
              <w:spacing w:after="12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รวม สินทรัพย์</w:t>
            </w:r>
          </w:p>
        </w:tc>
        <w:tc>
          <w:tcPr>
            <w:tcW w:w="3168" w:type="dxa"/>
            <w:shd w:val="clear" w:color="auto" w:fill="auto"/>
          </w:tcPr>
          <w:p w14:paraId="0798FF2F" w14:textId="77777777" w:rsidR="00675706" w:rsidRPr="00675706" w:rsidRDefault="00675706" w:rsidP="00675706">
            <w:pPr>
              <w:spacing w:after="120" w:line="259" w:lineRule="auto"/>
              <w:jc w:val="right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sz w:val="32"/>
                <w:szCs w:val="32"/>
                <w:cs/>
                <w:lang w:eastAsia="ja-JP"/>
              </w:rPr>
              <w:t>3</w:t>
            </w:r>
            <w:r w:rsidRPr="00675706">
              <w:rPr>
                <w:rFonts w:ascii="Angsana New" w:eastAsia="MS Mincho" w:hAnsi="Angsana New" w:cs="Angsana New"/>
                <w:sz w:val="32"/>
                <w:szCs w:val="32"/>
                <w:lang w:eastAsia="ja-JP"/>
              </w:rPr>
              <w:t>,363,347</w:t>
            </w:r>
          </w:p>
        </w:tc>
      </w:tr>
      <w:tr w:rsidR="00675706" w:rsidRPr="00675706" w14:paraId="0B357A5D" w14:textId="77777777" w:rsidTr="00A81395">
        <w:trPr>
          <w:trHeight w:val="482"/>
        </w:trPr>
        <w:tc>
          <w:tcPr>
            <w:tcW w:w="5688" w:type="dxa"/>
            <w:shd w:val="clear" w:color="auto" w:fill="auto"/>
          </w:tcPr>
          <w:p w14:paraId="0CB9E654" w14:textId="77777777" w:rsidR="00675706" w:rsidRPr="00675706" w:rsidRDefault="00675706" w:rsidP="00675706">
            <w:pPr>
              <w:spacing w:after="12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หักด้วย สินทรัพย์ไม่มีตัวตน</w:t>
            </w:r>
          </w:p>
        </w:tc>
        <w:tc>
          <w:tcPr>
            <w:tcW w:w="3168" w:type="dxa"/>
            <w:shd w:val="clear" w:color="auto" w:fill="auto"/>
          </w:tcPr>
          <w:p w14:paraId="52C5D97D" w14:textId="77777777" w:rsidR="00675706" w:rsidRPr="00675706" w:rsidRDefault="00675706" w:rsidP="00675706">
            <w:pPr>
              <w:spacing w:after="120" w:line="259" w:lineRule="auto"/>
              <w:jc w:val="right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sz w:val="32"/>
                <w:szCs w:val="32"/>
                <w:lang w:eastAsia="ja-JP"/>
              </w:rPr>
              <w:t>16,888</w:t>
            </w:r>
          </w:p>
        </w:tc>
      </w:tr>
      <w:tr w:rsidR="00675706" w:rsidRPr="00675706" w14:paraId="2111AA72" w14:textId="77777777" w:rsidTr="00A81395">
        <w:trPr>
          <w:trHeight w:val="627"/>
        </w:trPr>
        <w:tc>
          <w:tcPr>
            <w:tcW w:w="5688" w:type="dxa"/>
            <w:shd w:val="clear" w:color="auto" w:fill="auto"/>
          </w:tcPr>
          <w:p w14:paraId="1DA3EF1F" w14:textId="77777777" w:rsidR="00675706" w:rsidRPr="00675706" w:rsidRDefault="00675706" w:rsidP="00675706">
            <w:pPr>
              <w:spacing w:after="12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หักด้วย หนี้สินรวม</w:t>
            </w:r>
          </w:p>
        </w:tc>
        <w:tc>
          <w:tcPr>
            <w:tcW w:w="3168" w:type="dxa"/>
            <w:shd w:val="clear" w:color="auto" w:fill="auto"/>
          </w:tcPr>
          <w:p w14:paraId="3519279E" w14:textId="77777777" w:rsidR="00675706" w:rsidRPr="00675706" w:rsidRDefault="00675706" w:rsidP="00675706">
            <w:pPr>
              <w:spacing w:after="120" w:line="259" w:lineRule="auto"/>
              <w:jc w:val="right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sz w:val="32"/>
                <w:szCs w:val="32"/>
                <w:lang w:eastAsia="ja-JP"/>
              </w:rPr>
              <w:t>1,872,906</w:t>
            </w:r>
          </w:p>
        </w:tc>
      </w:tr>
      <w:tr w:rsidR="00675706" w:rsidRPr="00675706" w14:paraId="3C0BC9B4" w14:textId="77777777" w:rsidTr="00A81395">
        <w:trPr>
          <w:trHeight w:val="626"/>
        </w:trPr>
        <w:tc>
          <w:tcPr>
            <w:tcW w:w="5688" w:type="dxa"/>
            <w:shd w:val="clear" w:color="auto" w:fill="auto"/>
          </w:tcPr>
          <w:p w14:paraId="3DC4AD48" w14:textId="77777777" w:rsidR="00675706" w:rsidRPr="00675706" w:rsidRDefault="00675706" w:rsidP="00675706">
            <w:pPr>
              <w:spacing w:after="12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หักด้วย ส่วนของผู้มีส่วนได้เสียที่ไม่มีอำนาจควบคุม</w:t>
            </w:r>
          </w:p>
        </w:tc>
        <w:tc>
          <w:tcPr>
            <w:tcW w:w="3168" w:type="dxa"/>
            <w:shd w:val="clear" w:color="auto" w:fill="auto"/>
          </w:tcPr>
          <w:p w14:paraId="3D388324" w14:textId="77777777" w:rsidR="00675706" w:rsidRPr="00675706" w:rsidRDefault="00675706" w:rsidP="00675706">
            <w:pPr>
              <w:spacing w:after="120" w:line="259" w:lineRule="auto"/>
              <w:jc w:val="right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sz w:val="32"/>
                <w:szCs w:val="32"/>
                <w:lang w:eastAsia="ja-JP"/>
              </w:rPr>
              <w:t>2,065</w:t>
            </w:r>
          </w:p>
        </w:tc>
      </w:tr>
      <w:tr w:rsidR="00675706" w:rsidRPr="00675706" w14:paraId="7CA1F023" w14:textId="77777777" w:rsidTr="00A81395">
        <w:trPr>
          <w:trHeight w:val="627"/>
        </w:trPr>
        <w:tc>
          <w:tcPr>
            <w:tcW w:w="5688" w:type="dxa"/>
            <w:shd w:val="clear" w:color="auto" w:fill="auto"/>
          </w:tcPr>
          <w:p w14:paraId="2B45DF20" w14:textId="77777777" w:rsidR="00675706" w:rsidRPr="00675706" w:rsidRDefault="00675706" w:rsidP="00675706">
            <w:pPr>
              <w:spacing w:after="12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 xml:space="preserve">สินทรัพย์ที่มีตัวตนสุทธิ 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(NTA)</w:t>
            </w:r>
          </w:p>
        </w:tc>
        <w:tc>
          <w:tcPr>
            <w:tcW w:w="3168" w:type="dxa"/>
            <w:shd w:val="clear" w:color="auto" w:fill="auto"/>
          </w:tcPr>
          <w:p w14:paraId="328D9535" w14:textId="77777777" w:rsidR="00675706" w:rsidRPr="00675706" w:rsidRDefault="00675706" w:rsidP="00675706">
            <w:pPr>
              <w:spacing w:after="120" w:line="259" w:lineRule="auto"/>
              <w:jc w:val="right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Calibri" w:hAnsi="Angsana New" w:cs="Angsana New"/>
                <w:color w:val="000000"/>
                <w:sz w:val="32"/>
                <w:szCs w:val="32"/>
              </w:rPr>
              <w:t>1,471,488</w:t>
            </w:r>
          </w:p>
        </w:tc>
      </w:tr>
    </w:tbl>
    <w:p w14:paraId="6B865F68" w14:textId="77777777" w:rsidR="00675706" w:rsidRPr="00675706" w:rsidRDefault="00675706" w:rsidP="00675706">
      <w:pPr>
        <w:spacing w:after="16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งบการเงินรวม 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สโตเรจ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แบตเตอรี่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มหาชน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 ณ วันที่ 3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0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มิถุนายน 256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2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</w:t>
      </w:r>
    </w:p>
    <w:p w14:paraId="1D06F9D1" w14:textId="77777777" w:rsidR="00675706" w:rsidRPr="00675706" w:rsidRDefault="00675706" w:rsidP="00675706">
      <w:pPr>
        <w:spacing w:line="259" w:lineRule="auto"/>
        <w:ind w:left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สินทรัพย์ที่มีตัวตน สุทธิ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(NTA)</w:t>
      </w:r>
    </w:p>
    <w:p w14:paraId="2FAA8318" w14:textId="77777777" w:rsidR="00675706" w:rsidRPr="00675706" w:rsidRDefault="00675706" w:rsidP="00675706">
      <w:pPr>
        <w:spacing w:after="160" w:line="259" w:lineRule="auto"/>
        <w:ind w:left="108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=  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มูลค่าของประโยชน์ /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NTA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ของบริษัทจดทะเบียน และบริษัทย่อย</w:t>
      </w:r>
    </w:p>
    <w:p w14:paraId="3B740417" w14:textId="77777777" w:rsidR="00675706" w:rsidRPr="00675706" w:rsidRDefault="00675706" w:rsidP="00675706">
      <w:pPr>
        <w:spacing w:after="160" w:line="259" w:lineRule="auto"/>
        <w:ind w:left="108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=  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1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,500/1,471,488</w:t>
      </w:r>
    </w:p>
    <w:p w14:paraId="6CCDAE0F" w14:textId="77777777" w:rsidR="00675706" w:rsidRPr="00675706" w:rsidRDefault="00675706" w:rsidP="00675706">
      <w:pPr>
        <w:spacing w:after="160" w:line="259" w:lineRule="auto"/>
        <w:ind w:left="108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=  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ร้อยละ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0.10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</w:t>
      </w:r>
    </w:p>
    <w:p w14:paraId="299B6F22" w14:textId="77777777" w:rsidR="00675706" w:rsidRPr="00675706" w:rsidRDefault="00675706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</w:p>
    <w:p w14:paraId="4B034497" w14:textId="77777777" w:rsidR="00675706" w:rsidRPr="00675706" w:rsidRDefault="00675706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ลักษณะของการเกี่ยวโยง</w:t>
      </w:r>
    </w:p>
    <w:p w14:paraId="576B3B82" w14:textId="77777777" w:rsidR="00675706" w:rsidRDefault="00675706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สโตเรจ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แบตเตอรี่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มหาชน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และ 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จำกัด มีกรรมการบริหารร่วมกัน ดังนั้นการทำรายการดังกล่าวจึงเข้าข่ายเป็นรายการที่เกี่ยวโยงกัน ประเภทรายการเกี่ยวกับสนับสนุนธุรกิจปกติ มีขนาดรายการมากกว่าร้อยละ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0.03%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แต่</w:t>
      </w:r>
      <w:bookmarkStart w:id="5" w:name="_Hlk3780934"/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น้อยกว่าร้อยละ 3 ของมูลค่าสินทรัพย์ที่มีตัวตนสุทธิ เป็นรายการขนาดกลาง ที่มีสาระสำคัญต้องเปิดเผยข้อมูลต่อตลาดหลักทรัพย์แห่งประเทศไทย</w:t>
      </w:r>
      <w:bookmarkEnd w:id="5"/>
    </w:p>
    <w:p w14:paraId="47D6BE39" w14:textId="77777777" w:rsidR="00240999" w:rsidRPr="00675706" w:rsidRDefault="00240999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bookmarkStart w:id="6" w:name="_GoBack"/>
      <w:bookmarkEnd w:id="6"/>
    </w:p>
    <w:p w14:paraId="144C5BF0" w14:textId="77777777" w:rsidR="00675706" w:rsidRPr="00675706" w:rsidRDefault="00675706" w:rsidP="00A81395">
      <w:pPr>
        <w:numPr>
          <w:ilvl w:val="0"/>
          <w:numId w:val="29"/>
        </w:numPr>
        <w:spacing w:after="16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บุคคล ความสัมพันธ์ และลักษณะของการเกี่ยวโยง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:</w:t>
      </w:r>
    </w:p>
    <w:p w14:paraId="506FC7C0" w14:textId="77777777" w:rsidR="00675706" w:rsidRPr="00675706" w:rsidRDefault="00675706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สโตเรจ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แบตเตอรี่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มหาชน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มีนโยบายการทำรายการที่เกี่ยวโยงกันดังนี้</w:t>
      </w:r>
    </w:p>
    <w:p w14:paraId="6B4EE81D" w14:textId="77777777" w:rsidR="00675706" w:rsidRPr="00675706" w:rsidRDefault="00675706" w:rsidP="00675706">
      <w:pPr>
        <w:spacing w:after="160" w:line="259" w:lineRule="auto"/>
        <w:ind w:left="720" w:firstLine="556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lastRenderedPageBreak/>
        <w:t>หากมีการเข้าทำรายการระหว่างกัน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บริษัทจะต้องปฏิบัติให้เป็นไปตามกฎหมายว่าด้วยหลักทรัพย์และตลาดหลักทรัพย์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ข้อบังคับ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ประกาศ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คำสั่ง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หรือข้อกำหนดของตลาดหลักทรัพย์แห่งประเทศไทย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รวมทั้งเป็นไปตามมาตรฐานบัญชีซึ่งกำหนดโดยสมาคมนักบัญชีและผู้สอบบัญชีรับอนุญาตแห่งประเทศไทย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ทั้งนี้การเข้าทำรายการดังกล่าวจะไม่เป็นการโยกย้าย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หรือถ่ายเทผลประโยชน์ระหว่างบริษัท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หรือผู้ถือหุ้นของบริษัท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แต่เป็นการทำรายการที่บริษัทได้คำนึงถึงประโยชน์สูงสุดของผู้ถือหุ้นทุกราย</w:t>
      </w:r>
    </w:p>
    <w:p w14:paraId="4D2B98CB" w14:textId="77777777" w:rsidR="00675706" w:rsidRPr="00675706" w:rsidRDefault="00675706" w:rsidP="00A81395">
      <w:pPr>
        <w:numPr>
          <w:ilvl w:val="0"/>
          <w:numId w:val="29"/>
        </w:numPr>
        <w:spacing w:after="16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กรรมการที่มีส่วนได้เสียไม่ได้เข้าร่วมพิจารณาและไม่มีสิทธิออกเสียงในวาระนี้เนื่องจากเป็นกรรมการที่มีส่วนได้เสียในการเข้าทำรายการ ดังนั้นรายชื่อกรรมการที่ข้าร่วมประชุมพิจารณาสรุปได้ดังต่อไปนี้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:</w:t>
      </w:r>
    </w:p>
    <w:tbl>
      <w:tblPr>
        <w:tblpPr w:leftFromText="180" w:rightFromText="180" w:vertAnchor="text" w:horzAnchor="margin" w:tblpXSpec="center" w:tblpY="11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2405"/>
        <w:gridCol w:w="1172"/>
        <w:gridCol w:w="3505"/>
        <w:gridCol w:w="1184"/>
      </w:tblGrid>
      <w:tr w:rsidR="00675706" w:rsidRPr="00675706" w14:paraId="17AEFD3D" w14:textId="77777777" w:rsidTr="00A81395">
        <w:tc>
          <w:tcPr>
            <w:tcW w:w="851" w:type="dxa"/>
            <w:shd w:val="clear" w:color="auto" w:fill="auto"/>
          </w:tcPr>
          <w:p w14:paraId="1C91921E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ลำดับที่</w:t>
            </w:r>
          </w:p>
        </w:tc>
        <w:tc>
          <w:tcPr>
            <w:tcW w:w="2405" w:type="dxa"/>
            <w:shd w:val="clear" w:color="auto" w:fill="auto"/>
          </w:tcPr>
          <w:p w14:paraId="179F51BB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ชื่อกรรมการ</w:t>
            </w:r>
          </w:p>
        </w:tc>
        <w:tc>
          <w:tcPr>
            <w:tcW w:w="1172" w:type="dxa"/>
            <w:shd w:val="clear" w:color="auto" w:fill="auto"/>
          </w:tcPr>
          <w:p w14:paraId="560F3BB0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เข้าร่วมประชุม</w:t>
            </w:r>
          </w:p>
        </w:tc>
        <w:tc>
          <w:tcPr>
            <w:tcW w:w="3505" w:type="dxa"/>
            <w:shd w:val="clear" w:color="auto" w:fill="auto"/>
          </w:tcPr>
          <w:p w14:paraId="2171B717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ความสัมพันธ์</w:t>
            </w:r>
          </w:p>
        </w:tc>
        <w:tc>
          <w:tcPr>
            <w:tcW w:w="1184" w:type="dxa"/>
            <w:shd w:val="clear" w:color="auto" w:fill="auto"/>
          </w:tcPr>
          <w:p w14:paraId="2289B344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การถือหุ้น(ร้อยละ)</w:t>
            </w:r>
          </w:p>
        </w:tc>
      </w:tr>
      <w:tr w:rsidR="00675706" w:rsidRPr="00675706" w14:paraId="506C44F6" w14:textId="77777777" w:rsidTr="00A81395">
        <w:tc>
          <w:tcPr>
            <w:tcW w:w="851" w:type="dxa"/>
            <w:shd w:val="clear" w:color="auto" w:fill="auto"/>
          </w:tcPr>
          <w:p w14:paraId="2F35D637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1</w:t>
            </w:r>
          </w:p>
        </w:tc>
        <w:tc>
          <w:tcPr>
            <w:tcW w:w="2405" w:type="dxa"/>
            <w:shd w:val="clear" w:color="auto" w:fill="auto"/>
          </w:tcPr>
          <w:p w14:paraId="3F67D9A4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นายโยชิโตะ อิชิอิ</w:t>
            </w:r>
          </w:p>
        </w:tc>
        <w:tc>
          <w:tcPr>
            <w:tcW w:w="1172" w:type="dxa"/>
            <w:shd w:val="clear" w:color="auto" w:fill="auto"/>
          </w:tcPr>
          <w:p w14:paraId="0E15445E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Webdings" w:eastAsia="MS Mincho" w:hAnsi="Webdings" w:cs="Vrinda" w:hint="eastAsia"/>
                <w:color w:val="000000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lang w:eastAsia="ja-JP"/>
              </w:rPr>
              <w:t></w:t>
            </w:r>
          </w:p>
        </w:tc>
        <w:tc>
          <w:tcPr>
            <w:tcW w:w="3505" w:type="dxa"/>
            <w:shd w:val="clear" w:color="auto" w:fill="auto"/>
          </w:tcPr>
          <w:p w14:paraId="60EC912E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กรรมการบริหารบริษัท ฮิตาชิ เคมิคอล จำกัด</w:t>
            </w:r>
          </w:p>
        </w:tc>
        <w:tc>
          <w:tcPr>
            <w:tcW w:w="1184" w:type="dxa"/>
            <w:shd w:val="clear" w:color="auto" w:fill="auto"/>
          </w:tcPr>
          <w:p w14:paraId="6E8A730A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60E79518" w14:textId="77777777" w:rsidTr="00A81395">
        <w:tc>
          <w:tcPr>
            <w:tcW w:w="851" w:type="dxa"/>
            <w:shd w:val="clear" w:color="auto" w:fill="auto"/>
          </w:tcPr>
          <w:p w14:paraId="649E74CC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2</w:t>
            </w:r>
          </w:p>
        </w:tc>
        <w:tc>
          <w:tcPr>
            <w:tcW w:w="2405" w:type="dxa"/>
            <w:shd w:val="clear" w:color="auto" w:fill="auto"/>
          </w:tcPr>
          <w:p w14:paraId="2DF39160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นายโทชิโนริ โอสุมิ</w:t>
            </w:r>
          </w:p>
        </w:tc>
        <w:tc>
          <w:tcPr>
            <w:tcW w:w="1172" w:type="dxa"/>
            <w:shd w:val="clear" w:color="auto" w:fill="auto"/>
          </w:tcPr>
          <w:p w14:paraId="741CCC7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0FDDD598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4C57D733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7D44999E" w14:textId="77777777" w:rsidTr="00A81395">
        <w:tc>
          <w:tcPr>
            <w:tcW w:w="851" w:type="dxa"/>
            <w:shd w:val="clear" w:color="auto" w:fill="auto"/>
          </w:tcPr>
          <w:p w14:paraId="2F4FA431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3</w:t>
            </w:r>
          </w:p>
        </w:tc>
        <w:tc>
          <w:tcPr>
            <w:tcW w:w="2405" w:type="dxa"/>
            <w:shd w:val="clear" w:color="auto" w:fill="auto"/>
          </w:tcPr>
          <w:p w14:paraId="1D5AC9EA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นายมาซามิชิ ไซโตะ</w:t>
            </w:r>
          </w:p>
        </w:tc>
        <w:tc>
          <w:tcPr>
            <w:tcW w:w="1172" w:type="dxa"/>
            <w:shd w:val="clear" w:color="auto" w:fill="auto"/>
          </w:tcPr>
          <w:p w14:paraId="3F00CEE1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1D0D6269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2585135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66E8AFD2" w14:textId="77777777" w:rsidTr="00A81395">
        <w:tc>
          <w:tcPr>
            <w:tcW w:w="851" w:type="dxa"/>
            <w:shd w:val="clear" w:color="auto" w:fill="auto"/>
          </w:tcPr>
          <w:p w14:paraId="4BC64380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4</w:t>
            </w:r>
          </w:p>
        </w:tc>
        <w:tc>
          <w:tcPr>
            <w:tcW w:w="2405" w:type="dxa"/>
            <w:shd w:val="clear" w:color="auto" w:fill="auto"/>
          </w:tcPr>
          <w:p w14:paraId="10185E25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นายทาคาฮิโระ โทมิยาม่า</w:t>
            </w:r>
          </w:p>
        </w:tc>
        <w:tc>
          <w:tcPr>
            <w:tcW w:w="1172" w:type="dxa"/>
            <w:shd w:val="clear" w:color="auto" w:fill="auto"/>
          </w:tcPr>
          <w:p w14:paraId="11E0605A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Webdings" w:eastAsia="MS Mincho" w:hAnsi="Webdings" w:cs="Vrinda" w:hint="eastAsia"/>
                <w:color w:val="000000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67DD04EE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25130D0F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72946A6B" w14:textId="77777777" w:rsidTr="00A81395">
        <w:tc>
          <w:tcPr>
            <w:tcW w:w="851" w:type="dxa"/>
            <w:shd w:val="clear" w:color="auto" w:fill="auto"/>
          </w:tcPr>
          <w:p w14:paraId="07ADEE0C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5</w:t>
            </w:r>
          </w:p>
        </w:tc>
        <w:tc>
          <w:tcPr>
            <w:tcW w:w="2405" w:type="dxa"/>
            <w:shd w:val="clear" w:color="auto" w:fill="auto"/>
          </w:tcPr>
          <w:p w14:paraId="36920545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นายฮิโรอากิ ยามากูชิ</w:t>
            </w:r>
          </w:p>
        </w:tc>
        <w:tc>
          <w:tcPr>
            <w:tcW w:w="1172" w:type="dxa"/>
            <w:shd w:val="clear" w:color="auto" w:fill="auto"/>
          </w:tcPr>
          <w:p w14:paraId="1AE109C7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lang w:eastAsia="ja-JP"/>
              </w:rPr>
              <w:t></w:t>
            </w:r>
          </w:p>
        </w:tc>
        <w:tc>
          <w:tcPr>
            <w:tcW w:w="3505" w:type="dxa"/>
            <w:shd w:val="clear" w:color="auto" w:fill="auto"/>
          </w:tcPr>
          <w:p w14:paraId="4640C560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ผู้บริหารบริษัท ฮิตาชิ เคมิคอล จำกัด</w:t>
            </w:r>
          </w:p>
        </w:tc>
        <w:tc>
          <w:tcPr>
            <w:tcW w:w="1184" w:type="dxa"/>
            <w:shd w:val="clear" w:color="auto" w:fill="auto"/>
          </w:tcPr>
          <w:p w14:paraId="3DE0C28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473FC0BF" w14:textId="77777777" w:rsidTr="00A81395">
        <w:tc>
          <w:tcPr>
            <w:tcW w:w="851" w:type="dxa"/>
            <w:shd w:val="clear" w:color="auto" w:fill="auto"/>
          </w:tcPr>
          <w:p w14:paraId="42C38AD9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6</w:t>
            </w:r>
          </w:p>
        </w:tc>
        <w:tc>
          <w:tcPr>
            <w:tcW w:w="2405" w:type="dxa"/>
            <w:shd w:val="clear" w:color="auto" w:fill="auto"/>
          </w:tcPr>
          <w:p w14:paraId="62B289F6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นายนาโอโตะ โอกาดะ</w:t>
            </w:r>
          </w:p>
        </w:tc>
        <w:tc>
          <w:tcPr>
            <w:tcW w:w="1172" w:type="dxa"/>
            <w:shd w:val="clear" w:color="auto" w:fill="auto"/>
          </w:tcPr>
          <w:p w14:paraId="7663881E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6369DA5C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6EEAF82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70A4BF79" w14:textId="77777777" w:rsidTr="00A81395">
        <w:tc>
          <w:tcPr>
            <w:tcW w:w="851" w:type="dxa"/>
            <w:shd w:val="clear" w:color="auto" w:fill="auto"/>
          </w:tcPr>
          <w:p w14:paraId="73D23687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7</w:t>
            </w:r>
          </w:p>
        </w:tc>
        <w:tc>
          <w:tcPr>
            <w:tcW w:w="2405" w:type="dxa"/>
            <w:shd w:val="clear" w:color="auto" w:fill="auto"/>
          </w:tcPr>
          <w:p w14:paraId="6282BC65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นายนนทพล นิ่มสมบุญ</w:t>
            </w:r>
          </w:p>
        </w:tc>
        <w:tc>
          <w:tcPr>
            <w:tcW w:w="1172" w:type="dxa"/>
            <w:shd w:val="clear" w:color="auto" w:fill="auto"/>
          </w:tcPr>
          <w:p w14:paraId="4C826980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4216222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6629E78B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5C5917D5" w14:textId="77777777" w:rsidTr="00A81395">
        <w:tc>
          <w:tcPr>
            <w:tcW w:w="851" w:type="dxa"/>
            <w:shd w:val="clear" w:color="auto" w:fill="auto"/>
          </w:tcPr>
          <w:p w14:paraId="7B526815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8</w:t>
            </w:r>
          </w:p>
        </w:tc>
        <w:tc>
          <w:tcPr>
            <w:tcW w:w="2405" w:type="dxa"/>
            <w:shd w:val="clear" w:color="auto" w:fill="auto"/>
          </w:tcPr>
          <w:p w14:paraId="236FF9D2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นายสุชาติ จันลาวงศ์</w:t>
            </w:r>
          </w:p>
        </w:tc>
        <w:tc>
          <w:tcPr>
            <w:tcW w:w="1172" w:type="dxa"/>
            <w:shd w:val="clear" w:color="auto" w:fill="auto"/>
          </w:tcPr>
          <w:p w14:paraId="19CFC170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523C987D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79B2D317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  <w:tr w:rsidR="00675706" w:rsidRPr="00675706" w14:paraId="41B873A8" w14:textId="77777777" w:rsidTr="00A81395">
        <w:tc>
          <w:tcPr>
            <w:tcW w:w="851" w:type="dxa"/>
            <w:shd w:val="clear" w:color="auto" w:fill="auto"/>
          </w:tcPr>
          <w:p w14:paraId="60F43798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9</w:t>
            </w:r>
          </w:p>
        </w:tc>
        <w:tc>
          <w:tcPr>
            <w:tcW w:w="2405" w:type="dxa"/>
            <w:shd w:val="clear" w:color="auto" w:fill="auto"/>
          </w:tcPr>
          <w:p w14:paraId="1405ADAB" w14:textId="77777777" w:rsidR="00675706" w:rsidRPr="00675706" w:rsidRDefault="00675706" w:rsidP="00675706">
            <w:pPr>
              <w:spacing w:after="160" w:line="259" w:lineRule="auto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นายอภิชัย ชวเจริญพันธ์</w:t>
            </w:r>
          </w:p>
        </w:tc>
        <w:tc>
          <w:tcPr>
            <w:tcW w:w="1172" w:type="dxa"/>
            <w:shd w:val="clear" w:color="auto" w:fill="auto"/>
          </w:tcPr>
          <w:p w14:paraId="38E43EBB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Webdings" w:eastAsia="MS Mincho" w:hAnsi="Webdings" w:cs="Vrinda"/>
                <w:color w:val="000000"/>
                <w:sz w:val="32"/>
                <w:szCs w:val="32"/>
                <w:lang w:eastAsia="ja-JP"/>
              </w:rPr>
              <w:t></w:t>
            </w:r>
          </w:p>
        </w:tc>
        <w:tc>
          <w:tcPr>
            <w:tcW w:w="3505" w:type="dxa"/>
            <w:shd w:val="clear" w:color="auto" w:fill="auto"/>
          </w:tcPr>
          <w:p w14:paraId="27475BF5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-</w:t>
            </w:r>
          </w:p>
        </w:tc>
        <w:tc>
          <w:tcPr>
            <w:tcW w:w="1184" w:type="dxa"/>
            <w:shd w:val="clear" w:color="auto" w:fill="auto"/>
          </w:tcPr>
          <w:p w14:paraId="779F9F8A" w14:textId="77777777" w:rsidR="00675706" w:rsidRPr="00675706" w:rsidRDefault="00675706" w:rsidP="00675706">
            <w:pPr>
              <w:spacing w:after="160" w:line="259" w:lineRule="auto"/>
              <w:jc w:val="center"/>
              <w:rPr>
                <w:rFonts w:ascii="Angsana New" w:eastAsia="MS Mincho" w:hAnsi="Angsana New" w:cs="Angsana New"/>
                <w:color w:val="000000"/>
                <w:sz w:val="32"/>
                <w:szCs w:val="32"/>
                <w:cs/>
                <w:lang w:eastAsia="ja-JP"/>
              </w:rPr>
            </w:pPr>
            <w:r w:rsidRPr="00675706">
              <w:rPr>
                <w:rFonts w:ascii="Angsana New" w:eastAsia="MS Mincho" w:hAnsi="Angsana New" w:cs="Angsana New" w:hint="cs"/>
                <w:color w:val="000000"/>
                <w:sz w:val="32"/>
                <w:szCs w:val="32"/>
                <w:cs/>
                <w:lang w:eastAsia="ja-JP"/>
              </w:rPr>
              <w:t>0.00</w:t>
            </w:r>
            <w:r w:rsidRPr="00675706">
              <w:rPr>
                <w:rFonts w:ascii="Angsana New" w:eastAsia="MS Mincho" w:hAnsi="Angsana New" w:cs="Angsana New"/>
                <w:color w:val="000000"/>
                <w:sz w:val="32"/>
                <w:szCs w:val="32"/>
                <w:lang w:eastAsia="ja-JP"/>
              </w:rPr>
              <w:t>%</w:t>
            </w:r>
          </w:p>
        </w:tc>
      </w:tr>
    </w:tbl>
    <w:p w14:paraId="5C39DE0E" w14:textId="77777777" w:rsidR="00675706" w:rsidRPr="00675706" w:rsidRDefault="00675706" w:rsidP="00A81395">
      <w:pPr>
        <w:numPr>
          <w:ilvl w:val="0"/>
          <w:numId w:val="29"/>
        </w:numPr>
        <w:spacing w:after="160" w:line="259" w:lineRule="auto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ความเห็นของกรรมการ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:</w:t>
      </w:r>
    </w:p>
    <w:p w14:paraId="330899C0" w14:textId="77777777" w:rsidR="00675706" w:rsidRPr="00675706" w:rsidRDefault="00675706" w:rsidP="00675706">
      <w:pPr>
        <w:spacing w:after="16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คณะกรรมการ บริษัท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ฮิตาชิ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เคมิคอล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สโตเรจ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แบตเตอรี่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ประเทศไทย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จำกัด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(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มหาชน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)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ซึ่งประกอบด้วย กรรมการอิสระ และคณะกรรมการการตรวจสอบเห็นชอบให้สัตยาบันรายการที่เกี่ยวโยงกันข้างต้น มีความเหมาะสมสำหรับ การพัฒนาการผลิตแบตเตอรี่รถฟอล์คลิฟท์ชนิดตะกั่วกรดตาม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lastRenderedPageBreak/>
        <w:t xml:space="preserve">มาตรฐาน ซึ่งรายการดังกล่าวเป็นการเข้าทำรายการกับ บริษัท ฮิตาชิ เคมิคอล จำกัด และ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BAT-3K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จะเรียกเก็บค่าธรรมเนียมจาก </w:t>
      </w:r>
      <w:bookmarkStart w:id="7" w:name="_Hlk2327975"/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ต้นทุนการพัฒนาผลิตภัณฑ์บวกร้อยละ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>2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 xml:space="preserve"> ดังนั้นคณะกรรมการได้พิจารณา ตัดสินใจดำเนินการอยู่บนพื้นฐานของความซื่อสัตย์สุจริต และ ประโยชน์สูงสุดของบริษัท และคำนึงถึงประโยชน์ของผู้ถือหุ้นส่วนน้อยเป็นสำคัญ  จึงได้ให้สัตยาบันในการเข้าทำข้อตกลงการใช้เทคโนโลยีดังกล่าว และเมื่อคำนวณขนาดรายการมีมูลค่าเท่ากับ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ร้อยละ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0.10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ของมูลค่าสินทรัพย์ที่มีตัวตนสุทธิ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bookmarkEnd w:id="7"/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มีขนาดรายการมากกว่าร้อยละ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0.03%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แต่น้อยกว่าร้อยละ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3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ของมูลค่าสินทรัพย์ที่มีตัวตนสุทธิ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เป็นรายการขนาดกลาง</w:t>
      </w:r>
      <w:r w:rsidRPr="00675706"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t xml:space="preserve"> </w:t>
      </w: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ที่มีสาระสำคัญต้องเปิดเผยข้อมูลต่อตลาดหลักทรัพย์แห่งประเทศไทย</w:t>
      </w:r>
    </w:p>
    <w:p w14:paraId="6BFF2C58" w14:textId="77777777" w:rsidR="00675706" w:rsidRPr="00675706" w:rsidRDefault="00675706" w:rsidP="00A81395">
      <w:pPr>
        <w:numPr>
          <w:ilvl w:val="0"/>
          <w:numId w:val="29"/>
        </w:numPr>
        <w:spacing w:after="160" w:line="259" w:lineRule="auto"/>
        <w:jc w:val="thaiDistribute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ความเห็นที่แตกต่างของคณะกรรมการตรวจสอบ</w:t>
      </w:r>
    </w:p>
    <w:p w14:paraId="375524C1" w14:textId="77777777" w:rsidR="00675706" w:rsidRPr="00675706" w:rsidRDefault="00675706" w:rsidP="00675706">
      <w:pPr>
        <w:spacing w:after="160" w:line="259" w:lineRule="auto"/>
        <w:ind w:left="720"/>
        <w:jc w:val="thaiDistribute"/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</w:pPr>
      <w:r w:rsidRPr="00675706">
        <w:rPr>
          <w:rFonts w:ascii="Angsana New" w:eastAsia="MS Mincho" w:hAnsi="Angsana New" w:cs="Angsana New" w:hint="cs"/>
          <w:color w:val="000000"/>
          <w:sz w:val="32"/>
          <w:szCs w:val="32"/>
          <w:cs/>
          <w:lang w:eastAsia="ja-JP"/>
        </w:rPr>
        <w:t>ไม่มี</w:t>
      </w:r>
    </w:p>
    <w:p w14:paraId="586FD275" w14:textId="77777777" w:rsidR="00D57CD7" w:rsidRPr="00D57CD7" w:rsidRDefault="00675706" w:rsidP="00D57CD7">
      <w:pPr>
        <w:spacing w:after="160" w:line="259" w:lineRule="auto"/>
        <w:ind w:firstLine="720"/>
        <w:rPr>
          <w:rFonts w:ascii="Angsana New" w:eastAsia="MS Mincho" w:hAnsi="Angsana New" w:cs="Angsana New"/>
          <w:color w:val="000000"/>
          <w:sz w:val="32"/>
          <w:szCs w:val="32"/>
          <w:lang w:eastAsia="ja-JP"/>
        </w:rPr>
      </w:pPr>
      <w:r>
        <w:rPr>
          <w:rFonts w:ascii="Angsana New" w:eastAsia="MS Mincho" w:hAnsi="Angsana New" w:cs="Angsana New"/>
          <w:color w:val="000000"/>
          <w:sz w:val="32"/>
          <w:szCs w:val="32"/>
          <w:cs/>
          <w:lang w:eastAsia="ja-JP"/>
        </w:rPr>
        <w:br w:type="page"/>
      </w:r>
    </w:p>
    <w:tbl>
      <w:tblPr>
        <w:tblW w:w="10345" w:type="dxa"/>
        <w:jc w:val="center"/>
        <w:tblLook w:val="04A0" w:firstRow="1" w:lastRow="0" w:firstColumn="1" w:lastColumn="0" w:noHBand="0" w:noVBand="1"/>
      </w:tblPr>
      <w:tblGrid>
        <w:gridCol w:w="3325"/>
        <w:gridCol w:w="1559"/>
        <w:gridCol w:w="1418"/>
        <w:gridCol w:w="1740"/>
        <w:gridCol w:w="2303"/>
      </w:tblGrid>
      <w:tr w:rsidR="00093D76" w:rsidRPr="00093D76" w14:paraId="477E81A1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bookmarkEnd w:id="4"/>
          <w:p w14:paraId="54E9C43E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บริษัท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A7463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ลักษณะรายการ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C917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 xml:space="preserve">จำนวนเงิน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24A00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การกำหนดราคา</w:t>
            </w:r>
            <w:r w:rsidRPr="00093D76">
              <w:rPr>
                <w:rFonts w:ascii="Angsana New" w:eastAsia="Yu Mincho" w:hAnsi="Angsana New" w:cs="Angsana New"/>
                <w:lang w:eastAsia="ja-JP"/>
              </w:rPr>
              <w:t>,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C941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หมายเหตุ</w:t>
            </w:r>
          </w:p>
        </w:tc>
      </w:tr>
      <w:tr w:rsidR="00093D76" w:rsidRPr="00093D76" w14:paraId="1A63FDF6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FCE1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2F31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lang w:eastAsia="ja-JP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4C146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lang w:eastAsia="ja-JP"/>
              </w:rPr>
              <w:t>2562</w:t>
            </w:r>
          </w:p>
          <w:p w14:paraId="5337874D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(บาท)</w:t>
            </w:r>
          </w:p>
          <w:p w14:paraId="144E6BF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cs/>
                <w:lang w:eastAsia="ja-JP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0B827" w14:textId="77777777" w:rsidR="00093D76" w:rsidRPr="00093D76" w:rsidRDefault="00093D76" w:rsidP="00093D76">
            <w:pPr>
              <w:spacing w:after="160" w:line="259" w:lineRule="auto"/>
              <w:jc w:val="center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cs/>
                <w:lang w:eastAsia="ja-JP"/>
              </w:rPr>
              <w:t>ค่าธรรมเนียมและอื่นๆ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5665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lang w:eastAsia="ja-JP"/>
              </w:rPr>
              <w:t> </w:t>
            </w:r>
          </w:p>
        </w:tc>
      </w:tr>
      <w:tr w:rsidR="00093D76" w:rsidRPr="00093D76" w14:paraId="068B55EB" w14:textId="77777777" w:rsidTr="00A81395">
        <w:trPr>
          <w:trHeight w:val="73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7E7E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บริษัท ฮิตาชิ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เคมิคอล เอเชีย (ไทยแลนด์) จำกัด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B5D20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ขายแบตเตอรี่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054B0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121,911,448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DC96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3D911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tr w:rsidR="00093D76" w:rsidRPr="00093D76" w14:paraId="735908E5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BCBD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81582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ค่านายหน้ารับ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DCF42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6,931,162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BED7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A09DB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มีสัญญาค่านายหน้า</w:t>
            </w:r>
          </w:p>
        </w:tc>
      </w:tr>
      <w:tr w:rsidR="00093D76" w:rsidRPr="00093D76" w14:paraId="1DF5AC16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B74070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2FDD4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รายได้อื่น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48EFC5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3,567,451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231F86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7D320B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</w:pPr>
          </w:p>
        </w:tc>
      </w:tr>
      <w:tr w:rsidR="00093D76" w:rsidRPr="00093D76" w14:paraId="66B752FA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7848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บริษัท ฮิตาชิ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เคมิคอล จำกัด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44C9F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ซื้อวัตถุดิบ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C22F0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1,527,899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52D5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9935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tr w:rsidR="00093D76" w:rsidRPr="00093D76" w14:paraId="1B178F90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F74106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8654D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ขายสินค้า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720896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55,146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C030B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19CE9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tr w:rsidR="00093D76" w:rsidRPr="00093D76" w14:paraId="68264B4A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B41D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95CE5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รายได้อื่น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DB933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2,589,255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6A49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5A84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</w:tr>
      <w:tr w:rsidR="00093D76" w:rsidRPr="00093D76" w14:paraId="290ECC87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3545D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83EA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ค่าใช้จ่ายบริการ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7DEA9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  1,981,322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5E55E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D172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</w:tr>
      <w:tr w:rsidR="00093D76" w:rsidRPr="00093D76" w14:paraId="55FC783B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90CD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E7DFB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ค่าสิทธิการใช้เครื่องหมาย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3D2E9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46,094,261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F0E7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7CB7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 xml:space="preserve">มีสัญญา </w:t>
            </w: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 xml:space="preserve">Royalty Brand Fee </w:t>
            </w:r>
          </w:p>
        </w:tc>
      </w:tr>
      <w:tr w:rsidR="00093D76" w:rsidRPr="00093D76" w14:paraId="77F78068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D6405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305EF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- 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 xml:space="preserve">เงินกู้ยืม จาก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Cash pooling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D76DCD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656,616,907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9C325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44A19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 xml:space="preserve">มีสัญญา </w:t>
            </w: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Cash Pooling Agreement</w:t>
            </w:r>
          </w:p>
        </w:tc>
      </w:tr>
      <w:tr w:rsidR="00093D76" w:rsidRPr="00093D76" w14:paraId="0B47E1C0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6073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บริษัท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ฮิตาชิ เอเชีย (ไทยแลนด์) จำกัด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FEFD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ดอกเบี้ยรับ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11F16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   -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2853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DF40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 xml:space="preserve">มีสัญญา </w:t>
            </w: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Cash Pooling Agreement</w:t>
            </w:r>
          </w:p>
        </w:tc>
      </w:tr>
      <w:tr w:rsidR="00093D76" w:rsidRPr="00093D76" w14:paraId="583933D8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4C7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EDA5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-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ค่าใช้จ่ายบริการ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ACBF1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    11,943,755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EA71A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D8663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tr w:rsidR="00093D76" w:rsidRPr="00093D76" w14:paraId="0C463ADF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C1EF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AA6D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ดอกเบี้ยจ่าย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F8F14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16,960,868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0A73E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CB91B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 xml:space="preserve">มีสัญญา </w:t>
            </w: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Cash Pooling Agreement</w:t>
            </w:r>
          </w:p>
        </w:tc>
      </w:tr>
      <w:tr w:rsidR="00093D76" w:rsidRPr="00093D76" w14:paraId="34B79514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D2C5D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BE433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ค่าใช้จ่ายอื่น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E281C" w14:textId="77777777" w:rsidR="00093D76" w:rsidRPr="00093D76" w:rsidRDefault="000B0DC4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-</w:t>
            </w:r>
            <w:r w:rsidR="00093D76"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57AC3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35459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  <w:t> </w:t>
            </w:r>
          </w:p>
        </w:tc>
      </w:tr>
      <w:tr w:rsidR="00093D76" w:rsidRPr="00093D76" w14:paraId="69B32328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EE355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บริษัท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ฮิตาชิ เอเชีย จำกัด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3EDC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ค่าใช้จ่ายบริการ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6949D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 4,340,467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00BEC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6421D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tr w:rsidR="00093D76" w:rsidRPr="00093D76" w14:paraId="7D480A9E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8A075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bookmarkStart w:id="8" w:name="_Hlk5194009"/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บริษัท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ฮิตาชิ คาเซอิ โชจิ จำกัด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063B3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- </w:t>
            </w: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ซื้อวัตถุดิบ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D9089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 xml:space="preserve">           7,881,688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EAEB1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6464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  <w:bookmarkEnd w:id="8"/>
      <w:tr w:rsidR="00093D76" w:rsidRPr="00093D76" w14:paraId="53FA03CA" w14:textId="77777777" w:rsidTr="00A81395">
        <w:trPr>
          <w:trHeight w:val="288"/>
          <w:jc w:val="center"/>
        </w:trPr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CC5BBD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 xml:space="preserve">บริษัท ฮิตาชิ เคมิคอล เอเชีย แปฟิซิก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E843BD" w14:textId="77777777" w:rsidR="00093D76" w:rsidRPr="00093D76" w:rsidRDefault="00093D76" w:rsidP="00A81395">
            <w:pPr>
              <w:numPr>
                <w:ilvl w:val="0"/>
                <w:numId w:val="27"/>
              </w:numPr>
              <w:spacing w:after="160" w:line="259" w:lineRule="auto"/>
              <w:ind w:left="179" w:hanging="141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cs/>
                <w:lang w:eastAsia="ja-JP"/>
              </w:rPr>
              <w:t>ขายสินค้า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7BA0F3" w14:textId="77777777" w:rsidR="00093D76" w:rsidRPr="00093D76" w:rsidRDefault="00093D76" w:rsidP="00093D76">
            <w:pPr>
              <w:spacing w:after="160" w:line="259" w:lineRule="auto"/>
              <w:jc w:val="right"/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4"/>
                <w:szCs w:val="24"/>
                <w:lang w:eastAsia="ja-JP"/>
              </w:rPr>
              <w:t>197,052,740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A445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ราคาซื้อขายเป็นราคาตลาด</w:t>
            </w: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7CDB68" w14:textId="77777777" w:rsidR="00093D76" w:rsidRPr="00093D76" w:rsidRDefault="00093D76" w:rsidP="00093D76">
            <w:pPr>
              <w:spacing w:after="160" w:line="259" w:lineRule="auto"/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</w:pPr>
            <w:r w:rsidRPr="00093D76">
              <w:rPr>
                <w:rFonts w:ascii="Angsana New" w:eastAsia="Yu Mincho" w:hAnsi="Angsana New" w:cs="Angsana New"/>
                <w:sz w:val="20"/>
                <w:szCs w:val="20"/>
                <w:cs/>
                <w:lang w:eastAsia="ja-JP"/>
              </w:rPr>
              <w:t>เป็นรายการค้าปรกติไม่มีสัญญาซื้อขาย</w:t>
            </w:r>
          </w:p>
        </w:tc>
      </w:tr>
    </w:tbl>
    <w:p w14:paraId="39704283" w14:textId="77777777" w:rsidR="00D12C7D" w:rsidRPr="00093D76" w:rsidRDefault="00D12C7D" w:rsidP="00D12C7D">
      <w:pPr>
        <w:rPr>
          <w:rFonts w:ascii="Angsana New" w:hAnsi="Angsana New" w:cs="Angsana New"/>
          <w:b/>
          <w:bCs/>
          <w:sz w:val="32"/>
          <w:szCs w:val="32"/>
        </w:rPr>
      </w:pPr>
    </w:p>
    <w:p w14:paraId="22B4652C" w14:textId="77777777" w:rsidR="00D12C7D" w:rsidRPr="00F8119E" w:rsidRDefault="00D12C7D" w:rsidP="00F8119E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sectPr w:rsidR="00D12C7D" w:rsidRPr="00F8119E" w:rsidSect="00951ABF">
      <w:headerReference w:type="default" r:id="rId36"/>
      <w:pgSz w:w="11906" w:h="16838"/>
      <w:pgMar w:top="1440" w:right="1134" w:bottom="1440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A01081" w14:textId="77777777" w:rsidR="0068350B" w:rsidRDefault="0068350B">
      <w:r>
        <w:separator/>
      </w:r>
    </w:p>
  </w:endnote>
  <w:endnote w:type="continuationSeparator" w:id="0">
    <w:p w14:paraId="4AAA1439" w14:textId="77777777" w:rsidR="0068350B" w:rsidRDefault="006835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FD1DF3" w14:textId="77777777" w:rsidR="00C93B20" w:rsidRDefault="00C93B20" w:rsidP="00DD506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>PAGE</w:instrText>
    </w:r>
    <w:r>
      <w:rPr>
        <w:rStyle w:val="PageNumber"/>
        <w:rFonts w:cs="Angsana New"/>
        <w:cs/>
      </w:rPr>
      <w:instrText xml:space="preserve">  </w:instrText>
    </w:r>
    <w:r>
      <w:rPr>
        <w:rStyle w:val="PageNumber"/>
        <w:cs/>
      </w:rPr>
      <w:fldChar w:fldCharType="end"/>
    </w:r>
  </w:p>
  <w:p w14:paraId="1B72C03B" w14:textId="77777777" w:rsidR="00C93B20" w:rsidRDefault="00C93B20" w:rsidP="00DD50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472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9472"/>
    </w:tblGrid>
    <w:tr w:rsidR="00C93B20" w14:paraId="501ECA4F" w14:textId="77777777" w:rsidTr="00157FDA">
      <w:trPr>
        <w:trHeight w:val="213"/>
      </w:trPr>
      <w:tc>
        <w:tcPr>
          <w:tcW w:w="9472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C799A3C" w14:textId="77777777" w:rsidR="00C93B20" w:rsidRDefault="00C93B20" w:rsidP="00157FDA">
          <w:pPr>
            <w:pStyle w:val="Footer"/>
            <w:ind w:right="360"/>
            <w:rPr>
              <w:rFonts w:ascii="Angsana New" w:cs="Angsana New"/>
            </w:rPr>
          </w:pPr>
          <w:r>
            <w:rPr>
              <w:rFonts w:ascii="Angsana New" w:cs="Angsana New" w:hint="cs"/>
              <w:cs/>
            </w:rPr>
            <w:t>แบบ</w:t>
          </w:r>
          <w:r>
            <w:rPr>
              <w:rFonts w:ascii="Angsana New" w:cs="Angsana New" w:hint="cs"/>
              <w:cs/>
            </w:rPr>
            <w:t>แสดงรายการข้อมูลประจำปี 25</w:t>
          </w:r>
          <w:r>
            <w:rPr>
              <w:rFonts w:ascii="Angsana New" w:cs="Angsana New"/>
            </w:rPr>
            <w:t>6</w:t>
          </w:r>
          <w:r>
            <w:rPr>
              <w:rFonts w:ascii="Angsana New" w:cs="Angsana New" w:hint="cs"/>
              <w:cs/>
            </w:rPr>
            <w:t>2 (แบบ 56-1)</w:t>
          </w:r>
          <w:r>
            <w:rPr>
              <w:rFonts w:ascii="Angsana New" w:cs="Angsana New" w:hint="cs"/>
              <w:cs/>
            </w:rPr>
            <w:tab/>
            <w:t xml:space="preserve">                                                                                                </w:t>
          </w:r>
          <w:r>
            <w:rPr>
              <w:rFonts w:ascii="Angsana New" w:cs="Angsana New"/>
              <w:cs/>
            </w:rPr>
            <w:t xml:space="preserve">หน้าที่ </w:t>
          </w:r>
          <w:r w:rsidRPr="00285F8B">
            <w:rPr>
              <w:rFonts w:ascii="Angsana New" w:cs="Angsana New"/>
            </w:rPr>
            <w:fldChar w:fldCharType="begin"/>
          </w:r>
          <w:r w:rsidRPr="00285F8B">
            <w:rPr>
              <w:rFonts w:ascii="Angsana New" w:cs="Angsana New"/>
            </w:rPr>
            <w:instrText>PAGE   \* MERGEFORMAT</w:instrText>
          </w:r>
          <w:r w:rsidRPr="00285F8B">
            <w:rPr>
              <w:rFonts w:ascii="Angsana New" w:cs="Angsana New"/>
            </w:rPr>
            <w:fldChar w:fldCharType="separate"/>
          </w:r>
          <w:r w:rsidRPr="00145679">
            <w:rPr>
              <w:rFonts w:ascii="Angsana New" w:cs="Angsana New"/>
              <w:noProof/>
              <w:lang w:val="th-TH"/>
            </w:rPr>
            <w:t>39</w:t>
          </w:r>
          <w:r w:rsidRPr="00285F8B">
            <w:rPr>
              <w:rFonts w:ascii="Angsana New" w:cs="Angsana New"/>
            </w:rPr>
            <w:fldChar w:fldCharType="end"/>
          </w:r>
        </w:p>
      </w:tc>
    </w:tr>
  </w:tbl>
  <w:p w14:paraId="484422B9" w14:textId="77777777" w:rsidR="00C93B20" w:rsidRPr="003E43C3" w:rsidRDefault="00C93B20">
    <w:pPr>
      <w:pStyle w:val="Footer"/>
      <w:rPr>
        <w:rFonts w:ascii="Angsana New" w:hAnsi="Angsana New" w:cs="Angsana New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0AEB21" w14:textId="77777777" w:rsidR="0068350B" w:rsidRDefault="0068350B">
      <w:r>
        <w:separator/>
      </w:r>
    </w:p>
  </w:footnote>
  <w:footnote w:type="continuationSeparator" w:id="0">
    <w:p w14:paraId="31E283AE" w14:textId="77777777" w:rsidR="0068350B" w:rsidRDefault="006835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749634" w14:textId="77777777" w:rsidR="00C93B20" w:rsidRDefault="00C93B20" w:rsidP="00DD506A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3EB5A10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" o:spid="_x0000_s2052" type="#_x0000_t75" style="position:absolute;margin-left:1.05pt;margin-top:-7.85pt;width:45pt;height:18.2pt;z-index:1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B3498A">
      <w:rPr>
        <w:rFonts w:ascii="Angsana New" w:hAnsi="Angsana New" w:cs="Angsana New"/>
        <w:u w:val="single"/>
        <w:cs/>
      </w:rPr>
      <w:t>บมจ. ฮิตาชิ เคมิคอล สโตเรจ แบตเตอรี่ (ประเทศไทย)</w:t>
    </w:r>
    <w:r>
      <w:rPr>
        <w:rFonts w:ascii="Angsana New" w:hAnsi="Angsana New" w:cs="Angsana New" w:hint="cs"/>
        <w:u w:val="single"/>
        <w:cs/>
      </w:rPr>
      <w:t xml:space="preserve">                                                   </w:t>
    </w:r>
    <w:r>
      <w:rPr>
        <w:rFonts w:ascii="Angsana New" w:hAnsi="Angsana New" w:cs="Angsana New"/>
        <w:u w:val="single"/>
        <w:cs/>
      </w:rPr>
      <w:t xml:space="preserve"> ส่วนที่ </w:t>
    </w:r>
    <w:r>
      <w:rPr>
        <w:rFonts w:ascii="Angsana New" w:hAnsi="Angsana New" w:cs="Angsana New" w:hint="cs"/>
        <w:u w:val="single"/>
        <w:cs/>
      </w:rPr>
      <w:t>2 ข้อมูลหลักทรัพย์และผู้ถือหุ้น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56559B" w14:textId="77777777" w:rsidR="00C93B20" w:rsidRDefault="00C93B20" w:rsidP="00DD506A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58F0339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-9.5pt;width:45pt;height:18.2pt;z-index:2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  <w:cs/>
      </w:rPr>
      <w:t xml:space="preserve"> </w:t>
    </w:r>
    <w:r w:rsidRPr="00555529">
      <w:rPr>
        <w:rFonts w:ascii="Angsana New" w:hAnsi="Angsana New" w:cs="Angsana New"/>
        <w:sz w:val="32"/>
        <w:szCs w:val="32"/>
        <w:u w:val="single"/>
        <w:cs/>
      </w:rPr>
      <w:t>บมจ. ฮิตาชิ เคมิคอล สโตเรจ แบตเตอรี่ (ประเทศไทย)</w:t>
    </w:r>
    <w:r>
      <w:rPr>
        <w:rFonts w:ascii="Angsana New" w:hAnsi="Angsana New" w:cs="Angsana New" w:hint="cs"/>
        <w:u w:val="single"/>
        <w:cs/>
      </w:rPr>
      <w:t xml:space="preserve">                                                     </w:t>
    </w:r>
    <w:r>
      <w:rPr>
        <w:rFonts w:ascii="Angsana New" w:hAnsi="Angsana New" w:cs="Angsana New"/>
        <w:u w:val="single"/>
        <w:cs/>
      </w:rPr>
      <w:t xml:space="preserve"> ส่วนที่ </w:t>
    </w:r>
    <w:r>
      <w:rPr>
        <w:rFonts w:ascii="Angsana New" w:hAnsi="Angsana New" w:cs="Angsana New" w:hint="cs"/>
        <w:u w:val="single"/>
        <w:cs/>
      </w:rPr>
      <w:t>2 โครงสร้างการจัดการ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558EF0" w14:textId="77777777" w:rsidR="00C93B20" w:rsidRDefault="00C93B20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11F8B0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0;margin-top:-10pt;width:45pt;height:18.2pt;z-index:3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</w:rPr>
      <w:t xml:space="preserve"> </w:t>
    </w:r>
    <w:r w:rsidRPr="00555529">
      <w:rPr>
        <w:rFonts w:ascii="Angsana New" w:hAnsi="Angsana New" w:cs="Angsana New"/>
        <w:sz w:val="32"/>
        <w:szCs w:val="32"/>
        <w:u w:val="single"/>
        <w:cs/>
      </w:rPr>
      <w:t xml:space="preserve">บมจ. </w:t>
    </w:r>
    <w:r w:rsidRPr="00555529">
      <w:rPr>
        <w:rFonts w:ascii="Angsana New" w:hAnsi="Angsana New" w:cs="Angsana New"/>
        <w:sz w:val="32"/>
        <w:szCs w:val="32"/>
        <w:u w:val="single"/>
        <w:cs/>
      </w:rPr>
      <w:t>ฮิตาชิ เคมิคอล สโตเรจ แบตเตอรี่ (ประเทศไทย)</w:t>
    </w:r>
    <w:r>
      <w:rPr>
        <w:rFonts w:ascii="Angsana New" w:hAnsi="Angsana New" w:cs="Angsana New"/>
        <w:sz w:val="32"/>
        <w:szCs w:val="32"/>
        <w:u w:val="single"/>
      </w:rPr>
      <w:t xml:space="preserve">      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    </w:t>
    </w:r>
    <w:r>
      <w:rPr>
        <w:rFonts w:ascii="Angsana New" w:hAnsi="Angsana New" w:cs="Angsana New"/>
        <w:sz w:val="32"/>
        <w:szCs w:val="32"/>
        <w:u w:val="single"/>
      </w:rPr>
      <w:t xml:space="preserve">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2 </w:t>
    </w:r>
    <w:r>
      <w:rPr>
        <w:rFonts w:ascii="Angsana New" w:hAnsi="Angsana New" w:cs="Angsana New" w:hint="cs"/>
        <w:u w:val="single"/>
        <w:cs/>
      </w:rPr>
      <w:t>การกำกับดูแลกิจการ</w:t>
    </w:r>
  </w:p>
  <w:p w14:paraId="6A595471" w14:textId="77777777" w:rsidR="00C93B20" w:rsidRDefault="00C93B2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19077D" w14:textId="77777777" w:rsidR="00C93B20" w:rsidRDefault="00C93B20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0CA66C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style="position:absolute;margin-left:0;margin-top:-7.3pt;width:45pt;height:18.2pt;z-index:4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</w:rPr>
      <w:t xml:space="preserve">  </w:t>
    </w:r>
    <w:r w:rsidRPr="00FF56C5">
      <w:rPr>
        <w:rFonts w:ascii="Angsana New" w:hAnsi="Angsana New" w:cs="Angsana New"/>
        <w:sz w:val="32"/>
        <w:szCs w:val="32"/>
        <w:u w:val="single"/>
        <w:cs/>
      </w:rPr>
      <w:t xml:space="preserve">บมจ. </w:t>
    </w:r>
    <w:r w:rsidRPr="00FF56C5">
      <w:rPr>
        <w:rFonts w:ascii="Angsana New" w:hAnsi="Angsana New" w:cs="Angsana New"/>
        <w:sz w:val="32"/>
        <w:szCs w:val="32"/>
        <w:u w:val="single"/>
        <w:cs/>
      </w:rPr>
      <w:t>ฮิตาชิ เคมิคอล สโตเรจ แบตเตอรี่ (ประเทศไทย)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</w:t>
    </w:r>
    <w:r>
      <w:rPr>
        <w:rFonts w:ascii="Angsana New" w:hAnsi="Angsana New" w:cs="Angsana New"/>
        <w:sz w:val="32"/>
        <w:szCs w:val="32"/>
        <w:u w:val="single"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</w:t>
    </w:r>
    <w:r>
      <w:rPr>
        <w:rFonts w:ascii="Angsana New" w:hAnsi="Angsana New" w:cs="Angsana New"/>
        <w:sz w:val="32"/>
        <w:szCs w:val="32"/>
        <w:u w:val="single"/>
      </w:rPr>
      <w:t xml:space="preserve">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 w:rsidRPr="00DE76CA">
      <w:rPr>
        <w:rFonts w:ascii="Angsana New" w:hAnsi="Angsana New" w:cs="Angsana New"/>
        <w:u w:val="single"/>
        <w:cs/>
      </w:rPr>
      <w:tab/>
    </w:r>
    <w:r>
      <w:rPr>
        <w:rFonts w:ascii="Angsana New" w:hAnsi="Angsana New" w:cs="Angsana New" w:hint="cs"/>
        <w:u w:val="single"/>
        <w:cs/>
      </w:rPr>
      <w:t xml:space="preserve"> </w:t>
    </w:r>
    <w:r w:rsidRPr="00DE76CA">
      <w:rPr>
        <w:rFonts w:ascii="Angsana New" w:hAnsi="Angsana New" w:cs="Angsana New"/>
        <w:u w:val="single"/>
        <w:cs/>
      </w:rPr>
      <w:t>การควบคุมภายในและบริหารจัดการความเสี่ยง</w:t>
    </w:r>
  </w:p>
  <w:p w14:paraId="4F410474" w14:textId="77777777" w:rsidR="00C93B20" w:rsidRDefault="00C93B20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868A1A" w14:textId="77777777" w:rsidR="00C93B20" w:rsidRDefault="00C93B20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67AF600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9" type="#_x0000_t75" style="position:absolute;margin-left:0;margin-top:-7.85pt;width:45pt;height:18.2pt;z-index:5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240999">
      <w:rPr>
        <w:rFonts w:ascii="Angsana New" w:hAnsi="Angsana New" w:cs="Angsana New"/>
        <w:sz w:val="32"/>
        <w:szCs w:val="32"/>
        <w:u w:val="single"/>
        <w:cs/>
      </w:rPr>
      <w:t xml:space="preserve">บมจ. </w:t>
    </w:r>
    <w:r w:rsidRPr="00240999">
      <w:rPr>
        <w:rFonts w:ascii="Angsana New" w:hAnsi="Angsana New" w:cs="Angsana New"/>
        <w:sz w:val="32"/>
        <w:szCs w:val="32"/>
        <w:u w:val="single"/>
        <w:cs/>
      </w:rPr>
      <w:t>ฮิตาชิ เคมิคอล สโตเรจ แบตเตอรี่ (ประเทศไทย)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</w:t>
    </w:r>
    <w:r>
      <w:rPr>
        <w:rFonts w:ascii="Angsana New" w:hAnsi="Angsana New" w:cs="Angsana New"/>
        <w:sz w:val="32"/>
        <w:szCs w:val="32"/>
        <w:u w:val="single"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            </w:t>
    </w:r>
    <w:r>
      <w:rPr>
        <w:rFonts w:ascii="Angsana New" w:hAnsi="Angsana New" w:cs="Angsana New"/>
        <w:sz w:val="32"/>
        <w:szCs w:val="32"/>
        <w:u w:val="single"/>
      </w:rPr>
      <w:t xml:space="preserve">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>
      <w:rPr>
        <w:rFonts w:ascii="Angsana New" w:hAnsi="Angsana New" w:cs="Angsana New" w:hint="cs"/>
        <w:u w:val="single"/>
        <w:cs/>
      </w:rPr>
      <w:t xml:space="preserve"> รายการระหว่างกัน</w:t>
    </w:r>
  </w:p>
  <w:p w14:paraId="126CCC3C" w14:textId="77777777" w:rsidR="00C93B20" w:rsidRDefault="00C93B2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C16F7"/>
    <w:multiLevelType w:val="multilevel"/>
    <w:tmpl w:val="8D14BD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0B317D19"/>
    <w:multiLevelType w:val="hybridMultilevel"/>
    <w:tmpl w:val="8E4C6C28"/>
    <w:lvl w:ilvl="0" w:tplc="5422FD28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53E0DFA"/>
    <w:multiLevelType w:val="hybridMultilevel"/>
    <w:tmpl w:val="C63EB2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30EF8"/>
    <w:multiLevelType w:val="hybridMultilevel"/>
    <w:tmpl w:val="A1B636E8"/>
    <w:lvl w:ilvl="0" w:tplc="BD8AE57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164216C8"/>
    <w:multiLevelType w:val="hybridMultilevel"/>
    <w:tmpl w:val="356E3D82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5" w15:restartNumberingAfterBreak="0">
    <w:nsid w:val="1C6C0CE4"/>
    <w:multiLevelType w:val="hybridMultilevel"/>
    <w:tmpl w:val="78BC57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E654364"/>
    <w:multiLevelType w:val="hybridMultilevel"/>
    <w:tmpl w:val="9E70A27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7" w15:restartNumberingAfterBreak="0">
    <w:nsid w:val="20FF2096"/>
    <w:multiLevelType w:val="hybridMultilevel"/>
    <w:tmpl w:val="7A5A68D6"/>
    <w:lvl w:ilvl="0" w:tplc="F5D8250A">
      <w:start w:val="1"/>
      <w:numFmt w:val="decimal"/>
      <w:lvlText w:val="%1.)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13E1009"/>
    <w:multiLevelType w:val="multilevel"/>
    <w:tmpl w:val="F0F20BE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9" w15:restartNumberingAfterBreak="0">
    <w:nsid w:val="27582614"/>
    <w:multiLevelType w:val="hybridMultilevel"/>
    <w:tmpl w:val="198426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67E71"/>
    <w:multiLevelType w:val="hybridMultilevel"/>
    <w:tmpl w:val="1CE02C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696C6F"/>
    <w:multiLevelType w:val="hybridMultilevel"/>
    <w:tmpl w:val="4AAABD8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29985843"/>
    <w:multiLevelType w:val="hybridMultilevel"/>
    <w:tmpl w:val="02222954"/>
    <w:lvl w:ilvl="0" w:tplc="7C7ADEC0">
      <w:start w:val="1"/>
      <w:numFmt w:val="decimal"/>
      <w:lvlText w:val="%1.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13" w15:restartNumberingAfterBreak="0">
    <w:nsid w:val="2A374705"/>
    <w:multiLevelType w:val="hybridMultilevel"/>
    <w:tmpl w:val="160E8F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 w15:restartNumberingAfterBreak="0">
    <w:nsid w:val="2D554056"/>
    <w:multiLevelType w:val="hybridMultilevel"/>
    <w:tmpl w:val="9214837E"/>
    <w:lvl w:ilvl="0" w:tplc="6056622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34376ABA"/>
    <w:multiLevelType w:val="hybridMultilevel"/>
    <w:tmpl w:val="6494DE9C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 w15:restartNumberingAfterBreak="0">
    <w:nsid w:val="38FC63EB"/>
    <w:multiLevelType w:val="hybridMultilevel"/>
    <w:tmpl w:val="D24C32C4"/>
    <w:lvl w:ilvl="0" w:tplc="B7908A3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3E0752B4"/>
    <w:multiLevelType w:val="multilevel"/>
    <w:tmpl w:val="EC761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5" w:hanging="10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5" w:hanging="10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5" w:hanging="10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8" w15:restartNumberingAfterBreak="0">
    <w:nsid w:val="43EE538F"/>
    <w:multiLevelType w:val="hybridMultilevel"/>
    <w:tmpl w:val="BBBA7418"/>
    <w:lvl w:ilvl="0" w:tplc="F7B6A1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D77206F"/>
    <w:multiLevelType w:val="hybridMultilevel"/>
    <w:tmpl w:val="D17E79E8"/>
    <w:lvl w:ilvl="0" w:tplc="EC286242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333D8A"/>
    <w:multiLevelType w:val="hybridMultilevel"/>
    <w:tmpl w:val="3E4E9EE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64C82A3B"/>
    <w:multiLevelType w:val="hybridMultilevel"/>
    <w:tmpl w:val="A894AAE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6E226133"/>
    <w:multiLevelType w:val="hybridMultilevel"/>
    <w:tmpl w:val="5C26854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E347E33"/>
    <w:multiLevelType w:val="hybridMultilevel"/>
    <w:tmpl w:val="B7C47D46"/>
    <w:lvl w:ilvl="0" w:tplc="F5E86D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73380018"/>
    <w:multiLevelType w:val="hybridMultilevel"/>
    <w:tmpl w:val="513E2D3E"/>
    <w:lvl w:ilvl="0" w:tplc="E66097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5" w15:restartNumberingAfterBreak="0">
    <w:nsid w:val="76074454"/>
    <w:multiLevelType w:val="hybridMultilevel"/>
    <w:tmpl w:val="08F4E754"/>
    <w:lvl w:ilvl="0" w:tplc="04090005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72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80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730" w:hanging="360"/>
      </w:pPr>
      <w:rPr>
        <w:rFonts w:ascii="Wingdings" w:hAnsi="Wingdings" w:hint="default"/>
      </w:rPr>
    </w:lvl>
  </w:abstractNum>
  <w:abstractNum w:abstractNumId="26" w15:restartNumberingAfterBreak="0">
    <w:nsid w:val="78D13085"/>
    <w:multiLevelType w:val="hybridMultilevel"/>
    <w:tmpl w:val="1E10AF7A"/>
    <w:lvl w:ilvl="0" w:tplc="04090001">
      <w:start w:val="1"/>
      <w:numFmt w:val="bullet"/>
      <w:lvlText w:val=""/>
      <w:lvlJc w:val="left"/>
      <w:pPr>
        <w:ind w:left="24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27" w15:restartNumberingAfterBreak="0">
    <w:nsid w:val="78F06C03"/>
    <w:multiLevelType w:val="hybridMultilevel"/>
    <w:tmpl w:val="2CAACFC4"/>
    <w:lvl w:ilvl="0" w:tplc="2152BB2C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4703FD"/>
    <w:multiLevelType w:val="hybridMultilevel"/>
    <w:tmpl w:val="7C2AE31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9" w15:restartNumberingAfterBreak="0">
    <w:nsid w:val="7CE23970"/>
    <w:multiLevelType w:val="hybridMultilevel"/>
    <w:tmpl w:val="6CF43000"/>
    <w:lvl w:ilvl="0" w:tplc="1196225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4"/>
  </w:num>
  <w:num w:numId="2">
    <w:abstractNumId w:val="2"/>
  </w:num>
  <w:num w:numId="3">
    <w:abstractNumId w:val="23"/>
  </w:num>
  <w:num w:numId="4">
    <w:abstractNumId w:val="10"/>
  </w:num>
  <w:num w:numId="5">
    <w:abstractNumId w:val="7"/>
  </w:num>
  <w:num w:numId="6">
    <w:abstractNumId w:val="16"/>
  </w:num>
  <w:num w:numId="7">
    <w:abstractNumId w:val="3"/>
  </w:num>
  <w:num w:numId="8">
    <w:abstractNumId w:val="17"/>
  </w:num>
  <w:num w:numId="9">
    <w:abstractNumId w:val="11"/>
  </w:num>
  <w:num w:numId="10">
    <w:abstractNumId w:val="13"/>
  </w:num>
  <w:num w:numId="11">
    <w:abstractNumId w:val="5"/>
  </w:num>
  <w:num w:numId="12">
    <w:abstractNumId w:val="22"/>
  </w:num>
  <w:num w:numId="13">
    <w:abstractNumId w:val="28"/>
  </w:num>
  <w:num w:numId="14">
    <w:abstractNumId w:val="20"/>
  </w:num>
  <w:num w:numId="15">
    <w:abstractNumId w:val="21"/>
  </w:num>
  <w:num w:numId="16">
    <w:abstractNumId w:val="6"/>
  </w:num>
  <w:num w:numId="17">
    <w:abstractNumId w:val="25"/>
  </w:num>
  <w:num w:numId="18">
    <w:abstractNumId w:val="8"/>
  </w:num>
  <w:num w:numId="19">
    <w:abstractNumId w:val="1"/>
  </w:num>
  <w:num w:numId="20">
    <w:abstractNumId w:val="12"/>
  </w:num>
  <w:num w:numId="21">
    <w:abstractNumId w:val="29"/>
  </w:num>
  <w:num w:numId="22">
    <w:abstractNumId w:val="15"/>
  </w:num>
  <w:num w:numId="23">
    <w:abstractNumId w:val="17"/>
    <w:lvlOverride w:ilvl="0">
      <w:lvl w:ilvl="0">
        <w:start w:val="1"/>
        <w:numFmt w:val="decimal"/>
        <w:lvlText w:val="%1."/>
        <w:lvlJc w:val="left"/>
        <w:pPr>
          <w:ind w:left="1170" w:hanging="360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2.%2"/>
        <w:lvlJc w:val="left"/>
        <w:pPr>
          <w:ind w:left="1755" w:hanging="1035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115" w:hanging="1035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2475" w:hanging="1035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28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3240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3600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4320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4680" w:hanging="1440"/>
        </w:pPr>
        <w:rPr>
          <w:rFonts w:hint="default"/>
        </w:rPr>
      </w:lvl>
    </w:lvlOverride>
  </w:num>
  <w:num w:numId="24">
    <w:abstractNumId w:val="0"/>
  </w:num>
  <w:num w:numId="25">
    <w:abstractNumId w:val="4"/>
  </w:num>
  <w:num w:numId="26">
    <w:abstractNumId w:val="26"/>
  </w:num>
  <w:num w:numId="27">
    <w:abstractNumId w:val="27"/>
  </w:num>
  <w:num w:numId="28">
    <w:abstractNumId w:val="9"/>
  </w:num>
  <w:num w:numId="29">
    <w:abstractNumId w:val="19"/>
  </w:num>
  <w:num w:numId="30">
    <w:abstractNumId w:val="18"/>
  </w:num>
  <w:num w:numId="31">
    <w:abstractNumId w:val="14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6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applyBreakingRules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64C44"/>
    <w:rsid w:val="00032392"/>
    <w:rsid w:val="00036A00"/>
    <w:rsid w:val="000423B9"/>
    <w:rsid w:val="0005412F"/>
    <w:rsid w:val="00074241"/>
    <w:rsid w:val="00074984"/>
    <w:rsid w:val="00076BA3"/>
    <w:rsid w:val="00081E59"/>
    <w:rsid w:val="00083974"/>
    <w:rsid w:val="00093D76"/>
    <w:rsid w:val="00095233"/>
    <w:rsid w:val="00096F9B"/>
    <w:rsid w:val="000B0DC4"/>
    <w:rsid w:val="000B2A59"/>
    <w:rsid w:val="000D77DB"/>
    <w:rsid w:val="000F21BD"/>
    <w:rsid w:val="00102127"/>
    <w:rsid w:val="00116BD2"/>
    <w:rsid w:val="001310AA"/>
    <w:rsid w:val="00141B02"/>
    <w:rsid w:val="00145679"/>
    <w:rsid w:val="001551F1"/>
    <w:rsid w:val="00155911"/>
    <w:rsid w:val="00157FDA"/>
    <w:rsid w:val="00170E74"/>
    <w:rsid w:val="001710ED"/>
    <w:rsid w:val="00173BEA"/>
    <w:rsid w:val="001838A0"/>
    <w:rsid w:val="001861C8"/>
    <w:rsid w:val="001B283B"/>
    <w:rsid w:val="001C3CC3"/>
    <w:rsid w:val="001C4FF5"/>
    <w:rsid w:val="001D0F8D"/>
    <w:rsid w:val="001D1C19"/>
    <w:rsid w:val="00205DBF"/>
    <w:rsid w:val="00205F74"/>
    <w:rsid w:val="00216313"/>
    <w:rsid w:val="00217BFE"/>
    <w:rsid w:val="00240999"/>
    <w:rsid w:val="002468B7"/>
    <w:rsid w:val="00251F26"/>
    <w:rsid w:val="00266D7E"/>
    <w:rsid w:val="00285F8B"/>
    <w:rsid w:val="00294B2B"/>
    <w:rsid w:val="00296407"/>
    <w:rsid w:val="002972C9"/>
    <w:rsid w:val="00297BB5"/>
    <w:rsid w:val="002A17A8"/>
    <w:rsid w:val="002A635C"/>
    <w:rsid w:val="002A6509"/>
    <w:rsid w:val="002B50C7"/>
    <w:rsid w:val="002B557F"/>
    <w:rsid w:val="002C001A"/>
    <w:rsid w:val="002D586D"/>
    <w:rsid w:val="002F2604"/>
    <w:rsid w:val="002F33F7"/>
    <w:rsid w:val="002F75DE"/>
    <w:rsid w:val="0031649E"/>
    <w:rsid w:val="00332D45"/>
    <w:rsid w:val="003404EC"/>
    <w:rsid w:val="00343646"/>
    <w:rsid w:val="00344596"/>
    <w:rsid w:val="00352DD0"/>
    <w:rsid w:val="00361398"/>
    <w:rsid w:val="00364558"/>
    <w:rsid w:val="003702F6"/>
    <w:rsid w:val="003811B9"/>
    <w:rsid w:val="00382F12"/>
    <w:rsid w:val="00390BB3"/>
    <w:rsid w:val="00391313"/>
    <w:rsid w:val="00395A15"/>
    <w:rsid w:val="003A63D8"/>
    <w:rsid w:val="003B1FCD"/>
    <w:rsid w:val="003B3EF8"/>
    <w:rsid w:val="003C0F3C"/>
    <w:rsid w:val="003C34DD"/>
    <w:rsid w:val="00400C9C"/>
    <w:rsid w:val="0040762B"/>
    <w:rsid w:val="0042343A"/>
    <w:rsid w:val="0042720D"/>
    <w:rsid w:val="0043024B"/>
    <w:rsid w:val="0043310D"/>
    <w:rsid w:val="004333CE"/>
    <w:rsid w:val="0043497D"/>
    <w:rsid w:val="00442497"/>
    <w:rsid w:val="004600D8"/>
    <w:rsid w:val="00463BB9"/>
    <w:rsid w:val="0048061B"/>
    <w:rsid w:val="004836F3"/>
    <w:rsid w:val="00483783"/>
    <w:rsid w:val="004D1C6D"/>
    <w:rsid w:val="004D223A"/>
    <w:rsid w:val="004D3F23"/>
    <w:rsid w:val="004D7873"/>
    <w:rsid w:val="004E6841"/>
    <w:rsid w:val="004F0A2E"/>
    <w:rsid w:val="004F7264"/>
    <w:rsid w:val="00503518"/>
    <w:rsid w:val="00506FEC"/>
    <w:rsid w:val="005271A2"/>
    <w:rsid w:val="00541C38"/>
    <w:rsid w:val="00543790"/>
    <w:rsid w:val="00551C0E"/>
    <w:rsid w:val="0055268E"/>
    <w:rsid w:val="00555529"/>
    <w:rsid w:val="00556A98"/>
    <w:rsid w:val="00561FE8"/>
    <w:rsid w:val="00567C1F"/>
    <w:rsid w:val="00574416"/>
    <w:rsid w:val="00574723"/>
    <w:rsid w:val="00590593"/>
    <w:rsid w:val="005A35D2"/>
    <w:rsid w:val="005A69A4"/>
    <w:rsid w:val="005B4C82"/>
    <w:rsid w:val="005D7C06"/>
    <w:rsid w:val="005E0B86"/>
    <w:rsid w:val="005E0E05"/>
    <w:rsid w:val="005E149D"/>
    <w:rsid w:val="006000E5"/>
    <w:rsid w:val="0060140B"/>
    <w:rsid w:val="00601458"/>
    <w:rsid w:val="006136ED"/>
    <w:rsid w:val="00616061"/>
    <w:rsid w:val="006202FD"/>
    <w:rsid w:val="00621D00"/>
    <w:rsid w:val="00640AA4"/>
    <w:rsid w:val="006447DD"/>
    <w:rsid w:val="00646412"/>
    <w:rsid w:val="00654BD6"/>
    <w:rsid w:val="006565F2"/>
    <w:rsid w:val="00664A7B"/>
    <w:rsid w:val="00675706"/>
    <w:rsid w:val="0068350B"/>
    <w:rsid w:val="006A0C9D"/>
    <w:rsid w:val="006A1139"/>
    <w:rsid w:val="006A6F2A"/>
    <w:rsid w:val="006B74DD"/>
    <w:rsid w:val="006C067A"/>
    <w:rsid w:val="006C3218"/>
    <w:rsid w:val="006D1BE0"/>
    <w:rsid w:val="006D22F7"/>
    <w:rsid w:val="006F335D"/>
    <w:rsid w:val="006F4C0B"/>
    <w:rsid w:val="0071308C"/>
    <w:rsid w:val="007272CF"/>
    <w:rsid w:val="00731B19"/>
    <w:rsid w:val="00740A3D"/>
    <w:rsid w:val="007433E7"/>
    <w:rsid w:val="00753A47"/>
    <w:rsid w:val="0076390D"/>
    <w:rsid w:val="00764998"/>
    <w:rsid w:val="007724D9"/>
    <w:rsid w:val="0077447B"/>
    <w:rsid w:val="00790C9F"/>
    <w:rsid w:val="0079115C"/>
    <w:rsid w:val="00797104"/>
    <w:rsid w:val="007B4063"/>
    <w:rsid w:val="007E6FB9"/>
    <w:rsid w:val="007F1DA4"/>
    <w:rsid w:val="007F30D5"/>
    <w:rsid w:val="007F5263"/>
    <w:rsid w:val="008033E5"/>
    <w:rsid w:val="00835318"/>
    <w:rsid w:val="0083689F"/>
    <w:rsid w:val="00841244"/>
    <w:rsid w:val="008501F9"/>
    <w:rsid w:val="00861554"/>
    <w:rsid w:val="0087178E"/>
    <w:rsid w:val="00885428"/>
    <w:rsid w:val="00891CDE"/>
    <w:rsid w:val="008A2303"/>
    <w:rsid w:val="008B0D23"/>
    <w:rsid w:val="008B5B0E"/>
    <w:rsid w:val="008C548C"/>
    <w:rsid w:val="008D169B"/>
    <w:rsid w:val="008D4FA7"/>
    <w:rsid w:val="008E7769"/>
    <w:rsid w:val="008E7917"/>
    <w:rsid w:val="008F3CC5"/>
    <w:rsid w:val="008F4A3E"/>
    <w:rsid w:val="008F56FE"/>
    <w:rsid w:val="00901786"/>
    <w:rsid w:val="00912F5E"/>
    <w:rsid w:val="009162B3"/>
    <w:rsid w:val="00917190"/>
    <w:rsid w:val="00926FD6"/>
    <w:rsid w:val="00927BA0"/>
    <w:rsid w:val="009329F1"/>
    <w:rsid w:val="00942493"/>
    <w:rsid w:val="00943CB5"/>
    <w:rsid w:val="00951ABF"/>
    <w:rsid w:val="00962289"/>
    <w:rsid w:val="00962C90"/>
    <w:rsid w:val="0097229B"/>
    <w:rsid w:val="00972968"/>
    <w:rsid w:val="00990FBF"/>
    <w:rsid w:val="009A5061"/>
    <w:rsid w:val="009B2E57"/>
    <w:rsid w:val="009D24B4"/>
    <w:rsid w:val="009E04AD"/>
    <w:rsid w:val="009E3A60"/>
    <w:rsid w:val="009E4253"/>
    <w:rsid w:val="00A0469C"/>
    <w:rsid w:val="00A1109D"/>
    <w:rsid w:val="00A140DF"/>
    <w:rsid w:val="00A167CE"/>
    <w:rsid w:val="00A42A87"/>
    <w:rsid w:val="00A464A9"/>
    <w:rsid w:val="00A81395"/>
    <w:rsid w:val="00A83DF8"/>
    <w:rsid w:val="00AA3C14"/>
    <w:rsid w:val="00AA3D8C"/>
    <w:rsid w:val="00AA4E20"/>
    <w:rsid w:val="00AB2BB0"/>
    <w:rsid w:val="00AB3E1D"/>
    <w:rsid w:val="00AB786D"/>
    <w:rsid w:val="00AC10AE"/>
    <w:rsid w:val="00B12690"/>
    <w:rsid w:val="00B14C92"/>
    <w:rsid w:val="00B230CB"/>
    <w:rsid w:val="00B25864"/>
    <w:rsid w:val="00B3498A"/>
    <w:rsid w:val="00B36F25"/>
    <w:rsid w:val="00B40E4A"/>
    <w:rsid w:val="00B57761"/>
    <w:rsid w:val="00B64C44"/>
    <w:rsid w:val="00B842B2"/>
    <w:rsid w:val="00B85259"/>
    <w:rsid w:val="00B9657D"/>
    <w:rsid w:val="00BA0FB5"/>
    <w:rsid w:val="00BB6CAF"/>
    <w:rsid w:val="00BE6C07"/>
    <w:rsid w:val="00BF2F80"/>
    <w:rsid w:val="00BF5661"/>
    <w:rsid w:val="00C1505F"/>
    <w:rsid w:val="00C15788"/>
    <w:rsid w:val="00C26FF0"/>
    <w:rsid w:val="00C30CE3"/>
    <w:rsid w:val="00C373E4"/>
    <w:rsid w:val="00C443BB"/>
    <w:rsid w:val="00C545CD"/>
    <w:rsid w:val="00C63725"/>
    <w:rsid w:val="00C733EC"/>
    <w:rsid w:val="00C93B20"/>
    <w:rsid w:val="00CA7C94"/>
    <w:rsid w:val="00CB54CC"/>
    <w:rsid w:val="00CD7CB8"/>
    <w:rsid w:val="00CE03B3"/>
    <w:rsid w:val="00CE748A"/>
    <w:rsid w:val="00CF1674"/>
    <w:rsid w:val="00D12C7D"/>
    <w:rsid w:val="00D15B80"/>
    <w:rsid w:val="00D15EEC"/>
    <w:rsid w:val="00D27321"/>
    <w:rsid w:val="00D518BD"/>
    <w:rsid w:val="00D52F41"/>
    <w:rsid w:val="00D57CD7"/>
    <w:rsid w:val="00D604E2"/>
    <w:rsid w:val="00D60C0A"/>
    <w:rsid w:val="00D6185D"/>
    <w:rsid w:val="00D64F85"/>
    <w:rsid w:val="00D6697B"/>
    <w:rsid w:val="00D74D76"/>
    <w:rsid w:val="00D823FD"/>
    <w:rsid w:val="00D951B1"/>
    <w:rsid w:val="00D9683C"/>
    <w:rsid w:val="00DA2265"/>
    <w:rsid w:val="00DA7D9B"/>
    <w:rsid w:val="00DB7CA3"/>
    <w:rsid w:val="00DC109C"/>
    <w:rsid w:val="00DC60FF"/>
    <w:rsid w:val="00DD2120"/>
    <w:rsid w:val="00DD506A"/>
    <w:rsid w:val="00DE5603"/>
    <w:rsid w:val="00DE5AA0"/>
    <w:rsid w:val="00DE76CA"/>
    <w:rsid w:val="00DF4431"/>
    <w:rsid w:val="00E029C2"/>
    <w:rsid w:val="00E045A4"/>
    <w:rsid w:val="00E05110"/>
    <w:rsid w:val="00E124F3"/>
    <w:rsid w:val="00E30E11"/>
    <w:rsid w:val="00E46B9A"/>
    <w:rsid w:val="00E47A50"/>
    <w:rsid w:val="00E523CF"/>
    <w:rsid w:val="00E619E4"/>
    <w:rsid w:val="00E62BF9"/>
    <w:rsid w:val="00E62DF1"/>
    <w:rsid w:val="00E639D7"/>
    <w:rsid w:val="00E85E02"/>
    <w:rsid w:val="00EA6C1F"/>
    <w:rsid w:val="00EA6E16"/>
    <w:rsid w:val="00EB558F"/>
    <w:rsid w:val="00ED239D"/>
    <w:rsid w:val="00ED3BA6"/>
    <w:rsid w:val="00ED5166"/>
    <w:rsid w:val="00EF188A"/>
    <w:rsid w:val="00F03032"/>
    <w:rsid w:val="00F075A7"/>
    <w:rsid w:val="00F10B29"/>
    <w:rsid w:val="00F11E28"/>
    <w:rsid w:val="00F2393B"/>
    <w:rsid w:val="00F2569C"/>
    <w:rsid w:val="00F30A52"/>
    <w:rsid w:val="00F32CD4"/>
    <w:rsid w:val="00F551F4"/>
    <w:rsid w:val="00F62F7F"/>
    <w:rsid w:val="00F64B1C"/>
    <w:rsid w:val="00F66CB7"/>
    <w:rsid w:val="00F675F8"/>
    <w:rsid w:val="00F80D9E"/>
    <w:rsid w:val="00F8119E"/>
    <w:rsid w:val="00F819A3"/>
    <w:rsid w:val="00F91728"/>
    <w:rsid w:val="00FB0D87"/>
    <w:rsid w:val="00FD2FC5"/>
    <w:rsid w:val="00FD3046"/>
    <w:rsid w:val="00FE0975"/>
    <w:rsid w:val="00FE0E69"/>
    <w:rsid w:val="00FF162E"/>
    <w:rsid w:val="00FF4FD1"/>
    <w:rsid w:val="00FF5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1"/>
    </o:shapelayout>
  </w:shapeDefaults>
  <w:decimalSymbol w:val="."/>
  <w:listSeparator w:val=","/>
  <w14:docId w14:val="7B2DA4BB"/>
  <w15:chartTrackingRefBased/>
  <w15:docId w15:val="{600D2471-A0DB-45C7-945C-C9C26A73A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ja-JP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Cordia New" w:hAnsi="Cordia New" w:cs="Cordia New"/>
      <w:sz w:val="28"/>
      <w:szCs w:val="28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545CD"/>
    <w:pPr>
      <w:keepNext/>
      <w:spacing w:before="240" w:after="60"/>
      <w:outlineLvl w:val="1"/>
    </w:pPr>
    <w:rPr>
      <w:rFonts w:ascii="Calibri Light" w:hAnsi="Calibri Light" w:cs="Angsana New"/>
      <w:b/>
      <w:bCs/>
      <w:i/>
      <w:iCs/>
      <w:szCs w:val="35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C545CD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C545CD"/>
    <w:pPr>
      <w:spacing w:before="240" w:after="60"/>
      <w:outlineLvl w:val="6"/>
    </w:pPr>
    <w:rPr>
      <w:rFonts w:ascii="Calibri" w:hAnsi="Calibri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ind w:firstLine="1134"/>
    </w:pPr>
    <w:rPr>
      <w:rFonts w:cs="AngsanaUPC"/>
      <w:sz w:val="32"/>
      <w:szCs w:val="32"/>
    </w:rPr>
  </w:style>
  <w:style w:type="paragraph" w:styleId="BodyTextIndent2">
    <w:name w:val="Body Text Indent 2"/>
    <w:basedOn w:val="Normal"/>
    <w:pPr>
      <w:ind w:firstLine="1134"/>
      <w:jc w:val="both"/>
    </w:pPr>
    <w:rPr>
      <w:rFonts w:cs="AngsanaUPC"/>
      <w:sz w:val="32"/>
      <w:szCs w:val="32"/>
    </w:rPr>
  </w:style>
  <w:style w:type="paragraph" w:styleId="BodyTextIndent3">
    <w:name w:val="Body Text Indent 3"/>
    <w:basedOn w:val="Normal"/>
    <w:pPr>
      <w:ind w:firstLine="1134"/>
      <w:jc w:val="thaiDistribute"/>
    </w:pPr>
    <w:rPr>
      <w:rFonts w:cs="AngsanaUPC"/>
      <w:sz w:val="32"/>
      <w:szCs w:val="32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character" w:styleId="PageNumber">
    <w:name w:val="page number"/>
    <w:rPr>
      <w:rFonts w:cs="Times New Roman"/>
    </w:rPr>
  </w:style>
  <w:style w:type="character" w:customStyle="1" w:styleId="FooterChar">
    <w:name w:val="Footer Char"/>
    <w:link w:val="Footer"/>
    <w:uiPriority w:val="99"/>
    <w:rsid w:val="00E029C2"/>
    <w:rPr>
      <w:rFonts w:ascii="Cordia New" w:hAnsi="Cordia New" w:cs="Cordia New"/>
      <w:sz w:val="28"/>
      <w:szCs w:val="28"/>
    </w:rPr>
  </w:style>
  <w:style w:type="paragraph" w:styleId="ListParagraph">
    <w:name w:val="List Paragraph"/>
    <w:basedOn w:val="Normal"/>
    <w:uiPriority w:val="34"/>
    <w:qFormat/>
    <w:rsid w:val="00917190"/>
    <w:pPr>
      <w:ind w:left="720"/>
      <w:contextualSpacing/>
      <w:jc w:val="center"/>
    </w:pPr>
    <w:rPr>
      <w:rFonts w:ascii="Calibri" w:eastAsia="Calibri" w:hAnsi="Calibri"/>
      <w:sz w:val="22"/>
    </w:rPr>
  </w:style>
  <w:style w:type="character" w:customStyle="1" w:styleId="apple-converted-space">
    <w:name w:val="apple-converted-space"/>
    <w:rsid w:val="00917190"/>
  </w:style>
  <w:style w:type="character" w:customStyle="1" w:styleId="Heading2Char">
    <w:name w:val="Heading 2 Char"/>
    <w:link w:val="Heading2"/>
    <w:semiHidden/>
    <w:rsid w:val="00C545CD"/>
    <w:rPr>
      <w:rFonts w:ascii="Calibri Light" w:eastAsia="Times New Roman" w:hAnsi="Calibri Light" w:cs="Angsana New"/>
      <w:b/>
      <w:bCs/>
      <w:i/>
      <w:iCs/>
      <w:sz w:val="28"/>
      <w:szCs w:val="35"/>
    </w:rPr>
  </w:style>
  <w:style w:type="character" w:customStyle="1" w:styleId="Heading6Char">
    <w:name w:val="Heading 6 Char"/>
    <w:link w:val="Heading6"/>
    <w:semiHidden/>
    <w:rsid w:val="00C545CD"/>
    <w:rPr>
      <w:rFonts w:ascii="Calibri" w:eastAsia="Times New Roman" w:hAnsi="Calibri" w:cs="Cordia New"/>
      <w:b/>
      <w:bCs/>
      <w:sz w:val="22"/>
      <w:szCs w:val="28"/>
    </w:rPr>
  </w:style>
  <w:style w:type="character" w:customStyle="1" w:styleId="Heading7Char">
    <w:name w:val="Heading 7 Char"/>
    <w:link w:val="Heading7"/>
    <w:semiHidden/>
    <w:rsid w:val="00C545CD"/>
    <w:rPr>
      <w:rFonts w:ascii="Calibri" w:eastAsia="Times New Roman" w:hAnsi="Calibri" w:cs="Cordia New"/>
      <w:sz w:val="24"/>
      <w:szCs w:val="30"/>
    </w:rPr>
  </w:style>
  <w:style w:type="table" w:styleId="TableGrid">
    <w:name w:val="Table Grid"/>
    <w:basedOn w:val="TableNormal"/>
    <w:uiPriority w:val="59"/>
    <w:rsid w:val="00ED3BA6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rsid w:val="0043310D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link w:val="BalloonText"/>
    <w:rsid w:val="0043310D"/>
    <w:rPr>
      <w:rFonts w:ascii="Segoe UI" w:hAnsi="Segoe UI"/>
      <w:sz w:val="18"/>
      <w:szCs w:val="22"/>
    </w:rPr>
  </w:style>
  <w:style w:type="paragraph" w:styleId="NormalWeb">
    <w:name w:val="Normal (Web)"/>
    <w:basedOn w:val="Normal"/>
    <w:uiPriority w:val="99"/>
    <w:unhideWhenUsed/>
    <w:rsid w:val="00E639D7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A42A87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0E349F008B644AAB6A282E0D042D17E">
    <w:name w:val="A0E349F008B644AAB6A282E0D042D17E"/>
    <w:rsid w:val="00285F8B"/>
    <w:pPr>
      <w:spacing w:after="200" w:line="276" w:lineRule="auto"/>
    </w:pPr>
    <w:rPr>
      <w:rFonts w:ascii="Calibri" w:hAnsi="Calibri" w:cs="Cordia New"/>
      <w:sz w:val="28"/>
      <w:szCs w:val="28"/>
      <w:cs/>
      <w:lang w:eastAsia="en-US"/>
    </w:rPr>
  </w:style>
  <w:style w:type="table" w:customStyle="1" w:styleId="TableGrid2">
    <w:name w:val="Table Grid2"/>
    <w:basedOn w:val="TableNormal"/>
    <w:next w:val="TableGrid"/>
    <w:uiPriority w:val="59"/>
    <w:rsid w:val="00D57CD7"/>
    <w:rPr>
      <w:rFonts w:ascii="Calibri" w:eastAsia="MS Mincho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675706"/>
    <w:rPr>
      <w:rFonts w:ascii="Calibri" w:eastAsia="Calibri" w:hAnsi="Calibri" w:cs="Cordia New"/>
      <w:sz w:val="22"/>
      <w:szCs w:val="28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7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2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5.xml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520790-1765-4EA5-BE08-80D0D5D6B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49</Pages>
  <Words>9622</Words>
  <Characters>54848</Characters>
  <Application>Microsoft Office Word</Application>
  <DocSecurity>0</DocSecurity>
  <Lines>457</Lines>
  <Paragraphs>128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โครงสร้างเงินทุน</vt:lpstr>
      <vt:lpstr>โครงสร้างเงินทุน</vt:lpstr>
    </vt:vector>
  </TitlesOfParts>
  <Company> </Company>
  <LinksUpToDate>false</LinksUpToDate>
  <CharactersWithSpaces>64342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โครงสร้างเงินทุน</dc:title>
  <dc:subject/>
  <dc:creator>Khamnung Wanichachiwa</dc:creator>
  <cp:keywords/>
  <dc:description/>
  <cp:lastModifiedBy>ＢｕｎｃｈｕｃｈｕｅｎＷｉｒａｃｈａｉ / BUNCHUCHUEN，WIRACHAI</cp:lastModifiedBy>
  <cp:revision>16</cp:revision>
  <cp:lastPrinted>2020-03-31T07:02:00Z</cp:lastPrinted>
  <dcterms:created xsi:type="dcterms:W3CDTF">2020-03-31T04:00:00Z</dcterms:created>
  <dcterms:modified xsi:type="dcterms:W3CDTF">2020-03-31T07:03:00Z</dcterms:modified>
</cp:coreProperties>
</file>