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6A" w:rsidRPr="00046CBC" w:rsidRDefault="0067306A" w:rsidP="00467464">
      <w:pPr>
        <w:jc w:val="center"/>
        <w:rPr>
          <w:rFonts w:ascii="Angsana New" w:hAnsi="Angsana New"/>
          <w:b/>
          <w:bCs/>
          <w:sz w:val="32"/>
          <w:szCs w:val="32"/>
        </w:rPr>
      </w:pPr>
      <w:bookmarkStart w:id="0" w:name="_GoBack"/>
      <w:bookmarkEnd w:id="0"/>
      <w:r w:rsidRPr="00046CBC">
        <w:rPr>
          <w:rFonts w:ascii="Angsana New" w:hAnsi="Angsana New"/>
          <w:b/>
          <w:bCs/>
          <w:sz w:val="32"/>
          <w:szCs w:val="32"/>
        </w:rPr>
        <w:t>MILLC</w:t>
      </w:r>
      <w:r w:rsidR="00467464">
        <w:rPr>
          <w:rFonts w:ascii="Angsana New" w:hAnsi="Angsana New"/>
          <w:b/>
          <w:bCs/>
          <w:sz w:val="32"/>
          <w:szCs w:val="32"/>
        </w:rPr>
        <w:t>ON STEEL PUBLIC COMPANY LIMITED</w:t>
      </w:r>
    </w:p>
    <w:p w:rsidR="00894B42" w:rsidRDefault="0067306A" w:rsidP="00467464">
      <w:pPr>
        <w:jc w:val="center"/>
        <w:rPr>
          <w:rFonts w:ascii="Angsana New" w:hAnsi="Angsana New"/>
          <w:b/>
          <w:bCs/>
          <w:sz w:val="32"/>
          <w:szCs w:val="32"/>
        </w:rPr>
      </w:pPr>
      <w:r w:rsidRPr="00046CBC">
        <w:rPr>
          <w:rFonts w:ascii="Angsana New" w:hAnsi="Angsana New"/>
          <w:b/>
          <w:bCs/>
          <w:sz w:val="32"/>
          <w:szCs w:val="32"/>
        </w:rPr>
        <w:t>AND ITS SUBSIDIAR</w:t>
      </w:r>
      <w:r w:rsidR="00894B42">
        <w:rPr>
          <w:rFonts w:ascii="Angsana New" w:hAnsi="Angsana New"/>
          <w:b/>
          <w:bCs/>
          <w:sz w:val="32"/>
          <w:szCs w:val="32"/>
        </w:rPr>
        <w:t>IES</w:t>
      </w:r>
    </w:p>
    <w:p w:rsidR="0067306A" w:rsidRPr="000E6166" w:rsidRDefault="0067306A" w:rsidP="00467464">
      <w:pPr>
        <w:jc w:val="center"/>
        <w:rPr>
          <w:rFonts w:ascii="Angsana New" w:hAnsi="Angsana New"/>
          <w:b/>
          <w:bCs/>
          <w:sz w:val="32"/>
          <w:szCs w:val="32"/>
        </w:rPr>
      </w:pPr>
      <w:r w:rsidRPr="000E6166">
        <w:rPr>
          <w:rFonts w:ascii="Angsana New" w:hAnsi="Angsana New"/>
          <w:b/>
          <w:bCs/>
          <w:sz w:val="32"/>
          <w:szCs w:val="32"/>
        </w:rPr>
        <w:t>NOTES TO FINANCIAL STATEMENTS</w:t>
      </w:r>
    </w:p>
    <w:p w:rsidR="0067306A" w:rsidRPr="00DC1235" w:rsidRDefault="0067306A" w:rsidP="00467464">
      <w:pPr>
        <w:jc w:val="center"/>
        <w:rPr>
          <w:rFonts w:ascii="Angsana New" w:hAnsi="Angsana New"/>
          <w:b/>
          <w:bCs/>
          <w:sz w:val="32"/>
          <w:szCs w:val="32"/>
        </w:rPr>
      </w:pPr>
      <w:r w:rsidRPr="0067306A">
        <w:rPr>
          <w:rFonts w:ascii="Angsana New" w:hAnsi="Angsana New"/>
          <w:b/>
          <w:bCs/>
          <w:sz w:val="32"/>
          <w:szCs w:val="32"/>
        </w:rPr>
        <w:t>For the year ended 31 December 201</w:t>
      </w:r>
      <w:r w:rsidR="00C3144F">
        <w:rPr>
          <w:rFonts w:ascii="Angsana New" w:hAnsi="Angsana New" w:hint="cs"/>
          <w:b/>
          <w:bCs/>
          <w:sz w:val="32"/>
          <w:szCs w:val="32"/>
          <w:cs/>
        </w:rPr>
        <w:t>6</w:t>
      </w:r>
    </w:p>
    <w:p w:rsidR="00DC1235" w:rsidRPr="0067306A" w:rsidRDefault="00DC1235" w:rsidP="00793F96">
      <w:pPr>
        <w:ind w:left="450"/>
        <w:jc w:val="thaiDistribute"/>
        <w:rPr>
          <w:rFonts w:ascii="Angsana New" w:hAnsi="Angsana New"/>
          <w:b/>
          <w:bCs/>
          <w:sz w:val="31"/>
          <w:szCs w:val="31"/>
          <w:cs/>
        </w:rPr>
      </w:pPr>
    </w:p>
    <w:p w:rsidR="0067306A" w:rsidRPr="009F79FA" w:rsidRDefault="004D786E" w:rsidP="00176E19">
      <w:pPr>
        <w:numPr>
          <w:ilvl w:val="0"/>
          <w:numId w:val="20"/>
        </w:numPr>
        <w:ind w:left="450" w:hanging="426"/>
        <w:jc w:val="thaiDistribute"/>
        <w:rPr>
          <w:rFonts w:ascii="Angsana New" w:hAnsi="Angsana New"/>
          <w:b/>
          <w:bCs/>
          <w:sz w:val="30"/>
          <w:szCs w:val="30"/>
        </w:rPr>
      </w:pPr>
      <w:r>
        <w:rPr>
          <w:rFonts w:ascii="Angsana New" w:hAnsi="Angsana New"/>
          <w:b/>
          <w:bCs/>
          <w:sz w:val="30"/>
          <w:szCs w:val="30"/>
        </w:rPr>
        <w:t>General I</w:t>
      </w:r>
      <w:r w:rsidR="0067306A" w:rsidRPr="009F79FA">
        <w:rPr>
          <w:rFonts w:ascii="Angsana New" w:hAnsi="Angsana New"/>
          <w:b/>
          <w:bCs/>
          <w:sz w:val="30"/>
          <w:szCs w:val="30"/>
        </w:rPr>
        <w:t>nformation</w:t>
      </w:r>
    </w:p>
    <w:p w:rsidR="00793F96" w:rsidRPr="000964D2" w:rsidRDefault="00793F96" w:rsidP="00467464">
      <w:pPr>
        <w:ind w:left="450" w:firstLine="900"/>
        <w:jc w:val="thaiDistribute"/>
        <w:rPr>
          <w:rFonts w:ascii="Angsana New" w:hAnsi="Angsana New"/>
          <w:sz w:val="30"/>
          <w:szCs w:val="30"/>
        </w:rPr>
      </w:pPr>
      <w:r w:rsidRPr="000964D2">
        <w:rPr>
          <w:rFonts w:ascii="Angsana New" w:hAnsi="Angsana New"/>
          <w:sz w:val="30"/>
          <w:szCs w:val="30"/>
        </w:rPr>
        <w:t xml:space="preserve">MILLCON STEEL PUBLICCOMPANY LIMITED was registered initially as a limited company since </w:t>
      </w:r>
      <w:r w:rsidRPr="000964D2">
        <w:rPr>
          <w:rFonts w:ascii="Angsana New" w:hAnsi="Angsana New"/>
          <w:sz w:val="30"/>
          <w:szCs w:val="30"/>
          <w:cs/>
        </w:rPr>
        <w:t>31</w:t>
      </w:r>
      <w:r w:rsidRPr="000964D2">
        <w:rPr>
          <w:rFonts w:ascii="Angsana New" w:hAnsi="Angsana New"/>
          <w:sz w:val="30"/>
          <w:szCs w:val="30"/>
        </w:rPr>
        <w:t xml:space="preserve"> July 19</w:t>
      </w:r>
      <w:r w:rsidRPr="000964D2">
        <w:rPr>
          <w:rFonts w:ascii="Angsana New" w:hAnsi="Angsana New"/>
          <w:sz w:val="30"/>
          <w:szCs w:val="30"/>
          <w:cs/>
        </w:rPr>
        <w:t>98</w:t>
      </w:r>
      <w:r w:rsidRPr="000964D2">
        <w:rPr>
          <w:rFonts w:ascii="Angsana New" w:hAnsi="Angsana New"/>
          <w:sz w:val="30"/>
          <w:szCs w:val="30"/>
        </w:rPr>
        <w:t xml:space="preserve"> with the Company registration number </w:t>
      </w:r>
      <w:r w:rsidRPr="000964D2">
        <w:rPr>
          <w:rFonts w:ascii="Angsana New" w:hAnsi="Angsana New"/>
          <w:sz w:val="30"/>
          <w:szCs w:val="30"/>
          <w:cs/>
        </w:rPr>
        <w:t>0105541047713</w:t>
      </w:r>
      <w:r w:rsidRPr="000964D2">
        <w:rPr>
          <w:rFonts w:ascii="Angsana New" w:hAnsi="Angsana New"/>
          <w:sz w:val="30"/>
          <w:szCs w:val="30"/>
        </w:rPr>
        <w:t xml:space="preserve"> and was later registered as a public company limited on 1 June 2007 with the Company registration number 0</w:t>
      </w:r>
      <w:r w:rsidRPr="000964D2">
        <w:rPr>
          <w:rFonts w:ascii="Angsana New" w:hAnsi="Angsana New"/>
          <w:sz w:val="30"/>
          <w:szCs w:val="30"/>
          <w:cs/>
        </w:rPr>
        <w:t>107550000076</w:t>
      </w:r>
      <w:r w:rsidRPr="000964D2">
        <w:rPr>
          <w:rFonts w:ascii="Angsana New" w:hAnsi="Angsana New"/>
          <w:sz w:val="30"/>
          <w:szCs w:val="30"/>
        </w:rPr>
        <w:t>. The Company is a public limited company incorporated and resident in Thailand. The address of its registered office’s are as follows.</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Head office :  9, 11, 13, Soi Banggradee 32, Banggradee Road, Samaedum, Bangkhuntien, Bangkok 10150</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Branch 1     :  52 Thaniya Plaza Building 29th Floor, Silom Road, Suriyawongse, Bangrak, Bangkok 10500</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 xml:space="preserve">Branch 2  </w:t>
      </w:r>
      <w:r w:rsidRPr="000964D2">
        <w:rPr>
          <w:rFonts w:ascii="Angsana New" w:hAnsi="Angsana New"/>
          <w:sz w:val="30"/>
          <w:szCs w:val="30"/>
        </w:rPr>
        <w:tab/>
        <w:t>:  99 Moo 3, T. Nikompattana, A. Nikompattana, Rayong 21180</w:t>
      </w:r>
    </w:p>
    <w:p w:rsidR="00793F96" w:rsidRPr="000964D2" w:rsidRDefault="00793F96" w:rsidP="00467464">
      <w:pPr>
        <w:ind w:left="450" w:firstLine="900"/>
        <w:jc w:val="thaiDistribute"/>
        <w:outlineLvl w:val="0"/>
        <w:rPr>
          <w:rFonts w:ascii="Angsana New" w:hAnsi="Angsana New"/>
          <w:sz w:val="30"/>
          <w:szCs w:val="30"/>
        </w:rPr>
      </w:pPr>
      <w:r w:rsidRPr="000964D2">
        <w:rPr>
          <w:rFonts w:ascii="Angsana New" w:hAnsi="Angsana New"/>
          <w:sz w:val="30"/>
          <w:szCs w:val="30"/>
        </w:rPr>
        <w:t>The Company is principally engaged in manufacturing and trading of steel products.</w:t>
      </w:r>
    </w:p>
    <w:p w:rsidR="0067306A" w:rsidRPr="009F79FA" w:rsidRDefault="00793F96" w:rsidP="00467464">
      <w:pPr>
        <w:ind w:left="450" w:firstLine="900"/>
        <w:jc w:val="thaiDistribute"/>
        <w:rPr>
          <w:rFonts w:ascii="Angsana New" w:hAnsi="Angsana New"/>
          <w:sz w:val="30"/>
          <w:szCs w:val="30"/>
        </w:rPr>
      </w:pPr>
      <w:r w:rsidRPr="000964D2">
        <w:rPr>
          <w:rFonts w:ascii="Angsana New" w:hAnsi="Angsana New"/>
          <w:sz w:val="30"/>
          <w:szCs w:val="30"/>
        </w:rPr>
        <w:t xml:space="preserve">The major shareholder is </w:t>
      </w:r>
      <w:r w:rsidRPr="008A5854">
        <w:rPr>
          <w:rFonts w:ascii="Angsana New" w:hAnsi="Angsana New"/>
          <w:sz w:val="30"/>
          <w:szCs w:val="30"/>
        </w:rPr>
        <w:t xml:space="preserve">General Engineering Public Company Limited holds </w:t>
      </w:r>
      <w:r w:rsidRPr="008A5854">
        <w:rPr>
          <w:rFonts w:ascii="Angsana New" w:hAnsi="Angsana New" w:hint="cs"/>
          <w:sz w:val="30"/>
          <w:szCs w:val="30"/>
          <w:cs/>
        </w:rPr>
        <w:t>18</w:t>
      </w:r>
      <w:r w:rsidRPr="008A5854">
        <w:rPr>
          <w:rFonts w:ascii="Angsana New" w:hAnsi="Angsana New"/>
          <w:sz w:val="30"/>
          <w:szCs w:val="30"/>
        </w:rPr>
        <w:t>.00% which is incorporated in Thailand.</w:t>
      </w:r>
    </w:p>
    <w:p w:rsidR="00647B1C" w:rsidRPr="009F79FA" w:rsidRDefault="00647B1C" w:rsidP="00793F96">
      <w:pPr>
        <w:ind w:left="450"/>
        <w:jc w:val="thaiDistribute"/>
        <w:rPr>
          <w:rFonts w:ascii="Angsana New" w:hAnsi="Angsana New"/>
          <w:sz w:val="30"/>
          <w:szCs w:val="30"/>
        </w:rPr>
      </w:pPr>
    </w:p>
    <w:p w:rsidR="0067306A" w:rsidRPr="009F79FA" w:rsidRDefault="004D786E" w:rsidP="00176E19">
      <w:pPr>
        <w:numPr>
          <w:ilvl w:val="0"/>
          <w:numId w:val="20"/>
        </w:numPr>
        <w:ind w:left="450" w:hanging="450"/>
        <w:jc w:val="thaiDistribute"/>
        <w:rPr>
          <w:rFonts w:ascii="Angsana New" w:hAnsi="Angsana New"/>
          <w:b/>
          <w:bCs/>
          <w:sz w:val="30"/>
          <w:szCs w:val="30"/>
        </w:rPr>
      </w:pPr>
      <w:r>
        <w:rPr>
          <w:rFonts w:ascii="Angsana New" w:hAnsi="Angsana New"/>
          <w:b/>
          <w:bCs/>
          <w:sz w:val="30"/>
          <w:szCs w:val="30"/>
        </w:rPr>
        <w:t>Operation G</w:t>
      </w:r>
      <w:r w:rsidR="0067306A" w:rsidRPr="009F79FA">
        <w:rPr>
          <w:rFonts w:ascii="Angsana New" w:hAnsi="Angsana New"/>
          <w:b/>
          <w:bCs/>
          <w:sz w:val="30"/>
          <w:szCs w:val="30"/>
        </w:rPr>
        <w:t xml:space="preserve">oing </w:t>
      </w:r>
      <w:r>
        <w:rPr>
          <w:rFonts w:ascii="Angsana New" w:hAnsi="Angsana New"/>
          <w:b/>
          <w:bCs/>
          <w:sz w:val="30"/>
          <w:szCs w:val="30"/>
        </w:rPr>
        <w:t>C</w:t>
      </w:r>
      <w:r w:rsidR="0067306A" w:rsidRPr="009F79FA">
        <w:rPr>
          <w:rFonts w:ascii="Angsana New" w:hAnsi="Angsana New"/>
          <w:b/>
          <w:bCs/>
          <w:sz w:val="30"/>
          <w:szCs w:val="30"/>
        </w:rPr>
        <w:t>oncern</w:t>
      </w:r>
    </w:p>
    <w:p w:rsidR="00793F96" w:rsidRDefault="00793F96" w:rsidP="00467464">
      <w:pPr>
        <w:ind w:left="450" w:firstLine="900"/>
        <w:jc w:val="thaiDistribute"/>
        <w:rPr>
          <w:rFonts w:ascii="Angsana New" w:hAnsi="Angsana New"/>
          <w:sz w:val="30"/>
          <w:szCs w:val="30"/>
        </w:rPr>
      </w:pPr>
      <w:r w:rsidRPr="009F79FA">
        <w:rPr>
          <w:rFonts w:ascii="Angsana New" w:hAnsi="Angsana New"/>
          <w:sz w:val="30"/>
          <w:szCs w:val="30"/>
        </w:rPr>
        <w:t>As at  31 December 201</w:t>
      </w:r>
      <w:r>
        <w:rPr>
          <w:rFonts w:ascii="Angsana New" w:hAnsi="Angsana New" w:hint="cs"/>
          <w:sz w:val="30"/>
          <w:szCs w:val="30"/>
          <w:cs/>
        </w:rPr>
        <w:t>6</w:t>
      </w:r>
      <w:r w:rsidRPr="009F79FA">
        <w:rPr>
          <w:rFonts w:ascii="Angsana New" w:hAnsi="Angsana New"/>
          <w:sz w:val="30"/>
          <w:szCs w:val="30"/>
        </w:rPr>
        <w:t xml:space="preserve"> and 201</w:t>
      </w:r>
      <w:r>
        <w:rPr>
          <w:rFonts w:ascii="Angsana New" w:hAnsi="Angsana New" w:hint="cs"/>
          <w:sz w:val="30"/>
          <w:szCs w:val="30"/>
          <w:cs/>
        </w:rPr>
        <w:t>5</w:t>
      </w:r>
      <w:r w:rsidRPr="009F79FA">
        <w:rPr>
          <w:rFonts w:ascii="Angsana New" w:hAnsi="Angsana New"/>
          <w:sz w:val="30"/>
          <w:szCs w:val="30"/>
        </w:rPr>
        <w:t>,</w:t>
      </w:r>
      <w:r w:rsidR="00041B6E">
        <w:rPr>
          <w:rFonts w:ascii="Angsana New" w:hAnsi="Angsana New"/>
          <w:sz w:val="30"/>
          <w:szCs w:val="30"/>
        </w:rPr>
        <w:t xml:space="preserve"> the Group has the </w:t>
      </w:r>
      <w:r w:rsidRPr="003E3206">
        <w:rPr>
          <w:rFonts w:ascii="Angsana New" w:hAnsi="Angsana New"/>
          <w:sz w:val="30"/>
          <w:szCs w:val="30"/>
        </w:rPr>
        <w:t>curren</w:t>
      </w:r>
      <w:r w:rsidR="00041B6E">
        <w:rPr>
          <w:rFonts w:ascii="Angsana New" w:hAnsi="Angsana New"/>
          <w:sz w:val="30"/>
          <w:szCs w:val="30"/>
        </w:rPr>
        <w:t>t liabilities in excess of the</w:t>
      </w:r>
      <w:r w:rsidRPr="003E3206">
        <w:rPr>
          <w:rFonts w:ascii="Angsana New" w:hAnsi="Angsana New"/>
          <w:sz w:val="30"/>
          <w:szCs w:val="30"/>
        </w:rPr>
        <w:t xml:space="preserve"> current assets amounting </w:t>
      </w:r>
      <w:r w:rsidRPr="0054494D">
        <w:rPr>
          <w:rFonts w:ascii="Angsana New" w:hAnsi="Angsana New"/>
          <w:sz w:val="30"/>
          <w:szCs w:val="30"/>
        </w:rPr>
        <w:t xml:space="preserve">to Baht </w:t>
      </w:r>
      <w:r w:rsidR="00A43D1C">
        <w:rPr>
          <w:rFonts w:ascii="Angsana New" w:hAnsi="Angsana New"/>
          <w:sz w:val="30"/>
          <w:szCs w:val="30"/>
        </w:rPr>
        <w:t>3,999.64</w:t>
      </w:r>
      <w:r w:rsidRPr="0054494D">
        <w:rPr>
          <w:rFonts w:ascii="Angsana New" w:hAnsi="Angsana New"/>
          <w:sz w:val="30"/>
          <w:szCs w:val="30"/>
        </w:rPr>
        <w:t xml:space="preserve"> million</w:t>
      </w:r>
      <w:r w:rsidR="00663D74">
        <w:rPr>
          <w:rFonts w:ascii="Angsana New" w:hAnsi="Angsana New"/>
          <w:sz w:val="30"/>
          <w:szCs w:val="30"/>
        </w:rPr>
        <w:t xml:space="preserve"> and Baht 4,461.81</w:t>
      </w:r>
      <w:r w:rsidR="00041B6E">
        <w:rPr>
          <w:rFonts w:ascii="Angsana New" w:hAnsi="Angsana New"/>
          <w:sz w:val="30"/>
          <w:szCs w:val="30"/>
        </w:rPr>
        <w:t xml:space="preserve"> million, respectively. The</w:t>
      </w:r>
      <w:r w:rsidRPr="003E3206">
        <w:rPr>
          <w:rFonts w:ascii="Angsana New" w:hAnsi="Angsana New"/>
          <w:sz w:val="30"/>
          <w:szCs w:val="30"/>
        </w:rPr>
        <w:t xml:space="preserve"> current liabilities mainly include short-term loans in the term of promissory note and trust receipt and letter of credit . However, the Group has remaining of credit facilities that did not drawn out </w:t>
      </w:r>
      <w:r w:rsidRPr="00707FF1">
        <w:rPr>
          <w:rFonts w:ascii="Angsana New" w:hAnsi="Angsana New"/>
          <w:sz w:val="30"/>
          <w:szCs w:val="30"/>
        </w:rPr>
        <w:t xml:space="preserve">of  Baht </w:t>
      </w:r>
      <w:r w:rsidR="00A43D1C">
        <w:rPr>
          <w:rFonts w:ascii="Angsana New" w:hAnsi="Angsana New"/>
          <w:sz w:val="30"/>
          <w:szCs w:val="30"/>
        </w:rPr>
        <w:t>2,157.61</w:t>
      </w:r>
      <w:r w:rsidRPr="00707FF1">
        <w:rPr>
          <w:rFonts w:ascii="Angsana New" w:hAnsi="Angsana New"/>
          <w:sz w:val="30"/>
          <w:szCs w:val="30"/>
        </w:rPr>
        <w:t xml:space="preserve"> million. The management is in the process of cooperation</w:t>
      </w:r>
      <w:r w:rsidRPr="003E3206">
        <w:rPr>
          <w:rFonts w:ascii="Angsana New" w:hAnsi="Angsana New"/>
          <w:sz w:val="30"/>
          <w:szCs w:val="30"/>
        </w:rPr>
        <w:t xml:space="preserve"> with financial institutions and major shareholders to find ways to ensure adequate liquidity in the Group. Therefore, the management believes that the Group will continue its operations at least for the forthcoming 12 months. Accordingly, the G</w:t>
      </w:r>
      <w:r w:rsidRPr="000964D2">
        <w:rPr>
          <w:rFonts w:ascii="Angsana New" w:hAnsi="Angsana New"/>
          <w:sz w:val="30"/>
          <w:szCs w:val="30"/>
        </w:rPr>
        <w:t>roup’s financial information has been prepared on a going concern basis.</w:t>
      </w:r>
    </w:p>
    <w:p w:rsidR="00047E2F" w:rsidRDefault="00047E2F" w:rsidP="00467464">
      <w:pPr>
        <w:ind w:left="450" w:firstLine="900"/>
        <w:jc w:val="thaiDistribute"/>
        <w:rPr>
          <w:rFonts w:ascii="Angsana New" w:hAnsi="Angsana New"/>
          <w:sz w:val="30"/>
          <w:szCs w:val="30"/>
        </w:rPr>
      </w:pPr>
    </w:p>
    <w:p w:rsidR="00047E2F" w:rsidRDefault="00047E2F" w:rsidP="00467464">
      <w:pPr>
        <w:ind w:left="450" w:firstLine="900"/>
        <w:jc w:val="thaiDistribute"/>
        <w:rPr>
          <w:rFonts w:ascii="Angsana New" w:hAnsi="Angsana New"/>
          <w:sz w:val="30"/>
          <w:szCs w:val="30"/>
        </w:rPr>
      </w:pPr>
    </w:p>
    <w:p w:rsidR="00047E2F" w:rsidRDefault="00047E2F" w:rsidP="00467464">
      <w:pPr>
        <w:ind w:left="450" w:firstLine="900"/>
        <w:jc w:val="thaiDistribute"/>
        <w:rPr>
          <w:rFonts w:ascii="Angsana New" w:hAnsi="Angsana New"/>
          <w:sz w:val="30"/>
          <w:szCs w:val="30"/>
        </w:rPr>
      </w:pPr>
    </w:p>
    <w:p w:rsidR="00047E2F" w:rsidRDefault="00047E2F" w:rsidP="00467464">
      <w:pPr>
        <w:ind w:left="450" w:firstLine="900"/>
        <w:jc w:val="thaiDistribute"/>
        <w:rPr>
          <w:rFonts w:ascii="Angsana New" w:hAnsi="Angsana New"/>
          <w:sz w:val="30"/>
          <w:szCs w:val="30"/>
        </w:rPr>
      </w:pPr>
    </w:p>
    <w:p w:rsidR="00047E2F" w:rsidRDefault="00047E2F" w:rsidP="00467464">
      <w:pPr>
        <w:ind w:left="450" w:firstLine="900"/>
        <w:jc w:val="thaiDistribute"/>
        <w:rPr>
          <w:rFonts w:ascii="Angsana New" w:hAnsi="Angsana New"/>
          <w:sz w:val="30"/>
          <w:szCs w:val="30"/>
        </w:rPr>
      </w:pPr>
    </w:p>
    <w:p w:rsidR="00FA348A" w:rsidRPr="0042222B" w:rsidRDefault="00FA348A"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lastRenderedPageBreak/>
        <w:t>Basis of Preparation of Financial Statements</w:t>
      </w: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FA348A" w:rsidRPr="0042222B" w:rsidRDefault="00FA348A"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The financial statements have been prepared in accordance with Thai Financial Reporting Standards including related interpretations and guidelines promulgated by the Federa</w:t>
      </w:r>
      <w:r w:rsidR="006342E3">
        <w:rPr>
          <w:rFonts w:ascii="Angsana New" w:eastAsia="Times New Roman" w:hAnsi="Angsana New"/>
          <w:sz w:val="30"/>
          <w:szCs w:val="30"/>
        </w:rPr>
        <w:t xml:space="preserve">tion of Accounting Professions </w:t>
      </w:r>
      <w:r w:rsidR="00FD59FF">
        <w:rPr>
          <w:rFonts w:ascii="Angsana New" w:eastAsia="Times New Roman" w:hAnsi="Angsana New"/>
          <w:sz w:val="30"/>
          <w:szCs w:val="30"/>
        </w:rPr>
        <w:t>under the Royal Pat</w:t>
      </w:r>
      <w:r w:rsidR="00D84591">
        <w:rPr>
          <w:rFonts w:ascii="Angsana New" w:eastAsia="Times New Roman" w:hAnsi="Angsana New"/>
          <w:sz w:val="30"/>
          <w:szCs w:val="30"/>
        </w:rPr>
        <w:t>r</w:t>
      </w:r>
      <w:r w:rsidR="00FD59FF">
        <w:rPr>
          <w:rFonts w:ascii="Angsana New" w:eastAsia="Times New Roman" w:hAnsi="Angsana New"/>
          <w:sz w:val="30"/>
          <w:szCs w:val="30"/>
        </w:rPr>
        <w:t xml:space="preserve">onage of His Majesty the King’s Code of Ethics for Professional Accountants, </w:t>
      </w:r>
      <w:r w:rsidRPr="0042222B">
        <w:rPr>
          <w:rFonts w:ascii="Angsana New" w:eastAsia="Times New Roman" w:hAnsi="Angsana New"/>
          <w:sz w:val="30"/>
          <w:szCs w:val="30"/>
        </w:rPr>
        <w:t>applicable rules and regulations of the Securities and Exchange Commission and the Stock Exchange of Thailand.</w:t>
      </w:r>
    </w:p>
    <w:p w:rsidR="00FA348A" w:rsidRDefault="00FA348A"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The financial statements were presented in compliance with the notification of Department of Business Development regarding “Brief particulars must be contained in financial statements B.E. 2554” dated on September 28, 2011, notified according to Accounting Act B.E. 2543.</w:t>
      </w:r>
    </w:p>
    <w:p w:rsidR="00793F96" w:rsidRDefault="00793F96"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In order to prepare the financial statements to comply with Thai Financial Reporting Standards, the Company’s management had to make some estimates and assumptions which may have an effect on the amount shown for revenues, expenses, assets and liabilities and also on the disclosures concerning to assets and contingent liabilities, therefore the actual result may differ from the estimated amount.</w:t>
      </w:r>
    </w:p>
    <w:p w:rsidR="00793F96" w:rsidRPr="0042222B" w:rsidRDefault="00793F96"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The financial report in Thai language is the official statutory financial report of the Company. The financial report in English language has been translated from the Thai language financial report.</w:t>
      </w:r>
    </w:p>
    <w:p w:rsidR="0023214A" w:rsidRPr="0042222B" w:rsidRDefault="0023214A" w:rsidP="00793F96">
      <w:pPr>
        <w:ind w:left="450"/>
        <w:jc w:val="thaiDistribute"/>
        <w:rPr>
          <w:rFonts w:ascii="Angsana New" w:eastAsia="Times New Roman" w:hAnsi="Angsana New"/>
          <w:sz w:val="30"/>
          <w:szCs w:val="30"/>
        </w:rPr>
      </w:pPr>
    </w:p>
    <w:p w:rsidR="00FA348A" w:rsidRPr="0042222B" w:rsidRDefault="00FA348A"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t>Basis of the ConsolidationFinancial Statement Preparation</w:t>
      </w: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FA348A" w:rsidRPr="006B7EAE" w:rsidRDefault="00FA348A" w:rsidP="00176E19">
      <w:pPr>
        <w:numPr>
          <w:ilvl w:val="1"/>
          <w:numId w:val="21"/>
        </w:numPr>
        <w:tabs>
          <w:tab w:val="left" w:pos="900"/>
        </w:tabs>
        <w:ind w:left="900" w:hanging="450"/>
        <w:jc w:val="thaiDistribute"/>
        <w:rPr>
          <w:rFonts w:ascii="Angsana New" w:eastAsia="Times New Roman" w:hAnsi="Angsana New"/>
          <w:sz w:val="30"/>
          <w:szCs w:val="30"/>
        </w:rPr>
      </w:pPr>
      <w:r w:rsidRPr="006B7EAE">
        <w:rPr>
          <w:rFonts w:ascii="Angsana New" w:eastAsia="Times New Roman" w:hAnsi="Angsana New"/>
          <w:sz w:val="30"/>
          <w:szCs w:val="30"/>
        </w:rPr>
        <w:t xml:space="preserve">In preparation of the consolidated financial statements, the Company will only take its subsidiary companies which are under the main control of MILLCON STEEL INDUSTRIES PUBLIC COMPANY LIMITED into account, after having eliminated the remaining balances and transactions among themselves. As at </w:t>
      </w:r>
      <w:r w:rsidR="00894B42" w:rsidRPr="006B7EAE">
        <w:rPr>
          <w:rFonts w:ascii="Angsana New" w:eastAsia="Times New Roman" w:hAnsi="Angsana New"/>
          <w:sz w:val="30"/>
          <w:szCs w:val="30"/>
        </w:rPr>
        <w:t xml:space="preserve">31 </w:t>
      </w:r>
      <w:r w:rsidRPr="006B7EAE">
        <w:rPr>
          <w:rFonts w:ascii="Angsana New" w:eastAsia="Times New Roman" w:hAnsi="Angsana New"/>
          <w:sz w:val="30"/>
          <w:szCs w:val="30"/>
        </w:rPr>
        <w:t>December 201</w:t>
      </w:r>
      <w:r w:rsidR="00A54FB4" w:rsidRPr="006B7EAE">
        <w:rPr>
          <w:rFonts w:ascii="Angsana New" w:eastAsia="Times New Roman" w:hAnsi="Angsana New" w:hint="cs"/>
          <w:sz w:val="30"/>
          <w:szCs w:val="30"/>
          <w:cs/>
        </w:rPr>
        <w:t>6</w:t>
      </w:r>
      <w:r w:rsidRPr="006B7EAE">
        <w:rPr>
          <w:rFonts w:ascii="Angsana New" w:eastAsia="Times New Roman" w:hAnsi="Angsana New"/>
          <w:sz w:val="30"/>
          <w:szCs w:val="30"/>
        </w:rPr>
        <w:t xml:space="preserve"> and 201</w:t>
      </w:r>
      <w:r w:rsidR="00A54FB4" w:rsidRPr="006B7EAE">
        <w:rPr>
          <w:rFonts w:ascii="Angsana New" w:eastAsia="Times New Roman" w:hAnsi="Angsana New" w:hint="cs"/>
          <w:sz w:val="30"/>
          <w:szCs w:val="30"/>
          <w:cs/>
        </w:rPr>
        <w:t>5</w:t>
      </w:r>
      <w:r w:rsidRPr="006B7EAE">
        <w:rPr>
          <w:rFonts w:ascii="Angsana New" w:eastAsia="Times New Roman" w:hAnsi="Angsana New"/>
          <w:sz w:val="30"/>
          <w:szCs w:val="30"/>
        </w:rPr>
        <w:t>, the Company holds shares in subsidiary companies with the percentage of shareholdings in subsidiary companies as follows:</w:t>
      </w:r>
    </w:p>
    <w:tbl>
      <w:tblPr>
        <w:tblW w:w="9450" w:type="dxa"/>
        <w:tblInd w:w="558" w:type="dxa"/>
        <w:tblLayout w:type="fixed"/>
        <w:tblLook w:val="04A0"/>
      </w:tblPr>
      <w:tblGrid>
        <w:gridCol w:w="2790"/>
        <w:gridCol w:w="1440"/>
        <w:gridCol w:w="1440"/>
        <w:gridCol w:w="1170"/>
        <w:gridCol w:w="2610"/>
      </w:tblGrid>
      <w:tr w:rsidR="006B7EAE" w:rsidRPr="00AF4B77" w:rsidTr="00215F5B">
        <w:trPr>
          <w:cantSplit/>
        </w:trPr>
        <w:tc>
          <w:tcPr>
            <w:tcW w:w="2790" w:type="dxa"/>
            <w:hideMark/>
          </w:tcPr>
          <w:p w:rsidR="006B7EAE" w:rsidRPr="00AF4B77" w:rsidRDefault="006B7EAE" w:rsidP="00EE65D5">
            <w:pPr>
              <w:ind w:left="-108" w:right="-96"/>
              <w:jc w:val="center"/>
              <w:rPr>
                <w:rFonts w:ascii="Angsana New" w:hAnsi="Angsana New"/>
                <w:b/>
                <w:bCs/>
                <w:sz w:val="26"/>
                <w:szCs w:val="26"/>
              </w:rPr>
            </w:pPr>
            <w:r w:rsidRPr="00AF4B77">
              <w:rPr>
                <w:rFonts w:ascii="Angsana New" w:hAnsi="Angsana New"/>
                <w:sz w:val="26"/>
                <w:szCs w:val="26"/>
              </w:rPr>
              <w:t>Company’s Name</w:t>
            </w:r>
          </w:p>
        </w:tc>
        <w:tc>
          <w:tcPr>
            <w:tcW w:w="2880" w:type="dxa"/>
            <w:gridSpan w:val="2"/>
            <w:hideMark/>
          </w:tcPr>
          <w:p w:rsidR="006B7EAE" w:rsidRPr="00AF4B77" w:rsidRDefault="006B7EAE" w:rsidP="00215F5B">
            <w:pPr>
              <w:ind w:left="-108" w:right="-96"/>
              <w:jc w:val="center"/>
              <w:rPr>
                <w:rFonts w:ascii="Angsana New" w:hAnsi="Angsana New"/>
                <w:sz w:val="26"/>
                <w:szCs w:val="26"/>
              </w:rPr>
            </w:pPr>
            <w:r w:rsidRPr="00AF4B77">
              <w:rPr>
                <w:rFonts w:ascii="Angsana New" w:hAnsi="Angsana New"/>
                <w:sz w:val="26"/>
                <w:szCs w:val="26"/>
              </w:rPr>
              <w:t>Percentage of Shareholdings</w:t>
            </w:r>
          </w:p>
        </w:tc>
        <w:tc>
          <w:tcPr>
            <w:tcW w:w="1170" w:type="dxa"/>
            <w:hideMark/>
          </w:tcPr>
          <w:p w:rsidR="006B7EAE" w:rsidRPr="00AF4B77" w:rsidRDefault="006B7EAE" w:rsidP="00EE65D5">
            <w:pPr>
              <w:ind w:left="-108" w:right="-96"/>
              <w:jc w:val="center"/>
              <w:rPr>
                <w:rFonts w:ascii="Angsana New" w:hAnsi="Angsana New"/>
                <w:b/>
                <w:bCs/>
                <w:sz w:val="26"/>
                <w:szCs w:val="26"/>
              </w:rPr>
            </w:pPr>
            <w:r w:rsidRPr="00AF4B77">
              <w:rPr>
                <w:rFonts w:ascii="Angsana New" w:hAnsi="Angsana New"/>
                <w:sz w:val="26"/>
                <w:szCs w:val="26"/>
              </w:rPr>
              <w:t>Country of Registration</w:t>
            </w:r>
          </w:p>
        </w:tc>
        <w:tc>
          <w:tcPr>
            <w:tcW w:w="2610" w:type="dxa"/>
            <w:hideMark/>
          </w:tcPr>
          <w:p w:rsidR="006B7EAE" w:rsidRPr="00AF4B77" w:rsidRDefault="006B7EAE" w:rsidP="00EE65D5">
            <w:pPr>
              <w:ind w:left="-108" w:right="-96"/>
              <w:jc w:val="center"/>
              <w:rPr>
                <w:rFonts w:ascii="Angsana New" w:hAnsi="Angsana New"/>
                <w:b/>
                <w:bCs/>
                <w:sz w:val="26"/>
                <w:szCs w:val="26"/>
              </w:rPr>
            </w:pPr>
            <w:r w:rsidRPr="00AF4B77">
              <w:rPr>
                <w:rFonts w:ascii="Angsana New" w:hAnsi="Angsana New"/>
                <w:sz w:val="26"/>
                <w:szCs w:val="26"/>
              </w:rPr>
              <w:t>Category</w:t>
            </w:r>
          </w:p>
        </w:tc>
      </w:tr>
      <w:tr w:rsidR="006B7EAE" w:rsidRPr="00AF4B77" w:rsidTr="00215F5B">
        <w:trPr>
          <w:cantSplit/>
        </w:trPr>
        <w:tc>
          <w:tcPr>
            <w:tcW w:w="2790" w:type="dxa"/>
          </w:tcPr>
          <w:p w:rsidR="006B7EAE" w:rsidRPr="00AF4B77" w:rsidRDefault="006B7EAE" w:rsidP="00EE65D5">
            <w:pPr>
              <w:ind w:left="-108" w:right="-96"/>
              <w:jc w:val="center"/>
              <w:rPr>
                <w:rFonts w:ascii="Angsana New" w:hAnsi="Angsana New"/>
                <w:b/>
                <w:bCs/>
                <w:sz w:val="26"/>
                <w:szCs w:val="26"/>
              </w:rPr>
            </w:pP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As at</w:t>
            </w: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As at</w:t>
            </w:r>
          </w:p>
        </w:tc>
        <w:tc>
          <w:tcPr>
            <w:tcW w:w="1170" w:type="dxa"/>
          </w:tcPr>
          <w:p w:rsidR="006B7EAE" w:rsidRPr="00AF4B77" w:rsidRDefault="006B7EAE" w:rsidP="00EE65D5">
            <w:pPr>
              <w:ind w:left="-108" w:right="-96"/>
              <w:jc w:val="center"/>
              <w:rPr>
                <w:rFonts w:ascii="Angsana New" w:hAnsi="Angsana New"/>
                <w:b/>
                <w:bCs/>
                <w:sz w:val="26"/>
                <w:szCs w:val="26"/>
              </w:rPr>
            </w:pPr>
          </w:p>
        </w:tc>
        <w:tc>
          <w:tcPr>
            <w:tcW w:w="2610" w:type="dxa"/>
          </w:tcPr>
          <w:p w:rsidR="006B7EAE" w:rsidRPr="00AF4B77" w:rsidRDefault="006B7EAE" w:rsidP="00EE65D5">
            <w:pPr>
              <w:ind w:left="-108" w:right="-96"/>
              <w:jc w:val="center"/>
              <w:rPr>
                <w:rFonts w:ascii="Angsana New" w:hAnsi="Angsana New"/>
                <w:b/>
                <w:bCs/>
                <w:sz w:val="26"/>
                <w:szCs w:val="26"/>
              </w:rPr>
            </w:pPr>
          </w:p>
        </w:tc>
      </w:tr>
      <w:tr w:rsidR="006B7EAE" w:rsidRPr="00AF4B77" w:rsidTr="00215F5B">
        <w:trPr>
          <w:cantSplit/>
        </w:trPr>
        <w:tc>
          <w:tcPr>
            <w:tcW w:w="2790" w:type="dxa"/>
          </w:tcPr>
          <w:p w:rsidR="006B7EAE" w:rsidRPr="00AF4B77" w:rsidRDefault="006B7EAE" w:rsidP="00EE65D5">
            <w:pPr>
              <w:ind w:left="-108" w:right="-96"/>
              <w:jc w:val="center"/>
              <w:rPr>
                <w:rFonts w:ascii="Angsana New" w:hAnsi="Angsana New"/>
                <w:b/>
                <w:bCs/>
                <w:sz w:val="26"/>
                <w:szCs w:val="26"/>
              </w:rPr>
            </w:pP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31 December 201</w:t>
            </w:r>
            <w:r w:rsidR="00EC2A53" w:rsidRPr="00AF4B77">
              <w:rPr>
                <w:rFonts w:ascii="Angsana New" w:hAnsi="Angsana New"/>
                <w:sz w:val="26"/>
                <w:szCs w:val="26"/>
              </w:rPr>
              <w:t>6</w:t>
            </w:r>
          </w:p>
        </w:tc>
        <w:tc>
          <w:tcPr>
            <w:tcW w:w="1440" w:type="dxa"/>
            <w:hideMark/>
          </w:tcPr>
          <w:p w:rsidR="006B7EAE" w:rsidRPr="00AF4B77" w:rsidRDefault="00EC2A53" w:rsidP="00EE65D5">
            <w:pPr>
              <w:ind w:left="-108" w:right="-96"/>
              <w:jc w:val="center"/>
              <w:rPr>
                <w:rFonts w:ascii="Angsana New" w:hAnsi="Angsana New"/>
                <w:sz w:val="26"/>
                <w:szCs w:val="26"/>
                <w:cs/>
              </w:rPr>
            </w:pPr>
            <w:r w:rsidRPr="00AF4B77">
              <w:rPr>
                <w:rFonts w:ascii="Angsana New" w:hAnsi="Angsana New"/>
                <w:sz w:val="26"/>
                <w:szCs w:val="26"/>
              </w:rPr>
              <w:t>31 December 2015</w:t>
            </w:r>
          </w:p>
        </w:tc>
        <w:tc>
          <w:tcPr>
            <w:tcW w:w="1170" w:type="dxa"/>
          </w:tcPr>
          <w:p w:rsidR="006B7EAE" w:rsidRPr="00AF4B77" w:rsidRDefault="006B7EAE" w:rsidP="00EE65D5">
            <w:pPr>
              <w:ind w:left="-108" w:right="-96"/>
              <w:jc w:val="center"/>
              <w:rPr>
                <w:rFonts w:ascii="Angsana New" w:hAnsi="Angsana New"/>
                <w:b/>
                <w:bCs/>
                <w:sz w:val="26"/>
                <w:szCs w:val="26"/>
              </w:rPr>
            </w:pPr>
          </w:p>
        </w:tc>
        <w:tc>
          <w:tcPr>
            <w:tcW w:w="2610" w:type="dxa"/>
          </w:tcPr>
          <w:p w:rsidR="006B7EAE" w:rsidRPr="00AF4B77" w:rsidRDefault="006B7EAE" w:rsidP="00EE65D5">
            <w:pPr>
              <w:ind w:left="-108" w:right="-96"/>
              <w:jc w:val="center"/>
              <w:rPr>
                <w:rFonts w:ascii="Angsana New" w:hAnsi="Angsana New"/>
                <w:b/>
                <w:bCs/>
                <w:sz w:val="26"/>
                <w:szCs w:val="26"/>
              </w:rPr>
            </w:pPr>
          </w:p>
        </w:tc>
      </w:tr>
      <w:tr w:rsidR="00215F5B" w:rsidRPr="00AF4B77" w:rsidTr="00215F5B">
        <w:trPr>
          <w:cantSplit/>
        </w:trPr>
        <w:tc>
          <w:tcPr>
            <w:tcW w:w="2790" w:type="dxa"/>
            <w:hideMark/>
          </w:tcPr>
          <w:p w:rsidR="00215F5B" w:rsidRPr="00AF4B77" w:rsidRDefault="00215F5B" w:rsidP="00DF6B2F">
            <w:pPr>
              <w:tabs>
                <w:tab w:val="left" w:pos="900"/>
                <w:tab w:val="left" w:pos="1080"/>
              </w:tabs>
              <w:ind w:left="-108" w:right="-108"/>
              <w:rPr>
                <w:rFonts w:ascii="Angsana New" w:hAnsi="Angsana New"/>
                <w:sz w:val="26"/>
                <w:szCs w:val="26"/>
              </w:rPr>
            </w:pPr>
            <w:r w:rsidRPr="00AF4B77">
              <w:rPr>
                <w:rFonts w:ascii="Angsana New" w:hAnsi="Angsana New"/>
                <w:sz w:val="26"/>
                <w:szCs w:val="26"/>
              </w:rPr>
              <w:t>MIILCON Burapa Co., Ltd.</w:t>
            </w:r>
          </w:p>
        </w:tc>
        <w:tc>
          <w:tcPr>
            <w:tcW w:w="1440" w:type="dxa"/>
            <w:hideMark/>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cs/>
              </w:rPr>
              <w:t>99.10</w:t>
            </w:r>
          </w:p>
        </w:tc>
        <w:tc>
          <w:tcPr>
            <w:tcW w:w="1440" w:type="dxa"/>
            <w:hideMark/>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cs/>
              </w:rPr>
              <w:t>99.10</w:t>
            </w:r>
          </w:p>
        </w:tc>
        <w:tc>
          <w:tcPr>
            <w:tcW w:w="1170" w:type="dxa"/>
            <w:hideMark/>
          </w:tcPr>
          <w:p w:rsidR="00215F5B" w:rsidRPr="00AF4B77" w:rsidRDefault="00215F5B" w:rsidP="00EE65D5">
            <w:pPr>
              <w:tabs>
                <w:tab w:val="left" w:pos="900"/>
                <w:tab w:val="left" w:pos="1080"/>
              </w:tabs>
              <w:jc w:val="center"/>
              <w:rPr>
                <w:rFonts w:ascii="Angsana New" w:hAnsi="Angsana New"/>
                <w:sz w:val="26"/>
                <w:szCs w:val="26"/>
              </w:rPr>
            </w:pPr>
            <w:r w:rsidRPr="00AF4B77">
              <w:rPr>
                <w:rFonts w:ascii="Angsana New" w:hAnsi="Angsana New"/>
                <w:sz w:val="26"/>
                <w:szCs w:val="26"/>
              </w:rPr>
              <w:t>Thailand</w:t>
            </w:r>
          </w:p>
        </w:tc>
        <w:tc>
          <w:tcPr>
            <w:tcW w:w="2610" w:type="dxa"/>
            <w:hideMark/>
          </w:tcPr>
          <w:p w:rsidR="00215F5B" w:rsidRPr="00AF4B77" w:rsidRDefault="00215F5B" w:rsidP="00215F5B">
            <w:pPr>
              <w:tabs>
                <w:tab w:val="left" w:pos="900"/>
                <w:tab w:val="left" w:pos="1080"/>
              </w:tabs>
              <w:jc w:val="left"/>
              <w:rPr>
                <w:rFonts w:ascii="Angsana New" w:hAnsi="Angsana New"/>
                <w:sz w:val="26"/>
                <w:szCs w:val="26"/>
              </w:rPr>
            </w:pPr>
            <w:r w:rsidRPr="00AF4B77">
              <w:rPr>
                <w:rFonts w:ascii="Angsana New" w:hAnsi="Angsana New"/>
                <w:sz w:val="26"/>
                <w:szCs w:val="26"/>
              </w:rPr>
              <w:t>Manufacture and distribution of round bars, deformed bars</w:t>
            </w:r>
          </w:p>
        </w:tc>
      </w:tr>
      <w:tr w:rsidR="00215F5B" w:rsidRPr="00AF4B77" w:rsidTr="00215F5B">
        <w:trPr>
          <w:cantSplit/>
        </w:trPr>
        <w:tc>
          <w:tcPr>
            <w:tcW w:w="2790" w:type="dxa"/>
            <w:hideMark/>
          </w:tcPr>
          <w:p w:rsidR="00215F5B" w:rsidRPr="00AF4B77" w:rsidRDefault="00215F5B" w:rsidP="00DF6B2F">
            <w:pPr>
              <w:ind w:left="-108"/>
              <w:rPr>
                <w:rFonts w:ascii="Angsana New" w:hAnsi="Angsana New"/>
                <w:sz w:val="26"/>
                <w:szCs w:val="26"/>
                <w:cs/>
              </w:rPr>
            </w:pPr>
          </w:p>
        </w:tc>
        <w:tc>
          <w:tcPr>
            <w:tcW w:w="1440" w:type="dxa"/>
            <w:hideMark/>
          </w:tcPr>
          <w:p w:rsidR="00215F5B" w:rsidRPr="00AF4B77" w:rsidRDefault="00215F5B" w:rsidP="00215F5B">
            <w:pPr>
              <w:ind w:left="-108" w:right="-108"/>
              <w:jc w:val="center"/>
              <w:rPr>
                <w:rFonts w:ascii="Angsana New" w:hAnsi="Angsana New"/>
                <w:sz w:val="26"/>
                <w:szCs w:val="26"/>
              </w:rPr>
            </w:pPr>
          </w:p>
        </w:tc>
        <w:tc>
          <w:tcPr>
            <w:tcW w:w="1440" w:type="dxa"/>
            <w:hideMark/>
          </w:tcPr>
          <w:p w:rsidR="00215F5B" w:rsidRPr="00AF4B77" w:rsidRDefault="00215F5B" w:rsidP="00215F5B">
            <w:pPr>
              <w:ind w:left="-108" w:right="-108"/>
              <w:jc w:val="center"/>
              <w:rPr>
                <w:rFonts w:ascii="Angsana New" w:hAnsi="Angsana New"/>
                <w:sz w:val="26"/>
                <w:szCs w:val="26"/>
              </w:rPr>
            </w:pPr>
          </w:p>
        </w:tc>
        <w:tc>
          <w:tcPr>
            <w:tcW w:w="1170" w:type="dxa"/>
            <w:hideMark/>
          </w:tcPr>
          <w:p w:rsidR="00215F5B" w:rsidRPr="00AF4B77" w:rsidRDefault="00215F5B" w:rsidP="00EE65D5">
            <w:pPr>
              <w:tabs>
                <w:tab w:val="left" w:pos="900"/>
                <w:tab w:val="left" w:pos="1080"/>
              </w:tabs>
              <w:jc w:val="center"/>
              <w:rPr>
                <w:rFonts w:ascii="Angsana New" w:hAnsi="Angsana New"/>
                <w:sz w:val="26"/>
                <w:szCs w:val="26"/>
                <w:cs/>
              </w:rPr>
            </w:pPr>
          </w:p>
        </w:tc>
        <w:tc>
          <w:tcPr>
            <w:tcW w:w="2610" w:type="dxa"/>
            <w:hideMark/>
          </w:tcPr>
          <w:p w:rsidR="00215F5B" w:rsidRPr="00AF4B77" w:rsidRDefault="00215F5B" w:rsidP="00215F5B">
            <w:pPr>
              <w:jc w:val="left"/>
              <w:rPr>
                <w:rFonts w:ascii="Angsana New" w:hAnsi="Angsana New"/>
                <w:sz w:val="26"/>
                <w:szCs w:val="26"/>
                <w:cs/>
              </w:rPr>
            </w:pPr>
          </w:p>
        </w:tc>
      </w:tr>
      <w:tr w:rsidR="00215F5B" w:rsidRPr="00AF4B77" w:rsidTr="00215F5B">
        <w:trPr>
          <w:cantSplit/>
        </w:trPr>
        <w:tc>
          <w:tcPr>
            <w:tcW w:w="2790" w:type="dxa"/>
            <w:hideMark/>
          </w:tcPr>
          <w:p w:rsidR="00215F5B" w:rsidRPr="00AF4B77" w:rsidRDefault="00215F5B" w:rsidP="00DF6B2F">
            <w:pPr>
              <w:ind w:left="-108"/>
              <w:rPr>
                <w:rFonts w:ascii="Angsana New" w:hAnsi="Angsana New"/>
                <w:sz w:val="26"/>
                <w:szCs w:val="26"/>
                <w:cs/>
              </w:rPr>
            </w:pPr>
          </w:p>
        </w:tc>
        <w:tc>
          <w:tcPr>
            <w:tcW w:w="1440" w:type="dxa"/>
            <w:hideMark/>
          </w:tcPr>
          <w:p w:rsidR="00215F5B" w:rsidRPr="00AF4B77" w:rsidRDefault="00215F5B" w:rsidP="00215F5B">
            <w:pPr>
              <w:ind w:left="-108" w:right="-108"/>
              <w:jc w:val="center"/>
              <w:rPr>
                <w:rFonts w:ascii="Angsana New" w:hAnsi="Angsana New"/>
                <w:sz w:val="26"/>
                <w:szCs w:val="26"/>
              </w:rPr>
            </w:pPr>
          </w:p>
        </w:tc>
        <w:tc>
          <w:tcPr>
            <w:tcW w:w="1440" w:type="dxa"/>
            <w:hideMark/>
          </w:tcPr>
          <w:p w:rsidR="00215F5B" w:rsidRPr="00AF4B77" w:rsidRDefault="00215F5B" w:rsidP="00215F5B">
            <w:pPr>
              <w:ind w:left="-108" w:right="-108"/>
              <w:jc w:val="center"/>
              <w:rPr>
                <w:rFonts w:ascii="Angsana New" w:hAnsi="Angsana New"/>
                <w:sz w:val="26"/>
                <w:szCs w:val="26"/>
              </w:rPr>
            </w:pPr>
          </w:p>
        </w:tc>
        <w:tc>
          <w:tcPr>
            <w:tcW w:w="1170" w:type="dxa"/>
            <w:hideMark/>
          </w:tcPr>
          <w:p w:rsidR="00215F5B" w:rsidRPr="00AF4B77" w:rsidRDefault="00215F5B" w:rsidP="00EE65D5">
            <w:pPr>
              <w:tabs>
                <w:tab w:val="left" w:pos="900"/>
                <w:tab w:val="left" w:pos="1080"/>
              </w:tabs>
              <w:jc w:val="center"/>
              <w:rPr>
                <w:rFonts w:ascii="Angsana New" w:hAnsi="Angsana New"/>
                <w:sz w:val="26"/>
                <w:szCs w:val="26"/>
                <w:cs/>
              </w:rPr>
            </w:pPr>
          </w:p>
        </w:tc>
        <w:tc>
          <w:tcPr>
            <w:tcW w:w="2610" w:type="dxa"/>
            <w:hideMark/>
          </w:tcPr>
          <w:p w:rsidR="00215F5B" w:rsidRPr="00AF4B77" w:rsidRDefault="00215F5B" w:rsidP="00215F5B">
            <w:pPr>
              <w:jc w:val="left"/>
              <w:rPr>
                <w:rFonts w:ascii="Angsana New" w:hAnsi="Angsana New"/>
                <w:sz w:val="26"/>
                <w:szCs w:val="26"/>
                <w:cs/>
              </w:rPr>
            </w:pPr>
          </w:p>
        </w:tc>
      </w:tr>
      <w:tr w:rsidR="00215F5B" w:rsidRPr="00AF4B77" w:rsidTr="00215F5B">
        <w:trPr>
          <w:cantSplit/>
        </w:trPr>
        <w:tc>
          <w:tcPr>
            <w:tcW w:w="2790" w:type="dxa"/>
          </w:tcPr>
          <w:p w:rsidR="00215F5B" w:rsidRPr="00AF4B77" w:rsidRDefault="00215F5B" w:rsidP="00DF6B2F">
            <w:pPr>
              <w:ind w:left="-108"/>
              <w:jc w:val="left"/>
              <w:rPr>
                <w:rFonts w:ascii="Angsana New" w:hAnsi="Angsana New"/>
                <w:sz w:val="26"/>
                <w:szCs w:val="26"/>
                <w:cs/>
              </w:rPr>
            </w:pPr>
            <w:r w:rsidRPr="00AF4B77">
              <w:rPr>
                <w:rFonts w:ascii="Angsana New" w:hAnsi="Angsana New"/>
                <w:sz w:val="26"/>
                <w:szCs w:val="26"/>
              </w:rPr>
              <w:t>MILLCON (HK) LIMITED</w:t>
            </w:r>
          </w:p>
        </w:tc>
        <w:tc>
          <w:tcPr>
            <w:tcW w:w="144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100.00</w:t>
            </w:r>
          </w:p>
        </w:tc>
        <w:tc>
          <w:tcPr>
            <w:tcW w:w="144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100.00</w:t>
            </w:r>
          </w:p>
        </w:tc>
        <w:tc>
          <w:tcPr>
            <w:tcW w:w="1170" w:type="dxa"/>
          </w:tcPr>
          <w:p w:rsidR="00215F5B" w:rsidRPr="00AF4B77" w:rsidRDefault="00215F5B" w:rsidP="00EE65D5">
            <w:pPr>
              <w:tabs>
                <w:tab w:val="left" w:pos="916"/>
                <w:tab w:val="left" w:pos="1080"/>
              </w:tabs>
              <w:jc w:val="center"/>
              <w:rPr>
                <w:rFonts w:ascii="Angsana New" w:hAnsi="Angsana New"/>
                <w:sz w:val="26"/>
                <w:szCs w:val="26"/>
              </w:rPr>
            </w:pPr>
            <w:r w:rsidRPr="00AF4B77">
              <w:rPr>
                <w:rFonts w:ascii="Angsana New" w:hAnsi="Angsana New"/>
                <w:sz w:val="26"/>
                <w:szCs w:val="26"/>
              </w:rPr>
              <w:t>Hong Kong</w:t>
            </w:r>
          </w:p>
          <w:p w:rsidR="00215F5B" w:rsidRPr="00AF4B77" w:rsidRDefault="00215F5B" w:rsidP="00EE65D5">
            <w:pPr>
              <w:tabs>
                <w:tab w:val="left" w:pos="900"/>
              </w:tabs>
              <w:ind w:left="-91" w:right="-108"/>
              <w:jc w:val="center"/>
              <w:rPr>
                <w:rFonts w:ascii="Angsana New" w:hAnsi="Angsana New"/>
                <w:sz w:val="26"/>
                <w:szCs w:val="26"/>
                <w:cs/>
              </w:rPr>
            </w:pPr>
          </w:p>
        </w:tc>
        <w:tc>
          <w:tcPr>
            <w:tcW w:w="2610" w:type="dxa"/>
          </w:tcPr>
          <w:p w:rsidR="00215F5B" w:rsidRPr="00AF4B77" w:rsidRDefault="00215F5B" w:rsidP="00215F5B">
            <w:pPr>
              <w:jc w:val="left"/>
              <w:rPr>
                <w:rFonts w:ascii="Angsana New" w:hAnsi="Angsana New"/>
                <w:sz w:val="26"/>
                <w:szCs w:val="26"/>
                <w:cs/>
              </w:rPr>
            </w:pPr>
            <w:r w:rsidRPr="00AF4B77">
              <w:rPr>
                <w:rFonts w:ascii="Angsana New" w:hAnsi="Angsana New"/>
                <w:sz w:val="26"/>
                <w:szCs w:val="26"/>
              </w:rPr>
              <w:t>Purchase of the right on claim for asset</w:t>
            </w:r>
          </w:p>
        </w:tc>
      </w:tr>
      <w:tr w:rsidR="00215F5B" w:rsidRPr="00AF4B77" w:rsidTr="00215F5B">
        <w:trPr>
          <w:cantSplit/>
        </w:trPr>
        <w:tc>
          <w:tcPr>
            <w:tcW w:w="2790" w:type="dxa"/>
          </w:tcPr>
          <w:p w:rsidR="00215F5B" w:rsidRPr="00AF4B77" w:rsidRDefault="00215F5B" w:rsidP="00DF6B2F">
            <w:pPr>
              <w:ind w:left="-108"/>
              <w:jc w:val="left"/>
              <w:rPr>
                <w:rFonts w:ascii="Angsana New" w:hAnsi="Angsana New"/>
                <w:sz w:val="26"/>
                <w:szCs w:val="26"/>
              </w:rPr>
            </w:pPr>
            <w:r w:rsidRPr="00AF4B77">
              <w:rPr>
                <w:rFonts w:ascii="Angsana New" w:hAnsi="Angsana New"/>
                <w:sz w:val="26"/>
                <w:szCs w:val="26"/>
              </w:rPr>
              <w:t>MILLCON THIHA LIMITED</w:t>
            </w:r>
          </w:p>
        </w:tc>
        <w:tc>
          <w:tcPr>
            <w:tcW w:w="144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51.00</w:t>
            </w:r>
          </w:p>
        </w:tc>
        <w:tc>
          <w:tcPr>
            <w:tcW w:w="144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51.00</w:t>
            </w:r>
          </w:p>
        </w:tc>
        <w:tc>
          <w:tcPr>
            <w:tcW w:w="1170" w:type="dxa"/>
          </w:tcPr>
          <w:p w:rsidR="00215F5B" w:rsidRPr="00AF4B77" w:rsidRDefault="00215F5B" w:rsidP="00EE65D5">
            <w:pPr>
              <w:tabs>
                <w:tab w:val="left" w:pos="916"/>
                <w:tab w:val="left" w:pos="1080"/>
              </w:tabs>
              <w:jc w:val="center"/>
              <w:rPr>
                <w:rFonts w:ascii="Angsana New" w:hAnsi="Angsana New"/>
                <w:color w:val="333333"/>
                <w:sz w:val="26"/>
                <w:szCs w:val="26"/>
              </w:rPr>
            </w:pPr>
            <w:r w:rsidRPr="00AF4B77">
              <w:rPr>
                <w:rFonts w:ascii="Angsana New" w:hAnsi="Angsana New"/>
                <w:sz w:val="26"/>
                <w:szCs w:val="26"/>
              </w:rPr>
              <w:t>Myanmar</w:t>
            </w:r>
          </w:p>
          <w:p w:rsidR="00215F5B" w:rsidRPr="00AF4B77" w:rsidRDefault="00215F5B" w:rsidP="00EE65D5">
            <w:pPr>
              <w:tabs>
                <w:tab w:val="left" w:pos="900"/>
                <w:tab w:val="left" w:pos="1080"/>
              </w:tabs>
              <w:jc w:val="center"/>
              <w:rPr>
                <w:rFonts w:ascii="Angsana New" w:hAnsi="Angsana New"/>
                <w:sz w:val="26"/>
                <w:szCs w:val="26"/>
                <w:cs/>
              </w:rPr>
            </w:pPr>
          </w:p>
        </w:tc>
        <w:tc>
          <w:tcPr>
            <w:tcW w:w="2610" w:type="dxa"/>
          </w:tcPr>
          <w:p w:rsidR="00215F5B" w:rsidRPr="00AF4B77" w:rsidRDefault="00215F5B" w:rsidP="00215F5B">
            <w:pPr>
              <w:jc w:val="left"/>
              <w:rPr>
                <w:rFonts w:ascii="Angsana New" w:hAnsi="Angsana New"/>
                <w:sz w:val="26"/>
                <w:szCs w:val="26"/>
                <w:cs/>
              </w:rPr>
            </w:pPr>
            <w:r w:rsidRPr="00AF4B77">
              <w:rPr>
                <w:rFonts w:ascii="Angsana New" w:hAnsi="Angsana New"/>
                <w:sz w:val="26"/>
                <w:szCs w:val="26"/>
              </w:rPr>
              <w:t>Trading of stee; products and construction material</w:t>
            </w:r>
          </w:p>
        </w:tc>
      </w:tr>
      <w:tr w:rsidR="000A3E53" w:rsidRPr="00AF4B77" w:rsidTr="0080226D">
        <w:trPr>
          <w:cantSplit/>
          <w:trHeight w:val="765"/>
        </w:trPr>
        <w:tc>
          <w:tcPr>
            <w:tcW w:w="2790" w:type="dxa"/>
          </w:tcPr>
          <w:p w:rsidR="000A3E53" w:rsidRPr="00AF4B77" w:rsidRDefault="000A3E53" w:rsidP="00814231">
            <w:pPr>
              <w:ind w:left="-108" w:right="-126"/>
              <w:jc w:val="left"/>
              <w:rPr>
                <w:rFonts w:ascii="Angsana New" w:hAnsi="Angsana New"/>
                <w:sz w:val="26"/>
                <w:szCs w:val="26"/>
              </w:rPr>
            </w:pPr>
            <w:r w:rsidRPr="00AF4B77">
              <w:rPr>
                <w:rFonts w:ascii="Angsana New" w:hAnsi="Angsana New"/>
                <w:sz w:val="26"/>
                <w:szCs w:val="26"/>
              </w:rPr>
              <w:t>Kobelco Millcon steel Co., Ltd.</w:t>
            </w:r>
          </w:p>
        </w:tc>
        <w:tc>
          <w:tcPr>
            <w:tcW w:w="1440" w:type="dxa"/>
          </w:tcPr>
          <w:p w:rsidR="000A3E53" w:rsidRPr="00AF4B77" w:rsidRDefault="000A3E53" w:rsidP="000A3E53">
            <w:pPr>
              <w:ind w:left="-108" w:right="-108"/>
              <w:jc w:val="center"/>
              <w:rPr>
                <w:rFonts w:ascii="Angsana New" w:hAnsi="Angsana New"/>
                <w:sz w:val="26"/>
                <w:szCs w:val="26"/>
              </w:rPr>
            </w:pPr>
            <w:r w:rsidRPr="00AF4B77">
              <w:rPr>
                <w:rFonts w:ascii="Angsana New" w:hAnsi="Angsana New"/>
                <w:sz w:val="26"/>
                <w:szCs w:val="26"/>
                <w:cs/>
              </w:rPr>
              <w:t>-</w:t>
            </w:r>
          </w:p>
        </w:tc>
        <w:tc>
          <w:tcPr>
            <w:tcW w:w="1440" w:type="dxa"/>
          </w:tcPr>
          <w:p w:rsidR="000A3E53" w:rsidRPr="00AF4B77" w:rsidRDefault="000A3E53" w:rsidP="000A3E53">
            <w:pPr>
              <w:ind w:left="-108" w:right="-108"/>
              <w:jc w:val="center"/>
              <w:rPr>
                <w:rFonts w:ascii="Angsana New" w:hAnsi="Angsana New"/>
                <w:sz w:val="26"/>
                <w:szCs w:val="26"/>
              </w:rPr>
            </w:pPr>
            <w:r w:rsidRPr="00AF4B77">
              <w:rPr>
                <w:rFonts w:ascii="Angsana New" w:hAnsi="Angsana New"/>
                <w:sz w:val="26"/>
                <w:szCs w:val="26"/>
              </w:rPr>
              <w:t>99.9</w:t>
            </w:r>
            <w:r w:rsidRPr="00AF4B77">
              <w:rPr>
                <w:rFonts w:ascii="Angsana New" w:hAnsi="Angsana New"/>
                <w:sz w:val="26"/>
                <w:szCs w:val="26"/>
                <w:cs/>
              </w:rPr>
              <w:t>9</w:t>
            </w:r>
          </w:p>
        </w:tc>
        <w:tc>
          <w:tcPr>
            <w:tcW w:w="1170" w:type="dxa"/>
          </w:tcPr>
          <w:p w:rsidR="000A3E53" w:rsidRPr="00AF4B77" w:rsidRDefault="000A3E53" w:rsidP="000A3E53">
            <w:pPr>
              <w:ind w:left="-108" w:right="-108"/>
              <w:jc w:val="center"/>
              <w:rPr>
                <w:rFonts w:ascii="Angsana New" w:hAnsi="Angsana New"/>
                <w:sz w:val="26"/>
                <w:szCs w:val="26"/>
                <w:cs/>
              </w:rPr>
            </w:pPr>
            <w:r w:rsidRPr="00AF4B77">
              <w:rPr>
                <w:rFonts w:ascii="Angsana New" w:hAnsi="Angsana New"/>
                <w:sz w:val="26"/>
                <w:szCs w:val="26"/>
              </w:rPr>
              <w:t>Thailand</w:t>
            </w:r>
          </w:p>
        </w:tc>
        <w:tc>
          <w:tcPr>
            <w:tcW w:w="2610" w:type="dxa"/>
          </w:tcPr>
          <w:p w:rsidR="0080226D" w:rsidRPr="00AF4B77" w:rsidRDefault="000A3E53" w:rsidP="000A3E53">
            <w:pPr>
              <w:ind w:right="-18"/>
              <w:jc w:val="left"/>
              <w:rPr>
                <w:rFonts w:ascii="Angsana New" w:hAnsi="Angsana New"/>
                <w:sz w:val="26"/>
                <w:szCs w:val="26"/>
              </w:rPr>
            </w:pPr>
            <w:r w:rsidRPr="00AF4B77">
              <w:rPr>
                <w:rFonts w:ascii="Angsana New" w:hAnsi="Angsana New"/>
                <w:sz w:val="26"/>
                <w:szCs w:val="26"/>
              </w:rPr>
              <w:t>Manufacture and distribution of steel and wire rod</w:t>
            </w:r>
          </w:p>
        </w:tc>
      </w:tr>
      <w:tr w:rsidR="00215F5B" w:rsidRPr="00AF4B77" w:rsidTr="00215F5B">
        <w:trPr>
          <w:cantSplit/>
        </w:trPr>
        <w:tc>
          <w:tcPr>
            <w:tcW w:w="2790" w:type="dxa"/>
            <w:hideMark/>
          </w:tcPr>
          <w:p w:rsidR="00215F5B" w:rsidRPr="00AF4B77" w:rsidRDefault="00215F5B" w:rsidP="00EE65D5">
            <w:pPr>
              <w:ind w:left="-108" w:right="-96"/>
              <w:jc w:val="center"/>
              <w:rPr>
                <w:rFonts w:ascii="Angsana New" w:hAnsi="Angsana New"/>
                <w:b/>
                <w:bCs/>
                <w:sz w:val="26"/>
                <w:szCs w:val="26"/>
              </w:rPr>
            </w:pPr>
            <w:r w:rsidRPr="00AF4B77">
              <w:rPr>
                <w:rFonts w:ascii="Angsana New" w:hAnsi="Angsana New"/>
                <w:sz w:val="26"/>
                <w:szCs w:val="26"/>
              </w:rPr>
              <w:lastRenderedPageBreak/>
              <w:t>Company’s Name</w:t>
            </w:r>
          </w:p>
        </w:tc>
        <w:tc>
          <w:tcPr>
            <w:tcW w:w="2880" w:type="dxa"/>
            <w:gridSpan w:val="2"/>
            <w:hideMark/>
          </w:tcPr>
          <w:p w:rsidR="00215F5B" w:rsidRPr="00AF4B77" w:rsidRDefault="00215F5B" w:rsidP="00EE65D5">
            <w:pPr>
              <w:ind w:left="-108" w:right="-96"/>
              <w:jc w:val="center"/>
              <w:rPr>
                <w:rFonts w:ascii="Angsana New" w:hAnsi="Angsana New"/>
                <w:sz w:val="26"/>
                <w:szCs w:val="26"/>
              </w:rPr>
            </w:pPr>
            <w:r w:rsidRPr="00AF4B77">
              <w:rPr>
                <w:rFonts w:ascii="Angsana New" w:hAnsi="Angsana New"/>
                <w:sz w:val="26"/>
                <w:szCs w:val="26"/>
              </w:rPr>
              <w:t>Percentage of Shareholdings</w:t>
            </w:r>
          </w:p>
        </w:tc>
        <w:tc>
          <w:tcPr>
            <w:tcW w:w="1170" w:type="dxa"/>
            <w:hideMark/>
          </w:tcPr>
          <w:p w:rsidR="00215F5B" w:rsidRPr="00AF4B77" w:rsidRDefault="00215F5B" w:rsidP="00EE65D5">
            <w:pPr>
              <w:ind w:left="-108" w:right="-96"/>
              <w:jc w:val="center"/>
              <w:rPr>
                <w:rFonts w:ascii="Angsana New" w:hAnsi="Angsana New"/>
                <w:b/>
                <w:bCs/>
                <w:sz w:val="26"/>
                <w:szCs w:val="26"/>
              </w:rPr>
            </w:pPr>
            <w:r w:rsidRPr="00AF4B77">
              <w:rPr>
                <w:rFonts w:ascii="Angsana New" w:hAnsi="Angsana New"/>
                <w:sz w:val="26"/>
                <w:szCs w:val="26"/>
              </w:rPr>
              <w:t>Country of Registration</w:t>
            </w:r>
          </w:p>
        </w:tc>
        <w:tc>
          <w:tcPr>
            <w:tcW w:w="2610" w:type="dxa"/>
            <w:hideMark/>
          </w:tcPr>
          <w:p w:rsidR="00215F5B" w:rsidRPr="00AF4B77" w:rsidRDefault="00215F5B" w:rsidP="00EE65D5">
            <w:pPr>
              <w:ind w:left="-108" w:right="-96"/>
              <w:jc w:val="center"/>
              <w:rPr>
                <w:rFonts w:ascii="Angsana New" w:hAnsi="Angsana New"/>
                <w:b/>
                <w:bCs/>
                <w:sz w:val="26"/>
                <w:szCs w:val="26"/>
              </w:rPr>
            </w:pPr>
            <w:r w:rsidRPr="00AF4B77">
              <w:rPr>
                <w:rFonts w:ascii="Angsana New" w:hAnsi="Angsana New"/>
                <w:sz w:val="26"/>
                <w:szCs w:val="26"/>
              </w:rPr>
              <w:t>Category</w:t>
            </w:r>
          </w:p>
        </w:tc>
      </w:tr>
      <w:tr w:rsidR="006B7EAE" w:rsidRPr="00AF4B77" w:rsidTr="00215F5B">
        <w:trPr>
          <w:cantSplit/>
        </w:trPr>
        <w:tc>
          <w:tcPr>
            <w:tcW w:w="2790" w:type="dxa"/>
          </w:tcPr>
          <w:p w:rsidR="006B7EAE" w:rsidRPr="00AF4B77" w:rsidRDefault="006B7EAE" w:rsidP="00EE65D5">
            <w:pPr>
              <w:ind w:left="-108" w:right="-96"/>
              <w:jc w:val="center"/>
              <w:rPr>
                <w:rFonts w:ascii="Angsana New" w:hAnsi="Angsana New"/>
                <w:b/>
                <w:bCs/>
                <w:sz w:val="26"/>
                <w:szCs w:val="26"/>
              </w:rPr>
            </w:pP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As at</w:t>
            </w: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As at</w:t>
            </w:r>
          </w:p>
        </w:tc>
        <w:tc>
          <w:tcPr>
            <w:tcW w:w="1170" w:type="dxa"/>
          </w:tcPr>
          <w:p w:rsidR="006B7EAE" w:rsidRPr="00AF4B77" w:rsidRDefault="006B7EAE" w:rsidP="00EE65D5">
            <w:pPr>
              <w:ind w:left="-108" w:right="-96"/>
              <w:jc w:val="center"/>
              <w:rPr>
                <w:rFonts w:ascii="Angsana New" w:hAnsi="Angsana New"/>
                <w:b/>
                <w:bCs/>
                <w:sz w:val="26"/>
                <w:szCs w:val="26"/>
              </w:rPr>
            </w:pPr>
          </w:p>
        </w:tc>
        <w:tc>
          <w:tcPr>
            <w:tcW w:w="2610" w:type="dxa"/>
          </w:tcPr>
          <w:p w:rsidR="006B7EAE" w:rsidRPr="00AF4B77" w:rsidRDefault="006B7EAE" w:rsidP="00EE65D5">
            <w:pPr>
              <w:ind w:left="-108" w:right="-96"/>
              <w:jc w:val="center"/>
              <w:rPr>
                <w:rFonts w:ascii="Angsana New" w:hAnsi="Angsana New"/>
                <w:b/>
                <w:bCs/>
                <w:sz w:val="26"/>
                <w:szCs w:val="26"/>
              </w:rPr>
            </w:pPr>
          </w:p>
        </w:tc>
      </w:tr>
      <w:tr w:rsidR="006B7EAE" w:rsidRPr="00AF4B77" w:rsidTr="00215F5B">
        <w:trPr>
          <w:cantSplit/>
        </w:trPr>
        <w:tc>
          <w:tcPr>
            <w:tcW w:w="2790" w:type="dxa"/>
          </w:tcPr>
          <w:p w:rsidR="006B7EAE" w:rsidRPr="00AF4B77" w:rsidRDefault="006B7EAE" w:rsidP="00EE65D5">
            <w:pPr>
              <w:ind w:left="-108" w:right="-96"/>
              <w:jc w:val="center"/>
              <w:rPr>
                <w:rFonts w:ascii="Angsana New" w:hAnsi="Angsana New"/>
                <w:b/>
                <w:bCs/>
                <w:sz w:val="26"/>
                <w:szCs w:val="26"/>
              </w:rPr>
            </w:pP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31 December 201</w:t>
            </w:r>
            <w:r w:rsidR="00C263E6" w:rsidRPr="00AF4B77">
              <w:rPr>
                <w:rFonts w:ascii="Angsana New" w:hAnsi="Angsana New"/>
                <w:sz w:val="26"/>
                <w:szCs w:val="26"/>
              </w:rPr>
              <w:t>6</w:t>
            </w:r>
          </w:p>
        </w:tc>
        <w:tc>
          <w:tcPr>
            <w:tcW w:w="1440" w:type="dxa"/>
            <w:hideMark/>
          </w:tcPr>
          <w:p w:rsidR="006B7EAE" w:rsidRPr="00AF4B77" w:rsidRDefault="006B7EAE" w:rsidP="00EE65D5">
            <w:pPr>
              <w:ind w:left="-108" w:right="-96"/>
              <w:jc w:val="center"/>
              <w:rPr>
                <w:rFonts w:ascii="Angsana New" w:hAnsi="Angsana New"/>
                <w:sz w:val="26"/>
                <w:szCs w:val="26"/>
              </w:rPr>
            </w:pPr>
            <w:r w:rsidRPr="00AF4B77">
              <w:rPr>
                <w:rFonts w:ascii="Angsana New" w:hAnsi="Angsana New"/>
                <w:sz w:val="26"/>
                <w:szCs w:val="26"/>
              </w:rPr>
              <w:t>31 December 201</w:t>
            </w:r>
            <w:r w:rsidR="00C263E6" w:rsidRPr="00AF4B77">
              <w:rPr>
                <w:rFonts w:ascii="Angsana New" w:hAnsi="Angsana New"/>
                <w:sz w:val="26"/>
                <w:szCs w:val="26"/>
              </w:rPr>
              <w:t>5</w:t>
            </w:r>
          </w:p>
        </w:tc>
        <w:tc>
          <w:tcPr>
            <w:tcW w:w="1170" w:type="dxa"/>
          </w:tcPr>
          <w:p w:rsidR="006B7EAE" w:rsidRPr="00AF4B77" w:rsidRDefault="006B7EAE" w:rsidP="00EE65D5">
            <w:pPr>
              <w:ind w:left="-108" w:right="-96"/>
              <w:jc w:val="center"/>
              <w:rPr>
                <w:rFonts w:ascii="Angsana New" w:hAnsi="Angsana New"/>
                <w:b/>
                <w:bCs/>
                <w:sz w:val="26"/>
                <w:szCs w:val="26"/>
              </w:rPr>
            </w:pPr>
          </w:p>
        </w:tc>
        <w:tc>
          <w:tcPr>
            <w:tcW w:w="2610" w:type="dxa"/>
          </w:tcPr>
          <w:p w:rsidR="006B7EAE" w:rsidRPr="00AF4B77" w:rsidRDefault="006B7EAE" w:rsidP="00EE65D5">
            <w:pPr>
              <w:ind w:left="-108" w:right="-96"/>
              <w:jc w:val="center"/>
              <w:rPr>
                <w:rFonts w:ascii="Angsana New" w:hAnsi="Angsana New"/>
                <w:b/>
                <w:bCs/>
                <w:sz w:val="26"/>
                <w:szCs w:val="26"/>
              </w:rPr>
            </w:pPr>
          </w:p>
        </w:tc>
      </w:tr>
      <w:tr w:rsidR="0080226D" w:rsidRPr="00AF4B77" w:rsidTr="00215F5B">
        <w:trPr>
          <w:cantSplit/>
        </w:trPr>
        <w:tc>
          <w:tcPr>
            <w:tcW w:w="2790" w:type="dxa"/>
          </w:tcPr>
          <w:p w:rsidR="0080226D" w:rsidRPr="00AF4B77" w:rsidRDefault="0080226D" w:rsidP="0080226D">
            <w:pPr>
              <w:ind w:left="-108" w:right="-126"/>
              <w:jc w:val="left"/>
              <w:rPr>
                <w:rFonts w:ascii="Angsana New" w:hAnsi="Angsana New"/>
                <w:sz w:val="26"/>
                <w:szCs w:val="26"/>
                <w:cs/>
              </w:rPr>
            </w:pPr>
            <w:r w:rsidRPr="00AF4B77">
              <w:rPr>
                <w:rFonts w:ascii="Angsana New" w:hAnsi="Angsana New"/>
                <w:sz w:val="26"/>
                <w:szCs w:val="26"/>
              </w:rPr>
              <w:t>Millcon Mauritius Co., Ltd.</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rPr>
              <w:t>100.00</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rPr>
              <w:t>100.00</w:t>
            </w:r>
          </w:p>
        </w:tc>
        <w:tc>
          <w:tcPr>
            <w:tcW w:w="1170" w:type="dxa"/>
          </w:tcPr>
          <w:p w:rsidR="0080226D" w:rsidRPr="00AF4B77" w:rsidRDefault="0080226D" w:rsidP="0080226D">
            <w:pPr>
              <w:ind w:left="-108" w:right="-108"/>
              <w:jc w:val="center"/>
              <w:rPr>
                <w:rFonts w:ascii="Angsana New" w:hAnsi="Angsana New"/>
                <w:sz w:val="26"/>
                <w:szCs w:val="26"/>
                <w:cs/>
              </w:rPr>
            </w:pPr>
            <w:r w:rsidRPr="00AF4B77">
              <w:rPr>
                <w:rFonts w:ascii="Angsana New" w:hAnsi="Angsana New"/>
                <w:sz w:val="26"/>
                <w:szCs w:val="26"/>
              </w:rPr>
              <w:t>Republic of Mauritius</w:t>
            </w:r>
          </w:p>
        </w:tc>
        <w:tc>
          <w:tcPr>
            <w:tcW w:w="2610" w:type="dxa"/>
          </w:tcPr>
          <w:p w:rsidR="0080226D" w:rsidRPr="00AF4B77" w:rsidRDefault="0080226D" w:rsidP="0080226D">
            <w:pPr>
              <w:ind w:right="-18"/>
              <w:jc w:val="left"/>
              <w:rPr>
                <w:rFonts w:ascii="Angsana New" w:hAnsi="Angsana New"/>
                <w:sz w:val="26"/>
                <w:szCs w:val="26"/>
                <w:cs/>
              </w:rPr>
            </w:pPr>
            <w:r w:rsidRPr="00AF4B77">
              <w:rPr>
                <w:rFonts w:ascii="Angsana New" w:hAnsi="Angsana New"/>
                <w:sz w:val="26"/>
                <w:szCs w:val="26"/>
              </w:rPr>
              <w:t>Holding Company for Investment inWisdom Tree Investment (s) Pte Limited</w:t>
            </w:r>
          </w:p>
        </w:tc>
      </w:tr>
      <w:tr w:rsidR="0080226D" w:rsidRPr="00AF4B77" w:rsidTr="00215F5B">
        <w:trPr>
          <w:cantSplit/>
        </w:trPr>
        <w:tc>
          <w:tcPr>
            <w:tcW w:w="2790" w:type="dxa"/>
          </w:tcPr>
          <w:p w:rsidR="0080226D" w:rsidRPr="00AF4B77" w:rsidRDefault="0080226D" w:rsidP="0080226D">
            <w:pPr>
              <w:ind w:left="-108" w:right="-126"/>
              <w:jc w:val="left"/>
              <w:rPr>
                <w:rFonts w:ascii="Angsana New" w:hAnsi="Angsana New"/>
                <w:sz w:val="26"/>
                <w:szCs w:val="26"/>
                <w:cs/>
              </w:rPr>
            </w:pPr>
            <w:r w:rsidRPr="00AF4B77">
              <w:rPr>
                <w:rFonts w:ascii="Angsana New" w:hAnsi="Angsana New"/>
                <w:sz w:val="26"/>
                <w:szCs w:val="26"/>
              </w:rPr>
              <w:t>Millcon Steel Pipe Co., Ltd.</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cs/>
              </w:rPr>
              <w:t>100.00</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cs/>
              </w:rPr>
              <w:t>100.00</w:t>
            </w:r>
          </w:p>
        </w:tc>
        <w:tc>
          <w:tcPr>
            <w:tcW w:w="117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rPr>
              <w:t>Thailand</w:t>
            </w:r>
          </w:p>
        </w:tc>
        <w:tc>
          <w:tcPr>
            <w:tcW w:w="2610" w:type="dxa"/>
          </w:tcPr>
          <w:p w:rsidR="0080226D" w:rsidRPr="00AF4B77" w:rsidRDefault="0080226D" w:rsidP="0080226D">
            <w:pPr>
              <w:ind w:right="-18"/>
              <w:rPr>
                <w:rFonts w:ascii="Angsana New" w:hAnsi="Angsana New"/>
                <w:sz w:val="26"/>
                <w:szCs w:val="26"/>
              </w:rPr>
            </w:pPr>
            <w:r w:rsidRPr="00AF4B77">
              <w:rPr>
                <w:rFonts w:ascii="Angsana New" w:hAnsi="Angsana New"/>
                <w:sz w:val="26"/>
                <w:szCs w:val="26"/>
              </w:rPr>
              <w:t>Production and distribution of all types of steel products</w:t>
            </w:r>
          </w:p>
        </w:tc>
      </w:tr>
      <w:tr w:rsidR="0080226D" w:rsidRPr="00AF4B77" w:rsidTr="00215F5B">
        <w:trPr>
          <w:cantSplit/>
        </w:trPr>
        <w:tc>
          <w:tcPr>
            <w:tcW w:w="2790" w:type="dxa"/>
          </w:tcPr>
          <w:p w:rsidR="0080226D" w:rsidRPr="00AF4B77" w:rsidRDefault="0080226D" w:rsidP="0080226D">
            <w:pPr>
              <w:ind w:left="72" w:right="-126" w:hanging="180"/>
              <w:jc w:val="left"/>
              <w:rPr>
                <w:rFonts w:ascii="Angsana New" w:hAnsi="Angsana New"/>
                <w:sz w:val="26"/>
                <w:szCs w:val="26"/>
              </w:rPr>
            </w:pPr>
            <w:r w:rsidRPr="00AF4B77">
              <w:rPr>
                <w:rFonts w:ascii="Angsana New" w:hAnsi="Angsana New"/>
                <w:sz w:val="26"/>
                <w:szCs w:val="26"/>
              </w:rPr>
              <w:t xml:space="preserve">Saharuam Construction Meterials </w:t>
            </w:r>
          </w:p>
          <w:p w:rsidR="0080226D" w:rsidRPr="00AF4B77" w:rsidRDefault="0080226D" w:rsidP="0080226D">
            <w:pPr>
              <w:ind w:left="72" w:right="-126"/>
              <w:jc w:val="left"/>
              <w:rPr>
                <w:rFonts w:ascii="Angsana New" w:hAnsi="Angsana New"/>
                <w:sz w:val="26"/>
                <w:szCs w:val="26"/>
                <w:cs/>
              </w:rPr>
            </w:pPr>
            <w:r w:rsidRPr="00AF4B77">
              <w:rPr>
                <w:rFonts w:ascii="Angsana New" w:hAnsi="Angsana New"/>
                <w:sz w:val="26"/>
                <w:szCs w:val="26"/>
              </w:rPr>
              <w:t>Co., Ltd.</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cs/>
              </w:rPr>
              <w:t>100.00</w:t>
            </w:r>
          </w:p>
        </w:tc>
        <w:tc>
          <w:tcPr>
            <w:tcW w:w="144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cs/>
              </w:rPr>
              <w:t>100.00</w:t>
            </w:r>
          </w:p>
        </w:tc>
        <w:tc>
          <w:tcPr>
            <w:tcW w:w="1170" w:type="dxa"/>
          </w:tcPr>
          <w:p w:rsidR="0080226D" w:rsidRPr="00AF4B77" w:rsidRDefault="0080226D" w:rsidP="0080226D">
            <w:pPr>
              <w:ind w:left="-108" w:right="-108"/>
              <w:jc w:val="center"/>
              <w:rPr>
                <w:rFonts w:ascii="Angsana New" w:hAnsi="Angsana New"/>
                <w:sz w:val="26"/>
                <w:szCs w:val="26"/>
              </w:rPr>
            </w:pPr>
            <w:r w:rsidRPr="00AF4B77">
              <w:rPr>
                <w:rFonts w:ascii="Angsana New" w:hAnsi="Angsana New"/>
                <w:sz w:val="26"/>
                <w:szCs w:val="26"/>
              </w:rPr>
              <w:t>Thailand</w:t>
            </w:r>
          </w:p>
        </w:tc>
        <w:tc>
          <w:tcPr>
            <w:tcW w:w="2610" w:type="dxa"/>
          </w:tcPr>
          <w:p w:rsidR="0080226D" w:rsidRPr="00AF4B77" w:rsidRDefault="0080226D" w:rsidP="0080226D">
            <w:pPr>
              <w:ind w:right="-18"/>
              <w:rPr>
                <w:rFonts w:ascii="Angsana New" w:hAnsi="Angsana New"/>
                <w:sz w:val="26"/>
                <w:szCs w:val="26"/>
                <w:cs/>
              </w:rPr>
            </w:pPr>
            <w:r w:rsidRPr="00AF4B77">
              <w:rPr>
                <w:rFonts w:ascii="Angsana New" w:hAnsi="Angsana New"/>
                <w:sz w:val="26"/>
                <w:szCs w:val="26"/>
              </w:rPr>
              <w:t>Trading all kinds of steels product and building materials</w:t>
            </w:r>
          </w:p>
        </w:tc>
      </w:tr>
      <w:tr w:rsidR="00215F5B" w:rsidRPr="00AF4B77" w:rsidTr="00215F5B">
        <w:trPr>
          <w:cantSplit/>
        </w:trPr>
        <w:tc>
          <w:tcPr>
            <w:tcW w:w="2790" w:type="dxa"/>
          </w:tcPr>
          <w:p w:rsidR="00215F5B" w:rsidRPr="00AF4B77" w:rsidRDefault="00215F5B" w:rsidP="002D0F07">
            <w:pPr>
              <w:ind w:left="-108" w:right="-126"/>
              <w:jc w:val="left"/>
              <w:rPr>
                <w:rFonts w:ascii="Angsana New" w:hAnsi="Angsana New"/>
                <w:spacing w:val="-6"/>
                <w:sz w:val="26"/>
                <w:szCs w:val="26"/>
                <w:cs/>
              </w:rPr>
            </w:pPr>
            <w:r w:rsidRPr="00AF4B77">
              <w:rPr>
                <w:rFonts w:ascii="Angsana New" w:hAnsi="Angsana New"/>
                <w:spacing w:val="-6"/>
                <w:sz w:val="26"/>
                <w:szCs w:val="26"/>
              </w:rPr>
              <w:t>I-Gen Engineering Co., Ltd.</w:t>
            </w:r>
          </w:p>
        </w:tc>
        <w:tc>
          <w:tcPr>
            <w:tcW w:w="1440" w:type="dxa"/>
            <w:shd w:val="clear" w:color="auto" w:fill="auto"/>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cs/>
              </w:rPr>
              <w:t>-</w:t>
            </w:r>
          </w:p>
        </w:tc>
        <w:tc>
          <w:tcPr>
            <w:tcW w:w="1440" w:type="dxa"/>
            <w:shd w:val="clear" w:color="auto" w:fill="auto"/>
          </w:tcPr>
          <w:p w:rsidR="00215F5B" w:rsidRPr="00AF4B77" w:rsidRDefault="00215F5B" w:rsidP="00EE65D5">
            <w:pPr>
              <w:ind w:left="-108" w:right="-108"/>
              <w:jc w:val="center"/>
              <w:rPr>
                <w:rFonts w:ascii="Angsana New" w:hAnsi="Angsana New"/>
                <w:sz w:val="26"/>
                <w:szCs w:val="26"/>
              </w:rPr>
            </w:pPr>
            <w:r w:rsidRPr="00AF4B77">
              <w:rPr>
                <w:rFonts w:ascii="Angsana New" w:hAnsi="Angsana New"/>
                <w:sz w:val="26"/>
                <w:szCs w:val="26"/>
                <w:cs/>
              </w:rPr>
              <w:t>40.00</w:t>
            </w:r>
          </w:p>
        </w:tc>
        <w:tc>
          <w:tcPr>
            <w:tcW w:w="117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Thailand</w:t>
            </w:r>
          </w:p>
        </w:tc>
        <w:tc>
          <w:tcPr>
            <w:tcW w:w="2610" w:type="dxa"/>
            <w:shd w:val="clear" w:color="auto" w:fill="auto"/>
          </w:tcPr>
          <w:p w:rsidR="00215F5B" w:rsidRPr="00AF4B77" w:rsidRDefault="00215F5B" w:rsidP="00215F5B">
            <w:pPr>
              <w:tabs>
                <w:tab w:val="left" w:pos="900"/>
                <w:tab w:val="left" w:pos="1080"/>
              </w:tabs>
              <w:ind w:right="-18"/>
              <w:jc w:val="left"/>
              <w:rPr>
                <w:rFonts w:ascii="Angsana New" w:hAnsi="Angsana New"/>
                <w:sz w:val="26"/>
                <w:szCs w:val="26"/>
              </w:rPr>
            </w:pPr>
            <w:r w:rsidRPr="00AF4B77">
              <w:rPr>
                <w:rFonts w:ascii="Angsana New" w:hAnsi="Angsana New"/>
                <w:sz w:val="26"/>
                <w:szCs w:val="26"/>
              </w:rPr>
              <w:t>Production of electronic equipment and providing of electronic system services.</w:t>
            </w:r>
          </w:p>
        </w:tc>
      </w:tr>
      <w:tr w:rsidR="00215F5B" w:rsidRPr="00AF4B77" w:rsidTr="00215F5B">
        <w:trPr>
          <w:cantSplit/>
        </w:trPr>
        <w:tc>
          <w:tcPr>
            <w:tcW w:w="2790" w:type="dxa"/>
          </w:tcPr>
          <w:p w:rsidR="00215F5B" w:rsidRPr="00AF4B77" w:rsidRDefault="00215F5B" w:rsidP="00DF6B2F">
            <w:pPr>
              <w:ind w:left="-108" w:right="-126"/>
              <w:jc w:val="left"/>
              <w:rPr>
                <w:rFonts w:ascii="Angsana New" w:hAnsi="Angsana New"/>
                <w:sz w:val="26"/>
                <w:szCs w:val="26"/>
                <w:cs/>
              </w:rPr>
            </w:pPr>
            <w:r w:rsidRPr="00AF4B77">
              <w:rPr>
                <w:rFonts w:ascii="Angsana New" w:hAnsi="Angsana New"/>
                <w:sz w:val="26"/>
                <w:szCs w:val="26"/>
              </w:rPr>
              <w:t xml:space="preserve">Suntech Metals </w:t>
            </w:r>
            <w:r w:rsidR="00C263E6" w:rsidRPr="00AF4B77">
              <w:rPr>
                <w:rFonts w:ascii="Angsana New" w:hAnsi="Angsana New"/>
                <w:sz w:val="26"/>
                <w:szCs w:val="26"/>
              </w:rPr>
              <w:t>Co., Ltd.</w:t>
            </w:r>
          </w:p>
        </w:tc>
        <w:tc>
          <w:tcPr>
            <w:tcW w:w="1440" w:type="dxa"/>
            <w:shd w:val="clear" w:color="auto" w:fill="auto"/>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99.9</w:t>
            </w:r>
            <w:r w:rsidRPr="00AF4B77">
              <w:rPr>
                <w:rFonts w:ascii="Angsana New" w:hAnsi="Angsana New"/>
                <w:sz w:val="26"/>
                <w:szCs w:val="26"/>
                <w:cs/>
              </w:rPr>
              <w:t>9</w:t>
            </w:r>
          </w:p>
        </w:tc>
        <w:tc>
          <w:tcPr>
            <w:tcW w:w="1440" w:type="dxa"/>
            <w:shd w:val="clear" w:color="auto" w:fill="auto"/>
          </w:tcPr>
          <w:p w:rsidR="00215F5B" w:rsidRPr="00AF4B77" w:rsidRDefault="00215F5B" w:rsidP="00EE65D5">
            <w:pPr>
              <w:ind w:left="-108" w:right="-108"/>
              <w:jc w:val="center"/>
              <w:rPr>
                <w:rFonts w:ascii="Angsana New" w:hAnsi="Angsana New"/>
                <w:sz w:val="26"/>
                <w:szCs w:val="26"/>
              </w:rPr>
            </w:pPr>
            <w:r w:rsidRPr="00AF4B77">
              <w:rPr>
                <w:rFonts w:ascii="Angsana New" w:hAnsi="Angsana New"/>
                <w:sz w:val="26"/>
                <w:szCs w:val="26"/>
              </w:rPr>
              <w:t>99.9</w:t>
            </w:r>
            <w:r w:rsidRPr="00AF4B77">
              <w:rPr>
                <w:rFonts w:ascii="Angsana New" w:hAnsi="Angsana New"/>
                <w:sz w:val="26"/>
                <w:szCs w:val="26"/>
                <w:cs/>
              </w:rPr>
              <w:t>9</w:t>
            </w:r>
          </w:p>
        </w:tc>
        <w:tc>
          <w:tcPr>
            <w:tcW w:w="117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Thailand</w:t>
            </w:r>
          </w:p>
        </w:tc>
        <w:tc>
          <w:tcPr>
            <w:tcW w:w="2610" w:type="dxa"/>
            <w:shd w:val="clear" w:color="auto" w:fill="auto"/>
          </w:tcPr>
          <w:p w:rsidR="00215F5B" w:rsidRPr="00AF4B77" w:rsidRDefault="00215F5B" w:rsidP="00215F5B">
            <w:pPr>
              <w:ind w:right="-18"/>
              <w:rPr>
                <w:rFonts w:ascii="Angsana New" w:hAnsi="Angsana New"/>
                <w:sz w:val="26"/>
                <w:szCs w:val="26"/>
                <w:cs/>
              </w:rPr>
            </w:pPr>
            <w:r w:rsidRPr="00AF4B77">
              <w:rPr>
                <w:rFonts w:ascii="Angsana New" w:hAnsi="Angsana New"/>
                <w:sz w:val="26"/>
                <w:szCs w:val="26"/>
              </w:rPr>
              <w:t>Production of scarp and trading steel products</w:t>
            </w:r>
          </w:p>
        </w:tc>
      </w:tr>
      <w:tr w:rsidR="00215F5B" w:rsidRPr="00AF4B77" w:rsidTr="00215F5B">
        <w:trPr>
          <w:cantSplit/>
        </w:trPr>
        <w:tc>
          <w:tcPr>
            <w:tcW w:w="2790" w:type="dxa"/>
          </w:tcPr>
          <w:p w:rsidR="00215F5B" w:rsidRPr="00AF4B77" w:rsidRDefault="002D0F07" w:rsidP="00DF6B2F">
            <w:pPr>
              <w:ind w:left="-108" w:right="-126"/>
              <w:jc w:val="left"/>
              <w:rPr>
                <w:rFonts w:ascii="Angsana New" w:hAnsi="Angsana New"/>
                <w:sz w:val="26"/>
                <w:szCs w:val="26"/>
                <w:cs/>
              </w:rPr>
            </w:pPr>
            <w:r w:rsidRPr="00AF4B77">
              <w:rPr>
                <w:rFonts w:ascii="Angsana New" w:hAnsi="Angsana New"/>
                <w:sz w:val="26"/>
                <w:szCs w:val="26"/>
              </w:rPr>
              <w:t>World Wide Processcing</w:t>
            </w:r>
            <w:r w:rsidR="00215F5B" w:rsidRPr="00AF4B77">
              <w:rPr>
                <w:rFonts w:ascii="Angsana New" w:hAnsi="Angsana New"/>
                <w:sz w:val="26"/>
                <w:szCs w:val="26"/>
              </w:rPr>
              <w:t xml:space="preserve"> Co., Ltd.</w:t>
            </w:r>
          </w:p>
        </w:tc>
        <w:tc>
          <w:tcPr>
            <w:tcW w:w="1440" w:type="dxa"/>
            <w:shd w:val="clear" w:color="auto" w:fill="auto"/>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cs/>
              </w:rPr>
              <w:t>-</w:t>
            </w:r>
          </w:p>
        </w:tc>
        <w:tc>
          <w:tcPr>
            <w:tcW w:w="1440" w:type="dxa"/>
            <w:shd w:val="clear" w:color="auto" w:fill="auto"/>
          </w:tcPr>
          <w:p w:rsidR="00215F5B" w:rsidRPr="00AF4B77" w:rsidRDefault="00215F5B" w:rsidP="00EE65D5">
            <w:pPr>
              <w:ind w:left="-108" w:right="-108"/>
              <w:jc w:val="center"/>
              <w:rPr>
                <w:rFonts w:ascii="Angsana New" w:hAnsi="Angsana New"/>
                <w:sz w:val="26"/>
                <w:szCs w:val="26"/>
              </w:rPr>
            </w:pPr>
            <w:r w:rsidRPr="00AF4B77">
              <w:rPr>
                <w:rFonts w:ascii="Angsana New" w:hAnsi="Angsana New"/>
                <w:sz w:val="26"/>
                <w:szCs w:val="26"/>
                <w:cs/>
              </w:rPr>
              <w:t>99.99</w:t>
            </w:r>
          </w:p>
        </w:tc>
        <w:tc>
          <w:tcPr>
            <w:tcW w:w="1170" w:type="dxa"/>
          </w:tcPr>
          <w:p w:rsidR="00215F5B" w:rsidRPr="00AF4B77" w:rsidRDefault="00215F5B" w:rsidP="00215F5B">
            <w:pPr>
              <w:ind w:left="-108" w:right="-108"/>
              <w:jc w:val="center"/>
              <w:rPr>
                <w:rFonts w:ascii="Angsana New" w:hAnsi="Angsana New"/>
                <w:sz w:val="26"/>
                <w:szCs w:val="26"/>
              </w:rPr>
            </w:pPr>
            <w:r w:rsidRPr="00AF4B77">
              <w:rPr>
                <w:rFonts w:ascii="Angsana New" w:hAnsi="Angsana New"/>
                <w:sz w:val="26"/>
                <w:szCs w:val="26"/>
              </w:rPr>
              <w:t>Thailand</w:t>
            </w:r>
          </w:p>
        </w:tc>
        <w:tc>
          <w:tcPr>
            <w:tcW w:w="2610" w:type="dxa"/>
            <w:shd w:val="clear" w:color="auto" w:fill="auto"/>
          </w:tcPr>
          <w:p w:rsidR="00215F5B" w:rsidRPr="00AF4B77" w:rsidRDefault="00215F5B" w:rsidP="00215F5B">
            <w:pPr>
              <w:ind w:right="-18"/>
              <w:rPr>
                <w:rFonts w:ascii="Angsana New" w:hAnsi="Angsana New"/>
                <w:sz w:val="26"/>
                <w:szCs w:val="26"/>
                <w:cs/>
              </w:rPr>
            </w:pPr>
            <w:r w:rsidRPr="00AF4B77">
              <w:rPr>
                <w:rFonts w:ascii="Angsana New" w:hAnsi="Angsana New"/>
                <w:sz w:val="26"/>
                <w:szCs w:val="26"/>
              </w:rPr>
              <w:t>Non-operating</w:t>
            </w:r>
          </w:p>
        </w:tc>
      </w:tr>
    </w:tbl>
    <w:p w:rsidR="00A54FB4" w:rsidRPr="00215F5B" w:rsidRDefault="00A54FB4" w:rsidP="00A54FB4">
      <w:pPr>
        <w:tabs>
          <w:tab w:val="left" w:pos="900"/>
        </w:tabs>
        <w:ind w:left="900"/>
        <w:jc w:val="thaiDistribute"/>
        <w:rPr>
          <w:rFonts w:ascii="Angsana New" w:eastAsia="Times New Roman" w:hAnsi="Angsana New"/>
          <w:sz w:val="10"/>
          <w:szCs w:val="10"/>
        </w:rPr>
      </w:pPr>
    </w:p>
    <w:p w:rsidR="00A54FB4" w:rsidRPr="006B7EAE" w:rsidRDefault="00A54FB4" w:rsidP="00176E19">
      <w:pPr>
        <w:numPr>
          <w:ilvl w:val="1"/>
          <w:numId w:val="21"/>
        </w:numPr>
        <w:tabs>
          <w:tab w:val="left" w:pos="900"/>
        </w:tabs>
        <w:ind w:left="900" w:hanging="450"/>
        <w:jc w:val="thaiDistribute"/>
        <w:rPr>
          <w:rFonts w:ascii="Angsana New" w:eastAsia="Times New Roman" w:hAnsi="Angsana New"/>
          <w:sz w:val="30"/>
          <w:szCs w:val="30"/>
        </w:rPr>
      </w:pPr>
      <w:r w:rsidRPr="006B7EAE">
        <w:rPr>
          <w:rFonts w:ascii="Angsana New" w:eastAsia="Times New Roman" w:hAnsi="Angsana New"/>
          <w:sz w:val="30"/>
          <w:szCs w:val="30"/>
        </w:rPr>
        <w:t>In the preparation of the consolidated financial statements, the accounting period of subsidiary companies are ended at the same period of MILLCON STEEL INDUSTRIES PUBLIC COMPANY LIMITED.</w:t>
      </w:r>
    </w:p>
    <w:p w:rsidR="00A54FB4" w:rsidRPr="006B7EAE" w:rsidRDefault="00A54FB4" w:rsidP="00176E19">
      <w:pPr>
        <w:numPr>
          <w:ilvl w:val="1"/>
          <w:numId w:val="21"/>
        </w:numPr>
        <w:tabs>
          <w:tab w:val="left" w:pos="900"/>
        </w:tabs>
        <w:ind w:left="900" w:hanging="450"/>
        <w:jc w:val="thaiDistribute"/>
        <w:rPr>
          <w:rFonts w:ascii="Angsana New" w:eastAsia="Times New Roman" w:hAnsi="Angsana New"/>
          <w:sz w:val="30"/>
          <w:szCs w:val="30"/>
        </w:rPr>
      </w:pPr>
      <w:r w:rsidRPr="006B7EAE">
        <w:rPr>
          <w:rFonts w:ascii="Angsana New" w:eastAsia="Times New Roman" w:hAnsi="Angsana New"/>
          <w:sz w:val="30"/>
          <w:szCs w:val="30"/>
        </w:rPr>
        <w:t>Balances between the MIILCON STEEL INDUSTRIES PUBLIC COMPANY LIMITED with subsidiary companies, investments in subsidiaries</w:t>
      </w:r>
      <w:r w:rsidR="00D84591">
        <w:rPr>
          <w:rFonts w:ascii="Angsana New" w:eastAsia="Times New Roman" w:hAnsi="Angsana New"/>
          <w:sz w:val="30"/>
          <w:szCs w:val="30"/>
        </w:rPr>
        <w:t xml:space="preserve"> and equity of subsidiaries are</w:t>
      </w:r>
      <w:r w:rsidR="00F66FD8">
        <w:rPr>
          <w:rFonts w:ascii="Angsana New" w:eastAsia="Times New Roman" w:hAnsi="Angsana New"/>
          <w:sz w:val="30"/>
          <w:szCs w:val="30"/>
        </w:rPr>
        <w:t xml:space="preserve"> </w:t>
      </w:r>
      <w:r w:rsidR="00D84591">
        <w:rPr>
          <w:rFonts w:ascii="Angsana New" w:eastAsia="Times New Roman" w:hAnsi="Angsana New"/>
          <w:sz w:val="30"/>
          <w:szCs w:val="30"/>
        </w:rPr>
        <w:t>eliminated</w:t>
      </w:r>
      <w:r w:rsidRPr="006B7EAE">
        <w:rPr>
          <w:rFonts w:ascii="Angsana New" w:eastAsia="Times New Roman" w:hAnsi="Angsana New"/>
          <w:sz w:val="30"/>
          <w:szCs w:val="30"/>
        </w:rPr>
        <w:t xml:space="preserve"> transactions from the consolidated financial statements.</w:t>
      </w:r>
    </w:p>
    <w:p w:rsidR="00A54FB4" w:rsidRDefault="00A54FB4" w:rsidP="00176E19">
      <w:pPr>
        <w:numPr>
          <w:ilvl w:val="1"/>
          <w:numId w:val="21"/>
        </w:numPr>
        <w:tabs>
          <w:tab w:val="left" w:pos="900"/>
        </w:tabs>
        <w:ind w:left="900" w:hanging="450"/>
        <w:jc w:val="thaiDistribute"/>
        <w:rPr>
          <w:rFonts w:ascii="Angsana New" w:eastAsia="Times New Roman" w:hAnsi="Angsana New"/>
          <w:sz w:val="30"/>
          <w:szCs w:val="30"/>
        </w:rPr>
      </w:pPr>
      <w:r w:rsidRPr="006B7EAE">
        <w:rPr>
          <w:rFonts w:ascii="Angsana New" w:eastAsia="Times New Roman" w:hAnsi="Angsana New"/>
          <w:sz w:val="30"/>
          <w:szCs w:val="30"/>
        </w:rPr>
        <w:t>Accounting policy for subsidiary companies will utilize the same policy as the MILLCON STEEL INDUSTRIES PUBLIC COMPANY LIMITED.</w:t>
      </w:r>
    </w:p>
    <w:p w:rsidR="00814231" w:rsidRPr="0042222B" w:rsidRDefault="00814231" w:rsidP="00F66FD8">
      <w:pPr>
        <w:tabs>
          <w:tab w:val="left" w:pos="900"/>
        </w:tabs>
        <w:ind w:left="450"/>
        <w:jc w:val="thaiDistribute"/>
        <w:rPr>
          <w:rFonts w:ascii="Angsana New" w:eastAsia="Times New Roman" w:hAnsi="Angsana New"/>
          <w:sz w:val="30"/>
          <w:szCs w:val="30"/>
        </w:rPr>
      </w:pPr>
    </w:p>
    <w:p w:rsidR="00964BB4" w:rsidRPr="00215F5B" w:rsidRDefault="00964BB4" w:rsidP="00176E19">
      <w:pPr>
        <w:numPr>
          <w:ilvl w:val="0"/>
          <w:numId w:val="20"/>
        </w:numPr>
        <w:ind w:left="450" w:hanging="450"/>
        <w:jc w:val="thaiDistribute"/>
        <w:rPr>
          <w:rFonts w:ascii="Angsana New" w:eastAsia="Angsana New" w:hAnsi="Angsana New"/>
          <w:b/>
          <w:bCs/>
          <w:sz w:val="30"/>
          <w:szCs w:val="30"/>
        </w:rPr>
      </w:pPr>
      <w:r w:rsidRPr="00215F5B">
        <w:rPr>
          <w:rFonts w:ascii="Angsana New" w:eastAsia="Angsana New" w:hAnsi="Angsana New"/>
          <w:b/>
          <w:bCs/>
          <w:sz w:val="30"/>
          <w:szCs w:val="30"/>
        </w:rPr>
        <w:t>The Adoption of New Accounting Policies</w:t>
      </w:r>
    </w:p>
    <w:p w:rsidR="00964BB4" w:rsidRPr="00215F5B" w:rsidRDefault="00964BB4" w:rsidP="00467464">
      <w:pPr>
        <w:ind w:left="450" w:firstLine="900"/>
        <w:rPr>
          <w:rFonts w:ascii="Angsana New" w:eastAsia="Cordia New" w:hAnsi="Angsana New"/>
          <w:sz w:val="30"/>
          <w:szCs w:val="30"/>
        </w:rPr>
      </w:pPr>
      <w:r w:rsidRPr="00215F5B">
        <w:rPr>
          <w:rFonts w:ascii="Angsana New" w:eastAsia="Cordia New" w:hAnsi="Angsana New"/>
          <w:sz w:val="30"/>
          <w:szCs w:val="30"/>
        </w:rPr>
        <w:t xml:space="preserve">The </w:t>
      </w:r>
      <w:r w:rsidR="004D786E" w:rsidRPr="00215F5B">
        <w:rPr>
          <w:rFonts w:ascii="Angsana New" w:eastAsia="Cordia New" w:hAnsi="Angsana New"/>
          <w:sz w:val="30"/>
          <w:szCs w:val="30"/>
        </w:rPr>
        <w:t>Group</w:t>
      </w:r>
      <w:r w:rsidRPr="00215F5B">
        <w:rPr>
          <w:rFonts w:ascii="Angsana New" w:eastAsia="Cordia New" w:hAnsi="Angsana New"/>
          <w:sz w:val="30"/>
          <w:szCs w:val="30"/>
        </w:rPr>
        <w:t xml:space="preserve"> has adopted the new conceptual framework for financial reporting, the new accounting standards, financial reporting standards, accounting standard interpretations, financial reporting standard interpretations and accounting guidance,which are effective for accounting periods begi</w:t>
      </w:r>
      <w:r w:rsidR="00467464">
        <w:rPr>
          <w:rFonts w:ascii="Angsana New" w:eastAsia="Cordia New" w:hAnsi="Angsana New"/>
          <w:sz w:val="30"/>
          <w:szCs w:val="30"/>
        </w:rPr>
        <w:t>nning on or after 1 January 2016</w:t>
      </w:r>
      <w:r w:rsidRPr="00215F5B">
        <w:rPr>
          <w:rFonts w:ascii="Angsana New" w:eastAsia="Cordia New" w:hAnsi="Angsana New"/>
          <w:sz w:val="30"/>
          <w:szCs w:val="30"/>
        </w:rPr>
        <w:t>, with no impact to the current financial report.</w:t>
      </w:r>
    </w:p>
    <w:p w:rsidR="005C1C55" w:rsidRDefault="005C1C55" w:rsidP="00215F5B">
      <w:pPr>
        <w:ind w:left="450"/>
        <w:jc w:val="thaiDistribute"/>
        <w:rPr>
          <w:rFonts w:ascii="Angsana New" w:hAnsi="Angsana New"/>
          <w:b/>
          <w:bCs/>
          <w:sz w:val="30"/>
          <w:szCs w:val="30"/>
        </w:rPr>
      </w:pPr>
    </w:p>
    <w:p w:rsidR="00F66FD8" w:rsidRDefault="00F66FD8" w:rsidP="00215F5B">
      <w:pPr>
        <w:ind w:left="450"/>
        <w:jc w:val="thaiDistribute"/>
        <w:rPr>
          <w:rFonts w:ascii="Angsana New" w:hAnsi="Angsana New"/>
          <w:b/>
          <w:bCs/>
          <w:sz w:val="30"/>
          <w:szCs w:val="30"/>
        </w:rPr>
      </w:pPr>
    </w:p>
    <w:p w:rsidR="00F66FD8" w:rsidRDefault="00F66FD8" w:rsidP="00215F5B">
      <w:pPr>
        <w:ind w:left="450"/>
        <w:jc w:val="thaiDistribute"/>
        <w:rPr>
          <w:rFonts w:ascii="Angsana New" w:hAnsi="Angsana New"/>
          <w:b/>
          <w:bCs/>
          <w:sz w:val="30"/>
          <w:szCs w:val="30"/>
        </w:rPr>
      </w:pPr>
    </w:p>
    <w:p w:rsidR="00814231" w:rsidRDefault="00814231" w:rsidP="00215F5B">
      <w:pPr>
        <w:ind w:left="450"/>
        <w:jc w:val="thaiDistribute"/>
        <w:rPr>
          <w:rFonts w:ascii="Angsana New" w:hAnsi="Angsana New"/>
          <w:b/>
          <w:bCs/>
          <w:sz w:val="30"/>
          <w:szCs w:val="30"/>
        </w:rPr>
      </w:pPr>
    </w:p>
    <w:p w:rsidR="00964BB4" w:rsidRPr="009F79FA" w:rsidRDefault="00964BB4" w:rsidP="00176E19">
      <w:pPr>
        <w:numPr>
          <w:ilvl w:val="0"/>
          <w:numId w:val="20"/>
        </w:numPr>
        <w:ind w:left="450" w:hanging="450"/>
        <w:jc w:val="thaiDistribute"/>
        <w:rPr>
          <w:rFonts w:ascii="Angsana New" w:eastAsia="Angsana New" w:hAnsi="Angsana New"/>
          <w:b/>
          <w:bCs/>
          <w:sz w:val="30"/>
          <w:szCs w:val="30"/>
        </w:rPr>
      </w:pPr>
      <w:r w:rsidRPr="009F79FA">
        <w:rPr>
          <w:rFonts w:ascii="Angsana New" w:eastAsia="Angsana New" w:hAnsi="Angsana New"/>
          <w:b/>
          <w:bCs/>
          <w:sz w:val="30"/>
          <w:szCs w:val="30"/>
        </w:rPr>
        <w:lastRenderedPageBreak/>
        <w:t>New Financial Reporting Standards Not Yet Effective</w:t>
      </w:r>
    </w:p>
    <w:p w:rsidR="00964BB4" w:rsidRPr="009F79FA" w:rsidRDefault="00964BB4" w:rsidP="00467464">
      <w:pPr>
        <w:ind w:left="450" w:firstLine="900"/>
        <w:rPr>
          <w:rFonts w:ascii="Angsana New" w:eastAsia="MS Mincho" w:hAnsi="Angsana New"/>
          <w:spacing w:val="-3"/>
          <w:sz w:val="30"/>
          <w:szCs w:val="30"/>
        </w:rPr>
      </w:pPr>
      <w:r w:rsidRPr="009F79FA">
        <w:rPr>
          <w:rFonts w:ascii="Angsana New" w:eastAsia="Cordia New" w:hAnsi="Angsana New"/>
          <w:spacing w:val="-3"/>
          <w:sz w:val="30"/>
          <w:szCs w:val="30"/>
        </w:rPr>
        <w:t>Accounting standards, financial reporting standards, accounting standard interpretations, financial reporting standard interpretations and new accounting guidance, which are not yet effective for the current accounting periods that the Company has not adopted, are as follows:</w:t>
      </w:r>
    </w:p>
    <w:p w:rsidR="00964BB4" w:rsidRDefault="00964BB4" w:rsidP="00437BA0">
      <w:pPr>
        <w:ind w:left="450" w:firstLine="6"/>
        <w:rPr>
          <w:rFonts w:ascii="Angsana New" w:eastAsia="Cordia New" w:hAnsi="Angsana New"/>
          <w:color w:val="000000"/>
          <w:sz w:val="30"/>
          <w:szCs w:val="30"/>
          <w:u w:val="single"/>
        </w:rPr>
      </w:pPr>
      <w:r w:rsidRPr="009F79FA">
        <w:rPr>
          <w:rFonts w:ascii="Angsana New" w:eastAsia="Cordia New" w:hAnsi="Angsana New"/>
          <w:color w:val="000000"/>
          <w:sz w:val="30"/>
          <w:szCs w:val="30"/>
          <w:u w:val="single"/>
        </w:rPr>
        <w:t>Effective for the accounting period beginning on or after 1 January 201</w:t>
      </w:r>
      <w:r w:rsidR="00437BA0">
        <w:rPr>
          <w:rFonts w:ascii="Angsana New" w:eastAsia="Cordia New" w:hAnsi="Angsana New" w:hint="cs"/>
          <w:color w:val="000000"/>
          <w:sz w:val="30"/>
          <w:szCs w:val="30"/>
          <w:u w:val="single"/>
          <w:cs/>
        </w:rPr>
        <w:t>7</w:t>
      </w:r>
    </w:p>
    <w:tbl>
      <w:tblPr>
        <w:tblW w:w="9166" w:type="dxa"/>
        <w:tblInd w:w="558" w:type="dxa"/>
        <w:tblLook w:val="04A0"/>
      </w:tblPr>
      <w:tblGrid>
        <w:gridCol w:w="2443"/>
        <w:gridCol w:w="6723"/>
      </w:tblGrid>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Presentation of Financial Statements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Inventories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Statement of Cash Flows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Accounting Policies, Changes in Accounting Estimates and Errors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Events After the Reporting Period</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11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Construction Contracts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12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Income Taxes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16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Property, Plant and Equipment</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Leases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Revenue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19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Employee Benefits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Accounting for Government Grants and Disclosure of Government Assistance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21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The Effects of Changes in Foreign Exchange Rate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23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Borrowing Costs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24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Related Party Disclosures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26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Accounting and Reporting by Retirement Benefit Plans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Separate Financial Statements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Investments in Associates and Joint Venture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29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Financial Reporting in Hyperinflationary Economics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33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Earnings per Share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34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Interim Financial Reporting</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36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Impairment of Assets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37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Provisions, Contingent Liabilities and Contingent Assets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38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Intangible Assets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40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Investment Property</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TAS 41</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Times New Roman" w:hAnsi="Angsana New"/>
                <w:sz w:val="28"/>
                <w:szCs w:val="28"/>
              </w:rPr>
            </w:pPr>
            <w:r w:rsidRPr="00437BA0">
              <w:rPr>
                <w:rFonts w:ascii="Angsana New" w:eastAsia="Times New Roman" w:hAnsi="Angsana New"/>
                <w:sz w:val="28"/>
                <w:szCs w:val="28"/>
              </w:rPr>
              <w:t>Agriculture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2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Share</w:t>
            </w:r>
            <w:r w:rsidRPr="00437BA0">
              <w:rPr>
                <w:rFonts w:ascii="Angsana New" w:eastAsia="Times New Roman" w:hAnsi="Angsana New"/>
                <w:sz w:val="28"/>
                <w:szCs w:val="28"/>
                <w:cs/>
              </w:rPr>
              <w:t>-</w:t>
            </w:r>
            <w:r w:rsidRPr="00437BA0">
              <w:rPr>
                <w:rFonts w:ascii="Angsana New" w:eastAsia="Times New Roman" w:hAnsi="Angsana New"/>
                <w:sz w:val="28"/>
                <w:szCs w:val="28"/>
              </w:rPr>
              <w:t>Based Payments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3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Business Combinations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4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cs/>
              </w:rPr>
            </w:pPr>
            <w:r w:rsidRPr="00437BA0">
              <w:rPr>
                <w:rFonts w:ascii="Angsana New" w:eastAsia="Times New Roman" w:hAnsi="Angsana New"/>
                <w:sz w:val="28"/>
                <w:szCs w:val="28"/>
              </w:rPr>
              <w:t>Insurance Contracts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5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Non</w:t>
            </w:r>
            <w:r w:rsidRPr="00437BA0">
              <w:rPr>
                <w:rFonts w:ascii="Angsana New" w:eastAsia="Times New Roman" w:hAnsi="Angsana New"/>
                <w:sz w:val="28"/>
                <w:szCs w:val="28"/>
                <w:cs/>
              </w:rPr>
              <w:t>-</w:t>
            </w:r>
            <w:r w:rsidRPr="00437BA0">
              <w:rPr>
                <w:rFonts w:ascii="Angsana New" w:eastAsia="Times New Roman" w:hAnsi="Angsana New"/>
                <w:sz w:val="28"/>
                <w:szCs w:val="28"/>
              </w:rPr>
              <w:t>current Assets Held for Sale and Discounted Operations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lastRenderedPageBreak/>
              <w:t xml:space="preserve">TFRS 6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Exploration for and Evaluation of Mineral Resources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Operating Segments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TFRS 10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Times New Roman" w:hAnsi="Angsana New"/>
                <w:sz w:val="28"/>
                <w:szCs w:val="28"/>
              </w:rPr>
            </w:pPr>
            <w:r w:rsidRPr="00437BA0">
              <w:rPr>
                <w:rFonts w:ascii="Angsana New" w:eastAsia="Times New Roman" w:hAnsi="Angsana New"/>
                <w:sz w:val="28"/>
                <w:szCs w:val="28"/>
              </w:rPr>
              <w:t>Consolidated Financial Statements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TFRS 11</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Joint Arrangements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TFRS 12</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Disclosure of Interests in Other Entities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TFRS 13</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Times New Roman" w:hAnsi="Angsana New"/>
                <w:sz w:val="28"/>
                <w:szCs w:val="28"/>
              </w:rPr>
            </w:pPr>
            <w:r w:rsidRPr="00437BA0">
              <w:rPr>
                <w:rFonts w:ascii="Angsana New" w:eastAsia="Times New Roman" w:hAnsi="Angsana New"/>
                <w:sz w:val="28"/>
                <w:szCs w:val="28"/>
              </w:rPr>
              <w:t>Fair Value Measurement</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10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 xml:space="preserve">Government Assistance </w:t>
            </w:r>
            <w:r w:rsidRPr="00437BA0">
              <w:rPr>
                <w:rFonts w:ascii="Angsana New" w:hAnsi="Angsana New"/>
                <w:snapToGrid w:val="0"/>
                <w:spacing w:val="-10"/>
                <w:sz w:val="28"/>
                <w:szCs w:val="28"/>
                <w:cs/>
                <w:lang w:eastAsia="th-TH"/>
              </w:rPr>
              <w:t xml:space="preserve">– </w:t>
            </w:r>
            <w:r w:rsidRPr="00437BA0">
              <w:rPr>
                <w:rFonts w:ascii="Angsana New" w:eastAsia="Times New Roman" w:hAnsi="Angsana New"/>
                <w:sz w:val="28"/>
                <w:szCs w:val="28"/>
              </w:rPr>
              <w:t>No Specific Relation to Operating Activities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15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 xml:space="preserve">Operating Leases </w:t>
            </w:r>
            <w:r w:rsidRPr="00437BA0">
              <w:rPr>
                <w:rFonts w:ascii="Angsana New" w:hAnsi="Angsana New"/>
                <w:snapToGrid w:val="0"/>
                <w:spacing w:val="-10"/>
                <w:sz w:val="28"/>
                <w:szCs w:val="28"/>
                <w:cs/>
                <w:lang w:eastAsia="th-TH"/>
              </w:rPr>
              <w:t>–</w:t>
            </w:r>
            <w:r w:rsidRPr="00437BA0">
              <w:rPr>
                <w:rFonts w:ascii="Angsana New" w:eastAsia="Times New Roman" w:hAnsi="Angsana New"/>
                <w:sz w:val="28"/>
                <w:szCs w:val="28"/>
              </w:rPr>
              <w:t>Incentives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25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Income Taxes</w:t>
            </w:r>
            <w:r w:rsidRPr="00437BA0">
              <w:rPr>
                <w:rFonts w:ascii="Angsana New" w:hAnsi="Angsana New"/>
                <w:snapToGrid w:val="0"/>
                <w:spacing w:val="-10"/>
                <w:sz w:val="28"/>
                <w:szCs w:val="28"/>
                <w:cs/>
                <w:lang w:eastAsia="th-TH"/>
              </w:rPr>
              <w:t xml:space="preserve">– </w:t>
            </w:r>
            <w:r w:rsidRPr="00437BA0">
              <w:rPr>
                <w:rFonts w:ascii="Angsana New" w:eastAsia="Times New Roman" w:hAnsi="Angsana New"/>
                <w:sz w:val="28"/>
                <w:szCs w:val="28"/>
              </w:rPr>
              <w:t>Changes in the Tax Status of an Entity or its Shareholders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27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Evaluating the Substance of Transactions Involving the Legal Form of a Lease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29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Service Concession Arrangements</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Disclosures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31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 xml:space="preserve">Revenue </w:t>
            </w:r>
            <w:r w:rsidRPr="00437BA0">
              <w:rPr>
                <w:rFonts w:ascii="Angsana New" w:hAnsi="Angsana New"/>
                <w:snapToGrid w:val="0"/>
                <w:spacing w:val="-10"/>
                <w:sz w:val="28"/>
                <w:szCs w:val="28"/>
                <w:cs/>
                <w:lang w:eastAsia="th-TH"/>
              </w:rPr>
              <w:t>–</w:t>
            </w:r>
            <w:r w:rsidRPr="00437BA0">
              <w:rPr>
                <w:rFonts w:ascii="Angsana New" w:eastAsia="Times New Roman" w:hAnsi="Angsana New"/>
                <w:sz w:val="28"/>
                <w:szCs w:val="28"/>
              </w:rPr>
              <w:t>Barter Transactions Involving Advertising Services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TSIC 32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Intangible Assets</w:t>
            </w:r>
            <w:r w:rsidRPr="00437BA0">
              <w:rPr>
                <w:rFonts w:ascii="Angsana New" w:hAnsi="Angsana New"/>
                <w:snapToGrid w:val="0"/>
                <w:spacing w:val="-10"/>
                <w:sz w:val="28"/>
                <w:szCs w:val="28"/>
                <w:cs/>
                <w:lang w:eastAsia="th-TH"/>
              </w:rPr>
              <w:t xml:space="preserve">– </w:t>
            </w:r>
            <w:r w:rsidRPr="00437BA0">
              <w:rPr>
                <w:rFonts w:ascii="Angsana New" w:eastAsia="Times New Roman" w:hAnsi="Angsana New"/>
                <w:sz w:val="28"/>
                <w:szCs w:val="28"/>
              </w:rPr>
              <w:t>Web Site Costs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Changes in Existing Decommissioning, Restoration and Similar Liabilities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4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Determining whether an Arrangement contains a Lease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5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Rights to Interests arising from Decommissioning, Restoration and Environmental Rehabilitation Funds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 xml:space="preserve">Applying the Restatement Approach under TAS 29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Financial Reporting in Hyperinflationary Economies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10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Interim Financial Reporting and Impairment</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12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Service Concession Arrangements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13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Customer Loyalty Programmes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TFRIC 14</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 xml:space="preserve">TAS 19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 –</w:t>
            </w:r>
            <w:r w:rsidRPr="00437BA0">
              <w:rPr>
                <w:rFonts w:ascii="Angsana New" w:eastAsia="Times New Roman" w:hAnsi="Angsana New"/>
                <w:sz w:val="28"/>
                <w:szCs w:val="28"/>
              </w:rPr>
              <w:t xml:space="preserve"> The Limit on a Defined Benefit Asset, Minimum Funding Requirements and their Interaction</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15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Agreements for the Construction of Real Estate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17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Distributions of Non</w:t>
            </w:r>
            <w:r w:rsidRPr="00437BA0">
              <w:rPr>
                <w:rFonts w:ascii="Angsana New" w:eastAsia="Times New Roman" w:hAnsi="Angsana New"/>
                <w:sz w:val="28"/>
                <w:szCs w:val="28"/>
                <w:cs/>
              </w:rPr>
              <w:t>-</w:t>
            </w:r>
            <w:r w:rsidRPr="00437BA0">
              <w:rPr>
                <w:rFonts w:ascii="Angsana New" w:eastAsia="Times New Roman" w:hAnsi="Angsana New"/>
                <w:sz w:val="28"/>
                <w:szCs w:val="28"/>
              </w:rPr>
              <w:t>cash Assets to Owners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TFRIC 18 </w:t>
            </w:r>
            <w:r w:rsidRPr="00437BA0">
              <w:rPr>
                <w:rFonts w:ascii="Angsana New" w:eastAsia="Times New Roman" w:hAnsi="Angsana New"/>
                <w:sz w:val="28"/>
                <w:szCs w:val="28"/>
                <w:cs/>
              </w:rPr>
              <w:t>(</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Transfers of Assets from Customers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TFRIC 20</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Stripping Costs in the Production Phase of a Surface Mine</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TFRIC 21</w:t>
            </w:r>
            <w:r w:rsidRPr="00437BA0">
              <w:rPr>
                <w:rFonts w:ascii="Angsana New" w:eastAsia="Times New Roman" w:hAnsi="Angsana New"/>
                <w:sz w:val="28"/>
                <w:szCs w:val="28"/>
                <w:cs/>
              </w:rPr>
              <w:t xml:space="preserve">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ind w:hanging="18"/>
              <w:jc w:val="thaiDistribute"/>
              <w:rPr>
                <w:rFonts w:ascii="Angsana New" w:eastAsia="Times New Roman" w:hAnsi="Angsana New"/>
                <w:sz w:val="28"/>
                <w:szCs w:val="28"/>
              </w:rPr>
            </w:pPr>
            <w:r w:rsidRPr="00437BA0">
              <w:rPr>
                <w:rFonts w:ascii="Angsana New" w:eastAsia="Times New Roman" w:hAnsi="Angsana New"/>
                <w:sz w:val="28"/>
                <w:szCs w:val="28"/>
              </w:rPr>
              <w:t>Levies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w:t>
            </w:r>
            <w:r w:rsidRPr="00437BA0">
              <w:rPr>
                <w:rFonts w:ascii="Angsana New" w:eastAsia="Times New Roman" w:hAnsi="Angsana New"/>
                <w:sz w:val="28"/>
                <w:szCs w:val="28"/>
                <w:cs/>
              </w:rPr>
              <w:t>104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Cordia New" w:hAnsi="Angsana New"/>
                <w:sz w:val="28"/>
                <w:szCs w:val="28"/>
                <w:cs/>
              </w:rPr>
            </w:pPr>
            <w:r w:rsidRPr="00437BA0">
              <w:rPr>
                <w:rFonts w:ascii="Angsana New" w:eastAsia="Cordia New" w:hAnsi="Angsana New"/>
                <w:sz w:val="28"/>
                <w:szCs w:val="28"/>
              </w:rPr>
              <w:t>Accounting for Troubled Debt Restructurings</w:t>
            </w:r>
          </w:p>
        </w:tc>
      </w:tr>
      <w:tr w:rsidR="00437BA0" w:rsidRPr="00437BA0" w:rsidTr="00437BA0">
        <w:tc>
          <w:tcPr>
            <w:tcW w:w="2443" w:type="dxa"/>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 xml:space="preserve">TAS </w:t>
            </w:r>
            <w:r w:rsidRPr="00437BA0">
              <w:rPr>
                <w:rFonts w:ascii="Angsana New" w:eastAsia="Times New Roman" w:hAnsi="Angsana New"/>
                <w:sz w:val="28"/>
                <w:szCs w:val="28"/>
                <w:cs/>
              </w:rPr>
              <w:t>105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Cordia New" w:hAnsi="Angsana New"/>
                <w:sz w:val="28"/>
                <w:szCs w:val="28"/>
                <w:cs/>
              </w:rPr>
            </w:pPr>
            <w:r w:rsidRPr="00437BA0">
              <w:rPr>
                <w:rFonts w:ascii="Angsana New" w:eastAsia="Cordia New" w:hAnsi="Angsana New"/>
                <w:sz w:val="28"/>
                <w:szCs w:val="28"/>
              </w:rPr>
              <w:t>Accounting for Investments in Debt and Equity Securities</w:t>
            </w:r>
          </w:p>
        </w:tc>
      </w:tr>
      <w:tr w:rsidR="00437BA0" w:rsidRPr="00437BA0" w:rsidTr="00437BA0">
        <w:tc>
          <w:tcPr>
            <w:tcW w:w="2443" w:type="dxa"/>
            <w:shd w:val="clear" w:color="auto" w:fill="auto"/>
          </w:tcPr>
          <w:p w:rsidR="00437BA0" w:rsidRPr="00437BA0" w:rsidRDefault="00437BA0" w:rsidP="00437BA0">
            <w:pPr>
              <w:ind w:left="-108"/>
              <w:rPr>
                <w:rFonts w:ascii="Angsana New" w:hAnsi="Angsana New"/>
                <w:sz w:val="28"/>
                <w:szCs w:val="28"/>
              </w:rPr>
            </w:pPr>
            <w:r w:rsidRPr="00437BA0">
              <w:rPr>
                <w:rFonts w:ascii="Angsana New" w:eastAsia="Times New Roman" w:hAnsi="Angsana New"/>
                <w:sz w:val="28"/>
                <w:szCs w:val="28"/>
              </w:rPr>
              <w:t xml:space="preserve">TAS </w:t>
            </w:r>
            <w:r w:rsidRPr="00437BA0">
              <w:rPr>
                <w:rFonts w:ascii="Angsana New" w:eastAsia="Times New Roman" w:hAnsi="Angsana New"/>
                <w:sz w:val="28"/>
                <w:szCs w:val="28"/>
                <w:cs/>
              </w:rPr>
              <w:t>107 (</w:t>
            </w:r>
            <w:r w:rsidRPr="00437BA0">
              <w:rPr>
                <w:rFonts w:ascii="Angsana New" w:eastAsia="Times New Roman" w:hAnsi="Angsana New"/>
                <w:sz w:val="28"/>
                <w:szCs w:val="28"/>
              </w:rPr>
              <w:t>revised 2016</w:t>
            </w:r>
            <w:r w:rsidRPr="00437BA0">
              <w:rPr>
                <w:rFonts w:ascii="Angsana New" w:eastAsia="Times New Roman" w:hAnsi="Angsana New"/>
                <w:sz w:val="28"/>
                <w:szCs w:val="28"/>
                <w:cs/>
              </w:rPr>
              <w:t>)</w:t>
            </w:r>
          </w:p>
        </w:tc>
        <w:tc>
          <w:tcPr>
            <w:tcW w:w="6723" w:type="dxa"/>
            <w:shd w:val="clear" w:color="auto" w:fill="auto"/>
          </w:tcPr>
          <w:p w:rsidR="00437BA0" w:rsidRPr="00437BA0" w:rsidRDefault="00437BA0" w:rsidP="00EE65D5">
            <w:pPr>
              <w:jc w:val="thaiDistribute"/>
              <w:rPr>
                <w:rFonts w:ascii="Angsana New" w:eastAsia="Cordia New" w:hAnsi="Angsana New"/>
                <w:sz w:val="28"/>
                <w:szCs w:val="28"/>
              </w:rPr>
            </w:pPr>
            <w:r w:rsidRPr="00437BA0">
              <w:rPr>
                <w:rFonts w:ascii="Angsana New" w:eastAsia="Cordia New" w:hAnsi="Angsana New"/>
                <w:sz w:val="28"/>
                <w:szCs w:val="28"/>
              </w:rPr>
              <w:t>Financial Instruments: Disclosure and Presentation</w:t>
            </w:r>
          </w:p>
        </w:tc>
      </w:tr>
      <w:tr w:rsidR="00437BA0" w:rsidRPr="00437BA0" w:rsidTr="00437BA0">
        <w:tc>
          <w:tcPr>
            <w:tcW w:w="9166" w:type="dxa"/>
            <w:gridSpan w:val="2"/>
            <w:shd w:val="clear" w:color="auto" w:fill="auto"/>
          </w:tcPr>
          <w:p w:rsidR="00437BA0" w:rsidRPr="00437BA0" w:rsidRDefault="00437BA0" w:rsidP="00437BA0">
            <w:pPr>
              <w:ind w:left="-108"/>
              <w:jc w:val="thaiDistribute"/>
              <w:rPr>
                <w:rFonts w:ascii="Angsana New" w:eastAsia="Times New Roman" w:hAnsi="Angsana New"/>
                <w:sz w:val="28"/>
                <w:szCs w:val="28"/>
              </w:rPr>
            </w:pPr>
            <w:r w:rsidRPr="00437BA0">
              <w:rPr>
                <w:rFonts w:ascii="Angsana New" w:eastAsia="Times New Roman" w:hAnsi="Angsana New"/>
                <w:sz w:val="28"/>
                <w:szCs w:val="28"/>
              </w:rPr>
              <w:t>Accounting Guidances for Derecognition of Financial Assets and Financial Liabilities</w:t>
            </w:r>
          </w:p>
        </w:tc>
      </w:tr>
    </w:tbl>
    <w:p w:rsidR="00437BA0" w:rsidRPr="00B16BB4" w:rsidRDefault="00437BA0" w:rsidP="00437BA0">
      <w:pPr>
        <w:ind w:left="450" w:firstLine="6"/>
        <w:rPr>
          <w:rFonts w:ascii="Angsana New" w:eastAsia="Cordia New" w:hAnsi="Angsana New"/>
          <w:color w:val="000000"/>
          <w:sz w:val="10"/>
          <w:szCs w:val="10"/>
          <w:u w:val="single"/>
        </w:rPr>
      </w:pPr>
    </w:p>
    <w:p w:rsidR="00CE345E" w:rsidRPr="00980302" w:rsidRDefault="00964BB4" w:rsidP="00467464">
      <w:pPr>
        <w:ind w:left="450" w:firstLine="900"/>
        <w:rPr>
          <w:rFonts w:ascii="Angsana New" w:eastAsia="Cordia New" w:hAnsi="Angsana New"/>
          <w:sz w:val="30"/>
          <w:szCs w:val="30"/>
        </w:rPr>
      </w:pPr>
      <w:r w:rsidRPr="00980302">
        <w:rPr>
          <w:rFonts w:ascii="Angsana New" w:eastAsia="Cordia New" w:hAnsi="Angsana New"/>
          <w:sz w:val="30"/>
          <w:szCs w:val="30"/>
        </w:rPr>
        <w:t>The management of the Company believes that above financial reporting standards will not have any significant impact on the financial statements when they are applied.</w:t>
      </w:r>
    </w:p>
    <w:p w:rsidR="00964BB4" w:rsidRPr="009F79FA" w:rsidRDefault="00964BB4" w:rsidP="00176E19">
      <w:pPr>
        <w:numPr>
          <w:ilvl w:val="0"/>
          <w:numId w:val="20"/>
        </w:numPr>
        <w:ind w:left="450" w:hanging="426"/>
        <w:jc w:val="thaiDistribute"/>
        <w:rPr>
          <w:rFonts w:ascii="Angsana New" w:eastAsia="Angsana New" w:hAnsi="Angsana New"/>
          <w:b/>
          <w:bCs/>
          <w:sz w:val="30"/>
          <w:szCs w:val="30"/>
        </w:rPr>
      </w:pPr>
      <w:r w:rsidRPr="009F79FA">
        <w:rPr>
          <w:rFonts w:ascii="Angsana New" w:eastAsia="Angsana New" w:hAnsi="Angsana New"/>
          <w:b/>
          <w:bCs/>
          <w:sz w:val="30"/>
          <w:szCs w:val="30"/>
        </w:rPr>
        <w:lastRenderedPageBreak/>
        <w:t>Significant Accounting Policies</w:t>
      </w:r>
    </w:p>
    <w:p w:rsidR="00605EB2" w:rsidRPr="009F79FA" w:rsidRDefault="00605EB2" w:rsidP="00176E19">
      <w:pPr>
        <w:pStyle w:val="ListParagraph"/>
        <w:numPr>
          <w:ilvl w:val="0"/>
          <w:numId w:val="16"/>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605EB2" w:rsidRPr="009F79FA" w:rsidRDefault="00605EB2" w:rsidP="00176E19">
      <w:pPr>
        <w:pStyle w:val="ListParagraph"/>
        <w:numPr>
          <w:ilvl w:val="0"/>
          <w:numId w:val="16"/>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BE17A9" w:rsidRPr="009F79FA" w:rsidRDefault="00BE17A9" w:rsidP="00176E19">
      <w:pPr>
        <w:numPr>
          <w:ilvl w:val="0"/>
          <w:numId w:val="22"/>
        </w:numPr>
        <w:tabs>
          <w:tab w:val="left" w:pos="990"/>
        </w:tabs>
        <w:ind w:left="990" w:right="30" w:hanging="540"/>
        <w:jc w:val="left"/>
        <w:rPr>
          <w:rFonts w:ascii="Angsana New" w:hAnsi="Angsana New"/>
          <w:sz w:val="30"/>
          <w:szCs w:val="30"/>
        </w:rPr>
      </w:pPr>
      <w:r w:rsidRPr="009F79FA">
        <w:rPr>
          <w:rFonts w:ascii="Angsana New" w:hAnsi="Angsana New"/>
          <w:sz w:val="30"/>
          <w:szCs w:val="30"/>
        </w:rPr>
        <w:t>Measurements bases used in the Preparation of Financial Statements</w:t>
      </w:r>
    </w:p>
    <w:p w:rsidR="00BE17A9" w:rsidRPr="009F79FA" w:rsidRDefault="00BE17A9" w:rsidP="005004F2">
      <w:pPr>
        <w:pStyle w:val="NormalAngsanaNew"/>
        <w:tabs>
          <w:tab w:val="clear" w:pos="1440"/>
        </w:tabs>
        <w:spacing w:before="0" w:after="0"/>
        <w:ind w:left="993" w:firstLine="717"/>
        <w:jc w:val="thaiDistribute"/>
        <w:rPr>
          <w:rFonts w:ascii="Angsana New" w:hAnsi="Angsana New"/>
          <w:sz w:val="30"/>
          <w:szCs w:val="30"/>
        </w:rPr>
      </w:pPr>
      <w:r w:rsidRPr="009F79FA">
        <w:rPr>
          <w:rFonts w:ascii="Angsana New" w:hAnsi="Angsana New"/>
          <w:b w:val="0"/>
          <w:bCs w:val="0"/>
          <w:sz w:val="30"/>
          <w:szCs w:val="30"/>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r w:rsidRPr="009F79FA">
        <w:rPr>
          <w:rFonts w:ascii="Angsana New" w:hAnsi="Angsana New"/>
          <w:sz w:val="30"/>
          <w:szCs w:val="30"/>
        </w:rPr>
        <w:t>.</w:t>
      </w:r>
    </w:p>
    <w:p w:rsidR="003D4833" w:rsidRPr="009F79FA" w:rsidRDefault="003D4833" w:rsidP="00176E19">
      <w:pPr>
        <w:numPr>
          <w:ilvl w:val="0"/>
          <w:numId w:val="22"/>
        </w:numPr>
        <w:tabs>
          <w:tab w:val="left" w:pos="990"/>
        </w:tabs>
        <w:ind w:left="993" w:right="30" w:hanging="543"/>
        <w:jc w:val="left"/>
        <w:rPr>
          <w:rFonts w:ascii="Angsana New" w:eastAsia="Angsana New" w:hAnsi="Angsana New"/>
          <w:sz w:val="30"/>
          <w:szCs w:val="30"/>
        </w:rPr>
      </w:pPr>
      <w:r w:rsidRPr="009F79FA">
        <w:rPr>
          <w:rFonts w:ascii="Angsana New" w:eastAsia="Angsana New" w:hAnsi="Angsana New"/>
          <w:sz w:val="30"/>
          <w:szCs w:val="30"/>
        </w:rPr>
        <w:t>Items denominated in Foreign Currencies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 xml:space="preserve">Items denominated in foreign currencies are recorded in Baht at the prevailing exchange rate when the transactions occur, and their balances of assets and liabilities at the ended of period are converted into Baht at the prevailing exchange rate on that date. </w:t>
      </w:r>
      <w:r w:rsidRPr="009F79FA">
        <w:rPr>
          <w:rFonts w:ascii="Angsana New" w:hAnsi="Angsana New"/>
          <w:sz w:val="30"/>
          <w:szCs w:val="30"/>
          <w:cs/>
        </w:rPr>
        <w:t>(</w:t>
      </w:r>
      <w:r w:rsidRPr="009F79FA">
        <w:rPr>
          <w:rFonts w:ascii="Angsana New" w:hAnsi="Angsana New"/>
          <w:sz w:val="30"/>
          <w:szCs w:val="30"/>
        </w:rPr>
        <w:t>Except for liabilities under rehabilitation plan on the exchange rate as defined in the plan</w:t>
      </w:r>
      <w:r w:rsidRPr="009F79FA">
        <w:rPr>
          <w:rFonts w:ascii="Angsana New" w:hAnsi="Angsana New"/>
          <w:sz w:val="30"/>
          <w:szCs w:val="30"/>
          <w:cs/>
        </w:rPr>
        <w:t>)</w:t>
      </w:r>
      <w:r w:rsidRPr="009F79FA">
        <w:rPr>
          <w:rFonts w:ascii="Angsana New" w:hAnsi="Angsana New"/>
          <w:sz w:val="30"/>
          <w:szCs w:val="30"/>
        </w:rPr>
        <w:t>. Profit or loss arising from such conversion is shown as revenues or expenses in the statements of comprehensive income for that period.</w:t>
      </w:r>
    </w:p>
    <w:p w:rsidR="003D4833" w:rsidRPr="009F79FA" w:rsidRDefault="003D4833" w:rsidP="00176E19">
      <w:pPr>
        <w:numPr>
          <w:ilvl w:val="0"/>
          <w:numId w:val="22"/>
        </w:numPr>
        <w:tabs>
          <w:tab w:val="left" w:pos="990"/>
        </w:tabs>
        <w:ind w:left="993" w:right="30" w:hanging="543"/>
        <w:jc w:val="thaiDistribute"/>
        <w:rPr>
          <w:rFonts w:ascii="Angsana New" w:eastAsia="Times New Roman" w:hAnsi="Angsana New"/>
          <w:sz w:val="30"/>
          <w:szCs w:val="30"/>
        </w:rPr>
      </w:pPr>
      <w:r w:rsidRPr="009F79FA">
        <w:rPr>
          <w:rFonts w:ascii="Angsana New" w:eastAsia="Times New Roman" w:hAnsi="Angsana New"/>
          <w:sz w:val="30"/>
          <w:szCs w:val="30"/>
        </w:rPr>
        <w:t>Financial Instruments</w:t>
      </w:r>
    </w:p>
    <w:p w:rsidR="007B67C1" w:rsidRPr="009F79FA" w:rsidRDefault="003D4833" w:rsidP="005004F2">
      <w:pPr>
        <w:ind w:left="993" w:right="-36" w:firstLine="717"/>
        <w:jc w:val="thaiDistribute"/>
        <w:rPr>
          <w:rFonts w:ascii="Angsana New" w:eastAsia="Cordia New" w:hAnsi="Angsana New"/>
          <w:sz w:val="30"/>
          <w:szCs w:val="30"/>
          <w:lang w:eastAsia="th-TH"/>
        </w:rPr>
      </w:pPr>
      <w:r w:rsidRPr="009F79FA">
        <w:rPr>
          <w:rFonts w:ascii="Angsana New" w:eastAsia="Cordia New" w:hAnsi="Angsana New"/>
          <w:sz w:val="30"/>
          <w:szCs w:val="30"/>
          <w:lang w:eastAsia="th-TH"/>
        </w:rPr>
        <w:t>Financial assets which are shown in the statement of financial position composed of cash and cash equivalents, investments, trade and other receivables and loans. Financial liabilities which are shown in the statement of financial position composed of trade and other payables. The accounting policy of each item would be disclosed in sep</w:t>
      </w:r>
      <w:r w:rsidR="005004F2">
        <w:rPr>
          <w:rFonts w:ascii="Angsana New" w:eastAsia="Cordia New" w:hAnsi="Angsana New"/>
          <w:sz w:val="30"/>
          <w:szCs w:val="30"/>
          <w:lang w:eastAsia="th-TH"/>
        </w:rPr>
        <w:t>arated items.</w:t>
      </w:r>
    </w:p>
    <w:p w:rsidR="003D4833" w:rsidRPr="009F79FA" w:rsidRDefault="003D4833" w:rsidP="00176E19">
      <w:pPr>
        <w:numPr>
          <w:ilvl w:val="0"/>
          <w:numId w:val="22"/>
        </w:numPr>
        <w:tabs>
          <w:tab w:val="left" w:pos="990"/>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Cash and Cash Equivalents</w:t>
      </w:r>
    </w:p>
    <w:p w:rsidR="0005609E" w:rsidRDefault="003D4833" w:rsidP="005004F2">
      <w:pPr>
        <w:ind w:left="993" w:firstLine="717"/>
        <w:jc w:val="thaiDistribute"/>
        <w:rPr>
          <w:rFonts w:ascii="Angsana New" w:hAnsi="Angsana New"/>
          <w:sz w:val="30"/>
          <w:szCs w:val="30"/>
        </w:rPr>
      </w:pPr>
      <w:r w:rsidRPr="009F79FA">
        <w:rPr>
          <w:rFonts w:ascii="Angsana New" w:hAnsi="Angsana New"/>
          <w:sz w:val="30"/>
          <w:szCs w:val="30"/>
        </w:rPr>
        <w:t xml:space="preserve">Cash and cash equivalents includes bank deposit in type of saving accounts, current accounts  and </w:t>
      </w:r>
      <w:r w:rsidRPr="009F79FA">
        <w:rPr>
          <w:rFonts w:ascii="Angsana New" w:hAnsi="Angsana New"/>
          <w:sz w:val="30"/>
          <w:szCs w:val="30"/>
          <w:cs/>
        </w:rPr>
        <w:t>3-</w:t>
      </w:r>
      <w:r w:rsidRPr="009F79FA">
        <w:rPr>
          <w:rFonts w:ascii="Angsana New" w:hAnsi="Angsana New"/>
          <w:sz w:val="30"/>
          <w:szCs w:val="30"/>
        </w:rPr>
        <w:t>months fixed accounts without guarantee obligation and short-term highly liquid investments with maturities of three months or less from the date of acquisitionand no restrictions on the withdrawal.</w:t>
      </w:r>
    </w:p>
    <w:p w:rsidR="003D4833" w:rsidRPr="009F79FA" w:rsidRDefault="003D4833" w:rsidP="00176E19">
      <w:pPr>
        <w:numPr>
          <w:ilvl w:val="0"/>
          <w:numId w:val="22"/>
        </w:numPr>
        <w:tabs>
          <w:tab w:val="left" w:pos="990"/>
        </w:tabs>
        <w:ind w:left="993" w:right="30" w:hanging="543"/>
        <w:jc w:val="thaiDistribute"/>
        <w:rPr>
          <w:rFonts w:ascii="Angsana New" w:hAnsi="Angsana New"/>
          <w:sz w:val="30"/>
          <w:szCs w:val="30"/>
        </w:rPr>
      </w:pPr>
      <w:r w:rsidRPr="009F79FA">
        <w:rPr>
          <w:rFonts w:ascii="Angsana New" w:hAnsi="Angsana New"/>
          <w:sz w:val="30"/>
          <w:szCs w:val="30"/>
        </w:rPr>
        <w:t>Trade and Other Receivables</w:t>
      </w:r>
    </w:p>
    <w:p w:rsidR="003D4833" w:rsidRPr="009F79FA" w:rsidRDefault="003D4833" w:rsidP="005004F2">
      <w:pPr>
        <w:pStyle w:val="NormalAngsanaNew"/>
        <w:tabs>
          <w:tab w:val="clear" w:pos="1440"/>
        </w:tabs>
        <w:spacing w:before="0" w:after="0"/>
        <w:ind w:left="992" w:firstLine="718"/>
        <w:jc w:val="thaiDistribute"/>
        <w:rPr>
          <w:rFonts w:ascii="Angsana New" w:hAnsi="Angsana New"/>
          <w:b w:val="0"/>
          <w:bCs w:val="0"/>
          <w:sz w:val="30"/>
          <w:szCs w:val="30"/>
          <w:cs/>
        </w:rPr>
      </w:pPr>
      <w:r w:rsidRPr="009F79FA">
        <w:rPr>
          <w:rFonts w:ascii="Angsana New" w:hAnsi="Angsana New"/>
          <w:b w:val="0"/>
          <w:bCs w:val="0"/>
          <w:sz w:val="30"/>
          <w:szCs w:val="30"/>
        </w:rPr>
        <w:t>Trade and other receivables are stated at the net realizable value.</w:t>
      </w:r>
    </w:p>
    <w:p w:rsidR="003D4833" w:rsidRPr="009F79FA" w:rsidRDefault="003D4833"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Inventories</w:t>
      </w:r>
    </w:p>
    <w:p w:rsidR="0005609E" w:rsidRPr="009F79FA" w:rsidRDefault="003D4833" w:rsidP="009F79FA">
      <w:pPr>
        <w:ind w:left="993" w:firstLine="708"/>
        <w:jc w:val="thaiDistribute"/>
        <w:rPr>
          <w:rFonts w:ascii="Angsana New" w:hAnsi="Angsana New"/>
          <w:sz w:val="30"/>
          <w:szCs w:val="30"/>
        </w:rPr>
      </w:pPr>
      <w:r w:rsidRPr="009F79FA">
        <w:rPr>
          <w:rFonts w:ascii="Angsana New" w:hAnsi="Angsana New"/>
          <w:sz w:val="30"/>
          <w:szCs w:val="30"/>
        </w:rPr>
        <w:t xml:space="preserve">Inventories are stated at the lower of cost or net realisable value.  Cost of raw materials (Billet) and other inventories are determined by the specific method and the first-in, first-out method, respectively.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 raw materials, direct labour, other direct costs and related production overheads (based on normal operating capacity), but excluded borrowing costs. Net realisable value is the estimate of the </w:t>
      </w:r>
      <w:r w:rsidRPr="009F79FA">
        <w:rPr>
          <w:rFonts w:ascii="Angsana New" w:hAnsi="Angsana New"/>
          <w:sz w:val="30"/>
          <w:szCs w:val="30"/>
        </w:rPr>
        <w:lastRenderedPageBreak/>
        <w:t>selling price in the ordinary course of business, less the costs of completion and selling expenses.  Allowance is made, where necessary, for obsolete, slow-moving and defective inventories.</w:t>
      </w:r>
    </w:p>
    <w:p w:rsidR="003D4833" w:rsidRPr="009F79FA" w:rsidRDefault="003D4833"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Current assets held for sale</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Non-current assets that are expected to be recovered primarily through sale rather than through continuing use, are classified as held for sale. The assets are measured at the lower of their carrying value and fair value less cost to sell. Impairment losses on initial classification as held for sale and subsequent gains and losses on remeasurement are recognized in profit or loss. Gains or loss from disposal of non-current assets held for sale are recognized in profit or loss when disposal.</w:t>
      </w:r>
    </w:p>
    <w:p w:rsidR="003D4833" w:rsidRPr="009F79FA" w:rsidRDefault="003D4833" w:rsidP="00176E19">
      <w:pPr>
        <w:numPr>
          <w:ilvl w:val="0"/>
          <w:numId w:val="22"/>
        </w:numPr>
        <w:tabs>
          <w:tab w:val="left" w:pos="426"/>
          <w:tab w:val="left" w:pos="993"/>
          <w:tab w:val="left" w:pos="1418"/>
          <w:tab w:val="left" w:pos="1985"/>
        </w:tabs>
        <w:ind w:left="993" w:right="30" w:hanging="567"/>
        <w:jc w:val="thaiDistribute"/>
        <w:rPr>
          <w:rFonts w:ascii="Angsana New" w:eastAsia="Angsana New" w:hAnsi="Angsana New"/>
          <w:sz w:val="30"/>
          <w:szCs w:val="30"/>
        </w:rPr>
      </w:pPr>
      <w:r w:rsidRPr="009F79FA">
        <w:rPr>
          <w:rFonts w:ascii="Angsana New" w:eastAsia="Angsana New" w:hAnsi="Angsana New"/>
          <w:sz w:val="30"/>
          <w:szCs w:val="30"/>
        </w:rPr>
        <w:t>Investments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Investments other than investments in subsidiaries and an associate are classified into the following three categories: trading investments, held-to-maturity, and available-for-sale. The classification is dependent on the purpose for which the investments were acquired. Management determines the appropriate classification of its investments at the time of the purchase and re-evaluates such designation on a regular basis.</w:t>
      </w:r>
    </w:p>
    <w:p w:rsidR="003D4833" w:rsidRPr="009F79FA" w:rsidRDefault="003D4833" w:rsidP="00176E19">
      <w:pPr>
        <w:numPr>
          <w:ilvl w:val="0"/>
          <w:numId w:val="8"/>
        </w:numPr>
        <w:autoSpaceDE w:val="0"/>
        <w:autoSpaceDN w:val="0"/>
        <w:ind w:left="1276" w:hanging="283"/>
        <w:contextualSpacing/>
        <w:jc w:val="thaiDistribute"/>
        <w:rPr>
          <w:rFonts w:ascii="Angsana New" w:hAnsi="Angsana New"/>
          <w:sz w:val="30"/>
          <w:szCs w:val="30"/>
        </w:rPr>
      </w:pPr>
      <w:r w:rsidRPr="009F79FA">
        <w:rPr>
          <w:rFonts w:ascii="Angsana New" w:hAnsi="Angsana New"/>
          <w:sz w:val="30"/>
          <w:szCs w:val="30"/>
        </w:rPr>
        <w:t>Investments that are acquired principally for the purpose of generating a profit from short-term fluctuations in price are classified as trading investments and included in current assets.</w:t>
      </w:r>
    </w:p>
    <w:p w:rsidR="003D4833" w:rsidRPr="009F79FA" w:rsidRDefault="003D4833" w:rsidP="00176E19">
      <w:pPr>
        <w:numPr>
          <w:ilvl w:val="0"/>
          <w:numId w:val="8"/>
        </w:numPr>
        <w:autoSpaceDE w:val="0"/>
        <w:autoSpaceDN w:val="0"/>
        <w:ind w:left="1276" w:hanging="283"/>
        <w:contextualSpacing/>
        <w:jc w:val="thaiDistribute"/>
        <w:rPr>
          <w:rFonts w:ascii="Angsana New" w:hAnsi="Angsana New"/>
          <w:sz w:val="30"/>
          <w:szCs w:val="30"/>
        </w:rPr>
      </w:pPr>
      <w:r w:rsidRPr="009F79FA">
        <w:rPr>
          <w:rFonts w:ascii="Angsana New" w:hAnsi="Angsana New"/>
          <w:sz w:val="30"/>
          <w:szCs w:val="30"/>
        </w:rPr>
        <w:t xml:space="preserve">Investments with fixed maturity that the management has the intent and ability to hold to maturity are classified as held-to-maturity and are included in non-current assets, except those with maturities within 12 months from the end of the reporting period, which are classified as current assets.  </w:t>
      </w:r>
    </w:p>
    <w:p w:rsidR="003D4833" w:rsidRPr="009F79FA" w:rsidRDefault="003D4833" w:rsidP="00176E19">
      <w:pPr>
        <w:numPr>
          <w:ilvl w:val="0"/>
          <w:numId w:val="8"/>
        </w:numPr>
        <w:autoSpaceDE w:val="0"/>
        <w:autoSpaceDN w:val="0"/>
        <w:ind w:left="1276" w:hanging="283"/>
        <w:contextualSpacing/>
        <w:jc w:val="thaiDistribute"/>
        <w:rPr>
          <w:rFonts w:ascii="Angsana New" w:hAnsi="Angsana New"/>
          <w:sz w:val="30"/>
          <w:szCs w:val="30"/>
        </w:rPr>
      </w:pPr>
      <w:r w:rsidRPr="009F79FA">
        <w:rPr>
          <w:rFonts w:ascii="Angsana New" w:hAnsi="Angsana New"/>
          <w:sz w:val="30"/>
          <w:szCs w:val="30"/>
        </w:rPr>
        <w:t>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All categories of investment are initially recognised at cost, which is equal to the fair value of consideration paid plus transaction cost.</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 xml:space="preserve">Trading investments and available for sale investments are subsequently measured at fair value. The fair value of investments is based on quoted bid price at the close of business on the statement of financial position date by reference to the Stock Exchange of Thailand. The unrealised gains and losses of trading investments are recognised in the profit or loss. The unrealised gains and losses of available for sale investments are recognised in other comprehensive income or loss. When </w:t>
      </w:r>
      <w:r w:rsidRPr="009F79FA">
        <w:rPr>
          <w:rFonts w:ascii="Angsana New" w:hAnsi="Angsana New"/>
          <w:sz w:val="30"/>
          <w:szCs w:val="30"/>
        </w:rPr>
        <w:lastRenderedPageBreak/>
        <w:t>investments classified as available-for-sale are sold or impaired, the accumulated fair value adjustments are included in the profit or loss as gains and losses from investment in securities.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Held-to-maturity investments are carried at amortised cost using the effective yield method less impairment loss.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A test for impairment is carried out when there is a factor indicating that an investment might be impaired. If the carrying value of the investment is higher than its recoverable amount, impairment loss is charged to the profit or loss.</w:t>
      </w:r>
    </w:p>
    <w:p w:rsidR="009F79FA" w:rsidRPr="009F79FA" w:rsidRDefault="003D4833" w:rsidP="009F79FA">
      <w:pPr>
        <w:ind w:left="993" w:firstLine="708"/>
        <w:jc w:val="thaiDistribute"/>
        <w:rPr>
          <w:rFonts w:ascii="Angsana New" w:hAnsi="Angsana New"/>
          <w:sz w:val="30"/>
          <w:szCs w:val="30"/>
        </w:rPr>
      </w:pPr>
      <w:r w:rsidRPr="009F79FA">
        <w:rPr>
          <w:rFonts w:ascii="Angsana New" w:hAnsi="Angsana New"/>
          <w:sz w:val="30"/>
          <w:szCs w:val="30"/>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rsidR="00245E6E" w:rsidRPr="00245E6E" w:rsidRDefault="00245E6E" w:rsidP="00176E19">
      <w:pPr>
        <w:numPr>
          <w:ilvl w:val="0"/>
          <w:numId w:val="22"/>
        </w:numPr>
        <w:tabs>
          <w:tab w:val="left" w:pos="993"/>
        </w:tabs>
        <w:ind w:left="993" w:right="30" w:hanging="543"/>
        <w:jc w:val="thaiDistribute"/>
        <w:rPr>
          <w:rFonts w:ascii="Angsana New" w:eastAsia="Angsana New" w:hAnsi="Angsana New"/>
          <w:sz w:val="30"/>
          <w:szCs w:val="30"/>
        </w:rPr>
      </w:pPr>
      <w:r w:rsidRPr="00245E6E">
        <w:rPr>
          <w:rFonts w:ascii="Angsana New" w:eastAsia="Angsana New" w:hAnsi="Angsana New"/>
          <w:sz w:val="30"/>
          <w:szCs w:val="30"/>
        </w:rPr>
        <w:t>Investment Property</w:t>
      </w:r>
    </w:p>
    <w:p w:rsidR="00245E6E" w:rsidRDefault="00245E6E" w:rsidP="0013521B">
      <w:pPr>
        <w:ind w:left="993" w:right="30" w:firstLine="708"/>
        <w:jc w:val="thaiDistribute"/>
        <w:rPr>
          <w:rFonts w:ascii="Angsana New" w:eastAsia="Angsana New" w:hAnsi="Angsana New"/>
          <w:sz w:val="30"/>
          <w:szCs w:val="30"/>
        </w:rPr>
      </w:pPr>
      <w:r w:rsidRPr="00245E6E">
        <w:rPr>
          <w:rFonts w:ascii="Angsana New" w:eastAsia="Angsana New" w:hAnsi="Angsana New"/>
          <w:sz w:val="30"/>
          <w:szCs w:val="30"/>
        </w:rPr>
        <w:t>The Company’s investment property is their owned land without specific purpose of use in the future and/or exploiting for rental income or appreciation of the asset. The Company measures the investment property by the cost value, deducted allowance for impairment, (if any).</w:t>
      </w:r>
    </w:p>
    <w:p w:rsidR="003D4833" w:rsidRPr="009F79FA" w:rsidRDefault="003D4833" w:rsidP="00176E19">
      <w:pPr>
        <w:numPr>
          <w:ilvl w:val="0"/>
          <w:numId w:val="22"/>
        </w:numPr>
        <w:tabs>
          <w:tab w:val="left" w:pos="993"/>
        </w:tabs>
        <w:ind w:left="993" w:right="30" w:hanging="543"/>
        <w:jc w:val="thaiDistribute"/>
        <w:rPr>
          <w:rFonts w:ascii="Angsana New" w:eastAsia="Angsana New" w:hAnsi="Angsana New"/>
          <w:sz w:val="30"/>
          <w:szCs w:val="30"/>
          <w:cs/>
        </w:rPr>
      </w:pPr>
      <w:r w:rsidRPr="009F79FA">
        <w:rPr>
          <w:rFonts w:ascii="Angsana New" w:eastAsia="Angsana New" w:hAnsi="Angsana New"/>
          <w:sz w:val="30"/>
          <w:szCs w:val="30"/>
        </w:rPr>
        <w:t xml:space="preserve">Property, Plant and Equipment </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All property, plant and equipment are initially recorded at cost. All plant and equipment are stated at historical cost less accumulated depreciation and impairment (if any).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5559D9" w:rsidRPr="009F79FA" w:rsidRDefault="003D4833" w:rsidP="005559D9">
      <w:pPr>
        <w:ind w:left="993" w:firstLine="708"/>
        <w:jc w:val="thaiDistribute"/>
        <w:rPr>
          <w:rFonts w:ascii="Angsana New" w:hAnsi="Angsana New"/>
          <w:sz w:val="30"/>
          <w:szCs w:val="30"/>
        </w:rPr>
      </w:pPr>
      <w:r w:rsidRPr="009F79FA">
        <w:rPr>
          <w:rFonts w:ascii="Angsana New" w:hAnsi="Angsana New"/>
          <w:sz w:val="30"/>
          <w:szCs w:val="30"/>
        </w:rPr>
        <w:t>Land is not depreciated.  Depreciation is calculated on the straight-line method to write-off the cost of each asset, to its residual value over the estimated useful life as follows:</w:t>
      </w:r>
    </w:p>
    <w:tbl>
      <w:tblPr>
        <w:tblW w:w="6419" w:type="dxa"/>
        <w:tblInd w:w="1818" w:type="dxa"/>
        <w:tblLook w:val="04A0"/>
      </w:tblPr>
      <w:tblGrid>
        <w:gridCol w:w="4860"/>
        <w:gridCol w:w="1559"/>
      </w:tblGrid>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t>Land improvement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5 - 20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t>Buildings and buildings improvement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10 - 50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lastRenderedPageBreak/>
              <w:t>Machinery and equipment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5 - 50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lang w:val="en-GB"/>
              </w:rPr>
            </w:pPr>
            <w:r w:rsidRPr="009F79FA">
              <w:rPr>
                <w:rFonts w:ascii="Angsana New" w:eastAsia="Cordia New" w:hAnsi="Angsana New"/>
                <w:sz w:val="30"/>
                <w:szCs w:val="30"/>
                <w:lang w:val="en-GB"/>
              </w:rPr>
              <w:t>Furniture, fixtures and office equipment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years</w:t>
            </w:r>
          </w:p>
        </w:tc>
      </w:tr>
      <w:tr w:rsidR="003D4833" w:rsidRPr="009F79FA" w:rsidTr="005874CA">
        <w:tc>
          <w:tcPr>
            <w:tcW w:w="4860" w:type="dxa"/>
          </w:tcPr>
          <w:p w:rsidR="003D4833" w:rsidRPr="009F79FA" w:rsidRDefault="003D4833" w:rsidP="005874CA">
            <w:pPr>
              <w:ind w:left="-108"/>
              <w:jc w:val="thaiDistribute"/>
              <w:rPr>
                <w:rFonts w:ascii="Angsana New" w:eastAsia="Cordia New" w:hAnsi="Angsana New"/>
                <w:sz w:val="30"/>
                <w:szCs w:val="30"/>
                <w:lang w:val="en-GB"/>
              </w:rPr>
            </w:pPr>
            <w:r w:rsidRPr="009F79FA">
              <w:rPr>
                <w:rFonts w:ascii="Angsana New" w:eastAsia="Cordia New" w:hAnsi="Angsana New"/>
                <w:sz w:val="30"/>
                <w:szCs w:val="30"/>
                <w:lang w:val="en-GB"/>
              </w:rPr>
              <w:t>Motor vehicles</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years</w:t>
            </w:r>
          </w:p>
        </w:tc>
      </w:tr>
      <w:tr w:rsidR="003D4833" w:rsidRPr="009F79FA" w:rsidTr="005874CA">
        <w:tc>
          <w:tcPr>
            <w:tcW w:w="4860" w:type="dxa"/>
          </w:tcPr>
          <w:p w:rsidR="003D4833" w:rsidRPr="009F79FA" w:rsidRDefault="003D4833" w:rsidP="005874CA">
            <w:pPr>
              <w:ind w:left="-108"/>
              <w:jc w:val="thaiDistribute"/>
              <w:rPr>
                <w:rFonts w:ascii="Angsana New" w:eastAsia="Cordia New" w:hAnsi="Angsana New"/>
                <w:sz w:val="30"/>
                <w:szCs w:val="30"/>
                <w:lang w:val="en-GB"/>
              </w:rPr>
            </w:pPr>
            <w:r w:rsidRPr="009F79FA">
              <w:rPr>
                <w:rFonts w:ascii="Angsana New" w:eastAsia="Calibri" w:hAnsi="Angsana New"/>
                <w:sz w:val="30"/>
                <w:szCs w:val="30"/>
              </w:rPr>
              <w:t>Utilities system</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alibri" w:hAnsi="Angsana New"/>
                <w:sz w:val="30"/>
                <w:szCs w:val="30"/>
              </w:rPr>
              <w:t>50 years</w:t>
            </w:r>
          </w:p>
        </w:tc>
      </w:tr>
    </w:tbl>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The Group review and adjust the assets’ residual values and useful lives, if appropriate, at the end of each reporting period.</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Where the carrying amount of asset is greater than its estimated recoverable amount, it is written down immediately to its recoverable amount.</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Gains or losses on disposals are determined by comparing the proceeds with the carrying amount and are recognised within ‘Other (losses)/gains - net’ in profit or loss.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Borrowing costs that are directly attributable to the acquisition or construction of a qualifying asset are capitalised as part of the cost of that asset, during the period of time required to complete and prepare the asset for its intended use. All other borrowing costs are recognised as expenses in profit or loss.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Land Revaluation</w:t>
      </w:r>
    </w:p>
    <w:p w:rsidR="003D4833" w:rsidRPr="009F79FA" w:rsidRDefault="003D4833" w:rsidP="003D4833">
      <w:pPr>
        <w:ind w:left="993" w:firstLine="708"/>
        <w:jc w:val="thaiDistribute"/>
        <w:rPr>
          <w:rFonts w:ascii="Angsana New" w:hAnsi="Angsana New"/>
          <w:sz w:val="30"/>
          <w:szCs w:val="30"/>
        </w:rPr>
      </w:pPr>
      <w:r w:rsidRPr="00646A6D">
        <w:rPr>
          <w:rFonts w:ascii="Angsana New" w:hAnsi="Angsana New"/>
          <w:sz w:val="30"/>
          <w:szCs w:val="30"/>
        </w:rPr>
        <w:t xml:space="preserve">Since </w:t>
      </w:r>
      <w:r w:rsidR="00894B42" w:rsidRPr="00646A6D">
        <w:rPr>
          <w:rFonts w:ascii="Angsana New" w:hAnsi="Angsana New"/>
          <w:sz w:val="30"/>
          <w:szCs w:val="30"/>
        </w:rPr>
        <w:t xml:space="preserve">30 September </w:t>
      </w:r>
      <w:r w:rsidRPr="00646A6D">
        <w:rPr>
          <w:rFonts w:ascii="Angsana New" w:hAnsi="Angsana New"/>
          <w:sz w:val="30"/>
          <w:szCs w:val="30"/>
        </w:rPr>
        <w:t>2013, the</w:t>
      </w:r>
      <w:r w:rsidRPr="009F79FA">
        <w:rPr>
          <w:rFonts w:ascii="Angsana New" w:hAnsi="Angsana New"/>
          <w:sz w:val="30"/>
          <w:szCs w:val="30"/>
        </w:rPr>
        <w:t xml:space="preserve"> Group Company has provided the assessment to its lands (in former using of cost basis) by an independent appraisal firm. The revaluation surplusis directly recognized into “Land account” against with “Revaluation surplus on land account”and also “Minority interest in subsidiaries - from revaluation surplus on land account” under shareholders’ equity. The Group Company has a policy to review the revaluation in time to time in order to not allow the book value as of the date of the financial statement position to havesignificant variance from its currentfair value. </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The Group Company recognizes an increasing value of property from new revaluation into “Revaluation Surplus on Property” and also “Minority interest in subsidiaries - from revaluation surplus on property account” which are presented under shareholders’ equity.  However, if that asset is used to reduce the value and recognized the decreasing value as expenditure inthe comprehensive income statement, then the surplus from new revaluation shall be recognized as income that does not exceed the amount that had been reducedas expenditure in the previous period.</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 xml:space="preserve">The Group Company recognizes a decreasing value of property from new revaluation as expenditure in comprehensive income statement. However, if that asset is used to increase value and remains an outstanding amount in the account of “Revaluation Surplus on Property” and also “Minority interest in subsidiaries - from revaluation surplus on property account” in shareholders’ equity, then the decreasing value from new revaluation shall be deducted from both accounts </w:t>
      </w:r>
      <w:r w:rsidRPr="009F79FA">
        <w:rPr>
          <w:rFonts w:ascii="Angsana New" w:hAnsi="Angsana New"/>
          <w:sz w:val="30"/>
          <w:szCs w:val="30"/>
        </w:rPr>
        <w:lastRenderedPageBreak/>
        <w:t>“Revaluation Surplus on Property” and “Minority interest in subsidiaries - from revaluation surplus on property”  that do not exceed the amount that had been increased from prior revaluation and the remaining decreasing value shall be recognized as expenditure in the comprehensive income statement.</w:t>
      </w:r>
    </w:p>
    <w:p w:rsidR="003D4833" w:rsidRPr="00AC215A" w:rsidRDefault="003D4833" w:rsidP="00176E19">
      <w:pPr>
        <w:numPr>
          <w:ilvl w:val="0"/>
          <w:numId w:val="22"/>
        </w:numPr>
        <w:tabs>
          <w:tab w:val="left" w:pos="993"/>
        </w:tabs>
        <w:ind w:left="993" w:right="30" w:hanging="543"/>
        <w:jc w:val="thaiDistribute"/>
        <w:rPr>
          <w:rFonts w:ascii="Angsana New" w:eastAsia="Angsana New" w:hAnsi="Angsana New"/>
          <w:sz w:val="30"/>
          <w:szCs w:val="30"/>
        </w:rPr>
      </w:pPr>
      <w:r w:rsidRPr="00AC215A">
        <w:rPr>
          <w:rFonts w:ascii="Angsana New" w:eastAsia="Angsana New" w:hAnsi="Angsana New"/>
          <w:sz w:val="30"/>
          <w:szCs w:val="30"/>
        </w:rPr>
        <w:t>Intangible assets</w:t>
      </w:r>
    </w:p>
    <w:p w:rsidR="00245E6E" w:rsidRPr="00245E6E" w:rsidRDefault="00245E6E" w:rsidP="00176E19">
      <w:pPr>
        <w:pStyle w:val="ListParagraph"/>
        <w:numPr>
          <w:ilvl w:val="0"/>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0"/>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245E6E"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3D4833" w:rsidRPr="009F79FA" w:rsidRDefault="003D4833" w:rsidP="00176E19">
      <w:pPr>
        <w:numPr>
          <w:ilvl w:val="2"/>
          <w:numId w:val="9"/>
        </w:numPr>
        <w:jc w:val="thaiDistribute"/>
        <w:rPr>
          <w:rFonts w:ascii="Angsana New" w:eastAsia="Angsana New" w:hAnsi="Angsana New"/>
          <w:sz w:val="30"/>
          <w:szCs w:val="30"/>
        </w:rPr>
      </w:pPr>
      <w:r w:rsidRPr="009F79FA">
        <w:rPr>
          <w:rFonts w:ascii="Angsana New" w:hAnsi="Angsana New"/>
          <w:sz w:val="30"/>
          <w:szCs w:val="30"/>
        </w:rPr>
        <w:t>Research and development</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Research expenditure is recognised as an expense as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on a straight line basis over the period of its expected benefit, not exceeding 10 years.</w:t>
      </w:r>
    </w:p>
    <w:p w:rsidR="003D4833" w:rsidRPr="009F79FA" w:rsidRDefault="003D4833" w:rsidP="00176E19">
      <w:pPr>
        <w:numPr>
          <w:ilvl w:val="2"/>
          <w:numId w:val="9"/>
        </w:numPr>
        <w:jc w:val="thaiDistribute"/>
        <w:rPr>
          <w:rFonts w:ascii="Angsana New" w:hAnsi="Angsana New"/>
          <w:sz w:val="30"/>
          <w:szCs w:val="30"/>
          <w:cs/>
        </w:rPr>
      </w:pPr>
      <w:r w:rsidRPr="009F79FA">
        <w:rPr>
          <w:rFonts w:ascii="Angsana New" w:hAnsi="Angsana New"/>
          <w:sz w:val="30"/>
          <w:szCs w:val="30"/>
        </w:rPr>
        <w:t>Computer software</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Acquired computer software licences are capitalised on the basis of the costs incurred to acquire and bring to use the specific software. These costs are amortised over their estimated useful lives between 5 and 10 years.</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Costs associated with maintaining computer software programmes are recognised as an expense as incurred.</w:t>
      </w:r>
    </w:p>
    <w:p w:rsidR="003D4833" w:rsidRPr="009F79FA" w:rsidRDefault="003D4833" w:rsidP="00176E19">
      <w:pPr>
        <w:numPr>
          <w:ilvl w:val="2"/>
          <w:numId w:val="9"/>
        </w:numPr>
        <w:jc w:val="thaiDistribute"/>
        <w:rPr>
          <w:rFonts w:ascii="Angsana New" w:hAnsi="Angsana New"/>
          <w:sz w:val="30"/>
          <w:szCs w:val="30"/>
          <w:cs/>
        </w:rPr>
      </w:pPr>
      <w:r w:rsidRPr="009F79FA">
        <w:rPr>
          <w:rFonts w:ascii="Angsana New" w:hAnsi="Angsana New"/>
          <w:sz w:val="30"/>
          <w:szCs w:val="30"/>
        </w:rPr>
        <w:t>Relationship with customer</w:t>
      </w:r>
    </w:p>
    <w:p w:rsidR="00646A6D" w:rsidRDefault="003D4833" w:rsidP="005905CD">
      <w:pPr>
        <w:ind w:left="993" w:firstLine="708"/>
        <w:jc w:val="thaiDistribute"/>
        <w:rPr>
          <w:rFonts w:ascii="Angsana New" w:hAnsi="Angsana New"/>
          <w:sz w:val="30"/>
          <w:szCs w:val="30"/>
        </w:rPr>
      </w:pPr>
      <w:r w:rsidRPr="009F79FA">
        <w:rPr>
          <w:rFonts w:ascii="Angsana New" w:hAnsi="Angsana New"/>
          <w:sz w:val="30"/>
          <w:szCs w:val="30"/>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 which is 6 years and 8 months.</w:t>
      </w:r>
    </w:p>
    <w:p w:rsidR="003D4833" w:rsidRPr="009F79FA" w:rsidRDefault="003D4833" w:rsidP="00176E19">
      <w:pPr>
        <w:numPr>
          <w:ilvl w:val="2"/>
          <w:numId w:val="9"/>
        </w:numPr>
        <w:jc w:val="thaiDistribute"/>
        <w:rPr>
          <w:rFonts w:ascii="Angsana New" w:hAnsi="Angsana New"/>
          <w:sz w:val="30"/>
          <w:szCs w:val="30"/>
        </w:rPr>
      </w:pPr>
      <w:r w:rsidRPr="009F79FA">
        <w:rPr>
          <w:rFonts w:ascii="Angsana New" w:hAnsi="Angsana New"/>
          <w:sz w:val="30"/>
          <w:szCs w:val="30"/>
        </w:rPr>
        <w:t>Impairment of assets</w:t>
      </w:r>
    </w:p>
    <w:p w:rsidR="009F79FA" w:rsidRPr="009F79FA" w:rsidRDefault="003D4833" w:rsidP="009F79FA">
      <w:pPr>
        <w:ind w:left="993" w:firstLine="708"/>
        <w:jc w:val="thaiDistribute"/>
        <w:rPr>
          <w:rFonts w:ascii="Angsana New" w:hAnsi="Angsana New"/>
          <w:sz w:val="30"/>
          <w:szCs w:val="30"/>
        </w:rPr>
      </w:pPr>
      <w:r w:rsidRPr="009F79FA">
        <w:rPr>
          <w:rFonts w:ascii="Angsana New" w:hAnsi="Angsana New"/>
          <w:sz w:val="30"/>
          <w:szCs w:val="30"/>
        </w:rPr>
        <w:t xml:space="preserve">Assets that have an indefinite useful life, for example goodwill, are not subject to amortisation and are tested annually for impairment. Assets and intangible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w:t>
      </w:r>
      <w:r w:rsidRPr="009F79FA">
        <w:rPr>
          <w:rFonts w:ascii="Angsana New" w:hAnsi="Angsana New"/>
          <w:sz w:val="30"/>
          <w:szCs w:val="30"/>
        </w:rPr>
        <w:lastRenderedPageBreak/>
        <w:t>flows.  Assets other than goodwill that suffered an impairment are reviewed for possible reversal of the impairment at each reporting date.</w:t>
      </w:r>
    </w:p>
    <w:p w:rsidR="003D4833" w:rsidRPr="009F79FA" w:rsidRDefault="003D4833"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Leases where a Group company is the lessee</w:t>
      </w:r>
    </w:p>
    <w:p w:rsidR="003D4833" w:rsidRPr="009F79FA" w:rsidRDefault="003D4833" w:rsidP="004C4E39">
      <w:pPr>
        <w:ind w:left="993" w:firstLine="717"/>
        <w:jc w:val="thaiDistribute"/>
        <w:rPr>
          <w:rFonts w:ascii="Angsana New" w:hAnsi="Angsana New"/>
          <w:sz w:val="30"/>
          <w:szCs w:val="30"/>
        </w:rPr>
      </w:pPr>
      <w:r w:rsidRPr="009F79FA">
        <w:rPr>
          <w:rFonts w:ascii="Angsana New" w:hAnsi="Angsana New"/>
          <w:sz w:val="30"/>
          <w:szCs w:val="30"/>
        </w:rPr>
        <w:t>Leases of assets where the Group has substantially all the risks and rewards of ownership are classified as finance leases. Finance leases are capitalised at the inception of the lease at the lower of the fair value of the leased property and the present value of the minimum lease payments. 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rsidR="003D4833" w:rsidRPr="009F79FA" w:rsidRDefault="003D4833" w:rsidP="004C4E39">
      <w:pPr>
        <w:ind w:left="993" w:firstLine="717"/>
        <w:jc w:val="thaiDistribute"/>
        <w:rPr>
          <w:rFonts w:ascii="Angsana New" w:hAnsi="Angsana New"/>
          <w:sz w:val="30"/>
          <w:szCs w:val="30"/>
        </w:rPr>
      </w:pPr>
      <w:r w:rsidRPr="009F79FA">
        <w:rPr>
          <w:rFonts w:ascii="Angsana New" w:hAnsi="Angsana New"/>
          <w:sz w:val="30"/>
          <w:szCs w:val="3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3D4833" w:rsidRPr="009F79FA" w:rsidRDefault="003D4833"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Leases where a Group company is the lessor</w:t>
      </w:r>
    </w:p>
    <w:p w:rsidR="003D4833" w:rsidRDefault="003D4833" w:rsidP="003D4833">
      <w:pPr>
        <w:ind w:left="993" w:firstLine="708"/>
        <w:jc w:val="thaiDistribute"/>
        <w:rPr>
          <w:rFonts w:ascii="Angsana New" w:hAnsi="Angsana New"/>
          <w:sz w:val="30"/>
          <w:szCs w:val="30"/>
        </w:rPr>
      </w:pPr>
      <w:r w:rsidRPr="009F79FA">
        <w:rPr>
          <w:rFonts w:ascii="Angsana New" w:hAnsi="Angsana New"/>
          <w:sz w:val="30"/>
          <w:szCs w:val="30"/>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3D4833" w:rsidRPr="009F79FA" w:rsidRDefault="003D4833" w:rsidP="00176E19">
      <w:pPr>
        <w:numPr>
          <w:ilvl w:val="1"/>
          <w:numId w:val="9"/>
        </w:numPr>
        <w:ind w:left="990" w:hanging="540"/>
        <w:jc w:val="thaiDistribute"/>
        <w:rPr>
          <w:rFonts w:ascii="Angsana New" w:eastAsia="Angsana New" w:hAnsi="Angsana New"/>
          <w:sz w:val="30"/>
          <w:szCs w:val="30"/>
          <w:cs/>
        </w:rPr>
      </w:pPr>
      <w:r w:rsidRPr="009F79FA">
        <w:rPr>
          <w:rFonts w:ascii="Angsana New" w:eastAsia="Angsana New" w:hAnsi="Angsana New"/>
          <w:sz w:val="30"/>
          <w:szCs w:val="30"/>
        </w:rPr>
        <w:t>Borrowings</w:t>
      </w:r>
    </w:p>
    <w:p w:rsidR="003D4833" w:rsidRPr="009F79FA" w:rsidRDefault="003D4833" w:rsidP="00501D0D">
      <w:pPr>
        <w:ind w:left="993" w:firstLine="708"/>
        <w:jc w:val="thaiDistribute"/>
        <w:rPr>
          <w:rFonts w:ascii="Angsana New" w:hAnsi="Angsana New"/>
          <w:sz w:val="30"/>
          <w:szCs w:val="30"/>
        </w:rPr>
      </w:pPr>
      <w:r w:rsidRPr="009F79FA">
        <w:rPr>
          <w:rFonts w:ascii="Angsana New" w:hAnsi="Angsana New"/>
          <w:sz w:val="30"/>
          <w:szCs w:val="30"/>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05609E" w:rsidRPr="009F79FA" w:rsidRDefault="003D4833" w:rsidP="009F79FA">
      <w:pPr>
        <w:ind w:left="993" w:firstLine="720"/>
        <w:jc w:val="thaiDistribute"/>
        <w:rPr>
          <w:rFonts w:ascii="Angsana New" w:hAnsi="Angsana New"/>
          <w:sz w:val="30"/>
          <w:szCs w:val="30"/>
        </w:rPr>
      </w:pPr>
      <w:r w:rsidRPr="009F79FA">
        <w:rPr>
          <w:rFonts w:ascii="Angsana New" w:hAnsi="Angsana New"/>
          <w:sz w:val="30"/>
          <w:szCs w:val="30"/>
        </w:rPr>
        <w:t>Borrowings are classified as current liabilities unless the Group has an unconditional right to defer settlement of the liability for at least 12 months after the end of reporting date.</w:t>
      </w:r>
    </w:p>
    <w:p w:rsidR="003D4833" w:rsidRPr="009F79FA" w:rsidRDefault="003D4833"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lastRenderedPageBreak/>
        <w:t>Employee benefit</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The Group has post-employment benefits consisting of both defined benefit and defined contribution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a pension plan that is not a defined contribution plan. Typically defined benefit plans define an amount of pension benefit that an employee will receive on retirement, usually dependent on one or more factors such as age of employee, years of service and compensation.</w:t>
      </w:r>
    </w:p>
    <w:p w:rsidR="0005609E" w:rsidRPr="000C6810" w:rsidRDefault="00164125" w:rsidP="00176E19">
      <w:pPr>
        <w:numPr>
          <w:ilvl w:val="2"/>
          <w:numId w:val="9"/>
        </w:numPr>
        <w:jc w:val="thaiDistribute"/>
        <w:rPr>
          <w:rFonts w:ascii="Angsana New" w:eastAsia="SimSun" w:hAnsi="Angsana New"/>
          <w:sz w:val="30"/>
          <w:szCs w:val="30"/>
        </w:rPr>
      </w:pPr>
      <w:r w:rsidRPr="009F79FA">
        <w:rPr>
          <w:rFonts w:ascii="Angsana New" w:hAnsi="Angsana New"/>
          <w:sz w:val="30"/>
          <w:szCs w:val="30"/>
        </w:rPr>
        <w:t>Defined benefit plan - retirement benefit</w:t>
      </w:r>
    </w:p>
    <w:p w:rsidR="000C6810" w:rsidRPr="000C6810" w:rsidRDefault="000C6810" w:rsidP="000C6810">
      <w:pPr>
        <w:ind w:left="990" w:firstLine="720"/>
        <w:jc w:val="thaiDistribute"/>
        <w:rPr>
          <w:rFonts w:ascii="Angsana New" w:eastAsia="SimSun" w:hAnsi="Angsana New"/>
          <w:sz w:val="30"/>
          <w:szCs w:val="30"/>
        </w:rPr>
      </w:pPr>
      <w:r w:rsidRPr="009F79FA">
        <w:rPr>
          <w:rFonts w:ascii="Angsana New" w:hAnsi="Angsana New"/>
          <w:sz w:val="30"/>
          <w:szCs w:val="30"/>
        </w:rPr>
        <w:t>The Group provides for post employment benefits, payable to employees under the labour laws applicable in Thailand and other countries in which the Group has its operations.The liability in respect of employee benefits is the present value of the defined benefit obligation which is calculated by an independent actuary in accordance with the actuarial technique. The present value of the defined benefit obligation is determined by discounting estimated future cash flows using yields on government bonds which have terms to maturity approximating the terms of the related liability. The estimated future cash flows shall reflect employee salaries, turnover rate, mortality, length of service and other factors. Actuarial gains or losses will be recognised in the profit or loss in the period to which they relate. The costs associated with providing these benefits are charged to the profit or loss so as to spread the cost over the employment period during which the entitlement to benefits is earned.</w:t>
      </w:r>
    </w:p>
    <w:p w:rsidR="000C6810" w:rsidRPr="000C6810" w:rsidRDefault="000C6810" w:rsidP="00176E19">
      <w:pPr>
        <w:numPr>
          <w:ilvl w:val="2"/>
          <w:numId w:val="9"/>
        </w:numPr>
        <w:jc w:val="thaiDistribute"/>
        <w:rPr>
          <w:rFonts w:ascii="Angsana New" w:eastAsia="SimSun" w:hAnsi="Angsana New"/>
          <w:sz w:val="30"/>
          <w:szCs w:val="30"/>
        </w:rPr>
      </w:pPr>
      <w:r w:rsidRPr="009F79FA">
        <w:rPr>
          <w:rFonts w:ascii="Angsana New" w:hAnsi="Angsana New"/>
          <w:sz w:val="30"/>
          <w:szCs w:val="30"/>
        </w:rPr>
        <w:t>Defined contribution plan - provident fund</w:t>
      </w:r>
    </w:p>
    <w:p w:rsidR="000C6810" w:rsidRPr="000C6810" w:rsidRDefault="000C6810" w:rsidP="000C6810">
      <w:pPr>
        <w:ind w:left="990" w:firstLine="720"/>
        <w:jc w:val="thaiDistribute"/>
        <w:rPr>
          <w:rFonts w:ascii="Angsana New" w:eastAsia="SimSun" w:hAnsi="Angsana New"/>
          <w:sz w:val="30"/>
          <w:szCs w:val="30"/>
        </w:rPr>
      </w:pPr>
      <w:r w:rsidRPr="009F79FA">
        <w:rPr>
          <w:rFonts w:ascii="Angsana New" w:hAnsi="Angsana New"/>
          <w:sz w:val="30"/>
          <w:szCs w:val="30"/>
        </w:rPr>
        <w:t>The Group operates a provident fund that is a defined contribution plan.  The assets are held in a separate fund which is managed by an external fund manager.  The provident fund is funded by payments from employees and by the Group. Contributions to the provident fund are charged to the profit or loss in</w:t>
      </w:r>
      <w:r>
        <w:rPr>
          <w:rFonts w:ascii="Angsana New" w:hAnsi="Angsana New"/>
          <w:sz w:val="30"/>
          <w:szCs w:val="30"/>
        </w:rPr>
        <w:t xml:space="preserve"> the year to which they relate.</w:t>
      </w:r>
    </w:p>
    <w:p w:rsidR="000C6810" w:rsidRPr="000C6810" w:rsidRDefault="000C6810" w:rsidP="00176E19">
      <w:pPr>
        <w:numPr>
          <w:ilvl w:val="2"/>
          <w:numId w:val="9"/>
        </w:numPr>
        <w:jc w:val="thaiDistribute"/>
        <w:rPr>
          <w:rFonts w:ascii="Angsana New" w:eastAsia="SimSun" w:hAnsi="Angsana New"/>
          <w:sz w:val="30"/>
          <w:szCs w:val="30"/>
        </w:rPr>
      </w:pPr>
      <w:r w:rsidRPr="009F79FA">
        <w:rPr>
          <w:rFonts w:ascii="Angsana New" w:hAnsi="Angsana New"/>
          <w:sz w:val="30"/>
          <w:szCs w:val="30"/>
        </w:rPr>
        <w:t>Defined contribution plan - Employee Joint Investment Program</w:t>
      </w:r>
    </w:p>
    <w:p w:rsidR="000C6810" w:rsidRDefault="000C6810" w:rsidP="000C6810">
      <w:pPr>
        <w:ind w:left="990" w:firstLine="720"/>
        <w:jc w:val="thaiDistribute"/>
        <w:rPr>
          <w:rFonts w:ascii="Angsana New" w:hAnsi="Angsana New"/>
          <w:sz w:val="30"/>
          <w:szCs w:val="30"/>
        </w:rPr>
      </w:pPr>
      <w:r w:rsidRPr="009F79FA">
        <w:rPr>
          <w:rFonts w:ascii="Angsana New" w:hAnsi="Angsana New"/>
          <w:sz w:val="30"/>
          <w:szCs w:val="30"/>
        </w:rPr>
        <w:t>Since 31 May 2011, the Group operates Employee Joint Investment Program for the Group’s employees to purchase the Company’s shares through Employee Joint Investment Program, being a defined contribution plan, the assets for which are held in a separate agent.  The Program is funded by payments from employees and by the Group. The Group’s contributions to the Program are charged to the profit or loss in the year to which they relate.</w:t>
      </w:r>
    </w:p>
    <w:p w:rsidR="00887896" w:rsidRDefault="00887896" w:rsidP="000C6810">
      <w:pPr>
        <w:ind w:left="990" w:firstLine="720"/>
        <w:jc w:val="thaiDistribute"/>
        <w:rPr>
          <w:rFonts w:ascii="Angsana New" w:hAnsi="Angsana New"/>
          <w:sz w:val="30"/>
          <w:szCs w:val="30"/>
        </w:rPr>
      </w:pPr>
    </w:p>
    <w:p w:rsidR="00164125" w:rsidRPr="009F79FA" w:rsidRDefault="00164125" w:rsidP="00176E19">
      <w:pPr>
        <w:numPr>
          <w:ilvl w:val="1"/>
          <w:numId w:val="9"/>
        </w:numPr>
        <w:ind w:left="990" w:hanging="540"/>
        <w:jc w:val="thaiDistribute"/>
        <w:rPr>
          <w:rFonts w:ascii="Angsana New" w:eastAsia="Angsana New" w:hAnsi="Angsana New"/>
          <w:sz w:val="30"/>
          <w:szCs w:val="30"/>
          <w:cs/>
        </w:rPr>
      </w:pPr>
      <w:r w:rsidRPr="009F79FA">
        <w:rPr>
          <w:rFonts w:ascii="Angsana New" w:eastAsia="Angsana New" w:hAnsi="Angsana New"/>
          <w:sz w:val="30"/>
          <w:szCs w:val="30"/>
        </w:rPr>
        <w:lastRenderedPageBreak/>
        <w:t>General provisions</w:t>
      </w:r>
    </w:p>
    <w:p w:rsidR="00164125" w:rsidRPr="009F79FA" w:rsidRDefault="00164125" w:rsidP="000C6810">
      <w:pPr>
        <w:ind w:left="993" w:firstLine="717"/>
        <w:jc w:val="thaiDistribute"/>
        <w:rPr>
          <w:rFonts w:ascii="Angsana New" w:hAnsi="Angsana New"/>
          <w:sz w:val="30"/>
          <w:szCs w:val="30"/>
        </w:rPr>
      </w:pPr>
      <w:r w:rsidRPr="009F79FA">
        <w:rPr>
          <w:rFonts w:ascii="Angsana New" w:hAnsi="Angsana New"/>
          <w:sz w:val="30"/>
          <w:szCs w:val="30"/>
        </w:rPr>
        <w:t>Provisions are recognised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rsidR="00164125" w:rsidRPr="009F79FA" w:rsidRDefault="00164125"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Share capital</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Ordinary shares and non-redeemable preferred shares with discretionary dividends are classified as equity.</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Incremental external costs directly attributable to the issue of new shares or options are shown in shareholders’ equity as a deduction, net of tax, from the proceeds.</w:t>
      </w:r>
    </w:p>
    <w:p w:rsidR="00164125" w:rsidRPr="009F79FA" w:rsidRDefault="00164125"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Recognition of Revenues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Revenue comprises the fair value of the consideration received or receivable for the sale of goods and service in the ordinary course of the Group’ s activities. Revenue is shown net of value-added tax, returns, rebates and discounts, and after eliminating sales within the Group. Revenue from sales of goods is recognised when significant risks and rewards of ownership of the goods are transferred to the buyer. Revenue from rendering services is based on the stage of completion determined by reference to services performed to date as a percentage of total services to be performed.</w:t>
      </w:r>
    </w:p>
    <w:p w:rsidR="00164125" w:rsidRPr="009F79FA" w:rsidRDefault="00164125" w:rsidP="00164125">
      <w:pPr>
        <w:ind w:left="993" w:firstLine="708"/>
        <w:jc w:val="thaiDistribute"/>
        <w:rPr>
          <w:rFonts w:ascii="Angsana New" w:hAnsi="Angsana New"/>
          <w:sz w:val="30"/>
          <w:szCs w:val="30"/>
          <w:cs/>
        </w:rPr>
      </w:pPr>
      <w:r w:rsidRPr="009F79FA">
        <w:rPr>
          <w:rFonts w:ascii="Angsana New" w:hAnsi="Angsana New"/>
          <w:sz w:val="30"/>
          <w:szCs w:val="30"/>
        </w:rPr>
        <w:t>Interest income is recognised on an accrual basis.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Dividend income is recognised when the shareholder’s right to receive payment is established.</w:t>
      </w:r>
    </w:p>
    <w:p w:rsidR="00164125" w:rsidRPr="009F79FA" w:rsidRDefault="00164125"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Recognition of Expenses</w:t>
      </w:r>
    </w:p>
    <w:p w:rsidR="00245E6E" w:rsidRDefault="00164125" w:rsidP="005D3377">
      <w:pPr>
        <w:ind w:left="993" w:firstLine="708"/>
        <w:jc w:val="thaiDistribute"/>
        <w:rPr>
          <w:rFonts w:ascii="Angsana New" w:hAnsi="Angsana New"/>
          <w:sz w:val="30"/>
          <w:szCs w:val="30"/>
        </w:rPr>
      </w:pPr>
      <w:r w:rsidRPr="009F79FA">
        <w:rPr>
          <w:rFonts w:ascii="Angsana New" w:hAnsi="Angsana New"/>
          <w:sz w:val="30"/>
          <w:szCs w:val="30"/>
        </w:rPr>
        <w:t>Expenses are recognized on an accrual basis</w:t>
      </w:r>
    </w:p>
    <w:p w:rsidR="00164125" w:rsidRPr="009F79FA" w:rsidRDefault="00164125"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Dividends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Dividends are recorded in the financial statements in the period in which they are approved by the shareholders and the Board of Directors.</w:t>
      </w:r>
    </w:p>
    <w:p w:rsidR="00164125" w:rsidRPr="009F79FA" w:rsidRDefault="00164125" w:rsidP="00176E19">
      <w:pPr>
        <w:numPr>
          <w:ilvl w:val="1"/>
          <w:numId w:val="9"/>
        </w:numPr>
        <w:ind w:left="990" w:hanging="540"/>
        <w:jc w:val="thaiDistribute"/>
        <w:rPr>
          <w:rFonts w:ascii="Angsana New" w:eastAsia="Angsana New" w:hAnsi="Angsana New"/>
          <w:sz w:val="30"/>
          <w:szCs w:val="30"/>
          <w:cs/>
        </w:rPr>
      </w:pPr>
      <w:r w:rsidRPr="009F79FA">
        <w:rPr>
          <w:rFonts w:ascii="Angsana New" w:eastAsia="Angsana New" w:hAnsi="Angsana New"/>
          <w:sz w:val="30"/>
          <w:szCs w:val="30"/>
        </w:rPr>
        <w:t>Income tax</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The Group calculates income taxes according to the Revenue Code and records them on accrual basis.  The Group does not recognise income taxes payable or receivable in future periods with respect to temporary differences.</w:t>
      </w:r>
    </w:p>
    <w:p w:rsidR="00164125" w:rsidRPr="009F79FA" w:rsidRDefault="00164125" w:rsidP="00164125">
      <w:pPr>
        <w:ind w:left="993"/>
        <w:jc w:val="thaiDistribute"/>
        <w:outlineLvl w:val="0"/>
        <w:rPr>
          <w:rFonts w:ascii="Angsana New" w:hAnsi="Angsana New"/>
          <w:sz w:val="30"/>
          <w:szCs w:val="30"/>
        </w:rPr>
      </w:pPr>
      <w:r w:rsidRPr="009F79FA">
        <w:rPr>
          <w:rFonts w:ascii="Angsana New" w:hAnsi="Angsana New"/>
          <w:sz w:val="30"/>
          <w:szCs w:val="30"/>
        </w:rPr>
        <w:t>Income tax</w:t>
      </w:r>
    </w:p>
    <w:p w:rsidR="00164125" w:rsidRPr="009F79FA" w:rsidRDefault="00164125" w:rsidP="00164125">
      <w:pPr>
        <w:ind w:left="993" w:firstLine="708"/>
        <w:jc w:val="thaiDistribute"/>
        <w:rPr>
          <w:rFonts w:ascii="Angsana New" w:hAnsi="Angsana New"/>
          <w:sz w:val="30"/>
          <w:szCs w:val="30"/>
          <w:cs/>
        </w:rPr>
      </w:pPr>
      <w:r w:rsidRPr="009F79FA">
        <w:rPr>
          <w:rFonts w:ascii="Angsana New" w:hAnsi="Angsana New"/>
          <w:sz w:val="30"/>
          <w:szCs w:val="30"/>
        </w:rPr>
        <w:lastRenderedPageBreak/>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164125" w:rsidRPr="009F79FA" w:rsidRDefault="00164125" w:rsidP="00164125">
      <w:pPr>
        <w:ind w:left="993"/>
        <w:jc w:val="thaiDistribute"/>
        <w:outlineLvl w:val="0"/>
        <w:rPr>
          <w:rFonts w:ascii="Angsana New" w:hAnsi="Angsana New"/>
          <w:sz w:val="30"/>
          <w:szCs w:val="30"/>
          <w:cs/>
        </w:rPr>
      </w:pPr>
      <w:r w:rsidRPr="009F79FA">
        <w:rPr>
          <w:rFonts w:ascii="Angsana New" w:hAnsi="Angsana New"/>
          <w:sz w:val="30"/>
          <w:szCs w:val="30"/>
          <w:cs/>
        </w:rPr>
        <w:t>Current Tax</w:t>
      </w:r>
    </w:p>
    <w:p w:rsidR="00164125" w:rsidRPr="009F79FA" w:rsidRDefault="00164125" w:rsidP="00164125">
      <w:pPr>
        <w:ind w:left="993" w:firstLine="708"/>
        <w:jc w:val="thaiDistribute"/>
        <w:rPr>
          <w:rFonts w:ascii="Angsana New" w:hAnsi="Angsana New"/>
          <w:sz w:val="30"/>
          <w:szCs w:val="30"/>
          <w:cs/>
        </w:rPr>
      </w:pPr>
      <w:r w:rsidRPr="009F79FA">
        <w:rPr>
          <w:rFonts w:ascii="Angsana New" w:hAnsi="Angsana New"/>
          <w:sz w:val="30"/>
          <w:szCs w:val="30"/>
        </w:rPr>
        <w:t>Current tax is provided in the accounts at the amount expected to be paid to the taxation authorities, based on taxable profits determined in accordance with tax legislation, using the tax rates enacted at the end of reporting period.</w:t>
      </w:r>
    </w:p>
    <w:p w:rsidR="00164125" w:rsidRPr="009F79FA" w:rsidRDefault="00164125" w:rsidP="00164125">
      <w:pPr>
        <w:ind w:left="993"/>
        <w:jc w:val="thaiDistribute"/>
        <w:outlineLvl w:val="0"/>
        <w:rPr>
          <w:rFonts w:ascii="Angsana New" w:hAnsi="Angsana New"/>
          <w:sz w:val="30"/>
          <w:szCs w:val="30"/>
          <w:cs/>
        </w:rPr>
      </w:pPr>
      <w:r w:rsidRPr="009F79FA">
        <w:rPr>
          <w:rFonts w:ascii="Angsana New" w:hAnsi="Angsana New"/>
          <w:sz w:val="30"/>
          <w:szCs w:val="30"/>
          <w:cs/>
        </w:rPr>
        <w:t>Deferred Tax</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Deferred tax is provided on temporary differences between the tax bases of assets and liabilities and their carrying amounts at the end of each reporting period, using the tax rates enacted at the end of reporting period.</w:t>
      </w:r>
    </w:p>
    <w:p w:rsidR="00164125" w:rsidRDefault="00164125" w:rsidP="00164125">
      <w:pPr>
        <w:ind w:left="993" w:firstLine="708"/>
        <w:jc w:val="thaiDistribute"/>
        <w:rPr>
          <w:rFonts w:ascii="Angsana New" w:hAnsi="Angsana New"/>
          <w:sz w:val="30"/>
          <w:szCs w:val="30"/>
        </w:rPr>
      </w:pPr>
      <w:r w:rsidRPr="009F79FA">
        <w:rPr>
          <w:rFonts w:ascii="Angsana New" w:hAnsi="Angsana New"/>
          <w:sz w:val="30"/>
          <w:szCs w:val="30"/>
        </w:rPr>
        <w:t>A deferred tax asset is recognized only to the extent that it is probable that future taxable profit will be available against which the asset can be utilized. Deferred tax assets are reduced to the extent that the related tax benefit will be realized.</w:t>
      </w:r>
    </w:p>
    <w:p w:rsidR="00FA3F3C" w:rsidRDefault="00635AA5" w:rsidP="00176E19">
      <w:pPr>
        <w:numPr>
          <w:ilvl w:val="1"/>
          <w:numId w:val="9"/>
        </w:numPr>
        <w:ind w:left="990" w:hanging="540"/>
        <w:jc w:val="thaiDistribute"/>
        <w:rPr>
          <w:rFonts w:ascii="Angsana New" w:hAnsi="Angsana New"/>
          <w:color w:val="000000"/>
          <w:sz w:val="32"/>
          <w:szCs w:val="32"/>
        </w:rPr>
      </w:pPr>
      <w:r w:rsidRPr="00635AA5">
        <w:rPr>
          <w:rFonts w:ascii="Angsana New" w:hAnsi="Angsana New"/>
          <w:color w:val="000000"/>
          <w:sz w:val="32"/>
          <w:szCs w:val="32"/>
        </w:rPr>
        <w:t>Accounting for derivative financial instruments</w:t>
      </w:r>
    </w:p>
    <w:p w:rsidR="00635AA5" w:rsidRDefault="00635AA5" w:rsidP="00635AA5">
      <w:pPr>
        <w:ind w:left="990" w:firstLine="720"/>
        <w:jc w:val="thaiDistribute"/>
        <w:rPr>
          <w:rFonts w:ascii="Angsana New" w:hAnsi="Angsana New"/>
          <w:color w:val="000000"/>
          <w:sz w:val="32"/>
          <w:szCs w:val="32"/>
        </w:rPr>
      </w:pPr>
      <w:r w:rsidRPr="00635AA5">
        <w:rPr>
          <w:rFonts w:ascii="Angsana New" w:hAnsi="Angsana New"/>
          <w:color w:val="000000"/>
          <w:sz w:val="32"/>
          <w:szCs w:val="32"/>
        </w:rPr>
        <w:t>The Group recognises derivative financial instruments in the financial statements on the inception. Subsequently the Group measures each derivative financial instrument at its fair value. 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income/(other expenses) in the profit or loss</w:t>
      </w:r>
      <w:r>
        <w:rPr>
          <w:rFonts w:ascii="Angsana New" w:hAnsi="Angsana New" w:hint="cs"/>
          <w:color w:val="000000"/>
          <w:sz w:val="32"/>
          <w:szCs w:val="32"/>
          <w:cs/>
        </w:rPr>
        <w:t>.</w:t>
      </w:r>
    </w:p>
    <w:p w:rsidR="00092A95" w:rsidRPr="00607F45" w:rsidRDefault="00092A95" w:rsidP="00176E19">
      <w:pPr>
        <w:numPr>
          <w:ilvl w:val="1"/>
          <w:numId w:val="9"/>
        </w:numPr>
        <w:ind w:left="990" w:hanging="540"/>
        <w:jc w:val="thaiDistribute"/>
        <w:rPr>
          <w:rFonts w:ascii="Angsana New" w:hAnsi="Angsana New"/>
          <w:color w:val="000000"/>
          <w:sz w:val="32"/>
          <w:szCs w:val="32"/>
        </w:rPr>
      </w:pPr>
      <w:r w:rsidRPr="00607F45">
        <w:rPr>
          <w:rFonts w:ascii="Angsana New" w:hAnsi="Angsana New"/>
          <w:color w:val="000000"/>
          <w:sz w:val="32"/>
          <w:szCs w:val="32"/>
        </w:rPr>
        <w:t xml:space="preserve">Fair </w:t>
      </w:r>
      <w:r>
        <w:rPr>
          <w:rFonts w:ascii="Angsana New" w:hAnsi="Angsana New"/>
          <w:color w:val="000000"/>
          <w:sz w:val="32"/>
          <w:szCs w:val="32"/>
        </w:rPr>
        <w:t>Value M</w:t>
      </w:r>
      <w:r w:rsidRPr="00607F45">
        <w:rPr>
          <w:rFonts w:ascii="Angsana New" w:hAnsi="Angsana New"/>
          <w:color w:val="000000"/>
          <w:sz w:val="32"/>
          <w:szCs w:val="32"/>
        </w:rPr>
        <w:t>easurement</w:t>
      </w:r>
    </w:p>
    <w:p w:rsidR="00092A95" w:rsidRPr="00207D54" w:rsidRDefault="00092A95" w:rsidP="005D3377">
      <w:pPr>
        <w:ind w:left="992" w:firstLine="718"/>
        <w:jc w:val="thaiDistribute"/>
        <w:rPr>
          <w:rFonts w:ascii="Angsana New" w:hAnsi="Angsana New"/>
          <w:sz w:val="30"/>
          <w:szCs w:val="30"/>
        </w:rPr>
      </w:pPr>
      <w:r w:rsidRPr="00207D54">
        <w:rPr>
          <w:rFonts w:ascii="Angsana New" w:hAnsi="Angsana New"/>
          <w:sz w:val="30"/>
          <w:szCs w:val="30"/>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rsidR="00092A95" w:rsidRPr="00207D54" w:rsidRDefault="00092A95" w:rsidP="005D3377">
      <w:pPr>
        <w:ind w:left="993" w:firstLine="717"/>
        <w:jc w:val="thaiDistribute"/>
        <w:rPr>
          <w:rFonts w:ascii="Angsana New" w:hAnsi="Angsana New"/>
          <w:sz w:val="30"/>
          <w:szCs w:val="30"/>
        </w:rPr>
      </w:pPr>
      <w:r w:rsidRPr="00207D54">
        <w:rPr>
          <w:rFonts w:ascii="Angsana New" w:hAnsi="Angsana New"/>
          <w:sz w:val="30"/>
          <w:szCs w:val="30"/>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p>
    <w:p w:rsidR="00092A95" w:rsidRPr="00207D54" w:rsidRDefault="00092A95" w:rsidP="005D3377">
      <w:pPr>
        <w:ind w:left="993" w:firstLine="717"/>
        <w:jc w:val="thaiDistribute"/>
        <w:rPr>
          <w:rFonts w:ascii="Angsana New" w:hAnsi="Angsana New"/>
          <w:sz w:val="30"/>
          <w:szCs w:val="30"/>
        </w:rPr>
      </w:pPr>
      <w:r w:rsidRPr="00207D54">
        <w:rPr>
          <w:rFonts w:ascii="Angsana New" w:hAnsi="Angsana New"/>
          <w:sz w:val="30"/>
          <w:szCs w:val="30"/>
        </w:rPr>
        <w:t xml:space="preserve">Level1 inputs are quoted prices in active market for identical assets or liabilities that the Company can </w:t>
      </w:r>
      <w:r w:rsidR="00467464">
        <w:rPr>
          <w:rFonts w:ascii="Angsana New" w:hAnsi="Angsana New"/>
          <w:sz w:val="30"/>
          <w:szCs w:val="30"/>
        </w:rPr>
        <w:t>access at the measurement date.</w:t>
      </w:r>
    </w:p>
    <w:p w:rsidR="00092A95" w:rsidRPr="00207D54" w:rsidRDefault="00092A95" w:rsidP="005D3377">
      <w:pPr>
        <w:ind w:left="993" w:firstLine="717"/>
        <w:jc w:val="thaiDistribute"/>
        <w:rPr>
          <w:rFonts w:ascii="Angsana New" w:hAnsi="Angsana New"/>
          <w:sz w:val="30"/>
          <w:szCs w:val="30"/>
        </w:rPr>
      </w:pPr>
      <w:r w:rsidRPr="00207D54">
        <w:rPr>
          <w:rFonts w:ascii="Angsana New" w:hAnsi="Angsana New"/>
          <w:sz w:val="30"/>
          <w:szCs w:val="30"/>
        </w:rPr>
        <w:t>Level2 inputs are other observable inputs either directly or indirectly, for the assets or liabilities other than quoted price included within Level 1 inputs.</w:t>
      </w:r>
    </w:p>
    <w:p w:rsidR="00092A95" w:rsidRPr="00207D54" w:rsidRDefault="00092A95" w:rsidP="005D3377">
      <w:pPr>
        <w:ind w:left="993" w:firstLine="717"/>
        <w:jc w:val="thaiDistribute"/>
        <w:rPr>
          <w:rFonts w:ascii="Angsana New" w:hAnsi="Angsana New"/>
          <w:sz w:val="30"/>
          <w:szCs w:val="30"/>
        </w:rPr>
      </w:pPr>
      <w:r w:rsidRPr="00207D54">
        <w:rPr>
          <w:rFonts w:ascii="Angsana New" w:hAnsi="Angsana New"/>
          <w:sz w:val="30"/>
          <w:szCs w:val="30"/>
        </w:rPr>
        <w:t xml:space="preserve">Level3inputs are unobservable inputs </w:t>
      </w:r>
      <w:r w:rsidR="00467464">
        <w:rPr>
          <w:rFonts w:ascii="Angsana New" w:hAnsi="Angsana New"/>
          <w:sz w:val="30"/>
          <w:szCs w:val="30"/>
        </w:rPr>
        <w:t>for the assets and liabilities.</w:t>
      </w:r>
    </w:p>
    <w:p w:rsidR="00092A95" w:rsidRPr="00207D54" w:rsidRDefault="00092A95" w:rsidP="005D3377">
      <w:pPr>
        <w:ind w:left="993" w:firstLine="717"/>
        <w:jc w:val="thaiDistribute"/>
        <w:rPr>
          <w:rFonts w:ascii="Angsana New" w:hAnsi="Angsana New"/>
          <w:sz w:val="30"/>
          <w:szCs w:val="30"/>
        </w:rPr>
      </w:pPr>
      <w:r w:rsidRPr="00207D54">
        <w:rPr>
          <w:rFonts w:ascii="Angsana New" w:hAnsi="Angsana New"/>
          <w:sz w:val="30"/>
          <w:szCs w:val="30"/>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rsidR="00164125" w:rsidRPr="009F79FA" w:rsidRDefault="00164125" w:rsidP="00176E19">
      <w:pPr>
        <w:numPr>
          <w:ilvl w:val="1"/>
          <w:numId w:val="9"/>
        </w:numPr>
        <w:ind w:left="990" w:hanging="540"/>
        <w:jc w:val="thaiDistribute"/>
        <w:rPr>
          <w:rFonts w:ascii="Angsana New" w:eastAsia="Angsana New" w:hAnsi="Angsana New"/>
          <w:sz w:val="30"/>
          <w:szCs w:val="30"/>
        </w:rPr>
      </w:pPr>
      <w:r w:rsidRPr="009F79FA">
        <w:rPr>
          <w:rFonts w:ascii="Angsana New" w:eastAsia="Angsana New" w:hAnsi="Angsana New"/>
          <w:sz w:val="30"/>
          <w:szCs w:val="30"/>
        </w:rPr>
        <w:t>Significant Accounting Judgments and Estimates</w:t>
      </w:r>
    </w:p>
    <w:p w:rsidR="009F79FA" w:rsidRPr="009F79FA" w:rsidRDefault="00164125" w:rsidP="009F79FA">
      <w:pPr>
        <w:ind w:left="993" w:firstLine="708"/>
        <w:jc w:val="thaiDistribute"/>
        <w:rPr>
          <w:rFonts w:ascii="Angsana New" w:hAnsi="Angsana New"/>
          <w:sz w:val="30"/>
          <w:szCs w:val="30"/>
        </w:rPr>
      </w:pPr>
      <w:r w:rsidRPr="009F79FA">
        <w:rPr>
          <w:rFonts w:ascii="Angsana New" w:hAnsi="Angsana New"/>
          <w:sz w:val="30"/>
          <w:szCs w:val="30"/>
        </w:rPr>
        <w:t>In order to prepare the financial statements to comply with financial reporting standards, the Company’s management had to make some judgment and estimates which may have an effect on the amount shown in financial statements and notes to financial statements, therefore the actual result may differ from the estimated amount</w:t>
      </w:r>
      <w:r w:rsidRPr="009F79FA">
        <w:rPr>
          <w:rFonts w:ascii="Angsana New" w:hAnsi="Angsana New"/>
          <w:sz w:val="30"/>
          <w:szCs w:val="30"/>
          <w:cs/>
        </w:rPr>
        <w:t>.</w:t>
      </w:r>
      <w:r w:rsidRPr="009F79FA">
        <w:rPr>
          <w:rFonts w:ascii="Angsana New" w:hAnsi="Angsana New"/>
          <w:sz w:val="30"/>
          <w:szCs w:val="30"/>
        </w:rPr>
        <w:t xml:space="preserve"> Significant estimates and provisions are as follows:</w:t>
      </w:r>
    </w:p>
    <w:p w:rsidR="00164125" w:rsidRPr="009F79FA" w:rsidRDefault="00164125"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9F79FA">
        <w:rPr>
          <w:rFonts w:ascii="Angsana New" w:hAnsi="Angsana New"/>
          <w:b/>
          <w:bCs/>
          <w:spacing w:val="-6"/>
          <w:sz w:val="30"/>
          <w:szCs w:val="30"/>
        </w:rPr>
        <w:t>Allowance for Doubtful Accounts-Trade and Other Receivables</w:t>
      </w:r>
    </w:p>
    <w:p w:rsidR="00164125" w:rsidRPr="009F79FA" w:rsidRDefault="00164125" w:rsidP="009F79FA">
      <w:pPr>
        <w:ind w:left="993" w:firstLine="708"/>
        <w:jc w:val="thaiDistribute"/>
        <w:rPr>
          <w:rFonts w:ascii="Angsana New" w:hAnsi="Angsana New"/>
          <w:sz w:val="30"/>
          <w:szCs w:val="30"/>
        </w:rPr>
      </w:pPr>
      <w:r w:rsidRPr="009F79FA">
        <w:rPr>
          <w:rFonts w:ascii="Angsana New" w:hAnsi="Angsana New"/>
          <w:sz w:val="30"/>
          <w:szCs w:val="30"/>
        </w:rPr>
        <w:t>In determining an allowance for doubtful accounts-trade and other receivables, the management needs to make judgment and estimates based upon, among other things, past collection history, aging profile of outstanding debts and the prevailing economic condition.</w:t>
      </w:r>
    </w:p>
    <w:p w:rsidR="00164125" w:rsidRPr="009F79FA" w:rsidRDefault="00164125"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9F79FA">
        <w:rPr>
          <w:rFonts w:ascii="Angsana New" w:hAnsi="Angsana New"/>
          <w:b/>
          <w:bCs/>
          <w:spacing w:val="-6"/>
          <w:sz w:val="30"/>
          <w:szCs w:val="30"/>
        </w:rPr>
        <w:t>Reduction of Inventories to become Net Realizable Value</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In estimating the reduction of inventories to become net realizable value, the management uses the discretion in estimating the net realizable valueof inventories. The sum of money expected to receive from inventories is considered from the change in sale price or cost directly related to the events occurring after of report period.</w:t>
      </w:r>
    </w:p>
    <w:p w:rsidR="00164125" w:rsidRPr="009F79FA" w:rsidRDefault="00164125"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9F79FA">
        <w:rPr>
          <w:rFonts w:ascii="Angsana New" w:hAnsi="Angsana New"/>
          <w:b/>
          <w:bCs/>
          <w:spacing w:val="-6"/>
          <w:sz w:val="30"/>
          <w:szCs w:val="30"/>
        </w:rPr>
        <w:t>Investments in subsidiaries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Subsidiaries are all entities (including special purpose entities) over which the Group has the power to govern the financial and operating policies generally accompanying a shareholding of more than one-half of the voting rights. The existence and effect of potential voting rights that are currently exercisable or convertible are considered when assessing whether the Group controls another entity. Subsidiaries are fully consolidated from the date on which control is transferred to the Group. They are de-consolidated from the date that control ceases.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lastRenderedPageBreak/>
        <w:t>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The excess of the consideration transferred the amount of any non-controlling interest in the acquiree and the acquisition-date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Intercompany transactions, balances and unrealised gains or loss on transactions between group companies are eliminated. Unrealised losses are also eliminated but considered an impairment indicator of the asset transferred. Accounting policies of subsidiaries have been changed to ensure consistency with the policies adopted by the Group.</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In the company financial statements, investments in subsidiaries are accounted for using the cost method of accounting. Under the cost method, income from investments in subsidiaries will be recorded when dividends are declared. Cost is adjusted to reflect changes in consideration arising from contingent consideration amendments. Cost also includes direct attributable costs of investment.</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A test for impairment for investments in subsidiaries is carried out when there is a factor indicating that investments might be impaired. If the carrying value of the investments is higher than its recoverable amount, impairment loss is charged to the profit or loss.</w:t>
      </w:r>
    </w:p>
    <w:p w:rsidR="00164125" w:rsidRPr="009F79FA" w:rsidRDefault="00164125" w:rsidP="00CE1D61">
      <w:pPr>
        <w:pStyle w:val="BodyTextIndent"/>
        <w:tabs>
          <w:tab w:val="left" w:pos="-2268"/>
          <w:tab w:val="left" w:pos="-2127"/>
        </w:tabs>
        <w:ind w:left="993" w:firstLine="0"/>
        <w:jc w:val="thaiDistribute"/>
        <w:rPr>
          <w:rFonts w:ascii="Angsana New" w:hAnsi="Angsana New"/>
          <w:b/>
          <w:bCs/>
          <w:spacing w:val="-6"/>
          <w:sz w:val="30"/>
          <w:szCs w:val="30"/>
        </w:rPr>
      </w:pPr>
      <w:r w:rsidRPr="009F79FA">
        <w:rPr>
          <w:rFonts w:ascii="Angsana New" w:hAnsi="Angsana New"/>
          <w:b/>
          <w:bCs/>
          <w:spacing w:val="-6"/>
          <w:sz w:val="30"/>
          <w:szCs w:val="30"/>
        </w:rPr>
        <w:t>Transactions with non-controlling interests</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The Group treats transactions with non-controlling interests as transactions with equity owners of the Group. For changes in a parent’s ownership interest in a subsidiary that do not result in a loss of control, the difference between any consideration paid/received and the relevant share acquired/disposed of the carrying value of net assets of the subsidiary is recorded in shareholders’ equity. Gains or losses on disposals to non-controlling interests are also recorded in shareholders’ equity.</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lastRenderedPageBreak/>
        <w:t>When the Group ceases to have control, any retained interest in the former subsidiary is re-measured at its fair value, with the change in carrying amount recognised in income statement. The fair value is the initial carrying amount for the purposes of subsequently accounting for the retained interest. In addition, any amounts previously recognised in statement of comprehensive income in respect of the former subsidiary are accounted for in the income statement as if the Group had directly disposed of the related assets or liabilities.</w:t>
      </w:r>
    </w:p>
    <w:p w:rsidR="00164125" w:rsidRPr="006F00E1" w:rsidRDefault="00164125" w:rsidP="00CE1D61">
      <w:pPr>
        <w:pStyle w:val="BodyTextIndent"/>
        <w:tabs>
          <w:tab w:val="left" w:pos="-2268"/>
          <w:tab w:val="left" w:pos="-2127"/>
        </w:tabs>
        <w:ind w:left="993" w:firstLine="0"/>
        <w:jc w:val="thaiDistribute"/>
        <w:rPr>
          <w:rFonts w:ascii="Angsana New" w:hAnsi="Angsana New"/>
          <w:b/>
          <w:bCs/>
          <w:spacing w:val="-6"/>
          <w:sz w:val="30"/>
          <w:szCs w:val="30"/>
        </w:rPr>
      </w:pPr>
      <w:r w:rsidRPr="006F00E1">
        <w:rPr>
          <w:rFonts w:ascii="Angsana New" w:hAnsi="Angsana New"/>
          <w:b/>
          <w:bCs/>
          <w:spacing w:val="-6"/>
          <w:sz w:val="30"/>
          <w:szCs w:val="30"/>
        </w:rPr>
        <w:t>Investment in Joint investment company</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pacing w:val="-6"/>
          <w:sz w:val="30"/>
          <w:szCs w:val="30"/>
        </w:rPr>
        <w:t>Joint investment company</w:t>
      </w:r>
      <w:r w:rsidRPr="006F00E1">
        <w:rPr>
          <w:rFonts w:ascii="Angsana New" w:hAnsi="Angsana New"/>
          <w:sz w:val="30"/>
          <w:szCs w:val="30"/>
        </w:rPr>
        <w:t xml:space="preserve"> is an entity over which the Group has shareholding of 45% of the voting rights. Investment in </w:t>
      </w:r>
      <w:r w:rsidRPr="006F00E1">
        <w:rPr>
          <w:rFonts w:ascii="Angsana New" w:hAnsi="Angsana New"/>
          <w:spacing w:val="-6"/>
          <w:sz w:val="30"/>
          <w:szCs w:val="30"/>
        </w:rPr>
        <w:t>joint company</w:t>
      </w:r>
      <w:r w:rsidRPr="006F00E1">
        <w:rPr>
          <w:rFonts w:ascii="Angsana New" w:hAnsi="Angsana New"/>
          <w:sz w:val="30"/>
          <w:szCs w:val="30"/>
        </w:rPr>
        <w:t xml:space="preserve"> is initially recognised at cost and accounted for using the equity method of accounting in the consolidated financial statements.</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 xml:space="preserve">The Group’s share of its </w:t>
      </w:r>
      <w:r w:rsidRPr="006F00E1">
        <w:rPr>
          <w:rFonts w:ascii="Angsana New" w:hAnsi="Angsana New"/>
          <w:spacing w:val="-6"/>
          <w:sz w:val="30"/>
          <w:szCs w:val="30"/>
        </w:rPr>
        <w:t>joint company</w:t>
      </w:r>
      <w:r w:rsidRPr="006F00E1">
        <w:rPr>
          <w:rFonts w:ascii="Angsana New" w:hAnsi="Angsana New"/>
          <w:sz w:val="30"/>
          <w:szCs w:val="30"/>
        </w:rPr>
        <w:t xml:space="preserv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w:t>
      </w:r>
      <w:r w:rsidRPr="006F00E1">
        <w:rPr>
          <w:rFonts w:ascii="Angsana New" w:hAnsi="Angsana New"/>
          <w:spacing w:val="-6"/>
          <w:sz w:val="30"/>
          <w:szCs w:val="30"/>
        </w:rPr>
        <w:t>joint company</w:t>
      </w:r>
      <w:r w:rsidRPr="006F00E1">
        <w:rPr>
          <w:rFonts w:ascii="Angsana New" w:hAnsi="Angsana New"/>
          <w:sz w:val="30"/>
          <w:szCs w:val="30"/>
        </w:rPr>
        <w:t xml:space="preserve"> equals or exceeds its interest in the </w:t>
      </w:r>
      <w:r w:rsidRPr="006F00E1">
        <w:rPr>
          <w:rFonts w:ascii="Angsana New" w:hAnsi="Angsana New"/>
          <w:spacing w:val="-6"/>
          <w:sz w:val="30"/>
          <w:szCs w:val="30"/>
        </w:rPr>
        <w:t>joint company</w:t>
      </w:r>
      <w:r w:rsidRPr="006F00E1">
        <w:rPr>
          <w:rFonts w:ascii="Angsana New" w:hAnsi="Angsana New"/>
          <w:sz w:val="30"/>
          <w:szCs w:val="30"/>
        </w:rPr>
        <w:t>, the Group does not recognise further losses, unless it has incurred obligations or made payments on behalf of the associate.</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 xml:space="preserve">Unrealised gains on transactions between the Group and its </w:t>
      </w:r>
      <w:r w:rsidRPr="006F00E1">
        <w:rPr>
          <w:rFonts w:ascii="Angsana New" w:hAnsi="Angsana New"/>
          <w:spacing w:val="-6"/>
          <w:sz w:val="30"/>
          <w:szCs w:val="30"/>
        </w:rPr>
        <w:t>joint company</w:t>
      </w:r>
      <w:r w:rsidRPr="006F00E1">
        <w:rPr>
          <w:rFonts w:ascii="Angsana New" w:hAnsi="Angsana New"/>
          <w:sz w:val="30"/>
          <w:szCs w:val="30"/>
        </w:rPr>
        <w:t xml:space="preserve"> are eliminated to the extent of the Group’s interest in the </w:t>
      </w:r>
      <w:r w:rsidRPr="006F00E1">
        <w:rPr>
          <w:rFonts w:ascii="Angsana New" w:hAnsi="Angsana New"/>
          <w:spacing w:val="-6"/>
          <w:sz w:val="30"/>
          <w:szCs w:val="30"/>
        </w:rPr>
        <w:t>joint company</w:t>
      </w:r>
      <w:r w:rsidRPr="006F00E1">
        <w:rPr>
          <w:rFonts w:ascii="Angsana New" w:hAnsi="Angsana New"/>
          <w:sz w:val="30"/>
          <w:szCs w:val="30"/>
        </w:rPr>
        <w:t>. Unrealised losses are also eliminated unless the transaction provides evidence of an impairment of the asset transferred.</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 xml:space="preserve">Accounting policies of </w:t>
      </w:r>
      <w:r w:rsidRPr="006F00E1">
        <w:rPr>
          <w:rFonts w:ascii="Angsana New" w:hAnsi="Angsana New"/>
          <w:spacing w:val="-6"/>
          <w:sz w:val="30"/>
          <w:szCs w:val="30"/>
        </w:rPr>
        <w:t>joint company</w:t>
      </w:r>
      <w:r w:rsidRPr="006F00E1">
        <w:rPr>
          <w:rFonts w:ascii="Angsana New" w:hAnsi="Angsana New"/>
          <w:sz w:val="30"/>
          <w:szCs w:val="30"/>
        </w:rPr>
        <w:t xml:space="preserve"> have been changed to ensure consistency with the policies adopted by the Group. Dilution gains and losses arising in the investment in a</w:t>
      </w:r>
      <w:r w:rsidRPr="006F00E1">
        <w:rPr>
          <w:rFonts w:ascii="Angsana New" w:hAnsi="Angsana New"/>
          <w:spacing w:val="-6"/>
          <w:sz w:val="30"/>
          <w:szCs w:val="30"/>
        </w:rPr>
        <w:t xml:space="preserve"> joint company</w:t>
      </w:r>
      <w:r w:rsidRPr="006F00E1">
        <w:rPr>
          <w:rFonts w:ascii="Angsana New" w:hAnsi="Angsana New"/>
          <w:sz w:val="30"/>
          <w:szCs w:val="30"/>
        </w:rPr>
        <w:t xml:space="preserve"> are recognised in the profit or loss.</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 xml:space="preserve">In the Company’s financial statements, the investment in </w:t>
      </w:r>
      <w:r w:rsidRPr="006F00E1">
        <w:rPr>
          <w:rFonts w:ascii="Angsana New" w:hAnsi="Angsana New"/>
          <w:spacing w:val="-6"/>
          <w:sz w:val="30"/>
          <w:szCs w:val="30"/>
        </w:rPr>
        <w:t>a joint company</w:t>
      </w:r>
      <w:r w:rsidRPr="006F00E1">
        <w:rPr>
          <w:rFonts w:ascii="Angsana New" w:hAnsi="Angsana New"/>
          <w:sz w:val="30"/>
          <w:szCs w:val="30"/>
        </w:rPr>
        <w:t xml:space="preserve"> is accounted for using the cost method.</w:t>
      </w:r>
    </w:p>
    <w:p w:rsidR="00164125" w:rsidRPr="006F00E1" w:rsidRDefault="00164125" w:rsidP="00164125">
      <w:pPr>
        <w:ind w:left="993"/>
        <w:jc w:val="left"/>
        <w:rPr>
          <w:rFonts w:ascii="Angsana New" w:hAnsi="Angsana New"/>
          <w:b/>
          <w:bCs/>
          <w:sz w:val="30"/>
          <w:szCs w:val="30"/>
        </w:rPr>
      </w:pPr>
      <w:r w:rsidRPr="006F00E1">
        <w:rPr>
          <w:rFonts w:ascii="Angsana New" w:hAnsi="Angsana New"/>
          <w:b/>
          <w:bCs/>
          <w:sz w:val="30"/>
          <w:szCs w:val="30"/>
        </w:rPr>
        <w:t>Property, Plant and Equipment and Depreciation</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In determining depreciation of plant and equipment, the management is required to make estimates of the useful lives and residual values of the Company’s plant and equipment and to review estimate useful lives and residual values when there are any changes.</w:t>
      </w:r>
    </w:p>
    <w:p w:rsidR="00164125" w:rsidRDefault="00164125" w:rsidP="00164125">
      <w:pPr>
        <w:ind w:left="993" w:firstLine="708"/>
        <w:jc w:val="thaiDistribute"/>
        <w:rPr>
          <w:rFonts w:ascii="Angsana New" w:hAnsi="Angsana New"/>
          <w:sz w:val="30"/>
          <w:szCs w:val="30"/>
        </w:rPr>
      </w:pPr>
      <w:r w:rsidRPr="006F00E1">
        <w:rPr>
          <w:rFonts w:ascii="Angsana New" w:hAnsi="Angsana New"/>
          <w:sz w:val="30"/>
          <w:szCs w:val="30"/>
        </w:rPr>
        <w:t>In addition, the management is required to review plant and equipment for impairment on a periodical basis and record impairment losses in the period when it is determined that their recoverable amount is lower than the carrying amount. This requires judgments regarding forecast of future revenues andexpenses relating to the assets subject to the review.</w:t>
      </w:r>
    </w:p>
    <w:p w:rsidR="001E5EDF" w:rsidRPr="006F00E1" w:rsidRDefault="001E5EDF" w:rsidP="00164125">
      <w:pPr>
        <w:ind w:left="993" w:firstLine="708"/>
        <w:jc w:val="thaiDistribute"/>
        <w:rPr>
          <w:rFonts w:ascii="Angsana New" w:hAnsi="Angsana New"/>
          <w:sz w:val="30"/>
          <w:szCs w:val="30"/>
        </w:rPr>
      </w:pPr>
    </w:p>
    <w:p w:rsidR="00164125" w:rsidRPr="006F00E1" w:rsidRDefault="00164125" w:rsidP="00164125">
      <w:pPr>
        <w:ind w:left="993"/>
        <w:jc w:val="left"/>
        <w:rPr>
          <w:rFonts w:ascii="Angsana New" w:hAnsi="Angsana New"/>
          <w:b/>
          <w:bCs/>
          <w:sz w:val="30"/>
          <w:szCs w:val="30"/>
        </w:rPr>
      </w:pPr>
      <w:r w:rsidRPr="006F00E1">
        <w:rPr>
          <w:rFonts w:ascii="Angsana New" w:hAnsi="Angsana New"/>
          <w:b/>
          <w:bCs/>
          <w:sz w:val="30"/>
          <w:szCs w:val="30"/>
        </w:rPr>
        <w:lastRenderedPageBreak/>
        <w:t>Post Employment Benefits</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The obligation under defined benefit plan is determined based on actuarial valuations.  Inherent within these calculations are assumptions as to discount rates, future salary increases and other demographic factors. In determining the appropriate discount rate, management selects an interest rate that reflects the current economic situation, the mortality rates using mortality tables that reveal the country. Actual post-retirement costs may ultimately differ from these estimates.</w:t>
      </w:r>
    </w:p>
    <w:p w:rsidR="00CA112B" w:rsidRPr="006F00E1" w:rsidRDefault="00CA112B" w:rsidP="00CE1D61">
      <w:pPr>
        <w:ind w:left="990"/>
        <w:jc w:val="thaiDistribute"/>
        <w:rPr>
          <w:rFonts w:ascii="Angsana New" w:hAnsi="Angsana New"/>
          <w:b/>
          <w:bCs/>
          <w:sz w:val="30"/>
          <w:szCs w:val="30"/>
        </w:rPr>
      </w:pPr>
      <w:r w:rsidRPr="006F00E1">
        <w:rPr>
          <w:rFonts w:ascii="Angsana New" w:hAnsi="Angsana New"/>
          <w:b/>
          <w:bCs/>
          <w:sz w:val="30"/>
          <w:szCs w:val="30"/>
        </w:rPr>
        <w:t>Fair Value of Financial Instruments</w:t>
      </w:r>
    </w:p>
    <w:p w:rsidR="00CA112B" w:rsidRPr="006F00E1" w:rsidRDefault="00CA112B" w:rsidP="00CE1D61">
      <w:pPr>
        <w:ind w:left="993" w:firstLine="717"/>
        <w:jc w:val="thaiDistribute"/>
        <w:rPr>
          <w:rFonts w:ascii="Angsana New" w:eastAsia="Times New Roman" w:hAnsi="Angsana New"/>
          <w:sz w:val="30"/>
          <w:szCs w:val="30"/>
        </w:rPr>
      </w:pPr>
      <w:r w:rsidRPr="006F00E1">
        <w:rPr>
          <w:rFonts w:ascii="Angsana New" w:eastAsia="Times New Roman" w:hAnsi="Angsana New"/>
          <w:sz w:val="30"/>
          <w:szCs w:val="30"/>
        </w:rPr>
        <w:t>In determining the fair value of financial instruments which are recognised in the statement of financial position that are not actively traded and for which quoted prices are not readily available in active market, the management has to exercise judgment,using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recognised in the statement of financial position and disclosures of fair value hierachy.</w:t>
      </w:r>
    </w:p>
    <w:p w:rsidR="00EB6B65" w:rsidRPr="006F00E1" w:rsidRDefault="00EB6B65" w:rsidP="00467464">
      <w:pPr>
        <w:ind w:left="450"/>
        <w:jc w:val="thaiDistribute"/>
        <w:rPr>
          <w:rFonts w:ascii="Angsana New" w:eastAsia="Times New Roman" w:hAnsi="Angsana New"/>
          <w:sz w:val="30"/>
          <w:szCs w:val="30"/>
        </w:rPr>
      </w:pPr>
    </w:p>
    <w:p w:rsidR="008E08F3" w:rsidRPr="009F79FA" w:rsidRDefault="008E08F3" w:rsidP="00176E19">
      <w:pPr>
        <w:pStyle w:val="ListParagraph"/>
        <w:numPr>
          <w:ilvl w:val="0"/>
          <w:numId w:val="10"/>
        </w:numPr>
        <w:tabs>
          <w:tab w:val="left" w:pos="851"/>
          <w:tab w:val="left" w:pos="1440"/>
        </w:tabs>
        <w:spacing w:after="0" w:line="240" w:lineRule="auto"/>
        <w:contextualSpacing w:val="0"/>
        <w:jc w:val="thaiDistribute"/>
        <w:rPr>
          <w:rFonts w:ascii="Angsana New" w:eastAsia="Angsana New" w:hAnsi="Angsana New"/>
          <w:vanish/>
          <w:color w:val="auto"/>
          <w:sz w:val="30"/>
          <w:szCs w:val="30"/>
          <w:cs/>
          <w:lang w:val="en-US" w:bidi="th-TH"/>
        </w:rPr>
      </w:pPr>
    </w:p>
    <w:p w:rsidR="00EC3BB6" w:rsidRPr="00467464" w:rsidRDefault="00EC3BB6" w:rsidP="00176E19">
      <w:pPr>
        <w:numPr>
          <w:ilvl w:val="0"/>
          <w:numId w:val="20"/>
        </w:numPr>
        <w:ind w:left="450" w:hanging="426"/>
        <w:jc w:val="thaiDistribute"/>
        <w:rPr>
          <w:rFonts w:ascii="Angsana New" w:eastAsia="Angsana New" w:hAnsi="Angsana New"/>
          <w:b/>
          <w:bCs/>
          <w:sz w:val="30"/>
          <w:szCs w:val="30"/>
        </w:rPr>
      </w:pPr>
      <w:r w:rsidRPr="00467464">
        <w:rPr>
          <w:rFonts w:ascii="Angsana New" w:eastAsia="Angsana New" w:hAnsi="Angsana New"/>
          <w:b/>
          <w:bCs/>
          <w:sz w:val="30"/>
          <w:szCs w:val="30"/>
        </w:rPr>
        <w:t>Cash and Cash Equivalents</w:t>
      </w:r>
    </w:p>
    <w:p w:rsidR="00EC3BB6" w:rsidRPr="009F79FA" w:rsidRDefault="00EC3BB6" w:rsidP="00467464">
      <w:pPr>
        <w:ind w:left="450" w:firstLine="900"/>
        <w:jc w:val="thaiDistribute"/>
        <w:outlineLvl w:val="0"/>
        <w:rPr>
          <w:rFonts w:ascii="Angsana New" w:eastAsia="SimSun" w:hAnsi="Angsana New"/>
          <w:sz w:val="30"/>
          <w:szCs w:val="30"/>
        </w:rPr>
      </w:pPr>
      <w:r w:rsidRPr="009F79FA">
        <w:rPr>
          <w:rFonts w:ascii="Angsana New" w:eastAsia="SimSun" w:hAnsi="Angsana New"/>
          <w:sz w:val="30"/>
          <w:szCs w:val="30"/>
        </w:rPr>
        <w:t>Consist of:</w:t>
      </w:r>
    </w:p>
    <w:tbl>
      <w:tblPr>
        <w:tblW w:w="9522" w:type="dxa"/>
        <w:tblInd w:w="558" w:type="dxa"/>
        <w:tblLayout w:type="fixed"/>
        <w:tblLook w:val="0000"/>
      </w:tblPr>
      <w:tblGrid>
        <w:gridCol w:w="2592"/>
        <w:gridCol w:w="1530"/>
        <w:gridCol w:w="270"/>
        <w:gridCol w:w="1530"/>
        <w:gridCol w:w="270"/>
        <w:gridCol w:w="1530"/>
        <w:gridCol w:w="270"/>
        <w:gridCol w:w="1530"/>
      </w:tblGrid>
      <w:tr w:rsidR="00605EB2" w:rsidRPr="000572A5" w:rsidTr="0046207E">
        <w:tc>
          <w:tcPr>
            <w:tcW w:w="2592" w:type="dxa"/>
            <w:shd w:val="clear" w:color="auto" w:fill="auto"/>
          </w:tcPr>
          <w:p w:rsidR="00605EB2" w:rsidRPr="000572A5" w:rsidRDefault="00605EB2" w:rsidP="00467464">
            <w:pPr>
              <w:ind w:left="-122"/>
              <w:rPr>
                <w:rFonts w:ascii="Angsana New" w:hAnsi="Angsana New"/>
                <w:sz w:val="28"/>
                <w:szCs w:val="28"/>
                <w:u w:val="single"/>
                <w:cs/>
              </w:rPr>
            </w:pPr>
          </w:p>
        </w:tc>
        <w:tc>
          <w:tcPr>
            <w:tcW w:w="3330" w:type="dxa"/>
            <w:gridSpan w:val="3"/>
            <w:shd w:val="clear" w:color="auto" w:fill="auto"/>
          </w:tcPr>
          <w:p w:rsidR="00605EB2" w:rsidRPr="000572A5" w:rsidRDefault="00EC3BB6" w:rsidP="00D16CAB">
            <w:pPr>
              <w:jc w:val="center"/>
              <w:rPr>
                <w:rFonts w:ascii="Angsana New" w:hAnsi="Angsana New"/>
                <w:sz w:val="28"/>
                <w:szCs w:val="28"/>
                <w:u w:val="single"/>
                <w:cs/>
              </w:rPr>
            </w:pPr>
            <w:r w:rsidRPr="000572A5">
              <w:rPr>
                <w:rFonts w:ascii="Angsana New" w:eastAsia="Times New Roman" w:hAnsi="Angsana New"/>
                <w:snapToGrid w:val="0"/>
                <w:sz w:val="28"/>
                <w:szCs w:val="28"/>
                <w:lang w:eastAsia="th-TH"/>
              </w:rPr>
              <w:t>Consolidated Financial Statements</w:t>
            </w:r>
          </w:p>
        </w:tc>
        <w:tc>
          <w:tcPr>
            <w:tcW w:w="270" w:type="dxa"/>
            <w:shd w:val="clear" w:color="auto" w:fill="auto"/>
          </w:tcPr>
          <w:p w:rsidR="00605EB2" w:rsidRPr="000572A5" w:rsidRDefault="00605EB2" w:rsidP="00D16CAB">
            <w:pPr>
              <w:jc w:val="center"/>
              <w:rPr>
                <w:rFonts w:ascii="Angsana New" w:hAnsi="Angsana New"/>
                <w:sz w:val="28"/>
                <w:szCs w:val="28"/>
                <w:u w:val="single"/>
                <w:cs/>
              </w:rPr>
            </w:pPr>
          </w:p>
        </w:tc>
        <w:tc>
          <w:tcPr>
            <w:tcW w:w="3330" w:type="dxa"/>
            <w:gridSpan w:val="3"/>
            <w:shd w:val="clear" w:color="auto" w:fill="auto"/>
          </w:tcPr>
          <w:p w:rsidR="00605EB2" w:rsidRPr="000572A5" w:rsidRDefault="00EC3BB6" w:rsidP="00D16CAB">
            <w:pPr>
              <w:jc w:val="center"/>
              <w:rPr>
                <w:rFonts w:ascii="Angsana New" w:hAnsi="Angsana New"/>
                <w:sz w:val="28"/>
                <w:szCs w:val="28"/>
                <w:u w:val="single"/>
                <w:cs/>
              </w:rPr>
            </w:pPr>
            <w:r w:rsidRPr="000572A5">
              <w:rPr>
                <w:rFonts w:ascii="Angsana New" w:eastAsia="Times New Roman" w:hAnsi="Angsana New"/>
                <w:snapToGrid w:val="0"/>
                <w:sz w:val="28"/>
                <w:szCs w:val="28"/>
                <w:lang w:eastAsia="th-TH"/>
              </w:rPr>
              <w:t>Separate Financial Statements</w:t>
            </w:r>
          </w:p>
        </w:tc>
      </w:tr>
      <w:tr w:rsidR="00EC3BB6" w:rsidRPr="000572A5" w:rsidTr="0046207E">
        <w:tc>
          <w:tcPr>
            <w:tcW w:w="2592" w:type="dxa"/>
            <w:shd w:val="clear" w:color="auto" w:fill="auto"/>
          </w:tcPr>
          <w:p w:rsidR="00EC3BB6" w:rsidRPr="000572A5" w:rsidRDefault="00EC3BB6" w:rsidP="00467464">
            <w:pPr>
              <w:ind w:left="-122"/>
              <w:jc w:val="center"/>
              <w:rPr>
                <w:rFonts w:ascii="Angsana New" w:hAnsi="Angsana New"/>
                <w:sz w:val="28"/>
                <w:szCs w:val="28"/>
                <w:u w:val="single"/>
                <w:cs/>
              </w:rPr>
            </w:pPr>
          </w:p>
        </w:tc>
        <w:tc>
          <w:tcPr>
            <w:tcW w:w="1530" w:type="dxa"/>
            <w:shd w:val="clear" w:color="auto" w:fill="auto"/>
          </w:tcPr>
          <w:p w:rsidR="00EC3BB6" w:rsidRPr="000572A5" w:rsidRDefault="00EC3BB6" w:rsidP="00433F87">
            <w:pPr>
              <w:jc w:val="center"/>
              <w:rPr>
                <w:rFonts w:ascii="Angsana New" w:hAnsi="Angsana New"/>
                <w:sz w:val="28"/>
                <w:szCs w:val="28"/>
              </w:rPr>
            </w:pPr>
            <w:r w:rsidRPr="000572A5">
              <w:rPr>
                <w:rFonts w:ascii="Angsana New" w:hAnsi="Angsana New"/>
                <w:sz w:val="28"/>
                <w:szCs w:val="28"/>
              </w:rPr>
              <w:t>As at</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jc w:val="center"/>
              <w:rPr>
                <w:rFonts w:ascii="Angsana New" w:hAnsi="Angsana New"/>
                <w:sz w:val="28"/>
                <w:szCs w:val="28"/>
              </w:rPr>
            </w:pPr>
            <w:r w:rsidRPr="000572A5">
              <w:rPr>
                <w:rFonts w:ascii="Angsana New" w:hAnsi="Angsana New"/>
                <w:sz w:val="28"/>
                <w:szCs w:val="28"/>
              </w:rPr>
              <w:t>As at</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jc w:val="center"/>
              <w:rPr>
                <w:rFonts w:ascii="Angsana New" w:hAnsi="Angsana New"/>
                <w:sz w:val="28"/>
                <w:szCs w:val="28"/>
              </w:rPr>
            </w:pPr>
            <w:r w:rsidRPr="000572A5">
              <w:rPr>
                <w:rFonts w:ascii="Angsana New" w:hAnsi="Angsana New"/>
                <w:sz w:val="28"/>
                <w:szCs w:val="28"/>
              </w:rPr>
              <w:t>As at</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jc w:val="center"/>
              <w:rPr>
                <w:rFonts w:ascii="Angsana New" w:hAnsi="Angsana New"/>
                <w:sz w:val="28"/>
                <w:szCs w:val="28"/>
              </w:rPr>
            </w:pPr>
            <w:r w:rsidRPr="000572A5">
              <w:rPr>
                <w:rFonts w:ascii="Angsana New" w:hAnsi="Angsana New"/>
                <w:sz w:val="28"/>
                <w:szCs w:val="28"/>
              </w:rPr>
              <w:t>As at</w:t>
            </w:r>
          </w:p>
        </w:tc>
      </w:tr>
      <w:tr w:rsidR="00EC3BB6" w:rsidRPr="000572A5" w:rsidTr="0046207E">
        <w:tc>
          <w:tcPr>
            <w:tcW w:w="2592" w:type="dxa"/>
            <w:shd w:val="clear" w:color="auto" w:fill="auto"/>
          </w:tcPr>
          <w:p w:rsidR="00EC3BB6" w:rsidRPr="000572A5" w:rsidRDefault="00EC3BB6" w:rsidP="00467464">
            <w:pPr>
              <w:ind w:left="-122"/>
              <w:jc w:val="center"/>
              <w:rPr>
                <w:rFonts w:ascii="Angsana New" w:hAnsi="Angsana New"/>
                <w:sz w:val="28"/>
                <w:szCs w:val="28"/>
                <w:u w:val="single"/>
                <w:cs/>
              </w:rPr>
            </w:pPr>
          </w:p>
        </w:tc>
        <w:tc>
          <w:tcPr>
            <w:tcW w:w="1530" w:type="dxa"/>
            <w:shd w:val="clear" w:color="auto" w:fill="auto"/>
          </w:tcPr>
          <w:p w:rsidR="00EC3BB6" w:rsidRPr="000572A5" w:rsidRDefault="00EC3BB6" w:rsidP="00D92C22">
            <w:pPr>
              <w:ind w:left="-101" w:right="-102"/>
              <w:jc w:val="center"/>
              <w:rPr>
                <w:rFonts w:ascii="Angsana New" w:hAnsi="Angsana New"/>
                <w:sz w:val="28"/>
                <w:szCs w:val="28"/>
              </w:rPr>
            </w:pPr>
            <w:r w:rsidRPr="000572A5">
              <w:rPr>
                <w:rFonts w:ascii="Angsana New" w:hAnsi="Angsana New"/>
                <w:sz w:val="28"/>
                <w:szCs w:val="28"/>
                <w:cs/>
              </w:rPr>
              <w:t xml:space="preserve">31 </w:t>
            </w:r>
            <w:r w:rsidRPr="000572A5">
              <w:rPr>
                <w:rFonts w:ascii="Angsana New" w:hAnsi="Angsana New"/>
                <w:sz w:val="28"/>
                <w:szCs w:val="28"/>
              </w:rPr>
              <w:t>December 201</w:t>
            </w:r>
            <w:r w:rsidR="00D92C22" w:rsidRPr="000572A5">
              <w:rPr>
                <w:rFonts w:ascii="Angsana New" w:hAnsi="Angsana New" w:hint="cs"/>
                <w:sz w:val="28"/>
                <w:szCs w:val="28"/>
                <w:cs/>
              </w:rPr>
              <w:t>6</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ind w:left="-101" w:right="-102"/>
              <w:jc w:val="center"/>
              <w:rPr>
                <w:rFonts w:ascii="Angsana New" w:hAnsi="Angsana New"/>
                <w:sz w:val="28"/>
                <w:szCs w:val="28"/>
              </w:rPr>
            </w:pPr>
            <w:r w:rsidRPr="000572A5">
              <w:rPr>
                <w:rFonts w:ascii="Angsana New" w:hAnsi="Angsana New"/>
                <w:sz w:val="28"/>
                <w:szCs w:val="28"/>
              </w:rPr>
              <w:t>31 December 201</w:t>
            </w:r>
            <w:r w:rsidR="00D92C22" w:rsidRPr="000572A5">
              <w:rPr>
                <w:rFonts w:ascii="Angsana New" w:hAnsi="Angsana New" w:hint="cs"/>
                <w:sz w:val="28"/>
                <w:szCs w:val="28"/>
                <w:cs/>
              </w:rPr>
              <w:t>5</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ind w:left="-101" w:right="-102"/>
              <w:jc w:val="center"/>
              <w:rPr>
                <w:rFonts w:ascii="Angsana New" w:hAnsi="Angsana New"/>
                <w:sz w:val="28"/>
                <w:szCs w:val="28"/>
              </w:rPr>
            </w:pPr>
            <w:r w:rsidRPr="000572A5">
              <w:rPr>
                <w:rFonts w:ascii="Angsana New" w:hAnsi="Angsana New"/>
                <w:sz w:val="28"/>
                <w:szCs w:val="28"/>
                <w:cs/>
              </w:rPr>
              <w:t xml:space="preserve">31 </w:t>
            </w:r>
            <w:r w:rsidRPr="000572A5">
              <w:rPr>
                <w:rFonts w:ascii="Angsana New" w:hAnsi="Angsana New"/>
                <w:sz w:val="28"/>
                <w:szCs w:val="28"/>
              </w:rPr>
              <w:t>December 201</w:t>
            </w:r>
            <w:r w:rsidR="00D92C22" w:rsidRPr="000572A5">
              <w:rPr>
                <w:rFonts w:ascii="Angsana New" w:hAnsi="Angsana New" w:hint="cs"/>
                <w:sz w:val="28"/>
                <w:szCs w:val="28"/>
                <w:cs/>
              </w:rPr>
              <w:t>6</w:t>
            </w:r>
          </w:p>
        </w:tc>
        <w:tc>
          <w:tcPr>
            <w:tcW w:w="270" w:type="dxa"/>
            <w:shd w:val="clear" w:color="auto" w:fill="auto"/>
          </w:tcPr>
          <w:p w:rsidR="00EC3BB6" w:rsidRPr="000572A5" w:rsidRDefault="00EC3BB6" w:rsidP="00433F87">
            <w:pPr>
              <w:jc w:val="center"/>
              <w:rPr>
                <w:rFonts w:ascii="Angsana New" w:hAnsi="Angsana New"/>
                <w:sz w:val="28"/>
                <w:szCs w:val="28"/>
                <w:u w:val="single"/>
                <w:cs/>
              </w:rPr>
            </w:pPr>
          </w:p>
        </w:tc>
        <w:tc>
          <w:tcPr>
            <w:tcW w:w="1530" w:type="dxa"/>
            <w:shd w:val="clear" w:color="auto" w:fill="auto"/>
          </w:tcPr>
          <w:p w:rsidR="00EC3BB6" w:rsidRPr="000572A5" w:rsidRDefault="00EC3BB6" w:rsidP="00433F87">
            <w:pPr>
              <w:ind w:left="-101" w:right="-102"/>
              <w:jc w:val="center"/>
              <w:rPr>
                <w:rFonts w:ascii="Angsana New" w:hAnsi="Angsana New"/>
                <w:sz w:val="28"/>
                <w:szCs w:val="28"/>
              </w:rPr>
            </w:pPr>
            <w:r w:rsidRPr="000572A5">
              <w:rPr>
                <w:rFonts w:ascii="Angsana New" w:hAnsi="Angsana New"/>
                <w:sz w:val="28"/>
                <w:szCs w:val="28"/>
              </w:rPr>
              <w:t>31 December 201</w:t>
            </w:r>
            <w:r w:rsidR="00D92C22" w:rsidRPr="000572A5">
              <w:rPr>
                <w:rFonts w:ascii="Angsana New" w:hAnsi="Angsana New" w:hint="cs"/>
                <w:sz w:val="28"/>
                <w:szCs w:val="28"/>
                <w:cs/>
              </w:rPr>
              <w:t>5</w:t>
            </w:r>
          </w:p>
        </w:tc>
      </w:tr>
      <w:tr w:rsidR="00852B7A" w:rsidRPr="000572A5" w:rsidTr="0046207E">
        <w:tc>
          <w:tcPr>
            <w:tcW w:w="2592" w:type="dxa"/>
            <w:shd w:val="clear" w:color="auto" w:fill="auto"/>
          </w:tcPr>
          <w:p w:rsidR="00852B7A" w:rsidRPr="000572A5" w:rsidRDefault="00852B7A" w:rsidP="00467464">
            <w:pPr>
              <w:ind w:left="-122"/>
              <w:jc w:val="center"/>
              <w:rPr>
                <w:rFonts w:ascii="Angsana New" w:hAnsi="Angsana New"/>
                <w:sz w:val="28"/>
                <w:szCs w:val="28"/>
                <w:u w:val="single"/>
                <w:cs/>
              </w:rPr>
            </w:pPr>
          </w:p>
        </w:tc>
        <w:tc>
          <w:tcPr>
            <w:tcW w:w="1530" w:type="dxa"/>
            <w:shd w:val="clear" w:color="auto" w:fill="auto"/>
          </w:tcPr>
          <w:p w:rsidR="00852B7A" w:rsidRPr="000572A5" w:rsidRDefault="00852B7A" w:rsidP="005C482A">
            <w:pPr>
              <w:jc w:val="center"/>
              <w:rPr>
                <w:rFonts w:ascii="Angsana New" w:hAnsi="Angsana New"/>
                <w:sz w:val="28"/>
                <w:szCs w:val="28"/>
              </w:rPr>
            </w:pPr>
            <w:r w:rsidRPr="000572A5">
              <w:rPr>
                <w:rFonts w:ascii="Angsana New" w:hAnsi="Angsana New"/>
                <w:sz w:val="28"/>
                <w:szCs w:val="28"/>
              </w:rPr>
              <w:t>Baht</w:t>
            </w:r>
          </w:p>
        </w:tc>
        <w:tc>
          <w:tcPr>
            <w:tcW w:w="270" w:type="dxa"/>
            <w:shd w:val="clear" w:color="auto" w:fill="auto"/>
          </w:tcPr>
          <w:p w:rsidR="00852B7A" w:rsidRPr="000572A5" w:rsidRDefault="00852B7A" w:rsidP="00D16CAB">
            <w:pPr>
              <w:jc w:val="center"/>
              <w:rPr>
                <w:rFonts w:ascii="Angsana New" w:hAnsi="Angsana New"/>
                <w:sz w:val="28"/>
                <w:szCs w:val="28"/>
                <w:cs/>
              </w:rPr>
            </w:pPr>
          </w:p>
        </w:tc>
        <w:tc>
          <w:tcPr>
            <w:tcW w:w="1530" w:type="dxa"/>
            <w:shd w:val="clear" w:color="auto" w:fill="auto"/>
          </w:tcPr>
          <w:p w:rsidR="00852B7A" w:rsidRPr="000572A5" w:rsidRDefault="00852B7A" w:rsidP="00D16CAB">
            <w:pPr>
              <w:jc w:val="center"/>
              <w:rPr>
                <w:rFonts w:ascii="Angsana New" w:hAnsi="Angsana New"/>
                <w:sz w:val="28"/>
                <w:szCs w:val="28"/>
              </w:rPr>
            </w:pPr>
            <w:r w:rsidRPr="000572A5">
              <w:rPr>
                <w:rFonts w:ascii="Angsana New" w:hAnsi="Angsana New"/>
                <w:sz w:val="28"/>
                <w:szCs w:val="28"/>
              </w:rPr>
              <w:t>Baht</w:t>
            </w:r>
          </w:p>
        </w:tc>
        <w:tc>
          <w:tcPr>
            <w:tcW w:w="270" w:type="dxa"/>
            <w:shd w:val="clear" w:color="auto" w:fill="auto"/>
          </w:tcPr>
          <w:p w:rsidR="00852B7A" w:rsidRPr="000572A5" w:rsidRDefault="00852B7A" w:rsidP="00D16CAB">
            <w:pPr>
              <w:jc w:val="center"/>
              <w:rPr>
                <w:rFonts w:ascii="Angsana New" w:hAnsi="Angsana New"/>
                <w:sz w:val="28"/>
                <w:szCs w:val="28"/>
                <w:cs/>
              </w:rPr>
            </w:pPr>
          </w:p>
        </w:tc>
        <w:tc>
          <w:tcPr>
            <w:tcW w:w="1530" w:type="dxa"/>
            <w:shd w:val="clear" w:color="auto" w:fill="auto"/>
          </w:tcPr>
          <w:p w:rsidR="00852B7A" w:rsidRPr="000572A5" w:rsidRDefault="00852B7A" w:rsidP="00D16CAB">
            <w:pPr>
              <w:jc w:val="center"/>
              <w:rPr>
                <w:rFonts w:ascii="Angsana New" w:hAnsi="Angsana New"/>
                <w:sz w:val="28"/>
                <w:szCs w:val="28"/>
              </w:rPr>
            </w:pPr>
            <w:r w:rsidRPr="000572A5">
              <w:rPr>
                <w:rFonts w:ascii="Angsana New" w:hAnsi="Angsana New"/>
                <w:sz w:val="28"/>
                <w:szCs w:val="28"/>
              </w:rPr>
              <w:t>Baht</w:t>
            </w:r>
          </w:p>
        </w:tc>
        <w:tc>
          <w:tcPr>
            <w:tcW w:w="270" w:type="dxa"/>
            <w:shd w:val="clear" w:color="auto" w:fill="auto"/>
          </w:tcPr>
          <w:p w:rsidR="00852B7A" w:rsidRPr="000572A5" w:rsidRDefault="00852B7A" w:rsidP="00D16CAB">
            <w:pPr>
              <w:jc w:val="center"/>
              <w:rPr>
                <w:rFonts w:ascii="Angsana New" w:hAnsi="Angsana New"/>
                <w:sz w:val="28"/>
                <w:szCs w:val="28"/>
                <w:cs/>
              </w:rPr>
            </w:pPr>
          </w:p>
        </w:tc>
        <w:tc>
          <w:tcPr>
            <w:tcW w:w="1530" w:type="dxa"/>
            <w:shd w:val="clear" w:color="auto" w:fill="auto"/>
          </w:tcPr>
          <w:p w:rsidR="00852B7A" w:rsidRPr="000572A5" w:rsidRDefault="00852B7A" w:rsidP="00D16CAB">
            <w:pPr>
              <w:jc w:val="center"/>
              <w:rPr>
                <w:rFonts w:ascii="Angsana New" w:hAnsi="Angsana New"/>
                <w:sz w:val="28"/>
                <w:szCs w:val="28"/>
              </w:rPr>
            </w:pPr>
            <w:r w:rsidRPr="000572A5">
              <w:rPr>
                <w:rFonts w:ascii="Angsana New" w:hAnsi="Angsana New"/>
                <w:sz w:val="28"/>
                <w:szCs w:val="28"/>
              </w:rPr>
              <w:t>Baht</w:t>
            </w:r>
          </w:p>
        </w:tc>
      </w:tr>
      <w:tr w:rsidR="000572A5" w:rsidRPr="000572A5" w:rsidTr="0046207E">
        <w:tc>
          <w:tcPr>
            <w:tcW w:w="2592" w:type="dxa"/>
            <w:shd w:val="clear" w:color="auto" w:fill="auto"/>
          </w:tcPr>
          <w:p w:rsidR="000572A5" w:rsidRPr="000572A5" w:rsidRDefault="000572A5" w:rsidP="000572A5">
            <w:pPr>
              <w:tabs>
                <w:tab w:val="left" w:pos="2160"/>
              </w:tabs>
              <w:ind w:left="-108" w:right="-119"/>
              <w:rPr>
                <w:rFonts w:ascii="Angsana New" w:eastAsia="SimSun" w:hAnsi="Angsana New"/>
                <w:sz w:val="28"/>
                <w:szCs w:val="28"/>
                <w:cs/>
                <w:lang w:val="en-GB"/>
              </w:rPr>
            </w:pPr>
            <w:r w:rsidRPr="000572A5">
              <w:rPr>
                <w:rFonts w:ascii="Angsana New" w:eastAsia="Times New Roman" w:hAnsi="Angsana New"/>
                <w:sz w:val="28"/>
                <w:szCs w:val="28"/>
              </w:rPr>
              <w:t>Cash on hand</w:t>
            </w:r>
          </w:p>
        </w:tc>
        <w:tc>
          <w:tcPr>
            <w:tcW w:w="1530" w:type="dxa"/>
            <w:shd w:val="clear" w:color="auto" w:fill="auto"/>
          </w:tcPr>
          <w:p w:rsidR="000572A5" w:rsidRPr="000572A5" w:rsidRDefault="000572A5" w:rsidP="000572A5">
            <w:pPr>
              <w:ind w:left="-101" w:right="72"/>
              <w:jc w:val="right"/>
              <w:rPr>
                <w:rFonts w:ascii="Angsana New" w:hAnsi="Angsana New"/>
                <w:sz w:val="28"/>
                <w:szCs w:val="28"/>
              </w:rPr>
            </w:pPr>
            <w:r w:rsidRPr="000572A5">
              <w:rPr>
                <w:rFonts w:ascii="Angsana New" w:hAnsi="Angsana New"/>
                <w:sz w:val="28"/>
                <w:szCs w:val="28"/>
              </w:rPr>
              <w:t>362</w:t>
            </w:r>
            <w:r w:rsidRPr="000572A5">
              <w:rPr>
                <w:rFonts w:ascii="Angsana New" w:hAnsi="Angsana New" w:hint="cs"/>
                <w:sz w:val="28"/>
                <w:szCs w:val="28"/>
              </w:rPr>
              <w:t>,</w:t>
            </w:r>
            <w:r w:rsidRPr="000572A5">
              <w:rPr>
                <w:rFonts w:ascii="Angsana New" w:hAnsi="Angsana New"/>
                <w:sz w:val="28"/>
                <w:szCs w:val="28"/>
              </w:rPr>
              <w:t>849.86</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504</w:t>
            </w:r>
            <w:r w:rsidRPr="000572A5">
              <w:rPr>
                <w:rFonts w:ascii="Angsana New" w:hAnsi="Angsana New" w:hint="cs"/>
                <w:sz w:val="28"/>
                <w:szCs w:val="28"/>
              </w:rPr>
              <w:t>,</w:t>
            </w:r>
            <w:r w:rsidRPr="000572A5">
              <w:rPr>
                <w:rFonts w:ascii="Angsana New" w:hAnsi="Angsana New" w:hint="cs"/>
                <w:sz w:val="28"/>
                <w:szCs w:val="28"/>
                <w:cs/>
              </w:rPr>
              <w:t>124.40</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150,000</w:t>
            </w:r>
            <w:r w:rsidRPr="000572A5">
              <w:rPr>
                <w:rFonts w:ascii="Angsana New" w:hAnsi="Angsana New"/>
                <w:sz w:val="28"/>
                <w:szCs w:val="28"/>
                <w:cs/>
              </w:rPr>
              <w:t>.</w:t>
            </w:r>
            <w:r w:rsidRPr="000572A5">
              <w:rPr>
                <w:rFonts w:ascii="Angsana New" w:hAnsi="Angsana New"/>
                <w:sz w:val="28"/>
                <w:szCs w:val="28"/>
              </w:rPr>
              <w:t>00</w:t>
            </w:r>
          </w:p>
        </w:tc>
        <w:tc>
          <w:tcPr>
            <w:tcW w:w="270" w:type="dxa"/>
            <w:shd w:val="clear" w:color="auto" w:fill="auto"/>
          </w:tcPr>
          <w:p w:rsidR="000572A5" w:rsidRPr="000572A5" w:rsidRDefault="000572A5" w:rsidP="000572A5">
            <w:pPr>
              <w:pStyle w:val="A2"/>
              <w:pBdr>
                <w:bottom w:val="none" w:sz="0" w:space="0" w:color="auto"/>
              </w:pBdr>
              <w:jc w:val="right"/>
              <w:rPr>
                <w:rFonts w:ascii="Angsana New" w:hAnsi="Angsana New"/>
                <w:b w:val="0"/>
                <w:bCs w:val="0"/>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150,000</w:t>
            </w:r>
            <w:r w:rsidRPr="000572A5">
              <w:rPr>
                <w:rFonts w:ascii="Angsana New" w:hAnsi="Angsana New"/>
                <w:sz w:val="28"/>
                <w:szCs w:val="28"/>
                <w:cs/>
              </w:rPr>
              <w:t>.</w:t>
            </w:r>
            <w:r w:rsidRPr="000572A5">
              <w:rPr>
                <w:rFonts w:ascii="Angsana New" w:hAnsi="Angsana New"/>
                <w:sz w:val="28"/>
                <w:szCs w:val="28"/>
              </w:rPr>
              <w:t>00</w:t>
            </w:r>
          </w:p>
        </w:tc>
      </w:tr>
      <w:tr w:rsidR="000572A5" w:rsidRPr="000572A5" w:rsidTr="0046207E">
        <w:tc>
          <w:tcPr>
            <w:tcW w:w="2592" w:type="dxa"/>
            <w:shd w:val="clear" w:color="auto" w:fill="auto"/>
          </w:tcPr>
          <w:p w:rsidR="000572A5" w:rsidRPr="000572A5" w:rsidRDefault="000572A5" w:rsidP="000572A5">
            <w:pPr>
              <w:tabs>
                <w:tab w:val="left" w:pos="360"/>
                <w:tab w:val="left" w:pos="720"/>
              </w:tabs>
              <w:ind w:left="-108" w:right="-694"/>
              <w:rPr>
                <w:rFonts w:ascii="Angsana New" w:eastAsia="Times New Roman" w:hAnsi="Angsana New"/>
                <w:sz w:val="28"/>
                <w:szCs w:val="28"/>
              </w:rPr>
            </w:pPr>
            <w:r w:rsidRPr="000572A5">
              <w:rPr>
                <w:rFonts w:ascii="Angsana New" w:eastAsia="Times New Roman" w:hAnsi="Angsana New"/>
                <w:sz w:val="28"/>
                <w:szCs w:val="28"/>
              </w:rPr>
              <w:t>Cash Deposit - Current Account</w:t>
            </w:r>
          </w:p>
        </w:tc>
        <w:tc>
          <w:tcPr>
            <w:tcW w:w="1530" w:type="dxa"/>
            <w:shd w:val="clear" w:color="auto" w:fill="auto"/>
          </w:tcPr>
          <w:p w:rsidR="000572A5" w:rsidRPr="000572A5" w:rsidRDefault="000572A5" w:rsidP="000572A5">
            <w:pPr>
              <w:ind w:left="-101" w:right="72"/>
              <w:jc w:val="right"/>
              <w:rPr>
                <w:rFonts w:ascii="Angsana New" w:hAnsi="Angsana New"/>
                <w:sz w:val="28"/>
                <w:szCs w:val="28"/>
                <w:cs/>
              </w:rPr>
            </w:pPr>
            <w:r w:rsidRPr="000572A5">
              <w:rPr>
                <w:rFonts w:ascii="Angsana New" w:hAnsi="Angsana New"/>
                <w:sz w:val="28"/>
                <w:szCs w:val="28"/>
              </w:rPr>
              <w:t>23</w:t>
            </w:r>
            <w:r w:rsidRPr="000572A5">
              <w:rPr>
                <w:rFonts w:ascii="Angsana New" w:hAnsi="Angsana New" w:hint="cs"/>
                <w:sz w:val="28"/>
                <w:szCs w:val="28"/>
              </w:rPr>
              <w:t>,</w:t>
            </w:r>
            <w:r w:rsidRPr="000572A5">
              <w:rPr>
                <w:rFonts w:ascii="Angsana New" w:hAnsi="Angsana New"/>
                <w:sz w:val="28"/>
                <w:szCs w:val="28"/>
              </w:rPr>
              <w:t>753,618.64</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18</w:t>
            </w:r>
            <w:r w:rsidRPr="000572A5">
              <w:rPr>
                <w:rFonts w:ascii="Angsana New" w:hAnsi="Angsana New" w:hint="cs"/>
                <w:sz w:val="28"/>
                <w:szCs w:val="28"/>
              </w:rPr>
              <w:t>,</w:t>
            </w:r>
            <w:r w:rsidRPr="000572A5">
              <w:rPr>
                <w:rFonts w:ascii="Angsana New" w:hAnsi="Angsana New" w:hint="cs"/>
                <w:sz w:val="28"/>
                <w:szCs w:val="28"/>
                <w:cs/>
              </w:rPr>
              <w:t>798</w:t>
            </w:r>
            <w:r w:rsidRPr="000572A5">
              <w:rPr>
                <w:rFonts w:ascii="Angsana New" w:hAnsi="Angsana New"/>
                <w:sz w:val="28"/>
                <w:szCs w:val="28"/>
              </w:rPr>
              <w:t>,485</w:t>
            </w:r>
            <w:r w:rsidRPr="000572A5">
              <w:rPr>
                <w:rFonts w:ascii="Angsana New" w:hAnsi="Angsana New"/>
                <w:sz w:val="28"/>
                <w:szCs w:val="28"/>
                <w:cs/>
              </w:rPr>
              <w:t>.</w:t>
            </w:r>
            <w:r w:rsidRPr="000572A5">
              <w:rPr>
                <w:rFonts w:ascii="Angsana New" w:hAnsi="Angsana New"/>
                <w:sz w:val="28"/>
                <w:szCs w:val="28"/>
              </w:rPr>
              <w:t>32</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3,507,949</w:t>
            </w:r>
            <w:r w:rsidRPr="000572A5">
              <w:rPr>
                <w:rFonts w:ascii="Angsana New" w:hAnsi="Angsana New"/>
                <w:sz w:val="28"/>
                <w:szCs w:val="28"/>
                <w:cs/>
              </w:rPr>
              <w:t>.</w:t>
            </w:r>
            <w:r w:rsidRPr="000572A5">
              <w:rPr>
                <w:rFonts w:ascii="Angsana New" w:hAnsi="Angsana New"/>
                <w:sz w:val="28"/>
                <w:szCs w:val="28"/>
              </w:rPr>
              <w:t>79</w:t>
            </w:r>
          </w:p>
        </w:tc>
        <w:tc>
          <w:tcPr>
            <w:tcW w:w="270" w:type="dxa"/>
            <w:shd w:val="clear" w:color="auto" w:fill="auto"/>
          </w:tcPr>
          <w:p w:rsidR="000572A5" w:rsidRPr="000572A5" w:rsidRDefault="000572A5" w:rsidP="000572A5">
            <w:pPr>
              <w:pStyle w:val="A2"/>
              <w:pBdr>
                <w:bottom w:val="none" w:sz="0" w:space="0" w:color="auto"/>
              </w:pBdr>
              <w:jc w:val="right"/>
              <w:rPr>
                <w:rFonts w:ascii="Angsana New" w:hAnsi="Angsana New"/>
                <w:b w:val="0"/>
                <w:bCs w:val="0"/>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4,577,089</w:t>
            </w:r>
            <w:r w:rsidRPr="000572A5">
              <w:rPr>
                <w:rFonts w:ascii="Angsana New" w:hAnsi="Angsana New"/>
                <w:sz w:val="28"/>
                <w:szCs w:val="28"/>
                <w:cs/>
              </w:rPr>
              <w:t>.</w:t>
            </w:r>
            <w:r w:rsidRPr="000572A5">
              <w:rPr>
                <w:rFonts w:ascii="Angsana New" w:hAnsi="Angsana New"/>
                <w:sz w:val="28"/>
                <w:szCs w:val="28"/>
              </w:rPr>
              <w:t>50</w:t>
            </w:r>
          </w:p>
        </w:tc>
      </w:tr>
      <w:tr w:rsidR="000572A5" w:rsidRPr="000572A5" w:rsidTr="0046207E">
        <w:tc>
          <w:tcPr>
            <w:tcW w:w="2592" w:type="dxa"/>
            <w:shd w:val="clear" w:color="auto" w:fill="auto"/>
          </w:tcPr>
          <w:p w:rsidR="000572A5" w:rsidRPr="000572A5" w:rsidRDefault="000572A5" w:rsidP="000572A5">
            <w:pPr>
              <w:tabs>
                <w:tab w:val="left" w:pos="360"/>
                <w:tab w:val="left" w:pos="720"/>
              </w:tabs>
              <w:ind w:left="-108" w:right="-694"/>
              <w:rPr>
                <w:rFonts w:ascii="Angsana New" w:eastAsia="Times New Roman" w:hAnsi="Angsana New"/>
                <w:sz w:val="28"/>
                <w:szCs w:val="28"/>
              </w:rPr>
            </w:pPr>
            <w:r w:rsidRPr="000572A5">
              <w:rPr>
                <w:rFonts w:ascii="Angsana New" w:eastAsia="Times New Roman" w:hAnsi="Angsana New"/>
                <w:sz w:val="28"/>
                <w:szCs w:val="28"/>
              </w:rPr>
              <w:t>Cash Deposit - Savings Account</w:t>
            </w: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534</w:t>
            </w:r>
            <w:r w:rsidRPr="000572A5">
              <w:rPr>
                <w:rFonts w:ascii="Angsana New" w:hAnsi="Angsana New"/>
                <w:sz w:val="28"/>
                <w:szCs w:val="28"/>
              </w:rPr>
              <w:t>,881,790</w:t>
            </w:r>
            <w:r w:rsidRPr="000572A5">
              <w:rPr>
                <w:rFonts w:ascii="Angsana New" w:hAnsi="Angsana New"/>
                <w:vanish/>
                <w:sz w:val="28"/>
                <w:szCs w:val="28"/>
              </w:rPr>
              <w:t>4266</w:t>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vanish/>
                <w:sz w:val="28"/>
                <w:szCs w:val="28"/>
              </w:rPr>
              <w:pgNum/>
            </w:r>
            <w:r w:rsidRPr="000572A5">
              <w:rPr>
                <w:rFonts w:ascii="Angsana New" w:hAnsi="Angsana New"/>
                <w:sz w:val="28"/>
                <w:szCs w:val="28"/>
                <w:cs/>
              </w:rPr>
              <w:t>.</w:t>
            </w:r>
            <w:r w:rsidRPr="000572A5">
              <w:rPr>
                <w:rFonts w:ascii="Angsana New" w:hAnsi="Angsana New" w:hint="cs"/>
                <w:sz w:val="28"/>
                <w:szCs w:val="28"/>
                <w:cs/>
              </w:rPr>
              <w:t>55</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cs/>
              </w:rPr>
            </w:pPr>
            <w:r w:rsidRPr="000572A5">
              <w:rPr>
                <w:rFonts w:ascii="Angsana New" w:hAnsi="Angsana New" w:hint="cs"/>
                <w:sz w:val="28"/>
                <w:szCs w:val="28"/>
                <w:cs/>
              </w:rPr>
              <w:t>445</w:t>
            </w:r>
            <w:r w:rsidRPr="000572A5">
              <w:rPr>
                <w:rFonts w:ascii="Angsana New" w:hAnsi="Angsana New" w:hint="cs"/>
                <w:sz w:val="28"/>
                <w:szCs w:val="28"/>
              </w:rPr>
              <w:t>,</w:t>
            </w:r>
            <w:r w:rsidRPr="000572A5">
              <w:rPr>
                <w:rFonts w:ascii="Angsana New" w:hAnsi="Angsana New" w:hint="cs"/>
                <w:sz w:val="28"/>
                <w:szCs w:val="28"/>
                <w:cs/>
              </w:rPr>
              <w:t>000</w:t>
            </w:r>
            <w:r w:rsidRPr="000572A5">
              <w:rPr>
                <w:rFonts w:ascii="Angsana New" w:hAnsi="Angsana New" w:hint="cs"/>
                <w:sz w:val="28"/>
                <w:szCs w:val="28"/>
              </w:rPr>
              <w:t>,</w:t>
            </w:r>
            <w:r w:rsidRPr="000572A5">
              <w:rPr>
                <w:rFonts w:ascii="Angsana New" w:hAnsi="Angsana New" w:hint="cs"/>
                <w:sz w:val="28"/>
                <w:szCs w:val="28"/>
                <w:cs/>
              </w:rPr>
              <w:t>122.88</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434,311,730</w:t>
            </w:r>
            <w:r w:rsidRPr="000572A5">
              <w:rPr>
                <w:rFonts w:ascii="Angsana New" w:hAnsi="Angsana New"/>
                <w:sz w:val="28"/>
                <w:szCs w:val="28"/>
                <w:cs/>
              </w:rPr>
              <w:t>.</w:t>
            </w:r>
            <w:r w:rsidRPr="000572A5">
              <w:rPr>
                <w:rFonts w:ascii="Angsana New" w:hAnsi="Angsana New"/>
                <w:sz w:val="28"/>
                <w:szCs w:val="28"/>
              </w:rPr>
              <w:t>35</w:t>
            </w:r>
          </w:p>
        </w:tc>
        <w:tc>
          <w:tcPr>
            <w:tcW w:w="270" w:type="dxa"/>
            <w:shd w:val="clear" w:color="auto" w:fill="auto"/>
          </w:tcPr>
          <w:p w:rsidR="000572A5" w:rsidRPr="000572A5" w:rsidRDefault="000572A5" w:rsidP="000572A5">
            <w:pPr>
              <w:pStyle w:val="A2"/>
              <w:pBdr>
                <w:bottom w:val="none" w:sz="0" w:space="0" w:color="auto"/>
              </w:pBdr>
              <w:jc w:val="right"/>
              <w:rPr>
                <w:rFonts w:ascii="Angsana New" w:hAnsi="Angsana New"/>
                <w:b w:val="0"/>
                <w:bCs w:val="0"/>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358,360,933</w:t>
            </w:r>
            <w:r w:rsidRPr="000572A5">
              <w:rPr>
                <w:rFonts w:ascii="Angsana New" w:hAnsi="Angsana New"/>
                <w:sz w:val="28"/>
                <w:szCs w:val="28"/>
                <w:cs/>
              </w:rPr>
              <w:t>.</w:t>
            </w:r>
            <w:r w:rsidRPr="000572A5">
              <w:rPr>
                <w:rFonts w:ascii="Angsana New" w:hAnsi="Angsana New"/>
                <w:sz w:val="28"/>
                <w:szCs w:val="28"/>
              </w:rPr>
              <w:t>02</w:t>
            </w:r>
          </w:p>
        </w:tc>
      </w:tr>
      <w:tr w:rsidR="000572A5" w:rsidRPr="000572A5" w:rsidTr="0046207E">
        <w:tc>
          <w:tcPr>
            <w:tcW w:w="2592" w:type="dxa"/>
            <w:shd w:val="clear" w:color="auto" w:fill="auto"/>
          </w:tcPr>
          <w:p w:rsidR="000572A5" w:rsidRPr="000572A5" w:rsidRDefault="000572A5" w:rsidP="000572A5">
            <w:pPr>
              <w:tabs>
                <w:tab w:val="left" w:pos="360"/>
                <w:tab w:val="left" w:pos="720"/>
              </w:tabs>
              <w:ind w:left="-108" w:right="-694"/>
              <w:rPr>
                <w:rFonts w:ascii="Angsana New" w:eastAsia="Times New Roman" w:hAnsi="Angsana New"/>
                <w:sz w:val="28"/>
                <w:szCs w:val="28"/>
                <w:cs/>
              </w:rPr>
            </w:pPr>
            <w:r w:rsidRPr="000572A5">
              <w:rPr>
                <w:rFonts w:ascii="Angsana New" w:eastAsia="Times New Roman" w:hAnsi="Angsana New"/>
                <w:sz w:val="28"/>
                <w:szCs w:val="28"/>
              </w:rPr>
              <w:t>Cash Deposit - Fixed Account</w:t>
            </w: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4</w:t>
            </w:r>
            <w:r w:rsidRPr="000572A5">
              <w:rPr>
                <w:rFonts w:ascii="Angsana New" w:hAnsi="Angsana New"/>
                <w:sz w:val="28"/>
                <w:szCs w:val="28"/>
              </w:rPr>
              <w:t>,987,693</w:t>
            </w:r>
            <w:r w:rsidRPr="000572A5">
              <w:rPr>
                <w:rFonts w:ascii="Angsana New" w:hAnsi="Angsana New"/>
                <w:sz w:val="28"/>
                <w:szCs w:val="28"/>
                <w:cs/>
              </w:rPr>
              <w:t>.</w:t>
            </w:r>
            <w:r w:rsidRPr="000572A5">
              <w:rPr>
                <w:rFonts w:ascii="Angsana New" w:hAnsi="Angsana New"/>
                <w:sz w:val="28"/>
                <w:szCs w:val="28"/>
              </w:rPr>
              <w:t>23</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cs/>
              </w:rPr>
            </w:pPr>
            <w:r w:rsidRPr="000572A5">
              <w:rPr>
                <w:rFonts w:ascii="Angsana New" w:hAnsi="Angsana New" w:hint="cs"/>
                <w:sz w:val="28"/>
                <w:szCs w:val="28"/>
                <w:cs/>
              </w:rPr>
              <w:t>4</w:t>
            </w:r>
            <w:r w:rsidRPr="000572A5">
              <w:rPr>
                <w:rFonts w:ascii="Angsana New" w:hAnsi="Angsana New" w:hint="cs"/>
                <w:sz w:val="28"/>
                <w:szCs w:val="28"/>
              </w:rPr>
              <w:t>,</w:t>
            </w:r>
            <w:r w:rsidRPr="000572A5">
              <w:rPr>
                <w:rFonts w:ascii="Angsana New" w:hAnsi="Angsana New" w:hint="cs"/>
                <w:sz w:val="28"/>
                <w:szCs w:val="28"/>
                <w:cs/>
              </w:rPr>
              <w:t>381</w:t>
            </w:r>
            <w:r w:rsidRPr="000572A5">
              <w:rPr>
                <w:rFonts w:ascii="Angsana New" w:hAnsi="Angsana New" w:hint="cs"/>
                <w:sz w:val="28"/>
                <w:szCs w:val="28"/>
              </w:rPr>
              <w:t>,</w:t>
            </w:r>
            <w:r w:rsidRPr="000572A5">
              <w:rPr>
                <w:rFonts w:ascii="Angsana New" w:hAnsi="Angsana New" w:hint="cs"/>
                <w:sz w:val="28"/>
                <w:szCs w:val="28"/>
                <w:cs/>
              </w:rPr>
              <w:t>766.85</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1,168,788</w:t>
            </w:r>
            <w:r w:rsidRPr="000572A5">
              <w:rPr>
                <w:rFonts w:ascii="Angsana New" w:hAnsi="Angsana New"/>
                <w:sz w:val="28"/>
                <w:szCs w:val="28"/>
                <w:cs/>
              </w:rPr>
              <w:t>.</w:t>
            </w:r>
            <w:r w:rsidRPr="000572A5">
              <w:rPr>
                <w:rFonts w:ascii="Angsana New" w:hAnsi="Angsana New"/>
                <w:sz w:val="28"/>
                <w:szCs w:val="28"/>
              </w:rPr>
              <w:t>05</w:t>
            </w:r>
          </w:p>
        </w:tc>
        <w:tc>
          <w:tcPr>
            <w:tcW w:w="270" w:type="dxa"/>
            <w:shd w:val="clear" w:color="auto" w:fill="auto"/>
          </w:tcPr>
          <w:p w:rsidR="000572A5" w:rsidRPr="000572A5" w:rsidRDefault="000572A5" w:rsidP="000572A5">
            <w:pPr>
              <w:pStyle w:val="A2"/>
              <w:pBdr>
                <w:bottom w:val="none" w:sz="0" w:space="0" w:color="auto"/>
              </w:pBdr>
              <w:jc w:val="right"/>
              <w:rPr>
                <w:rFonts w:ascii="Angsana New" w:hAnsi="Angsana New"/>
                <w:b w:val="0"/>
                <w:bCs w:val="0"/>
              </w:rPr>
            </w:pPr>
          </w:p>
        </w:tc>
        <w:tc>
          <w:tcPr>
            <w:tcW w:w="1530" w:type="dxa"/>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942,708</w:t>
            </w:r>
            <w:r w:rsidRPr="000572A5">
              <w:rPr>
                <w:rFonts w:ascii="Angsana New" w:hAnsi="Angsana New"/>
                <w:sz w:val="28"/>
                <w:szCs w:val="28"/>
                <w:cs/>
              </w:rPr>
              <w:t>.</w:t>
            </w:r>
            <w:r w:rsidRPr="000572A5">
              <w:rPr>
                <w:rFonts w:ascii="Angsana New" w:hAnsi="Angsana New"/>
                <w:sz w:val="28"/>
                <w:szCs w:val="28"/>
              </w:rPr>
              <w:t>57</w:t>
            </w:r>
          </w:p>
        </w:tc>
      </w:tr>
      <w:tr w:rsidR="000572A5" w:rsidRPr="000572A5" w:rsidTr="0046207E">
        <w:tc>
          <w:tcPr>
            <w:tcW w:w="2592" w:type="dxa"/>
            <w:shd w:val="clear" w:color="auto" w:fill="auto"/>
          </w:tcPr>
          <w:p w:rsidR="000572A5" w:rsidRPr="000572A5" w:rsidRDefault="000572A5" w:rsidP="000572A5">
            <w:pPr>
              <w:tabs>
                <w:tab w:val="left" w:pos="2160"/>
              </w:tabs>
              <w:ind w:left="792" w:right="-108"/>
              <w:rPr>
                <w:rFonts w:ascii="Angsana New" w:eastAsia="SimSun" w:hAnsi="Angsana New"/>
                <w:sz w:val="28"/>
                <w:szCs w:val="28"/>
              </w:rPr>
            </w:pPr>
            <w:r w:rsidRPr="000572A5">
              <w:rPr>
                <w:rFonts w:ascii="Angsana New" w:eastAsia="Times New Roman" w:hAnsi="Angsana New"/>
                <w:sz w:val="28"/>
                <w:szCs w:val="28"/>
              </w:rPr>
              <w:t>Total</w:t>
            </w:r>
          </w:p>
        </w:tc>
        <w:tc>
          <w:tcPr>
            <w:tcW w:w="1530" w:type="dxa"/>
            <w:tcBorders>
              <w:top w:val="single" w:sz="4" w:space="0" w:color="auto"/>
              <w:bottom w:val="double" w:sz="4" w:space="0" w:color="auto"/>
            </w:tcBorders>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563</w:t>
            </w:r>
            <w:r w:rsidRPr="000572A5">
              <w:rPr>
                <w:rFonts w:ascii="Angsana New" w:hAnsi="Angsana New"/>
                <w:sz w:val="28"/>
                <w:szCs w:val="28"/>
              </w:rPr>
              <w:t>,985,952</w:t>
            </w:r>
            <w:r w:rsidRPr="000572A5">
              <w:rPr>
                <w:rFonts w:ascii="Angsana New" w:hAnsi="Angsana New"/>
                <w:sz w:val="28"/>
                <w:szCs w:val="28"/>
                <w:cs/>
              </w:rPr>
              <w:t>.</w:t>
            </w:r>
            <w:r w:rsidRPr="000572A5">
              <w:rPr>
                <w:rFonts w:ascii="Angsana New" w:hAnsi="Angsana New" w:hint="cs"/>
                <w:sz w:val="28"/>
                <w:szCs w:val="28"/>
                <w:cs/>
              </w:rPr>
              <w:t>28</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hint="cs"/>
                <w:sz w:val="28"/>
                <w:szCs w:val="28"/>
                <w:cs/>
              </w:rPr>
              <w:t>468</w:t>
            </w:r>
            <w:r w:rsidRPr="000572A5">
              <w:rPr>
                <w:rFonts w:ascii="Angsana New" w:hAnsi="Angsana New"/>
                <w:sz w:val="28"/>
                <w:szCs w:val="28"/>
              </w:rPr>
              <w:t>,684,499</w:t>
            </w:r>
            <w:r w:rsidRPr="000572A5">
              <w:rPr>
                <w:rFonts w:ascii="Angsana New" w:hAnsi="Angsana New"/>
                <w:sz w:val="28"/>
                <w:szCs w:val="28"/>
                <w:cs/>
              </w:rPr>
              <w:t>.</w:t>
            </w:r>
            <w:r w:rsidRPr="000572A5">
              <w:rPr>
                <w:rFonts w:ascii="Angsana New" w:hAnsi="Angsana New"/>
                <w:sz w:val="28"/>
                <w:szCs w:val="28"/>
              </w:rPr>
              <w:t>45</w:t>
            </w:r>
          </w:p>
        </w:tc>
        <w:tc>
          <w:tcPr>
            <w:tcW w:w="270" w:type="dxa"/>
            <w:shd w:val="clear" w:color="auto" w:fill="auto"/>
          </w:tcPr>
          <w:p w:rsidR="000572A5" w:rsidRPr="000572A5" w:rsidRDefault="000572A5" w:rsidP="000572A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439,138,468</w:t>
            </w:r>
            <w:r w:rsidRPr="000572A5">
              <w:rPr>
                <w:rFonts w:ascii="Angsana New" w:hAnsi="Angsana New"/>
                <w:sz w:val="28"/>
                <w:szCs w:val="28"/>
                <w:cs/>
              </w:rPr>
              <w:t>.</w:t>
            </w:r>
            <w:r w:rsidRPr="000572A5">
              <w:rPr>
                <w:rFonts w:ascii="Angsana New" w:hAnsi="Angsana New"/>
                <w:sz w:val="28"/>
                <w:szCs w:val="28"/>
              </w:rPr>
              <w:t>19</w:t>
            </w:r>
          </w:p>
        </w:tc>
        <w:tc>
          <w:tcPr>
            <w:tcW w:w="270" w:type="dxa"/>
            <w:shd w:val="clear" w:color="auto" w:fill="auto"/>
          </w:tcPr>
          <w:p w:rsidR="000572A5" w:rsidRPr="000572A5" w:rsidRDefault="000572A5" w:rsidP="000572A5">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shd w:val="clear" w:color="auto" w:fill="auto"/>
          </w:tcPr>
          <w:p w:rsidR="000572A5" w:rsidRPr="000572A5" w:rsidRDefault="000572A5" w:rsidP="000572A5">
            <w:pPr>
              <w:ind w:right="73"/>
              <w:jc w:val="right"/>
              <w:rPr>
                <w:rFonts w:ascii="Angsana New" w:hAnsi="Angsana New"/>
                <w:sz w:val="28"/>
                <w:szCs w:val="28"/>
              </w:rPr>
            </w:pPr>
            <w:r w:rsidRPr="000572A5">
              <w:rPr>
                <w:rFonts w:ascii="Angsana New" w:hAnsi="Angsana New"/>
                <w:sz w:val="28"/>
                <w:szCs w:val="28"/>
              </w:rPr>
              <w:t>364,030,731</w:t>
            </w:r>
            <w:r w:rsidRPr="000572A5">
              <w:rPr>
                <w:rFonts w:ascii="Angsana New" w:hAnsi="Angsana New"/>
                <w:sz w:val="28"/>
                <w:szCs w:val="28"/>
                <w:cs/>
              </w:rPr>
              <w:t>.</w:t>
            </w:r>
            <w:r w:rsidRPr="000572A5">
              <w:rPr>
                <w:rFonts w:ascii="Angsana New" w:hAnsi="Angsana New"/>
                <w:sz w:val="28"/>
                <w:szCs w:val="28"/>
              </w:rPr>
              <w:t>09</w:t>
            </w:r>
          </w:p>
        </w:tc>
      </w:tr>
    </w:tbl>
    <w:p w:rsidR="009F79FA" w:rsidRPr="00EC76F4" w:rsidRDefault="009F79FA" w:rsidP="00467464">
      <w:pPr>
        <w:tabs>
          <w:tab w:val="left" w:pos="4680"/>
        </w:tabs>
        <w:ind w:left="450"/>
        <w:jc w:val="thaiDistribute"/>
        <w:rPr>
          <w:rFonts w:ascii="Angsana New" w:hAnsi="Angsana New"/>
          <w:b/>
          <w:bCs/>
          <w:sz w:val="28"/>
          <w:szCs w:val="28"/>
          <w:cs/>
        </w:rPr>
      </w:pPr>
    </w:p>
    <w:p w:rsidR="00EC3BB6" w:rsidRPr="0042222B" w:rsidRDefault="00EC3BB6"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t>Restricted deposits at financial institutions</w:t>
      </w:r>
    </w:p>
    <w:p w:rsidR="006077AE" w:rsidRDefault="00EC3BB6" w:rsidP="00694669">
      <w:pPr>
        <w:ind w:left="450" w:firstLine="924"/>
        <w:jc w:val="thaiDistribute"/>
        <w:outlineLvl w:val="0"/>
        <w:rPr>
          <w:rFonts w:ascii="Angsana New" w:hAnsi="Angsana New"/>
          <w:sz w:val="30"/>
          <w:szCs w:val="30"/>
        </w:rPr>
      </w:pPr>
      <w:r w:rsidRPr="00646A6D">
        <w:rPr>
          <w:rFonts w:ascii="Angsana New" w:hAnsi="Angsana New"/>
          <w:sz w:val="30"/>
          <w:szCs w:val="30"/>
        </w:rPr>
        <w:t>As at 31 December 201</w:t>
      </w:r>
      <w:r w:rsidR="00467464" w:rsidRPr="00646A6D">
        <w:rPr>
          <w:rFonts w:ascii="Angsana New" w:hAnsi="Angsana New"/>
          <w:sz w:val="30"/>
          <w:szCs w:val="30"/>
        </w:rPr>
        <w:t>6</w:t>
      </w:r>
      <w:r w:rsidRPr="00646A6D">
        <w:rPr>
          <w:rFonts w:ascii="Angsana New" w:hAnsi="Angsana New"/>
          <w:sz w:val="30"/>
          <w:szCs w:val="30"/>
        </w:rPr>
        <w:t xml:space="preserve"> and 201</w:t>
      </w:r>
      <w:r w:rsidR="00467464" w:rsidRPr="00646A6D">
        <w:rPr>
          <w:rFonts w:ascii="Angsana New" w:hAnsi="Angsana New"/>
          <w:sz w:val="30"/>
          <w:szCs w:val="30"/>
        </w:rPr>
        <w:t>5</w:t>
      </w:r>
      <w:r w:rsidRPr="00646A6D">
        <w:rPr>
          <w:rFonts w:ascii="Angsana New" w:hAnsi="Angsana New"/>
          <w:sz w:val="30"/>
          <w:szCs w:val="30"/>
        </w:rPr>
        <w:t>, the whole amount is fixed deposits carried interest rat</w:t>
      </w:r>
      <w:r w:rsidR="00467464" w:rsidRPr="00646A6D">
        <w:rPr>
          <w:rFonts w:ascii="Angsana New" w:hAnsi="Angsana New"/>
          <w:sz w:val="30"/>
          <w:szCs w:val="30"/>
        </w:rPr>
        <w:t>e 0</w:t>
      </w:r>
      <w:r w:rsidR="00F242AD" w:rsidRPr="00646A6D">
        <w:rPr>
          <w:rFonts w:ascii="Angsana New" w:hAnsi="Angsana New"/>
          <w:sz w:val="30"/>
          <w:szCs w:val="30"/>
        </w:rPr>
        <w:t>.</w:t>
      </w:r>
      <w:r w:rsidR="00646A6D" w:rsidRPr="00646A6D">
        <w:rPr>
          <w:rFonts w:ascii="Angsana New" w:hAnsi="Angsana New"/>
          <w:sz w:val="30"/>
          <w:szCs w:val="30"/>
        </w:rPr>
        <w:t>875</w:t>
      </w:r>
      <w:r w:rsidR="00646A6D">
        <w:rPr>
          <w:rFonts w:ascii="Angsana New" w:hAnsi="Angsana New"/>
          <w:sz w:val="30"/>
          <w:szCs w:val="30"/>
        </w:rPr>
        <w:t xml:space="preserve"> – 1.150% </w:t>
      </w:r>
      <w:r w:rsidRPr="00646A6D">
        <w:rPr>
          <w:rFonts w:ascii="Angsana New" w:hAnsi="Angsana New"/>
          <w:sz w:val="30"/>
          <w:szCs w:val="30"/>
        </w:rPr>
        <w:t>per annum which the Company used as collateral for credit facilities with the financial institutions as in Note 2</w:t>
      </w:r>
      <w:r w:rsidR="00646A6D" w:rsidRPr="00646A6D">
        <w:rPr>
          <w:rFonts w:ascii="Angsana New" w:hAnsi="Angsana New"/>
          <w:sz w:val="30"/>
          <w:szCs w:val="30"/>
        </w:rPr>
        <w:t>2</w:t>
      </w:r>
      <w:r w:rsidR="00AB193A">
        <w:rPr>
          <w:rFonts w:ascii="Angsana New" w:hAnsi="Angsana New"/>
          <w:sz w:val="30"/>
          <w:szCs w:val="30"/>
        </w:rPr>
        <w:t xml:space="preserve"> and Note 23.</w:t>
      </w:r>
    </w:p>
    <w:p w:rsidR="00462301" w:rsidRDefault="00462301" w:rsidP="00694669">
      <w:pPr>
        <w:ind w:left="450" w:firstLine="924"/>
        <w:jc w:val="thaiDistribute"/>
        <w:outlineLvl w:val="0"/>
        <w:rPr>
          <w:rFonts w:ascii="Angsana New" w:hAnsi="Angsana New"/>
          <w:sz w:val="30"/>
          <w:szCs w:val="30"/>
        </w:rPr>
      </w:pPr>
    </w:p>
    <w:p w:rsidR="00462301" w:rsidRDefault="00462301" w:rsidP="00694669">
      <w:pPr>
        <w:ind w:left="450" w:firstLine="924"/>
        <w:jc w:val="thaiDistribute"/>
        <w:outlineLvl w:val="0"/>
        <w:rPr>
          <w:rFonts w:ascii="Angsana New" w:hAnsi="Angsana New"/>
          <w:sz w:val="30"/>
          <w:szCs w:val="30"/>
        </w:rPr>
      </w:pPr>
    </w:p>
    <w:p w:rsidR="00EC3BB6" w:rsidRPr="00F045AB" w:rsidRDefault="00EC3BB6" w:rsidP="00176E19">
      <w:pPr>
        <w:numPr>
          <w:ilvl w:val="0"/>
          <w:numId w:val="20"/>
        </w:numPr>
        <w:ind w:left="450" w:hanging="426"/>
        <w:jc w:val="thaiDistribute"/>
        <w:rPr>
          <w:rFonts w:ascii="Angsana New" w:hAnsi="Angsana New"/>
          <w:b/>
          <w:bCs/>
          <w:sz w:val="30"/>
          <w:szCs w:val="30"/>
        </w:rPr>
      </w:pPr>
      <w:r w:rsidRPr="00F045AB">
        <w:rPr>
          <w:rFonts w:ascii="Angsana New" w:hAnsi="Angsana New"/>
          <w:b/>
          <w:bCs/>
          <w:sz w:val="30"/>
          <w:szCs w:val="30"/>
        </w:rPr>
        <w:lastRenderedPageBreak/>
        <w:t>Trad</w:t>
      </w:r>
      <w:r w:rsidR="0044696C" w:rsidRPr="00F045AB">
        <w:rPr>
          <w:rFonts w:ascii="Angsana New" w:hAnsi="Angsana New"/>
          <w:b/>
          <w:bCs/>
          <w:sz w:val="30"/>
          <w:szCs w:val="30"/>
        </w:rPr>
        <w:t>e accounts and notes receivable</w:t>
      </w:r>
    </w:p>
    <w:p w:rsidR="00EC3BB6" w:rsidRPr="0010485D" w:rsidRDefault="00EC3BB6" w:rsidP="0044696C">
      <w:pPr>
        <w:ind w:left="1350"/>
        <w:jc w:val="thaiDistribute"/>
        <w:rPr>
          <w:rFonts w:ascii="Angsana New" w:hAnsi="Angsana New"/>
          <w:sz w:val="30"/>
          <w:szCs w:val="30"/>
        </w:rPr>
      </w:pPr>
      <w:r w:rsidRPr="0010485D">
        <w:rPr>
          <w:rFonts w:ascii="Angsana New" w:hAnsi="Angsana New"/>
          <w:sz w:val="30"/>
          <w:szCs w:val="30"/>
        </w:rPr>
        <w:t>Consist of:</w:t>
      </w:r>
    </w:p>
    <w:tbl>
      <w:tblPr>
        <w:tblW w:w="9522" w:type="dxa"/>
        <w:tblInd w:w="558" w:type="dxa"/>
        <w:tblLayout w:type="fixed"/>
        <w:tblLook w:val="0000"/>
      </w:tblPr>
      <w:tblGrid>
        <w:gridCol w:w="2592"/>
        <w:gridCol w:w="1530"/>
        <w:gridCol w:w="270"/>
        <w:gridCol w:w="1516"/>
        <w:gridCol w:w="14"/>
        <w:gridCol w:w="256"/>
        <w:gridCol w:w="14"/>
        <w:gridCol w:w="1530"/>
        <w:gridCol w:w="270"/>
        <w:gridCol w:w="1530"/>
      </w:tblGrid>
      <w:tr w:rsidR="00BE210C" w:rsidRPr="00462301" w:rsidTr="00083E8C">
        <w:tc>
          <w:tcPr>
            <w:tcW w:w="2592" w:type="dxa"/>
          </w:tcPr>
          <w:p w:rsidR="00BE210C" w:rsidRPr="00462301" w:rsidRDefault="00BE210C" w:rsidP="00EE65D5">
            <w:pPr>
              <w:ind w:left="-108"/>
              <w:jc w:val="left"/>
              <w:rPr>
                <w:rFonts w:ascii="Angsana New" w:hAnsi="Angsana New"/>
                <w:sz w:val="28"/>
                <w:szCs w:val="28"/>
                <w:u w:val="single"/>
                <w:cs/>
              </w:rPr>
            </w:pPr>
          </w:p>
        </w:tc>
        <w:tc>
          <w:tcPr>
            <w:tcW w:w="3316" w:type="dxa"/>
            <w:gridSpan w:val="3"/>
          </w:tcPr>
          <w:p w:rsidR="00BE210C" w:rsidRPr="00462301" w:rsidRDefault="00EC3BB6" w:rsidP="00CE68F8">
            <w:pPr>
              <w:jc w:val="center"/>
              <w:rPr>
                <w:rFonts w:ascii="Angsana New" w:hAnsi="Angsana New"/>
                <w:sz w:val="28"/>
                <w:szCs w:val="28"/>
                <w:u w:val="single"/>
                <w:cs/>
              </w:rPr>
            </w:pPr>
            <w:r w:rsidRPr="00462301">
              <w:rPr>
                <w:rFonts w:ascii="Angsana New" w:eastAsia="Times New Roman" w:hAnsi="Angsana New"/>
                <w:snapToGrid w:val="0"/>
                <w:sz w:val="28"/>
                <w:szCs w:val="28"/>
                <w:lang w:eastAsia="th-TH"/>
              </w:rPr>
              <w:t>Consolidated Financial Statements</w:t>
            </w:r>
          </w:p>
        </w:tc>
        <w:tc>
          <w:tcPr>
            <w:tcW w:w="270" w:type="dxa"/>
            <w:gridSpan w:val="2"/>
          </w:tcPr>
          <w:p w:rsidR="00BE210C" w:rsidRPr="00462301" w:rsidRDefault="00BE210C" w:rsidP="00CE68F8">
            <w:pPr>
              <w:jc w:val="center"/>
              <w:rPr>
                <w:rFonts w:ascii="Angsana New" w:hAnsi="Angsana New"/>
                <w:sz w:val="28"/>
                <w:szCs w:val="28"/>
                <w:u w:val="single"/>
                <w:cs/>
              </w:rPr>
            </w:pPr>
          </w:p>
        </w:tc>
        <w:tc>
          <w:tcPr>
            <w:tcW w:w="3344" w:type="dxa"/>
            <w:gridSpan w:val="4"/>
          </w:tcPr>
          <w:p w:rsidR="00BE210C" w:rsidRPr="00462301" w:rsidRDefault="00EC3BB6" w:rsidP="00CE68F8">
            <w:pPr>
              <w:jc w:val="center"/>
              <w:rPr>
                <w:rFonts w:ascii="Angsana New" w:hAnsi="Angsana New"/>
                <w:sz w:val="28"/>
                <w:szCs w:val="28"/>
                <w:u w:val="single"/>
                <w:cs/>
              </w:rPr>
            </w:pPr>
            <w:r w:rsidRPr="00462301">
              <w:rPr>
                <w:rFonts w:ascii="Angsana New" w:eastAsia="Times New Roman" w:hAnsi="Angsana New"/>
                <w:snapToGrid w:val="0"/>
                <w:sz w:val="28"/>
                <w:szCs w:val="28"/>
                <w:lang w:eastAsia="th-TH"/>
              </w:rPr>
              <w:t>Separate Financial Statements</w:t>
            </w:r>
          </w:p>
        </w:tc>
      </w:tr>
      <w:tr w:rsidR="00EC3BB6" w:rsidRPr="00462301" w:rsidTr="00083E8C">
        <w:tc>
          <w:tcPr>
            <w:tcW w:w="2592" w:type="dxa"/>
            <w:shd w:val="clear" w:color="auto" w:fill="auto"/>
          </w:tcPr>
          <w:p w:rsidR="00EC3BB6" w:rsidRPr="00462301" w:rsidRDefault="00EC3BB6" w:rsidP="00EE65D5">
            <w:pPr>
              <w:ind w:left="-108"/>
              <w:jc w:val="left"/>
              <w:rPr>
                <w:rFonts w:ascii="Angsana New" w:hAnsi="Angsana New"/>
                <w:sz w:val="28"/>
                <w:szCs w:val="28"/>
                <w:u w:val="single"/>
                <w:cs/>
              </w:rPr>
            </w:pPr>
          </w:p>
        </w:tc>
        <w:tc>
          <w:tcPr>
            <w:tcW w:w="1530" w:type="dxa"/>
          </w:tcPr>
          <w:p w:rsidR="00EC3BB6" w:rsidRPr="00462301" w:rsidRDefault="00EC3BB6" w:rsidP="00433F87">
            <w:pPr>
              <w:jc w:val="center"/>
              <w:rPr>
                <w:rFonts w:ascii="Angsana New" w:hAnsi="Angsana New"/>
                <w:sz w:val="28"/>
                <w:szCs w:val="28"/>
                <w:cs/>
              </w:rPr>
            </w:pPr>
            <w:r w:rsidRPr="00462301">
              <w:rPr>
                <w:rFonts w:ascii="Angsana New" w:hAnsi="Angsana New"/>
                <w:sz w:val="28"/>
                <w:szCs w:val="28"/>
              </w:rPr>
              <w:t>As at</w:t>
            </w:r>
          </w:p>
        </w:tc>
        <w:tc>
          <w:tcPr>
            <w:tcW w:w="270" w:type="dxa"/>
          </w:tcPr>
          <w:p w:rsidR="00EC3BB6" w:rsidRPr="00462301" w:rsidRDefault="00EC3BB6" w:rsidP="00433F87">
            <w:pPr>
              <w:jc w:val="center"/>
              <w:rPr>
                <w:rFonts w:ascii="Angsana New" w:hAnsi="Angsana New"/>
                <w:sz w:val="28"/>
                <w:szCs w:val="28"/>
                <w:u w:val="single"/>
                <w:cs/>
              </w:rPr>
            </w:pPr>
          </w:p>
        </w:tc>
        <w:tc>
          <w:tcPr>
            <w:tcW w:w="1530" w:type="dxa"/>
            <w:gridSpan w:val="2"/>
          </w:tcPr>
          <w:p w:rsidR="00EC3BB6" w:rsidRPr="00462301" w:rsidRDefault="00EC3BB6" w:rsidP="00433F87">
            <w:pPr>
              <w:jc w:val="center"/>
              <w:rPr>
                <w:rFonts w:ascii="Angsana New" w:hAnsi="Angsana New"/>
                <w:sz w:val="28"/>
                <w:szCs w:val="28"/>
              </w:rPr>
            </w:pPr>
            <w:r w:rsidRPr="00462301">
              <w:rPr>
                <w:rFonts w:ascii="Angsana New" w:hAnsi="Angsana New"/>
                <w:sz w:val="28"/>
                <w:szCs w:val="28"/>
              </w:rPr>
              <w:t>As at</w:t>
            </w:r>
          </w:p>
        </w:tc>
        <w:tc>
          <w:tcPr>
            <w:tcW w:w="270" w:type="dxa"/>
            <w:gridSpan w:val="2"/>
          </w:tcPr>
          <w:p w:rsidR="00EC3BB6" w:rsidRPr="00462301" w:rsidRDefault="00EC3BB6" w:rsidP="00433F87">
            <w:pPr>
              <w:jc w:val="center"/>
              <w:rPr>
                <w:rFonts w:ascii="Angsana New" w:hAnsi="Angsana New"/>
                <w:sz w:val="28"/>
                <w:szCs w:val="28"/>
                <w:u w:val="single"/>
                <w:cs/>
              </w:rPr>
            </w:pPr>
          </w:p>
        </w:tc>
        <w:tc>
          <w:tcPr>
            <w:tcW w:w="1530" w:type="dxa"/>
          </w:tcPr>
          <w:p w:rsidR="00EC3BB6" w:rsidRPr="00462301" w:rsidRDefault="00EC3BB6" w:rsidP="00433F87">
            <w:pPr>
              <w:jc w:val="center"/>
              <w:rPr>
                <w:rFonts w:ascii="Angsana New" w:hAnsi="Angsana New"/>
                <w:sz w:val="28"/>
                <w:szCs w:val="28"/>
              </w:rPr>
            </w:pPr>
            <w:r w:rsidRPr="00462301">
              <w:rPr>
                <w:rFonts w:ascii="Angsana New" w:hAnsi="Angsana New"/>
                <w:sz w:val="28"/>
                <w:szCs w:val="28"/>
              </w:rPr>
              <w:t>As at</w:t>
            </w:r>
          </w:p>
        </w:tc>
        <w:tc>
          <w:tcPr>
            <w:tcW w:w="270" w:type="dxa"/>
          </w:tcPr>
          <w:p w:rsidR="00EC3BB6" w:rsidRPr="00462301" w:rsidRDefault="00EC3BB6" w:rsidP="00433F87">
            <w:pPr>
              <w:jc w:val="center"/>
              <w:rPr>
                <w:rFonts w:ascii="Angsana New" w:hAnsi="Angsana New"/>
                <w:sz w:val="28"/>
                <w:szCs w:val="28"/>
                <w:u w:val="single"/>
                <w:cs/>
              </w:rPr>
            </w:pPr>
          </w:p>
        </w:tc>
        <w:tc>
          <w:tcPr>
            <w:tcW w:w="1530" w:type="dxa"/>
          </w:tcPr>
          <w:p w:rsidR="00EC3BB6" w:rsidRPr="00462301" w:rsidRDefault="00EC3BB6" w:rsidP="00433F87">
            <w:pPr>
              <w:jc w:val="center"/>
              <w:rPr>
                <w:rFonts w:ascii="Angsana New" w:hAnsi="Angsana New"/>
                <w:sz w:val="28"/>
                <w:szCs w:val="28"/>
              </w:rPr>
            </w:pPr>
            <w:r w:rsidRPr="00462301">
              <w:rPr>
                <w:rFonts w:ascii="Angsana New" w:hAnsi="Angsana New"/>
                <w:sz w:val="28"/>
                <w:szCs w:val="28"/>
              </w:rPr>
              <w:t>As at</w:t>
            </w:r>
          </w:p>
        </w:tc>
      </w:tr>
      <w:tr w:rsidR="00EE65D5" w:rsidRPr="00462301" w:rsidTr="00083E8C">
        <w:tc>
          <w:tcPr>
            <w:tcW w:w="2592" w:type="dxa"/>
          </w:tcPr>
          <w:p w:rsidR="00EE65D5" w:rsidRPr="00462301" w:rsidRDefault="00EE65D5" w:rsidP="00EE65D5">
            <w:pPr>
              <w:ind w:left="-108"/>
              <w:jc w:val="left"/>
              <w:rPr>
                <w:rFonts w:ascii="Angsana New" w:hAnsi="Angsana New"/>
                <w:sz w:val="28"/>
                <w:szCs w:val="28"/>
                <w:u w:val="single"/>
                <w:cs/>
              </w:rPr>
            </w:pPr>
          </w:p>
        </w:tc>
        <w:tc>
          <w:tcPr>
            <w:tcW w:w="1530" w:type="dxa"/>
          </w:tcPr>
          <w:p w:rsidR="00EE65D5" w:rsidRPr="00462301" w:rsidRDefault="00EE65D5" w:rsidP="00EE65D5">
            <w:pPr>
              <w:ind w:left="-101" w:right="-102"/>
              <w:jc w:val="center"/>
              <w:rPr>
                <w:rFonts w:ascii="Angsana New" w:hAnsi="Angsana New"/>
                <w:sz w:val="28"/>
                <w:szCs w:val="28"/>
              </w:rPr>
            </w:pPr>
            <w:r w:rsidRPr="00462301">
              <w:rPr>
                <w:rFonts w:ascii="Angsana New" w:hAnsi="Angsana New"/>
                <w:sz w:val="28"/>
                <w:szCs w:val="28"/>
                <w:cs/>
              </w:rPr>
              <w:t xml:space="preserve">31 </w:t>
            </w:r>
            <w:r w:rsidRPr="00462301">
              <w:rPr>
                <w:rFonts w:ascii="Angsana New" w:hAnsi="Angsana New"/>
                <w:sz w:val="28"/>
                <w:szCs w:val="28"/>
              </w:rPr>
              <w:t>December 201</w:t>
            </w:r>
            <w:r w:rsidRPr="00462301">
              <w:rPr>
                <w:rFonts w:ascii="Angsana New" w:hAnsi="Angsana New" w:hint="cs"/>
                <w:sz w:val="28"/>
                <w:szCs w:val="28"/>
                <w:cs/>
              </w:rPr>
              <w:t>6</w:t>
            </w:r>
          </w:p>
        </w:tc>
        <w:tc>
          <w:tcPr>
            <w:tcW w:w="270" w:type="dxa"/>
          </w:tcPr>
          <w:p w:rsidR="00EE65D5" w:rsidRPr="00462301" w:rsidRDefault="00EE65D5" w:rsidP="00EE65D5">
            <w:pPr>
              <w:jc w:val="center"/>
              <w:rPr>
                <w:rFonts w:ascii="Angsana New" w:hAnsi="Angsana New"/>
                <w:sz w:val="28"/>
                <w:szCs w:val="28"/>
                <w:u w:val="single"/>
                <w:cs/>
              </w:rPr>
            </w:pPr>
          </w:p>
        </w:tc>
        <w:tc>
          <w:tcPr>
            <w:tcW w:w="1530" w:type="dxa"/>
            <w:gridSpan w:val="2"/>
          </w:tcPr>
          <w:p w:rsidR="00EE65D5" w:rsidRPr="00462301" w:rsidRDefault="00EE65D5" w:rsidP="00EE65D5">
            <w:pPr>
              <w:ind w:left="-101" w:right="-102"/>
              <w:jc w:val="center"/>
              <w:rPr>
                <w:rFonts w:ascii="Angsana New" w:hAnsi="Angsana New"/>
                <w:sz w:val="28"/>
                <w:szCs w:val="28"/>
              </w:rPr>
            </w:pPr>
            <w:r w:rsidRPr="00462301">
              <w:rPr>
                <w:rFonts w:ascii="Angsana New" w:hAnsi="Angsana New"/>
                <w:sz w:val="28"/>
                <w:szCs w:val="28"/>
              </w:rPr>
              <w:t>31 December 201</w:t>
            </w:r>
            <w:r w:rsidRPr="00462301">
              <w:rPr>
                <w:rFonts w:ascii="Angsana New" w:hAnsi="Angsana New" w:hint="cs"/>
                <w:sz w:val="28"/>
                <w:szCs w:val="28"/>
                <w:cs/>
              </w:rPr>
              <w:t>5</w:t>
            </w:r>
          </w:p>
        </w:tc>
        <w:tc>
          <w:tcPr>
            <w:tcW w:w="270" w:type="dxa"/>
            <w:gridSpan w:val="2"/>
          </w:tcPr>
          <w:p w:rsidR="00EE65D5" w:rsidRPr="00462301" w:rsidRDefault="00EE65D5" w:rsidP="00EE65D5">
            <w:pPr>
              <w:jc w:val="center"/>
              <w:rPr>
                <w:rFonts w:ascii="Angsana New" w:hAnsi="Angsana New"/>
                <w:sz w:val="28"/>
                <w:szCs w:val="28"/>
                <w:u w:val="single"/>
                <w:cs/>
              </w:rPr>
            </w:pPr>
          </w:p>
        </w:tc>
        <w:tc>
          <w:tcPr>
            <w:tcW w:w="1530" w:type="dxa"/>
          </w:tcPr>
          <w:p w:rsidR="00EE65D5" w:rsidRPr="00462301" w:rsidRDefault="00EE65D5" w:rsidP="00EE65D5">
            <w:pPr>
              <w:ind w:left="-101" w:right="-102"/>
              <w:jc w:val="center"/>
              <w:rPr>
                <w:rFonts w:ascii="Angsana New" w:hAnsi="Angsana New"/>
                <w:sz w:val="28"/>
                <w:szCs w:val="28"/>
              </w:rPr>
            </w:pPr>
            <w:r w:rsidRPr="00462301">
              <w:rPr>
                <w:rFonts w:ascii="Angsana New" w:hAnsi="Angsana New"/>
                <w:sz w:val="28"/>
                <w:szCs w:val="28"/>
                <w:cs/>
              </w:rPr>
              <w:t xml:space="preserve">31 </w:t>
            </w:r>
            <w:r w:rsidRPr="00462301">
              <w:rPr>
                <w:rFonts w:ascii="Angsana New" w:hAnsi="Angsana New"/>
                <w:sz w:val="28"/>
                <w:szCs w:val="28"/>
              </w:rPr>
              <w:t>December 201</w:t>
            </w:r>
            <w:r w:rsidRPr="00462301">
              <w:rPr>
                <w:rFonts w:ascii="Angsana New" w:hAnsi="Angsana New" w:hint="cs"/>
                <w:sz w:val="28"/>
                <w:szCs w:val="28"/>
                <w:cs/>
              </w:rPr>
              <w:t>6</w:t>
            </w:r>
          </w:p>
        </w:tc>
        <w:tc>
          <w:tcPr>
            <w:tcW w:w="270" w:type="dxa"/>
          </w:tcPr>
          <w:p w:rsidR="00EE65D5" w:rsidRPr="00462301" w:rsidRDefault="00EE65D5" w:rsidP="00EE65D5">
            <w:pPr>
              <w:jc w:val="center"/>
              <w:rPr>
                <w:rFonts w:ascii="Angsana New" w:hAnsi="Angsana New"/>
                <w:sz w:val="28"/>
                <w:szCs w:val="28"/>
                <w:u w:val="single"/>
                <w:cs/>
              </w:rPr>
            </w:pPr>
          </w:p>
        </w:tc>
        <w:tc>
          <w:tcPr>
            <w:tcW w:w="1530" w:type="dxa"/>
          </w:tcPr>
          <w:p w:rsidR="00EE65D5" w:rsidRPr="00462301" w:rsidRDefault="00EE65D5" w:rsidP="00EE65D5">
            <w:pPr>
              <w:ind w:left="-101" w:right="-102"/>
              <w:jc w:val="center"/>
              <w:rPr>
                <w:rFonts w:ascii="Angsana New" w:hAnsi="Angsana New"/>
                <w:sz w:val="28"/>
                <w:szCs w:val="28"/>
              </w:rPr>
            </w:pPr>
            <w:r w:rsidRPr="00462301">
              <w:rPr>
                <w:rFonts w:ascii="Angsana New" w:hAnsi="Angsana New"/>
                <w:sz w:val="28"/>
                <w:szCs w:val="28"/>
              </w:rPr>
              <w:t>31 December 201</w:t>
            </w:r>
            <w:r w:rsidRPr="00462301">
              <w:rPr>
                <w:rFonts w:ascii="Angsana New" w:hAnsi="Angsana New" w:hint="cs"/>
                <w:sz w:val="28"/>
                <w:szCs w:val="28"/>
                <w:cs/>
              </w:rPr>
              <w:t>5</w:t>
            </w:r>
          </w:p>
        </w:tc>
      </w:tr>
      <w:tr w:rsidR="00852B7A" w:rsidRPr="00462301" w:rsidTr="00083E8C">
        <w:tc>
          <w:tcPr>
            <w:tcW w:w="2592" w:type="dxa"/>
          </w:tcPr>
          <w:p w:rsidR="00852B7A" w:rsidRPr="00462301" w:rsidRDefault="00852B7A" w:rsidP="00EE65D5">
            <w:pPr>
              <w:ind w:left="-108"/>
              <w:jc w:val="left"/>
              <w:rPr>
                <w:rFonts w:ascii="Angsana New" w:hAnsi="Angsana New"/>
                <w:sz w:val="28"/>
                <w:szCs w:val="28"/>
                <w:u w:val="single"/>
                <w:cs/>
              </w:rPr>
            </w:pPr>
          </w:p>
        </w:tc>
        <w:tc>
          <w:tcPr>
            <w:tcW w:w="1530" w:type="dxa"/>
          </w:tcPr>
          <w:p w:rsidR="00852B7A" w:rsidRPr="00462301" w:rsidRDefault="00852B7A" w:rsidP="005C482A">
            <w:pPr>
              <w:jc w:val="center"/>
              <w:rPr>
                <w:rFonts w:ascii="Angsana New" w:hAnsi="Angsana New"/>
                <w:sz w:val="28"/>
                <w:szCs w:val="28"/>
              </w:rPr>
            </w:pPr>
            <w:r w:rsidRPr="00462301">
              <w:rPr>
                <w:rFonts w:ascii="Angsana New" w:hAnsi="Angsana New"/>
                <w:sz w:val="28"/>
                <w:szCs w:val="28"/>
              </w:rPr>
              <w:t>Baht</w:t>
            </w:r>
          </w:p>
        </w:tc>
        <w:tc>
          <w:tcPr>
            <w:tcW w:w="270" w:type="dxa"/>
          </w:tcPr>
          <w:p w:rsidR="00852B7A" w:rsidRPr="00462301" w:rsidRDefault="00852B7A" w:rsidP="007F4C93">
            <w:pPr>
              <w:jc w:val="center"/>
              <w:rPr>
                <w:rFonts w:ascii="Angsana New" w:hAnsi="Angsana New"/>
                <w:sz w:val="28"/>
                <w:szCs w:val="28"/>
                <w:cs/>
              </w:rPr>
            </w:pPr>
          </w:p>
        </w:tc>
        <w:tc>
          <w:tcPr>
            <w:tcW w:w="1530" w:type="dxa"/>
            <w:gridSpan w:val="2"/>
          </w:tcPr>
          <w:p w:rsidR="00852B7A" w:rsidRPr="00462301" w:rsidRDefault="00852B7A" w:rsidP="005C482A">
            <w:pPr>
              <w:jc w:val="center"/>
              <w:rPr>
                <w:rFonts w:ascii="Angsana New" w:hAnsi="Angsana New"/>
                <w:sz w:val="28"/>
                <w:szCs w:val="28"/>
              </w:rPr>
            </w:pPr>
            <w:r w:rsidRPr="00462301">
              <w:rPr>
                <w:rFonts w:ascii="Angsana New" w:hAnsi="Angsana New"/>
                <w:sz w:val="28"/>
                <w:szCs w:val="28"/>
              </w:rPr>
              <w:t>Baht</w:t>
            </w:r>
          </w:p>
        </w:tc>
        <w:tc>
          <w:tcPr>
            <w:tcW w:w="270" w:type="dxa"/>
            <w:gridSpan w:val="2"/>
          </w:tcPr>
          <w:p w:rsidR="00852B7A" w:rsidRPr="00462301" w:rsidRDefault="00852B7A" w:rsidP="007F4C93">
            <w:pPr>
              <w:jc w:val="center"/>
              <w:rPr>
                <w:rFonts w:ascii="Angsana New" w:hAnsi="Angsana New"/>
                <w:sz w:val="28"/>
                <w:szCs w:val="28"/>
                <w:cs/>
              </w:rPr>
            </w:pPr>
          </w:p>
        </w:tc>
        <w:tc>
          <w:tcPr>
            <w:tcW w:w="1530" w:type="dxa"/>
          </w:tcPr>
          <w:p w:rsidR="00852B7A" w:rsidRPr="00462301" w:rsidRDefault="00852B7A" w:rsidP="005C482A">
            <w:pPr>
              <w:jc w:val="center"/>
              <w:rPr>
                <w:rFonts w:ascii="Angsana New" w:hAnsi="Angsana New"/>
                <w:sz w:val="28"/>
                <w:szCs w:val="28"/>
              </w:rPr>
            </w:pPr>
            <w:r w:rsidRPr="00462301">
              <w:rPr>
                <w:rFonts w:ascii="Angsana New" w:hAnsi="Angsana New"/>
                <w:sz w:val="28"/>
                <w:szCs w:val="28"/>
              </w:rPr>
              <w:t>Baht</w:t>
            </w:r>
          </w:p>
        </w:tc>
        <w:tc>
          <w:tcPr>
            <w:tcW w:w="270" w:type="dxa"/>
          </w:tcPr>
          <w:p w:rsidR="00852B7A" w:rsidRPr="00462301" w:rsidRDefault="00852B7A" w:rsidP="007F4C93">
            <w:pPr>
              <w:jc w:val="center"/>
              <w:rPr>
                <w:rFonts w:ascii="Angsana New" w:hAnsi="Angsana New"/>
                <w:sz w:val="28"/>
                <w:szCs w:val="28"/>
                <w:cs/>
              </w:rPr>
            </w:pPr>
          </w:p>
        </w:tc>
        <w:tc>
          <w:tcPr>
            <w:tcW w:w="1530" w:type="dxa"/>
          </w:tcPr>
          <w:p w:rsidR="00852B7A" w:rsidRPr="00462301" w:rsidRDefault="00852B7A" w:rsidP="005C482A">
            <w:pPr>
              <w:jc w:val="center"/>
              <w:rPr>
                <w:rFonts w:ascii="Angsana New" w:hAnsi="Angsana New"/>
                <w:sz w:val="28"/>
                <w:szCs w:val="28"/>
              </w:rPr>
            </w:pPr>
            <w:r w:rsidRPr="00462301">
              <w:rPr>
                <w:rFonts w:ascii="Angsana New" w:hAnsi="Angsana New"/>
                <w:sz w:val="28"/>
                <w:szCs w:val="28"/>
              </w:rPr>
              <w:t>Baht</w:t>
            </w:r>
          </w:p>
        </w:tc>
      </w:tr>
      <w:tr w:rsidR="00462301" w:rsidRPr="00462301" w:rsidTr="00083E8C">
        <w:tc>
          <w:tcPr>
            <w:tcW w:w="2592" w:type="dxa"/>
          </w:tcPr>
          <w:p w:rsidR="00462301" w:rsidRPr="00462301" w:rsidRDefault="00462301" w:rsidP="00462301">
            <w:pPr>
              <w:ind w:left="-108"/>
              <w:jc w:val="thaiDistribute"/>
              <w:rPr>
                <w:rFonts w:ascii="Angsana New" w:hAnsi="Angsana New"/>
                <w:sz w:val="28"/>
                <w:szCs w:val="28"/>
                <w:cs/>
              </w:rPr>
            </w:pPr>
            <w:r w:rsidRPr="00462301">
              <w:rPr>
                <w:rFonts w:ascii="Angsana New" w:hAnsi="Angsana New"/>
                <w:sz w:val="28"/>
                <w:szCs w:val="28"/>
              </w:rPr>
              <w:t>Trade accounts receivable</w:t>
            </w:r>
          </w:p>
        </w:tc>
        <w:tc>
          <w:tcPr>
            <w:tcW w:w="1530" w:type="dxa"/>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1,677,023,828</w:t>
            </w:r>
            <w:r w:rsidRPr="00462301">
              <w:rPr>
                <w:rFonts w:ascii="Angsana New" w:hAnsi="Angsana New"/>
                <w:sz w:val="28"/>
                <w:szCs w:val="28"/>
                <w:cs/>
              </w:rPr>
              <w:t>.</w:t>
            </w:r>
            <w:r w:rsidRPr="00462301">
              <w:rPr>
                <w:rFonts w:ascii="Angsana New" w:hAnsi="Angsana New"/>
                <w:sz w:val="28"/>
                <w:szCs w:val="28"/>
              </w:rPr>
              <w:t>45</w:t>
            </w:r>
          </w:p>
        </w:tc>
        <w:tc>
          <w:tcPr>
            <w:tcW w:w="270" w:type="dxa"/>
          </w:tcPr>
          <w:p w:rsidR="00462301" w:rsidRPr="00462301" w:rsidRDefault="00462301" w:rsidP="00462301">
            <w:pPr>
              <w:jc w:val="right"/>
              <w:rPr>
                <w:rFonts w:ascii="Angsana New" w:hAnsi="Angsana New"/>
                <w:sz w:val="28"/>
                <w:szCs w:val="28"/>
              </w:rPr>
            </w:pPr>
          </w:p>
        </w:tc>
        <w:tc>
          <w:tcPr>
            <w:tcW w:w="1530" w:type="dxa"/>
            <w:gridSpan w:val="2"/>
          </w:tcPr>
          <w:p w:rsidR="00462301" w:rsidRPr="00462301" w:rsidRDefault="00462301" w:rsidP="00462301">
            <w:pPr>
              <w:jc w:val="right"/>
              <w:rPr>
                <w:rFonts w:ascii="Angsana New" w:hAnsi="Angsana New"/>
                <w:sz w:val="28"/>
                <w:szCs w:val="28"/>
              </w:rPr>
            </w:pPr>
            <w:r w:rsidRPr="00462301">
              <w:rPr>
                <w:rFonts w:ascii="Angsana New" w:hAnsi="Angsana New" w:hint="cs"/>
                <w:sz w:val="28"/>
                <w:szCs w:val="28"/>
                <w:cs/>
              </w:rPr>
              <w:t>1,544,150,035.63</w:t>
            </w:r>
          </w:p>
        </w:tc>
        <w:tc>
          <w:tcPr>
            <w:tcW w:w="270" w:type="dxa"/>
            <w:gridSpan w:val="2"/>
          </w:tcPr>
          <w:p w:rsidR="00462301" w:rsidRPr="00462301" w:rsidRDefault="00462301" w:rsidP="00462301">
            <w:pPr>
              <w:jc w:val="right"/>
              <w:rPr>
                <w:rFonts w:ascii="Angsana New" w:hAnsi="Angsana New"/>
                <w:sz w:val="28"/>
                <w:szCs w:val="28"/>
              </w:rPr>
            </w:pPr>
          </w:p>
        </w:tc>
        <w:tc>
          <w:tcPr>
            <w:tcW w:w="1530" w:type="dxa"/>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hint="cs"/>
                <w:sz w:val="28"/>
                <w:szCs w:val="28"/>
                <w:cs/>
              </w:rPr>
              <w:t>989,968,539.58</w:t>
            </w:r>
          </w:p>
        </w:tc>
        <w:tc>
          <w:tcPr>
            <w:tcW w:w="270" w:type="dxa"/>
          </w:tcPr>
          <w:p w:rsidR="00462301" w:rsidRPr="00462301" w:rsidRDefault="00462301" w:rsidP="00462301">
            <w:pPr>
              <w:pStyle w:val="A2"/>
              <w:pBdr>
                <w:bottom w:val="none" w:sz="0" w:space="0" w:color="auto"/>
              </w:pBdr>
              <w:jc w:val="right"/>
              <w:rPr>
                <w:rFonts w:ascii="Angsana New" w:eastAsia="Courier New" w:hAnsi="Angsana New"/>
                <w:b w:val="0"/>
                <w:bCs w:val="0"/>
              </w:rPr>
            </w:pPr>
          </w:p>
        </w:tc>
        <w:tc>
          <w:tcPr>
            <w:tcW w:w="1530" w:type="dxa"/>
          </w:tcPr>
          <w:p w:rsidR="00462301" w:rsidRPr="00462301" w:rsidRDefault="00462301" w:rsidP="00462301">
            <w:pPr>
              <w:ind w:left="-132"/>
              <w:jc w:val="right"/>
              <w:rPr>
                <w:rFonts w:ascii="Angsana New" w:hAnsi="Angsana New"/>
                <w:sz w:val="28"/>
                <w:szCs w:val="28"/>
              </w:rPr>
            </w:pPr>
            <w:r w:rsidRPr="00462301">
              <w:rPr>
                <w:rFonts w:ascii="Angsana New" w:hAnsi="Angsana New" w:hint="cs"/>
                <w:sz w:val="28"/>
                <w:szCs w:val="28"/>
                <w:cs/>
              </w:rPr>
              <w:t>842,044,797.70</w:t>
            </w:r>
          </w:p>
        </w:tc>
      </w:tr>
      <w:tr w:rsidR="00462301" w:rsidRPr="00462301" w:rsidTr="00083E8C">
        <w:tc>
          <w:tcPr>
            <w:tcW w:w="2592" w:type="dxa"/>
          </w:tcPr>
          <w:p w:rsidR="00462301" w:rsidRPr="00462301" w:rsidRDefault="00462301" w:rsidP="00462301">
            <w:pPr>
              <w:tabs>
                <w:tab w:val="left" w:pos="615"/>
              </w:tabs>
              <w:ind w:left="-108"/>
              <w:jc w:val="thaiDistribute"/>
              <w:rPr>
                <w:rFonts w:ascii="Angsana New" w:hAnsi="Angsana New"/>
                <w:sz w:val="28"/>
                <w:szCs w:val="28"/>
                <w:cs/>
              </w:rPr>
            </w:pPr>
            <w:r w:rsidRPr="00462301">
              <w:rPr>
                <w:rFonts w:ascii="Angsana New" w:hAnsi="Angsana New"/>
                <w:sz w:val="28"/>
                <w:szCs w:val="28"/>
              </w:rPr>
              <w:t>Notes receivable</w:t>
            </w:r>
          </w:p>
        </w:tc>
        <w:tc>
          <w:tcPr>
            <w:tcW w:w="1530" w:type="dxa"/>
            <w:tcBorders>
              <w:bottom w:val="sing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hint="cs"/>
                <w:sz w:val="28"/>
                <w:szCs w:val="28"/>
                <w:cs/>
              </w:rPr>
              <w:t>725</w:t>
            </w:r>
            <w:r w:rsidRPr="00462301">
              <w:rPr>
                <w:rFonts w:ascii="Angsana New" w:hAnsi="Angsana New"/>
                <w:sz w:val="28"/>
                <w:szCs w:val="28"/>
              </w:rPr>
              <w:t>,494,351</w:t>
            </w:r>
            <w:r w:rsidRPr="00462301">
              <w:rPr>
                <w:rFonts w:ascii="Angsana New" w:hAnsi="Angsana New"/>
                <w:sz w:val="28"/>
                <w:szCs w:val="28"/>
                <w:cs/>
              </w:rPr>
              <w:t>.</w:t>
            </w:r>
            <w:r w:rsidRPr="00462301">
              <w:rPr>
                <w:rFonts w:ascii="Angsana New" w:hAnsi="Angsana New"/>
                <w:sz w:val="28"/>
                <w:szCs w:val="28"/>
              </w:rPr>
              <w:t>88</w:t>
            </w:r>
          </w:p>
        </w:tc>
        <w:tc>
          <w:tcPr>
            <w:tcW w:w="270" w:type="dxa"/>
          </w:tcPr>
          <w:p w:rsidR="00462301" w:rsidRPr="00462301" w:rsidRDefault="00462301" w:rsidP="00462301">
            <w:pPr>
              <w:jc w:val="right"/>
              <w:rPr>
                <w:rFonts w:ascii="Angsana New" w:hAnsi="Angsana New"/>
                <w:sz w:val="28"/>
                <w:szCs w:val="28"/>
              </w:rPr>
            </w:pPr>
          </w:p>
        </w:tc>
        <w:tc>
          <w:tcPr>
            <w:tcW w:w="1530" w:type="dxa"/>
            <w:gridSpan w:val="2"/>
            <w:tcBorders>
              <w:bottom w:val="single" w:sz="4" w:space="0" w:color="auto"/>
            </w:tcBorders>
          </w:tcPr>
          <w:p w:rsidR="00462301" w:rsidRPr="00462301" w:rsidRDefault="00462301" w:rsidP="00462301">
            <w:pPr>
              <w:jc w:val="right"/>
              <w:rPr>
                <w:rFonts w:ascii="Angsana New" w:hAnsi="Angsana New"/>
                <w:sz w:val="28"/>
                <w:szCs w:val="28"/>
              </w:rPr>
            </w:pPr>
            <w:r w:rsidRPr="00462301">
              <w:rPr>
                <w:rFonts w:ascii="Angsana New" w:hAnsi="Angsana New" w:hint="cs"/>
                <w:sz w:val="28"/>
                <w:szCs w:val="28"/>
                <w:cs/>
              </w:rPr>
              <w:t>1</w:t>
            </w:r>
            <w:r w:rsidRPr="00462301">
              <w:rPr>
                <w:rFonts w:ascii="Angsana New" w:hAnsi="Angsana New"/>
                <w:sz w:val="28"/>
                <w:szCs w:val="28"/>
              </w:rPr>
              <w:t>,25</w:t>
            </w:r>
            <w:r w:rsidRPr="00462301">
              <w:rPr>
                <w:rFonts w:ascii="Angsana New" w:hAnsi="Angsana New" w:hint="cs"/>
                <w:sz w:val="28"/>
                <w:szCs w:val="28"/>
                <w:cs/>
              </w:rPr>
              <w:t>9</w:t>
            </w:r>
            <w:r w:rsidRPr="00462301">
              <w:rPr>
                <w:rFonts w:ascii="Angsana New" w:hAnsi="Angsana New"/>
                <w:sz w:val="28"/>
                <w:szCs w:val="28"/>
              </w:rPr>
              <w:t>,393,684</w:t>
            </w:r>
            <w:r w:rsidRPr="00462301">
              <w:rPr>
                <w:rFonts w:ascii="Angsana New" w:hAnsi="Angsana New"/>
                <w:sz w:val="28"/>
                <w:szCs w:val="28"/>
                <w:cs/>
              </w:rPr>
              <w:t>.</w:t>
            </w:r>
            <w:r w:rsidRPr="00462301">
              <w:rPr>
                <w:rFonts w:ascii="Angsana New" w:hAnsi="Angsana New"/>
                <w:sz w:val="28"/>
                <w:szCs w:val="28"/>
              </w:rPr>
              <w:t>25</w:t>
            </w:r>
          </w:p>
        </w:tc>
        <w:tc>
          <w:tcPr>
            <w:tcW w:w="270" w:type="dxa"/>
            <w:gridSpan w:val="2"/>
          </w:tcPr>
          <w:p w:rsidR="00462301" w:rsidRPr="00462301" w:rsidRDefault="00462301" w:rsidP="00462301">
            <w:pPr>
              <w:jc w:val="right"/>
              <w:rPr>
                <w:rFonts w:ascii="Angsana New" w:hAnsi="Angsana New"/>
                <w:sz w:val="28"/>
                <w:szCs w:val="28"/>
              </w:rPr>
            </w:pPr>
          </w:p>
        </w:tc>
        <w:tc>
          <w:tcPr>
            <w:tcW w:w="1530" w:type="dxa"/>
            <w:tcBorders>
              <w:bottom w:val="sing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565,379,195</w:t>
            </w:r>
            <w:r w:rsidRPr="00462301">
              <w:rPr>
                <w:rFonts w:ascii="Angsana New" w:hAnsi="Angsana New"/>
                <w:sz w:val="28"/>
                <w:szCs w:val="28"/>
                <w:cs/>
              </w:rPr>
              <w:t>.</w:t>
            </w:r>
            <w:r w:rsidRPr="00462301">
              <w:rPr>
                <w:rFonts w:ascii="Angsana New" w:hAnsi="Angsana New"/>
                <w:sz w:val="28"/>
                <w:szCs w:val="28"/>
              </w:rPr>
              <w:t>33</w:t>
            </w:r>
          </w:p>
        </w:tc>
        <w:tc>
          <w:tcPr>
            <w:tcW w:w="270" w:type="dxa"/>
          </w:tcPr>
          <w:p w:rsidR="00462301" w:rsidRPr="00462301" w:rsidRDefault="00462301" w:rsidP="00462301">
            <w:pPr>
              <w:jc w:val="right"/>
              <w:rPr>
                <w:rFonts w:ascii="Angsana New" w:hAnsi="Angsana New"/>
                <w:sz w:val="28"/>
                <w:szCs w:val="28"/>
              </w:rPr>
            </w:pPr>
          </w:p>
        </w:tc>
        <w:tc>
          <w:tcPr>
            <w:tcW w:w="1530" w:type="dxa"/>
            <w:tcBorders>
              <w:bottom w:val="single" w:sz="4" w:space="0" w:color="auto"/>
            </w:tcBorders>
          </w:tcPr>
          <w:p w:rsidR="00462301" w:rsidRPr="00462301" w:rsidRDefault="00462301" w:rsidP="00462301">
            <w:pPr>
              <w:ind w:left="-132"/>
              <w:jc w:val="right"/>
              <w:rPr>
                <w:rFonts w:ascii="Angsana New" w:hAnsi="Angsana New"/>
                <w:sz w:val="28"/>
                <w:szCs w:val="28"/>
              </w:rPr>
            </w:pPr>
            <w:r w:rsidRPr="00462301">
              <w:rPr>
                <w:rFonts w:ascii="Angsana New" w:hAnsi="Angsana New"/>
                <w:sz w:val="28"/>
                <w:szCs w:val="28"/>
              </w:rPr>
              <w:t>476,016,518</w:t>
            </w:r>
            <w:r w:rsidRPr="00462301">
              <w:rPr>
                <w:rFonts w:ascii="Angsana New" w:hAnsi="Angsana New"/>
                <w:sz w:val="28"/>
                <w:szCs w:val="28"/>
                <w:cs/>
              </w:rPr>
              <w:t>.</w:t>
            </w:r>
            <w:r w:rsidRPr="00462301">
              <w:rPr>
                <w:rFonts w:ascii="Angsana New" w:hAnsi="Angsana New"/>
                <w:sz w:val="28"/>
                <w:szCs w:val="28"/>
              </w:rPr>
              <w:t>45</w:t>
            </w:r>
          </w:p>
        </w:tc>
      </w:tr>
      <w:tr w:rsidR="00462301" w:rsidRPr="00462301" w:rsidTr="00083E8C">
        <w:tc>
          <w:tcPr>
            <w:tcW w:w="2592" w:type="dxa"/>
          </w:tcPr>
          <w:p w:rsidR="00462301" w:rsidRPr="00462301" w:rsidRDefault="00462301" w:rsidP="00462301">
            <w:pPr>
              <w:ind w:left="-108" w:firstLine="900"/>
              <w:rPr>
                <w:rFonts w:ascii="Angsana New" w:hAnsi="Angsana New"/>
                <w:sz w:val="28"/>
                <w:szCs w:val="28"/>
                <w:cs/>
              </w:rPr>
            </w:pPr>
            <w:r w:rsidRPr="00462301">
              <w:rPr>
                <w:rFonts w:ascii="Angsana New" w:hAnsi="Angsana New"/>
                <w:sz w:val="28"/>
                <w:szCs w:val="28"/>
              </w:rPr>
              <w:t>Total</w:t>
            </w:r>
          </w:p>
        </w:tc>
        <w:tc>
          <w:tcPr>
            <w:tcW w:w="1530" w:type="dxa"/>
            <w:tcBorders>
              <w:top w:val="sing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2,402,518,180</w:t>
            </w:r>
            <w:r w:rsidRPr="00462301">
              <w:rPr>
                <w:rFonts w:ascii="Angsana New" w:hAnsi="Angsana New"/>
                <w:sz w:val="28"/>
                <w:szCs w:val="28"/>
                <w:cs/>
              </w:rPr>
              <w:t>.</w:t>
            </w:r>
            <w:r w:rsidRPr="00462301">
              <w:rPr>
                <w:rFonts w:ascii="Angsana New" w:hAnsi="Angsana New"/>
                <w:sz w:val="28"/>
                <w:szCs w:val="28"/>
              </w:rPr>
              <w:t>33</w:t>
            </w:r>
          </w:p>
        </w:tc>
        <w:tc>
          <w:tcPr>
            <w:tcW w:w="270" w:type="dxa"/>
          </w:tcPr>
          <w:p w:rsidR="00462301" w:rsidRPr="00462301" w:rsidRDefault="00462301" w:rsidP="00462301">
            <w:pPr>
              <w:jc w:val="right"/>
              <w:rPr>
                <w:rFonts w:ascii="Angsana New" w:hAnsi="Angsana New"/>
                <w:sz w:val="28"/>
                <w:szCs w:val="28"/>
              </w:rPr>
            </w:pPr>
          </w:p>
        </w:tc>
        <w:tc>
          <w:tcPr>
            <w:tcW w:w="1530" w:type="dxa"/>
            <w:gridSpan w:val="2"/>
            <w:tcBorders>
              <w:top w:val="single" w:sz="4" w:space="0" w:color="auto"/>
            </w:tcBorders>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2,803,543,719</w:t>
            </w:r>
            <w:r w:rsidRPr="00462301">
              <w:rPr>
                <w:rFonts w:ascii="Angsana New" w:hAnsi="Angsana New"/>
                <w:sz w:val="28"/>
                <w:szCs w:val="28"/>
                <w:cs/>
              </w:rPr>
              <w:t>.</w:t>
            </w:r>
            <w:r w:rsidRPr="00462301">
              <w:rPr>
                <w:rFonts w:ascii="Angsana New" w:hAnsi="Angsana New"/>
                <w:sz w:val="28"/>
                <w:szCs w:val="28"/>
              </w:rPr>
              <w:t>88</w:t>
            </w:r>
          </w:p>
        </w:tc>
        <w:tc>
          <w:tcPr>
            <w:tcW w:w="270" w:type="dxa"/>
            <w:gridSpan w:val="2"/>
          </w:tcPr>
          <w:p w:rsidR="00462301" w:rsidRPr="00462301" w:rsidRDefault="00462301" w:rsidP="00462301">
            <w:pPr>
              <w:jc w:val="right"/>
              <w:rPr>
                <w:rFonts w:ascii="Angsana New" w:hAnsi="Angsana New"/>
                <w:sz w:val="28"/>
                <w:szCs w:val="28"/>
              </w:rPr>
            </w:pPr>
          </w:p>
        </w:tc>
        <w:tc>
          <w:tcPr>
            <w:tcW w:w="1530" w:type="dxa"/>
            <w:tcBorders>
              <w:top w:val="single" w:sz="4" w:space="0" w:color="auto"/>
            </w:tcBorders>
            <w:shd w:val="clear" w:color="auto" w:fill="auto"/>
          </w:tcPr>
          <w:p w:rsidR="00462301" w:rsidRPr="00462301" w:rsidRDefault="00462301" w:rsidP="00462301">
            <w:pPr>
              <w:jc w:val="right"/>
              <w:rPr>
                <w:rFonts w:ascii="Angsana New" w:hAnsi="Angsana New"/>
                <w:sz w:val="28"/>
                <w:szCs w:val="28"/>
                <w:cs/>
              </w:rPr>
            </w:pPr>
            <w:r w:rsidRPr="00462301">
              <w:rPr>
                <w:rFonts w:ascii="Angsana New" w:hAnsi="Angsana New" w:hint="cs"/>
                <w:sz w:val="28"/>
                <w:szCs w:val="28"/>
                <w:cs/>
              </w:rPr>
              <w:t>1,555,347,734.91</w:t>
            </w:r>
          </w:p>
        </w:tc>
        <w:tc>
          <w:tcPr>
            <w:tcW w:w="270" w:type="dxa"/>
          </w:tcPr>
          <w:p w:rsidR="00462301" w:rsidRPr="00462301" w:rsidRDefault="00462301" w:rsidP="00462301">
            <w:pPr>
              <w:jc w:val="right"/>
              <w:rPr>
                <w:rFonts w:ascii="Angsana New" w:hAnsi="Angsana New"/>
                <w:sz w:val="28"/>
                <w:szCs w:val="28"/>
              </w:rPr>
            </w:pPr>
          </w:p>
        </w:tc>
        <w:tc>
          <w:tcPr>
            <w:tcW w:w="1530" w:type="dxa"/>
            <w:tcBorders>
              <w:top w:val="single" w:sz="4" w:space="0" w:color="auto"/>
            </w:tcBorders>
          </w:tcPr>
          <w:p w:rsidR="00462301" w:rsidRPr="00462301" w:rsidRDefault="00462301" w:rsidP="00462301">
            <w:pPr>
              <w:ind w:left="-132"/>
              <w:jc w:val="right"/>
              <w:rPr>
                <w:rFonts w:ascii="Angsana New" w:hAnsi="Angsana New"/>
                <w:sz w:val="28"/>
                <w:szCs w:val="28"/>
              </w:rPr>
            </w:pPr>
            <w:r w:rsidRPr="00462301">
              <w:rPr>
                <w:rFonts w:ascii="Angsana New" w:hAnsi="Angsana New" w:hint="cs"/>
                <w:sz w:val="28"/>
                <w:szCs w:val="28"/>
                <w:cs/>
              </w:rPr>
              <w:t>1,318,061,316.15</w:t>
            </w:r>
          </w:p>
        </w:tc>
      </w:tr>
      <w:tr w:rsidR="00462301" w:rsidRPr="00462301" w:rsidTr="00083E8C">
        <w:tc>
          <w:tcPr>
            <w:tcW w:w="2592" w:type="dxa"/>
          </w:tcPr>
          <w:p w:rsidR="00462301" w:rsidRPr="00462301" w:rsidRDefault="00462301" w:rsidP="00462301">
            <w:pPr>
              <w:ind w:left="-108"/>
              <w:jc w:val="thaiDistribute"/>
              <w:rPr>
                <w:rFonts w:ascii="Angsana New" w:hAnsi="Angsana New"/>
                <w:spacing w:val="-6"/>
                <w:position w:val="-2"/>
                <w:sz w:val="28"/>
                <w:szCs w:val="28"/>
              </w:rPr>
            </w:pPr>
            <w:r w:rsidRPr="00462301">
              <w:rPr>
                <w:rFonts w:ascii="Angsana New" w:hAnsi="Angsana New"/>
                <w:spacing w:val="-6"/>
                <w:position w:val="-2"/>
                <w:sz w:val="28"/>
                <w:szCs w:val="28"/>
                <w:u w:val="single"/>
              </w:rPr>
              <w:t>Less</w:t>
            </w:r>
            <w:r w:rsidRPr="00462301">
              <w:rPr>
                <w:rFonts w:ascii="Angsana New" w:hAnsi="Angsana New"/>
                <w:spacing w:val="-6"/>
                <w:position w:val="-2"/>
                <w:sz w:val="28"/>
                <w:szCs w:val="28"/>
              </w:rPr>
              <w:t>Allowance for doubtful debt</w:t>
            </w:r>
          </w:p>
        </w:tc>
        <w:tc>
          <w:tcPr>
            <w:tcW w:w="1530" w:type="dxa"/>
            <w:tcBorders>
              <w:bottom w:val="sing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cs/>
              </w:rPr>
              <w:t>(</w:t>
            </w:r>
            <w:r w:rsidRPr="00462301">
              <w:rPr>
                <w:rFonts w:ascii="Angsana New" w:hAnsi="Angsana New"/>
                <w:sz w:val="28"/>
                <w:szCs w:val="28"/>
              </w:rPr>
              <w:t>439,302,129</w:t>
            </w:r>
            <w:r w:rsidRPr="00462301">
              <w:rPr>
                <w:rFonts w:ascii="Angsana New" w:hAnsi="Angsana New"/>
                <w:sz w:val="28"/>
                <w:szCs w:val="28"/>
                <w:cs/>
              </w:rPr>
              <w:t>.</w:t>
            </w:r>
            <w:r w:rsidRPr="00462301">
              <w:rPr>
                <w:rFonts w:ascii="Angsana New" w:hAnsi="Angsana New"/>
                <w:sz w:val="28"/>
                <w:szCs w:val="28"/>
              </w:rPr>
              <w:t>29</w:t>
            </w:r>
            <w:r w:rsidRPr="00462301">
              <w:rPr>
                <w:rFonts w:ascii="Angsana New" w:hAnsi="Angsana New"/>
                <w:sz w:val="28"/>
                <w:szCs w:val="28"/>
                <w:cs/>
              </w:rPr>
              <w:t>)</w:t>
            </w:r>
          </w:p>
        </w:tc>
        <w:tc>
          <w:tcPr>
            <w:tcW w:w="270" w:type="dxa"/>
          </w:tcPr>
          <w:p w:rsidR="00462301" w:rsidRPr="00462301" w:rsidRDefault="00462301" w:rsidP="00462301">
            <w:pPr>
              <w:jc w:val="right"/>
              <w:rPr>
                <w:rFonts w:ascii="Angsana New" w:hAnsi="Angsana New"/>
                <w:sz w:val="28"/>
                <w:szCs w:val="28"/>
              </w:rPr>
            </w:pPr>
          </w:p>
        </w:tc>
        <w:tc>
          <w:tcPr>
            <w:tcW w:w="1530" w:type="dxa"/>
            <w:gridSpan w:val="2"/>
            <w:tcBorders>
              <w:bottom w:val="single" w:sz="4" w:space="0" w:color="auto"/>
            </w:tcBorders>
          </w:tcPr>
          <w:p w:rsidR="00462301" w:rsidRPr="00462301" w:rsidRDefault="00462301" w:rsidP="00462301">
            <w:pPr>
              <w:jc w:val="right"/>
              <w:rPr>
                <w:rFonts w:ascii="Angsana New" w:hAnsi="Angsana New"/>
                <w:sz w:val="28"/>
                <w:szCs w:val="28"/>
              </w:rPr>
            </w:pPr>
            <w:r w:rsidRPr="00462301">
              <w:rPr>
                <w:rFonts w:ascii="Angsana New" w:hAnsi="Angsana New"/>
                <w:sz w:val="28"/>
                <w:szCs w:val="28"/>
                <w:cs/>
              </w:rPr>
              <w:t>(</w:t>
            </w:r>
            <w:r w:rsidRPr="00462301">
              <w:rPr>
                <w:rFonts w:ascii="Angsana New" w:hAnsi="Angsana New"/>
                <w:sz w:val="28"/>
                <w:szCs w:val="28"/>
              </w:rPr>
              <w:t>152,923,731</w:t>
            </w:r>
            <w:r w:rsidRPr="00462301">
              <w:rPr>
                <w:rFonts w:ascii="Angsana New" w:hAnsi="Angsana New"/>
                <w:sz w:val="28"/>
                <w:szCs w:val="28"/>
                <w:cs/>
              </w:rPr>
              <w:t>.</w:t>
            </w:r>
            <w:r w:rsidRPr="00462301">
              <w:rPr>
                <w:rFonts w:ascii="Angsana New" w:hAnsi="Angsana New"/>
                <w:sz w:val="28"/>
                <w:szCs w:val="28"/>
              </w:rPr>
              <w:t>70</w:t>
            </w:r>
            <w:r w:rsidRPr="00462301">
              <w:rPr>
                <w:rFonts w:ascii="Angsana New" w:hAnsi="Angsana New"/>
                <w:sz w:val="28"/>
                <w:szCs w:val="28"/>
                <w:cs/>
              </w:rPr>
              <w:t>)</w:t>
            </w:r>
          </w:p>
        </w:tc>
        <w:tc>
          <w:tcPr>
            <w:tcW w:w="270" w:type="dxa"/>
            <w:gridSpan w:val="2"/>
          </w:tcPr>
          <w:p w:rsidR="00462301" w:rsidRPr="00462301" w:rsidRDefault="00462301" w:rsidP="00462301">
            <w:pPr>
              <w:jc w:val="right"/>
              <w:rPr>
                <w:rFonts w:ascii="Angsana New" w:hAnsi="Angsana New"/>
                <w:sz w:val="28"/>
                <w:szCs w:val="28"/>
              </w:rPr>
            </w:pPr>
          </w:p>
        </w:tc>
        <w:tc>
          <w:tcPr>
            <w:tcW w:w="1530" w:type="dxa"/>
            <w:tcBorders>
              <w:bottom w:val="sing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cs/>
              </w:rPr>
              <w:t>(</w:t>
            </w:r>
            <w:r w:rsidRPr="00462301">
              <w:rPr>
                <w:rFonts w:ascii="Angsana New" w:hAnsi="Angsana New" w:hint="cs"/>
                <w:sz w:val="28"/>
                <w:szCs w:val="28"/>
                <w:cs/>
              </w:rPr>
              <w:t>387</w:t>
            </w:r>
            <w:r w:rsidRPr="00462301">
              <w:rPr>
                <w:rFonts w:ascii="Angsana New" w:hAnsi="Angsana New"/>
                <w:sz w:val="28"/>
                <w:szCs w:val="28"/>
              </w:rPr>
              <w:t>,314,151</w:t>
            </w:r>
            <w:r w:rsidRPr="00462301">
              <w:rPr>
                <w:rFonts w:ascii="Angsana New" w:hAnsi="Angsana New"/>
                <w:sz w:val="28"/>
                <w:szCs w:val="28"/>
                <w:cs/>
              </w:rPr>
              <w:t>.</w:t>
            </w:r>
            <w:r w:rsidRPr="00462301">
              <w:rPr>
                <w:rFonts w:ascii="Angsana New" w:hAnsi="Angsana New"/>
                <w:sz w:val="28"/>
                <w:szCs w:val="28"/>
              </w:rPr>
              <w:t>57</w:t>
            </w:r>
            <w:r w:rsidRPr="00462301">
              <w:rPr>
                <w:rFonts w:ascii="Angsana New" w:hAnsi="Angsana New"/>
                <w:sz w:val="28"/>
                <w:szCs w:val="28"/>
                <w:cs/>
              </w:rPr>
              <w:t>)</w:t>
            </w:r>
          </w:p>
        </w:tc>
        <w:tc>
          <w:tcPr>
            <w:tcW w:w="270" w:type="dxa"/>
          </w:tcPr>
          <w:p w:rsidR="00462301" w:rsidRPr="00462301" w:rsidRDefault="00462301" w:rsidP="00462301">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462301" w:rsidRPr="00462301" w:rsidRDefault="00462301" w:rsidP="00462301">
            <w:pPr>
              <w:ind w:left="-132"/>
              <w:jc w:val="right"/>
              <w:rPr>
                <w:rFonts w:ascii="Angsana New" w:hAnsi="Angsana New"/>
                <w:sz w:val="28"/>
                <w:szCs w:val="28"/>
              </w:rPr>
            </w:pPr>
            <w:r w:rsidRPr="00462301">
              <w:rPr>
                <w:rFonts w:ascii="Angsana New" w:hAnsi="Angsana New"/>
                <w:sz w:val="28"/>
                <w:szCs w:val="28"/>
                <w:cs/>
              </w:rPr>
              <w:t>(</w:t>
            </w:r>
            <w:r w:rsidRPr="00462301">
              <w:rPr>
                <w:rFonts w:ascii="Angsana New" w:hAnsi="Angsana New" w:hint="cs"/>
                <w:sz w:val="28"/>
                <w:szCs w:val="28"/>
                <w:cs/>
              </w:rPr>
              <w:t>98</w:t>
            </w:r>
            <w:r w:rsidRPr="00462301">
              <w:rPr>
                <w:rFonts w:ascii="Angsana New" w:hAnsi="Angsana New"/>
                <w:sz w:val="28"/>
                <w:szCs w:val="28"/>
              </w:rPr>
              <w:t>,502,356</w:t>
            </w:r>
            <w:r w:rsidRPr="00462301">
              <w:rPr>
                <w:rFonts w:ascii="Angsana New" w:hAnsi="Angsana New"/>
                <w:sz w:val="28"/>
                <w:szCs w:val="28"/>
                <w:cs/>
              </w:rPr>
              <w:t>.</w:t>
            </w:r>
            <w:r w:rsidRPr="00462301">
              <w:rPr>
                <w:rFonts w:ascii="Angsana New" w:hAnsi="Angsana New"/>
                <w:sz w:val="28"/>
                <w:szCs w:val="28"/>
              </w:rPr>
              <w:t>97</w:t>
            </w:r>
            <w:r w:rsidRPr="00462301">
              <w:rPr>
                <w:rFonts w:ascii="Angsana New" w:hAnsi="Angsana New"/>
                <w:sz w:val="28"/>
                <w:szCs w:val="28"/>
                <w:cs/>
              </w:rPr>
              <w:t>)</w:t>
            </w:r>
          </w:p>
        </w:tc>
      </w:tr>
      <w:tr w:rsidR="00462301" w:rsidRPr="00462301" w:rsidTr="00083E8C">
        <w:tc>
          <w:tcPr>
            <w:tcW w:w="2592" w:type="dxa"/>
          </w:tcPr>
          <w:p w:rsidR="00462301" w:rsidRPr="00462301" w:rsidRDefault="00462301" w:rsidP="00462301">
            <w:pPr>
              <w:ind w:left="-108" w:firstLine="900"/>
              <w:rPr>
                <w:rFonts w:ascii="Angsana New" w:hAnsi="Angsana New"/>
                <w:sz w:val="28"/>
                <w:szCs w:val="28"/>
                <w:cs/>
              </w:rPr>
            </w:pPr>
            <w:r w:rsidRPr="00462301">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1,963,216,051</w:t>
            </w:r>
            <w:r w:rsidRPr="00462301">
              <w:rPr>
                <w:rFonts w:ascii="Angsana New" w:hAnsi="Angsana New"/>
                <w:sz w:val="28"/>
                <w:szCs w:val="28"/>
                <w:cs/>
              </w:rPr>
              <w:t>.</w:t>
            </w:r>
            <w:r w:rsidRPr="00462301">
              <w:rPr>
                <w:rFonts w:ascii="Angsana New" w:hAnsi="Angsana New"/>
                <w:sz w:val="28"/>
                <w:szCs w:val="28"/>
              </w:rPr>
              <w:t>04</w:t>
            </w:r>
          </w:p>
        </w:tc>
        <w:tc>
          <w:tcPr>
            <w:tcW w:w="270" w:type="dxa"/>
          </w:tcPr>
          <w:p w:rsidR="00462301" w:rsidRPr="00462301" w:rsidRDefault="00462301" w:rsidP="00462301">
            <w:pPr>
              <w:jc w:val="right"/>
              <w:rPr>
                <w:rFonts w:ascii="Angsana New" w:hAnsi="Angsana New"/>
                <w:sz w:val="28"/>
                <w:szCs w:val="28"/>
              </w:rPr>
            </w:pPr>
          </w:p>
        </w:tc>
        <w:tc>
          <w:tcPr>
            <w:tcW w:w="1530" w:type="dxa"/>
            <w:gridSpan w:val="2"/>
            <w:tcBorders>
              <w:top w:val="single" w:sz="4" w:space="0" w:color="auto"/>
              <w:bottom w:val="double" w:sz="4" w:space="0" w:color="auto"/>
            </w:tcBorders>
          </w:tcPr>
          <w:p w:rsidR="00462301" w:rsidRPr="00462301" w:rsidRDefault="00462301" w:rsidP="00462301">
            <w:pPr>
              <w:jc w:val="right"/>
              <w:rPr>
                <w:rFonts w:ascii="Angsana New" w:hAnsi="Angsana New"/>
                <w:sz w:val="28"/>
                <w:szCs w:val="28"/>
              </w:rPr>
            </w:pPr>
            <w:r w:rsidRPr="00462301">
              <w:rPr>
                <w:rFonts w:ascii="Angsana New" w:hAnsi="Angsana New"/>
                <w:sz w:val="28"/>
                <w:szCs w:val="28"/>
              </w:rPr>
              <w:t>2,650,619,988</w:t>
            </w:r>
            <w:r w:rsidRPr="00462301">
              <w:rPr>
                <w:rFonts w:ascii="Angsana New" w:hAnsi="Angsana New"/>
                <w:sz w:val="28"/>
                <w:szCs w:val="28"/>
                <w:cs/>
              </w:rPr>
              <w:t>.</w:t>
            </w:r>
            <w:r w:rsidRPr="00462301">
              <w:rPr>
                <w:rFonts w:ascii="Angsana New" w:hAnsi="Angsana New"/>
                <w:sz w:val="28"/>
                <w:szCs w:val="28"/>
              </w:rPr>
              <w:t>18</w:t>
            </w:r>
          </w:p>
        </w:tc>
        <w:tc>
          <w:tcPr>
            <w:tcW w:w="270" w:type="dxa"/>
            <w:gridSpan w:val="2"/>
          </w:tcPr>
          <w:p w:rsidR="00462301" w:rsidRPr="00462301" w:rsidRDefault="00462301" w:rsidP="00462301">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462301" w:rsidRPr="00462301" w:rsidRDefault="00462301" w:rsidP="00462301">
            <w:pPr>
              <w:jc w:val="right"/>
              <w:rPr>
                <w:rFonts w:ascii="Angsana New" w:hAnsi="Angsana New"/>
                <w:sz w:val="28"/>
                <w:szCs w:val="28"/>
              </w:rPr>
            </w:pPr>
            <w:r w:rsidRPr="00462301">
              <w:rPr>
                <w:rFonts w:ascii="Angsana New" w:hAnsi="Angsana New" w:hint="cs"/>
                <w:sz w:val="28"/>
                <w:szCs w:val="28"/>
                <w:cs/>
              </w:rPr>
              <w:t>1,168</w:t>
            </w:r>
            <w:r w:rsidRPr="00462301">
              <w:rPr>
                <w:rFonts w:ascii="Angsana New" w:hAnsi="Angsana New"/>
                <w:sz w:val="28"/>
                <w:szCs w:val="28"/>
              </w:rPr>
              <w:t>,033,583</w:t>
            </w:r>
            <w:r w:rsidRPr="00462301">
              <w:rPr>
                <w:rFonts w:ascii="Angsana New" w:hAnsi="Angsana New"/>
                <w:sz w:val="28"/>
                <w:szCs w:val="28"/>
                <w:cs/>
              </w:rPr>
              <w:t>.</w:t>
            </w:r>
            <w:r w:rsidRPr="00462301">
              <w:rPr>
                <w:rFonts w:ascii="Angsana New" w:hAnsi="Angsana New"/>
                <w:sz w:val="28"/>
                <w:szCs w:val="28"/>
              </w:rPr>
              <w:t>34</w:t>
            </w:r>
          </w:p>
        </w:tc>
        <w:tc>
          <w:tcPr>
            <w:tcW w:w="270" w:type="dxa"/>
          </w:tcPr>
          <w:p w:rsidR="00462301" w:rsidRPr="00462301" w:rsidRDefault="00462301" w:rsidP="00462301">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double" w:sz="4" w:space="0" w:color="auto"/>
            </w:tcBorders>
          </w:tcPr>
          <w:p w:rsidR="00462301" w:rsidRPr="00462301" w:rsidRDefault="00462301" w:rsidP="00462301">
            <w:pPr>
              <w:ind w:left="-132"/>
              <w:jc w:val="right"/>
              <w:rPr>
                <w:rFonts w:ascii="Angsana New" w:hAnsi="Angsana New"/>
                <w:sz w:val="28"/>
                <w:szCs w:val="28"/>
              </w:rPr>
            </w:pPr>
            <w:r w:rsidRPr="00462301">
              <w:rPr>
                <w:rFonts w:ascii="Angsana New" w:hAnsi="Angsana New" w:hint="cs"/>
                <w:sz w:val="28"/>
                <w:szCs w:val="28"/>
                <w:cs/>
              </w:rPr>
              <w:t>1,219</w:t>
            </w:r>
            <w:r w:rsidRPr="00462301">
              <w:rPr>
                <w:rFonts w:ascii="Angsana New" w:hAnsi="Angsana New"/>
                <w:sz w:val="28"/>
                <w:szCs w:val="28"/>
              </w:rPr>
              <w:t>,558,959</w:t>
            </w:r>
            <w:r w:rsidRPr="00462301">
              <w:rPr>
                <w:rFonts w:ascii="Angsana New" w:hAnsi="Angsana New"/>
                <w:sz w:val="28"/>
                <w:szCs w:val="28"/>
                <w:cs/>
              </w:rPr>
              <w:t>.</w:t>
            </w:r>
            <w:r w:rsidRPr="00462301">
              <w:rPr>
                <w:rFonts w:ascii="Angsana New" w:hAnsi="Angsana New"/>
                <w:sz w:val="28"/>
                <w:szCs w:val="28"/>
              </w:rPr>
              <w:t>18</w:t>
            </w:r>
          </w:p>
        </w:tc>
      </w:tr>
    </w:tbl>
    <w:p w:rsidR="00EB6B65" w:rsidRPr="00EE65D5" w:rsidRDefault="00EB6B65" w:rsidP="00EE65D5">
      <w:pPr>
        <w:ind w:left="450"/>
        <w:jc w:val="thaiDistribute"/>
        <w:outlineLvl w:val="0"/>
        <w:rPr>
          <w:rFonts w:ascii="Angsana New" w:hAnsi="Angsana New"/>
          <w:spacing w:val="-4"/>
          <w:sz w:val="16"/>
          <w:szCs w:val="16"/>
        </w:rPr>
      </w:pPr>
    </w:p>
    <w:p w:rsidR="00EC3BB6" w:rsidRPr="0042222B" w:rsidRDefault="00EC3BB6" w:rsidP="00EE65D5">
      <w:pPr>
        <w:ind w:left="1350"/>
        <w:jc w:val="thaiDistribute"/>
        <w:outlineLvl w:val="0"/>
        <w:rPr>
          <w:rFonts w:ascii="Angsana New" w:hAnsi="Angsana New"/>
          <w:sz w:val="30"/>
          <w:szCs w:val="30"/>
        </w:rPr>
      </w:pPr>
      <w:r w:rsidRPr="0042222B">
        <w:rPr>
          <w:rFonts w:ascii="Angsana New" w:hAnsi="Angsana New"/>
          <w:sz w:val="30"/>
          <w:szCs w:val="30"/>
        </w:rPr>
        <w:t>Trade accounts and notes receivable were classified by aging as followings:</w:t>
      </w:r>
    </w:p>
    <w:tbl>
      <w:tblPr>
        <w:tblW w:w="9522" w:type="dxa"/>
        <w:tblInd w:w="558" w:type="dxa"/>
        <w:tblLayout w:type="fixed"/>
        <w:tblLook w:val="0000"/>
      </w:tblPr>
      <w:tblGrid>
        <w:gridCol w:w="2592"/>
        <w:gridCol w:w="1530"/>
        <w:gridCol w:w="270"/>
        <w:gridCol w:w="1530"/>
        <w:gridCol w:w="270"/>
        <w:gridCol w:w="1530"/>
        <w:gridCol w:w="270"/>
        <w:gridCol w:w="1530"/>
      </w:tblGrid>
      <w:tr w:rsidR="00BE210C" w:rsidRPr="0000131B" w:rsidTr="00083E8C">
        <w:tc>
          <w:tcPr>
            <w:tcW w:w="2592" w:type="dxa"/>
          </w:tcPr>
          <w:p w:rsidR="00BE210C" w:rsidRPr="0000131B" w:rsidRDefault="00BE210C" w:rsidP="00EE65D5">
            <w:pPr>
              <w:ind w:left="-108" w:right="-108"/>
              <w:jc w:val="left"/>
              <w:rPr>
                <w:rFonts w:ascii="Angsana New" w:hAnsi="Angsana New"/>
                <w:sz w:val="28"/>
                <w:szCs w:val="28"/>
                <w:u w:val="single"/>
                <w:cs/>
              </w:rPr>
            </w:pPr>
          </w:p>
        </w:tc>
        <w:tc>
          <w:tcPr>
            <w:tcW w:w="3330" w:type="dxa"/>
            <w:gridSpan w:val="3"/>
          </w:tcPr>
          <w:p w:rsidR="00BE210C" w:rsidRPr="0000131B" w:rsidRDefault="00EC3BB6" w:rsidP="007F4C93">
            <w:pPr>
              <w:jc w:val="center"/>
              <w:rPr>
                <w:rFonts w:ascii="Angsana New" w:hAnsi="Angsana New"/>
                <w:sz w:val="28"/>
                <w:szCs w:val="28"/>
                <w:u w:val="single"/>
                <w:cs/>
              </w:rPr>
            </w:pPr>
            <w:r w:rsidRPr="0000131B">
              <w:rPr>
                <w:rFonts w:ascii="Angsana New" w:eastAsia="Times New Roman" w:hAnsi="Angsana New"/>
                <w:snapToGrid w:val="0"/>
                <w:sz w:val="28"/>
                <w:szCs w:val="28"/>
                <w:lang w:eastAsia="th-TH"/>
              </w:rPr>
              <w:t>Consolidated Financial Statements</w:t>
            </w:r>
          </w:p>
        </w:tc>
        <w:tc>
          <w:tcPr>
            <w:tcW w:w="270" w:type="dxa"/>
          </w:tcPr>
          <w:p w:rsidR="00BE210C" w:rsidRPr="0000131B" w:rsidRDefault="00BE210C" w:rsidP="007F4C93">
            <w:pPr>
              <w:jc w:val="center"/>
              <w:rPr>
                <w:rFonts w:ascii="Angsana New" w:hAnsi="Angsana New"/>
                <w:sz w:val="28"/>
                <w:szCs w:val="28"/>
                <w:u w:val="single"/>
                <w:cs/>
              </w:rPr>
            </w:pPr>
          </w:p>
        </w:tc>
        <w:tc>
          <w:tcPr>
            <w:tcW w:w="3330" w:type="dxa"/>
            <w:gridSpan w:val="3"/>
          </w:tcPr>
          <w:p w:rsidR="00BE210C" w:rsidRPr="0000131B" w:rsidRDefault="00EC3BB6" w:rsidP="007F4C93">
            <w:pPr>
              <w:jc w:val="center"/>
              <w:rPr>
                <w:rFonts w:ascii="Angsana New" w:hAnsi="Angsana New"/>
                <w:sz w:val="28"/>
                <w:szCs w:val="28"/>
                <w:u w:val="single"/>
                <w:cs/>
              </w:rPr>
            </w:pPr>
            <w:r w:rsidRPr="0000131B">
              <w:rPr>
                <w:rFonts w:ascii="Angsana New" w:eastAsia="Times New Roman" w:hAnsi="Angsana New"/>
                <w:snapToGrid w:val="0"/>
                <w:sz w:val="28"/>
                <w:szCs w:val="28"/>
                <w:lang w:eastAsia="th-TH"/>
              </w:rPr>
              <w:t>Separate Financial Statements</w:t>
            </w:r>
          </w:p>
        </w:tc>
      </w:tr>
      <w:tr w:rsidR="00346EFB" w:rsidRPr="0000131B" w:rsidTr="00083E8C">
        <w:tc>
          <w:tcPr>
            <w:tcW w:w="2592" w:type="dxa"/>
          </w:tcPr>
          <w:p w:rsidR="00346EFB" w:rsidRPr="0000131B" w:rsidRDefault="00346EFB" w:rsidP="00EE65D5">
            <w:pPr>
              <w:ind w:left="-108" w:right="-108"/>
              <w:jc w:val="left"/>
              <w:rPr>
                <w:rFonts w:ascii="Angsana New" w:hAnsi="Angsana New"/>
                <w:sz w:val="28"/>
                <w:szCs w:val="28"/>
                <w:u w:val="single"/>
                <w:cs/>
              </w:rPr>
            </w:pPr>
          </w:p>
        </w:tc>
        <w:tc>
          <w:tcPr>
            <w:tcW w:w="1530" w:type="dxa"/>
          </w:tcPr>
          <w:p w:rsidR="00346EFB" w:rsidRPr="0000131B" w:rsidRDefault="00EC3BB6" w:rsidP="00346EFB">
            <w:pPr>
              <w:jc w:val="center"/>
              <w:rPr>
                <w:rFonts w:ascii="Angsana New" w:hAnsi="Angsana New"/>
                <w:sz w:val="28"/>
                <w:szCs w:val="28"/>
                <w:cs/>
              </w:rPr>
            </w:pPr>
            <w:r w:rsidRPr="0000131B">
              <w:rPr>
                <w:rFonts w:ascii="Angsana New" w:hAnsi="Angsana New"/>
                <w:sz w:val="28"/>
                <w:szCs w:val="28"/>
              </w:rPr>
              <w:t>As at</w:t>
            </w:r>
          </w:p>
        </w:tc>
        <w:tc>
          <w:tcPr>
            <w:tcW w:w="270" w:type="dxa"/>
          </w:tcPr>
          <w:p w:rsidR="00346EFB" w:rsidRPr="0000131B" w:rsidRDefault="00346EFB" w:rsidP="00346EFB">
            <w:pPr>
              <w:jc w:val="center"/>
              <w:rPr>
                <w:rFonts w:ascii="Angsana New" w:hAnsi="Angsana New"/>
                <w:sz w:val="28"/>
                <w:szCs w:val="28"/>
                <w:u w:val="single"/>
                <w:cs/>
              </w:rPr>
            </w:pPr>
          </w:p>
        </w:tc>
        <w:tc>
          <w:tcPr>
            <w:tcW w:w="1530" w:type="dxa"/>
          </w:tcPr>
          <w:p w:rsidR="00346EFB" w:rsidRPr="0000131B" w:rsidRDefault="00EC3BB6" w:rsidP="00346EFB">
            <w:pPr>
              <w:jc w:val="center"/>
              <w:rPr>
                <w:rFonts w:ascii="Angsana New" w:hAnsi="Angsana New"/>
                <w:sz w:val="28"/>
                <w:szCs w:val="28"/>
              </w:rPr>
            </w:pPr>
            <w:r w:rsidRPr="0000131B">
              <w:rPr>
                <w:rFonts w:ascii="Angsana New" w:hAnsi="Angsana New"/>
                <w:sz w:val="28"/>
                <w:szCs w:val="28"/>
              </w:rPr>
              <w:t>As at</w:t>
            </w:r>
          </w:p>
        </w:tc>
        <w:tc>
          <w:tcPr>
            <w:tcW w:w="270" w:type="dxa"/>
          </w:tcPr>
          <w:p w:rsidR="00346EFB" w:rsidRPr="0000131B" w:rsidRDefault="00346EFB" w:rsidP="00346EFB">
            <w:pPr>
              <w:jc w:val="center"/>
              <w:rPr>
                <w:rFonts w:ascii="Angsana New" w:hAnsi="Angsana New"/>
                <w:sz w:val="28"/>
                <w:szCs w:val="28"/>
                <w:u w:val="single"/>
                <w:cs/>
              </w:rPr>
            </w:pPr>
          </w:p>
        </w:tc>
        <w:tc>
          <w:tcPr>
            <w:tcW w:w="1530" w:type="dxa"/>
          </w:tcPr>
          <w:p w:rsidR="00346EFB" w:rsidRPr="0000131B" w:rsidRDefault="00EC3BB6" w:rsidP="00346EFB">
            <w:pPr>
              <w:jc w:val="center"/>
              <w:rPr>
                <w:rFonts w:ascii="Angsana New" w:hAnsi="Angsana New"/>
                <w:sz w:val="28"/>
                <w:szCs w:val="28"/>
              </w:rPr>
            </w:pPr>
            <w:r w:rsidRPr="0000131B">
              <w:rPr>
                <w:rFonts w:ascii="Angsana New" w:hAnsi="Angsana New"/>
                <w:sz w:val="28"/>
                <w:szCs w:val="28"/>
              </w:rPr>
              <w:t>As at</w:t>
            </w:r>
          </w:p>
        </w:tc>
        <w:tc>
          <w:tcPr>
            <w:tcW w:w="270" w:type="dxa"/>
          </w:tcPr>
          <w:p w:rsidR="00346EFB" w:rsidRPr="0000131B" w:rsidRDefault="00346EFB" w:rsidP="00346EFB">
            <w:pPr>
              <w:jc w:val="center"/>
              <w:rPr>
                <w:rFonts w:ascii="Angsana New" w:hAnsi="Angsana New"/>
                <w:sz w:val="28"/>
                <w:szCs w:val="28"/>
                <w:u w:val="single"/>
                <w:cs/>
              </w:rPr>
            </w:pPr>
          </w:p>
        </w:tc>
        <w:tc>
          <w:tcPr>
            <w:tcW w:w="1530" w:type="dxa"/>
          </w:tcPr>
          <w:p w:rsidR="00346EFB" w:rsidRPr="0000131B" w:rsidRDefault="00EC3BB6" w:rsidP="00346EFB">
            <w:pPr>
              <w:jc w:val="center"/>
              <w:rPr>
                <w:rFonts w:ascii="Angsana New" w:hAnsi="Angsana New"/>
                <w:sz w:val="28"/>
                <w:szCs w:val="28"/>
              </w:rPr>
            </w:pPr>
            <w:r w:rsidRPr="0000131B">
              <w:rPr>
                <w:rFonts w:ascii="Angsana New" w:hAnsi="Angsana New"/>
                <w:sz w:val="28"/>
                <w:szCs w:val="28"/>
              </w:rPr>
              <w:t>As at</w:t>
            </w:r>
          </w:p>
        </w:tc>
      </w:tr>
      <w:tr w:rsidR="00EE65D5" w:rsidRPr="0000131B" w:rsidTr="00083E8C">
        <w:tc>
          <w:tcPr>
            <w:tcW w:w="2592" w:type="dxa"/>
          </w:tcPr>
          <w:p w:rsidR="00EE65D5" w:rsidRPr="0000131B" w:rsidRDefault="00EE65D5" w:rsidP="00EE65D5">
            <w:pPr>
              <w:ind w:left="-108" w:right="-108"/>
              <w:jc w:val="left"/>
              <w:rPr>
                <w:rFonts w:ascii="Angsana New" w:hAnsi="Angsana New"/>
                <w:sz w:val="28"/>
                <w:szCs w:val="28"/>
                <w:u w:val="single"/>
                <w:cs/>
              </w:rPr>
            </w:pPr>
          </w:p>
        </w:tc>
        <w:tc>
          <w:tcPr>
            <w:tcW w:w="1530" w:type="dxa"/>
          </w:tcPr>
          <w:p w:rsidR="00EE65D5" w:rsidRPr="0000131B" w:rsidRDefault="00EE65D5" w:rsidP="00EE65D5">
            <w:pPr>
              <w:ind w:left="-101" w:right="-102"/>
              <w:jc w:val="center"/>
              <w:rPr>
                <w:rFonts w:ascii="Angsana New" w:hAnsi="Angsana New"/>
                <w:sz w:val="28"/>
                <w:szCs w:val="28"/>
              </w:rPr>
            </w:pPr>
            <w:r w:rsidRPr="0000131B">
              <w:rPr>
                <w:rFonts w:ascii="Angsana New" w:hAnsi="Angsana New"/>
                <w:sz w:val="28"/>
                <w:szCs w:val="28"/>
                <w:cs/>
              </w:rPr>
              <w:t xml:space="preserve">31 </w:t>
            </w:r>
            <w:r w:rsidRPr="0000131B">
              <w:rPr>
                <w:rFonts w:ascii="Angsana New" w:hAnsi="Angsana New"/>
                <w:sz w:val="28"/>
                <w:szCs w:val="28"/>
              </w:rPr>
              <w:t>December 201</w:t>
            </w:r>
            <w:r w:rsidRPr="0000131B">
              <w:rPr>
                <w:rFonts w:ascii="Angsana New" w:hAnsi="Angsana New" w:hint="cs"/>
                <w:sz w:val="28"/>
                <w:szCs w:val="28"/>
                <w:cs/>
              </w:rPr>
              <w:t>6</w:t>
            </w:r>
          </w:p>
        </w:tc>
        <w:tc>
          <w:tcPr>
            <w:tcW w:w="270" w:type="dxa"/>
          </w:tcPr>
          <w:p w:rsidR="00EE65D5" w:rsidRPr="0000131B" w:rsidRDefault="00EE65D5" w:rsidP="00EE65D5">
            <w:pPr>
              <w:jc w:val="center"/>
              <w:rPr>
                <w:rFonts w:ascii="Angsana New" w:hAnsi="Angsana New"/>
                <w:sz w:val="28"/>
                <w:szCs w:val="28"/>
                <w:u w:val="single"/>
                <w:cs/>
              </w:rPr>
            </w:pPr>
          </w:p>
        </w:tc>
        <w:tc>
          <w:tcPr>
            <w:tcW w:w="1530" w:type="dxa"/>
          </w:tcPr>
          <w:p w:rsidR="00EE65D5" w:rsidRPr="0000131B" w:rsidRDefault="00EE65D5" w:rsidP="00EE65D5">
            <w:pPr>
              <w:ind w:left="-101" w:right="-102"/>
              <w:jc w:val="center"/>
              <w:rPr>
                <w:rFonts w:ascii="Angsana New" w:hAnsi="Angsana New"/>
                <w:sz w:val="28"/>
                <w:szCs w:val="28"/>
              </w:rPr>
            </w:pPr>
            <w:r w:rsidRPr="0000131B">
              <w:rPr>
                <w:rFonts w:ascii="Angsana New" w:hAnsi="Angsana New"/>
                <w:sz w:val="28"/>
                <w:szCs w:val="28"/>
              </w:rPr>
              <w:t>31 December 201</w:t>
            </w:r>
            <w:r w:rsidRPr="0000131B">
              <w:rPr>
                <w:rFonts w:ascii="Angsana New" w:hAnsi="Angsana New" w:hint="cs"/>
                <w:sz w:val="28"/>
                <w:szCs w:val="28"/>
                <w:cs/>
              </w:rPr>
              <w:t>5</w:t>
            </w:r>
          </w:p>
        </w:tc>
        <w:tc>
          <w:tcPr>
            <w:tcW w:w="270" w:type="dxa"/>
          </w:tcPr>
          <w:p w:rsidR="00EE65D5" w:rsidRPr="0000131B" w:rsidRDefault="00EE65D5" w:rsidP="00EE65D5">
            <w:pPr>
              <w:jc w:val="center"/>
              <w:rPr>
                <w:rFonts w:ascii="Angsana New" w:hAnsi="Angsana New"/>
                <w:sz w:val="28"/>
                <w:szCs w:val="28"/>
                <w:u w:val="single"/>
                <w:cs/>
              </w:rPr>
            </w:pPr>
          </w:p>
        </w:tc>
        <w:tc>
          <w:tcPr>
            <w:tcW w:w="1530" w:type="dxa"/>
          </w:tcPr>
          <w:p w:rsidR="00EE65D5" w:rsidRPr="0000131B" w:rsidRDefault="00EE65D5" w:rsidP="00EE65D5">
            <w:pPr>
              <w:ind w:left="-101" w:right="-102"/>
              <w:jc w:val="center"/>
              <w:rPr>
                <w:rFonts w:ascii="Angsana New" w:hAnsi="Angsana New"/>
                <w:sz w:val="28"/>
                <w:szCs w:val="28"/>
              </w:rPr>
            </w:pPr>
            <w:r w:rsidRPr="0000131B">
              <w:rPr>
                <w:rFonts w:ascii="Angsana New" w:hAnsi="Angsana New"/>
                <w:sz w:val="28"/>
                <w:szCs w:val="28"/>
                <w:cs/>
              </w:rPr>
              <w:t xml:space="preserve">31 </w:t>
            </w:r>
            <w:r w:rsidRPr="0000131B">
              <w:rPr>
                <w:rFonts w:ascii="Angsana New" w:hAnsi="Angsana New"/>
                <w:sz w:val="28"/>
                <w:szCs w:val="28"/>
              </w:rPr>
              <w:t>December 201</w:t>
            </w:r>
            <w:r w:rsidRPr="0000131B">
              <w:rPr>
                <w:rFonts w:ascii="Angsana New" w:hAnsi="Angsana New" w:hint="cs"/>
                <w:sz w:val="28"/>
                <w:szCs w:val="28"/>
                <w:cs/>
              </w:rPr>
              <w:t>6</w:t>
            </w:r>
          </w:p>
        </w:tc>
        <w:tc>
          <w:tcPr>
            <w:tcW w:w="270" w:type="dxa"/>
          </w:tcPr>
          <w:p w:rsidR="00EE65D5" w:rsidRPr="0000131B" w:rsidRDefault="00EE65D5" w:rsidP="00EE65D5">
            <w:pPr>
              <w:jc w:val="center"/>
              <w:rPr>
                <w:rFonts w:ascii="Angsana New" w:hAnsi="Angsana New"/>
                <w:sz w:val="28"/>
                <w:szCs w:val="28"/>
                <w:u w:val="single"/>
                <w:cs/>
              </w:rPr>
            </w:pPr>
          </w:p>
        </w:tc>
        <w:tc>
          <w:tcPr>
            <w:tcW w:w="1530" w:type="dxa"/>
          </w:tcPr>
          <w:p w:rsidR="00EE65D5" w:rsidRPr="0000131B" w:rsidRDefault="00EE65D5" w:rsidP="00EE65D5">
            <w:pPr>
              <w:ind w:left="-101" w:right="-102"/>
              <w:jc w:val="center"/>
              <w:rPr>
                <w:rFonts w:ascii="Angsana New" w:hAnsi="Angsana New"/>
                <w:sz w:val="28"/>
                <w:szCs w:val="28"/>
              </w:rPr>
            </w:pPr>
            <w:r w:rsidRPr="0000131B">
              <w:rPr>
                <w:rFonts w:ascii="Angsana New" w:hAnsi="Angsana New"/>
                <w:sz w:val="28"/>
                <w:szCs w:val="28"/>
              </w:rPr>
              <w:t>31 December 201</w:t>
            </w:r>
            <w:r w:rsidRPr="0000131B">
              <w:rPr>
                <w:rFonts w:ascii="Angsana New" w:hAnsi="Angsana New" w:hint="cs"/>
                <w:sz w:val="28"/>
                <w:szCs w:val="28"/>
                <w:cs/>
              </w:rPr>
              <w:t>5</w:t>
            </w:r>
          </w:p>
        </w:tc>
      </w:tr>
      <w:tr w:rsidR="00EC3BB6" w:rsidRPr="0000131B" w:rsidTr="00083E8C">
        <w:tc>
          <w:tcPr>
            <w:tcW w:w="2592" w:type="dxa"/>
          </w:tcPr>
          <w:p w:rsidR="00EC3BB6" w:rsidRPr="0000131B" w:rsidRDefault="00EE65D5" w:rsidP="00EE65D5">
            <w:pPr>
              <w:ind w:left="-108" w:right="-108"/>
              <w:jc w:val="left"/>
              <w:rPr>
                <w:rFonts w:ascii="Angsana New" w:hAnsi="Angsana New"/>
                <w:sz w:val="28"/>
                <w:szCs w:val="28"/>
                <w:u w:val="single"/>
                <w:cs/>
              </w:rPr>
            </w:pPr>
            <w:r w:rsidRPr="0000131B">
              <w:rPr>
                <w:rFonts w:ascii="Angsana New" w:hAnsi="Angsana New"/>
                <w:snapToGrid w:val="0"/>
                <w:sz w:val="28"/>
                <w:szCs w:val="28"/>
                <w:lang w:eastAsia="th-TH"/>
              </w:rPr>
              <w:t>Over 12 months</w:t>
            </w:r>
          </w:p>
        </w:tc>
        <w:tc>
          <w:tcPr>
            <w:tcW w:w="1530" w:type="dxa"/>
          </w:tcPr>
          <w:p w:rsidR="00EC3BB6" w:rsidRPr="0000131B" w:rsidRDefault="00EC3BB6" w:rsidP="00433F87">
            <w:pPr>
              <w:jc w:val="center"/>
              <w:rPr>
                <w:rFonts w:ascii="Angsana New" w:hAnsi="Angsana New"/>
                <w:sz w:val="28"/>
                <w:szCs w:val="28"/>
              </w:rPr>
            </w:pPr>
            <w:r w:rsidRPr="0000131B">
              <w:rPr>
                <w:rFonts w:ascii="Angsana New" w:hAnsi="Angsana New"/>
                <w:sz w:val="28"/>
                <w:szCs w:val="28"/>
              </w:rPr>
              <w:t>Baht</w:t>
            </w:r>
          </w:p>
        </w:tc>
        <w:tc>
          <w:tcPr>
            <w:tcW w:w="270" w:type="dxa"/>
          </w:tcPr>
          <w:p w:rsidR="00EC3BB6" w:rsidRPr="0000131B" w:rsidRDefault="00EC3BB6" w:rsidP="00433F87">
            <w:pPr>
              <w:jc w:val="center"/>
              <w:rPr>
                <w:rFonts w:ascii="Angsana New" w:hAnsi="Angsana New"/>
                <w:sz w:val="28"/>
                <w:szCs w:val="28"/>
                <w:cs/>
              </w:rPr>
            </w:pPr>
          </w:p>
        </w:tc>
        <w:tc>
          <w:tcPr>
            <w:tcW w:w="1530" w:type="dxa"/>
          </w:tcPr>
          <w:p w:rsidR="00EC3BB6" w:rsidRPr="0000131B" w:rsidRDefault="00EC3BB6" w:rsidP="00433F87">
            <w:pPr>
              <w:jc w:val="center"/>
              <w:rPr>
                <w:rFonts w:ascii="Angsana New" w:hAnsi="Angsana New"/>
                <w:sz w:val="28"/>
                <w:szCs w:val="28"/>
              </w:rPr>
            </w:pPr>
            <w:r w:rsidRPr="0000131B">
              <w:rPr>
                <w:rFonts w:ascii="Angsana New" w:hAnsi="Angsana New"/>
                <w:sz w:val="28"/>
                <w:szCs w:val="28"/>
              </w:rPr>
              <w:t>Baht</w:t>
            </w:r>
          </w:p>
        </w:tc>
        <w:tc>
          <w:tcPr>
            <w:tcW w:w="270" w:type="dxa"/>
          </w:tcPr>
          <w:p w:rsidR="00EC3BB6" w:rsidRPr="0000131B" w:rsidRDefault="00EC3BB6" w:rsidP="00433F87">
            <w:pPr>
              <w:jc w:val="center"/>
              <w:rPr>
                <w:rFonts w:ascii="Angsana New" w:hAnsi="Angsana New"/>
                <w:sz w:val="28"/>
                <w:szCs w:val="28"/>
                <w:cs/>
              </w:rPr>
            </w:pPr>
          </w:p>
        </w:tc>
        <w:tc>
          <w:tcPr>
            <w:tcW w:w="1530" w:type="dxa"/>
            <w:shd w:val="clear" w:color="auto" w:fill="auto"/>
          </w:tcPr>
          <w:p w:rsidR="00EC3BB6" w:rsidRPr="0000131B" w:rsidRDefault="00EC3BB6" w:rsidP="00433F87">
            <w:pPr>
              <w:jc w:val="center"/>
              <w:rPr>
                <w:rFonts w:ascii="Angsana New" w:hAnsi="Angsana New"/>
                <w:sz w:val="28"/>
                <w:szCs w:val="28"/>
              </w:rPr>
            </w:pPr>
            <w:r w:rsidRPr="0000131B">
              <w:rPr>
                <w:rFonts w:ascii="Angsana New" w:hAnsi="Angsana New"/>
                <w:sz w:val="28"/>
                <w:szCs w:val="28"/>
              </w:rPr>
              <w:t>Baht</w:t>
            </w:r>
          </w:p>
        </w:tc>
        <w:tc>
          <w:tcPr>
            <w:tcW w:w="270" w:type="dxa"/>
          </w:tcPr>
          <w:p w:rsidR="00EC3BB6" w:rsidRPr="0000131B" w:rsidRDefault="00EC3BB6" w:rsidP="00433F87">
            <w:pPr>
              <w:jc w:val="center"/>
              <w:rPr>
                <w:rFonts w:ascii="Angsana New" w:hAnsi="Angsana New"/>
                <w:sz w:val="28"/>
                <w:szCs w:val="28"/>
                <w:cs/>
              </w:rPr>
            </w:pPr>
          </w:p>
        </w:tc>
        <w:tc>
          <w:tcPr>
            <w:tcW w:w="1530" w:type="dxa"/>
          </w:tcPr>
          <w:p w:rsidR="00EC3BB6" w:rsidRPr="0000131B" w:rsidRDefault="00EC3BB6" w:rsidP="00433F87">
            <w:pPr>
              <w:jc w:val="center"/>
              <w:rPr>
                <w:rFonts w:ascii="Angsana New" w:hAnsi="Angsana New"/>
                <w:sz w:val="28"/>
                <w:szCs w:val="28"/>
              </w:rPr>
            </w:pPr>
            <w:r w:rsidRPr="0000131B">
              <w:rPr>
                <w:rFonts w:ascii="Angsana New" w:hAnsi="Angsana New"/>
                <w:sz w:val="28"/>
                <w:szCs w:val="28"/>
              </w:rPr>
              <w:t>Baht</w:t>
            </w:r>
          </w:p>
        </w:tc>
      </w:tr>
      <w:tr w:rsidR="0000131B" w:rsidRPr="0000131B" w:rsidTr="00083E8C">
        <w:tc>
          <w:tcPr>
            <w:tcW w:w="2592" w:type="dxa"/>
          </w:tcPr>
          <w:p w:rsidR="0000131B" w:rsidRPr="0000131B" w:rsidRDefault="0000131B" w:rsidP="0000131B">
            <w:pPr>
              <w:ind w:left="-108" w:right="-108"/>
              <w:jc w:val="thaiDistribute"/>
              <w:rPr>
                <w:rFonts w:ascii="Angsana New" w:hAnsi="Angsana New"/>
                <w:sz w:val="28"/>
                <w:szCs w:val="28"/>
                <w:cs/>
              </w:rPr>
            </w:pPr>
            <w:r w:rsidRPr="0000131B">
              <w:rPr>
                <w:rFonts w:ascii="Angsana New" w:hAnsi="Angsana New"/>
                <w:snapToGrid w:val="0"/>
                <w:sz w:val="28"/>
                <w:szCs w:val="28"/>
                <w:lang w:eastAsia="th-TH"/>
              </w:rPr>
              <w:t>Not yet due</w:t>
            </w: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1</w:t>
            </w:r>
            <w:r w:rsidRPr="0000131B">
              <w:rPr>
                <w:rFonts w:ascii="Angsana New" w:hAnsi="Angsana New"/>
                <w:sz w:val="28"/>
                <w:szCs w:val="28"/>
              </w:rPr>
              <w:t>,600,099,229</w:t>
            </w:r>
            <w:r w:rsidRPr="0000131B">
              <w:rPr>
                <w:rFonts w:ascii="Angsana New" w:hAnsi="Angsana New"/>
                <w:sz w:val="28"/>
                <w:szCs w:val="28"/>
                <w:cs/>
              </w:rPr>
              <w:t>.</w:t>
            </w:r>
            <w:r w:rsidRPr="0000131B">
              <w:rPr>
                <w:rFonts w:ascii="Angsana New" w:hAnsi="Angsana New"/>
                <w:sz w:val="28"/>
                <w:szCs w:val="28"/>
              </w:rPr>
              <w:t>05</w:t>
            </w:r>
          </w:p>
        </w:tc>
        <w:tc>
          <w:tcPr>
            <w:tcW w:w="270" w:type="dxa"/>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2</w:t>
            </w:r>
            <w:r w:rsidRPr="0000131B">
              <w:rPr>
                <w:rFonts w:ascii="Angsana New" w:hAnsi="Angsana New"/>
                <w:sz w:val="28"/>
                <w:szCs w:val="28"/>
              </w:rPr>
              <w:t>,153,532,813</w:t>
            </w:r>
            <w:r w:rsidRPr="0000131B">
              <w:rPr>
                <w:rFonts w:ascii="Angsana New" w:hAnsi="Angsana New"/>
                <w:sz w:val="28"/>
                <w:szCs w:val="28"/>
                <w:cs/>
              </w:rPr>
              <w:t>.</w:t>
            </w:r>
            <w:r w:rsidRPr="0000131B">
              <w:rPr>
                <w:rFonts w:ascii="Angsana New" w:hAnsi="Angsana New"/>
                <w:sz w:val="28"/>
                <w:szCs w:val="28"/>
              </w:rPr>
              <w:t>95</w:t>
            </w:r>
          </w:p>
        </w:tc>
        <w:tc>
          <w:tcPr>
            <w:tcW w:w="270" w:type="dxa"/>
          </w:tcPr>
          <w:p w:rsidR="0000131B" w:rsidRPr="0000131B" w:rsidRDefault="0000131B" w:rsidP="0000131B">
            <w:pPr>
              <w:jc w:val="right"/>
              <w:rPr>
                <w:rFonts w:ascii="Angsana New" w:hAnsi="Angsana New"/>
                <w:sz w:val="28"/>
                <w:szCs w:val="28"/>
              </w:rPr>
            </w:pP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963,292,439</w:t>
            </w:r>
            <w:r w:rsidRPr="0000131B">
              <w:rPr>
                <w:rFonts w:ascii="Angsana New" w:hAnsi="Angsana New"/>
                <w:sz w:val="28"/>
                <w:szCs w:val="28"/>
                <w:cs/>
              </w:rPr>
              <w:t>.</w:t>
            </w:r>
            <w:r w:rsidRPr="0000131B">
              <w:rPr>
                <w:rFonts w:ascii="Angsana New" w:hAnsi="Angsana New"/>
                <w:sz w:val="28"/>
                <w:szCs w:val="28"/>
              </w:rPr>
              <w:t>06</w:t>
            </w:r>
          </w:p>
        </w:tc>
        <w:tc>
          <w:tcPr>
            <w:tcW w:w="270" w:type="dxa"/>
            <w:shd w:val="clear" w:color="auto" w:fill="auto"/>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803,666,526</w:t>
            </w:r>
            <w:r w:rsidRPr="0000131B">
              <w:rPr>
                <w:rFonts w:ascii="Angsana New" w:hAnsi="Angsana New"/>
                <w:sz w:val="28"/>
                <w:szCs w:val="28"/>
                <w:cs/>
              </w:rPr>
              <w:t>.</w:t>
            </w:r>
            <w:r w:rsidRPr="0000131B">
              <w:rPr>
                <w:rFonts w:ascii="Angsana New" w:hAnsi="Angsana New"/>
                <w:sz w:val="28"/>
                <w:szCs w:val="28"/>
              </w:rPr>
              <w:t>79</w:t>
            </w:r>
          </w:p>
        </w:tc>
      </w:tr>
      <w:tr w:rsidR="0000131B" w:rsidRPr="0000131B" w:rsidTr="00083E8C">
        <w:tc>
          <w:tcPr>
            <w:tcW w:w="2592" w:type="dxa"/>
          </w:tcPr>
          <w:p w:rsidR="0000131B" w:rsidRPr="0000131B" w:rsidRDefault="0000131B" w:rsidP="0000131B">
            <w:pPr>
              <w:ind w:left="162" w:right="-108"/>
              <w:jc w:val="thaiDistribute"/>
              <w:rPr>
                <w:rFonts w:ascii="Angsana New" w:hAnsi="Angsana New"/>
                <w:sz w:val="28"/>
                <w:szCs w:val="28"/>
                <w:cs/>
              </w:rPr>
            </w:pPr>
            <w:r w:rsidRPr="0000131B">
              <w:rPr>
                <w:rFonts w:ascii="Angsana New" w:hAnsi="Angsana New"/>
                <w:snapToGrid w:val="0"/>
                <w:sz w:val="28"/>
                <w:szCs w:val="28"/>
                <w:cs/>
                <w:lang w:eastAsia="th-TH"/>
              </w:rPr>
              <w:t>- Less than 3 months</w:t>
            </w: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62,264,229</w:t>
            </w:r>
            <w:r w:rsidRPr="0000131B">
              <w:rPr>
                <w:rFonts w:ascii="Angsana New" w:hAnsi="Angsana New"/>
                <w:sz w:val="28"/>
                <w:szCs w:val="28"/>
                <w:cs/>
              </w:rPr>
              <w:t>.</w:t>
            </w:r>
            <w:r w:rsidRPr="0000131B">
              <w:rPr>
                <w:rFonts w:ascii="Angsana New" w:hAnsi="Angsana New"/>
                <w:sz w:val="28"/>
                <w:szCs w:val="28"/>
              </w:rPr>
              <w:t>22</w:t>
            </w:r>
          </w:p>
        </w:tc>
        <w:tc>
          <w:tcPr>
            <w:tcW w:w="270" w:type="dxa"/>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186,049,074</w:t>
            </w:r>
            <w:r w:rsidRPr="0000131B">
              <w:rPr>
                <w:rFonts w:ascii="Angsana New" w:hAnsi="Angsana New"/>
                <w:sz w:val="28"/>
                <w:szCs w:val="28"/>
                <w:cs/>
              </w:rPr>
              <w:t>.</w:t>
            </w:r>
            <w:r w:rsidRPr="0000131B">
              <w:rPr>
                <w:rFonts w:ascii="Angsana New" w:hAnsi="Angsana New"/>
                <w:sz w:val="28"/>
                <w:szCs w:val="28"/>
              </w:rPr>
              <w:t>52</w:t>
            </w:r>
          </w:p>
        </w:tc>
        <w:tc>
          <w:tcPr>
            <w:tcW w:w="270" w:type="dxa"/>
          </w:tcPr>
          <w:p w:rsidR="0000131B" w:rsidRPr="0000131B" w:rsidRDefault="0000131B" w:rsidP="0000131B">
            <w:pPr>
              <w:jc w:val="right"/>
              <w:rPr>
                <w:rFonts w:ascii="Angsana New" w:hAnsi="Angsana New"/>
                <w:sz w:val="28"/>
                <w:szCs w:val="28"/>
              </w:rPr>
            </w:pP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199,897,915</w:t>
            </w:r>
            <w:r w:rsidRPr="0000131B">
              <w:rPr>
                <w:rFonts w:ascii="Angsana New" w:hAnsi="Angsana New"/>
                <w:sz w:val="28"/>
                <w:szCs w:val="28"/>
                <w:cs/>
              </w:rPr>
              <w:t>.</w:t>
            </w:r>
            <w:r w:rsidRPr="0000131B">
              <w:rPr>
                <w:rFonts w:ascii="Angsana New" w:hAnsi="Angsana New"/>
                <w:sz w:val="28"/>
                <w:szCs w:val="28"/>
              </w:rPr>
              <w:t>98</w:t>
            </w:r>
          </w:p>
        </w:tc>
        <w:tc>
          <w:tcPr>
            <w:tcW w:w="270" w:type="dxa"/>
            <w:shd w:val="clear" w:color="auto" w:fill="auto"/>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31,723,232</w:t>
            </w:r>
            <w:r w:rsidRPr="0000131B">
              <w:rPr>
                <w:rFonts w:ascii="Angsana New" w:hAnsi="Angsana New"/>
                <w:sz w:val="28"/>
                <w:szCs w:val="28"/>
                <w:cs/>
              </w:rPr>
              <w:t>.</w:t>
            </w:r>
            <w:r w:rsidRPr="0000131B">
              <w:rPr>
                <w:rFonts w:ascii="Angsana New" w:hAnsi="Angsana New"/>
                <w:sz w:val="28"/>
                <w:szCs w:val="28"/>
              </w:rPr>
              <w:t>88</w:t>
            </w:r>
          </w:p>
        </w:tc>
      </w:tr>
      <w:tr w:rsidR="0000131B" w:rsidRPr="0000131B" w:rsidTr="00083E8C">
        <w:tc>
          <w:tcPr>
            <w:tcW w:w="2592" w:type="dxa"/>
          </w:tcPr>
          <w:p w:rsidR="0000131B" w:rsidRPr="0000131B" w:rsidRDefault="0000131B" w:rsidP="0000131B">
            <w:pPr>
              <w:ind w:left="162" w:right="-108"/>
              <w:jc w:val="thaiDistribute"/>
              <w:rPr>
                <w:rFonts w:ascii="Angsana New" w:hAnsi="Angsana New"/>
                <w:sz w:val="28"/>
                <w:szCs w:val="28"/>
                <w:cs/>
              </w:rPr>
            </w:pPr>
            <w:r w:rsidRPr="0000131B">
              <w:rPr>
                <w:rFonts w:ascii="Angsana New" w:hAnsi="Angsana New"/>
                <w:snapToGrid w:val="0"/>
                <w:sz w:val="28"/>
                <w:szCs w:val="28"/>
                <w:cs/>
                <w:lang w:eastAsia="th-TH"/>
              </w:rPr>
              <w:t xml:space="preserve">- </w:t>
            </w:r>
            <w:r w:rsidRPr="0000131B">
              <w:rPr>
                <w:rFonts w:ascii="Angsana New" w:hAnsi="Angsana New"/>
                <w:snapToGrid w:val="0"/>
                <w:sz w:val="28"/>
                <w:szCs w:val="28"/>
                <w:lang w:eastAsia="th-TH"/>
              </w:rPr>
              <w:t>Over 3 months to 6 months</w:t>
            </w: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295,761,914</w:t>
            </w:r>
            <w:r w:rsidRPr="0000131B">
              <w:rPr>
                <w:rFonts w:ascii="Angsana New" w:hAnsi="Angsana New"/>
                <w:sz w:val="28"/>
                <w:szCs w:val="28"/>
                <w:cs/>
              </w:rPr>
              <w:t>.</w:t>
            </w:r>
            <w:r w:rsidRPr="0000131B">
              <w:rPr>
                <w:rFonts w:ascii="Angsana New" w:hAnsi="Angsana New"/>
                <w:sz w:val="28"/>
                <w:szCs w:val="28"/>
              </w:rPr>
              <w:t>23</w:t>
            </w:r>
          </w:p>
        </w:tc>
        <w:tc>
          <w:tcPr>
            <w:tcW w:w="270" w:type="dxa"/>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696,593</w:t>
            </w:r>
            <w:r w:rsidRPr="0000131B">
              <w:rPr>
                <w:rFonts w:ascii="Angsana New" w:hAnsi="Angsana New"/>
                <w:sz w:val="28"/>
                <w:szCs w:val="28"/>
                <w:cs/>
              </w:rPr>
              <w:t>.</w:t>
            </w:r>
            <w:r w:rsidRPr="0000131B">
              <w:rPr>
                <w:rFonts w:ascii="Angsana New" w:hAnsi="Angsana New"/>
                <w:sz w:val="28"/>
                <w:szCs w:val="28"/>
              </w:rPr>
              <w:t>51</w:t>
            </w:r>
          </w:p>
        </w:tc>
        <w:tc>
          <w:tcPr>
            <w:tcW w:w="270" w:type="dxa"/>
          </w:tcPr>
          <w:p w:rsidR="0000131B" w:rsidRPr="0000131B" w:rsidRDefault="0000131B" w:rsidP="0000131B">
            <w:pPr>
              <w:jc w:val="right"/>
              <w:rPr>
                <w:rFonts w:ascii="Angsana New" w:hAnsi="Angsana New"/>
                <w:sz w:val="28"/>
                <w:szCs w:val="28"/>
              </w:rPr>
            </w:pP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712,317</w:t>
            </w:r>
            <w:r w:rsidRPr="0000131B">
              <w:rPr>
                <w:rFonts w:ascii="Angsana New" w:hAnsi="Angsana New"/>
                <w:sz w:val="28"/>
                <w:szCs w:val="28"/>
                <w:cs/>
              </w:rPr>
              <w:t>.</w:t>
            </w:r>
            <w:r w:rsidRPr="0000131B">
              <w:rPr>
                <w:rFonts w:ascii="Angsana New" w:hAnsi="Angsana New"/>
                <w:sz w:val="28"/>
                <w:szCs w:val="28"/>
              </w:rPr>
              <w:t>19</w:t>
            </w:r>
          </w:p>
        </w:tc>
        <w:tc>
          <w:tcPr>
            <w:tcW w:w="270" w:type="dxa"/>
            <w:shd w:val="clear" w:color="auto" w:fill="auto"/>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23,782,395</w:t>
            </w:r>
            <w:r w:rsidRPr="0000131B">
              <w:rPr>
                <w:rFonts w:ascii="Angsana New" w:hAnsi="Angsana New"/>
                <w:sz w:val="28"/>
                <w:szCs w:val="28"/>
                <w:cs/>
              </w:rPr>
              <w:t>.</w:t>
            </w:r>
            <w:r w:rsidRPr="0000131B">
              <w:rPr>
                <w:rFonts w:ascii="Angsana New" w:hAnsi="Angsana New"/>
                <w:sz w:val="28"/>
                <w:szCs w:val="28"/>
              </w:rPr>
              <w:t>16</w:t>
            </w:r>
          </w:p>
        </w:tc>
      </w:tr>
      <w:tr w:rsidR="0000131B" w:rsidRPr="0000131B" w:rsidTr="00083E8C">
        <w:tc>
          <w:tcPr>
            <w:tcW w:w="2592" w:type="dxa"/>
          </w:tcPr>
          <w:p w:rsidR="0000131B" w:rsidRPr="0000131B" w:rsidRDefault="0000131B" w:rsidP="0000131B">
            <w:pPr>
              <w:ind w:left="162" w:right="-108"/>
              <w:jc w:val="thaiDistribute"/>
              <w:rPr>
                <w:rFonts w:ascii="Angsana New" w:hAnsi="Angsana New"/>
                <w:sz w:val="28"/>
                <w:szCs w:val="28"/>
                <w:cs/>
              </w:rPr>
            </w:pPr>
            <w:r w:rsidRPr="0000131B">
              <w:rPr>
                <w:rFonts w:ascii="Angsana New" w:hAnsi="Angsana New"/>
                <w:snapToGrid w:val="0"/>
                <w:sz w:val="28"/>
                <w:szCs w:val="28"/>
                <w:cs/>
                <w:lang w:eastAsia="th-TH"/>
              </w:rPr>
              <w:t xml:space="preserve">- </w:t>
            </w:r>
            <w:r w:rsidRPr="0000131B">
              <w:rPr>
                <w:rFonts w:ascii="Angsana New" w:hAnsi="Angsana New"/>
                <w:snapToGrid w:val="0"/>
                <w:sz w:val="28"/>
                <w:szCs w:val="28"/>
                <w:lang w:eastAsia="th-TH"/>
              </w:rPr>
              <w:t>Over 6 months to 12 months</w:t>
            </w: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962,659</w:t>
            </w:r>
            <w:r w:rsidRPr="0000131B">
              <w:rPr>
                <w:rFonts w:ascii="Angsana New" w:hAnsi="Angsana New"/>
                <w:sz w:val="28"/>
                <w:szCs w:val="28"/>
                <w:cs/>
              </w:rPr>
              <w:t>.</w:t>
            </w:r>
            <w:r w:rsidRPr="0000131B">
              <w:rPr>
                <w:rFonts w:ascii="Angsana New" w:hAnsi="Angsana New"/>
                <w:sz w:val="28"/>
                <w:szCs w:val="28"/>
              </w:rPr>
              <w:t>23</w:t>
            </w:r>
          </w:p>
        </w:tc>
        <w:tc>
          <w:tcPr>
            <w:tcW w:w="270" w:type="dxa"/>
          </w:tcPr>
          <w:p w:rsidR="0000131B" w:rsidRPr="0000131B" w:rsidRDefault="0000131B" w:rsidP="0000131B">
            <w:pPr>
              <w:jc w:val="right"/>
              <w:rPr>
                <w:rFonts w:ascii="Angsana New" w:hAnsi="Angsana New"/>
                <w:sz w:val="28"/>
                <w:szCs w:val="28"/>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17,679,450</w:t>
            </w:r>
            <w:r w:rsidRPr="0000131B">
              <w:rPr>
                <w:rFonts w:ascii="Angsana New" w:hAnsi="Angsana New"/>
                <w:sz w:val="28"/>
                <w:szCs w:val="28"/>
                <w:cs/>
              </w:rPr>
              <w:t>.</w:t>
            </w:r>
            <w:r w:rsidRPr="0000131B">
              <w:rPr>
                <w:rFonts w:ascii="Angsana New" w:hAnsi="Angsana New"/>
                <w:sz w:val="28"/>
                <w:szCs w:val="28"/>
              </w:rPr>
              <w:t>60</w:t>
            </w:r>
          </w:p>
        </w:tc>
        <w:tc>
          <w:tcPr>
            <w:tcW w:w="270" w:type="dxa"/>
          </w:tcPr>
          <w:p w:rsidR="0000131B" w:rsidRPr="0000131B" w:rsidRDefault="0000131B" w:rsidP="0000131B">
            <w:pPr>
              <w:jc w:val="right"/>
              <w:rPr>
                <w:rFonts w:ascii="Angsana New" w:hAnsi="Angsana New"/>
                <w:sz w:val="28"/>
                <w:szCs w:val="28"/>
              </w:rPr>
            </w:pPr>
          </w:p>
        </w:tc>
        <w:tc>
          <w:tcPr>
            <w:tcW w:w="1530" w:type="dxa"/>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962,659</w:t>
            </w:r>
            <w:r w:rsidRPr="0000131B">
              <w:rPr>
                <w:rFonts w:ascii="Angsana New" w:hAnsi="Angsana New"/>
                <w:sz w:val="28"/>
                <w:szCs w:val="28"/>
                <w:cs/>
              </w:rPr>
              <w:t>.</w:t>
            </w:r>
            <w:r w:rsidRPr="0000131B">
              <w:rPr>
                <w:rFonts w:ascii="Angsana New" w:hAnsi="Angsana New"/>
                <w:sz w:val="28"/>
                <w:szCs w:val="28"/>
              </w:rPr>
              <w:t>23</w:t>
            </w:r>
          </w:p>
        </w:tc>
        <w:tc>
          <w:tcPr>
            <w:tcW w:w="270" w:type="dxa"/>
            <w:shd w:val="clear" w:color="auto" w:fill="auto"/>
          </w:tcPr>
          <w:p w:rsidR="0000131B" w:rsidRPr="0000131B" w:rsidRDefault="0000131B" w:rsidP="0000131B">
            <w:pPr>
              <w:pStyle w:val="A2"/>
              <w:pBdr>
                <w:bottom w:val="none" w:sz="0" w:space="0" w:color="auto"/>
              </w:pBdr>
              <w:jc w:val="right"/>
              <w:rPr>
                <w:rFonts w:ascii="Angsana New" w:eastAsia="Courier New" w:hAnsi="Angsana New"/>
                <w:b w:val="0"/>
                <w:bCs w:val="0"/>
              </w:rPr>
            </w:pPr>
          </w:p>
        </w:tc>
        <w:tc>
          <w:tcPr>
            <w:tcW w:w="1530" w:type="dxa"/>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60,357,277</w:t>
            </w:r>
            <w:r w:rsidRPr="0000131B">
              <w:rPr>
                <w:rFonts w:ascii="Angsana New" w:hAnsi="Angsana New"/>
                <w:sz w:val="28"/>
                <w:szCs w:val="28"/>
                <w:cs/>
              </w:rPr>
              <w:t>.</w:t>
            </w:r>
            <w:r w:rsidRPr="0000131B">
              <w:rPr>
                <w:rFonts w:ascii="Angsana New" w:hAnsi="Angsana New"/>
                <w:sz w:val="28"/>
                <w:szCs w:val="28"/>
              </w:rPr>
              <w:t>71</w:t>
            </w:r>
          </w:p>
        </w:tc>
      </w:tr>
      <w:tr w:rsidR="0000131B" w:rsidRPr="0000131B" w:rsidTr="00083E8C">
        <w:tc>
          <w:tcPr>
            <w:tcW w:w="2592" w:type="dxa"/>
          </w:tcPr>
          <w:p w:rsidR="0000131B" w:rsidRPr="0000131B" w:rsidRDefault="0000131B" w:rsidP="0000131B">
            <w:pPr>
              <w:ind w:left="162" w:right="-108"/>
              <w:jc w:val="thaiDistribute"/>
              <w:rPr>
                <w:rFonts w:ascii="Angsana New" w:hAnsi="Angsana New"/>
                <w:sz w:val="28"/>
                <w:szCs w:val="28"/>
                <w:cs/>
              </w:rPr>
            </w:pPr>
            <w:r w:rsidRPr="0000131B">
              <w:rPr>
                <w:rFonts w:ascii="Angsana New" w:hAnsi="Angsana New"/>
                <w:snapToGrid w:val="0"/>
                <w:sz w:val="28"/>
                <w:szCs w:val="28"/>
                <w:cs/>
                <w:lang w:eastAsia="th-TH"/>
              </w:rPr>
              <w:t xml:space="preserve">- </w:t>
            </w:r>
            <w:r w:rsidRPr="0000131B">
              <w:rPr>
                <w:rFonts w:ascii="Angsana New" w:hAnsi="Angsana New"/>
                <w:snapToGrid w:val="0"/>
                <w:sz w:val="28"/>
                <w:szCs w:val="28"/>
                <w:lang w:eastAsia="th-TH"/>
              </w:rPr>
              <w:t xml:space="preserve">Over </w:t>
            </w:r>
            <w:r w:rsidRPr="0000131B">
              <w:rPr>
                <w:rFonts w:ascii="Angsana New" w:hAnsi="Angsana New" w:hint="cs"/>
                <w:snapToGrid w:val="0"/>
                <w:sz w:val="28"/>
                <w:szCs w:val="28"/>
                <w:cs/>
                <w:lang w:eastAsia="th-TH"/>
              </w:rPr>
              <w:t>12</w:t>
            </w:r>
            <w:r w:rsidRPr="0000131B">
              <w:rPr>
                <w:rFonts w:ascii="Angsana New" w:hAnsi="Angsana New"/>
                <w:snapToGrid w:val="0"/>
                <w:sz w:val="28"/>
                <w:szCs w:val="28"/>
                <w:lang w:eastAsia="th-TH"/>
              </w:rPr>
              <w:t xml:space="preserve"> months</w:t>
            </w:r>
          </w:p>
        </w:tc>
        <w:tc>
          <w:tcPr>
            <w:tcW w:w="1530" w:type="dxa"/>
            <w:tcBorders>
              <w:bottom w:val="single" w:sz="4" w:space="0" w:color="auto"/>
            </w:tcBorders>
            <w:shd w:val="clear" w:color="auto" w:fill="auto"/>
          </w:tcPr>
          <w:p w:rsidR="0000131B" w:rsidRPr="0000131B" w:rsidRDefault="0000131B" w:rsidP="0000131B">
            <w:pPr>
              <w:jc w:val="right"/>
              <w:rPr>
                <w:rFonts w:ascii="Angsana New" w:hAnsi="Angsana New"/>
                <w:sz w:val="28"/>
                <w:szCs w:val="28"/>
                <w:cs/>
              </w:rPr>
            </w:pPr>
            <w:r w:rsidRPr="0000131B">
              <w:rPr>
                <w:rFonts w:ascii="Angsana New" w:hAnsi="Angsana New"/>
                <w:sz w:val="28"/>
                <w:szCs w:val="28"/>
              </w:rPr>
              <w:t>443,430,148</w:t>
            </w:r>
            <w:r w:rsidRPr="0000131B">
              <w:rPr>
                <w:rFonts w:ascii="Angsana New" w:hAnsi="Angsana New"/>
                <w:sz w:val="28"/>
                <w:szCs w:val="28"/>
                <w:cs/>
              </w:rPr>
              <w:t>.</w:t>
            </w:r>
            <w:r w:rsidRPr="0000131B">
              <w:rPr>
                <w:rFonts w:ascii="Angsana New" w:hAnsi="Angsana New"/>
                <w:sz w:val="28"/>
                <w:szCs w:val="28"/>
              </w:rPr>
              <w:t>60</w:t>
            </w:r>
          </w:p>
        </w:tc>
        <w:tc>
          <w:tcPr>
            <w:tcW w:w="270" w:type="dxa"/>
          </w:tcPr>
          <w:p w:rsidR="0000131B" w:rsidRPr="0000131B" w:rsidRDefault="0000131B" w:rsidP="0000131B">
            <w:pPr>
              <w:jc w:val="right"/>
              <w:rPr>
                <w:rFonts w:ascii="Angsana New" w:hAnsi="Angsana New"/>
                <w:sz w:val="28"/>
                <w:szCs w:val="28"/>
              </w:rPr>
            </w:pPr>
          </w:p>
        </w:tc>
        <w:tc>
          <w:tcPr>
            <w:tcW w:w="1530" w:type="dxa"/>
            <w:tcBorders>
              <w:bottom w:val="single" w:sz="4" w:space="0" w:color="auto"/>
            </w:tcBorders>
          </w:tcPr>
          <w:p w:rsidR="0000131B" w:rsidRPr="0000131B" w:rsidRDefault="0000131B" w:rsidP="0000131B">
            <w:pPr>
              <w:jc w:val="right"/>
              <w:rPr>
                <w:rFonts w:ascii="Angsana New" w:hAnsi="Angsana New"/>
                <w:sz w:val="28"/>
                <w:szCs w:val="28"/>
                <w:cs/>
              </w:rPr>
            </w:pPr>
            <w:r w:rsidRPr="0000131B">
              <w:rPr>
                <w:rFonts w:ascii="Angsana New" w:hAnsi="Angsana New"/>
                <w:sz w:val="28"/>
                <w:szCs w:val="28"/>
              </w:rPr>
              <w:t>445,585,787</w:t>
            </w:r>
            <w:r w:rsidRPr="0000131B">
              <w:rPr>
                <w:rFonts w:ascii="Angsana New" w:hAnsi="Angsana New"/>
                <w:sz w:val="28"/>
                <w:szCs w:val="28"/>
                <w:cs/>
              </w:rPr>
              <w:t>.</w:t>
            </w:r>
            <w:r w:rsidRPr="0000131B">
              <w:rPr>
                <w:rFonts w:ascii="Angsana New" w:hAnsi="Angsana New"/>
                <w:sz w:val="28"/>
                <w:szCs w:val="28"/>
              </w:rPr>
              <w:t>30</w:t>
            </w:r>
          </w:p>
        </w:tc>
        <w:tc>
          <w:tcPr>
            <w:tcW w:w="270" w:type="dxa"/>
          </w:tcPr>
          <w:p w:rsidR="0000131B" w:rsidRPr="0000131B" w:rsidRDefault="0000131B" w:rsidP="0000131B">
            <w:pPr>
              <w:jc w:val="right"/>
              <w:rPr>
                <w:rFonts w:ascii="Angsana New" w:hAnsi="Angsana New"/>
                <w:sz w:val="28"/>
                <w:szCs w:val="28"/>
              </w:rPr>
            </w:pPr>
          </w:p>
        </w:tc>
        <w:tc>
          <w:tcPr>
            <w:tcW w:w="1530" w:type="dxa"/>
            <w:tcBorders>
              <w:bottom w:val="single" w:sz="4" w:space="0" w:color="auto"/>
            </w:tcBorders>
            <w:shd w:val="clear" w:color="auto" w:fill="auto"/>
          </w:tcPr>
          <w:p w:rsidR="0000131B" w:rsidRPr="0000131B" w:rsidRDefault="0000131B" w:rsidP="0000131B">
            <w:pPr>
              <w:jc w:val="right"/>
              <w:rPr>
                <w:rFonts w:ascii="Angsana New" w:hAnsi="Angsana New"/>
                <w:sz w:val="28"/>
                <w:szCs w:val="28"/>
                <w:cs/>
              </w:rPr>
            </w:pPr>
            <w:r w:rsidRPr="0000131B">
              <w:rPr>
                <w:rFonts w:ascii="Angsana New" w:hAnsi="Angsana New" w:hint="cs"/>
                <w:sz w:val="28"/>
                <w:szCs w:val="28"/>
                <w:cs/>
              </w:rPr>
              <w:t>390,482</w:t>
            </w:r>
            <w:r w:rsidRPr="0000131B">
              <w:rPr>
                <w:rFonts w:ascii="Angsana New" w:hAnsi="Angsana New"/>
                <w:sz w:val="28"/>
                <w:szCs w:val="28"/>
              </w:rPr>
              <w:t>,</w:t>
            </w:r>
            <w:r w:rsidRPr="0000131B">
              <w:rPr>
                <w:rFonts w:ascii="Angsana New" w:hAnsi="Angsana New" w:hint="cs"/>
                <w:sz w:val="28"/>
                <w:szCs w:val="28"/>
                <w:cs/>
              </w:rPr>
              <w:t>403.45</w:t>
            </w:r>
          </w:p>
        </w:tc>
        <w:tc>
          <w:tcPr>
            <w:tcW w:w="270" w:type="dxa"/>
            <w:shd w:val="clear" w:color="auto" w:fill="auto"/>
          </w:tcPr>
          <w:p w:rsidR="0000131B" w:rsidRPr="0000131B" w:rsidRDefault="0000131B" w:rsidP="0000131B">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00131B" w:rsidRPr="0000131B" w:rsidRDefault="0000131B" w:rsidP="0000131B">
            <w:pPr>
              <w:jc w:val="right"/>
              <w:rPr>
                <w:rFonts w:ascii="Angsana New" w:hAnsi="Angsana New"/>
                <w:sz w:val="28"/>
                <w:szCs w:val="28"/>
                <w:cs/>
              </w:rPr>
            </w:pPr>
            <w:r w:rsidRPr="0000131B">
              <w:rPr>
                <w:rFonts w:ascii="Angsana New" w:hAnsi="Angsana New" w:hint="cs"/>
                <w:sz w:val="28"/>
                <w:szCs w:val="28"/>
                <w:cs/>
              </w:rPr>
              <w:t>398,531</w:t>
            </w:r>
            <w:r w:rsidRPr="0000131B">
              <w:rPr>
                <w:rFonts w:ascii="Angsana New" w:hAnsi="Angsana New"/>
                <w:sz w:val="28"/>
                <w:szCs w:val="28"/>
              </w:rPr>
              <w:t>,</w:t>
            </w:r>
            <w:r w:rsidRPr="0000131B">
              <w:rPr>
                <w:rFonts w:ascii="Angsana New" w:hAnsi="Angsana New" w:hint="cs"/>
                <w:sz w:val="28"/>
                <w:szCs w:val="28"/>
                <w:cs/>
              </w:rPr>
              <w:t>883.61</w:t>
            </w:r>
          </w:p>
        </w:tc>
      </w:tr>
      <w:tr w:rsidR="0000131B" w:rsidRPr="0000131B" w:rsidTr="00083E8C">
        <w:tc>
          <w:tcPr>
            <w:tcW w:w="2592" w:type="dxa"/>
          </w:tcPr>
          <w:p w:rsidR="0000131B" w:rsidRPr="0000131B" w:rsidRDefault="0000131B" w:rsidP="0000131B">
            <w:pPr>
              <w:tabs>
                <w:tab w:val="left" w:pos="360"/>
                <w:tab w:val="left" w:pos="884"/>
              </w:tabs>
              <w:ind w:left="-108" w:right="-108" w:firstLine="881"/>
              <w:rPr>
                <w:rFonts w:ascii="Angsana New" w:hAnsi="Angsana New"/>
                <w:sz w:val="28"/>
                <w:szCs w:val="28"/>
                <w:cs/>
              </w:rPr>
            </w:pPr>
            <w:r w:rsidRPr="0000131B">
              <w:rPr>
                <w:rFonts w:ascii="Angsana New" w:hAnsi="Angsana New"/>
                <w:sz w:val="28"/>
                <w:szCs w:val="28"/>
              </w:rPr>
              <w:t>Total</w:t>
            </w:r>
          </w:p>
        </w:tc>
        <w:tc>
          <w:tcPr>
            <w:tcW w:w="1530" w:type="dxa"/>
            <w:tcBorders>
              <w:top w:val="sing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2,402,518,180</w:t>
            </w:r>
            <w:r w:rsidRPr="0000131B">
              <w:rPr>
                <w:rFonts w:ascii="Angsana New" w:hAnsi="Angsana New"/>
                <w:sz w:val="28"/>
                <w:szCs w:val="28"/>
                <w:cs/>
              </w:rPr>
              <w:t>.</w:t>
            </w:r>
            <w:r w:rsidRPr="0000131B">
              <w:rPr>
                <w:rFonts w:ascii="Angsana New" w:hAnsi="Angsana New"/>
                <w:sz w:val="28"/>
                <w:szCs w:val="28"/>
              </w:rPr>
              <w:t>33</w:t>
            </w:r>
          </w:p>
        </w:tc>
        <w:tc>
          <w:tcPr>
            <w:tcW w:w="270" w:type="dxa"/>
          </w:tcPr>
          <w:p w:rsidR="0000131B" w:rsidRPr="0000131B" w:rsidRDefault="0000131B" w:rsidP="0000131B">
            <w:pPr>
              <w:jc w:val="right"/>
              <w:rPr>
                <w:rFonts w:ascii="Angsana New" w:hAnsi="Angsana New"/>
                <w:sz w:val="28"/>
                <w:szCs w:val="28"/>
              </w:rPr>
            </w:pPr>
          </w:p>
        </w:tc>
        <w:tc>
          <w:tcPr>
            <w:tcW w:w="1530" w:type="dxa"/>
            <w:tcBorders>
              <w:top w:val="sing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2,803,543,719</w:t>
            </w:r>
            <w:r w:rsidRPr="0000131B">
              <w:rPr>
                <w:rFonts w:ascii="Angsana New" w:hAnsi="Angsana New"/>
                <w:sz w:val="28"/>
                <w:szCs w:val="28"/>
                <w:cs/>
              </w:rPr>
              <w:t>.</w:t>
            </w:r>
            <w:r w:rsidRPr="0000131B">
              <w:rPr>
                <w:rFonts w:ascii="Angsana New" w:hAnsi="Angsana New"/>
                <w:sz w:val="28"/>
                <w:szCs w:val="28"/>
              </w:rPr>
              <w:t>88</w:t>
            </w:r>
          </w:p>
        </w:tc>
        <w:tc>
          <w:tcPr>
            <w:tcW w:w="270" w:type="dxa"/>
          </w:tcPr>
          <w:p w:rsidR="0000131B" w:rsidRPr="0000131B" w:rsidRDefault="0000131B" w:rsidP="0000131B">
            <w:pPr>
              <w:jc w:val="right"/>
              <w:rPr>
                <w:rFonts w:ascii="Angsana New" w:hAnsi="Angsana New"/>
                <w:sz w:val="28"/>
                <w:szCs w:val="28"/>
              </w:rPr>
            </w:pPr>
          </w:p>
        </w:tc>
        <w:tc>
          <w:tcPr>
            <w:tcW w:w="1530" w:type="dxa"/>
            <w:tcBorders>
              <w:top w:val="sing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1,555,347,734.91</w:t>
            </w:r>
          </w:p>
        </w:tc>
        <w:tc>
          <w:tcPr>
            <w:tcW w:w="270" w:type="dxa"/>
            <w:shd w:val="clear" w:color="auto" w:fill="auto"/>
          </w:tcPr>
          <w:p w:rsidR="0000131B" w:rsidRPr="0000131B" w:rsidRDefault="0000131B" w:rsidP="0000131B">
            <w:pPr>
              <w:jc w:val="right"/>
              <w:rPr>
                <w:rFonts w:ascii="Angsana New" w:hAnsi="Angsana New"/>
                <w:sz w:val="28"/>
                <w:szCs w:val="28"/>
              </w:rPr>
            </w:pPr>
          </w:p>
        </w:tc>
        <w:tc>
          <w:tcPr>
            <w:tcW w:w="1530" w:type="dxa"/>
            <w:tcBorders>
              <w:top w:val="sing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1,318,061,316.15</w:t>
            </w:r>
          </w:p>
        </w:tc>
      </w:tr>
      <w:tr w:rsidR="0000131B" w:rsidRPr="0000131B" w:rsidTr="00083E8C">
        <w:tc>
          <w:tcPr>
            <w:tcW w:w="2592" w:type="dxa"/>
          </w:tcPr>
          <w:p w:rsidR="0000131B" w:rsidRPr="0000131B" w:rsidRDefault="0000131B" w:rsidP="0000131B">
            <w:pPr>
              <w:tabs>
                <w:tab w:val="left" w:pos="360"/>
                <w:tab w:val="left" w:pos="1080"/>
              </w:tabs>
              <w:ind w:left="-108" w:right="-108"/>
              <w:jc w:val="thaiDistribute"/>
              <w:rPr>
                <w:rFonts w:ascii="Angsana New" w:hAnsi="Angsana New"/>
                <w:spacing w:val="-6"/>
                <w:sz w:val="28"/>
                <w:szCs w:val="28"/>
              </w:rPr>
            </w:pPr>
            <w:r w:rsidRPr="0000131B">
              <w:rPr>
                <w:rFonts w:ascii="Angsana New" w:hAnsi="Angsana New"/>
                <w:spacing w:val="-6"/>
                <w:sz w:val="28"/>
                <w:szCs w:val="28"/>
                <w:u w:val="single"/>
              </w:rPr>
              <w:t>Less</w:t>
            </w:r>
            <w:r w:rsidRPr="0000131B">
              <w:rPr>
                <w:rFonts w:ascii="Angsana New" w:hAnsi="Angsana New"/>
                <w:spacing w:val="-6"/>
                <w:sz w:val="28"/>
                <w:szCs w:val="28"/>
              </w:rPr>
              <w:t xml:space="preserve">  Allowance for doubtful debt</w:t>
            </w:r>
          </w:p>
        </w:tc>
        <w:tc>
          <w:tcPr>
            <w:tcW w:w="1530" w:type="dxa"/>
            <w:tcBorders>
              <w:bottom w:val="sing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cs/>
              </w:rPr>
              <w:t>(</w:t>
            </w:r>
            <w:r w:rsidRPr="0000131B">
              <w:rPr>
                <w:rFonts w:ascii="Angsana New" w:hAnsi="Angsana New"/>
                <w:sz w:val="28"/>
                <w:szCs w:val="28"/>
              </w:rPr>
              <w:t>439,302,129</w:t>
            </w:r>
            <w:r w:rsidRPr="0000131B">
              <w:rPr>
                <w:rFonts w:ascii="Angsana New" w:hAnsi="Angsana New"/>
                <w:sz w:val="28"/>
                <w:szCs w:val="28"/>
                <w:cs/>
              </w:rPr>
              <w:t>.</w:t>
            </w:r>
            <w:r w:rsidRPr="0000131B">
              <w:rPr>
                <w:rFonts w:ascii="Angsana New" w:hAnsi="Angsana New"/>
                <w:sz w:val="28"/>
                <w:szCs w:val="28"/>
              </w:rPr>
              <w:t>29</w:t>
            </w:r>
            <w:r w:rsidRPr="0000131B">
              <w:rPr>
                <w:rFonts w:ascii="Angsana New" w:hAnsi="Angsana New"/>
                <w:sz w:val="28"/>
                <w:szCs w:val="28"/>
                <w:cs/>
              </w:rPr>
              <w:t>)</w:t>
            </w:r>
          </w:p>
        </w:tc>
        <w:tc>
          <w:tcPr>
            <w:tcW w:w="270" w:type="dxa"/>
          </w:tcPr>
          <w:p w:rsidR="0000131B" w:rsidRPr="0000131B" w:rsidRDefault="0000131B" w:rsidP="0000131B">
            <w:pPr>
              <w:jc w:val="right"/>
              <w:rPr>
                <w:rFonts w:ascii="Angsana New" w:hAnsi="Angsana New"/>
                <w:sz w:val="28"/>
                <w:szCs w:val="28"/>
              </w:rPr>
            </w:pPr>
          </w:p>
        </w:tc>
        <w:tc>
          <w:tcPr>
            <w:tcW w:w="1530" w:type="dxa"/>
            <w:tcBorders>
              <w:bottom w:val="sing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sz w:val="28"/>
                <w:szCs w:val="28"/>
                <w:cs/>
              </w:rPr>
              <w:t>(</w:t>
            </w:r>
            <w:r w:rsidRPr="0000131B">
              <w:rPr>
                <w:rFonts w:ascii="Angsana New" w:hAnsi="Angsana New"/>
                <w:sz w:val="28"/>
                <w:szCs w:val="28"/>
              </w:rPr>
              <w:t>152,923,731</w:t>
            </w:r>
            <w:r w:rsidRPr="0000131B">
              <w:rPr>
                <w:rFonts w:ascii="Angsana New" w:hAnsi="Angsana New"/>
                <w:sz w:val="28"/>
                <w:szCs w:val="28"/>
                <w:cs/>
              </w:rPr>
              <w:t>.</w:t>
            </w:r>
            <w:r w:rsidRPr="0000131B">
              <w:rPr>
                <w:rFonts w:ascii="Angsana New" w:hAnsi="Angsana New"/>
                <w:sz w:val="28"/>
                <w:szCs w:val="28"/>
              </w:rPr>
              <w:t>70</w:t>
            </w:r>
            <w:r w:rsidRPr="0000131B">
              <w:rPr>
                <w:rFonts w:ascii="Angsana New" w:hAnsi="Angsana New"/>
                <w:sz w:val="28"/>
                <w:szCs w:val="28"/>
                <w:cs/>
              </w:rPr>
              <w:t>)</w:t>
            </w:r>
          </w:p>
        </w:tc>
        <w:tc>
          <w:tcPr>
            <w:tcW w:w="270" w:type="dxa"/>
          </w:tcPr>
          <w:p w:rsidR="0000131B" w:rsidRPr="0000131B" w:rsidRDefault="0000131B" w:rsidP="0000131B">
            <w:pPr>
              <w:jc w:val="right"/>
              <w:rPr>
                <w:rFonts w:ascii="Angsana New" w:hAnsi="Angsana New"/>
                <w:sz w:val="28"/>
                <w:szCs w:val="28"/>
              </w:rPr>
            </w:pPr>
          </w:p>
        </w:tc>
        <w:tc>
          <w:tcPr>
            <w:tcW w:w="1530" w:type="dxa"/>
            <w:tcBorders>
              <w:bottom w:val="sing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cs/>
              </w:rPr>
              <w:t>(</w:t>
            </w:r>
            <w:r w:rsidRPr="0000131B">
              <w:rPr>
                <w:rFonts w:ascii="Angsana New" w:hAnsi="Angsana New" w:hint="cs"/>
                <w:sz w:val="28"/>
                <w:szCs w:val="28"/>
                <w:cs/>
              </w:rPr>
              <w:t>387,314,151.57</w:t>
            </w:r>
            <w:r w:rsidRPr="0000131B">
              <w:rPr>
                <w:rFonts w:ascii="Angsana New" w:hAnsi="Angsana New"/>
                <w:sz w:val="28"/>
                <w:szCs w:val="28"/>
                <w:cs/>
              </w:rPr>
              <w:t>)</w:t>
            </w:r>
          </w:p>
        </w:tc>
        <w:tc>
          <w:tcPr>
            <w:tcW w:w="270" w:type="dxa"/>
            <w:shd w:val="clear" w:color="auto" w:fill="auto"/>
          </w:tcPr>
          <w:p w:rsidR="0000131B" w:rsidRPr="0000131B" w:rsidRDefault="0000131B" w:rsidP="0000131B">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sz w:val="28"/>
                <w:szCs w:val="28"/>
                <w:cs/>
              </w:rPr>
              <w:t>(</w:t>
            </w:r>
            <w:r w:rsidRPr="0000131B">
              <w:rPr>
                <w:rFonts w:ascii="Angsana New" w:hAnsi="Angsana New" w:hint="cs"/>
                <w:sz w:val="28"/>
                <w:szCs w:val="28"/>
                <w:cs/>
              </w:rPr>
              <w:t>98,502,356.97</w:t>
            </w:r>
            <w:r w:rsidRPr="0000131B">
              <w:rPr>
                <w:rFonts w:ascii="Angsana New" w:hAnsi="Angsana New"/>
                <w:sz w:val="28"/>
                <w:szCs w:val="28"/>
                <w:cs/>
              </w:rPr>
              <w:t>)</w:t>
            </w:r>
          </w:p>
        </w:tc>
      </w:tr>
      <w:tr w:rsidR="0000131B" w:rsidRPr="0000131B" w:rsidTr="00083E8C">
        <w:tc>
          <w:tcPr>
            <w:tcW w:w="2592" w:type="dxa"/>
          </w:tcPr>
          <w:p w:rsidR="0000131B" w:rsidRPr="0000131B" w:rsidRDefault="0000131B" w:rsidP="0000131B">
            <w:pPr>
              <w:tabs>
                <w:tab w:val="left" w:pos="360"/>
                <w:tab w:val="left" w:pos="884"/>
              </w:tabs>
              <w:ind w:left="-108" w:right="-108" w:firstLine="881"/>
              <w:rPr>
                <w:rFonts w:ascii="Angsana New" w:hAnsi="Angsana New"/>
                <w:sz w:val="28"/>
                <w:szCs w:val="28"/>
                <w:cs/>
              </w:rPr>
            </w:pPr>
            <w:r w:rsidRPr="0000131B">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1,963,216,051</w:t>
            </w:r>
            <w:r w:rsidRPr="0000131B">
              <w:rPr>
                <w:rFonts w:ascii="Angsana New" w:hAnsi="Angsana New"/>
                <w:sz w:val="28"/>
                <w:szCs w:val="28"/>
                <w:cs/>
              </w:rPr>
              <w:t>.</w:t>
            </w:r>
            <w:r w:rsidRPr="0000131B">
              <w:rPr>
                <w:rFonts w:ascii="Angsana New" w:hAnsi="Angsana New"/>
                <w:sz w:val="28"/>
                <w:szCs w:val="28"/>
              </w:rPr>
              <w:t>04</w:t>
            </w:r>
          </w:p>
        </w:tc>
        <w:tc>
          <w:tcPr>
            <w:tcW w:w="270" w:type="dxa"/>
          </w:tcPr>
          <w:p w:rsidR="0000131B" w:rsidRPr="0000131B" w:rsidRDefault="0000131B" w:rsidP="0000131B">
            <w:pPr>
              <w:jc w:val="right"/>
              <w:rPr>
                <w:rFonts w:ascii="Angsana New" w:hAnsi="Angsana New"/>
                <w:sz w:val="28"/>
                <w:szCs w:val="28"/>
              </w:rPr>
            </w:pPr>
          </w:p>
        </w:tc>
        <w:tc>
          <w:tcPr>
            <w:tcW w:w="1530" w:type="dxa"/>
            <w:tcBorders>
              <w:top w:val="single" w:sz="4" w:space="0" w:color="auto"/>
              <w:bottom w:val="doub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sz w:val="28"/>
                <w:szCs w:val="28"/>
              </w:rPr>
              <w:t>2,650,619,988</w:t>
            </w:r>
            <w:r w:rsidRPr="0000131B">
              <w:rPr>
                <w:rFonts w:ascii="Angsana New" w:hAnsi="Angsana New"/>
                <w:sz w:val="28"/>
                <w:szCs w:val="28"/>
                <w:cs/>
              </w:rPr>
              <w:t>.</w:t>
            </w:r>
            <w:r w:rsidRPr="0000131B">
              <w:rPr>
                <w:rFonts w:ascii="Angsana New" w:hAnsi="Angsana New"/>
                <w:sz w:val="28"/>
                <w:szCs w:val="28"/>
              </w:rPr>
              <w:t>18</w:t>
            </w:r>
          </w:p>
        </w:tc>
        <w:tc>
          <w:tcPr>
            <w:tcW w:w="270" w:type="dxa"/>
          </w:tcPr>
          <w:p w:rsidR="0000131B" w:rsidRPr="0000131B" w:rsidRDefault="0000131B" w:rsidP="0000131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1,168,033,583.34</w:t>
            </w:r>
          </w:p>
        </w:tc>
        <w:tc>
          <w:tcPr>
            <w:tcW w:w="270" w:type="dxa"/>
            <w:shd w:val="clear" w:color="auto" w:fill="auto"/>
          </w:tcPr>
          <w:p w:rsidR="0000131B" w:rsidRPr="0000131B" w:rsidRDefault="0000131B" w:rsidP="0000131B">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double" w:sz="4" w:space="0" w:color="auto"/>
            </w:tcBorders>
          </w:tcPr>
          <w:p w:rsidR="0000131B" w:rsidRPr="0000131B" w:rsidRDefault="0000131B" w:rsidP="0000131B">
            <w:pPr>
              <w:jc w:val="right"/>
              <w:rPr>
                <w:rFonts w:ascii="Angsana New" w:hAnsi="Angsana New"/>
                <w:sz w:val="28"/>
                <w:szCs w:val="28"/>
              </w:rPr>
            </w:pPr>
            <w:r w:rsidRPr="0000131B">
              <w:rPr>
                <w:rFonts w:ascii="Angsana New" w:hAnsi="Angsana New" w:hint="cs"/>
                <w:sz w:val="28"/>
                <w:szCs w:val="28"/>
                <w:cs/>
              </w:rPr>
              <w:t>1,219,558,959.18</w:t>
            </w:r>
          </w:p>
        </w:tc>
      </w:tr>
    </w:tbl>
    <w:p w:rsidR="002846A9" w:rsidRDefault="002846A9"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EF7C4A" w:rsidRDefault="00EF7C4A" w:rsidP="00EE65D5">
      <w:pPr>
        <w:tabs>
          <w:tab w:val="left" w:pos="3780"/>
        </w:tabs>
        <w:ind w:left="450"/>
        <w:jc w:val="thaiDistribute"/>
        <w:rPr>
          <w:rFonts w:ascii="Angsana New" w:hAnsi="Angsana New"/>
          <w:b/>
          <w:bCs/>
          <w:sz w:val="30"/>
          <w:szCs w:val="30"/>
          <w:lang w:val="en-GB"/>
        </w:rPr>
      </w:pPr>
    </w:p>
    <w:p w:rsidR="002846A9" w:rsidRPr="00EE65D5" w:rsidRDefault="00CE5728" w:rsidP="00EE65D5">
      <w:pPr>
        <w:ind w:left="450" w:firstLine="900"/>
        <w:jc w:val="thaiDistribute"/>
        <w:outlineLvl w:val="0"/>
        <w:rPr>
          <w:rFonts w:ascii="Angsana New" w:eastAsia="MS Mincho" w:hAnsi="Angsana New"/>
          <w:sz w:val="30"/>
          <w:szCs w:val="30"/>
        </w:rPr>
      </w:pPr>
      <w:r w:rsidRPr="00EE65D5">
        <w:rPr>
          <w:rFonts w:ascii="Angsana New" w:eastAsia="MS Mincho" w:hAnsi="Angsana New"/>
          <w:sz w:val="30"/>
          <w:szCs w:val="30"/>
        </w:rPr>
        <w:lastRenderedPageBreak/>
        <w:t>For the years ended 31 December 201</w:t>
      </w:r>
      <w:r w:rsidR="00EE65D5" w:rsidRPr="00EE65D5">
        <w:rPr>
          <w:rFonts w:ascii="Angsana New" w:eastAsia="MS Mincho" w:hAnsi="Angsana New" w:hint="cs"/>
          <w:sz w:val="30"/>
          <w:szCs w:val="30"/>
          <w:cs/>
        </w:rPr>
        <w:t>6</w:t>
      </w:r>
      <w:r w:rsidRPr="00EE65D5">
        <w:rPr>
          <w:rFonts w:ascii="Angsana New" w:eastAsia="MS Mincho" w:hAnsi="Angsana New"/>
          <w:sz w:val="30"/>
          <w:szCs w:val="30"/>
        </w:rPr>
        <w:t xml:space="preserve">and </w:t>
      </w:r>
      <w:r w:rsidR="00B64286">
        <w:rPr>
          <w:rFonts w:ascii="Angsana New" w:eastAsia="MS Mincho" w:hAnsi="Angsana New"/>
          <w:sz w:val="30"/>
          <w:szCs w:val="30"/>
        </w:rPr>
        <w:t>2015</w:t>
      </w:r>
      <w:r w:rsidRPr="00EE65D5">
        <w:rPr>
          <w:rFonts w:ascii="Angsana New" w:eastAsia="MS Mincho" w:hAnsi="Angsana New"/>
          <w:sz w:val="30"/>
          <w:szCs w:val="30"/>
        </w:rPr>
        <w:t>, the mov</w:t>
      </w:r>
      <w:r w:rsidR="00B64286">
        <w:rPr>
          <w:rFonts w:ascii="Angsana New" w:eastAsia="MS Mincho" w:hAnsi="Angsana New"/>
          <w:sz w:val="30"/>
          <w:szCs w:val="30"/>
        </w:rPr>
        <w:t xml:space="preserve">ement of allowance for doubtful </w:t>
      </w:r>
      <w:r w:rsidRPr="00EE65D5">
        <w:rPr>
          <w:rFonts w:ascii="Angsana New" w:eastAsia="MS Mincho" w:hAnsi="Angsana New"/>
          <w:sz w:val="30"/>
          <w:szCs w:val="30"/>
        </w:rPr>
        <w:t>accounts are as follows:</w:t>
      </w:r>
    </w:p>
    <w:tbl>
      <w:tblPr>
        <w:tblW w:w="9630" w:type="dxa"/>
        <w:tblInd w:w="450" w:type="dxa"/>
        <w:tblLayout w:type="fixed"/>
        <w:tblLook w:val="0000"/>
      </w:tblPr>
      <w:tblGrid>
        <w:gridCol w:w="2700"/>
        <w:gridCol w:w="1530"/>
        <w:gridCol w:w="270"/>
        <w:gridCol w:w="1524"/>
        <w:gridCol w:w="6"/>
        <w:gridCol w:w="264"/>
        <w:gridCol w:w="6"/>
        <w:gridCol w:w="1530"/>
        <w:gridCol w:w="270"/>
        <w:gridCol w:w="1510"/>
        <w:gridCol w:w="20"/>
      </w:tblGrid>
      <w:tr w:rsidR="002846A9" w:rsidRPr="00EF673B" w:rsidTr="00083E8C">
        <w:trPr>
          <w:gridAfter w:val="1"/>
          <w:wAfter w:w="20" w:type="dxa"/>
        </w:trPr>
        <w:tc>
          <w:tcPr>
            <w:tcW w:w="2700" w:type="dxa"/>
          </w:tcPr>
          <w:p w:rsidR="002846A9" w:rsidRPr="00EF673B" w:rsidRDefault="002846A9" w:rsidP="00F045AB">
            <w:pPr>
              <w:ind w:left="-108" w:right="-18"/>
              <w:jc w:val="thaiDistribute"/>
              <w:rPr>
                <w:rFonts w:ascii="Angsana New" w:hAnsi="Angsana New"/>
                <w:sz w:val="28"/>
                <w:szCs w:val="28"/>
                <w:u w:val="single"/>
                <w:cs/>
              </w:rPr>
            </w:pPr>
          </w:p>
        </w:tc>
        <w:tc>
          <w:tcPr>
            <w:tcW w:w="3324" w:type="dxa"/>
            <w:gridSpan w:val="3"/>
          </w:tcPr>
          <w:p w:rsidR="002846A9" w:rsidRPr="00EF673B" w:rsidRDefault="00CE5728" w:rsidP="00D16CAB">
            <w:pPr>
              <w:jc w:val="center"/>
              <w:rPr>
                <w:rFonts w:ascii="Angsana New" w:hAnsi="Angsana New"/>
                <w:sz w:val="28"/>
                <w:szCs w:val="28"/>
                <w:u w:val="single"/>
                <w:cs/>
              </w:rPr>
            </w:pPr>
            <w:r w:rsidRPr="00EF673B">
              <w:rPr>
                <w:rFonts w:ascii="Angsana New" w:eastAsia="Times New Roman" w:hAnsi="Angsana New"/>
                <w:snapToGrid w:val="0"/>
                <w:sz w:val="28"/>
                <w:szCs w:val="28"/>
                <w:lang w:eastAsia="th-TH"/>
              </w:rPr>
              <w:t>Consolidated Financial Statements</w:t>
            </w:r>
          </w:p>
        </w:tc>
        <w:tc>
          <w:tcPr>
            <w:tcW w:w="270" w:type="dxa"/>
            <w:gridSpan w:val="2"/>
          </w:tcPr>
          <w:p w:rsidR="002846A9" w:rsidRPr="00EF673B" w:rsidRDefault="002846A9" w:rsidP="00D16CAB">
            <w:pPr>
              <w:jc w:val="center"/>
              <w:rPr>
                <w:rFonts w:ascii="Angsana New" w:hAnsi="Angsana New"/>
                <w:sz w:val="28"/>
                <w:szCs w:val="28"/>
                <w:u w:val="single"/>
                <w:cs/>
              </w:rPr>
            </w:pPr>
          </w:p>
        </w:tc>
        <w:tc>
          <w:tcPr>
            <w:tcW w:w="3316" w:type="dxa"/>
            <w:gridSpan w:val="4"/>
          </w:tcPr>
          <w:p w:rsidR="002846A9" w:rsidRPr="00EF673B" w:rsidRDefault="00CE5728" w:rsidP="00D16CAB">
            <w:pPr>
              <w:jc w:val="center"/>
              <w:rPr>
                <w:rFonts w:ascii="Angsana New" w:hAnsi="Angsana New"/>
                <w:sz w:val="28"/>
                <w:szCs w:val="28"/>
                <w:u w:val="single"/>
                <w:cs/>
              </w:rPr>
            </w:pPr>
            <w:r w:rsidRPr="00EF673B">
              <w:rPr>
                <w:rFonts w:ascii="Angsana New" w:eastAsia="Times New Roman" w:hAnsi="Angsana New"/>
                <w:snapToGrid w:val="0"/>
                <w:sz w:val="28"/>
                <w:szCs w:val="28"/>
                <w:lang w:eastAsia="th-TH"/>
              </w:rPr>
              <w:t>Separate Financial Statements</w:t>
            </w:r>
          </w:p>
        </w:tc>
      </w:tr>
      <w:tr w:rsidR="00CE5728" w:rsidRPr="00EF673B" w:rsidTr="00083E8C">
        <w:tc>
          <w:tcPr>
            <w:tcW w:w="2700" w:type="dxa"/>
          </w:tcPr>
          <w:p w:rsidR="00CE5728" w:rsidRPr="00EF673B" w:rsidRDefault="00CE5728" w:rsidP="00F045AB">
            <w:pPr>
              <w:ind w:left="-108" w:right="-18"/>
              <w:jc w:val="thaiDistribute"/>
              <w:rPr>
                <w:rFonts w:ascii="Angsana New" w:hAnsi="Angsana New"/>
                <w:sz w:val="28"/>
                <w:szCs w:val="28"/>
                <w:u w:val="single"/>
                <w:cs/>
              </w:rPr>
            </w:pPr>
          </w:p>
        </w:tc>
        <w:tc>
          <w:tcPr>
            <w:tcW w:w="1530" w:type="dxa"/>
          </w:tcPr>
          <w:p w:rsidR="00CE5728" w:rsidRPr="00EF673B" w:rsidRDefault="00CE5728" w:rsidP="00433F87">
            <w:pPr>
              <w:ind w:left="-108" w:right="-108"/>
              <w:jc w:val="center"/>
              <w:rPr>
                <w:rFonts w:ascii="Angsana New" w:hAnsi="Angsana New"/>
                <w:sz w:val="28"/>
                <w:szCs w:val="28"/>
                <w:cs/>
              </w:rPr>
            </w:pPr>
            <w:r w:rsidRPr="00EF673B">
              <w:rPr>
                <w:rFonts w:ascii="Angsana New" w:hAnsi="Angsana New"/>
                <w:sz w:val="28"/>
                <w:szCs w:val="28"/>
              </w:rPr>
              <w:t>For the years ended</w:t>
            </w:r>
          </w:p>
        </w:tc>
        <w:tc>
          <w:tcPr>
            <w:tcW w:w="270" w:type="dxa"/>
          </w:tcPr>
          <w:p w:rsidR="00CE5728" w:rsidRPr="00EF673B" w:rsidRDefault="00CE5728" w:rsidP="00D16CAB">
            <w:pPr>
              <w:jc w:val="center"/>
              <w:rPr>
                <w:rFonts w:ascii="Angsana New" w:hAnsi="Angsana New"/>
                <w:sz w:val="28"/>
                <w:szCs w:val="28"/>
                <w:u w:val="single"/>
                <w:cs/>
              </w:rPr>
            </w:pPr>
          </w:p>
        </w:tc>
        <w:tc>
          <w:tcPr>
            <w:tcW w:w="1530" w:type="dxa"/>
            <w:gridSpan w:val="2"/>
          </w:tcPr>
          <w:p w:rsidR="00CE5728" w:rsidRPr="00EF673B" w:rsidRDefault="00CE5728" w:rsidP="00433F87">
            <w:pPr>
              <w:ind w:left="-108" w:right="-108"/>
              <w:jc w:val="center"/>
              <w:rPr>
                <w:rFonts w:ascii="Angsana New" w:hAnsi="Angsana New"/>
                <w:sz w:val="28"/>
                <w:szCs w:val="28"/>
                <w:cs/>
              </w:rPr>
            </w:pPr>
            <w:r w:rsidRPr="00EF673B">
              <w:rPr>
                <w:rFonts w:ascii="Angsana New" w:hAnsi="Angsana New"/>
                <w:sz w:val="28"/>
                <w:szCs w:val="28"/>
              </w:rPr>
              <w:t>For the years ended</w:t>
            </w:r>
          </w:p>
        </w:tc>
        <w:tc>
          <w:tcPr>
            <w:tcW w:w="270" w:type="dxa"/>
            <w:gridSpan w:val="2"/>
          </w:tcPr>
          <w:p w:rsidR="00CE5728" w:rsidRPr="00EF673B" w:rsidRDefault="00CE5728" w:rsidP="00D16CAB">
            <w:pPr>
              <w:jc w:val="center"/>
              <w:rPr>
                <w:rFonts w:ascii="Angsana New" w:hAnsi="Angsana New"/>
                <w:sz w:val="28"/>
                <w:szCs w:val="28"/>
                <w:u w:val="single"/>
                <w:cs/>
              </w:rPr>
            </w:pPr>
          </w:p>
        </w:tc>
        <w:tc>
          <w:tcPr>
            <w:tcW w:w="1530" w:type="dxa"/>
          </w:tcPr>
          <w:p w:rsidR="00CE5728" w:rsidRPr="00EF673B" w:rsidRDefault="00CE5728" w:rsidP="00433F87">
            <w:pPr>
              <w:ind w:left="-108" w:right="-108"/>
              <w:jc w:val="center"/>
              <w:rPr>
                <w:rFonts w:ascii="Angsana New" w:hAnsi="Angsana New"/>
                <w:sz w:val="28"/>
                <w:szCs w:val="28"/>
                <w:cs/>
              </w:rPr>
            </w:pPr>
            <w:r w:rsidRPr="00EF673B">
              <w:rPr>
                <w:rFonts w:ascii="Angsana New" w:hAnsi="Angsana New"/>
                <w:sz w:val="28"/>
                <w:szCs w:val="28"/>
              </w:rPr>
              <w:t>For the years ended</w:t>
            </w:r>
          </w:p>
        </w:tc>
        <w:tc>
          <w:tcPr>
            <w:tcW w:w="270" w:type="dxa"/>
          </w:tcPr>
          <w:p w:rsidR="00CE5728" w:rsidRPr="00EF673B" w:rsidRDefault="00CE5728" w:rsidP="00433F87">
            <w:pPr>
              <w:jc w:val="center"/>
              <w:rPr>
                <w:rFonts w:ascii="Angsana New" w:hAnsi="Angsana New"/>
                <w:sz w:val="28"/>
                <w:szCs w:val="28"/>
                <w:u w:val="single"/>
                <w:cs/>
              </w:rPr>
            </w:pPr>
          </w:p>
        </w:tc>
        <w:tc>
          <w:tcPr>
            <w:tcW w:w="1530" w:type="dxa"/>
            <w:gridSpan w:val="2"/>
          </w:tcPr>
          <w:p w:rsidR="00CE5728" w:rsidRPr="00EF673B" w:rsidRDefault="00CE5728" w:rsidP="00433F87">
            <w:pPr>
              <w:ind w:left="-108" w:right="-108"/>
              <w:jc w:val="center"/>
              <w:rPr>
                <w:rFonts w:ascii="Angsana New" w:hAnsi="Angsana New"/>
                <w:sz w:val="28"/>
                <w:szCs w:val="28"/>
                <w:cs/>
              </w:rPr>
            </w:pPr>
            <w:r w:rsidRPr="00EF673B">
              <w:rPr>
                <w:rFonts w:ascii="Angsana New" w:hAnsi="Angsana New"/>
                <w:sz w:val="28"/>
                <w:szCs w:val="28"/>
              </w:rPr>
              <w:t>For the years ended</w:t>
            </w:r>
          </w:p>
        </w:tc>
      </w:tr>
      <w:tr w:rsidR="00F045AB" w:rsidRPr="00EF673B" w:rsidTr="00083E8C">
        <w:tc>
          <w:tcPr>
            <w:tcW w:w="2700" w:type="dxa"/>
          </w:tcPr>
          <w:p w:rsidR="00F045AB" w:rsidRPr="00EF673B" w:rsidRDefault="00F045AB" w:rsidP="00F045AB">
            <w:pPr>
              <w:ind w:left="-108" w:right="-18"/>
              <w:jc w:val="thaiDistribute"/>
              <w:rPr>
                <w:rFonts w:ascii="Angsana New" w:hAnsi="Angsana New"/>
                <w:sz w:val="28"/>
                <w:szCs w:val="28"/>
                <w:u w:val="single"/>
                <w:cs/>
              </w:rPr>
            </w:pPr>
          </w:p>
        </w:tc>
        <w:tc>
          <w:tcPr>
            <w:tcW w:w="1530" w:type="dxa"/>
          </w:tcPr>
          <w:p w:rsidR="00F045AB" w:rsidRPr="00EF673B" w:rsidRDefault="00F045AB" w:rsidP="0005111F">
            <w:pPr>
              <w:ind w:left="-101" w:right="-102"/>
              <w:jc w:val="center"/>
              <w:rPr>
                <w:rFonts w:ascii="Angsana New" w:hAnsi="Angsana New"/>
                <w:sz w:val="28"/>
                <w:szCs w:val="28"/>
              </w:rPr>
            </w:pPr>
            <w:r w:rsidRPr="00EF673B">
              <w:rPr>
                <w:rFonts w:ascii="Angsana New" w:hAnsi="Angsana New"/>
                <w:sz w:val="28"/>
                <w:szCs w:val="28"/>
                <w:cs/>
              </w:rPr>
              <w:t xml:space="preserve">31 </w:t>
            </w:r>
            <w:r w:rsidRPr="00EF673B">
              <w:rPr>
                <w:rFonts w:ascii="Angsana New" w:hAnsi="Angsana New"/>
                <w:sz w:val="28"/>
                <w:szCs w:val="28"/>
              </w:rPr>
              <w:t>December 201</w:t>
            </w:r>
            <w:r w:rsidRPr="00EF673B">
              <w:rPr>
                <w:rFonts w:ascii="Angsana New" w:hAnsi="Angsana New" w:hint="cs"/>
                <w:sz w:val="28"/>
                <w:szCs w:val="28"/>
                <w:cs/>
              </w:rPr>
              <w:t>6</w:t>
            </w:r>
          </w:p>
        </w:tc>
        <w:tc>
          <w:tcPr>
            <w:tcW w:w="270" w:type="dxa"/>
          </w:tcPr>
          <w:p w:rsidR="00F045AB" w:rsidRPr="00EF673B" w:rsidRDefault="00F045AB" w:rsidP="0005111F">
            <w:pPr>
              <w:jc w:val="center"/>
              <w:rPr>
                <w:rFonts w:ascii="Angsana New" w:hAnsi="Angsana New"/>
                <w:sz w:val="28"/>
                <w:szCs w:val="28"/>
                <w:u w:val="single"/>
                <w:cs/>
              </w:rPr>
            </w:pPr>
          </w:p>
        </w:tc>
        <w:tc>
          <w:tcPr>
            <w:tcW w:w="1530" w:type="dxa"/>
            <w:gridSpan w:val="2"/>
          </w:tcPr>
          <w:p w:rsidR="00F045AB" w:rsidRPr="00EF673B" w:rsidRDefault="00F045AB" w:rsidP="0005111F">
            <w:pPr>
              <w:ind w:left="-101" w:right="-102"/>
              <w:jc w:val="center"/>
              <w:rPr>
                <w:rFonts w:ascii="Angsana New" w:hAnsi="Angsana New"/>
                <w:sz w:val="28"/>
                <w:szCs w:val="28"/>
              </w:rPr>
            </w:pPr>
            <w:r w:rsidRPr="00EF673B">
              <w:rPr>
                <w:rFonts w:ascii="Angsana New" w:hAnsi="Angsana New"/>
                <w:sz w:val="28"/>
                <w:szCs w:val="28"/>
              </w:rPr>
              <w:t>31 December 201</w:t>
            </w:r>
            <w:r w:rsidRPr="00EF673B">
              <w:rPr>
                <w:rFonts w:ascii="Angsana New" w:hAnsi="Angsana New" w:hint="cs"/>
                <w:sz w:val="28"/>
                <w:szCs w:val="28"/>
                <w:cs/>
              </w:rPr>
              <w:t>5</w:t>
            </w:r>
          </w:p>
        </w:tc>
        <w:tc>
          <w:tcPr>
            <w:tcW w:w="270" w:type="dxa"/>
            <w:gridSpan w:val="2"/>
          </w:tcPr>
          <w:p w:rsidR="00F045AB" w:rsidRPr="00EF673B" w:rsidRDefault="00F045AB" w:rsidP="0005111F">
            <w:pPr>
              <w:jc w:val="center"/>
              <w:rPr>
                <w:rFonts w:ascii="Angsana New" w:hAnsi="Angsana New"/>
                <w:sz w:val="28"/>
                <w:szCs w:val="28"/>
                <w:u w:val="single"/>
                <w:cs/>
              </w:rPr>
            </w:pPr>
          </w:p>
        </w:tc>
        <w:tc>
          <w:tcPr>
            <w:tcW w:w="1530" w:type="dxa"/>
          </w:tcPr>
          <w:p w:rsidR="00F045AB" w:rsidRPr="00EF673B" w:rsidRDefault="00F045AB" w:rsidP="0005111F">
            <w:pPr>
              <w:ind w:left="-101" w:right="-102"/>
              <w:jc w:val="center"/>
              <w:rPr>
                <w:rFonts w:ascii="Angsana New" w:hAnsi="Angsana New"/>
                <w:sz w:val="28"/>
                <w:szCs w:val="28"/>
              </w:rPr>
            </w:pPr>
            <w:r w:rsidRPr="00EF673B">
              <w:rPr>
                <w:rFonts w:ascii="Angsana New" w:hAnsi="Angsana New"/>
                <w:sz w:val="28"/>
                <w:szCs w:val="28"/>
                <w:cs/>
              </w:rPr>
              <w:t xml:space="preserve">31 </w:t>
            </w:r>
            <w:r w:rsidRPr="00EF673B">
              <w:rPr>
                <w:rFonts w:ascii="Angsana New" w:hAnsi="Angsana New"/>
                <w:sz w:val="28"/>
                <w:szCs w:val="28"/>
              </w:rPr>
              <w:t>December 201</w:t>
            </w:r>
            <w:r w:rsidRPr="00EF673B">
              <w:rPr>
                <w:rFonts w:ascii="Angsana New" w:hAnsi="Angsana New" w:hint="cs"/>
                <w:sz w:val="28"/>
                <w:szCs w:val="28"/>
                <w:cs/>
              </w:rPr>
              <w:t>6</w:t>
            </w:r>
          </w:p>
        </w:tc>
        <w:tc>
          <w:tcPr>
            <w:tcW w:w="270" w:type="dxa"/>
          </w:tcPr>
          <w:p w:rsidR="00F045AB" w:rsidRPr="00EF673B" w:rsidRDefault="00F045AB" w:rsidP="0005111F">
            <w:pPr>
              <w:jc w:val="center"/>
              <w:rPr>
                <w:rFonts w:ascii="Angsana New" w:hAnsi="Angsana New"/>
                <w:sz w:val="28"/>
                <w:szCs w:val="28"/>
                <w:u w:val="single"/>
                <w:cs/>
              </w:rPr>
            </w:pPr>
          </w:p>
        </w:tc>
        <w:tc>
          <w:tcPr>
            <w:tcW w:w="1530" w:type="dxa"/>
            <w:gridSpan w:val="2"/>
          </w:tcPr>
          <w:p w:rsidR="00F045AB" w:rsidRPr="00EF673B" w:rsidRDefault="00F045AB" w:rsidP="0005111F">
            <w:pPr>
              <w:ind w:left="-101" w:right="-102"/>
              <w:jc w:val="center"/>
              <w:rPr>
                <w:rFonts w:ascii="Angsana New" w:hAnsi="Angsana New"/>
                <w:sz w:val="28"/>
                <w:szCs w:val="28"/>
              </w:rPr>
            </w:pPr>
            <w:r w:rsidRPr="00EF673B">
              <w:rPr>
                <w:rFonts w:ascii="Angsana New" w:hAnsi="Angsana New"/>
                <w:sz w:val="28"/>
                <w:szCs w:val="28"/>
              </w:rPr>
              <w:t>31 December 201</w:t>
            </w:r>
            <w:r w:rsidRPr="00EF673B">
              <w:rPr>
                <w:rFonts w:ascii="Angsana New" w:hAnsi="Angsana New" w:hint="cs"/>
                <w:sz w:val="28"/>
                <w:szCs w:val="28"/>
                <w:cs/>
              </w:rPr>
              <w:t>5</w:t>
            </w:r>
          </w:p>
        </w:tc>
      </w:tr>
      <w:tr w:rsidR="002846A9" w:rsidRPr="00EF673B" w:rsidTr="00083E8C">
        <w:tc>
          <w:tcPr>
            <w:tcW w:w="2700" w:type="dxa"/>
          </w:tcPr>
          <w:p w:rsidR="002846A9" w:rsidRPr="00EF673B" w:rsidRDefault="002846A9" w:rsidP="00F045AB">
            <w:pPr>
              <w:ind w:left="-108" w:right="-18"/>
              <w:jc w:val="thaiDistribute"/>
              <w:rPr>
                <w:rFonts w:ascii="Angsana New" w:hAnsi="Angsana New"/>
                <w:sz w:val="28"/>
                <w:szCs w:val="28"/>
                <w:u w:val="single"/>
                <w:cs/>
              </w:rPr>
            </w:pPr>
          </w:p>
        </w:tc>
        <w:tc>
          <w:tcPr>
            <w:tcW w:w="1530" w:type="dxa"/>
          </w:tcPr>
          <w:p w:rsidR="002846A9" w:rsidRPr="00EF673B" w:rsidRDefault="00CE5728" w:rsidP="00D16CAB">
            <w:pPr>
              <w:jc w:val="center"/>
              <w:rPr>
                <w:rFonts w:ascii="Angsana New" w:hAnsi="Angsana New"/>
                <w:sz w:val="28"/>
                <w:szCs w:val="28"/>
              </w:rPr>
            </w:pPr>
            <w:r w:rsidRPr="00EF673B">
              <w:rPr>
                <w:rFonts w:ascii="Angsana New" w:hAnsi="Angsana New"/>
                <w:sz w:val="28"/>
                <w:szCs w:val="28"/>
              </w:rPr>
              <w:t>Baht</w:t>
            </w:r>
          </w:p>
        </w:tc>
        <w:tc>
          <w:tcPr>
            <w:tcW w:w="270" w:type="dxa"/>
          </w:tcPr>
          <w:p w:rsidR="002846A9" w:rsidRPr="00EF673B" w:rsidRDefault="002846A9" w:rsidP="00D16CAB">
            <w:pPr>
              <w:jc w:val="center"/>
              <w:rPr>
                <w:rFonts w:ascii="Angsana New" w:hAnsi="Angsana New"/>
                <w:sz w:val="28"/>
                <w:szCs w:val="28"/>
                <w:cs/>
              </w:rPr>
            </w:pPr>
          </w:p>
        </w:tc>
        <w:tc>
          <w:tcPr>
            <w:tcW w:w="1530" w:type="dxa"/>
            <w:gridSpan w:val="2"/>
          </w:tcPr>
          <w:p w:rsidR="002846A9" w:rsidRPr="00EF673B" w:rsidRDefault="00CE5728" w:rsidP="00D16CAB">
            <w:pPr>
              <w:jc w:val="center"/>
              <w:rPr>
                <w:rFonts w:ascii="Angsana New" w:hAnsi="Angsana New"/>
                <w:sz w:val="28"/>
                <w:szCs w:val="28"/>
              </w:rPr>
            </w:pPr>
            <w:r w:rsidRPr="00EF673B">
              <w:rPr>
                <w:rFonts w:ascii="Angsana New" w:hAnsi="Angsana New"/>
                <w:sz w:val="28"/>
                <w:szCs w:val="28"/>
              </w:rPr>
              <w:t>Baht</w:t>
            </w:r>
          </w:p>
        </w:tc>
        <w:tc>
          <w:tcPr>
            <w:tcW w:w="270" w:type="dxa"/>
            <w:gridSpan w:val="2"/>
          </w:tcPr>
          <w:p w:rsidR="002846A9" w:rsidRPr="00EF673B" w:rsidRDefault="002846A9" w:rsidP="00D16CAB">
            <w:pPr>
              <w:jc w:val="center"/>
              <w:rPr>
                <w:rFonts w:ascii="Angsana New" w:hAnsi="Angsana New"/>
                <w:sz w:val="28"/>
                <w:szCs w:val="28"/>
                <w:cs/>
              </w:rPr>
            </w:pPr>
          </w:p>
        </w:tc>
        <w:tc>
          <w:tcPr>
            <w:tcW w:w="1530" w:type="dxa"/>
          </w:tcPr>
          <w:p w:rsidR="002846A9" w:rsidRPr="00EF673B" w:rsidRDefault="00CE5728" w:rsidP="00D16CAB">
            <w:pPr>
              <w:jc w:val="center"/>
              <w:rPr>
                <w:rFonts w:ascii="Angsana New" w:hAnsi="Angsana New"/>
                <w:sz w:val="28"/>
                <w:szCs w:val="28"/>
              </w:rPr>
            </w:pPr>
            <w:r w:rsidRPr="00EF673B">
              <w:rPr>
                <w:rFonts w:ascii="Angsana New" w:hAnsi="Angsana New"/>
                <w:sz w:val="28"/>
                <w:szCs w:val="28"/>
              </w:rPr>
              <w:t>Baht</w:t>
            </w:r>
          </w:p>
        </w:tc>
        <w:tc>
          <w:tcPr>
            <w:tcW w:w="270" w:type="dxa"/>
          </w:tcPr>
          <w:p w:rsidR="002846A9" w:rsidRPr="00EF673B" w:rsidRDefault="002846A9" w:rsidP="00D16CAB">
            <w:pPr>
              <w:jc w:val="center"/>
              <w:rPr>
                <w:rFonts w:ascii="Angsana New" w:hAnsi="Angsana New"/>
                <w:sz w:val="28"/>
                <w:szCs w:val="28"/>
                <w:cs/>
              </w:rPr>
            </w:pPr>
          </w:p>
        </w:tc>
        <w:tc>
          <w:tcPr>
            <w:tcW w:w="1530" w:type="dxa"/>
            <w:gridSpan w:val="2"/>
          </w:tcPr>
          <w:p w:rsidR="002846A9" w:rsidRPr="00EF673B" w:rsidRDefault="00CE5728" w:rsidP="00D16CAB">
            <w:pPr>
              <w:jc w:val="center"/>
              <w:rPr>
                <w:rFonts w:ascii="Angsana New" w:hAnsi="Angsana New"/>
                <w:sz w:val="28"/>
                <w:szCs w:val="28"/>
              </w:rPr>
            </w:pPr>
            <w:r w:rsidRPr="00EF673B">
              <w:rPr>
                <w:rFonts w:ascii="Angsana New" w:hAnsi="Angsana New"/>
                <w:sz w:val="28"/>
                <w:szCs w:val="28"/>
              </w:rPr>
              <w:t>Baht</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hAnsi="Angsana New"/>
                <w:sz w:val="28"/>
                <w:szCs w:val="28"/>
              </w:rPr>
            </w:pPr>
            <w:r w:rsidRPr="00EF673B">
              <w:rPr>
                <w:rFonts w:ascii="Angsana New" w:eastAsia="Calibri" w:hAnsi="Angsana New"/>
                <w:snapToGrid w:val="0"/>
                <w:sz w:val="28"/>
                <w:szCs w:val="28"/>
                <w:cs/>
                <w:lang w:eastAsia="th-TH"/>
              </w:rPr>
              <w:t>Beginning</w:t>
            </w:r>
            <w:r w:rsidRPr="00EF673B">
              <w:rPr>
                <w:rFonts w:ascii="Angsana New" w:eastAsia="Calibri" w:hAnsi="Angsana New"/>
                <w:sz w:val="28"/>
                <w:szCs w:val="28"/>
              </w:rPr>
              <w:t xml:space="preserve"> Balance</w:t>
            </w:r>
          </w:p>
        </w:tc>
        <w:tc>
          <w:tcPr>
            <w:tcW w:w="1530" w:type="dxa"/>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152,923,731</w:t>
            </w:r>
            <w:r w:rsidRPr="00EF673B">
              <w:rPr>
                <w:rFonts w:ascii="Angsana New" w:hAnsi="Angsana New"/>
                <w:sz w:val="28"/>
                <w:szCs w:val="28"/>
                <w:cs/>
              </w:rPr>
              <w:t>.</w:t>
            </w:r>
            <w:r w:rsidRPr="00EF673B">
              <w:rPr>
                <w:rFonts w:ascii="Angsana New" w:hAnsi="Angsana New"/>
                <w:sz w:val="28"/>
                <w:szCs w:val="28"/>
              </w:rPr>
              <w:t>70</w:t>
            </w: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41,634,481</w:t>
            </w:r>
            <w:r w:rsidRPr="00EF673B">
              <w:rPr>
                <w:rFonts w:ascii="Angsana New" w:hAnsi="Angsana New"/>
                <w:sz w:val="28"/>
                <w:szCs w:val="28"/>
                <w:cs/>
              </w:rPr>
              <w:t>.</w:t>
            </w:r>
            <w:r w:rsidRPr="00EF673B">
              <w:rPr>
                <w:rFonts w:ascii="Angsana New" w:hAnsi="Angsana New"/>
                <w:sz w:val="28"/>
                <w:szCs w:val="28"/>
              </w:rPr>
              <w:t>38</w:t>
            </w:r>
            <w:r w:rsidRPr="00EF673B">
              <w:rPr>
                <w:rFonts w:ascii="Angsana New" w:hAnsi="Angsana New"/>
                <w:sz w:val="28"/>
                <w:szCs w:val="28"/>
                <w:cs/>
              </w:rPr>
              <w:t>)</w:t>
            </w:r>
          </w:p>
        </w:tc>
        <w:tc>
          <w:tcPr>
            <w:tcW w:w="270" w:type="dxa"/>
            <w:gridSpan w:val="2"/>
          </w:tcPr>
          <w:p w:rsidR="00EF673B" w:rsidRPr="00EF673B" w:rsidRDefault="00EF673B" w:rsidP="00EF673B">
            <w:pPr>
              <w:jc w:val="right"/>
              <w:rPr>
                <w:rFonts w:ascii="Angsana New" w:hAnsi="Angsana New"/>
                <w:sz w:val="28"/>
                <w:szCs w:val="28"/>
              </w:rPr>
            </w:pPr>
          </w:p>
        </w:tc>
        <w:tc>
          <w:tcPr>
            <w:tcW w:w="1530" w:type="dxa"/>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98,502,356</w:t>
            </w:r>
            <w:r w:rsidRPr="00EF673B">
              <w:rPr>
                <w:rFonts w:ascii="Angsana New" w:hAnsi="Angsana New"/>
                <w:sz w:val="28"/>
                <w:szCs w:val="28"/>
                <w:cs/>
              </w:rPr>
              <w:t>.</w:t>
            </w:r>
            <w:r w:rsidRPr="00EF673B">
              <w:rPr>
                <w:rFonts w:ascii="Angsana New" w:hAnsi="Angsana New"/>
                <w:sz w:val="28"/>
                <w:szCs w:val="28"/>
              </w:rPr>
              <w:t>97</w:t>
            </w: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20,471,525</w:t>
            </w:r>
            <w:r w:rsidRPr="00EF673B">
              <w:rPr>
                <w:rFonts w:ascii="Angsana New" w:hAnsi="Angsana New"/>
                <w:sz w:val="28"/>
                <w:szCs w:val="28"/>
                <w:cs/>
              </w:rPr>
              <w:t>.</w:t>
            </w:r>
            <w:r w:rsidRPr="00EF673B">
              <w:rPr>
                <w:rFonts w:ascii="Angsana New" w:hAnsi="Angsana New"/>
                <w:sz w:val="28"/>
                <w:szCs w:val="28"/>
              </w:rPr>
              <w:t>69</w:t>
            </w:r>
            <w:r w:rsidRPr="00EF673B">
              <w:rPr>
                <w:rFonts w:ascii="Angsana New" w:hAnsi="Angsana New"/>
                <w:sz w:val="28"/>
                <w:szCs w:val="28"/>
                <w:cs/>
              </w:rPr>
              <w:t>)</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hAnsi="Angsana New"/>
                <w:sz w:val="28"/>
                <w:szCs w:val="28"/>
              </w:rPr>
            </w:pPr>
            <w:r w:rsidRPr="00EF673B">
              <w:rPr>
                <w:rFonts w:ascii="Angsana New" w:eastAsia="Calibri" w:hAnsi="Angsana New"/>
                <w:snapToGrid w:val="0"/>
                <w:sz w:val="28"/>
                <w:szCs w:val="28"/>
                <w:lang w:eastAsia="th-TH"/>
              </w:rPr>
              <w:t>Receives from business acquisition</w:t>
            </w:r>
          </w:p>
        </w:tc>
        <w:tc>
          <w:tcPr>
            <w:tcW w:w="1530" w:type="dxa"/>
            <w:shd w:val="clear" w:color="auto" w:fill="auto"/>
            <w:vAlign w:val="bottom"/>
          </w:tcPr>
          <w:p w:rsidR="00EF673B" w:rsidRPr="00EF673B" w:rsidRDefault="00EF673B" w:rsidP="00EF673B">
            <w:pPr>
              <w:jc w:val="center"/>
              <w:rPr>
                <w:rFonts w:ascii="Angsana New" w:hAnsi="Angsana New"/>
                <w:sz w:val="28"/>
                <w:szCs w:val="28"/>
              </w:rPr>
            </w:pP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vAlign w:val="bottom"/>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36,008,777</w:t>
            </w:r>
            <w:r w:rsidRPr="00EF673B">
              <w:rPr>
                <w:rFonts w:ascii="Angsana New" w:hAnsi="Angsana New"/>
                <w:sz w:val="28"/>
                <w:szCs w:val="28"/>
                <w:cs/>
              </w:rPr>
              <w:t>.</w:t>
            </w:r>
            <w:r w:rsidRPr="00EF673B">
              <w:rPr>
                <w:rFonts w:ascii="Angsana New" w:hAnsi="Angsana New"/>
                <w:sz w:val="28"/>
                <w:szCs w:val="28"/>
              </w:rPr>
              <w:t>01</w:t>
            </w:r>
            <w:r w:rsidRPr="00EF673B">
              <w:rPr>
                <w:rFonts w:ascii="Angsana New" w:hAnsi="Angsana New"/>
                <w:sz w:val="28"/>
                <w:szCs w:val="28"/>
                <w:cs/>
              </w:rPr>
              <w:t>)</w:t>
            </w:r>
          </w:p>
        </w:tc>
        <w:tc>
          <w:tcPr>
            <w:tcW w:w="270" w:type="dxa"/>
            <w:gridSpan w:val="2"/>
          </w:tcPr>
          <w:p w:rsidR="00EF673B" w:rsidRPr="00EF673B" w:rsidRDefault="00EF673B" w:rsidP="00EF673B">
            <w:pPr>
              <w:jc w:val="right"/>
              <w:rPr>
                <w:rFonts w:ascii="Angsana New" w:hAnsi="Angsana New"/>
                <w:sz w:val="28"/>
                <w:szCs w:val="28"/>
              </w:rPr>
            </w:pPr>
          </w:p>
        </w:tc>
        <w:tc>
          <w:tcPr>
            <w:tcW w:w="1530" w:type="dxa"/>
            <w:shd w:val="clear" w:color="auto" w:fill="auto"/>
          </w:tcPr>
          <w:p w:rsidR="00EF673B" w:rsidRPr="00EF673B" w:rsidRDefault="00EF673B" w:rsidP="00EF673B">
            <w:pPr>
              <w:ind w:left="-66" w:right="-92"/>
              <w:jc w:val="center"/>
              <w:rPr>
                <w:rFonts w:ascii="Angsana New" w:hAnsi="Angsana New"/>
                <w:sz w:val="28"/>
                <w:szCs w:val="28"/>
                <w:cs/>
              </w:rPr>
            </w:pPr>
            <w:r w:rsidRPr="00EF673B">
              <w:rPr>
                <w:rFonts w:ascii="Angsana New" w:hAnsi="Angsana New" w:hint="cs"/>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shd w:val="clear" w:color="auto" w:fill="auto"/>
          </w:tcPr>
          <w:p w:rsidR="00EF673B" w:rsidRPr="00EF673B" w:rsidRDefault="00EF673B" w:rsidP="00EF673B">
            <w:pPr>
              <w:ind w:left="-66" w:right="-92"/>
              <w:jc w:val="center"/>
              <w:rPr>
                <w:rFonts w:ascii="Angsana New" w:hAnsi="Angsana New"/>
                <w:sz w:val="28"/>
                <w:szCs w:val="28"/>
                <w:cs/>
              </w:rPr>
            </w:pPr>
            <w:r w:rsidRPr="00EF673B">
              <w:rPr>
                <w:rFonts w:ascii="Angsana New" w:hAnsi="Angsana New" w:hint="cs"/>
                <w:sz w:val="28"/>
                <w:szCs w:val="28"/>
                <w:cs/>
              </w:rPr>
              <w:t>-</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hAnsi="Angsana New"/>
                <w:sz w:val="28"/>
                <w:szCs w:val="28"/>
              </w:rPr>
            </w:pPr>
            <w:r w:rsidRPr="00EF673B">
              <w:rPr>
                <w:rFonts w:ascii="Angsana New" w:eastAsia="Calibri" w:hAnsi="Angsana New"/>
                <w:sz w:val="28"/>
                <w:szCs w:val="28"/>
              </w:rPr>
              <w:t>Increased during the year</w:t>
            </w:r>
          </w:p>
        </w:tc>
        <w:tc>
          <w:tcPr>
            <w:tcW w:w="1530" w:type="dxa"/>
            <w:shd w:val="clear" w:color="auto" w:fill="auto"/>
            <w:vAlign w:val="bottom"/>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2</w:t>
            </w:r>
            <w:r w:rsidRPr="00EF673B">
              <w:rPr>
                <w:rFonts w:ascii="Angsana New" w:hAnsi="Angsana New" w:hint="cs"/>
                <w:sz w:val="28"/>
                <w:szCs w:val="28"/>
                <w:cs/>
              </w:rPr>
              <w:t>89</w:t>
            </w:r>
            <w:r w:rsidRPr="00EF673B">
              <w:rPr>
                <w:rFonts w:ascii="Angsana New" w:hAnsi="Angsana New"/>
                <w:sz w:val="28"/>
                <w:szCs w:val="28"/>
              </w:rPr>
              <w:t>,</w:t>
            </w:r>
            <w:r w:rsidRPr="00EF673B">
              <w:rPr>
                <w:rFonts w:ascii="Angsana New" w:hAnsi="Angsana New" w:hint="cs"/>
                <w:sz w:val="28"/>
                <w:szCs w:val="28"/>
                <w:cs/>
              </w:rPr>
              <w:t>266</w:t>
            </w:r>
            <w:r w:rsidRPr="00EF673B">
              <w:rPr>
                <w:rFonts w:ascii="Angsana New" w:hAnsi="Angsana New"/>
                <w:sz w:val="28"/>
                <w:szCs w:val="28"/>
              </w:rPr>
              <w:t>,</w:t>
            </w:r>
            <w:r w:rsidRPr="00EF673B">
              <w:rPr>
                <w:rFonts w:ascii="Angsana New" w:hAnsi="Angsana New" w:hint="cs"/>
                <w:sz w:val="28"/>
                <w:szCs w:val="28"/>
                <w:cs/>
              </w:rPr>
              <w:t>272.71</w:t>
            </w: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vAlign w:val="bottom"/>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75,596,951</w:t>
            </w:r>
            <w:r w:rsidRPr="00EF673B">
              <w:rPr>
                <w:rFonts w:ascii="Angsana New" w:hAnsi="Angsana New"/>
                <w:sz w:val="28"/>
                <w:szCs w:val="28"/>
                <w:cs/>
              </w:rPr>
              <w:t>.</w:t>
            </w:r>
            <w:r w:rsidRPr="00EF673B">
              <w:rPr>
                <w:rFonts w:ascii="Angsana New" w:hAnsi="Angsana New"/>
                <w:sz w:val="28"/>
                <w:szCs w:val="28"/>
              </w:rPr>
              <w:t>31</w:t>
            </w:r>
            <w:r w:rsidRPr="00EF673B">
              <w:rPr>
                <w:rFonts w:ascii="Angsana New" w:hAnsi="Angsana New"/>
                <w:sz w:val="28"/>
                <w:szCs w:val="28"/>
                <w:cs/>
              </w:rPr>
              <w:t>)</w:t>
            </w:r>
          </w:p>
        </w:tc>
        <w:tc>
          <w:tcPr>
            <w:tcW w:w="270" w:type="dxa"/>
            <w:gridSpan w:val="2"/>
          </w:tcPr>
          <w:p w:rsidR="00EF673B" w:rsidRPr="00EF673B" w:rsidRDefault="00EF673B" w:rsidP="00EF673B">
            <w:pPr>
              <w:jc w:val="right"/>
              <w:rPr>
                <w:rFonts w:ascii="Angsana New" w:hAnsi="Angsana New"/>
                <w:sz w:val="28"/>
                <w:szCs w:val="28"/>
              </w:rPr>
            </w:pPr>
          </w:p>
        </w:tc>
        <w:tc>
          <w:tcPr>
            <w:tcW w:w="1530" w:type="dxa"/>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hint="cs"/>
                <w:sz w:val="28"/>
                <w:szCs w:val="28"/>
                <w:cs/>
              </w:rPr>
              <w:t>(288,811,794.60)</w:t>
            </w:r>
          </w:p>
        </w:tc>
        <w:tc>
          <w:tcPr>
            <w:tcW w:w="270" w:type="dxa"/>
          </w:tcPr>
          <w:p w:rsidR="00EF673B" w:rsidRPr="00EF673B" w:rsidRDefault="00EF673B" w:rsidP="00EF673B">
            <w:pPr>
              <w:jc w:val="right"/>
              <w:rPr>
                <w:rFonts w:ascii="Angsana New" w:hAnsi="Angsana New"/>
                <w:sz w:val="28"/>
                <w:szCs w:val="28"/>
              </w:rPr>
            </w:pPr>
          </w:p>
        </w:tc>
        <w:tc>
          <w:tcPr>
            <w:tcW w:w="1530" w:type="dxa"/>
            <w:gridSpan w:val="2"/>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hint="cs"/>
                <w:sz w:val="28"/>
                <w:szCs w:val="28"/>
                <w:cs/>
              </w:rPr>
              <w:t>(78,330,831.28)</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hAnsi="Angsana New"/>
                <w:sz w:val="28"/>
                <w:szCs w:val="28"/>
              </w:rPr>
            </w:pPr>
            <w:r w:rsidRPr="00EF673B">
              <w:rPr>
                <w:rFonts w:ascii="Angsana New" w:eastAsia="Calibri" w:hAnsi="Angsana New"/>
                <w:sz w:val="28"/>
                <w:szCs w:val="28"/>
              </w:rPr>
              <w:t>Decreased during the year</w:t>
            </w:r>
          </w:p>
        </w:tc>
        <w:tc>
          <w:tcPr>
            <w:tcW w:w="1530" w:type="dxa"/>
            <w:shd w:val="clear" w:color="auto" w:fill="auto"/>
            <w:vAlign w:val="bottom"/>
          </w:tcPr>
          <w:p w:rsidR="00EF673B" w:rsidRPr="00EF673B" w:rsidRDefault="00EF673B" w:rsidP="00EF673B">
            <w:pPr>
              <w:jc w:val="right"/>
              <w:rPr>
                <w:rFonts w:ascii="Angsana New" w:hAnsi="Angsana New"/>
                <w:sz w:val="28"/>
                <w:szCs w:val="28"/>
              </w:rPr>
            </w:pPr>
            <w:r w:rsidRPr="00EF673B">
              <w:rPr>
                <w:rFonts w:ascii="Angsana New" w:hAnsi="Angsana New"/>
                <w:sz w:val="28"/>
                <w:szCs w:val="28"/>
              </w:rPr>
              <w:t>2</w:t>
            </w:r>
            <w:r w:rsidRPr="00EF673B">
              <w:rPr>
                <w:rFonts w:ascii="Angsana New" w:hAnsi="Angsana New" w:hint="cs"/>
                <w:sz w:val="28"/>
                <w:szCs w:val="28"/>
                <w:cs/>
              </w:rPr>
              <w:t>79</w:t>
            </w:r>
            <w:r w:rsidRPr="00EF673B">
              <w:rPr>
                <w:rFonts w:ascii="Angsana New" w:hAnsi="Angsana New"/>
                <w:sz w:val="28"/>
                <w:szCs w:val="28"/>
              </w:rPr>
              <w:t>,</w:t>
            </w:r>
            <w:r w:rsidRPr="00EF673B">
              <w:rPr>
                <w:rFonts w:ascii="Angsana New" w:hAnsi="Angsana New" w:hint="cs"/>
                <w:sz w:val="28"/>
                <w:szCs w:val="28"/>
                <w:cs/>
              </w:rPr>
              <w:t>48</w:t>
            </w:r>
            <w:r w:rsidRPr="00EF673B">
              <w:rPr>
                <w:rFonts w:ascii="Angsana New" w:hAnsi="Angsana New"/>
                <w:sz w:val="28"/>
                <w:szCs w:val="28"/>
              </w:rPr>
              <w:t>2</w:t>
            </w:r>
            <w:r w:rsidRPr="00EF673B">
              <w:rPr>
                <w:rFonts w:ascii="Angsana New" w:hAnsi="Angsana New"/>
                <w:sz w:val="28"/>
                <w:szCs w:val="28"/>
                <w:cs/>
              </w:rPr>
              <w:t>.</w:t>
            </w:r>
            <w:r w:rsidRPr="00EF673B">
              <w:rPr>
                <w:rFonts w:ascii="Angsana New" w:hAnsi="Angsana New"/>
                <w:sz w:val="28"/>
                <w:szCs w:val="28"/>
              </w:rPr>
              <w:t>00</w:t>
            </w:r>
          </w:p>
        </w:tc>
        <w:tc>
          <w:tcPr>
            <w:tcW w:w="270" w:type="dxa"/>
          </w:tcPr>
          <w:p w:rsidR="00EF673B" w:rsidRPr="00EF673B" w:rsidRDefault="00EF673B" w:rsidP="00EF673B">
            <w:pPr>
              <w:jc w:val="right"/>
              <w:rPr>
                <w:rFonts w:ascii="Angsana New" w:hAnsi="Angsana New"/>
                <w:sz w:val="28"/>
                <w:szCs w:val="28"/>
              </w:rPr>
            </w:pPr>
          </w:p>
        </w:tc>
        <w:tc>
          <w:tcPr>
            <w:tcW w:w="1530" w:type="dxa"/>
            <w:gridSpan w:val="2"/>
            <w:vAlign w:val="bottom"/>
          </w:tcPr>
          <w:p w:rsidR="00EF673B" w:rsidRPr="00EF673B" w:rsidRDefault="00EF673B" w:rsidP="00EF673B">
            <w:pPr>
              <w:jc w:val="right"/>
              <w:rPr>
                <w:rFonts w:ascii="Angsana New" w:hAnsi="Angsana New"/>
                <w:sz w:val="28"/>
                <w:szCs w:val="28"/>
              </w:rPr>
            </w:pPr>
            <w:r w:rsidRPr="00EF673B">
              <w:rPr>
                <w:rFonts w:ascii="Angsana New" w:hAnsi="Angsana New"/>
                <w:sz w:val="28"/>
                <w:szCs w:val="28"/>
              </w:rPr>
              <w:t>316,478</w:t>
            </w:r>
            <w:r w:rsidRPr="00EF673B">
              <w:rPr>
                <w:rFonts w:ascii="Angsana New" w:hAnsi="Angsana New"/>
                <w:sz w:val="28"/>
                <w:szCs w:val="28"/>
                <w:cs/>
              </w:rPr>
              <w:t>.</w:t>
            </w:r>
            <w:r w:rsidRPr="00EF673B">
              <w:rPr>
                <w:rFonts w:ascii="Angsana New" w:hAnsi="Angsana New"/>
                <w:sz w:val="28"/>
                <w:szCs w:val="28"/>
              </w:rPr>
              <w:t>00</w:t>
            </w:r>
          </w:p>
        </w:tc>
        <w:tc>
          <w:tcPr>
            <w:tcW w:w="270" w:type="dxa"/>
            <w:gridSpan w:val="2"/>
          </w:tcPr>
          <w:p w:rsidR="00EF673B" w:rsidRPr="00EF673B" w:rsidRDefault="00EF673B" w:rsidP="00EF673B">
            <w:pPr>
              <w:jc w:val="right"/>
              <w:rPr>
                <w:rFonts w:ascii="Angsana New" w:hAnsi="Angsana New"/>
                <w:sz w:val="28"/>
                <w:szCs w:val="28"/>
              </w:rPr>
            </w:pPr>
          </w:p>
        </w:tc>
        <w:tc>
          <w:tcPr>
            <w:tcW w:w="1530" w:type="dxa"/>
            <w:shd w:val="clear" w:color="auto" w:fill="auto"/>
          </w:tcPr>
          <w:p w:rsidR="00EF673B" w:rsidRPr="00EF673B" w:rsidRDefault="00EF673B" w:rsidP="00EF673B">
            <w:pPr>
              <w:jc w:val="center"/>
              <w:rPr>
                <w:rFonts w:ascii="Angsana New" w:hAnsi="Angsana New"/>
                <w:sz w:val="28"/>
                <w:szCs w:val="28"/>
              </w:rPr>
            </w:pPr>
            <w:r w:rsidRPr="00EF673B">
              <w:rPr>
                <w:rFonts w:ascii="Angsana New" w:hAnsi="Angsana New" w:hint="cs"/>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rPr>
              <w:t>300,000</w:t>
            </w:r>
            <w:r w:rsidRPr="00EF673B">
              <w:rPr>
                <w:rFonts w:ascii="Angsana New" w:hAnsi="Angsana New"/>
                <w:sz w:val="28"/>
                <w:szCs w:val="28"/>
                <w:cs/>
              </w:rPr>
              <w:t>.</w:t>
            </w:r>
            <w:r w:rsidRPr="00EF673B">
              <w:rPr>
                <w:rFonts w:ascii="Angsana New" w:hAnsi="Angsana New"/>
                <w:sz w:val="28"/>
                <w:szCs w:val="28"/>
              </w:rPr>
              <w:t>00</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eastAsia="Calibri" w:hAnsi="Angsana New"/>
                <w:sz w:val="28"/>
                <w:szCs w:val="28"/>
              </w:rPr>
            </w:pPr>
            <w:r w:rsidRPr="00EF673B">
              <w:rPr>
                <w:rFonts w:ascii="Angsana New" w:eastAsia="Calibri" w:hAnsi="Angsana New"/>
                <w:sz w:val="28"/>
                <w:szCs w:val="28"/>
              </w:rPr>
              <w:t xml:space="preserve">Reversal of doubtful debt, </w:t>
            </w:r>
          </w:p>
          <w:p w:rsidR="00187F86" w:rsidRDefault="00EF673B" w:rsidP="00EF673B">
            <w:pPr>
              <w:pStyle w:val="BodyTextIndent"/>
              <w:tabs>
                <w:tab w:val="left" w:pos="1080"/>
              </w:tabs>
              <w:ind w:left="-108" w:right="-18" w:firstLine="186"/>
              <w:jc w:val="thaiDistribute"/>
              <w:rPr>
                <w:rFonts w:ascii="Angsana New" w:eastAsia="Calibri" w:hAnsi="Angsana New"/>
                <w:sz w:val="28"/>
                <w:szCs w:val="28"/>
              </w:rPr>
            </w:pPr>
            <w:r w:rsidRPr="00EF673B">
              <w:rPr>
                <w:rFonts w:ascii="Angsana New" w:eastAsia="Calibri" w:hAnsi="Angsana New"/>
                <w:sz w:val="28"/>
                <w:szCs w:val="28"/>
              </w:rPr>
              <w:t xml:space="preserve">resulting on changing of </w:t>
            </w:r>
          </w:p>
          <w:p w:rsidR="00EF673B" w:rsidRPr="00EF673B" w:rsidRDefault="00EF673B" w:rsidP="00187F86">
            <w:pPr>
              <w:pStyle w:val="BodyTextIndent"/>
              <w:tabs>
                <w:tab w:val="left" w:pos="1080"/>
              </w:tabs>
              <w:ind w:left="-108" w:right="-18" w:firstLine="186"/>
              <w:jc w:val="thaiDistribute"/>
              <w:rPr>
                <w:rFonts w:ascii="Angsana New" w:eastAsia="Calibri" w:hAnsi="Angsana New"/>
                <w:sz w:val="28"/>
                <w:szCs w:val="28"/>
              </w:rPr>
            </w:pPr>
            <w:r w:rsidRPr="00EF673B">
              <w:rPr>
                <w:rFonts w:ascii="Angsana New" w:eastAsia="Calibri" w:hAnsi="Angsana New"/>
                <w:sz w:val="28"/>
                <w:szCs w:val="28"/>
              </w:rPr>
              <w:t>holding portion in subsidiaries</w:t>
            </w:r>
          </w:p>
        </w:tc>
        <w:tc>
          <w:tcPr>
            <w:tcW w:w="1530" w:type="dxa"/>
            <w:shd w:val="clear" w:color="auto" w:fill="auto"/>
            <w:vAlign w:val="bottom"/>
          </w:tcPr>
          <w:p w:rsidR="00EF673B" w:rsidRPr="00EF673B" w:rsidRDefault="00EF673B" w:rsidP="00EF673B">
            <w:pPr>
              <w:jc w:val="right"/>
              <w:rPr>
                <w:rFonts w:ascii="Angsana New" w:hAnsi="Angsana New"/>
                <w:sz w:val="28"/>
                <w:szCs w:val="28"/>
              </w:rPr>
            </w:pPr>
            <w:r w:rsidRPr="00EF673B">
              <w:rPr>
                <w:rFonts w:ascii="Angsana New" w:hAnsi="Angsana New" w:hint="cs"/>
                <w:sz w:val="28"/>
                <w:szCs w:val="28"/>
                <w:cs/>
              </w:rPr>
              <w:t>2</w:t>
            </w:r>
            <w:r w:rsidRPr="00EF673B">
              <w:rPr>
                <w:rFonts w:ascii="Angsana New" w:hAnsi="Angsana New"/>
                <w:sz w:val="28"/>
                <w:szCs w:val="28"/>
              </w:rPr>
              <w:t>,608,393.12</w:t>
            </w:r>
          </w:p>
        </w:tc>
        <w:tc>
          <w:tcPr>
            <w:tcW w:w="270" w:type="dxa"/>
          </w:tcPr>
          <w:p w:rsidR="00EF673B" w:rsidRPr="00EF673B" w:rsidRDefault="00EF673B" w:rsidP="00EF673B">
            <w:pPr>
              <w:jc w:val="right"/>
              <w:rPr>
                <w:rFonts w:ascii="Angsana New" w:hAnsi="Angsana New"/>
                <w:sz w:val="28"/>
                <w:szCs w:val="28"/>
              </w:rPr>
            </w:pPr>
          </w:p>
        </w:tc>
        <w:tc>
          <w:tcPr>
            <w:tcW w:w="1530" w:type="dxa"/>
            <w:gridSpan w:val="2"/>
          </w:tcPr>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r w:rsidRPr="00EF673B">
              <w:rPr>
                <w:rFonts w:ascii="Angsana New" w:hAnsi="Angsana New" w:hint="cs"/>
                <w:sz w:val="28"/>
                <w:szCs w:val="28"/>
                <w:cs/>
              </w:rPr>
              <w:t>-</w:t>
            </w:r>
          </w:p>
        </w:tc>
        <w:tc>
          <w:tcPr>
            <w:tcW w:w="270" w:type="dxa"/>
            <w:gridSpan w:val="2"/>
          </w:tcPr>
          <w:p w:rsidR="00EF673B" w:rsidRPr="00EF673B" w:rsidRDefault="00EF673B" w:rsidP="00EF673B">
            <w:pPr>
              <w:jc w:val="right"/>
              <w:rPr>
                <w:rFonts w:ascii="Angsana New" w:hAnsi="Angsana New"/>
                <w:sz w:val="28"/>
                <w:szCs w:val="28"/>
              </w:rPr>
            </w:pPr>
          </w:p>
        </w:tc>
        <w:tc>
          <w:tcPr>
            <w:tcW w:w="1530" w:type="dxa"/>
            <w:shd w:val="clear" w:color="auto" w:fill="auto"/>
          </w:tcPr>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r w:rsidRPr="00EF673B">
              <w:rPr>
                <w:rFonts w:ascii="Angsana New" w:hAnsi="Angsana New" w:hint="cs"/>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shd w:val="clear" w:color="auto" w:fill="auto"/>
          </w:tcPr>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p>
          <w:p w:rsidR="00EF673B" w:rsidRPr="00EF673B" w:rsidRDefault="00EF673B" w:rsidP="00EF673B">
            <w:pPr>
              <w:jc w:val="center"/>
              <w:rPr>
                <w:rFonts w:ascii="Angsana New" w:hAnsi="Angsana New"/>
                <w:sz w:val="28"/>
                <w:szCs w:val="28"/>
              </w:rPr>
            </w:pPr>
            <w:r w:rsidRPr="00EF673B">
              <w:rPr>
                <w:rFonts w:ascii="Angsana New" w:hAnsi="Angsana New" w:hint="cs"/>
                <w:sz w:val="28"/>
                <w:szCs w:val="28"/>
                <w:cs/>
              </w:rPr>
              <w:t>-</w:t>
            </w:r>
          </w:p>
        </w:tc>
      </w:tr>
      <w:tr w:rsidR="00EF673B" w:rsidRPr="00EF673B" w:rsidTr="00083E8C">
        <w:tc>
          <w:tcPr>
            <w:tcW w:w="2700" w:type="dxa"/>
          </w:tcPr>
          <w:p w:rsidR="00EF673B" w:rsidRPr="00EF673B" w:rsidRDefault="00EF673B" w:rsidP="00EF673B">
            <w:pPr>
              <w:pStyle w:val="BodyTextIndent"/>
              <w:tabs>
                <w:tab w:val="left" w:pos="1080"/>
              </w:tabs>
              <w:ind w:left="-108" w:right="-18" w:firstLine="0"/>
              <w:jc w:val="thaiDistribute"/>
              <w:rPr>
                <w:rFonts w:ascii="Angsana New" w:hAnsi="Angsana New"/>
                <w:sz w:val="28"/>
                <w:szCs w:val="28"/>
              </w:rPr>
            </w:pPr>
            <w:r w:rsidRPr="00EF673B">
              <w:rPr>
                <w:rFonts w:ascii="Angsana New" w:eastAsia="Calibri" w:hAnsi="Angsana New"/>
                <w:snapToGrid w:val="0"/>
                <w:sz w:val="28"/>
                <w:szCs w:val="28"/>
                <w:cs/>
                <w:lang w:eastAsia="th-TH"/>
              </w:rPr>
              <w:t xml:space="preserve">Ending </w:t>
            </w:r>
            <w:r w:rsidRPr="00EF673B">
              <w:rPr>
                <w:rFonts w:ascii="Angsana New" w:eastAsia="Calibri" w:hAnsi="Angsana New"/>
                <w:sz w:val="28"/>
                <w:szCs w:val="28"/>
              </w:rPr>
              <w:t>Balance</w:t>
            </w:r>
          </w:p>
        </w:tc>
        <w:tc>
          <w:tcPr>
            <w:tcW w:w="1530" w:type="dxa"/>
            <w:tcBorders>
              <w:top w:val="single" w:sz="4" w:space="0" w:color="auto"/>
              <w:bottom w:val="double" w:sz="4" w:space="0" w:color="auto"/>
            </w:tcBorders>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439,302,129</w:t>
            </w:r>
            <w:r w:rsidRPr="00EF673B">
              <w:rPr>
                <w:rFonts w:ascii="Angsana New" w:hAnsi="Angsana New"/>
                <w:sz w:val="28"/>
                <w:szCs w:val="28"/>
                <w:cs/>
              </w:rPr>
              <w:t>.</w:t>
            </w:r>
            <w:r w:rsidRPr="00EF673B">
              <w:rPr>
                <w:rFonts w:ascii="Angsana New" w:hAnsi="Angsana New"/>
                <w:sz w:val="28"/>
                <w:szCs w:val="28"/>
              </w:rPr>
              <w:t>29</w:t>
            </w: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tcBorders>
              <w:top w:val="single" w:sz="4" w:space="0" w:color="auto"/>
              <w:bottom w:val="double" w:sz="4" w:space="0" w:color="auto"/>
            </w:tcBorders>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sz w:val="28"/>
                <w:szCs w:val="28"/>
              </w:rPr>
              <w:t>152,923,731</w:t>
            </w:r>
            <w:r w:rsidRPr="00EF673B">
              <w:rPr>
                <w:rFonts w:ascii="Angsana New" w:hAnsi="Angsana New"/>
                <w:sz w:val="28"/>
                <w:szCs w:val="28"/>
                <w:cs/>
              </w:rPr>
              <w:t>.</w:t>
            </w:r>
            <w:r w:rsidRPr="00EF673B">
              <w:rPr>
                <w:rFonts w:ascii="Angsana New" w:hAnsi="Angsana New"/>
                <w:sz w:val="28"/>
                <w:szCs w:val="28"/>
              </w:rPr>
              <w:t>70</w:t>
            </w:r>
            <w:r w:rsidRPr="00EF673B">
              <w:rPr>
                <w:rFonts w:ascii="Angsana New" w:hAnsi="Angsana New"/>
                <w:sz w:val="28"/>
                <w:szCs w:val="28"/>
                <w:cs/>
              </w:rPr>
              <w:t>)</w:t>
            </w:r>
          </w:p>
        </w:tc>
        <w:tc>
          <w:tcPr>
            <w:tcW w:w="270" w:type="dxa"/>
            <w:gridSpan w:val="2"/>
          </w:tcPr>
          <w:p w:rsidR="00EF673B" w:rsidRPr="00EF673B" w:rsidRDefault="00EF673B" w:rsidP="00EF673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hint="cs"/>
                <w:sz w:val="28"/>
                <w:szCs w:val="28"/>
                <w:cs/>
              </w:rPr>
              <w:t>387,314,151.57</w:t>
            </w:r>
            <w:r w:rsidRPr="00EF673B">
              <w:rPr>
                <w:rFonts w:ascii="Angsana New" w:hAnsi="Angsana New"/>
                <w:sz w:val="28"/>
                <w:szCs w:val="28"/>
                <w:cs/>
              </w:rPr>
              <w:t>)</w:t>
            </w:r>
          </w:p>
        </w:tc>
        <w:tc>
          <w:tcPr>
            <w:tcW w:w="270" w:type="dxa"/>
          </w:tcPr>
          <w:p w:rsidR="00EF673B" w:rsidRPr="00EF673B" w:rsidRDefault="00EF673B" w:rsidP="00EF673B">
            <w:pPr>
              <w:jc w:val="right"/>
              <w:rPr>
                <w:rFonts w:ascii="Angsana New" w:hAnsi="Angsana New"/>
                <w:sz w:val="28"/>
                <w:szCs w:val="28"/>
              </w:rPr>
            </w:pPr>
          </w:p>
        </w:tc>
        <w:tc>
          <w:tcPr>
            <w:tcW w:w="1530" w:type="dxa"/>
            <w:gridSpan w:val="2"/>
            <w:tcBorders>
              <w:top w:val="single" w:sz="4" w:space="0" w:color="auto"/>
              <w:bottom w:val="double" w:sz="4" w:space="0" w:color="auto"/>
            </w:tcBorders>
            <w:shd w:val="clear" w:color="auto" w:fill="auto"/>
          </w:tcPr>
          <w:p w:rsidR="00EF673B" w:rsidRPr="00EF673B" w:rsidRDefault="00EF673B" w:rsidP="00EF673B">
            <w:pPr>
              <w:jc w:val="right"/>
              <w:rPr>
                <w:rFonts w:ascii="Angsana New" w:hAnsi="Angsana New"/>
                <w:sz w:val="28"/>
                <w:szCs w:val="28"/>
              </w:rPr>
            </w:pPr>
            <w:r w:rsidRPr="00EF673B">
              <w:rPr>
                <w:rFonts w:ascii="Angsana New" w:hAnsi="Angsana New"/>
                <w:sz w:val="28"/>
                <w:szCs w:val="28"/>
                <w:cs/>
              </w:rPr>
              <w:t>(</w:t>
            </w:r>
            <w:r w:rsidRPr="00EF673B">
              <w:rPr>
                <w:rFonts w:ascii="Angsana New" w:hAnsi="Angsana New" w:hint="cs"/>
                <w:sz w:val="28"/>
                <w:szCs w:val="28"/>
                <w:cs/>
              </w:rPr>
              <w:t>98,502,356.97</w:t>
            </w:r>
            <w:r w:rsidRPr="00EF673B">
              <w:rPr>
                <w:rFonts w:ascii="Angsana New" w:hAnsi="Angsana New"/>
                <w:sz w:val="28"/>
                <w:szCs w:val="28"/>
                <w:cs/>
              </w:rPr>
              <w:t>)</w:t>
            </w:r>
          </w:p>
        </w:tc>
      </w:tr>
    </w:tbl>
    <w:p w:rsidR="00F045AB" w:rsidRPr="00015F09" w:rsidRDefault="00F045AB" w:rsidP="00F045AB">
      <w:pPr>
        <w:ind w:left="450"/>
        <w:outlineLvl w:val="0"/>
        <w:rPr>
          <w:rFonts w:ascii="Angsana New" w:hAnsi="Angsana New"/>
          <w:sz w:val="10"/>
          <w:szCs w:val="10"/>
        </w:rPr>
      </w:pPr>
    </w:p>
    <w:p w:rsidR="0042222B" w:rsidRDefault="00015F09" w:rsidP="00E560CE">
      <w:pPr>
        <w:tabs>
          <w:tab w:val="left" w:pos="4680"/>
        </w:tabs>
        <w:ind w:left="450" w:firstLine="900"/>
        <w:jc w:val="thaiDistribute"/>
        <w:rPr>
          <w:rFonts w:ascii="Angsana New" w:hAnsi="Angsana New"/>
          <w:sz w:val="30"/>
          <w:szCs w:val="30"/>
        </w:rPr>
      </w:pPr>
      <w:r>
        <w:rPr>
          <w:rFonts w:ascii="Angsana New" w:hAnsi="Angsana New"/>
          <w:sz w:val="30"/>
          <w:szCs w:val="30"/>
        </w:rPr>
        <w:t>As at</w:t>
      </w:r>
      <w:r w:rsidR="00F66FD8">
        <w:rPr>
          <w:rFonts w:ascii="Angsana New" w:hAnsi="Angsana New"/>
          <w:sz w:val="30"/>
          <w:szCs w:val="30"/>
        </w:rPr>
        <w:t xml:space="preserve"> </w:t>
      </w:r>
      <w:r w:rsidR="00B64286">
        <w:rPr>
          <w:rFonts w:ascii="Angsana New" w:hAnsi="Angsana New"/>
          <w:sz w:val="30"/>
          <w:szCs w:val="30"/>
        </w:rPr>
        <w:t>31</w:t>
      </w:r>
      <w:r w:rsidR="00F66FD8">
        <w:rPr>
          <w:rFonts w:ascii="Angsana New" w:hAnsi="Angsana New"/>
          <w:sz w:val="30"/>
          <w:szCs w:val="30"/>
        </w:rPr>
        <w:t xml:space="preserve"> </w:t>
      </w:r>
      <w:r>
        <w:rPr>
          <w:rFonts w:ascii="Angsana New" w:hAnsi="Angsana New"/>
          <w:sz w:val="30"/>
          <w:szCs w:val="30"/>
        </w:rPr>
        <w:t xml:space="preserve">December 2016 and </w:t>
      </w:r>
      <w:r w:rsidRPr="00461C67">
        <w:rPr>
          <w:rFonts w:ascii="Angsana New" w:hAnsi="Angsana New"/>
          <w:sz w:val="30"/>
          <w:szCs w:val="30"/>
        </w:rPr>
        <w:t>2015</w:t>
      </w:r>
      <w:r>
        <w:rPr>
          <w:rFonts w:ascii="Angsana New" w:hAnsi="Angsana New"/>
          <w:sz w:val="30"/>
          <w:szCs w:val="30"/>
        </w:rPr>
        <w:t>,</w:t>
      </w:r>
      <w:r w:rsidRPr="00461C67">
        <w:rPr>
          <w:rFonts w:ascii="Angsana New" w:hAnsi="Angsana New"/>
          <w:sz w:val="30"/>
          <w:szCs w:val="30"/>
        </w:rPr>
        <w:t xml:space="preserve"> according to the consolidated and separate financial statements shown that an a</w:t>
      </w:r>
      <w:r>
        <w:rPr>
          <w:rFonts w:ascii="Angsana New" w:hAnsi="Angsana New"/>
          <w:sz w:val="30"/>
          <w:szCs w:val="30"/>
        </w:rPr>
        <w:t xml:space="preserve">ccount receivable of </w:t>
      </w:r>
      <w:r w:rsidRPr="00A90694">
        <w:rPr>
          <w:rFonts w:ascii="Angsana New" w:hAnsi="Angsana New"/>
          <w:sz w:val="30"/>
          <w:szCs w:val="30"/>
        </w:rPr>
        <w:t>Baht367.14 million</w:t>
      </w:r>
      <w:r w:rsidRPr="00461C67">
        <w:rPr>
          <w:rFonts w:ascii="Angsana New" w:hAnsi="Angsana New"/>
          <w:sz w:val="30"/>
          <w:szCs w:val="30"/>
        </w:rPr>
        <w:t xml:space="preserve"> has its outstanding balance over 1 year. The Company</w:t>
      </w:r>
      <w:r>
        <w:rPr>
          <w:rFonts w:ascii="Angsana New" w:hAnsi="Angsana New"/>
          <w:sz w:val="30"/>
          <w:szCs w:val="30"/>
        </w:rPr>
        <w:t xml:space="preserve"> and such account receivable have</w:t>
      </w:r>
      <w:r w:rsidRPr="00461C67">
        <w:rPr>
          <w:rFonts w:ascii="Angsana New" w:hAnsi="Angsana New"/>
          <w:sz w:val="30"/>
          <w:szCs w:val="30"/>
        </w:rPr>
        <w:t xml:space="preserve"> agreed to make a</w:t>
      </w:r>
      <w:r>
        <w:rPr>
          <w:rFonts w:ascii="Angsana New" w:hAnsi="Angsana New"/>
          <w:sz w:val="30"/>
          <w:szCs w:val="30"/>
        </w:rPr>
        <w:t xml:space="preserve"> sale and buy of share memorendum</w:t>
      </w:r>
      <w:r w:rsidRPr="00461C67">
        <w:rPr>
          <w:rFonts w:ascii="Angsana New" w:hAnsi="Angsana New"/>
          <w:sz w:val="30"/>
          <w:szCs w:val="30"/>
        </w:rPr>
        <w:t xml:space="preserve"> dated 12 November 2015 for repayment of the mentioned trade debt. Transferring shares of </w:t>
      </w:r>
      <w:r w:rsidRPr="00461C67">
        <w:rPr>
          <w:rFonts w:ascii="Angsana New" w:hAnsi="Angsana New"/>
          <w:sz w:val="30"/>
          <w:szCs w:val="30"/>
          <w:cs/>
        </w:rPr>
        <w:t>1,9</w:t>
      </w:r>
      <w:r w:rsidRPr="00461C67">
        <w:rPr>
          <w:rFonts w:ascii="Angsana New" w:hAnsi="Angsana New"/>
          <w:sz w:val="30"/>
          <w:szCs w:val="30"/>
        </w:rPr>
        <w:t>84,</w:t>
      </w:r>
      <w:r>
        <w:rPr>
          <w:rFonts w:ascii="Angsana New" w:hAnsi="Angsana New"/>
          <w:sz w:val="30"/>
          <w:szCs w:val="30"/>
        </w:rPr>
        <w:t>000</w:t>
      </w:r>
      <w:r w:rsidRPr="00461C67">
        <w:rPr>
          <w:rFonts w:ascii="Angsana New" w:hAnsi="Angsana New"/>
          <w:sz w:val="30"/>
          <w:szCs w:val="30"/>
        </w:rPr>
        <w:t xml:space="preserve"> units at the value of Baht 147.50 per share</w:t>
      </w:r>
      <w:r>
        <w:rPr>
          <w:rFonts w:ascii="Angsana New" w:hAnsi="Angsana New"/>
          <w:sz w:val="30"/>
          <w:szCs w:val="30"/>
        </w:rPr>
        <w:t>in the total amount of Baht 292.64</w:t>
      </w:r>
      <w:r w:rsidRPr="00461C67">
        <w:rPr>
          <w:rFonts w:ascii="Angsana New" w:hAnsi="Angsana New"/>
          <w:sz w:val="30"/>
          <w:szCs w:val="30"/>
        </w:rPr>
        <w:t xml:space="preserve"> million shall be settled</w:t>
      </w:r>
      <w:r w:rsidRPr="004D6B22">
        <w:rPr>
          <w:rFonts w:ascii="Angsana New" w:hAnsi="Angsana New"/>
          <w:sz w:val="30"/>
          <w:szCs w:val="30"/>
        </w:rPr>
        <w:t xml:space="preserve"> with a part of debt. </w:t>
      </w:r>
      <w:r w:rsidRPr="00461C67">
        <w:rPr>
          <w:rFonts w:ascii="Angsana New" w:hAnsi="Angsana New"/>
          <w:sz w:val="30"/>
          <w:szCs w:val="30"/>
        </w:rPr>
        <w:t>However, the r</w:t>
      </w:r>
      <w:r>
        <w:rPr>
          <w:rFonts w:ascii="Angsana New" w:hAnsi="Angsana New"/>
          <w:sz w:val="30"/>
          <w:szCs w:val="30"/>
        </w:rPr>
        <w:t>emained trade debt of Baht 74.51 million had</w:t>
      </w:r>
      <w:r w:rsidRPr="00461C67">
        <w:rPr>
          <w:rFonts w:ascii="Angsana New" w:hAnsi="Angsana New"/>
          <w:sz w:val="30"/>
          <w:szCs w:val="30"/>
        </w:rPr>
        <w:t xml:space="preserve"> fully reserved for allowance</w:t>
      </w:r>
      <w:r>
        <w:rPr>
          <w:rFonts w:ascii="Angsana New" w:hAnsi="Angsana New"/>
          <w:sz w:val="30"/>
          <w:szCs w:val="30"/>
        </w:rPr>
        <w:t xml:space="preserve"> of doubtful account receivable since the quarterly 2015. On 19 April 2016, the Company has received shares transfer letter from such account receivable.</w:t>
      </w:r>
      <w:r w:rsidR="00D52469">
        <w:rPr>
          <w:rFonts w:ascii="Angsana New" w:hAnsi="Angsana New"/>
          <w:sz w:val="30"/>
          <w:szCs w:val="30"/>
        </w:rPr>
        <w:t xml:space="preserve"> However, until 31 December 2016, </w:t>
      </w:r>
      <w:r w:rsidR="007025EA">
        <w:rPr>
          <w:rFonts w:ascii="Angsana New" w:hAnsi="Angsana New"/>
          <w:sz w:val="30"/>
          <w:szCs w:val="30"/>
        </w:rPr>
        <w:t>the C</w:t>
      </w:r>
      <w:r w:rsidR="00D52469" w:rsidRPr="00D52469">
        <w:rPr>
          <w:rFonts w:ascii="Angsana New" w:hAnsi="Angsana New"/>
          <w:sz w:val="30"/>
          <w:szCs w:val="30"/>
        </w:rPr>
        <w:t xml:space="preserve">ompany has not been registered for share transfer from the account receivable, therefore, the management  has considered the recording an amount in the  allowance for doubtful account for unpaid debt, in the totals amount of Baht </w:t>
      </w:r>
      <w:r w:rsidR="00D52469" w:rsidRPr="00D52469">
        <w:rPr>
          <w:rFonts w:ascii="Angsana New" w:hAnsi="Angsana New"/>
          <w:sz w:val="30"/>
          <w:szCs w:val="30"/>
          <w:cs/>
        </w:rPr>
        <w:t xml:space="preserve">288.81 </w:t>
      </w:r>
      <w:r w:rsidR="00D52469" w:rsidRPr="00D52469">
        <w:rPr>
          <w:rFonts w:ascii="Angsana New" w:hAnsi="Angsana New"/>
          <w:sz w:val="30"/>
          <w:szCs w:val="30"/>
        </w:rPr>
        <w:t>million.</w:t>
      </w:r>
    </w:p>
    <w:p w:rsidR="00E560CE" w:rsidRPr="00F66FD8" w:rsidRDefault="00E560CE" w:rsidP="00F66FD8">
      <w:pPr>
        <w:tabs>
          <w:tab w:val="left" w:pos="4680"/>
        </w:tabs>
        <w:ind w:left="450"/>
        <w:jc w:val="thaiDistribute"/>
        <w:rPr>
          <w:rFonts w:ascii="Angsana New" w:hAnsi="Angsana New"/>
        </w:rPr>
      </w:pPr>
    </w:p>
    <w:p w:rsidR="00893459" w:rsidRDefault="002650AC"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t>Short term loan to other company</w:t>
      </w:r>
    </w:p>
    <w:p w:rsidR="0010485D" w:rsidRPr="00A950C0" w:rsidRDefault="0010485D" w:rsidP="0010485D">
      <w:pPr>
        <w:ind w:left="450" w:firstLine="900"/>
        <w:jc w:val="thaiDistribute"/>
        <w:rPr>
          <w:rFonts w:ascii="Angsana New" w:hAnsi="Angsana New"/>
          <w:b/>
          <w:bCs/>
          <w:sz w:val="30"/>
          <w:szCs w:val="30"/>
        </w:rPr>
      </w:pPr>
      <w:r w:rsidRPr="00A950C0">
        <w:rPr>
          <w:rFonts w:ascii="Angsana New" w:hAnsi="Angsana New"/>
          <w:sz w:val="30"/>
          <w:szCs w:val="30"/>
        </w:rPr>
        <w:t>Consist of:</w:t>
      </w:r>
    </w:p>
    <w:tbl>
      <w:tblPr>
        <w:tblW w:w="9522" w:type="dxa"/>
        <w:tblInd w:w="558" w:type="dxa"/>
        <w:tblLayout w:type="fixed"/>
        <w:tblLook w:val="0000"/>
      </w:tblPr>
      <w:tblGrid>
        <w:gridCol w:w="2592"/>
        <w:gridCol w:w="1530"/>
        <w:gridCol w:w="270"/>
        <w:gridCol w:w="1548"/>
        <w:gridCol w:w="270"/>
        <w:gridCol w:w="1530"/>
        <w:gridCol w:w="252"/>
        <w:gridCol w:w="1530"/>
      </w:tblGrid>
      <w:tr w:rsidR="00893459" w:rsidRPr="00F66FD8" w:rsidTr="00964B03">
        <w:tc>
          <w:tcPr>
            <w:tcW w:w="2592" w:type="dxa"/>
          </w:tcPr>
          <w:p w:rsidR="00893459" w:rsidRPr="00F66FD8" w:rsidRDefault="00893459" w:rsidP="0010485D">
            <w:pPr>
              <w:ind w:left="-108" w:right="-74"/>
              <w:jc w:val="center"/>
              <w:rPr>
                <w:rFonts w:ascii="Angsana New" w:hAnsi="Angsana New"/>
                <w:sz w:val="26"/>
                <w:szCs w:val="26"/>
                <w:u w:val="single"/>
                <w:cs/>
              </w:rPr>
            </w:pPr>
          </w:p>
        </w:tc>
        <w:tc>
          <w:tcPr>
            <w:tcW w:w="3348" w:type="dxa"/>
            <w:gridSpan w:val="3"/>
          </w:tcPr>
          <w:p w:rsidR="00893459" w:rsidRPr="00F66FD8" w:rsidRDefault="00FF05D5" w:rsidP="00893459">
            <w:pPr>
              <w:jc w:val="center"/>
              <w:rPr>
                <w:rFonts w:ascii="Angsana New" w:hAnsi="Angsana New"/>
                <w:sz w:val="26"/>
                <w:szCs w:val="26"/>
                <w:u w:val="single"/>
                <w:cs/>
              </w:rPr>
            </w:pPr>
            <w:r w:rsidRPr="00F66FD8">
              <w:rPr>
                <w:rFonts w:ascii="Angsana New" w:eastAsia="Times New Roman" w:hAnsi="Angsana New"/>
                <w:snapToGrid w:val="0"/>
                <w:sz w:val="26"/>
                <w:szCs w:val="26"/>
                <w:lang w:eastAsia="th-TH"/>
              </w:rPr>
              <w:t>Consolidated Financial Statements</w:t>
            </w:r>
          </w:p>
        </w:tc>
        <w:tc>
          <w:tcPr>
            <w:tcW w:w="270" w:type="dxa"/>
          </w:tcPr>
          <w:p w:rsidR="00893459" w:rsidRPr="00F66FD8" w:rsidRDefault="00893459" w:rsidP="00893459">
            <w:pPr>
              <w:jc w:val="center"/>
              <w:rPr>
                <w:rFonts w:ascii="Angsana New" w:hAnsi="Angsana New"/>
                <w:sz w:val="26"/>
                <w:szCs w:val="26"/>
                <w:u w:val="single"/>
                <w:cs/>
              </w:rPr>
            </w:pPr>
          </w:p>
        </w:tc>
        <w:tc>
          <w:tcPr>
            <w:tcW w:w="3312" w:type="dxa"/>
            <w:gridSpan w:val="3"/>
          </w:tcPr>
          <w:p w:rsidR="00893459" w:rsidRPr="00F66FD8" w:rsidRDefault="00FF05D5" w:rsidP="00893459">
            <w:pPr>
              <w:jc w:val="center"/>
              <w:rPr>
                <w:rFonts w:ascii="Angsana New" w:hAnsi="Angsana New"/>
                <w:sz w:val="26"/>
                <w:szCs w:val="26"/>
                <w:u w:val="single"/>
                <w:cs/>
              </w:rPr>
            </w:pPr>
            <w:r w:rsidRPr="00F66FD8">
              <w:rPr>
                <w:rFonts w:ascii="Angsana New" w:eastAsia="Times New Roman" w:hAnsi="Angsana New"/>
                <w:snapToGrid w:val="0"/>
                <w:sz w:val="26"/>
                <w:szCs w:val="26"/>
                <w:lang w:eastAsia="th-TH"/>
              </w:rPr>
              <w:t>Separate Financial Statements</w:t>
            </w:r>
          </w:p>
        </w:tc>
      </w:tr>
      <w:tr w:rsidR="00FF05D5" w:rsidRPr="00F66FD8" w:rsidTr="00964B03">
        <w:tc>
          <w:tcPr>
            <w:tcW w:w="2592" w:type="dxa"/>
          </w:tcPr>
          <w:p w:rsidR="00FF05D5" w:rsidRPr="00F66FD8" w:rsidRDefault="00FF05D5" w:rsidP="0010485D">
            <w:pPr>
              <w:ind w:left="-108" w:right="-74"/>
              <w:jc w:val="center"/>
              <w:rPr>
                <w:rFonts w:ascii="Angsana New" w:hAnsi="Angsana New"/>
                <w:sz w:val="26"/>
                <w:szCs w:val="26"/>
                <w:u w:val="single"/>
                <w:cs/>
              </w:rPr>
            </w:pPr>
          </w:p>
        </w:tc>
        <w:tc>
          <w:tcPr>
            <w:tcW w:w="1530" w:type="dxa"/>
          </w:tcPr>
          <w:p w:rsidR="00FF05D5" w:rsidRPr="00F66FD8" w:rsidRDefault="00FF05D5" w:rsidP="00433F87">
            <w:pPr>
              <w:jc w:val="center"/>
              <w:rPr>
                <w:rFonts w:ascii="Angsana New" w:hAnsi="Angsana New"/>
                <w:sz w:val="26"/>
                <w:szCs w:val="26"/>
                <w:cs/>
              </w:rPr>
            </w:pPr>
            <w:r w:rsidRPr="00F66FD8">
              <w:rPr>
                <w:rFonts w:ascii="Angsana New" w:hAnsi="Angsana New"/>
                <w:sz w:val="26"/>
                <w:szCs w:val="26"/>
              </w:rPr>
              <w:t>As at</w:t>
            </w:r>
          </w:p>
        </w:tc>
        <w:tc>
          <w:tcPr>
            <w:tcW w:w="270" w:type="dxa"/>
          </w:tcPr>
          <w:p w:rsidR="00FF05D5" w:rsidRPr="00F66FD8" w:rsidRDefault="00FF05D5" w:rsidP="00433F87">
            <w:pPr>
              <w:jc w:val="center"/>
              <w:rPr>
                <w:rFonts w:ascii="Angsana New" w:hAnsi="Angsana New"/>
                <w:sz w:val="26"/>
                <w:szCs w:val="26"/>
                <w:u w:val="single"/>
                <w:cs/>
              </w:rPr>
            </w:pPr>
          </w:p>
        </w:tc>
        <w:tc>
          <w:tcPr>
            <w:tcW w:w="1548" w:type="dxa"/>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As at</w:t>
            </w:r>
          </w:p>
        </w:tc>
        <w:tc>
          <w:tcPr>
            <w:tcW w:w="270" w:type="dxa"/>
          </w:tcPr>
          <w:p w:rsidR="00FF05D5" w:rsidRPr="00F66FD8" w:rsidRDefault="00FF05D5" w:rsidP="00433F87">
            <w:pPr>
              <w:jc w:val="center"/>
              <w:rPr>
                <w:rFonts w:ascii="Angsana New" w:hAnsi="Angsana New"/>
                <w:sz w:val="26"/>
                <w:szCs w:val="26"/>
                <w:u w:val="single"/>
                <w:cs/>
              </w:rPr>
            </w:pPr>
          </w:p>
        </w:tc>
        <w:tc>
          <w:tcPr>
            <w:tcW w:w="1530" w:type="dxa"/>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As at</w:t>
            </w:r>
          </w:p>
        </w:tc>
        <w:tc>
          <w:tcPr>
            <w:tcW w:w="252" w:type="dxa"/>
          </w:tcPr>
          <w:p w:rsidR="00FF05D5" w:rsidRPr="00F66FD8" w:rsidRDefault="00FF05D5" w:rsidP="00433F87">
            <w:pPr>
              <w:jc w:val="center"/>
              <w:rPr>
                <w:rFonts w:ascii="Angsana New" w:hAnsi="Angsana New"/>
                <w:sz w:val="26"/>
                <w:szCs w:val="26"/>
                <w:u w:val="single"/>
                <w:cs/>
              </w:rPr>
            </w:pPr>
          </w:p>
        </w:tc>
        <w:tc>
          <w:tcPr>
            <w:tcW w:w="1530" w:type="dxa"/>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As at</w:t>
            </w:r>
          </w:p>
        </w:tc>
      </w:tr>
      <w:tr w:rsidR="0010485D" w:rsidRPr="00F66FD8" w:rsidTr="00964B03">
        <w:tc>
          <w:tcPr>
            <w:tcW w:w="2592" w:type="dxa"/>
          </w:tcPr>
          <w:p w:rsidR="0010485D" w:rsidRPr="00F66FD8" w:rsidRDefault="0010485D" w:rsidP="0010485D">
            <w:pPr>
              <w:ind w:left="-108" w:right="-74"/>
              <w:jc w:val="center"/>
              <w:rPr>
                <w:rFonts w:ascii="Angsana New" w:hAnsi="Angsana New"/>
                <w:sz w:val="26"/>
                <w:szCs w:val="26"/>
                <w:u w:val="single"/>
                <w:cs/>
              </w:rPr>
            </w:pPr>
          </w:p>
        </w:tc>
        <w:tc>
          <w:tcPr>
            <w:tcW w:w="1530" w:type="dxa"/>
          </w:tcPr>
          <w:p w:rsidR="0010485D" w:rsidRPr="00F66FD8" w:rsidRDefault="0010485D" w:rsidP="0005111F">
            <w:pPr>
              <w:ind w:left="-101" w:right="-102"/>
              <w:jc w:val="center"/>
              <w:rPr>
                <w:rFonts w:ascii="Angsana New" w:hAnsi="Angsana New"/>
                <w:sz w:val="26"/>
                <w:szCs w:val="26"/>
              </w:rPr>
            </w:pPr>
            <w:r w:rsidRPr="00F66FD8">
              <w:rPr>
                <w:rFonts w:ascii="Angsana New" w:hAnsi="Angsana New"/>
                <w:sz w:val="26"/>
                <w:szCs w:val="26"/>
                <w:cs/>
              </w:rPr>
              <w:t xml:space="preserve">31 </w:t>
            </w:r>
            <w:r w:rsidRPr="00F66FD8">
              <w:rPr>
                <w:rFonts w:ascii="Angsana New" w:hAnsi="Angsana New"/>
                <w:sz w:val="26"/>
                <w:szCs w:val="26"/>
              </w:rPr>
              <w:t>December 201</w:t>
            </w:r>
            <w:r w:rsidRPr="00F66FD8">
              <w:rPr>
                <w:rFonts w:ascii="Angsana New" w:hAnsi="Angsana New"/>
                <w:sz w:val="26"/>
                <w:szCs w:val="26"/>
                <w:cs/>
              </w:rPr>
              <w:t>6</w:t>
            </w:r>
          </w:p>
        </w:tc>
        <w:tc>
          <w:tcPr>
            <w:tcW w:w="270" w:type="dxa"/>
          </w:tcPr>
          <w:p w:rsidR="0010485D" w:rsidRPr="00F66FD8" w:rsidRDefault="0010485D" w:rsidP="0005111F">
            <w:pPr>
              <w:jc w:val="center"/>
              <w:rPr>
                <w:rFonts w:ascii="Angsana New" w:hAnsi="Angsana New"/>
                <w:sz w:val="26"/>
                <w:szCs w:val="26"/>
                <w:u w:val="single"/>
                <w:cs/>
              </w:rPr>
            </w:pPr>
          </w:p>
        </w:tc>
        <w:tc>
          <w:tcPr>
            <w:tcW w:w="1548" w:type="dxa"/>
          </w:tcPr>
          <w:p w:rsidR="0010485D" w:rsidRPr="00F66FD8" w:rsidRDefault="0010485D" w:rsidP="0005111F">
            <w:pPr>
              <w:ind w:left="-101" w:right="-102"/>
              <w:jc w:val="center"/>
              <w:rPr>
                <w:rFonts w:ascii="Angsana New" w:hAnsi="Angsana New"/>
                <w:sz w:val="26"/>
                <w:szCs w:val="26"/>
              </w:rPr>
            </w:pPr>
            <w:r w:rsidRPr="00F66FD8">
              <w:rPr>
                <w:rFonts w:ascii="Angsana New" w:hAnsi="Angsana New"/>
                <w:sz w:val="26"/>
                <w:szCs w:val="26"/>
              </w:rPr>
              <w:t>31 December 201</w:t>
            </w:r>
            <w:r w:rsidRPr="00F66FD8">
              <w:rPr>
                <w:rFonts w:ascii="Angsana New" w:hAnsi="Angsana New"/>
                <w:sz w:val="26"/>
                <w:szCs w:val="26"/>
                <w:cs/>
              </w:rPr>
              <w:t>5</w:t>
            </w:r>
          </w:p>
        </w:tc>
        <w:tc>
          <w:tcPr>
            <w:tcW w:w="270" w:type="dxa"/>
          </w:tcPr>
          <w:p w:rsidR="0010485D" w:rsidRPr="00F66FD8" w:rsidRDefault="0010485D" w:rsidP="0005111F">
            <w:pPr>
              <w:jc w:val="center"/>
              <w:rPr>
                <w:rFonts w:ascii="Angsana New" w:hAnsi="Angsana New"/>
                <w:sz w:val="26"/>
                <w:szCs w:val="26"/>
                <w:u w:val="single"/>
                <w:cs/>
              </w:rPr>
            </w:pPr>
          </w:p>
        </w:tc>
        <w:tc>
          <w:tcPr>
            <w:tcW w:w="1530" w:type="dxa"/>
          </w:tcPr>
          <w:p w:rsidR="0010485D" w:rsidRPr="00F66FD8" w:rsidRDefault="0010485D" w:rsidP="0005111F">
            <w:pPr>
              <w:ind w:left="-101" w:right="-102"/>
              <w:jc w:val="center"/>
              <w:rPr>
                <w:rFonts w:ascii="Angsana New" w:hAnsi="Angsana New"/>
                <w:sz w:val="26"/>
                <w:szCs w:val="26"/>
              </w:rPr>
            </w:pPr>
            <w:r w:rsidRPr="00F66FD8">
              <w:rPr>
                <w:rFonts w:ascii="Angsana New" w:hAnsi="Angsana New"/>
                <w:sz w:val="26"/>
                <w:szCs w:val="26"/>
                <w:cs/>
              </w:rPr>
              <w:t xml:space="preserve">31 </w:t>
            </w:r>
            <w:r w:rsidRPr="00F66FD8">
              <w:rPr>
                <w:rFonts w:ascii="Angsana New" w:hAnsi="Angsana New"/>
                <w:sz w:val="26"/>
                <w:szCs w:val="26"/>
              </w:rPr>
              <w:t>December 201</w:t>
            </w:r>
            <w:r w:rsidRPr="00F66FD8">
              <w:rPr>
                <w:rFonts w:ascii="Angsana New" w:hAnsi="Angsana New"/>
                <w:sz w:val="26"/>
                <w:szCs w:val="26"/>
                <w:cs/>
              </w:rPr>
              <w:t>6</w:t>
            </w:r>
          </w:p>
        </w:tc>
        <w:tc>
          <w:tcPr>
            <w:tcW w:w="252" w:type="dxa"/>
          </w:tcPr>
          <w:p w:rsidR="0010485D" w:rsidRPr="00F66FD8" w:rsidRDefault="0010485D" w:rsidP="0005111F">
            <w:pPr>
              <w:jc w:val="center"/>
              <w:rPr>
                <w:rFonts w:ascii="Angsana New" w:hAnsi="Angsana New"/>
                <w:sz w:val="26"/>
                <w:szCs w:val="26"/>
                <w:u w:val="single"/>
                <w:cs/>
              </w:rPr>
            </w:pPr>
          </w:p>
        </w:tc>
        <w:tc>
          <w:tcPr>
            <w:tcW w:w="1530" w:type="dxa"/>
          </w:tcPr>
          <w:p w:rsidR="0010485D" w:rsidRPr="00F66FD8" w:rsidRDefault="0010485D" w:rsidP="0005111F">
            <w:pPr>
              <w:ind w:left="-101" w:right="-102"/>
              <w:jc w:val="center"/>
              <w:rPr>
                <w:rFonts w:ascii="Angsana New" w:hAnsi="Angsana New"/>
                <w:sz w:val="26"/>
                <w:szCs w:val="26"/>
              </w:rPr>
            </w:pPr>
            <w:r w:rsidRPr="00F66FD8">
              <w:rPr>
                <w:rFonts w:ascii="Angsana New" w:hAnsi="Angsana New"/>
                <w:sz w:val="26"/>
                <w:szCs w:val="26"/>
              </w:rPr>
              <w:t>31 December 201</w:t>
            </w:r>
            <w:r w:rsidRPr="00F66FD8">
              <w:rPr>
                <w:rFonts w:ascii="Angsana New" w:hAnsi="Angsana New"/>
                <w:sz w:val="26"/>
                <w:szCs w:val="26"/>
                <w:cs/>
              </w:rPr>
              <w:t>5</w:t>
            </w:r>
          </w:p>
        </w:tc>
      </w:tr>
      <w:tr w:rsidR="00FF05D5" w:rsidRPr="00F66FD8" w:rsidTr="00964B03">
        <w:tc>
          <w:tcPr>
            <w:tcW w:w="2592" w:type="dxa"/>
          </w:tcPr>
          <w:p w:rsidR="00FF05D5" w:rsidRPr="00F66FD8" w:rsidRDefault="00FF05D5" w:rsidP="0010485D">
            <w:pPr>
              <w:ind w:left="-108" w:right="-74"/>
              <w:jc w:val="center"/>
              <w:rPr>
                <w:rFonts w:ascii="Angsana New" w:hAnsi="Angsana New"/>
                <w:sz w:val="26"/>
                <w:szCs w:val="26"/>
                <w:u w:val="single"/>
                <w:cs/>
              </w:rPr>
            </w:pPr>
          </w:p>
        </w:tc>
        <w:tc>
          <w:tcPr>
            <w:tcW w:w="1530" w:type="dxa"/>
            <w:shd w:val="clear" w:color="auto" w:fill="auto"/>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Baht</w:t>
            </w:r>
          </w:p>
        </w:tc>
        <w:tc>
          <w:tcPr>
            <w:tcW w:w="270" w:type="dxa"/>
            <w:shd w:val="clear" w:color="auto" w:fill="auto"/>
          </w:tcPr>
          <w:p w:rsidR="00FF05D5" w:rsidRPr="00F66FD8" w:rsidRDefault="00FF05D5" w:rsidP="00433F87">
            <w:pPr>
              <w:jc w:val="center"/>
              <w:rPr>
                <w:rFonts w:ascii="Angsana New" w:hAnsi="Angsana New"/>
                <w:sz w:val="26"/>
                <w:szCs w:val="26"/>
                <w:cs/>
              </w:rPr>
            </w:pPr>
          </w:p>
        </w:tc>
        <w:tc>
          <w:tcPr>
            <w:tcW w:w="1548" w:type="dxa"/>
            <w:shd w:val="clear" w:color="auto" w:fill="auto"/>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Baht</w:t>
            </w:r>
          </w:p>
        </w:tc>
        <w:tc>
          <w:tcPr>
            <w:tcW w:w="270" w:type="dxa"/>
            <w:shd w:val="clear" w:color="auto" w:fill="auto"/>
          </w:tcPr>
          <w:p w:rsidR="00FF05D5" w:rsidRPr="00F66FD8" w:rsidRDefault="00FF05D5" w:rsidP="00433F87">
            <w:pPr>
              <w:jc w:val="center"/>
              <w:rPr>
                <w:rFonts w:ascii="Angsana New" w:hAnsi="Angsana New"/>
                <w:sz w:val="26"/>
                <w:szCs w:val="26"/>
                <w:cs/>
              </w:rPr>
            </w:pPr>
          </w:p>
        </w:tc>
        <w:tc>
          <w:tcPr>
            <w:tcW w:w="1530" w:type="dxa"/>
            <w:shd w:val="clear" w:color="auto" w:fill="auto"/>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Baht</w:t>
            </w:r>
          </w:p>
        </w:tc>
        <w:tc>
          <w:tcPr>
            <w:tcW w:w="252" w:type="dxa"/>
            <w:shd w:val="clear" w:color="auto" w:fill="auto"/>
          </w:tcPr>
          <w:p w:rsidR="00FF05D5" w:rsidRPr="00F66FD8" w:rsidRDefault="00FF05D5" w:rsidP="00433F87">
            <w:pPr>
              <w:jc w:val="center"/>
              <w:rPr>
                <w:rFonts w:ascii="Angsana New" w:hAnsi="Angsana New"/>
                <w:sz w:val="26"/>
                <w:szCs w:val="26"/>
                <w:cs/>
              </w:rPr>
            </w:pPr>
          </w:p>
        </w:tc>
        <w:tc>
          <w:tcPr>
            <w:tcW w:w="1530" w:type="dxa"/>
            <w:shd w:val="clear" w:color="auto" w:fill="auto"/>
          </w:tcPr>
          <w:p w:rsidR="00FF05D5" w:rsidRPr="00F66FD8" w:rsidRDefault="00FF05D5" w:rsidP="00433F87">
            <w:pPr>
              <w:jc w:val="center"/>
              <w:rPr>
                <w:rFonts w:ascii="Angsana New" w:hAnsi="Angsana New"/>
                <w:sz w:val="26"/>
                <w:szCs w:val="26"/>
              </w:rPr>
            </w:pPr>
            <w:r w:rsidRPr="00F66FD8">
              <w:rPr>
                <w:rFonts w:ascii="Angsana New" w:hAnsi="Angsana New"/>
                <w:sz w:val="26"/>
                <w:szCs w:val="26"/>
              </w:rPr>
              <w:t>Baht</w:t>
            </w:r>
          </w:p>
        </w:tc>
      </w:tr>
      <w:tr w:rsidR="00E560CE" w:rsidRPr="00F66FD8" w:rsidTr="00964B03">
        <w:tc>
          <w:tcPr>
            <w:tcW w:w="2592" w:type="dxa"/>
          </w:tcPr>
          <w:p w:rsidR="00E560CE" w:rsidRPr="00F66FD8" w:rsidRDefault="00E560CE" w:rsidP="00E560CE">
            <w:pPr>
              <w:ind w:left="-108" w:right="-74"/>
              <w:jc w:val="thaiDistribute"/>
              <w:rPr>
                <w:rFonts w:ascii="Angsana New" w:hAnsi="Angsana New"/>
                <w:spacing w:val="-6"/>
                <w:sz w:val="26"/>
                <w:szCs w:val="26"/>
                <w:cs/>
              </w:rPr>
            </w:pPr>
            <w:r w:rsidRPr="00F66FD8">
              <w:rPr>
                <w:rFonts w:ascii="Angsana New" w:hAnsi="Angsana New"/>
                <w:spacing w:val="-6"/>
                <w:sz w:val="26"/>
                <w:szCs w:val="26"/>
              </w:rPr>
              <w:t>Short term loan to other company</w:t>
            </w:r>
          </w:p>
        </w:tc>
        <w:tc>
          <w:tcPr>
            <w:tcW w:w="1530" w:type="dxa"/>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48" w:type="dxa"/>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30" w:type="dxa"/>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52" w:type="dxa"/>
            <w:shd w:val="clear" w:color="auto" w:fill="auto"/>
          </w:tcPr>
          <w:p w:rsidR="00E560CE" w:rsidRPr="00F66FD8" w:rsidRDefault="00E560CE" w:rsidP="00E560CE">
            <w:pPr>
              <w:jc w:val="right"/>
              <w:rPr>
                <w:rFonts w:ascii="Angsana New" w:hAnsi="Angsana New"/>
                <w:sz w:val="26"/>
                <w:szCs w:val="26"/>
              </w:rPr>
            </w:pPr>
          </w:p>
        </w:tc>
        <w:tc>
          <w:tcPr>
            <w:tcW w:w="1530" w:type="dxa"/>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r>
      <w:tr w:rsidR="00E560CE" w:rsidRPr="00F66FD8" w:rsidTr="00964B03">
        <w:tc>
          <w:tcPr>
            <w:tcW w:w="2592" w:type="dxa"/>
          </w:tcPr>
          <w:p w:rsidR="00E560CE" w:rsidRPr="00F66FD8" w:rsidRDefault="00E560CE" w:rsidP="00E560CE">
            <w:pPr>
              <w:tabs>
                <w:tab w:val="left" w:pos="360"/>
                <w:tab w:val="left" w:pos="1080"/>
              </w:tabs>
              <w:ind w:left="-108" w:right="-74"/>
              <w:jc w:val="thaiDistribute"/>
              <w:rPr>
                <w:rFonts w:ascii="Angsana New" w:hAnsi="Angsana New"/>
                <w:spacing w:val="-6"/>
                <w:position w:val="-2"/>
                <w:sz w:val="26"/>
                <w:szCs w:val="26"/>
              </w:rPr>
            </w:pPr>
            <w:r w:rsidRPr="00F66FD8">
              <w:rPr>
                <w:rFonts w:ascii="Angsana New" w:hAnsi="Angsana New"/>
                <w:spacing w:val="-6"/>
                <w:position w:val="-2"/>
                <w:sz w:val="26"/>
                <w:szCs w:val="26"/>
                <w:u w:val="single"/>
              </w:rPr>
              <w:t>Less</w:t>
            </w:r>
            <w:r w:rsidRPr="00F66FD8">
              <w:rPr>
                <w:rFonts w:ascii="Angsana New" w:hAnsi="Angsana New"/>
                <w:spacing w:val="-6"/>
                <w:position w:val="-2"/>
                <w:sz w:val="26"/>
                <w:szCs w:val="26"/>
              </w:rPr>
              <w:t xml:space="preserve"> Allowance for doubtful debt</w:t>
            </w:r>
          </w:p>
        </w:tc>
        <w:tc>
          <w:tcPr>
            <w:tcW w:w="1530" w:type="dxa"/>
            <w:tcBorders>
              <w:bottom w:val="single" w:sz="4" w:space="0" w:color="auto"/>
            </w:tcBorders>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48" w:type="dxa"/>
            <w:tcBorders>
              <w:bottom w:val="single" w:sz="4" w:space="0" w:color="auto"/>
            </w:tcBorders>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30" w:type="dxa"/>
            <w:tcBorders>
              <w:bottom w:val="single" w:sz="4" w:space="0" w:color="auto"/>
            </w:tcBorders>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c>
          <w:tcPr>
            <w:tcW w:w="252" w:type="dxa"/>
            <w:shd w:val="clear" w:color="auto" w:fill="auto"/>
          </w:tcPr>
          <w:p w:rsidR="00E560CE" w:rsidRPr="00F66FD8" w:rsidRDefault="00E560CE" w:rsidP="00E560CE">
            <w:pPr>
              <w:jc w:val="right"/>
              <w:rPr>
                <w:rFonts w:ascii="Angsana New" w:hAnsi="Angsana New"/>
                <w:sz w:val="26"/>
                <w:szCs w:val="26"/>
              </w:rPr>
            </w:pPr>
          </w:p>
        </w:tc>
        <w:tc>
          <w:tcPr>
            <w:tcW w:w="1530" w:type="dxa"/>
            <w:tcBorders>
              <w:bottom w:val="single" w:sz="4" w:space="0" w:color="auto"/>
            </w:tcBorders>
            <w:shd w:val="clear" w:color="auto" w:fill="auto"/>
          </w:tcPr>
          <w:p w:rsidR="00E560CE" w:rsidRPr="00F66FD8" w:rsidRDefault="00E560CE" w:rsidP="00E560CE">
            <w:pPr>
              <w:jc w:val="right"/>
              <w:rPr>
                <w:rFonts w:ascii="Angsana New" w:hAnsi="Angsana New"/>
                <w:sz w:val="26"/>
                <w:szCs w:val="26"/>
              </w:rPr>
            </w:pPr>
            <w:r w:rsidRPr="00F66FD8">
              <w:rPr>
                <w:rFonts w:ascii="Angsana New" w:hAnsi="Angsana New" w:hint="cs"/>
                <w:sz w:val="26"/>
                <w:szCs w:val="26"/>
                <w:cs/>
              </w:rPr>
              <w:t>(35,615,710.00)</w:t>
            </w:r>
          </w:p>
        </w:tc>
      </w:tr>
      <w:tr w:rsidR="00E560CE" w:rsidRPr="00F66FD8" w:rsidTr="00964B03">
        <w:tc>
          <w:tcPr>
            <w:tcW w:w="2592" w:type="dxa"/>
          </w:tcPr>
          <w:p w:rsidR="00E560CE" w:rsidRPr="00F66FD8" w:rsidRDefault="00E560CE" w:rsidP="00E560CE">
            <w:pPr>
              <w:ind w:left="792" w:right="-74"/>
              <w:rPr>
                <w:rFonts w:ascii="Angsana New" w:hAnsi="Angsana New"/>
                <w:sz w:val="26"/>
                <w:szCs w:val="26"/>
                <w:cs/>
              </w:rPr>
            </w:pPr>
            <w:r w:rsidRPr="00F66FD8">
              <w:rPr>
                <w:rFonts w:ascii="Angsana New" w:hAnsi="Angsana New"/>
                <w:sz w:val="26"/>
                <w:szCs w:val="26"/>
              </w:rPr>
              <w:t>Net</w:t>
            </w:r>
          </w:p>
        </w:tc>
        <w:tc>
          <w:tcPr>
            <w:tcW w:w="1530" w:type="dxa"/>
            <w:tcBorders>
              <w:top w:val="single" w:sz="4" w:space="0" w:color="auto"/>
              <w:bottom w:val="double" w:sz="4" w:space="0" w:color="auto"/>
            </w:tcBorders>
            <w:shd w:val="clear" w:color="auto" w:fill="auto"/>
          </w:tcPr>
          <w:p w:rsidR="00E560CE" w:rsidRPr="00F66FD8" w:rsidRDefault="00E560CE" w:rsidP="00E560CE">
            <w:pPr>
              <w:ind w:left="-66" w:right="-92"/>
              <w:jc w:val="center"/>
              <w:rPr>
                <w:rFonts w:ascii="Angsana New" w:hAnsi="Angsana New"/>
                <w:sz w:val="26"/>
                <w:szCs w:val="26"/>
                <w:cs/>
              </w:rPr>
            </w:pPr>
            <w:r w:rsidRPr="00F66FD8">
              <w:rPr>
                <w:rFonts w:ascii="Angsana New" w:hAnsi="Angsana New" w:hint="cs"/>
                <w:sz w:val="26"/>
                <w:szCs w:val="26"/>
                <w:cs/>
              </w:rPr>
              <w:t>-</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48" w:type="dxa"/>
            <w:tcBorders>
              <w:top w:val="single" w:sz="4" w:space="0" w:color="auto"/>
              <w:bottom w:val="double" w:sz="4" w:space="0" w:color="auto"/>
            </w:tcBorders>
            <w:shd w:val="clear" w:color="auto" w:fill="auto"/>
          </w:tcPr>
          <w:p w:rsidR="00E560CE" w:rsidRPr="00F66FD8" w:rsidRDefault="00E560CE" w:rsidP="00E560CE">
            <w:pPr>
              <w:ind w:left="-66" w:right="-92"/>
              <w:jc w:val="center"/>
              <w:rPr>
                <w:rFonts w:ascii="Angsana New" w:hAnsi="Angsana New"/>
                <w:sz w:val="26"/>
                <w:szCs w:val="26"/>
                <w:cs/>
              </w:rPr>
            </w:pPr>
            <w:r w:rsidRPr="00F66FD8">
              <w:rPr>
                <w:rFonts w:ascii="Angsana New" w:hAnsi="Angsana New" w:hint="cs"/>
                <w:sz w:val="26"/>
                <w:szCs w:val="26"/>
                <w:cs/>
              </w:rPr>
              <w:t>-</w:t>
            </w:r>
          </w:p>
        </w:tc>
        <w:tc>
          <w:tcPr>
            <w:tcW w:w="270" w:type="dxa"/>
            <w:shd w:val="clear" w:color="auto" w:fill="auto"/>
          </w:tcPr>
          <w:p w:rsidR="00E560CE" w:rsidRPr="00F66FD8" w:rsidRDefault="00E560CE" w:rsidP="00E560CE">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E560CE" w:rsidRPr="00F66FD8" w:rsidRDefault="00E560CE" w:rsidP="00E560CE">
            <w:pPr>
              <w:ind w:left="-66" w:right="-92"/>
              <w:jc w:val="center"/>
              <w:rPr>
                <w:rFonts w:ascii="Angsana New" w:hAnsi="Angsana New"/>
                <w:sz w:val="26"/>
                <w:szCs w:val="26"/>
                <w:cs/>
              </w:rPr>
            </w:pPr>
            <w:r w:rsidRPr="00F66FD8">
              <w:rPr>
                <w:rFonts w:ascii="Angsana New" w:hAnsi="Angsana New" w:hint="cs"/>
                <w:sz w:val="26"/>
                <w:szCs w:val="26"/>
                <w:cs/>
              </w:rPr>
              <w:t>-</w:t>
            </w:r>
          </w:p>
        </w:tc>
        <w:tc>
          <w:tcPr>
            <w:tcW w:w="252" w:type="dxa"/>
            <w:shd w:val="clear" w:color="auto" w:fill="auto"/>
          </w:tcPr>
          <w:p w:rsidR="00E560CE" w:rsidRPr="00F66FD8" w:rsidRDefault="00E560CE" w:rsidP="00E560CE">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E560CE" w:rsidRPr="00F66FD8" w:rsidRDefault="00E560CE" w:rsidP="00E560CE">
            <w:pPr>
              <w:ind w:left="-66" w:right="-92"/>
              <w:jc w:val="center"/>
              <w:rPr>
                <w:rFonts w:ascii="Angsana New" w:hAnsi="Angsana New"/>
                <w:sz w:val="26"/>
                <w:szCs w:val="26"/>
                <w:cs/>
              </w:rPr>
            </w:pPr>
            <w:r w:rsidRPr="00F66FD8">
              <w:rPr>
                <w:rFonts w:ascii="Angsana New" w:hAnsi="Angsana New" w:hint="cs"/>
                <w:sz w:val="26"/>
                <w:szCs w:val="26"/>
                <w:cs/>
              </w:rPr>
              <w:t>-</w:t>
            </w:r>
          </w:p>
        </w:tc>
      </w:tr>
    </w:tbl>
    <w:p w:rsidR="00893459" w:rsidRPr="00893459" w:rsidRDefault="00893459" w:rsidP="0010485D">
      <w:pPr>
        <w:tabs>
          <w:tab w:val="left" w:pos="4680"/>
        </w:tabs>
        <w:ind w:left="450"/>
        <w:jc w:val="thaiDistribute"/>
        <w:rPr>
          <w:rFonts w:ascii="Angsana New" w:hAnsi="Angsana New"/>
          <w:b/>
          <w:bCs/>
          <w:sz w:val="10"/>
          <w:szCs w:val="10"/>
        </w:rPr>
      </w:pPr>
    </w:p>
    <w:p w:rsidR="00EB6B65" w:rsidRDefault="0010485D" w:rsidP="00E560CE">
      <w:pPr>
        <w:ind w:left="450" w:firstLine="900"/>
        <w:jc w:val="thaiDistribute"/>
        <w:rPr>
          <w:rFonts w:ascii="Angsana New" w:hAnsi="Angsana New"/>
          <w:sz w:val="30"/>
          <w:szCs w:val="30"/>
        </w:rPr>
      </w:pPr>
      <w:r>
        <w:rPr>
          <w:rFonts w:ascii="Angsana New" w:hAnsi="Angsana New"/>
          <w:sz w:val="30"/>
          <w:szCs w:val="30"/>
        </w:rPr>
        <w:t>As at 3</w:t>
      </w:r>
      <w:r>
        <w:rPr>
          <w:rFonts w:ascii="Angsana New" w:hAnsi="Angsana New" w:hint="cs"/>
          <w:sz w:val="30"/>
          <w:szCs w:val="30"/>
          <w:cs/>
        </w:rPr>
        <w:t xml:space="preserve">0 </w:t>
      </w:r>
      <w:r w:rsidRPr="004D6B22">
        <w:rPr>
          <w:rFonts w:ascii="Angsana New" w:hAnsi="Angsana New"/>
          <w:sz w:val="30"/>
          <w:szCs w:val="30"/>
        </w:rPr>
        <w:t xml:space="preserve">December 2016 and 2015, short-term loan to other company in the whole amount is the borrowing money to a company. The management ensures that it has an uncertainty of repayment on such loan. Thus, </w:t>
      </w:r>
      <w:r>
        <w:rPr>
          <w:rFonts w:ascii="Angsana New" w:hAnsi="Angsana New"/>
          <w:sz w:val="30"/>
          <w:szCs w:val="30"/>
        </w:rPr>
        <w:t xml:space="preserve">an fully amount on </w:t>
      </w:r>
      <w:r w:rsidRPr="004D6B22">
        <w:rPr>
          <w:rFonts w:ascii="Angsana New" w:hAnsi="Angsana New"/>
          <w:sz w:val="30"/>
          <w:szCs w:val="30"/>
        </w:rPr>
        <w:t>allowance of doubtful account</w:t>
      </w:r>
      <w:r>
        <w:rPr>
          <w:rFonts w:ascii="Angsana New" w:hAnsi="Angsana New"/>
          <w:sz w:val="30"/>
          <w:szCs w:val="30"/>
        </w:rPr>
        <w:t xml:space="preserve"> was set aside</w:t>
      </w:r>
      <w:r w:rsidRPr="004D6B22">
        <w:rPr>
          <w:rFonts w:ascii="Angsana New" w:hAnsi="Angsana New"/>
          <w:sz w:val="30"/>
          <w:szCs w:val="30"/>
        </w:rPr>
        <w:t xml:space="preserve"> a</w:t>
      </w:r>
      <w:r>
        <w:rPr>
          <w:rFonts w:ascii="Angsana New" w:hAnsi="Angsana New"/>
          <w:sz w:val="30"/>
          <w:szCs w:val="30"/>
        </w:rPr>
        <w:t>gainst the loan</w:t>
      </w:r>
      <w:r w:rsidRPr="004D6B22">
        <w:rPr>
          <w:rFonts w:ascii="Angsana New" w:hAnsi="Angsana New"/>
          <w:sz w:val="30"/>
          <w:szCs w:val="30"/>
        </w:rPr>
        <w:t>.</w:t>
      </w:r>
      <w:r w:rsidR="00E560CE">
        <w:rPr>
          <w:rFonts w:ascii="Angsana New" w:hAnsi="Angsana New"/>
          <w:sz w:val="30"/>
          <w:szCs w:val="30"/>
        </w:rPr>
        <w:t xml:space="preserve"> Later, on </w:t>
      </w:r>
      <w:r w:rsidRPr="00D15AAF">
        <w:rPr>
          <w:rFonts w:ascii="Angsana New" w:hAnsi="Angsana New"/>
          <w:sz w:val="30"/>
          <w:szCs w:val="30"/>
        </w:rPr>
        <w:t>31 October 2016</w:t>
      </w:r>
      <w:r>
        <w:rPr>
          <w:rFonts w:ascii="Angsana New" w:hAnsi="Angsana New"/>
          <w:sz w:val="30"/>
          <w:szCs w:val="30"/>
        </w:rPr>
        <w:t>,</w:t>
      </w:r>
      <w:r w:rsidRPr="00D15AAF">
        <w:rPr>
          <w:rFonts w:ascii="Angsana New" w:hAnsi="Angsana New"/>
          <w:sz w:val="30"/>
          <w:szCs w:val="30"/>
        </w:rPr>
        <w:t>the Company and the Borrower agreed toenter into settlement agreementby repayment of the principal amount together with an interest accrued, in sum of Baht 39,444,717</w:t>
      </w:r>
      <w:r>
        <w:rPr>
          <w:rFonts w:ascii="Angsana New" w:hAnsi="Angsana New"/>
          <w:sz w:val="30"/>
          <w:szCs w:val="30"/>
        </w:rPr>
        <w:t>.00</w:t>
      </w:r>
      <w:r w:rsidRPr="00D15AAF">
        <w:rPr>
          <w:rFonts w:ascii="Angsana New" w:hAnsi="Angsana New"/>
          <w:sz w:val="30"/>
          <w:szCs w:val="30"/>
        </w:rPr>
        <w:t>, which will be paid in 11 equal monthly installments of Baht 3,3</w:t>
      </w:r>
      <w:r>
        <w:rPr>
          <w:rFonts w:ascii="Angsana New" w:hAnsi="Angsana New"/>
          <w:sz w:val="30"/>
          <w:szCs w:val="30"/>
        </w:rPr>
        <w:t>0</w:t>
      </w:r>
      <w:r w:rsidRPr="00D15AAF">
        <w:rPr>
          <w:rFonts w:ascii="Angsana New" w:hAnsi="Angsana New"/>
          <w:sz w:val="30"/>
          <w:szCs w:val="30"/>
        </w:rPr>
        <w:t>0,000</w:t>
      </w:r>
      <w:r>
        <w:rPr>
          <w:rFonts w:ascii="Angsana New" w:hAnsi="Angsana New"/>
          <w:sz w:val="30"/>
          <w:szCs w:val="30"/>
        </w:rPr>
        <w:t>.00</w:t>
      </w:r>
      <w:r w:rsidRPr="00D15AAF">
        <w:rPr>
          <w:rFonts w:ascii="Angsana New" w:hAnsi="Angsana New"/>
          <w:sz w:val="30"/>
          <w:szCs w:val="30"/>
        </w:rPr>
        <w:t xml:space="preserve"> and the 12 installment will be Baht 3,144,717</w:t>
      </w:r>
      <w:r>
        <w:rPr>
          <w:rFonts w:ascii="Angsana New" w:hAnsi="Angsana New"/>
          <w:sz w:val="30"/>
          <w:szCs w:val="30"/>
        </w:rPr>
        <w:t>.00</w:t>
      </w:r>
      <w:r w:rsidRPr="00D15AAF">
        <w:rPr>
          <w:rFonts w:ascii="Angsana New" w:hAnsi="Angsana New"/>
          <w:sz w:val="30"/>
          <w:szCs w:val="30"/>
        </w:rPr>
        <w:t>, paid every end of each month and the first payment will be due on 30 January 2017.</w:t>
      </w:r>
      <w:r w:rsidR="00752B9A" w:rsidRPr="00752B9A">
        <w:rPr>
          <w:rFonts w:ascii="Angsana New" w:hAnsi="Angsana New"/>
          <w:sz w:val="30"/>
          <w:szCs w:val="30"/>
        </w:rPr>
        <w:t xml:space="preserve">However, account receivable did not fulfill the obligation in the compromise agreement, thus, the </w:t>
      </w:r>
      <w:r w:rsidR="00E560CE">
        <w:rPr>
          <w:rFonts w:ascii="Angsana New" w:hAnsi="Angsana New"/>
          <w:sz w:val="30"/>
          <w:szCs w:val="30"/>
        </w:rPr>
        <w:t>C</w:t>
      </w:r>
      <w:r w:rsidR="00752B9A" w:rsidRPr="00752B9A">
        <w:rPr>
          <w:rFonts w:ascii="Angsana New" w:hAnsi="Angsana New"/>
          <w:sz w:val="30"/>
          <w:szCs w:val="30"/>
        </w:rPr>
        <w:t>ompany has filed a request for garnishment to seize the money in the debtor’s bank account.</w:t>
      </w:r>
    </w:p>
    <w:p w:rsidR="00283152" w:rsidRPr="00E560CE" w:rsidRDefault="00283152" w:rsidP="00283152">
      <w:pPr>
        <w:ind w:left="450"/>
        <w:jc w:val="thaiDistribute"/>
        <w:rPr>
          <w:rFonts w:ascii="Angsana New" w:hAnsi="Angsana New"/>
          <w:b/>
          <w:bCs/>
          <w:sz w:val="30"/>
          <w:szCs w:val="30"/>
        </w:rPr>
      </w:pPr>
    </w:p>
    <w:p w:rsidR="00433F87" w:rsidRPr="002138FD" w:rsidRDefault="00D14970" w:rsidP="00176E19">
      <w:pPr>
        <w:numPr>
          <w:ilvl w:val="0"/>
          <w:numId w:val="20"/>
        </w:numPr>
        <w:ind w:left="450" w:hanging="450"/>
        <w:jc w:val="thaiDistribute"/>
        <w:rPr>
          <w:rFonts w:ascii="Angsana New" w:hAnsi="Angsana New"/>
          <w:b/>
          <w:bCs/>
          <w:sz w:val="30"/>
          <w:szCs w:val="30"/>
        </w:rPr>
      </w:pPr>
      <w:r w:rsidRPr="002138FD">
        <w:rPr>
          <w:rFonts w:ascii="Angsana New" w:hAnsi="Angsana New"/>
          <w:b/>
          <w:bCs/>
          <w:sz w:val="30"/>
          <w:szCs w:val="30"/>
        </w:rPr>
        <w:t>Inventories</w:t>
      </w:r>
    </w:p>
    <w:p w:rsidR="00E3567B" w:rsidRPr="0042222B" w:rsidRDefault="00E3567B" w:rsidP="00A950C0">
      <w:pPr>
        <w:ind w:left="1350"/>
        <w:jc w:val="thaiDistribute"/>
        <w:rPr>
          <w:rFonts w:ascii="Angsana New" w:hAnsi="Angsana New"/>
          <w:sz w:val="30"/>
          <w:szCs w:val="30"/>
        </w:rPr>
      </w:pPr>
      <w:r w:rsidRPr="0042222B">
        <w:rPr>
          <w:rFonts w:ascii="Angsana New" w:hAnsi="Angsana New"/>
          <w:sz w:val="30"/>
          <w:szCs w:val="30"/>
        </w:rPr>
        <w:t>Consist of:</w:t>
      </w:r>
    </w:p>
    <w:tbl>
      <w:tblPr>
        <w:tblW w:w="9342" w:type="dxa"/>
        <w:tblInd w:w="558" w:type="dxa"/>
        <w:tblLayout w:type="fixed"/>
        <w:tblLook w:val="0000"/>
      </w:tblPr>
      <w:tblGrid>
        <w:gridCol w:w="2412"/>
        <w:gridCol w:w="1530"/>
        <w:gridCol w:w="270"/>
        <w:gridCol w:w="1530"/>
        <w:gridCol w:w="270"/>
        <w:gridCol w:w="1530"/>
        <w:gridCol w:w="270"/>
        <w:gridCol w:w="1530"/>
      </w:tblGrid>
      <w:tr w:rsidR="00433F87" w:rsidRPr="00EC7690" w:rsidTr="001A016C">
        <w:tc>
          <w:tcPr>
            <w:tcW w:w="2412" w:type="dxa"/>
          </w:tcPr>
          <w:p w:rsidR="00433F87" w:rsidRPr="00EC7690" w:rsidRDefault="00433F87" w:rsidP="002138FD">
            <w:pPr>
              <w:ind w:left="-108" w:right="-84"/>
              <w:jc w:val="left"/>
              <w:rPr>
                <w:rFonts w:ascii="Angsana New" w:hAnsi="Angsana New"/>
                <w:sz w:val="28"/>
                <w:szCs w:val="28"/>
                <w:u w:val="single"/>
                <w:cs/>
              </w:rPr>
            </w:pPr>
          </w:p>
        </w:tc>
        <w:tc>
          <w:tcPr>
            <w:tcW w:w="3330" w:type="dxa"/>
            <w:gridSpan w:val="3"/>
          </w:tcPr>
          <w:p w:rsidR="00433F87" w:rsidRPr="00EC7690" w:rsidRDefault="00433F87" w:rsidP="00433F87">
            <w:pPr>
              <w:jc w:val="center"/>
              <w:rPr>
                <w:rFonts w:ascii="Angsana New" w:hAnsi="Angsana New"/>
                <w:sz w:val="28"/>
                <w:szCs w:val="28"/>
                <w:u w:val="single"/>
                <w:cs/>
              </w:rPr>
            </w:pPr>
            <w:r w:rsidRPr="00EC7690">
              <w:rPr>
                <w:rFonts w:ascii="Angsana New" w:eastAsia="Times New Roman" w:hAnsi="Angsana New"/>
                <w:snapToGrid w:val="0"/>
                <w:sz w:val="28"/>
                <w:szCs w:val="28"/>
                <w:lang w:eastAsia="th-TH"/>
              </w:rPr>
              <w:t>Consolidated Financial Statements</w:t>
            </w:r>
          </w:p>
        </w:tc>
        <w:tc>
          <w:tcPr>
            <w:tcW w:w="270" w:type="dxa"/>
          </w:tcPr>
          <w:p w:rsidR="00433F87" w:rsidRPr="00EC7690" w:rsidRDefault="00433F87" w:rsidP="00433F87">
            <w:pPr>
              <w:jc w:val="center"/>
              <w:rPr>
                <w:rFonts w:ascii="Angsana New" w:hAnsi="Angsana New"/>
                <w:sz w:val="28"/>
                <w:szCs w:val="28"/>
                <w:u w:val="single"/>
                <w:cs/>
              </w:rPr>
            </w:pPr>
          </w:p>
        </w:tc>
        <w:tc>
          <w:tcPr>
            <w:tcW w:w="3330" w:type="dxa"/>
            <w:gridSpan w:val="3"/>
          </w:tcPr>
          <w:p w:rsidR="00433F87" w:rsidRPr="00EC7690" w:rsidRDefault="00433F87" w:rsidP="00433F87">
            <w:pPr>
              <w:jc w:val="center"/>
              <w:rPr>
                <w:rFonts w:ascii="Angsana New" w:hAnsi="Angsana New"/>
                <w:sz w:val="28"/>
                <w:szCs w:val="28"/>
                <w:u w:val="single"/>
                <w:cs/>
              </w:rPr>
            </w:pPr>
            <w:r w:rsidRPr="00EC7690">
              <w:rPr>
                <w:rFonts w:ascii="Angsana New" w:eastAsia="Times New Roman" w:hAnsi="Angsana New"/>
                <w:snapToGrid w:val="0"/>
                <w:sz w:val="28"/>
                <w:szCs w:val="28"/>
                <w:lang w:eastAsia="th-TH"/>
              </w:rPr>
              <w:t>Separate Financial Statements</w:t>
            </w:r>
          </w:p>
        </w:tc>
      </w:tr>
      <w:tr w:rsidR="00433F87" w:rsidRPr="00EC7690" w:rsidTr="001A016C">
        <w:tc>
          <w:tcPr>
            <w:tcW w:w="2412" w:type="dxa"/>
          </w:tcPr>
          <w:p w:rsidR="00433F87" w:rsidRPr="00EC7690" w:rsidRDefault="00433F87" w:rsidP="002138FD">
            <w:pPr>
              <w:ind w:left="-108" w:right="-84"/>
              <w:jc w:val="left"/>
              <w:rPr>
                <w:rFonts w:ascii="Angsana New" w:hAnsi="Angsana New"/>
                <w:sz w:val="28"/>
                <w:szCs w:val="28"/>
                <w:u w:val="single"/>
                <w:cs/>
              </w:rPr>
            </w:pPr>
          </w:p>
        </w:tc>
        <w:tc>
          <w:tcPr>
            <w:tcW w:w="1530" w:type="dxa"/>
          </w:tcPr>
          <w:p w:rsidR="00433F87" w:rsidRPr="00EC7690" w:rsidRDefault="00433F87" w:rsidP="00433F87">
            <w:pPr>
              <w:jc w:val="center"/>
              <w:rPr>
                <w:rFonts w:ascii="Angsana New" w:hAnsi="Angsana New"/>
                <w:sz w:val="28"/>
                <w:szCs w:val="28"/>
                <w:cs/>
              </w:rPr>
            </w:pPr>
            <w:r w:rsidRPr="00EC7690">
              <w:rPr>
                <w:rFonts w:ascii="Angsana New" w:hAnsi="Angsana New"/>
                <w:sz w:val="28"/>
                <w:szCs w:val="28"/>
              </w:rPr>
              <w:t>As at</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433F87">
            <w:pPr>
              <w:jc w:val="center"/>
              <w:rPr>
                <w:rFonts w:ascii="Angsana New" w:hAnsi="Angsana New"/>
                <w:sz w:val="28"/>
                <w:szCs w:val="28"/>
                <w:cs/>
              </w:rPr>
            </w:pPr>
            <w:r w:rsidRPr="00EC7690">
              <w:rPr>
                <w:rFonts w:ascii="Angsana New" w:hAnsi="Angsana New"/>
                <w:sz w:val="28"/>
                <w:szCs w:val="28"/>
              </w:rPr>
              <w:t>As at</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433F87">
            <w:pPr>
              <w:jc w:val="center"/>
              <w:rPr>
                <w:rFonts w:ascii="Angsana New" w:hAnsi="Angsana New"/>
                <w:sz w:val="28"/>
                <w:szCs w:val="28"/>
                <w:cs/>
              </w:rPr>
            </w:pPr>
            <w:r w:rsidRPr="00EC7690">
              <w:rPr>
                <w:rFonts w:ascii="Angsana New" w:hAnsi="Angsana New"/>
                <w:sz w:val="28"/>
                <w:szCs w:val="28"/>
              </w:rPr>
              <w:t>As at</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433F87">
            <w:pPr>
              <w:jc w:val="center"/>
              <w:rPr>
                <w:rFonts w:ascii="Angsana New" w:hAnsi="Angsana New"/>
                <w:sz w:val="28"/>
                <w:szCs w:val="28"/>
                <w:cs/>
              </w:rPr>
            </w:pPr>
            <w:r w:rsidRPr="00EC7690">
              <w:rPr>
                <w:rFonts w:ascii="Angsana New" w:hAnsi="Angsana New"/>
                <w:sz w:val="28"/>
                <w:szCs w:val="28"/>
              </w:rPr>
              <w:t>As at</w:t>
            </w:r>
          </w:p>
        </w:tc>
      </w:tr>
      <w:tr w:rsidR="00433F87" w:rsidRPr="00EC7690" w:rsidTr="001A016C">
        <w:tc>
          <w:tcPr>
            <w:tcW w:w="2412" w:type="dxa"/>
          </w:tcPr>
          <w:p w:rsidR="00433F87" w:rsidRPr="00EC7690" w:rsidRDefault="00433F87" w:rsidP="002138FD">
            <w:pPr>
              <w:ind w:left="-108" w:right="-84"/>
              <w:jc w:val="left"/>
              <w:rPr>
                <w:rFonts w:ascii="Angsana New" w:hAnsi="Angsana New"/>
                <w:sz w:val="28"/>
                <w:szCs w:val="28"/>
                <w:u w:val="single"/>
                <w:cs/>
              </w:rPr>
            </w:pPr>
          </w:p>
        </w:tc>
        <w:tc>
          <w:tcPr>
            <w:tcW w:w="1530" w:type="dxa"/>
          </w:tcPr>
          <w:p w:rsidR="00433F87" w:rsidRPr="00EC7690" w:rsidRDefault="00433F87" w:rsidP="00433F87">
            <w:pPr>
              <w:ind w:left="-101" w:right="-102"/>
              <w:jc w:val="center"/>
              <w:rPr>
                <w:rFonts w:ascii="Angsana New" w:hAnsi="Angsana New"/>
                <w:sz w:val="28"/>
                <w:szCs w:val="28"/>
              </w:rPr>
            </w:pPr>
            <w:r w:rsidRPr="00EC7690">
              <w:rPr>
                <w:rFonts w:ascii="Angsana New" w:hAnsi="Angsana New"/>
                <w:sz w:val="28"/>
                <w:szCs w:val="28"/>
              </w:rPr>
              <w:t>31 December 201</w:t>
            </w:r>
            <w:r w:rsidR="002138FD" w:rsidRPr="00EC7690">
              <w:rPr>
                <w:rFonts w:ascii="Angsana New" w:hAnsi="Angsana New"/>
                <w:sz w:val="28"/>
                <w:szCs w:val="28"/>
              </w:rPr>
              <w:t>6</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E33545">
            <w:pPr>
              <w:ind w:left="-101" w:right="-102"/>
              <w:jc w:val="center"/>
              <w:rPr>
                <w:rFonts w:ascii="Angsana New" w:hAnsi="Angsana New"/>
                <w:sz w:val="28"/>
                <w:szCs w:val="28"/>
              </w:rPr>
            </w:pPr>
            <w:r w:rsidRPr="00EC7690">
              <w:rPr>
                <w:rFonts w:ascii="Angsana New" w:hAnsi="Angsana New"/>
                <w:sz w:val="28"/>
                <w:szCs w:val="28"/>
              </w:rPr>
              <w:t>31 December 201</w:t>
            </w:r>
            <w:r w:rsidR="002138FD" w:rsidRPr="00EC7690">
              <w:rPr>
                <w:rFonts w:ascii="Angsana New" w:hAnsi="Angsana New"/>
                <w:sz w:val="28"/>
                <w:szCs w:val="28"/>
              </w:rPr>
              <w:t>5</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E33545">
            <w:pPr>
              <w:ind w:left="-101" w:right="-102"/>
              <w:jc w:val="center"/>
              <w:rPr>
                <w:rFonts w:ascii="Angsana New" w:hAnsi="Angsana New"/>
                <w:sz w:val="28"/>
                <w:szCs w:val="28"/>
              </w:rPr>
            </w:pPr>
            <w:r w:rsidRPr="00EC7690">
              <w:rPr>
                <w:rFonts w:ascii="Angsana New" w:hAnsi="Angsana New"/>
                <w:sz w:val="28"/>
                <w:szCs w:val="28"/>
              </w:rPr>
              <w:t>31 December 201</w:t>
            </w:r>
            <w:r w:rsidR="002138FD" w:rsidRPr="00EC7690">
              <w:rPr>
                <w:rFonts w:ascii="Angsana New" w:hAnsi="Angsana New"/>
                <w:sz w:val="28"/>
                <w:szCs w:val="28"/>
              </w:rPr>
              <w:t>6</w:t>
            </w:r>
          </w:p>
        </w:tc>
        <w:tc>
          <w:tcPr>
            <w:tcW w:w="270" w:type="dxa"/>
          </w:tcPr>
          <w:p w:rsidR="00433F87" w:rsidRPr="00EC7690" w:rsidRDefault="00433F87" w:rsidP="00433F87">
            <w:pPr>
              <w:jc w:val="center"/>
              <w:rPr>
                <w:rFonts w:ascii="Angsana New" w:hAnsi="Angsana New"/>
                <w:sz w:val="28"/>
                <w:szCs w:val="28"/>
                <w:u w:val="single"/>
                <w:cs/>
              </w:rPr>
            </w:pPr>
          </w:p>
        </w:tc>
        <w:tc>
          <w:tcPr>
            <w:tcW w:w="1530" w:type="dxa"/>
          </w:tcPr>
          <w:p w:rsidR="00433F87" w:rsidRPr="00EC7690" w:rsidRDefault="00433F87" w:rsidP="00E33545">
            <w:pPr>
              <w:ind w:left="-101" w:right="-102"/>
              <w:jc w:val="center"/>
              <w:rPr>
                <w:rFonts w:ascii="Angsana New" w:hAnsi="Angsana New"/>
                <w:sz w:val="28"/>
                <w:szCs w:val="28"/>
              </w:rPr>
            </w:pPr>
            <w:r w:rsidRPr="00EC7690">
              <w:rPr>
                <w:rFonts w:ascii="Angsana New" w:hAnsi="Angsana New"/>
                <w:sz w:val="28"/>
                <w:szCs w:val="28"/>
              </w:rPr>
              <w:t>31 December 201</w:t>
            </w:r>
            <w:r w:rsidR="002138FD" w:rsidRPr="00EC7690">
              <w:rPr>
                <w:rFonts w:ascii="Angsana New" w:hAnsi="Angsana New"/>
                <w:sz w:val="28"/>
                <w:szCs w:val="28"/>
              </w:rPr>
              <w:t>5</w:t>
            </w:r>
          </w:p>
        </w:tc>
      </w:tr>
      <w:tr w:rsidR="00433F87" w:rsidRPr="00EC7690" w:rsidTr="001A016C">
        <w:tc>
          <w:tcPr>
            <w:tcW w:w="2412" w:type="dxa"/>
          </w:tcPr>
          <w:p w:rsidR="00433F87" w:rsidRPr="00EC7690" w:rsidRDefault="00433F87" w:rsidP="002138FD">
            <w:pPr>
              <w:ind w:left="-108" w:right="-84"/>
              <w:jc w:val="left"/>
              <w:rPr>
                <w:rFonts w:ascii="Angsana New" w:hAnsi="Angsana New"/>
                <w:sz w:val="28"/>
                <w:szCs w:val="28"/>
                <w:u w:val="single"/>
                <w:cs/>
              </w:rPr>
            </w:pPr>
          </w:p>
        </w:tc>
        <w:tc>
          <w:tcPr>
            <w:tcW w:w="1530" w:type="dxa"/>
            <w:shd w:val="clear" w:color="auto" w:fill="auto"/>
          </w:tcPr>
          <w:p w:rsidR="00433F87" w:rsidRPr="00EC7690" w:rsidRDefault="00433F87" w:rsidP="00433F87">
            <w:pPr>
              <w:jc w:val="center"/>
              <w:rPr>
                <w:rFonts w:ascii="Angsana New" w:hAnsi="Angsana New"/>
                <w:sz w:val="28"/>
                <w:szCs w:val="28"/>
              </w:rPr>
            </w:pPr>
            <w:r w:rsidRPr="00EC7690">
              <w:rPr>
                <w:rFonts w:ascii="Angsana New" w:hAnsi="Angsana New"/>
                <w:sz w:val="28"/>
                <w:szCs w:val="28"/>
              </w:rPr>
              <w:t>Baht</w:t>
            </w:r>
          </w:p>
        </w:tc>
        <w:tc>
          <w:tcPr>
            <w:tcW w:w="270" w:type="dxa"/>
          </w:tcPr>
          <w:p w:rsidR="00433F87" w:rsidRPr="00EC7690" w:rsidRDefault="00433F87" w:rsidP="00433F87">
            <w:pPr>
              <w:jc w:val="center"/>
              <w:rPr>
                <w:rFonts w:ascii="Angsana New" w:hAnsi="Angsana New"/>
                <w:sz w:val="28"/>
                <w:szCs w:val="28"/>
                <w:cs/>
              </w:rPr>
            </w:pPr>
          </w:p>
        </w:tc>
        <w:tc>
          <w:tcPr>
            <w:tcW w:w="1530" w:type="dxa"/>
          </w:tcPr>
          <w:p w:rsidR="00433F87" w:rsidRPr="00EC7690" w:rsidRDefault="00433F87" w:rsidP="00433F87">
            <w:pPr>
              <w:jc w:val="center"/>
              <w:rPr>
                <w:rFonts w:ascii="Angsana New" w:hAnsi="Angsana New"/>
                <w:sz w:val="28"/>
                <w:szCs w:val="28"/>
              </w:rPr>
            </w:pPr>
            <w:r w:rsidRPr="00EC7690">
              <w:rPr>
                <w:rFonts w:ascii="Angsana New" w:hAnsi="Angsana New"/>
                <w:sz w:val="28"/>
                <w:szCs w:val="28"/>
              </w:rPr>
              <w:t>Baht</w:t>
            </w:r>
          </w:p>
        </w:tc>
        <w:tc>
          <w:tcPr>
            <w:tcW w:w="270" w:type="dxa"/>
          </w:tcPr>
          <w:p w:rsidR="00433F87" w:rsidRPr="00EC7690" w:rsidRDefault="00433F87" w:rsidP="00433F87">
            <w:pPr>
              <w:jc w:val="center"/>
              <w:rPr>
                <w:rFonts w:ascii="Angsana New" w:hAnsi="Angsana New"/>
                <w:sz w:val="28"/>
                <w:szCs w:val="28"/>
                <w:cs/>
              </w:rPr>
            </w:pPr>
          </w:p>
        </w:tc>
        <w:tc>
          <w:tcPr>
            <w:tcW w:w="1530" w:type="dxa"/>
          </w:tcPr>
          <w:p w:rsidR="00433F87" w:rsidRPr="00EC7690" w:rsidRDefault="00433F87" w:rsidP="00433F87">
            <w:pPr>
              <w:jc w:val="center"/>
              <w:rPr>
                <w:rFonts w:ascii="Angsana New" w:hAnsi="Angsana New"/>
                <w:sz w:val="28"/>
                <w:szCs w:val="28"/>
              </w:rPr>
            </w:pPr>
            <w:r w:rsidRPr="00EC7690">
              <w:rPr>
                <w:rFonts w:ascii="Angsana New" w:hAnsi="Angsana New"/>
                <w:sz w:val="28"/>
                <w:szCs w:val="28"/>
              </w:rPr>
              <w:t>Baht</w:t>
            </w:r>
          </w:p>
        </w:tc>
        <w:tc>
          <w:tcPr>
            <w:tcW w:w="270" w:type="dxa"/>
          </w:tcPr>
          <w:p w:rsidR="00433F87" w:rsidRPr="00EC7690" w:rsidRDefault="00433F87" w:rsidP="00433F87">
            <w:pPr>
              <w:jc w:val="center"/>
              <w:rPr>
                <w:rFonts w:ascii="Angsana New" w:hAnsi="Angsana New"/>
                <w:sz w:val="28"/>
                <w:szCs w:val="28"/>
                <w:cs/>
              </w:rPr>
            </w:pPr>
          </w:p>
        </w:tc>
        <w:tc>
          <w:tcPr>
            <w:tcW w:w="1530" w:type="dxa"/>
          </w:tcPr>
          <w:p w:rsidR="00433F87" w:rsidRPr="00EC7690" w:rsidRDefault="00433F87" w:rsidP="00433F87">
            <w:pPr>
              <w:jc w:val="center"/>
              <w:rPr>
                <w:rFonts w:ascii="Angsana New" w:hAnsi="Angsana New"/>
                <w:sz w:val="28"/>
                <w:szCs w:val="28"/>
              </w:rPr>
            </w:pPr>
            <w:r w:rsidRPr="00EC7690">
              <w:rPr>
                <w:rFonts w:ascii="Angsana New" w:hAnsi="Angsana New"/>
                <w:sz w:val="28"/>
                <w:szCs w:val="28"/>
              </w:rPr>
              <w:t>Baht</w:t>
            </w:r>
          </w:p>
        </w:tc>
      </w:tr>
      <w:tr w:rsidR="00E560CE" w:rsidRPr="00EC7690" w:rsidTr="001A016C">
        <w:tc>
          <w:tcPr>
            <w:tcW w:w="2412" w:type="dxa"/>
          </w:tcPr>
          <w:p w:rsidR="00E560CE" w:rsidRPr="00EC7690" w:rsidRDefault="00E560CE" w:rsidP="00E560CE">
            <w:pPr>
              <w:ind w:left="-108" w:right="-84"/>
              <w:jc w:val="thaiDistribute"/>
              <w:rPr>
                <w:rFonts w:ascii="Angsana New" w:hAnsi="Angsana New"/>
                <w:sz w:val="28"/>
                <w:szCs w:val="28"/>
                <w:cs/>
              </w:rPr>
            </w:pPr>
            <w:r w:rsidRPr="00EC7690">
              <w:rPr>
                <w:rFonts w:ascii="Angsana New" w:hAnsi="Angsana New"/>
                <w:sz w:val="28"/>
                <w:szCs w:val="28"/>
              </w:rPr>
              <w:t>Raw materials</w:t>
            </w: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1</w:t>
            </w:r>
            <w:r w:rsidRPr="00EC7690">
              <w:rPr>
                <w:rFonts w:ascii="Angsana New" w:hAnsi="Angsana New" w:hint="cs"/>
                <w:sz w:val="28"/>
                <w:szCs w:val="28"/>
              </w:rPr>
              <w:t>,</w:t>
            </w:r>
            <w:r w:rsidRPr="00EC7690">
              <w:rPr>
                <w:rFonts w:ascii="Angsana New" w:hAnsi="Angsana New" w:hint="cs"/>
                <w:sz w:val="28"/>
                <w:szCs w:val="28"/>
                <w:cs/>
              </w:rPr>
              <w:t>127</w:t>
            </w:r>
            <w:r w:rsidRPr="00EC7690">
              <w:rPr>
                <w:rFonts w:ascii="Angsana New" w:hAnsi="Angsana New"/>
                <w:sz w:val="28"/>
                <w:szCs w:val="28"/>
              </w:rPr>
              <w:t>,</w:t>
            </w:r>
            <w:r w:rsidRPr="00EC7690">
              <w:rPr>
                <w:rFonts w:ascii="Angsana New" w:hAnsi="Angsana New" w:hint="cs"/>
                <w:sz w:val="28"/>
                <w:szCs w:val="28"/>
                <w:cs/>
              </w:rPr>
              <w:t>007</w:t>
            </w:r>
            <w:r w:rsidRPr="00EC7690">
              <w:rPr>
                <w:rFonts w:ascii="Angsana New" w:hAnsi="Angsana New"/>
                <w:sz w:val="28"/>
                <w:szCs w:val="28"/>
              </w:rPr>
              <w:t>,</w:t>
            </w:r>
            <w:r w:rsidRPr="00EC7690">
              <w:rPr>
                <w:rFonts w:ascii="Angsana New" w:hAnsi="Angsana New" w:hint="cs"/>
                <w:sz w:val="28"/>
                <w:szCs w:val="28"/>
                <w:cs/>
              </w:rPr>
              <w:t>869.36</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1</w:t>
            </w:r>
            <w:r w:rsidRPr="00EC7690">
              <w:rPr>
                <w:rFonts w:ascii="Angsana New" w:hAnsi="Angsana New" w:hint="cs"/>
                <w:sz w:val="28"/>
                <w:szCs w:val="28"/>
              </w:rPr>
              <w:t>,</w:t>
            </w:r>
            <w:r w:rsidRPr="00EC7690">
              <w:rPr>
                <w:rFonts w:ascii="Angsana New" w:hAnsi="Angsana New" w:hint="cs"/>
                <w:sz w:val="28"/>
                <w:szCs w:val="28"/>
                <w:cs/>
              </w:rPr>
              <w:t>049,683</w:t>
            </w:r>
            <w:r w:rsidRPr="00EC7690">
              <w:rPr>
                <w:rFonts w:ascii="Angsana New" w:hAnsi="Angsana New" w:hint="cs"/>
                <w:sz w:val="28"/>
                <w:szCs w:val="28"/>
              </w:rPr>
              <w:t>,</w:t>
            </w:r>
            <w:r w:rsidRPr="00EC7690">
              <w:rPr>
                <w:rFonts w:ascii="Angsana New" w:hAnsi="Angsana New" w:hint="cs"/>
                <w:sz w:val="28"/>
                <w:szCs w:val="28"/>
                <w:cs/>
              </w:rPr>
              <w:t>979.39</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652,099,319</w:t>
            </w:r>
            <w:r w:rsidRPr="00EC7690">
              <w:rPr>
                <w:rFonts w:ascii="Angsana New" w:hAnsi="Angsana New"/>
                <w:sz w:val="28"/>
                <w:szCs w:val="28"/>
                <w:cs/>
              </w:rPr>
              <w:t>.</w:t>
            </w:r>
            <w:r w:rsidRPr="00EC7690">
              <w:rPr>
                <w:rFonts w:ascii="Angsana New" w:hAnsi="Angsana New"/>
                <w:sz w:val="28"/>
                <w:szCs w:val="28"/>
              </w:rPr>
              <w:t>07</w:t>
            </w:r>
          </w:p>
        </w:tc>
        <w:tc>
          <w:tcPr>
            <w:tcW w:w="270" w:type="dxa"/>
          </w:tcPr>
          <w:p w:rsidR="00E560CE" w:rsidRPr="00EC7690" w:rsidRDefault="00E560CE" w:rsidP="00E560CE">
            <w:pPr>
              <w:jc w:val="right"/>
              <w:rPr>
                <w:rFonts w:ascii="Angsana New" w:hAnsi="Angsana New"/>
                <w:sz w:val="28"/>
                <w:szCs w:val="28"/>
              </w:rPr>
            </w:pPr>
          </w:p>
        </w:tc>
        <w:tc>
          <w:tcPr>
            <w:tcW w:w="1530" w:type="dxa"/>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249,726,924</w:t>
            </w:r>
            <w:r w:rsidRPr="00EC7690">
              <w:rPr>
                <w:rFonts w:ascii="Angsana New" w:hAnsi="Angsana New"/>
                <w:sz w:val="28"/>
                <w:szCs w:val="28"/>
                <w:cs/>
              </w:rPr>
              <w:t>.</w:t>
            </w:r>
            <w:r w:rsidRPr="00EC7690">
              <w:rPr>
                <w:rFonts w:ascii="Angsana New" w:hAnsi="Angsana New"/>
                <w:sz w:val="28"/>
                <w:szCs w:val="28"/>
              </w:rPr>
              <w:t>85</w:t>
            </w:r>
          </w:p>
        </w:tc>
      </w:tr>
      <w:tr w:rsidR="00E560CE" w:rsidRPr="00EC7690" w:rsidTr="001A016C">
        <w:tc>
          <w:tcPr>
            <w:tcW w:w="2412" w:type="dxa"/>
          </w:tcPr>
          <w:p w:rsidR="00E560CE" w:rsidRPr="00EC7690" w:rsidRDefault="00E560CE" w:rsidP="00E560CE">
            <w:pPr>
              <w:ind w:left="-108" w:right="-84"/>
              <w:jc w:val="thaiDistribute"/>
              <w:rPr>
                <w:rFonts w:ascii="Angsana New" w:hAnsi="Angsana New"/>
                <w:sz w:val="28"/>
                <w:szCs w:val="28"/>
                <w:cs/>
              </w:rPr>
            </w:pPr>
            <w:r w:rsidRPr="00EC7690">
              <w:rPr>
                <w:rFonts w:ascii="Angsana New" w:hAnsi="Angsana New"/>
                <w:sz w:val="28"/>
                <w:szCs w:val="28"/>
              </w:rPr>
              <w:t>Semi-finished goods</w:t>
            </w: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50</w:t>
            </w:r>
            <w:r w:rsidRPr="00EC7690">
              <w:rPr>
                <w:rFonts w:ascii="Angsana New" w:hAnsi="Angsana New" w:hint="cs"/>
                <w:sz w:val="28"/>
                <w:szCs w:val="28"/>
              </w:rPr>
              <w:t>,</w:t>
            </w:r>
            <w:r w:rsidRPr="00EC7690">
              <w:rPr>
                <w:rFonts w:ascii="Angsana New" w:hAnsi="Angsana New" w:hint="cs"/>
                <w:sz w:val="28"/>
                <w:szCs w:val="28"/>
                <w:cs/>
              </w:rPr>
              <w:t>137</w:t>
            </w:r>
            <w:r w:rsidRPr="00EC7690">
              <w:rPr>
                <w:rFonts w:ascii="Angsana New" w:hAnsi="Angsana New" w:hint="cs"/>
                <w:sz w:val="28"/>
                <w:szCs w:val="28"/>
              </w:rPr>
              <w:t>,</w:t>
            </w:r>
            <w:r w:rsidRPr="00EC7690">
              <w:rPr>
                <w:rFonts w:ascii="Angsana New" w:hAnsi="Angsana New" w:hint="cs"/>
                <w:sz w:val="28"/>
                <w:szCs w:val="28"/>
                <w:cs/>
              </w:rPr>
              <w:t>075.74</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11</w:t>
            </w:r>
            <w:r w:rsidRPr="00EC7690">
              <w:rPr>
                <w:rFonts w:ascii="Angsana New" w:hAnsi="Angsana New" w:hint="cs"/>
                <w:sz w:val="28"/>
                <w:szCs w:val="28"/>
              </w:rPr>
              <w:t>,</w:t>
            </w:r>
            <w:r w:rsidRPr="00EC7690">
              <w:rPr>
                <w:rFonts w:ascii="Angsana New" w:hAnsi="Angsana New" w:hint="cs"/>
                <w:sz w:val="28"/>
                <w:szCs w:val="28"/>
                <w:cs/>
              </w:rPr>
              <w:t>361</w:t>
            </w:r>
            <w:r w:rsidRPr="00EC7690">
              <w:rPr>
                <w:rFonts w:ascii="Angsana New" w:hAnsi="Angsana New" w:hint="cs"/>
                <w:sz w:val="28"/>
                <w:szCs w:val="28"/>
              </w:rPr>
              <w:t>,</w:t>
            </w:r>
            <w:r w:rsidRPr="00EC7690">
              <w:rPr>
                <w:rFonts w:ascii="Angsana New" w:hAnsi="Angsana New" w:hint="cs"/>
                <w:sz w:val="28"/>
                <w:szCs w:val="28"/>
                <w:cs/>
              </w:rPr>
              <w:t>993.85</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ind w:left="-120" w:right="-108"/>
              <w:jc w:val="center"/>
              <w:rPr>
                <w:rFonts w:ascii="Angsana New" w:hAnsi="Angsana New"/>
                <w:sz w:val="28"/>
                <w:szCs w:val="28"/>
              </w:rPr>
            </w:pPr>
            <w:r w:rsidRPr="00EC7690">
              <w:rPr>
                <w:rFonts w:ascii="Angsana New" w:hAnsi="Angsana New"/>
                <w:sz w:val="28"/>
                <w:szCs w:val="28"/>
              </w:rPr>
              <w:t xml:space="preserve">        24,310,214</w:t>
            </w:r>
            <w:r w:rsidRPr="00EC7690">
              <w:rPr>
                <w:rFonts w:ascii="Angsana New" w:hAnsi="Angsana New"/>
                <w:sz w:val="28"/>
                <w:szCs w:val="28"/>
                <w:cs/>
              </w:rPr>
              <w:t>.</w:t>
            </w:r>
            <w:r w:rsidRPr="00EC7690">
              <w:rPr>
                <w:rFonts w:ascii="Angsana New" w:hAnsi="Angsana New"/>
                <w:sz w:val="28"/>
                <w:szCs w:val="28"/>
              </w:rPr>
              <w:t>52</w:t>
            </w:r>
          </w:p>
        </w:tc>
        <w:tc>
          <w:tcPr>
            <w:tcW w:w="270" w:type="dxa"/>
          </w:tcPr>
          <w:p w:rsidR="00E560CE" w:rsidRPr="00EC7690" w:rsidRDefault="00E560CE" w:rsidP="00E560CE">
            <w:pPr>
              <w:jc w:val="right"/>
              <w:rPr>
                <w:rFonts w:ascii="Angsana New" w:hAnsi="Angsana New"/>
                <w:sz w:val="28"/>
                <w:szCs w:val="28"/>
              </w:rPr>
            </w:pPr>
          </w:p>
        </w:tc>
        <w:tc>
          <w:tcPr>
            <w:tcW w:w="1530" w:type="dxa"/>
          </w:tcPr>
          <w:p w:rsidR="00E560CE" w:rsidRPr="00EC7690" w:rsidRDefault="00E560CE" w:rsidP="00E560CE">
            <w:pPr>
              <w:ind w:left="-120" w:right="-108"/>
              <w:jc w:val="center"/>
              <w:rPr>
                <w:rFonts w:ascii="Angsana New" w:hAnsi="Angsana New"/>
                <w:sz w:val="28"/>
                <w:szCs w:val="28"/>
              </w:rPr>
            </w:pPr>
            <w:r w:rsidRPr="00EC7690">
              <w:rPr>
                <w:rFonts w:ascii="Angsana New" w:hAnsi="Angsana New"/>
                <w:sz w:val="28"/>
                <w:szCs w:val="28"/>
                <w:cs/>
              </w:rPr>
              <w:t>-</w:t>
            </w:r>
          </w:p>
        </w:tc>
      </w:tr>
      <w:tr w:rsidR="00E560CE" w:rsidRPr="00EC7690" w:rsidTr="001A016C">
        <w:tc>
          <w:tcPr>
            <w:tcW w:w="2412" w:type="dxa"/>
          </w:tcPr>
          <w:p w:rsidR="00E560CE" w:rsidRPr="00EC7690" w:rsidRDefault="00E560CE" w:rsidP="00E560CE">
            <w:pPr>
              <w:ind w:left="-108" w:right="-84"/>
              <w:jc w:val="thaiDistribute"/>
              <w:rPr>
                <w:rFonts w:ascii="Angsana New" w:hAnsi="Angsana New"/>
                <w:sz w:val="28"/>
                <w:szCs w:val="28"/>
                <w:cs/>
              </w:rPr>
            </w:pPr>
            <w:r w:rsidRPr="00EC7690">
              <w:rPr>
                <w:rFonts w:ascii="Angsana New" w:hAnsi="Angsana New"/>
                <w:sz w:val="28"/>
                <w:szCs w:val="28"/>
              </w:rPr>
              <w:t>Finished goods</w:t>
            </w: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1</w:t>
            </w:r>
            <w:r w:rsidRPr="00EC7690">
              <w:rPr>
                <w:rFonts w:ascii="Angsana New" w:hAnsi="Angsana New"/>
                <w:sz w:val="28"/>
                <w:szCs w:val="28"/>
              </w:rPr>
              <w:t>,</w:t>
            </w:r>
            <w:r w:rsidRPr="00EC7690">
              <w:rPr>
                <w:rFonts w:ascii="Angsana New" w:hAnsi="Angsana New" w:hint="cs"/>
                <w:sz w:val="28"/>
                <w:szCs w:val="28"/>
                <w:cs/>
              </w:rPr>
              <w:t>395,348</w:t>
            </w:r>
            <w:r w:rsidRPr="00EC7690">
              <w:rPr>
                <w:rFonts w:ascii="Angsana New" w:hAnsi="Angsana New"/>
                <w:sz w:val="28"/>
                <w:szCs w:val="28"/>
              </w:rPr>
              <w:t>,</w:t>
            </w:r>
            <w:r w:rsidRPr="00EC7690">
              <w:rPr>
                <w:rFonts w:ascii="Angsana New" w:hAnsi="Angsana New" w:hint="cs"/>
                <w:sz w:val="28"/>
                <w:szCs w:val="28"/>
                <w:cs/>
              </w:rPr>
              <w:t>755.83</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721,037</w:t>
            </w:r>
            <w:r w:rsidRPr="00EC7690">
              <w:rPr>
                <w:rFonts w:ascii="Angsana New" w:hAnsi="Angsana New"/>
                <w:sz w:val="28"/>
                <w:szCs w:val="28"/>
              </w:rPr>
              <w:t>,</w:t>
            </w:r>
            <w:r w:rsidRPr="00EC7690">
              <w:rPr>
                <w:rFonts w:ascii="Angsana New" w:hAnsi="Angsana New" w:hint="cs"/>
                <w:sz w:val="28"/>
                <w:szCs w:val="28"/>
                <w:cs/>
              </w:rPr>
              <w:t>998.37</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633,245,954</w:t>
            </w:r>
            <w:r w:rsidRPr="00EC7690">
              <w:rPr>
                <w:rFonts w:ascii="Angsana New" w:hAnsi="Angsana New"/>
                <w:sz w:val="28"/>
                <w:szCs w:val="28"/>
                <w:cs/>
              </w:rPr>
              <w:t>.</w:t>
            </w:r>
            <w:r w:rsidRPr="00EC7690">
              <w:rPr>
                <w:rFonts w:ascii="Angsana New" w:hAnsi="Angsana New"/>
                <w:sz w:val="28"/>
                <w:szCs w:val="28"/>
              </w:rPr>
              <w:t>29</w:t>
            </w:r>
          </w:p>
        </w:tc>
        <w:tc>
          <w:tcPr>
            <w:tcW w:w="270" w:type="dxa"/>
          </w:tcPr>
          <w:p w:rsidR="00E560CE" w:rsidRPr="00EC7690" w:rsidRDefault="00E560CE" w:rsidP="00E560CE">
            <w:pPr>
              <w:jc w:val="right"/>
              <w:rPr>
                <w:rFonts w:ascii="Angsana New" w:hAnsi="Angsana New"/>
                <w:sz w:val="28"/>
                <w:szCs w:val="28"/>
              </w:rPr>
            </w:pPr>
          </w:p>
        </w:tc>
        <w:tc>
          <w:tcPr>
            <w:tcW w:w="1530" w:type="dxa"/>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579,181,105</w:t>
            </w:r>
            <w:r w:rsidRPr="00EC7690">
              <w:rPr>
                <w:rFonts w:ascii="Angsana New" w:hAnsi="Angsana New"/>
                <w:sz w:val="28"/>
                <w:szCs w:val="28"/>
                <w:cs/>
              </w:rPr>
              <w:t>.</w:t>
            </w:r>
            <w:r w:rsidRPr="00EC7690">
              <w:rPr>
                <w:rFonts w:ascii="Angsana New" w:hAnsi="Angsana New"/>
                <w:sz w:val="28"/>
                <w:szCs w:val="28"/>
              </w:rPr>
              <w:t>77</w:t>
            </w:r>
          </w:p>
        </w:tc>
      </w:tr>
      <w:tr w:rsidR="00E560CE" w:rsidRPr="00EC7690" w:rsidTr="001A016C">
        <w:tc>
          <w:tcPr>
            <w:tcW w:w="2412" w:type="dxa"/>
          </w:tcPr>
          <w:p w:rsidR="00E560CE" w:rsidRPr="00EC7690" w:rsidRDefault="00E560CE" w:rsidP="00E560CE">
            <w:pPr>
              <w:ind w:left="-108" w:right="-84"/>
              <w:jc w:val="thaiDistribute"/>
              <w:rPr>
                <w:rFonts w:ascii="Angsana New" w:hAnsi="Angsana New"/>
                <w:sz w:val="28"/>
                <w:szCs w:val="28"/>
                <w:cs/>
              </w:rPr>
            </w:pPr>
            <w:r w:rsidRPr="00EC7690">
              <w:rPr>
                <w:rFonts w:ascii="Angsana New" w:hAnsi="Angsana New"/>
                <w:sz w:val="28"/>
                <w:szCs w:val="28"/>
              </w:rPr>
              <w:t>Spare parts and supplies</w:t>
            </w: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638</w:t>
            </w:r>
            <w:r w:rsidRPr="00EC7690">
              <w:rPr>
                <w:rFonts w:ascii="Angsana New" w:hAnsi="Angsana New" w:hint="cs"/>
                <w:sz w:val="28"/>
                <w:szCs w:val="28"/>
              </w:rPr>
              <w:t>,</w:t>
            </w:r>
            <w:r w:rsidRPr="00EC7690">
              <w:rPr>
                <w:rFonts w:ascii="Angsana New" w:hAnsi="Angsana New" w:hint="cs"/>
                <w:sz w:val="28"/>
                <w:szCs w:val="28"/>
                <w:cs/>
              </w:rPr>
              <w:t>007</w:t>
            </w:r>
            <w:r w:rsidRPr="00EC7690">
              <w:rPr>
                <w:rFonts w:ascii="Angsana New" w:hAnsi="Angsana New" w:hint="cs"/>
                <w:sz w:val="28"/>
                <w:szCs w:val="28"/>
              </w:rPr>
              <w:t>,</w:t>
            </w:r>
            <w:r w:rsidRPr="00EC7690">
              <w:rPr>
                <w:rFonts w:ascii="Angsana New" w:hAnsi="Angsana New" w:hint="cs"/>
                <w:sz w:val="28"/>
                <w:szCs w:val="28"/>
                <w:cs/>
              </w:rPr>
              <w:t>069.46</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574</w:t>
            </w:r>
            <w:r w:rsidRPr="00EC7690">
              <w:rPr>
                <w:rFonts w:ascii="Angsana New" w:hAnsi="Angsana New" w:hint="cs"/>
                <w:sz w:val="28"/>
                <w:szCs w:val="28"/>
              </w:rPr>
              <w:t>,</w:t>
            </w:r>
            <w:r w:rsidRPr="00EC7690">
              <w:rPr>
                <w:rFonts w:ascii="Angsana New" w:hAnsi="Angsana New" w:hint="cs"/>
                <w:sz w:val="28"/>
                <w:szCs w:val="28"/>
                <w:cs/>
              </w:rPr>
              <w:t>824</w:t>
            </w:r>
            <w:r w:rsidRPr="00EC7690">
              <w:rPr>
                <w:rFonts w:ascii="Angsana New" w:hAnsi="Angsana New" w:hint="cs"/>
                <w:sz w:val="28"/>
                <w:szCs w:val="28"/>
              </w:rPr>
              <w:t>,</w:t>
            </w:r>
            <w:r w:rsidRPr="00EC7690">
              <w:rPr>
                <w:rFonts w:ascii="Angsana New" w:hAnsi="Angsana New" w:hint="cs"/>
                <w:sz w:val="28"/>
                <w:szCs w:val="28"/>
                <w:cs/>
              </w:rPr>
              <w:t>366.72</w:t>
            </w:r>
          </w:p>
        </w:tc>
        <w:tc>
          <w:tcPr>
            <w:tcW w:w="270" w:type="dxa"/>
          </w:tcPr>
          <w:p w:rsidR="00E560CE" w:rsidRPr="00EC7690" w:rsidRDefault="00E560CE" w:rsidP="00E560CE">
            <w:pPr>
              <w:jc w:val="right"/>
              <w:rPr>
                <w:rFonts w:ascii="Angsana New" w:hAnsi="Angsana New"/>
                <w:sz w:val="28"/>
                <w:szCs w:val="28"/>
              </w:rPr>
            </w:pPr>
          </w:p>
        </w:tc>
        <w:tc>
          <w:tcPr>
            <w:tcW w:w="1530" w:type="dxa"/>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152,500,278</w:t>
            </w:r>
            <w:r w:rsidRPr="00EC7690">
              <w:rPr>
                <w:rFonts w:ascii="Angsana New" w:hAnsi="Angsana New"/>
                <w:sz w:val="28"/>
                <w:szCs w:val="28"/>
                <w:cs/>
              </w:rPr>
              <w:t>.</w:t>
            </w:r>
            <w:r w:rsidRPr="00EC7690">
              <w:rPr>
                <w:rFonts w:ascii="Angsana New" w:hAnsi="Angsana New"/>
                <w:sz w:val="28"/>
                <w:szCs w:val="28"/>
              </w:rPr>
              <w:t>39</w:t>
            </w:r>
          </w:p>
        </w:tc>
        <w:tc>
          <w:tcPr>
            <w:tcW w:w="270" w:type="dxa"/>
          </w:tcPr>
          <w:p w:rsidR="00E560CE" w:rsidRPr="00EC7690" w:rsidRDefault="00E560CE" w:rsidP="00E560CE">
            <w:pPr>
              <w:jc w:val="right"/>
              <w:rPr>
                <w:rFonts w:ascii="Angsana New" w:hAnsi="Angsana New"/>
                <w:sz w:val="28"/>
                <w:szCs w:val="28"/>
              </w:rPr>
            </w:pPr>
          </w:p>
        </w:tc>
        <w:tc>
          <w:tcPr>
            <w:tcW w:w="1530" w:type="dxa"/>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126,037,121</w:t>
            </w:r>
            <w:r w:rsidRPr="00EC7690">
              <w:rPr>
                <w:rFonts w:ascii="Angsana New" w:hAnsi="Angsana New"/>
                <w:sz w:val="28"/>
                <w:szCs w:val="28"/>
                <w:cs/>
              </w:rPr>
              <w:t>.</w:t>
            </w:r>
            <w:r w:rsidRPr="00EC7690">
              <w:rPr>
                <w:rFonts w:ascii="Angsana New" w:hAnsi="Angsana New"/>
                <w:sz w:val="28"/>
                <w:szCs w:val="28"/>
              </w:rPr>
              <w:t>35</w:t>
            </w:r>
          </w:p>
        </w:tc>
      </w:tr>
      <w:tr w:rsidR="00E560CE" w:rsidRPr="00EC7690" w:rsidTr="001A016C">
        <w:tc>
          <w:tcPr>
            <w:tcW w:w="2412" w:type="dxa"/>
          </w:tcPr>
          <w:p w:rsidR="00E560CE" w:rsidRPr="00EC7690" w:rsidRDefault="00E560CE" w:rsidP="00E560CE">
            <w:pPr>
              <w:ind w:left="-108" w:right="-84"/>
              <w:jc w:val="thaiDistribute"/>
              <w:rPr>
                <w:rFonts w:ascii="Angsana New" w:hAnsi="Angsana New"/>
                <w:sz w:val="28"/>
                <w:szCs w:val="28"/>
                <w:cs/>
              </w:rPr>
            </w:pPr>
            <w:r w:rsidRPr="00EC7690">
              <w:rPr>
                <w:rFonts w:ascii="Angsana New" w:hAnsi="Angsana New"/>
                <w:sz w:val="28"/>
                <w:szCs w:val="28"/>
              </w:rPr>
              <w:t>Goods in transit</w:t>
            </w:r>
          </w:p>
        </w:tc>
        <w:tc>
          <w:tcPr>
            <w:tcW w:w="1530" w:type="dxa"/>
            <w:tcBorders>
              <w:bottom w:val="single" w:sz="4" w:space="0" w:color="auto"/>
            </w:tcBorders>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186</w:t>
            </w:r>
            <w:r w:rsidRPr="00EC7690">
              <w:rPr>
                <w:rFonts w:ascii="Angsana New" w:hAnsi="Angsana New"/>
                <w:sz w:val="28"/>
                <w:szCs w:val="28"/>
              </w:rPr>
              <w:t>,812,946</w:t>
            </w:r>
            <w:r w:rsidRPr="00EC7690">
              <w:rPr>
                <w:rFonts w:ascii="Angsana New" w:hAnsi="Angsana New"/>
                <w:sz w:val="28"/>
                <w:szCs w:val="28"/>
                <w:cs/>
              </w:rPr>
              <w:t>.</w:t>
            </w:r>
            <w:r w:rsidRPr="00EC7690">
              <w:rPr>
                <w:rFonts w:ascii="Angsana New" w:hAnsi="Angsana New"/>
                <w:sz w:val="28"/>
                <w:szCs w:val="28"/>
              </w:rPr>
              <w:t>51</w:t>
            </w:r>
          </w:p>
        </w:tc>
        <w:tc>
          <w:tcPr>
            <w:tcW w:w="270" w:type="dxa"/>
          </w:tcPr>
          <w:p w:rsidR="00E560CE" w:rsidRPr="00EC7690" w:rsidRDefault="00E560CE" w:rsidP="00E560CE">
            <w:pPr>
              <w:jc w:val="right"/>
              <w:rPr>
                <w:rFonts w:ascii="Angsana New" w:hAnsi="Angsana New"/>
                <w:sz w:val="28"/>
                <w:szCs w:val="28"/>
              </w:rPr>
            </w:pPr>
          </w:p>
        </w:tc>
        <w:tc>
          <w:tcPr>
            <w:tcW w:w="1530" w:type="dxa"/>
            <w:tcBorders>
              <w:bottom w:val="single" w:sz="4" w:space="0" w:color="auto"/>
            </w:tcBorders>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19,858</w:t>
            </w:r>
            <w:r w:rsidRPr="00EC7690">
              <w:rPr>
                <w:rFonts w:ascii="Angsana New" w:hAnsi="Angsana New" w:hint="cs"/>
                <w:sz w:val="28"/>
                <w:szCs w:val="28"/>
              </w:rPr>
              <w:t>,</w:t>
            </w:r>
            <w:r w:rsidRPr="00EC7690">
              <w:rPr>
                <w:rFonts w:ascii="Angsana New" w:hAnsi="Angsana New"/>
                <w:sz w:val="28"/>
                <w:szCs w:val="28"/>
              </w:rPr>
              <w:t>225.75</w:t>
            </w:r>
          </w:p>
        </w:tc>
        <w:tc>
          <w:tcPr>
            <w:tcW w:w="270" w:type="dxa"/>
          </w:tcPr>
          <w:p w:rsidR="00E560CE" w:rsidRPr="00EC7690" w:rsidRDefault="00E560CE" w:rsidP="00E560CE">
            <w:pPr>
              <w:jc w:val="right"/>
              <w:rPr>
                <w:rFonts w:ascii="Angsana New" w:hAnsi="Angsana New"/>
                <w:sz w:val="28"/>
                <w:szCs w:val="28"/>
              </w:rPr>
            </w:pPr>
          </w:p>
        </w:tc>
        <w:tc>
          <w:tcPr>
            <w:tcW w:w="1530" w:type="dxa"/>
            <w:tcBorders>
              <w:bottom w:val="single" w:sz="4" w:space="0" w:color="auto"/>
            </w:tcBorders>
            <w:shd w:val="clear" w:color="auto" w:fill="auto"/>
          </w:tcPr>
          <w:p w:rsidR="00E560CE" w:rsidRPr="00EC7690" w:rsidRDefault="00E560CE" w:rsidP="00E560CE">
            <w:pPr>
              <w:ind w:left="-120" w:right="-108"/>
              <w:jc w:val="center"/>
              <w:rPr>
                <w:rFonts w:ascii="Angsana New" w:hAnsi="Angsana New"/>
                <w:sz w:val="28"/>
                <w:szCs w:val="28"/>
              </w:rPr>
            </w:pPr>
            <w:r w:rsidRPr="00EC7690">
              <w:rPr>
                <w:rFonts w:ascii="Angsana New" w:hAnsi="Angsana New"/>
                <w:sz w:val="28"/>
                <w:szCs w:val="28"/>
                <w:cs/>
              </w:rPr>
              <w:t>-</w:t>
            </w:r>
          </w:p>
        </w:tc>
        <w:tc>
          <w:tcPr>
            <w:tcW w:w="270" w:type="dxa"/>
          </w:tcPr>
          <w:p w:rsidR="00E560CE" w:rsidRPr="00EC7690" w:rsidRDefault="00E560CE" w:rsidP="00E560CE">
            <w:pPr>
              <w:pStyle w:val="A2"/>
              <w:pBdr>
                <w:bottom w:val="none" w:sz="0" w:space="0" w:color="auto"/>
              </w:pBdr>
              <w:jc w:val="right"/>
              <w:rPr>
                <w:rFonts w:ascii="Angsana New" w:hAnsi="Angsana New"/>
                <w:b w:val="0"/>
                <w:bCs w:val="0"/>
              </w:rPr>
            </w:pPr>
          </w:p>
        </w:tc>
        <w:tc>
          <w:tcPr>
            <w:tcW w:w="1530" w:type="dxa"/>
            <w:tcBorders>
              <w:bottom w:val="single" w:sz="4" w:space="0" w:color="auto"/>
            </w:tcBorders>
          </w:tcPr>
          <w:p w:rsidR="00E560CE" w:rsidRPr="00EC7690" w:rsidRDefault="00E560CE" w:rsidP="00E560CE">
            <w:pPr>
              <w:ind w:left="-120" w:right="-108"/>
              <w:jc w:val="center"/>
              <w:rPr>
                <w:rFonts w:ascii="Angsana New" w:hAnsi="Angsana New"/>
                <w:sz w:val="28"/>
                <w:szCs w:val="28"/>
              </w:rPr>
            </w:pPr>
            <w:r w:rsidRPr="00EC7690">
              <w:rPr>
                <w:rFonts w:ascii="Angsana New" w:hAnsi="Angsana New"/>
                <w:sz w:val="28"/>
                <w:szCs w:val="28"/>
                <w:cs/>
              </w:rPr>
              <w:t>-</w:t>
            </w:r>
          </w:p>
        </w:tc>
      </w:tr>
      <w:tr w:rsidR="00E560CE" w:rsidRPr="00EC7690" w:rsidTr="001A016C">
        <w:tc>
          <w:tcPr>
            <w:tcW w:w="2412" w:type="dxa"/>
          </w:tcPr>
          <w:p w:rsidR="00E560CE" w:rsidRPr="00EC7690" w:rsidRDefault="00E560CE" w:rsidP="00E560CE">
            <w:pPr>
              <w:ind w:left="792" w:right="-84"/>
              <w:jc w:val="thaiDistribute"/>
              <w:rPr>
                <w:rFonts w:ascii="Angsana New" w:hAnsi="Angsana New"/>
                <w:sz w:val="28"/>
                <w:szCs w:val="28"/>
              </w:rPr>
            </w:pPr>
            <w:r w:rsidRPr="00EC7690">
              <w:rPr>
                <w:rFonts w:ascii="Angsana New" w:hAnsi="Angsana New"/>
                <w:sz w:val="28"/>
                <w:szCs w:val="28"/>
              </w:rPr>
              <w:t>Total</w:t>
            </w:r>
          </w:p>
        </w:tc>
        <w:tc>
          <w:tcPr>
            <w:tcW w:w="1530" w:type="dxa"/>
            <w:tcBorders>
              <w:top w:val="single" w:sz="4" w:space="0" w:color="auto"/>
              <w:bottom w:val="single" w:sz="4" w:space="0" w:color="auto"/>
            </w:tcBorders>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hint="cs"/>
                <w:sz w:val="28"/>
                <w:szCs w:val="28"/>
                <w:cs/>
              </w:rPr>
              <w:t>3</w:t>
            </w:r>
            <w:r w:rsidRPr="00EC7690">
              <w:rPr>
                <w:rFonts w:ascii="Angsana New" w:hAnsi="Angsana New"/>
                <w:sz w:val="28"/>
                <w:szCs w:val="28"/>
              </w:rPr>
              <w:t>,</w:t>
            </w:r>
            <w:r w:rsidRPr="00EC7690">
              <w:rPr>
                <w:rFonts w:ascii="Angsana New" w:hAnsi="Angsana New" w:hint="cs"/>
                <w:sz w:val="28"/>
                <w:szCs w:val="28"/>
                <w:cs/>
              </w:rPr>
              <w:t>397</w:t>
            </w:r>
            <w:r w:rsidRPr="00EC7690">
              <w:rPr>
                <w:rFonts w:ascii="Angsana New" w:hAnsi="Angsana New"/>
                <w:sz w:val="28"/>
                <w:szCs w:val="28"/>
              </w:rPr>
              <w:t>,</w:t>
            </w:r>
            <w:r w:rsidRPr="00EC7690">
              <w:rPr>
                <w:rFonts w:ascii="Angsana New" w:hAnsi="Angsana New" w:hint="cs"/>
                <w:sz w:val="28"/>
                <w:szCs w:val="28"/>
                <w:cs/>
              </w:rPr>
              <w:t>313</w:t>
            </w:r>
            <w:r w:rsidRPr="00EC7690">
              <w:rPr>
                <w:rFonts w:ascii="Angsana New" w:hAnsi="Angsana New"/>
                <w:sz w:val="28"/>
                <w:szCs w:val="28"/>
              </w:rPr>
              <w:t>,</w:t>
            </w:r>
            <w:r w:rsidRPr="00EC7690">
              <w:rPr>
                <w:rFonts w:ascii="Angsana New" w:hAnsi="Angsana New" w:hint="cs"/>
                <w:sz w:val="28"/>
                <w:szCs w:val="28"/>
                <w:cs/>
              </w:rPr>
              <w:t>716.90</w:t>
            </w:r>
          </w:p>
        </w:tc>
        <w:tc>
          <w:tcPr>
            <w:tcW w:w="270" w:type="dxa"/>
          </w:tcPr>
          <w:p w:rsidR="00E560CE" w:rsidRPr="00EC7690" w:rsidRDefault="00E560CE" w:rsidP="00E560CE">
            <w:pPr>
              <w:jc w:val="right"/>
              <w:rPr>
                <w:rFonts w:ascii="Angsana New" w:hAnsi="Angsana New"/>
                <w:sz w:val="28"/>
                <w:szCs w:val="28"/>
              </w:rPr>
            </w:pPr>
          </w:p>
        </w:tc>
        <w:tc>
          <w:tcPr>
            <w:tcW w:w="1530" w:type="dxa"/>
            <w:tcBorders>
              <w:top w:val="single" w:sz="4" w:space="0" w:color="auto"/>
              <w:bottom w:val="single" w:sz="4" w:space="0" w:color="auto"/>
            </w:tcBorders>
          </w:tcPr>
          <w:p w:rsidR="00E560CE" w:rsidRPr="00EC7690" w:rsidRDefault="001A3B9A" w:rsidP="00E560CE">
            <w:pPr>
              <w:jc w:val="right"/>
              <w:rPr>
                <w:rFonts w:ascii="Angsana New" w:hAnsi="Angsana New"/>
                <w:sz w:val="28"/>
                <w:szCs w:val="28"/>
              </w:rPr>
            </w:pPr>
            <w:r w:rsidRPr="00EC7690">
              <w:rPr>
                <w:rFonts w:ascii="Angsana New" w:hAnsi="Angsana New"/>
                <w:sz w:val="28"/>
                <w:szCs w:val="28"/>
              </w:rPr>
              <w:t>2,376,607,902.93</w:t>
            </w:r>
          </w:p>
        </w:tc>
        <w:tc>
          <w:tcPr>
            <w:tcW w:w="270" w:type="dxa"/>
          </w:tcPr>
          <w:p w:rsidR="00E560CE" w:rsidRPr="00EC7690" w:rsidRDefault="00E560CE" w:rsidP="00E560CE">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1,462,155,766</w:t>
            </w:r>
            <w:r w:rsidRPr="00EC7690">
              <w:rPr>
                <w:rFonts w:ascii="Angsana New" w:hAnsi="Angsana New"/>
                <w:sz w:val="28"/>
                <w:szCs w:val="28"/>
                <w:cs/>
              </w:rPr>
              <w:t>.</w:t>
            </w:r>
            <w:r w:rsidRPr="00EC7690">
              <w:rPr>
                <w:rFonts w:ascii="Angsana New" w:hAnsi="Angsana New"/>
                <w:sz w:val="28"/>
                <w:szCs w:val="28"/>
              </w:rPr>
              <w:t>27</w:t>
            </w:r>
          </w:p>
        </w:tc>
        <w:tc>
          <w:tcPr>
            <w:tcW w:w="270" w:type="dxa"/>
          </w:tcPr>
          <w:p w:rsidR="00E560CE" w:rsidRPr="00EC7690" w:rsidRDefault="00E560CE" w:rsidP="00E560CE">
            <w:pPr>
              <w:pStyle w:val="A2"/>
              <w:pBdr>
                <w:bottom w:val="none" w:sz="0" w:space="0" w:color="auto"/>
              </w:pBdr>
              <w:jc w:val="right"/>
              <w:rPr>
                <w:rFonts w:ascii="Angsana New" w:hAnsi="Angsana New"/>
                <w:b w:val="0"/>
                <w:bCs w:val="0"/>
              </w:rPr>
            </w:pPr>
          </w:p>
        </w:tc>
        <w:tc>
          <w:tcPr>
            <w:tcW w:w="1530" w:type="dxa"/>
            <w:tcBorders>
              <w:top w:val="single" w:sz="4" w:space="0" w:color="auto"/>
              <w:bottom w:val="single" w:sz="4" w:space="0" w:color="auto"/>
            </w:tcBorders>
          </w:tcPr>
          <w:p w:rsidR="00E560CE" w:rsidRPr="00EC7690" w:rsidRDefault="00E560CE" w:rsidP="00E560CE">
            <w:pPr>
              <w:jc w:val="right"/>
              <w:rPr>
                <w:rFonts w:ascii="Angsana New" w:hAnsi="Angsana New"/>
                <w:sz w:val="28"/>
                <w:szCs w:val="28"/>
              </w:rPr>
            </w:pPr>
            <w:r w:rsidRPr="00EC7690">
              <w:rPr>
                <w:rFonts w:ascii="Angsana New" w:hAnsi="Angsana New"/>
                <w:sz w:val="28"/>
                <w:szCs w:val="28"/>
              </w:rPr>
              <w:t>954,945,151</w:t>
            </w:r>
            <w:r w:rsidRPr="00EC7690">
              <w:rPr>
                <w:rFonts w:ascii="Angsana New" w:hAnsi="Angsana New"/>
                <w:sz w:val="28"/>
                <w:szCs w:val="28"/>
                <w:cs/>
              </w:rPr>
              <w:t>.</w:t>
            </w:r>
            <w:r w:rsidRPr="00EC7690">
              <w:rPr>
                <w:rFonts w:ascii="Angsana New" w:hAnsi="Angsana New"/>
                <w:sz w:val="28"/>
                <w:szCs w:val="28"/>
              </w:rPr>
              <w:t>97</w:t>
            </w:r>
          </w:p>
        </w:tc>
      </w:tr>
      <w:tr w:rsidR="00A43D1C" w:rsidRPr="00EC7690" w:rsidTr="001A016C">
        <w:tc>
          <w:tcPr>
            <w:tcW w:w="5742" w:type="dxa"/>
            <w:gridSpan w:val="4"/>
          </w:tcPr>
          <w:p w:rsidR="00A43D1C" w:rsidRPr="00EC7690" w:rsidRDefault="00A43D1C" w:rsidP="00283152">
            <w:pPr>
              <w:ind w:left="-108"/>
              <w:jc w:val="left"/>
              <w:rPr>
                <w:rFonts w:ascii="Angsana New" w:hAnsi="Angsana New"/>
                <w:sz w:val="28"/>
                <w:szCs w:val="28"/>
              </w:rPr>
            </w:pPr>
            <w:r w:rsidRPr="00EC7690">
              <w:rPr>
                <w:rFonts w:ascii="Angsana New" w:hAnsi="Angsana New"/>
                <w:sz w:val="28"/>
                <w:szCs w:val="28"/>
                <w:u w:val="single"/>
              </w:rPr>
              <w:t>Less</w:t>
            </w:r>
            <w:r w:rsidRPr="00EC7690">
              <w:rPr>
                <w:rFonts w:ascii="Angsana New" w:hAnsi="Angsana New"/>
                <w:sz w:val="28"/>
                <w:szCs w:val="28"/>
              </w:rPr>
              <w:t xml:space="preserve">  Allowance for net realizable value of inventories</w:t>
            </w:r>
          </w:p>
        </w:tc>
        <w:tc>
          <w:tcPr>
            <w:tcW w:w="270" w:type="dxa"/>
          </w:tcPr>
          <w:p w:rsidR="00A43D1C" w:rsidRPr="00EC7690" w:rsidRDefault="00A43D1C" w:rsidP="007348BD">
            <w:pPr>
              <w:jc w:val="right"/>
              <w:rPr>
                <w:rFonts w:ascii="Angsana New" w:hAnsi="Angsana New"/>
                <w:sz w:val="28"/>
                <w:szCs w:val="28"/>
              </w:rPr>
            </w:pPr>
          </w:p>
        </w:tc>
        <w:tc>
          <w:tcPr>
            <w:tcW w:w="1530" w:type="dxa"/>
            <w:shd w:val="clear" w:color="auto" w:fill="auto"/>
          </w:tcPr>
          <w:p w:rsidR="00A43D1C" w:rsidRPr="00EC7690" w:rsidRDefault="00A43D1C" w:rsidP="007348BD">
            <w:pPr>
              <w:jc w:val="right"/>
              <w:rPr>
                <w:rFonts w:ascii="Angsana New" w:hAnsi="Angsana New"/>
                <w:sz w:val="28"/>
                <w:szCs w:val="28"/>
                <w:cs/>
              </w:rPr>
            </w:pPr>
          </w:p>
        </w:tc>
        <w:tc>
          <w:tcPr>
            <w:tcW w:w="270" w:type="dxa"/>
          </w:tcPr>
          <w:p w:rsidR="00A43D1C" w:rsidRPr="00EC7690" w:rsidRDefault="00A43D1C" w:rsidP="007348BD">
            <w:pPr>
              <w:jc w:val="right"/>
              <w:rPr>
                <w:rFonts w:ascii="Angsana New" w:hAnsi="Angsana New"/>
                <w:sz w:val="28"/>
                <w:szCs w:val="28"/>
              </w:rPr>
            </w:pPr>
          </w:p>
        </w:tc>
        <w:tc>
          <w:tcPr>
            <w:tcW w:w="1530" w:type="dxa"/>
          </w:tcPr>
          <w:p w:rsidR="00A43D1C" w:rsidRPr="00EC7690" w:rsidRDefault="00A43D1C" w:rsidP="007348BD">
            <w:pPr>
              <w:jc w:val="right"/>
              <w:rPr>
                <w:rFonts w:ascii="Angsana New" w:hAnsi="Angsana New"/>
                <w:sz w:val="28"/>
                <w:szCs w:val="28"/>
                <w:cs/>
              </w:rPr>
            </w:pPr>
          </w:p>
        </w:tc>
      </w:tr>
      <w:tr w:rsidR="00A43D1C" w:rsidRPr="00EC7690" w:rsidTr="001A016C">
        <w:tc>
          <w:tcPr>
            <w:tcW w:w="2412" w:type="dxa"/>
          </w:tcPr>
          <w:p w:rsidR="00A43D1C" w:rsidRPr="00EC7690" w:rsidRDefault="00A43D1C" w:rsidP="002138FD">
            <w:pPr>
              <w:numPr>
                <w:ilvl w:val="0"/>
                <w:numId w:val="1"/>
              </w:numPr>
              <w:tabs>
                <w:tab w:val="left" w:pos="612"/>
              </w:tabs>
              <w:ind w:left="342" w:right="-84" w:firstLine="0"/>
              <w:jc w:val="thaiDistribute"/>
              <w:rPr>
                <w:rFonts w:ascii="Angsana New" w:hAnsi="Angsana New"/>
                <w:sz w:val="28"/>
                <w:szCs w:val="28"/>
                <w:cs/>
              </w:rPr>
            </w:pPr>
            <w:r w:rsidRPr="00EC7690">
              <w:rPr>
                <w:rFonts w:ascii="Angsana New" w:hAnsi="Angsana New"/>
                <w:sz w:val="28"/>
                <w:szCs w:val="28"/>
              </w:rPr>
              <w:t>Raw material</w:t>
            </w:r>
          </w:p>
        </w:tc>
        <w:tc>
          <w:tcPr>
            <w:tcW w:w="1530" w:type="dxa"/>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cs/>
              </w:rPr>
              <w:t>(1</w:t>
            </w:r>
            <w:r w:rsidRPr="00EC7690">
              <w:rPr>
                <w:rFonts w:ascii="Angsana New" w:hAnsi="Angsana New"/>
                <w:sz w:val="28"/>
                <w:szCs w:val="28"/>
              </w:rPr>
              <w:t>19,673.18</w:t>
            </w:r>
            <w:r w:rsidRPr="00EC7690">
              <w:rPr>
                <w:rFonts w:ascii="Angsana New" w:hAnsi="Angsana New"/>
                <w:sz w:val="28"/>
                <w:szCs w:val="28"/>
                <w:cs/>
              </w:rPr>
              <w:t>)</w:t>
            </w:r>
          </w:p>
        </w:tc>
        <w:tc>
          <w:tcPr>
            <w:tcW w:w="270" w:type="dxa"/>
          </w:tcPr>
          <w:p w:rsidR="00A43D1C" w:rsidRPr="00EC7690" w:rsidRDefault="00A43D1C" w:rsidP="0005111F">
            <w:pPr>
              <w:jc w:val="right"/>
              <w:rPr>
                <w:rFonts w:ascii="Angsana New" w:hAnsi="Angsana New"/>
                <w:sz w:val="28"/>
                <w:szCs w:val="28"/>
              </w:rPr>
            </w:pPr>
          </w:p>
        </w:tc>
        <w:tc>
          <w:tcPr>
            <w:tcW w:w="1530" w:type="dxa"/>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cs/>
              </w:rPr>
              <w:t>(1</w:t>
            </w:r>
            <w:r w:rsidRPr="00EC7690">
              <w:rPr>
                <w:rFonts w:ascii="Angsana New" w:hAnsi="Angsana New"/>
                <w:sz w:val="28"/>
                <w:szCs w:val="28"/>
              </w:rPr>
              <w:t>,</w:t>
            </w:r>
            <w:r w:rsidRPr="00EC7690">
              <w:rPr>
                <w:rFonts w:ascii="Angsana New" w:hAnsi="Angsana New"/>
                <w:sz w:val="28"/>
                <w:szCs w:val="28"/>
                <w:cs/>
              </w:rPr>
              <w:t>674</w:t>
            </w:r>
            <w:r w:rsidRPr="00EC7690">
              <w:rPr>
                <w:rFonts w:ascii="Angsana New" w:hAnsi="Angsana New"/>
                <w:sz w:val="28"/>
                <w:szCs w:val="28"/>
              </w:rPr>
              <w:t>,</w:t>
            </w:r>
            <w:r w:rsidRPr="00EC7690">
              <w:rPr>
                <w:rFonts w:ascii="Angsana New" w:hAnsi="Angsana New"/>
                <w:sz w:val="28"/>
                <w:szCs w:val="28"/>
                <w:cs/>
              </w:rPr>
              <w:t>566.69)</w:t>
            </w:r>
          </w:p>
        </w:tc>
        <w:tc>
          <w:tcPr>
            <w:tcW w:w="270" w:type="dxa"/>
          </w:tcPr>
          <w:p w:rsidR="00A43D1C" w:rsidRPr="00EC7690" w:rsidRDefault="00A43D1C" w:rsidP="0005111F">
            <w:pPr>
              <w:jc w:val="right"/>
              <w:rPr>
                <w:rFonts w:ascii="Angsana New" w:hAnsi="Angsana New"/>
                <w:sz w:val="28"/>
                <w:szCs w:val="28"/>
              </w:rPr>
            </w:pPr>
          </w:p>
        </w:tc>
        <w:tc>
          <w:tcPr>
            <w:tcW w:w="1530" w:type="dxa"/>
            <w:shd w:val="clear" w:color="auto" w:fill="auto"/>
          </w:tcPr>
          <w:p w:rsidR="00A43D1C" w:rsidRPr="00EC7690" w:rsidRDefault="00A43D1C" w:rsidP="00EB68D4">
            <w:pPr>
              <w:ind w:left="-132" w:right="-87"/>
              <w:jc w:val="center"/>
              <w:rPr>
                <w:rFonts w:ascii="Angsana New" w:hAnsi="Angsana New"/>
                <w:sz w:val="28"/>
                <w:szCs w:val="28"/>
              </w:rPr>
            </w:pPr>
            <w:r w:rsidRPr="00EC7690">
              <w:rPr>
                <w:rFonts w:ascii="Angsana New" w:hAnsi="Angsana New"/>
                <w:sz w:val="28"/>
                <w:szCs w:val="28"/>
                <w:cs/>
              </w:rPr>
              <w:t>-</w:t>
            </w:r>
          </w:p>
        </w:tc>
        <w:tc>
          <w:tcPr>
            <w:tcW w:w="270" w:type="dxa"/>
          </w:tcPr>
          <w:p w:rsidR="00A43D1C" w:rsidRPr="00EC7690" w:rsidRDefault="00A43D1C" w:rsidP="0005111F">
            <w:pPr>
              <w:jc w:val="right"/>
              <w:rPr>
                <w:rFonts w:ascii="Angsana New" w:hAnsi="Angsana New"/>
                <w:sz w:val="28"/>
                <w:szCs w:val="28"/>
              </w:rPr>
            </w:pPr>
          </w:p>
        </w:tc>
        <w:tc>
          <w:tcPr>
            <w:tcW w:w="1530" w:type="dxa"/>
          </w:tcPr>
          <w:p w:rsidR="00A43D1C" w:rsidRPr="00EC7690" w:rsidRDefault="00A43D1C" w:rsidP="0005111F">
            <w:pPr>
              <w:ind w:left="-108"/>
              <w:jc w:val="right"/>
              <w:rPr>
                <w:rFonts w:ascii="Angsana New" w:hAnsi="Angsana New"/>
                <w:sz w:val="28"/>
                <w:szCs w:val="28"/>
                <w:cs/>
              </w:rPr>
            </w:pPr>
            <w:r w:rsidRPr="00EC7690">
              <w:rPr>
                <w:rFonts w:ascii="Angsana New" w:hAnsi="Angsana New"/>
                <w:sz w:val="28"/>
                <w:szCs w:val="28"/>
              </w:rPr>
              <w:t>(64,955.85)</w:t>
            </w:r>
          </w:p>
        </w:tc>
      </w:tr>
      <w:tr w:rsidR="00A43D1C" w:rsidRPr="00EC7690" w:rsidTr="001A016C">
        <w:tc>
          <w:tcPr>
            <w:tcW w:w="2412" w:type="dxa"/>
          </w:tcPr>
          <w:p w:rsidR="00A43D1C" w:rsidRPr="00EC7690" w:rsidRDefault="00A43D1C" w:rsidP="002138FD">
            <w:pPr>
              <w:numPr>
                <w:ilvl w:val="0"/>
                <w:numId w:val="1"/>
              </w:numPr>
              <w:tabs>
                <w:tab w:val="left" w:pos="612"/>
              </w:tabs>
              <w:ind w:left="342" w:right="-84" w:firstLine="0"/>
              <w:jc w:val="thaiDistribute"/>
              <w:rPr>
                <w:rFonts w:ascii="Angsana New" w:hAnsi="Angsana New"/>
                <w:spacing w:val="-6"/>
                <w:sz w:val="28"/>
                <w:szCs w:val="28"/>
                <w:cs/>
              </w:rPr>
            </w:pPr>
            <w:r w:rsidRPr="00EC7690">
              <w:rPr>
                <w:rFonts w:ascii="Angsana New" w:hAnsi="Angsana New"/>
                <w:spacing w:val="-6"/>
                <w:sz w:val="28"/>
                <w:szCs w:val="28"/>
              </w:rPr>
              <w:t>Semi-finished goods</w:t>
            </w:r>
          </w:p>
        </w:tc>
        <w:tc>
          <w:tcPr>
            <w:tcW w:w="1530" w:type="dxa"/>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cs/>
              </w:rPr>
              <w:t>(</w:t>
            </w:r>
            <w:r w:rsidRPr="00EC7690">
              <w:rPr>
                <w:rFonts w:ascii="Angsana New" w:hAnsi="Angsana New"/>
                <w:sz w:val="28"/>
                <w:szCs w:val="28"/>
              </w:rPr>
              <w:t>229,833.36</w:t>
            </w:r>
            <w:r w:rsidRPr="00EC7690">
              <w:rPr>
                <w:rFonts w:ascii="Angsana New" w:hAnsi="Angsana New"/>
                <w:sz w:val="28"/>
                <w:szCs w:val="28"/>
                <w:cs/>
              </w:rPr>
              <w:t>)</w:t>
            </w:r>
          </w:p>
        </w:tc>
        <w:tc>
          <w:tcPr>
            <w:tcW w:w="270" w:type="dxa"/>
          </w:tcPr>
          <w:p w:rsidR="00A43D1C" w:rsidRPr="00EC7690" w:rsidRDefault="00A43D1C" w:rsidP="007348BD">
            <w:pPr>
              <w:jc w:val="right"/>
              <w:rPr>
                <w:rFonts w:ascii="Angsana New" w:hAnsi="Angsana New"/>
                <w:sz w:val="28"/>
                <w:szCs w:val="28"/>
              </w:rPr>
            </w:pPr>
          </w:p>
        </w:tc>
        <w:tc>
          <w:tcPr>
            <w:tcW w:w="1530" w:type="dxa"/>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cs/>
              </w:rPr>
              <w:t>(3</w:t>
            </w:r>
            <w:r w:rsidRPr="00EC7690">
              <w:rPr>
                <w:rFonts w:ascii="Angsana New" w:hAnsi="Angsana New"/>
                <w:sz w:val="28"/>
                <w:szCs w:val="28"/>
              </w:rPr>
              <w:t>,</w:t>
            </w:r>
            <w:r w:rsidRPr="00EC7690">
              <w:rPr>
                <w:rFonts w:ascii="Angsana New" w:hAnsi="Angsana New"/>
                <w:sz w:val="28"/>
                <w:szCs w:val="28"/>
                <w:cs/>
              </w:rPr>
              <w:t>514</w:t>
            </w:r>
            <w:r w:rsidRPr="00EC7690">
              <w:rPr>
                <w:rFonts w:ascii="Angsana New" w:hAnsi="Angsana New"/>
                <w:sz w:val="28"/>
                <w:szCs w:val="28"/>
              </w:rPr>
              <w:t>,</w:t>
            </w:r>
            <w:r w:rsidRPr="00EC7690">
              <w:rPr>
                <w:rFonts w:ascii="Angsana New" w:hAnsi="Angsana New"/>
                <w:sz w:val="28"/>
                <w:szCs w:val="28"/>
                <w:cs/>
              </w:rPr>
              <w:t>038.24)</w:t>
            </w:r>
          </w:p>
        </w:tc>
        <w:tc>
          <w:tcPr>
            <w:tcW w:w="270" w:type="dxa"/>
          </w:tcPr>
          <w:p w:rsidR="00A43D1C" w:rsidRPr="00EC7690" w:rsidRDefault="00A43D1C" w:rsidP="007348BD">
            <w:pPr>
              <w:jc w:val="right"/>
              <w:rPr>
                <w:rFonts w:ascii="Angsana New" w:hAnsi="Angsana New"/>
                <w:sz w:val="28"/>
                <w:szCs w:val="28"/>
              </w:rPr>
            </w:pPr>
          </w:p>
        </w:tc>
        <w:tc>
          <w:tcPr>
            <w:tcW w:w="1530" w:type="dxa"/>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rPr>
              <w:t>(226,400.76)</w:t>
            </w:r>
          </w:p>
        </w:tc>
        <w:tc>
          <w:tcPr>
            <w:tcW w:w="270" w:type="dxa"/>
          </w:tcPr>
          <w:p w:rsidR="00A43D1C" w:rsidRPr="00EC7690" w:rsidRDefault="00A43D1C" w:rsidP="007348BD">
            <w:pPr>
              <w:jc w:val="right"/>
              <w:rPr>
                <w:rFonts w:ascii="Angsana New" w:hAnsi="Angsana New"/>
                <w:sz w:val="28"/>
                <w:szCs w:val="28"/>
              </w:rPr>
            </w:pPr>
          </w:p>
        </w:tc>
        <w:tc>
          <w:tcPr>
            <w:tcW w:w="1530" w:type="dxa"/>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rPr>
              <w:t>(2,815,290.66)</w:t>
            </w:r>
          </w:p>
        </w:tc>
      </w:tr>
      <w:tr w:rsidR="00A43D1C" w:rsidRPr="00EC7690" w:rsidTr="001A016C">
        <w:tc>
          <w:tcPr>
            <w:tcW w:w="2412" w:type="dxa"/>
          </w:tcPr>
          <w:p w:rsidR="00A43D1C" w:rsidRPr="00EC7690" w:rsidRDefault="00A43D1C" w:rsidP="002138FD">
            <w:pPr>
              <w:numPr>
                <w:ilvl w:val="0"/>
                <w:numId w:val="1"/>
              </w:numPr>
              <w:tabs>
                <w:tab w:val="left" w:pos="612"/>
              </w:tabs>
              <w:ind w:left="342" w:right="-84" w:firstLine="0"/>
              <w:jc w:val="thaiDistribute"/>
              <w:rPr>
                <w:rFonts w:ascii="Angsana New" w:hAnsi="Angsana New"/>
                <w:sz w:val="28"/>
                <w:szCs w:val="28"/>
                <w:cs/>
              </w:rPr>
            </w:pPr>
            <w:r w:rsidRPr="00EC7690">
              <w:rPr>
                <w:rFonts w:ascii="Angsana New" w:hAnsi="Angsana New"/>
                <w:sz w:val="28"/>
                <w:szCs w:val="28"/>
              </w:rPr>
              <w:t>Finished goods</w:t>
            </w:r>
          </w:p>
        </w:tc>
        <w:tc>
          <w:tcPr>
            <w:tcW w:w="1530" w:type="dxa"/>
            <w:tcBorders>
              <w:bottom w:val="sing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cs/>
              </w:rPr>
              <w:t>(</w:t>
            </w:r>
            <w:r w:rsidRPr="00EC7690">
              <w:rPr>
                <w:rFonts w:ascii="Angsana New" w:hAnsi="Angsana New"/>
                <w:sz w:val="28"/>
                <w:szCs w:val="28"/>
              </w:rPr>
              <w:t>4,550,563.25</w:t>
            </w:r>
            <w:r w:rsidRPr="00EC7690">
              <w:rPr>
                <w:rFonts w:ascii="Angsana New" w:hAnsi="Angsana New"/>
                <w:sz w:val="28"/>
                <w:szCs w:val="28"/>
                <w:cs/>
              </w:rPr>
              <w:t>)</w:t>
            </w:r>
          </w:p>
        </w:tc>
        <w:tc>
          <w:tcPr>
            <w:tcW w:w="270" w:type="dxa"/>
          </w:tcPr>
          <w:p w:rsidR="00A43D1C" w:rsidRPr="00EC7690" w:rsidRDefault="00A43D1C" w:rsidP="007348BD">
            <w:pPr>
              <w:jc w:val="right"/>
              <w:rPr>
                <w:rFonts w:ascii="Angsana New" w:hAnsi="Angsana New"/>
                <w:sz w:val="28"/>
                <w:szCs w:val="28"/>
              </w:rPr>
            </w:pPr>
          </w:p>
        </w:tc>
        <w:tc>
          <w:tcPr>
            <w:tcW w:w="1530" w:type="dxa"/>
            <w:tcBorders>
              <w:bottom w:val="sing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cs/>
              </w:rPr>
              <w:t>(73</w:t>
            </w:r>
            <w:r w:rsidRPr="00EC7690">
              <w:rPr>
                <w:rFonts w:ascii="Angsana New" w:hAnsi="Angsana New"/>
                <w:sz w:val="28"/>
                <w:szCs w:val="28"/>
              </w:rPr>
              <w:t>,</w:t>
            </w:r>
            <w:r w:rsidRPr="00EC7690">
              <w:rPr>
                <w:rFonts w:ascii="Angsana New" w:hAnsi="Angsana New"/>
                <w:sz w:val="28"/>
                <w:szCs w:val="28"/>
                <w:cs/>
              </w:rPr>
              <w:t>886</w:t>
            </w:r>
            <w:r w:rsidRPr="00EC7690">
              <w:rPr>
                <w:rFonts w:ascii="Angsana New" w:hAnsi="Angsana New"/>
                <w:sz w:val="28"/>
                <w:szCs w:val="28"/>
              </w:rPr>
              <w:t>,</w:t>
            </w:r>
            <w:r w:rsidRPr="00EC7690">
              <w:rPr>
                <w:rFonts w:ascii="Angsana New" w:hAnsi="Angsana New"/>
                <w:sz w:val="28"/>
                <w:szCs w:val="28"/>
                <w:cs/>
              </w:rPr>
              <w:t>030.02)</w:t>
            </w:r>
          </w:p>
        </w:tc>
        <w:tc>
          <w:tcPr>
            <w:tcW w:w="270" w:type="dxa"/>
          </w:tcPr>
          <w:p w:rsidR="00A43D1C" w:rsidRPr="00EC7690" w:rsidRDefault="00A43D1C" w:rsidP="007348BD">
            <w:pPr>
              <w:jc w:val="right"/>
              <w:rPr>
                <w:rFonts w:ascii="Angsana New" w:hAnsi="Angsana New"/>
                <w:sz w:val="28"/>
                <w:szCs w:val="28"/>
              </w:rPr>
            </w:pPr>
          </w:p>
        </w:tc>
        <w:tc>
          <w:tcPr>
            <w:tcW w:w="1530" w:type="dxa"/>
            <w:tcBorders>
              <w:bottom w:val="sing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rPr>
              <w:t>(2,176,397.53)</w:t>
            </w:r>
          </w:p>
        </w:tc>
        <w:tc>
          <w:tcPr>
            <w:tcW w:w="270" w:type="dxa"/>
          </w:tcPr>
          <w:p w:rsidR="00A43D1C" w:rsidRPr="00EC7690" w:rsidRDefault="00A43D1C" w:rsidP="007348BD">
            <w:pPr>
              <w:jc w:val="right"/>
              <w:rPr>
                <w:rFonts w:ascii="Angsana New" w:hAnsi="Angsana New"/>
                <w:sz w:val="28"/>
                <w:szCs w:val="28"/>
              </w:rPr>
            </w:pPr>
          </w:p>
        </w:tc>
        <w:tc>
          <w:tcPr>
            <w:tcW w:w="1530" w:type="dxa"/>
            <w:tcBorders>
              <w:bottom w:val="sing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rPr>
              <w:t>(69,474,664.9</w:t>
            </w:r>
            <w:r w:rsidRPr="00EC7690">
              <w:rPr>
                <w:rFonts w:ascii="Angsana New" w:hAnsi="Angsana New"/>
                <w:sz w:val="28"/>
                <w:szCs w:val="28"/>
                <w:cs/>
              </w:rPr>
              <w:t>5</w:t>
            </w:r>
            <w:r w:rsidRPr="00EC7690">
              <w:rPr>
                <w:rFonts w:ascii="Angsana New" w:hAnsi="Angsana New"/>
                <w:sz w:val="28"/>
                <w:szCs w:val="28"/>
              </w:rPr>
              <w:t>)</w:t>
            </w:r>
          </w:p>
        </w:tc>
      </w:tr>
      <w:tr w:rsidR="00A43D1C" w:rsidRPr="00EC7690" w:rsidTr="001A016C">
        <w:tc>
          <w:tcPr>
            <w:tcW w:w="2412" w:type="dxa"/>
          </w:tcPr>
          <w:p w:rsidR="00A43D1C" w:rsidRPr="00EC7690" w:rsidRDefault="00A43D1C" w:rsidP="00283152">
            <w:pPr>
              <w:tabs>
                <w:tab w:val="left" w:pos="360"/>
              </w:tabs>
              <w:ind w:left="-108" w:right="-84" w:firstLine="881"/>
              <w:rPr>
                <w:rFonts w:ascii="Angsana New" w:hAnsi="Angsana New"/>
                <w:sz w:val="28"/>
                <w:szCs w:val="28"/>
                <w:cs/>
              </w:rPr>
            </w:pPr>
          </w:p>
        </w:tc>
        <w:tc>
          <w:tcPr>
            <w:tcW w:w="1530" w:type="dxa"/>
            <w:tcBorders>
              <w:top w:val="single" w:sz="4" w:space="0" w:color="auto"/>
              <w:bottom w:val="sing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cs/>
              </w:rPr>
              <w:t>(</w:t>
            </w:r>
            <w:r w:rsidRPr="00EC7690">
              <w:rPr>
                <w:rFonts w:ascii="Angsana New" w:hAnsi="Angsana New"/>
                <w:sz w:val="28"/>
                <w:szCs w:val="28"/>
              </w:rPr>
              <w:t>4,900,069.79</w:t>
            </w:r>
            <w:r w:rsidRPr="00EC7690">
              <w:rPr>
                <w:rFonts w:ascii="Angsana New" w:hAnsi="Angsana New"/>
                <w:sz w:val="28"/>
                <w:szCs w:val="28"/>
                <w:cs/>
              </w:rPr>
              <w:t>)</w:t>
            </w:r>
          </w:p>
        </w:tc>
        <w:tc>
          <w:tcPr>
            <w:tcW w:w="270" w:type="dxa"/>
          </w:tcPr>
          <w:p w:rsidR="00A43D1C" w:rsidRPr="00EC7690" w:rsidRDefault="00A43D1C" w:rsidP="007348BD">
            <w:pPr>
              <w:jc w:val="right"/>
              <w:rPr>
                <w:rFonts w:ascii="Angsana New" w:hAnsi="Angsana New"/>
                <w:sz w:val="28"/>
                <w:szCs w:val="28"/>
              </w:rPr>
            </w:pPr>
          </w:p>
        </w:tc>
        <w:tc>
          <w:tcPr>
            <w:tcW w:w="1530" w:type="dxa"/>
            <w:tcBorders>
              <w:top w:val="single" w:sz="4" w:space="0" w:color="auto"/>
              <w:bottom w:val="sing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cs/>
              </w:rPr>
              <w:t>(79</w:t>
            </w:r>
            <w:r w:rsidRPr="00EC7690">
              <w:rPr>
                <w:rFonts w:ascii="Angsana New" w:hAnsi="Angsana New"/>
                <w:sz w:val="28"/>
                <w:szCs w:val="28"/>
              </w:rPr>
              <w:t>,</w:t>
            </w:r>
            <w:r w:rsidRPr="00EC7690">
              <w:rPr>
                <w:rFonts w:ascii="Angsana New" w:hAnsi="Angsana New"/>
                <w:sz w:val="28"/>
                <w:szCs w:val="28"/>
                <w:cs/>
              </w:rPr>
              <w:t>074</w:t>
            </w:r>
            <w:r w:rsidRPr="00EC7690">
              <w:rPr>
                <w:rFonts w:ascii="Angsana New" w:hAnsi="Angsana New"/>
                <w:sz w:val="28"/>
                <w:szCs w:val="28"/>
              </w:rPr>
              <w:t>,</w:t>
            </w:r>
            <w:r w:rsidRPr="00EC7690">
              <w:rPr>
                <w:rFonts w:ascii="Angsana New" w:hAnsi="Angsana New"/>
                <w:sz w:val="28"/>
                <w:szCs w:val="28"/>
                <w:cs/>
              </w:rPr>
              <w:t>634.95)</w:t>
            </w:r>
          </w:p>
        </w:tc>
        <w:tc>
          <w:tcPr>
            <w:tcW w:w="270" w:type="dxa"/>
          </w:tcPr>
          <w:p w:rsidR="00A43D1C" w:rsidRPr="00EC7690" w:rsidRDefault="00A43D1C" w:rsidP="007348BD">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rPr>
              <w:t>(2,402,798.29)</w:t>
            </w:r>
          </w:p>
        </w:tc>
        <w:tc>
          <w:tcPr>
            <w:tcW w:w="270" w:type="dxa"/>
          </w:tcPr>
          <w:p w:rsidR="00A43D1C" w:rsidRPr="00EC7690" w:rsidRDefault="00A43D1C" w:rsidP="007348BD">
            <w:pPr>
              <w:jc w:val="right"/>
              <w:rPr>
                <w:rFonts w:ascii="Angsana New" w:hAnsi="Angsana New"/>
                <w:sz w:val="28"/>
                <w:szCs w:val="28"/>
              </w:rPr>
            </w:pPr>
          </w:p>
        </w:tc>
        <w:tc>
          <w:tcPr>
            <w:tcW w:w="1530" w:type="dxa"/>
            <w:tcBorders>
              <w:top w:val="single" w:sz="4" w:space="0" w:color="auto"/>
              <w:bottom w:val="sing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rPr>
              <w:t>(72,354,911.46)</w:t>
            </w:r>
          </w:p>
        </w:tc>
      </w:tr>
      <w:tr w:rsidR="00A43D1C" w:rsidRPr="00EC7690" w:rsidTr="001A016C">
        <w:tc>
          <w:tcPr>
            <w:tcW w:w="2412" w:type="dxa"/>
          </w:tcPr>
          <w:p w:rsidR="00A43D1C" w:rsidRPr="00EC7690" w:rsidRDefault="00A43D1C" w:rsidP="002138FD">
            <w:pPr>
              <w:ind w:left="792" w:right="-84"/>
              <w:jc w:val="thaiDistribute"/>
              <w:rPr>
                <w:rFonts w:ascii="Angsana New" w:hAnsi="Angsana New"/>
                <w:sz w:val="28"/>
                <w:szCs w:val="28"/>
                <w:cs/>
              </w:rPr>
            </w:pPr>
          </w:p>
        </w:tc>
        <w:tc>
          <w:tcPr>
            <w:tcW w:w="1530" w:type="dxa"/>
            <w:tcBorders>
              <w:top w:val="single" w:sz="4" w:space="0" w:color="auto"/>
              <w:bottom w:val="doub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rPr>
              <w:t>3,392,413,647.11</w:t>
            </w:r>
          </w:p>
        </w:tc>
        <w:tc>
          <w:tcPr>
            <w:tcW w:w="270" w:type="dxa"/>
          </w:tcPr>
          <w:p w:rsidR="00A43D1C" w:rsidRPr="00EC7690" w:rsidRDefault="00A43D1C" w:rsidP="007348BD">
            <w:pPr>
              <w:jc w:val="right"/>
              <w:rPr>
                <w:rFonts w:ascii="Angsana New" w:hAnsi="Angsana New"/>
                <w:sz w:val="28"/>
                <w:szCs w:val="28"/>
              </w:rPr>
            </w:pPr>
          </w:p>
        </w:tc>
        <w:tc>
          <w:tcPr>
            <w:tcW w:w="1530" w:type="dxa"/>
            <w:tcBorders>
              <w:top w:val="single" w:sz="4" w:space="0" w:color="auto"/>
              <w:bottom w:val="doub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cs/>
              </w:rPr>
              <w:t>2</w:t>
            </w:r>
            <w:r w:rsidRPr="00EC7690">
              <w:rPr>
                <w:rFonts w:ascii="Angsana New" w:hAnsi="Angsana New"/>
                <w:sz w:val="28"/>
                <w:szCs w:val="28"/>
              </w:rPr>
              <w:t>,</w:t>
            </w:r>
            <w:r w:rsidRPr="00EC7690">
              <w:rPr>
                <w:rFonts w:ascii="Angsana New" w:hAnsi="Angsana New"/>
                <w:sz w:val="28"/>
                <w:szCs w:val="28"/>
                <w:cs/>
              </w:rPr>
              <w:t>297</w:t>
            </w:r>
            <w:r w:rsidRPr="00EC7690">
              <w:rPr>
                <w:rFonts w:ascii="Angsana New" w:hAnsi="Angsana New"/>
                <w:sz w:val="28"/>
                <w:szCs w:val="28"/>
              </w:rPr>
              <w:t>,</w:t>
            </w:r>
            <w:r w:rsidRPr="00EC7690">
              <w:rPr>
                <w:rFonts w:ascii="Angsana New" w:hAnsi="Angsana New"/>
                <w:sz w:val="28"/>
                <w:szCs w:val="28"/>
                <w:cs/>
              </w:rPr>
              <w:t>533</w:t>
            </w:r>
            <w:r w:rsidRPr="00EC7690">
              <w:rPr>
                <w:rFonts w:ascii="Angsana New" w:hAnsi="Angsana New"/>
                <w:sz w:val="28"/>
                <w:szCs w:val="28"/>
              </w:rPr>
              <w:t>,</w:t>
            </w:r>
            <w:r w:rsidRPr="00EC7690">
              <w:rPr>
                <w:rFonts w:ascii="Angsana New" w:hAnsi="Angsana New"/>
                <w:sz w:val="28"/>
                <w:szCs w:val="28"/>
                <w:cs/>
              </w:rPr>
              <w:t>267.98</w:t>
            </w:r>
          </w:p>
        </w:tc>
        <w:tc>
          <w:tcPr>
            <w:tcW w:w="270" w:type="dxa"/>
          </w:tcPr>
          <w:p w:rsidR="00A43D1C" w:rsidRPr="00EC7690" w:rsidRDefault="00A43D1C" w:rsidP="007348BD">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43D1C" w:rsidRPr="00EC7690" w:rsidRDefault="00A43D1C" w:rsidP="00132AFF">
            <w:pPr>
              <w:ind w:left="-108"/>
              <w:jc w:val="right"/>
              <w:rPr>
                <w:rFonts w:ascii="Angsana New" w:hAnsi="Angsana New"/>
                <w:sz w:val="28"/>
                <w:szCs w:val="28"/>
              </w:rPr>
            </w:pPr>
            <w:r w:rsidRPr="00EC7690">
              <w:rPr>
                <w:rFonts w:ascii="Angsana New" w:hAnsi="Angsana New"/>
                <w:sz w:val="28"/>
                <w:szCs w:val="28"/>
              </w:rPr>
              <w:t>1,459,752,967.98</w:t>
            </w:r>
          </w:p>
        </w:tc>
        <w:tc>
          <w:tcPr>
            <w:tcW w:w="270" w:type="dxa"/>
          </w:tcPr>
          <w:p w:rsidR="00A43D1C" w:rsidRPr="00EC7690" w:rsidRDefault="00A43D1C" w:rsidP="007348BD">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tcPr>
          <w:p w:rsidR="00A43D1C" w:rsidRPr="00EC7690" w:rsidRDefault="00A43D1C" w:rsidP="0005111F">
            <w:pPr>
              <w:ind w:left="-108"/>
              <w:jc w:val="right"/>
              <w:rPr>
                <w:rFonts w:ascii="Angsana New" w:hAnsi="Angsana New"/>
                <w:sz w:val="28"/>
                <w:szCs w:val="28"/>
              </w:rPr>
            </w:pPr>
            <w:r w:rsidRPr="00EC7690">
              <w:rPr>
                <w:rFonts w:ascii="Angsana New" w:hAnsi="Angsana New"/>
                <w:sz w:val="28"/>
                <w:szCs w:val="28"/>
              </w:rPr>
              <w:t>882,590,240.51</w:t>
            </w:r>
          </w:p>
        </w:tc>
      </w:tr>
    </w:tbl>
    <w:p w:rsidR="00283152" w:rsidRPr="00283152" w:rsidRDefault="00283152" w:rsidP="00283152">
      <w:pPr>
        <w:ind w:left="450"/>
        <w:jc w:val="thaiDistribute"/>
        <w:outlineLvl w:val="0"/>
        <w:rPr>
          <w:rFonts w:ascii="Angsana New" w:eastAsia="Times New Roman" w:hAnsi="Angsana New"/>
          <w:spacing w:val="-4"/>
          <w:sz w:val="10"/>
          <w:szCs w:val="10"/>
        </w:rPr>
      </w:pPr>
    </w:p>
    <w:p w:rsidR="001B6520" w:rsidRDefault="001B6520" w:rsidP="00283152">
      <w:pPr>
        <w:ind w:left="450" w:firstLine="900"/>
        <w:jc w:val="thaiDistribute"/>
        <w:outlineLvl w:val="0"/>
        <w:rPr>
          <w:rFonts w:ascii="Angsana New" w:hAnsi="Angsana New"/>
          <w:sz w:val="30"/>
          <w:szCs w:val="30"/>
        </w:rPr>
      </w:pPr>
      <w:r w:rsidRPr="0042222B">
        <w:rPr>
          <w:rFonts w:ascii="Angsana New" w:hAnsi="Angsana New"/>
          <w:sz w:val="30"/>
          <w:szCs w:val="30"/>
        </w:rPr>
        <w:t>As at31 December</w:t>
      </w:r>
      <w:r w:rsidRPr="0042222B">
        <w:rPr>
          <w:rFonts w:ascii="Angsana New" w:hAnsi="Angsana New"/>
          <w:sz w:val="30"/>
          <w:szCs w:val="30"/>
          <w:cs/>
        </w:rPr>
        <w:t xml:space="preserve"> 201</w:t>
      </w:r>
      <w:r w:rsidR="002138FD">
        <w:rPr>
          <w:rFonts w:ascii="Angsana New" w:hAnsi="Angsana New"/>
          <w:sz w:val="30"/>
          <w:szCs w:val="30"/>
        </w:rPr>
        <w:t>6 and 2015</w:t>
      </w:r>
      <w:r w:rsidRPr="0042222B">
        <w:rPr>
          <w:rFonts w:ascii="Angsana New" w:hAnsi="Angsana New"/>
          <w:sz w:val="30"/>
          <w:szCs w:val="30"/>
        </w:rPr>
        <w:t xml:space="preserve">, the Company </w:t>
      </w:r>
      <w:r w:rsidR="0094709B">
        <w:rPr>
          <w:rFonts w:ascii="Angsana New" w:hAnsi="Angsana New"/>
          <w:sz w:val="30"/>
          <w:szCs w:val="30"/>
        </w:rPr>
        <w:t xml:space="preserve">and subsidiary company </w:t>
      </w:r>
      <w:r w:rsidRPr="0042222B">
        <w:rPr>
          <w:rFonts w:ascii="Angsana New" w:hAnsi="Angsana New"/>
          <w:sz w:val="30"/>
          <w:szCs w:val="30"/>
        </w:rPr>
        <w:t>had pledged finished goods to guarantee with financial institutions as collateral for borrowings; overdrafts, long-term borrowings and credit facilities from f</w:t>
      </w:r>
      <w:r w:rsidR="000175D0" w:rsidRPr="0042222B">
        <w:rPr>
          <w:rFonts w:ascii="Angsana New" w:hAnsi="Angsana New"/>
          <w:sz w:val="30"/>
          <w:szCs w:val="30"/>
        </w:rPr>
        <w:t xml:space="preserve">inancial institutions in </w:t>
      </w:r>
      <w:r w:rsidR="000175D0" w:rsidRPr="00DC4A3E">
        <w:rPr>
          <w:rFonts w:ascii="Angsana New" w:hAnsi="Angsana New"/>
          <w:sz w:val="30"/>
          <w:szCs w:val="30"/>
        </w:rPr>
        <w:t>Note 2</w:t>
      </w:r>
      <w:r w:rsidR="00DC4A3E">
        <w:rPr>
          <w:rFonts w:ascii="Angsana New" w:hAnsi="Angsana New"/>
          <w:sz w:val="30"/>
          <w:szCs w:val="30"/>
        </w:rPr>
        <w:t>2</w:t>
      </w:r>
      <w:r w:rsidR="00853E13">
        <w:rPr>
          <w:rFonts w:ascii="Angsana New" w:hAnsi="Angsana New"/>
          <w:sz w:val="30"/>
          <w:szCs w:val="30"/>
        </w:rPr>
        <w:t xml:space="preserve"> and Note 23.</w:t>
      </w:r>
    </w:p>
    <w:p w:rsidR="0039758D" w:rsidRPr="007B707C" w:rsidRDefault="001B6520" w:rsidP="007B707C">
      <w:pPr>
        <w:ind w:left="450" w:firstLine="900"/>
        <w:jc w:val="thaiDistribute"/>
        <w:outlineLvl w:val="0"/>
        <w:rPr>
          <w:rFonts w:ascii="Angsana New" w:hAnsi="Angsana New"/>
          <w:sz w:val="30"/>
          <w:szCs w:val="30"/>
        </w:rPr>
      </w:pPr>
      <w:r w:rsidRPr="0042222B">
        <w:rPr>
          <w:rFonts w:ascii="Angsana New" w:hAnsi="Angsana New"/>
          <w:sz w:val="30"/>
          <w:szCs w:val="30"/>
        </w:rPr>
        <w:t>For the years ended 31 December 201</w:t>
      </w:r>
      <w:r w:rsidR="002B0767">
        <w:rPr>
          <w:rFonts w:ascii="Angsana New" w:hAnsi="Angsana New"/>
          <w:sz w:val="30"/>
          <w:szCs w:val="30"/>
        </w:rPr>
        <w:t>6 and 2015</w:t>
      </w:r>
      <w:r w:rsidRPr="0042222B">
        <w:rPr>
          <w:rFonts w:ascii="Angsana New" w:hAnsi="Angsana New"/>
          <w:sz w:val="30"/>
          <w:szCs w:val="30"/>
        </w:rPr>
        <w:t>, the movements of allowance for doubtful debt are as follows:</w:t>
      </w:r>
    </w:p>
    <w:tbl>
      <w:tblPr>
        <w:tblW w:w="9450" w:type="dxa"/>
        <w:tblInd w:w="450" w:type="dxa"/>
        <w:tblLayout w:type="fixed"/>
        <w:tblLook w:val="0000"/>
      </w:tblPr>
      <w:tblGrid>
        <w:gridCol w:w="2520"/>
        <w:gridCol w:w="1530"/>
        <w:gridCol w:w="283"/>
        <w:gridCol w:w="1517"/>
        <w:gridCol w:w="270"/>
        <w:gridCol w:w="1530"/>
        <w:gridCol w:w="270"/>
        <w:gridCol w:w="1530"/>
      </w:tblGrid>
      <w:tr w:rsidR="007B67C1" w:rsidRPr="00441EE8" w:rsidTr="001851CA">
        <w:tc>
          <w:tcPr>
            <w:tcW w:w="2520" w:type="dxa"/>
          </w:tcPr>
          <w:p w:rsidR="007B67C1" w:rsidRPr="00441EE8" w:rsidRDefault="007B67C1" w:rsidP="007B707C">
            <w:pPr>
              <w:ind w:left="-108"/>
              <w:jc w:val="left"/>
              <w:rPr>
                <w:rFonts w:ascii="Angsana New" w:hAnsi="Angsana New"/>
                <w:sz w:val="28"/>
                <w:szCs w:val="28"/>
                <w:u w:val="single"/>
                <w:cs/>
              </w:rPr>
            </w:pPr>
          </w:p>
        </w:tc>
        <w:tc>
          <w:tcPr>
            <w:tcW w:w="3330" w:type="dxa"/>
            <w:gridSpan w:val="3"/>
          </w:tcPr>
          <w:p w:rsidR="007B67C1" w:rsidRPr="00441EE8" w:rsidRDefault="001B6520" w:rsidP="007348BD">
            <w:pPr>
              <w:jc w:val="center"/>
              <w:rPr>
                <w:rFonts w:ascii="Angsana New" w:hAnsi="Angsana New"/>
                <w:sz w:val="28"/>
                <w:szCs w:val="28"/>
                <w:u w:val="single"/>
                <w:cs/>
              </w:rPr>
            </w:pPr>
            <w:r w:rsidRPr="00441EE8">
              <w:rPr>
                <w:rFonts w:ascii="Angsana New" w:eastAsia="Times New Roman" w:hAnsi="Angsana New"/>
                <w:snapToGrid w:val="0"/>
                <w:sz w:val="28"/>
                <w:szCs w:val="28"/>
                <w:lang w:eastAsia="th-TH"/>
              </w:rPr>
              <w:t>Consolidated Financial Statements</w:t>
            </w:r>
          </w:p>
        </w:tc>
        <w:tc>
          <w:tcPr>
            <w:tcW w:w="270" w:type="dxa"/>
          </w:tcPr>
          <w:p w:rsidR="007B67C1" w:rsidRPr="00441EE8" w:rsidRDefault="007B67C1" w:rsidP="007348BD">
            <w:pPr>
              <w:jc w:val="center"/>
              <w:rPr>
                <w:rFonts w:ascii="Angsana New" w:hAnsi="Angsana New"/>
                <w:sz w:val="28"/>
                <w:szCs w:val="28"/>
                <w:u w:val="single"/>
                <w:cs/>
              </w:rPr>
            </w:pPr>
          </w:p>
        </w:tc>
        <w:tc>
          <w:tcPr>
            <w:tcW w:w="3330" w:type="dxa"/>
            <w:gridSpan w:val="3"/>
          </w:tcPr>
          <w:p w:rsidR="007B67C1" w:rsidRPr="00441EE8" w:rsidRDefault="001B6520" w:rsidP="007348BD">
            <w:pPr>
              <w:jc w:val="center"/>
              <w:rPr>
                <w:rFonts w:ascii="Angsana New" w:hAnsi="Angsana New"/>
                <w:sz w:val="28"/>
                <w:szCs w:val="28"/>
                <w:u w:val="single"/>
                <w:cs/>
              </w:rPr>
            </w:pPr>
            <w:r w:rsidRPr="00441EE8">
              <w:rPr>
                <w:rFonts w:ascii="Angsana New" w:eastAsia="Times New Roman" w:hAnsi="Angsana New"/>
                <w:snapToGrid w:val="0"/>
                <w:sz w:val="28"/>
                <w:szCs w:val="28"/>
                <w:lang w:eastAsia="th-TH"/>
              </w:rPr>
              <w:t>Separate Financial Statements</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BA3E08">
            <w:pPr>
              <w:ind w:left="-101" w:right="-102"/>
              <w:jc w:val="center"/>
              <w:rPr>
                <w:rFonts w:ascii="Angsana New" w:hAnsi="Angsana New"/>
                <w:sz w:val="28"/>
                <w:szCs w:val="28"/>
              </w:rPr>
            </w:pPr>
            <w:r w:rsidRPr="00441EE8">
              <w:rPr>
                <w:rFonts w:ascii="Angsana New" w:hAnsi="Angsana New"/>
                <w:sz w:val="28"/>
                <w:szCs w:val="28"/>
              </w:rPr>
              <w:t>31 December 201</w:t>
            </w:r>
            <w:r w:rsidR="00BA3E08" w:rsidRPr="00441EE8">
              <w:rPr>
                <w:rFonts w:ascii="Angsana New" w:hAnsi="Angsana New"/>
                <w:sz w:val="28"/>
                <w:szCs w:val="28"/>
              </w:rPr>
              <w:t>6</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BA3E08">
            <w:pPr>
              <w:ind w:left="-101" w:right="-102"/>
              <w:jc w:val="center"/>
              <w:rPr>
                <w:rFonts w:ascii="Angsana New" w:hAnsi="Angsana New"/>
                <w:sz w:val="28"/>
                <w:szCs w:val="28"/>
              </w:rPr>
            </w:pPr>
            <w:r w:rsidRPr="00441EE8">
              <w:rPr>
                <w:rFonts w:ascii="Angsana New" w:hAnsi="Angsana New"/>
                <w:sz w:val="28"/>
                <w:szCs w:val="28"/>
              </w:rPr>
              <w:t>31 December 201</w:t>
            </w:r>
            <w:r w:rsidR="00BA3E08" w:rsidRPr="00441EE8">
              <w:rPr>
                <w:rFonts w:ascii="Angsana New" w:hAnsi="Angsana New"/>
                <w:sz w:val="28"/>
                <w:szCs w:val="28"/>
              </w:rPr>
              <w:t>5</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BA3E08">
            <w:pPr>
              <w:ind w:left="-101" w:right="-102"/>
              <w:jc w:val="center"/>
              <w:rPr>
                <w:rFonts w:ascii="Angsana New" w:hAnsi="Angsana New"/>
                <w:sz w:val="28"/>
                <w:szCs w:val="28"/>
              </w:rPr>
            </w:pPr>
            <w:r w:rsidRPr="00441EE8">
              <w:rPr>
                <w:rFonts w:ascii="Angsana New" w:hAnsi="Angsana New"/>
                <w:sz w:val="28"/>
                <w:szCs w:val="28"/>
              </w:rPr>
              <w:t>31 December 201</w:t>
            </w:r>
            <w:r w:rsidR="00BA3E08" w:rsidRPr="00441EE8">
              <w:rPr>
                <w:rFonts w:ascii="Angsana New" w:hAnsi="Angsana New"/>
                <w:sz w:val="28"/>
                <w:szCs w:val="28"/>
              </w:rPr>
              <w:t>6</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1" w:right="-102"/>
              <w:jc w:val="center"/>
              <w:rPr>
                <w:rFonts w:ascii="Angsana New" w:hAnsi="Angsana New"/>
                <w:sz w:val="28"/>
                <w:szCs w:val="28"/>
              </w:rPr>
            </w:pPr>
            <w:r w:rsidRPr="00441EE8">
              <w:rPr>
                <w:rFonts w:ascii="Angsana New" w:hAnsi="Angsana New"/>
                <w:sz w:val="28"/>
                <w:szCs w:val="28"/>
              </w:rPr>
              <w:t>31 December 201</w:t>
            </w:r>
            <w:r w:rsidR="00BA3E08" w:rsidRPr="00441EE8">
              <w:rPr>
                <w:rFonts w:ascii="Angsana New" w:hAnsi="Angsana New"/>
                <w:sz w:val="28"/>
                <w:szCs w:val="28"/>
              </w:rPr>
              <w:t>5</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r>
      <w:tr w:rsidR="00441EE8" w:rsidRPr="00441EE8" w:rsidTr="001851CA">
        <w:trPr>
          <w:trHeight w:val="205"/>
        </w:trPr>
        <w:tc>
          <w:tcPr>
            <w:tcW w:w="2520" w:type="dxa"/>
          </w:tcPr>
          <w:p w:rsidR="00441EE8" w:rsidRPr="00441EE8" w:rsidRDefault="00441EE8"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cs/>
              </w:rPr>
              <w:t>Beginning Balance</w:t>
            </w:r>
          </w:p>
        </w:tc>
        <w:tc>
          <w:tcPr>
            <w:tcW w:w="1530" w:type="dxa"/>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(79</w:t>
            </w:r>
            <w:r w:rsidRPr="00441EE8">
              <w:rPr>
                <w:rFonts w:ascii="Angsana New" w:hAnsi="Angsana New"/>
                <w:sz w:val="28"/>
                <w:szCs w:val="28"/>
              </w:rPr>
              <w:t>,</w:t>
            </w:r>
            <w:r w:rsidRPr="00441EE8">
              <w:rPr>
                <w:rFonts w:ascii="Angsana New" w:hAnsi="Angsana New" w:hint="cs"/>
                <w:sz w:val="28"/>
                <w:szCs w:val="28"/>
                <w:cs/>
              </w:rPr>
              <w:t>233</w:t>
            </w:r>
            <w:r w:rsidRPr="00441EE8">
              <w:rPr>
                <w:rFonts w:ascii="Angsana New" w:hAnsi="Angsana New"/>
                <w:sz w:val="28"/>
                <w:szCs w:val="28"/>
              </w:rPr>
              <w:t>,</w:t>
            </w:r>
            <w:r w:rsidRPr="00441EE8">
              <w:rPr>
                <w:rFonts w:ascii="Angsana New" w:hAnsi="Angsana New" w:hint="cs"/>
                <w:sz w:val="28"/>
                <w:szCs w:val="28"/>
                <w:cs/>
              </w:rPr>
              <w:t>296.10</w:t>
            </w:r>
            <w:r w:rsidRPr="00441EE8">
              <w:rPr>
                <w:rFonts w:ascii="Angsana New" w:hAnsi="Angsana New"/>
                <w:sz w:val="28"/>
                <w:szCs w:val="28"/>
                <w:cs/>
              </w:rPr>
              <w:t>)</w:t>
            </w:r>
          </w:p>
        </w:tc>
        <w:tc>
          <w:tcPr>
            <w:tcW w:w="283" w:type="dxa"/>
            <w:shd w:val="clear" w:color="auto" w:fill="auto"/>
          </w:tcPr>
          <w:p w:rsidR="00441EE8" w:rsidRPr="00441EE8" w:rsidRDefault="00441EE8" w:rsidP="00441EE8">
            <w:pPr>
              <w:jc w:val="right"/>
              <w:rPr>
                <w:rFonts w:ascii="Angsana New" w:hAnsi="Angsana New"/>
                <w:sz w:val="28"/>
                <w:szCs w:val="28"/>
              </w:rPr>
            </w:pPr>
          </w:p>
        </w:tc>
        <w:tc>
          <w:tcPr>
            <w:tcW w:w="1517" w:type="dxa"/>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(149</w:t>
            </w:r>
            <w:r w:rsidRPr="00441EE8">
              <w:rPr>
                <w:rFonts w:ascii="Angsana New" w:hAnsi="Angsana New"/>
                <w:sz w:val="28"/>
                <w:szCs w:val="28"/>
              </w:rPr>
              <w:t>,</w:t>
            </w:r>
            <w:r w:rsidRPr="00441EE8">
              <w:rPr>
                <w:rFonts w:ascii="Angsana New" w:hAnsi="Angsana New"/>
                <w:sz w:val="28"/>
                <w:szCs w:val="28"/>
                <w:cs/>
              </w:rPr>
              <w:t>705</w:t>
            </w:r>
            <w:r w:rsidRPr="00441EE8">
              <w:rPr>
                <w:rFonts w:ascii="Angsana New" w:hAnsi="Angsana New"/>
                <w:sz w:val="28"/>
                <w:szCs w:val="28"/>
              </w:rPr>
              <w:t>,</w:t>
            </w:r>
            <w:r w:rsidRPr="00441EE8">
              <w:rPr>
                <w:rFonts w:ascii="Angsana New" w:hAnsi="Angsana New"/>
                <w:sz w:val="28"/>
                <w:szCs w:val="28"/>
                <w:cs/>
              </w:rPr>
              <w:t>243.04)</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72,354,911</w:t>
            </w:r>
            <w:r w:rsidRPr="00441EE8">
              <w:rPr>
                <w:rFonts w:ascii="Angsana New" w:hAnsi="Angsana New"/>
                <w:sz w:val="28"/>
                <w:szCs w:val="28"/>
                <w:cs/>
              </w:rPr>
              <w:t>.</w:t>
            </w:r>
            <w:r w:rsidRPr="00441EE8">
              <w:rPr>
                <w:rFonts w:ascii="Angsana New" w:hAnsi="Angsana New"/>
                <w:sz w:val="28"/>
                <w:szCs w:val="28"/>
              </w:rPr>
              <w:t>46</w:t>
            </w: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111,398,157</w:t>
            </w:r>
            <w:r w:rsidRPr="00441EE8">
              <w:rPr>
                <w:rFonts w:ascii="Angsana New" w:hAnsi="Angsana New"/>
                <w:sz w:val="28"/>
                <w:szCs w:val="28"/>
                <w:cs/>
              </w:rPr>
              <w:t>.</w:t>
            </w:r>
            <w:r w:rsidRPr="00441EE8">
              <w:rPr>
                <w:rFonts w:ascii="Angsana New" w:hAnsi="Angsana New"/>
                <w:sz w:val="28"/>
                <w:szCs w:val="28"/>
              </w:rPr>
              <w:t>92</w:t>
            </w:r>
            <w:r w:rsidRPr="00441EE8">
              <w:rPr>
                <w:rFonts w:ascii="Angsana New" w:hAnsi="Angsana New"/>
                <w:sz w:val="28"/>
                <w:szCs w:val="28"/>
                <w:cs/>
              </w:rPr>
              <w:t>)</w:t>
            </w:r>
          </w:p>
        </w:tc>
      </w:tr>
      <w:tr w:rsidR="00441EE8" w:rsidRPr="00441EE8" w:rsidTr="001851CA">
        <w:tc>
          <w:tcPr>
            <w:tcW w:w="2520" w:type="dxa"/>
          </w:tcPr>
          <w:p w:rsidR="00441EE8" w:rsidRPr="00441EE8" w:rsidRDefault="00441EE8"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rPr>
              <w:t>Increase within Period</w:t>
            </w:r>
          </w:p>
        </w:tc>
        <w:tc>
          <w:tcPr>
            <w:tcW w:w="1530" w:type="dxa"/>
            <w:shd w:val="clear" w:color="auto" w:fill="auto"/>
          </w:tcPr>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 xml:space="preserve">     (</w:t>
            </w:r>
            <w:r w:rsidRPr="00441EE8">
              <w:rPr>
                <w:rFonts w:ascii="Angsana New" w:hAnsi="Angsana New"/>
                <w:sz w:val="28"/>
                <w:szCs w:val="28"/>
              </w:rPr>
              <w:t>4,505,563</w:t>
            </w:r>
            <w:r w:rsidRPr="00441EE8">
              <w:rPr>
                <w:rFonts w:ascii="Angsana New" w:hAnsi="Angsana New"/>
                <w:sz w:val="28"/>
                <w:szCs w:val="28"/>
                <w:cs/>
              </w:rPr>
              <w:t>.</w:t>
            </w:r>
            <w:r w:rsidRPr="00441EE8">
              <w:rPr>
                <w:rFonts w:ascii="Angsana New" w:hAnsi="Angsana New"/>
                <w:sz w:val="28"/>
                <w:szCs w:val="28"/>
              </w:rPr>
              <w:t>82</w:t>
            </w:r>
            <w:r w:rsidRPr="00441EE8">
              <w:rPr>
                <w:rFonts w:ascii="Angsana New" w:hAnsi="Angsana New"/>
                <w:sz w:val="28"/>
                <w:szCs w:val="28"/>
                <w:cs/>
              </w:rPr>
              <w:t>)</w:t>
            </w:r>
          </w:p>
        </w:tc>
        <w:tc>
          <w:tcPr>
            <w:tcW w:w="283" w:type="dxa"/>
            <w:shd w:val="clear" w:color="auto" w:fill="auto"/>
          </w:tcPr>
          <w:p w:rsidR="00441EE8" w:rsidRPr="00441EE8" w:rsidRDefault="00441EE8" w:rsidP="00441EE8">
            <w:pPr>
              <w:jc w:val="right"/>
              <w:rPr>
                <w:rFonts w:ascii="Angsana New" w:hAnsi="Angsana New"/>
                <w:sz w:val="28"/>
                <w:szCs w:val="28"/>
              </w:rPr>
            </w:pPr>
          </w:p>
        </w:tc>
        <w:tc>
          <w:tcPr>
            <w:tcW w:w="1517" w:type="dxa"/>
            <w:shd w:val="clear" w:color="auto" w:fill="auto"/>
          </w:tcPr>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shd w:val="clear" w:color="auto" w:fill="auto"/>
          </w:tcPr>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 xml:space="preserve">        (</w:t>
            </w:r>
            <w:r w:rsidRPr="00441EE8">
              <w:rPr>
                <w:rFonts w:ascii="Angsana New" w:hAnsi="Angsana New"/>
                <w:sz w:val="28"/>
                <w:szCs w:val="28"/>
              </w:rPr>
              <w:t>2,402,798</w:t>
            </w:r>
            <w:r w:rsidRPr="00441EE8">
              <w:rPr>
                <w:rFonts w:ascii="Angsana New" w:hAnsi="Angsana New"/>
                <w:sz w:val="28"/>
                <w:szCs w:val="28"/>
                <w:cs/>
              </w:rPr>
              <w:t>.</w:t>
            </w:r>
            <w:r w:rsidRPr="00441EE8">
              <w:rPr>
                <w:rFonts w:ascii="Angsana New" w:hAnsi="Angsana New"/>
                <w:sz w:val="28"/>
                <w:szCs w:val="28"/>
              </w:rPr>
              <w:t>29</w:t>
            </w: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shd w:val="clear" w:color="auto" w:fill="auto"/>
          </w:tcPr>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w:t>
            </w:r>
          </w:p>
        </w:tc>
      </w:tr>
      <w:tr w:rsidR="00441EE8" w:rsidRPr="00441EE8" w:rsidTr="001851CA">
        <w:trPr>
          <w:trHeight w:val="149"/>
        </w:trPr>
        <w:tc>
          <w:tcPr>
            <w:tcW w:w="2520" w:type="dxa"/>
          </w:tcPr>
          <w:p w:rsidR="00441EE8" w:rsidRPr="00441EE8" w:rsidRDefault="00441EE8"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rPr>
              <w:t>Reverse within Period</w:t>
            </w:r>
          </w:p>
        </w:tc>
        <w:tc>
          <w:tcPr>
            <w:tcW w:w="1530" w:type="dxa"/>
            <w:tcBorders>
              <w:bottom w:val="sing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rPr>
              <w:t>78,652,880</w:t>
            </w:r>
            <w:r w:rsidRPr="00441EE8">
              <w:rPr>
                <w:rFonts w:ascii="Angsana New" w:hAnsi="Angsana New"/>
                <w:sz w:val="28"/>
                <w:szCs w:val="28"/>
                <w:cs/>
              </w:rPr>
              <w:t>.</w:t>
            </w:r>
            <w:r w:rsidRPr="00441EE8">
              <w:rPr>
                <w:rFonts w:ascii="Angsana New" w:hAnsi="Angsana New"/>
                <w:sz w:val="28"/>
                <w:szCs w:val="28"/>
              </w:rPr>
              <w:t>17</w:t>
            </w:r>
          </w:p>
        </w:tc>
        <w:tc>
          <w:tcPr>
            <w:tcW w:w="283" w:type="dxa"/>
            <w:shd w:val="clear" w:color="auto" w:fill="auto"/>
          </w:tcPr>
          <w:p w:rsidR="00441EE8" w:rsidRPr="00441EE8" w:rsidRDefault="00441EE8" w:rsidP="00441EE8">
            <w:pPr>
              <w:jc w:val="right"/>
              <w:rPr>
                <w:rFonts w:ascii="Angsana New" w:hAnsi="Angsana New"/>
                <w:sz w:val="28"/>
                <w:szCs w:val="28"/>
              </w:rPr>
            </w:pPr>
          </w:p>
        </w:tc>
        <w:tc>
          <w:tcPr>
            <w:tcW w:w="1517" w:type="dxa"/>
            <w:tcBorders>
              <w:bottom w:val="sing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rPr>
              <w:t>70,</w:t>
            </w:r>
            <w:r w:rsidRPr="00441EE8">
              <w:rPr>
                <w:rFonts w:ascii="Angsana New" w:hAnsi="Angsana New" w:hint="cs"/>
                <w:sz w:val="28"/>
                <w:szCs w:val="28"/>
                <w:cs/>
              </w:rPr>
              <w:t>471</w:t>
            </w:r>
            <w:r w:rsidRPr="00441EE8">
              <w:rPr>
                <w:rFonts w:ascii="Angsana New" w:hAnsi="Angsana New"/>
                <w:sz w:val="28"/>
                <w:szCs w:val="28"/>
              </w:rPr>
              <w:t>,</w:t>
            </w:r>
            <w:r w:rsidRPr="00441EE8">
              <w:rPr>
                <w:rFonts w:ascii="Angsana New" w:hAnsi="Angsana New" w:hint="cs"/>
                <w:sz w:val="28"/>
                <w:szCs w:val="28"/>
                <w:cs/>
              </w:rPr>
              <w:t>946.94</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tcBorders>
              <w:bottom w:val="sing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hint="cs"/>
                <w:sz w:val="28"/>
                <w:szCs w:val="28"/>
                <w:cs/>
              </w:rPr>
              <w:t>72</w:t>
            </w:r>
            <w:r w:rsidRPr="00441EE8">
              <w:rPr>
                <w:rFonts w:ascii="Angsana New" w:hAnsi="Angsana New"/>
                <w:sz w:val="28"/>
                <w:szCs w:val="28"/>
              </w:rPr>
              <w:t>,</w:t>
            </w:r>
            <w:r w:rsidRPr="00441EE8">
              <w:rPr>
                <w:rFonts w:ascii="Angsana New" w:hAnsi="Angsana New" w:hint="cs"/>
                <w:sz w:val="28"/>
                <w:szCs w:val="28"/>
                <w:cs/>
              </w:rPr>
              <w:t>354</w:t>
            </w:r>
            <w:r w:rsidRPr="00441EE8">
              <w:rPr>
                <w:rFonts w:ascii="Angsana New" w:hAnsi="Angsana New"/>
                <w:sz w:val="28"/>
                <w:szCs w:val="28"/>
              </w:rPr>
              <w:t>,</w:t>
            </w:r>
            <w:r w:rsidRPr="00441EE8">
              <w:rPr>
                <w:rFonts w:ascii="Angsana New" w:hAnsi="Angsana New" w:hint="cs"/>
                <w:sz w:val="28"/>
                <w:szCs w:val="28"/>
                <w:cs/>
              </w:rPr>
              <w:t>911.46</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tcBorders>
              <w:bottom w:val="sing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hint="cs"/>
                <w:sz w:val="28"/>
                <w:szCs w:val="28"/>
                <w:cs/>
              </w:rPr>
              <w:t>39</w:t>
            </w:r>
            <w:r w:rsidRPr="00441EE8">
              <w:rPr>
                <w:rFonts w:ascii="Angsana New" w:hAnsi="Angsana New"/>
                <w:sz w:val="28"/>
                <w:szCs w:val="28"/>
              </w:rPr>
              <w:t>,</w:t>
            </w:r>
            <w:r w:rsidRPr="00441EE8">
              <w:rPr>
                <w:rFonts w:ascii="Angsana New" w:hAnsi="Angsana New" w:hint="cs"/>
                <w:sz w:val="28"/>
                <w:szCs w:val="28"/>
                <w:cs/>
              </w:rPr>
              <w:t>043</w:t>
            </w:r>
            <w:r w:rsidRPr="00441EE8">
              <w:rPr>
                <w:rFonts w:ascii="Angsana New" w:hAnsi="Angsana New"/>
                <w:sz w:val="28"/>
                <w:szCs w:val="28"/>
              </w:rPr>
              <w:t>,</w:t>
            </w:r>
            <w:r w:rsidRPr="00441EE8">
              <w:rPr>
                <w:rFonts w:ascii="Angsana New" w:hAnsi="Angsana New" w:hint="cs"/>
                <w:sz w:val="28"/>
                <w:szCs w:val="28"/>
                <w:cs/>
              </w:rPr>
              <w:t>246.46</w:t>
            </w:r>
          </w:p>
        </w:tc>
      </w:tr>
      <w:tr w:rsidR="00441EE8" w:rsidRPr="00441EE8" w:rsidTr="001851CA">
        <w:trPr>
          <w:trHeight w:val="149"/>
        </w:trPr>
        <w:tc>
          <w:tcPr>
            <w:tcW w:w="2520" w:type="dxa"/>
          </w:tcPr>
          <w:p w:rsidR="00441EE8" w:rsidRPr="00441EE8" w:rsidRDefault="00441EE8" w:rsidP="00441EE8">
            <w:pPr>
              <w:pStyle w:val="BodyTextIndent"/>
              <w:tabs>
                <w:tab w:val="left" w:pos="1080"/>
              </w:tabs>
              <w:ind w:left="-108" w:right="-18" w:firstLine="0"/>
              <w:jc w:val="thaiDistribute"/>
              <w:rPr>
                <w:rFonts w:ascii="Angsana New" w:eastAsia="Calibri" w:hAnsi="Angsana New"/>
                <w:sz w:val="28"/>
                <w:szCs w:val="28"/>
              </w:rPr>
            </w:pPr>
            <w:r w:rsidRPr="00441EE8">
              <w:rPr>
                <w:rFonts w:ascii="Angsana New" w:eastAsia="Calibri" w:hAnsi="Angsana New"/>
                <w:sz w:val="28"/>
                <w:szCs w:val="28"/>
              </w:rPr>
              <w:t>Re</w:t>
            </w:r>
            <w:r>
              <w:rPr>
                <w:rFonts w:ascii="Angsana New" w:eastAsia="Calibri" w:hAnsi="Angsana New"/>
                <w:sz w:val="28"/>
                <w:szCs w:val="28"/>
              </w:rPr>
              <w:t>versal of</w:t>
            </w:r>
            <w:r w:rsidRPr="00441EE8">
              <w:rPr>
                <w:rFonts w:ascii="Angsana New" w:eastAsia="Calibri" w:hAnsi="Angsana New"/>
                <w:sz w:val="28"/>
                <w:szCs w:val="28"/>
              </w:rPr>
              <w:t xml:space="preserve"> the changing</w:t>
            </w:r>
            <w:r>
              <w:rPr>
                <w:rFonts w:ascii="Angsana New" w:eastAsia="Calibri" w:hAnsi="Angsana New"/>
                <w:sz w:val="28"/>
                <w:szCs w:val="28"/>
              </w:rPr>
              <w:t xml:space="preserve"> in</w:t>
            </w:r>
          </w:p>
          <w:p w:rsidR="00441EE8" w:rsidRPr="00441EE8" w:rsidRDefault="00441EE8" w:rsidP="00441EE8">
            <w:pPr>
              <w:pStyle w:val="BodyTextIndent"/>
              <w:tabs>
                <w:tab w:val="left" w:pos="1080"/>
              </w:tabs>
              <w:ind w:left="-108" w:right="-18" w:firstLine="186"/>
              <w:jc w:val="thaiDistribute"/>
              <w:rPr>
                <w:rFonts w:ascii="Angsana New" w:eastAsia="Calibri" w:hAnsi="Angsana New"/>
                <w:sz w:val="28"/>
                <w:szCs w:val="28"/>
              </w:rPr>
            </w:pPr>
            <w:r>
              <w:rPr>
                <w:rFonts w:ascii="Angsana New" w:eastAsia="Calibri" w:hAnsi="Angsana New"/>
                <w:sz w:val="28"/>
                <w:szCs w:val="28"/>
              </w:rPr>
              <w:t>portion on</w:t>
            </w:r>
            <w:r w:rsidRPr="00441EE8">
              <w:rPr>
                <w:rFonts w:ascii="Angsana New" w:eastAsia="Calibri" w:hAnsi="Angsana New"/>
                <w:sz w:val="28"/>
                <w:szCs w:val="28"/>
              </w:rPr>
              <w:t xml:space="preserve"> investments in </w:t>
            </w:r>
          </w:p>
          <w:p w:rsidR="00441EE8" w:rsidRPr="00441EE8" w:rsidRDefault="00441EE8" w:rsidP="00441EE8">
            <w:pPr>
              <w:pStyle w:val="BodyTextIndent"/>
              <w:tabs>
                <w:tab w:val="left" w:pos="1080"/>
              </w:tabs>
              <w:ind w:left="-108" w:right="-18" w:firstLine="186"/>
              <w:jc w:val="thaiDistribute"/>
              <w:rPr>
                <w:rFonts w:ascii="Angsana New" w:eastAsia="Calibri" w:hAnsi="Angsana New"/>
                <w:sz w:val="28"/>
                <w:szCs w:val="28"/>
              </w:rPr>
            </w:pPr>
            <w:r w:rsidRPr="00441EE8">
              <w:rPr>
                <w:rFonts w:ascii="Angsana New" w:eastAsia="Calibri" w:hAnsi="Angsana New"/>
                <w:sz w:val="28"/>
                <w:szCs w:val="28"/>
              </w:rPr>
              <w:t>subsidiaries</w:t>
            </w:r>
          </w:p>
        </w:tc>
        <w:tc>
          <w:tcPr>
            <w:tcW w:w="1530" w:type="dxa"/>
            <w:tcBorders>
              <w:bottom w:val="single" w:sz="4" w:space="0" w:color="auto"/>
            </w:tcBorders>
            <w:shd w:val="clear" w:color="auto" w:fill="auto"/>
          </w:tcPr>
          <w:p w:rsidR="00441EE8" w:rsidRPr="00441EE8" w:rsidRDefault="00441EE8" w:rsidP="00441EE8">
            <w:pPr>
              <w:ind w:left="-108"/>
              <w:jc w:val="right"/>
              <w:rPr>
                <w:rFonts w:ascii="Angsana New" w:hAnsi="Angsana New"/>
                <w:sz w:val="28"/>
                <w:szCs w:val="28"/>
              </w:rPr>
            </w:pPr>
          </w:p>
          <w:p w:rsidR="00441EE8" w:rsidRPr="00441EE8" w:rsidRDefault="00441EE8" w:rsidP="00441EE8">
            <w:pPr>
              <w:ind w:left="-108"/>
              <w:jc w:val="right"/>
              <w:rPr>
                <w:rFonts w:ascii="Angsana New" w:hAnsi="Angsana New"/>
                <w:sz w:val="28"/>
                <w:szCs w:val="28"/>
              </w:rPr>
            </w:pPr>
          </w:p>
          <w:p w:rsidR="00441EE8" w:rsidRPr="00441EE8" w:rsidRDefault="00441EE8" w:rsidP="00441EE8">
            <w:pPr>
              <w:ind w:left="-108"/>
              <w:jc w:val="right"/>
              <w:rPr>
                <w:rFonts w:ascii="Angsana New" w:hAnsi="Angsana New"/>
                <w:sz w:val="28"/>
                <w:szCs w:val="28"/>
              </w:rPr>
            </w:pPr>
            <w:r w:rsidRPr="00441EE8">
              <w:rPr>
                <w:rFonts w:ascii="Angsana New" w:hAnsi="Angsana New" w:hint="cs"/>
                <w:sz w:val="28"/>
                <w:szCs w:val="28"/>
                <w:cs/>
              </w:rPr>
              <w:t>185</w:t>
            </w:r>
            <w:r w:rsidRPr="00441EE8">
              <w:rPr>
                <w:rFonts w:ascii="Angsana New" w:hAnsi="Angsana New"/>
                <w:sz w:val="28"/>
                <w:szCs w:val="28"/>
              </w:rPr>
              <w:t>,909.96</w:t>
            </w:r>
          </w:p>
        </w:tc>
        <w:tc>
          <w:tcPr>
            <w:tcW w:w="283" w:type="dxa"/>
            <w:shd w:val="clear" w:color="auto" w:fill="auto"/>
          </w:tcPr>
          <w:p w:rsidR="00441EE8" w:rsidRPr="00441EE8" w:rsidRDefault="00441EE8" w:rsidP="00441EE8">
            <w:pPr>
              <w:jc w:val="right"/>
              <w:rPr>
                <w:rFonts w:ascii="Angsana New" w:hAnsi="Angsana New"/>
                <w:sz w:val="28"/>
                <w:szCs w:val="28"/>
              </w:rPr>
            </w:pPr>
          </w:p>
        </w:tc>
        <w:tc>
          <w:tcPr>
            <w:tcW w:w="1517" w:type="dxa"/>
            <w:tcBorders>
              <w:bottom w:val="single" w:sz="4" w:space="0" w:color="auto"/>
            </w:tcBorders>
            <w:shd w:val="clear" w:color="auto" w:fill="auto"/>
          </w:tcPr>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tcBorders>
              <w:bottom w:val="single" w:sz="4" w:space="0" w:color="auto"/>
            </w:tcBorders>
            <w:shd w:val="clear" w:color="auto" w:fill="auto"/>
          </w:tcPr>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tcBorders>
              <w:bottom w:val="single" w:sz="4" w:space="0" w:color="auto"/>
            </w:tcBorders>
            <w:shd w:val="clear" w:color="auto" w:fill="auto"/>
          </w:tcPr>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p>
          <w:p w:rsidR="00441EE8" w:rsidRPr="00441EE8" w:rsidRDefault="00441EE8" w:rsidP="00441EE8">
            <w:pPr>
              <w:ind w:left="-108" w:right="-108"/>
              <w:jc w:val="center"/>
              <w:rPr>
                <w:rFonts w:ascii="Angsana New" w:hAnsi="Angsana New"/>
                <w:sz w:val="28"/>
                <w:szCs w:val="28"/>
              </w:rPr>
            </w:pPr>
            <w:r w:rsidRPr="00441EE8">
              <w:rPr>
                <w:rFonts w:ascii="Angsana New" w:hAnsi="Angsana New"/>
                <w:sz w:val="28"/>
                <w:szCs w:val="28"/>
                <w:cs/>
              </w:rPr>
              <w:t>-</w:t>
            </w:r>
          </w:p>
        </w:tc>
      </w:tr>
      <w:tr w:rsidR="00441EE8" w:rsidRPr="00441EE8" w:rsidTr="001851CA">
        <w:tc>
          <w:tcPr>
            <w:tcW w:w="2520" w:type="dxa"/>
          </w:tcPr>
          <w:p w:rsidR="00441EE8" w:rsidRPr="00441EE8" w:rsidRDefault="00441EE8"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cs/>
              </w:rPr>
              <w:t xml:space="preserve">Ending Balance  </w:t>
            </w:r>
          </w:p>
        </w:tc>
        <w:tc>
          <w:tcPr>
            <w:tcW w:w="1530" w:type="dxa"/>
            <w:tcBorders>
              <w:top w:val="single" w:sz="4" w:space="0" w:color="auto"/>
              <w:bottom w:val="double" w:sz="4" w:space="0" w:color="auto"/>
            </w:tcBorders>
            <w:shd w:val="clear" w:color="auto" w:fill="auto"/>
          </w:tcPr>
          <w:p w:rsidR="00441EE8" w:rsidRPr="00441EE8" w:rsidRDefault="00441EE8" w:rsidP="00441EE8">
            <w:pPr>
              <w:ind w:left="-108"/>
              <w:jc w:val="right"/>
              <w:rPr>
                <w:rFonts w:ascii="Angsana New" w:hAnsi="Angsana New"/>
                <w:sz w:val="28"/>
                <w:szCs w:val="28"/>
                <w:cs/>
              </w:rPr>
            </w:pPr>
            <w:r w:rsidRPr="00441EE8">
              <w:rPr>
                <w:rFonts w:ascii="Angsana New" w:hAnsi="Angsana New"/>
                <w:sz w:val="28"/>
                <w:szCs w:val="28"/>
                <w:cs/>
              </w:rPr>
              <w:t>(</w:t>
            </w:r>
            <w:r w:rsidRPr="00441EE8">
              <w:rPr>
                <w:rFonts w:ascii="Angsana New" w:hAnsi="Angsana New" w:hint="cs"/>
                <w:sz w:val="28"/>
                <w:szCs w:val="28"/>
                <w:cs/>
              </w:rPr>
              <w:t>4</w:t>
            </w:r>
            <w:r w:rsidRPr="00441EE8">
              <w:rPr>
                <w:rFonts w:ascii="Angsana New" w:hAnsi="Angsana New"/>
                <w:sz w:val="28"/>
                <w:szCs w:val="28"/>
              </w:rPr>
              <w:t>,</w:t>
            </w:r>
            <w:r w:rsidRPr="00441EE8">
              <w:rPr>
                <w:rFonts w:ascii="Angsana New" w:hAnsi="Angsana New"/>
                <w:sz w:val="28"/>
                <w:szCs w:val="28"/>
                <w:cs/>
              </w:rPr>
              <w:t>9</w:t>
            </w:r>
            <w:r w:rsidRPr="00441EE8">
              <w:rPr>
                <w:rFonts w:ascii="Angsana New" w:hAnsi="Angsana New" w:hint="cs"/>
                <w:sz w:val="28"/>
                <w:szCs w:val="28"/>
                <w:cs/>
              </w:rPr>
              <w:t>00</w:t>
            </w:r>
            <w:r w:rsidRPr="00441EE8">
              <w:rPr>
                <w:rFonts w:ascii="Angsana New" w:hAnsi="Angsana New"/>
                <w:sz w:val="28"/>
                <w:szCs w:val="28"/>
              </w:rPr>
              <w:t>,</w:t>
            </w:r>
            <w:r w:rsidRPr="00441EE8">
              <w:rPr>
                <w:rFonts w:ascii="Angsana New" w:hAnsi="Angsana New" w:hint="cs"/>
                <w:sz w:val="28"/>
                <w:szCs w:val="28"/>
                <w:cs/>
              </w:rPr>
              <w:t>069</w:t>
            </w:r>
            <w:r w:rsidRPr="00441EE8">
              <w:rPr>
                <w:rFonts w:ascii="Angsana New" w:hAnsi="Angsana New"/>
                <w:sz w:val="28"/>
                <w:szCs w:val="28"/>
                <w:cs/>
              </w:rPr>
              <w:t>.79)</w:t>
            </w:r>
          </w:p>
        </w:tc>
        <w:tc>
          <w:tcPr>
            <w:tcW w:w="283" w:type="dxa"/>
            <w:shd w:val="clear" w:color="auto" w:fill="auto"/>
          </w:tcPr>
          <w:p w:rsidR="00441EE8" w:rsidRPr="00441EE8" w:rsidRDefault="00441EE8" w:rsidP="00441EE8">
            <w:pPr>
              <w:jc w:val="right"/>
              <w:rPr>
                <w:rFonts w:ascii="Angsana New" w:hAnsi="Angsana New"/>
                <w:sz w:val="28"/>
                <w:szCs w:val="28"/>
              </w:rPr>
            </w:pPr>
          </w:p>
        </w:tc>
        <w:tc>
          <w:tcPr>
            <w:tcW w:w="1517" w:type="dxa"/>
            <w:tcBorders>
              <w:top w:val="single" w:sz="4" w:space="0" w:color="auto"/>
              <w:bottom w:val="doub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(79</w:t>
            </w:r>
            <w:r w:rsidRPr="00441EE8">
              <w:rPr>
                <w:rFonts w:ascii="Angsana New" w:hAnsi="Angsana New"/>
                <w:sz w:val="28"/>
                <w:szCs w:val="28"/>
              </w:rPr>
              <w:t>,</w:t>
            </w:r>
            <w:r w:rsidRPr="00441EE8">
              <w:rPr>
                <w:rFonts w:ascii="Angsana New" w:hAnsi="Angsana New" w:hint="cs"/>
                <w:sz w:val="28"/>
                <w:szCs w:val="28"/>
                <w:cs/>
              </w:rPr>
              <w:t>233</w:t>
            </w:r>
            <w:r w:rsidRPr="00441EE8">
              <w:rPr>
                <w:rFonts w:ascii="Angsana New" w:hAnsi="Angsana New"/>
                <w:sz w:val="28"/>
                <w:szCs w:val="28"/>
              </w:rPr>
              <w:t>,</w:t>
            </w:r>
            <w:r w:rsidRPr="00441EE8">
              <w:rPr>
                <w:rFonts w:ascii="Angsana New" w:hAnsi="Angsana New" w:hint="cs"/>
                <w:sz w:val="28"/>
                <w:szCs w:val="28"/>
                <w:cs/>
              </w:rPr>
              <w:t>296.10</w:t>
            </w:r>
            <w:r w:rsidRPr="00441EE8">
              <w:rPr>
                <w:rFonts w:ascii="Angsana New" w:hAnsi="Angsana New"/>
                <w:sz w:val="28"/>
                <w:szCs w:val="28"/>
                <w:cs/>
              </w:rPr>
              <w:t>)</w:t>
            </w:r>
          </w:p>
        </w:tc>
        <w:tc>
          <w:tcPr>
            <w:tcW w:w="270" w:type="dxa"/>
            <w:shd w:val="clear" w:color="auto" w:fill="auto"/>
          </w:tcPr>
          <w:p w:rsidR="00441EE8" w:rsidRPr="00441EE8" w:rsidRDefault="00441EE8" w:rsidP="00441EE8">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2,402,798</w:t>
            </w:r>
            <w:r w:rsidRPr="00441EE8">
              <w:rPr>
                <w:rFonts w:ascii="Angsana New" w:hAnsi="Angsana New"/>
                <w:sz w:val="28"/>
                <w:szCs w:val="28"/>
                <w:cs/>
              </w:rPr>
              <w:t>.</w:t>
            </w:r>
            <w:r w:rsidRPr="00441EE8">
              <w:rPr>
                <w:rFonts w:ascii="Angsana New" w:hAnsi="Angsana New"/>
                <w:sz w:val="28"/>
                <w:szCs w:val="28"/>
              </w:rPr>
              <w:t>29</w:t>
            </w:r>
            <w:r w:rsidRPr="00441EE8">
              <w:rPr>
                <w:rFonts w:ascii="Angsana New" w:hAnsi="Angsana New"/>
                <w:sz w:val="28"/>
                <w:szCs w:val="28"/>
                <w:cs/>
              </w:rPr>
              <w:t>)</w:t>
            </w:r>
          </w:p>
        </w:tc>
        <w:tc>
          <w:tcPr>
            <w:tcW w:w="270" w:type="dxa"/>
            <w:shd w:val="clear" w:color="auto" w:fill="auto"/>
          </w:tcPr>
          <w:p w:rsidR="00441EE8" w:rsidRPr="00441EE8" w:rsidRDefault="00441EE8" w:rsidP="00441EE8">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shd w:val="clear" w:color="auto" w:fill="auto"/>
          </w:tcPr>
          <w:p w:rsidR="00441EE8" w:rsidRPr="00441EE8" w:rsidRDefault="00441EE8" w:rsidP="00441EE8">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72,354,911</w:t>
            </w:r>
            <w:r w:rsidRPr="00441EE8">
              <w:rPr>
                <w:rFonts w:ascii="Angsana New" w:hAnsi="Angsana New"/>
                <w:sz w:val="28"/>
                <w:szCs w:val="28"/>
                <w:cs/>
              </w:rPr>
              <w:t>.</w:t>
            </w:r>
            <w:r w:rsidRPr="00441EE8">
              <w:rPr>
                <w:rFonts w:ascii="Angsana New" w:hAnsi="Angsana New"/>
                <w:sz w:val="28"/>
                <w:szCs w:val="28"/>
              </w:rPr>
              <w:t>46</w:t>
            </w:r>
            <w:r w:rsidRPr="00441EE8">
              <w:rPr>
                <w:rFonts w:ascii="Angsana New" w:hAnsi="Angsana New"/>
                <w:sz w:val="28"/>
                <w:szCs w:val="28"/>
                <w:cs/>
              </w:rPr>
              <w:t>)</w:t>
            </w:r>
          </w:p>
        </w:tc>
      </w:tr>
    </w:tbl>
    <w:p w:rsidR="00256412" w:rsidRPr="008D2860" w:rsidRDefault="00256412" w:rsidP="00256412">
      <w:pPr>
        <w:ind w:left="450"/>
        <w:jc w:val="thaiDistribute"/>
        <w:rPr>
          <w:rFonts w:ascii="Angsana New" w:hAnsi="Angsana New"/>
          <w:b/>
          <w:bCs/>
          <w:sz w:val="28"/>
          <w:szCs w:val="28"/>
        </w:rPr>
      </w:pPr>
    </w:p>
    <w:p w:rsidR="0004542A" w:rsidRDefault="0004542A" w:rsidP="00176E19">
      <w:pPr>
        <w:numPr>
          <w:ilvl w:val="0"/>
          <w:numId w:val="20"/>
        </w:numPr>
        <w:ind w:left="450" w:hanging="426"/>
        <w:jc w:val="thaiDistribute"/>
        <w:rPr>
          <w:rFonts w:ascii="Angsana New" w:hAnsi="Angsana New"/>
          <w:b/>
          <w:bCs/>
          <w:sz w:val="30"/>
          <w:szCs w:val="30"/>
        </w:rPr>
      </w:pPr>
      <w:r w:rsidRPr="0042222B">
        <w:rPr>
          <w:rFonts w:ascii="Angsana New" w:hAnsi="Angsana New"/>
          <w:b/>
          <w:bCs/>
          <w:sz w:val="30"/>
          <w:szCs w:val="30"/>
        </w:rPr>
        <w:t>Assets-held-for-sale</w:t>
      </w:r>
    </w:p>
    <w:p w:rsidR="007214C4" w:rsidRPr="007214C4" w:rsidRDefault="007214C4" w:rsidP="007214C4">
      <w:pPr>
        <w:ind w:left="1350"/>
        <w:jc w:val="thaiDistribute"/>
        <w:rPr>
          <w:rFonts w:ascii="Angsana New" w:hAnsi="Angsana New"/>
          <w:sz w:val="30"/>
          <w:szCs w:val="30"/>
        </w:rPr>
      </w:pPr>
      <w:r w:rsidRPr="007214C4">
        <w:rPr>
          <w:rFonts w:ascii="Angsana New" w:hAnsi="Angsana New"/>
          <w:sz w:val="30"/>
          <w:szCs w:val="30"/>
        </w:rPr>
        <w:t>Consist of:</w:t>
      </w:r>
    </w:p>
    <w:tbl>
      <w:tblPr>
        <w:tblW w:w="9466" w:type="dxa"/>
        <w:tblInd w:w="450" w:type="dxa"/>
        <w:tblLayout w:type="fixed"/>
        <w:tblLook w:val="04A0"/>
      </w:tblPr>
      <w:tblGrid>
        <w:gridCol w:w="2520"/>
        <w:gridCol w:w="1530"/>
        <w:gridCol w:w="236"/>
        <w:gridCol w:w="1564"/>
        <w:gridCol w:w="270"/>
        <w:gridCol w:w="1530"/>
        <w:gridCol w:w="270"/>
        <w:gridCol w:w="1546"/>
      </w:tblGrid>
      <w:tr w:rsidR="007214C4" w:rsidRPr="00291280" w:rsidTr="009266A0">
        <w:tc>
          <w:tcPr>
            <w:tcW w:w="2520" w:type="dxa"/>
          </w:tcPr>
          <w:p w:rsidR="007214C4" w:rsidRPr="008D2860" w:rsidRDefault="007214C4" w:rsidP="007214C4">
            <w:pPr>
              <w:tabs>
                <w:tab w:val="left" w:pos="-5103"/>
              </w:tabs>
              <w:ind w:left="-108"/>
              <w:jc w:val="thaiDistribute"/>
              <w:rPr>
                <w:rFonts w:ascii="Angsana New" w:eastAsia="Cordia New" w:hAnsi="Angsana New"/>
                <w:sz w:val="24"/>
                <w:szCs w:val="24"/>
              </w:rPr>
            </w:pPr>
          </w:p>
        </w:tc>
        <w:tc>
          <w:tcPr>
            <w:tcW w:w="6946" w:type="dxa"/>
            <w:gridSpan w:val="7"/>
            <w:hideMark/>
          </w:tcPr>
          <w:p w:rsidR="007214C4" w:rsidRPr="008D2860" w:rsidRDefault="00FA186B" w:rsidP="007214C4">
            <w:pPr>
              <w:tabs>
                <w:tab w:val="left" w:pos="-5103"/>
              </w:tabs>
              <w:ind w:left="-74" w:right="-108"/>
              <w:jc w:val="center"/>
              <w:rPr>
                <w:rFonts w:ascii="Angsana New" w:eastAsia="Cordia New" w:hAnsi="Angsana New"/>
                <w:sz w:val="24"/>
                <w:szCs w:val="24"/>
              </w:rPr>
            </w:pPr>
            <w:r w:rsidRPr="008D2860">
              <w:rPr>
                <w:rFonts w:ascii="Angsana New" w:hAnsi="Angsana New" w:hint="cs"/>
                <w:sz w:val="24"/>
                <w:szCs w:val="24"/>
              </w:rPr>
              <w:t>ConsolidatedFinancial Statements</w:t>
            </w:r>
          </w:p>
        </w:tc>
      </w:tr>
      <w:tr w:rsidR="007214C4" w:rsidRPr="00291280" w:rsidTr="00743B91">
        <w:tc>
          <w:tcPr>
            <w:tcW w:w="2520" w:type="dxa"/>
          </w:tcPr>
          <w:p w:rsidR="007214C4" w:rsidRPr="008D2860" w:rsidRDefault="007214C4" w:rsidP="001851CA">
            <w:pPr>
              <w:tabs>
                <w:tab w:val="left" w:pos="-5103"/>
              </w:tabs>
              <w:ind w:left="330" w:hanging="438"/>
              <w:jc w:val="thaiDistribute"/>
              <w:rPr>
                <w:rFonts w:ascii="Angsana New" w:eastAsia="Cordia New" w:hAnsi="Angsana New"/>
                <w:sz w:val="24"/>
                <w:szCs w:val="24"/>
              </w:rPr>
            </w:pPr>
          </w:p>
        </w:tc>
        <w:tc>
          <w:tcPr>
            <w:tcW w:w="1530" w:type="dxa"/>
            <w:hideMark/>
          </w:tcPr>
          <w:p w:rsidR="007214C4" w:rsidRPr="008D2860" w:rsidRDefault="00FA186B" w:rsidP="007214C4">
            <w:pPr>
              <w:tabs>
                <w:tab w:val="left" w:pos="-5103"/>
                <w:tab w:val="left" w:pos="1418"/>
              </w:tabs>
              <w:jc w:val="center"/>
              <w:rPr>
                <w:rFonts w:ascii="Angsana New" w:eastAsia="Cordia New" w:hAnsi="Angsana New"/>
                <w:sz w:val="24"/>
                <w:szCs w:val="24"/>
              </w:rPr>
            </w:pPr>
            <w:r w:rsidRPr="008D2860">
              <w:rPr>
                <w:rFonts w:ascii="Angsana New" w:eastAsia="Cordia New" w:hAnsi="Angsana New" w:hint="cs"/>
                <w:sz w:val="24"/>
                <w:szCs w:val="24"/>
              </w:rPr>
              <w:t>Land</w:t>
            </w:r>
          </w:p>
        </w:tc>
        <w:tc>
          <w:tcPr>
            <w:tcW w:w="236" w:type="dxa"/>
          </w:tcPr>
          <w:p w:rsidR="007214C4" w:rsidRPr="008D2860" w:rsidRDefault="007214C4" w:rsidP="007214C4">
            <w:pPr>
              <w:tabs>
                <w:tab w:val="left" w:pos="-5103"/>
                <w:tab w:val="left" w:pos="1418"/>
              </w:tabs>
              <w:jc w:val="center"/>
              <w:rPr>
                <w:rFonts w:ascii="Angsana New" w:eastAsia="Cordia New" w:hAnsi="Angsana New"/>
                <w:sz w:val="24"/>
                <w:szCs w:val="24"/>
              </w:rPr>
            </w:pPr>
          </w:p>
        </w:tc>
        <w:tc>
          <w:tcPr>
            <w:tcW w:w="1564" w:type="dxa"/>
            <w:hideMark/>
          </w:tcPr>
          <w:p w:rsidR="007214C4" w:rsidRPr="008D2860" w:rsidRDefault="00FA186B" w:rsidP="007214C4">
            <w:pPr>
              <w:tabs>
                <w:tab w:val="left" w:pos="-5103"/>
              </w:tabs>
              <w:ind w:left="-74" w:right="-108"/>
              <w:jc w:val="center"/>
              <w:rPr>
                <w:rFonts w:ascii="Angsana New" w:hAnsi="Angsana New"/>
                <w:sz w:val="24"/>
                <w:szCs w:val="24"/>
              </w:rPr>
            </w:pPr>
            <w:r w:rsidRPr="008D2860">
              <w:rPr>
                <w:rFonts w:ascii="Angsana New" w:hAnsi="Angsana New" w:hint="cs"/>
                <w:sz w:val="24"/>
                <w:szCs w:val="24"/>
              </w:rPr>
              <w:t>Buildings</w:t>
            </w:r>
          </w:p>
        </w:tc>
        <w:tc>
          <w:tcPr>
            <w:tcW w:w="270" w:type="dxa"/>
          </w:tcPr>
          <w:p w:rsidR="007214C4" w:rsidRPr="008D2860" w:rsidRDefault="007214C4" w:rsidP="007214C4">
            <w:pPr>
              <w:tabs>
                <w:tab w:val="left" w:pos="-5103"/>
                <w:tab w:val="left" w:pos="1418"/>
              </w:tabs>
              <w:jc w:val="center"/>
              <w:rPr>
                <w:rFonts w:ascii="Angsana New" w:eastAsia="Cordia New" w:hAnsi="Angsana New"/>
                <w:sz w:val="24"/>
                <w:szCs w:val="24"/>
              </w:rPr>
            </w:pPr>
          </w:p>
        </w:tc>
        <w:tc>
          <w:tcPr>
            <w:tcW w:w="1530" w:type="dxa"/>
            <w:hideMark/>
          </w:tcPr>
          <w:p w:rsidR="007214C4" w:rsidRPr="008D2860" w:rsidRDefault="00FA186B" w:rsidP="007214C4">
            <w:pPr>
              <w:tabs>
                <w:tab w:val="left" w:pos="-5103"/>
              </w:tabs>
              <w:ind w:left="-74" w:right="-108"/>
              <w:jc w:val="center"/>
              <w:rPr>
                <w:rFonts w:ascii="Angsana New" w:hAnsi="Angsana New"/>
                <w:sz w:val="24"/>
                <w:szCs w:val="24"/>
              </w:rPr>
            </w:pPr>
            <w:r w:rsidRPr="008D2860">
              <w:rPr>
                <w:rFonts w:ascii="Angsana New" w:hAnsi="Angsana New" w:hint="cs"/>
                <w:sz w:val="24"/>
                <w:szCs w:val="24"/>
              </w:rPr>
              <w:t>Machinery</w:t>
            </w:r>
          </w:p>
        </w:tc>
        <w:tc>
          <w:tcPr>
            <w:tcW w:w="270" w:type="dxa"/>
          </w:tcPr>
          <w:p w:rsidR="007214C4" w:rsidRPr="008D2860" w:rsidRDefault="007214C4" w:rsidP="007214C4">
            <w:pPr>
              <w:tabs>
                <w:tab w:val="left" w:pos="-5103"/>
                <w:tab w:val="left" w:pos="1418"/>
              </w:tabs>
              <w:jc w:val="center"/>
              <w:rPr>
                <w:rFonts w:ascii="Angsana New" w:eastAsia="Cordia New" w:hAnsi="Angsana New"/>
                <w:sz w:val="24"/>
                <w:szCs w:val="24"/>
              </w:rPr>
            </w:pPr>
          </w:p>
        </w:tc>
        <w:tc>
          <w:tcPr>
            <w:tcW w:w="1546" w:type="dxa"/>
            <w:hideMark/>
          </w:tcPr>
          <w:p w:rsidR="007214C4" w:rsidRPr="008D2860" w:rsidRDefault="00FA186B" w:rsidP="007214C4">
            <w:pPr>
              <w:tabs>
                <w:tab w:val="left" w:pos="-5103"/>
              </w:tabs>
              <w:ind w:left="-74" w:right="-108"/>
              <w:jc w:val="center"/>
              <w:rPr>
                <w:rFonts w:ascii="Angsana New" w:hAnsi="Angsana New"/>
                <w:sz w:val="24"/>
                <w:szCs w:val="24"/>
              </w:rPr>
            </w:pPr>
            <w:r w:rsidRPr="008D2860">
              <w:rPr>
                <w:rFonts w:ascii="Angsana New" w:hAnsi="Angsana New" w:hint="cs"/>
                <w:sz w:val="24"/>
                <w:szCs w:val="24"/>
              </w:rPr>
              <w:t>Total</w:t>
            </w:r>
          </w:p>
        </w:tc>
      </w:tr>
      <w:tr w:rsidR="007214C4" w:rsidRPr="00291280" w:rsidTr="00743B91">
        <w:tc>
          <w:tcPr>
            <w:tcW w:w="2520" w:type="dxa"/>
          </w:tcPr>
          <w:p w:rsidR="007214C4" w:rsidRPr="008D2860" w:rsidRDefault="007214C4" w:rsidP="007214C4">
            <w:pPr>
              <w:tabs>
                <w:tab w:val="left" w:pos="-5103"/>
              </w:tabs>
              <w:ind w:left="-108"/>
              <w:jc w:val="thaiDistribute"/>
              <w:rPr>
                <w:rFonts w:ascii="Angsana New" w:eastAsia="Cordia New" w:hAnsi="Angsana New"/>
                <w:sz w:val="24"/>
                <w:szCs w:val="24"/>
              </w:rPr>
            </w:pPr>
          </w:p>
        </w:tc>
        <w:tc>
          <w:tcPr>
            <w:tcW w:w="1530" w:type="dxa"/>
            <w:hideMark/>
          </w:tcPr>
          <w:p w:rsidR="007214C4" w:rsidRPr="008D2860" w:rsidRDefault="00FA186B" w:rsidP="007214C4">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36" w:type="dxa"/>
          </w:tcPr>
          <w:p w:rsidR="007214C4" w:rsidRPr="008D2860" w:rsidRDefault="007214C4" w:rsidP="007214C4">
            <w:pPr>
              <w:tabs>
                <w:tab w:val="left" w:pos="-5103"/>
              </w:tabs>
              <w:jc w:val="center"/>
              <w:rPr>
                <w:rFonts w:ascii="Angsana New" w:eastAsia="Cordia New" w:hAnsi="Angsana New"/>
                <w:sz w:val="24"/>
                <w:szCs w:val="24"/>
              </w:rPr>
            </w:pPr>
          </w:p>
        </w:tc>
        <w:tc>
          <w:tcPr>
            <w:tcW w:w="1564" w:type="dxa"/>
            <w:hideMark/>
          </w:tcPr>
          <w:p w:rsidR="007214C4" w:rsidRPr="008D2860" w:rsidRDefault="00FA186B" w:rsidP="007214C4">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70" w:type="dxa"/>
          </w:tcPr>
          <w:p w:rsidR="007214C4" w:rsidRPr="008D2860" w:rsidRDefault="007214C4" w:rsidP="007214C4">
            <w:pPr>
              <w:tabs>
                <w:tab w:val="left" w:pos="-5103"/>
              </w:tabs>
              <w:jc w:val="center"/>
              <w:rPr>
                <w:rFonts w:ascii="Angsana New" w:eastAsia="Cordia New" w:hAnsi="Angsana New"/>
                <w:sz w:val="24"/>
                <w:szCs w:val="24"/>
              </w:rPr>
            </w:pPr>
          </w:p>
        </w:tc>
        <w:tc>
          <w:tcPr>
            <w:tcW w:w="1530" w:type="dxa"/>
            <w:hideMark/>
          </w:tcPr>
          <w:p w:rsidR="007214C4" w:rsidRPr="008D2860" w:rsidRDefault="00FA186B" w:rsidP="007214C4">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70" w:type="dxa"/>
          </w:tcPr>
          <w:p w:rsidR="007214C4" w:rsidRPr="008D2860" w:rsidRDefault="007214C4" w:rsidP="007214C4">
            <w:pPr>
              <w:tabs>
                <w:tab w:val="left" w:pos="-5103"/>
              </w:tabs>
              <w:jc w:val="center"/>
              <w:rPr>
                <w:rFonts w:ascii="Angsana New" w:eastAsia="Cordia New" w:hAnsi="Angsana New"/>
                <w:sz w:val="24"/>
                <w:szCs w:val="24"/>
              </w:rPr>
            </w:pPr>
          </w:p>
        </w:tc>
        <w:tc>
          <w:tcPr>
            <w:tcW w:w="1546" w:type="dxa"/>
            <w:hideMark/>
          </w:tcPr>
          <w:p w:rsidR="007214C4" w:rsidRPr="008D2860" w:rsidRDefault="00FA186B" w:rsidP="007214C4">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r>
      <w:tr w:rsidR="007214C4" w:rsidRPr="00291280" w:rsidTr="00743B91">
        <w:tc>
          <w:tcPr>
            <w:tcW w:w="2520" w:type="dxa"/>
            <w:hideMark/>
          </w:tcPr>
          <w:p w:rsidR="007214C4" w:rsidRPr="008D2860" w:rsidRDefault="007214C4" w:rsidP="007214C4">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1 </w:t>
            </w:r>
            <w:r w:rsidRPr="008D2860">
              <w:rPr>
                <w:rFonts w:ascii="Angsana New" w:eastAsia="Cordia New" w:hAnsi="Angsana New" w:hint="cs"/>
                <w:b/>
                <w:bCs/>
                <w:spacing w:val="1"/>
                <w:sz w:val="24"/>
                <w:szCs w:val="24"/>
              </w:rPr>
              <w:t xml:space="preserve">January </w:t>
            </w:r>
            <w:r w:rsidRPr="008D2860">
              <w:rPr>
                <w:rFonts w:ascii="Angsana New" w:eastAsia="Cordia New" w:hAnsi="Angsana New" w:hint="cs"/>
                <w:b/>
                <w:bCs/>
                <w:spacing w:val="1"/>
                <w:sz w:val="24"/>
                <w:szCs w:val="24"/>
                <w:cs/>
              </w:rPr>
              <w:t>2015</w:t>
            </w:r>
          </w:p>
        </w:tc>
        <w:tc>
          <w:tcPr>
            <w:tcW w:w="153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36"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64"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7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3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7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46"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cs/>
              </w:rPr>
              <w:t>985,849,518.94</w:t>
            </w:r>
          </w:p>
        </w:tc>
        <w:tc>
          <w:tcPr>
            <w:tcW w:w="236" w:type="dxa"/>
          </w:tcPr>
          <w:p w:rsidR="008D2860" w:rsidRPr="008D2860" w:rsidRDefault="008D2860" w:rsidP="008D2860">
            <w:pPr>
              <w:tabs>
                <w:tab w:val="left" w:pos="-5103"/>
              </w:tabs>
              <w:ind w:left="-108" w:right="-108"/>
              <w:jc w:val="center"/>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rPr>
              <w:t>405</w:t>
            </w:r>
            <w:r w:rsidRPr="008D2860">
              <w:rPr>
                <w:rFonts w:ascii="Angsana New" w:eastAsia="Cordia New" w:hAnsi="Angsana New"/>
                <w:sz w:val="24"/>
                <w:szCs w:val="24"/>
                <w:cs/>
              </w:rPr>
              <w:t>,</w:t>
            </w:r>
            <w:r w:rsidRPr="008D2860">
              <w:rPr>
                <w:rFonts w:ascii="Angsana New" w:eastAsia="Cordia New" w:hAnsi="Angsana New"/>
                <w:sz w:val="24"/>
                <w:szCs w:val="24"/>
              </w:rPr>
              <w:t>035</w:t>
            </w:r>
            <w:r w:rsidRPr="008D2860">
              <w:rPr>
                <w:rFonts w:ascii="Angsana New" w:eastAsia="Cordia New" w:hAnsi="Angsana New"/>
                <w:sz w:val="24"/>
                <w:szCs w:val="24"/>
                <w:cs/>
              </w:rPr>
              <w:t>,</w:t>
            </w:r>
            <w:r w:rsidRPr="008D2860">
              <w:rPr>
                <w:rFonts w:ascii="Angsana New" w:eastAsia="Cordia New" w:hAnsi="Angsana New"/>
                <w:sz w:val="24"/>
                <w:szCs w:val="24"/>
              </w:rPr>
              <w:t>613.19</w:t>
            </w:r>
          </w:p>
        </w:tc>
        <w:tc>
          <w:tcPr>
            <w:tcW w:w="270" w:type="dxa"/>
          </w:tcPr>
          <w:p w:rsidR="008D2860" w:rsidRPr="008D2860" w:rsidRDefault="008D2860" w:rsidP="008D2860">
            <w:pPr>
              <w:tabs>
                <w:tab w:val="left" w:pos="-5103"/>
              </w:tabs>
              <w:ind w:left="-108" w:right="-108"/>
              <w:jc w:val="center"/>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cs/>
              </w:rPr>
              <w:t>85</w:t>
            </w:r>
            <w:r w:rsidRPr="008D2860">
              <w:rPr>
                <w:rFonts w:ascii="Angsana New" w:eastAsia="Cordia New" w:hAnsi="Angsana New"/>
                <w:sz w:val="24"/>
                <w:szCs w:val="24"/>
              </w:rPr>
              <w:t>5</w:t>
            </w:r>
            <w:r w:rsidRPr="008D2860">
              <w:rPr>
                <w:rFonts w:ascii="Angsana New" w:eastAsia="Cordia New" w:hAnsi="Angsana New"/>
                <w:sz w:val="24"/>
                <w:szCs w:val="24"/>
                <w:cs/>
              </w:rPr>
              <w:t>,</w:t>
            </w:r>
            <w:r w:rsidRPr="008D2860">
              <w:rPr>
                <w:rFonts w:ascii="Angsana New" w:eastAsia="Cordia New" w:hAnsi="Angsana New"/>
                <w:sz w:val="24"/>
                <w:szCs w:val="24"/>
              </w:rPr>
              <w:t>007</w:t>
            </w:r>
            <w:r w:rsidRPr="008D2860">
              <w:rPr>
                <w:rFonts w:ascii="Angsana New" w:eastAsia="Cordia New" w:hAnsi="Angsana New"/>
                <w:sz w:val="24"/>
                <w:szCs w:val="24"/>
                <w:cs/>
              </w:rPr>
              <w:t>,</w:t>
            </w:r>
            <w:r w:rsidRPr="008D2860">
              <w:rPr>
                <w:rFonts w:ascii="Angsana New" w:eastAsia="Cordia New" w:hAnsi="Angsana New"/>
                <w:sz w:val="24"/>
                <w:szCs w:val="24"/>
              </w:rPr>
              <w:t>720.67</w:t>
            </w:r>
          </w:p>
        </w:tc>
        <w:tc>
          <w:tcPr>
            <w:tcW w:w="270" w:type="dxa"/>
          </w:tcPr>
          <w:p w:rsidR="008D2860" w:rsidRPr="008D2860" w:rsidRDefault="008D2860" w:rsidP="008D2860">
            <w:pPr>
              <w:tabs>
                <w:tab w:val="left" w:pos="-5103"/>
              </w:tabs>
              <w:ind w:left="-108" w:right="-108"/>
              <w:jc w:val="center"/>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hint="cs"/>
                <w:sz w:val="24"/>
                <w:szCs w:val="24"/>
                <w:cs/>
              </w:rPr>
              <w:t>2</w:t>
            </w:r>
            <w:r w:rsidRPr="008D2860">
              <w:rPr>
                <w:rFonts w:ascii="Angsana New" w:eastAsia="Cordia New" w:hAnsi="Angsana New"/>
                <w:sz w:val="24"/>
                <w:szCs w:val="24"/>
              </w:rPr>
              <w:t>,245</w:t>
            </w:r>
            <w:r w:rsidRPr="008D2860">
              <w:rPr>
                <w:rFonts w:ascii="Angsana New" w:eastAsia="Cordia New" w:hAnsi="Angsana New"/>
                <w:sz w:val="24"/>
                <w:szCs w:val="24"/>
                <w:cs/>
              </w:rPr>
              <w:t>,</w:t>
            </w:r>
            <w:r w:rsidRPr="008D2860">
              <w:rPr>
                <w:rFonts w:ascii="Angsana New" w:eastAsia="Cordia New" w:hAnsi="Angsana New"/>
                <w:sz w:val="24"/>
                <w:szCs w:val="24"/>
              </w:rPr>
              <w:t>892</w:t>
            </w:r>
            <w:r w:rsidRPr="008D2860">
              <w:rPr>
                <w:rFonts w:ascii="Angsana New" w:eastAsia="Cordia New" w:hAnsi="Angsana New"/>
                <w:sz w:val="24"/>
                <w:szCs w:val="24"/>
                <w:cs/>
              </w:rPr>
              <w:t>,</w:t>
            </w:r>
            <w:r w:rsidRPr="008D2860">
              <w:rPr>
                <w:rFonts w:ascii="Angsana New" w:eastAsia="Cordia New" w:hAnsi="Angsana New"/>
                <w:sz w:val="24"/>
                <w:szCs w:val="24"/>
              </w:rPr>
              <w:t>852.80</w:t>
            </w: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nil"/>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b/>
                <w:bCs/>
                <w:sz w:val="24"/>
                <w:szCs w:val="24"/>
                <w:cs/>
              </w:rPr>
              <w:t>985,849,518.94</w:t>
            </w:r>
          </w:p>
        </w:tc>
        <w:tc>
          <w:tcPr>
            <w:tcW w:w="236" w:type="dxa"/>
          </w:tcPr>
          <w:p w:rsidR="008D2860" w:rsidRPr="008D2860" w:rsidRDefault="008D2860" w:rsidP="008D2860">
            <w:pPr>
              <w:tabs>
                <w:tab w:val="left" w:pos="-5103"/>
              </w:tabs>
              <w:ind w:left="-108" w:right="-108"/>
              <w:jc w:val="center"/>
              <w:rPr>
                <w:rFonts w:ascii="Angsana New" w:eastAsia="Cordia New" w:hAnsi="Angsana New"/>
                <w:b/>
                <w:bCs/>
                <w:sz w:val="24"/>
                <w:szCs w:val="24"/>
                <w:cs/>
              </w:rPr>
            </w:pPr>
          </w:p>
        </w:tc>
        <w:tc>
          <w:tcPr>
            <w:tcW w:w="1564" w:type="dxa"/>
            <w:tcBorders>
              <w:top w:val="single" w:sz="4" w:space="0" w:color="000000"/>
              <w:left w:val="nil"/>
              <w:bottom w:val="nil"/>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b/>
                <w:bCs/>
                <w:sz w:val="24"/>
                <w:szCs w:val="24"/>
              </w:rPr>
              <w:t>405</w:t>
            </w:r>
            <w:r w:rsidRPr="008D2860">
              <w:rPr>
                <w:rFonts w:ascii="Angsana New" w:eastAsia="Cordia New" w:hAnsi="Angsana New"/>
                <w:b/>
                <w:bCs/>
                <w:sz w:val="24"/>
                <w:szCs w:val="24"/>
                <w:cs/>
              </w:rPr>
              <w:t>,</w:t>
            </w:r>
            <w:r w:rsidRPr="008D2860">
              <w:rPr>
                <w:rFonts w:ascii="Angsana New" w:eastAsia="Cordia New" w:hAnsi="Angsana New"/>
                <w:b/>
                <w:bCs/>
                <w:sz w:val="24"/>
                <w:szCs w:val="24"/>
              </w:rPr>
              <w:t>035</w:t>
            </w:r>
            <w:r w:rsidRPr="008D2860">
              <w:rPr>
                <w:rFonts w:ascii="Angsana New" w:eastAsia="Cordia New" w:hAnsi="Angsana New"/>
                <w:b/>
                <w:bCs/>
                <w:sz w:val="24"/>
                <w:szCs w:val="24"/>
                <w:cs/>
              </w:rPr>
              <w:t>,</w:t>
            </w:r>
            <w:r w:rsidRPr="008D2860">
              <w:rPr>
                <w:rFonts w:ascii="Angsana New" w:eastAsia="Cordia New" w:hAnsi="Angsana New"/>
                <w:b/>
                <w:bCs/>
                <w:sz w:val="24"/>
                <w:szCs w:val="24"/>
              </w:rPr>
              <w:t>613.19</w:t>
            </w:r>
          </w:p>
        </w:tc>
        <w:tc>
          <w:tcPr>
            <w:tcW w:w="270" w:type="dxa"/>
          </w:tcPr>
          <w:p w:rsidR="008D2860" w:rsidRPr="008D2860" w:rsidRDefault="008D2860" w:rsidP="008D2860">
            <w:pPr>
              <w:tabs>
                <w:tab w:val="left" w:pos="-5103"/>
              </w:tabs>
              <w:ind w:left="-108" w:right="-108"/>
              <w:jc w:val="center"/>
              <w:rPr>
                <w:rFonts w:ascii="Angsana New" w:eastAsia="Cordia New" w:hAnsi="Angsana New"/>
                <w:b/>
                <w:bCs/>
                <w:sz w:val="24"/>
                <w:szCs w:val="24"/>
                <w:cs/>
              </w:rPr>
            </w:pPr>
          </w:p>
        </w:tc>
        <w:tc>
          <w:tcPr>
            <w:tcW w:w="1530" w:type="dxa"/>
            <w:tcBorders>
              <w:top w:val="single" w:sz="4" w:space="0" w:color="000000"/>
              <w:left w:val="nil"/>
              <w:bottom w:val="nil"/>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b/>
                <w:bCs/>
                <w:sz w:val="24"/>
                <w:szCs w:val="24"/>
                <w:cs/>
              </w:rPr>
              <w:t>85</w:t>
            </w:r>
            <w:r w:rsidRPr="008D2860">
              <w:rPr>
                <w:rFonts w:ascii="Angsana New" w:eastAsia="Cordia New" w:hAnsi="Angsana New"/>
                <w:b/>
                <w:bCs/>
                <w:sz w:val="24"/>
                <w:szCs w:val="24"/>
              </w:rPr>
              <w:t>5</w:t>
            </w:r>
            <w:r w:rsidRPr="008D2860">
              <w:rPr>
                <w:rFonts w:ascii="Angsana New" w:eastAsia="Cordia New" w:hAnsi="Angsana New"/>
                <w:b/>
                <w:bCs/>
                <w:sz w:val="24"/>
                <w:szCs w:val="24"/>
                <w:cs/>
              </w:rPr>
              <w:t>,</w:t>
            </w:r>
            <w:r w:rsidRPr="008D2860">
              <w:rPr>
                <w:rFonts w:ascii="Angsana New" w:eastAsia="Cordia New" w:hAnsi="Angsana New"/>
                <w:b/>
                <w:bCs/>
                <w:sz w:val="24"/>
                <w:szCs w:val="24"/>
              </w:rPr>
              <w:t>007</w:t>
            </w:r>
            <w:r w:rsidRPr="008D2860">
              <w:rPr>
                <w:rFonts w:ascii="Angsana New" w:eastAsia="Cordia New" w:hAnsi="Angsana New"/>
                <w:b/>
                <w:bCs/>
                <w:sz w:val="24"/>
                <w:szCs w:val="24"/>
                <w:cs/>
              </w:rPr>
              <w:t>,</w:t>
            </w:r>
            <w:r w:rsidRPr="008D2860">
              <w:rPr>
                <w:rFonts w:ascii="Angsana New" w:eastAsia="Cordia New" w:hAnsi="Angsana New"/>
                <w:b/>
                <w:bCs/>
                <w:sz w:val="24"/>
                <w:szCs w:val="24"/>
              </w:rPr>
              <w:t>720.67</w:t>
            </w:r>
          </w:p>
        </w:tc>
        <w:tc>
          <w:tcPr>
            <w:tcW w:w="270" w:type="dxa"/>
          </w:tcPr>
          <w:p w:rsidR="008D2860" w:rsidRPr="008D2860" w:rsidRDefault="008D2860" w:rsidP="008D2860">
            <w:pPr>
              <w:tabs>
                <w:tab w:val="left" w:pos="-5103"/>
              </w:tabs>
              <w:ind w:left="-108" w:right="-108"/>
              <w:jc w:val="center"/>
              <w:rPr>
                <w:rFonts w:ascii="Angsana New" w:eastAsia="Cordia New" w:hAnsi="Angsana New"/>
                <w:b/>
                <w:bCs/>
                <w:sz w:val="24"/>
                <w:szCs w:val="24"/>
                <w:cs/>
              </w:rPr>
            </w:pPr>
          </w:p>
        </w:tc>
        <w:tc>
          <w:tcPr>
            <w:tcW w:w="1546" w:type="dxa"/>
            <w:tcBorders>
              <w:top w:val="single" w:sz="4" w:space="0" w:color="000000"/>
              <w:left w:val="nil"/>
              <w:bottom w:val="nil"/>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hint="cs"/>
                <w:b/>
                <w:bCs/>
                <w:sz w:val="24"/>
                <w:szCs w:val="24"/>
                <w:cs/>
              </w:rPr>
              <w:t>2</w:t>
            </w:r>
            <w:r w:rsidRPr="008D2860">
              <w:rPr>
                <w:rFonts w:ascii="Angsana New" w:eastAsia="Cordia New" w:hAnsi="Angsana New"/>
                <w:b/>
                <w:bCs/>
                <w:sz w:val="24"/>
                <w:szCs w:val="24"/>
              </w:rPr>
              <w:t>,245</w:t>
            </w:r>
            <w:r w:rsidRPr="008D2860">
              <w:rPr>
                <w:rFonts w:ascii="Angsana New" w:eastAsia="Cordia New" w:hAnsi="Angsana New"/>
                <w:b/>
                <w:bCs/>
                <w:sz w:val="24"/>
                <w:szCs w:val="24"/>
                <w:cs/>
              </w:rPr>
              <w:t>,</w:t>
            </w:r>
            <w:r w:rsidRPr="008D2860">
              <w:rPr>
                <w:rFonts w:ascii="Angsana New" w:eastAsia="Cordia New" w:hAnsi="Angsana New"/>
                <w:b/>
                <w:bCs/>
                <w:sz w:val="24"/>
                <w:szCs w:val="24"/>
              </w:rPr>
              <w:t>892</w:t>
            </w:r>
            <w:r w:rsidRPr="008D2860">
              <w:rPr>
                <w:rFonts w:ascii="Angsana New" w:eastAsia="Cordia New" w:hAnsi="Angsana New"/>
                <w:b/>
                <w:bCs/>
                <w:sz w:val="24"/>
                <w:szCs w:val="24"/>
                <w:cs/>
              </w:rPr>
              <w:t>,</w:t>
            </w:r>
            <w:r w:rsidRPr="008D2860">
              <w:rPr>
                <w:rFonts w:ascii="Angsana New" w:eastAsia="Cordia New" w:hAnsi="Angsana New"/>
                <w:b/>
                <w:bCs/>
                <w:sz w:val="24"/>
                <w:szCs w:val="24"/>
              </w:rPr>
              <w:t>852.80</w:t>
            </w:r>
          </w:p>
        </w:tc>
      </w:tr>
      <w:tr w:rsidR="008D2860" w:rsidRPr="00291280" w:rsidTr="00743B91">
        <w:tc>
          <w:tcPr>
            <w:tcW w:w="4050" w:type="dxa"/>
            <w:gridSpan w:val="2"/>
            <w:hideMark/>
          </w:tcPr>
          <w:p w:rsidR="008D2860" w:rsidRPr="008D2860" w:rsidRDefault="008D2860" w:rsidP="008D286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Transactions during the year ended </w:t>
            </w:r>
            <w:r w:rsidRPr="008D2860">
              <w:rPr>
                <w:rFonts w:ascii="Angsana New" w:eastAsia="Cordia New" w:hAnsi="Angsana New" w:hint="cs"/>
                <w:b/>
                <w:bCs/>
                <w:spacing w:val="1"/>
                <w:sz w:val="24"/>
                <w:szCs w:val="24"/>
                <w:cs/>
              </w:rPr>
              <w:t xml:space="preserve">31 </w:t>
            </w:r>
            <w:r w:rsidRPr="008D2860">
              <w:rPr>
                <w:rFonts w:ascii="Angsana New" w:eastAsia="Cordia New" w:hAnsi="Angsana New" w:hint="cs"/>
                <w:b/>
                <w:bCs/>
                <w:spacing w:val="1"/>
                <w:sz w:val="24"/>
                <w:szCs w:val="24"/>
              </w:rPr>
              <w:t xml:space="preserve">December </w:t>
            </w:r>
            <w:r w:rsidRPr="008D2860">
              <w:rPr>
                <w:rFonts w:ascii="Angsana New" w:eastAsia="Cordia New" w:hAnsi="Angsana New" w:hint="cs"/>
                <w:b/>
                <w:bCs/>
                <w:spacing w:val="1"/>
                <w:sz w:val="24"/>
                <w:szCs w:val="24"/>
                <w:cs/>
              </w:rPr>
              <w:t>2015</w:t>
            </w:r>
          </w:p>
        </w:tc>
        <w:tc>
          <w:tcPr>
            <w:tcW w:w="236"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c>
          <w:tcPr>
            <w:tcW w:w="1564"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c>
          <w:tcPr>
            <w:tcW w:w="270"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c>
          <w:tcPr>
            <w:tcW w:w="1530"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c>
          <w:tcPr>
            <w:tcW w:w="270"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c>
          <w:tcPr>
            <w:tcW w:w="1546" w:type="dxa"/>
          </w:tcPr>
          <w:p w:rsidR="008D2860" w:rsidRPr="008D2860" w:rsidRDefault="008D2860" w:rsidP="008D2860">
            <w:pPr>
              <w:tabs>
                <w:tab w:val="left" w:pos="-5103"/>
                <w:tab w:val="left" w:pos="1418"/>
              </w:tabs>
              <w:jc w:val="thaiDistribute"/>
              <w:rPr>
                <w:rFonts w:ascii="Angsana New" w:eastAsia="Cordia New" w:hAnsi="Angsana New"/>
                <w:sz w:val="24"/>
                <w:szCs w:val="24"/>
              </w:rPr>
            </w:pP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hAnsi="Angsana New" w:hint="cs"/>
                <w:sz w:val="24"/>
                <w:szCs w:val="24"/>
              </w:rPr>
              <w:t>Purchase</w:t>
            </w:r>
            <w:r>
              <w:rPr>
                <w:rFonts w:ascii="Angsana New" w:hAnsi="Angsana New"/>
                <w:sz w:val="24"/>
                <w:szCs w:val="24"/>
              </w:rPr>
              <w:t xml:space="preserve">of </w:t>
            </w:r>
            <w:r w:rsidRPr="008D2860">
              <w:rPr>
                <w:rFonts w:ascii="Angsana New" w:hAnsi="Angsana New" w:hint="cs"/>
                <w:sz w:val="24"/>
                <w:szCs w:val="24"/>
              </w:rPr>
              <w:t>Assets</w:t>
            </w:r>
          </w:p>
        </w:tc>
        <w:tc>
          <w:tcPr>
            <w:tcW w:w="1530" w:type="dxa"/>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cs/>
              </w:rPr>
              <w:t>21,657,978.99</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rPr>
              <w:t>8</w:t>
            </w:r>
            <w:r w:rsidRPr="008D2860">
              <w:rPr>
                <w:rFonts w:ascii="Angsana New" w:eastAsia="Cordia New" w:hAnsi="Angsana New"/>
                <w:sz w:val="24"/>
                <w:szCs w:val="24"/>
                <w:cs/>
              </w:rPr>
              <w:t>,</w:t>
            </w:r>
            <w:r w:rsidRPr="008D2860">
              <w:rPr>
                <w:rFonts w:ascii="Angsana New" w:eastAsia="Cordia New" w:hAnsi="Angsana New"/>
                <w:sz w:val="24"/>
                <w:szCs w:val="24"/>
              </w:rPr>
              <w:t>895</w:t>
            </w:r>
            <w:r w:rsidRPr="008D2860">
              <w:rPr>
                <w:rFonts w:ascii="Angsana New" w:eastAsia="Cordia New" w:hAnsi="Angsana New"/>
                <w:sz w:val="24"/>
                <w:szCs w:val="24"/>
                <w:cs/>
              </w:rPr>
              <w:t>,</w:t>
            </w:r>
            <w:r w:rsidRPr="008D2860">
              <w:rPr>
                <w:rFonts w:ascii="Angsana New" w:eastAsia="Cordia New" w:hAnsi="Angsana New"/>
                <w:sz w:val="24"/>
                <w:szCs w:val="24"/>
              </w:rPr>
              <w:t>969.25</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rPr>
              <w:t>314</w:t>
            </w:r>
            <w:r w:rsidRPr="008D2860">
              <w:rPr>
                <w:rFonts w:ascii="Angsana New" w:eastAsia="Cordia New" w:hAnsi="Angsana New"/>
                <w:sz w:val="24"/>
                <w:szCs w:val="24"/>
                <w:cs/>
              </w:rPr>
              <w:t>,</w:t>
            </w:r>
            <w:r w:rsidRPr="008D2860">
              <w:rPr>
                <w:rFonts w:ascii="Angsana New" w:eastAsia="Cordia New" w:hAnsi="Angsana New"/>
                <w:sz w:val="24"/>
                <w:szCs w:val="24"/>
              </w:rPr>
              <w:t>489</w:t>
            </w:r>
            <w:r w:rsidRPr="008D2860">
              <w:rPr>
                <w:rFonts w:ascii="Angsana New" w:eastAsia="Cordia New" w:hAnsi="Angsana New"/>
                <w:sz w:val="24"/>
                <w:szCs w:val="24"/>
                <w:cs/>
              </w:rPr>
              <w:t>,</w:t>
            </w:r>
            <w:r w:rsidRPr="008D2860">
              <w:rPr>
                <w:rFonts w:ascii="Angsana New" w:eastAsia="Cordia New" w:hAnsi="Angsana New"/>
                <w:sz w:val="24"/>
                <w:szCs w:val="24"/>
              </w:rPr>
              <w:t>592.52</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rPr>
              <w:t>345,043</w:t>
            </w:r>
            <w:r w:rsidRPr="008D2860">
              <w:rPr>
                <w:rFonts w:ascii="Angsana New" w:eastAsia="Cordia New" w:hAnsi="Angsana New"/>
                <w:sz w:val="24"/>
                <w:szCs w:val="24"/>
                <w:cs/>
              </w:rPr>
              <w:t>,</w:t>
            </w:r>
            <w:r w:rsidRPr="008D2860">
              <w:rPr>
                <w:rFonts w:ascii="Angsana New" w:eastAsia="Cordia New" w:hAnsi="Angsana New"/>
                <w:sz w:val="24"/>
                <w:szCs w:val="24"/>
              </w:rPr>
              <w:t>540.76</w:t>
            </w:r>
          </w:p>
        </w:tc>
      </w:tr>
      <w:tr w:rsidR="008D2860" w:rsidRPr="00291280" w:rsidTr="00743B91">
        <w:tc>
          <w:tcPr>
            <w:tcW w:w="2520" w:type="dxa"/>
            <w:hideMark/>
          </w:tcPr>
          <w:p w:rsidR="008D2860" w:rsidRPr="008D2860" w:rsidRDefault="008D2860" w:rsidP="008D2860">
            <w:pPr>
              <w:ind w:left="-66"/>
              <w:jc w:val="thaiDistribute"/>
              <w:rPr>
                <w:rFonts w:ascii="Angsana New" w:hAnsi="Angsana New"/>
                <w:sz w:val="24"/>
                <w:szCs w:val="24"/>
              </w:rPr>
            </w:pPr>
            <w:r w:rsidRPr="008D2860">
              <w:rPr>
                <w:rFonts w:ascii="Angsana New" w:hAnsi="Angsana New" w:hint="cs"/>
                <w:sz w:val="24"/>
                <w:szCs w:val="24"/>
              </w:rPr>
              <w:t xml:space="preserve">Sale  </w:t>
            </w:r>
            <w:r>
              <w:rPr>
                <w:rFonts w:ascii="Angsana New" w:hAnsi="Angsana New"/>
                <w:sz w:val="24"/>
                <w:szCs w:val="24"/>
              </w:rPr>
              <w:t xml:space="preserve">of </w:t>
            </w:r>
            <w:r w:rsidRPr="008D2860">
              <w:rPr>
                <w:rFonts w:ascii="Angsana New" w:hAnsi="Angsana New" w:hint="cs"/>
                <w:sz w:val="24"/>
                <w:szCs w:val="24"/>
              </w:rPr>
              <w:t xml:space="preserve">Assets            </w:t>
            </w:r>
          </w:p>
        </w:tc>
        <w:tc>
          <w:tcPr>
            <w:tcW w:w="1530" w:type="dxa"/>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(49</w:t>
            </w:r>
            <w:r w:rsidRPr="008D2860">
              <w:rPr>
                <w:rFonts w:ascii="Angsana New" w:eastAsia="Cordia New" w:hAnsi="Angsana New"/>
                <w:sz w:val="24"/>
                <w:szCs w:val="24"/>
                <w:cs/>
              </w:rPr>
              <w:t>7</w:t>
            </w:r>
            <w:r w:rsidRPr="008D2860">
              <w:rPr>
                <w:rFonts w:ascii="Angsana New" w:eastAsia="Cordia New" w:hAnsi="Angsana New"/>
                <w:sz w:val="24"/>
                <w:szCs w:val="24"/>
              </w:rPr>
              <w:t>,756,347.76)</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(413,931,582.44)</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w:t>
            </w:r>
            <w:r w:rsidRPr="008D2860">
              <w:rPr>
                <w:rFonts w:ascii="Angsana New" w:eastAsia="Cordia New" w:hAnsi="Angsana New"/>
                <w:sz w:val="24"/>
                <w:szCs w:val="24"/>
                <w:cs/>
              </w:rPr>
              <w:t>87</w:t>
            </w:r>
            <w:r w:rsidRPr="008D2860">
              <w:rPr>
                <w:rFonts w:ascii="Angsana New" w:eastAsia="Cordia New" w:hAnsi="Angsana New"/>
                <w:sz w:val="24"/>
                <w:szCs w:val="24"/>
              </w:rPr>
              <w:t>3,067,825.98)</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(1,784,755,756.18)</w:t>
            </w:r>
          </w:p>
        </w:tc>
      </w:tr>
      <w:tr w:rsidR="008D2860" w:rsidRPr="00291280" w:rsidTr="00743B91">
        <w:trPr>
          <w:trHeight w:val="269"/>
        </w:trPr>
        <w:tc>
          <w:tcPr>
            <w:tcW w:w="2520" w:type="dxa"/>
            <w:hideMark/>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eastAsia="Cordia New" w:hAnsi="Angsana New" w:hint="cs"/>
                <w:b/>
                <w:bCs/>
                <w:spacing w:val="1"/>
                <w:sz w:val="24"/>
                <w:szCs w:val="24"/>
              </w:rPr>
              <w:t>Ending Carrying Amount</w:t>
            </w: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cs/>
              </w:rPr>
            </w:pPr>
            <w:r w:rsidRPr="008D2860">
              <w:rPr>
                <w:rFonts w:ascii="Angsana New" w:eastAsia="Cordia New" w:hAnsi="Angsana New"/>
                <w:b/>
                <w:bCs/>
                <w:sz w:val="24"/>
                <w:szCs w:val="24"/>
              </w:rPr>
              <w:t>509,751,150.17</w:t>
            </w:r>
          </w:p>
        </w:tc>
        <w:tc>
          <w:tcPr>
            <w:tcW w:w="23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cs/>
              </w:rPr>
            </w:pPr>
            <w:r w:rsidRPr="008D2860">
              <w:rPr>
                <w:rFonts w:ascii="Angsana New" w:eastAsia="Cordia New" w:hAnsi="Angsana New"/>
                <w:b/>
                <w:bCs/>
                <w:sz w:val="24"/>
                <w:szCs w:val="24"/>
              </w:rPr>
              <w:t>296,429,487.21</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b/>
                <w:bCs/>
                <w:sz w:val="24"/>
                <w:szCs w:val="24"/>
              </w:rPr>
              <w:t>806,180</w:t>
            </w:r>
            <w:r w:rsidRPr="008D2860">
              <w:rPr>
                <w:rFonts w:ascii="Angsana New" w:eastAsia="Cordia New" w:hAnsi="Angsana New"/>
                <w:b/>
                <w:bCs/>
                <w:sz w:val="24"/>
                <w:szCs w:val="24"/>
                <w:cs/>
              </w:rPr>
              <w:t>,</w:t>
            </w:r>
            <w:r w:rsidRPr="008D2860">
              <w:rPr>
                <w:rFonts w:ascii="Angsana New" w:eastAsia="Cordia New" w:hAnsi="Angsana New"/>
                <w:b/>
                <w:bCs/>
                <w:sz w:val="24"/>
                <w:szCs w:val="24"/>
              </w:rPr>
              <w:t>637.38</w:t>
            </w:r>
          </w:p>
        </w:tc>
      </w:tr>
      <w:tr w:rsidR="00291280" w:rsidRPr="00291280" w:rsidTr="00743B91">
        <w:tc>
          <w:tcPr>
            <w:tcW w:w="2520" w:type="dxa"/>
          </w:tcPr>
          <w:p w:rsidR="00291280" w:rsidRPr="008D2860" w:rsidRDefault="00291280" w:rsidP="0029128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1 </w:t>
            </w:r>
            <w:r w:rsidRPr="008D2860">
              <w:rPr>
                <w:rFonts w:ascii="Angsana New" w:eastAsia="Cordia New" w:hAnsi="Angsana New" w:hint="cs"/>
                <w:b/>
                <w:bCs/>
                <w:spacing w:val="1"/>
                <w:sz w:val="24"/>
                <w:szCs w:val="24"/>
              </w:rPr>
              <w:t xml:space="preserve">January </w:t>
            </w:r>
            <w:r w:rsidRPr="008D2860">
              <w:rPr>
                <w:rFonts w:ascii="Angsana New" w:eastAsia="Cordia New" w:hAnsi="Angsana New" w:hint="cs"/>
                <w:b/>
                <w:bCs/>
                <w:spacing w:val="1"/>
                <w:sz w:val="24"/>
                <w:szCs w:val="24"/>
                <w:cs/>
              </w:rPr>
              <w:t>2015</w:t>
            </w:r>
          </w:p>
        </w:tc>
        <w:tc>
          <w:tcPr>
            <w:tcW w:w="1530" w:type="dxa"/>
            <w:tcBorders>
              <w:left w:val="nil"/>
              <w:right w:val="nil"/>
            </w:tcBorders>
          </w:tcPr>
          <w:p w:rsidR="00291280" w:rsidRPr="008D2860" w:rsidRDefault="00291280" w:rsidP="00291280">
            <w:pPr>
              <w:tabs>
                <w:tab w:val="left" w:pos="-5103"/>
              </w:tabs>
              <w:ind w:left="-108" w:right="-2"/>
              <w:jc w:val="thaiDistribute"/>
              <w:rPr>
                <w:rFonts w:ascii="Angsana New" w:eastAsia="Cordia New" w:hAnsi="Angsana New"/>
                <w:sz w:val="24"/>
                <w:szCs w:val="24"/>
              </w:rPr>
            </w:pPr>
          </w:p>
        </w:tc>
        <w:tc>
          <w:tcPr>
            <w:tcW w:w="236" w:type="dxa"/>
          </w:tcPr>
          <w:p w:rsidR="00291280" w:rsidRPr="008D2860" w:rsidRDefault="00291280" w:rsidP="00291280">
            <w:pPr>
              <w:tabs>
                <w:tab w:val="left" w:pos="-5103"/>
              </w:tabs>
              <w:ind w:left="-108" w:right="72"/>
              <w:jc w:val="thaiDistribute"/>
              <w:rPr>
                <w:rFonts w:ascii="Angsana New" w:eastAsia="Cordia New" w:hAnsi="Angsana New"/>
                <w:sz w:val="24"/>
                <w:szCs w:val="24"/>
              </w:rPr>
            </w:pPr>
          </w:p>
        </w:tc>
        <w:tc>
          <w:tcPr>
            <w:tcW w:w="1564" w:type="dxa"/>
            <w:tcBorders>
              <w:left w:val="nil"/>
              <w:right w:val="nil"/>
            </w:tcBorders>
          </w:tcPr>
          <w:p w:rsidR="00291280" w:rsidRPr="008D2860" w:rsidRDefault="00291280" w:rsidP="00291280">
            <w:pPr>
              <w:tabs>
                <w:tab w:val="left" w:pos="-5103"/>
              </w:tabs>
              <w:ind w:left="-108" w:right="-2"/>
              <w:jc w:val="thaiDistribute"/>
              <w:rPr>
                <w:rFonts w:ascii="Angsana New" w:eastAsia="Cordia New" w:hAnsi="Angsana New"/>
                <w:sz w:val="24"/>
                <w:szCs w:val="24"/>
              </w:rPr>
            </w:pPr>
          </w:p>
        </w:tc>
        <w:tc>
          <w:tcPr>
            <w:tcW w:w="270" w:type="dxa"/>
          </w:tcPr>
          <w:p w:rsidR="00291280" w:rsidRPr="008D2860" w:rsidRDefault="00291280" w:rsidP="00291280">
            <w:pPr>
              <w:tabs>
                <w:tab w:val="left" w:pos="-5103"/>
              </w:tabs>
              <w:ind w:left="-108" w:right="72"/>
              <w:jc w:val="thaiDistribute"/>
              <w:rPr>
                <w:rFonts w:ascii="Angsana New" w:eastAsia="Cordia New" w:hAnsi="Angsana New"/>
                <w:sz w:val="24"/>
                <w:szCs w:val="24"/>
              </w:rPr>
            </w:pPr>
          </w:p>
        </w:tc>
        <w:tc>
          <w:tcPr>
            <w:tcW w:w="1530" w:type="dxa"/>
            <w:tcBorders>
              <w:left w:val="nil"/>
              <w:right w:val="nil"/>
            </w:tcBorders>
          </w:tcPr>
          <w:p w:rsidR="00291280" w:rsidRPr="008D2860" w:rsidRDefault="00291280" w:rsidP="00291280">
            <w:pPr>
              <w:tabs>
                <w:tab w:val="left" w:pos="-5103"/>
              </w:tabs>
              <w:ind w:left="-108" w:right="-2"/>
              <w:jc w:val="thaiDistribute"/>
              <w:rPr>
                <w:rFonts w:ascii="Angsana New" w:eastAsia="Cordia New" w:hAnsi="Angsana New"/>
                <w:sz w:val="24"/>
                <w:szCs w:val="24"/>
              </w:rPr>
            </w:pPr>
          </w:p>
        </w:tc>
        <w:tc>
          <w:tcPr>
            <w:tcW w:w="270" w:type="dxa"/>
          </w:tcPr>
          <w:p w:rsidR="00291280" w:rsidRPr="008D2860" w:rsidRDefault="00291280" w:rsidP="00291280">
            <w:pPr>
              <w:tabs>
                <w:tab w:val="left" w:pos="-5103"/>
              </w:tabs>
              <w:ind w:left="-108" w:right="72"/>
              <w:jc w:val="thaiDistribute"/>
              <w:rPr>
                <w:rFonts w:ascii="Angsana New" w:eastAsia="Cordia New" w:hAnsi="Angsana New"/>
                <w:sz w:val="24"/>
                <w:szCs w:val="24"/>
              </w:rPr>
            </w:pPr>
          </w:p>
        </w:tc>
        <w:tc>
          <w:tcPr>
            <w:tcW w:w="1546" w:type="dxa"/>
            <w:tcBorders>
              <w:left w:val="nil"/>
              <w:right w:val="nil"/>
            </w:tcBorders>
          </w:tcPr>
          <w:p w:rsidR="00291280" w:rsidRPr="008D2860" w:rsidRDefault="00291280" w:rsidP="00291280">
            <w:pPr>
              <w:tabs>
                <w:tab w:val="left" w:pos="-5103"/>
              </w:tabs>
              <w:ind w:left="-108" w:right="-2"/>
              <w:jc w:val="thaiDistribute"/>
              <w:rPr>
                <w:rFonts w:ascii="Angsana New" w:eastAsia="Cordia New" w:hAnsi="Angsana New"/>
                <w:sz w:val="24"/>
                <w:szCs w:val="24"/>
              </w:rPr>
            </w:pPr>
          </w:p>
        </w:tc>
      </w:tr>
      <w:tr w:rsidR="008D2860" w:rsidRPr="00291280" w:rsidTr="00743B91">
        <w:tc>
          <w:tcPr>
            <w:tcW w:w="2520" w:type="dxa"/>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left w:val="nil"/>
              <w:bottom w:val="single" w:sz="4" w:space="0" w:color="000000"/>
              <w:right w:val="nil"/>
            </w:tcBorders>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509,751,150.17</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tcBorders>
              <w:left w:val="nil"/>
              <w:bottom w:val="single" w:sz="4" w:space="0" w:color="000000"/>
              <w:right w:val="nil"/>
            </w:tcBorders>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tcBorders>
              <w:left w:val="nil"/>
              <w:bottom w:val="single" w:sz="4" w:space="0" w:color="000000"/>
              <w:right w:val="nil"/>
            </w:tcBorders>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296,429,487.21</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tcBorders>
              <w:left w:val="nil"/>
              <w:bottom w:val="single" w:sz="4" w:space="0" w:color="000000"/>
              <w:right w:val="nil"/>
            </w:tcBorders>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hint="cs"/>
                <w:sz w:val="24"/>
                <w:szCs w:val="24"/>
                <w:cs/>
              </w:rPr>
              <w:t>806</w:t>
            </w:r>
            <w:r w:rsidRPr="008D2860">
              <w:rPr>
                <w:rFonts w:ascii="Angsana New" w:eastAsia="Cordia New" w:hAnsi="Angsana New"/>
                <w:sz w:val="24"/>
                <w:szCs w:val="24"/>
              </w:rPr>
              <w:t>,</w:t>
            </w:r>
            <w:r w:rsidRPr="008D2860">
              <w:rPr>
                <w:rFonts w:ascii="Angsana New" w:eastAsia="Cordia New" w:hAnsi="Angsana New" w:hint="cs"/>
                <w:sz w:val="24"/>
                <w:szCs w:val="24"/>
                <w:cs/>
              </w:rPr>
              <w:t>180</w:t>
            </w:r>
            <w:r w:rsidRPr="008D2860">
              <w:rPr>
                <w:rFonts w:ascii="Angsana New" w:eastAsia="Cordia New" w:hAnsi="Angsana New"/>
                <w:sz w:val="24"/>
                <w:szCs w:val="24"/>
              </w:rPr>
              <w:t>,</w:t>
            </w:r>
            <w:r w:rsidRPr="008D2860">
              <w:rPr>
                <w:rFonts w:ascii="Angsana New" w:eastAsia="Cordia New" w:hAnsi="Angsana New" w:hint="cs"/>
                <w:sz w:val="24"/>
                <w:szCs w:val="24"/>
                <w:cs/>
              </w:rPr>
              <w:t>637.38</w:t>
            </w:r>
          </w:p>
        </w:tc>
      </w:tr>
      <w:tr w:rsidR="008D2860" w:rsidRPr="00291280" w:rsidTr="00743B91">
        <w:tc>
          <w:tcPr>
            <w:tcW w:w="2520" w:type="dxa"/>
          </w:tcPr>
          <w:p w:rsidR="008D2860" w:rsidRPr="008D2860" w:rsidRDefault="008D2860" w:rsidP="008D286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nil"/>
              <w:right w:val="nil"/>
            </w:tcBorders>
          </w:tcPr>
          <w:p w:rsidR="008D2860" w:rsidRPr="008D2860" w:rsidRDefault="008D2860" w:rsidP="008D2860">
            <w:pPr>
              <w:tabs>
                <w:tab w:val="left" w:pos="-5103"/>
              </w:tabs>
              <w:ind w:left="-108" w:right="-2"/>
              <w:jc w:val="right"/>
              <w:rPr>
                <w:rFonts w:ascii="Angsana New" w:eastAsia="Cordia New" w:hAnsi="Angsana New"/>
                <w:b/>
                <w:bCs/>
                <w:sz w:val="24"/>
                <w:szCs w:val="24"/>
                <w:cs/>
              </w:rPr>
            </w:pPr>
            <w:r w:rsidRPr="008D2860">
              <w:rPr>
                <w:rFonts w:ascii="Angsana New" w:eastAsia="Cordia New" w:hAnsi="Angsana New"/>
                <w:b/>
                <w:bCs/>
                <w:sz w:val="24"/>
                <w:szCs w:val="24"/>
              </w:rPr>
              <w:t>509,751,150.17</w:t>
            </w:r>
          </w:p>
        </w:tc>
        <w:tc>
          <w:tcPr>
            <w:tcW w:w="23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nil"/>
              <w:right w:val="nil"/>
            </w:tcBorders>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nil"/>
              <w:right w:val="nil"/>
            </w:tcBorders>
          </w:tcPr>
          <w:p w:rsidR="008D2860" w:rsidRPr="008D2860" w:rsidRDefault="008D2860" w:rsidP="008D2860">
            <w:pPr>
              <w:tabs>
                <w:tab w:val="left" w:pos="-5103"/>
              </w:tabs>
              <w:ind w:left="-108" w:right="-2"/>
              <w:jc w:val="right"/>
              <w:rPr>
                <w:rFonts w:ascii="Angsana New" w:eastAsia="Cordia New" w:hAnsi="Angsana New"/>
                <w:b/>
                <w:bCs/>
                <w:sz w:val="24"/>
                <w:szCs w:val="24"/>
                <w:cs/>
              </w:rPr>
            </w:pPr>
            <w:r w:rsidRPr="008D2860">
              <w:rPr>
                <w:rFonts w:ascii="Angsana New" w:eastAsia="Cordia New" w:hAnsi="Angsana New"/>
                <w:b/>
                <w:bCs/>
                <w:sz w:val="24"/>
                <w:szCs w:val="24"/>
              </w:rPr>
              <w:t>296,429,487.21</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nil"/>
              <w:right w:val="nil"/>
            </w:tcBorders>
          </w:tcPr>
          <w:p w:rsidR="008D2860" w:rsidRPr="008D2860" w:rsidRDefault="008D2860" w:rsidP="008D2860">
            <w:pPr>
              <w:tabs>
                <w:tab w:val="left" w:pos="-5103"/>
              </w:tabs>
              <w:ind w:left="-108" w:right="-2"/>
              <w:jc w:val="right"/>
              <w:rPr>
                <w:rFonts w:ascii="Angsana New" w:eastAsia="Cordia New" w:hAnsi="Angsana New"/>
                <w:b/>
                <w:bCs/>
                <w:sz w:val="24"/>
                <w:szCs w:val="24"/>
              </w:rPr>
            </w:pPr>
            <w:r w:rsidRPr="008D2860">
              <w:rPr>
                <w:rFonts w:ascii="Angsana New" w:eastAsia="Cordia New" w:hAnsi="Angsana New"/>
                <w:b/>
                <w:bCs/>
                <w:sz w:val="24"/>
                <w:szCs w:val="24"/>
              </w:rPr>
              <w:t>806,180</w:t>
            </w:r>
            <w:r w:rsidRPr="008D2860">
              <w:rPr>
                <w:rFonts w:ascii="Angsana New" w:eastAsia="Cordia New" w:hAnsi="Angsana New"/>
                <w:b/>
                <w:bCs/>
                <w:sz w:val="24"/>
                <w:szCs w:val="24"/>
                <w:cs/>
              </w:rPr>
              <w:t>,</w:t>
            </w:r>
            <w:r w:rsidRPr="008D2860">
              <w:rPr>
                <w:rFonts w:ascii="Angsana New" w:eastAsia="Cordia New" w:hAnsi="Angsana New"/>
                <w:b/>
                <w:bCs/>
                <w:sz w:val="24"/>
                <w:szCs w:val="24"/>
              </w:rPr>
              <w:t>637.38</w:t>
            </w:r>
          </w:p>
        </w:tc>
      </w:tr>
      <w:tr w:rsidR="008D2860" w:rsidRPr="00291280" w:rsidTr="00743B91">
        <w:tc>
          <w:tcPr>
            <w:tcW w:w="4050" w:type="dxa"/>
            <w:gridSpan w:val="2"/>
            <w:hideMark/>
          </w:tcPr>
          <w:p w:rsidR="008D2860" w:rsidRPr="008D2860" w:rsidRDefault="008D2860" w:rsidP="008D2860">
            <w:pPr>
              <w:ind w:left="-66"/>
              <w:jc w:val="thaiDistribute"/>
              <w:rPr>
                <w:rFonts w:ascii="Angsana New" w:eastAsia="Cordia New" w:hAnsi="Angsana New"/>
                <w:b/>
                <w:bCs/>
                <w:sz w:val="24"/>
                <w:szCs w:val="24"/>
              </w:rPr>
            </w:pPr>
            <w:r w:rsidRPr="008D2860">
              <w:rPr>
                <w:rFonts w:ascii="Angsana New" w:hAnsi="Angsana New" w:hint="cs"/>
                <w:b/>
                <w:bCs/>
                <w:spacing w:val="1"/>
                <w:sz w:val="24"/>
                <w:szCs w:val="24"/>
              </w:rPr>
              <w:t xml:space="preserve">Transactions </w:t>
            </w:r>
            <w:r w:rsidRPr="008D2860">
              <w:rPr>
                <w:rFonts w:ascii="Angsana New" w:eastAsia="Cordia New" w:hAnsi="Angsana New" w:hint="cs"/>
                <w:b/>
                <w:bCs/>
                <w:spacing w:val="1"/>
                <w:sz w:val="24"/>
                <w:szCs w:val="24"/>
              </w:rPr>
              <w:t>during</w:t>
            </w:r>
            <w:r w:rsidRPr="008D2860">
              <w:rPr>
                <w:rFonts w:ascii="Angsana New" w:hAnsi="Angsana New" w:hint="cs"/>
                <w:b/>
                <w:bCs/>
                <w:spacing w:val="1"/>
                <w:sz w:val="24"/>
                <w:szCs w:val="24"/>
              </w:rPr>
              <w:t xml:space="preserve"> the year ended 31 December 2016</w:t>
            </w:r>
          </w:p>
        </w:tc>
        <w:tc>
          <w:tcPr>
            <w:tcW w:w="236" w:type="dxa"/>
          </w:tcPr>
          <w:p w:rsidR="008D2860" w:rsidRPr="008D2860" w:rsidRDefault="008D2860" w:rsidP="008D2860">
            <w:pPr>
              <w:tabs>
                <w:tab w:val="left" w:pos="-5103"/>
              </w:tabs>
              <w:ind w:left="-108" w:right="-2"/>
              <w:jc w:val="right"/>
              <w:rPr>
                <w:rFonts w:ascii="Angsana New" w:eastAsia="Cordia New" w:hAnsi="Angsana New"/>
                <w:b/>
                <w:bCs/>
                <w:sz w:val="24"/>
                <w:szCs w:val="24"/>
                <w:cs/>
              </w:rPr>
            </w:pPr>
          </w:p>
        </w:tc>
        <w:tc>
          <w:tcPr>
            <w:tcW w:w="1564"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270" w:type="dxa"/>
          </w:tcPr>
          <w:p w:rsidR="008D2860" w:rsidRPr="008D2860" w:rsidRDefault="008D2860" w:rsidP="008D2860">
            <w:pPr>
              <w:tabs>
                <w:tab w:val="left" w:pos="-5103"/>
              </w:tabs>
              <w:ind w:left="-108" w:right="-2"/>
              <w:jc w:val="right"/>
              <w:rPr>
                <w:rFonts w:ascii="Angsana New" w:eastAsia="Cordia New" w:hAnsi="Angsana New"/>
                <w:b/>
                <w:bCs/>
                <w:sz w:val="24"/>
                <w:szCs w:val="24"/>
                <w:cs/>
              </w:rPr>
            </w:pPr>
          </w:p>
        </w:tc>
        <w:tc>
          <w:tcPr>
            <w:tcW w:w="153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270" w:type="dxa"/>
          </w:tcPr>
          <w:p w:rsidR="008D2860" w:rsidRPr="008D2860" w:rsidRDefault="008D2860" w:rsidP="008D2860">
            <w:pPr>
              <w:tabs>
                <w:tab w:val="left" w:pos="-5103"/>
              </w:tabs>
              <w:ind w:left="-108" w:right="-2"/>
              <w:jc w:val="right"/>
              <w:rPr>
                <w:rFonts w:ascii="Angsana New" w:eastAsia="Cordia New" w:hAnsi="Angsana New"/>
                <w:b/>
                <w:bCs/>
                <w:sz w:val="24"/>
                <w:szCs w:val="24"/>
                <w:cs/>
              </w:rPr>
            </w:pPr>
          </w:p>
        </w:tc>
        <w:tc>
          <w:tcPr>
            <w:tcW w:w="154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r>
      <w:tr w:rsidR="008D2860" w:rsidRPr="00291280" w:rsidTr="00743B91">
        <w:tc>
          <w:tcPr>
            <w:tcW w:w="2520" w:type="dxa"/>
            <w:hideMark/>
          </w:tcPr>
          <w:p w:rsidR="008D2860" w:rsidRPr="008D2860" w:rsidRDefault="008D2860" w:rsidP="008D2860">
            <w:pPr>
              <w:ind w:left="-66"/>
              <w:jc w:val="thaiDistribute"/>
              <w:rPr>
                <w:rFonts w:ascii="Angsana New" w:hAnsi="Angsana New"/>
                <w:sz w:val="24"/>
                <w:szCs w:val="24"/>
              </w:rPr>
            </w:pPr>
            <w:r w:rsidRPr="008D2860">
              <w:rPr>
                <w:rFonts w:ascii="Angsana New" w:eastAsia="Cordia New" w:hAnsi="Angsana New" w:hint="cs"/>
                <w:snapToGrid w:val="0"/>
                <w:sz w:val="24"/>
                <w:szCs w:val="24"/>
                <w:lang w:eastAsia="th-TH"/>
              </w:rPr>
              <w:t xml:space="preserve">Sale </w:t>
            </w:r>
            <w:r>
              <w:rPr>
                <w:rFonts w:ascii="Angsana New" w:eastAsia="Cordia New" w:hAnsi="Angsana New"/>
                <w:snapToGrid w:val="0"/>
                <w:sz w:val="24"/>
                <w:szCs w:val="24"/>
                <w:lang w:eastAsia="th-TH"/>
              </w:rPr>
              <w:t>of</w:t>
            </w:r>
            <w:r w:rsidRPr="008D2860">
              <w:rPr>
                <w:rFonts w:ascii="Angsana New" w:eastAsia="Cordia New" w:hAnsi="Angsana New" w:hint="cs"/>
                <w:snapToGrid w:val="0"/>
                <w:sz w:val="24"/>
                <w:szCs w:val="24"/>
                <w:lang w:eastAsia="th-TH"/>
              </w:rPr>
              <w:t>Assets</w:t>
            </w:r>
          </w:p>
        </w:tc>
        <w:tc>
          <w:tcPr>
            <w:tcW w:w="1530" w:type="dxa"/>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(296,429,487.21)</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hideMark/>
          </w:tcPr>
          <w:p w:rsidR="008D2860" w:rsidRPr="008D2860" w:rsidRDefault="008D2860" w:rsidP="008D2860">
            <w:pPr>
              <w:tabs>
                <w:tab w:val="left" w:pos="-5103"/>
              </w:tabs>
              <w:ind w:left="-108" w:right="-2"/>
              <w:jc w:val="right"/>
              <w:rPr>
                <w:rFonts w:ascii="Angsana New" w:eastAsia="Cordia New" w:hAnsi="Angsana New"/>
                <w:sz w:val="24"/>
                <w:szCs w:val="24"/>
              </w:rPr>
            </w:pPr>
            <w:r w:rsidRPr="008D2860">
              <w:rPr>
                <w:rFonts w:ascii="Angsana New" w:eastAsia="Cordia New" w:hAnsi="Angsana New"/>
                <w:sz w:val="24"/>
                <w:szCs w:val="24"/>
              </w:rPr>
              <w:t>(296,429</w:t>
            </w:r>
            <w:r w:rsidRPr="008D2860">
              <w:rPr>
                <w:rFonts w:ascii="Angsana New" w:eastAsia="Cordia New" w:hAnsi="Angsana New"/>
                <w:sz w:val="24"/>
                <w:szCs w:val="24"/>
                <w:cs/>
              </w:rPr>
              <w:t>,</w:t>
            </w:r>
            <w:r w:rsidRPr="008D2860">
              <w:rPr>
                <w:rFonts w:ascii="Angsana New" w:eastAsia="Cordia New" w:hAnsi="Angsana New"/>
                <w:sz w:val="24"/>
                <w:szCs w:val="24"/>
              </w:rPr>
              <w:t>487.21)</w:t>
            </w:r>
          </w:p>
        </w:tc>
      </w:tr>
      <w:tr w:rsidR="008D2860" w:rsidRPr="00291280" w:rsidTr="00743B91">
        <w:tc>
          <w:tcPr>
            <w:tcW w:w="2520" w:type="dxa"/>
            <w:shd w:val="clear" w:color="auto" w:fill="auto"/>
            <w:hideMark/>
          </w:tcPr>
          <w:p w:rsidR="008D2860" w:rsidRPr="008D2860" w:rsidRDefault="008D2860" w:rsidP="008D2860">
            <w:pPr>
              <w:ind w:left="-66"/>
              <w:jc w:val="thaiDistribute"/>
              <w:rPr>
                <w:rFonts w:ascii="Angsana New" w:hAnsi="Angsana New"/>
                <w:sz w:val="24"/>
                <w:szCs w:val="24"/>
              </w:rPr>
            </w:pPr>
            <w:r w:rsidRPr="008D2860">
              <w:rPr>
                <w:rFonts w:ascii="Angsana New" w:hAnsi="Angsana New" w:hint="cs"/>
                <w:sz w:val="24"/>
                <w:szCs w:val="24"/>
              </w:rPr>
              <w:t xml:space="preserve">Tranfer out to </w:t>
            </w:r>
            <w:r w:rsidRPr="008D2860">
              <w:rPr>
                <w:rFonts w:ascii="Angsana New" w:eastAsia="Cordia New" w:hAnsi="Angsana New" w:hint="cs"/>
                <w:snapToGrid w:val="0"/>
                <w:sz w:val="24"/>
                <w:szCs w:val="24"/>
                <w:lang w:eastAsia="th-TH"/>
              </w:rPr>
              <w:t>Investment</w:t>
            </w:r>
            <w:r w:rsidRPr="008D2860">
              <w:rPr>
                <w:rFonts w:ascii="Angsana New" w:hAnsi="Angsana New" w:hint="cs"/>
                <w:sz w:val="24"/>
                <w:szCs w:val="24"/>
              </w:rPr>
              <w:t xml:space="preserve"> property</w:t>
            </w: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(509,751,150.17)</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8D2860" w:rsidRPr="008D2860" w:rsidRDefault="008D2860" w:rsidP="008D2860">
            <w:pPr>
              <w:tabs>
                <w:tab w:val="left" w:pos="-5103"/>
              </w:tabs>
              <w:ind w:left="-108" w:right="-2"/>
              <w:jc w:val="right"/>
              <w:rPr>
                <w:rFonts w:ascii="Angsana New" w:eastAsia="Cordia New" w:hAnsi="Angsana New"/>
                <w:sz w:val="24"/>
                <w:szCs w:val="24"/>
                <w:cs/>
              </w:rPr>
            </w:pPr>
            <w:r w:rsidRPr="008D2860">
              <w:rPr>
                <w:rFonts w:ascii="Angsana New" w:eastAsia="Cordia New" w:hAnsi="Angsana New"/>
                <w:sz w:val="24"/>
                <w:szCs w:val="24"/>
              </w:rPr>
              <w:t>(509,751,150.17)</w:t>
            </w: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eastAsia="Cordia New" w:hAnsi="Angsana New" w:hint="cs"/>
                <w:b/>
                <w:bCs/>
                <w:spacing w:val="1"/>
                <w:sz w:val="24"/>
                <w:szCs w:val="24"/>
              </w:rPr>
              <w:t>Ending Carrying Amount</w:t>
            </w: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3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31 </w:t>
            </w:r>
            <w:r w:rsidRPr="008D2860">
              <w:rPr>
                <w:rFonts w:ascii="Angsana New" w:eastAsia="Cordia New" w:hAnsi="Angsana New" w:hint="cs"/>
                <w:b/>
                <w:bCs/>
                <w:spacing w:val="1"/>
                <w:sz w:val="24"/>
                <w:szCs w:val="24"/>
              </w:rPr>
              <w:t xml:space="preserve">December </w:t>
            </w:r>
            <w:r w:rsidRPr="008D2860">
              <w:rPr>
                <w:rFonts w:ascii="Angsana New" w:eastAsia="Cordia New" w:hAnsi="Angsana New" w:hint="cs"/>
                <w:b/>
                <w:bCs/>
                <w:spacing w:val="1"/>
                <w:sz w:val="24"/>
                <w:szCs w:val="24"/>
                <w:cs/>
              </w:rPr>
              <w:t>2016</w:t>
            </w:r>
          </w:p>
        </w:tc>
        <w:tc>
          <w:tcPr>
            <w:tcW w:w="1530" w:type="dxa"/>
            <w:tcBorders>
              <w:top w:val="double" w:sz="4" w:space="0" w:color="auto"/>
              <w:left w:val="nil"/>
              <w:bottom w:val="nil"/>
              <w:right w:val="nil"/>
            </w:tcBorders>
          </w:tcPr>
          <w:p w:rsidR="008D2860" w:rsidRPr="008D2860" w:rsidRDefault="008D2860" w:rsidP="008D2860">
            <w:pPr>
              <w:tabs>
                <w:tab w:val="left" w:pos="-5103"/>
              </w:tabs>
              <w:ind w:left="-108"/>
              <w:jc w:val="thaiDistribute"/>
              <w:rPr>
                <w:rFonts w:ascii="Angsana New" w:eastAsia="Cordia New" w:hAnsi="Angsana New"/>
                <w:sz w:val="24"/>
                <w:szCs w:val="24"/>
              </w:rPr>
            </w:pPr>
          </w:p>
        </w:tc>
        <w:tc>
          <w:tcPr>
            <w:tcW w:w="23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64" w:type="dxa"/>
            <w:tcBorders>
              <w:top w:val="double" w:sz="4" w:space="0" w:color="auto"/>
              <w:left w:val="nil"/>
              <w:bottom w:val="nil"/>
              <w:right w:val="nil"/>
            </w:tcBorders>
          </w:tcPr>
          <w:p w:rsidR="008D2860" w:rsidRPr="008D2860" w:rsidRDefault="008D2860" w:rsidP="008D2860">
            <w:pPr>
              <w:tabs>
                <w:tab w:val="left" w:pos="-5103"/>
              </w:tabs>
              <w:ind w:left="-108"/>
              <w:jc w:val="thaiDistribute"/>
              <w:rPr>
                <w:rFonts w:ascii="Angsana New" w:eastAsia="Cordia New" w:hAnsi="Angsana New"/>
                <w:sz w:val="24"/>
                <w:szCs w:val="24"/>
              </w:rPr>
            </w:pP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30" w:type="dxa"/>
            <w:tcBorders>
              <w:top w:val="double" w:sz="4" w:space="0" w:color="auto"/>
              <w:left w:val="nil"/>
              <w:bottom w:val="nil"/>
              <w:right w:val="nil"/>
            </w:tcBorders>
          </w:tcPr>
          <w:p w:rsidR="008D2860" w:rsidRPr="008D2860" w:rsidRDefault="008D2860" w:rsidP="008D2860">
            <w:pPr>
              <w:tabs>
                <w:tab w:val="left" w:pos="-5103"/>
              </w:tabs>
              <w:ind w:left="-108"/>
              <w:jc w:val="thaiDistribute"/>
              <w:rPr>
                <w:rFonts w:ascii="Angsana New" w:eastAsia="Cordia New" w:hAnsi="Angsana New"/>
                <w:sz w:val="24"/>
                <w:szCs w:val="24"/>
              </w:rPr>
            </w:pP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46" w:type="dxa"/>
            <w:tcBorders>
              <w:top w:val="double" w:sz="4" w:space="0" w:color="auto"/>
              <w:left w:val="nil"/>
              <w:bottom w:val="nil"/>
              <w:right w:val="nil"/>
            </w:tcBorders>
          </w:tcPr>
          <w:p w:rsidR="008D2860" w:rsidRPr="008D2860" w:rsidRDefault="008D2860" w:rsidP="008D2860">
            <w:pPr>
              <w:tabs>
                <w:tab w:val="left" w:pos="-5103"/>
              </w:tabs>
              <w:ind w:left="-108"/>
              <w:jc w:val="thaiDistribute"/>
              <w:rPr>
                <w:rFonts w:ascii="Angsana New" w:eastAsia="Cordia New" w:hAnsi="Angsana New"/>
                <w:sz w:val="24"/>
                <w:szCs w:val="24"/>
              </w:rPr>
            </w:pP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36"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8D2860" w:rsidRPr="008D2860" w:rsidRDefault="008D2860" w:rsidP="008D2860">
            <w:pPr>
              <w:tabs>
                <w:tab w:val="left" w:pos="-5103"/>
              </w:tabs>
              <w:ind w:left="-108" w:right="-108"/>
              <w:jc w:val="center"/>
              <w:rPr>
                <w:rFonts w:ascii="Angsana New" w:eastAsia="Cordia New" w:hAnsi="Angsana New"/>
                <w:sz w:val="24"/>
                <w:szCs w:val="24"/>
              </w:rPr>
            </w:pPr>
            <w:r w:rsidRPr="008D2860">
              <w:rPr>
                <w:rFonts w:ascii="Angsana New" w:eastAsia="Cordia New" w:hAnsi="Angsana New"/>
                <w:sz w:val="24"/>
                <w:szCs w:val="24"/>
                <w:cs/>
              </w:rPr>
              <w:t>-</w:t>
            </w:r>
          </w:p>
        </w:tc>
      </w:tr>
      <w:tr w:rsidR="008D2860" w:rsidRPr="00291280" w:rsidTr="00743B91">
        <w:tc>
          <w:tcPr>
            <w:tcW w:w="2520" w:type="dxa"/>
            <w:hideMark/>
          </w:tcPr>
          <w:p w:rsidR="008D2860" w:rsidRPr="008D2860" w:rsidRDefault="008D2860" w:rsidP="008D2860">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36"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c>
          <w:tcPr>
            <w:tcW w:w="270" w:type="dxa"/>
          </w:tcPr>
          <w:p w:rsidR="008D2860" w:rsidRPr="008D2860" w:rsidRDefault="008D2860" w:rsidP="008D2860">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8D2860" w:rsidRPr="008D2860" w:rsidRDefault="008D2860" w:rsidP="008D2860">
            <w:pPr>
              <w:tabs>
                <w:tab w:val="left" w:pos="-5103"/>
              </w:tabs>
              <w:ind w:left="-108" w:right="-108"/>
              <w:jc w:val="center"/>
              <w:rPr>
                <w:rFonts w:ascii="Angsana New" w:eastAsia="Cordia New" w:hAnsi="Angsana New"/>
                <w:b/>
                <w:bCs/>
                <w:sz w:val="24"/>
                <w:szCs w:val="24"/>
              </w:rPr>
            </w:pPr>
            <w:r w:rsidRPr="008D2860">
              <w:rPr>
                <w:rFonts w:ascii="Angsana New" w:eastAsia="Cordia New" w:hAnsi="Angsana New"/>
                <w:b/>
                <w:bCs/>
                <w:sz w:val="24"/>
                <w:szCs w:val="24"/>
                <w:cs/>
              </w:rPr>
              <w:t>-</w:t>
            </w:r>
          </w:p>
        </w:tc>
      </w:tr>
      <w:tr w:rsidR="009266A0" w:rsidRPr="00291280" w:rsidTr="009266A0">
        <w:tc>
          <w:tcPr>
            <w:tcW w:w="2520" w:type="dxa"/>
          </w:tcPr>
          <w:p w:rsidR="009266A0" w:rsidRPr="008D2860" w:rsidRDefault="009266A0" w:rsidP="008D2860">
            <w:pPr>
              <w:ind w:left="-66"/>
              <w:jc w:val="thaiDistribute"/>
              <w:rPr>
                <w:rFonts w:ascii="Angsana New" w:eastAsia="Cordia New" w:hAnsi="Angsana New"/>
                <w:b/>
                <w:bCs/>
                <w:spacing w:val="1"/>
                <w:sz w:val="24"/>
                <w:szCs w:val="24"/>
              </w:rPr>
            </w:pPr>
          </w:p>
        </w:tc>
        <w:tc>
          <w:tcPr>
            <w:tcW w:w="1530" w:type="dxa"/>
            <w:tcBorders>
              <w:top w:val="single" w:sz="4" w:space="0" w:color="000000"/>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36"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r>
      <w:tr w:rsidR="009266A0" w:rsidRPr="00291280" w:rsidTr="009266A0">
        <w:tc>
          <w:tcPr>
            <w:tcW w:w="2520" w:type="dxa"/>
          </w:tcPr>
          <w:p w:rsidR="009266A0" w:rsidRPr="008D2860" w:rsidRDefault="009266A0" w:rsidP="008D2860">
            <w:pPr>
              <w:ind w:left="-66"/>
              <w:jc w:val="thaiDistribute"/>
              <w:rPr>
                <w:rFonts w:ascii="Angsana New" w:eastAsia="Cordia New" w:hAnsi="Angsana New"/>
                <w:b/>
                <w:bCs/>
                <w:spacing w:val="1"/>
                <w:sz w:val="24"/>
                <w:szCs w:val="24"/>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36"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64"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46"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r>
      <w:tr w:rsidR="009266A0" w:rsidRPr="00291280" w:rsidTr="009266A0">
        <w:tc>
          <w:tcPr>
            <w:tcW w:w="2520" w:type="dxa"/>
          </w:tcPr>
          <w:p w:rsidR="009266A0" w:rsidRPr="008D2860" w:rsidRDefault="009266A0" w:rsidP="008D2860">
            <w:pPr>
              <w:ind w:left="-66"/>
              <w:jc w:val="thaiDistribute"/>
              <w:rPr>
                <w:rFonts w:ascii="Angsana New" w:eastAsia="Cordia New" w:hAnsi="Angsana New"/>
                <w:b/>
                <w:bCs/>
                <w:spacing w:val="1"/>
                <w:sz w:val="24"/>
                <w:szCs w:val="24"/>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36"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64"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46"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r>
      <w:tr w:rsidR="009266A0" w:rsidRPr="00291280" w:rsidTr="009266A0">
        <w:tc>
          <w:tcPr>
            <w:tcW w:w="2520" w:type="dxa"/>
          </w:tcPr>
          <w:p w:rsidR="009266A0" w:rsidRPr="008D2860" w:rsidRDefault="009266A0" w:rsidP="008D2860">
            <w:pPr>
              <w:ind w:left="-66"/>
              <w:jc w:val="thaiDistribute"/>
              <w:rPr>
                <w:rFonts w:ascii="Angsana New" w:eastAsia="Cordia New" w:hAnsi="Angsana New"/>
                <w:b/>
                <w:bCs/>
                <w:spacing w:val="1"/>
                <w:sz w:val="24"/>
                <w:szCs w:val="24"/>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36"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64"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30"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c>
          <w:tcPr>
            <w:tcW w:w="270" w:type="dxa"/>
          </w:tcPr>
          <w:p w:rsidR="009266A0" w:rsidRPr="008D2860" w:rsidRDefault="009266A0" w:rsidP="008D2860">
            <w:pPr>
              <w:tabs>
                <w:tab w:val="left" w:pos="-5103"/>
              </w:tabs>
              <w:ind w:left="-108" w:right="72"/>
              <w:jc w:val="right"/>
              <w:rPr>
                <w:rFonts w:ascii="Angsana New" w:eastAsia="Cordia New" w:hAnsi="Angsana New"/>
                <w:b/>
                <w:bCs/>
                <w:sz w:val="24"/>
                <w:szCs w:val="24"/>
                <w:cs/>
              </w:rPr>
            </w:pPr>
          </w:p>
        </w:tc>
        <w:tc>
          <w:tcPr>
            <w:tcW w:w="1546" w:type="dxa"/>
            <w:tcBorders>
              <w:left w:val="nil"/>
              <w:right w:val="nil"/>
            </w:tcBorders>
          </w:tcPr>
          <w:p w:rsidR="009266A0" w:rsidRPr="008D2860" w:rsidRDefault="009266A0" w:rsidP="008D2860">
            <w:pPr>
              <w:tabs>
                <w:tab w:val="left" w:pos="-5103"/>
              </w:tabs>
              <w:ind w:left="-108" w:right="-108"/>
              <w:jc w:val="center"/>
              <w:rPr>
                <w:rFonts w:ascii="Angsana New" w:eastAsia="Cordia New" w:hAnsi="Angsana New"/>
                <w:b/>
                <w:bCs/>
                <w:sz w:val="24"/>
                <w:szCs w:val="24"/>
                <w:cs/>
              </w:rPr>
            </w:pPr>
          </w:p>
        </w:tc>
      </w:tr>
      <w:tr w:rsidR="007214C4" w:rsidRPr="00291280" w:rsidTr="009266A0">
        <w:tc>
          <w:tcPr>
            <w:tcW w:w="2520" w:type="dxa"/>
          </w:tcPr>
          <w:p w:rsidR="007214C4" w:rsidRPr="008D2860" w:rsidRDefault="007214C4" w:rsidP="007214C4">
            <w:pPr>
              <w:tabs>
                <w:tab w:val="left" w:pos="-5103"/>
              </w:tabs>
              <w:ind w:left="-108"/>
              <w:jc w:val="thaiDistribute"/>
              <w:rPr>
                <w:rFonts w:ascii="Angsana New" w:eastAsia="Cordia New" w:hAnsi="Angsana New"/>
                <w:sz w:val="24"/>
                <w:szCs w:val="24"/>
              </w:rPr>
            </w:pPr>
          </w:p>
        </w:tc>
        <w:tc>
          <w:tcPr>
            <w:tcW w:w="6946" w:type="dxa"/>
            <w:gridSpan w:val="7"/>
            <w:hideMark/>
          </w:tcPr>
          <w:p w:rsidR="007214C4" w:rsidRPr="008D2860" w:rsidRDefault="00FA186B" w:rsidP="007214C4">
            <w:pPr>
              <w:tabs>
                <w:tab w:val="left" w:pos="-5103"/>
              </w:tabs>
              <w:ind w:left="-74" w:right="-108"/>
              <w:jc w:val="center"/>
              <w:rPr>
                <w:rFonts w:ascii="Angsana New" w:eastAsia="Cordia New" w:hAnsi="Angsana New"/>
                <w:sz w:val="24"/>
                <w:szCs w:val="24"/>
              </w:rPr>
            </w:pPr>
            <w:r w:rsidRPr="008D2860">
              <w:rPr>
                <w:rFonts w:ascii="Angsana New" w:eastAsia="Cordia New" w:hAnsi="Angsana New" w:hint="cs"/>
                <w:sz w:val="24"/>
                <w:szCs w:val="24"/>
              </w:rPr>
              <w:t>Separate Financial Statements</w:t>
            </w:r>
          </w:p>
        </w:tc>
      </w:tr>
      <w:tr w:rsidR="00FA186B" w:rsidRPr="00291280" w:rsidTr="00743B91">
        <w:tc>
          <w:tcPr>
            <w:tcW w:w="2520" w:type="dxa"/>
          </w:tcPr>
          <w:p w:rsidR="00FA186B" w:rsidRPr="008D2860" w:rsidRDefault="00FA186B" w:rsidP="007214C4">
            <w:pPr>
              <w:tabs>
                <w:tab w:val="left" w:pos="-5103"/>
              </w:tabs>
              <w:ind w:left="-108"/>
              <w:jc w:val="thaiDistribute"/>
              <w:rPr>
                <w:rFonts w:ascii="Angsana New" w:eastAsia="Cordia New" w:hAnsi="Angsana New"/>
                <w:sz w:val="24"/>
                <w:szCs w:val="24"/>
              </w:rPr>
            </w:pPr>
          </w:p>
        </w:tc>
        <w:tc>
          <w:tcPr>
            <w:tcW w:w="1530" w:type="dxa"/>
            <w:hideMark/>
          </w:tcPr>
          <w:p w:rsidR="00FA186B" w:rsidRPr="008D2860" w:rsidRDefault="00FA186B" w:rsidP="001638C3">
            <w:pPr>
              <w:tabs>
                <w:tab w:val="left" w:pos="-5103"/>
                <w:tab w:val="left" w:pos="1418"/>
              </w:tabs>
              <w:jc w:val="center"/>
              <w:rPr>
                <w:rFonts w:ascii="Angsana New" w:eastAsia="Cordia New" w:hAnsi="Angsana New"/>
                <w:sz w:val="24"/>
                <w:szCs w:val="24"/>
              </w:rPr>
            </w:pPr>
            <w:r w:rsidRPr="008D2860">
              <w:rPr>
                <w:rFonts w:ascii="Angsana New" w:eastAsia="Cordia New" w:hAnsi="Angsana New" w:hint="cs"/>
                <w:sz w:val="24"/>
                <w:szCs w:val="24"/>
              </w:rPr>
              <w:t>Land</w:t>
            </w:r>
          </w:p>
        </w:tc>
        <w:tc>
          <w:tcPr>
            <w:tcW w:w="236" w:type="dxa"/>
          </w:tcPr>
          <w:p w:rsidR="00FA186B" w:rsidRPr="008D2860" w:rsidRDefault="00FA186B" w:rsidP="001638C3">
            <w:pPr>
              <w:tabs>
                <w:tab w:val="left" w:pos="-5103"/>
                <w:tab w:val="left" w:pos="1418"/>
              </w:tabs>
              <w:jc w:val="center"/>
              <w:rPr>
                <w:rFonts w:ascii="Angsana New" w:eastAsia="Cordia New" w:hAnsi="Angsana New"/>
                <w:sz w:val="24"/>
                <w:szCs w:val="24"/>
              </w:rPr>
            </w:pPr>
          </w:p>
        </w:tc>
        <w:tc>
          <w:tcPr>
            <w:tcW w:w="1564" w:type="dxa"/>
            <w:hideMark/>
          </w:tcPr>
          <w:p w:rsidR="00FA186B" w:rsidRPr="008D2860" w:rsidRDefault="00FA186B" w:rsidP="001638C3">
            <w:pPr>
              <w:tabs>
                <w:tab w:val="left" w:pos="-5103"/>
              </w:tabs>
              <w:ind w:left="-74" w:right="-108"/>
              <w:jc w:val="center"/>
              <w:rPr>
                <w:rFonts w:ascii="Angsana New" w:hAnsi="Angsana New"/>
                <w:sz w:val="24"/>
                <w:szCs w:val="24"/>
              </w:rPr>
            </w:pPr>
            <w:r w:rsidRPr="008D2860">
              <w:rPr>
                <w:rFonts w:ascii="Angsana New" w:hAnsi="Angsana New" w:hint="cs"/>
                <w:sz w:val="24"/>
                <w:szCs w:val="24"/>
              </w:rPr>
              <w:t>Buildings</w:t>
            </w:r>
          </w:p>
        </w:tc>
        <w:tc>
          <w:tcPr>
            <w:tcW w:w="270" w:type="dxa"/>
          </w:tcPr>
          <w:p w:rsidR="00FA186B" w:rsidRPr="008D2860" w:rsidRDefault="00FA186B" w:rsidP="001638C3">
            <w:pPr>
              <w:tabs>
                <w:tab w:val="left" w:pos="-5103"/>
                <w:tab w:val="left" w:pos="1418"/>
              </w:tabs>
              <w:jc w:val="center"/>
              <w:rPr>
                <w:rFonts w:ascii="Angsana New" w:eastAsia="Cordia New" w:hAnsi="Angsana New"/>
                <w:sz w:val="24"/>
                <w:szCs w:val="24"/>
              </w:rPr>
            </w:pPr>
          </w:p>
        </w:tc>
        <w:tc>
          <w:tcPr>
            <w:tcW w:w="1530" w:type="dxa"/>
            <w:hideMark/>
          </w:tcPr>
          <w:p w:rsidR="00FA186B" w:rsidRPr="008D2860" w:rsidRDefault="00FA186B" w:rsidP="001638C3">
            <w:pPr>
              <w:tabs>
                <w:tab w:val="left" w:pos="-5103"/>
              </w:tabs>
              <w:ind w:left="-74" w:right="-108"/>
              <w:jc w:val="center"/>
              <w:rPr>
                <w:rFonts w:ascii="Angsana New" w:hAnsi="Angsana New"/>
                <w:sz w:val="24"/>
                <w:szCs w:val="24"/>
              </w:rPr>
            </w:pPr>
            <w:r w:rsidRPr="008D2860">
              <w:rPr>
                <w:rFonts w:ascii="Angsana New" w:hAnsi="Angsana New" w:hint="cs"/>
                <w:sz w:val="24"/>
                <w:szCs w:val="24"/>
              </w:rPr>
              <w:t>Machinery</w:t>
            </w:r>
          </w:p>
        </w:tc>
        <w:tc>
          <w:tcPr>
            <w:tcW w:w="270" w:type="dxa"/>
          </w:tcPr>
          <w:p w:rsidR="00FA186B" w:rsidRPr="008D2860" w:rsidRDefault="00FA186B" w:rsidP="001638C3">
            <w:pPr>
              <w:tabs>
                <w:tab w:val="left" w:pos="-5103"/>
                <w:tab w:val="left" w:pos="1418"/>
              </w:tabs>
              <w:jc w:val="center"/>
              <w:rPr>
                <w:rFonts w:ascii="Angsana New" w:eastAsia="Cordia New" w:hAnsi="Angsana New"/>
                <w:sz w:val="24"/>
                <w:szCs w:val="24"/>
              </w:rPr>
            </w:pPr>
          </w:p>
        </w:tc>
        <w:tc>
          <w:tcPr>
            <w:tcW w:w="1546" w:type="dxa"/>
            <w:hideMark/>
          </w:tcPr>
          <w:p w:rsidR="00FA186B" w:rsidRPr="008D2860" w:rsidRDefault="00FA186B" w:rsidP="001638C3">
            <w:pPr>
              <w:tabs>
                <w:tab w:val="left" w:pos="-5103"/>
              </w:tabs>
              <w:ind w:left="-74" w:right="-108"/>
              <w:jc w:val="center"/>
              <w:rPr>
                <w:rFonts w:ascii="Angsana New" w:hAnsi="Angsana New"/>
                <w:sz w:val="24"/>
                <w:szCs w:val="24"/>
              </w:rPr>
            </w:pPr>
            <w:r w:rsidRPr="008D2860">
              <w:rPr>
                <w:rFonts w:ascii="Angsana New" w:hAnsi="Angsana New" w:hint="cs"/>
                <w:sz w:val="24"/>
                <w:szCs w:val="24"/>
              </w:rPr>
              <w:t>Total</w:t>
            </w:r>
          </w:p>
        </w:tc>
      </w:tr>
      <w:tr w:rsidR="00FA186B" w:rsidRPr="00291280" w:rsidTr="00743B91">
        <w:tc>
          <w:tcPr>
            <w:tcW w:w="2520" w:type="dxa"/>
          </w:tcPr>
          <w:p w:rsidR="00FA186B" w:rsidRPr="008D2860" w:rsidRDefault="00FA186B" w:rsidP="007214C4">
            <w:pPr>
              <w:tabs>
                <w:tab w:val="left" w:pos="-5103"/>
              </w:tabs>
              <w:ind w:left="-108"/>
              <w:jc w:val="thaiDistribute"/>
              <w:rPr>
                <w:rFonts w:ascii="Angsana New" w:eastAsia="Cordia New" w:hAnsi="Angsana New"/>
                <w:sz w:val="24"/>
                <w:szCs w:val="24"/>
              </w:rPr>
            </w:pPr>
          </w:p>
        </w:tc>
        <w:tc>
          <w:tcPr>
            <w:tcW w:w="1530" w:type="dxa"/>
            <w:hideMark/>
          </w:tcPr>
          <w:p w:rsidR="00FA186B" w:rsidRPr="008D2860" w:rsidRDefault="00FA186B" w:rsidP="001638C3">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36" w:type="dxa"/>
          </w:tcPr>
          <w:p w:rsidR="00FA186B" w:rsidRPr="008D2860" w:rsidRDefault="00FA186B" w:rsidP="001638C3">
            <w:pPr>
              <w:tabs>
                <w:tab w:val="left" w:pos="-5103"/>
              </w:tabs>
              <w:jc w:val="center"/>
              <w:rPr>
                <w:rFonts w:ascii="Angsana New" w:eastAsia="Cordia New" w:hAnsi="Angsana New"/>
                <w:sz w:val="24"/>
                <w:szCs w:val="24"/>
              </w:rPr>
            </w:pPr>
          </w:p>
        </w:tc>
        <w:tc>
          <w:tcPr>
            <w:tcW w:w="1564" w:type="dxa"/>
            <w:hideMark/>
          </w:tcPr>
          <w:p w:rsidR="00FA186B" w:rsidRPr="008D2860" w:rsidRDefault="00FA186B" w:rsidP="001638C3">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70" w:type="dxa"/>
          </w:tcPr>
          <w:p w:rsidR="00FA186B" w:rsidRPr="008D2860" w:rsidRDefault="00FA186B" w:rsidP="001638C3">
            <w:pPr>
              <w:tabs>
                <w:tab w:val="left" w:pos="-5103"/>
              </w:tabs>
              <w:jc w:val="center"/>
              <w:rPr>
                <w:rFonts w:ascii="Angsana New" w:eastAsia="Cordia New" w:hAnsi="Angsana New"/>
                <w:sz w:val="24"/>
                <w:szCs w:val="24"/>
              </w:rPr>
            </w:pPr>
          </w:p>
        </w:tc>
        <w:tc>
          <w:tcPr>
            <w:tcW w:w="1530" w:type="dxa"/>
            <w:hideMark/>
          </w:tcPr>
          <w:p w:rsidR="00FA186B" w:rsidRPr="008D2860" w:rsidRDefault="00FA186B" w:rsidP="001638C3">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c>
          <w:tcPr>
            <w:tcW w:w="270" w:type="dxa"/>
          </w:tcPr>
          <w:p w:rsidR="00FA186B" w:rsidRPr="008D2860" w:rsidRDefault="00FA186B" w:rsidP="001638C3">
            <w:pPr>
              <w:tabs>
                <w:tab w:val="left" w:pos="-5103"/>
              </w:tabs>
              <w:jc w:val="center"/>
              <w:rPr>
                <w:rFonts w:ascii="Angsana New" w:eastAsia="Cordia New" w:hAnsi="Angsana New"/>
                <w:sz w:val="24"/>
                <w:szCs w:val="24"/>
              </w:rPr>
            </w:pPr>
          </w:p>
        </w:tc>
        <w:tc>
          <w:tcPr>
            <w:tcW w:w="1546" w:type="dxa"/>
            <w:hideMark/>
          </w:tcPr>
          <w:p w:rsidR="00FA186B" w:rsidRPr="008D2860" w:rsidRDefault="00FA186B" w:rsidP="001638C3">
            <w:pPr>
              <w:tabs>
                <w:tab w:val="left" w:pos="-5103"/>
              </w:tabs>
              <w:jc w:val="center"/>
              <w:rPr>
                <w:rFonts w:ascii="Angsana New" w:eastAsia="Cordia New" w:hAnsi="Angsana New"/>
                <w:sz w:val="24"/>
                <w:szCs w:val="24"/>
              </w:rPr>
            </w:pPr>
            <w:r w:rsidRPr="008D2860">
              <w:rPr>
                <w:rFonts w:ascii="Angsana New" w:eastAsia="Cordia New" w:hAnsi="Angsana New" w:hint="cs"/>
                <w:sz w:val="24"/>
                <w:szCs w:val="24"/>
              </w:rPr>
              <w:t>Baht</w:t>
            </w:r>
          </w:p>
        </w:tc>
      </w:tr>
      <w:tr w:rsidR="007214C4" w:rsidRPr="00291280" w:rsidTr="00743B91">
        <w:tc>
          <w:tcPr>
            <w:tcW w:w="2520" w:type="dxa"/>
            <w:hideMark/>
          </w:tcPr>
          <w:p w:rsidR="007214C4" w:rsidRPr="008D2860" w:rsidRDefault="00FA186B" w:rsidP="007214C4">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1 </w:t>
            </w:r>
            <w:r w:rsidRPr="008D2860">
              <w:rPr>
                <w:rFonts w:ascii="Angsana New" w:eastAsia="Cordia New" w:hAnsi="Angsana New" w:hint="cs"/>
                <w:b/>
                <w:bCs/>
                <w:spacing w:val="1"/>
                <w:sz w:val="24"/>
                <w:szCs w:val="24"/>
              </w:rPr>
              <w:t xml:space="preserve">January </w:t>
            </w:r>
            <w:r w:rsidRPr="008D2860">
              <w:rPr>
                <w:rFonts w:ascii="Angsana New" w:eastAsia="Cordia New" w:hAnsi="Angsana New" w:hint="cs"/>
                <w:b/>
                <w:bCs/>
                <w:spacing w:val="1"/>
                <w:sz w:val="24"/>
                <w:szCs w:val="24"/>
                <w:cs/>
              </w:rPr>
              <w:t>2015</w:t>
            </w:r>
          </w:p>
        </w:tc>
        <w:tc>
          <w:tcPr>
            <w:tcW w:w="153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36"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64"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7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3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270"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c>
          <w:tcPr>
            <w:tcW w:w="1546" w:type="dxa"/>
          </w:tcPr>
          <w:p w:rsidR="007214C4" w:rsidRPr="008D2860" w:rsidRDefault="007214C4" w:rsidP="007214C4">
            <w:pPr>
              <w:tabs>
                <w:tab w:val="left" w:pos="-5103"/>
                <w:tab w:val="left" w:pos="1418"/>
              </w:tabs>
              <w:jc w:val="thaiDistribute"/>
              <w:rPr>
                <w:rFonts w:ascii="Angsana New" w:eastAsia="Cordia New" w:hAnsi="Angsana New"/>
                <w:sz w:val="24"/>
                <w:szCs w:val="24"/>
              </w:rPr>
            </w:pP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cs/>
              </w:rPr>
              <w:t>985,849,518.94</w:t>
            </w:r>
          </w:p>
        </w:tc>
        <w:tc>
          <w:tcPr>
            <w:tcW w:w="236" w:type="dxa"/>
          </w:tcPr>
          <w:p w:rsidR="00E51D62" w:rsidRPr="00E51D62" w:rsidRDefault="00E51D62" w:rsidP="00E51D62">
            <w:pPr>
              <w:tabs>
                <w:tab w:val="left" w:pos="-5103"/>
              </w:tabs>
              <w:ind w:left="-108" w:right="-108"/>
              <w:jc w:val="center"/>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hint="cs"/>
                <w:sz w:val="24"/>
                <w:szCs w:val="24"/>
                <w:cs/>
              </w:rPr>
              <w:t>405</w:t>
            </w:r>
            <w:r w:rsidRPr="00E51D62">
              <w:rPr>
                <w:rFonts w:ascii="Angsana New" w:eastAsia="Cordia New" w:hAnsi="Angsana New"/>
                <w:sz w:val="24"/>
                <w:szCs w:val="24"/>
                <w:cs/>
              </w:rPr>
              <w:t>,</w:t>
            </w:r>
            <w:r w:rsidRPr="00E51D62">
              <w:rPr>
                <w:rFonts w:ascii="Angsana New" w:eastAsia="Cordia New" w:hAnsi="Angsana New" w:hint="cs"/>
                <w:sz w:val="24"/>
                <w:szCs w:val="24"/>
                <w:cs/>
              </w:rPr>
              <w:t>035</w:t>
            </w:r>
            <w:r w:rsidRPr="00E51D62">
              <w:rPr>
                <w:rFonts w:ascii="Angsana New" w:eastAsia="Cordia New" w:hAnsi="Angsana New"/>
                <w:sz w:val="24"/>
                <w:szCs w:val="24"/>
                <w:cs/>
              </w:rPr>
              <w:t>,</w:t>
            </w:r>
            <w:r w:rsidRPr="00E51D62">
              <w:rPr>
                <w:rFonts w:ascii="Angsana New" w:eastAsia="Cordia New" w:hAnsi="Angsana New" w:hint="cs"/>
                <w:sz w:val="24"/>
                <w:szCs w:val="24"/>
                <w:cs/>
              </w:rPr>
              <w:t>613.19</w:t>
            </w:r>
          </w:p>
        </w:tc>
        <w:tc>
          <w:tcPr>
            <w:tcW w:w="270" w:type="dxa"/>
          </w:tcPr>
          <w:p w:rsidR="00E51D62" w:rsidRPr="00E51D62" w:rsidRDefault="00E51D62" w:rsidP="00E51D62">
            <w:pPr>
              <w:tabs>
                <w:tab w:val="left" w:pos="-5103"/>
              </w:tabs>
              <w:ind w:left="-108" w:right="-108"/>
              <w:jc w:val="center"/>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rPr>
              <w:t>856</w:t>
            </w:r>
            <w:r w:rsidRPr="00E51D62">
              <w:rPr>
                <w:rFonts w:ascii="Angsana New" w:eastAsia="Cordia New" w:hAnsi="Angsana New"/>
                <w:sz w:val="24"/>
                <w:szCs w:val="24"/>
                <w:cs/>
              </w:rPr>
              <w:t>,</w:t>
            </w:r>
            <w:r w:rsidRPr="00E51D62">
              <w:rPr>
                <w:rFonts w:ascii="Angsana New" w:eastAsia="Cordia New" w:hAnsi="Angsana New"/>
                <w:sz w:val="24"/>
                <w:szCs w:val="24"/>
              </w:rPr>
              <w:t>637</w:t>
            </w:r>
            <w:r w:rsidRPr="00E51D62">
              <w:rPr>
                <w:rFonts w:ascii="Angsana New" w:eastAsia="Cordia New" w:hAnsi="Angsana New"/>
                <w:sz w:val="24"/>
                <w:szCs w:val="24"/>
                <w:cs/>
              </w:rPr>
              <w:t>,</w:t>
            </w:r>
            <w:r w:rsidRPr="00E51D62">
              <w:rPr>
                <w:rFonts w:ascii="Angsana New" w:eastAsia="Cordia New" w:hAnsi="Angsana New"/>
                <w:sz w:val="24"/>
                <w:szCs w:val="24"/>
              </w:rPr>
              <w:t>650.67</w:t>
            </w:r>
          </w:p>
        </w:tc>
        <w:tc>
          <w:tcPr>
            <w:tcW w:w="270" w:type="dxa"/>
          </w:tcPr>
          <w:p w:rsidR="00E51D62" w:rsidRPr="00E51D62" w:rsidRDefault="00E51D62" w:rsidP="00E51D62">
            <w:pPr>
              <w:tabs>
                <w:tab w:val="left" w:pos="-5103"/>
              </w:tabs>
              <w:ind w:left="-108" w:right="-108"/>
              <w:jc w:val="center"/>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hint="cs"/>
                <w:sz w:val="24"/>
                <w:szCs w:val="24"/>
                <w:cs/>
              </w:rPr>
              <w:t>2</w:t>
            </w:r>
            <w:r w:rsidRPr="00E51D62">
              <w:rPr>
                <w:rFonts w:ascii="Angsana New" w:eastAsia="Cordia New" w:hAnsi="Angsana New"/>
                <w:sz w:val="24"/>
                <w:szCs w:val="24"/>
              </w:rPr>
              <w:t>,247</w:t>
            </w:r>
            <w:r w:rsidRPr="00E51D62">
              <w:rPr>
                <w:rFonts w:ascii="Angsana New" w:eastAsia="Cordia New" w:hAnsi="Angsana New"/>
                <w:sz w:val="24"/>
                <w:szCs w:val="24"/>
                <w:cs/>
              </w:rPr>
              <w:t>,</w:t>
            </w:r>
            <w:r w:rsidRPr="00E51D62">
              <w:rPr>
                <w:rFonts w:ascii="Angsana New" w:eastAsia="Cordia New" w:hAnsi="Angsana New"/>
                <w:sz w:val="24"/>
                <w:szCs w:val="24"/>
              </w:rPr>
              <w:t>522</w:t>
            </w:r>
            <w:r w:rsidRPr="00E51D62">
              <w:rPr>
                <w:rFonts w:ascii="Angsana New" w:eastAsia="Cordia New" w:hAnsi="Angsana New"/>
                <w:sz w:val="24"/>
                <w:szCs w:val="24"/>
                <w:cs/>
              </w:rPr>
              <w:t>,</w:t>
            </w:r>
            <w:r w:rsidRPr="00E51D62">
              <w:rPr>
                <w:rFonts w:ascii="Angsana New" w:eastAsia="Cordia New" w:hAnsi="Angsana New"/>
                <w:sz w:val="24"/>
                <w:szCs w:val="24"/>
              </w:rPr>
              <w:t>782.80</w:t>
            </w: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b/>
                <w:bCs/>
                <w:sz w:val="24"/>
                <w:szCs w:val="24"/>
                <w:cs/>
              </w:rPr>
              <w:t>985,849,518.94</w:t>
            </w:r>
          </w:p>
        </w:tc>
        <w:tc>
          <w:tcPr>
            <w:tcW w:w="236" w:type="dxa"/>
          </w:tcPr>
          <w:p w:rsidR="00E51D62" w:rsidRPr="00E51D62" w:rsidRDefault="00E51D62" w:rsidP="00E51D62">
            <w:pPr>
              <w:tabs>
                <w:tab w:val="left" w:pos="-5103"/>
              </w:tabs>
              <w:ind w:left="-108" w:right="-108"/>
              <w:jc w:val="center"/>
              <w:rPr>
                <w:rFonts w:ascii="Angsana New" w:eastAsia="Cordia New" w:hAnsi="Angsana New"/>
                <w:b/>
                <w:bCs/>
                <w:sz w:val="24"/>
                <w:szCs w:val="24"/>
                <w:cs/>
              </w:rPr>
            </w:pPr>
          </w:p>
        </w:tc>
        <w:tc>
          <w:tcPr>
            <w:tcW w:w="1564"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hint="cs"/>
                <w:b/>
                <w:bCs/>
                <w:sz w:val="24"/>
                <w:szCs w:val="24"/>
                <w:cs/>
              </w:rPr>
              <w:t>405</w:t>
            </w:r>
            <w:r w:rsidRPr="00E51D62">
              <w:rPr>
                <w:rFonts w:ascii="Angsana New" w:eastAsia="Cordia New" w:hAnsi="Angsana New"/>
                <w:b/>
                <w:bCs/>
                <w:sz w:val="24"/>
                <w:szCs w:val="24"/>
                <w:cs/>
              </w:rPr>
              <w:t>,</w:t>
            </w:r>
            <w:r w:rsidRPr="00E51D62">
              <w:rPr>
                <w:rFonts w:ascii="Angsana New" w:eastAsia="Cordia New" w:hAnsi="Angsana New" w:hint="cs"/>
                <w:b/>
                <w:bCs/>
                <w:sz w:val="24"/>
                <w:szCs w:val="24"/>
                <w:cs/>
              </w:rPr>
              <w:t>035</w:t>
            </w:r>
            <w:r w:rsidRPr="00E51D62">
              <w:rPr>
                <w:rFonts w:ascii="Angsana New" w:eastAsia="Cordia New" w:hAnsi="Angsana New"/>
                <w:b/>
                <w:bCs/>
                <w:sz w:val="24"/>
                <w:szCs w:val="24"/>
                <w:cs/>
              </w:rPr>
              <w:t>,</w:t>
            </w:r>
            <w:r w:rsidRPr="00E51D62">
              <w:rPr>
                <w:rFonts w:ascii="Angsana New" w:eastAsia="Cordia New" w:hAnsi="Angsana New" w:hint="cs"/>
                <w:b/>
                <w:bCs/>
                <w:sz w:val="24"/>
                <w:szCs w:val="24"/>
                <w:cs/>
              </w:rPr>
              <w:t>613.19</w:t>
            </w:r>
          </w:p>
        </w:tc>
        <w:tc>
          <w:tcPr>
            <w:tcW w:w="270" w:type="dxa"/>
          </w:tcPr>
          <w:p w:rsidR="00E51D62" w:rsidRPr="00E51D62" w:rsidRDefault="00E51D62" w:rsidP="00E51D62">
            <w:pPr>
              <w:tabs>
                <w:tab w:val="left" w:pos="-5103"/>
              </w:tabs>
              <w:ind w:left="-108" w:right="-108"/>
              <w:jc w:val="center"/>
              <w:rPr>
                <w:rFonts w:ascii="Angsana New" w:eastAsia="Cordia New" w:hAnsi="Angsana New"/>
                <w:b/>
                <w:bCs/>
                <w:sz w:val="24"/>
                <w:szCs w:val="24"/>
                <w:cs/>
              </w:rPr>
            </w:pPr>
          </w:p>
        </w:tc>
        <w:tc>
          <w:tcPr>
            <w:tcW w:w="1530"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b/>
                <w:bCs/>
                <w:sz w:val="24"/>
                <w:szCs w:val="24"/>
              </w:rPr>
              <w:t>856</w:t>
            </w:r>
            <w:r w:rsidRPr="00E51D62">
              <w:rPr>
                <w:rFonts w:ascii="Angsana New" w:eastAsia="Cordia New" w:hAnsi="Angsana New"/>
                <w:b/>
                <w:bCs/>
                <w:sz w:val="24"/>
                <w:szCs w:val="24"/>
                <w:cs/>
              </w:rPr>
              <w:t>,</w:t>
            </w:r>
            <w:r w:rsidRPr="00E51D62">
              <w:rPr>
                <w:rFonts w:ascii="Angsana New" w:eastAsia="Cordia New" w:hAnsi="Angsana New"/>
                <w:b/>
                <w:bCs/>
                <w:sz w:val="24"/>
                <w:szCs w:val="24"/>
              </w:rPr>
              <w:t>637</w:t>
            </w:r>
            <w:r w:rsidRPr="00E51D62">
              <w:rPr>
                <w:rFonts w:ascii="Angsana New" w:eastAsia="Cordia New" w:hAnsi="Angsana New"/>
                <w:b/>
                <w:bCs/>
                <w:sz w:val="24"/>
                <w:szCs w:val="24"/>
                <w:cs/>
              </w:rPr>
              <w:t>,</w:t>
            </w:r>
            <w:r w:rsidRPr="00E51D62">
              <w:rPr>
                <w:rFonts w:ascii="Angsana New" w:eastAsia="Cordia New" w:hAnsi="Angsana New"/>
                <w:b/>
                <w:bCs/>
                <w:sz w:val="24"/>
                <w:szCs w:val="24"/>
              </w:rPr>
              <w:t>650.67</w:t>
            </w:r>
          </w:p>
        </w:tc>
        <w:tc>
          <w:tcPr>
            <w:tcW w:w="270" w:type="dxa"/>
          </w:tcPr>
          <w:p w:rsidR="00E51D62" w:rsidRPr="00E51D62" w:rsidRDefault="00E51D62" w:rsidP="00E51D62">
            <w:pPr>
              <w:tabs>
                <w:tab w:val="left" w:pos="-5103"/>
              </w:tabs>
              <w:ind w:left="-108" w:right="-108"/>
              <w:jc w:val="center"/>
              <w:rPr>
                <w:rFonts w:ascii="Angsana New" w:eastAsia="Cordia New" w:hAnsi="Angsana New"/>
                <w:b/>
                <w:bCs/>
                <w:sz w:val="24"/>
                <w:szCs w:val="24"/>
                <w:cs/>
              </w:rPr>
            </w:pPr>
          </w:p>
        </w:tc>
        <w:tc>
          <w:tcPr>
            <w:tcW w:w="1546"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hint="cs"/>
                <w:b/>
                <w:bCs/>
                <w:sz w:val="24"/>
                <w:szCs w:val="24"/>
                <w:cs/>
              </w:rPr>
              <w:t>2</w:t>
            </w:r>
            <w:r w:rsidRPr="00E51D62">
              <w:rPr>
                <w:rFonts w:ascii="Angsana New" w:eastAsia="Cordia New" w:hAnsi="Angsana New"/>
                <w:b/>
                <w:bCs/>
                <w:sz w:val="24"/>
                <w:szCs w:val="24"/>
              </w:rPr>
              <w:t>,247</w:t>
            </w:r>
            <w:r w:rsidRPr="00E51D62">
              <w:rPr>
                <w:rFonts w:ascii="Angsana New" w:eastAsia="Cordia New" w:hAnsi="Angsana New"/>
                <w:b/>
                <w:bCs/>
                <w:sz w:val="24"/>
                <w:szCs w:val="24"/>
                <w:cs/>
              </w:rPr>
              <w:t>,</w:t>
            </w:r>
            <w:r w:rsidRPr="00E51D62">
              <w:rPr>
                <w:rFonts w:ascii="Angsana New" w:eastAsia="Cordia New" w:hAnsi="Angsana New"/>
                <w:b/>
                <w:bCs/>
                <w:sz w:val="24"/>
                <w:szCs w:val="24"/>
              </w:rPr>
              <w:t>522</w:t>
            </w:r>
            <w:r w:rsidRPr="00E51D62">
              <w:rPr>
                <w:rFonts w:ascii="Angsana New" w:eastAsia="Cordia New" w:hAnsi="Angsana New"/>
                <w:b/>
                <w:bCs/>
                <w:sz w:val="24"/>
                <w:szCs w:val="24"/>
                <w:cs/>
              </w:rPr>
              <w:t>,</w:t>
            </w:r>
            <w:r w:rsidRPr="00E51D62">
              <w:rPr>
                <w:rFonts w:ascii="Angsana New" w:eastAsia="Cordia New" w:hAnsi="Angsana New"/>
                <w:b/>
                <w:bCs/>
                <w:sz w:val="24"/>
                <w:szCs w:val="24"/>
              </w:rPr>
              <w:t>782.80</w:t>
            </w:r>
          </w:p>
        </w:tc>
      </w:tr>
      <w:tr w:rsidR="00E51D62" w:rsidRPr="00291280" w:rsidTr="00743B91">
        <w:tc>
          <w:tcPr>
            <w:tcW w:w="4050" w:type="dxa"/>
            <w:gridSpan w:val="2"/>
            <w:hideMark/>
          </w:tcPr>
          <w:p w:rsidR="00E51D62" w:rsidRPr="00E51D62" w:rsidRDefault="00E51D62" w:rsidP="00E51D62">
            <w:pPr>
              <w:ind w:left="-66"/>
              <w:jc w:val="thaiDistribute"/>
              <w:rPr>
                <w:rFonts w:ascii="Angsana New" w:eastAsia="Cordia New" w:hAnsi="Angsana New"/>
                <w:sz w:val="24"/>
                <w:szCs w:val="24"/>
              </w:rPr>
            </w:pPr>
            <w:r w:rsidRPr="00E51D62">
              <w:rPr>
                <w:rFonts w:ascii="Angsana New" w:hAnsi="Angsana New" w:hint="cs"/>
                <w:b/>
                <w:bCs/>
                <w:spacing w:val="1"/>
                <w:sz w:val="24"/>
                <w:szCs w:val="24"/>
              </w:rPr>
              <w:t>Transactions</w:t>
            </w:r>
            <w:r w:rsidRPr="00E51D62">
              <w:rPr>
                <w:rFonts w:ascii="Angsana New" w:eastAsia="Cordia New" w:hAnsi="Angsana New" w:hint="cs"/>
                <w:b/>
                <w:bCs/>
                <w:spacing w:val="1"/>
                <w:sz w:val="24"/>
                <w:szCs w:val="24"/>
              </w:rPr>
              <w:t xml:space="preserve"> during the year ended </w:t>
            </w:r>
            <w:r w:rsidRPr="00E51D62">
              <w:rPr>
                <w:rFonts w:ascii="Angsana New" w:eastAsia="Cordia New" w:hAnsi="Angsana New" w:hint="cs"/>
                <w:b/>
                <w:bCs/>
                <w:spacing w:val="1"/>
                <w:sz w:val="24"/>
                <w:szCs w:val="24"/>
                <w:cs/>
              </w:rPr>
              <w:t xml:space="preserve">31 </w:t>
            </w:r>
            <w:r w:rsidRPr="00E51D62">
              <w:rPr>
                <w:rFonts w:ascii="Angsana New" w:eastAsia="Cordia New" w:hAnsi="Angsana New" w:hint="cs"/>
                <w:b/>
                <w:bCs/>
                <w:spacing w:val="1"/>
                <w:sz w:val="24"/>
                <w:szCs w:val="24"/>
              </w:rPr>
              <w:t xml:space="preserve">December </w:t>
            </w:r>
            <w:r w:rsidRPr="00E51D62">
              <w:rPr>
                <w:rFonts w:ascii="Angsana New" w:eastAsia="Cordia New" w:hAnsi="Angsana New" w:hint="cs"/>
                <w:b/>
                <w:bCs/>
                <w:spacing w:val="1"/>
                <w:sz w:val="24"/>
                <w:szCs w:val="24"/>
                <w:cs/>
              </w:rPr>
              <w:t>2015</w:t>
            </w:r>
          </w:p>
        </w:tc>
        <w:tc>
          <w:tcPr>
            <w:tcW w:w="236"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c>
          <w:tcPr>
            <w:tcW w:w="1564"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c>
          <w:tcPr>
            <w:tcW w:w="1530"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c>
          <w:tcPr>
            <w:tcW w:w="1546" w:type="dxa"/>
          </w:tcPr>
          <w:p w:rsidR="00E51D62" w:rsidRPr="00E51D62" w:rsidRDefault="00E51D62" w:rsidP="00E51D62">
            <w:pPr>
              <w:tabs>
                <w:tab w:val="left" w:pos="-5103"/>
                <w:tab w:val="left" w:pos="1418"/>
              </w:tabs>
              <w:jc w:val="thaiDistribute"/>
              <w:rPr>
                <w:rFonts w:ascii="Angsana New" w:eastAsia="Cordia New" w:hAnsi="Angsana New"/>
                <w:sz w:val="24"/>
                <w:szCs w:val="24"/>
              </w:rPr>
            </w:pPr>
          </w:p>
        </w:tc>
      </w:tr>
      <w:tr w:rsidR="005F2D53" w:rsidRPr="00291280" w:rsidTr="00743B91">
        <w:tc>
          <w:tcPr>
            <w:tcW w:w="2520" w:type="dxa"/>
            <w:hideMark/>
          </w:tcPr>
          <w:p w:rsidR="005F2D53" w:rsidRPr="008D2860" w:rsidRDefault="005F2D53" w:rsidP="005F2D53">
            <w:pPr>
              <w:ind w:left="-66"/>
              <w:jc w:val="thaiDistribute"/>
              <w:rPr>
                <w:rFonts w:ascii="Angsana New" w:eastAsia="Cordia New" w:hAnsi="Angsana New"/>
                <w:spacing w:val="1"/>
                <w:sz w:val="24"/>
                <w:szCs w:val="24"/>
              </w:rPr>
            </w:pPr>
            <w:r w:rsidRPr="008D2860">
              <w:rPr>
                <w:rFonts w:ascii="Angsana New" w:hAnsi="Angsana New" w:hint="cs"/>
                <w:sz w:val="24"/>
                <w:szCs w:val="24"/>
              </w:rPr>
              <w:t>Purchase</w:t>
            </w:r>
            <w:r>
              <w:rPr>
                <w:rFonts w:ascii="Angsana New" w:hAnsi="Angsana New"/>
                <w:sz w:val="24"/>
                <w:szCs w:val="24"/>
              </w:rPr>
              <w:t xml:space="preserve">of </w:t>
            </w:r>
            <w:r w:rsidRPr="008D2860">
              <w:rPr>
                <w:rFonts w:ascii="Angsana New" w:hAnsi="Angsana New" w:hint="cs"/>
                <w:sz w:val="24"/>
                <w:szCs w:val="24"/>
              </w:rPr>
              <w:t>Assets</w:t>
            </w:r>
          </w:p>
        </w:tc>
        <w:tc>
          <w:tcPr>
            <w:tcW w:w="1530" w:type="dxa"/>
            <w:hideMark/>
          </w:tcPr>
          <w:p w:rsidR="005F2D53" w:rsidRPr="00E51D62" w:rsidRDefault="005F2D53" w:rsidP="005F2D53">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cs/>
              </w:rPr>
              <w:t>21,657,978.99</w:t>
            </w:r>
          </w:p>
        </w:tc>
        <w:tc>
          <w:tcPr>
            <w:tcW w:w="236"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64" w:type="dxa"/>
            <w:hideMark/>
          </w:tcPr>
          <w:p w:rsidR="005F2D53" w:rsidRPr="00E51D62" w:rsidRDefault="005F2D53" w:rsidP="005F2D53">
            <w:pPr>
              <w:tabs>
                <w:tab w:val="left" w:pos="-5103"/>
              </w:tabs>
              <w:ind w:left="-108" w:right="-2"/>
              <w:jc w:val="right"/>
              <w:rPr>
                <w:rFonts w:ascii="Angsana New" w:eastAsia="Cordia New" w:hAnsi="Angsana New"/>
                <w:sz w:val="24"/>
                <w:szCs w:val="24"/>
              </w:rPr>
            </w:pPr>
            <w:r w:rsidRPr="00E51D62">
              <w:rPr>
                <w:rFonts w:ascii="Angsana New" w:eastAsia="Cordia New" w:hAnsi="Angsana New" w:hint="cs"/>
                <w:sz w:val="24"/>
                <w:szCs w:val="24"/>
                <w:cs/>
              </w:rPr>
              <w:t>8</w:t>
            </w:r>
            <w:r w:rsidRPr="00E51D62">
              <w:rPr>
                <w:rFonts w:ascii="Angsana New" w:eastAsia="Cordia New" w:hAnsi="Angsana New"/>
                <w:sz w:val="24"/>
                <w:szCs w:val="24"/>
                <w:cs/>
              </w:rPr>
              <w:t>,</w:t>
            </w:r>
            <w:r w:rsidRPr="00E51D62">
              <w:rPr>
                <w:rFonts w:ascii="Angsana New" w:eastAsia="Cordia New" w:hAnsi="Angsana New" w:hint="cs"/>
                <w:sz w:val="24"/>
                <w:szCs w:val="24"/>
                <w:cs/>
              </w:rPr>
              <w:t>895</w:t>
            </w:r>
            <w:r w:rsidRPr="00E51D62">
              <w:rPr>
                <w:rFonts w:ascii="Angsana New" w:eastAsia="Cordia New" w:hAnsi="Angsana New"/>
                <w:sz w:val="24"/>
                <w:szCs w:val="24"/>
                <w:cs/>
              </w:rPr>
              <w:t>,</w:t>
            </w:r>
            <w:r w:rsidRPr="00E51D62">
              <w:rPr>
                <w:rFonts w:ascii="Angsana New" w:eastAsia="Cordia New" w:hAnsi="Angsana New" w:hint="cs"/>
                <w:sz w:val="24"/>
                <w:szCs w:val="24"/>
                <w:cs/>
              </w:rPr>
              <w:t>969.25</w:t>
            </w:r>
          </w:p>
        </w:tc>
        <w:tc>
          <w:tcPr>
            <w:tcW w:w="270"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30" w:type="dxa"/>
            <w:hideMark/>
          </w:tcPr>
          <w:p w:rsidR="005F2D53" w:rsidRPr="00E51D62" w:rsidRDefault="005F2D53" w:rsidP="005F2D53">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rPr>
              <w:t>18</w:t>
            </w:r>
            <w:r w:rsidRPr="00E51D62">
              <w:rPr>
                <w:rFonts w:ascii="Angsana New" w:eastAsia="Cordia New" w:hAnsi="Angsana New"/>
                <w:sz w:val="24"/>
                <w:szCs w:val="24"/>
                <w:cs/>
              </w:rPr>
              <w:t>,</w:t>
            </w:r>
            <w:r w:rsidRPr="00E51D62">
              <w:rPr>
                <w:rFonts w:ascii="Angsana New" w:eastAsia="Cordia New" w:hAnsi="Angsana New"/>
                <w:sz w:val="24"/>
                <w:szCs w:val="24"/>
              </w:rPr>
              <w:t>060</w:t>
            </w:r>
            <w:r w:rsidRPr="00E51D62">
              <w:rPr>
                <w:rFonts w:ascii="Angsana New" w:eastAsia="Cordia New" w:hAnsi="Angsana New"/>
                <w:sz w:val="24"/>
                <w:szCs w:val="24"/>
                <w:cs/>
              </w:rPr>
              <w:t>,</w:t>
            </w:r>
            <w:r w:rsidRPr="00E51D62">
              <w:rPr>
                <w:rFonts w:ascii="Angsana New" w:eastAsia="Cordia New" w:hAnsi="Angsana New"/>
                <w:sz w:val="24"/>
                <w:szCs w:val="24"/>
              </w:rPr>
              <w:t>105.31</w:t>
            </w:r>
          </w:p>
        </w:tc>
        <w:tc>
          <w:tcPr>
            <w:tcW w:w="270"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46" w:type="dxa"/>
            <w:hideMark/>
          </w:tcPr>
          <w:p w:rsidR="005F2D53" w:rsidRPr="00E51D62" w:rsidRDefault="005F2D53" w:rsidP="005F2D53">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rPr>
              <w:t>48,614</w:t>
            </w:r>
            <w:r w:rsidRPr="00E51D62">
              <w:rPr>
                <w:rFonts w:ascii="Angsana New" w:eastAsia="Cordia New" w:hAnsi="Angsana New"/>
                <w:sz w:val="24"/>
                <w:szCs w:val="24"/>
                <w:cs/>
              </w:rPr>
              <w:t>,</w:t>
            </w:r>
            <w:r w:rsidRPr="00E51D62">
              <w:rPr>
                <w:rFonts w:ascii="Angsana New" w:eastAsia="Cordia New" w:hAnsi="Angsana New"/>
                <w:sz w:val="24"/>
                <w:szCs w:val="24"/>
              </w:rPr>
              <w:t>053.55</w:t>
            </w:r>
          </w:p>
        </w:tc>
      </w:tr>
      <w:tr w:rsidR="005F2D53" w:rsidRPr="00291280" w:rsidTr="00743B91">
        <w:tc>
          <w:tcPr>
            <w:tcW w:w="2520" w:type="dxa"/>
            <w:hideMark/>
          </w:tcPr>
          <w:p w:rsidR="005F2D53" w:rsidRPr="008D2860" w:rsidRDefault="005F2D53" w:rsidP="005F2D53">
            <w:pPr>
              <w:ind w:left="-66"/>
              <w:jc w:val="thaiDistribute"/>
              <w:rPr>
                <w:rFonts w:ascii="Angsana New" w:hAnsi="Angsana New"/>
                <w:sz w:val="24"/>
                <w:szCs w:val="24"/>
              </w:rPr>
            </w:pPr>
            <w:r w:rsidRPr="008D2860">
              <w:rPr>
                <w:rFonts w:ascii="Angsana New" w:hAnsi="Angsana New" w:hint="cs"/>
                <w:sz w:val="24"/>
                <w:szCs w:val="24"/>
              </w:rPr>
              <w:t xml:space="preserve">Sale  </w:t>
            </w:r>
            <w:r>
              <w:rPr>
                <w:rFonts w:ascii="Angsana New" w:hAnsi="Angsana New"/>
                <w:sz w:val="24"/>
                <w:szCs w:val="24"/>
              </w:rPr>
              <w:t xml:space="preserve">of </w:t>
            </w:r>
            <w:r w:rsidRPr="008D2860">
              <w:rPr>
                <w:rFonts w:ascii="Angsana New" w:hAnsi="Angsana New" w:hint="cs"/>
                <w:sz w:val="24"/>
                <w:szCs w:val="24"/>
              </w:rPr>
              <w:t xml:space="preserve">Assets            </w:t>
            </w:r>
          </w:p>
        </w:tc>
        <w:tc>
          <w:tcPr>
            <w:tcW w:w="1530" w:type="dxa"/>
            <w:hideMark/>
          </w:tcPr>
          <w:p w:rsidR="005F2D53" w:rsidRPr="00E51D62" w:rsidRDefault="005F2D53" w:rsidP="005F2D53">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w:t>
            </w:r>
            <w:r w:rsidRPr="00E51D62">
              <w:rPr>
                <w:rFonts w:ascii="Angsana New" w:eastAsia="Cordia New" w:hAnsi="Angsana New"/>
                <w:sz w:val="24"/>
                <w:szCs w:val="24"/>
                <w:cs/>
              </w:rPr>
              <w:t>4</w:t>
            </w:r>
            <w:r w:rsidRPr="00E51D62">
              <w:rPr>
                <w:rFonts w:ascii="Angsana New" w:eastAsia="Cordia New" w:hAnsi="Angsana New"/>
                <w:sz w:val="24"/>
                <w:szCs w:val="24"/>
              </w:rPr>
              <w:t>97,756,347.76)</w:t>
            </w:r>
          </w:p>
        </w:tc>
        <w:tc>
          <w:tcPr>
            <w:tcW w:w="236"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64" w:type="dxa"/>
            <w:hideMark/>
          </w:tcPr>
          <w:p w:rsidR="005F2D53" w:rsidRPr="00E51D62" w:rsidRDefault="005F2D53" w:rsidP="005F2D53">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w:t>
            </w:r>
            <w:r w:rsidRPr="00E51D62">
              <w:rPr>
                <w:rFonts w:ascii="Angsana New" w:eastAsia="Cordia New" w:hAnsi="Angsana New"/>
                <w:sz w:val="24"/>
                <w:szCs w:val="24"/>
                <w:cs/>
              </w:rPr>
              <w:t>4</w:t>
            </w:r>
            <w:r w:rsidRPr="00E51D62">
              <w:rPr>
                <w:rFonts w:ascii="Angsana New" w:eastAsia="Cordia New" w:hAnsi="Angsana New" w:hint="cs"/>
                <w:sz w:val="24"/>
                <w:szCs w:val="24"/>
                <w:cs/>
              </w:rPr>
              <w:t>13</w:t>
            </w:r>
            <w:r w:rsidRPr="00E51D62">
              <w:rPr>
                <w:rFonts w:ascii="Angsana New" w:eastAsia="Cordia New" w:hAnsi="Angsana New"/>
                <w:sz w:val="24"/>
                <w:szCs w:val="24"/>
              </w:rPr>
              <w:t>,</w:t>
            </w:r>
            <w:r w:rsidRPr="00E51D62">
              <w:rPr>
                <w:rFonts w:ascii="Angsana New" w:eastAsia="Cordia New" w:hAnsi="Angsana New" w:hint="cs"/>
                <w:sz w:val="24"/>
                <w:szCs w:val="24"/>
                <w:cs/>
              </w:rPr>
              <w:t>931</w:t>
            </w:r>
            <w:r w:rsidRPr="00E51D62">
              <w:rPr>
                <w:rFonts w:ascii="Angsana New" w:eastAsia="Cordia New" w:hAnsi="Angsana New"/>
                <w:sz w:val="24"/>
                <w:szCs w:val="24"/>
              </w:rPr>
              <w:t>,</w:t>
            </w:r>
            <w:r w:rsidRPr="00E51D62">
              <w:rPr>
                <w:rFonts w:ascii="Angsana New" w:eastAsia="Cordia New" w:hAnsi="Angsana New" w:hint="cs"/>
                <w:sz w:val="24"/>
                <w:szCs w:val="24"/>
                <w:cs/>
              </w:rPr>
              <w:t>582.44</w:t>
            </w:r>
            <w:r w:rsidRPr="00E51D62">
              <w:rPr>
                <w:rFonts w:ascii="Angsana New" w:eastAsia="Cordia New" w:hAnsi="Angsana New"/>
                <w:sz w:val="24"/>
                <w:szCs w:val="24"/>
              </w:rPr>
              <w:t>)</w:t>
            </w:r>
          </w:p>
        </w:tc>
        <w:tc>
          <w:tcPr>
            <w:tcW w:w="270"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30" w:type="dxa"/>
            <w:hideMark/>
          </w:tcPr>
          <w:p w:rsidR="005F2D53" w:rsidRPr="00E51D62" w:rsidRDefault="005F2D53" w:rsidP="005F2D53">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(874,697,755.98)</w:t>
            </w:r>
          </w:p>
        </w:tc>
        <w:tc>
          <w:tcPr>
            <w:tcW w:w="270" w:type="dxa"/>
          </w:tcPr>
          <w:p w:rsidR="005F2D53" w:rsidRPr="00E51D62" w:rsidRDefault="005F2D53" w:rsidP="005F2D53">
            <w:pPr>
              <w:tabs>
                <w:tab w:val="left" w:pos="-5103"/>
              </w:tabs>
              <w:ind w:left="-108" w:right="72"/>
              <w:jc w:val="right"/>
              <w:rPr>
                <w:rFonts w:ascii="Angsana New" w:eastAsia="Cordia New" w:hAnsi="Angsana New"/>
                <w:sz w:val="24"/>
                <w:szCs w:val="24"/>
                <w:cs/>
              </w:rPr>
            </w:pPr>
          </w:p>
        </w:tc>
        <w:tc>
          <w:tcPr>
            <w:tcW w:w="1546" w:type="dxa"/>
            <w:hideMark/>
          </w:tcPr>
          <w:p w:rsidR="005F2D53" w:rsidRPr="00E51D62" w:rsidRDefault="005F2D53" w:rsidP="005F2D53">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(1,786,385,686.18)</w:t>
            </w:r>
          </w:p>
        </w:tc>
      </w:tr>
      <w:tr w:rsidR="00E51D62" w:rsidRPr="00291280" w:rsidTr="00743B91">
        <w:trPr>
          <w:trHeight w:val="269"/>
        </w:trPr>
        <w:tc>
          <w:tcPr>
            <w:tcW w:w="2520" w:type="dxa"/>
            <w:hideMark/>
          </w:tcPr>
          <w:p w:rsidR="00E51D62" w:rsidRPr="008D2860" w:rsidRDefault="00E51D62" w:rsidP="00E51D62">
            <w:pPr>
              <w:ind w:left="-66"/>
              <w:jc w:val="thaiDistribute"/>
              <w:rPr>
                <w:rFonts w:ascii="Angsana New" w:eastAsia="Cordia New" w:hAnsi="Angsana New"/>
                <w:spacing w:val="1"/>
                <w:sz w:val="24"/>
                <w:szCs w:val="24"/>
              </w:rPr>
            </w:pPr>
            <w:r w:rsidRPr="008D2860">
              <w:rPr>
                <w:rFonts w:ascii="Angsana New" w:eastAsia="Cordia New" w:hAnsi="Angsana New" w:hint="cs"/>
                <w:b/>
                <w:bCs/>
                <w:spacing w:val="1"/>
                <w:sz w:val="24"/>
                <w:szCs w:val="24"/>
              </w:rPr>
              <w:t>Ending Carrying Amount</w:t>
            </w: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cs/>
              </w:rPr>
            </w:pPr>
            <w:r w:rsidRPr="00E51D62">
              <w:rPr>
                <w:rFonts w:ascii="Angsana New" w:eastAsia="Cordia New" w:hAnsi="Angsana New"/>
                <w:b/>
                <w:bCs/>
                <w:sz w:val="24"/>
                <w:szCs w:val="24"/>
              </w:rPr>
              <w:t>509,751,150.17</w:t>
            </w:r>
          </w:p>
        </w:tc>
        <w:tc>
          <w:tcPr>
            <w:tcW w:w="23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b/>
                <w:bCs/>
                <w:sz w:val="24"/>
                <w:szCs w:val="24"/>
              </w:rPr>
              <w:t>509,751</w:t>
            </w:r>
            <w:r w:rsidRPr="00E51D62">
              <w:rPr>
                <w:rFonts w:ascii="Angsana New" w:eastAsia="Cordia New" w:hAnsi="Angsana New"/>
                <w:b/>
                <w:bCs/>
                <w:sz w:val="24"/>
                <w:szCs w:val="24"/>
                <w:cs/>
              </w:rPr>
              <w:t>,</w:t>
            </w:r>
            <w:r w:rsidRPr="00E51D62">
              <w:rPr>
                <w:rFonts w:ascii="Angsana New" w:eastAsia="Cordia New" w:hAnsi="Angsana New"/>
                <w:b/>
                <w:bCs/>
                <w:sz w:val="24"/>
                <w:szCs w:val="24"/>
              </w:rPr>
              <w:t>150.17</w:t>
            </w:r>
          </w:p>
        </w:tc>
      </w:tr>
      <w:tr w:rsidR="00E51D62" w:rsidRPr="00291280" w:rsidTr="00743B91">
        <w:tc>
          <w:tcPr>
            <w:tcW w:w="2520" w:type="dxa"/>
          </w:tcPr>
          <w:p w:rsidR="00E51D62" w:rsidRPr="008D2860" w:rsidRDefault="00E51D62" w:rsidP="00E51D62">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1 </w:t>
            </w:r>
            <w:r w:rsidRPr="008D2860">
              <w:rPr>
                <w:rFonts w:ascii="Angsana New" w:eastAsia="Cordia New" w:hAnsi="Angsana New" w:hint="cs"/>
                <w:b/>
                <w:bCs/>
                <w:spacing w:val="1"/>
                <w:sz w:val="24"/>
                <w:szCs w:val="24"/>
              </w:rPr>
              <w:t xml:space="preserve">January </w:t>
            </w:r>
            <w:r w:rsidRPr="008D2860">
              <w:rPr>
                <w:rFonts w:ascii="Angsana New" w:eastAsia="Cordia New" w:hAnsi="Angsana New" w:hint="cs"/>
                <w:b/>
                <w:bCs/>
                <w:spacing w:val="1"/>
                <w:sz w:val="24"/>
                <w:szCs w:val="24"/>
                <w:cs/>
              </w:rPr>
              <w:t>2015</w:t>
            </w:r>
          </w:p>
        </w:tc>
        <w:tc>
          <w:tcPr>
            <w:tcW w:w="1530" w:type="dxa"/>
            <w:tcBorders>
              <w:left w:val="nil"/>
              <w:bottom w:val="nil"/>
              <w:right w:val="nil"/>
            </w:tcBorders>
          </w:tcPr>
          <w:p w:rsidR="00E51D62" w:rsidRPr="00E51D62" w:rsidRDefault="00E51D62" w:rsidP="00E51D62">
            <w:pPr>
              <w:tabs>
                <w:tab w:val="left" w:pos="-5103"/>
              </w:tabs>
              <w:ind w:left="-108" w:right="-2"/>
              <w:jc w:val="thaiDistribute"/>
              <w:rPr>
                <w:rFonts w:ascii="Angsana New" w:eastAsia="Cordia New" w:hAnsi="Angsana New"/>
                <w:sz w:val="24"/>
                <w:szCs w:val="24"/>
              </w:rPr>
            </w:pPr>
          </w:p>
        </w:tc>
        <w:tc>
          <w:tcPr>
            <w:tcW w:w="236" w:type="dxa"/>
          </w:tcPr>
          <w:p w:rsidR="00E51D62" w:rsidRPr="00E51D62" w:rsidRDefault="00E51D62" w:rsidP="00E51D62">
            <w:pPr>
              <w:tabs>
                <w:tab w:val="left" w:pos="-5103"/>
              </w:tabs>
              <w:ind w:left="-108" w:right="72"/>
              <w:jc w:val="thaiDistribute"/>
              <w:rPr>
                <w:rFonts w:ascii="Angsana New" w:eastAsia="Cordia New" w:hAnsi="Angsana New"/>
                <w:sz w:val="24"/>
                <w:szCs w:val="24"/>
              </w:rPr>
            </w:pPr>
          </w:p>
        </w:tc>
        <w:tc>
          <w:tcPr>
            <w:tcW w:w="1564" w:type="dxa"/>
            <w:tcBorders>
              <w:left w:val="nil"/>
              <w:bottom w:val="nil"/>
              <w:right w:val="nil"/>
            </w:tcBorders>
          </w:tcPr>
          <w:p w:rsidR="00E51D62" w:rsidRPr="00E51D62" w:rsidRDefault="00E51D62" w:rsidP="00E51D62">
            <w:pPr>
              <w:tabs>
                <w:tab w:val="left" w:pos="-5103"/>
              </w:tabs>
              <w:ind w:left="-108" w:right="-2"/>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s>
              <w:ind w:left="-108" w:right="72"/>
              <w:jc w:val="thaiDistribute"/>
              <w:rPr>
                <w:rFonts w:ascii="Angsana New" w:eastAsia="Cordia New" w:hAnsi="Angsana New"/>
                <w:sz w:val="24"/>
                <w:szCs w:val="24"/>
              </w:rPr>
            </w:pPr>
          </w:p>
        </w:tc>
        <w:tc>
          <w:tcPr>
            <w:tcW w:w="1530" w:type="dxa"/>
            <w:tcBorders>
              <w:left w:val="nil"/>
              <w:bottom w:val="nil"/>
              <w:right w:val="nil"/>
            </w:tcBorders>
          </w:tcPr>
          <w:p w:rsidR="00E51D62" w:rsidRPr="00E51D62" w:rsidRDefault="00E51D62" w:rsidP="00E51D62">
            <w:pPr>
              <w:tabs>
                <w:tab w:val="left" w:pos="-5103"/>
              </w:tabs>
              <w:ind w:left="-108" w:right="-2"/>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s>
              <w:ind w:left="-108" w:right="72"/>
              <w:jc w:val="thaiDistribute"/>
              <w:rPr>
                <w:rFonts w:ascii="Angsana New" w:eastAsia="Cordia New" w:hAnsi="Angsana New"/>
                <w:sz w:val="24"/>
                <w:szCs w:val="24"/>
              </w:rPr>
            </w:pPr>
          </w:p>
        </w:tc>
        <w:tc>
          <w:tcPr>
            <w:tcW w:w="1546" w:type="dxa"/>
            <w:tcBorders>
              <w:left w:val="nil"/>
              <w:bottom w:val="nil"/>
              <w:right w:val="nil"/>
            </w:tcBorders>
          </w:tcPr>
          <w:p w:rsidR="00E51D62" w:rsidRPr="00E51D62" w:rsidRDefault="00E51D62" w:rsidP="00E51D62">
            <w:pPr>
              <w:tabs>
                <w:tab w:val="left" w:pos="-5103"/>
              </w:tabs>
              <w:ind w:left="-108" w:right="-2"/>
              <w:jc w:val="thaiDistribute"/>
              <w:rPr>
                <w:rFonts w:ascii="Angsana New" w:eastAsia="Cordia New" w:hAnsi="Angsana New"/>
                <w:sz w:val="24"/>
                <w:szCs w:val="24"/>
              </w:rPr>
            </w:pP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509,751,150.17</w:t>
            </w:r>
          </w:p>
        </w:tc>
        <w:tc>
          <w:tcPr>
            <w:tcW w:w="236"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rPr>
              <w:t>509,751</w:t>
            </w:r>
            <w:r w:rsidRPr="00E51D62">
              <w:rPr>
                <w:rFonts w:ascii="Angsana New" w:eastAsia="Cordia New" w:hAnsi="Angsana New"/>
                <w:sz w:val="24"/>
                <w:szCs w:val="24"/>
                <w:cs/>
              </w:rPr>
              <w:t>,</w:t>
            </w:r>
            <w:r w:rsidRPr="00E51D62">
              <w:rPr>
                <w:rFonts w:ascii="Angsana New" w:eastAsia="Cordia New" w:hAnsi="Angsana New"/>
                <w:sz w:val="24"/>
                <w:szCs w:val="24"/>
              </w:rPr>
              <w:t>150.17</w:t>
            </w: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cs/>
              </w:rPr>
            </w:pPr>
            <w:r w:rsidRPr="00E51D62">
              <w:rPr>
                <w:rFonts w:ascii="Angsana New" w:eastAsia="Cordia New" w:hAnsi="Angsana New"/>
                <w:b/>
                <w:bCs/>
                <w:sz w:val="24"/>
                <w:szCs w:val="24"/>
              </w:rPr>
              <w:t>509,751,150.17</w:t>
            </w:r>
          </w:p>
        </w:tc>
        <w:tc>
          <w:tcPr>
            <w:tcW w:w="23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nil"/>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nil"/>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nil"/>
              <w:right w:val="nil"/>
            </w:tcBorders>
            <w:hideMark/>
          </w:tcPr>
          <w:p w:rsidR="00E51D62" w:rsidRPr="00E51D62" w:rsidRDefault="00E51D62" w:rsidP="00E51D62">
            <w:pPr>
              <w:tabs>
                <w:tab w:val="left" w:pos="-5103"/>
              </w:tabs>
              <w:ind w:left="-108" w:right="-2"/>
              <w:jc w:val="right"/>
              <w:rPr>
                <w:rFonts w:ascii="Angsana New" w:eastAsia="Cordia New" w:hAnsi="Angsana New"/>
                <w:b/>
                <w:bCs/>
                <w:sz w:val="24"/>
                <w:szCs w:val="24"/>
              </w:rPr>
            </w:pPr>
            <w:r w:rsidRPr="00E51D62">
              <w:rPr>
                <w:rFonts w:ascii="Angsana New" w:eastAsia="Cordia New" w:hAnsi="Angsana New"/>
                <w:b/>
                <w:bCs/>
                <w:sz w:val="24"/>
                <w:szCs w:val="24"/>
              </w:rPr>
              <w:t>509,751</w:t>
            </w:r>
            <w:r w:rsidRPr="00E51D62">
              <w:rPr>
                <w:rFonts w:ascii="Angsana New" w:eastAsia="Cordia New" w:hAnsi="Angsana New"/>
                <w:b/>
                <w:bCs/>
                <w:sz w:val="24"/>
                <w:szCs w:val="24"/>
                <w:cs/>
              </w:rPr>
              <w:t>,</w:t>
            </w:r>
            <w:r w:rsidRPr="00E51D62">
              <w:rPr>
                <w:rFonts w:ascii="Angsana New" w:eastAsia="Cordia New" w:hAnsi="Angsana New"/>
                <w:b/>
                <w:bCs/>
                <w:sz w:val="24"/>
                <w:szCs w:val="24"/>
              </w:rPr>
              <w:t>150.17</w:t>
            </w:r>
          </w:p>
        </w:tc>
      </w:tr>
      <w:tr w:rsidR="00E51D62" w:rsidRPr="00291280" w:rsidTr="00743B91">
        <w:tc>
          <w:tcPr>
            <w:tcW w:w="4050" w:type="dxa"/>
            <w:gridSpan w:val="2"/>
            <w:hideMark/>
          </w:tcPr>
          <w:p w:rsidR="00E51D62" w:rsidRPr="00E51D62" w:rsidRDefault="00E51D62" w:rsidP="00E51D62">
            <w:pPr>
              <w:ind w:left="-66"/>
              <w:jc w:val="thaiDistribute"/>
              <w:rPr>
                <w:rFonts w:ascii="Angsana New" w:eastAsia="Cordia New" w:hAnsi="Angsana New"/>
                <w:b/>
                <w:bCs/>
                <w:sz w:val="24"/>
                <w:szCs w:val="24"/>
              </w:rPr>
            </w:pPr>
            <w:r w:rsidRPr="00E51D62">
              <w:rPr>
                <w:rFonts w:ascii="Angsana New" w:eastAsia="Cordia New" w:hAnsi="Angsana New" w:hint="cs"/>
                <w:b/>
                <w:bCs/>
                <w:spacing w:val="1"/>
                <w:sz w:val="24"/>
                <w:szCs w:val="24"/>
              </w:rPr>
              <w:t xml:space="preserve">Transactions </w:t>
            </w:r>
            <w:r w:rsidRPr="00E51D62">
              <w:rPr>
                <w:rFonts w:ascii="Angsana New" w:hAnsi="Angsana New" w:hint="cs"/>
                <w:b/>
                <w:bCs/>
                <w:spacing w:val="1"/>
                <w:sz w:val="24"/>
                <w:szCs w:val="24"/>
              </w:rPr>
              <w:t>during</w:t>
            </w:r>
            <w:r w:rsidRPr="00E51D62">
              <w:rPr>
                <w:rFonts w:ascii="Angsana New" w:eastAsia="Cordia New" w:hAnsi="Angsana New" w:hint="cs"/>
                <w:b/>
                <w:bCs/>
                <w:spacing w:val="1"/>
                <w:sz w:val="24"/>
                <w:szCs w:val="24"/>
              </w:rPr>
              <w:t xml:space="preserve"> the year ended </w:t>
            </w:r>
            <w:r w:rsidRPr="00E51D62">
              <w:rPr>
                <w:rFonts w:ascii="Angsana New" w:eastAsia="Cordia New" w:hAnsi="Angsana New" w:hint="cs"/>
                <w:b/>
                <w:bCs/>
                <w:spacing w:val="1"/>
                <w:sz w:val="24"/>
                <w:szCs w:val="24"/>
                <w:cs/>
              </w:rPr>
              <w:t xml:space="preserve">31 </w:t>
            </w:r>
            <w:r w:rsidRPr="00E51D62">
              <w:rPr>
                <w:rFonts w:ascii="Angsana New" w:eastAsia="Cordia New" w:hAnsi="Angsana New" w:hint="cs"/>
                <w:b/>
                <w:bCs/>
                <w:spacing w:val="1"/>
                <w:sz w:val="24"/>
                <w:szCs w:val="24"/>
              </w:rPr>
              <w:t xml:space="preserve">December </w:t>
            </w:r>
            <w:r w:rsidRPr="00E51D62">
              <w:rPr>
                <w:rFonts w:ascii="Angsana New" w:eastAsia="Cordia New" w:hAnsi="Angsana New" w:hint="cs"/>
                <w:b/>
                <w:bCs/>
                <w:spacing w:val="1"/>
                <w:sz w:val="24"/>
                <w:szCs w:val="24"/>
                <w:cs/>
              </w:rPr>
              <w:t>2016</w:t>
            </w:r>
          </w:p>
        </w:tc>
        <w:tc>
          <w:tcPr>
            <w:tcW w:w="236" w:type="dxa"/>
          </w:tcPr>
          <w:p w:rsidR="00E51D62" w:rsidRPr="00E51D62" w:rsidRDefault="00E51D62" w:rsidP="00E51D62">
            <w:pPr>
              <w:tabs>
                <w:tab w:val="left" w:pos="-5103"/>
              </w:tabs>
              <w:ind w:left="-108" w:right="-2"/>
              <w:jc w:val="right"/>
              <w:rPr>
                <w:rFonts w:ascii="Angsana New" w:eastAsia="Cordia New" w:hAnsi="Angsana New"/>
                <w:b/>
                <w:bCs/>
                <w:sz w:val="24"/>
                <w:szCs w:val="24"/>
                <w:cs/>
              </w:rPr>
            </w:pPr>
          </w:p>
        </w:tc>
        <w:tc>
          <w:tcPr>
            <w:tcW w:w="1564"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270" w:type="dxa"/>
          </w:tcPr>
          <w:p w:rsidR="00E51D62" w:rsidRPr="00E51D62" w:rsidRDefault="00E51D62" w:rsidP="00E51D62">
            <w:pPr>
              <w:tabs>
                <w:tab w:val="left" w:pos="-5103"/>
              </w:tabs>
              <w:ind w:left="-108" w:right="-2"/>
              <w:jc w:val="right"/>
              <w:rPr>
                <w:rFonts w:ascii="Angsana New" w:eastAsia="Cordia New" w:hAnsi="Angsana New"/>
                <w:b/>
                <w:bCs/>
                <w:sz w:val="24"/>
                <w:szCs w:val="24"/>
                <w:cs/>
              </w:rPr>
            </w:pPr>
          </w:p>
        </w:tc>
        <w:tc>
          <w:tcPr>
            <w:tcW w:w="153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270" w:type="dxa"/>
          </w:tcPr>
          <w:p w:rsidR="00E51D62" w:rsidRPr="00E51D62" w:rsidRDefault="00E51D62" w:rsidP="00E51D62">
            <w:pPr>
              <w:tabs>
                <w:tab w:val="left" w:pos="-5103"/>
              </w:tabs>
              <w:ind w:left="-108" w:right="-2"/>
              <w:jc w:val="right"/>
              <w:rPr>
                <w:rFonts w:ascii="Angsana New" w:eastAsia="Cordia New" w:hAnsi="Angsana New"/>
                <w:b/>
                <w:bCs/>
                <w:sz w:val="24"/>
                <w:szCs w:val="24"/>
                <w:cs/>
              </w:rPr>
            </w:pPr>
          </w:p>
        </w:tc>
        <w:tc>
          <w:tcPr>
            <w:tcW w:w="154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r>
      <w:tr w:rsidR="00E51D62" w:rsidRPr="00291280" w:rsidTr="00743B91">
        <w:tc>
          <w:tcPr>
            <w:tcW w:w="2520" w:type="dxa"/>
            <w:shd w:val="clear" w:color="auto" w:fill="auto"/>
            <w:hideMark/>
          </w:tcPr>
          <w:p w:rsidR="00E51D62" w:rsidRPr="008D2860" w:rsidRDefault="00E51D62" w:rsidP="00E51D62">
            <w:pPr>
              <w:ind w:left="-66"/>
              <w:jc w:val="thaiDistribute"/>
              <w:rPr>
                <w:rFonts w:ascii="Angsana New" w:hAnsi="Angsana New"/>
                <w:sz w:val="24"/>
                <w:szCs w:val="24"/>
              </w:rPr>
            </w:pPr>
            <w:r w:rsidRPr="008D2860">
              <w:rPr>
                <w:rFonts w:ascii="Angsana New" w:hAnsi="Angsana New" w:hint="cs"/>
                <w:sz w:val="24"/>
                <w:szCs w:val="24"/>
              </w:rPr>
              <w:t>Tranfer out to Investment property</w:t>
            </w: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cs/>
              </w:rPr>
            </w:pPr>
            <w:r w:rsidRPr="00E51D62">
              <w:rPr>
                <w:rFonts w:ascii="Angsana New" w:eastAsia="Cordia New" w:hAnsi="Angsana New"/>
                <w:sz w:val="24"/>
                <w:szCs w:val="24"/>
              </w:rPr>
              <w:t>(509,751,150.17)</w:t>
            </w:r>
          </w:p>
        </w:tc>
        <w:tc>
          <w:tcPr>
            <w:tcW w:w="236"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E51D62" w:rsidRPr="00E51D62" w:rsidRDefault="00E51D62" w:rsidP="00E51D62">
            <w:pPr>
              <w:tabs>
                <w:tab w:val="left" w:pos="-5103"/>
              </w:tabs>
              <w:ind w:left="-108" w:right="-2"/>
              <w:jc w:val="right"/>
              <w:rPr>
                <w:rFonts w:ascii="Angsana New" w:eastAsia="Cordia New" w:hAnsi="Angsana New"/>
                <w:sz w:val="24"/>
                <w:szCs w:val="24"/>
              </w:rPr>
            </w:pPr>
            <w:r w:rsidRPr="00E51D62">
              <w:rPr>
                <w:rFonts w:ascii="Angsana New" w:eastAsia="Cordia New" w:hAnsi="Angsana New"/>
                <w:sz w:val="24"/>
                <w:szCs w:val="24"/>
              </w:rPr>
              <w:t>(509,751</w:t>
            </w:r>
            <w:r w:rsidRPr="00E51D62">
              <w:rPr>
                <w:rFonts w:ascii="Angsana New" w:eastAsia="Cordia New" w:hAnsi="Angsana New"/>
                <w:sz w:val="24"/>
                <w:szCs w:val="24"/>
                <w:cs/>
              </w:rPr>
              <w:t>,</w:t>
            </w:r>
            <w:r w:rsidRPr="00E51D62">
              <w:rPr>
                <w:rFonts w:ascii="Angsana New" w:eastAsia="Cordia New" w:hAnsi="Angsana New"/>
                <w:sz w:val="24"/>
                <w:szCs w:val="24"/>
              </w:rPr>
              <w:t>150.17)</w:t>
            </w: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spacing w:val="1"/>
                <w:sz w:val="24"/>
                <w:szCs w:val="24"/>
              </w:rPr>
            </w:pPr>
            <w:r w:rsidRPr="008D2860">
              <w:rPr>
                <w:rFonts w:ascii="Angsana New" w:eastAsia="Cordia New" w:hAnsi="Angsana New" w:hint="cs"/>
                <w:b/>
                <w:bCs/>
                <w:spacing w:val="1"/>
                <w:sz w:val="24"/>
                <w:szCs w:val="24"/>
              </w:rPr>
              <w:t>Ending Carrying Amount</w:t>
            </w: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3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 xml:space="preserve">As at </w:t>
            </w:r>
            <w:r w:rsidRPr="008D2860">
              <w:rPr>
                <w:rFonts w:ascii="Angsana New" w:eastAsia="Cordia New" w:hAnsi="Angsana New" w:hint="cs"/>
                <w:b/>
                <w:bCs/>
                <w:spacing w:val="1"/>
                <w:sz w:val="24"/>
                <w:szCs w:val="24"/>
                <w:cs/>
              </w:rPr>
              <w:t xml:space="preserve">31 </w:t>
            </w:r>
            <w:r w:rsidRPr="008D2860">
              <w:rPr>
                <w:rFonts w:ascii="Angsana New" w:eastAsia="Cordia New" w:hAnsi="Angsana New" w:hint="cs"/>
                <w:b/>
                <w:bCs/>
                <w:spacing w:val="1"/>
                <w:sz w:val="24"/>
                <w:szCs w:val="24"/>
              </w:rPr>
              <w:t xml:space="preserve">December </w:t>
            </w:r>
            <w:r w:rsidRPr="008D2860">
              <w:rPr>
                <w:rFonts w:ascii="Angsana New" w:eastAsia="Cordia New" w:hAnsi="Angsana New" w:hint="cs"/>
                <w:b/>
                <w:bCs/>
                <w:spacing w:val="1"/>
                <w:sz w:val="24"/>
                <w:szCs w:val="24"/>
                <w:cs/>
              </w:rPr>
              <w:t>2016</w:t>
            </w:r>
          </w:p>
        </w:tc>
        <w:tc>
          <w:tcPr>
            <w:tcW w:w="1530" w:type="dxa"/>
            <w:tcBorders>
              <w:top w:val="double" w:sz="4" w:space="0" w:color="auto"/>
              <w:left w:val="nil"/>
              <w:bottom w:val="nil"/>
              <w:right w:val="nil"/>
            </w:tcBorders>
          </w:tcPr>
          <w:p w:rsidR="00E51D62" w:rsidRPr="00E51D62" w:rsidRDefault="00E51D62" w:rsidP="00E51D62">
            <w:pPr>
              <w:tabs>
                <w:tab w:val="left" w:pos="-5103"/>
              </w:tabs>
              <w:ind w:left="-108"/>
              <w:jc w:val="thaiDistribute"/>
              <w:rPr>
                <w:rFonts w:ascii="Angsana New" w:eastAsia="Cordia New" w:hAnsi="Angsana New"/>
                <w:sz w:val="24"/>
                <w:szCs w:val="24"/>
              </w:rPr>
            </w:pPr>
          </w:p>
        </w:tc>
        <w:tc>
          <w:tcPr>
            <w:tcW w:w="23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64" w:type="dxa"/>
            <w:tcBorders>
              <w:top w:val="double" w:sz="4" w:space="0" w:color="auto"/>
              <w:left w:val="nil"/>
              <w:bottom w:val="nil"/>
              <w:right w:val="nil"/>
            </w:tcBorders>
          </w:tcPr>
          <w:p w:rsidR="00E51D62" w:rsidRPr="00E51D62" w:rsidRDefault="00E51D62" w:rsidP="00E51D62">
            <w:pPr>
              <w:tabs>
                <w:tab w:val="left" w:pos="-5103"/>
              </w:tabs>
              <w:ind w:left="-108"/>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30" w:type="dxa"/>
            <w:tcBorders>
              <w:top w:val="double" w:sz="4" w:space="0" w:color="auto"/>
              <w:left w:val="nil"/>
              <w:bottom w:val="nil"/>
              <w:right w:val="nil"/>
            </w:tcBorders>
          </w:tcPr>
          <w:p w:rsidR="00E51D62" w:rsidRPr="00E51D62" w:rsidRDefault="00E51D62" w:rsidP="00E51D62">
            <w:pPr>
              <w:tabs>
                <w:tab w:val="left" w:pos="-5103"/>
              </w:tabs>
              <w:ind w:left="-108"/>
              <w:jc w:val="thaiDistribute"/>
              <w:rPr>
                <w:rFonts w:ascii="Angsana New" w:eastAsia="Cordia New" w:hAnsi="Angsana New"/>
                <w:sz w:val="24"/>
                <w:szCs w:val="24"/>
              </w:rPr>
            </w:pP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46" w:type="dxa"/>
            <w:tcBorders>
              <w:top w:val="double" w:sz="4" w:space="0" w:color="auto"/>
              <w:left w:val="nil"/>
              <w:bottom w:val="nil"/>
              <w:right w:val="nil"/>
            </w:tcBorders>
          </w:tcPr>
          <w:p w:rsidR="00E51D62" w:rsidRPr="00E51D62" w:rsidRDefault="00E51D62" w:rsidP="00E51D62">
            <w:pPr>
              <w:tabs>
                <w:tab w:val="left" w:pos="-5103"/>
              </w:tabs>
              <w:ind w:left="-108"/>
              <w:jc w:val="thaiDistribute"/>
              <w:rPr>
                <w:rFonts w:ascii="Angsana New" w:eastAsia="Cordia New" w:hAnsi="Angsana New"/>
                <w:sz w:val="24"/>
                <w:szCs w:val="24"/>
              </w:rPr>
            </w:pP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spacing w:val="1"/>
                <w:sz w:val="24"/>
                <w:szCs w:val="24"/>
              </w:rPr>
            </w:pPr>
            <w:r w:rsidRPr="008D2860">
              <w:rPr>
                <w:rFonts w:ascii="Angsana New" w:eastAsia="Cordia New" w:hAnsi="Angsana New" w:hint="cs"/>
                <w:spacing w:val="1"/>
                <w:sz w:val="24"/>
                <w:szCs w:val="24"/>
              </w:rPr>
              <w:t>Cost</w:t>
            </w: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36"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64"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30"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sz w:val="24"/>
                <w:szCs w:val="24"/>
                <w:cs/>
              </w:rPr>
            </w:pPr>
          </w:p>
        </w:tc>
        <w:tc>
          <w:tcPr>
            <w:tcW w:w="1546" w:type="dxa"/>
            <w:tcBorders>
              <w:top w:val="nil"/>
              <w:left w:val="nil"/>
              <w:bottom w:val="single" w:sz="4" w:space="0" w:color="000000"/>
              <w:right w:val="nil"/>
            </w:tcBorders>
            <w:hideMark/>
          </w:tcPr>
          <w:p w:rsidR="00E51D62" w:rsidRPr="00E51D62" w:rsidRDefault="00E51D62" w:rsidP="00E51D62">
            <w:pPr>
              <w:tabs>
                <w:tab w:val="left" w:pos="-5103"/>
              </w:tabs>
              <w:ind w:left="-108" w:right="-108"/>
              <w:jc w:val="center"/>
              <w:rPr>
                <w:rFonts w:ascii="Angsana New" w:eastAsia="Cordia New" w:hAnsi="Angsana New"/>
                <w:sz w:val="24"/>
                <w:szCs w:val="24"/>
              </w:rPr>
            </w:pPr>
            <w:r w:rsidRPr="00E51D62">
              <w:rPr>
                <w:rFonts w:ascii="Angsana New" w:eastAsia="Cordia New" w:hAnsi="Angsana New"/>
                <w:sz w:val="24"/>
                <w:szCs w:val="24"/>
                <w:cs/>
              </w:rPr>
              <w:t>-</w:t>
            </w:r>
          </w:p>
        </w:tc>
      </w:tr>
      <w:tr w:rsidR="00E51D62" w:rsidRPr="00291280" w:rsidTr="00743B91">
        <w:tc>
          <w:tcPr>
            <w:tcW w:w="2520" w:type="dxa"/>
            <w:hideMark/>
          </w:tcPr>
          <w:p w:rsidR="00E51D62" w:rsidRPr="008D2860" w:rsidRDefault="00E51D62" w:rsidP="00E51D62">
            <w:pPr>
              <w:ind w:left="-66"/>
              <w:jc w:val="thaiDistribute"/>
              <w:rPr>
                <w:rFonts w:ascii="Angsana New" w:eastAsia="Cordia New" w:hAnsi="Angsana New"/>
                <w:b/>
                <w:bCs/>
                <w:spacing w:val="1"/>
                <w:sz w:val="24"/>
                <w:szCs w:val="24"/>
              </w:rPr>
            </w:pPr>
            <w:r w:rsidRPr="008D2860">
              <w:rPr>
                <w:rFonts w:ascii="Angsana New" w:eastAsia="Cordia New" w:hAnsi="Angsana New" w:hint="cs"/>
                <w:b/>
                <w:bCs/>
                <w:spacing w:val="1"/>
                <w:sz w:val="24"/>
                <w:szCs w:val="24"/>
              </w:rPr>
              <w:t>Carrying Amount</w:t>
            </w: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36"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64"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30"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c>
          <w:tcPr>
            <w:tcW w:w="270" w:type="dxa"/>
          </w:tcPr>
          <w:p w:rsidR="00E51D62" w:rsidRPr="00E51D62" w:rsidRDefault="00E51D62" w:rsidP="00E51D62">
            <w:pPr>
              <w:tabs>
                <w:tab w:val="left" w:pos="-5103"/>
              </w:tabs>
              <w:ind w:left="-108" w:right="72"/>
              <w:jc w:val="right"/>
              <w:rPr>
                <w:rFonts w:ascii="Angsana New" w:eastAsia="Cordia New" w:hAnsi="Angsana New"/>
                <w:b/>
                <w:bCs/>
                <w:sz w:val="24"/>
                <w:szCs w:val="24"/>
                <w:cs/>
              </w:rPr>
            </w:pPr>
          </w:p>
        </w:tc>
        <w:tc>
          <w:tcPr>
            <w:tcW w:w="1546" w:type="dxa"/>
            <w:tcBorders>
              <w:top w:val="single" w:sz="4" w:space="0" w:color="000000"/>
              <w:left w:val="nil"/>
              <w:bottom w:val="double" w:sz="4" w:space="0" w:color="auto"/>
              <w:right w:val="nil"/>
            </w:tcBorders>
            <w:hideMark/>
          </w:tcPr>
          <w:p w:rsidR="00E51D62" w:rsidRPr="00E51D62" w:rsidRDefault="00E51D62" w:rsidP="00E51D62">
            <w:pPr>
              <w:tabs>
                <w:tab w:val="left" w:pos="-5103"/>
              </w:tabs>
              <w:ind w:left="-108" w:right="-108"/>
              <w:jc w:val="center"/>
              <w:rPr>
                <w:rFonts w:ascii="Angsana New" w:eastAsia="Cordia New" w:hAnsi="Angsana New"/>
                <w:b/>
                <w:bCs/>
                <w:sz w:val="24"/>
                <w:szCs w:val="24"/>
              </w:rPr>
            </w:pPr>
            <w:r w:rsidRPr="00E51D62">
              <w:rPr>
                <w:rFonts w:ascii="Angsana New" w:eastAsia="Cordia New" w:hAnsi="Angsana New"/>
                <w:b/>
                <w:bCs/>
                <w:sz w:val="24"/>
                <w:szCs w:val="24"/>
                <w:cs/>
              </w:rPr>
              <w:t>-</w:t>
            </w:r>
          </w:p>
        </w:tc>
      </w:tr>
    </w:tbl>
    <w:p w:rsidR="0090581C" w:rsidRPr="0090581C" w:rsidRDefault="0090581C" w:rsidP="00786589">
      <w:pPr>
        <w:tabs>
          <w:tab w:val="left" w:pos="4680"/>
        </w:tabs>
        <w:ind w:left="450" w:firstLine="900"/>
        <w:jc w:val="thaiDistribute"/>
        <w:rPr>
          <w:rFonts w:ascii="Angsana New" w:hAnsi="Angsana New"/>
          <w:sz w:val="16"/>
          <w:szCs w:val="16"/>
        </w:rPr>
      </w:pPr>
    </w:p>
    <w:p w:rsidR="00D0674E" w:rsidRPr="0042222B" w:rsidRDefault="00D0674E" w:rsidP="00786589">
      <w:pPr>
        <w:tabs>
          <w:tab w:val="left" w:pos="4680"/>
        </w:tabs>
        <w:ind w:left="450" w:firstLine="900"/>
        <w:jc w:val="thaiDistribute"/>
        <w:rPr>
          <w:rFonts w:ascii="Angsana New" w:hAnsi="Angsana New"/>
          <w:sz w:val="30"/>
          <w:szCs w:val="30"/>
        </w:rPr>
      </w:pPr>
      <w:r w:rsidRPr="0042222B">
        <w:rPr>
          <w:rFonts w:ascii="Angsana New" w:hAnsi="Angsana New"/>
          <w:sz w:val="30"/>
          <w:szCs w:val="30"/>
        </w:rPr>
        <w:t>Separate Financial Statements as at 31 December 2015 assets-held-for-sale from auction are the group of assets which consist of land, bulding and machineries. Such assets are acquired at the auction of a company in Thailand from Rayong legal execution office. Thje Company has an objective to sell such group of assets to a subsidiarhy in the near future.</w:t>
      </w:r>
    </w:p>
    <w:p w:rsidR="00D0674E" w:rsidRPr="0042222B" w:rsidRDefault="00D0674E" w:rsidP="00786589">
      <w:pPr>
        <w:ind w:left="450" w:firstLine="900"/>
        <w:rPr>
          <w:rFonts w:ascii="Angsana New" w:hAnsi="Angsana New"/>
          <w:sz w:val="30"/>
          <w:szCs w:val="30"/>
        </w:rPr>
      </w:pPr>
      <w:r w:rsidRPr="0042222B">
        <w:rPr>
          <w:rFonts w:ascii="Angsana New" w:hAnsi="Angsana New"/>
          <w:sz w:val="30"/>
          <w:szCs w:val="30"/>
        </w:rPr>
        <w:t xml:space="preserve">a) In first quarterly 2015, the Company recorded sales of assets-held-for-sale for machinery and equipment which was entered on sell and buy agreement with a unrelated  company dated 29 September 2014. Currently, the Company has fully received payment for the machinery and equipment in respect withthe value of agreement in the total amount of  Baht </w:t>
      </w:r>
      <w:r w:rsidRPr="0042222B">
        <w:rPr>
          <w:rFonts w:ascii="Angsana New" w:hAnsi="Angsana New"/>
          <w:sz w:val="30"/>
          <w:szCs w:val="30"/>
          <w:cs/>
        </w:rPr>
        <w:t xml:space="preserve">216 </w:t>
      </w:r>
      <w:r w:rsidRPr="0042222B">
        <w:rPr>
          <w:rFonts w:ascii="Angsana New" w:hAnsi="Angsana New"/>
          <w:sz w:val="30"/>
          <w:szCs w:val="30"/>
        </w:rPr>
        <w:t xml:space="preserve">million.  The Company has realized gains from a sales of assets in the </w:t>
      </w:r>
      <w:r w:rsidRPr="0042222B">
        <w:rPr>
          <w:rFonts w:ascii="Angsana New" w:hAnsi="Angsana New"/>
          <w:sz w:val="30"/>
          <w:szCs w:val="30"/>
          <w:cs/>
        </w:rPr>
        <w:t>1</w:t>
      </w:r>
      <w:r w:rsidRPr="0042222B">
        <w:rPr>
          <w:rFonts w:ascii="Angsana New" w:hAnsi="Angsana New"/>
          <w:sz w:val="30"/>
          <w:szCs w:val="30"/>
        </w:rPr>
        <w:t xml:space="preserve">st quarter of 2015amounted to Baht </w:t>
      </w:r>
      <w:r w:rsidRPr="0042222B">
        <w:rPr>
          <w:rFonts w:ascii="Angsana New" w:hAnsi="Angsana New"/>
          <w:sz w:val="30"/>
          <w:szCs w:val="30"/>
          <w:cs/>
        </w:rPr>
        <w:t xml:space="preserve">154 </w:t>
      </w:r>
      <w:r w:rsidRPr="0042222B">
        <w:rPr>
          <w:rFonts w:ascii="Angsana New" w:hAnsi="Angsana New"/>
          <w:sz w:val="30"/>
          <w:szCs w:val="30"/>
        </w:rPr>
        <w:t>million.</w:t>
      </w:r>
    </w:p>
    <w:p w:rsidR="00D0674E" w:rsidRPr="0042222B" w:rsidRDefault="00D0674E" w:rsidP="00786589">
      <w:pPr>
        <w:ind w:left="450" w:firstLine="900"/>
        <w:rPr>
          <w:rFonts w:ascii="Angsana New" w:hAnsi="Angsana New"/>
          <w:sz w:val="30"/>
          <w:szCs w:val="30"/>
          <w:cs/>
        </w:rPr>
      </w:pPr>
      <w:r w:rsidRPr="0042222B">
        <w:rPr>
          <w:rFonts w:ascii="Angsana New" w:hAnsi="Angsana New"/>
          <w:sz w:val="30"/>
          <w:szCs w:val="30"/>
        </w:rPr>
        <w:t>b) During the second quarter of 2015, the Company recorded the sale of a portion of the         assets-held-for-sale, which acquired from auction, to two subsidiaries. There are land together with plant and other construction under the sales and purchase agreement dated 22 June 2015 and machines and equipment under the machine sales and purchase agreement dated 22 June 2015 with the total cost of Baht 1,443.97 million. On 3 July 2015, the ownership of the land together with plant and other construction has been transferred. The ownership of the machines and equipment will be transferred when it has been deliveried. The said cost has been transferred to a subsidiary’s property, plant and equipment at Baht 82</w:t>
      </w:r>
      <w:r w:rsidR="00B025FC">
        <w:rPr>
          <w:rFonts w:ascii="Angsana New" w:hAnsi="Angsana New"/>
          <w:sz w:val="30"/>
          <w:szCs w:val="30"/>
        </w:rPr>
        <w:t>4</w:t>
      </w:r>
      <w:r w:rsidR="00B025FC">
        <w:rPr>
          <w:rFonts w:ascii="Angsana New" w:hAnsi="Angsana New"/>
          <w:sz w:val="30"/>
          <w:szCs w:val="30"/>
          <w:cs/>
        </w:rPr>
        <w:t>.</w:t>
      </w:r>
      <w:r w:rsidR="00B025FC">
        <w:rPr>
          <w:rFonts w:ascii="Angsana New" w:hAnsi="Angsana New"/>
          <w:sz w:val="30"/>
          <w:szCs w:val="30"/>
        </w:rPr>
        <w:t>62</w:t>
      </w:r>
      <w:r w:rsidRPr="0042222B">
        <w:rPr>
          <w:rFonts w:ascii="Angsana New" w:hAnsi="Angsana New"/>
          <w:sz w:val="30"/>
          <w:szCs w:val="30"/>
        </w:rPr>
        <w:t xml:space="preserve"> </w:t>
      </w:r>
      <w:r w:rsidRPr="0042222B">
        <w:rPr>
          <w:rFonts w:ascii="Angsana New" w:hAnsi="Angsana New"/>
          <w:sz w:val="30"/>
          <w:szCs w:val="30"/>
        </w:rPr>
        <w:lastRenderedPageBreak/>
        <w:t>million and Baht 619.35 million is shown under another subsidiary’s asset-held-for-sale. The Company has recognized gains from assets-held-for-sale of Baht 391.03 million.</w:t>
      </w:r>
    </w:p>
    <w:p w:rsidR="00E15C92" w:rsidRDefault="00D0674E" w:rsidP="00E15C92">
      <w:pPr>
        <w:ind w:left="450" w:firstLine="900"/>
        <w:rPr>
          <w:rFonts w:ascii="Angsana New" w:hAnsi="Angsana New"/>
          <w:sz w:val="30"/>
          <w:szCs w:val="30"/>
        </w:rPr>
      </w:pPr>
      <w:r w:rsidRPr="0042222B">
        <w:rPr>
          <w:rFonts w:ascii="Angsana New" w:hAnsi="Angsana New"/>
          <w:sz w:val="30"/>
          <w:szCs w:val="30"/>
        </w:rPr>
        <w:t xml:space="preserve">c) On 18 September 2015, the Company has entered into a sale of land agreement with General Engineering Public Company Limited "GEL" to sale a portion of the Company's  land. According  to the resolution of the Extraordinary of Shareholders’ Meeting No. 1/2015 held on 18 September 2015, the Company was approved to release the land from mortgage with a financial institution in amount 175 Rai (Baht 7.3 million per Rai), with the total value of  Baht 1,277.50 million </w:t>
      </w:r>
      <w:r w:rsidR="0094709B">
        <w:rPr>
          <w:rFonts w:ascii="Angsana New" w:hAnsi="Angsana New"/>
          <w:sz w:val="30"/>
          <w:szCs w:val="30"/>
        </w:rPr>
        <w:t xml:space="preserve">(cost of baht 281.05 million) </w:t>
      </w:r>
      <w:r w:rsidRPr="0042222B">
        <w:rPr>
          <w:rFonts w:ascii="Angsana New" w:hAnsi="Angsana New"/>
          <w:sz w:val="30"/>
          <w:szCs w:val="30"/>
        </w:rPr>
        <w:t xml:space="preserve">and The Company and GEL agreed to settle the payment for this transaction with  the acquisition of shares transaction of Suntech Metals Co., Ltd., with the total value of Baht 807 million and shares transaction of World Wire Processing Co., Ltd., with the total value of Baht 13,999 and the company liable for World Wire’s obligations to GEL with the total value of Baht 233.09 Million. GEL settled the remaining Baht 237.40 million by cash payment to the Company on 21 September 2015. The transfer land's right fee will be equally shared by the Company and GEL, while the Company is solely responsible for special business tax. Furthermore, the Company registered some part of the servitudes status on the Company’s land with total area of approximately </w:t>
      </w:r>
      <w:r w:rsidRPr="0042222B">
        <w:rPr>
          <w:rFonts w:ascii="Angsana New" w:hAnsi="Angsana New"/>
          <w:sz w:val="30"/>
          <w:szCs w:val="30"/>
          <w:cs/>
        </w:rPr>
        <w:t>1</w:t>
      </w:r>
      <w:r w:rsidRPr="0042222B">
        <w:rPr>
          <w:rFonts w:ascii="Angsana New" w:hAnsi="Angsana New"/>
          <w:sz w:val="30"/>
          <w:szCs w:val="30"/>
        </w:rPr>
        <w:t xml:space="preserve"> Rai to GEL to be used land’s entrance and exit. The Company has received payment of the sold Land and had transferred the 3 land’s titles to GEL on 21 September 2015 in respect to the agreement. The Company has recognized gain on sale of land in the amount of Baht 938.37 million in the consolidated and separate comprehensive income statement for the nine months period ended 31 December 2015.</w:t>
      </w:r>
    </w:p>
    <w:p w:rsidR="00EB71CC" w:rsidRPr="009F2C2D" w:rsidRDefault="00EB71CC" w:rsidP="00E15C92">
      <w:pPr>
        <w:ind w:left="450" w:firstLine="900"/>
        <w:rPr>
          <w:rFonts w:ascii="Angsana New" w:hAnsi="Angsana New"/>
          <w:sz w:val="22"/>
          <w:szCs w:val="22"/>
        </w:rPr>
      </w:pPr>
    </w:p>
    <w:p w:rsidR="00E15C92" w:rsidRPr="00E15C92" w:rsidRDefault="00E15C92" w:rsidP="00E15C92">
      <w:pPr>
        <w:numPr>
          <w:ilvl w:val="0"/>
          <w:numId w:val="20"/>
        </w:numPr>
        <w:ind w:left="450" w:hanging="426"/>
        <w:jc w:val="thaiDistribute"/>
        <w:rPr>
          <w:rFonts w:ascii="Angsana New" w:hAnsi="Angsana New"/>
          <w:b/>
          <w:bCs/>
          <w:sz w:val="30"/>
          <w:szCs w:val="30"/>
        </w:rPr>
      </w:pPr>
      <w:r w:rsidRPr="00E15C92">
        <w:rPr>
          <w:rFonts w:ascii="Angsana New" w:hAnsi="Angsana New"/>
          <w:b/>
          <w:bCs/>
          <w:sz w:val="30"/>
          <w:szCs w:val="30"/>
        </w:rPr>
        <w:t xml:space="preserve">Investment in </w:t>
      </w:r>
      <w:r>
        <w:rPr>
          <w:rFonts w:ascii="Angsana New" w:hAnsi="Angsana New"/>
          <w:b/>
          <w:bCs/>
          <w:sz w:val="30"/>
          <w:szCs w:val="30"/>
        </w:rPr>
        <w:t>associated</w:t>
      </w:r>
    </w:p>
    <w:p w:rsidR="00E15C92" w:rsidRPr="00E15C92" w:rsidRDefault="00E15C92" w:rsidP="00E15C92">
      <w:pPr>
        <w:ind w:left="1350"/>
        <w:jc w:val="thaiDistribute"/>
        <w:rPr>
          <w:rFonts w:ascii="Angsana New" w:hAnsi="Angsana New"/>
          <w:sz w:val="30"/>
          <w:szCs w:val="30"/>
        </w:rPr>
      </w:pPr>
      <w:r w:rsidRPr="00E15C92">
        <w:rPr>
          <w:rFonts w:ascii="Angsana New" w:hAnsi="Angsana New"/>
          <w:sz w:val="30"/>
          <w:szCs w:val="30"/>
          <w:lang w:val="en-GB"/>
        </w:rPr>
        <w:t>Consist of:</w:t>
      </w:r>
    </w:p>
    <w:tbl>
      <w:tblPr>
        <w:tblW w:w="10290" w:type="dxa"/>
        <w:tblInd w:w="-342" w:type="dxa"/>
        <w:tblLayout w:type="fixed"/>
        <w:tblLook w:val="04A0"/>
      </w:tblPr>
      <w:tblGrid>
        <w:gridCol w:w="2494"/>
        <w:gridCol w:w="1553"/>
        <w:gridCol w:w="992"/>
        <w:gridCol w:w="1333"/>
        <w:gridCol w:w="810"/>
        <w:gridCol w:w="1374"/>
        <w:gridCol w:w="270"/>
        <w:gridCol w:w="1464"/>
      </w:tblGrid>
      <w:tr w:rsidR="00F200C5" w:rsidRPr="009F2C2D" w:rsidTr="009A7C1A">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810" w:type="dxa"/>
          </w:tcPr>
          <w:p w:rsidR="00F200C5" w:rsidRPr="009F2C2D" w:rsidRDefault="00F200C5" w:rsidP="00E15C92">
            <w:pPr>
              <w:ind w:left="-108" w:right="-108"/>
              <w:jc w:val="center"/>
              <w:rPr>
                <w:rFonts w:ascii="Angsana New" w:eastAsia="Times New Roman" w:hAnsi="Angsana New"/>
                <w:sz w:val="25"/>
                <w:szCs w:val="25"/>
              </w:rPr>
            </w:pPr>
          </w:p>
        </w:tc>
        <w:tc>
          <w:tcPr>
            <w:tcW w:w="3108" w:type="dxa"/>
            <w:gridSpan w:val="3"/>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ConsolidatedFinancial Statements</w:t>
            </w:r>
          </w:p>
        </w:tc>
      </w:tr>
      <w:tr w:rsidR="00F200C5" w:rsidRPr="009F2C2D" w:rsidTr="009A7C1A">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810" w:type="dxa"/>
          </w:tcPr>
          <w:p w:rsidR="00F200C5" w:rsidRPr="009F2C2D" w:rsidRDefault="00F200C5" w:rsidP="00E15C92">
            <w:pPr>
              <w:ind w:left="-108" w:right="-108"/>
              <w:jc w:val="center"/>
              <w:rPr>
                <w:rFonts w:ascii="Angsana New" w:eastAsia="Times New Roman" w:hAnsi="Angsana New"/>
                <w:sz w:val="25"/>
                <w:szCs w:val="25"/>
              </w:rPr>
            </w:pPr>
          </w:p>
        </w:tc>
        <w:tc>
          <w:tcPr>
            <w:tcW w:w="3108" w:type="dxa"/>
            <w:gridSpan w:val="3"/>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Equity method</w:t>
            </w:r>
          </w:p>
        </w:tc>
      </w:tr>
      <w:tr w:rsidR="00F200C5" w:rsidRPr="009F2C2D" w:rsidTr="009A7C1A">
        <w:tc>
          <w:tcPr>
            <w:tcW w:w="2494" w:type="dxa"/>
            <w:hideMark/>
          </w:tcPr>
          <w:p w:rsidR="00F200C5" w:rsidRPr="009F2C2D" w:rsidRDefault="00F200C5"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Company’s name</w:t>
            </w:r>
          </w:p>
        </w:tc>
        <w:tc>
          <w:tcPr>
            <w:tcW w:w="1553" w:type="dxa"/>
            <w:hideMark/>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Country of</w:t>
            </w:r>
          </w:p>
        </w:tc>
        <w:tc>
          <w:tcPr>
            <w:tcW w:w="1333"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810"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74" w:type="dxa"/>
            <w:hideMark/>
          </w:tcPr>
          <w:p w:rsidR="00F200C5" w:rsidRPr="009F2C2D" w:rsidRDefault="00F200C5">
            <w:pPr>
              <w:jc w:val="center"/>
              <w:rPr>
                <w:rFonts w:ascii="Angsana New" w:hAnsi="Angsana New"/>
                <w:sz w:val="25"/>
                <w:szCs w:val="25"/>
              </w:rPr>
            </w:pPr>
            <w:r w:rsidRPr="009F2C2D">
              <w:rPr>
                <w:rFonts w:ascii="Angsana New" w:hAnsi="Angsana New"/>
                <w:sz w:val="25"/>
                <w:szCs w:val="25"/>
              </w:rPr>
              <w:t>As at</w:t>
            </w:r>
          </w:p>
        </w:tc>
        <w:tc>
          <w:tcPr>
            <w:tcW w:w="270" w:type="dxa"/>
          </w:tcPr>
          <w:p w:rsidR="00F200C5" w:rsidRPr="009F2C2D" w:rsidRDefault="00F200C5" w:rsidP="00E15C92">
            <w:pPr>
              <w:ind w:left="-108" w:right="-108"/>
              <w:jc w:val="center"/>
              <w:rPr>
                <w:rFonts w:ascii="Angsana New" w:eastAsia="Times New Roman" w:hAnsi="Angsana New"/>
                <w:sz w:val="25"/>
                <w:szCs w:val="25"/>
              </w:rPr>
            </w:pPr>
          </w:p>
        </w:tc>
        <w:tc>
          <w:tcPr>
            <w:tcW w:w="1464" w:type="dxa"/>
            <w:hideMark/>
          </w:tcPr>
          <w:p w:rsidR="00F200C5" w:rsidRPr="009F2C2D" w:rsidRDefault="00F200C5">
            <w:pPr>
              <w:jc w:val="center"/>
              <w:rPr>
                <w:rFonts w:ascii="Angsana New" w:hAnsi="Angsana New"/>
                <w:sz w:val="25"/>
                <w:szCs w:val="25"/>
              </w:rPr>
            </w:pPr>
            <w:r w:rsidRPr="009F2C2D">
              <w:rPr>
                <w:rFonts w:ascii="Angsana New" w:hAnsi="Angsana New"/>
                <w:sz w:val="25"/>
                <w:szCs w:val="25"/>
              </w:rPr>
              <w:t>As at</w:t>
            </w:r>
          </w:p>
        </w:tc>
      </w:tr>
      <w:tr w:rsidR="00F200C5" w:rsidRPr="009F2C2D" w:rsidTr="009A7C1A">
        <w:trPr>
          <w:trHeight w:val="360"/>
        </w:trPr>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Registration</w:t>
            </w:r>
          </w:p>
        </w:tc>
        <w:tc>
          <w:tcPr>
            <w:tcW w:w="1333" w:type="dxa"/>
          </w:tcPr>
          <w:p w:rsidR="00F200C5" w:rsidRPr="009F2C2D" w:rsidRDefault="00EB71CC"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Baht</w:t>
            </w:r>
          </w:p>
        </w:tc>
        <w:tc>
          <w:tcPr>
            <w:tcW w:w="810"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74" w:type="dxa"/>
            <w:hideMark/>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c>
          <w:tcPr>
            <w:tcW w:w="270" w:type="dxa"/>
          </w:tcPr>
          <w:p w:rsidR="00F200C5" w:rsidRPr="009F2C2D" w:rsidRDefault="00F200C5" w:rsidP="00E15C92">
            <w:pPr>
              <w:ind w:left="-108" w:right="-108"/>
              <w:jc w:val="center"/>
              <w:rPr>
                <w:rFonts w:ascii="Angsana New" w:eastAsia="Times New Roman" w:hAnsi="Angsana New"/>
                <w:sz w:val="25"/>
                <w:szCs w:val="25"/>
              </w:rPr>
            </w:pPr>
          </w:p>
        </w:tc>
        <w:tc>
          <w:tcPr>
            <w:tcW w:w="1464" w:type="dxa"/>
            <w:hideMark/>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31 December 2015</w:t>
            </w:r>
          </w:p>
        </w:tc>
      </w:tr>
      <w:tr w:rsidR="00F200C5" w:rsidRPr="009F2C2D" w:rsidTr="009A7C1A">
        <w:trPr>
          <w:trHeight w:val="243"/>
        </w:trPr>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810" w:type="dxa"/>
            <w:hideMark/>
          </w:tcPr>
          <w:p w:rsidR="00F200C5" w:rsidRPr="009F2C2D" w:rsidRDefault="00F200C5"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374"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c>
          <w:tcPr>
            <w:tcW w:w="270" w:type="dxa"/>
          </w:tcPr>
          <w:p w:rsidR="00F200C5" w:rsidRPr="009F2C2D" w:rsidRDefault="00F200C5" w:rsidP="00E15C92">
            <w:pPr>
              <w:ind w:left="-108" w:right="-108"/>
              <w:jc w:val="center"/>
              <w:rPr>
                <w:rFonts w:ascii="Angsana New" w:eastAsia="Times New Roman" w:hAnsi="Angsana New"/>
                <w:sz w:val="25"/>
                <w:szCs w:val="25"/>
              </w:rPr>
            </w:pPr>
          </w:p>
        </w:tc>
        <w:tc>
          <w:tcPr>
            <w:tcW w:w="1464"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r>
      <w:tr w:rsidR="00F200C5" w:rsidRPr="009F2C2D" w:rsidTr="009A7C1A">
        <w:tc>
          <w:tcPr>
            <w:tcW w:w="2494" w:type="dxa"/>
          </w:tcPr>
          <w:p w:rsidR="00F200C5" w:rsidRPr="009F2C2D" w:rsidRDefault="00F200C5" w:rsidP="00EB71CC">
            <w:pPr>
              <w:ind w:left="189" w:right="-126" w:hanging="180"/>
              <w:jc w:val="left"/>
              <w:rPr>
                <w:rFonts w:ascii="Angsana New" w:hAnsi="Angsana New"/>
                <w:sz w:val="25"/>
                <w:szCs w:val="25"/>
              </w:rPr>
            </w:pPr>
            <w:r w:rsidRPr="009F2C2D">
              <w:rPr>
                <w:rFonts w:ascii="Angsana New" w:hAnsi="Angsana New"/>
                <w:sz w:val="25"/>
                <w:szCs w:val="25"/>
              </w:rPr>
              <w:t>I-Gen Engineering Co., Ltd</w:t>
            </w:r>
            <w:r w:rsidRPr="009F2C2D">
              <w:rPr>
                <w:rFonts w:ascii="Angsana New" w:hAnsi="Angsana New"/>
                <w:sz w:val="25"/>
                <w:szCs w:val="25"/>
                <w:cs/>
              </w:rPr>
              <w:t>.</w:t>
            </w:r>
          </w:p>
        </w:tc>
        <w:tc>
          <w:tcPr>
            <w:tcW w:w="1553"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Maintenance and drilling rigs services</w:t>
            </w:r>
          </w:p>
        </w:tc>
        <w:tc>
          <w:tcPr>
            <w:tcW w:w="992"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F200C5" w:rsidRPr="009F2C2D" w:rsidRDefault="00F200C5" w:rsidP="00E15C92">
            <w:pPr>
              <w:ind w:left="-108" w:right="-86"/>
              <w:jc w:val="center"/>
              <w:rPr>
                <w:rFonts w:ascii="Angsana New" w:hAnsi="Angsana New"/>
                <w:sz w:val="25"/>
                <w:szCs w:val="25"/>
              </w:rPr>
            </w:pPr>
            <w:r w:rsidRPr="009F2C2D">
              <w:rPr>
                <w:rFonts w:ascii="Angsana New" w:hAnsi="Angsana New"/>
                <w:sz w:val="25"/>
                <w:szCs w:val="25"/>
              </w:rPr>
              <w:t>52,500,000</w:t>
            </w:r>
          </w:p>
        </w:tc>
        <w:tc>
          <w:tcPr>
            <w:tcW w:w="810"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cs/>
              </w:rPr>
              <w:t>40</w:t>
            </w:r>
          </w:p>
        </w:tc>
        <w:tc>
          <w:tcPr>
            <w:tcW w:w="1374" w:type="dxa"/>
            <w:hideMark/>
          </w:tcPr>
          <w:p w:rsidR="00F200C5" w:rsidRPr="009F2C2D" w:rsidRDefault="00851551" w:rsidP="00E15C92">
            <w:pPr>
              <w:ind w:left="-108" w:right="6"/>
              <w:jc w:val="right"/>
              <w:rPr>
                <w:rFonts w:ascii="Angsana New" w:hAnsi="Angsana New"/>
                <w:sz w:val="25"/>
                <w:szCs w:val="25"/>
              </w:rPr>
            </w:pPr>
            <w:r>
              <w:rPr>
                <w:rFonts w:ascii="Angsana New" w:hAnsi="Angsana New"/>
                <w:sz w:val="25"/>
                <w:szCs w:val="25"/>
              </w:rPr>
              <w:t>45,630,542.90</w:t>
            </w:r>
          </w:p>
        </w:tc>
        <w:tc>
          <w:tcPr>
            <w:tcW w:w="270" w:type="dxa"/>
          </w:tcPr>
          <w:p w:rsidR="00F200C5" w:rsidRPr="009F2C2D" w:rsidRDefault="00F200C5" w:rsidP="00E15C92">
            <w:pPr>
              <w:ind w:left="-108" w:right="177"/>
              <w:jc w:val="right"/>
              <w:rPr>
                <w:rFonts w:ascii="Angsana New" w:hAnsi="Angsana New"/>
                <w:sz w:val="25"/>
                <w:szCs w:val="25"/>
              </w:rPr>
            </w:pPr>
          </w:p>
        </w:tc>
        <w:tc>
          <w:tcPr>
            <w:tcW w:w="1464" w:type="dxa"/>
            <w:hideMark/>
          </w:tcPr>
          <w:p w:rsidR="00F200C5" w:rsidRPr="009F2C2D" w:rsidRDefault="00F200C5" w:rsidP="00E15C92">
            <w:pPr>
              <w:ind w:left="-108" w:right="-84"/>
              <w:jc w:val="center"/>
              <w:rPr>
                <w:rFonts w:ascii="Angsana New" w:hAnsi="Angsana New"/>
                <w:sz w:val="25"/>
                <w:szCs w:val="25"/>
              </w:rPr>
            </w:pPr>
            <w:r w:rsidRPr="009F2C2D">
              <w:rPr>
                <w:rFonts w:ascii="Angsana New" w:hAnsi="Angsana New"/>
                <w:sz w:val="25"/>
                <w:szCs w:val="25"/>
                <w:cs/>
              </w:rPr>
              <w:t>-</w:t>
            </w:r>
          </w:p>
        </w:tc>
      </w:tr>
      <w:tr w:rsidR="00F200C5" w:rsidRPr="009F2C2D" w:rsidTr="009A7C1A">
        <w:tc>
          <w:tcPr>
            <w:tcW w:w="2494" w:type="dxa"/>
            <w:hideMark/>
          </w:tcPr>
          <w:p w:rsidR="00F200C5" w:rsidRPr="009F2C2D" w:rsidRDefault="00F200C5" w:rsidP="009D25AC">
            <w:pPr>
              <w:ind w:left="189" w:right="-126" w:hanging="180"/>
              <w:jc w:val="left"/>
              <w:rPr>
                <w:rFonts w:ascii="Angsana New" w:hAnsi="Angsana New"/>
                <w:sz w:val="25"/>
                <w:szCs w:val="25"/>
              </w:rPr>
            </w:pPr>
            <w:r w:rsidRPr="009F2C2D">
              <w:rPr>
                <w:rFonts w:ascii="Angsana New" w:hAnsi="Angsana New"/>
                <w:sz w:val="25"/>
                <w:szCs w:val="25"/>
              </w:rPr>
              <w:t>Longkong Studio Limited</w:t>
            </w:r>
          </w:p>
        </w:tc>
        <w:tc>
          <w:tcPr>
            <w:tcW w:w="1553"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F200C5" w:rsidRPr="009F2C2D" w:rsidRDefault="00F200C5" w:rsidP="00E15C92">
            <w:pPr>
              <w:ind w:left="-108" w:right="-86"/>
              <w:jc w:val="center"/>
              <w:rPr>
                <w:rFonts w:ascii="Angsana New" w:hAnsi="Angsana New"/>
                <w:sz w:val="25"/>
                <w:szCs w:val="25"/>
              </w:rPr>
            </w:pPr>
            <w:r w:rsidRPr="009F2C2D">
              <w:rPr>
                <w:rFonts w:ascii="Angsana New" w:hAnsi="Angsana New"/>
                <w:sz w:val="25"/>
                <w:szCs w:val="25"/>
                <w:cs/>
              </w:rPr>
              <w:t>3</w:t>
            </w:r>
            <w:r w:rsidRPr="009F2C2D">
              <w:rPr>
                <w:rFonts w:ascii="Angsana New" w:hAnsi="Angsana New"/>
                <w:sz w:val="25"/>
                <w:szCs w:val="25"/>
              </w:rPr>
              <w:t>,</w:t>
            </w:r>
            <w:r w:rsidRPr="009F2C2D">
              <w:rPr>
                <w:rFonts w:ascii="Angsana New" w:hAnsi="Angsana New"/>
                <w:sz w:val="25"/>
                <w:szCs w:val="25"/>
                <w:cs/>
              </w:rPr>
              <w:t>333</w:t>
            </w:r>
            <w:r w:rsidRPr="009F2C2D">
              <w:rPr>
                <w:rFonts w:ascii="Angsana New" w:hAnsi="Angsana New"/>
                <w:sz w:val="25"/>
                <w:szCs w:val="25"/>
              </w:rPr>
              <w:t>,340</w:t>
            </w:r>
          </w:p>
        </w:tc>
        <w:tc>
          <w:tcPr>
            <w:tcW w:w="810"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cs/>
              </w:rPr>
              <w:t>40</w:t>
            </w:r>
          </w:p>
        </w:tc>
        <w:tc>
          <w:tcPr>
            <w:tcW w:w="1374" w:type="dxa"/>
            <w:hideMark/>
          </w:tcPr>
          <w:p w:rsidR="00F200C5" w:rsidRPr="009F2C2D" w:rsidRDefault="00571BD1" w:rsidP="00E15C92">
            <w:pPr>
              <w:ind w:left="-108" w:right="6"/>
              <w:jc w:val="right"/>
              <w:rPr>
                <w:rFonts w:ascii="Angsana New" w:hAnsi="Angsana New"/>
                <w:sz w:val="25"/>
                <w:szCs w:val="25"/>
              </w:rPr>
            </w:pPr>
            <w:r>
              <w:rPr>
                <w:rFonts w:ascii="Angsana New" w:hAnsi="Angsana New" w:hint="cs"/>
                <w:sz w:val="25"/>
                <w:szCs w:val="25"/>
                <w:cs/>
              </w:rPr>
              <w:t>16</w:t>
            </w:r>
            <w:r w:rsidRPr="00991399">
              <w:rPr>
                <w:rFonts w:ascii="Angsana New" w:hAnsi="Angsana New" w:hint="cs"/>
                <w:sz w:val="25"/>
                <w:szCs w:val="25"/>
                <w:cs/>
              </w:rPr>
              <w:t>,</w:t>
            </w:r>
            <w:r>
              <w:rPr>
                <w:rFonts w:ascii="Angsana New" w:hAnsi="Angsana New" w:hint="cs"/>
                <w:sz w:val="25"/>
                <w:szCs w:val="25"/>
                <w:cs/>
              </w:rPr>
              <w:t>721</w:t>
            </w:r>
            <w:r>
              <w:rPr>
                <w:rFonts w:ascii="Angsana New" w:hAnsi="Angsana New"/>
                <w:sz w:val="25"/>
                <w:szCs w:val="25"/>
              </w:rPr>
              <w:t>,420.96</w:t>
            </w:r>
          </w:p>
        </w:tc>
        <w:tc>
          <w:tcPr>
            <w:tcW w:w="270" w:type="dxa"/>
          </w:tcPr>
          <w:p w:rsidR="00F200C5" w:rsidRPr="009F2C2D" w:rsidRDefault="00F200C5" w:rsidP="00E15C92">
            <w:pPr>
              <w:ind w:left="-108" w:right="177"/>
              <w:jc w:val="right"/>
              <w:rPr>
                <w:rFonts w:ascii="Angsana New" w:hAnsi="Angsana New"/>
                <w:sz w:val="25"/>
                <w:szCs w:val="25"/>
              </w:rPr>
            </w:pPr>
          </w:p>
        </w:tc>
        <w:tc>
          <w:tcPr>
            <w:tcW w:w="1464" w:type="dxa"/>
            <w:hideMark/>
          </w:tcPr>
          <w:p w:rsidR="00F200C5" w:rsidRPr="009F2C2D" w:rsidRDefault="00F200C5" w:rsidP="00E15C92">
            <w:pPr>
              <w:ind w:left="-108" w:right="-84"/>
              <w:jc w:val="center"/>
              <w:rPr>
                <w:rFonts w:ascii="Angsana New" w:hAnsi="Angsana New"/>
                <w:sz w:val="25"/>
                <w:szCs w:val="25"/>
              </w:rPr>
            </w:pPr>
            <w:r w:rsidRPr="009F2C2D">
              <w:rPr>
                <w:rFonts w:ascii="Angsana New" w:hAnsi="Angsana New"/>
                <w:sz w:val="25"/>
                <w:szCs w:val="25"/>
                <w:cs/>
              </w:rPr>
              <w:t>-</w:t>
            </w:r>
          </w:p>
        </w:tc>
      </w:tr>
      <w:tr w:rsidR="00F200C5" w:rsidRPr="009F2C2D" w:rsidTr="009A7C1A">
        <w:tc>
          <w:tcPr>
            <w:tcW w:w="2494" w:type="dxa"/>
            <w:hideMark/>
          </w:tcPr>
          <w:p w:rsidR="00F200C5" w:rsidRPr="009F2C2D" w:rsidRDefault="00F200C5" w:rsidP="009D25AC">
            <w:pPr>
              <w:ind w:left="189" w:right="-126" w:hanging="180"/>
              <w:jc w:val="left"/>
              <w:rPr>
                <w:rFonts w:ascii="Angsana New" w:hAnsi="Angsana New"/>
                <w:sz w:val="25"/>
                <w:szCs w:val="25"/>
              </w:rPr>
            </w:pPr>
            <w:r w:rsidRPr="009F2C2D">
              <w:rPr>
                <w:rFonts w:ascii="Angsana New" w:hAnsi="Angsana New"/>
                <w:sz w:val="25"/>
                <w:szCs w:val="25"/>
              </w:rPr>
              <w:t>Complete Transport Co., Ltd</w:t>
            </w:r>
            <w:r w:rsidR="00EB71CC" w:rsidRPr="009F2C2D">
              <w:rPr>
                <w:rFonts w:ascii="Angsana New" w:hAnsi="Angsana New"/>
                <w:sz w:val="25"/>
                <w:szCs w:val="25"/>
              </w:rPr>
              <w:t>.</w:t>
            </w:r>
          </w:p>
        </w:tc>
        <w:tc>
          <w:tcPr>
            <w:tcW w:w="1553"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F200C5" w:rsidRPr="009F2C2D" w:rsidRDefault="00F200C5" w:rsidP="00E15C92">
            <w:pPr>
              <w:ind w:left="-108" w:right="-86"/>
              <w:jc w:val="center"/>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w:t>
            </w:r>
            <w:r w:rsidRPr="009F2C2D">
              <w:rPr>
                <w:rFonts w:ascii="Angsana New" w:hAnsi="Angsana New"/>
                <w:sz w:val="25"/>
                <w:szCs w:val="25"/>
                <w:cs/>
              </w:rPr>
              <w:t>000</w:t>
            </w:r>
            <w:r w:rsidRPr="009F2C2D">
              <w:rPr>
                <w:rFonts w:ascii="Angsana New" w:hAnsi="Angsana New"/>
                <w:sz w:val="25"/>
                <w:szCs w:val="25"/>
              </w:rPr>
              <w:t>,</w:t>
            </w:r>
            <w:r w:rsidRPr="009F2C2D">
              <w:rPr>
                <w:rFonts w:ascii="Angsana New" w:hAnsi="Angsana New"/>
                <w:sz w:val="25"/>
                <w:szCs w:val="25"/>
                <w:cs/>
              </w:rPr>
              <w:t>000</w:t>
            </w:r>
          </w:p>
        </w:tc>
        <w:tc>
          <w:tcPr>
            <w:tcW w:w="810" w:type="dxa"/>
            <w:hideMark/>
          </w:tcPr>
          <w:p w:rsidR="00F200C5" w:rsidRPr="009F2C2D" w:rsidRDefault="00F200C5" w:rsidP="00E15C92">
            <w:pPr>
              <w:ind w:left="-108" w:right="-108"/>
              <w:jc w:val="center"/>
              <w:rPr>
                <w:rFonts w:ascii="Angsana New" w:hAnsi="Angsana New"/>
                <w:sz w:val="25"/>
                <w:szCs w:val="25"/>
              </w:rPr>
            </w:pPr>
            <w:r w:rsidRPr="009F2C2D">
              <w:rPr>
                <w:rFonts w:ascii="Angsana New" w:hAnsi="Angsana New"/>
                <w:sz w:val="25"/>
                <w:szCs w:val="25"/>
                <w:cs/>
              </w:rPr>
              <w:t>25</w:t>
            </w:r>
          </w:p>
        </w:tc>
        <w:tc>
          <w:tcPr>
            <w:tcW w:w="1374" w:type="dxa"/>
            <w:hideMark/>
          </w:tcPr>
          <w:p w:rsidR="00F200C5" w:rsidRPr="009F2C2D" w:rsidRDefault="00F200C5" w:rsidP="00E15C92">
            <w:pPr>
              <w:ind w:left="-108" w:right="6"/>
              <w:jc w:val="right"/>
              <w:rPr>
                <w:rFonts w:ascii="Angsana New" w:hAnsi="Angsana New"/>
                <w:sz w:val="25"/>
                <w:szCs w:val="25"/>
              </w:rPr>
            </w:pPr>
            <w:r w:rsidRPr="009F2C2D">
              <w:rPr>
                <w:rFonts w:ascii="Angsana New" w:hAnsi="Angsana New"/>
                <w:sz w:val="25"/>
                <w:szCs w:val="25"/>
              </w:rPr>
              <w:t>2,032,573.86</w:t>
            </w:r>
          </w:p>
        </w:tc>
        <w:tc>
          <w:tcPr>
            <w:tcW w:w="270" w:type="dxa"/>
          </w:tcPr>
          <w:p w:rsidR="00F200C5" w:rsidRPr="009F2C2D" w:rsidRDefault="00F200C5" w:rsidP="00E15C92">
            <w:pPr>
              <w:ind w:left="-108" w:right="177"/>
              <w:jc w:val="right"/>
              <w:rPr>
                <w:rFonts w:ascii="Angsana New" w:hAnsi="Angsana New"/>
                <w:sz w:val="25"/>
                <w:szCs w:val="25"/>
              </w:rPr>
            </w:pPr>
          </w:p>
        </w:tc>
        <w:tc>
          <w:tcPr>
            <w:tcW w:w="1464" w:type="dxa"/>
            <w:hideMark/>
          </w:tcPr>
          <w:p w:rsidR="00F200C5" w:rsidRPr="009F2C2D" w:rsidRDefault="00F200C5" w:rsidP="00E15C92">
            <w:pPr>
              <w:ind w:left="-108" w:right="-84"/>
              <w:jc w:val="center"/>
              <w:rPr>
                <w:rFonts w:ascii="Angsana New" w:hAnsi="Angsana New"/>
                <w:sz w:val="25"/>
                <w:szCs w:val="25"/>
              </w:rPr>
            </w:pPr>
            <w:r w:rsidRPr="009F2C2D">
              <w:rPr>
                <w:rFonts w:ascii="Angsana New" w:hAnsi="Angsana New"/>
                <w:sz w:val="25"/>
                <w:szCs w:val="25"/>
                <w:cs/>
              </w:rPr>
              <w:t>-</w:t>
            </w:r>
          </w:p>
        </w:tc>
      </w:tr>
      <w:tr w:rsidR="00F200C5" w:rsidRPr="009F2C2D" w:rsidTr="009A7C1A">
        <w:tc>
          <w:tcPr>
            <w:tcW w:w="4047" w:type="dxa"/>
            <w:gridSpan w:val="2"/>
            <w:hideMark/>
          </w:tcPr>
          <w:p w:rsidR="00F200C5" w:rsidRPr="009F2C2D" w:rsidRDefault="00F200C5" w:rsidP="00F200C5">
            <w:pPr>
              <w:ind w:left="189" w:right="-126" w:hanging="180"/>
              <w:jc w:val="left"/>
              <w:rPr>
                <w:rFonts w:ascii="Angsana New" w:hAnsi="Angsana New"/>
                <w:sz w:val="25"/>
                <w:szCs w:val="25"/>
              </w:rPr>
            </w:pPr>
            <w:r w:rsidRPr="009F2C2D">
              <w:rPr>
                <w:rFonts w:ascii="Angsana New" w:hAnsi="Angsana New"/>
                <w:sz w:val="25"/>
                <w:szCs w:val="25"/>
              </w:rPr>
              <w:t>Advance for shares in I-Gen Engineering Co., Ltd.</w:t>
            </w:r>
          </w:p>
        </w:tc>
        <w:tc>
          <w:tcPr>
            <w:tcW w:w="992" w:type="dxa"/>
          </w:tcPr>
          <w:p w:rsidR="00F200C5" w:rsidRPr="009F2C2D" w:rsidRDefault="00F200C5">
            <w:pPr>
              <w:ind w:left="-108" w:right="-108"/>
              <w:jc w:val="center"/>
              <w:rPr>
                <w:rFonts w:ascii="Angsana New" w:hAnsi="Angsana New"/>
                <w:sz w:val="25"/>
                <w:szCs w:val="25"/>
              </w:rPr>
            </w:pPr>
          </w:p>
        </w:tc>
        <w:tc>
          <w:tcPr>
            <w:tcW w:w="1333" w:type="dxa"/>
          </w:tcPr>
          <w:p w:rsidR="00F200C5" w:rsidRPr="009F2C2D" w:rsidRDefault="00F200C5">
            <w:pPr>
              <w:ind w:left="-108" w:right="-86"/>
              <w:jc w:val="center"/>
              <w:rPr>
                <w:rFonts w:ascii="Angsana New" w:hAnsi="Angsana New"/>
                <w:sz w:val="25"/>
                <w:szCs w:val="25"/>
              </w:rPr>
            </w:pPr>
          </w:p>
        </w:tc>
        <w:tc>
          <w:tcPr>
            <w:tcW w:w="810" w:type="dxa"/>
          </w:tcPr>
          <w:p w:rsidR="00F200C5" w:rsidRPr="009F2C2D" w:rsidRDefault="00F200C5">
            <w:pPr>
              <w:ind w:left="-108" w:right="-108"/>
              <w:jc w:val="center"/>
              <w:rPr>
                <w:rFonts w:ascii="Angsana New" w:hAnsi="Angsana New"/>
                <w:sz w:val="25"/>
                <w:szCs w:val="25"/>
              </w:rPr>
            </w:pPr>
          </w:p>
        </w:tc>
        <w:tc>
          <w:tcPr>
            <w:tcW w:w="1374" w:type="dxa"/>
            <w:tcBorders>
              <w:top w:val="nil"/>
              <w:left w:val="nil"/>
              <w:bottom w:val="single" w:sz="4" w:space="0" w:color="auto"/>
              <w:right w:val="nil"/>
            </w:tcBorders>
          </w:tcPr>
          <w:p w:rsidR="00F200C5" w:rsidRPr="009F2C2D" w:rsidRDefault="00F200C5">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4,999,800</w:t>
            </w:r>
            <w:r w:rsidRPr="009F2C2D">
              <w:rPr>
                <w:rFonts w:ascii="Angsana New" w:hAnsi="Angsana New"/>
                <w:sz w:val="25"/>
                <w:szCs w:val="25"/>
                <w:cs/>
              </w:rPr>
              <w:t>.</w:t>
            </w:r>
            <w:r w:rsidRPr="009F2C2D">
              <w:rPr>
                <w:rFonts w:ascii="Angsana New" w:hAnsi="Angsana New"/>
                <w:sz w:val="25"/>
                <w:szCs w:val="25"/>
              </w:rPr>
              <w:t>00</w:t>
            </w:r>
          </w:p>
        </w:tc>
        <w:tc>
          <w:tcPr>
            <w:tcW w:w="270" w:type="dxa"/>
          </w:tcPr>
          <w:p w:rsidR="00F200C5" w:rsidRPr="009F2C2D" w:rsidRDefault="00F200C5">
            <w:pPr>
              <w:ind w:left="-108" w:right="177"/>
              <w:jc w:val="right"/>
              <w:rPr>
                <w:rFonts w:ascii="Angsana New" w:hAnsi="Angsana New"/>
                <w:sz w:val="25"/>
                <w:szCs w:val="25"/>
              </w:rPr>
            </w:pPr>
          </w:p>
        </w:tc>
        <w:tc>
          <w:tcPr>
            <w:tcW w:w="1464" w:type="dxa"/>
            <w:tcBorders>
              <w:top w:val="nil"/>
              <w:left w:val="nil"/>
              <w:bottom w:val="single" w:sz="4" w:space="0" w:color="auto"/>
              <w:right w:val="nil"/>
            </w:tcBorders>
          </w:tcPr>
          <w:p w:rsidR="00F200C5" w:rsidRPr="009F2C2D" w:rsidRDefault="00F200C5">
            <w:pPr>
              <w:ind w:left="-108" w:right="-84"/>
              <w:jc w:val="center"/>
              <w:rPr>
                <w:rFonts w:ascii="Angsana New" w:hAnsi="Angsana New"/>
                <w:sz w:val="25"/>
                <w:szCs w:val="25"/>
              </w:rPr>
            </w:pPr>
            <w:r w:rsidRPr="009F2C2D">
              <w:rPr>
                <w:rFonts w:ascii="Angsana New" w:hAnsi="Angsana New"/>
                <w:sz w:val="25"/>
                <w:szCs w:val="25"/>
                <w:cs/>
              </w:rPr>
              <w:t>-</w:t>
            </w:r>
          </w:p>
        </w:tc>
      </w:tr>
      <w:tr w:rsidR="00F200C5" w:rsidRPr="009F2C2D" w:rsidTr="009A7C1A">
        <w:tc>
          <w:tcPr>
            <w:tcW w:w="4047" w:type="dxa"/>
            <w:gridSpan w:val="2"/>
            <w:hideMark/>
          </w:tcPr>
          <w:p w:rsidR="00F200C5" w:rsidRPr="009F2C2D" w:rsidRDefault="006A3758">
            <w:pPr>
              <w:ind w:left="-108"/>
              <w:jc w:val="center"/>
              <w:rPr>
                <w:rFonts w:ascii="Angsana New" w:hAnsi="Angsana New"/>
                <w:sz w:val="25"/>
                <w:szCs w:val="25"/>
              </w:rPr>
            </w:pPr>
            <w:r w:rsidRPr="009F2C2D">
              <w:rPr>
                <w:rFonts w:ascii="Angsana New" w:hAnsi="Angsana New"/>
                <w:sz w:val="25"/>
                <w:szCs w:val="25"/>
              </w:rPr>
              <w:t>Net -Investment in associated c</w:t>
            </w:r>
            <w:r w:rsidR="00F200C5" w:rsidRPr="009F2C2D">
              <w:rPr>
                <w:rFonts w:ascii="Angsana New" w:hAnsi="Angsana New"/>
                <w:sz w:val="25"/>
                <w:szCs w:val="25"/>
              </w:rPr>
              <w:t>ompanies</w:t>
            </w:r>
          </w:p>
        </w:tc>
        <w:tc>
          <w:tcPr>
            <w:tcW w:w="992" w:type="dxa"/>
          </w:tcPr>
          <w:p w:rsidR="00F200C5" w:rsidRPr="009F2C2D" w:rsidRDefault="00F200C5">
            <w:pPr>
              <w:ind w:left="-108" w:right="-108"/>
              <w:jc w:val="center"/>
              <w:rPr>
                <w:rFonts w:ascii="Angsana New" w:hAnsi="Angsana New"/>
                <w:sz w:val="25"/>
                <w:szCs w:val="25"/>
              </w:rPr>
            </w:pPr>
          </w:p>
        </w:tc>
        <w:tc>
          <w:tcPr>
            <w:tcW w:w="1333" w:type="dxa"/>
          </w:tcPr>
          <w:p w:rsidR="00F200C5" w:rsidRPr="009F2C2D" w:rsidRDefault="00F200C5">
            <w:pPr>
              <w:ind w:left="-108" w:right="-86"/>
              <w:jc w:val="center"/>
              <w:rPr>
                <w:rFonts w:ascii="Angsana New" w:hAnsi="Angsana New"/>
                <w:sz w:val="25"/>
                <w:szCs w:val="25"/>
                <w:highlight w:val="green"/>
              </w:rPr>
            </w:pPr>
          </w:p>
        </w:tc>
        <w:tc>
          <w:tcPr>
            <w:tcW w:w="810" w:type="dxa"/>
          </w:tcPr>
          <w:p w:rsidR="00F200C5" w:rsidRPr="009F2C2D" w:rsidRDefault="00F200C5">
            <w:pPr>
              <w:ind w:left="-108" w:right="-108"/>
              <w:jc w:val="center"/>
              <w:rPr>
                <w:rFonts w:ascii="Angsana New" w:hAnsi="Angsana New"/>
                <w:sz w:val="25"/>
                <w:szCs w:val="25"/>
                <w:highlight w:val="green"/>
              </w:rPr>
            </w:pPr>
          </w:p>
        </w:tc>
        <w:tc>
          <w:tcPr>
            <w:tcW w:w="1374" w:type="dxa"/>
            <w:tcBorders>
              <w:top w:val="single" w:sz="4" w:space="0" w:color="auto"/>
              <w:left w:val="nil"/>
              <w:bottom w:val="double" w:sz="4" w:space="0" w:color="auto"/>
              <w:right w:val="nil"/>
            </w:tcBorders>
            <w:hideMark/>
          </w:tcPr>
          <w:p w:rsidR="00F200C5" w:rsidRPr="009F2C2D" w:rsidRDefault="00571BD1">
            <w:pPr>
              <w:ind w:left="-108" w:right="6"/>
              <w:jc w:val="right"/>
              <w:rPr>
                <w:rFonts w:ascii="Angsana New" w:hAnsi="Angsana New"/>
                <w:sz w:val="25"/>
                <w:szCs w:val="25"/>
              </w:rPr>
            </w:pPr>
            <w:r>
              <w:rPr>
                <w:rFonts w:ascii="Angsana New" w:hAnsi="Angsana New" w:hint="cs"/>
                <w:sz w:val="25"/>
                <w:szCs w:val="25"/>
                <w:cs/>
              </w:rPr>
              <w:t>79</w:t>
            </w:r>
            <w:r w:rsidRPr="00092179">
              <w:rPr>
                <w:rFonts w:ascii="Angsana New" w:hAnsi="Angsana New" w:hint="cs"/>
                <w:sz w:val="25"/>
                <w:szCs w:val="25"/>
                <w:cs/>
              </w:rPr>
              <w:t>,</w:t>
            </w:r>
            <w:r>
              <w:rPr>
                <w:rFonts w:ascii="Angsana New" w:hAnsi="Angsana New" w:hint="cs"/>
                <w:sz w:val="25"/>
                <w:szCs w:val="25"/>
                <w:cs/>
              </w:rPr>
              <w:t>3</w:t>
            </w:r>
            <w:r>
              <w:rPr>
                <w:rFonts w:ascii="Angsana New" w:hAnsi="Angsana New"/>
                <w:sz w:val="25"/>
                <w:szCs w:val="25"/>
              </w:rPr>
              <w:t>84</w:t>
            </w:r>
            <w:r w:rsidRPr="00092179">
              <w:rPr>
                <w:rFonts w:ascii="Angsana New" w:hAnsi="Angsana New"/>
                <w:sz w:val="25"/>
                <w:szCs w:val="25"/>
              </w:rPr>
              <w:t>,</w:t>
            </w:r>
            <w:r>
              <w:rPr>
                <w:rFonts w:ascii="Angsana New" w:hAnsi="Angsana New"/>
                <w:sz w:val="25"/>
                <w:szCs w:val="25"/>
              </w:rPr>
              <w:t>337.72</w:t>
            </w:r>
          </w:p>
        </w:tc>
        <w:tc>
          <w:tcPr>
            <w:tcW w:w="270" w:type="dxa"/>
          </w:tcPr>
          <w:p w:rsidR="00F200C5" w:rsidRPr="009F2C2D" w:rsidRDefault="00F200C5">
            <w:pPr>
              <w:ind w:left="-108" w:right="177"/>
              <w:jc w:val="right"/>
              <w:rPr>
                <w:rFonts w:ascii="Angsana New" w:hAnsi="Angsana New"/>
                <w:sz w:val="25"/>
                <w:szCs w:val="25"/>
              </w:rPr>
            </w:pPr>
          </w:p>
        </w:tc>
        <w:tc>
          <w:tcPr>
            <w:tcW w:w="1464" w:type="dxa"/>
            <w:tcBorders>
              <w:top w:val="single" w:sz="4" w:space="0" w:color="auto"/>
              <w:left w:val="nil"/>
              <w:bottom w:val="double" w:sz="4" w:space="0" w:color="auto"/>
              <w:right w:val="nil"/>
            </w:tcBorders>
            <w:hideMark/>
          </w:tcPr>
          <w:p w:rsidR="00F200C5" w:rsidRPr="009F2C2D" w:rsidRDefault="00F200C5">
            <w:pPr>
              <w:ind w:left="-108" w:right="-84"/>
              <w:jc w:val="center"/>
              <w:rPr>
                <w:rFonts w:ascii="Angsana New" w:hAnsi="Angsana New"/>
                <w:sz w:val="25"/>
                <w:szCs w:val="25"/>
              </w:rPr>
            </w:pPr>
            <w:r w:rsidRPr="009F2C2D">
              <w:rPr>
                <w:rFonts w:ascii="Angsana New" w:hAnsi="Angsana New"/>
                <w:sz w:val="25"/>
                <w:szCs w:val="25"/>
                <w:cs/>
              </w:rPr>
              <w:t>-</w:t>
            </w:r>
          </w:p>
        </w:tc>
      </w:tr>
      <w:tr w:rsidR="001638C3" w:rsidRPr="009F2C2D" w:rsidTr="009A7C1A">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810" w:type="dxa"/>
          </w:tcPr>
          <w:p w:rsidR="001638C3" w:rsidRPr="009F2C2D" w:rsidRDefault="001638C3" w:rsidP="006A3758">
            <w:pPr>
              <w:ind w:left="-108" w:right="-108"/>
              <w:jc w:val="center"/>
              <w:rPr>
                <w:rFonts w:ascii="Angsana New" w:eastAsia="Times New Roman" w:hAnsi="Angsana New"/>
                <w:sz w:val="25"/>
                <w:szCs w:val="25"/>
              </w:rPr>
            </w:pPr>
          </w:p>
        </w:tc>
        <w:tc>
          <w:tcPr>
            <w:tcW w:w="3108" w:type="dxa"/>
            <w:gridSpan w:val="3"/>
            <w:hideMark/>
          </w:tcPr>
          <w:p w:rsidR="001638C3" w:rsidRPr="009F2C2D" w:rsidRDefault="001638C3">
            <w:pPr>
              <w:ind w:left="-108" w:right="-108"/>
              <w:jc w:val="center"/>
              <w:rPr>
                <w:rFonts w:ascii="Angsana New" w:eastAsia="Times New Roman" w:hAnsi="Angsana New"/>
                <w:sz w:val="25"/>
                <w:szCs w:val="25"/>
              </w:rPr>
            </w:pPr>
            <w:r w:rsidRPr="009F2C2D">
              <w:rPr>
                <w:rFonts w:ascii="Angsana New" w:hAnsi="Angsana New"/>
                <w:sz w:val="25"/>
                <w:szCs w:val="25"/>
              </w:rPr>
              <w:t>SeparateFinancial Statements</w:t>
            </w:r>
          </w:p>
        </w:tc>
      </w:tr>
      <w:tr w:rsidR="001638C3" w:rsidRPr="009F2C2D" w:rsidTr="009A7C1A">
        <w:tc>
          <w:tcPr>
            <w:tcW w:w="2494" w:type="dxa"/>
          </w:tcPr>
          <w:p w:rsidR="001638C3" w:rsidRPr="009F2C2D" w:rsidRDefault="001638C3" w:rsidP="006A3758">
            <w:pPr>
              <w:ind w:left="-108" w:right="-108"/>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810" w:type="dxa"/>
          </w:tcPr>
          <w:p w:rsidR="001638C3" w:rsidRPr="009F2C2D" w:rsidRDefault="001638C3" w:rsidP="006A3758">
            <w:pPr>
              <w:ind w:left="-108" w:right="-108"/>
              <w:jc w:val="center"/>
              <w:rPr>
                <w:rFonts w:ascii="Angsana New" w:eastAsia="Times New Roman" w:hAnsi="Angsana New"/>
                <w:sz w:val="25"/>
                <w:szCs w:val="25"/>
              </w:rPr>
            </w:pPr>
          </w:p>
        </w:tc>
        <w:tc>
          <w:tcPr>
            <w:tcW w:w="3108" w:type="dxa"/>
            <w:gridSpan w:val="3"/>
            <w:hideMark/>
          </w:tcPr>
          <w:p w:rsidR="001638C3" w:rsidRPr="009F2C2D" w:rsidRDefault="009B02B3">
            <w:pPr>
              <w:ind w:left="-108" w:right="-108"/>
              <w:jc w:val="center"/>
              <w:rPr>
                <w:rFonts w:ascii="Angsana New" w:eastAsia="Times New Roman" w:hAnsi="Angsana New"/>
                <w:sz w:val="25"/>
                <w:szCs w:val="25"/>
              </w:rPr>
            </w:pPr>
            <w:r w:rsidRPr="009F2C2D">
              <w:rPr>
                <w:rFonts w:ascii="Angsana New" w:eastAsia="Times New Roman" w:hAnsi="Angsana New"/>
                <w:sz w:val="25"/>
                <w:szCs w:val="25"/>
              </w:rPr>
              <w:t xml:space="preserve">Cost </w:t>
            </w:r>
            <w:r w:rsidR="001638C3" w:rsidRPr="009F2C2D">
              <w:rPr>
                <w:rFonts w:ascii="Angsana New" w:eastAsia="Times New Roman" w:hAnsi="Angsana New"/>
                <w:sz w:val="25"/>
                <w:szCs w:val="25"/>
              </w:rPr>
              <w:t>method</w:t>
            </w:r>
          </w:p>
        </w:tc>
      </w:tr>
      <w:tr w:rsidR="001638C3" w:rsidRPr="009F2C2D" w:rsidTr="009A7C1A">
        <w:tc>
          <w:tcPr>
            <w:tcW w:w="2494" w:type="dxa"/>
            <w:hideMark/>
          </w:tcPr>
          <w:p w:rsidR="001638C3" w:rsidRPr="009F2C2D" w:rsidRDefault="001638C3" w:rsidP="006A3758">
            <w:pPr>
              <w:ind w:left="-108" w:right="-108"/>
              <w:jc w:val="center"/>
              <w:rPr>
                <w:rFonts w:ascii="Angsana New" w:eastAsia="Times New Roman" w:hAnsi="Angsana New"/>
                <w:sz w:val="25"/>
                <w:szCs w:val="25"/>
              </w:rPr>
            </w:pPr>
            <w:r w:rsidRPr="009F2C2D">
              <w:rPr>
                <w:rFonts w:ascii="Angsana New" w:hAnsi="Angsana New"/>
                <w:sz w:val="25"/>
                <w:szCs w:val="25"/>
              </w:rPr>
              <w:t>Company’s name</w:t>
            </w:r>
          </w:p>
        </w:tc>
        <w:tc>
          <w:tcPr>
            <w:tcW w:w="1553" w:type="dxa"/>
            <w:hideMark/>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Country of</w:t>
            </w:r>
          </w:p>
        </w:tc>
        <w:tc>
          <w:tcPr>
            <w:tcW w:w="1333"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810"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74" w:type="dxa"/>
            <w:hideMark/>
          </w:tcPr>
          <w:p w:rsidR="001638C3" w:rsidRPr="009F2C2D" w:rsidRDefault="001638C3" w:rsidP="001638C3">
            <w:pPr>
              <w:jc w:val="center"/>
              <w:rPr>
                <w:rFonts w:ascii="Angsana New" w:hAnsi="Angsana New"/>
                <w:sz w:val="25"/>
                <w:szCs w:val="25"/>
              </w:rPr>
            </w:pPr>
            <w:r w:rsidRPr="009F2C2D">
              <w:rPr>
                <w:rFonts w:ascii="Angsana New" w:hAnsi="Angsana New"/>
                <w:sz w:val="25"/>
                <w:szCs w:val="25"/>
              </w:rPr>
              <w:t>As at</w:t>
            </w:r>
          </w:p>
        </w:tc>
        <w:tc>
          <w:tcPr>
            <w:tcW w:w="270" w:type="dxa"/>
          </w:tcPr>
          <w:p w:rsidR="001638C3" w:rsidRPr="009F2C2D" w:rsidRDefault="001638C3" w:rsidP="001638C3">
            <w:pPr>
              <w:ind w:left="-108" w:right="-108"/>
              <w:jc w:val="center"/>
              <w:rPr>
                <w:rFonts w:ascii="Angsana New" w:eastAsia="Times New Roman" w:hAnsi="Angsana New"/>
                <w:sz w:val="25"/>
                <w:szCs w:val="25"/>
              </w:rPr>
            </w:pPr>
          </w:p>
        </w:tc>
        <w:tc>
          <w:tcPr>
            <w:tcW w:w="1464" w:type="dxa"/>
            <w:hideMark/>
          </w:tcPr>
          <w:p w:rsidR="001638C3" w:rsidRPr="009F2C2D" w:rsidRDefault="001638C3" w:rsidP="001638C3">
            <w:pPr>
              <w:jc w:val="center"/>
              <w:rPr>
                <w:rFonts w:ascii="Angsana New" w:hAnsi="Angsana New"/>
                <w:sz w:val="25"/>
                <w:szCs w:val="25"/>
              </w:rPr>
            </w:pPr>
            <w:r w:rsidRPr="009F2C2D">
              <w:rPr>
                <w:rFonts w:ascii="Angsana New" w:hAnsi="Angsana New"/>
                <w:sz w:val="25"/>
                <w:szCs w:val="25"/>
              </w:rPr>
              <w:t>As at</w:t>
            </w:r>
          </w:p>
        </w:tc>
      </w:tr>
      <w:tr w:rsidR="001638C3" w:rsidRPr="009F2C2D" w:rsidTr="009A7C1A">
        <w:trPr>
          <w:trHeight w:val="360"/>
        </w:trPr>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Registration</w:t>
            </w:r>
          </w:p>
        </w:tc>
        <w:tc>
          <w:tcPr>
            <w:tcW w:w="1333" w:type="dxa"/>
          </w:tcPr>
          <w:p w:rsidR="001638C3" w:rsidRPr="009F2C2D" w:rsidRDefault="00EE03CE"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Baht</w:t>
            </w:r>
          </w:p>
        </w:tc>
        <w:tc>
          <w:tcPr>
            <w:tcW w:w="810"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74" w:type="dxa"/>
            <w:hideMark/>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c>
          <w:tcPr>
            <w:tcW w:w="270" w:type="dxa"/>
          </w:tcPr>
          <w:p w:rsidR="001638C3" w:rsidRPr="009F2C2D" w:rsidRDefault="001638C3" w:rsidP="001638C3">
            <w:pPr>
              <w:ind w:left="-108" w:right="-108"/>
              <w:jc w:val="center"/>
              <w:rPr>
                <w:rFonts w:ascii="Angsana New" w:eastAsia="Times New Roman" w:hAnsi="Angsana New"/>
                <w:sz w:val="25"/>
                <w:szCs w:val="25"/>
              </w:rPr>
            </w:pPr>
          </w:p>
        </w:tc>
        <w:tc>
          <w:tcPr>
            <w:tcW w:w="1464" w:type="dxa"/>
            <w:hideMark/>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31 December 2015</w:t>
            </w:r>
          </w:p>
        </w:tc>
      </w:tr>
      <w:tr w:rsidR="001638C3" w:rsidRPr="009F2C2D" w:rsidTr="009A7C1A">
        <w:trPr>
          <w:trHeight w:val="243"/>
        </w:trPr>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810"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374"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c>
          <w:tcPr>
            <w:tcW w:w="270" w:type="dxa"/>
          </w:tcPr>
          <w:p w:rsidR="001638C3" w:rsidRPr="009F2C2D" w:rsidRDefault="001638C3" w:rsidP="001638C3">
            <w:pPr>
              <w:ind w:left="-108" w:right="-108"/>
              <w:jc w:val="center"/>
              <w:rPr>
                <w:rFonts w:ascii="Angsana New" w:eastAsia="Times New Roman" w:hAnsi="Angsana New"/>
                <w:sz w:val="25"/>
                <w:szCs w:val="25"/>
              </w:rPr>
            </w:pPr>
          </w:p>
        </w:tc>
        <w:tc>
          <w:tcPr>
            <w:tcW w:w="1464"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r>
      <w:tr w:rsidR="00697D9C" w:rsidRPr="009F2C2D" w:rsidTr="009A7C1A">
        <w:tc>
          <w:tcPr>
            <w:tcW w:w="2494" w:type="dxa"/>
          </w:tcPr>
          <w:p w:rsidR="00697D9C" w:rsidRPr="009F2C2D" w:rsidRDefault="00697D9C" w:rsidP="00F326F1">
            <w:pPr>
              <w:ind w:left="189" w:right="-126" w:hanging="180"/>
              <w:jc w:val="left"/>
              <w:rPr>
                <w:rFonts w:ascii="Angsana New" w:hAnsi="Angsana New"/>
                <w:sz w:val="25"/>
                <w:szCs w:val="25"/>
              </w:rPr>
            </w:pPr>
            <w:r w:rsidRPr="009F2C2D">
              <w:rPr>
                <w:rFonts w:ascii="Angsana New" w:hAnsi="Angsana New"/>
                <w:sz w:val="25"/>
                <w:szCs w:val="25"/>
              </w:rPr>
              <w:t>I-Gen Engineering Co., Ltd</w:t>
            </w:r>
            <w:r w:rsidRPr="009F2C2D">
              <w:rPr>
                <w:rFonts w:ascii="Angsana New" w:hAnsi="Angsana New"/>
                <w:sz w:val="25"/>
                <w:szCs w:val="25"/>
                <w:cs/>
              </w:rPr>
              <w:t>.</w:t>
            </w:r>
          </w:p>
        </w:tc>
        <w:tc>
          <w:tcPr>
            <w:tcW w:w="1553"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Maintenance and drilling rigs services</w:t>
            </w:r>
          </w:p>
        </w:tc>
        <w:tc>
          <w:tcPr>
            <w:tcW w:w="992"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97D9C" w:rsidRPr="009F2C2D" w:rsidRDefault="00697D9C" w:rsidP="006A3758">
            <w:pPr>
              <w:ind w:left="-108" w:right="-86"/>
              <w:jc w:val="center"/>
              <w:rPr>
                <w:rFonts w:ascii="Angsana New" w:hAnsi="Angsana New"/>
                <w:sz w:val="25"/>
                <w:szCs w:val="25"/>
              </w:rPr>
            </w:pPr>
            <w:r w:rsidRPr="009F2C2D">
              <w:rPr>
                <w:rFonts w:ascii="Angsana New" w:hAnsi="Angsana New"/>
                <w:sz w:val="25"/>
                <w:szCs w:val="25"/>
              </w:rPr>
              <w:t>52,500,000</w:t>
            </w:r>
          </w:p>
        </w:tc>
        <w:tc>
          <w:tcPr>
            <w:tcW w:w="810" w:type="dxa"/>
            <w:hideMark/>
          </w:tcPr>
          <w:p w:rsidR="00697D9C" w:rsidRPr="009F2C2D" w:rsidRDefault="00697D9C" w:rsidP="006A3758">
            <w:pPr>
              <w:ind w:left="-108" w:right="-108"/>
              <w:jc w:val="center"/>
              <w:rPr>
                <w:rFonts w:ascii="Angsana New" w:hAnsi="Angsana New"/>
                <w:sz w:val="25"/>
                <w:szCs w:val="25"/>
              </w:rPr>
            </w:pPr>
            <w:r w:rsidRPr="009F2C2D">
              <w:rPr>
                <w:rFonts w:ascii="Angsana New" w:hAnsi="Angsana New"/>
                <w:sz w:val="25"/>
                <w:szCs w:val="25"/>
                <w:cs/>
              </w:rPr>
              <w:t>40</w:t>
            </w:r>
          </w:p>
        </w:tc>
        <w:tc>
          <w:tcPr>
            <w:tcW w:w="1374" w:type="dxa"/>
            <w:hideMark/>
          </w:tcPr>
          <w:p w:rsidR="00697D9C" w:rsidRPr="009F2C2D" w:rsidRDefault="00697D9C" w:rsidP="006A3758">
            <w:pPr>
              <w:ind w:left="-108" w:right="6"/>
              <w:jc w:val="right"/>
              <w:rPr>
                <w:rFonts w:ascii="Angsana New" w:hAnsi="Angsana New"/>
                <w:sz w:val="25"/>
                <w:szCs w:val="25"/>
              </w:rPr>
            </w:pPr>
            <w:r w:rsidRPr="009F2C2D">
              <w:rPr>
                <w:rFonts w:ascii="Angsana New" w:hAnsi="Angsana New"/>
                <w:sz w:val="25"/>
                <w:szCs w:val="25"/>
              </w:rPr>
              <w:t>21,000,000</w:t>
            </w:r>
            <w:r w:rsidRPr="009F2C2D">
              <w:rPr>
                <w:rFonts w:ascii="Angsana New" w:hAnsi="Angsana New"/>
                <w:sz w:val="25"/>
                <w:szCs w:val="25"/>
                <w:cs/>
              </w:rPr>
              <w:t>.</w:t>
            </w:r>
            <w:r w:rsidRPr="009F2C2D">
              <w:rPr>
                <w:rFonts w:ascii="Angsana New" w:hAnsi="Angsana New"/>
                <w:sz w:val="25"/>
                <w:szCs w:val="25"/>
              </w:rPr>
              <w:t>00</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2494" w:type="dxa"/>
            <w:hideMark/>
          </w:tcPr>
          <w:p w:rsidR="00697D9C" w:rsidRPr="009F2C2D" w:rsidRDefault="00697D9C" w:rsidP="00697D9C">
            <w:pPr>
              <w:ind w:left="189" w:right="-126" w:hanging="180"/>
              <w:jc w:val="left"/>
              <w:rPr>
                <w:rFonts w:ascii="Angsana New" w:hAnsi="Angsana New"/>
                <w:sz w:val="25"/>
                <w:szCs w:val="25"/>
              </w:rPr>
            </w:pPr>
            <w:r w:rsidRPr="009F2C2D">
              <w:rPr>
                <w:rFonts w:ascii="Angsana New" w:hAnsi="Angsana New"/>
                <w:sz w:val="25"/>
                <w:szCs w:val="25"/>
              </w:rPr>
              <w:t>Longkong Studio Limited</w:t>
            </w:r>
          </w:p>
        </w:tc>
        <w:tc>
          <w:tcPr>
            <w:tcW w:w="1553"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97D9C" w:rsidRPr="009F2C2D" w:rsidRDefault="00697D9C" w:rsidP="006A3758">
            <w:pPr>
              <w:ind w:left="-108" w:right="-86"/>
              <w:jc w:val="center"/>
              <w:rPr>
                <w:rFonts w:ascii="Angsana New" w:hAnsi="Angsana New"/>
                <w:sz w:val="25"/>
                <w:szCs w:val="25"/>
              </w:rPr>
            </w:pPr>
            <w:r w:rsidRPr="009F2C2D">
              <w:rPr>
                <w:rFonts w:ascii="Angsana New" w:hAnsi="Angsana New"/>
                <w:sz w:val="25"/>
                <w:szCs w:val="25"/>
                <w:cs/>
              </w:rPr>
              <w:t>3</w:t>
            </w:r>
            <w:r w:rsidRPr="009F2C2D">
              <w:rPr>
                <w:rFonts w:ascii="Angsana New" w:hAnsi="Angsana New"/>
                <w:sz w:val="25"/>
                <w:szCs w:val="25"/>
              </w:rPr>
              <w:t>,</w:t>
            </w:r>
            <w:r w:rsidRPr="009F2C2D">
              <w:rPr>
                <w:rFonts w:ascii="Angsana New" w:hAnsi="Angsana New"/>
                <w:sz w:val="25"/>
                <w:szCs w:val="25"/>
                <w:cs/>
              </w:rPr>
              <w:t>333</w:t>
            </w:r>
            <w:r w:rsidRPr="009F2C2D">
              <w:rPr>
                <w:rFonts w:ascii="Angsana New" w:hAnsi="Angsana New"/>
                <w:sz w:val="25"/>
                <w:szCs w:val="25"/>
              </w:rPr>
              <w:t>,340</w:t>
            </w:r>
          </w:p>
        </w:tc>
        <w:tc>
          <w:tcPr>
            <w:tcW w:w="810" w:type="dxa"/>
            <w:hideMark/>
          </w:tcPr>
          <w:p w:rsidR="00697D9C" w:rsidRPr="009F2C2D" w:rsidRDefault="00697D9C" w:rsidP="006A3758">
            <w:pPr>
              <w:ind w:left="-108" w:right="-108"/>
              <w:jc w:val="center"/>
              <w:rPr>
                <w:rFonts w:ascii="Angsana New" w:hAnsi="Angsana New"/>
                <w:sz w:val="25"/>
                <w:szCs w:val="25"/>
              </w:rPr>
            </w:pPr>
            <w:r w:rsidRPr="009F2C2D">
              <w:rPr>
                <w:rFonts w:ascii="Angsana New" w:hAnsi="Angsana New"/>
                <w:sz w:val="25"/>
                <w:szCs w:val="25"/>
                <w:cs/>
              </w:rPr>
              <w:t>40</w:t>
            </w:r>
          </w:p>
        </w:tc>
        <w:tc>
          <w:tcPr>
            <w:tcW w:w="1374" w:type="dxa"/>
            <w:hideMark/>
          </w:tcPr>
          <w:p w:rsidR="00697D9C" w:rsidRPr="009F2C2D" w:rsidRDefault="00577DBC" w:rsidP="006A3758">
            <w:pPr>
              <w:ind w:left="-108" w:right="6"/>
              <w:jc w:val="right"/>
              <w:rPr>
                <w:rFonts w:ascii="Angsana New" w:hAnsi="Angsana New"/>
                <w:sz w:val="25"/>
                <w:szCs w:val="25"/>
              </w:rPr>
            </w:pPr>
            <w:r>
              <w:rPr>
                <w:rFonts w:ascii="Angsana New" w:hAnsi="Angsana New"/>
                <w:sz w:val="25"/>
                <w:szCs w:val="25"/>
              </w:rPr>
              <w:t>21,320,000</w:t>
            </w:r>
            <w:r w:rsidR="00697D9C" w:rsidRPr="009F2C2D">
              <w:rPr>
                <w:rFonts w:ascii="Angsana New" w:hAnsi="Angsana New"/>
                <w:sz w:val="25"/>
                <w:szCs w:val="25"/>
                <w:cs/>
              </w:rPr>
              <w:t>.</w:t>
            </w:r>
            <w:r w:rsidR="00697D9C" w:rsidRPr="009F2C2D">
              <w:rPr>
                <w:rFonts w:ascii="Angsana New" w:hAnsi="Angsana New"/>
                <w:sz w:val="25"/>
                <w:szCs w:val="25"/>
              </w:rPr>
              <w:t>00</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2494" w:type="dxa"/>
            <w:hideMark/>
          </w:tcPr>
          <w:p w:rsidR="00697D9C" w:rsidRPr="009F2C2D" w:rsidRDefault="00697D9C" w:rsidP="00697D9C">
            <w:pPr>
              <w:ind w:left="189" w:right="-126" w:hanging="180"/>
              <w:jc w:val="left"/>
              <w:rPr>
                <w:rFonts w:ascii="Angsana New" w:hAnsi="Angsana New"/>
                <w:sz w:val="25"/>
                <w:szCs w:val="25"/>
              </w:rPr>
            </w:pPr>
            <w:r w:rsidRPr="009F2C2D">
              <w:rPr>
                <w:rFonts w:ascii="Angsana New" w:hAnsi="Angsana New"/>
                <w:sz w:val="25"/>
                <w:szCs w:val="25"/>
              </w:rPr>
              <w:t>Complete Transport Co., Ltd</w:t>
            </w:r>
          </w:p>
        </w:tc>
        <w:tc>
          <w:tcPr>
            <w:tcW w:w="1553"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97D9C" w:rsidRPr="009F2C2D" w:rsidRDefault="00697D9C" w:rsidP="006A3758">
            <w:pPr>
              <w:jc w:val="center"/>
              <w:rPr>
                <w:rFonts w:ascii="Angsana New" w:hAnsi="Angsana New"/>
                <w:sz w:val="25"/>
                <w:szCs w:val="25"/>
              </w:rPr>
            </w:pPr>
            <w:r w:rsidRPr="009F2C2D">
              <w:rPr>
                <w:rFonts w:ascii="Angsana New" w:hAnsi="Angsana New"/>
                <w:sz w:val="25"/>
                <w:szCs w:val="25"/>
              </w:rPr>
              <w:t>1,000,000</w:t>
            </w:r>
          </w:p>
        </w:tc>
        <w:tc>
          <w:tcPr>
            <w:tcW w:w="810" w:type="dxa"/>
            <w:hideMark/>
          </w:tcPr>
          <w:p w:rsidR="00697D9C" w:rsidRPr="009F2C2D" w:rsidRDefault="00697D9C" w:rsidP="006A3758">
            <w:pPr>
              <w:jc w:val="center"/>
              <w:rPr>
                <w:rFonts w:ascii="Angsana New" w:hAnsi="Angsana New"/>
                <w:sz w:val="25"/>
                <w:szCs w:val="25"/>
              </w:rPr>
            </w:pPr>
            <w:r w:rsidRPr="009F2C2D">
              <w:rPr>
                <w:rFonts w:ascii="Angsana New" w:hAnsi="Angsana New"/>
                <w:sz w:val="25"/>
                <w:szCs w:val="25"/>
              </w:rPr>
              <w:t>25</w:t>
            </w:r>
          </w:p>
        </w:tc>
        <w:tc>
          <w:tcPr>
            <w:tcW w:w="1374" w:type="dxa"/>
            <w:hideMark/>
          </w:tcPr>
          <w:p w:rsidR="00697D9C" w:rsidRPr="009F2C2D" w:rsidRDefault="00697D9C" w:rsidP="006A3758">
            <w:pPr>
              <w:ind w:left="-108" w:right="6"/>
              <w:jc w:val="right"/>
              <w:rPr>
                <w:rFonts w:ascii="Angsana New" w:hAnsi="Angsana New"/>
                <w:sz w:val="25"/>
                <w:szCs w:val="25"/>
              </w:rPr>
            </w:pPr>
            <w:r w:rsidRPr="009F2C2D">
              <w:rPr>
                <w:rFonts w:ascii="Angsana New" w:hAnsi="Angsana New"/>
                <w:sz w:val="25"/>
                <w:szCs w:val="25"/>
              </w:rPr>
              <w:t>250,000</w:t>
            </w:r>
            <w:r w:rsidRPr="009F2C2D">
              <w:rPr>
                <w:rFonts w:ascii="Angsana New" w:hAnsi="Angsana New"/>
                <w:sz w:val="25"/>
                <w:szCs w:val="25"/>
                <w:cs/>
              </w:rPr>
              <w:t>.</w:t>
            </w:r>
            <w:r w:rsidRPr="009F2C2D">
              <w:rPr>
                <w:rFonts w:ascii="Angsana New" w:hAnsi="Angsana New"/>
                <w:sz w:val="25"/>
                <w:szCs w:val="25"/>
              </w:rPr>
              <w:t>00</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4047" w:type="dxa"/>
            <w:gridSpan w:val="2"/>
            <w:hideMark/>
          </w:tcPr>
          <w:p w:rsidR="00697D9C" w:rsidRPr="009F2C2D" w:rsidRDefault="00697D9C" w:rsidP="00EB71CC">
            <w:pPr>
              <w:ind w:left="189" w:right="-126" w:hanging="180"/>
              <w:jc w:val="left"/>
              <w:rPr>
                <w:rFonts w:ascii="Angsana New" w:hAnsi="Angsana New"/>
                <w:sz w:val="25"/>
                <w:szCs w:val="25"/>
              </w:rPr>
            </w:pPr>
            <w:r w:rsidRPr="009F2C2D">
              <w:rPr>
                <w:rFonts w:ascii="Angsana New" w:hAnsi="Angsana New"/>
                <w:sz w:val="25"/>
                <w:szCs w:val="25"/>
              </w:rPr>
              <w:t>Advance for shares in I-Gen Engineering Co., Ltd.</w:t>
            </w:r>
          </w:p>
        </w:tc>
        <w:tc>
          <w:tcPr>
            <w:tcW w:w="992" w:type="dxa"/>
          </w:tcPr>
          <w:p w:rsidR="00697D9C" w:rsidRPr="009F2C2D" w:rsidRDefault="00697D9C" w:rsidP="006A3758">
            <w:pPr>
              <w:ind w:left="-108" w:right="-108"/>
              <w:jc w:val="center"/>
              <w:rPr>
                <w:rFonts w:ascii="Angsana New" w:hAnsi="Angsana New"/>
                <w:sz w:val="25"/>
                <w:szCs w:val="25"/>
              </w:rPr>
            </w:pPr>
          </w:p>
        </w:tc>
        <w:tc>
          <w:tcPr>
            <w:tcW w:w="1333" w:type="dxa"/>
          </w:tcPr>
          <w:p w:rsidR="00697D9C" w:rsidRPr="009F2C2D" w:rsidRDefault="00697D9C" w:rsidP="006A3758">
            <w:pPr>
              <w:ind w:left="-108" w:right="-86"/>
              <w:jc w:val="center"/>
              <w:rPr>
                <w:rFonts w:ascii="Angsana New" w:hAnsi="Angsana New"/>
                <w:sz w:val="25"/>
                <w:szCs w:val="25"/>
              </w:rPr>
            </w:pPr>
          </w:p>
        </w:tc>
        <w:tc>
          <w:tcPr>
            <w:tcW w:w="810" w:type="dxa"/>
          </w:tcPr>
          <w:p w:rsidR="00697D9C" w:rsidRPr="009F2C2D" w:rsidRDefault="00697D9C" w:rsidP="006A3758">
            <w:pPr>
              <w:ind w:left="-108" w:right="-108"/>
              <w:jc w:val="center"/>
              <w:rPr>
                <w:rFonts w:ascii="Angsana New" w:hAnsi="Angsana New"/>
                <w:sz w:val="25"/>
                <w:szCs w:val="25"/>
              </w:rPr>
            </w:pPr>
          </w:p>
        </w:tc>
        <w:tc>
          <w:tcPr>
            <w:tcW w:w="1374" w:type="dxa"/>
            <w:tcBorders>
              <w:top w:val="nil"/>
              <w:left w:val="nil"/>
              <w:bottom w:val="single" w:sz="4" w:space="0" w:color="auto"/>
              <w:right w:val="nil"/>
            </w:tcBorders>
          </w:tcPr>
          <w:p w:rsidR="00697D9C" w:rsidRPr="009F2C2D" w:rsidRDefault="00697D9C" w:rsidP="006A3758">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4,999,800</w:t>
            </w:r>
            <w:r w:rsidRPr="009F2C2D">
              <w:rPr>
                <w:rFonts w:ascii="Angsana New" w:hAnsi="Angsana New"/>
                <w:sz w:val="25"/>
                <w:szCs w:val="25"/>
                <w:cs/>
              </w:rPr>
              <w:t>.</w:t>
            </w:r>
            <w:r w:rsidRPr="009F2C2D">
              <w:rPr>
                <w:rFonts w:ascii="Angsana New" w:hAnsi="Angsana New"/>
                <w:sz w:val="25"/>
                <w:szCs w:val="25"/>
              </w:rPr>
              <w:t>00</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tcBorders>
              <w:top w:val="nil"/>
              <w:left w:val="nil"/>
              <w:bottom w:val="single" w:sz="4" w:space="0" w:color="auto"/>
              <w:right w:val="nil"/>
            </w:tcBorders>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2494" w:type="dxa"/>
            <w:hideMark/>
          </w:tcPr>
          <w:p w:rsidR="00697D9C" w:rsidRPr="009F2C2D" w:rsidRDefault="00697D9C" w:rsidP="007D305B">
            <w:pPr>
              <w:ind w:left="-108" w:right="-108"/>
              <w:jc w:val="center"/>
              <w:rPr>
                <w:rFonts w:ascii="Angsana New" w:hAnsi="Angsana New"/>
                <w:sz w:val="25"/>
                <w:szCs w:val="25"/>
              </w:rPr>
            </w:pPr>
            <w:r w:rsidRPr="009F2C2D">
              <w:rPr>
                <w:rFonts w:ascii="Angsana New" w:hAnsi="Angsana New"/>
                <w:sz w:val="25"/>
                <w:szCs w:val="25"/>
              </w:rPr>
              <w:t>Total</w:t>
            </w:r>
          </w:p>
        </w:tc>
        <w:tc>
          <w:tcPr>
            <w:tcW w:w="1553" w:type="dxa"/>
          </w:tcPr>
          <w:p w:rsidR="00697D9C" w:rsidRPr="009F2C2D" w:rsidRDefault="00697D9C" w:rsidP="006A3758">
            <w:pPr>
              <w:ind w:left="-108"/>
              <w:jc w:val="center"/>
              <w:rPr>
                <w:rFonts w:ascii="Angsana New" w:hAnsi="Angsana New"/>
                <w:sz w:val="25"/>
                <w:szCs w:val="25"/>
              </w:rPr>
            </w:pPr>
          </w:p>
        </w:tc>
        <w:tc>
          <w:tcPr>
            <w:tcW w:w="992" w:type="dxa"/>
          </w:tcPr>
          <w:p w:rsidR="00697D9C" w:rsidRPr="009F2C2D" w:rsidRDefault="00697D9C" w:rsidP="006A3758">
            <w:pPr>
              <w:ind w:left="-108" w:right="-108"/>
              <w:jc w:val="center"/>
              <w:rPr>
                <w:rFonts w:ascii="Angsana New" w:hAnsi="Angsana New"/>
                <w:sz w:val="25"/>
                <w:szCs w:val="25"/>
              </w:rPr>
            </w:pPr>
          </w:p>
        </w:tc>
        <w:tc>
          <w:tcPr>
            <w:tcW w:w="1333" w:type="dxa"/>
          </w:tcPr>
          <w:p w:rsidR="00697D9C" w:rsidRPr="009F2C2D" w:rsidRDefault="00697D9C" w:rsidP="006A3758">
            <w:pPr>
              <w:ind w:left="-108" w:right="-86"/>
              <w:jc w:val="center"/>
              <w:rPr>
                <w:rFonts w:ascii="Angsana New" w:hAnsi="Angsana New"/>
                <w:sz w:val="25"/>
                <w:szCs w:val="25"/>
                <w:highlight w:val="green"/>
              </w:rPr>
            </w:pPr>
          </w:p>
        </w:tc>
        <w:tc>
          <w:tcPr>
            <w:tcW w:w="810" w:type="dxa"/>
          </w:tcPr>
          <w:p w:rsidR="00697D9C" w:rsidRPr="009F2C2D" w:rsidRDefault="00697D9C" w:rsidP="006A3758">
            <w:pPr>
              <w:ind w:left="-108" w:right="-108"/>
              <w:jc w:val="center"/>
              <w:rPr>
                <w:rFonts w:ascii="Angsana New" w:hAnsi="Angsana New"/>
                <w:sz w:val="25"/>
                <w:szCs w:val="25"/>
                <w:highlight w:val="green"/>
              </w:rPr>
            </w:pPr>
          </w:p>
        </w:tc>
        <w:tc>
          <w:tcPr>
            <w:tcW w:w="1374" w:type="dxa"/>
            <w:tcBorders>
              <w:top w:val="single" w:sz="4" w:space="0" w:color="auto"/>
              <w:left w:val="nil"/>
              <w:bottom w:val="nil"/>
              <w:right w:val="nil"/>
            </w:tcBorders>
            <w:hideMark/>
          </w:tcPr>
          <w:p w:rsidR="00697D9C" w:rsidRPr="009F2C2D" w:rsidRDefault="00CB65DB" w:rsidP="006A3758">
            <w:pPr>
              <w:ind w:left="-108" w:right="6"/>
              <w:jc w:val="right"/>
              <w:rPr>
                <w:rFonts w:ascii="Angsana New" w:hAnsi="Angsana New"/>
                <w:sz w:val="25"/>
                <w:szCs w:val="25"/>
              </w:rPr>
            </w:pPr>
            <w:r>
              <w:rPr>
                <w:rFonts w:ascii="Angsana New" w:hAnsi="Angsana New"/>
                <w:sz w:val="25"/>
                <w:szCs w:val="25"/>
              </w:rPr>
              <w:t>57,569,800.00</w:t>
            </w:r>
          </w:p>
        </w:tc>
        <w:tc>
          <w:tcPr>
            <w:tcW w:w="270" w:type="dxa"/>
          </w:tcPr>
          <w:p w:rsidR="00697D9C" w:rsidRPr="009F2C2D" w:rsidRDefault="00697D9C" w:rsidP="006A3758">
            <w:pPr>
              <w:ind w:left="-108"/>
              <w:jc w:val="right"/>
              <w:rPr>
                <w:rFonts w:ascii="Angsana New" w:hAnsi="Angsana New"/>
                <w:sz w:val="25"/>
                <w:szCs w:val="25"/>
              </w:rPr>
            </w:pPr>
          </w:p>
        </w:tc>
        <w:tc>
          <w:tcPr>
            <w:tcW w:w="1464" w:type="dxa"/>
            <w:tcBorders>
              <w:top w:val="single" w:sz="4" w:space="0" w:color="auto"/>
              <w:left w:val="nil"/>
              <w:bottom w:val="nil"/>
              <w:right w:val="nil"/>
            </w:tcBorders>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4047" w:type="dxa"/>
            <w:gridSpan w:val="2"/>
            <w:hideMark/>
          </w:tcPr>
          <w:p w:rsidR="00697D9C" w:rsidRPr="009F2C2D" w:rsidRDefault="00697D9C" w:rsidP="00EB71CC">
            <w:pPr>
              <w:ind w:left="189" w:right="-126" w:hanging="180"/>
              <w:jc w:val="left"/>
              <w:rPr>
                <w:rFonts w:ascii="Angsana New" w:hAnsi="Angsana New"/>
                <w:sz w:val="25"/>
                <w:szCs w:val="25"/>
              </w:rPr>
            </w:pPr>
            <w:r w:rsidRPr="009F2C2D">
              <w:rPr>
                <w:rFonts w:ascii="Angsana New" w:hAnsi="Angsana New"/>
                <w:sz w:val="25"/>
                <w:szCs w:val="25"/>
                <w:u w:val="single"/>
              </w:rPr>
              <w:t xml:space="preserve">Less </w:t>
            </w:r>
            <w:r w:rsidRPr="009F2C2D">
              <w:rPr>
                <w:rFonts w:ascii="Angsana New" w:hAnsi="Angsana New"/>
                <w:sz w:val="25"/>
                <w:szCs w:val="25"/>
              </w:rPr>
              <w:t xml:space="preserve"> Allowance for impairment in investment</w:t>
            </w:r>
          </w:p>
        </w:tc>
        <w:tc>
          <w:tcPr>
            <w:tcW w:w="992" w:type="dxa"/>
          </w:tcPr>
          <w:p w:rsidR="00697D9C" w:rsidRPr="009F2C2D" w:rsidRDefault="00697D9C" w:rsidP="006A3758">
            <w:pPr>
              <w:ind w:left="-108" w:right="-108"/>
              <w:jc w:val="center"/>
              <w:rPr>
                <w:rFonts w:ascii="Angsana New" w:hAnsi="Angsana New"/>
                <w:sz w:val="25"/>
                <w:szCs w:val="25"/>
              </w:rPr>
            </w:pPr>
          </w:p>
        </w:tc>
        <w:tc>
          <w:tcPr>
            <w:tcW w:w="1333" w:type="dxa"/>
          </w:tcPr>
          <w:p w:rsidR="00697D9C" w:rsidRPr="009F2C2D" w:rsidRDefault="00697D9C" w:rsidP="006A3758">
            <w:pPr>
              <w:ind w:left="-108" w:right="-86"/>
              <w:jc w:val="center"/>
              <w:rPr>
                <w:rFonts w:ascii="Angsana New" w:hAnsi="Angsana New"/>
                <w:sz w:val="25"/>
                <w:szCs w:val="25"/>
                <w:highlight w:val="green"/>
              </w:rPr>
            </w:pPr>
          </w:p>
        </w:tc>
        <w:tc>
          <w:tcPr>
            <w:tcW w:w="810" w:type="dxa"/>
          </w:tcPr>
          <w:p w:rsidR="00697D9C" w:rsidRPr="009F2C2D" w:rsidRDefault="00697D9C" w:rsidP="006A3758">
            <w:pPr>
              <w:ind w:left="-108" w:right="-108"/>
              <w:jc w:val="center"/>
              <w:rPr>
                <w:rFonts w:ascii="Angsana New" w:hAnsi="Angsana New"/>
                <w:sz w:val="25"/>
                <w:szCs w:val="25"/>
                <w:highlight w:val="green"/>
              </w:rPr>
            </w:pPr>
          </w:p>
        </w:tc>
        <w:tc>
          <w:tcPr>
            <w:tcW w:w="1374" w:type="dxa"/>
            <w:tcBorders>
              <w:top w:val="nil"/>
              <w:left w:val="nil"/>
              <w:bottom w:val="single" w:sz="4" w:space="0" w:color="auto"/>
              <w:right w:val="nil"/>
            </w:tcBorders>
            <w:hideMark/>
          </w:tcPr>
          <w:p w:rsidR="00697D9C" w:rsidRPr="009F2C2D" w:rsidRDefault="00697D9C" w:rsidP="006A3758">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w:t>
            </w:r>
            <w:r w:rsidRPr="009F2C2D">
              <w:rPr>
                <w:rFonts w:ascii="Angsana New" w:hAnsi="Angsana New"/>
                <w:sz w:val="25"/>
                <w:szCs w:val="25"/>
                <w:cs/>
              </w:rPr>
              <w:t>448</w:t>
            </w:r>
            <w:r w:rsidRPr="009F2C2D">
              <w:rPr>
                <w:rFonts w:ascii="Angsana New" w:hAnsi="Angsana New"/>
                <w:sz w:val="25"/>
                <w:szCs w:val="25"/>
              </w:rPr>
              <w:t>,944</w:t>
            </w:r>
            <w:r w:rsidRPr="009F2C2D">
              <w:rPr>
                <w:rFonts w:ascii="Angsana New" w:hAnsi="Angsana New"/>
                <w:sz w:val="25"/>
                <w:szCs w:val="25"/>
                <w:cs/>
              </w:rPr>
              <w:t>.</w:t>
            </w:r>
            <w:r w:rsidRPr="009F2C2D">
              <w:rPr>
                <w:rFonts w:ascii="Angsana New" w:hAnsi="Angsana New"/>
                <w:sz w:val="25"/>
                <w:szCs w:val="25"/>
              </w:rPr>
              <w:t>59</w:t>
            </w:r>
            <w:r w:rsidRPr="009F2C2D">
              <w:rPr>
                <w:rFonts w:ascii="Angsana New" w:hAnsi="Angsana New"/>
                <w:sz w:val="25"/>
                <w:szCs w:val="25"/>
                <w:cs/>
              </w:rPr>
              <w:t>)</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tcBorders>
              <w:top w:val="nil"/>
              <w:left w:val="nil"/>
              <w:bottom w:val="single" w:sz="4" w:space="0" w:color="auto"/>
              <w:right w:val="nil"/>
            </w:tcBorders>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r w:rsidR="00697D9C" w:rsidRPr="009F2C2D" w:rsidTr="009A7C1A">
        <w:tc>
          <w:tcPr>
            <w:tcW w:w="4047" w:type="dxa"/>
            <w:gridSpan w:val="2"/>
            <w:hideMark/>
          </w:tcPr>
          <w:p w:rsidR="00697D9C" w:rsidRPr="009F2C2D" w:rsidRDefault="00697D9C" w:rsidP="006A3758">
            <w:pPr>
              <w:ind w:left="-108"/>
              <w:jc w:val="center"/>
              <w:rPr>
                <w:rFonts w:ascii="Angsana New" w:hAnsi="Angsana New"/>
                <w:sz w:val="25"/>
                <w:szCs w:val="25"/>
              </w:rPr>
            </w:pPr>
            <w:r w:rsidRPr="009F2C2D">
              <w:rPr>
                <w:rFonts w:ascii="Angsana New" w:hAnsi="Angsana New"/>
                <w:sz w:val="25"/>
                <w:szCs w:val="25"/>
              </w:rPr>
              <w:t>Net -Investment in associated companies</w:t>
            </w:r>
          </w:p>
        </w:tc>
        <w:tc>
          <w:tcPr>
            <w:tcW w:w="992" w:type="dxa"/>
          </w:tcPr>
          <w:p w:rsidR="00697D9C" w:rsidRPr="009F2C2D" w:rsidRDefault="00697D9C" w:rsidP="006A3758">
            <w:pPr>
              <w:ind w:left="-108" w:right="-108"/>
              <w:jc w:val="center"/>
              <w:rPr>
                <w:rFonts w:ascii="Angsana New" w:hAnsi="Angsana New"/>
                <w:sz w:val="25"/>
                <w:szCs w:val="25"/>
              </w:rPr>
            </w:pPr>
          </w:p>
        </w:tc>
        <w:tc>
          <w:tcPr>
            <w:tcW w:w="1333" w:type="dxa"/>
          </w:tcPr>
          <w:p w:rsidR="00697D9C" w:rsidRPr="009F2C2D" w:rsidRDefault="00697D9C" w:rsidP="006A3758">
            <w:pPr>
              <w:ind w:left="-108" w:right="-86"/>
              <w:jc w:val="center"/>
              <w:rPr>
                <w:rFonts w:ascii="Angsana New" w:hAnsi="Angsana New"/>
                <w:sz w:val="25"/>
                <w:szCs w:val="25"/>
                <w:highlight w:val="green"/>
              </w:rPr>
            </w:pPr>
          </w:p>
        </w:tc>
        <w:tc>
          <w:tcPr>
            <w:tcW w:w="810" w:type="dxa"/>
          </w:tcPr>
          <w:p w:rsidR="00697D9C" w:rsidRPr="009F2C2D" w:rsidRDefault="00697D9C" w:rsidP="006A3758">
            <w:pPr>
              <w:ind w:left="-108" w:right="-108"/>
              <w:jc w:val="center"/>
              <w:rPr>
                <w:rFonts w:ascii="Angsana New" w:hAnsi="Angsana New"/>
                <w:sz w:val="25"/>
                <w:szCs w:val="25"/>
                <w:highlight w:val="green"/>
              </w:rPr>
            </w:pPr>
          </w:p>
        </w:tc>
        <w:tc>
          <w:tcPr>
            <w:tcW w:w="1374" w:type="dxa"/>
            <w:tcBorders>
              <w:top w:val="single" w:sz="4" w:space="0" w:color="auto"/>
              <w:left w:val="nil"/>
              <w:bottom w:val="double" w:sz="4" w:space="0" w:color="auto"/>
              <w:right w:val="nil"/>
            </w:tcBorders>
            <w:hideMark/>
          </w:tcPr>
          <w:p w:rsidR="00697D9C" w:rsidRPr="009F2C2D" w:rsidRDefault="00CB65DB" w:rsidP="006A3758">
            <w:pPr>
              <w:ind w:left="-108" w:right="6"/>
              <w:jc w:val="right"/>
              <w:rPr>
                <w:rFonts w:ascii="Angsana New" w:hAnsi="Angsana New"/>
                <w:sz w:val="25"/>
                <w:szCs w:val="25"/>
              </w:rPr>
            </w:pPr>
            <w:r>
              <w:rPr>
                <w:rFonts w:ascii="Angsana New" w:hAnsi="Angsana New"/>
                <w:sz w:val="25"/>
                <w:szCs w:val="25"/>
              </w:rPr>
              <w:t>56,120,855.41</w:t>
            </w:r>
          </w:p>
        </w:tc>
        <w:tc>
          <w:tcPr>
            <w:tcW w:w="270" w:type="dxa"/>
          </w:tcPr>
          <w:p w:rsidR="00697D9C" w:rsidRPr="009F2C2D" w:rsidRDefault="00697D9C" w:rsidP="006A3758">
            <w:pPr>
              <w:ind w:left="-108" w:right="177"/>
              <w:jc w:val="right"/>
              <w:rPr>
                <w:rFonts w:ascii="Angsana New" w:hAnsi="Angsana New"/>
                <w:sz w:val="25"/>
                <w:szCs w:val="25"/>
              </w:rPr>
            </w:pPr>
          </w:p>
        </w:tc>
        <w:tc>
          <w:tcPr>
            <w:tcW w:w="1464" w:type="dxa"/>
            <w:tcBorders>
              <w:top w:val="single" w:sz="4" w:space="0" w:color="auto"/>
              <w:left w:val="nil"/>
              <w:bottom w:val="double" w:sz="4" w:space="0" w:color="auto"/>
              <w:right w:val="nil"/>
            </w:tcBorders>
            <w:hideMark/>
          </w:tcPr>
          <w:p w:rsidR="00697D9C" w:rsidRPr="009F2C2D" w:rsidRDefault="00697D9C" w:rsidP="006A3758">
            <w:pPr>
              <w:ind w:left="-108" w:right="-84"/>
              <w:jc w:val="center"/>
              <w:rPr>
                <w:rFonts w:ascii="Angsana New" w:hAnsi="Angsana New"/>
                <w:sz w:val="25"/>
                <w:szCs w:val="25"/>
              </w:rPr>
            </w:pPr>
            <w:r w:rsidRPr="009F2C2D">
              <w:rPr>
                <w:rFonts w:ascii="Angsana New" w:hAnsi="Angsana New"/>
                <w:sz w:val="25"/>
                <w:szCs w:val="25"/>
                <w:cs/>
              </w:rPr>
              <w:t>-</w:t>
            </w:r>
          </w:p>
        </w:tc>
      </w:tr>
    </w:tbl>
    <w:p w:rsidR="00E025FD" w:rsidRPr="00F66FD8" w:rsidRDefault="00E025FD" w:rsidP="00E025FD">
      <w:pPr>
        <w:spacing w:after="240" w:line="240" w:lineRule="atLeast"/>
        <w:ind w:left="990"/>
        <w:contextualSpacing/>
        <w:jc w:val="thaiDistribute"/>
        <w:rPr>
          <w:rFonts w:ascii="Angsana New" w:eastAsia="Times New Roman" w:hAnsi="Angsana New"/>
          <w:b/>
          <w:bCs/>
          <w:color w:val="000000"/>
          <w:sz w:val="10"/>
          <w:szCs w:val="10"/>
          <w:lang w:val="en-GB" w:bidi="ar-SA"/>
        </w:rPr>
      </w:pPr>
    </w:p>
    <w:p w:rsidR="00697D9C" w:rsidRPr="00BA5A7A" w:rsidRDefault="00BF6C24" w:rsidP="00697D9C">
      <w:pPr>
        <w:numPr>
          <w:ilvl w:val="0"/>
          <w:numId w:val="29"/>
        </w:numPr>
        <w:spacing w:after="240" w:line="240" w:lineRule="atLeast"/>
        <w:ind w:left="990" w:hanging="540"/>
        <w:contextualSpacing/>
        <w:jc w:val="thaiDistribute"/>
        <w:rPr>
          <w:rFonts w:ascii="Angsana New" w:eastAsia="Times New Roman" w:hAnsi="Angsana New"/>
          <w:b/>
          <w:bCs/>
          <w:color w:val="000000"/>
          <w:sz w:val="30"/>
          <w:szCs w:val="30"/>
          <w:lang w:val="en-GB" w:bidi="ar-SA"/>
        </w:rPr>
      </w:pPr>
      <w:r w:rsidRPr="00BA5A7A">
        <w:rPr>
          <w:rFonts w:ascii="Angsana New" w:eastAsia="Times New Roman" w:hAnsi="Angsana New"/>
          <w:color w:val="000000"/>
          <w:sz w:val="30"/>
          <w:szCs w:val="30"/>
        </w:rPr>
        <w:t>Lon</w:t>
      </w:r>
      <w:r w:rsidRPr="00BA5A7A">
        <w:rPr>
          <w:rFonts w:ascii="Angsana New" w:hAnsi="Angsana New"/>
          <w:sz w:val="30"/>
          <w:szCs w:val="30"/>
        </w:rPr>
        <w:t>gkong Studio Limited</w:t>
      </w:r>
    </w:p>
    <w:p w:rsidR="00697D9C" w:rsidRPr="00A8651C" w:rsidRDefault="00A8651C" w:rsidP="00A8651C">
      <w:pPr>
        <w:ind w:left="990" w:firstLine="720"/>
        <w:jc w:val="thaiDistribute"/>
        <w:rPr>
          <w:rFonts w:ascii="Angsana New" w:eastAsia="Times New Roman" w:hAnsi="Angsana New"/>
          <w:color w:val="000000"/>
          <w:sz w:val="30"/>
          <w:szCs w:val="30"/>
        </w:rPr>
      </w:pPr>
      <w:r w:rsidRPr="00A8651C">
        <w:rPr>
          <w:rFonts w:ascii="Angsana New" w:hAnsi="Angsana New"/>
          <w:sz w:val="30"/>
          <w:szCs w:val="30"/>
        </w:rPr>
        <w:t xml:space="preserve">On 25 March 2016, the Company has an investment in LongKong Studio aims to open new channels to sell the group's products through an online marketing and access to the market especially by the building contractor. Issued and paid-up of the Company is in amount of Baht 3,333,340.00 by 333,334 common shares, at par value of Baht 10 each. The Company holds 40 percent of the authorized share capital, by133,334shares,at parvalueof Baht10 per share, amounted to Baht 1,333,340.00. The investment  was paid in full by Baht 225.00 per share , in the total amount of Baht 30,000,150.00. As at 30 September 2016, the company paid the shares amounting of Baht </w:t>
      </w:r>
      <w:r w:rsidRPr="00A8651C">
        <w:rPr>
          <w:rFonts w:ascii="Angsana New" w:hAnsi="Angsana New" w:hint="cs"/>
          <w:sz w:val="30"/>
          <w:szCs w:val="30"/>
          <w:cs/>
        </w:rPr>
        <w:t>21</w:t>
      </w:r>
      <w:r w:rsidRPr="00A8651C">
        <w:rPr>
          <w:rFonts w:ascii="Angsana New" w:hAnsi="Angsana New"/>
          <w:sz w:val="30"/>
          <w:szCs w:val="30"/>
        </w:rPr>
        <w:t>,</w:t>
      </w:r>
      <w:r w:rsidRPr="00A8651C">
        <w:rPr>
          <w:rFonts w:ascii="Angsana New" w:hAnsi="Angsana New" w:hint="cs"/>
          <w:sz w:val="30"/>
          <w:szCs w:val="30"/>
          <w:cs/>
        </w:rPr>
        <w:t>320</w:t>
      </w:r>
      <w:r w:rsidRPr="00A8651C">
        <w:rPr>
          <w:rFonts w:ascii="Angsana New" w:hAnsi="Angsana New"/>
          <w:sz w:val="30"/>
          <w:szCs w:val="30"/>
        </w:rPr>
        <w:t>,</w:t>
      </w:r>
      <w:r w:rsidRPr="00A8651C">
        <w:rPr>
          <w:rFonts w:ascii="Angsana New" w:hAnsi="Angsana New" w:hint="cs"/>
          <w:sz w:val="30"/>
          <w:szCs w:val="30"/>
          <w:cs/>
        </w:rPr>
        <w:t>000.</w:t>
      </w:r>
      <w:r w:rsidRPr="00A8651C">
        <w:rPr>
          <w:rFonts w:ascii="Angsana New" w:hAnsi="Angsana New"/>
          <w:sz w:val="30"/>
          <w:szCs w:val="30"/>
        </w:rPr>
        <w:t>00</w:t>
      </w:r>
      <w:r w:rsidR="00A74C1F">
        <w:rPr>
          <w:rFonts w:ascii="Angsana New" w:hAnsi="Angsana New"/>
          <w:sz w:val="30"/>
          <w:szCs w:val="30"/>
        </w:rPr>
        <w:t xml:space="preserve"> and receivable outstanding shares Baht 8,680,150.00</w:t>
      </w:r>
      <w:r w:rsidRPr="00A8651C">
        <w:rPr>
          <w:rFonts w:ascii="Angsana New" w:hAnsi="Angsana New"/>
          <w:sz w:val="30"/>
          <w:szCs w:val="30"/>
        </w:rPr>
        <w:t>.</w:t>
      </w:r>
    </w:p>
    <w:p w:rsidR="00BF6C24" w:rsidRPr="00BF6C24" w:rsidRDefault="00BF6C24" w:rsidP="00BF6C24">
      <w:pPr>
        <w:numPr>
          <w:ilvl w:val="0"/>
          <w:numId w:val="29"/>
        </w:numPr>
        <w:spacing w:after="240" w:line="240" w:lineRule="atLeast"/>
        <w:ind w:left="990" w:hanging="540"/>
        <w:contextualSpacing/>
        <w:jc w:val="thaiDistribute"/>
        <w:rPr>
          <w:rFonts w:ascii="Angsana New" w:eastAsia="Times New Roman" w:hAnsi="Angsana New"/>
          <w:color w:val="000000"/>
          <w:sz w:val="30"/>
          <w:szCs w:val="30"/>
        </w:rPr>
      </w:pPr>
      <w:r w:rsidRPr="00BF6C24">
        <w:rPr>
          <w:rFonts w:ascii="Angsana New" w:eastAsia="Times New Roman" w:hAnsi="Angsana New"/>
          <w:color w:val="000000"/>
          <w:sz w:val="30"/>
          <w:szCs w:val="30"/>
        </w:rPr>
        <w:t xml:space="preserve"> I-Gen Engineering Co., Ltd. </w:t>
      </w:r>
    </w:p>
    <w:p w:rsidR="00697D9C" w:rsidRPr="00FF67D8" w:rsidRDefault="00F974E7" w:rsidP="00697D9C">
      <w:pPr>
        <w:spacing w:after="240" w:line="240" w:lineRule="atLeast"/>
        <w:ind w:left="990" w:firstLine="720"/>
        <w:contextualSpacing/>
        <w:jc w:val="thaiDistribute"/>
        <w:rPr>
          <w:rFonts w:ascii="Angsana New" w:eastAsia="Times New Roman" w:hAnsi="Angsana New"/>
          <w:color w:val="000000"/>
          <w:sz w:val="30"/>
          <w:szCs w:val="30"/>
          <w:highlight w:val="red"/>
          <w:lang w:bidi="ar-SA"/>
        </w:rPr>
      </w:pPr>
      <w:r w:rsidRPr="00F974E7">
        <w:rPr>
          <w:rFonts w:ascii="Angsana New" w:eastAsia="Times New Roman" w:hAnsi="Angsana New"/>
          <w:color w:val="000000"/>
          <w:sz w:val="30"/>
          <w:szCs w:val="30"/>
        </w:rPr>
        <w:t>According to the EGM Minutes of meeting no.</w:t>
      </w:r>
      <w:r w:rsidRPr="00F974E7">
        <w:rPr>
          <w:rFonts w:ascii="Angsana New" w:eastAsia="Times New Roman" w:hAnsi="Angsana New"/>
          <w:color w:val="000000"/>
          <w:sz w:val="30"/>
          <w:szCs w:val="30"/>
          <w:cs/>
        </w:rPr>
        <w:t>2/2016</w:t>
      </w:r>
      <w:r w:rsidRPr="00F974E7">
        <w:rPr>
          <w:rFonts w:ascii="Angsana New" w:eastAsia="Times New Roman" w:hAnsi="Angsana New"/>
          <w:color w:val="000000"/>
          <w:sz w:val="30"/>
          <w:szCs w:val="30"/>
        </w:rPr>
        <w:t xml:space="preserve">, on </w:t>
      </w:r>
      <w:r w:rsidRPr="00F974E7">
        <w:rPr>
          <w:rFonts w:ascii="Angsana New" w:eastAsia="Times New Roman" w:hAnsi="Angsana New"/>
          <w:color w:val="000000"/>
          <w:sz w:val="30"/>
          <w:szCs w:val="30"/>
          <w:cs/>
        </w:rPr>
        <w:t xml:space="preserve">18 </w:t>
      </w:r>
      <w:r w:rsidRPr="00F974E7">
        <w:rPr>
          <w:rFonts w:ascii="Angsana New" w:eastAsia="Times New Roman" w:hAnsi="Angsana New"/>
          <w:color w:val="000000"/>
          <w:sz w:val="30"/>
          <w:szCs w:val="30"/>
        </w:rPr>
        <w:t xml:space="preserve">July </w:t>
      </w:r>
      <w:r w:rsidRPr="00F974E7">
        <w:rPr>
          <w:rFonts w:ascii="Angsana New" w:eastAsia="Times New Roman" w:hAnsi="Angsana New"/>
          <w:color w:val="000000"/>
          <w:sz w:val="30"/>
          <w:szCs w:val="30"/>
          <w:cs/>
        </w:rPr>
        <w:t xml:space="preserve">2016 </w:t>
      </w:r>
      <w:r w:rsidRPr="00F974E7">
        <w:rPr>
          <w:rFonts w:ascii="Angsana New" w:eastAsia="Times New Roman" w:hAnsi="Angsana New"/>
          <w:color w:val="000000"/>
          <w:sz w:val="30"/>
          <w:szCs w:val="30"/>
        </w:rPr>
        <w:t xml:space="preserve">of IGEN Engineering Co.,Ltd. had unanimously resolved to increase the company’s registered capital from the existing registered capital of Baht </w:t>
      </w:r>
      <w:r w:rsidRPr="00F974E7">
        <w:rPr>
          <w:rFonts w:ascii="Angsana New" w:eastAsia="Times New Roman" w:hAnsi="Angsana New"/>
          <w:color w:val="000000"/>
          <w:sz w:val="30"/>
          <w:szCs w:val="30"/>
          <w:cs/>
        </w:rPr>
        <w:t>40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000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 xml:space="preserve">000.00 </w:t>
      </w:r>
      <w:r w:rsidRPr="00F974E7">
        <w:rPr>
          <w:rFonts w:ascii="Angsana New" w:eastAsia="Times New Roman" w:hAnsi="Angsana New"/>
          <w:color w:val="000000"/>
          <w:sz w:val="30"/>
          <w:szCs w:val="30"/>
        </w:rPr>
        <w:t xml:space="preserve">to Baht </w:t>
      </w:r>
      <w:r w:rsidRPr="00F974E7">
        <w:rPr>
          <w:rFonts w:ascii="Angsana New" w:eastAsia="Times New Roman" w:hAnsi="Angsana New"/>
          <w:color w:val="000000"/>
          <w:sz w:val="30"/>
          <w:szCs w:val="30"/>
          <w:cs/>
        </w:rPr>
        <w:t>90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000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000.00</w:t>
      </w:r>
      <w:r w:rsidRPr="00F974E7">
        <w:rPr>
          <w:rFonts w:ascii="Angsana New" w:eastAsia="Times New Roman" w:hAnsi="Angsana New"/>
          <w:color w:val="000000"/>
          <w:sz w:val="30"/>
          <w:szCs w:val="30"/>
        </w:rPr>
        <w:t xml:space="preserve">, the Company holds the </w:t>
      </w:r>
      <w:r w:rsidRPr="00F974E7">
        <w:rPr>
          <w:rFonts w:ascii="Angsana New" w:eastAsia="Times New Roman" w:hAnsi="Angsana New"/>
          <w:color w:val="000000"/>
          <w:sz w:val="30"/>
          <w:szCs w:val="30"/>
          <w:cs/>
        </w:rPr>
        <w:t xml:space="preserve">40% </w:t>
      </w:r>
      <w:r w:rsidRPr="00F974E7">
        <w:rPr>
          <w:rFonts w:ascii="Angsana New" w:eastAsia="Times New Roman" w:hAnsi="Angsana New"/>
          <w:color w:val="000000"/>
          <w:sz w:val="30"/>
          <w:szCs w:val="30"/>
        </w:rPr>
        <w:t xml:space="preserve">of the total of shares which an increased portion equal to Baht </w:t>
      </w:r>
      <w:r w:rsidRPr="00F974E7">
        <w:rPr>
          <w:rFonts w:ascii="Angsana New" w:eastAsia="Times New Roman" w:hAnsi="Angsana New"/>
          <w:color w:val="000000"/>
          <w:sz w:val="30"/>
          <w:szCs w:val="30"/>
          <w:cs/>
        </w:rPr>
        <w:t>20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000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 xml:space="preserve">000.00 </w:t>
      </w:r>
      <w:r w:rsidRPr="00F974E7">
        <w:rPr>
          <w:rFonts w:ascii="Angsana New" w:eastAsia="Times New Roman" w:hAnsi="Angsana New"/>
          <w:color w:val="000000"/>
          <w:sz w:val="30"/>
          <w:szCs w:val="30"/>
        </w:rPr>
        <w:t xml:space="preserve">divided into </w:t>
      </w:r>
      <w:r w:rsidRPr="00F974E7">
        <w:rPr>
          <w:rFonts w:ascii="Angsana New" w:eastAsia="Times New Roman" w:hAnsi="Angsana New"/>
          <w:color w:val="000000"/>
          <w:sz w:val="30"/>
          <w:szCs w:val="30"/>
          <w:cs/>
        </w:rPr>
        <w:t>200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 xml:space="preserve">000 </w:t>
      </w:r>
      <w:r w:rsidRPr="00F974E7">
        <w:rPr>
          <w:rFonts w:ascii="Angsana New" w:eastAsia="Times New Roman" w:hAnsi="Angsana New"/>
          <w:color w:val="000000"/>
          <w:sz w:val="30"/>
          <w:szCs w:val="30"/>
        </w:rPr>
        <w:t xml:space="preserve">shares with a par value of Baht </w:t>
      </w:r>
      <w:r w:rsidRPr="00F974E7">
        <w:rPr>
          <w:rFonts w:ascii="Angsana New" w:eastAsia="Times New Roman" w:hAnsi="Angsana New"/>
          <w:color w:val="000000"/>
          <w:sz w:val="30"/>
          <w:szCs w:val="30"/>
          <w:cs/>
        </w:rPr>
        <w:t>100</w:t>
      </w:r>
      <w:r w:rsidRPr="00F974E7">
        <w:rPr>
          <w:rFonts w:ascii="Angsana New" w:eastAsia="Times New Roman" w:hAnsi="Angsana New"/>
          <w:color w:val="000000"/>
          <w:sz w:val="30"/>
          <w:szCs w:val="30"/>
        </w:rPr>
        <w:t xml:space="preserve">, the payment of at least </w:t>
      </w:r>
      <w:r w:rsidRPr="00F974E7">
        <w:rPr>
          <w:rFonts w:ascii="Angsana New" w:eastAsia="Times New Roman" w:hAnsi="Angsana New"/>
          <w:color w:val="000000"/>
          <w:sz w:val="30"/>
          <w:szCs w:val="30"/>
          <w:cs/>
        </w:rPr>
        <w:t xml:space="preserve">25% </w:t>
      </w:r>
      <w:r w:rsidRPr="00F974E7">
        <w:rPr>
          <w:rFonts w:ascii="Angsana New" w:eastAsia="Times New Roman" w:hAnsi="Angsana New"/>
          <w:color w:val="000000"/>
          <w:sz w:val="30"/>
          <w:szCs w:val="30"/>
        </w:rPr>
        <w:t xml:space="preserve">of the total shares has been paid by the shareholders equal to Baht </w:t>
      </w:r>
      <w:r w:rsidRPr="00F974E7">
        <w:rPr>
          <w:rFonts w:ascii="Angsana New" w:eastAsia="Times New Roman" w:hAnsi="Angsana New"/>
          <w:color w:val="000000"/>
          <w:sz w:val="30"/>
          <w:szCs w:val="30"/>
          <w:cs/>
        </w:rPr>
        <w:t>5</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000</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 xml:space="preserve">000.00.  </w:t>
      </w:r>
      <w:r w:rsidRPr="00F974E7">
        <w:rPr>
          <w:rFonts w:ascii="Angsana New" w:eastAsia="Times New Roman" w:hAnsi="Angsana New"/>
          <w:color w:val="000000"/>
          <w:sz w:val="30"/>
          <w:szCs w:val="30"/>
        </w:rPr>
        <w:t xml:space="preserve">The Company has made the advance payment for such increased share capital in the amount of Baht </w:t>
      </w:r>
      <w:r w:rsidRPr="00F974E7">
        <w:rPr>
          <w:rFonts w:ascii="Angsana New" w:eastAsia="Times New Roman" w:hAnsi="Angsana New"/>
          <w:color w:val="000000"/>
          <w:sz w:val="30"/>
          <w:szCs w:val="30"/>
          <w:cs/>
        </w:rPr>
        <w:t>14</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999</w:t>
      </w:r>
      <w:r w:rsidRPr="00F974E7">
        <w:rPr>
          <w:rFonts w:ascii="Angsana New" w:eastAsia="Times New Roman" w:hAnsi="Angsana New"/>
          <w:color w:val="000000"/>
          <w:sz w:val="30"/>
          <w:szCs w:val="30"/>
        </w:rPr>
        <w:t>,</w:t>
      </w:r>
      <w:r w:rsidRPr="00F974E7">
        <w:rPr>
          <w:rFonts w:ascii="Angsana New" w:eastAsia="Times New Roman" w:hAnsi="Angsana New"/>
          <w:color w:val="000000"/>
          <w:sz w:val="30"/>
          <w:szCs w:val="30"/>
          <w:cs/>
        </w:rPr>
        <w:t>800.00.</w:t>
      </w:r>
    </w:p>
    <w:p w:rsidR="00835EB0" w:rsidRPr="00024960" w:rsidRDefault="00835EB0" w:rsidP="00697D9C">
      <w:pPr>
        <w:spacing w:after="240" w:line="240" w:lineRule="atLeast"/>
        <w:ind w:left="990" w:firstLine="720"/>
        <w:contextualSpacing/>
        <w:jc w:val="thaiDistribute"/>
        <w:rPr>
          <w:rFonts w:ascii="Angsana New" w:hAnsi="Angsana New"/>
          <w:sz w:val="30"/>
          <w:szCs w:val="30"/>
        </w:rPr>
      </w:pPr>
      <w:r w:rsidRPr="007A3C51">
        <w:rPr>
          <w:rFonts w:ascii="Angsana New" w:hAnsi="Angsana New"/>
          <w:sz w:val="30"/>
          <w:szCs w:val="30"/>
        </w:rPr>
        <w:t xml:space="preserve">According to the Minutes of </w:t>
      </w:r>
      <w:r w:rsidRPr="007A3C51">
        <w:rPr>
          <w:rFonts w:ascii="Angsana New" w:eastAsia="Calibri" w:hAnsi="Angsana New"/>
          <w:sz w:val="30"/>
          <w:szCs w:val="30"/>
        </w:rPr>
        <w:t xml:space="preserve">Extraordinary Shareholders’ meeting of the Company No. </w:t>
      </w:r>
      <w:r w:rsidRPr="007A3C51">
        <w:rPr>
          <w:rFonts w:ascii="Angsana New" w:hAnsi="Angsana New"/>
          <w:sz w:val="30"/>
          <w:szCs w:val="30"/>
          <w:cs/>
        </w:rPr>
        <w:t xml:space="preserve">4/2015 </w:t>
      </w:r>
      <w:r w:rsidRPr="007A3C51">
        <w:rPr>
          <w:rFonts w:ascii="Angsana New" w:hAnsi="Angsana New"/>
          <w:sz w:val="30"/>
          <w:szCs w:val="30"/>
        </w:rPr>
        <w:t>held on 2</w:t>
      </w:r>
      <w:r w:rsidRPr="007A3C51">
        <w:rPr>
          <w:rFonts w:ascii="Angsana New" w:hAnsi="Angsana New"/>
          <w:sz w:val="30"/>
          <w:szCs w:val="30"/>
          <w:cs/>
        </w:rPr>
        <w:t xml:space="preserve">7 </w:t>
      </w:r>
      <w:r w:rsidRPr="007A3C51">
        <w:rPr>
          <w:rFonts w:ascii="Angsana New" w:hAnsi="Angsana New"/>
          <w:sz w:val="30"/>
          <w:szCs w:val="30"/>
        </w:rPr>
        <w:t xml:space="preserve">November 2015of IGEN Engineering Co.,Ltd. had approved the increasing of registration capital in the amount of Baht 38,125,000.00. Such increased registration capital made up </w:t>
      </w:r>
      <w:r w:rsidRPr="007A3C51">
        <w:rPr>
          <w:rFonts w:ascii="Angsana New" w:hAnsi="Angsana New"/>
          <w:sz w:val="30"/>
          <w:szCs w:val="30"/>
        </w:rPr>
        <w:lastRenderedPageBreak/>
        <w:t xml:space="preserve">the existing registered capital amounting </w:t>
      </w:r>
      <w:r w:rsidRPr="007A3C51">
        <w:rPr>
          <w:rFonts w:ascii="Angsana New" w:hAnsi="Angsana New"/>
          <w:sz w:val="28"/>
          <w:szCs w:val="28"/>
        </w:rPr>
        <w:t>from Baht 1,875,000</w:t>
      </w:r>
      <w:r w:rsidR="00070D94">
        <w:rPr>
          <w:rFonts w:ascii="Angsana New" w:hAnsi="Angsana New"/>
          <w:sz w:val="28"/>
          <w:szCs w:val="28"/>
        </w:rPr>
        <w:t>.00</w:t>
      </w:r>
      <w:r w:rsidRPr="007A3C51">
        <w:rPr>
          <w:rFonts w:ascii="Angsana New" w:hAnsi="Angsana New"/>
          <w:sz w:val="28"/>
          <w:szCs w:val="28"/>
        </w:rPr>
        <w:t xml:space="preserve"> to Baht 40,000,000.00by issuing 381,250 shares of common stock, par value of </w:t>
      </w:r>
      <w:r w:rsidR="00070D94" w:rsidRPr="007A3C51">
        <w:rPr>
          <w:rFonts w:ascii="Angsana New" w:hAnsi="Angsana New"/>
          <w:sz w:val="28"/>
          <w:szCs w:val="28"/>
        </w:rPr>
        <w:t xml:space="preserve">Baht </w:t>
      </w:r>
      <w:r w:rsidRPr="007A3C51">
        <w:rPr>
          <w:rFonts w:ascii="Angsana New" w:hAnsi="Angsana New"/>
          <w:sz w:val="28"/>
          <w:szCs w:val="28"/>
        </w:rPr>
        <w:t>100.00 per share</w:t>
      </w:r>
      <w:r w:rsidRPr="007A3C51">
        <w:rPr>
          <w:rFonts w:ascii="Angsana New" w:hAnsi="Angsana New"/>
          <w:sz w:val="28"/>
          <w:szCs w:val="28"/>
          <w:cs/>
        </w:rPr>
        <w:t>.</w:t>
      </w:r>
      <w:r w:rsidRPr="007A3C51">
        <w:rPr>
          <w:rFonts w:ascii="Angsana New" w:hAnsi="Angsana New"/>
          <w:sz w:val="30"/>
          <w:szCs w:val="30"/>
        </w:rPr>
        <w:t xml:space="preserve">The capital increase of Baht </w:t>
      </w:r>
      <w:r w:rsidRPr="007A3C51">
        <w:rPr>
          <w:rFonts w:ascii="Angsana New" w:hAnsi="Angsana New"/>
          <w:sz w:val="30"/>
          <w:szCs w:val="30"/>
          <w:cs/>
        </w:rPr>
        <w:t>38</w:t>
      </w:r>
      <w:r w:rsidRPr="007A3C51">
        <w:rPr>
          <w:rFonts w:ascii="Angsana New" w:hAnsi="Angsana New"/>
          <w:sz w:val="30"/>
          <w:szCs w:val="30"/>
        </w:rPr>
        <w:t>,</w:t>
      </w:r>
      <w:r w:rsidRPr="007A3C51">
        <w:rPr>
          <w:rFonts w:ascii="Angsana New" w:hAnsi="Angsana New"/>
          <w:sz w:val="30"/>
          <w:szCs w:val="30"/>
          <w:cs/>
        </w:rPr>
        <w:t>125</w:t>
      </w:r>
      <w:r w:rsidRPr="007A3C51">
        <w:rPr>
          <w:rFonts w:ascii="Angsana New" w:hAnsi="Angsana New"/>
          <w:sz w:val="30"/>
          <w:szCs w:val="30"/>
        </w:rPr>
        <w:t>,</w:t>
      </w:r>
      <w:r w:rsidRPr="007A3C51">
        <w:rPr>
          <w:rFonts w:ascii="Angsana New" w:hAnsi="Angsana New"/>
          <w:sz w:val="30"/>
          <w:szCs w:val="30"/>
          <w:cs/>
        </w:rPr>
        <w:t>000</w:t>
      </w:r>
      <w:r w:rsidR="00070D94">
        <w:rPr>
          <w:rFonts w:ascii="Angsana New" w:hAnsi="Angsana New"/>
          <w:sz w:val="30"/>
          <w:szCs w:val="30"/>
        </w:rPr>
        <w:t>.00</w:t>
      </w:r>
      <w:r w:rsidRPr="007A3C51">
        <w:rPr>
          <w:rFonts w:ascii="Angsana New" w:hAnsi="Angsana New"/>
          <w:sz w:val="30"/>
          <w:szCs w:val="30"/>
        </w:rPr>
        <w:t xml:space="preserve"> which the Company purchased </w:t>
      </w:r>
      <w:r w:rsidRPr="007A3C51">
        <w:rPr>
          <w:rFonts w:ascii="Angsana New" w:hAnsi="Angsana New"/>
          <w:sz w:val="30"/>
          <w:szCs w:val="30"/>
          <w:cs/>
        </w:rPr>
        <w:t>141</w:t>
      </w:r>
      <w:r w:rsidRPr="007A3C51">
        <w:rPr>
          <w:rFonts w:ascii="Angsana New" w:hAnsi="Angsana New"/>
          <w:sz w:val="30"/>
          <w:szCs w:val="30"/>
        </w:rPr>
        <w:t>,</w:t>
      </w:r>
      <w:r w:rsidRPr="007A3C51">
        <w:rPr>
          <w:rFonts w:ascii="Angsana New" w:hAnsi="Angsana New"/>
          <w:sz w:val="30"/>
          <w:szCs w:val="30"/>
          <w:cs/>
        </w:rPr>
        <w:t>250</w:t>
      </w:r>
      <w:r w:rsidRPr="007A3C51">
        <w:rPr>
          <w:rFonts w:ascii="Angsana New" w:hAnsi="Angsana New"/>
          <w:sz w:val="30"/>
          <w:szCs w:val="30"/>
        </w:rPr>
        <w:t xml:space="preserve"> shares therefore, the Company’s shareholding ratio in the said </w:t>
      </w:r>
      <w:r w:rsidR="00070D94">
        <w:rPr>
          <w:rFonts w:ascii="Angsana New" w:hAnsi="Angsana New"/>
          <w:sz w:val="30"/>
          <w:szCs w:val="30"/>
        </w:rPr>
        <w:t>associated</w:t>
      </w:r>
      <w:r w:rsidRPr="007A3C51">
        <w:rPr>
          <w:rFonts w:ascii="Angsana New" w:hAnsi="Angsana New"/>
          <w:sz w:val="30"/>
          <w:szCs w:val="30"/>
        </w:rPr>
        <w:t xml:space="preserve"> company is 40% </w:t>
      </w:r>
      <w:r w:rsidR="00070D94" w:rsidRPr="00070D94">
        <w:rPr>
          <w:rFonts w:ascii="Angsana New" w:hAnsi="Angsana New"/>
          <w:sz w:val="30"/>
          <w:szCs w:val="30"/>
        </w:rPr>
        <w:t xml:space="preserve">From </w:t>
      </w:r>
      <w:r w:rsidR="00070D94" w:rsidRPr="00070D94">
        <w:rPr>
          <w:rFonts w:ascii="Angsana New" w:hAnsi="Angsana New"/>
          <w:sz w:val="30"/>
          <w:szCs w:val="30"/>
          <w:cs/>
        </w:rPr>
        <w:t xml:space="preserve">1 </w:t>
      </w:r>
      <w:r w:rsidR="00070D94" w:rsidRPr="00070D94">
        <w:rPr>
          <w:rFonts w:ascii="Angsana New" w:hAnsi="Angsana New"/>
          <w:sz w:val="30"/>
          <w:szCs w:val="30"/>
        </w:rPr>
        <w:t xml:space="preserve">January </w:t>
      </w:r>
      <w:r w:rsidR="00070D94" w:rsidRPr="00070D94">
        <w:rPr>
          <w:rFonts w:ascii="Angsana New" w:hAnsi="Angsana New"/>
          <w:sz w:val="30"/>
          <w:szCs w:val="30"/>
          <w:cs/>
        </w:rPr>
        <w:t xml:space="preserve">2559 </w:t>
      </w:r>
      <w:r w:rsidR="00070D94">
        <w:rPr>
          <w:rFonts w:ascii="Angsana New" w:hAnsi="Angsana New"/>
          <w:sz w:val="30"/>
          <w:szCs w:val="30"/>
        </w:rPr>
        <w:t xml:space="preserve">onwards </w:t>
      </w:r>
      <w:r w:rsidRPr="007A3C51">
        <w:rPr>
          <w:rFonts w:ascii="Angsana New" w:hAnsi="Angsana New"/>
          <w:sz w:val="30"/>
          <w:szCs w:val="30"/>
        </w:rPr>
        <w:t xml:space="preserve">and has paid up 25% of the share price, aggregating to Baht </w:t>
      </w:r>
      <w:r w:rsidRPr="007A3C51">
        <w:rPr>
          <w:rFonts w:ascii="Angsana New" w:hAnsi="Angsana New"/>
          <w:sz w:val="30"/>
          <w:szCs w:val="30"/>
          <w:cs/>
        </w:rPr>
        <w:t>3</w:t>
      </w:r>
      <w:r w:rsidRPr="007A3C51">
        <w:rPr>
          <w:rFonts w:ascii="Angsana New" w:hAnsi="Angsana New"/>
          <w:sz w:val="30"/>
          <w:szCs w:val="30"/>
        </w:rPr>
        <w:t>,</w:t>
      </w:r>
      <w:r w:rsidRPr="007A3C51">
        <w:rPr>
          <w:rFonts w:ascii="Angsana New" w:hAnsi="Angsana New"/>
          <w:sz w:val="30"/>
          <w:szCs w:val="30"/>
          <w:cs/>
        </w:rPr>
        <w:t>531</w:t>
      </w:r>
      <w:r w:rsidRPr="007A3C51">
        <w:rPr>
          <w:rFonts w:ascii="Angsana New" w:hAnsi="Angsana New"/>
          <w:sz w:val="30"/>
          <w:szCs w:val="30"/>
        </w:rPr>
        <w:t>,</w:t>
      </w:r>
      <w:r w:rsidRPr="007A3C51">
        <w:rPr>
          <w:rFonts w:ascii="Angsana New" w:hAnsi="Angsana New"/>
          <w:sz w:val="30"/>
          <w:szCs w:val="30"/>
          <w:cs/>
        </w:rPr>
        <w:t>250</w:t>
      </w:r>
      <w:r w:rsidR="00070D94">
        <w:rPr>
          <w:rFonts w:ascii="Angsana New" w:hAnsi="Angsana New"/>
          <w:sz w:val="30"/>
          <w:szCs w:val="30"/>
        </w:rPr>
        <w:t>.00</w:t>
      </w:r>
      <w:r w:rsidRPr="007A3C51">
        <w:rPr>
          <w:rFonts w:ascii="Angsana New" w:hAnsi="Angsana New"/>
          <w:sz w:val="30"/>
          <w:szCs w:val="30"/>
        </w:rPr>
        <w:t xml:space="preserve">and has paid advance share subscription fee at Baht </w:t>
      </w:r>
      <w:r w:rsidRPr="00024960">
        <w:rPr>
          <w:rFonts w:ascii="Angsana New" w:hAnsi="Angsana New"/>
          <w:sz w:val="30"/>
          <w:szCs w:val="30"/>
          <w:cs/>
        </w:rPr>
        <w:t>3</w:t>
      </w:r>
      <w:r w:rsidRPr="00024960">
        <w:rPr>
          <w:rFonts w:ascii="Angsana New" w:hAnsi="Angsana New"/>
          <w:sz w:val="30"/>
          <w:szCs w:val="30"/>
        </w:rPr>
        <w:t>,</w:t>
      </w:r>
      <w:r w:rsidRPr="00024960">
        <w:rPr>
          <w:rFonts w:ascii="Angsana New" w:hAnsi="Angsana New"/>
          <w:sz w:val="30"/>
          <w:szCs w:val="30"/>
          <w:cs/>
        </w:rPr>
        <w:t>468</w:t>
      </w:r>
      <w:r w:rsidRPr="00024960">
        <w:rPr>
          <w:rFonts w:ascii="Angsana New" w:hAnsi="Angsana New"/>
          <w:sz w:val="30"/>
          <w:szCs w:val="30"/>
        </w:rPr>
        <w:t>,</w:t>
      </w:r>
      <w:r w:rsidRPr="00024960">
        <w:rPr>
          <w:rFonts w:ascii="Angsana New" w:hAnsi="Angsana New"/>
          <w:sz w:val="30"/>
          <w:szCs w:val="30"/>
          <w:cs/>
        </w:rPr>
        <w:t>750</w:t>
      </w:r>
      <w:r w:rsidR="00FC227F" w:rsidRPr="00024960">
        <w:rPr>
          <w:rFonts w:ascii="Angsana New" w:hAnsi="Angsana New"/>
          <w:sz w:val="30"/>
          <w:szCs w:val="30"/>
        </w:rPr>
        <w:t>.</w:t>
      </w:r>
    </w:p>
    <w:p w:rsidR="00697D9C" w:rsidRPr="00024960" w:rsidRDefault="00BF6C24" w:rsidP="00697D9C">
      <w:pPr>
        <w:numPr>
          <w:ilvl w:val="0"/>
          <w:numId w:val="29"/>
        </w:numPr>
        <w:spacing w:after="240" w:line="240" w:lineRule="atLeast"/>
        <w:ind w:left="990" w:hanging="540"/>
        <w:contextualSpacing/>
        <w:jc w:val="thaiDistribute"/>
        <w:rPr>
          <w:rFonts w:ascii="Angsana New" w:eastAsia="Times New Roman" w:hAnsi="Angsana New"/>
          <w:b/>
          <w:bCs/>
          <w:color w:val="000000"/>
          <w:sz w:val="30"/>
          <w:szCs w:val="30"/>
          <w:lang w:val="en-GB" w:bidi="ar-SA"/>
        </w:rPr>
      </w:pPr>
      <w:r w:rsidRPr="00024960">
        <w:rPr>
          <w:rFonts w:ascii="Angsana New" w:hAnsi="Angsana New"/>
          <w:sz w:val="30"/>
          <w:szCs w:val="30"/>
        </w:rPr>
        <w:t>Complete Transport Co., Ltd</w:t>
      </w:r>
      <w:r w:rsidR="00637F5B" w:rsidRPr="00024960">
        <w:rPr>
          <w:rFonts w:ascii="Angsana New" w:hAnsi="Angsana New"/>
          <w:sz w:val="30"/>
          <w:szCs w:val="30"/>
        </w:rPr>
        <w:t>.</w:t>
      </w:r>
    </w:p>
    <w:p w:rsidR="00697D9C" w:rsidRDefault="00D92F30" w:rsidP="00697D9C">
      <w:pPr>
        <w:spacing w:after="240" w:line="240" w:lineRule="atLeast"/>
        <w:ind w:left="990" w:firstLine="720"/>
        <w:contextualSpacing/>
        <w:jc w:val="thaiDistribute"/>
        <w:rPr>
          <w:rFonts w:ascii="Angsana New" w:eastAsia="Times New Roman" w:hAnsi="Angsana New"/>
          <w:color w:val="000000"/>
          <w:sz w:val="30"/>
          <w:szCs w:val="30"/>
          <w:lang w:val="en-GB"/>
        </w:rPr>
      </w:pPr>
      <w:r w:rsidRPr="00024960">
        <w:rPr>
          <w:rFonts w:ascii="Angsana New" w:eastAsia="Times New Roman" w:hAnsi="Angsana New"/>
          <w:color w:val="000000"/>
          <w:sz w:val="30"/>
          <w:szCs w:val="30"/>
          <w:lang w:val="en-GB"/>
        </w:rPr>
        <w:t>According to the Minutes of Board of Director’s Meeting no.</w:t>
      </w:r>
      <w:r w:rsidRPr="00024960">
        <w:rPr>
          <w:rFonts w:ascii="Angsana New" w:eastAsia="Times New Roman" w:hAnsi="Angsana New"/>
          <w:color w:val="000000"/>
          <w:sz w:val="30"/>
          <w:szCs w:val="30"/>
          <w:cs/>
          <w:lang w:val="en-GB"/>
        </w:rPr>
        <w:t>5/2016</w:t>
      </w:r>
      <w:r w:rsidRPr="00024960">
        <w:rPr>
          <w:rFonts w:ascii="Angsana New" w:eastAsia="Times New Roman" w:hAnsi="Angsana New"/>
          <w:color w:val="000000"/>
          <w:sz w:val="30"/>
          <w:szCs w:val="30"/>
          <w:lang w:val="en-GB"/>
        </w:rPr>
        <w:t xml:space="preserve">, on </w:t>
      </w:r>
      <w:r w:rsidRPr="00024960">
        <w:rPr>
          <w:rFonts w:ascii="Angsana New" w:eastAsia="Times New Roman" w:hAnsi="Angsana New"/>
          <w:color w:val="000000"/>
          <w:sz w:val="30"/>
          <w:szCs w:val="30"/>
          <w:cs/>
          <w:lang w:val="en-GB"/>
        </w:rPr>
        <w:t xml:space="preserve">13 </w:t>
      </w:r>
      <w:r w:rsidRPr="00024960">
        <w:rPr>
          <w:rFonts w:ascii="Angsana New" w:eastAsia="Times New Roman" w:hAnsi="Angsana New"/>
          <w:color w:val="000000"/>
          <w:sz w:val="30"/>
          <w:szCs w:val="30"/>
          <w:lang w:val="en-GB"/>
        </w:rPr>
        <w:t xml:space="preserve">July </w:t>
      </w:r>
      <w:r w:rsidRPr="00024960">
        <w:rPr>
          <w:rFonts w:ascii="Angsana New" w:eastAsia="Times New Roman" w:hAnsi="Angsana New"/>
          <w:color w:val="000000"/>
          <w:sz w:val="30"/>
          <w:szCs w:val="30"/>
          <w:cs/>
          <w:lang w:val="en-GB"/>
        </w:rPr>
        <w:t xml:space="preserve">2016 </w:t>
      </w:r>
      <w:r w:rsidRPr="00024960">
        <w:rPr>
          <w:rFonts w:ascii="Angsana New" w:eastAsia="Times New Roman" w:hAnsi="Angsana New"/>
          <w:color w:val="000000"/>
          <w:sz w:val="30"/>
          <w:szCs w:val="30"/>
          <w:lang w:val="en-GB"/>
        </w:rPr>
        <w:t xml:space="preserve">had unanimously resolved to jointly invest in Complete Transport Co.,Ltd., the registered capital is Baht </w:t>
      </w:r>
      <w:r w:rsidR="008A7DFC" w:rsidRPr="00024960">
        <w:rPr>
          <w:rFonts w:ascii="Angsana New" w:eastAsia="Times New Roman" w:hAnsi="Angsana New"/>
          <w:color w:val="000000"/>
          <w:sz w:val="30"/>
          <w:szCs w:val="30"/>
          <w:lang w:val="en-GB"/>
        </w:rPr>
        <w:t>1,000,000.00 divided</w:t>
      </w:r>
      <w:r w:rsidR="008A7DFC">
        <w:rPr>
          <w:rFonts w:ascii="Angsana New" w:eastAsia="Times New Roman" w:hAnsi="Angsana New"/>
          <w:color w:val="000000"/>
          <w:sz w:val="30"/>
          <w:szCs w:val="30"/>
          <w:lang w:val="en-GB"/>
        </w:rPr>
        <w:t xml:space="preserve"> into 10,000 shares with a par value of Baht 100.00</w:t>
      </w:r>
      <w:r w:rsidR="008E1870">
        <w:rPr>
          <w:rFonts w:ascii="Angsana New" w:eastAsia="Times New Roman" w:hAnsi="Angsana New"/>
          <w:color w:val="000000"/>
          <w:sz w:val="30"/>
          <w:szCs w:val="30"/>
          <w:lang w:val="en-GB"/>
        </w:rPr>
        <w:t>.The C</w:t>
      </w:r>
      <w:r w:rsidRPr="00D92F30">
        <w:rPr>
          <w:rFonts w:ascii="Angsana New" w:eastAsia="Times New Roman" w:hAnsi="Angsana New"/>
          <w:color w:val="000000"/>
          <w:sz w:val="30"/>
          <w:szCs w:val="30"/>
          <w:lang w:val="en-GB"/>
        </w:rPr>
        <w:t xml:space="preserve">ompany had been incorporated by the Ministry of Commerce on </w:t>
      </w:r>
      <w:r w:rsidRPr="00D92F30">
        <w:rPr>
          <w:rFonts w:ascii="Angsana New" w:eastAsia="Times New Roman" w:hAnsi="Angsana New"/>
          <w:color w:val="000000"/>
          <w:sz w:val="30"/>
          <w:szCs w:val="30"/>
          <w:cs/>
          <w:lang w:val="en-GB"/>
        </w:rPr>
        <w:t xml:space="preserve">5 </w:t>
      </w:r>
      <w:r w:rsidR="008E1870">
        <w:rPr>
          <w:rFonts w:ascii="Angsana New" w:eastAsia="Times New Roman" w:hAnsi="Angsana New"/>
          <w:color w:val="000000"/>
          <w:sz w:val="30"/>
          <w:szCs w:val="30"/>
          <w:lang w:val="en-GB"/>
        </w:rPr>
        <w:t xml:space="preserve">August 2016.Holding of 25 percent </w:t>
      </w:r>
      <w:r w:rsidR="00613A14">
        <w:rPr>
          <w:rFonts w:ascii="Angsana New" w:eastAsia="Times New Roman" w:hAnsi="Angsana New"/>
          <w:color w:val="000000"/>
          <w:sz w:val="30"/>
          <w:szCs w:val="30"/>
          <w:lang w:val="en-GB"/>
        </w:rPr>
        <w:t>of the total of shares are</w:t>
      </w:r>
      <w:r w:rsidRPr="00D92F30">
        <w:rPr>
          <w:rFonts w:ascii="Angsana New" w:eastAsia="Times New Roman" w:hAnsi="Angsana New"/>
          <w:color w:val="000000"/>
          <w:sz w:val="30"/>
          <w:szCs w:val="30"/>
          <w:lang w:val="en-GB"/>
        </w:rPr>
        <w:t xml:space="preserve"> divided into </w:t>
      </w:r>
      <w:r w:rsidRPr="00D92F30">
        <w:rPr>
          <w:rFonts w:ascii="Angsana New" w:eastAsia="Times New Roman" w:hAnsi="Angsana New"/>
          <w:color w:val="000000"/>
          <w:sz w:val="30"/>
          <w:szCs w:val="30"/>
          <w:cs/>
          <w:lang w:val="en-GB"/>
        </w:rPr>
        <w:t>2</w:t>
      </w:r>
      <w:r w:rsidRPr="00D92F30">
        <w:rPr>
          <w:rFonts w:ascii="Angsana New" w:eastAsia="Times New Roman" w:hAnsi="Angsana New"/>
          <w:color w:val="000000"/>
          <w:sz w:val="30"/>
          <w:szCs w:val="30"/>
          <w:lang w:val="en-GB"/>
        </w:rPr>
        <w:t>,</w:t>
      </w:r>
      <w:r w:rsidRPr="00D92F30">
        <w:rPr>
          <w:rFonts w:ascii="Angsana New" w:eastAsia="Times New Roman" w:hAnsi="Angsana New"/>
          <w:color w:val="000000"/>
          <w:sz w:val="30"/>
          <w:szCs w:val="30"/>
          <w:cs/>
          <w:lang w:val="en-GB"/>
        </w:rPr>
        <w:t xml:space="preserve">500 </w:t>
      </w:r>
      <w:r w:rsidRPr="00D92F30">
        <w:rPr>
          <w:rFonts w:ascii="Angsana New" w:eastAsia="Times New Roman" w:hAnsi="Angsana New"/>
          <w:color w:val="000000"/>
          <w:sz w:val="30"/>
          <w:szCs w:val="30"/>
          <w:lang w:val="en-GB"/>
        </w:rPr>
        <w:t xml:space="preserve">with a par value Baht </w:t>
      </w:r>
      <w:r w:rsidRPr="00D92F30">
        <w:rPr>
          <w:rFonts w:ascii="Angsana New" w:eastAsia="Times New Roman" w:hAnsi="Angsana New"/>
          <w:color w:val="000000"/>
          <w:sz w:val="30"/>
          <w:szCs w:val="30"/>
          <w:cs/>
          <w:lang w:val="en-GB"/>
        </w:rPr>
        <w:t>100</w:t>
      </w:r>
      <w:r w:rsidR="008A7DFC">
        <w:rPr>
          <w:rFonts w:ascii="Angsana New" w:eastAsia="Times New Roman" w:hAnsi="Angsana New"/>
          <w:color w:val="000000"/>
          <w:sz w:val="30"/>
          <w:szCs w:val="30"/>
          <w:lang w:val="en-GB"/>
        </w:rPr>
        <w:t>.00</w:t>
      </w:r>
      <w:r w:rsidR="00613A14">
        <w:rPr>
          <w:rFonts w:ascii="Angsana New" w:eastAsia="Times New Roman" w:hAnsi="Angsana New"/>
          <w:color w:val="000000"/>
          <w:sz w:val="30"/>
          <w:szCs w:val="30"/>
          <w:lang w:val="en-GB"/>
        </w:rPr>
        <w:t>,</w:t>
      </w:r>
      <w:r w:rsidRPr="00D92F30">
        <w:rPr>
          <w:rFonts w:ascii="Angsana New" w:eastAsia="Times New Roman" w:hAnsi="Angsana New"/>
          <w:color w:val="000000"/>
          <w:sz w:val="30"/>
          <w:szCs w:val="30"/>
          <w:lang w:val="en-GB"/>
        </w:rPr>
        <w:t xml:space="preserve"> equal to Baht </w:t>
      </w:r>
      <w:r w:rsidRPr="00D92F30">
        <w:rPr>
          <w:rFonts w:ascii="Angsana New" w:eastAsia="Times New Roman" w:hAnsi="Angsana New"/>
          <w:color w:val="000000"/>
          <w:sz w:val="30"/>
          <w:szCs w:val="30"/>
          <w:cs/>
          <w:lang w:val="en-GB"/>
        </w:rPr>
        <w:t>250</w:t>
      </w:r>
      <w:r w:rsidRPr="00D92F30">
        <w:rPr>
          <w:rFonts w:ascii="Angsana New" w:eastAsia="Times New Roman" w:hAnsi="Angsana New"/>
          <w:color w:val="000000"/>
          <w:sz w:val="30"/>
          <w:szCs w:val="30"/>
          <w:lang w:val="en-GB"/>
        </w:rPr>
        <w:t>,</w:t>
      </w:r>
      <w:r w:rsidR="008A7DFC">
        <w:rPr>
          <w:rFonts w:ascii="Angsana New" w:eastAsia="Times New Roman" w:hAnsi="Angsana New"/>
          <w:color w:val="000000"/>
          <w:sz w:val="30"/>
          <w:szCs w:val="30"/>
          <w:cs/>
          <w:lang w:val="en-GB"/>
        </w:rPr>
        <w:t>000</w:t>
      </w:r>
      <w:r w:rsidR="008A7DFC">
        <w:rPr>
          <w:rFonts w:ascii="Angsana New" w:eastAsia="Times New Roman" w:hAnsi="Angsana New"/>
          <w:color w:val="000000"/>
          <w:sz w:val="30"/>
          <w:szCs w:val="30"/>
          <w:lang w:val="en-GB"/>
        </w:rPr>
        <w:t>.00.</w:t>
      </w:r>
    </w:p>
    <w:p w:rsidR="00E025FD" w:rsidRPr="00A30E5B" w:rsidRDefault="00E025FD" w:rsidP="00790CDC">
      <w:pPr>
        <w:ind w:left="720" w:firstLine="720"/>
        <w:jc w:val="thaiDistribute"/>
        <w:rPr>
          <w:rFonts w:ascii="Angsana New" w:hAnsi="Angsana New"/>
          <w:sz w:val="16"/>
          <w:szCs w:val="16"/>
        </w:rPr>
      </w:pPr>
    </w:p>
    <w:p w:rsidR="003A5CA5" w:rsidRDefault="003A5CA5" w:rsidP="00790CDC">
      <w:pPr>
        <w:ind w:left="720" w:firstLine="720"/>
        <w:jc w:val="thaiDistribute"/>
        <w:rPr>
          <w:rFonts w:ascii="Angsana New" w:hAnsi="Angsana New"/>
          <w:sz w:val="30"/>
          <w:szCs w:val="30"/>
          <w:cs/>
        </w:rPr>
      </w:pPr>
      <w:r w:rsidRPr="00DE4143">
        <w:rPr>
          <w:rFonts w:ascii="Angsana New" w:hAnsi="Angsana New"/>
          <w:sz w:val="30"/>
          <w:szCs w:val="30"/>
        </w:rPr>
        <w:t>The financial information</w:t>
      </w:r>
      <w:r w:rsidRPr="001005FA">
        <w:rPr>
          <w:rFonts w:ascii="Angsana New" w:hAnsi="Angsana New"/>
          <w:sz w:val="30"/>
          <w:szCs w:val="30"/>
        </w:rPr>
        <w:t xml:space="preserve"> of </w:t>
      </w:r>
      <w:r w:rsidR="008B007C" w:rsidRPr="00BA4D3C">
        <w:rPr>
          <w:rFonts w:ascii="Angsana New" w:hAnsi="Angsana New"/>
          <w:sz w:val="30"/>
          <w:szCs w:val="30"/>
        </w:rPr>
        <w:t>associated company</w:t>
      </w:r>
      <w:r>
        <w:rPr>
          <w:rFonts w:ascii="Angsana New" w:hAnsi="Angsana New"/>
          <w:sz w:val="30"/>
          <w:szCs w:val="30"/>
        </w:rPr>
        <w:t xml:space="preserve"> are</w:t>
      </w:r>
      <w:r w:rsidRPr="001005FA">
        <w:rPr>
          <w:rFonts w:ascii="Angsana New" w:hAnsi="Angsana New"/>
          <w:sz w:val="30"/>
          <w:szCs w:val="30"/>
        </w:rPr>
        <w:t xml:space="preserve"> follows:</w:t>
      </w:r>
    </w:p>
    <w:tbl>
      <w:tblPr>
        <w:tblW w:w="10260" w:type="dxa"/>
        <w:tblInd w:w="-342" w:type="dxa"/>
        <w:tblLook w:val="04A0"/>
      </w:tblPr>
      <w:tblGrid>
        <w:gridCol w:w="3060"/>
        <w:gridCol w:w="1530"/>
        <w:gridCol w:w="263"/>
        <w:gridCol w:w="1627"/>
        <w:gridCol w:w="267"/>
        <w:gridCol w:w="1623"/>
        <w:gridCol w:w="267"/>
        <w:gridCol w:w="1623"/>
      </w:tblGrid>
      <w:tr w:rsidR="00780B6F" w:rsidRPr="0050442D" w:rsidTr="009E35BE">
        <w:trPr>
          <w:trHeight w:val="309"/>
        </w:trPr>
        <w:tc>
          <w:tcPr>
            <w:tcW w:w="3060" w:type="dxa"/>
          </w:tcPr>
          <w:p w:rsidR="00780B6F" w:rsidRPr="0050442D" w:rsidRDefault="00780B6F" w:rsidP="00780B6F">
            <w:pPr>
              <w:tabs>
                <w:tab w:val="left" w:pos="360"/>
                <w:tab w:val="left" w:pos="810"/>
              </w:tabs>
              <w:ind w:left="-92" w:right="-108"/>
              <w:jc w:val="thaiDistribute"/>
              <w:rPr>
                <w:rFonts w:ascii="Angsana New" w:eastAsia="Calibri" w:hAnsi="Angsana New"/>
                <w:sz w:val="28"/>
                <w:szCs w:val="28"/>
              </w:rPr>
            </w:pPr>
          </w:p>
        </w:tc>
        <w:tc>
          <w:tcPr>
            <w:tcW w:w="1530" w:type="dxa"/>
            <w:hideMark/>
          </w:tcPr>
          <w:p w:rsidR="00780B6F" w:rsidRPr="0050442D" w:rsidRDefault="00780B6F" w:rsidP="00780B6F">
            <w:pPr>
              <w:ind w:left="-108" w:right="-108"/>
              <w:jc w:val="center"/>
              <w:rPr>
                <w:rFonts w:ascii="Angsana New" w:hAnsi="Angsana New"/>
                <w:sz w:val="28"/>
                <w:szCs w:val="28"/>
              </w:rPr>
            </w:pPr>
            <w:r w:rsidRPr="0050442D">
              <w:rPr>
                <w:rFonts w:ascii="Angsana New" w:eastAsia="Times New Roman" w:hAnsi="Angsana New" w:hint="cs"/>
                <w:color w:val="000000"/>
                <w:sz w:val="28"/>
                <w:szCs w:val="28"/>
              </w:rPr>
              <w:t>I-Gen Engineering Co., Ltd.</w:t>
            </w:r>
          </w:p>
        </w:tc>
        <w:tc>
          <w:tcPr>
            <w:tcW w:w="263" w:type="dxa"/>
          </w:tcPr>
          <w:p w:rsidR="00780B6F" w:rsidRPr="0050442D" w:rsidRDefault="00780B6F" w:rsidP="00780B6F">
            <w:pPr>
              <w:tabs>
                <w:tab w:val="left" w:pos="360"/>
                <w:tab w:val="left" w:pos="810"/>
              </w:tabs>
              <w:jc w:val="center"/>
              <w:rPr>
                <w:rFonts w:ascii="Angsana New" w:eastAsia="Calibri" w:hAnsi="Angsana New"/>
                <w:sz w:val="28"/>
                <w:szCs w:val="28"/>
              </w:rPr>
            </w:pPr>
          </w:p>
        </w:tc>
        <w:tc>
          <w:tcPr>
            <w:tcW w:w="1627"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hAnsi="Angsana New" w:hint="cs"/>
                <w:sz w:val="28"/>
                <w:szCs w:val="28"/>
              </w:rPr>
              <w:t>Longkong Studio Limited</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hAnsi="Angsana New" w:hint="cs"/>
                <w:sz w:val="28"/>
                <w:szCs w:val="28"/>
              </w:rPr>
              <w:t>Complete Transport Co., Ltd</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Total</w:t>
            </w:r>
          </w:p>
        </w:tc>
      </w:tr>
      <w:tr w:rsidR="00780B6F" w:rsidRPr="0050442D" w:rsidTr="009E35BE">
        <w:trPr>
          <w:trHeight w:val="309"/>
        </w:trPr>
        <w:tc>
          <w:tcPr>
            <w:tcW w:w="3060" w:type="dxa"/>
          </w:tcPr>
          <w:p w:rsidR="00780B6F" w:rsidRPr="0050442D" w:rsidRDefault="00780B6F" w:rsidP="00780B6F">
            <w:pPr>
              <w:tabs>
                <w:tab w:val="left" w:pos="360"/>
                <w:tab w:val="left" w:pos="810"/>
              </w:tabs>
              <w:ind w:left="-92" w:right="-108"/>
              <w:jc w:val="thaiDistribute"/>
              <w:rPr>
                <w:rFonts w:ascii="Angsana New" w:eastAsia="Calibri" w:hAnsi="Angsana New"/>
                <w:sz w:val="28"/>
                <w:szCs w:val="28"/>
              </w:rPr>
            </w:pPr>
          </w:p>
        </w:tc>
        <w:tc>
          <w:tcPr>
            <w:tcW w:w="1530"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As at</w:t>
            </w:r>
          </w:p>
        </w:tc>
        <w:tc>
          <w:tcPr>
            <w:tcW w:w="263" w:type="dxa"/>
          </w:tcPr>
          <w:p w:rsidR="00780B6F" w:rsidRPr="0050442D" w:rsidRDefault="00780B6F" w:rsidP="00780B6F">
            <w:pPr>
              <w:tabs>
                <w:tab w:val="left" w:pos="360"/>
                <w:tab w:val="left" w:pos="810"/>
              </w:tabs>
              <w:jc w:val="thaiDistribute"/>
              <w:rPr>
                <w:rFonts w:ascii="Angsana New" w:eastAsia="Calibri" w:hAnsi="Angsana New"/>
                <w:sz w:val="28"/>
                <w:szCs w:val="28"/>
              </w:rPr>
            </w:pPr>
          </w:p>
        </w:tc>
        <w:tc>
          <w:tcPr>
            <w:tcW w:w="1627"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As at</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As at</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As at</w:t>
            </w:r>
          </w:p>
        </w:tc>
      </w:tr>
      <w:tr w:rsidR="00780B6F" w:rsidRPr="0050442D" w:rsidTr="009E35BE">
        <w:trPr>
          <w:trHeight w:val="309"/>
        </w:trPr>
        <w:tc>
          <w:tcPr>
            <w:tcW w:w="3060" w:type="dxa"/>
          </w:tcPr>
          <w:p w:rsidR="00780B6F" w:rsidRPr="0050442D" w:rsidRDefault="00780B6F" w:rsidP="00780B6F">
            <w:pPr>
              <w:tabs>
                <w:tab w:val="left" w:pos="360"/>
                <w:tab w:val="left" w:pos="810"/>
              </w:tabs>
              <w:ind w:left="-92" w:right="-108"/>
              <w:jc w:val="thaiDistribute"/>
              <w:rPr>
                <w:rFonts w:ascii="Angsana New" w:eastAsia="Calibri" w:hAnsi="Angsana New"/>
                <w:sz w:val="28"/>
                <w:szCs w:val="28"/>
              </w:rPr>
            </w:pPr>
          </w:p>
        </w:tc>
        <w:tc>
          <w:tcPr>
            <w:tcW w:w="1530" w:type="dxa"/>
            <w:hideMark/>
          </w:tcPr>
          <w:p w:rsidR="00780B6F" w:rsidRPr="0050442D" w:rsidRDefault="00780B6F" w:rsidP="007D305B">
            <w:pPr>
              <w:ind w:left="-108" w:right="-108"/>
              <w:jc w:val="center"/>
              <w:rPr>
                <w:rFonts w:ascii="Angsana New" w:hAnsi="Angsana New"/>
                <w:sz w:val="28"/>
                <w:szCs w:val="28"/>
                <w:cs/>
              </w:rPr>
            </w:pPr>
            <w:r w:rsidRPr="0050442D">
              <w:rPr>
                <w:rFonts w:ascii="Angsana New" w:hAnsi="Angsana New" w:hint="cs"/>
                <w:color w:val="000000"/>
                <w:spacing w:val="-6"/>
                <w:sz w:val="28"/>
                <w:szCs w:val="28"/>
              </w:rPr>
              <w:t>31 December 201</w:t>
            </w:r>
            <w:r w:rsidRPr="0050442D">
              <w:rPr>
                <w:rFonts w:ascii="Angsana New" w:hAnsi="Angsana New" w:hint="cs"/>
                <w:color w:val="000000"/>
                <w:spacing w:val="-6"/>
                <w:sz w:val="28"/>
                <w:szCs w:val="28"/>
                <w:cs/>
              </w:rPr>
              <w:t>6</w:t>
            </w:r>
          </w:p>
        </w:tc>
        <w:tc>
          <w:tcPr>
            <w:tcW w:w="263" w:type="dxa"/>
          </w:tcPr>
          <w:p w:rsidR="00780B6F" w:rsidRPr="0050442D" w:rsidRDefault="00780B6F" w:rsidP="00780B6F">
            <w:pPr>
              <w:tabs>
                <w:tab w:val="left" w:pos="360"/>
                <w:tab w:val="left" w:pos="810"/>
              </w:tabs>
              <w:jc w:val="thaiDistribute"/>
              <w:rPr>
                <w:rFonts w:ascii="Angsana New" w:eastAsia="Calibri" w:hAnsi="Angsana New"/>
                <w:sz w:val="28"/>
                <w:szCs w:val="28"/>
              </w:rPr>
            </w:pPr>
          </w:p>
        </w:tc>
        <w:tc>
          <w:tcPr>
            <w:tcW w:w="1627" w:type="dxa"/>
            <w:hideMark/>
          </w:tcPr>
          <w:p w:rsidR="00780B6F" w:rsidRPr="0050442D" w:rsidRDefault="00780B6F" w:rsidP="00780B6F">
            <w:pPr>
              <w:ind w:left="-108" w:right="-108"/>
              <w:jc w:val="center"/>
              <w:rPr>
                <w:rFonts w:ascii="Angsana New" w:eastAsia="Times New Roman" w:hAnsi="Angsana New"/>
                <w:sz w:val="28"/>
                <w:szCs w:val="28"/>
              </w:rPr>
            </w:pPr>
            <w:r w:rsidRPr="0050442D">
              <w:rPr>
                <w:rFonts w:ascii="Angsana New" w:hAnsi="Angsana New" w:hint="cs"/>
                <w:color w:val="000000"/>
                <w:spacing w:val="-6"/>
                <w:sz w:val="28"/>
                <w:szCs w:val="28"/>
              </w:rPr>
              <w:t>31 December 201</w:t>
            </w:r>
            <w:r w:rsidR="000D297E">
              <w:rPr>
                <w:rFonts w:ascii="Angsana New" w:hAnsi="Angsana New"/>
                <w:color w:val="000000"/>
                <w:spacing w:val="-6"/>
                <w:sz w:val="28"/>
                <w:szCs w:val="28"/>
              </w:rPr>
              <w:t>6</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780B6F" w:rsidP="007D305B">
            <w:pPr>
              <w:ind w:left="-108" w:right="-108"/>
              <w:jc w:val="center"/>
              <w:rPr>
                <w:rFonts w:ascii="Angsana New" w:hAnsi="Angsana New"/>
                <w:sz w:val="28"/>
                <w:szCs w:val="28"/>
                <w:cs/>
              </w:rPr>
            </w:pPr>
            <w:r w:rsidRPr="0050442D">
              <w:rPr>
                <w:rFonts w:ascii="Angsana New" w:hAnsi="Angsana New" w:hint="cs"/>
                <w:color w:val="000000"/>
                <w:spacing w:val="-6"/>
                <w:sz w:val="28"/>
                <w:szCs w:val="28"/>
              </w:rPr>
              <w:t>31 December 201</w:t>
            </w:r>
            <w:r w:rsidRPr="0050442D">
              <w:rPr>
                <w:rFonts w:ascii="Angsana New" w:hAnsi="Angsana New" w:hint="cs"/>
                <w:color w:val="000000"/>
                <w:spacing w:val="-6"/>
                <w:sz w:val="28"/>
                <w:szCs w:val="28"/>
                <w:cs/>
              </w:rPr>
              <w:t>6</w:t>
            </w:r>
          </w:p>
        </w:tc>
        <w:tc>
          <w:tcPr>
            <w:tcW w:w="267" w:type="dxa"/>
          </w:tcPr>
          <w:p w:rsidR="00780B6F" w:rsidRPr="0050442D" w:rsidRDefault="00780B6F" w:rsidP="007D305B">
            <w:pPr>
              <w:tabs>
                <w:tab w:val="left" w:pos="360"/>
                <w:tab w:val="left" w:pos="810"/>
              </w:tabs>
              <w:jc w:val="thaiDistribute"/>
              <w:rPr>
                <w:rFonts w:ascii="Angsana New" w:eastAsia="Calibri" w:hAnsi="Angsana New"/>
                <w:sz w:val="28"/>
                <w:szCs w:val="28"/>
              </w:rPr>
            </w:pPr>
          </w:p>
        </w:tc>
        <w:tc>
          <w:tcPr>
            <w:tcW w:w="1623" w:type="dxa"/>
            <w:hideMark/>
          </w:tcPr>
          <w:p w:rsidR="00780B6F" w:rsidRPr="0050442D" w:rsidRDefault="00780B6F" w:rsidP="007D305B">
            <w:pPr>
              <w:ind w:left="-108" w:right="-108"/>
              <w:jc w:val="center"/>
              <w:rPr>
                <w:rFonts w:ascii="Angsana New" w:eastAsia="Times New Roman" w:hAnsi="Angsana New"/>
                <w:sz w:val="28"/>
                <w:szCs w:val="28"/>
              </w:rPr>
            </w:pPr>
            <w:r w:rsidRPr="0050442D">
              <w:rPr>
                <w:rFonts w:ascii="Angsana New" w:hAnsi="Angsana New" w:hint="cs"/>
                <w:color w:val="000000"/>
                <w:spacing w:val="-6"/>
                <w:sz w:val="28"/>
                <w:szCs w:val="28"/>
              </w:rPr>
              <w:t>31 December 201</w:t>
            </w:r>
            <w:r w:rsidR="000D297E">
              <w:rPr>
                <w:rFonts w:ascii="Angsana New" w:hAnsi="Angsana New"/>
                <w:color w:val="000000"/>
                <w:spacing w:val="-6"/>
                <w:sz w:val="28"/>
                <w:szCs w:val="28"/>
              </w:rPr>
              <w:t>6</w:t>
            </w:r>
          </w:p>
        </w:tc>
      </w:tr>
      <w:tr w:rsidR="00780B6F" w:rsidRPr="0050442D" w:rsidTr="009E35BE">
        <w:trPr>
          <w:trHeight w:val="309"/>
        </w:trPr>
        <w:tc>
          <w:tcPr>
            <w:tcW w:w="3060" w:type="dxa"/>
          </w:tcPr>
          <w:p w:rsidR="00780B6F" w:rsidRPr="0050442D" w:rsidRDefault="00780B6F" w:rsidP="00780B6F">
            <w:pPr>
              <w:tabs>
                <w:tab w:val="left" w:pos="360"/>
                <w:tab w:val="left" w:pos="810"/>
              </w:tabs>
              <w:ind w:left="-92" w:right="-108"/>
              <w:jc w:val="thaiDistribute"/>
              <w:rPr>
                <w:rFonts w:ascii="Angsana New" w:eastAsia="Calibri" w:hAnsi="Angsana New"/>
                <w:sz w:val="28"/>
                <w:szCs w:val="28"/>
              </w:rPr>
            </w:pPr>
          </w:p>
        </w:tc>
        <w:tc>
          <w:tcPr>
            <w:tcW w:w="1530" w:type="dxa"/>
            <w:hideMark/>
          </w:tcPr>
          <w:p w:rsidR="00780B6F" w:rsidRPr="0050442D" w:rsidRDefault="0046305B" w:rsidP="00780B6F">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3" w:type="dxa"/>
          </w:tcPr>
          <w:p w:rsidR="00780B6F" w:rsidRPr="0050442D" w:rsidRDefault="00780B6F" w:rsidP="00780B6F">
            <w:pPr>
              <w:tabs>
                <w:tab w:val="left" w:pos="360"/>
                <w:tab w:val="left" w:pos="810"/>
              </w:tabs>
              <w:jc w:val="thaiDistribute"/>
              <w:rPr>
                <w:rFonts w:ascii="Angsana New" w:eastAsia="Calibri" w:hAnsi="Angsana New"/>
                <w:sz w:val="28"/>
                <w:szCs w:val="28"/>
              </w:rPr>
            </w:pPr>
          </w:p>
        </w:tc>
        <w:tc>
          <w:tcPr>
            <w:tcW w:w="1627" w:type="dxa"/>
            <w:hideMark/>
          </w:tcPr>
          <w:p w:rsidR="00780B6F" w:rsidRPr="0050442D" w:rsidRDefault="0046305B" w:rsidP="00780B6F">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46305B" w:rsidP="00780B6F">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7" w:type="dxa"/>
          </w:tcPr>
          <w:p w:rsidR="00780B6F" w:rsidRPr="0050442D" w:rsidRDefault="00780B6F" w:rsidP="00780B6F">
            <w:pPr>
              <w:ind w:left="-108" w:right="-108"/>
              <w:jc w:val="center"/>
              <w:rPr>
                <w:rFonts w:ascii="Angsana New" w:eastAsia="Times New Roman" w:hAnsi="Angsana New"/>
                <w:sz w:val="28"/>
                <w:szCs w:val="28"/>
              </w:rPr>
            </w:pPr>
          </w:p>
        </w:tc>
        <w:tc>
          <w:tcPr>
            <w:tcW w:w="1623" w:type="dxa"/>
            <w:hideMark/>
          </w:tcPr>
          <w:p w:rsidR="00780B6F" w:rsidRPr="0050442D" w:rsidRDefault="0046305B" w:rsidP="00780B6F">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r>
      <w:tr w:rsidR="00571BD1" w:rsidRPr="0050442D" w:rsidTr="009E35BE">
        <w:trPr>
          <w:trHeight w:val="309"/>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Current assets</w:t>
            </w:r>
          </w:p>
        </w:tc>
        <w:tc>
          <w:tcPr>
            <w:tcW w:w="1530" w:type="dxa"/>
            <w:hideMark/>
          </w:tcPr>
          <w:p w:rsidR="00571BD1" w:rsidRPr="0050442D" w:rsidRDefault="00571BD1" w:rsidP="00613A14">
            <w:pPr>
              <w:ind w:left="-101" w:right="72"/>
              <w:jc w:val="right"/>
              <w:rPr>
                <w:rFonts w:ascii="Angsana New" w:eastAsia="Calibri" w:hAnsi="Angsana New"/>
                <w:sz w:val="28"/>
                <w:szCs w:val="28"/>
              </w:rPr>
            </w:pPr>
            <w:r w:rsidRPr="0050442D">
              <w:rPr>
                <w:rFonts w:ascii="Angsana New" w:eastAsia="Calibri" w:hAnsi="Angsana New" w:hint="cs"/>
                <w:sz w:val="28"/>
                <w:szCs w:val="28"/>
              </w:rPr>
              <w:t xml:space="preserve"> 45,659,595</w:t>
            </w:r>
            <w:r w:rsidRPr="0050442D">
              <w:rPr>
                <w:rFonts w:ascii="Angsana New" w:eastAsia="Calibri" w:hAnsi="Angsana New" w:hint="cs"/>
                <w:sz w:val="28"/>
                <w:szCs w:val="28"/>
                <w:cs/>
              </w:rPr>
              <w:t>.</w:t>
            </w:r>
            <w:r w:rsidRPr="0050442D">
              <w:rPr>
                <w:rFonts w:ascii="Angsana New" w:eastAsia="Calibri" w:hAnsi="Angsana New" w:hint="cs"/>
                <w:sz w:val="28"/>
                <w:szCs w:val="28"/>
              </w:rPr>
              <w:t xml:space="preserve">52 </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hideMark/>
          </w:tcPr>
          <w:p w:rsidR="00571BD1" w:rsidRPr="00BE11DE" w:rsidRDefault="00571BD1" w:rsidP="005129F6">
            <w:pPr>
              <w:ind w:left="-101" w:right="72"/>
              <w:jc w:val="right"/>
              <w:rPr>
                <w:rFonts w:ascii="Angsana New" w:eastAsia="Calibri" w:hAnsi="Angsana New"/>
                <w:sz w:val="28"/>
                <w:szCs w:val="28"/>
              </w:rPr>
            </w:pPr>
            <w:r w:rsidRPr="00BE11DE">
              <w:rPr>
                <w:rFonts w:ascii="Angsana New" w:eastAsia="Calibri" w:hAnsi="Angsana New"/>
                <w:sz w:val="28"/>
                <w:szCs w:val="28"/>
              </w:rPr>
              <w:t xml:space="preserve"> 28,006,147</w:t>
            </w:r>
            <w:r w:rsidRPr="00BE11DE">
              <w:rPr>
                <w:rFonts w:ascii="Angsana New" w:eastAsia="Calibri" w:hAnsi="Angsana New"/>
                <w:sz w:val="28"/>
                <w:szCs w:val="28"/>
                <w:cs/>
              </w:rPr>
              <w:t>.</w:t>
            </w:r>
            <w:r w:rsidRPr="00BE11DE">
              <w:rPr>
                <w:rFonts w:ascii="Angsana New" w:eastAsia="Calibri" w:hAnsi="Angsana New"/>
                <w:sz w:val="28"/>
                <w:szCs w:val="28"/>
              </w:rPr>
              <w:t>31</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50442D" w:rsidRDefault="00571BD1" w:rsidP="00613A14">
            <w:pPr>
              <w:ind w:right="124"/>
              <w:jc w:val="right"/>
              <w:rPr>
                <w:rFonts w:ascii="Angsana New" w:eastAsia="Calibri" w:hAnsi="Angsana New"/>
                <w:sz w:val="28"/>
                <w:szCs w:val="28"/>
              </w:rPr>
            </w:pPr>
            <w:r w:rsidRPr="0050442D">
              <w:rPr>
                <w:rFonts w:ascii="Angsana New" w:eastAsia="Calibri" w:hAnsi="Angsana New" w:hint="cs"/>
                <w:sz w:val="28"/>
                <w:szCs w:val="28"/>
              </w:rPr>
              <w:t>32,128,322</w:t>
            </w:r>
            <w:r w:rsidRPr="0050442D">
              <w:rPr>
                <w:rFonts w:ascii="Angsana New" w:eastAsia="Calibri" w:hAnsi="Angsana New" w:hint="cs"/>
                <w:sz w:val="28"/>
                <w:szCs w:val="28"/>
                <w:cs/>
              </w:rPr>
              <w:t>.</w:t>
            </w:r>
            <w:r w:rsidRPr="0050442D">
              <w:rPr>
                <w:rFonts w:ascii="Angsana New" w:eastAsia="Calibri" w:hAnsi="Angsana New" w:hint="cs"/>
                <w:sz w:val="28"/>
                <w:szCs w:val="28"/>
              </w:rPr>
              <w:t>06</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BE11DE" w:rsidRDefault="00571BD1" w:rsidP="005129F6">
            <w:pPr>
              <w:ind w:right="72"/>
              <w:jc w:val="right"/>
              <w:rPr>
                <w:rFonts w:ascii="Angsana New" w:eastAsia="Calibri" w:hAnsi="Angsana New"/>
                <w:sz w:val="28"/>
                <w:szCs w:val="28"/>
              </w:rPr>
            </w:pPr>
            <w:r w:rsidRPr="00BE11DE">
              <w:rPr>
                <w:rFonts w:ascii="Angsana New" w:eastAsia="Calibri" w:hAnsi="Angsana New"/>
                <w:sz w:val="28"/>
                <w:szCs w:val="28"/>
              </w:rPr>
              <w:t xml:space="preserve"> 105,794,064</w:t>
            </w:r>
            <w:r w:rsidRPr="00BE11DE">
              <w:rPr>
                <w:rFonts w:ascii="Angsana New" w:eastAsia="Calibri" w:hAnsi="Angsana New"/>
                <w:sz w:val="28"/>
                <w:szCs w:val="28"/>
                <w:cs/>
              </w:rPr>
              <w:t>.</w:t>
            </w:r>
            <w:r w:rsidRPr="00BE11DE">
              <w:rPr>
                <w:rFonts w:ascii="Angsana New" w:eastAsia="Calibri" w:hAnsi="Angsana New"/>
                <w:sz w:val="28"/>
                <w:szCs w:val="28"/>
              </w:rPr>
              <w:t>89</w:t>
            </w:r>
          </w:p>
        </w:tc>
      </w:tr>
      <w:tr w:rsidR="00571BD1" w:rsidRPr="0050442D" w:rsidTr="009E35BE">
        <w:trPr>
          <w:trHeight w:val="281"/>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Non current assets</w:t>
            </w:r>
          </w:p>
        </w:tc>
        <w:tc>
          <w:tcPr>
            <w:tcW w:w="1530" w:type="dxa"/>
            <w:hideMark/>
          </w:tcPr>
          <w:p w:rsidR="00571BD1" w:rsidRPr="0050442D" w:rsidRDefault="00571BD1" w:rsidP="00613A14">
            <w:pPr>
              <w:ind w:left="-101" w:right="72"/>
              <w:jc w:val="right"/>
              <w:rPr>
                <w:rFonts w:ascii="Angsana New" w:eastAsia="Calibri" w:hAnsi="Angsana New"/>
                <w:sz w:val="28"/>
                <w:szCs w:val="28"/>
              </w:rPr>
            </w:pPr>
            <w:r>
              <w:rPr>
                <w:rFonts w:ascii="Angsana New" w:eastAsia="Calibri" w:hAnsi="Angsana New"/>
                <w:sz w:val="28"/>
                <w:szCs w:val="28"/>
              </w:rPr>
              <w:t>147,275,541.50</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hideMark/>
          </w:tcPr>
          <w:p w:rsidR="00571BD1" w:rsidRPr="00BE11DE" w:rsidRDefault="00571BD1" w:rsidP="005129F6">
            <w:pPr>
              <w:ind w:left="-101" w:right="72"/>
              <w:jc w:val="right"/>
              <w:rPr>
                <w:rFonts w:ascii="Angsana New" w:eastAsia="Calibri" w:hAnsi="Angsana New"/>
                <w:sz w:val="28"/>
                <w:szCs w:val="28"/>
              </w:rPr>
            </w:pPr>
            <w:r>
              <w:rPr>
                <w:rFonts w:ascii="Angsana New" w:eastAsia="Calibri" w:hAnsi="Angsana New"/>
                <w:sz w:val="28"/>
                <w:szCs w:val="28"/>
              </w:rPr>
              <w:t xml:space="preserve"> </w:t>
            </w:r>
            <w:r>
              <w:rPr>
                <w:rFonts w:ascii="Angsana New" w:eastAsia="Calibri" w:hAnsi="Angsana New" w:hint="cs"/>
                <w:sz w:val="28"/>
                <w:szCs w:val="28"/>
                <w:cs/>
              </w:rPr>
              <w:t>33</w:t>
            </w:r>
            <w:r w:rsidRPr="00BE11DE">
              <w:rPr>
                <w:rFonts w:ascii="Angsana New" w:eastAsia="Calibri" w:hAnsi="Angsana New"/>
                <w:sz w:val="28"/>
                <w:szCs w:val="28"/>
              </w:rPr>
              <w:t>,</w:t>
            </w:r>
            <w:r>
              <w:rPr>
                <w:rFonts w:ascii="Angsana New" w:eastAsia="Calibri" w:hAnsi="Angsana New" w:hint="cs"/>
                <w:sz w:val="28"/>
                <w:szCs w:val="28"/>
                <w:cs/>
              </w:rPr>
              <w:t>712</w:t>
            </w:r>
            <w:r w:rsidRPr="00BE11DE">
              <w:rPr>
                <w:rFonts w:ascii="Angsana New" w:eastAsia="Calibri" w:hAnsi="Angsana New"/>
                <w:sz w:val="28"/>
                <w:szCs w:val="28"/>
              </w:rPr>
              <w:t>,</w:t>
            </w:r>
            <w:r>
              <w:rPr>
                <w:rFonts w:ascii="Angsana New" w:eastAsia="Calibri" w:hAnsi="Angsana New" w:hint="cs"/>
                <w:sz w:val="28"/>
                <w:szCs w:val="28"/>
                <w:cs/>
              </w:rPr>
              <w:t>364.44</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50442D" w:rsidRDefault="00571BD1" w:rsidP="00613A14">
            <w:pPr>
              <w:ind w:right="124"/>
              <w:jc w:val="right"/>
              <w:rPr>
                <w:rFonts w:ascii="Angsana New" w:eastAsia="Calibri" w:hAnsi="Angsana New"/>
                <w:sz w:val="28"/>
                <w:szCs w:val="28"/>
              </w:rPr>
            </w:pPr>
            <w:r w:rsidRPr="0050442D">
              <w:rPr>
                <w:rFonts w:ascii="Angsana New" w:eastAsia="Calibri" w:hAnsi="Angsana New" w:hint="cs"/>
                <w:sz w:val="28"/>
                <w:szCs w:val="28"/>
              </w:rPr>
              <w:t>19,612,955</w:t>
            </w:r>
            <w:r w:rsidRPr="0050442D">
              <w:rPr>
                <w:rFonts w:ascii="Angsana New" w:eastAsia="Calibri" w:hAnsi="Angsana New" w:hint="cs"/>
                <w:sz w:val="28"/>
                <w:szCs w:val="28"/>
                <w:cs/>
              </w:rPr>
              <w:t>.</w:t>
            </w:r>
            <w:r w:rsidRPr="0050442D">
              <w:rPr>
                <w:rFonts w:ascii="Angsana New" w:eastAsia="Calibri" w:hAnsi="Angsana New" w:hint="cs"/>
                <w:sz w:val="28"/>
                <w:szCs w:val="28"/>
              </w:rPr>
              <w:t>44</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BE11DE" w:rsidRDefault="00571BD1" w:rsidP="005129F6">
            <w:pPr>
              <w:ind w:right="72"/>
              <w:jc w:val="right"/>
              <w:rPr>
                <w:rFonts w:ascii="Angsana New" w:eastAsia="Calibri" w:hAnsi="Angsana New"/>
                <w:sz w:val="28"/>
                <w:szCs w:val="28"/>
              </w:rPr>
            </w:pPr>
            <w:r>
              <w:rPr>
                <w:rFonts w:ascii="Angsana New" w:eastAsia="Calibri" w:hAnsi="Angsana New"/>
                <w:sz w:val="28"/>
                <w:szCs w:val="28"/>
              </w:rPr>
              <w:t xml:space="preserve"> 200</w:t>
            </w:r>
            <w:r w:rsidRPr="00BE11DE">
              <w:rPr>
                <w:rFonts w:ascii="Angsana New" w:eastAsia="Calibri" w:hAnsi="Angsana New"/>
                <w:sz w:val="28"/>
                <w:szCs w:val="28"/>
              </w:rPr>
              <w:t>,</w:t>
            </w:r>
            <w:r>
              <w:rPr>
                <w:rFonts w:ascii="Angsana New" w:eastAsia="Calibri" w:hAnsi="Angsana New"/>
                <w:sz w:val="28"/>
                <w:szCs w:val="28"/>
              </w:rPr>
              <w:t>600</w:t>
            </w:r>
            <w:r w:rsidRPr="00BE11DE">
              <w:rPr>
                <w:rFonts w:ascii="Angsana New" w:eastAsia="Calibri" w:hAnsi="Angsana New"/>
                <w:sz w:val="28"/>
                <w:szCs w:val="28"/>
              </w:rPr>
              <w:t>,</w:t>
            </w:r>
            <w:r>
              <w:rPr>
                <w:rFonts w:ascii="Angsana New" w:eastAsia="Calibri" w:hAnsi="Angsana New"/>
                <w:sz w:val="28"/>
                <w:szCs w:val="28"/>
              </w:rPr>
              <w:t>861.38</w:t>
            </w:r>
          </w:p>
        </w:tc>
      </w:tr>
      <w:tr w:rsidR="00571BD1" w:rsidRPr="0050442D" w:rsidTr="009E35BE">
        <w:trPr>
          <w:trHeight w:val="309"/>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Current liabilities</w:t>
            </w:r>
          </w:p>
        </w:tc>
        <w:tc>
          <w:tcPr>
            <w:tcW w:w="1530" w:type="dxa"/>
            <w:hideMark/>
          </w:tcPr>
          <w:p w:rsidR="00571BD1" w:rsidRPr="0050442D" w:rsidRDefault="00571BD1" w:rsidP="00613A14">
            <w:pPr>
              <w:ind w:left="-101" w:right="72"/>
              <w:jc w:val="right"/>
              <w:rPr>
                <w:rFonts w:ascii="Angsana New" w:eastAsia="Calibri" w:hAnsi="Angsana New"/>
                <w:sz w:val="28"/>
                <w:szCs w:val="28"/>
              </w:rPr>
            </w:pPr>
            <w:r w:rsidRPr="0050442D">
              <w:rPr>
                <w:rFonts w:ascii="Angsana New" w:eastAsia="Calibri" w:hAnsi="Angsana New" w:hint="cs"/>
                <w:sz w:val="28"/>
                <w:szCs w:val="28"/>
                <w:cs/>
              </w:rPr>
              <w:t>(</w:t>
            </w:r>
            <w:r>
              <w:rPr>
                <w:rFonts w:ascii="Angsana New" w:eastAsia="Calibri" w:hAnsi="Angsana New"/>
                <w:sz w:val="28"/>
                <w:szCs w:val="28"/>
              </w:rPr>
              <w:t>64,876,203.10</w:t>
            </w:r>
            <w:r w:rsidRPr="0050442D">
              <w:rPr>
                <w:rFonts w:ascii="Angsana New" w:eastAsia="Calibri" w:hAnsi="Angsana New" w:hint="cs"/>
                <w:sz w:val="28"/>
                <w:szCs w:val="28"/>
                <w:cs/>
              </w:rPr>
              <w:t xml:space="preserve">) </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hideMark/>
          </w:tcPr>
          <w:p w:rsidR="00571BD1" w:rsidRPr="00BE11DE" w:rsidRDefault="00571BD1" w:rsidP="005129F6">
            <w:pPr>
              <w:ind w:left="-101" w:right="72"/>
              <w:jc w:val="right"/>
              <w:rPr>
                <w:rFonts w:ascii="Angsana New" w:eastAsia="Calibri" w:hAnsi="Angsana New"/>
                <w:sz w:val="28"/>
                <w:szCs w:val="28"/>
              </w:rPr>
            </w:pPr>
            <w:r w:rsidRPr="00BE11DE">
              <w:rPr>
                <w:rFonts w:ascii="Angsana New" w:eastAsia="Calibri" w:hAnsi="Angsana New"/>
                <w:sz w:val="28"/>
                <w:szCs w:val="28"/>
                <w:cs/>
              </w:rPr>
              <w:t xml:space="preserve"> (</w:t>
            </w:r>
            <w:r w:rsidRPr="00BE11DE">
              <w:rPr>
                <w:rFonts w:ascii="Angsana New" w:eastAsia="Calibri" w:hAnsi="Angsana New"/>
                <w:sz w:val="28"/>
                <w:szCs w:val="28"/>
              </w:rPr>
              <w:t>13,863,249</w:t>
            </w:r>
            <w:r w:rsidRPr="00BE11DE">
              <w:rPr>
                <w:rFonts w:ascii="Angsana New" w:eastAsia="Calibri" w:hAnsi="Angsana New"/>
                <w:sz w:val="28"/>
                <w:szCs w:val="28"/>
                <w:cs/>
              </w:rPr>
              <w:t>.</w:t>
            </w:r>
            <w:r w:rsidRPr="00BE11DE">
              <w:rPr>
                <w:rFonts w:ascii="Angsana New" w:eastAsia="Calibri" w:hAnsi="Angsana New"/>
                <w:sz w:val="28"/>
                <w:szCs w:val="28"/>
              </w:rPr>
              <w:t>60</w:t>
            </w:r>
            <w:r w:rsidRPr="00BE11DE">
              <w:rPr>
                <w:rFonts w:ascii="Angsana New" w:eastAsia="Calibri" w:hAnsi="Angsana New"/>
                <w:sz w:val="28"/>
                <w:szCs w:val="28"/>
                <w:cs/>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50442D" w:rsidRDefault="00571BD1" w:rsidP="00613A14">
            <w:pPr>
              <w:ind w:right="124"/>
              <w:jc w:val="right"/>
              <w:rPr>
                <w:rFonts w:ascii="Angsana New" w:eastAsia="Calibri" w:hAnsi="Angsana New"/>
                <w:sz w:val="28"/>
                <w:szCs w:val="28"/>
              </w:rPr>
            </w:pPr>
            <w:r w:rsidRPr="0050442D">
              <w:rPr>
                <w:rFonts w:ascii="Angsana New" w:eastAsia="Calibri" w:hAnsi="Angsana New" w:hint="cs"/>
                <w:sz w:val="28"/>
                <w:szCs w:val="28"/>
                <w:cs/>
              </w:rPr>
              <w:t>(</w:t>
            </w:r>
            <w:r w:rsidRPr="0050442D">
              <w:rPr>
                <w:rFonts w:ascii="Angsana New" w:eastAsia="Calibri" w:hAnsi="Angsana New" w:hint="cs"/>
                <w:sz w:val="28"/>
                <w:szCs w:val="28"/>
              </w:rPr>
              <w:t>20,853,384</w:t>
            </w:r>
            <w:r w:rsidRPr="0050442D">
              <w:rPr>
                <w:rFonts w:ascii="Angsana New" w:eastAsia="Calibri" w:hAnsi="Angsana New" w:hint="cs"/>
                <w:sz w:val="28"/>
                <w:szCs w:val="28"/>
                <w:cs/>
              </w:rPr>
              <w:t>.</w:t>
            </w:r>
            <w:r w:rsidRPr="0050442D">
              <w:rPr>
                <w:rFonts w:ascii="Angsana New" w:eastAsia="Calibri" w:hAnsi="Angsana New" w:hint="cs"/>
                <w:sz w:val="28"/>
                <w:szCs w:val="28"/>
              </w:rPr>
              <w:t>07</w:t>
            </w:r>
            <w:r w:rsidRPr="0050442D">
              <w:rPr>
                <w:rFonts w:ascii="Angsana New" w:eastAsia="Calibri" w:hAnsi="Angsana New" w:hint="cs"/>
                <w:sz w:val="28"/>
                <w:szCs w:val="28"/>
                <w:cs/>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284B66" w:rsidRDefault="00571BD1" w:rsidP="005129F6">
            <w:pPr>
              <w:ind w:right="72"/>
              <w:jc w:val="right"/>
              <w:rPr>
                <w:rFonts w:ascii="Angsana New" w:eastAsia="Calibri" w:hAnsi="Angsana New"/>
                <w:sz w:val="28"/>
                <w:szCs w:val="28"/>
              </w:rPr>
            </w:pPr>
            <w:r w:rsidRPr="00284B66">
              <w:rPr>
                <w:rFonts w:ascii="Angsana New" w:eastAsia="Calibri" w:hAnsi="Angsana New"/>
                <w:sz w:val="28"/>
                <w:szCs w:val="28"/>
                <w:cs/>
              </w:rPr>
              <w:t>(</w:t>
            </w:r>
            <w:r w:rsidRPr="00284B66">
              <w:rPr>
                <w:rFonts w:ascii="Angsana New" w:eastAsia="Calibri" w:hAnsi="Angsana New"/>
                <w:sz w:val="28"/>
                <w:szCs w:val="28"/>
              </w:rPr>
              <w:t>99,592,836</w:t>
            </w:r>
            <w:r w:rsidRPr="00284B66">
              <w:rPr>
                <w:rFonts w:ascii="Angsana New" w:eastAsia="Calibri" w:hAnsi="Angsana New"/>
                <w:sz w:val="28"/>
                <w:szCs w:val="28"/>
                <w:cs/>
              </w:rPr>
              <w:t>.</w:t>
            </w:r>
            <w:r w:rsidRPr="00284B66">
              <w:rPr>
                <w:rFonts w:ascii="Angsana New" w:eastAsia="Calibri" w:hAnsi="Angsana New"/>
                <w:sz w:val="28"/>
                <w:szCs w:val="28"/>
              </w:rPr>
              <w:t>77</w:t>
            </w:r>
            <w:r w:rsidRPr="00284B66">
              <w:rPr>
                <w:rFonts w:ascii="Angsana New" w:eastAsia="Calibri" w:hAnsi="Angsana New"/>
                <w:sz w:val="28"/>
                <w:szCs w:val="28"/>
                <w:cs/>
              </w:rPr>
              <w:t xml:space="preserve">) </w:t>
            </w:r>
          </w:p>
        </w:tc>
      </w:tr>
      <w:tr w:rsidR="00571BD1" w:rsidRPr="0050442D" w:rsidTr="009E35BE">
        <w:trPr>
          <w:trHeight w:val="309"/>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Non current liabilites</w:t>
            </w:r>
          </w:p>
        </w:tc>
        <w:tc>
          <w:tcPr>
            <w:tcW w:w="1530" w:type="dxa"/>
            <w:hideMark/>
          </w:tcPr>
          <w:p w:rsidR="00571BD1" w:rsidRPr="0050442D" w:rsidRDefault="00571BD1" w:rsidP="00613A14">
            <w:pPr>
              <w:ind w:left="-101" w:right="72"/>
              <w:jc w:val="right"/>
              <w:rPr>
                <w:rFonts w:ascii="Angsana New" w:eastAsia="Calibri" w:hAnsi="Angsana New"/>
                <w:sz w:val="28"/>
                <w:szCs w:val="28"/>
              </w:rPr>
            </w:pPr>
            <w:r w:rsidRPr="0050442D">
              <w:rPr>
                <w:rFonts w:ascii="Angsana New" w:eastAsia="Calibri" w:hAnsi="Angsana New" w:hint="cs"/>
                <w:sz w:val="28"/>
                <w:szCs w:val="28"/>
                <w:cs/>
              </w:rPr>
              <w:t>(</w:t>
            </w:r>
            <w:r w:rsidRPr="0050442D">
              <w:rPr>
                <w:rFonts w:ascii="Angsana New" w:eastAsia="Calibri" w:hAnsi="Angsana New" w:hint="cs"/>
                <w:sz w:val="28"/>
                <w:szCs w:val="28"/>
              </w:rPr>
              <w:t>683,219</w:t>
            </w:r>
            <w:r w:rsidRPr="0050442D">
              <w:rPr>
                <w:rFonts w:ascii="Angsana New" w:eastAsia="Calibri" w:hAnsi="Angsana New" w:hint="cs"/>
                <w:sz w:val="28"/>
                <w:szCs w:val="28"/>
                <w:cs/>
              </w:rPr>
              <w:t>.</w:t>
            </w:r>
            <w:r w:rsidRPr="0050442D">
              <w:rPr>
                <w:rFonts w:ascii="Angsana New" w:eastAsia="Calibri" w:hAnsi="Angsana New" w:hint="cs"/>
                <w:sz w:val="28"/>
                <w:szCs w:val="28"/>
              </w:rPr>
              <w:t>00</w:t>
            </w:r>
            <w:r w:rsidRPr="0050442D">
              <w:rPr>
                <w:rFonts w:ascii="Angsana New" w:eastAsia="Calibri" w:hAnsi="Angsana New" w:hint="cs"/>
                <w:sz w:val="28"/>
                <w:szCs w:val="28"/>
                <w:cs/>
              </w:rPr>
              <w:t xml:space="preserve">) </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hideMark/>
          </w:tcPr>
          <w:p w:rsidR="00571BD1" w:rsidRPr="00BE11DE" w:rsidRDefault="00571BD1" w:rsidP="005129F6">
            <w:pPr>
              <w:ind w:left="-101" w:right="72"/>
              <w:jc w:val="right"/>
              <w:rPr>
                <w:rFonts w:ascii="Angsana New" w:eastAsia="Calibri" w:hAnsi="Angsana New"/>
                <w:sz w:val="28"/>
                <w:szCs w:val="28"/>
              </w:rPr>
            </w:pPr>
            <w:r w:rsidRPr="00BE11DE">
              <w:rPr>
                <w:rFonts w:ascii="Angsana New" w:eastAsia="Calibri" w:hAnsi="Angsana New"/>
                <w:sz w:val="28"/>
                <w:szCs w:val="28"/>
                <w:cs/>
              </w:rPr>
              <w:t xml:space="preserve"> (</w:t>
            </w:r>
            <w:r w:rsidRPr="00BE11DE">
              <w:rPr>
                <w:rFonts w:ascii="Angsana New" w:eastAsia="Calibri" w:hAnsi="Angsana New"/>
                <w:sz w:val="28"/>
                <w:szCs w:val="28"/>
              </w:rPr>
              <w:t>3,722,901</w:t>
            </w:r>
            <w:r w:rsidRPr="00BE11DE">
              <w:rPr>
                <w:rFonts w:ascii="Angsana New" w:eastAsia="Calibri" w:hAnsi="Angsana New"/>
                <w:sz w:val="28"/>
                <w:szCs w:val="28"/>
                <w:cs/>
              </w:rPr>
              <w:t>.</w:t>
            </w:r>
            <w:r w:rsidRPr="00BE11DE">
              <w:rPr>
                <w:rFonts w:ascii="Angsana New" w:eastAsia="Calibri" w:hAnsi="Angsana New"/>
                <w:sz w:val="28"/>
                <w:szCs w:val="28"/>
              </w:rPr>
              <w:t>62</w:t>
            </w:r>
            <w:r w:rsidRPr="00BE11DE">
              <w:rPr>
                <w:rFonts w:ascii="Angsana New" w:eastAsia="Calibri" w:hAnsi="Angsana New"/>
                <w:sz w:val="28"/>
                <w:szCs w:val="28"/>
                <w:cs/>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50442D" w:rsidRDefault="00571BD1" w:rsidP="00613A14">
            <w:pPr>
              <w:ind w:right="124"/>
              <w:jc w:val="right"/>
              <w:rPr>
                <w:rFonts w:ascii="Angsana New" w:eastAsia="Calibri" w:hAnsi="Angsana New"/>
                <w:sz w:val="28"/>
                <w:szCs w:val="28"/>
              </w:rPr>
            </w:pPr>
            <w:r w:rsidRPr="0050442D">
              <w:rPr>
                <w:rFonts w:ascii="Angsana New" w:eastAsia="Calibri" w:hAnsi="Angsana New" w:hint="cs"/>
                <w:sz w:val="28"/>
                <w:szCs w:val="28"/>
                <w:cs/>
              </w:rPr>
              <w:t>(</w:t>
            </w:r>
            <w:r w:rsidRPr="0050442D">
              <w:rPr>
                <w:rFonts w:ascii="Angsana New" w:eastAsia="Calibri" w:hAnsi="Angsana New" w:hint="cs"/>
                <w:sz w:val="28"/>
                <w:szCs w:val="28"/>
              </w:rPr>
              <w:t>22,757,598</w:t>
            </w:r>
            <w:r w:rsidRPr="0050442D">
              <w:rPr>
                <w:rFonts w:ascii="Angsana New" w:eastAsia="Calibri" w:hAnsi="Angsana New" w:hint="cs"/>
                <w:sz w:val="28"/>
                <w:szCs w:val="28"/>
                <w:cs/>
              </w:rPr>
              <w:t>.</w:t>
            </w:r>
            <w:r w:rsidRPr="0050442D">
              <w:rPr>
                <w:rFonts w:ascii="Angsana New" w:eastAsia="Calibri" w:hAnsi="Angsana New" w:hint="cs"/>
                <w:sz w:val="28"/>
                <w:szCs w:val="28"/>
              </w:rPr>
              <w:t>00</w:t>
            </w:r>
            <w:r w:rsidRPr="0050442D">
              <w:rPr>
                <w:rFonts w:ascii="Angsana New" w:eastAsia="Calibri" w:hAnsi="Angsana New" w:hint="cs"/>
                <w:sz w:val="28"/>
                <w:szCs w:val="28"/>
                <w:cs/>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BE11DE" w:rsidRDefault="00571BD1" w:rsidP="005129F6">
            <w:pPr>
              <w:ind w:right="72"/>
              <w:jc w:val="right"/>
              <w:rPr>
                <w:rFonts w:ascii="Angsana New" w:eastAsia="Calibri" w:hAnsi="Angsana New"/>
                <w:sz w:val="28"/>
                <w:szCs w:val="28"/>
              </w:rPr>
            </w:pPr>
            <w:r w:rsidRPr="00BE11DE">
              <w:rPr>
                <w:rFonts w:ascii="Angsana New" w:eastAsia="Calibri" w:hAnsi="Angsana New"/>
                <w:sz w:val="28"/>
                <w:szCs w:val="28"/>
                <w:cs/>
              </w:rPr>
              <w:t>(</w:t>
            </w:r>
            <w:r w:rsidRPr="00BE11DE">
              <w:rPr>
                <w:rFonts w:ascii="Angsana New" w:eastAsia="Calibri" w:hAnsi="Angsana New"/>
                <w:sz w:val="28"/>
                <w:szCs w:val="28"/>
              </w:rPr>
              <w:t>27,163,718</w:t>
            </w:r>
            <w:r w:rsidRPr="00BE11DE">
              <w:rPr>
                <w:rFonts w:ascii="Angsana New" w:eastAsia="Calibri" w:hAnsi="Angsana New"/>
                <w:sz w:val="28"/>
                <w:szCs w:val="28"/>
                <w:cs/>
              </w:rPr>
              <w:t>.</w:t>
            </w:r>
            <w:r w:rsidRPr="00BE11DE">
              <w:rPr>
                <w:rFonts w:ascii="Angsana New" w:eastAsia="Calibri" w:hAnsi="Angsana New"/>
                <w:sz w:val="28"/>
                <w:szCs w:val="28"/>
              </w:rPr>
              <w:t>62</w:t>
            </w:r>
            <w:r w:rsidRPr="00BE11DE">
              <w:rPr>
                <w:rFonts w:ascii="Angsana New" w:eastAsia="Calibri" w:hAnsi="Angsana New"/>
                <w:sz w:val="28"/>
                <w:szCs w:val="28"/>
                <w:cs/>
              </w:rPr>
              <w:t>)</w:t>
            </w:r>
          </w:p>
        </w:tc>
      </w:tr>
      <w:tr w:rsidR="00571BD1" w:rsidRPr="0050442D" w:rsidTr="009E35BE">
        <w:trPr>
          <w:trHeight w:val="309"/>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Non-controlling interests</w:t>
            </w:r>
          </w:p>
        </w:tc>
        <w:tc>
          <w:tcPr>
            <w:tcW w:w="1530" w:type="dxa"/>
            <w:hideMark/>
          </w:tcPr>
          <w:p w:rsidR="00571BD1" w:rsidRPr="0050442D" w:rsidRDefault="00571BD1" w:rsidP="00613A14">
            <w:pPr>
              <w:ind w:left="-101" w:right="72"/>
              <w:jc w:val="right"/>
              <w:rPr>
                <w:rFonts w:ascii="Angsana New" w:eastAsia="Calibri" w:hAnsi="Angsana New"/>
                <w:sz w:val="28"/>
                <w:szCs w:val="28"/>
              </w:rPr>
            </w:pPr>
            <w:r w:rsidRPr="0050442D">
              <w:rPr>
                <w:rFonts w:ascii="Angsana New" w:eastAsia="Calibri" w:hAnsi="Angsana New" w:hint="cs"/>
                <w:sz w:val="28"/>
                <w:szCs w:val="28"/>
                <w:cs/>
              </w:rPr>
              <w:t>(</w:t>
            </w:r>
            <w:r>
              <w:rPr>
                <w:rFonts w:ascii="Angsana New" w:eastAsia="Calibri" w:hAnsi="Angsana New" w:hint="cs"/>
                <w:sz w:val="28"/>
                <w:szCs w:val="28"/>
              </w:rPr>
              <w:t>1</w:t>
            </w:r>
            <w:r>
              <w:rPr>
                <w:rFonts w:ascii="Angsana New" w:eastAsia="Calibri" w:hAnsi="Angsana New"/>
                <w:sz w:val="28"/>
                <w:szCs w:val="28"/>
              </w:rPr>
              <w:t>3,299,357.66</w:t>
            </w:r>
            <w:r w:rsidRPr="0050442D">
              <w:rPr>
                <w:rFonts w:ascii="Angsana New" w:eastAsia="Calibri" w:hAnsi="Angsana New" w:hint="cs"/>
                <w:sz w:val="28"/>
                <w:szCs w:val="28"/>
                <w:cs/>
              </w:rPr>
              <w:t xml:space="preserve">) </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hideMark/>
          </w:tcPr>
          <w:p w:rsidR="00571BD1" w:rsidRPr="00BE11DE" w:rsidRDefault="00571BD1" w:rsidP="005129F6">
            <w:pPr>
              <w:ind w:left="-101" w:right="72"/>
              <w:jc w:val="right"/>
              <w:rPr>
                <w:rFonts w:ascii="Angsana New" w:eastAsia="Calibri" w:hAnsi="Angsana New"/>
                <w:sz w:val="28"/>
                <w:szCs w:val="28"/>
              </w:rPr>
            </w:pPr>
            <w:r>
              <w:rPr>
                <w:rFonts w:ascii="Angsana New" w:eastAsia="Calibri" w:hAnsi="Angsana New"/>
                <w:sz w:val="28"/>
                <w:szCs w:val="28"/>
              </w:rPr>
              <w:t xml:space="preserve"> (</w:t>
            </w:r>
            <w:r w:rsidRPr="00BE11DE">
              <w:rPr>
                <w:rFonts w:ascii="Angsana New" w:eastAsia="Calibri" w:hAnsi="Angsana New"/>
                <w:sz w:val="28"/>
                <w:szCs w:val="28"/>
              </w:rPr>
              <w:t>2,</w:t>
            </w:r>
            <w:r>
              <w:rPr>
                <w:rFonts w:ascii="Angsana New" w:eastAsia="Calibri" w:hAnsi="Angsana New" w:hint="cs"/>
                <w:sz w:val="28"/>
                <w:szCs w:val="28"/>
                <w:cs/>
              </w:rPr>
              <w:t>328</w:t>
            </w:r>
            <w:r w:rsidRPr="00BE11DE">
              <w:rPr>
                <w:rFonts w:ascii="Angsana New" w:eastAsia="Calibri" w:hAnsi="Angsana New"/>
                <w:sz w:val="28"/>
                <w:szCs w:val="28"/>
              </w:rPr>
              <w:t>,</w:t>
            </w:r>
            <w:r>
              <w:rPr>
                <w:rFonts w:ascii="Angsana New" w:eastAsia="Calibri" w:hAnsi="Angsana New" w:hint="cs"/>
                <w:sz w:val="28"/>
                <w:szCs w:val="28"/>
                <w:cs/>
              </w:rPr>
              <w:t>245.63</w:t>
            </w:r>
            <w:r>
              <w:rPr>
                <w:rFonts w:ascii="Angsana New" w:eastAsia="Calibri" w:hAnsi="Angsana New"/>
                <w:sz w:val="28"/>
                <w:szCs w:val="28"/>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50442D" w:rsidRDefault="00571BD1" w:rsidP="00613A14">
            <w:pPr>
              <w:ind w:left="-105" w:right="-108"/>
              <w:jc w:val="center"/>
              <w:rPr>
                <w:rFonts w:ascii="Angsana New" w:eastAsia="Calibri" w:hAnsi="Angsana New"/>
                <w:sz w:val="28"/>
                <w:szCs w:val="28"/>
              </w:rPr>
            </w:pPr>
            <w:r w:rsidRPr="0050442D">
              <w:rPr>
                <w:rFonts w:ascii="Angsana New" w:eastAsia="Calibri" w:hAnsi="Angsana New" w:hint="cs"/>
                <w:sz w:val="28"/>
                <w:szCs w:val="28"/>
                <w:cs/>
              </w:rPr>
              <w:t>-</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hideMark/>
          </w:tcPr>
          <w:p w:rsidR="00571BD1" w:rsidRPr="00BE11DE" w:rsidRDefault="00571BD1" w:rsidP="005129F6">
            <w:pPr>
              <w:ind w:right="72"/>
              <w:jc w:val="right"/>
              <w:rPr>
                <w:rFonts w:ascii="Angsana New" w:eastAsia="Calibri" w:hAnsi="Angsana New"/>
                <w:sz w:val="28"/>
                <w:szCs w:val="28"/>
              </w:rPr>
            </w:pPr>
            <w:r w:rsidRPr="00BE11DE">
              <w:rPr>
                <w:rFonts w:ascii="Angsana New" w:eastAsia="Calibri" w:hAnsi="Angsana New"/>
                <w:sz w:val="28"/>
                <w:szCs w:val="28"/>
                <w:cs/>
              </w:rPr>
              <w:t xml:space="preserve">  (</w:t>
            </w:r>
            <w:r>
              <w:rPr>
                <w:rFonts w:ascii="Angsana New" w:eastAsia="Calibri" w:hAnsi="Angsana New"/>
                <w:sz w:val="28"/>
                <w:szCs w:val="28"/>
              </w:rPr>
              <w:t>15</w:t>
            </w:r>
            <w:r w:rsidRPr="00BE11DE">
              <w:rPr>
                <w:rFonts w:ascii="Angsana New" w:eastAsia="Calibri" w:hAnsi="Angsana New"/>
                <w:sz w:val="28"/>
                <w:szCs w:val="28"/>
              </w:rPr>
              <w:t>,</w:t>
            </w:r>
            <w:r>
              <w:rPr>
                <w:rFonts w:ascii="Angsana New" w:eastAsia="Calibri" w:hAnsi="Angsana New"/>
                <w:sz w:val="28"/>
                <w:szCs w:val="28"/>
              </w:rPr>
              <w:t>627</w:t>
            </w:r>
            <w:r w:rsidRPr="00BE11DE">
              <w:rPr>
                <w:rFonts w:ascii="Angsana New" w:eastAsia="Calibri" w:hAnsi="Angsana New"/>
                <w:sz w:val="28"/>
                <w:szCs w:val="28"/>
              </w:rPr>
              <w:t>,</w:t>
            </w:r>
            <w:r>
              <w:rPr>
                <w:rFonts w:ascii="Angsana New" w:eastAsia="Calibri" w:hAnsi="Angsana New"/>
                <w:sz w:val="28"/>
                <w:szCs w:val="28"/>
              </w:rPr>
              <w:t>603.29</w:t>
            </w:r>
            <w:r w:rsidRPr="00BE11DE">
              <w:rPr>
                <w:rFonts w:ascii="Angsana New" w:eastAsia="Calibri" w:hAnsi="Angsana New"/>
                <w:sz w:val="28"/>
                <w:szCs w:val="28"/>
                <w:cs/>
              </w:rPr>
              <w:t>)</w:t>
            </w:r>
          </w:p>
        </w:tc>
      </w:tr>
      <w:tr w:rsidR="00571BD1" w:rsidRPr="0050442D" w:rsidTr="009E35BE">
        <w:trPr>
          <w:trHeight w:val="309"/>
        </w:trPr>
        <w:tc>
          <w:tcPr>
            <w:tcW w:w="3060" w:type="dxa"/>
            <w:hideMark/>
          </w:tcPr>
          <w:p w:rsidR="00571BD1" w:rsidRPr="0050442D" w:rsidRDefault="00571BD1" w:rsidP="00613A14">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Net assets</w:t>
            </w:r>
          </w:p>
        </w:tc>
        <w:tc>
          <w:tcPr>
            <w:tcW w:w="1530" w:type="dxa"/>
            <w:tcBorders>
              <w:top w:val="single" w:sz="4" w:space="0" w:color="auto"/>
              <w:left w:val="nil"/>
              <w:bottom w:val="double" w:sz="4" w:space="0" w:color="auto"/>
              <w:right w:val="nil"/>
            </w:tcBorders>
            <w:hideMark/>
          </w:tcPr>
          <w:p w:rsidR="00571BD1" w:rsidRPr="0050442D" w:rsidRDefault="00571BD1" w:rsidP="00613A14">
            <w:pPr>
              <w:ind w:left="-101" w:right="72"/>
              <w:jc w:val="right"/>
              <w:rPr>
                <w:rFonts w:ascii="Angsana New" w:eastAsia="Calibri" w:hAnsi="Angsana New"/>
                <w:sz w:val="28"/>
                <w:szCs w:val="28"/>
              </w:rPr>
            </w:pPr>
            <w:r>
              <w:rPr>
                <w:rFonts w:ascii="Angsana New" w:eastAsia="Calibri" w:hAnsi="Angsana New" w:hint="cs"/>
                <w:sz w:val="28"/>
                <w:szCs w:val="28"/>
              </w:rPr>
              <w:t xml:space="preserve"> 114,076,357.26</w:t>
            </w:r>
          </w:p>
        </w:tc>
        <w:tc>
          <w:tcPr>
            <w:tcW w:w="263" w:type="dxa"/>
          </w:tcPr>
          <w:p w:rsidR="00571BD1" w:rsidRPr="0050442D" w:rsidRDefault="00571BD1" w:rsidP="00613A14">
            <w:pPr>
              <w:tabs>
                <w:tab w:val="left" w:pos="360"/>
                <w:tab w:val="left" w:pos="810"/>
              </w:tabs>
              <w:jc w:val="thaiDistribute"/>
              <w:rPr>
                <w:rFonts w:ascii="Angsana New" w:eastAsia="Calibri" w:hAnsi="Angsana New"/>
                <w:sz w:val="28"/>
                <w:szCs w:val="28"/>
              </w:rPr>
            </w:pPr>
          </w:p>
        </w:tc>
        <w:tc>
          <w:tcPr>
            <w:tcW w:w="1627" w:type="dxa"/>
            <w:tcBorders>
              <w:top w:val="single" w:sz="4" w:space="0" w:color="auto"/>
              <w:left w:val="nil"/>
              <w:bottom w:val="double" w:sz="4" w:space="0" w:color="auto"/>
              <w:right w:val="nil"/>
            </w:tcBorders>
            <w:hideMark/>
          </w:tcPr>
          <w:p w:rsidR="00571BD1" w:rsidRPr="00BE11DE" w:rsidRDefault="00571BD1" w:rsidP="00571BD1">
            <w:pPr>
              <w:tabs>
                <w:tab w:val="left" w:pos="1354"/>
              </w:tabs>
              <w:ind w:left="-101" w:right="72"/>
              <w:jc w:val="right"/>
              <w:rPr>
                <w:rFonts w:ascii="Angsana New" w:eastAsia="Calibri" w:hAnsi="Angsana New"/>
                <w:sz w:val="28"/>
                <w:szCs w:val="28"/>
              </w:rPr>
            </w:pPr>
            <w:r w:rsidRPr="00BE11DE">
              <w:rPr>
                <w:rFonts w:ascii="Angsana New" w:eastAsia="Calibri" w:hAnsi="Angsana New"/>
                <w:sz w:val="28"/>
                <w:szCs w:val="28"/>
              </w:rPr>
              <w:t xml:space="preserve"> </w:t>
            </w:r>
            <w:r>
              <w:rPr>
                <w:rFonts w:ascii="Angsana New" w:eastAsia="Calibri" w:hAnsi="Angsana New"/>
                <w:sz w:val="28"/>
                <w:szCs w:val="28"/>
              </w:rPr>
              <w:t>41</w:t>
            </w:r>
            <w:r w:rsidRPr="00BE11DE">
              <w:rPr>
                <w:rFonts w:ascii="Angsana New" w:eastAsia="Calibri" w:hAnsi="Angsana New"/>
                <w:sz w:val="28"/>
                <w:szCs w:val="28"/>
              </w:rPr>
              <w:t>,</w:t>
            </w:r>
            <w:r>
              <w:rPr>
                <w:rFonts w:ascii="Angsana New" w:eastAsia="Calibri" w:hAnsi="Angsana New"/>
                <w:sz w:val="28"/>
                <w:szCs w:val="28"/>
              </w:rPr>
              <w:t>804</w:t>
            </w:r>
            <w:r w:rsidRPr="00BE11DE">
              <w:rPr>
                <w:rFonts w:ascii="Angsana New" w:eastAsia="Calibri" w:hAnsi="Angsana New"/>
                <w:sz w:val="28"/>
                <w:szCs w:val="28"/>
              </w:rPr>
              <w:t>,</w:t>
            </w:r>
            <w:r>
              <w:rPr>
                <w:rFonts w:ascii="Angsana New" w:eastAsia="Calibri" w:hAnsi="Angsana New"/>
                <w:sz w:val="28"/>
                <w:szCs w:val="28"/>
              </w:rPr>
              <w:t>114.90</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tcBorders>
              <w:top w:val="single" w:sz="4" w:space="0" w:color="auto"/>
              <w:left w:val="nil"/>
              <w:bottom w:val="double" w:sz="4" w:space="0" w:color="auto"/>
              <w:right w:val="nil"/>
            </w:tcBorders>
            <w:hideMark/>
          </w:tcPr>
          <w:p w:rsidR="00571BD1" w:rsidRPr="0050442D" w:rsidRDefault="00571BD1" w:rsidP="00613A14">
            <w:pPr>
              <w:ind w:right="124"/>
              <w:jc w:val="right"/>
              <w:rPr>
                <w:rFonts w:ascii="Angsana New" w:eastAsia="Calibri" w:hAnsi="Angsana New"/>
                <w:sz w:val="28"/>
                <w:szCs w:val="28"/>
              </w:rPr>
            </w:pPr>
            <w:r w:rsidRPr="0050442D">
              <w:rPr>
                <w:rFonts w:ascii="Angsana New" w:eastAsia="Calibri" w:hAnsi="Angsana New" w:hint="cs"/>
                <w:sz w:val="28"/>
                <w:szCs w:val="28"/>
              </w:rPr>
              <w:t>8,130,295</w:t>
            </w:r>
            <w:r w:rsidRPr="0050442D">
              <w:rPr>
                <w:rFonts w:ascii="Angsana New" w:eastAsia="Calibri" w:hAnsi="Angsana New" w:hint="cs"/>
                <w:sz w:val="28"/>
                <w:szCs w:val="28"/>
                <w:cs/>
              </w:rPr>
              <w:t>.</w:t>
            </w:r>
            <w:r w:rsidRPr="0050442D">
              <w:rPr>
                <w:rFonts w:ascii="Angsana New" w:eastAsia="Calibri" w:hAnsi="Angsana New" w:hint="cs"/>
                <w:sz w:val="28"/>
                <w:szCs w:val="28"/>
              </w:rPr>
              <w:t>43</w:t>
            </w:r>
          </w:p>
        </w:tc>
        <w:tc>
          <w:tcPr>
            <w:tcW w:w="267" w:type="dxa"/>
          </w:tcPr>
          <w:p w:rsidR="00571BD1" w:rsidRPr="0050442D" w:rsidRDefault="00571BD1" w:rsidP="00613A14">
            <w:pPr>
              <w:ind w:right="124"/>
              <w:jc w:val="right"/>
              <w:rPr>
                <w:rFonts w:ascii="Angsana New" w:eastAsia="Calibri" w:hAnsi="Angsana New"/>
                <w:sz w:val="28"/>
                <w:szCs w:val="28"/>
              </w:rPr>
            </w:pPr>
          </w:p>
        </w:tc>
        <w:tc>
          <w:tcPr>
            <w:tcW w:w="1623" w:type="dxa"/>
            <w:tcBorders>
              <w:top w:val="single" w:sz="4" w:space="0" w:color="auto"/>
              <w:left w:val="nil"/>
              <w:bottom w:val="double" w:sz="4" w:space="0" w:color="auto"/>
              <w:right w:val="nil"/>
            </w:tcBorders>
            <w:hideMark/>
          </w:tcPr>
          <w:p w:rsidR="00571BD1" w:rsidRPr="00BE11DE" w:rsidRDefault="00571BD1" w:rsidP="005129F6">
            <w:pPr>
              <w:ind w:right="72"/>
              <w:jc w:val="right"/>
              <w:rPr>
                <w:rFonts w:ascii="Angsana New" w:eastAsia="Calibri" w:hAnsi="Angsana New"/>
                <w:sz w:val="28"/>
                <w:szCs w:val="28"/>
              </w:rPr>
            </w:pPr>
            <w:r>
              <w:rPr>
                <w:rFonts w:ascii="Angsana New" w:eastAsia="Calibri" w:hAnsi="Angsana New"/>
                <w:sz w:val="28"/>
                <w:szCs w:val="28"/>
              </w:rPr>
              <w:t xml:space="preserve"> 164</w:t>
            </w:r>
            <w:r w:rsidRPr="00BE11DE">
              <w:rPr>
                <w:rFonts w:ascii="Angsana New" w:eastAsia="Calibri" w:hAnsi="Angsana New"/>
                <w:sz w:val="28"/>
                <w:szCs w:val="28"/>
              </w:rPr>
              <w:t>,</w:t>
            </w:r>
            <w:r>
              <w:rPr>
                <w:rFonts w:ascii="Angsana New" w:eastAsia="Calibri" w:hAnsi="Angsana New"/>
                <w:sz w:val="28"/>
                <w:szCs w:val="28"/>
              </w:rPr>
              <w:t>010</w:t>
            </w:r>
            <w:r w:rsidRPr="00BE11DE">
              <w:rPr>
                <w:rFonts w:ascii="Angsana New" w:eastAsia="Calibri" w:hAnsi="Angsana New"/>
                <w:sz w:val="28"/>
                <w:szCs w:val="28"/>
              </w:rPr>
              <w:t>,</w:t>
            </w:r>
            <w:r>
              <w:rPr>
                <w:rFonts w:ascii="Angsana New" w:eastAsia="Calibri" w:hAnsi="Angsana New"/>
                <w:sz w:val="28"/>
                <w:szCs w:val="28"/>
              </w:rPr>
              <w:t>767.59</w:t>
            </w:r>
          </w:p>
        </w:tc>
      </w:tr>
      <w:tr w:rsidR="00780B6F" w:rsidRPr="0050442D" w:rsidTr="00574322">
        <w:trPr>
          <w:trHeight w:val="294"/>
        </w:trPr>
        <w:tc>
          <w:tcPr>
            <w:tcW w:w="3060" w:type="dxa"/>
          </w:tcPr>
          <w:p w:rsidR="00780B6F" w:rsidRPr="0050442D" w:rsidRDefault="00780B6F" w:rsidP="00780B6F">
            <w:pPr>
              <w:tabs>
                <w:tab w:val="left" w:pos="360"/>
                <w:tab w:val="left" w:pos="810"/>
              </w:tabs>
              <w:ind w:left="-92" w:right="-108"/>
              <w:jc w:val="thaiDistribute"/>
              <w:rPr>
                <w:rFonts w:ascii="Angsana New" w:eastAsia="Calibri" w:hAnsi="Angsana New"/>
                <w:sz w:val="28"/>
                <w:szCs w:val="28"/>
              </w:rPr>
            </w:pPr>
          </w:p>
        </w:tc>
        <w:tc>
          <w:tcPr>
            <w:tcW w:w="1530" w:type="dxa"/>
            <w:tcBorders>
              <w:top w:val="double" w:sz="4" w:space="0" w:color="auto"/>
              <w:left w:val="nil"/>
              <w:right w:val="nil"/>
            </w:tcBorders>
          </w:tcPr>
          <w:p w:rsidR="00780B6F" w:rsidRPr="0050442D" w:rsidRDefault="00780B6F" w:rsidP="00780B6F">
            <w:pPr>
              <w:tabs>
                <w:tab w:val="left" w:pos="360"/>
                <w:tab w:val="left" w:pos="810"/>
              </w:tabs>
              <w:jc w:val="center"/>
              <w:rPr>
                <w:rFonts w:ascii="Angsana New" w:eastAsia="Calibri" w:hAnsi="Angsana New"/>
                <w:sz w:val="28"/>
                <w:szCs w:val="28"/>
              </w:rPr>
            </w:pPr>
          </w:p>
        </w:tc>
        <w:tc>
          <w:tcPr>
            <w:tcW w:w="263" w:type="dxa"/>
          </w:tcPr>
          <w:p w:rsidR="00780B6F" w:rsidRPr="0050442D" w:rsidRDefault="00780B6F" w:rsidP="00780B6F">
            <w:pPr>
              <w:tabs>
                <w:tab w:val="left" w:pos="360"/>
                <w:tab w:val="left" w:pos="810"/>
              </w:tabs>
              <w:jc w:val="thaiDistribute"/>
              <w:rPr>
                <w:rFonts w:ascii="Angsana New" w:eastAsia="Calibri" w:hAnsi="Angsana New"/>
                <w:sz w:val="28"/>
                <w:szCs w:val="28"/>
              </w:rPr>
            </w:pPr>
          </w:p>
        </w:tc>
        <w:tc>
          <w:tcPr>
            <w:tcW w:w="1627" w:type="dxa"/>
            <w:tcBorders>
              <w:top w:val="double" w:sz="4" w:space="0" w:color="auto"/>
              <w:left w:val="nil"/>
              <w:right w:val="nil"/>
            </w:tcBorders>
          </w:tcPr>
          <w:p w:rsidR="00780B6F" w:rsidRPr="0050442D" w:rsidRDefault="00780B6F" w:rsidP="00780B6F">
            <w:pPr>
              <w:tabs>
                <w:tab w:val="left" w:pos="360"/>
                <w:tab w:val="left" w:pos="810"/>
              </w:tabs>
              <w:jc w:val="center"/>
              <w:rPr>
                <w:rFonts w:ascii="Angsana New" w:eastAsia="Calibri" w:hAnsi="Angsana New"/>
                <w:sz w:val="28"/>
                <w:szCs w:val="28"/>
              </w:rPr>
            </w:pPr>
          </w:p>
        </w:tc>
        <w:tc>
          <w:tcPr>
            <w:tcW w:w="267" w:type="dxa"/>
          </w:tcPr>
          <w:p w:rsidR="00780B6F" w:rsidRPr="0050442D" w:rsidRDefault="00780B6F" w:rsidP="00780B6F">
            <w:pPr>
              <w:tabs>
                <w:tab w:val="left" w:pos="360"/>
                <w:tab w:val="left" w:pos="810"/>
              </w:tabs>
              <w:jc w:val="center"/>
              <w:rPr>
                <w:rFonts w:ascii="Angsana New" w:eastAsia="Calibri" w:hAnsi="Angsana New"/>
                <w:sz w:val="28"/>
                <w:szCs w:val="28"/>
              </w:rPr>
            </w:pPr>
          </w:p>
        </w:tc>
        <w:tc>
          <w:tcPr>
            <w:tcW w:w="1623" w:type="dxa"/>
            <w:tcBorders>
              <w:top w:val="double" w:sz="4" w:space="0" w:color="auto"/>
              <w:left w:val="nil"/>
              <w:right w:val="nil"/>
            </w:tcBorders>
          </w:tcPr>
          <w:p w:rsidR="00780B6F" w:rsidRPr="0050442D" w:rsidRDefault="00780B6F" w:rsidP="00780B6F">
            <w:pPr>
              <w:tabs>
                <w:tab w:val="left" w:pos="360"/>
                <w:tab w:val="left" w:pos="810"/>
              </w:tabs>
              <w:jc w:val="center"/>
              <w:rPr>
                <w:rFonts w:ascii="Angsana New" w:eastAsia="Calibri" w:hAnsi="Angsana New"/>
                <w:sz w:val="28"/>
                <w:szCs w:val="28"/>
              </w:rPr>
            </w:pPr>
          </w:p>
        </w:tc>
        <w:tc>
          <w:tcPr>
            <w:tcW w:w="267" w:type="dxa"/>
          </w:tcPr>
          <w:p w:rsidR="00780B6F" w:rsidRPr="0050442D" w:rsidRDefault="00780B6F" w:rsidP="00780B6F">
            <w:pPr>
              <w:tabs>
                <w:tab w:val="left" w:pos="360"/>
                <w:tab w:val="left" w:pos="810"/>
              </w:tabs>
              <w:jc w:val="center"/>
              <w:rPr>
                <w:rFonts w:ascii="Angsana New" w:eastAsia="Calibri" w:hAnsi="Angsana New"/>
                <w:sz w:val="28"/>
                <w:szCs w:val="28"/>
              </w:rPr>
            </w:pPr>
          </w:p>
        </w:tc>
        <w:tc>
          <w:tcPr>
            <w:tcW w:w="1623" w:type="dxa"/>
            <w:tcBorders>
              <w:top w:val="double" w:sz="4" w:space="0" w:color="auto"/>
              <w:left w:val="nil"/>
              <w:right w:val="nil"/>
            </w:tcBorders>
          </w:tcPr>
          <w:p w:rsidR="00780B6F" w:rsidRPr="0050442D" w:rsidRDefault="00780B6F"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574322" w:rsidRPr="0050442D" w:rsidTr="00574322">
        <w:trPr>
          <w:trHeight w:val="294"/>
        </w:trPr>
        <w:tc>
          <w:tcPr>
            <w:tcW w:w="3060" w:type="dxa"/>
          </w:tcPr>
          <w:p w:rsidR="00574322" w:rsidRPr="0050442D" w:rsidRDefault="00574322"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3" w:type="dxa"/>
          </w:tcPr>
          <w:p w:rsidR="00574322" w:rsidRPr="0050442D" w:rsidRDefault="00574322"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c>
          <w:tcPr>
            <w:tcW w:w="267" w:type="dxa"/>
          </w:tcPr>
          <w:p w:rsidR="00574322" w:rsidRPr="0050442D" w:rsidRDefault="00574322"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4322" w:rsidRPr="0050442D" w:rsidRDefault="00574322" w:rsidP="00780B6F">
            <w:pPr>
              <w:tabs>
                <w:tab w:val="left" w:pos="360"/>
                <w:tab w:val="left" w:pos="810"/>
              </w:tabs>
              <w:jc w:val="center"/>
              <w:rPr>
                <w:rFonts w:ascii="Angsana New" w:eastAsia="Calibri" w:hAnsi="Angsana New"/>
                <w:sz w:val="28"/>
                <w:szCs w:val="28"/>
              </w:rPr>
            </w:pPr>
          </w:p>
        </w:tc>
      </w:tr>
      <w:tr w:rsidR="00A30E5B" w:rsidRPr="0050442D" w:rsidTr="00574322">
        <w:trPr>
          <w:trHeight w:val="294"/>
        </w:trPr>
        <w:tc>
          <w:tcPr>
            <w:tcW w:w="3060" w:type="dxa"/>
          </w:tcPr>
          <w:p w:rsidR="00A30E5B" w:rsidRPr="0050442D" w:rsidRDefault="00A30E5B"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A30E5B" w:rsidRPr="0050442D" w:rsidRDefault="00A30E5B" w:rsidP="00780B6F">
            <w:pPr>
              <w:tabs>
                <w:tab w:val="left" w:pos="360"/>
                <w:tab w:val="left" w:pos="810"/>
              </w:tabs>
              <w:jc w:val="center"/>
              <w:rPr>
                <w:rFonts w:ascii="Angsana New" w:eastAsia="Calibri" w:hAnsi="Angsana New"/>
                <w:sz w:val="28"/>
                <w:szCs w:val="28"/>
              </w:rPr>
            </w:pPr>
          </w:p>
        </w:tc>
        <w:tc>
          <w:tcPr>
            <w:tcW w:w="263" w:type="dxa"/>
          </w:tcPr>
          <w:p w:rsidR="00A30E5B" w:rsidRPr="0050442D" w:rsidRDefault="00A30E5B"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A30E5B" w:rsidRPr="0050442D" w:rsidRDefault="00A30E5B" w:rsidP="00780B6F">
            <w:pPr>
              <w:tabs>
                <w:tab w:val="left" w:pos="360"/>
                <w:tab w:val="left" w:pos="810"/>
              </w:tabs>
              <w:jc w:val="center"/>
              <w:rPr>
                <w:rFonts w:ascii="Angsana New" w:eastAsia="Calibri" w:hAnsi="Angsana New"/>
                <w:sz w:val="28"/>
                <w:szCs w:val="28"/>
              </w:rPr>
            </w:pPr>
          </w:p>
        </w:tc>
        <w:tc>
          <w:tcPr>
            <w:tcW w:w="267" w:type="dxa"/>
          </w:tcPr>
          <w:p w:rsidR="00A30E5B" w:rsidRPr="0050442D" w:rsidRDefault="00A30E5B"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A30E5B" w:rsidRPr="0050442D" w:rsidRDefault="00A30E5B" w:rsidP="00780B6F">
            <w:pPr>
              <w:tabs>
                <w:tab w:val="left" w:pos="360"/>
                <w:tab w:val="left" w:pos="810"/>
              </w:tabs>
              <w:jc w:val="center"/>
              <w:rPr>
                <w:rFonts w:ascii="Angsana New" w:eastAsia="Calibri" w:hAnsi="Angsana New"/>
                <w:sz w:val="28"/>
                <w:szCs w:val="28"/>
              </w:rPr>
            </w:pPr>
          </w:p>
        </w:tc>
        <w:tc>
          <w:tcPr>
            <w:tcW w:w="267" w:type="dxa"/>
          </w:tcPr>
          <w:p w:rsidR="00A30E5B" w:rsidRPr="0050442D" w:rsidRDefault="00A30E5B"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A30E5B" w:rsidRPr="0050442D" w:rsidRDefault="00A30E5B" w:rsidP="00780B6F">
            <w:pPr>
              <w:tabs>
                <w:tab w:val="left" w:pos="360"/>
                <w:tab w:val="left" w:pos="810"/>
              </w:tabs>
              <w:jc w:val="center"/>
              <w:rPr>
                <w:rFonts w:ascii="Angsana New" w:eastAsia="Calibri" w:hAnsi="Angsana New"/>
                <w:sz w:val="28"/>
                <w:szCs w:val="28"/>
              </w:rPr>
            </w:pPr>
          </w:p>
        </w:tc>
      </w:tr>
      <w:tr w:rsidR="00571BD1" w:rsidRPr="0050442D" w:rsidTr="00574322">
        <w:trPr>
          <w:trHeight w:val="294"/>
        </w:trPr>
        <w:tc>
          <w:tcPr>
            <w:tcW w:w="3060" w:type="dxa"/>
          </w:tcPr>
          <w:p w:rsidR="00571BD1" w:rsidRPr="0050442D" w:rsidRDefault="00571BD1"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1BD1" w:rsidRPr="0050442D" w:rsidRDefault="00571BD1" w:rsidP="00780B6F">
            <w:pPr>
              <w:tabs>
                <w:tab w:val="left" w:pos="360"/>
                <w:tab w:val="left" w:pos="810"/>
              </w:tabs>
              <w:jc w:val="center"/>
              <w:rPr>
                <w:rFonts w:ascii="Angsana New" w:eastAsia="Calibri" w:hAnsi="Angsana New"/>
                <w:sz w:val="28"/>
                <w:szCs w:val="28"/>
              </w:rPr>
            </w:pPr>
          </w:p>
        </w:tc>
        <w:tc>
          <w:tcPr>
            <w:tcW w:w="263" w:type="dxa"/>
          </w:tcPr>
          <w:p w:rsidR="00571BD1" w:rsidRPr="0050442D" w:rsidRDefault="00571BD1" w:rsidP="00780B6F">
            <w:pPr>
              <w:tabs>
                <w:tab w:val="left" w:pos="360"/>
                <w:tab w:val="left" w:pos="810"/>
              </w:tabs>
              <w:jc w:val="thaiDistribute"/>
              <w:rPr>
                <w:rFonts w:ascii="Angsana New" w:eastAsia="Calibri" w:hAnsi="Angsana New"/>
                <w:sz w:val="28"/>
                <w:szCs w:val="28"/>
              </w:rPr>
            </w:pPr>
          </w:p>
        </w:tc>
        <w:tc>
          <w:tcPr>
            <w:tcW w:w="1627" w:type="dxa"/>
            <w:tcBorders>
              <w:left w:val="nil"/>
              <w:right w:val="nil"/>
            </w:tcBorders>
          </w:tcPr>
          <w:p w:rsidR="00571BD1" w:rsidRPr="0050442D" w:rsidRDefault="00571BD1" w:rsidP="00780B6F">
            <w:pPr>
              <w:tabs>
                <w:tab w:val="left" w:pos="360"/>
                <w:tab w:val="left" w:pos="810"/>
              </w:tabs>
              <w:jc w:val="center"/>
              <w:rPr>
                <w:rFonts w:ascii="Angsana New" w:eastAsia="Calibri" w:hAnsi="Angsana New"/>
                <w:sz w:val="28"/>
                <w:szCs w:val="28"/>
              </w:rPr>
            </w:pPr>
          </w:p>
        </w:tc>
        <w:tc>
          <w:tcPr>
            <w:tcW w:w="267" w:type="dxa"/>
          </w:tcPr>
          <w:p w:rsidR="00571BD1" w:rsidRPr="0050442D" w:rsidRDefault="00571BD1"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1BD1" w:rsidRPr="0050442D" w:rsidRDefault="00571BD1" w:rsidP="00780B6F">
            <w:pPr>
              <w:tabs>
                <w:tab w:val="left" w:pos="360"/>
                <w:tab w:val="left" w:pos="810"/>
              </w:tabs>
              <w:jc w:val="center"/>
              <w:rPr>
                <w:rFonts w:ascii="Angsana New" w:eastAsia="Calibri" w:hAnsi="Angsana New"/>
                <w:sz w:val="28"/>
                <w:szCs w:val="28"/>
              </w:rPr>
            </w:pPr>
          </w:p>
        </w:tc>
        <w:tc>
          <w:tcPr>
            <w:tcW w:w="267" w:type="dxa"/>
          </w:tcPr>
          <w:p w:rsidR="00571BD1" w:rsidRPr="0050442D" w:rsidRDefault="00571BD1" w:rsidP="00780B6F">
            <w:pPr>
              <w:tabs>
                <w:tab w:val="left" w:pos="360"/>
                <w:tab w:val="left" w:pos="810"/>
              </w:tabs>
              <w:jc w:val="center"/>
              <w:rPr>
                <w:rFonts w:ascii="Angsana New" w:eastAsia="Calibri" w:hAnsi="Angsana New"/>
                <w:sz w:val="28"/>
                <w:szCs w:val="28"/>
              </w:rPr>
            </w:pPr>
          </w:p>
        </w:tc>
        <w:tc>
          <w:tcPr>
            <w:tcW w:w="1623" w:type="dxa"/>
            <w:tcBorders>
              <w:left w:val="nil"/>
              <w:right w:val="nil"/>
            </w:tcBorders>
          </w:tcPr>
          <w:p w:rsidR="00571BD1" w:rsidRPr="0050442D" w:rsidRDefault="00571BD1" w:rsidP="00780B6F">
            <w:pPr>
              <w:tabs>
                <w:tab w:val="left" w:pos="360"/>
                <w:tab w:val="left" w:pos="810"/>
              </w:tabs>
              <w:jc w:val="center"/>
              <w:rPr>
                <w:rFonts w:ascii="Angsana New" w:eastAsia="Calibri" w:hAnsi="Angsana New"/>
                <w:sz w:val="28"/>
                <w:szCs w:val="28"/>
              </w:rPr>
            </w:pPr>
          </w:p>
        </w:tc>
      </w:tr>
      <w:tr w:rsidR="00571BD1" w:rsidRPr="0050442D" w:rsidTr="00574322">
        <w:trPr>
          <w:trHeight w:val="294"/>
        </w:trPr>
        <w:tc>
          <w:tcPr>
            <w:tcW w:w="3060" w:type="dxa"/>
          </w:tcPr>
          <w:p w:rsidR="00571BD1" w:rsidRPr="0050442D" w:rsidRDefault="00571BD1" w:rsidP="00780B6F">
            <w:pPr>
              <w:tabs>
                <w:tab w:val="left" w:pos="360"/>
                <w:tab w:val="left" w:pos="810"/>
              </w:tabs>
              <w:ind w:left="-92" w:right="-108"/>
              <w:jc w:val="thaiDistribute"/>
              <w:rPr>
                <w:rFonts w:ascii="Angsana New" w:eastAsia="Calibri" w:hAnsi="Angsana New"/>
                <w:sz w:val="28"/>
                <w:szCs w:val="28"/>
              </w:rPr>
            </w:pPr>
          </w:p>
        </w:tc>
        <w:tc>
          <w:tcPr>
            <w:tcW w:w="1530" w:type="dxa"/>
            <w:tcBorders>
              <w:left w:val="nil"/>
              <w:right w:val="nil"/>
            </w:tcBorders>
          </w:tcPr>
          <w:p w:rsidR="00571BD1" w:rsidRPr="0050442D" w:rsidRDefault="00571BD1" w:rsidP="005129F6">
            <w:pPr>
              <w:ind w:left="-108" w:right="-108"/>
              <w:jc w:val="center"/>
              <w:rPr>
                <w:rFonts w:ascii="Angsana New" w:hAnsi="Angsana New"/>
                <w:sz w:val="28"/>
                <w:szCs w:val="28"/>
              </w:rPr>
            </w:pPr>
            <w:r w:rsidRPr="0050442D">
              <w:rPr>
                <w:rFonts w:ascii="Angsana New" w:eastAsia="Times New Roman" w:hAnsi="Angsana New" w:hint="cs"/>
                <w:color w:val="000000"/>
                <w:sz w:val="28"/>
                <w:szCs w:val="28"/>
              </w:rPr>
              <w:t>I-Gen Engineering Co., Ltd.</w:t>
            </w:r>
          </w:p>
        </w:tc>
        <w:tc>
          <w:tcPr>
            <w:tcW w:w="263" w:type="dxa"/>
          </w:tcPr>
          <w:p w:rsidR="00571BD1" w:rsidRPr="0050442D" w:rsidRDefault="00571BD1" w:rsidP="005129F6">
            <w:pPr>
              <w:tabs>
                <w:tab w:val="left" w:pos="360"/>
                <w:tab w:val="left" w:pos="810"/>
              </w:tabs>
              <w:jc w:val="center"/>
              <w:rPr>
                <w:rFonts w:ascii="Angsana New" w:eastAsia="Calibri" w:hAnsi="Angsana New"/>
                <w:sz w:val="28"/>
                <w:szCs w:val="28"/>
              </w:rPr>
            </w:pPr>
          </w:p>
        </w:tc>
        <w:tc>
          <w:tcPr>
            <w:tcW w:w="1627" w:type="dxa"/>
            <w:tcBorders>
              <w:left w:val="nil"/>
              <w:right w:val="nil"/>
            </w:tcBorders>
          </w:tcPr>
          <w:p w:rsidR="00571BD1" w:rsidRPr="0050442D" w:rsidRDefault="00571BD1" w:rsidP="005129F6">
            <w:pPr>
              <w:ind w:left="-108" w:right="-108"/>
              <w:jc w:val="center"/>
              <w:rPr>
                <w:rFonts w:ascii="Angsana New" w:eastAsia="Times New Roman" w:hAnsi="Angsana New"/>
                <w:sz w:val="28"/>
                <w:szCs w:val="28"/>
              </w:rPr>
            </w:pPr>
            <w:r w:rsidRPr="0050442D">
              <w:rPr>
                <w:rFonts w:ascii="Angsana New" w:hAnsi="Angsana New" w:hint="cs"/>
                <w:sz w:val="28"/>
                <w:szCs w:val="28"/>
              </w:rPr>
              <w:t>Longkong Studio Limited</w:t>
            </w:r>
          </w:p>
        </w:tc>
        <w:tc>
          <w:tcPr>
            <w:tcW w:w="267" w:type="dxa"/>
          </w:tcPr>
          <w:p w:rsidR="00571BD1" w:rsidRPr="0050442D" w:rsidRDefault="00571BD1" w:rsidP="005129F6">
            <w:pPr>
              <w:ind w:left="-108" w:right="-108"/>
              <w:jc w:val="center"/>
              <w:rPr>
                <w:rFonts w:ascii="Angsana New" w:eastAsia="Times New Roman" w:hAnsi="Angsana New"/>
                <w:sz w:val="28"/>
                <w:szCs w:val="28"/>
              </w:rPr>
            </w:pPr>
          </w:p>
        </w:tc>
        <w:tc>
          <w:tcPr>
            <w:tcW w:w="1623" w:type="dxa"/>
            <w:tcBorders>
              <w:left w:val="nil"/>
              <w:right w:val="nil"/>
            </w:tcBorders>
          </w:tcPr>
          <w:p w:rsidR="00571BD1" w:rsidRPr="0050442D" w:rsidRDefault="00571BD1" w:rsidP="005129F6">
            <w:pPr>
              <w:ind w:left="-108" w:right="-108"/>
              <w:jc w:val="center"/>
              <w:rPr>
                <w:rFonts w:ascii="Angsana New" w:eastAsia="Times New Roman" w:hAnsi="Angsana New"/>
                <w:sz w:val="28"/>
                <w:szCs w:val="28"/>
              </w:rPr>
            </w:pPr>
            <w:r w:rsidRPr="0050442D">
              <w:rPr>
                <w:rFonts w:ascii="Angsana New" w:hAnsi="Angsana New" w:hint="cs"/>
                <w:sz w:val="28"/>
                <w:szCs w:val="28"/>
              </w:rPr>
              <w:t>Complete Transport Co., Ltd</w:t>
            </w:r>
          </w:p>
        </w:tc>
        <w:tc>
          <w:tcPr>
            <w:tcW w:w="267" w:type="dxa"/>
          </w:tcPr>
          <w:p w:rsidR="00571BD1" w:rsidRPr="0050442D" w:rsidRDefault="00571BD1" w:rsidP="005129F6">
            <w:pPr>
              <w:ind w:left="-108" w:right="-108"/>
              <w:jc w:val="center"/>
              <w:rPr>
                <w:rFonts w:ascii="Angsana New" w:eastAsia="Times New Roman" w:hAnsi="Angsana New"/>
                <w:sz w:val="28"/>
                <w:szCs w:val="28"/>
              </w:rPr>
            </w:pPr>
          </w:p>
        </w:tc>
        <w:tc>
          <w:tcPr>
            <w:tcW w:w="1623" w:type="dxa"/>
            <w:tcBorders>
              <w:left w:val="nil"/>
              <w:right w:val="nil"/>
            </w:tcBorders>
          </w:tcPr>
          <w:p w:rsidR="00571BD1" w:rsidRPr="0050442D" w:rsidRDefault="00571BD1" w:rsidP="005129F6">
            <w:pPr>
              <w:ind w:left="-108" w:right="-108"/>
              <w:jc w:val="center"/>
              <w:rPr>
                <w:rFonts w:ascii="Angsana New" w:eastAsia="Times New Roman" w:hAnsi="Angsana New"/>
                <w:sz w:val="28"/>
                <w:szCs w:val="28"/>
              </w:rPr>
            </w:pPr>
            <w:r w:rsidRPr="0050442D">
              <w:rPr>
                <w:rFonts w:ascii="Angsana New" w:eastAsia="Times New Roman" w:hAnsi="Angsana New" w:hint="cs"/>
                <w:sz w:val="28"/>
                <w:szCs w:val="28"/>
              </w:rPr>
              <w:t>Total</w:t>
            </w:r>
          </w:p>
        </w:tc>
      </w:tr>
      <w:tr w:rsidR="00571BD1" w:rsidRPr="0050442D" w:rsidTr="009E35BE">
        <w:trPr>
          <w:trHeight w:val="309"/>
        </w:trPr>
        <w:tc>
          <w:tcPr>
            <w:tcW w:w="3060" w:type="dxa"/>
          </w:tcPr>
          <w:p w:rsidR="00571BD1" w:rsidRPr="0050442D" w:rsidRDefault="00571BD1" w:rsidP="008B276B">
            <w:pPr>
              <w:tabs>
                <w:tab w:val="left" w:pos="360"/>
                <w:tab w:val="left" w:pos="810"/>
              </w:tabs>
              <w:ind w:left="-92" w:right="-108"/>
              <w:jc w:val="thaiDistribute"/>
              <w:rPr>
                <w:rFonts w:ascii="Angsana New" w:eastAsia="Calibri" w:hAnsi="Angsana New"/>
                <w:sz w:val="28"/>
                <w:szCs w:val="28"/>
              </w:rPr>
            </w:pPr>
          </w:p>
        </w:tc>
        <w:tc>
          <w:tcPr>
            <w:tcW w:w="1530" w:type="dxa"/>
            <w:hideMark/>
          </w:tcPr>
          <w:p w:rsidR="00571BD1" w:rsidRPr="0050442D" w:rsidRDefault="00571BD1" w:rsidP="008B276B">
            <w:pPr>
              <w:ind w:left="-108" w:right="-108"/>
              <w:jc w:val="center"/>
              <w:rPr>
                <w:rFonts w:ascii="Angsana New" w:hAnsi="Angsana New"/>
                <w:sz w:val="28"/>
                <w:szCs w:val="28"/>
              </w:rPr>
            </w:pPr>
            <w:r w:rsidRPr="0050442D">
              <w:rPr>
                <w:rFonts w:ascii="Angsana New" w:hAnsi="Angsana New" w:hint="cs"/>
                <w:sz w:val="28"/>
                <w:szCs w:val="28"/>
              </w:rPr>
              <w:t>For the year end</w:t>
            </w:r>
          </w:p>
        </w:tc>
        <w:tc>
          <w:tcPr>
            <w:tcW w:w="263" w:type="dxa"/>
          </w:tcPr>
          <w:p w:rsidR="00571BD1" w:rsidRPr="0050442D" w:rsidRDefault="00571BD1" w:rsidP="008B276B">
            <w:pPr>
              <w:tabs>
                <w:tab w:val="left" w:pos="360"/>
                <w:tab w:val="left" w:pos="810"/>
              </w:tabs>
              <w:jc w:val="thaiDistribute"/>
              <w:rPr>
                <w:rFonts w:ascii="Angsana New" w:eastAsia="Calibri" w:hAnsi="Angsana New"/>
                <w:sz w:val="28"/>
                <w:szCs w:val="28"/>
              </w:rPr>
            </w:pPr>
          </w:p>
        </w:tc>
        <w:tc>
          <w:tcPr>
            <w:tcW w:w="1627"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For the year end</w:t>
            </w:r>
          </w:p>
        </w:tc>
        <w:tc>
          <w:tcPr>
            <w:tcW w:w="267" w:type="dxa"/>
          </w:tcPr>
          <w:p w:rsidR="00571BD1" w:rsidRPr="0050442D" w:rsidRDefault="00571BD1" w:rsidP="008B276B">
            <w:pPr>
              <w:tabs>
                <w:tab w:val="left" w:pos="360"/>
                <w:tab w:val="left" w:pos="810"/>
              </w:tabs>
              <w:jc w:val="center"/>
              <w:rPr>
                <w:rFonts w:ascii="Angsana New" w:eastAsia="Calibri" w:hAnsi="Angsana New"/>
                <w:sz w:val="28"/>
                <w:szCs w:val="28"/>
              </w:rPr>
            </w:pPr>
          </w:p>
        </w:tc>
        <w:tc>
          <w:tcPr>
            <w:tcW w:w="1623"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For the year end</w:t>
            </w:r>
          </w:p>
        </w:tc>
        <w:tc>
          <w:tcPr>
            <w:tcW w:w="267" w:type="dxa"/>
          </w:tcPr>
          <w:p w:rsidR="00571BD1" w:rsidRPr="0050442D" w:rsidRDefault="00571BD1" w:rsidP="008B276B">
            <w:pPr>
              <w:tabs>
                <w:tab w:val="left" w:pos="360"/>
                <w:tab w:val="left" w:pos="810"/>
              </w:tabs>
              <w:jc w:val="center"/>
              <w:rPr>
                <w:rFonts w:ascii="Angsana New" w:eastAsia="Calibri" w:hAnsi="Angsana New"/>
                <w:sz w:val="28"/>
                <w:szCs w:val="28"/>
              </w:rPr>
            </w:pPr>
          </w:p>
        </w:tc>
        <w:tc>
          <w:tcPr>
            <w:tcW w:w="1623"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For the year end</w:t>
            </w:r>
          </w:p>
        </w:tc>
      </w:tr>
      <w:tr w:rsidR="00571BD1" w:rsidRPr="0050442D" w:rsidTr="009E35BE">
        <w:trPr>
          <w:trHeight w:val="309"/>
        </w:trPr>
        <w:tc>
          <w:tcPr>
            <w:tcW w:w="3060" w:type="dxa"/>
          </w:tcPr>
          <w:p w:rsidR="00571BD1" w:rsidRPr="0050442D" w:rsidRDefault="00571BD1" w:rsidP="008B276B">
            <w:pPr>
              <w:tabs>
                <w:tab w:val="left" w:pos="360"/>
                <w:tab w:val="left" w:pos="810"/>
              </w:tabs>
              <w:ind w:left="-92" w:right="-108"/>
              <w:jc w:val="thaiDistribute"/>
              <w:rPr>
                <w:rFonts w:ascii="Angsana New" w:eastAsia="Calibri" w:hAnsi="Angsana New"/>
                <w:sz w:val="28"/>
                <w:szCs w:val="28"/>
              </w:rPr>
            </w:pPr>
          </w:p>
        </w:tc>
        <w:tc>
          <w:tcPr>
            <w:tcW w:w="1530" w:type="dxa"/>
            <w:hideMark/>
          </w:tcPr>
          <w:p w:rsidR="00571BD1" w:rsidRPr="0050442D" w:rsidRDefault="00571BD1" w:rsidP="008B276B">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sidRPr="0050442D">
              <w:rPr>
                <w:rFonts w:ascii="Angsana New" w:eastAsia="Angsana New" w:hAnsi="Angsana New" w:hint="cs"/>
                <w:sz w:val="28"/>
                <w:szCs w:val="28"/>
              </w:rPr>
              <w:t>16</w:t>
            </w:r>
          </w:p>
        </w:tc>
        <w:tc>
          <w:tcPr>
            <w:tcW w:w="263" w:type="dxa"/>
          </w:tcPr>
          <w:p w:rsidR="00571BD1" w:rsidRPr="0050442D" w:rsidRDefault="00571BD1" w:rsidP="008B276B">
            <w:pPr>
              <w:tabs>
                <w:tab w:val="left" w:pos="360"/>
                <w:tab w:val="left" w:pos="810"/>
              </w:tabs>
              <w:jc w:val="thaiDistribute"/>
              <w:rPr>
                <w:rFonts w:ascii="Angsana New" w:eastAsia="Calibri" w:hAnsi="Angsana New"/>
                <w:sz w:val="28"/>
                <w:szCs w:val="28"/>
              </w:rPr>
            </w:pPr>
          </w:p>
        </w:tc>
        <w:tc>
          <w:tcPr>
            <w:tcW w:w="1627"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sidRPr="0050442D">
              <w:rPr>
                <w:rFonts w:ascii="Angsana New" w:eastAsia="Angsana New" w:hAnsi="Angsana New" w:hint="cs"/>
                <w:sz w:val="28"/>
                <w:szCs w:val="28"/>
              </w:rPr>
              <w:t>16</w:t>
            </w:r>
          </w:p>
        </w:tc>
        <w:tc>
          <w:tcPr>
            <w:tcW w:w="267" w:type="dxa"/>
          </w:tcPr>
          <w:p w:rsidR="00571BD1" w:rsidRPr="0050442D" w:rsidRDefault="00571BD1" w:rsidP="008B276B">
            <w:pPr>
              <w:tabs>
                <w:tab w:val="left" w:pos="360"/>
                <w:tab w:val="left" w:pos="810"/>
              </w:tabs>
              <w:jc w:val="center"/>
              <w:rPr>
                <w:rFonts w:ascii="Angsana New" w:eastAsia="Calibri" w:hAnsi="Angsana New"/>
                <w:sz w:val="28"/>
                <w:szCs w:val="28"/>
              </w:rPr>
            </w:pPr>
          </w:p>
        </w:tc>
        <w:tc>
          <w:tcPr>
            <w:tcW w:w="1623"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sidRPr="0050442D">
              <w:rPr>
                <w:rFonts w:ascii="Angsana New" w:eastAsia="Angsana New" w:hAnsi="Angsana New" w:hint="cs"/>
                <w:sz w:val="28"/>
                <w:szCs w:val="28"/>
              </w:rPr>
              <w:t>16</w:t>
            </w:r>
          </w:p>
        </w:tc>
        <w:tc>
          <w:tcPr>
            <w:tcW w:w="267" w:type="dxa"/>
          </w:tcPr>
          <w:p w:rsidR="00571BD1" w:rsidRPr="0050442D" w:rsidRDefault="00571BD1" w:rsidP="008B276B">
            <w:pPr>
              <w:tabs>
                <w:tab w:val="left" w:pos="360"/>
                <w:tab w:val="left" w:pos="810"/>
              </w:tabs>
              <w:jc w:val="center"/>
              <w:rPr>
                <w:rFonts w:ascii="Angsana New" w:eastAsia="Calibri" w:hAnsi="Angsana New"/>
                <w:sz w:val="28"/>
                <w:szCs w:val="28"/>
              </w:rPr>
            </w:pPr>
          </w:p>
        </w:tc>
        <w:tc>
          <w:tcPr>
            <w:tcW w:w="1623" w:type="dxa"/>
            <w:hideMark/>
          </w:tcPr>
          <w:p w:rsidR="00571BD1" w:rsidRPr="0050442D" w:rsidRDefault="00571BD1" w:rsidP="007D305B">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sidRPr="0050442D">
              <w:rPr>
                <w:rFonts w:ascii="Angsana New" w:eastAsia="Angsana New" w:hAnsi="Angsana New" w:hint="cs"/>
                <w:sz w:val="28"/>
                <w:szCs w:val="28"/>
              </w:rPr>
              <w:t>16</w:t>
            </w:r>
          </w:p>
        </w:tc>
      </w:tr>
      <w:tr w:rsidR="00571BD1" w:rsidRPr="0050442D" w:rsidTr="009E35BE">
        <w:trPr>
          <w:trHeight w:val="309"/>
        </w:trPr>
        <w:tc>
          <w:tcPr>
            <w:tcW w:w="3060" w:type="dxa"/>
          </w:tcPr>
          <w:p w:rsidR="00571BD1" w:rsidRPr="0050442D" w:rsidRDefault="00571BD1" w:rsidP="00780B6F">
            <w:pPr>
              <w:tabs>
                <w:tab w:val="left" w:pos="360"/>
                <w:tab w:val="left" w:pos="810"/>
              </w:tabs>
              <w:ind w:left="-92" w:right="-108"/>
              <w:jc w:val="thaiDistribute"/>
              <w:rPr>
                <w:rFonts w:ascii="Angsana New" w:eastAsia="Calibri" w:hAnsi="Angsana New"/>
                <w:sz w:val="28"/>
                <w:szCs w:val="28"/>
              </w:rPr>
            </w:pPr>
          </w:p>
        </w:tc>
        <w:tc>
          <w:tcPr>
            <w:tcW w:w="1530" w:type="dxa"/>
            <w:hideMark/>
          </w:tcPr>
          <w:p w:rsidR="00571BD1" w:rsidRPr="0050442D" w:rsidRDefault="00571BD1" w:rsidP="007D305B">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3" w:type="dxa"/>
          </w:tcPr>
          <w:p w:rsidR="00571BD1" w:rsidRPr="0050442D" w:rsidRDefault="00571BD1" w:rsidP="007D305B">
            <w:pPr>
              <w:tabs>
                <w:tab w:val="left" w:pos="360"/>
                <w:tab w:val="left" w:pos="810"/>
              </w:tabs>
              <w:jc w:val="thaiDistribute"/>
              <w:rPr>
                <w:rFonts w:ascii="Angsana New" w:eastAsia="Calibri" w:hAnsi="Angsana New"/>
                <w:sz w:val="28"/>
                <w:szCs w:val="28"/>
              </w:rPr>
            </w:pPr>
          </w:p>
        </w:tc>
        <w:tc>
          <w:tcPr>
            <w:tcW w:w="1627" w:type="dxa"/>
            <w:hideMark/>
          </w:tcPr>
          <w:p w:rsidR="00571BD1" w:rsidRPr="0050442D" w:rsidRDefault="00571BD1" w:rsidP="007D305B">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7" w:type="dxa"/>
          </w:tcPr>
          <w:p w:rsidR="00571BD1" w:rsidRPr="0050442D" w:rsidRDefault="00571BD1" w:rsidP="007D305B">
            <w:pPr>
              <w:ind w:left="-108" w:right="-108"/>
              <w:jc w:val="center"/>
              <w:rPr>
                <w:rFonts w:ascii="Angsana New" w:eastAsia="Times New Roman" w:hAnsi="Angsana New"/>
                <w:sz w:val="28"/>
                <w:szCs w:val="28"/>
              </w:rPr>
            </w:pPr>
          </w:p>
        </w:tc>
        <w:tc>
          <w:tcPr>
            <w:tcW w:w="1623" w:type="dxa"/>
            <w:hideMark/>
          </w:tcPr>
          <w:p w:rsidR="00571BD1" w:rsidRPr="0050442D" w:rsidRDefault="00571BD1" w:rsidP="007D305B">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67" w:type="dxa"/>
          </w:tcPr>
          <w:p w:rsidR="00571BD1" w:rsidRPr="0050442D" w:rsidRDefault="00571BD1" w:rsidP="007D305B">
            <w:pPr>
              <w:ind w:left="-108" w:right="-108"/>
              <w:jc w:val="center"/>
              <w:rPr>
                <w:rFonts w:ascii="Angsana New" w:eastAsia="Times New Roman" w:hAnsi="Angsana New"/>
                <w:sz w:val="28"/>
                <w:szCs w:val="28"/>
              </w:rPr>
            </w:pPr>
          </w:p>
        </w:tc>
        <w:tc>
          <w:tcPr>
            <w:tcW w:w="1623" w:type="dxa"/>
            <w:hideMark/>
          </w:tcPr>
          <w:p w:rsidR="00571BD1" w:rsidRPr="0050442D" w:rsidRDefault="00571BD1" w:rsidP="007D305B">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r>
      <w:tr w:rsidR="00571BD1" w:rsidRPr="0050442D" w:rsidTr="009F224A">
        <w:trPr>
          <w:trHeight w:val="309"/>
        </w:trPr>
        <w:tc>
          <w:tcPr>
            <w:tcW w:w="3060" w:type="dxa"/>
            <w:shd w:val="clear" w:color="auto" w:fill="auto"/>
            <w:hideMark/>
          </w:tcPr>
          <w:p w:rsidR="00571BD1" w:rsidRPr="0050442D" w:rsidRDefault="00571BD1" w:rsidP="0050442D">
            <w:pPr>
              <w:tabs>
                <w:tab w:val="left" w:pos="360"/>
                <w:tab w:val="left" w:pos="810"/>
              </w:tabs>
              <w:ind w:left="-92" w:right="-108"/>
              <w:jc w:val="thaiDistribute"/>
              <w:rPr>
                <w:rFonts w:ascii="Angsana New" w:eastAsia="Calibri" w:hAnsi="Angsana New"/>
                <w:sz w:val="28"/>
                <w:szCs w:val="28"/>
              </w:rPr>
            </w:pPr>
            <w:r w:rsidRPr="0050442D">
              <w:rPr>
                <w:rFonts w:ascii="Angsana New" w:hAnsi="Angsana New" w:hint="cs"/>
                <w:sz w:val="28"/>
                <w:szCs w:val="28"/>
              </w:rPr>
              <w:t>Revenue</w:t>
            </w:r>
          </w:p>
        </w:tc>
        <w:tc>
          <w:tcPr>
            <w:tcW w:w="1530" w:type="dxa"/>
            <w:hideMark/>
          </w:tcPr>
          <w:p w:rsidR="00571BD1" w:rsidRPr="0050442D" w:rsidRDefault="00571BD1" w:rsidP="0050442D">
            <w:pPr>
              <w:ind w:left="-108" w:right="72"/>
              <w:jc w:val="right"/>
              <w:rPr>
                <w:rFonts w:ascii="Angsana New" w:eastAsia="Calibri" w:hAnsi="Angsana New"/>
                <w:sz w:val="28"/>
                <w:szCs w:val="28"/>
              </w:rPr>
            </w:pPr>
            <w:r w:rsidRPr="0050442D">
              <w:rPr>
                <w:rFonts w:ascii="Angsana New" w:eastAsia="Calibri" w:hAnsi="Angsana New" w:hint="cs"/>
                <w:sz w:val="28"/>
                <w:szCs w:val="28"/>
              </w:rPr>
              <w:t>103,282,982.59</w:t>
            </w:r>
          </w:p>
        </w:tc>
        <w:tc>
          <w:tcPr>
            <w:tcW w:w="263" w:type="dxa"/>
          </w:tcPr>
          <w:p w:rsidR="00571BD1" w:rsidRPr="0050442D" w:rsidRDefault="00571BD1" w:rsidP="0050442D">
            <w:pPr>
              <w:tabs>
                <w:tab w:val="left" w:pos="360"/>
                <w:tab w:val="left" w:pos="810"/>
              </w:tabs>
              <w:jc w:val="thaiDistribute"/>
              <w:rPr>
                <w:rFonts w:ascii="Angsana New" w:eastAsia="Calibri" w:hAnsi="Angsana New"/>
                <w:sz w:val="28"/>
                <w:szCs w:val="28"/>
              </w:rPr>
            </w:pPr>
          </w:p>
        </w:tc>
        <w:tc>
          <w:tcPr>
            <w:tcW w:w="1627" w:type="dxa"/>
            <w:hideMark/>
          </w:tcPr>
          <w:p w:rsidR="00571BD1" w:rsidRPr="0050442D" w:rsidRDefault="00571BD1" w:rsidP="0050442D">
            <w:pPr>
              <w:ind w:left="-101" w:right="72"/>
              <w:jc w:val="right"/>
              <w:rPr>
                <w:rFonts w:ascii="Angsana New" w:eastAsia="Calibri" w:hAnsi="Angsana New"/>
                <w:sz w:val="28"/>
                <w:szCs w:val="28"/>
              </w:rPr>
            </w:pPr>
            <w:r w:rsidRPr="0050442D">
              <w:rPr>
                <w:rFonts w:ascii="Angsana New" w:eastAsia="Calibri" w:hAnsi="Angsana New" w:hint="cs"/>
                <w:sz w:val="28"/>
                <w:szCs w:val="28"/>
              </w:rPr>
              <w:t>77,474,423.00</w:t>
            </w:r>
          </w:p>
        </w:tc>
        <w:tc>
          <w:tcPr>
            <w:tcW w:w="267" w:type="dxa"/>
          </w:tcPr>
          <w:p w:rsidR="00571BD1" w:rsidRPr="0050442D" w:rsidRDefault="00571BD1" w:rsidP="0050442D">
            <w:pPr>
              <w:ind w:left="-60" w:right="-56"/>
              <w:jc w:val="center"/>
              <w:rPr>
                <w:rFonts w:ascii="Angsana New" w:eastAsia="Calibri" w:hAnsi="Angsana New"/>
                <w:sz w:val="28"/>
                <w:szCs w:val="28"/>
              </w:rPr>
            </w:pPr>
          </w:p>
        </w:tc>
        <w:tc>
          <w:tcPr>
            <w:tcW w:w="1623" w:type="dxa"/>
            <w:hideMark/>
          </w:tcPr>
          <w:p w:rsidR="00571BD1" w:rsidRPr="0050442D" w:rsidRDefault="00571BD1" w:rsidP="0050442D">
            <w:pPr>
              <w:ind w:left="-60" w:right="113"/>
              <w:jc w:val="right"/>
              <w:rPr>
                <w:rFonts w:ascii="Angsana New" w:eastAsia="Calibri" w:hAnsi="Angsana New"/>
                <w:sz w:val="28"/>
                <w:szCs w:val="28"/>
              </w:rPr>
            </w:pPr>
            <w:r w:rsidRPr="0050442D">
              <w:rPr>
                <w:rFonts w:ascii="Angsana New" w:eastAsia="Calibri" w:hAnsi="Angsana New" w:hint="cs"/>
                <w:sz w:val="28"/>
                <w:szCs w:val="28"/>
              </w:rPr>
              <w:t>46,480,978.97</w:t>
            </w:r>
          </w:p>
        </w:tc>
        <w:tc>
          <w:tcPr>
            <w:tcW w:w="267" w:type="dxa"/>
          </w:tcPr>
          <w:p w:rsidR="00571BD1" w:rsidRPr="0050442D" w:rsidRDefault="00571BD1" w:rsidP="0050442D">
            <w:pPr>
              <w:ind w:left="-60" w:right="-56"/>
              <w:jc w:val="center"/>
              <w:rPr>
                <w:rFonts w:ascii="Angsana New" w:eastAsia="Calibri" w:hAnsi="Angsana New"/>
                <w:sz w:val="28"/>
                <w:szCs w:val="28"/>
              </w:rPr>
            </w:pPr>
          </w:p>
        </w:tc>
        <w:tc>
          <w:tcPr>
            <w:tcW w:w="1623" w:type="dxa"/>
            <w:hideMark/>
          </w:tcPr>
          <w:p w:rsidR="00571BD1" w:rsidRPr="0050442D" w:rsidRDefault="00571BD1" w:rsidP="0050442D">
            <w:pPr>
              <w:ind w:left="-60" w:right="72"/>
              <w:jc w:val="right"/>
              <w:rPr>
                <w:rFonts w:ascii="Angsana New" w:eastAsia="Calibri" w:hAnsi="Angsana New"/>
                <w:sz w:val="28"/>
                <w:szCs w:val="28"/>
              </w:rPr>
            </w:pPr>
            <w:r w:rsidRPr="0050442D">
              <w:rPr>
                <w:rFonts w:ascii="Angsana New" w:eastAsia="Calibri" w:hAnsi="Angsana New" w:hint="cs"/>
                <w:sz w:val="28"/>
                <w:szCs w:val="28"/>
              </w:rPr>
              <w:t>227,238,384.56</w:t>
            </w:r>
          </w:p>
        </w:tc>
      </w:tr>
      <w:tr w:rsidR="00571BD1" w:rsidRPr="0050442D" w:rsidTr="009E35BE">
        <w:trPr>
          <w:trHeight w:val="309"/>
        </w:trPr>
        <w:tc>
          <w:tcPr>
            <w:tcW w:w="3060" w:type="dxa"/>
          </w:tcPr>
          <w:p w:rsidR="00571BD1" w:rsidRPr="0050442D" w:rsidRDefault="00571BD1" w:rsidP="00291280">
            <w:pPr>
              <w:tabs>
                <w:tab w:val="left" w:pos="360"/>
                <w:tab w:val="left" w:pos="810"/>
              </w:tabs>
              <w:ind w:left="-92" w:right="-108"/>
              <w:jc w:val="thaiDistribute"/>
              <w:rPr>
                <w:rFonts w:ascii="Angsana New" w:eastAsia="Calibri" w:hAnsi="Angsana New"/>
                <w:sz w:val="28"/>
                <w:szCs w:val="28"/>
              </w:rPr>
            </w:pPr>
          </w:p>
        </w:tc>
        <w:tc>
          <w:tcPr>
            <w:tcW w:w="1530" w:type="dxa"/>
          </w:tcPr>
          <w:p w:rsidR="00571BD1" w:rsidRPr="0050442D" w:rsidRDefault="00571BD1" w:rsidP="00291280">
            <w:pPr>
              <w:ind w:left="-60" w:right="-56"/>
              <w:jc w:val="center"/>
              <w:rPr>
                <w:rFonts w:ascii="Angsana New" w:eastAsia="Calibri" w:hAnsi="Angsana New"/>
                <w:sz w:val="28"/>
                <w:szCs w:val="28"/>
              </w:rPr>
            </w:pPr>
          </w:p>
        </w:tc>
        <w:tc>
          <w:tcPr>
            <w:tcW w:w="263" w:type="dxa"/>
          </w:tcPr>
          <w:p w:rsidR="00571BD1" w:rsidRPr="0050442D" w:rsidRDefault="00571BD1" w:rsidP="00291280">
            <w:pPr>
              <w:tabs>
                <w:tab w:val="left" w:pos="360"/>
                <w:tab w:val="left" w:pos="810"/>
              </w:tabs>
              <w:jc w:val="thaiDistribute"/>
              <w:rPr>
                <w:rFonts w:ascii="Angsana New" w:eastAsia="Calibri" w:hAnsi="Angsana New"/>
                <w:sz w:val="28"/>
                <w:szCs w:val="28"/>
              </w:rPr>
            </w:pPr>
          </w:p>
        </w:tc>
        <w:tc>
          <w:tcPr>
            <w:tcW w:w="1627" w:type="dxa"/>
          </w:tcPr>
          <w:p w:rsidR="00571BD1" w:rsidRPr="0050442D" w:rsidRDefault="00571BD1" w:rsidP="00291280">
            <w:pPr>
              <w:ind w:left="-60" w:right="-56"/>
              <w:jc w:val="center"/>
              <w:rPr>
                <w:rFonts w:ascii="Angsana New" w:eastAsia="Calibri" w:hAnsi="Angsana New"/>
                <w:sz w:val="28"/>
                <w:szCs w:val="28"/>
              </w:rPr>
            </w:pPr>
          </w:p>
        </w:tc>
        <w:tc>
          <w:tcPr>
            <w:tcW w:w="267" w:type="dxa"/>
          </w:tcPr>
          <w:p w:rsidR="00571BD1" w:rsidRPr="0050442D" w:rsidRDefault="00571BD1" w:rsidP="00291280">
            <w:pPr>
              <w:ind w:left="-60" w:right="-56"/>
              <w:jc w:val="center"/>
              <w:rPr>
                <w:rFonts w:ascii="Angsana New" w:eastAsia="Calibri" w:hAnsi="Angsana New"/>
                <w:sz w:val="28"/>
                <w:szCs w:val="28"/>
              </w:rPr>
            </w:pPr>
          </w:p>
        </w:tc>
        <w:tc>
          <w:tcPr>
            <w:tcW w:w="1623" w:type="dxa"/>
          </w:tcPr>
          <w:p w:rsidR="00571BD1" w:rsidRPr="0050442D" w:rsidRDefault="00571BD1" w:rsidP="00291280">
            <w:pPr>
              <w:ind w:left="-60" w:right="113"/>
              <w:jc w:val="right"/>
              <w:rPr>
                <w:rFonts w:ascii="Angsana New" w:eastAsia="Calibri" w:hAnsi="Angsana New"/>
                <w:sz w:val="28"/>
                <w:szCs w:val="28"/>
              </w:rPr>
            </w:pPr>
          </w:p>
        </w:tc>
        <w:tc>
          <w:tcPr>
            <w:tcW w:w="267" w:type="dxa"/>
          </w:tcPr>
          <w:p w:rsidR="00571BD1" w:rsidRPr="0050442D" w:rsidRDefault="00571BD1" w:rsidP="00291280">
            <w:pPr>
              <w:ind w:left="-60" w:right="-56"/>
              <w:jc w:val="center"/>
              <w:rPr>
                <w:rFonts w:ascii="Angsana New" w:eastAsia="Calibri" w:hAnsi="Angsana New"/>
                <w:sz w:val="28"/>
                <w:szCs w:val="28"/>
              </w:rPr>
            </w:pPr>
          </w:p>
        </w:tc>
        <w:tc>
          <w:tcPr>
            <w:tcW w:w="1623" w:type="dxa"/>
          </w:tcPr>
          <w:p w:rsidR="00571BD1" w:rsidRPr="0050442D" w:rsidRDefault="00571BD1" w:rsidP="00291280">
            <w:pPr>
              <w:tabs>
                <w:tab w:val="left" w:pos="1459"/>
              </w:tabs>
              <w:ind w:left="-60" w:right="72"/>
              <w:jc w:val="right"/>
              <w:rPr>
                <w:rFonts w:ascii="Angsana New" w:eastAsia="Calibri" w:hAnsi="Angsana New"/>
                <w:sz w:val="28"/>
                <w:szCs w:val="28"/>
              </w:rPr>
            </w:pPr>
          </w:p>
        </w:tc>
      </w:tr>
      <w:tr w:rsidR="00571BD1" w:rsidRPr="0050442D" w:rsidTr="009E35BE">
        <w:trPr>
          <w:trHeight w:val="309"/>
        </w:trPr>
        <w:tc>
          <w:tcPr>
            <w:tcW w:w="3060" w:type="dxa"/>
            <w:shd w:val="clear" w:color="auto" w:fill="auto"/>
            <w:hideMark/>
          </w:tcPr>
          <w:p w:rsidR="00571BD1" w:rsidRPr="0050442D" w:rsidRDefault="00571BD1" w:rsidP="0050442D">
            <w:pPr>
              <w:tabs>
                <w:tab w:val="left" w:pos="360"/>
                <w:tab w:val="left" w:pos="810"/>
              </w:tabs>
              <w:ind w:left="-92" w:right="-108"/>
              <w:jc w:val="thaiDistribute"/>
              <w:rPr>
                <w:rFonts w:ascii="Angsana New" w:eastAsia="Calibri" w:hAnsi="Angsana New"/>
                <w:sz w:val="28"/>
                <w:szCs w:val="28"/>
              </w:rPr>
            </w:pPr>
            <w:r w:rsidRPr="0050442D">
              <w:rPr>
                <w:rFonts w:ascii="Angsana New" w:eastAsia="Calibri" w:hAnsi="Angsana New" w:hint="cs"/>
                <w:sz w:val="28"/>
                <w:szCs w:val="28"/>
              </w:rPr>
              <w:t>Profit (loss) for the period</w:t>
            </w:r>
          </w:p>
        </w:tc>
        <w:tc>
          <w:tcPr>
            <w:tcW w:w="1530" w:type="dxa"/>
            <w:hideMark/>
          </w:tcPr>
          <w:p w:rsidR="00571BD1" w:rsidRPr="00BE11DE" w:rsidRDefault="00571BD1" w:rsidP="0050442D">
            <w:pPr>
              <w:ind w:left="-108" w:right="72"/>
              <w:jc w:val="right"/>
              <w:rPr>
                <w:rFonts w:ascii="Angsana New" w:eastAsia="Calibri" w:hAnsi="Angsana New"/>
                <w:sz w:val="28"/>
                <w:szCs w:val="28"/>
              </w:rPr>
            </w:pPr>
            <w:r w:rsidRPr="00BE11DE">
              <w:rPr>
                <w:rFonts w:ascii="Angsana New" w:eastAsia="Calibri" w:hAnsi="Angsana New"/>
                <w:sz w:val="28"/>
                <w:szCs w:val="28"/>
              </w:rPr>
              <w:t>581,871.10</w:t>
            </w:r>
          </w:p>
        </w:tc>
        <w:tc>
          <w:tcPr>
            <w:tcW w:w="263" w:type="dxa"/>
          </w:tcPr>
          <w:p w:rsidR="00571BD1" w:rsidRPr="00BE11DE" w:rsidRDefault="00571BD1" w:rsidP="0050442D">
            <w:pPr>
              <w:tabs>
                <w:tab w:val="left" w:pos="360"/>
                <w:tab w:val="left" w:pos="810"/>
              </w:tabs>
              <w:jc w:val="right"/>
              <w:rPr>
                <w:rFonts w:ascii="Angsana New" w:eastAsia="Calibri" w:hAnsi="Angsana New"/>
                <w:sz w:val="28"/>
                <w:szCs w:val="28"/>
              </w:rPr>
            </w:pPr>
          </w:p>
        </w:tc>
        <w:tc>
          <w:tcPr>
            <w:tcW w:w="1627" w:type="dxa"/>
            <w:hideMark/>
          </w:tcPr>
          <w:p w:rsidR="00571BD1" w:rsidRPr="00BE11DE" w:rsidRDefault="00571BD1" w:rsidP="0050442D">
            <w:pPr>
              <w:ind w:left="-101" w:right="72"/>
              <w:jc w:val="right"/>
              <w:rPr>
                <w:rFonts w:ascii="Angsana New" w:eastAsia="Calibri" w:hAnsi="Angsana New"/>
                <w:sz w:val="28"/>
                <w:szCs w:val="28"/>
              </w:rPr>
            </w:pPr>
            <w:r w:rsidRPr="00BE11DE">
              <w:rPr>
                <w:rFonts w:ascii="Angsana New" w:eastAsia="Calibri" w:hAnsi="Angsana New"/>
                <w:sz w:val="28"/>
                <w:szCs w:val="28"/>
              </w:rPr>
              <w:t>(7,339,196</w:t>
            </w:r>
            <w:r w:rsidRPr="00BE11DE">
              <w:rPr>
                <w:rFonts w:ascii="Angsana New" w:eastAsia="Calibri" w:hAnsi="Angsana New"/>
                <w:sz w:val="28"/>
                <w:szCs w:val="28"/>
                <w:cs/>
              </w:rPr>
              <w:t>.</w:t>
            </w:r>
            <w:r w:rsidRPr="00BE11DE">
              <w:rPr>
                <w:rFonts w:ascii="Angsana New" w:eastAsia="Calibri" w:hAnsi="Angsana New"/>
                <w:sz w:val="28"/>
                <w:szCs w:val="28"/>
              </w:rPr>
              <w:t>80)</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Pr="00BE11DE" w:rsidRDefault="00571BD1" w:rsidP="0050442D">
            <w:pPr>
              <w:ind w:right="113"/>
              <w:jc w:val="right"/>
              <w:rPr>
                <w:rFonts w:ascii="Angsana New" w:eastAsia="Calibri" w:hAnsi="Angsana New"/>
                <w:sz w:val="28"/>
                <w:szCs w:val="28"/>
              </w:rPr>
            </w:pPr>
            <w:r w:rsidRPr="00BE11DE">
              <w:rPr>
                <w:rFonts w:ascii="Angsana New" w:eastAsia="Calibri" w:hAnsi="Angsana New"/>
                <w:sz w:val="28"/>
                <w:szCs w:val="28"/>
              </w:rPr>
              <w:t>7,130,295.43</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Pr="00BE11DE" w:rsidRDefault="00571BD1" w:rsidP="0050442D">
            <w:pPr>
              <w:tabs>
                <w:tab w:val="left" w:pos="1459"/>
              </w:tabs>
              <w:ind w:right="72"/>
              <w:jc w:val="right"/>
              <w:rPr>
                <w:rFonts w:ascii="Angsana New" w:eastAsia="Calibri" w:hAnsi="Angsana New"/>
                <w:sz w:val="28"/>
                <w:szCs w:val="28"/>
              </w:rPr>
            </w:pPr>
            <w:r w:rsidRPr="00BE11DE">
              <w:rPr>
                <w:rFonts w:ascii="Angsana New" w:eastAsia="Calibri" w:hAnsi="Angsana New" w:hint="cs"/>
                <w:sz w:val="28"/>
                <w:szCs w:val="28"/>
                <w:cs/>
              </w:rPr>
              <w:t>372</w:t>
            </w:r>
            <w:r w:rsidRPr="00BE11DE">
              <w:rPr>
                <w:rFonts w:ascii="Angsana New" w:eastAsia="Calibri" w:hAnsi="Angsana New"/>
                <w:sz w:val="28"/>
                <w:szCs w:val="28"/>
              </w:rPr>
              <w:t>,</w:t>
            </w:r>
            <w:r w:rsidRPr="00BE11DE">
              <w:rPr>
                <w:rFonts w:ascii="Angsana New" w:eastAsia="Calibri" w:hAnsi="Angsana New" w:hint="cs"/>
                <w:sz w:val="28"/>
                <w:szCs w:val="28"/>
                <w:cs/>
              </w:rPr>
              <w:t>969.73</w:t>
            </w:r>
          </w:p>
        </w:tc>
      </w:tr>
      <w:tr w:rsidR="00571BD1" w:rsidRPr="0050442D" w:rsidTr="0049541C">
        <w:trPr>
          <w:trHeight w:val="309"/>
        </w:trPr>
        <w:tc>
          <w:tcPr>
            <w:tcW w:w="3060" w:type="dxa"/>
            <w:shd w:val="clear" w:color="auto" w:fill="auto"/>
            <w:hideMark/>
          </w:tcPr>
          <w:p w:rsidR="00571BD1" w:rsidRPr="0050442D" w:rsidRDefault="00571BD1" w:rsidP="0047036B">
            <w:pPr>
              <w:ind w:left="-92" w:right="-108"/>
              <w:jc w:val="thaiDistribute"/>
              <w:rPr>
                <w:rFonts w:ascii="Angsana New" w:hAnsi="Angsana New"/>
                <w:sz w:val="28"/>
                <w:szCs w:val="28"/>
              </w:rPr>
            </w:pPr>
            <w:r w:rsidRPr="0050442D">
              <w:rPr>
                <w:rFonts w:ascii="Angsana New" w:hAnsi="Angsana New" w:hint="cs"/>
                <w:sz w:val="28"/>
                <w:szCs w:val="28"/>
              </w:rPr>
              <w:t>Other Comprehensive Income (Expense)</w:t>
            </w:r>
          </w:p>
          <w:p w:rsidR="00571BD1" w:rsidRPr="0050442D" w:rsidRDefault="00571BD1" w:rsidP="0047036B">
            <w:pPr>
              <w:ind w:right="-108" w:firstLine="75"/>
              <w:jc w:val="thaiDistribute"/>
              <w:rPr>
                <w:rFonts w:ascii="Angsana New" w:eastAsia="Calibri" w:hAnsi="Angsana New"/>
                <w:sz w:val="28"/>
                <w:szCs w:val="28"/>
              </w:rPr>
            </w:pPr>
            <w:r w:rsidRPr="0050442D">
              <w:rPr>
                <w:rFonts w:ascii="Angsana New" w:hAnsi="Angsana New" w:hint="cs"/>
                <w:sz w:val="28"/>
                <w:szCs w:val="28"/>
              </w:rPr>
              <w:t>for the year</w:t>
            </w:r>
          </w:p>
        </w:tc>
        <w:tc>
          <w:tcPr>
            <w:tcW w:w="1530" w:type="dxa"/>
            <w:hideMark/>
          </w:tcPr>
          <w:p w:rsidR="00571BD1" w:rsidRDefault="00571BD1" w:rsidP="0047036B">
            <w:pPr>
              <w:ind w:left="-108" w:right="72"/>
              <w:jc w:val="right"/>
              <w:rPr>
                <w:rFonts w:ascii="Angsana New" w:eastAsia="Calibri" w:hAnsi="Angsana New"/>
                <w:sz w:val="28"/>
                <w:szCs w:val="28"/>
              </w:rPr>
            </w:pPr>
          </w:p>
          <w:p w:rsidR="00571BD1" w:rsidRPr="00BE11DE" w:rsidRDefault="00571BD1" w:rsidP="0047036B">
            <w:pPr>
              <w:ind w:left="-108" w:right="72"/>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179,696.00</w:t>
            </w:r>
            <w:r>
              <w:rPr>
                <w:rFonts w:ascii="Angsana New" w:eastAsia="Calibri" w:hAnsi="Angsana New" w:hint="cs"/>
                <w:sz w:val="28"/>
                <w:szCs w:val="28"/>
                <w:cs/>
              </w:rPr>
              <w:t>)</w:t>
            </w:r>
          </w:p>
        </w:tc>
        <w:tc>
          <w:tcPr>
            <w:tcW w:w="263" w:type="dxa"/>
          </w:tcPr>
          <w:p w:rsidR="00571BD1" w:rsidRPr="00BE11DE" w:rsidRDefault="00571BD1" w:rsidP="0047036B">
            <w:pPr>
              <w:tabs>
                <w:tab w:val="left" w:pos="360"/>
                <w:tab w:val="left" w:pos="810"/>
              </w:tabs>
              <w:jc w:val="right"/>
              <w:rPr>
                <w:rFonts w:ascii="Angsana New" w:eastAsia="Calibri" w:hAnsi="Angsana New"/>
                <w:sz w:val="28"/>
                <w:szCs w:val="28"/>
              </w:rPr>
            </w:pPr>
          </w:p>
        </w:tc>
        <w:tc>
          <w:tcPr>
            <w:tcW w:w="1627" w:type="dxa"/>
            <w:hideMark/>
          </w:tcPr>
          <w:p w:rsidR="00571BD1" w:rsidRDefault="00571BD1" w:rsidP="0047036B">
            <w:pPr>
              <w:ind w:left="-105" w:right="-108"/>
              <w:jc w:val="center"/>
              <w:rPr>
                <w:rFonts w:ascii="Angsana New" w:eastAsia="Calibri" w:hAnsi="Angsana New"/>
                <w:sz w:val="28"/>
                <w:szCs w:val="28"/>
              </w:rPr>
            </w:pPr>
          </w:p>
          <w:p w:rsidR="00571BD1" w:rsidRPr="00BE11DE" w:rsidRDefault="00571BD1" w:rsidP="0047036B">
            <w:pPr>
              <w:ind w:left="-105" w:right="-108"/>
              <w:jc w:val="center"/>
              <w:rPr>
                <w:rFonts w:ascii="Angsana New" w:eastAsia="Calibri" w:hAnsi="Angsana New"/>
                <w:sz w:val="28"/>
                <w:szCs w:val="28"/>
              </w:rPr>
            </w:pPr>
            <w:r w:rsidRPr="00BE11DE">
              <w:rPr>
                <w:rFonts w:ascii="Angsana New" w:eastAsia="Calibri" w:hAnsi="Angsana New"/>
                <w:sz w:val="28"/>
                <w:szCs w:val="28"/>
                <w:cs/>
              </w:rPr>
              <w:t>-</w:t>
            </w:r>
          </w:p>
        </w:tc>
        <w:tc>
          <w:tcPr>
            <w:tcW w:w="267" w:type="dxa"/>
          </w:tcPr>
          <w:p w:rsidR="00571BD1" w:rsidRPr="00BE11DE" w:rsidRDefault="00571BD1" w:rsidP="0047036B">
            <w:pPr>
              <w:tabs>
                <w:tab w:val="left" w:pos="360"/>
                <w:tab w:val="left" w:pos="810"/>
              </w:tabs>
              <w:jc w:val="right"/>
              <w:rPr>
                <w:rFonts w:ascii="Angsana New" w:eastAsia="Calibri" w:hAnsi="Angsana New"/>
                <w:sz w:val="28"/>
                <w:szCs w:val="28"/>
              </w:rPr>
            </w:pPr>
          </w:p>
        </w:tc>
        <w:tc>
          <w:tcPr>
            <w:tcW w:w="1623" w:type="dxa"/>
            <w:hideMark/>
          </w:tcPr>
          <w:p w:rsidR="00571BD1" w:rsidRDefault="00571BD1" w:rsidP="0047036B">
            <w:pPr>
              <w:ind w:left="-105" w:right="-108"/>
              <w:jc w:val="center"/>
              <w:rPr>
                <w:rFonts w:ascii="Angsana New" w:eastAsia="Calibri" w:hAnsi="Angsana New"/>
                <w:sz w:val="28"/>
                <w:szCs w:val="28"/>
              </w:rPr>
            </w:pPr>
          </w:p>
          <w:p w:rsidR="00571BD1" w:rsidRPr="00BE11DE" w:rsidRDefault="00571BD1" w:rsidP="0047036B">
            <w:pPr>
              <w:ind w:left="-105" w:right="-108"/>
              <w:jc w:val="center"/>
              <w:rPr>
                <w:rFonts w:ascii="Angsana New" w:eastAsia="Calibri" w:hAnsi="Angsana New"/>
                <w:sz w:val="28"/>
                <w:szCs w:val="28"/>
              </w:rPr>
            </w:pPr>
            <w:r w:rsidRPr="00BE11DE">
              <w:rPr>
                <w:rFonts w:ascii="Angsana New" w:eastAsia="Calibri" w:hAnsi="Angsana New"/>
                <w:sz w:val="28"/>
                <w:szCs w:val="28"/>
                <w:cs/>
              </w:rPr>
              <w:t>-</w:t>
            </w:r>
          </w:p>
        </w:tc>
        <w:tc>
          <w:tcPr>
            <w:tcW w:w="267" w:type="dxa"/>
          </w:tcPr>
          <w:p w:rsidR="00571BD1" w:rsidRPr="00BE11DE" w:rsidRDefault="00571BD1" w:rsidP="0047036B">
            <w:pPr>
              <w:ind w:right="124"/>
              <w:jc w:val="right"/>
              <w:rPr>
                <w:rFonts w:ascii="Angsana New" w:eastAsia="Calibri" w:hAnsi="Angsana New"/>
                <w:sz w:val="28"/>
                <w:szCs w:val="28"/>
              </w:rPr>
            </w:pPr>
          </w:p>
        </w:tc>
        <w:tc>
          <w:tcPr>
            <w:tcW w:w="1623" w:type="dxa"/>
            <w:hideMark/>
          </w:tcPr>
          <w:p w:rsidR="00571BD1" w:rsidRDefault="00571BD1" w:rsidP="0047036B">
            <w:pPr>
              <w:tabs>
                <w:tab w:val="left" w:pos="1459"/>
              </w:tabs>
              <w:ind w:right="72"/>
              <w:jc w:val="right"/>
              <w:rPr>
                <w:rFonts w:ascii="Angsana New" w:eastAsia="Calibri" w:hAnsi="Angsana New"/>
                <w:sz w:val="28"/>
                <w:szCs w:val="28"/>
              </w:rPr>
            </w:pPr>
          </w:p>
          <w:p w:rsidR="00571BD1" w:rsidRPr="00BE11DE" w:rsidRDefault="00571BD1" w:rsidP="0047036B">
            <w:pPr>
              <w:tabs>
                <w:tab w:val="left" w:pos="1459"/>
              </w:tabs>
              <w:ind w:right="72"/>
              <w:jc w:val="right"/>
              <w:rPr>
                <w:rFonts w:ascii="Angsana New" w:eastAsia="Calibri" w:hAnsi="Angsana New"/>
                <w:sz w:val="28"/>
                <w:szCs w:val="28"/>
              </w:rPr>
            </w:pPr>
            <w:r>
              <w:rPr>
                <w:rFonts w:ascii="Angsana New" w:eastAsia="Calibri" w:hAnsi="Angsana New" w:hint="cs"/>
                <w:sz w:val="28"/>
                <w:szCs w:val="28"/>
                <w:cs/>
              </w:rPr>
              <w:t>(</w:t>
            </w:r>
            <w:r>
              <w:rPr>
                <w:rFonts w:ascii="Angsana New" w:eastAsia="Calibri" w:hAnsi="Angsana New"/>
                <w:sz w:val="28"/>
                <w:szCs w:val="28"/>
              </w:rPr>
              <w:t>179,696.00</w:t>
            </w:r>
            <w:r>
              <w:rPr>
                <w:rFonts w:ascii="Angsana New" w:eastAsia="Calibri" w:hAnsi="Angsana New" w:hint="cs"/>
                <w:sz w:val="28"/>
                <w:szCs w:val="28"/>
                <w:cs/>
              </w:rPr>
              <w:t>)</w:t>
            </w:r>
          </w:p>
        </w:tc>
      </w:tr>
      <w:tr w:rsidR="00571BD1" w:rsidRPr="0050442D" w:rsidTr="0049541C">
        <w:trPr>
          <w:trHeight w:val="309"/>
        </w:trPr>
        <w:tc>
          <w:tcPr>
            <w:tcW w:w="3060" w:type="dxa"/>
            <w:shd w:val="clear" w:color="auto" w:fill="auto"/>
            <w:hideMark/>
          </w:tcPr>
          <w:p w:rsidR="00571BD1" w:rsidRPr="0050442D" w:rsidRDefault="00571BD1" w:rsidP="0050442D">
            <w:pPr>
              <w:ind w:left="-92" w:right="-108"/>
              <w:jc w:val="thaiDistribute"/>
              <w:rPr>
                <w:rFonts w:ascii="Angsana New" w:hAnsi="Angsana New"/>
                <w:sz w:val="28"/>
                <w:szCs w:val="28"/>
              </w:rPr>
            </w:pPr>
            <w:r w:rsidRPr="0050442D">
              <w:rPr>
                <w:rFonts w:ascii="Angsana New" w:hAnsi="Angsana New" w:hint="cs"/>
                <w:sz w:val="28"/>
                <w:szCs w:val="28"/>
              </w:rPr>
              <w:t xml:space="preserve">Total Comprehensive Income for the </w:t>
            </w:r>
          </w:p>
          <w:p w:rsidR="00571BD1" w:rsidRPr="0050442D" w:rsidRDefault="00571BD1" w:rsidP="0050442D">
            <w:pPr>
              <w:ind w:left="75" w:right="-108"/>
              <w:jc w:val="thaiDistribute"/>
              <w:rPr>
                <w:rFonts w:ascii="Angsana New" w:eastAsia="Calibri" w:hAnsi="Angsana New"/>
                <w:sz w:val="28"/>
                <w:szCs w:val="28"/>
              </w:rPr>
            </w:pPr>
            <w:r w:rsidRPr="0050442D">
              <w:rPr>
                <w:rFonts w:ascii="Angsana New" w:hAnsi="Angsana New" w:hint="cs"/>
                <w:sz w:val="28"/>
                <w:szCs w:val="28"/>
              </w:rPr>
              <w:t>year</w:t>
            </w:r>
          </w:p>
        </w:tc>
        <w:tc>
          <w:tcPr>
            <w:tcW w:w="1530" w:type="dxa"/>
            <w:hideMark/>
          </w:tcPr>
          <w:p w:rsidR="00571BD1" w:rsidRDefault="00571BD1" w:rsidP="0050442D">
            <w:pPr>
              <w:ind w:left="-108" w:right="72"/>
              <w:jc w:val="right"/>
              <w:rPr>
                <w:rFonts w:ascii="Angsana New" w:eastAsia="Calibri" w:hAnsi="Angsana New"/>
                <w:sz w:val="28"/>
                <w:szCs w:val="28"/>
              </w:rPr>
            </w:pPr>
          </w:p>
          <w:p w:rsidR="00571BD1" w:rsidRPr="00BE11DE" w:rsidRDefault="00571BD1" w:rsidP="0050442D">
            <w:pPr>
              <w:ind w:left="-108" w:right="72"/>
              <w:jc w:val="right"/>
              <w:rPr>
                <w:rFonts w:ascii="Angsana New" w:eastAsia="Calibri" w:hAnsi="Angsana New"/>
                <w:sz w:val="28"/>
                <w:szCs w:val="28"/>
              </w:rPr>
            </w:pPr>
            <w:r>
              <w:rPr>
                <w:rFonts w:ascii="Angsana New" w:eastAsia="Calibri" w:hAnsi="Angsana New"/>
                <w:sz w:val="28"/>
                <w:szCs w:val="28"/>
              </w:rPr>
              <w:t>402,175.10</w:t>
            </w:r>
          </w:p>
        </w:tc>
        <w:tc>
          <w:tcPr>
            <w:tcW w:w="263" w:type="dxa"/>
          </w:tcPr>
          <w:p w:rsidR="00571BD1" w:rsidRPr="00BE11DE" w:rsidRDefault="00571BD1" w:rsidP="0050442D">
            <w:pPr>
              <w:tabs>
                <w:tab w:val="left" w:pos="360"/>
                <w:tab w:val="left" w:pos="810"/>
              </w:tabs>
              <w:jc w:val="right"/>
              <w:rPr>
                <w:rFonts w:ascii="Angsana New" w:eastAsia="Calibri" w:hAnsi="Angsana New"/>
                <w:sz w:val="28"/>
                <w:szCs w:val="28"/>
              </w:rPr>
            </w:pPr>
          </w:p>
        </w:tc>
        <w:tc>
          <w:tcPr>
            <w:tcW w:w="1627" w:type="dxa"/>
            <w:hideMark/>
          </w:tcPr>
          <w:p w:rsidR="00571BD1" w:rsidRDefault="00571BD1" w:rsidP="0050442D">
            <w:pPr>
              <w:ind w:left="-101" w:right="72"/>
              <w:jc w:val="right"/>
              <w:rPr>
                <w:rFonts w:ascii="Angsana New" w:eastAsia="Calibri" w:hAnsi="Angsana New"/>
                <w:sz w:val="28"/>
                <w:szCs w:val="28"/>
              </w:rPr>
            </w:pPr>
          </w:p>
          <w:p w:rsidR="00571BD1" w:rsidRPr="00BE11DE" w:rsidRDefault="00571BD1" w:rsidP="0050442D">
            <w:pPr>
              <w:ind w:left="-101" w:right="72"/>
              <w:jc w:val="right"/>
              <w:rPr>
                <w:rFonts w:ascii="Angsana New" w:eastAsia="Calibri" w:hAnsi="Angsana New"/>
                <w:sz w:val="28"/>
                <w:szCs w:val="28"/>
              </w:rPr>
            </w:pPr>
            <w:r w:rsidRPr="00BE11DE">
              <w:rPr>
                <w:rFonts w:ascii="Angsana New" w:eastAsia="Calibri" w:hAnsi="Angsana New"/>
                <w:sz w:val="28"/>
                <w:szCs w:val="28"/>
              </w:rPr>
              <w:t>(7,339,196</w:t>
            </w:r>
            <w:r w:rsidRPr="00BE11DE">
              <w:rPr>
                <w:rFonts w:ascii="Angsana New" w:eastAsia="Calibri" w:hAnsi="Angsana New"/>
                <w:sz w:val="28"/>
                <w:szCs w:val="28"/>
                <w:cs/>
              </w:rPr>
              <w:t>.</w:t>
            </w:r>
            <w:r w:rsidRPr="00BE11DE">
              <w:rPr>
                <w:rFonts w:ascii="Angsana New" w:eastAsia="Calibri" w:hAnsi="Angsana New"/>
                <w:sz w:val="28"/>
                <w:szCs w:val="28"/>
              </w:rPr>
              <w:t>80)</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Default="00571BD1" w:rsidP="0050442D">
            <w:pPr>
              <w:ind w:right="113"/>
              <w:jc w:val="right"/>
              <w:rPr>
                <w:rFonts w:ascii="Angsana New" w:eastAsia="Calibri" w:hAnsi="Angsana New"/>
                <w:sz w:val="28"/>
                <w:szCs w:val="28"/>
              </w:rPr>
            </w:pPr>
          </w:p>
          <w:p w:rsidR="00571BD1" w:rsidRPr="00BE11DE" w:rsidRDefault="00571BD1" w:rsidP="0050442D">
            <w:pPr>
              <w:ind w:right="113"/>
              <w:jc w:val="right"/>
              <w:rPr>
                <w:rFonts w:ascii="Angsana New" w:eastAsia="Calibri" w:hAnsi="Angsana New"/>
                <w:sz w:val="28"/>
                <w:szCs w:val="28"/>
              </w:rPr>
            </w:pPr>
            <w:r w:rsidRPr="00BE11DE">
              <w:rPr>
                <w:rFonts w:ascii="Angsana New" w:eastAsia="Calibri" w:hAnsi="Angsana New"/>
                <w:sz w:val="28"/>
                <w:szCs w:val="28"/>
              </w:rPr>
              <w:t>7,130,295.43</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Default="00571BD1" w:rsidP="0050442D">
            <w:pPr>
              <w:tabs>
                <w:tab w:val="left" w:pos="1459"/>
              </w:tabs>
              <w:ind w:right="72"/>
              <w:jc w:val="right"/>
              <w:rPr>
                <w:rFonts w:ascii="Angsana New" w:eastAsia="Calibri" w:hAnsi="Angsana New"/>
                <w:sz w:val="28"/>
                <w:szCs w:val="28"/>
              </w:rPr>
            </w:pPr>
          </w:p>
          <w:p w:rsidR="00571BD1" w:rsidRPr="00BE11DE" w:rsidRDefault="00571BD1" w:rsidP="0050442D">
            <w:pPr>
              <w:tabs>
                <w:tab w:val="left" w:pos="1459"/>
              </w:tabs>
              <w:ind w:right="72"/>
              <w:jc w:val="right"/>
              <w:rPr>
                <w:rFonts w:ascii="Angsana New" w:eastAsia="Calibri" w:hAnsi="Angsana New"/>
                <w:sz w:val="28"/>
                <w:szCs w:val="28"/>
              </w:rPr>
            </w:pPr>
            <w:r>
              <w:rPr>
                <w:rFonts w:ascii="Angsana New" w:eastAsia="Calibri" w:hAnsi="Angsana New"/>
                <w:sz w:val="28"/>
                <w:szCs w:val="28"/>
              </w:rPr>
              <w:t>193,273</w:t>
            </w:r>
            <w:r w:rsidRPr="00BE11DE">
              <w:rPr>
                <w:rFonts w:ascii="Angsana New" w:eastAsia="Calibri" w:hAnsi="Angsana New" w:hint="cs"/>
                <w:sz w:val="28"/>
                <w:szCs w:val="28"/>
                <w:cs/>
              </w:rPr>
              <w:t>.73</w:t>
            </w:r>
          </w:p>
        </w:tc>
      </w:tr>
      <w:tr w:rsidR="00571BD1" w:rsidRPr="0050442D" w:rsidTr="009E35BE">
        <w:trPr>
          <w:trHeight w:val="309"/>
        </w:trPr>
        <w:tc>
          <w:tcPr>
            <w:tcW w:w="3060" w:type="dxa"/>
          </w:tcPr>
          <w:p w:rsidR="00571BD1" w:rsidRPr="0050442D" w:rsidRDefault="00571BD1" w:rsidP="00291280">
            <w:pPr>
              <w:tabs>
                <w:tab w:val="left" w:pos="360"/>
                <w:tab w:val="left" w:pos="810"/>
              </w:tabs>
              <w:ind w:left="-92" w:right="-288"/>
              <w:jc w:val="thaiDistribute"/>
              <w:rPr>
                <w:rFonts w:ascii="Angsana New" w:hAnsi="Angsana New"/>
                <w:sz w:val="28"/>
                <w:szCs w:val="28"/>
              </w:rPr>
            </w:pPr>
          </w:p>
        </w:tc>
        <w:tc>
          <w:tcPr>
            <w:tcW w:w="1530" w:type="dxa"/>
          </w:tcPr>
          <w:p w:rsidR="00571BD1" w:rsidRPr="0050442D" w:rsidRDefault="00571BD1" w:rsidP="00291280">
            <w:pPr>
              <w:ind w:right="124"/>
              <w:jc w:val="right"/>
              <w:rPr>
                <w:rFonts w:ascii="Angsana New" w:eastAsia="Calibri" w:hAnsi="Angsana New"/>
                <w:sz w:val="28"/>
                <w:szCs w:val="28"/>
              </w:rPr>
            </w:pPr>
          </w:p>
        </w:tc>
        <w:tc>
          <w:tcPr>
            <w:tcW w:w="263" w:type="dxa"/>
          </w:tcPr>
          <w:p w:rsidR="00571BD1" w:rsidRPr="0050442D" w:rsidRDefault="00571BD1" w:rsidP="00291280">
            <w:pPr>
              <w:tabs>
                <w:tab w:val="left" w:pos="360"/>
                <w:tab w:val="left" w:pos="810"/>
              </w:tabs>
              <w:jc w:val="right"/>
              <w:rPr>
                <w:rFonts w:ascii="Angsana New" w:eastAsia="Calibri" w:hAnsi="Angsana New"/>
                <w:sz w:val="28"/>
                <w:szCs w:val="28"/>
              </w:rPr>
            </w:pPr>
          </w:p>
        </w:tc>
        <w:tc>
          <w:tcPr>
            <w:tcW w:w="1627" w:type="dxa"/>
          </w:tcPr>
          <w:p w:rsidR="00571BD1" w:rsidRPr="0050442D" w:rsidRDefault="00571BD1" w:rsidP="00291280">
            <w:pPr>
              <w:ind w:right="124"/>
              <w:jc w:val="right"/>
              <w:rPr>
                <w:rFonts w:ascii="Angsana New" w:eastAsia="Calibri" w:hAnsi="Angsana New"/>
                <w:sz w:val="28"/>
                <w:szCs w:val="28"/>
              </w:rPr>
            </w:pPr>
          </w:p>
        </w:tc>
        <w:tc>
          <w:tcPr>
            <w:tcW w:w="267" w:type="dxa"/>
          </w:tcPr>
          <w:p w:rsidR="00571BD1" w:rsidRPr="0050442D" w:rsidRDefault="00571BD1" w:rsidP="00291280">
            <w:pPr>
              <w:ind w:right="124"/>
              <w:jc w:val="right"/>
              <w:rPr>
                <w:rFonts w:ascii="Angsana New" w:eastAsia="Calibri" w:hAnsi="Angsana New"/>
                <w:sz w:val="28"/>
                <w:szCs w:val="28"/>
              </w:rPr>
            </w:pPr>
          </w:p>
        </w:tc>
        <w:tc>
          <w:tcPr>
            <w:tcW w:w="1623" w:type="dxa"/>
          </w:tcPr>
          <w:p w:rsidR="00571BD1" w:rsidRPr="0050442D" w:rsidRDefault="00571BD1" w:rsidP="00291280">
            <w:pPr>
              <w:ind w:right="113"/>
              <w:jc w:val="right"/>
              <w:rPr>
                <w:rFonts w:ascii="Angsana New" w:eastAsia="Calibri" w:hAnsi="Angsana New"/>
                <w:sz w:val="28"/>
                <w:szCs w:val="28"/>
              </w:rPr>
            </w:pPr>
          </w:p>
        </w:tc>
        <w:tc>
          <w:tcPr>
            <w:tcW w:w="267" w:type="dxa"/>
          </w:tcPr>
          <w:p w:rsidR="00571BD1" w:rsidRPr="0050442D" w:rsidRDefault="00571BD1" w:rsidP="00291280">
            <w:pPr>
              <w:ind w:right="124"/>
              <w:jc w:val="right"/>
              <w:rPr>
                <w:rFonts w:ascii="Angsana New" w:eastAsia="Calibri" w:hAnsi="Angsana New"/>
                <w:sz w:val="28"/>
                <w:szCs w:val="28"/>
              </w:rPr>
            </w:pPr>
          </w:p>
        </w:tc>
        <w:tc>
          <w:tcPr>
            <w:tcW w:w="1623" w:type="dxa"/>
          </w:tcPr>
          <w:p w:rsidR="00571BD1" w:rsidRPr="0050442D" w:rsidRDefault="00571BD1" w:rsidP="00291280">
            <w:pPr>
              <w:tabs>
                <w:tab w:val="left" w:pos="1459"/>
              </w:tabs>
              <w:ind w:right="72"/>
              <w:jc w:val="right"/>
              <w:rPr>
                <w:rFonts w:ascii="Angsana New" w:eastAsia="Calibri" w:hAnsi="Angsana New"/>
                <w:sz w:val="28"/>
                <w:szCs w:val="28"/>
              </w:rPr>
            </w:pPr>
          </w:p>
        </w:tc>
      </w:tr>
      <w:tr w:rsidR="00571BD1" w:rsidRPr="0050442D" w:rsidTr="004C0DC5">
        <w:trPr>
          <w:trHeight w:val="309"/>
        </w:trPr>
        <w:tc>
          <w:tcPr>
            <w:tcW w:w="3060" w:type="dxa"/>
            <w:shd w:val="clear" w:color="auto" w:fill="auto"/>
            <w:hideMark/>
          </w:tcPr>
          <w:p w:rsidR="00571BD1" w:rsidRPr="0050442D" w:rsidRDefault="00571BD1" w:rsidP="0050442D">
            <w:pPr>
              <w:tabs>
                <w:tab w:val="left" w:pos="360"/>
                <w:tab w:val="left" w:pos="810"/>
              </w:tabs>
              <w:ind w:left="-92" w:right="-108"/>
              <w:jc w:val="thaiDistribute"/>
              <w:rPr>
                <w:rFonts w:ascii="Angsana New" w:hAnsi="Angsana New"/>
                <w:sz w:val="28"/>
                <w:szCs w:val="28"/>
              </w:rPr>
            </w:pPr>
            <w:r w:rsidRPr="0050442D">
              <w:rPr>
                <w:rFonts w:ascii="Angsana New" w:hAnsi="Angsana New" w:hint="cs"/>
                <w:sz w:val="28"/>
                <w:szCs w:val="28"/>
              </w:rPr>
              <w:t xml:space="preserve">Dividend income from associate </w:t>
            </w:r>
          </w:p>
          <w:p w:rsidR="00571BD1" w:rsidRPr="0050442D" w:rsidRDefault="00571BD1" w:rsidP="0050442D">
            <w:pPr>
              <w:tabs>
                <w:tab w:val="left" w:pos="360"/>
                <w:tab w:val="left" w:pos="810"/>
              </w:tabs>
              <w:ind w:left="-92" w:right="-108" w:firstLine="157"/>
              <w:jc w:val="thaiDistribute"/>
              <w:rPr>
                <w:rFonts w:ascii="Angsana New" w:eastAsia="Calibri" w:hAnsi="Angsana New"/>
                <w:sz w:val="28"/>
                <w:szCs w:val="28"/>
              </w:rPr>
            </w:pPr>
            <w:r w:rsidRPr="0050442D">
              <w:rPr>
                <w:rFonts w:ascii="Angsana New" w:hAnsi="Angsana New" w:hint="cs"/>
                <w:sz w:val="28"/>
                <w:szCs w:val="28"/>
              </w:rPr>
              <w:t>during the year</w:t>
            </w:r>
          </w:p>
        </w:tc>
        <w:tc>
          <w:tcPr>
            <w:tcW w:w="1530" w:type="dxa"/>
            <w:hideMark/>
          </w:tcPr>
          <w:p w:rsidR="00571BD1" w:rsidRPr="00BE11DE" w:rsidRDefault="00571BD1" w:rsidP="0050442D">
            <w:pPr>
              <w:ind w:left="-146" w:right="72"/>
              <w:jc w:val="right"/>
              <w:rPr>
                <w:rFonts w:ascii="Angsana New" w:eastAsia="Calibri" w:hAnsi="Angsana New"/>
                <w:sz w:val="28"/>
                <w:szCs w:val="28"/>
              </w:rPr>
            </w:pPr>
            <w:r w:rsidRPr="00BE11DE">
              <w:rPr>
                <w:rFonts w:ascii="Angsana New" w:eastAsia="Calibri" w:hAnsi="Angsana New"/>
                <w:sz w:val="28"/>
                <w:szCs w:val="28"/>
              </w:rPr>
              <w:t xml:space="preserve">             4,000,000.00</w:t>
            </w:r>
          </w:p>
        </w:tc>
        <w:tc>
          <w:tcPr>
            <w:tcW w:w="263" w:type="dxa"/>
          </w:tcPr>
          <w:p w:rsidR="00571BD1" w:rsidRPr="00BE11DE" w:rsidRDefault="00571BD1" w:rsidP="0050442D">
            <w:pPr>
              <w:tabs>
                <w:tab w:val="left" w:pos="360"/>
                <w:tab w:val="left" w:pos="810"/>
              </w:tabs>
              <w:jc w:val="right"/>
              <w:rPr>
                <w:rFonts w:ascii="Angsana New" w:eastAsia="Calibri" w:hAnsi="Angsana New"/>
                <w:sz w:val="28"/>
                <w:szCs w:val="28"/>
              </w:rPr>
            </w:pPr>
          </w:p>
        </w:tc>
        <w:tc>
          <w:tcPr>
            <w:tcW w:w="1627" w:type="dxa"/>
            <w:hideMark/>
          </w:tcPr>
          <w:p w:rsidR="00571BD1" w:rsidRDefault="00571BD1" w:rsidP="0050442D">
            <w:pPr>
              <w:ind w:left="-105" w:right="-108"/>
              <w:jc w:val="center"/>
              <w:rPr>
                <w:rFonts w:ascii="Angsana New" w:eastAsia="Calibri" w:hAnsi="Angsana New"/>
                <w:sz w:val="28"/>
                <w:szCs w:val="28"/>
              </w:rPr>
            </w:pPr>
          </w:p>
          <w:p w:rsidR="00571BD1" w:rsidRPr="00BE11DE" w:rsidRDefault="00571BD1" w:rsidP="0050442D">
            <w:pPr>
              <w:ind w:left="-105" w:right="-108"/>
              <w:jc w:val="center"/>
              <w:rPr>
                <w:rFonts w:ascii="Angsana New" w:eastAsia="Calibri" w:hAnsi="Angsana New"/>
                <w:sz w:val="28"/>
                <w:szCs w:val="28"/>
              </w:rPr>
            </w:pPr>
            <w:r w:rsidRPr="00BE11DE">
              <w:rPr>
                <w:rFonts w:ascii="Angsana New" w:eastAsia="Calibri" w:hAnsi="Angsana New"/>
                <w:sz w:val="28"/>
                <w:szCs w:val="28"/>
                <w:cs/>
              </w:rPr>
              <w:t>-</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Default="00571BD1" w:rsidP="0050442D">
            <w:pPr>
              <w:ind w:left="-105" w:right="-108"/>
              <w:jc w:val="center"/>
              <w:rPr>
                <w:rFonts w:ascii="Angsana New" w:eastAsia="Calibri" w:hAnsi="Angsana New"/>
                <w:sz w:val="28"/>
                <w:szCs w:val="28"/>
              </w:rPr>
            </w:pPr>
          </w:p>
          <w:p w:rsidR="00571BD1" w:rsidRPr="00BE11DE" w:rsidRDefault="00571BD1" w:rsidP="0050442D">
            <w:pPr>
              <w:ind w:left="-105" w:right="-108"/>
              <w:jc w:val="center"/>
              <w:rPr>
                <w:rFonts w:ascii="Angsana New" w:eastAsia="Calibri" w:hAnsi="Angsana New"/>
                <w:sz w:val="28"/>
                <w:szCs w:val="28"/>
              </w:rPr>
            </w:pPr>
            <w:r w:rsidRPr="00BE11DE">
              <w:rPr>
                <w:rFonts w:ascii="Angsana New" w:eastAsia="Calibri" w:hAnsi="Angsana New"/>
                <w:sz w:val="28"/>
                <w:szCs w:val="28"/>
                <w:cs/>
              </w:rPr>
              <w:t>-</w:t>
            </w:r>
          </w:p>
        </w:tc>
        <w:tc>
          <w:tcPr>
            <w:tcW w:w="267" w:type="dxa"/>
          </w:tcPr>
          <w:p w:rsidR="00571BD1" w:rsidRPr="00BE11DE" w:rsidRDefault="00571BD1" w:rsidP="0050442D">
            <w:pPr>
              <w:ind w:right="124"/>
              <w:jc w:val="right"/>
              <w:rPr>
                <w:rFonts w:ascii="Angsana New" w:eastAsia="Calibri" w:hAnsi="Angsana New"/>
                <w:sz w:val="28"/>
                <w:szCs w:val="28"/>
              </w:rPr>
            </w:pPr>
          </w:p>
        </w:tc>
        <w:tc>
          <w:tcPr>
            <w:tcW w:w="1623" w:type="dxa"/>
            <w:hideMark/>
          </w:tcPr>
          <w:p w:rsidR="00571BD1" w:rsidRDefault="00571BD1" w:rsidP="0050442D">
            <w:pPr>
              <w:tabs>
                <w:tab w:val="left" w:pos="1459"/>
              </w:tabs>
              <w:ind w:right="72"/>
              <w:jc w:val="right"/>
              <w:rPr>
                <w:rFonts w:ascii="Angsana New" w:eastAsia="Calibri" w:hAnsi="Angsana New"/>
                <w:sz w:val="28"/>
                <w:szCs w:val="28"/>
              </w:rPr>
            </w:pPr>
          </w:p>
          <w:p w:rsidR="00571BD1" w:rsidRPr="00BE11DE" w:rsidRDefault="00571BD1" w:rsidP="0050442D">
            <w:pPr>
              <w:tabs>
                <w:tab w:val="left" w:pos="1459"/>
              </w:tabs>
              <w:ind w:right="72"/>
              <w:jc w:val="right"/>
              <w:rPr>
                <w:rFonts w:ascii="Angsana New" w:eastAsia="Calibri" w:hAnsi="Angsana New"/>
                <w:sz w:val="28"/>
                <w:szCs w:val="28"/>
              </w:rPr>
            </w:pPr>
            <w:r w:rsidRPr="00BE11DE">
              <w:rPr>
                <w:rFonts w:ascii="Angsana New" w:eastAsia="Calibri" w:hAnsi="Angsana New"/>
                <w:sz w:val="28"/>
                <w:szCs w:val="28"/>
              </w:rPr>
              <w:t>4,000,000.00</w:t>
            </w:r>
          </w:p>
        </w:tc>
      </w:tr>
    </w:tbl>
    <w:p w:rsidR="00FF67D8" w:rsidRPr="006F2636" w:rsidRDefault="001E7AD8" w:rsidP="001024F2">
      <w:pPr>
        <w:spacing w:before="120"/>
        <w:ind w:left="450" w:firstLine="900"/>
        <w:jc w:val="thaiDistribute"/>
        <w:rPr>
          <w:rFonts w:ascii="Angsana New" w:hAnsi="Angsana New"/>
          <w:spacing w:val="-4"/>
          <w:position w:val="-2"/>
          <w:sz w:val="30"/>
          <w:szCs w:val="30"/>
        </w:rPr>
      </w:pPr>
      <w:r w:rsidRPr="006F2636">
        <w:rPr>
          <w:rFonts w:ascii="Angsana New" w:hAnsi="Angsana New"/>
          <w:color w:val="000000"/>
          <w:spacing w:val="-4"/>
          <w:position w:val="-2"/>
          <w:sz w:val="30"/>
          <w:szCs w:val="30"/>
        </w:rPr>
        <w:t>The reconciliation of the above financial information with the carrying amount of interest</w:t>
      </w:r>
      <w:r w:rsidRPr="006F2636">
        <w:rPr>
          <w:rFonts w:ascii="Angsana New" w:hAnsi="Angsana New"/>
          <w:spacing w:val="-4"/>
          <w:position w:val="-2"/>
          <w:sz w:val="30"/>
          <w:szCs w:val="30"/>
        </w:rPr>
        <w:t>Investments in Associated Companies</w:t>
      </w:r>
      <w:r w:rsidRPr="006F2636">
        <w:rPr>
          <w:rFonts w:ascii="Angsana New" w:hAnsi="Angsana New"/>
          <w:color w:val="000000"/>
          <w:spacing w:val="-4"/>
          <w:position w:val="-2"/>
          <w:sz w:val="30"/>
          <w:szCs w:val="30"/>
        </w:rPr>
        <w:t xml:space="preserve"> which is recognized in the </w:t>
      </w:r>
      <w:r w:rsidRPr="006F2636">
        <w:rPr>
          <w:rFonts w:ascii="Angsana New" w:eastAsia="Angsana New" w:hAnsi="Angsana New"/>
          <w:spacing w:val="-4"/>
          <w:position w:val="-2"/>
          <w:sz w:val="30"/>
          <w:szCs w:val="30"/>
        </w:rPr>
        <w:t>Consolidated</w:t>
      </w:r>
      <w:r w:rsidRPr="006F2636">
        <w:rPr>
          <w:rFonts w:ascii="Angsana New" w:hAnsi="Angsana New"/>
          <w:color w:val="000000"/>
          <w:spacing w:val="-4"/>
          <w:position w:val="-2"/>
          <w:sz w:val="30"/>
          <w:szCs w:val="30"/>
        </w:rPr>
        <w:t xml:space="preserve"> financial statementsare as follows:</w:t>
      </w:r>
    </w:p>
    <w:tbl>
      <w:tblPr>
        <w:tblW w:w="10260" w:type="dxa"/>
        <w:tblInd w:w="-342" w:type="dxa"/>
        <w:tblLook w:val="04A0"/>
      </w:tblPr>
      <w:tblGrid>
        <w:gridCol w:w="2970"/>
        <w:gridCol w:w="1620"/>
        <w:gridCol w:w="263"/>
        <w:gridCol w:w="1627"/>
        <w:gridCol w:w="267"/>
        <w:gridCol w:w="1623"/>
        <w:gridCol w:w="267"/>
        <w:gridCol w:w="1623"/>
      </w:tblGrid>
      <w:tr w:rsidR="00A26736" w:rsidRPr="003D5C40" w:rsidTr="007D305B">
        <w:trPr>
          <w:trHeight w:val="309"/>
        </w:trPr>
        <w:tc>
          <w:tcPr>
            <w:tcW w:w="2970" w:type="dxa"/>
          </w:tcPr>
          <w:p w:rsidR="00A26736" w:rsidRPr="003D5C40" w:rsidRDefault="00A26736" w:rsidP="007D305B">
            <w:pPr>
              <w:tabs>
                <w:tab w:val="left" w:pos="360"/>
                <w:tab w:val="left" w:pos="810"/>
              </w:tabs>
              <w:ind w:left="-92" w:right="-108"/>
              <w:jc w:val="thaiDistribute"/>
              <w:rPr>
                <w:rFonts w:ascii="Angsana New" w:eastAsia="Calibri" w:hAnsi="Angsana New"/>
                <w:sz w:val="28"/>
                <w:szCs w:val="28"/>
                <w:cs/>
              </w:rPr>
            </w:pPr>
          </w:p>
        </w:tc>
        <w:tc>
          <w:tcPr>
            <w:tcW w:w="7290" w:type="dxa"/>
            <w:gridSpan w:val="7"/>
          </w:tcPr>
          <w:p w:rsidR="00A26736" w:rsidRPr="003D5C40" w:rsidRDefault="00BA4D3C" w:rsidP="007D305B">
            <w:pPr>
              <w:ind w:left="-108" w:right="-108"/>
              <w:jc w:val="center"/>
              <w:rPr>
                <w:rFonts w:ascii="Angsana New" w:eastAsia="Times New Roman" w:hAnsi="Angsana New"/>
                <w:sz w:val="28"/>
                <w:szCs w:val="28"/>
              </w:rPr>
            </w:pPr>
            <w:r w:rsidRPr="003D5C40">
              <w:rPr>
                <w:rFonts w:ascii="Angsana New" w:hAnsi="Angsana New" w:hint="cs"/>
                <w:sz w:val="28"/>
                <w:szCs w:val="28"/>
              </w:rPr>
              <w:t>Investment in associated company</w:t>
            </w:r>
          </w:p>
        </w:tc>
      </w:tr>
      <w:tr w:rsidR="00894613" w:rsidRPr="003D5C40" w:rsidTr="007D305B">
        <w:trPr>
          <w:trHeight w:val="309"/>
        </w:trPr>
        <w:tc>
          <w:tcPr>
            <w:tcW w:w="2970" w:type="dxa"/>
          </w:tcPr>
          <w:p w:rsidR="00894613" w:rsidRPr="003D5C40" w:rsidRDefault="00894613" w:rsidP="00894613">
            <w:pPr>
              <w:tabs>
                <w:tab w:val="left" w:pos="360"/>
                <w:tab w:val="left" w:pos="810"/>
              </w:tabs>
              <w:ind w:left="-92" w:right="-108"/>
              <w:jc w:val="thaiDistribute"/>
              <w:rPr>
                <w:rFonts w:ascii="Angsana New" w:eastAsia="Calibri" w:hAnsi="Angsana New"/>
                <w:sz w:val="28"/>
                <w:szCs w:val="28"/>
                <w:cs/>
              </w:rPr>
            </w:pPr>
          </w:p>
        </w:tc>
        <w:tc>
          <w:tcPr>
            <w:tcW w:w="1620" w:type="dxa"/>
          </w:tcPr>
          <w:p w:rsidR="00894613" w:rsidRPr="003D5C40" w:rsidRDefault="00894613" w:rsidP="00894613">
            <w:pPr>
              <w:ind w:left="-108" w:right="-108"/>
              <w:jc w:val="center"/>
              <w:rPr>
                <w:rFonts w:ascii="Angsana New" w:hAnsi="Angsana New"/>
                <w:sz w:val="28"/>
                <w:szCs w:val="28"/>
              </w:rPr>
            </w:pPr>
            <w:r w:rsidRPr="003D5C40">
              <w:rPr>
                <w:rFonts w:ascii="Angsana New" w:eastAsia="Times New Roman" w:hAnsi="Angsana New" w:hint="cs"/>
                <w:color w:val="000000"/>
                <w:sz w:val="28"/>
                <w:szCs w:val="28"/>
              </w:rPr>
              <w:t>I-Gen Engineering Co., Ltd.</w:t>
            </w:r>
          </w:p>
        </w:tc>
        <w:tc>
          <w:tcPr>
            <w:tcW w:w="263" w:type="dxa"/>
          </w:tcPr>
          <w:p w:rsidR="00894613" w:rsidRPr="003D5C40" w:rsidRDefault="00894613" w:rsidP="00894613">
            <w:pPr>
              <w:tabs>
                <w:tab w:val="left" w:pos="360"/>
                <w:tab w:val="left" w:pos="810"/>
              </w:tabs>
              <w:jc w:val="center"/>
              <w:rPr>
                <w:rFonts w:ascii="Angsana New" w:eastAsia="Calibri" w:hAnsi="Angsana New"/>
                <w:sz w:val="28"/>
                <w:szCs w:val="28"/>
              </w:rPr>
            </w:pPr>
          </w:p>
        </w:tc>
        <w:tc>
          <w:tcPr>
            <w:tcW w:w="1627"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hAnsi="Angsana New" w:hint="cs"/>
                <w:sz w:val="28"/>
                <w:szCs w:val="28"/>
              </w:rPr>
              <w:t>Longkong Studio Limited</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hAnsi="Angsana New" w:hint="cs"/>
                <w:sz w:val="28"/>
                <w:szCs w:val="28"/>
              </w:rPr>
              <w:t>Complete Transport Co., Ltd</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Times New Roman" w:hAnsi="Angsana New" w:hint="cs"/>
                <w:sz w:val="28"/>
                <w:szCs w:val="28"/>
              </w:rPr>
              <w:t>Total</w:t>
            </w:r>
          </w:p>
        </w:tc>
      </w:tr>
      <w:tr w:rsidR="00894613" w:rsidRPr="003D5C40" w:rsidTr="007D305B">
        <w:trPr>
          <w:trHeight w:val="309"/>
        </w:trPr>
        <w:tc>
          <w:tcPr>
            <w:tcW w:w="2970" w:type="dxa"/>
          </w:tcPr>
          <w:p w:rsidR="00894613" w:rsidRPr="003D5C40" w:rsidRDefault="00894613" w:rsidP="00894613">
            <w:pPr>
              <w:tabs>
                <w:tab w:val="left" w:pos="360"/>
                <w:tab w:val="left" w:pos="810"/>
              </w:tabs>
              <w:ind w:left="-92" w:right="-108"/>
              <w:jc w:val="thaiDistribute"/>
              <w:rPr>
                <w:rFonts w:ascii="Angsana New" w:eastAsia="Calibri" w:hAnsi="Angsana New"/>
                <w:sz w:val="28"/>
                <w:szCs w:val="28"/>
                <w:cs/>
              </w:rPr>
            </w:pPr>
          </w:p>
        </w:tc>
        <w:tc>
          <w:tcPr>
            <w:tcW w:w="1620"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Times New Roman" w:hAnsi="Angsana New" w:hint="cs"/>
                <w:sz w:val="28"/>
                <w:szCs w:val="28"/>
              </w:rPr>
              <w:t>As at</w:t>
            </w:r>
          </w:p>
        </w:tc>
        <w:tc>
          <w:tcPr>
            <w:tcW w:w="263" w:type="dxa"/>
          </w:tcPr>
          <w:p w:rsidR="00894613" w:rsidRPr="003D5C40" w:rsidRDefault="00894613" w:rsidP="00894613">
            <w:pPr>
              <w:tabs>
                <w:tab w:val="left" w:pos="360"/>
                <w:tab w:val="left" w:pos="810"/>
              </w:tabs>
              <w:jc w:val="thaiDistribute"/>
              <w:rPr>
                <w:rFonts w:ascii="Angsana New" w:eastAsia="Calibri" w:hAnsi="Angsana New"/>
                <w:sz w:val="28"/>
                <w:szCs w:val="28"/>
              </w:rPr>
            </w:pPr>
          </w:p>
        </w:tc>
        <w:tc>
          <w:tcPr>
            <w:tcW w:w="1627"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Times New Roman" w:hAnsi="Angsana New" w:hint="cs"/>
                <w:sz w:val="28"/>
                <w:szCs w:val="28"/>
              </w:rPr>
              <w:t>As at</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Times New Roman" w:hAnsi="Angsana New" w:hint="cs"/>
                <w:sz w:val="28"/>
                <w:szCs w:val="28"/>
              </w:rPr>
              <w:t>As at</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Times New Roman" w:hAnsi="Angsana New" w:hint="cs"/>
                <w:sz w:val="28"/>
                <w:szCs w:val="28"/>
              </w:rPr>
              <w:t>As at</w:t>
            </w:r>
          </w:p>
        </w:tc>
      </w:tr>
      <w:tr w:rsidR="00894613" w:rsidRPr="003D5C40" w:rsidTr="007D305B">
        <w:trPr>
          <w:trHeight w:val="309"/>
        </w:trPr>
        <w:tc>
          <w:tcPr>
            <w:tcW w:w="2970" w:type="dxa"/>
          </w:tcPr>
          <w:p w:rsidR="00894613" w:rsidRPr="003D5C40" w:rsidRDefault="00894613" w:rsidP="00894613">
            <w:pPr>
              <w:tabs>
                <w:tab w:val="left" w:pos="360"/>
                <w:tab w:val="left" w:pos="810"/>
              </w:tabs>
              <w:ind w:left="-92" w:right="-108"/>
              <w:jc w:val="thaiDistribute"/>
              <w:rPr>
                <w:rFonts w:ascii="Angsana New" w:eastAsia="Calibri" w:hAnsi="Angsana New"/>
                <w:sz w:val="28"/>
                <w:szCs w:val="28"/>
                <w:cs/>
              </w:rPr>
            </w:pPr>
          </w:p>
        </w:tc>
        <w:tc>
          <w:tcPr>
            <w:tcW w:w="1620" w:type="dxa"/>
          </w:tcPr>
          <w:p w:rsidR="00894613" w:rsidRPr="003D5C40" w:rsidRDefault="00894613" w:rsidP="00894613">
            <w:pPr>
              <w:ind w:left="-108" w:right="-108"/>
              <w:jc w:val="center"/>
              <w:rPr>
                <w:rFonts w:ascii="Angsana New" w:hAnsi="Angsana New"/>
                <w:sz w:val="28"/>
                <w:szCs w:val="28"/>
                <w:cs/>
              </w:rPr>
            </w:pPr>
            <w:r w:rsidRPr="003D5C40">
              <w:rPr>
                <w:rFonts w:ascii="Angsana New" w:hAnsi="Angsana New" w:hint="cs"/>
                <w:color w:val="000000"/>
                <w:spacing w:val="-6"/>
                <w:sz w:val="28"/>
                <w:szCs w:val="28"/>
              </w:rPr>
              <w:t>31 December 201</w:t>
            </w:r>
            <w:r w:rsidRPr="003D5C40">
              <w:rPr>
                <w:rFonts w:ascii="Angsana New" w:hAnsi="Angsana New" w:hint="cs"/>
                <w:color w:val="000000"/>
                <w:spacing w:val="-6"/>
                <w:sz w:val="28"/>
                <w:szCs w:val="28"/>
                <w:cs/>
              </w:rPr>
              <w:t>6</w:t>
            </w:r>
          </w:p>
        </w:tc>
        <w:tc>
          <w:tcPr>
            <w:tcW w:w="263" w:type="dxa"/>
          </w:tcPr>
          <w:p w:rsidR="00894613" w:rsidRPr="003D5C40" w:rsidRDefault="00894613" w:rsidP="00894613">
            <w:pPr>
              <w:tabs>
                <w:tab w:val="left" w:pos="360"/>
                <w:tab w:val="left" w:pos="810"/>
              </w:tabs>
              <w:jc w:val="thaiDistribute"/>
              <w:rPr>
                <w:rFonts w:ascii="Angsana New" w:eastAsia="Calibri" w:hAnsi="Angsana New"/>
                <w:sz w:val="28"/>
                <w:szCs w:val="28"/>
              </w:rPr>
            </w:pPr>
          </w:p>
        </w:tc>
        <w:tc>
          <w:tcPr>
            <w:tcW w:w="1627"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hAnsi="Angsana New" w:hint="cs"/>
                <w:color w:val="000000"/>
                <w:spacing w:val="-6"/>
                <w:sz w:val="28"/>
                <w:szCs w:val="28"/>
              </w:rPr>
              <w:t>31 December 201</w:t>
            </w:r>
            <w:r w:rsidRPr="003D5C40">
              <w:rPr>
                <w:rFonts w:ascii="Angsana New" w:hAnsi="Angsana New" w:hint="cs"/>
                <w:color w:val="000000"/>
                <w:spacing w:val="-6"/>
                <w:sz w:val="28"/>
                <w:szCs w:val="28"/>
                <w:cs/>
              </w:rPr>
              <w:t>5</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hAnsi="Angsana New"/>
                <w:sz w:val="28"/>
                <w:szCs w:val="28"/>
                <w:cs/>
              </w:rPr>
            </w:pPr>
            <w:r w:rsidRPr="003D5C40">
              <w:rPr>
                <w:rFonts w:ascii="Angsana New" w:hAnsi="Angsana New" w:hint="cs"/>
                <w:color w:val="000000"/>
                <w:spacing w:val="-6"/>
                <w:sz w:val="28"/>
                <w:szCs w:val="28"/>
              </w:rPr>
              <w:t>31 December 201</w:t>
            </w:r>
            <w:r w:rsidRPr="003D5C40">
              <w:rPr>
                <w:rFonts w:ascii="Angsana New" w:hAnsi="Angsana New" w:hint="cs"/>
                <w:color w:val="000000"/>
                <w:spacing w:val="-6"/>
                <w:sz w:val="28"/>
                <w:szCs w:val="28"/>
                <w:cs/>
              </w:rPr>
              <w:t>6</w:t>
            </w:r>
          </w:p>
        </w:tc>
        <w:tc>
          <w:tcPr>
            <w:tcW w:w="267" w:type="dxa"/>
          </w:tcPr>
          <w:p w:rsidR="00894613" w:rsidRPr="003D5C40" w:rsidRDefault="00894613" w:rsidP="00894613">
            <w:pPr>
              <w:tabs>
                <w:tab w:val="left" w:pos="360"/>
                <w:tab w:val="left" w:pos="810"/>
              </w:tabs>
              <w:jc w:val="thaiDistribute"/>
              <w:rPr>
                <w:rFonts w:ascii="Angsana New" w:eastAsia="Calibri"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hAnsi="Angsana New" w:hint="cs"/>
                <w:color w:val="000000"/>
                <w:spacing w:val="-6"/>
                <w:sz w:val="28"/>
                <w:szCs w:val="28"/>
              </w:rPr>
              <w:t>31 December 201</w:t>
            </w:r>
            <w:r w:rsidRPr="003D5C40">
              <w:rPr>
                <w:rFonts w:ascii="Angsana New" w:hAnsi="Angsana New" w:hint="cs"/>
                <w:color w:val="000000"/>
                <w:spacing w:val="-6"/>
                <w:sz w:val="28"/>
                <w:szCs w:val="28"/>
                <w:cs/>
              </w:rPr>
              <w:t>5</w:t>
            </w:r>
          </w:p>
        </w:tc>
      </w:tr>
      <w:tr w:rsidR="00894613" w:rsidRPr="003D5C40" w:rsidTr="007D305B">
        <w:trPr>
          <w:trHeight w:val="309"/>
        </w:trPr>
        <w:tc>
          <w:tcPr>
            <w:tcW w:w="2970" w:type="dxa"/>
          </w:tcPr>
          <w:p w:rsidR="00894613" w:rsidRPr="003D5C40" w:rsidRDefault="00894613" w:rsidP="00894613">
            <w:pPr>
              <w:tabs>
                <w:tab w:val="left" w:pos="360"/>
                <w:tab w:val="left" w:pos="810"/>
              </w:tabs>
              <w:ind w:left="-92" w:right="-108"/>
              <w:jc w:val="thaiDistribute"/>
              <w:rPr>
                <w:rFonts w:ascii="Angsana New" w:eastAsia="Calibri" w:hAnsi="Angsana New"/>
                <w:sz w:val="28"/>
                <w:szCs w:val="28"/>
                <w:cs/>
              </w:rPr>
            </w:pPr>
          </w:p>
        </w:tc>
        <w:tc>
          <w:tcPr>
            <w:tcW w:w="1620"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Cordia New" w:hAnsi="Angsana New" w:hint="cs"/>
                <w:spacing w:val="-4"/>
                <w:sz w:val="28"/>
                <w:szCs w:val="28"/>
              </w:rPr>
              <w:t>Baht</w:t>
            </w:r>
          </w:p>
        </w:tc>
        <w:tc>
          <w:tcPr>
            <w:tcW w:w="263" w:type="dxa"/>
          </w:tcPr>
          <w:p w:rsidR="00894613" w:rsidRPr="003D5C40" w:rsidRDefault="00894613" w:rsidP="00894613">
            <w:pPr>
              <w:tabs>
                <w:tab w:val="left" w:pos="360"/>
                <w:tab w:val="left" w:pos="810"/>
              </w:tabs>
              <w:jc w:val="thaiDistribute"/>
              <w:rPr>
                <w:rFonts w:ascii="Angsana New" w:eastAsia="Calibri" w:hAnsi="Angsana New"/>
                <w:sz w:val="28"/>
                <w:szCs w:val="28"/>
              </w:rPr>
            </w:pPr>
          </w:p>
        </w:tc>
        <w:tc>
          <w:tcPr>
            <w:tcW w:w="1627"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Cordia New" w:hAnsi="Angsana New" w:hint="cs"/>
                <w:spacing w:val="-4"/>
                <w:sz w:val="28"/>
                <w:szCs w:val="28"/>
              </w:rPr>
              <w:t>Baht</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Cordia New" w:hAnsi="Angsana New" w:hint="cs"/>
                <w:spacing w:val="-4"/>
                <w:sz w:val="28"/>
                <w:szCs w:val="28"/>
              </w:rPr>
              <w:t>Baht</w:t>
            </w:r>
          </w:p>
        </w:tc>
        <w:tc>
          <w:tcPr>
            <w:tcW w:w="267" w:type="dxa"/>
          </w:tcPr>
          <w:p w:rsidR="00894613" w:rsidRPr="003D5C40" w:rsidRDefault="00894613" w:rsidP="00894613">
            <w:pPr>
              <w:ind w:left="-108" w:right="-108"/>
              <w:jc w:val="center"/>
              <w:rPr>
                <w:rFonts w:ascii="Angsana New" w:eastAsia="Times New Roman" w:hAnsi="Angsana New"/>
                <w:sz w:val="28"/>
                <w:szCs w:val="28"/>
              </w:rPr>
            </w:pPr>
          </w:p>
        </w:tc>
        <w:tc>
          <w:tcPr>
            <w:tcW w:w="1623" w:type="dxa"/>
          </w:tcPr>
          <w:p w:rsidR="00894613" w:rsidRPr="003D5C40" w:rsidRDefault="00894613" w:rsidP="00894613">
            <w:pPr>
              <w:ind w:left="-108" w:right="-108"/>
              <w:jc w:val="center"/>
              <w:rPr>
                <w:rFonts w:ascii="Angsana New" w:eastAsia="Times New Roman" w:hAnsi="Angsana New"/>
                <w:sz w:val="28"/>
                <w:szCs w:val="28"/>
              </w:rPr>
            </w:pPr>
            <w:r w:rsidRPr="003D5C40">
              <w:rPr>
                <w:rFonts w:ascii="Angsana New" w:eastAsia="Cordia New" w:hAnsi="Angsana New" w:hint="cs"/>
                <w:spacing w:val="-4"/>
                <w:sz w:val="28"/>
                <w:szCs w:val="28"/>
              </w:rPr>
              <w:t>Baht</w:t>
            </w:r>
          </w:p>
        </w:tc>
      </w:tr>
      <w:tr w:rsidR="00571BD1" w:rsidRPr="003D5C40" w:rsidTr="000451A2">
        <w:trPr>
          <w:trHeight w:val="309"/>
        </w:trPr>
        <w:tc>
          <w:tcPr>
            <w:tcW w:w="2970" w:type="dxa"/>
            <w:shd w:val="clear" w:color="auto" w:fill="auto"/>
          </w:tcPr>
          <w:p w:rsidR="00571BD1" w:rsidRPr="003D5C40" w:rsidRDefault="00571BD1" w:rsidP="003D5C40">
            <w:pPr>
              <w:tabs>
                <w:tab w:val="left" w:pos="360"/>
                <w:tab w:val="left" w:pos="810"/>
              </w:tabs>
              <w:ind w:left="-92" w:right="-108"/>
              <w:jc w:val="thaiDistribute"/>
              <w:rPr>
                <w:rFonts w:ascii="Angsana New" w:eastAsia="Calibri" w:hAnsi="Angsana New"/>
                <w:sz w:val="28"/>
                <w:szCs w:val="28"/>
                <w:cs/>
              </w:rPr>
            </w:pPr>
            <w:r w:rsidRPr="003D5C40">
              <w:rPr>
                <w:rFonts w:ascii="Angsana New" w:eastAsia="Calibri" w:hAnsi="Angsana New" w:hint="cs"/>
                <w:sz w:val="28"/>
                <w:szCs w:val="28"/>
              </w:rPr>
              <w:t>Net assets</w:t>
            </w:r>
          </w:p>
        </w:tc>
        <w:tc>
          <w:tcPr>
            <w:tcW w:w="1620" w:type="dxa"/>
            <w:shd w:val="clear" w:color="auto" w:fill="auto"/>
          </w:tcPr>
          <w:p w:rsidR="00571BD1" w:rsidRPr="00BE11DE" w:rsidRDefault="00571BD1" w:rsidP="005129F6">
            <w:pPr>
              <w:ind w:left="-108" w:right="72"/>
              <w:jc w:val="right"/>
              <w:rPr>
                <w:rFonts w:ascii="Angsana New" w:eastAsia="Calibri" w:hAnsi="Angsana New"/>
                <w:sz w:val="28"/>
                <w:szCs w:val="28"/>
                <w:cs/>
              </w:rPr>
            </w:pPr>
            <w:r>
              <w:rPr>
                <w:rFonts w:ascii="Angsana New" w:eastAsia="Calibri" w:hAnsi="Angsana New" w:hint="cs"/>
                <w:sz w:val="28"/>
                <w:szCs w:val="28"/>
                <w:cs/>
              </w:rPr>
              <w:t>114</w:t>
            </w:r>
            <w:r w:rsidRPr="00BE11DE">
              <w:rPr>
                <w:rFonts w:ascii="Angsana New" w:eastAsia="Calibri" w:hAnsi="Angsana New"/>
                <w:sz w:val="28"/>
                <w:szCs w:val="28"/>
              </w:rPr>
              <w:t>,</w:t>
            </w:r>
            <w:r>
              <w:rPr>
                <w:rFonts w:ascii="Angsana New" w:eastAsia="Calibri" w:hAnsi="Angsana New" w:hint="cs"/>
                <w:sz w:val="28"/>
                <w:szCs w:val="28"/>
                <w:cs/>
              </w:rPr>
              <w:t>076</w:t>
            </w:r>
            <w:r w:rsidRPr="00BE11DE">
              <w:rPr>
                <w:rFonts w:ascii="Angsana New" w:eastAsia="Calibri" w:hAnsi="Angsana New"/>
                <w:sz w:val="28"/>
                <w:szCs w:val="28"/>
              </w:rPr>
              <w:t>,</w:t>
            </w:r>
            <w:r>
              <w:rPr>
                <w:rFonts w:ascii="Angsana New" w:eastAsia="Calibri" w:hAnsi="Angsana New" w:hint="cs"/>
                <w:sz w:val="28"/>
                <w:szCs w:val="28"/>
                <w:cs/>
              </w:rPr>
              <w:t>357.26</w:t>
            </w:r>
          </w:p>
        </w:tc>
        <w:tc>
          <w:tcPr>
            <w:tcW w:w="263" w:type="dxa"/>
          </w:tcPr>
          <w:p w:rsidR="00571BD1" w:rsidRPr="00BE11DE" w:rsidRDefault="00571BD1" w:rsidP="005129F6">
            <w:pPr>
              <w:tabs>
                <w:tab w:val="left" w:pos="360"/>
                <w:tab w:val="left" w:pos="810"/>
              </w:tabs>
              <w:jc w:val="thaiDistribute"/>
              <w:rPr>
                <w:rFonts w:ascii="Angsana New" w:eastAsia="Calibri" w:hAnsi="Angsana New"/>
                <w:sz w:val="28"/>
                <w:szCs w:val="28"/>
              </w:rPr>
            </w:pPr>
          </w:p>
        </w:tc>
        <w:tc>
          <w:tcPr>
            <w:tcW w:w="1627" w:type="dxa"/>
          </w:tcPr>
          <w:p w:rsidR="00571BD1" w:rsidRPr="00BE11DE" w:rsidRDefault="00571BD1" w:rsidP="005129F6">
            <w:pPr>
              <w:ind w:left="-101" w:right="72"/>
              <w:jc w:val="right"/>
              <w:rPr>
                <w:rFonts w:ascii="Angsana New" w:eastAsia="Calibri" w:hAnsi="Angsana New"/>
                <w:sz w:val="28"/>
                <w:szCs w:val="28"/>
                <w:cs/>
              </w:rPr>
            </w:pPr>
            <w:r>
              <w:rPr>
                <w:rFonts w:ascii="Angsana New" w:eastAsia="Calibri" w:hAnsi="Angsana New"/>
                <w:sz w:val="28"/>
                <w:szCs w:val="28"/>
              </w:rPr>
              <w:t>41</w:t>
            </w:r>
            <w:r w:rsidRPr="00BE11DE">
              <w:rPr>
                <w:rFonts w:ascii="Angsana New" w:eastAsia="Calibri" w:hAnsi="Angsana New"/>
                <w:sz w:val="28"/>
                <w:szCs w:val="28"/>
              </w:rPr>
              <w:t>,</w:t>
            </w:r>
            <w:r>
              <w:rPr>
                <w:rFonts w:ascii="Angsana New" w:eastAsia="Calibri" w:hAnsi="Angsana New"/>
                <w:sz w:val="28"/>
                <w:szCs w:val="28"/>
              </w:rPr>
              <w:t>804</w:t>
            </w:r>
            <w:r w:rsidRPr="00BE11DE">
              <w:rPr>
                <w:rFonts w:ascii="Angsana New" w:eastAsia="Calibri" w:hAnsi="Angsana New"/>
                <w:sz w:val="28"/>
                <w:szCs w:val="28"/>
              </w:rPr>
              <w:t>,</w:t>
            </w:r>
            <w:r>
              <w:rPr>
                <w:rFonts w:ascii="Angsana New" w:eastAsia="Calibri" w:hAnsi="Angsana New"/>
                <w:sz w:val="28"/>
                <w:szCs w:val="28"/>
              </w:rPr>
              <w:t>114.90</w:t>
            </w:r>
          </w:p>
        </w:tc>
        <w:tc>
          <w:tcPr>
            <w:tcW w:w="267" w:type="dxa"/>
          </w:tcPr>
          <w:p w:rsidR="00571BD1" w:rsidRPr="00BE11DE" w:rsidRDefault="00571BD1" w:rsidP="005129F6">
            <w:pPr>
              <w:ind w:right="124"/>
              <w:jc w:val="right"/>
              <w:rPr>
                <w:rFonts w:ascii="Angsana New" w:eastAsia="Calibri" w:hAnsi="Angsana New"/>
                <w:sz w:val="28"/>
                <w:szCs w:val="28"/>
              </w:rPr>
            </w:pPr>
          </w:p>
        </w:tc>
        <w:tc>
          <w:tcPr>
            <w:tcW w:w="1623" w:type="dxa"/>
          </w:tcPr>
          <w:p w:rsidR="00571BD1" w:rsidRPr="00BE11DE" w:rsidRDefault="00571BD1" w:rsidP="005129F6">
            <w:pPr>
              <w:ind w:right="124"/>
              <w:jc w:val="right"/>
              <w:rPr>
                <w:rFonts w:ascii="Angsana New" w:eastAsia="Calibri" w:hAnsi="Angsana New"/>
                <w:sz w:val="28"/>
                <w:szCs w:val="28"/>
              </w:rPr>
            </w:pPr>
            <w:r w:rsidRPr="00BE11DE">
              <w:rPr>
                <w:rFonts w:ascii="Angsana New" w:eastAsia="Calibri" w:hAnsi="Angsana New"/>
                <w:sz w:val="28"/>
                <w:szCs w:val="28"/>
              </w:rPr>
              <w:t>8,130,295.43</w:t>
            </w:r>
          </w:p>
        </w:tc>
        <w:tc>
          <w:tcPr>
            <w:tcW w:w="267" w:type="dxa"/>
          </w:tcPr>
          <w:p w:rsidR="00571BD1" w:rsidRPr="00BE11DE" w:rsidRDefault="00571BD1" w:rsidP="005129F6">
            <w:pPr>
              <w:ind w:right="124"/>
              <w:jc w:val="right"/>
              <w:rPr>
                <w:rFonts w:ascii="Angsana New" w:eastAsia="Calibri" w:hAnsi="Angsana New"/>
                <w:sz w:val="28"/>
                <w:szCs w:val="28"/>
              </w:rPr>
            </w:pPr>
          </w:p>
        </w:tc>
        <w:tc>
          <w:tcPr>
            <w:tcW w:w="1623" w:type="dxa"/>
          </w:tcPr>
          <w:p w:rsidR="00571BD1" w:rsidRPr="00BE11DE" w:rsidRDefault="00571BD1" w:rsidP="005129F6">
            <w:pPr>
              <w:ind w:right="124"/>
              <w:jc w:val="right"/>
              <w:rPr>
                <w:rFonts w:ascii="Angsana New" w:eastAsia="Calibri" w:hAnsi="Angsana New"/>
                <w:sz w:val="28"/>
                <w:szCs w:val="28"/>
              </w:rPr>
            </w:pPr>
            <w:r w:rsidRPr="00BE11DE">
              <w:rPr>
                <w:rFonts w:ascii="Angsana New" w:eastAsia="Calibri" w:hAnsi="Angsana New"/>
                <w:sz w:val="28"/>
                <w:szCs w:val="28"/>
              </w:rPr>
              <w:t>1</w:t>
            </w:r>
            <w:r>
              <w:rPr>
                <w:rFonts w:ascii="Angsana New" w:eastAsia="Calibri" w:hAnsi="Angsana New"/>
                <w:sz w:val="28"/>
                <w:szCs w:val="28"/>
              </w:rPr>
              <w:t>64</w:t>
            </w:r>
            <w:r w:rsidRPr="00BE11DE">
              <w:rPr>
                <w:rFonts w:ascii="Angsana New" w:eastAsia="Calibri" w:hAnsi="Angsana New"/>
                <w:sz w:val="28"/>
                <w:szCs w:val="28"/>
              </w:rPr>
              <w:t>,</w:t>
            </w:r>
            <w:r>
              <w:rPr>
                <w:rFonts w:ascii="Angsana New" w:eastAsia="Calibri" w:hAnsi="Angsana New"/>
                <w:sz w:val="28"/>
                <w:szCs w:val="28"/>
              </w:rPr>
              <w:t>010</w:t>
            </w:r>
            <w:r w:rsidRPr="00BE11DE">
              <w:rPr>
                <w:rFonts w:ascii="Angsana New" w:eastAsia="Calibri" w:hAnsi="Angsana New"/>
                <w:sz w:val="28"/>
                <w:szCs w:val="28"/>
              </w:rPr>
              <w:t>,</w:t>
            </w:r>
            <w:r>
              <w:rPr>
                <w:rFonts w:ascii="Angsana New" w:eastAsia="Calibri" w:hAnsi="Angsana New"/>
                <w:sz w:val="28"/>
                <w:szCs w:val="28"/>
              </w:rPr>
              <w:t>767.59</w:t>
            </w:r>
          </w:p>
        </w:tc>
      </w:tr>
      <w:tr w:rsidR="003D5C40" w:rsidRPr="003D5C40" w:rsidTr="00E175AD">
        <w:trPr>
          <w:trHeight w:val="294"/>
        </w:trPr>
        <w:tc>
          <w:tcPr>
            <w:tcW w:w="2970" w:type="dxa"/>
            <w:shd w:val="clear" w:color="auto" w:fill="auto"/>
          </w:tcPr>
          <w:p w:rsidR="003D5C40" w:rsidRPr="003D5C40" w:rsidRDefault="003D5C40" w:rsidP="003D5C40">
            <w:pPr>
              <w:tabs>
                <w:tab w:val="left" w:pos="360"/>
                <w:tab w:val="left" w:pos="810"/>
              </w:tabs>
              <w:ind w:left="-92" w:right="-108"/>
              <w:jc w:val="thaiDistribute"/>
              <w:rPr>
                <w:rFonts w:ascii="Angsana New" w:eastAsia="Calibri" w:hAnsi="Angsana New"/>
                <w:sz w:val="28"/>
                <w:szCs w:val="28"/>
                <w:cs/>
              </w:rPr>
            </w:pPr>
            <w:r w:rsidRPr="003D5C40">
              <w:rPr>
                <w:rFonts w:ascii="Angsana New" w:hAnsi="Angsana New" w:hint="cs"/>
                <w:sz w:val="28"/>
                <w:szCs w:val="28"/>
              </w:rPr>
              <w:t>Paid-up Capital</w:t>
            </w:r>
            <w:r w:rsidRPr="003D5C40">
              <w:rPr>
                <w:rFonts w:ascii="Angsana New" w:hAnsi="Angsana New" w:hint="cs"/>
                <w:sz w:val="28"/>
                <w:szCs w:val="28"/>
                <w:cs/>
              </w:rPr>
              <w:t xml:space="preserve"> (</w:t>
            </w:r>
            <w:r w:rsidRPr="003D5C40">
              <w:rPr>
                <w:rFonts w:ascii="Angsana New" w:hAnsi="Angsana New" w:hint="cs"/>
                <w:sz w:val="28"/>
                <w:szCs w:val="28"/>
              </w:rPr>
              <w:t>%</w:t>
            </w:r>
            <w:r w:rsidRPr="003D5C40">
              <w:rPr>
                <w:rFonts w:ascii="Angsana New" w:hAnsi="Angsana New" w:hint="cs"/>
                <w:sz w:val="28"/>
                <w:szCs w:val="28"/>
                <w:cs/>
              </w:rPr>
              <w:t>)</w:t>
            </w:r>
          </w:p>
        </w:tc>
        <w:tc>
          <w:tcPr>
            <w:tcW w:w="1620" w:type="dxa"/>
            <w:shd w:val="clear" w:color="auto" w:fill="auto"/>
          </w:tcPr>
          <w:p w:rsidR="003D5C40" w:rsidRPr="003D5C40" w:rsidRDefault="003D5C40" w:rsidP="003D5C40">
            <w:pPr>
              <w:ind w:left="-108" w:right="72"/>
              <w:jc w:val="right"/>
              <w:rPr>
                <w:rFonts w:ascii="Angsana New" w:eastAsia="Calibri" w:hAnsi="Angsana New"/>
                <w:sz w:val="28"/>
                <w:szCs w:val="28"/>
                <w:cs/>
              </w:rPr>
            </w:pPr>
            <w:r w:rsidRPr="003D5C40">
              <w:rPr>
                <w:rFonts w:ascii="Angsana New" w:eastAsia="Calibri" w:hAnsi="Angsana New"/>
                <w:sz w:val="28"/>
                <w:szCs w:val="28"/>
              </w:rPr>
              <w:t>40%</w:t>
            </w:r>
          </w:p>
        </w:tc>
        <w:tc>
          <w:tcPr>
            <w:tcW w:w="263" w:type="dxa"/>
          </w:tcPr>
          <w:p w:rsidR="003D5C40" w:rsidRPr="003D5C40" w:rsidRDefault="003D5C40" w:rsidP="003D5C40">
            <w:pPr>
              <w:tabs>
                <w:tab w:val="left" w:pos="360"/>
                <w:tab w:val="left" w:pos="810"/>
              </w:tabs>
              <w:jc w:val="thaiDistribute"/>
              <w:rPr>
                <w:rFonts w:ascii="Angsana New" w:eastAsia="Calibri" w:hAnsi="Angsana New"/>
                <w:sz w:val="28"/>
                <w:szCs w:val="28"/>
              </w:rPr>
            </w:pPr>
          </w:p>
        </w:tc>
        <w:tc>
          <w:tcPr>
            <w:tcW w:w="1627" w:type="dxa"/>
          </w:tcPr>
          <w:p w:rsidR="003D5C40" w:rsidRPr="003D5C40" w:rsidRDefault="003D5C40" w:rsidP="003D5C40">
            <w:pPr>
              <w:ind w:left="-101" w:right="72"/>
              <w:jc w:val="right"/>
              <w:rPr>
                <w:rFonts w:ascii="Angsana New" w:eastAsia="Calibri" w:hAnsi="Angsana New"/>
                <w:sz w:val="28"/>
                <w:szCs w:val="28"/>
                <w:cs/>
              </w:rPr>
            </w:pPr>
            <w:r w:rsidRPr="003D5C40">
              <w:rPr>
                <w:rFonts w:ascii="Angsana New" w:eastAsia="Calibri" w:hAnsi="Angsana New"/>
                <w:sz w:val="28"/>
                <w:szCs w:val="28"/>
              </w:rPr>
              <w:t>40%</w:t>
            </w:r>
          </w:p>
        </w:tc>
        <w:tc>
          <w:tcPr>
            <w:tcW w:w="267" w:type="dxa"/>
          </w:tcPr>
          <w:p w:rsidR="003D5C40" w:rsidRPr="003D5C40" w:rsidRDefault="003D5C40" w:rsidP="003D5C40">
            <w:pPr>
              <w:ind w:right="124"/>
              <w:jc w:val="right"/>
              <w:rPr>
                <w:rFonts w:ascii="Angsana New" w:eastAsia="Calibri" w:hAnsi="Angsana New"/>
                <w:sz w:val="28"/>
                <w:szCs w:val="28"/>
              </w:rPr>
            </w:pPr>
          </w:p>
        </w:tc>
        <w:tc>
          <w:tcPr>
            <w:tcW w:w="1623" w:type="dxa"/>
          </w:tcPr>
          <w:p w:rsidR="003D5C40" w:rsidRPr="003D5C40" w:rsidRDefault="003D5C40" w:rsidP="003D5C40">
            <w:pPr>
              <w:ind w:right="124"/>
              <w:jc w:val="right"/>
              <w:rPr>
                <w:rFonts w:ascii="Angsana New" w:eastAsia="Calibri" w:hAnsi="Angsana New"/>
                <w:sz w:val="28"/>
                <w:szCs w:val="28"/>
              </w:rPr>
            </w:pPr>
            <w:r w:rsidRPr="003D5C40">
              <w:rPr>
                <w:rFonts w:ascii="Angsana New" w:eastAsia="Calibri" w:hAnsi="Angsana New"/>
                <w:sz w:val="28"/>
                <w:szCs w:val="28"/>
              </w:rPr>
              <w:t>25%</w:t>
            </w:r>
          </w:p>
        </w:tc>
        <w:tc>
          <w:tcPr>
            <w:tcW w:w="267" w:type="dxa"/>
          </w:tcPr>
          <w:p w:rsidR="003D5C40" w:rsidRPr="003D5C40" w:rsidRDefault="003D5C40" w:rsidP="003D5C40">
            <w:pPr>
              <w:ind w:right="124"/>
              <w:jc w:val="right"/>
              <w:rPr>
                <w:rFonts w:ascii="Angsana New" w:eastAsia="Calibri" w:hAnsi="Angsana New"/>
                <w:sz w:val="28"/>
                <w:szCs w:val="28"/>
              </w:rPr>
            </w:pPr>
          </w:p>
        </w:tc>
        <w:tc>
          <w:tcPr>
            <w:tcW w:w="1623" w:type="dxa"/>
          </w:tcPr>
          <w:p w:rsidR="003D5C40" w:rsidRPr="003D5C40" w:rsidRDefault="003D5C40" w:rsidP="003D5C40">
            <w:pPr>
              <w:ind w:right="124"/>
              <w:jc w:val="right"/>
              <w:rPr>
                <w:rFonts w:ascii="Angsana New" w:eastAsia="Calibri" w:hAnsi="Angsana New"/>
                <w:sz w:val="28"/>
                <w:szCs w:val="28"/>
              </w:rPr>
            </w:pPr>
          </w:p>
        </w:tc>
      </w:tr>
      <w:tr w:rsidR="00571BD1" w:rsidRPr="003D5C40" w:rsidTr="00AC1119">
        <w:trPr>
          <w:trHeight w:val="309"/>
        </w:trPr>
        <w:tc>
          <w:tcPr>
            <w:tcW w:w="2970" w:type="dxa"/>
            <w:shd w:val="clear" w:color="auto" w:fill="auto"/>
          </w:tcPr>
          <w:p w:rsidR="00571BD1" w:rsidRPr="003D5C40" w:rsidRDefault="00571BD1" w:rsidP="003D5C40">
            <w:pPr>
              <w:tabs>
                <w:tab w:val="left" w:pos="360"/>
                <w:tab w:val="left" w:pos="810"/>
              </w:tabs>
              <w:ind w:left="72" w:right="-108" w:hanging="187"/>
              <w:jc w:val="thaiDistribute"/>
              <w:rPr>
                <w:rFonts w:ascii="Angsana New" w:hAnsi="Angsana New"/>
                <w:sz w:val="28"/>
                <w:szCs w:val="28"/>
              </w:rPr>
            </w:pPr>
            <w:r w:rsidRPr="003D5C40">
              <w:rPr>
                <w:rFonts w:ascii="Angsana New" w:hAnsi="Angsana New"/>
                <w:sz w:val="28"/>
                <w:szCs w:val="28"/>
              </w:rPr>
              <w:t>Carrying amount of investment in</w:t>
            </w:r>
          </w:p>
          <w:p w:rsidR="00571BD1" w:rsidRPr="003D5C40" w:rsidRDefault="00571BD1" w:rsidP="003D5C40">
            <w:pPr>
              <w:tabs>
                <w:tab w:val="left" w:pos="360"/>
                <w:tab w:val="left" w:pos="810"/>
              </w:tabs>
              <w:ind w:left="155" w:right="-108"/>
              <w:jc w:val="thaiDistribute"/>
              <w:rPr>
                <w:rFonts w:ascii="Angsana New" w:eastAsia="Calibri" w:hAnsi="Angsana New"/>
                <w:sz w:val="28"/>
                <w:szCs w:val="28"/>
                <w:highlight w:val="red"/>
                <w:cs/>
              </w:rPr>
            </w:pPr>
            <w:r w:rsidRPr="003D5C40">
              <w:rPr>
                <w:rFonts w:asciiTheme="majorBidi" w:hAnsiTheme="majorBidi" w:cstheme="majorBidi"/>
                <w:sz w:val="28"/>
                <w:szCs w:val="28"/>
              </w:rPr>
              <w:t>associated company</w:t>
            </w:r>
          </w:p>
        </w:tc>
        <w:tc>
          <w:tcPr>
            <w:tcW w:w="1620" w:type="dxa"/>
            <w:tcBorders>
              <w:top w:val="single" w:sz="4" w:space="0" w:color="auto"/>
              <w:bottom w:val="double" w:sz="4" w:space="0" w:color="auto"/>
            </w:tcBorders>
            <w:shd w:val="clear" w:color="auto" w:fill="auto"/>
          </w:tcPr>
          <w:p w:rsidR="00571BD1" w:rsidRDefault="00571BD1" w:rsidP="005129F6">
            <w:pPr>
              <w:ind w:left="-108" w:right="72"/>
              <w:jc w:val="right"/>
              <w:rPr>
                <w:rFonts w:ascii="Angsana New" w:eastAsia="Calibri" w:hAnsi="Angsana New"/>
                <w:sz w:val="28"/>
                <w:szCs w:val="28"/>
              </w:rPr>
            </w:pPr>
          </w:p>
          <w:p w:rsidR="00571BD1" w:rsidRPr="00BE11DE" w:rsidRDefault="00571BD1" w:rsidP="005129F6">
            <w:pPr>
              <w:ind w:left="-108" w:right="72"/>
              <w:jc w:val="right"/>
              <w:rPr>
                <w:rFonts w:ascii="Angsana New" w:eastAsia="Calibri" w:hAnsi="Angsana New"/>
                <w:sz w:val="28"/>
                <w:szCs w:val="28"/>
                <w:highlight w:val="red"/>
                <w:cs/>
              </w:rPr>
            </w:pPr>
            <w:r>
              <w:rPr>
                <w:rFonts w:ascii="Angsana New" w:eastAsia="Calibri" w:hAnsi="Angsana New" w:hint="cs"/>
                <w:sz w:val="28"/>
                <w:szCs w:val="28"/>
                <w:cs/>
              </w:rPr>
              <w:t>45</w:t>
            </w:r>
            <w:r w:rsidRPr="00BE11DE">
              <w:rPr>
                <w:rFonts w:ascii="Angsana New" w:eastAsia="Calibri" w:hAnsi="Angsana New"/>
                <w:sz w:val="28"/>
                <w:szCs w:val="28"/>
              </w:rPr>
              <w:t>,</w:t>
            </w:r>
            <w:r>
              <w:rPr>
                <w:rFonts w:ascii="Angsana New" w:eastAsia="Calibri" w:hAnsi="Angsana New" w:hint="cs"/>
                <w:sz w:val="28"/>
                <w:szCs w:val="28"/>
                <w:cs/>
              </w:rPr>
              <w:t>630</w:t>
            </w:r>
            <w:r w:rsidRPr="00BE11DE">
              <w:rPr>
                <w:rFonts w:ascii="Angsana New" w:eastAsia="Calibri" w:hAnsi="Angsana New"/>
                <w:sz w:val="28"/>
                <w:szCs w:val="28"/>
              </w:rPr>
              <w:t>,</w:t>
            </w:r>
            <w:r>
              <w:rPr>
                <w:rFonts w:ascii="Angsana New" w:eastAsia="Calibri" w:hAnsi="Angsana New" w:hint="cs"/>
                <w:sz w:val="28"/>
                <w:szCs w:val="28"/>
                <w:cs/>
              </w:rPr>
              <w:t>542.90</w:t>
            </w:r>
          </w:p>
        </w:tc>
        <w:tc>
          <w:tcPr>
            <w:tcW w:w="263" w:type="dxa"/>
          </w:tcPr>
          <w:p w:rsidR="00571BD1" w:rsidRPr="00BE11DE" w:rsidRDefault="00571BD1" w:rsidP="005129F6">
            <w:pPr>
              <w:tabs>
                <w:tab w:val="left" w:pos="360"/>
                <w:tab w:val="left" w:pos="810"/>
              </w:tabs>
              <w:jc w:val="thaiDistribute"/>
              <w:rPr>
                <w:rFonts w:ascii="Angsana New" w:eastAsia="Calibri" w:hAnsi="Angsana New"/>
                <w:sz w:val="28"/>
                <w:szCs w:val="28"/>
              </w:rPr>
            </w:pPr>
          </w:p>
        </w:tc>
        <w:tc>
          <w:tcPr>
            <w:tcW w:w="1627" w:type="dxa"/>
            <w:tcBorders>
              <w:top w:val="single" w:sz="4" w:space="0" w:color="auto"/>
              <w:bottom w:val="double" w:sz="4" w:space="0" w:color="auto"/>
            </w:tcBorders>
          </w:tcPr>
          <w:p w:rsidR="00571BD1" w:rsidRDefault="00571BD1" w:rsidP="005129F6">
            <w:pPr>
              <w:ind w:left="-101" w:right="72"/>
              <w:jc w:val="right"/>
              <w:rPr>
                <w:rFonts w:ascii="Angsana New" w:eastAsia="Calibri" w:hAnsi="Angsana New"/>
                <w:sz w:val="28"/>
                <w:szCs w:val="28"/>
              </w:rPr>
            </w:pPr>
          </w:p>
          <w:p w:rsidR="00571BD1" w:rsidRPr="00BE11DE" w:rsidRDefault="00571BD1" w:rsidP="005129F6">
            <w:pPr>
              <w:ind w:left="-101" w:right="72"/>
              <w:jc w:val="right"/>
              <w:rPr>
                <w:rFonts w:ascii="Angsana New" w:eastAsia="Calibri" w:hAnsi="Angsana New"/>
                <w:sz w:val="28"/>
                <w:szCs w:val="28"/>
                <w:cs/>
              </w:rPr>
            </w:pPr>
            <w:r w:rsidRPr="00BE11DE">
              <w:rPr>
                <w:rFonts w:ascii="Angsana New" w:eastAsia="Calibri" w:hAnsi="Angsana New"/>
                <w:sz w:val="28"/>
                <w:szCs w:val="28"/>
              </w:rPr>
              <w:t>1</w:t>
            </w:r>
            <w:r>
              <w:rPr>
                <w:rFonts w:ascii="Angsana New" w:eastAsia="Calibri" w:hAnsi="Angsana New"/>
                <w:sz w:val="28"/>
                <w:szCs w:val="28"/>
              </w:rPr>
              <w:t>6</w:t>
            </w:r>
            <w:r w:rsidRPr="00BE11DE">
              <w:rPr>
                <w:rFonts w:ascii="Angsana New" w:eastAsia="Calibri" w:hAnsi="Angsana New"/>
                <w:sz w:val="28"/>
                <w:szCs w:val="28"/>
              </w:rPr>
              <w:t>,</w:t>
            </w:r>
            <w:r>
              <w:rPr>
                <w:rFonts w:ascii="Angsana New" w:eastAsia="Calibri" w:hAnsi="Angsana New"/>
                <w:sz w:val="28"/>
                <w:szCs w:val="28"/>
              </w:rPr>
              <w:t>721</w:t>
            </w:r>
            <w:r w:rsidRPr="00BE11DE">
              <w:rPr>
                <w:rFonts w:ascii="Angsana New" w:eastAsia="Calibri" w:hAnsi="Angsana New"/>
                <w:sz w:val="28"/>
                <w:szCs w:val="28"/>
              </w:rPr>
              <w:t>,</w:t>
            </w:r>
            <w:r>
              <w:rPr>
                <w:rFonts w:ascii="Angsana New" w:eastAsia="Calibri" w:hAnsi="Angsana New"/>
                <w:sz w:val="28"/>
                <w:szCs w:val="28"/>
              </w:rPr>
              <w:t>420.96</w:t>
            </w:r>
          </w:p>
        </w:tc>
        <w:tc>
          <w:tcPr>
            <w:tcW w:w="267" w:type="dxa"/>
          </w:tcPr>
          <w:p w:rsidR="00571BD1" w:rsidRPr="00BE11DE" w:rsidRDefault="00571BD1" w:rsidP="005129F6">
            <w:pPr>
              <w:ind w:right="124"/>
              <w:jc w:val="right"/>
              <w:rPr>
                <w:rFonts w:ascii="Angsana New" w:eastAsia="Calibri" w:hAnsi="Angsana New"/>
                <w:sz w:val="28"/>
                <w:szCs w:val="28"/>
              </w:rPr>
            </w:pPr>
          </w:p>
        </w:tc>
        <w:tc>
          <w:tcPr>
            <w:tcW w:w="1623" w:type="dxa"/>
            <w:tcBorders>
              <w:top w:val="single" w:sz="4" w:space="0" w:color="auto"/>
              <w:bottom w:val="double" w:sz="4" w:space="0" w:color="auto"/>
            </w:tcBorders>
          </w:tcPr>
          <w:p w:rsidR="00571BD1" w:rsidRDefault="00571BD1" w:rsidP="005129F6">
            <w:pPr>
              <w:ind w:right="124"/>
              <w:jc w:val="right"/>
              <w:rPr>
                <w:rFonts w:ascii="Angsana New" w:eastAsia="Calibri" w:hAnsi="Angsana New"/>
                <w:sz w:val="28"/>
                <w:szCs w:val="28"/>
              </w:rPr>
            </w:pPr>
          </w:p>
          <w:p w:rsidR="00571BD1" w:rsidRPr="00BE11DE" w:rsidRDefault="00571BD1" w:rsidP="005129F6">
            <w:pPr>
              <w:ind w:right="124"/>
              <w:jc w:val="right"/>
              <w:rPr>
                <w:rFonts w:ascii="Angsana New" w:eastAsia="Calibri" w:hAnsi="Angsana New"/>
                <w:sz w:val="28"/>
                <w:szCs w:val="28"/>
              </w:rPr>
            </w:pPr>
            <w:r w:rsidRPr="00BE11DE">
              <w:rPr>
                <w:rFonts w:ascii="Angsana New" w:eastAsia="Calibri" w:hAnsi="Angsana New"/>
                <w:sz w:val="28"/>
                <w:szCs w:val="28"/>
              </w:rPr>
              <w:t>2,032,573.86</w:t>
            </w:r>
          </w:p>
        </w:tc>
        <w:tc>
          <w:tcPr>
            <w:tcW w:w="267" w:type="dxa"/>
          </w:tcPr>
          <w:p w:rsidR="00571BD1" w:rsidRPr="00BE11DE" w:rsidRDefault="00571BD1" w:rsidP="005129F6">
            <w:pPr>
              <w:ind w:right="124"/>
              <w:jc w:val="right"/>
              <w:rPr>
                <w:rFonts w:ascii="Angsana New" w:eastAsia="Calibri" w:hAnsi="Angsana New"/>
                <w:sz w:val="28"/>
                <w:szCs w:val="28"/>
              </w:rPr>
            </w:pPr>
          </w:p>
        </w:tc>
        <w:tc>
          <w:tcPr>
            <w:tcW w:w="1623" w:type="dxa"/>
            <w:tcBorders>
              <w:top w:val="single" w:sz="4" w:space="0" w:color="auto"/>
              <w:bottom w:val="double" w:sz="4" w:space="0" w:color="auto"/>
            </w:tcBorders>
          </w:tcPr>
          <w:p w:rsidR="00571BD1" w:rsidRDefault="00571BD1" w:rsidP="005129F6">
            <w:pPr>
              <w:ind w:right="124"/>
              <w:jc w:val="right"/>
              <w:rPr>
                <w:rFonts w:ascii="Angsana New" w:eastAsia="Calibri" w:hAnsi="Angsana New"/>
                <w:sz w:val="28"/>
                <w:szCs w:val="28"/>
              </w:rPr>
            </w:pPr>
          </w:p>
          <w:p w:rsidR="00571BD1" w:rsidRPr="00BE11DE" w:rsidRDefault="00571BD1" w:rsidP="005129F6">
            <w:pPr>
              <w:ind w:right="124"/>
              <w:jc w:val="right"/>
              <w:rPr>
                <w:rFonts w:ascii="Angsana New" w:eastAsia="Calibri" w:hAnsi="Angsana New"/>
                <w:sz w:val="28"/>
                <w:szCs w:val="28"/>
              </w:rPr>
            </w:pPr>
            <w:r>
              <w:rPr>
                <w:rFonts w:ascii="Angsana New" w:eastAsia="Calibri" w:hAnsi="Angsana New"/>
                <w:sz w:val="28"/>
                <w:szCs w:val="28"/>
              </w:rPr>
              <w:t>64</w:t>
            </w:r>
            <w:r w:rsidRPr="00BE11DE">
              <w:rPr>
                <w:rFonts w:ascii="Angsana New" w:eastAsia="Calibri" w:hAnsi="Angsana New"/>
                <w:sz w:val="28"/>
                <w:szCs w:val="28"/>
              </w:rPr>
              <w:t>,</w:t>
            </w:r>
            <w:r>
              <w:rPr>
                <w:rFonts w:ascii="Angsana New" w:eastAsia="Calibri" w:hAnsi="Angsana New"/>
                <w:sz w:val="28"/>
                <w:szCs w:val="28"/>
              </w:rPr>
              <w:t>384</w:t>
            </w:r>
            <w:r w:rsidRPr="00BE11DE">
              <w:rPr>
                <w:rFonts w:ascii="Angsana New" w:eastAsia="Calibri" w:hAnsi="Angsana New"/>
                <w:sz w:val="28"/>
                <w:szCs w:val="28"/>
              </w:rPr>
              <w:t>,</w:t>
            </w:r>
            <w:r>
              <w:rPr>
                <w:rFonts w:ascii="Angsana New" w:eastAsia="Calibri" w:hAnsi="Angsana New"/>
                <w:sz w:val="28"/>
                <w:szCs w:val="28"/>
              </w:rPr>
              <w:t>537.72</w:t>
            </w:r>
          </w:p>
        </w:tc>
      </w:tr>
    </w:tbl>
    <w:p w:rsidR="00FF67D8" w:rsidRPr="0042222B" w:rsidRDefault="00FF67D8" w:rsidP="00AD702F">
      <w:pPr>
        <w:tabs>
          <w:tab w:val="left" w:pos="3780"/>
        </w:tabs>
        <w:jc w:val="thaiDistribute"/>
        <w:rPr>
          <w:rFonts w:ascii="Angsana New" w:hAnsi="Angsana New"/>
          <w:b/>
          <w:bCs/>
          <w:sz w:val="30"/>
          <w:szCs w:val="30"/>
          <w:cs/>
          <w:lang w:val="en-GB"/>
        </w:rPr>
        <w:sectPr w:rsidR="00FF67D8" w:rsidRPr="0042222B" w:rsidSect="000009E6">
          <w:headerReference w:type="default" r:id="rId8"/>
          <w:headerReference w:type="first" r:id="rId9"/>
          <w:footerReference w:type="first" r:id="rId10"/>
          <w:pgSz w:w="11909" w:h="16834" w:code="9"/>
          <w:pgMar w:top="1440" w:right="1282" w:bottom="1800" w:left="1584" w:header="706" w:footer="576" w:gutter="0"/>
          <w:pgNumType w:start="15"/>
          <w:cols w:space="720"/>
          <w:docGrid w:linePitch="272"/>
        </w:sectPr>
      </w:pPr>
    </w:p>
    <w:p w:rsidR="00D0674E" w:rsidRPr="003A5A17" w:rsidRDefault="00D0674E" w:rsidP="00176E19">
      <w:pPr>
        <w:numPr>
          <w:ilvl w:val="0"/>
          <w:numId w:val="20"/>
        </w:numPr>
        <w:tabs>
          <w:tab w:val="num" w:pos="502"/>
        </w:tabs>
        <w:ind w:left="426" w:hanging="426"/>
        <w:jc w:val="thaiDistribute"/>
        <w:rPr>
          <w:rFonts w:ascii="Angsana New" w:hAnsi="Angsana New"/>
          <w:b/>
          <w:bCs/>
          <w:sz w:val="30"/>
          <w:szCs w:val="30"/>
        </w:rPr>
      </w:pPr>
      <w:r w:rsidRPr="003A5A17">
        <w:rPr>
          <w:rFonts w:ascii="Angsana New" w:hAnsi="Angsana New"/>
          <w:b/>
          <w:bCs/>
          <w:sz w:val="30"/>
          <w:szCs w:val="30"/>
        </w:rPr>
        <w:lastRenderedPageBreak/>
        <w:t>Investment in subsidiary company</w:t>
      </w:r>
    </w:p>
    <w:p w:rsidR="00D0674E" w:rsidRPr="0042222B" w:rsidRDefault="00D0674E" w:rsidP="00D0674E">
      <w:pPr>
        <w:ind w:firstLine="1276"/>
        <w:jc w:val="thaiDistribute"/>
        <w:rPr>
          <w:rFonts w:ascii="Angsana New" w:hAnsi="Angsana New"/>
          <w:sz w:val="30"/>
          <w:szCs w:val="30"/>
          <w:cs/>
        </w:rPr>
      </w:pPr>
      <w:r w:rsidRPr="0042222B">
        <w:rPr>
          <w:rFonts w:ascii="Angsana New" w:hAnsi="Angsana New"/>
          <w:sz w:val="30"/>
          <w:szCs w:val="30"/>
        </w:rPr>
        <w:t>Consist of:</w:t>
      </w:r>
    </w:p>
    <w:tbl>
      <w:tblPr>
        <w:tblW w:w="15093" w:type="dxa"/>
        <w:tblInd w:w="-459" w:type="dxa"/>
        <w:tblLayout w:type="fixed"/>
        <w:tblLook w:val="0000"/>
      </w:tblPr>
      <w:tblGrid>
        <w:gridCol w:w="2694"/>
        <w:gridCol w:w="1743"/>
        <w:gridCol w:w="1710"/>
        <w:gridCol w:w="1350"/>
        <w:gridCol w:w="1332"/>
        <w:gridCol w:w="1449"/>
        <w:gridCol w:w="236"/>
        <w:gridCol w:w="1431"/>
        <w:gridCol w:w="236"/>
        <w:gridCol w:w="1400"/>
        <w:gridCol w:w="240"/>
        <w:gridCol w:w="1272"/>
      </w:tblGrid>
      <w:tr w:rsidR="00410920" w:rsidRPr="004018B3" w:rsidTr="0048337D">
        <w:tc>
          <w:tcPr>
            <w:tcW w:w="2694" w:type="dxa"/>
            <w:shd w:val="clear" w:color="auto" w:fill="auto"/>
          </w:tcPr>
          <w:p w:rsidR="00410920" w:rsidRPr="004018B3" w:rsidRDefault="00410920" w:rsidP="00860B9C">
            <w:pPr>
              <w:ind w:left="-108" w:right="-108"/>
              <w:jc w:val="center"/>
              <w:rPr>
                <w:rFonts w:ascii="Angsana New" w:hAnsi="Angsana New"/>
                <w:sz w:val="24"/>
                <w:szCs w:val="24"/>
                <w:u w:val="single"/>
              </w:rPr>
            </w:pPr>
          </w:p>
        </w:tc>
        <w:tc>
          <w:tcPr>
            <w:tcW w:w="3453" w:type="dxa"/>
            <w:gridSpan w:val="2"/>
            <w:shd w:val="clear" w:color="auto" w:fill="auto"/>
          </w:tcPr>
          <w:p w:rsidR="00410920" w:rsidRPr="004018B3" w:rsidRDefault="00410920" w:rsidP="00860B9C">
            <w:pPr>
              <w:ind w:left="-108" w:right="-108"/>
              <w:jc w:val="center"/>
              <w:rPr>
                <w:rFonts w:ascii="Angsana New" w:hAnsi="Angsana New"/>
                <w:sz w:val="24"/>
                <w:szCs w:val="24"/>
                <w:cs/>
              </w:rPr>
            </w:pPr>
          </w:p>
        </w:tc>
        <w:tc>
          <w:tcPr>
            <w:tcW w:w="8945" w:type="dxa"/>
            <w:gridSpan w:val="9"/>
            <w:shd w:val="clear" w:color="auto" w:fill="auto"/>
          </w:tcPr>
          <w:p w:rsidR="00410920" w:rsidRPr="004018B3" w:rsidRDefault="00D0674E" w:rsidP="00860B9C">
            <w:pPr>
              <w:ind w:left="-108" w:right="-108"/>
              <w:jc w:val="center"/>
              <w:rPr>
                <w:rFonts w:ascii="Angsana New" w:hAnsi="Angsana New"/>
                <w:sz w:val="24"/>
                <w:szCs w:val="24"/>
              </w:rPr>
            </w:pPr>
            <w:r w:rsidRPr="004018B3">
              <w:rPr>
                <w:rFonts w:ascii="Angsana New" w:hAnsi="Angsana New"/>
                <w:sz w:val="24"/>
                <w:szCs w:val="24"/>
              </w:rPr>
              <w:t>Separate Financial Statements</w:t>
            </w:r>
          </w:p>
        </w:tc>
      </w:tr>
      <w:tr w:rsidR="00410920" w:rsidRPr="004018B3" w:rsidTr="0048337D">
        <w:tc>
          <w:tcPr>
            <w:tcW w:w="2694" w:type="dxa"/>
            <w:shd w:val="clear" w:color="auto" w:fill="auto"/>
          </w:tcPr>
          <w:p w:rsidR="00410920" w:rsidRPr="004018B3" w:rsidRDefault="00D0674E" w:rsidP="00860B9C">
            <w:pPr>
              <w:ind w:left="-108" w:right="-108"/>
              <w:jc w:val="center"/>
              <w:rPr>
                <w:rFonts w:ascii="Angsana New" w:hAnsi="Angsana New"/>
                <w:sz w:val="24"/>
                <w:szCs w:val="24"/>
                <w:u w:val="single"/>
              </w:rPr>
            </w:pPr>
            <w:r w:rsidRPr="004018B3">
              <w:rPr>
                <w:rFonts w:ascii="Angsana New" w:hAnsi="Angsana New"/>
                <w:sz w:val="24"/>
                <w:szCs w:val="24"/>
              </w:rPr>
              <w:t>Company’s name</w:t>
            </w:r>
          </w:p>
        </w:tc>
        <w:tc>
          <w:tcPr>
            <w:tcW w:w="3453" w:type="dxa"/>
            <w:gridSpan w:val="2"/>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Paid-up Capital</w:t>
            </w:r>
          </w:p>
        </w:tc>
        <w:tc>
          <w:tcPr>
            <w:tcW w:w="2682" w:type="dxa"/>
            <w:gridSpan w:val="2"/>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Paid-up Capital</w:t>
            </w:r>
          </w:p>
        </w:tc>
        <w:tc>
          <w:tcPr>
            <w:tcW w:w="3116" w:type="dxa"/>
            <w:gridSpan w:val="3"/>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Cost method</w:t>
            </w:r>
          </w:p>
        </w:tc>
        <w:tc>
          <w:tcPr>
            <w:tcW w:w="236" w:type="dxa"/>
            <w:shd w:val="clear" w:color="auto" w:fill="auto"/>
          </w:tcPr>
          <w:p w:rsidR="00410920" w:rsidRPr="004018B3" w:rsidRDefault="00410920" w:rsidP="00860B9C">
            <w:pPr>
              <w:ind w:left="-108" w:right="-108"/>
              <w:jc w:val="center"/>
              <w:rPr>
                <w:rFonts w:ascii="Angsana New" w:hAnsi="Angsana New"/>
                <w:sz w:val="24"/>
                <w:szCs w:val="24"/>
                <w:cs/>
              </w:rPr>
            </w:pPr>
          </w:p>
        </w:tc>
        <w:tc>
          <w:tcPr>
            <w:tcW w:w="2912" w:type="dxa"/>
            <w:gridSpan w:val="3"/>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Dividends</w:t>
            </w:r>
          </w:p>
        </w:tc>
      </w:tr>
      <w:tr w:rsidR="009A372A" w:rsidRPr="004018B3" w:rsidTr="0048337D">
        <w:tc>
          <w:tcPr>
            <w:tcW w:w="2694" w:type="dxa"/>
            <w:shd w:val="clear" w:color="auto" w:fill="auto"/>
          </w:tcPr>
          <w:p w:rsidR="009A372A" w:rsidRPr="004018B3" w:rsidRDefault="009A372A" w:rsidP="009A372A">
            <w:pPr>
              <w:ind w:left="-108" w:right="-108"/>
              <w:jc w:val="center"/>
              <w:rPr>
                <w:rFonts w:ascii="Angsana New" w:hAnsi="Angsana New"/>
                <w:sz w:val="24"/>
                <w:szCs w:val="24"/>
                <w:u w:val="single"/>
              </w:rPr>
            </w:pPr>
          </w:p>
        </w:tc>
        <w:tc>
          <w:tcPr>
            <w:tcW w:w="1743"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710"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 xml:space="preserve"> As at</w:t>
            </w:r>
          </w:p>
        </w:tc>
        <w:tc>
          <w:tcPr>
            <w:tcW w:w="1350"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332"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449" w:type="dxa"/>
            <w:shd w:val="clear" w:color="auto" w:fill="auto"/>
          </w:tcPr>
          <w:p w:rsidR="009A372A" w:rsidRPr="004018B3" w:rsidRDefault="00D0674E" w:rsidP="009A372A">
            <w:pPr>
              <w:ind w:left="-108" w:right="-108"/>
              <w:jc w:val="center"/>
              <w:rPr>
                <w:rFonts w:ascii="Angsana New" w:hAnsi="Angsana New"/>
                <w:sz w:val="24"/>
                <w:szCs w:val="24"/>
              </w:rPr>
            </w:pPr>
            <w:r w:rsidRPr="004018B3">
              <w:rPr>
                <w:rFonts w:ascii="Angsana New" w:hAnsi="Angsana New"/>
                <w:sz w:val="24"/>
                <w:szCs w:val="24"/>
              </w:rPr>
              <w:t>As at</w:t>
            </w:r>
          </w:p>
        </w:tc>
        <w:tc>
          <w:tcPr>
            <w:tcW w:w="236" w:type="dxa"/>
            <w:shd w:val="clear" w:color="auto" w:fill="auto"/>
          </w:tcPr>
          <w:p w:rsidR="009A372A" w:rsidRPr="004018B3" w:rsidRDefault="009A372A" w:rsidP="009A372A">
            <w:pPr>
              <w:ind w:left="-108" w:right="-108"/>
              <w:jc w:val="center"/>
              <w:rPr>
                <w:rFonts w:ascii="Angsana New" w:hAnsi="Angsana New"/>
                <w:sz w:val="24"/>
                <w:szCs w:val="24"/>
                <w:cs/>
              </w:rPr>
            </w:pPr>
          </w:p>
        </w:tc>
        <w:tc>
          <w:tcPr>
            <w:tcW w:w="1431" w:type="dxa"/>
            <w:shd w:val="clear" w:color="auto" w:fill="auto"/>
          </w:tcPr>
          <w:p w:rsidR="009A372A" w:rsidRPr="004018B3" w:rsidRDefault="00D0674E" w:rsidP="009A372A">
            <w:pPr>
              <w:ind w:left="-108" w:right="-108"/>
              <w:jc w:val="center"/>
              <w:rPr>
                <w:rFonts w:ascii="Angsana New" w:hAnsi="Angsana New"/>
                <w:sz w:val="24"/>
                <w:szCs w:val="24"/>
              </w:rPr>
            </w:pPr>
            <w:r w:rsidRPr="004018B3">
              <w:rPr>
                <w:rFonts w:ascii="Angsana New" w:hAnsi="Angsana New"/>
                <w:sz w:val="24"/>
                <w:szCs w:val="24"/>
              </w:rPr>
              <w:t>As at</w:t>
            </w:r>
          </w:p>
        </w:tc>
        <w:tc>
          <w:tcPr>
            <w:tcW w:w="236" w:type="dxa"/>
            <w:shd w:val="clear" w:color="auto" w:fill="auto"/>
          </w:tcPr>
          <w:p w:rsidR="009A372A" w:rsidRPr="004018B3" w:rsidRDefault="009A372A" w:rsidP="009A372A">
            <w:pPr>
              <w:ind w:left="-108" w:right="-108"/>
              <w:jc w:val="center"/>
              <w:rPr>
                <w:rFonts w:ascii="Angsana New" w:hAnsi="Angsana New"/>
                <w:sz w:val="24"/>
                <w:szCs w:val="24"/>
                <w:cs/>
              </w:rPr>
            </w:pPr>
          </w:p>
        </w:tc>
        <w:tc>
          <w:tcPr>
            <w:tcW w:w="2912" w:type="dxa"/>
            <w:gridSpan w:val="3"/>
            <w:shd w:val="clear" w:color="auto" w:fill="auto"/>
          </w:tcPr>
          <w:p w:rsidR="009A372A" w:rsidRPr="004018B3" w:rsidRDefault="00D0674E" w:rsidP="00553727">
            <w:pPr>
              <w:ind w:left="-108" w:right="-108"/>
              <w:jc w:val="center"/>
              <w:rPr>
                <w:rFonts w:ascii="Angsana New" w:hAnsi="Angsana New"/>
                <w:sz w:val="24"/>
                <w:szCs w:val="24"/>
              </w:rPr>
            </w:pPr>
            <w:r w:rsidRPr="004018B3">
              <w:rPr>
                <w:rFonts w:ascii="Angsana New" w:hAnsi="Angsana New"/>
                <w:sz w:val="24"/>
                <w:szCs w:val="24"/>
              </w:rPr>
              <w:t>For the years ended</w:t>
            </w:r>
          </w:p>
        </w:tc>
      </w:tr>
      <w:tr w:rsidR="00D0674E" w:rsidRPr="004018B3" w:rsidTr="0048337D">
        <w:tc>
          <w:tcPr>
            <w:tcW w:w="2694" w:type="dxa"/>
            <w:shd w:val="clear" w:color="auto" w:fill="auto"/>
          </w:tcPr>
          <w:p w:rsidR="00D0674E" w:rsidRPr="004018B3" w:rsidRDefault="00D0674E" w:rsidP="009A372A">
            <w:pPr>
              <w:ind w:left="-108" w:right="-108"/>
              <w:jc w:val="center"/>
              <w:rPr>
                <w:rFonts w:ascii="Angsana New" w:hAnsi="Angsana New"/>
                <w:sz w:val="24"/>
                <w:szCs w:val="24"/>
                <w:u w:val="single"/>
              </w:rPr>
            </w:pPr>
          </w:p>
        </w:tc>
        <w:tc>
          <w:tcPr>
            <w:tcW w:w="1743" w:type="dxa"/>
            <w:shd w:val="clear" w:color="auto" w:fill="auto"/>
          </w:tcPr>
          <w:p w:rsidR="00D0674E" w:rsidRPr="004018B3" w:rsidRDefault="00D0674E" w:rsidP="00260424">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6</w:t>
            </w:r>
          </w:p>
        </w:tc>
        <w:tc>
          <w:tcPr>
            <w:tcW w:w="1710" w:type="dxa"/>
            <w:shd w:val="clear" w:color="auto" w:fill="auto"/>
          </w:tcPr>
          <w:p w:rsidR="00D0674E" w:rsidRPr="004018B3" w:rsidRDefault="00D0674E" w:rsidP="00260424">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5</w:t>
            </w:r>
          </w:p>
        </w:tc>
        <w:tc>
          <w:tcPr>
            <w:tcW w:w="1350" w:type="dxa"/>
            <w:shd w:val="clear" w:color="auto" w:fill="auto"/>
          </w:tcPr>
          <w:p w:rsidR="00D0674E" w:rsidRPr="004018B3" w:rsidRDefault="00D0674E" w:rsidP="00260424">
            <w:pPr>
              <w:ind w:left="-108" w:right="-108"/>
              <w:jc w:val="center"/>
              <w:rPr>
                <w:rFonts w:ascii="Angsana New" w:hAnsi="Angsana New"/>
                <w:sz w:val="24"/>
                <w:szCs w:val="24"/>
                <w:cs/>
              </w:rPr>
            </w:pPr>
            <w:r w:rsidRPr="004018B3">
              <w:rPr>
                <w:rFonts w:ascii="Angsana New" w:hAnsi="Angsana New"/>
                <w:color w:val="000000"/>
                <w:spacing w:val="-6"/>
                <w:sz w:val="24"/>
                <w:szCs w:val="24"/>
              </w:rPr>
              <w:t xml:space="preserve">31 December </w:t>
            </w:r>
            <w:r w:rsidR="00AF4B77" w:rsidRPr="004018B3">
              <w:rPr>
                <w:rFonts w:ascii="Angsana New" w:hAnsi="Angsana New"/>
                <w:color w:val="000000"/>
                <w:spacing w:val="-6"/>
                <w:sz w:val="24"/>
                <w:szCs w:val="24"/>
                <w:cs/>
              </w:rPr>
              <w:t>2016</w:t>
            </w:r>
          </w:p>
        </w:tc>
        <w:tc>
          <w:tcPr>
            <w:tcW w:w="1332" w:type="dxa"/>
            <w:shd w:val="clear" w:color="auto" w:fill="auto"/>
          </w:tcPr>
          <w:p w:rsidR="00D0674E" w:rsidRPr="004018B3" w:rsidRDefault="00D0674E" w:rsidP="00260424">
            <w:pPr>
              <w:ind w:left="-108" w:right="-108"/>
              <w:jc w:val="center"/>
              <w:rPr>
                <w:rFonts w:ascii="Angsana New" w:hAnsi="Angsana New"/>
                <w:sz w:val="24"/>
                <w:szCs w:val="24"/>
                <w:cs/>
              </w:rPr>
            </w:pPr>
            <w:r w:rsidRPr="004018B3">
              <w:rPr>
                <w:rFonts w:ascii="Angsana New" w:hAnsi="Angsana New"/>
                <w:color w:val="000000"/>
                <w:spacing w:val="-6"/>
                <w:sz w:val="24"/>
                <w:szCs w:val="24"/>
              </w:rPr>
              <w:t>31 December</w:t>
            </w:r>
            <w:r w:rsidR="00AF4B77" w:rsidRPr="004018B3">
              <w:rPr>
                <w:rFonts w:ascii="Angsana New" w:hAnsi="Angsana New"/>
                <w:color w:val="000000"/>
                <w:spacing w:val="-6"/>
                <w:sz w:val="24"/>
                <w:szCs w:val="24"/>
                <w:cs/>
              </w:rPr>
              <w:t xml:space="preserve"> 2015</w:t>
            </w:r>
          </w:p>
        </w:tc>
        <w:tc>
          <w:tcPr>
            <w:tcW w:w="1449" w:type="dxa"/>
            <w:shd w:val="clear" w:color="auto" w:fill="auto"/>
          </w:tcPr>
          <w:p w:rsidR="00D0674E" w:rsidRPr="004018B3" w:rsidRDefault="00D0674E" w:rsidP="007814B3">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6</w:t>
            </w:r>
          </w:p>
        </w:tc>
        <w:tc>
          <w:tcPr>
            <w:tcW w:w="236" w:type="dxa"/>
            <w:shd w:val="clear" w:color="auto" w:fill="auto"/>
          </w:tcPr>
          <w:p w:rsidR="00D0674E" w:rsidRPr="004018B3" w:rsidRDefault="00D0674E" w:rsidP="009A372A">
            <w:pPr>
              <w:tabs>
                <w:tab w:val="decimal" w:pos="432"/>
              </w:tabs>
              <w:ind w:left="-108" w:right="-18"/>
              <w:jc w:val="center"/>
              <w:rPr>
                <w:rFonts w:ascii="Angsana New" w:hAnsi="Angsana New"/>
                <w:sz w:val="24"/>
                <w:szCs w:val="24"/>
              </w:rPr>
            </w:pPr>
          </w:p>
        </w:tc>
        <w:tc>
          <w:tcPr>
            <w:tcW w:w="1431" w:type="dxa"/>
            <w:shd w:val="clear" w:color="auto" w:fill="auto"/>
          </w:tcPr>
          <w:p w:rsidR="00D0674E" w:rsidRPr="004018B3" w:rsidRDefault="00D0674E" w:rsidP="009A372A">
            <w:pPr>
              <w:ind w:left="-108" w:right="-18"/>
              <w:jc w:val="center"/>
              <w:rPr>
                <w:rFonts w:ascii="Angsana New" w:hAnsi="Angsana New"/>
                <w:sz w:val="24"/>
                <w:szCs w:val="24"/>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5</w:t>
            </w:r>
          </w:p>
        </w:tc>
        <w:tc>
          <w:tcPr>
            <w:tcW w:w="236" w:type="dxa"/>
            <w:shd w:val="clear" w:color="auto" w:fill="auto"/>
          </w:tcPr>
          <w:p w:rsidR="00D0674E" w:rsidRPr="004018B3" w:rsidRDefault="00D0674E" w:rsidP="009A372A">
            <w:pPr>
              <w:tabs>
                <w:tab w:val="decimal" w:pos="432"/>
              </w:tabs>
              <w:ind w:left="-108" w:right="-18"/>
              <w:jc w:val="center"/>
              <w:rPr>
                <w:rFonts w:ascii="Angsana New" w:hAnsi="Angsana New"/>
                <w:sz w:val="24"/>
                <w:szCs w:val="24"/>
              </w:rPr>
            </w:pPr>
          </w:p>
        </w:tc>
        <w:tc>
          <w:tcPr>
            <w:tcW w:w="1400" w:type="dxa"/>
            <w:shd w:val="clear" w:color="auto" w:fill="auto"/>
          </w:tcPr>
          <w:p w:rsidR="00D0674E" w:rsidRPr="004018B3" w:rsidRDefault="00D0674E" w:rsidP="00AF4B77">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6</w:t>
            </w:r>
          </w:p>
        </w:tc>
        <w:tc>
          <w:tcPr>
            <w:tcW w:w="240" w:type="dxa"/>
            <w:shd w:val="clear" w:color="auto" w:fill="auto"/>
          </w:tcPr>
          <w:p w:rsidR="00D0674E" w:rsidRPr="004018B3" w:rsidRDefault="00D0674E" w:rsidP="009A372A">
            <w:pPr>
              <w:tabs>
                <w:tab w:val="decimal" w:pos="432"/>
              </w:tabs>
              <w:ind w:left="-108" w:right="-18"/>
              <w:jc w:val="center"/>
              <w:rPr>
                <w:rFonts w:ascii="Angsana New" w:hAnsi="Angsana New"/>
                <w:sz w:val="24"/>
                <w:szCs w:val="24"/>
              </w:rPr>
            </w:pPr>
          </w:p>
        </w:tc>
        <w:tc>
          <w:tcPr>
            <w:tcW w:w="1272" w:type="dxa"/>
            <w:shd w:val="clear" w:color="auto" w:fill="auto"/>
          </w:tcPr>
          <w:p w:rsidR="00D0674E" w:rsidRPr="004018B3" w:rsidRDefault="00D0674E" w:rsidP="00CC3D5D">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sidR="00AF4B77" w:rsidRPr="004018B3">
              <w:rPr>
                <w:rFonts w:ascii="Angsana New" w:hAnsi="Angsana New"/>
                <w:color w:val="000000"/>
                <w:spacing w:val="-6"/>
                <w:sz w:val="24"/>
                <w:szCs w:val="24"/>
                <w:cs/>
              </w:rPr>
              <w:t>5</w:t>
            </w:r>
          </w:p>
        </w:tc>
      </w:tr>
      <w:tr w:rsidR="00D0674E" w:rsidRPr="004018B3" w:rsidTr="0048337D">
        <w:tc>
          <w:tcPr>
            <w:tcW w:w="2694" w:type="dxa"/>
            <w:shd w:val="clear" w:color="auto" w:fill="auto"/>
          </w:tcPr>
          <w:p w:rsidR="00D0674E" w:rsidRPr="004018B3" w:rsidRDefault="00D0674E" w:rsidP="00260424">
            <w:pPr>
              <w:ind w:left="-108" w:right="-108"/>
              <w:jc w:val="center"/>
              <w:rPr>
                <w:rFonts w:ascii="Angsana New" w:hAnsi="Angsana New"/>
                <w:sz w:val="24"/>
                <w:szCs w:val="24"/>
                <w:cs/>
              </w:rPr>
            </w:pPr>
          </w:p>
        </w:tc>
        <w:tc>
          <w:tcPr>
            <w:tcW w:w="1743" w:type="dxa"/>
            <w:shd w:val="clear" w:color="auto" w:fill="auto"/>
          </w:tcPr>
          <w:p w:rsidR="00D0674E" w:rsidRPr="004018B3" w:rsidRDefault="00D0674E" w:rsidP="009A372A">
            <w:pPr>
              <w:jc w:val="center"/>
              <w:rPr>
                <w:rFonts w:ascii="Angsana New" w:hAnsi="Angsana New"/>
                <w:sz w:val="24"/>
                <w:szCs w:val="24"/>
              </w:rPr>
            </w:pPr>
          </w:p>
        </w:tc>
        <w:tc>
          <w:tcPr>
            <w:tcW w:w="1710" w:type="dxa"/>
            <w:shd w:val="clear" w:color="auto" w:fill="auto"/>
          </w:tcPr>
          <w:p w:rsidR="00D0674E" w:rsidRPr="004018B3" w:rsidRDefault="00D0674E" w:rsidP="009A372A">
            <w:pPr>
              <w:jc w:val="center"/>
              <w:rPr>
                <w:rFonts w:ascii="Angsana New" w:hAnsi="Angsana New"/>
                <w:sz w:val="24"/>
                <w:szCs w:val="24"/>
              </w:rPr>
            </w:pPr>
          </w:p>
        </w:tc>
        <w:tc>
          <w:tcPr>
            <w:tcW w:w="1350" w:type="dxa"/>
            <w:shd w:val="clear" w:color="auto" w:fill="auto"/>
          </w:tcPr>
          <w:p w:rsidR="00D0674E" w:rsidRPr="004018B3" w:rsidRDefault="00B00401" w:rsidP="009A372A">
            <w:pPr>
              <w:ind w:left="-108" w:right="-108"/>
              <w:jc w:val="center"/>
              <w:rPr>
                <w:rFonts w:ascii="Angsana New" w:hAnsi="Angsana New"/>
                <w:sz w:val="24"/>
                <w:szCs w:val="24"/>
                <w:cs/>
              </w:rPr>
            </w:pPr>
            <w:r w:rsidRPr="004018B3">
              <w:rPr>
                <w:rFonts w:ascii="Angsana New" w:hAnsi="Angsana New"/>
                <w:sz w:val="24"/>
                <w:szCs w:val="24"/>
              </w:rPr>
              <w:t>%</w:t>
            </w:r>
          </w:p>
        </w:tc>
        <w:tc>
          <w:tcPr>
            <w:tcW w:w="1332" w:type="dxa"/>
            <w:shd w:val="clear" w:color="auto" w:fill="auto"/>
          </w:tcPr>
          <w:p w:rsidR="00D0674E" w:rsidRPr="004018B3" w:rsidRDefault="00B00401" w:rsidP="009A372A">
            <w:pPr>
              <w:ind w:left="-108" w:right="-79"/>
              <w:jc w:val="center"/>
              <w:rPr>
                <w:rFonts w:ascii="Angsana New" w:hAnsi="Angsana New"/>
                <w:sz w:val="24"/>
                <w:szCs w:val="24"/>
              </w:rPr>
            </w:pPr>
            <w:r w:rsidRPr="004018B3">
              <w:rPr>
                <w:rFonts w:ascii="Angsana New" w:hAnsi="Angsana New"/>
                <w:sz w:val="24"/>
                <w:szCs w:val="24"/>
              </w:rPr>
              <w:t>%</w:t>
            </w:r>
          </w:p>
        </w:tc>
        <w:tc>
          <w:tcPr>
            <w:tcW w:w="1449" w:type="dxa"/>
            <w:shd w:val="clear" w:color="auto" w:fill="auto"/>
          </w:tcPr>
          <w:p w:rsidR="00D0674E" w:rsidRPr="004018B3" w:rsidRDefault="00B00401" w:rsidP="009A372A">
            <w:pPr>
              <w:jc w:val="center"/>
              <w:rPr>
                <w:rFonts w:ascii="Angsana New" w:hAnsi="Angsana New"/>
                <w:sz w:val="24"/>
                <w:szCs w:val="24"/>
              </w:rPr>
            </w:pPr>
            <w:r w:rsidRPr="004018B3">
              <w:rPr>
                <w:rFonts w:ascii="Angsana New" w:eastAsia="Angsana New" w:hAnsi="Angsana New"/>
                <w:sz w:val="24"/>
                <w:szCs w:val="24"/>
              </w:rPr>
              <w:t>Baht</w:t>
            </w:r>
          </w:p>
        </w:tc>
        <w:tc>
          <w:tcPr>
            <w:tcW w:w="236" w:type="dxa"/>
            <w:shd w:val="clear" w:color="auto" w:fill="auto"/>
          </w:tcPr>
          <w:p w:rsidR="00D0674E" w:rsidRPr="004018B3" w:rsidRDefault="00D0674E" w:rsidP="009A372A">
            <w:pPr>
              <w:jc w:val="center"/>
              <w:rPr>
                <w:rFonts w:ascii="Angsana New" w:hAnsi="Angsana New"/>
                <w:sz w:val="24"/>
                <w:szCs w:val="24"/>
              </w:rPr>
            </w:pPr>
          </w:p>
        </w:tc>
        <w:tc>
          <w:tcPr>
            <w:tcW w:w="1431"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c>
          <w:tcPr>
            <w:tcW w:w="236" w:type="dxa"/>
            <w:shd w:val="clear" w:color="auto" w:fill="auto"/>
          </w:tcPr>
          <w:p w:rsidR="00D0674E" w:rsidRPr="004018B3" w:rsidRDefault="00D0674E" w:rsidP="009A372A">
            <w:pPr>
              <w:jc w:val="center"/>
              <w:rPr>
                <w:rFonts w:ascii="Angsana New" w:hAnsi="Angsana New"/>
                <w:sz w:val="24"/>
                <w:szCs w:val="24"/>
              </w:rPr>
            </w:pPr>
          </w:p>
        </w:tc>
        <w:tc>
          <w:tcPr>
            <w:tcW w:w="1400"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c>
          <w:tcPr>
            <w:tcW w:w="240" w:type="dxa"/>
            <w:shd w:val="clear" w:color="auto" w:fill="auto"/>
          </w:tcPr>
          <w:p w:rsidR="00D0674E" w:rsidRPr="004018B3" w:rsidRDefault="00D0674E" w:rsidP="009A372A">
            <w:pPr>
              <w:jc w:val="center"/>
              <w:rPr>
                <w:rFonts w:ascii="Angsana New" w:hAnsi="Angsana New"/>
                <w:sz w:val="24"/>
                <w:szCs w:val="24"/>
              </w:rPr>
            </w:pPr>
          </w:p>
        </w:tc>
        <w:tc>
          <w:tcPr>
            <w:tcW w:w="1272"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r>
      <w:tr w:rsidR="004018B3" w:rsidRPr="004018B3" w:rsidTr="0048337D">
        <w:tc>
          <w:tcPr>
            <w:tcW w:w="2694" w:type="dxa"/>
            <w:shd w:val="clear" w:color="auto" w:fill="auto"/>
          </w:tcPr>
          <w:p w:rsidR="004018B3" w:rsidRPr="004018B3" w:rsidRDefault="004018B3" w:rsidP="001F22D1">
            <w:pPr>
              <w:jc w:val="left"/>
              <w:rPr>
                <w:rFonts w:ascii="Angsana New" w:hAnsi="Angsana New"/>
                <w:sz w:val="24"/>
                <w:szCs w:val="24"/>
              </w:rPr>
            </w:pPr>
            <w:r w:rsidRPr="004018B3">
              <w:rPr>
                <w:rFonts w:ascii="Angsana New" w:hAnsi="Angsana New"/>
                <w:sz w:val="24"/>
                <w:szCs w:val="24"/>
              </w:rPr>
              <w:t>MIILCON Burapa Co., Ltd.</w:t>
            </w:r>
          </w:p>
        </w:tc>
        <w:tc>
          <w:tcPr>
            <w:tcW w:w="1743" w:type="dxa"/>
            <w:shd w:val="clear" w:color="auto" w:fill="auto"/>
          </w:tcPr>
          <w:p w:rsidR="004018B3" w:rsidRPr="004018B3" w:rsidRDefault="004018B3"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3</w:t>
            </w:r>
            <w:r w:rsidRPr="004018B3">
              <w:rPr>
                <w:rFonts w:ascii="Angsana New" w:hAnsi="Angsana New"/>
                <w:sz w:val="24"/>
                <w:szCs w:val="24"/>
              </w:rPr>
              <w:t>,399,999</w:t>
            </w:r>
            <w:r w:rsidRPr="004018B3">
              <w:rPr>
                <w:rFonts w:ascii="Angsana New" w:hAnsi="Angsana New"/>
                <w:sz w:val="24"/>
                <w:szCs w:val="24"/>
                <w:cs/>
              </w:rPr>
              <w:t>,</w:t>
            </w:r>
            <w:r w:rsidRPr="004018B3">
              <w:rPr>
                <w:rFonts w:ascii="Angsana New" w:hAnsi="Angsana New"/>
                <w:sz w:val="24"/>
                <w:szCs w:val="24"/>
              </w:rPr>
              <w:t>990</w:t>
            </w:r>
            <w:r w:rsidRPr="004018B3">
              <w:rPr>
                <w:rFonts w:ascii="Angsana New" w:hAnsi="Angsana New"/>
                <w:sz w:val="24"/>
                <w:szCs w:val="24"/>
                <w:cs/>
              </w:rPr>
              <w:t>.00</w:t>
            </w:r>
          </w:p>
        </w:tc>
        <w:tc>
          <w:tcPr>
            <w:tcW w:w="1710" w:type="dxa"/>
            <w:shd w:val="clear" w:color="auto" w:fill="auto"/>
          </w:tcPr>
          <w:p w:rsidR="004018B3" w:rsidRPr="004018B3" w:rsidRDefault="004018B3" w:rsidP="004018B3">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3</w:t>
            </w:r>
            <w:r w:rsidRPr="004018B3">
              <w:rPr>
                <w:rFonts w:ascii="Angsana New" w:hAnsi="Angsana New"/>
                <w:sz w:val="24"/>
                <w:szCs w:val="24"/>
              </w:rPr>
              <w:t>,399,999,990.00</w:t>
            </w:r>
          </w:p>
        </w:tc>
        <w:tc>
          <w:tcPr>
            <w:tcW w:w="1350"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rPr>
              <w:t>99.10</w:t>
            </w:r>
          </w:p>
        </w:tc>
        <w:tc>
          <w:tcPr>
            <w:tcW w:w="1332"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cs/>
              </w:rPr>
              <w:t>99.10</w:t>
            </w:r>
          </w:p>
        </w:tc>
        <w:tc>
          <w:tcPr>
            <w:tcW w:w="1449" w:type="dxa"/>
            <w:shd w:val="clear" w:color="auto" w:fill="auto"/>
          </w:tcPr>
          <w:p w:rsidR="004018B3" w:rsidRPr="004018B3" w:rsidRDefault="004018B3" w:rsidP="00E4418E">
            <w:pPr>
              <w:ind w:right="16"/>
              <w:jc w:val="right"/>
              <w:rPr>
                <w:rFonts w:ascii="Angsana New" w:hAnsi="Angsana New"/>
                <w:sz w:val="24"/>
                <w:szCs w:val="24"/>
              </w:rPr>
            </w:pPr>
            <w:r w:rsidRPr="004018B3">
              <w:rPr>
                <w:rFonts w:ascii="Angsana New" w:hAnsi="Angsana New"/>
                <w:sz w:val="24"/>
                <w:szCs w:val="24"/>
              </w:rPr>
              <w:t>3,524,115,162.98</w:t>
            </w:r>
          </w:p>
        </w:tc>
        <w:tc>
          <w:tcPr>
            <w:tcW w:w="236" w:type="dxa"/>
            <w:shd w:val="clear" w:color="auto" w:fill="auto"/>
          </w:tcPr>
          <w:p w:rsidR="004018B3" w:rsidRPr="004018B3" w:rsidRDefault="004018B3" w:rsidP="009A372A">
            <w:pPr>
              <w:ind w:right="174"/>
              <w:jc w:val="right"/>
              <w:rPr>
                <w:rFonts w:ascii="Angsana New" w:hAnsi="Angsana New"/>
                <w:sz w:val="24"/>
                <w:szCs w:val="24"/>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rPr>
              <w:t>3,524,115,162.98</w:t>
            </w:r>
          </w:p>
        </w:tc>
        <w:tc>
          <w:tcPr>
            <w:tcW w:w="236" w:type="dxa"/>
            <w:shd w:val="clear" w:color="auto" w:fill="auto"/>
          </w:tcPr>
          <w:p w:rsidR="004018B3" w:rsidRPr="004018B3" w:rsidRDefault="004018B3" w:rsidP="009A372A">
            <w:pPr>
              <w:ind w:right="174"/>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9A372A">
            <w:pPr>
              <w:ind w:right="174"/>
              <w:jc w:val="right"/>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EB68D4">
            <w:pPr>
              <w:jc w:val="left"/>
              <w:rPr>
                <w:rFonts w:ascii="Angsana New" w:hAnsi="Angsana New"/>
                <w:sz w:val="24"/>
                <w:szCs w:val="24"/>
                <w:cs/>
              </w:rPr>
            </w:pPr>
            <w:r w:rsidRPr="004018B3">
              <w:rPr>
                <w:rFonts w:ascii="Angsana New" w:hAnsi="Angsana New"/>
                <w:sz w:val="24"/>
                <w:szCs w:val="24"/>
              </w:rPr>
              <w:t>Millcon (HK) Limited</w:t>
            </w:r>
          </w:p>
        </w:tc>
        <w:tc>
          <w:tcPr>
            <w:tcW w:w="1743" w:type="dxa"/>
            <w:shd w:val="clear" w:color="auto" w:fill="auto"/>
          </w:tcPr>
          <w:p w:rsidR="004018B3" w:rsidRPr="004018B3" w:rsidRDefault="004018B3" w:rsidP="00EB68D4">
            <w:pPr>
              <w:ind w:left="-108" w:right="72"/>
              <w:jc w:val="right"/>
              <w:rPr>
                <w:rFonts w:ascii="Angsana New" w:hAnsi="Angsana New"/>
                <w:sz w:val="24"/>
                <w:szCs w:val="24"/>
              </w:rPr>
            </w:pPr>
            <w:r w:rsidRPr="004018B3">
              <w:rPr>
                <w:rFonts w:ascii="Angsana New" w:hAnsi="Angsana New"/>
                <w:sz w:val="24"/>
                <w:szCs w:val="24"/>
              </w:rPr>
              <w:t>USD 32,000.00</w:t>
            </w:r>
          </w:p>
        </w:tc>
        <w:tc>
          <w:tcPr>
            <w:tcW w:w="1710" w:type="dxa"/>
            <w:shd w:val="clear" w:color="auto" w:fill="auto"/>
          </w:tcPr>
          <w:p w:rsidR="004018B3" w:rsidRPr="004018B3" w:rsidRDefault="004018B3" w:rsidP="00EB68D4">
            <w:pPr>
              <w:ind w:left="-108" w:right="72"/>
              <w:jc w:val="right"/>
              <w:rPr>
                <w:rFonts w:ascii="Angsana New" w:hAnsi="Angsana New"/>
                <w:sz w:val="24"/>
                <w:szCs w:val="24"/>
              </w:rPr>
            </w:pPr>
            <w:r w:rsidRPr="004018B3">
              <w:rPr>
                <w:rFonts w:ascii="Angsana New" w:hAnsi="Angsana New"/>
                <w:sz w:val="24"/>
                <w:szCs w:val="24"/>
              </w:rPr>
              <w:t>USD 32,000.00</w:t>
            </w:r>
          </w:p>
        </w:tc>
        <w:tc>
          <w:tcPr>
            <w:tcW w:w="1350" w:type="dxa"/>
            <w:shd w:val="clear" w:color="auto" w:fill="auto"/>
          </w:tcPr>
          <w:p w:rsidR="004018B3" w:rsidRPr="004018B3" w:rsidRDefault="004018B3" w:rsidP="00EB68D4">
            <w:pPr>
              <w:ind w:right="11"/>
              <w:jc w:val="center"/>
              <w:rPr>
                <w:rFonts w:ascii="Angsana New" w:hAnsi="Angsana New"/>
                <w:sz w:val="24"/>
                <w:szCs w:val="24"/>
                <w:cs/>
              </w:rPr>
            </w:pPr>
            <w:r w:rsidRPr="004018B3">
              <w:rPr>
                <w:rFonts w:ascii="Angsana New" w:hAnsi="Angsana New"/>
                <w:sz w:val="24"/>
                <w:szCs w:val="24"/>
              </w:rPr>
              <w:t>100.00</w:t>
            </w:r>
          </w:p>
        </w:tc>
        <w:tc>
          <w:tcPr>
            <w:tcW w:w="1332" w:type="dxa"/>
            <w:shd w:val="clear" w:color="auto" w:fill="auto"/>
          </w:tcPr>
          <w:p w:rsidR="004018B3" w:rsidRPr="004018B3" w:rsidRDefault="004018B3"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4018B3" w:rsidRPr="004018B3" w:rsidRDefault="004018B3" w:rsidP="00EB68D4">
            <w:pPr>
              <w:ind w:right="16"/>
              <w:jc w:val="right"/>
              <w:rPr>
                <w:rFonts w:ascii="Angsana New" w:hAnsi="Angsana New"/>
                <w:sz w:val="24"/>
                <w:szCs w:val="24"/>
                <w:cs/>
              </w:rPr>
            </w:pPr>
            <w:r w:rsidRPr="004018B3">
              <w:rPr>
                <w:rFonts w:ascii="Angsana New" w:hAnsi="Angsana New"/>
                <w:sz w:val="24"/>
                <w:szCs w:val="24"/>
                <w:cs/>
              </w:rPr>
              <w:t>984,940.80</w:t>
            </w:r>
          </w:p>
        </w:tc>
        <w:tc>
          <w:tcPr>
            <w:tcW w:w="236" w:type="dxa"/>
            <w:shd w:val="clear" w:color="auto" w:fill="auto"/>
          </w:tcPr>
          <w:p w:rsidR="004018B3" w:rsidRPr="004018B3" w:rsidRDefault="004018B3" w:rsidP="00EB68D4">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cs/>
              </w:rPr>
            </w:pPr>
            <w:r w:rsidRPr="004018B3">
              <w:rPr>
                <w:rFonts w:ascii="Angsana New" w:hAnsi="Angsana New"/>
                <w:sz w:val="24"/>
                <w:szCs w:val="24"/>
                <w:cs/>
              </w:rPr>
              <w:t>984,940.80</w:t>
            </w:r>
          </w:p>
        </w:tc>
        <w:tc>
          <w:tcPr>
            <w:tcW w:w="236" w:type="dxa"/>
            <w:shd w:val="clear" w:color="auto" w:fill="auto"/>
          </w:tcPr>
          <w:p w:rsidR="004018B3" w:rsidRPr="004018B3" w:rsidRDefault="004018B3" w:rsidP="00EB68D4">
            <w:pPr>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EB68D4">
            <w:pPr>
              <w:tabs>
                <w:tab w:val="left" w:pos="829"/>
              </w:tabs>
              <w:ind w:left="-100" w:right="-52"/>
              <w:jc w:val="center"/>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9A372A">
            <w:pPr>
              <w:jc w:val="left"/>
              <w:rPr>
                <w:rFonts w:ascii="Angsana New" w:hAnsi="Angsana New"/>
                <w:sz w:val="24"/>
                <w:szCs w:val="24"/>
              </w:rPr>
            </w:pPr>
            <w:r w:rsidRPr="004018B3">
              <w:rPr>
                <w:rFonts w:ascii="Angsana New" w:hAnsi="Angsana New"/>
                <w:sz w:val="24"/>
                <w:szCs w:val="24"/>
              </w:rPr>
              <w:t>Millcon Thiha Limited</w:t>
            </w:r>
          </w:p>
        </w:tc>
        <w:tc>
          <w:tcPr>
            <w:tcW w:w="1743" w:type="dxa"/>
            <w:shd w:val="clear" w:color="auto" w:fill="auto"/>
          </w:tcPr>
          <w:p w:rsidR="004018B3" w:rsidRPr="004018B3" w:rsidRDefault="004018B3" w:rsidP="00D16CAB">
            <w:pPr>
              <w:ind w:left="-108" w:right="72"/>
              <w:jc w:val="right"/>
              <w:rPr>
                <w:rFonts w:ascii="Angsana New" w:hAnsi="Angsana New"/>
                <w:sz w:val="24"/>
                <w:szCs w:val="24"/>
              </w:rPr>
            </w:pPr>
            <w:r w:rsidRPr="004018B3">
              <w:rPr>
                <w:rFonts w:ascii="Angsana New" w:hAnsi="Angsana New"/>
                <w:sz w:val="24"/>
                <w:szCs w:val="24"/>
              </w:rPr>
              <w:t xml:space="preserve">USD </w:t>
            </w:r>
            <w:r w:rsidRPr="004018B3">
              <w:rPr>
                <w:rFonts w:ascii="Angsana New" w:hAnsi="Angsana New"/>
                <w:sz w:val="24"/>
                <w:szCs w:val="24"/>
                <w:cs/>
              </w:rPr>
              <w:t>100,000</w:t>
            </w:r>
            <w:r w:rsidRPr="004018B3">
              <w:rPr>
                <w:rFonts w:ascii="Angsana New" w:hAnsi="Angsana New"/>
                <w:sz w:val="24"/>
                <w:szCs w:val="24"/>
              </w:rPr>
              <w:t>.00</w:t>
            </w:r>
          </w:p>
        </w:tc>
        <w:tc>
          <w:tcPr>
            <w:tcW w:w="1710" w:type="dxa"/>
            <w:shd w:val="clear" w:color="auto" w:fill="auto"/>
          </w:tcPr>
          <w:p w:rsidR="004018B3" w:rsidRPr="004018B3" w:rsidRDefault="004018B3" w:rsidP="002D5D54">
            <w:pPr>
              <w:ind w:left="-108" w:right="72"/>
              <w:jc w:val="right"/>
              <w:rPr>
                <w:rFonts w:ascii="Angsana New" w:hAnsi="Angsana New"/>
                <w:sz w:val="24"/>
                <w:szCs w:val="24"/>
              </w:rPr>
            </w:pPr>
            <w:r w:rsidRPr="004018B3">
              <w:rPr>
                <w:rFonts w:ascii="Angsana New" w:hAnsi="Angsana New"/>
                <w:sz w:val="24"/>
                <w:szCs w:val="24"/>
              </w:rPr>
              <w:t xml:space="preserve">USD </w:t>
            </w:r>
            <w:r w:rsidRPr="004018B3">
              <w:rPr>
                <w:rFonts w:ascii="Angsana New" w:hAnsi="Angsana New"/>
                <w:sz w:val="24"/>
                <w:szCs w:val="24"/>
                <w:cs/>
              </w:rPr>
              <w:t>100,000</w:t>
            </w:r>
            <w:r w:rsidRPr="004018B3">
              <w:rPr>
                <w:rFonts w:ascii="Angsana New" w:hAnsi="Angsana New"/>
                <w:sz w:val="24"/>
                <w:szCs w:val="24"/>
              </w:rPr>
              <w:t>.00</w:t>
            </w:r>
          </w:p>
        </w:tc>
        <w:tc>
          <w:tcPr>
            <w:tcW w:w="1350"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cs/>
              </w:rPr>
              <w:t>51.00</w:t>
            </w:r>
          </w:p>
        </w:tc>
        <w:tc>
          <w:tcPr>
            <w:tcW w:w="1332"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cs/>
              </w:rPr>
              <w:t>51.00</w:t>
            </w:r>
          </w:p>
        </w:tc>
        <w:tc>
          <w:tcPr>
            <w:tcW w:w="1449" w:type="dxa"/>
            <w:shd w:val="clear" w:color="auto" w:fill="auto"/>
          </w:tcPr>
          <w:p w:rsidR="004018B3" w:rsidRPr="004018B3" w:rsidRDefault="004018B3" w:rsidP="00893459">
            <w:pPr>
              <w:ind w:right="16"/>
              <w:jc w:val="right"/>
              <w:rPr>
                <w:rFonts w:ascii="Angsana New" w:hAnsi="Angsana New"/>
                <w:sz w:val="24"/>
                <w:szCs w:val="24"/>
              </w:rPr>
            </w:pPr>
            <w:r w:rsidRPr="004018B3">
              <w:rPr>
                <w:rFonts w:ascii="Angsana New" w:hAnsi="Angsana New"/>
                <w:sz w:val="24"/>
                <w:szCs w:val="24"/>
              </w:rPr>
              <w:t>1,664,130.00</w:t>
            </w:r>
          </w:p>
        </w:tc>
        <w:tc>
          <w:tcPr>
            <w:tcW w:w="236" w:type="dxa"/>
            <w:shd w:val="clear" w:color="auto" w:fill="auto"/>
          </w:tcPr>
          <w:p w:rsidR="004018B3" w:rsidRPr="004018B3" w:rsidRDefault="004018B3" w:rsidP="009A372A">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rPr>
              <w:t>1,664,130.00</w:t>
            </w:r>
          </w:p>
        </w:tc>
        <w:tc>
          <w:tcPr>
            <w:tcW w:w="236" w:type="dxa"/>
            <w:shd w:val="clear" w:color="auto" w:fill="auto"/>
          </w:tcPr>
          <w:p w:rsidR="004018B3" w:rsidRPr="004018B3" w:rsidRDefault="004018B3" w:rsidP="009A372A">
            <w:pPr>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9A372A">
            <w:pPr>
              <w:tabs>
                <w:tab w:val="left" w:pos="829"/>
              </w:tabs>
              <w:ind w:left="-100" w:right="-52"/>
              <w:jc w:val="right"/>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AF4B77">
            <w:pPr>
              <w:ind w:right="-126"/>
              <w:jc w:val="left"/>
              <w:rPr>
                <w:rFonts w:ascii="Angsana New" w:hAnsi="Angsana New"/>
                <w:sz w:val="24"/>
                <w:szCs w:val="24"/>
              </w:rPr>
            </w:pPr>
            <w:r w:rsidRPr="004018B3">
              <w:rPr>
                <w:rFonts w:ascii="Angsana New" w:hAnsi="Angsana New"/>
                <w:sz w:val="24"/>
                <w:szCs w:val="24"/>
              </w:rPr>
              <w:t>Kobelco Millcon steel Co., Ltd.</w:t>
            </w:r>
          </w:p>
          <w:p w:rsidR="004018B3" w:rsidRPr="004018B3" w:rsidRDefault="004018B3" w:rsidP="00AF4B77">
            <w:pPr>
              <w:ind w:left="189" w:right="-126"/>
              <w:jc w:val="left"/>
              <w:rPr>
                <w:rFonts w:ascii="Angsana New" w:hAnsi="Angsana New"/>
                <w:sz w:val="24"/>
                <w:szCs w:val="24"/>
              </w:rPr>
            </w:pPr>
            <w:r w:rsidRPr="004018B3">
              <w:rPr>
                <w:rFonts w:ascii="Angsana New" w:hAnsi="Angsana New"/>
                <w:sz w:val="24"/>
                <w:szCs w:val="24"/>
              </w:rPr>
              <w:t>(See note 1</w:t>
            </w:r>
            <w:r w:rsidR="00236BF5">
              <w:rPr>
                <w:rFonts w:ascii="Angsana New" w:hAnsi="Angsana New"/>
                <w:sz w:val="24"/>
                <w:szCs w:val="24"/>
              </w:rPr>
              <w:t>7</w:t>
            </w:r>
            <w:r w:rsidRPr="004018B3">
              <w:rPr>
                <w:rFonts w:ascii="Angsana New" w:hAnsi="Angsana New"/>
                <w:sz w:val="24"/>
                <w:szCs w:val="24"/>
              </w:rPr>
              <w:t>)</w:t>
            </w:r>
          </w:p>
        </w:tc>
        <w:tc>
          <w:tcPr>
            <w:tcW w:w="1743" w:type="dxa"/>
            <w:shd w:val="clear" w:color="auto" w:fill="auto"/>
          </w:tcPr>
          <w:p w:rsidR="004018B3" w:rsidRPr="004018B3" w:rsidRDefault="004018B3" w:rsidP="004018B3">
            <w:pPr>
              <w:ind w:left="-75" w:right="-108"/>
              <w:jc w:val="center"/>
              <w:rPr>
                <w:rFonts w:ascii="Angsana New" w:hAnsi="Angsana New"/>
                <w:sz w:val="24"/>
                <w:szCs w:val="24"/>
              </w:rPr>
            </w:pPr>
            <w:r w:rsidRPr="004018B3">
              <w:rPr>
                <w:rFonts w:ascii="Angsana New" w:hAnsi="Angsana New"/>
                <w:sz w:val="24"/>
                <w:szCs w:val="24"/>
              </w:rPr>
              <w:t>-</w:t>
            </w:r>
          </w:p>
        </w:tc>
        <w:tc>
          <w:tcPr>
            <w:tcW w:w="1710" w:type="dxa"/>
            <w:shd w:val="clear" w:color="auto" w:fill="auto"/>
          </w:tcPr>
          <w:p w:rsidR="004018B3" w:rsidRPr="004018B3" w:rsidRDefault="004018B3" w:rsidP="00405D3F">
            <w:pPr>
              <w:ind w:left="-108" w:right="72"/>
              <w:jc w:val="right"/>
              <w:rPr>
                <w:rFonts w:ascii="Angsana New" w:hAnsi="Angsana New"/>
                <w:sz w:val="24"/>
                <w:szCs w:val="24"/>
                <w:cs/>
              </w:rPr>
            </w:pPr>
            <w:r w:rsidRPr="004018B3">
              <w:rPr>
                <w:rFonts w:ascii="Angsana New" w:hAnsi="Angsana New"/>
                <w:sz w:val="24"/>
                <w:szCs w:val="24"/>
              </w:rPr>
              <w:t>Baht 1,</w:t>
            </w:r>
            <w:r w:rsidRPr="004018B3">
              <w:rPr>
                <w:rFonts w:ascii="Angsana New" w:hAnsi="Angsana New"/>
                <w:sz w:val="24"/>
                <w:szCs w:val="24"/>
                <w:cs/>
              </w:rPr>
              <w:t>415</w:t>
            </w:r>
            <w:r w:rsidRPr="004018B3">
              <w:rPr>
                <w:rFonts w:ascii="Angsana New" w:hAnsi="Angsana New"/>
                <w:sz w:val="24"/>
                <w:szCs w:val="24"/>
              </w:rPr>
              <w:t xml:space="preserve">,000,000.00 </w:t>
            </w:r>
          </w:p>
        </w:tc>
        <w:tc>
          <w:tcPr>
            <w:tcW w:w="135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1332"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449"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4018B3" w:rsidRPr="004018B3" w:rsidRDefault="004018B3" w:rsidP="009A372A">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rPr>
              <w:t>1,414,999,700.00</w:t>
            </w:r>
          </w:p>
        </w:tc>
        <w:tc>
          <w:tcPr>
            <w:tcW w:w="236" w:type="dxa"/>
            <w:shd w:val="clear" w:color="auto" w:fill="auto"/>
          </w:tcPr>
          <w:p w:rsidR="004018B3" w:rsidRPr="004018B3" w:rsidRDefault="004018B3" w:rsidP="009A372A">
            <w:pPr>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9A372A">
            <w:pPr>
              <w:tabs>
                <w:tab w:val="left" w:pos="829"/>
              </w:tabs>
              <w:ind w:left="-100" w:right="-52"/>
              <w:jc w:val="right"/>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3A5A17" w:rsidRPr="004018B3" w:rsidTr="0048337D">
        <w:tc>
          <w:tcPr>
            <w:tcW w:w="2694" w:type="dxa"/>
            <w:shd w:val="clear" w:color="auto" w:fill="auto"/>
          </w:tcPr>
          <w:p w:rsidR="003A5A17" w:rsidRPr="004018B3" w:rsidRDefault="003A5A17" w:rsidP="009A372A">
            <w:pPr>
              <w:ind w:right="-126"/>
              <w:jc w:val="left"/>
              <w:rPr>
                <w:rFonts w:ascii="Angsana New" w:hAnsi="Angsana New"/>
                <w:sz w:val="24"/>
                <w:szCs w:val="24"/>
                <w:cs/>
              </w:rPr>
            </w:pPr>
            <w:r w:rsidRPr="004018B3">
              <w:rPr>
                <w:rFonts w:ascii="Angsana New" w:hAnsi="Angsana New"/>
                <w:sz w:val="24"/>
                <w:szCs w:val="24"/>
              </w:rPr>
              <w:t>Millcon Mauritius Company Limited</w:t>
            </w:r>
          </w:p>
        </w:tc>
        <w:tc>
          <w:tcPr>
            <w:tcW w:w="1743" w:type="dxa"/>
            <w:shd w:val="clear" w:color="auto" w:fill="auto"/>
          </w:tcPr>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No registered</w:t>
            </w:r>
          </w:p>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capital</w:t>
            </w:r>
          </w:p>
        </w:tc>
        <w:tc>
          <w:tcPr>
            <w:tcW w:w="1710" w:type="dxa"/>
            <w:shd w:val="clear" w:color="auto" w:fill="auto"/>
          </w:tcPr>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No registered</w:t>
            </w:r>
          </w:p>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capital</w:t>
            </w:r>
          </w:p>
        </w:tc>
        <w:tc>
          <w:tcPr>
            <w:tcW w:w="1350" w:type="dxa"/>
            <w:shd w:val="clear" w:color="auto" w:fill="auto"/>
          </w:tcPr>
          <w:p w:rsidR="003A5A17" w:rsidRPr="004018B3" w:rsidRDefault="003A5A17" w:rsidP="009A372A">
            <w:pPr>
              <w:ind w:right="11"/>
              <w:jc w:val="center"/>
              <w:rPr>
                <w:rFonts w:ascii="Angsana New" w:hAnsi="Angsana New"/>
                <w:sz w:val="24"/>
                <w:szCs w:val="24"/>
              </w:rPr>
            </w:pPr>
          </w:p>
          <w:p w:rsidR="003A5A17" w:rsidRPr="004018B3" w:rsidRDefault="003A5A17" w:rsidP="009A372A">
            <w:pPr>
              <w:ind w:right="11"/>
              <w:jc w:val="center"/>
              <w:rPr>
                <w:rFonts w:ascii="Angsana New" w:hAnsi="Angsana New"/>
                <w:sz w:val="24"/>
                <w:szCs w:val="24"/>
                <w:cs/>
              </w:rPr>
            </w:pPr>
            <w:r w:rsidRPr="004018B3">
              <w:rPr>
                <w:rFonts w:ascii="Angsana New" w:hAnsi="Angsana New"/>
                <w:sz w:val="24"/>
                <w:szCs w:val="24"/>
              </w:rPr>
              <w:t>100.00</w:t>
            </w:r>
          </w:p>
        </w:tc>
        <w:tc>
          <w:tcPr>
            <w:tcW w:w="1332" w:type="dxa"/>
            <w:shd w:val="clear" w:color="auto" w:fill="auto"/>
          </w:tcPr>
          <w:p w:rsidR="003A5A17" w:rsidRPr="004018B3" w:rsidRDefault="003A5A17" w:rsidP="009A372A">
            <w:pPr>
              <w:ind w:right="11"/>
              <w:jc w:val="center"/>
              <w:rPr>
                <w:rFonts w:ascii="Angsana New" w:hAnsi="Angsana New"/>
                <w:sz w:val="24"/>
                <w:szCs w:val="24"/>
              </w:rPr>
            </w:pPr>
          </w:p>
          <w:p w:rsidR="003A5A17" w:rsidRPr="004018B3" w:rsidRDefault="003A5A17" w:rsidP="009A372A">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3A5A17" w:rsidRPr="004018B3" w:rsidRDefault="003A5A17" w:rsidP="009A372A">
            <w:pPr>
              <w:ind w:right="174"/>
              <w:jc w:val="right"/>
              <w:rPr>
                <w:rFonts w:ascii="Angsana New" w:hAnsi="Angsana New"/>
                <w:sz w:val="24"/>
                <w:szCs w:val="24"/>
                <w:cs/>
              </w:rPr>
            </w:pPr>
          </w:p>
        </w:tc>
        <w:tc>
          <w:tcPr>
            <w:tcW w:w="1431" w:type="dxa"/>
            <w:shd w:val="clear" w:color="auto" w:fill="auto"/>
          </w:tcPr>
          <w:p w:rsidR="003A5A17" w:rsidRPr="004018B3" w:rsidRDefault="003A5A17" w:rsidP="00EB68D4">
            <w:pPr>
              <w:ind w:right="-108"/>
              <w:jc w:val="center"/>
              <w:rPr>
                <w:rFonts w:ascii="Angsana New" w:hAnsi="Angsana New"/>
                <w:sz w:val="24"/>
                <w:szCs w:val="24"/>
              </w:rPr>
            </w:pPr>
          </w:p>
          <w:p w:rsidR="003A5A17" w:rsidRPr="004018B3" w:rsidRDefault="003A5A17" w:rsidP="00EB68D4">
            <w:pPr>
              <w:ind w:right="-108"/>
              <w:jc w:val="center"/>
              <w:rPr>
                <w:rFonts w:ascii="Angsana New" w:hAnsi="Angsana New"/>
                <w:sz w:val="24"/>
                <w:szCs w:val="24"/>
                <w:cs/>
              </w:rPr>
            </w:pPr>
            <w:r w:rsidRPr="004018B3">
              <w:rPr>
                <w:rFonts w:ascii="Angsana New" w:hAnsi="Angsana New"/>
                <w:sz w:val="24"/>
                <w:szCs w:val="24"/>
                <w:cs/>
              </w:rPr>
              <w:t>-</w:t>
            </w:r>
          </w:p>
        </w:tc>
        <w:tc>
          <w:tcPr>
            <w:tcW w:w="236" w:type="dxa"/>
            <w:shd w:val="clear" w:color="auto" w:fill="auto"/>
          </w:tcPr>
          <w:p w:rsidR="003A5A17" w:rsidRPr="004018B3" w:rsidRDefault="003A5A17" w:rsidP="009A372A">
            <w:pPr>
              <w:jc w:val="right"/>
              <w:rPr>
                <w:rFonts w:ascii="Angsana New" w:hAnsi="Angsana New"/>
                <w:sz w:val="24"/>
                <w:szCs w:val="24"/>
              </w:rPr>
            </w:pPr>
          </w:p>
        </w:tc>
        <w:tc>
          <w:tcPr>
            <w:tcW w:w="1400"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3A5A17" w:rsidRPr="004018B3" w:rsidRDefault="003A5A17" w:rsidP="009A372A">
            <w:pPr>
              <w:tabs>
                <w:tab w:val="left" w:pos="829"/>
              </w:tabs>
              <w:ind w:left="-100" w:right="-52"/>
              <w:jc w:val="right"/>
              <w:rPr>
                <w:rFonts w:ascii="Angsana New" w:hAnsi="Angsana New"/>
                <w:sz w:val="24"/>
                <w:szCs w:val="24"/>
              </w:rPr>
            </w:pPr>
          </w:p>
        </w:tc>
        <w:tc>
          <w:tcPr>
            <w:tcW w:w="1272"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AF7A59">
            <w:pPr>
              <w:jc w:val="left"/>
              <w:rPr>
                <w:rFonts w:ascii="Angsana New" w:hAnsi="Angsana New"/>
                <w:spacing w:val="-4"/>
                <w:sz w:val="24"/>
                <w:szCs w:val="24"/>
                <w:cs/>
              </w:rPr>
            </w:pPr>
            <w:r w:rsidRPr="004018B3">
              <w:rPr>
                <w:rFonts w:ascii="Angsana New" w:hAnsi="Angsana New"/>
                <w:spacing w:val="-4"/>
                <w:sz w:val="24"/>
                <w:szCs w:val="24"/>
              </w:rPr>
              <w:t>Millcon Steel Pipe Company Limited</w:t>
            </w:r>
          </w:p>
        </w:tc>
        <w:tc>
          <w:tcPr>
            <w:tcW w:w="1743" w:type="dxa"/>
            <w:shd w:val="clear" w:color="auto" w:fill="auto"/>
          </w:tcPr>
          <w:p w:rsidR="004018B3" w:rsidRPr="004018B3" w:rsidRDefault="004018B3" w:rsidP="002D5D54">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150</w:t>
            </w:r>
            <w:r w:rsidRPr="004018B3">
              <w:rPr>
                <w:rFonts w:ascii="Angsana New" w:hAnsi="Angsana New"/>
                <w:sz w:val="24"/>
                <w:szCs w:val="24"/>
              </w:rPr>
              <w:t>,000</w:t>
            </w:r>
            <w:r w:rsidRPr="004018B3">
              <w:rPr>
                <w:rFonts w:ascii="Angsana New" w:hAnsi="Angsana New"/>
                <w:sz w:val="24"/>
                <w:szCs w:val="24"/>
                <w:cs/>
              </w:rPr>
              <w:t xml:space="preserve">,000.00 </w:t>
            </w:r>
          </w:p>
        </w:tc>
        <w:tc>
          <w:tcPr>
            <w:tcW w:w="1710" w:type="dxa"/>
            <w:shd w:val="clear" w:color="auto" w:fill="auto"/>
          </w:tcPr>
          <w:p w:rsidR="004018B3" w:rsidRPr="004018B3" w:rsidRDefault="004018B3" w:rsidP="00EB68D4">
            <w:pPr>
              <w:ind w:left="-108" w:right="72"/>
              <w:jc w:val="right"/>
              <w:rPr>
                <w:rFonts w:ascii="Angsana New" w:hAnsi="Angsana New"/>
                <w:sz w:val="24"/>
                <w:szCs w:val="24"/>
                <w:cs/>
              </w:rPr>
            </w:pPr>
            <w:r w:rsidRPr="004018B3">
              <w:rPr>
                <w:rFonts w:ascii="Angsana New" w:hAnsi="Angsana New"/>
                <w:sz w:val="24"/>
                <w:szCs w:val="24"/>
              </w:rPr>
              <w:t>Baht 150,000,000.00</w:t>
            </w:r>
          </w:p>
        </w:tc>
        <w:tc>
          <w:tcPr>
            <w:tcW w:w="1350" w:type="dxa"/>
            <w:shd w:val="clear" w:color="auto" w:fill="auto"/>
          </w:tcPr>
          <w:p w:rsidR="004018B3" w:rsidRPr="004018B3" w:rsidRDefault="004018B3" w:rsidP="009A372A">
            <w:pPr>
              <w:ind w:right="11"/>
              <w:jc w:val="center"/>
              <w:rPr>
                <w:rFonts w:ascii="Angsana New" w:hAnsi="Angsana New"/>
                <w:sz w:val="24"/>
                <w:szCs w:val="24"/>
              </w:rPr>
            </w:pPr>
            <w:r w:rsidRPr="004018B3">
              <w:rPr>
                <w:rFonts w:ascii="Angsana New" w:hAnsi="Angsana New"/>
                <w:sz w:val="24"/>
                <w:szCs w:val="24"/>
                <w:cs/>
              </w:rPr>
              <w:t>100.00</w:t>
            </w:r>
          </w:p>
        </w:tc>
        <w:tc>
          <w:tcPr>
            <w:tcW w:w="1332" w:type="dxa"/>
            <w:shd w:val="clear" w:color="auto" w:fill="auto"/>
          </w:tcPr>
          <w:p w:rsidR="004018B3" w:rsidRPr="004018B3" w:rsidRDefault="004018B3"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4018B3" w:rsidRPr="004018B3" w:rsidRDefault="004018B3" w:rsidP="00E4418E">
            <w:pPr>
              <w:ind w:right="16"/>
              <w:jc w:val="right"/>
              <w:rPr>
                <w:rFonts w:ascii="Angsana New" w:hAnsi="Angsana New"/>
                <w:sz w:val="24"/>
                <w:szCs w:val="24"/>
              </w:rPr>
            </w:pPr>
            <w:r w:rsidRPr="004018B3">
              <w:rPr>
                <w:rFonts w:ascii="Angsana New" w:hAnsi="Angsana New"/>
                <w:sz w:val="24"/>
                <w:szCs w:val="24"/>
                <w:cs/>
              </w:rPr>
              <w:t>149</w:t>
            </w:r>
            <w:r w:rsidRPr="004018B3">
              <w:rPr>
                <w:rFonts w:ascii="Angsana New" w:hAnsi="Angsana New"/>
                <w:sz w:val="24"/>
                <w:szCs w:val="24"/>
              </w:rPr>
              <w:t>,</w:t>
            </w:r>
            <w:r w:rsidRPr="004018B3">
              <w:rPr>
                <w:rFonts w:ascii="Angsana New" w:hAnsi="Angsana New"/>
                <w:sz w:val="24"/>
                <w:szCs w:val="24"/>
                <w:cs/>
              </w:rPr>
              <w:t>999</w:t>
            </w:r>
            <w:r w:rsidRPr="004018B3">
              <w:rPr>
                <w:rFonts w:ascii="Angsana New" w:hAnsi="Angsana New"/>
                <w:sz w:val="24"/>
                <w:szCs w:val="24"/>
              </w:rPr>
              <w:t>,</w:t>
            </w:r>
            <w:r w:rsidRPr="004018B3">
              <w:rPr>
                <w:rFonts w:ascii="Angsana New" w:hAnsi="Angsana New"/>
                <w:sz w:val="24"/>
                <w:szCs w:val="24"/>
                <w:cs/>
              </w:rPr>
              <w:t>600.00</w:t>
            </w:r>
          </w:p>
        </w:tc>
        <w:tc>
          <w:tcPr>
            <w:tcW w:w="236" w:type="dxa"/>
            <w:shd w:val="clear" w:color="auto" w:fill="auto"/>
          </w:tcPr>
          <w:p w:rsidR="004018B3" w:rsidRPr="004018B3" w:rsidRDefault="004018B3" w:rsidP="009A372A">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cs/>
              </w:rPr>
              <w:t>149</w:t>
            </w:r>
            <w:r w:rsidRPr="004018B3">
              <w:rPr>
                <w:rFonts w:ascii="Angsana New" w:hAnsi="Angsana New"/>
                <w:sz w:val="24"/>
                <w:szCs w:val="24"/>
              </w:rPr>
              <w:t>,</w:t>
            </w:r>
            <w:r w:rsidRPr="004018B3">
              <w:rPr>
                <w:rFonts w:ascii="Angsana New" w:hAnsi="Angsana New"/>
                <w:sz w:val="24"/>
                <w:szCs w:val="24"/>
                <w:cs/>
              </w:rPr>
              <w:t>999</w:t>
            </w:r>
            <w:r w:rsidRPr="004018B3">
              <w:rPr>
                <w:rFonts w:ascii="Angsana New" w:hAnsi="Angsana New"/>
                <w:sz w:val="24"/>
                <w:szCs w:val="24"/>
              </w:rPr>
              <w:t>,</w:t>
            </w:r>
            <w:r w:rsidRPr="004018B3">
              <w:rPr>
                <w:rFonts w:ascii="Angsana New" w:hAnsi="Angsana New"/>
                <w:sz w:val="24"/>
                <w:szCs w:val="24"/>
                <w:cs/>
              </w:rPr>
              <w:t>600.00</w:t>
            </w:r>
          </w:p>
        </w:tc>
        <w:tc>
          <w:tcPr>
            <w:tcW w:w="236" w:type="dxa"/>
            <w:shd w:val="clear" w:color="auto" w:fill="auto"/>
          </w:tcPr>
          <w:p w:rsidR="004018B3" w:rsidRPr="004018B3" w:rsidRDefault="004018B3" w:rsidP="009A372A">
            <w:pPr>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9A372A">
            <w:pPr>
              <w:tabs>
                <w:tab w:val="left" w:pos="829"/>
              </w:tabs>
              <w:ind w:left="-100" w:right="-52"/>
              <w:jc w:val="right"/>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4018B3">
            <w:pPr>
              <w:ind w:left="189" w:hanging="189"/>
              <w:jc w:val="left"/>
              <w:rPr>
                <w:rFonts w:ascii="Angsana New" w:hAnsi="Angsana New"/>
                <w:sz w:val="24"/>
                <w:szCs w:val="24"/>
                <w:cs/>
              </w:rPr>
            </w:pPr>
            <w:r w:rsidRPr="004018B3">
              <w:rPr>
                <w:rFonts w:ascii="Angsana New" w:hAnsi="Angsana New"/>
                <w:sz w:val="24"/>
                <w:szCs w:val="24"/>
              </w:rPr>
              <w:t>Saharuam Construction Meterials Company Limited</w:t>
            </w:r>
          </w:p>
        </w:tc>
        <w:tc>
          <w:tcPr>
            <w:tcW w:w="1743" w:type="dxa"/>
            <w:shd w:val="clear" w:color="auto" w:fill="auto"/>
          </w:tcPr>
          <w:p w:rsidR="004018B3" w:rsidRPr="004018B3" w:rsidRDefault="004018B3" w:rsidP="002D5D54">
            <w:pPr>
              <w:ind w:left="-108" w:right="72"/>
              <w:jc w:val="right"/>
              <w:rPr>
                <w:rFonts w:ascii="Angsana New" w:hAnsi="Angsana New"/>
                <w:sz w:val="24"/>
                <w:szCs w:val="24"/>
              </w:rPr>
            </w:pPr>
          </w:p>
          <w:p w:rsidR="004018B3" w:rsidRPr="004018B3" w:rsidRDefault="004018B3"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50</w:t>
            </w:r>
            <w:r w:rsidRPr="004018B3">
              <w:rPr>
                <w:rFonts w:ascii="Angsana New" w:hAnsi="Angsana New"/>
                <w:sz w:val="24"/>
                <w:szCs w:val="24"/>
              </w:rPr>
              <w:t>,000</w:t>
            </w:r>
            <w:r w:rsidRPr="004018B3">
              <w:rPr>
                <w:rFonts w:ascii="Angsana New" w:hAnsi="Angsana New"/>
                <w:sz w:val="24"/>
                <w:szCs w:val="24"/>
                <w:cs/>
              </w:rPr>
              <w:t xml:space="preserve">,000.00 </w:t>
            </w:r>
          </w:p>
        </w:tc>
        <w:tc>
          <w:tcPr>
            <w:tcW w:w="1710" w:type="dxa"/>
            <w:shd w:val="clear" w:color="auto" w:fill="auto"/>
          </w:tcPr>
          <w:p w:rsidR="004018B3" w:rsidRPr="004018B3" w:rsidRDefault="004018B3" w:rsidP="00EB68D4">
            <w:pPr>
              <w:ind w:left="-108" w:right="72"/>
              <w:jc w:val="right"/>
              <w:rPr>
                <w:rFonts w:ascii="Angsana New" w:hAnsi="Angsana New"/>
                <w:sz w:val="24"/>
                <w:szCs w:val="24"/>
                <w:cs/>
              </w:rPr>
            </w:pPr>
            <w:r w:rsidRPr="004018B3">
              <w:rPr>
                <w:rFonts w:ascii="Angsana New" w:hAnsi="Angsana New"/>
                <w:sz w:val="24"/>
                <w:szCs w:val="24"/>
              </w:rPr>
              <w:t>Baht 50,000,000.00</w:t>
            </w:r>
          </w:p>
        </w:tc>
        <w:tc>
          <w:tcPr>
            <w:tcW w:w="1350" w:type="dxa"/>
            <w:shd w:val="clear" w:color="auto" w:fill="auto"/>
          </w:tcPr>
          <w:p w:rsidR="004018B3" w:rsidRPr="004018B3" w:rsidRDefault="004018B3" w:rsidP="00563063">
            <w:pPr>
              <w:ind w:right="11"/>
              <w:jc w:val="center"/>
              <w:rPr>
                <w:rFonts w:ascii="Angsana New" w:hAnsi="Angsana New"/>
                <w:sz w:val="24"/>
                <w:szCs w:val="24"/>
              </w:rPr>
            </w:pPr>
          </w:p>
          <w:p w:rsidR="004018B3" w:rsidRPr="004018B3" w:rsidRDefault="004018B3" w:rsidP="00563063">
            <w:pPr>
              <w:ind w:right="11"/>
              <w:jc w:val="center"/>
              <w:rPr>
                <w:rFonts w:ascii="Angsana New" w:hAnsi="Angsana New"/>
                <w:sz w:val="24"/>
                <w:szCs w:val="24"/>
              </w:rPr>
            </w:pPr>
            <w:r w:rsidRPr="004018B3">
              <w:rPr>
                <w:rFonts w:ascii="Angsana New" w:hAnsi="Angsana New"/>
                <w:sz w:val="24"/>
                <w:szCs w:val="24"/>
                <w:cs/>
              </w:rPr>
              <w:t>100.00</w:t>
            </w:r>
          </w:p>
        </w:tc>
        <w:tc>
          <w:tcPr>
            <w:tcW w:w="1332" w:type="dxa"/>
            <w:shd w:val="clear" w:color="auto" w:fill="auto"/>
          </w:tcPr>
          <w:p w:rsidR="004018B3" w:rsidRPr="004018B3" w:rsidRDefault="004018B3" w:rsidP="00EB68D4">
            <w:pPr>
              <w:ind w:right="11"/>
              <w:jc w:val="center"/>
              <w:rPr>
                <w:rFonts w:ascii="Angsana New" w:hAnsi="Angsana New"/>
                <w:sz w:val="24"/>
                <w:szCs w:val="24"/>
              </w:rPr>
            </w:pPr>
          </w:p>
          <w:p w:rsidR="004018B3" w:rsidRPr="004018B3" w:rsidRDefault="004018B3"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4018B3" w:rsidRPr="004018B3" w:rsidRDefault="004018B3" w:rsidP="00E4418E">
            <w:pPr>
              <w:ind w:right="16"/>
              <w:jc w:val="right"/>
              <w:rPr>
                <w:rFonts w:ascii="Angsana New" w:hAnsi="Angsana New"/>
                <w:sz w:val="24"/>
                <w:szCs w:val="24"/>
              </w:rPr>
            </w:pPr>
          </w:p>
          <w:p w:rsidR="004018B3" w:rsidRPr="004018B3" w:rsidRDefault="004018B3" w:rsidP="00E4418E">
            <w:pPr>
              <w:ind w:right="16"/>
              <w:jc w:val="right"/>
              <w:rPr>
                <w:rFonts w:ascii="Angsana New" w:hAnsi="Angsana New"/>
                <w:sz w:val="24"/>
                <w:szCs w:val="24"/>
              </w:rPr>
            </w:pPr>
            <w:r w:rsidRPr="004018B3">
              <w:rPr>
                <w:rFonts w:ascii="Angsana New" w:hAnsi="Angsana New"/>
                <w:sz w:val="24"/>
                <w:szCs w:val="24"/>
                <w:cs/>
              </w:rPr>
              <w:t>49,999,700.00</w:t>
            </w:r>
          </w:p>
        </w:tc>
        <w:tc>
          <w:tcPr>
            <w:tcW w:w="236" w:type="dxa"/>
            <w:shd w:val="clear" w:color="auto" w:fill="auto"/>
          </w:tcPr>
          <w:p w:rsidR="004018B3" w:rsidRPr="004018B3" w:rsidRDefault="004018B3" w:rsidP="00563063">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p>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cs/>
              </w:rPr>
              <w:t>49,999,700.00</w:t>
            </w:r>
          </w:p>
        </w:tc>
        <w:tc>
          <w:tcPr>
            <w:tcW w:w="236" w:type="dxa"/>
            <w:shd w:val="clear" w:color="auto" w:fill="auto"/>
          </w:tcPr>
          <w:p w:rsidR="004018B3" w:rsidRPr="004018B3" w:rsidRDefault="004018B3" w:rsidP="00563063">
            <w:pPr>
              <w:jc w:val="right"/>
              <w:rPr>
                <w:rFonts w:ascii="Angsana New" w:hAnsi="Angsana New"/>
                <w:sz w:val="24"/>
                <w:szCs w:val="24"/>
              </w:rPr>
            </w:pPr>
          </w:p>
        </w:tc>
        <w:tc>
          <w:tcPr>
            <w:tcW w:w="1400" w:type="dxa"/>
            <w:shd w:val="clear" w:color="auto" w:fill="auto"/>
          </w:tcPr>
          <w:p w:rsidR="004018B3" w:rsidRDefault="004018B3" w:rsidP="00EB68D4">
            <w:pPr>
              <w:ind w:left="-108" w:right="-108"/>
              <w:jc w:val="center"/>
              <w:rPr>
                <w:rFonts w:ascii="Angsana New" w:hAnsi="Angsana New"/>
                <w:sz w:val="24"/>
                <w:szCs w:val="24"/>
              </w:rPr>
            </w:pPr>
          </w:p>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563063">
            <w:pPr>
              <w:tabs>
                <w:tab w:val="left" w:pos="829"/>
              </w:tabs>
              <w:ind w:left="-100" w:right="-52"/>
              <w:jc w:val="right"/>
              <w:rPr>
                <w:rFonts w:ascii="Angsana New" w:hAnsi="Angsana New"/>
                <w:sz w:val="24"/>
                <w:szCs w:val="24"/>
              </w:rPr>
            </w:pPr>
          </w:p>
        </w:tc>
        <w:tc>
          <w:tcPr>
            <w:tcW w:w="1272" w:type="dxa"/>
            <w:shd w:val="clear" w:color="auto" w:fill="auto"/>
          </w:tcPr>
          <w:p w:rsidR="004018B3" w:rsidRDefault="004018B3" w:rsidP="00EB68D4">
            <w:pPr>
              <w:ind w:left="-108" w:right="-108"/>
              <w:jc w:val="center"/>
              <w:rPr>
                <w:rFonts w:ascii="Angsana New" w:hAnsi="Angsana New"/>
                <w:sz w:val="24"/>
                <w:szCs w:val="24"/>
              </w:rPr>
            </w:pPr>
          </w:p>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3A5A17" w:rsidRPr="004018B3" w:rsidTr="0048337D">
        <w:tc>
          <w:tcPr>
            <w:tcW w:w="2694" w:type="dxa"/>
            <w:shd w:val="clear" w:color="auto" w:fill="auto"/>
          </w:tcPr>
          <w:p w:rsidR="003A5A17" w:rsidRPr="004018B3" w:rsidRDefault="003A5A17" w:rsidP="00EB68D4">
            <w:pPr>
              <w:ind w:left="189" w:right="-126" w:hanging="180"/>
              <w:jc w:val="left"/>
              <w:rPr>
                <w:rFonts w:ascii="Angsana New" w:hAnsi="Angsana New"/>
                <w:sz w:val="24"/>
                <w:szCs w:val="24"/>
              </w:rPr>
            </w:pPr>
            <w:r w:rsidRPr="004018B3">
              <w:rPr>
                <w:rFonts w:ascii="Angsana New" w:hAnsi="Angsana New"/>
                <w:sz w:val="24"/>
                <w:szCs w:val="24"/>
              </w:rPr>
              <w:t>I-Gen Engineering Co., Ltd</w:t>
            </w:r>
            <w:r w:rsidRPr="004018B3">
              <w:rPr>
                <w:rFonts w:ascii="Angsana New" w:hAnsi="Angsana New"/>
                <w:sz w:val="24"/>
                <w:szCs w:val="24"/>
                <w:cs/>
              </w:rPr>
              <w:t>.</w:t>
            </w:r>
          </w:p>
          <w:p w:rsidR="003A5A17" w:rsidRPr="004018B3" w:rsidRDefault="00CD3E2C" w:rsidP="004018B3">
            <w:pPr>
              <w:ind w:left="189" w:right="-126"/>
              <w:jc w:val="left"/>
              <w:rPr>
                <w:rFonts w:ascii="Angsana New" w:hAnsi="Angsana New"/>
                <w:sz w:val="24"/>
                <w:szCs w:val="24"/>
              </w:rPr>
            </w:pPr>
            <w:r>
              <w:rPr>
                <w:rFonts w:ascii="Angsana New" w:hAnsi="Angsana New"/>
                <w:sz w:val="24"/>
                <w:szCs w:val="24"/>
              </w:rPr>
              <w:t>(See note 14</w:t>
            </w:r>
            <w:r w:rsidR="003A5A17" w:rsidRPr="004018B3">
              <w:rPr>
                <w:rFonts w:ascii="Angsana New" w:hAnsi="Angsana New"/>
                <w:sz w:val="24"/>
                <w:szCs w:val="24"/>
              </w:rPr>
              <w:t>)</w:t>
            </w:r>
          </w:p>
        </w:tc>
        <w:tc>
          <w:tcPr>
            <w:tcW w:w="1743" w:type="dxa"/>
            <w:shd w:val="clear" w:color="auto" w:fill="auto"/>
          </w:tcPr>
          <w:p w:rsidR="003A5A17" w:rsidRPr="004018B3" w:rsidRDefault="003A5A17" w:rsidP="00EB68D4">
            <w:pPr>
              <w:ind w:left="-75" w:right="-108"/>
              <w:jc w:val="center"/>
              <w:rPr>
                <w:rFonts w:ascii="Angsana New" w:hAnsi="Angsana New"/>
                <w:sz w:val="24"/>
                <w:szCs w:val="24"/>
              </w:rPr>
            </w:pPr>
            <w:r w:rsidRPr="004018B3">
              <w:rPr>
                <w:rFonts w:ascii="Angsana New" w:hAnsi="Angsana New"/>
                <w:sz w:val="24"/>
                <w:szCs w:val="24"/>
              </w:rPr>
              <w:t>-</w:t>
            </w:r>
          </w:p>
        </w:tc>
        <w:tc>
          <w:tcPr>
            <w:tcW w:w="1710" w:type="dxa"/>
            <w:shd w:val="clear" w:color="auto" w:fill="auto"/>
          </w:tcPr>
          <w:p w:rsidR="003A5A17" w:rsidRPr="004018B3" w:rsidRDefault="003A5A17" w:rsidP="004018B3">
            <w:pPr>
              <w:ind w:left="-108" w:right="72"/>
              <w:jc w:val="right"/>
              <w:rPr>
                <w:rFonts w:ascii="Angsana New" w:hAnsi="Angsana New"/>
                <w:sz w:val="24"/>
                <w:szCs w:val="24"/>
                <w:cs/>
              </w:rPr>
            </w:pPr>
            <w:r w:rsidRPr="004018B3">
              <w:rPr>
                <w:rFonts w:ascii="Angsana New" w:hAnsi="Angsana New"/>
                <w:sz w:val="24"/>
                <w:szCs w:val="24"/>
              </w:rPr>
              <w:t>Baht 11,406,250.00</w:t>
            </w:r>
          </w:p>
        </w:tc>
        <w:tc>
          <w:tcPr>
            <w:tcW w:w="1350" w:type="dxa"/>
            <w:shd w:val="clear" w:color="auto" w:fill="auto"/>
          </w:tcPr>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w:t>
            </w:r>
          </w:p>
        </w:tc>
        <w:tc>
          <w:tcPr>
            <w:tcW w:w="1332" w:type="dxa"/>
            <w:shd w:val="clear" w:color="auto" w:fill="auto"/>
          </w:tcPr>
          <w:p w:rsidR="003A5A17" w:rsidRPr="004018B3" w:rsidRDefault="003A5A17" w:rsidP="00EB68D4">
            <w:pPr>
              <w:ind w:right="11"/>
              <w:jc w:val="center"/>
              <w:rPr>
                <w:rFonts w:ascii="Angsana New" w:hAnsi="Angsana New"/>
                <w:sz w:val="24"/>
                <w:szCs w:val="24"/>
              </w:rPr>
            </w:pPr>
            <w:r w:rsidRPr="004018B3">
              <w:rPr>
                <w:rFonts w:ascii="Angsana New" w:hAnsi="Angsana New"/>
                <w:sz w:val="24"/>
                <w:szCs w:val="24"/>
                <w:cs/>
              </w:rPr>
              <w:t>40.00</w:t>
            </w:r>
          </w:p>
        </w:tc>
        <w:tc>
          <w:tcPr>
            <w:tcW w:w="1449"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3A5A17" w:rsidRPr="004018B3" w:rsidRDefault="003A5A17" w:rsidP="00EB68D4">
            <w:pPr>
              <w:ind w:right="174"/>
              <w:jc w:val="right"/>
              <w:rPr>
                <w:rFonts w:ascii="Angsana New" w:hAnsi="Angsana New"/>
                <w:sz w:val="24"/>
                <w:szCs w:val="24"/>
                <w:cs/>
              </w:rPr>
            </w:pPr>
          </w:p>
        </w:tc>
        <w:tc>
          <w:tcPr>
            <w:tcW w:w="1431" w:type="dxa"/>
            <w:shd w:val="clear" w:color="auto" w:fill="auto"/>
          </w:tcPr>
          <w:p w:rsidR="003A5A17" w:rsidRPr="004018B3" w:rsidRDefault="003A5A17" w:rsidP="00EB68D4">
            <w:pPr>
              <w:ind w:right="16"/>
              <w:jc w:val="right"/>
              <w:rPr>
                <w:rFonts w:ascii="Angsana New" w:hAnsi="Angsana New"/>
                <w:sz w:val="24"/>
                <w:szCs w:val="24"/>
              </w:rPr>
            </w:pPr>
            <w:r w:rsidRPr="004018B3">
              <w:rPr>
                <w:rFonts w:ascii="Angsana New" w:hAnsi="Angsana New"/>
                <w:sz w:val="24"/>
                <w:szCs w:val="24"/>
              </w:rPr>
              <w:t>5,406,050.00</w:t>
            </w:r>
          </w:p>
        </w:tc>
        <w:tc>
          <w:tcPr>
            <w:tcW w:w="236" w:type="dxa"/>
            <w:shd w:val="clear" w:color="auto" w:fill="auto"/>
          </w:tcPr>
          <w:p w:rsidR="003A5A17" w:rsidRPr="004018B3" w:rsidRDefault="003A5A17" w:rsidP="00EB68D4">
            <w:pPr>
              <w:jc w:val="right"/>
              <w:rPr>
                <w:rFonts w:ascii="Angsana New" w:hAnsi="Angsana New"/>
                <w:sz w:val="24"/>
                <w:szCs w:val="24"/>
              </w:rPr>
            </w:pPr>
          </w:p>
        </w:tc>
        <w:tc>
          <w:tcPr>
            <w:tcW w:w="1400"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3A5A17" w:rsidRPr="004018B3" w:rsidRDefault="003A5A17" w:rsidP="00EB68D4">
            <w:pPr>
              <w:tabs>
                <w:tab w:val="left" w:pos="829"/>
              </w:tabs>
              <w:ind w:left="-100" w:right="-52"/>
              <w:jc w:val="right"/>
              <w:rPr>
                <w:rFonts w:ascii="Angsana New" w:hAnsi="Angsana New"/>
                <w:sz w:val="24"/>
                <w:szCs w:val="24"/>
              </w:rPr>
            </w:pPr>
          </w:p>
        </w:tc>
        <w:tc>
          <w:tcPr>
            <w:tcW w:w="1272"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163BAD">
            <w:pPr>
              <w:jc w:val="left"/>
              <w:rPr>
                <w:rFonts w:ascii="Angsana New" w:hAnsi="Angsana New"/>
                <w:sz w:val="24"/>
                <w:szCs w:val="24"/>
                <w:cs/>
              </w:rPr>
            </w:pPr>
            <w:r w:rsidRPr="004018B3">
              <w:rPr>
                <w:rFonts w:ascii="Angsana New" w:hAnsi="Angsana New"/>
                <w:sz w:val="24"/>
                <w:szCs w:val="24"/>
              </w:rPr>
              <w:t>Suntech Metals Company Limited</w:t>
            </w:r>
          </w:p>
        </w:tc>
        <w:tc>
          <w:tcPr>
            <w:tcW w:w="1743" w:type="dxa"/>
            <w:shd w:val="clear" w:color="auto" w:fill="auto"/>
          </w:tcPr>
          <w:p w:rsidR="004018B3" w:rsidRPr="004018B3" w:rsidRDefault="004018B3"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 xml:space="preserve">716,000,000.00 </w:t>
            </w:r>
          </w:p>
        </w:tc>
        <w:tc>
          <w:tcPr>
            <w:tcW w:w="1710" w:type="dxa"/>
            <w:shd w:val="clear" w:color="auto" w:fill="auto"/>
          </w:tcPr>
          <w:p w:rsidR="004018B3" w:rsidRPr="004018B3" w:rsidRDefault="004018B3" w:rsidP="004018B3">
            <w:pPr>
              <w:ind w:left="-108" w:right="72"/>
              <w:jc w:val="right"/>
              <w:rPr>
                <w:rFonts w:ascii="Angsana New" w:hAnsi="Angsana New"/>
                <w:sz w:val="24"/>
                <w:szCs w:val="24"/>
                <w:cs/>
              </w:rPr>
            </w:pPr>
            <w:r w:rsidRPr="004018B3">
              <w:rPr>
                <w:rFonts w:ascii="Angsana New" w:hAnsi="Angsana New"/>
                <w:sz w:val="24"/>
                <w:szCs w:val="24"/>
              </w:rPr>
              <w:t>Baht 716,000,000.00</w:t>
            </w:r>
          </w:p>
        </w:tc>
        <w:tc>
          <w:tcPr>
            <w:tcW w:w="1350" w:type="dxa"/>
            <w:shd w:val="clear" w:color="auto" w:fill="auto"/>
          </w:tcPr>
          <w:p w:rsidR="004018B3" w:rsidRPr="004018B3" w:rsidRDefault="004018B3" w:rsidP="00563063">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332" w:type="dxa"/>
            <w:shd w:val="clear" w:color="auto" w:fill="auto"/>
          </w:tcPr>
          <w:p w:rsidR="004018B3" w:rsidRPr="004018B3" w:rsidRDefault="004018B3" w:rsidP="00EB68D4">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449" w:type="dxa"/>
            <w:shd w:val="clear" w:color="auto" w:fill="auto"/>
          </w:tcPr>
          <w:p w:rsidR="004018B3" w:rsidRPr="004018B3" w:rsidRDefault="004018B3" w:rsidP="00E4418E">
            <w:pPr>
              <w:ind w:right="16"/>
              <w:jc w:val="right"/>
              <w:rPr>
                <w:rFonts w:ascii="Angsana New" w:hAnsi="Angsana New"/>
                <w:sz w:val="24"/>
                <w:szCs w:val="24"/>
              </w:rPr>
            </w:pPr>
            <w:r w:rsidRPr="004018B3">
              <w:rPr>
                <w:rFonts w:ascii="Angsana New" w:hAnsi="Angsana New"/>
                <w:sz w:val="24"/>
                <w:szCs w:val="24"/>
                <w:cs/>
              </w:rPr>
              <w:t>807</w:t>
            </w:r>
            <w:r w:rsidRPr="004018B3">
              <w:rPr>
                <w:rFonts w:ascii="Angsana New" w:hAnsi="Angsana New"/>
                <w:sz w:val="24"/>
                <w:szCs w:val="24"/>
              </w:rPr>
              <w:t>,000</w:t>
            </w:r>
            <w:r w:rsidRPr="004018B3">
              <w:rPr>
                <w:rFonts w:ascii="Angsana New" w:hAnsi="Angsana New"/>
                <w:sz w:val="24"/>
                <w:szCs w:val="24"/>
                <w:cs/>
              </w:rPr>
              <w:t>,000.00</w:t>
            </w:r>
          </w:p>
        </w:tc>
        <w:tc>
          <w:tcPr>
            <w:tcW w:w="236" w:type="dxa"/>
            <w:shd w:val="clear" w:color="auto" w:fill="auto"/>
          </w:tcPr>
          <w:p w:rsidR="004018B3" w:rsidRPr="004018B3" w:rsidRDefault="004018B3" w:rsidP="00563063">
            <w:pPr>
              <w:ind w:right="174"/>
              <w:jc w:val="right"/>
              <w:rPr>
                <w:rFonts w:ascii="Angsana New" w:hAnsi="Angsana New"/>
                <w:sz w:val="24"/>
                <w:szCs w:val="24"/>
                <w:cs/>
              </w:rPr>
            </w:pPr>
          </w:p>
        </w:tc>
        <w:tc>
          <w:tcPr>
            <w:tcW w:w="1431" w:type="dxa"/>
            <w:shd w:val="clear" w:color="auto" w:fill="auto"/>
          </w:tcPr>
          <w:p w:rsidR="004018B3" w:rsidRPr="004018B3" w:rsidRDefault="004018B3" w:rsidP="00EB68D4">
            <w:pPr>
              <w:ind w:right="16"/>
              <w:jc w:val="right"/>
              <w:rPr>
                <w:rFonts w:ascii="Angsana New" w:hAnsi="Angsana New"/>
                <w:sz w:val="24"/>
                <w:szCs w:val="24"/>
              </w:rPr>
            </w:pPr>
            <w:r w:rsidRPr="004018B3">
              <w:rPr>
                <w:rFonts w:ascii="Angsana New" w:hAnsi="Angsana New"/>
                <w:sz w:val="24"/>
                <w:szCs w:val="24"/>
                <w:cs/>
              </w:rPr>
              <w:t>807</w:t>
            </w:r>
            <w:r w:rsidRPr="004018B3">
              <w:rPr>
                <w:rFonts w:ascii="Angsana New" w:hAnsi="Angsana New"/>
                <w:sz w:val="24"/>
                <w:szCs w:val="24"/>
              </w:rPr>
              <w:t>,000</w:t>
            </w:r>
            <w:r w:rsidRPr="004018B3">
              <w:rPr>
                <w:rFonts w:ascii="Angsana New" w:hAnsi="Angsana New"/>
                <w:sz w:val="24"/>
                <w:szCs w:val="24"/>
                <w:cs/>
              </w:rPr>
              <w:t>,000.00</w:t>
            </w:r>
          </w:p>
        </w:tc>
        <w:tc>
          <w:tcPr>
            <w:tcW w:w="236" w:type="dxa"/>
            <w:shd w:val="clear" w:color="auto" w:fill="auto"/>
          </w:tcPr>
          <w:p w:rsidR="004018B3" w:rsidRPr="004018B3" w:rsidRDefault="004018B3" w:rsidP="00563063">
            <w:pPr>
              <w:jc w:val="right"/>
              <w:rPr>
                <w:rFonts w:ascii="Angsana New" w:hAnsi="Angsana New"/>
                <w:sz w:val="24"/>
                <w:szCs w:val="24"/>
              </w:rPr>
            </w:pPr>
          </w:p>
        </w:tc>
        <w:tc>
          <w:tcPr>
            <w:tcW w:w="1400"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563063">
            <w:pPr>
              <w:tabs>
                <w:tab w:val="left" w:pos="829"/>
              </w:tabs>
              <w:ind w:left="-100" w:right="-52"/>
              <w:jc w:val="right"/>
              <w:rPr>
                <w:rFonts w:ascii="Angsana New" w:hAnsi="Angsana New"/>
                <w:sz w:val="24"/>
                <w:szCs w:val="24"/>
              </w:rPr>
            </w:pPr>
          </w:p>
        </w:tc>
        <w:tc>
          <w:tcPr>
            <w:tcW w:w="1272" w:type="dxa"/>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3A5A17" w:rsidRPr="004018B3" w:rsidTr="0048337D">
        <w:tc>
          <w:tcPr>
            <w:tcW w:w="2694" w:type="dxa"/>
            <w:shd w:val="clear" w:color="auto" w:fill="auto"/>
          </w:tcPr>
          <w:p w:rsidR="003A5A17" w:rsidRPr="004018B3" w:rsidRDefault="003A5A17" w:rsidP="00903C1A">
            <w:pPr>
              <w:jc w:val="left"/>
              <w:rPr>
                <w:rFonts w:ascii="Angsana New" w:hAnsi="Angsana New"/>
                <w:sz w:val="24"/>
                <w:szCs w:val="24"/>
                <w:cs/>
              </w:rPr>
            </w:pPr>
            <w:r w:rsidRPr="004018B3">
              <w:rPr>
                <w:rFonts w:ascii="Angsana New" w:hAnsi="Angsana New"/>
                <w:sz w:val="24"/>
                <w:szCs w:val="24"/>
              </w:rPr>
              <w:t>World Wide Processcing  Co., Ltd.</w:t>
            </w:r>
          </w:p>
        </w:tc>
        <w:tc>
          <w:tcPr>
            <w:tcW w:w="1743" w:type="dxa"/>
            <w:shd w:val="clear" w:color="auto" w:fill="auto"/>
          </w:tcPr>
          <w:p w:rsidR="003A5A17" w:rsidRPr="004018B3" w:rsidRDefault="003A5A17" w:rsidP="00EB68D4">
            <w:pPr>
              <w:ind w:left="-75" w:right="-108"/>
              <w:jc w:val="center"/>
              <w:rPr>
                <w:rFonts w:ascii="Angsana New" w:hAnsi="Angsana New"/>
                <w:sz w:val="24"/>
                <w:szCs w:val="24"/>
              </w:rPr>
            </w:pPr>
            <w:r w:rsidRPr="004018B3">
              <w:rPr>
                <w:rFonts w:ascii="Angsana New" w:hAnsi="Angsana New"/>
                <w:sz w:val="24"/>
                <w:szCs w:val="24"/>
              </w:rPr>
              <w:t>-</w:t>
            </w:r>
          </w:p>
        </w:tc>
        <w:tc>
          <w:tcPr>
            <w:tcW w:w="1710" w:type="dxa"/>
            <w:shd w:val="clear" w:color="auto" w:fill="auto"/>
          </w:tcPr>
          <w:p w:rsidR="003A5A17" w:rsidRPr="004018B3" w:rsidRDefault="003A5A17" w:rsidP="004018B3">
            <w:pPr>
              <w:ind w:left="-108" w:right="72"/>
              <w:jc w:val="right"/>
              <w:rPr>
                <w:rFonts w:ascii="Angsana New" w:hAnsi="Angsana New"/>
                <w:sz w:val="24"/>
                <w:szCs w:val="24"/>
                <w:cs/>
              </w:rPr>
            </w:pPr>
            <w:r w:rsidRPr="004018B3">
              <w:rPr>
                <w:rFonts w:ascii="Angsana New" w:hAnsi="Angsana New"/>
                <w:sz w:val="24"/>
                <w:szCs w:val="24"/>
              </w:rPr>
              <w:t>Baht 140,000.00</w:t>
            </w:r>
          </w:p>
        </w:tc>
        <w:tc>
          <w:tcPr>
            <w:tcW w:w="1350"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1332" w:type="dxa"/>
            <w:shd w:val="clear" w:color="auto" w:fill="auto"/>
          </w:tcPr>
          <w:p w:rsidR="003A5A17" w:rsidRPr="004018B3" w:rsidRDefault="003A5A17" w:rsidP="00EB68D4">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449"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3A5A17" w:rsidRPr="004018B3" w:rsidRDefault="003A5A17" w:rsidP="009A372A">
            <w:pPr>
              <w:ind w:right="174"/>
              <w:jc w:val="right"/>
              <w:rPr>
                <w:rFonts w:ascii="Angsana New" w:hAnsi="Angsana New"/>
                <w:sz w:val="24"/>
                <w:szCs w:val="24"/>
                <w:cs/>
              </w:rPr>
            </w:pPr>
          </w:p>
        </w:tc>
        <w:tc>
          <w:tcPr>
            <w:tcW w:w="1431" w:type="dxa"/>
            <w:shd w:val="clear" w:color="auto" w:fill="auto"/>
          </w:tcPr>
          <w:p w:rsidR="003A5A17" w:rsidRPr="004018B3" w:rsidRDefault="003A5A17" w:rsidP="00EB68D4">
            <w:pPr>
              <w:ind w:right="16"/>
              <w:jc w:val="right"/>
              <w:rPr>
                <w:rFonts w:ascii="Angsana New" w:hAnsi="Angsana New"/>
                <w:sz w:val="24"/>
                <w:szCs w:val="24"/>
              </w:rPr>
            </w:pPr>
            <w:r w:rsidRPr="004018B3">
              <w:rPr>
                <w:rFonts w:ascii="Angsana New" w:hAnsi="Angsana New"/>
                <w:sz w:val="24"/>
                <w:szCs w:val="24"/>
                <w:cs/>
              </w:rPr>
              <w:t>13,999.00</w:t>
            </w:r>
          </w:p>
        </w:tc>
        <w:tc>
          <w:tcPr>
            <w:tcW w:w="236" w:type="dxa"/>
            <w:shd w:val="clear" w:color="auto" w:fill="auto"/>
          </w:tcPr>
          <w:p w:rsidR="003A5A17" w:rsidRPr="004018B3" w:rsidRDefault="003A5A17" w:rsidP="009A372A">
            <w:pPr>
              <w:jc w:val="right"/>
              <w:rPr>
                <w:rFonts w:ascii="Angsana New" w:hAnsi="Angsana New"/>
                <w:sz w:val="24"/>
                <w:szCs w:val="24"/>
              </w:rPr>
            </w:pPr>
          </w:p>
        </w:tc>
        <w:tc>
          <w:tcPr>
            <w:tcW w:w="1400"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3A5A17" w:rsidRPr="004018B3" w:rsidRDefault="003A5A17" w:rsidP="009A372A">
            <w:pPr>
              <w:tabs>
                <w:tab w:val="left" w:pos="829"/>
              </w:tabs>
              <w:ind w:left="-100" w:right="-52"/>
              <w:jc w:val="right"/>
              <w:rPr>
                <w:rFonts w:ascii="Angsana New" w:hAnsi="Angsana New"/>
                <w:sz w:val="24"/>
                <w:szCs w:val="24"/>
              </w:rPr>
            </w:pPr>
          </w:p>
        </w:tc>
        <w:tc>
          <w:tcPr>
            <w:tcW w:w="1272" w:type="dxa"/>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r>
      <w:tr w:rsidR="004018B3" w:rsidRPr="004018B3" w:rsidTr="0048337D">
        <w:tc>
          <w:tcPr>
            <w:tcW w:w="2694" w:type="dxa"/>
            <w:shd w:val="clear" w:color="auto" w:fill="auto"/>
          </w:tcPr>
          <w:p w:rsidR="004018B3" w:rsidRPr="004018B3" w:rsidRDefault="004018B3" w:rsidP="009A372A">
            <w:pPr>
              <w:jc w:val="center"/>
              <w:rPr>
                <w:rFonts w:ascii="Angsana New" w:hAnsi="Angsana New"/>
                <w:sz w:val="24"/>
                <w:szCs w:val="24"/>
                <w:cs/>
              </w:rPr>
            </w:pPr>
            <w:r w:rsidRPr="004018B3">
              <w:rPr>
                <w:rFonts w:ascii="Angsana New" w:hAnsi="Angsana New"/>
                <w:sz w:val="24"/>
                <w:szCs w:val="24"/>
              </w:rPr>
              <w:t>Total</w:t>
            </w:r>
          </w:p>
        </w:tc>
        <w:tc>
          <w:tcPr>
            <w:tcW w:w="1743" w:type="dxa"/>
            <w:shd w:val="clear" w:color="auto" w:fill="auto"/>
          </w:tcPr>
          <w:p w:rsidR="004018B3" w:rsidRPr="004018B3" w:rsidRDefault="004018B3" w:rsidP="009A372A">
            <w:pPr>
              <w:jc w:val="right"/>
              <w:rPr>
                <w:rFonts w:ascii="Angsana New" w:hAnsi="Angsana New"/>
                <w:sz w:val="24"/>
                <w:szCs w:val="24"/>
              </w:rPr>
            </w:pPr>
          </w:p>
        </w:tc>
        <w:tc>
          <w:tcPr>
            <w:tcW w:w="1710" w:type="dxa"/>
            <w:shd w:val="clear" w:color="auto" w:fill="auto"/>
          </w:tcPr>
          <w:p w:rsidR="004018B3" w:rsidRPr="004018B3" w:rsidRDefault="004018B3" w:rsidP="009A372A">
            <w:pPr>
              <w:jc w:val="right"/>
              <w:rPr>
                <w:rFonts w:ascii="Angsana New" w:hAnsi="Angsana New"/>
                <w:sz w:val="24"/>
                <w:szCs w:val="24"/>
              </w:rPr>
            </w:pPr>
          </w:p>
        </w:tc>
        <w:tc>
          <w:tcPr>
            <w:tcW w:w="1350" w:type="dxa"/>
            <w:shd w:val="clear" w:color="auto" w:fill="auto"/>
          </w:tcPr>
          <w:p w:rsidR="004018B3" w:rsidRPr="004018B3" w:rsidRDefault="004018B3" w:rsidP="009A372A">
            <w:pPr>
              <w:ind w:right="11"/>
              <w:jc w:val="center"/>
              <w:rPr>
                <w:rFonts w:ascii="Angsana New" w:hAnsi="Angsana New"/>
                <w:sz w:val="24"/>
                <w:szCs w:val="24"/>
              </w:rPr>
            </w:pPr>
          </w:p>
        </w:tc>
        <w:tc>
          <w:tcPr>
            <w:tcW w:w="1332" w:type="dxa"/>
            <w:shd w:val="clear" w:color="auto" w:fill="auto"/>
          </w:tcPr>
          <w:p w:rsidR="004018B3" w:rsidRPr="004018B3" w:rsidRDefault="004018B3" w:rsidP="009A372A">
            <w:pPr>
              <w:ind w:right="33"/>
              <w:jc w:val="right"/>
              <w:rPr>
                <w:rFonts w:ascii="Angsana New" w:hAnsi="Angsana New"/>
                <w:sz w:val="24"/>
                <w:szCs w:val="24"/>
              </w:rPr>
            </w:pPr>
          </w:p>
        </w:tc>
        <w:tc>
          <w:tcPr>
            <w:tcW w:w="1449" w:type="dxa"/>
            <w:tcBorders>
              <w:top w:val="single" w:sz="4" w:space="0" w:color="auto"/>
            </w:tcBorders>
            <w:shd w:val="clear" w:color="auto" w:fill="auto"/>
          </w:tcPr>
          <w:p w:rsidR="004018B3" w:rsidRPr="004018B3" w:rsidRDefault="003A5A17" w:rsidP="003A5A17">
            <w:pPr>
              <w:ind w:right="16"/>
              <w:jc w:val="right"/>
              <w:rPr>
                <w:rFonts w:ascii="Angsana New" w:hAnsi="Angsana New"/>
                <w:sz w:val="24"/>
                <w:szCs w:val="24"/>
              </w:rPr>
            </w:pPr>
            <w:r>
              <w:rPr>
                <w:rFonts w:ascii="Angsana New" w:hAnsi="Angsana New" w:hint="cs"/>
                <w:sz w:val="24"/>
                <w:szCs w:val="24"/>
                <w:cs/>
              </w:rPr>
              <w:t>4</w:t>
            </w:r>
            <w:r w:rsidR="004018B3" w:rsidRPr="004018B3">
              <w:rPr>
                <w:rFonts w:ascii="Angsana New" w:hAnsi="Angsana New"/>
                <w:sz w:val="24"/>
                <w:szCs w:val="24"/>
              </w:rPr>
              <w:t>,</w:t>
            </w:r>
            <w:r>
              <w:rPr>
                <w:rFonts w:ascii="Angsana New" w:hAnsi="Angsana New" w:hint="cs"/>
                <w:sz w:val="24"/>
                <w:szCs w:val="24"/>
                <w:cs/>
              </w:rPr>
              <w:t>533</w:t>
            </w:r>
            <w:r w:rsidR="004018B3" w:rsidRPr="004018B3">
              <w:rPr>
                <w:rFonts w:ascii="Angsana New" w:hAnsi="Angsana New"/>
                <w:sz w:val="24"/>
                <w:szCs w:val="24"/>
              </w:rPr>
              <w:t>,</w:t>
            </w:r>
            <w:r>
              <w:rPr>
                <w:rFonts w:ascii="Angsana New" w:hAnsi="Angsana New" w:hint="cs"/>
                <w:sz w:val="24"/>
                <w:szCs w:val="24"/>
                <w:cs/>
              </w:rPr>
              <w:t>763</w:t>
            </w:r>
            <w:r w:rsidR="004018B3" w:rsidRPr="004018B3">
              <w:rPr>
                <w:rFonts w:ascii="Angsana New" w:hAnsi="Angsana New"/>
                <w:sz w:val="24"/>
                <w:szCs w:val="24"/>
              </w:rPr>
              <w:t>,</w:t>
            </w:r>
            <w:r>
              <w:rPr>
                <w:rFonts w:ascii="Angsana New" w:hAnsi="Angsana New" w:hint="cs"/>
                <w:sz w:val="24"/>
                <w:szCs w:val="24"/>
                <w:cs/>
              </w:rPr>
              <w:t>533.78</w:t>
            </w:r>
          </w:p>
        </w:tc>
        <w:tc>
          <w:tcPr>
            <w:tcW w:w="236" w:type="dxa"/>
            <w:shd w:val="clear" w:color="auto" w:fill="auto"/>
          </w:tcPr>
          <w:p w:rsidR="004018B3" w:rsidRPr="004018B3" w:rsidRDefault="004018B3" w:rsidP="009A372A">
            <w:pPr>
              <w:ind w:right="86"/>
              <w:jc w:val="right"/>
              <w:rPr>
                <w:rFonts w:ascii="Angsana New" w:hAnsi="Angsana New"/>
                <w:sz w:val="24"/>
                <w:szCs w:val="24"/>
              </w:rPr>
            </w:pPr>
          </w:p>
        </w:tc>
        <w:tc>
          <w:tcPr>
            <w:tcW w:w="1431" w:type="dxa"/>
            <w:tcBorders>
              <w:top w:val="single" w:sz="4" w:space="0" w:color="auto"/>
            </w:tcBorders>
            <w:shd w:val="clear" w:color="auto" w:fill="auto"/>
          </w:tcPr>
          <w:p w:rsidR="004018B3" w:rsidRPr="004018B3" w:rsidRDefault="00213749" w:rsidP="004018B3">
            <w:pPr>
              <w:ind w:right="16"/>
              <w:jc w:val="right"/>
              <w:rPr>
                <w:rFonts w:ascii="Angsana New" w:hAnsi="Angsana New"/>
                <w:sz w:val="24"/>
                <w:szCs w:val="24"/>
              </w:rPr>
            </w:pPr>
            <w:r>
              <w:rPr>
                <w:rFonts w:ascii="Angsana New" w:hAnsi="Angsana New"/>
                <w:sz w:val="24"/>
                <w:szCs w:val="24"/>
              </w:rPr>
              <w:t>5,954,183,282.78</w:t>
            </w:r>
          </w:p>
        </w:tc>
        <w:tc>
          <w:tcPr>
            <w:tcW w:w="236" w:type="dxa"/>
            <w:shd w:val="clear" w:color="auto" w:fill="auto"/>
          </w:tcPr>
          <w:p w:rsidR="004018B3" w:rsidRPr="004018B3" w:rsidRDefault="004018B3" w:rsidP="009A372A">
            <w:pPr>
              <w:jc w:val="right"/>
              <w:rPr>
                <w:rFonts w:ascii="Angsana New" w:hAnsi="Angsana New"/>
                <w:sz w:val="24"/>
                <w:szCs w:val="24"/>
              </w:rPr>
            </w:pPr>
          </w:p>
        </w:tc>
        <w:tc>
          <w:tcPr>
            <w:tcW w:w="1400" w:type="dxa"/>
            <w:tcBorders>
              <w:top w:val="single" w:sz="4" w:space="0" w:color="auto"/>
              <w:bottom w:val="double" w:sz="4" w:space="0" w:color="auto"/>
            </w:tcBorders>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4018B3" w:rsidRPr="004018B3" w:rsidRDefault="004018B3" w:rsidP="009A372A">
            <w:pPr>
              <w:tabs>
                <w:tab w:val="left" w:pos="829"/>
              </w:tabs>
              <w:ind w:left="-100" w:right="-52"/>
              <w:jc w:val="right"/>
              <w:rPr>
                <w:rFonts w:ascii="Angsana New" w:hAnsi="Angsana New"/>
                <w:sz w:val="24"/>
                <w:szCs w:val="24"/>
              </w:rPr>
            </w:pPr>
          </w:p>
        </w:tc>
        <w:tc>
          <w:tcPr>
            <w:tcW w:w="1272" w:type="dxa"/>
            <w:tcBorders>
              <w:top w:val="single" w:sz="4" w:space="0" w:color="auto"/>
              <w:bottom w:val="double" w:sz="4" w:space="0" w:color="auto"/>
            </w:tcBorders>
            <w:shd w:val="clear" w:color="auto" w:fill="auto"/>
          </w:tcPr>
          <w:p w:rsidR="004018B3" w:rsidRPr="004018B3" w:rsidRDefault="004018B3" w:rsidP="00EB68D4">
            <w:pPr>
              <w:ind w:left="-108" w:right="-108"/>
              <w:jc w:val="center"/>
              <w:rPr>
                <w:rFonts w:ascii="Angsana New" w:hAnsi="Angsana New"/>
                <w:sz w:val="24"/>
                <w:szCs w:val="24"/>
              </w:rPr>
            </w:pPr>
            <w:r w:rsidRPr="004018B3">
              <w:rPr>
                <w:rFonts w:ascii="Angsana New" w:hAnsi="Angsana New"/>
                <w:sz w:val="24"/>
                <w:szCs w:val="24"/>
              </w:rPr>
              <w:t>-</w:t>
            </w:r>
          </w:p>
        </w:tc>
      </w:tr>
      <w:tr w:rsidR="003A5A17" w:rsidRPr="004018B3" w:rsidTr="0048337D">
        <w:tc>
          <w:tcPr>
            <w:tcW w:w="4437" w:type="dxa"/>
            <w:gridSpan w:val="2"/>
            <w:shd w:val="clear" w:color="auto" w:fill="auto"/>
          </w:tcPr>
          <w:p w:rsidR="003A5A17" w:rsidRPr="004018B3" w:rsidRDefault="003A5A17" w:rsidP="003D6F2E">
            <w:pPr>
              <w:jc w:val="left"/>
              <w:rPr>
                <w:rFonts w:ascii="Angsana New" w:hAnsi="Angsana New"/>
                <w:sz w:val="24"/>
                <w:szCs w:val="24"/>
                <w:cs/>
              </w:rPr>
            </w:pPr>
            <w:r w:rsidRPr="004018B3">
              <w:rPr>
                <w:rFonts w:ascii="Angsana New" w:hAnsi="Angsana New"/>
                <w:sz w:val="24"/>
                <w:szCs w:val="24"/>
                <w:u w:val="single"/>
              </w:rPr>
              <w:t>Less</w:t>
            </w:r>
            <w:r w:rsidRPr="004018B3">
              <w:rPr>
                <w:rFonts w:ascii="Angsana New" w:hAnsi="Angsana New"/>
                <w:sz w:val="24"/>
                <w:szCs w:val="24"/>
              </w:rPr>
              <w:t xml:space="preserve"> Allowance for impairment in investment</w:t>
            </w:r>
          </w:p>
        </w:tc>
        <w:tc>
          <w:tcPr>
            <w:tcW w:w="1710" w:type="dxa"/>
            <w:shd w:val="clear" w:color="auto" w:fill="auto"/>
          </w:tcPr>
          <w:p w:rsidR="003A5A17" w:rsidRPr="004018B3" w:rsidRDefault="003A5A17" w:rsidP="009A372A">
            <w:pPr>
              <w:jc w:val="right"/>
              <w:rPr>
                <w:rFonts w:ascii="Angsana New" w:hAnsi="Angsana New"/>
                <w:sz w:val="24"/>
                <w:szCs w:val="24"/>
              </w:rPr>
            </w:pPr>
          </w:p>
        </w:tc>
        <w:tc>
          <w:tcPr>
            <w:tcW w:w="1350" w:type="dxa"/>
            <w:shd w:val="clear" w:color="auto" w:fill="auto"/>
          </w:tcPr>
          <w:p w:rsidR="003A5A17" w:rsidRPr="004018B3" w:rsidRDefault="003A5A17" w:rsidP="009A372A">
            <w:pPr>
              <w:ind w:right="11"/>
              <w:jc w:val="center"/>
              <w:rPr>
                <w:rFonts w:ascii="Angsana New" w:hAnsi="Angsana New"/>
                <w:sz w:val="24"/>
                <w:szCs w:val="24"/>
              </w:rPr>
            </w:pPr>
          </w:p>
        </w:tc>
        <w:tc>
          <w:tcPr>
            <w:tcW w:w="1332" w:type="dxa"/>
            <w:shd w:val="clear" w:color="auto" w:fill="auto"/>
          </w:tcPr>
          <w:p w:rsidR="003A5A17" w:rsidRPr="004018B3" w:rsidRDefault="003A5A17" w:rsidP="009A372A">
            <w:pPr>
              <w:ind w:right="33"/>
              <w:jc w:val="right"/>
              <w:rPr>
                <w:rFonts w:ascii="Angsana New" w:hAnsi="Angsana New"/>
                <w:sz w:val="24"/>
                <w:szCs w:val="24"/>
              </w:rPr>
            </w:pPr>
          </w:p>
        </w:tc>
        <w:tc>
          <w:tcPr>
            <w:tcW w:w="1449" w:type="dxa"/>
            <w:tcBorders>
              <w:bottom w:val="single" w:sz="4" w:space="0" w:color="auto"/>
            </w:tcBorders>
            <w:shd w:val="clear" w:color="auto" w:fill="auto"/>
          </w:tcPr>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3A5A17" w:rsidRPr="004018B3" w:rsidRDefault="003A5A17" w:rsidP="009A372A">
            <w:pPr>
              <w:ind w:right="86"/>
              <w:jc w:val="right"/>
              <w:rPr>
                <w:rFonts w:ascii="Angsana New" w:hAnsi="Angsana New"/>
                <w:sz w:val="24"/>
                <w:szCs w:val="24"/>
              </w:rPr>
            </w:pPr>
          </w:p>
        </w:tc>
        <w:tc>
          <w:tcPr>
            <w:tcW w:w="1431" w:type="dxa"/>
            <w:tcBorders>
              <w:bottom w:val="single" w:sz="4" w:space="0" w:color="auto"/>
            </w:tcBorders>
            <w:shd w:val="clear" w:color="auto" w:fill="auto"/>
          </w:tcPr>
          <w:p w:rsidR="003A5A17" w:rsidRPr="004018B3" w:rsidRDefault="003A5A17" w:rsidP="004018B3">
            <w:pPr>
              <w:ind w:right="16"/>
              <w:jc w:val="right"/>
              <w:rPr>
                <w:rFonts w:ascii="Angsana New" w:hAnsi="Angsana New"/>
                <w:sz w:val="24"/>
                <w:szCs w:val="24"/>
              </w:rPr>
            </w:pPr>
            <w:r>
              <w:rPr>
                <w:rFonts w:ascii="Angsana New" w:hAnsi="Angsana New"/>
                <w:sz w:val="24"/>
                <w:szCs w:val="24"/>
              </w:rPr>
              <w:t>(1</w:t>
            </w:r>
            <w:r w:rsidRPr="004018B3">
              <w:rPr>
                <w:rFonts w:ascii="Angsana New" w:hAnsi="Angsana New"/>
                <w:sz w:val="24"/>
                <w:szCs w:val="24"/>
              </w:rPr>
              <w:t>,</w:t>
            </w:r>
            <w:r>
              <w:rPr>
                <w:rFonts w:ascii="Angsana New" w:hAnsi="Angsana New"/>
                <w:sz w:val="24"/>
                <w:szCs w:val="24"/>
              </w:rPr>
              <w:t>448</w:t>
            </w:r>
            <w:r w:rsidRPr="004018B3">
              <w:rPr>
                <w:rFonts w:ascii="Angsana New" w:hAnsi="Angsana New"/>
                <w:sz w:val="24"/>
                <w:szCs w:val="24"/>
              </w:rPr>
              <w:t>,</w:t>
            </w:r>
            <w:r>
              <w:rPr>
                <w:rFonts w:ascii="Angsana New" w:hAnsi="Angsana New"/>
                <w:sz w:val="24"/>
                <w:szCs w:val="24"/>
              </w:rPr>
              <w:t>944.59</w:t>
            </w:r>
            <w:r w:rsidRPr="004018B3">
              <w:rPr>
                <w:rFonts w:ascii="Angsana New" w:hAnsi="Angsana New"/>
                <w:sz w:val="24"/>
                <w:szCs w:val="24"/>
              </w:rPr>
              <w:t>)</w:t>
            </w:r>
          </w:p>
        </w:tc>
        <w:tc>
          <w:tcPr>
            <w:tcW w:w="236" w:type="dxa"/>
            <w:shd w:val="clear" w:color="auto" w:fill="auto"/>
          </w:tcPr>
          <w:p w:rsidR="003A5A17" w:rsidRPr="004018B3" w:rsidRDefault="003A5A17" w:rsidP="009A372A">
            <w:pPr>
              <w:jc w:val="right"/>
              <w:rPr>
                <w:rFonts w:ascii="Angsana New" w:hAnsi="Angsana New"/>
                <w:sz w:val="24"/>
                <w:szCs w:val="24"/>
              </w:rPr>
            </w:pPr>
          </w:p>
        </w:tc>
        <w:tc>
          <w:tcPr>
            <w:tcW w:w="1400" w:type="dxa"/>
            <w:tcBorders>
              <w:top w:val="double" w:sz="4" w:space="0" w:color="auto"/>
            </w:tcBorders>
            <w:shd w:val="clear" w:color="auto" w:fill="auto"/>
          </w:tcPr>
          <w:p w:rsidR="003A5A17" w:rsidRPr="004018B3" w:rsidRDefault="003A5A17" w:rsidP="009A372A">
            <w:pPr>
              <w:jc w:val="right"/>
              <w:rPr>
                <w:rFonts w:ascii="Angsana New" w:hAnsi="Angsana New"/>
                <w:sz w:val="24"/>
                <w:szCs w:val="24"/>
              </w:rPr>
            </w:pPr>
          </w:p>
        </w:tc>
        <w:tc>
          <w:tcPr>
            <w:tcW w:w="240" w:type="dxa"/>
            <w:shd w:val="clear" w:color="auto" w:fill="auto"/>
          </w:tcPr>
          <w:p w:rsidR="003A5A17" w:rsidRPr="004018B3" w:rsidRDefault="003A5A17" w:rsidP="009A372A">
            <w:pPr>
              <w:tabs>
                <w:tab w:val="left" w:pos="829"/>
              </w:tabs>
              <w:ind w:left="-100" w:right="-52"/>
              <w:jc w:val="right"/>
              <w:rPr>
                <w:rFonts w:ascii="Angsana New" w:hAnsi="Angsana New"/>
                <w:sz w:val="24"/>
                <w:szCs w:val="24"/>
              </w:rPr>
            </w:pPr>
          </w:p>
        </w:tc>
        <w:tc>
          <w:tcPr>
            <w:tcW w:w="1272" w:type="dxa"/>
            <w:tcBorders>
              <w:top w:val="double" w:sz="4" w:space="0" w:color="auto"/>
            </w:tcBorders>
            <w:shd w:val="clear" w:color="auto" w:fill="auto"/>
          </w:tcPr>
          <w:p w:rsidR="003A5A17" w:rsidRPr="004018B3" w:rsidRDefault="003A5A17" w:rsidP="009A372A">
            <w:pPr>
              <w:ind w:right="78"/>
              <w:jc w:val="right"/>
              <w:rPr>
                <w:rFonts w:ascii="Angsana New" w:hAnsi="Angsana New"/>
                <w:sz w:val="24"/>
                <w:szCs w:val="24"/>
              </w:rPr>
            </w:pPr>
          </w:p>
        </w:tc>
      </w:tr>
      <w:tr w:rsidR="003A5A17" w:rsidRPr="004018B3" w:rsidTr="0048337D">
        <w:tc>
          <w:tcPr>
            <w:tcW w:w="2694" w:type="dxa"/>
            <w:shd w:val="clear" w:color="auto" w:fill="auto"/>
          </w:tcPr>
          <w:p w:rsidR="003A5A17" w:rsidRPr="004018B3" w:rsidRDefault="003A5A17" w:rsidP="003D6F2E">
            <w:pPr>
              <w:jc w:val="center"/>
              <w:rPr>
                <w:rFonts w:ascii="Angsana New" w:hAnsi="Angsana New"/>
                <w:sz w:val="24"/>
                <w:szCs w:val="24"/>
                <w:cs/>
              </w:rPr>
            </w:pPr>
            <w:r w:rsidRPr="004018B3">
              <w:rPr>
                <w:rFonts w:ascii="Angsana New" w:hAnsi="Angsana New"/>
                <w:sz w:val="24"/>
                <w:szCs w:val="24"/>
              </w:rPr>
              <w:t>Net</w:t>
            </w:r>
          </w:p>
        </w:tc>
        <w:tc>
          <w:tcPr>
            <w:tcW w:w="1743" w:type="dxa"/>
            <w:shd w:val="clear" w:color="auto" w:fill="auto"/>
          </w:tcPr>
          <w:p w:rsidR="003A5A17" w:rsidRPr="004018B3" w:rsidRDefault="003A5A17" w:rsidP="009A372A">
            <w:pPr>
              <w:jc w:val="right"/>
              <w:rPr>
                <w:rFonts w:ascii="Angsana New" w:hAnsi="Angsana New"/>
                <w:sz w:val="24"/>
                <w:szCs w:val="24"/>
              </w:rPr>
            </w:pPr>
          </w:p>
        </w:tc>
        <w:tc>
          <w:tcPr>
            <w:tcW w:w="1710" w:type="dxa"/>
            <w:shd w:val="clear" w:color="auto" w:fill="auto"/>
          </w:tcPr>
          <w:p w:rsidR="003A5A17" w:rsidRPr="004018B3" w:rsidRDefault="003A5A17" w:rsidP="009A372A">
            <w:pPr>
              <w:jc w:val="right"/>
              <w:rPr>
                <w:rFonts w:ascii="Angsana New" w:hAnsi="Angsana New"/>
                <w:sz w:val="24"/>
                <w:szCs w:val="24"/>
              </w:rPr>
            </w:pPr>
          </w:p>
        </w:tc>
        <w:tc>
          <w:tcPr>
            <w:tcW w:w="1350" w:type="dxa"/>
            <w:shd w:val="clear" w:color="auto" w:fill="auto"/>
          </w:tcPr>
          <w:p w:rsidR="003A5A17" w:rsidRPr="004018B3" w:rsidRDefault="003A5A17" w:rsidP="009A372A">
            <w:pPr>
              <w:ind w:right="11"/>
              <w:jc w:val="center"/>
              <w:rPr>
                <w:rFonts w:ascii="Angsana New" w:hAnsi="Angsana New"/>
                <w:sz w:val="24"/>
                <w:szCs w:val="24"/>
              </w:rPr>
            </w:pPr>
          </w:p>
        </w:tc>
        <w:tc>
          <w:tcPr>
            <w:tcW w:w="1332" w:type="dxa"/>
            <w:shd w:val="clear" w:color="auto" w:fill="auto"/>
          </w:tcPr>
          <w:p w:rsidR="003A5A17" w:rsidRPr="004018B3" w:rsidRDefault="003A5A17" w:rsidP="009A372A">
            <w:pPr>
              <w:ind w:right="33"/>
              <w:jc w:val="right"/>
              <w:rPr>
                <w:rFonts w:ascii="Angsana New" w:hAnsi="Angsana New"/>
                <w:sz w:val="24"/>
                <w:szCs w:val="24"/>
              </w:rPr>
            </w:pPr>
          </w:p>
        </w:tc>
        <w:tc>
          <w:tcPr>
            <w:tcW w:w="1449" w:type="dxa"/>
            <w:tcBorders>
              <w:top w:val="single" w:sz="4" w:space="0" w:color="auto"/>
              <w:bottom w:val="double" w:sz="4" w:space="0" w:color="auto"/>
            </w:tcBorders>
            <w:shd w:val="clear" w:color="auto" w:fill="auto"/>
          </w:tcPr>
          <w:p w:rsidR="003A5A17" w:rsidRPr="004018B3" w:rsidRDefault="003A5A17" w:rsidP="00EB68D4">
            <w:pPr>
              <w:ind w:right="16"/>
              <w:jc w:val="right"/>
              <w:rPr>
                <w:rFonts w:ascii="Angsana New" w:hAnsi="Angsana New"/>
                <w:sz w:val="24"/>
                <w:szCs w:val="24"/>
              </w:rPr>
            </w:pPr>
            <w:r>
              <w:rPr>
                <w:rFonts w:ascii="Angsana New" w:hAnsi="Angsana New" w:hint="cs"/>
                <w:sz w:val="24"/>
                <w:szCs w:val="24"/>
                <w:cs/>
              </w:rPr>
              <w:t>4</w:t>
            </w:r>
            <w:r w:rsidRPr="004018B3">
              <w:rPr>
                <w:rFonts w:ascii="Angsana New" w:hAnsi="Angsana New"/>
                <w:sz w:val="24"/>
                <w:szCs w:val="24"/>
              </w:rPr>
              <w:t>,</w:t>
            </w:r>
            <w:r>
              <w:rPr>
                <w:rFonts w:ascii="Angsana New" w:hAnsi="Angsana New" w:hint="cs"/>
                <w:sz w:val="24"/>
                <w:szCs w:val="24"/>
                <w:cs/>
              </w:rPr>
              <w:t>533</w:t>
            </w:r>
            <w:r w:rsidRPr="004018B3">
              <w:rPr>
                <w:rFonts w:ascii="Angsana New" w:hAnsi="Angsana New"/>
                <w:sz w:val="24"/>
                <w:szCs w:val="24"/>
              </w:rPr>
              <w:t>,</w:t>
            </w:r>
            <w:r>
              <w:rPr>
                <w:rFonts w:ascii="Angsana New" w:hAnsi="Angsana New" w:hint="cs"/>
                <w:sz w:val="24"/>
                <w:szCs w:val="24"/>
                <w:cs/>
              </w:rPr>
              <w:t>763</w:t>
            </w:r>
            <w:r w:rsidRPr="004018B3">
              <w:rPr>
                <w:rFonts w:ascii="Angsana New" w:hAnsi="Angsana New"/>
                <w:sz w:val="24"/>
                <w:szCs w:val="24"/>
              </w:rPr>
              <w:t>,</w:t>
            </w:r>
            <w:r>
              <w:rPr>
                <w:rFonts w:ascii="Angsana New" w:hAnsi="Angsana New" w:hint="cs"/>
                <w:sz w:val="24"/>
                <w:szCs w:val="24"/>
                <w:cs/>
              </w:rPr>
              <w:t>533.78</w:t>
            </w:r>
          </w:p>
        </w:tc>
        <w:tc>
          <w:tcPr>
            <w:tcW w:w="236" w:type="dxa"/>
            <w:shd w:val="clear" w:color="auto" w:fill="auto"/>
          </w:tcPr>
          <w:p w:rsidR="003A5A17" w:rsidRPr="004018B3" w:rsidRDefault="003A5A17" w:rsidP="009A372A">
            <w:pPr>
              <w:ind w:right="86"/>
              <w:jc w:val="right"/>
              <w:rPr>
                <w:rFonts w:ascii="Angsana New" w:hAnsi="Angsana New"/>
                <w:sz w:val="24"/>
                <w:szCs w:val="24"/>
              </w:rPr>
            </w:pPr>
          </w:p>
        </w:tc>
        <w:tc>
          <w:tcPr>
            <w:tcW w:w="1431" w:type="dxa"/>
            <w:tcBorders>
              <w:top w:val="single" w:sz="4" w:space="0" w:color="auto"/>
              <w:bottom w:val="double" w:sz="4" w:space="0" w:color="auto"/>
            </w:tcBorders>
            <w:shd w:val="clear" w:color="auto" w:fill="auto"/>
          </w:tcPr>
          <w:p w:rsidR="003A5A17" w:rsidRPr="004018B3" w:rsidRDefault="003A5A17" w:rsidP="004018B3">
            <w:pPr>
              <w:ind w:right="16"/>
              <w:jc w:val="right"/>
              <w:rPr>
                <w:rFonts w:ascii="Angsana New" w:hAnsi="Angsana New"/>
                <w:sz w:val="24"/>
                <w:szCs w:val="24"/>
              </w:rPr>
            </w:pPr>
            <w:r>
              <w:rPr>
                <w:rFonts w:ascii="Angsana New" w:hAnsi="Angsana New"/>
                <w:sz w:val="24"/>
                <w:szCs w:val="24"/>
              </w:rPr>
              <w:t>5</w:t>
            </w:r>
            <w:r w:rsidRPr="004018B3">
              <w:rPr>
                <w:rFonts w:ascii="Angsana New" w:hAnsi="Angsana New"/>
                <w:sz w:val="24"/>
                <w:szCs w:val="24"/>
              </w:rPr>
              <w:t>,</w:t>
            </w:r>
            <w:r w:rsidR="00213749">
              <w:rPr>
                <w:rFonts w:ascii="Angsana New" w:hAnsi="Angsana New"/>
                <w:sz w:val="24"/>
                <w:szCs w:val="24"/>
              </w:rPr>
              <w:t>952,734,338.19</w:t>
            </w:r>
          </w:p>
        </w:tc>
        <w:tc>
          <w:tcPr>
            <w:tcW w:w="236" w:type="dxa"/>
            <w:shd w:val="clear" w:color="auto" w:fill="auto"/>
          </w:tcPr>
          <w:p w:rsidR="003A5A17" w:rsidRPr="004018B3" w:rsidRDefault="003A5A17" w:rsidP="009A372A">
            <w:pPr>
              <w:jc w:val="right"/>
              <w:rPr>
                <w:rFonts w:ascii="Angsana New" w:hAnsi="Angsana New"/>
                <w:sz w:val="24"/>
                <w:szCs w:val="24"/>
              </w:rPr>
            </w:pPr>
          </w:p>
        </w:tc>
        <w:tc>
          <w:tcPr>
            <w:tcW w:w="1400" w:type="dxa"/>
            <w:shd w:val="clear" w:color="auto" w:fill="auto"/>
          </w:tcPr>
          <w:p w:rsidR="003A5A17" w:rsidRPr="004018B3" w:rsidRDefault="003A5A17" w:rsidP="009A372A">
            <w:pPr>
              <w:jc w:val="right"/>
              <w:rPr>
                <w:rFonts w:ascii="Angsana New" w:hAnsi="Angsana New"/>
                <w:sz w:val="24"/>
                <w:szCs w:val="24"/>
              </w:rPr>
            </w:pPr>
          </w:p>
        </w:tc>
        <w:tc>
          <w:tcPr>
            <w:tcW w:w="240" w:type="dxa"/>
            <w:shd w:val="clear" w:color="auto" w:fill="auto"/>
          </w:tcPr>
          <w:p w:rsidR="003A5A17" w:rsidRPr="004018B3" w:rsidRDefault="003A5A17" w:rsidP="009A372A">
            <w:pPr>
              <w:tabs>
                <w:tab w:val="left" w:pos="829"/>
              </w:tabs>
              <w:ind w:left="-100" w:right="-52"/>
              <w:jc w:val="right"/>
              <w:rPr>
                <w:rFonts w:ascii="Angsana New" w:hAnsi="Angsana New"/>
                <w:sz w:val="24"/>
                <w:szCs w:val="24"/>
              </w:rPr>
            </w:pPr>
          </w:p>
        </w:tc>
        <w:tc>
          <w:tcPr>
            <w:tcW w:w="1272" w:type="dxa"/>
            <w:shd w:val="clear" w:color="auto" w:fill="auto"/>
          </w:tcPr>
          <w:p w:rsidR="003A5A17" w:rsidRPr="004018B3" w:rsidRDefault="003A5A17" w:rsidP="009A372A">
            <w:pPr>
              <w:ind w:right="78"/>
              <w:jc w:val="right"/>
              <w:rPr>
                <w:rFonts w:ascii="Angsana New" w:hAnsi="Angsana New"/>
                <w:sz w:val="24"/>
                <w:szCs w:val="24"/>
              </w:rPr>
            </w:pPr>
          </w:p>
        </w:tc>
      </w:tr>
    </w:tbl>
    <w:p w:rsidR="00BC7F10" w:rsidRDefault="00BC7F10" w:rsidP="00C72586">
      <w:pPr>
        <w:tabs>
          <w:tab w:val="left" w:pos="3780"/>
        </w:tabs>
        <w:jc w:val="thaiDistribute"/>
        <w:rPr>
          <w:rFonts w:ascii="Angsana New" w:hAnsi="Angsana New"/>
          <w:b/>
          <w:bCs/>
          <w:sz w:val="31"/>
          <w:szCs w:val="31"/>
        </w:rPr>
        <w:sectPr w:rsidR="00BC7F10" w:rsidSect="003002EA">
          <w:headerReference w:type="default" r:id="rId11"/>
          <w:headerReference w:type="first" r:id="rId12"/>
          <w:footerReference w:type="first" r:id="rId13"/>
          <w:pgSz w:w="16834" w:h="11909" w:orient="landscape" w:code="9"/>
          <w:pgMar w:top="1584" w:right="1440" w:bottom="1282" w:left="1800" w:header="706" w:footer="576" w:gutter="0"/>
          <w:cols w:space="720"/>
          <w:docGrid w:linePitch="272"/>
        </w:sect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9A30C5" w:rsidRPr="004A3445" w:rsidRDefault="009A30C5" w:rsidP="00510841">
      <w:pPr>
        <w:ind w:left="900"/>
        <w:jc w:val="thaiDistribute"/>
        <w:rPr>
          <w:rFonts w:ascii="Angsana New" w:hAnsi="Angsana New"/>
          <w:sz w:val="30"/>
          <w:szCs w:val="30"/>
        </w:rPr>
      </w:pPr>
      <w:r w:rsidRPr="004A3445">
        <w:rPr>
          <w:rFonts w:ascii="Angsana New" w:hAnsi="Angsana New"/>
          <w:sz w:val="30"/>
          <w:szCs w:val="30"/>
        </w:rPr>
        <w:t>Acquisition of Business</w:t>
      </w:r>
    </w:p>
    <w:p w:rsidR="009A30C5" w:rsidRDefault="009A30C5" w:rsidP="00277BE8">
      <w:pPr>
        <w:ind w:left="900" w:firstLine="630"/>
        <w:jc w:val="thaiDistribute"/>
        <w:rPr>
          <w:rFonts w:ascii="Angsana New" w:hAnsi="Angsana New"/>
          <w:sz w:val="30"/>
          <w:szCs w:val="30"/>
        </w:rPr>
      </w:pPr>
      <w:r w:rsidRPr="004A3445">
        <w:rPr>
          <w:rFonts w:ascii="Angsana New" w:hAnsi="Angsana New"/>
          <w:sz w:val="30"/>
          <w:szCs w:val="30"/>
        </w:rPr>
        <w:t xml:space="preserve">According to the resolution of the Extraordinary of Shareholders’ Meeting No. </w:t>
      </w:r>
      <w:r w:rsidRPr="004A3445">
        <w:rPr>
          <w:rFonts w:ascii="Angsana New" w:hAnsi="Angsana New"/>
          <w:sz w:val="30"/>
          <w:szCs w:val="30"/>
          <w:cs/>
        </w:rPr>
        <w:t xml:space="preserve">1/2015 </w:t>
      </w:r>
      <w:r w:rsidRPr="004A3445">
        <w:rPr>
          <w:rFonts w:ascii="Angsana New" w:hAnsi="Angsana New"/>
          <w:sz w:val="30"/>
          <w:szCs w:val="30"/>
        </w:rPr>
        <w:t xml:space="preserve">held on 18 September </w:t>
      </w:r>
      <w:r w:rsidRPr="004A3445">
        <w:rPr>
          <w:rFonts w:ascii="Angsana New" w:hAnsi="Angsana New"/>
          <w:sz w:val="30"/>
          <w:szCs w:val="30"/>
          <w:cs/>
        </w:rPr>
        <w:t xml:space="preserve">2015 </w:t>
      </w:r>
      <w:r w:rsidRPr="004A3445">
        <w:rPr>
          <w:rFonts w:ascii="Angsana New" w:hAnsi="Angsana New"/>
          <w:sz w:val="30"/>
          <w:szCs w:val="30"/>
        </w:rPr>
        <w:t>of the Company, having approved to acquire all shares from General Engineering Public Company Limited "GEL", the details are as follow. A) To purchase all ordinary shares of Suntech Metals Co., Ltd. in the value of Baht 807 million. B) To purchase all ordinary shares of World in the total value of Baht 13,999 and the Company be liable for  World Wire’s obligations to GEL  with the total value of Baht 233.09 million. The Company can use the value received from the sale of land  (see note 14c) to settle with acquisition of business transactions and liability which World Wire has with GEL. After the acquisition of Suntech, the Company will become an owner of scrap metal processing business and capable of distributing the processed scrap metal to the Company. This in turn will help the Company to be more self-efficient and allow the Company to efficiently determine the buying and selling price of scrap metal. With the ability to control the price from Scrap Metal to finish steel product, the Company will be able to better manage the steel products pricing and reduce cost. Acquisition of World Wire will help Suntech business to secure 120 rai of land, which will be enough for the business expansion in the future.</w:t>
      </w:r>
    </w:p>
    <w:p w:rsidR="00277BE8" w:rsidRDefault="00277BE8" w:rsidP="00277BE8">
      <w:pPr>
        <w:ind w:left="900" w:firstLine="630"/>
        <w:jc w:val="thaiDistribute"/>
        <w:rPr>
          <w:rFonts w:ascii="Angsana New" w:hAnsi="Angsana New"/>
          <w:sz w:val="30"/>
          <w:szCs w:val="30"/>
        </w:rPr>
      </w:pPr>
      <w:r w:rsidRPr="004A3445">
        <w:rPr>
          <w:rFonts w:ascii="Angsana New" w:hAnsi="Angsana New"/>
          <w:sz w:val="30"/>
          <w:szCs w:val="30"/>
        </w:rPr>
        <w:t>Investment in Suntech Metals Co., Ltd., the net assets</w:t>
      </w:r>
      <w:r>
        <w:rPr>
          <w:rFonts w:ascii="Angsana New" w:hAnsi="Angsana New"/>
          <w:sz w:val="30"/>
          <w:szCs w:val="30"/>
        </w:rPr>
        <w:t>' fair value for the subsidiary</w:t>
      </w:r>
      <w:r w:rsidRPr="004A3445">
        <w:rPr>
          <w:rFonts w:ascii="Angsana New" w:hAnsi="Angsana New"/>
          <w:sz w:val="30"/>
          <w:szCs w:val="30"/>
        </w:rPr>
        <w:t xml:space="preserve"> as of acquisition date on</w:t>
      </w:r>
      <w:r>
        <w:rPr>
          <w:rFonts w:ascii="Angsana New" w:hAnsi="Angsana New"/>
          <w:sz w:val="30"/>
          <w:szCs w:val="30"/>
        </w:rPr>
        <w:t xml:space="preserve"> 21 September 2015 as following</w:t>
      </w:r>
      <w:r w:rsidRPr="004A3445">
        <w:rPr>
          <w:rFonts w:ascii="Angsana New" w:hAnsi="Angsana New"/>
          <w:sz w:val="30"/>
          <w:szCs w:val="30"/>
        </w:rPr>
        <w:t>:</w:t>
      </w:r>
    </w:p>
    <w:tbl>
      <w:tblPr>
        <w:tblW w:w="8723" w:type="dxa"/>
        <w:tblInd w:w="1008" w:type="dxa"/>
        <w:tblLayout w:type="fixed"/>
        <w:tblLook w:val="04A0"/>
      </w:tblPr>
      <w:tblGrid>
        <w:gridCol w:w="6144"/>
        <w:gridCol w:w="450"/>
        <w:gridCol w:w="1683"/>
        <w:gridCol w:w="446"/>
      </w:tblGrid>
      <w:tr w:rsidR="00710190" w:rsidRPr="00E4418E" w:rsidTr="00710190">
        <w:tc>
          <w:tcPr>
            <w:tcW w:w="6144"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2579" w:type="dxa"/>
            <w:gridSpan w:val="3"/>
            <w:shd w:val="clear" w:color="auto" w:fill="auto"/>
          </w:tcPr>
          <w:p w:rsidR="00710190" w:rsidRPr="00E4418E" w:rsidRDefault="00710190" w:rsidP="00785BE8">
            <w:pPr>
              <w:pStyle w:val="BodyTextIndent"/>
              <w:tabs>
                <w:tab w:val="left" w:pos="-5103"/>
                <w:tab w:val="left" w:pos="1418"/>
              </w:tabs>
              <w:ind w:left="0" w:firstLine="0"/>
              <w:jc w:val="center"/>
              <w:rPr>
                <w:rFonts w:ascii="Angsana New" w:hAnsi="Angsana New"/>
                <w:sz w:val="30"/>
                <w:szCs w:val="30"/>
              </w:rPr>
            </w:pPr>
            <w:r w:rsidRPr="00411410">
              <w:rPr>
                <w:rFonts w:ascii="Angsana New" w:hAnsi="Angsana New"/>
                <w:sz w:val="30"/>
                <w:szCs w:val="30"/>
              </w:rPr>
              <w:t>Fair value</w:t>
            </w:r>
          </w:p>
        </w:tc>
      </w:tr>
      <w:tr w:rsidR="00710190" w:rsidRPr="00E4418E" w:rsidTr="00710190">
        <w:tc>
          <w:tcPr>
            <w:tcW w:w="6144"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2579" w:type="dxa"/>
            <w:gridSpan w:val="3"/>
          </w:tcPr>
          <w:p w:rsidR="00710190" w:rsidRPr="00E4418E" w:rsidRDefault="00710190" w:rsidP="00785BE8">
            <w:pPr>
              <w:pStyle w:val="BodyTextIndent"/>
              <w:tabs>
                <w:tab w:val="left" w:pos="-5103"/>
                <w:tab w:val="left" w:pos="1418"/>
              </w:tabs>
              <w:ind w:left="0" w:firstLine="0"/>
              <w:jc w:val="center"/>
              <w:rPr>
                <w:rFonts w:ascii="Angsana New" w:hAnsi="Angsana New"/>
                <w:sz w:val="30"/>
                <w:szCs w:val="30"/>
              </w:rPr>
            </w:pPr>
            <w:r w:rsidRPr="00411410">
              <w:rPr>
                <w:rFonts w:ascii="Angsana New" w:hAnsi="Angsana New"/>
                <w:sz w:val="30"/>
                <w:szCs w:val="30"/>
              </w:rPr>
              <w:t xml:space="preserve">As at </w:t>
            </w:r>
            <w:r w:rsidRPr="00411410">
              <w:rPr>
                <w:rFonts w:ascii="Angsana New" w:hAnsi="Angsana New"/>
                <w:sz w:val="30"/>
                <w:szCs w:val="30"/>
                <w:cs/>
              </w:rPr>
              <w:t xml:space="preserve">21 </w:t>
            </w:r>
            <w:r w:rsidRPr="00411410">
              <w:rPr>
                <w:rFonts w:ascii="Angsana New" w:hAnsi="Angsana New"/>
                <w:sz w:val="30"/>
                <w:szCs w:val="30"/>
              </w:rPr>
              <w:t xml:space="preserve">September </w:t>
            </w:r>
            <w:r w:rsidRPr="00411410">
              <w:rPr>
                <w:rFonts w:ascii="Angsana New" w:hAnsi="Angsana New"/>
                <w:sz w:val="30"/>
                <w:szCs w:val="30"/>
                <w:cs/>
              </w:rPr>
              <w:t>2015</w:t>
            </w:r>
          </w:p>
        </w:tc>
      </w:tr>
      <w:tr w:rsidR="00710190" w:rsidRPr="00E4418E" w:rsidTr="00710190">
        <w:tc>
          <w:tcPr>
            <w:tcW w:w="6144"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2579" w:type="dxa"/>
            <w:gridSpan w:val="3"/>
          </w:tcPr>
          <w:p w:rsidR="00710190" w:rsidRPr="00E4418E" w:rsidRDefault="00710190" w:rsidP="00785BE8">
            <w:pPr>
              <w:pStyle w:val="BodyTextIndent"/>
              <w:tabs>
                <w:tab w:val="left" w:pos="-5103"/>
                <w:tab w:val="left" w:pos="1418"/>
              </w:tabs>
              <w:ind w:left="0" w:firstLine="0"/>
              <w:jc w:val="center"/>
              <w:rPr>
                <w:rFonts w:ascii="Angsana New" w:hAnsi="Angsana New"/>
                <w:sz w:val="30"/>
                <w:szCs w:val="30"/>
                <w:u w:val="single"/>
              </w:rPr>
            </w:pPr>
            <w:r w:rsidRPr="00411410">
              <w:rPr>
                <w:rFonts w:ascii="Angsana New" w:hAnsi="Angsana New"/>
                <w:sz w:val="30"/>
                <w:szCs w:val="30"/>
                <w:u w:val="single"/>
              </w:rPr>
              <w:t>’000 Baht</w:t>
            </w: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C</w:t>
            </w:r>
            <w:r w:rsidRPr="00411410">
              <w:rPr>
                <w:rFonts w:ascii="Angsana New" w:hAnsi="Angsana New"/>
                <w:sz w:val="30"/>
                <w:szCs w:val="30"/>
              </w:rPr>
              <w:t>urrent assets</w:t>
            </w:r>
          </w:p>
        </w:tc>
        <w:tc>
          <w:tcPr>
            <w:tcW w:w="450" w:type="dxa"/>
          </w:tcPr>
          <w:p w:rsidR="00710190" w:rsidRPr="00E4418E" w:rsidRDefault="00710190" w:rsidP="00785BE8">
            <w:pPr>
              <w:pStyle w:val="BodyTextIndent"/>
              <w:tabs>
                <w:tab w:val="left" w:pos="-5103"/>
              </w:tabs>
              <w:ind w:left="-108" w:firstLine="0"/>
              <w:jc w:val="thaiDistribute"/>
              <w:rPr>
                <w:rFonts w:ascii="Angsana New" w:hAnsi="Angsana New"/>
                <w:sz w:val="30"/>
                <w:szCs w:val="30"/>
              </w:rPr>
            </w:pPr>
          </w:p>
        </w:tc>
        <w:tc>
          <w:tcPr>
            <w:tcW w:w="1683" w:type="dxa"/>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29</w:t>
            </w:r>
            <w:r w:rsidRPr="00E4418E">
              <w:rPr>
                <w:rFonts w:ascii="Angsana New" w:hAnsi="Angsana New" w:hint="cs"/>
                <w:sz w:val="30"/>
                <w:szCs w:val="30"/>
                <w:cs/>
              </w:rPr>
              <w:t>3</w:t>
            </w:r>
            <w:r w:rsidRPr="00E4418E">
              <w:rPr>
                <w:rFonts w:ascii="Angsana New" w:hAnsi="Angsana New"/>
                <w:sz w:val="30"/>
                <w:szCs w:val="30"/>
              </w:rPr>
              <w:t>,</w:t>
            </w:r>
            <w:r w:rsidRPr="00E4418E">
              <w:rPr>
                <w:rFonts w:ascii="Angsana New" w:hAnsi="Angsana New" w:hint="cs"/>
                <w:sz w:val="30"/>
                <w:szCs w:val="30"/>
                <w:cs/>
              </w:rPr>
              <w:t>290</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1503A4" w:rsidRDefault="00710190"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Land, plant, and</w:t>
            </w:r>
            <w:r w:rsidRPr="00411410">
              <w:rPr>
                <w:rFonts w:ascii="Angsana New" w:hAnsi="Angsana New"/>
                <w:sz w:val="30"/>
                <w:szCs w:val="30"/>
              </w:rPr>
              <w:t xml:space="preserve"> equipment</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462,876</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N</w:t>
            </w:r>
            <w:r w:rsidRPr="00411410">
              <w:rPr>
                <w:rFonts w:ascii="Angsana New" w:hAnsi="Angsana New"/>
                <w:sz w:val="30"/>
                <w:szCs w:val="30"/>
              </w:rPr>
              <w:t>on-current assets</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bottom w:val="sing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6,508</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s>
              <w:ind w:left="636" w:firstLine="0"/>
              <w:jc w:val="thaiDistribute"/>
              <w:rPr>
                <w:rFonts w:ascii="Angsana New" w:hAnsi="Angsana New"/>
                <w:sz w:val="30"/>
                <w:szCs w:val="30"/>
                <w:cs/>
              </w:rPr>
            </w:pPr>
            <w:r>
              <w:rPr>
                <w:rFonts w:ascii="Angsana New" w:hAnsi="Angsana New"/>
                <w:sz w:val="30"/>
                <w:szCs w:val="30"/>
              </w:rPr>
              <w:t xml:space="preserve">Total </w:t>
            </w:r>
            <w:r w:rsidRPr="00D6023F">
              <w:rPr>
                <w:rFonts w:ascii="Angsana New" w:hAnsi="Angsana New"/>
                <w:sz w:val="30"/>
                <w:szCs w:val="30"/>
              </w:rPr>
              <w:t>a</w:t>
            </w:r>
            <w:r w:rsidRPr="00411410">
              <w:rPr>
                <w:rFonts w:ascii="Angsana New" w:hAnsi="Angsana New"/>
                <w:sz w:val="30"/>
                <w:szCs w:val="30"/>
              </w:rPr>
              <w:t>ssets</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single" w:sz="4" w:space="0" w:color="auto"/>
              <w:bottom w:val="doub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76</w:t>
            </w:r>
            <w:r w:rsidRPr="00E4418E">
              <w:rPr>
                <w:rFonts w:ascii="Angsana New" w:hAnsi="Angsana New" w:hint="cs"/>
                <w:sz w:val="30"/>
                <w:szCs w:val="30"/>
                <w:cs/>
              </w:rPr>
              <w:t>2</w:t>
            </w:r>
            <w:r w:rsidRPr="00E4418E">
              <w:rPr>
                <w:rFonts w:ascii="Angsana New" w:hAnsi="Angsana New"/>
                <w:sz w:val="30"/>
                <w:szCs w:val="30"/>
              </w:rPr>
              <w:t>,</w:t>
            </w:r>
            <w:r w:rsidRPr="00E4418E">
              <w:rPr>
                <w:rFonts w:ascii="Angsana New" w:hAnsi="Angsana New" w:hint="cs"/>
                <w:sz w:val="30"/>
                <w:szCs w:val="30"/>
                <w:cs/>
              </w:rPr>
              <w:t>674</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C</w:t>
            </w:r>
            <w:r w:rsidRPr="00411410">
              <w:rPr>
                <w:rFonts w:ascii="Angsana New" w:hAnsi="Angsana New"/>
                <w:sz w:val="30"/>
                <w:szCs w:val="30"/>
              </w:rPr>
              <w:t>urrent liabilities</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doub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20</w:t>
            </w:r>
            <w:r w:rsidRPr="00E4418E">
              <w:rPr>
                <w:rFonts w:ascii="Angsana New" w:hAnsi="Angsana New" w:hint="cs"/>
                <w:sz w:val="30"/>
                <w:szCs w:val="30"/>
                <w:cs/>
              </w:rPr>
              <w:t>9</w:t>
            </w:r>
            <w:r w:rsidRPr="00E4418E">
              <w:rPr>
                <w:rFonts w:ascii="Angsana New" w:hAnsi="Angsana New"/>
                <w:sz w:val="30"/>
                <w:szCs w:val="30"/>
              </w:rPr>
              <w:t>,5</w:t>
            </w:r>
            <w:r w:rsidRPr="00E4418E">
              <w:rPr>
                <w:rFonts w:ascii="Angsana New" w:hAnsi="Angsana New" w:hint="cs"/>
                <w:sz w:val="30"/>
                <w:szCs w:val="30"/>
                <w:cs/>
              </w:rPr>
              <w:t>59</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Deferred tax (resultin</w:t>
            </w:r>
            <w:r>
              <w:rPr>
                <w:rFonts w:ascii="Angsana New" w:hAnsi="Angsana New"/>
                <w:sz w:val="30"/>
                <w:szCs w:val="30"/>
              </w:rPr>
              <w:t>g from appraisal value of  land</w:t>
            </w:r>
            <w:r w:rsidRPr="00411410">
              <w:rPr>
                <w:rFonts w:ascii="Angsana New" w:hAnsi="Angsana New"/>
                <w:sz w:val="30"/>
                <w:szCs w:val="30"/>
              </w:rPr>
              <w:t>)</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69,569</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N</w:t>
            </w:r>
            <w:r w:rsidRPr="00411410">
              <w:rPr>
                <w:rFonts w:ascii="Angsana New" w:hAnsi="Angsana New"/>
                <w:sz w:val="30"/>
                <w:szCs w:val="30"/>
              </w:rPr>
              <w:t>on-current liabilities</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bottom w:val="sing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10,144</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s>
              <w:ind w:left="636" w:firstLine="0"/>
              <w:jc w:val="thaiDistribute"/>
              <w:rPr>
                <w:rFonts w:ascii="Angsana New" w:hAnsi="Angsana New"/>
                <w:sz w:val="30"/>
                <w:szCs w:val="30"/>
                <w:cs/>
              </w:rPr>
            </w:pPr>
            <w:r w:rsidRPr="00411410">
              <w:rPr>
                <w:rFonts w:ascii="Angsana New" w:hAnsi="Angsana New"/>
                <w:sz w:val="30"/>
                <w:szCs w:val="30"/>
              </w:rPr>
              <w:t>Total liabilities</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single" w:sz="4" w:space="0" w:color="auto"/>
              <w:bottom w:val="sing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28</w:t>
            </w:r>
            <w:r w:rsidRPr="00E4418E">
              <w:rPr>
                <w:rFonts w:ascii="Angsana New" w:hAnsi="Angsana New" w:hint="cs"/>
                <w:sz w:val="30"/>
                <w:szCs w:val="30"/>
                <w:cs/>
              </w:rPr>
              <w:t>9</w:t>
            </w:r>
            <w:r w:rsidRPr="00E4418E">
              <w:rPr>
                <w:rFonts w:ascii="Angsana New" w:hAnsi="Angsana New"/>
                <w:sz w:val="30"/>
                <w:szCs w:val="30"/>
              </w:rPr>
              <w:t>,</w:t>
            </w:r>
            <w:r w:rsidRPr="00E4418E">
              <w:rPr>
                <w:rFonts w:ascii="Angsana New" w:hAnsi="Angsana New" w:hint="cs"/>
                <w:sz w:val="30"/>
                <w:szCs w:val="30"/>
                <w:cs/>
              </w:rPr>
              <w:t>272</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Net asset</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single" w:sz="4" w:space="0" w:color="auto"/>
              <w:bottom w:val="doub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47</w:t>
            </w:r>
            <w:r w:rsidRPr="00E4418E">
              <w:rPr>
                <w:rFonts w:ascii="Angsana New" w:hAnsi="Angsana New" w:hint="cs"/>
                <w:sz w:val="30"/>
                <w:szCs w:val="30"/>
                <w:cs/>
              </w:rPr>
              <w:t>3,4</w:t>
            </w:r>
            <w:r w:rsidRPr="00E4418E">
              <w:rPr>
                <w:rFonts w:ascii="Angsana New" w:hAnsi="Angsana New"/>
                <w:sz w:val="30"/>
                <w:szCs w:val="30"/>
              </w:rPr>
              <w:t>0</w:t>
            </w:r>
            <w:r w:rsidRPr="00E4418E">
              <w:rPr>
                <w:rFonts w:ascii="Angsana New" w:hAnsi="Angsana New" w:hint="cs"/>
                <w:sz w:val="30"/>
                <w:szCs w:val="30"/>
                <w:cs/>
              </w:rPr>
              <w:t>2</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Investment portion 99.99%</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doub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47</w:t>
            </w:r>
            <w:r w:rsidRPr="00E4418E">
              <w:rPr>
                <w:rFonts w:ascii="Angsana New" w:hAnsi="Angsana New" w:hint="cs"/>
                <w:sz w:val="30"/>
                <w:szCs w:val="30"/>
                <w:cs/>
              </w:rPr>
              <w:t>3</w:t>
            </w:r>
            <w:r w:rsidRPr="00E4418E">
              <w:rPr>
                <w:rFonts w:ascii="Angsana New" w:hAnsi="Angsana New"/>
                <w:sz w:val="30"/>
                <w:szCs w:val="30"/>
              </w:rPr>
              <w:t>,</w:t>
            </w:r>
            <w:r w:rsidRPr="00E4418E">
              <w:rPr>
                <w:rFonts w:ascii="Angsana New" w:hAnsi="Angsana New" w:hint="cs"/>
                <w:sz w:val="30"/>
                <w:szCs w:val="30"/>
                <w:cs/>
              </w:rPr>
              <w:t>402</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highlight w:val="yellow"/>
                <w:cs/>
              </w:rPr>
            </w:pPr>
            <w:r w:rsidRPr="00411410">
              <w:rPr>
                <w:rFonts w:ascii="Angsana New" w:hAnsi="Angsana New"/>
                <w:sz w:val="30"/>
                <w:szCs w:val="30"/>
              </w:rPr>
              <w:t>Purchases of investment in Suntech Metals Co., Ltd.</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Pr>
          <w:p w:rsidR="00710190" w:rsidRPr="00E4418E" w:rsidRDefault="00710190" w:rsidP="00785BE8">
            <w:pPr>
              <w:pStyle w:val="BodyTextIndent"/>
              <w:tabs>
                <w:tab w:val="left" w:pos="-5103"/>
                <w:tab w:val="left" w:pos="1418"/>
              </w:tabs>
              <w:ind w:left="0" w:right="221" w:firstLine="0"/>
              <w:rPr>
                <w:rFonts w:ascii="Angsana New" w:hAnsi="Angsana New"/>
                <w:sz w:val="30"/>
                <w:szCs w:val="30"/>
              </w:rPr>
            </w:pP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411410" w:rsidRDefault="00710190" w:rsidP="00785BE8">
            <w:pPr>
              <w:pStyle w:val="BodyTextIndent"/>
              <w:tabs>
                <w:tab w:val="left" w:pos="-5103"/>
                <w:tab w:val="left" w:pos="1418"/>
              </w:tabs>
              <w:ind w:left="-84" w:firstLine="0"/>
              <w:jc w:val="thaiDistribute"/>
              <w:rPr>
                <w:rFonts w:ascii="Angsana New" w:hAnsi="Angsana New"/>
                <w:sz w:val="30"/>
                <w:szCs w:val="30"/>
              </w:rPr>
            </w:pPr>
            <w:r>
              <w:rPr>
                <w:rFonts w:ascii="Angsana New" w:hAnsi="Angsana New"/>
                <w:sz w:val="30"/>
                <w:szCs w:val="30"/>
              </w:rPr>
              <w:t>(Settle the payment with selling of land )</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bottom w:val="single" w:sz="4" w:space="0" w:color="auto"/>
            </w:tcBorders>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807,000</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r w:rsidR="00710190" w:rsidRPr="00E4418E" w:rsidTr="00710190">
        <w:tc>
          <w:tcPr>
            <w:tcW w:w="6144" w:type="dxa"/>
          </w:tcPr>
          <w:p w:rsidR="00710190" w:rsidRPr="009F615F" w:rsidRDefault="00710190" w:rsidP="00785BE8">
            <w:pPr>
              <w:pStyle w:val="BodyTextIndent"/>
              <w:tabs>
                <w:tab w:val="left" w:pos="-5103"/>
                <w:tab w:val="left" w:pos="1418"/>
              </w:tabs>
              <w:ind w:left="-84" w:firstLine="0"/>
              <w:jc w:val="thaiDistribute"/>
              <w:rPr>
                <w:rFonts w:ascii="Angsana New" w:hAnsi="Angsana New"/>
                <w:sz w:val="30"/>
                <w:szCs w:val="30"/>
              </w:rPr>
            </w:pPr>
            <w:r w:rsidRPr="00411410">
              <w:rPr>
                <w:rFonts w:ascii="Angsana New" w:hAnsi="Angsana New"/>
                <w:sz w:val="30"/>
                <w:szCs w:val="30"/>
              </w:rPr>
              <w:t>Goodwill</w:t>
            </w:r>
          </w:p>
        </w:tc>
        <w:tc>
          <w:tcPr>
            <w:tcW w:w="450"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c>
          <w:tcPr>
            <w:tcW w:w="1683" w:type="dxa"/>
            <w:tcBorders>
              <w:top w:val="single" w:sz="4" w:space="0" w:color="auto"/>
              <w:bottom w:val="double" w:sz="4" w:space="0" w:color="auto"/>
            </w:tcBorders>
            <w:shd w:val="clear" w:color="auto" w:fill="auto"/>
          </w:tcPr>
          <w:p w:rsidR="00710190" w:rsidRPr="00E4418E" w:rsidRDefault="00710190"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33</w:t>
            </w:r>
            <w:r w:rsidRPr="00E4418E">
              <w:rPr>
                <w:rFonts w:ascii="Angsana New" w:hAnsi="Angsana New" w:hint="cs"/>
                <w:sz w:val="30"/>
                <w:szCs w:val="30"/>
                <w:cs/>
              </w:rPr>
              <w:t>3</w:t>
            </w:r>
            <w:r w:rsidRPr="00E4418E">
              <w:rPr>
                <w:rFonts w:ascii="Angsana New" w:hAnsi="Angsana New"/>
                <w:sz w:val="30"/>
                <w:szCs w:val="30"/>
              </w:rPr>
              <w:t>,</w:t>
            </w:r>
            <w:r w:rsidRPr="00E4418E">
              <w:rPr>
                <w:rFonts w:ascii="Angsana New" w:hAnsi="Angsana New" w:hint="cs"/>
                <w:sz w:val="30"/>
                <w:szCs w:val="30"/>
                <w:cs/>
              </w:rPr>
              <w:t>598</w:t>
            </w:r>
          </w:p>
        </w:tc>
        <w:tc>
          <w:tcPr>
            <w:tcW w:w="446" w:type="dxa"/>
          </w:tcPr>
          <w:p w:rsidR="00710190" w:rsidRPr="00E4418E" w:rsidRDefault="00710190" w:rsidP="00785BE8">
            <w:pPr>
              <w:pStyle w:val="BodyTextIndent"/>
              <w:tabs>
                <w:tab w:val="left" w:pos="-5103"/>
                <w:tab w:val="left" w:pos="1418"/>
              </w:tabs>
              <w:ind w:left="0" w:firstLine="0"/>
              <w:jc w:val="thaiDistribute"/>
              <w:rPr>
                <w:rFonts w:ascii="Angsana New" w:hAnsi="Angsana New"/>
                <w:sz w:val="30"/>
                <w:szCs w:val="30"/>
              </w:rPr>
            </w:pPr>
          </w:p>
        </w:tc>
      </w:tr>
    </w:tbl>
    <w:p w:rsidR="00F725EB" w:rsidRDefault="00510841" w:rsidP="00510841">
      <w:pPr>
        <w:ind w:left="900" w:firstLine="630"/>
        <w:jc w:val="thaiDistribute"/>
        <w:rPr>
          <w:rFonts w:ascii="Angsana New" w:hAnsi="Angsana New"/>
          <w:sz w:val="30"/>
          <w:szCs w:val="30"/>
        </w:rPr>
      </w:pPr>
      <w:r w:rsidRPr="00EB68D4">
        <w:rPr>
          <w:rFonts w:ascii="Angsana New" w:eastAsia="Calibri" w:hAnsi="Angsana New"/>
          <w:sz w:val="30"/>
          <w:szCs w:val="30"/>
        </w:rPr>
        <w:lastRenderedPageBreak/>
        <w:t xml:space="preserve">Investment in World Wire Processing Co., Ltd., the net assets' fair value for the subsidiary  as of acquisition date on </w:t>
      </w:r>
      <w:r w:rsidRPr="00EB68D4">
        <w:rPr>
          <w:rFonts w:ascii="Angsana New" w:eastAsia="Calibri" w:hAnsi="Angsana New"/>
          <w:sz w:val="30"/>
          <w:szCs w:val="30"/>
          <w:cs/>
        </w:rPr>
        <w:t xml:space="preserve">21 </w:t>
      </w:r>
      <w:r w:rsidRPr="00EB68D4">
        <w:rPr>
          <w:rFonts w:ascii="Angsana New" w:eastAsia="Calibri" w:hAnsi="Angsana New"/>
          <w:sz w:val="30"/>
          <w:szCs w:val="30"/>
        </w:rPr>
        <w:t xml:space="preserve">September </w:t>
      </w:r>
      <w:r w:rsidRPr="00EB68D4">
        <w:rPr>
          <w:rFonts w:ascii="Angsana New" w:eastAsia="Calibri" w:hAnsi="Angsana New"/>
          <w:sz w:val="30"/>
          <w:szCs w:val="30"/>
          <w:cs/>
        </w:rPr>
        <w:t xml:space="preserve">2015 </w:t>
      </w:r>
      <w:r w:rsidRPr="00EB68D4">
        <w:rPr>
          <w:rFonts w:ascii="Angsana New" w:eastAsia="Calibri" w:hAnsi="Angsana New"/>
          <w:sz w:val="30"/>
          <w:szCs w:val="30"/>
        </w:rPr>
        <w:t>as following:</w:t>
      </w:r>
    </w:p>
    <w:tbl>
      <w:tblPr>
        <w:tblW w:w="8754" w:type="dxa"/>
        <w:tblInd w:w="1008" w:type="dxa"/>
        <w:tblLayout w:type="fixed"/>
        <w:tblLook w:val="04A0"/>
      </w:tblPr>
      <w:tblGrid>
        <w:gridCol w:w="6144"/>
        <w:gridCol w:w="450"/>
        <w:gridCol w:w="1710"/>
        <w:gridCol w:w="450"/>
      </w:tblGrid>
      <w:tr w:rsidR="00B46EAF" w:rsidRPr="00E4418E" w:rsidTr="00B46EAF">
        <w:tc>
          <w:tcPr>
            <w:tcW w:w="6144" w:type="dxa"/>
          </w:tcPr>
          <w:p w:rsidR="00B46EAF" w:rsidRPr="00EB68D4" w:rsidRDefault="00B46EAF" w:rsidP="00785BE8">
            <w:pPr>
              <w:pStyle w:val="BodyTextIndent"/>
              <w:tabs>
                <w:tab w:val="left" w:pos="-5103"/>
              </w:tabs>
              <w:ind w:left="-84" w:firstLine="0"/>
              <w:jc w:val="thaiDistribute"/>
              <w:rPr>
                <w:rFonts w:ascii="Angsana New" w:hAnsi="Angsana New"/>
                <w:sz w:val="30"/>
                <w:szCs w:val="30"/>
              </w:rPr>
            </w:pPr>
          </w:p>
        </w:tc>
        <w:tc>
          <w:tcPr>
            <w:tcW w:w="2610" w:type="dxa"/>
            <w:gridSpan w:val="3"/>
          </w:tcPr>
          <w:p w:rsidR="00B46EAF" w:rsidRPr="00E4418E" w:rsidRDefault="00B46EAF" w:rsidP="00785BE8">
            <w:pPr>
              <w:pStyle w:val="BodyTextIndent"/>
              <w:tabs>
                <w:tab w:val="left" w:pos="-5103"/>
                <w:tab w:val="left" w:pos="1418"/>
              </w:tabs>
              <w:ind w:left="0" w:firstLine="0"/>
              <w:jc w:val="center"/>
              <w:rPr>
                <w:rFonts w:ascii="Angsana New" w:hAnsi="Angsana New"/>
                <w:sz w:val="30"/>
                <w:szCs w:val="30"/>
              </w:rPr>
            </w:pPr>
            <w:r w:rsidRPr="00411410">
              <w:rPr>
                <w:rFonts w:ascii="Angsana New" w:hAnsi="Angsana New"/>
                <w:sz w:val="30"/>
                <w:szCs w:val="30"/>
              </w:rPr>
              <w:t>Fair value</w:t>
            </w:r>
          </w:p>
        </w:tc>
      </w:tr>
      <w:tr w:rsidR="00B46EAF" w:rsidRPr="00E4418E" w:rsidTr="00B46EAF">
        <w:tc>
          <w:tcPr>
            <w:tcW w:w="6144" w:type="dxa"/>
          </w:tcPr>
          <w:p w:rsidR="00B46EAF" w:rsidRPr="00E4418E" w:rsidRDefault="00B46EAF" w:rsidP="00785BE8">
            <w:pPr>
              <w:pStyle w:val="BodyTextIndent"/>
              <w:tabs>
                <w:tab w:val="left" w:pos="-5103"/>
              </w:tabs>
              <w:ind w:left="-84" w:firstLine="0"/>
              <w:jc w:val="thaiDistribute"/>
              <w:rPr>
                <w:rFonts w:ascii="Angsana New" w:hAnsi="Angsana New"/>
                <w:sz w:val="30"/>
                <w:szCs w:val="30"/>
              </w:rPr>
            </w:pPr>
          </w:p>
        </w:tc>
        <w:tc>
          <w:tcPr>
            <w:tcW w:w="2610" w:type="dxa"/>
            <w:gridSpan w:val="3"/>
          </w:tcPr>
          <w:p w:rsidR="00B46EAF" w:rsidRPr="00E4418E" w:rsidRDefault="00B46EAF" w:rsidP="00785BE8">
            <w:pPr>
              <w:pStyle w:val="BodyTextIndent"/>
              <w:tabs>
                <w:tab w:val="left" w:pos="-5103"/>
                <w:tab w:val="left" w:pos="1418"/>
              </w:tabs>
              <w:ind w:left="0" w:firstLine="0"/>
              <w:jc w:val="center"/>
              <w:rPr>
                <w:rFonts w:ascii="Angsana New" w:hAnsi="Angsana New"/>
                <w:sz w:val="30"/>
                <w:szCs w:val="30"/>
              </w:rPr>
            </w:pPr>
            <w:r w:rsidRPr="00411410">
              <w:rPr>
                <w:rFonts w:ascii="Angsana New" w:hAnsi="Angsana New"/>
                <w:sz w:val="30"/>
                <w:szCs w:val="30"/>
              </w:rPr>
              <w:t xml:space="preserve">As at </w:t>
            </w:r>
            <w:r w:rsidRPr="00411410">
              <w:rPr>
                <w:rFonts w:ascii="Angsana New" w:hAnsi="Angsana New"/>
                <w:sz w:val="30"/>
                <w:szCs w:val="30"/>
                <w:cs/>
              </w:rPr>
              <w:t xml:space="preserve">21 </w:t>
            </w:r>
            <w:r w:rsidRPr="00411410">
              <w:rPr>
                <w:rFonts w:ascii="Angsana New" w:hAnsi="Angsana New"/>
                <w:sz w:val="30"/>
                <w:szCs w:val="30"/>
              </w:rPr>
              <w:t xml:space="preserve">September </w:t>
            </w:r>
            <w:r w:rsidRPr="00411410">
              <w:rPr>
                <w:rFonts w:ascii="Angsana New" w:hAnsi="Angsana New"/>
                <w:sz w:val="30"/>
                <w:szCs w:val="30"/>
                <w:cs/>
              </w:rPr>
              <w:t>2015</w:t>
            </w:r>
          </w:p>
        </w:tc>
      </w:tr>
      <w:tr w:rsidR="00B46EAF" w:rsidRPr="00E4418E" w:rsidTr="00B46EAF">
        <w:tc>
          <w:tcPr>
            <w:tcW w:w="6144" w:type="dxa"/>
          </w:tcPr>
          <w:p w:rsidR="00B46EAF" w:rsidRPr="00E4418E" w:rsidRDefault="00B46EAF" w:rsidP="00785BE8">
            <w:pPr>
              <w:pStyle w:val="BodyTextIndent"/>
              <w:tabs>
                <w:tab w:val="left" w:pos="-5103"/>
              </w:tabs>
              <w:ind w:left="-84" w:firstLine="0"/>
              <w:jc w:val="thaiDistribute"/>
              <w:rPr>
                <w:rFonts w:ascii="Angsana New" w:hAnsi="Angsana New"/>
                <w:sz w:val="30"/>
                <w:szCs w:val="30"/>
              </w:rPr>
            </w:pPr>
          </w:p>
        </w:tc>
        <w:tc>
          <w:tcPr>
            <w:tcW w:w="2610" w:type="dxa"/>
            <w:gridSpan w:val="3"/>
          </w:tcPr>
          <w:p w:rsidR="00B46EAF" w:rsidRPr="00E4418E" w:rsidRDefault="00B46EAF" w:rsidP="00785BE8">
            <w:pPr>
              <w:pStyle w:val="BodyTextIndent"/>
              <w:tabs>
                <w:tab w:val="left" w:pos="-5103"/>
                <w:tab w:val="left" w:pos="1418"/>
              </w:tabs>
              <w:ind w:left="0" w:firstLine="0"/>
              <w:jc w:val="center"/>
              <w:rPr>
                <w:rFonts w:ascii="Angsana New" w:hAnsi="Angsana New"/>
                <w:sz w:val="30"/>
                <w:szCs w:val="30"/>
                <w:u w:val="single"/>
              </w:rPr>
            </w:pPr>
            <w:r w:rsidRPr="00411410">
              <w:rPr>
                <w:rFonts w:ascii="Angsana New" w:hAnsi="Angsana New"/>
                <w:sz w:val="30"/>
                <w:szCs w:val="30"/>
                <w:u w:val="single"/>
              </w:rPr>
              <w:t>’000 Baht</w:t>
            </w: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C</w:t>
            </w:r>
            <w:r w:rsidRPr="00411410">
              <w:rPr>
                <w:rFonts w:ascii="Angsana New" w:hAnsi="Angsana New"/>
                <w:sz w:val="30"/>
                <w:szCs w:val="30"/>
              </w:rPr>
              <w:t>urrent asset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1,874</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Land</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285,713</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N</w:t>
            </w:r>
            <w:r w:rsidRPr="00411410">
              <w:rPr>
                <w:rFonts w:ascii="Angsana New" w:hAnsi="Angsana New"/>
                <w:sz w:val="30"/>
                <w:szCs w:val="30"/>
              </w:rPr>
              <w:t>on-current asset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126</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s>
              <w:ind w:left="636" w:firstLine="0"/>
              <w:jc w:val="thaiDistribute"/>
              <w:rPr>
                <w:rFonts w:ascii="Angsana New" w:hAnsi="Angsana New"/>
                <w:sz w:val="30"/>
                <w:szCs w:val="30"/>
                <w:cs/>
              </w:rPr>
            </w:pPr>
            <w:r w:rsidRPr="00411410">
              <w:rPr>
                <w:rFonts w:ascii="Angsana New" w:hAnsi="Angsana New"/>
                <w:sz w:val="30"/>
                <w:szCs w:val="30"/>
              </w:rPr>
              <w:t>Total asset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000000"/>
              <w:bottom w:val="doub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287,713</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C</w:t>
            </w:r>
            <w:r w:rsidRPr="00411410">
              <w:rPr>
                <w:rFonts w:ascii="Angsana New" w:hAnsi="Angsana New"/>
                <w:sz w:val="30"/>
                <w:szCs w:val="30"/>
              </w:rPr>
              <w:t>urrent liabilities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235,250</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Deferred tax</w:t>
            </w:r>
            <w:r w:rsidR="005130E4" w:rsidRPr="00411410">
              <w:rPr>
                <w:rFonts w:ascii="Angsana New" w:hAnsi="Angsana New"/>
                <w:sz w:val="30"/>
                <w:szCs w:val="30"/>
              </w:rPr>
              <w:t>liabilities</w:t>
            </w:r>
            <w:r w:rsidRPr="00411410">
              <w:rPr>
                <w:rFonts w:ascii="Angsana New" w:hAnsi="Angsana New"/>
                <w:sz w:val="30"/>
                <w:szCs w:val="30"/>
              </w:rPr>
              <w:t xml:space="preserve"> (resulting from ap</w:t>
            </w:r>
            <w:r>
              <w:rPr>
                <w:rFonts w:ascii="Angsana New" w:hAnsi="Angsana New"/>
                <w:sz w:val="30"/>
                <w:szCs w:val="30"/>
              </w:rPr>
              <w:t>praisal value of  land</w:t>
            </w:r>
            <w:r w:rsidRPr="00411410">
              <w:rPr>
                <w:rFonts w:ascii="Angsana New" w:hAnsi="Angsana New"/>
                <w:sz w:val="30"/>
                <w:szCs w:val="30"/>
              </w:rPr>
              <w: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11,326</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s>
              <w:ind w:left="636" w:firstLine="0"/>
              <w:jc w:val="thaiDistribute"/>
              <w:rPr>
                <w:rFonts w:ascii="Angsana New" w:hAnsi="Angsana New"/>
                <w:sz w:val="30"/>
                <w:szCs w:val="30"/>
                <w:cs/>
              </w:rPr>
            </w:pPr>
            <w:r w:rsidRPr="00411410">
              <w:rPr>
                <w:rFonts w:ascii="Angsana New" w:hAnsi="Angsana New"/>
                <w:sz w:val="30"/>
                <w:szCs w:val="30"/>
              </w:rPr>
              <w:t>Total liabilities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000000"/>
              <w:bottom w:val="single" w:sz="4" w:space="0" w:color="000000"/>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246,576</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sidRPr="00411410">
              <w:rPr>
                <w:rFonts w:ascii="Angsana New" w:hAnsi="Angsana New"/>
                <w:sz w:val="30"/>
                <w:szCs w:val="30"/>
              </w:rPr>
              <w:t>Net asset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000000"/>
              <w:bottom w:val="doub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41,137</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11410" w:rsidRDefault="00B46EAF" w:rsidP="00785BE8">
            <w:pPr>
              <w:pStyle w:val="BodyTextIndent"/>
              <w:tabs>
                <w:tab w:val="left" w:pos="-5103"/>
                <w:tab w:val="left" w:pos="1418"/>
              </w:tabs>
              <w:ind w:left="-84" w:firstLine="0"/>
              <w:jc w:val="thaiDistribute"/>
              <w:rPr>
                <w:rFonts w:ascii="Angsana New" w:hAnsi="Angsana New"/>
                <w:sz w:val="30"/>
                <w:szCs w:val="30"/>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11410" w:rsidRDefault="00B46EAF" w:rsidP="00785BE8">
            <w:pPr>
              <w:pStyle w:val="BodyTextIndent"/>
              <w:tabs>
                <w:tab w:val="left" w:pos="-5103"/>
                <w:tab w:val="left" w:pos="1418"/>
              </w:tabs>
              <w:ind w:left="-84" w:firstLine="0"/>
              <w:jc w:val="thaiDistribute"/>
              <w:rPr>
                <w:rFonts w:ascii="Angsana New" w:hAnsi="Angsana New"/>
                <w:sz w:val="30"/>
                <w:szCs w:val="30"/>
              </w:rPr>
            </w:pPr>
            <w:r w:rsidRPr="00411410">
              <w:rPr>
                <w:rFonts w:ascii="Angsana New" w:hAnsi="Angsana New"/>
                <w:sz w:val="30"/>
                <w:szCs w:val="30"/>
              </w:rPr>
              <w:t xml:space="preserve">Investment portion </w:t>
            </w:r>
            <w:r w:rsidRPr="00411410">
              <w:rPr>
                <w:rFonts w:ascii="Angsana New" w:hAnsi="Angsana New"/>
                <w:sz w:val="30"/>
                <w:szCs w:val="30"/>
                <w:cs/>
              </w:rPr>
              <w:t>99.99%</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41,137</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11410" w:rsidRDefault="00B46EAF" w:rsidP="00785BE8">
            <w:pPr>
              <w:pStyle w:val="BodyTextIndent"/>
              <w:tabs>
                <w:tab w:val="left" w:pos="-5103"/>
                <w:tab w:val="left" w:pos="1418"/>
              </w:tabs>
              <w:ind w:left="-84" w:firstLine="0"/>
              <w:jc w:val="thaiDistribute"/>
              <w:rPr>
                <w:rFonts w:ascii="Angsana New" w:hAnsi="Angsana New"/>
                <w:sz w:val="30"/>
                <w:szCs w:val="30"/>
                <w:highlight w:val="yellow"/>
                <w:cs/>
              </w:rPr>
            </w:pPr>
            <w:r w:rsidRPr="00411410">
              <w:rPr>
                <w:rFonts w:ascii="Angsana New" w:hAnsi="Angsana New"/>
                <w:sz w:val="30"/>
                <w:szCs w:val="30"/>
              </w:rPr>
              <w:t>Purchases of investment in World Wire Processing Co., Ltd.</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11410" w:rsidRDefault="00B46EAF" w:rsidP="00785BE8">
            <w:pPr>
              <w:pStyle w:val="BodyTextIndent"/>
              <w:tabs>
                <w:tab w:val="left" w:pos="-5103"/>
                <w:tab w:val="left" w:pos="1418"/>
              </w:tabs>
              <w:ind w:left="186" w:firstLine="0"/>
              <w:jc w:val="thaiDistribute"/>
              <w:rPr>
                <w:rFonts w:ascii="Angsana New" w:hAnsi="Angsana New"/>
                <w:sz w:val="30"/>
                <w:szCs w:val="30"/>
              </w:rPr>
            </w:pPr>
            <w:r>
              <w:rPr>
                <w:rFonts w:ascii="Angsana New" w:hAnsi="Angsana New"/>
                <w:sz w:val="30"/>
                <w:szCs w:val="30"/>
              </w:rPr>
              <w:t>(Settle the payment with selling of land)</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bottom w:val="single" w:sz="4" w:space="0" w:color="auto"/>
            </w:tcBorders>
          </w:tcPr>
          <w:p w:rsidR="00B46EAF" w:rsidRPr="000175D0" w:rsidRDefault="00B46EAF" w:rsidP="00785BE8">
            <w:pPr>
              <w:pStyle w:val="BodyTextIndent"/>
              <w:tabs>
                <w:tab w:val="left" w:pos="-5103"/>
                <w:tab w:val="left" w:pos="1418"/>
              </w:tabs>
              <w:ind w:left="0" w:right="221" w:firstLine="0"/>
              <w:jc w:val="right"/>
              <w:rPr>
                <w:rFonts w:ascii="Angsana New" w:hAnsi="Angsana New"/>
                <w:sz w:val="30"/>
                <w:szCs w:val="30"/>
              </w:rPr>
            </w:pPr>
            <w:r>
              <w:rPr>
                <w:rFonts w:ascii="Angsana New" w:hAnsi="Angsana New"/>
                <w:sz w:val="30"/>
                <w:szCs w:val="30"/>
              </w:rPr>
              <w:t>(</w:t>
            </w:r>
            <w:r w:rsidRPr="00E4418E">
              <w:rPr>
                <w:rFonts w:ascii="Angsana New" w:hAnsi="Angsana New"/>
                <w:sz w:val="30"/>
                <w:szCs w:val="30"/>
              </w:rPr>
              <w:t>14</w:t>
            </w:r>
            <w:r>
              <w:rPr>
                <w:rFonts w:ascii="Angsana New" w:hAnsi="Angsana New"/>
                <w:sz w:val="30"/>
                <w:szCs w:val="30"/>
              </w:rPr>
              <w: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B68D4" w:rsidRDefault="00B46EAF" w:rsidP="00785BE8">
            <w:pPr>
              <w:pStyle w:val="BodyTextIndent"/>
              <w:tabs>
                <w:tab w:val="left" w:pos="-5103"/>
                <w:tab w:val="left" w:pos="1418"/>
              </w:tabs>
              <w:ind w:left="-84" w:firstLine="0"/>
              <w:jc w:val="thaiDistribute"/>
              <w:rPr>
                <w:rFonts w:ascii="Angsana New" w:hAnsi="Angsana New"/>
                <w:sz w:val="30"/>
                <w:szCs w:val="30"/>
              </w:rPr>
            </w:pPr>
            <w:r w:rsidRPr="00411410">
              <w:rPr>
                <w:rFonts w:ascii="Angsana New" w:hAnsi="Angsana New"/>
                <w:sz w:val="30"/>
                <w:szCs w:val="30"/>
              </w:rPr>
              <w:t>Gain on purchase price lower than fair valu</w:t>
            </w:r>
            <w:r>
              <w:rPr>
                <w:rFonts w:ascii="Angsana New" w:hAnsi="Angsana New"/>
                <w:sz w:val="30"/>
                <w:szCs w:val="30"/>
              </w:rPr>
              <w:t>e</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auto"/>
              <w:bottom w:val="sing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41,123</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E4418E" w:rsidRDefault="00B46EAF" w:rsidP="00785BE8">
            <w:pPr>
              <w:pStyle w:val="BodyTextIndent"/>
              <w:tabs>
                <w:tab w:val="left" w:pos="-5103"/>
                <w:tab w:val="left" w:pos="1418"/>
              </w:tabs>
              <w:ind w:left="-84" w:firstLine="0"/>
              <w:jc w:val="thaiDistribute"/>
              <w:rPr>
                <w:rFonts w:ascii="Angsana New" w:hAnsi="Angsana New"/>
                <w:sz w:val="30"/>
                <w:szCs w:val="30"/>
                <w:cs/>
              </w:rPr>
            </w:pPr>
            <w:r>
              <w:rPr>
                <w:rFonts w:ascii="Angsana New" w:hAnsi="Angsana New"/>
                <w:sz w:val="30"/>
                <w:szCs w:val="30"/>
              </w:rPr>
              <w:t>Reconci</w:t>
            </w:r>
            <w:r w:rsidRPr="004E60C4">
              <w:rPr>
                <w:rFonts w:ascii="Angsana New" w:hAnsi="Angsana New"/>
                <w:sz w:val="30"/>
                <w:szCs w:val="30"/>
              </w:rPr>
              <w:t>liation of cash</w:t>
            </w:r>
            <w:r>
              <w:rPr>
                <w:rFonts w:ascii="Angsana New" w:hAnsi="Angsana New"/>
                <w:sz w:val="30"/>
                <w:szCs w:val="30"/>
              </w:rPr>
              <w:t xml:space="preserve"> flow (receive) from sale of land and settlement with purchase of</w:t>
            </w:r>
            <w:r w:rsidRPr="004E60C4">
              <w:rPr>
                <w:rFonts w:ascii="Angsana New" w:hAnsi="Angsana New"/>
                <w:sz w:val="30"/>
                <w:szCs w:val="30"/>
              </w:rPr>
              <w:t xml:space="preserve"> invesments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cs/>
              </w:rPr>
            </w:pP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E60C4" w:rsidRDefault="00B46EAF" w:rsidP="00785BE8">
            <w:pPr>
              <w:pStyle w:val="BodyTextIndent"/>
              <w:tabs>
                <w:tab w:val="left" w:pos="-5103"/>
                <w:tab w:val="left" w:pos="1418"/>
              </w:tabs>
              <w:ind w:left="-84" w:firstLine="0"/>
              <w:jc w:val="left"/>
              <w:rPr>
                <w:rFonts w:ascii="Angsana New" w:hAnsi="Angsana New"/>
                <w:sz w:val="30"/>
                <w:szCs w:val="30"/>
                <w:cs/>
              </w:rPr>
            </w:pPr>
            <w:r w:rsidRPr="004E60C4">
              <w:rPr>
                <w:rFonts w:ascii="Angsana New" w:hAnsi="Angsana New"/>
                <w:sz w:val="30"/>
                <w:szCs w:val="30"/>
              </w:rPr>
              <w:t>Purchase value on total investments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hint="cs"/>
                <w:sz w:val="30"/>
                <w:szCs w:val="30"/>
                <w:cs/>
              </w:rPr>
              <w:t>807</w:t>
            </w:r>
            <w:r w:rsidRPr="00E4418E">
              <w:rPr>
                <w:rFonts w:ascii="Angsana New" w:hAnsi="Angsana New"/>
                <w:sz w:val="30"/>
                <w:szCs w:val="30"/>
              </w:rPr>
              <w:t>,014</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E60C4" w:rsidRDefault="00B46EAF" w:rsidP="00785BE8">
            <w:pPr>
              <w:pStyle w:val="BodyTextIndent"/>
              <w:tabs>
                <w:tab w:val="left" w:pos="-5103"/>
                <w:tab w:val="left" w:pos="1418"/>
              </w:tabs>
              <w:ind w:left="-84" w:firstLine="0"/>
              <w:jc w:val="left"/>
              <w:rPr>
                <w:rFonts w:ascii="Angsana New" w:hAnsi="Angsana New"/>
                <w:sz w:val="30"/>
                <w:szCs w:val="30"/>
                <w:cs/>
              </w:rPr>
            </w:pPr>
            <w:r w:rsidRPr="004E60C4">
              <w:rPr>
                <w:rFonts w:ascii="Angsana New" w:hAnsi="Angsana New"/>
                <w:sz w:val="30"/>
                <w:szCs w:val="30"/>
                <w:u w:val="single"/>
              </w:rPr>
              <w:t>Less</w:t>
            </w:r>
            <w:r w:rsidRPr="004E60C4">
              <w:rPr>
                <w:rFonts w:ascii="Angsana New" w:hAnsi="Angsana New"/>
                <w:sz w:val="30"/>
                <w:szCs w:val="30"/>
              </w:rPr>
              <w:t xml:space="preserve">Value of </w:t>
            </w:r>
            <w:r>
              <w:rPr>
                <w:rFonts w:ascii="Angsana New" w:hAnsi="Angsana New"/>
                <w:sz w:val="30"/>
                <w:szCs w:val="30"/>
              </w:rPr>
              <w:t>sale of</w:t>
            </w:r>
            <w:r w:rsidRPr="004E60C4">
              <w:rPr>
                <w:rFonts w:ascii="Angsana New" w:hAnsi="Angsana New"/>
                <w:sz w:val="30"/>
                <w:szCs w:val="30"/>
              </w:rPr>
              <w:t xml:space="preserve"> land</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(1,219,417)</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E60C4" w:rsidRDefault="00B46EAF" w:rsidP="00785BE8">
            <w:pPr>
              <w:pStyle w:val="BodyTextIndent"/>
              <w:tabs>
                <w:tab w:val="left" w:pos="-5103"/>
                <w:tab w:val="left" w:pos="1418"/>
              </w:tabs>
              <w:ind w:left="-84" w:firstLine="0"/>
              <w:jc w:val="left"/>
              <w:rPr>
                <w:rFonts w:ascii="Angsana New" w:hAnsi="Angsana New"/>
                <w:sz w:val="30"/>
                <w:szCs w:val="30"/>
                <w:cs/>
              </w:rPr>
            </w:pPr>
            <w:r w:rsidRPr="004E60C4">
              <w:rPr>
                <w:rFonts w:ascii="Angsana New" w:hAnsi="Angsana New"/>
                <w:sz w:val="30"/>
                <w:szCs w:val="30"/>
                <w:u w:val="single"/>
              </w:rPr>
              <w:t>Add</w:t>
            </w:r>
            <w:r w:rsidRPr="004E60C4">
              <w:rPr>
                <w:rFonts w:ascii="Angsana New" w:hAnsi="Angsana New"/>
                <w:sz w:val="30"/>
                <w:szCs w:val="30"/>
              </w:rPr>
              <w:t>Obligation in liability</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bottom w:val="sing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233,090</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4E60C4" w:rsidRDefault="00B46EAF" w:rsidP="00785BE8">
            <w:pPr>
              <w:pStyle w:val="BodyTextIndent"/>
              <w:tabs>
                <w:tab w:val="left" w:pos="-5103"/>
                <w:tab w:val="left" w:pos="1418"/>
              </w:tabs>
              <w:ind w:left="-84" w:firstLine="0"/>
              <w:jc w:val="left"/>
              <w:rPr>
                <w:rFonts w:ascii="Angsana New" w:hAnsi="Angsana New"/>
                <w:sz w:val="30"/>
                <w:szCs w:val="30"/>
                <w:cs/>
              </w:rPr>
            </w:pPr>
            <w:r w:rsidRPr="004E60C4">
              <w:rPr>
                <w:rFonts w:ascii="Angsana New" w:hAnsi="Angsana New"/>
                <w:sz w:val="30"/>
                <w:szCs w:val="30"/>
              </w:rPr>
              <w:t xml:space="preserve">Cash </w:t>
            </w:r>
            <w:r>
              <w:rPr>
                <w:rFonts w:ascii="Angsana New" w:hAnsi="Angsana New"/>
                <w:sz w:val="30"/>
                <w:szCs w:val="30"/>
              </w:rPr>
              <w:t>receive</w:t>
            </w:r>
            <w:r w:rsidR="005130E4">
              <w:rPr>
                <w:rFonts w:ascii="Angsana New" w:hAnsi="Angsana New"/>
                <w:sz w:val="30"/>
                <w:szCs w:val="30"/>
              </w:rPr>
              <w:t>d</w:t>
            </w:r>
            <w:r>
              <w:rPr>
                <w:rFonts w:ascii="Angsana New" w:hAnsi="Angsana New"/>
                <w:sz w:val="30"/>
                <w:szCs w:val="30"/>
              </w:rPr>
              <w:t xml:space="preserve"> for sale of land</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hint="cs"/>
                <w:sz w:val="30"/>
                <w:szCs w:val="30"/>
                <w:cs/>
              </w:rPr>
              <w:t>(</w:t>
            </w:r>
            <w:r w:rsidRPr="00E4418E">
              <w:rPr>
                <w:rFonts w:ascii="Angsana New" w:hAnsi="Angsana New"/>
                <w:sz w:val="30"/>
                <w:szCs w:val="30"/>
              </w:rPr>
              <w:t>179,313</w:t>
            </w:r>
            <w:r w:rsidRPr="00E4418E">
              <w:rPr>
                <w:rFonts w:ascii="Angsana New" w:hAnsi="Angsana New" w:hint="cs"/>
                <w:sz w:val="30"/>
                <w:szCs w:val="30"/>
                <w:cs/>
              </w:rPr>
              <w:t>)</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Pr="001503A4" w:rsidRDefault="00B46EAF" w:rsidP="00785BE8">
            <w:pPr>
              <w:pStyle w:val="BodyTextIndent"/>
              <w:tabs>
                <w:tab w:val="left" w:pos="-5103"/>
                <w:tab w:val="left" w:pos="1418"/>
              </w:tabs>
              <w:ind w:left="-84" w:firstLine="0"/>
              <w:jc w:val="left"/>
              <w:rPr>
                <w:rFonts w:ascii="Angsana New" w:hAnsi="Angsana New"/>
                <w:sz w:val="30"/>
                <w:szCs w:val="30"/>
                <w:cs/>
              </w:rPr>
            </w:pPr>
            <w:r>
              <w:rPr>
                <w:rFonts w:ascii="Angsana New" w:hAnsi="Angsana New"/>
                <w:sz w:val="30"/>
                <w:szCs w:val="30"/>
                <w:u w:val="single"/>
              </w:rPr>
              <w:t>Add</w:t>
            </w:r>
            <w:r w:rsidRPr="004E60C4">
              <w:rPr>
                <w:rFonts w:ascii="Angsana New" w:hAnsi="Angsana New"/>
                <w:sz w:val="30"/>
                <w:szCs w:val="30"/>
              </w:rPr>
              <w:t>Subsidiary’s cash and cash equivalents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bottom w:val="single" w:sz="4" w:space="0" w:color="auto"/>
            </w:tcBorders>
          </w:tcPr>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sz w:val="30"/>
                <w:szCs w:val="30"/>
              </w:rPr>
              <w:t>(11,541)</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r w:rsidR="00B46EAF" w:rsidRPr="00E4418E" w:rsidTr="00B46EAF">
        <w:tc>
          <w:tcPr>
            <w:tcW w:w="6144" w:type="dxa"/>
          </w:tcPr>
          <w:p w:rsidR="00B46EAF" w:rsidRDefault="00B46EAF" w:rsidP="00785BE8">
            <w:pPr>
              <w:pStyle w:val="BodyTextIndent"/>
              <w:tabs>
                <w:tab w:val="left" w:pos="-5103"/>
                <w:tab w:val="left" w:pos="1418"/>
              </w:tabs>
              <w:ind w:left="-84" w:firstLine="0"/>
              <w:jc w:val="left"/>
              <w:rPr>
                <w:rFonts w:ascii="Angsana New" w:hAnsi="Angsana New"/>
                <w:sz w:val="30"/>
                <w:szCs w:val="30"/>
              </w:rPr>
            </w:pPr>
            <w:r w:rsidRPr="004E60C4">
              <w:rPr>
                <w:rFonts w:ascii="Angsana New" w:hAnsi="Angsana New"/>
                <w:sz w:val="30"/>
                <w:szCs w:val="30"/>
              </w:rPr>
              <w:t>Cash flow (receive</w:t>
            </w:r>
            <w:r w:rsidR="005130E4">
              <w:rPr>
                <w:rFonts w:ascii="Angsana New" w:hAnsi="Angsana New"/>
                <w:sz w:val="30"/>
                <w:szCs w:val="30"/>
              </w:rPr>
              <w:t>d</w:t>
            </w:r>
            <w:r w:rsidRPr="004E60C4">
              <w:rPr>
                <w:rFonts w:ascii="Angsana New" w:hAnsi="Angsana New"/>
                <w:sz w:val="30"/>
                <w:szCs w:val="30"/>
              </w:rPr>
              <w:t>) paid</w:t>
            </w:r>
            <w:r>
              <w:rPr>
                <w:rFonts w:ascii="Angsana New" w:hAnsi="Angsana New"/>
                <w:sz w:val="30"/>
                <w:szCs w:val="30"/>
              </w:rPr>
              <w:t xml:space="preserve"> from sale of landand settlement with </w:t>
            </w:r>
          </w:p>
          <w:p w:rsidR="00B46EAF" w:rsidRPr="00E4418E" w:rsidRDefault="00B46EAF" w:rsidP="00785BE8">
            <w:pPr>
              <w:pStyle w:val="BodyTextIndent"/>
              <w:tabs>
                <w:tab w:val="left" w:pos="-5103"/>
                <w:tab w:val="left" w:pos="1418"/>
              </w:tabs>
              <w:ind w:left="186" w:firstLine="0"/>
              <w:jc w:val="thaiDistribute"/>
              <w:rPr>
                <w:rFonts w:ascii="Angsana New" w:hAnsi="Angsana New"/>
                <w:sz w:val="30"/>
                <w:szCs w:val="30"/>
                <w:cs/>
              </w:rPr>
            </w:pPr>
            <w:r>
              <w:rPr>
                <w:rFonts w:ascii="Angsana New" w:hAnsi="Angsana New"/>
                <w:sz w:val="30"/>
                <w:szCs w:val="30"/>
              </w:rPr>
              <w:t>purchase of</w:t>
            </w:r>
            <w:r w:rsidRPr="004E60C4">
              <w:rPr>
                <w:rFonts w:ascii="Angsana New" w:hAnsi="Angsana New"/>
                <w:sz w:val="30"/>
                <w:szCs w:val="30"/>
              </w:rPr>
              <w:t xml:space="preserve"> invesments</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c>
          <w:tcPr>
            <w:tcW w:w="1710" w:type="dxa"/>
            <w:tcBorders>
              <w:top w:val="single" w:sz="4" w:space="0" w:color="auto"/>
              <w:bottom w:val="double" w:sz="4" w:space="0" w:color="auto"/>
            </w:tcBorders>
          </w:tcPr>
          <w:p w:rsidR="00B46EAF" w:rsidRDefault="00B46EAF" w:rsidP="00785BE8">
            <w:pPr>
              <w:pStyle w:val="BodyTextIndent"/>
              <w:tabs>
                <w:tab w:val="left" w:pos="-5103"/>
                <w:tab w:val="left" w:pos="1418"/>
              </w:tabs>
              <w:ind w:left="0" w:right="221" w:firstLine="0"/>
              <w:jc w:val="right"/>
              <w:rPr>
                <w:rFonts w:ascii="Angsana New" w:hAnsi="Angsana New"/>
                <w:sz w:val="30"/>
                <w:szCs w:val="30"/>
              </w:rPr>
            </w:pPr>
          </w:p>
          <w:p w:rsidR="00B46EAF" w:rsidRPr="00E4418E" w:rsidRDefault="00B46EAF" w:rsidP="00785BE8">
            <w:pPr>
              <w:pStyle w:val="BodyTextIndent"/>
              <w:tabs>
                <w:tab w:val="left" w:pos="-5103"/>
                <w:tab w:val="left" w:pos="1418"/>
              </w:tabs>
              <w:ind w:left="0" w:right="221" w:firstLine="0"/>
              <w:jc w:val="right"/>
              <w:rPr>
                <w:rFonts w:ascii="Angsana New" w:hAnsi="Angsana New"/>
                <w:sz w:val="30"/>
                <w:szCs w:val="30"/>
              </w:rPr>
            </w:pPr>
            <w:r w:rsidRPr="00E4418E">
              <w:rPr>
                <w:rFonts w:ascii="Angsana New" w:hAnsi="Angsana New" w:hint="cs"/>
                <w:sz w:val="30"/>
                <w:szCs w:val="30"/>
                <w:cs/>
              </w:rPr>
              <w:t>(</w:t>
            </w:r>
            <w:r w:rsidRPr="00E4418E">
              <w:rPr>
                <w:rFonts w:ascii="Angsana New" w:hAnsi="Angsana New"/>
                <w:sz w:val="30"/>
                <w:szCs w:val="30"/>
              </w:rPr>
              <w:t>1</w:t>
            </w:r>
            <w:r w:rsidRPr="00E4418E">
              <w:rPr>
                <w:rFonts w:ascii="Angsana New" w:hAnsi="Angsana New" w:hint="cs"/>
                <w:sz w:val="30"/>
                <w:szCs w:val="30"/>
                <w:cs/>
              </w:rPr>
              <w:t>90</w:t>
            </w:r>
            <w:r w:rsidRPr="00E4418E">
              <w:rPr>
                <w:rFonts w:ascii="Angsana New" w:hAnsi="Angsana New"/>
                <w:sz w:val="30"/>
                <w:szCs w:val="30"/>
              </w:rPr>
              <w:t>,</w:t>
            </w:r>
            <w:r w:rsidRPr="00E4418E">
              <w:rPr>
                <w:rFonts w:ascii="Angsana New" w:hAnsi="Angsana New" w:hint="cs"/>
                <w:sz w:val="30"/>
                <w:szCs w:val="30"/>
                <w:cs/>
              </w:rPr>
              <w:t>854)</w:t>
            </w:r>
          </w:p>
        </w:tc>
        <w:tc>
          <w:tcPr>
            <w:tcW w:w="450" w:type="dxa"/>
          </w:tcPr>
          <w:p w:rsidR="00B46EAF" w:rsidRPr="00E4418E" w:rsidRDefault="00B46EAF" w:rsidP="00785BE8">
            <w:pPr>
              <w:pStyle w:val="BodyTextIndent"/>
              <w:tabs>
                <w:tab w:val="left" w:pos="-5103"/>
                <w:tab w:val="left" w:pos="1418"/>
              </w:tabs>
              <w:ind w:left="0" w:firstLine="0"/>
              <w:jc w:val="thaiDistribute"/>
              <w:rPr>
                <w:rFonts w:ascii="Angsana New" w:hAnsi="Angsana New"/>
                <w:sz w:val="30"/>
                <w:szCs w:val="30"/>
              </w:rPr>
            </w:pPr>
          </w:p>
        </w:tc>
      </w:tr>
    </w:tbl>
    <w:p w:rsidR="004D1DD2" w:rsidRPr="0042222B" w:rsidRDefault="004D1DD2" w:rsidP="004D1DD2">
      <w:pPr>
        <w:ind w:left="450" w:firstLine="900"/>
        <w:rPr>
          <w:rFonts w:ascii="Angsana New" w:hAnsi="Angsana New"/>
          <w:sz w:val="30"/>
          <w:szCs w:val="30"/>
        </w:rPr>
      </w:pPr>
      <w:r w:rsidRPr="0042222B">
        <w:rPr>
          <w:rFonts w:ascii="Angsana New" w:hAnsi="Angsana New"/>
          <w:sz w:val="30"/>
          <w:szCs w:val="30"/>
        </w:rPr>
        <w:t xml:space="preserve">The Company has expenditures relating to this acquisition in the total amount of Baht 15.60 million. The expenditures are legal fee and other expanses which are recognized together with administrative expenditure in the consolidated comprehensive income statement for the </w:t>
      </w:r>
      <w:r w:rsidR="002F07E0">
        <w:rPr>
          <w:rFonts w:ascii="Angsana New" w:hAnsi="Angsana New"/>
          <w:sz w:val="30"/>
          <w:szCs w:val="30"/>
        </w:rPr>
        <w:t>year</w:t>
      </w:r>
      <w:r w:rsidRPr="0042222B">
        <w:rPr>
          <w:rFonts w:ascii="Angsana New" w:hAnsi="Angsana New"/>
          <w:sz w:val="30"/>
          <w:szCs w:val="30"/>
        </w:rPr>
        <w:t xml:space="preserve"> ended 31 December 2015.</w:t>
      </w:r>
    </w:p>
    <w:p w:rsidR="00802D98" w:rsidRDefault="00802D98" w:rsidP="00F725EB">
      <w:pPr>
        <w:jc w:val="thaiDistribute"/>
        <w:rPr>
          <w:rFonts w:ascii="Angsana New" w:hAnsi="Angsana New"/>
          <w:sz w:val="30"/>
          <w:szCs w:val="30"/>
        </w:rPr>
        <w:sectPr w:rsidR="00802D98" w:rsidSect="00BC7F10">
          <w:footerReference w:type="default" r:id="rId14"/>
          <w:pgSz w:w="11909" w:h="16834" w:code="9"/>
          <w:pgMar w:top="1440" w:right="1281" w:bottom="1797" w:left="1582" w:header="709" w:footer="578" w:gutter="0"/>
          <w:cols w:space="720"/>
          <w:docGrid w:linePitch="272"/>
        </w:sectPr>
      </w:pPr>
    </w:p>
    <w:p w:rsidR="00080CC4" w:rsidRDefault="00EF699D" w:rsidP="00176E19">
      <w:pPr>
        <w:numPr>
          <w:ilvl w:val="0"/>
          <w:numId w:val="20"/>
        </w:numPr>
        <w:ind w:left="426" w:hanging="426"/>
        <w:jc w:val="thaiDistribute"/>
        <w:rPr>
          <w:rFonts w:ascii="Angsana New" w:hAnsi="Angsana New"/>
          <w:b/>
          <w:bCs/>
          <w:sz w:val="30"/>
          <w:szCs w:val="30"/>
        </w:rPr>
      </w:pPr>
      <w:r w:rsidRPr="00EF699D">
        <w:rPr>
          <w:rFonts w:ascii="Angsana New" w:hAnsi="Angsana New"/>
          <w:b/>
          <w:bCs/>
          <w:sz w:val="30"/>
          <w:szCs w:val="30"/>
        </w:rPr>
        <w:lastRenderedPageBreak/>
        <w:t>Non-controlling Interests</w:t>
      </w:r>
    </w:p>
    <w:p w:rsidR="00EF699D" w:rsidRDefault="00EF699D" w:rsidP="00EF699D">
      <w:pPr>
        <w:ind w:left="426" w:firstLine="924"/>
        <w:jc w:val="thaiDistribute"/>
        <w:rPr>
          <w:rFonts w:ascii="Angsana New" w:hAnsi="Angsana New"/>
          <w:sz w:val="30"/>
          <w:szCs w:val="30"/>
        </w:rPr>
      </w:pPr>
      <w:r w:rsidRPr="00EF699D">
        <w:rPr>
          <w:rFonts w:ascii="Angsana New" w:hAnsi="Angsana New"/>
          <w:sz w:val="30"/>
          <w:szCs w:val="30"/>
        </w:rPr>
        <w:t>The information relating to each of the Group’s subsidiary that has a material non-controlling interest, before any intra-group eliminations:</w:t>
      </w:r>
    </w:p>
    <w:tbl>
      <w:tblPr>
        <w:tblW w:w="15300" w:type="dxa"/>
        <w:tblInd w:w="-702" w:type="dxa"/>
        <w:tblLayout w:type="fixed"/>
        <w:tblLook w:val="04A0"/>
      </w:tblPr>
      <w:tblGrid>
        <w:gridCol w:w="3420"/>
        <w:gridCol w:w="1440"/>
        <w:gridCol w:w="1530"/>
        <w:gridCol w:w="1440"/>
        <w:gridCol w:w="1440"/>
        <w:gridCol w:w="1530"/>
        <w:gridCol w:w="1530"/>
        <w:gridCol w:w="1440"/>
        <w:gridCol w:w="1530"/>
      </w:tblGrid>
      <w:tr w:rsidR="005957F9" w:rsidRPr="0051462B" w:rsidTr="00785BE8">
        <w:tc>
          <w:tcPr>
            <w:tcW w:w="3420" w:type="dxa"/>
          </w:tcPr>
          <w:p w:rsidR="005957F9" w:rsidRPr="0051462B" w:rsidRDefault="005957F9" w:rsidP="00785BE8">
            <w:pPr>
              <w:ind w:left="-122" w:firstLine="90"/>
              <w:rPr>
                <w:rFonts w:ascii="Angsana New" w:hAnsi="Angsana New"/>
                <w:sz w:val="22"/>
                <w:szCs w:val="22"/>
                <w:cs/>
              </w:rPr>
            </w:pPr>
          </w:p>
        </w:tc>
        <w:tc>
          <w:tcPr>
            <w:tcW w:w="5850" w:type="dxa"/>
            <w:gridSpan w:val="4"/>
          </w:tcPr>
          <w:p w:rsidR="005957F9" w:rsidRPr="0051462B" w:rsidRDefault="005957F9" w:rsidP="00785BE8">
            <w:pPr>
              <w:ind w:left="-122" w:firstLine="90"/>
              <w:jc w:val="center"/>
              <w:rPr>
                <w:rFonts w:ascii="Angsana New" w:hAnsi="Angsana New"/>
                <w:sz w:val="22"/>
                <w:szCs w:val="22"/>
                <w:cs/>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201</w:t>
            </w:r>
            <w:r w:rsidRPr="0051462B">
              <w:rPr>
                <w:rFonts w:ascii="Angsana New" w:hAnsi="Angsana New" w:hint="cs"/>
                <w:sz w:val="22"/>
                <w:szCs w:val="22"/>
                <w:cs/>
              </w:rPr>
              <w:t>6</w:t>
            </w:r>
          </w:p>
        </w:tc>
        <w:tc>
          <w:tcPr>
            <w:tcW w:w="6030" w:type="dxa"/>
            <w:gridSpan w:val="4"/>
          </w:tcPr>
          <w:p w:rsidR="005957F9" w:rsidRPr="0051462B" w:rsidRDefault="005957F9" w:rsidP="00785BE8">
            <w:pPr>
              <w:ind w:left="28" w:right="-18"/>
              <w:jc w:val="center"/>
              <w:rPr>
                <w:rFonts w:ascii="Angsana New" w:hAnsi="Angsana New"/>
                <w:sz w:val="22"/>
                <w:szCs w:val="22"/>
                <w:cs/>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201</w:t>
            </w:r>
            <w:r w:rsidRPr="0051462B">
              <w:rPr>
                <w:rFonts w:ascii="Angsana New" w:hAnsi="Angsana New"/>
                <w:sz w:val="22"/>
                <w:szCs w:val="22"/>
              </w:rPr>
              <w:t>5</w:t>
            </w:r>
          </w:p>
        </w:tc>
      </w:tr>
      <w:tr w:rsidR="00B90A64" w:rsidRPr="0051462B" w:rsidTr="000E2EC1">
        <w:tc>
          <w:tcPr>
            <w:tcW w:w="3420" w:type="dxa"/>
          </w:tcPr>
          <w:p w:rsidR="00B90A64" w:rsidRPr="0051462B" w:rsidRDefault="00B90A64" w:rsidP="00B90A64">
            <w:pPr>
              <w:ind w:left="-122" w:firstLine="90"/>
              <w:rPr>
                <w:rFonts w:ascii="Angsana New" w:hAnsi="Angsana New"/>
                <w:sz w:val="22"/>
                <w:szCs w:val="22"/>
                <w:cs/>
              </w:rPr>
            </w:pP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B90A64" w:rsidRPr="0051462B" w:rsidRDefault="000E2EC1" w:rsidP="00B90A64">
            <w:pPr>
              <w:ind w:left="-108" w:right="-108"/>
              <w:jc w:val="center"/>
              <w:rPr>
                <w:rFonts w:ascii="Angsana New" w:hAnsi="Angsana New"/>
                <w:sz w:val="22"/>
                <w:szCs w:val="22"/>
              </w:rPr>
            </w:pPr>
            <w:r w:rsidRPr="0051462B">
              <w:rPr>
                <w:rFonts w:ascii="Angsana New" w:hAnsi="Angsana New"/>
                <w:sz w:val="22"/>
                <w:szCs w:val="22"/>
              </w:rPr>
              <w:t>Other subsidiary</w:t>
            </w:r>
          </w:p>
          <w:p w:rsidR="000E2EC1" w:rsidRPr="0051462B" w:rsidRDefault="000E2EC1" w:rsidP="00B90A64">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Eliminations</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0E2EC1" w:rsidRPr="0051462B" w:rsidRDefault="000E2EC1" w:rsidP="000E2EC1">
            <w:pPr>
              <w:ind w:left="-108" w:right="-108"/>
              <w:jc w:val="center"/>
              <w:rPr>
                <w:rFonts w:ascii="Angsana New" w:hAnsi="Angsana New"/>
                <w:sz w:val="22"/>
                <w:szCs w:val="22"/>
              </w:rPr>
            </w:pPr>
            <w:r w:rsidRPr="0051462B">
              <w:rPr>
                <w:rFonts w:ascii="Angsana New" w:hAnsi="Angsana New"/>
                <w:sz w:val="22"/>
                <w:szCs w:val="22"/>
              </w:rPr>
              <w:t>Other subsidiary</w:t>
            </w:r>
          </w:p>
          <w:p w:rsidR="00B90A64" w:rsidRPr="0051462B" w:rsidRDefault="000E2EC1" w:rsidP="000E2EC1">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Eliminations</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r>
      <w:tr w:rsidR="00B90A64" w:rsidRPr="0051462B" w:rsidTr="00785BE8">
        <w:tc>
          <w:tcPr>
            <w:tcW w:w="3420" w:type="dxa"/>
          </w:tcPr>
          <w:p w:rsidR="00B90A64" w:rsidRPr="0051462B" w:rsidRDefault="00B90A64" w:rsidP="00B90A64">
            <w:pPr>
              <w:ind w:left="-122" w:firstLine="90"/>
              <w:rPr>
                <w:rFonts w:ascii="Angsana New" w:hAnsi="Angsana New"/>
                <w:sz w:val="22"/>
                <w:szCs w:val="22"/>
                <w:cs/>
              </w:rPr>
            </w:pP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Baht</w:t>
            </w:r>
          </w:p>
        </w:tc>
      </w:tr>
      <w:tr w:rsidR="0051462B" w:rsidRPr="0051462B" w:rsidTr="008248C2">
        <w:tc>
          <w:tcPr>
            <w:tcW w:w="3420" w:type="dxa"/>
            <w:shd w:val="clear" w:color="auto" w:fill="auto"/>
          </w:tcPr>
          <w:p w:rsidR="0051462B" w:rsidRPr="0051462B" w:rsidRDefault="0051462B" w:rsidP="0051462B">
            <w:pPr>
              <w:ind w:left="-122" w:firstLine="90"/>
              <w:rPr>
                <w:rFonts w:ascii="Angsana New" w:hAnsi="Angsana New"/>
                <w:sz w:val="22"/>
                <w:szCs w:val="22"/>
                <w:cs/>
              </w:rPr>
            </w:pPr>
            <w:r w:rsidRPr="0051462B">
              <w:rPr>
                <w:rFonts w:ascii="Angsana New" w:hAnsi="Angsana New"/>
                <w:sz w:val="22"/>
                <w:szCs w:val="22"/>
              </w:rPr>
              <w:t>Percentage of non-controlling interests</w:t>
            </w:r>
          </w:p>
        </w:tc>
        <w:tc>
          <w:tcPr>
            <w:tcW w:w="144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rPr>
              <w:t>0.</w:t>
            </w:r>
            <w:r w:rsidRPr="0051462B">
              <w:rPr>
                <w:rFonts w:ascii="Angsana New" w:hAnsi="Angsana New" w:hint="cs"/>
                <w:sz w:val="22"/>
                <w:szCs w:val="22"/>
                <w:cs/>
              </w:rPr>
              <w:t>90</w:t>
            </w:r>
          </w:p>
        </w:tc>
        <w:tc>
          <w:tcPr>
            <w:tcW w:w="1530" w:type="dxa"/>
          </w:tcPr>
          <w:p w:rsidR="0051462B" w:rsidRPr="0051462B" w:rsidRDefault="0051462B" w:rsidP="0051462B">
            <w:pPr>
              <w:ind w:left="28" w:right="-18"/>
              <w:jc w:val="center"/>
              <w:rPr>
                <w:rFonts w:ascii="Angsana New" w:hAnsi="Angsana New"/>
                <w:sz w:val="22"/>
                <w:szCs w:val="22"/>
                <w:cs/>
              </w:rPr>
            </w:pPr>
          </w:p>
        </w:tc>
        <w:tc>
          <w:tcPr>
            <w:tcW w:w="1440" w:type="dxa"/>
          </w:tcPr>
          <w:p w:rsidR="0051462B" w:rsidRPr="0051462B" w:rsidRDefault="0051462B" w:rsidP="0051462B">
            <w:pPr>
              <w:ind w:left="28" w:right="-18"/>
              <w:jc w:val="center"/>
              <w:rPr>
                <w:rFonts w:ascii="Angsana New" w:hAnsi="Angsana New"/>
                <w:sz w:val="22"/>
                <w:szCs w:val="22"/>
                <w:cs/>
              </w:rPr>
            </w:pPr>
          </w:p>
        </w:tc>
        <w:tc>
          <w:tcPr>
            <w:tcW w:w="1440" w:type="dxa"/>
          </w:tcPr>
          <w:p w:rsidR="0051462B" w:rsidRPr="0051462B" w:rsidRDefault="0051462B" w:rsidP="0051462B">
            <w:pPr>
              <w:ind w:left="28" w:right="-18"/>
              <w:jc w:val="center"/>
              <w:rPr>
                <w:rFonts w:ascii="Angsana New" w:hAnsi="Angsana New"/>
                <w:sz w:val="22"/>
                <w:szCs w:val="22"/>
                <w:cs/>
              </w:rPr>
            </w:pPr>
          </w:p>
        </w:tc>
        <w:tc>
          <w:tcPr>
            <w:tcW w:w="153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rPr>
              <w:t>0.90</w:t>
            </w:r>
          </w:p>
        </w:tc>
        <w:tc>
          <w:tcPr>
            <w:tcW w:w="1530" w:type="dxa"/>
          </w:tcPr>
          <w:p w:rsidR="0051462B" w:rsidRPr="0051462B" w:rsidRDefault="0051462B" w:rsidP="0051462B">
            <w:pPr>
              <w:ind w:left="28" w:right="-18"/>
              <w:jc w:val="center"/>
              <w:rPr>
                <w:rFonts w:ascii="Angsana New" w:hAnsi="Angsana New"/>
                <w:sz w:val="22"/>
                <w:szCs w:val="22"/>
                <w:cs/>
              </w:rPr>
            </w:pPr>
          </w:p>
        </w:tc>
        <w:tc>
          <w:tcPr>
            <w:tcW w:w="1440" w:type="dxa"/>
          </w:tcPr>
          <w:p w:rsidR="0051462B" w:rsidRPr="0051462B" w:rsidRDefault="0051462B" w:rsidP="0051462B">
            <w:pPr>
              <w:ind w:left="28" w:right="-18"/>
              <w:jc w:val="center"/>
              <w:rPr>
                <w:rFonts w:ascii="Angsana New" w:hAnsi="Angsana New"/>
                <w:sz w:val="22"/>
                <w:szCs w:val="22"/>
                <w:cs/>
              </w:rPr>
            </w:pPr>
          </w:p>
        </w:tc>
        <w:tc>
          <w:tcPr>
            <w:tcW w:w="1530" w:type="dxa"/>
          </w:tcPr>
          <w:p w:rsidR="0051462B" w:rsidRPr="0051462B" w:rsidRDefault="0051462B" w:rsidP="0051462B">
            <w:pPr>
              <w:ind w:left="28" w:right="-18"/>
              <w:jc w:val="center"/>
              <w:rPr>
                <w:rFonts w:ascii="Angsana New" w:hAnsi="Angsana New"/>
                <w:sz w:val="22"/>
                <w:szCs w:val="22"/>
                <w:cs/>
              </w:rPr>
            </w:pPr>
          </w:p>
        </w:tc>
      </w:tr>
      <w:tr w:rsidR="0051462B" w:rsidRPr="0051462B" w:rsidTr="00785BE8">
        <w:tc>
          <w:tcPr>
            <w:tcW w:w="3420" w:type="dxa"/>
          </w:tcPr>
          <w:p w:rsidR="0051462B" w:rsidRPr="0051462B" w:rsidRDefault="0051462B" w:rsidP="0051462B">
            <w:pPr>
              <w:pStyle w:val="acctfourfigures"/>
              <w:tabs>
                <w:tab w:val="decimal" w:pos="0"/>
              </w:tabs>
              <w:spacing w:line="240" w:lineRule="auto"/>
              <w:ind w:left="-122" w:firstLine="90"/>
              <w:rPr>
                <w:rFonts w:ascii="Angsana New" w:hAnsi="Angsana New"/>
                <w:szCs w:val="22"/>
              </w:rPr>
            </w:pPr>
            <w:r w:rsidRPr="0051462B">
              <w:rPr>
                <w:rFonts w:asciiTheme="majorBidi" w:eastAsia="Calibri" w:hAnsiTheme="majorBidi" w:cstheme="majorBidi"/>
                <w:szCs w:val="22"/>
              </w:rPr>
              <w:t>Current assets</w:t>
            </w:r>
          </w:p>
        </w:tc>
        <w:tc>
          <w:tcPr>
            <w:tcW w:w="144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2</w:t>
            </w:r>
            <w:r w:rsidRPr="0051462B">
              <w:rPr>
                <w:rFonts w:ascii="Angsana New" w:hAnsi="Angsana New"/>
                <w:sz w:val="22"/>
                <w:szCs w:val="22"/>
              </w:rPr>
              <w:t>,629,130,376.97</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2</w:t>
            </w:r>
            <w:r w:rsidRPr="0051462B">
              <w:rPr>
                <w:rFonts w:ascii="Angsana New" w:hAnsi="Angsana New"/>
                <w:sz w:val="22"/>
                <w:szCs w:val="22"/>
              </w:rPr>
              <w:t>,559,049,466.73</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18"/>
              <w:rPr>
                <w:rFonts w:ascii="Angsana New" w:hAnsi="Angsana New"/>
                <w:sz w:val="22"/>
                <w:szCs w:val="22"/>
                <w:cs/>
              </w:rPr>
            </w:pPr>
          </w:p>
        </w:tc>
      </w:tr>
      <w:tr w:rsidR="0051462B" w:rsidRPr="0051462B" w:rsidTr="00785BE8">
        <w:tc>
          <w:tcPr>
            <w:tcW w:w="3420" w:type="dxa"/>
          </w:tcPr>
          <w:p w:rsidR="0051462B" w:rsidRPr="0051462B" w:rsidRDefault="0051462B" w:rsidP="0051462B">
            <w:pPr>
              <w:pStyle w:val="acctfourfigures"/>
              <w:tabs>
                <w:tab w:val="decimal" w:pos="0"/>
              </w:tabs>
              <w:spacing w:line="240" w:lineRule="auto"/>
              <w:ind w:left="-122" w:firstLine="90"/>
              <w:rPr>
                <w:rFonts w:ascii="Angsana New" w:hAnsi="Angsana New"/>
                <w:szCs w:val="22"/>
              </w:rPr>
            </w:pPr>
            <w:r w:rsidRPr="0051462B">
              <w:rPr>
                <w:rFonts w:asciiTheme="majorBidi" w:eastAsia="Calibri" w:hAnsiTheme="majorBidi" w:cstheme="majorBidi"/>
                <w:szCs w:val="22"/>
              </w:rPr>
              <w:t>Non current assets</w:t>
            </w:r>
          </w:p>
        </w:tc>
        <w:tc>
          <w:tcPr>
            <w:tcW w:w="1440" w:type="dxa"/>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6,284,024,414.14</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6,033,629,476.61</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18"/>
              <w:rPr>
                <w:rFonts w:ascii="Angsana New" w:hAnsi="Angsana New"/>
                <w:sz w:val="22"/>
                <w:szCs w:val="22"/>
                <w:cs/>
              </w:rPr>
            </w:pPr>
          </w:p>
        </w:tc>
      </w:tr>
      <w:tr w:rsidR="0051462B" w:rsidRPr="0051462B" w:rsidTr="00785BE8">
        <w:tc>
          <w:tcPr>
            <w:tcW w:w="3420" w:type="dxa"/>
          </w:tcPr>
          <w:p w:rsidR="0051462B" w:rsidRPr="0051462B" w:rsidRDefault="0051462B" w:rsidP="0051462B">
            <w:pPr>
              <w:pStyle w:val="acctfourfigures"/>
              <w:tabs>
                <w:tab w:val="decimal" w:pos="0"/>
              </w:tabs>
              <w:spacing w:line="240" w:lineRule="auto"/>
              <w:ind w:left="-122" w:firstLine="90"/>
              <w:rPr>
                <w:rFonts w:asciiTheme="majorBidi" w:eastAsia="Calibri" w:hAnsiTheme="majorBidi" w:cstheme="majorBidi"/>
                <w:szCs w:val="22"/>
              </w:rPr>
            </w:pPr>
            <w:r w:rsidRPr="0051462B">
              <w:rPr>
                <w:rFonts w:asciiTheme="majorBidi" w:eastAsia="Calibri" w:hAnsiTheme="majorBidi" w:cstheme="majorBidi"/>
                <w:szCs w:val="22"/>
              </w:rPr>
              <w:t>Current liabilities</w:t>
            </w:r>
          </w:p>
        </w:tc>
        <w:tc>
          <w:tcPr>
            <w:tcW w:w="144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w:t>
            </w:r>
            <w:r w:rsidRPr="0051462B">
              <w:rPr>
                <w:rFonts w:ascii="Angsana New" w:hAnsi="Angsana New"/>
                <w:sz w:val="22"/>
                <w:szCs w:val="22"/>
              </w:rPr>
              <w:t>4,844,939,856.61)</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w:t>
            </w:r>
            <w:r w:rsidRPr="0051462B">
              <w:rPr>
                <w:rFonts w:ascii="Angsana New" w:hAnsi="Angsana New"/>
                <w:sz w:val="22"/>
                <w:szCs w:val="22"/>
              </w:rPr>
              <w:t>4,839,401,656.05)</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18"/>
              <w:rPr>
                <w:rFonts w:ascii="Angsana New" w:hAnsi="Angsana New"/>
                <w:sz w:val="22"/>
                <w:szCs w:val="22"/>
                <w:cs/>
              </w:rPr>
            </w:pPr>
          </w:p>
        </w:tc>
      </w:tr>
      <w:tr w:rsidR="0051462B" w:rsidRPr="0051462B" w:rsidTr="000171F2">
        <w:tc>
          <w:tcPr>
            <w:tcW w:w="3420" w:type="dxa"/>
          </w:tcPr>
          <w:p w:rsidR="0051462B" w:rsidRPr="0051462B" w:rsidRDefault="0051462B" w:rsidP="0051462B">
            <w:pPr>
              <w:pStyle w:val="acctfourfigures"/>
              <w:tabs>
                <w:tab w:val="decimal" w:pos="0"/>
              </w:tabs>
              <w:spacing w:line="240" w:lineRule="auto"/>
              <w:ind w:left="-122" w:firstLine="90"/>
              <w:rPr>
                <w:rFonts w:asciiTheme="majorBidi" w:eastAsia="Calibri" w:hAnsiTheme="majorBidi" w:cstheme="majorBidi"/>
                <w:szCs w:val="22"/>
              </w:rPr>
            </w:pPr>
            <w:r w:rsidRPr="0051462B">
              <w:rPr>
                <w:rFonts w:asciiTheme="majorBidi" w:eastAsia="Calibri" w:hAnsiTheme="majorBidi" w:cstheme="majorBidi"/>
                <w:szCs w:val="22"/>
              </w:rPr>
              <w:t>Non current liabilites</w:t>
            </w:r>
          </w:p>
        </w:tc>
        <w:tc>
          <w:tcPr>
            <w:tcW w:w="1440" w:type="dxa"/>
            <w:tcBorders>
              <w:bottom w:val="single" w:sz="4" w:space="0" w:color="auto"/>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w:t>
            </w:r>
            <w:r w:rsidRPr="0051462B">
              <w:rPr>
                <w:rFonts w:ascii="Angsana New" w:hAnsi="Angsana New"/>
                <w:sz w:val="22"/>
                <w:szCs w:val="22"/>
              </w:rPr>
              <w:t>66,177,958.65)</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Borders>
              <w:bottom w:val="single" w:sz="4" w:space="0" w:color="auto"/>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w:t>
            </w:r>
            <w:r w:rsidRPr="0051462B">
              <w:rPr>
                <w:rFonts w:ascii="Angsana New" w:hAnsi="Angsana New"/>
                <w:sz w:val="22"/>
                <w:szCs w:val="22"/>
              </w:rPr>
              <w:t>67,667,623.12)</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18"/>
              <w:rPr>
                <w:rFonts w:ascii="Angsana New" w:hAnsi="Angsana New"/>
                <w:sz w:val="22"/>
                <w:szCs w:val="22"/>
                <w:cs/>
              </w:rPr>
            </w:pPr>
          </w:p>
        </w:tc>
      </w:tr>
      <w:tr w:rsidR="0051462B" w:rsidRPr="0051462B" w:rsidTr="000171F2">
        <w:tc>
          <w:tcPr>
            <w:tcW w:w="3420" w:type="dxa"/>
          </w:tcPr>
          <w:p w:rsidR="0051462B" w:rsidRPr="0051462B" w:rsidRDefault="0051462B" w:rsidP="0051462B">
            <w:pPr>
              <w:pStyle w:val="acctfourfigures"/>
              <w:tabs>
                <w:tab w:val="decimal" w:pos="0"/>
              </w:tabs>
              <w:spacing w:line="240" w:lineRule="auto"/>
              <w:ind w:left="-122" w:firstLine="90"/>
              <w:rPr>
                <w:rFonts w:ascii="Angsana New" w:hAnsi="Angsana New"/>
                <w:b/>
                <w:bCs/>
                <w:szCs w:val="22"/>
              </w:rPr>
            </w:pPr>
            <w:r w:rsidRPr="0051462B">
              <w:rPr>
                <w:rFonts w:ascii="Angsana New" w:hAnsi="Angsana New"/>
                <w:b/>
                <w:bCs/>
                <w:szCs w:val="22"/>
                <w:lang w:bidi="th-TH"/>
              </w:rPr>
              <w:t>Net assets</w:t>
            </w:r>
          </w:p>
        </w:tc>
        <w:tc>
          <w:tcPr>
            <w:tcW w:w="1440" w:type="dxa"/>
            <w:tcBorders>
              <w:top w:val="single" w:sz="4" w:space="0" w:color="auto"/>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4,002,036,975.85</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Borders>
              <w:top w:val="single" w:sz="4" w:space="0" w:color="auto"/>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3,685,609,664.17</w:t>
            </w:r>
          </w:p>
        </w:tc>
        <w:tc>
          <w:tcPr>
            <w:tcW w:w="1530" w:type="dxa"/>
          </w:tcPr>
          <w:p w:rsidR="0051462B" w:rsidRPr="0051462B" w:rsidRDefault="0051462B" w:rsidP="0051462B">
            <w:pPr>
              <w:ind w:left="28" w:right="-18"/>
              <w:rPr>
                <w:rFonts w:ascii="Angsana New" w:hAnsi="Angsana New"/>
                <w:sz w:val="22"/>
                <w:szCs w:val="22"/>
                <w:cs/>
              </w:rPr>
            </w:pPr>
          </w:p>
        </w:tc>
        <w:tc>
          <w:tcPr>
            <w:tcW w:w="1440" w:type="dxa"/>
          </w:tcPr>
          <w:p w:rsidR="0051462B" w:rsidRPr="0051462B" w:rsidRDefault="0051462B" w:rsidP="0051462B">
            <w:pPr>
              <w:ind w:left="28" w:right="-18"/>
              <w:rPr>
                <w:rFonts w:ascii="Angsana New" w:hAnsi="Angsana New"/>
                <w:sz w:val="22"/>
                <w:szCs w:val="22"/>
                <w:cs/>
              </w:rPr>
            </w:pPr>
          </w:p>
        </w:tc>
        <w:tc>
          <w:tcPr>
            <w:tcW w:w="1530" w:type="dxa"/>
          </w:tcPr>
          <w:p w:rsidR="0051462B" w:rsidRPr="0051462B" w:rsidRDefault="0051462B" w:rsidP="0051462B">
            <w:pPr>
              <w:ind w:left="28" w:right="-18"/>
              <w:rPr>
                <w:rFonts w:ascii="Angsana New" w:hAnsi="Angsana New"/>
                <w:sz w:val="22"/>
                <w:szCs w:val="22"/>
                <w:cs/>
              </w:rPr>
            </w:pPr>
          </w:p>
        </w:tc>
      </w:tr>
      <w:tr w:rsidR="0051462B" w:rsidRPr="0051462B" w:rsidTr="00010BA9">
        <w:tc>
          <w:tcPr>
            <w:tcW w:w="3420" w:type="dxa"/>
            <w:shd w:val="clear" w:color="auto" w:fill="auto"/>
          </w:tcPr>
          <w:p w:rsidR="0051462B" w:rsidRPr="0051462B" w:rsidRDefault="0051462B" w:rsidP="0051462B">
            <w:pPr>
              <w:pStyle w:val="acctfourfigures"/>
              <w:tabs>
                <w:tab w:val="clear" w:pos="765"/>
              </w:tabs>
              <w:spacing w:line="240" w:lineRule="auto"/>
              <w:ind w:left="328" w:hanging="360"/>
              <w:rPr>
                <w:rFonts w:ascii="Angsana New" w:hAnsi="Angsana New"/>
                <w:szCs w:val="22"/>
              </w:rPr>
            </w:pPr>
            <w:r w:rsidRPr="0051462B">
              <w:rPr>
                <w:rFonts w:ascii="Angsana New" w:hAnsi="Angsana New"/>
                <w:szCs w:val="22"/>
                <w:lang w:bidi="th-TH"/>
              </w:rPr>
              <w:t xml:space="preserve">Carrying amount </w:t>
            </w:r>
            <w:r w:rsidRPr="0051462B">
              <w:rPr>
                <w:rFonts w:ascii="Angsana New" w:hAnsi="Angsana New"/>
                <w:szCs w:val="22"/>
              </w:rPr>
              <w:t>of non-controlling interests</w:t>
            </w:r>
          </w:p>
        </w:tc>
        <w:tc>
          <w:tcPr>
            <w:tcW w:w="1440" w:type="dxa"/>
            <w:tcBorders>
              <w:top w:val="single" w:sz="4" w:space="0" w:color="auto"/>
              <w:bottom w:val="double" w:sz="4" w:space="0" w:color="auto"/>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hint="cs"/>
                <w:sz w:val="22"/>
                <w:szCs w:val="22"/>
                <w:cs/>
              </w:rPr>
              <w:t>36</w:t>
            </w:r>
            <w:r w:rsidRPr="0051462B">
              <w:rPr>
                <w:rFonts w:ascii="Angsana New" w:hAnsi="Angsana New"/>
                <w:sz w:val="22"/>
                <w:szCs w:val="22"/>
              </w:rPr>
              <w:t>,</w:t>
            </w:r>
            <w:r w:rsidRPr="0051462B">
              <w:rPr>
                <w:rFonts w:ascii="Angsana New" w:hAnsi="Angsana New" w:hint="cs"/>
                <w:sz w:val="22"/>
                <w:szCs w:val="22"/>
                <w:cs/>
              </w:rPr>
              <w:t>018</w:t>
            </w:r>
            <w:r w:rsidRPr="0051462B">
              <w:rPr>
                <w:rFonts w:ascii="Angsana New" w:hAnsi="Angsana New"/>
                <w:sz w:val="22"/>
                <w:szCs w:val="22"/>
              </w:rPr>
              <w:t>,</w:t>
            </w:r>
            <w:r w:rsidRPr="0051462B">
              <w:rPr>
                <w:rFonts w:ascii="Angsana New" w:hAnsi="Angsana New" w:hint="cs"/>
                <w:sz w:val="22"/>
                <w:szCs w:val="22"/>
                <w:cs/>
              </w:rPr>
              <w:t>332.78</w:t>
            </w:r>
          </w:p>
        </w:tc>
        <w:tc>
          <w:tcPr>
            <w:tcW w:w="1530" w:type="dxa"/>
          </w:tcPr>
          <w:p w:rsidR="0051462B" w:rsidRPr="0051462B" w:rsidRDefault="0051462B" w:rsidP="0051462B">
            <w:pPr>
              <w:ind w:right="72"/>
              <w:jc w:val="right"/>
              <w:rPr>
                <w:rFonts w:ascii="Angsana New" w:hAnsi="Angsana New"/>
                <w:sz w:val="22"/>
                <w:szCs w:val="22"/>
              </w:rPr>
            </w:pPr>
            <w:r w:rsidRPr="0051462B">
              <w:rPr>
                <w:rFonts w:ascii="Angsana New" w:hAnsi="Angsana New"/>
                <w:sz w:val="22"/>
                <w:szCs w:val="22"/>
              </w:rPr>
              <w:t>(3,815,485.19)</w:t>
            </w:r>
          </w:p>
        </w:tc>
        <w:tc>
          <w:tcPr>
            <w:tcW w:w="144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 xml:space="preserve"> 1,990,021.71</w:t>
            </w:r>
          </w:p>
        </w:tc>
        <w:tc>
          <w:tcPr>
            <w:tcW w:w="144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34,192,869.30</w:t>
            </w:r>
          </w:p>
        </w:tc>
        <w:tc>
          <w:tcPr>
            <w:tcW w:w="1530" w:type="dxa"/>
            <w:tcBorders>
              <w:top w:val="single" w:sz="4" w:space="0" w:color="auto"/>
              <w:bottom w:val="double" w:sz="4" w:space="0" w:color="auto"/>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rPr>
              <w:t>33,170,396.98</w:t>
            </w:r>
          </w:p>
        </w:tc>
        <w:tc>
          <w:tcPr>
            <w:tcW w:w="1530" w:type="dxa"/>
          </w:tcPr>
          <w:p w:rsidR="0051462B" w:rsidRPr="0051462B" w:rsidRDefault="0051462B" w:rsidP="0051462B">
            <w:pPr>
              <w:ind w:right="72"/>
              <w:jc w:val="right"/>
              <w:rPr>
                <w:rFonts w:ascii="Angsana New" w:hAnsi="Angsana New"/>
                <w:sz w:val="22"/>
                <w:szCs w:val="22"/>
              </w:rPr>
            </w:pPr>
            <w:r w:rsidRPr="0051462B">
              <w:rPr>
                <w:rFonts w:ascii="Angsana New" w:hAnsi="Angsana New"/>
                <w:sz w:val="22"/>
                <w:szCs w:val="22"/>
              </w:rPr>
              <w:t>615,974.38</w:t>
            </w:r>
          </w:p>
        </w:tc>
        <w:tc>
          <w:tcPr>
            <w:tcW w:w="144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7,971,456.10</w:t>
            </w:r>
          </w:p>
        </w:tc>
        <w:tc>
          <w:tcPr>
            <w:tcW w:w="153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41,757,827.46</w:t>
            </w:r>
          </w:p>
        </w:tc>
      </w:tr>
      <w:tr w:rsidR="005957F9" w:rsidRPr="0051462B" w:rsidTr="00785BE8">
        <w:tc>
          <w:tcPr>
            <w:tcW w:w="3420" w:type="dxa"/>
          </w:tcPr>
          <w:p w:rsidR="005957F9" w:rsidRPr="0051462B" w:rsidRDefault="005957F9" w:rsidP="00785BE8">
            <w:pPr>
              <w:pStyle w:val="acctfourfigures"/>
              <w:tabs>
                <w:tab w:val="decimal" w:pos="0"/>
              </w:tabs>
              <w:spacing w:line="240" w:lineRule="auto"/>
              <w:ind w:left="-122" w:firstLine="90"/>
              <w:rPr>
                <w:rFonts w:ascii="Angsana New" w:hAnsi="Angsana New"/>
                <w:sz w:val="16"/>
                <w:szCs w:val="16"/>
                <w:cs/>
                <w:lang w:bidi="th-TH"/>
              </w:rPr>
            </w:pPr>
          </w:p>
        </w:tc>
        <w:tc>
          <w:tcPr>
            <w:tcW w:w="1440" w:type="dxa"/>
          </w:tcPr>
          <w:p w:rsidR="005957F9" w:rsidRPr="0051462B" w:rsidRDefault="005957F9" w:rsidP="00785BE8">
            <w:pPr>
              <w:ind w:left="28"/>
              <w:jc w:val="right"/>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530" w:type="dxa"/>
            <w:tcBorders>
              <w:top w:val="double" w:sz="4" w:space="0" w:color="auto"/>
            </w:tcBorders>
          </w:tcPr>
          <w:p w:rsidR="005957F9" w:rsidRPr="0051462B" w:rsidRDefault="005957F9" w:rsidP="00785BE8">
            <w:pPr>
              <w:ind w:left="28" w:right="94"/>
              <w:jc w:val="right"/>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r>
      <w:tr w:rsidR="00A04F0E" w:rsidRPr="0051462B" w:rsidTr="00785BE8">
        <w:tc>
          <w:tcPr>
            <w:tcW w:w="3420" w:type="dxa"/>
          </w:tcPr>
          <w:p w:rsidR="00A04F0E" w:rsidRPr="0051462B" w:rsidRDefault="00A04F0E" w:rsidP="00A04F0E">
            <w:pPr>
              <w:pStyle w:val="acctfourfigures"/>
              <w:tabs>
                <w:tab w:val="decimal" w:pos="0"/>
              </w:tabs>
              <w:spacing w:line="240" w:lineRule="auto"/>
              <w:ind w:left="-122" w:firstLine="90"/>
              <w:rPr>
                <w:rFonts w:ascii="Angsana New" w:hAnsi="Angsana New"/>
                <w:szCs w:val="22"/>
                <w:cs/>
                <w:lang w:val="en-US" w:bidi="th-TH"/>
              </w:rPr>
            </w:pPr>
          </w:p>
        </w:tc>
        <w:tc>
          <w:tcPr>
            <w:tcW w:w="5850" w:type="dxa"/>
            <w:gridSpan w:val="4"/>
          </w:tcPr>
          <w:p w:rsidR="00A04F0E" w:rsidRPr="0051462B" w:rsidRDefault="00A433C1" w:rsidP="00A04F0E">
            <w:pPr>
              <w:ind w:left="-122" w:firstLine="90"/>
              <w:jc w:val="center"/>
              <w:rPr>
                <w:rFonts w:ascii="Angsana New" w:hAnsi="Angsana New"/>
                <w:sz w:val="22"/>
                <w:szCs w:val="22"/>
                <w:cs/>
              </w:rPr>
            </w:pPr>
            <w:r w:rsidRPr="0051462B">
              <w:rPr>
                <w:rFonts w:ascii="Angsana New" w:hAnsi="Angsana New"/>
                <w:sz w:val="22"/>
                <w:szCs w:val="22"/>
              </w:rPr>
              <w:t>For the year ended 31 December 2016</w:t>
            </w:r>
          </w:p>
        </w:tc>
        <w:tc>
          <w:tcPr>
            <w:tcW w:w="6030" w:type="dxa"/>
            <w:gridSpan w:val="4"/>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201</w:t>
            </w:r>
            <w:r w:rsidRPr="0051462B">
              <w:rPr>
                <w:rFonts w:ascii="Angsana New" w:hAnsi="Angsana New"/>
                <w:sz w:val="22"/>
                <w:szCs w:val="22"/>
              </w:rPr>
              <w:t>5</w:t>
            </w:r>
          </w:p>
        </w:tc>
      </w:tr>
      <w:tr w:rsidR="006953B6" w:rsidRPr="0051462B" w:rsidTr="00672ED2">
        <w:tc>
          <w:tcPr>
            <w:tcW w:w="3420" w:type="dxa"/>
          </w:tcPr>
          <w:p w:rsidR="006953B6" w:rsidRPr="0051462B" w:rsidRDefault="006953B6" w:rsidP="006953B6">
            <w:pPr>
              <w:pStyle w:val="acctfourfigures"/>
              <w:tabs>
                <w:tab w:val="decimal" w:pos="0"/>
              </w:tabs>
              <w:spacing w:line="240" w:lineRule="auto"/>
              <w:ind w:left="-122" w:firstLine="90"/>
              <w:rPr>
                <w:rFonts w:ascii="Angsana New" w:hAnsi="Angsana New"/>
                <w:szCs w:val="22"/>
                <w:cs/>
                <w:lang w:bidi="th-TH"/>
              </w:rPr>
            </w:pP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6953B6" w:rsidRPr="0051462B" w:rsidRDefault="006953B6" w:rsidP="006953B6">
            <w:pPr>
              <w:ind w:left="-108" w:right="-108"/>
              <w:jc w:val="center"/>
              <w:rPr>
                <w:rFonts w:ascii="Angsana New" w:hAnsi="Angsana New"/>
                <w:sz w:val="22"/>
                <w:szCs w:val="22"/>
              </w:rPr>
            </w:pPr>
            <w:r w:rsidRPr="0051462B">
              <w:rPr>
                <w:rFonts w:ascii="Angsana New" w:hAnsi="Angsana New"/>
                <w:sz w:val="22"/>
                <w:szCs w:val="22"/>
              </w:rPr>
              <w:t>Other subsidiary</w:t>
            </w:r>
          </w:p>
          <w:p w:rsidR="006953B6" w:rsidRPr="0051462B" w:rsidRDefault="006953B6" w:rsidP="006953B6">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Eliminations</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c>
          <w:tcPr>
            <w:tcW w:w="153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6953B6" w:rsidRPr="0051462B" w:rsidRDefault="006953B6" w:rsidP="006953B6">
            <w:pPr>
              <w:ind w:left="-108" w:right="-108"/>
              <w:jc w:val="center"/>
              <w:rPr>
                <w:rFonts w:ascii="Angsana New" w:hAnsi="Angsana New"/>
                <w:sz w:val="22"/>
                <w:szCs w:val="22"/>
              </w:rPr>
            </w:pPr>
            <w:r w:rsidRPr="0051462B">
              <w:rPr>
                <w:rFonts w:ascii="Angsana New" w:hAnsi="Angsana New"/>
                <w:sz w:val="22"/>
                <w:szCs w:val="22"/>
              </w:rPr>
              <w:t>Other subsidiary</w:t>
            </w:r>
          </w:p>
          <w:p w:rsidR="006953B6" w:rsidRPr="0051462B" w:rsidRDefault="006953B6" w:rsidP="006953B6">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Eliminations</w:t>
            </w:r>
          </w:p>
        </w:tc>
        <w:tc>
          <w:tcPr>
            <w:tcW w:w="1530" w:type="dxa"/>
          </w:tcPr>
          <w:p w:rsidR="006953B6" w:rsidRPr="0051462B" w:rsidRDefault="006953B6" w:rsidP="006953B6">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r>
      <w:tr w:rsidR="00A04F0E" w:rsidRPr="0051462B" w:rsidTr="00785BE8">
        <w:tc>
          <w:tcPr>
            <w:tcW w:w="3420" w:type="dxa"/>
          </w:tcPr>
          <w:p w:rsidR="00A04F0E" w:rsidRPr="0051462B" w:rsidRDefault="00A04F0E" w:rsidP="00A04F0E">
            <w:pPr>
              <w:pStyle w:val="acctfourfigures"/>
              <w:tabs>
                <w:tab w:val="decimal" w:pos="0"/>
              </w:tabs>
              <w:spacing w:line="240" w:lineRule="auto"/>
              <w:ind w:left="-122" w:firstLine="90"/>
              <w:rPr>
                <w:rFonts w:ascii="Angsana New" w:hAnsi="Angsana New"/>
                <w:szCs w:val="22"/>
                <w:cs/>
                <w:lang w:bidi="th-TH"/>
              </w:rPr>
            </w:pP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r>
      <w:tr w:rsidR="0051462B" w:rsidRPr="0051462B" w:rsidTr="0051462B">
        <w:tc>
          <w:tcPr>
            <w:tcW w:w="3420" w:type="dxa"/>
            <w:shd w:val="clear" w:color="auto" w:fill="auto"/>
          </w:tcPr>
          <w:p w:rsidR="0051462B" w:rsidRPr="0051462B" w:rsidRDefault="0051462B"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Total revenue</w:t>
            </w:r>
          </w:p>
        </w:tc>
        <w:tc>
          <w:tcPr>
            <w:tcW w:w="1440" w:type="dxa"/>
            <w:tcBorders>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9,519,726,403.56</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3,560,786,228.56</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51462B">
        <w:tc>
          <w:tcPr>
            <w:tcW w:w="3420" w:type="dxa"/>
            <w:shd w:val="clear" w:color="auto" w:fill="auto"/>
          </w:tcPr>
          <w:p w:rsidR="0051462B" w:rsidRPr="0051462B" w:rsidRDefault="0051462B"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Profit for the year</w:t>
            </w:r>
          </w:p>
        </w:tc>
        <w:tc>
          <w:tcPr>
            <w:tcW w:w="1440" w:type="dxa"/>
            <w:tcBorders>
              <w:top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316,295,504.68</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top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300,300,800.94</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5823B7">
        <w:tc>
          <w:tcPr>
            <w:tcW w:w="3420" w:type="dxa"/>
            <w:shd w:val="clear" w:color="auto" w:fill="auto"/>
          </w:tcPr>
          <w:p w:rsidR="0051462B" w:rsidRPr="0051462B" w:rsidRDefault="0051462B"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Other Comprehensive Income (Expense)</w:t>
            </w:r>
          </w:p>
        </w:tc>
        <w:tc>
          <w:tcPr>
            <w:tcW w:w="1440" w:type="dxa"/>
            <w:tcBorders>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131,807.00</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bottom w:val="single" w:sz="4" w:space="0" w:color="000000"/>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133,307,052.89</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5823B7">
        <w:tc>
          <w:tcPr>
            <w:tcW w:w="3420" w:type="dxa"/>
            <w:shd w:val="clear" w:color="auto" w:fill="auto"/>
          </w:tcPr>
          <w:p w:rsidR="0051462B" w:rsidRPr="0051462B" w:rsidRDefault="0051462B" w:rsidP="0051462B">
            <w:pPr>
              <w:pStyle w:val="acctfourfigures"/>
              <w:tabs>
                <w:tab w:val="decimal" w:pos="0"/>
              </w:tabs>
              <w:spacing w:line="240" w:lineRule="auto"/>
              <w:ind w:left="-122" w:firstLine="90"/>
              <w:rPr>
                <w:rFonts w:ascii="Angsana New" w:hAnsi="Angsana New"/>
                <w:b/>
                <w:bCs/>
                <w:szCs w:val="22"/>
                <w:cs/>
                <w:lang w:bidi="th-TH"/>
              </w:rPr>
            </w:pPr>
            <w:r w:rsidRPr="0051462B">
              <w:rPr>
                <w:rFonts w:ascii="Angsana New" w:hAnsi="Angsana New"/>
                <w:b/>
                <w:bCs/>
                <w:szCs w:val="22"/>
                <w:lang w:bidi="th-TH"/>
              </w:rPr>
              <w:t>Total Comprehensive Income (Expense)</w:t>
            </w:r>
          </w:p>
        </w:tc>
        <w:tc>
          <w:tcPr>
            <w:tcW w:w="1440" w:type="dxa"/>
            <w:tcBorders>
              <w:top w:val="single" w:sz="4" w:space="0" w:color="auto"/>
              <w:bottom w:val="sing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316,427,311.68</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top w:val="single" w:sz="4" w:space="0" w:color="000000"/>
              <w:bottom w:val="single" w:sz="4" w:space="0" w:color="000000"/>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433,607,853.83</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7446FC">
        <w:tc>
          <w:tcPr>
            <w:tcW w:w="3420" w:type="dxa"/>
            <w:shd w:val="clear" w:color="auto" w:fill="auto"/>
          </w:tcPr>
          <w:p w:rsidR="0051462B" w:rsidRPr="0051462B" w:rsidRDefault="0051462B" w:rsidP="0051462B">
            <w:pPr>
              <w:pStyle w:val="acctfourfigures"/>
              <w:tabs>
                <w:tab w:val="decimal" w:pos="175"/>
              </w:tabs>
              <w:spacing w:line="240" w:lineRule="auto"/>
              <w:ind w:left="328" w:hanging="360"/>
              <w:rPr>
                <w:rFonts w:ascii="Angsana New" w:hAnsi="Angsana New"/>
                <w:szCs w:val="22"/>
                <w:cs/>
                <w:lang w:bidi="th-TH"/>
              </w:rPr>
            </w:pPr>
            <w:r w:rsidRPr="0051462B">
              <w:rPr>
                <w:rFonts w:ascii="Angsana New" w:hAnsi="Angsana New"/>
                <w:szCs w:val="22"/>
                <w:lang w:bidi="th-TH"/>
              </w:rPr>
              <w:t>Profit attributable to non-controlling interests</w:t>
            </w:r>
          </w:p>
        </w:tc>
        <w:tc>
          <w:tcPr>
            <w:tcW w:w="1440" w:type="dxa"/>
            <w:tcBorders>
              <w:top w:val="single" w:sz="4" w:space="0" w:color="auto"/>
              <w:bottom w:val="doub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 xml:space="preserve"> 2,847,845.81</w:t>
            </w:r>
          </w:p>
        </w:tc>
        <w:tc>
          <w:tcPr>
            <w:tcW w:w="1530" w:type="dxa"/>
          </w:tcPr>
          <w:p w:rsidR="0051462B" w:rsidRPr="0051462B" w:rsidRDefault="0051462B" w:rsidP="0051462B">
            <w:pPr>
              <w:ind w:right="72"/>
              <w:jc w:val="right"/>
              <w:rPr>
                <w:rFonts w:ascii="Angsana New" w:hAnsi="Angsana New"/>
                <w:sz w:val="22"/>
                <w:szCs w:val="22"/>
              </w:rPr>
            </w:pPr>
            <w:r w:rsidRPr="0051462B">
              <w:rPr>
                <w:rFonts w:ascii="Angsana New" w:hAnsi="Angsana New"/>
                <w:sz w:val="22"/>
                <w:szCs w:val="22"/>
              </w:rPr>
              <w:t>(4,435,523.38)</w:t>
            </w:r>
          </w:p>
        </w:tc>
        <w:tc>
          <w:tcPr>
            <w:tcW w:w="1440" w:type="dxa"/>
          </w:tcPr>
          <w:p w:rsidR="0051462B" w:rsidRPr="0051462B" w:rsidRDefault="0051462B" w:rsidP="0051462B">
            <w:pPr>
              <w:ind w:right="72"/>
              <w:jc w:val="right"/>
              <w:rPr>
                <w:rFonts w:ascii="Angsana New" w:hAnsi="Angsana New"/>
                <w:sz w:val="22"/>
                <w:szCs w:val="22"/>
              </w:rPr>
            </w:pPr>
            <w:r w:rsidRPr="0051462B">
              <w:rPr>
                <w:rFonts w:ascii="Angsana New" w:hAnsi="Angsana New"/>
                <w:sz w:val="22"/>
                <w:szCs w:val="22"/>
              </w:rPr>
              <w:t>11,356.78</w:t>
            </w:r>
          </w:p>
        </w:tc>
        <w:tc>
          <w:tcPr>
            <w:tcW w:w="144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 xml:space="preserve"> (1,576,320.79)</w:t>
            </w:r>
          </w:p>
        </w:tc>
        <w:tc>
          <w:tcPr>
            <w:tcW w:w="1530" w:type="dxa"/>
            <w:tcBorders>
              <w:top w:val="single" w:sz="4" w:space="0" w:color="000000"/>
              <w:bottom w:val="doub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 xml:space="preserve"> 2,702,707.21</w:t>
            </w:r>
          </w:p>
        </w:tc>
        <w:tc>
          <w:tcPr>
            <w:tcW w:w="1530" w:type="dxa"/>
          </w:tcPr>
          <w:p w:rsidR="0051462B" w:rsidRPr="0051462B" w:rsidRDefault="0051462B" w:rsidP="0051462B">
            <w:pPr>
              <w:ind w:right="72"/>
              <w:jc w:val="right"/>
              <w:rPr>
                <w:rFonts w:ascii="Angsana New" w:hAnsi="Angsana New"/>
                <w:sz w:val="22"/>
                <w:szCs w:val="22"/>
              </w:rPr>
            </w:pPr>
            <w:r w:rsidRPr="0051462B">
              <w:rPr>
                <w:rFonts w:ascii="Angsana New" w:hAnsi="Angsana New"/>
                <w:sz w:val="22"/>
                <w:szCs w:val="22"/>
              </w:rPr>
              <w:t>(934,052.25)</w:t>
            </w:r>
          </w:p>
        </w:tc>
        <w:tc>
          <w:tcPr>
            <w:tcW w:w="1440" w:type="dxa"/>
          </w:tcPr>
          <w:p w:rsidR="0051462B" w:rsidRPr="0051462B" w:rsidRDefault="0051462B" w:rsidP="0051462B">
            <w:pPr>
              <w:tabs>
                <w:tab w:val="left" w:pos="1422"/>
              </w:tabs>
              <w:ind w:right="72"/>
              <w:jc w:val="right"/>
              <w:rPr>
                <w:rFonts w:ascii="Angsana New" w:hAnsi="Angsana New"/>
                <w:sz w:val="22"/>
                <w:szCs w:val="22"/>
              </w:rPr>
            </w:pPr>
            <w:r w:rsidRPr="0051462B">
              <w:rPr>
                <w:rFonts w:ascii="Angsana New" w:hAnsi="Angsana New"/>
                <w:sz w:val="22"/>
                <w:szCs w:val="22"/>
              </w:rPr>
              <w:t xml:space="preserve"> (</w:t>
            </w:r>
            <w:r w:rsidR="00944A2F">
              <w:rPr>
                <w:rFonts w:ascii="Angsana New" w:hAnsi="Angsana New"/>
                <w:sz w:val="22"/>
                <w:szCs w:val="22"/>
              </w:rPr>
              <w:t>816,602.90</w:t>
            </w:r>
            <w:r w:rsidRPr="0051462B">
              <w:rPr>
                <w:rFonts w:ascii="Angsana New" w:hAnsi="Angsana New"/>
                <w:sz w:val="22"/>
                <w:szCs w:val="22"/>
              </w:rPr>
              <w:t>)</w:t>
            </w:r>
          </w:p>
        </w:tc>
        <w:tc>
          <w:tcPr>
            <w:tcW w:w="1530" w:type="dxa"/>
          </w:tcPr>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952,052.06</w:t>
            </w:r>
          </w:p>
        </w:tc>
      </w:tr>
      <w:tr w:rsidR="0051462B" w:rsidRPr="0051462B" w:rsidTr="007446FC">
        <w:tc>
          <w:tcPr>
            <w:tcW w:w="3420" w:type="dxa"/>
            <w:shd w:val="clear" w:color="auto" w:fill="auto"/>
          </w:tcPr>
          <w:p w:rsidR="0051462B" w:rsidRPr="0051462B" w:rsidRDefault="0051462B" w:rsidP="0051462B">
            <w:pPr>
              <w:pStyle w:val="acctfourfigures"/>
              <w:tabs>
                <w:tab w:val="decimal" w:pos="175"/>
              </w:tabs>
              <w:spacing w:line="240" w:lineRule="auto"/>
              <w:ind w:left="164" w:hanging="196"/>
              <w:rPr>
                <w:rFonts w:ascii="Angsana New" w:hAnsi="Angsana New"/>
                <w:szCs w:val="22"/>
                <w:cs/>
                <w:lang w:bidi="th-TH"/>
              </w:rPr>
            </w:pPr>
            <w:r w:rsidRPr="0051462B">
              <w:rPr>
                <w:rFonts w:ascii="Angsana New" w:hAnsi="Angsana New"/>
                <w:szCs w:val="22"/>
                <w:lang w:bidi="th-TH"/>
              </w:rPr>
              <w:t>Other comprehensive income (expense) attributable to non-controlling interests</w:t>
            </w:r>
          </w:p>
        </w:tc>
        <w:tc>
          <w:tcPr>
            <w:tcW w:w="1440" w:type="dxa"/>
            <w:tcBorders>
              <w:bottom w:val="double" w:sz="4" w:space="0" w:color="auto"/>
            </w:tcBorders>
          </w:tcPr>
          <w:p w:rsidR="0051462B" w:rsidRPr="0051462B" w:rsidRDefault="0051462B" w:rsidP="0051462B">
            <w:pPr>
              <w:ind w:left="28" w:right="72"/>
              <w:jc w:val="right"/>
              <w:rPr>
                <w:rFonts w:ascii="Angsana New" w:hAnsi="Angsana New"/>
                <w:sz w:val="22"/>
                <w:szCs w:val="22"/>
              </w:rPr>
            </w:pPr>
          </w:p>
          <w:p w:rsidR="0051462B" w:rsidRPr="0051462B" w:rsidRDefault="00FA5DEF" w:rsidP="00B8778D">
            <w:pPr>
              <w:ind w:left="28" w:right="72"/>
              <w:jc w:val="right"/>
              <w:rPr>
                <w:rFonts w:ascii="Angsana New" w:hAnsi="Angsana New"/>
                <w:sz w:val="22"/>
                <w:szCs w:val="22"/>
                <w:cs/>
              </w:rPr>
            </w:pPr>
            <w:r>
              <w:rPr>
                <w:rFonts w:ascii="Angsana New" w:hAnsi="Angsana New"/>
                <w:sz w:val="22"/>
                <w:szCs w:val="22"/>
              </w:rPr>
              <w:t>1</w:t>
            </w:r>
            <w:r w:rsidR="0051462B" w:rsidRPr="0051462B">
              <w:rPr>
                <w:rFonts w:ascii="Angsana New" w:hAnsi="Angsana New"/>
                <w:sz w:val="22"/>
                <w:szCs w:val="22"/>
              </w:rPr>
              <w:t>1,</w:t>
            </w:r>
            <w:r w:rsidR="00B8778D">
              <w:rPr>
                <w:rFonts w:ascii="Angsana New" w:hAnsi="Angsana New"/>
                <w:sz w:val="22"/>
                <w:szCs w:val="22"/>
              </w:rPr>
              <w:t>862</w:t>
            </w:r>
            <w:r w:rsidR="0051462B" w:rsidRPr="0051462B">
              <w:rPr>
                <w:rFonts w:ascii="Angsana New" w:hAnsi="Angsana New"/>
                <w:sz w:val="22"/>
                <w:szCs w:val="22"/>
              </w:rPr>
              <w:t>.</w:t>
            </w:r>
            <w:r>
              <w:rPr>
                <w:rFonts w:ascii="Angsana New" w:hAnsi="Angsana New"/>
                <w:sz w:val="22"/>
                <w:szCs w:val="22"/>
              </w:rPr>
              <w:t>63</w:t>
            </w:r>
          </w:p>
        </w:tc>
        <w:tc>
          <w:tcPr>
            <w:tcW w:w="1530" w:type="dxa"/>
          </w:tcPr>
          <w:p w:rsidR="0051462B" w:rsidRPr="0051462B" w:rsidRDefault="0051462B" w:rsidP="0051462B">
            <w:pPr>
              <w:ind w:left="-79" w:right="-86"/>
              <w:jc w:val="center"/>
              <w:rPr>
                <w:rFonts w:ascii="Angsana New" w:hAnsi="Angsana New"/>
                <w:sz w:val="22"/>
                <w:szCs w:val="22"/>
              </w:rPr>
            </w:pPr>
          </w:p>
          <w:p w:rsidR="0051462B" w:rsidRPr="0051462B" w:rsidRDefault="0051462B" w:rsidP="0051462B">
            <w:pPr>
              <w:ind w:left="-79" w:right="-86"/>
              <w:jc w:val="center"/>
              <w:rPr>
                <w:rFonts w:ascii="Angsana New" w:hAnsi="Angsana New"/>
                <w:sz w:val="22"/>
                <w:szCs w:val="22"/>
                <w:cs/>
              </w:rPr>
            </w:pPr>
            <w:r w:rsidRPr="0051462B">
              <w:rPr>
                <w:rFonts w:ascii="Angsana New" w:hAnsi="Angsana New"/>
                <w:sz w:val="22"/>
                <w:szCs w:val="22"/>
              </w:rPr>
              <w:t>-</w:t>
            </w:r>
          </w:p>
        </w:tc>
        <w:tc>
          <w:tcPr>
            <w:tcW w:w="1440" w:type="dxa"/>
          </w:tcPr>
          <w:p w:rsidR="0051462B" w:rsidRPr="0051462B" w:rsidRDefault="0051462B" w:rsidP="0051462B">
            <w:pPr>
              <w:ind w:left="-79" w:right="-86"/>
              <w:jc w:val="center"/>
              <w:rPr>
                <w:rFonts w:ascii="Angsana New" w:hAnsi="Angsana New"/>
                <w:sz w:val="22"/>
                <w:szCs w:val="22"/>
              </w:rPr>
            </w:pPr>
          </w:p>
          <w:p w:rsidR="0051462B" w:rsidRPr="0051462B" w:rsidRDefault="0051462B" w:rsidP="0051462B">
            <w:pPr>
              <w:ind w:left="-79" w:right="-86"/>
              <w:jc w:val="center"/>
              <w:rPr>
                <w:rFonts w:ascii="Angsana New" w:hAnsi="Angsana New"/>
                <w:sz w:val="22"/>
                <w:szCs w:val="22"/>
                <w:cs/>
              </w:rPr>
            </w:pPr>
            <w:r w:rsidRPr="0051462B">
              <w:rPr>
                <w:rFonts w:ascii="Angsana New" w:hAnsi="Angsana New"/>
                <w:sz w:val="22"/>
                <w:szCs w:val="22"/>
              </w:rPr>
              <w:t>-</w:t>
            </w:r>
          </w:p>
        </w:tc>
        <w:tc>
          <w:tcPr>
            <w:tcW w:w="1440" w:type="dxa"/>
          </w:tcPr>
          <w:p w:rsidR="0051462B" w:rsidRPr="0051462B" w:rsidRDefault="0051462B" w:rsidP="0051462B">
            <w:pPr>
              <w:ind w:right="72"/>
              <w:jc w:val="right"/>
              <w:rPr>
                <w:rFonts w:ascii="Angsana New" w:hAnsi="Angsana New"/>
                <w:sz w:val="22"/>
                <w:szCs w:val="22"/>
              </w:rPr>
            </w:pPr>
          </w:p>
          <w:p w:rsidR="0051462B" w:rsidRPr="0051462B" w:rsidRDefault="00FA5DEF" w:rsidP="0051462B">
            <w:pPr>
              <w:ind w:right="72"/>
              <w:jc w:val="right"/>
              <w:rPr>
                <w:rFonts w:ascii="Angsana New" w:hAnsi="Angsana New"/>
                <w:sz w:val="22"/>
                <w:szCs w:val="22"/>
                <w:cs/>
              </w:rPr>
            </w:pPr>
            <w:r>
              <w:rPr>
                <w:rFonts w:ascii="Angsana New" w:hAnsi="Angsana New"/>
                <w:sz w:val="22"/>
                <w:szCs w:val="22"/>
              </w:rPr>
              <w:t>1</w:t>
            </w:r>
            <w:r w:rsidR="0051462B" w:rsidRPr="0051462B">
              <w:rPr>
                <w:rFonts w:ascii="Angsana New" w:hAnsi="Angsana New"/>
                <w:sz w:val="22"/>
                <w:szCs w:val="22"/>
              </w:rPr>
              <w:t>1,862.</w:t>
            </w:r>
            <w:r>
              <w:rPr>
                <w:rFonts w:ascii="Angsana New" w:hAnsi="Angsana New"/>
                <w:sz w:val="22"/>
                <w:szCs w:val="22"/>
              </w:rPr>
              <w:t>63</w:t>
            </w:r>
          </w:p>
        </w:tc>
        <w:tc>
          <w:tcPr>
            <w:tcW w:w="1530" w:type="dxa"/>
            <w:tcBorders>
              <w:bottom w:val="double" w:sz="4" w:space="0" w:color="auto"/>
            </w:tcBorders>
          </w:tcPr>
          <w:p w:rsidR="0051462B" w:rsidRPr="0051462B" w:rsidRDefault="0051462B" w:rsidP="0051462B">
            <w:pPr>
              <w:ind w:left="28" w:right="72"/>
              <w:jc w:val="right"/>
              <w:rPr>
                <w:rFonts w:ascii="Angsana New" w:hAnsi="Angsana New"/>
                <w:sz w:val="22"/>
                <w:szCs w:val="22"/>
              </w:rPr>
            </w:pPr>
          </w:p>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1,199,763.48</w:t>
            </w:r>
          </w:p>
        </w:tc>
        <w:tc>
          <w:tcPr>
            <w:tcW w:w="1530" w:type="dxa"/>
          </w:tcPr>
          <w:p w:rsidR="0051462B" w:rsidRPr="0051462B" w:rsidRDefault="0051462B" w:rsidP="0051462B">
            <w:pPr>
              <w:ind w:left="-79" w:right="-86"/>
              <w:jc w:val="center"/>
              <w:rPr>
                <w:rFonts w:ascii="Angsana New" w:hAnsi="Angsana New"/>
                <w:sz w:val="22"/>
                <w:szCs w:val="22"/>
              </w:rPr>
            </w:pPr>
          </w:p>
          <w:p w:rsidR="0051462B" w:rsidRPr="0051462B" w:rsidRDefault="0051462B" w:rsidP="0051462B">
            <w:pPr>
              <w:ind w:left="-79" w:right="-86"/>
              <w:jc w:val="center"/>
              <w:rPr>
                <w:rFonts w:ascii="Angsana New" w:hAnsi="Angsana New"/>
                <w:sz w:val="22"/>
                <w:szCs w:val="22"/>
                <w:cs/>
              </w:rPr>
            </w:pPr>
            <w:r w:rsidRPr="0051462B">
              <w:rPr>
                <w:rFonts w:ascii="Angsana New" w:hAnsi="Angsana New"/>
                <w:sz w:val="22"/>
                <w:szCs w:val="22"/>
              </w:rPr>
              <w:t>-</w:t>
            </w:r>
          </w:p>
        </w:tc>
        <w:tc>
          <w:tcPr>
            <w:tcW w:w="1440" w:type="dxa"/>
          </w:tcPr>
          <w:p w:rsidR="0051462B" w:rsidRPr="0051462B" w:rsidRDefault="0051462B" w:rsidP="0051462B">
            <w:pPr>
              <w:tabs>
                <w:tab w:val="left" w:pos="1422"/>
              </w:tabs>
              <w:ind w:right="72"/>
              <w:jc w:val="right"/>
              <w:rPr>
                <w:rFonts w:ascii="Angsana New" w:hAnsi="Angsana New"/>
                <w:sz w:val="22"/>
                <w:szCs w:val="22"/>
              </w:rPr>
            </w:pPr>
          </w:p>
          <w:p w:rsidR="0051462B" w:rsidRPr="0051462B" w:rsidRDefault="0051462B" w:rsidP="0051462B">
            <w:pPr>
              <w:tabs>
                <w:tab w:val="left" w:pos="1422"/>
              </w:tabs>
              <w:ind w:right="72"/>
              <w:jc w:val="right"/>
              <w:rPr>
                <w:rFonts w:ascii="Angsana New" w:hAnsi="Angsana New"/>
                <w:sz w:val="22"/>
                <w:szCs w:val="22"/>
              </w:rPr>
            </w:pPr>
            <w:r w:rsidRPr="0051462B">
              <w:rPr>
                <w:rFonts w:ascii="Angsana New" w:hAnsi="Angsana New"/>
                <w:sz w:val="22"/>
                <w:szCs w:val="22"/>
              </w:rPr>
              <w:t xml:space="preserve"> 842,177.29</w:t>
            </w:r>
          </w:p>
        </w:tc>
        <w:tc>
          <w:tcPr>
            <w:tcW w:w="1530" w:type="dxa"/>
          </w:tcPr>
          <w:p w:rsidR="0051462B" w:rsidRPr="0051462B" w:rsidRDefault="0051462B" w:rsidP="0051462B">
            <w:pPr>
              <w:ind w:right="72"/>
              <w:jc w:val="right"/>
              <w:rPr>
                <w:rFonts w:ascii="Angsana New" w:hAnsi="Angsana New"/>
                <w:sz w:val="22"/>
                <w:szCs w:val="22"/>
              </w:rPr>
            </w:pPr>
          </w:p>
          <w:p w:rsidR="0051462B" w:rsidRPr="0051462B" w:rsidRDefault="0051462B" w:rsidP="0051462B">
            <w:pPr>
              <w:ind w:right="72"/>
              <w:jc w:val="right"/>
              <w:rPr>
                <w:rFonts w:ascii="Angsana New" w:hAnsi="Angsana New"/>
                <w:sz w:val="22"/>
                <w:szCs w:val="22"/>
                <w:cs/>
              </w:rPr>
            </w:pPr>
            <w:r w:rsidRPr="0051462B">
              <w:rPr>
                <w:rFonts w:ascii="Angsana New" w:hAnsi="Angsana New"/>
                <w:sz w:val="22"/>
                <w:szCs w:val="22"/>
              </w:rPr>
              <w:t>2,041,940.77</w:t>
            </w:r>
          </w:p>
        </w:tc>
      </w:tr>
      <w:tr w:rsidR="0051462B" w:rsidRPr="0051462B" w:rsidTr="005823B7">
        <w:tc>
          <w:tcPr>
            <w:tcW w:w="3420" w:type="dxa"/>
            <w:shd w:val="clear" w:color="auto" w:fill="auto"/>
          </w:tcPr>
          <w:p w:rsidR="0051462B" w:rsidRPr="0051462B" w:rsidRDefault="0051462B"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Net cash provided (used) from operating activities</w:t>
            </w:r>
          </w:p>
        </w:tc>
        <w:tc>
          <w:tcPr>
            <w:tcW w:w="1440" w:type="dxa"/>
            <w:tcBorders>
              <w:top w:val="doub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w:t>
            </w:r>
            <w:r w:rsidRPr="0051462B">
              <w:rPr>
                <w:rFonts w:ascii="Angsana New" w:hAnsi="Angsana New"/>
                <w:sz w:val="22"/>
                <w:szCs w:val="22"/>
                <w:cs/>
              </w:rPr>
              <w:t>154</w:t>
            </w:r>
            <w:r w:rsidRPr="0051462B">
              <w:rPr>
                <w:rFonts w:ascii="Angsana New" w:hAnsi="Angsana New"/>
                <w:sz w:val="22"/>
                <w:szCs w:val="22"/>
              </w:rPr>
              <w:t>,</w:t>
            </w:r>
            <w:r w:rsidRPr="0051462B">
              <w:rPr>
                <w:rFonts w:ascii="Angsana New" w:hAnsi="Angsana New"/>
                <w:sz w:val="22"/>
                <w:szCs w:val="22"/>
                <w:cs/>
              </w:rPr>
              <w:t>402</w:t>
            </w:r>
            <w:r w:rsidRPr="0051462B">
              <w:rPr>
                <w:rFonts w:ascii="Angsana New" w:hAnsi="Angsana New"/>
                <w:sz w:val="22"/>
                <w:szCs w:val="22"/>
              </w:rPr>
              <w:t>,</w:t>
            </w:r>
            <w:r w:rsidRPr="0051462B">
              <w:rPr>
                <w:rFonts w:ascii="Angsana New" w:hAnsi="Angsana New"/>
                <w:sz w:val="22"/>
                <w:szCs w:val="22"/>
                <w:cs/>
              </w:rPr>
              <w:t>853.09</w:t>
            </w:r>
            <w:r w:rsidRPr="0051462B">
              <w:rPr>
                <w:rFonts w:ascii="Angsana New" w:hAnsi="Angsana New"/>
                <w:sz w:val="22"/>
                <w:szCs w:val="22"/>
              </w:rPr>
              <w:t>)</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top w:val="double" w:sz="4" w:space="0" w:color="auto"/>
            </w:tcBorders>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(1,391,153,813.67)</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1F00A8">
        <w:tc>
          <w:tcPr>
            <w:tcW w:w="3420" w:type="dxa"/>
            <w:shd w:val="clear" w:color="auto" w:fill="auto"/>
            <w:vAlign w:val="bottom"/>
          </w:tcPr>
          <w:p w:rsidR="0051462B" w:rsidRPr="0051462B" w:rsidRDefault="0051462B" w:rsidP="0051462B">
            <w:pPr>
              <w:pStyle w:val="acctfourfigures"/>
              <w:tabs>
                <w:tab w:val="decimal" w:pos="11"/>
              </w:tabs>
              <w:spacing w:line="240" w:lineRule="auto"/>
              <w:ind w:left="-122" w:firstLine="90"/>
              <w:rPr>
                <w:rFonts w:ascii="Angsana New" w:hAnsi="Angsana New"/>
                <w:szCs w:val="22"/>
              </w:rPr>
            </w:pPr>
            <w:r w:rsidRPr="0051462B">
              <w:rPr>
                <w:rFonts w:ascii="Angsana New" w:hAnsi="Angsana New"/>
                <w:szCs w:val="22"/>
                <w:lang w:bidi="th-TH"/>
              </w:rPr>
              <w:t>Net cash provided (used ) form investing activities</w:t>
            </w:r>
          </w:p>
        </w:tc>
        <w:tc>
          <w:tcPr>
            <w:tcW w:w="1440" w:type="dxa"/>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w:t>
            </w:r>
            <w:r w:rsidRPr="0051462B">
              <w:rPr>
                <w:rFonts w:ascii="Angsana New" w:hAnsi="Angsana New"/>
                <w:sz w:val="22"/>
                <w:szCs w:val="22"/>
                <w:cs/>
              </w:rPr>
              <w:t>222</w:t>
            </w:r>
            <w:r w:rsidRPr="0051462B">
              <w:rPr>
                <w:rFonts w:ascii="Angsana New" w:hAnsi="Angsana New"/>
                <w:sz w:val="22"/>
                <w:szCs w:val="22"/>
              </w:rPr>
              <w:t>,</w:t>
            </w:r>
            <w:r w:rsidRPr="0051462B">
              <w:rPr>
                <w:rFonts w:ascii="Angsana New" w:hAnsi="Angsana New"/>
                <w:sz w:val="22"/>
                <w:szCs w:val="22"/>
                <w:cs/>
              </w:rPr>
              <w:t>183</w:t>
            </w:r>
            <w:r w:rsidRPr="0051462B">
              <w:rPr>
                <w:rFonts w:ascii="Angsana New" w:hAnsi="Angsana New"/>
                <w:sz w:val="22"/>
                <w:szCs w:val="22"/>
              </w:rPr>
              <w:t>,</w:t>
            </w:r>
            <w:r w:rsidRPr="0051462B">
              <w:rPr>
                <w:rFonts w:ascii="Angsana New" w:hAnsi="Angsana New"/>
                <w:sz w:val="22"/>
                <w:szCs w:val="22"/>
                <w:cs/>
              </w:rPr>
              <w:t>626.69</w:t>
            </w:r>
            <w:r w:rsidRPr="0051462B">
              <w:rPr>
                <w:rFonts w:ascii="Angsana New" w:hAnsi="Angsana New"/>
                <w:sz w:val="22"/>
                <w:szCs w:val="22"/>
              </w:rPr>
              <w:t>)</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ind w:left="28" w:right="72"/>
              <w:jc w:val="right"/>
              <w:rPr>
                <w:rFonts w:ascii="Angsana New" w:hAnsi="Angsana New"/>
                <w:sz w:val="22"/>
                <w:szCs w:val="22"/>
                <w:cs/>
              </w:rPr>
            </w:pPr>
            <w:r w:rsidRPr="0051462B">
              <w:rPr>
                <w:rFonts w:ascii="Angsana New" w:hAnsi="Angsana New"/>
                <w:sz w:val="22"/>
                <w:szCs w:val="22"/>
              </w:rPr>
              <w:t>464,788,670.86</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1462B" w:rsidRPr="0051462B" w:rsidTr="001F00A8">
        <w:tc>
          <w:tcPr>
            <w:tcW w:w="3420" w:type="dxa"/>
            <w:shd w:val="clear" w:color="auto" w:fill="auto"/>
          </w:tcPr>
          <w:p w:rsidR="0051462B" w:rsidRPr="0051462B" w:rsidRDefault="0051462B" w:rsidP="0051462B">
            <w:pPr>
              <w:pStyle w:val="acctfourfigures"/>
              <w:tabs>
                <w:tab w:val="decimal" w:pos="191"/>
              </w:tabs>
              <w:spacing w:line="240" w:lineRule="auto"/>
              <w:ind w:left="-122" w:firstLine="90"/>
              <w:rPr>
                <w:rFonts w:ascii="Angsana New" w:hAnsi="Angsana New"/>
                <w:szCs w:val="22"/>
              </w:rPr>
            </w:pPr>
            <w:r w:rsidRPr="0051462B">
              <w:rPr>
                <w:rFonts w:ascii="Angsana New" w:hAnsi="Angsana New"/>
                <w:szCs w:val="22"/>
                <w:lang w:bidi="th-TH"/>
              </w:rPr>
              <w:t>Net cash provided (used) from financing activities</w:t>
            </w:r>
          </w:p>
        </w:tc>
        <w:tc>
          <w:tcPr>
            <w:tcW w:w="1440" w:type="dxa"/>
            <w:tcBorders>
              <w:bottom w:val="single" w:sz="4" w:space="0" w:color="auto"/>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cs/>
              </w:rPr>
              <w:t>430</w:t>
            </w:r>
            <w:r w:rsidRPr="0051462B">
              <w:rPr>
                <w:rFonts w:ascii="Angsana New" w:hAnsi="Angsana New"/>
                <w:sz w:val="22"/>
                <w:szCs w:val="22"/>
              </w:rPr>
              <w:t>,</w:t>
            </w:r>
            <w:r w:rsidRPr="0051462B">
              <w:rPr>
                <w:rFonts w:ascii="Angsana New" w:hAnsi="Angsana New"/>
                <w:sz w:val="22"/>
                <w:szCs w:val="22"/>
                <w:cs/>
              </w:rPr>
              <w:t>671</w:t>
            </w:r>
            <w:r w:rsidRPr="0051462B">
              <w:rPr>
                <w:rFonts w:ascii="Angsana New" w:hAnsi="Angsana New"/>
                <w:sz w:val="22"/>
                <w:szCs w:val="22"/>
              </w:rPr>
              <w:t>,</w:t>
            </w:r>
            <w:r w:rsidRPr="0051462B">
              <w:rPr>
                <w:rFonts w:ascii="Angsana New" w:hAnsi="Angsana New"/>
                <w:sz w:val="22"/>
                <w:szCs w:val="22"/>
                <w:cs/>
              </w:rPr>
              <w:t>787.47</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Borders>
              <w:bottom w:val="single" w:sz="4" w:space="0" w:color="000000"/>
            </w:tcBorders>
          </w:tcPr>
          <w:p w:rsidR="0051462B" w:rsidRPr="0051462B" w:rsidRDefault="0051462B" w:rsidP="0051462B">
            <w:pPr>
              <w:ind w:left="28" w:right="72"/>
              <w:jc w:val="right"/>
              <w:rPr>
                <w:rFonts w:ascii="Angsana New" w:hAnsi="Angsana New"/>
                <w:sz w:val="22"/>
                <w:szCs w:val="22"/>
              </w:rPr>
            </w:pPr>
            <w:r w:rsidRPr="0051462B">
              <w:rPr>
                <w:rFonts w:ascii="Angsana New" w:hAnsi="Angsana New"/>
                <w:sz w:val="22"/>
                <w:szCs w:val="22"/>
              </w:rPr>
              <w:t>928,112,408.87</w:t>
            </w:r>
          </w:p>
        </w:tc>
        <w:tc>
          <w:tcPr>
            <w:tcW w:w="1530" w:type="dxa"/>
          </w:tcPr>
          <w:p w:rsidR="0051462B" w:rsidRPr="0051462B" w:rsidRDefault="0051462B" w:rsidP="0051462B">
            <w:pPr>
              <w:rPr>
                <w:rFonts w:ascii="Angsana New" w:hAnsi="Angsana New"/>
                <w:sz w:val="22"/>
                <w:szCs w:val="22"/>
                <w:cs/>
              </w:rPr>
            </w:pPr>
          </w:p>
        </w:tc>
        <w:tc>
          <w:tcPr>
            <w:tcW w:w="1440" w:type="dxa"/>
          </w:tcPr>
          <w:p w:rsidR="0051462B" w:rsidRPr="0051462B" w:rsidRDefault="0051462B" w:rsidP="0051462B">
            <w:pPr>
              <w:rPr>
                <w:rFonts w:ascii="Angsana New" w:hAnsi="Angsana New"/>
                <w:sz w:val="22"/>
                <w:szCs w:val="22"/>
                <w:cs/>
              </w:rPr>
            </w:pPr>
          </w:p>
        </w:tc>
        <w:tc>
          <w:tcPr>
            <w:tcW w:w="1530" w:type="dxa"/>
          </w:tcPr>
          <w:p w:rsidR="0051462B" w:rsidRPr="0051462B" w:rsidRDefault="0051462B" w:rsidP="0051462B">
            <w:pPr>
              <w:rPr>
                <w:rFonts w:ascii="Angsana New" w:hAnsi="Angsana New"/>
                <w:sz w:val="22"/>
                <w:szCs w:val="22"/>
                <w:cs/>
              </w:rPr>
            </w:pPr>
          </w:p>
        </w:tc>
      </w:tr>
      <w:tr w:rsidR="005957F9" w:rsidRPr="0051462B" w:rsidTr="0002204C">
        <w:tc>
          <w:tcPr>
            <w:tcW w:w="3420" w:type="dxa"/>
            <w:shd w:val="clear" w:color="auto" w:fill="auto"/>
          </w:tcPr>
          <w:p w:rsidR="005957F9" w:rsidRPr="0051462B" w:rsidRDefault="0002204C" w:rsidP="00277396">
            <w:pPr>
              <w:pStyle w:val="acctfourfigures"/>
              <w:tabs>
                <w:tab w:val="decimal" w:pos="0"/>
              </w:tabs>
              <w:spacing w:line="240" w:lineRule="auto"/>
              <w:ind w:left="-122" w:firstLine="90"/>
              <w:rPr>
                <w:rFonts w:ascii="Angsana New" w:hAnsi="Angsana New"/>
                <w:b/>
                <w:bCs/>
                <w:szCs w:val="22"/>
                <w:cs/>
                <w:lang w:bidi="th-TH"/>
              </w:rPr>
            </w:pPr>
            <w:r w:rsidRPr="0051462B">
              <w:rPr>
                <w:rFonts w:ascii="Angsana New" w:hAnsi="Angsana New"/>
                <w:b/>
                <w:bCs/>
                <w:szCs w:val="22"/>
                <w:lang w:bidi="th-TH"/>
              </w:rPr>
              <w:t>Net increase (decrease) in cash and cash equivalents</w:t>
            </w:r>
          </w:p>
        </w:tc>
        <w:tc>
          <w:tcPr>
            <w:tcW w:w="1440" w:type="dxa"/>
            <w:tcBorders>
              <w:top w:val="single" w:sz="4" w:space="0" w:color="auto"/>
              <w:bottom w:val="double" w:sz="4" w:space="0" w:color="auto"/>
            </w:tcBorders>
          </w:tcPr>
          <w:p w:rsidR="005957F9" w:rsidRPr="0051462B" w:rsidRDefault="0051462B" w:rsidP="00785BE8">
            <w:pPr>
              <w:ind w:left="28" w:right="72"/>
              <w:jc w:val="right"/>
              <w:rPr>
                <w:rFonts w:ascii="Angsana New" w:hAnsi="Angsana New"/>
                <w:sz w:val="22"/>
                <w:szCs w:val="22"/>
                <w:cs/>
              </w:rPr>
            </w:pPr>
            <w:r w:rsidRPr="0051462B">
              <w:rPr>
                <w:rFonts w:ascii="Angsana New" w:hAnsi="Angsana New"/>
                <w:sz w:val="22"/>
                <w:szCs w:val="22"/>
                <w:cs/>
              </w:rPr>
              <w:t>54</w:t>
            </w:r>
            <w:r w:rsidRPr="0051462B">
              <w:rPr>
                <w:rFonts w:ascii="Angsana New" w:hAnsi="Angsana New"/>
                <w:sz w:val="22"/>
                <w:szCs w:val="22"/>
              </w:rPr>
              <w:t>,</w:t>
            </w:r>
            <w:r w:rsidRPr="0051462B">
              <w:rPr>
                <w:rFonts w:ascii="Angsana New" w:hAnsi="Angsana New"/>
                <w:sz w:val="22"/>
                <w:szCs w:val="22"/>
                <w:cs/>
              </w:rPr>
              <w:t>085</w:t>
            </w:r>
            <w:r w:rsidRPr="0051462B">
              <w:rPr>
                <w:rFonts w:ascii="Angsana New" w:hAnsi="Angsana New"/>
                <w:sz w:val="22"/>
                <w:szCs w:val="22"/>
              </w:rPr>
              <w:t>,307.69</w:t>
            </w:r>
          </w:p>
        </w:tc>
        <w:tc>
          <w:tcPr>
            <w:tcW w:w="1530" w:type="dxa"/>
          </w:tcPr>
          <w:p w:rsidR="005957F9" w:rsidRPr="0051462B" w:rsidRDefault="005957F9" w:rsidP="00785BE8">
            <w:pPr>
              <w:rPr>
                <w:rFonts w:ascii="Angsana New" w:hAnsi="Angsana New"/>
                <w:sz w:val="22"/>
                <w:szCs w:val="22"/>
                <w:cs/>
              </w:rPr>
            </w:pPr>
          </w:p>
        </w:tc>
        <w:tc>
          <w:tcPr>
            <w:tcW w:w="1440" w:type="dxa"/>
          </w:tcPr>
          <w:p w:rsidR="005957F9" w:rsidRPr="0051462B" w:rsidRDefault="005957F9" w:rsidP="00785BE8">
            <w:pPr>
              <w:rPr>
                <w:rFonts w:ascii="Angsana New" w:hAnsi="Angsana New"/>
                <w:sz w:val="22"/>
                <w:szCs w:val="22"/>
                <w:cs/>
              </w:rPr>
            </w:pPr>
          </w:p>
        </w:tc>
        <w:tc>
          <w:tcPr>
            <w:tcW w:w="1440" w:type="dxa"/>
          </w:tcPr>
          <w:p w:rsidR="005957F9" w:rsidRPr="0051462B" w:rsidRDefault="005957F9" w:rsidP="00785BE8">
            <w:pPr>
              <w:rPr>
                <w:rFonts w:ascii="Angsana New" w:hAnsi="Angsana New"/>
                <w:sz w:val="22"/>
                <w:szCs w:val="22"/>
                <w:cs/>
              </w:rPr>
            </w:pPr>
          </w:p>
        </w:tc>
        <w:tc>
          <w:tcPr>
            <w:tcW w:w="1530" w:type="dxa"/>
            <w:tcBorders>
              <w:top w:val="single" w:sz="4" w:space="0" w:color="000000"/>
              <w:bottom w:val="double" w:sz="4" w:space="0" w:color="auto"/>
            </w:tcBorders>
          </w:tcPr>
          <w:p w:rsidR="005957F9" w:rsidRPr="0051462B" w:rsidRDefault="0051462B" w:rsidP="00785BE8">
            <w:pPr>
              <w:ind w:left="28" w:right="72"/>
              <w:jc w:val="right"/>
              <w:rPr>
                <w:rFonts w:ascii="Angsana New" w:hAnsi="Angsana New"/>
                <w:sz w:val="22"/>
                <w:szCs w:val="22"/>
                <w:cs/>
              </w:rPr>
            </w:pPr>
            <w:r w:rsidRPr="0051462B">
              <w:rPr>
                <w:rFonts w:ascii="Angsana New" w:hAnsi="Angsana New"/>
                <w:sz w:val="22"/>
                <w:szCs w:val="22"/>
              </w:rPr>
              <w:t>1,747,266.06</w:t>
            </w:r>
          </w:p>
        </w:tc>
        <w:tc>
          <w:tcPr>
            <w:tcW w:w="1530" w:type="dxa"/>
          </w:tcPr>
          <w:p w:rsidR="005957F9" w:rsidRPr="0051462B" w:rsidRDefault="005957F9" w:rsidP="00785BE8">
            <w:pPr>
              <w:rPr>
                <w:rFonts w:ascii="Angsana New" w:hAnsi="Angsana New"/>
                <w:sz w:val="22"/>
                <w:szCs w:val="22"/>
                <w:cs/>
              </w:rPr>
            </w:pPr>
          </w:p>
        </w:tc>
        <w:tc>
          <w:tcPr>
            <w:tcW w:w="1440" w:type="dxa"/>
          </w:tcPr>
          <w:p w:rsidR="005957F9" w:rsidRPr="0051462B" w:rsidRDefault="005957F9" w:rsidP="00785BE8">
            <w:pPr>
              <w:rPr>
                <w:rFonts w:ascii="Angsana New" w:hAnsi="Angsana New"/>
                <w:sz w:val="22"/>
                <w:szCs w:val="22"/>
                <w:cs/>
              </w:rPr>
            </w:pPr>
          </w:p>
        </w:tc>
        <w:tc>
          <w:tcPr>
            <w:tcW w:w="1530" w:type="dxa"/>
          </w:tcPr>
          <w:p w:rsidR="005957F9" w:rsidRPr="0051462B" w:rsidRDefault="005957F9" w:rsidP="00785BE8">
            <w:pPr>
              <w:rPr>
                <w:rFonts w:ascii="Angsana New" w:hAnsi="Angsana New"/>
                <w:sz w:val="22"/>
                <w:szCs w:val="22"/>
                <w:cs/>
              </w:rPr>
            </w:pPr>
          </w:p>
        </w:tc>
      </w:tr>
    </w:tbl>
    <w:p w:rsidR="00802D98" w:rsidRDefault="00802D98" w:rsidP="00802D98">
      <w:pPr>
        <w:jc w:val="thaiDistribute"/>
        <w:rPr>
          <w:rFonts w:ascii="Angsana New" w:hAnsi="Angsana New"/>
          <w:sz w:val="30"/>
          <w:szCs w:val="30"/>
        </w:rPr>
        <w:sectPr w:rsidR="00802D98" w:rsidSect="00802D98">
          <w:pgSz w:w="16834" w:h="11909" w:orient="landscape" w:code="9"/>
          <w:pgMar w:top="1582" w:right="1440" w:bottom="1281" w:left="1797" w:header="709" w:footer="578" w:gutter="0"/>
          <w:cols w:space="720"/>
          <w:docGrid w:linePitch="272"/>
        </w:sectPr>
      </w:pPr>
    </w:p>
    <w:p w:rsidR="00EF699D" w:rsidRPr="007D6A3D" w:rsidRDefault="00EF699D" w:rsidP="00176E19">
      <w:pPr>
        <w:numPr>
          <w:ilvl w:val="0"/>
          <w:numId w:val="20"/>
        </w:numPr>
        <w:ind w:left="426" w:hanging="426"/>
        <w:jc w:val="thaiDistribute"/>
        <w:rPr>
          <w:rFonts w:ascii="Angsana New" w:hAnsi="Angsana New"/>
          <w:b/>
          <w:bCs/>
          <w:sz w:val="30"/>
          <w:szCs w:val="30"/>
        </w:rPr>
      </w:pPr>
      <w:r w:rsidRPr="007D6A3D">
        <w:rPr>
          <w:rFonts w:ascii="Angsana New" w:hAnsi="Angsana New"/>
          <w:b/>
          <w:bCs/>
          <w:sz w:val="30"/>
          <w:szCs w:val="30"/>
        </w:rPr>
        <w:lastRenderedPageBreak/>
        <w:t>Investments in joint investment company</w:t>
      </w:r>
    </w:p>
    <w:p w:rsidR="00AA000A" w:rsidRPr="007D6A3D" w:rsidRDefault="00AA000A" w:rsidP="00176E19">
      <w:pPr>
        <w:pStyle w:val="ListParagraph"/>
        <w:numPr>
          <w:ilvl w:val="0"/>
          <w:numId w:val="17"/>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AA000A" w:rsidRPr="007D6A3D" w:rsidRDefault="00AA000A" w:rsidP="00176E19">
      <w:pPr>
        <w:pStyle w:val="ListParagraph"/>
        <w:numPr>
          <w:ilvl w:val="0"/>
          <w:numId w:val="17"/>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6F3487" w:rsidRPr="007D6A3D" w:rsidRDefault="006F3487"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lang w:val="en-US" w:bidi="th-TH"/>
        </w:rPr>
      </w:pPr>
    </w:p>
    <w:p w:rsidR="00703A13" w:rsidRDefault="004D490E" w:rsidP="00703A13">
      <w:pPr>
        <w:ind w:left="990"/>
        <w:jc w:val="thaiDistribute"/>
        <w:rPr>
          <w:rFonts w:ascii="Angsana New" w:hAnsi="Angsana New"/>
          <w:sz w:val="30"/>
          <w:szCs w:val="30"/>
        </w:rPr>
      </w:pPr>
      <w:r w:rsidRPr="004D490E">
        <w:rPr>
          <w:rFonts w:ascii="Angsana New" w:hAnsi="Angsana New"/>
          <w:sz w:val="30"/>
          <w:szCs w:val="30"/>
        </w:rPr>
        <w:t>Consist of:</w:t>
      </w:r>
    </w:p>
    <w:tbl>
      <w:tblPr>
        <w:tblW w:w="10380" w:type="dxa"/>
        <w:tblInd w:w="-342" w:type="dxa"/>
        <w:tblLayout w:type="fixed"/>
        <w:tblLook w:val="0000"/>
      </w:tblPr>
      <w:tblGrid>
        <w:gridCol w:w="2496"/>
        <w:gridCol w:w="1554"/>
        <w:gridCol w:w="992"/>
        <w:gridCol w:w="1420"/>
        <w:gridCol w:w="810"/>
        <w:gridCol w:w="1374"/>
        <w:gridCol w:w="270"/>
        <w:gridCol w:w="1464"/>
      </w:tblGrid>
      <w:tr w:rsidR="00703A13" w:rsidRPr="005D18E6" w:rsidTr="005F48CE">
        <w:tc>
          <w:tcPr>
            <w:tcW w:w="2496" w:type="dxa"/>
          </w:tcPr>
          <w:p w:rsidR="00703A13" w:rsidRPr="005D18E6" w:rsidRDefault="00703A13" w:rsidP="00703A13">
            <w:pPr>
              <w:ind w:left="-108" w:right="-108"/>
              <w:jc w:val="center"/>
              <w:rPr>
                <w:rFonts w:ascii="Angsana New" w:eastAsia="Times New Roman" w:hAnsi="Angsana New"/>
                <w:sz w:val="26"/>
                <w:szCs w:val="26"/>
                <w:cs/>
              </w:rPr>
            </w:pPr>
          </w:p>
        </w:tc>
        <w:tc>
          <w:tcPr>
            <w:tcW w:w="1554" w:type="dxa"/>
          </w:tcPr>
          <w:p w:rsidR="00703A13" w:rsidRPr="005D18E6" w:rsidRDefault="00703A13" w:rsidP="00703A13">
            <w:pPr>
              <w:ind w:left="-108" w:right="-108"/>
              <w:jc w:val="center"/>
              <w:rPr>
                <w:rFonts w:ascii="Angsana New" w:eastAsia="Times New Roman" w:hAnsi="Angsana New"/>
                <w:sz w:val="26"/>
                <w:szCs w:val="26"/>
                <w:cs/>
              </w:rPr>
            </w:pPr>
          </w:p>
        </w:tc>
        <w:tc>
          <w:tcPr>
            <w:tcW w:w="992" w:type="dxa"/>
          </w:tcPr>
          <w:p w:rsidR="00703A13" w:rsidRPr="005D18E6" w:rsidRDefault="00703A13" w:rsidP="00703A13">
            <w:pPr>
              <w:ind w:left="-108" w:right="-108"/>
              <w:jc w:val="center"/>
              <w:rPr>
                <w:rFonts w:ascii="Angsana New" w:eastAsia="Times New Roman" w:hAnsi="Angsana New"/>
                <w:sz w:val="26"/>
                <w:szCs w:val="26"/>
                <w:cs/>
              </w:rPr>
            </w:pPr>
          </w:p>
        </w:tc>
        <w:tc>
          <w:tcPr>
            <w:tcW w:w="1420" w:type="dxa"/>
          </w:tcPr>
          <w:p w:rsidR="00703A13" w:rsidRPr="005D18E6" w:rsidRDefault="00703A13" w:rsidP="00703A13">
            <w:pPr>
              <w:ind w:left="-108" w:right="-108"/>
              <w:jc w:val="center"/>
              <w:rPr>
                <w:rFonts w:ascii="Angsana New" w:eastAsia="Times New Roman" w:hAnsi="Angsana New"/>
                <w:sz w:val="26"/>
                <w:szCs w:val="26"/>
                <w:cs/>
              </w:rPr>
            </w:pPr>
          </w:p>
        </w:tc>
        <w:tc>
          <w:tcPr>
            <w:tcW w:w="810" w:type="dxa"/>
          </w:tcPr>
          <w:p w:rsidR="00703A13" w:rsidRPr="005D18E6" w:rsidRDefault="00703A13" w:rsidP="00703A13">
            <w:pPr>
              <w:ind w:left="-108" w:right="-108"/>
              <w:jc w:val="center"/>
              <w:rPr>
                <w:rFonts w:ascii="Angsana New" w:eastAsia="Times New Roman" w:hAnsi="Angsana New"/>
                <w:sz w:val="26"/>
                <w:szCs w:val="26"/>
              </w:rPr>
            </w:pPr>
          </w:p>
        </w:tc>
        <w:tc>
          <w:tcPr>
            <w:tcW w:w="3108" w:type="dxa"/>
            <w:gridSpan w:val="3"/>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hAnsi="Angsana New"/>
                <w:sz w:val="26"/>
                <w:szCs w:val="26"/>
              </w:rPr>
              <w:t>ConsolidatedFinancial Statements</w:t>
            </w:r>
          </w:p>
        </w:tc>
      </w:tr>
      <w:tr w:rsidR="00703A13" w:rsidRPr="005D18E6" w:rsidTr="005F48CE">
        <w:tc>
          <w:tcPr>
            <w:tcW w:w="2496" w:type="dxa"/>
          </w:tcPr>
          <w:p w:rsidR="00703A13" w:rsidRPr="005D18E6" w:rsidRDefault="00703A13" w:rsidP="00703A13">
            <w:pPr>
              <w:ind w:left="-108" w:right="-108"/>
              <w:jc w:val="center"/>
              <w:rPr>
                <w:rFonts w:ascii="Angsana New" w:eastAsia="Times New Roman" w:hAnsi="Angsana New"/>
                <w:sz w:val="26"/>
                <w:szCs w:val="26"/>
                <w:cs/>
              </w:rPr>
            </w:pPr>
          </w:p>
        </w:tc>
        <w:tc>
          <w:tcPr>
            <w:tcW w:w="1554" w:type="dxa"/>
          </w:tcPr>
          <w:p w:rsidR="00703A13" w:rsidRPr="005D18E6" w:rsidRDefault="00703A13" w:rsidP="00703A13">
            <w:pPr>
              <w:ind w:left="-108" w:right="-108"/>
              <w:jc w:val="center"/>
              <w:rPr>
                <w:rFonts w:ascii="Angsana New" w:eastAsia="Times New Roman" w:hAnsi="Angsana New"/>
                <w:sz w:val="26"/>
                <w:szCs w:val="26"/>
                <w:cs/>
              </w:rPr>
            </w:pPr>
          </w:p>
        </w:tc>
        <w:tc>
          <w:tcPr>
            <w:tcW w:w="992" w:type="dxa"/>
          </w:tcPr>
          <w:p w:rsidR="00703A13" w:rsidRPr="005D18E6" w:rsidRDefault="00703A13" w:rsidP="00703A13">
            <w:pPr>
              <w:ind w:left="-108" w:right="-108"/>
              <w:jc w:val="center"/>
              <w:rPr>
                <w:rFonts w:ascii="Angsana New" w:eastAsia="Times New Roman" w:hAnsi="Angsana New"/>
                <w:sz w:val="26"/>
                <w:szCs w:val="26"/>
                <w:cs/>
              </w:rPr>
            </w:pPr>
          </w:p>
        </w:tc>
        <w:tc>
          <w:tcPr>
            <w:tcW w:w="1420" w:type="dxa"/>
          </w:tcPr>
          <w:p w:rsidR="00703A13" w:rsidRPr="005D18E6" w:rsidRDefault="00703A13" w:rsidP="00703A13">
            <w:pPr>
              <w:ind w:left="-108" w:right="-108"/>
              <w:jc w:val="center"/>
              <w:rPr>
                <w:rFonts w:ascii="Angsana New" w:eastAsia="Times New Roman" w:hAnsi="Angsana New"/>
                <w:sz w:val="26"/>
                <w:szCs w:val="26"/>
                <w:cs/>
              </w:rPr>
            </w:pPr>
          </w:p>
        </w:tc>
        <w:tc>
          <w:tcPr>
            <w:tcW w:w="810" w:type="dxa"/>
          </w:tcPr>
          <w:p w:rsidR="00703A13" w:rsidRPr="005D18E6" w:rsidRDefault="00703A13" w:rsidP="00703A13">
            <w:pPr>
              <w:ind w:left="-108" w:right="-108"/>
              <w:jc w:val="center"/>
              <w:rPr>
                <w:rFonts w:ascii="Angsana New" w:eastAsia="Times New Roman" w:hAnsi="Angsana New"/>
                <w:sz w:val="26"/>
                <w:szCs w:val="26"/>
                <w:cs/>
              </w:rPr>
            </w:pPr>
          </w:p>
        </w:tc>
        <w:tc>
          <w:tcPr>
            <w:tcW w:w="3108" w:type="dxa"/>
            <w:gridSpan w:val="3"/>
            <w:shd w:val="clear" w:color="auto" w:fill="auto"/>
          </w:tcPr>
          <w:p w:rsidR="00703A13" w:rsidRPr="005D18E6" w:rsidRDefault="005D18E6" w:rsidP="00703A13">
            <w:pPr>
              <w:ind w:left="-108" w:right="-108"/>
              <w:jc w:val="center"/>
              <w:rPr>
                <w:rFonts w:ascii="Angsana New" w:eastAsia="Times New Roman" w:hAnsi="Angsana New"/>
                <w:sz w:val="26"/>
                <w:szCs w:val="26"/>
              </w:rPr>
            </w:pPr>
            <w:r w:rsidRPr="005D18E6">
              <w:rPr>
                <w:rFonts w:ascii="Angsana New" w:eastAsia="Times New Roman" w:hAnsi="Angsana New"/>
                <w:sz w:val="26"/>
                <w:szCs w:val="26"/>
              </w:rPr>
              <w:t>Equity method</w:t>
            </w:r>
          </w:p>
        </w:tc>
      </w:tr>
      <w:tr w:rsidR="00703A13" w:rsidRPr="005D18E6" w:rsidTr="005F48CE">
        <w:tc>
          <w:tcPr>
            <w:tcW w:w="2496" w:type="dxa"/>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hAnsi="Angsana New"/>
                <w:sz w:val="26"/>
                <w:szCs w:val="26"/>
              </w:rPr>
              <w:t>Company’s name</w:t>
            </w:r>
          </w:p>
        </w:tc>
        <w:tc>
          <w:tcPr>
            <w:tcW w:w="1554" w:type="dxa"/>
          </w:tcPr>
          <w:p w:rsidR="00703A13" w:rsidRPr="005D18E6" w:rsidRDefault="00703A13" w:rsidP="00703A13">
            <w:pPr>
              <w:ind w:left="-108" w:right="-108"/>
              <w:jc w:val="center"/>
              <w:rPr>
                <w:rFonts w:ascii="Angsana New" w:hAnsi="Angsana New"/>
                <w:sz w:val="26"/>
                <w:szCs w:val="26"/>
              </w:rPr>
            </w:pPr>
            <w:r w:rsidRPr="005D18E6">
              <w:rPr>
                <w:rFonts w:ascii="Angsana New" w:hAnsi="Angsana New"/>
                <w:sz w:val="26"/>
                <w:szCs w:val="26"/>
              </w:rPr>
              <w:t xml:space="preserve">Nature </w:t>
            </w:r>
          </w:p>
        </w:tc>
        <w:tc>
          <w:tcPr>
            <w:tcW w:w="992" w:type="dxa"/>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Country of</w:t>
            </w:r>
          </w:p>
        </w:tc>
        <w:tc>
          <w:tcPr>
            <w:tcW w:w="1420" w:type="dxa"/>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hAnsi="Angsana New"/>
                <w:sz w:val="26"/>
                <w:szCs w:val="26"/>
              </w:rPr>
              <w:t>Paid-up Capital</w:t>
            </w:r>
          </w:p>
        </w:tc>
        <w:tc>
          <w:tcPr>
            <w:tcW w:w="810" w:type="dxa"/>
          </w:tcPr>
          <w:p w:rsidR="00703A13" w:rsidRPr="005D18E6" w:rsidRDefault="00703A13" w:rsidP="00703A13">
            <w:pPr>
              <w:ind w:left="-108" w:right="-108"/>
              <w:jc w:val="center"/>
              <w:rPr>
                <w:rFonts w:ascii="Angsana New" w:eastAsia="Times New Roman" w:hAnsi="Angsana New"/>
                <w:sz w:val="26"/>
                <w:szCs w:val="26"/>
              </w:rPr>
            </w:pPr>
            <w:r w:rsidRPr="005D18E6">
              <w:rPr>
                <w:rFonts w:ascii="Angsana New" w:hAnsi="Angsana New"/>
                <w:sz w:val="26"/>
                <w:szCs w:val="26"/>
              </w:rPr>
              <w:t xml:space="preserve">Investment </w:t>
            </w:r>
          </w:p>
        </w:tc>
        <w:tc>
          <w:tcPr>
            <w:tcW w:w="1374" w:type="dxa"/>
          </w:tcPr>
          <w:p w:rsidR="00703A13" w:rsidRPr="005D18E6" w:rsidRDefault="00703A13" w:rsidP="00703A13">
            <w:pPr>
              <w:jc w:val="center"/>
              <w:rPr>
                <w:rFonts w:ascii="Angsana New" w:hAnsi="Angsana New"/>
                <w:sz w:val="26"/>
                <w:szCs w:val="26"/>
              </w:rPr>
            </w:pPr>
            <w:r w:rsidRPr="005D18E6">
              <w:rPr>
                <w:rFonts w:ascii="Angsana New" w:hAnsi="Angsana New"/>
                <w:sz w:val="26"/>
                <w:szCs w:val="26"/>
              </w:rPr>
              <w:t>As at</w:t>
            </w:r>
          </w:p>
        </w:tc>
        <w:tc>
          <w:tcPr>
            <w:tcW w:w="270" w:type="dxa"/>
          </w:tcPr>
          <w:p w:rsidR="00703A13" w:rsidRPr="005D18E6" w:rsidRDefault="00703A13" w:rsidP="00703A13">
            <w:pPr>
              <w:ind w:left="-108" w:right="-108"/>
              <w:jc w:val="center"/>
              <w:rPr>
                <w:rFonts w:ascii="Angsana New" w:eastAsia="Times New Roman" w:hAnsi="Angsana New"/>
                <w:sz w:val="26"/>
                <w:szCs w:val="26"/>
                <w:cs/>
              </w:rPr>
            </w:pPr>
          </w:p>
        </w:tc>
        <w:tc>
          <w:tcPr>
            <w:tcW w:w="1464" w:type="dxa"/>
          </w:tcPr>
          <w:p w:rsidR="00703A13" w:rsidRPr="005D18E6" w:rsidRDefault="00703A13" w:rsidP="00703A13">
            <w:pPr>
              <w:jc w:val="center"/>
              <w:rPr>
                <w:rFonts w:ascii="Angsana New" w:hAnsi="Angsana New"/>
                <w:sz w:val="26"/>
                <w:szCs w:val="26"/>
              </w:rPr>
            </w:pPr>
            <w:r w:rsidRPr="005D18E6">
              <w:rPr>
                <w:rFonts w:ascii="Angsana New" w:hAnsi="Angsana New"/>
                <w:sz w:val="26"/>
                <w:szCs w:val="26"/>
              </w:rPr>
              <w:t>As at</w:t>
            </w:r>
          </w:p>
        </w:tc>
      </w:tr>
      <w:tr w:rsidR="00703A13" w:rsidRPr="005D18E6" w:rsidTr="005F48CE">
        <w:trPr>
          <w:trHeight w:val="360"/>
        </w:trPr>
        <w:tc>
          <w:tcPr>
            <w:tcW w:w="2496" w:type="dxa"/>
          </w:tcPr>
          <w:p w:rsidR="00703A13" w:rsidRPr="005D18E6" w:rsidRDefault="00703A13" w:rsidP="00703A13">
            <w:pPr>
              <w:ind w:left="-108" w:right="-108"/>
              <w:jc w:val="center"/>
              <w:rPr>
                <w:rFonts w:ascii="Angsana New" w:eastAsia="Times New Roman" w:hAnsi="Angsana New"/>
                <w:sz w:val="26"/>
                <w:szCs w:val="26"/>
              </w:rPr>
            </w:pPr>
          </w:p>
        </w:tc>
        <w:tc>
          <w:tcPr>
            <w:tcW w:w="1554" w:type="dxa"/>
          </w:tcPr>
          <w:p w:rsidR="00703A13" w:rsidRPr="005D18E6" w:rsidRDefault="00703A13" w:rsidP="00703A13">
            <w:pPr>
              <w:ind w:left="-108" w:right="-108"/>
              <w:jc w:val="center"/>
              <w:rPr>
                <w:rFonts w:ascii="Angsana New" w:hAnsi="Angsana New"/>
                <w:sz w:val="26"/>
                <w:szCs w:val="26"/>
                <w:cs/>
              </w:rPr>
            </w:pPr>
            <w:r w:rsidRPr="005D18E6">
              <w:rPr>
                <w:rFonts w:ascii="Angsana New" w:hAnsi="Angsana New"/>
                <w:sz w:val="26"/>
                <w:szCs w:val="26"/>
              </w:rPr>
              <w:t>of business</w:t>
            </w:r>
          </w:p>
        </w:tc>
        <w:tc>
          <w:tcPr>
            <w:tcW w:w="992" w:type="dxa"/>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Registration</w:t>
            </w:r>
          </w:p>
        </w:tc>
        <w:tc>
          <w:tcPr>
            <w:tcW w:w="1420" w:type="dxa"/>
          </w:tcPr>
          <w:p w:rsidR="00703A13" w:rsidRPr="005D18E6" w:rsidRDefault="00703A13" w:rsidP="00703A13">
            <w:pPr>
              <w:ind w:left="-108" w:right="-108"/>
              <w:jc w:val="center"/>
              <w:rPr>
                <w:rFonts w:ascii="Angsana New" w:eastAsia="Times New Roman" w:hAnsi="Angsana New"/>
                <w:sz w:val="26"/>
                <w:szCs w:val="26"/>
              </w:rPr>
            </w:pPr>
          </w:p>
        </w:tc>
        <w:tc>
          <w:tcPr>
            <w:tcW w:w="810" w:type="dxa"/>
          </w:tcPr>
          <w:p w:rsidR="00703A13" w:rsidRPr="005D18E6" w:rsidRDefault="00703A13" w:rsidP="00703A13">
            <w:pPr>
              <w:ind w:left="-108" w:right="-108"/>
              <w:jc w:val="center"/>
              <w:rPr>
                <w:rFonts w:ascii="Angsana New" w:eastAsia="Times New Roman" w:hAnsi="Angsana New"/>
                <w:sz w:val="26"/>
                <w:szCs w:val="26"/>
              </w:rPr>
            </w:pPr>
            <w:r w:rsidRPr="005D18E6">
              <w:rPr>
                <w:rFonts w:ascii="Angsana New" w:hAnsi="Angsana New"/>
                <w:sz w:val="26"/>
                <w:szCs w:val="26"/>
              </w:rPr>
              <w:t>Ratio</w:t>
            </w:r>
          </w:p>
        </w:tc>
        <w:tc>
          <w:tcPr>
            <w:tcW w:w="1374" w:type="dxa"/>
          </w:tcPr>
          <w:p w:rsidR="00703A13" w:rsidRPr="005D18E6" w:rsidRDefault="00703A13" w:rsidP="00703A13">
            <w:pPr>
              <w:ind w:left="-108" w:right="-108"/>
              <w:jc w:val="center"/>
              <w:rPr>
                <w:rFonts w:ascii="Angsana New" w:hAnsi="Angsana New"/>
                <w:sz w:val="26"/>
                <w:szCs w:val="26"/>
                <w:cs/>
              </w:rPr>
            </w:pPr>
            <w:r w:rsidRPr="005D18E6">
              <w:rPr>
                <w:rFonts w:ascii="Angsana New" w:hAnsi="Angsana New"/>
                <w:sz w:val="26"/>
                <w:szCs w:val="26"/>
              </w:rPr>
              <w:t>3</w:t>
            </w:r>
            <w:r w:rsidRPr="005D18E6">
              <w:rPr>
                <w:rFonts w:ascii="Angsana New" w:hAnsi="Angsana New" w:hint="cs"/>
                <w:sz w:val="26"/>
                <w:szCs w:val="26"/>
                <w:cs/>
              </w:rPr>
              <w:t xml:space="preserve">1 </w:t>
            </w:r>
            <w:r w:rsidRPr="005D18E6">
              <w:rPr>
                <w:rFonts w:ascii="Angsana New" w:hAnsi="Angsana New"/>
                <w:sz w:val="26"/>
                <w:szCs w:val="26"/>
              </w:rPr>
              <w:t>December 201</w:t>
            </w:r>
            <w:r w:rsidRPr="005D18E6">
              <w:rPr>
                <w:rFonts w:ascii="Angsana New" w:hAnsi="Angsana New" w:hint="cs"/>
                <w:sz w:val="26"/>
                <w:szCs w:val="26"/>
                <w:cs/>
              </w:rPr>
              <w:t>6</w:t>
            </w:r>
          </w:p>
        </w:tc>
        <w:tc>
          <w:tcPr>
            <w:tcW w:w="270" w:type="dxa"/>
          </w:tcPr>
          <w:p w:rsidR="00703A13" w:rsidRPr="005D18E6" w:rsidRDefault="00703A13" w:rsidP="00703A13">
            <w:pPr>
              <w:ind w:left="-108" w:right="-108"/>
              <w:jc w:val="center"/>
              <w:rPr>
                <w:rFonts w:ascii="Angsana New" w:eastAsia="Times New Roman" w:hAnsi="Angsana New"/>
                <w:sz w:val="26"/>
                <w:szCs w:val="26"/>
              </w:rPr>
            </w:pPr>
          </w:p>
        </w:tc>
        <w:tc>
          <w:tcPr>
            <w:tcW w:w="1464" w:type="dxa"/>
          </w:tcPr>
          <w:p w:rsidR="00703A13" w:rsidRPr="005D18E6" w:rsidRDefault="00703A13" w:rsidP="00703A13">
            <w:pPr>
              <w:ind w:left="-108" w:right="-108"/>
              <w:jc w:val="center"/>
              <w:rPr>
                <w:rFonts w:ascii="Angsana New" w:hAnsi="Angsana New"/>
                <w:sz w:val="26"/>
                <w:szCs w:val="26"/>
                <w:cs/>
              </w:rPr>
            </w:pPr>
            <w:r w:rsidRPr="005D18E6">
              <w:rPr>
                <w:rFonts w:ascii="Angsana New" w:hAnsi="Angsana New"/>
                <w:sz w:val="26"/>
                <w:szCs w:val="26"/>
              </w:rPr>
              <w:t>31 December 2015</w:t>
            </w:r>
          </w:p>
        </w:tc>
      </w:tr>
      <w:tr w:rsidR="00703A13" w:rsidRPr="005D18E6" w:rsidTr="005F48CE">
        <w:trPr>
          <w:trHeight w:val="243"/>
        </w:trPr>
        <w:tc>
          <w:tcPr>
            <w:tcW w:w="2496" w:type="dxa"/>
          </w:tcPr>
          <w:p w:rsidR="00703A13" w:rsidRPr="005D18E6" w:rsidRDefault="00703A13" w:rsidP="00703A13">
            <w:pPr>
              <w:ind w:left="-108" w:right="-108"/>
              <w:jc w:val="center"/>
              <w:rPr>
                <w:rFonts w:ascii="Angsana New" w:eastAsia="Times New Roman" w:hAnsi="Angsana New"/>
                <w:sz w:val="26"/>
                <w:szCs w:val="26"/>
                <w:cs/>
              </w:rPr>
            </w:pPr>
          </w:p>
        </w:tc>
        <w:tc>
          <w:tcPr>
            <w:tcW w:w="1554" w:type="dxa"/>
          </w:tcPr>
          <w:p w:rsidR="00703A13" w:rsidRPr="005D18E6" w:rsidRDefault="00703A13" w:rsidP="00703A13">
            <w:pPr>
              <w:ind w:left="-108" w:right="-108"/>
              <w:jc w:val="center"/>
              <w:rPr>
                <w:rFonts w:ascii="Angsana New" w:eastAsia="Times New Roman" w:hAnsi="Angsana New"/>
                <w:sz w:val="26"/>
                <w:szCs w:val="26"/>
              </w:rPr>
            </w:pPr>
          </w:p>
        </w:tc>
        <w:tc>
          <w:tcPr>
            <w:tcW w:w="992" w:type="dxa"/>
          </w:tcPr>
          <w:p w:rsidR="00703A13" w:rsidRPr="005D18E6" w:rsidRDefault="00703A13" w:rsidP="00703A13">
            <w:pPr>
              <w:ind w:left="-108" w:right="-108"/>
              <w:jc w:val="center"/>
              <w:rPr>
                <w:rFonts w:ascii="Angsana New" w:eastAsia="Times New Roman" w:hAnsi="Angsana New"/>
                <w:sz w:val="26"/>
                <w:szCs w:val="26"/>
                <w:cs/>
              </w:rPr>
            </w:pPr>
          </w:p>
        </w:tc>
        <w:tc>
          <w:tcPr>
            <w:tcW w:w="1420" w:type="dxa"/>
          </w:tcPr>
          <w:p w:rsidR="00703A13" w:rsidRPr="005D18E6" w:rsidRDefault="00703A13" w:rsidP="00703A13">
            <w:pPr>
              <w:ind w:left="-108" w:right="-108"/>
              <w:jc w:val="center"/>
              <w:rPr>
                <w:rFonts w:ascii="Angsana New" w:eastAsia="Times New Roman" w:hAnsi="Angsana New"/>
                <w:sz w:val="26"/>
                <w:szCs w:val="26"/>
              </w:rPr>
            </w:pPr>
          </w:p>
        </w:tc>
        <w:tc>
          <w:tcPr>
            <w:tcW w:w="810" w:type="dxa"/>
          </w:tcPr>
          <w:p w:rsidR="00703A13" w:rsidRPr="005D18E6" w:rsidRDefault="00703A13" w:rsidP="00703A13">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w:t>
            </w:r>
          </w:p>
        </w:tc>
        <w:tc>
          <w:tcPr>
            <w:tcW w:w="1374" w:type="dxa"/>
          </w:tcPr>
          <w:p w:rsidR="00703A13" w:rsidRPr="005D18E6" w:rsidRDefault="00703A13" w:rsidP="00703A13">
            <w:pPr>
              <w:ind w:left="-108" w:right="-108"/>
              <w:jc w:val="center"/>
              <w:rPr>
                <w:rFonts w:ascii="Angsana New" w:eastAsia="Times New Roman" w:hAnsi="Angsana New"/>
                <w:sz w:val="26"/>
                <w:szCs w:val="26"/>
              </w:rPr>
            </w:pPr>
            <w:r w:rsidRPr="005D18E6">
              <w:rPr>
                <w:rFonts w:ascii="Angsana New" w:eastAsia="Cordia New" w:hAnsi="Angsana New"/>
                <w:spacing w:val="-4"/>
                <w:sz w:val="26"/>
                <w:szCs w:val="26"/>
              </w:rPr>
              <w:t>Baht</w:t>
            </w:r>
          </w:p>
        </w:tc>
        <w:tc>
          <w:tcPr>
            <w:tcW w:w="270" w:type="dxa"/>
          </w:tcPr>
          <w:p w:rsidR="00703A13" w:rsidRPr="005D18E6" w:rsidRDefault="00703A13" w:rsidP="00703A13">
            <w:pPr>
              <w:ind w:left="-108" w:right="-108"/>
              <w:jc w:val="center"/>
              <w:rPr>
                <w:rFonts w:ascii="Angsana New" w:eastAsia="Times New Roman" w:hAnsi="Angsana New"/>
                <w:sz w:val="26"/>
                <w:szCs w:val="26"/>
                <w:cs/>
              </w:rPr>
            </w:pPr>
          </w:p>
        </w:tc>
        <w:tc>
          <w:tcPr>
            <w:tcW w:w="1464" w:type="dxa"/>
          </w:tcPr>
          <w:p w:rsidR="00703A13" w:rsidRPr="005D18E6" w:rsidRDefault="00703A13" w:rsidP="00703A13">
            <w:pPr>
              <w:ind w:left="-108" w:right="-108"/>
              <w:jc w:val="center"/>
              <w:rPr>
                <w:rFonts w:ascii="Angsana New" w:eastAsia="Times New Roman" w:hAnsi="Angsana New"/>
                <w:sz w:val="26"/>
                <w:szCs w:val="26"/>
              </w:rPr>
            </w:pPr>
            <w:r w:rsidRPr="005D18E6">
              <w:rPr>
                <w:rFonts w:ascii="Angsana New" w:eastAsia="Cordia New" w:hAnsi="Angsana New"/>
                <w:spacing w:val="-4"/>
                <w:sz w:val="26"/>
                <w:szCs w:val="26"/>
              </w:rPr>
              <w:t>Baht</w:t>
            </w:r>
          </w:p>
        </w:tc>
      </w:tr>
      <w:tr w:rsidR="007933E4" w:rsidRPr="005D18E6" w:rsidTr="005F48CE">
        <w:tc>
          <w:tcPr>
            <w:tcW w:w="2496" w:type="dxa"/>
          </w:tcPr>
          <w:p w:rsidR="007933E4" w:rsidRPr="005D18E6" w:rsidRDefault="007933E4" w:rsidP="007933E4">
            <w:pPr>
              <w:ind w:left="138" w:hanging="138"/>
              <w:jc w:val="left"/>
              <w:rPr>
                <w:rFonts w:ascii="Angsana New" w:hAnsi="Angsana New"/>
                <w:sz w:val="26"/>
                <w:szCs w:val="26"/>
              </w:rPr>
            </w:pPr>
            <w:r w:rsidRPr="005D18E6">
              <w:rPr>
                <w:rFonts w:ascii="Angsana New" w:hAnsi="Angsana New"/>
                <w:sz w:val="26"/>
                <w:szCs w:val="26"/>
              </w:rPr>
              <w:t>WISDOM TREE INVESTMENT (S) PTE. LIMITED</w:t>
            </w:r>
          </w:p>
        </w:tc>
        <w:tc>
          <w:tcPr>
            <w:tcW w:w="1554" w:type="dxa"/>
          </w:tcPr>
          <w:p w:rsidR="007933E4" w:rsidRPr="005D18E6" w:rsidRDefault="007933E4" w:rsidP="007933E4">
            <w:pPr>
              <w:jc w:val="center"/>
              <w:rPr>
                <w:rFonts w:ascii="Angsana New" w:hAnsi="Angsana New"/>
                <w:sz w:val="26"/>
                <w:szCs w:val="26"/>
              </w:rPr>
            </w:pPr>
            <w:r w:rsidRPr="005D18E6">
              <w:rPr>
                <w:rFonts w:ascii="Angsana New" w:hAnsi="Angsana New"/>
                <w:sz w:val="26"/>
                <w:szCs w:val="26"/>
              </w:rPr>
              <w:t>Oversea trade and investment</w:t>
            </w:r>
          </w:p>
        </w:tc>
        <w:tc>
          <w:tcPr>
            <w:tcW w:w="992" w:type="dxa"/>
          </w:tcPr>
          <w:p w:rsidR="007933E4" w:rsidRPr="005D18E6" w:rsidRDefault="007933E4" w:rsidP="007933E4">
            <w:pPr>
              <w:ind w:left="-108" w:right="-108"/>
              <w:jc w:val="center"/>
              <w:rPr>
                <w:rFonts w:ascii="Angsana New" w:hAnsi="Angsana New"/>
                <w:sz w:val="26"/>
                <w:szCs w:val="26"/>
                <w:cs/>
              </w:rPr>
            </w:pPr>
            <w:r w:rsidRPr="005D18E6">
              <w:rPr>
                <w:rFonts w:ascii="Angsana New" w:hAnsi="Angsana New"/>
                <w:sz w:val="26"/>
                <w:szCs w:val="26"/>
              </w:rPr>
              <w:t>Singapore</w:t>
            </w:r>
          </w:p>
        </w:tc>
        <w:tc>
          <w:tcPr>
            <w:tcW w:w="1420" w:type="dxa"/>
          </w:tcPr>
          <w:p w:rsidR="007933E4" w:rsidRPr="005D18E6" w:rsidRDefault="007933E4" w:rsidP="007933E4">
            <w:pPr>
              <w:ind w:left="-108" w:right="-86"/>
              <w:jc w:val="center"/>
              <w:rPr>
                <w:rFonts w:ascii="Angsana New" w:hAnsi="Angsana New"/>
                <w:sz w:val="26"/>
                <w:szCs w:val="26"/>
              </w:rPr>
            </w:pPr>
            <w:r w:rsidRPr="005D18E6">
              <w:rPr>
                <w:rFonts w:ascii="Angsana New" w:hAnsi="Angsana New"/>
                <w:sz w:val="26"/>
                <w:szCs w:val="26"/>
              </w:rPr>
              <w:t>USD 12,000,</w:t>
            </w:r>
            <w:r w:rsidRPr="005D18E6">
              <w:rPr>
                <w:rFonts w:ascii="Angsana New" w:hAnsi="Angsana New" w:hint="cs"/>
                <w:sz w:val="26"/>
                <w:szCs w:val="26"/>
                <w:cs/>
              </w:rPr>
              <w:t>1</w:t>
            </w:r>
            <w:r w:rsidRPr="005D18E6">
              <w:rPr>
                <w:rFonts w:ascii="Angsana New" w:hAnsi="Angsana New"/>
                <w:sz w:val="26"/>
                <w:szCs w:val="26"/>
              </w:rPr>
              <w:t>00</w:t>
            </w:r>
          </w:p>
        </w:tc>
        <w:tc>
          <w:tcPr>
            <w:tcW w:w="810" w:type="dxa"/>
            <w:shd w:val="clear" w:color="auto" w:fill="auto"/>
          </w:tcPr>
          <w:p w:rsidR="007933E4" w:rsidRPr="005D18E6" w:rsidRDefault="007933E4" w:rsidP="007933E4">
            <w:pPr>
              <w:ind w:left="-108" w:right="-108"/>
              <w:jc w:val="center"/>
              <w:rPr>
                <w:rFonts w:ascii="Angsana New" w:hAnsi="Angsana New"/>
                <w:sz w:val="26"/>
                <w:szCs w:val="26"/>
                <w:cs/>
              </w:rPr>
            </w:pPr>
            <w:r w:rsidRPr="005D18E6">
              <w:rPr>
                <w:rFonts w:ascii="Angsana New" w:hAnsi="Angsana New"/>
                <w:sz w:val="26"/>
                <w:szCs w:val="26"/>
                <w:cs/>
              </w:rPr>
              <w:t>45</w:t>
            </w:r>
          </w:p>
        </w:tc>
        <w:tc>
          <w:tcPr>
            <w:tcW w:w="1374" w:type="dxa"/>
            <w:shd w:val="clear" w:color="auto" w:fill="auto"/>
          </w:tcPr>
          <w:p w:rsidR="007933E4" w:rsidRPr="005D18E6" w:rsidRDefault="006F2636" w:rsidP="006F2636">
            <w:pPr>
              <w:ind w:left="-108" w:right="48"/>
              <w:jc w:val="right"/>
              <w:rPr>
                <w:rFonts w:ascii="Angsana New" w:hAnsi="Angsana New"/>
                <w:sz w:val="26"/>
                <w:szCs w:val="26"/>
              </w:rPr>
            </w:pPr>
            <w:r>
              <w:rPr>
                <w:rFonts w:ascii="Angsana New" w:hAnsi="Angsana New"/>
                <w:sz w:val="26"/>
                <w:szCs w:val="26"/>
              </w:rPr>
              <w:t>186</w:t>
            </w:r>
            <w:r w:rsidR="007933E4" w:rsidRPr="005D18E6">
              <w:rPr>
                <w:rFonts w:ascii="Angsana New" w:hAnsi="Angsana New"/>
                <w:sz w:val="26"/>
                <w:szCs w:val="26"/>
              </w:rPr>
              <w:t>,</w:t>
            </w:r>
            <w:r>
              <w:rPr>
                <w:rFonts w:ascii="Angsana New" w:hAnsi="Angsana New"/>
                <w:sz w:val="26"/>
                <w:szCs w:val="26"/>
              </w:rPr>
              <w:t>105</w:t>
            </w:r>
            <w:r w:rsidR="007933E4" w:rsidRPr="005D18E6">
              <w:rPr>
                <w:rFonts w:ascii="Angsana New" w:hAnsi="Angsana New"/>
                <w:sz w:val="26"/>
                <w:szCs w:val="26"/>
              </w:rPr>
              <w:t>,</w:t>
            </w:r>
            <w:r>
              <w:rPr>
                <w:rFonts w:ascii="Angsana New" w:hAnsi="Angsana New"/>
                <w:sz w:val="26"/>
                <w:szCs w:val="26"/>
              </w:rPr>
              <w:t>430.83</w:t>
            </w:r>
          </w:p>
        </w:tc>
        <w:tc>
          <w:tcPr>
            <w:tcW w:w="270" w:type="dxa"/>
            <w:shd w:val="clear" w:color="auto" w:fill="auto"/>
          </w:tcPr>
          <w:p w:rsidR="007933E4" w:rsidRPr="005D18E6" w:rsidRDefault="007933E4" w:rsidP="007933E4">
            <w:pPr>
              <w:ind w:left="-108" w:right="177"/>
              <w:jc w:val="right"/>
              <w:rPr>
                <w:rFonts w:ascii="Angsana New" w:hAnsi="Angsana New"/>
                <w:sz w:val="26"/>
                <w:szCs w:val="26"/>
              </w:rPr>
            </w:pPr>
          </w:p>
        </w:tc>
        <w:tc>
          <w:tcPr>
            <w:tcW w:w="1464" w:type="dxa"/>
            <w:shd w:val="clear" w:color="auto" w:fill="auto"/>
          </w:tcPr>
          <w:p w:rsidR="007933E4" w:rsidRPr="005D18E6" w:rsidRDefault="007933E4" w:rsidP="007933E4">
            <w:pPr>
              <w:ind w:left="-108" w:right="48"/>
              <w:jc w:val="right"/>
              <w:rPr>
                <w:rFonts w:ascii="Angsana New" w:hAnsi="Angsana New"/>
                <w:sz w:val="26"/>
                <w:szCs w:val="26"/>
              </w:rPr>
            </w:pPr>
            <w:r w:rsidRPr="005D18E6">
              <w:rPr>
                <w:rFonts w:ascii="Angsana New" w:hAnsi="Angsana New" w:hint="cs"/>
                <w:sz w:val="26"/>
                <w:szCs w:val="26"/>
                <w:cs/>
              </w:rPr>
              <w:t>1</w:t>
            </w:r>
            <w:r w:rsidRPr="005D18E6">
              <w:rPr>
                <w:rFonts w:ascii="Angsana New" w:hAnsi="Angsana New"/>
                <w:sz w:val="26"/>
                <w:szCs w:val="26"/>
              </w:rPr>
              <w:t>74,673,839</w:t>
            </w:r>
            <w:r w:rsidRPr="005D18E6">
              <w:rPr>
                <w:rFonts w:ascii="Angsana New" w:hAnsi="Angsana New"/>
                <w:sz w:val="26"/>
                <w:szCs w:val="26"/>
                <w:cs/>
              </w:rPr>
              <w:t>.</w:t>
            </w:r>
            <w:r w:rsidRPr="005D18E6">
              <w:rPr>
                <w:rFonts w:ascii="Angsana New" w:hAnsi="Angsana New"/>
                <w:sz w:val="26"/>
                <w:szCs w:val="26"/>
              </w:rPr>
              <w:t>68</w:t>
            </w:r>
          </w:p>
        </w:tc>
      </w:tr>
      <w:tr w:rsidR="007933E4" w:rsidRPr="005D18E6" w:rsidTr="005F48CE">
        <w:tc>
          <w:tcPr>
            <w:tcW w:w="2496" w:type="dxa"/>
          </w:tcPr>
          <w:p w:rsidR="007933E4" w:rsidRPr="005D18E6" w:rsidRDefault="007933E4" w:rsidP="007933E4">
            <w:pPr>
              <w:ind w:right="-126"/>
              <w:jc w:val="left"/>
              <w:rPr>
                <w:rFonts w:ascii="Angsana New" w:hAnsi="Angsana New"/>
                <w:sz w:val="26"/>
                <w:szCs w:val="26"/>
              </w:rPr>
            </w:pPr>
            <w:r w:rsidRPr="005D18E6">
              <w:rPr>
                <w:rFonts w:ascii="Angsana New" w:hAnsi="Angsana New"/>
                <w:sz w:val="26"/>
                <w:szCs w:val="26"/>
              </w:rPr>
              <w:t>Kobelco Millcon Steel</w:t>
            </w:r>
          </w:p>
          <w:p w:rsidR="007933E4" w:rsidRPr="005D18E6" w:rsidRDefault="007933E4" w:rsidP="007933E4">
            <w:pPr>
              <w:ind w:left="176" w:right="-126"/>
              <w:jc w:val="left"/>
              <w:rPr>
                <w:rFonts w:ascii="Angsana New" w:hAnsi="Angsana New"/>
                <w:sz w:val="26"/>
                <w:szCs w:val="26"/>
              </w:rPr>
            </w:pPr>
            <w:r w:rsidRPr="005D18E6">
              <w:rPr>
                <w:rFonts w:ascii="Angsana New" w:hAnsi="Angsana New"/>
                <w:sz w:val="26"/>
                <w:szCs w:val="26"/>
              </w:rPr>
              <w:t>Co., Ltd. (Millcon Special Steel Limited)</w:t>
            </w:r>
          </w:p>
        </w:tc>
        <w:tc>
          <w:tcPr>
            <w:tcW w:w="1554" w:type="dxa"/>
            <w:shd w:val="clear" w:color="auto" w:fill="auto"/>
          </w:tcPr>
          <w:p w:rsidR="007933E4" w:rsidRPr="005D18E6" w:rsidRDefault="007933E4" w:rsidP="007933E4">
            <w:pPr>
              <w:jc w:val="center"/>
              <w:rPr>
                <w:rFonts w:ascii="Angsana New" w:hAnsi="Angsana New"/>
                <w:sz w:val="26"/>
                <w:szCs w:val="26"/>
              </w:rPr>
            </w:pPr>
            <w:r w:rsidRPr="005D18E6">
              <w:rPr>
                <w:rFonts w:ascii="Angsana New" w:hAnsi="Angsana New"/>
                <w:sz w:val="26"/>
                <w:szCs w:val="26"/>
              </w:rPr>
              <w:t>Production and sale of steel wire</w:t>
            </w:r>
          </w:p>
        </w:tc>
        <w:tc>
          <w:tcPr>
            <w:tcW w:w="992" w:type="dxa"/>
          </w:tcPr>
          <w:p w:rsidR="007933E4" w:rsidRPr="005D18E6" w:rsidRDefault="007933E4" w:rsidP="007933E4">
            <w:pPr>
              <w:ind w:left="-108" w:right="-108"/>
              <w:jc w:val="center"/>
              <w:rPr>
                <w:rFonts w:ascii="Angsana New" w:hAnsi="Angsana New"/>
                <w:sz w:val="26"/>
                <w:szCs w:val="26"/>
              </w:rPr>
            </w:pPr>
            <w:r w:rsidRPr="005D18E6">
              <w:rPr>
                <w:rFonts w:ascii="Angsana New" w:hAnsi="Angsana New"/>
                <w:sz w:val="26"/>
                <w:szCs w:val="26"/>
              </w:rPr>
              <w:t>Thailand</w:t>
            </w:r>
          </w:p>
        </w:tc>
        <w:tc>
          <w:tcPr>
            <w:tcW w:w="1420" w:type="dxa"/>
            <w:shd w:val="clear" w:color="auto" w:fill="auto"/>
          </w:tcPr>
          <w:p w:rsidR="007933E4" w:rsidRPr="005D18E6" w:rsidRDefault="007933E4" w:rsidP="007933E4">
            <w:pPr>
              <w:ind w:left="-108" w:right="-86"/>
              <w:jc w:val="center"/>
              <w:rPr>
                <w:rFonts w:ascii="Angsana New" w:hAnsi="Angsana New"/>
                <w:sz w:val="26"/>
                <w:szCs w:val="26"/>
              </w:rPr>
            </w:pPr>
            <w:r w:rsidRPr="005D18E6">
              <w:rPr>
                <w:rFonts w:ascii="Angsana New" w:hAnsi="Angsana New"/>
                <w:sz w:val="26"/>
                <w:szCs w:val="26"/>
              </w:rPr>
              <w:t xml:space="preserve">Baht </w:t>
            </w:r>
            <w:r w:rsidRPr="005D18E6">
              <w:rPr>
                <w:rFonts w:ascii="Angsana New" w:hAnsi="Angsana New"/>
                <w:sz w:val="26"/>
                <w:szCs w:val="26"/>
                <w:cs/>
              </w:rPr>
              <w:t>2</w:t>
            </w:r>
            <w:r w:rsidRPr="005D18E6">
              <w:rPr>
                <w:rFonts w:ascii="Angsana New" w:hAnsi="Angsana New"/>
                <w:sz w:val="26"/>
                <w:szCs w:val="26"/>
              </w:rPr>
              <w:t>,</w:t>
            </w:r>
            <w:r w:rsidRPr="005D18E6">
              <w:rPr>
                <w:rFonts w:ascii="Angsana New" w:hAnsi="Angsana New"/>
                <w:sz w:val="26"/>
                <w:szCs w:val="26"/>
                <w:cs/>
              </w:rPr>
              <w:t>830</w:t>
            </w:r>
            <w:r w:rsidRPr="005D18E6">
              <w:rPr>
                <w:rFonts w:ascii="Angsana New" w:hAnsi="Angsana New"/>
                <w:sz w:val="26"/>
                <w:szCs w:val="26"/>
              </w:rPr>
              <w:t>,</w:t>
            </w:r>
            <w:r w:rsidRPr="005D18E6">
              <w:rPr>
                <w:rFonts w:ascii="Angsana New" w:hAnsi="Angsana New"/>
                <w:sz w:val="26"/>
                <w:szCs w:val="26"/>
                <w:cs/>
              </w:rPr>
              <w:t>000</w:t>
            </w:r>
            <w:r w:rsidRPr="005D18E6">
              <w:rPr>
                <w:rFonts w:ascii="Angsana New" w:hAnsi="Angsana New"/>
                <w:sz w:val="26"/>
                <w:szCs w:val="26"/>
              </w:rPr>
              <w:t>,000</w:t>
            </w:r>
          </w:p>
        </w:tc>
        <w:tc>
          <w:tcPr>
            <w:tcW w:w="810" w:type="dxa"/>
          </w:tcPr>
          <w:p w:rsidR="007933E4" w:rsidRPr="005D18E6" w:rsidRDefault="007933E4" w:rsidP="007933E4">
            <w:pPr>
              <w:ind w:left="-108" w:right="-108"/>
              <w:jc w:val="center"/>
              <w:rPr>
                <w:rFonts w:ascii="Angsana New" w:hAnsi="Angsana New"/>
                <w:sz w:val="26"/>
                <w:szCs w:val="26"/>
                <w:cs/>
              </w:rPr>
            </w:pPr>
            <w:r w:rsidRPr="005D18E6">
              <w:rPr>
                <w:rFonts w:ascii="Angsana New" w:hAnsi="Angsana New"/>
                <w:sz w:val="26"/>
                <w:szCs w:val="26"/>
                <w:cs/>
              </w:rPr>
              <w:t>50</w:t>
            </w:r>
          </w:p>
        </w:tc>
        <w:tc>
          <w:tcPr>
            <w:tcW w:w="1374" w:type="dxa"/>
            <w:tcBorders>
              <w:bottom w:val="single" w:sz="4" w:space="0" w:color="auto"/>
            </w:tcBorders>
            <w:shd w:val="clear" w:color="auto" w:fill="auto"/>
          </w:tcPr>
          <w:p w:rsidR="007933E4" w:rsidRPr="005D18E6" w:rsidRDefault="00C723A2" w:rsidP="007933E4">
            <w:pPr>
              <w:ind w:left="-108" w:right="48"/>
              <w:jc w:val="right"/>
              <w:rPr>
                <w:rFonts w:ascii="Angsana New" w:hAnsi="Angsana New"/>
                <w:sz w:val="26"/>
                <w:szCs w:val="26"/>
              </w:rPr>
            </w:pPr>
            <w:r>
              <w:rPr>
                <w:rFonts w:ascii="Angsana New" w:hAnsi="Angsana New"/>
                <w:sz w:val="26"/>
                <w:szCs w:val="26"/>
              </w:rPr>
              <w:t>125,193,071.55</w:t>
            </w:r>
          </w:p>
        </w:tc>
        <w:tc>
          <w:tcPr>
            <w:tcW w:w="270" w:type="dxa"/>
            <w:shd w:val="clear" w:color="auto" w:fill="auto"/>
          </w:tcPr>
          <w:p w:rsidR="007933E4" w:rsidRPr="005D18E6" w:rsidRDefault="007933E4" w:rsidP="007933E4">
            <w:pPr>
              <w:ind w:left="-108" w:right="177"/>
              <w:jc w:val="right"/>
              <w:rPr>
                <w:rFonts w:ascii="Angsana New" w:hAnsi="Angsana New"/>
                <w:sz w:val="26"/>
                <w:szCs w:val="26"/>
              </w:rPr>
            </w:pPr>
          </w:p>
        </w:tc>
        <w:tc>
          <w:tcPr>
            <w:tcW w:w="1464" w:type="dxa"/>
            <w:tcBorders>
              <w:bottom w:val="single" w:sz="4" w:space="0" w:color="auto"/>
            </w:tcBorders>
            <w:shd w:val="clear" w:color="auto" w:fill="auto"/>
          </w:tcPr>
          <w:p w:rsidR="007933E4" w:rsidRPr="005D18E6" w:rsidRDefault="007933E4" w:rsidP="007933E4">
            <w:pPr>
              <w:ind w:left="-108" w:right="-84"/>
              <w:jc w:val="center"/>
              <w:rPr>
                <w:rFonts w:ascii="Angsana New" w:hAnsi="Angsana New"/>
                <w:sz w:val="26"/>
                <w:szCs w:val="26"/>
                <w:cs/>
              </w:rPr>
            </w:pPr>
            <w:r w:rsidRPr="005D18E6">
              <w:rPr>
                <w:rFonts w:ascii="Angsana New" w:hAnsi="Angsana New" w:hint="cs"/>
                <w:sz w:val="26"/>
                <w:szCs w:val="26"/>
                <w:cs/>
              </w:rPr>
              <w:t>-</w:t>
            </w:r>
          </w:p>
        </w:tc>
      </w:tr>
      <w:tr w:rsidR="007933E4" w:rsidRPr="005D18E6" w:rsidTr="005F48CE">
        <w:tc>
          <w:tcPr>
            <w:tcW w:w="4050" w:type="dxa"/>
            <w:gridSpan w:val="2"/>
          </w:tcPr>
          <w:p w:rsidR="007933E4" w:rsidRPr="005D18E6" w:rsidRDefault="007933E4" w:rsidP="007933E4">
            <w:pPr>
              <w:ind w:firstLine="605"/>
              <w:rPr>
                <w:rFonts w:ascii="Angsana New" w:hAnsi="Angsana New"/>
                <w:sz w:val="26"/>
                <w:szCs w:val="26"/>
                <w:cs/>
              </w:rPr>
            </w:pPr>
            <w:r w:rsidRPr="005D18E6">
              <w:rPr>
                <w:rFonts w:ascii="Angsana New" w:hAnsi="Angsana New"/>
                <w:sz w:val="26"/>
                <w:szCs w:val="26"/>
              </w:rPr>
              <w:t>Total Investment in Joint Venture</w:t>
            </w:r>
          </w:p>
        </w:tc>
        <w:tc>
          <w:tcPr>
            <w:tcW w:w="992" w:type="dxa"/>
          </w:tcPr>
          <w:p w:rsidR="007933E4" w:rsidRPr="005D18E6" w:rsidRDefault="007933E4" w:rsidP="006A2F2A">
            <w:pPr>
              <w:ind w:left="-108" w:right="-108"/>
              <w:jc w:val="center"/>
              <w:rPr>
                <w:rFonts w:ascii="Angsana New" w:hAnsi="Angsana New"/>
                <w:sz w:val="26"/>
                <w:szCs w:val="26"/>
                <w:cs/>
              </w:rPr>
            </w:pPr>
          </w:p>
        </w:tc>
        <w:tc>
          <w:tcPr>
            <w:tcW w:w="1420" w:type="dxa"/>
            <w:shd w:val="clear" w:color="auto" w:fill="auto"/>
          </w:tcPr>
          <w:p w:rsidR="007933E4" w:rsidRPr="005D18E6" w:rsidRDefault="007933E4" w:rsidP="006A2F2A">
            <w:pPr>
              <w:ind w:left="-108" w:right="-86"/>
              <w:jc w:val="center"/>
              <w:rPr>
                <w:rFonts w:ascii="Angsana New" w:hAnsi="Angsana New"/>
                <w:sz w:val="26"/>
                <w:szCs w:val="26"/>
                <w:cs/>
              </w:rPr>
            </w:pPr>
          </w:p>
        </w:tc>
        <w:tc>
          <w:tcPr>
            <w:tcW w:w="810" w:type="dxa"/>
          </w:tcPr>
          <w:p w:rsidR="007933E4" w:rsidRPr="005D18E6" w:rsidRDefault="007933E4" w:rsidP="006A2F2A">
            <w:pPr>
              <w:ind w:left="-108" w:right="-108"/>
              <w:jc w:val="center"/>
              <w:rPr>
                <w:rFonts w:ascii="Angsana New" w:hAnsi="Angsana New"/>
                <w:sz w:val="26"/>
                <w:szCs w:val="26"/>
                <w:highlight w:val="green"/>
                <w:cs/>
              </w:rPr>
            </w:pPr>
          </w:p>
        </w:tc>
        <w:tc>
          <w:tcPr>
            <w:tcW w:w="1374" w:type="dxa"/>
            <w:tcBorders>
              <w:top w:val="single" w:sz="4" w:space="0" w:color="auto"/>
              <w:bottom w:val="double" w:sz="4" w:space="0" w:color="auto"/>
            </w:tcBorders>
            <w:shd w:val="clear" w:color="auto" w:fill="auto"/>
          </w:tcPr>
          <w:p w:rsidR="007933E4" w:rsidRPr="005D18E6" w:rsidRDefault="006F2636" w:rsidP="006F2636">
            <w:pPr>
              <w:ind w:left="-108" w:right="48"/>
              <w:jc w:val="right"/>
              <w:rPr>
                <w:rFonts w:ascii="Angsana New" w:hAnsi="Angsana New"/>
                <w:sz w:val="26"/>
                <w:szCs w:val="26"/>
              </w:rPr>
            </w:pPr>
            <w:r>
              <w:rPr>
                <w:rFonts w:ascii="Angsana New" w:hAnsi="Angsana New"/>
                <w:sz w:val="26"/>
                <w:szCs w:val="26"/>
              </w:rPr>
              <w:t>311</w:t>
            </w:r>
            <w:r w:rsidR="00C723A2">
              <w:rPr>
                <w:rFonts w:ascii="Angsana New" w:hAnsi="Angsana New"/>
                <w:sz w:val="26"/>
                <w:szCs w:val="26"/>
              </w:rPr>
              <w:t>,</w:t>
            </w:r>
            <w:r>
              <w:rPr>
                <w:rFonts w:ascii="Angsana New" w:hAnsi="Angsana New"/>
                <w:sz w:val="26"/>
                <w:szCs w:val="26"/>
              </w:rPr>
              <w:t>298</w:t>
            </w:r>
            <w:r w:rsidR="00C723A2">
              <w:rPr>
                <w:rFonts w:ascii="Angsana New" w:hAnsi="Angsana New"/>
                <w:sz w:val="26"/>
                <w:szCs w:val="26"/>
              </w:rPr>
              <w:t>,</w:t>
            </w:r>
            <w:r>
              <w:rPr>
                <w:rFonts w:ascii="Angsana New" w:hAnsi="Angsana New"/>
                <w:sz w:val="26"/>
                <w:szCs w:val="26"/>
              </w:rPr>
              <w:t>502.38</w:t>
            </w:r>
          </w:p>
        </w:tc>
        <w:tc>
          <w:tcPr>
            <w:tcW w:w="270" w:type="dxa"/>
            <w:shd w:val="clear" w:color="auto" w:fill="auto"/>
          </w:tcPr>
          <w:p w:rsidR="007933E4" w:rsidRPr="005D18E6" w:rsidRDefault="007933E4" w:rsidP="006A2F2A">
            <w:pPr>
              <w:ind w:left="-108" w:right="177"/>
              <w:jc w:val="right"/>
              <w:rPr>
                <w:rFonts w:ascii="Angsana New" w:hAnsi="Angsana New"/>
                <w:sz w:val="26"/>
                <w:szCs w:val="26"/>
              </w:rPr>
            </w:pPr>
          </w:p>
        </w:tc>
        <w:tc>
          <w:tcPr>
            <w:tcW w:w="1464" w:type="dxa"/>
            <w:tcBorders>
              <w:top w:val="single" w:sz="4" w:space="0" w:color="auto"/>
              <w:bottom w:val="double" w:sz="4" w:space="0" w:color="auto"/>
            </w:tcBorders>
            <w:shd w:val="clear" w:color="auto" w:fill="auto"/>
          </w:tcPr>
          <w:p w:rsidR="007933E4" w:rsidRPr="005D18E6" w:rsidRDefault="007933E4" w:rsidP="006A2F2A">
            <w:pPr>
              <w:ind w:left="-108" w:right="48"/>
              <w:jc w:val="right"/>
              <w:rPr>
                <w:rFonts w:ascii="Angsana New" w:hAnsi="Angsana New"/>
                <w:sz w:val="26"/>
                <w:szCs w:val="26"/>
              </w:rPr>
            </w:pPr>
            <w:r w:rsidRPr="005D18E6">
              <w:rPr>
                <w:rFonts w:ascii="Angsana New" w:hAnsi="Angsana New" w:hint="cs"/>
                <w:sz w:val="26"/>
                <w:szCs w:val="26"/>
                <w:cs/>
              </w:rPr>
              <w:t>1</w:t>
            </w:r>
            <w:r w:rsidRPr="005D18E6">
              <w:rPr>
                <w:rFonts w:ascii="Angsana New" w:hAnsi="Angsana New"/>
                <w:sz w:val="26"/>
                <w:szCs w:val="26"/>
              </w:rPr>
              <w:t>74,673,839</w:t>
            </w:r>
            <w:r w:rsidRPr="005D18E6">
              <w:rPr>
                <w:rFonts w:ascii="Angsana New" w:hAnsi="Angsana New"/>
                <w:sz w:val="26"/>
                <w:szCs w:val="26"/>
                <w:cs/>
              </w:rPr>
              <w:t>.</w:t>
            </w:r>
            <w:r w:rsidRPr="005D18E6">
              <w:rPr>
                <w:rFonts w:ascii="Angsana New" w:hAnsi="Angsana New"/>
                <w:sz w:val="26"/>
                <w:szCs w:val="26"/>
              </w:rPr>
              <w:t>68</w:t>
            </w:r>
          </w:p>
        </w:tc>
      </w:tr>
      <w:tr w:rsidR="00703A13" w:rsidRPr="005D18E6" w:rsidTr="005F48CE">
        <w:tc>
          <w:tcPr>
            <w:tcW w:w="2496" w:type="dxa"/>
          </w:tcPr>
          <w:p w:rsidR="00703A13" w:rsidRPr="005D18E6" w:rsidRDefault="00703A13" w:rsidP="006A2F2A">
            <w:pPr>
              <w:ind w:left="-108" w:right="-108"/>
              <w:jc w:val="center"/>
              <w:rPr>
                <w:rFonts w:ascii="Angsana New" w:eastAsia="Times New Roman" w:hAnsi="Angsana New"/>
                <w:sz w:val="26"/>
                <w:szCs w:val="26"/>
                <w:cs/>
              </w:rPr>
            </w:pPr>
          </w:p>
        </w:tc>
        <w:tc>
          <w:tcPr>
            <w:tcW w:w="1554" w:type="dxa"/>
          </w:tcPr>
          <w:p w:rsidR="00703A13" w:rsidRPr="005D18E6" w:rsidRDefault="00703A13" w:rsidP="006A2F2A">
            <w:pPr>
              <w:ind w:left="-108" w:right="-108"/>
              <w:jc w:val="center"/>
              <w:rPr>
                <w:rFonts w:ascii="Angsana New" w:eastAsia="Times New Roman" w:hAnsi="Angsana New"/>
                <w:sz w:val="26"/>
                <w:szCs w:val="26"/>
                <w:cs/>
              </w:rPr>
            </w:pPr>
          </w:p>
        </w:tc>
        <w:tc>
          <w:tcPr>
            <w:tcW w:w="992" w:type="dxa"/>
          </w:tcPr>
          <w:p w:rsidR="00703A13" w:rsidRPr="005D18E6" w:rsidRDefault="00703A13" w:rsidP="006A2F2A">
            <w:pPr>
              <w:ind w:left="-108" w:right="-108"/>
              <w:jc w:val="center"/>
              <w:rPr>
                <w:rFonts w:ascii="Angsana New" w:eastAsia="Times New Roman" w:hAnsi="Angsana New"/>
                <w:sz w:val="26"/>
                <w:szCs w:val="26"/>
                <w:cs/>
              </w:rPr>
            </w:pPr>
          </w:p>
        </w:tc>
        <w:tc>
          <w:tcPr>
            <w:tcW w:w="1420" w:type="dxa"/>
          </w:tcPr>
          <w:p w:rsidR="00703A13" w:rsidRPr="005D18E6" w:rsidRDefault="00703A13" w:rsidP="006A2F2A">
            <w:pPr>
              <w:ind w:left="-108" w:right="-108"/>
              <w:jc w:val="center"/>
              <w:rPr>
                <w:rFonts w:ascii="Angsana New" w:eastAsia="Times New Roman" w:hAnsi="Angsana New"/>
                <w:sz w:val="26"/>
                <w:szCs w:val="26"/>
                <w:cs/>
              </w:rPr>
            </w:pPr>
          </w:p>
        </w:tc>
        <w:tc>
          <w:tcPr>
            <w:tcW w:w="810" w:type="dxa"/>
          </w:tcPr>
          <w:p w:rsidR="00703A13" w:rsidRPr="005D18E6" w:rsidRDefault="00703A13" w:rsidP="006A2F2A">
            <w:pPr>
              <w:ind w:left="-108" w:right="-108"/>
              <w:jc w:val="center"/>
              <w:rPr>
                <w:rFonts w:ascii="Angsana New" w:eastAsia="Times New Roman" w:hAnsi="Angsana New"/>
                <w:sz w:val="26"/>
                <w:szCs w:val="26"/>
              </w:rPr>
            </w:pPr>
          </w:p>
        </w:tc>
        <w:tc>
          <w:tcPr>
            <w:tcW w:w="1374" w:type="dxa"/>
            <w:tcBorders>
              <w:top w:val="double" w:sz="4" w:space="0" w:color="auto"/>
            </w:tcBorders>
          </w:tcPr>
          <w:p w:rsidR="00703A13" w:rsidRPr="005D18E6" w:rsidRDefault="00703A13" w:rsidP="006A2F2A">
            <w:pPr>
              <w:ind w:left="-108" w:right="-108"/>
              <w:jc w:val="center"/>
              <w:rPr>
                <w:rFonts w:ascii="Angsana New" w:eastAsia="Times New Roman" w:hAnsi="Angsana New"/>
                <w:sz w:val="26"/>
                <w:szCs w:val="26"/>
              </w:rPr>
            </w:pPr>
          </w:p>
        </w:tc>
        <w:tc>
          <w:tcPr>
            <w:tcW w:w="270" w:type="dxa"/>
          </w:tcPr>
          <w:p w:rsidR="00703A13" w:rsidRPr="005D18E6" w:rsidRDefault="00703A13" w:rsidP="006A2F2A">
            <w:pPr>
              <w:ind w:left="-108" w:right="-108"/>
              <w:jc w:val="center"/>
              <w:rPr>
                <w:rFonts w:ascii="Angsana New" w:eastAsia="Times New Roman" w:hAnsi="Angsana New"/>
                <w:sz w:val="26"/>
                <w:szCs w:val="26"/>
                <w:cs/>
              </w:rPr>
            </w:pPr>
          </w:p>
        </w:tc>
        <w:tc>
          <w:tcPr>
            <w:tcW w:w="1464" w:type="dxa"/>
            <w:tcBorders>
              <w:top w:val="double" w:sz="4" w:space="0" w:color="auto"/>
            </w:tcBorders>
          </w:tcPr>
          <w:p w:rsidR="00703A13" w:rsidRPr="005D18E6" w:rsidRDefault="00703A13" w:rsidP="006A2F2A">
            <w:pPr>
              <w:ind w:left="-108" w:right="-108"/>
              <w:jc w:val="center"/>
              <w:rPr>
                <w:rFonts w:ascii="Angsana New" w:eastAsia="Times New Roman" w:hAnsi="Angsana New"/>
                <w:sz w:val="26"/>
                <w:szCs w:val="26"/>
              </w:rPr>
            </w:pPr>
          </w:p>
        </w:tc>
      </w:tr>
      <w:tr w:rsidR="000122AD" w:rsidRPr="005D18E6" w:rsidTr="005F48CE">
        <w:tc>
          <w:tcPr>
            <w:tcW w:w="2496" w:type="dxa"/>
          </w:tcPr>
          <w:p w:rsidR="000122AD" w:rsidRPr="005D18E6" w:rsidRDefault="000122AD" w:rsidP="000122AD">
            <w:pPr>
              <w:ind w:left="-108" w:right="-108"/>
              <w:jc w:val="center"/>
              <w:rPr>
                <w:rFonts w:ascii="Angsana New" w:eastAsia="Times New Roman" w:hAnsi="Angsana New"/>
                <w:sz w:val="26"/>
                <w:szCs w:val="26"/>
                <w:cs/>
              </w:rPr>
            </w:pPr>
          </w:p>
        </w:tc>
        <w:tc>
          <w:tcPr>
            <w:tcW w:w="1554" w:type="dxa"/>
          </w:tcPr>
          <w:p w:rsidR="000122AD" w:rsidRPr="005D18E6" w:rsidRDefault="000122AD" w:rsidP="000122AD">
            <w:pPr>
              <w:ind w:left="-108" w:right="-108"/>
              <w:jc w:val="center"/>
              <w:rPr>
                <w:rFonts w:ascii="Angsana New" w:eastAsia="Times New Roman" w:hAnsi="Angsana New"/>
                <w:sz w:val="26"/>
                <w:szCs w:val="26"/>
                <w:cs/>
              </w:rPr>
            </w:pPr>
          </w:p>
        </w:tc>
        <w:tc>
          <w:tcPr>
            <w:tcW w:w="992" w:type="dxa"/>
          </w:tcPr>
          <w:p w:rsidR="000122AD" w:rsidRPr="005D18E6" w:rsidRDefault="000122AD" w:rsidP="000122AD">
            <w:pPr>
              <w:ind w:left="-108" w:right="-108"/>
              <w:jc w:val="center"/>
              <w:rPr>
                <w:rFonts w:ascii="Angsana New" w:eastAsia="Times New Roman" w:hAnsi="Angsana New"/>
                <w:sz w:val="26"/>
                <w:szCs w:val="26"/>
                <w:cs/>
              </w:rPr>
            </w:pPr>
          </w:p>
        </w:tc>
        <w:tc>
          <w:tcPr>
            <w:tcW w:w="1420" w:type="dxa"/>
          </w:tcPr>
          <w:p w:rsidR="000122AD" w:rsidRPr="005D18E6" w:rsidRDefault="000122AD" w:rsidP="000122AD">
            <w:pPr>
              <w:ind w:left="-108" w:right="-108"/>
              <w:jc w:val="center"/>
              <w:rPr>
                <w:rFonts w:ascii="Angsana New" w:eastAsia="Times New Roman" w:hAnsi="Angsana New"/>
                <w:sz w:val="26"/>
                <w:szCs w:val="26"/>
                <w:cs/>
              </w:rPr>
            </w:pPr>
          </w:p>
        </w:tc>
        <w:tc>
          <w:tcPr>
            <w:tcW w:w="810" w:type="dxa"/>
          </w:tcPr>
          <w:p w:rsidR="000122AD" w:rsidRPr="005D18E6" w:rsidRDefault="000122AD" w:rsidP="000122AD">
            <w:pPr>
              <w:ind w:left="-108" w:right="-108"/>
              <w:jc w:val="center"/>
              <w:rPr>
                <w:rFonts w:ascii="Angsana New" w:eastAsia="Times New Roman" w:hAnsi="Angsana New"/>
                <w:sz w:val="26"/>
                <w:szCs w:val="26"/>
              </w:rPr>
            </w:pPr>
          </w:p>
        </w:tc>
        <w:tc>
          <w:tcPr>
            <w:tcW w:w="3108" w:type="dxa"/>
            <w:gridSpan w:val="3"/>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hAnsi="Angsana New"/>
                <w:sz w:val="26"/>
                <w:szCs w:val="26"/>
              </w:rPr>
              <w:t>SeparateFinancial Statements</w:t>
            </w:r>
          </w:p>
        </w:tc>
      </w:tr>
      <w:tr w:rsidR="000122AD" w:rsidRPr="005D18E6" w:rsidTr="005F48CE">
        <w:tc>
          <w:tcPr>
            <w:tcW w:w="2496" w:type="dxa"/>
          </w:tcPr>
          <w:p w:rsidR="000122AD" w:rsidRPr="005D18E6" w:rsidRDefault="000122AD" w:rsidP="000122AD">
            <w:pPr>
              <w:ind w:left="-108" w:right="-108"/>
              <w:rPr>
                <w:rFonts w:ascii="Angsana New" w:eastAsia="Times New Roman" w:hAnsi="Angsana New"/>
                <w:sz w:val="26"/>
                <w:szCs w:val="26"/>
                <w:cs/>
              </w:rPr>
            </w:pPr>
          </w:p>
        </w:tc>
        <w:tc>
          <w:tcPr>
            <w:tcW w:w="1554" w:type="dxa"/>
          </w:tcPr>
          <w:p w:rsidR="000122AD" w:rsidRPr="005D18E6" w:rsidRDefault="000122AD" w:rsidP="000122AD">
            <w:pPr>
              <w:ind w:left="-108" w:right="-108"/>
              <w:jc w:val="center"/>
              <w:rPr>
                <w:rFonts w:ascii="Angsana New" w:eastAsia="Times New Roman" w:hAnsi="Angsana New"/>
                <w:sz w:val="26"/>
                <w:szCs w:val="26"/>
                <w:cs/>
              </w:rPr>
            </w:pPr>
          </w:p>
        </w:tc>
        <w:tc>
          <w:tcPr>
            <w:tcW w:w="992" w:type="dxa"/>
          </w:tcPr>
          <w:p w:rsidR="000122AD" w:rsidRPr="005D18E6" w:rsidRDefault="000122AD" w:rsidP="000122AD">
            <w:pPr>
              <w:ind w:left="-108" w:right="-108"/>
              <w:jc w:val="center"/>
              <w:rPr>
                <w:rFonts w:ascii="Angsana New" w:eastAsia="Times New Roman" w:hAnsi="Angsana New"/>
                <w:sz w:val="26"/>
                <w:szCs w:val="26"/>
                <w:cs/>
              </w:rPr>
            </w:pPr>
          </w:p>
        </w:tc>
        <w:tc>
          <w:tcPr>
            <w:tcW w:w="1420" w:type="dxa"/>
          </w:tcPr>
          <w:p w:rsidR="000122AD" w:rsidRPr="005D18E6" w:rsidRDefault="000122AD" w:rsidP="000122AD">
            <w:pPr>
              <w:ind w:left="-108" w:right="-108"/>
              <w:jc w:val="center"/>
              <w:rPr>
                <w:rFonts w:ascii="Angsana New" w:eastAsia="Times New Roman" w:hAnsi="Angsana New"/>
                <w:sz w:val="26"/>
                <w:szCs w:val="26"/>
                <w:cs/>
              </w:rPr>
            </w:pPr>
          </w:p>
        </w:tc>
        <w:tc>
          <w:tcPr>
            <w:tcW w:w="810" w:type="dxa"/>
          </w:tcPr>
          <w:p w:rsidR="000122AD" w:rsidRPr="005D18E6" w:rsidRDefault="000122AD" w:rsidP="000122AD">
            <w:pPr>
              <w:ind w:left="-108" w:right="-108"/>
              <w:jc w:val="center"/>
              <w:rPr>
                <w:rFonts w:ascii="Angsana New" w:eastAsia="Times New Roman" w:hAnsi="Angsana New"/>
                <w:sz w:val="26"/>
                <w:szCs w:val="26"/>
              </w:rPr>
            </w:pPr>
          </w:p>
        </w:tc>
        <w:tc>
          <w:tcPr>
            <w:tcW w:w="3108" w:type="dxa"/>
            <w:gridSpan w:val="3"/>
          </w:tcPr>
          <w:p w:rsidR="000122AD" w:rsidRPr="005D18E6" w:rsidRDefault="005D18E6" w:rsidP="000122AD">
            <w:pPr>
              <w:ind w:left="-108" w:right="-108"/>
              <w:jc w:val="center"/>
              <w:rPr>
                <w:rFonts w:ascii="Angsana New" w:eastAsia="Times New Roman" w:hAnsi="Angsana New"/>
                <w:sz w:val="26"/>
                <w:szCs w:val="26"/>
              </w:rPr>
            </w:pPr>
            <w:r w:rsidRPr="005D18E6">
              <w:rPr>
                <w:rFonts w:ascii="Angsana New" w:eastAsia="Times New Roman" w:hAnsi="Angsana New"/>
                <w:sz w:val="26"/>
                <w:szCs w:val="26"/>
              </w:rPr>
              <w:t>Cost method</w:t>
            </w:r>
          </w:p>
        </w:tc>
      </w:tr>
      <w:tr w:rsidR="000122AD" w:rsidRPr="005D18E6" w:rsidTr="005F48CE">
        <w:tc>
          <w:tcPr>
            <w:tcW w:w="2496" w:type="dxa"/>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hAnsi="Angsana New"/>
                <w:sz w:val="26"/>
                <w:szCs w:val="26"/>
              </w:rPr>
              <w:t>Company’s name</w:t>
            </w:r>
          </w:p>
        </w:tc>
        <w:tc>
          <w:tcPr>
            <w:tcW w:w="1554" w:type="dxa"/>
          </w:tcPr>
          <w:p w:rsidR="000122AD" w:rsidRPr="005D18E6" w:rsidRDefault="000122AD" w:rsidP="000122AD">
            <w:pPr>
              <w:ind w:left="-108" w:right="-108"/>
              <w:jc w:val="center"/>
              <w:rPr>
                <w:rFonts w:ascii="Angsana New" w:hAnsi="Angsana New"/>
                <w:sz w:val="26"/>
                <w:szCs w:val="26"/>
              </w:rPr>
            </w:pPr>
            <w:r w:rsidRPr="005D18E6">
              <w:rPr>
                <w:rFonts w:ascii="Angsana New" w:hAnsi="Angsana New"/>
                <w:sz w:val="26"/>
                <w:szCs w:val="26"/>
              </w:rPr>
              <w:t xml:space="preserve">Nature </w:t>
            </w:r>
          </w:p>
        </w:tc>
        <w:tc>
          <w:tcPr>
            <w:tcW w:w="992" w:type="dxa"/>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Country of</w:t>
            </w:r>
          </w:p>
        </w:tc>
        <w:tc>
          <w:tcPr>
            <w:tcW w:w="1420" w:type="dxa"/>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hAnsi="Angsana New"/>
                <w:sz w:val="26"/>
                <w:szCs w:val="26"/>
              </w:rPr>
              <w:t>Paid-up Capital</w:t>
            </w:r>
          </w:p>
        </w:tc>
        <w:tc>
          <w:tcPr>
            <w:tcW w:w="810" w:type="dxa"/>
          </w:tcPr>
          <w:p w:rsidR="000122AD" w:rsidRPr="005D18E6" w:rsidRDefault="000122AD" w:rsidP="000122AD">
            <w:pPr>
              <w:ind w:left="-108" w:right="-108"/>
              <w:jc w:val="center"/>
              <w:rPr>
                <w:rFonts w:ascii="Angsana New" w:eastAsia="Times New Roman" w:hAnsi="Angsana New"/>
                <w:sz w:val="26"/>
                <w:szCs w:val="26"/>
              </w:rPr>
            </w:pPr>
            <w:r w:rsidRPr="005D18E6">
              <w:rPr>
                <w:rFonts w:ascii="Angsana New" w:hAnsi="Angsana New"/>
                <w:sz w:val="26"/>
                <w:szCs w:val="26"/>
              </w:rPr>
              <w:t xml:space="preserve">Investment </w:t>
            </w:r>
          </w:p>
        </w:tc>
        <w:tc>
          <w:tcPr>
            <w:tcW w:w="1374" w:type="dxa"/>
          </w:tcPr>
          <w:p w:rsidR="000122AD" w:rsidRPr="005D18E6" w:rsidRDefault="000122AD" w:rsidP="000122AD">
            <w:pPr>
              <w:jc w:val="center"/>
              <w:rPr>
                <w:rFonts w:ascii="Angsana New" w:hAnsi="Angsana New"/>
                <w:sz w:val="26"/>
                <w:szCs w:val="26"/>
              </w:rPr>
            </w:pPr>
            <w:r w:rsidRPr="005D18E6">
              <w:rPr>
                <w:rFonts w:ascii="Angsana New" w:hAnsi="Angsana New"/>
                <w:sz w:val="26"/>
                <w:szCs w:val="26"/>
              </w:rPr>
              <w:t>As at</w:t>
            </w:r>
          </w:p>
        </w:tc>
        <w:tc>
          <w:tcPr>
            <w:tcW w:w="270" w:type="dxa"/>
          </w:tcPr>
          <w:p w:rsidR="000122AD" w:rsidRPr="005D18E6" w:rsidRDefault="000122AD" w:rsidP="000122AD">
            <w:pPr>
              <w:ind w:left="-108" w:right="-108"/>
              <w:jc w:val="center"/>
              <w:rPr>
                <w:rFonts w:ascii="Angsana New" w:eastAsia="Times New Roman" w:hAnsi="Angsana New"/>
                <w:sz w:val="26"/>
                <w:szCs w:val="26"/>
                <w:cs/>
              </w:rPr>
            </w:pPr>
          </w:p>
        </w:tc>
        <w:tc>
          <w:tcPr>
            <w:tcW w:w="1464" w:type="dxa"/>
          </w:tcPr>
          <w:p w:rsidR="000122AD" w:rsidRPr="005D18E6" w:rsidRDefault="000122AD" w:rsidP="000122AD">
            <w:pPr>
              <w:jc w:val="center"/>
              <w:rPr>
                <w:rFonts w:ascii="Angsana New" w:hAnsi="Angsana New"/>
                <w:sz w:val="26"/>
                <w:szCs w:val="26"/>
              </w:rPr>
            </w:pPr>
            <w:r w:rsidRPr="005D18E6">
              <w:rPr>
                <w:rFonts w:ascii="Angsana New" w:hAnsi="Angsana New"/>
                <w:sz w:val="26"/>
                <w:szCs w:val="26"/>
              </w:rPr>
              <w:t>As at</w:t>
            </w:r>
          </w:p>
        </w:tc>
      </w:tr>
      <w:tr w:rsidR="000122AD" w:rsidRPr="005D18E6" w:rsidTr="005F48CE">
        <w:trPr>
          <w:trHeight w:val="360"/>
        </w:trPr>
        <w:tc>
          <w:tcPr>
            <w:tcW w:w="2496" w:type="dxa"/>
          </w:tcPr>
          <w:p w:rsidR="000122AD" w:rsidRPr="005D18E6" w:rsidRDefault="000122AD" w:rsidP="000122AD">
            <w:pPr>
              <w:ind w:left="-108" w:right="-108"/>
              <w:jc w:val="center"/>
              <w:rPr>
                <w:rFonts w:ascii="Angsana New" w:eastAsia="Times New Roman" w:hAnsi="Angsana New"/>
                <w:sz w:val="26"/>
                <w:szCs w:val="26"/>
              </w:rPr>
            </w:pPr>
          </w:p>
        </w:tc>
        <w:tc>
          <w:tcPr>
            <w:tcW w:w="1554" w:type="dxa"/>
          </w:tcPr>
          <w:p w:rsidR="000122AD" w:rsidRPr="005D18E6" w:rsidRDefault="000122AD" w:rsidP="000122AD">
            <w:pPr>
              <w:ind w:left="-108" w:right="-108"/>
              <w:jc w:val="center"/>
              <w:rPr>
                <w:rFonts w:ascii="Angsana New" w:hAnsi="Angsana New"/>
                <w:sz w:val="26"/>
                <w:szCs w:val="26"/>
                <w:cs/>
              </w:rPr>
            </w:pPr>
            <w:r w:rsidRPr="005D18E6">
              <w:rPr>
                <w:rFonts w:ascii="Angsana New" w:hAnsi="Angsana New"/>
                <w:sz w:val="26"/>
                <w:szCs w:val="26"/>
              </w:rPr>
              <w:t>of business</w:t>
            </w:r>
          </w:p>
        </w:tc>
        <w:tc>
          <w:tcPr>
            <w:tcW w:w="992" w:type="dxa"/>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Registration</w:t>
            </w:r>
          </w:p>
        </w:tc>
        <w:tc>
          <w:tcPr>
            <w:tcW w:w="1420" w:type="dxa"/>
          </w:tcPr>
          <w:p w:rsidR="000122AD" w:rsidRPr="005D18E6" w:rsidRDefault="000122AD" w:rsidP="000122AD">
            <w:pPr>
              <w:ind w:left="-108" w:right="-108"/>
              <w:jc w:val="center"/>
              <w:rPr>
                <w:rFonts w:ascii="Angsana New" w:eastAsia="Times New Roman" w:hAnsi="Angsana New"/>
                <w:sz w:val="26"/>
                <w:szCs w:val="26"/>
              </w:rPr>
            </w:pPr>
          </w:p>
        </w:tc>
        <w:tc>
          <w:tcPr>
            <w:tcW w:w="810" w:type="dxa"/>
          </w:tcPr>
          <w:p w:rsidR="000122AD" w:rsidRPr="005D18E6" w:rsidRDefault="000122AD" w:rsidP="000122AD">
            <w:pPr>
              <w:ind w:left="-108" w:right="-108"/>
              <w:jc w:val="center"/>
              <w:rPr>
                <w:rFonts w:ascii="Angsana New" w:eastAsia="Times New Roman" w:hAnsi="Angsana New"/>
                <w:sz w:val="26"/>
                <w:szCs w:val="26"/>
              </w:rPr>
            </w:pPr>
            <w:r w:rsidRPr="005D18E6">
              <w:rPr>
                <w:rFonts w:ascii="Angsana New" w:hAnsi="Angsana New"/>
                <w:sz w:val="26"/>
                <w:szCs w:val="26"/>
              </w:rPr>
              <w:t>Ratio</w:t>
            </w:r>
          </w:p>
        </w:tc>
        <w:tc>
          <w:tcPr>
            <w:tcW w:w="1374" w:type="dxa"/>
          </w:tcPr>
          <w:p w:rsidR="000122AD" w:rsidRPr="005D18E6" w:rsidRDefault="000122AD" w:rsidP="000122AD">
            <w:pPr>
              <w:ind w:left="-108" w:right="-108"/>
              <w:jc w:val="center"/>
              <w:rPr>
                <w:rFonts w:ascii="Angsana New" w:hAnsi="Angsana New"/>
                <w:sz w:val="26"/>
                <w:szCs w:val="26"/>
                <w:cs/>
              </w:rPr>
            </w:pPr>
            <w:r w:rsidRPr="005D18E6">
              <w:rPr>
                <w:rFonts w:ascii="Angsana New" w:hAnsi="Angsana New"/>
                <w:sz w:val="26"/>
                <w:szCs w:val="26"/>
              </w:rPr>
              <w:t>3</w:t>
            </w:r>
            <w:r w:rsidRPr="005D18E6">
              <w:rPr>
                <w:rFonts w:ascii="Angsana New" w:hAnsi="Angsana New"/>
                <w:sz w:val="26"/>
                <w:szCs w:val="26"/>
                <w:cs/>
              </w:rPr>
              <w:t xml:space="preserve">1 </w:t>
            </w:r>
            <w:r w:rsidRPr="005D18E6">
              <w:rPr>
                <w:rFonts w:ascii="Angsana New" w:hAnsi="Angsana New"/>
                <w:sz w:val="26"/>
                <w:szCs w:val="26"/>
              </w:rPr>
              <w:t>December 201</w:t>
            </w:r>
            <w:r w:rsidRPr="005D18E6">
              <w:rPr>
                <w:rFonts w:ascii="Angsana New" w:hAnsi="Angsana New"/>
                <w:sz w:val="26"/>
                <w:szCs w:val="26"/>
                <w:cs/>
              </w:rPr>
              <w:t>6</w:t>
            </w:r>
          </w:p>
        </w:tc>
        <w:tc>
          <w:tcPr>
            <w:tcW w:w="270" w:type="dxa"/>
          </w:tcPr>
          <w:p w:rsidR="000122AD" w:rsidRPr="005D18E6" w:rsidRDefault="000122AD" w:rsidP="000122AD">
            <w:pPr>
              <w:ind w:left="-108" w:right="-108"/>
              <w:jc w:val="center"/>
              <w:rPr>
                <w:rFonts w:ascii="Angsana New" w:eastAsia="Times New Roman" w:hAnsi="Angsana New"/>
                <w:sz w:val="26"/>
                <w:szCs w:val="26"/>
              </w:rPr>
            </w:pPr>
          </w:p>
        </w:tc>
        <w:tc>
          <w:tcPr>
            <w:tcW w:w="1464" w:type="dxa"/>
          </w:tcPr>
          <w:p w:rsidR="000122AD" w:rsidRPr="005D18E6" w:rsidRDefault="000122AD" w:rsidP="000122AD">
            <w:pPr>
              <w:ind w:left="-108" w:right="-108"/>
              <w:jc w:val="center"/>
              <w:rPr>
                <w:rFonts w:ascii="Angsana New" w:hAnsi="Angsana New"/>
                <w:sz w:val="26"/>
                <w:szCs w:val="26"/>
                <w:cs/>
              </w:rPr>
            </w:pPr>
            <w:r w:rsidRPr="005D18E6">
              <w:rPr>
                <w:rFonts w:ascii="Angsana New" w:hAnsi="Angsana New"/>
                <w:sz w:val="26"/>
                <w:szCs w:val="26"/>
              </w:rPr>
              <w:t>31 December 2015</w:t>
            </w:r>
          </w:p>
        </w:tc>
      </w:tr>
      <w:tr w:rsidR="000122AD" w:rsidRPr="005D18E6" w:rsidTr="005F48CE">
        <w:trPr>
          <w:trHeight w:val="243"/>
        </w:trPr>
        <w:tc>
          <w:tcPr>
            <w:tcW w:w="2496" w:type="dxa"/>
          </w:tcPr>
          <w:p w:rsidR="000122AD" w:rsidRPr="005D18E6" w:rsidRDefault="000122AD" w:rsidP="000122AD">
            <w:pPr>
              <w:ind w:left="-108" w:right="-108"/>
              <w:jc w:val="center"/>
              <w:rPr>
                <w:rFonts w:ascii="Angsana New" w:eastAsia="Times New Roman" w:hAnsi="Angsana New"/>
                <w:sz w:val="26"/>
                <w:szCs w:val="26"/>
                <w:cs/>
              </w:rPr>
            </w:pPr>
          </w:p>
        </w:tc>
        <w:tc>
          <w:tcPr>
            <w:tcW w:w="1554" w:type="dxa"/>
          </w:tcPr>
          <w:p w:rsidR="000122AD" w:rsidRPr="005D18E6" w:rsidRDefault="000122AD" w:rsidP="000122AD">
            <w:pPr>
              <w:ind w:left="-108" w:right="-108"/>
              <w:jc w:val="center"/>
              <w:rPr>
                <w:rFonts w:ascii="Angsana New" w:eastAsia="Times New Roman" w:hAnsi="Angsana New"/>
                <w:sz w:val="26"/>
                <w:szCs w:val="26"/>
              </w:rPr>
            </w:pPr>
          </w:p>
        </w:tc>
        <w:tc>
          <w:tcPr>
            <w:tcW w:w="992" w:type="dxa"/>
          </w:tcPr>
          <w:p w:rsidR="000122AD" w:rsidRPr="005D18E6" w:rsidRDefault="000122AD" w:rsidP="000122AD">
            <w:pPr>
              <w:ind w:left="-108" w:right="-108"/>
              <w:jc w:val="center"/>
              <w:rPr>
                <w:rFonts w:ascii="Angsana New" w:eastAsia="Times New Roman" w:hAnsi="Angsana New"/>
                <w:sz w:val="26"/>
                <w:szCs w:val="26"/>
                <w:cs/>
              </w:rPr>
            </w:pPr>
          </w:p>
        </w:tc>
        <w:tc>
          <w:tcPr>
            <w:tcW w:w="1420" w:type="dxa"/>
          </w:tcPr>
          <w:p w:rsidR="000122AD" w:rsidRPr="005D18E6" w:rsidRDefault="000122AD" w:rsidP="000122AD">
            <w:pPr>
              <w:ind w:left="-108" w:right="-108"/>
              <w:jc w:val="center"/>
              <w:rPr>
                <w:rFonts w:ascii="Angsana New" w:eastAsia="Times New Roman" w:hAnsi="Angsana New"/>
                <w:sz w:val="26"/>
                <w:szCs w:val="26"/>
              </w:rPr>
            </w:pPr>
          </w:p>
        </w:tc>
        <w:tc>
          <w:tcPr>
            <w:tcW w:w="810" w:type="dxa"/>
          </w:tcPr>
          <w:p w:rsidR="000122AD" w:rsidRPr="005D18E6" w:rsidRDefault="000122AD" w:rsidP="000122AD">
            <w:pPr>
              <w:ind w:left="-108" w:right="-108"/>
              <w:jc w:val="center"/>
              <w:rPr>
                <w:rFonts w:ascii="Angsana New" w:eastAsia="Times New Roman" w:hAnsi="Angsana New"/>
                <w:sz w:val="26"/>
                <w:szCs w:val="26"/>
                <w:cs/>
              </w:rPr>
            </w:pPr>
            <w:r w:rsidRPr="005D18E6">
              <w:rPr>
                <w:rFonts w:ascii="Angsana New" w:eastAsia="Times New Roman" w:hAnsi="Angsana New"/>
                <w:sz w:val="26"/>
                <w:szCs w:val="26"/>
              </w:rPr>
              <w:t>%</w:t>
            </w:r>
          </w:p>
        </w:tc>
        <w:tc>
          <w:tcPr>
            <w:tcW w:w="1374" w:type="dxa"/>
          </w:tcPr>
          <w:p w:rsidR="000122AD" w:rsidRPr="005D18E6" w:rsidRDefault="000122AD" w:rsidP="000122AD">
            <w:pPr>
              <w:ind w:left="-108" w:right="-108"/>
              <w:jc w:val="center"/>
              <w:rPr>
                <w:rFonts w:ascii="Angsana New" w:eastAsia="Times New Roman" w:hAnsi="Angsana New"/>
                <w:sz w:val="26"/>
                <w:szCs w:val="26"/>
              </w:rPr>
            </w:pPr>
            <w:r w:rsidRPr="005D18E6">
              <w:rPr>
                <w:rFonts w:ascii="Angsana New" w:eastAsia="Cordia New" w:hAnsi="Angsana New"/>
                <w:spacing w:val="-4"/>
                <w:sz w:val="26"/>
                <w:szCs w:val="26"/>
              </w:rPr>
              <w:t>Baht</w:t>
            </w:r>
          </w:p>
        </w:tc>
        <w:tc>
          <w:tcPr>
            <w:tcW w:w="270" w:type="dxa"/>
          </w:tcPr>
          <w:p w:rsidR="000122AD" w:rsidRPr="005D18E6" w:rsidRDefault="000122AD" w:rsidP="000122AD">
            <w:pPr>
              <w:ind w:left="-108" w:right="-108"/>
              <w:jc w:val="center"/>
              <w:rPr>
                <w:rFonts w:ascii="Angsana New" w:eastAsia="Times New Roman" w:hAnsi="Angsana New"/>
                <w:sz w:val="26"/>
                <w:szCs w:val="26"/>
                <w:cs/>
              </w:rPr>
            </w:pPr>
          </w:p>
        </w:tc>
        <w:tc>
          <w:tcPr>
            <w:tcW w:w="1464" w:type="dxa"/>
          </w:tcPr>
          <w:p w:rsidR="000122AD" w:rsidRPr="005D18E6" w:rsidRDefault="000122AD" w:rsidP="000122AD">
            <w:pPr>
              <w:ind w:left="-108" w:right="-108"/>
              <w:jc w:val="center"/>
              <w:rPr>
                <w:rFonts w:ascii="Angsana New" w:eastAsia="Times New Roman" w:hAnsi="Angsana New"/>
                <w:sz w:val="26"/>
                <w:szCs w:val="26"/>
              </w:rPr>
            </w:pPr>
            <w:r w:rsidRPr="005D18E6">
              <w:rPr>
                <w:rFonts w:ascii="Angsana New" w:eastAsia="Cordia New" w:hAnsi="Angsana New"/>
                <w:spacing w:val="-4"/>
                <w:sz w:val="26"/>
                <w:szCs w:val="26"/>
              </w:rPr>
              <w:t>Baht</w:t>
            </w:r>
          </w:p>
        </w:tc>
      </w:tr>
      <w:tr w:rsidR="00EC7BDF" w:rsidRPr="005D18E6" w:rsidTr="005F48CE">
        <w:tc>
          <w:tcPr>
            <w:tcW w:w="2496" w:type="dxa"/>
          </w:tcPr>
          <w:p w:rsidR="00EC7BDF" w:rsidRPr="005D18E6" w:rsidRDefault="00EC7BDF" w:rsidP="00EC7BDF">
            <w:pPr>
              <w:ind w:left="138" w:hanging="138"/>
              <w:jc w:val="left"/>
              <w:rPr>
                <w:rFonts w:ascii="Angsana New" w:hAnsi="Angsana New"/>
                <w:sz w:val="26"/>
                <w:szCs w:val="26"/>
              </w:rPr>
            </w:pPr>
            <w:r w:rsidRPr="005D18E6">
              <w:rPr>
                <w:rFonts w:ascii="Angsana New" w:hAnsi="Angsana New"/>
                <w:sz w:val="26"/>
                <w:szCs w:val="26"/>
              </w:rPr>
              <w:t>WISDOM TREE INVESTMENT (S) PTE. LIMITED</w:t>
            </w:r>
          </w:p>
        </w:tc>
        <w:tc>
          <w:tcPr>
            <w:tcW w:w="1554" w:type="dxa"/>
          </w:tcPr>
          <w:p w:rsidR="00EC7BDF" w:rsidRPr="005D18E6" w:rsidRDefault="00EC7BDF" w:rsidP="00EC7BDF">
            <w:pPr>
              <w:jc w:val="center"/>
              <w:rPr>
                <w:rFonts w:ascii="Angsana New" w:hAnsi="Angsana New"/>
                <w:sz w:val="26"/>
                <w:szCs w:val="26"/>
              </w:rPr>
            </w:pPr>
            <w:r w:rsidRPr="005D18E6">
              <w:rPr>
                <w:rFonts w:ascii="Angsana New" w:hAnsi="Angsana New"/>
                <w:sz w:val="26"/>
                <w:szCs w:val="26"/>
              </w:rPr>
              <w:t>Oversea trade and investment</w:t>
            </w:r>
          </w:p>
        </w:tc>
        <w:tc>
          <w:tcPr>
            <w:tcW w:w="992" w:type="dxa"/>
          </w:tcPr>
          <w:p w:rsidR="00EC7BDF" w:rsidRPr="005D18E6" w:rsidRDefault="00EC7BDF" w:rsidP="00EC7BDF">
            <w:pPr>
              <w:ind w:left="-108" w:right="-108"/>
              <w:jc w:val="center"/>
              <w:rPr>
                <w:rFonts w:ascii="Angsana New" w:hAnsi="Angsana New"/>
                <w:sz w:val="26"/>
                <w:szCs w:val="26"/>
                <w:cs/>
              </w:rPr>
            </w:pPr>
            <w:r w:rsidRPr="005D18E6">
              <w:rPr>
                <w:rFonts w:ascii="Angsana New" w:hAnsi="Angsana New"/>
                <w:sz w:val="26"/>
                <w:szCs w:val="26"/>
              </w:rPr>
              <w:t>Singapore</w:t>
            </w:r>
          </w:p>
        </w:tc>
        <w:tc>
          <w:tcPr>
            <w:tcW w:w="1420" w:type="dxa"/>
          </w:tcPr>
          <w:p w:rsidR="00EC7BDF" w:rsidRPr="005D18E6" w:rsidRDefault="00EC7BDF" w:rsidP="00EC7BDF">
            <w:pPr>
              <w:ind w:left="-108" w:right="-86"/>
              <w:jc w:val="center"/>
              <w:rPr>
                <w:rFonts w:ascii="Angsana New" w:hAnsi="Angsana New"/>
                <w:sz w:val="26"/>
                <w:szCs w:val="26"/>
              </w:rPr>
            </w:pPr>
            <w:r w:rsidRPr="005D18E6">
              <w:rPr>
                <w:rFonts w:ascii="Angsana New" w:hAnsi="Angsana New"/>
                <w:sz w:val="26"/>
                <w:szCs w:val="26"/>
                <w:cs/>
              </w:rPr>
              <w:t>1</w:t>
            </w:r>
            <w:r w:rsidRPr="005D18E6">
              <w:rPr>
                <w:rFonts w:ascii="Angsana New" w:hAnsi="Angsana New" w:hint="cs"/>
                <w:sz w:val="26"/>
                <w:szCs w:val="26"/>
                <w:cs/>
              </w:rPr>
              <w:t>2</w:t>
            </w:r>
            <w:r w:rsidRPr="005D18E6">
              <w:rPr>
                <w:rFonts w:ascii="Angsana New" w:hAnsi="Angsana New"/>
                <w:sz w:val="26"/>
                <w:szCs w:val="26"/>
                <w:cs/>
              </w:rPr>
              <w:t>,</w:t>
            </w:r>
            <w:r w:rsidRPr="005D18E6">
              <w:rPr>
                <w:rFonts w:ascii="Angsana New" w:hAnsi="Angsana New" w:hint="cs"/>
                <w:sz w:val="26"/>
                <w:szCs w:val="26"/>
                <w:cs/>
              </w:rPr>
              <w:t>0</w:t>
            </w:r>
            <w:r w:rsidRPr="005D18E6">
              <w:rPr>
                <w:rFonts w:ascii="Angsana New" w:hAnsi="Angsana New"/>
                <w:sz w:val="26"/>
                <w:szCs w:val="26"/>
                <w:cs/>
              </w:rPr>
              <w:t>00,</w:t>
            </w:r>
            <w:r w:rsidRPr="005D18E6">
              <w:rPr>
                <w:rFonts w:ascii="Angsana New" w:hAnsi="Angsana New" w:hint="cs"/>
                <w:sz w:val="26"/>
                <w:szCs w:val="26"/>
                <w:cs/>
              </w:rPr>
              <w:t>1</w:t>
            </w:r>
            <w:r w:rsidRPr="005D18E6">
              <w:rPr>
                <w:rFonts w:ascii="Angsana New" w:hAnsi="Angsana New"/>
                <w:sz w:val="26"/>
                <w:szCs w:val="26"/>
                <w:cs/>
              </w:rPr>
              <w:t xml:space="preserve">00 </w:t>
            </w:r>
            <w:r w:rsidRPr="005D18E6">
              <w:rPr>
                <w:rFonts w:ascii="Angsana New" w:hAnsi="Angsana New"/>
                <w:sz w:val="26"/>
                <w:szCs w:val="26"/>
              </w:rPr>
              <w:t>USD</w:t>
            </w:r>
          </w:p>
        </w:tc>
        <w:tc>
          <w:tcPr>
            <w:tcW w:w="810" w:type="dxa"/>
            <w:shd w:val="clear" w:color="auto" w:fill="auto"/>
          </w:tcPr>
          <w:p w:rsidR="00EC7BDF" w:rsidRPr="005D18E6" w:rsidRDefault="00EC7BDF" w:rsidP="00EC7BDF">
            <w:pPr>
              <w:ind w:left="-108" w:right="-108"/>
              <w:jc w:val="center"/>
              <w:rPr>
                <w:rFonts w:ascii="Angsana New" w:hAnsi="Angsana New"/>
                <w:sz w:val="26"/>
                <w:szCs w:val="26"/>
                <w:cs/>
              </w:rPr>
            </w:pPr>
            <w:r w:rsidRPr="005D18E6">
              <w:rPr>
                <w:rFonts w:ascii="Angsana New" w:hAnsi="Angsana New"/>
                <w:sz w:val="26"/>
                <w:szCs w:val="26"/>
                <w:cs/>
              </w:rPr>
              <w:t>45</w:t>
            </w:r>
          </w:p>
        </w:tc>
        <w:tc>
          <w:tcPr>
            <w:tcW w:w="1374" w:type="dxa"/>
            <w:shd w:val="clear" w:color="auto" w:fill="auto"/>
          </w:tcPr>
          <w:p w:rsidR="00EC7BDF" w:rsidRPr="005D18E6" w:rsidRDefault="00EC7BDF" w:rsidP="00EC7BDF">
            <w:pPr>
              <w:ind w:left="-108" w:right="6"/>
              <w:jc w:val="right"/>
              <w:rPr>
                <w:rFonts w:ascii="Angsana New" w:hAnsi="Angsana New"/>
                <w:sz w:val="26"/>
                <w:szCs w:val="26"/>
                <w:cs/>
              </w:rPr>
            </w:pPr>
            <w:r w:rsidRPr="005D18E6">
              <w:rPr>
                <w:rFonts w:ascii="Angsana New" w:hAnsi="Angsana New"/>
                <w:sz w:val="26"/>
                <w:szCs w:val="26"/>
              </w:rPr>
              <w:t>177,553,448</w:t>
            </w:r>
            <w:r w:rsidRPr="005D18E6">
              <w:rPr>
                <w:rFonts w:ascii="Angsana New" w:hAnsi="Angsana New"/>
                <w:sz w:val="26"/>
                <w:szCs w:val="26"/>
                <w:cs/>
              </w:rPr>
              <w:t>.</w:t>
            </w:r>
            <w:r w:rsidRPr="005D18E6">
              <w:rPr>
                <w:rFonts w:ascii="Angsana New" w:hAnsi="Angsana New"/>
                <w:sz w:val="26"/>
                <w:szCs w:val="26"/>
              </w:rPr>
              <w:t>10</w:t>
            </w:r>
          </w:p>
        </w:tc>
        <w:tc>
          <w:tcPr>
            <w:tcW w:w="270" w:type="dxa"/>
          </w:tcPr>
          <w:p w:rsidR="00EC7BDF" w:rsidRPr="005D18E6" w:rsidRDefault="00EC7BDF" w:rsidP="00EC7BDF">
            <w:pPr>
              <w:ind w:left="-108" w:right="177"/>
              <w:jc w:val="right"/>
              <w:rPr>
                <w:rFonts w:ascii="Angsana New" w:hAnsi="Angsana New"/>
                <w:sz w:val="26"/>
                <w:szCs w:val="26"/>
              </w:rPr>
            </w:pPr>
          </w:p>
        </w:tc>
        <w:tc>
          <w:tcPr>
            <w:tcW w:w="1464" w:type="dxa"/>
          </w:tcPr>
          <w:p w:rsidR="00EC7BDF" w:rsidRPr="005D18E6" w:rsidRDefault="00EC7BDF" w:rsidP="00EC7BDF">
            <w:pPr>
              <w:ind w:left="-108" w:right="48"/>
              <w:jc w:val="right"/>
              <w:rPr>
                <w:rFonts w:ascii="Angsana New" w:hAnsi="Angsana New"/>
                <w:sz w:val="26"/>
                <w:szCs w:val="26"/>
              </w:rPr>
            </w:pPr>
            <w:r w:rsidRPr="005D18E6">
              <w:rPr>
                <w:rFonts w:ascii="Angsana New" w:hAnsi="Angsana New" w:hint="cs"/>
                <w:sz w:val="26"/>
                <w:szCs w:val="26"/>
                <w:cs/>
              </w:rPr>
              <w:t>1</w:t>
            </w:r>
            <w:r w:rsidRPr="005D18E6">
              <w:rPr>
                <w:rFonts w:ascii="Angsana New" w:hAnsi="Angsana New"/>
                <w:sz w:val="26"/>
                <w:szCs w:val="26"/>
              </w:rPr>
              <w:t>77,553,448</w:t>
            </w:r>
            <w:r w:rsidRPr="005D18E6">
              <w:rPr>
                <w:rFonts w:ascii="Angsana New" w:hAnsi="Angsana New"/>
                <w:sz w:val="26"/>
                <w:szCs w:val="26"/>
                <w:cs/>
              </w:rPr>
              <w:t>.</w:t>
            </w:r>
            <w:r w:rsidRPr="005D18E6">
              <w:rPr>
                <w:rFonts w:ascii="Angsana New" w:hAnsi="Angsana New"/>
                <w:sz w:val="26"/>
                <w:szCs w:val="26"/>
              </w:rPr>
              <w:t>10</w:t>
            </w:r>
          </w:p>
        </w:tc>
      </w:tr>
      <w:tr w:rsidR="00EC7BDF" w:rsidRPr="005D18E6" w:rsidTr="005F48CE">
        <w:tc>
          <w:tcPr>
            <w:tcW w:w="2496" w:type="dxa"/>
          </w:tcPr>
          <w:p w:rsidR="00EC7BDF" w:rsidRPr="005D18E6" w:rsidRDefault="00EC7BDF" w:rsidP="00EC7BDF">
            <w:pPr>
              <w:ind w:right="-126"/>
              <w:jc w:val="left"/>
              <w:rPr>
                <w:rFonts w:ascii="Angsana New" w:hAnsi="Angsana New"/>
                <w:sz w:val="26"/>
                <w:szCs w:val="26"/>
              </w:rPr>
            </w:pPr>
            <w:r w:rsidRPr="005D18E6">
              <w:rPr>
                <w:rFonts w:ascii="Angsana New" w:hAnsi="Angsana New"/>
                <w:sz w:val="26"/>
                <w:szCs w:val="26"/>
              </w:rPr>
              <w:t>Kobelco Millcon Steel</w:t>
            </w:r>
          </w:p>
          <w:p w:rsidR="00EC7BDF" w:rsidRPr="005D18E6" w:rsidRDefault="00EC7BDF" w:rsidP="00EC7BDF">
            <w:pPr>
              <w:ind w:left="176" w:right="-126"/>
              <w:jc w:val="left"/>
              <w:rPr>
                <w:rFonts w:ascii="Angsana New" w:hAnsi="Angsana New"/>
                <w:sz w:val="26"/>
                <w:szCs w:val="26"/>
              </w:rPr>
            </w:pPr>
            <w:r w:rsidRPr="005D18E6">
              <w:rPr>
                <w:rFonts w:ascii="Angsana New" w:hAnsi="Angsana New"/>
                <w:sz w:val="26"/>
                <w:szCs w:val="26"/>
              </w:rPr>
              <w:t>Co., Ltd. (Millcon Special Steel Limited)</w:t>
            </w:r>
          </w:p>
        </w:tc>
        <w:tc>
          <w:tcPr>
            <w:tcW w:w="1554" w:type="dxa"/>
            <w:shd w:val="clear" w:color="auto" w:fill="auto"/>
          </w:tcPr>
          <w:p w:rsidR="00EC7BDF" w:rsidRPr="005D18E6" w:rsidRDefault="00EC7BDF" w:rsidP="00EC7BDF">
            <w:pPr>
              <w:jc w:val="center"/>
              <w:rPr>
                <w:rFonts w:ascii="Angsana New" w:hAnsi="Angsana New"/>
                <w:sz w:val="26"/>
                <w:szCs w:val="26"/>
              </w:rPr>
            </w:pPr>
            <w:r w:rsidRPr="005D18E6">
              <w:rPr>
                <w:rFonts w:ascii="Angsana New" w:hAnsi="Angsana New"/>
                <w:sz w:val="26"/>
                <w:szCs w:val="26"/>
              </w:rPr>
              <w:t>Production and sale of steel wire</w:t>
            </w:r>
          </w:p>
        </w:tc>
        <w:tc>
          <w:tcPr>
            <w:tcW w:w="992" w:type="dxa"/>
          </w:tcPr>
          <w:p w:rsidR="00EC7BDF" w:rsidRPr="005D18E6" w:rsidRDefault="00EC7BDF" w:rsidP="00EC7BDF">
            <w:pPr>
              <w:ind w:left="-108" w:right="-108"/>
              <w:jc w:val="center"/>
              <w:rPr>
                <w:rFonts w:ascii="Angsana New" w:hAnsi="Angsana New"/>
                <w:sz w:val="26"/>
                <w:szCs w:val="26"/>
              </w:rPr>
            </w:pPr>
            <w:r w:rsidRPr="005D18E6">
              <w:rPr>
                <w:rFonts w:ascii="Angsana New" w:hAnsi="Angsana New"/>
                <w:sz w:val="26"/>
                <w:szCs w:val="26"/>
              </w:rPr>
              <w:t>Thailand</w:t>
            </w:r>
          </w:p>
        </w:tc>
        <w:tc>
          <w:tcPr>
            <w:tcW w:w="1420" w:type="dxa"/>
            <w:shd w:val="clear" w:color="auto" w:fill="auto"/>
          </w:tcPr>
          <w:p w:rsidR="00EC7BDF" w:rsidRPr="005D18E6" w:rsidRDefault="00EC7BDF" w:rsidP="00EC7BDF">
            <w:pPr>
              <w:ind w:left="-108" w:right="-86"/>
              <w:jc w:val="center"/>
              <w:rPr>
                <w:rFonts w:ascii="Angsana New" w:hAnsi="Angsana New"/>
                <w:sz w:val="26"/>
                <w:szCs w:val="26"/>
              </w:rPr>
            </w:pPr>
            <w:r w:rsidRPr="005D18E6">
              <w:rPr>
                <w:rFonts w:ascii="Angsana New" w:hAnsi="Angsana New" w:hint="cs"/>
                <w:sz w:val="26"/>
                <w:szCs w:val="26"/>
                <w:cs/>
              </w:rPr>
              <w:t>2,830,000</w:t>
            </w:r>
            <w:r w:rsidRPr="005D18E6">
              <w:rPr>
                <w:rFonts w:ascii="Angsana New" w:hAnsi="Angsana New"/>
                <w:sz w:val="26"/>
                <w:szCs w:val="26"/>
              </w:rPr>
              <w:t xml:space="preserve">,000 </w:t>
            </w:r>
            <w:r w:rsidRPr="005D18E6">
              <w:rPr>
                <w:rFonts w:ascii="Angsana New" w:hAnsi="Angsana New" w:hint="cs"/>
                <w:sz w:val="26"/>
                <w:szCs w:val="26"/>
                <w:cs/>
              </w:rPr>
              <w:t>บาท</w:t>
            </w:r>
          </w:p>
        </w:tc>
        <w:tc>
          <w:tcPr>
            <w:tcW w:w="810" w:type="dxa"/>
          </w:tcPr>
          <w:p w:rsidR="00EC7BDF" w:rsidRPr="005D18E6" w:rsidRDefault="00EC7BDF" w:rsidP="00EC7BDF">
            <w:pPr>
              <w:ind w:left="-108" w:right="-108"/>
              <w:jc w:val="center"/>
              <w:rPr>
                <w:rFonts w:ascii="Angsana New" w:hAnsi="Angsana New"/>
                <w:sz w:val="26"/>
                <w:szCs w:val="26"/>
                <w:cs/>
              </w:rPr>
            </w:pPr>
            <w:r w:rsidRPr="005D18E6">
              <w:rPr>
                <w:rFonts w:ascii="Angsana New" w:hAnsi="Angsana New" w:hint="cs"/>
                <w:sz w:val="26"/>
                <w:szCs w:val="26"/>
                <w:cs/>
              </w:rPr>
              <w:t>50</w:t>
            </w:r>
          </w:p>
        </w:tc>
        <w:tc>
          <w:tcPr>
            <w:tcW w:w="1374" w:type="dxa"/>
            <w:tcBorders>
              <w:bottom w:val="single" w:sz="4" w:space="0" w:color="auto"/>
            </w:tcBorders>
            <w:shd w:val="clear" w:color="auto" w:fill="auto"/>
          </w:tcPr>
          <w:p w:rsidR="00EC7BDF" w:rsidRPr="005D18E6" w:rsidRDefault="00EC7BDF" w:rsidP="00EC7BDF">
            <w:pPr>
              <w:ind w:left="-108" w:right="6"/>
              <w:jc w:val="right"/>
              <w:rPr>
                <w:rFonts w:ascii="Angsana New" w:hAnsi="Angsana New"/>
                <w:sz w:val="26"/>
                <w:szCs w:val="26"/>
                <w:cs/>
              </w:rPr>
            </w:pPr>
            <w:r w:rsidRPr="005D18E6">
              <w:rPr>
                <w:rFonts w:ascii="Angsana New" w:hAnsi="Angsana New" w:hint="cs"/>
                <w:sz w:val="26"/>
                <w:szCs w:val="26"/>
                <w:cs/>
              </w:rPr>
              <w:t>1,41</w:t>
            </w:r>
            <w:r w:rsidRPr="005D18E6">
              <w:rPr>
                <w:rFonts w:ascii="Angsana New" w:hAnsi="Angsana New"/>
                <w:sz w:val="26"/>
                <w:szCs w:val="26"/>
              </w:rPr>
              <w:t>4</w:t>
            </w:r>
            <w:r w:rsidRPr="005D18E6">
              <w:rPr>
                <w:rFonts w:ascii="Angsana New" w:hAnsi="Angsana New" w:hint="cs"/>
                <w:sz w:val="26"/>
                <w:szCs w:val="26"/>
                <w:cs/>
              </w:rPr>
              <w:t>,</w:t>
            </w:r>
            <w:r w:rsidRPr="005D18E6">
              <w:rPr>
                <w:rFonts w:ascii="Angsana New" w:hAnsi="Angsana New"/>
                <w:sz w:val="26"/>
                <w:szCs w:val="26"/>
              </w:rPr>
              <w:t>999,700</w:t>
            </w:r>
            <w:r w:rsidRPr="005D18E6">
              <w:rPr>
                <w:rFonts w:ascii="Angsana New" w:hAnsi="Angsana New"/>
                <w:sz w:val="26"/>
                <w:szCs w:val="26"/>
                <w:cs/>
              </w:rPr>
              <w:t>.</w:t>
            </w:r>
            <w:r w:rsidRPr="005D18E6">
              <w:rPr>
                <w:rFonts w:ascii="Angsana New" w:hAnsi="Angsana New"/>
                <w:sz w:val="26"/>
                <w:szCs w:val="26"/>
              </w:rPr>
              <w:t>00</w:t>
            </w:r>
          </w:p>
        </w:tc>
        <w:tc>
          <w:tcPr>
            <w:tcW w:w="270" w:type="dxa"/>
          </w:tcPr>
          <w:p w:rsidR="00EC7BDF" w:rsidRPr="005D18E6" w:rsidRDefault="00EC7BDF" w:rsidP="00EC7BDF">
            <w:pPr>
              <w:ind w:left="-108" w:right="177"/>
              <w:jc w:val="right"/>
              <w:rPr>
                <w:rFonts w:ascii="Angsana New" w:hAnsi="Angsana New"/>
                <w:sz w:val="26"/>
                <w:szCs w:val="26"/>
              </w:rPr>
            </w:pPr>
          </w:p>
        </w:tc>
        <w:tc>
          <w:tcPr>
            <w:tcW w:w="1464" w:type="dxa"/>
            <w:tcBorders>
              <w:bottom w:val="single" w:sz="4" w:space="0" w:color="auto"/>
            </w:tcBorders>
          </w:tcPr>
          <w:p w:rsidR="00EC7BDF" w:rsidRPr="005D18E6" w:rsidRDefault="00EC7BDF" w:rsidP="00EC7BDF">
            <w:pPr>
              <w:ind w:left="-108" w:right="-84"/>
              <w:jc w:val="center"/>
              <w:rPr>
                <w:rFonts w:ascii="Angsana New" w:hAnsi="Angsana New"/>
                <w:sz w:val="26"/>
                <w:szCs w:val="26"/>
                <w:cs/>
              </w:rPr>
            </w:pPr>
            <w:r w:rsidRPr="005D18E6">
              <w:rPr>
                <w:rFonts w:ascii="Angsana New" w:hAnsi="Angsana New" w:hint="cs"/>
                <w:sz w:val="26"/>
                <w:szCs w:val="26"/>
                <w:cs/>
              </w:rPr>
              <w:t>-</w:t>
            </w:r>
          </w:p>
        </w:tc>
      </w:tr>
      <w:tr w:rsidR="00EC7BDF" w:rsidRPr="005D18E6" w:rsidTr="005F48CE">
        <w:tc>
          <w:tcPr>
            <w:tcW w:w="4050" w:type="dxa"/>
            <w:gridSpan w:val="2"/>
          </w:tcPr>
          <w:p w:rsidR="00EC7BDF" w:rsidRPr="005D18E6" w:rsidRDefault="00EC7BDF" w:rsidP="00EC7BDF">
            <w:pPr>
              <w:ind w:firstLine="605"/>
              <w:rPr>
                <w:rFonts w:ascii="Angsana New" w:hAnsi="Angsana New"/>
                <w:sz w:val="26"/>
                <w:szCs w:val="26"/>
                <w:cs/>
              </w:rPr>
            </w:pPr>
            <w:r w:rsidRPr="005D18E6">
              <w:rPr>
                <w:rFonts w:ascii="Angsana New" w:hAnsi="Angsana New"/>
                <w:sz w:val="26"/>
                <w:szCs w:val="26"/>
              </w:rPr>
              <w:t>Total Investment in Joint Venture</w:t>
            </w:r>
          </w:p>
        </w:tc>
        <w:tc>
          <w:tcPr>
            <w:tcW w:w="992" w:type="dxa"/>
          </w:tcPr>
          <w:p w:rsidR="00EC7BDF" w:rsidRPr="005D18E6" w:rsidRDefault="00EC7BDF" w:rsidP="00EC7BDF">
            <w:pPr>
              <w:ind w:left="-108" w:right="-108"/>
              <w:jc w:val="center"/>
              <w:rPr>
                <w:rFonts w:ascii="Angsana New" w:hAnsi="Angsana New"/>
                <w:sz w:val="26"/>
                <w:szCs w:val="26"/>
                <w:cs/>
              </w:rPr>
            </w:pPr>
          </w:p>
        </w:tc>
        <w:tc>
          <w:tcPr>
            <w:tcW w:w="1420" w:type="dxa"/>
            <w:shd w:val="clear" w:color="auto" w:fill="auto"/>
          </w:tcPr>
          <w:p w:rsidR="00EC7BDF" w:rsidRPr="005D18E6" w:rsidRDefault="00EC7BDF" w:rsidP="00EC7BDF">
            <w:pPr>
              <w:ind w:left="-108" w:right="-86"/>
              <w:jc w:val="center"/>
              <w:rPr>
                <w:rFonts w:ascii="Angsana New" w:hAnsi="Angsana New"/>
                <w:sz w:val="26"/>
                <w:szCs w:val="26"/>
                <w:cs/>
              </w:rPr>
            </w:pPr>
          </w:p>
        </w:tc>
        <w:tc>
          <w:tcPr>
            <w:tcW w:w="810" w:type="dxa"/>
          </w:tcPr>
          <w:p w:rsidR="00EC7BDF" w:rsidRPr="005D18E6" w:rsidRDefault="00EC7BDF" w:rsidP="00EC7BDF">
            <w:pPr>
              <w:ind w:left="-108" w:right="-108"/>
              <w:jc w:val="center"/>
              <w:rPr>
                <w:rFonts w:ascii="Angsana New" w:hAnsi="Angsana New"/>
                <w:sz w:val="26"/>
                <w:szCs w:val="26"/>
                <w:cs/>
              </w:rPr>
            </w:pPr>
          </w:p>
        </w:tc>
        <w:tc>
          <w:tcPr>
            <w:tcW w:w="1374" w:type="dxa"/>
            <w:tcBorders>
              <w:top w:val="single" w:sz="4" w:space="0" w:color="auto"/>
              <w:bottom w:val="double" w:sz="4" w:space="0" w:color="auto"/>
            </w:tcBorders>
            <w:shd w:val="clear" w:color="auto" w:fill="auto"/>
          </w:tcPr>
          <w:p w:rsidR="00EC7BDF" w:rsidRPr="005D18E6" w:rsidRDefault="00EC7BDF" w:rsidP="00EC7BDF">
            <w:pPr>
              <w:ind w:left="-108" w:right="6"/>
              <w:jc w:val="right"/>
              <w:rPr>
                <w:rFonts w:ascii="Angsana New" w:hAnsi="Angsana New"/>
                <w:sz w:val="26"/>
                <w:szCs w:val="26"/>
              </w:rPr>
            </w:pPr>
            <w:r w:rsidRPr="005D18E6">
              <w:rPr>
                <w:rFonts w:ascii="Angsana New" w:hAnsi="Angsana New" w:hint="cs"/>
                <w:sz w:val="26"/>
                <w:szCs w:val="26"/>
                <w:cs/>
              </w:rPr>
              <w:t>1,592,553</w:t>
            </w:r>
            <w:r w:rsidRPr="005D18E6">
              <w:rPr>
                <w:rFonts w:ascii="Angsana New" w:hAnsi="Angsana New"/>
                <w:sz w:val="26"/>
                <w:szCs w:val="26"/>
              </w:rPr>
              <w:t>,148</w:t>
            </w:r>
            <w:r w:rsidRPr="005D18E6">
              <w:rPr>
                <w:rFonts w:ascii="Angsana New" w:hAnsi="Angsana New"/>
                <w:sz w:val="26"/>
                <w:szCs w:val="26"/>
                <w:cs/>
              </w:rPr>
              <w:t>.</w:t>
            </w:r>
            <w:r w:rsidRPr="005D18E6">
              <w:rPr>
                <w:rFonts w:ascii="Angsana New" w:hAnsi="Angsana New"/>
                <w:sz w:val="26"/>
                <w:szCs w:val="26"/>
              </w:rPr>
              <w:t>10</w:t>
            </w:r>
          </w:p>
        </w:tc>
        <w:tc>
          <w:tcPr>
            <w:tcW w:w="270" w:type="dxa"/>
          </w:tcPr>
          <w:p w:rsidR="00EC7BDF" w:rsidRPr="005D18E6" w:rsidRDefault="00EC7BDF" w:rsidP="00EC7BDF">
            <w:pPr>
              <w:ind w:left="-108" w:right="177"/>
              <w:jc w:val="right"/>
              <w:rPr>
                <w:rFonts w:ascii="Angsana New" w:hAnsi="Angsana New"/>
                <w:sz w:val="26"/>
                <w:szCs w:val="26"/>
              </w:rPr>
            </w:pPr>
          </w:p>
        </w:tc>
        <w:tc>
          <w:tcPr>
            <w:tcW w:w="1464" w:type="dxa"/>
            <w:tcBorders>
              <w:top w:val="single" w:sz="4" w:space="0" w:color="auto"/>
              <w:bottom w:val="double" w:sz="4" w:space="0" w:color="auto"/>
            </w:tcBorders>
          </w:tcPr>
          <w:p w:rsidR="00EC7BDF" w:rsidRPr="005D18E6" w:rsidRDefault="00EC7BDF" w:rsidP="00EC7BDF">
            <w:pPr>
              <w:ind w:left="-108" w:right="48"/>
              <w:jc w:val="right"/>
              <w:rPr>
                <w:rFonts w:ascii="Angsana New" w:hAnsi="Angsana New"/>
                <w:sz w:val="26"/>
                <w:szCs w:val="26"/>
              </w:rPr>
            </w:pPr>
            <w:r w:rsidRPr="005D18E6">
              <w:rPr>
                <w:rFonts w:ascii="Angsana New" w:hAnsi="Angsana New" w:hint="cs"/>
                <w:sz w:val="26"/>
                <w:szCs w:val="26"/>
                <w:cs/>
              </w:rPr>
              <w:t>1</w:t>
            </w:r>
            <w:r w:rsidRPr="005D18E6">
              <w:rPr>
                <w:rFonts w:ascii="Angsana New" w:hAnsi="Angsana New"/>
                <w:sz w:val="26"/>
                <w:szCs w:val="26"/>
              </w:rPr>
              <w:t>77,553,448</w:t>
            </w:r>
            <w:r w:rsidRPr="005D18E6">
              <w:rPr>
                <w:rFonts w:ascii="Angsana New" w:hAnsi="Angsana New"/>
                <w:sz w:val="26"/>
                <w:szCs w:val="26"/>
                <w:cs/>
              </w:rPr>
              <w:t>.</w:t>
            </w:r>
            <w:r w:rsidRPr="005D18E6">
              <w:rPr>
                <w:rFonts w:ascii="Angsana New" w:hAnsi="Angsana New"/>
                <w:sz w:val="26"/>
                <w:szCs w:val="26"/>
              </w:rPr>
              <w:t>10</w:t>
            </w:r>
          </w:p>
        </w:tc>
      </w:tr>
    </w:tbl>
    <w:p w:rsidR="00703A13" w:rsidRDefault="00703A13" w:rsidP="00703A13">
      <w:pPr>
        <w:jc w:val="thaiDistribute"/>
        <w:rPr>
          <w:rFonts w:ascii="Angsana New" w:hAnsi="Angsana New"/>
          <w:sz w:val="30"/>
          <w:szCs w:val="30"/>
        </w:rPr>
      </w:pPr>
    </w:p>
    <w:p w:rsidR="00703A13" w:rsidRDefault="00170A5C" w:rsidP="00170A5C">
      <w:pPr>
        <w:ind w:firstLine="450"/>
        <w:jc w:val="thaiDistribute"/>
        <w:rPr>
          <w:rFonts w:ascii="Angsana New" w:hAnsi="Angsana New"/>
          <w:sz w:val="30"/>
          <w:szCs w:val="30"/>
        </w:rPr>
      </w:pPr>
      <w:r w:rsidRPr="00170A5C">
        <w:rPr>
          <w:rFonts w:ascii="Angsana New" w:hAnsi="Angsana New"/>
          <w:sz w:val="30"/>
          <w:szCs w:val="30"/>
        </w:rPr>
        <w:t>Kobelco Millcon Steel</w:t>
      </w:r>
      <w:r w:rsidR="006C6927">
        <w:rPr>
          <w:rFonts w:ascii="Angsana New" w:hAnsi="Angsana New"/>
          <w:sz w:val="30"/>
          <w:szCs w:val="30"/>
        </w:rPr>
        <w:t xml:space="preserve"> Co., Ltd.</w:t>
      </w:r>
    </w:p>
    <w:p w:rsidR="00170A5C" w:rsidRPr="00D14EB4" w:rsidRDefault="00170A5C" w:rsidP="00170A5C">
      <w:pPr>
        <w:ind w:left="426" w:firstLine="924"/>
        <w:jc w:val="thaiDistribute"/>
        <w:rPr>
          <w:rFonts w:ascii="Angsana New" w:hAnsi="Angsana New"/>
          <w:sz w:val="30"/>
          <w:szCs w:val="30"/>
        </w:rPr>
      </w:pPr>
      <w:r w:rsidRPr="00D14EB4">
        <w:rPr>
          <w:rFonts w:ascii="Angsana New" w:hAnsi="Angsana New"/>
          <w:sz w:val="30"/>
          <w:szCs w:val="30"/>
        </w:rPr>
        <w:t>As at 31 December 2015, the Company has an investment in a subsidiary company in Millcon Special Steel Co., Ltd. aims to investment in special steel wire rod business. Issued and paid-up of the subsidiary  company in the amount</w:t>
      </w:r>
      <w:r>
        <w:rPr>
          <w:rFonts w:ascii="Angsana New" w:hAnsi="Angsana New"/>
          <w:sz w:val="30"/>
          <w:szCs w:val="30"/>
        </w:rPr>
        <w:t xml:space="preserve"> of Baht 1,415,000,000.00 by 1</w:t>
      </w:r>
      <w:r w:rsidRPr="00D14EB4">
        <w:rPr>
          <w:rFonts w:ascii="Angsana New" w:hAnsi="Angsana New"/>
          <w:sz w:val="30"/>
          <w:szCs w:val="30"/>
        </w:rPr>
        <w:t>4</w:t>
      </w:r>
      <w:r>
        <w:rPr>
          <w:rFonts w:ascii="Angsana New" w:hAnsi="Angsana New"/>
          <w:sz w:val="30"/>
          <w:szCs w:val="30"/>
        </w:rPr>
        <w:t>,</w:t>
      </w:r>
      <w:r w:rsidRPr="00D14EB4">
        <w:rPr>
          <w:rFonts w:ascii="Angsana New" w:hAnsi="Angsana New"/>
          <w:sz w:val="30"/>
          <w:szCs w:val="30"/>
        </w:rPr>
        <w:t>15</w:t>
      </w:r>
      <w:r>
        <w:rPr>
          <w:rFonts w:ascii="Angsana New" w:hAnsi="Angsana New"/>
          <w:sz w:val="30"/>
          <w:szCs w:val="30"/>
        </w:rPr>
        <w:t>0</w:t>
      </w:r>
      <w:r w:rsidRPr="00D14EB4">
        <w:rPr>
          <w:rFonts w:ascii="Angsana New" w:hAnsi="Angsana New"/>
          <w:sz w:val="30"/>
          <w:szCs w:val="30"/>
        </w:rPr>
        <w:t>,000 common sha</w:t>
      </w:r>
      <w:r>
        <w:rPr>
          <w:rFonts w:ascii="Angsana New" w:hAnsi="Angsana New"/>
          <w:sz w:val="30"/>
          <w:szCs w:val="30"/>
        </w:rPr>
        <w:t>res, at par value of Baht 100</w:t>
      </w:r>
      <w:r w:rsidRPr="00D14EB4">
        <w:rPr>
          <w:rFonts w:ascii="Angsana New" w:hAnsi="Angsana New"/>
          <w:sz w:val="30"/>
          <w:szCs w:val="30"/>
        </w:rPr>
        <w:t xml:space="preserve"> each. The Company holds 99.99 percent of the authorized share capital, by 1</w:t>
      </w:r>
      <w:r>
        <w:rPr>
          <w:rFonts w:ascii="Angsana New" w:hAnsi="Angsana New"/>
          <w:sz w:val="30"/>
          <w:szCs w:val="30"/>
        </w:rPr>
        <w:t xml:space="preserve">4,149,997 </w:t>
      </w:r>
      <w:r w:rsidRPr="00D14EB4">
        <w:rPr>
          <w:rFonts w:ascii="Angsana New" w:hAnsi="Angsana New"/>
          <w:sz w:val="30"/>
          <w:szCs w:val="30"/>
        </w:rPr>
        <w:t>shares, at par value of Baht 100 per share, amounted to Baht 1,414,9</w:t>
      </w:r>
      <w:r>
        <w:rPr>
          <w:rFonts w:ascii="Angsana New" w:hAnsi="Angsana New"/>
          <w:sz w:val="30"/>
          <w:szCs w:val="30"/>
        </w:rPr>
        <w:t>99,700.</w:t>
      </w:r>
      <w:r w:rsidRPr="007A3C51">
        <w:rPr>
          <w:rFonts w:ascii="Angsana New" w:hAnsi="Angsana New"/>
          <w:sz w:val="30"/>
          <w:szCs w:val="30"/>
        </w:rPr>
        <w:t xml:space="preserve">00 in Note </w:t>
      </w:r>
      <w:r w:rsidRPr="007A3C51">
        <w:rPr>
          <w:rFonts w:ascii="Angsana New" w:hAnsi="Angsana New" w:hint="cs"/>
          <w:sz w:val="30"/>
          <w:szCs w:val="30"/>
          <w:cs/>
        </w:rPr>
        <w:t>15</w:t>
      </w:r>
      <w:r w:rsidRPr="007A3C51">
        <w:rPr>
          <w:rFonts w:ascii="Angsana New" w:hAnsi="Angsana New"/>
          <w:sz w:val="30"/>
          <w:szCs w:val="30"/>
        </w:rPr>
        <w:t>.</w:t>
      </w:r>
    </w:p>
    <w:p w:rsidR="00170A5C" w:rsidRPr="00D14EB4" w:rsidRDefault="00170A5C" w:rsidP="00170A5C">
      <w:pPr>
        <w:ind w:left="426" w:firstLine="924"/>
        <w:jc w:val="thaiDistribute"/>
        <w:rPr>
          <w:rFonts w:ascii="Angsana New" w:hAnsi="Angsana New"/>
          <w:sz w:val="30"/>
          <w:szCs w:val="30"/>
        </w:rPr>
      </w:pPr>
      <w:r w:rsidRPr="00D14EB4">
        <w:rPr>
          <w:rFonts w:ascii="Angsana New" w:hAnsi="Angsana New"/>
          <w:sz w:val="30"/>
          <w:szCs w:val="30"/>
        </w:rPr>
        <w:t xml:space="preserve">Later, on 2 February 2016, according to the Broad of Director Meeting No. 1/2016, has approved a  joint investment  between the Company and Kobe Steel Limited in a subsidiary company </w:t>
      </w:r>
      <w:r w:rsidRPr="00D14EB4">
        <w:rPr>
          <w:rFonts w:ascii="Angsana New" w:hAnsi="Angsana New"/>
          <w:sz w:val="30"/>
          <w:szCs w:val="30"/>
        </w:rPr>
        <w:lastRenderedPageBreak/>
        <w:t>namely, Millcon Special Steel Co., Ltd. (renamed to be " Kobelco Millcon Steel Company Limited "). The ratio of the joint venture equally between Kobe's 50 percent and the Company's 50 percent. And increasing capital of Kobelco Millcon Steel Co., Ltd. has been approved to support the joint venture of another party in the amount of Baht 2,830,000,00</w:t>
      </w:r>
      <w:r>
        <w:rPr>
          <w:rFonts w:ascii="Angsana New" w:hAnsi="Angsana New"/>
          <w:sz w:val="30"/>
          <w:szCs w:val="30"/>
        </w:rPr>
        <w:t xml:space="preserve">0.00 from  Baht 1,415,000,000.00 </w:t>
      </w:r>
      <w:r w:rsidRPr="00D14EB4">
        <w:rPr>
          <w:rFonts w:ascii="Angsana New" w:hAnsi="Angsana New"/>
          <w:sz w:val="30"/>
          <w:szCs w:val="30"/>
        </w:rPr>
        <w:t xml:space="preserve">with par value of Baht 100 each. The increased </w:t>
      </w:r>
      <w:r>
        <w:rPr>
          <w:rFonts w:ascii="Angsana New" w:hAnsi="Angsana New"/>
          <w:sz w:val="30"/>
          <w:szCs w:val="30"/>
        </w:rPr>
        <w:t>capital of Baht 1,415,000,000</w:t>
      </w:r>
      <w:r w:rsidRPr="00D14EB4">
        <w:rPr>
          <w:rFonts w:ascii="Angsana New" w:hAnsi="Angsana New"/>
          <w:sz w:val="30"/>
          <w:szCs w:val="30"/>
        </w:rPr>
        <w:t xml:space="preserve"> cons</w:t>
      </w:r>
      <w:r>
        <w:rPr>
          <w:rFonts w:ascii="Angsana New" w:hAnsi="Angsana New"/>
          <w:sz w:val="30"/>
          <w:szCs w:val="30"/>
        </w:rPr>
        <w:t>isted of common shares 14,150,000.00</w:t>
      </w:r>
      <w:r w:rsidRPr="00D14EB4">
        <w:rPr>
          <w:rFonts w:ascii="Angsana New" w:hAnsi="Angsana New"/>
          <w:sz w:val="30"/>
          <w:szCs w:val="30"/>
        </w:rPr>
        <w:t xml:space="preserve"> shar</w:t>
      </w:r>
      <w:r>
        <w:rPr>
          <w:rFonts w:ascii="Angsana New" w:hAnsi="Angsana New"/>
          <w:sz w:val="30"/>
          <w:szCs w:val="30"/>
        </w:rPr>
        <w:t>es, at par value of Baht 100.</w:t>
      </w:r>
    </w:p>
    <w:p w:rsidR="00170A5C" w:rsidRPr="001E78CD" w:rsidRDefault="00170A5C" w:rsidP="00170A5C">
      <w:pPr>
        <w:ind w:left="426" w:firstLine="924"/>
        <w:jc w:val="thaiDistribute"/>
        <w:rPr>
          <w:rFonts w:ascii="Angsana New" w:hAnsi="Angsana New"/>
          <w:sz w:val="30"/>
          <w:szCs w:val="30"/>
        </w:rPr>
      </w:pPr>
      <w:r>
        <w:rPr>
          <w:rFonts w:ascii="Angsana New" w:hAnsi="Angsana New"/>
          <w:sz w:val="30"/>
          <w:szCs w:val="30"/>
        </w:rPr>
        <w:t>On 2</w:t>
      </w:r>
      <w:r w:rsidRPr="001E78CD">
        <w:rPr>
          <w:rFonts w:ascii="Angsana New" w:hAnsi="Angsana New"/>
          <w:sz w:val="30"/>
          <w:szCs w:val="30"/>
        </w:rPr>
        <w:t xml:space="preserve"> February 2016, the Company entered into a joint venture agreement with Kobe Steel Limited to invest in the Company "Kobelco Millcon Steel Company Limited" (formerly known as Millcon Special steel Co., Ltd.).  The purposes of a joint venture are the production and sale of special steel wire rod and ordinary steel wire rod. Issued and paid-up share capital of the Company is in th</w:t>
      </w:r>
      <w:r>
        <w:rPr>
          <w:rFonts w:ascii="Angsana New" w:hAnsi="Angsana New"/>
          <w:sz w:val="30"/>
          <w:szCs w:val="30"/>
        </w:rPr>
        <w:t>e amount of Baht 2,830,000,000.00</w:t>
      </w:r>
      <w:r w:rsidRPr="001E78CD">
        <w:rPr>
          <w:rFonts w:ascii="Angsana New" w:hAnsi="Angsana New"/>
          <w:sz w:val="30"/>
          <w:szCs w:val="30"/>
        </w:rPr>
        <w:t>, 28,300,000 shar</w:t>
      </w:r>
      <w:r>
        <w:rPr>
          <w:rFonts w:ascii="Angsana New" w:hAnsi="Angsana New"/>
          <w:sz w:val="30"/>
          <w:szCs w:val="30"/>
        </w:rPr>
        <w:t>es , at par value of Baht 100.00</w:t>
      </w:r>
      <w:r w:rsidRPr="001E78CD">
        <w:rPr>
          <w:rFonts w:ascii="Angsana New" w:hAnsi="Angsana New"/>
          <w:sz w:val="30"/>
          <w:szCs w:val="30"/>
        </w:rPr>
        <w:t xml:space="preserve"> per share. Each party holds 50 percent of the authorized share capital, divided for each party with 14,150,000 </w:t>
      </w:r>
      <w:r>
        <w:rPr>
          <w:rFonts w:ascii="Angsana New" w:hAnsi="Angsana New"/>
          <w:sz w:val="30"/>
          <w:szCs w:val="30"/>
        </w:rPr>
        <w:t>shares, par value of Baht 100.00</w:t>
      </w:r>
      <w:r w:rsidRPr="001E78CD">
        <w:rPr>
          <w:rFonts w:ascii="Angsana New" w:hAnsi="Angsana New"/>
          <w:sz w:val="30"/>
          <w:szCs w:val="30"/>
        </w:rPr>
        <w:t xml:space="preserve"> per share, in the </w:t>
      </w:r>
      <w:r>
        <w:rPr>
          <w:rFonts w:ascii="Angsana New" w:hAnsi="Angsana New"/>
          <w:sz w:val="30"/>
          <w:szCs w:val="30"/>
        </w:rPr>
        <w:t>amount of Baht 1,415,000,000.00.</w:t>
      </w:r>
    </w:p>
    <w:p w:rsidR="00170A5C" w:rsidRPr="006F2636" w:rsidRDefault="00170A5C" w:rsidP="006F2636">
      <w:pPr>
        <w:ind w:left="360"/>
        <w:jc w:val="thaiDistribute"/>
        <w:rPr>
          <w:rFonts w:ascii="Angsana New" w:hAnsi="Angsana New"/>
          <w:sz w:val="16"/>
          <w:szCs w:val="16"/>
        </w:rPr>
      </w:pPr>
    </w:p>
    <w:p w:rsidR="00DF7B74" w:rsidRDefault="00DF7B74" w:rsidP="00DF7B74">
      <w:pPr>
        <w:ind w:left="1350"/>
        <w:jc w:val="thaiDistribute"/>
        <w:rPr>
          <w:rFonts w:ascii="Angsana New" w:hAnsi="Angsana New"/>
          <w:sz w:val="30"/>
          <w:szCs w:val="30"/>
          <w:cs/>
        </w:rPr>
      </w:pPr>
      <w:r w:rsidRPr="00DE4143">
        <w:rPr>
          <w:rFonts w:ascii="Angsana New" w:hAnsi="Angsana New"/>
          <w:sz w:val="30"/>
          <w:szCs w:val="30"/>
        </w:rPr>
        <w:t>The financial information</w:t>
      </w:r>
      <w:r w:rsidRPr="001005FA">
        <w:rPr>
          <w:rFonts w:ascii="Angsana New" w:hAnsi="Angsana New"/>
          <w:sz w:val="30"/>
          <w:szCs w:val="30"/>
        </w:rPr>
        <w:t xml:space="preserve"> of joint ventures </w:t>
      </w:r>
      <w:r>
        <w:rPr>
          <w:rFonts w:ascii="Angsana New" w:hAnsi="Angsana New"/>
          <w:sz w:val="30"/>
          <w:szCs w:val="30"/>
        </w:rPr>
        <w:t>company are</w:t>
      </w:r>
      <w:r w:rsidRPr="001005FA">
        <w:rPr>
          <w:rFonts w:ascii="Angsana New" w:hAnsi="Angsana New"/>
          <w:sz w:val="30"/>
          <w:szCs w:val="30"/>
        </w:rPr>
        <w:t xml:space="preserve"> follows:</w:t>
      </w:r>
    </w:p>
    <w:p w:rsidR="00DF7B74" w:rsidRPr="00A40277" w:rsidRDefault="00DF7B74" w:rsidP="00DF7B74">
      <w:pPr>
        <w:ind w:left="1350"/>
        <w:jc w:val="thaiDistribute"/>
        <w:rPr>
          <w:rFonts w:ascii="Angsana New" w:hAnsi="Angsana New"/>
          <w:sz w:val="10"/>
          <w:szCs w:val="10"/>
        </w:rPr>
      </w:pPr>
    </w:p>
    <w:tbl>
      <w:tblPr>
        <w:tblW w:w="8640" w:type="dxa"/>
        <w:tblInd w:w="468" w:type="dxa"/>
        <w:tblLayout w:type="fixed"/>
        <w:tblLook w:val="04A0"/>
      </w:tblPr>
      <w:tblGrid>
        <w:gridCol w:w="3240"/>
        <w:gridCol w:w="1620"/>
        <w:gridCol w:w="264"/>
        <w:gridCol w:w="1626"/>
        <w:gridCol w:w="264"/>
        <w:gridCol w:w="1626"/>
      </w:tblGrid>
      <w:tr w:rsidR="006F2636" w:rsidRPr="006F2636" w:rsidTr="006F2636">
        <w:trPr>
          <w:trHeight w:val="309"/>
        </w:trPr>
        <w:tc>
          <w:tcPr>
            <w:tcW w:w="3240" w:type="dxa"/>
          </w:tcPr>
          <w:p w:rsidR="006F2636" w:rsidRPr="006F2636" w:rsidRDefault="006F2636" w:rsidP="006A2F2A">
            <w:pPr>
              <w:tabs>
                <w:tab w:val="left" w:pos="360"/>
                <w:tab w:val="left" w:pos="810"/>
              </w:tabs>
              <w:ind w:left="-92" w:right="-108"/>
              <w:jc w:val="thaiDistribute"/>
              <w:rPr>
                <w:rFonts w:ascii="Angsana New" w:eastAsia="Calibri" w:hAnsi="Angsana New"/>
                <w:sz w:val="26"/>
                <w:szCs w:val="26"/>
                <w:cs/>
              </w:rPr>
            </w:pPr>
          </w:p>
        </w:tc>
        <w:tc>
          <w:tcPr>
            <w:tcW w:w="1620" w:type="dxa"/>
          </w:tcPr>
          <w:p w:rsidR="006F2636" w:rsidRPr="006F2636" w:rsidRDefault="006F2636" w:rsidP="006A2F2A">
            <w:pPr>
              <w:jc w:val="center"/>
              <w:rPr>
                <w:rFonts w:ascii="Angsana New" w:hAnsi="Angsana New"/>
                <w:sz w:val="26"/>
                <w:szCs w:val="26"/>
              </w:rPr>
            </w:pPr>
            <w:r w:rsidRPr="006F2636">
              <w:rPr>
                <w:rFonts w:ascii="Angsana New" w:hAnsi="Angsana New"/>
                <w:sz w:val="26"/>
                <w:szCs w:val="26"/>
              </w:rPr>
              <w:t xml:space="preserve">WISDOM TREE INVESTMENT </w:t>
            </w:r>
            <w:r w:rsidRPr="006F2636">
              <w:rPr>
                <w:rFonts w:ascii="Angsana New" w:hAnsi="Angsana New"/>
                <w:sz w:val="26"/>
                <w:szCs w:val="26"/>
                <w:cs/>
              </w:rPr>
              <w:t>(</w:t>
            </w:r>
            <w:r w:rsidRPr="006F2636">
              <w:rPr>
                <w:rFonts w:ascii="Angsana New" w:hAnsi="Angsana New"/>
                <w:sz w:val="26"/>
                <w:szCs w:val="26"/>
              </w:rPr>
              <w:t>S</w:t>
            </w:r>
            <w:r w:rsidRPr="006F2636">
              <w:rPr>
                <w:rFonts w:ascii="Angsana New" w:hAnsi="Angsana New"/>
                <w:sz w:val="26"/>
                <w:szCs w:val="26"/>
                <w:cs/>
              </w:rPr>
              <w:t xml:space="preserve">) </w:t>
            </w:r>
            <w:r w:rsidRPr="006F2636">
              <w:rPr>
                <w:rFonts w:ascii="Angsana New" w:hAnsi="Angsana New"/>
                <w:sz w:val="26"/>
                <w:szCs w:val="26"/>
              </w:rPr>
              <w:t>PTE</w:t>
            </w:r>
            <w:r w:rsidRPr="006F2636">
              <w:rPr>
                <w:rFonts w:ascii="Angsana New" w:hAnsi="Angsana New"/>
                <w:sz w:val="26"/>
                <w:szCs w:val="26"/>
                <w:cs/>
              </w:rPr>
              <w:t xml:space="preserve">. </w:t>
            </w:r>
            <w:r w:rsidRPr="006F2636">
              <w:rPr>
                <w:rFonts w:ascii="Angsana New" w:hAnsi="Angsana New"/>
                <w:sz w:val="26"/>
                <w:szCs w:val="26"/>
              </w:rPr>
              <w:t>LIMITED</w:t>
            </w:r>
          </w:p>
        </w:tc>
        <w:tc>
          <w:tcPr>
            <w:tcW w:w="264" w:type="dxa"/>
          </w:tcPr>
          <w:p w:rsidR="006F2636" w:rsidRPr="006F2636" w:rsidRDefault="006F2636" w:rsidP="006A2F2A">
            <w:pPr>
              <w:ind w:left="-108" w:right="-108"/>
              <w:jc w:val="center"/>
              <w:rPr>
                <w:rFonts w:ascii="Angsana New" w:eastAsia="Times New Roman" w:hAnsi="Angsana New"/>
                <w:sz w:val="26"/>
                <w:szCs w:val="26"/>
                <w:cs/>
              </w:rPr>
            </w:pPr>
          </w:p>
        </w:tc>
        <w:tc>
          <w:tcPr>
            <w:tcW w:w="1626" w:type="dxa"/>
          </w:tcPr>
          <w:p w:rsidR="006F2636" w:rsidRPr="006F2636" w:rsidRDefault="006F2636" w:rsidP="006F2636">
            <w:pPr>
              <w:ind w:left="-100" w:right="-126"/>
              <w:jc w:val="center"/>
              <w:rPr>
                <w:rFonts w:ascii="Angsana New" w:hAnsi="Angsana New"/>
                <w:sz w:val="26"/>
                <w:szCs w:val="26"/>
              </w:rPr>
            </w:pPr>
            <w:r w:rsidRPr="006F2636">
              <w:rPr>
                <w:rFonts w:ascii="Angsana New" w:hAnsi="Angsana New"/>
                <w:sz w:val="26"/>
                <w:szCs w:val="26"/>
              </w:rPr>
              <w:t xml:space="preserve">Kobelco Millcon </w:t>
            </w:r>
          </w:p>
          <w:p w:rsidR="006F2636" w:rsidRPr="006F2636" w:rsidRDefault="006F2636" w:rsidP="006F2636">
            <w:pPr>
              <w:jc w:val="center"/>
              <w:rPr>
                <w:rFonts w:ascii="Angsana New" w:hAnsi="Angsana New"/>
                <w:sz w:val="26"/>
                <w:szCs w:val="26"/>
              </w:rPr>
            </w:pPr>
            <w:r w:rsidRPr="006F2636">
              <w:rPr>
                <w:rFonts w:ascii="Angsana New" w:hAnsi="Angsana New"/>
                <w:sz w:val="26"/>
                <w:szCs w:val="26"/>
              </w:rPr>
              <w:t>Steel Co., Ltd.</w:t>
            </w:r>
          </w:p>
        </w:tc>
        <w:tc>
          <w:tcPr>
            <w:tcW w:w="264" w:type="dxa"/>
          </w:tcPr>
          <w:p w:rsidR="006F2636" w:rsidRPr="006F2636" w:rsidRDefault="006F2636" w:rsidP="006A2F2A">
            <w:pPr>
              <w:ind w:left="-108" w:right="-108"/>
              <w:jc w:val="center"/>
              <w:rPr>
                <w:rFonts w:ascii="Angsana New" w:eastAsia="Times New Roman" w:hAnsi="Angsana New"/>
                <w:sz w:val="26"/>
                <w:szCs w:val="26"/>
                <w:cs/>
              </w:rPr>
            </w:pPr>
          </w:p>
        </w:tc>
        <w:tc>
          <w:tcPr>
            <w:tcW w:w="1626" w:type="dxa"/>
          </w:tcPr>
          <w:p w:rsidR="006F2636" w:rsidRPr="006F2636" w:rsidRDefault="006F2636" w:rsidP="006A2F2A">
            <w:pPr>
              <w:jc w:val="center"/>
              <w:rPr>
                <w:rFonts w:ascii="Angsana New" w:hAnsi="Angsana New"/>
                <w:sz w:val="26"/>
                <w:szCs w:val="26"/>
              </w:rPr>
            </w:pPr>
            <w:r w:rsidRPr="006F2636">
              <w:rPr>
                <w:rFonts w:ascii="Angsana New" w:eastAsia="Times New Roman" w:hAnsi="Angsana New"/>
                <w:sz w:val="26"/>
                <w:szCs w:val="26"/>
              </w:rPr>
              <w:t>Total</w:t>
            </w:r>
          </w:p>
        </w:tc>
      </w:tr>
      <w:tr w:rsidR="006F2636" w:rsidRPr="006F2636" w:rsidTr="006F2636">
        <w:trPr>
          <w:trHeight w:val="309"/>
        </w:trPr>
        <w:tc>
          <w:tcPr>
            <w:tcW w:w="3240" w:type="dxa"/>
          </w:tcPr>
          <w:p w:rsidR="006F2636" w:rsidRPr="006F2636" w:rsidRDefault="006F2636" w:rsidP="006A2F2A">
            <w:pPr>
              <w:tabs>
                <w:tab w:val="left" w:pos="360"/>
                <w:tab w:val="left" w:pos="810"/>
              </w:tabs>
              <w:ind w:left="-92" w:right="-108"/>
              <w:jc w:val="thaiDistribute"/>
              <w:rPr>
                <w:rFonts w:ascii="Angsana New" w:hAnsi="Angsana New"/>
                <w:sz w:val="26"/>
                <w:szCs w:val="26"/>
              </w:rPr>
            </w:pPr>
          </w:p>
        </w:tc>
        <w:tc>
          <w:tcPr>
            <w:tcW w:w="1620" w:type="dxa"/>
          </w:tcPr>
          <w:p w:rsidR="006F2636" w:rsidRPr="006F2636" w:rsidRDefault="006F2636" w:rsidP="00BA5A7A">
            <w:pPr>
              <w:jc w:val="center"/>
              <w:rPr>
                <w:rFonts w:ascii="Angsana New" w:hAnsi="Angsana New"/>
                <w:sz w:val="26"/>
                <w:szCs w:val="26"/>
              </w:rPr>
            </w:pPr>
            <w:r w:rsidRPr="006F2636">
              <w:rPr>
                <w:rFonts w:ascii="Angsana New" w:hAnsi="Angsana New"/>
                <w:sz w:val="26"/>
                <w:szCs w:val="26"/>
              </w:rPr>
              <w:t>As at</w:t>
            </w:r>
          </w:p>
        </w:tc>
        <w:tc>
          <w:tcPr>
            <w:tcW w:w="264" w:type="dxa"/>
          </w:tcPr>
          <w:p w:rsidR="006F2636" w:rsidRPr="006F2636" w:rsidRDefault="006F2636" w:rsidP="00BA5A7A">
            <w:pPr>
              <w:ind w:left="-108" w:right="-108"/>
              <w:jc w:val="center"/>
              <w:rPr>
                <w:rFonts w:ascii="Angsana New" w:eastAsia="Times New Roman" w:hAnsi="Angsana New"/>
                <w:sz w:val="26"/>
                <w:szCs w:val="26"/>
                <w:cs/>
              </w:rPr>
            </w:pPr>
          </w:p>
        </w:tc>
        <w:tc>
          <w:tcPr>
            <w:tcW w:w="1626" w:type="dxa"/>
          </w:tcPr>
          <w:p w:rsidR="006F2636" w:rsidRPr="006F2636" w:rsidRDefault="006F2636" w:rsidP="00BA5A7A">
            <w:pPr>
              <w:jc w:val="center"/>
              <w:rPr>
                <w:rFonts w:ascii="Angsana New" w:hAnsi="Angsana New"/>
                <w:sz w:val="26"/>
                <w:szCs w:val="26"/>
              </w:rPr>
            </w:pPr>
            <w:r w:rsidRPr="006F2636">
              <w:rPr>
                <w:rFonts w:ascii="Angsana New" w:hAnsi="Angsana New"/>
                <w:sz w:val="26"/>
                <w:szCs w:val="26"/>
              </w:rPr>
              <w:t>As at</w:t>
            </w:r>
          </w:p>
        </w:tc>
        <w:tc>
          <w:tcPr>
            <w:tcW w:w="264" w:type="dxa"/>
          </w:tcPr>
          <w:p w:rsidR="006F2636" w:rsidRPr="006F2636" w:rsidRDefault="006F2636" w:rsidP="00BA5A7A">
            <w:pPr>
              <w:ind w:left="-108" w:right="-108"/>
              <w:jc w:val="center"/>
              <w:rPr>
                <w:rFonts w:ascii="Angsana New" w:eastAsia="Times New Roman" w:hAnsi="Angsana New"/>
                <w:sz w:val="26"/>
                <w:szCs w:val="26"/>
                <w:cs/>
              </w:rPr>
            </w:pPr>
          </w:p>
        </w:tc>
        <w:tc>
          <w:tcPr>
            <w:tcW w:w="1626" w:type="dxa"/>
          </w:tcPr>
          <w:p w:rsidR="006F2636" w:rsidRPr="006F2636" w:rsidRDefault="006F2636" w:rsidP="00BA5A7A">
            <w:pPr>
              <w:jc w:val="center"/>
              <w:rPr>
                <w:rFonts w:ascii="Angsana New" w:hAnsi="Angsana New"/>
                <w:sz w:val="26"/>
                <w:szCs w:val="26"/>
              </w:rPr>
            </w:pPr>
            <w:r w:rsidRPr="006F2636">
              <w:rPr>
                <w:rFonts w:ascii="Angsana New" w:hAnsi="Angsana New"/>
                <w:sz w:val="26"/>
                <w:szCs w:val="26"/>
              </w:rPr>
              <w:t>As at</w:t>
            </w:r>
          </w:p>
        </w:tc>
      </w:tr>
      <w:tr w:rsidR="006F2636" w:rsidRPr="006F2636" w:rsidTr="006F2636">
        <w:trPr>
          <w:trHeight w:val="309"/>
        </w:trPr>
        <w:tc>
          <w:tcPr>
            <w:tcW w:w="3240" w:type="dxa"/>
          </w:tcPr>
          <w:p w:rsidR="006F2636" w:rsidRPr="006F2636" w:rsidRDefault="006F2636" w:rsidP="006F2636">
            <w:pPr>
              <w:tabs>
                <w:tab w:val="left" w:pos="360"/>
                <w:tab w:val="left" w:pos="810"/>
              </w:tabs>
              <w:ind w:left="-92" w:right="-108"/>
              <w:jc w:val="thaiDistribute"/>
              <w:rPr>
                <w:rFonts w:ascii="Angsana New" w:eastAsia="Calibri" w:hAnsi="Angsana New"/>
                <w:sz w:val="26"/>
                <w:szCs w:val="26"/>
                <w:cs/>
              </w:rPr>
            </w:pPr>
          </w:p>
        </w:tc>
        <w:tc>
          <w:tcPr>
            <w:tcW w:w="1620" w:type="dxa"/>
          </w:tcPr>
          <w:p w:rsidR="006F2636" w:rsidRPr="006F2636" w:rsidRDefault="006F2636" w:rsidP="006A2F2A">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c>
          <w:tcPr>
            <w:tcW w:w="264" w:type="dxa"/>
          </w:tcPr>
          <w:p w:rsidR="006F2636" w:rsidRPr="006F2636" w:rsidRDefault="006F2636" w:rsidP="006A2F2A">
            <w:pPr>
              <w:ind w:left="-108" w:right="-108"/>
              <w:jc w:val="center"/>
              <w:rPr>
                <w:rFonts w:ascii="Angsana New" w:eastAsia="Times New Roman" w:hAnsi="Angsana New"/>
                <w:sz w:val="26"/>
                <w:szCs w:val="26"/>
              </w:rPr>
            </w:pPr>
          </w:p>
        </w:tc>
        <w:tc>
          <w:tcPr>
            <w:tcW w:w="1626" w:type="dxa"/>
          </w:tcPr>
          <w:p w:rsidR="006F2636" w:rsidRPr="006F2636" w:rsidRDefault="006F2636" w:rsidP="006A2F2A">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c>
          <w:tcPr>
            <w:tcW w:w="264" w:type="dxa"/>
          </w:tcPr>
          <w:p w:rsidR="006F2636" w:rsidRPr="006F2636" w:rsidRDefault="006F2636" w:rsidP="006A2F2A">
            <w:pPr>
              <w:ind w:left="-108" w:right="-108"/>
              <w:jc w:val="center"/>
              <w:rPr>
                <w:rFonts w:ascii="Angsana New" w:eastAsia="Times New Roman" w:hAnsi="Angsana New"/>
                <w:sz w:val="26"/>
                <w:szCs w:val="26"/>
              </w:rPr>
            </w:pPr>
          </w:p>
        </w:tc>
        <w:tc>
          <w:tcPr>
            <w:tcW w:w="1626" w:type="dxa"/>
          </w:tcPr>
          <w:p w:rsidR="006F2636" w:rsidRPr="006F2636" w:rsidRDefault="006F2636" w:rsidP="006A2F2A">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r>
      <w:tr w:rsidR="006F2636" w:rsidRPr="006F2636" w:rsidTr="006F2636">
        <w:trPr>
          <w:trHeight w:val="309"/>
        </w:trPr>
        <w:tc>
          <w:tcPr>
            <w:tcW w:w="3240" w:type="dxa"/>
          </w:tcPr>
          <w:p w:rsidR="006F2636" w:rsidRPr="006F2636" w:rsidRDefault="006F2636" w:rsidP="006A2F2A">
            <w:pPr>
              <w:tabs>
                <w:tab w:val="left" w:pos="360"/>
                <w:tab w:val="left" w:pos="810"/>
              </w:tabs>
              <w:ind w:left="-92" w:right="-108"/>
              <w:jc w:val="thaiDistribute"/>
              <w:rPr>
                <w:rFonts w:ascii="Angsana New" w:eastAsia="Calibri" w:hAnsi="Angsana New"/>
                <w:sz w:val="26"/>
                <w:szCs w:val="26"/>
                <w:cs/>
              </w:rPr>
            </w:pPr>
          </w:p>
        </w:tc>
        <w:tc>
          <w:tcPr>
            <w:tcW w:w="1620" w:type="dxa"/>
          </w:tcPr>
          <w:p w:rsidR="006F2636" w:rsidRPr="006F2636" w:rsidRDefault="006F2636" w:rsidP="006A2F2A">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c>
          <w:tcPr>
            <w:tcW w:w="264" w:type="dxa"/>
          </w:tcPr>
          <w:p w:rsidR="006F2636" w:rsidRPr="006F2636" w:rsidRDefault="006F2636" w:rsidP="006A2F2A">
            <w:pPr>
              <w:ind w:left="-108" w:right="-108"/>
              <w:jc w:val="center"/>
              <w:rPr>
                <w:rFonts w:ascii="Angsana New" w:eastAsia="Times New Roman" w:hAnsi="Angsana New"/>
                <w:sz w:val="26"/>
                <w:szCs w:val="26"/>
                <w:cs/>
              </w:rPr>
            </w:pPr>
          </w:p>
        </w:tc>
        <w:tc>
          <w:tcPr>
            <w:tcW w:w="1626" w:type="dxa"/>
          </w:tcPr>
          <w:p w:rsidR="006F2636" w:rsidRPr="006F2636" w:rsidRDefault="006F2636" w:rsidP="006A2F2A">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c>
          <w:tcPr>
            <w:tcW w:w="264" w:type="dxa"/>
          </w:tcPr>
          <w:p w:rsidR="006F2636" w:rsidRPr="006F2636" w:rsidRDefault="006F2636" w:rsidP="006A2F2A">
            <w:pPr>
              <w:ind w:left="-108" w:right="-108"/>
              <w:jc w:val="center"/>
              <w:rPr>
                <w:rFonts w:ascii="Angsana New" w:eastAsia="Times New Roman" w:hAnsi="Angsana New"/>
                <w:sz w:val="26"/>
                <w:szCs w:val="26"/>
                <w:cs/>
              </w:rPr>
            </w:pPr>
          </w:p>
        </w:tc>
        <w:tc>
          <w:tcPr>
            <w:tcW w:w="1626" w:type="dxa"/>
          </w:tcPr>
          <w:p w:rsidR="006F2636" w:rsidRPr="006F2636" w:rsidRDefault="006F2636" w:rsidP="006A2F2A">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r>
      <w:tr w:rsidR="006F2636" w:rsidRPr="006F2636" w:rsidTr="006F2636">
        <w:trPr>
          <w:trHeight w:val="309"/>
        </w:trPr>
        <w:tc>
          <w:tcPr>
            <w:tcW w:w="3240" w:type="dxa"/>
            <w:shd w:val="clear" w:color="auto" w:fill="auto"/>
          </w:tcPr>
          <w:p w:rsidR="006F2636" w:rsidRPr="006F2636" w:rsidRDefault="006F2636" w:rsidP="00A700DE">
            <w:pPr>
              <w:tabs>
                <w:tab w:val="left" w:pos="360"/>
                <w:tab w:val="left" w:pos="810"/>
              </w:tabs>
              <w:ind w:left="-92" w:right="-108"/>
              <w:jc w:val="thaiDistribute"/>
              <w:rPr>
                <w:rFonts w:ascii="Angsana New" w:eastAsia="Calibri" w:hAnsi="Angsana New"/>
                <w:sz w:val="26"/>
                <w:szCs w:val="26"/>
                <w:cs/>
              </w:rPr>
            </w:pPr>
            <w:r w:rsidRPr="006F2636">
              <w:rPr>
                <w:rFonts w:ascii="Angsana New" w:eastAsia="Cordia New" w:hAnsi="Angsana New"/>
                <w:sz w:val="26"/>
                <w:szCs w:val="26"/>
                <w:lang w:val="en-GB"/>
              </w:rPr>
              <w:t xml:space="preserve">Cash and Cash Equivalents </w:t>
            </w:r>
          </w:p>
        </w:tc>
        <w:tc>
          <w:tcPr>
            <w:tcW w:w="1620" w:type="dxa"/>
          </w:tcPr>
          <w:p w:rsidR="006F2636" w:rsidRPr="006F2636" w:rsidRDefault="006F2636" w:rsidP="00A700DE">
            <w:pPr>
              <w:ind w:left="-108" w:right="-3"/>
              <w:jc w:val="right"/>
              <w:rPr>
                <w:rFonts w:ascii="Angsana New" w:eastAsia="Calibri" w:hAnsi="Angsana New"/>
                <w:sz w:val="26"/>
                <w:szCs w:val="26"/>
                <w:cs/>
              </w:rPr>
            </w:pPr>
            <w:r w:rsidRPr="006F2636">
              <w:rPr>
                <w:rFonts w:ascii="Angsana New" w:eastAsia="Calibri" w:hAnsi="Angsana New"/>
                <w:sz w:val="26"/>
                <w:szCs w:val="26"/>
                <w:cs/>
              </w:rPr>
              <w:t>4</w:t>
            </w:r>
            <w:r w:rsidRPr="006F2636">
              <w:rPr>
                <w:rFonts w:ascii="Angsana New" w:eastAsia="Calibri" w:hAnsi="Angsana New"/>
                <w:sz w:val="26"/>
                <w:szCs w:val="26"/>
              </w:rPr>
              <w:t>,</w:t>
            </w:r>
            <w:r w:rsidRPr="006F2636">
              <w:rPr>
                <w:rFonts w:ascii="Angsana New" w:eastAsia="Calibri" w:hAnsi="Angsana New"/>
                <w:sz w:val="26"/>
                <w:szCs w:val="26"/>
                <w:cs/>
              </w:rPr>
              <w:t>871</w:t>
            </w:r>
            <w:r w:rsidRPr="006F2636">
              <w:rPr>
                <w:rFonts w:ascii="Angsana New" w:eastAsia="Calibri" w:hAnsi="Angsana New"/>
                <w:sz w:val="26"/>
                <w:szCs w:val="26"/>
              </w:rPr>
              <w:t>,</w:t>
            </w:r>
            <w:r w:rsidRPr="006F2636">
              <w:rPr>
                <w:rFonts w:ascii="Angsana New" w:eastAsia="Calibri" w:hAnsi="Angsana New"/>
                <w:sz w:val="26"/>
                <w:szCs w:val="26"/>
                <w:cs/>
              </w:rPr>
              <w:t>252.02</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184,493,206.00</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189,364,458.02</w:t>
            </w:r>
          </w:p>
        </w:tc>
      </w:tr>
      <w:tr w:rsidR="006F2636" w:rsidRPr="006F2636" w:rsidTr="006F2636">
        <w:trPr>
          <w:trHeight w:val="309"/>
        </w:trPr>
        <w:tc>
          <w:tcPr>
            <w:tcW w:w="3240" w:type="dxa"/>
            <w:shd w:val="clear" w:color="auto" w:fill="auto"/>
          </w:tcPr>
          <w:p w:rsidR="006F2636" w:rsidRPr="006F2636" w:rsidRDefault="006F2636" w:rsidP="00A700DE">
            <w:pPr>
              <w:tabs>
                <w:tab w:val="left" w:pos="360"/>
                <w:tab w:val="left" w:pos="810"/>
              </w:tabs>
              <w:ind w:left="-92" w:right="-108"/>
              <w:jc w:val="thaiDistribute"/>
              <w:rPr>
                <w:rFonts w:ascii="Angsana New" w:eastAsia="Calibri" w:hAnsi="Angsana New"/>
                <w:sz w:val="26"/>
                <w:szCs w:val="26"/>
              </w:rPr>
            </w:pPr>
            <w:r w:rsidRPr="006F2636">
              <w:rPr>
                <w:rFonts w:ascii="Angsana New" w:eastAsia="Calibri" w:hAnsi="Angsana New"/>
                <w:sz w:val="26"/>
                <w:szCs w:val="26"/>
              </w:rPr>
              <w:t>Other current assets</w:t>
            </w:r>
          </w:p>
          <w:p w:rsidR="006F2636" w:rsidRPr="006F2636" w:rsidRDefault="006F2636" w:rsidP="00A700DE">
            <w:pPr>
              <w:tabs>
                <w:tab w:val="left" w:pos="360"/>
                <w:tab w:val="left" w:pos="810"/>
              </w:tabs>
              <w:ind w:left="345" w:right="-108" w:hanging="270"/>
              <w:jc w:val="thaiDistribute"/>
              <w:rPr>
                <w:rFonts w:ascii="Angsana New" w:eastAsia="Cordia New" w:hAnsi="Angsana New"/>
                <w:sz w:val="26"/>
                <w:szCs w:val="26"/>
                <w:lang w:val="en-GB"/>
              </w:rPr>
            </w:pPr>
            <w:r w:rsidRPr="006F2636">
              <w:rPr>
                <w:rFonts w:ascii="Angsana New" w:eastAsia="Cordia New" w:hAnsi="Angsana New"/>
                <w:sz w:val="26"/>
                <w:szCs w:val="26"/>
              </w:rPr>
              <w:t xml:space="preserve">(Not include </w:t>
            </w:r>
            <w:r w:rsidRPr="006F2636">
              <w:rPr>
                <w:rFonts w:ascii="Angsana New" w:eastAsia="Cordia New" w:hAnsi="Angsana New"/>
                <w:sz w:val="26"/>
                <w:szCs w:val="26"/>
                <w:lang w:val="en-GB"/>
              </w:rPr>
              <w:t xml:space="preserve">Cash and Cash </w:t>
            </w:r>
          </w:p>
          <w:p w:rsidR="006F2636" w:rsidRPr="006F2636" w:rsidRDefault="006F2636" w:rsidP="00A700DE">
            <w:pPr>
              <w:tabs>
                <w:tab w:val="left" w:pos="360"/>
                <w:tab w:val="left" w:pos="810"/>
              </w:tabs>
              <w:ind w:left="345" w:right="-108" w:hanging="270"/>
              <w:jc w:val="thaiDistribute"/>
              <w:rPr>
                <w:rFonts w:ascii="Angsana New" w:eastAsia="Calibri" w:hAnsi="Angsana New"/>
                <w:sz w:val="26"/>
                <w:szCs w:val="26"/>
                <w:cs/>
              </w:rPr>
            </w:pPr>
            <w:r w:rsidRPr="006F2636">
              <w:rPr>
                <w:rFonts w:ascii="Angsana New" w:eastAsia="Cordia New" w:hAnsi="Angsana New"/>
                <w:sz w:val="26"/>
                <w:szCs w:val="26"/>
                <w:lang w:val="en-GB"/>
              </w:rPr>
              <w:t>Equivalents</w:t>
            </w:r>
            <w:r w:rsidRPr="006F2636">
              <w:rPr>
                <w:rFonts w:ascii="Angsana New" w:eastAsia="Cordia New" w:hAnsi="Angsana New"/>
                <w:sz w:val="26"/>
                <w:szCs w:val="26"/>
              </w:rPr>
              <w:t>)</w:t>
            </w:r>
          </w:p>
        </w:tc>
        <w:tc>
          <w:tcPr>
            <w:tcW w:w="1620" w:type="dxa"/>
            <w:shd w:val="clear" w:color="auto" w:fill="auto"/>
          </w:tcPr>
          <w:p w:rsidR="006F2636" w:rsidRPr="006F2636" w:rsidRDefault="006F2636" w:rsidP="00A700DE">
            <w:pPr>
              <w:ind w:left="-108" w:right="-3"/>
              <w:jc w:val="right"/>
              <w:rPr>
                <w:rFonts w:ascii="Angsana New" w:eastAsia="Calibri" w:hAnsi="Angsana New"/>
                <w:sz w:val="26"/>
                <w:szCs w:val="26"/>
              </w:rPr>
            </w:pPr>
          </w:p>
          <w:p w:rsidR="006F2636" w:rsidRPr="006F2636" w:rsidRDefault="006F2636" w:rsidP="00A700DE">
            <w:pPr>
              <w:ind w:left="-108" w:right="-3"/>
              <w:jc w:val="right"/>
              <w:rPr>
                <w:rFonts w:ascii="Angsana New" w:eastAsia="Calibri" w:hAnsi="Angsana New"/>
                <w:sz w:val="26"/>
                <w:szCs w:val="26"/>
              </w:rPr>
            </w:pPr>
          </w:p>
          <w:p w:rsidR="006F2636" w:rsidRPr="006F2636" w:rsidRDefault="006F2636" w:rsidP="00A700DE">
            <w:pPr>
              <w:ind w:left="-108" w:right="-3"/>
              <w:jc w:val="right"/>
              <w:rPr>
                <w:rFonts w:ascii="Angsana New" w:eastAsia="Calibri" w:hAnsi="Angsana New"/>
                <w:sz w:val="26"/>
                <w:szCs w:val="26"/>
                <w:cs/>
              </w:rPr>
            </w:pPr>
            <w:r w:rsidRPr="006F2636">
              <w:rPr>
                <w:rFonts w:ascii="Angsana New" w:eastAsia="Calibri" w:hAnsi="Angsana New"/>
                <w:sz w:val="26"/>
                <w:szCs w:val="26"/>
                <w:cs/>
              </w:rPr>
              <w:t>75</w:t>
            </w:r>
            <w:r w:rsidRPr="006F2636">
              <w:rPr>
                <w:rFonts w:ascii="Angsana New" w:eastAsia="Calibri" w:hAnsi="Angsana New"/>
                <w:sz w:val="26"/>
                <w:szCs w:val="26"/>
              </w:rPr>
              <w:t>,</w:t>
            </w:r>
            <w:r w:rsidRPr="006F2636">
              <w:rPr>
                <w:rFonts w:ascii="Angsana New" w:eastAsia="Calibri" w:hAnsi="Angsana New"/>
                <w:sz w:val="26"/>
                <w:szCs w:val="26"/>
                <w:cs/>
              </w:rPr>
              <w:t>440</w:t>
            </w:r>
            <w:r w:rsidRPr="006F2636">
              <w:rPr>
                <w:rFonts w:ascii="Angsana New" w:eastAsia="Calibri" w:hAnsi="Angsana New"/>
                <w:sz w:val="26"/>
                <w:szCs w:val="26"/>
              </w:rPr>
              <w:t>,</w:t>
            </w:r>
            <w:r w:rsidRPr="006F2636">
              <w:rPr>
                <w:rFonts w:ascii="Angsana New" w:eastAsia="Calibri" w:hAnsi="Angsana New"/>
                <w:sz w:val="26"/>
                <w:szCs w:val="26"/>
                <w:cs/>
              </w:rPr>
              <w:t>422.56</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A700DE">
            <w:pPr>
              <w:ind w:left="-101" w:right="49"/>
              <w:jc w:val="right"/>
              <w:rPr>
                <w:rFonts w:ascii="Angsana New" w:eastAsia="Calibri" w:hAnsi="Angsana New"/>
                <w:sz w:val="26"/>
                <w:szCs w:val="26"/>
              </w:rPr>
            </w:pPr>
          </w:p>
          <w:p w:rsidR="006F2636" w:rsidRPr="006F2636" w:rsidRDefault="006F2636" w:rsidP="00A700DE">
            <w:pPr>
              <w:ind w:left="-101" w:right="49"/>
              <w:jc w:val="right"/>
              <w:rPr>
                <w:rFonts w:ascii="Angsana New" w:eastAsia="Calibri" w:hAnsi="Angsana New"/>
                <w:sz w:val="26"/>
                <w:szCs w:val="26"/>
              </w:rPr>
            </w:pPr>
          </w:p>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982,317,723.00</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26730E">
            <w:pPr>
              <w:ind w:left="-101" w:right="-18"/>
              <w:jc w:val="right"/>
              <w:rPr>
                <w:rFonts w:ascii="Angsana New" w:eastAsia="Calibri" w:hAnsi="Angsana New"/>
                <w:sz w:val="26"/>
                <w:szCs w:val="26"/>
              </w:rPr>
            </w:pPr>
          </w:p>
          <w:p w:rsidR="006F2636" w:rsidRPr="006F2636" w:rsidRDefault="006F2636" w:rsidP="0026730E">
            <w:pPr>
              <w:ind w:left="-101" w:right="-18"/>
              <w:jc w:val="right"/>
              <w:rPr>
                <w:rFonts w:ascii="Angsana New" w:eastAsia="Calibri" w:hAnsi="Angsana New"/>
                <w:sz w:val="26"/>
                <w:szCs w:val="26"/>
              </w:rPr>
            </w:pPr>
          </w:p>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1,057,758,145.56</w:t>
            </w:r>
          </w:p>
        </w:tc>
      </w:tr>
      <w:tr w:rsidR="006F2636" w:rsidRPr="006F2636" w:rsidTr="006F2636">
        <w:trPr>
          <w:trHeight w:val="294"/>
        </w:trPr>
        <w:tc>
          <w:tcPr>
            <w:tcW w:w="3240" w:type="dxa"/>
          </w:tcPr>
          <w:p w:rsidR="006F2636" w:rsidRPr="006F2636" w:rsidRDefault="006F2636" w:rsidP="00A700DE">
            <w:pPr>
              <w:tabs>
                <w:tab w:val="left" w:pos="360"/>
                <w:tab w:val="left" w:pos="810"/>
              </w:tabs>
              <w:ind w:left="-92" w:right="-108"/>
              <w:jc w:val="thaiDistribute"/>
              <w:rPr>
                <w:rFonts w:ascii="Angsana New" w:eastAsia="Calibri" w:hAnsi="Angsana New"/>
                <w:sz w:val="26"/>
                <w:szCs w:val="26"/>
                <w:cs/>
              </w:rPr>
            </w:pPr>
            <w:r w:rsidRPr="006F2636">
              <w:rPr>
                <w:rFonts w:ascii="Angsana New" w:eastAsia="Calibri" w:hAnsi="Angsana New"/>
                <w:sz w:val="26"/>
                <w:szCs w:val="26"/>
              </w:rPr>
              <w:t>Other non-current assets</w:t>
            </w:r>
          </w:p>
        </w:tc>
        <w:tc>
          <w:tcPr>
            <w:tcW w:w="1620" w:type="dxa"/>
            <w:shd w:val="clear" w:color="auto" w:fill="auto"/>
          </w:tcPr>
          <w:p w:rsidR="006F2636" w:rsidRPr="006F2636" w:rsidRDefault="006F2636" w:rsidP="00A700DE">
            <w:pPr>
              <w:ind w:left="-108" w:right="-3"/>
              <w:jc w:val="right"/>
              <w:rPr>
                <w:rFonts w:ascii="Angsana New" w:eastAsia="Calibri" w:hAnsi="Angsana New"/>
                <w:sz w:val="26"/>
                <w:szCs w:val="26"/>
                <w:cs/>
              </w:rPr>
            </w:pPr>
            <w:r w:rsidRPr="006F2636">
              <w:rPr>
                <w:rFonts w:ascii="Angsana New" w:eastAsia="Calibri" w:hAnsi="Angsana New"/>
                <w:sz w:val="26"/>
                <w:szCs w:val="26"/>
              </w:rPr>
              <w:t>472,023,552</w:t>
            </w:r>
            <w:r w:rsidRPr="006F2636">
              <w:rPr>
                <w:rFonts w:ascii="Angsana New" w:eastAsia="Calibri" w:hAnsi="Angsana New"/>
                <w:sz w:val="26"/>
                <w:szCs w:val="26"/>
                <w:cs/>
              </w:rPr>
              <w:t>.</w:t>
            </w:r>
            <w:r w:rsidRPr="006F2636">
              <w:rPr>
                <w:rFonts w:ascii="Angsana New" w:eastAsia="Calibri" w:hAnsi="Angsana New"/>
                <w:sz w:val="26"/>
                <w:szCs w:val="26"/>
              </w:rPr>
              <w:t>02</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4,081,751,976.00</w:t>
            </w:r>
          </w:p>
        </w:tc>
        <w:tc>
          <w:tcPr>
            <w:tcW w:w="264" w:type="dxa"/>
          </w:tcPr>
          <w:p w:rsidR="006F2636" w:rsidRPr="006F2636" w:rsidRDefault="006F2636" w:rsidP="00A700DE">
            <w:pPr>
              <w:ind w:right="124"/>
              <w:jc w:val="right"/>
              <w:rPr>
                <w:rFonts w:ascii="Angsana New" w:eastAsia="Calibri" w:hAnsi="Angsana New"/>
                <w:sz w:val="26"/>
                <w:szCs w:val="26"/>
              </w:rPr>
            </w:pPr>
          </w:p>
        </w:tc>
        <w:tc>
          <w:tcPr>
            <w:tcW w:w="1626" w:type="dxa"/>
          </w:tcPr>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4,553,775,528.02</w:t>
            </w:r>
          </w:p>
        </w:tc>
      </w:tr>
      <w:tr w:rsidR="006F2636" w:rsidRPr="006F2636" w:rsidTr="006F2636">
        <w:trPr>
          <w:trHeight w:val="294"/>
        </w:trPr>
        <w:tc>
          <w:tcPr>
            <w:tcW w:w="3240" w:type="dxa"/>
            <w:shd w:val="clear" w:color="auto" w:fill="auto"/>
          </w:tcPr>
          <w:p w:rsidR="006F2636" w:rsidRPr="006F2636" w:rsidRDefault="006F2636" w:rsidP="00A700DE">
            <w:pPr>
              <w:tabs>
                <w:tab w:val="left" w:pos="360"/>
                <w:tab w:val="left" w:pos="810"/>
              </w:tabs>
              <w:ind w:left="-92" w:right="-108"/>
              <w:jc w:val="thaiDistribute"/>
              <w:rPr>
                <w:rFonts w:ascii="Angsana New" w:hAnsi="Angsana New"/>
                <w:sz w:val="26"/>
                <w:szCs w:val="26"/>
              </w:rPr>
            </w:pPr>
            <w:r w:rsidRPr="006F2636">
              <w:rPr>
                <w:rFonts w:ascii="Angsana New" w:hAnsi="Angsana New"/>
                <w:sz w:val="26"/>
                <w:szCs w:val="26"/>
              </w:rPr>
              <w:t xml:space="preserve">Trade accounts payable and other </w:t>
            </w:r>
          </w:p>
          <w:p w:rsidR="006F2636" w:rsidRPr="006F2636" w:rsidRDefault="006F2636" w:rsidP="00A700DE">
            <w:pPr>
              <w:tabs>
                <w:tab w:val="left" w:pos="360"/>
                <w:tab w:val="left" w:pos="810"/>
              </w:tabs>
              <w:ind w:left="-92" w:right="-108" w:firstLine="161"/>
              <w:jc w:val="thaiDistribute"/>
              <w:rPr>
                <w:rFonts w:ascii="Angsana New" w:eastAsia="Calibri" w:hAnsi="Angsana New"/>
                <w:sz w:val="26"/>
                <w:szCs w:val="26"/>
              </w:rPr>
            </w:pPr>
            <w:r w:rsidRPr="006F2636">
              <w:rPr>
                <w:rFonts w:ascii="Angsana New" w:hAnsi="Angsana New"/>
                <w:sz w:val="26"/>
                <w:szCs w:val="26"/>
              </w:rPr>
              <w:t>accounts payable</w:t>
            </w:r>
          </w:p>
        </w:tc>
        <w:tc>
          <w:tcPr>
            <w:tcW w:w="1620" w:type="dxa"/>
            <w:shd w:val="clear" w:color="auto" w:fill="auto"/>
          </w:tcPr>
          <w:p w:rsidR="006F2636" w:rsidRPr="006F2636" w:rsidRDefault="006F2636" w:rsidP="00A700DE">
            <w:pPr>
              <w:ind w:left="-108" w:right="-108"/>
              <w:jc w:val="center"/>
              <w:rPr>
                <w:rFonts w:ascii="Angsana New" w:eastAsia="Times New Roman" w:hAnsi="Angsana New"/>
                <w:sz w:val="26"/>
                <w:szCs w:val="26"/>
              </w:rPr>
            </w:pPr>
          </w:p>
          <w:p w:rsidR="006F2636" w:rsidRPr="006F2636" w:rsidRDefault="006F2636" w:rsidP="00A700DE">
            <w:pPr>
              <w:ind w:left="-108" w:right="-108"/>
              <w:jc w:val="center"/>
              <w:rPr>
                <w:rFonts w:ascii="Angsana New" w:eastAsia="Times New Roman" w:hAnsi="Angsana New"/>
                <w:sz w:val="26"/>
                <w:szCs w:val="26"/>
                <w:cs/>
              </w:rPr>
            </w:pPr>
            <w:r w:rsidRPr="006F2636">
              <w:rPr>
                <w:rFonts w:ascii="Angsana New" w:eastAsia="Times New Roman" w:hAnsi="Angsana New"/>
                <w:sz w:val="26"/>
                <w:szCs w:val="26"/>
                <w:cs/>
              </w:rPr>
              <w:t>-</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A700DE">
            <w:pPr>
              <w:ind w:left="-101" w:right="49"/>
              <w:jc w:val="right"/>
              <w:rPr>
                <w:rFonts w:ascii="Angsana New" w:eastAsia="Calibri" w:hAnsi="Angsana New"/>
                <w:sz w:val="26"/>
                <w:szCs w:val="26"/>
              </w:rPr>
            </w:pPr>
          </w:p>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(557,405,804.00)</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26730E">
            <w:pPr>
              <w:ind w:left="-101" w:right="-18"/>
              <w:jc w:val="right"/>
              <w:rPr>
                <w:rFonts w:ascii="Angsana New" w:eastAsia="Calibri" w:hAnsi="Angsana New"/>
                <w:sz w:val="26"/>
                <w:szCs w:val="26"/>
              </w:rPr>
            </w:pPr>
          </w:p>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(557,405,804.00)</w:t>
            </w:r>
          </w:p>
        </w:tc>
      </w:tr>
      <w:tr w:rsidR="006F2636" w:rsidRPr="006F2636" w:rsidTr="006F2636">
        <w:trPr>
          <w:trHeight w:val="309"/>
        </w:trPr>
        <w:tc>
          <w:tcPr>
            <w:tcW w:w="3240" w:type="dxa"/>
            <w:shd w:val="clear" w:color="auto" w:fill="auto"/>
          </w:tcPr>
          <w:p w:rsidR="006F2636" w:rsidRPr="006F2636" w:rsidRDefault="006F2636" w:rsidP="00A700DE">
            <w:pPr>
              <w:tabs>
                <w:tab w:val="left" w:pos="360"/>
                <w:tab w:val="left" w:pos="810"/>
              </w:tabs>
              <w:ind w:left="-92" w:right="-108"/>
              <w:jc w:val="thaiDistribute"/>
              <w:rPr>
                <w:rFonts w:ascii="Angsana New" w:eastAsia="Calibri" w:hAnsi="Angsana New"/>
                <w:sz w:val="26"/>
                <w:szCs w:val="26"/>
              </w:rPr>
            </w:pPr>
            <w:r w:rsidRPr="006F2636">
              <w:rPr>
                <w:rFonts w:ascii="Angsana New" w:eastAsia="Calibri" w:hAnsi="Angsana New"/>
                <w:sz w:val="26"/>
                <w:szCs w:val="26"/>
              </w:rPr>
              <w:t>Other current liabilities</w:t>
            </w:r>
          </w:p>
          <w:p w:rsidR="006F2636" w:rsidRPr="006F2636" w:rsidRDefault="006F2636" w:rsidP="00A700DE">
            <w:pPr>
              <w:tabs>
                <w:tab w:val="left" w:pos="360"/>
                <w:tab w:val="left" w:pos="810"/>
              </w:tabs>
              <w:ind w:left="-92" w:right="-108" w:firstLine="161"/>
              <w:jc w:val="thaiDistribute"/>
              <w:rPr>
                <w:rFonts w:ascii="Angsana New" w:hAnsi="Angsana New"/>
                <w:sz w:val="26"/>
                <w:szCs w:val="26"/>
              </w:rPr>
            </w:pPr>
            <w:r w:rsidRPr="006F2636">
              <w:rPr>
                <w:rFonts w:ascii="Angsana New" w:hAnsi="Angsana New"/>
                <w:sz w:val="26"/>
                <w:szCs w:val="26"/>
              </w:rPr>
              <w:t>(</w:t>
            </w:r>
            <w:r w:rsidRPr="006F2636">
              <w:rPr>
                <w:rFonts w:ascii="Angsana New" w:eastAsia="Cordia New" w:hAnsi="Angsana New"/>
                <w:sz w:val="26"/>
                <w:szCs w:val="26"/>
              </w:rPr>
              <w:t xml:space="preserve">Not include </w:t>
            </w:r>
            <w:r w:rsidRPr="006F2636">
              <w:rPr>
                <w:rFonts w:ascii="Angsana New" w:hAnsi="Angsana New"/>
                <w:sz w:val="26"/>
                <w:szCs w:val="26"/>
              </w:rPr>
              <w:t xml:space="preserve">Trade accounts payable </w:t>
            </w:r>
          </w:p>
          <w:p w:rsidR="006F2636" w:rsidRPr="006F2636" w:rsidRDefault="006F2636" w:rsidP="00A700DE">
            <w:pPr>
              <w:tabs>
                <w:tab w:val="left" w:pos="360"/>
                <w:tab w:val="left" w:pos="810"/>
              </w:tabs>
              <w:ind w:left="-92" w:right="-108" w:firstLine="161"/>
              <w:jc w:val="thaiDistribute"/>
              <w:rPr>
                <w:rFonts w:ascii="Angsana New" w:hAnsi="Angsana New"/>
                <w:sz w:val="26"/>
                <w:szCs w:val="26"/>
                <w:cs/>
              </w:rPr>
            </w:pPr>
            <w:r w:rsidRPr="006F2636">
              <w:rPr>
                <w:rFonts w:ascii="Angsana New" w:hAnsi="Angsana New"/>
                <w:sz w:val="26"/>
                <w:szCs w:val="26"/>
              </w:rPr>
              <w:t>and other accounts payable)</w:t>
            </w:r>
          </w:p>
        </w:tc>
        <w:tc>
          <w:tcPr>
            <w:tcW w:w="1620" w:type="dxa"/>
            <w:shd w:val="clear" w:color="auto" w:fill="auto"/>
          </w:tcPr>
          <w:p w:rsidR="006F2636" w:rsidRPr="006F2636" w:rsidRDefault="006F2636" w:rsidP="00A700DE">
            <w:pPr>
              <w:ind w:left="-108" w:right="-3"/>
              <w:jc w:val="right"/>
              <w:rPr>
                <w:rFonts w:ascii="Angsana New" w:eastAsia="Calibri" w:hAnsi="Angsana New"/>
                <w:sz w:val="26"/>
                <w:szCs w:val="26"/>
              </w:rPr>
            </w:pPr>
          </w:p>
          <w:p w:rsidR="006F2636" w:rsidRPr="006F2636" w:rsidRDefault="006F2636" w:rsidP="00A700DE">
            <w:pPr>
              <w:ind w:left="-108" w:right="-3"/>
              <w:jc w:val="right"/>
              <w:rPr>
                <w:rFonts w:ascii="Angsana New" w:eastAsia="Calibri" w:hAnsi="Angsana New"/>
                <w:sz w:val="26"/>
                <w:szCs w:val="26"/>
              </w:rPr>
            </w:pPr>
          </w:p>
          <w:p w:rsidR="006F2636" w:rsidRPr="006F2636" w:rsidRDefault="006F2636" w:rsidP="00A700DE">
            <w:pPr>
              <w:ind w:left="-108" w:right="-3"/>
              <w:jc w:val="right"/>
              <w:rPr>
                <w:rFonts w:ascii="Angsana New" w:eastAsia="Calibri" w:hAnsi="Angsana New"/>
                <w:sz w:val="26"/>
                <w:szCs w:val="26"/>
              </w:rPr>
            </w:pPr>
            <w:r w:rsidRPr="006F2636">
              <w:rPr>
                <w:rFonts w:ascii="Angsana New" w:eastAsia="Calibri" w:hAnsi="Angsana New"/>
                <w:sz w:val="26"/>
                <w:szCs w:val="26"/>
                <w:cs/>
              </w:rPr>
              <w:t>(70</w:t>
            </w:r>
            <w:r w:rsidRPr="006F2636">
              <w:rPr>
                <w:rFonts w:ascii="Angsana New" w:eastAsia="Calibri" w:hAnsi="Angsana New"/>
                <w:sz w:val="26"/>
                <w:szCs w:val="26"/>
              </w:rPr>
              <w:t>,</w:t>
            </w:r>
            <w:r w:rsidRPr="006F2636">
              <w:rPr>
                <w:rFonts w:ascii="Angsana New" w:eastAsia="Calibri" w:hAnsi="Angsana New"/>
                <w:sz w:val="26"/>
                <w:szCs w:val="26"/>
                <w:cs/>
              </w:rPr>
              <w:t>902</w:t>
            </w:r>
            <w:r w:rsidRPr="006F2636">
              <w:rPr>
                <w:rFonts w:ascii="Angsana New" w:eastAsia="Calibri" w:hAnsi="Angsana New"/>
                <w:sz w:val="26"/>
                <w:szCs w:val="26"/>
              </w:rPr>
              <w:t>,</w:t>
            </w:r>
            <w:r w:rsidRPr="006F2636">
              <w:rPr>
                <w:rFonts w:ascii="Angsana New" w:eastAsia="Calibri" w:hAnsi="Angsana New"/>
                <w:sz w:val="26"/>
                <w:szCs w:val="26"/>
                <w:cs/>
              </w:rPr>
              <w:t>890.03</w:t>
            </w:r>
            <w:r w:rsidRPr="006F2636">
              <w:rPr>
                <w:rFonts w:ascii="Angsana New" w:eastAsia="Calibri" w:hAnsi="Angsana New"/>
                <w:sz w:val="26"/>
                <w:szCs w:val="26"/>
              </w:rPr>
              <w:t>)</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A700DE">
            <w:pPr>
              <w:ind w:left="-101" w:right="49"/>
              <w:jc w:val="right"/>
              <w:rPr>
                <w:rFonts w:ascii="Angsana New" w:eastAsia="Calibri" w:hAnsi="Angsana New"/>
                <w:sz w:val="26"/>
                <w:szCs w:val="26"/>
              </w:rPr>
            </w:pPr>
          </w:p>
          <w:p w:rsidR="006F2636" w:rsidRPr="006F2636" w:rsidRDefault="006F2636" w:rsidP="00A700DE">
            <w:pPr>
              <w:ind w:left="-101" w:right="49"/>
              <w:jc w:val="right"/>
              <w:rPr>
                <w:rFonts w:ascii="Angsana New" w:eastAsia="Calibri" w:hAnsi="Angsana New"/>
                <w:sz w:val="26"/>
                <w:szCs w:val="26"/>
              </w:rPr>
            </w:pPr>
          </w:p>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(80,899,790.00)</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26730E">
            <w:pPr>
              <w:ind w:left="-101" w:right="-18"/>
              <w:jc w:val="right"/>
              <w:rPr>
                <w:rFonts w:ascii="Angsana New" w:eastAsia="Calibri" w:hAnsi="Angsana New"/>
                <w:sz w:val="26"/>
                <w:szCs w:val="26"/>
              </w:rPr>
            </w:pPr>
          </w:p>
          <w:p w:rsidR="006F2636" w:rsidRPr="006F2636" w:rsidRDefault="006F2636" w:rsidP="0026730E">
            <w:pPr>
              <w:ind w:left="-101" w:right="-18"/>
              <w:jc w:val="right"/>
              <w:rPr>
                <w:rFonts w:ascii="Angsana New" w:eastAsia="Calibri" w:hAnsi="Angsana New"/>
                <w:sz w:val="26"/>
                <w:szCs w:val="26"/>
              </w:rPr>
            </w:pPr>
          </w:p>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(151,802,680.03)</w:t>
            </w:r>
          </w:p>
        </w:tc>
      </w:tr>
      <w:tr w:rsidR="006F2636" w:rsidRPr="006F2636" w:rsidTr="006F2636">
        <w:trPr>
          <w:trHeight w:val="309"/>
        </w:trPr>
        <w:tc>
          <w:tcPr>
            <w:tcW w:w="3240" w:type="dxa"/>
          </w:tcPr>
          <w:p w:rsidR="006F2636" w:rsidRPr="006F2636" w:rsidRDefault="006F2636" w:rsidP="00A700DE">
            <w:pPr>
              <w:tabs>
                <w:tab w:val="left" w:pos="360"/>
                <w:tab w:val="left" w:pos="810"/>
              </w:tabs>
              <w:ind w:left="-92" w:right="-108"/>
              <w:jc w:val="thaiDistribute"/>
              <w:rPr>
                <w:rFonts w:ascii="Angsana New" w:eastAsia="Calibri" w:hAnsi="Angsana New"/>
                <w:sz w:val="26"/>
                <w:szCs w:val="26"/>
                <w:cs/>
              </w:rPr>
            </w:pPr>
            <w:r w:rsidRPr="006F2636">
              <w:rPr>
                <w:rFonts w:ascii="Angsana New" w:eastAsia="Calibri" w:hAnsi="Angsana New"/>
                <w:sz w:val="26"/>
                <w:szCs w:val="26"/>
              </w:rPr>
              <w:t>Other non-current liabilities</w:t>
            </w:r>
          </w:p>
        </w:tc>
        <w:tc>
          <w:tcPr>
            <w:tcW w:w="1620" w:type="dxa"/>
            <w:shd w:val="clear" w:color="auto" w:fill="auto"/>
          </w:tcPr>
          <w:p w:rsidR="006F2636" w:rsidRPr="006F2636" w:rsidRDefault="006F2636" w:rsidP="00A700DE">
            <w:pPr>
              <w:ind w:left="-108" w:right="-3"/>
              <w:jc w:val="right"/>
              <w:rPr>
                <w:rFonts w:ascii="Angsana New" w:eastAsia="Calibri" w:hAnsi="Angsana New"/>
                <w:sz w:val="26"/>
                <w:szCs w:val="26"/>
                <w:cs/>
              </w:rPr>
            </w:pPr>
            <w:r w:rsidRPr="006F2636">
              <w:rPr>
                <w:rFonts w:ascii="Angsana New" w:eastAsia="Calibri" w:hAnsi="Angsana New"/>
                <w:sz w:val="26"/>
                <w:szCs w:val="26"/>
              </w:rPr>
              <w:t xml:space="preserve"> (67,864,712.50)</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 xml:space="preserve"> (2,013,215,456.00)</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Pr>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 xml:space="preserve"> (2,081,080,168.50)</w:t>
            </w:r>
          </w:p>
        </w:tc>
      </w:tr>
      <w:tr w:rsidR="006F2636" w:rsidRPr="006F2636" w:rsidTr="006F2636">
        <w:trPr>
          <w:trHeight w:val="309"/>
        </w:trPr>
        <w:tc>
          <w:tcPr>
            <w:tcW w:w="3240" w:type="dxa"/>
          </w:tcPr>
          <w:p w:rsidR="006F2636" w:rsidRPr="006F2636" w:rsidRDefault="006F2636" w:rsidP="00A700DE">
            <w:pPr>
              <w:tabs>
                <w:tab w:val="left" w:pos="360"/>
                <w:tab w:val="left" w:pos="810"/>
              </w:tabs>
              <w:ind w:left="-92" w:right="-108"/>
              <w:jc w:val="thaiDistribute"/>
              <w:rPr>
                <w:rFonts w:ascii="Angsana New" w:eastAsia="Calibri" w:hAnsi="Angsana New"/>
                <w:sz w:val="26"/>
                <w:szCs w:val="26"/>
                <w:cs/>
              </w:rPr>
            </w:pPr>
            <w:r w:rsidRPr="006F2636">
              <w:rPr>
                <w:rFonts w:ascii="Angsana New" w:hAnsi="Angsana New"/>
                <w:sz w:val="26"/>
                <w:szCs w:val="26"/>
              </w:rPr>
              <w:t>Net assets</w:t>
            </w:r>
          </w:p>
        </w:tc>
        <w:tc>
          <w:tcPr>
            <w:tcW w:w="1620" w:type="dxa"/>
            <w:tcBorders>
              <w:top w:val="single" w:sz="4" w:space="0" w:color="auto"/>
              <w:bottom w:val="double" w:sz="4" w:space="0" w:color="auto"/>
            </w:tcBorders>
            <w:shd w:val="clear" w:color="auto" w:fill="auto"/>
          </w:tcPr>
          <w:p w:rsidR="006F2636" w:rsidRPr="006F2636" w:rsidRDefault="006F2636" w:rsidP="00A700DE">
            <w:pPr>
              <w:ind w:left="-108" w:right="-3"/>
              <w:jc w:val="right"/>
              <w:rPr>
                <w:rFonts w:ascii="Angsana New" w:eastAsia="Calibri" w:hAnsi="Angsana New"/>
                <w:sz w:val="26"/>
                <w:szCs w:val="26"/>
                <w:cs/>
              </w:rPr>
            </w:pPr>
            <w:r w:rsidRPr="006F2636">
              <w:rPr>
                <w:rFonts w:ascii="Angsana New" w:eastAsia="Calibri" w:hAnsi="Angsana New"/>
                <w:sz w:val="26"/>
                <w:szCs w:val="26"/>
              </w:rPr>
              <w:t>413,567,624.07</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Borders>
              <w:top w:val="single" w:sz="4" w:space="0" w:color="auto"/>
              <w:bottom w:val="double" w:sz="4" w:space="0" w:color="auto"/>
            </w:tcBorders>
          </w:tcPr>
          <w:p w:rsidR="006F2636" w:rsidRPr="006F2636" w:rsidRDefault="006F2636" w:rsidP="00A700DE">
            <w:pPr>
              <w:ind w:left="-101" w:right="49"/>
              <w:jc w:val="right"/>
              <w:rPr>
                <w:rFonts w:ascii="Angsana New" w:eastAsia="Calibri" w:hAnsi="Angsana New"/>
                <w:sz w:val="26"/>
                <w:szCs w:val="26"/>
                <w:cs/>
              </w:rPr>
            </w:pPr>
            <w:r w:rsidRPr="006F2636">
              <w:rPr>
                <w:rFonts w:ascii="Angsana New" w:eastAsia="Calibri" w:hAnsi="Angsana New"/>
                <w:sz w:val="26"/>
                <w:szCs w:val="26"/>
              </w:rPr>
              <w:t>2,597,041,855.00</w:t>
            </w:r>
          </w:p>
        </w:tc>
        <w:tc>
          <w:tcPr>
            <w:tcW w:w="264" w:type="dxa"/>
          </w:tcPr>
          <w:p w:rsidR="006F2636" w:rsidRPr="006F2636" w:rsidRDefault="006F2636" w:rsidP="00A700DE">
            <w:pPr>
              <w:ind w:left="-108" w:right="-108"/>
              <w:jc w:val="center"/>
              <w:rPr>
                <w:rFonts w:ascii="Angsana New" w:eastAsia="Times New Roman" w:hAnsi="Angsana New"/>
                <w:sz w:val="26"/>
                <w:szCs w:val="26"/>
                <w:cs/>
              </w:rPr>
            </w:pPr>
          </w:p>
        </w:tc>
        <w:tc>
          <w:tcPr>
            <w:tcW w:w="1626" w:type="dxa"/>
            <w:tcBorders>
              <w:top w:val="single" w:sz="4" w:space="0" w:color="auto"/>
              <w:bottom w:val="double" w:sz="4" w:space="0" w:color="auto"/>
            </w:tcBorders>
          </w:tcPr>
          <w:p w:rsidR="006F2636" w:rsidRPr="006F2636" w:rsidRDefault="006F2636" w:rsidP="0026730E">
            <w:pPr>
              <w:ind w:left="-101" w:right="-18"/>
              <w:jc w:val="right"/>
              <w:rPr>
                <w:rFonts w:ascii="Angsana New" w:eastAsia="Calibri" w:hAnsi="Angsana New"/>
                <w:sz w:val="26"/>
                <w:szCs w:val="26"/>
                <w:cs/>
              </w:rPr>
            </w:pPr>
            <w:r w:rsidRPr="006F2636">
              <w:rPr>
                <w:rFonts w:ascii="Angsana New" w:eastAsia="Calibri" w:hAnsi="Angsana New"/>
                <w:sz w:val="26"/>
                <w:szCs w:val="26"/>
              </w:rPr>
              <w:t>3,010,609,479.07</w:t>
            </w:r>
          </w:p>
        </w:tc>
      </w:tr>
      <w:tr w:rsidR="006F2636" w:rsidRPr="006F2636" w:rsidTr="006F2636">
        <w:trPr>
          <w:trHeight w:val="294"/>
        </w:trPr>
        <w:tc>
          <w:tcPr>
            <w:tcW w:w="3240" w:type="dxa"/>
          </w:tcPr>
          <w:p w:rsidR="006F2636" w:rsidRPr="006F2636" w:rsidRDefault="006F2636" w:rsidP="00712E00">
            <w:pPr>
              <w:tabs>
                <w:tab w:val="left" w:pos="360"/>
                <w:tab w:val="left" w:pos="810"/>
              </w:tabs>
              <w:ind w:left="-92" w:right="-108"/>
              <w:jc w:val="thaiDistribute"/>
              <w:rPr>
                <w:rFonts w:ascii="Angsana New" w:eastAsia="Calibri" w:hAnsi="Angsana New"/>
                <w:sz w:val="26"/>
                <w:szCs w:val="26"/>
                <w:cs/>
              </w:rPr>
            </w:pPr>
          </w:p>
        </w:tc>
        <w:tc>
          <w:tcPr>
            <w:tcW w:w="1620" w:type="dxa"/>
            <w:tcBorders>
              <w:top w:val="double" w:sz="4" w:space="0" w:color="auto"/>
            </w:tcBorders>
            <w:shd w:val="clear" w:color="auto" w:fill="auto"/>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Borders>
              <w:top w:val="double" w:sz="4" w:space="0" w:color="auto"/>
            </w:tcBorders>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Borders>
              <w:top w:val="double" w:sz="4" w:space="0" w:color="auto"/>
            </w:tcBorders>
          </w:tcPr>
          <w:p w:rsidR="006F2636" w:rsidRPr="006F2636" w:rsidRDefault="006F2636" w:rsidP="00712E00">
            <w:pPr>
              <w:tabs>
                <w:tab w:val="left" w:pos="360"/>
                <w:tab w:val="left" w:pos="810"/>
              </w:tabs>
              <w:jc w:val="center"/>
              <w:rPr>
                <w:rFonts w:ascii="Angsana New" w:eastAsia="Calibri" w:hAnsi="Angsana New"/>
                <w:sz w:val="26"/>
                <w:szCs w:val="26"/>
                <w:cs/>
              </w:rPr>
            </w:pPr>
          </w:p>
        </w:tc>
      </w:tr>
      <w:tr w:rsidR="006F2636" w:rsidRPr="006F2636" w:rsidTr="006F2636">
        <w:trPr>
          <w:trHeight w:val="294"/>
        </w:trPr>
        <w:tc>
          <w:tcPr>
            <w:tcW w:w="3240" w:type="dxa"/>
          </w:tcPr>
          <w:p w:rsidR="006F2636" w:rsidRPr="006F2636" w:rsidRDefault="006F2636" w:rsidP="00712E00">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712E00">
            <w:pPr>
              <w:tabs>
                <w:tab w:val="left" w:pos="360"/>
                <w:tab w:val="left" w:pos="810"/>
              </w:tabs>
              <w:jc w:val="center"/>
              <w:rPr>
                <w:rFonts w:ascii="Angsana New" w:eastAsia="Calibri" w:hAnsi="Angsana New"/>
                <w:sz w:val="26"/>
                <w:szCs w:val="26"/>
                <w:cs/>
              </w:rPr>
            </w:pPr>
          </w:p>
        </w:tc>
      </w:tr>
      <w:tr w:rsidR="006F2636" w:rsidRPr="006F2636" w:rsidTr="006F2636">
        <w:trPr>
          <w:trHeight w:val="294"/>
        </w:trPr>
        <w:tc>
          <w:tcPr>
            <w:tcW w:w="3240" w:type="dxa"/>
          </w:tcPr>
          <w:p w:rsidR="006F2636" w:rsidRPr="006F2636" w:rsidRDefault="006F2636" w:rsidP="00712E00">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712E00">
            <w:pPr>
              <w:tabs>
                <w:tab w:val="left" w:pos="360"/>
                <w:tab w:val="left" w:pos="810"/>
              </w:tabs>
              <w:jc w:val="center"/>
              <w:rPr>
                <w:rFonts w:ascii="Angsana New" w:eastAsia="Calibri" w:hAnsi="Angsana New"/>
                <w:sz w:val="26"/>
                <w:szCs w:val="26"/>
                <w:cs/>
              </w:rPr>
            </w:pPr>
          </w:p>
        </w:tc>
      </w:tr>
      <w:tr w:rsidR="006F2636" w:rsidRPr="006F2636" w:rsidTr="006F2636">
        <w:trPr>
          <w:trHeight w:val="294"/>
        </w:trPr>
        <w:tc>
          <w:tcPr>
            <w:tcW w:w="3240" w:type="dxa"/>
          </w:tcPr>
          <w:p w:rsidR="006F2636" w:rsidRPr="006F2636" w:rsidRDefault="006F2636" w:rsidP="00712E00">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712E00">
            <w:pPr>
              <w:tabs>
                <w:tab w:val="left" w:pos="360"/>
                <w:tab w:val="left" w:pos="810"/>
              </w:tabs>
              <w:jc w:val="center"/>
              <w:rPr>
                <w:rFonts w:ascii="Angsana New" w:eastAsia="Calibri" w:hAnsi="Angsana New"/>
                <w:sz w:val="26"/>
                <w:szCs w:val="26"/>
                <w:cs/>
              </w:rPr>
            </w:pPr>
            <w:r w:rsidRPr="006F2636">
              <w:rPr>
                <w:rFonts w:ascii="Angsana New" w:hAnsi="Angsana New"/>
                <w:sz w:val="26"/>
                <w:szCs w:val="26"/>
              </w:rPr>
              <w:t xml:space="preserve">WISDOM TREE INVESTMENT </w:t>
            </w:r>
            <w:r w:rsidRPr="006F2636">
              <w:rPr>
                <w:rFonts w:ascii="Angsana New" w:hAnsi="Angsana New"/>
                <w:sz w:val="26"/>
                <w:szCs w:val="26"/>
                <w:cs/>
              </w:rPr>
              <w:t>(</w:t>
            </w:r>
            <w:r w:rsidRPr="006F2636">
              <w:rPr>
                <w:rFonts w:ascii="Angsana New" w:hAnsi="Angsana New"/>
                <w:sz w:val="26"/>
                <w:szCs w:val="26"/>
              </w:rPr>
              <w:t>S</w:t>
            </w:r>
            <w:r w:rsidRPr="006F2636">
              <w:rPr>
                <w:rFonts w:ascii="Angsana New" w:hAnsi="Angsana New"/>
                <w:sz w:val="26"/>
                <w:szCs w:val="26"/>
                <w:cs/>
              </w:rPr>
              <w:t xml:space="preserve">) </w:t>
            </w:r>
            <w:r w:rsidRPr="006F2636">
              <w:rPr>
                <w:rFonts w:ascii="Angsana New" w:hAnsi="Angsana New"/>
                <w:sz w:val="26"/>
                <w:szCs w:val="26"/>
              </w:rPr>
              <w:t>PTE</w:t>
            </w:r>
            <w:r w:rsidRPr="006F2636">
              <w:rPr>
                <w:rFonts w:ascii="Angsana New" w:hAnsi="Angsana New"/>
                <w:sz w:val="26"/>
                <w:szCs w:val="26"/>
                <w:cs/>
              </w:rPr>
              <w:t xml:space="preserve">. </w:t>
            </w:r>
            <w:r w:rsidRPr="006F2636">
              <w:rPr>
                <w:rFonts w:ascii="Angsana New" w:hAnsi="Angsana New"/>
                <w:sz w:val="26"/>
                <w:szCs w:val="26"/>
              </w:rPr>
              <w:t>LIMITED</w:t>
            </w: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6F2636">
            <w:pPr>
              <w:ind w:left="-100" w:right="-126"/>
              <w:jc w:val="center"/>
              <w:rPr>
                <w:rFonts w:ascii="Angsana New" w:hAnsi="Angsana New"/>
                <w:sz w:val="26"/>
                <w:szCs w:val="26"/>
              </w:rPr>
            </w:pPr>
            <w:r w:rsidRPr="006F2636">
              <w:rPr>
                <w:rFonts w:ascii="Angsana New" w:hAnsi="Angsana New"/>
                <w:sz w:val="26"/>
                <w:szCs w:val="26"/>
              </w:rPr>
              <w:t xml:space="preserve">Kobelco Millcon </w:t>
            </w:r>
          </w:p>
          <w:p w:rsidR="006F2636" w:rsidRPr="006F2636" w:rsidRDefault="006F2636" w:rsidP="006F2636">
            <w:pPr>
              <w:tabs>
                <w:tab w:val="left" w:pos="360"/>
                <w:tab w:val="left" w:pos="810"/>
              </w:tabs>
              <w:jc w:val="center"/>
              <w:rPr>
                <w:rFonts w:ascii="Angsana New" w:eastAsia="Calibri" w:hAnsi="Angsana New"/>
                <w:sz w:val="26"/>
                <w:szCs w:val="26"/>
                <w:cs/>
              </w:rPr>
            </w:pPr>
            <w:r w:rsidRPr="006F2636">
              <w:rPr>
                <w:rFonts w:ascii="Angsana New" w:hAnsi="Angsana New"/>
                <w:sz w:val="26"/>
                <w:szCs w:val="26"/>
              </w:rPr>
              <w:t>Steel Co., Ltd.</w:t>
            </w:r>
          </w:p>
        </w:tc>
        <w:tc>
          <w:tcPr>
            <w:tcW w:w="264" w:type="dxa"/>
          </w:tcPr>
          <w:p w:rsidR="006F2636" w:rsidRPr="006F2636" w:rsidRDefault="006F2636" w:rsidP="00712E00">
            <w:pPr>
              <w:tabs>
                <w:tab w:val="left" w:pos="360"/>
                <w:tab w:val="left" w:pos="810"/>
              </w:tabs>
              <w:jc w:val="center"/>
              <w:rPr>
                <w:rFonts w:ascii="Angsana New" w:eastAsia="Calibri" w:hAnsi="Angsana New"/>
                <w:sz w:val="26"/>
                <w:szCs w:val="26"/>
                <w:cs/>
              </w:rPr>
            </w:pPr>
          </w:p>
        </w:tc>
        <w:tc>
          <w:tcPr>
            <w:tcW w:w="1626" w:type="dxa"/>
          </w:tcPr>
          <w:p w:rsidR="006F2636" w:rsidRPr="006F2636" w:rsidRDefault="006F2636" w:rsidP="00712E00">
            <w:pPr>
              <w:tabs>
                <w:tab w:val="left" w:pos="360"/>
                <w:tab w:val="left" w:pos="810"/>
              </w:tabs>
              <w:jc w:val="center"/>
              <w:rPr>
                <w:rFonts w:ascii="Angsana New" w:eastAsia="Calibri" w:hAnsi="Angsana New"/>
                <w:sz w:val="26"/>
                <w:szCs w:val="26"/>
                <w:cs/>
              </w:rPr>
            </w:pPr>
            <w:r w:rsidRPr="006F2636">
              <w:rPr>
                <w:rFonts w:ascii="Angsana New" w:eastAsia="Times New Roman" w:hAnsi="Angsana New"/>
                <w:sz w:val="26"/>
                <w:szCs w:val="26"/>
              </w:rPr>
              <w:t>Total</w:t>
            </w:r>
          </w:p>
        </w:tc>
      </w:tr>
      <w:tr w:rsidR="006F2636" w:rsidRPr="006F2636" w:rsidTr="006F2636">
        <w:trPr>
          <w:trHeight w:val="309"/>
        </w:trPr>
        <w:tc>
          <w:tcPr>
            <w:tcW w:w="3240" w:type="dxa"/>
          </w:tcPr>
          <w:p w:rsidR="006F2636" w:rsidRPr="006F2636" w:rsidRDefault="006F2636" w:rsidP="00C8135E">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C8135E">
            <w:pPr>
              <w:jc w:val="center"/>
              <w:rPr>
                <w:rFonts w:ascii="Angsana New" w:hAnsi="Angsana New"/>
                <w:sz w:val="26"/>
                <w:szCs w:val="26"/>
              </w:rPr>
            </w:pPr>
            <w:r w:rsidRPr="006F2636">
              <w:rPr>
                <w:rFonts w:ascii="Angsana New" w:hAnsi="Angsana New"/>
                <w:sz w:val="26"/>
                <w:szCs w:val="26"/>
              </w:rPr>
              <w:t>As at</w:t>
            </w:r>
          </w:p>
        </w:tc>
        <w:tc>
          <w:tcPr>
            <w:tcW w:w="264" w:type="dxa"/>
          </w:tcPr>
          <w:p w:rsidR="006F2636" w:rsidRPr="006F2636" w:rsidRDefault="006F2636" w:rsidP="00C8135E">
            <w:pPr>
              <w:ind w:left="-108" w:right="-108"/>
              <w:jc w:val="center"/>
              <w:rPr>
                <w:rFonts w:ascii="Angsana New" w:eastAsia="Times New Roman" w:hAnsi="Angsana New"/>
                <w:sz w:val="26"/>
                <w:szCs w:val="26"/>
                <w:cs/>
              </w:rPr>
            </w:pPr>
          </w:p>
        </w:tc>
        <w:tc>
          <w:tcPr>
            <w:tcW w:w="1626" w:type="dxa"/>
          </w:tcPr>
          <w:p w:rsidR="006F2636" w:rsidRPr="006F2636" w:rsidRDefault="006F2636" w:rsidP="00C8135E">
            <w:pPr>
              <w:jc w:val="center"/>
              <w:rPr>
                <w:rFonts w:ascii="Angsana New" w:hAnsi="Angsana New"/>
                <w:sz w:val="26"/>
                <w:szCs w:val="26"/>
              </w:rPr>
            </w:pPr>
            <w:r w:rsidRPr="006F2636">
              <w:rPr>
                <w:rFonts w:ascii="Angsana New" w:hAnsi="Angsana New"/>
                <w:sz w:val="26"/>
                <w:szCs w:val="26"/>
              </w:rPr>
              <w:t>As at</w:t>
            </w:r>
          </w:p>
        </w:tc>
        <w:tc>
          <w:tcPr>
            <w:tcW w:w="264" w:type="dxa"/>
          </w:tcPr>
          <w:p w:rsidR="006F2636" w:rsidRPr="006F2636" w:rsidRDefault="006F2636" w:rsidP="00C8135E">
            <w:pPr>
              <w:ind w:left="-108" w:right="-108"/>
              <w:jc w:val="center"/>
              <w:rPr>
                <w:rFonts w:ascii="Angsana New" w:eastAsia="Times New Roman" w:hAnsi="Angsana New"/>
                <w:sz w:val="26"/>
                <w:szCs w:val="26"/>
                <w:cs/>
              </w:rPr>
            </w:pPr>
          </w:p>
        </w:tc>
        <w:tc>
          <w:tcPr>
            <w:tcW w:w="1626" w:type="dxa"/>
          </w:tcPr>
          <w:p w:rsidR="006F2636" w:rsidRPr="006F2636" w:rsidRDefault="006F2636" w:rsidP="00C8135E">
            <w:pPr>
              <w:jc w:val="center"/>
              <w:rPr>
                <w:rFonts w:ascii="Angsana New" w:hAnsi="Angsana New"/>
                <w:sz w:val="26"/>
                <w:szCs w:val="26"/>
              </w:rPr>
            </w:pPr>
            <w:r w:rsidRPr="006F2636">
              <w:rPr>
                <w:rFonts w:ascii="Angsana New" w:hAnsi="Angsana New"/>
                <w:sz w:val="26"/>
                <w:szCs w:val="26"/>
              </w:rPr>
              <w:t>As at</w:t>
            </w:r>
          </w:p>
        </w:tc>
      </w:tr>
      <w:tr w:rsidR="006F2636" w:rsidRPr="006F2636" w:rsidTr="006F2636">
        <w:trPr>
          <w:trHeight w:val="423"/>
        </w:trPr>
        <w:tc>
          <w:tcPr>
            <w:tcW w:w="3240" w:type="dxa"/>
          </w:tcPr>
          <w:p w:rsidR="006F2636" w:rsidRPr="006F2636" w:rsidRDefault="006F2636" w:rsidP="006F2636">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C8135E">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c>
          <w:tcPr>
            <w:tcW w:w="264" w:type="dxa"/>
          </w:tcPr>
          <w:p w:rsidR="006F2636" w:rsidRPr="006F2636" w:rsidRDefault="006F2636" w:rsidP="00C8135E">
            <w:pPr>
              <w:ind w:left="-108" w:right="-108"/>
              <w:jc w:val="center"/>
              <w:rPr>
                <w:rFonts w:ascii="Angsana New" w:eastAsia="Times New Roman" w:hAnsi="Angsana New"/>
                <w:sz w:val="26"/>
                <w:szCs w:val="26"/>
              </w:rPr>
            </w:pPr>
          </w:p>
        </w:tc>
        <w:tc>
          <w:tcPr>
            <w:tcW w:w="1626" w:type="dxa"/>
          </w:tcPr>
          <w:p w:rsidR="006F2636" w:rsidRPr="006F2636" w:rsidRDefault="006F2636" w:rsidP="00C8135E">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c>
          <w:tcPr>
            <w:tcW w:w="264" w:type="dxa"/>
          </w:tcPr>
          <w:p w:rsidR="006F2636" w:rsidRPr="006F2636" w:rsidRDefault="006F2636" w:rsidP="00C8135E">
            <w:pPr>
              <w:ind w:left="-108" w:right="-108"/>
              <w:jc w:val="center"/>
              <w:rPr>
                <w:rFonts w:ascii="Angsana New" w:eastAsia="Times New Roman" w:hAnsi="Angsana New"/>
                <w:sz w:val="26"/>
                <w:szCs w:val="26"/>
              </w:rPr>
            </w:pPr>
          </w:p>
        </w:tc>
        <w:tc>
          <w:tcPr>
            <w:tcW w:w="1626" w:type="dxa"/>
          </w:tcPr>
          <w:p w:rsidR="006F2636" w:rsidRPr="006F2636" w:rsidRDefault="006F2636" w:rsidP="00C8135E">
            <w:pPr>
              <w:ind w:left="-108" w:right="-108"/>
              <w:jc w:val="center"/>
              <w:rPr>
                <w:rFonts w:ascii="Angsana New" w:hAnsi="Angsana New"/>
                <w:sz w:val="26"/>
                <w:szCs w:val="26"/>
                <w:cs/>
              </w:rPr>
            </w:pPr>
            <w:r w:rsidRPr="006F2636">
              <w:rPr>
                <w:rFonts w:ascii="Angsana New" w:hAnsi="Angsana New"/>
                <w:sz w:val="26"/>
                <w:szCs w:val="26"/>
              </w:rPr>
              <w:t>3</w:t>
            </w:r>
            <w:r w:rsidRPr="006F2636">
              <w:rPr>
                <w:rFonts w:ascii="Angsana New" w:hAnsi="Angsana New"/>
                <w:sz w:val="26"/>
                <w:szCs w:val="26"/>
                <w:cs/>
              </w:rPr>
              <w:t xml:space="preserve">1 </w:t>
            </w:r>
            <w:r w:rsidRPr="006F2636">
              <w:rPr>
                <w:rFonts w:ascii="Angsana New" w:hAnsi="Angsana New"/>
                <w:sz w:val="26"/>
                <w:szCs w:val="26"/>
              </w:rPr>
              <w:t>December 201</w:t>
            </w:r>
            <w:r w:rsidRPr="006F2636">
              <w:rPr>
                <w:rFonts w:ascii="Angsana New" w:hAnsi="Angsana New"/>
                <w:sz w:val="26"/>
                <w:szCs w:val="26"/>
                <w:cs/>
              </w:rPr>
              <w:t>6</w:t>
            </w:r>
          </w:p>
        </w:tc>
      </w:tr>
      <w:tr w:rsidR="006F2636" w:rsidRPr="006F2636" w:rsidTr="006F2636">
        <w:trPr>
          <w:trHeight w:val="309"/>
        </w:trPr>
        <w:tc>
          <w:tcPr>
            <w:tcW w:w="3240" w:type="dxa"/>
          </w:tcPr>
          <w:p w:rsidR="006F2636" w:rsidRPr="006F2636" w:rsidRDefault="006F2636" w:rsidP="00C8135E">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C8135E">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c>
          <w:tcPr>
            <w:tcW w:w="264" w:type="dxa"/>
          </w:tcPr>
          <w:p w:rsidR="006F2636" w:rsidRPr="006F2636" w:rsidRDefault="006F2636" w:rsidP="00C8135E">
            <w:pPr>
              <w:ind w:left="-108" w:right="-108"/>
              <w:jc w:val="center"/>
              <w:rPr>
                <w:rFonts w:ascii="Angsana New" w:eastAsia="Times New Roman" w:hAnsi="Angsana New"/>
                <w:sz w:val="26"/>
                <w:szCs w:val="26"/>
                <w:cs/>
              </w:rPr>
            </w:pPr>
          </w:p>
        </w:tc>
        <w:tc>
          <w:tcPr>
            <w:tcW w:w="1626" w:type="dxa"/>
          </w:tcPr>
          <w:p w:rsidR="006F2636" w:rsidRPr="006F2636" w:rsidRDefault="006F2636" w:rsidP="00C8135E">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c>
          <w:tcPr>
            <w:tcW w:w="264" w:type="dxa"/>
          </w:tcPr>
          <w:p w:rsidR="006F2636" w:rsidRPr="006F2636" w:rsidRDefault="006F2636" w:rsidP="00C8135E">
            <w:pPr>
              <w:ind w:left="-108" w:right="-108"/>
              <w:jc w:val="center"/>
              <w:rPr>
                <w:rFonts w:ascii="Angsana New" w:eastAsia="Times New Roman" w:hAnsi="Angsana New"/>
                <w:sz w:val="26"/>
                <w:szCs w:val="26"/>
                <w:cs/>
              </w:rPr>
            </w:pPr>
          </w:p>
        </w:tc>
        <w:tc>
          <w:tcPr>
            <w:tcW w:w="1626" w:type="dxa"/>
          </w:tcPr>
          <w:p w:rsidR="006F2636" w:rsidRPr="006F2636" w:rsidRDefault="006F2636" w:rsidP="00C8135E">
            <w:pPr>
              <w:ind w:left="-108" w:right="-108"/>
              <w:jc w:val="center"/>
              <w:rPr>
                <w:rFonts w:ascii="Angsana New" w:eastAsia="Times New Roman" w:hAnsi="Angsana New"/>
                <w:sz w:val="26"/>
                <w:szCs w:val="26"/>
              </w:rPr>
            </w:pPr>
            <w:r w:rsidRPr="006F2636">
              <w:rPr>
                <w:rFonts w:ascii="Angsana New" w:eastAsia="Cordia New" w:hAnsi="Angsana New"/>
                <w:spacing w:val="-4"/>
                <w:sz w:val="26"/>
                <w:szCs w:val="26"/>
              </w:rPr>
              <w:t>Baht</w:t>
            </w:r>
          </w:p>
        </w:tc>
      </w:tr>
      <w:tr w:rsidR="006F2636" w:rsidRPr="006F2636" w:rsidTr="006F2636">
        <w:trPr>
          <w:trHeight w:val="309"/>
        </w:trPr>
        <w:tc>
          <w:tcPr>
            <w:tcW w:w="3240" w:type="dxa"/>
          </w:tcPr>
          <w:p w:rsidR="006F2636" w:rsidRPr="006F2636" w:rsidRDefault="006F2636" w:rsidP="00BB01A0">
            <w:pPr>
              <w:tabs>
                <w:tab w:val="left" w:pos="360"/>
                <w:tab w:val="left" w:pos="810"/>
              </w:tabs>
              <w:ind w:left="-92" w:right="-108"/>
              <w:jc w:val="thaiDistribute"/>
              <w:rPr>
                <w:rFonts w:ascii="Angsana New" w:eastAsia="Calibri" w:hAnsi="Angsana New"/>
                <w:sz w:val="26"/>
                <w:szCs w:val="26"/>
              </w:rPr>
            </w:pPr>
            <w:r w:rsidRPr="006F2636">
              <w:rPr>
                <w:rFonts w:ascii="Angsana New" w:hAnsi="Angsana New"/>
                <w:sz w:val="26"/>
                <w:szCs w:val="26"/>
              </w:rPr>
              <w:t>Revenue</w:t>
            </w:r>
          </w:p>
        </w:tc>
        <w:tc>
          <w:tcPr>
            <w:tcW w:w="1620" w:type="dxa"/>
            <w:shd w:val="clear" w:color="auto" w:fill="auto"/>
          </w:tcPr>
          <w:p w:rsidR="006F2636" w:rsidRPr="006F2636" w:rsidRDefault="006F2636" w:rsidP="00BB01A0">
            <w:pPr>
              <w:ind w:left="-146" w:right="-3"/>
              <w:jc w:val="right"/>
              <w:rPr>
                <w:rFonts w:ascii="Angsana New" w:eastAsia="Calibri" w:hAnsi="Angsana New"/>
                <w:sz w:val="26"/>
                <w:szCs w:val="26"/>
              </w:rPr>
            </w:pPr>
            <w:r w:rsidRPr="006F2636">
              <w:rPr>
                <w:rFonts w:ascii="Angsana New" w:eastAsia="Calibri" w:hAnsi="Angsana New"/>
                <w:sz w:val="26"/>
                <w:szCs w:val="26"/>
              </w:rPr>
              <w:t>8,522,885</w:t>
            </w:r>
            <w:r w:rsidRPr="006F2636">
              <w:rPr>
                <w:rFonts w:ascii="Angsana New" w:eastAsia="Calibri" w:hAnsi="Angsana New"/>
                <w:sz w:val="26"/>
                <w:szCs w:val="26"/>
                <w:cs/>
              </w:rPr>
              <w:t>.</w:t>
            </w:r>
            <w:r w:rsidRPr="006F2636">
              <w:rPr>
                <w:rFonts w:ascii="Angsana New" w:eastAsia="Calibri" w:hAnsi="Angsana New"/>
                <w:sz w:val="26"/>
                <w:szCs w:val="26"/>
              </w:rPr>
              <w:t>12</w:t>
            </w:r>
          </w:p>
        </w:tc>
        <w:tc>
          <w:tcPr>
            <w:tcW w:w="264" w:type="dxa"/>
          </w:tcPr>
          <w:p w:rsidR="006F2636" w:rsidRPr="006F2636" w:rsidRDefault="006F2636" w:rsidP="00BB01A0">
            <w:pPr>
              <w:ind w:left="-60" w:right="-56"/>
              <w:jc w:val="center"/>
              <w:rPr>
                <w:rFonts w:ascii="Angsana New" w:eastAsia="Calibri" w:hAnsi="Angsana New"/>
                <w:sz w:val="26"/>
                <w:szCs w:val="26"/>
              </w:rPr>
            </w:pPr>
          </w:p>
        </w:tc>
        <w:tc>
          <w:tcPr>
            <w:tcW w:w="1626" w:type="dxa"/>
          </w:tcPr>
          <w:p w:rsidR="006F2636" w:rsidRPr="006F2636" w:rsidRDefault="006F2636" w:rsidP="00BB01A0">
            <w:pPr>
              <w:ind w:left="-60" w:right="49"/>
              <w:jc w:val="right"/>
              <w:rPr>
                <w:rFonts w:ascii="Angsana New" w:eastAsia="Calibri" w:hAnsi="Angsana New"/>
                <w:sz w:val="26"/>
                <w:szCs w:val="26"/>
              </w:rPr>
            </w:pPr>
            <w:r w:rsidRPr="006F2636">
              <w:rPr>
                <w:rFonts w:ascii="Angsana New" w:eastAsia="Calibri" w:hAnsi="Angsana New"/>
                <w:sz w:val="26"/>
                <w:szCs w:val="26"/>
                <w:cs/>
              </w:rPr>
              <w:t>1</w:t>
            </w:r>
            <w:r w:rsidRPr="006F2636">
              <w:rPr>
                <w:rFonts w:ascii="Angsana New" w:eastAsia="Calibri" w:hAnsi="Angsana New"/>
                <w:sz w:val="26"/>
                <w:szCs w:val="26"/>
              </w:rPr>
              <w:t>,</w:t>
            </w:r>
            <w:r w:rsidRPr="006F2636">
              <w:rPr>
                <w:rFonts w:ascii="Angsana New" w:eastAsia="Calibri" w:hAnsi="Angsana New"/>
                <w:sz w:val="26"/>
                <w:szCs w:val="26"/>
                <w:cs/>
              </w:rPr>
              <w:t>289</w:t>
            </w:r>
            <w:r w:rsidRPr="006F2636">
              <w:rPr>
                <w:rFonts w:ascii="Angsana New" w:eastAsia="Calibri" w:hAnsi="Angsana New"/>
                <w:sz w:val="26"/>
                <w:szCs w:val="26"/>
              </w:rPr>
              <w:t>,</w:t>
            </w:r>
            <w:r w:rsidRPr="006F2636">
              <w:rPr>
                <w:rFonts w:ascii="Angsana New" w:eastAsia="Calibri" w:hAnsi="Angsana New"/>
                <w:sz w:val="26"/>
                <w:szCs w:val="26"/>
                <w:cs/>
              </w:rPr>
              <w:t>693</w:t>
            </w:r>
            <w:r w:rsidRPr="006F2636">
              <w:rPr>
                <w:rFonts w:ascii="Angsana New" w:eastAsia="Calibri" w:hAnsi="Angsana New"/>
                <w:sz w:val="26"/>
                <w:szCs w:val="26"/>
              </w:rPr>
              <w:t>,</w:t>
            </w:r>
            <w:r w:rsidRPr="006F2636">
              <w:rPr>
                <w:rFonts w:ascii="Angsana New" w:eastAsia="Calibri" w:hAnsi="Angsana New"/>
                <w:sz w:val="26"/>
                <w:szCs w:val="26"/>
                <w:cs/>
              </w:rPr>
              <w:t>895.00</w:t>
            </w:r>
          </w:p>
        </w:tc>
        <w:tc>
          <w:tcPr>
            <w:tcW w:w="264" w:type="dxa"/>
          </w:tcPr>
          <w:p w:rsidR="006F2636" w:rsidRPr="006F2636" w:rsidRDefault="006F2636" w:rsidP="00BB01A0">
            <w:pPr>
              <w:ind w:left="-60" w:right="-56"/>
              <w:jc w:val="center"/>
              <w:rPr>
                <w:rFonts w:ascii="Angsana New" w:eastAsia="Calibri" w:hAnsi="Angsana New"/>
                <w:sz w:val="26"/>
                <w:szCs w:val="26"/>
              </w:rPr>
            </w:pPr>
          </w:p>
        </w:tc>
        <w:tc>
          <w:tcPr>
            <w:tcW w:w="1626" w:type="dxa"/>
          </w:tcPr>
          <w:p w:rsidR="006F2636" w:rsidRPr="006F2636" w:rsidRDefault="006F2636" w:rsidP="00BB01A0">
            <w:pPr>
              <w:ind w:left="-60" w:right="87"/>
              <w:jc w:val="right"/>
              <w:rPr>
                <w:rFonts w:ascii="Angsana New" w:eastAsia="Calibri" w:hAnsi="Angsana New"/>
                <w:sz w:val="26"/>
                <w:szCs w:val="26"/>
              </w:rPr>
            </w:pPr>
            <w:r w:rsidRPr="006F2636">
              <w:rPr>
                <w:rFonts w:ascii="Angsana New" w:eastAsia="Calibri" w:hAnsi="Angsana New"/>
                <w:sz w:val="26"/>
                <w:szCs w:val="26"/>
                <w:cs/>
              </w:rPr>
              <w:t>1</w:t>
            </w:r>
            <w:r w:rsidRPr="006F2636">
              <w:rPr>
                <w:rFonts w:ascii="Angsana New" w:eastAsia="Calibri" w:hAnsi="Angsana New"/>
                <w:sz w:val="26"/>
                <w:szCs w:val="26"/>
              </w:rPr>
              <w:t>,</w:t>
            </w:r>
            <w:r w:rsidRPr="006F2636">
              <w:rPr>
                <w:rFonts w:ascii="Angsana New" w:eastAsia="Calibri" w:hAnsi="Angsana New"/>
                <w:sz w:val="26"/>
                <w:szCs w:val="26"/>
                <w:cs/>
              </w:rPr>
              <w:t>298</w:t>
            </w:r>
            <w:r w:rsidRPr="006F2636">
              <w:rPr>
                <w:rFonts w:ascii="Angsana New" w:eastAsia="Calibri" w:hAnsi="Angsana New"/>
                <w:sz w:val="26"/>
                <w:szCs w:val="26"/>
              </w:rPr>
              <w:t>,</w:t>
            </w:r>
            <w:r w:rsidRPr="006F2636">
              <w:rPr>
                <w:rFonts w:ascii="Angsana New" w:eastAsia="Calibri" w:hAnsi="Angsana New"/>
                <w:sz w:val="26"/>
                <w:szCs w:val="26"/>
                <w:cs/>
              </w:rPr>
              <w:t>216</w:t>
            </w:r>
            <w:r w:rsidRPr="006F2636">
              <w:rPr>
                <w:rFonts w:ascii="Angsana New" w:eastAsia="Calibri" w:hAnsi="Angsana New"/>
                <w:sz w:val="26"/>
                <w:szCs w:val="26"/>
              </w:rPr>
              <w:t>,</w:t>
            </w:r>
            <w:r w:rsidRPr="006F2636">
              <w:rPr>
                <w:rFonts w:ascii="Angsana New" w:eastAsia="Calibri" w:hAnsi="Angsana New"/>
                <w:sz w:val="26"/>
                <w:szCs w:val="26"/>
                <w:cs/>
              </w:rPr>
              <w:t>780.12</w:t>
            </w:r>
          </w:p>
        </w:tc>
      </w:tr>
      <w:tr w:rsidR="006F2636" w:rsidRPr="006F2636" w:rsidTr="006F2636">
        <w:trPr>
          <w:trHeight w:val="309"/>
        </w:trPr>
        <w:tc>
          <w:tcPr>
            <w:tcW w:w="3240" w:type="dxa"/>
          </w:tcPr>
          <w:p w:rsidR="006F2636" w:rsidRPr="006F2636" w:rsidRDefault="006F2636" w:rsidP="00712E00">
            <w:pPr>
              <w:tabs>
                <w:tab w:val="left" w:pos="360"/>
                <w:tab w:val="left" w:pos="810"/>
              </w:tabs>
              <w:ind w:left="-92" w:right="-108"/>
              <w:jc w:val="thaiDistribute"/>
              <w:rPr>
                <w:rFonts w:ascii="Angsana New" w:eastAsia="Calibri" w:hAnsi="Angsana New"/>
                <w:sz w:val="26"/>
                <w:szCs w:val="26"/>
                <w:cs/>
              </w:rPr>
            </w:pPr>
          </w:p>
        </w:tc>
        <w:tc>
          <w:tcPr>
            <w:tcW w:w="1620" w:type="dxa"/>
            <w:shd w:val="clear" w:color="auto" w:fill="auto"/>
          </w:tcPr>
          <w:p w:rsidR="006F2636" w:rsidRPr="006F2636" w:rsidRDefault="006F2636" w:rsidP="00712E00">
            <w:pPr>
              <w:ind w:left="-60" w:right="-19"/>
              <w:jc w:val="right"/>
              <w:rPr>
                <w:rFonts w:ascii="Angsana New" w:eastAsia="Calibri" w:hAnsi="Angsana New"/>
                <w:sz w:val="26"/>
                <w:szCs w:val="26"/>
              </w:rPr>
            </w:pPr>
          </w:p>
        </w:tc>
        <w:tc>
          <w:tcPr>
            <w:tcW w:w="264" w:type="dxa"/>
          </w:tcPr>
          <w:p w:rsidR="006F2636" w:rsidRPr="006F2636" w:rsidRDefault="006F2636" w:rsidP="00712E00">
            <w:pPr>
              <w:ind w:left="-60" w:right="-56"/>
              <w:jc w:val="center"/>
              <w:rPr>
                <w:rFonts w:ascii="Angsana New" w:eastAsia="Calibri" w:hAnsi="Angsana New"/>
                <w:sz w:val="26"/>
                <w:szCs w:val="26"/>
              </w:rPr>
            </w:pPr>
          </w:p>
        </w:tc>
        <w:tc>
          <w:tcPr>
            <w:tcW w:w="1626" w:type="dxa"/>
          </w:tcPr>
          <w:p w:rsidR="006F2636" w:rsidRPr="006F2636" w:rsidRDefault="006F2636" w:rsidP="00712E00">
            <w:pPr>
              <w:ind w:left="-60" w:right="113"/>
              <w:jc w:val="right"/>
              <w:rPr>
                <w:rFonts w:ascii="Angsana New" w:eastAsia="Calibri" w:hAnsi="Angsana New"/>
                <w:sz w:val="26"/>
                <w:szCs w:val="26"/>
              </w:rPr>
            </w:pPr>
          </w:p>
        </w:tc>
        <w:tc>
          <w:tcPr>
            <w:tcW w:w="264" w:type="dxa"/>
          </w:tcPr>
          <w:p w:rsidR="006F2636" w:rsidRPr="006F2636" w:rsidRDefault="006F2636" w:rsidP="00712E00">
            <w:pPr>
              <w:ind w:left="-60" w:right="-56"/>
              <w:jc w:val="center"/>
              <w:rPr>
                <w:rFonts w:ascii="Angsana New" w:eastAsia="Calibri" w:hAnsi="Angsana New"/>
                <w:sz w:val="26"/>
                <w:szCs w:val="26"/>
              </w:rPr>
            </w:pPr>
          </w:p>
        </w:tc>
        <w:tc>
          <w:tcPr>
            <w:tcW w:w="1626" w:type="dxa"/>
          </w:tcPr>
          <w:p w:rsidR="006F2636" w:rsidRPr="006F2636" w:rsidRDefault="006F2636" w:rsidP="00712E00">
            <w:pPr>
              <w:tabs>
                <w:tab w:val="left" w:pos="1459"/>
              </w:tabs>
              <w:ind w:left="-60" w:right="172"/>
              <w:jc w:val="right"/>
              <w:rPr>
                <w:rFonts w:ascii="Angsana New" w:eastAsia="Calibri" w:hAnsi="Angsana New"/>
                <w:sz w:val="26"/>
                <w:szCs w:val="26"/>
              </w:rPr>
            </w:pPr>
          </w:p>
        </w:tc>
      </w:tr>
      <w:tr w:rsidR="006F2636" w:rsidRPr="006F2636" w:rsidTr="006F2636">
        <w:trPr>
          <w:trHeight w:val="309"/>
        </w:trPr>
        <w:tc>
          <w:tcPr>
            <w:tcW w:w="3240" w:type="dxa"/>
          </w:tcPr>
          <w:p w:rsidR="006F2636" w:rsidRPr="006F2636" w:rsidRDefault="006F2636" w:rsidP="00BB01A0">
            <w:pPr>
              <w:tabs>
                <w:tab w:val="left" w:pos="360"/>
                <w:tab w:val="left" w:pos="810"/>
              </w:tabs>
              <w:ind w:left="-92" w:right="-108"/>
              <w:jc w:val="thaiDistribute"/>
              <w:rPr>
                <w:rFonts w:ascii="Angsana New" w:eastAsia="Calibri" w:hAnsi="Angsana New"/>
                <w:sz w:val="26"/>
                <w:szCs w:val="26"/>
              </w:rPr>
            </w:pPr>
            <w:r w:rsidRPr="006F2636">
              <w:rPr>
                <w:rFonts w:ascii="Angsana New" w:eastAsia="Calibri" w:hAnsi="Angsana New"/>
                <w:sz w:val="26"/>
                <w:szCs w:val="26"/>
              </w:rPr>
              <w:t xml:space="preserve">Profit </w:t>
            </w:r>
            <w:r w:rsidRPr="006F2636">
              <w:rPr>
                <w:rFonts w:ascii="Angsana New" w:eastAsia="Calibri" w:hAnsi="Angsana New"/>
                <w:sz w:val="26"/>
                <w:szCs w:val="26"/>
                <w:cs/>
              </w:rPr>
              <w:t>(</w:t>
            </w:r>
            <w:r w:rsidRPr="006F2636">
              <w:rPr>
                <w:rFonts w:ascii="Angsana New" w:eastAsia="Calibri" w:hAnsi="Angsana New"/>
                <w:sz w:val="26"/>
                <w:szCs w:val="26"/>
              </w:rPr>
              <w:t>Loss) for the year</w:t>
            </w:r>
          </w:p>
        </w:tc>
        <w:tc>
          <w:tcPr>
            <w:tcW w:w="1620" w:type="dxa"/>
            <w:shd w:val="clear" w:color="auto" w:fill="auto"/>
          </w:tcPr>
          <w:p w:rsidR="006F2636" w:rsidRPr="006F2636" w:rsidRDefault="006F2636" w:rsidP="00A078D9">
            <w:pPr>
              <w:ind w:left="-146" w:right="-3"/>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6,234,282</w:t>
            </w:r>
            <w:r w:rsidRPr="006F2636">
              <w:rPr>
                <w:rFonts w:ascii="Angsana New" w:eastAsia="Calibri" w:hAnsi="Angsana New"/>
                <w:sz w:val="26"/>
                <w:szCs w:val="26"/>
                <w:cs/>
              </w:rPr>
              <w:t>.</w:t>
            </w:r>
            <w:r w:rsidRPr="006F2636">
              <w:rPr>
                <w:rFonts w:ascii="Angsana New" w:eastAsia="Calibri" w:hAnsi="Angsana New"/>
                <w:sz w:val="26"/>
                <w:szCs w:val="26"/>
              </w:rPr>
              <w:t>33</w:t>
            </w:r>
            <w:r w:rsidRPr="006F2636">
              <w:rPr>
                <w:rFonts w:ascii="Angsana New" w:eastAsia="Calibri" w:hAnsi="Angsana New"/>
                <w:sz w:val="26"/>
                <w:szCs w:val="26"/>
                <w:cs/>
              </w:rPr>
              <w:t>)</w:t>
            </w:r>
          </w:p>
        </w:tc>
        <w:tc>
          <w:tcPr>
            <w:tcW w:w="264" w:type="dxa"/>
          </w:tcPr>
          <w:p w:rsidR="006F2636" w:rsidRPr="006F2636" w:rsidRDefault="006F2636" w:rsidP="00BB01A0">
            <w:pPr>
              <w:ind w:right="124"/>
              <w:jc w:val="right"/>
              <w:rPr>
                <w:rFonts w:ascii="Angsana New" w:eastAsia="Calibri" w:hAnsi="Angsana New"/>
                <w:sz w:val="26"/>
                <w:szCs w:val="26"/>
              </w:rPr>
            </w:pPr>
          </w:p>
        </w:tc>
        <w:tc>
          <w:tcPr>
            <w:tcW w:w="1626" w:type="dxa"/>
          </w:tcPr>
          <w:p w:rsidR="006F2636" w:rsidRPr="006F2636" w:rsidRDefault="006F2636" w:rsidP="00BB01A0">
            <w:pPr>
              <w:ind w:right="49"/>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191,191,315.00</w:t>
            </w:r>
            <w:r w:rsidRPr="006F2636">
              <w:rPr>
                <w:rFonts w:ascii="Angsana New" w:eastAsia="Calibri" w:hAnsi="Angsana New"/>
                <w:sz w:val="26"/>
                <w:szCs w:val="26"/>
                <w:cs/>
              </w:rPr>
              <w:t>)</w:t>
            </w:r>
          </w:p>
        </w:tc>
        <w:tc>
          <w:tcPr>
            <w:tcW w:w="264" w:type="dxa"/>
          </w:tcPr>
          <w:p w:rsidR="006F2636" w:rsidRPr="006F2636" w:rsidRDefault="006F2636" w:rsidP="00BB01A0">
            <w:pPr>
              <w:ind w:right="124"/>
              <w:jc w:val="right"/>
              <w:rPr>
                <w:rFonts w:ascii="Angsana New" w:eastAsia="Calibri" w:hAnsi="Angsana New"/>
                <w:sz w:val="26"/>
                <w:szCs w:val="26"/>
              </w:rPr>
            </w:pPr>
          </w:p>
        </w:tc>
        <w:tc>
          <w:tcPr>
            <w:tcW w:w="1626" w:type="dxa"/>
          </w:tcPr>
          <w:p w:rsidR="006F2636" w:rsidRPr="006F2636" w:rsidRDefault="006F2636" w:rsidP="00BB01A0">
            <w:pPr>
              <w:tabs>
                <w:tab w:val="left" w:pos="1459"/>
              </w:tabs>
              <w:ind w:right="87"/>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197,425,597.33</w:t>
            </w:r>
            <w:r w:rsidRPr="006F2636">
              <w:rPr>
                <w:rFonts w:ascii="Angsana New" w:eastAsia="Calibri" w:hAnsi="Angsana New"/>
                <w:sz w:val="26"/>
                <w:szCs w:val="26"/>
                <w:cs/>
              </w:rPr>
              <w:t>)</w:t>
            </w:r>
          </w:p>
        </w:tc>
      </w:tr>
      <w:tr w:rsidR="006F2636" w:rsidRPr="006F2636" w:rsidTr="006F2636">
        <w:trPr>
          <w:trHeight w:val="309"/>
        </w:trPr>
        <w:tc>
          <w:tcPr>
            <w:tcW w:w="3240" w:type="dxa"/>
          </w:tcPr>
          <w:p w:rsidR="006F2636" w:rsidRPr="006F2636" w:rsidRDefault="006F2636" w:rsidP="00BB5194">
            <w:pPr>
              <w:tabs>
                <w:tab w:val="left" w:pos="360"/>
                <w:tab w:val="left" w:pos="810"/>
              </w:tabs>
              <w:ind w:left="72" w:right="-108" w:hanging="180"/>
              <w:jc w:val="left"/>
              <w:rPr>
                <w:rFonts w:ascii="Angsana New" w:eastAsia="Calibri" w:hAnsi="Angsana New"/>
                <w:sz w:val="26"/>
                <w:szCs w:val="26"/>
                <w:cs/>
              </w:rPr>
            </w:pPr>
            <w:r w:rsidRPr="006F2636">
              <w:rPr>
                <w:rFonts w:ascii="Angsana New" w:hAnsi="Angsana New"/>
                <w:sz w:val="26"/>
                <w:szCs w:val="26"/>
              </w:rPr>
              <w:t>Other Comprehensive Income (Expense) for the year</w:t>
            </w:r>
          </w:p>
        </w:tc>
        <w:tc>
          <w:tcPr>
            <w:tcW w:w="1620" w:type="dxa"/>
            <w:shd w:val="clear" w:color="auto" w:fill="auto"/>
          </w:tcPr>
          <w:p w:rsidR="006F2636" w:rsidRPr="006F2636" w:rsidRDefault="006F2636" w:rsidP="00BB5194">
            <w:pPr>
              <w:ind w:left="-146" w:right="-142"/>
              <w:jc w:val="center"/>
              <w:rPr>
                <w:rFonts w:ascii="Angsana New" w:eastAsia="Calibri" w:hAnsi="Angsana New"/>
                <w:sz w:val="26"/>
                <w:szCs w:val="26"/>
              </w:rPr>
            </w:pPr>
          </w:p>
          <w:p w:rsidR="006F2636" w:rsidRPr="006F2636" w:rsidRDefault="006F2636" w:rsidP="00BB5194">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c>
          <w:tcPr>
            <w:tcW w:w="264" w:type="dxa"/>
          </w:tcPr>
          <w:p w:rsidR="006F2636" w:rsidRPr="006F2636" w:rsidRDefault="006F2636" w:rsidP="00BB5194">
            <w:pPr>
              <w:ind w:right="124"/>
              <w:jc w:val="right"/>
              <w:rPr>
                <w:rFonts w:ascii="Angsana New" w:eastAsia="Calibri" w:hAnsi="Angsana New"/>
                <w:sz w:val="26"/>
                <w:szCs w:val="26"/>
              </w:rPr>
            </w:pPr>
          </w:p>
        </w:tc>
        <w:tc>
          <w:tcPr>
            <w:tcW w:w="1626" w:type="dxa"/>
          </w:tcPr>
          <w:p w:rsidR="006F2636" w:rsidRPr="006F2636" w:rsidRDefault="006F2636" w:rsidP="00BB5194">
            <w:pPr>
              <w:ind w:left="-146" w:right="-142"/>
              <w:jc w:val="center"/>
              <w:rPr>
                <w:rFonts w:ascii="Angsana New" w:eastAsia="Calibri" w:hAnsi="Angsana New"/>
                <w:sz w:val="26"/>
                <w:szCs w:val="26"/>
              </w:rPr>
            </w:pPr>
          </w:p>
          <w:p w:rsidR="006F2636" w:rsidRPr="006F2636" w:rsidRDefault="006F2636" w:rsidP="00BB5194">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c>
          <w:tcPr>
            <w:tcW w:w="264" w:type="dxa"/>
          </w:tcPr>
          <w:p w:rsidR="006F2636" w:rsidRPr="006F2636" w:rsidRDefault="006F2636" w:rsidP="00BB5194">
            <w:pPr>
              <w:tabs>
                <w:tab w:val="left" w:pos="360"/>
                <w:tab w:val="left" w:pos="810"/>
              </w:tabs>
              <w:jc w:val="right"/>
              <w:rPr>
                <w:rFonts w:ascii="Angsana New" w:eastAsia="Calibri" w:hAnsi="Angsana New"/>
                <w:sz w:val="26"/>
                <w:szCs w:val="26"/>
              </w:rPr>
            </w:pPr>
          </w:p>
        </w:tc>
        <w:tc>
          <w:tcPr>
            <w:tcW w:w="1626" w:type="dxa"/>
          </w:tcPr>
          <w:p w:rsidR="006F2636" w:rsidRPr="006F2636" w:rsidRDefault="006F2636" w:rsidP="00BB5194">
            <w:pPr>
              <w:ind w:left="-146" w:right="-142"/>
              <w:jc w:val="center"/>
              <w:rPr>
                <w:rFonts w:ascii="Angsana New" w:eastAsia="Calibri" w:hAnsi="Angsana New"/>
                <w:sz w:val="26"/>
                <w:szCs w:val="26"/>
              </w:rPr>
            </w:pPr>
          </w:p>
          <w:p w:rsidR="006F2636" w:rsidRPr="006F2636" w:rsidRDefault="006F2636" w:rsidP="00BB5194">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r>
      <w:tr w:rsidR="006F2636" w:rsidRPr="006F2636" w:rsidTr="006F2636">
        <w:trPr>
          <w:trHeight w:val="309"/>
        </w:trPr>
        <w:tc>
          <w:tcPr>
            <w:tcW w:w="3240" w:type="dxa"/>
          </w:tcPr>
          <w:p w:rsidR="006F2636" w:rsidRPr="006F2636" w:rsidRDefault="006F2636" w:rsidP="00BB01A0">
            <w:pPr>
              <w:tabs>
                <w:tab w:val="left" w:pos="360"/>
                <w:tab w:val="left" w:pos="810"/>
              </w:tabs>
              <w:ind w:left="-92" w:right="-108"/>
              <w:jc w:val="thaiDistribute"/>
              <w:rPr>
                <w:rFonts w:ascii="Angsana New" w:eastAsia="Calibri" w:hAnsi="Angsana New"/>
                <w:sz w:val="26"/>
                <w:szCs w:val="26"/>
                <w:cs/>
              </w:rPr>
            </w:pPr>
            <w:r w:rsidRPr="006F2636">
              <w:rPr>
                <w:rFonts w:ascii="Angsana New" w:hAnsi="Angsana New"/>
                <w:sz w:val="26"/>
                <w:szCs w:val="26"/>
              </w:rPr>
              <w:t>Total Comprehensive Income for the year</w:t>
            </w:r>
          </w:p>
        </w:tc>
        <w:tc>
          <w:tcPr>
            <w:tcW w:w="1620" w:type="dxa"/>
            <w:shd w:val="clear" w:color="auto" w:fill="auto"/>
          </w:tcPr>
          <w:p w:rsidR="006F2636" w:rsidRPr="006F2636" w:rsidRDefault="006F2636" w:rsidP="00BB01A0">
            <w:pPr>
              <w:ind w:left="-108" w:right="-3"/>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6,234,282</w:t>
            </w:r>
            <w:r w:rsidRPr="006F2636">
              <w:rPr>
                <w:rFonts w:ascii="Angsana New" w:eastAsia="Calibri" w:hAnsi="Angsana New"/>
                <w:sz w:val="26"/>
                <w:szCs w:val="26"/>
                <w:cs/>
              </w:rPr>
              <w:t>.</w:t>
            </w:r>
            <w:r w:rsidRPr="006F2636">
              <w:rPr>
                <w:rFonts w:ascii="Angsana New" w:eastAsia="Calibri" w:hAnsi="Angsana New"/>
                <w:sz w:val="26"/>
                <w:szCs w:val="26"/>
              </w:rPr>
              <w:t>33</w:t>
            </w:r>
            <w:r w:rsidRPr="006F2636">
              <w:rPr>
                <w:rFonts w:ascii="Angsana New" w:eastAsia="Calibri" w:hAnsi="Angsana New"/>
                <w:sz w:val="26"/>
                <w:szCs w:val="26"/>
                <w:cs/>
              </w:rPr>
              <w:t>)</w:t>
            </w:r>
          </w:p>
        </w:tc>
        <w:tc>
          <w:tcPr>
            <w:tcW w:w="264" w:type="dxa"/>
          </w:tcPr>
          <w:p w:rsidR="006F2636" w:rsidRPr="006F2636" w:rsidRDefault="006F2636" w:rsidP="00BB01A0">
            <w:pPr>
              <w:ind w:right="124"/>
              <w:jc w:val="right"/>
              <w:rPr>
                <w:rFonts w:ascii="Angsana New" w:eastAsia="Calibri" w:hAnsi="Angsana New"/>
                <w:sz w:val="26"/>
                <w:szCs w:val="26"/>
              </w:rPr>
            </w:pPr>
          </w:p>
        </w:tc>
        <w:tc>
          <w:tcPr>
            <w:tcW w:w="1626" w:type="dxa"/>
          </w:tcPr>
          <w:p w:rsidR="006F2636" w:rsidRPr="006F2636" w:rsidRDefault="006F2636" w:rsidP="00BB01A0">
            <w:pPr>
              <w:ind w:right="49"/>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191,191,315.00</w:t>
            </w:r>
            <w:r w:rsidRPr="006F2636">
              <w:rPr>
                <w:rFonts w:ascii="Angsana New" w:eastAsia="Calibri" w:hAnsi="Angsana New"/>
                <w:sz w:val="26"/>
                <w:szCs w:val="26"/>
                <w:cs/>
              </w:rPr>
              <w:t>)</w:t>
            </w:r>
          </w:p>
        </w:tc>
        <w:tc>
          <w:tcPr>
            <w:tcW w:w="264" w:type="dxa"/>
          </w:tcPr>
          <w:p w:rsidR="006F2636" w:rsidRPr="006F2636" w:rsidRDefault="006F2636" w:rsidP="00BB01A0">
            <w:pPr>
              <w:ind w:right="124"/>
              <w:jc w:val="right"/>
              <w:rPr>
                <w:rFonts w:ascii="Angsana New" w:eastAsia="Calibri" w:hAnsi="Angsana New"/>
                <w:sz w:val="26"/>
                <w:szCs w:val="26"/>
              </w:rPr>
            </w:pPr>
          </w:p>
        </w:tc>
        <w:tc>
          <w:tcPr>
            <w:tcW w:w="1626" w:type="dxa"/>
          </w:tcPr>
          <w:p w:rsidR="006F2636" w:rsidRPr="006F2636" w:rsidRDefault="006F2636" w:rsidP="00BB01A0">
            <w:pPr>
              <w:tabs>
                <w:tab w:val="left" w:pos="1459"/>
              </w:tabs>
              <w:ind w:right="87"/>
              <w:jc w:val="right"/>
              <w:rPr>
                <w:rFonts w:ascii="Angsana New" w:eastAsia="Calibri" w:hAnsi="Angsana New"/>
                <w:sz w:val="26"/>
                <w:szCs w:val="26"/>
              </w:rPr>
            </w:pPr>
            <w:r w:rsidRPr="006F2636">
              <w:rPr>
                <w:rFonts w:ascii="Angsana New" w:eastAsia="Calibri" w:hAnsi="Angsana New"/>
                <w:sz w:val="26"/>
                <w:szCs w:val="26"/>
                <w:cs/>
              </w:rPr>
              <w:t>(</w:t>
            </w:r>
            <w:r w:rsidRPr="006F2636">
              <w:rPr>
                <w:rFonts w:ascii="Angsana New" w:eastAsia="Calibri" w:hAnsi="Angsana New"/>
                <w:sz w:val="26"/>
                <w:szCs w:val="26"/>
              </w:rPr>
              <w:t>197,425,597.33</w:t>
            </w:r>
            <w:r w:rsidRPr="006F2636">
              <w:rPr>
                <w:rFonts w:ascii="Angsana New" w:eastAsia="Calibri" w:hAnsi="Angsana New"/>
                <w:sz w:val="26"/>
                <w:szCs w:val="26"/>
                <w:cs/>
              </w:rPr>
              <w:t>)</w:t>
            </w:r>
          </w:p>
        </w:tc>
      </w:tr>
      <w:tr w:rsidR="006F2636" w:rsidRPr="006F2636" w:rsidTr="006F2636">
        <w:trPr>
          <w:trHeight w:val="309"/>
        </w:trPr>
        <w:tc>
          <w:tcPr>
            <w:tcW w:w="3240" w:type="dxa"/>
          </w:tcPr>
          <w:p w:rsidR="006F2636" w:rsidRPr="006F2636" w:rsidRDefault="006F2636" w:rsidP="00712E00">
            <w:pPr>
              <w:tabs>
                <w:tab w:val="left" w:pos="360"/>
                <w:tab w:val="left" w:pos="810"/>
              </w:tabs>
              <w:ind w:left="-92" w:right="-288"/>
              <w:jc w:val="thaiDistribute"/>
              <w:rPr>
                <w:rFonts w:ascii="Angsana New" w:hAnsi="Angsana New"/>
                <w:sz w:val="26"/>
                <w:szCs w:val="26"/>
                <w:cs/>
              </w:rPr>
            </w:pPr>
          </w:p>
        </w:tc>
        <w:tc>
          <w:tcPr>
            <w:tcW w:w="1620" w:type="dxa"/>
            <w:shd w:val="clear" w:color="auto" w:fill="auto"/>
          </w:tcPr>
          <w:p w:rsidR="006F2636" w:rsidRPr="006F2636" w:rsidRDefault="006F2636" w:rsidP="00712E00">
            <w:pPr>
              <w:ind w:right="124"/>
              <w:jc w:val="right"/>
              <w:rPr>
                <w:rFonts w:ascii="Angsana New" w:eastAsia="Calibri" w:hAnsi="Angsana New"/>
                <w:sz w:val="26"/>
                <w:szCs w:val="26"/>
                <w:highlight w:val="cyan"/>
              </w:rPr>
            </w:pPr>
          </w:p>
        </w:tc>
        <w:tc>
          <w:tcPr>
            <w:tcW w:w="264" w:type="dxa"/>
          </w:tcPr>
          <w:p w:rsidR="006F2636" w:rsidRPr="006F2636" w:rsidRDefault="006F2636" w:rsidP="00712E00">
            <w:pPr>
              <w:ind w:right="124"/>
              <w:jc w:val="right"/>
              <w:rPr>
                <w:rFonts w:ascii="Angsana New" w:eastAsia="Calibri" w:hAnsi="Angsana New"/>
                <w:sz w:val="26"/>
                <w:szCs w:val="26"/>
              </w:rPr>
            </w:pPr>
          </w:p>
        </w:tc>
        <w:tc>
          <w:tcPr>
            <w:tcW w:w="1626" w:type="dxa"/>
          </w:tcPr>
          <w:p w:rsidR="006F2636" w:rsidRPr="006F2636" w:rsidRDefault="006F2636" w:rsidP="00712E00">
            <w:pPr>
              <w:ind w:right="113"/>
              <w:jc w:val="right"/>
              <w:rPr>
                <w:rFonts w:ascii="Angsana New" w:eastAsia="Calibri" w:hAnsi="Angsana New"/>
                <w:sz w:val="26"/>
                <w:szCs w:val="26"/>
              </w:rPr>
            </w:pPr>
          </w:p>
        </w:tc>
        <w:tc>
          <w:tcPr>
            <w:tcW w:w="264" w:type="dxa"/>
          </w:tcPr>
          <w:p w:rsidR="006F2636" w:rsidRPr="006F2636" w:rsidRDefault="006F2636" w:rsidP="00712E00">
            <w:pPr>
              <w:ind w:right="124"/>
              <w:jc w:val="right"/>
              <w:rPr>
                <w:rFonts w:ascii="Angsana New" w:eastAsia="Calibri" w:hAnsi="Angsana New"/>
                <w:sz w:val="26"/>
                <w:szCs w:val="26"/>
              </w:rPr>
            </w:pPr>
          </w:p>
        </w:tc>
        <w:tc>
          <w:tcPr>
            <w:tcW w:w="1626" w:type="dxa"/>
          </w:tcPr>
          <w:p w:rsidR="006F2636" w:rsidRPr="006F2636" w:rsidRDefault="006F2636" w:rsidP="00712E00">
            <w:pPr>
              <w:tabs>
                <w:tab w:val="left" w:pos="1459"/>
              </w:tabs>
              <w:ind w:right="172"/>
              <w:jc w:val="right"/>
              <w:rPr>
                <w:rFonts w:ascii="Angsana New" w:eastAsia="Calibri" w:hAnsi="Angsana New"/>
                <w:sz w:val="26"/>
                <w:szCs w:val="26"/>
              </w:rPr>
            </w:pPr>
          </w:p>
        </w:tc>
      </w:tr>
      <w:tr w:rsidR="006F2636" w:rsidRPr="006F2636" w:rsidTr="006F2636">
        <w:trPr>
          <w:trHeight w:val="309"/>
        </w:trPr>
        <w:tc>
          <w:tcPr>
            <w:tcW w:w="3240" w:type="dxa"/>
          </w:tcPr>
          <w:p w:rsidR="006F2636" w:rsidRPr="006F2636" w:rsidRDefault="006F2636" w:rsidP="00947398">
            <w:pPr>
              <w:tabs>
                <w:tab w:val="left" w:pos="360"/>
                <w:tab w:val="left" w:pos="810"/>
              </w:tabs>
              <w:ind w:left="-92" w:right="-108"/>
              <w:jc w:val="thaiDistribute"/>
              <w:rPr>
                <w:rFonts w:ascii="Angsana New" w:hAnsi="Angsana New"/>
                <w:sz w:val="26"/>
                <w:szCs w:val="26"/>
              </w:rPr>
            </w:pPr>
            <w:r w:rsidRPr="006F2636">
              <w:rPr>
                <w:rFonts w:ascii="Angsana New" w:hAnsi="Angsana New"/>
                <w:sz w:val="26"/>
                <w:szCs w:val="26"/>
              </w:rPr>
              <w:t>Dividend income from joint venture</w:t>
            </w:r>
          </w:p>
          <w:p w:rsidR="006F2636" w:rsidRPr="006F2636" w:rsidRDefault="006F2636" w:rsidP="00947398">
            <w:pPr>
              <w:tabs>
                <w:tab w:val="left" w:pos="360"/>
                <w:tab w:val="left" w:pos="810"/>
              </w:tabs>
              <w:ind w:left="72" w:right="-108"/>
              <w:jc w:val="thaiDistribute"/>
              <w:rPr>
                <w:rFonts w:ascii="Angsana New" w:hAnsi="Angsana New"/>
                <w:sz w:val="26"/>
                <w:szCs w:val="26"/>
                <w:cs/>
              </w:rPr>
            </w:pPr>
            <w:r w:rsidRPr="006F2636">
              <w:rPr>
                <w:rFonts w:ascii="Angsana New" w:hAnsi="Angsana New"/>
                <w:sz w:val="26"/>
                <w:szCs w:val="26"/>
              </w:rPr>
              <w:t>Companies during the year</w:t>
            </w:r>
          </w:p>
        </w:tc>
        <w:tc>
          <w:tcPr>
            <w:tcW w:w="1620" w:type="dxa"/>
            <w:shd w:val="clear" w:color="auto" w:fill="auto"/>
          </w:tcPr>
          <w:p w:rsidR="006F2636" w:rsidRPr="006F2636" w:rsidRDefault="006F2636" w:rsidP="00947398">
            <w:pPr>
              <w:ind w:left="-146" w:right="-142"/>
              <w:jc w:val="center"/>
              <w:rPr>
                <w:rFonts w:ascii="Angsana New" w:eastAsia="Calibri" w:hAnsi="Angsana New"/>
                <w:sz w:val="26"/>
                <w:szCs w:val="26"/>
              </w:rPr>
            </w:pPr>
          </w:p>
          <w:p w:rsidR="006F2636" w:rsidRPr="006F2636" w:rsidRDefault="006F2636" w:rsidP="00947398">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c>
          <w:tcPr>
            <w:tcW w:w="264" w:type="dxa"/>
          </w:tcPr>
          <w:p w:rsidR="006F2636" w:rsidRPr="006F2636" w:rsidRDefault="006F2636" w:rsidP="00947398">
            <w:pPr>
              <w:ind w:right="124"/>
              <w:jc w:val="right"/>
              <w:rPr>
                <w:rFonts w:ascii="Angsana New" w:eastAsia="Calibri" w:hAnsi="Angsana New"/>
                <w:sz w:val="26"/>
                <w:szCs w:val="26"/>
              </w:rPr>
            </w:pPr>
          </w:p>
        </w:tc>
        <w:tc>
          <w:tcPr>
            <w:tcW w:w="1626" w:type="dxa"/>
          </w:tcPr>
          <w:p w:rsidR="006F2636" w:rsidRPr="006F2636" w:rsidRDefault="006F2636" w:rsidP="00947398">
            <w:pPr>
              <w:ind w:left="-146" w:right="-142"/>
              <w:jc w:val="center"/>
              <w:rPr>
                <w:rFonts w:ascii="Angsana New" w:eastAsia="Calibri" w:hAnsi="Angsana New"/>
                <w:sz w:val="26"/>
                <w:szCs w:val="26"/>
              </w:rPr>
            </w:pPr>
          </w:p>
          <w:p w:rsidR="006F2636" w:rsidRPr="006F2636" w:rsidRDefault="006F2636" w:rsidP="00947398">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c>
          <w:tcPr>
            <w:tcW w:w="264" w:type="dxa"/>
          </w:tcPr>
          <w:p w:rsidR="006F2636" w:rsidRPr="006F2636" w:rsidRDefault="006F2636" w:rsidP="00947398">
            <w:pPr>
              <w:ind w:right="124"/>
              <w:jc w:val="right"/>
              <w:rPr>
                <w:rFonts w:ascii="Angsana New" w:eastAsia="Calibri" w:hAnsi="Angsana New"/>
                <w:sz w:val="26"/>
                <w:szCs w:val="26"/>
              </w:rPr>
            </w:pPr>
          </w:p>
        </w:tc>
        <w:tc>
          <w:tcPr>
            <w:tcW w:w="1626" w:type="dxa"/>
          </w:tcPr>
          <w:p w:rsidR="006F2636" w:rsidRPr="006F2636" w:rsidRDefault="006F2636" w:rsidP="00947398">
            <w:pPr>
              <w:ind w:left="-146" w:right="-142"/>
              <w:jc w:val="center"/>
              <w:rPr>
                <w:rFonts w:ascii="Angsana New" w:eastAsia="Calibri" w:hAnsi="Angsana New"/>
                <w:sz w:val="26"/>
                <w:szCs w:val="26"/>
              </w:rPr>
            </w:pPr>
          </w:p>
          <w:p w:rsidR="006F2636" w:rsidRPr="006F2636" w:rsidRDefault="006F2636" w:rsidP="00947398">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r>
      <w:tr w:rsidR="006F2636" w:rsidRPr="006F2636" w:rsidTr="006F2636">
        <w:trPr>
          <w:trHeight w:val="309"/>
        </w:trPr>
        <w:tc>
          <w:tcPr>
            <w:tcW w:w="3240" w:type="dxa"/>
          </w:tcPr>
          <w:p w:rsidR="006F2636" w:rsidRPr="006F2636" w:rsidRDefault="006F2636" w:rsidP="00947398">
            <w:pPr>
              <w:tabs>
                <w:tab w:val="left" w:pos="360"/>
                <w:tab w:val="left" w:pos="810"/>
              </w:tabs>
              <w:ind w:left="-92" w:right="-108"/>
              <w:jc w:val="thaiDistribute"/>
              <w:rPr>
                <w:rFonts w:ascii="Angsana New" w:hAnsi="Angsana New"/>
                <w:sz w:val="26"/>
                <w:szCs w:val="26"/>
              </w:rPr>
            </w:pPr>
          </w:p>
        </w:tc>
        <w:tc>
          <w:tcPr>
            <w:tcW w:w="1620" w:type="dxa"/>
            <w:shd w:val="clear" w:color="auto" w:fill="auto"/>
          </w:tcPr>
          <w:p w:rsidR="006F2636" w:rsidRPr="006F2636" w:rsidRDefault="006F2636" w:rsidP="00947398">
            <w:pPr>
              <w:ind w:left="-146" w:right="-142"/>
              <w:jc w:val="center"/>
              <w:rPr>
                <w:rFonts w:ascii="Angsana New" w:eastAsia="Calibri" w:hAnsi="Angsana New"/>
                <w:sz w:val="26"/>
                <w:szCs w:val="26"/>
              </w:rPr>
            </w:pPr>
          </w:p>
        </w:tc>
        <w:tc>
          <w:tcPr>
            <w:tcW w:w="264" w:type="dxa"/>
          </w:tcPr>
          <w:p w:rsidR="006F2636" w:rsidRPr="006F2636" w:rsidRDefault="006F2636" w:rsidP="00947398">
            <w:pPr>
              <w:ind w:right="124"/>
              <w:jc w:val="right"/>
              <w:rPr>
                <w:rFonts w:ascii="Angsana New" w:eastAsia="Calibri" w:hAnsi="Angsana New"/>
                <w:sz w:val="26"/>
                <w:szCs w:val="26"/>
              </w:rPr>
            </w:pPr>
          </w:p>
        </w:tc>
        <w:tc>
          <w:tcPr>
            <w:tcW w:w="1626" w:type="dxa"/>
          </w:tcPr>
          <w:p w:rsidR="006F2636" w:rsidRPr="006F2636" w:rsidRDefault="006F2636" w:rsidP="00947398">
            <w:pPr>
              <w:ind w:left="-146" w:right="-142"/>
              <w:jc w:val="center"/>
              <w:rPr>
                <w:rFonts w:ascii="Angsana New" w:eastAsia="Calibri" w:hAnsi="Angsana New"/>
                <w:sz w:val="26"/>
                <w:szCs w:val="26"/>
              </w:rPr>
            </w:pPr>
          </w:p>
        </w:tc>
        <w:tc>
          <w:tcPr>
            <w:tcW w:w="264" w:type="dxa"/>
          </w:tcPr>
          <w:p w:rsidR="006F2636" w:rsidRPr="006F2636" w:rsidRDefault="006F2636" w:rsidP="00947398">
            <w:pPr>
              <w:ind w:right="124"/>
              <w:jc w:val="right"/>
              <w:rPr>
                <w:rFonts w:ascii="Angsana New" w:eastAsia="Calibri" w:hAnsi="Angsana New"/>
                <w:sz w:val="26"/>
                <w:szCs w:val="26"/>
              </w:rPr>
            </w:pPr>
          </w:p>
        </w:tc>
        <w:tc>
          <w:tcPr>
            <w:tcW w:w="1626" w:type="dxa"/>
          </w:tcPr>
          <w:p w:rsidR="006F2636" w:rsidRPr="006F2636" w:rsidRDefault="006F2636" w:rsidP="00947398">
            <w:pPr>
              <w:ind w:left="-146" w:right="-142"/>
              <w:jc w:val="center"/>
              <w:rPr>
                <w:rFonts w:ascii="Angsana New" w:eastAsia="Calibri" w:hAnsi="Angsana New"/>
                <w:sz w:val="26"/>
                <w:szCs w:val="26"/>
              </w:rPr>
            </w:pPr>
          </w:p>
        </w:tc>
      </w:tr>
      <w:tr w:rsidR="006F2636" w:rsidRPr="006F2636" w:rsidTr="006F2636">
        <w:trPr>
          <w:trHeight w:val="309"/>
        </w:trPr>
        <w:tc>
          <w:tcPr>
            <w:tcW w:w="3240" w:type="dxa"/>
            <w:shd w:val="clear" w:color="auto" w:fill="auto"/>
          </w:tcPr>
          <w:p w:rsidR="006F2636" w:rsidRPr="006F2636" w:rsidRDefault="006F2636" w:rsidP="00BB68D7">
            <w:pPr>
              <w:tabs>
                <w:tab w:val="left" w:pos="360"/>
                <w:tab w:val="left" w:pos="810"/>
              </w:tabs>
              <w:ind w:left="-92" w:right="-108"/>
              <w:jc w:val="thaiDistribute"/>
              <w:rPr>
                <w:rFonts w:ascii="Angsana New" w:hAnsi="Angsana New"/>
                <w:sz w:val="26"/>
                <w:szCs w:val="26"/>
              </w:rPr>
            </w:pPr>
            <w:r w:rsidRPr="006F2636">
              <w:rPr>
                <w:rFonts w:ascii="Angsana New" w:hAnsi="Angsana New"/>
                <w:sz w:val="26"/>
                <w:szCs w:val="26"/>
              </w:rPr>
              <w:t>Profit (Loss) for the yearare include</w:t>
            </w:r>
          </w:p>
          <w:p w:rsidR="006F2636" w:rsidRPr="006F2636" w:rsidRDefault="006F2636" w:rsidP="00A27DD2">
            <w:pPr>
              <w:tabs>
                <w:tab w:val="left" w:pos="360"/>
                <w:tab w:val="left" w:pos="810"/>
              </w:tabs>
              <w:ind w:left="-92" w:right="-108" w:firstLine="161"/>
              <w:jc w:val="thaiDistribute"/>
              <w:rPr>
                <w:rFonts w:ascii="Angsana New" w:hAnsi="Angsana New"/>
                <w:sz w:val="26"/>
                <w:szCs w:val="26"/>
                <w:cs/>
              </w:rPr>
            </w:pPr>
            <w:r w:rsidRPr="006F2636">
              <w:rPr>
                <w:rFonts w:ascii="Angsana New" w:hAnsi="Angsana New"/>
                <w:sz w:val="26"/>
                <w:szCs w:val="26"/>
              </w:rPr>
              <w:t>as follows</w:t>
            </w:r>
          </w:p>
        </w:tc>
        <w:tc>
          <w:tcPr>
            <w:tcW w:w="1620" w:type="dxa"/>
            <w:shd w:val="clear" w:color="auto" w:fill="auto"/>
          </w:tcPr>
          <w:p w:rsidR="006F2636" w:rsidRPr="006F2636" w:rsidRDefault="006F2636" w:rsidP="00BB68D7">
            <w:pPr>
              <w:ind w:left="-146" w:right="-142"/>
              <w:jc w:val="center"/>
              <w:rPr>
                <w:rFonts w:ascii="Angsana New" w:eastAsia="Calibri" w:hAnsi="Angsana New"/>
                <w:sz w:val="26"/>
                <w:szCs w:val="26"/>
                <w:cs/>
              </w:rPr>
            </w:pPr>
          </w:p>
        </w:tc>
        <w:tc>
          <w:tcPr>
            <w:tcW w:w="264" w:type="dxa"/>
          </w:tcPr>
          <w:p w:rsidR="006F2636" w:rsidRPr="006F2636" w:rsidRDefault="006F2636" w:rsidP="00BB68D7">
            <w:pPr>
              <w:ind w:right="124"/>
              <w:jc w:val="right"/>
              <w:rPr>
                <w:rFonts w:ascii="Angsana New" w:eastAsia="Calibri" w:hAnsi="Angsana New"/>
                <w:sz w:val="26"/>
                <w:szCs w:val="26"/>
              </w:rPr>
            </w:pPr>
          </w:p>
        </w:tc>
        <w:tc>
          <w:tcPr>
            <w:tcW w:w="1626" w:type="dxa"/>
          </w:tcPr>
          <w:p w:rsidR="006F2636" w:rsidRPr="006F2636" w:rsidRDefault="006F2636" w:rsidP="00BB68D7">
            <w:pPr>
              <w:ind w:left="-146" w:right="-142"/>
              <w:jc w:val="center"/>
              <w:rPr>
                <w:rFonts w:ascii="Angsana New" w:eastAsia="Calibri" w:hAnsi="Angsana New"/>
                <w:sz w:val="26"/>
                <w:szCs w:val="26"/>
                <w:cs/>
              </w:rPr>
            </w:pPr>
          </w:p>
        </w:tc>
        <w:tc>
          <w:tcPr>
            <w:tcW w:w="264" w:type="dxa"/>
          </w:tcPr>
          <w:p w:rsidR="006F2636" w:rsidRPr="006F2636" w:rsidRDefault="006F2636" w:rsidP="00BB68D7">
            <w:pPr>
              <w:ind w:right="124"/>
              <w:jc w:val="right"/>
              <w:rPr>
                <w:rFonts w:ascii="Angsana New" w:eastAsia="Calibri" w:hAnsi="Angsana New"/>
                <w:sz w:val="26"/>
                <w:szCs w:val="26"/>
              </w:rPr>
            </w:pPr>
          </w:p>
        </w:tc>
        <w:tc>
          <w:tcPr>
            <w:tcW w:w="1626" w:type="dxa"/>
          </w:tcPr>
          <w:p w:rsidR="006F2636" w:rsidRPr="006F2636" w:rsidRDefault="006F2636" w:rsidP="00BB68D7">
            <w:pPr>
              <w:ind w:left="-146" w:right="-142"/>
              <w:jc w:val="center"/>
              <w:rPr>
                <w:rFonts w:ascii="Angsana New" w:eastAsia="Calibri" w:hAnsi="Angsana New"/>
                <w:sz w:val="26"/>
                <w:szCs w:val="26"/>
                <w:cs/>
              </w:rPr>
            </w:pPr>
          </w:p>
        </w:tc>
      </w:tr>
      <w:tr w:rsidR="006F2636" w:rsidRPr="006F2636" w:rsidTr="006F2636">
        <w:trPr>
          <w:trHeight w:val="309"/>
        </w:trPr>
        <w:tc>
          <w:tcPr>
            <w:tcW w:w="3240" w:type="dxa"/>
            <w:shd w:val="clear" w:color="auto" w:fill="auto"/>
          </w:tcPr>
          <w:p w:rsidR="006F2636" w:rsidRPr="006F2636" w:rsidRDefault="006F2636" w:rsidP="004F6734">
            <w:pPr>
              <w:tabs>
                <w:tab w:val="left" w:pos="360"/>
                <w:tab w:val="left" w:pos="810"/>
              </w:tabs>
              <w:ind w:left="-92" w:right="-108"/>
              <w:jc w:val="thaiDistribute"/>
              <w:rPr>
                <w:rFonts w:ascii="Angsana New" w:hAnsi="Angsana New"/>
                <w:sz w:val="26"/>
                <w:szCs w:val="26"/>
                <w:cs/>
              </w:rPr>
            </w:pPr>
            <w:r w:rsidRPr="006F2636">
              <w:rPr>
                <w:rFonts w:ascii="Angsana New" w:hAnsi="Angsana New"/>
                <w:sz w:val="26"/>
                <w:szCs w:val="26"/>
              </w:rPr>
              <w:t>Depreciation and amortization</w:t>
            </w:r>
          </w:p>
        </w:tc>
        <w:tc>
          <w:tcPr>
            <w:tcW w:w="1620" w:type="dxa"/>
            <w:shd w:val="clear" w:color="auto" w:fill="auto"/>
          </w:tcPr>
          <w:p w:rsidR="006F2636" w:rsidRPr="006F2636" w:rsidRDefault="006F2636" w:rsidP="004F6734">
            <w:pPr>
              <w:ind w:left="-108" w:right="-3"/>
              <w:jc w:val="right"/>
              <w:rPr>
                <w:rFonts w:ascii="Angsana New" w:eastAsia="Calibri" w:hAnsi="Angsana New"/>
                <w:sz w:val="26"/>
                <w:szCs w:val="26"/>
              </w:rPr>
            </w:pPr>
            <w:r w:rsidRPr="006F2636">
              <w:rPr>
                <w:rFonts w:ascii="Angsana New" w:eastAsia="Calibri" w:hAnsi="Angsana New"/>
                <w:sz w:val="26"/>
                <w:szCs w:val="26"/>
              </w:rPr>
              <w:t>927,613.28</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49"/>
              <w:jc w:val="right"/>
              <w:rPr>
                <w:rFonts w:ascii="Angsana New" w:eastAsia="Calibri" w:hAnsi="Angsana New"/>
                <w:sz w:val="26"/>
                <w:szCs w:val="26"/>
              </w:rPr>
            </w:pPr>
            <w:r w:rsidRPr="006F2636">
              <w:rPr>
                <w:rFonts w:ascii="Angsana New" w:eastAsia="Calibri" w:hAnsi="Angsana New"/>
                <w:sz w:val="26"/>
                <w:szCs w:val="26"/>
              </w:rPr>
              <w:t>99,958,335.26</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87"/>
              <w:jc w:val="right"/>
              <w:rPr>
                <w:rFonts w:ascii="Angsana New" w:eastAsia="Calibri" w:hAnsi="Angsana New"/>
                <w:sz w:val="26"/>
                <w:szCs w:val="26"/>
              </w:rPr>
            </w:pPr>
            <w:r w:rsidRPr="006F2636">
              <w:rPr>
                <w:rFonts w:ascii="Angsana New" w:eastAsia="Calibri" w:hAnsi="Angsana New"/>
                <w:sz w:val="26"/>
                <w:szCs w:val="26"/>
              </w:rPr>
              <w:t>100,885,948.54</w:t>
            </w:r>
          </w:p>
        </w:tc>
      </w:tr>
      <w:tr w:rsidR="006F2636" w:rsidRPr="006F2636" w:rsidTr="006F2636">
        <w:trPr>
          <w:trHeight w:val="309"/>
        </w:trPr>
        <w:tc>
          <w:tcPr>
            <w:tcW w:w="3240" w:type="dxa"/>
            <w:shd w:val="clear" w:color="auto" w:fill="auto"/>
          </w:tcPr>
          <w:p w:rsidR="006F2636" w:rsidRPr="006F2636" w:rsidRDefault="006F2636" w:rsidP="004F6734">
            <w:pPr>
              <w:tabs>
                <w:tab w:val="left" w:pos="360"/>
                <w:tab w:val="left" w:pos="810"/>
              </w:tabs>
              <w:ind w:left="-92" w:right="-108"/>
              <w:jc w:val="thaiDistribute"/>
              <w:rPr>
                <w:rFonts w:ascii="Angsana New" w:hAnsi="Angsana New"/>
                <w:sz w:val="26"/>
                <w:szCs w:val="26"/>
                <w:cs/>
              </w:rPr>
            </w:pPr>
            <w:r w:rsidRPr="006F2636">
              <w:rPr>
                <w:rFonts w:ascii="Angsana New" w:hAnsi="Angsana New"/>
                <w:sz w:val="26"/>
                <w:szCs w:val="26"/>
              </w:rPr>
              <w:t>Interest income</w:t>
            </w:r>
          </w:p>
        </w:tc>
        <w:tc>
          <w:tcPr>
            <w:tcW w:w="1620" w:type="dxa"/>
            <w:shd w:val="clear" w:color="auto" w:fill="auto"/>
          </w:tcPr>
          <w:p w:rsidR="006F2636" w:rsidRPr="006F2636" w:rsidRDefault="006F2636" w:rsidP="004F6734">
            <w:pPr>
              <w:ind w:left="-146" w:right="-142"/>
              <w:jc w:val="center"/>
              <w:rPr>
                <w:rFonts w:ascii="Angsana New" w:eastAsia="Calibri" w:hAnsi="Angsana New"/>
                <w:sz w:val="26"/>
                <w:szCs w:val="26"/>
              </w:rPr>
            </w:pPr>
            <w:r w:rsidRPr="006F2636">
              <w:rPr>
                <w:rFonts w:ascii="Angsana New" w:eastAsia="Calibri" w:hAnsi="Angsana New"/>
                <w:sz w:val="26"/>
                <w:szCs w:val="26"/>
                <w:cs/>
              </w:rPr>
              <w:t>-</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49"/>
              <w:jc w:val="right"/>
              <w:rPr>
                <w:rFonts w:ascii="Angsana New" w:eastAsia="Calibri" w:hAnsi="Angsana New"/>
                <w:sz w:val="26"/>
                <w:szCs w:val="26"/>
              </w:rPr>
            </w:pPr>
            <w:r w:rsidRPr="006F2636">
              <w:rPr>
                <w:rFonts w:ascii="Angsana New" w:eastAsia="Calibri" w:hAnsi="Angsana New"/>
                <w:sz w:val="26"/>
                <w:szCs w:val="26"/>
              </w:rPr>
              <w:t>177,543.04</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87"/>
              <w:jc w:val="right"/>
              <w:rPr>
                <w:rFonts w:ascii="Angsana New" w:eastAsia="Calibri" w:hAnsi="Angsana New"/>
                <w:sz w:val="26"/>
                <w:szCs w:val="26"/>
              </w:rPr>
            </w:pPr>
            <w:r w:rsidRPr="006F2636">
              <w:rPr>
                <w:rFonts w:ascii="Angsana New" w:eastAsia="Calibri" w:hAnsi="Angsana New"/>
                <w:sz w:val="26"/>
                <w:szCs w:val="26"/>
              </w:rPr>
              <w:t>177,543.04</w:t>
            </w:r>
          </w:p>
        </w:tc>
      </w:tr>
      <w:tr w:rsidR="006F2636" w:rsidRPr="006F2636" w:rsidTr="006F2636">
        <w:trPr>
          <w:trHeight w:val="309"/>
        </w:trPr>
        <w:tc>
          <w:tcPr>
            <w:tcW w:w="3240" w:type="dxa"/>
            <w:shd w:val="clear" w:color="auto" w:fill="auto"/>
          </w:tcPr>
          <w:p w:rsidR="006F2636" w:rsidRPr="006F2636" w:rsidRDefault="006F2636" w:rsidP="004F6734">
            <w:pPr>
              <w:tabs>
                <w:tab w:val="left" w:pos="360"/>
                <w:tab w:val="left" w:pos="810"/>
              </w:tabs>
              <w:ind w:left="-92" w:right="-108"/>
              <w:jc w:val="thaiDistribute"/>
              <w:rPr>
                <w:rFonts w:ascii="Angsana New" w:hAnsi="Angsana New"/>
                <w:sz w:val="26"/>
                <w:szCs w:val="26"/>
                <w:cs/>
              </w:rPr>
            </w:pPr>
            <w:r w:rsidRPr="006F2636">
              <w:rPr>
                <w:rFonts w:ascii="Angsana New" w:hAnsi="Angsana New"/>
                <w:sz w:val="26"/>
                <w:szCs w:val="26"/>
              </w:rPr>
              <w:t>Interest expenses</w:t>
            </w:r>
          </w:p>
        </w:tc>
        <w:tc>
          <w:tcPr>
            <w:tcW w:w="1620" w:type="dxa"/>
            <w:shd w:val="clear" w:color="auto" w:fill="auto"/>
          </w:tcPr>
          <w:p w:rsidR="006F2636" w:rsidRPr="006F2636" w:rsidRDefault="006F2636" w:rsidP="004F6734">
            <w:pPr>
              <w:ind w:left="-108" w:right="-3"/>
              <w:jc w:val="right"/>
              <w:rPr>
                <w:rFonts w:ascii="Angsana New" w:eastAsia="Calibri" w:hAnsi="Angsana New"/>
                <w:sz w:val="26"/>
                <w:szCs w:val="26"/>
              </w:rPr>
            </w:pPr>
            <w:r w:rsidRPr="006F2636">
              <w:rPr>
                <w:rFonts w:ascii="Angsana New" w:eastAsia="Calibri" w:hAnsi="Angsana New"/>
                <w:sz w:val="26"/>
                <w:szCs w:val="26"/>
              </w:rPr>
              <w:t>1,902,097.85</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49"/>
              <w:jc w:val="right"/>
              <w:rPr>
                <w:rFonts w:ascii="Angsana New" w:eastAsia="Calibri" w:hAnsi="Angsana New"/>
                <w:sz w:val="26"/>
                <w:szCs w:val="26"/>
              </w:rPr>
            </w:pPr>
            <w:r w:rsidRPr="006F2636">
              <w:rPr>
                <w:rFonts w:ascii="Angsana New" w:eastAsia="Calibri" w:hAnsi="Angsana New"/>
                <w:sz w:val="26"/>
                <w:szCs w:val="26"/>
              </w:rPr>
              <w:t>61,109,367.88</w:t>
            </w:r>
          </w:p>
        </w:tc>
        <w:tc>
          <w:tcPr>
            <w:tcW w:w="264" w:type="dxa"/>
          </w:tcPr>
          <w:p w:rsidR="006F2636" w:rsidRPr="006F2636" w:rsidRDefault="006F2636" w:rsidP="004F6734">
            <w:pPr>
              <w:ind w:right="124"/>
              <w:jc w:val="right"/>
              <w:rPr>
                <w:rFonts w:ascii="Angsana New" w:eastAsia="Calibri" w:hAnsi="Angsana New"/>
                <w:sz w:val="26"/>
                <w:szCs w:val="26"/>
              </w:rPr>
            </w:pPr>
          </w:p>
        </w:tc>
        <w:tc>
          <w:tcPr>
            <w:tcW w:w="1626" w:type="dxa"/>
          </w:tcPr>
          <w:p w:rsidR="006F2636" w:rsidRPr="006F2636" w:rsidRDefault="006F2636" w:rsidP="004F6734">
            <w:pPr>
              <w:ind w:right="87"/>
              <w:jc w:val="right"/>
              <w:rPr>
                <w:rFonts w:ascii="Angsana New" w:eastAsia="Calibri" w:hAnsi="Angsana New"/>
                <w:sz w:val="26"/>
                <w:szCs w:val="26"/>
              </w:rPr>
            </w:pPr>
            <w:r w:rsidRPr="006F2636">
              <w:rPr>
                <w:rFonts w:ascii="Angsana New" w:eastAsia="Calibri" w:hAnsi="Angsana New"/>
                <w:sz w:val="26"/>
                <w:szCs w:val="26"/>
              </w:rPr>
              <w:t>63,011,465.73</w:t>
            </w:r>
          </w:p>
        </w:tc>
      </w:tr>
    </w:tbl>
    <w:p w:rsidR="00DF7B74" w:rsidRPr="006F2636" w:rsidRDefault="00DF7B74" w:rsidP="006F2636">
      <w:pPr>
        <w:ind w:left="360"/>
        <w:jc w:val="thaiDistribute"/>
        <w:rPr>
          <w:rFonts w:ascii="Angsana New" w:hAnsi="Angsana New"/>
          <w:sz w:val="16"/>
          <w:szCs w:val="16"/>
        </w:rPr>
      </w:pPr>
    </w:p>
    <w:p w:rsidR="000C174A" w:rsidRPr="00113AB1" w:rsidRDefault="000C174A" w:rsidP="000C174A">
      <w:pPr>
        <w:ind w:left="450" w:firstLine="900"/>
        <w:jc w:val="thaiDistribute"/>
        <w:rPr>
          <w:rFonts w:ascii="Angsana New" w:hAnsi="Angsana New"/>
          <w:sz w:val="30"/>
          <w:szCs w:val="30"/>
        </w:rPr>
      </w:pPr>
      <w:r w:rsidRPr="00113AB1">
        <w:rPr>
          <w:rFonts w:ascii="Angsana New" w:hAnsi="Angsana New"/>
          <w:color w:val="000000"/>
          <w:sz w:val="30"/>
          <w:szCs w:val="30"/>
        </w:rPr>
        <w:t>The reconciliation of the above financial information with the carrying amount of interest</w:t>
      </w:r>
      <w:r w:rsidRPr="00113AB1">
        <w:rPr>
          <w:rFonts w:ascii="Angsana New" w:hAnsi="Angsana New"/>
          <w:sz w:val="30"/>
          <w:szCs w:val="30"/>
        </w:rPr>
        <w:t>Investments in Joint Venture Companies</w:t>
      </w:r>
      <w:r w:rsidRPr="00113AB1">
        <w:rPr>
          <w:rFonts w:ascii="Angsana New" w:hAnsi="Angsana New"/>
          <w:color w:val="000000"/>
          <w:sz w:val="30"/>
          <w:szCs w:val="30"/>
        </w:rPr>
        <w:t xml:space="preserve"> which is recognized in the </w:t>
      </w:r>
      <w:r w:rsidR="002F0B70">
        <w:rPr>
          <w:rFonts w:ascii="Angsana New" w:eastAsia="Angsana New" w:hAnsi="Angsana New"/>
          <w:sz w:val="30"/>
          <w:szCs w:val="30"/>
        </w:rPr>
        <w:t>c</w:t>
      </w:r>
      <w:r w:rsidRPr="00113AB1">
        <w:rPr>
          <w:rFonts w:ascii="Angsana New" w:eastAsia="Angsana New" w:hAnsi="Angsana New"/>
          <w:sz w:val="30"/>
          <w:szCs w:val="30"/>
        </w:rPr>
        <w:t>onsolidated</w:t>
      </w:r>
      <w:r w:rsidRPr="00113AB1">
        <w:rPr>
          <w:rFonts w:ascii="Angsana New" w:hAnsi="Angsana New"/>
          <w:color w:val="000000"/>
          <w:sz w:val="30"/>
          <w:szCs w:val="30"/>
        </w:rPr>
        <w:t xml:space="preserve"> financial statementsare as follows:</w:t>
      </w:r>
    </w:p>
    <w:tbl>
      <w:tblPr>
        <w:tblW w:w="8640" w:type="dxa"/>
        <w:tblInd w:w="468" w:type="dxa"/>
        <w:tblLayout w:type="fixed"/>
        <w:tblLook w:val="04A0"/>
      </w:tblPr>
      <w:tblGrid>
        <w:gridCol w:w="3240"/>
        <w:gridCol w:w="1620"/>
        <w:gridCol w:w="260"/>
        <w:gridCol w:w="1630"/>
        <w:gridCol w:w="260"/>
        <w:gridCol w:w="1630"/>
      </w:tblGrid>
      <w:tr w:rsidR="00266E54" w:rsidRPr="004C17A2" w:rsidTr="00266E54">
        <w:trPr>
          <w:trHeight w:val="309"/>
        </w:trPr>
        <w:tc>
          <w:tcPr>
            <w:tcW w:w="3240" w:type="dxa"/>
          </w:tcPr>
          <w:p w:rsidR="00266E54" w:rsidRPr="004C17A2" w:rsidRDefault="00266E54" w:rsidP="002F0986">
            <w:pPr>
              <w:tabs>
                <w:tab w:val="left" w:pos="360"/>
                <w:tab w:val="left" w:pos="810"/>
              </w:tabs>
              <w:ind w:left="-92" w:right="-108"/>
              <w:jc w:val="thaiDistribute"/>
              <w:rPr>
                <w:rFonts w:ascii="Angsana New" w:eastAsia="Calibri" w:hAnsi="Angsana New"/>
                <w:sz w:val="26"/>
                <w:szCs w:val="26"/>
                <w:cs/>
              </w:rPr>
            </w:pPr>
          </w:p>
        </w:tc>
        <w:tc>
          <w:tcPr>
            <w:tcW w:w="1620" w:type="dxa"/>
          </w:tcPr>
          <w:p w:rsidR="00266E54" w:rsidRPr="004C17A2" w:rsidRDefault="00266E54" w:rsidP="002F0986">
            <w:pPr>
              <w:jc w:val="center"/>
              <w:rPr>
                <w:rFonts w:ascii="Angsana New" w:hAnsi="Angsana New"/>
                <w:sz w:val="26"/>
                <w:szCs w:val="26"/>
              </w:rPr>
            </w:pPr>
            <w:r w:rsidRPr="004C17A2">
              <w:rPr>
                <w:rFonts w:ascii="Angsana New" w:hAnsi="Angsana New"/>
                <w:sz w:val="26"/>
                <w:szCs w:val="26"/>
              </w:rPr>
              <w:t xml:space="preserve">WISDOM TREE INVESTMENT </w:t>
            </w:r>
            <w:r w:rsidRPr="004C17A2">
              <w:rPr>
                <w:rFonts w:ascii="Angsana New" w:hAnsi="Angsana New"/>
                <w:sz w:val="26"/>
                <w:szCs w:val="26"/>
                <w:cs/>
              </w:rPr>
              <w:t>(</w:t>
            </w:r>
            <w:r w:rsidRPr="004C17A2">
              <w:rPr>
                <w:rFonts w:ascii="Angsana New" w:hAnsi="Angsana New"/>
                <w:sz w:val="26"/>
                <w:szCs w:val="26"/>
              </w:rPr>
              <w:t>S</w:t>
            </w:r>
            <w:r w:rsidRPr="004C17A2">
              <w:rPr>
                <w:rFonts w:ascii="Angsana New" w:hAnsi="Angsana New"/>
                <w:sz w:val="26"/>
                <w:szCs w:val="26"/>
                <w:cs/>
              </w:rPr>
              <w:t xml:space="preserve">) </w:t>
            </w:r>
            <w:r w:rsidRPr="004C17A2">
              <w:rPr>
                <w:rFonts w:ascii="Angsana New" w:hAnsi="Angsana New"/>
                <w:sz w:val="26"/>
                <w:szCs w:val="26"/>
              </w:rPr>
              <w:t>PTE</w:t>
            </w:r>
            <w:r w:rsidRPr="004C17A2">
              <w:rPr>
                <w:rFonts w:ascii="Angsana New" w:hAnsi="Angsana New"/>
                <w:sz w:val="26"/>
                <w:szCs w:val="26"/>
                <w:cs/>
              </w:rPr>
              <w:t xml:space="preserve">. </w:t>
            </w:r>
            <w:r w:rsidRPr="004C17A2">
              <w:rPr>
                <w:rFonts w:ascii="Angsana New" w:hAnsi="Angsana New"/>
                <w:sz w:val="26"/>
                <w:szCs w:val="26"/>
              </w:rPr>
              <w:t>LIMITED</w:t>
            </w:r>
          </w:p>
        </w:tc>
        <w:tc>
          <w:tcPr>
            <w:tcW w:w="260" w:type="dxa"/>
          </w:tcPr>
          <w:p w:rsidR="00266E54" w:rsidRPr="004C17A2" w:rsidRDefault="00266E54" w:rsidP="002F0986">
            <w:pPr>
              <w:ind w:left="-108" w:right="-108"/>
              <w:jc w:val="center"/>
              <w:rPr>
                <w:rFonts w:ascii="Angsana New" w:eastAsia="Times New Roman" w:hAnsi="Angsana New"/>
                <w:sz w:val="26"/>
                <w:szCs w:val="26"/>
                <w:cs/>
              </w:rPr>
            </w:pPr>
          </w:p>
        </w:tc>
        <w:tc>
          <w:tcPr>
            <w:tcW w:w="1630" w:type="dxa"/>
          </w:tcPr>
          <w:p w:rsidR="00266E54" w:rsidRPr="004C17A2" w:rsidRDefault="00266E54" w:rsidP="00266E54">
            <w:pPr>
              <w:ind w:left="-100" w:right="-126"/>
              <w:jc w:val="center"/>
              <w:rPr>
                <w:rFonts w:ascii="Angsana New" w:hAnsi="Angsana New"/>
                <w:sz w:val="26"/>
                <w:szCs w:val="26"/>
              </w:rPr>
            </w:pPr>
            <w:r w:rsidRPr="004C17A2">
              <w:rPr>
                <w:rFonts w:ascii="Angsana New" w:hAnsi="Angsana New"/>
                <w:sz w:val="26"/>
                <w:szCs w:val="26"/>
              </w:rPr>
              <w:t xml:space="preserve">Kobelco Millcon </w:t>
            </w:r>
          </w:p>
          <w:p w:rsidR="00266E54" w:rsidRPr="004C17A2" w:rsidRDefault="00266E54" w:rsidP="00266E54">
            <w:pPr>
              <w:jc w:val="center"/>
              <w:rPr>
                <w:rFonts w:ascii="Angsana New" w:hAnsi="Angsana New"/>
                <w:sz w:val="26"/>
                <w:szCs w:val="26"/>
              </w:rPr>
            </w:pPr>
            <w:r w:rsidRPr="004C17A2">
              <w:rPr>
                <w:rFonts w:ascii="Angsana New" w:hAnsi="Angsana New"/>
                <w:sz w:val="26"/>
                <w:szCs w:val="26"/>
              </w:rPr>
              <w:t>Steel Co., Ltd.</w:t>
            </w:r>
          </w:p>
        </w:tc>
        <w:tc>
          <w:tcPr>
            <w:tcW w:w="260" w:type="dxa"/>
          </w:tcPr>
          <w:p w:rsidR="00266E54" w:rsidRPr="004C17A2" w:rsidRDefault="00266E54" w:rsidP="002F0986">
            <w:pPr>
              <w:ind w:left="-108" w:right="-108"/>
              <w:jc w:val="center"/>
              <w:rPr>
                <w:rFonts w:ascii="Angsana New" w:eastAsia="Times New Roman" w:hAnsi="Angsana New"/>
                <w:sz w:val="26"/>
                <w:szCs w:val="26"/>
                <w:cs/>
              </w:rPr>
            </w:pPr>
          </w:p>
        </w:tc>
        <w:tc>
          <w:tcPr>
            <w:tcW w:w="1630" w:type="dxa"/>
          </w:tcPr>
          <w:p w:rsidR="00266E54" w:rsidRPr="004C17A2" w:rsidRDefault="00266E54" w:rsidP="002F0986">
            <w:pPr>
              <w:jc w:val="center"/>
              <w:rPr>
                <w:rFonts w:ascii="Angsana New" w:hAnsi="Angsana New"/>
                <w:sz w:val="26"/>
                <w:szCs w:val="26"/>
              </w:rPr>
            </w:pPr>
            <w:r w:rsidRPr="004C17A2">
              <w:rPr>
                <w:rFonts w:ascii="Angsana New" w:eastAsia="Times New Roman" w:hAnsi="Angsana New"/>
                <w:sz w:val="26"/>
                <w:szCs w:val="26"/>
              </w:rPr>
              <w:t>Total</w:t>
            </w:r>
          </w:p>
        </w:tc>
      </w:tr>
      <w:tr w:rsidR="00266E54" w:rsidRPr="004C17A2" w:rsidTr="00266E54">
        <w:trPr>
          <w:trHeight w:val="309"/>
        </w:trPr>
        <w:tc>
          <w:tcPr>
            <w:tcW w:w="3240" w:type="dxa"/>
          </w:tcPr>
          <w:p w:rsidR="00266E54" w:rsidRPr="004C17A2" w:rsidRDefault="00266E54" w:rsidP="002F0986">
            <w:pPr>
              <w:tabs>
                <w:tab w:val="left" w:pos="360"/>
                <w:tab w:val="left" w:pos="810"/>
              </w:tabs>
              <w:ind w:left="-92" w:right="-108"/>
              <w:jc w:val="thaiDistribute"/>
              <w:rPr>
                <w:rFonts w:ascii="Angsana New" w:hAnsi="Angsana New"/>
                <w:sz w:val="26"/>
                <w:szCs w:val="26"/>
              </w:rPr>
            </w:pPr>
          </w:p>
        </w:tc>
        <w:tc>
          <w:tcPr>
            <w:tcW w:w="1620" w:type="dxa"/>
          </w:tcPr>
          <w:p w:rsidR="00266E54" w:rsidRPr="004C17A2" w:rsidRDefault="00266E54" w:rsidP="005129F6">
            <w:pPr>
              <w:jc w:val="center"/>
              <w:rPr>
                <w:rFonts w:ascii="Angsana New" w:hAnsi="Angsana New"/>
                <w:sz w:val="26"/>
                <w:szCs w:val="26"/>
              </w:rPr>
            </w:pPr>
            <w:r w:rsidRPr="004C17A2">
              <w:rPr>
                <w:rFonts w:ascii="Angsana New" w:hAnsi="Angsana New"/>
                <w:sz w:val="26"/>
                <w:szCs w:val="26"/>
              </w:rPr>
              <w:t>As at</w:t>
            </w:r>
          </w:p>
        </w:tc>
        <w:tc>
          <w:tcPr>
            <w:tcW w:w="260" w:type="dxa"/>
          </w:tcPr>
          <w:p w:rsidR="00266E54" w:rsidRPr="004C17A2" w:rsidRDefault="00266E54" w:rsidP="005129F6">
            <w:pPr>
              <w:ind w:left="-108" w:right="-108"/>
              <w:jc w:val="center"/>
              <w:rPr>
                <w:rFonts w:ascii="Angsana New" w:eastAsia="Times New Roman" w:hAnsi="Angsana New"/>
                <w:sz w:val="26"/>
                <w:szCs w:val="26"/>
                <w:cs/>
              </w:rPr>
            </w:pPr>
          </w:p>
        </w:tc>
        <w:tc>
          <w:tcPr>
            <w:tcW w:w="1630" w:type="dxa"/>
          </w:tcPr>
          <w:p w:rsidR="00266E54" w:rsidRPr="004C17A2" w:rsidRDefault="00266E54" w:rsidP="005129F6">
            <w:pPr>
              <w:jc w:val="center"/>
              <w:rPr>
                <w:rFonts w:ascii="Angsana New" w:hAnsi="Angsana New"/>
                <w:sz w:val="26"/>
                <w:szCs w:val="26"/>
              </w:rPr>
            </w:pPr>
            <w:r w:rsidRPr="004C17A2">
              <w:rPr>
                <w:rFonts w:ascii="Angsana New" w:hAnsi="Angsana New"/>
                <w:sz w:val="26"/>
                <w:szCs w:val="26"/>
              </w:rPr>
              <w:t>As at</w:t>
            </w:r>
          </w:p>
        </w:tc>
        <w:tc>
          <w:tcPr>
            <w:tcW w:w="260" w:type="dxa"/>
          </w:tcPr>
          <w:p w:rsidR="00266E54" w:rsidRPr="004C17A2" w:rsidRDefault="00266E54" w:rsidP="005129F6">
            <w:pPr>
              <w:ind w:left="-108" w:right="-108"/>
              <w:jc w:val="center"/>
              <w:rPr>
                <w:rFonts w:ascii="Angsana New" w:eastAsia="Times New Roman" w:hAnsi="Angsana New"/>
                <w:sz w:val="26"/>
                <w:szCs w:val="26"/>
                <w:cs/>
              </w:rPr>
            </w:pPr>
          </w:p>
        </w:tc>
        <w:tc>
          <w:tcPr>
            <w:tcW w:w="1630" w:type="dxa"/>
          </w:tcPr>
          <w:p w:rsidR="00266E54" w:rsidRPr="004C17A2" w:rsidRDefault="00266E54" w:rsidP="005129F6">
            <w:pPr>
              <w:jc w:val="center"/>
              <w:rPr>
                <w:rFonts w:ascii="Angsana New" w:hAnsi="Angsana New"/>
                <w:sz w:val="26"/>
                <w:szCs w:val="26"/>
              </w:rPr>
            </w:pPr>
            <w:r w:rsidRPr="004C17A2">
              <w:rPr>
                <w:rFonts w:ascii="Angsana New" w:hAnsi="Angsana New"/>
                <w:sz w:val="26"/>
                <w:szCs w:val="26"/>
              </w:rPr>
              <w:t>As at</w:t>
            </w:r>
          </w:p>
        </w:tc>
      </w:tr>
      <w:tr w:rsidR="00266E54" w:rsidRPr="004C17A2" w:rsidTr="00266E54">
        <w:trPr>
          <w:trHeight w:val="309"/>
        </w:trPr>
        <w:tc>
          <w:tcPr>
            <w:tcW w:w="3240" w:type="dxa"/>
          </w:tcPr>
          <w:p w:rsidR="00266E54" w:rsidRPr="004C17A2" w:rsidRDefault="00266E54" w:rsidP="00266E54">
            <w:pPr>
              <w:tabs>
                <w:tab w:val="left" w:pos="360"/>
                <w:tab w:val="left" w:pos="810"/>
              </w:tabs>
              <w:ind w:left="-92" w:right="-108"/>
              <w:jc w:val="thaiDistribute"/>
              <w:rPr>
                <w:rFonts w:ascii="Angsana New" w:eastAsia="Calibri" w:hAnsi="Angsana New"/>
                <w:sz w:val="26"/>
                <w:szCs w:val="26"/>
                <w:cs/>
              </w:rPr>
            </w:pPr>
          </w:p>
        </w:tc>
        <w:tc>
          <w:tcPr>
            <w:tcW w:w="1620" w:type="dxa"/>
          </w:tcPr>
          <w:p w:rsidR="00266E54" w:rsidRPr="004C17A2" w:rsidRDefault="00266E54" w:rsidP="002F0986">
            <w:pPr>
              <w:ind w:left="-108" w:right="-108"/>
              <w:jc w:val="center"/>
              <w:rPr>
                <w:rFonts w:ascii="Angsana New" w:hAnsi="Angsana New"/>
                <w:sz w:val="26"/>
                <w:szCs w:val="26"/>
                <w:cs/>
              </w:rPr>
            </w:pPr>
            <w:r w:rsidRPr="004C17A2">
              <w:rPr>
                <w:rFonts w:ascii="Angsana New" w:hAnsi="Angsana New"/>
                <w:sz w:val="26"/>
                <w:szCs w:val="26"/>
              </w:rPr>
              <w:t>3</w:t>
            </w:r>
            <w:r w:rsidRPr="004C17A2">
              <w:rPr>
                <w:rFonts w:ascii="Angsana New" w:hAnsi="Angsana New"/>
                <w:sz w:val="26"/>
                <w:szCs w:val="26"/>
                <w:cs/>
              </w:rPr>
              <w:t xml:space="preserve">1 </w:t>
            </w:r>
            <w:r w:rsidRPr="004C17A2">
              <w:rPr>
                <w:rFonts w:ascii="Angsana New" w:hAnsi="Angsana New"/>
                <w:sz w:val="26"/>
                <w:szCs w:val="26"/>
              </w:rPr>
              <w:t>December 201</w:t>
            </w:r>
            <w:r w:rsidRPr="004C17A2">
              <w:rPr>
                <w:rFonts w:ascii="Angsana New" w:hAnsi="Angsana New"/>
                <w:sz w:val="26"/>
                <w:szCs w:val="26"/>
                <w:cs/>
              </w:rPr>
              <w:t>6</w:t>
            </w:r>
          </w:p>
        </w:tc>
        <w:tc>
          <w:tcPr>
            <w:tcW w:w="260" w:type="dxa"/>
          </w:tcPr>
          <w:p w:rsidR="00266E54" w:rsidRPr="004C17A2" w:rsidRDefault="00266E54" w:rsidP="002F0986">
            <w:pPr>
              <w:ind w:left="-108" w:right="-108"/>
              <w:jc w:val="center"/>
              <w:rPr>
                <w:rFonts w:ascii="Angsana New" w:eastAsia="Times New Roman" w:hAnsi="Angsana New"/>
                <w:sz w:val="26"/>
                <w:szCs w:val="26"/>
              </w:rPr>
            </w:pPr>
          </w:p>
        </w:tc>
        <w:tc>
          <w:tcPr>
            <w:tcW w:w="1630" w:type="dxa"/>
          </w:tcPr>
          <w:p w:rsidR="00266E54" w:rsidRPr="004C17A2" w:rsidRDefault="00266E54" w:rsidP="002F0986">
            <w:pPr>
              <w:ind w:left="-108" w:right="-108"/>
              <w:jc w:val="center"/>
              <w:rPr>
                <w:rFonts w:ascii="Angsana New" w:hAnsi="Angsana New"/>
                <w:sz w:val="26"/>
                <w:szCs w:val="26"/>
                <w:cs/>
              </w:rPr>
            </w:pPr>
            <w:r w:rsidRPr="004C17A2">
              <w:rPr>
                <w:rFonts w:ascii="Angsana New" w:hAnsi="Angsana New"/>
                <w:sz w:val="26"/>
                <w:szCs w:val="26"/>
              </w:rPr>
              <w:t>3</w:t>
            </w:r>
            <w:r w:rsidRPr="004C17A2">
              <w:rPr>
                <w:rFonts w:ascii="Angsana New" w:hAnsi="Angsana New"/>
                <w:sz w:val="26"/>
                <w:szCs w:val="26"/>
                <w:cs/>
              </w:rPr>
              <w:t xml:space="preserve">1 </w:t>
            </w:r>
            <w:r w:rsidRPr="004C17A2">
              <w:rPr>
                <w:rFonts w:ascii="Angsana New" w:hAnsi="Angsana New"/>
                <w:sz w:val="26"/>
                <w:szCs w:val="26"/>
              </w:rPr>
              <w:t>December 201</w:t>
            </w:r>
            <w:r w:rsidRPr="004C17A2">
              <w:rPr>
                <w:rFonts w:ascii="Angsana New" w:hAnsi="Angsana New"/>
                <w:sz w:val="26"/>
                <w:szCs w:val="26"/>
                <w:cs/>
              </w:rPr>
              <w:t>6</w:t>
            </w:r>
          </w:p>
        </w:tc>
        <w:tc>
          <w:tcPr>
            <w:tcW w:w="260" w:type="dxa"/>
          </w:tcPr>
          <w:p w:rsidR="00266E54" w:rsidRPr="004C17A2" w:rsidRDefault="00266E54" w:rsidP="002F0986">
            <w:pPr>
              <w:ind w:left="-108" w:right="-108"/>
              <w:jc w:val="center"/>
              <w:rPr>
                <w:rFonts w:ascii="Angsana New" w:eastAsia="Times New Roman" w:hAnsi="Angsana New"/>
                <w:sz w:val="26"/>
                <w:szCs w:val="26"/>
              </w:rPr>
            </w:pPr>
          </w:p>
        </w:tc>
        <w:tc>
          <w:tcPr>
            <w:tcW w:w="1630" w:type="dxa"/>
          </w:tcPr>
          <w:p w:rsidR="00266E54" w:rsidRPr="004C17A2" w:rsidRDefault="00266E54" w:rsidP="002F0986">
            <w:pPr>
              <w:ind w:left="-108" w:right="-108"/>
              <w:jc w:val="center"/>
              <w:rPr>
                <w:rFonts w:ascii="Angsana New" w:hAnsi="Angsana New"/>
                <w:sz w:val="26"/>
                <w:szCs w:val="26"/>
                <w:cs/>
              </w:rPr>
            </w:pPr>
            <w:r w:rsidRPr="004C17A2">
              <w:rPr>
                <w:rFonts w:ascii="Angsana New" w:hAnsi="Angsana New"/>
                <w:sz w:val="26"/>
                <w:szCs w:val="26"/>
              </w:rPr>
              <w:t>3</w:t>
            </w:r>
            <w:r w:rsidRPr="004C17A2">
              <w:rPr>
                <w:rFonts w:ascii="Angsana New" w:hAnsi="Angsana New"/>
                <w:sz w:val="26"/>
                <w:szCs w:val="26"/>
                <w:cs/>
              </w:rPr>
              <w:t xml:space="preserve">1 </w:t>
            </w:r>
            <w:r w:rsidRPr="004C17A2">
              <w:rPr>
                <w:rFonts w:ascii="Angsana New" w:hAnsi="Angsana New"/>
                <w:sz w:val="26"/>
                <w:szCs w:val="26"/>
              </w:rPr>
              <w:t>December 201</w:t>
            </w:r>
            <w:r w:rsidRPr="004C17A2">
              <w:rPr>
                <w:rFonts w:ascii="Angsana New" w:hAnsi="Angsana New"/>
                <w:sz w:val="26"/>
                <w:szCs w:val="26"/>
                <w:cs/>
              </w:rPr>
              <w:t>6</w:t>
            </w:r>
          </w:p>
        </w:tc>
      </w:tr>
      <w:tr w:rsidR="00266E54" w:rsidRPr="004C17A2" w:rsidTr="00266E54">
        <w:trPr>
          <w:trHeight w:val="309"/>
        </w:trPr>
        <w:tc>
          <w:tcPr>
            <w:tcW w:w="3240" w:type="dxa"/>
          </w:tcPr>
          <w:p w:rsidR="00266E54" w:rsidRPr="004C17A2" w:rsidRDefault="00266E54" w:rsidP="002F0986">
            <w:pPr>
              <w:tabs>
                <w:tab w:val="left" w:pos="360"/>
                <w:tab w:val="left" w:pos="810"/>
              </w:tabs>
              <w:ind w:left="-92" w:right="-108"/>
              <w:jc w:val="thaiDistribute"/>
              <w:rPr>
                <w:rFonts w:ascii="Angsana New" w:eastAsia="Calibri" w:hAnsi="Angsana New"/>
                <w:sz w:val="26"/>
                <w:szCs w:val="26"/>
                <w:cs/>
              </w:rPr>
            </w:pPr>
          </w:p>
        </w:tc>
        <w:tc>
          <w:tcPr>
            <w:tcW w:w="1620" w:type="dxa"/>
          </w:tcPr>
          <w:p w:rsidR="00266E54" w:rsidRPr="004C17A2" w:rsidRDefault="00266E54" w:rsidP="002F0986">
            <w:pPr>
              <w:ind w:left="-108" w:right="-108"/>
              <w:jc w:val="center"/>
              <w:rPr>
                <w:rFonts w:ascii="Angsana New" w:eastAsia="Times New Roman" w:hAnsi="Angsana New"/>
                <w:sz w:val="26"/>
                <w:szCs w:val="26"/>
              </w:rPr>
            </w:pPr>
            <w:r w:rsidRPr="004C17A2">
              <w:rPr>
                <w:rFonts w:ascii="Angsana New" w:eastAsia="Cordia New" w:hAnsi="Angsana New"/>
                <w:spacing w:val="-4"/>
                <w:sz w:val="26"/>
                <w:szCs w:val="26"/>
              </w:rPr>
              <w:t>Baht</w:t>
            </w:r>
          </w:p>
        </w:tc>
        <w:tc>
          <w:tcPr>
            <w:tcW w:w="260" w:type="dxa"/>
          </w:tcPr>
          <w:p w:rsidR="00266E54" w:rsidRPr="004C17A2" w:rsidRDefault="00266E54" w:rsidP="002F0986">
            <w:pPr>
              <w:ind w:left="-108" w:right="-108"/>
              <w:jc w:val="center"/>
              <w:rPr>
                <w:rFonts w:ascii="Angsana New" w:eastAsia="Times New Roman" w:hAnsi="Angsana New"/>
                <w:sz w:val="26"/>
                <w:szCs w:val="26"/>
                <w:cs/>
              </w:rPr>
            </w:pPr>
          </w:p>
        </w:tc>
        <w:tc>
          <w:tcPr>
            <w:tcW w:w="1630" w:type="dxa"/>
          </w:tcPr>
          <w:p w:rsidR="00266E54" w:rsidRPr="004C17A2" w:rsidRDefault="00266E54" w:rsidP="002F0986">
            <w:pPr>
              <w:ind w:left="-108" w:right="-108"/>
              <w:jc w:val="center"/>
              <w:rPr>
                <w:rFonts w:ascii="Angsana New" w:eastAsia="Times New Roman" w:hAnsi="Angsana New"/>
                <w:sz w:val="26"/>
                <w:szCs w:val="26"/>
              </w:rPr>
            </w:pPr>
            <w:r w:rsidRPr="004C17A2">
              <w:rPr>
                <w:rFonts w:ascii="Angsana New" w:eastAsia="Cordia New" w:hAnsi="Angsana New"/>
                <w:spacing w:val="-4"/>
                <w:sz w:val="26"/>
                <w:szCs w:val="26"/>
              </w:rPr>
              <w:t>Baht</w:t>
            </w:r>
          </w:p>
        </w:tc>
        <w:tc>
          <w:tcPr>
            <w:tcW w:w="260" w:type="dxa"/>
          </w:tcPr>
          <w:p w:rsidR="00266E54" w:rsidRPr="004C17A2" w:rsidRDefault="00266E54" w:rsidP="002F0986">
            <w:pPr>
              <w:ind w:left="-108" w:right="-108"/>
              <w:jc w:val="center"/>
              <w:rPr>
                <w:rFonts w:ascii="Angsana New" w:eastAsia="Times New Roman" w:hAnsi="Angsana New"/>
                <w:sz w:val="26"/>
                <w:szCs w:val="26"/>
                <w:cs/>
              </w:rPr>
            </w:pPr>
          </w:p>
        </w:tc>
        <w:tc>
          <w:tcPr>
            <w:tcW w:w="1630" w:type="dxa"/>
          </w:tcPr>
          <w:p w:rsidR="00266E54" w:rsidRPr="004C17A2" w:rsidRDefault="00266E54" w:rsidP="002F0986">
            <w:pPr>
              <w:ind w:left="-108" w:right="-108"/>
              <w:jc w:val="center"/>
              <w:rPr>
                <w:rFonts w:ascii="Angsana New" w:eastAsia="Times New Roman" w:hAnsi="Angsana New"/>
                <w:sz w:val="26"/>
                <w:szCs w:val="26"/>
              </w:rPr>
            </w:pPr>
            <w:r w:rsidRPr="004C17A2">
              <w:rPr>
                <w:rFonts w:ascii="Angsana New" w:eastAsia="Cordia New" w:hAnsi="Angsana New"/>
                <w:spacing w:val="-4"/>
                <w:sz w:val="26"/>
                <w:szCs w:val="26"/>
              </w:rPr>
              <w:t>Baht</w:t>
            </w:r>
          </w:p>
        </w:tc>
      </w:tr>
      <w:tr w:rsidR="00266E54" w:rsidRPr="004C17A2" w:rsidTr="00266E54">
        <w:trPr>
          <w:trHeight w:val="309"/>
        </w:trPr>
        <w:tc>
          <w:tcPr>
            <w:tcW w:w="3240" w:type="dxa"/>
          </w:tcPr>
          <w:p w:rsidR="00266E54" w:rsidRPr="004C17A2" w:rsidRDefault="00266E54" w:rsidP="00584ECD">
            <w:pPr>
              <w:tabs>
                <w:tab w:val="left" w:pos="360"/>
                <w:tab w:val="left" w:pos="810"/>
              </w:tabs>
              <w:ind w:left="-92" w:right="-108"/>
              <w:jc w:val="thaiDistribute"/>
              <w:rPr>
                <w:rFonts w:ascii="Angsana New" w:eastAsia="Calibri" w:hAnsi="Angsana New"/>
                <w:sz w:val="26"/>
                <w:szCs w:val="26"/>
                <w:cs/>
              </w:rPr>
            </w:pPr>
            <w:r w:rsidRPr="004C17A2">
              <w:rPr>
                <w:rFonts w:ascii="Angsana New" w:hAnsi="Angsana New"/>
                <w:sz w:val="26"/>
                <w:szCs w:val="26"/>
              </w:rPr>
              <w:t>Net assets</w:t>
            </w:r>
          </w:p>
        </w:tc>
        <w:tc>
          <w:tcPr>
            <w:tcW w:w="1620" w:type="dxa"/>
            <w:shd w:val="clear" w:color="auto" w:fill="auto"/>
          </w:tcPr>
          <w:p w:rsidR="00266E54" w:rsidRPr="004C17A2" w:rsidRDefault="00266E54" w:rsidP="004C17A2">
            <w:pPr>
              <w:ind w:left="-108" w:right="-3"/>
              <w:jc w:val="right"/>
              <w:rPr>
                <w:rFonts w:ascii="Angsana New" w:eastAsia="Calibri" w:hAnsi="Angsana New"/>
                <w:sz w:val="26"/>
                <w:szCs w:val="26"/>
                <w:cs/>
              </w:rPr>
            </w:pPr>
            <w:r w:rsidRPr="004C17A2">
              <w:rPr>
                <w:rFonts w:ascii="Angsana New" w:eastAsia="Calibri" w:hAnsi="Angsana New"/>
                <w:sz w:val="26"/>
                <w:szCs w:val="26"/>
              </w:rPr>
              <w:t>413,567,624</w:t>
            </w:r>
            <w:r w:rsidRPr="004C17A2">
              <w:rPr>
                <w:rFonts w:ascii="Angsana New" w:eastAsia="Calibri" w:hAnsi="Angsana New"/>
                <w:sz w:val="26"/>
                <w:szCs w:val="26"/>
                <w:cs/>
              </w:rPr>
              <w:t>.</w:t>
            </w:r>
            <w:r w:rsidRPr="004C17A2">
              <w:rPr>
                <w:rFonts w:ascii="Angsana New" w:eastAsia="Calibri" w:hAnsi="Angsana New"/>
                <w:sz w:val="26"/>
                <w:szCs w:val="26"/>
              </w:rPr>
              <w:t>07</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r w:rsidRPr="004C17A2">
              <w:rPr>
                <w:rFonts w:ascii="Angsana New" w:eastAsia="Calibri" w:hAnsi="Angsana New"/>
                <w:sz w:val="26"/>
                <w:szCs w:val="26"/>
              </w:rPr>
              <w:t>2,597,041,855.00</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r w:rsidRPr="004C17A2">
              <w:rPr>
                <w:rFonts w:ascii="Angsana New" w:eastAsia="Calibri" w:hAnsi="Angsana New"/>
                <w:sz w:val="26"/>
                <w:szCs w:val="26"/>
              </w:rPr>
              <w:t>3,010,609,479.07</w:t>
            </w:r>
          </w:p>
        </w:tc>
      </w:tr>
      <w:tr w:rsidR="00266E54" w:rsidRPr="004C17A2" w:rsidTr="00266E54">
        <w:trPr>
          <w:trHeight w:val="294"/>
        </w:trPr>
        <w:tc>
          <w:tcPr>
            <w:tcW w:w="3240" w:type="dxa"/>
          </w:tcPr>
          <w:p w:rsidR="00266E54" w:rsidRPr="004C17A2" w:rsidRDefault="00266E54" w:rsidP="00584ECD">
            <w:pPr>
              <w:tabs>
                <w:tab w:val="left" w:pos="360"/>
                <w:tab w:val="left" w:pos="810"/>
              </w:tabs>
              <w:ind w:left="-92" w:right="-108"/>
              <w:jc w:val="thaiDistribute"/>
              <w:rPr>
                <w:rFonts w:ascii="Angsana New" w:eastAsia="Calibri" w:hAnsi="Angsana New"/>
                <w:sz w:val="26"/>
                <w:szCs w:val="26"/>
                <w:cs/>
              </w:rPr>
            </w:pPr>
            <w:r w:rsidRPr="004C17A2">
              <w:rPr>
                <w:rFonts w:ascii="Angsana New" w:hAnsi="Angsana New"/>
                <w:sz w:val="26"/>
                <w:szCs w:val="26"/>
              </w:rPr>
              <w:t>Investment ratio (%)</w:t>
            </w:r>
          </w:p>
        </w:tc>
        <w:tc>
          <w:tcPr>
            <w:tcW w:w="1620" w:type="dxa"/>
            <w:shd w:val="clear" w:color="auto" w:fill="auto"/>
          </w:tcPr>
          <w:p w:rsidR="00266E54" w:rsidRPr="004C17A2" w:rsidRDefault="00266E54" w:rsidP="004C17A2">
            <w:pPr>
              <w:ind w:left="-108" w:right="-3"/>
              <w:jc w:val="right"/>
              <w:rPr>
                <w:rFonts w:ascii="Angsana New" w:eastAsia="Calibri" w:hAnsi="Angsana New"/>
                <w:sz w:val="26"/>
                <w:szCs w:val="26"/>
                <w:cs/>
              </w:rPr>
            </w:pPr>
            <w:r w:rsidRPr="004C17A2">
              <w:rPr>
                <w:rFonts w:ascii="Angsana New" w:eastAsia="Calibri" w:hAnsi="Angsana New"/>
                <w:sz w:val="26"/>
                <w:szCs w:val="26"/>
              </w:rPr>
              <w:t>45.00</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r w:rsidRPr="004C17A2">
              <w:rPr>
                <w:rFonts w:ascii="Angsana New" w:eastAsia="Calibri" w:hAnsi="Angsana New"/>
                <w:sz w:val="26"/>
                <w:szCs w:val="26"/>
              </w:rPr>
              <w:t>50.00</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p>
        </w:tc>
      </w:tr>
      <w:tr w:rsidR="00266E54" w:rsidRPr="004C17A2" w:rsidTr="00266E54">
        <w:trPr>
          <w:trHeight w:val="294"/>
        </w:trPr>
        <w:tc>
          <w:tcPr>
            <w:tcW w:w="3240" w:type="dxa"/>
            <w:shd w:val="clear" w:color="auto" w:fill="auto"/>
          </w:tcPr>
          <w:p w:rsidR="00266E54" w:rsidRPr="004C17A2" w:rsidRDefault="00266E54" w:rsidP="00FA5DEF">
            <w:pPr>
              <w:tabs>
                <w:tab w:val="left" w:pos="360"/>
                <w:tab w:val="left" w:pos="810"/>
              </w:tabs>
              <w:ind w:left="-92" w:right="-108"/>
              <w:jc w:val="thaiDistribute"/>
              <w:rPr>
                <w:rFonts w:ascii="Angsana New" w:hAnsi="Angsana New"/>
                <w:sz w:val="26"/>
                <w:szCs w:val="26"/>
                <w:cs/>
              </w:rPr>
            </w:pPr>
            <w:r>
              <w:rPr>
                <w:rFonts w:ascii="Angsana New" w:hAnsi="Angsana New"/>
                <w:sz w:val="26"/>
                <w:szCs w:val="26"/>
              </w:rPr>
              <w:t xml:space="preserve">Net assets for </w:t>
            </w:r>
            <w:r w:rsidRPr="000E10B2">
              <w:rPr>
                <w:rFonts w:ascii="Angsana New" w:hAnsi="Angsana New"/>
                <w:sz w:val="26"/>
                <w:szCs w:val="26"/>
              </w:rPr>
              <w:t>proportion of</w:t>
            </w:r>
            <w:r w:rsidR="00FA5DEF" w:rsidRPr="000E10B2">
              <w:rPr>
                <w:rFonts w:ascii="Angsana New" w:hAnsi="Angsana New"/>
                <w:sz w:val="26"/>
                <w:szCs w:val="26"/>
              </w:rPr>
              <w:t xml:space="preserve"> investment</w:t>
            </w:r>
          </w:p>
        </w:tc>
        <w:tc>
          <w:tcPr>
            <w:tcW w:w="1620" w:type="dxa"/>
            <w:shd w:val="clear" w:color="auto" w:fill="auto"/>
          </w:tcPr>
          <w:p w:rsidR="00266E54" w:rsidRPr="004C17A2" w:rsidRDefault="00266E54" w:rsidP="004C17A2">
            <w:pPr>
              <w:ind w:left="-108" w:right="-3"/>
              <w:jc w:val="right"/>
              <w:rPr>
                <w:rFonts w:ascii="Angsana New" w:eastAsia="Calibri" w:hAnsi="Angsana New"/>
                <w:sz w:val="26"/>
                <w:szCs w:val="26"/>
              </w:rPr>
            </w:pPr>
            <w:r w:rsidRPr="004C17A2">
              <w:rPr>
                <w:rFonts w:ascii="Angsana New" w:eastAsia="Calibri" w:hAnsi="Angsana New" w:hint="cs"/>
                <w:sz w:val="26"/>
                <w:szCs w:val="26"/>
                <w:cs/>
              </w:rPr>
              <w:t>186</w:t>
            </w:r>
            <w:r w:rsidRPr="004C17A2">
              <w:rPr>
                <w:rFonts w:ascii="Angsana New" w:eastAsia="Calibri" w:hAnsi="Angsana New"/>
                <w:sz w:val="26"/>
                <w:szCs w:val="26"/>
              </w:rPr>
              <w:t>,105,430.83</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r w:rsidRPr="004C17A2">
              <w:rPr>
                <w:rFonts w:ascii="Angsana New" w:eastAsia="Calibri" w:hAnsi="Angsana New"/>
                <w:sz w:val="26"/>
                <w:szCs w:val="26"/>
              </w:rPr>
              <w:t>1,298,520,927.50</w:t>
            </w:r>
          </w:p>
        </w:tc>
        <w:tc>
          <w:tcPr>
            <w:tcW w:w="260" w:type="dxa"/>
          </w:tcPr>
          <w:p w:rsidR="00266E54" w:rsidRPr="004C17A2" w:rsidRDefault="00266E54" w:rsidP="004C17A2">
            <w:pPr>
              <w:ind w:right="-3"/>
              <w:jc w:val="right"/>
              <w:rPr>
                <w:rFonts w:ascii="Angsana New" w:eastAsia="Calibri" w:hAnsi="Angsana New"/>
                <w:sz w:val="26"/>
                <w:szCs w:val="26"/>
              </w:rPr>
            </w:pPr>
          </w:p>
        </w:tc>
        <w:tc>
          <w:tcPr>
            <w:tcW w:w="1630" w:type="dxa"/>
          </w:tcPr>
          <w:p w:rsidR="00266E54" w:rsidRPr="004C17A2" w:rsidRDefault="00266E54" w:rsidP="004C17A2">
            <w:pPr>
              <w:ind w:right="-3"/>
              <w:jc w:val="right"/>
              <w:rPr>
                <w:rFonts w:ascii="Angsana New" w:eastAsia="Calibri" w:hAnsi="Angsana New"/>
                <w:sz w:val="26"/>
                <w:szCs w:val="26"/>
              </w:rPr>
            </w:pPr>
            <w:r w:rsidRPr="004C17A2">
              <w:rPr>
                <w:rFonts w:ascii="Angsana New" w:eastAsia="Calibri" w:hAnsi="Angsana New"/>
                <w:sz w:val="26"/>
                <w:szCs w:val="26"/>
              </w:rPr>
              <w:t>1,484,626,358.33</w:t>
            </w:r>
          </w:p>
        </w:tc>
      </w:tr>
      <w:tr w:rsidR="00FA5DEF" w:rsidRPr="004C17A2" w:rsidTr="00266E54">
        <w:trPr>
          <w:trHeight w:val="294"/>
        </w:trPr>
        <w:tc>
          <w:tcPr>
            <w:tcW w:w="3240" w:type="dxa"/>
            <w:shd w:val="clear" w:color="auto" w:fill="auto"/>
          </w:tcPr>
          <w:p w:rsidR="00FA5DEF" w:rsidRPr="004C17A2" w:rsidRDefault="00FA5DEF" w:rsidP="005129F6">
            <w:pPr>
              <w:tabs>
                <w:tab w:val="left" w:pos="360"/>
                <w:tab w:val="left" w:pos="810"/>
              </w:tabs>
              <w:ind w:left="-92" w:right="-108"/>
              <w:jc w:val="thaiDistribute"/>
              <w:rPr>
                <w:rFonts w:ascii="Angsana New" w:hAnsi="Angsana New"/>
                <w:sz w:val="26"/>
                <w:szCs w:val="26"/>
                <w:cs/>
              </w:rPr>
            </w:pPr>
            <w:r>
              <w:rPr>
                <w:rFonts w:ascii="Angsana New" w:hAnsi="Angsana New"/>
                <w:sz w:val="26"/>
                <w:szCs w:val="26"/>
              </w:rPr>
              <w:t>E</w:t>
            </w:r>
            <w:r w:rsidRPr="00E9751D">
              <w:rPr>
                <w:rFonts w:ascii="Angsana New" w:hAnsi="Angsana New"/>
                <w:sz w:val="26"/>
                <w:szCs w:val="26"/>
              </w:rPr>
              <w:t>ffect from exchange rate</w:t>
            </w:r>
          </w:p>
        </w:tc>
        <w:tc>
          <w:tcPr>
            <w:tcW w:w="1620" w:type="dxa"/>
            <w:shd w:val="clear" w:color="auto" w:fill="auto"/>
          </w:tcPr>
          <w:p w:rsidR="00FA5DEF" w:rsidRPr="004F6734" w:rsidRDefault="00FA5DEF" w:rsidP="00972730">
            <w:pPr>
              <w:ind w:left="-146" w:right="-142"/>
              <w:jc w:val="center"/>
              <w:rPr>
                <w:rFonts w:ascii="Angsana New" w:eastAsia="Calibri" w:hAnsi="Angsana New"/>
                <w:sz w:val="24"/>
                <w:szCs w:val="24"/>
              </w:rPr>
            </w:pPr>
            <w:r w:rsidRPr="004F6734">
              <w:rPr>
                <w:rFonts w:ascii="Angsana New" w:eastAsia="Calibri" w:hAnsi="Angsana New"/>
                <w:sz w:val="24"/>
                <w:szCs w:val="24"/>
                <w:cs/>
              </w:rPr>
              <w:t>-</w:t>
            </w:r>
          </w:p>
        </w:tc>
        <w:tc>
          <w:tcPr>
            <w:tcW w:w="260" w:type="dxa"/>
          </w:tcPr>
          <w:p w:rsidR="00FA5DEF" w:rsidRPr="004C17A2" w:rsidRDefault="00FA5DEF" w:rsidP="00972730">
            <w:pPr>
              <w:ind w:right="-3"/>
              <w:jc w:val="right"/>
              <w:rPr>
                <w:rFonts w:ascii="Angsana New" w:eastAsia="Calibri" w:hAnsi="Angsana New"/>
                <w:sz w:val="26"/>
                <w:szCs w:val="26"/>
              </w:rPr>
            </w:pPr>
          </w:p>
        </w:tc>
        <w:tc>
          <w:tcPr>
            <w:tcW w:w="1630" w:type="dxa"/>
          </w:tcPr>
          <w:p w:rsidR="00FA5DEF" w:rsidRPr="004C17A2" w:rsidRDefault="00FA5DEF" w:rsidP="00972730">
            <w:pPr>
              <w:ind w:right="-3"/>
              <w:jc w:val="right"/>
              <w:rPr>
                <w:rFonts w:ascii="Angsana New" w:eastAsia="Calibri" w:hAnsi="Angsana New"/>
                <w:sz w:val="26"/>
                <w:szCs w:val="26"/>
              </w:rPr>
            </w:pPr>
            <w:r w:rsidRPr="004C17A2">
              <w:rPr>
                <w:rFonts w:ascii="Angsana New" w:eastAsia="Calibri" w:hAnsi="Angsana New" w:hint="cs"/>
                <w:sz w:val="26"/>
                <w:szCs w:val="26"/>
                <w:cs/>
              </w:rPr>
              <w:t>(1</w:t>
            </w:r>
            <w:r w:rsidRPr="004C17A2">
              <w:rPr>
                <w:rFonts w:ascii="Angsana New" w:eastAsia="Calibri" w:hAnsi="Angsana New"/>
                <w:sz w:val="26"/>
                <w:szCs w:val="26"/>
              </w:rPr>
              <w:t>,173,327,855.95</w:t>
            </w:r>
            <w:r w:rsidRPr="004C17A2">
              <w:rPr>
                <w:rFonts w:ascii="Angsana New" w:eastAsia="Calibri" w:hAnsi="Angsana New" w:hint="cs"/>
                <w:sz w:val="26"/>
                <w:szCs w:val="26"/>
                <w:cs/>
              </w:rPr>
              <w:t>)</w:t>
            </w:r>
          </w:p>
        </w:tc>
        <w:tc>
          <w:tcPr>
            <w:tcW w:w="260" w:type="dxa"/>
          </w:tcPr>
          <w:p w:rsidR="00FA5DEF" w:rsidRPr="004C17A2" w:rsidRDefault="00FA5DEF" w:rsidP="00972730">
            <w:pPr>
              <w:ind w:right="-3"/>
              <w:jc w:val="right"/>
              <w:rPr>
                <w:rFonts w:ascii="Angsana New" w:eastAsia="Calibri" w:hAnsi="Angsana New"/>
                <w:sz w:val="26"/>
                <w:szCs w:val="26"/>
              </w:rPr>
            </w:pPr>
          </w:p>
        </w:tc>
        <w:tc>
          <w:tcPr>
            <w:tcW w:w="1630" w:type="dxa"/>
          </w:tcPr>
          <w:p w:rsidR="00FA5DEF" w:rsidRPr="004C17A2" w:rsidRDefault="00FA5DEF" w:rsidP="00972730">
            <w:pPr>
              <w:ind w:right="-3"/>
              <w:jc w:val="right"/>
              <w:rPr>
                <w:rFonts w:ascii="Angsana New" w:eastAsia="Calibri" w:hAnsi="Angsana New"/>
                <w:sz w:val="26"/>
                <w:szCs w:val="26"/>
              </w:rPr>
            </w:pPr>
            <w:r w:rsidRPr="004C17A2">
              <w:rPr>
                <w:rFonts w:ascii="Angsana New" w:eastAsia="Calibri" w:hAnsi="Angsana New" w:hint="cs"/>
                <w:sz w:val="26"/>
                <w:szCs w:val="26"/>
                <w:cs/>
              </w:rPr>
              <w:t>(1</w:t>
            </w:r>
            <w:r w:rsidRPr="004C17A2">
              <w:rPr>
                <w:rFonts w:ascii="Angsana New" w:eastAsia="Calibri" w:hAnsi="Angsana New"/>
                <w:sz w:val="26"/>
                <w:szCs w:val="26"/>
              </w:rPr>
              <w:t>,173,327,855.95</w:t>
            </w:r>
            <w:r w:rsidRPr="004C17A2">
              <w:rPr>
                <w:rFonts w:ascii="Angsana New" w:eastAsia="Calibri" w:hAnsi="Angsana New" w:hint="cs"/>
                <w:sz w:val="26"/>
                <w:szCs w:val="26"/>
                <w:cs/>
              </w:rPr>
              <w:t>)</w:t>
            </w:r>
          </w:p>
        </w:tc>
      </w:tr>
      <w:tr w:rsidR="00266E54" w:rsidRPr="004C17A2" w:rsidTr="00FA5DEF">
        <w:trPr>
          <w:trHeight w:val="309"/>
        </w:trPr>
        <w:tc>
          <w:tcPr>
            <w:tcW w:w="3240" w:type="dxa"/>
          </w:tcPr>
          <w:p w:rsidR="00266E54" w:rsidRPr="004C17A2" w:rsidRDefault="00266E54" w:rsidP="00D56E09">
            <w:pPr>
              <w:ind w:left="-108" w:right="-108"/>
              <w:jc w:val="thaiDistribute"/>
              <w:rPr>
                <w:rFonts w:ascii="Angsana New" w:hAnsi="Angsana New"/>
                <w:sz w:val="26"/>
                <w:szCs w:val="26"/>
              </w:rPr>
            </w:pPr>
            <w:r w:rsidRPr="004C17A2">
              <w:rPr>
                <w:rFonts w:ascii="Angsana New" w:hAnsi="Angsana New"/>
                <w:sz w:val="26"/>
                <w:szCs w:val="26"/>
              </w:rPr>
              <w:t xml:space="preserve">Carrying amount of </w:t>
            </w:r>
          </w:p>
          <w:p w:rsidR="00266E54" w:rsidRPr="004C17A2" w:rsidRDefault="00266E54" w:rsidP="00D56E09">
            <w:pPr>
              <w:tabs>
                <w:tab w:val="left" w:pos="360"/>
                <w:tab w:val="left" w:pos="810"/>
              </w:tabs>
              <w:ind w:left="-92" w:right="-108" w:firstLine="157"/>
              <w:jc w:val="thaiDistribute"/>
              <w:rPr>
                <w:rFonts w:ascii="Angsana New" w:eastAsia="Calibri" w:hAnsi="Angsana New"/>
                <w:sz w:val="26"/>
                <w:szCs w:val="26"/>
                <w:cs/>
              </w:rPr>
            </w:pPr>
            <w:r w:rsidRPr="004C17A2">
              <w:rPr>
                <w:rFonts w:ascii="Angsana New" w:eastAsia="Times New Roman" w:hAnsi="Angsana New"/>
                <w:sz w:val="26"/>
                <w:szCs w:val="26"/>
              </w:rPr>
              <w:t>Investmentin Joint Venture</w:t>
            </w:r>
          </w:p>
        </w:tc>
        <w:tc>
          <w:tcPr>
            <w:tcW w:w="1620" w:type="dxa"/>
            <w:tcBorders>
              <w:top w:val="single" w:sz="4" w:space="0" w:color="auto"/>
              <w:bottom w:val="double" w:sz="4" w:space="0" w:color="auto"/>
            </w:tcBorders>
            <w:shd w:val="clear" w:color="auto" w:fill="auto"/>
          </w:tcPr>
          <w:p w:rsidR="00266E54" w:rsidRPr="004C17A2" w:rsidRDefault="00266E54" w:rsidP="00C64C6B">
            <w:pPr>
              <w:ind w:left="-108" w:right="-3"/>
              <w:jc w:val="right"/>
              <w:rPr>
                <w:rFonts w:ascii="Angsana New" w:eastAsia="Calibri" w:hAnsi="Angsana New"/>
                <w:sz w:val="26"/>
                <w:szCs w:val="26"/>
              </w:rPr>
            </w:pPr>
          </w:p>
          <w:p w:rsidR="00266E54" w:rsidRPr="004C17A2" w:rsidRDefault="00FA5DEF" w:rsidP="00FA5DEF">
            <w:pPr>
              <w:ind w:left="-108" w:right="-3"/>
              <w:jc w:val="right"/>
              <w:rPr>
                <w:rFonts w:ascii="Angsana New" w:eastAsia="Calibri" w:hAnsi="Angsana New"/>
                <w:sz w:val="26"/>
                <w:szCs w:val="26"/>
                <w:cs/>
              </w:rPr>
            </w:pPr>
            <w:r>
              <w:rPr>
                <w:rFonts w:ascii="Angsana New" w:eastAsia="Calibri" w:hAnsi="Angsana New"/>
                <w:sz w:val="26"/>
                <w:szCs w:val="26"/>
              </w:rPr>
              <w:t>186</w:t>
            </w:r>
            <w:r w:rsidR="00266E54">
              <w:rPr>
                <w:rFonts w:ascii="Angsana New" w:eastAsia="Calibri" w:hAnsi="Angsana New"/>
                <w:sz w:val="26"/>
                <w:szCs w:val="26"/>
              </w:rPr>
              <w:t>,</w:t>
            </w:r>
            <w:r>
              <w:rPr>
                <w:rFonts w:ascii="Angsana New" w:eastAsia="Calibri" w:hAnsi="Angsana New"/>
                <w:sz w:val="26"/>
                <w:szCs w:val="26"/>
              </w:rPr>
              <w:t>105</w:t>
            </w:r>
            <w:r w:rsidR="00266E54">
              <w:rPr>
                <w:rFonts w:ascii="Angsana New" w:eastAsia="Calibri" w:hAnsi="Angsana New"/>
                <w:sz w:val="26"/>
                <w:szCs w:val="26"/>
              </w:rPr>
              <w:t>,</w:t>
            </w:r>
            <w:r>
              <w:rPr>
                <w:rFonts w:ascii="Angsana New" w:eastAsia="Calibri" w:hAnsi="Angsana New"/>
                <w:sz w:val="26"/>
                <w:szCs w:val="26"/>
              </w:rPr>
              <w:t>430.83</w:t>
            </w:r>
          </w:p>
        </w:tc>
        <w:tc>
          <w:tcPr>
            <w:tcW w:w="260" w:type="dxa"/>
          </w:tcPr>
          <w:p w:rsidR="00266E54" w:rsidRPr="004C17A2" w:rsidRDefault="00266E54" w:rsidP="00C64C6B">
            <w:pPr>
              <w:ind w:right="-3"/>
              <w:jc w:val="right"/>
              <w:rPr>
                <w:rFonts w:ascii="Angsana New" w:eastAsia="Calibri" w:hAnsi="Angsana New"/>
                <w:sz w:val="26"/>
                <w:szCs w:val="26"/>
              </w:rPr>
            </w:pPr>
          </w:p>
        </w:tc>
        <w:tc>
          <w:tcPr>
            <w:tcW w:w="1630" w:type="dxa"/>
            <w:tcBorders>
              <w:top w:val="single" w:sz="4" w:space="0" w:color="auto"/>
              <w:bottom w:val="double" w:sz="4" w:space="0" w:color="auto"/>
            </w:tcBorders>
          </w:tcPr>
          <w:p w:rsidR="00266E54" w:rsidRPr="004C17A2" w:rsidRDefault="00266E54" w:rsidP="00C64C6B">
            <w:pPr>
              <w:ind w:right="-3"/>
              <w:jc w:val="right"/>
              <w:rPr>
                <w:rFonts w:ascii="Angsana New" w:eastAsia="Calibri" w:hAnsi="Angsana New"/>
                <w:sz w:val="26"/>
                <w:szCs w:val="26"/>
              </w:rPr>
            </w:pPr>
          </w:p>
          <w:p w:rsidR="00266E54" w:rsidRPr="004C17A2" w:rsidRDefault="00266E54" w:rsidP="00C64C6B">
            <w:pPr>
              <w:ind w:right="-3"/>
              <w:jc w:val="right"/>
              <w:rPr>
                <w:rFonts w:ascii="Angsana New" w:eastAsia="Calibri" w:hAnsi="Angsana New"/>
                <w:sz w:val="26"/>
                <w:szCs w:val="26"/>
              </w:rPr>
            </w:pPr>
            <w:r>
              <w:rPr>
                <w:rFonts w:ascii="Angsana New" w:eastAsia="Calibri" w:hAnsi="Angsana New"/>
                <w:sz w:val="26"/>
                <w:szCs w:val="26"/>
              </w:rPr>
              <w:t>125,193,071.55</w:t>
            </w:r>
          </w:p>
        </w:tc>
        <w:tc>
          <w:tcPr>
            <w:tcW w:w="260" w:type="dxa"/>
          </w:tcPr>
          <w:p w:rsidR="00266E54" w:rsidRPr="004C17A2" w:rsidRDefault="00266E54" w:rsidP="00C64C6B">
            <w:pPr>
              <w:ind w:right="-3"/>
              <w:jc w:val="right"/>
              <w:rPr>
                <w:rFonts w:ascii="Angsana New" w:eastAsia="Calibri" w:hAnsi="Angsana New"/>
                <w:sz w:val="26"/>
                <w:szCs w:val="26"/>
              </w:rPr>
            </w:pPr>
          </w:p>
        </w:tc>
        <w:tc>
          <w:tcPr>
            <w:tcW w:w="1630" w:type="dxa"/>
            <w:tcBorders>
              <w:top w:val="single" w:sz="4" w:space="0" w:color="auto"/>
              <w:bottom w:val="double" w:sz="4" w:space="0" w:color="auto"/>
            </w:tcBorders>
          </w:tcPr>
          <w:p w:rsidR="00266E54" w:rsidRPr="004C17A2" w:rsidRDefault="00266E54" w:rsidP="00C64C6B">
            <w:pPr>
              <w:ind w:right="-3"/>
              <w:jc w:val="right"/>
              <w:rPr>
                <w:rFonts w:ascii="Angsana New" w:eastAsia="Calibri" w:hAnsi="Angsana New"/>
                <w:sz w:val="26"/>
                <w:szCs w:val="26"/>
              </w:rPr>
            </w:pPr>
          </w:p>
          <w:p w:rsidR="00266E54" w:rsidRPr="004C17A2" w:rsidRDefault="00FA5DEF" w:rsidP="00FA5DEF">
            <w:pPr>
              <w:ind w:right="-3"/>
              <w:jc w:val="right"/>
              <w:rPr>
                <w:rFonts w:ascii="Angsana New" w:eastAsia="Calibri" w:hAnsi="Angsana New"/>
                <w:sz w:val="26"/>
                <w:szCs w:val="26"/>
              </w:rPr>
            </w:pPr>
            <w:r>
              <w:rPr>
                <w:rFonts w:ascii="Angsana New" w:eastAsia="Calibri" w:hAnsi="Angsana New"/>
                <w:sz w:val="26"/>
                <w:szCs w:val="26"/>
              </w:rPr>
              <w:t>311</w:t>
            </w:r>
            <w:r w:rsidR="00266E54">
              <w:rPr>
                <w:rFonts w:ascii="Angsana New" w:eastAsia="Calibri" w:hAnsi="Angsana New"/>
                <w:sz w:val="26"/>
                <w:szCs w:val="26"/>
              </w:rPr>
              <w:t>,</w:t>
            </w:r>
            <w:r>
              <w:rPr>
                <w:rFonts w:ascii="Angsana New" w:eastAsia="Calibri" w:hAnsi="Angsana New"/>
                <w:sz w:val="26"/>
                <w:szCs w:val="26"/>
              </w:rPr>
              <w:t>298</w:t>
            </w:r>
            <w:r w:rsidR="00266E54">
              <w:rPr>
                <w:rFonts w:ascii="Angsana New" w:eastAsia="Calibri" w:hAnsi="Angsana New"/>
                <w:sz w:val="26"/>
                <w:szCs w:val="26"/>
              </w:rPr>
              <w:t>,</w:t>
            </w:r>
            <w:r>
              <w:rPr>
                <w:rFonts w:ascii="Angsana New" w:eastAsia="Calibri" w:hAnsi="Angsana New"/>
                <w:sz w:val="26"/>
                <w:szCs w:val="26"/>
              </w:rPr>
              <w:t>502.38</w:t>
            </w:r>
          </w:p>
        </w:tc>
      </w:tr>
    </w:tbl>
    <w:p w:rsidR="00703A13" w:rsidRDefault="00703A13" w:rsidP="00703A13">
      <w:pPr>
        <w:jc w:val="thaiDistribute"/>
        <w:rPr>
          <w:rFonts w:ascii="Angsana New" w:hAnsi="Angsana New"/>
          <w:sz w:val="30"/>
          <w:szCs w:val="30"/>
        </w:rPr>
      </w:pPr>
    </w:p>
    <w:p w:rsidR="002057F6" w:rsidRDefault="002057F6" w:rsidP="00176E19">
      <w:pPr>
        <w:numPr>
          <w:ilvl w:val="1"/>
          <w:numId w:val="14"/>
        </w:numPr>
        <w:tabs>
          <w:tab w:val="left" w:pos="360"/>
          <w:tab w:val="left" w:pos="450"/>
          <w:tab w:val="left" w:pos="720"/>
        </w:tabs>
        <w:ind w:left="630"/>
        <w:jc w:val="left"/>
        <w:rPr>
          <w:rFonts w:ascii="Angsana New" w:hAnsi="Angsana New"/>
          <w:sz w:val="32"/>
          <w:szCs w:val="32"/>
        </w:rPr>
        <w:sectPr w:rsidR="002057F6" w:rsidSect="00802D98">
          <w:pgSz w:w="11909" w:h="16834" w:code="9"/>
          <w:pgMar w:top="1440" w:right="1281" w:bottom="1797" w:left="1582" w:header="709" w:footer="578" w:gutter="0"/>
          <w:cols w:space="720"/>
          <w:docGrid w:linePitch="272"/>
        </w:sectPr>
      </w:pPr>
    </w:p>
    <w:p w:rsidR="006A071F" w:rsidRPr="00411410" w:rsidRDefault="006A071F" w:rsidP="00176E19">
      <w:pPr>
        <w:numPr>
          <w:ilvl w:val="0"/>
          <w:numId w:val="20"/>
        </w:numPr>
        <w:ind w:left="450" w:hanging="450"/>
        <w:jc w:val="thaiDistribute"/>
        <w:rPr>
          <w:rFonts w:ascii="Angsana New" w:hAnsi="Angsana New"/>
          <w:b/>
          <w:bCs/>
          <w:sz w:val="30"/>
          <w:szCs w:val="30"/>
        </w:rPr>
      </w:pPr>
      <w:r w:rsidRPr="00411410">
        <w:rPr>
          <w:rFonts w:ascii="Angsana New" w:hAnsi="Angsana New"/>
          <w:b/>
          <w:bCs/>
          <w:sz w:val="30"/>
          <w:szCs w:val="30"/>
        </w:rPr>
        <w:lastRenderedPageBreak/>
        <w:t>Other long-term investment</w:t>
      </w:r>
    </w:p>
    <w:p w:rsidR="006A071F" w:rsidRPr="00411410" w:rsidRDefault="006A071F" w:rsidP="0017158A">
      <w:pPr>
        <w:ind w:left="1350"/>
        <w:jc w:val="thaiDistribute"/>
        <w:rPr>
          <w:rFonts w:ascii="Angsana New" w:hAnsi="Angsana New"/>
          <w:spacing w:val="-2"/>
          <w:sz w:val="30"/>
          <w:szCs w:val="30"/>
          <w:cs/>
        </w:rPr>
      </w:pPr>
      <w:r w:rsidRPr="00411410">
        <w:rPr>
          <w:rFonts w:ascii="Angsana New" w:hAnsi="Angsana New"/>
          <w:spacing w:val="-2"/>
          <w:sz w:val="30"/>
          <w:szCs w:val="30"/>
          <w:cs/>
          <w:lang w:val="th-TH"/>
        </w:rPr>
        <w:t>Consist of:</w:t>
      </w:r>
    </w:p>
    <w:tbl>
      <w:tblPr>
        <w:tblW w:w="9765" w:type="dxa"/>
        <w:tblInd w:w="108" w:type="dxa"/>
        <w:tblLayout w:type="fixed"/>
        <w:tblLook w:val="0000"/>
      </w:tblPr>
      <w:tblGrid>
        <w:gridCol w:w="2804"/>
        <w:gridCol w:w="1561"/>
        <w:gridCol w:w="270"/>
        <w:gridCol w:w="1530"/>
        <w:gridCol w:w="270"/>
        <w:gridCol w:w="1530"/>
        <w:gridCol w:w="236"/>
        <w:gridCol w:w="1564"/>
      </w:tblGrid>
      <w:tr w:rsidR="00922E2F" w:rsidRPr="00CD128E" w:rsidTr="00CD128E">
        <w:tc>
          <w:tcPr>
            <w:tcW w:w="2804" w:type="dxa"/>
          </w:tcPr>
          <w:p w:rsidR="00922E2F" w:rsidRPr="00CD128E" w:rsidRDefault="00922E2F" w:rsidP="00CD128E">
            <w:pPr>
              <w:ind w:left="-94"/>
              <w:jc w:val="center"/>
              <w:rPr>
                <w:rFonts w:ascii="Angsana New" w:hAnsi="Angsana New"/>
                <w:sz w:val="26"/>
                <w:szCs w:val="26"/>
                <w:u w:val="single"/>
                <w:cs/>
              </w:rPr>
            </w:pPr>
          </w:p>
        </w:tc>
        <w:tc>
          <w:tcPr>
            <w:tcW w:w="3361" w:type="dxa"/>
            <w:gridSpan w:val="3"/>
          </w:tcPr>
          <w:p w:rsidR="00922E2F" w:rsidRPr="00CD128E" w:rsidRDefault="006A071F" w:rsidP="0045514A">
            <w:pPr>
              <w:jc w:val="center"/>
              <w:rPr>
                <w:rFonts w:ascii="Angsana New" w:hAnsi="Angsana New"/>
                <w:sz w:val="26"/>
                <w:szCs w:val="26"/>
                <w:u w:val="single"/>
                <w:cs/>
              </w:rPr>
            </w:pPr>
            <w:r w:rsidRPr="00CD128E">
              <w:rPr>
                <w:rFonts w:ascii="Angsana New" w:hAnsi="Angsana New"/>
                <w:sz w:val="26"/>
                <w:szCs w:val="26"/>
              </w:rPr>
              <w:t>ConsolidatedFinancial Statements</w:t>
            </w:r>
          </w:p>
        </w:tc>
        <w:tc>
          <w:tcPr>
            <w:tcW w:w="270" w:type="dxa"/>
          </w:tcPr>
          <w:p w:rsidR="00922E2F" w:rsidRPr="00CD128E" w:rsidRDefault="00922E2F" w:rsidP="0045514A">
            <w:pPr>
              <w:jc w:val="center"/>
              <w:rPr>
                <w:rFonts w:ascii="Angsana New" w:hAnsi="Angsana New"/>
                <w:sz w:val="26"/>
                <w:szCs w:val="26"/>
                <w:u w:val="single"/>
                <w:cs/>
              </w:rPr>
            </w:pPr>
          </w:p>
        </w:tc>
        <w:tc>
          <w:tcPr>
            <w:tcW w:w="3330" w:type="dxa"/>
            <w:gridSpan w:val="3"/>
          </w:tcPr>
          <w:p w:rsidR="00922E2F" w:rsidRPr="00CD128E" w:rsidRDefault="006A071F" w:rsidP="0045514A">
            <w:pPr>
              <w:jc w:val="center"/>
              <w:rPr>
                <w:rFonts w:ascii="Angsana New" w:hAnsi="Angsana New"/>
                <w:sz w:val="26"/>
                <w:szCs w:val="26"/>
                <w:u w:val="single"/>
                <w:cs/>
              </w:rPr>
            </w:pPr>
            <w:r w:rsidRPr="00CD128E">
              <w:rPr>
                <w:rFonts w:ascii="Angsana New" w:hAnsi="Angsana New"/>
                <w:sz w:val="26"/>
                <w:szCs w:val="26"/>
              </w:rPr>
              <w:t>Separate Financial Statements</w:t>
            </w:r>
          </w:p>
        </w:tc>
      </w:tr>
      <w:tr w:rsidR="006A071F" w:rsidRPr="00CD128E" w:rsidTr="00CD128E">
        <w:tc>
          <w:tcPr>
            <w:tcW w:w="2804" w:type="dxa"/>
          </w:tcPr>
          <w:p w:rsidR="006A071F" w:rsidRPr="00CD128E" w:rsidRDefault="006A071F" w:rsidP="00CD128E">
            <w:pPr>
              <w:ind w:left="-94"/>
              <w:jc w:val="center"/>
              <w:rPr>
                <w:rFonts w:ascii="Angsana New" w:hAnsi="Angsana New"/>
                <w:sz w:val="26"/>
                <w:szCs w:val="26"/>
                <w:u w:val="single"/>
                <w:cs/>
              </w:rPr>
            </w:pPr>
          </w:p>
        </w:tc>
        <w:tc>
          <w:tcPr>
            <w:tcW w:w="1561" w:type="dxa"/>
          </w:tcPr>
          <w:p w:rsidR="006A071F" w:rsidRPr="00CD128E" w:rsidRDefault="006A071F" w:rsidP="00260424">
            <w:pPr>
              <w:jc w:val="center"/>
              <w:rPr>
                <w:rFonts w:ascii="Angsana New" w:hAnsi="Angsana New"/>
                <w:sz w:val="26"/>
                <w:szCs w:val="26"/>
                <w:cs/>
              </w:rPr>
            </w:pPr>
            <w:r w:rsidRPr="00CD128E">
              <w:rPr>
                <w:rFonts w:ascii="Angsana New" w:hAnsi="Angsana New"/>
                <w:sz w:val="26"/>
                <w:szCs w:val="26"/>
              </w:rPr>
              <w:t>As at</w:t>
            </w:r>
          </w:p>
        </w:tc>
        <w:tc>
          <w:tcPr>
            <w:tcW w:w="270" w:type="dxa"/>
          </w:tcPr>
          <w:p w:rsidR="006A071F" w:rsidRPr="00CD128E" w:rsidRDefault="006A071F" w:rsidP="00260424">
            <w:pPr>
              <w:jc w:val="center"/>
              <w:rPr>
                <w:rFonts w:ascii="Angsana New" w:hAnsi="Angsana New"/>
                <w:sz w:val="26"/>
                <w:szCs w:val="26"/>
                <w:u w:val="single"/>
                <w:cs/>
              </w:rPr>
            </w:pPr>
          </w:p>
        </w:tc>
        <w:tc>
          <w:tcPr>
            <w:tcW w:w="1530" w:type="dxa"/>
          </w:tcPr>
          <w:p w:rsidR="006A071F" w:rsidRPr="00CD128E" w:rsidRDefault="006A071F" w:rsidP="00260424">
            <w:pPr>
              <w:jc w:val="center"/>
              <w:rPr>
                <w:rFonts w:ascii="Angsana New" w:hAnsi="Angsana New"/>
                <w:sz w:val="26"/>
                <w:szCs w:val="26"/>
                <w:cs/>
              </w:rPr>
            </w:pPr>
            <w:r w:rsidRPr="00CD128E">
              <w:rPr>
                <w:rFonts w:ascii="Angsana New" w:hAnsi="Angsana New"/>
                <w:sz w:val="26"/>
                <w:szCs w:val="26"/>
              </w:rPr>
              <w:t>As at</w:t>
            </w:r>
          </w:p>
        </w:tc>
        <w:tc>
          <w:tcPr>
            <w:tcW w:w="270" w:type="dxa"/>
          </w:tcPr>
          <w:p w:rsidR="006A071F" w:rsidRPr="00CD128E" w:rsidRDefault="006A071F" w:rsidP="00260424">
            <w:pPr>
              <w:jc w:val="center"/>
              <w:rPr>
                <w:rFonts w:ascii="Angsana New" w:hAnsi="Angsana New"/>
                <w:sz w:val="26"/>
                <w:szCs w:val="26"/>
                <w:u w:val="single"/>
                <w:cs/>
              </w:rPr>
            </w:pPr>
          </w:p>
        </w:tc>
        <w:tc>
          <w:tcPr>
            <w:tcW w:w="1530" w:type="dxa"/>
          </w:tcPr>
          <w:p w:rsidR="006A071F" w:rsidRPr="00CD128E" w:rsidRDefault="006A071F" w:rsidP="00260424">
            <w:pPr>
              <w:jc w:val="center"/>
              <w:rPr>
                <w:rFonts w:ascii="Angsana New" w:hAnsi="Angsana New"/>
                <w:sz w:val="26"/>
                <w:szCs w:val="26"/>
              </w:rPr>
            </w:pPr>
            <w:r w:rsidRPr="00CD128E">
              <w:rPr>
                <w:rFonts w:ascii="Angsana New" w:hAnsi="Angsana New"/>
                <w:sz w:val="26"/>
                <w:szCs w:val="26"/>
              </w:rPr>
              <w:t>As at</w:t>
            </w:r>
          </w:p>
        </w:tc>
        <w:tc>
          <w:tcPr>
            <w:tcW w:w="236" w:type="dxa"/>
          </w:tcPr>
          <w:p w:rsidR="006A071F" w:rsidRPr="00CD128E" w:rsidRDefault="006A071F" w:rsidP="00260424">
            <w:pPr>
              <w:jc w:val="center"/>
              <w:rPr>
                <w:rFonts w:ascii="Angsana New" w:hAnsi="Angsana New"/>
                <w:sz w:val="26"/>
                <w:szCs w:val="26"/>
                <w:u w:val="single"/>
                <w:cs/>
              </w:rPr>
            </w:pPr>
          </w:p>
        </w:tc>
        <w:tc>
          <w:tcPr>
            <w:tcW w:w="1564" w:type="dxa"/>
          </w:tcPr>
          <w:p w:rsidR="006A071F" w:rsidRPr="00CD128E" w:rsidRDefault="006A071F" w:rsidP="00260424">
            <w:pPr>
              <w:jc w:val="center"/>
              <w:rPr>
                <w:rFonts w:ascii="Angsana New" w:hAnsi="Angsana New"/>
                <w:sz w:val="26"/>
                <w:szCs w:val="26"/>
              </w:rPr>
            </w:pPr>
            <w:r w:rsidRPr="00CD128E">
              <w:rPr>
                <w:rFonts w:ascii="Angsana New" w:hAnsi="Angsana New"/>
                <w:sz w:val="26"/>
                <w:szCs w:val="26"/>
              </w:rPr>
              <w:t>As at</w:t>
            </w:r>
          </w:p>
        </w:tc>
      </w:tr>
      <w:tr w:rsidR="006A071F" w:rsidRPr="00CD128E" w:rsidTr="00CD128E">
        <w:tc>
          <w:tcPr>
            <w:tcW w:w="2804" w:type="dxa"/>
          </w:tcPr>
          <w:p w:rsidR="006A071F" w:rsidRPr="00CD128E" w:rsidRDefault="006A071F" w:rsidP="00CD128E">
            <w:pPr>
              <w:ind w:left="-94"/>
              <w:jc w:val="center"/>
              <w:rPr>
                <w:rFonts w:ascii="Angsana New" w:hAnsi="Angsana New"/>
                <w:sz w:val="26"/>
                <w:szCs w:val="26"/>
                <w:u w:val="single"/>
                <w:cs/>
              </w:rPr>
            </w:pPr>
          </w:p>
        </w:tc>
        <w:tc>
          <w:tcPr>
            <w:tcW w:w="1561" w:type="dxa"/>
          </w:tcPr>
          <w:p w:rsidR="006A071F" w:rsidRPr="00CD128E" w:rsidRDefault="006A071F" w:rsidP="00260424">
            <w:pPr>
              <w:ind w:left="-108" w:right="-108"/>
              <w:jc w:val="center"/>
              <w:rPr>
                <w:rFonts w:ascii="Angsana New" w:hAnsi="Angsana New"/>
                <w:sz w:val="26"/>
                <w:szCs w:val="26"/>
              </w:rPr>
            </w:pPr>
            <w:r w:rsidRPr="00CD128E">
              <w:rPr>
                <w:rFonts w:ascii="Angsana New" w:hAnsi="Angsana New"/>
                <w:sz w:val="26"/>
                <w:szCs w:val="26"/>
              </w:rPr>
              <w:t>31 December 201</w:t>
            </w:r>
            <w:r w:rsidR="00CD128E" w:rsidRPr="00CD128E">
              <w:rPr>
                <w:rFonts w:ascii="Angsana New" w:hAnsi="Angsana New"/>
                <w:sz w:val="26"/>
                <w:szCs w:val="26"/>
                <w:cs/>
              </w:rPr>
              <w:t>6</w:t>
            </w:r>
          </w:p>
        </w:tc>
        <w:tc>
          <w:tcPr>
            <w:tcW w:w="270" w:type="dxa"/>
          </w:tcPr>
          <w:p w:rsidR="006A071F" w:rsidRPr="00CD128E" w:rsidRDefault="006A071F" w:rsidP="00260424">
            <w:pPr>
              <w:tabs>
                <w:tab w:val="decimal" w:pos="432"/>
              </w:tabs>
              <w:ind w:left="-108" w:right="-18"/>
              <w:jc w:val="center"/>
              <w:rPr>
                <w:rFonts w:ascii="Angsana New" w:hAnsi="Angsana New"/>
                <w:sz w:val="26"/>
                <w:szCs w:val="26"/>
              </w:rPr>
            </w:pPr>
          </w:p>
        </w:tc>
        <w:tc>
          <w:tcPr>
            <w:tcW w:w="1530" w:type="dxa"/>
          </w:tcPr>
          <w:p w:rsidR="006A071F" w:rsidRPr="00CD128E" w:rsidRDefault="006A071F" w:rsidP="00CD128E">
            <w:pPr>
              <w:ind w:left="-108" w:right="-108"/>
              <w:jc w:val="center"/>
              <w:rPr>
                <w:rFonts w:ascii="Angsana New" w:hAnsi="Angsana New"/>
                <w:sz w:val="26"/>
                <w:szCs w:val="26"/>
              </w:rPr>
            </w:pPr>
            <w:r w:rsidRPr="00CD128E">
              <w:rPr>
                <w:rFonts w:ascii="Angsana New" w:hAnsi="Angsana New"/>
                <w:sz w:val="26"/>
                <w:szCs w:val="26"/>
              </w:rPr>
              <w:t>31 December 201</w:t>
            </w:r>
            <w:r w:rsidR="00CD128E" w:rsidRPr="00CD128E">
              <w:rPr>
                <w:rFonts w:ascii="Angsana New" w:hAnsi="Angsana New"/>
                <w:sz w:val="26"/>
                <w:szCs w:val="26"/>
                <w:cs/>
              </w:rPr>
              <w:t>5</w:t>
            </w:r>
          </w:p>
        </w:tc>
        <w:tc>
          <w:tcPr>
            <w:tcW w:w="270" w:type="dxa"/>
          </w:tcPr>
          <w:p w:rsidR="006A071F" w:rsidRPr="00CD128E" w:rsidRDefault="006A071F" w:rsidP="00260424">
            <w:pPr>
              <w:jc w:val="center"/>
              <w:rPr>
                <w:rFonts w:ascii="Angsana New" w:hAnsi="Angsana New"/>
                <w:sz w:val="26"/>
                <w:szCs w:val="26"/>
                <w:u w:val="single"/>
                <w:cs/>
              </w:rPr>
            </w:pPr>
          </w:p>
        </w:tc>
        <w:tc>
          <w:tcPr>
            <w:tcW w:w="1530" w:type="dxa"/>
          </w:tcPr>
          <w:p w:rsidR="006A071F" w:rsidRPr="00CD128E" w:rsidRDefault="006A071F" w:rsidP="00260424">
            <w:pPr>
              <w:ind w:left="-108" w:right="-108"/>
              <w:jc w:val="center"/>
              <w:rPr>
                <w:rFonts w:ascii="Angsana New" w:hAnsi="Angsana New"/>
                <w:sz w:val="26"/>
                <w:szCs w:val="26"/>
                <w:cs/>
              </w:rPr>
            </w:pPr>
            <w:r w:rsidRPr="00CD128E">
              <w:rPr>
                <w:rFonts w:ascii="Angsana New" w:hAnsi="Angsana New"/>
                <w:sz w:val="26"/>
                <w:szCs w:val="26"/>
              </w:rPr>
              <w:t>31 December 201</w:t>
            </w:r>
            <w:r w:rsidR="00CD128E" w:rsidRPr="00CD128E">
              <w:rPr>
                <w:rFonts w:ascii="Angsana New" w:hAnsi="Angsana New"/>
                <w:sz w:val="26"/>
                <w:szCs w:val="26"/>
                <w:cs/>
              </w:rPr>
              <w:t>6</w:t>
            </w:r>
          </w:p>
        </w:tc>
        <w:tc>
          <w:tcPr>
            <w:tcW w:w="236" w:type="dxa"/>
          </w:tcPr>
          <w:p w:rsidR="006A071F" w:rsidRPr="00CD128E" w:rsidRDefault="006A071F" w:rsidP="00260424">
            <w:pPr>
              <w:tabs>
                <w:tab w:val="decimal" w:pos="432"/>
              </w:tabs>
              <w:ind w:left="-108" w:right="-18"/>
              <w:jc w:val="center"/>
              <w:rPr>
                <w:rFonts w:ascii="Angsana New" w:hAnsi="Angsana New"/>
                <w:sz w:val="26"/>
                <w:szCs w:val="26"/>
              </w:rPr>
            </w:pPr>
          </w:p>
        </w:tc>
        <w:tc>
          <w:tcPr>
            <w:tcW w:w="1564" w:type="dxa"/>
          </w:tcPr>
          <w:p w:rsidR="006A071F" w:rsidRPr="00CD128E" w:rsidRDefault="006A071F" w:rsidP="00CD128E">
            <w:pPr>
              <w:ind w:left="-108" w:right="-102"/>
              <w:jc w:val="center"/>
              <w:rPr>
                <w:rFonts w:ascii="Angsana New" w:hAnsi="Angsana New"/>
                <w:sz w:val="26"/>
                <w:szCs w:val="26"/>
              </w:rPr>
            </w:pPr>
            <w:r w:rsidRPr="00CD128E">
              <w:rPr>
                <w:rFonts w:ascii="Angsana New" w:hAnsi="Angsana New"/>
                <w:sz w:val="26"/>
                <w:szCs w:val="26"/>
              </w:rPr>
              <w:t>31 December 201</w:t>
            </w:r>
            <w:r w:rsidR="00CD128E" w:rsidRPr="00CD128E">
              <w:rPr>
                <w:rFonts w:ascii="Angsana New" w:hAnsi="Angsana New"/>
                <w:sz w:val="26"/>
                <w:szCs w:val="26"/>
                <w:cs/>
              </w:rPr>
              <w:t>5</w:t>
            </w:r>
          </w:p>
        </w:tc>
      </w:tr>
      <w:tr w:rsidR="009453E8" w:rsidRPr="00CD128E" w:rsidTr="00CD128E">
        <w:tc>
          <w:tcPr>
            <w:tcW w:w="2804" w:type="dxa"/>
          </w:tcPr>
          <w:p w:rsidR="009453E8" w:rsidRPr="00CD128E" w:rsidRDefault="009453E8" w:rsidP="00CD128E">
            <w:pPr>
              <w:ind w:left="-94"/>
              <w:jc w:val="center"/>
              <w:rPr>
                <w:rFonts w:ascii="Angsana New" w:hAnsi="Angsana New"/>
                <w:sz w:val="26"/>
                <w:szCs w:val="26"/>
                <w:u w:val="single"/>
                <w:cs/>
              </w:rPr>
            </w:pPr>
          </w:p>
        </w:tc>
        <w:tc>
          <w:tcPr>
            <w:tcW w:w="1561" w:type="dxa"/>
          </w:tcPr>
          <w:p w:rsidR="009453E8" w:rsidRPr="00CD128E" w:rsidRDefault="00AA2415" w:rsidP="00412FF9">
            <w:pPr>
              <w:jc w:val="center"/>
              <w:rPr>
                <w:rFonts w:ascii="Angsana New" w:hAnsi="Angsana New"/>
                <w:sz w:val="26"/>
                <w:szCs w:val="26"/>
              </w:rPr>
            </w:pPr>
            <w:r w:rsidRPr="00CD128E">
              <w:rPr>
                <w:rFonts w:ascii="Angsana New" w:hAnsi="Angsana New"/>
                <w:sz w:val="26"/>
                <w:szCs w:val="26"/>
              </w:rPr>
              <w:t>Baht</w:t>
            </w:r>
          </w:p>
        </w:tc>
        <w:tc>
          <w:tcPr>
            <w:tcW w:w="270" w:type="dxa"/>
          </w:tcPr>
          <w:p w:rsidR="009453E8" w:rsidRPr="00CD128E" w:rsidRDefault="009453E8" w:rsidP="009A372A">
            <w:pPr>
              <w:jc w:val="center"/>
              <w:rPr>
                <w:rFonts w:ascii="Angsana New" w:hAnsi="Angsana New"/>
                <w:sz w:val="26"/>
                <w:szCs w:val="26"/>
                <w:u w:val="single"/>
                <w:cs/>
              </w:rPr>
            </w:pPr>
          </w:p>
        </w:tc>
        <w:tc>
          <w:tcPr>
            <w:tcW w:w="1530" w:type="dxa"/>
          </w:tcPr>
          <w:p w:rsidR="009453E8" w:rsidRPr="00CD128E" w:rsidRDefault="00AA2415" w:rsidP="00412FF9">
            <w:pPr>
              <w:jc w:val="center"/>
              <w:rPr>
                <w:rFonts w:ascii="Angsana New" w:hAnsi="Angsana New"/>
                <w:sz w:val="26"/>
                <w:szCs w:val="26"/>
              </w:rPr>
            </w:pPr>
            <w:r w:rsidRPr="00CD128E">
              <w:rPr>
                <w:rFonts w:ascii="Angsana New" w:hAnsi="Angsana New"/>
                <w:sz w:val="26"/>
                <w:szCs w:val="26"/>
              </w:rPr>
              <w:t>Baht</w:t>
            </w:r>
          </w:p>
        </w:tc>
        <w:tc>
          <w:tcPr>
            <w:tcW w:w="270" w:type="dxa"/>
          </w:tcPr>
          <w:p w:rsidR="009453E8" w:rsidRPr="00CD128E" w:rsidRDefault="009453E8" w:rsidP="009A372A">
            <w:pPr>
              <w:jc w:val="center"/>
              <w:rPr>
                <w:rFonts w:ascii="Angsana New" w:hAnsi="Angsana New"/>
                <w:sz w:val="26"/>
                <w:szCs w:val="26"/>
                <w:cs/>
              </w:rPr>
            </w:pPr>
          </w:p>
        </w:tc>
        <w:tc>
          <w:tcPr>
            <w:tcW w:w="1530" w:type="dxa"/>
          </w:tcPr>
          <w:p w:rsidR="009453E8" w:rsidRPr="00CD128E" w:rsidRDefault="00AA2415" w:rsidP="009A372A">
            <w:pPr>
              <w:jc w:val="center"/>
              <w:rPr>
                <w:rFonts w:ascii="Angsana New" w:hAnsi="Angsana New"/>
                <w:sz w:val="26"/>
                <w:szCs w:val="26"/>
              </w:rPr>
            </w:pPr>
            <w:r w:rsidRPr="00CD128E">
              <w:rPr>
                <w:rFonts w:ascii="Angsana New" w:hAnsi="Angsana New"/>
                <w:sz w:val="26"/>
                <w:szCs w:val="26"/>
              </w:rPr>
              <w:t>Baht</w:t>
            </w:r>
          </w:p>
        </w:tc>
        <w:tc>
          <w:tcPr>
            <w:tcW w:w="236" w:type="dxa"/>
          </w:tcPr>
          <w:p w:rsidR="009453E8" w:rsidRPr="00CD128E" w:rsidRDefault="009453E8" w:rsidP="009A372A">
            <w:pPr>
              <w:jc w:val="center"/>
              <w:rPr>
                <w:rFonts w:ascii="Angsana New" w:hAnsi="Angsana New"/>
                <w:sz w:val="26"/>
                <w:szCs w:val="26"/>
                <w:u w:val="single"/>
                <w:cs/>
              </w:rPr>
            </w:pPr>
          </w:p>
        </w:tc>
        <w:tc>
          <w:tcPr>
            <w:tcW w:w="1564" w:type="dxa"/>
          </w:tcPr>
          <w:p w:rsidR="009453E8" w:rsidRPr="00CD128E" w:rsidRDefault="00AA2415" w:rsidP="00412FF9">
            <w:pPr>
              <w:jc w:val="center"/>
              <w:rPr>
                <w:rFonts w:ascii="Angsana New" w:hAnsi="Angsana New"/>
                <w:sz w:val="26"/>
                <w:szCs w:val="26"/>
              </w:rPr>
            </w:pPr>
            <w:r w:rsidRPr="00CD128E">
              <w:rPr>
                <w:rFonts w:ascii="Angsana New" w:hAnsi="Angsana New"/>
                <w:sz w:val="26"/>
                <w:szCs w:val="26"/>
              </w:rPr>
              <w:t>Baht</w:t>
            </w:r>
          </w:p>
        </w:tc>
      </w:tr>
      <w:tr w:rsidR="00CD128E" w:rsidRPr="00CD128E" w:rsidTr="00CD128E">
        <w:tc>
          <w:tcPr>
            <w:tcW w:w="2804" w:type="dxa"/>
            <w:vAlign w:val="center"/>
          </w:tcPr>
          <w:p w:rsidR="00CD128E" w:rsidRPr="00CD128E" w:rsidRDefault="00CD128E" w:rsidP="00CD128E">
            <w:pPr>
              <w:pStyle w:val="a"/>
              <w:tabs>
                <w:tab w:val="right" w:pos="9360"/>
                <w:tab w:val="right" w:pos="9540"/>
                <w:tab w:val="right" w:pos="11430"/>
                <w:tab w:val="right" w:pos="13320"/>
                <w:tab w:val="right" w:pos="14400"/>
                <w:tab w:val="right" w:pos="14760"/>
              </w:tabs>
              <w:ind w:left="-94" w:right="-108"/>
              <w:rPr>
                <w:rFonts w:ascii="Angsana New" w:hAnsi="Angsana New" w:cs="Angsana New"/>
                <w:color w:val="auto"/>
                <w:sz w:val="26"/>
                <w:szCs w:val="26"/>
                <w:cs/>
              </w:rPr>
            </w:pPr>
            <w:r w:rsidRPr="00CD128E">
              <w:rPr>
                <w:rFonts w:ascii="Angsana New" w:hAnsi="Angsana New" w:cs="Angsana New"/>
                <w:color w:val="auto"/>
                <w:sz w:val="26"/>
                <w:szCs w:val="26"/>
              </w:rPr>
              <w:t>Investment in Million Miles Co., Ltd.</w:t>
            </w:r>
          </w:p>
        </w:tc>
        <w:tc>
          <w:tcPr>
            <w:tcW w:w="1561" w:type="dxa"/>
            <w:shd w:val="clear" w:color="auto" w:fill="auto"/>
            <w:vAlign w:val="center"/>
          </w:tcPr>
          <w:p w:rsidR="00CD128E" w:rsidRPr="00CD128E" w:rsidRDefault="00CD128E" w:rsidP="00CD128E">
            <w:pPr>
              <w:ind w:left="-77" w:right="-110"/>
              <w:jc w:val="center"/>
              <w:rPr>
                <w:rFonts w:ascii="Angsana New" w:hAnsi="Angsana New"/>
                <w:sz w:val="26"/>
                <w:szCs w:val="26"/>
                <w:cs/>
              </w:rPr>
            </w:pPr>
            <w:r w:rsidRPr="00CD128E">
              <w:rPr>
                <w:rFonts w:ascii="Angsana New" w:hAnsi="Angsana New"/>
                <w:sz w:val="26"/>
                <w:szCs w:val="26"/>
                <w:cs/>
              </w:rPr>
              <w:t>-</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shd w:val="clear" w:color="auto" w:fill="auto"/>
          </w:tcPr>
          <w:p w:rsidR="00CD128E" w:rsidRPr="00CD128E" w:rsidRDefault="00CD128E" w:rsidP="00CD128E">
            <w:pPr>
              <w:ind w:right="61"/>
              <w:jc w:val="right"/>
              <w:rPr>
                <w:rFonts w:ascii="Angsana New" w:hAnsi="Angsana New"/>
                <w:sz w:val="26"/>
                <w:szCs w:val="26"/>
                <w:cs/>
              </w:rPr>
            </w:pPr>
            <w:r w:rsidRPr="00CD128E">
              <w:rPr>
                <w:rFonts w:ascii="Angsana New" w:hAnsi="Angsana New"/>
                <w:sz w:val="26"/>
                <w:szCs w:val="26"/>
              </w:rPr>
              <w:t>19,249,817.00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shd w:val="clear" w:color="auto" w:fill="auto"/>
            <w:vAlign w:val="center"/>
          </w:tcPr>
          <w:p w:rsidR="00CD128E" w:rsidRPr="00CD128E" w:rsidRDefault="002F0B70" w:rsidP="002F0B70">
            <w:pPr>
              <w:ind w:left="-77" w:right="-110"/>
              <w:jc w:val="center"/>
              <w:rPr>
                <w:rFonts w:ascii="Angsana New" w:hAnsi="Angsana New"/>
                <w:sz w:val="26"/>
                <w:szCs w:val="26"/>
                <w:cs/>
              </w:rPr>
            </w:pPr>
            <w:r>
              <w:rPr>
                <w:rFonts w:ascii="Angsana New" w:hAnsi="Angsana New"/>
                <w:sz w:val="26"/>
                <w:szCs w:val="26"/>
              </w:rPr>
              <w:t>-</w:t>
            </w:r>
          </w:p>
        </w:tc>
        <w:tc>
          <w:tcPr>
            <w:tcW w:w="236" w:type="dxa"/>
            <w:shd w:val="clear" w:color="auto" w:fill="auto"/>
          </w:tcPr>
          <w:p w:rsidR="00CD128E" w:rsidRPr="00CD128E" w:rsidRDefault="00CD128E" w:rsidP="009A372A">
            <w:pPr>
              <w:pStyle w:val="A2"/>
              <w:pBdr>
                <w:bottom w:val="none" w:sz="0" w:space="0" w:color="auto"/>
              </w:pBdr>
              <w:ind w:right="72"/>
              <w:jc w:val="right"/>
              <w:rPr>
                <w:rFonts w:ascii="Angsana New" w:eastAsia="Courier New" w:hAnsi="Angsana New"/>
                <w:b w:val="0"/>
                <w:bCs w:val="0"/>
                <w:sz w:val="26"/>
                <w:szCs w:val="26"/>
              </w:rPr>
            </w:pPr>
          </w:p>
        </w:tc>
        <w:tc>
          <w:tcPr>
            <w:tcW w:w="1564" w:type="dxa"/>
            <w:shd w:val="clear" w:color="auto" w:fill="auto"/>
            <w:vAlign w:val="center"/>
          </w:tcPr>
          <w:p w:rsidR="00CD128E" w:rsidRPr="00CD128E" w:rsidRDefault="00CD128E" w:rsidP="00805EBB">
            <w:pPr>
              <w:ind w:right="117"/>
              <w:jc w:val="right"/>
              <w:rPr>
                <w:rFonts w:ascii="Angsana New" w:hAnsi="Angsana New"/>
                <w:sz w:val="26"/>
                <w:szCs w:val="26"/>
                <w:cs/>
              </w:rPr>
            </w:pPr>
            <w:r w:rsidRPr="00CD128E">
              <w:rPr>
                <w:rFonts w:ascii="Angsana New" w:hAnsi="Angsana New"/>
                <w:sz w:val="26"/>
                <w:szCs w:val="26"/>
                <w:cs/>
              </w:rPr>
              <w:t>18,149,990</w:t>
            </w:r>
            <w:r w:rsidRPr="00CD128E">
              <w:rPr>
                <w:rFonts w:ascii="Angsana New" w:hAnsi="Angsana New"/>
                <w:sz w:val="26"/>
                <w:szCs w:val="26"/>
              </w:rPr>
              <w:t>.00</w:t>
            </w:r>
          </w:p>
        </w:tc>
      </w:tr>
      <w:tr w:rsidR="00CD128E" w:rsidRPr="00CD128E" w:rsidTr="00CD128E">
        <w:tc>
          <w:tcPr>
            <w:tcW w:w="2804" w:type="dxa"/>
            <w:vAlign w:val="center"/>
          </w:tcPr>
          <w:p w:rsidR="00CD128E" w:rsidRPr="00CD128E" w:rsidRDefault="00CD128E" w:rsidP="00CD128E">
            <w:pPr>
              <w:pStyle w:val="a"/>
              <w:tabs>
                <w:tab w:val="right" w:pos="9360"/>
                <w:tab w:val="right" w:pos="9540"/>
                <w:tab w:val="right" w:pos="11430"/>
                <w:tab w:val="right" w:pos="13320"/>
                <w:tab w:val="right" w:pos="14400"/>
                <w:tab w:val="right" w:pos="14760"/>
              </w:tabs>
              <w:ind w:left="-94" w:right="-108"/>
              <w:rPr>
                <w:rFonts w:ascii="Angsana New" w:hAnsi="Angsana New" w:cs="Angsana New"/>
                <w:color w:val="auto"/>
                <w:sz w:val="26"/>
                <w:szCs w:val="26"/>
              </w:rPr>
            </w:pPr>
            <w:r w:rsidRPr="00CD128E">
              <w:rPr>
                <w:rFonts w:ascii="Angsana New" w:hAnsi="Angsana New" w:cs="Angsana New"/>
                <w:color w:val="auto"/>
                <w:sz w:val="26"/>
                <w:szCs w:val="26"/>
              </w:rPr>
              <w:t>Investment in Thai Special Steel Public      Company Limited (TSSI)</w:t>
            </w:r>
          </w:p>
        </w:tc>
        <w:tc>
          <w:tcPr>
            <w:tcW w:w="1561" w:type="dxa"/>
            <w:shd w:val="clear" w:color="auto" w:fill="auto"/>
            <w:vAlign w:val="center"/>
          </w:tcPr>
          <w:p w:rsidR="00CD128E" w:rsidRPr="00CD128E" w:rsidRDefault="00CD128E" w:rsidP="00CD128E">
            <w:pPr>
              <w:ind w:right="70" w:hanging="106"/>
              <w:jc w:val="right"/>
              <w:rPr>
                <w:rFonts w:ascii="Angsana New" w:hAnsi="Angsana New"/>
                <w:sz w:val="26"/>
                <w:szCs w:val="26"/>
              </w:rPr>
            </w:pPr>
          </w:p>
          <w:p w:rsidR="00CD128E" w:rsidRPr="00CD128E" w:rsidRDefault="00CD128E" w:rsidP="00CD128E">
            <w:pPr>
              <w:ind w:right="70" w:hanging="106"/>
              <w:jc w:val="right"/>
              <w:rPr>
                <w:rFonts w:ascii="Angsana New" w:hAnsi="Angsana New"/>
                <w:sz w:val="26"/>
                <w:szCs w:val="26"/>
                <w:cs/>
              </w:rPr>
            </w:pPr>
            <w:r w:rsidRPr="00CD128E">
              <w:rPr>
                <w:rFonts w:ascii="Angsana New" w:hAnsi="Angsana New"/>
                <w:sz w:val="26"/>
                <w:szCs w:val="26"/>
                <w:cs/>
              </w:rPr>
              <w:t>220,000,000.00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shd w:val="clear" w:color="auto" w:fill="auto"/>
            <w:vAlign w:val="center"/>
          </w:tcPr>
          <w:p w:rsidR="00CD128E" w:rsidRPr="00CD128E" w:rsidRDefault="00CD128E" w:rsidP="00CD128E">
            <w:pPr>
              <w:ind w:right="61" w:hanging="106"/>
              <w:jc w:val="right"/>
              <w:rPr>
                <w:rFonts w:ascii="Angsana New" w:hAnsi="Angsana New"/>
                <w:sz w:val="26"/>
                <w:szCs w:val="26"/>
              </w:rPr>
            </w:pPr>
          </w:p>
          <w:p w:rsidR="00CD128E" w:rsidRPr="00CD128E" w:rsidRDefault="00CD128E" w:rsidP="00CD128E">
            <w:pPr>
              <w:ind w:right="61" w:hanging="106"/>
              <w:jc w:val="right"/>
              <w:rPr>
                <w:rFonts w:ascii="Angsana New" w:hAnsi="Angsana New"/>
                <w:sz w:val="26"/>
                <w:szCs w:val="26"/>
                <w:cs/>
              </w:rPr>
            </w:pPr>
            <w:r w:rsidRPr="00CD128E">
              <w:rPr>
                <w:rFonts w:ascii="Angsana New" w:hAnsi="Angsana New"/>
                <w:sz w:val="26"/>
                <w:szCs w:val="26"/>
                <w:cs/>
              </w:rPr>
              <w:t>220,000,000.00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shd w:val="clear" w:color="auto" w:fill="auto"/>
            <w:vAlign w:val="center"/>
          </w:tcPr>
          <w:p w:rsidR="00CD128E" w:rsidRPr="00CD128E" w:rsidRDefault="00CD128E" w:rsidP="00A83796">
            <w:pPr>
              <w:ind w:left="-77" w:right="-110"/>
              <w:jc w:val="center"/>
              <w:rPr>
                <w:rFonts w:ascii="Angsana New" w:hAnsi="Angsana New"/>
                <w:sz w:val="26"/>
                <w:szCs w:val="26"/>
              </w:rPr>
            </w:pPr>
          </w:p>
          <w:p w:rsidR="00CD128E" w:rsidRPr="00CD128E" w:rsidRDefault="00CD128E" w:rsidP="00A83796">
            <w:pPr>
              <w:ind w:left="-77" w:right="-110"/>
              <w:jc w:val="center"/>
              <w:rPr>
                <w:rFonts w:ascii="Angsana New" w:hAnsi="Angsana New"/>
                <w:sz w:val="26"/>
                <w:szCs w:val="26"/>
                <w:cs/>
              </w:rPr>
            </w:pPr>
            <w:r w:rsidRPr="00CD128E">
              <w:rPr>
                <w:rFonts w:ascii="Angsana New" w:hAnsi="Angsana New"/>
                <w:sz w:val="26"/>
                <w:szCs w:val="26"/>
                <w:cs/>
              </w:rPr>
              <w:t>-</w:t>
            </w:r>
          </w:p>
        </w:tc>
        <w:tc>
          <w:tcPr>
            <w:tcW w:w="236" w:type="dxa"/>
            <w:shd w:val="clear" w:color="auto" w:fill="auto"/>
          </w:tcPr>
          <w:p w:rsidR="00CD128E" w:rsidRPr="00CD128E" w:rsidRDefault="00CD128E" w:rsidP="009A372A">
            <w:pPr>
              <w:pStyle w:val="A2"/>
              <w:pBdr>
                <w:bottom w:val="none" w:sz="0" w:space="0" w:color="auto"/>
              </w:pBdr>
              <w:ind w:right="72"/>
              <w:jc w:val="right"/>
              <w:rPr>
                <w:rFonts w:ascii="Angsana New" w:eastAsia="Courier New" w:hAnsi="Angsana New"/>
                <w:b w:val="0"/>
                <w:bCs w:val="0"/>
                <w:sz w:val="26"/>
                <w:szCs w:val="26"/>
              </w:rPr>
            </w:pPr>
          </w:p>
        </w:tc>
        <w:tc>
          <w:tcPr>
            <w:tcW w:w="1564" w:type="dxa"/>
            <w:shd w:val="clear" w:color="auto" w:fill="auto"/>
            <w:vAlign w:val="center"/>
          </w:tcPr>
          <w:p w:rsidR="00CD128E" w:rsidRPr="00CD128E" w:rsidRDefault="00CD128E" w:rsidP="00A83796">
            <w:pPr>
              <w:ind w:left="-77" w:right="-110"/>
              <w:jc w:val="center"/>
              <w:rPr>
                <w:rFonts w:ascii="Angsana New" w:hAnsi="Angsana New"/>
                <w:sz w:val="26"/>
                <w:szCs w:val="26"/>
              </w:rPr>
            </w:pPr>
          </w:p>
          <w:p w:rsidR="00CD128E" w:rsidRPr="00CD128E" w:rsidRDefault="00CD128E" w:rsidP="00A83796">
            <w:pPr>
              <w:ind w:left="-77" w:right="-110"/>
              <w:jc w:val="center"/>
              <w:rPr>
                <w:rFonts w:ascii="Angsana New" w:hAnsi="Angsana New"/>
                <w:sz w:val="26"/>
                <w:szCs w:val="26"/>
                <w:cs/>
              </w:rPr>
            </w:pPr>
            <w:r w:rsidRPr="00CD128E">
              <w:rPr>
                <w:rFonts w:ascii="Angsana New" w:hAnsi="Angsana New"/>
                <w:sz w:val="26"/>
                <w:szCs w:val="26"/>
                <w:cs/>
              </w:rPr>
              <w:t>-</w:t>
            </w:r>
          </w:p>
        </w:tc>
      </w:tr>
      <w:tr w:rsidR="00CD128E" w:rsidRPr="00CD128E" w:rsidTr="00CD128E">
        <w:tc>
          <w:tcPr>
            <w:tcW w:w="2804" w:type="dxa"/>
            <w:vAlign w:val="center"/>
          </w:tcPr>
          <w:p w:rsidR="00CD128E" w:rsidRPr="00CD128E" w:rsidRDefault="00CD128E" w:rsidP="00CD128E">
            <w:pPr>
              <w:pStyle w:val="a"/>
              <w:tabs>
                <w:tab w:val="right" w:pos="9360"/>
                <w:tab w:val="right" w:pos="9540"/>
                <w:tab w:val="right" w:pos="11430"/>
                <w:tab w:val="right" w:pos="13320"/>
                <w:tab w:val="right" w:pos="14400"/>
                <w:tab w:val="right" w:pos="14760"/>
              </w:tabs>
              <w:ind w:left="-94" w:right="-108"/>
              <w:rPr>
                <w:rFonts w:ascii="Angsana New" w:hAnsi="Angsana New" w:cs="Angsana New"/>
                <w:noProof w:val="0"/>
                <w:color w:val="auto"/>
                <w:sz w:val="26"/>
                <w:szCs w:val="26"/>
              </w:rPr>
            </w:pPr>
            <w:r w:rsidRPr="00CD128E">
              <w:rPr>
                <w:rFonts w:ascii="Angsana New" w:hAnsi="Angsana New" w:cs="Angsana New"/>
                <w:color w:val="auto"/>
                <w:sz w:val="26"/>
                <w:szCs w:val="26"/>
                <w:u w:val="single"/>
              </w:rPr>
              <w:t>Less</w:t>
            </w:r>
            <w:r w:rsidRPr="00CD128E">
              <w:rPr>
                <w:rFonts w:ascii="Angsana New" w:hAnsi="Angsana New" w:cs="Angsana New"/>
                <w:color w:val="auto"/>
                <w:sz w:val="26"/>
                <w:szCs w:val="26"/>
              </w:rPr>
              <w:t xml:space="preserve"> Impairment in investment       </w:t>
            </w:r>
          </w:p>
        </w:tc>
        <w:tc>
          <w:tcPr>
            <w:tcW w:w="1561" w:type="dxa"/>
            <w:tcBorders>
              <w:bottom w:val="single" w:sz="4" w:space="0" w:color="auto"/>
            </w:tcBorders>
            <w:shd w:val="clear" w:color="auto" w:fill="auto"/>
            <w:vAlign w:val="center"/>
          </w:tcPr>
          <w:p w:rsidR="00CD128E" w:rsidRPr="00CD128E" w:rsidRDefault="00CD128E" w:rsidP="00CD128E">
            <w:pPr>
              <w:ind w:left="-106" w:right="70" w:hanging="106"/>
              <w:jc w:val="right"/>
              <w:rPr>
                <w:rFonts w:ascii="Angsana New" w:hAnsi="Angsana New"/>
                <w:sz w:val="26"/>
                <w:szCs w:val="26"/>
                <w:cs/>
              </w:rPr>
            </w:pPr>
            <w:r w:rsidRPr="00CD128E">
              <w:rPr>
                <w:rFonts w:ascii="Angsana New" w:hAnsi="Angsana New"/>
                <w:sz w:val="26"/>
                <w:szCs w:val="26"/>
                <w:cs/>
              </w:rPr>
              <w:t>(220,000,000.00)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tcBorders>
              <w:bottom w:val="single" w:sz="4" w:space="0" w:color="auto"/>
            </w:tcBorders>
            <w:shd w:val="clear" w:color="auto" w:fill="auto"/>
            <w:vAlign w:val="center"/>
          </w:tcPr>
          <w:p w:rsidR="00CD128E" w:rsidRPr="00CD128E" w:rsidRDefault="00CD128E" w:rsidP="00CD128E">
            <w:pPr>
              <w:ind w:left="-106" w:right="61" w:hanging="106"/>
              <w:jc w:val="right"/>
              <w:rPr>
                <w:rFonts w:ascii="Angsana New" w:hAnsi="Angsana New"/>
                <w:sz w:val="26"/>
                <w:szCs w:val="26"/>
                <w:cs/>
              </w:rPr>
            </w:pPr>
            <w:r w:rsidRPr="00CD128E">
              <w:rPr>
                <w:rFonts w:ascii="Angsana New" w:hAnsi="Angsana New"/>
                <w:sz w:val="26"/>
                <w:szCs w:val="26"/>
                <w:cs/>
              </w:rPr>
              <w:t>(220,000,000.00)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tcBorders>
              <w:bottom w:val="single" w:sz="4" w:space="0" w:color="auto"/>
            </w:tcBorders>
            <w:shd w:val="clear" w:color="auto" w:fill="auto"/>
            <w:vAlign w:val="center"/>
          </w:tcPr>
          <w:p w:rsidR="00CD128E" w:rsidRPr="00CD128E" w:rsidRDefault="00CD128E" w:rsidP="00A83796">
            <w:pPr>
              <w:ind w:left="-77" w:right="-110"/>
              <w:jc w:val="center"/>
              <w:rPr>
                <w:rFonts w:ascii="Angsana New" w:hAnsi="Angsana New"/>
                <w:sz w:val="26"/>
                <w:szCs w:val="26"/>
                <w:cs/>
              </w:rPr>
            </w:pPr>
            <w:r w:rsidRPr="00CD128E">
              <w:rPr>
                <w:rFonts w:ascii="Angsana New" w:hAnsi="Angsana New"/>
                <w:sz w:val="26"/>
                <w:szCs w:val="26"/>
                <w:cs/>
              </w:rPr>
              <w:t>-</w:t>
            </w:r>
          </w:p>
        </w:tc>
        <w:tc>
          <w:tcPr>
            <w:tcW w:w="236" w:type="dxa"/>
            <w:shd w:val="clear" w:color="auto" w:fill="auto"/>
          </w:tcPr>
          <w:p w:rsidR="00CD128E" w:rsidRPr="00CD128E" w:rsidRDefault="00CD128E" w:rsidP="009A372A">
            <w:pPr>
              <w:pStyle w:val="A2"/>
              <w:pBdr>
                <w:bottom w:val="none" w:sz="0" w:space="0" w:color="auto"/>
              </w:pBdr>
              <w:ind w:right="72"/>
              <w:jc w:val="right"/>
              <w:rPr>
                <w:rFonts w:ascii="Angsana New" w:eastAsia="Courier New" w:hAnsi="Angsana New"/>
                <w:b w:val="0"/>
                <w:bCs w:val="0"/>
                <w:sz w:val="26"/>
                <w:szCs w:val="26"/>
              </w:rPr>
            </w:pPr>
          </w:p>
        </w:tc>
        <w:tc>
          <w:tcPr>
            <w:tcW w:w="1564" w:type="dxa"/>
            <w:tcBorders>
              <w:bottom w:val="single" w:sz="4" w:space="0" w:color="auto"/>
            </w:tcBorders>
            <w:shd w:val="clear" w:color="auto" w:fill="auto"/>
            <w:vAlign w:val="center"/>
          </w:tcPr>
          <w:p w:rsidR="00CD128E" w:rsidRPr="00CD128E" w:rsidRDefault="00CD128E" w:rsidP="00A83796">
            <w:pPr>
              <w:ind w:left="-77" w:right="-110"/>
              <w:jc w:val="center"/>
              <w:rPr>
                <w:rFonts w:ascii="Angsana New" w:hAnsi="Angsana New"/>
                <w:sz w:val="26"/>
                <w:szCs w:val="26"/>
                <w:cs/>
              </w:rPr>
            </w:pPr>
            <w:r w:rsidRPr="00CD128E">
              <w:rPr>
                <w:rFonts w:ascii="Angsana New" w:hAnsi="Angsana New"/>
                <w:sz w:val="26"/>
                <w:szCs w:val="26"/>
                <w:cs/>
              </w:rPr>
              <w:t>-</w:t>
            </w:r>
          </w:p>
        </w:tc>
      </w:tr>
      <w:tr w:rsidR="00CD128E" w:rsidRPr="00CD128E" w:rsidTr="00CD128E">
        <w:tc>
          <w:tcPr>
            <w:tcW w:w="2804" w:type="dxa"/>
            <w:vAlign w:val="center"/>
          </w:tcPr>
          <w:p w:rsidR="00CD128E" w:rsidRPr="00CD128E" w:rsidRDefault="00CD128E" w:rsidP="00CD128E">
            <w:pPr>
              <w:pStyle w:val="a"/>
              <w:tabs>
                <w:tab w:val="right" w:pos="9360"/>
                <w:tab w:val="right" w:pos="9540"/>
                <w:tab w:val="right" w:pos="11430"/>
                <w:tab w:val="right" w:pos="13320"/>
                <w:tab w:val="right" w:pos="14400"/>
                <w:tab w:val="right" w:pos="14760"/>
              </w:tabs>
              <w:ind w:left="792" w:right="-108"/>
              <w:rPr>
                <w:rFonts w:ascii="Angsana New" w:hAnsi="Angsana New" w:cs="Angsana New"/>
                <w:color w:val="auto"/>
                <w:sz w:val="26"/>
                <w:szCs w:val="26"/>
                <w:cs/>
                <w:lang w:val="en-GB"/>
              </w:rPr>
            </w:pPr>
            <w:r w:rsidRPr="00CD128E">
              <w:rPr>
                <w:rFonts w:ascii="Angsana New" w:hAnsi="Angsana New" w:cs="Angsana New"/>
                <w:color w:val="auto"/>
                <w:sz w:val="26"/>
                <w:szCs w:val="26"/>
              </w:rPr>
              <w:t>Net</w:t>
            </w:r>
          </w:p>
        </w:tc>
        <w:tc>
          <w:tcPr>
            <w:tcW w:w="1561" w:type="dxa"/>
            <w:tcBorders>
              <w:top w:val="single" w:sz="4" w:space="0" w:color="auto"/>
              <w:bottom w:val="double" w:sz="4" w:space="0" w:color="auto"/>
            </w:tcBorders>
            <w:shd w:val="clear" w:color="auto" w:fill="auto"/>
            <w:vAlign w:val="center"/>
          </w:tcPr>
          <w:p w:rsidR="00CD128E" w:rsidRPr="00CD128E" w:rsidRDefault="00CD128E" w:rsidP="00A83796">
            <w:pPr>
              <w:ind w:left="-77" w:right="-110"/>
              <w:jc w:val="center"/>
              <w:rPr>
                <w:rFonts w:ascii="Angsana New" w:hAnsi="Angsana New"/>
                <w:sz w:val="26"/>
                <w:szCs w:val="26"/>
                <w:cs/>
              </w:rPr>
            </w:pPr>
            <w:r w:rsidRPr="00CD128E">
              <w:rPr>
                <w:rFonts w:ascii="Angsana New" w:hAnsi="Angsana New"/>
                <w:sz w:val="26"/>
                <w:szCs w:val="26"/>
                <w:cs/>
              </w:rPr>
              <w:t>-</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CD128E" w:rsidRPr="00CD128E" w:rsidRDefault="00CD128E" w:rsidP="00CD128E">
            <w:pPr>
              <w:ind w:right="61"/>
              <w:jc w:val="right"/>
              <w:rPr>
                <w:rFonts w:ascii="Angsana New" w:hAnsi="Angsana New"/>
                <w:sz w:val="26"/>
                <w:szCs w:val="26"/>
                <w:cs/>
              </w:rPr>
            </w:pPr>
            <w:r w:rsidRPr="00CD128E">
              <w:rPr>
                <w:rFonts w:ascii="Angsana New" w:hAnsi="Angsana New"/>
                <w:sz w:val="26"/>
                <w:szCs w:val="26"/>
              </w:rPr>
              <w:t>19,249,817.00</w:t>
            </w:r>
          </w:p>
        </w:tc>
        <w:tc>
          <w:tcPr>
            <w:tcW w:w="270" w:type="dxa"/>
            <w:shd w:val="clear" w:color="auto" w:fill="auto"/>
          </w:tcPr>
          <w:p w:rsidR="00CD128E" w:rsidRPr="00CD128E" w:rsidRDefault="00CD128E" w:rsidP="009A372A">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vAlign w:val="center"/>
          </w:tcPr>
          <w:p w:rsidR="00CD128E" w:rsidRPr="00CD128E" w:rsidRDefault="002F0B70" w:rsidP="002F0B70">
            <w:pPr>
              <w:ind w:left="-77" w:right="-110"/>
              <w:jc w:val="center"/>
              <w:rPr>
                <w:rFonts w:ascii="Angsana New" w:hAnsi="Angsana New"/>
                <w:sz w:val="26"/>
                <w:szCs w:val="26"/>
                <w:cs/>
              </w:rPr>
            </w:pPr>
            <w:r>
              <w:rPr>
                <w:rFonts w:ascii="Angsana New" w:hAnsi="Angsana New"/>
                <w:sz w:val="26"/>
                <w:szCs w:val="26"/>
              </w:rPr>
              <w:t>-</w:t>
            </w:r>
          </w:p>
        </w:tc>
        <w:tc>
          <w:tcPr>
            <w:tcW w:w="236" w:type="dxa"/>
            <w:shd w:val="clear" w:color="auto" w:fill="auto"/>
          </w:tcPr>
          <w:p w:rsidR="00CD128E" w:rsidRPr="00CD128E" w:rsidRDefault="00CD128E" w:rsidP="009A372A">
            <w:pPr>
              <w:pStyle w:val="A2"/>
              <w:pBdr>
                <w:bottom w:val="none" w:sz="0" w:space="0" w:color="auto"/>
              </w:pBdr>
              <w:ind w:right="72"/>
              <w:jc w:val="right"/>
              <w:rPr>
                <w:rFonts w:ascii="Angsana New" w:eastAsia="Courier New" w:hAnsi="Angsana New"/>
                <w:b w:val="0"/>
                <w:bCs w:val="0"/>
                <w:sz w:val="26"/>
                <w:szCs w:val="26"/>
              </w:rPr>
            </w:pPr>
          </w:p>
        </w:tc>
        <w:tc>
          <w:tcPr>
            <w:tcW w:w="1564" w:type="dxa"/>
            <w:tcBorders>
              <w:top w:val="single" w:sz="4" w:space="0" w:color="auto"/>
              <w:bottom w:val="double" w:sz="4" w:space="0" w:color="auto"/>
            </w:tcBorders>
            <w:shd w:val="clear" w:color="auto" w:fill="auto"/>
            <w:vAlign w:val="center"/>
          </w:tcPr>
          <w:p w:rsidR="00CD128E" w:rsidRPr="00CD128E" w:rsidRDefault="00CD128E" w:rsidP="00805EBB">
            <w:pPr>
              <w:ind w:right="117"/>
              <w:jc w:val="right"/>
              <w:rPr>
                <w:rFonts w:ascii="Angsana New" w:hAnsi="Angsana New"/>
                <w:sz w:val="26"/>
                <w:szCs w:val="26"/>
                <w:cs/>
              </w:rPr>
            </w:pPr>
            <w:r w:rsidRPr="00CD128E">
              <w:rPr>
                <w:rFonts w:ascii="Angsana New" w:hAnsi="Angsana New"/>
                <w:sz w:val="26"/>
                <w:szCs w:val="26"/>
                <w:cs/>
              </w:rPr>
              <w:t>18,149,990</w:t>
            </w:r>
            <w:r w:rsidRPr="00CD128E">
              <w:rPr>
                <w:rFonts w:ascii="Angsana New" w:hAnsi="Angsana New"/>
                <w:sz w:val="26"/>
                <w:szCs w:val="26"/>
              </w:rPr>
              <w:t>.00</w:t>
            </w:r>
          </w:p>
        </w:tc>
      </w:tr>
    </w:tbl>
    <w:p w:rsidR="00CD128E" w:rsidRPr="00CD128E" w:rsidRDefault="00CD128E" w:rsidP="00CD128E">
      <w:pPr>
        <w:ind w:left="450"/>
        <w:jc w:val="thaiDistribute"/>
        <w:rPr>
          <w:rFonts w:ascii="Angsana New" w:hAnsi="Angsana New"/>
          <w:sz w:val="10"/>
          <w:szCs w:val="10"/>
          <w:lang w:val="en-GB"/>
        </w:rPr>
      </w:pPr>
    </w:p>
    <w:p w:rsidR="00CD128E" w:rsidRDefault="00C03D75" w:rsidP="00C03D75">
      <w:pPr>
        <w:ind w:left="450" w:firstLine="900"/>
        <w:jc w:val="thaiDistribute"/>
        <w:rPr>
          <w:rFonts w:ascii="Angsana New" w:hAnsi="Angsana New"/>
          <w:sz w:val="30"/>
          <w:szCs w:val="30"/>
        </w:rPr>
      </w:pPr>
      <w:r w:rsidRPr="008E0A38">
        <w:rPr>
          <w:rFonts w:ascii="Angsana New" w:hAnsi="Angsana New"/>
          <w:sz w:val="30"/>
          <w:szCs w:val="30"/>
        </w:rPr>
        <w:t xml:space="preserve">According to the Minutes of Board of Director’s Meeting </w:t>
      </w:r>
      <w:r>
        <w:rPr>
          <w:rFonts w:ascii="Angsana New" w:hAnsi="Angsana New"/>
          <w:sz w:val="30"/>
          <w:szCs w:val="30"/>
        </w:rPr>
        <w:t>no.5/2016, on</w:t>
      </w:r>
      <w:r w:rsidR="002F0B70">
        <w:rPr>
          <w:rFonts w:ascii="Angsana New" w:hAnsi="Angsana New"/>
          <w:sz w:val="30"/>
          <w:szCs w:val="30"/>
        </w:rPr>
        <w:t xml:space="preserve"> </w:t>
      </w:r>
      <w:r w:rsidR="001A058A">
        <w:rPr>
          <w:rFonts w:ascii="Angsana New" w:hAnsi="Angsana New"/>
          <w:sz w:val="30"/>
          <w:szCs w:val="30"/>
        </w:rPr>
        <w:t xml:space="preserve">13 </w:t>
      </w:r>
      <w:r>
        <w:rPr>
          <w:rFonts w:ascii="Angsana New" w:hAnsi="Angsana New"/>
          <w:sz w:val="30"/>
          <w:szCs w:val="30"/>
        </w:rPr>
        <w:t>July 2016 the C</w:t>
      </w:r>
      <w:r w:rsidRPr="008E0A38">
        <w:rPr>
          <w:rFonts w:ascii="Angsana New" w:hAnsi="Angsana New"/>
          <w:sz w:val="30"/>
          <w:szCs w:val="30"/>
        </w:rPr>
        <w:t>ompany has unanimously resolved to for sale an investment in Million Miles Co.,Ltd. in the amount of 1,814,999</w:t>
      </w:r>
      <w:r w:rsidR="00BA5A7A">
        <w:rPr>
          <w:rFonts w:ascii="Angsana New" w:hAnsi="Angsana New" w:hint="cs"/>
          <w:sz w:val="30"/>
          <w:szCs w:val="30"/>
          <w:cs/>
        </w:rPr>
        <w:t xml:space="preserve"> </w:t>
      </w:r>
      <w:r w:rsidRPr="008E0A38">
        <w:rPr>
          <w:rFonts w:ascii="Angsana New" w:hAnsi="Angsana New"/>
          <w:sz w:val="30"/>
          <w:szCs w:val="30"/>
        </w:rPr>
        <w:t xml:space="preserve">shares, with a par value of </w:t>
      </w:r>
      <w:r>
        <w:rPr>
          <w:rFonts w:ascii="Angsana New" w:hAnsi="Angsana New"/>
          <w:sz w:val="30"/>
          <w:szCs w:val="30"/>
        </w:rPr>
        <w:t>Baht 100, the C</w:t>
      </w:r>
      <w:r w:rsidRPr="008E0A38">
        <w:rPr>
          <w:rFonts w:ascii="Angsana New" w:hAnsi="Angsana New"/>
          <w:sz w:val="30"/>
          <w:szCs w:val="30"/>
        </w:rPr>
        <w:t xml:space="preserve">ompany sold the investment to the relevant person in the price of  </w:t>
      </w:r>
      <w:r>
        <w:rPr>
          <w:rFonts w:ascii="Angsana New" w:hAnsi="Angsana New"/>
          <w:sz w:val="30"/>
          <w:szCs w:val="30"/>
        </w:rPr>
        <w:t>Baht 23,500,000</w:t>
      </w:r>
      <w:r w:rsidR="004A6D10">
        <w:rPr>
          <w:rFonts w:ascii="Angsana New" w:hAnsi="Angsana New"/>
          <w:sz w:val="30"/>
          <w:szCs w:val="30"/>
        </w:rPr>
        <w:t>.00</w:t>
      </w:r>
      <w:r>
        <w:rPr>
          <w:rFonts w:ascii="Angsana New" w:hAnsi="Angsana New"/>
          <w:sz w:val="30"/>
          <w:szCs w:val="30"/>
        </w:rPr>
        <w:t xml:space="preserve"> on</w:t>
      </w:r>
      <w:r w:rsidR="002F0B70">
        <w:rPr>
          <w:rFonts w:ascii="Angsana New" w:hAnsi="Angsana New"/>
          <w:sz w:val="30"/>
          <w:szCs w:val="30"/>
        </w:rPr>
        <w:t xml:space="preserve"> </w:t>
      </w:r>
      <w:r>
        <w:rPr>
          <w:rFonts w:ascii="Angsana New" w:hAnsi="Angsana New"/>
          <w:sz w:val="30"/>
          <w:szCs w:val="30"/>
        </w:rPr>
        <w:t xml:space="preserve">19 </w:t>
      </w:r>
      <w:r w:rsidRPr="008E0A38">
        <w:rPr>
          <w:rFonts w:ascii="Angsana New" w:hAnsi="Angsana New"/>
          <w:sz w:val="30"/>
          <w:szCs w:val="30"/>
        </w:rPr>
        <w:t>September 2016</w:t>
      </w:r>
      <w:r>
        <w:rPr>
          <w:rFonts w:ascii="Angsana New" w:hAnsi="Angsana New"/>
          <w:sz w:val="30"/>
          <w:szCs w:val="30"/>
        </w:rPr>
        <w:t>, and the C</w:t>
      </w:r>
      <w:r w:rsidRPr="008E0A38">
        <w:rPr>
          <w:rFonts w:ascii="Angsana New" w:hAnsi="Angsana New"/>
          <w:sz w:val="30"/>
          <w:szCs w:val="30"/>
        </w:rPr>
        <w:t>ompany had already received the payments in full.</w:t>
      </w:r>
      <w:r w:rsidR="006E7E1E">
        <w:rPr>
          <w:rFonts w:ascii="Angsana New" w:hAnsi="Angsana New"/>
          <w:sz w:val="30"/>
          <w:szCs w:val="30"/>
        </w:rPr>
        <w:t xml:space="preserve"> The Company ra</w:t>
      </w:r>
      <w:r w:rsidR="00BA5A7A">
        <w:rPr>
          <w:rFonts w:ascii="Angsana New" w:hAnsi="Angsana New"/>
          <w:sz w:val="30"/>
          <w:szCs w:val="30"/>
        </w:rPr>
        <w:t>co</w:t>
      </w:r>
      <w:r w:rsidR="00266E54">
        <w:rPr>
          <w:rFonts w:ascii="Angsana New" w:hAnsi="Angsana New"/>
          <w:sz w:val="30"/>
          <w:szCs w:val="30"/>
        </w:rPr>
        <w:t>n</w:t>
      </w:r>
      <w:r w:rsidR="006E7E1E">
        <w:rPr>
          <w:rFonts w:ascii="Angsana New" w:hAnsi="Angsana New"/>
          <w:sz w:val="30"/>
          <w:szCs w:val="30"/>
        </w:rPr>
        <w:t>gnized a gain on sale of investment of Baht 5.35 million.</w:t>
      </w:r>
    </w:p>
    <w:p w:rsidR="00C03D75" w:rsidRDefault="00C03D75" w:rsidP="00C03D75">
      <w:pPr>
        <w:ind w:left="450" w:firstLine="900"/>
        <w:jc w:val="thaiDistribute"/>
        <w:rPr>
          <w:rFonts w:ascii="Angsana New" w:hAnsi="Angsana New"/>
          <w:sz w:val="30"/>
          <w:szCs w:val="30"/>
        </w:rPr>
      </w:pPr>
    </w:p>
    <w:p w:rsidR="00BF5DD7" w:rsidRPr="00AF7F9D" w:rsidRDefault="00BF5DD7" w:rsidP="00176E19">
      <w:pPr>
        <w:numPr>
          <w:ilvl w:val="0"/>
          <w:numId w:val="20"/>
        </w:numPr>
        <w:ind w:left="450" w:hanging="450"/>
        <w:jc w:val="thaiDistribute"/>
        <w:rPr>
          <w:rFonts w:ascii="Angsana New" w:hAnsi="Angsana New"/>
          <w:b/>
          <w:bCs/>
          <w:sz w:val="30"/>
          <w:szCs w:val="30"/>
        </w:rPr>
      </w:pPr>
      <w:r w:rsidRPr="00AF7F9D">
        <w:rPr>
          <w:rFonts w:ascii="Angsana New" w:hAnsi="Angsana New"/>
          <w:b/>
          <w:bCs/>
          <w:sz w:val="30"/>
          <w:szCs w:val="30"/>
        </w:rPr>
        <w:t>Investment property</w:t>
      </w:r>
    </w:p>
    <w:p w:rsidR="00BF5DD7" w:rsidRDefault="00BF5DD7" w:rsidP="00942FBF">
      <w:pPr>
        <w:ind w:left="1350"/>
        <w:jc w:val="thaiDistribute"/>
        <w:rPr>
          <w:rFonts w:ascii="Angsana New" w:hAnsi="Angsana New"/>
          <w:spacing w:val="-2"/>
          <w:sz w:val="30"/>
          <w:szCs w:val="30"/>
          <w:cs/>
          <w:lang w:val="th-TH"/>
        </w:rPr>
      </w:pPr>
      <w:r w:rsidRPr="00411410">
        <w:rPr>
          <w:rFonts w:ascii="Angsana New" w:hAnsi="Angsana New"/>
          <w:spacing w:val="-2"/>
          <w:sz w:val="30"/>
          <w:szCs w:val="30"/>
          <w:cs/>
          <w:lang w:val="th-TH"/>
        </w:rPr>
        <w:t>Consist of:</w:t>
      </w:r>
    </w:p>
    <w:tbl>
      <w:tblPr>
        <w:tblW w:w="9270" w:type="dxa"/>
        <w:tblInd w:w="108" w:type="dxa"/>
        <w:tblLook w:val="04A0"/>
      </w:tblPr>
      <w:tblGrid>
        <w:gridCol w:w="5490"/>
        <w:gridCol w:w="1800"/>
        <w:gridCol w:w="270"/>
        <w:gridCol w:w="1710"/>
      </w:tblGrid>
      <w:tr w:rsidR="00955121" w:rsidRPr="0089094E" w:rsidTr="0095670F">
        <w:tc>
          <w:tcPr>
            <w:tcW w:w="5490" w:type="dxa"/>
          </w:tcPr>
          <w:p w:rsidR="00955121" w:rsidRPr="0089094E" w:rsidRDefault="00955121" w:rsidP="00A83796">
            <w:pPr>
              <w:tabs>
                <w:tab w:val="left" w:pos="-5103"/>
              </w:tabs>
              <w:ind w:left="-108"/>
              <w:jc w:val="thaiDistribute"/>
              <w:rPr>
                <w:rFonts w:ascii="Angsana New" w:eastAsia="Cordia New" w:hAnsi="Angsana New"/>
                <w:sz w:val="28"/>
                <w:szCs w:val="28"/>
              </w:rPr>
            </w:pPr>
          </w:p>
        </w:tc>
        <w:tc>
          <w:tcPr>
            <w:tcW w:w="1800" w:type="dxa"/>
          </w:tcPr>
          <w:p w:rsidR="00AF7F9D" w:rsidRPr="0089094E" w:rsidRDefault="005D2147" w:rsidP="00A83796">
            <w:pPr>
              <w:tabs>
                <w:tab w:val="left" w:pos="-5103"/>
                <w:tab w:val="left" w:pos="1418"/>
              </w:tabs>
              <w:jc w:val="center"/>
              <w:rPr>
                <w:rFonts w:ascii="Angsana New" w:hAnsi="Angsana New"/>
                <w:sz w:val="28"/>
                <w:szCs w:val="28"/>
              </w:rPr>
            </w:pPr>
            <w:r w:rsidRPr="0089094E">
              <w:rPr>
                <w:rFonts w:ascii="Angsana New" w:hAnsi="Angsana New" w:hint="cs"/>
                <w:sz w:val="28"/>
                <w:szCs w:val="28"/>
              </w:rPr>
              <w:t>Consolidated</w:t>
            </w:r>
          </w:p>
          <w:p w:rsidR="00955121" w:rsidRPr="0089094E" w:rsidRDefault="005D2147" w:rsidP="00A83796">
            <w:pPr>
              <w:tabs>
                <w:tab w:val="left" w:pos="-5103"/>
                <w:tab w:val="left" w:pos="1418"/>
              </w:tabs>
              <w:jc w:val="center"/>
              <w:rPr>
                <w:rFonts w:ascii="Angsana New" w:eastAsia="Cordia New" w:hAnsi="Angsana New"/>
                <w:sz w:val="28"/>
                <w:szCs w:val="28"/>
                <w:cs/>
              </w:rPr>
            </w:pPr>
            <w:r w:rsidRPr="0089094E">
              <w:rPr>
                <w:rFonts w:ascii="Angsana New" w:hAnsi="Angsana New" w:hint="cs"/>
                <w:sz w:val="28"/>
                <w:szCs w:val="28"/>
              </w:rPr>
              <w:t>Financial Statements</w:t>
            </w:r>
          </w:p>
        </w:tc>
        <w:tc>
          <w:tcPr>
            <w:tcW w:w="270" w:type="dxa"/>
          </w:tcPr>
          <w:p w:rsidR="00955121" w:rsidRPr="0089094E" w:rsidRDefault="00955121" w:rsidP="00A83796">
            <w:pPr>
              <w:tabs>
                <w:tab w:val="left" w:pos="-5103"/>
                <w:tab w:val="left" w:pos="1418"/>
              </w:tabs>
              <w:jc w:val="center"/>
              <w:rPr>
                <w:rFonts w:ascii="Angsana New" w:eastAsia="Cordia New" w:hAnsi="Angsana New"/>
                <w:sz w:val="28"/>
                <w:szCs w:val="28"/>
                <w:cs/>
              </w:rPr>
            </w:pPr>
          </w:p>
        </w:tc>
        <w:tc>
          <w:tcPr>
            <w:tcW w:w="1710" w:type="dxa"/>
          </w:tcPr>
          <w:p w:rsidR="00942FBF" w:rsidRPr="0089094E" w:rsidRDefault="005D2147" w:rsidP="00A83796">
            <w:pPr>
              <w:tabs>
                <w:tab w:val="left" w:pos="-5103"/>
              </w:tabs>
              <w:ind w:left="-74" w:right="-108"/>
              <w:jc w:val="center"/>
              <w:rPr>
                <w:rFonts w:ascii="Angsana New" w:hAnsi="Angsana New"/>
                <w:sz w:val="28"/>
                <w:szCs w:val="28"/>
              </w:rPr>
            </w:pPr>
            <w:r w:rsidRPr="0089094E">
              <w:rPr>
                <w:rFonts w:ascii="Angsana New" w:hAnsi="Angsana New" w:hint="cs"/>
                <w:sz w:val="28"/>
                <w:szCs w:val="28"/>
              </w:rPr>
              <w:t xml:space="preserve">Separate </w:t>
            </w:r>
          </w:p>
          <w:p w:rsidR="00955121" w:rsidRPr="0089094E" w:rsidRDefault="005D2147" w:rsidP="00A83796">
            <w:pPr>
              <w:tabs>
                <w:tab w:val="left" w:pos="-5103"/>
              </w:tabs>
              <w:ind w:left="-74" w:right="-108"/>
              <w:jc w:val="center"/>
              <w:rPr>
                <w:rFonts w:ascii="Angsana New" w:eastAsia="Cordia New" w:hAnsi="Angsana New"/>
                <w:sz w:val="28"/>
                <w:szCs w:val="28"/>
                <w:cs/>
              </w:rPr>
            </w:pPr>
            <w:r w:rsidRPr="0089094E">
              <w:rPr>
                <w:rFonts w:ascii="Angsana New" w:hAnsi="Angsana New" w:hint="cs"/>
                <w:sz w:val="28"/>
                <w:szCs w:val="28"/>
              </w:rPr>
              <w:t>Financial Statements</w:t>
            </w:r>
          </w:p>
        </w:tc>
      </w:tr>
      <w:tr w:rsidR="00955121" w:rsidRPr="0089094E" w:rsidTr="0095670F">
        <w:tc>
          <w:tcPr>
            <w:tcW w:w="5490" w:type="dxa"/>
          </w:tcPr>
          <w:p w:rsidR="00955121" w:rsidRPr="0089094E" w:rsidRDefault="00955121" w:rsidP="00AF7F9D">
            <w:pPr>
              <w:tabs>
                <w:tab w:val="left" w:pos="-5103"/>
              </w:tabs>
              <w:ind w:left="-108"/>
              <w:jc w:val="thaiDistribute"/>
              <w:rPr>
                <w:rFonts w:ascii="Angsana New" w:eastAsia="Cordia New" w:hAnsi="Angsana New"/>
                <w:sz w:val="28"/>
                <w:szCs w:val="28"/>
              </w:rPr>
            </w:pPr>
          </w:p>
        </w:tc>
        <w:tc>
          <w:tcPr>
            <w:tcW w:w="1800" w:type="dxa"/>
          </w:tcPr>
          <w:p w:rsidR="00955121" w:rsidRPr="0089094E" w:rsidRDefault="005D2147" w:rsidP="00A83796">
            <w:pPr>
              <w:tabs>
                <w:tab w:val="left" w:pos="-5103"/>
              </w:tabs>
              <w:jc w:val="center"/>
              <w:rPr>
                <w:rFonts w:ascii="Angsana New" w:eastAsia="Cordia New" w:hAnsi="Angsana New"/>
                <w:sz w:val="28"/>
                <w:szCs w:val="28"/>
              </w:rPr>
            </w:pPr>
            <w:r w:rsidRPr="0089094E">
              <w:rPr>
                <w:rFonts w:ascii="Angsana New" w:hAnsi="Angsana New" w:hint="cs"/>
                <w:sz w:val="28"/>
                <w:szCs w:val="28"/>
              </w:rPr>
              <w:t>Baht</w:t>
            </w:r>
          </w:p>
        </w:tc>
        <w:tc>
          <w:tcPr>
            <w:tcW w:w="270" w:type="dxa"/>
          </w:tcPr>
          <w:p w:rsidR="00955121" w:rsidRPr="0089094E" w:rsidRDefault="00955121" w:rsidP="00A83796">
            <w:pPr>
              <w:tabs>
                <w:tab w:val="left" w:pos="-5103"/>
              </w:tabs>
              <w:jc w:val="center"/>
              <w:rPr>
                <w:rFonts w:ascii="Angsana New" w:eastAsia="Cordia New" w:hAnsi="Angsana New"/>
                <w:sz w:val="28"/>
                <w:szCs w:val="28"/>
                <w:cs/>
              </w:rPr>
            </w:pPr>
          </w:p>
        </w:tc>
        <w:tc>
          <w:tcPr>
            <w:tcW w:w="1710" w:type="dxa"/>
          </w:tcPr>
          <w:p w:rsidR="00955121" w:rsidRPr="0089094E" w:rsidRDefault="005D2147" w:rsidP="00A83796">
            <w:pPr>
              <w:tabs>
                <w:tab w:val="left" w:pos="-5103"/>
              </w:tabs>
              <w:jc w:val="center"/>
              <w:rPr>
                <w:rFonts w:ascii="Angsana New" w:eastAsia="Cordia New" w:hAnsi="Angsana New"/>
                <w:sz w:val="28"/>
                <w:szCs w:val="28"/>
              </w:rPr>
            </w:pPr>
            <w:r w:rsidRPr="0089094E">
              <w:rPr>
                <w:rFonts w:ascii="Angsana New" w:hAnsi="Angsana New" w:hint="cs"/>
                <w:sz w:val="28"/>
                <w:szCs w:val="28"/>
              </w:rPr>
              <w:t>Baht</w:t>
            </w:r>
          </w:p>
        </w:tc>
      </w:tr>
      <w:tr w:rsidR="00955121" w:rsidRPr="0089094E" w:rsidTr="0095670F">
        <w:tc>
          <w:tcPr>
            <w:tcW w:w="5490" w:type="dxa"/>
          </w:tcPr>
          <w:p w:rsidR="00955121" w:rsidRPr="0089094E" w:rsidRDefault="00AF7F9D" w:rsidP="00AF7F9D">
            <w:pPr>
              <w:ind w:left="-108"/>
              <w:jc w:val="thaiDistribute"/>
              <w:rPr>
                <w:rFonts w:ascii="Angsana New" w:eastAsia="Cordia New" w:hAnsi="Angsana New"/>
                <w:b/>
                <w:bCs/>
                <w:spacing w:val="1"/>
                <w:sz w:val="28"/>
                <w:szCs w:val="28"/>
              </w:rPr>
            </w:pPr>
            <w:r w:rsidRPr="0089094E">
              <w:rPr>
                <w:rFonts w:ascii="Angsana New" w:eastAsia="Cordia New" w:hAnsi="Angsana New" w:hint="cs"/>
                <w:b/>
                <w:bCs/>
                <w:spacing w:val="1"/>
                <w:sz w:val="28"/>
                <w:szCs w:val="28"/>
              </w:rPr>
              <w:t>As at 1 January 201</w:t>
            </w:r>
            <w:r w:rsidRPr="0089094E">
              <w:rPr>
                <w:rFonts w:ascii="Angsana New" w:eastAsia="Cordia New" w:hAnsi="Angsana New" w:hint="cs"/>
                <w:b/>
                <w:bCs/>
                <w:spacing w:val="1"/>
                <w:sz w:val="28"/>
                <w:szCs w:val="28"/>
                <w:cs/>
              </w:rPr>
              <w:t>5</w:t>
            </w:r>
          </w:p>
        </w:tc>
        <w:tc>
          <w:tcPr>
            <w:tcW w:w="1800" w:type="dxa"/>
          </w:tcPr>
          <w:p w:rsidR="00955121" w:rsidRPr="0089094E" w:rsidRDefault="00955121" w:rsidP="00A83796">
            <w:pPr>
              <w:tabs>
                <w:tab w:val="left" w:pos="-5103"/>
                <w:tab w:val="left" w:pos="1418"/>
              </w:tabs>
              <w:jc w:val="thaiDistribute"/>
              <w:rPr>
                <w:rFonts w:ascii="Angsana New" w:eastAsia="Cordia New" w:hAnsi="Angsana New"/>
                <w:sz w:val="28"/>
                <w:szCs w:val="28"/>
              </w:rPr>
            </w:pPr>
          </w:p>
        </w:tc>
        <w:tc>
          <w:tcPr>
            <w:tcW w:w="270" w:type="dxa"/>
          </w:tcPr>
          <w:p w:rsidR="00955121" w:rsidRPr="0089094E" w:rsidRDefault="00955121" w:rsidP="00A83796">
            <w:pPr>
              <w:tabs>
                <w:tab w:val="left" w:pos="-5103"/>
                <w:tab w:val="left" w:pos="1418"/>
              </w:tabs>
              <w:jc w:val="thaiDistribute"/>
              <w:rPr>
                <w:rFonts w:ascii="Angsana New" w:eastAsia="Cordia New" w:hAnsi="Angsana New"/>
                <w:sz w:val="28"/>
                <w:szCs w:val="28"/>
              </w:rPr>
            </w:pPr>
          </w:p>
        </w:tc>
        <w:tc>
          <w:tcPr>
            <w:tcW w:w="1710" w:type="dxa"/>
          </w:tcPr>
          <w:p w:rsidR="00955121" w:rsidRPr="0089094E" w:rsidRDefault="00955121" w:rsidP="00A83796">
            <w:pPr>
              <w:tabs>
                <w:tab w:val="left" w:pos="-5103"/>
                <w:tab w:val="left" w:pos="1418"/>
              </w:tabs>
              <w:jc w:val="thaiDistribute"/>
              <w:rPr>
                <w:rFonts w:ascii="Angsana New" w:eastAsia="Cordia New" w:hAnsi="Angsana New"/>
                <w:sz w:val="28"/>
                <w:szCs w:val="28"/>
              </w:rPr>
            </w:pPr>
          </w:p>
        </w:tc>
      </w:tr>
      <w:tr w:rsidR="009A1E64" w:rsidRPr="0089094E" w:rsidTr="0095670F">
        <w:tc>
          <w:tcPr>
            <w:tcW w:w="5490" w:type="dxa"/>
          </w:tcPr>
          <w:p w:rsidR="009A1E64" w:rsidRPr="0089094E" w:rsidRDefault="009A1E64" w:rsidP="009A1E64">
            <w:pPr>
              <w:ind w:left="-108"/>
              <w:jc w:val="thaiDistribute"/>
              <w:rPr>
                <w:rFonts w:ascii="Angsana New" w:eastAsia="Cordia New" w:hAnsi="Angsana New"/>
                <w:spacing w:val="1"/>
                <w:sz w:val="28"/>
                <w:szCs w:val="28"/>
                <w:cs/>
              </w:rPr>
            </w:pPr>
            <w:r w:rsidRPr="0089094E">
              <w:rPr>
                <w:rFonts w:ascii="Angsana New" w:eastAsia="Cordia New" w:hAnsi="Angsana New" w:hint="cs"/>
                <w:spacing w:val="1"/>
                <w:sz w:val="28"/>
                <w:szCs w:val="28"/>
              </w:rPr>
              <w:t>Cost</w:t>
            </w:r>
          </w:p>
        </w:tc>
        <w:tc>
          <w:tcPr>
            <w:tcW w:w="1800" w:type="dxa"/>
          </w:tcPr>
          <w:p w:rsidR="009A1E64" w:rsidRPr="0089094E" w:rsidRDefault="009A1E64" w:rsidP="009A1E64">
            <w:pPr>
              <w:tabs>
                <w:tab w:val="left" w:pos="-5103"/>
              </w:tabs>
              <w:ind w:left="-108" w:right="-108"/>
              <w:jc w:val="center"/>
              <w:rPr>
                <w:rFonts w:ascii="Angsana New" w:eastAsia="Cordia New" w:hAnsi="Angsana New"/>
                <w:sz w:val="28"/>
                <w:szCs w:val="28"/>
              </w:rPr>
            </w:pPr>
            <w:r w:rsidRPr="0089094E">
              <w:rPr>
                <w:rFonts w:ascii="Angsana New" w:eastAsia="Cordia New" w:hAnsi="Angsana New" w:hint="cs"/>
                <w:sz w:val="28"/>
                <w:szCs w:val="28"/>
                <w:cs/>
              </w:rPr>
              <w:t>-</w:t>
            </w:r>
          </w:p>
        </w:tc>
        <w:tc>
          <w:tcPr>
            <w:tcW w:w="270" w:type="dxa"/>
          </w:tcPr>
          <w:p w:rsidR="009A1E64" w:rsidRPr="0089094E" w:rsidRDefault="009A1E64" w:rsidP="009A1E64">
            <w:pPr>
              <w:tabs>
                <w:tab w:val="left" w:pos="-5103"/>
              </w:tabs>
              <w:ind w:left="-108" w:right="-108"/>
              <w:jc w:val="center"/>
              <w:rPr>
                <w:rFonts w:ascii="Angsana New" w:eastAsia="Cordia New" w:hAnsi="Angsana New"/>
                <w:sz w:val="28"/>
                <w:szCs w:val="28"/>
                <w:cs/>
              </w:rPr>
            </w:pPr>
          </w:p>
        </w:tc>
        <w:tc>
          <w:tcPr>
            <w:tcW w:w="1710" w:type="dxa"/>
          </w:tcPr>
          <w:p w:rsidR="009A1E64" w:rsidRPr="0089094E" w:rsidRDefault="009A1E64" w:rsidP="009A1E64">
            <w:pPr>
              <w:tabs>
                <w:tab w:val="left" w:pos="-5103"/>
              </w:tabs>
              <w:ind w:left="-108" w:right="-108"/>
              <w:jc w:val="center"/>
              <w:rPr>
                <w:rFonts w:ascii="Angsana New" w:eastAsia="Cordia New" w:hAnsi="Angsana New"/>
                <w:sz w:val="28"/>
                <w:szCs w:val="28"/>
              </w:rPr>
            </w:pPr>
            <w:r w:rsidRPr="0089094E">
              <w:rPr>
                <w:rFonts w:ascii="Angsana New" w:eastAsia="Cordia New" w:hAnsi="Angsana New" w:hint="cs"/>
                <w:sz w:val="28"/>
                <w:szCs w:val="28"/>
                <w:cs/>
              </w:rPr>
              <w:t>-</w:t>
            </w:r>
          </w:p>
        </w:tc>
      </w:tr>
      <w:tr w:rsidR="009A1E64" w:rsidRPr="0089094E" w:rsidTr="0095670F">
        <w:tc>
          <w:tcPr>
            <w:tcW w:w="5490" w:type="dxa"/>
          </w:tcPr>
          <w:p w:rsidR="009A1E64" w:rsidRPr="0089094E" w:rsidRDefault="009A1E64" w:rsidP="009A1E64">
            <w:pPr>
              <w:ind w:left="-108"/>
              <w:jc w:val="thaiDistribute"/>
              <w:rPr>
                <w:rFonts w:ascii="Angsana New" w:eastAsia="Cordia New" w:hAnsi="Angsana New"/>
                <w:b/>
                <w:bCs/>
                <w:spacing w:val="1"/>
                <w:sz w:val="28"/>
                <w:szCs w:val="28"/>
                <w:cs/>
              </w:rPr>
            </w:pPr>
            <w:r w:rsidRPr="0089094E">
              <w:rPr>
                <w:rFonts w:ascii="Angsana New" w:eastAsia="Cordia New" w:hAnsi="Angsana New" w:hint="cs"/>
                <w:b/>
                <w:bCs/>
                <w:spacing w:val="1"/>
                <w:sz w:val="28"/>
                <w:szCs w:val="28"/>
              </w:rPr>
              <w:t>Transactions during the year ended 31 December 2015</w:t>
            </w:r>
          </w:p>
        </w:tc>
        <w:tc>
          <w:tcPr>
            <w:tcW w:w="1800" w:type="dxa"/>
          </w:tcPr>
          <w:p w:rsidR="009A1E64" w:rsidRPr="0089094E" w:rsidRDefault="009A1E64" w:rsidP="009A1E64">
            <w:pPr>
              <w:tabs>
                <w:tab w:val="left" w:pos="-5103"/>
                <w:tab w:val="left" w:pos="1418"/>
              </w:tabs>
              <w:jc w:val="thaiDistribute"/>
              <w:rPr>
                <w:rFonts w:ascii="Angsana New" w:eastAsia="Cordia New" w:hAnsi="Angsana New"/>
                <w:sz w:val="28"/>
                <w:szCs w:val="28"/>
              </w:rPr>
            </w:pPr>
          </w:p>
        </w:tc>
        <w:tc>
          <w:tcPr>
            <w:tcW w:w="270" w:type="dxa"/>
          </w:tcPr>
          <w:p w:rsidR="009A1E64" w:rsidRPr="0089094E" w:rsidRDefault="009A1E64" w:rsidP="009A1E64">
            <w:pPr>
              <w:tabs>
                <w:tab w:val="left" w:pos="-5103"/>
                <w:tab w:val="left" w:pos="1418"/>
              </w:tabs>
              <w:jc w:val="thaiDistribute"/>
              <w:rPr>
                <w:rFonts w:ascii="Angsana New" w:eastAsia="Cordia New" w:hAnsi="Angsana New"/>
                <w:sz w:val="28"/>
                <w:szCs w:val="28"/>
              </w:rPr>
            </w:pPr>
          </w:p>
        </w:tc>
        <w:tc>
          <w:tcPr>
            <w:tcW w:w="1710" w:type="dxa"/>
          </w:tcPr>
          <w:p w:rsidR="009A1E64" w:rsidRPr="0089094E" w:rsidRDefault="009A1E64" w:rsidP="009A1E64">
            <w:pPr>
              <w:tabs>
                <w:tab w:val="left" w:pos="-5103"/>
                <w:tab w:val="left" w:pos="1418"/>
              </w:tabs>
              <w:jc w:val="thaiDistribute"/>
              <w:rPr>
                <w:rFonts w:ascii="Angsana New" w:eastAsia="Cordia New" w:hAnsi="Angsana New"/>
                <w:sz w:val="28"/>
                <w:szCs w:val="28"/>
              </w:rPr>
            </w:pPr>
          </w:p>
        </w:tc>
      </w:tr>
      <w:tr w:rsidR="0089094E" w:rsidRPr="0089094E" w:rsidTr="0095670F">
        <w:tc>
          <w:tcPr>
            <w:tcW w:w="5490" w:type="dxa"/>
          </w:tcPr>
          <w:p w:rsidR="0089094E" w:rsidRPr="0089094E" w:rsidRDefault="0089094E" w:rsidP="0089094E">
            <w:pPr>
              <w:ind w:left="-108"/>
              <w:jc w:val="thaiDistribute"/>
              <w:rPr>
                <w:rFonts w:ascii="Angsana New" w:eastAsia="Cordia New" w:hAnsi="Angsana New"/>
                <w:spacing w:val="1"/>
                <w:sz w:val="28"/>
                <w:szCs w:val="28"/>
                <w:cs/>
              </w:rPr>
            </w:pPr>
            <w:r w:rsidRPr="0089094E">
              <w:rPr>
                <w:rFonts w:ascii="Angsana New" w:eastAsia="Cordia New" w:hAnsi="Angsana New" w:hint="cs"/>
                <w:spacing w:val="1"/>
                <w:sz w:val="28"/>
                <w:szCs w:val="28"/>
              </w:rPr>
              <w:t>Receives from business acquisition</w:t>
            </w:r>
          </w:p>
        </w:tc>
        <w:tc>
          <w:tcPr>
            <w:tcW w:w="1800" w:type="dxa"/>
          </w:tcPr>
          <w:p w:rsidR="0089094E" w:rsidRPr="0089094E" w:rsidRDefault="0089094E" w:rsidP="0089094E">
            <w:pPr>
              <w:tabs>
                <w:tab w:val="left" w:pos="-5103"/>
              </w:tabs>
              <w:ind w:left="-108" w:right="162"/>
              <w:jc w:val="right"/>
              <w:rPr>
                <w:rFonts w:ascii="Angsana New" w:eastAsia="Cordia New" w:hAnsi="Angsana New"/>
                <w:sz w:val="28"/>
                <w:szCs w:val="28"/>
              </w:rPr>
            </w:pPr>
            <w:r w:rsidRPr="0089094E">
              <w:rPr>
                <w:rFonts w:ascii="Angsana New" w:eastAsia="Cordia New" w:hAnsi="Angsana New"/>
                <w:sz w:val="28"/>
                <w:szCs w:val="28"/>
                <w:cs/>
              </w:rPr>
              <w:t>285,559,500.00</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Pr>
          <w:p w:rsidR="0089094E" w:rsidRPr="0089094E" w:rsidRDefault="0089094E" w:rsidP="0089094E">
            <w:pPr>
              <w:tabs>
                <w:tab w:val="left" w:pos="-5103"/>
              </w:tabs>
              <w:ind w:left="-108" w:right="-108"/>
              <w:jc w:val="center"/>
              <w:rPr>
                <w:rFonts w:ascii="Angsana New" w:eastAsia="Cordia New" w:hAnsi="Angsana New"/>
                <w:sz w:val="28"/>
                <w:szCs w:val="28"/>
              </w:rPr>
            </w:pPr>
            <w:r w:rsidRPr="0089094E">
              <w:rPr>
                <w:rFonts w:ascii="Angsana New" w:eastAsia="Cordia New" w:hAnsi="Angsana New"/>
                <w:sz w:val="28"/>
                <w:szCs w:val="28"/>
                <w:cs/>
              </w:rPr>
              <w:t>-</w:t>
            </w:r>
          </w:p>
        </w:tc>
      </w:tr>
      <w:tr w:rsidR="0089094E" w:rsidRPr="0089094E" w:rsidTr="0095670F">
        <w:tc>
          <w:tcPr>
            <w:tcW w:w="5490" w:type="dxa"/>
            <w:shd w:val="clear" w:color="auto" w:fill="auto"/>
          </w:tcPr>
          <w:p w:rsidR="0089094E" w:rsidRPr="0089094E" w:rsidRDefault="0089094E" w:rsidP="0089094E">
            <w:pPr>
              <w:ind w:left="-108"/>
              <w:jc w:val="thaiDistribute"/>
              <w:rPr>
                <w:rFonts w:ascii="Angsana New" w:hAnsi="Angsana New"/>
                <w:sz w:val="28"/>
                <w:szCs w:val="28"/>
                <w:cs/>
                <w:lang w:val="en-GB"/>
              </w:rPr>
            </w:pPr>
            <w:r w:rsidRPr="0089094E">
              <w:rPr>
                <w:rFonts w:ascii="Angsana New" w:hAnsi="Angsana New" w:hint="cs"/>
                <w:snapToGrid w:val="0"/>
                <w:sz w:val="28"/>
                <w:szCs w:val="28"/>
                <w:lang w:eastAsia="th-TH"/>
              </w:rPr>
              <w:t xml:space="preserve">Tranfer </w:t>
            </w:r>
            <w:r w:rsidRPr="0089094E">
              <w:rPr>
                <w:rFonts w:ascii="Angsana New" w:hAnsi="Angsana New"/>
                <w:snapToGrid w:val="0"/>
                <w:sz w:val="28"/>
                <w:szCs w:val="28"/>
                <w:lang w:eastAsia="th-TH"/>
              </w:rPr>
              <w:t>in</w:t>
            </w:r>
            <w:r w:rsidRPr="0089094E">
              <w:rPr>
                <w:rFonts w:ascii="Angsana New" w:hAnsi="Angsana New" w:hint="cs"/>
                <w:snapToGrid w:val="0"/>
                <w:sz w:val="28"/>
                <w:szCs w:val="28"/>
                <w:lang w:eastAsia="th-TH"/>
              </w:rPr>
              <w:t xml:space="preserve"> to propety, plant and equipment</w:t>
            </w:r>
            <w:r w:rsidRPr="0089094E">
              <w:rPr>
                <w:rFonts w:ascii="Angsana New" w:hAnsi="Angsana New" w:hint="cs"/>
                <w:sz w:val="28"/>
                <w:szCs w:val="28"/>
                <w:cs/>
                <w:lang w:val="en-GB"/>
              </w:rPr>
              <w:t xml:space="preserve">  - </w:t>
            </w:r>
            <w:r w:rsidRPr="0089094E">
              <w:rPr>
                <w:rFonts w:ascii="Angsana New" w:eastAsia="Cordia New" w:hAnsi="Angsana New" w:hint="cs"/>
                <w:spacing w:val="1"/>
                <w:sz w:val="28"/>
                <w:szCs w:val="28"/>
              </w:rPr>
              <w:t>Cost</w:t>
            </w:r>
          </w:p>
        </w:tc>
        <w:tc>
          <w:tcPr>
            <w:tcW w:w="1800" w:type="dxa"/>
          </w:tcPr>
          <w:p w:rsidR="0089094E" w:rsidRPr="0089094E" w:rsidRDefault="0089094E" w:rsidP="0089094E">
            <w:pPr>
              <w:tabs>
                <w:tab w:val="left" w:pos="-5103"/>
              </w:tabs>
              <w:ind w:left="-108" w:right="-108"/>
              <w:jc w:val="center"/>
              <w:rPr>
                <w:rFonts w:ascii="Angsana New" w:eastAsia="Cordia New" w:hAnsi="Angsana New"/>
                <w:sz w:val="28"/>
                <w:szCs w:val="28"/>
              </w:rPr>
            </w:pPr>
            <w:r w:rsidRPr="0089094E">
              <w:rPr>
                <w:rFonts w:ascii="Angsana New" w:eastAsia="Cordia New" w:hAnsi="Angsana New"/>
                <w:sz w:val="28"/>
                <w:szCs w:val="28"/>
                <w:cs/>
              </w:rPr>
              <w:t>-</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Pr>
          <w:p w:rsidR="0089094E" w:rsidRPr="0089094E" w:rsidRDefault="0089094E" w:rsidP="0089094E">
            <w:pPr>
              <w:tabs>
                <w:tab w:val="left" w:pos="-5103"/>
              </w:tabs>
              <w:ind w:left="-108" w:right="162"/>
              <w:jc w:val="right"/>
              <w:rPr>
                <w:rFonts w:ascii="Angsana New" w:eastAsia="Cordia New" w:hAnsi="Angsana New"/>
                <w:sz w:val="28"/>
                <w:szCs w:val="28"/>
              </w:rPr>
            </w:pPr>
            <w:r w:rsidRPr="0089094E">
              <w:rPr>
                <w:rFonts w:ascii="Angsana New" w:eastAsia="Cordia New" w:hAnsi="Angsana New"/>
                <w:sz w:val="28"/>
                <w:szCs w:val="28"/>
                <w:cs/>
              </w:rPr>
              <w:t>105,921,162.17</w:t>
            </w:r>
          </w:p>
        </w:tc>
      </w:tr>
      <w:tr w:rsidR="0089094E" w:rsidRPr="0089094E" w:rsidTr="0095670F">
        <w:tc>
          <w:tcPr>
            <w:tcW w:w="5490" w:type="dxa"/>
            <w:shd w:val="clear" w:color="auto" w:fill="auto"/>
          </w:tcPr>
          <w:p w:rsidR="0089094E" w:rsidRPr="0089094E" w:rsidRDefault="0089094E" w:rsidP="0089094E">
            <w:pPr>
              <w:ind w:left="3126" w:firstLine="90"/>
              <w:jc w:val="thaiDistribute"/>
              <w:rPr>
                <w:rFonts w:ascii="Angsana New" w:hAnsi="Angsana New"/>
                <w:sz w:val="28"/>
                <w:szCs w:val="28"/>
                <w:cs/>
              </w:rPr>
            </w:pPr>
            <w:r w:rsidRPr="0089094E">
              <w:rPr>
                <w:rFonts w:ascii="Angsana New" w:hAnsi="Angsana New" w:hint="cs"/>
                <w:sz w:val="28"/>
                <w:szCs w:val="28"/>
                <w:cs/>
                <w:lang w:val="en-GB"/>
              </w:rPr>
              <w:t xml:space="preserve">- </w:t>
            </w:r>
            <w:r w:rsidRPr="0089094E">
              <w:rPr>
                <w:rFonts w:ascii="Angsana New" w:eastAsia="Cordia New" w:hAnsi="Angsana New"/>
                <w:snapToGrid w:val="0"/>
                <w:color w:val="000000"/>
                <w:sz w:val="28"/>
                <w:szCs w:val="28"/>
                <w:lang w:eastAsia="th-TH"/>
              </w:rPr>
              <w:t>Accumulate depreciation</w:t>
            </w:r>
          </w:p>
        </w:tc>
        <w:tc>
          <w:tcPr>
            <w:tcW w:w="1800" w:type="dxa"/>
          </w:tcPr>
          <w:p w:rsidR="0089094E" w:rsidRPr="0089094E" w:rsidRDefault="0089094E" w:rsidP="0089094E">
            <w:pPr>
              <w:tabs>
                <w:tab w:val="left" w:pos="-5103"/>
              </w:tabs>
              <w:ind w:left="-108" w:right="-108"/>
              <w:jc w:val="center"/>
              <w:rPr>
                <w:rFonts w:ascii="Angsana New" w:eastAsia="Cordia New" w:hAnsi="Angsana New"/>
                <w:sz w:val="28"/>
                <w:szCs w:val="28"/>
              </w:rPr>
            </w:pPr>
            <w:r w:rsidRPr="0089094E">
              <w:rPr>
                <w:rFonts w:ascii="Angsana New" w:eastAsia="Cordia New" w:hAnsi="Angsana New"/>
                <w:sz w:val="28"/>
                <w:szCs w:val="28"/>
                <w:cs/>
              </w:rPr>
              <w:t>-</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Pr>
          <w:p w:rsidR="0089094E" w:rsidRPr="0089094E" w:rsidRDefault="0089094E" w:rsidP="0089094E">
            <w:pPr>
              <w:tabs>
                <w:tab w:val="left" w:pos="-5103"/>
              </w:tabs>
              <w:ind w:left="-108" w:right="162"/>
              <w:jc w:val="right"/>
              <w:rPr>
                <w:rFonts w:ascii="Angsana New" w:eastAsia="Cordia New" w:hAnsi="Angsana New"/>
                <w:sz w:val="28"/>
                <w:szCs w:val="28"/>
              </w:rPr>
            </w:pPr>
            <w:r w:rsidRPr="0089094E">
              <w:rPr>
                <w:rFonts w:ascii="Angsana New" w:eastAsia="Cordia New" w:hAnsi="Angsana New"/>
                <w:sz w:val="28"/>
                <w:szCs w:val="28"/>
              </w:rPr>
              <w:t>(</w:t>
            </w:r>
            <w:r w:rsidRPr="0089094E">
              <w:rPr>
                <w:rFonts w:ascii="Angsana New" w:eastAsia="Cordia New" w:hAnsi="Angsana New"/>
                <w:sz w:val="28"/>
                <w:szCs w:val="28"/>
                <w:cs/>
              </w:rPr>
              <w:t>24</w:t>
            </w:r>
            <w:r w:rsidRPr="0089094E">
              <w:rPr>
                <w:rFonts w:ascii="Angsana New" w:eastAsia="Cordia New" w:hAnsi="Angsana New"/>
                <w:sz w:val="28"/>
                <w:szCs w:val="28"/>
              </w:rPr>
              <w:t>,906,210.65)</w:t>
            </w:r>
          </w:p>
        </w:tc>
      </w:tr>
      <w:tr w:rsidR="0089094E" w:rsidRPr="0089094E" w:rsidTr="0095670F">
        <w:tc>
          <w:tcPr>
            <w:tcW w:w="5490" w:type="dxa"/>
            <w:shd w:val="clear" w:color="auto" w:fill="auto"/>
          </w:tcPr>
          <w:p w:rsidR="0089094E" w:rsidRPr="0089094E" w:rsidRDefault="0089094E" w:rsidP="0089094E">
            <w:pPr>
              <w:ind w:left="-108"/>
              <w:jc w:val="thaiDistribute"/>
              <w:rPr>
                <w:rFonts w:ascii="Angsana New" w:eastAsia="Cordia New" w:hAnsi="Angsana New"/>
                <w:spacing w:val="1"/>
                <w:sz w:val="28"/>
                <w:szCs w:val="28"/>
                <w:cs/>
              </w:rPr>
            </w:pPr>
            <w:r w:rsidRPr="0089094E">
              <w:rPr>
                <w:rFonts w:ascii="Angsana New" w:eastAsia="Cordia New" w:hAnsi="Angsana New"/>
                <w:spacing w:val="1"/>
                <w:sz w:val="28"/>
                <w:szCs w:val="28"/>
              </w:rPr>
              <w:t>Depreciationfor the year</w:t>
            </w:r>
          </w:p>
        </w:tc>
        <w:tc>
          <w:tcPr>
            <w:tcW w:w="1800" w:type="dxa"/>
            <w:tcBorders>
              <w:bottom w:val="single" w:sz="4" w:space="0" w:color="000000"/>
            </w:tcBorders>
          </w:tcPr>
          <w:p w:rsidR="0089094E" w:rsidRPr="0089094E" w:rsidRDefault="0089094E" w:rsidP="0089094E">
            <w:pPr>
              <w:tabs>
                <w:tab w:val="left" w:pos="-5103"/>
              </w:tabs>
              <w:ind w:left="-108" w:right="-108"/>
              <w:jc w:val="center"/>
              <w:rPr>
                <w:rFonts w:ascii="Angsana New" w:eastAsia="Cordia New" w:hAnsi="Angsana New"/>
                <w:sz w:val="28"/>
                <w:szCs w:val="28"/>
              </w:rPr>
            </w:pPr>
            <w:r w:rsidRPr="0089094E">
              <w:rPr>
                <w:rFonts w:ascii="Angsana New" w:eastAsia="Cordia New" w:hAnsi="Angsana New"/>
                <w:sz w:val="28"/>
                <w:szCs w:val="28"/>
                <w:cs/>
              </w:rPr>
              <w:t>-</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Borders>
              <w:bottom w:val="single" w:sz="4" w:space="0" w:color="000000"/>
            </w:tcBorders>
          </w:tcPr>
          <w:p w:rsidR="0089094E" w:rsidRPr="0089094E" w:rsidRDefault="0089094E" w:rsidP="0089094E">
            <w:pPr>
              <w:tabs>
                <w:tab w:val="left" w:pos="-5103"/>
              </w:tabs>
              <w:ind w:left="-108" w:right="162"/>
              <w:jc w:val="right"/>
              <w:rPr>
                <w:rFonts w:ascii="Angsana New" w:eastAsia="Cordia New" w:hAnsi="Angsana New"/>
                <w:sz w:val="28"/>
                <w:szCs w:val="28"/>
                <w:cs/>
              </w:rPr>
            </w:pPr>
            <w:r w:rsidRPr="0089094E">
              <w:rPr>
                <w:rFonts w:ascii="Angsana New" w:eastAsia="Cordia New" w:hAnsi="Angsana New"/>
                <w:sz w:val="28"/>
                <w:szCs w:val="28"/>
              </w:rPr>
              <w:t>(1</w:t>
            </w:r>
            <w:r w:rsidRPr="0089094E">
              <w:rPr>
                <w:rFonts w:ascii="Angsana New" w:eastAsia="Cordia New" w:hAnsi="Angsana New"/>
                <w:sz w:val="28"/>
                <w:szCs w:val="28"/>
                <w:cs/>
              </w:rPr>
              <w:t>,</w:t>
            </w:r>
            <w:r w:rsidRPr="0089094E">
              <w:rPr>
                <w:rFonts w:ascii="Angsana New" w:eastAsia="Cordia New" w:hAnsi="Angsana New"/>
                <w:sz w:val="28"/>
                <w:szCs w:val="28"/>
              </w:rPr>
              <w:t>397</w:t>
            </w:r>
            <w:r w:rsidRPr="0089094E">
              <w:rPr>
                <w:rFonts w:ascii="Angsana New" w:eastAsia="Cordia New" w:hAnsi="Angsana New"/>
                <w:sz w:val="28"/>
                <w:szCs w:val="28"/>
                <w:cs/>
              </w:rPr>
              <w:t>,</w:t>
            </w:r>
            <w:r w:rsidRPr="0089094E">
              <w:rPr>
                <w:rFonts w:ascii="Angsana New" w:eastAsia="Cordia New" w:hAnsi="Angsana New"/>
                <w:sz w:val="28"/>
                <w:szCs w:val="28"/>
              </w:rPr>
              <w:t>295.77)</w:t>
            </w:r>
          </w:p>
        </w:tc>
      </w:tr>
      <w:tr w:rsidR="0089094E" w:rsidRPr="0089094E" w:rsidTr="0095670F">
        <w:trPr>
          <w:trHeight w:val="269"/>
        </w:trPr>
        <w:tc>
          <w:tcPr>
            <w:tcW w:w="5490" w:type="dxa"/>
          </w:tcPr>
          <w:p w:rsidR="0089094E" w:rsidRPr="0089094E" w:rsidRDefault="0089094E" w:rsidP="0089094E">
            <w:pPr>
              <w:ind w:left="-108"/>
              <w:jc w:val="thaiDistribute"/>
              <w:rPr>
                <w:rFonts w:ascii="Angsana New" w:eastAsia="Cordia New" w:hAnsi="Angsana New"/>
                <w:spacing w:val="1"/>
                <w:sz w:val="28"/>
                <w:szCs w:val="28"/>
                <w:cs/>
              </w:rPr>
            </w:pPr>
            <w:r w:rsidRPr="0089094E">
              <w:rPr>
                <w:rFonts w:ascii="Angsana New" w:eastAsia="Cordia New" w:hAnsi="Angsana New" w:hint="cs"/>
                <w:b/>
                <w:bCs/>
                <w:spacing w:val="1"/>
                <w:sz w:val="28"/>
                <w:szCs w:val="28"/>
              </w:rPr>
              <w:t>Ending Carrying Amount</w:t>
            </w:r>
          </w:p>
        </w:tc>
        <w:tc>
          <w:tcPr>
            <w:tcW w:w="1800" w:type="dxa"/>
            <w:tcBorders>
              <w:top w:val="single" w:sz="4" w:space="0" w:color="000000"/>
              <w:bottom w:val="double" w:sz="4" w:space="0" w:color="auto"/>
            </w:tcBorders>
          </w:tcPr>
          <w:p w:rsidR="0089094E" w:rsidRPr="0089094E" w:rsidRDefault="0089094E" w:rsidP="0089094E">
            <w:pPr>
              <w:tabs>
                <w:tab w:val="left" w:pos="-5103"/>
              </w:tabs>
              <w:ind w:left="-108" w:right="162"/>
              <w:jc w:val="right"/>
              <w:rPr>
                <w:rFonts w:ascii="Angsana New" w:eastAsia="Cordia New" w:hAnsi="Angsana New"/>
                <w:b/>
                <w:bCs/>
                <w:sz w:val="28"/>
                <w:szCs w:val="28"/>
              </w:rPr>
            </w:pPr>
            <w:r w:rsidRPr="0089094E">
              <w:rPr>
                <w:rFonts w:ascii="Angsana New" w:eastAsia="Cordia New" w:hAnsi="Angsana New"/>
                <w:b/>
                <w:bCs/>
                <w:sz w:val="28"/>
                <w:szCs w:val="28"/>
                <w:cs/>
              </w:rPr>
              <w:t>285,559,500.00</w:t>
            </w:r>
          </w:p>
        </w:tc>
        <w:tc>
          <w:tcPr>
            <w:tcW w:w="270" w:type="dxa"/>
          </w:tcPr>
          <w:p w:rsidR="0089094E" w:rsidRPr="0089094E" w:rsidRDefault="0089094E" w:rsidP="0089094E">
            <w:pPr>
              <w:tabs>
                <w:tab w:val="left" w:pos="-5103"/>
              </w:tabs>
              <w:ind w:left="-108" w:right="72"/>
              <w:jc w:val="right"/>
              <w:rPr>
                <w:rFonts w:ascii="Angsana New" w:eastAsia="Cordia New" w:hAnsi="Angsana New"/>
                <w:b/>
                <w:bCs/>
                <w:sz w:val="28"/>
                <w:szCs w:val="28"/>
                <w:cs/>
              </w:rPr>
            </w:pPr>
          </w:p>
        </w:tc>
        <w:tc>
          <w:tcPr>
            <w:tcW w:w="1710" w:type="dxa"/>
            <w:tcBorders>
              <w:top w:val="single" w:sz="4" w:space="0" w:color="000000"/>
              <w:bottom w:val="double" w:sz="4" w:space="0" w:color="auto"/>
            </w:tcBorders>
          </w:tcPr>
          <w:p w:rsidR="0089094E" w:rsidRPr="0089094E" w:rsidRDefault="0089094E" w:rsidP="0089094E">
            <w:pPr>
              <w:tabs>
                <w:tab w:val="left" w:pos="-5103"/>
              </w:tabs>
              <w:ind w:left="-108" w:right="162"/>
              <w:jc w:val="right"/>
              <w:rPr>
                <w:rFonts w:ascii="Angsana New" w:eastAsia="Cordia New" w:hAnsi="Angsana New"/>
                <w:b/>
                <w:bCs/>
                <w:sz w:val="28"/>
                <w:szCs w:val="28"/>
              </w:rPr>
            </w:pPr>
            <w:r w:rsidRPr="0089094E">
              <w:rPr>
                <w:rFonts w:ascii="Angsana New" w:eastAsia="Cordia New" w:hAnsi="Angsana New"/>
                <w:b/>
                <w:bCs/>
                <w:sz w:val="28"/>
                <w:szCs w:val="28"/>
                <w:cs/>
              </w:rPr>
              <w:t>79,617,655.75</w:t>
            </w:r>
          </w:p>
        </w:tc>
      </w:tr>
      <w:tr w:rsidR="00955121" w:rsidRPr="0089094E" w:rsidTr="0095670F">
        <w:tc>
          <w:tcPr>
            <w:tcW w:w="5490" w:type="dxa"/>
          </w:tcPr>
          <w:p w:rsidR="00955121" w:rsidRPr="0089094E" w:rsidRDefault="00AF7F9D" w:rsidP="00AF7F9D">
            <w:pPr>
              <w:ind w:left="-108"/>
              <w:jc w:val="thaiDistribute"/>
              <w:rPr>
                <w:rFonts w:ascii="Angsana New" w:eastAsia="Cordia New" w:hAnsi="Angsana New"/>
                <w:b/>
                <w:bCs/>
                <w:spacing w:val="1"/>
                <w:sz w:val="28"/>
                <w:szCs w:val="28"/>
                <w:cs/>
              </w:rPr>
            </w:pPr>
            <w:r w:rsidRPr="0089094E">
              <w:rPr>
                <w:rFonts w:ascii="Angsana New" w:eastAsia="Cordia New" w:hAnsi="Angsana New" w:hint="cs"/>
                <w:b/>
                <w:bCs/>
                <w:spacing w:val="1"/>
                <w:sz w:val="28"/>
                <w:szCs w:val="28"/>
              </w:rPr>
              <w:t>As at 31 December 2015</w:t>
            </w:r>
          </w:p>
        </w:tc>
        <w:tc>
          <w:tcPr>
            <w:tcW w:w="1800" w:type="dxa"/>
            <w:tcBorders>
              <w:top w:val="double" w:sz="4" w:space="0" w:color="auto"/>
            </w:tcBorders>
          </w:tcPr>
          <w:p w:rsidR="00955121" w:rsidRPr="0089094E" w:rsidRDefault="00955121" w:rsidP="00A83796">
            <w:pPr>
              <w:tabs>
                <w:tab w:val="left" w:pos="-5103"/>
              </w:tabs>
              <w:ind w:left="-108" w:right="162"/>
              <w:jc w:val="thaiDistribute"/>
              <w:rPr>
                <w:rFonts w:ascii="Angsana New" w:eastAsia="Cordia New" w:hAnsi="Angsana New"/>
                <w:sz w:val="28"/>
                <w:szCs w:val="28"/>
              </w:rPr>
            </w:pPr>
          </w:p>
        </w:tc>
        <w:tc>
          <w:tcPr>
            <w:tcW w:w="270" w:type="dxa"/>
          </w:tcPr>
          <w:p w:rsidR="00955121" w:rsidRPr="0089094E" w:rsidRDefault="00955121" w:rsidP="00A83796">
            <w:pPr>
              <w:tabs>
                <w:tab w:val="left" w:pos="-5103"/>
              </w:tabs>
              <w:ind w:left="-108" w:right="72"/>
              <w:jc w:val="thaiDistribute"/>
              <w:rPr>
                <w:rFonts w:ascii="Angsana New" w:eastAsia="Cordia New" w:hAnsi="Angsana New"/>
                <w:sz w:val="28"/>
                <w:szCs w:val="28"/>
              </w:rPr>
            </w:pPr>
          </w:p>
        </w:tc>
        <w:tc>
          <w:tcPr>
            <w:tcW w:w="1710" w:type="dxa"/>
            <w:tcBorders>
              <w:top w:val="double" w:sz="4" w:space="0" w:color="auto"/>
            </w:tcBorders>
          </w:tcPr>
          <w:p w:rsidR="00955121" w:rsidRPr="0089094E" w:rsidRDefault="00955121" w:rsidP="00A83796">
            <w:pPr>
              <w:tabs>
                <w:tab w:val="left" w:pos="-5103"/>
              </w:tabs>
              <w:ind w:left="-108" w:right="72"/>
              <w:jc w:val="thaiDistribute"/>
              <w:rPr>
                <w:rFonts w:ascii="Angsana New" w:eastAsia="Cordia New" w:hAnsi="Angsana New"/>
                <w:sz w:val="28"/>
                <w:szCs w:val="28"/>
              </w:rPr>
            </w:pPr>
          </w:p>
        </w:tc>
      </w:tr>
      <w:tr w:rsidR="0089094E" w:rsidRPr="0089094E" w:rsidTr="00CC44F8">
        <w:tc>
          <w:tcPr>
            <w:tcW w:w="5490" w:type="dxa"/>
          </w:tcPr>
          <w:p w:rsidR="0089094E" w:rsidRPr="0089094E" w:rsidRDefault="0089094E" w:rsidP="0089094E">
            <w:pPr>
              <w:ind w:left="-108"/>
              <w:jc w:val="thaiDistribute"/>
              <w:rPr>
                <w:rFonts w:ascii="Angsana New" w:eastAsia="Cordia New" w:hAnsi="Angsana New"/>
                <w:spacing w:val="1"/>
                <w:sz w:val="28"/>
                <w:szCs w:val="28"/>
                <w:cs/>
              </w:rPr>
            </w:pPr>
            <w:r w:rsidRPr="0089094E">
              <w:rPr>
                <w:rFonts w:ascii="Angsana New" w:eastAsia="Cordia New" w:hAnsi="Angsana New" w:hint="cs"/>
                <w:spacing w:val="1"/>
                <w:sz w:val="28"/>
                <w:szCs w:val="28"/>
              </w:rPr>
              <w:t>Cost</w:t>
            </w:r>
          </w:p>
        </w:tc>
        <w:tc>
          <w:tcPr>
            <w:tcW w:w="1800" w:type="dxa"/>
          </w:tcPr>
          <w:p w:rsidR="0089094E" w:rsidRPr="0089094E" w:rsidRDefault="0089094E" w:rsidP="0089094E">
            <w:pPr>
              <w:tabs>
                <w:tab w:val="left" w:pos="-5103"/>
              </w:tabs>
              <w:ind w:left="-108" w:right="162"/>
              <w:jc w:val="right"/>
              <w:rPr>
                <w:rFonts w:ascii="Angsana New" w:eastAsia="Cordia New" w:hAnsi="Angsana New"/>
                <w:sz w:val="28"/>
                <w:szCs w:val="28"/>
              </w:rPr>
            </w:pPr>
            <w:r w:rsidRPr="0089094E">
              <w:rPr>
                <w:rFonts w:ascii="Angsana New" w:eastAsia="Cordia New" w:hAnsi="Angsana New"/>
                <w:sz w:val="28"/>
                <w:szCs w:val="28"/>
                <w:cs/>
              </w:rPr>
              <w:t>285,559,500.00</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Pr>
          <w:p w:rsidR="0089094E" w:rsidRPr="0089094E" w:rsidRDefault="0089094E" w:rsidP="0089094E">
            <w:pPr>
              <w:tabs>
                <w:tab w:val="left" w:pos="-5103"/>
              </w:tabs>
              <w:ind w:left="-108" w:right="162"/>
              <w:jc w:val="right"/>
              <w:rPr>
                <w:rFonts w:ascii="Angsana New" w:eastAsia="Cordia New" w:hAnsi="Angsana New"/>
                <w:sz w:val="28"/>
                <w:szCs w:val="28"/>
              </w:rPr>
            </w:pPr>
            <w:r w:rsidRPr="0089094E">
              <w:rPr>
                <w:rFonts w:ascii="Angsana New" w:eastAsia="Cordia New" w:hAnsi="Angsana New"/>
                <w:sz w:val="28"/>
                <w:szCs w:val="28"/>
              </w:rPr>
              <w:t>105</w:t>
            </w:r>
            <w:r w:rsidRPr="0089094E">
              <w:rPr>
                <w:rFonts w:ascii="Angsana New" w:eastAsia="Cordia New" w:hAnsi="Angsana New"/>
                <w:sz w:val="28"/>
                <w:szCs w:val="28"/>
                <w:cs/>
              </w:rPr>
              <w:t>,</w:t>
            </w:r>
            <w:r w:rsidRPr="0089094E">
              <w:rPr>
                <w:rFonts w:ascii="Angsana New" w:eastAsia="Cordia New" w:hAnsi="Angsana New"/>
                <w:sz w:val="28"/>
                <w:szCs w:val="28"/>
              </w:rPr>
              <w:t>921</w:t>
            </w:r>
            <w:r w:rsidRPr="0089094E">
              <w:rPr>
                <w:rFonts w:ascii="Angsana New" w:eastAsia="Cordia New" w:hAnsi="Angsana New"/>
                <w:sz w:val="28"/>
                <w:szCs w:val="28"/>
                <w:cs/>
              </w:rPr>
              <w:t>,</w:t>
            </w:r>
            <w:r w:rsidRPr="0089094E">
              <w:rPr>
                <w:rFonts w:ascii="Angsana New" w:eastAsia="Cordia New" w:hAnsi="Angsana New"/>
                <w:sz w:val="28"/>
                <w:szCs w:val="28"/>
              </w:rPr>
              <w:t>162.17</w:t>
            </w:r>
          </w:p>
        </w:tc>
      </w:tr>
      <w:tr w:rsidR="0089094E" w:rsidRPr="0089094E" w:rsidTr="006A36C3">
        <w:tc>
          <w:tcPr>
            <w:tcW w:w="5490" w:type="dxa"/>
            <w:shd w:val="clear" w:color="auto" w:fill="auto"/>
          </w:tcPr>
          <w:p w:rsidR="0089094E" w:rsidRPr="0089094E" w:rsidRDefault="0089094E" w:rsidP="0089094E">
            <w:pPr>
              <w:ind w:left="-108"/>
              <w:jc w:val="thaiDistribute"/>
              <w:rPr>
                <w:rFonts w:ascii="Angsana New" w:eastAsia="Cordia New" w:hAnsi="Angsana New"/>
                <w:spacing w:val="1"/>
                <w:sz w:val="28"/>
                <w:szCs w:val="28"/>
              </w:rPr>
            </w:pPr>
            <w:r w:rsidRPr="0089094E">
              <w:rPr>
                <w:rFonts w:ascii="Angsana New" w:eastAsia="Cordia New" w:hAnsi="Angsana New"/>
                <w:snapToGrid w:val="0"/>
                <w:color w:val="000000"/>
                <w:sz w:val="28"/>
                <w:szCs w:val="28"/>
                <w:u w:val="single"/>
                <w:lang w:eastAsia="th-TH"/>
              </w:rPr>
              <w:t>Less</w:t>
            </w:r>
            <w:r w:rsidRPr="0089094E">
              <w:rPr>
                <w:rFonts w:ascii="Angsana New" w:eastAsia="Cordia New" w:hAnsi="Angsana New"/>
                <w:snapToGrid w:val="0"/>
                <w:color w:val="000000"/>
                <w:sz w:val="28"/>
                <w:szCs w:val="28"/>
                <w:lang w:eastAsia="th-TH"/>
              </w:rPr>
              <w:t>Accumulate depreciation</w:t>
            </w:r>
          </w:p>
        </w:tc>
        <w:tc>
          <w:tcPr>
            <w:tcW w:w="1800" w:type="dxa"/>
            <w:tcBorders>
              <w:bottom w:val="single" w:sz="4" w:space="0" w:color="auto"/>
            </w:tcBorders>
          </w:tcPr>
          <w:p w:rsidR="0089094E" w:rsidRPr="0089094E" w:rsidRDefault="0089094E" w:rsidP="0089094E">
            <w:pPr>
              <w:tabs>
                <w:tab w:val="left" w:pos="-5103"/>
              </w:tabs>
              <w:ind w:left="-108" w:right="-108"/>
              <w:jc w:val="center"/>
              <w:rPr>
                <w:rFonts w:ascii="Angsana New" w:eastAsia="Cordia New" w:hAnsi="Angsana New"/>
                <w:sz w:val="28"/>
                <w:szCs w:val="28"/>
              </w:rPr>
            </w:pPr>
            <w:r w:rsidRPr="0089094E">
              <w:rPr>
                <w:rFonts w:ascii="Angsana New" w:eastAsia="Cordia New" w:hAnsi="Angsana New"/>
                <w:sz w:val="28"/>
                <w:szCs w:val="28"/>
                <w:cs/>
              </w:rPr>
              <w:t>-</w:t>
            </w:r>
          </w:p>
        </w:tc>
        <w:tc>
          <w:tcPr>
            <w:tcW w:w="270" w:type="dxa"/>
          </w:tcPr>
          <w:p w:rsidR="0089094E" w:rsidRPr="0089094E" w:rsidRDefault="0089094E" w:rsidP="0089094E">
            <w:pPr>
              <w:tabs>
                <w:tab w:val="left" w:pos="-5103"/>
              </w:tabs>
              <w:ind w:left="-108" w:right="72"/>
              <w:jc w:val="right"/>
              <w:rPr>
                <w:rFonts w:ascii="Angsana New" w:eastAsia="Cordia New" w:hAnsi="Angsana New"/>
                <w:sz w:val="28"/>
                <w:szCs w:val="28"/>
                <w:cs/>
              </w:rPr>
            </w:pPr>
          </w:p>
        </w:tc>
        <w:tc>
          <w:tcPr>
            <w:tcW w:w="1710" w:type="dxa"/>
            <w:tcBorders>
              <w:bottom w:val="single" w:sz="4" w:space="0" w:color="auto"/>
            </w:tcBorders>
          </w:tcPr>
          <w:p w:rsidR="0089094E" w:rsidRPr="0089094E" w:rsidRDefault="0089094E" w:rsidP="0089094E">
            <w:pPr>
              <w:tabs>
                <w:tab w:val="left" w:pos="-5103"/>
              </w:tabs>
              <w:ind w:left="-108" w:right="162"/>
              <w:jc w:val="right"/>
              <w:rPr>
                <w:rFonts w:ascii="Angsana New" w:eastAsia="Cordia New" w:hAnsi="Angsana New"/>
                <w:sz w:val="28"/>
                <w:szCs w:val="28"/>
                <w:cs/>
              </w:rPr>
            </w:pPr>
            <w:r w:rsidRPr="0089094E">
              <w:rPr>
                <w:rFonts w:ascii="Angsana New" w:eastAsia="Cordia New" w:hAnsi="Angsana New"/>
                <w:sz w:val="28"/>
                <w:szCs w:val="28"/>
              </w:rPr>
              <w:t>(26,303,506.42)</w:t>
            </w:r>
          </w:p>
        </w:tc>
      </w:tr>
      <w:tr w:rsidR="0089094E" w:rsidRPr="0089094E" w:rsidTr="006A36C3">
        <w:tc>
          <w:tcPr>
            <w:tcW w:w="5490" w:type="dxa"/>
          </w:tcPr>
          <w:p w:rsidR="0089094E" w:rsidRPr="0089094E" w:rsidRDefault="0089094E" w:rsidP="0089094E">
            <w:pPr>
              <w:ind w:left="-108"/>
              <w:jc w:val="thaiDistribute"/>
              <w:rPr>
                <w:rFonts w:ascii="Angsana New" w:eastAsia="Cordia New" w:hAnsi="Angsana New"/>
                <w:b/>
                <w:bCs/>
                <w:spacing w:val="1"/>
                <w:sz w:val="28"/>
                <w:szCs w:val="28"/>
                <w:cs/>
              </w:rPr>
            </w:pPr>
            <w:r w:rsidRPr="0089094E">
              <w:rPr>
                <w:rFonts w:ascii="Angsana New" w:eastAsia="Cordia New" w:hAnsi="Angsana New" w:hint="cs"/>
                <w:b/>
                <w:bCs/>
                <w:spacing w:val="1"/>
                <w:sz w:val="28"/>
                <w:szCs w:val="28"/>
              </w:rPr>
              <w:t>Carrying Amount</w:t>
            </w:r>
          </w:p>
        </w:tc>
        <w:tc>
          <w:tcPr>
            <w:tcW w:w="1800" w:type="dxa"/>
            <w:tcBorders>
              <w:top w:val="single" w:sz="4" w:space="0" w:color="auto"/>
            </w:tcBorders>
          </w:tcPr>
          <w:p w:rsidR="0089094E" w:rsidRPr="0089094E" w:rsidRDefault="0089094E" w:rsidP="0089094E">
            <w:pPr>
              <w:tabs>
                <w:tab w:val="left" w:pos="-5103"/>
              </w:tabs>
              <w:ind w:left="-108" w:right="162"/>
              <w:jc w:val="right"/>
              <w:rPr>
                <w:rFonts w:ascii="Angsana New" w:eastAsia="Cordia New" w:hAnsi="Angsana New"/>
                <w:b/>
                <w:bCs/>
                <w:sz w:val="28"/>
                <w:szCs w:val="28"/>
              </w:rPr>
            </w:pPr>
            <w:r w:rsidRPr="0089094E">
              <w:rPr>
                <w:rFonts w:ascii="Angsana New" w:eastAsia="Cordia New" w:hAnsi="Angsana New"/>
                <w:b/>
                <w:bCs/>
                <w:sz w:val="28"/>
                <w:szCs w:val="28"/>
                <w:cs/>
              </w:rPr>
              <w:t>285,559,500.00</w:t>
            </w:r>
          </w:p>
        </w:tc>
        <w:tc>
          <w:tcPr>
            <w:tcW w:w="270" w:type="dxa"/>
          </w:tcPr>
          <w:p w:rsidR="0089094E" w:rsidRPr="0089094E" w:rsidRDefault="0089094E" w:rsidP="0089094E">
            <w:pPr>
              <w:tabs>
                <w:tab w:val="left" w:pos="-5103"/>
              </w:tabs>
              <w:ind w:left="-108" w:right="72"/>
              <w:jc w:val="right"/>
              <w:rPr>
                <w:rFonts w:ascii="Angsana New" w:eastAsia="Cordia New" w:hAnsi="Angsana New"/>
                <w:b/>
                <w:bCs/>
                <w:sz w:val="28"/>
                <w:szCs w:val="28"/>
                <w:cs/>
              </w:rPr>
            </w:pPr>
          </w:p>
        </w:tc>
        <w:tc>
          <w:tcPr>
            <w:tcW w:w="1710" w:type="dxa"/>
            <w:tcBorders>
              <w:top w:val="single" w:sz="4" w:space="0" w:color="auto"/>
            </w:tcBorders>
          </w:tcPr>
          <w:p w:rsidR="0089094E" w:rsidRPr="0089094E" w:rsidRDefault="0089094E" w:rsidP="0089094E">
            <w:pPr>
              <w:tabs>
                <w:tab w:val="left" w:pos="-5103"/>
              </w:tabs>
              <w:ind w:left="-108" w:right="162"/>
              <w:jc w:val="right"/>
              <w:rPr>
                <w:rFonts w:ascii="Angsana New" w:eastAsia="Cordia New" w:hAnsi="Angsana New"/>
                <w:b/>
                <w:bCs/>
                <w:sz w:val="28"/>
                <w:szCs w:val="28"/>
              </w:rPr>
            </w:pPr>
            <w:r w:rsidRPr="0089094E">
              <w:rPr>
                <w:rFonts w:ascii="Angsana New" w:eastAsia="Cordia New" w:hAnsi="Angsana New"/>
                <w:b/>
                <w:bCs/>
                <w:sz w:val="28"/>
                <w:szCs w:val="28"/>
                <w:cs/>
              </w:rPr>
              <w:t>79,617,655.75</w:t>
            </w:r>
          </w:p>
        </w:tc>
      </w:tr>
    </w:tbl>
    <w:p w:rsidR="000C0E84" w:rsidRDefault="000C0E84"/>
    <w:p w:rsidR="006356DD" w:rsidRDefault="006356DD"/>
    <w:tbl>
      <w:tblPr>
        <w:tblW w:w="8640" w:type="dxa"/>
        <w:tblInd w:w="558" w:type="dxa"/>
        <w:tblLook w:val="04A0"/>
      </w:tblPr>
      <w:tblGrid>
        <w:gridCol w:w="4500"/>
        <w:gridCol w:w="1980"/>
        <w:gridCol w:w="236"/>
        <w:gridCol w:w="1924"/>
      </w:tblGrid>
      <w:tr w:rsidR="00AF7F9D" w:rsidRPr="009A1E64" w:rsidTr="00A83796">
        <w:tc>
          <w:tcPr>
            <w:tcW w:w="4500" w:type="dxa"/>
          </w:tcPr>
          <w:p w:rsidR="00AF7F9D" w:rsidRPr="009A1E64" w:rsidRDefault="00AF7F9D" w:rsidP="00A83796">
            <w:pPr>
              <w:tabs>
                <w:tab w:val="left" w:pos="-5103"/>
              </w:tabs>
              <w:ind w:left="-108"/>
              <w:jc w:val="thaiDistribute"/>
              <w:rPr>
                <w:rFonts w:ascii="Angsana New" w:eastAsia="Cordia New" w:hAnsi="Angsana New"/>
                <w:sz w:val="28"/>
                <w:szCs w:val="28"/>
              </w:rPr>
            </w:pPr>
          </w:p>
        </w:tc>
        <w:tc>
          <w:tcPr>
            <w:tcW w:w="1980" w:type="dxa"/>
          </w:tcPr>
          <w:p w:rsidR="00AF7F9D" w:rsidRPr="009A1E64" w:rsidRDefault="00AF7F9D" w:rsidP="00A83796">
            <w:pPr>
              <w:tabs>
                <w:tab w:val="left" w:pos="-5103"/>
                <w:tab w:val="left" w:pos="1418"/>
              </w:tabs>
              <w:jc w:val="center"/>
              <w:rPr>
                <w:rFonts w:ascii="Angsana New" w:hAnsi="Angsana New"/>
                <w:sz w:val="28"/>
                <w:szCs w:val="28"/>
              </w:rPr>
            </w:pPr>
            <w:r w:rsidRPr="009A1E64">
              <w:rPr>
                <w:rFonts w:ascii="Angsana New" w:hAnsi="Angsana New" w:hint="cs"/>
                <w:sz w:val="28"/>
                <w:szCs w:val="28"/>
              </w:rPr>
              <w:t>Consolidated</w:t>
            </w:r>
          </w:p>
          <w:p w:rsidR="00AF7F9D" w:rsidRPr="009A1E64" w:rsidRDefault="00AF7F9D" w:rsidP="00A83796">
            <w:pPr>
              <w:tabs>
                <w:tab w:val="left" w:pos="-5103"/>
                <w:tab w:val="left" w:pos="1418"/>
              </w:tabs>
              <w:jc w:val="center"/>
              <w:rPr>
                <w:rFonts w:ascii="Angsana New" w:eastAsia="Cordia New" w:hAnsi="Angsana New"/>
                <w:sz w:val="28"/>
                <w:szCs w:val="28"/>
                <w:cs/>
              </w:rPr>
            </w:pPr>
            <w:r w:rsidRPr="009A1E64">
              <w:rPr>
                <w:rFonts w:ascii="Angsana New" w:hAnsi="Angsana New" w:hint="cs"/>
                <w:sz w:val="28"/>
                <w:szCs w:val="28"/>
              </w:rPr>
              <w:t>Financial Statements</w:t>
            </w:r>
          </w:p>
        </w:tc>
        <w:tc>
          <w:tcPr>
            <w:tcW w:w="236" w:type="dxa"/>
          </w:tcPr>
          <w:p w:rsidR="00AF7F9D" w:rsidRPr="009A1E64" w:rsidRDefault="00AF7F9D" w:rsidP="00A83796">
            <w:pPr>
              <w:tabs>
                <w:tab w:val="left" w:pos="-5103"/>
                <w:tab w:val="left" w:pos="1418"/>
              </w:tabs>
              <w:jc w:val="center"/>
              <w:rPr>
                <w:rFonts w:ascii="Angsana New" w:eastAsia="Cordia New" w:hAnsi="Angsana New"/>
                <w:sz w:val="28"/>
                <w:szCs w:val="28"/>
                <w:cs/>
              </w:rPr>
            </w:pPr>
          </w:p>
        </w:tc>
        <w:tc>
          <w:tcPr>
            <w:tcW w:w="1924" w:type="dxa"/>
          </w:tcPr>
          <w:p w:rsidR="00AF7F9D" w:rsidRPr="009A1E64" w:rsidRDefault="00AF7F9D" w:rsidP="00A83796">
            <w:pPr>
              <w:tabs>
                <w:tab w:val="left" w:pos="-5103"/>
              </w:tabs>
              <w:ind w:left="-74" w:right="-108"/>
              <w:jc w:val="center"/>
              <w:rPr>
                <w:rFonts w:ascii="Angsana New" w:hAnsi="Angsana New"/>
                <w:sz w:val="28"/>
                <w:szCs w:val="28"/>
              </w:rPr>
            </w:pPr>
            <w:r w:rsidRPr="009A1E64">
              <w:rPr>
                <w:rFonts w:ascii="Angsana New" w:hAnsi="Angsana New" w:hint="cs"/>
                <w:sz w:val="28"/>
                <w:szCs w:val="28"/>
              </w:rPr>
              <w:t xml:space="preserve">Separate </w:t>
            </w:r>
          </w:p>
          <w:p w:rsidR="00AF7F9D" w:rsidRPr="009A1E64" w:rsidRDefault="00AF7F9D" w:rsidP="00A83796">
            <w:pPr>
              <w:tabs>
                <w:tab w:val="left" w:pos="-5103"/>
              </w:tabs>
              <w:ind w:left="-74" w:right="-108"/>
              <w:jc w:val="center"/>
              <w:rPr>
                <w:rFonts w:ascii="Angsana New" w:eastAsia="Cordia New" w:hAnsi="Angsana New"/>
                <w:sz w:val="28"/>
                <w:szCs w:val="28"/>
                <w:cs/>
              </w:rPr>
            </w:pPr>
            <w:r w:rsidRPr="009A1E64">
              <w:rPr>
                <w:rFonts w:ascii="Angsana New" w:hAnsi="Angsana New" w:hint="cs"/>
                <w:sz w:val="28"/>
                <w:szCs w:val="28"/>
              </w:rPr>
              <w:t>Financial Statements</w:t>
            </w:r>
          </w:p>
        </w:tc>
      </w:tr>
      <w:tr w:rsidR="00AF7F9D" w:rsidRPr="009A1E64" w:rsidTr="00CC44F8">
        <w:tc>
          <w:tcPr>
            <w:tcW w:w="4500" w:type="dxa"/>
          </w:tcPr>
          <w:p w:rsidR="00AF7F9D" w:rsidRPr="009A1E64" w:rsidRDefault="00AF7F9D" w:rsidP="00A83796">
            <w:pPr>
              <w:tabs>
                <w:tab w:val="left" w:pos="-5103"/>
              </w:tabs>
              <w:ind w:left="-108"/>
              <w:jc w:val="thaiDistribute"/>
              <w:rPr>
                <w:rFonts w:ascii="Angsana New" w:eastAsia="Cordia New" w:hAnsi="Angsana New"/>
                <w:sz w:val="28"/>
                <w:szCs w:val="28"/>
              </w:rPr>
            </w:pPr>
          </w:p>
        </w:tc>
        <w:tc>
          <w:tcPr>
            <w:tcW w:w="1980" w:type="dxa"/>
          </w:tcPr>
          <w:p w:rsidR="00AF7F9D" w:rsidRPr="009A1E64" w:rsidRDefault="00AF7F9D" w:rsidP="00A83796">
            <w:pPr>
              <w:tabs>
                <w:tab w:val="left" w:pos="-5103"/>
              </w:tabs>
              <w:jc w:val="center"/>
              <w:rPr>
                <w:rFonts w:ascii="Angsana New" w:eastAsia="Cordia New" w:hAnsi="Angsana New"/>
                <w:sz w:val="28"/>
                <w:szCs w:val="28"/>
              </w:rPr>
            </w:pPr>
            <w:r w:rsidRPr="009A1E64">
              <w:rPr>
                <w:rFonts w:ascii="Angsana New" w:hAnsi="Angsana New" w:hint="cs"/>
                <w:sz w:val="28"/>
                <w:szCs w:val="28"/>
              </w:rPr>
              <w:t>Baht</w:t>
            </w:r>
          </w:p>
        </w:tc>
        <w:tc>
          <w:tcPr>
            <w:tcW w:w="236" w:type="dxa"/>
          </w:tcPr>
          <w:p w:rsidR="00AF7F9D" w:rsidRPr="009A1E64" w:rsidRDefault="00AF7F9D" w:rsidP="00A83796">
            <w:pPr>
              <w:tabs>
                <w:tab w:val="left" w:pos="-5103"/>
              </w:tabs>
              <w:jc w:val="center"/>
              <w:rPr>
                <w:rFonts w:ascii="Angsana New" w:eastAsia="Cordia New" w:hAnsi="Angsana New"/>
                <w:sz w:val="28"/>
                <w:szCs w:val="28"/>
                <w:cs/>
              </w:rPr>
            </w:pPr>
          </w:p>
        </w:tc>
        <w:tc>
          <w:tcPr>
            <w:tcW w:w="1924" w:type="dxa"/>
          </w:tcPr>
          <w:p w:rsidR="00AF7F9D" w:rsidRPr="009A1E64" w:rsidRDefault="00AF7F9D" w:rsidP="00A83796">
            <w:pPr>
              <w:tabs>
                <w:tab w:val="left" w:pos="-5103"/>
              </w:tabs>
              <w:jc w:val="center"/>
              <w:rPr>
                <w:rFonts w:ascii="Angsana New" w:eastAsia="Cordia New" w:hAnsi="Angsana New"/>
                <w:sz w:val="28"/>
                <w:szCs w:val="28"/>
              </w:rPr>
            </w:pPr>
            <w:r w:rsidRPr="009A1E64">
              <w:rPr>
                <w:rFonts w:ascii="Angsana New" w:hAnsi="Angsana New" w:hint="cs"/>
                <w:sz w:val="28"/>
                <w:szCs w:val="28"/>
              </w:rPr>
              <w:t>Baht</w:t>
            </w:r>
          </w:p>
        </w:tc>
      </w:tr>
      <w:tr w:rsidR="00CD34BF" w:rsidRPr="009A1E64" w:rsidTr="00CC44F8">
        <w:tc>
          <w:tcPr>
            <w:tcW w:w="4500" w:type="dxa"/>
          </w:tcPr>
          <w:p w:rsidR="00CD34BF" w:rsidRPr="009A1E64" w:rsidRDefault="00CD34BF" w:rsidP="00CD34BF">
            <w:pPr>
              <w:ind w:left="-108"/>
              <w:jc w:val="thaiDistribute"/>
              <w:rPr>
                <w:rFonts w:ascii="Angsana New" w:eastAsia="Cordia New" w:hAnsi="Angsana New"/>
                <w:b/>
                <w:bCs/>
                <w:spacing w:val="1"/>
                <w:sz w:val="28"/>
                <w:szCs w:val="28"/>
                <w:cs/>
              </w:rPr>
            </w:pPr>
            <w:r w:rsidRPr="009A1E64">
              <w:rPr>
                <w:rFonts w:ascii="Angsana New" w:eastAsia="Cordia New" w:hAnsi="Angsana New" w:hint="cs"/>
                <w:b/>
                <w:bCs/>
                <w:spacing w:val="1"/>
                <w:sz w:val="28"/>
                <w:szCs w:val="28"/>
              </w:rPr>
              <w:t>Transactions during the year ended 31 December 2015</w:t>
            </w:r>
          </w:p>
        </w:tc>
        <w:tc>
          <w:tcPr>
            <w:tcW w:w="1980" w:type="dxa"/>
          </w:tcPr>
          <w:p w:rsidR="00CD34BF" w:rsidRPr="009A1E64" w:rsidRDefault="00CD34BF" w:rsidP="00CD34BF">
            <w:pPr>
              <w:tabs>
                <w:tab w:val="left" w:pos="-5103"/>
              </w:tabs>
              <w:ind w:left="-108" w:right="162"/>
              <w:jc w:val="right"/>
              <w:rPr>
                <w:rFonts w:ascii="Angsana New" w:eastAsia="Cordia New" w:hAnsi="Angsana New"/>
                <w:b/>
                <w:bCs/>
                <w:sz w:val="28"/>
                <w:szCs w:val="28"/>
                <w:cs/>
              </w:rPr>
            </w:pPr>
          </w:p>
        </w:tc>
        <w:tc>
          <w:tcPr>
            <w:tcW w:w="236" w:type="dxa"/>
          </w:tcPr>
          <w:p w:rsidR="00CD34BF" w:rsidRPr="009A1E64" w:rsidRDefault="00CD34BF" w:rsidP="00CD34BF">
            <w:pPr>
              <w:tabs>
                <w:tab w:val="left" w:pos="-5103"/>
              </w:tabs>
              <w:ind w:left="-108" w:right="72"/>
              <w:jc w:val="right"/>
              <w:rPr>
                <w:rFonts w:ascii="Angsana New" w:eastAsia="Cordia New" w:hAnsi="Angsana New"/>
                <w:b/>
                <w:bCs/>
                <w:sz w:val="28"/>
                <w:szCs w:val="28"/>
                <w:cs/>
              </w:rPr>
            </w:pPr>
          </w:p>
        </w:tc>
        <w:tc>
          <w:tcPr>
            <w:tcW w:w="1924" w:type="dxa"/>
          </w:tcPr>
          <w:p w:rsidR="00CD34BF" w:rsidRPr="009A1E64" w:rsidRDefault="00CD34BF" w:rsidP="00CD34BF">
            <w:pPr>
              <w:tabs>
                <w:tab w:val="left" w:pos="-5103"/>
              </w:tabs>
              <w:ind w:left="-108" w:right="72"/>
              <w:jc w:val="right"/>
              <w:rPr>
                <w:rFonts w:ascii="Angsana New" w:eastAsia="Cordia New" w:hAnsi="Angsana New"/>
                <w:b/>
                <w:bCs/>
                <w:sz w:val="28"/>
                <w:szCs w:val="28"/>
                <w:cs/>
              </w:rPr>
            </w:pPr>
          </w:p>
        </w:tc>
      </w:tr>
      <w:tr w:rsidR="004F4775" w:rsidRPr="009A1E64" w:rsidTr="00A2653E">
        <w:tc>
          <w:tcPr>
            <w:tcW w:w="4500" w:type="dxa"/>
          </w:tcPr>
          <w:p w:rsidR="004F4775" w:rsidRPr="009A1E64" w:rsidRDefault="004F4775" w:rsidP="004F4775">
            <w:pPr>
              <w:ind w:left="-108"/>
              <w:jc w:val="thaiDistribute"/>
              <w:rPr>
                <w:rFonts w:ascii="Angsana New" w:eastAsia="Cordia New" w:hAnsi="Angsana New"/>
                <w:spacing w:val="1"/>
                <w:sz w:val="28"/>
                <w:szCs w:val="28"/>
                <w:cs/>
              </w:rPr>
            </w:pPr>
            <w:r w:rsidRPr="009A1E64">
              <w:rPr>
                <w:rFonts w:ascii="Angsana New" w:eastAsia="Cordia New" w:hAnsi="Angsana New" w:hint="cs"/>
                <w:spacing w:val="1"/>
                <w:sz w:val="28"/>
                <w:szCs w:val="28"/>
              </w:rPr>
              <w:t>Receives from business acquisition</w:t>
            </w:r>
          </w:p>
        </w:tc>
        <w:tc>
          <w:tcPr>
            <w:tcW w:w="1980" w:type="dxa"/>
          </w:tcPr>
          <w:p w:rsidR="004F4775" w:rsidRPr="004F4775" w:rsidRDefault="004F4775" w:rsidP="004F4775">
            <w:pPr>
              <w:tabs>
                <w:tab w:val="left" w:pos="-5103"/>
              </w:tabs>
              <w:ind w:left="-108" w:right="162"/>
              <w:jc w:val="right"/>
              <w:rPr>
                <w:rFonts w:ascii="Angsana New" w:eastAsia="Cordia New" w:hAnsi="Angsana New"/>
                <w:sz w:val="28"/>
                <w:szCs w:val="28"/>
              </w:rPr>
            </w:pPr>
            <w:r w:rsidRPr="004F4775">
              <w:rPr>
                <w:rFonts w:ascii="Angsana New" w:eastAsia="Cordia New" w:hAnsi="Angsana New"/>
                <w:sz w:val="28"/>
                <w:szCs w:val="28"/>
                <w:cs/>
              </w:rPr>
              <w:t>509,751,150.17</w:t>
            </w:r>
          </w:p>
        </w:tc>
        <w:tc>
          <w:tcPr>
            <w:tcW w:w="236" w:type="dxa"/>
          </w:tcPr>
          <w:p w:rsidR="004F4775" w:rsidRPr="004F4775" w:rsidRDefault="004F4775" w:rsidP="004F4775">
            <w:pPr>
              <w:tabs>
                <w:tab w:val="left" w:pos="-5103"/>
              </w:tabs>
              <w:ind w:left="-108" w:right="72"/>
              <w:jc w:val="right"/>
              <w:rPr>
                <w:rFonts w:ascii="Angsana New" w:eastAsia="Cordia New" w:hAnsi="Angsana New"/>
                <w:b/>
                <w:bCs/>
                <w:sz w:val="28"/>
                <w:szCs w:val="28"/>
                <w:cs/>
              </w:rPr>
            </w:pPr>
          </w:p>
        </w:tc>
        <w:tc>
          <w:tcPr>
            <w:tcW w:w="1924" w:type="dxa"/>
          </w:tcPr>
          <w:p w:rsidR="004F4775" w:rsidRPr="004F4775" w:rsidRDefault="004F4775" w:rsidP="004F4775">
            <w:pPr>
              <w:tabs>
                <w:tab w:val="left" w:pos="-5103"/>
              </w:tabs>
              <w:ind w:left="-108" w:right="162"/>
              <w:jc w:val="right"/>
              <w:rPr>
                <w:rFonts w:ascii="Angsana New" w:eastAsia="Cordia New" w:hAnsi="Angsana New"/>
                <w:sz w:val="28"/>
                <w:szCs w:val="28"/>
              </w:rPr>
            </w:pPr>
            <w:r w:rsidRPr="004F4775">
              <w:rPr>
                <w:rFonts w:ascii="Angsana New" w:eastAsia="Cordia New" w:hAnsi="Angsana New"/>
                <w:sz w:val="28"/>
                <w:szCs w:val="28"/>
                <w:cs/>
              </w:rPr>
              <w:t>509,751,150.17</w:t>
            </w:r>
          </w:p>
        </w:tc>
      </w:tr>
      <w:tr w:rsidR="004F4775" w:rsidRPr="009A1E64" w:rsidTr="00A2653E">
        <w:tc>
          <w:tcPr>
            <w:tcW w:w="4500" w:type="dxa"/>
          </w:tcPr>
          <w:p w:rsidR="004F4775" w:rsidRPr="009A1E64" w:rsidRDefault="004F4775" w:rsidP="004F4775">
            <w:pPr>
              <w:ind w:left="-108"/>
              <w:jc w:val="thaiDistribute"/>
              <w:rPr>
                <w:rFonts w:ascii="Angsana New" w:hAnsi="Angsana New"/>
                <w:sz w:val="28"/>
                <w:szCs w:val="28"/>
                <w:cs/>
              </w:rPr>
            </w:pPr>
            <w:r>
              <w:rPr>
                <w:rFonts w:ascii="Angsana New" w:hAnsi="Angsana New" w:hint="cs"/>
                <w:snapToGrid w:val="0"/>
                <w:sz w:val="28"/>
                <w:szCs w:val="28"/>
                <w:lang w:eastAsia="th-TH"/>
              </w:rPr>
              <w:t xml:space="preserve">Tranfer out to </w:t>
            </w:r>
            <w:r>
              <w:rPr>
                <w:rFonts w:ascii="Angsana New" w:hAnsi="Angsana New"/>
                <w:snapToGrid w:val="0"/>
                <w:sz w:val="28"/>
                <w:szCs w:val="28"/>
                <w:lang w:eastAsia="th-TH"/>
              </w:rPr>
              <w:t>p</w:t>
            </w:r>
            <w:r w:rsidRPr="009A1E64">
              <w:rPr>
                <w:rFonts w:ascii="Angsana New" w:hAnsi="Angsana New" w:hint="cs"/>
                <w:snapToGrid w:val="0"/>
                <w:sz w:val="28"/>
                <w:szCs w:val="28"/>
                <w:lang w:eastAsia="th-TH"/>
              </w:rPr>
              <w:t>ropety, plant and equipment</w:t>
            </w:r>
          </w:p>
        </w:tc>
        <w:tc>
          <w:tcPr>
            <w:tcW w:w="1980" w:type="dxa"/>
          </w:tcPr>
          <w:p w:rsidR="004F4775" w:rsidRPr="004F4775" w:rsidRDefault="004F4775" w:rsidP="004F4775">
            <w:pPr>
              <w:tabs>
                <w:tab w:val="left" w:pos="-5103"/>
              </w:tabs>
              <w:ind w:left="-108" w:right="162"/>
              <w:jc w:val="right"/>
              <w:rPr>
                <w:rFonts w:ascii="Angsana New" w:eastAsia="Cordia New" w:hAnsi="Angsana New"/>
                <w:sz w:val="28"/>
                <w:szCs w:val="28"/>
              </w:rPr>
            </w:pPr>
            <w:r w:rsidRPr="004F4775">
              <w:rPr>
                <w:rFonts w:ascii="Angsana New" w:eastAsia="Cordia New" w:hAnsi="Angsana New"/>
                <w:sz w:val="28"/>
                <w:szCs w:val="28"/>
                <w:cs/>
              </w:rPr>
              <w:t>(285,559,500.00)</w:t>
            </w:r>
          </w:p>
        </w:tc>
        <w:tc>
          <w:tcPr>
            <w:tcW w:w="236" w:type="dxa"/>
          </w:tcPr>
          <w:p w:rsidR="004F4775" w:rsidRPr="004F4775" w:rsidRDefault="004F4775" w:rsidP="004F4775">
            <w:pPr>
              <w:tabs>
                <w:tab w:val="left" w:pos="-5103"/>
              </w:tabs>
              <w:ind w:left="-108" w:right="72"/>
              <w:jc w:val="right"/>
              <w:rPr>
                <w:rFonts w:ascii="Angsana New" w:eastAsia="Cordia New" w:hAnsi="Angsana New"/>
                <w:b/>
                <w:bCs/>
                <w:sz w:val="28"/>
                <w:szCs w:val="28"/>
                <w:cs/>
              </w:rPr>
            </w:pPr>
          </w:p>
        </w:tc>
        <w:tc>
          <w:tcPr>
            <w:tcW w:w="1924" w:type="dxa"/>
          </w:tcPr>
          <w:p w:rsidR="004F4775" w:rsidRPr="004F4775" w:rsidRDefault="004F4775" w:rsidP="004F4775">
            <w:pPr>
              <w:tabs>
                <w:tab w:val="left" w:pos="-5103"/>
              </w:tabs>
              <w:ind w:left="-108" w:right="-108"/>
              <w:jc w:val="center"/>
              <w:rPr>
                <w:rFonts w:ascii="Angsana New" w:eastAsia="Cordia New" w:hAnsi="Angsana New"/>
                <w:sz w:val="28"/>
                <w:szCs w:val="28"/>
              </w:rPr>
            </w:pPr>
            <w:r w:rsidRPr="004F4775">
              <w:rPr>
                <w:rFonts w:ascii="Angsana New" w:eastAsia="Cordia New" w:hAnsi="Angsana New"/>
                <w:sz w:val="28"/>
                <w:szCs w:val="28"/>
                <w:cs/>
              </w:rPr>
              <w:t>-</w:t>
            </w:r>
          </w:p>
        </w:tc>
      </w:tr>
      <w:tr w:rsidR="004F4775" w:rsidRPr="009A1E64" w:rsidTr="003D178F">
        <w:tc>
          <w:tcPr>
            <w:tcW w:w="4500" w:type="dxa"/>
            <w:shd w:val="clear" w:color="auto" w:fill="auto"/>
          </w:tcPr>
          <w:p w:rsidR="004F4775" w:rsidRPr="009A1E64" w:rsidRDefault="004F4775" w:rsidP="004F4775">
            <w:pPr>
              <w:ind w:left="-108"/>
              <w:jc w:val="thaiDistribute"/>
              <w:rPr>
                <w:rFonts w:ascii="Angsana New" w:hAnsi="Angsana New"/>
                <w:snapToGrid w:val="0"/>
                <w:sz w:val="28"/>
                <w:szCs w:val="28"/>
                <w:lang w:eastAsia="th-TH"/>
              </w:rPr>
            </w:pPr>
            <w:r w:rsidRPr="003472C9">
              <w:rPr>
                <w:rFonts w:ascii="Angsana New" w:eastAsia="Cordia New" w:hAnsi="Angsana New"/>
                <w:spacing w:val="1"/>
                <w:sz w:val="28"/>
                <w:szCs w:val="28"/>
              </w:rPr>
              <w:t>Depreciationfor the year</w:t>
            </w:r>
          </w:p>
        </w:tc>
        <w:tc>
          <w:tcPr>
            <w:tcW w:w="1980" w:type="dxa"/>
            <w:tcBorders>
              <w:bottom w:val="single" w:sz="4" w:space="0" w:color="000000"/>
            </w:tcBorders>
          </w:tcPr>
          <w:p w:rsidR="004F4775" w:rsidRPr="004F4775" w:rsidRDefault="004F4775" w:rsidP="004F4775">
            <w:pPr>
              <w:tabs>
                <w:tab w:val="left" w:pos="-5103"/>
              </w:tabs>
              <w:ind w:left="-108" w:right="-108"/>
              <w:jc w:val="center"/>
              <w:rPr>
                <w:rFonts w:ascii="Angsana New" w:eastAsia="Cordia New" w:hAnsi="Angsana New"/>
                <w:sz w:val="28"/>
                <w:szCs w:val="28"/>
              </w:rPr>
            </w:pPr>
            <w:r w:rsidRPr="004F4775">
              <w:rPr>
                <w:rFonts w:ascii="Angsana New" w:eastAsia="Cordia New" w:hAnsi="Angsana New"/>
                <w:sz w:val="28"/>
                <w:szCs w:val="28"/>
                <w:cs/>
              </w:rPr>
              <w:t>-</w:t>
            </w:r>
          </w:p>
        </w:tc>
        <w:tc>
          <w:tcPr>
            <w:tcW w:w="236" w:type="dxa"/>
          </w:tcPr>
          <w:p w:rsidR="004F4775" w:rsidRPr="004F4775" w:rsidRDefault="004F4775" w:rsidP="004F4775">
            <w:pPr>
              <w:tabs>
                <w:tab w:val="left" w:pos="-5103"/>
              </w:tabs>
              <w:ind w:left="-108" w:right="72"/>
              <w:jc w:val="right"/>
              <w:rPr>
                <w:rFonts w:ascii="Angsana New" w:eastAsia="Cordia New" w:hAnsi="Angsana New"/>
                <w:sz w:val="28"/>
                <w:szCs w:val="28"/>
                <w:cs/>
              </w:rPr>
            </w:pPr>
          </w:p>
        </w:tc>
        <w:tc>
          <w:tcPr>
            <w:tcW w:w="1924" w:type="dxa"/>
            <w:tcBorders>
              <w:bottom w:val="single" w:sz="4" w:space="0" w:color="000000"/>
            </w:tcBorders>
          </w:tcPr>
          <w:p w:rsidR="004F4775" w:rsidRPr="004F4775" w:rsidRDefault="004F4775" w:rsidP="004F4775">
            <w:pPr>
              <w:tabs>
                <w:tab w:val="left" w:pos="-5103"/>
              </w:tabs>
              <w:ind w:left="-108" w:right="162"/>
              <w:jc w:val="right"/>
              <w:rPr>
                <w:rFonts w:ascii="Angsana New" w:eastAsia="Cordia New" w:hAnsi="Angsana New"/>
                <w:sz w:val="28"/>
                <w:szCs w:val="28"/>
                <w:cs/>
              </w:rPr>
            </w:pPr>
            <w:r w:rsidRPr="004F4775">
              <w:rPr>
                <w:rFonts w:ascii="Angsana New" w:eastAsia="Cordia New" w:hAnsi="Angsana New"/>
                <w:sz w:val="28"/>
                <w:szCs w:val="28"/>
              </w:rPr>
              <w:t>(1</w:t>
            </w:r>
            <w:r w:rsidRPr="004F4775">
              <w:rPr>
                <w:rFonts w:ascii="Angsana New" w:eastAsia="Cordia New" w:hAnsi="Angsana New"/>
                <w:sz w:val="28"/>
                <w:szCs w:val="28"/>
                <w:cs/>
              </w:rPr>
              <w:t>,</w:t>
            </w:r>
            <w:r w:rsidRPr="004F4775">
              <w:rPr>
                <w:rFonts w:ascii="Angsana New" w:eastAsia="Cordia New" w:hAnsi="Angsana New"/>
                <w:sz w:val="28"/>
                <w:szCs w:val="28"/>
              </w:rPr>
              <w:t>392</w:t>
            </w:r>
            <w:r w:rsidRPr="004F4775">
              <w:rPr>
                <w:rFonts w:ascii="Angsana New" w:eastAsia="Cordia New" w:hAnsi="Angsana New"/>
                <w:sz w:val="28"/>
                <w:szCs w:val="28"/>
                <w:cs/>
              </w:rPr>
              <w:t>,</w:t>
            </w:r>
            <w:r w:rsidRPr="004F4775">
              <w:rPr>
                <w:rFonts w:ascii="Angsana New" w:eastAsia="Cordia New" w:hAnsi="Angsana New"/>
                <w:sz w:val="28"/>
                <w:szCs w:val="28"/>
              </w:rPr>
              <w:t>636.50)</w:t>
            </w:r>
          </w:p>
        </w:tc>
      </w:tr>
      <w:tr w:rsidR="004F4775" w:rsidRPr="009A1E64" w:rsidTr="00A2653E">
        <w:tc>
          <w:tcPr>
            <w:tcW w:w="4500" w:type="dxa"/>
          </w:tcPr>
          <w:p w:rsidR="004F4775" w:rsidRPr="009A1E64" w:rsidRDefault="004F4775" w:rsidP="004F4775">
            <w:pPr>
              <w:ind w:left="-108"/>
              <w:jc w:val="thaiDistribute"/>
              <w:rPr>
                <w:rFonts w:ascii="Angsana New" w:eastAsia="Cordia New" w:hAnsi="Angsana New"/>
                <w:spacing w:val="1"/>
                <w:sz w:val="28"/>
                <w:szCs w:val="28"/>
                <w:cs/>
              </w:rPr>
            </w:pPr>
            <w:r w:rsidRPr="009A1E64">
              <w:rPr>
                <w:rFonts w:ascii="Angsana New" w:eastAsia="Cordia New" w:hAnsi="Angsana New" w:hint="cs"/>
                <w:b/>
                <w:bCs/>
                <w:spacing w:val="1"/>
                <w:sz w:val="28"/>
                <w:szCs w:val="28"/>
              </w:rPr>
              <w:t>Ending Carrying Amount</w:t>
            </w:r>
          </w:p>
        </w:tc>
        <w:tc>
          <w:tcPr>
            <w:tcW w:w="1980" w:type="dxa"/>
            <w:tcBorders>
              <w:top w:val="single" w:sz="4" w:space="0" w:color="000000"/>
              <w:bottom w:val="double" w:sz="4" w:space="0" w:color="auto"/>
            </w:tcBorders>
          </w:tcPr>
          <w:p w:rsidR="004F4775" w:rsidRPr="004F4775" w:rsidRDefault="004F4775" w:rsidP="004F4775">
            <w:pPr>
              <w:tabs>
                <w:tab w:val="left" w:pos="-5103"/>
              </w:tabs>
              <w:ind w:left="-108" w:right="162"/>
              <w:jc w:val="right"/>
              <w:rPr>
                <w:rFonts w:ascii="Angsana New" w:eastAsia="Cordia New" w:hAnsi="Angsana New"/>
                <w:b/>
                <w:bCs/>
                <w:sz w:val="28"/>
                <w:szCs w:val="28"/>
              </w:rPr>
            </w:pPr>
            <w:r w:rsidRPr="004F4775">
              <w:rPr>
                <w:rFonts w:ascii="Angsana New" w:eastAsia="Cordia New" w:hAnsi="Angsana New"/>
                <w:b/>
                <w:bCs/>
                <w:sz w:val="28"/>
                <w:szCs w:val="28"/>
                <w:cs/>
              </w:rPr>
              <w:t>509,751,150.17</w:t>
            </w:r>
          </w:p>
        </w:tc>
        <w:tc>
          <w:tcPr>
            <w:tcW w:w="236" w:type="dxa"/>
          </w:tcPr>
          <w:p w:rsidR="004F4775" w:rsidRPr="004F4775" w:rsidRDefault="004F4775" w:rsidP="004F4775">
            <w:pPr>
              <w:tabs>
                <w:tab w:val="left" w:pos="-5103"/>
              </w:tabs>
              <w:ind w:left="-108" w:right="72"/>
              <w:jc w:val="right"/>
              <w:rPr>
                <w:rFonts w:ascii="Angsana New" w:eastAsia="Cordia New" w:hAnsi="Angsana New"/>
                <w:b/>
                <w:bCs/>
                <w:sz w:val="28"/>
                <w:szCs w:val="28"/>
                <w:cs/>
              </w:rPr>
            </w:pPr>
          </w:p>
        </w:tc>
        <w:tc>
          <w:tcPr>
            <w:tcW w:w="1924" w:type="dxa"/>
            <w:tcBorders>
              <w:top w:val="single" w:sz="4" w:space="0" w:color="000000"/>
              <w:bottom w:val="double" w:sz="4" w:space="0" w:color="auto"/>
            </w:tcBorders>
          </w:tcPr>
          <w:p w:rsidR="004F4775" w:rsidRPr="004F4775" w:rsidRDefault="004F4775" w:rsidP="004F4775">
            <w:pPr>
              <w:tabs>
                <w:tab w:val="left" w:pos="-5103"/>
              </w:tabs>
              <w:ind w:left="-108" w:right="162"/>
              <w:jc w:val="right"/>
              <w:rPr>
                <w:rFonts w:ascii="Angsana New" w:eastAsia="Cordia New" w:hAnsi="Angsana New"/>
                <w:b/>
                <w:bCs/>
                <w:sz w:val="28"/>
                <w:szCs w:val="28"/>
              </w:rPr>
            </w:pPr>
            <w:r w:rsidRPr="004F4775">
              <w:rPr>
                <w:rFonts w:ascii="Angsana New" w:eastAsia="Cordia New" w:hAnsi="Angsana New"/>
                <w:b/>
                <w:bCs/>
                <w:sz w:val="28"/>
                <w:szCs w:val="28"/>
              </w:rPr>
              <w:t>587</w:t>
            </w:r>
            <w:r w:rsidRPr="004F4775">
              <w:rPr>
                <w:rFonts w:ascii="Angsana New" w:eastAsia="Cordia New" w:hAnsi="Angsana New"/>
                <w:b/>
                <w:bCs/>
                <w:sz w:val="28"/>
                <w:szCs w:val="28"/>
                <w:cs/>
              </w:rPr>
              <w:t>,</w:t>
            </w:r>
            <w:r w:rsidRPr="004F4775">
              <w:rPr>
                <w:rFonts w:ascii="Angsana New" w:eastAsia="Cordia New" w:hAnsi="Angsana New"/>
                <w:b/>
                <w:bCs/>
                <w:sz w:val="28"/>
                <w:szCs w:val="28"/>
              </w:rPr>
              <w:t>976</w:t>
            </w:r>
            <w:r w:rsidRPr="004F4775">
              <w:rPr>
                <w:rFonts w:ascii="Angsana New" w:eastAsia="Cordia New" w:hAnsi="Angsana New"/>
                <w:b/>
                <w:bCs/>
                <w:sz w:val="28"/>
                <w:szCs w:val="28"/>
                <w:cs/>
              </w:rPr>
              <w:t>,</w:t>
            </w:r>
            <w:r w:rsidRPr="004F4775">
              <w:rPr>
                <w:rFonts w:ascii="Angsana New" w:eastAsia="Cordia New" w:hAnsi="Angsana New"/>
                <w:b/>
                <w:bCs/>
                <w:sz w:val="28"/>
                <w:szCs w:val="28"/>
              </w:rPr>
              <w:t>169.42</w:t>
            </w:r>
          </w:p>
        </w:tc>
      </w:tr>
      <w:tr w:rsidR="00CD34BF" w:rsidRPr="009A1E64" w:rsidTr="00D95ED3">
        <w:tc>
          <w:tcPr>
            <w:tcW w:w="4500" w:type="dxa"/>
          </w:tcPr>
          <w:p w:rsidR="00CD34BF" w:rsidRPr="009A1E64" w:rsidRDefault="00CD34BF" w:rsidP="00CD34BF">
            <w:pPr>
              <w:ind w:left="-108"/>
              <w:jc w:val="thaiDistribute"/>
              <w:rPr>
                <w:rFonts w:ascii="Angsana New" w:eastAsia="Cordia New" w:hAnsi="Angsana New"/>
                <w:b/>
                <w:bCs/>
                <w:spacing w:val="1"/>
                <w:sz w:val="28"/>
                <w:szCs w:val="28"/>
                <w:cs/>
              </w:rPr>
            </w:pPr>
            <w:r w:rsidRPr="009A1E64">
              <w:rPr>
                <w:rFonts w:ascii="Angsana New" w:eastAsia="Cordia New" w:hAnsi="Angsana New" w:hint="cs"/>
                <w:b/>
                <w:bCs/>
                <w:spacing w:val="1"/>
                <w:sz w:val="28"/>
                <w:szCs w:val="28"/>
              </w:rPr>
              <w:t>As at 31 December 201</w:t>
            </w:r>
            <w:r w:rsidRPr="009A1E64">
              <w:rPr>
                <w:rFonts w:ascii="Angsana New" w:eastAsia="Cordia New" w:hAnsi="Angsana New" w:hint="cs"/>
                <w:b/>
                <w:bCs/>
                <w:spacing w:val="1"/>
                <w:sz w:val="28"/>
                <w:szCs w:val="28"/>
                <w:cs/>
              </w:rPr>
              <w:t>6</w:t>
            </w:r>
          </w:p>
        </w:tc>
        <w:tc>
          <w:tcPr>
            <w:tcW w:w="1980" w:type="dxa"/>
            <w:tcBorders>
              <w:top w:val="double" w:sz="4" w:space="0" w:color="auto"/>
            </w:tcBorders>
          </w:tcPr>
          <w:p w:rsidR="00CD34BF" w:rsidRPr="009A1E64" w:rsidRDefault="00CD34BF" w:rsidP="00CD34BF">
            <w:pPr>
              <w:tabs>
                <w:tab w:val="left" w:pos="-5103"/>
              </w:tabs>
              <w:ind w:left="-108" w:right="162"/>
              <w:jc w:val="thaiDistribute"/>
              <w:rPr>
                <w:rFonts w:ascii="Angsana New" w:eastAsia="Cordia New" w:hAnsi="Angsana New"/>
                <w:sz w:val="28"/>
                <w:szCs w:val="28"/>
              </w:rPr>
            </w:pPr>
          </w:p>
        </w:tc>
        <w:tc>
          <w:tcPr>
            <w:tcW w:w="236" w:type="dxa"/>
          </w:tcPr>
          <w:p w:rsidR="00CD34BF" w:rsidRPr="009A1E64" w:rsidRDefault="00CD34BF" w:rsidP="00CD34BF">
            <w:pPr>
              <w:tabs>
                <w:tab w:val="left" w:pos="-5103"/>
              </w:tabs>
              <w:ind w:left="-108" w:right="72"/>
              <w:jc w:val="right"/>
              <w:rPr>
                <w:rFonts w:ascii="Angsana New" w:eastAsia="Cordia New" w:hAnsi="Angsana New"/>
                <w:b/>
                <w:bCs/>
                <w:sz w:val="28"/>
                <w:szCs w:val="28"/>
                <w:cs/>
              </w:rPr>
            </w:pPr>
          </w:p>
        </w:tc>
        <w:tc>
          <w:tcPr>
            <w:tcW w:w="1924" w:type="dxa"/>
            <w:tcBorders>
              <w:top w:val="double" w:sz="4" w:space="0" w:color="auto"/>
            </w:tcBorders>
          </w:tcPr>
          <w:p w:rsidR="00CD34BF" w:rsidRPr="009A1E64" w:rsidRDefault="00CD34BF" w:rsidP="00CD34BF">
            <w:pPr>
              <w:tabs>
                <w:tab w:val="left" w:pos="-5103"/>
              </w:tabs>
              <w:ind w:left="-108" w:right="72"/>
              <w:jc w:val="right"/>
              <w:rPr>
                <w:rFonts w:ascii="Angsana New" w:eastAsia="Cordia New" w:hAnsi="Angsana New"/>
                <w:b/>
                <w:bCs/>
                <w:sz w:val="28"/>
                <w:szCs w:val="28"/>
                <w:cs/>
              </w:rPr>
            </w:pPr>
          </w:p>
        </w:tc>
      </w:tr>
      <w:tr w:rsidR="004F4775" w:rsidRPr="009A1E64" w:rsidTr="00D95ED3">
        <w:tc>
          <w:tcPr>
            <w:tcW w:w="4500" w:type="dxa"/>
          </w:tcPr>
          <w:p w:rsidR="004F4775" w:rsidRPr="009A1E64" w:rsidRDefault="004F4775" w:rsidP="004F4775">
            <w:pPr>
              <w:ind w:left="-108"/>
              <w:jc w:val="thaiDistribute"/>
              <w:rPr>
                <w:rFonts w:ascii="Angsana New" w:eastAsia="Cordia New" w:hAnsi="Angsana New"/>
                <w:spacing w:val="1"/>
                <w:sz w:val="28"/>
                <w:szCs w:val="28"/>
                <w:cs/>
              </w:rPr>
            </w:pPr>
            <w:r w:rsidRPr="009A1E64">
              <w:rPr>
                <w:rFonts w:ascii="Angsana New" w:eastAsia="Cordia New" w:hAnsi="Angsana New" w:hint="cs"/>
                <w:spacing w:val="1"/>
                <w:sz w:val="28"/>
                <w:szCs w:val="28"/>
              </w:rPr>
              <w:t>Cost</w:t>
            </w:r>
          </w:p>
        </w:tc>
        <w:tc>
          <w:tcPr>
            <w:tcW w:w="1980" w:type="dxa"/>
          </w:tcPr>
          <w:p w:rsidR="004F4775" w:rsidRPr="004F4775" w:rsidRDefault="004F4775" w:rsidP="004F4775">
            <w:pPr>
              <w:tabs>
                <w:tab w:val="left" w:pos="-5103"/>
              </w:tabs>
              <w:ind w:left="-108" w:right="162"/>
              <w:jc w:val="right"/>
              <w:rPr>
                <w:rFonts w:ascii="Angsana New" w:eastAsia="Cordia New" w:hAnsi="Angsana New"/>
                <w:sz w:val="28"/>
                <w:szCs w:val="28"/>
              </w:rPr>
            </w:pPr>
            <w:r w:rsidRPr="004F4775">
              <w:rPr>
                <w:rFonts w:ascii="Angsana New" w:eastAsia="Cordia New" w:hAnsi="Angsana New"/>
                <w:sz w:val="28"/>
                <w:szCs w:val="28"/>
                <w:cs/>
              </w:rPr>
              <w:t>509,751,150.17</w:t>
            </w:r>
          </w:p>
        </w:tc>
        <w:tc>
          <w:tcPr>
            <w:tcW w:w="236" w:type="dxa"/>
          </w:tcPr>
          <w:p w:rsidR="004F4775" w:rsidRPr="004F4775" w:rsidRDefault="004F4775" w:rsidP="004F4775">
            <w:pPr>
              <w:tabs>
                <w:tab w:val="left" w:pos="-5103"/>
              </w:tabs>
              <w:ind w:left="-108" w:right="72"/>
              <w:jc w:val="right"/>
              <w:rPr>
                <w:rFonts w:ascii="Angsana New" w:eastAsia="Cordia New" w:hAnsi="Angsana New"/>
                <w:b/>
                <w:bCs/>
                <w:sz w:val="28"/>
                <w:szCs w:val="28"/>
                <w:cs/>
              </w:rPr>
            </w:pPr>
          </w:p>
        </w:tc>
        <w:tc>
          <w:tcPr>
            <w:tcW w:w="1924" w:type="dxa"/>
          </w:tcPr>
          <w:p w:rsidR="004F4775" w:rsidRPr="004F4775" w:rsidRDefault="004F4775" w:rsidP="004F4775">
            <w:pPr>
              <w:tabs>
                <w:tab w:val="left" w:pos="-5103"/>
              </w:tabs>
              <w:ind w:left="-108" w:right="162"/>
              <w:jc w:val="right"/>
              <w:rPr>
                <w:rFonts w:ascii="Angsana New" w:eastAsia="Cordia New" w:hAnsi="Angsana New"/>
                <w:sz w:val="28"/>
                <w:szCs w:val="28"/>
              </w:rPr>
            </w:pPr>
            <w:r w:rsidRPr="004F4775">
              <w:rPr>
                <w:rFonts w:ascii="Angsana New" w:eastAsia="Cordia New" w:hAnsi="Angsana New"/>
                <w:sz w:val="28"/>
                <w:szCs w:val="28"/>
              </w:rPr>
              <w:t>615</w:t>
            </w:r>
            <w:r w:rsidRPr="004F4775">
              <w:rPr>
                <w:rFonts w:ascii="Angsana New" w:eastAsia="Cordia New" w:hAnsi="Angsana New"/>
                <w:sz w:val="28"/>
                <w:szCs w:val="28"/>
                <w:cs/>
              </w:rPr>
              <w:t>,</w:t>
            </w:r>
            <w:r w:rsidRPr="004F4775">
              <w:rPr>
                <w:rFonts w:ascii="Angsana New" w:eastAsia="Cordia New" w:hAnsi="Angsana New"/>
                <w:sz w:val="28"/>
                <w:szCs w:val="28"/>
              </w:rPr>
              <w:t>672</w:t>
            </w:r>
            <w:r w:rsidRPr="004F4775">
              <w:rPr>
                <w:rFonts w:ascii="Angsana New" w:eastAsia="Cordia New" w:hAnsi="Angsana New"/>
                <w:sz w:val="28"/>
                <w:szCs w:val="28"/>
                <w:cs/>
              </w:rPr>
              <w:t>,</w:t>
            </w:r>
            <w:r w:rsidRPr="004F4775">
              <w:rPr>
                <w:rFonts w:ascii="Angsana New" w:eastAsia="Cordia New" w:hAnsi="Angsana New"/>
                <w:sz w:val="28"/>
                <w:szCs w:val="28"/>
              </w:rPr>
              <w:t>312.34</w:t>
            </w:r>
          </w:p>
        </w:tc>
      </w:tr>
      <w:tr w:rsidR="004F4775" w:rsidRPr="009A1E64" w:rsidTr="00CD34BF">
        <w:tc>
          <w:tcPr>
            <w:tcW w:w="4500" w:type="dxa"/>
            <w:shd w:val="clear" w:color="auto" w:fill="auto"/>
          </w:tcPr>
          <w:p w:rsidR="004F4775" w:rsidRPr="000C0E84" w:rsidRDefault="004F4775" w:rsidP="004F4775">
            <w:pPr>
              <w:ind w:left="-108"/>
              <w:jc w:val="thaiDistribute"/>
              <w:rPr>
                <w:rFonts w:ascii="Angsana New" w:eastAsia="Cordia New" w:hAnsi="Angsana New"/>
                <w:spacing w:val="1"/>
                <w:sz w:val="28"/>
                <w:szCs w:val="28"/>
              </w:rPr>
            </w:pPr>
            <w:r>
              <w:rPr>
                <w:rFonts w:ascii="Angsana New" w:eastAsia="Cordia New" w:hAnsi="Angsana New"/>
                <w:snapToGrid w:val="0"/>
                <w:color w:val="000000"/>
                <w:sz w:val="28"/>
                <w:szCs w:val="28"/>
                <w:u w:val="single"/>
                <w:lang w:eastAsia="th-TH"/>
              </w:rPr>
              <w:t>Less</w:t>
            </w:r>
            <w:r>
              <w:rPr>
                <w:rFonts w:ascii="Angsana New" w:eastAsia="Cordia New" w:hAnsi="Angsana New"/>
                <w:snapToGrid w:val="0"/>
                <w:color w:val="000000"/>
                <w:sz w:val="28"/>
                <w:szCs w:val="28"/>
                <w:lang w:eastAsia="th-TH"/>
              </w:rPr>
              <w:t>Accumulate d</w:t>
            </w:r>
            <w:r w:rsidRPr="00CD34BF">
              <w:rPr>
                <w:rFonts w:ascii="Angsana New" w:eastAsia="Cordia New" w:hAnsi="Angsana New"/>
                <w:snapToGrid w:val="0"/>
                <w:color w:val="000000"/>
                <w:sz w:val="28"/>
                <w:szCs w:val="28"/>
                <w:lang w:eastAsia="th-TH"/>
              </w:rPr>
              <w:t>epreciation</w:t>
            </w:r>
          </w:p>
        </w:tc>
        <w:tc>
          <w:tcPr>
            <w:tcW w:w="1980" w:type="dxa"/>
            <w:tcBorders>
              <w:bottom w:val="single" w:sz="4" w:space="0" w:color="000000"/>
            </w:tcBorders>
          </w:tcPr>
          <w:p w:rsidR="004F4775" w:rsidRPr="004F4775" w:rsidRDefault="004F4775" w:rsidP="004F4775">
            <w:pPr>
              <w:tabs>
                <w:tab w:val="left" w:pos="-5103"/>
              </w:tabs>
              <w:ind w:left="-108" w:right="-108"/>
              <w:jc w:val="center"/>
              <w:rPr>
                <w:rFonts w:ascii="Angsana New" w:eastAsia="Cordia New" w:hAnsi="Angsana New"/>
                <w:sz w:val="28"/>
                <w:szCs w:val="28"/>
              </w:rPr>
            </w:pPr>
            <w:r w:rsidRPr="004F4775">
              <w:rPr>
                <w:rFonts w:ascii="Angsana New" w:eastAsia="Cordia New" w:hAnsi="Angsana New"/>
                <w:sz w:val="28"/>
                <w:szCs w:val="28"/>
                <w:cs/>
              </w:rPr>
              <w:t>-</w:t>
            </w:r>
          </w:p>
        </w:tc>
        <w:tc>
          <w:tcPr>
            <w:tcW w:w="236" w:type="dxa"/>
          </w:tcPr>
          <w:p w:rsidR="004F4775" w:rsidRPr="004F4775" w:rsidRDefault="004F4775" w:rsidP="004F4775">
            <w:pPr>
              <w:tabs>
                <w:tab w:val="left" w:pos="-5103"/>
              </w:tabs>
              <w:ind w:left="-108" w:right="72"/>
              <w:jc w:val="right"/>
              <w:rPr>
                <w:rFonts w:ascii="Angsana New" w:eastAsia="Cordia New" w:hAnsi="Angsana New"/>
                <w:sz w:val="28"/>
                <w:szCs w:val="28"/>
                <w:cs/>
              </w:rPr>
            </w:pPr>
          </w:p>
        </w:tc>
        <w:tc>
          <w:tcPr>
            <w:tcW w:w="1924" w:type="dxa"/>
            <w:tcBorders>
              <w:bottom w:val="single" w:sz="4" w:space="0" w:color="000000"/>
            </w:tcBorders>
          </w:tcPr>
          <w:p w:rsidR="004F4775" w:rsidRPr="004F4775" w:rsidRDefault="004F4775" w:rsidP="004F4775">
            <w:pPr>
              <w:tabs>
                <w:tab w:val="left" w:pos="-5103"/>
              </w:tabs>
              <w:ind w:left="-108" w:right="162"/>
              <w:jc w:val="right"/>
              <w:rPr>
                <w:rFonts w:ascii="Angsana New" w:eastAsia="Cordia New" w:hAnsi="Angsana New"/>
                <w:sz w:val="28"/>
                <w:szCs w:val="28"/>
                <w:cs/>
              </w:rPr>
            </w:pPr>
            <w:r w:rsidRPr="004F4775">
              <w:rPr>
                <w:rFonts w:ascii="Angsana New" w:eastAsia="Cordia New" w:hAnsi="Angsana New"/>
                <w:sz w:val="28"/>
                <w:szCs w:val="28"/>
              </w:rPr>
              <w:t>(27,696,142.92)</w:t>
            </w:r>
          </w:p>
        </w:tc>
      </w:tr>
      <w:tr w:rsidR="004F4775" w:rsidRPr="009A1E64" w:rsidTr="00A83796">
        <w:tc>
          <w:tcPr>
            <w:tcW w:w="4500" w:type="dxa"/>
          </w:tcPr>
          <w:p w:rsidR="004F4775" w:rsidRPr="009A1E64" w:rsidRDefault="004F4775" w:rsidP="004F4775">
            <w:pPr>
              <w:ind w:left="-108"/>
              <w:jc w:val="thaiDistribute"/>
              <w:rPr>
                <w:rFonts w:ascii="Angsana New" w:eastAsia="Cordia New" w:hAnsi="Angsana New"/>
                <w:b/>
                <w:bCs/>
                <w:spacing w:val="1"/>
                <w:sz w:val="28"/>
                <w:szCs w:val="28"/>
                <w:cs/>
              </w:rPr>
            </w:pPr>
            <w:r w:rsidRPr="009A1E64">
              <w:rPr>
                <w:rFonts w:ascii="Angsana New" w:eastAsia="Cordia New" w:hAnsi="Angsana New" w:hint="cs"/>
                <w:b/>
                <w:bCs/>
                <w:spacing w:val="1"/>
                <w:sz w:val="28"/>
                <w:szCs w:val="28"/>
              </w:rPr>
              <w:t>Carrying Amount</w:t>
            </w:r>
          </w:p>
        </w:tc>
        <w:tc>
          <w:tcPr>
            <w:tcW w:w="1980" w:type="dxa"/>
            <w:tcBorders>
              <w:top w:val="single" w:sz="4" w:space="0" w:color="000000"/>
              <w:bottom w:val="double" w:sz="4" w:space="0" w:color="auto"/>
            </w:tcBorders>
          </w:tcPr>
          <w:p w:rsidR="004F4775" w:rsidRPr="004F4775" w:rsidRDefault="004F4775" w:rsidP="004F4775">
            <w:pPr>
              <w:tabs>
                <w:tab w:val="left" w:pos="-5103"/>
              </w:tabs>
              <w:ind w:left="-108" w:right="162"/>
              <w:jc w:val="right"/>
              <w:rPr>
                <w:rFonts w:ascii="Angsana New" w:eastAsia="Cordia New" w:hAnsi="Angsana New"/>
                <w:b/>
                <w:bCs/>
                <w:sz w:val="28"/>
                <w:szCs w:val="28"/>
              </w:rPr>
            </w:pPr>
            <w:r w:rsidRPr="004F4775">
              <w:rPr>
                <w:rFonts w:ascii="Angsana New" w:eastAsia="Cordia New" w:hAnsi="Angsana New"/>
                <w:b/>
                <w:bCs/>
                <w:sz w:val="28"/>
                <w:szCs w:val="28"/>
                <w:cs/>
              </w:rPr>
              <w:t>509,751,150.17</w:t>
            </w:r>
          </w:p>
        </w:tc>
        <w:tc>
          <w:tcPr>
            <w:tcW w:w="236" w:type="dxa"/>
          </w:tcPr>
          <w:p w:rsidR="004F4775" w:rsidRPr="004F4775" w:rsidRDefault="004F4775" w:rsidP="004F4775">
            <w:pPr>
              <w:tabs>
                <w:tab w:val="left" w:pos="-5103"/>
              </w:tabs>
              <w:ind w:left="-108" w:right="72"/>
              <w:jc w:val="right"/>
              <w:rPr>
                <w:rFonts w:ascii="Angsana New" w:eastAsia="Cordia New" w:hAnsi="Angsana New"/>
                <w:b/>
                <w:bCs/>
                <w:sz w:val="28"/>
                <w:szCs w:val="28"/>
                <w:cs/>
              </w:rPr>
            </w:pPr>
          </w:p>
        </w:tc>
        <w:tc>
          <w:tcPr>
            <w:tcW w:w="1924" w:type="dxa"/>
            <w:tcBorders>
              <w:top w:val="single" w:sz="4" w:space="0" w:color="000000"/>
              <w:bottom w:val="double" w:sz="4" w:space="0" w:color="auto"/>
            </w:tcBorders>
          </w:tcPr>
          <w:p w:rsidR="004F4775" w:rsidRPr="004F4775" w:rsidRDefault="004F4775" w:rsidP="004F4775">
            <w:pPr>
              <w:tabs>
                <w:tab w:val="left" w:pos="-5103"/>
              </w:tabs>
              <w:ind w:left="-108" w:right="162"/>
              <w:jc w:val="right"/>
              <w:rPr>
                <w:rFonts w:ascii="Angsana New" w:eastAsia="Cordia New" w:hAnsi="Angsana New"/>
                <w:b/>
                <w:bCs/>
                <w:sz w:val="28"/>
                <w:szCs w:val="28"/>
              </w:rPr>
            </w:pPr>
            <w:r w:rsidRPr="004F4775">
              <w:rPr>
                <w:rFonts w:ascii="Angsana New" w:eastAsia="Cordia New" w:hAnsi="Angsana New"/>
                <w:b/>
                <w:bCs/>
                <w:sz w:val="28"/>
                <w:szCs w:val="28"/>
              </w:rPr>
              <w:t>587</w:t>
            </w:r>
            <w:r w:rsidRPr="004F4775">
              <w:rPr>
                <w:rFonts w:ascii="Angsana New" w:eastAsia="Cordia New" w:hAnsi="Angsana New"/>
                <w:b/>
                <w:bCs/>
                <w:sz w:val="28"/>
                <w:szCs w:val="28"/>
                <w:cs/>
              </w:rPr>
              <w:t>,</w:t>
            </w:r>
            <w:r w:rsidRPr="004F4775">
              <w:rPr>
                <w:rFonts w:ascii="Angsana New" w:eastAsia="Cordia New" w:hAnsi="Angsana New"/>
                <w:b/>
                <w:bCs/>
                <w:sz w:val="28"/>
                <w:szCs w:val="28"/>
              </w:rPr>
              <w:t>976</w:t>
            </w:r>
            <w:r w:rsidRPr="004F4775">
              <w:rPr>
                <w:rFonts w:ascii="Angsana New" w:eastAsia="Cordia New" w:hAnsi="Angsana New"/>
                <w:b/>
                <w:bCs/>
                <w:sz w:val="28"/>
                <w:szCs w:val="28"/>
                <w:cs/>
              </w:rPr>
              <w:t>,</w:t>
            </w:r>
            <w:r w:rsidRPr="004F4775">
              <w:rPr>
                <w:rFonts w:ascii="Angsana New" w:eastAsia="Cordia New" w:hAnsi="Angsana New"/>
                <w:b/>
                <w:bCs/>
                <w:sz w:val="28"/>
                <w:szCs w:val="28"/>
              </w:rPr>
              <w:t>169.42</w:t>
            </w:r>
          </w:p>
        </w:tc>
      </w:tr>
    </w:tbl>
    <w:p w:rsidR="00AF7F9D" w:rsidRPr="00AF7F9D" w:rsidRDefault="00AF7F9D" w:rsidP="00AF7F9D">
      <w:pPr>
        <w:ind w:left="426" w:firstLine="24"/>
        <w:jc w:val="thaiDistribute"/>
        <w:rPr>
          <w:rFonts w:ascii="Angsana New" w:hAnsi="Angsana New"/>
          <w:sz w:val="16"/>
          <w:szCs w:val="16"/>
          <w:lang w:val="en-GB"/>
        </w:rPr>
      </w:pPr>
    </w:p>
    <w:p w:rsidR="002B53B7" w:rsidRPr="005C2662" w:rsidRDefault="002B53B7" w:rsidP="002B53B7">
      <w:pPr>
        <w:ind w:left="426" w:firstLine="924"/>
        <w:jc w:val="thaiDistribute"/>
        <w:rPr>
          <w:rFonts w:ascii="Angsana New" w:hAnsi="Angsana New"/>
          <w:sz w:val="30"/>
          <w:szCs w:val="30"/>
          <w:cs/>
        </w:rPr>
      </w:pPr>
      <w:r w:rsidRPr="008132BE">
        <w:rPr>
          <w:rFonts w:ascii="Angsana New" w:hAnsi="Angsana New"/>
          <w:sz w:val="30"/>
          <w:szCs w:val="30"/>
        </w:rPr>
        <w:t xml:space="preserve">As at </w:t>
      </w:r>
      <w:r>
        <w:rPr>
          <w:rFonts w:ascii="Angsana New" w:hAnsi="Angsana New"/>
          <w:sz w:val="30"/>
          <w:szCs w:val="30"/>
        </w:rPr>
        <w:t>3</w:t>
      </w:r>
      <w:r>
        <w:rPr>
          <w:rFonts w:ascii="Angsana New" w:hAnsi="Angsana New" w:hint="cs"/>
          <w:sz w:val="30"/>
          <w:szCs w:val="30"/>
          <w:cs/>
        </w:rPr>
        <w:t xml:space="preserve">1 </w:t>
      </w:r>
      <w:r>
        <w:rPr>
          <w:rFonts w:ascii="Angsana New" w:hAnsi="Angsana New"/>
          <w:sz w:val="30"/>
          <w:szCs w:val="30"/>
        </w:rPr>
        <w:t>December</w:t>
      </w:r>
      <w:r w:rsidRPr="008132BE">
        <w:rPr>
          <w:rFonts w:ascii="Angsana New" w:hAnsi="Angsana New"/>
          <w:sz w:val="30"/>
          <w:szCs w:val="30"/>
        </w:rPr>
        <w:t xml:space="preserve"> 2016</w:t>
      </w:r>
      <w:r>
        <w:rPr>
          <w:rFonts w:ascii="Angsana New" w:hAnsi="Angsana New"/>
          <w:sz w:val="30"/>
          <w:szCs w:val="30"/>
        </w:rPr>
        <w:t xml:space="preserve"> and 2015</w:t>
      </w:r>
      <w:r w:rsidRPr="008132BE">
        <w:rPr>
          <w:rFonts w:ascii="Angsana New" w:hAnsi="Angsana New"/>
          <w:sz w:val="30"/>
          <w:szCs w:val="30"/>
        </w:rPr>
        <w:t xml:space="preserve">, as shown in the consolidated financial statement and the separate financial statement, Investment property is the lands. Such Lands are appraised by an independent appraiser with its appraisal valuation of </w:t>
      </w:r>
      <w:r w:rsidRPr="00441BA0">
        <w:rPr>
          <w:rFonts w:ascii="Angsana New" w:hAnsi="Angsana New"/>
          <w:sz w:val="30"/>
          <w:szCs w:val="30"/>
        </w:rPr>
        <w:t>Baht 2,406.42 million</w:t>
      </w:r>
      <w:r w:rsidRPr="005C2662">
        <w:rPr>
          <w:rFonts w:ascii="Angsana New" w:hAnsi="Angsana New"/>
          <w:sz w:val="30"/>
          <w:szCs w:val="30"/>
        </w:rPr>
        <w:t xml:space="preserve"> and </w:t>
      </w:r>
      <w:r w:rsidR="00925997">
        <w:rPr>
          <w:rFonts w:ascii="Angsana New" w:hAnsi="Angsana New"/>
          <w:sz w:val="30"/>
          <w:szCs w:val="30"/>
        </w:rPr>
        <w:t>285.56</w:t>
      </w:r>
      <w:r w:rsidRPr="005C2662">
        <w:rPr>
          <w:rFonts w:ascii="Angsana New" w:hAnsi="Angsana New"/>
          <w:sz w:val="30"/>
          <w:szCs w:val="30"/>
        </w:rPr>
        <w:t xml:space="preserve"> million, respectively.  </w:t>
      </w:r>
      <w:r w:rsidR="00BE6029">
        <w:rPr>
          <w:rFonts w:ascii="Angsana New" w:hAnsi="Angsana New"/>
          <w:sz w:val="30"/>
          <w:szCs w:val="30"/>
        </w:rPr>
        <w:t>It</w:t>
      </w:r>
      <w:r w:rsidRPr="005C2662">
        <w:rPr>
          <w:rFonts w:ascii="Angsana New" w:hAnsi="Angsana New"/>
          <w:sz w:val="30"/>
          <w:szCs w:val="30"/>
        </w:rPr>
        <w:t xml:space="preserve"> is stated at revaluation that has unmeasured the fair value by Level 3.</w:t>
      </w:r>
    </w:p>
    <w:p w:rsidR="002B53B7" w:rsidRDefault="002B53B7" w:rsidP="002B53B7">
      <w:pPr>
        <w:ind w:left="426" w:firstLine="924"/>
        <w:jc w:val="thaiDistribute"/>
        <w:rPr>
          <w:rFonts w:ascii="Angsana New" w:hAnsi="Angsana New"/>
          <w:sz w:val="30"/>
          <w:szCs w:val="30"/>
        </w:rPr>
      </w:pPr>
      <w:r w:rsidRPr="008132BE">
        <w:rPr>
          <w:rFonts w:ascii="Angsana New" w:hAnsi="Angsana New"/>
          <w:sz w:val="30"/>
          <w:szCs w:val="30"/>
        </w:rPr>
        <w:t xml:space="preserve">As at </w:t>
      </w:r>
      <w:r>
        <w:rPr>
          <w:rFonts w:ascii="Angsana New" w:hAnsi="Angsana New"/>
          <w:sz w:val="30"/>
          <w:szCs w:val="30"/>
        </w:rPr>
        <w:t>3</w:t>
      </w:r>
      <w:r>
        <w:rPr>
          <w:rFonts w:ascii="Angsana New" w:hAnsi="Angsana New" w:hint="cs"/>
          <w:sz w:val="30"/>
          <w:szCs w:val="30"/>
          <w:cs/>
        </w:rPr>
        <w:t xml:space="preserve">1 </w:t>
      </w:r>
      <w:r>
        <w:rPr>
          <w:rFonts w:ascii="Angsana New" w:hAnsi="Angsana New"/>
          <w:sz w:val="30"/>
          <w:szCs w:val="30"/>
        </w:rPr>
        <w:t>December</w:t>
      </w:r>
      <w:r w:rsidRPr="008132BE">
        <w:rPr>
          <w:rFonts w:ascii="Angsana New" w:hAnsi="Angsana New"/>
          <w:sz w:val="30"/>
          <w:szCs w:val="30"/>
        </w:rPr>
        <w:t xml:space="preserve"> 2016</w:t>
      </w:r>
      <w:r>
        <w:rPr>
          <w:rFonts w:ascii="Angsana New" w:hAnsi="Angsana New"/>
          <w:sz w:val="30"/>
          <w:szCs w:val="30"/>
        </w:rPr>
        <w:t xml:space="preserve"> and 2015</w:t>
      </w:r>
      <w:r w:rsidRPr="008132BE">
        <w:rPr>
          <w:rFonts w:ascii="Angsana New" w:hAnsi="Angsana New"/>
          <w:sz w:val="30"/>
          <w:szCs w:val="30"/>
        </w:rPr>
        <w:t>,</w:t>
      </w:r>
      <w:r>
        <w:rPr>
          <w:rFonts w:ascii="Angsana New" w:hAnsi="Angsana New"/>
          <w:sz w:val="30"/>
          <w:szCs w:val="30"/>
        </w:rPr>
        <w:t>in accordance with the</w:t>
      </w:r>
      <w:r w:rsidRPr="005C2662">
        <w:rPr>
          <w:rFonts w:ascii="Angsana New" w:hAnsi="Angsana New"/>
          <w:sz w:val="30"/>
          <w:szCs w:val="30"/>
        </w:rPr>
        <w:t xml:space="preserve"> consolidated</w:t>
      </w:r>
      <w:r>
        <w:rPr>
          <w:rFonts w:ascii="Angsana New" w:hAnsi="Angsana New"/>
          <w:sz w:val="30"/>
          <w:szCs w:val="30"/>
        </w:rPr>
        <w:t xml:space="preserve"> financial statements</w:t>
      </w:r>
      <w:r w:rsidRPr="005C2662">
        <w:rPr>
          <w:rFonts w:ascii="Angsana New" w:hAnsi="Angsana New"/>
          <w:sz w:val="30"/>
          <w:szCs w:val="30"/>
        </w:rPr>
        <w:t xml:space="preserve"> and the separate financial statements, a part of its land area of 2-1-3.8 Rai, with the value in the amounting of  Baht. 5.49 million. The land get servitude for the passage, electric utilities, w</w:t>
      </w:r>
      <w:r w:rsidRPr="00027407">
        <w:rPr>
          <w:rFonts w:ascii="Angsana New" w:hAnsi="Angsana New"/>
          <w:sz w:val="30"/>
          <w:szCs w:val="30"/>
        </w:rPr>
        <w:t>ater supply, as well as other infrastructure of a related company of the company.</w:t>
      </w:r>
    </w:p>
    <w:p w:rsidR="002B53B7" w:rsidRDefault="002B53B7" w:rsidP="002B53B7">
      <w:pPr>
        <w:ind w:left="450" w:firstLine="900"/>
        <w:jc w:val="thaiDistribute"/>
        <w:rPr>
          <w:rFonts w:ascii="Angsana New" w:hAnsi="Angsana New"/>
          <w:sz w:val="30"/>
          <w:szCs w:val="30"/>
        </w:rPr>
      </w:pPr>
      <w:r w:rsidRPr="008132BE">
        <w:rPr>
          <w:rFonts w:ascii="Angsana New" w:hAnsi="Angsana New"/>
          <w:sz w:val="30"/>
          <w:szCs w:val="30"/>
        </w:rPr>
        <w:t xml:space="preserve">As at </w:t>
      </w:r>
      <w:r>
        <w:rPr>
          <w:rFonts w:ascii="Angsana New" w:hAnsi="Angsana New"/>
          <w:sz w:val="30"/>
          <w:szCs w:val="30"/>
        </w:rPr>
        <w:t>3</w:t>
      </w:r>
      <w:r>
        <w:rPr>
          <w:rFonts w:ascii="Angsana New" w:hAnsi="Angsana New" w:hint="cs"/>
          <w:sz w:val="30"/>
          <w:szCs w:val="30"/>
          <w:cs/>
        </w:rPr>
        <w:t xml:space="preserve">1 </w:t>
      </w:r>
      <w:r>
        <w:rPr>
          <w:rFonts w:ascii="Angsana New" w:hAnsi="Angsana New"/>
          <w:sz w:val="30"/>
          <w:szCs w:val="30"/>
        </w:rPr>
        <w:t>December</w:t>
      </w:r>
      <w:r w:rsidRPr="008132BE">
        <w:rPr>
          <w:rFonts w:ascii="Angsana New" w:hAnsi="Angsana New"/>
          <w:sz w:val="30"/>
          <w:szCs w:val="30"/>
        </w:rPr>
        <w:t xml:space="preserve"> 2016</w:t>
      </w:r>
      <w:r>
        <w:rPr>
          <w:rFonts w:ascii="Angsana New" w:hAnsi="Angsana New"/>
          <w:sz w:val="30"/>
          <w:szCs w:val="30"/>
        </w:rPr>
        <w:t xml:space="preserve"> and 2015</w:t>
      </w:r>
      <w:r w:rsidRPr="008132BE">
        <w:rPr>
          <w:rFonts w:ascii="Angsana New" w:hAnsi="Angsana New"/>
          <w:sz w:val="30"/>
          <w:szCs w:val="30"/>
        </w:rPr>
        <w:t>,</w:t>
      </w:r>
      <w:r>
        <w:rPr>
          <w:rFonts w:ascii="Angsana New" w:hAnsi="Angsana New"/>
          <w:sz w:val="30"/>
          <w:szCs w:val="30"/>
        </w:rPr>
        <w:t xml:space="preserve"> in accordance with the</w:t>
      </w:r>
      <w:r w:rsidRPr="00027407">
        <w:rPr>
          <w:rFonts w:ascii="Angsana New" w:hAnsi="Angsana New"/>
          <w:sz w:val="30"/>
          <w:szCs w:val="30"/>
        </w:rPr>
        <w:t xml:space="preserve"> consolidated</w:t>
      </w:r>
      <w:r>
        <w:rPr>
          <w:rFonts w:ascii="Angsana New" w:hAnsi="Angsana New"/>
          <w:sz w:val="30"/>
          <w:szCs w:val="30"/>
        </w:rPr>
        <w:t xml:space="preserve"> financial statements</w:t>
      </w:r>
      <w:r w:rsidRPr="00027407">
        <w:rPr>
          <w:rFonts w:ascii="Angsana New" w:hAnsi="Angsana New"/>
          <w:sz w:val="30"/>
          <w:szCs w:val="30"/>
        </w:rPr>
        <w:t xml:space="preserve"> and the separate financial statements,  the Company's all investment properties are mortgaged with financial institutions as collateral for bank loans and credit facilities from financial institutions.</w:t>
      </w:r>
    </w:p>
    <w:p w:rsidR="002B53B7" w:rsidRPr="00BF5DD7" w:rsidRDefault="002B53B7" w:rsidP="002B53B7">
      <w:pPr>
        <w:ind w:left="450" w:firstLine="900"/>
        <w:jc w:val="thaiDistribute"/>
        <w:rPr>
          <w:rFonts w:ascii="Angsana New" w:hAnsi="Angsana New"/>
          <w:sz w:val="30"/>
          <w:szCs w:val="30"/>
        </w:rPr>
        <w:sectPr w:rsidR="002B53B7" w:rsidRPr="00BF5DD7" w:rsidSect="002057F6">
          <w:pgSz w:w="11909" w:h="16834" w:code="9"/>
          <w:pgMar w:top="1440" w:right="1281" w:bottom="1797" w:left="1582" w:header="709" w:footer="578" w:gutter="0"/>
          <w:cols w:space="720"/>
          <w:docGrid w:linePitch="272"/>
        </w:sectPr>
      </w:pPr>
    </w:p>
    <w:p w:rsidR="006A071F" w:rsidRPr="00F07396" w:rsidRDefault="006A071F" w:rsidP="00176E19">
      <w:pPr>
        <w:numPr>
          <w:ilvl w:val="0"/>
          <w:numId w:val="20"/>
        </w:numPr>
        <w:ind w:left="426" w:hanging="426"/>
        <w:jc w:val="thaiDistribute"/>
        <w:rPr>
          <w:rFonts w:ascii="Angsana New" w:hAnsi="Angsana New"/>
          <w:b/>
          <w:bCs/>
          <w:sz w:val="30"/>
          <w:szCs w:val="30"/>
        </w:rPr>
      </w:pPr>
      <w:r w:rsidRPr="00F07396">
        <w:rPr>
          <w:rFonts w:ascii="Angsana New" w:hAnsi="Angsana New"/>
          <w:b/>
          <w:bCs/>
          <w:sz w:val="30"/>
          <w:szCs w:val="30"/>
        </w:rPr>
        <w:lastRenderedPageBreak/>
        <w:t>Pro</w:t>
      </w:r>
      <w:r w:rsidR="00234672" w:rsidRPr="00F07396">
        <w:rPr>
          <w:rFonts w:ascii="Angsana New" w:hAnsi="Angsana New"/>
          <w:b/>
          <w:bCs/>
          <w:sz w:val="30"/>
          <w:szCs w:val="30"/>
        </w:rPr>
        <w:t xml:space="preserve">petry, plant and equipment </w:t>
      </w:r>
    </w:p>
    <w:p w:rsidR="00A83796" w:rsidRDefault="00A83796" w:rsidP="00A83796">
      <w:pPr>
        <w:ind w:left="1440"/>
        <w:jc w:val="thaiDistribute"/>
        <w:rPr>
          <w:rFonts w:ascii="Angsana New" w:hAnsi="Angsana New"/>
          <w:spacing w:val="-2"/>
          <w:sz w:val="30"/>
          <w:szCs w:val="30"/>
        </w:rPr>
      </w:pPr>
      <w:r w:rsidRPr="00411410">
        <w:rPr>
          <w:rFonts w:ascii="Angsana New" w:hAnsi="Angsana New"/>
          <w:spacing w:val="-2"/>
          <w:sz w:val="30"/>
          <w:szCs w:val="30"/>
          <w:cs/>
          <w:lang w:val="th-TH"/>
        </w:rPr>
        <w:t>Consist of:</w:t>
      </w:r>
    </w:p>
    <w:tbl>
      <w:tblPr>
        <w:tblpPr w:leftFromText="180" w:rightFromText="180" w:vertAnchor="text" w:horzAnchor="margin" w:tblpX="-1320" w:tblpY="204"/>
        <w:tblW w:w="16116" w:type="dxa"/>
        <w:tblLayout w:type="fixed"/>
        <w:tblCellMar>
          <w:left w:w="30" w:type="dxa"/>
          <w:right w:w="30" w:type="dxa"/>
        </w:tblCellMar>
        <w:tblLook w:val="000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9258F6" w:rsidRPr="005256FD" w:rsidTr="001166EA">
        <w:trPr>
          <w:cantSplit/>
        </w:trPr>
        <w:tc>
          <w:tcPr>
            <w:tcW w:w="3180" w:type="dxa"/>
          </w:tcPr>
          <w:p w:rsidR="009258F6" w:rsidRPr="005256FD" w:rsidRDefault="009258F6" w:rsidP="001166EA">
            <w:pPr>
              <w:jc w:val="left"/>
              <w:rPr>
                <w:rFonts w:ascii="Angsana New" w:eastAsia="Cordia New" w:hAnsi="Angsana New"/>
                <w:snapToGrid w:val="0"/>
                <w:color w:val="000000"/>
                <w:sz w:val="22"/>
                <w:szCs w:val="22"/>
                <w:u w:val="single"/>
                <w:cs/>
                <w:lang w:eastAsia="th-TH"/>
              </w:rPr>
            </w:pPr>
          </w:p>
        </w:tc>
        <w:tc>
          <w:tcPr>
            <w:tcW w:w="12936" w:type="dxa"/>
            <w:gridSpan w:val="17"/>
          </w:tcPr>
          <w:p w:rsidR="009258F6" w:rsidRPr="005256FD" w:rsidRDefault="009258F6" w:rsidP="001166EA">
            <w:pPr>
              <w:jc w:val="center"/>
              <w:rPr>
                <w:rFonts w:ascii="Angsana New" w:eastAsia="Cordia New" w:hAnsi="Angsana New"/>
                <w:snapToGrid w:val="0"/>
                <w:color w:val="000000"/>
                <w:sz w:val="22"/>
                <w:szCs w:val="22"/>
                <w:cs/>
                <w:lang w:eastAsia="th-TH"/>
              </w:rPr>
            </w:pPr>
            <w:r w:rsidRPr="005256FD">
              <w:rPr>
                <w:rFonts w:ascii="Angsana New" w:eastAsia="Angsana New" w:hAnsi="Angsana New"/>
                <w:sz w:val="22"/>
                <w:szCs w:val="22"/>
              </w:rPr>
              <w:t xml:space="preserve">Consolidated </w:t>
            </w:r>
            <w:r w:rsidRPr="005256FD">
              <w:rPr>
                <w:rFonts w:ascii="Angsana New" w:eastAsia="Angsana New" w:hAnsi="Angsana New"/>
                <w:spacing w:val="-6"/>
                <w:sz w:val="22"/>
                <w:szCs w:val="22"/>
              </w:rPr>
              <w:t>Financial Statements</w:t>
            </w:r>
          </w:p>
        </w:tc>
      </w:tr>
      <w:tr w:rsidR="009258F6" w:rsidRPr="005256FD" w:rsidTr="001166EA">
        <w:trPr>
          <w:cantSplit/>
        </w:trPr>
        <w:tc>
          <w:tcPr>
            <w:tcW w:w="3180" w:type="dxa"/>
          </w:tcPr>
          <w:p w:rsidR="009258F6" w:rsidRPr="005256FD" w:rsidRDefault="009258F6" w:rsidP="001166EA">
            <w:pPr>
              <w:jc w:val="left"/>
              <w:rPr>
                <w:rFonts w:ascii="Angsana New" w:eastAsia="Cordia New" w:hAnsi="Angsana New"/>
                <w:snapToGrid w:val="0"/>
                <w:color w:val="000000"/>
                <w:sz w:val="22"/>
                <w:szCs w:val="22"/>
                <w:u w:val="single"/>
                <w:cs/>
                <w:lang w:eastAsia="th-TH"/>
              </w:rPr>
            </w:pPr>
          </w:p>
        </w:tc>
        <w:tc>
          <w:tcPr>
            <w:tcW w:w="1343" w:type="dxa"/>
          </w:tcPr>
          <w:p w:rsidR="009258F6" w:rsidRPr="005256FD" w:rsidRDefault="009258F6"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7"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vAlign w:val="bottom"/>
          </w:tcPr>
          <w:p w:rsidR="009258F6" w:rsidRPr="004D40B9" w:rsidRDefault="009258F6" w:rsidP="001166EA">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50"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1"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9" w:type="dxa"/>
          </w:tcPr>
          <w:p w:rsidR="009258F6" w:rsidRPr="004D40B9" w:rsidRDefault="009258F6" w:rsidP="001166EA">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98"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2"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416"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9258F6" w:rsidRPr="005256FD" w:rsidTr="001166EA">
        <w:trPr>
          <w:cantSplit/>
        </w:trPr>
        <w:tc>
          <w:tcPr>
            <w:tcW w:w="3180" w:type="dxa"/>
          </w:tcPr>
          <w:p w:rsidR="009258F6" w:rsidRPr="005256FD" w:rsidRDefault="009258F6" w:rsidP="001166EA">
            <w:pPr>
              <w:tabs>
                <w:tab w:val="left" w:pos="510"/>
              </w:tabs>
              <w:jc w:val="left"/>
              <w:rPr>
                <w:rFonts w:ascii="Angsana New" w:eastAsia="Cordia New" w:hAnsi="Angsana New"/>
                <w:snapToGrid w:val="0"/>
                <w:color w:val="000000"/>
                <w:sz w:val="22"/>
                <w:szCs w:val="22"/>
                <w:cs/>
                <w:lang w:eastAsia="th-TH"/>
              </w:rPr>
            </w:pPr>
          </w:p>
        </w:tc>
        <w:tc>
          <w:tcPr>
            <w:tcW w:w="1343"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97"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4D40B9" w:rsidRDefault="009258F6" w:rsidP="001166EA">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50"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1"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9" w:type="dxa"/>
          </w:tcPr>
          <w:p w:rsidR="009258F6" w:rsidRPr="004D40B9" w:rsidRDefault="009258F6" w:rsidP="001166EA">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4D40B9" w:rsidRDefault="009258F6" w:rsidP="001166EA">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98"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2" w:type="dxa"/>
          </w:tcPr>
          <w:p w:rsidR="009258F6" w:rsidRPr="004D40B9" w:rsidRDefault="009258F6" w:rsidP="001166EA">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416" w:type="dxa"/>
          </w:tcPr>
          <w:p w:rsidR="009258F6" w:rsidRPr="005256FD" w:rsidRDefault="009258F6" w:rsidP="001166EA">
            <w:pPr>
              <w:jc w:val="left"/>
              <w:rPr>
                <w:rFonts w:ascii="Angsana New" w:eastAsia="Cordia New" w:hAnsi="Angsana New"/>
                <w:snapToGrid w:val="0"/>
                <w:color w:val="000000"/>
                <w:sz w:val="22"/>
                <w:szCs w:val="22"/>
                <w:u w:val="single"/>
                <w:cs/>
                <w:lang w:eastAsia="th-TH"/>
              </w:rPr>
            </w:pPr>
          </w:p>
        </w:tc>
      </w:tr>
      <w:tr w:rsidR="009258F6" w:rsidRPr="005256FD" w:rsidTr="001166EA">
        <w:trPr>
          <w:cantSplit/>
        </w:trPr>
        <w:tc>
          <w:tcPr>
            <w:tcW w:w="3180" w:type="dxa"/>
          </w:tcPr>
          <w:p w:rsidR="009258F6" w:rsidRPr="005256FD" w:rsidRDefault="009258F6" w:rsidP="001166EA">
            <w:pPr>
              <w:tabs>
                <w:tab w:val="left" w:pos="510"/>
              </w:tabs>
              <w:jc w:val="left"/>
              <w:rPr>
                <w:rFonts w:ascii="Angsana New" w:eastAsia="Cordia New" w:hAnsi="Angsana New"/>
                <w:snapToGrid w:val="0"/>
                <w:color w:val="000000"/>
                <w:sz w:val="22"/>
                <w:szCs w:val="22"/>
                <w:cs/>
                <w:lang w:eastAsia="th-TH"/>
              </w:rPr>
            </w:pPr>
          </w:p>
        </w:tc>
        <w:tc>
          <w:tcPr>
            <w:tcW w:w="1343"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97"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9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4D40B9" w:rsidRDefault="009258F6"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5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91"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9" w:type="dxa"/>
          </w:tcPr>
          <w:p w:rsidR="009258F6" w:rsidRPr="004D40B9" w:rsidRDefault="009258F6" w:rsidP="001166EA">
            <w:pPr>
              <w:ind w:left="-155" w:right="-156"/>
              <w:jc w:val="center"/>
              <w:rPr>
                <w:rFonts w:ascii="Angsana New" w:eastAsia="Cordia New" w:hAnsi="Angsana New"/>
                <w:spacing w:val="1"/>
                <w:sz w:val="22"/>
                <w:szCs w:val="22"/>
              </w:rPr>
            </w:pP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98"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2"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416" w:type="dxa"/>
          </w:tcPr>
          <w:p w:rsidR="009258F6" w:rsidRPr="005256FD" w:rsidRDefault="009258F6" w:rsidP="001166EA">
            <w:pPr>
              <w:jc w:val="left"/>
              <w:rPr>
                <w:rFonts w:ascii="Angsana New" w:eastAsia="Cordia New" w:hAnsi="Angsana New"/>
                <w:snapToGrid w:val="0"/>
                <w:color w:val="000000"/>
                <w:sz w:val="22"/>
                <w:szCs w:val="22"/>
                <w:u w:val="single"/>
                <w:cs/>
                <w:lang w:eastAsia="th-TH"/>
              </w:rPr>
            </w:pPr>
          </w:p>
        </w:tc>
      </w:tr>
      <w:tr w:rsidR="009258F6" w:rsidRPr="005256FD" w:rsidTr="001166EA">
        <w:trPr>
          <w:cantSplit/>
        </w:trPr>
        <w:tc>
          <w:tcPr>
            <w:tcW w:w="3180" w:type="dxa"/>
          </w:tcPr>
          <w:p w:rsidR="009258F6" w:rsidRPr="005256FD" w:rsidRDefault="009258F6" w:rsidP="001166EA">
            <w:pPr>
              <w:tabs>
                <w:tab w:val="left" w:pos="510"/>
              </w:tabs>
              <w:jc w:val="left"/>
              <w:rPr>
                <w:rFonts w:ascii="Angsana New" w:eastAsia="Cordia New" w:hAnsi="Angsana New"/>
                <w:snapToGrid w:val="0"/>
                <w:color w:val="000000"/>
                <w:sz w:val="22"/>
                <w:szCs w:val="22"/>
                <w:cs/>
                <w:lang w:eastAsia="th-TH"/>
              </w:rPr>
            </w:pPr>
          </w:p>
        </w:tc>
        <w:tc>
          <w:tcPr>
            <w:tcW w:w="1343" w:type="dxa"/>
          </w:tcPr>
          <w:p w:rsidR="009258F6" w:rsidRPr="005256FD" w:rsidRDefault="009258F6" w:rsidP="001166EA">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7"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9258F6" w:rsidRPr="005256FD" w:rsidRDefault="009258F6" w:rsidP="001166EA">
            <w:pPr>
              <w:jc w:val="center"/>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50"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9"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33"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8"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342"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9258F6" w:rsidRPr="005256FD" w:rsidRDefault="009258F6" w:rsidP="001166EA">
            <w:pPr>
              <w:jc w:val="center"/>
              <w:rPr>
                <w:rFonts w:ascii="Angsana New" w:eastAsia="Cordia New" w:hAnsi="Angsana New"/>
                <w:snapToGrid w:val="0"/>
                <w:color w:val="000000"/>
                <w:sz w:val="22"/>
                <w:szCs w:val="22"/>
                <w:u w:val="single"/>
                <w:cs/>
                <w:lang w:eastAsia="th-TH"/>
              </w:rPr>
            </w:pPr>
          </w:p>
        </w:tc>
        <w:tc>
          <w:tcPr>
            <w:tcW w:w="1416" w:type="dxa"/>
          </w:tcPr>
          <w:p w:rsidR="009258F6" w:rsidRPr="005256FD" w:rsidRDefault="009258F6"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9258F6" w:rsidRPr="005256FD" w:rsidTr="001166EA">
        <w:trPr>
          <w:cantSplit/>
        </w:trPr>
        <w:tc>
          <w:tcPr>
            <w:tcW w:w="3180" w:type="dxa"/>
          </w:tcPr>
          <w:p w:rsidR="009258F6" w:rsidRPr="005256FD" w:rsidRDefault="009258F6" w:rsidP="001166EA">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1 January 2015</w:t>
            </w:r>
          </w:p>
        </w:tc>
        <w:tc>
          <w:tcPr>
            <w:tcW w:w="1343" w:type="dxa"/>
          </w:tcPr>
          <w:p w:rsidR="009258F6" w:rsidRPr="005256FD" w:rsidRDefault="009258F6" w:rsidP="001166EA">
            <w:pPr>
              <w:ind w:right="60"/>
              <w:jc w:val="right"/>
              <w:rPr>
                <w:rFonts w:ascii="Angsana New" w:eastAsia="Cordia New" w:hAnsi="Angsana New"/>
                <w:snapToGrid w:val="0"/>
                <w:sz w:val="22"/>
                <w:szCs w:val="22"/>
                <w:lang w:eastAsia="th-TH"/>
              </w:rPr>
            </w:pPr>
          </w:p>
        </w:tc>
        <w:tc>
          <w:tcPr>
            <w:tcW w:w="97" w:type="dxa"/>
          </w:tcPr>
          <w:p w:rsidR="009258F6" w:rsidRPr="005256FD" w:rsidRDefault="009258F6" w:rsidP="001166EA">
            <w:pPr>
              <w:ind w:right="60"/>
              <w:jc w:val="right"/>
              <w:rPr>
                <w:rFonts w:ascii="Angsana New" w:eastAsia="Cordia New" w:hAnsi="Angsana New"/>
                <w:snapToGrid w:val="0"/>
                <w:sz w:val="22"/>
                <w:szCs w:val="22"/>
                <w:lang w:eastAsia="th-TH"/>
              </w:rPr>
            </w:pPr>
          </w:p>
        </w:tc>
        <w:tc>
          <w:tcPr>
            <w:tcW w:w="1350" w:type="dxa"/>
          </w:tcPr>
          <w:p w:rsidR="009258F6" w:rsidRPr="005256FD" w:rsidRDefault="009258F6" w:rsidP="001166EA">
            <w:pPr>
              <w:ind w:right="60"/>
              <w:jc w:val="right"/>
              <w:rPr>
                <w:rFonts w:ascii="Angsana New" w:eastAsia="Cordia New" w:hAnsi="Angsana New"/>
                <w:snapToGrid w:val="0"/>
                <w:sz w:val="22"/>
                <w:szCs w:val="22"/>
                <w:lang w:eastAsia="th-TH"/>
              </w:rPr>
            </w:pPr>
          </w:p>
        </w:tc>
        <w:tc>
          <w:tcPr>
            <w:tcW w:w="90" w:type="dxa"/>
          </w:tcPr>
          <w:p w:rsidR="009258F6" w:rsidRPr="005256FD" w:rsidRDefault="009258F6" w:rsidP="001166EA">
            <w:pPr>
              <w:ind w:right="60"/>
              <w:jc w:val="right"/>
              <w:rPr>
                <w:rFonts w:ascii="Angsana New" w:eastAsia="Cordia New" w:hAnsi="Angsana New"/>
                <w:snapToGrid w:val="0"/>
                <w:sz w:val="22"/>
                <w:szCs w:val="22"/>
                <w:cs/>
                <w:lang w:eastAsia="th-TH"/>
              </w:rPr>
            </w:pPr>
          </w:p>
        </w:tc>
        <w:tc>
          <w:tcPr>
            <w:tcW w:w="1350" w:type="dxa"/>
          </w:tcPr>
          <w:p w:rsidR="009258F6" w:rsidRPr="005256FD" w:rsidRDefault="009258F6" w:rsidP="001166EA">
            <w:pPr>
              <w:ind w:right="60"/>
              <w:jc w:val="right"/>
              <w:rPr>
                <w:rFonts w:ascii="Angsana New" w:eastAsia="Cordia New" w:hAnsi="Angsana New"/>
                <w:snapToGrid w:val="0"/>
                <w:sz w:val="22"/>
                <w:szCs w:val="22"/>
                <w:cs/>
                <w:lang w:eastAsia="th-TH"/>
              </w:rPr>
            </w:pPr>
          </w:p>
        </w:tc>
        <w:tc>
          <w:tcPr>
            <w:tcW w:w="90" w:type="dxa"/>
          </w:tcPr>
          <w:p w:rsidR="009258F6" w:rsidRPr="005256FD" w:rsidRDefault="009258F6"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9258F6" w:rsidRPr="005256FD" w:rsidRDefault="009258F6" w:rsidP="001166EA">
            <w:pPr>
              <w:ind w:right="112"/>
              <w:jc w:val="center"/>
              <w:rPr>
                <w:rFonts w:ascii="Angsana New" w:eastAsia="Cordia New" w:hAnsi="Angsana New"/>
                <w:snapToGrid w:val="0"/>
                <w:sz w:val="22"/>
                <w:szCs w:val="22"/>
                <w:lang w:eastAsia="th-TH"/>
              </w:rPr>
            </w:pPr>
          </w:p>
        </w:tc>
        <w:tc>
          <w:tcPr>
            <w:tcW w:w="91" w:type="dxa"/>
          </w:tcPr>
          <w:p w:rsidR="009258F6" w:rsidRPr="005256FD" w:rsidRDefault="009258F6" w:rsidP="001166EA">
            <w:pPr>
              <w:ind w:right="150"/>
              <w:jc w:val="center"/>
              <w:rPr>
                <w:rFonts w:ascii="Angsana New" w:eastAsia="Cordia New" w:hAnsi="Angsana New"/>
                <w:snapToGrid w:val="0"/>
                <w:sz w:val="22"/>
                <w:szCs w:val="22"/>
                <w:cs/>
                <w:lang w:eastAsia="th-TH"/>
              </w:rPr>
            </w:pPr>
          </w:p>
        </w:tc>
        <w:tc>
          <w:tcPr>
            <w:tcW w:w="1349" w:type="dxa"/>
          </w:tcPr>
          <w:p w:rsidR="009258F6" w:rsidRPr="005256FD" w:rsidRDefault="009258F6" w:rsidP="001166EA">
            <w:pPr>
              <w:ind w:right="150"/>
              <w:jc w:val="center"/>
              <w:rPr>
                <w:rFonts w:ascii="Angsana New" w:eastAsia="Cordia New" w:hAnsi="Angsana New"/>
                <w:snapToGrid w:val="0"/>
                <w:sz w:val="22"/>
                <w:szCs w:val="22"/>
                <w:cs/>
                <w:lang w:eastAsia="th-TH"/>
              </w:rPr>
            </w:pPr>
          </w:p>
        </w:tc>
        <w:tc>
          <w:tcPr>
            <w:tcW w:w="107" w:type="dxa"/>
          </w:tcPr>
          <w:p w:rsidR="009258F6" w:rsidRPr="005256FD" w:rsidRDefault="009258F6" w:rsidP="001166EA">
            <w:pPr>
              <w:ind w:right="150"/>
              <w:jc w:val="center"/>
              <w:rPr>
                <w:rFonts w:ascii="Angsana New" w:eastAsia="Cordia New" w:hAnsi="Angsana New"/>
                <w:snapToGrid w:val="0"/>
                <w:sz w:val="22"/>
                <w:szCs w:val="22"/>
                <w:cs/>
                <w:lang w:eastAsia="th-TH"/>
              </w:rPr>
            </w:pPr>
          </w:p>
        </w:tc>
        <w:tc>
          <w:tcPr>
            <w:tcW w:w="1333" w:type="dxa"/>
          </w:tcPr>
          <w:p w:rsidR="009258F6" w:rsidRPr="005256FD" w:rsidRDefault="009258F6" w:rsidP="001166EA">
            <w:pPr>
              <w:ind w:right="111"/>
              <w:jc w:val="right"/>
              <w:rPr>
                <w:rFonts w:ascii="Angsana New" w:eastAsia="Cordia New" w:hAnsi="Angsana New"/>
                <w:snapToGrid w:val="0"/>
                <w:sz w:val="22"/>
                <w:szCs w:val="22"/>
                <w:cs/>
                <w:lang w:eastAsia="th-TH"/>
              </w:rPr>
            </w:pPr>
          </w:p>
        </w:tc>
        <w:tc>
          <w:tcPr>
            <w:tcW w:w="107" w:type="dxa"/>
          </w:tcPr>
          <w:p w:rsidR="009258F6" w:rsidRPr="005256FD" w:rsidRDefault="009258F6" w:rsidP="001166EA">
            <w:pPr>
              <w:ind w:right="150"/>
              <w:jc w:val="right"/>
              <w:rPr>
                <w:rFonts w:ascii="Angsana New" w:eastAsia="Cordia New" w:hAnsi="Angsana New"/>
                <w:snapToGrid w:val="0"/>
                <w:sz w:val="22"/>
                <w:szCs w:val="22"/>
                <w:cs/>
                <w:lang w:eastAsia="th-TH"/>
              </w:rPr>
            </w:pPr>
          </w:p>
        </w:tc>
        <w:tc>
          <w:tcPr>
            <w:tcW w:w="1333" w:type="dxa"/>
          </w:tcPr>
          <w:p w:rsidR="009258F6" w:rsidRPr="005256FD" w:rsidRDefault="009258F6" w:rsidP="001166EA">
            <w:pPr>
              <w:ind w:right="150"/>
              <w:jc w:val="center"/>
              <w:rPr>
                <w:rFonts w:ascii="Angsana New" w:eastAsia="Cordia New" w:hAnsi="Angsana New"/>
                <w:snapToGrid w:val="0"/>
                <w:sz w:val="22"/>
                <w:szCs w:val="22"/>
                <w:cs/>
                <w:lang w:eastAsia="th-TH"/>
              </w:rPr>
            </w:pPr>
          </w:p>
        </w:tc>
        <w:tc>
          <w:tcPr>
            <w:tcW w:w="98" w:type="dxa"/>
          </w:tcPr>
          <w:p w:rsidR="009258F6" w:rsidRPr="005256FD" w:rsidRDefault="009258F6" w:rsidP="001166EA">
            <w:pPr>
              <w:ind w:right="150"/>
              <w:jc w:val="right"/>
              <w:rPr>
                <w:rFonts w:ascii="Angsana New" w:eastAsia="Cordia New" w:hAnsi="Angsana New"/>
                <w:snapToGrid w:val="0"/>
                <w:sz w:val="22"/>
                <w:szCs w:val="22"/>
                <w:cs/>
                <w:lang w:eastAsia="th-TH"/>
              </w:rPr>
            </w:pPr>
          </w:p>
        </w:tc>
        <w:tc>
          <w:tcPr>
            <w:tcW w:w="1342" w:type="dxa"/>
          </w:tcPr>
          <w:p w:rsidR="009258F6" w:rsidRPr="005256FD" w:rsidRDefault="009258F6" w:rsidP="001166EA">
            <w:pPr>
              <w:ind w:right="150"/>
              <w:jc w:val="right"/>
              <w:rPr>
                <w:rFonts w:ascii="Angsana New" w:eastAsia="Cordia New" w:hAnsi="Angsana New"/>
                <w:snapToGrid w:val="0"/>
                <w:sz w:val="22"/>
                <w:szCs w:val="22"/>
                <w:cs/>
                <w:lang w:eastAsia="th-TH"/>
              </w:rPr>
            </w:pPr>
          </w:p>
        </w:tc>
        <w:tc>
          <w:tcPr>
            <w:tcW w:w="90" w:type="dxa"/>
          </w:tcPr>
          <w:p w:rsidR="009258F6" w:rsidRPr="005256FD" w:rsidRDefault="009258F6" w:rsidP="001166EA">
            <w:pPr>
              <w:ind w:right="150"/>
              <w:jc w:val="right"/>
              <w:rPr>
                <w:rFonts w:ascii="Angsana New" w:eastAsia="Cordia New" w:hAnsi="Angsana New"/>
                <w:snapToGrid w:val="0"/>
                <w:sz w:val="22"/>
                <w:szCs w:val="22"/>
                <w:cs/>
                <w:lang w:eastAsia="th-TH"/>
              </w:rPr>
            </w:pPr>
          </w:p>
        </w:tc>
        <w:tc>
          <w:tcPr>
            <w:tcW w:w="1416" w:type="dxa"/>
          </w:tcPr>
          <w:p w:rsidR="009258F6" w:rsidRPr="005256FD" w:rsidRDefault="009258F6" w:rsidP="001166EA">
            <w:pPr>
              <w:ind w:right="60"/>
              <w:jc w:val="right"/>
              <w:rPr>
                <w:rFonts w:ascii="Angsana New" w:eastAsia="Cordia New" w:hAnsi="Angsana New"/>
                <w:snapToGrid w:val="0"/>
                <w:sz w:val="22"/>
                <w:szCs w:val="22"/>
                <w:cs/>
                <w:lang w:eastAsia="th-TH"/>
              </w:rPr>
            </w:pP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Cost</w:t>
            </w:r>
          </w:p>
        </w:tc>
        <w:tc>
          <w:tcPr>
            <w:tcW w:w="1343" w:type="dxa"/>
          </w:tcPr>
          <w:p w:rsidR="009258F6" w:rsidRPr="005256FD" w:rsidRDefault="009258F6" w:rsidP="001166EA">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27</w:t>
            </w:r>
            <w:r w:rsidRPr="005256FD">
              <w:rPr>
                <w:rFonts w:ascii="Angsana New" w:eastAsia="Cordia New" w:hAnsi="Angsana New"/>
                <w:snapToGrid w:val="0"/>
                <w:color w:val="000000"/>
                <w:sz w:val="22"/>
                <w:szCs w:val="22"/>
                <w:lang w:eastAsia="th-TH"/>
              </w:rPr>
              <w:t>4,824,700.17</w:t>
            </w:r>
          </w:p>
        </w:tc>
        <w:tc>
          <w:tcPr>
            <w:tcW w:w="9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113"/>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53,564,530.83</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64"/>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1,578,937,151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72</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4,759,537,285</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70</w:t>
            </w:r>
          </w:p>
        </w:tc>
        <w:tc>
          <w:tcPr>
            <w:tcW w:w="91"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tcPr>
          <w:p w:rsidR="009258F6" w:rsidRPr="005256FD" w:rsidRDefault="009258F6" w:rsidP="001166EA">
            <w:pPr>
              <w:ind w:right="69"/>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40,347,602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51</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right="78"/>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32,854,781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40</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849,920,316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75</w:t>
            </w:r>
          </w:p>
        </w:tc>
        <w:tc>
          <w:tcPr>
            <w:tcW w:w="98"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1,085,548,935</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99</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8,</w:t>
            </w:r>
            <w:r w:rsidRPr="005256FD">
              <w:rPr>
                <w:rFonts w:ascii="Angsana New" w:eastAsia="Cordia New" w:hAnsi="Angsana New"/>
                <w:snapToGrid w:val="0"/>
                <w:color w:val="000000"/>
                <w:sz w:val="22"/>
                <w:szCs w:val="22"/>
                <w:cs/>
                <w:lang w:eastAsia="th-TH"/>
              </w:rPr>
              <w:t>675</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535</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305.07</w:t>
            </w: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tcPr>
          <w:p w:rsidR="009258F6" w:rsidRPr="005256FD" w:rsidRDefault="009258F6" w:rsidP="001166EA">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235</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817</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399.83</w:t>
            </w:r>
          </w:p>
        </w:tc>
        <w:tc>
          <w:tcPr>
            <w:tcW w:w="9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8"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235</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817</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399.83</w:t>
            </w:r>
          </w:p>
        </w:tc>
      </w:tr>
      <w:tr w:rsidR="009258F6" w:rsidRPr="005256FD" w:rsidTr="001166EA">
        <w:trPr>
          <w:cantSplit/>
        </w:trPr>
        <w:tc>
          <w:tcPr>
            <w:tcW w:w="3180" w:type="dxa"/>
          </w:tcPr>
          <w:p w:rsidR="009258F6" w:rsidRPr="005256FD" w:rsidRDefault="009258F6" w:rsidP="001166EA">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43" w:type="dxa"/>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113"/>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16,285,662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38</w:t>
            </w:r>
            <w:r w:rsidRPr="005256FD">
              <w:rPr>
                <w:rFonts w:ascii="Angsana New" w:eastAsia="Cordia New" w:hAnsi="Angsana New"/>
                <w:snapToGrid w:val="0"/>
                <w:color w:val="00000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64"/>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228,449,870</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05</w:t>
            </w:r>
            <w:r w:rsidRPr="005256FD">
              <w:rPr>
                <w:rFonts w:ascii="Angsana New" w:eastAsia="Cordia New" w:hAnsi="Angsana New"/>
                <w:snapToGrid w:val="0"/>
                <w:color w:val="00000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899,084,984</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07</w:t>
            </w:r>
            <w:r w:rsidRPr="005256FD">
              <w:rPr>
                <w:rFonts w:ascii="Angsana New" w:eastAsia="Cordia New" w:hAnsi="Angsana New"/>
                <w:snapToGrid w:val="0"/>
                <w:color w:val="000000"/>
                <w:sz w:val="22"/>
                <w:szCs w:val="22"/>
                <w:cs/>
                <w:lang w:eastAsia="th-TH"/>
              </w:rPr>
              <w:t>)</w:t>
            </w:r>
          </w:p>
        </w:tc>
        <w:tc>
          <w:tcPr>
            <w:tcW w:w="91"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tcPr>
          <w:p w:rsidR="009258F6" w:rsidRPr="005256FD" w:rsidRDefault="009258F6" w:rsidP="001166EA">
            <w:pPr>
              <w:ind w:right="69"/>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33,453,266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06</w:t>
            </w:r>
            <w:r w:rsidRPr="005256FD">
              <w:rPr>
                <w:rFonts w:ascii="Angsana New" w:eastAsia="Cordia New" w:hAnsi="Angsana New"/>
                <w:snapToGrid w:val="0"/>
                <w:color w:val="000000"/>
                <w:sz w:val="22"/>
                <w:szCs w:val="22"/>
                <w:cs/>
                <w:lang w:eastAsia="th-TH"/>
              </w:rPr>
              <w:t>)</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right="78"/>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9,889,589</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76</w:t>
            </w:r>
            <w:r w:rsidRPr="005256FD">
              <w:rPr>
                <w:rFonts w:ascii="Angsana New" w:eastAsia="Cordia New" w:hAnsi="Angsana New"/>
                <w:snapToGrid w:val="0"/>
                <w:color w:val="000000"/>
                <w:sz w:val="22"/>
                <w:szCs w:val="22"/>
                <w:cs/>
                <w:lang w:eastAsia="th-TH"/>
              </w:rPr>
              <w:t>)</w:t>
            </w:r>
          </w:p>
        </w:tc>
        <w:tc>
          <w:tcPr>
            <w:tcW w:w="107"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109,885,704</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55</w:t>
            </w:r>
            <w:r w:rsidRPr="005256FD">
              <w:rPr>
                <w:rFonts w:ascii="Angsana New" w:eastAsia="Cordia New" w:hAnsi="Angsana New"/>
                <w:snapToGrid w:val="0"/>
                <w:color w:val="000000"/>
                <w:sz w:val="22"/>
                <w:szCs w:val="22"/>
                <w:cs/>
                <w:lang w:eastAsia="th-TH"/>
              </w:rPr>
              <w:t>)</w:t>
            </w:r>
          </w:p>
        </w:tc>
        <w:tc>
          <w:tcPr>
            <w:tcW w:w="98"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tcPr>
          <w:p w:rsidR="009258F6" w:rsidRPr="005256FD" w:rsidRDefault="009258F6" w:rsidP="001166EA">
            <w:pPr>
              <w:tabs>
                <w:tab w:val="left" w:pos="697"/>
              </w:tabs>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1,297,049,076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87</w:t>
            </w:r>
            <w:r w:rsidRPr="005256FD">
              <w:rPr>
                <w:rFonts w:ascii="Angsana New" w:eastAsia="Cordia New" w:hAnsi="Angsana New"/>
                <w:snapToGrid w:val="0"/>
                <w:color w:val="000000"/>
                <w:sz w:val="22"/>
                <w:szCs w:val="22"/>
                <w:cs/>
                <w:lang w:eastAsia="th-TH"/>
              </w:rPr>
              <w:t>)</w:t>
            </w:r>
          </w:p>
        </w:tc>
      </w:tr>
      <w:tr w:rsidR="009258F6" w:rsidRPr="005256FD" w:rsidTr="001166EA">
        <w:trPr>
          <w:cantSplit/>
        </w:trPr>
        <w:tc>
          <w:tcPr>
            <w:tcW w:w="3180" w:type="dxa"/>
          </w:tcPr>
          <w:p w:rsidR="009258F6" w:rsidRPr="005256FD" w:rsidRDefault="009258F6" w:rsidP="001166EA">
            <w:pPr>
              <w:tabs>
                <w:tab w:val="left" w:pos="2587"/>
              </w:tabs>
              <w:ind w:right="537"/>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tcBorders>
          </w:tcPr>
          <w:p w:rsidR="009258F6" w:rsidRPr="005256FD" w:rsidRDefault="009258F6" w:rsidP="001166EA">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 xml:space="preserve">  510,642,100.00</w:t>
            </w:r>
          </w:p>
        </w:tc>
        <w:tc>
          <w:tcPr>
            <w:tcW w:w="97"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9258F6" w:rsidRPr="005256FD" w:rsidRDefault="009258F6" w:rsidP="001166EA">
            <w:pPr>
              <w:ind w:right="113"/>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37,278,868.45</w:t>
            </w:r>
          </w:p>
        </w:tc>
        <w:tc>
          <w:tcPr>
            <w:tcW w:w="90"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9258F6" w:rsidRPr="005256FD" w:rsidRDefault="009258F6" w:rsidP="001166EA">
            <w:pPr>
              <w:ind w:right="64"/>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1,350,487,281</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67</w:t>
            </w:r>
          </w:p>
        </w:tc>
        <w:tc>
          <w:tcPr>
            <w:tcW w:w="90"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9258F6" w:rsidRPr="005256FD" w:rsidRDefault="009258F6" w:rsidP="001166EA">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3,860,452,301</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63</w:t>
            </w:r>
          </w:p>
        </w:tc>
        <w:tc>
          <w:tcPr>
            <w:tcW w:w="91"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9258F6" w:rsidRPr="005256FD" w:rsidRDefault="009258F6" w:rsidP="001166EA">
            <w:pPr>
              <w:ind w:right="69"/>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6,894,336</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45</w:t>
            </w:r>
          </w:p>
        </w:tc>
        <w:tc>
          <w:tcPr>
            <w:tcW w:w="107"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9258F6" w:rsidRPr="005256FD" w:rsidRDefault="009258F6" w:rsidP="001166EA">
            <w:pPr>
              <w:ind w:right="78"/>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22,965,191</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64</w:t>
            </w:r>
          </w:p>
        </w:tc>
        <w:tc>
          <w:tcPr>
            <w:tcW w:w="107"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9258F6" w:rsidRPr="005256FD" w:rsidRDefault="009258F6" w:rsidP="001166EA">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740,034,612</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20</w:t>
            </w:r>
          </w:p>
        </w:tc>
        <w:tc>
          <w:tcPr>
            <w:tcW w:w="98"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tcPr>
          <w:p w:rsidR="009258F6" w:rsidRPr="005256FD" w:rsidRDefault="009258F6" w:rsidP="001166EA">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1,085,548,935</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99</w:t>
            </w:r>
          </w:p>
        </w:tc>
        <w:tc>
          <w:tcPr>
            <w:tcW w:w="90" w:type="dxa"/>
          </w:tcPr>
          <w:p w:rsidR="009258F6" w:rsidRPr="005256FD" w:rsidRDefault="009258F6" w:rsidP="001166EA">
            <w:pPr>
              <w:jc w:val="right"/>
              <w:rPr>
                <w:rFonts w:ascii="Angsana New" w:eastAsia="Cordia New" w:hAnsi="Angsana New"/>
                <w:b/>
                <w:bCs/>
                <w:snapToGrid w:val="0"/>
                <w:color w:val="000000"/>
                <w:sz w:val="22"/>
                <w:szCs w:val="22"/>
                <w:lang w:eastAsia="th-TH"/>
              </w:rPr>
            </w:pPr>
          </w:p>
        </w:tc>
        <w:tc>
          <w:tcPr>
            <w:tcW w:w="1416" w:type="dxa"/>
            <w:tcBorders>
              <w:top w:val="single" w:sz="4" w:space="0" w:color="auto"/>
            </w:tcBorders>
          </w:tcPr>
          <w:p w:rsidR="009258F6" w:rsidRPr="005256FD" w:rsidRDefault="009258F6" w:rsidP="001166EA">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7,614,303,628</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03</w:t>
            </w:r>
          </w:p>
        </w:tc>
      </w:tr>
      <w:tr w:rsidR="009258F6" w:rsidRPr="005256FD" w:rsidTr="001166EA">
        <w:trPr>
          <w:cantSplit/>
        </w:trPr>
        <w:tc>
          <w:tcPr>
            <w:tcW w:w="4523" w:type="dxa"/>
            <w:gridSpan w:val="2"/>
          </w:tcPr>
          <w:p w:rsidR="009258F6" w:rsidRPr="009258F6" w:rsidRDefault="009258F6" w:rsidP="009258F6">
            <w:pPr>
              <w:ind w:left="270" w:hanging="270"/>
              <w:jc w:val="left"/>
              <w:rPr>
                <w:rFonts w:ascii="Angsana New" w:hAnsi="Angsana New"/>
                <w:b/>
                <w:bCs/>
                <w:spacing w:val="1"/>
                <w:sz w:val="22"/>
                <w:szCs w:val="22"/>
                <w:cs/>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2015</w:t>
            </w:r>
          </w:p>
        </w:tc>
        <w:tc>
          <w:tcPr>
            <w:tcW w:w="97"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ind w:right="113"/>
              <w:jc w:val="right"/>
              <w:rPr>
                <w:rFonts w:ascii="Angsana New" w:eastAsia="Cordia New" w:hAnsi="Angsana New"/>
                <w:snapToGrid w:val="0"/>
                <w:color w:val="000000"/>
                <w:sz w:val="22"/>
                <w:szCs w:val="22"/>
                <w:cs/>
                <w:lang w:eastAsia="th-TH"/>
              </w:rPr>
            </w:pPr>
          </w:p>
        </w:tc>
        <w:tc>
          <w:tcPr>
            <w:tcW w:w="90"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ind w:right="64"/>
              <w:jc w:val="right"/>
              <w:rPr>
                <w:rFonts w:ascii="Angsana New" w:eastAsia="Cordia New" w:hAnsi="Angsana New"/>
                <w:snapToGrid w:val="0"/>
                <w:color w:val="000000"/>
                <w:sz w:val="22"/>
                <w:szCs w:val="22"/>
                <w:cs/>
                <w:lang w:eastAsia="th-TH"/>
              </w:rPr>
            </w:pPr>
          </w:p>
        </w:tc>
        <w:tc>
          <w:tcPr>
            <w:tcW w:w="90"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50" w:type="dxa"/>
          </w:tcPr>
          <w:p w:rsidR="009258F6" w:rsidRPr="005256FD" w:rsidRDefault="009258F6" w:rsidP="001166EA">
            <w:pPr>
              <w:tabs>
                <w:tab w:val="left" w:pos="1060"/>
              </w:tabs>
              <w:ind w:right="60"/>
              <w:jc w:val="right"/>
              <w:rPr>
                <w:rFonts w:ascii="Angsana New" w:eastAsia="Cordia New" w:hAnsi="Angsana New"/>
                <w:snapToGrid w:val="0"/>
                <w:color w:val="000000"/>
                <w:sz w:val="22"/>
                <w:szCs w:val="22"/>
                <w:cs/>
                <w:lang w:eastAsia="th-TH"/>
              </w:rPr>
            </w:pPr>
          </w:p>
        </w:tc>
        <w:tc>
          <w:tcPr>
            <w:tcW w:w="91"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49" w:type="dxa"/>
          </w:tcPr>
          <w:p w:rsidR="009258F6" w:rsidRPr="005256FD" w:rsidRDefault="009258F6" w:rsidP="001166EA">
            <w:pPr>
              <w:ind w:right="69"/>
              <w:jc w:val="right"/>
              <w:rPr>
                <w:rFonts w:ascii="Angsana New" w:eastAsia="Cordia New" w:hAnsi="Angsana New"/>
                <w:snapToGrid w:val="0"/>
                <w:color w:val="000000"/>
                <w:sz w:val="22"/>
                <w:szCs w:val="22"/>
                <w:cs/>
                <w:lang w:eastAsia="th-TH"/>
              </w:rPr>
            </w:pPr>
          </w:p>
        </w:tc>
        <w:tc>
          <w:tcPr>
            <w:tcW w:w="107"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33" w:type="dxa"/>
          </w:tcPr>
          <w:p w:rsidR="009258F6" w:rsidRPr="005256FD" w:rsidRDefault="009258F6" w:rsidP="001166EA">
            <w:pPr>
              <w:ind w:right="78"/>
              <w:jc w:val="right"/>
              <w:rPr>
                <w:rFonts w:ascii="Angsana New" w:eastAsia="Cordia New" w:hAnsi="Angsana New"/>
                <w:snapToGrid w:val="0"/>
                <w:color w:val="000000"/>
                <w:sz w:val="22"/>
                <w:szCs w:val="22"/>
                <w:cs/>
                <w:lang w:eastAsia="th-TH"/>
              </w:rPr>
            </w:pPr>
          </w:p>
        </w:tc>
        <w:tc>
          <w:tcPr>
            <w:tcW w:w="107"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33" w:type="dxa"/>
          </w:tcPr>
          <w:p w:rsidR="009258F6" w:rsidRPr="005256FD" w:rsidRDefault="009258F6" w:rsidP="001166EA">
            <w:pPr>
              <w:ind w:right="60"/>
              <w:jc w:val="right"/>
              <w:rPr>
                <w:rFonts w:ascii="Angsana New" w:eastAsia="Cordia New" w:hAnsi="Angsana New"/>
                <w:snapToGrid w:val="0"/>
                <w:color w:val="000000"/>
                <w:sz w:val="22"/>
                <w:szCs w:val="22"/>
                <w:cs/>
                <w:lang w:eastAsia="th-TH"/>
              </w:rPr>
            </w:pPr>
          </w:p>
        </w:tc>
        <w:tc>
          <w:tcPr>
            <w:tcW w:w="98"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342" w:type="dxa"/>
          </w:tcPr>
          <w:p w:rsidR="009258F6" w:rsidRPr="005256FD" w:rsidRDefault="009258F6" w:rsidP="001166EA">
            <w:pPr>
              <w:ind w:right="60"/>
              <w:jc w:val="right"/>
              <w:rPr>
                <w:rFonts w:ascii="Angsana New" w:eastAsia="Cordia New" w:hAnsi="Angsana New"/>
                <w:snapToGrid w:val="0"/>
                <w:color w:val="000000"/>
                <w:sz w:val="22"/>
                <w:szCs w:val="22"/>
                <w:cs/>
                <w:lang w:eastAsia="th-TH"/>
              </w:rPr>
            </w:pPr>
          </w:p>
        </w:tc>
        <w:tc>
          <w:tcPr>
            <w:tcW w:w="90" w:type="dxa"/>
          </w:tcPr>
          <w:p w:rsidR="009258F6" w:rsidRPr="005256FD" w:rsidRDefault="009258F6" w:rsidP="001166EA">
            <w:pPr>
              <w:jc w:val="right"/>
              <w:rPr>
                <w:rFonts w:ascii="Angsana New" w:eastAsia="Cordia New" w:hAnsi="Angsana New"/>
                <w:snapToGrid w:val="0"/>
                <w:color w:val="000000"/>
                <w:sz w:val="22"/>
                <w:szCs w:val="22"/>
                <w:cs/>
                <w:lang w:eastAsia="th-TH"/>
              </w:rPr>
            </w:pPr>
          </w:p>
        </w:tc>
        <w:tc>
          <w:tcPr>
            <w:tcW w:w="1416" w:type="dxa"/>
          </w:tcPr>
          <w:p w:rsidR="009258F6" w:rsidRPr="005256FD" w:rsidRDefault="009258F6" w:rsidP="001166EA">
            <w:pPr>
              <w:tabs>
                <w:tab w:val="left" w:pos="1256"/>
              </w:tabs>
              <w:ind w:right="60"/>
              <w:jc w:val="right"/>
              <w:rPr>
                <w:rFonts w:ascii="Angsana New" w:eastAsia="Cordia New" w:hAnsi="Angsana New"/>
                <w:snapToGrid w:val="0"/>
                <w:color w:val="000000"/>
                <w:sz w:val="22"/>
                <w:szCs w:val="22"/>
                <w:cs/>
                <w:lang w:eastAsia="th-TH"/>
              </w:rPr>
            </w:pP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4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right="60"/>
              <w:jc w:val="right"/>
              <w:rPr>
                <w:rFonts w:ascii="Angsana New" w:eastAsia="Cordia New" w:hAnsi="Angsana New"/>
                <w:snapToGrid w:val="0"/>
                <w:sz w:val="22"/>
                <w:szCs w:val="22"/>
                <w:lang w:eastAsia="th-TH"/>
              </w:rPr>
            </w:pPr>
            <w:r w:rsidRPr="005256FD">
              <w:rPr>
                <w:rFonts w:ascii="Angsana New" w:eastAsia="Cordia New" w:hAnsi="Angsana New"/>
                <w:snapToGrid w:val="0"/>
                <w:sz w:val="22"/>
                <w:szCs w:val="22"/>
                <w:lang w:eastAsia="th-TH"/>
              </w:rPr>
              <w:t>439,667,804</w:t>
            </w:r>
            <w:r w:rsidRPr="005256FD">
              <w:rPr>
                <w:rFonts w:ascii="Angsana New" w:eastAsia="Cordia New" w:hAnsi="Angsana New"/>
                <w:snapToGrid w:val="0"/>
                <w:sz w:val="22"/>
                <w:szCs w:val="22"/>
                <w:cs/>
                <w:lang w:eastAsia="th-TH"/>
              </w:rPr>
              <w:t>.</w:t>
            </w:r>
            <w:r w:rsidRPr="005256FD">
              <w:rPr>
                <w:rFonts w:ascii="Angsana New" w:eastAsia="Cordia New" w:hAnsi="Angsana New"/>
                <w:snapToGrid w:val="0"/>
                <w:sz w:val="22"/>
                <w:szCs w:val="22"/>
                <w:lang w:eastAsia="th-TH"/>
              </w:rPr>
              <w:t>81</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273,570,231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82</w:t>
            </w:r>
          </w:p>
        </w:tc>
        <w:tc>
          <w:tcPr>
            <w:tcW w:w="91"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4,381,103</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47</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11,057,117</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58</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38,457,155</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23</w:t>
            </w:r>
          </w:p>
        </w:tc>
        <w:tc>
          <w:tcPr>
            <w:tcW w:w="98"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2,6</w:t>
            </w:r>
            <w:r w:rsidRPr="005256FD">
              <w:rPr>
                <w:rFonts w:ascii="Angsana New" w:eastAsia="Cordia New" w:hAnsi="Angsana New"/>
                <w:snapToGrid w:val="0"/>
                <w:color w:val="000000"/>
                <w:sz w:val="22"/>
                <w:szCs w:val="22"/>
                <w:cs/>
                <w:lang w:eastAsia="th-TH"/>
              </w:rPr>
              <w:t>77</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506</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025.30</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3,44</w:t>
            </w:r>
            <w:r w:rsidRPr="005256FD">
              <w:rPr>
                <w:rFonts w:ascii="Angsana New" w:eastAsia="Cordia New" w:hAnsi="Angsana New"/>
                <w:snapToGrid w:val="0"/>
                <w:color w:val="000000"/>
                <w:sz w:val="22"/>
                <w:szCs w:val="22"/>
                <w:cs/>
                <w:lang w:eastAsia="th-TH"/>
              </w:rPr>
              <w:t>4</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639</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438.21</w:t>
            </w: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cs/>
                <w:lang w:eastAsia="th-TH"/>
              </w:rPr>
            </w:pPr>
            <w:r w:rsidRPr="00A15910">
              <w:rPr>
                <w:rFonts w:ascii="Angsana New" w:eastAsia="Cordia New" w:hAnsi="Angsana New"/>
                <w:snapToGrid w:val="0"/>
                <w:color w:val="000000"/>
                <w:sz w:val="22"/>
                <w:szCs w:val="22"/>
                <w:lang w:eastAsia="th-TH"/>
              </w:rPr>
              <w:t>Purchase of Business</w:t>
            </w:r>
          </w:p>
        </w:tc>
        <w:tc>
          <w:tcPr>
            <w:tcW w:w="1343" w:type="dxa"/>
            <w:shd w:val="clear" w:color="auto" w:fill="auto"/>
          </w:tcPr>
          <w:p w:rsidR="009258F6" w:rsidRPr="005256FD" w:rsidRDefault="009258F6" w:rsidP="001166EA">
            <w:pPr>
              <w:ind w:right="150"/>
              <w:jc w:val="right"/>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116</w:t>
            </w:r>
            <w:r w:rsidRPr="005256FD">
              <w:rPr>
                <w:rFonts w:ascii="Angsana New" w:eastAsia="Cordia New" w:hAnsi="Angsana New"/>
                <w:snapToGrid w:val="0"/>
                <w:sz w:val="22"/>
                <w:szCs w:val="22"/>
                <w:lang w:eastAsia="th-TH"/>
              </w:rPr>
              <w:t>,</w:t>
            </w:r>
            <w:r w:rsidRPr="005256FD">
              <w:rPr>
                <w:rFonts w:ascii="Angsana New" w:eastAsia="Cordia New" w:hAnsi="Angsana New"/>
                <w:snapToGrid w:val="0"/>
                <w:sz w:val="22"/>
                <w:szCs w:val="22"/>
                <w:cs/>
                <w:lang w:eastAsia="th-TH"/>
              </w:rPr>
              <w:t>138</w:t>
            </w:r>
            <w:r w:rsidRPr="005256FD">
              <w:rPr>
                <w:rFonts w:ascii="Angsana New" w:eastAsia="Cordia New" w:hAnsi="Angsana New"/>
                <w:snapToGrid w:val="0"/>
                <w:sz w:val="22"/>
                <w:szCs w:val="22"/>
                <w:lang w:eastAsia="th-TH"/>
              </w:rPr>
              <w:t>,</w:t>
            </w:r>
            <w:r w:rsidRPr="005256FD">
              <w:rPr>
                <w:rFonts w:ascii="Angsana New" w:eastAsia="Cordia New" w:hAnsi="Angsana New"/>
                <w:snapToGrid w:val="0"/>
                <w:sz w:val="22"/>
                <w:szCs w:val="22"/>
                <w:cs/>
                <w:lang w:eastAsia="th-TH"/>
              </w:rPr>
              <w:t>824.73</w:t>
            </w:r>
          </w:p>
        </w:tc>
        <w:tc>
          <w:tcPr>
            <w:tcW w:w="9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8"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116,138,824.73</w:t>
            </w: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cs/>
                <w:lang w:eastAsia="th-TH"/>
              </w:rPr>
            </w:pPr>
            <w:r w:rsidRPr="005256FD">
              <w:rPr>
                <w:rFonts w:ascii="Angsana New" w:eastAsia="Brush Script MT" w:hAnsi="Angsana New"/>
                <w:sz w:val="22"/>
                <w:szCs w:val="22"/>
              </w:rPr>
              <w:t>Revaluation of Land</w:t>
            </w:r>
          </w:p>
        </w:tc>
        <w:tc>
          <w:tcPr>
            <w:tcW w:w="1343" w:type="dxa"/>
            <w:shd w:val="clear" w:color="auto" w:fill="auto"/>
          </w:tcPr>
          <w:p w:rsidR="009258F6" w:rsidRPr="005256FD" w:rsidRDefault="009258F6" w:rsidP="001166EA">
            <w:pPr>
              <w:ind w:right="150"/>
              <w:jc w:val="right"/>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280</w:t>
            </w:r>
            <w:r w:rsidRPr="005256FD">
              <w:rPr>
                <w:rFonts w:ascii="Angsana New" w:eastAsia="Cordia New" w:hAnsi="Angsana New"/>
                <w:snapToGrid w:val="0"/>
                <w:sz w:val="22"/>
                <w:szCs w:val="22"/>
                <w:lang w:eastAsia="th-TH"/>
              </w:rPr>
              <w:t>,</w:t>
            </w:r>
            <w:r w:rsidRPr="005256FD">
              <w:rPr>
                <w:rFonts w:ascii="Angsana New" w:eastAsia="Cordia New" w:hAnsi="Angsana New"/>
                <w:snapToGrid w:val="0"/>
                <w:sz w:val="22"/>
                <w:szCs w:val="22"/>
                <w:cs/>
                <w:lang w:eastAsia="th-TH"/>
              </w:rPr>
              <w:t>917</w:t>
            </w:r>
            <w:r w:rsidRPr="005256FD">
              <w:rPr>
                <w:rFonts w:ascii="Angsana New" w:eastAsia="Cordia New" w:hAnsi="Angsana New"/>
                <w:snapToGrid w:val="0"/>
                <w:sz w:val="22"/>
                <w:szCs w:val="22"/>
                <w:lang w:eastAsia="th-TH"/>
              </w:rPr>
              <w:t>,</w:t>
            </w:r>
            <w:r w:rsidRPr="005256FD">
              <w:rPr>
                <w:rFonts w:ascii="Angsana New" w:eastAsia="Cordia New" w:hAnsi="Angsana New"/>
                <w:snapToGrid w:val="0"/>
                <w:sz w:val="22"/>
                <w:szCs w:val="22"/>
                <w:cs/>
                <w:lang w:eastAsia="th-TH"/>
              </w:rPr>
              <w:t>900.00</w:t>
            </w:r>
          </w:p>
        </w:tc>
        <w:tc>
          <w:tcPr>
            <w:tcW w:w="9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8"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280,917,900.00</w:t>
            </w:r>
          </w:p>
        </w:tc>
      </w:tr>
      <w:tr w:rsidR="009258F6" w:rsidRPr="005256FD" w:rsidTr="001166EA">
        <w:trPr>
          <w:cantSplit/>
        </w:trPr>
        <w:tc>
          <w:tcPr>
            <w:tcW w:w="3180" w:type="dxa"/>
          </w:tcPr>
          <w:p w:rsidR="009258F6" w:rsidRPr="005256FD" w:rsidRDefault="009258F6" w:rsidP="001166EA">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4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50"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9"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944,000</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00</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344,207</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38</w:t>
            </w:r>
          </w:p>
        </w:tc>
        <w:tc>
          <w:tcPr>
            <w:tcW w:w="107"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33"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8"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342" w:type="dxa"/>
            <w:shd w:val="clear" w:color="auto" w:fill="auto"/>
          </w:tcPr>
          <w:p w:rsidR="009258F6" w:rsidRPr="005256FD" w:rsidRDefault="009258F6" w:rsidP="001166EA">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1,288,207</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38</w:t>
            </w:r>
            <w:r w:rsidRPr="005256FD">
              <w:rPr>
                <w:rFonts w:ascii="Angsana New" w:eastAsia="Cordia New" w:hAnsi="Angsana New"/>
                <w:snapToGrid w:val="0"/>
                <w:color w:val="000000"/>
                <w:sz w:val="22"/>
                <w:szCs w:val="22"/>
                <w:cs/>
                <w:lang w:eastAsia="th-TH"/>
              </w:rPr>
              <w:t>)</w:t>
            </w:r>
          </w:p>
        </w:tc>
        <w:tc>
          <w:tcPr>
            <w:tcW w:w="90" w:type="dxa"/>
            <w:shd w:val="clear" w:color="auto" w:fill="auto"/>
          </w:tcPr>
          <w:p w:rsidR="009258F6" w:rsidRPr="005256FD" w:rsidRDefault="009258F6" w:rsidP="001166EA">
            <w:pPr>
              <w:jc w:val="right"/>
              <w:rPr>
                <w:rFonts w:ascii="Angsana New" w:eastAsia="Cordia New" w:hAnsi="Angsana New"/>
                <w:snapToGrid w:val="0"/>
                <w:color w:val="000000"/>
                <w:sz w:val="22"/>
                <w:szCs w:val="22"/>
                <w:lang w:eastAsia="th-TH"/>
              </w:rPr>
            </w:pPr>
          </w:p>
        </w:tc>
        <w:tc>
          <w:tcPr>
            <w:tcW w:w="1416" w:type="dxa"/>
            <w:shd w:val="clear" w:color="auto" w:fill="auto"/>
          </w:tcPr>
          <w:p w:rsidR="009258F6" w:rsidRPr="005256FD" w:rsidRDefault="009258F6" w:rsidP="001166EA">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r>
      <w:tr w:rsidR="00947293" w:rsidRPr="005256FD" w:rsidTr="001166EA">
        <w:trPr>
          <w:cantSplit/>
        </w:trPr>
        <w:tc>
          <w:tcPr>
            <w:tcW w:w="3180" w:type="dxa"/>
          </w:tcPr>
          <w:p w:rsidR="00947293" w:rsidRPr="005256FD" w:rsidRDefault="00947293" w:rsidP="00947293">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r w:rsidRPr="005256FD">
              <w:rPr>
                <w:rFonts w:ascii="Angsana New" w:eastAsia="Cordia New" w:hAnsi="Angsana New"/>
                <w:snapToGrid w:val="0"/>
                <w:color w:val="000000"/>
                <w:sz w:val="22"/>
                <w:szCs w:val="22"/>
                <w:cs/>
                <w:lang w:eastAsia="th-TH"/>
              </w:rPr>
              <w:t xml:space="preserve">    - </w:t>
            </w:r>
            <w:r w:rsidRPr="005256FD">
              <w:rPr>
                <w:rFonts w:ascii="Angsana New" w:eastAsia="Cordia New" w:hAnsi="Angsana New"/>
                <w:snapToGrid w:val="0"/>
                <w:color w:val="000000"/>
                <w:sz w:val="22"/>
                <w:szCs w:val="22"/>
                <w:lang w:eastAsia="th-TH"/>
              </w:rPr>
              <w:t xml:space="preserve"> Cost</w:t>
            </w:r>
          </w:p>
        </w:tc>
        <w:tc>
          <w:tcPr>
            <w:tcW w:w="1343" w:type="dxa"/>
            <w:shd w:val="clear" w:color="auto" w:fill="auto"/>
          </w:tcPr>
          <w:p w:rsidR="00947293" w:rsidRPr="005256FD" w:rsidRDefault="00947293" w:rsidP="00947293">
            <w:pPr>
              <w:ind w:right="150"/>
              <w:jc w:val="right"/>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r w:rsidRPr="005256FD">
              <w:rPr>
                <w:rFonts w:ascii="Angsana New" w:eastAsia="Cordia New" w:hAnsi="Angsana New"/>
                <w:snapToGrid w:val="0"/>
                <w:sz w:val="22"/>
                <w:szCs w:val="22"/>
                <w:lang w:eastAsia="th-TH"/>
              </w:rPr>
              <w:t>2,436,290</w:t>
            </w:r>
            <w:r w:rsidRPr="005256FD">
              <w:rPr>
                <w:rFonts w:ascii="Angsana New" w:eastAsia="Cordia New" w:hAnsi="Angsana New"/>
                <w:snapToGrid w:val="0"/>
                <w:sz w:val="22"/>
                <w:szCs w:val="22"/>
                <w:cs/>
                <w:lang w:eastAsia="th-TH"/>
              </w:rPr>
              <w:t>.</w:t>
            </w:r>
            <w:r w:rsidRPr="005256FD">
              <w:rPr>
                <w:rFonts w:ascii="Angsana New" w:eastAsia="Cordia New" w:hAnsi="Angsana New"/>
                <w:snapToGrid w:val="0"/>
                <w:sz w:val="22"/>
                <w:szCs w:val="22"/>
                <w:lang w:eastAsia="th-TH"/>
              </w:rPr>
              <w:t>00</w:t>
            </w:r>
            <w:r w:rsidRPr="005256FD">
              <w:rPr>
                <w:rFonts w:ascii="Angsana New" w:eastAsia="Cordia New" w:hAnsi="Angsana New"/>
                <w:snapToGrid w:val="0"/>
                <w:sz w:val="22"/>
                <w:szCs w:val="22"/>
                <w:cs/>
                <w:lang w:eastAsia="th-TH"/>
              </w:rPr>
              <w:t>)</w:t>
            </w:r>
          </w:p>
        </w:tc>
        <w:tc>
          <w:tcPr>
            <w:tcW w:w="9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1,0</w:t>
            </w:r>
            <w:r w:rsidRPr="005256FD">
              <w:rPr>
                <w:rFonts w:ascii="Angsana New" w:eastAsia="Cordia New" w:hAnsi="Angsana New"/>
                <w:snapToGrid w:val="0"/>
                <w:color w:val="000000"/>
                <w:sz w:val="22"/>
                <w:szCs w:val="22"/>
                <w:cs/>
                <w:lang w:eastAsia="th-TH"/>
              </w:rPr>
              <w:t>84</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669</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329.88)</w:t>
            </w:r>
          </w:p>
        </w:tc>
        <w:tc>
          <w:tcPr>
            <w:tcW w:w="91" w:type="dxa"/>
            <w:shd w:val="clear" w:color="auto" w:fill="auto"/>
          </w:tcPr>
          <w:p w:rsidR="00947293" w:rsidRPr="005256FD" w:rsidRDefault="00947293" w:rsidP="00947293">
            <w:pPr>
              <w:jc w:val="right"/>
              <w:rPr>
                <w:rFonts w:ascii="Angsana New" w:eastAsia="Cordia New" w:hAnsi="Angsana New"/>
                <w:snapToGrid w:val="0"/>
                <w:color w:val="000000"/>
                <w:sz w:val="22"/>
                <w:szCs w:val="22"/>
                <w:highlight w:val="yellow"/>
                <w:lang w:eastAsia="th-TH"/>
              </w:rPr>
            </w:pPr>
          </w:p>
        </w:tc>
        <w:tc>
          <w:tcPr>
            <w:tcW w:w="1349"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857,626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72</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276,743</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72</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FF3FE8" w:rsidRDefault="00947293" w:rsidP="00947293">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81,173,018</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15</w:t>
            </w:r>
            <w:r w:rsidRPr="00FF3FE8">
              <w:rPr>
                <w:rFonts w:ascii="Angsana New" w:eastAsia="Cordia New" w:hAnsi="Angsana New"/>
                <w:snapToGrid w:val="0"/>
                <w:color w:val="000000"/>
                <w:sz w:val="22"/>
                <w:szCs w:val="22"/>
                <w:cs/>
                <w:lang w:eastAsia="th-TH"/>
              </w:rPr>
              <w:t>)</w:t>
            </w:r>
          </w:p>
        </w:tc>
        <w:tc>
          <w:tcPr>
            <w:tcW w:w="98"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2" w:type="dxa"/>
            <w:shd w:val="clear" w:color="auto" w:fill="auto"/>
          </w:tcPr>
          <w:p w:rsidR="00947293" w:rsidRPr="00FF3FE8" w:rsidRDefault="00947293" w:rsidP="00947293">
            <w:pPr>
              <w:ind w:right="60"/>
              <w:jc w:val="right"/>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r w:rsidRPr="00FF3FE8">
              <w:rPr>
                <w:rFonts w:ascii="Angsana New" w:eastAsia="Cordia New" w:hAnsi="Angsana New"/>
                <w:snapToGrid w:val="0"/>
                <w:sz w:val="22"/>
                <w:szCs w:val="22"/>
                <w:lang w:eastAsia="th-TH"/>
              </w:rPr>
              <w:t>921,557</w:t>
            </w:r>
            <w:r w:rsidRPr="00FF3FE8">
              <w:rPr>
                <w:rFonts w:ascii="Angsana New" w:eastAsia="Cordia New" w:hAnsi="Angsana New"/>
                <w:snapToGrid w:val="0"/>
                <w:sz w:val="22"/>
                <w:szCs w:val="22"/>
                <w:cs/>
                <w:lang w:eastAsia="th-TH"/>
              </w:rPr>
              <w:t>.</w:t>
            </w:r>
            <w:r w:rsidRPr="00FF3FE8">
              <w:rPr>
                <w:rFonts w:ascii="Angsana New" w:eastAsia="Cordia New" w:hAnsi="Angsana New"/>
                <w:snapToGrid w:val="0"/>
                <w:color w:val="000000"/>
                <w:sz w:val="22"/>
                <w:szCs w:val="22"/>
                <w:lang w:eastAsia="th-TH"/>
              </w:rPr>
              <w:t>98</w:t>
            </w: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416" w:type="dxa"/>
            <w:shd w:val="clear" w:color="auto" w:fill="auto"/>
          </w:tcPr>
          <w:p w:rsidR="00947293" w:rsidRPr="00FF3FE8" w:rsidRDefault="00947293" w:rsidP="00947293">
            <w:pPr>
              <w:ind w:right="60"/>
              <w:jc w:val="right"/>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r w:rsidRPr="00FF3FE8">
              <w:rPr>
                <w:rFonts w:ascii="Angsana New" w:eastAsia="Cordia New" w:hAnsi="Angsana New"/>
                <w:snapToGrid w:val="0"/>
                <w:sz w:val="22"/>
                <w:szCs w:val="22"/>
                <w:lang w:eastAsia="th-TH"/>
              </w:rPr>
              <w:t>1,17</w:t>
            </w:r>
            <w:r w:rsidRPr="00FF3FE8">
              <w:rPr>
                <w:rFonts w:ascii="Angsana New" w:eastAsia="Cordia New" w:hAnsi="Angsana New"/>
                <w:snapToGrid w:val="0"/>
                <w:sz w:val="22"/>
                <w:szCs w:val="22"/>
                <w:cs/>
                <w:lang w:eastAsia="th-TH"/>
              </w:rPr>
              <w:t>0</w:t>
            </w:r>
            <w:r w:rsidRPr="00FF3FE8">
              <w:rPr>
                <w:rFonts w:ascii="Angsana New" w:eastAsia="Cordia New" w:hAnsi="Angsana New"/>
                <w:snapToGrid w:val="0"/>
                <w:sz w:val="22"/>
                <w:szCs w:val="22"/>
                <w:lang w:eastAsia="th-TH"/>
              </w:rPr>
              <w:t>,</w:t>
            </w:r>
            <w:r w:rsidRPr="00FF3FE8">
              <w:rPr>
                <w:rFonts w:ascii="Angsana New" w:eastAsia="Cordia New" w:hAnsi="Angsana New"/>
                <w:snapToGrid w:val="0"/>
                <w:sz w:val="22"/>
                <w:szCs w:val="22"/>
                <w:cs/>
                <w:lang w:eastAsia="th-TH"/>
              </w:rPr>
              <w:t>334</w:t>
            </w:r>
            <w:r w:rsidRPr="00FF3FE8">
              <w:rPr>
                <w:rFonts w:ascii="Angsana New" w:eastAsia="Cordia New" w:hAnsi="Angsana New"/>
                <w:snapToGrid w:val="0"/>
                <w:sz w:val="22"/>
                <w:szCs w:val="22"/>
                <w:lang w:eastAsia="th-TH"/>
              </w:rPr>
              <w:t>,</w:t>
            </w:r>
            <w:r w:rsidRPr="00FF3FE8">
              <w:rPr>
                <w:rFonts w:ascii="Angsana New" w:eastAsia="Cordia New" w:hAnsi="Angsana New"/>
                <w:snapToGrid w:val="0"/>
                <w:sz w:val="22"/>
                <w:szCs w:val="22"/>
                <w:cs/>
                <w:lang w:eastAsia="th-TH"/>
              </w:rPr>
              <w:t>566.45)</w:t>
            </w:r>
          </w:p>
        </w:tc>
      </w:tr>
      <w:tr w:rsidR="00947293" w:rsidRPr="005256FD" w:rsidTr="001166EA">
        <w:trPr>
          <w:cantSplit/>
        </w:trPr>
        <w:tc>
          <w:tcPr>
            <w:tcW w:w="3180" w:type="dxa"/>
          </w:tcPr>
          <w:p w:rsidR="00947293" w:rsidRPr="005256FD" w:rsidRDefault="00947293" w:rsidP="00947293">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Accumulated Depreciation</w:t>
            </w:r>
          </w:p>
        </w:tc>
        <w:tc>
          <w:tcPr>
            <w:tcW w:w="1343"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424,498,562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96</w:t>
            </w:r>
          </w:p>
        </w:tc>
        <w:tc>
          <w:tcPr>
            <w:tcW w:w="91"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708,980</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74</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269,312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63</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FF3FE8"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53,439</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412.84</w:t>
            </w:r>
          </w:p>
        </w:tc>
        <w:tc>
          <w:tcPr>
            <w:tcW w:w="98"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2"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947293" w:rsidRPr="00FF3FE8" w:rsidRDefault="00947293" w:rsidP="00947293">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lang w:eastAsia="th-TH"/>
              </w:rPr>
              <w:t>47</w:t>
            </w:r>
            <w:r>
              <w:rPr>
                <w:rFonts w:ascii="Angsana New" w:eastAsia="Cordia New" w:hAnsi="Angsana New"/>
                <w:snapToGrid w:val="0"/>
                <w:color w:val="000000"/>
                <w:sz w:val="22"/>
                <w:szCs w:val="22"/>
                <w:lang w:eastAsia="th-TH"/>
              </w:rPr>
              <w:t>8</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916</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269.17</w:t>
            </w:r>
          </w:p>
        </w:tc>
      </w:tr>
      <w:tr w:rsidR="00947293" w:rsidRPr="005256FD" w:rsidTr="001166EA">
        <w:trPr>
          <w:cantSplit/>
        </w:trPr>
        <w:tc>
          <w:tcPr>
            <w:tcW w:w="3180" w:type="dxa"/>
          </w:tcPr>
          <w:p w:rsidR="00947293" w:rsidRPr="005256FD" w:rsidRDefault="00947293" w:rsidP="00947293">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 </w:t>
            </w:r>
            <w:r w:rsidRPr="005256FD">
              <w:rPr>
                <w:rFonts w:ascii="Angsana New" w:eastAsia="Cordia New" w:hAnsi="Angsana New"/>
                <w:snapToGrid w:val="0"/>
                <w:color w:val="000000"/>
                <w:sz w:val="22"/>
                <w:szCs w:val="22"/>
                <w:lang w:eastAsia="th-TH"/>
              </w:rPr>
              <w:t xml:space="preserve"> Cost</w:t>
            </w:r>
          </w:p>
        </w:tc>
        <w:tc>
          <w:tcPr>
            <w:tcW w:w="1343"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5,278,393</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19</w:t>
            </w:r>
            <w:r w:rsidRPr="005256FD">
              <w:rPr>
                <w:rFonts w:ascii="Angsana New" w:eastAsia="Cordia New" w:hAnsi="Angsana New"/>
                <w:snapToGrid w:val="0"/>
                <w:color w:val="000000"/>
                <w:sz w:val="22"/>
                <w:szCs w:val="22"/>
                <w:cs/>
                <w:lang w:eastAsia="th-TH"/>
              </w:rPr>
              <w:t>)</w:t>
            </w:r>
          </w:p>
        </w:tc>
        <w:tc>
          <w:tcPr>
            <w:tcW w:w="91"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448,759</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35</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8"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2"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947293" w:rsidRPr="00FF3FE8" w:rsidRDefault="00947293" w:rsidP="00947293">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5</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727</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152.54</w:t>
            </w:r>
            <w:r w:rsidRPr="00FF3FE8">
              <w:rPr>
                <w:rFonts w:ascii="Angsana New" w:eastAsia="Cordia New" w:hAnsi="Angsana New"/>
                <w:snapToGrid w:val="0"/>
                <w:color w:val="000000"/>
                <w:sz w:val="22"/>
                <w:szCs w:val="22"/>
                <w:cs/>
                <w:lang w:eastAsia="th-TH"/>
              </w:rPr>
              <w:t>)</w:t>
            </w:r>
          </w:p>
        </w:tc>
      </w:tr>
      <w:tr w:rsidR="00947293" w:rsidRPr="005256FD" w:rsidTr="001166EA">
        <w:trPr>
          <w:cantSplit/>
        </w:trPr>
        <w:tc>
          <w:tcPr>
            <w:tcW w:w="3180" w:type="dxa"/>
          </w:tcPr>
          <w:p w:rsidR="00947293" w:rsidRPr="005256FD" w:rsidRDefault="00947293" w:rsidP="00947293">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Accumulated Depreciation</w:t>
            </w:r>
          </w:p>
        </w:tc>
        <w:tc>
          <w:tcPr>
            <w:tcW w:w="1343"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5,278,357</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19</w:t>
            </w:r>
          </w:p>
        </w:tc>
        <w:tc>
          <w:tcPr>
            <w:tcW w:w="91"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5256FD" w:rsidRDefault="00947293" w:rsidP="00947293">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432,340</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65</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5256FD" w:rsidRDefault="00947293" w:rsidP="00947293">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947293" w:rsidRPr="005256FD" w:rsidRDefault="00947293" w:rsidP="00947293">
            <w:pPr>
              <w:jc w:val="right"/>
              <w:rPr>
                <w:rFonts w:ascii="Angsana New" w:eastAsia="Cordia New" w:hAnsi="Angsana New"/>
                <w:snapToGrid w:val="0"/>
                <w:color w:val="000000"/>
                <w:sz w:val="22"/>
                <w:szCs w:val="22"/>
                <w:lang w:eastAsia="th-TH"/>
              </w:rPr>
            </w:pPr>
          </w:p>
        </w:tc>
        <w:tc>
          <w:tcPr>
            <w:tcW w:w="1333"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8"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2"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947293" w:rsidRPr="00FF3FE8" w:rsidRDefault="00947293" w:rsidP="00947293">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lang w:eastAsia="th-TH"/>
              </w:rPr>
              <w:t>5,710,697</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84</w:t>
            </w:r>
          </w:p>
        </w:tc>
      </w:tr>
      <w:tr w:rsidR="006B37EB" w:rsidRPr="005256FD" w:rsidTr="001166EA">
        <w:trPr>
          <w:cantSplit/>
        </w:trPr>
        <w:tc>
          <w:tcPr>
            <w:tcW w:w="3180" w:type="dxa"/>
          </w:tcPr>
          <w:p w:rsidR="006B37EB" w:rsidRPr="005256FD" w:rsidRDefault="006B37EB" w:rsidP="006B37EB">
            <w:pPr>
              <w:jc w:val="thaiDistribute"/>
              <w:rPr>
                <w:rFonts w:ascii="Angsana New" w:hAnsi="Angsana New"/>
                <w:snapToGrid w:val="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43"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150"/>
              <w:jc w:val="right"/>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r w:rsidRPr="005256FD">
              <w:rPr>
                <w:rFonts w:ascii="Angsana New" w:eastAsia="Cordia New" w:hAnsi="Angsana New"/>
                <w:snapToGrid w:val="0"/>
                <w:sz w:val="22"/>
                <w:szCs w:val="22"/>
                <w:lang w:eastAsia="th-TH"/>
              </w:rPr>
              <w:t>2,558,302</w:t>
            </w:r>
            <w:r w:rsidRPr="005256FD">
              <w:rPr>
                <w:rFonts w:ascii="Angsana New" w:eastAsia="Cordia New" w:hAnsi="Angsana New"/>
                <w:snapToGrid w:val="0"/>
                <w:sz w:val="22"/>
                <w:szCs w:val="22"/>
                <w:cs/>
                <w:lang w:eastAsia="th-TH"/>
              </w:rPr>
              <w:t>.</w:t>
            </w:r>
            <w:r w:rsidRPr="005256FD">
              <w:rPr>
                <w:rFonts w:ascii="Angsana New" w:eastAsia="Cordia New" w:hAnsi="Angsana New"/>
                <w:snapToGrid w:val="0"/>
                <w:sz w:val="22"/>
                <w:szCs w:val="22"/>
                <w:lang w:eastAsia="th-TH"/>
              </w:rPr>
              <w:t>44</w:t>
            </w:r>
            <w:r w:rsidRPr="005256FD">
              <w:rPr>
                <w:rFonts w:ascii="Angsana New" w:eastAsia="Cordia New" w:hAnsi="Angsana New"/>
                <w:snapToGrid w:val="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40,218,881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85</w:t>
            </w:r>
            <w:r w:rsidRPr="005256FD">
              <w:rPr>
                <w:rFonts w:ascii="Angsana New" w:eastAsia="Cordia New" w:hAnsi="Angsana New"/>
                <w:snapToGrid w:val="0"/>
                <w:color w:val="00000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137,751,579</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22</w:t>
            </w:r>
            <w:r w:rsidRPr="005256FD">
              <w:rPr>
                <w:rFonts w:ascii="Angsana New" w:eastAsia="Cordia New" w:hAnsi="Angsana New"/>
                <w:snapToGrid w:val="0"/>
                <w:color w:val="000000"/>
                <w:sz w:val="22"/>
                <w:szCs w:val="22"/>
                <w:cs/>
                <w:lang w:eastAsia="th-TH"/>
              </w:rPr>
              <w:t>)</w:t>
            </w:r>
          </w:p>
        </w:tc>
        <w:tc>
          <w:tcPr>
            <w:tcW w:w="91"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3,535,167</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79</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3,940,544</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94</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20,227,801</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62</w:t>
            </w:r>
            <w:r w:rsidRPr="00FF3FE8">
              <w:rPr>
                <w:rFonts w:ascii="Angsana New" w:eastAsia="Cordia New" w:hAnsi="Angsana New"/>
                <w:snapToGrid w:val="0"/>
                <w:color w:val="000000"/>
                <w:sz w:val="22"/>
                <w:szCs w:val="22"/>
                <w:cs/>
                <w:lang w:eastAsia="th-TH"/>
              </w:rPr>
              <w:t>)</w:t>
            </w:r>
          </w:p>
        </w:tc>
        <w:tc>
          <w:tcPr>
            <w:tcW w:w="98"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42" w:type="dxa"/>
            <w:shd w:val="clear" w:color="auto" w:fill="auto"/>
          </w:tcPr>
          <w:p w:rsidR="006B37EB" w:rsidRPr="00FF3FE8" w:rsidRDefault="006B37EB" w:rsidP="006B37EB">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416"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208,232,277</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86</w:t>
            </w:r>
            <w:r w:rsidRPr="00FF3FE8">
              <w:rPr>
                <w:rFonts w:ascii="Angsana New" w:eastAsia="Cordia New" w:hAnsi="Angsana New"/>
                <w:snapToGrid w:val="0"/>
                <w:color w:val="000000"/>
                <w:sz w:val="22"/>
                <w:szCs w:val="22"/>
                <w:cs/>
                <w:lang w:eastAsia="th-TH"/>
              </w:rPr>
              <w:t>)</w:t>
            </w:r>
          </w:p>
        </w:tc>
      </w:tr>
      <w:tr w:rsidR="006B37EB" w:rsidRPr="005256FD" w:rsidTr="001166EA">
        <w:trPr>
          <w:cantSplit/>
        </w:trPr>
        <w:tc>
          <w:tcPr>
            <w:tcW w:w="3180" w:type="dxa"/>
          </w:tcPr>
          <w:p w:rsidR="006B37EB" w:rsidRPr="005256FD" w:rsidRDefault="006B37EB" w:rsidP="006B37EB">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Ending Carrying Amount</w:t>
            </w:r>
          </w:p>
        </w:tc>
        <w:tc>
          <w:tcPr>
            <w:tcW w:w="1343" w:type="dxa"/>
            <w:tcBorders>
              <w:top w:val="single" w:sz="4" w:space="0" w:color="auto"/>
              <w:bottom w:val="double" w:sz="4" w:space="0" w:color="auto"/>
            </w:tcBorders>
            <w:shd w:val="clear" w:color="auto" w:fill="auto"/>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905,</w:t>
            </w:r>
            <w:r w:rsidRPr="005256FD">
              <w:rPr>
                <w:rFonts w:ascii="Angsana New" w:eastAsia="Cordia New" w:hAnsi="Angsana New"/>
                <w:b/>
                <w:bCs/>
                <w:snapToGrid w:val="0"/>
                <w:color w:val="000000"/>
                <w:sz w:val="22"/>
                <w:szCs w:val="22"/>
                <w:cs/>
                <w:lang w:eastAsia="th-TH"/>
              </w:rPr>
              <w:t>262</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534.73</w:t>
            </w:r>
          </w:p>
        </w:tc>
        <w:tc>
          <w:tcPr>
            <w:tcW w:w="9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34,720,566.01</w:t>
            </w:r>
          </w:p>
        </w:tc>
        <w:tc>
          <w:tcPr>
            <w:tcW w:w="90"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1,749,936,204</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63</w:t>
            </w:r>
          </w:p>
        </w:tc>
        <w:tc>
          <w:tcPr>
            <w:tcW w:w="90"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3,33</w:t>
            </w:r>
            <w:r w:rsidRPr="005256FD">
              <w:rPr>
                <w:rFonts w:ascii="Angsana New" w:eastAsia="Cordia New" w:hAnsi="Angsana New"/>
                <w:b/>
                <w:bCs/>
                <w:snapToGrid w:val="0"/>
                <w:color w:val="000000"/>
                <w:sz w:val="22"/>
                <w:szCs w:val="22"/>
                <w:cs/>
                <w:lang w:eastAsia="th-TH"/>
              </w:rPr>
              <w:t>6</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100</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151.</w:t>
            </w:r>
            <w:r w:rsidRPr="005256FD">
              <w:rPr>
                <w:rFonts w:ascii="Angsana New" w:eastAsia="Cordia New" w:hAnsi="Angsana New"/>
                <w:b/>
                <w:bCs/>
                <w:snapToGrid w:val="0"/>
                <w:color w:val="000000"/>
                <w:sz w:val="22"/>
                <w:szCs w:val="22"/>
                <w:lang w:eastAsia="th-TH"/>
              </w:rPr>
              <w:t>31</w:t>
            </w:r>
          </w:p>
        </w:tc>
        <w:tc>
          <w:tcPr>
            <w:tcW w:w="91"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8,519,207</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45</w:t>
            </w:r>
          </w:p>
        </w:tc>
        <w:tc>
          <w:tcPr>
            <w:tcW w:w="10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30,418,540</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57</w:t>
            </w:r>
          </w:p>
        </w:tc>
        <w:tc>
          <w:tcPr>
            <w:tcW w:w="10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730,530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360.50</w:t>
            </w:r>
          </w:p>
        </w:tc>
        <w:tc>
          <w:tcPr>
            <w:tcW w:w="98" w:type="dxa"/>
            <w:shd w:val="clear" w:color="auto" w:fill="auto"/>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3,76</w:t>
            </w:r>
            <w:r w:rsidRPr="00FF3FE8">
              <w:rPr>
                <w:rFonts w:ascii="Angsana New" w:eastAsia="Cordia New" w:hAnsi="Angsana New"/>
                <w:b/>
                <w:bCs/>
                <w:snapToGrid w:val="0"/>
                <w:color w:val="000000"/>
                <w:sz w:val="22"/>
                <w:szCs w:val="22"/>
                <w:cs/>
                <w:lang w:eastAsia="th-TH"/>
              </w:rPr>
              <w:t>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845</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195.93</w:t>
            </w:r>
          </w:p>
        </w:tc>
        <w:tc>
          <w:tcPr>
            <w:tcW w:w="90" w:type="dxa"/>
            <w:shd w:val="clear" w:color="auto" w:fill="auto"/>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10,556,332,761</w:t>
            </w:r>
            <w:r w:rsidRPr="00FF3FE8">
              <w:rPr>
                <w:rFonts w:ascii="Angsana New" w:eastAsia="Cordia New" w:hAnsi="Angsana New"/>
                <w:b/>
                <w:bCs/>
                <w:snapToGrid w:val="0"/>
                <w:color w:val="000000"/>
                <w:sz w:val="22"/>
                <w:szCs w:val="22"/>
                <w:cs/>
                <w:lang w:eastAsia="th-TH"/>
              </w:rPr>
              <w:t>.</w:t>
            </w:r>
            <w:r w:rsidRPr="00FF3FE8">
              <w:rPr>
                <w:rFonts w:ascii="Angsana New" w:eastAsia="Cordia New" w:hAnsi="Angsana New"/>
                <w:b/>
                <w:bCs/>
                <w:snapToGrid w:val="0"/>
                <w:color w:val="000000"/>
                <w:sz w:val="22"/>
                <w:szCs w:val="22"/>
                <w:lang w:eastAsia="th-TH"/>
              </w:rPr>
              <w:t>13</w:t>
            </w:r>
          </w:p>
        </w:tc>
      </w:tr>
      <w:tr w:rsidR="006B37EB" w:rsidRPr="005256FD" w:rsidTr="001166EA">
        <w:trPr>
          <w:cantSplit/>
        </w:trPr>
        <w:tc>
          <w:tcPr>
            <w:tcW w:w="3180" w:type="dxa"/>
          </w:tcPr>
          <w:p w:rsidR="006B37EB" w:rsidRPr="005256FD" w:rsidRDefault="006B37EB" w:rsidP="006B37EB">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31 December 2015</w:t>
            </w:r>
          </w:p>
        </w:tc>
        <w:tc>
          <w:tcPr>
            <w:tcW w:w="1343" w:type="dxa"/>
            <w:tcBorders>
              <w:top w:val="double" w:sz="4" w:space="0" w:color="auto"/>
            </w:tcBorders>
            <w:shd w:val="clear" w:color="auto" w:fill="auto"/>
          </w:tcPr>
          <w:p w:rsidR="006B37EB" w:rsidRPr="005256FD" w:rsidRDefault="006B37EB" w:rsidP="006B37EB">
            <w:pPr>
              <w:ind w:right="60"/>
              <w:jc w:val="right"/>
              <w:rPr>
                <w:rFonts w:ascii="Angsana New" w:eastAsia="Cordia New" w:hAnsi="Angsana New"/>
                <w:snapToGrid w:val="0"/>
                <w:sz w:val="22"/>
                <w:szCs w:val="22"/>
                <w:lang w:eastAsia="th-TH"/>
              </w:rPr>
            </w:pPr>
          </w:p>
        </w:tc>
        <w:tc>
          <w:tcPr>
            <w:tcW w:w="97" w:type="dxa"/>
            <w:shd w:val="clear" w:color="auto" w:fill="auto"/>
          </w:tcPr>
          <w:p w:rsidR="006B37EB" w:rsidRPr="005256FD" w:rsidRDefault="006B37EB" w:rsidP="006B37EB">
            <w:pPr>
              <w:ind w:right="60"/>
              <w:jc w:val="right"/>
              <w:rPr>
                <w:rFonts w:ascii="Angsana New" w:eastAsia="Cordia New" w:hAnsi="Angsana New"/>
                <w:snapToGrid w:val="0"/>
                <w:sz w:val="22"/>
                <w:szCs w:val="22"/>
                <w:lang w:eastAsia="th-TH"/>
              </w:rPr>
            </w:pPr>
          </w:p>
        </w:tc>
        <w:tc>
          <w:tcPr>
            <w:tcW w:w="1350" w:type="dxa"/>
            <w:tcBorders>
              <w:top w:val="double" w:sz="4" w:space="0" w:color="auto"/>
            </w:tcBorders>
            <w:shd w:val="clear" w:color="auto" w:fill="auto"/>
          </w:tcPr>
          <w:p w:rsidR="006B37EB" w:rsidRPr="005256FD" w:rsidRDefault="006B37EB" w:rsidP="006B37EB">
            <w:pPr>
              <w:ind w:right="113"/>
              <w:jc w:val="right"/>
              <w:rPr>
                <w:rFonts w:ascii="Angsana New" w:eastAsia="Cordia New" w:hAnsi="Angsana New"/>
                <w:snapToGrid w:val="0"/>
                <w:sz w:val="22"/>
                <w:szCs w:val="22"/>
                <w:lang w:eastAsia="th-TH"/>
              </w:rPr>
            </w:pPr>
          </w:p>
        </w:tc>
        <w:tc>
          <w:tcPr>
            <w:tcW w:w="90" w:type="dxa"/>
            <w:shd w:val="clear" w:color="auto" w:fill="auto"/>
          </w:tcPr>
          <w:p w:rsidR="006B37EB" w:rsidRPr="005256FD" w:rsidRDefault="006B37EB" w:rsidP="006B37EB">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6B37EB" w:rsidRPr="005256FD" w:rsidRDefault="006B37EB" w:rsidP="006B37EB">
            <w:pPr>
              <w:ind w:right="64"/>
              <w:jc w:val="right"/>
              <w:rPr>
                <w:rFonts w:ascii="Angsana New" w:eastAsia="Cordia New" w:hAnsi="Angsana New"/>
                <w:snapToGrid w:val="0"/>
                <w:sz w:val="22"/>
                <w:szCs w:val="22"/>
                <w:cs/>
                <w:lang w:eastAsia="th-TH"/>
              </w:rPr>
            </w:pPr>
          </w:p>
        </w:tc>
        <w:tc>
          <w:tcPr>
            <w:tcW w:w="90" w:type="dxa"/>
            <w:shd w:val="clear" w:color="auto" w:fill="auto"/>
          </w:tcPr>
          <w:p w:rsidR="006B37EB" w:rsidRPr="005256FD" w:rsidRDefault="006B37EB" w:rsidP="006B37EB">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6B37EB" w:rsidRPr="005256FD" w:rsidRDefault="006B37EB" w:rsidP="006B37EB">
            <w:pPr>
              <w:ind w:right="60"/>
              <w:jc w:val="right"/>
              <w:rPr>
                <w:rFonts w:ascii="Angsana New" w:eastAsia="Cordia New" w:hAnsi="Angsana New"/>
                <w:snapToGrid w:val="0"/>
                <w:sz w:val="22"/>
                <w:szCs w:val="22"/>
                <w:lang w:eastAsia="th-TH"/>
              </w:rPr>
            </w:pPr>
          </w:p>
        </w:tc>
        <w:tc>
          <w:tcPr>
            <w:tcW w:w="91" w:type="dxa"/>
            <w:shd w:val="clear" w:color="auto" w:fill="auto"/>
          </w:tcPr>
          <w:p w:rsidR="006B37EB" w:rsidRPr="005256FD" w:rsidRDefault="006B37EB" w:rsidP="006B37EB">
            <w:pPr>
              <w:ind w:right="15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6B37EB" w:rsidRPr="005256FD" w:rsidRDefault="006B37EB" w:rsidP="006B37EB">
            <w:pPr>
              <w:ind w:right="69"/>
              <w:jc w:val="right"/>
              <w:rPr>
                <w:rFonts w:ascii="Angsana New" w:eastAsia="Cordia New" w:hAnsi="Angsana New"/>
                <w:snapToGrid w:val="0"/>
                <w:sz w:val="22"/>
                <w:szCs w:val="22"/>
                <w:cs/>
                <w:lang w:eastAsia="th-TH"/>
              </w:rPr>
            </w:pPr>
          </w:p>
        </w:tc>
        <w:tc>
          <w:tcPr>
            <w:tcW w:w="107" w:type="dxa"/>
            <w:shd w:val="clear" w:color="auto" w:fill="auto"/>
          </w:tcPr>
          <w:p w:rsidR="006B37EB" w:rsidRPr="005256FD" w:rsidRDefault="006B37EB" w:rsidP="006B37EB">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6B37EB" w:rsidRPr="005256FD" w:rsidRDefault="006B37EB" w:rsidP="006B37EB">
            <w:pPr>
              <w:ind w:right="78"/>
              <w:jc w:val="right"/>
              <w:rPr>
                <w:rFonts w:ascii="Angsana New" w:eastAsia="Cordia New" w:hAnsi="Angsana New"/>
                <w:snapToGrid w:val="0"/>
                <w:sz w:val="22"/>
                <w:szCs w:val="22"/>
                <w:cs/>
                <w:lang w:eastAsia="th-TH"/>
              </w:rPr>
            </w:pPr>
          </w:p>
        </w:tc>
        <w:tc>
          <w:tcPr>
            <w:tcW w:w="107" w:type="dxa"/>
            <w:shd w:val="clear" w:color="auto" w:fill="auto"/>
          </w:tcPr>
          <w:p w:rsidR="006B37EB" w:rsidRPr="005256FD" w:rsidRDefault="006B37EB" w:rsidP="006B37EB">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6B37EB" w:rsidRPr="00FF3FE8" w:rsidRDefault="006B37EB" w:rsidP="006B37EB">
            <w:pPr>
              <w:ind w:right="60"/>
              <w:jc w:val="right"/>
              <w:rPr>
                <w:rFonts w:ascii="Angsana New" w:eastAsia="Cordia New" w:hAnsi="Angsana New"/>
                <w:snapToGrid w:val="0"/>
                <w:sz w:val="22"/>
                <w:szCs w:val="22"/>
                <w:cs/>
                <w:lang w:eastAsia="th-TH"/>
              </w:rPr>
            </w:pPr>
          </w:p>
        </w:tc>
        <w:tc>
          <w:tcPr>
            <w:tcW w:w="98" w:type="dxa"/>
            <w:shd w:val="clear" w:color="auto" w:fill="auto"/>
          </w:tcPr>
          <w:p w:rsidR="006B37EB" w:rsidRPr="00FF3FE8" w:rsidRDefault="006B37EB" w:rsidP="006B37EB">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6B37EB" w:rsidRPr="00FF3FE8" w:rsidRDefault="006B37EB" w:rsidP="006B37EB">
            <w:pPr>
              <w:ind w:right="60"/>
              <w:jc w:val="right"/>
              <w:rPr>
                <w:rFonts w:ascii="Angsana New" w:eastAsia="Cordia New" w:hAnsi="Angsana New"/>
                <w:snapToGrid w:val="0"/>
                <w:sz w:val="22"/>
                <w:szCs w:val="22"/>
                <w:cs/>
                <w:lang w:eastAsia="th-TH"/>
              </w:rPr>
            </w:pPr>
          </w:p>
        </w:tc>
        <w:tc>
          <w:tcPr>
            <w:tcW w:w="90" w:type="dxa"/>
            <w:shd w:val="clear" w:color="auto" w:fill="auto"/>
          </w:tcPr>
          <w:p w:rsidR="006B37EB" w:rsidRPr="00FF3FE8" w:rsidRDefault="006B37EB" w:rsidP="006B37EB">
            <w:pPr>
              <w:ind w:right="150"/>
              <w:jc w:val="right"/>
              <w:rPr>
                <w:rFonts w:ascii="Angsana New" w:eastAsia="Cordia New" w:hAnsi="Angsana New"/>
                <w:snapToGrid w:val="0"/>
                <w:sz w:val="22"/>
                <w:szCs w:val="22"/>
                <w:cs/>
                <w:lang w:eastAsia="th-TH"/>
              </w:rPr>
            </w:pPr>
          </w:p>
        </w:tc>
        <w:tc>
          <w:tcPr>
            <w:tcW w:w="1416" w:type="dxa"/>
            <w:tcBorders>
              <w:top w:val="double" w:sz="4" w:space="0" w:color="auto"/>
            </w:tcBorders>
            <w:shd w:val="clear" w:color="auto" w:fill="auto"/>
          </w:tcPr>
          <w:p w:rsidR="006B37EB" w:rsidRPr="00FF3FE8" w:rsidRDefault="006B37EB" w:rsidP="006B37EB">
            <w:pPr>
              <w:ind w:right="60"/>
              <w:jc w:val="right"/>
              <w:rPr>
                <w:rFonts w:ascii="Angsana New" w:eastAsia="Cordia New" w:hAnsi="Angsana New"/>
                <w:snapToGrid w:val="0"/>
                <w:sz w:val="22"/>
                <w:szCs w:val="22"/>
                <w:cs/>
                <w:lang w:eastAsia="th-TH"/>
              </w:rPr>
            </w:pPr>
          </w:p>
        </w:tc>
      </w:tr>
      <w:tr w:rsidR="006B37EB" w:rsidRPr="005256FD" w:rsidTr="001166EA">
        <w:trPr>
          <w:cantSplit/>
        </w:trPr>
        <w:tc>
          <w:tcPr>
            <w:tcW w:w="3180" w:type="dxa"/>
          </w:tcPr>
          <w:p w:rsidR="006B37EB" w:rsidRPr="005256FD" w:rsidRDefault="006B37EB" w:rsidP="006B37EB">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43" w:type="dxa"/>
            <w:shd w:val="clear" w:color="auto" w:fill="auto"/>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388</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527</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234.90</w:t>
            </w:r>
          </w:p>
        </w:tc>
        <w:tc>
          <w:tcPr>
            <w:tcW w:w="9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53,564,530.83</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2,018,604,956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53</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3,94</w:t>
            </w:r>
            <w:r w:rsidRPr="005256FD">
              <w:rPr>
                <w:rFonts w:ascii="Angsana New" w:eastAsia="Cordia New" w:hAnsi="Angsana New"/>
                <w:snapToGrid w:val="0"/>
                <w:color w:val="000000"/>
                <w:sz w:val="22"/>
                <w:szCs w:val="22"/>
                <w:cs/>
                <w:lang w:eastAsia="th-TH"/>
              </w:rPr>
              <w:t>3</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159</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794.45</w:t>
            </w:r>
          </w:p>
        </w:tc>
        <w:tc>
          <w:tcPr>
            <w:tcW w:w="91" w:type="dxa"/>
            <w:shd w:val="clear" w:color="auto" w:fill="auto"/>
          </w:tcPr>
          <w:p w:rsidR="006B37EB" w:rsidRPr="005256FD" w:rsidRDefault="006B37EB" w:rsidP="006B37EB">
            <w:pPr>
              <w:jc w:val="right"/>
              <w:rPr>
                <w:rFonts w:ascii="Angsana New" w:eastAsia="Cordia New" w:hAnsi="Angsana New"/>
                <w:snapToGrid w:val="0"/>
                <w:color w:val="000000"/>
                <w:sz w:val="22"/>
                <w:szCs w:val="22"/>
                <w:highlight w:val="yellow"/>
                <w:lang w:eastAsia="th-TH"/>
              </w:rPr>
            </w:pPr>
          </w:p>
        </w:tc>
        <w:tc>
          <w:tcPr>
            <w:tcW w:w="1349"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44,366,319</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91</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43,979,362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64</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lang w:eastAsia="th-TH"/>
              </w:rPr>
              <w:t>807,204,453</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83</w:t>
            </w:r>
          </w:p>
        </w:tc>
        <w:tc>
          <w:tcPr>
            <w:tcW w:w="98"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42" w:type="dxa"/>
            <w:shd w:val="clear" w:color="auto" w:fill="auto"/>
          </w:tcPr>
          <w:p w:rsidR="006B37EB" w:rsidRPr="008B5E89" w:rsidRDefault="006B37EB" w:rsidP="006B37EB">
            <w:pPr>
              <w:ind w:right="60"/>
              <w:jc w:val="right"/>
              <w:rPr>
                <w:rFonts w:ascii="Angsana New" w:eastAsia="Cordia New" w:hAnsi="Angsana New"/>
                <w:snapToGrid w:val="0"/>
                <w:color w:val="000000"/>
                <w:sz w:val="22"/>
                <w:szCs w:val="22"/>
                <w:lang w:eastAsia="th-TH"/>
              </w:rPr>
            </w:pPr>
            <w:r w:rsidRPr="008B5E89">
              <w:rPr>
                <w:rFonts w:ascii="Angsana New" w:eastAsia="Cordia New" w:hAnsi="Angsana New"/>
                <w:snapToGrid w:val="0"/>
                <w:color w:val="000000"/>
                <w:sz w:val="22"/>
                <w:szCs w:val="22"/>
                <w:lang w:eastAsia="th-TH"/>
              </w:rPr>
              <w:t>3,76</w:t>
            </w:r>
            <w:r w:rsidRPr="008B5E89">
              <w:rPr>
                <w:rFonts w:ascii="Angsana New" w:eastAsia="Cordia New" w:hAnsi="Angsana New"/>
                <w:snapToGrid w:val="0"/>
                <w:color w:val="000000"/>
                <w:sz w:val="22"/>
                <w:szCs w:val="22"/>
                <w:cs/>
                <w:lang w:eastAsia="th-TH"/>
              </w:rPr>
              <w:t>0</w:t>
            </w:r>
            <w:r w:rsidRPr="008B5E89">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845</w:t>
            </w:r>
            <w:r w:rsidRPr="008B5E89">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195.93</w:t>
            </w:r>
          </w:p>
        </w:tc>
        <w:tc>
          <w:tcPr>
            <w:tcW w:w="90"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416"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11,060</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251,849.02</w:t>
            </w:r>
          </w:p>
        </w:tc>
      </w:tr>
      <w:tr w:rsidR="006B37EB" w:rsidRPr="005256FD" w:rsidTr="001166EA">
        <w:trPr>
          <w:cantSplit/>
        </w:trPr>
        <w:tc>
          <w:tcPr>
            <w:tcW w:w="3180" w:type="dxa"/>
          </w:tcPr>
          <w:p w:rsidR="006B37EB" w:rsidRPr="005256FD" w:rsidRDefault="006B37EB" w:rsidP="006B37EB">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shd w:val="clear" w:color="auto" w:fill="auto"/>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516</w:t>
            </w:r>
            <w:r w:rsidRPr="005256FD">
              <w:rPr>
                <w:rFonts w:ascii="Angsana New" w:eastAsia="Cordia New" w:hAnsi="Angsana New"/>
                <w:snapToGrid w:val="0"/>
                <w:color w:val="000000"/>
                <w:sz w:val="22"/>
                <w:szCs w:val="22"/>
                <w:lang w:eastAsia="th-TH"/>
              </w:rPr>
              <w:t>,735,299.83</w:t>
            </w:r>
          </w:p>
        </w:tc>
        <w:tc>
          <w:tcPr>
            <w:tcW w:w="9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FF3FE8" w:rsidRDefault="006B37EB" w:rsidP="006B37EB">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8"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42" w:type="dxa"/>
            <w:shd w:val="clear" w:color="auto" w:fill="auto"/>
          </w:tcPr>
          <w:p w:rsidR="006B37EB" w:rsidRPr="00FF3FE8" w:rsidRDefault="006B37EB" w:rsidP="006B37EB">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416"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516,735</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299.83</w:t>
            </w:r>
          </w:p>
        </w:tc>
      </w:tr>
      <w:tr w:rsidR="006B37EB" w:rsidRPr="005256FD" w:rsidTr="001166EA">
        <w:trPr>
          <w:cantSplit/>
        </w:trPr>
        <w:tc>
          <w:tcPr>
            <w:tcW w:w="3180" w:type="dxa"/>
          </w:tcPr>
          <w:p w:rsidR="006B37EB" w:rsidRPr="005256FD" w:rsidRDefault="006B37EB" w:rsidP="006B37EB">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43" w:type="dxa"/>
            <w:shd w:val="clear" w:color="auto" w:fill="auto"/>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18,843,964</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82</w:t>
            </w:r>
            <w:r w:rsidRPr="005256FD">
              <w:rPr>
                <w:rFonts w:ascii="Angsana New" w:eastAsia="Cordia New" w:hAnsi="Angsana New"/>
                <w:snapToGrid w:val="0"/>
                <w:color w:val="00000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268,668,751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90</w:t>
            </w:r>
            <w:r w:rsidRPr="005256FD">
              <w:rPr>
                <w:rFonts w:ascii="Angsana New" w:eastAsia="Cordia New" w:hAnsi="Angsana New"/>
                <w:snapToGrid w:val="0"/>
                <w:color w:val="000000"/>
                <w:sz w:val="22"/>
                <w:szCs w:val="22"/>
                <w:cs/>
                <w:lang w:eastAsia="th-TH"/>
              </w:rPr>
              <w:t>)</w:t>
            </w:r>
          </w:p>
        </w:tc>
        <w:tc>
          <w:tcPr>
            <w:tcW w:w="90"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607,059,643</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14</w:t>
            </w:r>
            <w:r w:rsidRPr="005256FD">
              <w:rPr>
                <w:rFonts w:ascii="Angsana New" w:eastAsia="Cordia New" w:hAnsi="Angsana New"/>
                <w:snapToGrid w:val="0"/>
                <w:color w:val="000000"/>
                <w:sz w:val="22"/>
                <w:szCs w:val="22"/>
                <w:cs/>
                <w:lang w:eastAsia="th-TH"/>
              </w:rPr>
              <w:t>)</w:t>
            </w:r>
          </w:p>
        </w:tc>
        <w:tc>
          <w:tcPr>
            <w:tcW w:w="91"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35,847,112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46</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13,560,822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07</w:t>
            </w:r>
            <w:r w:rsidRPr="005256FD">
              <w:rPr>
                <w:rFonts w:ascii="Angsana New" w:eastAsia="Cordia New" w:hAnsi="Angsana New"/>
                <w:snapToGrid w:val="0"/>
                <w:color w:val="000000"/>
                <w:sz w:val="22"/>
                <w:szCs w:val="22"/>
                <w:cs/>
                <w:lang w:eastAsia="th-TH"/>
              </w:rPr>
              <w:t>)</w:t>
            </w:r>
          </w:p>
        </w:tc>
        <w:tc>
          <w:tcPr>
            <w:tcW w:w="107" w:type="dxa"/>
            <w:shd w:val="clear" w:color="auto" w:fill="auto"/>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33"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76,</w:t>
            </w:r>
            <w:r>
              <w:rPr>
                <w:rFonts w:ascii="Angsana New" w:eastAsia="Cordia New" w:hAnsi="Angsana New"/>
                <w:snapToGrid w:val="0"/>
                <w:color w:val="000000"/>
                <w:sz w:val="22"/>
                <w:szCs w:val="22"/>
                <w:lang w:eastAsia="th-TH"/>
              </w:rPr>
              <w:t>674</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093.33</w:t>
            </w:r>
            <w:r w:rsidRPr="00FF3FE8">
              <w:rPr>
                <w:rFonts w:ascii="Angsana New" w:eastAsia="Cordia New" w:hAnsi="Angsana New"/>
                <w:snapToGrid w:val="0"/>
                <w:color w:val="000000"/>
                <w:sz w:val="22"/>
                <w:szCs w:val="22"/>
                <w:cs/>
                <w:lang w:eastAsia="th-TH"/>
              </w:rPr>
              <w:t>)</w:t>
            </w:r>
          </w:p>
        </w:tc>
        <w:tc>
          <w:tcPr>
            <w:tcW w:w="98"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42" w:type="dxa"/>
            <w:shd w:val="clear" w:color="auto" w:fill="auto"/>
          </w:tcPr>
          <w:p w:rsidR="006B37EB" w:rsidRPr="008B5E89" w:rsidRDefault="006B37EB" w:rsidP="006B37EB">
            <w:pPr>
              <w:ind w:left="-37" w:right="-30"/>
              <w:jc w:val="center"/>
              <w:rPr>
                <w:rFonts w:ascii="Angsana New" w:eastAsia="Cordia New" w:hAnsi="Angsana New"/>
                <w:snapToGrid w:val="0"/>
                <w:sz w:val="22"/>
                <w:szCs w:val="22"/>
                <w:lang w:eastAsia="th-TH"/>
              </w:rPr>
            </w:pPr>
            <w:r w:rsidRPr="008B5E89">
              <w:rPr>
                <w:rFonts w:ascii="Angsana New" w:eastAsia="Cordia New" w:hAnsi="Angsana New"/>
                <w:snapToGrid w:val="0"/>
                <w:sz w:val="22"/>
                <w:szCs w:val="22"/>
                <w:cs/>
                <w:lang w:eastAsia="th-TH"/>
              </w:rPr>
              <w:t>-</w:t>
            </w:r>
          </w:p>
        </w:tc>
        <w:tc>
          <w:tcPr>
            <w:tcW w:w="90" w:type="dxa"/>
            <w:shd w:val="clear" w:color="auto" w:fill="auto"/>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416" w:type="dxa"/>
            <w:shd w:val="clear" w:color="auto" w:fill="auto"/>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1,020</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654</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387.72</w:t>
            </w:r>
            <w:r w:rsidRPr="00FF3FE8">
              <w:rPr>
                <w:rFonts w:ascii="Angsana New" w:eastAsia="Cordia New" w:hAnsi="Angsana New"/>
                <w:snapToGrid w:val="0"/>
                <w:color w:val="000000"/>
                <w:sz w:val="22"/>
                <w:szCs w:val="22"/>
                <w:cs/>
                <w:lang w:eastAsia="th-TH"/>
              </w:rPr>
              <w:t>)</w:t>
            </w:r>
          </w:p>
        </w:tc>
      </w:tr>
      <w:tr w:rsidR="006B37EB" w:rsidRPr="005256FD" w:rsidTr="001166EA">
        <w:trPr>
          <w:cantSplit/>
        </w:trPr>
        <w:tc>
          <w:tcPr>
            <w:tcW w:w="3180" w:type="dxa"/>
          </w:tcPr>
          <w:p w:rsidR="006B37EB" w:rsidRPr="005256FD" w:rsidRDefault="006B37EB" w:rsidP="006B37EB">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905,262,534.73</w:t>
            </w:r>
          </w:p>
        </w:tc>
        <w:tc>
          <w:tcPr>
            <w:tcW w:w="9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34,720,566.01</w:t>
            </w:r>
          </w:p>
        </w:tc>
        <w:tc>
          <w:tcPr>
            <w:tcW w:w="90"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1,749,936,204</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63</w:t>
            </w:r>
          </w:p>
        </w:tc>
        <w:tc>
          <w:tcPr>
            <w:tcW w:w="90"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3,33</w:t>
            </w:r>
            <w:r w:rsidRPr="005256FD">
              <w:rPr>
                <w:rFonts w:ascii="Angsana New" w:eastAsia="Cordia New" w:hAnsi="Angsana New"/>
                <w:b/>
                <w:bCs/>
                <w:snapToGrid w:val="0"/>
                <w:color w:val="000000"/>
                <w:sz w:val="22"/>
                <w:szCs w:val="22"/>
                <w:cs/>
                <w:lang w:eastAsia="th-TH"/>
              </w:rPr>
              <w:t>6</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100</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151.</w:t>
            </w:r>
            <w:r w:rsidRPr="005256FD">
              <w:rPr>
                <w:rFonts w:ascii="Angsana New" w:eastAsia="Cordia New" w:hAnsi="Angsana New"/>
                <w:b/>
                <w:bCs/>
                <w:snapToGrid w:val="0"/>
                <w:color w:val="000000"/>
                <w:sz w:val="22"/>
                <w:szCs w:val="22"/>
                <w:lang w:eastAsia="th-TH"/>
              </w:rPr>
              <w:t>31</w:t>
            </w:r>
          </w:p>
        </w:tc>
        <w:tc>
          <w:tcPr>
            <w:tcW w:w="91"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8,519,207</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45</w:t>
            </w:r>
          </w:p>
        </w:tc>
        <w:tc>
          <w:tcPr>
            <w:tcW w:w="10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30,418,540</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57</w:t>
            </w:r>
          </w:p>
        </w:tc>
        <w:tc>
          <w:tcPr>
            <w:tcW w:w="107" w:type="dxa"/>
            <w:shd w:val="clear" w:color="auto" w:fill="auto"/>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730,530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360.50</w:t>
            </w:r>
          </w:p>
        </w:tc>
        <w:tc>
          <w:tcPr>
            <w:tcW w:w="98" w:type="dxa"/>
            <w:shd w:val="clear" w:color="auto" w:fill="auto"/>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3,76</w:t>
            </w:r>
            <w:r w:rsidRPr="00FF3FE8">
              <w:rPr>
                <w:rFonts w:ascii="Angsana New" w:eastAsia="Cordia New" w:hAnsi="Angsana New"/>
                <w:b/>
                <w:bCs/>
                <w:snapToGrid w:val="0"/>
                <w:color w:val="000000"/>
                <w:sz w:val="22"/>
                <w:szCs w:val="22"/>
                <w:cs/>
                <w:lang w:eastAsia="th-TH"/>
              </w:rPr>
              <w:t>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845</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195.93</w:t>
            </w:r>
          </w:p>
        </w:tc>
        <w:tc>
          <w:tcPr>
            <w:tcW w:w="90" w:type="dxa"/>
            <w:shd w:val="clear" w:color="auto" w:fill="auto"/>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10,556,332,761</w:t>
            </w:r>
            <w:r w:rsidRPr="00FF3FE8">
              <w:rPr>
                <w:rFonts w:ascii="Angsana New" w:eastAsia="Cordia New" w:hAnsi="Angsana New"/>
                <w:b/>
                <w:bCs/>
                <w:snapToGrid w:val="0"/>
                <w:color w:val="000000"/>
                <w:sz w:val="22"/>
                <w:szCs w:val="22"/>
                <w:cs/>
                <w:lang w:eastAsia="th-TH"/>
              </w:rPr>
              <w:t>.</w:t>
            </w:r>
            <w:r w:rsidRPr="00FF3FE8">
              <w:rPr>
                <w:rFonts w:ascii="Angsana New" w:eastAsia="Cordia New" w:hAnsi="Angsana New"/>
                <w:b/>
                <w:bCs/>
                <w:snapToGrid w:val="0"/>
                <w:color w:val="000000"/>
                <w:sz w:val="22"/>
                <w:szCs w:val="22"/>
                <w:lang w:eastAsia="th-TH"/>
              </w:rPr>
              <w:t>13</w:t>
            </w:r>
          </w:p>
        </w:tc>
      </w:tr>
    </w:tbl>
    <w:p w:rsidR="009258F6" w:rsidRPr="00AC7D15" w:rsidRDefault="009258F6" w:rsidP="009258F6">
      <w:pPr>
        <w:jc w:val="thaiDistribute"/>
        <w:rPr>
          <w:rFonts w:ascii="Angsana New" w:hAnsi="Angsana New"/>
          <w:spacing w:val="-2"/>
          <w:sz w:val="16"/>
          <w:szCs w:val="16"/>
        </w:rPr>
      </w:pPr>
    </w:p>
    <w:p w:rsidR="00A83796" w:rsidRPr="00701178" w:rsidRDefault="00A83796" w:rsidP="00A83796">
      <w:pPr>
        <w:ind w:left="1440"/>
        <w:jc w:val="thaiDistribute"/>
        <w:rPr>
          <w:rFonts w:ascii="Angsana New" w:hAnsi="Angsana New"/>
          <w:spacing w:val="-2"/>
          <w:sz w:val="2"/>
          <w:szCs w:val="2"/>
        </w:rPr>
      </w:pPr>
    </w:p>
    <w:tbl>
      <w:tblPr>
        <w:tblpPr w:leftFromText="180" w:rightFromText="180" w:vertAnchor="text" w:horzAnchor="margin" w:tblpX="-1350" w:tblpY="291"/>
        <w:tblW w:w="16088"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90"/>
        <w:gridCol w:w="1350"/>
        <w:gridCol w:w="90"/>
        <w:gridCol w:w="1350"/>
        <w:gridCol w:w="90"/>
        <w:gridCol w:w="1388"/>
      </w:tblGrid>
      <w:tr w:rsidR="007E57F8" w:rsidRPr="00FF3FE8" w:rsidTr="001166EA">
        <w:trPr>
          <w:cantSplit/>
        </w:trPr>
        <w:tc>
          <w:tcPr>
            <w:tcW w:w="3180" w:type="dxa"/>
          </w:tcPr>
          <w:p w:rsidR="007E57F8" w:rsidRPr="00FF3FE8" w:rsidRDefault="007E57F8" w:rsidP="001166EA">
            <w:pPr>
              <w:jc w:val="left"/>
              <w:rPr>
                <w:rFonts w:ascii="Angsana New" w:eastAsia="Cordia New" w:hAnsi="Angsana New"/>
                <w:snapToGrid w:val="0"/>
                <w:color w:val="000000"/>
                <w:sz w:val="22"/>
                <w:szCs w:val="22"/>
                <w:u w:val="single"/>
                <w:cs/>
                <w:lang w:eastAsia="th-TH"/>
              </w:rPr>
            </w:pPr>
          </w:p>
        </w:tc>
        <w:tc>
          <w:tcPr>
            <w:tcW w:w="12908" w:type="dxa"/>
            <w:gridSpan w:val="17"/>
          </w:tcPr>
          <w:p w:rsidR="007E57F8" w:rsidRPr="005256FD" w:rsidRDefault="007E57F8" w:rsidP="001166EA">
            <w:pPr>
              <w:jc w:val="center"/>
              <w:rPr>
                <w:rFonts w:ascii="Angsana New" w:eastAsia="Cordia New" w:hAnsi="Angsana New"/>
                <w:snapToGrid w:val="0"/>
                <w:color w:val="000000"/>
                <w:sz w:val="22"/>
                <w:szCs w:val="22"/>
                <w:cs/>
                <w:lang w:eastAsia="th-TH"/>
              </w:rPr>
            </w:pPr>
            <w:r w:rsidRPr="005256FD">
              <w:rPr>
                <w:rFonts w:ascii="Angsana New" w:eastAsia="Angsana New" w:hAnsi="Angsana New"/>
                <w:sz w:val="22"/>
                <w:szCs w:val="22"/>
              </w:rPr>
              <w:t xml:space="preserve">Consolidated </w:t>
            </w:r>
            <w:r w:rsidRPr="005256FD">
              <w:rPr>
                <w:rFonts w:ascii="Angsana New" w:eastAsia="Angsana New" w:hAnsi="Angsana New"/>
                <w:spacing w:val="-6"/>
                <w:sz w:val="22"/>
                <w:szCs w:val="22"/>
              </w:rPr>
              <w:t>Financial Statements</w:t>
            </w:r>
          </w:p>
        </w:tc>
      </w:tr>
      <w:tr w:rsidR="007E57F8" w:rsidRPr="00FF3FE8" w:rsidTr="001166EA">
        <w:trPr>
          <w:cantSplit/>
        </w:trPr>
        <w:tc>
          <w:tcPr>
            <w:tcW w:w="3180" w:type="dxa"/>
          </w:tcPr>
          <w:p w:rsidR="007E57F8" w:rsidRPr="00FF3FE8" w:rsidRDefault="007E57F8" w:rsidP="001166EA">
            <w:pPr>
              <w:jc w:val="left"/>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vAlign w:val="bottom"/>
          </w:tcPr>
          <w:p w:rsidR="007E57F8" w:rsidRPr="004D40B9" w:rsidRDefault="007E57F8" w:rsidP="001166EA">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7E57F8" w:rsidRPr="00FF3FE8" w:rsidTr="001166EA">
        <w:trPr>
          <w:cantSplit/>
        </w:trPr>
        <w:tc>
          <w:tcPr>
            <w:tcW w:w="3180" w:type="dxa"/>
          </w:tcPr>
          <w:p w:rsidR="007E57F8" w:rsidRPr="00FF3FE8"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FF3FE8" w:rsidTr="001166EA">
        <w:trPr>
          <w:cantSplit/>
        </w:trPr>
        <w:tc>
          <w:tcPr>
            <w:tcW w:w="3180" w:type="dxa"/>
          </w:tcPr>
          <w:p w:rsidR="007E57F8" w:rsidRPr="00FF3FE8"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FF3FE8" w:rsidTr="001166EA">
        <w:trPr>
          <w:cantSplit/>
        </w:trPr>
        <w:tc>
          <w:tcPr>
            <w:tcW w:w="3180" w:type="dxa"/>
          </w:tcPr>
          <w:p w:rsidR="007E57F8" w:rsidRPr="00FF3FE8"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7E57F8" w:rsidRPr="00FF3FE8" w:rsidTr="001166EA">
        <w:trPr>
          <w:cantSplit/>
        </w:trPr>
        <w:tc>
          <w:tcPr>
            <w:tcW w:w="3180" w:type="dxa"/>
          </w:tcPr>
          <w:p w:rsidR="007E57F8" w:rsidRPr="005256FD" w:rsidRDefault="007E57F8" w:rsidP="001166EA">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31 December 2015</w:t>
            </w:r>
          </w:p>
        </w:tc>
        <w:tc>
          <w:tcPr>
            <w:tcW w:w="1350" w:type="dxa"/>
          </w:tcPr>
          <w:p w:rsidR="007E57F8" w:rsidRPr="00FF3FE8"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FF3FE8"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FF3FE8"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FF3FE8"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FF3FE8"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FF3FE8" w:rsidRDefault="007E57F8"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7E57F8" w:rsidRPr="00FF3FE8" w:rsidRDefault="007E57F8" w:rsidP="001166EA">
            <w:pPr>
              <w:ind w:right="112"/>
              <w:jc w:val="center"/>
              <w:rPr>
                <w:rFonts w:ascii="Angsana New" w:eastAsia="Cordia New" w:hAnsi="Angsana New"/>
                <w:snapToGrid w:val="0"/>
                <w:sz w:val="22"/>
                <w:szCs w:val="22"/>
                <w:lang w:eastAsia="th-TH"/>
              </w:rPr>
            </w:pPr>
          </w:p>
        </w:tc>
        <w:tc>
          <w:tcPr>
            <w:tcW w:w="90" w:type="dxa"/>
          </w:tcPr>
          <w:p w:rsidR="007E57F8" w:rsidRPr="00FF3FE8" w:rsidRDefault="007E57F8" w:rsidP="001166EA">
            <w:pPr>
              <w:ind w:right="150"/>
              <w:jc w:val="center"/>
              <w:rPr>
                <w:rFonts w:ascii="Angsana New" w:eastAsia="Cordia New" w:hAnsi="Angsana New"/>
                <w:snapToGrid w:val="0"/>
                <w:sz w:val="22"/>
                <w:szCs w:val="22"/>
                <w:cs/>
                <w:lang w:eastAsia="th-TH"/>
              </w:rPr>
            </w:pPr>
          </w:p>
        </w:tc>
        <w:tc>
          <w:tcPr>
            <w:tcW w:w="1350" w:type="dxa"/>
          </w:tcPr>
          <w:p w:rsidR="007E57F8" w:rsidRPr="00FF3FE8" w:rsidRDefault="007E57F8" w:rsidP="001166EA">
            <w:pPr>
              <w:ind w:right="150"/>
              <w:jc w:val="center"/>
              <w:rPr>
                <w:rFonts w:ascii="Angsana New" w:eastAsia="Cordia New" w:hAnsi="Angsana New"/>
                <w:snapToGrid w:val="0"/>
                <w:sz w:val="22"/>
                <w:szCs w:val="22"/>
                <w:cs/>
                <w:lang w:eastAsia="th-TH"/>
              </w:rPr>
            </w:pPr>
          </w:p>
        </w:tc>
        <w:tc>
          <w:tcPr>
            <w:tcW w:w="116" w:type="dxa"/>
          </w:tcPr>
          <w:p w:rsidR="007E57F8" w:rsidRPr="00FF3FE8" w:rsidRDefault="007E57F8" w:rsidP="001166EA">
            <w:pPr>
              <w:ind w:right="150"/>
              <w:jc w:val="center"/>
              <w:rPr>
                <w:rFonts w:ascii="Angsana New" w:eastAsia="Cordia New" w:hAnsi="Angsana New"/>
                <w:snapToGrid w:val="0"/>
                <w:sz w:val="22"/>
                <w:szCs w:val="22"/>
                <w:cs/>
                <w:lang w:eastAsia="th-TH"/>
              </w:rPr>
            </w:pPr>
          </w:p>
        </w:tc>
        <w:tc>
          <w:tcPr>
            <w:tcW w:w="1324" w:type="dxa"/>
          </w:tcPr>
          <w:p w:rsidR="007E57F8" w:rsidRPr="00FF3FE8" w:rsidRDefault="007E57F8" w:rsidP="001166EA">
            <w:pPr>
              <w:ind w:right="111"/>
              <w:jc w:val="right"/>
              <w:rPr>
                <w:rFonts w:ascii="Angsana New" w:eastAsia="Cordia New" w:hAnsi="Angsana New"/>
                <w:snapToGrid w:val="0"/>
                <w:sz w:val="22"/>
                <w:szCs w:val="22"/>
                <w:cs/>
                <w:lang w:eastAsia="th-TH"/>
              </w:rPr>
            </w:pPr>
          </w:p>
        </w:tc>
        <w:tc>
          <w:tcPr>
            <w:tcW w:w="90" w:type="dxa"/>
          </w:tcPr>
          <w:p w:rsidR="007E57F8" w:rsidRPr="00FF3FE8" w:rsidRDefault="007E57F8" w:rsidP="001166EA">
            <w:pPr>
              <w:ind w:right="150"/>
              <w:jc w:val="right"/>
              <w:rPr>
                <w:rFonts w:ascii="Angsana New" w:eastAsia="Cordia New" w:hAnsi="Angsana New"/>
                <w:snapToGrid w:val="0"/>
                <w:sz w:val="22"/>
                <w:szCs w:val="22"/>
                <w:cs/>
                <w:lang w:eastAsia="th-TH"/>
              </w:rPr>
            </w:pPr>
          </w:p>
        </w:tc>
        <w:tc>
          <w:tcPr>
            <w:tcW w:w="1350" w:type="dxa"/>
          </w:tcPr>
          <w:p w:rsidR="007E57F8" w:rsidRPr="00FF3FE8" w:rsidRDefault="007E57F8" w:rsidP="001166EA">
            <w:pPr>
              <w:ind w:right="150"/>
              <w:jc w:val="center"/>
              <w:rPr>
                <w:rFonts w:ascii="Angsana New" w:eastAsia="Cordia New" w:hAnsi="Angsana New"/>
                <w:snapToGrid w:val="0"/>
                <w:sz w:val="22"/>
                <w:szCs w:val="22"/>
                <w:cs/>
                <w:lang w:eastAsia="th-TH"/>
              </w:rPr>
            </w:pPr>
          </w:p>
        </w:tc>
        <w:tc>
          <w:tcPr>
            <w:tcW w:w="90" w:type="dxa"/>
          </w:tcPr>
          <w:p w:rsidR="007E57F8" w:rsidRPr="00FF3FE8" w:rsidRDefault="007E57F8" w:rsidP="001166EA">
            <w:pPr>
              <w:ind w:right="150"/>
              <w:jc w:val="right"/>
              <w:rPr>
                <w:rFonts w:ascii="Angsana New" w:eastAsia="Cordia New" w:hAnsi="Angsana New"/>
                <w:snapToGrid w:val="0"/>
                <w:sz w:val="22"/>
                <w:szCs w:val="22"/>
                <w:cs/>
                <w:lang w:eastAsia="th-TH"/>
              </w:rPr>
            </w:pPr>
          </w:p>
        </w:tc>
        <w:tc>
          <w:tcPr>
            <w:tcW w:w="1350" w:type="dxa"/>
          </w:tcPr>
          <w:p w:rsidR="007E57F8" w:rsidRPr="00FF3FE8" w:rsidRDefault="007E57F8" w:rsidP="001166EA">
            <w:pPr>
              <w:ind w:right="150"/>
              <w:jc w:val="right"/>
              <w:rPr>
                <w:rFonts w:ascii="Angsana New" w:eastAsia="Cordia New" w:hAnsi="Angsana New"/>
                <w:snapToGrid w:val="0"/>
                <w:sz w:val="22"/>
                <w:szCs w:val="22"/>
                <w:cs/>
                <w:lang w:eastAsia="th-TH"/>
              </w:rPr>
            </w:pPr>
          </w:p>
        </w:tc>
        <w:tc>
          <w:tcPr>
            <w:tcW w:w="90" w:type="dxa"/>
          </w:tcPr>
          <w:p w:rsidR="007E57F8" w:rsidRPr="00FF3FE8" w:rsidRDefault="007E57F8" w:rsidP="001166EA">
            <w:pPr>
              <w:ind w:right="150"/>
              <w:jc w:val="right"/>
              <w:rPr>
                <w:rFonts w:ascii="Angsana New" w:eastAsia="Cordia New" w:hAnsi="Angsana New"/>
                <w:snapToGrid w:val="0"/>
                <w:sz w:val="22"/>
                <w:szCs w:val="22"/>
                <w:cs/>
                <w:lang w:eastAsia="th-TH"/>
              </w:rPr>
            </w:pPr>
          </w:p>
        </w:tc>
        <w:tc>
          <w:tcPr>
            <w:tcW w:w="1388" w:type="dxa"/>
          </w:tcPr>
          <w:p w:rsidR="007E57F8" w:rsidRPr="00FF3FE8" w:rsidRDefault="007E57F8" w:rsidP="001166EA">
            <w:pPr>
              <w:ind w:right="60"/>
              <w:jc w:val="right"/>
              <w:rPr>
                <w:rFonts w:ascii="Angsana New" w:eastAsia="Cordia New" w:hAnsi="Angsana New"/>
                <w:snapToGrid w:val="0"/>
                <w:sz w:val="22"/>
                <w:szCs w:val="22"/>
                <w:cs/>
                <w:lang w:eastAsia="th-TH"/>
              </w:rPr>
            </w:pPr>
          </w:p>
        </w:tc>
      </w:tr>
      <w:tr w:rsidR="006B37EB" w:rsidRPr="00FF3FE8" w:rsidTr="001166EA">
        <w:trPr>
          <w:cantSplit/>
        </w:trPr>
        <w:tc>
          <w:tcPr>
            <w:tcW w:w="3180" w:type="dxa"/>
          </w:tcPr>
          <w:p w:rsidR="006B37EB" w:rsidRPr="005256FD" w:rsidRDefault="006B37EB" w:rsidP="006B37EB">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388</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527</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234.90</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53,564,530.83</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2,018,604,956</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53</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3,94</w:t>
            </w:r>
            <w:r w:rsidRPr="005256FD">
              <w:rPr>
                <w:rFonts w:ascii="Angsana New" w:eastAsia="Cordia New" w:hAnsi="Angsana New"/>
                <w:snapToGrid w:val="0"/>
                <w:color w:val="000000"/>
                <w:sz w:val="22"/>
                <w:szCs w:val="22"/>
                <w:cs/>
                <w:lang w:eastAsia="th-TH"/>
              </w:rPr>
              <w:t>3</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159</w:t>
            </w:r>
            <w:r w:rsidRPr="005256FD">
              <w:rPr>
                <w:rFonts w:ascii="Angsana New" w:eastAsia="Cordia New" w:hAnsi="Angsana New"/>
                <w:snapToGrid w:val="0"/>
                <w:color w:val="000000"/>
                <w:sz w:val="22"/>
                <w:szCs w:val="22"/>
                <w:lang w:eastAsia="th-TH"/>
              </w:rPr>
              <w:t>,</w:t>
            </w:r>
            <w:r w:rsidRPr="005256FD">
              <w:rPr>
                <w:rFonts w:ascii="Angsana New" w:eastAsia="Cordia New" w:hAnsi="Angsana New"/>
                <w:snapToGrid w:val="0"/>
                <w:color w:val="000000"/>
                <w:sz w:val="22"/>
                <w:szCs w:val="22"/>
                <w:cs/>
                <w:lang w:eastAsia="th-TH"/>
              </w:rPr>
              <w:t>794.45</w:t>
            </w:r>
          </w:p>
        </w:tc>
        <w:tc>
          <w:tcPr>
            <w:tcW w:w="90" w:type="dxa"/>
          </w:tcPr>
          <w:p w:rsidR="006B37EB" w:rsidRPr="005256FD" w:rsidRDefault="006B37EB" w:rsidP="006B37EB">
            <w:pPr>
              <w:jc w:val="right"/>
              <w:rPr>
                <w:rFonts w:ascii="Angsana New" w:eastAsia="Cordia New" w:hAnsi="Angsana New"/>
                <w:snapToGrid w:val="0"/>
                <w:color w:val="000000"/>
                <w:sz w:val="22"/>
                <w:szCs w:val="22"/>
                <w:highlight w:val="yellow"/>
                <w:lang w:eastAsia="th-TH"/>
              </w:rPr>
            </w:pPr>
          </w:p>
        </w:tc>
        <w:tc>
          <w:tcPr>
            <w:tcW w:w="1350"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44,366,319</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91</w:t>
            </w:r>
          </w:p>
        </w:tc>
        <w:tc>
          <w:tcPr>
            <w:tcW w:w="116"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24"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43,979,362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64</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lang w:eastAsia="th-TH"/>
              </w:rPr>
              <w:t>807,204,453</w:t>
            </w: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83</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8B5E89" w:rsidRDefault="006B37EB" w:rsidP="006B37EB">
            <w:pPr>
              <w:ind w:right="60"/>
              <w:jc w:val="right"/>
              <w:rPr>
                <w:rFonts w:ascii="Angsana New" w:eastAsia="Cordia New" w:hAnsi="Angsana New"/>
                <w:snapToGrid w:val="0"/>
                <w:color w:val="000000"/>
                <w:sz w:val="22"/>
                <w:szCs w:val="22"/>
                <w:lang w:eastAsia="th-TH"/>
              </w:rPr>
            </w:pPr>
            <w:r w:rsidRPr="008B5E89">
              <w:rPr>
                <w:rFonts w:ascii="Angsana New" w:eastAsia="Cordia New" w:hAnsi="Angsana New"/>
                <w:snapToGrid w:val="0"/>
                <w:color w:val="000000"/>
                <w:sz w:val="22"/>
                <w:szCs w:val="22"/>
                <w:lang w:eastAsia="th-TH"/>
              </w:rPr>
              <w:t>3,76</w:t>
            </w:r>
            <w:r w:rsidRPr="008B5E89">
              <w:rPr>
                <w:rFonts w:ascii="Angsana New" w:eastAsia="Cordia New" w:hAnsi="Angsana New"/>
                <w:snapToGrid w:val="0"/>
                <w:color w:val="000000"/>
                <w:sz w:val="22"/>
                <w:szCs w:val="22"/>
                <w:cs/>
                <w:lang w:eastAsia="th-TH"/>
              </w:rPr>
              <w:t>0</w:t>
            </w:r>
            <w:r w:rsidRPr="008B5E89">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845</w:t>
            </w:r>
            <w:r w:rsidRPr="008B5E89">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195.93</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88" w:type="dxa"/>
          </w:tcPr>
          <w:p w:rsidR="006B37EB" w:rsidRPr="00FF3FE8" w:rsidRDefault="006B37EB" w:rsidP="006B37EB">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11,060</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251,849.02</w:t>
            </w:r>
          </w:p>
        </w:tc>
      </w:tr>
      <w:tr w:rsidR="006B37EB" w:rsidRPr="00FF3FE8" w:rsidTr="001166EA">
        <w:trPr>
          <w:cantSplit/>
        </w:trPr>
        <w:tc>
          <w:tcPr>
            <w:tcW w:w="3180" w:type="dxa"/>
          </w:tcPr>
          <w:p w:rsidR="006B37EB" w:rsidRPr="005256FD" w:rsidRDefault="006B37EB" w:rsidP="006B37EB">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516</w:t>
            </w:r>
            <w:r w:rsidRPr="005256FD">
              <w:rPr>
                <w:rFonts w:ascii="Angsana New" w:eastAsia="Cordia New" w:hAnsi="Angsana New"/>
                <w:snapToGrid w:val="0"/>
                <w:color w:val="000000"/>
                <w:sz w:val="22"/>
                <w:szCs w:val="22"/>
                <w:lang w:eastAsia="th-TH"/>
              </w:rPr>
              <w:t>,735,299.83</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116"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24"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FF3FE8" w:rsidRDefault="006B37EB" w:rsidP="006B37EB">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FF3FE8" w:rsidRDefault="006B37EB" w:rsidP="006B37EB">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88" w:type="dxa"/>
          </w:tcPr>
          <w:p w:rsidR="006B37EB" w:rsidRPr="00FF3FE8" w:rsidRDefault="006B37EB" w:rsidP="006B37EB">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516,735</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299.83</w:t>
            </w:r>
          </w:p>
        </w:tc>
      </w:tr>
      <w:tr w:rsidR="006B37EB" w:rsidRPr="00FF3FE8" w:rsidTr="001166EA">
        <w:trPr>
          <w:cantSplit/>
        </w:trPr>
        <w:tc>
          <w:tcPr>
            <w:tcW w:w="3180" w:type="dxa"/>
          </w:tcPr>
          <w:p w:rsidR="006B37EB" w:rsidRPr="005256FD" w:rsidRDefault="006B37EB" w:rsidP="006B37EB">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tcPr>
          <w:p w:rsidR="006B37EB" w:rsidRPr="005256FD" w:rsidRDefault="006B37EB" w:rsidP="006B37EB">
            <w:pPr>
              <w:ind w:left="-37" w:right="-30"/>
              <w:jc w:val="center"/>
              <w:rPr>
                <w:rFonts w:ascii="Angsana New" w:eastAsia="Cordia New" w:hAnsi="Angsana New"/>
                <w:snapToGrid w:val="0"/>
                <w:sz w:val="22"/>
                <w:szCs w:val="22"/>
                <w:lang w:eastAsia="th-TH"/>
              </w:rPr>
            </w:pPr>
            <w:r w:rsidRPr="005256FD">
              <w:rPr>
                <w:rFonts w:ascii="Angsana New" w:eastAsia="Cordia New" w:hAnsi="Angsana New"/>
                <w:snapToGrid w:val="0"/>
                <w:sz w:val="22"/>
                <w:szCs w:val="22"/>
                <w:cs/>
                <w:lang w:eastAsia="th-TH"/>
              </w:rPr>
              <w:t>-</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right="15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18,843,964</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82</w:t>
            </w:r>
            <w:r w:rsidRPr="005256FD">
              <w:rPr>
                <w:rFonts w:ascii="Angsana New" w:eastAsia="Cordia New" w:hAnsi="Angsana New"/>
                <w:snapToGrid w:val="0"/>
                <w:color w:val="000000"/>
                <w:sz w:val="22"/>
                <w:szCs w:val="22"/>
                <w:cs/>
                <w:lang w:eastAsia="th-TH"/>
              </w:rPr>
              <w:t>)</w:t>
            </w:r>
          </w:p>
        </w:tc>
        <w:tc>
          <w:tcPr>
            <w:tcW w:w="91"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49"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268,668,751</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90</w:t>
            </w:r>
            <w:r w:rsidRPr="005256FD">
              <w:rPr>
                <w:rFonts w:ascii="Angsana New" w:eastAsia="Cordia New" w:hAnsi="Angsana New"/>
                <w:snapToGrid w:val="0"/>
                <w:color w:val="00000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607,059,643</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14</w:t>
            </w:r>
            <w:r w:rsidRPr="005256FD">
              <w:rPr>
                <w:rFonts w:ascii="Angsana New" w:eastAsia="Cordia New" w:hAnsi="Angsana New"/>
                <w:snapToGrid w:val="0"/>
                <w:color w:val="00000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35,847,112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46</w:t>
            </w:r>
            <w:r w:rsidRPr="005256FD">
              <w:rPr>
                <w:rFonts w:ascii="Angsana New" w:eastAsia="Cordia New" w:hAnsi="Angsana New"/>
                <w:snapToGrid w:val="0"/>
                <w:color w:val="000000"/>
                <w:sz w:val="22"/>
                <w:szCs w:val="22"/>
                <w:cs/>
                <w:lang w:eastAsia="th-TH"/>
              </w:rPr>
              <w:t>)</w:t>
            </w:r>
          </w:p>
        </w:tc>
        <w:tc>
          <w:tcPr>
            <w:tcW w:w="116"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24" w:type="dxa"/>
          </w:tcPr>
          <w:p w:rsidR="006B37EB" w:rsidRPr="005256FD" w:rsidRDefault="006B37EB" w:rsidP="006B37EB">
            <w:pPr>
              <w:ind w:right="60"/>
              <w:jc w:val="right"/>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13,560,822</w:t>
            </w:r>
            <w:r w:rsidRPr="005256FD">
              <w:rPr>
                <w:rFonts w:ascii="Angsana New" w:eastAsia="Cordia New" w:hAnsi="Angsana New"/>
                <w:snapToGrid w:val="0"/>
                <w:color w:val="000000"/>
                <w:sz w:val="22"/>
                <w:szCs w:val="22"/>
                <w:cs/>
                <w:lang w:eastAsia="th-TH"/>
              </w:rPr>
              <w:t>.</w:t>
            </w:r>
            <w:r w:rsidRPr="005256FD">
              <w:rPr>
                <w:rFonts w:ascii="Angsana New" w:eastAsia="Cordia New" w:hAnsi="Angsana New"/>
                <w:snapToGrid w:val="0"/>
                <w:color w:val="000000"/>
                <w:sz w:val="22"/>
                <w:szCs w:val="22"/>
                <w:lang w:eastAsia="th-TH"/>
              </w:rPr>
              <w:t>07</w:t>
            </w:r>
            <w:r w:rsidRPr="005256FD">
              <w:rPr>
                <w:rFonts w:ascii="Angsana New" w:eastAsia="Cordia New" w:hAnsi="Angsana New"/>
                <w:snapToGrid w:val="0"/>
                <w:color w:val="000000"/>
                <w:sz w:val="22"/>
                <w:szCs w:val="22"/>
                <w:cs/>
                <w:lang w:eastAsia="th-TH"/>
              </w:rPr>
              <w:t>)</w:t>
            </w:r>
          </w:p>
        </w:tc>
        <w:tc>
          <w:tcPr>
            <w:tcW w:w="90" w:type="dxa"/>
          </w:tcPr>
          <w:p w:rsidR="006B37EB" w:rsidRPr="005256FD"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sidRPr="00FF3FE8">
              <w:rPr>
                <w:rFonts w:ascii="Angsana New" w:eastAsia="Cordia New" w:hAnsi="Angsana New"/>
                <w:snapToGrid w:val="0"/>
                <w:color w:val="000000"/>
                <w:sz w:val="22"/>
                <w:szCs w:val="22"/>
                <w:lang w:eastAsia="th-TH"/>
              </w:rPr>
              <w:t>76,</w:t>
            </w:r>
            <w:r>
              <w:rPr>
                <w:rFonts w:ascii="Angsana New" w:eastAsia="Cordia New" w:hAnsi="Angsana New"/>
                <w:snapToGrid w:val="0"/>
                <w:color w:val="000000"/>
                <w:sz w:val="22"/>
                <w:szCs w:val="22"/>
                <w:lang w:eastAsia="th-TH"/>
              </w:rPr>
              <w:t>674</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093.33</w:t>
            </w:r>
            <w:r w:rsidRPr="00FF3FE8">
              <w:rPr>
                <w:rFonts w:ascii="Angsana New" w:eastAsia="Cordia New" w:hAnsi="Angsana New"/>
                <w:snapToGrid w:val="0"/>
                <w:color w:val="000000"/>
                <w:sz w:val="22"/>
                <w:szCs w:val="22"/>
                <w:cs/>
                <w:lang w:eastAsia="th-TH"/>
              </w:rPr>
              <w:t>)</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50" w:type="dxa"/>
          </w:tcPr>
          <w:p w:rsidR="006B37EB" w:rsidRPr="008B5E89" w:rsidRDefault="006B37EB" w:rsidP="006B37EB">
            <w:pPr>
              <w:ind w:left="-37" w:right="-30"/>
              <w:jc w:val="center"/>
              <w:rPr>
                <w:rFonts w:ascii="Angsana New" w:eastAsia="Cordia New" w:hAnsi="Angsana New"/>
                <w:snapToGrid w:val="0"/>
                <w:sz w:val="22"/>
                <w:szCs w:val="22"/>
                <w:lang w:eastAsia="th-TH"/>
              </w:rPr>
            </w:pPr>
            <w:r w:rsidRPr="008B5E89">
              <w:rPr>
                <w:rFonts w:ascii="Angsana New" w:eastAsia="Cordia New" w:hAnsi="Angsana New"/>
                <w:snapToGrid w:val="0"/>
                <w:sz w:val="22"/>
                <w:szCs w:val="22"/>
                <w:cs/>
                <w:lang w:eastAsia="th-TH"/>
              </w:rPr>
              <w:t>-</w:t>
            </w:r>
          </w:p>
        </w:tc>
        <w:tc>
          <w:tcPr>
            <w:tcW w:w="90" w:type="dxa"/>
          </w:tcPr>
          <w:p w:rsidR="006B37EB" w:rsidRPr="00FF3FE8" w:rsidRDefault="006B37EB" w:rsidP="006B37EB">
            <w:pPr>
              <w:jc w:val="right"/>
              <w:rPr>
                <w:rFonts w:ascii="Angsana New" w:eastAsia="Cordia New" w:hAnsi="Angsana New"/>
                <w:snapToGrid w:val="0"/>
                <w:color w:val="000000"/>
                <w:sz w:val="22"/>
                <w:szCs w:val="22"/>
                <w:lang w:eastAsia="th-TH"/>
              </w:rPr>
            </w:pPr>
          </w:p>
        </w:tc>
        <w:tc>
          <w:tcPr>
            <w:tcW w:w="1388" w:type="dxa"/>
          </w:tcPr>
          <w:p w:rsidR="006B37EB" w:rsidRPr="00FF3FE8" w:rsidRDefault="006B37EB" w:rsidP="006B37EB">
            <w:pPr>
              <w:ind w:right="60"/>
              <w:jc w:val="right"/>
              <w:rPr>
                <w:rFonts w:ascii="Angsana New" w:eastAsia="Cordia New" w:hAnsi="Angsana New"/>
                <w:snapToGrid w:val="0"/>
                <w:color w:val="000000"/>
                <w:sz w:val="22"/>
                <w:szCs w:val="22"/>
                <w:lang w:eastAsia="th-TH"/>
              </w:rPr>
            </w:pPr>
            <w:r w:rsidRPr="00FF3FE8">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1,020</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654</w:t>
            </w:r>
            <w:r w:rsidRPr="00FF3FE8">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387.72</w:t>
            </w:r>
            <w:r w:rsidRPr="00FF3FE8">
              <w:rPr>
                <w:rFonts w:ascii="Angsana New" w:eastAsia="Cordia New" w:hAnsi="Angsana New"/>
                <w:snapToGrid w:val="0"/>
                <w:color w:val="000000"/>
                <w:sz w:val="22"/>
                <w:szCs w:val="22"/>
                <w:cs/>
                <w:lang w:eastAsia="th-TH"/>
              </w:rPr>
              <w:t>)</w:t>
            </w:r>
          </w:p>
        </w:tc>
      </w:tr>
      <w:tr w:rsidR="006B37EB" w:rsidRPr="00FF3FE8" w:rsidTr="001166EA">
        <w:trPr>
          <w:cantSplit/>
        </w:trPr>
        <w:tc>
          <w:tcPr>
            <w:tcW w:w="3180" w:type="dxa"/>
          </w:tcPr>
          <w:p w:rsidR="006B37EB" w:rsidRPr="005256FD" w:rsidRDefault="006B37EB" w:rsidP="006B37EB">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tcBorders>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905,262,534.73</w:t>
            </w:r>
          </w:p>
        </w:tc>
        <w:tc>
          <w:tcPr>
            <w:tcW w:w="91" w:type="dxa"/>
          </w:tcPr>
          <w:p w:rsidR="006B37EB" w:rsidRPr="005256FD" w:rsidRDefault="006B37EB" w:rsidP="006B37EB">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tcBorders>
          </w:tcPr>
          <w:p w:rsidR="006B37EB" w:rsidRPr="005256FD" w:rsidRDefault="006B37EB" w:rsidP="006B37EB">
            <w:pPr>
              <w:ind w:right="15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34,720,566.01</w:t>
            </w:r>
          </w:p>
        </w:tc>
        <w:tc>
          <w:tcPr>
            <w:tcW w:w="91" w:type="dxa"/>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1,749,936,204</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63</w:t>
            </w:r>
          </w:p>
        </w:tc>
        <w:tc>
          <w:tcPr>
            <w:tcW w:w="90" w:type="dxa"/>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3,33</w:t>
            </w:r>
            <w:r w:rsidRPr="005256FD">
              <w:rPr>
                <w:rFonts w:ascii="Angsana New" w:eastAsia="Cordia New" w:hAnsi="Angsana New"/>
                <w:b/>
                <w:bCs/>
                <w:snapToGrid w:val="0"/>
                <w:color w:val="000000"/>
                <w:sz w:val="22"/>
                <w:szCs w:val="22"/>
                <w:cs/>
                <w:lang w:eastAsia="th-TH"/>
              </w:rPr>
              <w:t>6</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100</w:t>
            </w:r>
            <w:r w:rsidRPr="005256FD">
              <w:rPr>
                <w:rFonts w:ascii="Angsana New" w:eastAsia="Cordia New" w:hAnsi="Angsana New"/>
                <w:b/>
                <w:bCs/>
                <w:snapToGrid w:val="0"/>
                <w:color w:val="000000"/>
                <w:sz w:val="22"/>
                <w:szCs w:val="22"/>
                <w:lang w:eastAsia="th-TH"/>
              </w:rPr>
              <w:t>,</w:t>
            </w:r>
            <w:r w:rsidRPr="005256FD">
              <w:rPr>
                <w:rFonts w:ascii="Angsana New" w:eastAsia="Cordia New" w:hAnsi="Angsana New"/>
                <w:b/>
                <w:bCs/>
                <w:snapToGrid w:val="0"/>
                <w:color w:val="000000"/>
                <w:sz w:val="22"/>
                <w:szCs w:val="22"/>
                <w:cs/>
                <w:lang w:eastAsia="th-TH"/>
              </w:rPr>
              <w:t>151.</w:t>
            </w:r>
            <w:r w:rsidRPr="005256FD">
              <w:rPr>
                <w:rFonts w:ascii="Angsana New" w:eastAsia="Cordia New" w:hAnsi="Angsana New"/>
                <w:b/>
                <w:bCs/>
                <w:snapToGrid w:val="0"/>
                <w:color w:val="000000"/>
                <w:sz w:val="22"/>
                <w:szCs w:val="22"/>
                <w:lang w:eastAsia="th-TH"/>
              </w:rPr>
              <w:t>31</w:t>
            </w:r>
          </w:p>
        </w:tc>
        <w:tc>
          <w:tcPr>
            <w:tcW w:w="90" w:type="dxa"/>
          </w:tcPr>
          <w:p w:rsidR="006B37EB" w:rsidRPr="005256FD" w:rsidRDefault="006B37EB" w:rsidP="006B37EB">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tcBorders>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8,519,207</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45</w:t>
            </w:r>
          </w:p>
        </w:tc>
        <w:tc>
          <w:tcPr>
            <w:tcW w:w="116" w:type="dxa"/>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24" w:type="dxa"/>
            <w:tcBorders>
              <w:top w:val="single" w:sz="4" w:space="0" w:color="auto"/>
            </w:tcBorders>
          </w:tcPr>
          <w:p w:rsidR="006B37EB" w:rsidRPr="005256FD" w:rsidRDefault="006B37EB" w:rsidP="006B37EB">
            <w:pPr>
              <w:ind w:right="60"/>
              <w:jc w:val="right"/>
              <w:rPr>
                <w:rFonts w:ascii="Angsana New" w:eastAsia="Cordia New" w:hAnsi="Angsana New"/>
                <w:b/>
                <w:bCs/>
                <w:snapToGrid w:val="0"/>
                <w:color w:val="000000"/>
                <w:sz w:val="22"/>
                <w:szCs w:val="22"/>
                <w:lang w:eastAsia="th-TH"/>
              </w:rPr>
            </w:pPr>
            <w:r w:rsidRPr="005256FD">
              <w:rPr>
                <w:rFonts w:ascii="Angsana New" w:eastAsia="Cordia New" w:hAnsi="Angsana New"/>
                <w:b/>
                <w:bCs/>
                <w:snapToGrid w:val="0"/>
                <w:color w:val="000000"/>
                <w:sz w:val="22"/>
                <w:szCs w:val="22"/>
                <w:lang w:eastAsia="th-TH"/>
              </w:rPr>
              <w:t>30,418,540</w:t>
            </w:r>
            <w:r w:rsidRPr="005256FD">
              <w:rPr>
                <w:rFonts w:ascii="Angsana New" w:eastAsia="Cordia New" w:hAnsi="Angsana New"/>
                <w:b/>
                <w:bCs/>
                <w:snapToGrid w:val="0"/>
                <w:color w:val="000000"/>
                <w:sz w:val="22"/>
                <w:szCs w:val="22"/>
                <w:cs/>
                <w:lang w:eastAsia="th-TH"/>
              </w:rPr>
              <w:t>.</w:t>
            </w:r>
            <w:r w:rsidRPr="005256FD">
              <w:rPr>
                <w:rFonts w:ascii="Angsana New" w:eastAsia="Cordia New" w:hAnsi="Angsana New"/>
                <w:b/>
                <w:bCs/>
                <w:snapToGrid w:val="0"/>
                <w:color w:val="000000"/>
                <w:sz w:val="22"/>
                <w:szCs w:val="22"/>
                <w:lang w:eastAsia="th-TH"/>
              </w:rPr>
              <w:t>57</w:t>
            </w:r>
          </w:p>
        </w:tc>
        <w:tc>
          <w:tcPr>
            <w:tcW w:w="90" w:type="dxa"/>
          </w:tcPr>
          <w:p w:rsidR="006B37EB" w:rsidRPr="005256FD"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730,530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360.50</w:t>
            </w:r>
          </w:p>
        </w:tc>
        <w:tc>
          <w:tcPr>
            <w:tcW w:w="90" w:type="dxa"/>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3,76</w:t>
            </w:r>
            <w:r w:rsidRPr="00FF3FE8">
              <w:rPr>
                <w:rFonts w:ascii="Angsana New" w:eastAsia="Cordia New" w:hAnsi="Angsana New"/>
                <w:b/>
                <w:bCs/>
                <w:snapToGrid w:val="0"/>
                <w:color w:val="000000"/>
                <w:sz w:val="22"/>
                <w:szCs w:val="22"/>
                <w:cs/>
                <w:lang w:eastAsia="th-TH"/>
              </w:rPr>
              <w:t>0</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845</w:t>
            </w:r>
            <w:r w:rsidRPr="00FF3FE8">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195.93</w:t>
            </w:r>
          </w:p>
        </w:tc>
        <w:tc>
          <w:tcPr>
            <w:tcW w:w="90" w:type="dxa"/>
          </w:tcPr>
          <w:p w:rsidR="006B37EB" w:rsidRPr="00FF3FE8" w:rsidRDefault="006B37EB" w:rsidP="006B37EB">
            <w:pPr>
              <w:jc w:val="right"/>
              <w:rPr>
                <w:rFonts w:ascii="Angsana New" w:eastAsia="Cordia New" w:hAnsi="Angsana New"/>
                <w:b/>
                <w:bCs/>
                <w:snapToGrid w:val="0"/>
                <w:color w:val="000000"/>
                <w:sz w:val="22"/>
                <w:szCs w:val="22"/>
                <w:lang w:eastAsia="th-TH"/>
              </w:rPr>
            </w:pPr>
          </w:p>
        </w:tc>
        <w:tc>
          <w:tcPr>
            <w:tcW w:w="1388" w:type="dxa"/>
            <w:tcBorders>
              <w:top w:val="single" w:sz="4" w:space="0" w:color="auto"/>
            </w:tcBorders>
          </w:tcPr>
          <w:p w:rsidR="006B37EB" w:rsidRPr="00FF3FE8" w:rsidRDefault="006B37EB" w:rsidP="006B37EB">
            <w:pPr>
              <w:ind w:right="60"/>
              <w:jc w:val="right"/>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lang w:eastAsia="th-TH"/>
              </w:rPr>
              <w:t>10,556,332,761</w:t>
            </w:r>
            <w:r w:rsidRPr="00FF3FE8">
              <w:rPr>
                <w:rFonts w:ascii="Angsana New" w:eastAsia="Cordia New" w:hAnsi="Angsana New"/>
                <w:b/>
                <w:bCs/>
                <w:snapToGrid w:val="0"/>
                <w:color w:val="000000"/>
                <w:sz w:val="22"/>
                <w:szCs w:val="22"/>
                <w:cs/>
                <w:lang w:eastAsia="th-TH"/>
              </w:rPr>
              <w:t>.</w:t>
            </w:r>
            <w:r w:rsidRPr="00FF3FE8">
              <w:rPr>
                <w:rFonts w:ascii="Angsana New" w:eastAsia="Cordia New" w:hAnsi="Angsana New"/>
                <w:b/>
                <w:bCs/>
                <w:snapToGrid w:val="0"/>
                <w:color w:val="000000"/>
                <w:sz w:val="22"/>
                <w:szCs w:val="22"/>
                <w:lang w:eastAsia="th-TH"/>
              </w:rPr>
              <w:t>13</w:t>
            </w:r>
          </w:p>
        </w:tc>
      </w:tr>
      <w:tr w:rsidR="00947293" w:rsidRPr="00FF3FE8" w:rsidTr="00016CA5">
        <w:trPr>
          <w:cantSplit/>
          <w:trHeight w:val="153"/>
        </w:trPr>
        <w:tc>
          <w:tcPr>
            <w:tcW w:w="4530" w:type="dxa"/>
            <w:gridSpan w:val="2"/>
          </w:tcPr>
          <w:p w:rsidR="00947293" w:rsidRPr="00FF3FE8" w:rsidRDefault="00947293" w:rsidP="00947293">
            <w:pPr>
              <w:ind w:left="270" w:hanging="270"/>
              <w:jc w:val="left"/>
              <w:rPr>
                <w:rFonts w:ascii="Angsana New" w:eastAsia="Cordia New" w:hAnsi="Angsana New"/>
                <w:snapToGrid w:val="0"/>
                <w:color w:val="00000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Pr>
                <w:rFonts w:ascii="Angsana New" w:hAnsi="Angsana New"/>
                <w:b/>
                <w:bCs/>
                <w:spacing w:val="1"/>
                <w:sz w:val="22"/>
                <w:szCs w:val="22"/>
              </w:rPr>
              <w:t>6</w:t>
            </w:r>
          </w:p>
        </w:tc>
        <w:tc>
          <w:tcPr>
            <w:tcW w:w="91"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1349" w:type="dxa"/>
          </w:tcPr>
          <w:p w:rsidR="00947293" w:rsidRPr="00FF3FE8" w:rsidRDefault="00947293" w:rsidP="00947293">
            <w:pPr>
              <w:ind w:right="150"/>
              <w:jc w:val="right"/>
              <w:rPr>
                <w:rFonts w:ascii="Angsana New" w:eastAsia="Cordia New" w:hAnsi="Angsana New"/>
                <w:snapToGrid w:val="0"/>
                <w:color w:val="000000"/>
                <w:sz w:val="22"/>
                <w:szCs w:val="22"/>
                <w:cs/>
                <w:lang w:eastAsia="th-TH"/>
              </w:rPr>
            </w:pPr>
          </w:p>
        </w:tc>
        <w:tc>
          <w:tcPr>
            <w:tcW w:w="91"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1349" w:type="dxa"/>
          </w:tcPr>
          <w:p w:rsidR="00947293" w:rsidRPr="00FF3FE8" w:rsidRDefault="00947293" w:rsidP="00947293">
            <w:pPr>
              <w:ind w:right="60"/>
              <w:jc w:val="right"/>
              <w:rPr>
                <w:rFonts w:ascii="Angsana New" w:eastAsia="Cordia New" w:hAnsi="Angsana New"/>
                <w:snapToGrid w:val="0"/>
                <w:color w:val="000000"/>
                <w:sz w:val="22"/>
                <w:szCs w:val="22"/>
                <w:cs/>
                <w:lang w:eastAsia="th-TH"/>
              </w:rPr>
            </w:pPr>
          </w:p>
        </w:tc>
        <w:tc>
          <w:tcPr>
            <w:tcW w:w="90"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1350" w:type="dxa"/>
          </w:tcPr>
          <w:p w:rsidR="00947293" w:rsidRPr="00FF3FE8" w:rsidRDefault="00947293" w:rsidP="00947293">
            <w:pPr>
              <w:tabs>
                <w:tab w:val="left" w:pos="1060"/>
              </w:tabs>
              <w:ind w:right="60"/>
              <w:jc w:val="right"/>
              <w:rPr>
                <w:rFonts w:ascii="Angsana New" w:eastAsia="Cordia New" w:hAnsi="Angsana New"/>
                <w:snapToGrid w:val="0"/>
                <w:color w:val="000000"/>
                <w:sz w:val="22"/>
                <w:szCs w:val="22"/>
                <w:cs/>
                <w:lang w:eastAsia="th-TH"/>
              </w:rPr>
            </w:pPr>
          </w:p>
        </w:tc>
        <w:tc>
          <w:tcPr>
            <w:tcW w:w="90"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1350" w:type="dxa"/>
          </w:tcPr>
          <w:p w:rsidR="00947293" w:rsidRPr="00FF3FE8" w:rsidRDefault="00947293" w:rsidP="00947293">
            <w:pPr>
              <w:ind w:right="60"/>
              <w:jc w:val="right"/>
              <w:rPr>
                <w:rFonts w:ascii="Angsana New" w:eastAsia="Cordia New" w:hAnsi="Angsana New"/>
                <w:snapToGrid w:val="0"/>
                <w:color w:val="000000"/>
                <w:sz w:val="22"/>
                <w:szCs w:val="22"/>
                <w:cs/>
                <w:lang w:eastAsia="th-TH"/>
              </w:rPr>
            </w:pPr>
          </w:p>
        </w:tc>
        <w:tc>
          <w:tcPr>
            <w:tcW w:w="116" w:type="dxa"/>
          </w:tcPr>
          <w:p w:rsidR="00947293" w:rsidRPr="00FF3FE8" w:rsidRDefault="00947293" w:rsidP="00947293">
            <w:pPr>
              <w:ind w:right="60"/>
              <w:jc w:val="right"/>
              <w:rPr>
                <w:rFonts w:ascii="Angsana New" w:eastAsia="Cordia New" w:hAnsi="Angsana New"/>
                <w:snapToGrid w:val="0"/>
                <w:color w:val="000000"/>
                <w:sz w:val="22"/>
                <w:szCs w:val="22"/>
                <w:cs/>
                <w:lang w:eastAsia="th-TH"/>
              </w:rPr>
            </w:pPr>
          </w:p>
        </w:tc>
        <w:tc>
          <w:tcPr>
            <w:tcW w:w="1324"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90" w:type="dxa"/>
          </w:tcPr>
          <w:p w:rsidR="00947293" w:rsidRPr="00FF3FE8" w:rsidRDefault="00947293" w:rsidP="00947293">
            <w:pPr>
              <w:ind w:right="60"/>
              <w:jc w:val="right"/>
              <w:rPr>
                <w:rFonts w:ascii="Angsana New" w:eastAsia="Cordia New" w:hAnsi="Angsana New"/>
                <w:snapToGrid w:val="0"/>
                <w:color w:val="000000"/>
                <w:sz w:val="22"/>
                <w:szCs w:val="22"/>
                <w:cs/>
                <w:lang w:eastAsia="th-TH"/>
              </w:rPr>
            </w:pPr>
          </w:p>
        </w:tc>
        <w:tc>
          <w:tcPr>
            <w:tcW w:w="1350"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90" w:type="dxa"/>
          </w:tcPr>
          <w:p w:rsidR="00947293" w:rsidRPr="00FF3FE8" w:rsidRDefault="00947293" w:rsidP="00947293">
            <w:pPr>
              <w:ind w:right="60"/>
              <w:jc w:val="right"/>
              <w:rPr>
                <w:rFonts w:ascii="Angsana New" w:eastAsia="Cordia New" w:hAnsi="Angsana New"/>
                <w:snapToGrid w:val="0"/>
                <w:color w:val="000000"/>
                <w:sz w:val="22"/>
                <w:szCs w:val="22"/>
                <w:cs/>
                <w:lang w:eastAsia="th-TH"/>
              </w:rPr>
            </w:pPr>
          </w:p>
        </w:tc>
        <w:tc>
          <w:tcPr>
            <w:tcW w:w="1350" w:type="dxa"/>
          </w:tcPr>
          <w:p w:rsidR="00947293" w:rsidRPr="00FF3FE8" w:rsidRDefault="00947293" w:rsidP="00947293">
            <w:pPr>
              <w:jc w:val="right"/>
              <w:rPr>
                <w:rFonts w:ascii="Angsana New" w:eastAsia="Cordia New" w:hAnsi="Angsana New"/>
                <w:snapToGrid w:val="0"/>
                <w:color w:val="000000"/>
                <w:sz w:val="22"/>
                <w:szCs w:val="22"/>
                <w:cs/>
                <w:lang w:eastAsia="th-TH"/>
              </w:rPr>
            </w:pPr>
          </w:p>
        </w:tc>
        <w:tc>
          <w:tcPr>
            <w:tcW w:w="90" w:type="dxa"/>
          </w:tcPr>
          <w:p w:rsidR="00947293" w:rsidRPr="00C83E5B" w:rsidRDefault="00947293" w:rsidP="00947293">
            <w:pPr>
              <w:ind w:right="60"/>
              <w:jc w:val="right"/>
              <w:rPr>
                <w:rFonts w:ascii="Angsana New" w:eastAsia="Cordia New" w:hAnsi="Angsana New"/>
                <w:snapToGrid w:val="0"/>
                <w:color w:val="000000"/>
                <w:sz w:val="22"/>
                <w:szCs w:val="22"/>
                <w:cs/>
                <w:lang w:eastAsia="th-TH"/>
              </w:rPr>
            </w:pPr>
          </w:p>
        </w:tc>
        <w:tc>
          <w:tcPr>
            <w:tcW w:w="1388" w:type="dxa"/>
          </w:tcPr>
          <w:p w:rsidR="00947293" w:rsidRPr="00FF3FE8" w:rsidRDefault="00947293" w:rsidP="00947293">
            <w:pPr>
              <w:jc w:val="right"/>
              <w:rPr>
                <w:rFonts w:ascii="Angsana New" w:eastAsia="Cordia New" w:hAnsi="Angsana New"/>
                <w:snapToGrid w:val="0"/>
                <w:color w:val="000000"/>
                <w:sz w:val="22"/>
                <w:szCs w:val="22"/>
                <w:cs/>
                <w:lang w:eastAsia="th-TH"/>
              </w:rPr>
            </w:pPr>
          </w:p>
        </w:tc>
      </w:tr>
      <w:tr w:rsidR="00947293" w:rsidRPr="00FF3FE8" w:rsidTr="001166EA">
        <w:trPr>
          <w:cantSplit/>
        </w:trPr>
        <w:tc>
          <w:tcPr>
            <w:tcW w:w="3180" w:type="dxa"/>
          </w:tcPr>
          <w:p w:rsidR="00947293" w:rsidRPr="005256FD" w:rsidRDefault="00947293" w:rsidP="00947293">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right="60"/>
              <w:jc w:val="right"/>
              <w:rPr>
                <w:rFonts w:ascii="Angsana New" w:eastAsia="Cordia New" w:hAnsi="Angsana New"/>
                <w:snapToGrid w:val="0"/>
                <w:sz w:val="22"/>
                <w:szCs w:val="22"/>
                <w:lang w:eastAsia="th-TH"/>
              </w:rPr>
            </w:pPr>
            <w:r w:rsidRPr="00081FD1">
              <w:rPr>
                <w:rFonts w:ascii="Angsana New" w:eastAsia="Cordia New" w:hAnsi="Angsana New"/>
                <w:snapToGrid w:val="0"/>
                <w:sz w:val="22"/>
                <w:szCs w:val="22"/>
                <w:lang w:eastAsia="th-TH"/>
              </w:rPr>
              <w:t>355,000.00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289</w:t>
            </w:r>
            <w:r w:rsidRPr="00AE4807">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918</w:t>
            </w:r>
            <w:r w:rsidRPr="00AE4807">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575.16</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E030C6" w:rsidRDefault="00947293" w:rsidP="00947293">
            <w:pPr>
              <w:ind w:right="60"/>
              <w:jc w:val="right"/>
              <w:rPr>
                <w:rFonts w:ascii="Angsana New" w:eastAsia="Cordia New" w:hAnsi="Angsana New"/>
                <w:snapToGrid w:val="0"/>
                <w:color w:val="000000"/>
                <w:sz w:val="22"/>
                <w:szCs w:val="22"/>
                <w:lang w:eastAsia="th-TH"/>
              </w:rPr>
            </w:pPr>
            <w:r w:rsidRPr="00E030C6">
              <w:rPr>
                <w:rFonts w:ascii="Angsana New" w:eastAsia="Cordia New" w:hAnsi="Angsana New"/>
                <w:snapToGrid w:val="0"/>
                <w:color w:val="000000"/>
                <w:sz w:val="22"/>
                <w:szCs w:val="22"/>
                <w:lang w:eastAsia="th-TH"/>
              </w:rPr>
              <w:t>3,765,934.79</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lang w:eastAsia="th-TH"/>
              </w:rPr>
              <w:t>1,749,000.00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6</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714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866.90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6B37EB">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40</w:t>
            </w:r>
            <w:r w:rsidR="006B37EB">
              <w:rPr>
                <w:rFonts w:ascii="Angsana New" w:eastAsia="Cordia New" w:hAnsi="Angsana New" w:hint="cs"/>
                <w:snapToGrid w:val="0"/>
                <w:color w:val="000000"/>
                <w:sz w:val="22"/>
                <w:szCs w:val="22"/>
                <w:cs/>
                <w:lang w:eastAsia="th-TH"/>
              </w:rPr>
              <w:t>6</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541</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382.05</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70</w:t>
            </w:r>
            <w:r>
              <w:rPr>
                <w:rFonts w:ascii="Angsana New" w:eastAsia="Cordia New" w:hAnsi="Angsana New" w:hint="cs"/>
                <w:snapToGrid w:val="0"/>
                <w:color w:val="000000"/>
                <w:sz w:val="22"/>
                <w:szCs w:val="22"/>
                <w:cs/>
                <w:lang w:eastAsia="th-TH"/>
              </w:rPr>
              <w:t>9</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044</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758.90</w:t>
            </w:r>
          </w:p>
        </w:tc>
      </w:tr>
      <w:tr w:rsidR="00947293" w:rsidRPr="00FF3FE8" w:rsidTr="001166EA">
        <w:trPr>
          <w:cantSplit/>
        </w:trPr>
        <w:tc>
          <w:tcPr>
            <w:tcW w:w="3180" w:type="dxa"/>
          </w:tcPr>
          <w:p w:rsidR="00947293" w:rsidRPr="00FF3FE8" w:rsidRDefault="00947293" w:rsidP="00947293">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right="150"/>
              <w:jc w:val="right"/>
              <w:rPr>
                <w:rFonts w:ascii="Angsana New" w:eastAsia="Cordia New" w:hAnsi="Angsana New"/>
                <w:snapToGrid w:val="0"/>
                <w:sz w:val="22"/>
                <w:szCs w:val="22"/>
                <w:lang w:eastAsia="th-TH"/>
              </w:rPr>
            </w:pPr>
            <w:r w:rsidRPr="00081FD1">
              <w:rPr>
                <w:rFonts w:ascii="Angsana New" w:eastAsia="Cordia New" w:hAnsi="Angsana New"/>
                <w:snapToGrid w:val="0"/>
                <w:color w:val="000000"/>
                <w:sz w:val="22"/>
                <w:szCs w:val="22"/>
                <w:lang w:eastAsia="th-TH"/>
              </w:rPr>
              <w:t>480</w:t>
            </w:r>
            <w:r w:rsidRPr="00081FD1">
              <w:rPr>
                <w:rFonts w:ascii="Angsana New" w:eastAsia="Cordia New" w:hAnsi="Angsana New"/>
                <w:snapToGrid w:val="0"/>
                <w:sz w:val="22"/>
                <w:szCs w:val="22"/>
                <w:lang w:eastAsia="th-TH"/>
              </w:rPr>
              <w:t>,000.00</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w:t>
            </w:r>
            <w:r w:rsidRPr="00AE480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810</w:t>
            </w:r>
            <w:r w:rsidRPr="00AE480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132.66</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E030C6" w:rsidRDefault="00947293" w:rsidP="00947293">
            <w:pPr>
              <w:ind w:right="60"/>
              <w:jc w:val="right"/>
              <w:rPr>
                <w:rFonts w:ascii="Angsana New" w:eastAsia="Cordia New" w:hAnsi="Angsana New"/>
                <w:snapToGrid w:val="0"/>
                <w:color w:val="000000"/>
                <w:sz w:val="22"/>
                <w:szCs w:val="22"/>
                <w:lang w:eastAsia="th-TH"/>
              </w:rPr>
            </w:pPr>
            <w:r w:rsidRPr="00E030C6">
              <w:rPr>
                <w:rFonts w:ascii="Angsana New" w:eastAsia="Cordia New" w:hAnsi="Angsana New"/>
                <w:snapToGrid w:val="0"/>
                <w:color w:val="000000"/>
                <w:sz w:val="22"/>
                <w:szCs w:val="22"/>
                <w:lang w:eastAsia="th-TH"/>
              </w:rPr>
              <w:t>143,140.00</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2,396</w:t>
            </w:r>
            <w:r w:rsidRPr="00C83E5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485</w:t>
            </w:r>
            <w:r w:rsidRPr="00C83E5B">
              <w:rPr>
                <w:rFonts w:ascii="Angsana New" w:eastAsia="Cordia New" w:hAnsi="Angsana New"/>
                <w:snapToGrid w:val="0"/>
                <w:sz w:val="22"/>
                <w:szCs w:val="22"/>
                <w:lang w:eastAsia="th-TH"/>
              </w:rPr>
              <w:t>.00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10</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115</w:t>
            </w:r>
            <w:r w:rsidRPr="00C83E5B">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307.06</w:t>
            </w:r>
            <w:r w:rsidRPr="00C83E5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42460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w:t>
            </w:r>
            <w:r w:rsidR="00947293">
              <w:rPr>
                <w:rFonts w:ascii="Angsana New" w:eastAsia="Cordia New" w:hAnsi="Angsana New" w:hint="cs"/>
                <w:snapToGrid w:val="0"/>
                <w:color w:val="000000"/>
                <w:sz w:val="22"/>
                <w:szCs w:val="22"/>
                <w:cs/>
                <w:lang w:eastAsia="th-TH"/>
              </w:rPr>
              <w:t>285</w:t>
            </w:r>
            <w:r w:rsidR="00947293" w:rsidRPr="00C83E5B">
              <w:rPr>
                <w:rFonts w:ascii="Angsana New" w:eastAsia="Cordia New" w:hAnsi="Angsana New"/>
                <w:snapToGrid w:val="0"/>
                <w:color w:val="000000"/>
                <w:sz w:val="22"/>
                <w:szCs w:val="22"/>
                <w:lang w:eastAsia="th-TH"/>
              </w:rPr>
              <w:t>,</w:t>
            </w:r>
            <w:r w:rsidR="00947293">
              <w:rPr>
                <w:rFonts w:ascii="Angsana New" w:eastAsia="Cordia New" w:hAnsi="Angsana New" w:hint="cs"/>
                <w:snapToGrid w:val="0"/>
                <w:color w:val="000000"/>
                <w:sz w:val="22"/>
                <w:szCs w:val="22"/>
                <w:cs/>
                <w:lang w:eastAsia="th-TH"/>
              </w:rPr>
              <w:t>549.40</w:t>
            </w:r>
            <w:r>
              <w:rPr>
                <w:rFonts w:ascii="Angsana New" w:eastAsia="Cordia New" w:hAnsi="Angsana New" w:hint="cs"/>
                <w:snapToGrid w:val="0"/>
                <w:color w:val="000000"/>
                <w:sz w:val="22"/>
                <w:szCs w:val="22"/>
                <w:cs/>
                <w:lang w:eastAsia="th-TH"/>
              </w:rPr>
              <w:t>)</w:t>
            </w:r>
          </w:p>
        </w:tc>
      </w:tr>
      <w:tr w:rsidR="00947293" w:rsidRPr="00FF3FE8" w:rsidTr="001166EA">
        <w:trPr>
          <w:cantSplit/>
        </w:trPr>
        <w:tc>
          <w:tcPr>
            <w:tcW w:w="3180" w:type="dxa"/>
          </w:tcPr>
          <w:p w:rsidR="00947293" w:rsidRPr="0068173C" w:rsidRDefault="00947293" w:rsidP="00947293">
            <w:pPr>
              <w:tabs>
                <w:tab w:val="left" w:pos="1260"/>
              </w:tabs>
              <w:rPr>
                <w:rFonts w:ascii="Angsana New" w:eastAsia="Cordia New" w:hAnsi="Angsana New"/>
                <w:snapToGrid w:val="0"/>
                <w:color w:val="000000"/>
                <w:sz w:val="22"/>
                <w:szCs w:val="22"/>
                <w:highlight w:val="yellow"/>
                <w:cs/>
                <w:lang w:eastAsia="th-TH"/>
              </w:rPr>
            </w:pPr>
            <w:r w:rsidRPr="005256FD">
              <w:rPr>
                <w:rFonts w:ascii="Angsana New" w:hAnsi="Angsana New"/>
                <w:spacing w:val="1"/>
                <w:sz w:val="22"/>
                <w:szCs w:val="22"/>
              </w:rPr>
              <w:t xml:space="preserve">Transfer in </w:t>
            </w:r>
            <w:r w:rsidRPr="0068173C">
              <w:rPr>
                <w:rFonts w:ascii="Angsana New" w:eastAsia="Cordia New" w:hAnsi="Angsana New"/>
                <w:snapToGrid w:val="0"/>
                <w:color w:val="000000"/>
                <w:sz w:val="22"/>
                <w:szCs w:val="22"/>
                <w:lang w:eastAsia="th-TH"/>
              </w:rPr>
              <w:t>assets-held-for-sale</w:t>
            </w:r>
          </w:p>
        </w:tc>
        <w:tc>
          <w:tcPr>
            <w:tcW w:w="1350" w:type="dxa"/>
            <w:shd w:val="clear" w:color="auto" w:fill="auto"/>
          </w:tcPr>
          <w:p w:rsidR="00947293" w:rsidRPr="00081FD1" w:rsidRDefault="00947293" w:rsidP="00947293">
            <w:pPr>
              <w:ind w:right="150"/>
              <w:jc w:val="right"/>
              <w:rPr>
                <w:rFonts w:ascii="Angsana New" w:eastAsia="Cordia New" w:hAnsi="Angsana New"/>
                <w:snapToGrid w:val="0"/>
                <w:sz w:val="22"/>
                <w:szCs w:val="22"/>
                <w:lang w:eastAsia="th-TH"/>
              </w:rPr>
            </w:pPr>
            <w:r w:rsidRPr="00081FD1">
              <w:rPr>
                <w:rFonts w:ascii="Angsana New" w:eastAsia="Cordia New" w:hAnsi="Angsana New"/>
                <w:snapToGrid w:val="0"/>
                <w:sz w:val="22"/>
                <w:szCs w:val="22"/>
                <w:lang w:eastAsia="th-TH"/>
              </w:rPr>
              <w:t>285,559,500.00</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center"/>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947293" w:rsidP="00947293">
            <w:pPr>
              <w:ind w:right="60"/>
              <w:jc w:val="right"/>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285,559,500.00</w:t>
            </w:r>
          </w:p>
        </w:tc>
      </w:tr>
      <w:tr w:rsidR="00947293" w:rsidRPr="00FF3FE8" w:rsidTr="001166EA">
        <w:trPr>
          <w:cantSplit/>
        </w:trPr>
        <w:tc>
          <w:tcPr>
            <w:tcW w:w="3180" w:type="dxa"/>
          </w:tcPr>
          <w:p w:rsidR="00947293" w:rsidRDefault="00947293" w:rsidP="00947293">
            <w:pPr>
              <w:rPr>
                <w:rFonts w:ascii="Angsana New" w:eastAsia="Cordia New" w:hAnsi="Angsana New"/>
                <w:snapToGrid w:val="0"/>
                <w:color w:val="000000"/>
                <w:sz w:val="22"/>
                <w:szCs w:val="22"/>
                <w:lang w:eastAsia="th-TH"/>
              </w:rPr>
            </w:pPr>
            <w:r w:rsidRPr="005256FD">
              <w:rPr>
                <w:rFonts w:ascii="Angsana New" w:hAnsi="Angsana New"/>
                <w:spacing w:val="1"/>
                <w:sz w:val="22"/>
                <w:szCs w:val="22"/>
              </w:rPr>
              <w:t>Transfer out</w:t>
            </w:r>
            <w:r w:rsidRPr="00C16CDD">
              <w:rPr>
                <w:rFonts w:ascii="Angsana New" w:eastAsia="Cordia New" w:hAnsi="Angsana New"/>
                <w:snapToGrid w:val="0"/>
                <w:color w:val="000000"/>
                <w:sz w:val="22"/>
                <w:szCs w:val="22"/>
                <w:lang w:eastAsia="th-TH"/>
              </w:rPr>
              <w:t>of the changing inportion on</w:t>
            </w:r>
          </w:p>
          <w:p w:rsidR="00947293" w:rsidRPr="00161B4E" w:rsidRDefault="00947293" w:rsidP="00947293">
            <w:pPr>
              <w:rPr>
                <w:rFonts w:ascii="Angsana New" w:eastAsia="Cordia New" w:hAnsi="Angsana New"/>
                <w:snapToGrid w:val="0"/>
                <w:color w:val="000000"/>
                <w:sz w:val="22"/>
                <w:szCs w:val="22"/>
                <w:highlight w:val="yellow"/>
                <w:lang w:eastAsia="th-TH"/>
              </w:rPr>
            </w:pPr>
            <w:r w:rsidRPr="00C16CDD">
              <w:rPr>
                <w:rFonts w:ascii="Angsana New" w:eastAsia="Cordia New" w:hAnsi="Angsana New"/>
                <w:snapToGrid w:val="0"/>
                <w:color w:val="000000"/>
                <w:sz w:val="22"/>
                <w:szCs w:val="22"/>
                <w:lang w:eastAsia="th-TH"/>
              </w:rPr>
              <w:t>investments in subsidiaries</w:t>
            </w:r>
          </w:p>
        </w:tc>
        <w:tc>
          <w:tcPr>
            <w:tcW w:w="1350"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r w:rsidRPr="00081FD1">
              <w:rPr>
                <w:rFonts w:ascii="Angsana New" w:eastAsia="Cordia New" w:hAnsi="Angsana New"/>
                <w:snapToGrid w:val="0"/>
                <w:sz w:val="22"/>
                <w:szCs w:val="22"/>
                <w:lang w:eastAsia="th-TH"/>
              </w:rPr>
              <w:t>160,000,000.00</w:t>
            </w: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Default="00947293" w:rsidP="00947293">
            <w:pPr>
              <w:ind w:right="60"/>
              <w:jc w:val="right"/>
              <w:rPr>
                <w:rFonts w:ascii="Angsana New" w:eastAsia="Cordia New" w:hAnsi="Angsana New"/>
                <w:snapToGrid w:val="0"/>
                <w:sz w:val="22"/>
                <w:szCs w:val="22"/>
                <w:lang w:eastAsia="th-TH"/>
              </w:rPr>
            </w:pPr>
          </w:p>
          <w:p w:rsidR="00947293" w:rsidRPr="00081FD1" w:rsidRDefault="00947293" w:rsidP="00947293">
            <w:pPr>
              <w:ind w:right="60"/>
              <w:jc w:val="right"/>
              <w:rPr>
                <w:rFonts w:ascii="Angsana New" w:eastAsia="Cordia New" w:hAnsi="Angsana New"/>
                <w:snapToGrid w:val="0"/>
                <w:sz w:val="22"/>
                <w:szCs w:val="22"/>
                <w:lang w:eastAsia="th-TH"/>
              </w:rPr>
            </w:pPr>
            <w:r w:rsidRPr="00081FD1">
              <w:rPr>
                <w:rFonts w:ascii="Angsana New" w:eastAsia="Cordia New" w:hAnsi="Angsana New"/>
                <w:snapToGrid w:val="0"/>
                <w:sz w:val="22"/>
                <w:szCs w:val="22"/>
                <w:lang w:eastAsia="th-TH"/>
              </w:rPr>
              <w:t>(570,000,000.00)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Default="00947293" w:rsidP="00947293">
            <w:pPr>
              <w:ind w:right="60"/>
              <w:jc w:val="right"/>
              <w:rPr>
                <w:rFonts w:ascii="Angsana New" w:eastAsia="Cordia New" w:hAnsi="Angsana New"/>
                <w:snapToGrid w:val="0"/>
                <w:color w:val="000000"/>
                <w:sz w:val="22"/>
                <w:szCs w:val="22"/>
                <w:lang w:eastAsia="th-TH"/>
              </w:rPr>
            </w:pPr>
          </w:p>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(1,411,426,189.21)</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Default="00947293" w:rsidP="00947293">
            <w:pPr>
              <w:ind w:left="-37" w:right="-30"/>
              <w:jc w:val="center"/>
              <w:rPr>
                <w:rFonts w:ascii="Angsana New" w:eastAsia="Cordia New" w:hAnsi="Angsana New"/>
                <w:snapToGrid w:val="0"/>
                <w:sz w:val="22"/>
                <w:szCs w:val="22"/>
                <w:lang w:eastAsia="th-TH"/>
              </w:rPr>
            </w:pPr>
          </w:p>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lang w:eastAsia="th-TH"/>
              </w:rPr>
              <w:t>(2,141,426,189.21)</w:t>
            </w:r>
          </w:p>
        </w:tc>
      </w:tr>
      <w:tr w:rsidR="00947293" w:rsidRPr="00FF3FE8" w:rsidTr="001166EA">
        <w:trPr>
          <w:cantSplit/>
        </w:trPr>
        <w:tc>
          <w:tcPr>
            <w:tcW w:w="3180" w:type="dxa"/>
          </w:tcPr>
          <w:p w:rsidR="00947293" w:rsidRPr="005256FD" w:rsidRDefault="00947293" w:rsidP="00947293">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r w:rsidRPr="005256FD">
              <w:rPr>
                <w:rFonts w:ascii="Angsana New" w:eastAsia="Cordia New" w:hAnsi="Angsana New"/>
                <w:snapToGrid w:val="0"/>
                <w:color w:val="000000"/>
                <w:sz w:val="22"/>
                <w:szCs w:val="22"/>
                <w:cs/>
                <w:lang w:eastAsia="th-TH"/>
              </w:rPr>
              <w:t xml:space="preserve">   -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center"/>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sz w:val="22"/>
                <w:szCs w:val="22"/>
                <w:lang w:eastAsia="th-TH"/>
              </w:rPr>
            </w:pPr>
            <w:r w:rsidRPr="0053237B">
              <w:rPr>
                <w:rFonts w:ascii="Angsana New" w:eastAsia="Cordia New" w:hAnsi="Angsana New"/>
                <w:snapToGrid w:val="0"/>
                <w:sz w:val="22"/>
                <w:szCs w:val="22"/>
                <w:lang w:eastAsia="th-TH"/>
              </w:rPr>
              <w:t>(9,</w:t>
            </w:r>
            <w:r w:rsidRPr="0053237B">
              <w:rPr>
                <w:rFonts w:ascii="Angsana New" w:eastAsia="Cordia New" w:hAnsi="Angsana New"/>
                <w:snapToGrid w:val="0"/>
                <w:color w:val="000000"/>
                <w:sz w:val="22"/>
                <w:szCs w:val="22"/>
                <w:lang w:eastAsia="th-TH"/>
              </w:rPr>
              <w:t>40</w:t>
            </w:r>
            <w:r>
              <w:rPr>
                <w:rFonts w:ascii="Angsana New" w:eastAsia="Cordia New" w:hAnsi="Angsana New"/>
                <w:snapToGrid w:val="0"/>
                <w:color w:val="000000"/>
                <w:sz w:val="22"/>
                <w:szCs w:val="22"/>
                <w:lang w:eastAsia="th-TH"/>
              </w:rPr>
              <w:t>0</w:t>
            </w:r>
            <w:r w:rsidRPr="0053237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000.00</w:t>
            </w:r>
            <w:r w:rsidRPr="0053237B">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400</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000.00</w:t>
            </w:r>
            <w:r>
              <w:rPr>
                <w:rFonts w:ascii="Angsana New" w:eastAsia="Cordia New" w:hAnsi="Angsana New"/>
                <w:snapToGrid w:val="0"/>
                <w:color w:val="000000"/>
                <w:sz w:val="22"/>
                <w:szCs w:val="22"/>
                <w:lang w:eastAsia="th-TH"/>
              </w:rPr>
              <w:t>)</w:t>
            </w:r>
          </w:p>
        </w:tc>
      </w:tr>
      <w:tr w:rsidR="00947293" w:rsidRPr="00FF3FE8" w:rsidTr="001166EA">
        <w:trPr>
          <w:cantSplit/>
        </w:trPr>
        <w:tc>
          <w:tcPr>
            <w:tcW w:w="3180" w:type="dxa"/>
          </w:tcPr>
          <w:p w:rsidR="00947293" w:rsidRPr="005256FD" w:rsidRDefault="00947293" w:rsidP="00947293">
            <w:pPr>
              <w:ind w:left="1170" w:right="-30"/>
              <w:jc w:val="left"/>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Depreciation</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center"/>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9</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032</w:t>
            </w:r>
            <w:r w:rsidRPr="0053237B">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866.83</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49142E" w:rsidRDefault="00947293" w:rsidP="00947293">
            <w:pPr>
              <w:ind w:left="-37" w:right="-30"/>
              <w:jc w:val="center"/>
              <w:rPr>
                <w:rFonts w:ascii="Angsana New" w:eastAsia="Cordia New" w:hAnsi="Angsana New"/>
                <w:snapToGrid w:val="0"/>
                <w:sz w:val="22"/>
                <w:szCs w:val="22"/>
                <w:lang w:eastAsia="th-TH"/>
              </w:rPr>
            </w:pPr>
            <w:r w:rsidRPr="0049142E">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9</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032</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866.83</w:t>
            </w:r>
          </w:p>
        </w:tc>
      </w:tr>
      <w:tr w:rsidR="00947293" w:rsidRPr="00FF3FE8" w:rsidTr="001166EA">
        <w:trPr>
          <w:cantSplit/>
        </w:trPr>
        <w:tc>
          <w:tcPr>
            <w:tcW w:w="3180" w:type="dxa"/>
          </w:tcPr>
          <w:p w:rsidR="00947293" w:rsidRPr="005256FD" w:rsidRDefault="00947293" w:rsidP="00947293">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16,421</w:t>
            </w:r>
            <w:r>
              <w:rPr>
                <w:rFonts w:ascii="Angsana New" w:eastAsia="Cordia New" w:hAnsi="Angsana New"/>
                <w:snapToGrid w:val="0"/>
                <w:color w:val="000000"/>
                <w:sz w:val="22"/>
                <w:szCs w:val="22"/>
                <w:lang w:eastAsia="th-TH"/>
              </w:rPr>
              <w:t>,</w:t>
            </w:r>
            <w:r w:rsidRPr="00AE4807">
              <w:rPr>
                <w:rFonts w:ascii="Angsana New" w:eastAsia="Cordia New" w:hAnsi="Angsana New"/>
                <w:snapToGrid w:val="0"/>
                <w:color w:val="000000"/>
                <w:sz w:val="22"/>
                <w:szCs w:val="22"/>
                <w:lang w:eastAsia="th-TH"/>
              </w:rPr>
              <w:t>508.97</w:t>
            </w:r>
            <w:r w:rsidRPr="00AE4807">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E030C6" w:rsidRDefault="00947293" w:rsidP="00947293">
            <w:pPr>
              <w:ind w:right="60"/>
              <w:jc w:val="right"/>
              <w:rPr>
                <w:rFonts w:ascii="Angsana New" w:eastAsia="Cordia New" w:hAnsi="Angsana New"/>
                <w:snapToGrid w:val="0"/>
                <w:color w:val="000000"/>
                <w:sz w:val="22"/>
                <w:szCs w:val="22"/>
                <w:lang w:eastAsia="th-TH"/>
              </w:rPr>
            </w:pPr>
            <w:r w:rsidRPr="00E030C6">
              <w:rPr>
                <w:rFonts w:ascii="Angsana New" w:eastAsia="Cordia New" w:hAnsi="Angsana New"/>
                <w:snapToGrid w:val="0"/>
                <w:color w:val="000000"/>
                <w:sz w:val="22"/>
                <w:szCs w:val="22"/>
                <w:cs/>
                <w:lang w:eastAsia="th-TH"/>
              </w:rPr>
              <w:t>(</w:t>
            </w:r>
            <w:r w:rsidRPr="00E030C6">
              <w:rPr>
                <w:rFonts w:ascii="Angsana New" w:eastAsia="Cordia New" w:hAnsi="Angsana New"/>
                <w:snapToGrid w:val="0"/>
                <w:color w:val="000000"/>
                <w:sz w:val="22"/>
                <w:szCs w:val="22"/>
                <w:lang w:eastAsia="th-TH"/>
              </w:rPr>
              <w:t>11,626,961.25</w:t>
            </w:r>
            <w:r w:rsidRPr="00E030C6">
              <w:rPr>
                <w:rFonts w:ascii="Angsana New" w:eastAsia="Cordia New" w:hAnsi="Angsana New"/>
                <w:snapToGrid w:val="0"/>
                <w:color w:val="000000"/>
                <w:sz w:val="22"/>
                <w:szCs w:val="22"/>
                <w:cs/>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sz w:val="22"/>
                <w:szCs w:val="22"/>
                <w:lang w:eastAsia="th-TH"/>
              </w:rPr>
            </w:pPr>
            <w:r w:rsidRPr="0053237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w:t>
            </w:r>
            <w:r w:rsidRPr="0053237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807.66</w:t>
            </w:r>
            <w:r w:rsidRPr="0053237B">
              <w:rPr>
                <w:rFonts w:ascii="Angsana New" w:eastAsia="Cordia New" w:hAnsi="Angsana New"/>
                <w:snapToGrid w:val="0"/>
                <w:sz w:val="22"/>
                <w:szCs w:val="22"/>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60"/>
              <w:jc w:val="right"/>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(83,125.00)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7</w:t>
            </w:r>
            <w:r>
              <w:rPr>
                <w:rFonts w:ascii="Angsana New" w:eastAsia="Cordia New" w:hAnsi="Angsana New"/>
                <w:snapToGrid w:val="0"/>
                <w:color w:val="000000"/>
                <w:sz w:val="22"/>
                <w:szCs w:val="22"/>
                <w:lang w:eastAsia="th-TH"/>
              </w:rPr>
              <w:t>,504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547.71</w:t>
            </w:r>
            <w:r w:rsidRPr="00C83E5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35</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644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950.59</w:t>
            </w:r>
            <w:r w:rsidRPr="00C83E5B">
              <w:rPr>
                <w:rFonts w:ascii="Angsana New" w:eastAsia="Cordia New" w:hAnsi="Angsana New"/>
                <w:snapToGrid w:val="0"/>
                <w:color w:val="000000"/>
                <w:sz w:val="22"/>
                <w:szCs w:val="22"/>
                <w:cs/>
                <w:lang w:eastAsia="th-TH"/>
              </w:rPr>
              <w:t>)</w:t>
            </w:r>
          </w:p>
        </w:tc>
      </w:tr>
      <w:tr w:rsidR="00947293" w:rsidRPr="00FF3FE8" w:rsidTr="001166EA">
        <w:trPr>
          <w:cantSplit/>
        </w:trPr>
        <w:tc>
          <w:tcPr>
            <w:tcW w:w="3180" w:type="dxa"/>
          </w:tcPr>
          <w:p w:rsidR="00947293" w:rsidRPr="005256FD" w:rsidRDefault="00947293" w:rsidP="00947293">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16,420,777.34</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E030C6"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11,571</w:t>
            </w:r>
            <w:r w:rsidRPr="00E030C6">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893.85</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w:t>
            </w:r>
            <w:r w:rsidRPr="0053237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804.66</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60"/>
              <w:jc w:val="right"/>
              <w:rPr>
                <w:rFonts w:ascii="Angsana New" w:eastAsia="Cordia New" w:hAnsi="Angsana New"/>
                <w:snapToGrid w:val="0"/>
                <w:sz w:val="22"/>
                <w:szCs w:val="22"/>
                <w:lang w:eastAsia="th-TH"/>
              </w:rPr>
            </w:pPr>
            <w:r w:rsidRPr="00C83E5B">
              <w:rPr>
                <w:rFonts w:ascii="Angsana New" w:eastAsia="Cordia New" w:hAnsi="Angsana New"/>
                <w:snapToGrid w:val="0"/>
                <w:sz w:val="22"/>
                <w:szCs w:val="22"/>
                <w:lang w:eastAsia="th-TH"/>
              </w:rPr>
              <w:t>83,124.00</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28</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084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599.85</w:t>
            </w:r>
          </w:p>
        </w:tc>
      </w:tr>
      <w:tr w:rsidR="00947293" w:rsidRPr="00FF3FE8" w:rsidTr="001166EA">
        <w:trPr>
          <w:cantSplit/>
        </w:trPr>
        <w:tc>
          <w:tcPr>
            <w:tcW w:w="3180" w:type="dxa"/>
          </w:tcPr>
          <w:p w:rsidR="00947293" w:rsidRPr="00FF3FE8" w:rsidRDefault="00947293" w:rsidP="00947293">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50" w:type="dxa"/>
            <w:shd w:val="clear" w:color="auto" w:fill="auto"/>
          </w:tcPr>
          <w:p w:rsidR="00947293" w:rsidRPr="00081FD1" w:rsidRDefault="00947293" w:rsidP="00947293">
            <w:pPr>
              <w:ind w:left="-37" w:right="-30"/>
              <w:jc w:val="center"/>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right="150"/>
              <w:jc w:val="right"/>
              <w:rPr>
                <w:rFonts w:ascii="Angsana New" w:eastAsia="Cordia New" w:hAnsi="Angsana New"/>
                <w:snapToGrid w:val="0"/>
                <w:sz w:val="22"/>
                <w:szCs w:val="22"/>
                <w:lang w:eastAsia="th-TH"/>
              </w:rPr>
            </w:pPr>
            <w:r w:rsidRPr="00081FD1">
              <w:rPr>
                <w:rFonts w:ascii="Angsana New" w:eastAsia="Cordia New" w:hAnsi="Angsana New"/>
                <w:snapToGrid w:val="0"/>
                <w:sz w:val="22"/>
                <w:szCs w:val="22"/>
                <w:cs/>
                <w:lang w:eastAsia="th-TH"/>
              </w:rPr>
              <w:t>(</w:t>
            </w:r>
            <w:r w:rsidRPr="00081FD1">
              <w:rPr>
                <w:rFonts w:ascii="Angsana New" w:eastAsia="Cordia New" w:hAnsi="Angsana New"/>
                <w:snapToGrid w:val="0"/>
                <w:sz w:val="22"/>
                <w:szCs w:val="22"/>
                <w:lang w:eastAsia="th-TH"/>
              </w:rPr>
              <w:t>2,451,746.46</w:t>
            </w:r>
            <w:r w:rsidRPr="00081FD1">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right="60"/>
              <w:jc w:val="right"/>
              <w:rPr>
                <w:rFonts w:ascii="Angsana New" w:eastAsia="Cordia New" w:hAnsi="Angsana New"/>
                <w:snapToGrid w:val="0"/>
                <w:color w:val="000000"/>
                <w:sz w:val="22"/>
                <w:szCs w:val="22"/>
                <w:lang w:eastAsia="th-TH"/>
              </w:rPr>
            </w:pP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27,223,645.77</w:t>
            </w:r>
            <w:r w:rsidRPr="00081FD1">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147,527,117.90</w:t>
            </w:r>
            <w:r w:rsidRPr="00AE4807">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E030C6" w:rsidRDefault="00947293" w:rsidP="00947293">
            <w:pPr>
              <w:ind w:right="60"/>
              <w:jc w:val="right"/>
              <w:rPr>
                <w:rFonts w:ascii="Angsana New" w:eastAsia="Cordia New" w:hAnsi="Angsana New"/>
                <w:snapToGrid w:val="0"/>
                <w:color w:val="000000"/>
                <w:sz w:val="22"/>
                <w:szCs w:val="22"/>
                <w:lang w:eastAsia="th-TH"/>
              </w:rPr>
            </w:pPr>
            <w:r w:rsidRPr="00E030C6">
              <w:rPr>
                <w:rFonts w:ascii="Angsana New" w:eastAsia="Cordia New" w:hAnsi="Angsana New"/>
                <w:snapToGrid w:val="0"/>
                <w:color w:val="000000"/>
                <w:sz w:val="22"/>
                <w:szCs w:val="22"/>
                <w:cs/>
                <w:lang w:eastAsia="th-TH"/>
              </w:rPr>
              <w:t>(</w:t>
            </w:r>
            <w:r w:rsidRPr="00E030C6">
              <w:rPr>
                <w:rFonts w:ascii="Angsana New" w:eastAsia="Cordia New" w:hAnsi="Angsana New"/>
                <w:snapToGrid w:val="0"/>
                <w:color w:val="000000"/>
                <w:sz w:val="22"/>
                <w:szCs w:val="22"/>
                <w:lang w:eastAsia="th-TH"/>
              </w:rPr>
              <w:t>2,6</w:t>
            </w:r>
            <w:r>
              <w:rPr>
                <w:rFonts w:ascii="Angsana New" w:eastAsia="Cordia New" w:hAnsi="Angsana New"/>
                <w:snapToGrid w:val="0"/>
                <w:color w:val="000000"/>
                <w:sz w:val="22"/>
                <w:szCs w:val="22"/>
                <w:lang w:eastAsia="th-TH"/>
              </w:rPr>
              <w:t>25</w:t>
            </w:r>
            <w:r w:rsidRPr="00E030C6">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075.12</w:t>
            </w:r>
            <w:r w:rsidRPr="00E030C6">
              <w:rPr>
                <w:rFonts w:ascii="Angsana New" w:eastAsia="Cordia New" w:hAnsi="Angsana New"/>
                <w:snapToGrid w:val="0"/>
                <w:color w:val="000000"/>
                <w:sz w:val="22"/>
                <w:szCs w:val="22"/>
                <w:cs/>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4,644</w:t>
            </w:r>
            <w:r w:rsidRPr="0053237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601.15</w:t>
            </w:r>
            <w:r w:rsidRPr="0053237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2</w:t>
            </w:r>
            <w:r>
              <w:rPr>
                <w:rFonts w:ascii="Angsana New" w:eastAsia="Cordia New" w:hAnsi="Angsana New"/>
                <w:snapToGrid w:val="0"/>
                <w:color w:val="000000"/>
                <w:sz w:val="22"/>
                <w:szCs w:val="22"/>
                <w:lang w:eastAsia="th-TH"/>
              </w:rPr>
              <w:t>8</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063</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740.16</w:t>
            </w:r>
            <w:r w:rsidRPr="00C83E5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left="-37" w:right="-30"/>
              <w:jc w:val="center"/>
              <w:rPr>
                <w:rFonts w:ascii="Angsana New" w:eastAsia="Cordia New" w:hAnsi="Angsana New"/>
                <w:snapToGrid w:val="0"/>
                <w:sz w:val="22"/>
                <w:szCs w:val="22"/>
                <w:lang w:eastAsia="th-TH"/>
              </w:rPr>
            </w:pPr>
            <w:r w:rsidRPr="00C83E5B">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212,535</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926.56</w:t>
            </w:r>
            <w:r w:rsidRPr="00C83E5B">
              <w:rPr>
                <w:rFonts w:ascii="Angsana New" w:eastAsia="Cordia New" w:hAnsi="Angsana New"/>
                <w:snapToGrid w:val="0"/>
                <w:color w:val="000000"/>
                <w:sz w:val="22"/>
                <w:szCs w:val="22"/>
                <w:cs/>
                <w:lang w:eastAsia="th-TH"/>
              </w:rPr>
              <w:t>)</w:t>
            </w:r>
          </w:p>
        </w:tc>
      </w:tr>
      <w:tr w:rsidR="00947293" w:rsidRPr="00FF3FE8" w:rsidTr="001166EA">
        <w:trPr>
          <w:cantSplit/>
        </w:trPr>
        <w:tc>
          <w:tcPr>
            <w:tcW w:w="3180" w:type="dxa"/>
          </w:tcPr>
          <w:p w:rsidR="00947293" w:rsidRDefault="00947293" w:rsidP="00947293">
            <w:r w:rsidRPr="004F7E1E">
              <w:rPr>
                <w:rFonts w:ascii="Angsana New" w:hAnsi="Angsana New"/>
                <w:b/>
                <w:bCs/>
                <w:snapToGrid w:val="0"/>
                <w:sz w:val="22"/>
                <w:szCs w:val="22"/>
                <w:lang w:eastAsia="th-TH"/>
              </w:rPr>
              <w:t>Ending Carrying Amount</w:t>
            </w:r>
          </w:p>
        </w:tc>
        <w:tc>
          <w:tcPr>
            <w:tcW w:w="1350" w:type="dxa"/>
            <w:tcBorders>
              <w:top w:val="single" w:sz="4" w:space="0" w:color="auto"/>
              <w:bottom w:val="double" w:sz="4" w:space="0" w:color="auto"/>
            </w:tcBorders>
            <w:shd w:val="clear" w:color="auto" w:fill="auto"/>
          </w:tcPr>
          <w:p w:rsidR="00947293" w:rsidRPr="00081FD1" w:rsidRDefault="00947293" w:rsidP="00947293">
            <w:pPr>
              <w:ind w:right="15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1,03</w:t>
            </w:r>
            <w:r>
              <w:rPr>
                <w:rFonts w:ascii="Angsana New" w:eastAsia="Cordia New" w:hAnsi="Angsana New" w:hint="cs"/>
                <w:b/>
                <w:bCs/>
                <w:snapToGrid w:val="0"/>
                <w:color w:val="000000"/>
                <w:sz w:val="22"/>
                <w:szCs w:val="22"/>
                <w:cs/>
                <w:lang w:eastAsia="th-TH"/>
              </w:rPr>
              <w:t>0</w:t>
            </w:r>
            <w:r w:rsidRPr="00081FD1">
              <w:rPr>
                <w:rFonts w:ascii="Angsana New" w:eastAsia="Cordia New" w:hAnsi="Angsana New"/>
                <w:b/>
                <w:bCs/>
                <w:snapToGrid w:val="0"/>
                <w:color w:val="000000"/>
                <w:sz w:val="22"/>
                <w:szCs w:val="22"/>
                <w:lang w:eastAsia="th-TH"/>
              </w:rPr>
              <w:t>,</w:t>
            </w:r>
            <w:r>
              <w:rPr>
                <w:rFonts w:ascii="Angsana New" w:eastAsia="Cordia New" w:hAnsi="Angsana New" w:hint="cs"/>
                <w:b/>
                <w:bCs/>
                <w:snapToGrid w:val="0"/>
                <w:color w:val="000000"/>
                <w:sz w:val="22"/>
                <w:szCs w:val="22"/>
                <w:cs/>
                <w:lang w:eastAsia="th-TH"/>
              </w:rPr>
              <w:t>822</w:t>
            </w:r>
            <w:r w:rsidRPr="00081FD1">
              <w:rPr>
                <w:rFonts w:ascii="Angsana New" w:eastAsia="Cordia New" w:hAnsi="Angsana New"/>
                <w:b/>
                <w:bCs/>
                <w:snapToGrid w:val="0"/>
                <w:color w:val="000000"/>
                <w:sz w:val="22"/>
                <w:szCs w:val="22"/>
                <w:lang w:eastAsia="th-TH"/>
              </w:rPr>
              <w:t>,</w:t>
            </w:r>
            <w:r>
              <w:rPr>
                <w:rFonts w:ascii="Angsana New" w:eastAsia="Cordia New" w:hAnsi="Angsana New" w:hint="cs"/>
                <w:b/>
                <w:bCs/>
                <w:snapToGrid w:val="0"/>
                <w:color w:val="000000"/>
                <w:sz w:val="22"/>
                <w:szCs w:val="22"/>
                <w:cs/>
                <w:lang w:eastAsia="th-TH"/>
              </w:rPr>
              <w:t>034.73</w:t>
            </w:r>
          </w:p>
        </w:tc>
        <w:tc>
          <w:tcPr>
            <w:tcW w:w="91"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947293" w:rsidRPr="00081FD1" w:rsidRDefault="00947293" w:rsidP="00947293">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32,</w:t>
            </w:r>
            <w:r>
              <w:rPr>
                <w:rFonts w:ascii="Angsana New" w:eastAsia="Cordia New" w:hAnsi="Angsana New" w:hint="cs"/>
                <w:b/>
                <w:bCs/>
                <w:snapToGrid w:val="0"/>
                <w:color w:val="000000"/>
                <w:sz w:val="22"/>
                <w:szCs w:val="22"/>
                <w:cs/>
                <w:lang w:eastAsia="th-TH"/>
              </w:rPr>
              <w:t>748</w:t>
            </w:r>
            <w:r w:rsidRPr="00081FD1">
              <w:rPr>
                <w:rFonts w:ascii="Angsana New" w:eastAsia="Cordia New" w:hAnsi="Angsana New"/>
                <w:b/>
                <w:bCs/>
                <w:snapToGrid w:val="0"/>
                <w:color w:val="000000"/>
                <w:sz w:val="22"/>
                <w:szCs w:val="22"/>
                <w:lang w:eastAsia="th-TH"/>
              </w:rPr>
              <w:t>,</w:t>
            </w:r>
            <w:r>
              <w:rPr>
                <w:rFonts w:ascii="Angsana New" w:eastAsia="Cordia New" w:hAnsi="Angsana New" w:hint="cs"/>
                <w:b/>
                <w:bCs/>
                <w:snapToGrid w:val="0"/>
                <w:color w:val="000000"/>
                <w:sz w:val="22"/>
                <w:szCs w:val="22"/>
                <w:cs/>
                <w:lang w:eastAsia="th-TH"/>
              </w:rPr>
              <w:t>819.55</w:t>
            </w:r>
          </w:p>
        </w:tc>
        <w:tc>
          <w:tcPr>
            <w:tcW w:w="91"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947293" w:rsidRPr="00081FD1" w:rsidRDefault="00947293" w:rsidP="00947293">
            <w:pPr>
              <w:ind w:right="6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1,153,067,558.86</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AE4807" w:rsidRDefault="00947293" w:rsidP="00947293">
            <w:pPr>
              <w:ind w:right="60"/>
              <w:jc w:val="right"/>
              <w:rPr>
                <w:rFonts w:ascii="Angsana New" w:eastAsia="Cordia New" w:hAnsi="Angsana New"/>
                <w:b/>
                <w:bCs/>
                <w:snapToGrid w:val="0"/>
                <w:color w:val="000000"/>
                <w:sz w:val="22"/>
                <w:szCs w:val="22"/>
                <w:lang w:eastAsia="th-TH"/>
              </w:rPr>
            </w:pPr>
            <w:r w:rsidRPr="00AE4807">
              <w:rPr>
                <w:rFonts w:ascii="Angsana New" w:eastAsia="Cordia New" w:hAnsi="Angsana New"/>
                <w:b/>
                <w:bCs/>
                <w:snapToGrid w:val="0"/>
                <w:color w:val="000000"/>
                <w:sz w:val="22"/>
                <w:szCs w:val="22"/>
                <w:lang w:eastAsia="th-TH"/>
              </w:rPr>
              <w:t>2,073,874,820.39</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E030C6" w:rsidRDefault="00947293" w:rsidP="00947293">
            <w:pPr>
              <w:ind w:right="60"/>
              <w:jc w:val="right"/>
              <w:rPr>
                <w:rFonts w:ascii="Angsana New" w:eastAsia="Cordia New" w:hAnsi="Angsana New"/>
                <w:b/>
                <w:bCs/>
                <w:snapToGrid w:val="0"/>
                <w:color w:val="000000"/>
                <w:sz w:val="22"/>
                <w:szCs w:val="22"/>
                <w:lang w:eastAsia="th-TH"/>
              </w:rPr>
            </w:pPr>
            <w:r w:rsidRPr="00E030C6">
              <w:rPr>
                <w:rFonts w:ascii="Angsana New" w:eastAsia="Cordia New" w:hAnsi="Angsana New"/>
                <w:b/>
                <w:bCs/>
                <w:snapToGrid w:val="0"/>
                <w:color w:val="000000"/>
                <w:sz w:val="22"/>
                <w:szCs w:val="22"/>
                <w:lang w:eastAsia="th-TH"/>
              </w:rPr>
              <w:t>9,748,139.72</w:t>
            </w:r>
          </w:p>
        </w:tc>
        <w:tc>
          <w:tcPr>
            <w:tcW w:w="116"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947293" w:rsidRPr="0053237B" w:rsidRDefault="00947293" w:rsidP="00947293">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27</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155</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803.25</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C83E5B" w:rsidRDefault="00947293" w:rsidP="0094729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71</w:t>
            </w:r>
            <w:r>
              <w:rPr>
                <w:rFonts w:ascii="Angsana New" w:eastAsia="Cordia New" w:hAnsi="Angsana New"/>
                <w:b/>
                <w:bCs/>
                <w:snapToGrid w:val="0"/>
                <w:color w:val="000000"/>
                <w:sz w:val="22"/>
                <w:szCs w:val="22"/>
                <w:lang w:eastAsia="th-TH"/>
              </w:rPr>
              <w:t>1,577</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971.24</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C83E5B" w:rsidRDefault="00947293" w:rsidP="006B37EB">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4,14</w:t>
            </w:r>
            <w:r w:rsidR="002F0B70">
              <w:rPr>
                <w:rFonts w:ascii="Angsana New" w:eastAsia="Cordia New" w:hAnsi="Angsana New"/>
                <w:b/>
                <w:bCs/>
                <w:snapToGrid w:val="0"/>
                <w:color w:val="000000"/>
                <w:sz w:val="22"/>
                <w:szCs w:val="22"/>
                <w:lang w:eastAsia="th-TH"/>
              </w:rPr>
              <w:t>9</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766</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723.21</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947293" w:rsidRPr="00C83E5B" w:rsidRDefault="00947293" w:rsidP="0094729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9,188,761,870.95</w:t>
            </w:r>
          </w:p>
        </w:tc>
      </w:tr>
      <w:tr w:rsidR="00947293" w:rsidRPr="00FF3FE8" w:rsidTr="001166EA">
        <w:trPr>
          <w:cantSplit/>
        </w:trPr>
        <w:tc>
          <w:tcPr>
            <w:tcW w:w="3180" w:type="dxa"/>
          </w:tcPr>
          <w:p w:rsidR="00947293" w:rsidRDefault="00947293" w:rsidP="00947293">
            <w:r w:rsidRPr="005256FD">
              <w:rPr>
                <w:rFonts w:ascii="Angsana New" w:hAnsi="Angsana New"/>
                <w:b/>
                <w:bCs/>
                <w:spacing w:val="1"/>
                <w:sz w:val="22"/>
                <w:szCs w:val="22"/>
              </w:rPr>
              <w:t>As at 31 December 201</w:t>
            </w:r>
            <w:r>
              <w:rPr>
                <w:rFonts w:ascii="Angsana New" w:hAnsi="Angsana New" w:hint="cs"/>
                <w:b/>
                <w:bCs/>
                <w:spacing w:val="1"/>
                <w:sz w:val="22"/>
                <w:szCs w:val="22"/>
                <w:cs/>
              </w:rPr>
              <w:t>6</w:t>
            </w:r>
          </w:p>
        </w:tc>
        <w:tc>
          <w:tcPr>
            <w:tcW w:w="1350" w:type="dxa"/>
            <w:tcBorders>
              <w:top w:val="double" w:sz="4" w:space="0" w:color="auto"/>
            </w:tcBorders>
            <w:shd w:val="clear" w:color="auto" w:fill="auto"/>
          </w:tcPr>
          <w:p w:rsidR="00947293" w:rsidRPr="00081FD1" w:rsidRDefault="00947293" w:rsidP="00947293">
            <w:pPr>
              <w:ind w:right="150"/>
              <w:jc w:val="right"/>
              <w:rPr>
                <w:rFonts w:ascii="Angsana New" w:eastAsia="Cordia New" w:hAnsi="Angsana New"/>
                <w:snapToGrid w:val="0"/>
                <w:sz w:val="22"/>
                <w:szCs w:val="22"/>
                <w:lang w:eastAsia="th-TH"/>
              </w:rPr>
            </w:pPr>
          </w:p>
        </w:tc>
        <w:tc>
          <w:tcPr>
            <w:tcW w:w="91" w:type="dxa"/>
            <w:shd w:val="clear" w:color="auto" w:fill="auto"/>
          </w:tcPr>
          <w:p w:rsidR="00947293" w:rsidRPr="00FF3FE8" w:rsidRDefault="00947293" w:rsidP="00947293">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947293" w:rsidRPr="00081FD1" w:rsidRDefault="00947293" w:rsidP="00947293">
            <w:pPr>
              <w:ind w:right="150"/>
              <w:jc w:val="right"/>
              <w:rPr>
                <w:rFonts w:ascii="Angsana New" w:eastAsia="Cordia New" w:hAnsi="Angsana New"/>
                <w:snapToGrid w:val="0"/>
                <w:sz w:val="22"/>
                <w:szCs w:val="22"/>
                <w:lang w:eastAsia="th-TH"/>
              </w:rPr>
            </w:pPr>
          </w:p>
        </w:tc>
        <w:tc>
          <w:tcPr>
            <w:tcW w:w="91" w:type="dxa"/>
            <w:shd w:val="clear" w:color="auto" w:fill="auto"/>
          </w:tcPr>
          <w:p w:rsidR="00947293" w:rsidRPr="00FF3FE8" w:rsidRDefault="00947293" w:rsidP="00947293">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947293" w:rsidRPr="00FF3FE8" w:rsidRDefault="00947293" w:rsidP="00947293">
            <w:pPr>
              <w:ind w:right="60"/>
              <w:jc w:val="right"/>
              <w:rPr>
                <w:rFonts w:ascii="Angsana New" w:eastAsia="Cordia New" w:hAnsi="Angsana New"/>
                <w:snapToGrid w:val="0"/>
                <w:sz w:val="22"/>
                <w:szCs w:val="22"/>
                <w:cs/>
                <w:lang w:eastAsia="th-TH"/>
              </w:rPr>
            </w:pPr>
          </w:p>
        </w:tc>
        <w:tc>
          <w:tcPr>
            <w:tcW w:w="90"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47293" w:rsidRPr="00FF3FE8" w:rsidRDefault="00947293" w:rsidP="00947293">
            <w:pPr>
              <w:ind w:right="60"/>
              <w:jc w:val="right"/>
              <w:rPr>
                <w:rFonts w:ascii="Angsana New" w:eastAsia="Cordia New" w:hAnsi="Angsana New"/>
                <w:snapToGrid w:val="0"/>
                <w:sz w:val="22"/>
                <w:szCs w:val="22"/>
                <w:lang w:eastAsia="th-TH"/>
              </w:rPr>
            </w:pPr>
          </w:p>
        </w:tc>
        <w:tc>
          <w:tcPr>
            <w:tcW w:w="90"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47293" w:rsidRPr="00FF3FE8" w:rsidRDefault="00947293" w:rsidP="00947293">
            <w:pPr>
              <w:ind w:right="60"/>
              <w:jc w:val="right"/>
              <w:rPr>
                <w:rFonts w:ascii="Angsana New" w:eastAsia="Cordia New" w:hAnsi="Angsana New"/>
                <w:snapToGrid w:val="0"/>
                <w:sz w:val="22"/>
                <w:szCs w:val="22"/>
                <w:cs/>
                <w:lang w:eastAsia="th-TH"/>
              </w:rPr>
            </w:pPr>
          </w:p>
        </w:tc>
        <w:tc>
          <w:tcPr>
            <w:tcW w:w="116"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947293" w:rsidRPr="0053237B" w:rsidRDefault="00947293" w:rsidP="00947293">
            <w:pPr>
              <w:ind w:right="60"/>
              <w:jc w:val="right"/>
              <w:rPr>
                <w:rFonts w:ascii="Angsana New" w:eastAsia="Cordia New" w:hAnsi="Angsana New"/>
                <w:snapToGrid w:val="0"/>
                <w:sz w:val="22"/>
                <w:szCs w:val="22"/>
                <w:cs/>
                <w:lang w:eastAsia="th-TH"/>
              </w:rPr>
            </w:pPr>
          </w:p>
        </w:tc>
        <w:tc>
          <w:tcPr>
            <w:tcW w:w="90"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47293" w:rsidRPr="00C83E5B" w:rsidRDefault="00947293" w:rsidP="00947293">
            <w:pPr>
              <w:ind w:right="60"/>
              <w:jc w:val="right"/>
              <w:rPr>
                <w:rFonts w:ascii="Angsana New" w:eastAsia="Cordia New" w:hAnsi="Angsana New"/>
                <w:snapToGrid w:val="0"/>
                <w:sz w:val="22"/>
                <w:szCs w:val="22"/>
                <w:cs/>
                <w:lang w:eastAsia="th-TH"/>
              </w:rPr>
            </w:pPr>
          </w:p>
        </w:tc>
        <w:tc>
          <w:tcPr>
            <w:tcW w:w="90"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47293" w:rsidRPr="00C83E5B" w:rsidRDefault="00947293" w:rsidP="00947293">
            <w:pPr>
              <w:ind w:right="60"/>
              <w:jc w:val="right"/>
              <w:rPr>
                <w:rFonts w:ascii="Angsana New" w:eastAsia="Cordia New" w:hAnsi="Angsana New"/>
                <w:snapToGrid w:val="0"/>
                <w:sz w:val="22"/>
                <w:szCs w:val="22"/>
                <w:cs/>
                <w:lang w:eastAsia="th-TH"/>
              </w:rPr>
            </w:pPr>
          </w:p>
        </w:tc>
        <w:tc>
          <w:tcPr>
            <w:tcW w:w="90" w:type="dxa"/>
            <w:shd w:val="clear" w:color="auto" w:fill="auto"/>
          </w:tcPr>
          <w:p w:rsidR="00947293" w:rsidRPr="00FF3FE8" w:rsidRDefault="00947293" w:rsidP="00947293">
            <w:pPr>
              <w:ind w:right="150"/>
              <w:jc w:val="right"/>
              <w:rPr>
                <w:rFonts w:ascii="Angsana New" w:eastAsia="Cordia New" w:hAnsi="Angsana New"/>
                <w:snapToGrid w:val="0"/>
                <w:sz w:val="22"/>
                <w:szCs w:val="22"/>
                <w:cs/>
                <w:lang w:eastAsia="th-TH"/>
              </w:rPr>
            </w:pPr>
          </w:p>
        </w:tc>
        <w:tc>
          <w:tcPr>
            <w:tcW w:w="1388" w:type="dxa"/>
            <w:tcBorders>
              <w:top w:val="double" w:sz="4" w:space="0" w:color="auto"/>
            </w:tcBorders>
            <w:shd w:val="clear" w:color="auto" w:fill="auto"/>
          </w:tcPr>
          <w:p w:rsidR="00947293" w:rsidRPr="00C83E5B" w:rsidRDefault="00947293" w:rsidP="00947293">
            <w:pPr>
              <w:ind w:right="60"/>
              <w:jc w:val="right"/>
              <w:rPr>
                <w:rFonts w:ascii="Angsana New" w:eastAsia="Cordia New" w:hAnsi="Angsana New"/>
                <w:snapToGrid w:val="0"/>
                <w:sz w:val="22"/>
                <w:szCs w:val="22"/>
                <w:cs/>
                <w:lang w:eastAsia="th-TH"/>
              </w:rPr>
            </w:pPr>
          </w:p>
        </w:tc>
      </w:tr>
      <w:tr w:rsidR="00947293" w:rsidRPr="00FF3FE8" w:rsidTr="001166EA">
        <w:trPr>
          <w:cantSplit/>
        </w:trPr>
        <w:tc>
          <w:tcPr>
            <w:tcW w:w="3180" w:type="dxa"/>
          </w:tcPr>
          <w:p w:rsidR="00947293" w:rsidRPr="005256FD" w:rsidRDefault="00947293" w:rsidP="00947293">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shd w:val="clear" w:color="auto" w:fill="auto"/>
          </w:tcPr>
          <w:p w:rsidR="00947293" w:rsidRPr="00FF3FE8" w:rsidRDefault="00947293" w:rsidP="00947293">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514</w:t>
            </w:r>
            <w:r w:rsidRPr="00FF3FE8">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086</w:t>
            </w:r>
            <w:r w:rsidRPr="00FF3FE8">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734.90</w:t>
            </w:r>
          </w:p>
        </w:tc>
        <w:tc>
          <w:tcPr>
            <w:tcW w:w="91" w:type="dxa"/>
            <w:shd w:val="clear" w:color="auto" w:fill="auto"/>
          </w:tcPr>
          <w:p w:rsidR="00947293" w:rsidRPr="0006244B"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6244B" w:rsidRDefault="00947293" w:rsidP="00947293">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044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530.83</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FF3FE8" w:rsidRDefault="00947293" w:rsidP="00947293">
            <w:pPr>
              <w:ind w:right="60"/>
              <w:jc w:val="right"/>
              <w:rPr>
                <w:rFonts w:ascii="Angsana New" w:eastAsia="Cordia New" w:hAnsi="Angsana New"/>
                <w:snapToGrid w:val="0"/>
                <w:color w:val="000000"/>
                <w:sz w:val="22"/>
                <w:szCs w:val="22"/>
                <w:highlight w:val="red"/>
                <w:lang w:eastAsia="th-TH"/>
              </w:rPr>
            </w:pPr>
            <w:r w:rsidRPr="00494E82">
              <w:rPr>
                <w:rFonts w:ascii="Angsana New" w:eastAsia="Cordia New" w:hAnsi="Angsana New"/>
                <w:snapToGrid w:val="0"/>
                <w:color w:val="000000"/>
                <w:sz w:val="22"/>
                <w:szCs w:val="22"/>
                <w:lang w:eastAsia="th-TH"/>
              </w:rPr>
              <w:t>1,448,959,956.53</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lang w:eastAsia="th-TH"/>
              </w:rPr>
              <w:t>2,812,040,804.09</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lang w:eastAsia="th-TH"/>
              </w:rPr>
              <w:t>36,648,433.45</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36,319,554.98</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lang w:eastAsia="th-TH"/>
              </w:rPr>
              <w:t>816,232,680.73</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8B5E89" w:rsidRDefault="006B37EB"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4,14</w:t>
            </w:r>
            <w:r>
              <w:rPr>
                <w:rFonts w:ascii="Angsana New" w:eastAsia="Cordia New" w:hAnsi="Angsana New" w:hint="cs"/>
                <w:snapToGrid w:val="0"/>
                <w:color w:val="000000"/>
                <w:sz w:val="22"/>
                <w:szCs w:val="22"/>
                <w:cs/>
                <w:lang w:eastAsia="th-TH"/>
              </w:rPr>
              <w:t>7</w:t>
            </w:r>
            <w:r w:rsidR="00947293" w:rsidRPr="008B5E89">
              <w:rPr>
                <w:rFonts w:ascii="Angsana New" w:eastAsia="Cordia New" w:hAnsi="Angsana New"/>
                <w:snapToGrid w:val="0"/>
                <w:color w:val="000000"/>
                <w:sz w:val="22"/>
                <w:szCs w:val="22"/>
                <w:lang w:eastAsia="th-TH"/>
              </w:rPr>
              <w:t>,</w:t>
            </w:r>
            <w:r w:rsidR="00947293">
              <w:rPr>
                <w:rFonts w:ascii="Angsana New" w:eastAsia="Cordia New" w:hAnsi="Angsana New"/>
                <w:snapToGrid w:val="0"/>
                <w:color w:val="000000"/>
                <w:sz w:val="22"/>
                <w:szCs w:val="22"/>
                <w:lang w:eastAsia="th-TH"/>
              </w:rPr>
              <w:t>766</w:t>
            </w:r>
            <w:r w:rsidR="00947293" w:rsidRPr="008B5E89">
              <w:rPr>
                <w:rFonts w:ascii="Angsana New" w:eastAsia="Cordia New" w:hAnsi="Angsana New"/>
                <w:snapToGrid w:val="0"/>
                <w:color w:val="000000"/>
                <w:sz w:val="22"/>
                <w:szCs w:val="22"/>
                <w:lang w:eastAsia="th-TH"/>
              </w:rPr>
              <w:t>,</w:t>
            </w:r>
            <w:r w:rsidR="00947293">
              <w:rPr>
                <w:rFonts w:ascii="Angsana New" w:eastAsia="Cordia New" w:hAnsi="Angsana New"/>
                <w:snapToGrid w:val="0"/>
                <w:color w:val="000000"/>
                <w:sz w:val="22"/>
                <w:szCs w:val="22"/>
                <w:lang w:eastAsia="th-TH"/>
              </w:rPr>
              <w:t>723.21</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868</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099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418.72</w:t>
            </w:r>
          </w:p>
        </w:tc>
      </w:tr>
      <w:tr w:rsidR="00947293" w:rsidRPr="00FF3FE8" w:rsidTr="001166EA">
        <w:trPr>
          <w:cantSplit/>
        </w:trPr>
        <w:tc>
          <w:tcPr>
            <w:tcW w:w="3180" w:type="dxa"/>
          </w:tcPr>
          <w:p w:rsidR="00947293" w:rsidRPr="005256FD" w:rsidRDefault="00947293" w:rsidP="00947293">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shd w:val="clear" w:color="auto" w:fill="auto"/>
          </w:tcPr>
          <w:p w:rsidR="00947293" w:rsidRPr="00FF3FE8" w:rsidRDefault="00947293" w:rsidP="00947293">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516</w:t>
            </w:r>
            <w:r w:rsidRPr="00FF3FE8">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735</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299.83</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FF3FE8" w:rsidRDefault="00947293" w:rsidP="0094729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516,735,299.83</w:t>
            </w:r>
          </w:p>
        </w:tc>
      </w:tr>
      <w:tr w:rsidR="00947293" w:rsidRPr="00FF3FE8" w:rsidTr="001166EA">
        <w:trPr>
          <w:cantSplit/>
        </w:trPr>
        <w:tc>
          <w:tcPr>
            <w:tcW w:w="3180" w:type="dxa"/>
          </w:tcPr>
          <w:p w:rsidR="00947293" w:rsidRPr="005256FD" w:rsidRDefault="00947293" w:rsidP="00947293">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shd w:val="clear" w:color="auto" w:fill="auto"/>
          </w:tcPr>
          <w:p w:rsidR="00947293" w:rsidRPr="00FF3FE8" w:rsidRDefault="00947293" w:rsidP="0094729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081FD1" w:rsidRDefault="00947293" w:rsidP="00947293">
            <w:pPr>
              <w:ind w:right="150"/>
              <w:jc w:val="right"/>
              <w:rPr>
                <w:rFonts w:ascii="Angsana New" w:eastAsia="Cordia New" w:hAnsi="Angsana New"/>
                <w:snapToGrid w:val="0"/>
                <w:color w:val="000000"/>
                <w:sz w:val="22"/>
                <w:szCs w:val="22"/>
                <w:lang w:eastAsia="th-TH"/>
              </w:rPr>
            </w:pP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21,295,711.28</w:t>
            </w:r>
            <w:r w:rsidRPr="00081FD1">
              <w:rPr>
                <w:rFonts w:ascii="Angsana New" w:eastAsia="Cordia New" w:hAnsi="Angsana New"/>
                <w:snapToGrid w:val="0"/>
                <w:color w:val="000000"/>
                <w:sz w:val="22"/>
                <w:szCs w:val="22"/>
                <w:cs/>
                <w:lang w:eastAsia="th-TH"/>
              </w:rPr>
              <w:t>)</w:t>
            </w:r>
          </w:p>
        </w:tc>
        <w:tc>
          <w:tcPr>
            <w:tcW w:w="91"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49" w:type="dxa"/>
            <w:shd w:val="clear" w:color="auto" w:fill="auto"/>
          </w:tcPr>
          <w:p w:rsidR="00947293" w:rsidRPr="00494E82" w:rsidRDefault="00947293" w:rsidP="00947293">
            <w:pPr>
              <w:ind w:right="60"/>
              <w:jc w:val="right"/>
              <w:rPr>
                <w:rFonts w:ascii="Angsana New" w:eastAsia="Cordia New" w:hAnsi="Angsana New"/>
                <w:snapToGrid w:val="0"/>
                <w:color w:val="000000"/>
                <w:sz w:val="22"/>
                <w:szCs w:val="22"/>
                <w:lang w:eastAsia="th-TH"/>
              </w:rPr>
            </w:pPr>
            <w:r w:rsidRPr="00494E82">
              <w:rPr>
                <w:rFonts w:ascii="Angsana New" w:eastAsia="Cordia New" w:hAnsi="Angsana New"/>
                <w:snapToGrid w:val="0"/>
                <w:color w:val="000000"/>
                <w:sz w:val="22"/>
                <w:szCs w:val="22"/>
                <w:cs/>
                <w:lang w:eastAsia="th-TH"/>
              </w:rPr>
              <w:t>(</w:t>
            </w:r>
            <w:r w:rsidRPr="00494E82">
              <w:rPr>
                <w:rFonts w:ascii="Angsana New" w:eastAsia="Cordia New" w:hAnsi="Angsana New"/>
                <w:snapToGrid w:val="0"/>
                <w:color w:val="000000"/>
                <w:sz w:val="22"/>
                <w:szCs w:val="22"/>
                <w:lang w:eastAsia="th-TH"/>
              </w:rPr>
              <w:t>295,892,397.67</w:t>
            </w:r>
            <w:r w:rsidRPr="00494E82">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AE4807" w:rsidRDefault="00947293" w:rsidP="0094729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738,165,983.70</w:t>
            </w:r>
            <w:r w:rsidRPr="00AE4807">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26,900,293.73</w:t>
            </w:r>
            <w:r w:rsidRPr="0053237B">
              <w:rPr>
                <w:rFonts w:ascii="Angsana New" w:eastAsia="Cordia New" w:hAnsi="Angsana New"/>
                <w:snapToGrid w:val="0"/>
                <w:color w:val="000000"/>
                <w:sz w:val="22"/>
                <w:szCs w:val="22"/>
                <w:cs/>
                <w:lang w:eastAsia="th-TH"/>
              </w:rPr>
              <w:t>)</w:t>
            </w:r>
          </w:p>
        </w:tc>
        <w:tc>
          <w:tcPr>
            <w:tcW w:w="116"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24" w:type="dxa"/>
            <w:shd w:val="clear" w:color="auto" w:fill="auto"/>
          </w:tcPr>
          <w:p w:rsidR="00947293" w:rsidRPr="0053237B" w:rsidRDefault="00947293" w:rsidP="0094729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9,163,751.73</w:t>
            </w:r>
            <w:r w:rsidRPr="0053237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10</w:t>
            </w:r>
            <w:r>
              <w:rPr>
                <w:rFonts w:ascii="Angsana New" w:eastAsia="Cordia New" w:hAnsi="Angsana New"/>
                <w:snapToGrid w:val="0"/>
                <w:color w:val="000000"/>
                <w:sz w:val="22"/>
                <w:szCs w:val="22"/>
                <w:lang w:eastAsia="th-TH"/>
              </w:rPr>
              <w:t>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709.49</w:t>
            </w:r>
            <w:r w:rsidRPr="00C83E5B">
              <w:rPr>
                <w:rFonts w:ascii="Angsana New" w:eastAsia="Cordia New" w:hAnsi="Angsana New"/>
                <w:snapToGrid w:val="0"/>
                <w:color w:val="00000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50" w:type="dxa"/>
            <w:shd w:val="clear" w:color="auto" w:fill="auto"/>
          </w:tcPr>
          <w:p w:rsidR="00947293" w:rsidRPr="008B5E89" w:rsidRDefault="00947293" w:rsidP="00947293">
            <w:pPr>
              <w:ind w:left="-37" w:right="-30"/>
              <w:jc w:val="center"/>
              <w:rPr>
                <w:rFonts w:ascii="Angsana New" w:eastAsia="Cordia New" w:hAnsi="Angsana New"/>
                <w:snapToGrid w:val="0"/>
                <w:sz w:val="22"/>
                <w:szCs w:val="22"/>
                <w:lang w:eastAsia="th-TH"/>
              </w:rPr>
            </w:pPr>
            <w:r w:rsidRPr="008B5E89">
              <w:rPr>
                <w:rFonts w:ascii="Angsana New" w:eastAsia="Cordia New" w:hAnsi="Angsana New"/>
                <w:snapToGrid w:val="0"/>
                <w:sz w:val="22"/>
                <w:szCs w:val="22"/>
                <w:cs/>
                <w:lang w:eastAsia="th-TH"/>
              </w:rPr>
              <w:t>-</w:t>
            </w:r>
          </w:p>
        </w:tc>
        <w:tc>
          <w:tcPr>
            <w:tcW w:w="90" w:type="dxa"/>
            <w:shd w:val="clear" w:color="auto" w:fill="auto"/>
          </w:tcPr>
          <w:p w:rsidR="00947293" w:rsidRPr="00FF3FE8" w:rsidRDefault="00947293" w:rsidP="00947293">
            <w:pPr>
              <w:jc w:val="right"/>
              <w:rPr>
                <w:rFonts w:ascii="Angsana New" w:eastAsia="Cordia New" w:hAnsi="Angsana New"/>
                <w:snapToGrid w:val="0"/>
                <w:color w:val="000000"/>
                <w:sz w:val="22"/>
                <w:szCs w:val="22"/>
                <w:lang w:eastAsia="th-TH"/>
              </w:rPr>
            </w:pPr>
          </w:p>
        </w:tc>
        <w:tc>
          <w:tcPr>
            <w:tcW w:w="1388" w:type="dxa"/>
            <w:shd w:val="clear" w:color="auto" w:fill="auto"/>
          </w:tcPr>
          <w:p w:rsidR="00947293" w:rsidRPr="00C83E5B" w:rsidRDefault="00947293" w:rsidP="0094729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1,196</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072</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847.60</w:t>
            </w:r>
            <w:r w:rsidRPr="00C83E5B">
              <w:rPr>
                <w:rFonts w:ascii="Angsana New" w:eastAsia="Cordia New" w:hAnsi="Angsana New"/>
                <w:snapToGrid w:val="0"/>
                <w:color w:val="000000"/>
                <w:sz w:val="22"/>
                <w:szCs w:val="22"/>
                <w:cs/>
                <w:lang w:eastAsia="th-TH"/>
              </w:rPr>
              <w:t>)</w:t>
            </w:r>
          </w:p>
        </w:tc>
      </w:tr>
      <w:tr w:rsidR="00947293" w:rsidRPr="00FF3FE8" w:rsidTr="001166EA">
        <w:trPr>
          <w:cantSplit/>
        </w:trPr>
        <w:tc>
          <w:tcPr>
            <w:tcW w:w="3180" w:type="dxa"/>
          </w:tcPr>
          <w:p w:rsidR="00947293" w:rsidRPr="005256FD" w:rsidRDefault="00947293" w:rsidP="00947293">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947293" w:rsidRPr="00081FD1" w:rsidRDefault="00947293" w:rsidP="00947293">
            <w:pPr>
              <w:ind w:right="15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1,03</w:t>
            </w:r>
            <w:r>
              <w:rPr>
                <w:rFonts w:ascii="Angsana New" w:eastAsia="Cordia New" w:hAnsi="Angsana New" w:hint="cs"/>
                <w:b/>
                <w:bCs/>
                <w:snapToGrid w:val="0"/>
                <w:color w:val="000000"/>
                <w:sz w:val="22"/>
                <w:szCs w:val="22"/>
                <w:cs/>
                <w:lang w:eastAsia="th-TH"/>
              </w:rPr>
              <w:t>0</w:t>
            </w:r>
            <w:r w:rsidRPr="00081FD1">
              <w:rPr>
                <w:rFonts w:ascii="Angsana New" w:eastAsia="Cordia New" w:hAnsi="Angsana New"/>
                <w:b/>
                <w:bCs/>
                <w:snapToGrid w:val="0"/>
                <w:color w:val="000000"/>
                <w:sz w:val="22"/>
                <w:szCs w:val="22"/>
                <w:lang w:eastAsia="th-TH"/>
              </w:rPr>
              <w:t>,</w:t>
            </w:r>
            <w:r>
              <w:rPr>
                <w:rFonts w:ascii="Angsana New" w:eastAsia="Cordia New" w:hAnsi="Angsana New" w:hint="cs"/>
                <w:b/>
                <w:bCs/>
                <w:snapToGrid w:val="0"/>
                <w:color w:val="000000"/>
                <w:sz w:val="22"/>
                <w:szCs w:val="22"/>
                <w:cs/>
                <w:lang w:eastAsia="th-TH"/>
              </w:rPr>
              <w:t>822</w:t>
            </w:r>
            <w:r w:rsidRPr="00081FD1">
              <w:rPr>
                <w:rFonts w:ascii="Angsana New" w:eastAsia="Cordia New" w:hAnsi="Angsana New"/>
                <w:b/>
                <w:bCs/>
                <w:snapToGrid w:val="0"/>
                <w:color w:val="000000"/>
                <w:sz w:val="22"/>
                <w:szCs w:val="22"/>
                <w:lang w:eastAsia="th-TH"/>
              </w:rPr>
              <w:t>,</w:t>
            </w:r>
            <w:r>
              <w:rPr>
                <w:rFonts w:ascii="Angsana New" w:eastAsia="Cordia New" w:hAnsi="Angsana New" w:hint="cs"/>
                <w:b/>
                <w:bCs/>
                <w:snapToGrid w:val="0"/>
                <w:color w:val="000000"/>
                <w:sz w:val="22"/>
                <w:szCs w:val="22"/>
                <w:cs/>
                <w:lang w:eastAsia="th-TH"/>
              </w:rPr>
              <w:t>034.73</w:t>
            </w:r>
          </w:p>
        </w:tc>
        <w:tc>
          <w:tcPr>
            <w:tcW w:w="91"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947293" w:rsidRPr="00081FD1" w:rsidRDefault="00947293" w:rsidP="00947293">
            <w:pPr>
              <w:ind w:right="15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32,</w:t>
            </w:r>
            <w:r>
              <w:rPr>
                <w:rFonts w:ascii="Angsana New" w:eastAsia="Cordia New" w:hAnsi="Angsana New" w:hint="cs"/>
                <w:b/>
                <w:bCs/>
                <w:snapToGrid w:val="0"/>
                <w:color w:val="000000"/>
                <w:sz w:val="22"/>
                <w:szCs w:val="22"/>
                <w:cs/>
                <w:lang w:eastAsia="th-TH"/>
              </w:rPr>
              <w:t>748</w:t>
            </w:r>
            <w:r>
              <w:rPr>
                <w:rFonts w:ascii="Angsana New" w:eastAsia="Cordia New" w:hAnsi="Angsana New"/>
                <w:b/>
                <w:bCs/>
                <w:snapToGrid w:val="0"/>
                <w:color w:val="000000"/>
                <w:sz w:val="22"/>
                <w:szCs w:val="22"/>
                <w:lang w:eastAsia="th-TH"/>
              </w:rPr>
              <w:t>,819.55</w:t>
            </w:r>
          </w:p>
        </w:tc>
        <w:tc>
          <w:tcPr>
            <w:tcW w:w="91"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947293" w:rsidRPr="00494E82" w:rsidRDefault="00947293" w:rsidP="00947293">
            <w:pPr>
              <w:ind w:right="60"/>
              <w:jc w:val="right"/>
              <w:rPr>
                <w:rFonts w:ascii="Angsana New" w:eastAsia="Cordia New" w:hAnsi="Angsana New"/>
                <w:b/>
                <w:bCs/>
                <w:snapToGrid w:val="0"/>
                <w:color w:val="000000"/>
                <w:sz w:val="22"/>
                <w:szCs w:val="22"/>
                <w:lang w:eastAsia="th-TH"/>
              </w:rPr>
            </w:pPr>
            <w:r w:rsidRPr="00494E82">
              <w:rPr>
                <w:rFonts w:ascii="Angsana New" w:eastAsia="Cordia New" w:hAnsi="Angsana New"/>
                <w:b/>
                <w:bCs/>
                <w:snapToGrid w:val="0"/>
                <w:color w:val="000000"/>
                <w:sz w:val="22"/>
                <w:szCs w:val="22"/>
                <w:lang w:eastAsia="th-TH"/>
              </w:rPr>
              <w:t>1,153,067,558.86</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AE4807" w:rsidRDefault="00947293" w:rsidP="00947293">
            <w:pPr>
              <w:ind w:right="60"/>
              <w:jc w:val="right"/>
              <w:rPr>
                <w:rFonts w:ascii="Angsana New" w:eastAsia="Cordia New" w:hAnsi="Angsana New"/>
                <w:b/>
                <w:bCs/>
                <w:snapToGrid w:val="0"/>
                <w:color w:val="000000"/>
                <w:sz w:val="22"/>
                <w:szCs w:val="22"/>
                <w:lang w:eastAsia="th-TH"/>
              </w:rPr>
            </w:pPr>
            <w:r w:rsidRPr="00AE4807">
              <w:rPr>
                <w:rFonts w:ascii="Angsana New" w:eastAsia="Cordia New" w:hAnsi="Angsana New"/>
                <w:b/>
                <w:bCs/>
                <w:snapToGrid w:val="0"/>
                <w:color w:val="000000"/>
                <w:sz w:val="22"/>
                <w:szCs w:val="22"/>
                <w:lang w:eastAsia="th-TH"/>
              </w:rPr>
              <w:t>2,073,874</w:t>
            </w:r>
            <w:r>
              <w:rPr>
                <w:rFonts w:ascii="Angsana New" w:eastAsia="Cordia New" w:hAnsi="Angsana New"/>
                <w:b/>
                <w:bCs/>
                <w:snapToGrid w:val="0"/>
                <w:color w:val="000000"/>
                <w:sz w:val="22"/>
                <w:szCs w:val="22"/>
                <w:lang w:eastAsia="th-TH"/>
              </w:rPr>
              <w:t>,</w:t>
            </w:r>
            <w:r w:rsidRPr="00AE4807">
              <w:rPr>
                <w:rFonts w:ascii="Angsana New" w:eastAsia="Cordia New" w:hAnsi="Angsana New"/>
                <w:b/>
                <w:bCs/>
                <w:snapToGrid w:val="0"/>
                <w:color w:val="000000"/>
                <w:sz w:val="22"/>
                <w:szCs w:val="22"/>
                <w:lang w:eastAsia="th-TH"/>
              </w:rPr>
              <w:t>820.39</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947293" w:rsidRPr="0053237B" w:rsidRDefault="00947293" w:rsidP="00947293">
            <w:pPr>
              <w:ind w:right="60"/>
              <w:jc w:val="right"/>
              <w:rPr>
                <w:rFonts w:ascii="Angsana New" w:eastAsia="Cordia New" w:hAnsi="Angsana New"/>
                <w:b/>
                <w:bCs/>
                <w:snapToGrid w:val="0"/>
                <w:color w:val="000000"/>
                <w:sz w:val="22"/>
                <w:szCs w:val="22"/>
                <w:lang w:eastAsia="th-TH"/>
              </w:rPr>
            </w:pPr>
            <w:r w:rsidRPr="0053237B">
              <w:rPr>
                <w:rFonts w:ascii="Angsana New" w:eastAsia="Cordia New" w:hAnsi="Angsana New"/>
                <w:b/>
                <w:bCs/>
                <w:snapToGrid w:val="0"/>
                <w:color w:val="000000"/>
                <w:sz w:val="22"/>
                <w:szCs w:val="22"/>
                <w:lang w:eastAsia="th-TH"/>
              </w:rPr>
              <w:t>9,748,139.72</w:t>
            </w:r>
          </w:p>
        </w:tc>
        <w:tc>
          <w:tcPr>
            <w:tcW w:w="116"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947293" w:rsidRPr="0053237B" w:rsidRDefault="00947293" w:rsidP="00947293">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27</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155</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803.25</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C83E5B" w:rsidRDefault="00947293" w:rsidP="0094729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71</w:t>
            </w:r>
            <w:r>
              <w:rPr>
                <w:rFonts w:ascii="Angsana New" w:eastAsia="Cordia New" w:hAnsi="Angsana New"/>
                <w:b/>
                <w:bCs/>
                <w:snapToGrid w:val="0"/>
                <w:color w:val="000000"/>
                <w:sz w:val="22"/>
                <w:szCs w:val="22"/>
                <w:lang w:eastAsia="th-TH"/>
              </w:rPr>
              <w:t>1,577</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971.24</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947293" w:rsidRPr="00C83E5B" w:rsidRDefault="006B37EB" w:rsidP="00947293">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4,14</w:t>
            </w:r>
            <w:r w:rsidR="002F0B70">
              <w:rPr>
                <w:rFonts w:ascii="Angsana New" w:eastAsia="Cordia New" w:hAnsi="Angsana New"/>
                <w:b/>
                <w:bCs/>
                <w:snapToGrid w:val="0"/>
                <w:color w:val="000000"/>
                <w:sz w:val="22"/>
                <w:szCs w:val="22"/>
                <w:lang w:eastAsia="th-TH"/>
              </w:rPr>
              <w:t>9</w:t>
            </w:r>
            <w:r w:rsidR="00947293" w:rsidRPr="00C83E5B">
              <w:rPr>
                <w:rFonts w:ascii="Angsana New" w:eastAsia="Cordia New" w:hAnsi="Angsana New"/>
                <w:b/>
                <w:bCs/>
                <w:snapToGrid w:val="0"/>
                <w:color w:val="000000"/>
                <w:sz w:val="22"/>
                <w:szCs w:val="22"/>
                <w:lang w:eastAsia="th-TH"/>
              </w:rPr>
              <w:t>,</w:t>
            </w:r>
            <w:r w:rsidR="00947293">
              <w:rPr>
                <w:rFonts w:ascii="Angsana New" w:eastAsia="Cordia New" w:hAnsi="Angsana New"/>
                <w:b/>
                <w:bCs/>
                <w:snapToGrid w:val="0"/>
                <w:color w:val="000000"/>
                <w:sz w:val="22"/>
                <w:szCs w:val="22"/>
                <w:lang w:eastAsia="th-TH"/>
              </w:rPr>
              <w:t>766</w:t>
            </w:r>
            <w:r w:rsidR="00947293" w:rsidRPr="00C83E5B">
              <w:rPr>
                <w:rFonts w:ascii="Angsana New" w:eastAsia="Cordia New" w:hAnsi="Angsana New"/>
                <w:b/>
                <w:bCs/>
                <w:snapToGrid w:val="0"/>
                <w:color w:val="000000"/>
                <w:sz w:val="22"/>
                <w:szCs w:val="22"/>
                <w:lang w:eastAsia="th-TH"/>
              </w:rPr>
              <w:t>,</w:t>
            </w:r>
            <w:r w:rsidR="00947293">
              <w:rPr>
                <w:rFonts w:ascii="Angsana New" w:eastAsia="Cordia New" w:hAnsi="Angsana New"/>
                <w:b/>
                <w:bCs/>
                <w:snapToGrid w:val="0"/>
                <w:color w:val="000000"/>
                <w:sz w:val="22"/>
                <w:szCs w:val="22"/>
                <w:lang w:eastAsia="th-TH"/>
              </w:rPr>
              <w:t>723.21</w:t>
            </w:r>
          </w:p>
        </w:tc>
        <w:tc>
          <w:tcPr>
            <w:tcW w:w="90" w:type="dxa"/>
            <w:shd w:val="clear" w:color="auto" w:fill="auto"/>
          </w:tcPr>
          <w:p w:rsidR="00947293" w:rsidRPr="00FF3FE8" w:rsidRDefault="00947293" w:rsidP="00947293">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947293" w:rsidRPr="00C83E5B" w:rsidRDefault="00947293" w:rsidP="0094729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9,188,761,870.95</w:t>
            </w:r>
          </w:p>
        </w:tc>
      </w:tr>
    </w:tbl>
    <w:p w:rsidR="00A83796" w:rsidRPr="00AC7D15" w:rsidRDefault="00A83796" w:rsidP="007E57F8">
      <w:pPr>
        <w:jc w:val="thaiDistribute"/>
        <w:rPr>
          <w:rFonts w:ascii="Angsana New" w:hAnsi="Angsana New"/>
          <w:spacing w:val="-2"/>
          <w:sz w:val="28"/>
          <w:szCs w:val="28"/>
        </w:rPr>
      </w:pPr>
    </w:p>
    <w:tbl>
      <w:tblPr>
        <w:tblpPr w:leftFromText="180" w:rightFromText="180" w:vertAnchor="text" w:horzAnchor="margin" w:tblpX="-1350" w:tblpY="171"/>
        <w:tblW w:w="16140"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80"/>
        <w:gridCol w:w="1360"/>
        <w:gridCol w:w="80"/>
        <w:gridCol w:w="1360"/>
        <w:gridCol w:w="80"/>
        <w:gridCol w:w="1450"/>
      </w:tblGrid>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u w:val="single"/>
                <w:cs/>
                <w:lang w:eastAsia="th-TH"/>
              </w:rPr>
            </w:pPr>
          </w:p>
        </w:tc>
        <w:tc>
          <w:tcPr>
            <w:tcW w:w="12960" w:type="dxa"/>
            <w:gridSpan w:val="17"/>
          </w:tcPr>
          <w:p w:rsidR="007E57F8" w:rsidRPr="00B0265F" w:rsidRDefault="007E57F8" w:rsidP="001166EA">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vAlign w:val="bottom"/>
          </w:tcPr>
          <w:p w:rsidR="007E57F8" w:rsidRPr="004D40B9" w:rsidRDefault="007E57F8" w:rsidP="001166EA">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7E57F8" w:rsidRPr="00B0265F" w:rsidTr="001166EA">
        <w:trPr>
          <w:cantSplit/>
        </w:trPr>
        <w:tc>
          <w:tcPr>
            <w:tcW w:w="3180" w:type="dxa"/>
          </w:tcPr>
          <w:p w:rsidR="007E57F8" w:rsidRPr="005256FD" w:rsidRDefault="007E57F8" w:rsidP="001166EA">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1 January 2015</w:t>
            </w:r>
          </w:p>
        </w:tc>
        <w:tc>
          <w:tcPr>
            <w:tcW w:w="1350"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7E57F8" w:rsidRPr="00B0265F" w:rsidRDefault="007E57F8" w:rsidP="001166EA">
            <w:pPr>
              <w:ind w:right="112"/>
              <w:jc w:val="center"/>
              <w:rPr>
                <w:rFonts w:ascii="Angsana New" w:eastAsia="Cordia New" w:hAnsi="Angsana New"/>
                <w:snapToGrid w:val="0"/>
                <w:sz w:val="22"/>
                <w:szCs w:val="22"/>
                <w:lang w:eastAsia="th-TH"/>
              </w:rPr>
            </w:pPr>
          </w:p>
        </w:tc>
        <w:tc>
          <w:tcPr>
            <w:tcW w:w="9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35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16"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324" w:type="dxa"/>
          </w:tcPr>
          <w:p w:rsidR="007E57F8" w:rsidRPr="00B0265F" w:rsidRDefault="007E57F8" w:rsidP="001166EA">
            <w:pPr>
              <w:ind w:right="111"/>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450" w:type="dxa"/>
          </w:tcPr>
          <w:p w:rsidR="007E57F8" w:rsidRPr="00B0265F" w:rsidRDefault="007E57F8" w:rsidP="001166EA">
            <w:pPr>
              <w:ind w:right="60"/>
              <w:jc w:val="right"/>
              <w:rPr>
                <w:rFonts w:ascii="Angsana New" w:eastAsia="Cordia New" w:hAnsi="Angsana New"/>
                <w:snapToGrid w:val="0"/>
                <w:sz w:val="22"/>
                <w:szCs w:val="22"/>
                <w:cs/>
                <w:lang w:eastAsia="th-TH"/>
              </w:rPr>
            </w:pPr>
          </w:p>
        </w:tc>
      </w:tr>
      <w:tr w:rsidR="007E57F8" w:rsidRPr="00B0265F"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Cost</w:t>
            </w:r>
          </w:p>
        </w:tc>
        <w:tc>
          <w:tcPr>
            <w:tcW w:w="1350" w:type="dxa"/>
          </w:tcPr>
          <w:p w:rsidR="007E57F8" w:rsidRPr="00B0265F"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184</w:t>
            </w:r>
            <w:r w:rsidRPr="00B0265F">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936</w:t>
            </w:r>
            <w:r w:rsidRPr="00B0265F">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723.00</w:t>
            </w:r>
          </w:p>
        </w:tc>
        <w:tc>
          <w:tcPr>
            <w:tcW w:w="91"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1349" w:type="dxa"/>
            <w:vAlign w:val="bottom"/>
          </w:tcPr>
          <w:p w:rsidR="007E57F8" w:rsidRPr="00B0265F" w:rsidRDefault="007E57F8" w:rsidP="001166EA">
            <w:pPr>
              <w:ind w:right="15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52,883,048</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00</w:t>
            </w:r>
          </w:p>
        </w:tc>
        <w:tc>
          <w:tcPr>
            <w:tcW w:w="91"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1349"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208,581,632</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72</w:t>
            </w: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759,768,649</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63</w:t>
            </w: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23,301,420</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09</w:t>
            </w:r>
          </w:p>
        </w:tc>
        <w:tc>
          <w:tcPr>
            <w:tcW w:w="116"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24"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3,402,070</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00</w:t>
            </w:r>
          </w:p>
        </w:tc>
        <w:tc>
          <w:tcPr>
            <w:tcW w:w="8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6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lang w:eastAsia="th-TH"/>
              </w:rPr>
              <w:t>23,941,520</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75</w:t>
            </w:r>
          </w:p>
        </w:tc>
        <w:tc>
          <w:tcPr>
            <w:tcW w:w="80" w:type="dxa"/>
          </w:tcPr>
          <w:p w:rsidR="007E57F8" w:rsidRPr="00B0265F" w:rsidRDefault="007E57F8" w:rsidP="001166EA">
            <w:pPr>
              <w:ind w:right="108"/>
              <w:jc w:val="right"/>
              <w:rPr>
                <w:rFonts w:ascii="Angsana New" w:eastAsia="Cordia New" w:hAnsi="Angsana New"/>
                <w:snapToGrid w:val="0"/>
                <w:sz w:val="22"/>
                <w:szCs w:val="22"/>
                <w:cs/>
                <w:lang w:eastAsia="th-TH"/>
              </w:rPr>
            </w:pPr>
          </w:p>
        </w:tc>
        <w:tc>
          <w:tcPr>
            <w:tcW w:w="1360" w:type="dxa"/>
            <w:vAlign w:val="bottom"/>
          </w:tcPr>
          <w:p w:rsidR="007E57F8" w:rsidRPr="00B0265F" w:rsidRDefault="007E57F8" w:rsidP="001166EA">
            <w:pPr>
              <w:ind w:right="60"/>
              <w:jc w:val="right"/>
              <w:rPr>
                <w:rFonts w:ascii="Angsana New" w:eastAsia="Cordia New" w:hAnsi="Angsana New"/>
                <w:snapToGrid w:val="0"/>
                <w:color w:val="000000"/>
                <w:sz w:val="22"/>
                <w:szCs w:val="22"/>
                <w:lang w:eastAsia="th-TH"/>
              </w:rPr>
            </w:pPr>
            <w:r w:rsidRPr="00B0265F">
              <w:rPr>
                <w:rFonts w:ascii="Angsana New" w:eastAsia="Cordia New" w:hAnsi="Angsana New"/>
                <w:snapToGrid w:val="0"/>
                <w:color w:val="000000"/>
                <w:sz w:val="22"/>
                <w:szCs w:val="22"/>
                <w:lang w:eastAsia="th-TH"/>
              </w:rPr>
              <w:t>105,340,176</w:t>
            </w:r>
            <w:r w:rsidRPr="00B0265F">
              <w:rPr>
                <w:rFonts w:ascii="Angsana New" w:eastAsia="Cordia New" w:hAnsi="Angsana New"/>
                <w:snapToGrid w:val="0"/>
                <w:color w:val="000000"/>
                <w:sz w:val="22"/>
                <w:szCs w:val="22"/>
                <w:cs/>
                <w:lang w:eastAsia="th-TH"/>
              </w:rPr>
              <w:t>.</w:t>
            </w:r>
            <w:r w:rsidRPr="00B0265F">
              <w:rPr>
                <w:rFonts w:ascii="Angsana New" w:eastAsia="Cordia New" w:hAnsi="Angsana New"/>
                <w:snapToGrid w:val="0"/>
                <w:color w:val="000000"/>
                <w:sz w:val="22"/>
                <w:szCs w:val="22"/>
                <w:lang w:eastAsia="th-TH"/>
              </w:rPr>
              <w:t>14</w:t>
            </w:r>
          </w:p>
        </w:tc>
        <w:tc>
          <w:tcPr>
            <w:tcW w:w="80" w:type="dxa"/>
          </w:tcPr>
          <w:p w:rsidR="007E57F8" w:rsidRPr="00B0265F" w:rsidRDefault="007E57F8" w:rsidP="001166EA">
            <w:pPr>
              <w:ind w:right="85"/>
              <w:jc w:val="right"/>
              <w:rPr>
                <w:rFonts w:ascii="Angsana New" w:eastAsia="Cordia New" w:hAnsi="Angsana New"/>
                <w:snapToGrid w:val="0"/>
                <w:sz w:val="22"/>
                <w:szCs w:val="22"/>
                <w:cs/>
                <w:lang w:eastAsia="th-TH"/>
              </w:rPr>
            </w:pPr>
          </w:p>
        </w:tc>
        <w:tc>
          <w:tcPr>
            <w:tcW w:w="1450" w:type="dxa"/>
            <w:vAlign w:val="bottom"/>
          </w:tcPr>
          <w:p w:rsidR="007E57F8" w:rsidRPr="00B0265F"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1,362</w:t>
            </w:r>
            <w:r w:rsidRPr="00B0265F">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155</w:t>
            </w:r>
            <w:r w:rsidRPr="00B0265F">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240.33</w:t>
            </w:r>
          </w:p>
        </w:tc>
      </w:tr>
      <w:tr w:rsidR="007E57F8" w:rsidRPr="00B0265F"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tcPr>
          <w:p w:rsidR="007E57F8" w:rsidRPr="00CA77D5" w:rsidRDefault="007E57F8" w:rsidP="001166E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157,420</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877.00</w:t>
            </w:r>
          </w:p>
        </w:tc>
        <w:tc>
          <w:tcPr>
            <w:tcW w:w="91"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7E57F8" w:rsidRPr="00CA77D5" w:rsidRDefault="007E57F8" w:rsidP="001166EA">
            <w:pPr>
              <w:ind w:right="85"/>
              <w:rPr>
                <w:rFonts w:ascii="Angsana New" w:hAnsi="Angsana New"/>
                <w:sz w:val="22"/>
                <w:szCs w:val="22"/>
              </w:rPr>
            </w:pPr>
          </w:p>
        </w:tc>
        <w:tc>
          <w:tcPr>
            <w:tcW w:w="1450" w:type="dxa"/>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157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420</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877.00</w:t>
            </w:r>
          </w:p>
        </w:tc>
      </w:tr>
      <w:tr w:rsidR="007E57F8" w:rsidRPr="00B0265F" w:rsidTr="001166EA">
        <w:trPr>
          <w:cantSplit/>
        </w:trPr>
        <w:tc>
          <w:tcPr>
            <w:tcW w:w="3180" w:type="dxa"/>
          </w:tcPr>
          <w:p w:rsidR="007E57F8" w:rsidRPr="005256FD" w:rsidRDefault="007E57F8" w:rsidP="001166EA">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tcPr>
          <w:p w:rsidR="007E57F8" w:rsidRPr="00B0265F" w:rsidRDefault="007E57F8" w:rsidP="001166EA">
            <w:pPr>
              <w:ind w:left="-37" w:right="-30"/>
              <w:jc w:val="center"/>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p>
        </w:tc>
        <w:tc>
          <w:tcPr>
            <w:tcW w:w="91"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49" w:type="dxa"/>
            <w:vAlign w:val="bottom"/>
          </w:tcPr>
          <w:p w:rsidR="007E57F8" w:rsidRPr="00B0265F" w:rsidRDefault="007E57F8" w:rsidP="001166EA">
            <w:pPr>
              <w:ind w:right="15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16,285,662</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38</w:t>
            </w:r>
            <w:r w:rsidRPr="00B0265F">
              <w:rPr>
                <w:rFonts w:ascii="Angsana New" w:eastAsia="Cordia New" w:hAnsi="Angsana New"/>
                <w:snapToGrid w:val="0"/>
                <w:sz w:val="22"/>
                <w:szCs w:val="22"/>
                <w:cs/>
                <w:lang w:eastAsia="th-TH"/>
              </w:rPr>
              <w:t>)</w:t>
            </w:r>
          </w:p>
        </w:tc>
        <w:tc>
          <w:tcPr>
            <w:tcW w:w="91"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49"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59,454,934</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53</w:t>
            </w:r>
            <w:r w:rsidRPr="00B0265F">
              <w:rPr>
                <w:rFonts w:ascii="Angsana New" w:eastAsia="Cordia New" w:hAnsi="Angsana New"/>
                <w:snapToGrid w:val="0"/>
                <w:sz w:val="22"/>
                <w:szCs w:val="22"/>
                <w:cs/>
                <w:lang w:eastAsia="th-TH"/>
              </w:rPr>
              <w:t>)</w:t>
            </w: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171,615,618</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30</w:t>
            </w:r>
            <w:r w:rsidRPr="00B0265F">
              <w:rPr>
                <w:rFonts w:ascii="Angsana New" w:eastAsia="Cordia New" w:hAnsi="Angsana New"/>
                <w:snapToGrid w:val="0"/>
                <w:sz w:val="22"/>
                <w:szCs w:val="22"/>
                <w:cs/>
                <w:lang w:eastAsia="th-TH"/>
              </w:rPr>
              <w:t>)</w:t>
            </w: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19,757,285</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27</w:t>
            </w:r>
            <w:r w:rsidRPr="00B0265F">
              <w:rPr>
                <w:rFonts w:ascii="Angsana New" w:eastAsia="Cordia New" w:hAnsi="Angsana New"/>
                <w:snapToGrid w:val="0"/>
                <w:sz w:val="22"/>
                <w:szCs w:val="22"/>
                <w:cs/>
                <w:lang w:eastAsia="th-TH"/>
              </w:rPr>
              <w:t>)</w:t>
            </w:r>
          </w:p>
        </w:tc>
        <w:tc>
          <w:tcPr>
            <w:tcW w:w="116"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24"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2,490,363</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46</w:t>
            </w:r>
            <w:r w:rsidRPr="00B0265F">
              <w:rPr>
                <w:rFonts w:ascii="Angsana New" w:eastAsia="Cordia New" w:hAnsi="Angsana New"/>
                <w:snapToGrid w:val="0"/>
                <w:sz w:val="22"/>
                <w:szCs w:val="22"/>
                <w:cs/>
                <w:lang w:eastAsia="th-TH"/>
              </w:rPr>
              <w:t>)</w:t>
            </w:r>
          </w:p>
        </w:tc>
        <w:tc>
          <w:tcPr>
            <w:tcW w:w="8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60" w:type="dxa"/>
            <w:vAlign w:val="bottom"/>
          </w:tcPr>
          <w:p w:rsidR="007E57F8" w:rsidRPr="00B0265F" w:rsidRDefault="007E57F8" w:rsidP="001166EA">
            <w:pPr>
              <w:ind w:right="6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6,462,587</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68</w:t>
            </w:r>
            <w:r w:rsidRPr="00B0265F">
              <w:rPr>
                <w:rFonts w:ascii="Angsana New" w:eastAsia="Cordia New" w:hAnsi="Angsana New"/>
                <w:snapToGrid w:val="0"/>
                <w:sz w:val="22"/>
                <w:szCs w:val="22"/>
                <w:cs/>
                <w:lang w:eastAsia="th-TH"/>
              </w:rPr>
              <w:t>)</w:t>
            </w:r>
          </w:p>
        </w:tc>
        <w:tc>
          <w:tcPr>
            <w:tcW w:w="80" w:type="dxa"/>
          </w:tcPr>
          <w:p w:rsidR="007E57F8" w:rsidRPr="00B0265F"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left="-37" w:right="-30"/>
              <w:jc w:val="center"/>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p>
        </w:tc>
        <w:tc>
          <w:tcPr>
            <w:tcW w:w="80" w:type="dxa"/>
          </w:tcPr>
          <w:p w:rsidR="007E57F8" w:rsidRPr="00B0265F" w:rsidRDefault="007E57F8" w:rsidP="001166EA">
            <w:pPr>
              <w:ind w:right="85"/>
              <w:jc w:val="right"/>
              <w:rPr>
                <w:rFonts w:ascii="Angsana New" w:eastAsia="Cordia New" w:hAnsi="Angsana New"/>
                <w:snapToGrid w:val="0"/>
                <w:sz w:val="22"/>
                <w:szCs w:val="22"/>
                <w:cs/>
                <w:lang w:eastAsia="th-TH"/>
              </w:rPr>
            </w:pPr>
          </w:p>
        </w:tc>
        <w:tc>
          <w:tcPr>
            <w:tcW w:w="1450" w:type="dxa"/>
            <w:vAlign w:val="bottom"/>
          </w:tcPr>
          <w:p w:rsidR="007E57F8" w:rsidRPr="00B0265F" w:rsidRDefault="007E57F8" w:rsidP="001166EA">
            <w:pPr>
              <w:ind w:right="150"/>
              <w:jc w:val="right"/>
              <w:rPr>
                <w:rFonts w:ascii="Angsana New" w:eastAsia="Cordia New" w:hAnsi="Angsana New"/>
                <w:snapToGrid w:val="0"/>
                <w:sz w:val="22"/>
                <w:szCs w:val="22"/>
                <w:lang w:eastAsia="th-TH"/>
              </w:rPr>
            </w:pP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276,066,451</w:t>
            </w:r>
            <w:r w:rsidRPr="00B0265F">
              <w:rPr>
                <w:rFonts w:ascii="Angsana New" w:eastAsia="Cordia New" w:hAnsi="Angsana New"/>
                <w:snapToGrid w:val="0"/>
                <w:sz w:val="22"/>
                <w:szCs w:val="22"/>
                <w:cs/>
                <w:lang w:eastAsia="th-TH"/>
              </w:rPr>
              <w:t>.</w:t>
            </w:r>
            <w:r w:rsidRPr="00B0265F">
              <w:rPr>
                <w:rFonts w:ascii="Angsana New" w:eastAsia="Cordia New" w:hAnsi="Angsana New"/>
                <w:snapToGrid w:val="0"/>
                <w:sz w:val="22"/>
                <w:szCs w:val="22"/>
                <w:lang w:eastAsia="th-TH"/>
              </w:rPr>
              <w:t>62</w:t>
            </w:r>
            <w:r w:rsidRPr="00B0265F">
              <w:rPr>
                <w:rFonts w:ascii="Angsana New" w:eastAsia="Cordia New" w:hAnsi="Angsana New"/>
                <w:snapToGrid w:val="0"/>
                <w:sz w:val="22"/>
                <w:szCs w:val="22"/>
                <w:cs/>
                <w:lang w:eastAsia="th-TH"/>
              </w:rPr>
              <w:t>)</w:t>
            </w:r>
          </w:p>
        </w:tc>
      </w:tr>
      <w:tr w:rsidR="007E57F8" w:rsidRPr="00B0265F" w:rsidTr="001166EA">
        <w:trPr>
          <w:cantSplit/>
        </w:trPr>
        <w:tc>
          <w:tcPr>
            <w:tcW w:w="3180" w:type="dxa"/>
          </w:tcPr>
          <w:p w:rsidR="007E57F8" w:rsidRPr="005256FD" w:rsidRDefault="007E57F8" w:rsidP="001166EA">
            <w:pPr>
              <w:tabs>
                <w:tab w:val="left" w:pos="2587"/>
              </w:tabs>
              <w:ind w:right="537"/>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tcBorders>
          </w:tcPr>
          <w:p w:rsidR="007E57F8" w:rsidRPr="00B0265F" w:rsidRDefault="007E57F8" w:rsidP="001166EA">
            <w:pPr>
              <w:ind w:right="15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cs/>
                <w:lang w:eastAsia="th-TH"/>
              </w:rPr>
              <w:t>342</w:t>
            </w:r>
            <w:r w:rsidRPr="00B0265F">
              <w:rPr>
                <w:rFonts w:ascii="Angsana New" w:eastAsia="Cordia New" w:hAnsi="Angsana New"/>
                <w:b/>
                <w:bCs/>
                <w:snapToGrid w:val="0"/>
                <w:sz w:val="22"/>
                <w:szCs w:val="22"/>
                <w:lang w:eastAsia="th-TH"/>
              </w:rPr>
              <w:t>,</w:t>
            </w:r>
            <w:r w:rsidRPr="00B0265F">
              <w:rPr>
                <w:rFonts w:ascii="Angsana New" w:eastAsia="Cordia New" w:hAnsi="Angsana New"/>
                <w:b/>
                <w:bCs/>
                <w:snapToGrid w:val="0"/>
                <w:sz w:val="22"/>
                <w:szCs w:val="22"/>
                <w:cs/>
                <w:lang w:eastAsia="th-TH"/>
              </w:rPr>
              <w:t>357</w:t>
            </w:r>
            <w:r w:rsidRPr="00B0265F">
              <w:rPr>
                <w:rFonts w:ascii="Angsana New" w:eastAsia="Cordia New" w:hAnsi="Angsana New"/>
                <w:b/>
                <w:bCs/>
                <w:snapToGrid w:val="0"/>
                <w:sz w:val="22"/>
                <w:szCs w:val="22"/>
                <w:lang w:eastAsia="th-TH"/>
              </w:rPr>
              <w:t>,</w:t>
            </w:r>
            <w:r w:rsidRPr="00B0265F">
              <w:rPr>
                <w:rFonts w:ascii="Angsana New" w:eastAsia="Cordia New" w:hAnsi="Angsana New"/>
                <w:b/>
                <w:bCs/>
                <w:snapToGrid w:val="0"/>
                <w:sz w:val="22"/>
                <w:szCs w:val="22"/>
                <w:cs/>
                <w:lang w:eastAsia="th-TH"/>
              </w:rPr>
              <w:t>600.</w:t>
            </w:r>
            <w:r w:rsidRPr="00B0265F">
              <w:rPr>
                <w:rFonts w:ascii="Angsana New" w:eastAsia="Cordia New" w:hAnsi="Angsana New"/>
                <w:b/>
                <w:bCs/>
                <w:snapToGrid w:val="0"/>
                <w:sz w:val="22"/>
                <w:szCs w:val="22"/>
                <w:lang w:eastAsia="th-TH"/>
              </w:rPr>
              <w:t>00</w:t>
            </w:r>
          </w:p>
        </w:tc>
        <w:tc>
          <w:tcPr>
            <w:tcW w:w="91" w:type="dxa"/>
          </w:tcPr>
          <w:p w:rsidR="007E57F8" w:rsidRPr="00B0265F"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7E57F8" w:rsidRPr="00B0265F" w:rsidRDefault="007E57F8" w:rsidP="001166EA">
            <w:pPr>
              <w:ind w:right="15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36,597,385</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62</w:t>
            </w:r>
          </w:p>
        </w:tc>
        <w:tc>
          <w:tcPr>
            <w:tcW w:w="91" w:type="dxa"/>
          </w:tcPr>
          <w:p w:rsidR="007E57F8" w:rsidRPr="00B0265F"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7E57F8" w:rsidRPr="00B0265F" w:rsidRDefault="007E57F8" w:rsidP="001166EA">
            <w:pPr>
              <w:ind w:right="6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149,126,698</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19</w:t>
            </w:r>
          </w:p>
        </w:tc>
        <w:tc>
          <w:tcPr>
            <w:tcW w:w="90" w:type="dxa"/>
          </w:tcPr>
          <w:p w:rsidR="007E57F8" w:rsidRPr="00B0265F"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7E57F8" w:rsidRPr="00B0265F" w:rsidRDefault="007E57F8" w:rsidP="001166EA">
            <w:pPr>
              <w:ind w:right="60"/>
              <w:jc w:val="right"/>
              <w:rPr>
                <w:rFonts w:ascii="Angsana New" w:eastAsia="Cordia New" w:hAnsi="Angsana New"/>
                <w:b/>
                <w:bCs/>
                <w:snapToGrid w:val="0"/>
                <w:sz w:val="22"/>
                <w:szCs w:val="22"/>
                <w:cs/>
                <w:lang w:eastAsia="th-TH"/>
              </w:rPr>
            </w:pPr>
            <w:r w:rsidRPr="00B0265F">
              <w:rPr>
                <w:rFonts w:ascii="Angsana New" w:eastAsia="Cordia New" w:hAnsi="Angsana New"/>
                <w:b/>
                <w:bCs/>
                <w:snapToGrid w:val="0"/>
                <w:sz w:val="22"/>
                <w:szCs w:val="22"/>
                <w:lang w:eastAsia="th-TH"/>
              </w:rPr>
              <w:t>588,153,031</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33</w:t>
            </w:r>
          </w:p>
        </w:tc>
        <w:tc>
          <w:tcPr>
            <w:tcW w:w="90" w:type="dxa"/>
          </w:tcPr>
          <w:p w:rsidR="007E57F8" w:rsidRPr="00B0265F"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7E57F8" w:rsidRPr="00B0265F" w:rsidRDefault="007E57F8" w:rsidP="001166EA">
            <w:pPr>
              <w:ind w:right="6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3,544,134</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82</w:t>
            </w:r>
          </w:p>
        </w:tc>
        <w:tc>
          <w:tcPr>
            <w:tcW w:w="116" w:type="dxa"/>
          </w:tcPr>
          <w:p w:rsidR="007E57F8" w:rsidRPr="00B0265F"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7E57F8" w:rsidRPr="00B0265F" w:rsidRDefault="007E57F8" w:rsidP="001166EA">
            <w:pPr>
              <w:ind w:right="6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911,706</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54</w:t>
            </w:r>
          </w:p>
        </w:tc>
        <w:tc>
          <w:tcPr>
            <w:tcW w:w="80" w:type="dxa"/>
          </w:tcPr>
          <w:p w:rsidR="007E57F8" w:rsidRPr="00B0265F"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7E57F8" w:rsidRPr="00B0265F" w:rsidRDefault="007E57F8" w:rsidP="001166EA">
            <w:pPr>
              <w:ind w:right="6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17,478,933</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07</w:t>
            </w:r>
          </w:p>
        </w:tc>
        <w:tc>
          <w:tcPr>
            <w:tcW w:w="80" w:type="dxa"/>
          </w:tcPr>
          <w:p w:rsidR="007E57F8" w:rsidRPr="00B0265F"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7E57F8" w:rsidRPr="00B0265F" w:rsidRDefault="007E57F8" w:rsidP="001166EA">
            <w:pPr>
              <w:ind w:right="60"/>
              <w:jc w:val="right"/>
              <w:rPr>
                <w:rFonts w:ascii="Angsana New" w:eastAsia="Cordia New" w:hAnsi="Angsana New"/>
                <w:b/>
                <w:bCs/>
                <w:snapToGrid w:val="0"/>
                <w:color w:val="000000"/>
                <w:sz w:val="22"/>
                <w:szCs w:val="22"/>
                <w:lang w:eastAsia="th-TH"/>
              </w:rPr>
            </w:pPr>
            <w:r w:rsidRPr="00B0265F">
              <w:rPr>
                <w:rFonts w:ascii="Angsana New" w:eastAsia="Cordia New" w:hAnsi="Angsana New"/>
                <w:b/>
                <w:bCs/>
                <w:snapToGrid w:val="0"/>
                <w:color w:val="000000"/>
                <w:sz w:val="22"/>
                <w:szCs w:val="22"/>
                <w:lang w:eastAsia="th-TH"/>
              </w:rPr>
              <w:t>105,340,176</w:t>
            </w:r>
            <w:r w:rsidRPr="00B0265F">
              <w:rPr>
                <w:rFonts w:ascii="Angsana New" w:eastAsia="Cordia New" w:hAnsi="Angsana New"/>
                <w:b/>
                <w:bCs/>
                <w:snapToGrid w:val="0"/>
                <w:color w:val="000000"/>
                <w:sz w:val="22"/>
                <w:szCs w:val="22"/>
                <w:cs/>
                <w:lang w:eastAsia="th-TH"/>
              </w:rPr>
              <w:t>.</w:t>
            </w:r>
            <w:r w:rsidRPr="00B0265F">
              <w:rPr>
                <w:rFonts w:ascii="Angsana New" w:eastAsia="Cordia New" w:hAnsi="Angsana New"/>
                <w:b/>
                <w:bCs/>
                <w:snapToGrid w:val="0"/>
                <w:color w:val="000000"/>
                <w:sz w:val="22"/>
                <w:szCs w:val="22"/>
                <w:lang w:eastAsia="th-TH"/>
              </w:rPr>
              <w:t>14</w:t>
            </w:r>
          </w:p>
        </w:tc>
        <w:tc>
          <w:tcPr>
            <w:tcW w:w="80" w:type="dxa"/>
          </w:tcPr>
          <w:p w:rsidR="007E57F8" w:rsidRPr="00B0265F" w:rsidRDefault="007E57F8" w:rsidP="001166EA">
            <w:pPr>
              <w:ind w:right="85"/>
              <w:jc w:val="right"/>
              <w:rPr>
                <w:rFonts w:ascii="Angsana New" w:eastAsia="Cordia New" w:hAnsi="Angsana New"/>
                <w:b/>
                <w:bCs/>
                <w:snapToGrid w:val="0"/>
                <w:sz w:val="22"/>
                <w:szCs w:val="22"/>
                <w:cs/>
                <w:lang w:eastAsia="th-TH"/>
              </w:rPr>
            </w:pPr>
          </w:p>
        </w:tc>
        <w:tc>
          <w:tcPr>
            <w:tcW w:w="1450" w:type="dxa"/>
            <w:tcBorders>
              <w:top w:val="single" w:sz="4" w:space="0" w:color="auto"/>
            </w:tcBorders>
            <w:vAlign w:val="bottom"/>
          </w:tcPr>
          <w:p w:rsidR="007E57F8" w:rsidRPr="00B0265F" w:rsidRDefault="007E57F8" w:rsidP="001166EA">
            <w:pPr>
              <w:ind w:right="150"/>
              <w:jc w:val="right"/>
              <w:rPr>
                <w:rFonts w:ascii="Angsana New" w:eastAsia="Cordia New" w:hAnsi="Angsana New"/>
                <w:b/>
                <w:bCs/>
                <w:snapToGrid w:val="0"/>
                <w:sz w:val="22"/>
                <w:szCs w:val="22"/>
                <w:lang w:eastAsia="th-TH"/>
              </w:rPr>
            </w:pPr>
            <w:r w:rsidRPr="00B0265F">
              <w:rPr>
                <w:rFonts w:ascii="Angsana New" w:eastAsia="Cordia New" w:hAnsi="Angsana New"/>
                <w:b/>
                <w:bCs/>
                <w:snapToGrid w:val="0"/>
                <w:sz w:val="22"/>
                <w:szCs w:val="22"/>
                <w:lang w:eastAsia="th-TH"/>
              </w:rPr>
              <w:t>1,243,509,665</w:t>
            </w:r>
            <w:r w:rsidRPr="00B0265F">
              <w:rPr>
                <w:rFonts w:ascii="Angsana New" w:eastAsia="Cordia New" w:hAnsi="Angsana New"/>
                <w:b/>
                <w:bCs/>
                <w:snapToGrid w:val="0"/>
                <w:sz w:val="22"/>
                <w:szCs w:val="22"/>
                <w:cs/>
                <w:lang w:eastAsia="th-TH"/>
              </w:rPr>
              <w:t>.</w:t>
            </w:r>
            <w:r w:rsidRPr="00B0265F">
              <w:rPr>
                <w:rFonts w:ascii="Angsana New" w:eastAsia="Cordia New" w:hAnsi="Angsana New"/>
                <w:b/>
                <w:bCs/>
                <w:snapToGrid w:val="0"/>
                <w:sz w:val="22"/>
                <w:szCs w:val="22"/>
                <w:lang w:eastAsia="th-TH"/>
              </w:rPr>
              <w:t>71</w:t>
            </w:r>
          </w:p>
        </w:tc>
      </w:tr>
      <w:tr w:rsidR="007E57F8" w:rsidRPr="00B0265F" w:rsidTr="001166EA">
        <w:trPr>
          <w:cantSplit/>
        </w:trPr>
        <w:tc>
          <w:tcPr>
            <w:tcW w:w="4530" w:type="dxa"/>
            <w:gridSpan w:val="2"/>
          </w:tcPr>
          <w:p w:rsidR="007E57F8" w:rsidRPr="00B0265F" w:rsidRDefault="007E57F8" w:rsidP="007E57F8">
            <w:pPr>
              <w:ind w:left="270" w:hanging="270"/>
              <w:jc w:val="left"/>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Pr>
                <w:rFonts w:ascii="Angsana New" w:hAnsi="Angsana New" w:hint="cs"/>
                <w:b/>
                <w:bCs/>
                <w:spacing w:val="1"/>
                <w:sz w:val="22"/>
                <w:szCs w:val="22"/>
                <w:cs/>
              </w:rPr>
              <w:t>5</w:t>
            </w:r>
          </w:p>
        </w:tc>
        <w:tc>
          <w:tcPr>
            <w:tcW w:w="91"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91"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150"/>
              <w:jc w:val="right"/>
              <w:rPr>
                <w:rFonts w:ascii="Angsana New" w:eastAsia="Cordia New" w:hAnsi="Angsana New"/>
                <w:snapToGrid w:val="0"/>
                <w:color w:val="000000"/>
                <w:sz w:val="22"/>
                <w:szCs w:val="22"/>
                <w:cs/>
                <w:lang w:eastAsia="th-TH"/>
              </w:rPr>
            </w:pPr>
          </w:p>
        </w:tc>
        <w:tc>
          <w:tcPr>
            <w:tcW w:w="135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16"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24"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85"/>
              <w:jc w:val="right"/>
              <w:rPr>
                <w:rFonts w:ascii="Angsana New" w:eastAsia="Cordia New" w:hAnsi="Angsana New"/>
                <w:snapToGrid w:val="0"/>
                <w:sz w:val="22"/>
                <w:szCs w:val="22"/>
                <w:cs/>
                <w:lang w:eastAsia="th-TH"/>
              </w:rPr>
            </w:pPr>
          </w:p>
        </w:tc>
        <w:tc>
          <w:tcPr>
            <w:tcW w:w="1450" w:type="dxa"/>
          </w:tcPr>
          <w:p w:rsidR="007E57F8" w:rsidRPr="00B0265F" w:rsidRDefault="007E57F8" w:rsidP="001166EA">
            <w:pPr>
              <w:tabs>
                <w:tab w:val="left" w:pos="1256"/>
              </w:tabs>
              <w:ind w:right="150"/>
              <w:jc w:val="right"/>
              <w:rPr>
                <w:rFonts w:ascii="Angsana New" w:eastAsia="Cordia New" w:hAnsi="Angsana New"/>
                <w:snapToGrid w:val="0"/>
                <w:sz w:val="22"/>
                <w:szCs w:val="22"/>
                <w:cs/>
                <w:lang w:eastAsia="th-TH"/>
              </w:rPr>
            </w:pPr>
          </w:p>
        </w:tc>
      </w:tr>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591,977,201</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58</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1,042,995</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03</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34,968,861</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07</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94,081,812</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03</w:t>
            </w:r>
          </w:p>
        </w:tc>
        <w:tc>
          <w:tcPr>
            <w:tcW w:w="8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722,070,869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71</w:t>
            </w:r>
          </w:p>
        </w:tc>
      </w:tr>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cs/>
                <w:lang w:eastAsia="th-TH"/>
              </w:rPr>
            </w:pPr>
            <w:r w:rsidRPr="005256FD">
              <w:rPr>
                <w:rFonts w:ascii="Angsana New" w:eastAsia="Brush Script MT" w:hAnsi="Angsana New"/>
                <w:sz w:val="22"/>
                <w:szCs w:val="22"/>
              </w:rPr>
              <w:t>Revaluation of Land</w:t>
            </w:r>
          </w:p>
        </w:tc>
        <w:tc>
          <w:tcPr>
            <w:tcW w:w="1350" w:type="dxa"/>
            <w:shd w:val="clear" w:color="auto" w:fill="auto"/>
          </w:tcPr>
          <w:p w:rsidR="007E57F8" w:rsidRPr="00CA77D5" w:rsidRDefault="007E57F8" w:rsidP="001166E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79,002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400.00</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rPr>
                <w:rFonts w:ascii="Angsana New" w:hAnsi="Angsana New"/>
                <w:sz w:val="22"/>
                <w:szCs w:val="22"/>
              </w:rPr>
            </w:pPr>
          </w:p>
        </w:tc>
        <w:tc>
          <w:tcPr>
            <w:tcW w:w="1450"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79,00</w:t>
            </w: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w:t>
            </w:r>
            <w:r w:rsidRPr="00CA77D5">
              <w:rPr>
                <w:rFonts w:ascii="Angsana New" w:eastAsia="Cordia New" w:hAnsi="Angsana New"/>
                <w:snapToGrid w:val="0"/>
                <w:sz w:val="22"/>
                <w:szCs w:val="22"/>
                <w:cs/>
                <w:lang w:eastAsia="th-TH"/>
              </w:rPr>
              <w:t>4</w:t>
            </w:r>
            <w:r w:rsidRPr="00CA77D5">
              <w:rPr>
                <w:rFonts w:ascii="Angsana New" w:eastAsia="Cordia New" w:hAnsi="Angsana New"/>
                <w:snapToGrid w:val="0"/>
                <w:sz w:val="22"/>
                <w:szCs w:val="22"/>
                <w:lang w:eastAsia="th-TH"/>
              </w:rPr>
              <w:t>00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00</w:t>
            </w:r>
          </w:p>
        </w:tc>
      </w:tr>
      <w:tr w:rsidR="007E57F8" w:rsidRPr="00B0265F" w:rsidTr="001166EA">
        <w:trPr>
          <w:cantSplit/>
        </w:trPr>
        <w:tc>
          <w:tcPr>
            <w:tcW w:w="3180" w:type="dxa"/>
          </w:tcPr>
          <w:p w:rsidR="007E57F8" w:rsidRDefault="007E57F8" w:rsidP="001166EA">
            <w:pPr>
              <w:tabs>
                <w:tab w:val="left" w:pos="1260"/>
              </w:tabs>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out</w:t>
            </w:r>
            <w:r w:rsidRPr="005256FD">
              <w:rPr>
                <w:rFonts w:ascii="Angsana New" w:eastAsia="Brush Script MT" w:hAnsi="Angsana New"/>
                <w:sz w:val="22"/>
                <w:szCs w:val="22"/>
              </w:rPr>
              <w:t xml:space="preserve"> Revaluation of Land</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150"/>
              <w:jc w:val="right"/>
              <w:rPr>
                <w:rFonts w:ascii="Angsana New" w:eastAsia="Cordia New" w:hAnsi="Angsana New"/>
                <w:snapToGrid w:val="0"/>
                <w:sz w:val="22"/>
                <w:szCs w:val="22"/>
                <w:cs/>
                <w:lang w:eastAsia="th-TH"/>
              </w:rPr>
            </w:pP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Default="007E57F8" w:rsidP="001166EA">
            <w:pPr>
              <w:ind w:left="-37" w:right="-30"/>
              <w:jc w:val="center"/>
              <w:rPr>
                <w:rFonts w:ascii="Angsana New" w:eastAsia="Cordia New" w:hAnsi="Angsana New"/>
                <w:snapToGrid w:val="0"/>
                <w:sz w:val="22"/>
                <w:szCs w:val="22"/>
                <w:lang w:eastAsia="th-TH"/>
              </w:rPr>
            </w:pP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cs/>
                <w:lang w:eastAsia="th-TH"/>
              </w:rPr>
            </w:pP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Default="007E57F8" w:rsidP="001166EA">
            <w:pPr>
              <w:ind w:right="150"/>
              <w:jc w:val="right"/>
              <w:rPr>
                <w:rFonts w:ascii="Angsana New" w:eastAsia="Cordia New" w:hAnsi="Angsana New"/>
                <w:snapToGrid w:val="0"/>
                <w:sz w:val="22"/>
                <w:szCs w:val="22"/>
                <w:lang w:eastAsia="th-TH"/>
              </w:rPr>
            </w:pPr>
          </w:p>
        </w:tc>
      </w:tr>
      <w:tr w:rsidR="007E57F8" w:rsidRPr="00B0265F" w:rsidTr="001166EA">
        <w:trPr>
          <w:cantSplit/>
        </w:trPr>
        <w:tc>
          <w:tcPr>
            <w:tcW w:w="3180" w:type="dxa"/>
          </w:tcPr>
          <w:p w:rsidR="007E57F8" w:rsidRDefault="007E57F8" w:rsidP="001166EA">
            <w:pPr>
              <w:numPr>
                <w:ilvl w:val="0"/>
                <w:numId w:val="1"/>
              </w:numPr>
              <w:ind w:hanging="135"/>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Cost</w:t>
            </w:r>
          </w:p>
        </w:tc>
        <w:tc>
          <w:tcPr>
            <w:tcW w:w="1350" w:type="dxa"/>
            <w:shd w:val="clear" w:color="auto" w:fill="auto"/>
          </w:tcPr>
          <w:p w:rsidR="007E57F8" w:rsidRDefault="007E57F8" w:rsidP="001166EA">
            <w:pPr>
              <w:ind w:left="-37"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2</w:t>
            </w:r>
            <w:r>
              <w:rPr>
                <w:rFonts w:ascii="Angsana New" w:eastAsia="Cordia New" w:hAnsi="Angsana New"/>
                <w:snapToGrid w:val="0"/>
                <w:sz w:val="22"/>
                <w:szCs w:val="22"/>
                <w:lang w:eastAsia="th-TH"/>
              </w:rPr>
              <w:t>4,789,127.56)</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Default="007E57F8" w:rsidP="001166EA">
            <w:pPr>
              <w:ind w:left="-37"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1</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629</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780.70</w:t>
            </w:r>
            <w:r>
              <w:rPr>
                <w:rFonts w:ascii="Angsana New" w:eastAsia="Cordia New" w:hAnsi="Angsana New"/>
                <w:snapToGrid w:val="0"/>
                <w:sz w:val="22"/>
                <w:szCs w:val="22"/>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Default="007E57F8" w:rsidP="001166EA">
            <w:pPr>
              <w:ind w:left="-37"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79</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502</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253.91</w:t>
            </w:r>
            <w:r>
              <w:rPr>
                <w:rFonts w:ascii="Angsana New" w:eastAsia="Cordia New" w:hAnsi="Angsana New"/>
                <w:snapToGrid w:val="0"/>
                <w:sz w:val="22"/>
                <w:szCs w:val="22"/>
                <w:lang w:eastAsia="th-TH"/>
              </w:rPr>
              <w:t>)</w:t>
            </w: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(105,921,162.17)</w:t>
            </w:r>
          </w:p>
        </w:tc>
      </w:tr>
      <w:tr w:rsidR="007E57F8" w:rsidRPr="00B0265F" w:rsidTr="001166EA">
        <w:trPr>
          <w:cantSplit/>
        </w:trPr>
        <w:tc>
          <w:tcPr>
            <w:tcW w:w="3180" w:type="dxa"/>
          </w:tcPr>
          <w:p w:rsidR="007E57F8" w:rsidRDefault="007E57F8" w:rsidP="001166EA">
            <w:pPr>
              <w:numPr>
                <w:ilvl w:val="0"/>
                <w:numId w:val="1"/>
              </w:numPr>
              <w:ind w:hanging="135"/>
              <w:rPr>
                <w:rFonts w:ascii="Angsana New" w:eastAsia="Cordia New" w:hAnsi="Angsana New"/>
                <w:snapToGrid w:val="0"/>
                <w:color w:val="000000"/>
                <w:sz w:val="22"/>
                <w:szCs w:val="22"/>
                <w:cs/>
                <w:lang w:eastAsia="th-TH"/>
              </w:rPr>
            </w:pP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7E57F8" w:rsidRDefault="007E57F8" w:rsidP="001166EA">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Default="007E57F8" w:rsidP="001166EA">
            <w:pPr>
              <w:ind w:left="-37" w:right="15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983</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999.19</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Default="007E57F8" w:rsidP="001166EA">
            <w:pPr>
              <w:ind w:left="-37" w:right="6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25</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319</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507.23</w:t>
            </w: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26,303,506.42</w:t>
            </w:r>
          </w:p>
        </w:tc>
      </w:tr>
      <w:tr w:rsidR="007E57F8" w:rsidRPr="00B0265F" w:rsidTr="001166EA">
        <w:trPr>
          <w:cantSplit/>
        </w:trPr>
        <w:tc>
          <w:tcPr>
            <w:tcW w:w="3180" w:type="dxa"/>
          </w:tcPr>
          <w:p w:rsidR="007E57F8" w:rsidRDefault="007E57F8" w:rsidP="001166EA">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out</w:t>
            </w:r>
            <w:r w:rsidRPr="005256FD">
              <w:rPr>
                <w:rFonts w:ascii="Angsana New" w:eastAsia="Brush Script MT" w:hAnsi="Angsana New"/>
                <w:sz w:val="22"/>
                <w:szCs w:val="22"/>
              </w:rPr>
              <w:t xml:space="preserve"> Revaluation of Land</w:t>
            </w:r>
          </w:p>
        </w:tc>
        <w:tc>
          <w:tcPr>
            <w:tcW w:w="1350" w:type="dxa"/>
            <w:shd w:val="clear" w:color="auto" w:fill="auto"/>
          </w:tcPr>
          <w:p w:rsidR="007E57F8" w:rsidRDefault="007E57F8" w:rsidP="001166EA">
            <w:pPr>
              <w:ind w:left="-37"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31</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690</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443.51</w:t>
            </w:r>
            <w:r>
              <w:rPr>
                <w:rFonts w:ascii="Angsana New" w:eastAsia="Cordia New" w:hAnsi="Angsana New"/>
                <w:snapToGrid w:val="0"/>
                <w:sz w:val="22"/>
                <w:szCs w:val="22"/>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(31,690,443.51)</w:t>
            </w:r>
          </w:p>
        </w:tc>
      </w:tr>
      <w:tr w:rsidR="007E57F8" w:rsidRPr="00B0265F" w:rsidTr="001166EA">
        <w:trPr>
          <w:cantSplit/>
        </w:trPr>
        <w:tc>
          <w:tcPr>
            <w:tcW w:w="3180" w:type="dxa"/>
          </w:tcPr>
          <w:p w:rsidR="007E57F8" w:rsidRPr="005256FD" w:rsidRDefault="007E57F8" w:rsidP="001166EA">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r w:rsidRPr="005256FD">
              <w:rPr>
                <w:rFonts w:ascii="Angsana New" w:eastAsia="Cordia New" w:hAnsi="Angsana New"/>
                <w:snapToGrid w:val="0"/>
                <w:color w:val="000000"/>
                <w:sz w:val="22"/>
                <w:szCs w:val="22"/>
                <w:cs/>
                <w:lang w:eastAsia="th-TH"/>
              </w:rPr>
              <w:t xml:space="preserve">   -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181,329,476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80</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857,626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72</w:t>
            </w:r>
            <w:r w:rsidRPr="00CA77D5">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276,743</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72</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5,625,944</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97</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921,557</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98</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189,011,350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19</w:t>
            </w:r>
            <w:r w:rsidRPr="00CA77D5">
              <w:rPr>
                <w:rFonts w:ascii="Angsana New" w:eastAsia="Cordia New" w:hAnsi="Angsana New"/>
                <w:snapToGrid w:val="0"/>
                <w:sz w:val="22"/>
                <w:szCs w:val="22"/>
                <w:cs/>
                <w:lang w:eastAsia="th-TH"/>
              </w:rPr>
              <w:t>)</w:t>
            </w:r>
          </w:p>
        </w:tc>
      </w:tr>
      <w:tr w:rsidR="007E57F8" w:rsidRPr="00B0265F" w:rsidTr="001166EA">
        <w:trPr>
          <w:cantSplit/>
        </w:trPr>
        <w:tc>
          <w:tcPr>
            <w:tcW w:w="3180" w:type="dxa"/>
          </w:tcPr>
          <w:p w:rsidR="007E57F8" w:rsidRPr="005256FD" w:rsidRDefault="007E57F8" w:rsidP="001166EA">
            <w:pPr>
              <w:ind w:left="1170" w:right="-30"/>
              <w:jc w:val="left"/>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Depreciation</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49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w:t>
            </w:r>
            <w:r w:rsidRPr="00CA77D5">
              <w:rPr>
                <w:rFonts w:ascii="Angsana New" w:eastAsia="Cordia New" w:hAnsi="Angsana New"/>
                <w:snapToGrid w:val="0"/>
                <w:sz w:val="22"/>
                <w:szCs w:val="22"/>
                <w:cs/>
                <w:lang w:eastAsia="th-TH"/>
              </w:rPr>
              <w:t>7</w:t>
            </w:r>
            <w:r w:rsidRPr="00CA77D5">
              <w:rPr>
                <w:rFonts w:ascii="Angsana New" w:eastAsia="Cordia New" w:hAnsi="Angsana New"/>
                <w:snapToGrid w:val="0"/>
                <w:sz w:val="22"/>
                <w:szCs w:val="22"/>
                <w:lang w:eastAsia="th-TH"/>
              </w:rPr>
              <w:t>0,26</w:t>
            </w:r>
            <w:r w:rsidRPr="00CA77D5">
              <w:rPr>
                <w:rFonts w:ascii="Angsana New" w:eastAsia="Cordia New" w:hAnsi="Angsana New"/>
                <w:snapToGrid w:val="0"/>
                <w:sz w:val="22"/>
                <w:szCs w:val="22"/>
                <w:cs/>
                <w:lang w:eastAsia="th-TH"/>
              </w:rPr>
              <w:t>1.95</w:t>
            </w:r>
          </w:p>
        </w:tc>
        <w:tc>
          <w:tcPr>
            <w:tcW w:w="9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708,980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74</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269,312</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63</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2,153,</w:t>
            </w:r>
            <w:r w:rsidRPr="00CA77D5">
              <w:rPr>
                <w:rFonts w:ascii="Angsana New" w:eastAsia="Cordia New" w:hAnsi="Angsana New"/>
                <w:snapToGrid w:val="0"/>
                <w:sz w:val="22"/>
                <w:szCs w:val="22"/>
                <w:cs/>
                <w:lang w:eastAsia="th-TH"/>
              </w:rPr>
              <w:t>6</w:t>
            </w:r>
            <w:r w:rsidRPr="00CA77D5">
              <w:rPr>
                <w:rFonts w:ascii="Angsana New" w:eastAsia="Cordia New" w:hAnsi="Angsana New"/>
                <w:snapToGrid w:val="0"/>
                <w:sz w:val="22"/>
                <w:szCs w:val="22"/>
                <w:lang w:eastAsia="th-TH"/>
              </w:rPr>
              <w:t>32</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37</w:t>
            </w:r>
          </w:p>
        </w:tc>
        <w:tc>
          <w:tcPr>
            <w:tcW w:w="80" w:type="dxa"/>
            <w:shd w:val="clear" w:color="auto" w:fill="auto"/>
          </w:tcPr>
          <w:p w:rsidR="007E57F8" w:rsidRPr="00CA77D5" w:rsidRDefault="007E57F8" w:rsidP="001166EA">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53,102,187</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69</w:t>
            </w:r>
          </w:p>
        </w:tc>
      </w:tr>
      <w:tr w:rsidR="007E57F8" w:rsidRPr="00B0265F" w:rsidTr="001166EA">
        <w:trPr>
          <w:cantSplit/>
        </w:trPr>
        <w:tc>
          <w:tcPr>
            <w:tcW w:w="3180" w:type="dxa"/>
          </w:tcPr>
          <w:p w:rsidR="007E57F8" w:rsidRPr="005256FD" w:rsidRDefault="007E57F8" w:rsidP="001166EA">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5,278,3</w:t>
            </w:r>
            <w:r w:rsidRPr="00CA77D5">
              <w:rPr>
                <w:rFonts w:ascii="Angsana New" w:eastAsia="Cordia New" w:hAnsi="Angsana New"/>
                <w:snapToGrid w:val="0"/>
                <w:sz w:val="22"/>
                <w:szCs w:val="22"/>
                <w:cs/>
                <w:lang w:eastAsia="th-TH"/>
              </w:rPr>
              <w:t>93.</w:t>
            </w:r>
            <w:r w:rsidRPr="00CA77D5">
              <w:rPr>
                <w:rFonts w:ascii="Angsana New" w:eastAsia="Cordia New" w:hAnsi="Angsana New"/>
                <w:snapToGrid w:val="0"/>
                <w:sz w:val="22"/>
                <w:szCs w:val="22"/>
                <w:lang w:eastAsia="th-TH"/>
              </w:rPr>
              <w:t>19</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448,759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3</w:t>
            </w:r>
            <w:r w:rsidRPr="00CA77D5">
              <w:rPr>
                <w:rFonts w:ascii="Angsana New" w:eastAsia="Cordia New" w:hAnsi="Angsana New"/>
                <w:snapToGrid w:val="0"/>
                <w:sz w:val="22"/>
                <w:szCs w:val="22"/>
                <w:cs/>
                <w:lang w:eastAsia="th-TH"/>
              </w:rPr>
              <w:t>5)</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5,727,152</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w:t>
            </w:r>
            <w:r w:rsidRPr="00CA77D5">
              <w:rPr>
                <w:rFonts w:ascii="Angsana New" w:eastAsia="Cordia New" w:hAnsi="Angsana New"/>
                <w:snapToGrid w:val="0"/>
                <w:sz w:val="22"/>
                <w:szCs w:val="22"/>
                <w:cs/>
                <w:lang w:eastAsia="th-TH"/>
              </w:rPr>
              <w:t>4)</w:t>
            </w:r>
          </w:p>
        </w:tc>
      </w:tr>
      <w:tr w:rsidR="007E57F8" w:rsidRPr="00B0265F" w:rsidTr="001166EA">
        <w:trPr>
          <w:cantSplit/>
        </w:trPr>
        <w:tc>
          <w:tcPr>
            <w:tcW w:w="3180" w:type="dxa"/>
          </w:tcPr>
          <w:p w:rsidR="007E57F8" w:rsidRPr="005256FD" w:rsidRDefault="007E57F8" w:rsidP="001166EA">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5,278,357</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19</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432,34</w:t>
            </w:r>
            <w:r w:rsidRPr="00CA77D5">
              <w:rPr>
                <w:rFonts w:ascii="Angsana New" w:eastAsia="Cordia New" w:hAnsi="Angsana New"/>
                <w:snapToGrid w:val="0"/>
                <w:sz w:val="22"/>
                <w:szCs w:val="22"/>
                <w:cs/>
                <w:lang w:eastAsia="th-TH"/>
              </w:rPr>
              <w:t>0.</w:t>
            </w:r>
            <w:r w:rsidRPr="00CA77D5">
              <w:rPr>
                <w:rFonts w:ascii="Angsana New" w:eastAsia="Cordia New" w:hAnsi="Angsana New"/>
                <w:snapToGrid w:val="0"/>
                <w:sz w:val="22"/>
                <w:szCs w:val="22"/>
                <w:lang w:eastAsia="th-TH"/>
              </w:rPr>
              <w:t>65</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5,7</w:t>
            </w:r>
            <w:r w:rsidRPr="00CA77D5">
              <w:rPr>
                <w:rFonts w:ascii="Angsana New" w:eastAsia="Cordia New" w:hAnsi="Angsana New"/>
                <w:snapToGrid w:val="0"/>
                <w:sz w:val="22"/>
                <w:szCs w:val="22"/>
                <w:cs/>
                <w:lang w:eastAsia="th-TH"/>
              </w:rPr>
              <w:t>10</w:t>
            </w:r>
            <w:r w:rsidRPr="00CA77D5">
              <w:rPr>
                <w:rFonts w:ascii="Angsana New" w:eastAsia="Cordia New" w:hAnsi="Angsana New"/>
                <w:snapToGrid w:val="0"/>
                <w:sz w:val="22"/>
                <w:szCs w:val="22"/>
                <w:lang w:eastAsia="th-TH"/>
              </w:rPr>
              <w:t>,</w:t>
            </w:r>
            <w:r w:rsidRPr="00CA77D5">
              <w:rPr>
                <w:rFonts w:ascii="Angsana New" w:eastAsia="Cordia New" w:hAnsi="Angsana New"/>
                <w:snapToGrid w:val="0"/>
                <w:sz w:val="22"/>
                <w:szCs w:val="22"/>
                <w:cs/>
                <w:lang w:eastAsia="th-TH"/>
              </w:rPr>
              <w:t>697.84</w:t>
            </w:r>
          </w:p>
        </w:tc>
      </w:tr>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2,558,302</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44</w:t>
            </w:r>
            <w:r w:rsidRPr="00CA77D5">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3,386,834</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99</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20,615,550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58</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1,934,778</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99</w:t>
            </w:r>
            <w:r w:rsidRPr="00CA77D5">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395,875</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26</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1,025,569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55</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29,916,911</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81</w:t>
            </w:r>
            <w:r w:rsidRPr="00CA77D5">
              <w:rPr>
                <w:rFonts w:ascii="Angsana New" w:eastAsia="Cordia New" w:hAnsi="Angsana New"/>
                <w:snapToGrid w:val="0"/>
                <w:sz w:val="22"/>
                <w:szCs w:val="22"/>
                <w:cs/>
                <w:lang w:eastAsia="th-TH"/>
              </w:rPr>
              <w:t>)</w:t>
            </w:r>
          </w:p>
        </w:tc>
      </w:tr>
      <w:tr w:rsidR="007E57F8" w:rsidRPr="00B0265F" w:rsidTr="001166EA">
        <w:trPr>
          <w:cantSplit/>
        </w:trPr>
        <w:tc>
          <w:tcPr>
            <w:tcW w:w="3180" w:type="dxa"/>
          </w:tcPr>
          <w:p w:rsidR="007E57F8" w:rsidRPr="00B0265F" w:rsidRDefault="007E57F8" w:rsidP="001166EA">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w:t>
            </w:r>
            <w:r w:rsidRPr="00CA77D5">
              <w:rPr>
                <w:rFonts w:ascii="Angsana New" w:eastAsia="Cordia New" w:hAnsi="Angsana New"/>
                <w:b/>
                <w:bCs/>
                <w:snapToGrid w:val="0"/>
                <w:sz w:val="22"/>
                <w:szCs w:val="22"/>
                <w:cs/>
                <w:lang w:eastAsia="th-TH"/>
              </w:rPr>
              <w:t>0</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cs/>
                <w:lang w:eastAsia="th-TH"/>
              </w:rPr>
              <w:t>3</w:t>
            </w:r>
            <w:r>
              <w:rPr>
                <w:rFonts w:ascii="Angsana New" w:eastAsia="Cordia New" w:hAnsi="Angsana New"/>
                <w:b/>
                <w:bCs/>
                <w:snapToGrid w:val="0"/>
                <w:sz w:val="22"/>
                <w:szCs w:val="22"/>
                <w:lang w:eastAsia="th-TH"/>
              </w:rPr>
              <w:t>3</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393</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301</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67</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91,557,116</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52</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cs/>
                <w:lang w:eastAsia="th-TH"/>
              </w:rPr>
            </w:pPr>
            <w:r w:rsidRPr="00CA77D5">
              <w:rPr>
                <w:rFonts w:ascii="Angsana New" w:eastAsia="Cordia New" w:hAnsi="Angsana New"/>
                <w:b/>
                <w:bCs/>
                <w:snapToGrid w:val="0"/>
                <w:sz w:val="22"/>
                <w:szCs w:val="22"/>
                <w:lang w:eastAsia="th-TH"/>
              </w:rPr>
              <w:t>1,028,155,431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48</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2,487,28</w:t>
            </w:r>
            <w:r w:rsidRPr="00CA77D5">
              <w:rPr>
                <w:rFonts w:ascii="Angsana New" w:eastAsia="Cordia New" w:hAnsi="Angsana New"/>
                <w:b/>
                <w:bCs/>
                <w:snapToGrid w:val="0"/>
                <w:sz w:val="22"/>
                <w:szCs w:val="22"/>
                <w:cs/>
                <w:lang w:eastAsia="th-TH"/>
              </w:rPr>
              <w:t>6.18</w:t>
            </w:r>
          </w:p>
        </w:tc>
        <w:tc>
          <w:tcPr>
            <w:tcW w:w="116"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508,400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8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47,949,911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99</w:t>
            </w:r>
          </w:p>
        </w:tc>
        <w:tc>
          <w:tcPr>
            <w:tcW w:w="80" w:type="dxa"/>
            <w:shd w:val="clear" w:color="auto" w:fill="auto"/>
          </w:tcPr>
          <w:p w:rsidR="007E57F8" w:rsidRPr="00CA77D5"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198,500,430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80" w:type="dxa"/>
            <w:shd w:val="clear" w:color="auto" w:fill="auto"/>
          </w:tcPr>
          <w:p w:rsidR="007E57F8" w:rsidRPr="00CA77D5" w:rsidRDefault="007E57F8" w:rsidP="001166EA">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1,767,432</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307</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15</w:t>
            </w:r>
          </w:p>
        </w:tc>
      </w:tr>
      <w:tr w:rsidR="007E57F8" w:rsidRPr="00B0265F" w:rsidTr="001166EA">
        <w:trPr>
          <w:cantSplit/>
        </w:trPr>
        <w:tc>
          <w:tcPr>
            <w:tcW w:w="3180" w:type="dxa"/>
          </w:tcPr>
          <w:p w:rsidR="007E57F8" w:rsidRDefault="007E57F8" w:rsidP="001166EA">
            <w:r w:rsidRPr="005256FD">
              <w:rPr>
                <w:rFonts w:ascii="Angsana New" w:hAnsi="Angsana New"/>
                <w:b/>
                <w:bCs/>
                <w:spacing w:val="1"/>
                <w:sz w:val="22"/>
                <w:szCs w:val="22"/>
              </w:rPr>
              <w:t>As at 31 December 201</w:t>
            </w:r>
            <w:r>
              <w:rPr>
                <w:rFonts w:ascii="Angsana New" w:hAnsi="Angsana New"/>
                <w:b/>
                <w:bCs/>
                <w:spacing w:val="1"/>
                <w:sz w:val="22"/>
                <w:szCs w:val="22"/>
              </w:rPr>
              <w:t>5</w:t>
            </w:r>
          </w:p>
        </w:tc>
        <w:tc>
          <w:tcPr>
            <w:tcW w:w="1350" w:type="dxa"/>
            <w:tcBorders>
              <w:top w:val="double" w:sz="4" w:space="0" w:color="auto"/>
            </w:tcBorders>
            <w:shd w:val="clear" w:color="auto" w:fill="auto"/>
          </w:tcPr>
          <w:p w:rsidR="007E57F8" w:rsidRPr="00B0265F" w:rsidRDefault="007E57F8" w:rsidP="001166EA">
            <w:pPr>
              <w:ind w:right="150"/>
              <w:jc w:val="right"/>
              <w:rPr>
                <w:rFonts w:ascii="Angsana New" w:eastAsia="Cordia New" w:hAnsi="Angsana New"/>
                <w:snapToGrid w:val="0"/>
                <w:sz w:val="22"/>
                <w:szCs w:val="22"/>
                <w:lang w:eastAsia="th-TH"/>
              </w:rPr>
            </w:pPr>
          </w:p>
        </w:tc>
        <w:tc>
          <w:tcPr>
            <w:tcW w:w="91" w:type="dxa"/>
            <w:shd w:val="clear" w:color="auto" w:fill="auto"/>
          </w:tcPr>
          <w:p w:rsidR="007E57F8" w:rsidRPr="00B0265F" w:rsidRDefault="007E57F8" w:rsidP="001166EA">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7E57F8" w:rsidRPr="00B0265F" w:rsidRDefault="007E57F8" w:rsidP="001166EA">
            <w:pPr>
              <w:ind w:right="150"/>
              <w:jc w:val="right"/>
              <w:rPr>
                <w:rFonts w:ascii="Angsana New" w:eastAsia="Cordia New" w:hAnsi="Angsana New"/>
                <w:snapToGrid w:val="0"/>
                <w:sz w:val="22"/>
                <w:szCs w:val="22"/>
                <w:lang w:eastAsia="th-TH"/>
              </w:rPr>
            </w:pPr>
          </w:p>
        </w:tc>
        <w:tc>
          <w:tcPr>
            <w:tcW w:w="91" w:type="dxa"/>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shd w:val="clear" w:color="auto" w:fill="auto"/>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sz w:val="22"/>
                <w:szCs w:val="22"/>
                <w:lang w:eastAsia="th-TH"/>
              </w:rPr>
            </w:pPr>
          </w:p>
        </w:tc>
        <w:tc>
          <w:tcPr>
            <w:tcW w:w="90" w:type="dxa"/>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16" w:type="dxa"/>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shd w:val="clear" w:color="auto" w:fill="auto"/>
          </w:tcPr>
          <w:p w:rsidR="007E57F8" w:rsidRPr="00B0265F" w:rsidRDefault="007E57F8" w:rsidP="001166EA">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7E57F8" w:rsidRPr="00B0265F" w:rsidRDefault="007E57F8" w:rsidP="001166EA">
            <w:pPr>
              <w:ind w:right="60"/>
              <w:jc w:val="right"/>
              <w:rPr>
                <w:rFonts w:ascii="Angsana New" w:eastAsia="Cordia New" w:hAnsi="Angsana New"/>
                <w:snapToGrid w:val="0"/>
                <w:color w:val="000000"/>
                <w:sz w:val="22"/>
                <w:szCs w:val="22"/>
                <w:cs/>
                <w:lang w:eastAsia="th-TH"/>
              </w:rPr>
            </w:pPr>
          </w:p>
        </w:tc>
        <w:tc>
          <w:tcPr>
            <w:tcW w:w="80" w:type="dxa"/>
            <w:shd w:val="clear" w:color="auto" w:fill="auto"/>
          </w:tcPr>
          <w:p w:rsidR="007E57F8" w:rsidRPr="00B0265F" w:rsidRDefault="007E57F8" w:rsidP="001166EA">
            <w:pPr>
              <w:ind w:right="85"/>
              <w:jc w:val="right"/>
              <w:rPr>
                <w:rFonts w:ascii="Angsana New" w:eastAsia="Cordia New" w:hAnsi="Angsana New"/>
                <w:snapToGrid w:val="0"/>
                <w:sz w:val="22"/>
                <w:szCs w:val="22"/>
                <w:cs/>
                <w:lang w:eastAsia="th-TH"/>
              </w:rPr>
            </w:pPr>
          </w:p>
        </w:tc>
        <w:tc>
          <w:tcPr>
            <w:tcW w:w="1450" w:type="dxa"/>
            <w:tcBorders>
              <w:top w:val="double" w:sz="4" w:space="0" w:color="auto"/>
            </w:tcBorders>
            <w:shd w:val="clear" w:color="auto" w:fill="auto"/>
          </w:tcPr>
          <w:p w:rsidR="007E57F8" w:rsidRPr="00B0265F" w:rsidRDefault="007E57F8" w:rsidP="001166EA">
            <w:pPr>
              <w:ind w:right="150"/>
              <w:jc w:val="right"/>
              <w:rPr>
                <w:rFonts w:ascii="Angsana New" w:eastAsia="Cordia New" w:hAnsi="Angsana New"/>
                <w:snapToGrid w:val="0"/>
                <w:sz w:val="22"/>
                <w:szCs w:val="22"/>
                <w:cs/>
                <w:lang w:eastAsia="th-TH"/>
              </w:rPr>
            </w:pPr>
          </w:p>
        </w:tc>
      </w:tr>
      <w:tr w:rsidR="007E57F8" w:rsidRPr="00B0265F"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51,253,267</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w:t>
            </w:r>
            <w:r w:rsidRPr="00CA77D5">
              <w:rPr>
                <w:rFonts w:ascii="Angsana New" w:eastAsia="Cordia New" w:hAnsi="Angsana New"/>
                <w:snapToGrid w:val="0"/>
                <w:sz w:val="22"/>
                <w:szCs w:val="22"/>
                <w:lang w:eastAsia="th-TH"/>
              </w:rPr>
              <w:t>0</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129,079,378</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81</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1,165,137,981</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22</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23,038,029</w:t>
            </w:r>
            <w:r w:rsidRPr="00CA77D5">
              <w:rPr>
                <w:rFonts w:ascii="Angsana New" w:eastAsia="Cordia New" w:hAnsi="Angsana New"/>
                <w:snapToGrid w:val="0"/>
                <w:sz w:val="22"/>
                <w:szCs w:val="22"/>
                <w:cs/>
                <w:lang w:eastAsia="th-TH"/>
              </w:rPr>
              <w:t>.05</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3,125,326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28</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53,284,436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85</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198,500,430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19</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1,783,566</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445.14</w:t>
            </w:r>
          </w:p>
        </w:tc>
      </w:tr>
      <w:tr w:rsidR="007E57F8" w:rsidRPr="00B0265F"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shd w:val="clear" w:color="auto" w:fill="auto"/>
          </w:tcPr>
          <w:p w:rsidR="007E57F8" w:rsidRPr="00CA77D5" w:rsidRDefault="007E57F8" w:rsidP="001166E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rPr>
                <w:rFonts w:ascii="Angsana New" w:hAnsi="Angsana New"/>
                <w:sz w:val="22"/>
                <w:szCs w:val="22"/>
              </w:rPr>
            </w:pPr>
          </w:p>
        </w:tc>
        <w:tc>
          <w:tcPr>
            <w:tcW w:w="1450"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r>
      <w:tr w:rsidR="007E57F8" w:rsidRPr="00B0265F" w:rsidTr="001166EA">
        <w:trPr>
          <w:cantSplit/>
        </w:trPr>
        <w:tc>
          <w:tcPr>
            <w:tcW w:w="3180" w:type="dxa"/>
          </w:tcPr>
          <w:p w:rsidR="007E57F8" w:rsidRPr="005256FD" w:rsidRDefault="007E57F8" w:rsidP="001166EA">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7E57F8" w:rsidRPr="00CA77D5" w:rsidRDefault="007E57F8" w:rsidP="005129F6">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17,859,96</w:t>
            </w:r>
            <w:r w:rsidR="005129F6">
              <w:rPr>
                <w:rFonts w:ascii="Angsana New" w:eastAsia="Cordia New" w:hAnsi="Angsana New"/>
                <w:snapToGrid w:val="0"/>
                <w:sz w:val="22"/>
                <w:szCs w:val="22"/>
                <w:lang w:eastAsia="th-TH"/>
              </w:rPr>
              <w:t>5</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63</w:t>
            </w:r>
            <w:r w:rsidRPr="00CA77D5">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37,522,262</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29</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136,982,549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74</w:t>
            </w:r>
            <w:r w:rsidRPr="00CA77D5">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20,550,74</w:t>
            </w: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87</w:t>
            </w:r>
            <w:r w:rsidRPr="00CA77D5">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,616,926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09</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5,334,524</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86</w:t>
            </w:r>
            <w:r w:rsidRPr="00CA77D5">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220,866,971</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48</w:t>
            </w:r>
            <w:r w:rsidRPr="00CA77D5">
              <w:rPr>
                <w:rFonts w:ascii="Angsana New" w:eastAsia="Cordia New" w:hAnsi="Angsana New"/>
                <w:snapToGrid w:val="0"/>
                <w:sz w:val="22"/>
                <w:szCs w:val="22"/>
                <w:cs/>
                <w:lang w:eastAsia="th-TH"/>
              </w:rPr>
              <w:t>)</w:t>
            </w:r>
          </w:p>
        </w:tc>
      </w:tr>
      <w:tr w:rsidR="007E57F8" w:rsidRPr="00B0265F" w:rsidTr="001166EA">
        <w:trPr>
          <w:cantSplit/>
        </w:trPr>
        <w:tc>
          <w:tcPr>
            <w:tcW w:w="3180" w:type="dxa"/>
          </w:tcPr>
          <w:p w:rsidR="007E57F8" w:rsidRPr="005256FD" w:rsidRDefault="007E57F8" w:rsidP="001166EA">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33,393,301</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67</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91,557,116</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52</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cs/>
                <w:lang w:eastAsia="th-TH"/>
              </w:rPr>
            </w:pPr>
            <w:r w:rsidRPr="00CA77D5">
              <w:rPr>
                <w:rFonts w:ascii="Angsana New" w:eastAsia="Cordia New" w:hAnsi="Angsana New"/>
                <w:b/>
                <w:bCs/>
                <w:snapToGrid w:val="0"/>
                <w:sz w:val="22"/>
                <w:szCs w:val="22"/>
                <w:lang w:eastAsia="th-TH"/>
              </w:rPr>
              <w:t>1,028,155,431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48</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2,487,28</w:t>
            </w:r>
            <w:r w:rsidRPr="00CA77D5">
              <w:rPr>
                <w:rFonts w:ascii="Angsana New" w:eastAsia="Cordia New" w:hAnsi="Angsana New"/>
                <w:b/>
                <w:bCs/>
                <w:snapToGrid w:val="0"/>
                <w:sz w:val="22"/>
                <w:szCs w:val="22"/>
                <w:cs/>
                <w:lang w:eastAsia="th-TH"/>
              </w:rPr>
              <w:t>6.18</w:t>
            </w:r>
          </w:p>
        </w:tc>
        <w:tc>
          <w:tcPr>
            <w:tcW w:w="116"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508,400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8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47,949,911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99</w:t>
            </w:r>
          </w:p>
        </w:tc>
        <w:tc>
          <w:tcPr>
            <w:tcW w:w="80" w:type="dxa"/>
            <w:shd w:val="clear" w:color="auto" w:fill="auto"/>
          </w:tcPr>
          <w:p w:rsidR="007E57F8" w:rsidRPr="00CA77D5"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198,500,430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80" w:type="dxa"/>
            <w:shd w:val="clear" w:color="auto" w:fill="auto"/>
          </w:tcPr>
          <w:p w:rsidR="007E57F8" w:rsidRPr="00CA77D5" w:rsidRDefault="007E57F8" w:rsidP="001166EA">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1,767,432</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307</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15</w:t>
            </w:r>
          </w:p>
        </w:tc>
      </w:tr>
    </w:tbl>
    <w:tbl>
      <w:tblPr>
        <w:tblpPr w:leftFromText="180" w:rightFromText="180" w:vertAnchor="text" w:horzAnchor="margin" w:tblpX="-1350" w:tblpY="-64"/>
        <w:tblW w:w="16140"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80"/>
        <w:gridCol w:w="1360"/>
        <w:gridCol w:w="80"/>
        <w:gridCol w:w="1360"/>
        <w:gridCol w:w="90"/>
        <w:gridCol w:w="1440"/>
      </w:tblGrid>
      <w:tr w:rsidR="007E57F8" w:rsidRPr="00CA77D5" w:rsidTr="001166EA">
        <w:trPr>
          <w:cantSplit/>
        </w:trPr>
        <w:tc>
          <w:tcPr>
            <w:tcW w:w="3180" w:type="dxa"/>
          </w:tcPr>
          <w:p w:rsidR="007E57F8" w:rsidRPr="00CA77D5" w:rsidRDefault="007E57F8" w:rsidP="001166EA">
            <w:pPr>
              <w:jc w:val="center"/>
              <w:rPr>
                <w:rFonts w:ascii="Angsana New" w:eastAsia="Cordia New" w:hAnsi="Angsana New"/>
                <w:snapToGrid w:val="0"/>
                <w:color w:val="000000"/>
                <w:sz w:val="22"/>
                <w:szCs w:val="22"/>
                <w:u w:val="single"/>
                <w:cs/>
                <w:lang w:eastAsia="th-TH"/>
              </w:rPr>
            </w:pPr>
          </w:p>
        </w:tc>
        <w:tc>
          <w:tcPr>
            <w:tcW w:w="12960" w:type="dxa"/>
            <w:gridSpan w:val="17"/>
          </w:tcPr>
          <w:p w:rsidR="007E57F8" w:rsidRPr="00CA77D5" w:rsidRDefault="007E57F8" w:rsidP="001166EA">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7E57F8" w:rsidRPr="00CA77D5" w:rsidTr="001166EA">
        <w:trPr>
          <w:cantSplit/>
        </w:trPr>
        <w:tc>
          <w:tcPr>
            <w:tcW w:w="3180" w:type="dxa"/>
          </w:tcPr>
          <w:p w:rsidR="007E57F8" w:rsidRPr="00CA77D5"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vAlign w:val="bottom"/>
          </w:tcPr>
          <w:p w:rsidR="007E57F8" w:rsidRPr="004D40B9" w:rsidRDefault="007E57F8" w:rsidP="001166EA">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4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7E57F8" w:rsidRPr="00CA77D5" w:rsidTr="001166EA">
        <w:trPr>
          <w:cantSplit/>
        </w:trPr>
        <w:tc>
          <w:tcPr>
            <w:tcW w:w="3180" w:type="dxa"/>
          </w:tcPr>
          <w:p w:rsidR="007E57F8" w:rsidRPr="00CA77D5" w:rsidRDefault="007E57F8" w:rsidP="001166EA">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4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CA77D5" w:rsidTr="001166EA">
        <w:trPr>
          <w:cantSplit/>
        </w:trPr>
        <w:tc>
          <w:tcPr>
            <w:tcW w:w="3180" w:type="dxa"/>
          </w:tcPr>
          <w:p w:rsidR="007E57F8" w:rsidRPr="00CA77D5" w:rsidRDefault="007E57F8" w:rsidP="001166EA">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4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CA77D5" w:rsidTr="001166EA">
        <w:trPr>
          <w:cantSplit/>
        </w:trPr>
        <w:tc>
          <w:tcPr>
            <w:tcW w:w="3180" w:type="dxa"/>
          </w:tcPr>
          <w:p w:rsidR="007E57F8" w:rsidRPr="00CA77D5" w:rsidRDefault="007E57F8" w:rsidP="001166EA">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4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7E57F8" w:rsidRPr="00CA77D5" w:rsidTr="001166EA">
        <w:trPr>
          <w:cantSplit/>
        </w:trPr>
        <w:tc>
          <w:tcPr>
            <w:tcW w:w="3180" w:type="dxa"/>
          </w:tcPr>
          <w:p w:rsidR="007E57F8" w:rsidRDefault="007E57F8" w:rsidP="001166EA">
            <w:r w:rsidRPr="005256FD">
              <w:rPr>
                <w:rFonts w:ascii="Angsana New" w:hAnsi="Angsana New"/>
                <w:b/>
                <w:bCs/>
                <w:spacing w:val="1"/>
                <w:sz w:val="22"/>
                <w:szCs w:val="22"/>
              </w:rPr>
              <w:t>As at 31 December 201</w:t>
            </w:r>
            <w:r>
              <w:rPr>
                <w:rFonts w:ascii="Angsana New" w:hAnsi="Angsana New"/>
                <w:b/>
                <w:bCs/>
                <w:spacing w:val="1"/>
                <w:sz w:val="22"/>
                <w:szCs w:val="22"/>
              </w:rPr>
              <w:t>5</w:t>
            </w:r>
          </w:p>
        </w:tc>
        <w:tc>
          <w:tcPr>
            <w:tcW w:w="1350"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CA77D5" w:rsidRDefault="007E57F8"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7E57F8" w:rsidRPr="00CA77D5" w:rsidRDefault="007E57F8" w:rsidP="001166EA">
            <w:pPr>
              <w:ind w:right="112"/>
              <w:jc w:val="center"/>
              <w:rPr>
                <w:rFonts w:ascii="Angsana New" w:eastAsia="Cordia New" w:hAnsi="Angsana New"/>
                <w:snapToGrid w:val="0"/>
                <w:sz w:val="22"/>
                <w:szCs w:val="22"/>
                <w:lang w:eastAsia="th-TH"/>
              </w:rPr>
            </w:pPr>
          </w:p>
        </w:tc>
        <w:tc>
          <w:tcPr>
            <w:tcW w:w="90" w:type="dxa"/>
          </w:tcPr>
          <w:p w:rsidR="007E57F8" w:rsidRPr="00CA77D5" w:rsidRDefault="007E57F8" w:rsidP="001166EA">
            <w:pPr>
              <w:ind w:right="150"/>
              <w:jc w:val="center"/>
              <w:rPr>
                <w:rFonts w:ascii="Angsana New" w:eastAsia="Cordia New" w:hAnsi="Angsana New"/>
                <w:snapToGrid w:val="0"/>
                <w:sz w:val="22"/>
                <w:szCs w:val="22"/>
                <w:cs/>
                <w:lang w:eastAsia="th-TH"/>
              </w:rPr>
            </w:pPr>
          </w:p>
        </w:tc>
        <w:tc>
          <w:tcPr>
            <w:tcW w:w="1350" w:type="dxa"/>
          </w:tcPr>
          <w:p w:rsidR="007E57F8" w:rsidRPr="00CA77D5" w:rsidRDefault="007E57F8" w:rsidP="001166EA">
            <w:pPr>
              <w:ind w:right="150"/>
              <w:jc w:val="center"/>
              <w:rPr>
                <w:rFonts w:ascii="Angsana New" w:eastAsia="Cordia New" w:hAnsi="Angsana New"/>
                <w:snapToGrid w:val="0"/>
                <w:sz w:val="22"/>
                <w:szCs w:val="22"/>
                <w:cs/>
                <w:lang w:eastAsia="th-TH"/>
              </w:rPr>
            </w:pPr>
          </w:p>
        </w:tc>
        <w:tc>
          <w:tcPr>
            <w:tcW w:w="116" w:type="dxa"/>
          </w:tcPr>
          <w:p w:rsidR="007E57F8" w:rsidRPr="00CA77D5" w:rsidRDefault="007E57F8" w:rsidP="001166EA">
            <w:pPr>
              <w:ind w:right="150"/>
              <w:jc w:val="center"/>
              <w:rPr>
                <w:rFonts w:ascii="Angsana New" w:eastAsia="Cordia New" w:hAnsi="Angsana New"/>
                <w:snapToGrid w:val="0"/>
                <w:sz w:val="22"/>
                <w:szCs w:val="22"/>
                <w:cs/>
                <w:lang w:eastAsia="th-TH"/>
              </w:rPr>
            </w:pPr>
          </w:p>
        </w:tc>
        <w:tc>
          <w:tcPr>
            <w:tcW w:w="1324" w:type="dxa"/>
          </w:tcPr>
          <w:p w:rsidR="007E57F8" w:rsidRPr="00CA77D5" w:rsidRDefault="007E57F8" w:rsidP="001166EA">
            <w:pPr>
              <w:ind w:right="111"/>
              <w:jc w:val="right"/>
              <w:rPr>
                <w:rFonts w:ascii="Angsana New" w:eastAsia="Cordia New" w:hAnsi="Angsana New"/>
                <w:snapToGrid w:val="0"/>
                <w:sz w:val="22"/>
                <w:szCs w:val="22"/>
                <w:cs/>
                <w:lang w:eastAsia="th-TH"/>
              </w:rPr>
            </w:pPr>
          </w:p>
        </w:tc>
        <w:tc>
          <w:tcPr>
            <w:tcW w:w="80"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CA77D5" w:rsidRDefault="007E57F8" w:rsidP="001166EA">
            <w:pPr>
              <w:ind w:right="150"/>
              <w:jc w:val="center"/>
              <w:rPr>
                <w:rFonts w:ascii="Angsana New" w:eastAsia="Cordia New" w:hAnsi="Angsana New"/>
                <w:snapToGrid w:val="0"/>
                <w:sz w:val="22"/>
                <w:szCs w:val="22"/>
                <w:cs/>
                <w:lang w:eastAsia="th-TH"/>
              </w:rPr>
            </w:pPr>
          </w:p>
        </w:tc>
        <w:tc>
          <w:tcPr>
            <w:tcW w:w="80"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90"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440" w:type="dxa"/>
          </w:tcPr>
          <w:p w:rsidR="007E57F8" w:rsidRPr="00CA77D5" w:rsidRDefault="007E57F8" w:rsidP="001166EA">
            <w:pPr>
              <w:ind w:right="60"/>
              <w:jc w:val="right"/>
              <w:rPr>
                <w:rFonts w:ascii="Angsana New" w:eastAsia="Cordia New" w:hAnsi="Angsana New"/>
                <w:snapToGrid w:val="0"/>
                <w:sz w:val="22"/>
                <w:szCs w:val="22"/>
                <w:cs/>
                <w:lang w:eastAsia="th-TH"/>
              </w:rPr>
            </w:pPr>
          </w:p>
        </w:tc>
      </w:tr>
      <w:tr w:rsidR="007E57F8" w:rsidRPr="00CA77D5"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vAlign w:val="bottom"/>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51,253,267</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w:t>
            </w:r>
            <w:r w:rsidRPr="00CA77D5">
              <w:rPr>
                <w:rFonts w:ascii="Angsana New" w:eastAsia="Cordia New" w:hAnsi="Angsana New"/>
                <w:snapToGrid w:val="0"/>
                <w:sz w:val="22"/>
                <w:szCs w:val="22"/>
                <w:lang w:eastAsia="th-TH"/>
              </w:rPr>
              <w:t>0</w:t>
            </w:r>
          </w:p>
        </w:tc>
        <w:tc>
          <w:tcPr>
            <w:tcW w:w="91"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129,079,378</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81</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1,165,137,981</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22</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23,038,029</w:t>
            </w:r>
            <w:r w:rsidRPr="00CA77D5">
              <w:rPr>
                <w:rFonts w:ascii="Angsana New" w:eastAsia="Cordia New" w:hAnsi="Angsana New"/>
                <w:snapToGrid w:val="0"/>
                <w:sz w:val="22"/>
                <w:szCs w:val="22"/>
                <w:cs/>
                <w:lang w:eastAsia="th-TH"/>
              </w:rPr>
              <w:t>.05</w:t>
            </w:r>
          </w:p>
        </w:tc>
        <w:tc>
          <w:tcPr>
            <w:tcW w:w="116"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3,125,326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28</w:t>
            </w:r>
          </w:p>
        </w:tc>
        <w:tc>
          <w:tcPr>
            <w:tcW w:w="8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53,284,436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85</w:t>
            </w:r>
          </w:p>
        </w:tc>
        <w:tc>
          <w:tcPr>
            <w:tcW w:w="80" w:type="dxa"/>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198,500,430</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19</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440" w:type="dxa"/>
            <w:vAlign w:val="bottom"/>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1,783,566</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445.14</w:t>
            </w:r>
          </w:p>
        </w:tc>
      </w:tr>
      <w:tr w:rsidR="007E57F8" w:rsidRPr="00CA77D5"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tcPr>
          <w:p w:rsidR="007E57F8" w:rsidRPr="00CA77D5" w:rsidRDefault="007E57F8" w:rsidP="001166E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85"/>
              <w:rPr>
                <w:rFonts w:ascii="Angsana New" w:hAnsi="Angsana New"/>
                <w:sz w:val="22"/>
                <w:szCs w:val="22"/>
              </w:rPr>
            </w:pPr>
          </w:p>
        </w:tc>
        <w:tc>
          <w:tcPr>
            <w:tcW w:w="1440" w:type="dxa"/>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r>
      <w:tr w:rsidR="007E57F8" w:rsidRPr="00CA77D5" w:rsidTr="001166EA">
        <w:trPr>
          <w:cantSplit/>
        </w:trPr>
        <w:tc>
          <w:tcPr>
            <w:tcW w:w="3180" w:type="dxa"/>
          </w:tcPr>
          <w:p w:rsidR="007E57F8" w:rsidRPr="005256FD" w:rsidRDefault="007E57F8" w:rsidP="001166EA">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vAlign w:val="bottom"/>
          </w:tcPr>
          <w:p w:rsidR="007E57F8" w:rsidRPr="00CA77D5" w:rsidRDefault="007E57F8" w:rsidP="00E63ABD">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17,859,96</w:t>
            </w:r>
            <w:r w:rsidR="00E63ABD">
              <w:rPr>
                <w:rFonts w:ascii="Angsana New" w:eastAsia="Cordia New" w:hAnsi="Angsana New"/>
                <w:snapToGrid w:val="0"/>
                <w:sz w:val="22"/>
                <w:szCs w:val="22"/>
                <w:lang w:eastAsia="th-TH"/>
              </w:rPr>
              <w:t>5</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63</w:t>
            </w:r>
            <w:r w:rsidRPr="00CA77D5">
              <w:rPr>
                <w:rFonts w:ascii="Angsana New" w:eastAsia="Cordia New" w:hAnsi="Angsana New"/>
                <w:snapToGrid w:val="0"/>
                <w:sz w:val="22"/>
                <w:szCs w:val="22"/>
                <w:cs/>
                <w:lang w:eastAsia="th-TH"/>
              </w:rPr>
              <w:t>)</w:t>
            </w:r>
          </w:p>
        </w:tc>
        <w:tc>
          <w:tcPr>
            <w:tcW w:w="91"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37,522,262</w:t>
            </w: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29</w:t>
            </w:r>
            <w:r w:rsidRPr="00CA77D5">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136,982,549</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74</w:t>
            </w:r>
            <w:r w:rsidRPr="00CA77D5">
              <w:rPr>
                <w:rFonts w:ascii="Angsana New" w:eastAsia="Cordia New" w:hAnsi="Angsana New"/>
                <w:snapToGrid w:val="0"/>
                <w:sz w:val="22"/>
                <w:szCs w:val="22"/>
                <w:cs/>
                <w:lang w:eastAsia="th-TH"/>
              </w:rPr>
              <w:t>)</w:t>
            </w: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20,550,74</w:t>
            </w: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87</w:t>
            </w:r>
            <w:r w:rsidRPr="00CA77D5">
              <w:rPr>
                <w:rFonts w:ascii="Angsana New" w:eastAsia="Cordia New" w:hAnsi="Angsana New"/>
                <w:snapToGrid w:val="0"/>
                <w:sz w:val="22"/>
                <w:szCs w:val="22"/>
                <w:cs/>
                <w:lang w:eastAsia="th-TH"/>
              </w:rPr>
              <w:t>)</w:t>
            </w:r>
          </w:p>
        </w:tc>
        <w:tc>
          <w:tcPr>
            <w:tcW w:w="116"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,616,926</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09</w:t>
            </w:r>
            <w:r w:rsidRPr="00CA77D5">
              <w:rPr>
                <w:rFonts w:ascii="Angsana New" w:eastAsia="Cordia New" w:hAnsi="Angsana New"/>
                <w:snapToGrid w:val="0"/>
                <w:sz w:val="22"/>
                <w:szCs w:val="22"/>
                <w:cs/>
                <w:lang w:eastAsia="th-TH"/>
              </w:rPr>
              <w:t>)</w:t>
            </w:r>
          </w:p>
        </w:tc>
        <w:tc>
          <w:tcPr>
            <w:tcW w:w="8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vAlign w:val="bottom"/>
          </w:tcPr>
          <w:p w:rsidR="007E57F8" w:rsidRPr="00CA77D5" w:rsidRDefault="007E57F8" w:rsidP="001166EA">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5,334,524</w:t>
            </w: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86</w:t>
            </w:r>
            <w:r w:rsidRPr="00CA77D5">
              <w:rPr>
                <w:rFonts w:ascii="Angsana New" w:eastAsia="Cordia New" w:hAnsi="Angsana New"/>
                <w:snapToGrid w:val="0"/>
                <w:sz w:val="22"/>
                <w:szCs w:val="22"/>
                <w:cs/>
                <w:lang w:eastAsia="th-TH"/>
              </w:rPr>
              <w:t>)</w:t>
            </w:r>
          </w:p>
        </w:tc>
        <w:tc>
          <w:tcPr>
            <w:tcW w:w="80" w:type="dxa"/>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vAlign w:val="bottom"/>
          </w:tcPr>
          <w:p w:rsidR="007E57F8" w:rsidRPr="00CA77D5" w:rsidRDefault="007E57F8" w:rsidP="001166EA">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220,866,971</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48</w:t>
            </w:r>
            <w:r w:rsidRPr="00CA77D5">
              <w:rPr>
                <w:rFonts w:ascii="Angsana New" w:eastAsia="Cordia New" w:hAnsi="Angsana New"/>
                <w:snapToGrid w:val="0"/>
                <w:sz w:val="22"/>
                <w:szCs w:val="22"/>
                <w:cs/>
                <w:lang w:eastAsia="th-TH"/>
              </w:rPr>
              <w:t>)</w:t>
            </w:r>
          </w:p>
        </w:tc>
      </w:tr>
      <w:tr w:rsidR="007E57F8" w:rsidRPr="00CA77D5" w:rsidTr="001166EA">
        <w:trPr>
          <w:cantSplit/>
        </w:trPr>
        <w:tc>
          <w:tcPr>
            <w:tcW w:w="3180" w:type="dxa"/>
          </w:tcPr>
          <w:p w:rsidR="007E57F8" w:rsidRPr="005256FD" w:rsidRDefault="007E57F8" w:rsidP="001166EA">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tcBorders>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33,393,301</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67</w:t>
            </w:r>
          </w:p>
        </w:tc>
        <w:tc>
          <w:tcPr>
            <w:tcW w:w="91" w:type="dxa"/>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7E57F8" w:rsidRPr="00CA77D5"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91,557,116</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52</w:t>
            </w:r>
          </w:p>
        </w:tc>
        <w:tc>
          <w:tcPr>
            <w:tcW w:w="90" w:type="dxa"/>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7E57F8" w:rsidRPr="00CA77D5" w:rsidRDefault="007E57F8" w:rsidP="001166EA">
            <w:pPr>
              <w:ind w:right="60"/>
              <w:jc w:val="right"/>
              <w:rPr>
                <w:rFonts w:ascii="Angsana New" w:eastAsia="Cordia New" w:hAnsi="Angsana New"/>
                <w:b/>
                <w:bCs/>
                <w:snapToGrid w:val="0"/>
                <w:sz w:val="22"/>
                <w:szCs w:val="22"/>
                <w:cs/>
                <w:lang w:eastAsia="th-TH"/>
              </w:rPr>
            </w:pPr>
            <w:r w:rsidRPr="00CA77D5">
              <w:rPr>
                <w:rFonts w:ascii="Angsana New" w:eastAsia="Cordia New" w:hAnsi="Angsana New"/>
                <w:b/>
                <w:bCs/>
                <w:snapToGrid w:val="0"/>
                <w:sz w:val="22"/>
                <w:szCs w:val="22"/>
                <w:lang w:eastAsia="th-TH"/>
              </w:rPr>
              <w:t>1,028,155,431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48</w:t>
            </w:r>
          </w:p>
        </w:tc>
        <w:tc>
          <w:tcPr>
            <w:tcW w:w="90" w:type="dxa"/>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2,487,28</w:t>
            </w:r>
            <w:r w:rsidRPr="00CA77D5">
              <w:rPr>
                <w:rFonts w:ascii="Angsana New" w:eastAsia="Cordia New" w:hAnsi="Angsana New"/>
                <w:b/>
                <w:bCs/>
                <w:snapToGrid w:val="0"/>
                <w:sz w:val="22"/>
                <w:szCs w:val="22"/>
                <w:cs/>
                <w:lang w:eastAsia="th-TH"/>
              </w:rPr>
              <w:t>6.18</w:t>
            </w:r>
          </w:p>
        </w:tc>
        <w:tc>
          <w:tcPr>
            <w:tcW w:w="116" w:type="dxa"/>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508,400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80" w:type="dxa"/>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47,949,911</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99</w:t>
            </w:r>
          </w:p>
        </w:tc>
        <w:tc>
          <w:tcPr>
            <w:tcW w:w="80" w:type="dxa"/>
          </w:tcPr>
          <w:p w:rsidR="007E57F8" w:rsidRPr="00CA77D5"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7E57F8" w:rsidRPr="00CA77D5" w:rsidRDefault="007E57F8" w:rsidP="001166EA">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198,500,430</w:t>
            </w:r>
            <w:r w:rsidRPr="00CA77D5">
              <w:rPr>
                <w:rFonts w:ascii="Angsana New" w:eastAsia="Cordia New" w:hAnsi="Angsana New"/>
                <w:b/>
                <w:bCs/>
                <w:snapToGrid w:val="0"/>
                <w:sz w:val="22"/>
                <w:szCs w:val="22"/>
                <w:cs/>
                <w:lang w:eastAsia="th-TH"/>
              </w:rPr>
              <w:t>.</w:t>
            </w:r>
            <w:r w:rsidRPr="00CA77D5">
              <w:rPr>
                <w:rFonts w:ascii="Angsana New" w:eastAsia="Cordia New" w:hAnsi="Angsana New"/>
                <w:b/>
                <w:bCs/>
                <w:snapToGrid w:val="0"/>
                <w:sz w:val="22"/>
                <w:szCs w:val="22"/>
                <w:lang w:eastAsia="th-TH"/>
              </w:rPr>
              <w:t>19</w:t>
            </w:r>
          </w:p>
        </w:tc>
        <w:tc>
          <w:tcPr>
            <w:tcW w:w="90" w:type="dxa"/>
          </w:tcPr>
          <w:p w:rsidR="007E57F8" w:rsidRPr="00CA77D5" w:rsidRDefault="007E57F8" w:rsidP="001166EA">
            <w:pPr>
              <w:ind w:right="85"/>
              <w:jc w:val="right"/>
              <w:rPr>
                <w:rFonts w:ascii="Angsana New" w:eastAsia="Cordia New" w:hAnsi="Angsana New"/>
                <w:b/>
                <w:bCs/>
                <w:snapToGrid w:val="0"/>
                <w:sz w:val="22"/>
                <w:szCs w:val="22"/>
                <w:cs/>
                <w:lang w:eastAsia="th-TH"/>
              </w:rPr>
            </w:pPr>
          </w:p>
        </w:tc>
        <w:tc>
          <w:tcPr>
            <w:tcW w:w="1440" w:type="dxa"/>
            <w:tcBorders>
              <w:top w:val="single" w:sz="4" w:space="0" w:color="auto"/>
            </w:tcBorders>
            <w:vAlign w:val="bottom"/>
          </w:tcPr>
          <w:p w:rsidR="007E57F8" w:rsidRPr="00CA77D5"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1,767,432</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307</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15</w:t>
            </w:r>
          </w:p>
        </w:tc>
      </w:tr>
      <w:tr w:rsidR="007E57F8" w:rsidRPr="00CA77D5" w:rsidTr="001166EA">
        <w:trPr>
          <w:cantSplit/>
        </w:trPr>
        <w:tc>
          <w:tcPr>
            <w:tcW w:w="4530" w:type="dxa"/>
            <w:gridSpan w:val="2"/>
          </w:tcPr>
          <w:p w:rsidR="007E57F8" w:rsidRPr="00CA77D5" w:rsidRDefault="007E57F8" w:rsidP="007E57F8">
            <w:pPr>
              <w:ind w:left="270" w:hanging="270"/>
              <w:jc w:val="left"/>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Pr>
                <w:rFonts w:ascii="Angsana New" w:hAnsi="Angsana New"/>
                <w:b/>
                <w:bCs/>
                <w:spacing w:val="1"/>
                <w:sz w:val="22"/>
                <w:szCs w:val="22"/>
              </w:rPr>
              <w:t>6</w:t>
            </w:r>
          </w:p>
        </w:tc>
        <w:tc>
          <w:tcPr>
            <w:tcW w:w="91"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91" w:type="dxa"/>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BA2AEA"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CA77D5" w:rsidRDefault="007E57F8" w:rsidP="001166EA">
            <w:pPr>
              <w:ind w:right="150"/>
              <w:jc w:val="right"/>
              <w:rPr>
                <w:rFonts w:ascii="Angsana New" w:eastAsia="Cordia New" w:hAnsi="Angsana New"/>
                <w:snapToGrid w:val="0"/>
                <w:color w:val="000000"/>
                <w:sz w:val="22"/>
                <w:szCs w:val="22"/>
                <w:cs/>
                <w:lang w:eastAsia="th-TH"/>
              </w:rPr>
            </w:pPr>
          </w:p>
        </w:tc>
        <w:tc>
          <w:tcPr>
            <w:tcW w:w="135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16"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tcPr>
          <w:p w:rsidR="007E57F8" w:rsidRPr="006A6D5C"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tcPr>
          <w:p w:rsidR="007E57F8" w:rsidRPr="00CA77D5" w:rsidRDefault="007E57F8" w:rsidP="001166EA">
            <w:pPr>
              <w:tabs>
                <w:tab w:val="left" w:pos="1256"/>
              </w:tabs>
              <w:ind w:right="150"/>
              <w:jc w:val="right"/>
              <w:rPr>
                <w:rFonts w:ascii="Angsana New" w:eastAsia="Cordia New" w:hAnsi="Angsana New"/>
                <w:snapToGrid w:val="0"/>
                <w:sz w:val="22"/>
                <w:szCs w:val="22"/>
                <w:cs/>
                <w:lang w:eastAsia="th-TH"/>
              </w:rPr>
            </w:pPr>
          </w:p>
        </w:tc>
      </w:tr>
      <w:tr w:rsidR="007E57F8" w:rsidRPr="00CA77D5" w:rsidTr="001166EA">
        <w:trPr>
          <w:cantSplit/>
        </w:trPr>
        <w:tc>
          <w:tcPr>
            <w:tcW w:w="3180" w:type="dxa"/>
          </w:tcPr>
          <w:p w:rsidR="007E57F8" w:rsidRPr="00CA77D5" w:rsidRDefault="007E57F8" w:rsidP="001166EA">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BF04E7" w:rsidRDefault="007E57F8" w:rsidP="001166E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4,246</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371.09</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C52CD3" w:rsidRDefault="007E57F8" w:rsidP="001166E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lang w:eastAsia="th-TH"/>
              </w:rPr>
              <w:t>2,784,819.86</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1,749,000.00</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B2583E" w:rsidRDefault="007E57F8" w:rsidP="001166EA">
            <w:pPr>
              <w:ind w:right="60"/>
              <w:jc w:val="right"/>
              <w:rPr>
                <w:rFonts w:ascii="Angsana New" w:eastAsia="Cordia New" w:hAnsi="Angsana New"/>
                <w:snapToGrid w:val="0"/>
                <w:sz w:val="22"/>
                <w:szCs w:val="22"/>
                <w:lang w:eastAsia="th-TH"/>
              </w:rPr>
            </w:pPr>
            <w:r w:rsidRPr="00B2583E">
              <w:rPr>
                <w:rFonts w:ascii="Angsana New" w:eastAsia="Cordia New" w:hAnsi="Angsana New"/>
                <w:snapToGrid w:val="0"/>
                <w:sz w:val="22"/>
                <w:szCs w:val="22"/>
                <w:lang w:eastAsia="th-TH"/>
              </w:rPr>
              <w:t>25,348,794.30</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BD6E1E" w:rsidRDefault="007E57F8" w:rsidP="001166E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4</w:t>
            </w:r>
            <w:r>
              <w:rPr>
                <w:rFonts w:ascii="Angsana New" w:eastAsia="Cordia New" w:hAnsi="Angsana New"/>
                <w:snapToGrid w:val="0"/>
                <w:sz w:val="22"/>
                <w:szCs w:val="22"/>
                <w:lang w:eastAsia="th-TH"/>
              </w:rPr>
              <w:t>4</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128</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985.25</w:t>
            </w:r>
          </w:p>
        </w:tc>
      </w:tr>
      <w:tr w:rsidR="007E57F8" w:rsidRPr="00CA77D5" w:rsidTr="001166EA">
        <w:trPr>
          <w:cantSplit/>
        </w:trPr>
        <w:tc>
          <w:tcPr>
            <w:tcW w:w="3180" w:type="dxa"/>
          </w:tcPr>
          <w:p w:rsidR="007E57F8" w:rsidRPr="00CA77D5" w:rsidRDefault="007E57F8" w:rsidP="001166EA">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lang w:eastAsia="th-TH"/>
              </w:rPr>
              <w:t>480,000.00</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7E57F8" w:rsidRPr="00BF04E7"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2,018</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400.00</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52CD3" w:rsidRDefault="007E57F8" w:rsidP="001166EA">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lang w:eastAsia="th-TH"/>
              </w:rPr>
              <w:t>2,083,985.00</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B2583E"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582</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385.00)</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tcPr>
          <w:p w:rsidR="007E57F8" w:rsidRPr="00B2583E" w:rsidRDefault="007E57F8" w:rsidP="001166E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r>
      <w:tr w:rsidR="007E57F8" w:rsidRPr="00CA77D5" w:rsidTr="001166EA">
        <w:trPr>
          <w:cantSplit/>
        </w:trPr>
        <w:tc>
          <w:tcPr>
            <w:tcW w:w="3180" w:type="dxa"/>
          </w:tcPr>
          <w:p w:rsidR="007E57F8" w:rsidRDefault="007E57F8" w:rsidP="001166EA">
            <w:pPr>
              <w:tabs>
                <w:tab w:val="left" w:pos="126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BF04E7" w:rsidRDefault="007E57F8" w:rsidP="001166EA">
            <w:pPr>
              <w:ind w:left="-37" w:right="-30"/>
              <w:jc w:val="center"/>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w:t>
            </w:r>
          </w:p>
        </w:tc>
        <w:tc>
          <w:tcPr>
            <w:tcW w:w="9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7E57F8" w:rsidRPr="00C52CD3" w:rsidRDefault="007E57F8" w:rsidP="001166EA">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7E57F8" w:rsidRPr="00B2583E"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903</w:t>
            </w:r>
            <w:r w:rsidRPr="00B2583E">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lang w:eastAsia="th-TH"/>
              </w:rPr>
              <w:t>)</w:t>
            </w:r>
          </w:p>
        </w:tc>
        <w:tc>
          <w:tcPr>
            <w:tcW w:w="90" w:type="dxa"/>
            <w:shd w:val="clear" w:color="auto" w:fill="auto"/>
          </w:tcPr>
          <w:p w:rsidR="007E57F8" w:rsidRPr="00CA77D5" w:rsidRDefault="007E57F8" w:rsidP="001166EA">
            <w:pPr>
              <w:tabs>
                <w:tab w:val="left" w:pos="1291"/>
              </w:tabs>
              <w:ind w:right="85"/>
              <w:jc w:val="center"/>
              <w:rPr>
                <w:rFonts w:ascii="Angsana New" w:eastAsia="Cordia New" w:hAnsi="Angsana New"/>
                <w:snapToGrid w:val="0"/>
                <w:sz w:val="22"/>
                <w:szCs w:val="22"/>
                <w:cs/>
                <w:lang w:eastAsia="th-TH"/>
              </w:rPr>
            </w:pPr>
          </w:p>
        </w:tc>
        <w:tc>
          <w:tcPr>
            <w:tcW w:w="1440" w:type="dxa"/>
            <w:shd w:val="clear" w:color="auto" w:fill="auto"/>
            <w:vAlign w:val="bottom"/>
          </w:tcPr>
          <w:p w:rsidR="007E57F8" w:rsidRPr="00BD6E1E"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903</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lang w:eastAsia="th-TH"/>
              </w:rPr>
              <w:t>)</w:t>
            </w:r>
          </w:p>
        </w:tc>
      </w:tr>
      <w:tr w:rsidR="007E57F8" w:rsidRPr="00CA77D5" w:rsidTr="001166EA">
        <w:trPr>
          <w:cantSplit/>
        </w:trPr>
        <w:tc>
          <w:tcPr>
            <w:tcW w:w="3180" w:type="dxa"/>
          </w:tcPr>
          <w:p w:rsidR="007E57F8" w:rsidRPr="005256FD" w:rsidRDefault="007E57F8" w:rsidP="001166EA">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BF04E7" w:rsidRDefault="007E57F8" w:rsidP="001166E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10,542.00</w:t>
            </w:r>
            <w:r w:rsidRPr="00BF04E7">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52CD3" w:rsidRDefault="007E57F8" w:rsidP="001166E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sidRPr="00C52CD3">
              <w:rPr>
                <w:rFonts w:ascii="Angsana New" w:eastAsia="Cordia New" w:hAnsi="Angsana New"/>
                <w:snapToGrid w:val="0"/>
                <w:sz w:val="22"/>
                <w:szCs w:val="22"/>
                <w:lang w:eastAsia="th-TH"/>
              </w:rPr>
              <w:t>569,932.36</w:t>
            </w:r>
            <w:r w:rsidRPr="00C52CD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B2583E" w:rsidRDefault="007E57F8" w:rsidP="001166E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BD6E1E" w:rsidRDefault="007E57F8" w:rsidP="001166E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580,474.36</w:t>
            </w:r>
            <w:r w:rsidRPr="00BD6E1E">
              <w:rPr>
                <w:rFonts w:ascii="Angsana New" w:eastAsia="Cordia New" w:hAnsi="Angsana New"/>
                <w:snapToGrid w:val="0"/>
                <w:sz w:val="22"/>
                <w:szCs w:val="22"/>
                <w:cs/>
                <w:lang w:eastAsia="th-TH"/>
              </w:rPr>
              <w:t>)</w:t>
            </w:r>
          </w:p>
        </w:tc>
      </w:tr>
      <w:tr w:rsidR="007E57F8" w:rsidRPr="00CA77D5" w:rsidTr="001166EA">
        <w:trPr>
          <w:cantSplit/>
        </w:trPr>
        <w:tc>
          <w:tcPr>
            <w:tcW w:w="3180" w:type="dxa"/>
          </w:tcPr>
          <w:p w:rsidR="007E57F8" w:rsidRPr="005256FD" w:rsidRDefault="007E57F8" w:rsidP="001166EA">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BF04E7" w:rsidRDefault="007E57F8" w:rsidP="001166E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10,541.00</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52CD3"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560,708.99</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center"/>
              <w:rPr>
                <w:rFonts w:ascii="Angsana New" w:eastAsia="Cordia New" w:hAnsi="Angsana New"/>
                <w:snapToGrid w:val="0"/>
                <w:sz w:val="22"/>
                <w:szCs w:val="22"/>
                <w:cs/>
                <w:lang w:eastAsia="th-TH"/>
              </w:rPr>
            </w:pPr>
          </w:p>
        </w:tc>
        <w:tc>
          <w:tcPr>
            <w:tcW w:w="1360" w:type="dxa"/>
            <w:shd w:val="clear" w:color="auto" w:fill="auto"/>
          </w:tcPr>
          <w:p w:rsidR="007E57F8" w:rsidRPr="00B2583E" w:rsidRDefault="007E57F8" w:rsidP="001166E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BD6E1E" w:rsidRDefault="007E57F8" w:rsidP="001166E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571,249.99</w:t>
            </w:r>
          </w:p>
        </w:tc>
      </w:tr>
      <w:tr w:rsidR="007E57F8" w:rsidRPr="00CA77D5" w:rsidTr="001166EA">
        <w:trPr>
          <w:cantSplit/>
        </w:trPr>
        <w:tc>
          <w:tcPr>
            <w:tcW w:w="3180" w:type="dxa"/>
          </w:tcPr>
          <w:p w:rsidR="007E57F8" w:rsidRPr="00CA77D5" w:rsidRDefault="007E57F8" w:rsidP="001166EA">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106D08" w:rsidRDefault="007E57F8" w:rsidP="001166EA">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2,247</w:t>
            </w:r>
            <w:r w:rsidRPr="00106D08">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278.15</w:t>
            </w:r>
            <w:r w:rsidRPr="00106D08">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BA2AEA" w:rsidRDefault="007E57F8" w:rsidP="001166EA">
            <w:pPr>
              <w:ind w:right="60"/>
              <w:jc w:val="right"/>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107</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101.21</w:t>
            </w:r>
            <w:r w:rsidRPr="00BA2AEA">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BF04E7" w:rsidRDefault="007E57F8" w:rsidP="001166E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42,655,044.63</w:t>
            </w:r>
            <w:r w:rsidRPr="00BF04E7">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C52CD3" w:rsidRDefault="007E57F8" w:rsidP="001166E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1,353,207.66</w:t>
            </w:r>
            <w:r w:rsidRPr="00C52CD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6A6D5C" w:rsidRDefault="007E57F8" w:rsidP="001166E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645,573.64</w:t>
            </w:r>
            <w:r w:rsidRPr="006A6D5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FF25DC" w:rsidRDefault="007E57F8" w:rsidP="001166E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6,382,589.73</w:t>
            </w: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B2583E" w:rsidRDefault="007E57F8" w:rsidP="001166E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BD6E1E" w:rsidRDefault="007E57F8" w:rsidP="001166E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55,390,79</w:t>
            </w:r>
            <w:r>
              <w:rPr>
                <w:rFonts w:ascii="Angsana New" w:eastAsia="Cordia New" w:hAnsi="Angsana New"/>
                <w:snapToGrid w:val="0"/>
                <w:sz w:val="22"/>
                <w:szCs w:val="22"/>
                <w:lang w:eastAsia="th-TH"/>
              </w:rPr>
              <w:t>5.02</w:t>
            </w:r>
            <w:r w:rsidRPr="00BD6E1E">
              <w:rPr>
                <w:rFonts w:ascii="Angsana New" w:eastAsia="Cordia New" w:hAnsi="Angsana New"/>
                <w:snapToGrid w:val="0"/>
                <w:sz w:val="22"/>
                <w:szCs w:val="22"/>
                <w:cs/>
                <w:lang w:eastAsia="th-TH"/>
              </w:rPr>
              <w:t>)</w:t>
            </w:r>
          </w:p>
        </w:tc>
      </w:tr>
      <w:tr w:rsidR="007E57F8" w:rsidRPr="00CA77D5" w:rsidTr="001166EA">
        <w:trPr>
          <w:cantSplit/>
        </w:trPr>
        <w:tc>
          <w:tcPr>
            <w:tcW w:w="3180" w:type="dxa"/>
          </w:tcPr>
          <w:p w:rsidR="007E57F8" w:rsidRPr="00B0265F" w:rsidRDefault="007E57F8" w:rsidP="001166EA">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7E57F8" w:rsidRPr="00D369D0"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106D08" w:rsidRDefault="007E57F8" w:rsidP="001166EA">
            <w:pPr>
              <w:ind w:right="150"/>
              <w:jc w:val="right"/>
              <w:rPr>
                <w:rFonts w:ascii="Angsana New" w:eastAsia="Cordia New" w:hAnsi="Angsana New"/>
                <w:b/>
                <w:bCs/>
                <w:snapToGrid w:val="0"/>
                <w:sz w:val="22"/>
                <w:szCs w:val="22"/>
                <w:lang w:eastAsia="th-TH"/>
              </w:rPr>
            </w:pPr>
            <w:r w:rsidRPr="00106D08">
              <w:rPr>
                <w:rFonts w:ascii="Angsana New" w:eastAsia="Cordia New" w:hAnsi="Angsana New"/>
                <w:b/>
                <w:bCs/>
                <w:snapToGrid w:val="0"/>
                <w:sz w:val="22"/>
                <w:szCs w:val="22"/>
                <w:lang w:eastAsia="th-TH"/>
              </w:rPr>
              <w:t>3</w:t>
            </w:r>
            <w:r>
              <w:rPr>
                <w:rFonts w:ascii="Angsana New" w:eastAsia="Cordia New" w:hAnsi="Angsana New"/>
                <w:b/>
                <w:bCs/>
                <w:snapToGrid w:val="0"/>
                <w:sz w:val="22"/>
                <w:szCs w:val="22"/>
                <w:lang w:eastAsia="th-TH"/>
              </w:rPr>
              <w:t>1</w:t>
            </w:r>
            <w:r w:rsidRPr="00106D08">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626</w:t>
            </w:r>
            <w:r w:rsidRPr="00106D08">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023.52</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533230"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89,450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015.31</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BF04E7" w:rsidRDefault="007E57F8" w:rsidP="001166EA">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1,001,765,156.94</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C52CD3"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3,909,675.01</w:t>
            </w:r>
          </w:p>
        </w:tc>
        <w:tc>
          <w:tcPr>
            <w:tcW w:w="116"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7E57F8" w:rsidRPr="006A6D5C" w:rsidRDefault="007E57F8" w:rsidP="001166EA">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1,611,826.55</w:t>
            </w:r>
          </w:p>
        </w:tc>
        <w:tc>
          <w:tcPr>
            <w:tcW w:w="8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7E57F8" w:rsidRPr="00FF25DC" w:rsidRDefault="007E57F8" w:rsidP="001166EA">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43,651,307.26</w:t>
            </w:r>
          </w:p>
        </w:tc>
        <w:tc>
          <w:tcPr>
            <w:tcW w:w="80" w:type="dxa"/>
            <w:shd w:val="clear" w:color="auto" w:fill="auto"/>
          </w:tcPr>
          <w:p w:rsidR="007E57F8" w:rsidRPr="00CA77D5"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7E57F8" w:rsidRPr="00B2583E"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w:t>
            </w:r>
            <w:r>
              <w:rPr>
                <w:rFonts w:ascii="Angsana New" w:eastAsia="Cordia New" w:hAnsi="Angsana New" w:hint="cs"/>
                <w:b/>
                <w:bCs/>
                <w:snapToGrid w:val="0"/>
                <w:sz w:val="22"/>
                <w:szCs w:val="22"/>
                <w:cs/>
                <w:lang w:eastAsia="th-TH"/>
              </w:rPr>
              <w:t>9.25</w:t>
            </w:r>
          </w:p>
        </w:tc>
        <w:tc>
          <w:tcPr>
            <w:tcW w:w="90" w:type="dxa"/>
            <w:shd w:val="clear" w:color="auto" w:fill="auto"/>
          </w:tcPr>
          <w:p w:rsidR="007E57F8" w:rsidRPr="00CA77D5" w:rsidRDefault="007E57F8" w:rsidP="001166EA">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7E57F8" w:rsidRPr="00BD6E1E" w:rsidRDefault="007E57F8" w:rsidP="001166E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1,755</w:t>
            </w:r>
            <w:r w:rsidRPr="00BD6E1E">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257</w:t>
            </w:r>
            <w:r w:rsidRPr="00BD6E1E">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552.77</w:t>
            </w:r>
          </w:p>
        </w:tc>
      </w:tr>
      <w:tr w:rsidR="007E57F8" w:rsidRPr="00CA77D5" w:rsidTr="001166EA">
        <w:trPr>
          <w:cantSplit/>
        </w:trPr>
        <w:tc>
          <w:tcPr>
            <w:tcW w:w="3180" w:type="dxa"/>
          </w:tcPr>
          <w:p w:rsidR="007E57F8" w:rsidRDefault="007E57F8" w:rsidP="001166EA">
            <w:r w:rsidRPr="005256FD">
              <w:rPr>
                <w:rFonts w:ascii="Angsana New" w:hAnsi="Angsana New"/>
                <w:b/>
                <w:bCs/>
                <w:spacing w:val="1"/>
                <w:sz w:val="22"/>
                <w:szCs w:val="22"/>
              </w:rPr>
              <w:t>As at 31 December 201</w:t>
            </w:r>
            <w:r>
              <w:rPr>
                <w:rFonts w:ascii="Angsana New" w:hAnsi="Angsana New"/>
                <w:b/>
                <w:bCs/>
                <w:spacing w:val="1"/>
                <w:sz w:val="22"/>
                <w:szCs w:val="22"/>
              </w:rPr>
              <w:t>6</w:t>
            </w:r>
          </w:p>
        </w:tc>
        <w:tc>
          <w:tcPr>
            <w:tcW w:w="1350" w:type="dxa"/>
            <w:tcBorders>
              <w:top w:val="double" w:sz="4" w:space="0" w:color="auto"/>
            </w:tcBorders>
            <w:shd w:val="clear" w:color="auto" w:fill="auto"/>
          </w:tcPr>
          <w:p w:rsidR="007E57F8" w:rsidRPr="00D369D0" w:rsidRDefault="007E57F8" w:rsidP="001166EA">
            <w:pPr>
              <w:ind w:right="150"/>
              <w:jc w:val="right"/>
              <w:rPr>
                <w:rFonts w:ascii="Angsana New" w:eastAsia="Cordia New" w:hAnsi="Angsana New"/>
                <w:snapToGrid w:val="0"/>
                <w:sz w:val="22"/>
                <w:szCs w:val="22"/>
                <w:lang w:eastAsia="th-TH"/>
              </w:rPr>
            </w:pP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90" w:type="dxa"/>
            <w:shd w:val="clear" w:color="auto" w:fill="auto"/>
          </w:tcPr>
          <w:p w:rsidR="007E57F8" w:rsidRPr="00CA77D5" w:rsidRDefault="007E57F8" w:rsidP="001166EA">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7E57F8" w:rsidRPr="006A6D5C" w:rsidRDefault="007E57F8" w:rsidP="001166EA">
            <w:pPr>
              <w:ind w:right="60"/>
              <w:jc w:val="right"/>
              <w:rPr>
                <w:rFonts w:ascii="Angsana New" w:eastAsia="Cordia New" w:hAnsi="Angsana New"/>
                <w:snapToGrid w:val="0"/>
                <w:sz w:val="22"/>
                <w:szCs w:val="22"/>
                <w:cs/>
                <w:lang w:eastAsia="th-TH"/>
              </w:rPr>
            </w:pP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7E57F8" w:rsidRPr="00FF25DC" w:rsidRDefault="007E57F8" w:rsidP="001166EA">
            <w:pPr>
              <w:ind w:right="60"/>
              <w:jc w:val="right"/>
              <w:rPr>
                <w:rFonts w:ascii="Angsana New" w:eastAsia="Cordia New" w:hAnsi="Angsana New"/>
                <w:snapToGrid w:val="0"/>
                <w:sz w:val="22"/>
                <w:szCs w:val="22"/>
                <w:cs/>
                <w:lang w:eastAsia="th-TH"/>
              </w:rPr>
            </w:pP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7E57F8" w:rsidRPr="00B2583E" w:rsidRDefault="007E57F8" w:rsidP="001166EA">
            <w:pPr>
              <w:ind w:right="60"/>
              <w:jc w:val="right"/>
              <w:rPr>
                <w:rFonts w:ascii="Angsana New" w:eastAsia="Cordia New" w:hAnsi="Angsana New"/>
                <w:snapToGrid w:val="0"/>
                <w:color w:val="000000"/>
                <w:sz w:val="22"/>
                <w:szCs w:val="22"/>
                <w:cs/>
                <w:lang w:eastAsia="th-TH"/>
              </w:rPr>
            </w:pP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tcBorders>
              <w:top w:val="double" w:sz="4" w:space="0" w:color="auto"/>
            </w:tcBorders>
            <w:shd w:val="clear" w:color="auto" w:fill="auto"/>
          </w:tcPr>
          <w:p w:rsidR="007E57F8" w:rsidRPr="00CA77D5" w:rsidRDefault="007E57F8" w:rsidP="001166EA">
            <w:pPr>
              <w:ind w:right="150"/>
              <w:jc w:val="right"/>
              <w:rPr>
                <w:rFonts w:ascii="Angsana New" w:eastAsia="Cordia New" w:hAnsi="Angsana New"/>
                <w:snapToGrid w:val="0"/>
                <w:sz w:val="22"/>
                <w:szCs w:val="22"/>
                <w:cs/>
                <w:lang w:eastAsia="th-TH"/>
              </w:rPr>
            </w:pPr>
          </w:p>
        </w:tc>
      </w:tr>
      <w:tr w:rsidR="007E57F8" w:rsidRPr="00CA77D5"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7E57F8" w:rsidRPr="000D5124" w:rsidRDefault="007E57F8" w:rsidP="001166EA">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51,733,267.30</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7E57F8" w:rsidRPr="00533230" w:rsidRDefault="007E57F8" w:rsidP="001166EA">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lang w:eastAsia="th-TH"/>
              </w:rPr>
              <w:t>129,</w:t>
            </w:r>
            <w:r>
              <w:rPr>
                <w:rFonts w:ascii="Angsana New" w:eastAsia="Cordia New" w:hAnsi="Angsana New"/>
                <w:snapToGrid w:val="0"/>
                <w:sz w:val="22"/>
                <w:szCs w:val="22"/>
                <w:lang w:eastAsia="th-TH"/>
              </w:rPr>
              <w:t>0</w:t>
            </w:r>
            <w:r w:rsidRPr="00533230">
              <w:rPr>
                <w:rFonts w:ascii="Angsana New" w:eastAsia="Cordia New" w:hAnsi="Angsana New"/>
                <w:snapToGrid w:val="0"/>
                <w:sz w:val="22"/>
                <w:szCs w:val="22"/>
                <w:lang w:eastAsia="th-TH"/>
              </w:rPr>
              <w:t>79,378.81</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1C123B" w:rsidRDefault="007E57F8" w:rsidP="001166EA">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lang w:eastAsia="th-TH"/>
              </w:rPr>
              <w:t>1,181,392,210.31</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0E6C6F" w:rsidRDefault="007E57F8" w:rsidP="001166EA">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lang w:eastAsia="th-TH"/>
              </w:rPr>
              <w:t>25,252,916.55</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7E57F8" w:rsidRPr="006A6D5C" w:rsidRDefault="007E57F8" w:rsidP="001166E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4,874,326.28</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FF25DC" w:rsidRDefault="007E57F8" w:rsidP="001166E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lang w:eastAsia="th-TH"/>
              </w:rPr>
              <w:t>55,368,421.85</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B2583E" w:rsidRDefault="007E57F8" w:rsidP="001166E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218,363,11</w:t>
            </w:r>
            <w:r>
              <w:rPr>
                <w:rFonts w:ascii="Angsana New" w:eastAsia="Cordia New" w:hAnsi="Angsana New" w:hint="cs"/>
                <w:snapToGrid w:val="0"/>
                <w:sz w:val="22"/>
                <w:szCs w:val="22"/>
                <w:cs/>
                <w:lang w:eastAsia="th-TH"/>
              </w:rPr>
              <w:t>9.25</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E43B3C" w:rsidRDefault="007E57F8" w:rsidP="001166EA">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1,826</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211</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235.79</w:t>
            </w:r>
          </w:p>
        </w:tc>
      </w:tr>
      <w:tr w:rsidR="007E57F8" w:rsidRPr="00CA77D5" w:rsidTr="001166EA">
        <w:trPr>
          <w:cantSplit/>
        </w:trPr>
        <w:tc>
          <w:tcPr>
            <w:tcW w:w="3180" w:type="dxa"/>
          </w:tcPr>
          <w:p w:rsidR="007E57F8" w:rsidRPr="005256FD" w:rsidRDefault="007E57F8" w:rsidP="001166EA">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shd w:val="clear" w:color="auto" w:fill="auto"/>
          </w:tcPr>
          <w:p w:rsidR="007E57F8" w:rsidRPr="00CA77D5" w:rsidRDefault="007E57F8" w:rsidP="001166E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E15BB3" w:rsidRDefault="007E57F8" w:rsidP="001166E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85"/>
              <w:rPr>
                <w:rFonts w:ascii="Angsana New" w:hAnsi="Angsana New"/>
                <w:sz w:val="22"/>
                <w:szCs w:val="22"/>
              </w:rPr>
            </w:pPr>
          </w:p>
        </w:tc>
        <w:tc>
          <w:tcPr>
            <w:tcW w:w="1440" w:type="dxa"/>
            <w:shd w:val="clear" w:color="auto" w:fill="auto"/>
          </w:tcPr>
          <w:p w:rsidR="007E57F8" w:rsidRPr="00CA77D5" w:rsidRDefault="007E57F8" w:rsidP="001166E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r>
      <w:tr w:rsidR="007E57F8" w:rsidRPr="00CA77D5" w:rsidTr="001166EA">
        <w:trPr>
          <w:cantSplit/>
        </w:trPr>
        <w:tc>
          <w:tcPr>
            <w:tcW w:w="3180" w:type="dxa"/>
          </w:tcPr>
          <w:p w:rsidR="007E57F8" w:rsidRPr="005256FD" w:rsidRDefault="007E57F8" w:rsidP="001166EA">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shd w:val="clear" w:color="auto" w:fill="auto"/>
          </w:tcPr>
          <w:p w:rsidR="007E57F8" w:rsidRPr="00D369D0" w:rsidRDefault="007E57F8" w:rsidP="001166E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7E57F8" w:rsidRPr="000D5124" w:rsidRDefault="007E57F8" w:rsidP="005129F6">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20,107</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24</w:t>
            </w:r>
            <w:r w:rsidR="005129F6">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.78</w:t>
            </w:r>
            <w:r w:rsidRPr="000D5124">
              <w:rPr>
                <w:rFonts w:ascii="Angsana New" w:eastAsia="Cordia New" w:hAnsi="Angsana New"/>
                <w:snapToGrid w:val="0"/>
                <w:sz w:val="22"/>
                <w:szCs w:val="22"/>
                <w:cs/>
                <w:lang w:eastAsia="th-TH"/>
              </w:rPr>
              <w:t>)</w:t>
            </w:r>
          </w:p>
        </w:tc>
        <w:tc>
          <w:tcPr>
            <w:tcW w:w="91"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7E57F8" w:rsidRPr="00533230" w:rsidRDefault="007E57F8" w:rsidP="001166EA">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39,629</w:t>
            </w:r>
            <w:r w:rsidRPr="00533230">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363.50</w:t>
            </w:r>
            <w:r w:rsidRPr="00533230">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1C123B" w:rsidRDefault="007E57F8" w:rsidP="001166EA">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179,627,053.37</w:t>
            </w:r>
            <w:r w:rsidRPr="001C123B">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7E57F8" w:rsidRPr="000E6C6F" w:rsidRDefault="007E57F8" w:rsidP="001166EA">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cs/>
                <w:lang w:eastAsia="th-TH"/>
              </w:rPr>
              <w:t>(</w:t>
            </w:r>
            <w:r w:rsidRPr="000E6C6F">
              <w:rPr>
                <w:rFonts w:ascii="Angsana New" w:eastAsia="Cordia New" w:hAnsi="Angsana New"/>
                <w:snapToGrid w:val="0"/>
                <w:sz w:val="22"/>
                <w:szCs w:val="22"/>
                <w:lang w:eastAsia="th-TH"/>
              </w:rPr>
              <w:t>21,343,241.54</w:t>
            </w:r>
            <w:r w:rsidRPr="000E6C6F">
              <w:rPr>
                <w:rFonts w:ascii="Angsana New" w:eastAsia="Cordia New" w:hAnsi="Angsana New"/>
                <w:snapToGrid w:val="0"/>
                <w:sz w:val="22"/>
                <w:szCs w:val="22"/>
                <w:cs/>
                <w:lang w:eastAsia="th-TH"/>
              </w:rPr>
              <w:t>)</w:t>
            </w:r>
          </w:p>
        </w:tc>
        <w:tc>
          <w:tcPr>
            <w:tcW w:w="116"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7E57F8" w:rsidRPr="006A6D5C" w:rsidRDefault="007E57F8" w:rsidP="001166E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3,262,499.73</w:t>
            </w:r>
            <w:r w:rsidRPr="006A6D5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7E57F8" w:rsidRPr="00FF25DC" w:rsidRDefault="007E57F8" w:rsidP="001166E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11,717,114.59</w:t>
            </w:r>
            <w:r w:rsidRPr="00FF25DC">
              <w:rPr>
                <w:rFonts w:ascii="Angsana New" w:eastAsia="Cordia New" w:hAnsi="Angsana New"/>
                <w:snapToGrid w:val="0"/>
                <w:sz w:val="22"/>
                <w:szCs w:val="22"/>
                <w:cs/>
                <w:lang w:eastAsia="th-TH"/>
              </w:rPr>
              <w:t>)</w:t>
            </w:r>
          </w:p>
        </w:tc>
        <w:tc>
          <w:tcPr>
            <w:tcW w:w="80" w:type="dxa"/>
            <w:shd w:val="clear" w:color="auto" w:fill="auto"/>
          </w:tcPr>
          <w:p w:rsidR="007E57F8" w:rsidRPr="00CA77D5" w:rsidRDefault="007E57F8" w:rsidP="001166EA">
            <w:pPr>
              <w:ind w:right="108"/>
              <w:jc w:val="right"/>
              <w:rPr>
                <w:rFonts w:ascii="Angsana New" w:eastAsia="Cordia New" w:hAnsi="Angsana New"/>
                <w:snapToGrid w:val="0"/>
                <w:sz w:val="22"/>
                <w:szCs w:val="22"/>
                <w:cs/>
                <w:lang w:eastAsia="th-TH"/>
              </w:rPr>
            </w:pPr>
          </w:p>
        </w:tc>
        <w:tc>
          <w:tcPr>
            <w:tcW w:w="1360" w:type="dxa"/>
            <w:shd w:val="clear" w:color="auto" w:fill="auto"/>
          </w:tcPr>
          <w:p w:rsidR="007E57F8" w:rsidRPr="00B2583E" w:rsidRDefault="007E57F8" w:rsidP="001166E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shd w:val="clear" w:color="auto" w:fill="auto"/>
          </w:tcPr>
          <w:p w:rsidR="007E57F8" w:rsidRPr="00CA77D5" w:rsidRDefault="007E57F8" w:rsidP="001166EA">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7E57F8" w:rsidRPr="00E43B3C" w:rsidRDefault="007E57F8" w:rsidP="001166EA">
            <w:pPr>
              <w:ind w:right="150"/>
              <w:jc w:val="right"/>
              <w:rPr>
                <w:rFonts w:ascii="Angsana New" w:eastAsia="Cordia New" w:hAnsi="Angsana New"/>
                <w:snapToGrid w:val="0"/>
                <w:sz w:val="22"/>
                <w:szCs w:val="22"/>
                <w:lang w:eastAsia="th-TH"/>
              </w:rPr>
            </w:pPr>
            <w:r w:rsidRPr="00E43B3C">
              <w:rPr>
                <w:rFonts w:ascii="Angsana New" w:eastAsia="Cordia New" w:hAnsi="Angsana New"/>
                <w:snapToGrid w:val="0"/>
                <w:sz w:val="22"/>
                <w:szCs w:val="22"/>
                <w:cs/>
                <w:lang w:eastAsia="th-TH"/>
              </w:rPr>
              <w:t>(</w:t>
            </w:r>
            <w:r w:rsidRPr="00E43B3C">
              <w:rPr>
                <w:rFonts w:ascii="Angsana New" w:eastAsia="Cordia New" w:hAnsi="Angsana New"/>
                <w:snapToGrid w:val="0"/>
                <w:sz w:val="22"/>
                <w:szCs w:val="22"/>
                <w:lang w:eastAsia="th-TH"/>
              </w:rPr>
              <w:t>275,686,51</w:t>
            </w:r>
            <w:r>
              <w:rPr>
                <w:rFonts w:ascii="Angsana New" w:eastAsia="Cordia New" w:hAnsi="Angsana New"/>
                <w:snapToGrid w:val="0"/>
                <w:sz w:val="22"/>
                <w:szCs w:val="22"/>
                <w:lang w:eastAsia="th-TH"/>
              </w:rPr>
              <w:t>6.51</w:t>
            </w:r>
            <w:r w:rsidRPr="00E43B3C">
              <w:rPr>
                <w:rFonts w:ascii="Angsana New" w:eastAsia="Cordia New" w:hAnsi="Angsana New"/>
                <w:snapToGrid w:val="0"/>
                <w:sz w:val="22"/>
                <w:szCs w:val="22"/>
                <w:cs/>
                <w:lang w:eastAsia="th-TH"/>
              </w:rPr>
              <w:t>)</w:t>
            </w:r>
          </w:p>
        </w:tc>
      </w:tr>
      <w:tr w:rsidR="007E57F8" w:rsidRPr="00CA77D5" w:rsidTr="001166EA">
        <w:trPr>
          <w:cantSplit/>
        </w:trPr>
        <w:tc>
          <w:tcPr>
            <w:tcW w:w="3180" w:type="dxa"/>
          </w:tcPr>
          <w:p w:rsidR="007E57F8" w:rsidRPr="005256FD" w:rsidRDefault="007E57F8" w:rsidP="001166EA">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7E57F8" w:rsidRPr="00A61495" w:rsidRDefault="007E57F8" w:rsidP="001166EA">
            <w:pPr>
              <w:ind w:right="150"/>
              <w:jc w:val="right"/>
              <w:rPr>
                <w:rFonts w:ascii="Angsana New" w:eastAsia="Cordia New" w:hAnsi="Angsana New"/>
                <w:b/>
                <w:bCs/>
                <w:snapToGrid w:val="0"/>
                <w:sz w:val="22"/>
                <w:szCs w:val="22"/>
                <w:lang w:eastAsia="th-TH"/>
              </w:rPr>
            </w:pPr>
            <w:r w:rsidRPr="00A61495">
              <w:rPr>
                <w:rFonts w:ascii="Angsana New" w:eastAsia="Cordia New" w:hAnsi="Angsana New"/>
                <w:b/>
                <w:bCs/>
                <w:snapToGrid w:val="0"/>
                <w:sz w:val="22"/>
                <w:szCs w:val="22"/>
                <w:lang w:eastAsia="th-TH"/>
              </w:rPr>
              <w:t>364,880,428.93</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0D5124" w:rsidRDefault="007E57F8" w:rsidP="00E63ABD">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31,626</w:t>
            </w:r>
            <w:r w:rsidRPr="000D5124">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02</w:t>
            </w:r>
            <w:r w:rsidR="00E63ABD">
              <w:rPr>
                <w:rFonts w:ascii="Angsana New" w:eastAsia="Cordia New" w:hAnsi="Angsana New"/>
                <w:b/>
                <w:bCs/>
                <w:snapToGrid w:val="0"/>
                <w:sz w:val="22"/>
                <w:szCs w:val="22"/>
                <w:lang w:eastAsia="th-TH"/>
              </w:rPr>
              <w:t>3</w:t>
            </w:r>
            <w:r>
              <w:rPr>
                <w:rFonts w:ascii="Angsana New" w:eastAsia="Cordia New" w:hAnsi="Angsana New"/>
                <w:b/>
                <w:bCs/>
                <w:snapToGrid w:val="0"/>
                <w:sz w:val="22"/>
                <w:szCs w:val="22"/>
                <w:lang w:eastAsia="th-TH"/>
              </w:rPr>
              <w:t>.52</w:t>
            </w:r>
          </w:p>
        </w:tc>
        <w:tc>
          <w:tcPr>
            <w:tcW w:w="91" w:type="dxa"/>
            <w:shd w:val="clear" w:color="auto" w:fill="auto"/>
          </w:tcPr>
          <w:p w:rsidR="007E57F8" w:rsidRPr="00CA77D5" w:rsidRDefault="007E57F8" w:rsidP="001166E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7E57F8" w:rsidRPr="00533230"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89,450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015.31</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1C123B" w:rsidRDefault="007E57F8" w:rsidP="001166EA">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1,001,765,156.94</w:t>
            </w:r>
          </w:p>
        </w:tc>
        <w:tc>
          <w:tcPr>
            <w:tcW w:w="9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7E57F8" w:rsidRPr="000E6C6F" w:rsidRDefault="007E57F8" w:rsidP="001166EA">
            <w:pPr>
              <w:ind w:right="60"/>
              <w:jc w:val="right"/>
              <w:rPr>
                <w:rFonts w:ascii="Angsana New" w:eastAsia="Cordia New" w:hAnsi="Angsana New"/>
                <w:b/>
                <w:bCs/>
                <w:snapToGrid w:val="0"/>
                <w:sz w:val="22"/>
                <w:szCs w:val="22"/>
                <w:lang w:eastAsia="th-TH"/>
              </w:rPr>
            </w:pPr>
            <w:r w:rsidRPr="000E6C6F">
              <w:rPr>
                <w:rFonts w:ascii="Angsana New" w:eastAsia="Cordia New" w:hAnsi="Angsana New"/>
                <w:b/>
                <w:bCs/>
                <w:snapToGrid w:val="0"/>
                <w:sz w:val="22"/>
                <w:szCs w:val="22"/>
                <w:lang w:eastAsia="th-TH"/>
              </w:rPr>
              <w:t>3,909,675.01</w:t>
            </w:r>
          </w:p>
        </w:tc>
        <w:tc>
          <w:tcPr>
            <w:tcW w:w="116"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7E57F8" w:rsidRPr="006A6D5C" w:rsidRDefault="007E57F8" w:rsidP="001166EA">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1,611</w:t>
            </w:r>
            <w:r>
              <w:rPr>
                <w:rFonts w:ascii="Angsana New" w:eastAsia="Cordia New" w:hAnsi="Angsana New"/>
                <w:b/>
                <w:bCs/>
                <w:snapToGrid w:val="0"/>
                <w:sz w:val="22"/>
                <w:szCs w:val="22"/>
                <w:lang w:eastAsia="th-TH"/>
              </w:rPr>
              <w:t>,</w:t>
            </w:r>
            <w:r w:rsidRPr="006A6D5C">
              <w:rPr>
                <w:rFonts w:ascii="Angsana New" w:eastAsia="Cordia New" w:hAnsi="Angsana New"/>
                <w:b/>
                <w:bCs/>
                <w:snapToGrid w:val="0"/>
                <w:sz w:val="22"/>
                <w:szCs w:val="22"/>
                <w:lang w:eastAsia="th-TH"/>
              </w:rPr>
              <w:t>826.55</w:t>
            </w:r>
          </w:p>
        </w:tc>
        <w:tc>
          <w:tcPr>
            <w:tcW w:w="80" w:type="dxa"/>
            <w:shd w:val="clear" w:color="auto" w:fill="auto"/>
          </w:tcPr>
          <w:p w:rsidR="007E57F8" w:rsidRPr="00CA77D5" w:rsidRDefault="007E57F8" w:rsidP="001166EA">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7E57F8" w:rsidRPr="00FF25DC" w:rsidRDefault="007E57F8" w:rsidP="001166EA">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43,651,307.26</w:t>
            </w:r>
          </w:p>
        </w:tc>
        <w:tc>
          <w:tcPr>
            <w:tcW w:w="80" w:type="dxa"/>
            <w:shd w:val="clear" w:color="auto" w:fill="auto"/>
          </w:tcPr>
          <w:p w:rsidR="007E57F8" w:rsidRPr="00CA77D5" w:rsidRDefault="007E57F8" w:rsidP="001166E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7E57F8" w:rsidRPr="00B2583E" w:rsidRDefault="007E57F8" w:rsidP="001166EA">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w:t>
            </w:r>
            <w:r>
              <w:rPr>
                <w:rFonts w:ascii="Angsana New" w:eastAsia="Cordia New" w:hAnsi="Angsana New" w:hint="cs"/>
                <w:b/>
                <w:bCs/>
                <w:snapToGrid w:val="0"/>
                <w:sz w:val="22"/>
                <w:szCs w:val="22"/>
                <w:cs/>
                <w:lang w:eastAsia="th-TH"/>
              </w:rPr>
              <w:t>9.25</w:t>
            </w:r>
          </w:p>
        </w:tc>
        <w:tc>
          <w:tcPr>
            <w:tcW w:w="90" w:type="dxa"/>
            <w:shd w:val="clear" w:color="auto" w:fill="auto"/>
          </w:tcPr>
          <w:p w:rsidR="007E57F8" w:rsidRPr="00CA77D5" w:rsidRDefault="007E57F8" w:rsidP="001166EA">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7E57F8" w:rsidRPr="00E43B3C" w:rsidRDefault="007E57F8" w:rsidP="001166EA">
            <w:pPr>
              <w:ind w:right="150"/>
              <w:jc w:val="right"/>
              <w:rPr>
                <w:rFonts w:ascii="Angsana New" w:eastAsia="Cordia New" w:hAnsi="Angsana New"/>
                <w:b/>
                <w:bCs/>
                <w:snapToGrid w:val="0"/>
                <w:sz w:val="22"/>
                <w:szCs w:val="22"/>
                <w:lang w:eastAsia="th-TH"/>
              </w:rPr>
            </w:pPr>
            <w:r w:rsidRPr="00E43B3C">
              <w:rPr>
                <w:rFonts w:ascii="Angsana New" w:eastAsia="Cordia New" w:hAnsi="Angsana New"/>
                <w:b/>
                <w:bCs/>
                <w:snapToGrid w:val="0"/>
                <w:sz w:val="22"/>
                <w:szCs w:val="22"/>
                <w:lang w:eastAsia="th-TH"/>
              </w:rPr>
              <w:t>1,755,257,552.77</w:t>
            </w:r>
          </w:p>
        </w:tc>
      </w:tr>
    </w:tbl>
    <w:p w:rsidR="00A83796" w:rsidRDefault="00A83796" w:rsidP="007E57F8">
      <w:pPr>
        <w:jc w:val="thaiDistribute"/>
        <w:rPr>
          <w:rFonts w:ascii="Angsana New" w:hAnsi="Angsana New"/>
          <w:spacing w:val="-2"/>
          <w:sz w:val="30"/>
          <w:szCs w:val="30"/>
        </w:rPr>
      </w:pPr>
    </w:p>
    <w:p w:rsidR="00A83796" w:rsidRDefault="00A83796" w:rsidP="00A83796">
      <w:pPr>
        <w:ind w:left="1440"/>
        <w:jc w:val="thaiDistribute"/>
        <w:rPr>
          <w:rFonts w:ascii="Angsana New" w:hAnsi="Angsana New"/>
          <w:spacing w:val="-2"/>
          <w:sz w:val="30"/>
          <w:szCs w:val="30"/>
        </w:rPr>
      </w:pPr>
    </w:p>
    <w:p w:rsidR="00A83796" w:rsidRDefault="00A83796" w:rsidP="00A83796">
      <w:pPr>
        <w:ind w:left="1440"/>
        <w:jc w:val="thaiDistribute"/>
        <w:rPr>
          <w:rFonts w:ascii="Angsana New" w:hAnsi="Angsana New"/>
          <w:spacing w:val="-2"/>
          <w:sz w:val="30"/>
          <w:szCs w:val="30"/>
        </w:rPr>
      </w:pPr>
    </w:p>
    <w:p w:rsidR="00A83796" w:rsidRDefault="00A83796" w:rsidP="00701178">
      <w:pPr>
        <w:jc w:val="thaiDistribute"/>
        <w:rPr>
          <w:rFonts w:ascii="Angsana New" w:hAnsi="Angsana New"/>
          <w:spacing w:val="-2"/>
          <w:sz w:val="30"/>
          <w:szCs w:val="30"/>
        </w:rPr>
      </w:pPr>
    </w:p>
    <w:p w:rsidR="0079310A" w:rsidRPr="00E4418E" w:rsidRDefault="0079310A" w:rsidP="0079310A">
      <w:pPr>
        <w:jc w:val="thaiDistribute"/>
        <w:rPr>
          <w:rFonts w:ascii="Angsana New" w:hAnsi="Angsana New"/>
          <w:sz w:val="31"/>
          <w:szCs w:val="31"/>
          <w:lang w:val="en-GB"/>
        </w:rPr>
      </w:pPr>
    </w:p>
    <w:p w:rsidR="00130BB3" w:rsidRPr="00E4418E" w:rsidRDefault="00130BB3" w:rsidP="009A42AA">
      <w:pPr>
        <w:jc w:val="left"/>
        <w:rPr>
          <w:rFonts w:ascii="Angsana New" w:hAnsi="Angsana New"/>
          <w:sz w:val="30"/>
          <w:szCs w:val="30"/>
          <w:cs/>
          <w:lang w:val="en-GB"/>
        </w:rPr>
        <w:sectPr w:rsidR="00130BB3" w:rsidRPr="00E4418E" w:rsidSect="003D3E17">
          <w:pgSz w:w="16834" w:h="11909" w:orient="landscape" w:code="9"/>
          <w:pgMar w:top="1582" w:right="1440" w:bottom="1281" w:left="1797" w:header="709" w:footer="578" w:gutter="0"/>
          <w:cols w:space="720"/>
          <w:docGrid w:linePitch="272"/>
        </w:sectPr>
      </w:pPr>
    </w:p>
    <w:p w:rsidR="00130BB3" w:rsidRPr="0042222B" w:rsidRDefault="000021B2" w:rsidP="00740126">
      <w:pPr>
        <w:ind w:left="450" w:firstLine="900"/>
        <w:jc w:val="thaiDistribute"/>
        <w:rPr>
          <w:rFonts w:ascii="Angsana New" w:hAnsi="Angsana New"/>
          <w:sz w:val="30"/>
          <w:szCs w:val="30"/>
          <w:shd w:val="clear" w:color="auto" w:fill="FFFFFF"/>
          <w:cs/>
        </w:rPr>
      </w:pPr>
      <w:r w:rsidRPr="0042222B">
        <w:rPr>
          <w:rFonts w:ascii="Angsana New" w:hAnsi="Angsana New"/>
          <w:sz w:val="30"/>
          <w:szCs w:val="30"/>
          <w:shd w:val="clear" w:color="auto" w:fill="FFFFFF"/>
        </w:rPr>
        <w:lastRenderedPageBreak/>
        <w:t>Leased assets included above, where the Group and Company are a leasee under a finance lease, comprise vehicles are as follows:</w:t>
      </w:r>
    </w:p>
    <w:tbl>
      <w:tblPr>
        <w:tblW w:w="9252" w:type="dxa"/>
        <w:tblInd w:w="558" w:type="dxa"/>
        <w:tblLayout w:type="fixed"/>
        <w:tblLook w:val="0000"/>
      </w:tblPr>
      <w:tblGrid>
        <w:gridCol w:w="2520"/>
        <w:gridCol w:w="1558"/>
        <w:gridCol w:w="270"/>
        <w:gridCol w:w="1494"/>
        <w:gridCol w:w="260"/>
        <w:gridCol w:w="1440"/>
        <w:gridCol w:w="270"/>
        <w:gridCol w:w="1440"/>
      </w:tblGrid>
      <w:tr w:rsidR="00130BB3" w:rsidRPr="00D55DDC" w:rsidTr="002D3F76">
        <w:tc>
          <w:tcPr>
            <w:tcW w:w="2520" w:type="dxa"/>
          </w:tcPr>
          <w:p w:rsidR="00130BB3" w:rsidRPr="00D55DDC" w:rsidRDefault="00130BB3" w:rsidP="00740126">
            <w:pPr>
              <w:ind w:left="-122"/>
              <w:jc w:val="left"/>
              <w:rPr>
                <w:rFonts w:ascii="Angsana New" w:hAnsi="Angsana New"/>
                <w:sz w:val="28"/>
                <w:szCs w:val="28"/>
                <w:u w:val="single"/>
                <w:cs/>
              </w:rPr>
            </w:pPr>
          </w:p>
        </w:tc>
        <w:tc>
          <w:tcPr>
            <w:tcW w:w="3322" w:type="dxa"/>
            <w:gridSpan w:val="3"/>
          </w:tcPr>
          <w:p w:rsidR="00130BB3" w:rsidRPr="00D55DDC" w:rsidRDefault="000021B2" w:rsidP="00412FF9">
            <w:pPr>
              <w:jc w:val="center"/>
              <w:rPr>
                <w:rFonts w:ascii="Angsana New" w:hAnsi="Angsana New"/>
                <w:sz w:val="28"/>
                <w:szCs w:val="28"/>
                <w:u w:val="single"/>
                <w:cs/>
              </w:rPr>
            </w:pPr>
            <w:r w:rsidRPr="00D55DDC">
              <w:rPr>
                <w:rFonts w:ascii="Angsana New" w:hAnsi="Angsana New"/>
                <w:sz w:val="28"/>
                <w:szCs w:val="28"/>
              </w:rPr>
              <w:t>ConsolidatedFinancial Statements</w:t>
            </w:r>
          </w:p>
        </w:tc>
        <w:tc>
          <w:tcPr>
            <w:tcW w:w="260" w:type="dxa"/>
          </w:tcPr>
          <w:p w:rsidR="00130BB3" w:rsidRPr="00D55DDC" w:rsidRDefault="00130BB3" w:rsidP="00412FF9">
            <w:pPr>
              <w:jc w:val="center"/>
              <w:rPr>
                <w:rFonts w:ascii="Angsana New" w:hAnsi="Angsana New"/>
                <w:sz w:val="28"/>
                <w:szCs w:val="28"/>
                <w:u w:val="single"/>
                <w:cs/>
              </w:rPr>
            </w:pPr>
          </w:p>
        </w:tc>
        <w:tc>
          <w:tcPr>
            <w:tcW w:w="3150" w:type="dxa"/>
            <w:gridSpan w:val="3"/>
          </w:tcPr>
          <w:p w:rsidR="00130BB3" w:rsidRPr="00D55DDC" w:rsidRDefault="000021B2" w:rsidP="00412FF9">
            <w:pPr>
              <w:jc w:val="center"/>
              <w:rPr>
                <w:rFonts w:ascii="Angsana New" w:hAnsi="Angsana New"/>
                <w:sz w:val="28"/>
                <w:szCs w:val="28"/>
                <w:u w:val="single"/>
                <w:cs/>
              </w:rPr>
            </w:pPr>
            <w:r w:rsidRPr="00D55DDC">
              <w:rPr>
                <w:rFonts w:ascii="Angsana New" w:hAnsi="Angsana New"/>
                <w:sz w:val="28"/>
                <w:szCs w:val="28"/>
              </w:rPr>
              <w:t>Separate Financial Statements</w:t>
            </w:r>
          </w:p>
        </w:tc>
      </w:tr>
      <w:tr w:rsidR="000021B2" w:rsidRPr="00D55DDC" w:rsidTr="002D3F76">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c>
          <w:tcPr>
            <w:tcW w:w="270" w:type="dxa"/>
          </w:tcPr>
          <w:p w:rsidR="000021B2" w:rsidRPr="00D55DDC" w:rsidRDefault="000021B2" w:rsidP="00260424">
            <w:pPr>
              <w:jc w:val="center"/>
              <w:rPr>
                <w:rFonts w:ascii="Angsana New" w:hAnsi="Angsana New"/>
                <w:sz w:val="28"/>
                <w:szCs w:val="28"/>
                <w:u w:val="single"/>
                <w:cs/>
              </w:rPr>
            </w:pPr>
          </w:p>
        </w:tc>
        <w:tc>
          <w:tcPr>
            <w:tcW w:w="1494" w:type="dxa"/>
          </w:tcPr>
          <w:p w:rsidR="000021B2" w:rsidRPr="00D55DDC" w:rsidRDefault="000021B2" w:rsidP="00260424">
            <w:pPr>
              <w:jc w:val="center"/>
              <w:rPr>
                <w:rFonts w:ascii="Angsana New" w:hAnsi="Angsana New"/>
                <w:sz w:val="28"/>
                <w:szCs w:val="28"/>
                <w:cs/>
              </w:rPr>
            </w:pPr>
            <w:r w:rsidRPr="00D55DDC">
              <w:rPr>
                <w:rFonts w:ascii="Angsana New" w:hAnsi="Angsana New"/>
                <w:sz w:val="28"/>
                <w:szCs w:val="28"/>
              </w:rPr>
              <w:t>As at</w:t>
            </w:r>
          </w:p>
        </w:tc>
        <w:tc>
          <w:tcPr>
            <w:tcW w:w="26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c>
          <w:tcPr>
            <w:tcW w:w="27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r>
      <w:tr w:rsidR="000021B2" w:rsidRPr="00D55DDC" w:rsidTr="002D3F76">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740126">
            <w:pPr>
              <w:ind w:left="-101" w:right="-102"/>
              <w:jc w:val="center"/>
              <w:rPr>
                <w:rFonts w:ascii="Angsana New" w:hAnsi="Angsana New"/>
                <w:sz w:val="28"/>
                <w:szCs w:val="28"/>
              </w:rPr>
            </w:pPr>
            <w:r w:rsidRPr="00D55DDC">
              <w:rPr>
                <w:rFonts w:ascii="Angsana New" w:hAnsi="Angsana New"/>
                <w:sz w:val="28"/>
                <w:szCs w:val="28"/>
              </w:rPr>
              <w:t>31 December 201</w:t>
            </w:r>
            <w:r w:rsidR="00740126" w:rsidRPr="00D55DDC">
              <w:rPr>
                <w:rFonts w:ascii="Angsana New" w:hAnsi="Angsana New"/>
                <w:sz w:val="28"/>
                <w:szCs w:val="28"/>
              </w:rPr>
              <w:t>6</w:t>
            </w:r>
          </w:p>
        </w:tc>
        <w:tc>
          <w:tcPr>
            <w:tcW w:w="270" w:type="dxa"/>
          </w:tcPr>
          <w:p w:rsidR="000021B2" w:rsidRPr="00D55DDC" w:rsidRDefault="000021B2" w:rsidP="00260424">
            <w:pPr>
              <w:jc w:val="center"/>
              <w:rPr>
                <w:rFonts w:ascii="Angsana New" w:hAnsi="Angsana New"/>
                <w:sz w:val="28"/>
                <w:szCs w:val="28"/>
                <w:u w:val="single"/>
                <w:cs/>
              </w:rPr>
            </w:pPr>
          </w:p>
        </w:tc>
        <w:tc>
          <w:tcPr>
            <w:tcW w:w="1494" w:type="dxa"/>
          </w:tcPr>
          <w:p w:rsidR="000021B2" w:rsidRPr="00D55DDC" w:rsidRDefault="000021B2" w:rsidP="00740126">
            <w:pPr>
              <w:ind w:left="-101" w:right="-102"/>
              <w:jc w:val="center"/>
              <w:rPr>
                <w:rFonts w:ascii="Angsana New" w:hAnsi="Angsana New"/>
                <w:spacing w:val="-4"/>
                <w:sz w:val="28"/>
                <w:szCs w:val="28"/>
              </w:rPr>
            </w:pPr>
            <w:r w:rsidRPr="00D55DDC">
              <w:rPr>
                <w:rFonts w:ascii="Angsana New" w:hAnsi="Angsana New"/>
                <w:spacing w:val="-4"/>
                <w:sz w:val="28"/>
                <w:szCs w:val="28"/>
              </w:rPr>
              <w:t>31 December 201</w:t>
            </w:r>
            <w:r w:rsidR="00740126" w:rsidRPr="00D55DDC">
              <w:rPr>
                <w:rFonts w:ascii="Angsana New" w:hAnsi="Angsana New"/>
                <w:spacing w:val="-4"/>
                <w:sz w:val="28"/>
                <w:szCs w:val="28"/>
              </w:rPr>
              <w:t>5</w:t>
            </w:r>
          </w:p>
        </w:tc>
        <w:tc>
          <w:tcPr>
            <w:tcW w:w="26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740126">
            <w:pPr>
              <w:ind w:left="-101" w:right="-102"/>
              <w:jc w:val="center"/>
              <w:rPr>
                <w:rFonts w:ascii="Angsana New" w:hAnsi="Angsana New"/>
                <w:sz w:val="28"/>
                <w:szCs w:val="28"/>
              </w:rPr>
            </w:pPr>
            <w:r w:rsidRPr="00D55DDC">
              <w:rPr>
                <w:rFonts w:ascii="Angsana New" w:hAnsi="Angsana New"/>
                <w:sz w:val="28"/>
                <w:szCs w:val="28"/>
              </w:rPr>
              <w:t>31 December 201</w:t>
            </w:r>
            <w:r w:rsidR="00740126" w:rsidRPr="00D55DDC">
              <w:rPr>
                <w:rFonts w:ascii="Angsana New" w:hAnsi="Angsana New"/>
                <w:sz w:val="28"/>
                <w:szCs w:val="28"/>
              </w:rPr>
              <w:t>6</w:t>
            </w:r>
          </w:p>
        </w:tc>
        <w:tc>
          <w:tcPr>
            <w:tcW w:w="27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740126">
            <w:pPr>
              <w:ind w:left="-101" w:right="-102"/>
              <w:jc w:val="center"/>
              <w:rPr>
                <w:rFonts w:ascii="Angsana New" w:hAnsi="Angsana New"/>
                <w:spacing w:val="-4"/>
                <w:sz w:val="28"/>
                <w:szCs w:val="28"/>
              </w:rPr>
            </w:pPr>
            <w:r w:rsidRPr="00D55DDC">
              <w:rPr>
                <w:rFonts w:ascii="Angsana New" w:hAnsi="Angsana New"/>
                <w:spacing w:val="-4"/>
                <w:sz w:val="28"/>
                <w:szCs w:val="28"/>
              </w:rPr>
              <w:t>31 December 201</w:t>
            </w:r>
            <w:r w:rsidR="00740126" w:rsidRPr="00D55DDC">
              <w:rPr>
                <w:rFonts w:ascii="Angsana New" w:hAnsi="Angsana New"/>
                <w:spacing w:val="-4"/>
                <w:sz w:val="28"/>
                <w:szCs w:val="28"/>
              </w:rPr>
              <w:t>5</w:t>
            </w:r>
          </w:p>
        </w:tc>
      </w:tr>
      <w:tr w:rsidR="000021B2" w:rsidRPr="00D55DDC" w:rsidTr="002D3F76">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70" w:type="dxa"/>
          </w:tcPr>
          <w:p w:rsidR="000021B2" w:rsidRPr="00D55DDC" w:rsidRDefault="000021B2" w:rsidP="00260424">
            <w:pPr>
              <w:jc w:val="center"/>
              <w:rPr>
                <w:rFonts w:ascii="Angsana New" w:hAnsi="Angsana New"/>
                <w:sz w:val="28"/>
                <w:szCs w:val="28"/>
                <w:cs/>
              </w:rPr>
            </w:pPr>
          </w:p>
        </w:tc>
        <w:tc>
          <w:tcPr>
            <w:tcW w:w="1494"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60" w:type="dxa"/>
          </w:tcPr>
          <w:p w:rsidR="000021B2" w:rsidRPr="00D55DDC" w:rsidRDefault="000021B2" w:rsidP="00260424">
            <w:pPr>
              <w:jc w:val="center"/>
              <w:rPr>
                <w:rFonts w:ascii="Angsana New" w:hAnsi="Angsana New"/>
                <w:sz w:val="28"/>
                <w:szCs w:val="28"/>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70" w:type="dxa"/>
          </w:tcPr>
          <w:p w:rsidR="000021B2" w:rsidRPr="00D55DDC" w:rsidRDefault="000021B2" w:rsidP="00260424">
            <w:pPr>
              <w:jc w:val="center"/>
              <w:rPr>
                <w:rFonts w:ascii="Angsana New" w:hAnsi="Angsana New"/>
                <w:sz w:val="28"/>
                <w:szCs w:val="28"/>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r>
      <w:tr w:rsidR="00D55DDC" w:rsidRPr="00D55DDC" w:rsidTr="002D3F76">
        <w:tc>
          <w:tcPr>
            <w:tcW w:w="2520" w:type="dxa"/>
            <w:vAlign w:val="center"/>
          </w:tcPr>
          <w:p w:rsidR="00D55DDC" w:rsidRPr="00D55DDC" w:rsidRDefault="00D55DDC" w:rsidP="00D55DDC">
            <w:pPr>
              <w:pStyle w:val="a"/>
              <w:tabs>
                <w:tab w:val="left" w:pos="1530"/>
                <w:tab w:val="right" w:pos="9360"/>
                <w:tab w:val="right" w:pos="9540"/>
                <w:tab w:val="right" w:pos="11430"/>
                <w:tab w:val="right" w:pos="13320"/>
                <w:tab w:val="right" w:pos="14400"/>
                <w:tab w:val="right" w:pos="14760"/>
              </w:tabs>
              <w:ind w:left="-108" w:right="0"/>
              <w:rPr>
                <w:rFonts w:ascii="Angsana New" w:hAnsi="Angsana New" w:cs="Angsana New"/>
                <w:noProof w:val="0"/>
                <w:color w:val="auto"/>
                <w:cs/>
              </w:rPr>
            </w:pPr>
            <w:r w:rsidRPr="00D55DDC">
              <w:rPr>
                <w:rFonts w:ascii="Angsana New" w:hAnsi="Angsana New" w:cs="Angsana New"/>
                <w:noProof w:val="0"/>
                <w:color w:val="auto"/>
              </w:rPr>
              <w:t>Cost - capitalised finance lease</w:t>
            </w:r>
          </w:p>
        </w:tc>
        <w:tc>
          <w:tcPr>
            <w:tcW w:w="1558" w:type="dxa"/>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rPr>
              <w:t>10,940,253.22</w:t>
            </w:r>
          </w:p>
        </w:tc>
        <w:tc>
          <w:tcPr>
            <w:tcW w:w="270" w:type="dxa"/>
            <w:shd w:val="clear" w:color="auto" w:fill="auto"/>
          </w:tcPr>
          <w:p w:rsidR="00D55DDC" w:rsidRPr="00D55DDC" w:rsidRDefault="00D55DDC" w:rsidP="00D55DDC">
            <w:pPr>
              <w:jc w:val="right"/>
              <w:rPr>
                <w:rFonts w:ascii="Angsana New" w:hAnsi="Angsana New"/>
                <w:sz w:val="28"/>
                <w:szCs w:val="28"/>
              </w:rPr>
            </w:pPr>
          </w:p>
        </w:tc>
        <w:tc>
          <w:tcPr>
            <w:tcW w:w="1494" w:type="dxa"/>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rPr>
              <w:t>30,515,580</w:t>
            </w:r>
            <w:r w:rsidRPr="00D55DDC">
              <w:rPr>
                <w:rFonts w:ascii="Angsana New" w:hAnsi="Angsana New"/>
                <w:sz w:val="28"/>
                <w:szCs w:val="28"/>
                <w:cs/>
              </w:rPr>
              <w:t>.</w:t>
            </w:r>
            <w:r w:rsidRPr="00D55DDC">
              <w:rPr>
                <w:rFonts w:ascii="Angsana New" w:hAnsi="Angsana New"/>
                <w:sz w:val="28"/>
                <w:szCs w:val="28"/>
              </w:rPr>
              <w:t>32</w:t>
            </w:r>
          </w:p>
        </w:tc>
        <w:tc>
          <w:tcPr>
            <w:tcW w:w="260" w:type="dxa"/>
            <w:shd w:val="clear" w:color="auto" w:fill="auto"/>
          </w:tcPr>
          <w:p w:rsidR="00D55DDC" w:rsidRPr="00D55DDC" w:rsidRDefault="00D55DDC" w:rsidP="00D55DDC">
            <w:pPr>
              <w:jc w:val="right"/>
              <w:rPr>
                <w:rFonts w:ascii="Angsana New" w:hAnsi="Angsana New"/>
                <w:sz w:val="28"/>
                <w:szCs w:val="28"/>
              </w:rPr>
            </w:pPr>
          </w:p>
        </w:tc>
        <w:tc>
          <w:tcPr>
            <w:tcW w:w="1440" w:type="dxa"/>
            <w:shd w:val="clear" w:color="auto" w:fill="auto"/>
          </w:tcPr>
          <w:p w:rsidR="00D55DDC" w:rsidRPr="00D55DDC" w:rsidRDefault="00D55DDC" w:rsidP="00D55DDC">
            <w:pPr>
              <w:ind w:left="-108" w:right="-108"/>
              <w:jc w:val="center"/>
              <w:rPr>
                <w:rFonts w:ascii="Angsana New" w:hAnsi="Angsana New"/>
                <w:sz w:val="28"/>
                <w:szCs w:val="28"/>
              </w:rPr>
            </w:pPr>
            <w:r w:rsidRPr="00D55DDC">
              <w:rPr>
                <w:rFonts w:ascii="Angsana New" w:hAnsi="Angsana New"/>
                <w:sz w:val="28"/>
                <w:szCs w:val="28"/>
              </w:rPr>
              <w:t>-</w:t>
            </w:r>
          </w:p>
        </w:tc>
        <w:tc>
          <w:tcPr>
            <w:tcW w:w="270" w:type="dxa"/>
            <w:shd w:val="clear" w:color="auto" w:fill="auto"/>
          </w:tcPr>
          <w:p w:rsidR="00D55DDC" w:rsidRPr="00D55DDC" w:rsidRDefault="00D55DDC" w:rsidP="00D55DDC">
            <w:pPr>
              <w:jc w:val="right"/>
              <w:rPr>
                <w:rFonts w:ascii="Angsana New" w:hAnsi="Angsana New"/>
                <w:sz w:val="28"/>
                <w:szCs w:val="28"/>
              </w:rPr>
            </w:pPr>
          </w:p>
        </w:tc>
        <w:tc>
          <w:tcPr>
            <w:tcW w:w="1440" w:type="dxa"/>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sz w:val="28"/>
                <w:szCs w:val="28"/>
              </w:rPr>
              <w:t>2,095,327</w:t>
            </w:r>
            <w:r w:rsidRPr="00D55DDC">
              <w:rPr>
                <w:rFonts w:ascii="Angsana New" w:hAnsi="Angsana New"/>
                <w:sz w:val="28"/>
                <w:szCs w:val="28"/>
                <w:cs/>
              </w:rPr>
              <w:t>.</w:t>
            </w:r>
            <w:r w:rsidRPr="00D55DDC">
              <w:rPr>
                <w:rFonts w:ascii="Angsana New" w:hAnsi="Angsana New"/>
                <w:sz w:val="28"/>
                <w:szCs w:val="28"/>
              </w:rPr>
              <w:t>10</w:t>
            </w:r>
          </w:p>
        </w:tc>
      </w:tr>
      <w:tr w:rsidR="00D55DDC" w:rsidRPr="00D55DDC" w:rsidTr="002D3F76">
        <w:tc>
          <w:tcPr>
            <w:tcW w:w="2520" w:type="dxa"/>
            <w:vAlign w:val="center"/>
          </w:tcPr>
          <w:p w:rsidR="00D55DDC" w:rsidRPr="00D55DDC" w:rsidRDefault="00D55DDC" w:rsidP="00D55DDC">
            <w:pPr>
              <w:pStyle w:val="a"/>
              <w:tabs>
                <w:tab w:val="left" w:pos="1141"/>
                <w:tab w:val="right" w:pos="9360"/>
                <w:tab w:val="right" w:pos="9540"/>
                <w:tab w:val="right" w:pos="11430"/>
                <w:tab w:val="right" w:pos="13320"/>
                <w:tab w:val="right" w:pos="14400"/>
                <w:tab w:val="right" w:pos="14760"/>
              </w:tabs>
              <w:ind w:left="-108" w:right="0"/>
              <w:jc w:val="both"/>
              <w:rPr>
                <w:rFonts w:ascii="Angsana New" w:hAnsi="Angsana New" w:cs="Angsana New"/>
                <w:color w:val="auto"/>
                <w:spacing w:val="-2"/>
                <w:lang w:eastAsia="zh-CN"/>
              </w:rPr>
            </w:pPr>
            <w:r w:rsidRPr="00D55DDC">
              <w:rPr>
                <w:rFonts w:ascii="Angsana New" w:hAnsi="Angsana New" w:cs="Angsana New"/>
                <w:color w:val="auto"/>
                <w:spacing w:val="-2"/>
                <w:u w:val="single"/>
                <w:lang w:eastAsia="zh-CN"/>
              </w:rPr>
              <w:t>Less</w:t>
            </w:r>
            <w:r w:rsidRPr="00D55DDC">
              <w:rPr>
                <w:rFonts w:ascii="Angsana New" w:hAnsi="Angsana New" w:cs="Angsana New"/>
                <w:color w:val="auto"/>
                <w:spacing w:val="-2"/>
                <w:lang w:eastAsia="zh-CN"/>
              </w:rPr>
              <w:t xml:space="preserve"> Accumulated depreciation</w:t>
            </w:r>
          </w:p>
        </w:tc>
        <w:tc>
          <w:tcPr>
            <w:tcW w:w="1558" w:type="dxa"/>
            <w:tcBorders>
              <w:bottom w:val="single" w:sz="4" w:space="0" w:color="auto"/>
            </w:tcBorders>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cs/>
              </w:rPr>
              <w:t>(</w:t>
            </w:r>
            <w:r w:rsidRPr="00D55DDC">
              <w:rPr>
                <w:rFonts w:ascii="Angsana New" w:hAnsi="Angsana New"/>
                <w:sz w:val="28"/>
                <w:szCs w:val="28"/>
              </w:rPr>
              <w:t>4,732,061.42</w:t>
            </w:r>
            <w:r w:rsidRPr="00D55DDC">
              <w:rPr>
                <w:rFonts w:ascii="Angsana New" w:hAnsi="Angsana New"/>
                <w:sz w:val="28"/>
                <w:szCs w:val="28"/>
                <w:cs/>
              </w:rPr>
              <w:t>)</w:t>
            </w:r>
          </w:p>
        </w:tc>
        <w:tc>
          <w:tcPr>
            <w:tcW w:w="270" w:type="dxa"/>
            <w:shd w:val="clear" w:color="auto" w:fill="auto"/>
          </w:tcPr>
          <w:p w:rsidR="00D55DDC" w:rsidRPr="00D55DDC" w:rsidRDefault="00D55DDC" w:rsidP="00D55DDC">
            <w:pPr>
              <w:jc w:val="right"/>
              <w:rPr>
                <w:rFonts w:ascii="Angsana New" w:hAnsi="Angsana New"/>
                <w:sz w:val="28"/>
                <w:szCs w:val="28"/>
              </w:rPr>
            </w:pPr>
          </w:p>
        </w:tc>
        <w:tc>
          <w:tcPr>
            <w:tcW w:w="1494" w:type="dxa"/>
            <w:tcBorders>
              <w:bottom w:val="single" w:sz="4" w:space="0" w:color="auto"/>
            </w:tcBorders>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cs/>
              </w:rPr>
              <w:t>(</w:t>
            </w:r>
            <w:r w:rsidRPr="00D55DDC">
              <w:rPr>
                <w:rFonts w:ascii="Angsana New" w:hAnsi="Angsana New"/>
                <w:sz w:val="28"/>
                <w:szCs w:val="28"/>
              </w:rPr>
              <w:t>12,655,223</w:t>
            </w:r>
            <w:r w:rsidRPr="00D55DDC">
              <w:rPr>
                <w:rFonts w:ascii="Angsana New" w:hAnsi="Angsana New"/>
                <w:sz w:val="28"/>
                <w:szCs w:val="28"/>
                <w:cs/>
              </w:rPr>
              <w:t>.</w:t>
            </w:r>
            <w:r w:rsidRPr="00D55DDC">
              <w:rPr>
                <w:rFonts w:ascii="Angsana New" w:hAnsi="Angsana New"/>
                <w:sz w:val="28"/>
                <w:szCs w:val="28"/>
              </w:rPr>
              <w:t>38</w:t>
            </w:r>
            <w:r w:rsidRPr="00D55DDC">
              <w:rPr>
                <w:rFonts w:ascii="Angsana New" w:hAnsi="Angsana New"/>
                <w:sz w:val="28"/>
                <w:szCs w:val="28"/>
                <w:cs/>
              </w:rPr>
              <w:t>)</w:t>
            </w:r>
          </w:p>
        </w:tc>
        <w:tc>
          <w:tcPr>
            <w:tcW w:w="260" w:type="dxa"/>
            <w:shd w:val="clear" w:color="auto" w:fill="auto"/>
          </w:tcPr>
          <w:p w:rsidR="00D55DDC" w:rsidRPr="00D55DDC" w:rsidRDefault="00D55DDC" w:rsidP="00D55DDC">
            <w:pPr>
              <w:jc w:val="right"/>
              <w:rPr>
                <w:rFonts w:ascii="Angsana New" w:hAnsi="Angsana New"/>
                <w:sz w:val="28"/>
                <w:szCs w:val="28"/>
              </w:rPr>
            </w:pPr>
          </w:p>
        </w:tc>
        <w:tc>
          <w:tcPr>
            <w:tcW w:w="1440" w:type="dxa"/>
            <w:tcBorders>
              <w:bottom w:val="single" w:sz="4" w:space="0" w:color="auto"/>
            </w:tcBorders>
            <w:shd w:val="clear" w:color="auto" w:fill="auto"/>
          </w:tcPr>
          <w:p w:rsidR="00D55DDC" w:rsidRPr="00D55DDC" w:rsidRDefault="00D55DDC" w:rsidP="00D55DDC">
            <w:pPr>
              <w:ind w:left="-108" w:right="-108"/>
              <w:jc w:val="center"/>
              <w:rPr>
                <w:rFonts w:ascii="Angsana New" w:hAnsi="Angsana New"/>
                <w:sz w:val="28"/>
                <w:szCs w:val="28"/>
              </w:rPr>
            </w:pPr>
            <w:r w:rsidRPr="00D55DDC">
              <w:rPr>
                <w:rFonts w:ascii="Angsana New" w:hAnsi="Angsana New"/>
                <w:sz w:val="28"/>
                <w:szCs w:val="28"/>
              </w:rPr>
              <w:t>-</w:t>
            </w:r>
          </w:p>
        </w:tc>
        <w:tc>
          <w:tcPr>
            <w:tcW w:w="270" w:type="dxa"/>
            <w:shd w:val="clear" w:color="auto" w:fill="auto"/>
          </w:tcPr>
          <w:p w:rsidR="00D55DDC" w:rsidRPr="00D55DDC" w:rsidRDefault="00D55DDC" w:rsidP="00D55DDC">
            <w:pPr>
              <w:pStyle w:val="A2"/>
              <w:pBdr>
                <w:bottom w:val="none" w:sz="0" w:space="0" w:color="auto"/>
              </w:pBdr>
              <w:ind w:right="-72"/>
              <w:jc w:val="right"/>
              <w:rPr>
                <w:rFonts w:ascii="Angsana New" w:eastAsia="Courier New" w:hAnsi="Angsana New"/>
                <w:b w:val="0"/>
                <w:bCs w:val="0"/>
              </w:rPr>
            </w:pPr>
          </w:p>
        </w:tc>
        <w:tc>
          <w:tcPr>
            <w:tcW w:w="1440" w:type="dxa"/>
            <w:tcBorders>
              <w:bottom w:val="single" w:sz="4" w:space="0" w:color="auto"/>
            </w:tcBorders>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sz w:val="28"/>
                <w:szCs w:val="28"/>
                <w:cs/>
              </w:rPr>
              <w:t>(</w:t>
            </w:r>
            <w:r w:rsidRPr="00D55DDC">
              <w:rPr>
                <w:rFonts w:ascii="Angsana New" w:hAnsi="Angsana New"/>
                <w:sz w:val="28"/>
                <w:szCs w:val="28"/>
              </w:rPr>
              <w:t>1,496,235</w:t>
            </w:r>
            <w:r w:rsidRPr="00D55DDC">
              <w:rPr>
                <w:rFonts w:ascii="Angsana New" w:hAnsi="Angsana New"/>
                <w:sz w:val="28"/>
                <w:szCs w:val="28"/>
                <w:cs/>
              </w:rPr>
              <w:t>.</w:t>
            </w:r>
            <w:r w:rsidRPr="00D55DDC">
              <w:rPr>
                <w:rFonts w:ascii="Angsana New" w:hAnsi="Angsana New"/>
                <w:sz w:val="28"/>
                <w:szCs w:val="28"/>
              </w:rPr>
              <w:t>80</w:t>
            </w:r>
            <w:r w:rsidRPr="00D55DDC">
              <w:rPr>
                <w:rFonts w:ascii="Angsana New" w:hAnsi="Angsana New"/>
                <w:sz w:val="28"/>
                <w:szCs w:val="28"/>
                <w:cs/>
              </w:rPr>
              <w:t>)</w:t>
            </w:r>
          </w:p>
        </w:tc>
      </w:tr>
      <w:tr w:rsidR="00D55DDC" w:rsidRPr="00D55DDC" w:rsidTr="002D3F76">
        <w:tc>
          <w:tcPr>
            <w:tcW w:w="2520" w:type="dxa"/>
            <w:vAlign w:val="center"/>
          </w:tcPr>
          <w:p w:rsidR="00D55DDC" w:rsidRPr="00D55DDC" w:rsidRDefault="00D55DDC" w:rsidP="00D55DDC">
            <w:pPr>
              <w:pStyle w:val="a"/>
              <w:tabs>
                <w:tab w:val="right" w:pos="9360"/>
                <w:tab w:val="right" w:pos="9540"/>
                <w:tab w:val="right" w:pos="11430"/>
                <w:tab w:val="right" w:pos="13320"/>
                <w:tab w:val="right" w:pos="14400"/>
                <w:tab w:val="right" w:pos="14760"/>
              </w:tabs>
              <w:ind w:left="-108" w:right="0"/>
              <w:rPr>
                <w:rFonts w:ascii="Angsana New" w:hAnsi="Angsana New" w:cs="Angsana New"/>
                <w:noProof w:val="0"/>
                <w:color w:val="auto"/>
              </w:rPr>
            </w:pPr>
            <w:r w:rsidRPr="00D55DDC">
              <w:rPr>
                <w:rFonts w:ascii="Angsana New" w:hAnsi="Angsana New" w:cs="Angsana New"/>
                <w:noProof w:val="0"/>
                <w:color w:val="auto"/>
              </w:rPr>
              <w:t>Book value</w:t>
            </w:r>
          </w:p>
        </w:tc>
        <w:tc>
          <w:tcPr>
            <w:tcW w:w="1558" w:type="dxa"/>
            <w:tcBorders>
              <w:top w:val="single" w:sz="4" w:space="0" w:color="auto"/>
              <w:bottom w:val="double" w:sz="4" w:space="0" w:color="auto"/>
            </w:tcBorders>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rPr>
              <w:t>6,208,191.80</w:t>
            </w:r>
          </w:p>
        </w:tc>
        <w:tc>
          <w:tcPr>
            <w:tcW w:w="270" w:type="dxa"/>
            <w:shd w:val="clear" w:color="auto" w:fill="auto"/>
          </w:tcPr>
          <w:p w:rsidR="00D55DDC" w:rsidRPr="00D55DDC" w:rsidRDefault="00D55DDC" w:rsidP="00D55DDC">
            <w:pPr>
              <w:jc w:val="right"/>
              <w:rPr>
                <w:rFonts w:ascii="Angsana New" w:hAnsi="Angsana New"/>
                <w:sz w:val="28"/>
                <w:szCs w:val="28"/>
              </w:rPr>
            </w:pPr>
          </w:p>
        </w:tc>
        <w:tc>
          <w:tcPr>
            <w:tcW w:w="1494" w:type="dxa"/>
            <w:tcBorders>
              <w:top w:val="single" w:sz="4" w:space="0" w:color="auto"/>
              <w:bottom w:val="double" w:sz="4" w:space="0" w:color="auto"/>
            </w:tcBorders>
            <w:shd w:val="clear" w:color="auto" w:fill="auto"/>
          </w:tcPr>
          <w:p w:rsidR="00D55DDC" w:rsidRPr="00D55DDC" w:rsidRDefault="00D55DDC" w:rsidP="00D55DDC">
            <w:pPr>
              <w:jc w:val="right"/>
              <w:rPr>
                <w:rFonts w:ascii="Angsana New" w:hAnsi="Angsana New"/>
                <w:sz w:val="28"/>
                <w:szCs w:val="28"/>
              </w:rPr>
            </w:pPr>
            <w:r w:rsidRPr="00D55DDC">
              <w:rPr>
                <w:rFonts w:ascii="Angsana New" w:hAnsi="Angsana New"/>
                <w:sz w:val="28"/>
                <w:szCs w:val="28"/>
              </w:rPr>
              <w:t>17,860,356</w:t>
            </w:r>
            <w:r w:rsidRPr="00D55DDC">
              <w:rPr>
                <w:rFonts w:ascii="Angsana New" w:hAnsi="Angsana New"/>
                <w:sz w:val="28"/>
                <w:szCs w:val="28"/>
                <w:cs/>
              </w:rPr>
              <w:t>.</w:t>
            </w:r>
            <w:r w:rsidRPr="00D55DDC">
              <w:rPr>
                <w:rFonts w:ascii="Angsana New" w:hAnsi="Angsana New"/>
                <w:sz w:val="28"/>
                <w:szCs w:val="28"/>
              </w:rPr>
              <w:t>94</w:t>
            </w:r>
          </w:p>
        </w:tc>
        <w:tc>
          <w:tcPr>
            <w:tcW w:w="260" w:type="dxa"/>
            <w:shd w:val="clear" w:color="auto" w:fill="auto"/>
          </w:tcPr>
          <w:p w:rsidR="00D55DDC" w:rsidRPr="00D55DDC" w:rsidRDefault="00D55DDC" w:rsidP="00D55DDC">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D55DDC" w:rsidRPr="00D55DDC" w:rsidRDefault="00D55DDC" w:rsidP="00D55DDC">
            <w:pPr>
              <w:ind w:left="-108" w:right="-108"/>
              <w:jc w:val="center"/>
              <w:rPr>
                <w:rFonts w:ascii="Angsana New" w:hAnsi="Angsana New"/>
                <w:sz w:val="28"/>
                <w:szCs w:val="28"/>
              </w:rPr>
            </w:pPr>
            <w:r w:rsidRPr="00D55DDC">
              <w:rPr>
                <w:rFonts w:ascii="Angsana New" w:hAnsi="Angsana New"/>
                <w:sz w:val="28"/>
                <w:szCs w:val="28"/>
              </w:rPr>
              <w:t>-</w:t>
            </w:r>
          </w:p>
        </w:tc>
        <w:tc>
          <w:tcPr>
            <w:tcW w:w="270" w:type="dxa"/>
            <w:shd w:val="clear" w:color="auto" w:fill="auto"/>
          </w:tcPr>
          <w:p w:rsidR="00D55DDC" w:rsidRPr="00D55DDC" w:rsidRDefault="00D55DDC" w:rsidP="00D55DDC">
            <w:pPr>
              <w:pStyle w:val="A2"/>
              <w:pBdr>
                <w:bottom w:val="none" w:sz="0" w:space="0" w:color="auto"/>
              </w:pBdr>
              <w:ind w:right="-72"/>
              <w:jc w:val="right"/>
              <w:rPr>
                <w:rFonts w:ascii="Angsana New" w:eastAsia="Courier New" w:hAnsi="Angsana New"/>
                <w:b w:val="0"/>
                <w:bCs w:val="0"/>
              </w:rPr>
            </w:pPr>
          </w:p>
        </w:tc>
        <w:tc>
          <w:tcPr>
            <w:tcW w:w="1440" w:type="dxa"/>
            <w:tcBorders>
              <w:top w:val="single" w:sz="4" w:space="0" w:color="auto"/>
              <w:bottom w:val="double" w:sz="4" w:space="0" w:color="auto"/>
            </w:tcBorders>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hint="cs"/>
                <w:sz w:val="28"/>
                <w:szCs w:val="28"/>
                <w:cs/>
              </w:rPr>
              <w:t>599,091.30</w:t>
            </w:r>
          </w:p>
        </w:tc>
      </w:tr>
    </w:tbl>
    <w:p w:rsidR="00130BB3" w:rsidRDefault="00130BB3" w:rsidP="00740126">
      <w:pPr>
        <w:ind w:left="450"/>
        <w:jc w:val="left"/>
        <w:rPr>
          <w:rFonts w:ascii="Angsana New" w:hAnsi="Angsana New"/>
          <w:spacing w:val="-4"/>
          <w:sz w:val="16"/>
          <w:szCs w:val="16"/>
        </w:rPr>
      </w:pPr>
    </w:p>
    <w:p w:rsidR="0051436C" w:rsidRPr="0051436C" w:rsidRDefault="0051436C" w:rsidP="0051436C">
      <w:pPr>
        <w:ind w:left="1350"/>
        <w:jc w:val="left"/>
        <w:rPr>
          <w:rFonts w:ascii="Angsana New" w:hAnsi="Angsana New"/>
          <w:spacing w:val="-4"/>
          <w:sz w:val="16"/>
          <w:szCs w:val="16"/>
        </w:rPr>
      </w:pPr>
      <w:r w:rsidRPr="0051436C">
        <w:rPr>
          <w:rFonts w:ascii="Angsana New" w:hAnsi="Angsana New"/>
          <w:sz w:val="30"/>
          <w:szCs w:val="30"/>
        </w:rPr>
        <w:t>Guarantees</w:t>
      </w:r>
    </w:p>
    <w:p w:rsidR="00740126" w:rsidRDefault="00740126" w:rsidP="0051436C">
      <w:pPr>
        <w:ind w:left="450" w:firstLine="900"/>
        <w:jc w:val="thaiDistribute"/>
        <w:rPr>
          <w:rFonts w:ascii="Angsana New" w:hAnsi="Angsana New"/>
          <w:sz w:val="30"/>
          <w:szCs w:val="30"/>
        </w:rPr>
      </w:pPr>
      <w:r>
        <w:rPr>
          <w:rFonts w:ascii="Angsana New" w:hAnsi="Angsana New"/>
          <w:sz w:val="30"/>
          <w:szCs w:val="30"/>
        </w:rPr>
        <w:t>As at 31 December</w:t>
      </w:r>
      <w:r w:rsidRPr="004D6B22">
        <w:rPr>
          <w:rFonts w:ascii="Angsana New" w:hAnsi="Angsana New"/>
          <w:sz w:val="30"/>
          <w:szCs w:val="30"/>
        </w:rPr>
        <w:t xml:space="preserve"> 2016 and 2015</w:t>
      </w:r>
      <w:r>
        <w:rPr>
          <w:rFonts w:ascii="Angsana New" w:hAnsi="Angsana New"/>
          <w:sz w:val="30"/>
          <w:szCs w:val="30"/>
        </w:rPr>
        <w:t>,</w:t>
      </w:r>
      <w:r w:rsidRPr="004D6B22">
        <w:rPr>
          <w:rFonts w:ascii="Angsana New" w:hAnsi="Angsana New"/>
          <w:sz w:val="30"/>
          <w:szCs w:val="30"/>
        </w:rPr>
        <w:t xml:space="preserve"> the Group has mortgaged the following part of the land, buildings and machinery to financial institutions as collateral for overdrafts, long-term loans and working capital facilities from financial institutions.</w:t>
      </w:r>
    </w:p>
    <w:tbl>
      <w:tblPr>
        <w:tblW w:w="9522" w:type="dxa"/>
        <w:tblInd w:w="288" w:type="dxa"/>
        <w:tblLayout w:type="fixed"/>
        <w:tblLook w:val="0000"/>
      </w:tblPr>
      <w:tblGrid>
        <w:gridCol w:w="6044"/>
        <w:gridCol w:w="1701"/>
        <w:gridCol w:w="265"/>
        <w:gridCol w:w="1512"/>
      </w:tblGrid>
      <w:tr w:rsidR="00740126" w:rsidRPr="00D55DDC" w:rsidTr="002D3F76">
        <w:tc>
          <w:tcPr>
            <w:tcW w:w="6044" w:type="dxa"/>
          </w:tcPr>
          <w:p w:rsidR="00740126" w:rsidRPr="00D55DDC" w:rsidRDefault="00740126" w:rsidP="00740126">
            <w:pPr>
              <w:ind w:left="-94"/>
              <w:jc w:val="left"/>
              <w:rPr>
                <w:rFonts w:ascii="Angsana New" w:hAnsi="Angsana New"/>
                <w:sz w:val="28"/>
                <w:szCs w:val="28"/>
                <w:u w:val="single"/>
                <w:cs/>
              </w:rPr>
            </w:pPr>
          </w:p>
        </w:tc>
        <w:tc>
          <w:tcPr>
            <w:tcW w:w="3478" w:type="dxa"/>
            <w:gridSpan w:val="3"/>
          </w:tcPr>
          <w:p w:rsidR="00740126" w:rsidRPr="00D55DDC" w:rsidRDefault="00740126" w:rsidP="004C0DD6">
            <w:pPr>
              <w:jc w:val="center"/>
              <w:rPr>
                <w:rFonts w:ascii="Angsana New" w:hAnsi="Angsana New"/>
                <w:sz w:val="28"/>
                <w:szCs w:val="28"/>
                <w:u w:val="single"/>
              </w:rPr>
            </w:pPr>
            <w:r w:rsidRPr="00D55DDC">
              <w:rPr>
                <w:rFonts w:ascii="Angsana New" w:hAnsi="Angsana New"/>
                <w:sz w:val="28"/>
                <w:szCs w:val="28"/>
              </w:rPr>
              <w:t>Book Value</w:t>
            </w:r>
          </w:p>
        </w:tc>
      </w:tr>
      <w:tr w:rsidR="00740126" w:rsidRPr="00D55DDC" w:rsidTr="002D3F76">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4C0DD6">
            <w:pPr>
              <w:jc w:val="center"/>
              <w:rPr>
                <w:rFonts w:ascii="Angsana New" w:hAnsi="Angsana New"/>
                <w:sz w:val="28"/>
                <w:szCs w:val="28"/>
              </w:rPr>
            </w:pPr>
            <w:r w:rsidRPr="00D55DDC">
              <w:rPr>
                <w:rFonts w:ascii="Angsana New" w:hAnsi="Angsana New"/>
                <w:sz w:val="28"/>
                <w:szCs w:val="28"/>
              </w:rPr>
              <w:t>As at</w:t>
            </w:r>
          </w:p>
        </w:tc>
        <w:tc>
          <w:tcPr>
            <w:tcW w:w="265" w:type="dxa"/>
          </w:tcPr>
          <w:p w:rsidR="00740126" w:rsidRPr="00D55DDC" w:rsidRDefault="00740126" w:rsidP="004C0DD6">
            <w:pPr>
              <w:jc w:val="center"/>
              <w:rPr>
                <w:rFonts w:ascii="Angsana New" w:hAnsi="Angsana New"/>
                <w:sz w:val="28"/>
                <w:szCs w:val="28"/>
                <w:u w:val="single"/>
                <w:cs/>
              </w:rPr>
            </w:pPr>
          </w:p>
        </w:tc>
        <w:tc>
          <w:tcPr>
            <w:tcW w:w="1512" w:type="dxa"/>
          </w:tcPr>
          <w:p w:rsidR="00740126" w:rsidRPr="00D55DDC" w:rsidRDefault="00740126" w:rsidP="004C0DD6">
            <w:pPr>
              <w:jc w:val="center"/>
              <w:rPr>
                <w:rFonts w:ascii="Angsana New" w:hAnsi="Angsana New"/>
                <w:sz w:val="28"/>
                <w:szCs w:val="28"/>
              </w:rPr>
            </w:pPr>
            <w:r w:rsidRPr="00D55DDC">
              <w:rPr>
                <w:rFonts w:ascii="Angsana New" w:hAnsi="Angsana New"/>
                <w:sz w:val="28"/>
                <w:szCs w:val="28"/>
              </w:rPr>
              <w:t>As at</w:t>
            </w:r>
          </w:p>
        </w:tc>
      </w:tr>
      <w:tr w:rsidR="00740126" w:rsidRPr="00D55DDC" w:rsidTr="002D3F76">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740126">
            <w:pPr>
              <w:ind w:left="-108" w:right="-108"/>
              <w:jc w:val="center"/>
              <w:rPr>
                <w:rFonts w:ascii="Angsana New" w:hAnsi="Angsana New"/>
                <w:sz w:val="28"/>
                <w:szCs w:val="28"/>
                <w:cs/>
              </w:rPr>
            </w:pPr>
            <w:r w:rsidRPr="00D55DDC">
              <w:rPr>
                <w:rFonts w:ascii="Angsana New" w:hAnsi="Angsana New"/>
                <w:sz w:val="28"/>
                <w:szCs w:val="28"/>
              </w:rPr>
              <w:t>31 December 2016</w:t>
            </w:r>
          </w:p>
        </w:tc>
        <w:tc>
          <w:tcPr>
            <w:tcW w:w="265" w:type="dxa"/>
          </w:tcPr>
          <w:p w:rsidR="00740126" w:rsidRPr="00D55DDC" w:rsidRDefault="00740126" w:rsidP="004C0DD6">
            <w:pPr>
              <w:tabs>
                <w:tab w:val="decimal" w:pos="432"/>
              </w:tabs>
              <w:ind w:left="-108" w:right="-18"/>
              <w:jc w:val="center"/>
              <w:rPr>
                <w:rFonts w:ascii="Angsana New" w:hAnsi="Angsana New"/>
                <w:sz w:val="28"/>
                <w:szCs w:val="28"/>
              </w:rPr>
            </w:pPr>
          </w:p>
        </w:tc>
        <w:tc>
          <w:tcPr>
            <w:tcW w:w="1512" w:type="dxa"/>
          </w:tcPr>
          <w:p w:rsidR="00740126" w:rsidRPr="00D55DDC" w:rsidRDefault="00740126" w:rsidP="004C0DD6">
            <w:pPr>
              <w:ind w:left="-108" w:right="-108"/>
              <w:jc w:val="center"/>
              <w:rPr>
                <w:rFonts w:ascii="Angsana New" w:hAnsi="Angsana New"/>
                <w:sz w:val="28"/>
                <w:szCs w:val="28"/>
                <w:cs/>
              </w:rPr>
            </w:pPr>
            <w:r w:rsidRPr="00D55DDC">
              <w:rPr>
                <w:rFonts w:ascii="Angsana New" w:hAnsi="Angsana New"/>
                <w:sz w:val="28"/>
                <w:szCs w:val="28"/>
              </w:rPr>
              <w:t>31 December 2015</w:t>
            </w:r>
          </w:p>
        </w:tc>
      </w:tr>
      <w:tr w:rsidR="00740126" w:rsidRPr="00D55DDC" w:rsidTr="002D3F76">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4C0DD6">
            <w:pPr>
              <w:ind w:left="-108" w:right="-108"/>
              <w:jc w:val="center"/>
              <w:rPr>
                <w:rFonts w:ascii="Angsana New" w:eastAsia="Times New Roman" w:hAnsi="Angsana New"/>
                <w:sz w:val="28"/>
                <w:szCs w:val="28"/>
              </w:rPr>
            </w:pPr>
            <w:r w:rsidRPr="00D55DDC">
              <w:rPr>
                <w:rFonts w:ascii="Angsana New" w:eastAsia="Angsana New" w:hAnsi="Angsana New"/>
                <w:sz w:val="28"/>
                <w:szCs w:val="28"/>
              </w:rPr>
              <w:t>Baht</w:t>
            </w:r>
          </w:p>
        </w:tc>
        <w:tc>
          <w:tcPr>
            <w:tcW w:w="265" w:type="dxa"/>
          </w:tcPr>
          <w:p w:rsidR="00740126" w:rsidRPr="00D55DDC" w:rsidRDefault="00740126" w:rsidP="004C0DD6">
            <w:pPr>
              <w:jc w:val="center"/>
              <w:rPr>
                <w:rFonts w:ascii="Angsana New" w:hAnsi="Angsana New"/>
                <w:sz w:val="28"/>
                <w:szCs w:val="28"/>
                <w:cs/>
              </w:rPr>
            </w:pPr>
          </w:p>
        </w:tc>
        <w:tc>
          <w:tcPr>
            <w:tcW w:w="1512" w:type="dxa"/>
          </w:tcPr>
          <w:p w:rsidR="00740126" w:rsidRPr="00D55DDC" w:rsidRDefault="00740126" w:rsidP="004C0DD6">
            <w:pPr>
              <w:ind w:left="-108" w:right="-108"/>
              <w:jc w:val="center"/>
              <w:rPr>
                <w:rFonts w:ascii="Angsana New" w:eastAsia="Times New Roman" w:hAnsi="Angsana New"/>
                <w:sz w:val="28"/>
                <w:szCs w:val="28"/>
              </w:rPr>
            </w:pPr>
            <w:r w:rsidRPr="00D55DDC">
              <w:rPr>
                <w:rFonts w:ascii="Angsana New" w:eastAsia="Angsana New" w:hAnsi="Angsana New"/>
                <w:sz w:val="28"/>
                <w:szCs w:val="28"/>
              </w:rPr>
              <w:t>Baht</w:t>
            </w:r>
          </w:p>
        </w:tc>
      </w:tr>
      <w:tr w:rsidR="00D55DDC" w:rsidRPr="00D55DDC" w:rsidTr="002D3F76">
        <w:tc>
          <w:tcPr>
            <w:tcW w:w="6044" w:type="dxa"/>
          </w:tcPr>
          <w:p w:rsidR="00D55DDC" w:rsidRPr="00D55DDC" w:rsidRDefault="00D55DDC" w:rsidP="00D55DDC">
            <w:pPr>
              <w:ind w:left="-94"/>
              <w:jc w:val="thaiDistribute"/>
              <w:rPr>
                <w:rFonts w:ascii="Angsana New" w:hAnsi="Angsana New"/>
                <w:sz w:val="28"/>
                <w:szCs w:val="28"/>
                <w:cs/>
              </w:rPr>
            </w:pPr>
            <w:r w:rsidRPr="00D55DDC">
              <w:rPr>
                <w:rFonts w:ascii="Angsana New" w:hAnsi="Angsana New"/>
                <w:sz w:val="28"/>
                <w:szCs w:val="28"/>
              </w:rPr>
              <w:t>Propety, plant and machine of Millcon Steel Public Co., Ltd.</w:t>
            </w:r>
          </w:p>
        </w:tc>
        <w:tc>
          <w:tcPr>
            <w:tcW w:w="1701" w:type="dxa"/>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sz w:val="28"/>
                <w:szCs w:val="28"/>
              </w:rPr>
              <w:t>1,641,331,959.79</w:t>
            </w:r>
          </w:p>
        </w:tc>
        <w:tc>
          <w:tcPr>
            <w:tcW w:w="265" w:type="dxa"/>
            <w:shd w:val="clear" w:color="auto" w:fill="auto"/>
          </w:tcPr>
          <w:p w:rsidR="00D55DDC" w:rsidRPr="00D55DDC" w:rsidRDefault="00D55DDC" w:rsidP="00D55DDC">
            <w:pPr>
              <w:jc w:val="right"/>
              <w:rPr>
                <w:rFonts w:ascii="Angsana New" w:hAnsi="Angsana New"/>
                <w:sz w:val="28"/>
                <w:szCs w:val="28"/>
              </w:rPr>
            </w:pPr>
          </w:p>
        </w:tc>
        <w:tc>
          <w:tcPr>
            <w:tcW w:w="1512" w:type="dxa"/>
            <w:shd w:val="clear" w:color="auto" w:fill="auto"/>
          </w:tcPr>
          <w:p w:rsidR="00D55DDC" w:rsidRPr="00D55DDC" w:rsidRDefault="00D55DDC" w:rsidP="00D55DDC">
            <w:pPr>
              <w:ind w:left="-122"/>
              <w:jc w:val="right"/>
              <w:rPr>
                <w:rFonts w:ascii="Angsana New" w:hAnsi="Angsana New"/>
                <w:sz w:val="28"/>
                <w:szCs w:val="28"/>
              </w:rPr>
            </w:pPr>
            <w:r w:rsidRPr="00D55DDC">
              <w:rPr>
                <w:rFonts w:ascii="Angsana New" w:hAnsi="Angsana New"/>
                <w:sz w:val="28"/>
                <w:szCs w:val="28"/>
              </w:rPr>
              <w:t>1,677,287,854.92</w:t>
            </w:r>
          </w:p>
        </w:tc>
      </w:tr>
      <w:tr w:rsidR="00D55DDC" w:rsidRPr="00D55DDC" w:rsidTr="002D3F76">
        <w:tc>
          <w:tcPr>
            <w:tcW w:w="6044" w:type="dxa"/>
          </w:tcPr>
          <w:p w:rsidR="00D55DDC" w:rsidRPr="00D55DDC" w:rsidRDefault="00D55DDC" w:rsidP="00D55DDC">
            <w:pPr>
              <w:ind w:left="-94"/>
              <w:jc w:val="thaiDistribute"/>
              <w:rPr>
                <w:rFonts w:ascii="Angsana New" w:hAnsi="Angsana New"/>
                <w:sz w:val="28"/>
                <w:szCs w:val="28"/>
                <w:cs/>
              </w:rPr>
            </w:pPr>
            <w:r w:rsidRPr="00D55DDC">
              <w:rPr>
                <w:rFonts w:ascii="Angsana New" w:hAnsi="Angsana New"/>
                <w:sz w:val="28"/>
                <w:szCs w:val="28"/>
              </w:rPr>
              <w:t>Propety, plant and machine of subsidiary – Millcon Burapa Co,. Ltd.</w:t>
            </w:r>
          </w:p>
        </w:tc>
        <w:tc>
          <w:tcPr>
            <w:tcW w:w="1701" w:type="dxa"/>
            <w:shd w:val="clear" w:color="auto" w:fill="auto"/>
          </w:tcPr>
          <w:p w:rsidR="00D55DDC" w:rsidRPr="00D55DDC" w:rsidRDefault="00D55DDC" w:rsidP="00D55DDC">
            <w:pPr>
              <w:ind w:right="72"/>
              <w:jc w:val="right"/>
              <w:rPr>
                <w:rFonts w:ascii="Angsana New" w:hAnsi="Angsana New"/>
                <w:sz w:val="28"/>
                <w:szCs w:val="28"/>
                <w:cs/>
              </w:rPr>
            </w:pPr>
            <w:r w:rsidRPr="00D55DDC">
              <w:rPr>
                <w:rFonts w:ascii="Angsana New" w:hAnsi="Angsana New" w:hint="cs"/>
                <w:sz w:val="28"/>
                <w:szCs w:val="28"/>
                <w:cs/>
              </w:rPr>
              <w:t>4,5</w:t>
            </w:r>
            <w:r w:rsidRPr="00D55DDC">
              <w:rPr>
                <w:rFonts w:ascii="Angsana New" w:hAnsi="Angsana New"/>
                <w:sz w:val="28"/>
                <w:szCs w:val="28"/>
              </w:rPr>
              <w:t>67</w:t>
            </w:r>
            <w:r w:rsidRPr="00D55DDC">
              <w:rPr>
                <w:rFonts w:ascii="Angsana New" w:hAnsi="Angsana New" w:hint="cs"/>
                <w:sz w:val="28"/>
                <w:szCs w:val="28"/>
                <w:cs/>
              </w:rPr>
              <w:t>,</w:t>
            </w:r>
            <w:r w:rsidRPr="00D55DDC">
              <w:rPr>
                <w:rFonts w:ascii="Angsana New" w:hAnsi="Angsana New"/>
                <w:sz w:val="28"/>
                <w:szCs w:val="28"/>
              </w:rPr>
              <w:t>249,836.94</w:t>
            </w:r>
          </w:p>
        </w:tc>
        <w:tc>
          <w:tcPr>
            <w:tcW w:w="265" w:type="dxa"/>
            <w:shd w:val="clear" w:color="auto" w:fill="auto"/>
          </w:tcPr>
          <w:p w:rsidR="00D55DDC" w:rsidRPr="00D55DDC" w:rsidRDefault="00D55DDC" w:rsidP="00D55DDC">
            <w:pPr>
              <w:jc w:val="right"/>
              <w:rPr>
                <w:rFonts w:ascii="Angsana New" w:hAnsi="Angsana New"/>
                <w:sz w:val="28"/>
                <w:szCs w:val="28"/>
              </w:rPr>
            </w:pPr>
          </w:p>
        </w:tc>
        <w:tc>
          <w:tcPr>
            <w:tcW w:w="1512" w:type="dxa"/>
          </w:tcPr>
          <w:p w:rsidR="00D55DDC" w:rsidRPr="00D55DDC" w:rsidRDefault="00D55DDC" w:rsidP="00D55DDC">
            <w:pPr>
              <w:ind w:left="-122"/>
              <w:jc w:val="right"/>
              <w:rPr>
                <w:rFonts w:ascii="Angsana New" w:hAnsi="Angsana New"/>
                <w:sz w:val="28"/>
                <w:szCs w:val="28"/>
              </w:rPr>
            </w:pPr>
            <w:r w:rsidRPr="00D55DDC">
              <w:rPr>
                <w:rFonts w:ascii="Angsana New" w:hAnsi="Angsana New"/>
                <w:sz w:val="28"/>
                <w:szCs w:val="28"/>
              </w:rPr>
              <w:t>4,612,005,299.08</w:t>
            </w:r>
          </w:p>
        </w:tc>
      </w:tr>
      <w:tr w:rsidR="00D55DDC" w:rsidRPr="00D55DDC" w:rsidTr="002D3F76">
        <w:tc>
          <w:tcPr>
            <w:tcW w:w="6044" w:type="dxa"/>
          </w:tcPr>
          <w:p w:rsidR="00D55DDC" w:rsidRPr="00D55DDC" w:rsidRDefault="00D55DDC" w:rsidP="00D55DDC">
            <w:pPr>
              <w:ind w:left="-94"/>
              <w:jc w:val="thaiDistribute"/>
              <w:rPr>
                <w:rFonts w:ascii="Angsana New" w:hAnsi="Angsana New"/>
                <w:sz w:val="28"/>
                <w:szCs w:val="28"/>
              </w:rPr>
            </w:pPr>
            <w:r w:rsidRPr="00D55DDC">
              <w:rPr>
                <w:rFonts w:ascii="Angsana New" w:hAnsi="Angsana New"/>
                <w:sz w:val="28"/>
                <w:szCs w:val="28"/>
              </w:rPr>
              <w:t>Propety, plant and machine of subsidiary – Millcon Steel Pipe Co., Ltd.</w:t>
            </w:r>
          </w:p>
        </w:tc>
        <w:tc>
          <w:tcPr>
            <w:tcW w:w="1701" w:type="dxa"/>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sz w:val="28"/>
                <w:szCs w:val="28"/>
              </w:rPr>
              <w:t>114,785,378.64</w:t>
            </w:r>
          </w:p>
        </w:tc>
        <w:tc>
          <w:tcPr>
            <w:tcW w:w="265" w:type="dxa"/>
            <w:shd w:val="clear" w:color="auto" w:fill="auto"/>
          </w:tcPr>
          <w:p w:rsidR="00D55DDC" w:rsidRPr="00D55DDC" w:rsidRDefault="00D55DDC" w:rsidP="00D55DDC">
            <w:pPr>
              <w:jc w:val="right"/>
              <w:rPr>
                <w:rFonts w:ascii="Angsana New" w:hAnsi="Angsana New"/>
                <w:sz w:val="28"/>
                <w:szCs w:val="28"/>
              </w:rPr>
            </w:pPr>
          </w:p>
        </w:tc>
        <w:tc>
          <w:tcPr>
            <w:tcW w:w="1512" w:type="dxa"/>
          </w:tcPr>
          <w:p w:rsidR="00D55DDC" w:rsidRPr="00D55DDC" w:rsidRDefault="00D55DDC" w:rsidP="00D55DDC">
            <w:pPr>
              <w:ind w:left="-122"/>
              <w:jc w:val="right"/>
              <w:rPr>
                <w:rFonts w:ascii="Angsana New" w:hAnsi="Angsana New"/>
                <w:sz w:val="28"/>
                <w:szCs w:val="28"/>
              </w:rPr>
            </w:pPr>
            <w:r w:rsidRPr="00D55DDC">
              <w:rPr>
                <w:rFonts w:ascii="Angsana New" w:hAnsi="Angsana New" w:hint="cs"/>
                <w:sz w:val="28"/>
                <w:szCs w:val="28"/>
                <w:cs/>
              </w:rPr>
              <w:t>120,64</w:t>
            </w:r>
            <w:r w:rsidRPr="00D55DDC">
              <w:rPr>
                <w:rFonts w:ascii="Angsana New" w:hAnsi="Angsana New"/>
                <w:sz w:val="28"/>
                <w:szCs w:val="28"/>
              </w:rPr>
              <w:t>5,828.97</w:t>
            </w:r>
          </w:p>
        </w:tc>
      </w:tr>
      <w:tr w:rsidR="00D55DDC" w:rsidRPr="00D55DDC" w:rsidTr="002D3F76">
        <w:tc>
          <w:tcPr>
            <w:tcW w:w="6044" w:type="dxa"/>
          </w:tcPr>
          <w:p w:rsidR="00D55DDC" w:rsidRPr="00D55DDC" w:rsidRDefault="00D55DDC" w:rsidP="00D55DDC">
            <w:pPr>
              <w:ind w:left="-94"/>
              <w:jc w:val="thaiDistribute"/>
              <w:rPr>
                <w:rFonts w:ascii="Angsana New" w:hAnsi="Angsana New"/>
                <w:sz w:val="28"/>
                <w:szCs w:val="28"/>
              </w:rPr>
            </w:pPr>
            <w:r w:rsidRPr="00D55DDC">
              <w:rPr>
                <w:rFonts w:ascii="Angsana New" w:hAnsi="Angsana New"/>
                <w:sz w:val="28"/>
                <w:szCs w:val="28"/>
              </w:rPr>
              <w:t>Propety, plant and machine of subsidiary – Suntech Metals  Company Limited</w:t>
            </w:r>
          </w:p>
        </w:tc>
        <w:tc>
          <w:tcPr>
            <w:tcW w:w="1701" w:type="dxa"/>
            <w:tcBorders>
              <w:bottom w:val="single" w:sz="4" w:space="0" w:color="auto"/>
            </w:tcBorders>
            <w:shd w:val="clear" w:color="auto" w:fill="auto"/>
          </w:tcPr>
          <w:p w:rsidR="00D55DDC" w:rsidRPr="00D55DDC" w:rsidRDefault="00D55DDC" w:rsidP="00D55DDC">
            <w:pPr>
              <w:ind w:right="72"/>
              <w:jc w:val="right"/>
              <w:rPr>
                <w:rFonts w:ascii="Angsana New" w:hAnsi="Angsana New"/>
                <w:sz w:val="28"/>
                <w:szCs w:val="28"/>
              </w:rPr>
            </w:pPr>
            <w:r w:rsidRPr="00D55DDC">
              <w:rPr>
                <w:rFonts w:ascii="Angsana New" w:hAnsi="Angsana New" w:hint="cs"/>
                <w:sz w:val="28"/>
                <w:szCs w:val="28"/>
                <w:cs/>
              </w:rPr>
              <w:t>9</w:t>
            </w:r>
            <w:r w:rsidRPr="00D55DDC">
              <w:rPr>
                <w:rFonts w:ascii="Angsana New" w:hAnsi="Angsana New"/>
                <w:sz w:val="28"/>
                <w:szCs w:val="28"/>
              </w:rPr>
              <w:t>0</w:t>
            </w:r>
            <w:r w:rsidRPr="00D55DDC">
              <w:rPr>
                <w:rFonts w:ascii="Angsana New" w:hAnsi="Angsana New" w:hint="cs"/>
                <w:sz w:val="28"/>
                <w:szCs w:val="28"/>
                <w:cs/>
              </w:rPr>
              <w:t>,</w:t>
            </w:r>
            <w:r w:rsidRPr="00D55DDC">
              <w:rPr>
                <w:rFonts w:ascii="Angsana New" w:hAnsi="Angsana New"/>
                <w:sz w:val="28"/>
                <w:szCs w:val="28"/>
              </w:rPr>
              <w:t>752,931.98</w:t>
            </w:r>
          </w:p>
        </w:tc>
        <w:tc>
          <w:tcPr>
            <w:tcW w:w="265" w:type="dxa"/>
            <w:shd w:val="clear" w:color="auto" w:fill="auto"/>
          </w:tcPr>
          <w:p w:rsidR="00D55DDC" w:rsidRPr="00D55DDC" w:rsidRDefault="00D55DDC" w:rsidP="00D55DDC">
            <w:pPr>
              <w:jc w:val="right"/>
              <w:rPr>
                <w:rFonts w:ascii="Angsana New" w:hAnsi="Angsana New"/>
                <w:sz w:val="28"/>
                <w:szCs w:val="28"/>
              </w:rPr>
            </w:pPr>
          </w:p>
        </w:tc>
        <w:tc>
          <w:tcPr>
            <w:tcW w:w="1512" w:type="dxa"/>
            <w:tcBorders>
              <w:bottom w:val="single" w:sz="4" w:space="0" w:color="auto"/>
            </w:tcBorders>
          </w:tcPr>
          <w:p w:rsidR="00D55DDC" w:rsidRPr="00D55DDC" w:rsidRDefault="00D55DDC" w:rsidP="00D55DDC">
            <w:pPr>
              <w:ind w:left="-122" w:firstLine="122"/>
              <w:jc w:val="center"/>
              <w:rPr>
                <w:rFonts w:ascii="Angsana New" w:hAnsi="Angsana New"/>
                <w:sz w:val="28"/>
                <w:szCs w:val="28"/>
                <w:cs/>
              </w:rPr>
            </w:pPr>
            <w:r w:rsidRPr="00D55DDC">
              <w:rPr>
                <w:rFonts w:ascii="Angsana New" w:hAnsi="Angsana New" w:hint="cs"/>
                <w:sz w:val="28"/>
                <w:szCs w:val="28"/>
                <w:cs/>
              </w:rPr>
              <w:t>-</w:t>
            </w:r>
          </w:p>
        </w:tc>
      </w:tr>
      <w:tr w:rsidR="00D55DDC" w:rsidRPr="00D55DDC" w:rsidTr="002D3F76">
        <w:tc>
          <w:tcPr>
            <w:tcW w:w="6044" w:type="dxa"/>
          </w:tcPr>
          <w:p w:rsidR="00D55DDC" w:rsidRPr="00D55DDC" w:rsidRDefault="00D55DDC" w:rsidP="00D55DDC">
            <w:pPr>
              <w:ind w:left="1062"/>
              <w:jc w:val="left"/>
              <w:rPr>
                <w:rFonts w:ascii="Angsana New" w:hAnsi="Angsana New"/>
                <w:sz w:val="28"/>
                <w:szCs w:val="28"/>
              </w:rPr>
            </w:pPr>
            <w:r w:rsidRPr="00D55DDC">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D55DDC" w:rsidRPr="00D55DDC" w:rsidRDefault="00D55DDC" w:rsidP="00D55DDC">
            <w:pPr>
              <w:ind w:right="72"/>
              <w:jc w:val="right"/>
              <w:rPr>
                <w:rFonts w:ascii="Angsana New" w:hAnsi="Angsana New"/>
                <w:sz w:val="28"/>
                <w:szCs w:val="28"/>
                <w:cs/>
              </w:rPr>
            </w:pPr>
            <w:r w:rsidRPr="00D55DDC">
              <w:rPr>
                <w:rFonts w:ascii="Angsana New" w:hAnsi="Angsana New" w:hint="cs"/>
                <w:sz w:val="28"/>
                <w:szCs w:val="28"/>
                <w:cs/>
              </w:rPr>
              <w:t>6,</w:t>
            </w:r>
            <w:r w:rsidRPr="00D55DDC">
              <w:rPr>
                <w:rFonts w:ascii="Angsana New" w:hAnsi="Angsana New"/>
                <w:sz w:val="28"/>
                <w:szCs w:val="28"/>
              </w:rPr>
              <w:t>414</w:t>
            </w:r>
            <w:r w:rsidRPr="00D55DDC">
              <w:rPr>
                <w:rFonts w:ascii="Angsana New" w:hAnsi="Angsana New" w:hint="cs"/>
                <w:sz w:val="28"/>
                <w:szCs w:val="28"/>
                <w:cs/>
              </w:rPr>
              <w:t>,</w:t>
            </w:r>
            <w:r w:rsidRPr="00D55DDC">
              <w:rPr>
                <w:rFonts w:ascii="Angsana New" w:hAnsi="Angsana New"/>
                <w:sz w:val="28"/>
                <w:szCs w:val="28"/>
              </w:rPr>
              <w:t>120,107.35</w:t>
            </w:r>
          </w:p>
        </w:tc>
        <w:tc>
          <w:tcPr>
            <w:tcW w:w="265" w:type="dxa"/>
            <w:shd w:val="clear" w:color="auto" w:fill="auto"/>
          </w:tcPr>
          <w:p w:rsidR="00D55DDC" w:rsidRPr="00D55DDC" w:rsidRDefault="00D55DDC" w:rsidP="00D55DDC">
            <w:pPr>
              <w:jc w:val="right"/>
              <w:rPr>
                <w:rFonts w:ascii="Angsana New" w:hAnsi="Angsana New"/>
                <w:sz w:val="28"/>
                <w:szCs w:val="28"/>
              </w:rPr>
            </w:pPr>
          </w:p>
        </w:tc>
        <w:tc>
          <w:tcPr>
            <w:tcW w:w="1512" w:type="dxa"/>
            <w:tcBorders>
              <w:top w:val="single" w:sz="4" w:space="0" w:color="auto"/>
              <w:bottom w:val="double" w:sz="4" w:space="0" w:color="auto"/>
            </w:tcBorders>
          </w:tcPr>
          <w:p w:rsidR="00D55DDC" w:rsidRPr="00D55DDC" w:rsidRDefault="00D55DDC" w:rsidP="00D55DDC">
            <w:pPr>
              <w:ind w:left="-122"/>
              <w:jc w:val="right"/>
              <w:rPr>
                <w:rFonts w:ascii="Angsana New" w:hAnsi="Angsana New"/>
                <w:sz w:val="28"/>
                <w:szCs w:val="28"/>
              </w:rPr>
            </w:pPr>
            <w:r w:rsidRPr="00D55DDC">
              <w:rPr>
                <w:rFonts w:ascii="Angsana New" w:hAnsi="Angsana New"/>
                <w:sz w:val="28"/>
                <w:szCs w:val="28"/>
              </w:rPr>
              <w:t>6,409,938,982.97</w:t>
            </w:r>
          </w:p>
        </w:tc>
      </w:tr>
    </w:tbl>
    <w:p w:rsidR="00A71C5F" w:rsidRPr="00E4418E" w:rsidRDefault="00A71C5F" w:rsidP="0051436C">
      <w:pPr>
        <w:tabs>
          <w:tab w:val="left" w:pos="3780"/>
        </w:tabs>
        <w:ind w:left="180"/>
        <w:jc w:val="thaiDistribute"/>
        <w:rPr>
          <w:rFonts w:ascii="Angsana New" w:hAnsi="Angsana New"/>
          <w:b/>
          <w:bCs/>
          <w:sz w:val="30"/>
          <w:szCs w:val="30"/>
          <w:lang w:val="en-GB"/>
        </w:rPr>
      </w:pPr>
    </w:p>
    <w:p w:rsidR="00F731A1" w:rsidRDefault="00F731A1" w:rsidP="00F731A1">
      <w:pPr>
        <w:ind w:left="450" w:firstLine="900"/>
        <w:jc w:val="thaiDistribute"/>
        <w:rPr>
          <w:rFonts w:ascii="Angsana New" w:hAnsi="Angsana New"/>
          <w:sz w:val="30"/>
          <w:szCs w:val="30"/>
        </w:rPr>
      </w:pPr>
      <w:r>
        <w:rPr>
          <w:rFonts w:ascii="Angsana New" w:hAnsi="Angsana New"/>
          <w:sz w:val="30"/>
          <w:szCs w:val="30"/>
        </w:rPr>
        <w:t>In 2015, the c</w:t>
      </w:r>
      <w:r w:rsidRPr="00F731A1">
        <w:rPr>
          <w:rFonts w:ascii="Angsana New" w:hAnsi="Angsana New"/>
          <w:sz w:val="30"/>
          <w:szCs w:val="30"/>
        </w:rPr>
        <w:t xml:space="preserve">ompany </w:t>
      </w:r>
      <w:r>
        <w:rPr>
          <w:rFonts w:ascii="Angsana New" w:hAnsi="Angsana New"/>
          <w:sz w:val="30"/>
          <w:szCs w:val="30"/>
        </w:rPr>
        <w:t>and subsidiary constitute</w:t>
      </w:r>
      <w:r w:rsidRPr="00F731A1">
        <w:rPr>
          <w:rFonts w:ascii="Angsana New" w:hAnsi="Angsana New"/>
          <w:sz w:val="30"/>
          <w:szCs w:val="30"/>
        </w:rPr>
        <w:t xml:space="preserve"> land appraisal by independent appraiser which by analyzing the value market approach in accordance with the report on dated </w:t>
      </w:r>
      <w:r>
        <w:rPr>
          <w:rFonts w:ascii="Angsana New" w:hAnsi="Angsana New"/>
          <w:sz w:val="30"/>
          <w:szCs w:val="30"/>
        </w:rPr>
        <w:t xml:space="preserve">1 December 2015 and </w:t>
      </w:r>
      <w:r w:rsidRPr="00F731A1">
        <w:rPr>
          <w:rFonts w:ascii="Angsana New" w:hAnsi="Angsana New"/>
          <w:sz w:val="30"/>
          <w:szCs w:val="30"/>
        </w:rPr>
        <w:t>16 December 2015 as the data of level 3 inputs.</w:t>
      </w:r>
    </w:p>
    <w:p w:rsidR="00F731A1" w:rsidRDefault="00F731A1" w:rsidP="00F731A1">
      <w:pPr>
        <w:ind w:left="450" w:firstLine="900"/>
        <w:jc w:val="thaiDistribute"/>
        <w:rPr>
          <w:rFonts w:ascii="Angsana New" w:hAnsi="Angsana New"/>
          <w:sz w:val="30"/>
          <w:szCs w:val="30"/>
        </w:rPr>
      </w:pPr>
      <w:r w:rsidRPr="00F731A1">
        <w:rPr>
          <w:rFonts w:ascii="Angsana New" w:hAnsi="Angsana New"/>
          <w:sz w:val="30"/>
          <w:szCs w:val="30"/>
        </w:rPr>
        <w:t>The quantitative data regarding the data that cannot observed and significant which is using to measure the fair value of the land as follows;</w:t>
      </w:r>
    </w:p>
    <w:p w:rsidR="00F731A1" w:rsidRDefault="00F731A1" w:rsidP="00F731A1">
      <w:pPr>
        <w:numPr>
          <w:ilvl w:val="0"/>
          <w:numId w:val="1"/>
        </w:numPr>
        <w:tabs>
          <w:tab w:val="left" w:pos="1710"/>
        </w:tabs>
        <w:ind w:left="1710"/>
        <w:jc w:val="thaiDistribute"/>
        <w:rPr>
          <w:rFonts w:ascii="Angsana New" w:hAnsi="Angsana New"/>
          <w:sz w:val="30"/>
          <w:szCs w:val="30"/>
        </w:rPr>
      </w:pPr>
      <w:r w:rsidRPr="007B2A5B">
        <w:rPr>
          <w:rFonts w:ascii="Angsana New" w:hAnsi="Angsana New" w:hint="cs"/>
          <w:sz w:val="30"/>
          <w:szCs w:val="30"/>
        </w:rPr>
        <w:t xml:space="preserve">The expected sale of land is brought to compare which isusing to appraise the fair value of land, the price is between </w:t>
      </w:r>
      <w:r w:rsidRPr="007B2A5B">
        <w:rPr>
          <w:rFonts w:ascii="Angsana New" w:hAnsi="Angsana New" w:hint="cs"/>
          <w:sz w:val="30"/>
          <w:szCs w:val="30"/>
          <w:cs/>
        </w:rPr>
        <w:t>5</w:t>
      </w:r>
      <w:r w:rsidRPr="007B2A5B">
        <w:rPr>
          <w:rFonts w:ascii="Angsana New" w:hAnsi="Angsana New" w:hint="cs"/>
          <w:sz w:val="30"/>
          <w:szCs w:val="30"/>
        </w:rPr>
        <w:t>,500 – 16,000 Baht / square wah.</w:t>
      </w:r>
    </w:p>
    <w:p w:rsidR="00F731A1" w:rsidRDefault="00F731A1" w:rsidP="00CB0058">
      <w:pPr>
        <w:pStyle w:val="BodyTextIndent"/>
        <w:ind w:left="450" w:firstLine="900"/>
        <w:jc w:val="thaiDistribute"/>
        <w:rPr>
          <w:rFonts w:ascii="Angsana New" w:hAnsi="Angsana New"/>
          <w:sz w:val="30"/>
          <w:szCs w:val="30"/>
        </w:rPr>
      </w:pPr>
    </w:p>
    <w:p w:rsidR="00F731A1" w:rsidRDefault="00F731A1" w:rsidP="00CB0058">
      <w:pPr>
        <w:pStyle w:val="BodyTextIndent"/>
        <w:ind w:left="450" w:firstLine="900"/>
        <w:jc w:val="thaiDistribute"/>
        <w:rPr>
          <w:rFonts w:ascii="Angsana New" w:hAnsi="Angsana New"/>
          <w:sz w:val="30"/>
          <w:szCs w:val="30"/>
        </w:rPr>
      </w:pPr>
    </w:p>
    <w:p w:rsidR="00DA0FAE" w:rsidRPr="00050A02" w:rsidRDefault="00CB0058" w:rsidP="00CB0058">
      <w:pPr>
        <w:pStyle w:val="BodyTextIndent"/>
        <w:ind w:left="450" w:firstLine="900"/>
        <w:jc w:val="thaiDistribute"/>
        <w:rPr>
          <w:rFonts w:ascii="Angsana New" w:hAnsi="Angsana New"/>
          <w:sz w:val="30"/>
          <w:szCs w:val="30"/>
        </w:rPr>
      </w:pPr>
      <w:r w:rsidRPr="00CB0058">
        <w:rPr>
          <w:rFonts w:ascii="Angsana New" w:hAnsi="Angsana New"/>
          <w:sz w:val="30"/>
          <w:szCs w:val="30"/>
        </w:rPr>
        <w:lastRenderedPageBreak/>
        <w:t xml:space="preserve">For the year ended </w:t>
      </w:r>
      <w:r w:rsidR="001D50FF">
        <w:rPr>
          <w:rFonts w:ascii="Angsana New" w:hAnsi="Angsana New"/>
          <w:sz w:val="30"/>
          <w:szCs w:val="30"/>
        </w:rPr>
        <w:t>31</w:t>
      </w:r>
      <w:r w:rsidR="004C7442">
        <w:rPr>
          <w:rFonts w:ascii="Angsana New" w:hAnsi="Angsana New"/>
          <w:sz w:val="30"/>
          <w:szCs w:val="30"/>
        </w:rPr>
        <w:t xml:space="preserve"> </w:t>
      </w:r>
      <w:r w:rsidRPr="00CB0058">
        <w:rPr>
          <w:rFonts w:ascii="Angsana New" w:hAnsi="Angsana New"/>
          <w:sz w:val="30"/>
          <w:szCs w:val="30"/>
        </w:rPr>
        <w:t xml:space="preserve">December </w:t>
      </w:r>
      <w:r w:rsidR="001D50FF">
        <w:rPr>
          <w:rFonts w:ascii="Angsana New" w:hAnsi="Angsana New"/>
          <w:sz w:val="30"/>
          <w:szCs w:val="30"/>
        </w:rPr>
        <w:t>2015</w:t>
      </w:r>
      <w:r w:rsidR="004C7442">
        <w:rPr>
          <w:rFonts w:ascii="Angsana New" w:hAnsi="Angsana New"/>
          <w:sz w:val="30"/>
          <w:szCs w:val="30"/>
        </w:rPr>
        <w:t xml:space="preserve"> </w:t>
      </w:r>
      <w:r w:rsidR="00F731A1">
        <w:rPr>
          <w:rFonts w:ascii="Angsana New" w:hAnsi="Angsana New"/>
          <w:sz w:val="30"/>
          <w:szCs w:val="30"/>
        </w:rPr>
        <w:t xml:space="preserve">and </w:t>
      </w:r>
      <w:r w:rsidR="001D50FF">
        <w:rPr>
          <w:rFonts w:ascii="Angsana New" w:hAnsi="Angsana New"/>
          <w:sz w:val="30"/>
          <w:szCs w:val="30"/>
        </w:rPr>
        <w:t>2016</w:t>
      </w:r>
      <w:r w:rsidRPr="00CB0058">
        <w:rPr>
          <w:rFonts w:ascii="Angsana New" w:hAnsi="Angsana New"/>
          <w:sz w:val="30"/>
          <w:szCs w:val="30"/>
        </w:rPr>
        <w:t xml:space="preserve">, lands stated at revaluation price. The new revaluation price is measured as the fair value by Level </w:t>
      </w:r>
      <w:r w:rsidRPr="00CB0058">
        <w:rPr>
          <w:rFonts w:ascii="Angsana New" w:hAnsi="Angsana New"/>
          <w:sz w:val="30"/>
          <w:szCs w:val="30"/>
          <w:cs/>
        </w:rPr>
        <w:t xml:space="preserve">3 </w:t>
      </w:r>
      <w:r w:rsidRPr="00CB0058">
        <w:rPr>
          <w:rFonts w:ascii="Angsana New" w:hAnsi="Angsana New"/>
          <w:sz w:val="30"/>
          <w:szCs w:val="30"/>
        </w:rPr>
        <w:t>inputs. The movement is as follow:</w:t>
      </w:r>
    </w:p>
    <w:tbl>
      <w:tblPr>
        <w:tblW w:w="8910" w:type="dxa"/>
        <w:tblInd w:w="558" w:type="dxa"/>
        <w:tblLook w:val="04A0"/>
      </w:tblPr>
      <w:tblGrid>
        <w:gridCol w:w="3642"/>
        <w:gridCol w:w="1586"/>
        <w:gridCol w:w="269"/>
        <w:gridCol w:w="1528"/>
        <w:gridCol w:w="269"/>
        <w:gridCol w:w="1616"/>
      </w:tblGrid>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5268" w:type="dxa"/>
            <w:gridSpan w:val="5"/>
          </w:tcPr>
          <w:p w:rsidR="00317149" w:rsidRPr="001166EA" w:rsidRDefault="00AE3E32" w:rsidP="00584ECD">
            <w:pPr>
              <w:jc w:val="center"/>
              <w:rPr>
                <w:rFonts w:ascii="Angsana New" w:hAnsi="Angsana New"/>
                <w:sz w:val="30"/>
                <w:szCs w:val="30"/>
                <w:cs/>
              </w:rPr>
            </w:pPr>
            <w:r w:rsidRPr="001166EA">
              <w:rPr>
                <w:rFonts w:ascii="Angsana New" w:hAnsi="Angsana New"/>
                <w:sz w:val="30"/>
                <w:szCs w:val="30"/>
              </w:rPr>
              <w:t>ConsolidatedFinancial Statements</w:t>
            </w:r>
          </w:p>
        </w:tc>
      </w:tr>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5268" w:type="dxa"/>
            <w:gridSpan w:val="5"/>
          </w:tcPr>
          <w:p w:rsidR="00317149" w:rsidRPr="001166EA" w:rsidRDefault="00E97329" w:rsidP="00584ECD">
            <w:pPr>
              <w:jc w:val="center"/>
              <w:rPr>
                <w:rFonts w:ascii="Angsana New" w:hAnsi="Angsana New"/>
                <w:sz w:val="30"/>
                <w:szCs w:val="30"/>
                <w:cs/>
              </w:rPr>
            </w:pPr>
            <w:r w:rsidRPr="001166EA">
              <w:rPr>
                <w:rFonts w:ascii="Angsana New" w:hAnsi="Angsana New"/>
                <w:sz w:val="30"/>
                <w:szCs w:val="30"/>
              </w:rPr>
              <w:t xml:space="preserve">For the year ended </w:t>
            </w:r>
            <w:r w:rsidRPr="001166EA">
              <w:rPr>
                <w:rFonts w:ascii="Angsana New" w:hAnsi="Angsana New"/>
                <w:sz w:val="30"/>
                <w:szCs w:val="30"/>
                <w:cs/>
              </w:rPr>
              <w:t xml:space="preserve">31 </w:t>
            </w:r>
            <w:r w:rsidRPr="001166EA">
              <w:rPr>
                <w:rFonts w:ascii="Angsana New" w:hAnsi="Angsana New"/>
                <w:sz w:val="30"/>
                <w:szCs w:val="30"/>
              </w:rPr>
              <w:t xml:space="preserve">December </w:t>
            </w:r>
            <w:r w:rsidRPr="001166EA">
              <w:rPr>
                <w:rFonts w:ascii="Angsana New" w:hAnsi="Angsana New"/>
                <w:sz w:val="30"/>
                <w:szCs w:val="30"/>
                <w:cs/>
              </w:rPr>
              <w:t>2016</w:t>
            </w: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Acquire Cost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Surplus on land</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Fair Value</w:t>
            </w: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cs/>
              </w:rPr>
            </w:pPr>
            <w:r w:rsidRPr="001166EA">
              <w:rPr>
                <w:rFonts w:ascii="Angsana New" w:hAnsi="Angsana New" w:hint="cs"/>
                <w:sz w:val="30"/>
                <w:szCs w:val="30"/>
                <w:cs/>
              </w:rPr>
              <w:t>(</w:t>
            </w:r>
            <w:r w:rsidRPr="001166EA">
              <w:rPr>
                <w:rFonts w:ascii="Angsana New" w:hAnsi="Angsana New"/>
                <w:sz w:val="30"/>
                <w:szCs w:val="30"/>
              </w:rPr>
              <w:t>former</w:t>
            </w:r>
            <w:r w:rsidRPr="001166EA">
              <w:rPr>
                <w:rFonts w:ascii="Angsana New" w:hAnsi="Angsana New" w:hint="cs"/>
                <w:sz w:val="30"/>
                <w:szCs w:val="30"/>
                <w:cs/>
              </w:rPr>
              <w: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cs/>
              </w:rPr>
            </w:pPr>
            <w:r w:rsidRPr="001166EA">
              <w:rPr>
                <w:rFonts w:ascii="Angsana New" w:hAnsi="Angsana New"/>
                <w:sz w:val="30"/>
                <w:szCs w:val="30"/>
              </w:rPr>
              <w:t>Revaluation</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r>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1586"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c>
          <w:tcPr>
            <w:tcW w:w="269" w:type="dxa"/>
          </w:tcPr>
          <w:p w:rsidR="00317149" w:rsidRPr="001166EA" w:rsidRDefault="00317149" w:rsidP="00584ECD">
            <w:pPr>
              <w:jc w:val="thaiDistribute"/>
              <w:rPr>
                <w:rFonts w:ascii="Angsana New" w:hAnsi="Angsana New"/>
                <w:sz w:val="30"/>
                <w:szCs w:val="30"/>
              </w:rPr>
            </w:pPr>
          </w:p>
        </w:tc>
        <w:tc>
          <w:tcPr>
            <w:tcW w:w="1528"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c>
          <w:tcPr>
            <w:tcW w:w="269" w:type="dxa"/>
          </w:tcPr>
          <w:p w:rsidR="00317149" w:rsidRPr="001166EA" w:rsidRDefault="00317149" w:rsidP="00584ECD">
            <w:pPr>
              <w:jc w:val="thaiDistribute"/>
              <w:rPr>
                <w:rFonts w:ascii="Angsana New" w:hAnsi="Angsana New"/>
                <w:sz w:val="30"/>
                <w:szCs w:val="30"/>
              </w:rPr>
            </w:pPr>
          </w:p>
        </w:tc>
        <w:tc>
          <w:tcPr>
            <w:tcW w:w="1616"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r>
      <w:tr w:rsidR="001166EA" w:rsidRPr="001166EA" w:rsidTr="00FF5AF6">
        <w:tc>
          <w:tcPr>
            <w:tcW w:w="3642" w:type="dxa"/>
            <w:shd w:val="clear" w:color="auto" w:fill="auto"/>
          </w:tcPr>
          <w:p w:rsidR="001166EA" w:rsidRPr="001166EA" w:rsidRDefault="001166EA" w:rsidP="001166EA">
            <w:pPr>
              <w:ind w:left="-108" w:right="-59"/>
              <w:jc w:val="thaiDistribute"/>
              <w:rPr>
                <w:rFonts w:ascii="Angsana New" w:hAnsi="Angsana New"/>
                <w:sz w:val="30"/>
                <w:szCs w:val="30"/>
              </w:rPr>
            </w:pPr>
            <w:r w:rsidRPr="001166EA">
              <w:rPr>
                <w:rFonts w:ascii="Angsana New" w:hAnsi="Angsana New"/>
                <w:sz w:val="30"/>
                <w:szCs w:val="30"/>
              </w:rPr>
              <w:t>Beginning Carrying Amount of year</w:t>
            </w:r>
          </w:p>
        </w:tc>
        <w:tc>
          <w:tcPr>
            <w:tcW w:w="1586" w:type="dxa"/>
          </w:tcPr>
          <w:p w:rsidR="001166EA" w:rsidRPr="001166EA" w:rsidRDefault="00FF5AF6" w:rsidP="001166EA">
            <w:pPr>
              <w:jc w:val="right"/>
              <w:rPr>
                <w:rFonts w:ascii="Angsana New" w:hAnsi="Angsana New"/>
                <w:sz w:val="30"/>
                <w:szCs w:val="30"/>
              </w:rPr>
            </w:pPr>
            <w:r>
              <w:rPr>
                <w:rFonts w:ascii="Angsana New" w:hAnsi="Angsana New"/>
                <w:sz w:val="30"/>
                <w:szCs w:val="30"/>
              </w:rPr>
              <w:t>388,527,234.90</w:t>
            </w:r>
          </w:p>
        </w:tc>
        <w:tc>
          <w:tcPr>
            <w:tcW w:w="269" w:type="dxa"/>
          </w:tcPr>
          <w:p w:rsidR="001166EA" w:rsidRPr="001166EA" w:rsidRDefault="001166EA" w:rsidP="001166EA">
            <w:pPr>
              <w:jc w:val="thaiDistribute"/>
              <w:rPr>
                <w:rFonts w:ascii="Angsana New" w:hAnsi="Angsana New"/>
                <w:sz w:val="30"/>
                <w:szCs w:val="30"/>
              </w:rPr>
            </w:pPr>
          </w:p>
        </w:tc>
        <w:tc>
          <w:tcPr>
            <w:tcW w:w="1528" w:type="dxa"/>
          </w:tcPr>
          <w:p w:rsidR="001166EA" w:rsidRPr="001166EA" w:rsidRDefault="001166EA" w:rsidP="001166EA">
            <w:pPr>
              <w:tabs>
                <w:tab w:val="left" w:pos="1252"/>
              </w:tabs>
              <w:jc w:val="right"/>
              <w:rPr>
                <w:rFonts w:ascii="Angsana New" w:hAnsi="Angsana New"/>
                <w:sz w:val="30"/>
                <w:szCs w:val="30"/>
              </w:rPr>
            </w:pPr>
            <w:r w:rsidRPr="001166EA">
              <w:rPr>
                <w:rFonts w:ascii="Angsana New" w:hAnsi="Angsana New"/>
                <w:sz w:val="30"/>
                <w:szCs w:val="30"/>
              </w:rPr>
              <w:t>516,735,299.83</w:t>
            </w:r>
          </w:p>
        </w:tc>
        <w:tc>
          <w:tcPr>
            <w:tcW w:w="269" w:type="dxa"/>
          </w:tcPr>
          <w:p w:rsidR="001166EA" w:rsidRPr="001166EA" w:rsidRDefault="001166EA" w:rsidP="001166EA">
            <w:pPr>
              <w:jc w:val="thaiDistribute"/>
              <w:rPr>
                <w:rFonts w:ascii="Angsana New" w:hAnsi="Angsana New"/>
                <w:sz w:val="30"/>
                <w:szCs w:val="30"/>
              </w:rPr>
            </w:pPr>
          </w:p>
        </w:tc>
        <w:tc>
          <w:tcPr>
            <w:tcW w:w="1616" w:type="dxa"/>
          </w:tcPr>
          <w:p w:rsidR="001166EA" w:rsidRPr="001166EA" w:rsidRDefault="00FF5AF6" w:rsidP="001166EA">
            <w:pPr>
              <w:jc w:val="right"/>
              <w:rPr>
                <w:rFonts w:ascii="Angsana New" w:hAnsi="Angsana New"/>
                <w:sz w:val="30"/>
                <w:szCs w:val="30"/>
              </w:rPr>
            </w:pPr>
            <w:r>
              <w:rPr>
                <w:rFonts w:ascii="Angsana New" w:hAnsi="Angsana New"/>
                <w:sz w:val="30"/>
                <w:szCs w:val="30"/>
              </w:rPr>
              <w:t>905,262,534.73</w:t>
            </w:r>
          </w:p>
        </w:tc>
      </w:tr>
      <w:tr w:rsidR="005B5FA1" w:rsidRPr="001166EA" w:rsidTr="00FF5AF6">
        <w:tc>
          <w:tcPr>
            <w:tcW w:w="3642" w:type="dxa"/>
            <w:shd w:val="clear" w:color="auto" w:fill="auto"/>
          </w:tcPr>
          <w:p w:rsidR="005B5FA1" w:rsidRPr="005B5FA1" w:rsidRDefault="005B5FA1" w:rsidP="005B5FA1">
            <w:pPr>
              <w:ind w:left="-108" w:right="-59"/>
              <w:jc w:val="thaiDistribute"/>
              <w:rPr>
                <w:rFonts w:ascii="Angsana New" w:hAnsi="Angsana New"/>
                <w:sz w:val="30"/>
                <w:szCs w:val="30"/>
                <w:cs/>
              </w:rPr>
            </w:pPr>
            <w:r w:rsidRPr="005B5FA1">
              <w:rPr>
                <w:rFonts w:ascii="Angsana New" w:hAnsi="Angsana New"/>
                <w:sz w:val="30"/>
                <w:szCs w:val="30"/>
              </w:rPr>
              <w:t>Transfer in assets-held-for-sale</w:t>
            </w:r>
          </w:p>
        </w:tc>
        <w:tc>
          <w:tcPr>
            <w:tcW w:w="1586" w:type="dxa"/>
          </w:tcPr>
          <w:p w:rsidR="005B5FA1" w:rsidRDefault="005B5FA1" w:rsidP="005B5FA1">
            <w:pPr>
              <w:jc w:val="right"/>
              <w:rPr>
                <w:rFonts w:ascii="Angsana New" w:hAnsi="Angsana New"/>
                <w:sz w:val="30"/>
                <w:szCs w:val="30"/>
              </w:rPr>
            </w:pPr>
            <w:r>
              <w:rPr>
                <w:rFonts w:ascii="Angsana New" w:hAnsi="Angsana New" w:hint="cs"/>
                <w:sz w:val="30"/>
                <w:szCs w:val="30"/>
                <w:cs/>
              </w:rPr>
              <w:t>285</w:t>
            </w:r>
            <w:r>
              <w:rPr>
                <w:rFonts w:ascii="Angsana New" w:hAnsi="Angsana New"/>
                <w:sz w:val="30"/>
                <w:szCs w:val="30"/>
              </w:rPr>
              <w:t>,559,500.00</w:t>
            </w:r>
          </w:p>
        </w:tc>
        <w:tc>
          <w:tcPr>
            <w:tcW w:w="269" w:type="dxa"/>
          </w:tcPr>
          <w:p w:rsidR="005B5FA1" w:rsidRPr="001166EA" w:rsidRDefault="005B5FA1" w:rsidP="005B5FA1">
            <w:pPr>
              <w:jc w:val="thaiDistribute"/>
              <w:rPr>
                <w:rFonts w:ascii="Angsana New" w:hAnsi="Angsana New"/>
                <w:sz w:val="30"/>
                <w:szCs w:val="30"/>
              </w:rPr>
            </w:pPr>
          </w:p>
        </w:tc>
        <w:tc>
          <w:tcPr>
            <w:tcW w:w="1528" w:type="dxa"/>
          </w:tcPr>
          <w:p w:rsidR="005B5FA1" w:rsidRPr="001166EA" w:rsidRDefault="005B5FA1" w:rsidP="005B5FA1">
            <w:pPr>
              <w:tabs>
                <w:tab w:val="left" w:pos="1252"/>
              </w:tabs>
              <w:jc w:val="right"/>
              <w:rPr>
                <w:rFonts w:ascii="Angsana New" w:hAnsi="Angsana New"/>
                <w:sz w:val="30"/>
                <w:szCs w:val="30"/>
              </w:rPr>
            </w:pPr>
          </w:p>
        </w:tc>
        <w:tc>
          <w:tcPr>
            <w:tcW w:w="269" w:type="dxa"/>
          </w:tcPr>
          <w:p w:rsidR="005B5FA1" w:rsidRPr="001166EA" w:rsidRDefault="005B5FA1" w:rsidP="005B5FA1">
            <w:pPr>
              <w:jc w:val="thaiDistribute"/>
              <w:rPr>
                <w:rFonts w:ascii="Angsana New" w:hAnsi="Angsana New"/>
                <w:sz w:val="30"/>
                <w:szCs w:val="30"/>
              </w:rPr>
            </w:pPr>
          </w:p>
        </w:tc>
        <w:tc>
          <w:tcPr>
            <w:tcW w:w="1616" w:type="dxa"/>
          </w:tcPr>
          <w:p w:rsidR="005B5FA1" w:rsidRDefault="005B5FA1" w:rsidP="005B5FA1">
            <w:pPr>
              <w:jc w:val="right"/>
              <w:rPr>
                <w:rFonts w:ascii="Angsana New" w:hAnsi="Angsana New"/>
                <w:sz w:val="30"/>
                <w:szCs w:val="30"/>
              </w:rPr>
            </w:pPr>
            <w:r>
              <w:rPr>
                <w:rFonts w:ascii="Angsana New" w:hAnsi="Angsana New" w:hint="cs"/>
                <w:sz w:val="30"/>
                <w:szCs w:val="30"/>
                <w:cs/>
              </w:rPr>
              <w:t>285</w:t>
            </w:r>
            <w:r>
              <w:rPr>
                <w:rFonts w:ascii="Angsana New" w:hAnsi="Angsana New"/>
                <w:sz w:val="30"/>
                <w:szCs w:val="30"/>
              </w:rPr>
              <w:t>,559,500.00</w:t>
            </w:r>
          </w:p>
        </w:tc>
      </w:tr>
      <w:tr w:rsidR="005B5FA1" w:rsidRPr="001166EA" w:rsidTr="00FF5AF6">
        <w:tc>
          <w:tcPr>
            <w:tcW w:w="3642" w:type="dxa"/>
            <w:shd w:val="clear" w:color="auto" w:fill="auto"/>
          </w:tcPr>
          <w:p w:rsidR="005B5FA1" w:rsidRPr="005B5FA1" w:rsidRDefault="005B5FA1" w:rsidP="005B5FA1">
            <w:pPr>
              <w:ind w:left="-108" w:right="-59"/>
              <w:jc w:val="thaiDistribute"/>
              <w:rPr>
                <w:rFonts w:ascii="Angsana New" w:hAnsi="Angsana New"/>
                <w:sz w:val="30"/>
                <w:szCs w:val="30"/>
              </w:rPr>
            </w:pPr>
            <w:r w:rsidRPr="005B5FA1">
              <w:rPr>
                <w:rFonts w:ascii="Angsana New" w:hAnsi="Angsana New"/>
                <w:sz w:val="30"/>
                <w:szCs w:val="30"/>
              </w:rPr>
              <w:t>Transfer outof the changing inportion on</w:t>
            </w:r>
          </w:p>
          <w:p w:rsidR="005B5FA1" w:rsidRPr="005B5FA1" w:rsidRDefault="005B5FA1" w:rsidP="005B5FA1">
            <w:pPr>
              <w:ind w:left="-108" w:right="-59" w:firstLine="270"/>
              <w:jc w:val="thaiDistribute"/>
              <w:rPr>
                <w:rFonts w:ascii="Angsana New" w:hAnsi="Angsana New"/>
                <w:sz w:val="30"/>
                <w:szCs w:val="30"/>
              </w:rPr>
            </w:pPr>
            <w:r w:rsidRPr="005B5FA1">
              <w:rPr>
                <w:rFonts w:ascii="Angsana New" w:hAnsi="Angsana New"/>
                <w:sz w:val="30"/>
                <w:szCs w:val="30"/>
              </w:rPr>
              <w:t>investments in subsidiaries</w:t>
            </w:r>
          </w:p>
        </w:tc>
        <w:tc>
          <w:tcPr>
            <w:tcW w:w="1586" w:type="dxa"/>
          </w:tcPr>
          <w:p w:rsidR="005B5FA1" w:rsidRDefault="005B5FA1" w:rsidP="005B5FA1">
            <w:pPr>
              <w:jc w:val="right"/>
              <w:rPr>
                <w:rFonts w:ascii="Angsana New" w:hAnsi="Angsana New"/>
                <w:sz w:val="30"/>
                <w:szCs w:val="30"/>
              </w:rPr>
            </w:pPr>
          </w:p>
          <w:p w:rsidR="005B5FA1" w:rsidRDefault="005B5FA1" w:rsidP="005B5FA1">
            <w:pPr>
              <w:jc w:val="right"/>
              <w:rPr>
                <w:rFonts w:ascii="Angsana New" w:hAnsi="Angsana New"/>
                <w:sz w:val="30"/>
                <w:szCs w:val="30"/>
              </w:rPr>
            </w:pPr>
            <w:r>
              <w:rPr>
                <w:rFonts w:ascii="Angsana New" w:hAnsi="Angsana New"/>
                <w:sz w:val="30"/>
                <w:szCs w:val="30"/>
              </w:rPr>
              <w:t>(160,000,000.00)</w:t>
            </w:r>
          </w:p>
        </w:tc>
        <w:tc>
          <w:tcPr>
            <w:tcW w:w="269" w:type="dxa"/>
          </w:tcPr>
          <w:p w:rsidR="005B5FA1" w:rsidRPr="001166EA" w:rsidRDefault="005B5FA1" w:rsidP="005B5FA1">
            <w:pPr>
              <w:jc w:val="thaiDistribute"/>
              <w:rPr>
                <w:rFonts w:ascii="Angsana New" w:hAnsi="Angsana New"/>
                <w:sz w:val="30"/>
                <w:szCs w:val="30"/>
              </w:rPr>
            </w:pPr>
          </w:p>
        </w:tc>
        <w:tc>
          <w:tcPr>
            <w:tcW w:w="1528" w:type="dxa"/>
          </w:tcPr>
          <w:p w:rsidR="005B5FA1" w:rsidRPr="001166EA" w:rsidRDefault="005B5FA1" w:rsidP="005B5FA1">
            <w:pPr>
              <w:tabs>
                <w:tab w:val="left" w:pos="1252"/>
              </w:tabs>
              <w:jc w:val="right"/>
              <w:rPr>
                <w:rFonts w:ascii="Angsana New" w:hAnsi="Angsana New"/>
                <w:sz w:val="30"/>
                <w:szCs w:val="30"/>
              </w:rPr>
            </w:pPr>
          </w:p>
        </w:tc>
        <w:tc>
          <w:tcPr>
            <w:tcW w:w="269" w:type="dxa"/>
          </w:tcPr>
          <w:p w:rsidR="005B5FA1" w:rsidRPr="001166EA" w:rsidRDefault="005B5FA1" w:rsidP="005B5FA1">
            <w:pPr>
              <w:jc w:val="thaiDistribute"/>
              <w:rPr>
                <w:rFonts w:ascii="Angsana New" w:hAnsi="Angsana New"/>
                <w:sz w:val="30"/>
                <w:szCs w:val="30"/>
              </w:rPr>
            </w:pPr>
          </w:p>
        </w:tc>
        <w:tc>
          <w:tcPr>
            <w:tcW w:w="1616" w:type="dxa"/>
          </w:tcPr>
          <w:p w:rsidR="005B5FA1" w:rsidRDefault="005B5FA1" w:rsidP="005B5FA1">
            <w:pPr>
              <w:jc w:val="right"/>
              <w:rPr>
                <w:rFonts w:ascii="Angsana New" w:hAnsi="Angsana New"/>
                <w:sz w:val="30"/>
                <w:szCs w:val="30"/>
              </w:rPr>
            </w:pPr>
          </w:p>
          <w:p w:rsidR="005B5FA1" w:rsidRDefault="005B5FA1" w:rsidP="005B5FA1">
            <w:pPr>
              <w:jc w:val="right"/>
              <w:rPr>
                <w:rFonts w:ascii="Angsana New" w:hAnsi="Angsana New"/>
                <w:sz w:val="30"/>
                <w:szCs w:val="30"/>
              </w:rPr>
            </w:pPr>
            <w:r>
              <w:rPr>
                <w:rFonts w:ascii="Angsana New" w:hAnsi="Angsana New"/>
                <w:sz w:val="30"/>
                <w:szCs w:val="30"/>
              </w:rPr>
              <w:t>(160,000,000.00)</w:t>
            </w:r>
          </w:p>
        </w:tc>
      </w:tr>
      <w:tr w:rsidR="00FF5AF6" w:rsidRPr="001166EA" w:rsidTr="00FF5AF6">
        <w:tc>
          <w:tcPr>
            <w:tcW w:w="3642" w:type="dxa"/>
            <w:shd w:val="clear" w:color="auto" w:fill="auto"/>
          </w:tcPr>
          <w:p w:rsidR="00FF5AF6" w:rsidRPr="001166EA" w:rsidRDefault="00FF5AF6" w:rsidP="001166EA">
            <w:pPr>
              <w:ind w:left="-108" w:right="-59"/>
              <w:jc w:val="thaiDistribute"/>
              <w:rPr>
                <w:rFonts w:ascii="Angsana New" w:hAnsi="Angsana New"/>
                <w:sz w:val="30"/>
                <w:szCs w:val="30"/>
              </w:rPr>
            </w:pPr>
            <w:r w:rsidRPr="001166EA">
              <w:rPr>
                <w:rFonts w:ascii="Angsana New" w:hAnsi="Angsana New"/>
                <w:sz w:val="30"/>
                <w:szCs w:val="30"/>
              </w:rPr>
              <w:t>Changes in Fair Value</w:t>
            </w:r>
          </w:p>
        </w:tc>
        <w:tc>
          <w:tcPr>
            <w:tcW w:w="1586" w:type="dxa"/>
          </w:tcPr>
          <w:p w:rsidR="00FF5AF6" w:rsidRPr="001166EA" w:rsidRDefault="00FF5AF6" w:rsidP="001166EA">
            <w:pPr>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528" w:type="dxa"/>
          </w:tcPr>
          <w:p w:rsidR="00FF5AF6" w:rsidRPr="001166EA" w:rsidRDefault="00FF5AF6" w:rsidP="001166EA">
            <w:pPr>
              <w:tabs>
                <w:tab w:val="left" w:pos="1252"/>
              </w:tabs>
              <w:jc w:val="center"/>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616" w:type="dxa"/>
          </w:tcPr>
          <w:p w:rsidR="00FF5AF6" w:rsidRPr="001166EA"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108" w:right="-59" w:firstLine="283"/>
              <w:jc w:val="thaiDistribute"/>
              <w:rPr>
                <w:rFonts w:ascii="Angsana New" w:hAnsi="Angsana New"/>
                <w:sz w:val="30"/>
                <w:szCs w:val="30"/>
              </w:rPr>
            </w:pPr>
            <w:r w:rsidRPr="001166EA">
              <w:rPr>
                <w:rFonts w:ascii="Angsana New" w:hAnsi="Angsana New"/>
                <w:sz w:val="30"/>
                <w:szCs w:val="30"/>
              </w:rPr>
              <w:t>Recognized in the Other Comprehensive</w:t>
            </w:r>
          </w:p>
        </w:tc>
        <w:tc>
          <w:tcPr>
            <w:tcW w:w="1586" w:type="dxa"/>
          </w:tcPr>
          <w:p w:rsidR="00FF5AF6" w:rsidRPr="001166EA" w:rsidRDefault="00FF5AF6" w:rsidP="001166EA">
            <w:pPr>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528" w:type="dxa"/>
          </w:tcPr>
          <w:p w:rsidR="00FF5AF6" w:rsidRPr="001166EA" w:rsidRDefault="00FF5AF6" w:rsidP="001166EA">
            <w:pPr>
              <w:tabs>
                <w:tab w:val="left" w:pos="1252"/>
              </w:tabs>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616" w:type="dxa"/>
          </w:tcPr>
          <w:p w:rsidR="00FF5AF6" w:rsidRPr="001166EA"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459" w:right="-59"/>
              <w:jc w:val="thaiDistribute"/>
              <w:rPr>
                <w:rFonts w:ascii="Angsana New" w:hAnsi="Angsana New"/>
                <w:sz w:val="30"/>
                <w:szCs w:val="30"/>
                <w:cs/>
              </w:rPr>
            </w:pPr>
            <w:r w:rsidRPr="001166EA">
              <w:rPr>
                <w:rFonts w:ascii="Angsana New" w:hAnsi="Angsana New"/>
                <w:sz w:val="30"/>
                <w:szCs w:val="30"/>
              </w:rPr>
              <w:t xml:space="preserve">Income Included in Gain </w:t>
            </w:r>
            <w:r w:rsidRPr="001166EA">
              <w:rPr>
                <w:rFonts w:ascii="Angsana New" w:hAnsi="Angsana New" w:hint="cs"/>
                <w:sz w:val="30"/>
                <w:szCs w:val="30"/>
                <w:cs/>
              </w:rPr>
              <w:t>(</w:t>
            </w:r>
            <w:r w:rsidRPr="001166EA">
              <w:rPr>
                <w:rFonts w:ascii="Angsana New" w:hAnsi="Angsana New"/>
                <w:sz w:val="30"/>
                <w:szCs w:val="30"/>
              </w:rPr>
              <w:t>Loss)</w:t>
            </w:r>
          </w:p>
        </w:tc>
        <w:tc>
          <w:tcPr>
            <w:tcW w:w="1586" w:type="dxa"/>
          </w:tcPr>
          <w:p w:rsidR="00FF5AF6" w:rsidRPr="001166EA" w:rsidRDefault="00FF5AF6" w:rsidP="001166EA">
            <w:pPr>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528" w:type="dxa"/>
          </w:tcPr>
          <w:p w:rsidR="00FF5AF6" w:rsidRPr="001166EA" w:rsidRDefault="00FF5AF6" w:rsidP="001166EA">
            <w:pPr>
              <w:tabs>
                <w:tab w:val="left" w:pos="1252"/>
              </w:tabs>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616" w:type="dxa"/>
          </w:tcPr>
          <w:p w:rsidR="00FF5AF6" w:rsidRPr="001166EA"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742" w:right="-59"/>
              <w:jc w:val="thaiDistribute"/>
              <w:rPr>
                <w:rFonts w:ascii="Angsana New" w:hAnsi="Angsana New"/>
                <w:sz w:val="30"/>
                <w:szCs w:val="30"/>
              </w:rPr>
            </w:pPr>
            <w:r w:rsidRPr="001166EA">
              <w:rPr>
                <w:rFonts w:ascii="Angsana New" w:hAnsi="Angsana New"/>
                <w:sz w:val="30"/>
                <w:szCs w:val="30"/>
              </w:rPr>
              <w:t>on Asset Revaluation</w:t>
            </w:r>
          </w:p>
        </w:tc>
        <w:tc>
          <w:tcPr>
            <w:tcW w:w="1586" w:type="dxa"/>
            <w:tcBorders>
              <w:bottom w:val="single" w:sz="4" w:space="0" w:color="auto"/>
            </w:tcBorders>
          </w:tcPr>
          <w:p w:rsidR="00FF5AF6" w:rsidRPr="001166EA" w:rsidRDefault="00FF5AF6" w:rsidP="001166EA">
            <w:pPr>
              <w:jc w:val="center"/>
              <w:rPr>
                <w:rFonts w:ascii="Angsana New" w:hAnsi="Angsana New"/>
                <w:sz w:val="30"/>
                <w:szCs w:val="30"/>
              </w:rPr>
            </w:pPr>
            <w:r w:rsidRPr="001166EA">
              <w:rPr>
                <w:rFonts w:ascii="Angsana New" w:hAnsi="Angsana New"/>
                <w:sz w:val="30"/>
                <w:szCs w:val="30"/>
              </w:rPr>
              <w:t>-</w:t>
            </w:r>
          </w:p>
        </w:tc>
        <w:tc>
          <w:tcPr>
            <w:tcW w:w="269" w:type="dxa"/>
          </w:tcPr>
          <w:p w:rsidR="00FF5AF6" w:rsidRPr="001166EA" w:rsidRDefault="00FF5AF6" w:rsidP="001166EA">
            <w:pPr>
              <w:jc w:val="thaiDistribute"/>
              <w:rPr>
                <w:rFonts w:ascii="Angsana New" w:hAnsi="Angsana New"/>
                <w:sz w:val="30"/>
                <w:szCs w:val="30"/>
              </w:rPr>
            </w:pPr>
          </w:p>
        </w:tc>
        <w:tc>
          <w:tcPr>
            <w:tcW w:w="1528" w:type="dxa"/>
            <w:tcBorders>
              <w:bottom w:val="single" w:sz="4" w:space="0" w:color="auto"/>
            </w:tcBorders>
          </w:tcPr>
          <w:p w:rsidR="00FF5AF6" w:rsidRPr="001166EA" w:rsidRDefault="00FF5AF6" w:rsidP="001166EA">
            <w:pPr>
              <w:jc w:val="center"/>
              <w:rPr>
                <w:rFonts w:ascii="Angsana New" w:hAnsi="Angsana New"/>
                <w:sz w:val="30"/>
                <w:szCs w:val="30"/>
              </w:rPr>
            </w:pPr>
            <w:r w:rsidRPr="001166EA">
              <w:rPr>
                <w:rFonts w:ascii="Angsana New" w:hAnsi="Angsana New"/>
                <w:sz w:val="30"/>
                <w:szCs w:val="30"/>
              </w:rPr>
              <w:t>-</w:t>
            </w:r>
          </w:p>
        </w:tc>
        <w:tc>
          <w:tcPr>
            <w:tcW w:w="269" w:type="dxa"/>
          </w:tcPr>
          <w:p w:rsidR="00FF5AF6" w:rsidRPr="001166EA" w:rsidRDefault="00FF5AF6" w:rsidP="001166EA">
            <w:pPr>
              <w:jc w:val="thaiDistribute"/>
              <w:rPr>
                <w:rFonts w:ascii="Angsana New" w:hAnsi="Angsana New"/>
                <w:sz w:val="30"/>
                <w:szCs w:val="30"/>
              </w:rPr>
            </w:pPr>
          </w:p>
        </w:tc>
        <w:tc>
          <w:tcPr>
            <w:tcW w:w="1616" w:type="dxa"/>
            <w:tcBorders>
              <w:bottom w:val="single" w:sz="4" w:space="0" w:color="auto"/>
            </w:tcBorders>
          </w:tcPr>
          <w:p w:rsidR="00FF5AF6" w:rsidRPr="001166EA" w:rsidRDefault="00FF5AF6" w:rsidP="001166EA">
            <w:pPr>
              <w:jc w:val="center"/>
              <w:rPr>
                <w:rFonts w:ascii="Angsana New" w:hAnsi="Angsana New"/>
                <w:sz w:val="30"/>
                <w:szCs w:val="30"/>
              </w:rPr>
            </w:pPr>
            <w:r w:rsidRPr="001166EA">
              <w:rPr>
                <w:rFonts w:ascii="Angsana New" w:hAnsi="Angsana New"/>
                <w:sz w:val="30"/>
                <w:szCs w:val="30"/>
              </w:rPr>
              <w:t>-</w:t>
            </w:r>
          </w:p>
        </w:tc>
      </w:tr>
      <w:tr w:rsidR="005B5FA1" w:rsidRPr="001166EA" w:rsidTr="00FF5AF6">
        <w:tc>
          <w:tcPr>
            <w:tcW w:w="3642" w:type="dxa"/>
            <w:shd w:val="clear" w:color="auto" w:fill="auto"/>
          </w:tcPr>
          <w:p w:rsidR="005B5FA1" w:rsidRPr="001166EA" w:rsidRDefault="005B5FA1" w:rsidP="001166EA">
            <w:pPr>
              <w:ind w:left="-108" w:right="-59"/>
              <w:jc w:val="thaiDistribute"/>
              <w:rPr>
                <w:rFonts w:ascii="Angsana New" w:hAnsi="Angsana New"/>
                <w:sz w:val="30"/>
                <w:szCs w:val="30"/>
                <w:cs/>
              </w:rPr>
            </w:pPr>
            <w:r w:rsidRPr="001166EA">
              <w:rPr>
                <w:rFonts w:ascii="Angsana New" w:hAnsi="Angsana New"/>
                <w:sz w:val="30"/>
                <w:szCs w:val="30"/>
              </w:rPr>
              <w:t>Ending Carrying Amount of year</w:t>
            </w:r>
          </w:p>
        </w:tc>
        <w:tc>
          <w:tcPr>
            <w:tcW w:w="1586" w:type="dxa"/>
            <w:tcBorders>
              <w:top w:val="single" w:sz="4" w:space="0" w:color="auto"/>
              <w:bottom w:val="double" w:sz="4" w:space="0" w:color="auto"/>
            </w:tcBorders>
          </w:tcPr>
          <w:p w:rsidR="005B5FA1" w:rsidRPr="00050A02" w:rsidRDefault="005B5FA1" w:rsidP="005129F6">
            <w:pPr>
              <w:jc w:val="right"/>
              <w:rPr>
                <w:rFonts w:ascii="Angsana New" w:hAnsi="Angsana New"/>
                <w:sz w:val="30"/>
                <w:szCs w:val="30"/>
              </w:rPr>
            </w:pPr>
            <w:r>
              <w:rPr>
                <w:rFonts w:ascii="Angsana New" w:hAnsi="Angsana New"/>
                <w:sz w:val="30"/>
                <w:szCs w:val="30"/>
              </w:rPr>
              <w:t>514</w:t>
            </w:r>
            <w:r w:rsidRPr="00050A02">
              <w:rPr>
                <w:rFonts w:ascii="Angsana New" w:hAnsi="Angsana New"/>
                <w:sz w:val="30"/>
                <w:szCs w:val="30"/>
              </w:rPr>
              <w:t>,</w:t>
            </w:r>
            <w:r>
              <w:rPr>
                <w:rFonts w:ascii="Angsana New" w:hAnsi="Angsana New"/>
                <w:sz w:val="30"/>
                <w:szCs w:val="30"/>
              </w:rPr>
              <w:t>086</w:t>
            </w:r>
            <w:r w:rsidRPr="00050A02">
              <w:rPr>
                <w:rFonts w:ascii="Angsana New" w:hAnsi="Angsana New"/>
                <w:sz w:val="30"/>
                <w:szCs w:val="30"/>
              </w:rPr>
              <w:t>,</w:t>
            </w:r>
            <w:r>
              <w:rPr>
                <w:rFonts w:ascii="Angsana New" w:hAnsi="Angsana New"/>
                <w:sz w:val="30"/>
                <w:szCs w:val="30"/>
              </w:rPr>
              <w:t>734.90</w:t>
            </w:r>
          </w:p>
        </w:tc>
        <w:tc>
          <w:tcPr>
            <w:tcW w:w="269" w:type="dxa"/>
          </w:tcPr>
          <w:p w:rsidR="005B5FA1" w:rsidRPr="001166EA" w:rsidRDefault="005B5FA1" w:rsidP="001166EA">
            <w:pPr>
              <w:jc w:val="thaiDistribute"/>
              <w:rPr>
                <w:rFonts w:ascii="Angsana New" w:hAnsi="Angsana New"/>
                <w:sz w:val="30"/>
                <w:szCs w:val="30"/>
              </w:rPr>
            </w:pPr>
          </w:p>
        </w:tc>
        <w:tc>
          <w:tcPr>
            <w:tcW w:w="1528" w:type="dxa"/>
            <w:tcBorders>
              <w:top w:val="single" w:sz="4" w:space="0" w:color="auto"/>
              <w:bottom w:val="double" w:sz="4" w:space="0" w:color="auto"/>
            </w:tcBorders>
          </w:tcPr>
          <w:p w:rsidR="005B5FA1" w:rsidRPr="001166EA" w:rsidRDefault="005B5FA1" w:rsidP="001166EA">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299.83</w:t>
            </w:r>
          </w:p>
        </w:tc>
        <w:tc>
          <w:tcPr>
            <w:tcW w:w="269" w:type="dxa"/>
          </w:tcPr>
          <w:p w:rsidR="005B5FA1" w:rsidRPr="001166EA" w:rsidRDefault="005B5FA1" w:rsidP="001166EA">
            <w:pPr>
              <w:jc w:val="thaiDistribute"/>
              <w:rPr>
                <w:rFonts w:ascii="Angsana New" w:hAnsi="Angsana New"/>
                <w:sz w:val="30"/>
                <w:szCs w:val="30"/>
              </w:rPr>
            </w:pPr>
          </w:p>
        </w:tc>
        <w:tc>
          <w:tcPr>
            <w:tcW w:w="1616" w:type="dxa"/>
            <w:tcBorders>
              <w:top w:val="single" w:sz="4" w:space="0" w:color="auto"/>
              <w:bottom w:val="double" w:sz="4" w:space="0" w:color="auto"/>
            </w:tcBorders>
          </w:tcPr>
          <w:p w:rsidR="005B5FA1" w:rsidRPr="00050A02" w:rsidRDefault="005B5FA1" w:rsidP="005129F6">
            <w:pPr>
              <w:jc w:val="right"/>
              <w:rPr>
                <w:rFonts w:ascii="Angsana New" w:hAnsi="Angsana New"/>
                <w:sz w:val="30"/>
                <w:szCs w:val="30"/>
              </w:rPr>
            </w:pPr>
            <w:r>
              <w:rPr>
                <w:rFonts w:ascii="Angsana New" w:hAnsi="Angsana New"/>
                <w:sz w:val="30"/>
                <w:szCs w:val="30"/>
              </w:rPr>
              <w:t>1,030</w:t>
            </w:r>
            <w:r w:rsidRPr="00050A02">
              <w:rPr>
                <w:rFonts w:ascii="Angsana New" w:hAnsi="Angsana New"/>
                <w:sz w:val="30"/>
                <w:szCs w:val="30"/>
              </w:rPr>
              <w:t>,</w:t>
            </w:r>
            <w:r>
              <w:rPr>
                <w:rFonts w:ascii="Angsana New" w:hAnsi="Angsana New"/>
                <w:sz w:val="30"/>
                <w:szCs w:val="30"/>
              </w:rPr>
              <w:t>822</w:t>
            </w:r>
            <w:r w:rsidRPr="00050A02">
              <w:rPr>
                <w:rFonts w:ascii="Angsana New" w:hAnsi="Angsana New"/>
                <w:sz w:val="30"/>
                <w:szCs w:val="30"/>
              </w:rPr>
              <w:t>,</w:t>
            </w:r>
            <w:r>
              <w:rPr>
                <w:rFonts w:ascii="Angsana New" w:hAnsi="Angsana New"/>
                <w:sz w:val="30"/>
                <w:szCs w:val="30"/>
              </w:rPr>
              <w:t>034.73</w:t>
            </w: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1586" w:type="dxa"/>
            <w:tcBorders>
              <w:top w:val="double" w:sz="4" w:space="0" w:color="auto"/>
            </w:tcBorders>
          </w:tcPr>
          <w:p w:rsidR="005B5FA1" w:rsidRPr="001166EA" w:rsidRDefault="005B5FA1" w:rsidP="00584ECD">
            <w:pPr>
              <w:jc w:val="right"/>
              <w:rPr>
                <w:rFonts w:ascii="Angsana New" w:hAnsi="Angsana New"/>
                <w:sz w:val="30"/>
                <w:szCs w:val="30"/>
                <w:cs/>
              </w:rPr>
            </w:pPr>
          </w:p>
        </w:tc>
        <w:tc>
          <w:tcPr>
            <w:tcW w:w="269" w:type="dxa"/>
          </w:tcPr>
          <w:p w:rsidR="005B5FA1" w:rsidRPr="001166EA" w:rsidRDefault="005B5FA1" w:rsidP="00584ECD">
            <w:pPr>
              <w:jc w:val="thaiDistribute"/>
              <w:rPr>
                <w:rFonts w:ascii="Angsana New" w:hAnsi="Angsana New"/>
                <w:sz w:val="30"/>
                <w:szCs w:val="30"/>
              </w:rPr>
            </w:pPr>
          </w:p>
        </w:tc>
        <w:tc>
          <w:tcPr>
            <w:tcW w:w="1528" w:type="dxa"/>
            <w:tcBorders>
              <w:top w:val="double" w:sz="4" w:space="0" w:color="auto"/>
            </w:tcBorders>
          </w:tcPr>
          <w:p w:rsidR="005B5FA1" w:rsidRPr="001166EA" w:rsidRDefault="005B5FA1" w:rsidP="00584ECD">
            <w:pPr>
              <w:tabs>
                <w:tab w:val="left" w:pos="1252"/>
              </w:tabs>
              <w:jc w:val="right"/>
              <w:rPr>
                <w:rFonts w:ascii="Angsana New" w:hAnsi="Angsana New"/>
                <w:sz w:val="30"/>
                <w:szCs w:val="30"/>
              </w:rPr>
            </w:pPr>
          </w:p>
        </w:tc>
        <w:tc>
          <w:tcPr>
            <w:tcW w:w="269" w:type="dxa"/>
          </w:tcPr>
          <w:p w:rsidR="005B5FA1" w:rsidRPr="001166EA" w:rsidRDefault="005B5FA1" w:rsidP="00584ECD">
            <w:pPr>
              <w:jc w:val="thaiDistribute"/>
              <w:rPr>
                <w:rFonts w:ascii="Angsana New" w:hAnsi="Angsana New"/>
                <w:sz w:val="30"/>
                <w:szCs w:val="30"/>
              </w:rPr>
            </w:pPr>
          </w:p>
        </w:tc>
        <w:tc>
          <w:tcPr>
            <w:tcW w:w="1616" w:type="dxa"/>
            <w:tcBorders>
              <w:top w:val="double" w:sz="4" w:space="0" w:color="auto"/>
            </w:tcBorders>
          </w:tcPr>
          <w:p w:rsidR="005B5FA1" w:rsidRPr="001166EA" w:rsidRDefault="005B5FA1" w:rsidP="00584ECD">
            <w:pPr>
              <w:jc w:val="right"/>
              <w:rPr>
                <w:rFonts w:ascii="Angsana New" w:hAnsi="Angsana New"/>
                <w:sz w:val="30"/>
                <w:szCs w:val="30"/>
              </w:rPr>
            </w:pP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5268" w:type="dxa"/>
            <w:gridSpan w:val="5"/>
          </w:tcPr>
          <w:p w:rsidR="005B5FA1" w:rsidRPr="001166EA" w:rsidRDefault="005B5FA1" w:rsidP="00584ECD">
            <w:pPr>
              <w:jc w:val="center"/>
              <w:rPr>
                <w:rFonts w:ascii="Angsana New" w:hAnsi="Angsana New"/>
                <w:sz w:val="30"/>
                <w:szCs w:val="30"/>
              </w:rPr>
            </w:pPr>
            <w:r w:rsidRPr="001166EA">
              <w:rPr>
                <w:rFonts w:ascii="Angsana New" w:hAnsi="Angsana New"/>
                <w:sz w:val="30"/>
                <w:szCs w:val="30"/>
              </w:rPr>
              <w:t>ConsolidatedFinancial Statements</w:t>
            </w: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5268" w:type="dxa"/>
            <w:gridSpan w:val="5"/>
          </w:tcPr>
          <w:p w:rsidR="005B5FA1" w:rsidRPr="001166EA" w:rsidRDefault="005B5FA1" w:rsidP="00584ECD">
            <w:pPr>
              <w:jc w:val="center"/>
              <w:rPr>
                <w:rFonts w:ascii="Angsana New" w:hAnsi="Angsana New"/>
                <w:sz w:val="30"/>
                <w:szCs w:val="30"/>
                <w:cs/>
              </w:rPr>
            </w:pPr>
            <w:r w:rsidRPr="001166EA">
              <w:rPr>
                <w:rFonts w:ascii="Angsana New" w:hAnsi="Angsana New"/>
                <w:sz w:val="30"/>
                <w:szCs w:val="30"/>
              </w:rPr>
              <w:t xml:space="preserve">For the year ended </w:t>
            </w:r>
            <w:r w:rsidRPr="001166EA">
              <w:rPr>
                <w:rFonts w:ascii="Angsana New" w:hAnsi="Angsana New"/>
                <w:sz w:val="30"/>
                <w:szCs w:val="30"/>
                <w:cs/>
              </w:rPr>
              <w:t xml:space="preserve">31 </w:t>
            </w:r>
            <w:r w:rsidRPr="001166EA">
              <w:rPr>
                <w:rFonts w:ascii="Angsana New" w:hAnsi="Angsana New"/>
                <w:sz w:val="30"/>
                <w:szCs w:val="30"/>
              </w:rPr>
              <w:t xml:space="preserve">December </w:t>
            </w:r>
            <w:r w:rsidRPr="001166EA">
              <w:rPr>
                <w:rFonts w:ascii="Angsana New" w:hAnsi="Angsana New"/>
                <w:sz w:val="30"/>
                <w:szCs w:val="30"/>
                <w:cs/>
              </w:rPr>
              <w:t>201</w:t>
            </w:r>
            <w:r w:rsidR="004C7442">
              <w:rPr>
                <w:rFonts w:ascii="Angsana New" w:hAnsi="Angsana New"/>
                <w:sz w:val="30"/>
                <w:szCs w:val="30"/>
              </w:rPr>
              <w:t>5</w:t>
            </w: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Acquire Cost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Surplus on land</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Fair Value</w:t>
            </w: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cs/>
              </w:rPr>
            </w:pPr>
            <w:r w:rsidRPr="001166EA">
              <w:rPr>
                <w:rFonts w:ascii="Angsana New" w:hAnsi="Angsana New" w:hint="cs"/>
                <w:sz w:val="30"/>
                <w:szCs w:val="30"/>
                <w:cs/>
              </w:rPr>
              <w:t>(</w:t>
            </w:r>
            <w:r w:rsidRPr="001166EA">
              <w:rPr>
                <w:rFonts w:ascii="Angsana New" w:hAnsi="Angsana New"/>
                <w:sz w:val="30"/>
                <w:szCs w:val="30"/>
              </w:rPr>
              <w:t>former</w:t>
            </w:r>
            <w:r w:rsidRPr="001166EA">
              <w:rPr>
                <w:rFonts w:ascii="Angsana New" w:hAnsi="Angsana New" w:hint="cs"/>
                <w:sz w:val="30"/>
                <w:szCs w:val="30"/>
                <w:cs/>
              </w:rPr>
              <w: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cs/>
              </w:rPr>
            </w:pPr>
            <w:r w:rsidRPr="001166EA">
              <w:rPr>
                <w:rFonts w:ascii="Angsana New" w:hAnsi="Angsana New"/>
                <w:sz w:val="30"/>
                <w:szCs w:val="30"/>
              </w:rPr>
              <w:t>Revaluation</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rPr>
            </w:pPr>
            <w:r w:rsidRPr="001166EA">
              <w:rPr>
                <w:rFonts w:ascii="Angsana New" w:hAnsi="Angsana New"/>
                <w:sz w:val="30"/>
                <w:szCs w:val="30"/>
              </w:rPr>
              <w:t>Beginning Carrying Amount of year</w:t>
            </w:r>
          </w:p>
        </w:tc>
        <w:tc>
          <w:tcPr>
            <w:tcW w:w="1586" w:type="dxa"/>
          </w:tcPr>
          <w:p w:rsidR="005B5FA1" w:rsidRPr="00050A02" w:rsidRDefault="005B5FA1" w:rsidP="004D68BF">
            <w:pPr>
              <w:jc w:val="right"/>
              <w:rPr>
                <w:rFonts w:ascii="Angsana New" w:hAnsi="Angsana New"/>
                <w:sz w:val="30"/>
                <w:szCs w:val="30"/>
              </w:rPr>
            </w:pPr>
            <w:r>
              <w:rPr>
                <w:rFonts w:ascii="Angsana New" w:hAnsi="Angsana New"/>
                <w:sz w:val="30"/>
                <w:szCs w:val="30"/>
              </w:rPr>
              <w:t>274</w:t>
            </w:r>
            <w:r w:rsidRPr="00050A02">
              <w:rPr>
                <w:rFonts w:ascii="Angsana New" w:hAnsi="Angsana New"/>
                <w:sz w:val="30"/>
                <w:szCs w:val="30"/>
              </w:rPr>
              <w:t>,</w:t>
            </w:r>
            <w:r>
              <w:rPr>
                <w:rFonts w:ascii="Angsana New" w:hAnsi="Angsana New"/>
                <w:sz w:val="30"/>
                <w:szCs w:val="30"/>
              </w:rPr>
              <w:t>824</w:t>
            </w:r>
            <w:r w:rsidRPr="00050A02">
              <w:rPr>
                <w:rFonts w:ascii="Angsana New" w:hAnsi="Angsana New"/>
                <w:sz w:val="30"/>
                <w:szCs w:val="30"/>
              </w:rPr>
              <w:t>,</w:t>
            </w:r>
            <w:r>
              <w:rPr>
                <w:rFonts w:ascii="Angsana New" w:hAnsi="Angsana New"/>
                <w:sz w:val="30"/>
                <w:szCs w:val="30"/>
              </w:rPr>
              <w:t>700.17</w:t>
            </w: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right"/>
              <w:rPr>
                <w:rFonts w:ascii="Angsana New" w:hAnsi="Angsana New"/>
                <w:sz w:val="30"/>
                <w:szCs w:val="30"/>
              </w:rPr>
            </w:pPr>
            <w:r>
              <w:rPr>
                <w:rFonts w:ascii="Angsana New" w:hAnsi="Angsana New"/>
                <w:sz w:val="30"/>
                <w:szCs w:val="30"/>
              </w:rPr>
              <w:t>235,817</w:t>
            </w:r>
            <w:r w:rsidRPr="00050A02">
              <w:rPr>
                <w:rFonts w:ascii="Angsana New" w:hAnsi="Angsana New"/>
                <w:sz w:val="30"/>
                <w:szCs w:val="30"/>
              </w:rPr>
              <w:t>,</w:t>
            </w:r>
            <w:r>
              <w:rPr>
                <w:rFonts w:ascii="Angsana New" w:hAnsi="Angsana New"/>
                <w:sz w:val="30"/>
                <w:szCs w:val="30"/>
              </w:rPr>
              <w:t>399.83</w:t>
            </w: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r>
              <w:rPr>
                <w:rFonts w:ascii="Angsana New" w:hAnsi="Angsana New"/>
                <w:sz w:val="30"/>
                <w:szCs w:val="30"/>
              </w:rPr>
              <w:t>510,642</w:t>
            </w:r>
            <w:r w:rsidRPr="00050A02">
              <w:rPr>
                <w:rFonts w:ascii="Angsana New" w:hAnsi="Angsana New"/>
                <w:sz w:val="30"/>
                <w:szCs w:val="30"/>
              </w:rPr>
              <w:t>,</w:t>
            </w:r>
            <w:r>
              <w:rPr>
                <w:rFonts w:ascii="Angsana New" w:hAnsi="Angsana New"/>
                <w:sz w:val="30"/>
                <w:szCs w:val="30"/>
              </w:rPr>
              <w:t>100.00</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rPr>
            </w:pPr>
            <w:r w:rsidRPr="005B5FA1">
              <w:rPr>
                <w:rFonts w:ascii="Angsana New" w:hAnsi="Angsana New"/>
                <w:sz w:val="30"/>
                <w:szCs w:val="30"/>
                <w:cs/>
              </w:rPr>
              <w:t>Purchase</w:t>
            </w:r>
          </w:p>
        </w:tc>
        <w:tc>
          <w:tcPr>
            <w:tcW w:w="1586" w:type="dxa"/>
          </w:tcPr>
          <w:p w:rsidR="005B5FA1" w:rsidRDefault="005B5FA1" w:rsidP="005129F6">
            <w:pPr>
              <w:jc w:val="right"/>
              <w:rPr>
                <w:rFonts w:ascii="Angsana New" w:hAnsi="Angsana New"/>
                <w:sz w:val="30"/>
                <w:szCs w:val="30"/>
              </w:rPr>
            </w:pPr>
            <w:r>
              <w:rPr>
                <w:rFonts w:ascii="Angsana New" w:hAnsi="Angsana New" w:hint="cs"/>
                <w:sz w:val="30"/>
                <w:szCs w:val="30"/>
                <w:cs/>
              </w:rPr>
              <w:t>116</w:t>
            </w:r>
            <w:r>
              <w:rPr>
                <w:rFonts w:ascii="Angsana New" w:hAnsi="Angsana New"/>
                <w:sz w:val="30"/>
                <w:szCs w:val="30"/>
              </w:rPr>
              <w:t>,138,824.73</w:t>
            </w: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Default="005B5FA1" w:rsidP="005129F6">
            <w:pPr>
              <w:jc w:val="right"/>
              <w:rPr>
                <w:rFonts w:ascii="Angsana New" w:hAnsi="Angsana New"/>
                <w:sz w:val="30"/>
                <w:szCs w:val="30"/>
              </w:rPr>
            </w:pPr>
            <w:r>
              <w:rPr>
                <w:rFonts w:ascii="Angsana New" w:hAnsi="Angsana New" w:hint="cs"/>
                <w:sz w:val="30"/>
                <w:szCs w:val="30"/>
                <w:cs/>
              </w:rPr>
              <w:t>116</w:t>
            </w:r>
            <w:r>
              <w:rPr>
                <w:rFonts w:ascii="Angsana New" w:hAnsi="Angsana New"/>
                <w:sz w:val="30"/>
                <w:szCs w:val="30"/>
              </w:rPr>
              <w:t>,138,824.73</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rPr>
            </w:pPr>
            <w:r>
              <w:rPr>
                <w:rFonts w:ascii="Angsana New" w:hAnsi="Angsana New"/>
                <w:sz w:val="30"/>
                <w:szCs w:val="30"/>
              </w:rPr>
              <w:t>Sales</w:t>
            </w:r>
          </w:p>
        </w:tc>
        <w:tc>
          <w:tcPr>
            <w:tcW w:w="1586" w:type="dxa"/>
          </w:tcPr>
          <w:p w:rsidR="005B5FA1" w:rsidRDefault="005B5FA1" w:rsidP="005129F6">
            <w:pPr>
              <w:jc w:val="right"/>
              <w:rPr>
                <w:rFonts w:ascii="Angsana New" w:hAnsi="Angsana New"/>
                <w:sz w:val="30"/>
                <w:szCs w:val="30"/>
              </w:rPr>
            </w:pPr>
            <w:r>
              <w:rPr>
                <w:rFonts w:ascii="Angsana New" w:hAnsi="Angsana New"/>
                <w:sz w:val="30"/>
                <w:szCs w:val="30"/>
              </w:rPr>
              <w:t>(2,436,290.00)</w:t>
            </w: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Default="005B5FA1" w:rsidP="005129F6">
            <w:pPr>
              <w:jc w:val="right"/>
              <w:rPr>
                <w:rFonts w:ascii="Angsana New" w:hAnsi="Angsana New"/>
                <w:sz w:val="30"/>
                <w:szCs w:val="30"/>
              </w:rPr>
            </w:pPr>
            <w:r>
              <w:rPr>
                <w:rFonts w:ascii="Angsana New" w:hAnsi="Angsana New"/>
                <w:sz w:val="30"/>
                <w:szCs w:val="30"/>
              </w:rPr>
              <w:t>(2,436,290.00)</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rPr>
            </w:pPr>
            <w:r w:rsidRPr="001166EA">
              <w:rPr>
                <w:rFonts w:ascii="Angsana New" w:hAnsi="Angsana New"/>
                <w:sz w:val="30"/>
                <w:szCs w:val="30"/>
              </w:rPr>
              <w:t>Changes in Fair Value</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center"/>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5B5FA1" w:rsidRPr="001166EA" w:rsidTr="00FF5AF6">
        <w:tc>
          <w:tcPr>
            <w:tcW w:w="3642" w:type="dxa"/>
            <w:shd w:val="clear" w:color="auto" w:fill="auto"/>
          </w:tcPr>
          <w:p w:rsidR="005B5FA1" w:rsidRPr="001166EA" w:rsidRDefault="005B5FA1" w:rsidP="004D68BF">
            <w:pPr>
              <w:ind w:left="-108" w:right="-59" w:firstLine="283"/>
              <w:jc w:val="thaiDistribute"/>
              <w:rPr>
                <w:rFonts w:ascii="Angsana New" w:hAnsi="Angsana New"/>
                <w:sz w:val="30"/>
                <w:szCs w:val="30"/>
              </w:rPr>
            </w:pPr>
            <w:r w:rsidRPr="001166EA">
              <w:rPr>
                <w:rFonts w:ascii="Angsana New" w:hAnsi="Angsana New"/>
                <w:sz w:val="30"/>
                <w:szCs w:val="30"/>
              </w:rPr>
              <w:t>Recognized in the Other Comprehensive</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5B5FA1" w:rsidRPr="001166EA" w:rsidTr="00FF5AF6">
        <w:tc>
          <w:tcPr>
            <w:tcW w:w="3642" w:type="dxa"/>
            <w:shd w:val="clear" w:color="auto" w:fill="auto"/>
          </w:tcPr>
          <w:p w:rsidR="005B5FA1" w:rsidRPr="001166EA" w:rsidRDefault="005B5FA1" w:rsidP="004D68BF">
            <w:pPr>
              <w:ind w:left="459" w:right="-59"/>
              <w:jc w:val="thaiDistribute"/>
              <w:rPr>
                <w:rFonts w:ascii="Angsana New" w:hAnsi="Angsana New"/>
                <w:sz w:val="30"/>
                <w:szCs w:val="30"/>
                <w:cs/>
              </w:rPr>
            </w:pPr>
            <w:r w:rsidRPr="001166EA">
              <w:rPr>
                <w:rFonts w:ascii="Angsana New" w:hAnsi="Angsana New"/>
                <w:sz w:val="30"/>
                <w:szCs w:val="30"/>
              </w:rPr>
              <w:t xml:space="preserve">Income Included in Gain </w:t>
            </w:r>
            <w:r w:rsidRPr="001166EA">
              <w:rPr>
                <w:rFonts w:ascii="Angsana New" w:hAnsi="Angsana New" w:hint="cs"/>
                <w:sz w:val="30"/>
                <w:szCs w:val="30"/>
                <w:cs/>
              </w:rPr>
              <w:t>(</w:t>
            </w:r>
            <w:r w:rsidRPr="001166EA">
              <w:rPr>
                <w:rFonts w:ascii="Angsana New" w:hAnsi="Angsana New"/>
                <w:sz w:val="30"/>
                <w:szCs w:val="30"/>
              </w:rPr>
              <w:t>Loss)</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5B5FA1" w:rsidRPr="001166EA" w:rsidTr="00FF5AF6">
        <w:tc>
          <w:tcPr>
            <w:tcW w:w="3642" w:type="dxa"/>
            <w:shd w:val="clear" w:color="auto" w:fill="auto"/>
          </w:tcPr>
          <w:p w:rsidR="005B5FA1" w:rsidRPr="001166EA" w:rsidRDefault="005B5FA1" w:rsidP="004D68BF">
            <w:pPr>
              <w:ind w:left="742" w:right="-59"/>
              <w:jc w:val="thaiDistribute"/>
              <w:rPr>
                <w:rFonts w:ascii="Angsana New" w:hAnsi="Angsana New"/>
                <w:sz w:val="30"/>
                <w:szCs w:val="30"/>
              </w:rPr>
            </w:pPr>
            <w:r w:rsidRPr="001166EA">
              <w:rPr>
                <w:rFonts w:ascii="Angsana New" w:hAnsi="Angsana New"/>
                <w:sz w:val="30"/>
                <w:szCs w:val="30"/>
              </w:rPr>
              <w:t>on Asset Revaluation</w:t>
            </w:r>
          </w:p>
        </w:tc>
        <w:tc>
          <w:tcPr>
            <w:tcW w:w="1586" w:type="dxa"/>
            <w:tcBorders>
              <w:bottom w:val="single" w:sz="4" w:space="0" w:color="auto"/>
            </w:tcBorders>
          </w:tcPr>
          <w:p w:rsidR="005B5FA1" w:rsidRPr="00050A02" w:rsidRDefault="005B5FA1" w:rsidP="004D68BF">
            <w:pPr>
              <w:jc w:val="center"/>
              <w:rPr>
                <w:rFonts w:ascii="Angsana New" w:hAnsi="Angsana New"/>
                <w:sz w:val="30"/>
                <w:szCs w:val="30"/>
              </w:rPr>
            </w:pPr>
            <w:r w:rsidRPr="00050A02">
              <w:rPr>
                <w:rFonts w:ascii="Angsana New" w:hAnsi="Angsana New"/>
                <w:sz w:val="30"/>
                <w:szCs w:val="30"/>
              </w:rPr>
              <w:t>-</w:t>
            </w:r>
          </w:p>
        </w:tc>
        <w:tc>
          <w:tcPr>
            <w:tcW w:w="269" w:type="dxa"/>
          </w:tcPr>
          <w:p w:rsidR="005B5FA1" w:rsidRPr="00050A02" w:rsidRDefault="005B5FA1" w:rsidP="004D68BF">
            <w:pPr>
              <w:jc w:val="thaiDistribute"/>
              <w:rPr>
                <w:rFonts w:ascii="Angsana New" w:hAnsi="Angsana New"/>
                <w:sz w:val="30"/>
                <w:szCs w:val="30"/>
              </w:rPr>
            </w:pPr>
          </w:p>
        </w:tc>
        <w:tc>
          <w:tcPr>
            <w:tcW w:w="1528" w:type="dxa"/>
            <w:tcBorders>
              <w:bottom w:val="single" w:sz="4" w:space="0" w:color="auto"/>
            </w:tcBorders>
          </w:tcPr>
          <w:p w:rsidR="005B5FA1" w:rsidRPr="00050A02" w:rsidRDefault="005B5FA1" w:rsidP="004D68BF">
            <w:pPr>
              <w:tabs>
                <w:tab w:val="left" w:pos="1252"/>
              </w:tabs>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80</w:t>
            </w:r>
            <w:r w:rsidRPr="00050A02">
              <w:rPr>
                <w:rFonts w:ascii="Angsana New" w:hAnsi="Angsana New"/>
                <w:sz w:val="30"/>
                <w:szCs w:val="30"/>
              </w:rPr>
              <w:t>,</w:t>
            </w:r>
            <w:r>
              <w:rPr>
                <w:rFonts w:ascii="Angsana New" w:hAnsi="Angsana New"/>
                <w:sz w:val="30"/>
                <w:szCs w:val="30"/>
              </w:rPr>
              <w:t>917</w:t>
            </w:r>
            <w:r w:rsidRPr="00050A02">
              <w:rPr>
                <w:rFonts w:ascii="Angsana New" w:hAnsi="Angsana New"/>
                <w:sz w:val="30"/>
                <w:szCs w:val="30"/>
              </w:rPr>
              <w:t>,</w:t>
            </w:r>
            <w:r>
              <w:rPr>
                <w:rFonts w:ascii="Angsana New" w:hAnsi="Angsana New"/>
                <w:sz w:val="30"/>
                <w:szCs w:val="30"/>
              </w:rPr>
              <w:t>900.00</w:t>
            </w:r>
          </w:p>
        </w:tc>
        <w:tc>
          <w:tcPr>
            <w:tcW w:w="269" w:type="dxa"/>
          </w:tcPr>
          <w:p w:rsidR="005B5FA1" w:rsidRPr="00050A02" w:rsidRDefault="005B5FA1" w:rsidP="004D68BF">
            <w:pPr>
              <w:jc w:val="thaiDistribute"/>
              <w:rPr>
                <w:rFonts w:ascii="Angsana New" w:hAnsi="Angsana New"/>
                <w:sz w:val="30"/>
                <w:szCs w:val="30"/>
              </w:rPr>
            </w:pPr>
          </w:p>
        </w:tc>
        <w:tc>
          <w:tcPr>
            <w:tcW w:w="1616" w:type="dxa"/>
            <w:tcBorders>
              <w:bottom w:val="single" w:sz="4" w:space="0" w:color="auto"/>
            </w:tcBorders>
          </w:tcPr>
          <w:p w:rsidR="005B5FA1" w:rsidRPr="00050A02" w:rsidRDefault="005B5FA1" w:rsidP="004D68BF">
            <w:pPr>
              <w:tabs>
                <w:tab w:val="left" w:pos="1252"/>
              </w:tabs>
              <w:jc w:val="right"/>
              <w:rPr>
                <w:rFonts w:ascii="Angsana New" w:hAnsi="Angsana New"/>
                <w:sz w:val="30"/>
                <w:szCs w:val="30"/>
              </w:rPr>
            </w:pPr>
            <w:r>
              <w:rPr>
                <w:rFonts w:ascii="Angsana New" w:hAnsi="Angsana New"/>
                <w:sz w:val="30"/>
                <w:szCs w:val="30"/>
              </w:rPr>
              <w:t>280</w:t>
            </w:r>
            <w:r w:rsidRPr="00050A02">
              <w:rPr>
                <w:rFonts w:ascii="Angsana New" w:hAnsi="Angsana New"/>
                <w:sz w:val="30"/>
                <w:szCs w:val="30"/>
              </w:rPr>
              <w:t>,</w:t>
            </w:r>
            <w:r>
              <w:rPr>
                <w:rFonts w:ascii="Angsana New" w:hAnsi="Angsana New"/>
                <w:sz w:val="30"/>
                <w:szCs w:val="30"/>
              </w:rPr>
              <w:t>917</w:t>
            </w:r>
            <w:r w:rsidRPr="00050A02">
              <w:rPr>
                <w:rFonts w:ascii="Angsana New" w:hAnsi="Angsana New"/>
                <w:sz w:val="30"/>
                <w:szCs w:val="30"/>
              </w:rPr>
              <w:t>,</w:t>
            </w:r>
            <w:r>
              <w:rPr>
                <w:rFonts w:ascii="Angsana New" w:hAnsi="Angsana New"/>
                <w:sz w:val="30"/>
                <w:szCs w:val="30"/>
              </w:rPr>
              <w:t>900.00</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cs/>
              </w:rPr>
            </w:pPr>
            <w:r w:rsidRPr="001166EA">
              <w:rPr>
                <w:rFonts w:ascii="Angsana New" w:hAnsi="Angsana New"/>
                <w:sz w:val="30"/>
                <w:szCs w:val="30"/>
              </w:rPr>
              <w:t>Ending Carrying Amount of year</w:t>
            </w:r>
          </w:p>
        </w:tc>
        <w:tc>
          <w:tcPr>
            <w:tcW w:w="1586" w:type="dxa"/>
            <w:tcBorders>
              <w:top w:val="single" w:sz="4" w:space="0" w:color="auto"/>
              <w:bottom w:val="double" w:sz="4" w:space="0" w:color="auto"/>
            </w:tcBorders>
          </w:tcPr>
          <w:p w:rsidR="005B5FA1" w:rsidRPr="00050A02" w:rsidRDefault="005B5FA1" w:rsidP="004D68BF">
            <w:pPr>
              <w:jc w:val="right"/>
              <w:rPr>
                <w:rFonts w:ascii="Angsana New" w:hAnsi="Angsana New"/>
                <w:sz w:val="30"/>
                <w:szCs w:val="30"/>
              </w:rPr>
            </w:pPr>
            <w:r>
              <w:rPr>
                <w:rFonts w:ascii="Angsana New" w:hAnsi="Angsana New"/>
                <w:sz w:val="30"/>
                <w:szCs w:val="30"/>
              </w:rPr>
              <w:t>388</w:t>
            </w:r>
            <w:r w:rsidRPr="00050A02">
              <w:rPr>
                <w:rFonts w:ascii="Angsana New" w:hAnsi="Angsana New"/>
                <w:sz w:val="30"/>
                <w:szCs w:val="30"/>
              </w:rPr>
              <w:t>,</w:t>
            </w:r>
            <w:r>
              <w:rPr>
                <w:rFonts w:ascii="Angsana New" w:hAnsi="Angsana New"/>
                <w:sz w:val="30"/>
                <w:szCs w:val="30"/>
              </w:rPr>
              <w:t>527</w:t>
            </w:r>
            <w:r w:rsidRPr="00050A02">
              <w:rPr>
                <w:rFonts w:ascii="Angsana New" w:hAnsi="Angsana New"/>
                <w:sz w:val="30"/>
                <w:szCs w:val="30"/>
              </w:rPr>
              <w:t>,</w:t>
            </w:r>
            <w:r>
              <w:rPr>
                <w:rFonts w:ascii="Angsana New" w:hAnsi="Angsana New"/>
                <w:sz w:val="30"/>
                <w:szCs w:val="30"/>
              </w:rPr>
              <w:t>234.90</w:t>
            </w:r>
          </w:p>
        </w:tc>
        <w:tc>
          <w:tcPr>
            <w:tcW w:w="269" w:type="dxa"/>
          </w:tcPr>
          <w:p w:rsidR="005B5FA1" w:rsidRPr="00050A02" w:rsidRDefault="005B5FA1" w:rsidP="004D68BF">
            <w:pPr>
              <w:jc w:val="thaiDistribute"/>
              <w:rPr>
                <w:rFonts w:ascii="Angsana New" w:hAnsi="Angsana New"/>
                <w:sz w:val="30"/>
                <w:szCs w:val="30"/>
              </w:rPr>
            </w:pPr>
          </w:p>
        </w:tc>
        <w:tc>
          <w:tcPr>
            <w:tcW w:w="1528" w:type="dxa"/>
            <w:tcBorders>
              <w:top w:val="single" w:sz="4" w:space="0" w:color="auto"/>
              <w:bottom w:val="double" w:sz="4" w:space="0" w:color="auto"/>
            </w:tcBorders>
          </w:tcPr>
          <w:p w:rsidR="005B5FA1" w:rsidRPr="00050A02" w:rsidRDefault="005B5FA1" w:rsidP="005129F6">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299.83</w:t>
            </w:r>
          </w:p>
        </w:tc>
        <w:tc>
          <w:tcPr>
            <w:tcW w:w="269" w:type="dxa"/>
          </w:tcPr>
          <w:p w:rsidR="005B5FA1" w:rsidRPr="00050A02" w:rsidRDefault="005B5FA1" w:rsidP="004D68BF">
            <w:pPr>
              <w:jc w:val="thaiDistribute"/>
              <w:rPr>
                <w:rFonts w:ascii="Angsana New" w:hAnsi="Angsana New"/>
                <w:sz w:val="30"/>
                <w:szCs w:val="30"/>
              </w:rPr>
            </w:pPr>
          </w:p>
        </w:tc>
        <w:tc>
          <w:tcPr>
            <w:tcW w:w="1616" w:type="dxa"/>
            <w:tcBorders>
              <w:top w:val="single" w:sz="4" w:space="0" w:color="auto"/>
              <w:bottom w:val="double" w:sz="4" w:space="0" w:color="auto"/>
            </w:tcBorders>
          </w:tcPr>
          <w:p w:rsidR="005B5FA1" w:rsidRPr="00050A02" w:rsidRDefault="005B5FA1" w:rsidP="005129F6">
            <w:pPr>
              <w:jc w:val="right"/>
              <w:rPr>
                <w:rFonts w:ascii="Angsana New" w:hAnsi="Angsana New"/>
                <w:sz w:val="30"/>
                <w:szCs w:val="30"/>
              </w:rPr>
            </w:pPr>
            <w:r>
              <w:rPr>
                <w:rFonts w:ascii="Angsana New" w:hAnsi="Angsana New"/>
                <w:sz w:val="30"/>
                <w:szCs w:val="30"/>
              </w:rPr>
              <w:t>905</w:t>
            </w:r>
            <w:r w:rsidRPr="00050A02">
              <w:rPr>
                <w:rFonts w:ascii="Angsana New" w:hAnsi="Angsana New"/>
                <w:sz w:val="30"/>
                <w:szCs w:val="30"/>
              </w:rPr>
              <w:t>,</w:t>
            </w:r>
            <w:r>
              <w:rPr>
                <w:rFonts w:ascii="Angsana New" w:hAnsi="Angsana New"/>
                <w:sz w:val="30"/>
                <w:szCs w:val="30"/>
              </w:rPr>
              <w:t>262</w:t>
            </w:r>
            <w:r w:rsidRPr="00050A02">
              <w:rPr>
                <w:rFonts w:ascii="Angsana New" w:hAnsi="Angsana New"/>
                <w:sz w:val="30"/>
                <w:szCs w:val="30"/>
              </w:rPr>
              <w:t>,</w:t>
            </w:r>
            <w:r>
              <w:rPr>
                <w:rFonts w:ascii="Angsana New" w:hAnsi="Angsana New"/>
                <w:sz w:val="30"/>
                <w:szCs w:val="30"/>
              </w:rPr>
              <w:t>534.73</w:t>
            </w:r>
          </w:p>
        </w:tc>
      </w:tr>
    </w:tbl>
    <w:p w:rsidR="00A71C5F" w:rsidRPr="00E4418E" w:rsidRDefault="00A71C5F" w:rsidP="00AF798A">
      <w:pPr>
        <w:tabs>
          <w:tab w:val="left" w:pos="3780"/>
        </w:tabs>
        <w:ind w:left="390"/>
        <w:jc w:val="thaiDistribute"/>
        <w:rPr>
          <w:rFonts w:ascii="Angsana New" w:hAnsi="Angsana New"/>
          <w:b/>
          <w:bCs/>
          <w:sz w:val="30"/>
          <w:szCs w:val="30"/>
          <w:lang w:val="en-GB"/>
        </w:rPr>
      </w:pPr>
    </w:p>
    <w:p w:rsidR="00A71C5F" w:rsidRDefault="00A71C5F" w:rsidP="00AF798A">
      <w:pPr>
        <w:tabs>
          <w:tab w:val="left" w:pos="3780"/>
        </w:tabs>
        <w:ind w:left="390"/>
        <w:jc w:val="thaiDistribute"/>
        <w:rPr>
          <w:rFonts w:ascii="Angsana New" w:hAnsi="Angsana New"/>
          <w:b/>
          <w:bCs/>
          <w:sz w:val="30"/>
          <w:szCs w:val="30"/>
          <w:lang w:val="en-GB"/>
        </w:rPr>
      </w:pPr>
    </w:p>
    <w:tbl>
      <w:tblPr>
        <w:tblW w:w="8910" w:type="dxa"/>
        <w:tblInd w:w="558" w:type="dxa"/>
        <w:tblLook w:val="04A0"/>
      </w:tblPr>
      <w:tblGrid>
        <w:gridCol w:w="3690"/>
        <w:gridCol w:w="1530"/>
        <w:gridCol w:w="270"/>
        <w:gridCol w:w="1530"/>
        <w:gridCol w:w="270"/>
        <w:gridCol w:w="1620"/>
      </w:tblGrid>
      <w:tr w:rsidR="00317149" w:rsidRPr="005463F1" w:rsidTr="005B425D">
        <w:tc>
          <w:tcPr>
            <w:tcW w:w="3690" w:type="dxa"/>
          </w:tcPr>
          <w:p w:rsidR="00317149" w:rsidRPr="005463F1" w:rsidRDefault="00317149" w:rsidP="00584ECD">
            <w:pPr>
              <w:jc w:val="thaiDistribute"/>
              <w:rPr>
                <w:rFonts w:ascii="Angsana New" w:hAnsi="Angsana New"/>
                <w:sz w:val="30"/>
                <w:szCs w:val="30"/>
              </w:rPr>
            </w:pPr>
          </w:p>
        </w:tc>
        <w:tc>
          <w:tcPr>
            <w:tcW w:w="5220" w:type="dxa"/>
            <w:gridSpan w:val="5"/>
          </w:tcPr>
          <w:p w:rsidR="00317149" w:rsidRPr="005463F1" w:rsidRDefault="00AE3E32" w:rsidP="00584ECD">
            <w:pPr>
              <w:jc w:val="center"/>
              <w:rPr>
                <w:rFonts w:ascii="Angsana New" w:hAnsi="Angsana New"/>
                <w:sz w:val="30"/>
                <w:szCs w:val="30"/>
                <w:cs/>
              </w:rPr>
            </w:pPr>
            <w:r w:rsidRPr="005463F1">
              <w:rPr>
                <w:rFonts w:ascii="Angsana New" w:hAnsi="Angsana New"/>
                <w:sz w:val="30"/>
                <w:szCs w:val="30"/>
              </w:rPr>
              <w:t>ConsolidatedFinancial Statements</w:t>
            </w:r>
          </w:p>
        </w:tc>
      </w:tr>
      <w:tr w:rsidR="00317149" w:rsidRPr="005463F1" w:rsidTr="005B425D">
        <w:tc>
          <w:tcPr>
            <w:tcW w:w="3690" w:type="dxa"/>
          </w:tcPr>
          <w:p w:rsidR="00317149" w:rsidRPr="005463F1" w:rsidRDefault="00317149" w:rsidP="00584ECD">
            <w:pPr>
              <w:jc w:val="thaiDistribute"/>
              <w:rPr>
                <w:rFonts w:ascii="Angsana New" w:hAnsi="Angsana New"/>
                <w:sz w:val="30"/>
                <w:szCs w:val="30"/>
              </w:rPr>
            </w:pPr>
          </w:p>
        </w:tc>
        <w:tc>
          <w:tcPr>
            <w:tcW w:w="5220" w:type="dxa"/>
            <w:gridSpan w:val="5"/>
          </w:tcPr>
          <w:p w:rsidR="00317149" w:rsidRPr="005463F1" w:rsidRDefault="00E97329" w:rsidP="00584ECD">
            <w:pPr>
              <w:jc w:val="center"/>
              <w:rPr>
                <w:rFonts w:ascii="Angsana New" w:hAnsi="Angsana New"/>
                <w:sz w:val="30"/>
                <w:szCs w:val="30"/>
                <w:cs/>
              </w:rPr>
            </w:pPr>
            <w:r w:rsidRPr="005463F1">
              <w:rPr>
                <w:rFonts w:ascii="Angsana New" w:hAnsi="Angsana New"/>
                <w:sz w:val="30"/>
                <w:szCs w:val="30"/>
              </w:rPr>
              <w:t xml:space="preserve">For the year ended </w:t>
            </w:r>
            <w:r w:rsidRPr="005463F1">
              <w:rPr>
                <w:rFonts w:ascii="Angsana New" w:hAnsi="Angsana New"/>
                <w:sz w:val="30"/>
                <w:szCs w:val="30"/>
                <w:cs/>
              </w:rPr>
              <w:t xml:space="preserve">31 </w:t>
            </w:r>
            <w:r w:rsidRPr="005463F1">
              <w:rPr>
                <w:rFonts w:ascii="Angsana New" w:hAnsi="Angsana New"/>
                <w:sz w:val="30"/>
                <w:szCs w:val="30"/>
              </w:rPr>
              <w:t xml:space="preserve">December </w:t>
            </w:r>
            <w:r w:rsidRPr="005463F1">
              <w:rPr>
                <w:rFonts w:ascii="Angsana New" w:hAnsi="Angsana New"/>
                <w:sz w:val="30"/>
                <w:szCs w:val="30"/>
                <w:cs/>
              </w:rPr>
              <w:t>2016</w:t>
            </w: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Acquire Cost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Surplus on land</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Fair Value</w:t>
            </w: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hint="cs"/>
                <w:sz w:val="30"/>
                <w:szCs w:val="30"/>
                <w:cs/>
              </w:rPr>
              <w:t>(</w:t>
            </w:r>
            <w:r w:rsidRPr="005463F1">
              <w:rPr>
                <w:rFonts w:ascii="Angsana New" w:hAnsi="Angsana New"/>
                <w:sz w:val="30"/>
                <w:szCs w:val="30"/>
              </w:rPr>
              <w:t>former</w:t>
            </w:r>
            <w:r w:rsidRPr="005463F1">
              <w:rPr>
                <w:rFonts w:ascii="Angsana New" w:hAnsi="Angsana New" w:hint="cs"/>
                <w:sz w:val="30"/>
                <w:szCs w:val="30"/>
                <w:cs/>
              </w:rPr>
              <w: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sz w:val="30"/>
                <w:szCs w:val="30"/>
              </w:rPr>
              <w:t>Revaluation</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r>
      <w:tr w:rsidR="00E75810" w:rsidRPr="005463F1" w:rsidTr="005B425D">
        <w:tc>
          <w:tcPr>
            <w:tcW w:w="3690" w:type="dxa"/>
            <w:shd w:val="clear" w:color="auto" w:fill="auto"/>
          </w:tcPr>
          <w:p w:rsidR="00E75810" w:rsidRPr="005463F1" w:rsidRDefault="00DB0442" w:rsidP="00E75810">
            <w:pPr>
              <w:ind w:left="-108" w:right="-59"/>
              <w:jc w:val="thaiDistribute"/>
              <w:rPr>
                <w:rFonts w:ascii="Angsana New" w:hAnsi="Angsana New"/>
                <w:sz w:val="30"/>
                <w:szCs w:val="30"/>
              </w:rPr>
            </w:pPr>
            <w:r w:rsidRPr="005463F1">
              <w:rPr>
                <w:rFonts w:ascii="Angsana New" w:hAnsi="Angsana New"/>
                <w:sz w:val="30"/>
                <w:szCs w:val="30"/>
              </w:rPr>
              <w:t>Beginning Carrying Amount of year</w:t>
            </w:r>
          </w:p>
        </w:tc>
        <w:tc>
          <w:tcPr>
            <w:tcW w:w="1530" w:type="dxa"/>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E75810" w:rsidRPr="005463F1" w:rsidRDefault="00E75810" w:rsidP="00E75810">
            <w:pPr>
              <w:jc w:val="thaiDistribute"/>
              <w:rPr>
                <w:rFonts w:ascii="Angsana New" w:hAnsi="Angsana New"/>
                <w:sz w:val="30"/>
                <w:szCs w:val="30"/>
              </w:rPr>
            </w:pPr>
          </w:p>
        </w:tc>
        <w:tc>
          <w:tcPr>
            <w:tcW w:w="1530" w:type="dxa"/>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E75810" w:rsidRPr="005463F1" w:rsidRDefault="00E75810" w:rsidP="00E75810">
            <w:pPr>
              <w:jc w:val="thaiDistribute"/>
              <w:rPr>
                <w:rFonts w:ascii="Angsana New" w:hAnsi="Angsana New"/>
                <w:sz w:val="30"/>
                <w:szCs w:val="30"/>
              </w:rPr>
            </w:pPr>
          </w:p>
        </w:tc>
        <w:tc>
          <w:tcPr>
            <w:tcW w:w="1620" w:type="dxa"/>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364,880,428.93</w:t>
            </w:r>
          </w:p>
        </w:tc>
      </w:tr>
      <w:tr w:rsidR="005B425D" w:rsidRPr="005463F1" w:rsidTr="005B425D">
        <w:tc>
          <w:tcPr>
            <w:tcW w:w="3690" w:type="dxa"/>
            <w:shd w:val="clear" w:color="auto" w:fill="auto"/>
          </w:tcPr>
          <w:p w:rsidR="005B425D" w:rsidRPr="005463F1" w:rsidRDefault="005B425D" w:rsidP="005B425D">
            <w:pPr>
              <w:ind w:left="-108" w:right="-59"/>
              <w:jc w:val="thaiDistribute"/>
              <w:rPr>
                <w:rFonts w:ascii="Angsana New" w:hAnsi="Angsana New"/>
                <w:sz w:val="30"/>
                <w:szCs w:val="30"/>
              </w:rPr>
            </w:pPr>
            <w:r w:rsidRPr="005463F1">
              <w:rPr>
                <w:rFonts w:ascii="Angsana New" w:hAnsi="Angsana New"/>
                <w:sz w:val="30"/>
                <w:szCs w:val="30"/>
              </w:rPr>
              <w:t>Changes in Fair Value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center"/>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108" w:right="-59" w:firstLine="283"/>
              <w:jc w:val="thaiDistribute"/>
              <w:rPr>
                <w:rFonts w:ascii="Angsana New" w:hAnsi="Angsana New"/>
                <w:sz w:val="30"/>
                <w:szCs w:val="30"/>
              </w:rPr>
            </w:pPr>
            <w:r w:rsidRPr="005463F1">
              <w:rPr>
                <w:rFonts w:ascii="Angsana New" w:hAnsi="Angsana New"/>
                <w:sz w:val="30"/>
                <w:szCs w:val="30"/>
              </w:rPr>
              <w:t>Recognized in the Other Comprehensive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459" w:right="-59"/>
              <w:jc w:val="thaiDistribute"/>
              <w:rPr>
                <w:rFonts w:ascii="Angsana New" w:hAnsi="Angsana New"/>
                <w:sz w:val="30"/>
                <w:szCs w:val="30"/>
                <w:cs/>
              </w:rPr>
            </w:pPr>
            <w:r w:rsidRPr="005463F1">
              <w:rPr>
                <w:rFonts w:ascii="Angsana New" w:hAnsi="Angsana New"/>
                <w:sz w:val="30"/>
                <w:szCs w:val="30"/>
              </w:rPr>
              <w:t xml:space="preserve">Income Included in Gain </w:t>
            </w:r>
            <w:r w:rsidRPr="005463F1">
              <w:rPr>
                <w:rFonts w:ascii="Angsana New" w:hAnsi="Angsana New" w:hint="cs"/>
                <w:sz w:val="30"/>
                <w:szCs w:val="30"/>
                <w:cs/>
              </w:rPr>
              <w:t>(</w:t>
            </w:r>
            <w:r w:rsidRPr="005463F1">
              <w:rPr>
                <w:rFonts w:ascii="Angsana New" w:hAnsi="Angsana New"/>
                <w:sz w:val="30"/>
                <w:szCs w:val="30"/>
              </w:rPr>
              <w:t>Loss)</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742" w:right="-59"/>
              <w:jc w:val="thaiDistribute"/>
              <w:rPr>
                <w:rFonts w:ascii="Angsana New" w:hAnsi="Angsana New"/>
                <w:sz w:val="30"/>
                <w:szCs w:val="30"/>
              </w:rPr>
            </w:pPr>
            <w:r w:rsidRPr="005463F1">
              <w:rPr>
                <w:rFonts w:ascii="Angsana New" w:hAnsi="Angsana New"/>
                <w:sz w:val="30"/>
                <w:szCs w:val="30"/>
              </w:rPr>
              <w:t>on Asset Revaluation</w:t>
            </w:r>
          </w:p>
        </w:tc>
        <w:tc>
          <w:tcPr>
            <w:tcW w:w="153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c>
          <w:tcPr>
            <w:tcW w:w="270" w:type="dxa"/>
          </w:tcPr>
          <w:p w:rsidR="005B425D" w:rsidRPr="005463F1" w:rsidRDefault="005B425D" w:rsidP="005B425D">
            <w:pPr>
              <w:jc w:val="thaiDistribute"/>
              <w:rPr>
                <w:rFonts w:ascii="Angsana New" w:hAnsi="Angsana New"/>
                <w:sz w:val="30"/>
                <w:szCs w:val="30"/>
              </w:rPr>
            </w:pPr>
          </w:p>
        </w:tc>
        <w:tc>
          <w:tcPr>
            <w:tcW w:w="153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c>
          <w:tcPr>
            <w:tcW w:w="270" w:type="dxa"/>
          </w:tcPr>
          <w:p w:rsidR="005B425D" w:rsidRPr="005463F1" w:rsidRDefault="005B425D" w:rsidP="005B425D">
            <w:pPr>
              <w:jc w:val="thaiDistribute"/>
              <w:rPr>
                <w:rFonts w:ascii="Angsana New" w:hAnsi="Angsana New"/>
                <w:sz w:val="30"/>
                <w:szCs w:val="30"/>
              </w:rPr>
            </w:pPr>
          </w:p>
        </w:tc>
        <w:tc>
          <w:tcPr>
            <w:tcW w:w="162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r>
      <w:tr w:rsidR="00E75810" w:rsidRPr="005463F1" w:rsidTr="005B425D">
        <w:tc>
          <w:tcPr>
            <w:tcW w:w="3690" w:type="dxa"/>
            <w:shd w:val="clear" w:color="auto" w:fill="auto"/>
          </w:tcPr>
          <w:p w:rsidR="00E75810" w:rsidRPr="005463F1" w:rsidRDefault="00DB0442" w:rsidP="00E75810">
            <w:pPr>
              <w:ind w:left="-108" w:right="-59"/>
              <w:jc w:val="thaiDistribute"/>
              <w:rPr>
                <w:rFonts w:ascii="Angsana New" w:hAnsi="Angsana New"/>
                <w:sz w:val="30"/>
                <w:szCs w:val="30"/>
                <w:cs/>
              </w:rPr>
            </w:pPr>
            <w:r w:rsidRPr="005463F1">
              <w:rPr>
                <w:rFonts w:ascii="Angsana New" w:hAnsi="Angsana New"/>
                <w:sz w:val="30"/>
                <w:szCs w:val="30"/>
              </w:rPr>
              <w:t>Ending Carrying Amount of year</w:t>
            </w:r>
          </w:p>
        </w:tc>
        <w:tc>
          <w:tcPr>
            <w:tcW w:w="153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E75810" w:rsidRPr="005463F1" w:rsidRDefault="00E75810" w:rsidP="00E75810">
            <w:pPr>
              <w:jc w:val="thaiDistribute"/>
              <w:rPr>
                <w:rFonts w:ascii="Angsana New" w:hAnsi="Angsana New"/>
                <w:sz w:val="30"/>
                <w:szCs w:val="30"/>
              </w:rPr>
            </w:pPr>
          </w:p>
        </w:tc>
        <w:tc>
          <w:tcPr>
            <w:tcW w:w="1530" w:type="dxa"/>
            <w:tcBorders>
              <w:top w:val="single" w:sz="4" w:space="0" w:color="auto"/>
              <w:bottom w:val="double" w:sz="4" w:space="0" w:color="auto"/>
            </w:tcBorders>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E75810" w:rsidRPr="005463F1" w:rsidRDefault="00E75810" w:rsidP="00E75810">
            <w:pPr>
              <w:jc w:val="thaiDistribute"/>
              <w:rPr>
                <w:rFonts w:ascii="Angsana New" w:hAnsi="Angsana New"/>
                <w:sz w:val="30"/>
                <w:szCs w:val="30"/>
              </w:rPr>
            </w:pPr>
          </w:p>
        </w:tc>
        <w:tc>
          <w:tcPr>
            <w:tcW w:w="162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364,880,428.93</w:t>
            </w: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1530" w:type="dxa"/>
            <w:tcBorders>
              <w:top w:val="double" w:sz="4" w:space="0" w:color="auto"/>
            </w:tcBorders>
          </w:tcPr>
          <w:p w:rsidR="00317149" w:rsidRPr="005463F1" w:rsidRDefault="00317149" w:rsidP="00584ECD">
            <w:pPr>
              <w:jc w:val="right"/>
              <w:rPr>
                <w:rFonts w:ascii="Angsana New" w:hAnsi="Angsana New"/>
                <w:sz w:val="30"/>
                <w:szCs w:val="30"/>
                <w:cs/>
              </w:rPr>
            </w:pPr>
          </w:p>
        </w:tc>
        <w:tc>
          <w:tcPr>
            <w:tcW w:w="270" w:type="dxa"/>
          </w:tcPr>
          <w:p w:rsidR="00317149" w:rsidRPr="005463F1" w:rsidRDefault="00317149" w:rsidP="00584ECD">
            <w:pPr>
              <w:jc w:val="thaiDistribute"/>
              <w:rPr>
                <w:rFonts w:ascii="Angsana New" w:hAnsi="Angsana New"/>
                <w:sz w:val="30"/>
                <w:szCs w:val="30"/>
              </w:rPr>
            </w:pPr>
          </w:p>
        </w:tc>
        <w:tc>
          <w:tcPr>
            <w:tcW w:w="1530" w:type="dxa"/>
            <w:tcBorders>
              <w:top w:val="double" w:sz="4" w:space="0" w:color="auto"/>
            </w:tcBorders>
          </w:tcPr>
          <w:p w:rsidR="00317149" w:rsidRPr="005463F1" w:rsidRDefault="00317149" w:rsidP="00584ECD">
            <w:pPr>
              <w:tabs>
                <w:tab w:val="left" w:pos="1252"/>
              </w:tabs>
              <w:jc w:val="right"/>
              <w:rPr>
                <w:rFonts w:ascii="Angsana New" w:hAnsi="Angsana New"/>
                <w:sz w:val="30"/>
                <w:szCs w:val="30"/>
              </w:rPr>
            </w:pPr>
          </w:p>
        </w:tc>
        <w:tc>
          <w:tcPr>
            <w:tcW w:w="270" w:type="dxa"/>
          </w:tcPr>
          <w:p w:rsidR="00317149" w:rsidRPr="005463F1" w:rsidRDefault="00317149" w:rsidP="00584ECD">
            <w:pPr>
              <w:jc w:val="thaiDistribute"/>
              <w:rPr>
                <w:rFonts w:ascii="Angsana New" w:hAnsi="Angsana New"/>
                <w:sz w:val="30"/>
                <w:szCs w:val="30"/>
              </w:rPr>
            </w:pPr>
          </w:p>
        </w:tc>
        <w:tc>
          <w:tcPr>
            <w:tcW w:w="1620" w:type="dxa"/>
            <w:tcBorders>
              <w:top w:val="double" w:sz="4" w:space="0" w:color="auto"/>
            </w:tcBorders>
          </w:tcPr>
          <w:p w:rsidR="00317149" w:rsidRPr="005463F1" w:rsidRDefault="00317149" w:rsidP="00584ECD">
            <w:pPr>
              <w:jc w:val="right"/>
              <w:rPr>
                <w:rFonts w:ascii="Angsana New" w:hAnsi="Angsana New"/>
                <w:sz w:val="30"/>
                <w:szCs w:val="30"/>
              </w:rPr>
            </w:pP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5220" w:type="dxa"/>
            <w:gridSpan w:val="5"/>
          </w:tcPr>
          <w:p w:rsidR="00317149" w:rsidRPr="005463F1" w:rsidRDefault="00AE3E32" w:rsidP="00584ECD">
            <w:pPr>
              <w:jc w:val="center"/>
              <w:rPr>
                <w:rFonts w:ascii="Angsana New" w:hAnsi="Angsana New"/>
                <w:sz w:val="30"/>
                <w:szCs w:val="30"/>
              </w:rPr>
            </w:pPr>
            <w:r w:rsidRPr="005463F1">
              <w:rPr>
                <w:rFonts w:ascii="Angsana New" w:hAnsi="Angsana New"/>
                <w:sz w:val="30"/>
                <w:szCs w:val="30"/>
              </w:rPr>
              <w:t>ConsolidatedFinancial Statements</w:t>
            </w: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5220" w:type="dxa"/>
            <w:gridSpan w:val="5"/>
          </w:tcPr>
          <w:p w:rsidR="00317149" w:rsidRPr="005463F1" w:rsidRDefault="00E97329" w:rsidP="00584ECD">
            <w:pPr>
              <w:jc w:val="center"/>
              <w:rPr>
                <w:rFonts w:ascii="Angsana New" w:hAnsi="Angsana New"/>
                <w:sz w:val="30"/>
                <w:szCs w:val="30"/>
                <w:cs/>
              </w:rPr>
            </w:pPr>
            <w:r w:rsidRPr="005463F1">
              <w:rPr>
                <w:rFonts w:ascii="Angsana New" w:hAnsi="Angsana New"/>
                <w:sz w:val="30"/>
                <w:szCs w:val="30"/>
              </w:rPr>
              <w:t xml:space="preserve">For the year ended </w:t>
            </w:r>
            <w:r w:rsidRPr="005463F1">
              <w:rPr>
                <w:rFonts w:ascii="Angsana New" w:hAnsi="Angsana New"/>
                <w:sz w:val="30"/>
                <w:szCs w:val="30"/>
                <w:cs/>
              </w:rPr>
              <w:t xml:space="preserve">31 </w:t>
            </w:r>
            <w:r w:rsidRPr="005463F1">
              <w:rPr>
                <w:rFonts w:ascii="Angsana New" w:hAnsi="Angsana New"/>
                <w:sz w:val="30"/>
                <w:szCs w:val="30"/>
              </w:rPr>
              <w:t xml:space="preserve">December </w:t>
            </w:r>
            <w:r w:rsidRPr="005463F1">
              <w:rPr>
                <w:rFonts w:ascii="Angsana New" w:hAnsi="Angsana New"/>
                <w:sz w:val="30"/>
                <w:szCs w:val="30"/>
                <w:cs/>
              </w:rPr>
              <w:t>201</w:t>
            </w:r>
            <w:r w:rsidR="004C7442">
              <w:rPr>
                <w:rFonts w:ascii="Angsana New" w:hAnsi="Angsana New"/>
                <w:sz w:val="30"/>
                <w:szCs w:val="30"/>
              </w:rPr>
              <w:t>5</w:t>
            </w: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Acquire Cost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Surplus on land</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Fair Value</w:t>
            </w: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hint="cs"/>
                <w:sz w:val="30"/>
                <w:szCs w:val="30"/>
                <w:cs/>
              </w:rPr>
              <w:t>(</w:t>
            </w:r>
            <w:r w:rsidRPr="005463F1">
              <w:rPr>
                <w:rFonts w:ascii="Angsana New" w:hAnsi="Angsana New"/>
                <w:sz w:val="30"/>
                <w:szCs w:val="30"/>
              </w:rPr>
              <w:t>former</w:t>
            </w:r>
            <w:r w:rsidRPr="005463F1">
              <w:rPr>
                <w:rFonts w:ascii="Angsana New" w:hAnsi="Angsana New" w:hint="cs"/>
                <w:sz w:val="30"/>
                <w:szCs w:val="30"/>
                <w:cs/>
              </w:rPr>
              <w: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sz w:val="30"/>
                <w:szCs w:val="30"/>
              </w:rPr>
              <w:t>Revaluation</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r>
      <w:tr w:rsidR="00E75810" w:rsidRPr="005463F1" w:rsidTr="005B425D">
        <w:tc>
          <w:tcPr>
            <w:tcW w:w="3690" w:type="dxa"/>
            <w:shd w:val="clear" w:color="auto" w:fill="auto"/>
          </w:tcPr>
          <w:p w:rsidR="00E75810" w:rsidRPr="005463F1" w:rsidRDefault="004B7895" w:rsidP="00E75810">
            <w:pPr>
              <w:ind w:left="-108" w:right="-59"/>
              <w:jc w:val="thaiDistribute"/>
              <w:rPr>
                <w:rFonts w:ascii="Angsana New" w:hAnsi="Angsana New"/>
                <w:sz w:val="30"/>
                <w:szCs w:val="30"/>
              </w:rPr>
            </w:pPr>
            <w:r w:rsidRPr="005463F1">
              <w:rPr>
                <w:rFonts w:ascii="Angsana New" w:hAnsi="Angsana New"/>
                <w:sz w:val="30"/>
                <w:szCs w:val="30"/>
              </w:rPr>
              <w:t>Beginning Carrying Amount</w:t>
            </w:r>
            <w:r w:rsidR="00663182" w:rsidRPr="005463F1">
              <w:rPr>
                <w:rFonts w:ascii="Angsana New" w:hAnsi="Angsana New"/>
                <w:sz w:val="30"/>
                <w:szCs w:val="30"/>
              </w:rPr>
              <w:t xml:space="preserve"> of year</w:t>
            </w:r>
          </w:p>
        </w:tc>
        <w:tc>
          <w:tcPr>
            <w:tcW w:w="1530" w:type="dxa"/>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184</w:t>
            </w:r>
            <w:r w:rsidRPr="005463F1">
              <w:rPr>
                <w:rFonts w:ascii="Angsana New" w:hAnsi="Angsana New"/>
                <w:sz w:val="30"/>
                <w:szCs w:val="30"/>
              </w:rPr>
              <w:t>,</w:t>
            </w:r>
            <w:r w:rsidRPr="005463F1">
              <w:rPr>
                <w:rFonts w:ascii="Angsana New" w:hAnsi="Angsana New" w:hint="cs"/>
                <w:sz w:val="30"/>
                <w:szCs w:val="30"/>
                <w:cs/>
              </w:rPr>
              <w:t>936</w:t>
            </w:r>
            <w:r w:rsidRPr="005463F1">
              <w:rPr>
                <w:rFonts w:ascii="Angsana New" w:hAnsi="Angsana New"/>
                <w:sz w:val="30"/>
                <w:szCs w:val="30"/>
              </w:rPr>
              <w:t>,</w:t>
            </w:r>
            <w:r w:rsidRPr="005463F1">
              <w:rPr>
                <w:rFonts w:ascii="Angsana New" w:hAnsi="Angsana New" w:hint="cs"/>
                <w:sz w:val="30"/>
                <w:szCs w:val="30"/>
                <w:cs/>
              </w:rPr>
              <w:t>723.00</w:t>
            </w:r>
          </w:p>
        </w:tc>
        <w:tc>
          <w:tcPr>
            <w:tcW w:w="270" w:type="dxa"/>
          </w:tcPr>
          <w:p w:rsidR="00E75810" w:rsidRPr="005463F1" w:rsidRDefault="00E75810" w:rsidP="00E75810">
            <w:pPr>
              <w:jc w:val="thaiDistribute"/>
              <w:rPr>
                <w:rFonts w:ascii="Angsana New" w:hAnsi="Angsana New"/>
                <w:sz w:val="30"/>
                <w:szCs w:val="30"/>
              </w:rPr>
            </w:pPr>
          </w:p>
        </w:tc>
        <w:tc>
          <w:tcPr>
            <w:tcW w:w="1530" w:type="dxa"/>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157,420,877.00</w:t>
            </w:r>
          </w:p>
        </w:tc>
        <w:tc>
          <w:tcPr>
            <w:tcW w:w="270" w:type="dxa"/>
          </w:tcPr>
          <w:p w:rsidR="00E75810" w:rsidRPr="005463F1" w:rsidRDefault="00E75810" w:rsidP="00E75810">
            <w:pPr>
              <w:jc w:val="thaiDistribute"/>
              <w:rPr>
                <w:rFonts w:ascii="Angsana New" w:hAnsi="Angsana New"/>
                <w:sz w:val="30"/>
                <w:szCs w:val="30"/>
              </w:rPr>
            </w:pPr>
          </w:p>
        </w:tc>
        <w:tc>
          <w:tcPr>
            <w:tcW w:w="1620" w:type="dxa"/>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342,357,600.00</w:t>
            </w:r>
          </w:p>
        </w:tc>
      </w:tr>
      <w:tr w:rsidR="00E75810" w:rsidRPr="005463F1" w:rsidTr="005B425D">
        <w:tc>
          <w:tcPr>
            <w:tcW w:w="3690" w:type="dxa"/>
            <w:shd w:val="clear" w:color="auto" w:fill="auto"/>
          </w:tcPr>
          <w:p w:rsidR="00E75810" w:rsidRPr="005463F1" w:rsidRDefault="00E75810" w:rsidP="00E75810">
            <w:pPr>
              <w:ind w:left="-108" w:right="-59"/>
              <w:jc w:val="thaiDistribute"/>
              <w:rPr>
                <w:rFonts w:ascii="Angsana New" w:hAnsi="Angsana New"/>
                <w:sz w:val="30"/>
                <w:szCs w:val="30"/>
                <w:cs/>
              </w:rPr>
            </w:pPr>
            <w:r w:rsidRPr="005463F1">
              <w:rPr>
                <w:rFonts w:ascii="Angsana New" w:hAnsi="Angsana New"/>
                <w:sz w:val="30"/>
                <w:szCs w:val="30"/>
              </w:rPr>
              <w:t>Reclassified to investment property</w:t>
            </w:r>
          </w:p>
        </w:tc>
        <w:tc>
          <w:tcPr>
            <w:tcW w:w="1530" w:type="dxa"/>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(24,789,127.56)</w:t>
            </w:r>
          </w:p>
        </w:tc>
        <w:tc>
          <w:tcPr>
            <w:tcW w:w="270" w:type="dxa"/>
          </w:tcPr>
          <w:p w:rsidR="00E75810" w:rsidRPr="005463F1" w:rsidRDefault="00E75810" w:rsidP="00E75810">
            <w:pPr>
              <w:jc w:val="thaiDistribute"/>
              <w:rPr>
                <w:rFonts w:ascii="Angsana New" w:hAnsi="Angsana New"/>
                <w:sz w:val="30"/>
                <w:szCs w:val="30"/>
              </w:rPr>
            </w:pPr>
          </w:p>
        </w:tc>
        <w:tc>
          <w:tcPr>
            <w:tcW w:w="1530" w:type="dxa"/>
          </w:tcPr>
          <w:p w:rsidR="00E75810" w:rsidRPr="005463F1" w:rsidRDefault="00E75810" w:rsidP="00E75810">
            <w:pPr>
              <w:jc w:val="center"/>
              <w:rPr>
                <w:rFonts w:ascii="Angsana New" w:hAnsi="Angsana New"/>
                <w:sz w:val="30"/>
                <w:szCs w:val="30"/>
              </w:rPr>
            </w:pPr>
            <w:r w:rsidRPr="005463F1">
              <w:rPr>
                <w:rFonts w:ascii="Angsana New" w:hAnsi="Angsana New"/>
                <w:sz w:val="30"/>
                <w:szCs w:val="30"/>
              </w:rPr>
              <w:t>-</w:t>
            </w:r>
          </w:p>
        </w:tc>
        <w:tc>
          <w:tcPr>
            <w:tcW w:w="270" w:type="dxa"/>
          </w:tcPr>
          <w:p w:rsidR="00E75810" w:rsidRPr="005463F1" w:rsidRDefault="00E75810" w:rsidP="00E75810">
            <w:pPr>
              <w:jc w:val="thaiDistribute"/>
              <w:rPr>
                <w:rFonts w:ascii="Angsana New" w:hAnsi="Angsana New"/>
                <w:sz w:val="30"/>
                <w:szCs w:val="30"/>
              </w:rPr>
            </w:pPr>
          </w:p>
        </w:tc>
        <w:tc>
          <w:tcPr>
            <w:tcW w:w="1620" w:type="dxa"/>
          </w:tcPr>
          <w:p w:rsidR="00E75810" w:rsidRPr="005463F1" w:rsidRDefault="00E75810" w:rsidP="00E75810">
            <w:pPr>
              <w:jc w:val="right"/>
              <w:rPr>
                <w:rFonts w:ascii="Angsana New" w:hAnsi="Angsana New"/>
                <w:sz w:val="30"/>
                <w:szCs w:val="30"/>
                <w:cs/>
              </w:rPr>
            </w:pPr>
            <w:r w:rsidRPr="005463F1">
              <w:rPr>
                <w:rFonts w:ascii="Angsana New" w:hAnsi="Angsana New"/>
                <w:sz w:val="30"/>
                <w:szCs w:val="30"/>
              </w:rPr>
              <w:t>(24,789,127.56)</w:t>
            </w:r>
          </w:p>
        </w:tc>
      </w:tr>
      <w:tr w:rsidR="005B425D" w:rsidRPr="005463F1" w:rsidTr="005B425D">
        <w:tc>
          <w:tcPr>
            <w:tcW w:w="3690" w:type="dxa"/>
            <w:shd w:val="clear" w:color="auto" w:fill="auto"/>
          </w:tcPr>
          <w:p w:rsidR="005B425D" w:rsidRPr="005463F1" w:rsidRDefault="005B425D" w:rsidP="005B425D">
            <w:pPr>
              <w:ind w:left="-108" w:right="-59"/>
              <w:jc w:val="thaiDistribute"/>
              <w:rPr>
                <w:rFonts w:ascii="Angsana New" w:hAnsi="Angsana New"/>
                <w:sz w:val="30"/>
                <w:szCs w:val="30"/>
              </w:rPr>
            </w:pPr>
            <w:r w:rsidRPr="005463F1">
              <w:rPr>
                <w:rFonts w:ascii="Angsana New" w:hAnsi="Angsana New"/>
                <w:sz w:val="30"/>
                <w:szCs w:val="30"/>
              </w:rPr>
              <w:t>Changes in Fair Value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jc w:val="center"/>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cs/>
              </w:rPr>
            </w:pPr>
          </w:p>
        </w:tc>
      </w:tr>
      <w:tr w:rsidR="005B425D" w:rsidRPr="005463F1" w:rsidTr="005B425D">
        <w:tc>
          <w:tcPr>
            <w:tcW w:w="3690" w:type="dxa"/>
            <w:shd w:val="clear" w:color="auto" w:fill="auto"/>
          </w:tcPr>
          <w:p w:rsidR="005B425D" w:rsidRPr="005463F1" w:rsidRDefault="005B425D" w:rsidP="005B425D">
            <w:pPr>
              <w:ind w:left="-108" w:right="-59" w:firstLine="283"/>
              <w:jc w:val="thaiDistribute"/>
              <w:rPr>
                <w:rFonts w:ascii="Angsana New" w:hAnsi="Angsana New"/>
                <w:sz w:val="30"/>
                <w:szCs w:val="30"/>
              </w:rPr>
            </w:pPr>
            <w:r w:rsidRPr="005463F1">
              <w:rPr>
                <w:rFonts w:ascii="Angsana New" w:hAnsi="Angsana New"/>
                <w:sz w:val="30"/>
                <w:szCs w:val="30"/>
              </w:rPr>
              <w:t>Recognized in the Other Comprehensive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459" w:right="-59"/>
              <w:jc w:val="thaiDistribute"/>
              <w:rPr>
                <w:rFonts w:ascii="Angsana New" w:hAnsi="Angsana New"/>
                <w:sz w:val="30"/>
                <w:szCs w:val="30"/>
                <w:cs/>
              </w:rPr>
            </w:pPr>
            <w:r w:rsidRPr="005463F1">
              <w:rPr>
                <w:rFonts w:ascii="Angsana New" w:hAnsi="Angsana New"/>
                <w:sz w:val="30"/>
                <w:szCs w:val="30"/>
              </w:rPr>
              <w:t xml:space="preserve">Income Included in Gain </w:t>
            </w:r>
            <w:r w:rsidRPr="005463F1">
              <w:rPr>
                <w:rFonts w:ascii="Angsana New" w:hAnsi="Angsana New" w:hint="cs"/>
                <w:sz w:val="30"/>
                <w:szCs w:val="30"/>
                <w:cs/>
              </w:rPr>
              <w:t>(</w:t>
            </w:r>
            <w:r w:rsidRPr="005463F1">
              <w:rPr>
                <w:rFonts w:ascii="Angsana New" w:hAnsi="Angsana New"/>
                <w:sz w:val="30"/>
                <w:szCs w:val="30"/>
              </w:rPr>
              <w:t>Loss)</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742" w:right="-59"/>
              <w:jc w:val="thaiDistribute"/>
              <w:rPr>
                <w:rFonts w:ascii="Angsana New" w:hAnsi="Angsana New"/>
                <w:sz w:val="30"/>
                <w:szCs w:val="30"/>
              </w:rPr>
            </w:pPr>
            <w:r w:rsidRPr="005463F1">
              <w:rPr>
                <w:rFonts w:ascii="Angsana New" w:hAnsi="Angsana New"/>
                <w:sz w:val="30"/>
                <w:szCs w:val="30"/>
              </w:rPr>
              <w:t>on Asset Revaluation</w:t>
            </w:r>
          </w:p>
        </w:tc>
        <w:tc>
          <w:tcPr>
            <w:tcW w:w="153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c>
          <w:tcPr>
            <w:tcW w:w="270" w:type="dxa"/>
          </w:tcPr>
          <w:p w:rsidR="005B425D" w:rsidRPr="005463F1" w:rsidRDefault="005B425D" w:rsidP="005B425D">
            <w:pPr>
              <w:jc w:val="thaiDistribute"/>
              <w:rPr>
                <w:rFonts w:ascii="Angsana New" w:hAnsi="Angsana New"/>
                <w:sz w:val="30"/>
                <w:szCs w:val="30"/>
              </w:rPr>
            </w:pPr>
          </w:p>
        </w:tc>
        <w:tc>
          <w:tcPr>
            <w:tcW w:w="1530" w:type="dxa"/>
            <w:tcBorders>
              <w:bottom w:val="single" w:sz="4" w:space="0" w:color="auto"/>
            </w:tcBorders>
          </w:tcPr>
          <w:p w:rsidR="005B425D" w:rsidRPr="005463F1" w:rsidRDefault="005B425D" w:rsidP="005B425D">
            <w:pPr>
              <w:tabs>
                <w:tab w:val="left" w:pos="1252"/>
              </w:tabs>
              <w:jc w:val="right"/>
              <w:rPr>
                <w:rFonts w:ascii="Angsana New" w:hAnsi="Angsana New"/>
                <w:sz w:val="30"/>
                <w:szCs w:val="30"/>
              </w:rPr>
            </w:pPr>
            <w:r w:rsidRPr="005463F1">
              <w:rPr>
                <w:rFonts w:ascii="Angsana New" w:hAnsi="Angsana New" w:hint="cs"/>
                <w:sz w:val="30"/>
                <w:szCs w:val="30"/>
                <w:cs/>
              </w:rPr>
              <w:t>47</w:t>
            </w:r>
            <w:r w:rsidRPr="005463F1">
              <w:rPr>
                <w:rFonts w:ascii="Angsana New" w:hAnsi="Angsana New"/>
                <w:sz w:val="30"/>
                <w:szCs w:val="30"/>
              </w:rPr>
              <w:t>,</w:t>
            </w:r>
            <w:r w:rsidRPr="005463F1">
              <w:rPr>
                <w:rFonts w:ascii="Angsana New" w:hAnsi="Angsana New" w:hint="cs"/>
                <w:sz w:val="30"/>
                <w:szCs w:val="30"/>
                <w:cs/>
              </w:rPr>
              <w:t>311</w:t>
            </w:r>
            <w:r w:rsidRPr="005463F1">
              <w:rPr>
                <w:rFonts w:ascii="Angsana New" w:hAnsi="Angsana New"/>
                <w:sz w:val="30"/>
                <w:szCs w:val="30"/>
              </w:rPr>
              <w:t>,</w:t>
            </w:r>
            <w:r w:rsidRPr="005463F1">
              <w:rPr>
                <w:rFonts w:ascii="Angsana New" w:hAnsi="Angsana New" w:hint="cs"/>
                <w:sz w:val="30"/>
                <w:szCs w:val="30"/>
                <w:cs/>
              </w:rPr>
              <w:t>956.49</w:t>
            </w:r>
          </w:p>
        </w:tc>
        <w:tc>
          <w:tcPr>
            <w:tcW w:w="270" w:type="dxa"/>
          </w:tcPr>
          <w:p w:rsidR="005B425D" w:rsidRPr="005463F1" w:rsidRDefault="005B425D" w:rsidP="005B425D">
            <w:pPr>
              <w:jc w:val="thaiDistribute"/>
              <w:rPr>
                <w:rFonts w:ascii="Angsana New" w:hAnsi="Angsana New"/>
                <w:sz w:val="30"/>
                <w:szCs w:val="30"/>
              </w:rPr>
            </w:pPr>
          </w:p>
        </w:tc>
        <w:tc>
          <w:tcPr>
            <w:tcW w:w="1620" w:type="dxa"/>
            <w:tcBorders>
              <w:bottom w:val="single" w:sz="4" w:space="0" w:color="auto"/>
            </w:tcBorders>
          </w:tcPr>
          <w:p w:rsidR="005B425D" w:rsidRPr="005463F1" w:rsidRDefault="005B425D" w:rsidP="005B425D">
            <w:pPr>
              <w:tabs>
                <w:tab w:val="left" w:pos="1252"/>
              </w:tabs>
              <w:jc w:val="right"/>
              <w:rPr>
                <w:rFonts w:ascii="Angsana New" w:hAnsi="Angsana New"/>
                <w:sz w:val="30"/>
                <w:szCs w:val="30"/>
              </w:rPr>
            </w:pPr>
            <w:r w:rsidRPr="005463F1">
              <w:rPr>
                <w:rFonts w:ascii="Angsana New" w:hAnsi="Angsana New"/>
                <w:sz w:val="30"/>
                <w:szCs w:val="30"/>
              </w:rPr>
              <w:t>47,311,956.49</w:t>
            </w:r>
          </w:p>
        </w:tc>
      </w:tr>
      <w:tr w:rsidR="00E75810" w:rsidRPr="005463F1" w:rsidTr="005B425D">
        <w:tc>
          <w:tcPr>
            <w:tcW w:w="3690" w:type="dxa"/>
            <w:shd w:val="clear" w:color="auto" w:fill="auto"/>
          </w:tcPr>
          <w:p w:rsidR="00E75810" w:rsidRPr="005463F1" w:rsidRDefault="008357E1" w:rsidP="00E75810">
            <w:pPr>
              <w:ind w:left="-108" w:right="-59"/>
              <w:jc w:val="thaiDistribute"/>
              <w:rPr>
                <w:rFonts w:ascii="Angsana New" w:hAnsi="Angsana New"/>
                <w:sz w:val="30"/>
                <w:szCs w:val="30"/>
                <w:cs/>
              </w:rPr>
            </w:pPr>
            <w:r w:rsidRPr="005463F1">
              <w:rPr>
                <w:rFonts w:ascii="Angsana New" w:hAnsi="Angsana New"/>
                <w:sz w:val="30"/>
                <w:szCs w:val="30"/>
              </w:rPr>
              <w:t>Ending Carrying Amount</w:t>
            </w:r>
            <w:r w:rsidR="00663182" w:rsidRPr="005463F1">
              <w:rPr>
                <w:rFonts w:ascii="Angsana New" w:hAnsi="Angsana New"/>
                <w:sz w:val="30"/>
                <w:szCs w:val="30"/>
              </w:rPr>
              <w:t xml:space="preserve"> of year</w:t>
            </w:r>
          </w:p>
        </w:tc>
        <w:tc>
          <w:tcPr>
            <w:tcW w:w="153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E75810" w:rsidRPr="005463F1" w:rsidRDefault="00E75810" w:rsidP="00E75810">
            <w:pPr>
              <w:jc w:val="thaiDistribute"/>
              <w:rPr>
                <w:rFonts w:ascii="Angsana New" w:hAnsi="Angsana New"/>
                <w:sz w:val="30"/>
                <w:szCs w:val="30"/>
              </w:rPr>
            </w:pPr>
          </w:p>
        </w:tc>
        <w:tc>
          <w:tcPr>
            <w:tcW w:w="1530" w:type="dxa"/>
            <w:tcBorders>
              <w:top w:val="single" w:sz="4" w:space="0" w:color="auto"/>
              <w:bottom w:val="double" w:sz="4" w:space="0" w:color="auto"/>
            </w:tcBorders>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E75810" w:rsidRPr="005463F1" w:rsidRDefault="00E75810" w:rsidP="00E75810">
            <w:pPr>
              <w:jc w:val="thaiDistribute"/>
              <w:rPr>
                <w:rFonts w:ascii="Angsana New" w:hAnsi="Angsana New"/>
                <w:sz w:val="30"/>
                <w:szCs w:val="30"/>
              </w:rPr>
            </w:pPr>
          </w:p>
        </w:tc>
        <w:tc>
          <w:tcPr>
            <w:tcW w:w="162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364,880,428.93</w:t>
            </w:r>
          </w:p>
        </w:tc>
      </w:tr>
    </w:tbl>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CB0058" w:rsidRDefault="00CB0058" w:rsidP="00AF798A">
      <w:pPr>
        <w:tabs>
          <w:tab w:val="left" w:pos="3780"/>
        </w:tabs>
        <w:ind w:left="390"/>
        <w:jc w:val="thaiDistribute"/>
        <w:rPr>
          <w:rFonts w:ascii="Angsana New" w:hAnsi="Angsana New"/>
          <w:b/>
          <w:bCs/>
          <w:sz w:val="30"/>
          <w:szCs w:val="30"/>
          <w:lang w:val="en-GB"/>
        </w:rPr>
      </w:pPr>
    </w:p>
    <w:p w:rsidR="00CB0058" w:rsidRDefault="00CB0058" w:rsidP="00AF798A">
      <w:pPr>
        <w:tabs>
          <w:tab w:val="left" w:pos="3780"/>
        </w:tabs>
        <w:ind w:left="390"/>
        <w:jc w:val="thaiDistribute"/>
        <w:rPr>
          <w:rFonts w:ascii="Angsana New" w:hAnsi="Angsana New"/>
          <w:b/>
          <w:bCs/>
          <w:sz w:val="30"/>
          <w:szCs w:val="30"/>
          <w:lang w:val="en-GB"/>
        </w:rPr>
      </w:pPr>
    </w:p>
    <w:p w:rsidR="00E03FE7" w:rsidRDefault="00E03FE7" w:rsidP="00AF798A">
      <w:pPr>
        <w:tabs>
          <w:tab w:val="left" w:pos="3780"/>
        </w:tabs>
        <w:ind w:left="390"/>
        <w:jc w:val="thaiDistribute"/>
        <w:rPr>
          <w:rFonts w:ascii="Angsana New" w:hAnsi="Angsana New"/>
          <w:b/>
          <w:bCs/>
          <w:sz w:val="30"/>
          <w:szCs w:val="30"/>
          <w:lang w:val="en-GB"/>
        </w:rPr>
      </w:pPr>
    </w:p>
    <w:p w:rsidR="00260424" w:rsidRPr="0042222B" w:rsidRDefault="00D14970" w:rsidP="00176E19">
      <w:pPr>
        <w:numPr>
          <w:ilvl w:val="0"/>
          <w:numId w:val="20"/>
        </w:numPr>
        <w:ind w:left="426" w:hanging="426"/>
        <w:jc w:val="thaiDistribute"/>
        <w:rPr>
          <w:rFonts w:ascii="Angsana New" w:hAnsi="Angsana New"/>
          <w:b/>
          <w:bCs/>
          <w:sz w:val="30"/>
          <w:szCs w:val="30"/>
        </w:rPr>
      </w:pPr>
      <w:r>
        <w:rPr>
          <w:rFonts w:ascii="Angsana New" w:hAnsi="Angsana New"/>
          <w:b/>
          <w:bCs/>
          <w:sz w:val="30"/>
          <w:szCs w:val="30"/>
        </w:rPr>
        <w:lastRenderedPageBreak/>
        <w:t>Intangible asset</w:t>
      </w:r>
    </w:p>
    <w:p w:rsidR="00A71C5F" w:rsidRDefault="00260424" w:rsidP="0022630B">
      <w:pPr>
        <w:tabs>
          <w:tab w:val="left" w:pos="1134"/>
          <w:tab w:val="left" w:pos="3780"/>
        </w:tabs>
        <w:ind w:left="1350"/>
        <w:jc w:val="thaiDistribute"/>
        <w:rPr>
          <w:rFonts w:ascii="Angsana New" w:hAnsi="Angsana New"/>
          <w:sz w:val="30"/>
          <w:szCs w:val="30"/>
        </w:rPr>
      </w:pPr>
      <w:r w:rsidRPr="0042222B">
        <w:rPr>
          <w:rFonts w:ascii="Angsana New" w:hAnsi="Angsana New"/>
          <w:sz w:val="30"/>
          <w:szCs w:val="30"/>
        </w:rPr>
        <w:t>Consist of:</w:t>
      </w:r>
    </w:p>
    <w:tbl>
      <w:tblPr>
        <w:tblW w:w="9972" w:type="dxa"/>
        <w:tblInd w:w="-72" w:type="dxa"/>
        <w:tblLook w:val="04A0"/>
      </w:tblPr>
      <w:tblGrid>
        <w:gridCol w:w="2483"/>
        <w:gridCol w:w="1360"/>
        <w:gridCol w:w="243"/>
        <w:gridCol w:w="1318"/>
        <w:gridCol w:w="229"/>
        <w:gridCol w:w="1345"/>
        <w:gridCol w:w="229"/>
        <w:gridCol w:w="1208"/>
        <w:gridCol w:w="235"/>
        <w:gridCol w:w="1322"/>
      </w:tblGrid>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7490" w:type="dxa"/>
            <w:gridSpan w:val="9"/>
            <w:shd w:val="clear" w:color="auto" w:fill="auto"/>
          </w:tcPr>
          <w:p w:rsidR="00D15C8B" w:rsidRPr="00E45B36" w:rsidRDefault="00D15C8B" w:rsidP="004C0DD6">
            <w:pPr>
              <w:tabs>
                <w:tab w:val="left" w:pos="1134"/>
                <w:tab w:val="left" w:pos="3780"/>
              </w:tabs>
              <w:jc w:val="center"/>
              <w:rPr>
                <w:rFonts w:ascii="Angsana New" w:eastAsia="Calibri" w:hAnsi="Angsana New"/>
                <w:sz w:val="26"/>
                <w:szCs w:val="26"/>
                <w:lang w:val="en-GB"/>
              </w:rPr>
            </w:pPr>
            <w:r w:rsidRPr="00E45B36">
              <w:rPr>
                <w:rFonts w:ascii="Angsana New" w:hAnsi="Angsana New"/>
                <w:sz w:val="26"/>
                <w:szCs w:val="26"/>
              </w:rPr>
              <w:t>ConsolidatedFinancial Statements</w:t>
            </w:r>
          </w:p>
        </w:tc>
      </w:tr>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138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4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318"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5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Computer</w:t>
            </w: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shd w:val="clear" w:color="auto" w:fill="auto"/>
          </w:tcPr>
          <w:p w:rsidR="00D15C8B" w:rsidRPr="00E45B36" w:rsidRDefault="00D15C8B" w:rsidP="004C0DD6">
            <w:pPr>
              <w:ind w:right="-72"/>
              <w:jc w:val="center"/>
              <w:rPr>
                <w:rFonts w:ascii="Angsana New" w:eastAsia="Calibri" w:hAnsi="Angsana New"/>
                <w:sz w:val="26"/>
                <w:szCs w:val="26"/>
                <w:cs/>
              </w:rPr>
            </w:pPr>
          </w:p>
        </w:tc>
      </w:tr>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1387"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24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31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51"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Development</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software</w:t>
            </w: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shd w:val="clear" w:color="auto" w:fill="auto"/>
          </w:tcPr>
          <w:p w:rsidR="00D15C8B" w:rsidRPr="00E45B36" w:rsidRDefault="00D15C8B" w:rsidP="004C0DD6">
            <w:pPr>
              <w:ind w:right="-72"/>
              <w:jc w:val="center"/>
              <w:rPr>
                <w:rFonts w:ascii="Angsana New" w:eastAsia="Calibri" w:hAnsi="Angsana New"/>
                <w:sz w:val="26"/>
                <w:szCs w:val="26"/>
                <w:cs/>
              </w:rPr>
            </w:pPr>
          </w:p>
        </w:tc>
      </w:tr>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138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Computer</w:t>
            </w:r>
          </w:p>
        </w:tc>
        <w:tc>
          <w:tcPr>
            <w:tcW w:w="24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318"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Customer</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51"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cost of</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under</w:t>
            </w: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shd w:val="clear" w:color="auto" w:fill="auto"/>
          </w:tcPr>
          <w:p w:rsidR="00D15C8B" w:rsidRPr="00E45B36" w:rsidRDefault="00D15C8B" w:rsidP="004C0DD6">
            <w:pPr>
              <w:ind w:right="-72"/>
              <w:jc w:val="center"/>
              <w:rPr>
                <w:rFonts w:ascii="Angsana New" w:eastAsia="Calibri" w:hAnsi="Angsana New"/>
                <w:sz w:val="26"/>
                <w:szCs w:val="26"/>
                <w:cs/>
              </w:rPr>
            </w:pPr>
          </w:p>
        </w:tc>
      </w:tr>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138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software</w:t>
            </w:r>
          </w:p>
        </w:tc>
        <w:tc>
          <w:tcPr>
            <w:tcW w:w="24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318"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relationship</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351"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new products</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installation</w:t>
            </w:r>
          </w:p>
        </w:tc>
        <w:tc>
          <w:tcPr>
            <w:tcW w:w="238"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60" w:type="dxa"/>
            <w:shd w:val="clear" w:color="auto" w:fill="auto"/>
          </w:tcPr>
          <w:p w:rsidR="00D15C8B" w:rsidRPr="00E45B36" w:rsidRDefault="00D15C8B" w:rsidP="004C0DD6">
            <w:pPr>
              <w:ind w:right="-72"/>
              <w:jc w:val="center"/>
              <w:rPr>
                <w:rFonts w:ascii="Angsana New" w:hAnsi="Angsana New"/>
                <w:sz w:val="26"/>
                <w:szCs w:val="26"/>
                <w:cs/>
              </w:rPr>
            </w:pPr>
            <w:r w:rsidRPr="00E45B36">
              <w:rPr>
                <w:rFonts w:ascii="Angsana New" w:eastAsia="Times New Roman" w:hAnsi="Angsana New"/>
                <w:sz w:val="26"/>
                <w:szCs w:val="26"/>
              </w:rPr>
              <w:t>Total</w:t>
            </w:r>
          </w:p>
        </w:tc>
      </w:tr>
      <w:tr w:rsidR="00D15C8B" w:rsidRPr="00E45B36" w:rsidTr="002D3F76">
        <w:tc>
          <w:tcPr>
            <w:tcW w:w="2482" w:type="dxa"/>
            <w:shd w:val="clear" w:color="auto" w:fill="auto"/>
          </w:tcPr>
          <w:p w:rsidR="00D15C8B" w:rsidRPr="00E45B36" w:rsidRDefault="00D15C8B" w:rsidP="004C0DD6">
            <w:pPr>
              <w:tabs>
                <w:tab w:val="left" w:pos="1134"/>
                <w:tab w:val="left" w:pos="3780"/>
              </w:tabs>
              <w:jc w:val="thaiDistribute"/>
              <w:rPr>
                <w:rFonts w:ascii="Angsana New" w:eastAsia="Calibri" w:hAnsi="Angsana New"/>
                <w:sz w:val="26"/>
                <w:szCs w:val="26"/>
                <w:lang w:val="en-GB"/>
              </w:rPr>
            </w:pPr>
          </w:p>
        </w:tc>
        <w:tc>
          <w:tcPr>
            <w:tcW w:w="1387"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Baht</w:t>
            </w:r>
          </w:p>
        </w:tc>
        <w:tc>
          <w:tcPr>
            <w:tcW w:w="247"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18"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Baht</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51"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Baht</w:t>
            </w: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hAnsi="Angsana New"/>
                <w:sz w:val="26"/>
                <w:szCs w:val="26"/>
                <w:cs/>
              </w:rPr>
            </w:pPr>
            <w:r w:rsidRPr="00E45B36">
              <w:rPr>
                <w:rFonts w:ascii="Angsana New" w:hAnsi="Angsana New"/>
                <w:sz w:val="26"/>
                <w:szCs w:val="26"/>
              </w:rPr>
              <w:t>Baht</w:t>
            </w: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shd w:val="clear" w:color="auto" w:fill="auto"/>
          </w:tcPr>
          <w:p w:rsidR="00D15C8B" w:rsidRPr="00E45B36" w:rsidRDefault="00D15C8B" w:rsidP="004C0DD6">
            <w:pPr>
              <w:ind w:right="-72"/>
              <w:jc w:val="center"/>
              <w:rPr>
                <w:rFonts w:ascii="Angsana New" w:hAnsi="Angsana New"/>
                <w:sz w:val="26"/>
                <w:szCs w:val="26"/>
              </w:rPr>
            </w:pPr>
            <w:r w:rsidRPr="00E45B36">
              <w:rPr>
                <w:rFonts w:ascii="Angsana New" w:hAnsi="Angsana New"/>
                <w:sz w:val="26"/>
                <w:szCs w:val="26"/>
              </w:rPr>
              <w:t>Baht</w:t>
            </w:r>
          </w:p>
        </w:tc>
      </w:tr>
      <w:tr w:rsidR="00D15C8B" w:rsidRPr="00E45B36" w:rsidTr="002D3F76">
        <w:tc>
          <w:tcPr>
            <w:tcW w:w="2482" w:type="dxa"/>
            <w:shd w:val="clear" w:color="auto" w:fill="auto"/>
          </w:tcPr>
          <w:p w:rsidR="00D15C8B" w:rsidRPr="00E45B36" w:rsidRDefault="00D15C8B" w:rsidP="00D15C8B">
            <w:pPr>
              <w:ind w:left="-108"/>
              <w:jc w:val="left"/>
              <w:rPr>
                <w:rFonts w:ascii="Angsana New" w:eastAsia="Calibri" w:hAnsi="Angsana New"/>
                <w:b/>
                <w:bCs/>
                <w:sz w:val="26"/>
                <w:szCs w:val="26"/>
              </w:rPr>
            </w:pPr>
            <w:r w:rsidRPr="00E45B36">
              <w:rPr>
                <w:rFonts w:ascii="Angsana New" w:hAnsi="Angsana New"/>
                <w:b/>
                <w:bCs/>
                <w:sz w:val="26"/>
                <w:szCs w:val="26"/>
                <w:lang w:val="en-GB"/>
              </w:rPr>
              <w:t>As at 1 January 2015</w:t>
            </w:r>
          </w:p>
        </w:tc>
        <w:tc>
          <w:tcPr>
            <w:tcW w:w="138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47"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18"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5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shd w:val="clear" w:color="auto" w:fill="auto"/>
          </w:tcPr>
          <w:p w:rsidR="00D15C8B" w:rsidRPr="00E45B36" w:rsidRDefault="00D15C8B" w:rsidP="004C0DD6">
            <w:pPr>
              <w:ind w:right="-72"/>
              <w:jc w:val="center"/>
              <w:rPr>
                <w:rFonts w:ascii="Angsana New" w:eastAsia="Calibri" w:hAnsi="Angsana New"/>
                <w:sz w:val="26"/>
                <w:szCs w:val="26"/>
              </w:rPr>
            </w:pPr>
          </w:p>
        </w:tc>
      </w:tr>
      <w:tr w:rsidR="00561054" w:rsidRPr="00E45B36" w:rsidTr="002D3F76">
        <w:tc>
          <w:tcPr>
            <w:tcW w:w="2482" w:type="dxa"/>
            <w:shd w:val="clear" w:color="auto" w:fill="auto"/>
          </w:tcPr>
          <w:p w:rsidR="00561054" w:rsidRPr="00E45B36" w:rsidRDefault="00561054" w:rsidP="00561054">
            <w:pPr>
              <w:ind w:left="-108"/>
              <w:jc w:val="left"/>
              <w:rPr>
                <w:rFonts w:ascii="Angsana New" w:eastAsia="Calibri" w:hAnsi="Angsana New"/>
                <w:sz w:val="26"/>
                <w:szCs w:val="26"/>
              </w:rPr>
            </w:pPr>
            <w:r w:rsidRPr="00E45B36">
              <w:rPr>
                <w:rFonts w:ascii="Angsana New" w:hAnsi="Angsana New"/>
                <w:sz w:val="26"/>
                <w:szCs w:val="26"/>
              </w:rPr>
              <w:t>Cost</w:t>
            </w:r>
          </w:p>
        </w:tc>
        <w:tc>
          <w:tcPr>
            <w:tcW w:w="1387" w:type="dxa"/>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rPr>
              <w:t>8,486,320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47" w:type="dxa"/>
            <w:shd w:val="clear" w:color="auto" w:fill="auto"/>
          </w:tcPr>
          <w:p w:rsidR="00561054" w:rsidRPr="00C965E0" w:rsidRDefault="00561054" w:rsidP="00561054">
            <w:pPr>
              <w:ind w:right="-72"/>
              <w:jc w:val="center"/>
              <w:rPr>
                <w:rFonts w:ascii="Angsana New" w:eastAsia="Calibri" w:hAnsi="Angsana New"/>
                <w:sz w:val="26"/>
                <w:szCs w:val="26"/>
                <w:cs/>
              </w:rPr>
            </w:pPr>
          </w:p>
        </w:tc>
        <w:tc>
          <w:tcPr>
            <w:tcW w:w="1318" w:type="dxa"/>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rPr>
              <w:t>39,922,000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1" w:type="dxa"/>
            <w:shd w:val="clear" w:color="auto" w:fill="auto"/>
          </w:tcPr>
          <w:p w:rsidR="00561054" w:rsidRPr="00C965E0" w:rsidRDefault="00561054" w:rsidP="00561054">
            <w:pPr>
              <w:ind w:right="-72"/>
              <w:jc w:val="center"/>
              <w:rPr>
                <w:rFonts w:ascii="Angsana New" w:eastAsia="Times New Roman" w:hAnsi="Angsana New"/>
                <w:sz w:val="26"/>
                <w:szCs w:val="26"/>
                <w:cs/>
              </w:rPr>
            </w:pPr>
          </w:p>
        </w:tc>
        <w:tc>
          <w:tcPr>
            <w:tcW w:w="1351" w:type="dxa"/>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rPr>
              <w:t>47,657,414</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1" w:type="dxa"/>
            <w:shd w:val="clear" w:color="auto" w:fill="auto"/>
          </w:tcPr>
          <w:p w:rsidR="00561054" w:rsidRPr="00C965E0" w:rsidRDefault="00561054" w:rsidP="00561054">
            <w:pPr>
              <w:ind w:right="-72"/>
              <w:jc w:val="center"/>
              <w:rPr>
                <w:rFonts w:ascii="Angsana New" w:eastAsia="Calibri" w:hAnsi="Angsana New"/>
                <w:sz w:val="26"/>
                <w:szCs w:val="26"/>
              </w:rPr>
            </w:pPr>
          </w:p>
        </w:tc>
        <w:tc>
          <w:tcPr>
            <w:tcW w:w="1227" w:type="dxa"/>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rPr>
              <w:t>4,800,000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8" w:type="dxa"/>
            <w:shd w:val="clear" w:color="auto" w:fill="auto"/>
          </w:tcPr>
          <w:p w:rsidR="00561054" w:rsidRPr="00C965E0" w:rsidRDefault="00561054" w:rsidP="00561054">
            <w:pPr>
              <w:ind w:right="-72"/>
              <w:jc w:val="center"/>
              <w:rPr>
                <w:rFonts w:ascii="Angsana New" w:eastAsia="Calibri" w:hAnsi="Angsana New"/>
                <w:sz w:val="26"/>
                <w:szCs w:val="26"/>
                <w:cs/>
              </w:rPr>
            </w:pPr>
          </w:p>
        </w:tc>
        <w:tc>
          <w:tcPr>
            <w:tcW w:w="1260" w:type="dxa"/>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rPr>
              <w:t>100,865,734</w:t>
            </w:r>
            <w:r w:rsidRPr="00C965E0">
              <w:rPr>
                <w:rFonts w:ascii="Angsana New" w:eastAsia="Calibri" w:hAnsi="Angsana New"/>
                <w:sz w:val="26"/>
                <w:szCs w:val="26"/>
                <w:cs/>
              </w:rPr>
              <w:t>.</w:t>
            </w:r>
            <w:r w:rsidRPr="00C965E0">
              <w:rPr>
                <w:rFonts w:ascii="Angsana New" w:eastAsia="Calibri" w:hAnsi="Angsana New"/>
                <w:sz w:val="26"/>
                <w:szCs w:val="26"/>
              </w:rPr>
              <w:t>00</w:t>
            </w:r>
          </w:p>
        </w:tc>
      </w:tr>
      <w:tr w:rsidR="00561054" w:rsidRPr="00E45B36" w:rsidTr="002D3F76">
        <w:tc>
          <w:tcPr>
            <w:tcW w:w="2482" w:type="dxa"/>
            <w:shd w:val="clear" w:color="auto" w:fill="auto"/>
          </w:tcPr>
          <w:p w:rsidR="00561054" w:rsidRDefault="00561054" w:rsidP="00561054">
            <w:pPr>
              <w:ind w:left="-108"/>
              <w:jc w:val="left"/>
              <w:rPr>
                <w:rFonts w:ascii="Angsana New" w:hAnsi="Angsana New"/>
                <w:sz w:val="26"/>
                <w:szCs w:val="26"/>
              </w:rPr>
            </w:pPr>
            <w:r w:rsidRPr="00E45B36">
              <w:rPr>
                <w:rFonts w:ascii="Angsana New" w:hAnsi="Angsana New"/>
                <w:sz w:val="26"/>
                <w:szCs w:val="26"/>
                <w:u w:val="single"/>
              </w:rPr>
              <w:t>Less</w:t>
            </w:r>
            <w:r>
              <w:rPr>
                <w:rFonts w:ascii="Angsana New" w:hAnsi="Angsana New"/>
                <w:sz w:val="26"/>
                <w:szCs w:val="26"/>
              </w:rPr>
              <w:t xml:space="preserve">Accumulated impairment </w:t>
            </w:r>
          </w:p>
          <w:p w:rsidR="00561054" w:rsidRPr="00561054" w:rsidRDefault="00561054" w:rsidP="00561054">
            <w:pPr>
              <w:ind w:left="-108" w:firstLine="355"/>
              <w:jc w:val="left"/>
              <w:rPr>
                <w:rFonts w:ascii="Angsana New" w:hAnsi="Angsana New"/>
                <w:sz w:val="26"/>
                <w:szCs w:val="26"/>
                <w:cs/>
              </w:rPr>
            </w:pPr>
            <w:r>
              <w:rPr>
                <w:rFonts w:ascii="Angsana New" w:hAnsi="Angsana New"/>
                <w:sz w:val="26"/>
                <w:szCs w:val="26"/>
              </w:rPr>
              <w:t xml:space="preserve"> of </w:t>
            </w:r>
            <w:r w:rsidRPr="00E45B36">
              <w:rPr>
                <w:rFonts w:ascii="Angsana New" w:hAnsi="Angsana New"/>
                <w:sz w:val="26"/>
                <w:szCs w:val="26"/>
              </w:rPr>
              <w:t>asset</w:t>
            </w:r>
          </w:p>
        </w:tc>
        <w:tc>
          <w:tcPr>
            <w:tcW w:w="1387" w:type="dxa"/>
            <w:shd w:val="clear" w:color="auto" w:fill="auto"/>
          </w:tcPr>
          <w:p w:rsidR="00561054" w:rsidRDefault="00561054" w:rsidP="00561054">
            <w:pPr>
              <w:jc w:val="center"/>
              <w:rPr>
                <w:rFonts w:ascii="Angsana New" w:eastAsia="Calibri" w:hAnsi="Angsana New"/>
                <w:sz w:val="26"/>
                <w:szCs w:val="26"/>
              </w:rPr>
            </w:pPr>
          </w:p>
          <w:p w:rsidR="00561054" w:rsidRPr="00C965E0" w:rsidRDefault="00561054" w:rsidP="00561054">
            <w:pPr>
              <w:jc w:val="center"/>
              <w:rPr>
                <w:rFonts w:ascii="Angsana New" w:eastAsia="Calibri" w:hAnsi="Angsana New"/>
                <w:sz w:val="26"/>
                <w:szCs w:val="26"/>
              </w:rPr>
            </w:pPr>
            <w:r w:rsidRPr="00C965E0">
              <w:rPr>
                <w:rFonts w:ascii="Angsana New" w:eastAsia="Calibri" w:hAnsi="Angsana New"/>
                <w:sz w:val="26"/>
                <w:szCs w:val="26"/>
                <w:cs/>
              </w:rPr>
              <w:t>-</w:t>
            </w:r>
          </w:p>
        </w:tc>
        <w:tc>
          <w:tcPr>
            <w:tcW w:w="247" w:type="dxa"/>
            <w:shd w:val="clear" w:color="auto" w:fill="auto"/>
          </w:tcPr>
          <w:p w:rsidR="00561054" w:rsidRPr="00C965E0" w:rsidRDefault="00561054" w:rsidP="00561054">
            <w:pPr>
              <w:ind w:right="-72"/>
              <w:jc w:val="center"/>
              <w:rPr>
                <w:rFonts w:ascii="Angsana New" w:eastAsia="Calibri" w:hAnsi="Angsana New"/>
                <w:sz w:val="26"/>
                <w:szCs w:val="26"/>
                <w:cs/>
              </w:rPr>
            </w:pPr>
          </w:p>
        </w:tc>
        <w:tc>
          <w:tcPr>
            <w:tcW w:w="1318" w:type="dxa"/>
            <w:shd w:val="clear" w:color="auto" w:fill="auto"/>
          </w:tcPr>
          <w:p w:rsidR="00561054" w:rsidRDefault="00561054" w:rsidP="00561054">
            <w:pPr>
              <w:ind w:left="-90" w:right="-72"/>
              <w:jc w:val="center"/>
              <w:rPr>
                <w:rFonts w:ascii="Angsana New" w:eastAsia="Calibri" w:hAnsi="Angsana New"/>
                <w:sz w:val="26"/>
                <w:szCs w:val="26"/>
              </w:rPr>
            </w:pPr>
          </w:p>
          <w:p w:rsidR="00561054" w:rsidRPr="00C965E0" w:rsidRDefault="00561054" w:rsidP="00561054">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561054" w:rsidRPr="00C965E0" w:rsidRDefault="00561054" w:rsidP="00561054">
            <w:pPr>
              <w:ind w:right="-72"/>
              <w:jc w:val="center"/>
              <w:rPr>
                <w:rFonts w:ascii="Angsana New" w:eastAsia="Times New Roman" w:hAnsi="Angsana New"/>
                <w:sz w:val="26"/>
                <w:szCs w:val="26"/>
                <w:cs/>
              </w:rPr>
            </w:pPr>
          </w:p>
        </w:tc>
        <w:tc>
          <w:tcPr>
            <w:tcW w:w="1351" w:type="dxa"/>
            <w:shd w:val="clear" w:color="auto" w:fill="auto"/>
          </w:tcPr>
          <w:p w:rsidR="00561054" w:rsidRDefault="00561054" w:rsidP="00561054">
            <w:pPr>
              <w:jc w:val="right"/>
              <w:rPr>
                <w:rFonts w:ascii="Angsana New" w:eastAsia="Calibri" w:hAnsi="Angsana New"/>
                <w:sz w:val="26"/>
                <w:szCs w:val="26"/>
              </w:rPr>
            </w:pPr>
          </w:p>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16,384,556</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c>
          <w:tcPr>
            <w:tcW w:w="231" w:type="dxa"/>
            <w:shd w:val="clear" w:color="auto" w:fill="auto"/>
          </w:tcPr>
          <w:p w:rsidR="00561054" w:rsidRPr="00C965E0" w:rsidRDefault="00561054" w:rsidP="00561054">
            <w:pPr>
              <w:ind w:right="-72"/>
              <w:jc w:val="center"/>
              <w:rPr>
                <w:rFonts w:ascii="Angsana New" w:eastAsia="Calibri" w:hAnsi="Angsana New"/>
                <w:sz w:val="26"/>
                <w:szCs w:val="26"/>
              </w:rPr>
            </w:pPr>
          </w:p>
        </w:tc>
        <w:tc>
          <w:tcPr>
            <w:tcW w:w="1227" w:type="dxa"/>
            <w:shd w:val="clear" w:color="auto" w:fill="auto"/>
          </w:tcPr>
          <w:p w:rsidR="00561054" w:rsidRDefault="00561054" w:rsidP="00561054">
            <w:pPr>
              <w:ind w:left="-90" w:right="-72"/>
              <w:jc w:val="center"/>
              <w:rPr>
                <w:rFonts w:ascii="Angsana New" w:eastAsia="Calibri" w:hAnsi="Angsana New"/>
                <w:sz w:val="26"/>
                <w:szCs w:val="26"/>
              </w:rPr>
            </w:pPr>
          </w:p>
          <w:p w:rsidR="00561054" w:rsidRPr="00C965E0" w:rsidRDefault="00561054" w:rsidP="00561054">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561054" w:rsidRPr="00C965E0" w:rsidRDefault="00561054" w:rsidP="00561054">
            <w:pPr>
              <w:ind w:right="-72"/>
              <w:jc w:val="center"/>
              <w:rPr>
                <w:rFonts w:ascii="Angsana New" w:eastAsia="Calibri" w:hAnsi="Angsana New"/>
                <w:sz w:val="26"/>
                <w:szCs w:val="26"/>
                <w:cs/>
              </w:rPr>
            </w:pPr>
          </w:p>
        </w:tc>
        <w:tc>
          <w:tcPr>
            <w:tcW w:w="1260" w:type="dxa"/>
            <w:shd w:val="clear" w:color="auto" w:fill="auto"/>
          </w:tcPr>
          <w:p w:rsidR="00561054" w:rsidRDefault="00561054" w:rsidP="00561054">
            <w:pPr>
              <w:jc w:val="right"/>
              <w:rPr>
                <w:rFonts w:ascii="Angsana New" w:eastAsia="Calibri" w:hAnsi="Angsana New"/>
                <w:sz w:val="26"/>
                <w:szCs w:val="26"/>
              </w:rPr>
            </w:pPr>
          </w:p>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16,384,556</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r>
      <w:tr w:rsidR="00561054" w:rsidRPr="00E45B36" w:rsidTr="002D3F76">
        <w:tc>
          <w:tcPr>
            <w:tcW w:w="2482" w:type="dxa"/>
            <w:shd w:val="clear" w:color="auto" w:fill="auto"/>
          </w:tcPr>
          <w:p w:rsidR="00561054" w:rsidRPr="00E45B36" w:rsidRDefault="00561054" w:rsidP="00561054">
            <w:pPr>
              <w:ind w:left="252"/>
              <w:jc w:val="left"/>
              <w:rPr>
                <w:rFonts w:ascii="Angsana New" w:eastAsia="Calibri" w:hAnsi="Angsana New"/>
                <w:sz w:val="26"/>
                <w:szCs w:val="26"/>
                <w:cs/>
              </w:rPr>
            </w:pPr>
            <w:r w:rsidRPr="00E45B36">
              <w:rPr>
                <w:rFonts w:ascii="Angsana New" w:hAnsi="Angsana New"/>
                <w:sz w:val="26"/>
                <w:szCs w:val="26"/>
                <w:lang w:val="en-GB"/>
              </w:rPr>
              <w:t>Accumulated amortisation</w:t>
            </w:r>
          </w:p>
        </w:tc>
        <w:tc>
          <w:tcPr>
            <w:tcW w:w="1387" w:type="dxa"/>
            <w:tcBorders>
              <w:bottom w:val="single" w:sz="4" w:space="0" w:color="auto"/>
            </w:tcBorders>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1,421,181</w:t>
            </w:r>
            <w:r w:rsidRPr="00C965E0">
              <w:rPr>
                <w:rFonts w:ascii="Angsana New" w:eastAsia="Calibri" w:hAnsi="Angsana New"/>
                <w:sz w:val="26"/>
                <w:szCs w:val="26"/>
                <w:cs/>
              </w:rPr>
              <w:t>.</w:t>
            </w:r>
            <w:r w:rsidRPr="00C965E0">
              <w:rPr>
                <w:rFonts w:ascii="Angsana New" w:eastAsia="Calibri" w:hAnsi="Angsana New"/>
                <w:sz w:val="26"/>
                <w:szCs w:val="26"/>
              </w:rPr>
              <w:t>04</w:t>
            </w:r>
            <w:r w:rsidRPr="00C965E0">
              <w:rPr>
                <w:rFonts w:ascii="Angsana New" w:eastAsia="Calibri" w:hAnsi="Angsana New"/>
                <w:sz w:val="26"/>
                <w:szCs w:val="26"/>
                <w:cs/>
              </w:rPr>
              <w:t>)</w:t>
            </w:r>
          </w:p>
        </w:tc>
        <w:tc>
          <w:tcPr>
            <w:tcW w:w="247" w:type="dxa"/>
            <w:shd w:val="clear" w:color="auto" w:fill="auto"/>
          </w:tcPr>
          <w:p w:rsidR="00561054" w:rsidRPr="00C965E0" w:rsidRDefault="00561054" w:rsidP="00561054">
            <w:pPr>
              <w:ind w:right="-72"/>
              <w:jc w:val="center"/>
              <w:rPr>
                <w:rFonts w:ascii="Angsana New" w:eastAsia="Calibri" w:hAnsi="Angsana New"/>
                <w:sz w:val="26"/>
                <w:szCs w:val="26"/>
              </w:rPr>
            </w:pPr>
          </w:p>
        </w:tc>
        <w:tc>
          <w:tcPr>
            <w:tcW w:w="1318" w:type="dxa"/>
            <w:tcBorders>
              <w:bottom w:val="single" w:sz="4" w:space="0" w:color="auto"/>
            </w:tcBorders>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39,922,000</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c>
          <w:tcPr>
            <w:tcW w:w="231" w:type="dxa"/>
            <w:shd w:val="clear" w:color="auto" w:fill="auto"/>
          </w:tcPr>
          <w:p w:rsidR="00561054" w:rsidRPr="00C965E0" w:rsidRDefault="00561054" w:rsidP="00561054">
            <w:pPr>
              <w:ind w:right="-72"/>
              <w:jc w:val="center"/>
              <w:rPr>
                <w:rFonts w:ascii="Angsana New" w:eastAsia="Times New Roman" w:hAnsi="Angsana New"/>
                <w:sz w:val="26"/>
                <w:szCs w:val="26"/>
                <w:cs/>
              </w:rPr>
            </w:pPr>
          </w:p>
        </w:tc>
        <w:tc>
          <w:tcPr>
            <w:tcW w:w="1351" w:type="dxa"/>
            <w:tcBorders>
              <w:bottom w:val="single" w:sz="4" w:space="0" w:color="auto"/>
            </w:tcBorders>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24,432,841</w:t>
            </w:r>
            <w:r w:rsidRPr="00C965E0">
              <w:rPr>
                <w:rFonts w:ascii="Angsana New" w:eastAsia="Calibri" w:hAnsi="Angsana New"/>
                <w:sz w:val="26"/>
                <w:szCs w:val="26"/>
                <w:cs/>
              </w:rPr>
              <w:t>.</w:t>
            </w:r>
            <w:r w:rsidRPr="00C965E0">
              <w:rPr>
                <w:rFonts w:ascii="Angsana New" w:eastAsia="Calibri" w:hAnsi="Angsana New"/>
                <w:sz w:val="26"/>
                <w:szCs w:val="26"/>
              </w:rPr>
              <w:t>44</w:t>
            </w:r>
            <w:r w:rsidRPr="00C965E0">
              <w:rPr>
                <w:rFonts w:ascii="Angsana New" w:eastAsia="Calibri" w:hAnsi="Angsana New"/>
                <w:sz w:val="26"/>
                <w:szCs w:val="26"/>
                <w:cs/>
              </w:rPr>
              <w:t>)</w:t>
            </w:r>
          </w:p>
        </w:tc>
        <w:tc>
          <w:tcPr>
            <w:tcW w:w="231" w:type="dxa"/>
            <w:shd w:val="clear" w:color="auto" w:fill="auto"/>
          </w:tcPr>
          <w:p w:rsidR="00561054" w:rsidRPr="00C965E0" w:rsidRDefault="00561054" w:rsidP="00561054">
            <w:pPr>
              <w:ind w:right="-72"/>
              <w:jc w:val="center"/>
              <w:rPr>
                <w:rFonts w:ascii="Angsana New" w:eastAsia="Calibri" w:hAnsi="Angsana New"/>
                <w:sz w:val="26"/>
                <w:szCs w:val="26"/>
              </w:rPr>
            </w:pPr>
          </w:p>
        </w:tc>
        <w:tc>
          <w:tcPr>
            <w:tcW w:w="1227" w:type="dxa"/>
            <w:tcBorders>
              <w:bottom w:val="single" w:sz="4" w:space="0" w:color="auto"/>
            </w:tcBorders>
            <w:shd w:val="clear" w:color="auto" w:fill="auto"/>
          </w:tcPr>
          <w:p w:rsidR="00561054" w:rsidRPr="00C965E0" w:rsidRDefault="00561054" w:rsidP="00561054">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561054" w:rsidRPr="00C965E0" w:rsidRDefault="00561054" w:rsidP="00561054">
            <w:pPr>
              <w:ind w:right="-72"/>
              <w:jc w:val="center"/>
              <w:rPr>
                <w:rFonts w:ascii="Angsana New" w:eastAsia="Calibri" w:hAnsi="Angsana New"/>
                <w:sz w:val="26"/>
                <w:szCs w:val="26"/>
              </w:rPr>
            </w:pPr>
          </w:p>
        </w:tc>
        <w:tc>
          <w:tcPr>
            <w:tcW w:w="1260" w:type="dxa"/>
            <w:tcBorders>
              <w:bottom w:val="single" w:sz="4" w:space="0" w:color="auto"/>
            </w:tcBorders>
            <w:shd w:val="clear" w:color="auto" w:fill="auto"/>
          </w:tcPr>
          <w:p w:rsidR="00561054" w:rsidRPr="00C965E0" w:rsidRDefault="00561054" w:rsidP="00561054">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65,776,022</w:t>
            </w:r>
            <w:r w:rsidRPr="00C965E0">
              <w:rPr>
                <w:rFonts w:ascii="Angsana New" w:eastAsia="Calibri" w:hAnsi="Angsana New"/>
                <w:sz w:val="26"/>
                <w:szCs w:val="26"/>
                <w:cs/>
              </w:rPr>
              <w:t>.</w:t>
            </w:r>
            <w:r w:rsidRPr="00C965E0">
              <w:rPr>
                <w:rFonts w:ascii="Angsana New" w:eastAsia="Calibri" w:hAnsi="Angsana New"/>
                <w:sz w:val="26"/>
                <w:szCs w:val="26"/>
              </w:rPr>
              <w:t>48</w:t>
            </w:r>
            <w:r w:rsidRPr="00C965E0">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b/>
                <w:bCs/>
                <w:sz w:val="26"/>
                <w:szCs w:val="26"/>
              </w:rPr>
            </w:pPr>
            <w:r w:rsidRPr="00E45B36">
              <w:rPr>
                <w:rFonts w:ascii="Angsana New" w:hAnsi="Angsana New"/>
                <w:b/>
                <w:bCs/>
                <w:sz w:val="26"/>
                <w:szCs w:val="26"/>
              </w:rPr>
              <w:t>Ending Carrying Amount</w:t>
            </w:r>
          </w:p>
        </w:tc>
        <w:tc>
          <w:tcPr>
            <w:tcW w:w="1387"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7,065,138</w:t>
            </w:r>
            <w:r w:rsidRPr="00C965E0">
              <w:rPr>
                <w:rFonts w:ascii="Angsana New" w:eastAsia="Calibri" w:hAnsi="Angsana New"/>
                <w:b/>
                <w:bCs/>
                <w:sz w:val="26"/>
                <w:szCs w:val="26"/>
                <w:cs/>
              </w:rPr>
              <w:t>.</w:t>
            </w:r>
            <w:r w:rsidRPr="00C965E0">
              <w:rPr>
                <w:rFonts w:ascii="Angsana New" w:eastAsia="Calibri" w:hAnsi="Angsana New"/>
                <w:b/>
                <w:bCs/>
                <w:sz w:val="26"/>
                <w:szCs w:val="26"/>
              </w:rPr>
              <w:t>96</w:t>
            </w:r>
          </w:p>
        </w:tc>
        <w:tc>
          <w:tcPr>
            <w:tcW w:w="247"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318" w:type="dxa"/>
            <w:tcBorders>
              <w:top w:val="single" w:sz="4" w:space="0" w:color="auto"/>
            </w:tcBorders>
            <w:shd w:val="clear" w:color="auto" w:fill="auto"/>
          </w:tcPr>
          <w:p w:rsidR="00723EC6" w:rsidRPr="00C965E0" w:rsidRDefault="00723EC6" w:rsidP="00723EC6">
            <w:pPr>
              <w:ind w:left="-90" w:right="-72"/>
              <w:jc w:val="center"/>
              <w:rPr>
                <w:rFonts w:ascii="Angsana New" w:eastAsia="Calibri" w:hAnsi="Angsana New"/>
                <w:b/>
                <w:bCs/>
                <w:sz w:val="26"/>
                <w:szCs w:val="26"/>
              </w:rPr>
            </w:pPr>
            <w:r w:rsidRPr="00C965E0">
              <w:rPr>
                <w:rFonts w:ascii="Angsana New" w:eastAsia="Calibri" w:hAnsi="Angsana New"/>
                <w:b/>
                <w:bCs/>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b/>
                <w:bCs/>
                <w:sz w:val="26"/>
                <w:szCs w:val="26"/>
                <w:cs/>
              </w:rPr>
            </w:pPr>
          </w:p>
        </w:tc>
        <w:tc>
          <w:tcPr>
            <w:tcW w:w="1351"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6,840,016</w:t>
            </w:r>
            <w:r w:rsidRPr="00C965E0">
              <w:rPr>
                <w:rFonts w:ascii="Angsana New" w:eastAsia="Calibri" w:hAnsi="Angsana New"/>
                <w:b/>
                <w:bCs/>
                <w:sz w:val="26"/>
                <w:szCs w:val="26"/>
                <w:cs/>
              </w:rPr>
              <w:t>.</w:t>
            </w:r>
            <w:r w:rsidRPr="00C965E0">
              <w:rPr>
                <w:rFonts w:ascii="Angsana New" w:eastAsia="Calibri" w:hAnsi="Angsana New"/>
                <w:b/>
                <w:bCs/>
                <w:sz w:val="26"/>
                <w:szCs w:val="26"/>
              </w:rPr>
              <w:t>56</w:t>
            </w:r>
          </w:p>
        </w:tc>
        <w:tc>
          <w:tcPr>
            <w:tcW w:w="231"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227"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4,800,000</w:t>
            </w:r>
            <w:r w:rsidRPr="00C965E0">
              <w:rPr>
                <w:rFonts w:ascii="Angsana New" w:eastAsia="Calibri" w:hAnsi="Angsana New"/>
                <w:b/>
                <w:bCs/>
                <w:sz w:val="26"/>
                <w:szCs w:val="26"/>
                <w:cs/>
              </w:rPr>
              <w:t>.</w:t>
            </w:r>
            <w:r w:rsidRPr="00C965E0">
              <w:rPr>
                <w:rFonts w:ascii="Angsana New" w:eastAsia="Calibri" w:hAnsi="Angsana New"/>
                <w:b/>
                <w:bCs/>
                <w:sz w:val="26"/>
                <w:szCs w:val="26"/>
              </w:rPr>
              <w:t>00</w:t>
            </w:r>
          </w:p>
        </w:tc>
        <w:tc>
          <w:tcPr>
            <w:tcW w:w="238"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260"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18,705,155</w:t>
            </w:r>
            <w:r w:rsidRPr="00C965E0">
              <w:rPr>
                <w:rFonts w:ascii="Angsana New" w:eastAsia="Calibri" w:hAnsi="Angsana New"/>
                <w:b/>
                <w:bCs/>
                <w:sz w:val="26"/>
                <w:szCs w:val="26"/>
                <w:cs/>
              </w:rPr>
              <w:t>.</w:t>
            </w:r>
            <w:r w:rsidRPr="00C965E0">
              <w:rPr>
                <w:rFonts w:ascii="Angsana New" w:eastAsia="Calibri" w:hAnsi="Angsana New"/>
                <w:b/>
                <w:bCs/>
                <w:sz w:val="26"/>
                <w:szCs w:val="26"/>
              </w:rPr>
              <w:t>52</w:t>
            </w:r>
          </w:p>
        </w:tc>
      </w:tr>
      <w:tr w:rsidR="00E361C6" w:rsidRPr="00E45B36" w:rsidTr="002D3F76">
        <w:tc>
          <w:tcPr>
            <w:tcW w:w="5434" w:type="dxa"/>
            <w:gridSpan w:val="4"/>
            <w:shd w:val="clear" w:color="auto" w:fill="auto"/>
          </w:tcPr>
          <w:p w:rsidR="00E361C6" w:rsidRPr="00E45B36" w:rsidRDefault="00E361C6" w:rsidP="00E361C6">
            <w:pPr>
              <w:pStyle w:val="a"/>
              <w:ind w:left="-108" w:right="-90"/>
              <w:rPr>
                <w:rFonts w:ascii="Angsana New" w:eastAsia="Calibri" w:hAnsi="Angsana New"/>
                <w:sz w:val="26"/>
                <w:szCs w:val="26"/>
              </w:rPr>
            </w:pPr>
            <w:r w:rsidRPr="00E45B36">
              <w:rPr>
                <w:rFonts w:ascii="Angsana New" w:hAnsi="Angsana New" w:cs="Angsana New"/>
                <w:b/>
                <w:bCs/>
                <w:color w:val="auto"/>
                <w:sz w:val="26"/>
                <w:szCs w:val="26"/>
              </w:rPr>
              <w:t>Transactions</w:t>
            </w:r>
            <w:r w:rsidRPr="00E361C6">
              <w:rPr>
                <w:rFonts w:ascii="Angsana New" w:hAnsi="Angsana New" w:cs="Angsana New"/>
                <w:b/>
                <w:bCs/>
                <w:color w:val="auto"/>
                <w:sz w:val="26"/>
                <w:szCs w:val="26"/>
              </w:rPr>
              <w:t xml:space="preserve"> during the year ended </w:t>
            </w:r>
            <w:r w:rsidRPr="00E361C6">
              <w:rPr>
                <w:rFonts w:ascii="Angsana New" w:hAnsi="Angsana New"/>
                <w:b/>
                <w:bCs/>
                <w:color w:val="auto"/>
                <w:sz w:val="26"/>
                <w:szCs w:val="26"/>
              </w:rPr>
              <w:t>31 December 2015</w:t>
            </w:r>
          </w:p>
        </w:tc>
        <w:tc>
          <w:tcPr>
            <w:tcW w:w="231" w:type="dxa"/>
            <w:shd w:val="clear" w:color="auto" w:fill="auto"/>
          </w:tcPr>
          <w:p w:rsidR="00E361C6" w:rsidRPr="00E45B36" w:rsidRDefault="00E361C6" w:rsidP="004C0DD6">
            <w:pPr>
              <w:ind w:right="-72"/>
              <w:jc w:val="center"/>
              <w:rPr>
                <w:rFonts w:ascii="Angsana New" w:eastAsia="Calibri" w:hAnsi="Angsana New"/>
                <w:sz w:val="26"/>
                <w:szCs w:val="26"/>
                <w:cs/>
              </w:rPr>
            </w:pPr>
          </w:p>
        </w:tc>
        <w:tc>
          <w:tcPr>
            <w:tcW w:w="1351" w:type="dxa"/>
            <w:shd w:val="clear" w:color="auto" w:fill="auto"/>
          </w:tcPr>
          <w:p w:rsidR="00E361C6" w:rsidRPr="00E45B36" w:rsidRDefault="00E361C6" w:rsidP="004C0DD6">
            <w:pPr>
              <w:jc w:val="right"/>
              <w:rPr>
                <w:rFonts w:ascii="Angsana New" w:eastAsia="Calibri" w:hAnsi="Angsana New"/>
                <w:sz w:val="26"/>
                <w:szCs w:val="26"/>
              </w:rPr>
            </w:pPr>
          </w:p>
        </w:tc>
        <w:tc>
          <w:tcPr>
            <w:tcW w:w="231" w:type="dxa"/>
            <w:shd w:val="clear" w:color="auto" w:fill="auto"/>
          </w:tcPr>
          <w:p w:rsidR="00E361C6" w:rsidRPr="00E45B36" w:rsidRDefault="00E361C6" w:rsidP="004C0DD6">
            <w:pPr>
              <w:ind w:right="-72"/>
              <w:jc w:val="center"/>
              <w:rPr>
                <w:rFonts w:ascii="Angsana New" w:eastAsia="Calibri" w:hAnsi="Angsana New"/>
                <w:sz w:val="26"/>
                <w:szCs w:val="26"/>
              </w:rPr>
            </w:pPr>
          </w:p>
        </w:tc>
        <w:tc>
          <w:tcPr>
            <w:tcW w:w="1227" w:type="dxa"/>
            <w:shd w:val="clear" w:color="auto" w:fill="auto"/>
          </w:tcPr>
          <w:p w:rsidR="00E361C6" w:rsidRPr="00E45B36" w:rsidRDefault="00E361C6" w:rsidP="004C0DD6">
            <w:pPr>
              <w:jc w:val="right"/>
              <w:rPr>
                <w:rFonts w:ascii="Angsana New" w:eastAsia="Calibri" w:hAnsi="Angsana New"/>
                <w:sz w:val="26"/>
                <w:szCs w:val="26"/>
              </w:rPr>
            </w:pPr>
          </w:p>
        </w:tc>
        <w:tc>
          <w:tcPr>
            <w:tcW w:w="238" w:type="dxa"/>
            <w:shd w:val="clear" w:color="auto" w:fill="auto"/>
          </w:tcPr>
          <w:p w:rsidR="00E361C6" w:rsidRPr="00E45B36" w:rsidRDefault="00E361C6" w:rsidP="004C0DD6">
            <w:pPr>
              <w:ind w:right="-72"/>
              <w:jc w:val="center"/>
              <w:rPr>
                <w:rFonts w:ascii="Angsana New" w:eastAsia="Calibri" w:hAnsi="Angsana New"/>
                <w:sz w:val="26"/>
                <w:szCs w:val="26"/>
                <w:cs/>
              </w:rPr>
            </w:pPr>
          </w:p>
        </w:tc>
        <w:tc>
          <w:tcPr>
            <w:tcW w:w="1260" w:type="dxa"/>
            <w:shd w:val="clear" w:color="auto" w:fill="auto"/>
          </w:tcPr>
          <w:p w:rsidR="00E361C6" w:rsidRPr="00E45B36" w:rsidRDefault="00E361C6" w:rsidP="004C0DD6">
            <w:pPr>
              <w:jc w:val="right"/>
              <w:rPr>
                <w:rFonts w:ascii="Angsana New" w:eastAsia="Calibri" w:hAnsi="Angsana New"/>
                <w:sz w:val="26"/>
                <w:szCs w:val="26"/>
              </w:rPr>
            </w:pP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sz w:val="26"/>
                <w:szCs w:val="26"/>
                <w:cs/>
              </w:rPr>
            </w:pPr>
            <w:r w:rsidRPr="00E45B36">
              <w:rPr>
                <w:rFonts w:ascii="Angsana New" w:hAnsi="Angsana New"/>
                <w:spacing w:val="1"/>
                <w:sz w:val="26"/>
                <w:szCs w:val="26"/>
              </w:rPr>
              <w:t>Purchase</w:t>
            </w:r>
          </w:p>
        </w:tc>
        <w:tc>
          <w:tcPr>
            <w:tcW w:w="1387"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2,016,350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47"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18" w:type="dxa"/>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51" w:type="dxa"/>
            <w:shd w:val="clear" w:color="auto" w:fill="auto"/>
          </w:tcPr>
          <w:p w:rsidR="00723EC6" w:rsidRPr="00C965E0" w:rsidRDefault="00723EC6" w:rsidP="00723EC6">
            <w:pPr>
              <w:ind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rPr>
            </w:pPr>
          </w:p>
        </w:tc>
        <w:tc>
          <w:tcPr>
            <w:tcW w:w="1227" w:type="dxa"/>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260" w:type="dxa"/>
            <w:shd w:val="clear" w:color="auto" w:fill="auto"/>
          </w:tcPr>
          <w:p w:rsidR="00723EC6" w:rsidRPr="00C965E0" w:rsidRDefault="00723EC6" w:rsidP="00723EC6">
            <w:pPr>
              <w:ind w:right="4"/>
              <w:jc w:val="right"/>
              <w:rPr>
                <w:rFonts w:ascii="Angsana New" w:eastAsia="Calibri" w:hAnsi="Angsana New"/>
                <w:sz w:val="26"/>
                <w:szCs w:val="26"/>
              </w:rPr>
            </w:pPr>
            <w:r w:rsidRPr="00C965E0">
              <w:rPr>
                <w:rFonts w:ascii="Angsana New" w:eastAsia="Calibri" w:hAnsi="Angsana New"/>
                <w:sz w:val="26"/>
                <w:szCs w:val="26"/>
              </w:rPr>
              <w:t>2,016,350</w:t>
            </w:r>
            <w:r w:rsidRPr="00C965E0">
              <w:rPr>
                <w:rFonts w:ascii="Angsana New" w:eastAsia="Calibri" w:hAnsi="Angsana New"/>
                <w:sz w:val="26"/>
                <w:szCs w:val="26"/>
                <w:cs/>
              </w:rPr>
              <w:t>.</w:t>
            </w:r>
            <w:r w:rsidRPr="00C965E0">
              <w:rPr>
                <w:rFonts w:ascii="Angsana New" w:eastAsia="Calibri" w:hAnsi="Angsana New"/>
                <w:sz w:val="26"/>
                <w:szCs w:val="26"/>
              </w:rPr>
              <w:t>00</w:t>
            </w:r>
          </w:p>
        </w:tc>
      </w:tr>
      <w:tr w:rsidR="00723EC6" w:rsidRPr="00E45B36" w:rsidTr="002D3F76">
        <w:tc>
          <w:tcPr>
            <w:tcW w:w="2482" w:type="dxa"/>
            <w:shd w:val="clear" w:color="auto" w:fill="auto"/>
          </w:tcPr>
          <w:p w:rsidR="00723EC6" w:rsidRPr="00E45B36" w:rsidRDefault="00723EC6" w:rsidP="00723EC6">
            <w:pPr>
              <w:ind w:left="-108"/>
              <w:jc w:val="thaiDistribute"/>
              <w:rPr>
                <w:rFonts w:ascii="Angsana New" w:hAnsi="Angsana New"/>
                <w:spacing w:val="1"/>
                <w:sz w:val="26"/>
                <w:szCs w:val="26"/>
              </w:rPr>
            </w:pPr>
            <w:r w:rsidRPr="00E45B36">
              <w:rPr>
                <w:rFonts w:ascii="Angsana New" w:hAnsi="Angsana New"/>
                <w:spacing w:val="1"/>
                <w:sz w:val="26"/>
                <w:szCs w:val="26"/>
              </w:rPr>
              <w:t>Transfer out</w:t>
            </w:r>
          </w:p>
        </w:tc>
        <w:tc>
          <w:tcPr>
            <w:tcW w:w="1387" w:type="dxa"/>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47"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18" w:type="dxa"/>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51" w:type="dxa"/>
            <w:shd w:val="clear" w:color="auto" w:fill="auto"/>
          </w:tcPr>
          <w:p w:rsidR="00723EC6" w:rsidRPr="00C965E0" w:rsidRDefault="00723EC6" w:rsidP="00723EC6">
            <w:pPr>
              <w:ind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rPr>
            </w:pPr>
          </w:p>
        </w:tc>
        <w:tc>
          <w:tcPr>
            <w:tcW w:w="1227" w:type="dxa"/>
            <w:shd w:val="clear" w:color="auto" w:fill="auto"/>
          </w:tcPr>
          <w:p w:rsidR="00723EC6" w:rsidRPr="00C965E0" w:rsidRDefault="00723EC6" w:rsidP="00723EC6">
            <w:pPr>
              <w:ind w:right="-18"/>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960,000</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c>
          <w:tcPr>
            <w:tcW w:w="238"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260" w:type="dxa"/>
            <w:shd w:val="clear" w:color="auto" w:fill="auto"/>
          </w:tcPr>
          <w:p w:rsidR="00723EC6" w:rsidRPr="00C965E0" w:rsidRDefault="00723EC6" w:rsidP="00723EC6">
            <w:pPr>
              <w:ind w:right="4"/>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960,000</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thaiDistribute"/>
              <w:rPr>
                <w:rFonts w:ascii="Angsana New" w:hAnsi="Angsana New"/>
                <w:spacing w:val="1"/>
                <w:sz w:val="26"/>
                <w:szCs w:val="26"/>
                <w:cs/>
              </w:rPr>
            </w:pPr>
            <w:r w:rsidRPr="00E45B36">
              <w:rPr>
                <w:rFonts w:ascii="Angsana New" w:hAnsi="Angsana New"/>
                <w:spacing w:val="1"/>
                <w:sz w:val="26"/>
                <w:szCs w:val="26"/>
              </w:rPr>
              <w:t>Amortization Expenses</w:t>
            </w:r>
          </w:p>
        </w:tc>
        <w:tc>
          <w:tcPr>
            <w:tcW w:w="1387"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1,158,879</w:t>
            </w:r>
            <w:r w:rsidRPr="00C965E0">
              <w:rPr>
                <w:rFonts w:ascii="Angsana New" w:eastAsia="Calibri" w:hAnsi="Angsana New"/>
                <w:sz w:val="26"/>
                <w:szCs w:val="26"/>
                <w:cs/>
              </w:rPr>
              <w:t>.</w:t>
            </w:r>
            <w:r w:rsidRPr="00C965E0">
              <w:rPr>
                <w:rFonts w:ascii="Angsana New" w:eastAsia="Calibri" w:hAnsi="Angsana New"/>
                <w:sz w:val="26"/>
                <w:szCs w:val="26"/>
              </w:rPr>
              <w:t>64</w:t>
            </w:r>
            <w:r w:rsidRPr="00C965E0">
              <w:rPr>
                <w:rFonts w:ascii="Angsana New" w:eastAsia="Calibri" w:hAnsi="Angsana New"/>
                <w:sz w:val="26"/>
                <w:szCs w:val="26"/>
                <w:cs/>
              </w:rPr>
              <w:t>)</w:t>
            </w:r>
          </w:p>
        </w:tc>
        <w:tc>
          <w:tcPr>
            <w:tcW w:w="247"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18" w:type="dxa"/>
            <w:tcBorders>
              <w:bottom w:val="single" w:sz="4" w:space="0" w:color="auto"/>
            </w:tcBorders>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351"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3,764,482</w:t>
            </w:r>
            <w:r w:rsidRPr="00C965E0">
              <w:rPr>
                <w:rFonts w:ascii="Angsana New" w:eastAsia="Calibri" w:hAnsi="Angsana New"/>
                <w:sz w:val="26"/>
                <w:szCs w:val="26"/>
                <w:cs/>
              </w:rPr>
              <w:t>.</w:t>
            </w:r>
            <w:r w:rsidRPr="00C965E0">
              <w:rPr>
                <w:rFonts w:ascii="Angsana New" w:eastAsia="Calibri" w:hAnsi="Angsana New"/>
                <w:sz w:val="26"/>
                <w:szCs w:val="26"/>
              </w:rPr>
              <w:t>33</w:t>
            </w: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sz w:val="26"/>
                <w:szCs w:val="26"/>
              </w:rPr>
            </w:pPr>
          </w:p>
        </w:tc>
        <w:tc>
          <w:tcPr>
            <w:tcW w:w="1227" w:type="dxa"/>
            <w:tcBorders>
              <w:bottom w:val="single" w:sz="4" w:space="0" w:color="auto"/>
            </w:tcBorders>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723EC6" w:rsidRPr="00C965E0" w:rsidRDefault="00723EC6" w:rsidP="00723EC6">
            <w:pPr>
              <w:ind w:right="-72"/>
              <w:jc w:val="center"/>
              <w:rPr>
                <w:rFonts w:ascii="Angsana New" w:eastAsia="Calibri" w:hAnsi="Angsana New"/>
                <w:sz w:val="26"/>
                <w:szCs w:val="26"/>
                <w:cs/>
              </w:rPr>
            </w:pPr>
          </w:p>
        </w:tc>
        <w:tc>
          <w:tcPr>
            <w:tcW w:w="1260" w:type="dxa"/>
            <w:tcBorders>
              <w:bottom w:val="single" w:sz="4" w:space="0" w:color="auto"/>
            </w:tcBorders>
            <w:shd w:val="clear" w:color="auto" w:fill="auto"/>
          </w:tcPr>
          <w:p w:rsidR="00723EC6" w:rsidRPr="00C965E0" w:rsidRDefault="00723EC6" w:rsidP="00723EC6">
            <w:pPr>
              <w:ind w:right="4"/>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4,923,361</w:t>
            </w:r>
            <w:r w:rsidRPr="00C965E0">
              <w:rPr>
                <w:rFonts w:ascii="Angsana New" w:eastAsia="Calibri" w:hAnsi="Angsana New"/>
                <w:sz w:val="26"/>
                <w:szCs w:val="26"/>
                <w:cs/>
              </w:rPr>
              <w:t>.</w:t>
            </w:r>
            <w:r w:rsidRPr="00C965E0">
              <w:rPr>
                <w:rFonts w:ascii="Angsana New" w:eastAsia="Calibri" w:hAnsi="Angsana New"/>
                <w:sz w:val="26"/>
                <w:szCs w:val="26"/>
              </w:rPr>
              <w:t>97</w:t>
            </w:r>
            <w:r w:rsidRPr="00C965E0">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b/>
                <w:bCs/>
                <w:sz w:val="26"/>
                <w:szCs w:val="26"/>
              </w:rPr>
            </w:pPr>
            <w:r w:rsidRPr="00E45B36">
              <w:rPr>
                <w:rFonts w:ascii="Angsana New" w:hAnsi="Angsana New"/>
                <w:b/>
                <w:bCs/>
                <w:sz w:val="26"/>
                <w:szCs w:val="26"/>
              </w:rPr>
              <w:t>Ending Carrying Amount</w:t>
            </w:r>
          </w:p>
        </w:tc>
        <w:tc>
          <w:tcPr>
            <w:tcW w:w="1387" w:type="dxa"/>
            <w:tcBorders>
              <w:top w:val="single" w:sz="4" w:space="0" w:color="auto"/>
              <w:bottom w:val="doub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7,922,609</w:t>
            </w:r>
            <w:r w:rsidRPr="00C965E0">
              <w:rPr>
                <w:rFonts w:ascii="Angsana New" w:eastAsia="Calibri" w:hAnsi="Angsana New"/>
                <w:b/>
                <w:bCs/>
                <w:sz w:val="26"/>
                <w:szCs w:val="26"/>
                <w:cs/>
              </w:rPr>
              <w:t>.</w:t>
            </w:r>
            <w:r w:rsidRPr="00C965E0">
              <w:rPr>
                <w:rFonts w:ascii="Angsana New" w:eastAsia="Calibri" w:hAnsi="Angsana New"/>
                <w:b/>
                <w:bCs/>
                <w:sz w:val="26"/>
                <w:szCs w:val="26"/>
              </w:rPr>
              <w:t>32</w:t>
            </w:r>
          </w:p>
        </w:tc>
        <w:tc>
          <w:tcPr>
            <w:tcW w:w="247" w:type="dxa"/>
            <w:shd w:val="clear" w:color="auto" w:fill="auto"/>
          </w:tcPr>
          <w:p w:rsidR="00723EC6" w:rsidRPr="00C965E0" w:rsidRDefault="00723EC6" w:rsidP="00723EC6">
            <w:pPr>
              <w:ind w:right="-72"/>
              <w:jc w:val="center"/>
              <w:rPr>
                <w:rFonts w:ascii="Angsana New" w:eastAsia="Calibri" w:hAnsi="Angsana New"/>
                <w:b/>
                <w:bCs/>
                <w:sz w:val="26"/>
                <w:szCs w:val="26"/>
                <w:cs/>
              </w:rPr>
            </w:pPr>
          </w:p>
        </w:tc>
        <w:tc>
          <w:tcPr>
            <w:tcW w:w="1318" w:type="dxa"/>
            <w:tcBorders>
              <w:top w:val="single" w:sz="4" w:space="0" w:color="auto"/>
              <w:bottom w:val="double" w:sz="4" w:space="0" w:color="auto"/>
            </w:tcBorders>
            <w:shd w:val="clear" w:color="auto" w:fill="auto"/>
          </w:tcPr>
          <w:p w:rsidR="00723EC6" w:rsidRPr="00C965E0" w:rsidRDefault="00723EC6" w:rsidP="00723EC6">
            <w:pPr>
              <w:ind w:left="-90" w:right="-72"/>
              <w:jc w:val="center"/>
              <w:rPr>
                <w:rFonts w:ascii="Angsana New" w:eastAsia="Calibri" w:hAnsi="Angsana New"/>
                <w:b/>
                <w:bCs/>
                <w:sz w:val="26"/>
                <w:szCs w:val="26"/>
              </w:rPr>
            </w:pPr>
            <w:r w:rsidRPr="00C965E0">
              <w:rPr>
                <w:rFonts w:ascii="Angsana New" w:eastAsia="Calibri" w:hAnsi="Angsana New"/>
                <w:b/>
                <w:bCs/>
                <w:sz w:val="26"/>
                <w:szCs w:val="26"/>
                <w:cs/>
              </w:rPr>
              <w:t>-</w:t>
            </w:r>
          </w:p>
        </w:tc>
        <w:tc>
          <w:tcPr>
            <w:tcW w:w="231" w:type="dxa"/>
            <w:shd w:val="clear" w:color="auto" w:fill="auto"/>
          </w:tcPr>
          <w:p w:rsidR="00723EC6" w:rsidRPr="00C965E0" w:rsidRDefault="00723EC6" w:rsidP="00723EC6">
            <w:pPr>
              <w:ind w:right="-72"/>
              <w:jc w:val="center"/>
              <w:rPr>
                <w:rFonts w:ascii="Angsana New" w:eastAsia="Times New Roman" w:hAnsi="Angsana New"/>
                <w:b/>
                <w:bCs/>
                <w:sz w:val="26"/>
                <w:szCs w:val="26"/>
                <w:cs/>
              </w:rPr>
            </w:pPr>
          </w:p>
        </w:tc>
        <w:tc>
          <w:tcPr>
            <w:tcW w:w="1351" w:type="dxa"/>
            <w:tcBorders>
              <w:top w:val="single" w:sz="4" w:space="0" w:color="auto"/>
              <w:bottom w:val="doub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cs/>
              </w:rPr>
              <w:t>(</w:t>
            </w:r>
            <w:r w:rsidRPr="00C965E0">
              <w:rPr>
                <w:rFonts w:ascii="Angsana New" w:eastAsia="Calibri" w:hAnsi="Angsana New"/>
                <w:b/>
                <w:bCs/>
                <w:sz w:val="26"/>
                <w:szCs w:val="26"/>
              </w:rPr>
              <w:t>3,075,534</w:t>
            </w:r>
            <w:r w:rsidRPr="00C965E0">
              <w:rPr>
                <w:rFonts w:ascii="Angsana New" w:eastAsia="Calibri" w:hAnsi="Angsana New"/>
                <w:b/>
                <w:bCs/>
                <w:sz w:val="26"/>
                <w:szCs w:val="26"/>
                <w:cs/>
              </w:rPr>
              <w:t>.</w:t>
            </w:r>
            <w:r w:rsidRPr="00C965E0">
              <w:rPr>
                <w:rFonts w:ascii="Angsana New" w:eastAsia="Calibri" w:hAnsi="Angsana New"/>
                <w:b/>
                <w:bCs/>
                <w:sz w:val="26"/>
                <w:szCs w:val="26"/>
              </w:rPr>
              <w:t>23</w:t>
            </w:r>
            <w:r w:rsidRPr="00C965E0">
              <w:rPr>
                <w:rFonts w:ascii="Angsana New" w:eastAsia="Calibri" w:hAnsi="Angsana New"/>
                <w:b/>
                <w:bCs/>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227" w:type="dxa"/>
            <w:tcBorders>
              <w:top w:val="single" w:sz="4" w:space="0" w:color="auto"/>
              <w:bottom w:val="double" w:sz="4" w:space="0" w:color="auto"/>
            </w:tcBorders>
            <w:shd w:val="clear" w:color="auto" w:fill="auto"/>
          </w:tcPr>
          <w:p w:rsidR="00723EC6" w:rsidRPr="00C965E0" w:rsidRDefault="00723EC6" w:rsidP="00723EC6">
            <w:pPr>
              <w:ind w:right="-18"/>
              <w:jc w:val="right"/>
              <w:rPr>
                <w:rFonts w:ascii="Angsana New" w:eastAsia="Calibri" w:hAnsi="Angsana New"/>
                <w:b/>
                <w:bCs/>
                <w:sz w:val="26"/>
                <w:szCs w:val="26"/>
              </w:rPr>
            </w:pPr>
            <w:r w:rsidRPr="00C965E0">
              <w:rPr>
                <w:rFonts w:ascii="Angsana New" w:eastAsia="Calibri" w:hAnsi="Angsana New"/>
                <w:b/>
                <w:bCs/>
                <w:sz w:val="26"/>
                <w:szCs w:val="26"/>
              </w:rPr>
              <w:t>3,840,000</w:t>
            </w:r>
            <w:r w:rsidRPr="00C965E0">
              <w:rPr>
                <w:rFonts w:ascii="Angsana New" w:eastAsia="Calibri" w:hAnsi="Angsana New"/>
                <w:b/>
                <w:bCs/>
                <w:sz w:val="26"/>
                <w:szCs w:val="26"/>
                <w:cs/>
              </w:rPr>
              <w:t>.</w:t>
            </w:r>
            <w:r w:rsidRPr="00C965E0">
              <w:rPr>
                <w:rFonts w:ascii="Angsana New" w:eastAsia="Calibri" w:hAnsi="Angsana New"/>
                <w:b/>
                <w:bCs/>
                <w:sz w:val="26"/>
                <w:szCs w:val="26"/>
              </w:rPr>
              <w:t>00</w:t>
            </w:r>
          </w:p>
        </w:tc>
        <w:tc>
          <w:tcPr>
            <w:tcW w:w="238" w:type="dxa"/>
            <w:shd w:val="clear" w:color="auto" w:fill="auto"/>
          </w:tcPr>
          <w:p w:rsidR="00723EC6" w:rsidRPr="00C965E0" w:rsidRDefault="00723EC6" w:rsidP="00723EC6">
            <w:pPr>
              <w:ind w:right="-72"/>
              <w:jc w:val="center"/>
              <w:rPr>
                <w:rFonts w:ascii="Angsana New" w:eastAsia="Calibri" w:hAnsi="Angsana New"/>
                <w:b/>
                <w:bCs/>
                <w:sz w:val="26"/>
                <w:szCs w:val="26"/>
                <w:cs/>
              </w:rPr>
            </w:pPr>
          </w:p>
        </w:tc>
        <w:tc>
          <w:tcPr>
            <w:tcW w:w="1260" w:type="dxa"/>
            <w:tcBorders>
              <w:top w:val="single" w:sz="4" w:space="0" w:color="auto"/>
              <w:bottom w:val="double" w:sz="4" w:space="0" w:color="auto"/>
            </w:tcBorders>
            <w:shd w:val="clear" w:color="auto" w:fill="auto"/>
          </w:tcPr>
          <w:p w:rsidR="00723EC6" w:rsidRPr="00C965E0" w:rsidRDefault="00723EC6" w:rsidP="00723EC6">
            <w:pPr>
              <w:jc w:val="right"/>
              <w:rPr>
                <w:rFonts w:ascii="Angsana New" w:eastAsia="Calibri" w:hAnsi="Angsana New"/>
                <w:b/>
                <w:bCs/>
                <w:sz w:val="26"/>
                <w:szCs w:val="26"/>
                <w:cs/>
              </w:rPr>
            </w:pPr>
            <w:r w:rsidRPr="00C965E0">
              <w:rPr>
                <w:rFonts w:ascii="Angsana New" w:eastAsia="Calibri" w:hAnsi="Angsana New"/>
                <w:b/>
                <w:bCs/>
                <w:sz w:val="26"/>
                <w:szCs w:val="26"/>
              </w:rPr>
              <w:t>14,838,143</w:t>
            </w:r>
            <w:r w:rsidRPr="00C965E0">
              <w:rPr>
                <w:rFonts w:ascii="Angsana New" w:eastAsia="Calibri" w:hAnsi="Angsana New"/>
                <w:b/>
                <w:bCs/>
                <w:sz w:val="26"/>
                <w:szCs w:val="26"/>
                <w:cs/>
              </w:rPr>
              <w:t>.</w:t>
            </w:r>
            <w:r w:rsidRPr="00C965E0">
              <w:rPr>
                <w:rFonts w:ascii="Angsana New" w:eastAsia="Calibri" w:hAnsi="Angsana New"/>
                <w:b/>
                <w:bCs/>
                <w:sz w:val="26"/>
                <w:szCs w:val="26"/>
              </w:rPr>
              <w:t>55</w:t>
            </w:r>
          </w:p>
        </w:tc>
      </w:tr>
      <w:tr w:rsidR="00D15C8B" w:rsidRPr="00E45B36" w:rsidTr="002D3F76">
        <w:tc>
          <w:tcPr>
            <w:tcW w:w="2482" w:type="dxa"/>
            <w:shd w:val="clear" w:color="auto" w:fill="auto"/>
          </w:tcPr>
          <w:p w:rsidR="00D15C8B" w:rsidRPr="00E45B36" w:rsidRDefault="00700F71" w:rsidP="004C0DD6">
            <w:pPr>
              <w:ind w:left="-108"/>
              <w:jc w:val="left"/>
              <w:rPr>
                <w:rFonts w:ascii="Angsana New" w:eastAsia="Calibri" w:hAnsi="Angsana New"/>
                <w:b/>
                <w:bCs/>
                <w:sz w:val="26"/>
                <w:szCs w:val="26"/>
              </w:rPr>
            </w:pPr>
            <w:r w:rsidRPr="00E45B36">
              <w:rPr>
                <w:rFonts w:ascii="Angsana New" w:hAnsi="Angsana New"/>
                <w:b/>
                <w:bCs/>
                <w:sz w:val="26"/>
                <w:szCs w:val="26"/>
                <w:lang w:val="en-GB"/>
              </w:rPr>
              <w:t>As at 31 December 2015</w:t>
            </w:r>
          </w:p>
        </w:tc>
        <w:tc>
          <w:tcPr>
            <w:tcW w:w="1387" w:type="dxa"/>
            <w:tcBorders>
              <w:top w:val="double" w:sz="4" w:space="0" w:color="auto"/>
            </w:tcBorders>
            <w:shd w:val="clear" w:color="auto" w:fill="auto"/>
          </w:tcPr>
          <w:p w:rsidR="00D15C8B" w:rsidRPr="00E45B36" w:rsidRDefault="00D15C8B" w:rsidP="004C0DD6">
            <w:pPr>
              <w:ind w:right="-72"/>
              <w:jc w:val="center"/>
              <w:rPr>
                <w:rFonts w:ascii="Angsana New" w:eastAsia="Calibri" w:hAnsi="Angsana New"/>
                <w:sz w:val="26"/>
                <w:szCs w:val="26"/>
              </w:rPr>
            </w:pPr>
          </w:p>
        </w:tc>
        <w:tc>
          <w:tcPr>
            <w:tcW w:w="247"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318" w:type="dxa"/>
            <w:tcBorders>
              <w:top w:val="double" w:sz="4" w:space="0" w:color="auto"/>
            </w:tcBorders>
            <w:shd w:val="clear" w:color="auto" w:fill="auto"/>
          </w:tcPr>
          <w:p w:rsidR="00D15C8B" w:rsidRPr="00E45B36" w:rsidRDefault="00D15C8B" w:rsidP="004C0DD6">
            <w:pPr>
              <w:jc w:val="right"/>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Times New Roman" w:hAnsi="Angsana New"/>
                <w:sz w:val="26"/>
                <w:szCs w:val="26"/>
                <w:cs/>
              </w:rPr>
            </w:pPr>
          </w:p>
        </w:tc>
        <w:tc>
          <w:tcPr>
            <w:tcW w:w="1351" w:type="dxa"/>
            <w:tcBorders>
              <w:top w:val="double" w:sz="4" w:space="0" w:color="auto"/>
            </w:tcBorders>
            <w:shd w:val="clear" w:color="auto" w:fill="auto"/>
          </w:tcPr>
          <w:p w:rsidR="00D15C8B" w:rsidRPr="00E45B36" w:rsidRDefault="00D15C8B" w:rsidP="004C0DD6">
            <w:pPr>
              <w:jc w:val="right"/>
              <w:rPr>
                <w:rFonts w:ascii="Angsana New" w:eastAsia="Calibri" w:hAnsi="Angsana New"/>
                <w:sz w:val="26"/>
                <w:szCs w:val="26"/>
              </w:rPr>
            </w:pPr>
          </w:p>
        </w:tc>
        <w:tc>
          <w:tcPr>
            <w:tcW w:w="231" w:type="dxa"/>
            <w:shd w:val="clear" w:color="auto" w:fill="auto"/>
          </w:tcPr>
          <w:p w:rsidR="00D15C8B" w:rsidRPr="00E45B36" w:rsidRDefault="00D15C8B" w:rsidP="004C0DD6">
            <w:pPr>
              <w:ind w:right="-72"/>
              <w:jc w:val="center"/>
              <w:rPr>
                <w:rFonts w:ascii="Angsana New" w:eastAsia="Calibri" w:hAnsi="Angsana New"/>
                <w:sz w:val="26"/>
                <w:szCs w:val="26"/>
              </w:rPr>
            </w:pPr>
          </w:p>
        </w:tc>
        <w:tc>
          <w:tcPr>
            <w:tcW w:w="1227" w:type="dxa"/>
            <w:tcBorders>
              <w:top w:val="double" w:sz="4" w:space="0" w:color="auto"/>
            </w:tcBorders>
            <w:shd w:val="clear" w:color="auto" w:fill="auto"/>
          </w:tcPr>
          <w:p w:rsidR="00D15C8B" w:rsidRPr="00E45B36" w:rsidRDefault="00D15C8B" w:rsidP="004C0DD6">
            <w:pPr>
              <w:rPr>
                <w:rFonts w:ascii="Angsana New" w:eastAsia="Calibri" w:hAnsi="Angsana New"/>
                <w:sz w:val="26"/>
                <w:szCs w:val="26"/>
              </w:rPr>
            </w:pPr>
          </w:p>
        </w:tc>
        <w:tc>
          <w:tcPr>
            <w:tcW w:w="238" w:type="dxa"/>
            <w:shd w:val="clear" w:color="auto" w:fill="auto"/>
          </w:tcPr>
          <w:p w:rsidR="00D15C8B" w:rsidRPr="00E45B36" w:rsidRDefault="00D15C8B" w:rsidP="004C0DD6">
            <w:pPr>
              <w:ind w:right="-72"/>
              <w:jc w:val="center"/>
              <w:rPr>
                <w:rFonts w:ascii="Angsana New" w:eastAsia="Calibri" w:hAnsi="Angsana New"/>
                <w:sz w:val="26"/>
                <w:szCs w:val="26"/>
                <w:cs/>
              </w:rPr>
            </w:pPr>
          </w:p>
        </w:tc>
        <w:tc>
          <w:tcPr>
            <w:tcW w:w="1260" w:type="dxa"/>
            <w:tcBorders>
              <w:top w:val="double" w:sz="4" w:space="0" w:color="auto"/>
            </w:tcBorders>
            <w:shd w:val="clear" w:color="auto" w:fill="auto"/>
          </w:tcPr>
          <w:p w:rsidR="00D15C8B" w:rsidRPr="00E45B36" w:rsidRDefault="00D15C8B" w:rsidP="004C0DD6">
            <w:pPr>
              <w:jc w:val="right"/>
              <w:rPr>
                <w:rFonts w:ascii="Angsana New" w:eastAsia="Calibri" w:hAnsi="Angsana New"/>
                <w:sz w:val="26"/>
                <w:szCs w:val="26"/>
              </w:rPr>
            </w:pP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sz w:val="26"/>
                <w:szCs w:val="26"/>
              </w:rPr>
            </w:pPr>
            <w:r w:rsidRPr="00E45B36">
              <w:rPr>
                <w:rFonts w:ascii="Angsana New" w:hAnsi="Angsana New"/>
                <w:sz w:val="26"/>
                <w:szCs w:val="26"/>
              </w:rPr>
              <w:t>Cost</w:t>
            </w:r>
          </w:p>
        </w:tc>
        <w:tc>
          <w:tcPr>
            <w:tcW w:w="1387"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10,502,670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47" w:type="dxa"/>
            <w:shd w:val="clear" w:color="auto" w:fill="auto"/>
          </w:tcPr>
          <w:p w:rsidR="00723EC6" w:rsidRPr="00C965E0" w:rsidRDefault="00723EC6" w:rsidP="00723EC6">
            <w:pPr>
              <w:ind w:right="-72"/>
              <w:jc w:val="right"/>
              <w:rPr>
                <w:rFonts w:ascii="Angsana New" w:eastAsia="Calibri" w:hAnsi="Angsana New"/>
                <w:sz w:val="26"/>
                <w:szCs w:val="26"/>
                <w:cs/>
              </w:rPr>
            </w:pPr>
          </w:p>
        </w:tc>
        <w:tc>
          <w:tcPr>
            <w:tcW w:w="1318"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39,922,000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1" w:type="dxa"/>
            <w:shd w:val="clear" w:color="auto" w:fill="auto"/>
          </w:tcPr>
          <w:p w:rsidR="00723EC6" w:rsidRPr="00C965E0" w:rsidRDefault="00723EC6" w:rsidP="00723EC6">
            <w:pPr>
              <w:ind w:right="-72"/>
              <w:jc w:val="right"/>
              <w:rPr>
                <w:rFonts w:ascii="Angsana New" w:eastAsia="Times New Roman" w:hAnsi="Angsana New"/>
                <w:sz w:val="26"/>
                <w:szCs w:val="26"/>
                <w:cs/>
              </w:rPr>
            </w:pPr>
          </w:p>
        </w:tc>
        <w:tc>
          <w:tcPr>
            <w:tcW w:w="1351"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47,657,414</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1" w:type="dxa"/>
            <w:shd w:val="clear" w:color="auto" w:fill="auto"/>
          </w:tcPr>
          <w:p w:rsidR="00723EC6" w:rsidRPr="00C965E0" w:rsidRDefault="00723EC6" w:rsidP="00723EC6">
            <w:pPr>
              <w:ind w:right="-72"/>
              <w:jc w:val="right"/>
              <w:rPr>
                <w:rFonts w:ascii="Angsana New" w:eastAsia="Calibri" w:hAnsi="Angsana New"/>
                <w:sz w:val="26"/>
                <w:szCs w:val="26"/>
              </w:rPr>
            </w:pPr>
          </w:p>
        </w:tc>
        <w:tc>
          <w:tcPr>
            <w:tcW w:w="1227"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3,840,000</w:t>
            </w:r>
            <w:r w:rsidRPr="00C965E0">
              <w:rPr>
                <w:rFonts w:ascii="Angsana New" w:eastAsia="Calibri" w:hAnsi="Angsana New"/>
                <w:sz w:val="26"/>
                <w:szCs w:val="26"/>
                <w:cs/>
              </w:rPr>
              <w:t>.</w:t>
            </w:r>
            <w:r w:rsidRPr="00C965E0">
              <w:rPr>
                <w:rFonts w:ascii="Angsana New" w:eastAsia="Calibri" w:hAnsi="Angsana New"/>
                <w:sz w:val="26"/>
                <w:szCs w:val="26"/>
              </w:rPr>
              <w:t>00</w:t>
            </w:r>
          </w:p>
        </w:tc>
        <w:tc>
          <w:tcPr>
            <w:tcW w:w="238" w:type="dxa"/>
            <w:shd w:val="clear" w:color="auto" w:fill="auto"/>
          </w:tcPr>
          <w:p w:rsidR="00723EC6" w:rsidRPr="00C965E0" w:rsidRDefault="00723EC6" w:rsidP="00723EC6">
            <w:pPr>
              <w:ind w:right="-72"/>
              <w:jc w:val="right"/>
              <w:rPr>
                <w:rFonts w:ascii="Angsana New" w:eastAsia="Calibri" w:hAnsi="Angsana New"/>
                <w:sz w:val="26"/>
                <w:szCs w:val="26"/>
                <w:cs/>
              </w:rPr>
            </w:pPr>
          </w:p>
        </w:tc>
        <w:tc>
          <w:tcPr>
            <w:tcW w:w="1260" w:type="dxa"/>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rPr>
              <w:t>101,922,084</w:t>
            </w:r>
            <w:r w:rsidRPr="00C965E0">
              <w:rPr>
                <w:rFonts w:ascii="Angsana New" w:eastAsia="Calibri" w:hAnsi="Angsana New"/>
                <w:sz w:val="26"/>
                <w:szCs w:val="26"/>
                <w:cs/>
              </w:rPr>
              <w:t>.</w:t>
            </w:r>
            <w:r w:rsidRPr="00C965E0">
              <w:rPr>
                <w:rFonts w:ascii="Angsana New" w:eastAsia="Calibri" w:hAnsi="Angsana New"/>
                <w:sz w:val="26"/>
                <w:szCs w:val="26"/>
              </w:rPr>
              <w:t>00</w:t>
            </w:r>
          </w:p>
        </w:tc>
      </w:tr>
      <w:tr w:rsidR="00723EC6" w:rsidRPr="00E45B36" w:rsidTr="002D3F76">
        <w:tc>
          <w:tcPr>
            <w:tcW w:w="2482" w:type="dxa"/>
            <w:shd w:val="clear" w:color="auto" w:fill="auto"/>
          </w:tcPr>
          <w:p w:rsidR="00723EC6" w:rsidRDefault="00723EC6" w:rsidP="00723EC6">
            <w:pPr>
              <w:ind w:left="-108"/>
              <w:jc w:val="left"/>
              <w:rPr>
                <w:rFonts w:ascii="Angsana New" w:hAnsi="Angsana New"/>
                <w:sz w:val="26"/>
                <w:szCs w:val="26"/>
              </w:rPr>
            </w:pPr>
            <w:r w:rsidRPr="00E45B36">
              <w:rPr>
                <w:rFonts w:ascii="Angsana New" w:hAnsi="Angsana New"/>
                <w:sz w:val="26"/>
                <w:szCs w:val="26"/>
                <w:u w:val="single"/>
              </w:rPr>
              <w:t>Less</w:t>
            </w:r>
            <w:r>
              <w:rPr>
                <w:rFonts w:ascii="Angsana New" w:hAnsi="Angsana New"/>
                <w:sz w:val="26"/>
                <w:szCs w:val="26"/>
              </w:rPr>
              <w:t>Accumulated impairment</w:t>
            </w:r>
          </w:p>
          <w:p w:rsidR="00723EC6" w:rsidRPr="00E45B36" w:rsidRDefault="00723EC6" w:rsidP="00723EC6">
            <w:pPr>
              <w:ind w:left="-113" w:firstLine="360"/>
              <w:jc w:val="left"/>
              <w:rPr>
                <w:rFonts w:ascii="Angsana New" w:eastAsia="Calibri" w:hAnsi="Angsana New"/>
                <w:sz w:val="26"/>
                <w:szCs w:val="26"/>
                <w:cs/>
              </w:rPr>
            </w:pPr>
            <w:r w:rsidRPr="00E45B36">
              <w:rPr>
                <w:rFonts w:ascii="Angsana New" w:hAnsi="Angsana New"/>
                <w:sz w:val="26"/>
                <w:szCs w:val="26"/>
              </w:rPr>
              <w:t>of asset</w:t>
            </w:r>
          </w:p>
        </w:tc>
        <w:tc>
          <w:tcPr>
            <w:tcW w:w="1387" w:type="dxa"/>
            <w:shd w:val="clear" w:color="auto" w:fill="auto"/>
          </w:tcPr>
          <w:p w:rsidR="00723EC6" w:rsidRDefault="00723EC6" w:rsidP="00723EC6">
            <w:pPr>
              <w:ind w:right="-72"/>
              <w:jc w:val="center"/>
              <w:rPr>
                <w:rFonts w:ascii="Angsana New" w:eastAsia="Calibri" w:hAnsi="Angsana New"/>
                <w:sz w:val="26"/>
                <w:szCs w:val="26"/>
              </w:rPr>
            </w:pPr>
          </w:p>
          <w:p w:rsidR="00723EC6" w:rsidRPr="00C965E0" w:rsidRDefault="00723EC6" w:rsidP="00723EC6">
            <w:pPr>
              <w:ind w:right="-72"/>
              <w:jc w:val="center"/>
              <w:rPr>
                <w:rFonts w:ascii="Angsana New" w:eastAsia="Calibri" w:hAnsi="Angsana New"/>
                <w:sz w:val="26"/>
                <w:szCs w:val="26"/>
              </w:rPr>
            </w:pPr>
            <w:r w:rsidRPr="00C965E0">
              <w:rPr>
                <w:rFonts w:ascii="Angsana New" w:eastAsia="Calibri" w:hAnsi="Angsana New"/>
                <w:sz w:val="26"/>
                <w:szCs w:val="26"/>
                <w:cs/>
              </w:rPr>
              <w:t>-</w:t>
            </w:r>
          </w:p>
        </w:tc>
        <w:tc>
          <w:tcPr>
            <w:tcW w:w="247" w:type="dxa"/>
            <w:shd w:val="clear" w:color="auto" w:fill="auto"/>
          </w:tcPr>
          <w:p w:rsidR="00723EC6" w:rsidRPr="00C965E0" w:rsidRDefault="00723EC6" w:rsidP="00723EC6">
            <w:pPr>
              <w:ind w:right="-72"/>
              <w:jc w:val="right"/>
              <w:rPr>
                <w:rFonts w:ascii="Angsana New" w:eastAsia="Calibri" w:hAnsi="Angsana New"/>
                <w:sz w:val="26"/>
                <w:szCs w:val="26"/>
                <w:cs/>
              </w:rPr>
            </w:pPr>
          </w:p>
        </w:tc>
        <w:tc>
          <w:tcPr>
            <w:tcW w:w="1318"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right"/>
              <w:rPr>
                <w:rFonts w:ascii="Angsana New" w:eastAsia="Times New Roman" w:hAnsi="Angsana New"/>
                <w:sz w:val="26"/>
                <w:szCs w:val="26"/>
                <w:cs/>
              </w:rPr>
            </w:pPr>
          </w:p>
        </w:tc>
        <w:tc>
          <w:tcPr>
            <w:tcW w:w="1351" w:type="dxa"/>
            <w:shd w:val="clear" w:color="auto" w:fill="auto"/>
          </w:tcPr>
          <w:p w:rsidR="00723EC6" w:rsidRDefault="00723EC6" w:rsidP="00723EC6">
            <w:pPr>
              <w:jc w:val="right"/>
              <w:rPr>
                <w:rFonts w:ascii="Angsana New" w:eastAsia="Calibri" w:hAnsi="Angsana New"/>
                <w:sz w:val="26"/>
                <w:szCs w:val="26"/>
              </w:rPr>
            </w:pPr>
          </w:p>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16,384,556</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right"/>
              <w:rPr>
                <w:rFonts w:ascii="Angsana New" w:eastAsia="Calibri" w:hAnsi="Angsana New"/>
                <w:sz w:val="26"/>
                <w:szCs w:val="26"/>
              </w:rPr>
            </w:pPr>
          </w:p>
        </w:tc>
        <w:tc>
          <w:tcPr>
            <w:tcW w:w="1227"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723EC6" w:rsidRPr="00C965E0" w:rsidRDefault="00723EC6" w:rsidP="00723EC6">
            <w:pPr>
              <w:ind w:right="-72"/>
              <w:jc w:val="right"/>
              <w:rPr>
                <w:rFonts w:ascii="Angsana New" w:eastAsia="Calibri" w:hAnsi="Angsana New"/>
                <w:sz w:val="26"/>
                <w:szCs w:val="26"/>
                <w:cs/>
              </w:rPr>
            </w:pPr>
          </w:p>
        </w:tc>
        <w:tc>
          <w:tcPr>
            <w:tcW w:w="1260" w:type="dxa"/>
            <w:shd w:val="clear" w:color="auto" w:fill="auto"/>
          </w:tcPr>
          <w:p w:rsidR="00723EC6" w:rsidRDefault="00723EC6" w:rsidP="00723EC6">
            <w:pPr>
              <w:jc w:val="right"/>
              <w:rPr>
                <w:rFonts w:ascii="Angsana New" w:eastAsia="Calibri" w:hAnsi="Angsana New"/>
                <w:sz w:val="26"/>
                <w:szCs w:val="26"/>
              </w:rPr>
            </w:pPr>
          </w:p>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16,384,556</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252"/>
              <w:jc w:val="left"/>
              <w:rPr>
                <w:rFonts w:ascii="Angsana New" w:eastAsia="Calibri" w:hAnsi="Angsana New"/>
                <w:sz w:val="26"/>
                <w:szCs w:val="26"/>
                <w:cs/>
              </w:rPr>
            </w:pPr>
            <w:r w:rsidRPr="00E45B36">
              <w:rPr>
                <w:rFonts w:ascii="Angsana New" w:hAnsi="Angsana New"/>
                <w:sz w:val="26"/>
                <w:szCs w:val="26"/>
                <w:lang w:val="en-GB"/>
              </w:rPr>
              <w:t>Accumulated amortisation</w:t>
            </w:r>
          </w:p>
        </w:tc>
        <w:tc>
          <w:tcPr>
            <w:tcW w:w="1387"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2,580,060</w:t>
            </w:r>
            <w:r w:rsidRPr="00C965E0">
              <w:rPr>
                <w:rFonts w:ascii="Angsana New" w:eastAsia="Calibri" w:hAnsi="Angsana New"/>
                <w:sz w:val="26"/>
                <w:szCs w:val="26"/>
                <w:cs/>
              </w:rPr>
              <w:t>.</w:t>
            </w:r>
            <w:r w:rsidRPr="00C965E0">
              <w:rPr>
                <w:rFonts w:ascii="Angsana New" w:eastAsia="Calibri" w:hAnsi="Angsana New"/>
                <w:sz w:val="26"/>
                <w:szCs w:val="26"/>
              </w:rPr>
              <w:t>68</w:t>
            </w:r>
            <w:r w:rsidRPr="00C965E0">
              <w:rPr>
                <w:rFonts w:ascii="Angsana New" w:eastAsia="Calibri" w:hAnsi="Angsana New"/>
                <w:sz w:val="26"/>
                <w:szCs w:val="26"/>
                <w:cs/>
              </w:rPr>
              <w:t>)</w:t>
            </w:r>
          </w:p>
        </w:tc>
        <w:tc>
          <w:tcPr>
            <w:tcW w:w="247" w:type="dxa"/>
            <w:shd w:val="clear" w:color="auto" w:fill="auto"/>
          </w:tcPr>
          <w:p w:rsidR="00723EC6" w:rsidRPr="00C965E0" w:rsidRDefault="00723EC6" w:rsidP="00723EC6">
            <w:pPr>
              <w:ind w:right="-72"/>
              <w:jc w:val="right"/>
              <w:rPr>
                <w:rFonts w:ascii="Angsana New" w:eastAsia="Calibri" w:hAnsi="Angsana New"/>
                <w:sz w:val="26"/>
                <w:szCs w:val="26"/>
              </w:rPr>
            </w:pPr>
          </w:p>
        </w:tc>
        <w:tc>
          <w:tcPr>
            <w:tcW w:w="1318"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39,922,000</w:t>
            </w:r>
            <w:r w:rsidRPr="00C965E0">
              <w:rPr>
                <w:rFonts w:ascii="Angsana New" w:eastAsia="Calibri" w:hAnsi="Angsana New"/>
                <w:sz w:val="26"/>
                <w:szCs w:val="26"/>
                <w:cs/>
              </w:rPr>
              <w:t>.</w:t>
            </w:r>
            <w:r w:rsidRPr="00C965E0">
              <w:rPr>
                <w:rFonts w:ascii="Angsana New" w:eastAsia="Calibri" w:hAnsi="Angsana New"/>
                <w:sz w:val="26"/>
                <w:szCs w:val="26"/>
              </w:rPr>
              <w:t>00</w:t>
            </w: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right"/>
              <w:rPr>
                <w:rFonts w:ascii="Angsana New" w:eastAsia="Times New Roman" w:hAnsi="Angsana New"/>
                <w:sz w:val="26"/>
                <w:szCs w:val="26"/>
                <w:cs/>
              </w:rPr>
            </w:pPr>
          </w:p>
        </w:tc>
        <w:tc>
          <w:tcPr>
            <w:tcW w:w="1351"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28,197,323</w:t>
            </w:r>
            <w:r w:rsidRPr="00C965E0">
              <w:rPr>
                <w:rFonts w:ascii="Angsana New" w:eastAsia="Calibri" w:hAnsi="Angsana New"/>
                <w:sz w:val="26"/>
                <w:szCs w:val="26"/>
                <w:cs/>
              </w:rPr>
              <w:t>.</w:t>
            </w:r>
            <w:r w:rsidRPr="00C965E0">
              <w:rPr>
                <w:rFonts w:ascii="Angsana New" w:eastAsia="Calibri" w:hAnsi="Angsana New"/>
                <w:sz w:val="26"/>
                <w:szCs w:val="26"/>
              </w:rPr>
              <w:t>77</w:t>
            </w:r>
            <w:r w:rsidRPr="00C965E0">
              <w:rPr>
                <w:rFonts w:ascii="Angsana New" w:eastAsia="Calibri" w:hAnsi="Angsana New"/>
                <w:sz w:val="26"/>
                <w:szCs w:val="26"/>
                <w:cs/>
              </w:rPr>
              <w:t>)</w:t>
            </w:r>
          </w:p>
        </w:tc>
        <w:tc>
          <w:tcPr>
            <w:tcW w:w="231" w:type="dxa"/>
            <w:shd w:val="clear" w:color="auto" w:fill="auto"/>
          </w:tcPr>
          <w:p w:rsidR="00723EC6" w:rsidRPr="00C965E0" w:rsidRDefault="00723EC6" w:rsidP="00723EC6">
            <w:pPr>
              <w:ind w:right="-72"/>
              <w:jc w:val="right"/>
              <w:rPr>
                <w:rFonts w:ascii="Angsana New" w:eastAsia="Calibri" w:hAnsi="Angsana New"/>
                <w:sz w:val="26"/>
                <w:szCs w:val="26"/>
              </w:rPr>
            </w:pPr>
          </w:p>
        </w:tc>
        <w:tc>
          <w:tcPr>
            <w:tcW w:w="1227" w:type="dxa"/>
            <w:tcBorders>
              <w:bottom w:val="single" w:sz="4" w:space="0" w:color="auto"/>
            </w:tcBorders>
            <w:shd w:val="clear" w:color="auto" w:fill="auto"/>
          </w:tcPr>
          <w:p w:rsidR="00723EC6" w:rsidRPr="00C965E0" w:rsidRDefault="00723EC6" w:rsidP="00723EC6">
            <w:pPr>
              <w:ind w:left="-90" w:right="-72"/>
              <w:jc w:val="center"/>
              <w:rPr>
                <w:rFonts w:ascii="Angsana New" w:eastAsia="Calibri" w:hAnsi="Angsana New"/>
                <w:sz w:val="26"/>
                <w:szCs w:val="26"/>
              </w:rPr>
            </w:pPr>
            <w:r w:rsidRPr="00C965E0">
              <w:rPr>
                <w:rFonts w:ascii="Angsana New" w:eastAsia="Calibri" w:hAnsi="Angsana New"/>
                <w:sz w:val="26"/>
                <w:szCs w:val="26"/>
                <w:cs/>
              </w:rPr>
              <w:t>-</w:t>
            </w:r>
          </w:p>
        </w:tc>
        <w:tc>
          <w:tcPr>
            <w:tcW w:w="238" w:type="dxa"/>
            <w:shd w:val="clear" w:color="auto" w:fill="auto"/>
          </w:tcPr>
          <w:p w:rsidR="00723EC6" w:rsidRPr="00C965E0" w:rsidRDefault="00723EC6" w:rsidP="00723EC6">
            <w:pPr>
              <w:ind w:right="-72"/>
              <w:jc w:val="right"/>
              <w:rPr>
                <w:rFonts w:ascii="Angsana New" w:eastAsia="Calibri" w:hAnsi="Angsana New"/>
                <w:sz w:val="26"/>
                <w:szCs w:val="26"/>
              </w:rPr>
            </w:pPr>
          </w:p>
        </w:tc>
        <w:tc>
          <w:tcPr>
            <w:tcW w:w="1260" w:type="dxa"/>
            <w:tcBorders>
              <w:bottom w:val="single" w:sz="4" w:space="0" w:color="auto"/>
            </w:tcBorders>
            <w:shd w:val="clear" w:color="auto" w:fill="auto"/>
          </w:tcPr>
          <w:p w:rsidR="00723EC6" w:rsidRPr="00C965E0" w:rsidRDefault="00723EC6" w:rsidP="00723EC6">
            <w:pPr>
              <w:jc w:val="right"/>
              <w:rPr>
                <w:rFonts w:ascii="Angsana New" w:eastAsia="Calibri" w:hAnsi="Angsana New"/>
                <w:sz w:val="26"/>
                <w:szCs w:val="26"/>
              </w:rPr>
            </w:pPr>
            <w:r w:rsidRPr="00C965E0">
              <w:rPr>
                <w:rFonts w:ascii="Angsana New" w:eastAsia="Calibri" w:hAnsi="Angsana New"/>
                <w:sz w:val="26"/>
                <w:szCs w:val="26"/>
                <w:cs/>
              </w:rPr>
              <w:t>(</w:t>
            </w:r>
            <w:r w:rsidRPr="00C965E0">
              <w:rPr>
                <w:rFonts w:ascii="Angsana New" w:eastAsia="Calibri" w:hAnsi="Angsana New"/>
                <w:sz w:val="26"/>
                <w:szCs w:val="26"/>
              </w:rPr>
              <w:t>70,699,384</w:t>
            </w:r>
            <w:r w:rsidRPr="00C965E0">
              <w:rPr>
                <w:rFonts w:ascii="Angsana New" w:eastAsia="Calibri" w:hAnsi="Angsana New"/>
                <w:sz w:val="26"/>
                <w:szCs w:val="26"/>
                <w:cs/>
              </w:rPr>
              <w:t>.</w:t>
            </w:r>
            <w:r w:rsidRPr="00C965E0">
              <w:rPr>
                <w:rFonts w:ascii="Angsana New" w:eastAsia="Calibri" w:hAnsi="Angsana New"/>
                <w:sz w:val="26"/>
                <w:szCs w:val="26"/>
              </w:rPr>
              <w:t>45</w:t>
            </w:r>
            <w:r w:rsidRPr="00C965E0">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b/>
                <w:bCs/>
                <w:sz w:val="26"/>
                <w:szCs w:val="26"/>
              </w:rPr>
            </w:pPr>
            <w:r w:rsidRPr="00E45B36">
              <w:rPr>
                <w:rFonts w:ascii="Angsana New" w:hAnsi="Angsana New"/>
                <w:b/>
                <w:bCs/>
                <w:sz w:val="26"/>
                <w:szCs w:val="26"/>
              </w:rPr>
              <w:t>Ending Carrying Amount</w:t>
            </w:r>
          </w:p>
        </w:tc>
        <w:tc>
          <w:tcPr>
            <w:tcW w:w="1387" w:type="dxa"/>
            <w:tcBorders>
              <w:top w:val="single" w:sz="4" w:space="0" w:color="auto"/>
            </w:tcBorders>
            <w:shd w:val="clear" w:color="auto" w:fill="auto"/>
          </w:tcPr>
          <w:p w:rsidR="00723EC6" w:rsidRPr="00C249F2" w:rsidRDefault="00723EC6" w:rsidP="00723EC6">
            <w:pPr>
              <w:jc w:val="right"/>
              <w:rPr>
                <w:rFonts w:ascii="Angsana New" w:eastAsia="Calibri" w:hAnsi="Angsana New"/>
                <w:b/>
                <w:bCs/>
                <w:sz w:val="26"/>
                <w:szCs w:val="26"/>
              </w:rPr>
            </w:pPr>
            <w:r w:rsidRPr="00C249F2">
              <w:rPr>
                <w:rFonts w:ascii="Angsana New" w:eastAsia="Calibri" w:hAnsi="Angsana New"/>
                <w:b/>
                <w:bCs/>
                <w:sz w:val="26"/>
                <w:szCs w:val="26"/>
              </w:rPr>
              <w:t>7,922,609</w:t>
            </w:r>
            <w:r w:rsidRPr="00C249F2">
              <w:rPr>
                <w:rFonts w:ascii="Angsana New" w:eastAsia="Calibri" w:hAnsi="Angsana New"/>
                <w:b/>
                <w:bCs/>
                <w:sz w:val="26"/>
                <w:szCs w:val="26"/>
                <w:cs/>
              </w:rPr>
              <w:t>.</w:t>
            </w:r>
            <w:r w:rsidRPr="00C249F2">
              <w:rPr>
                <w:rFonts w:ascii="Angsana New" w:eastAsia="Calibri" w:hAnsi="Angsana New"/>
                <w:b/>
                <w:bCs/>
                <w:sz w:val="26"/>
                <w:szCs w:val="26"/>
              </w:rPr>
              <w:t>32</w:t>
            </w:r>
          </w:p>
        </w:tc>
        <w:tc>
          <w:tcPr>
            <w:tcW w:w="247"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318" w:type="dxa"/>
            <w:tcBorders>
              <w:top w:val="single" w:sz="4" w:space="0" w:color="auto"/>
            </w:tcBorders>
            <w:shd w:val="clear" w:color="auto" w:fill="auto"/>
          </w:tcPr>
          <w:p w:rsidR="00723EC6" w:rsidRPr="00C965E0" w:rsidRDefault="00723EC6" w:rsidP="00723EC6">
            <w:pPr>
              <w:ind w:left="-90" w:right="-72"/>
              <w:jc w:val="center"/>
              <w:rPr>
                <w:rFonts w:ascii="Angsana New" w:eastAsia="Calibri" w:hAnsi="Angsana New"/>
                <w:b/>
                <w:bCs/>
                <w:sz w:val="26"/>
                <w:szCs w:val="26"/>
              </w:rPr>
            </w:pPr>
            <w:r w:rsidRPr="00C965E0">
              <w:rPr>
                <w:rFonts w:ascii="Angsana New" w:eastAsia="Calibri" w:hAnsi="Angsana New"/>
                <w:b/>
                <w:bCs/>
                <w:sz w:val="26"/>
                <w:szCs w:val="26"/>
                <w:cs/>
              </w:rPr>
              <w:t>-</w:t>
            </w:r>
          </w:p>
        </w:tc>
        <w:tc>
          <w:tcPr>
            <w:tcW w:w="231" w:type="dxa"/>
            <w:shd w:val="clear" w:color="auto" w:fill="auto"/>
          </w:tcPr>
          <w:p w:rsidR="00723EC6" w:rsidRPr="00C965E0" w:rsidRDefault="00723EC6" w:rsidP="00723EC6">
            <w:pPr>
              <w:ind w:right="-72"/>
              <w:jc w:val="center"/>
              <w:rPr>
                <w:rFonts w:ascii="Angsana New" w:eastAsia="Calibri" w:hAnsi="Angsana New"/>
                <w:b/>
                <w:bCs/>
                <w:sz w:val="26"/>
                <w:szCs w:val="26"/>
                <w:cs/>
              </w:rPr>
            </w:pPr>
          </w:p>
        </w:tc>
        <w:tc>
          <w:tcPr>
            <w:tcW w:w="1351"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3,075,534</w:t>
            </w:r>
            <w:r w:rsidRPr="00C965E0">
              <w:rPr>
                <w:rFonts w:ascii="Angsana New" w:eastAsia="Calibri" w:hAnsi="Angsana New"/>
                <w:b/>
                <w:bCs/>
                <w:sz w:val="26"/>
                <w:szCs w:val="26"/>
                <w:cs/>
              </w:rPr>
              <w:t>.</w:t>
            </w:r>
            <w:r w:rsidRPr="00C965E0">
              <w:rPr>
                <w:rFonts w:ascii="Angsana New" w:eastAsia="Calibri" w:hAnsi="Angsana New"/>
                <w:b/>
                <w:bCs/>
                <w:sz w:val="26"/>
                <w:szCs w:val="26"/>
              </w:rPr>
              <w:t>23</w:t>
            </w:r>
          </w:p>
        </w:tc>
        <w:tc>
          <w:tcPr>
            <w:tcW w:w="231"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227"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3,840,000</w:t>
            </w:r>
            <w:r w:rsidRPr="00C965E0">
              <w:rPr>
                <w:rFonts w:ascii="Angsana New" w:eastAsia="Calibri" w:hAnsi="Angsana New"/>
                <w:b/>
                <w:bCs/>
                <w:sz w:val="26"/>
                <w:szCs w:val="26"/>
                <w:cs/>
              </w:rPr>
              <w:t>.</w:t>
            </w:r>
            <w:r w:rsidRPr="00C965E0">
              <w:rPr>
                <w:rFonts w:ascii="Angsana New" w:eastAsia="Calibri" w:hAnsi="Angsana New"/>
                <w:b/>
                <w:bCs/>
                <w:sz w:val="26"/>
                <w:szCs w:val="26"/>
              </w:rPr>
              <w:t>00</w:t>
            </w:r>
          </w:p>
        </w:tc>
        <w:tc>
          <w:tcPr>
            <w:tcW w:w="238" w:type="dxa"/>
            <w:shd w:val="clear" w:color="auto" w:fill="auto"/>
          </w:tcPr>
          <w:p w:rsidR="00723EC6" w:rsidRPr="00C965E0" w:rsidRDefault="00723EC6" w:rsidP="00723EC6">
            <w:pPr>
              <w:ind w:right="-72"/>
              <w:jc w:val="center"/>
              <w:rPr>
                <w:rFonts w:ascii="Angsana New" w:eastAsia="Calibri" w:hAnsi="Angsana New"/>
                <w:b/>
                <w:bCs/>
                <w:sz w:val="26"/>
                <w:szCs w:val="26"/>
              </w:rPr>
            </w:pPr>
          </w:p>
        </w:tc>
        <w:tc>
          <w:tcPr>
            <w:tcW w:w="1260" w:type="dxa"/>
            <w:tcBorders>
              <w:top w:val="single" w:sz="4" w:space="0" w:color="auto"/>
            </w:tcBorders>
            <w:shd w:val="clear" w:color="auto" w:fill="auto"/>
          </w:tcPr>
          <w:p w:rsidR="00723EC6" w:rsidRPr="00C965E0" w:rsidRDefault="00723EC6" w:rsidP="00723EC6">
            <w:pPr>
              <w:jc w:val="right"/>
              <w:rPr>
                <w:rFonts w:ascii="Angsana New" w:eastAsia="Calibri" w:hAnsi="Angsana New"/>
                <w:b/>
                <w:bCs/>
                <w:sz w:val="26"/>
                <w:szCs w:val="26"/>
              </w:rPr>
            </w:pPr>
            <w:r w:rsidRPr="00C965E0">
              <w:rPr>
                <w:rFonts w:ascii="Angsana New" w:eastAsia="Calibri" w:hAnsi="Angsana New"/>
                <w:b/>
                <w:bCs/>
                <w:sz w:val="26"/>
                <w:szCs w:val="26"/>
              </w:rPr>
              <w:t>14,838,143</w:t>
            </w:r>
            <w:r w:rsidRPr="00C965E0">
              <w:rPr>
                <w:rFonts w:ascii="Angsana New" w:eastAsia="Calibri" w:hAnsi="Angsana New"/>
                <w:b/>
                <w:bCs/>
                <w:sz w:val="26"/>
                <w:szCs w:val="26"/>
                <w:cs/>
              </w:rPr>
              <w:t>.</w:t>
            </w:r>
            <w:r w:rsidRPr="00C965E0">
              <w:rPr>
                <w:rFonts w:ascii="Angsana New" w:eastAsia="Calibri" w:hAnsi="Angsana New"/>
                <w:b/>
                <w:bCs/>
                <w:sz w:val="26"/>
                <w:szCs w:val="26"/>
              </w:rPr>
              <w:t>55</w:t>
            </w:r>
          </w:p>
        </w:tc>
      </w:tr>
      <w:tr w:rsidR="00A96587" w:rsidRPr="00E45B36" w:rsidTr="002D3F76">
        <w:tc>
          <w:tcPr>
            <w:tcW w:w="5434" w:type="dxa"/>
            <w:gridSpan w:val="4"/>
            <w:shd w:val="clear" w:color="auto" w:fill="auto"/>
          </w:tcPr>
          <w:p w:rsidR="00A96587" w:rsidRPr="00E45B36" w:rsidRDefault="00A96587" w:rsidP="00A96587">
            <w:pPr>
              <w:pStyle w:val="a"/>
              <w:ind w:left="-108" w:right="-90"/>
              <w:rPr>
                <w:rFonts w:ascii="Angsana New" w:eastAsia="Calibri" w:hAnsi="Angsana New"/>
                <w:sz w:val="26"/>
                <w:szCs w:val="26"/>
              </w:rPr>
            </w:pPr>
            <w:r w:rsidRPr="00E45B36">
              <w:rPr>
                <w:rFonts w:ascii="Angsana New" w:hAnsi="Angsana New" w:cs="Angsana New"/>
                <w:b/>
                <w:bCs/>
                <w:color w:val="auto"/>
                <w:sz w:val="26"/>
                <w:szCs w:val="26"/>
              </w:rPr>
              <w:t xml:space="preserve">Transactions </w:t>
            </w:r>
            <w:r w:rsidRPr="00A96587">
              <w:rPr>
                <w:rFonts w:ascii="Angsana New" w:hAnsi="Angsana New" w:cs="Angsana New"/>
                <w:b/>
                <w:bCs/>
                <w:color w:val="auto"/>
                <w:sz w:val="26"/>
                <w:szCs w:val="26"/>
              </w:rPr>
              <w:t xml:space="preserve">during the year ended </w:t>
            </w:r>
            <w:r w:rsidRPr="00A96587">
              <w:rPr>
                <w:rFonts w:ascii="Angsana New" w:hAnsi="Angsana New"/>
                <w:b/>
                <w:bCs/>
                <w:color w:val="auto"/>
                <w:sz w:val="26"/>
                <w:szCs w:val="26"/>
              </w:rPr>
              <w:t>31 December 2016</w:t>
            </w:r>
          </w:p>
        </w:tc>
        <w:tc>
          <w:tcPr>
            <w:tcW w:w="231" w:type="dxa"/>
            <w:shd w:val="clear" w:color="auto" w:fill="auto"/>
          </w:tcPr>
          <w:p w:rsidR="00A96587" w:rsidRPr="00E45B36" w:rsidRDefault="00A96587" w:rsidP="004C0DD6">
            <w:pPr>
              <w:ind w:right="-72"/>
              <w:jc w:val="center"/>
              <w:rPr>
                <w:rFonts w:ascii="Angsana New" w:eastAsia="Calibri" w:hAnsi="Angsana New"/>
                <w:sz w:val="26"/>
                <w:szCs w:val="26"/>
                <w:cs/>
              </w:rPr>
            </w:pPr>
          </w:p>
        </w:tc>
        <w:tc>
          <w:tcPr>
            <w:tcW w:w="1351" w:type="dxa"/>
            <w:shd w:val="clear" w:color="auto" w:fill="auto"/>
          </w:tcPr>
          <w:p w:rsidR="00A96587" w:rsidRPr="00E45B36" w:rsidRDefault="00A96587" w:rsidP="004C0DD6">
            <w:pPr>
              <w:jc w:val="right"/>
              <w:rPr>
                <w:rFonts w:ascii="Angsana New" w:eastAsia="Calibri" w:hAnsi="Angsana New"/>
                <w:sz w:val="26"/>
                <w:szCs w:val="26"/>
              </w:rPr>
            </w:pPr>
          </w:p>
        </w:tc>
        <w:tc>
          <w:tcPr>
            <w:tcW w:w="231" w:type="dxa"/>
            <w:shd w:val="clear" w:color="auto" w:fill="auto"/>
          </w:tcPr>
          <w:p w:rsidR="00A96587" w:rsidRPr="00E45B36" w:rsidRDefault="00A96587" w:rsidP="004C0DD6">
            <w:pPr>
              <w:ind w:right="-72"/>
              <w:jc w:val="center"/>
              <w:rPr>
                <w:rFonts w:ascii="Angsana New" w:eastAsia="Calibri" w:hAnsi="Angsana New"/>
                <w:sz w:val="26"/>
                <w:szCs w:val="26"/>
              </w:rPr>
            </w:pPr>
          </w:p>
        </w:tc>
        <w:tc>
          <w:tcPr>
            <w:tcW w:w="1227" w:type="dxa"/>
            <w:shd w:val="clear" w:color="auto" w:fill="auto"/>
          </w:tcPr>
          <w:p w:rsidR="00A96587" w:rsidRPr="00E45B36" w:rsidRDefault="00A96587" w:rsidP="004C0DD6">
            <w:pPr>
              <w:jc w:val="right"/>
              <w:rPr>
                <w:rFonts w:ascii="Angsana New" w:eastAsia="Calibri" w:hAnsi="Angsana New"/>
                <w:sz w:val="26"/>
                <w:szCs w:val="26"/>
              </w:rPr>
            </w:pPr>
          </w:p>
        </w:tc>
        <w:tc>
          <w:tcPr>
            <w:tcW w:w="238" w:type="dxa"/>
            <w:shd w:val="clear" w:color="auto" w:fill="auto"/>
          </w:tcPr>
          <w:p w:rsidR="00A96587" w:rsidRPr="00E45B36" w:rsidRDefault="00A96587" w:rsidP="004C0DD6">
            <w:pPr>
              <w:ind w:right="-72"/>
              <w:jc w:val="center"/>
              <w:rPr>
                <w:rFonts w:ascii="Angsana New" w:eastAsia="Calibri" w:hAnsi="Angsana New"/>
                <w:sz w:val="26"/>
                <w:szCs w:val="26"/>
                <w:cs/>
              </w:rPr>
            </w:pPr>
          </w:p>
        </w:tc>
        <w:tc>
          <w:tcPr>
            <w:tcW w:w="1260" w:type="dxa"/>
            <w:shd w:val="clear" w:color="auto" w:fill="auto"/>
          </w:tcPr>
          <w:p w:rsidR="00A96587" w:rsidRPr="00E45B36" w:rsidRDefault="00A96587" w:rsidP="004C0DD6">
            <w:pPr>
              <w:jc w:val="right"/>
              <w:rPr>
                <w:rFonts w:ascii="Angsana New" w:eastAsia="Calibri" w:hAnsi="Angsana New"/>
                <w:sz w:val="26"/>
                <w:szCs w:val="26"/>
              </w:rPr>
            </w:pPr>
          </w:p>
        </w:tc>
      </w:tr>
      <w:tr w:rsidR="00723EC6" w:rsidRPr="00E45B36" w:rsidTr="002D3F76">
        <w:tc>
          <w:tcPr>
            <w:tcW w:w="2482" w:type="dxa"/>
            <w:shd w:val="clear" w:color="auto" w:fill="auto"/>
          </w:tcPr>
          <w:p w:rsidR="00723EC6" w:rsidRPr="00E45B36" w:rsidRDefault="00723EC6" w:rsidP="00723EC6">
            <w:pPr>
              <w:ind w:left="-108"/>
              <w:jc w:val="thaiDistribute"/>
              <w:rPr>
                <w:rFonts w:ascii="Angsana New" w:hAnsi="Angsana New"/>
                <w:spacing w:val="1"/>
                <w:sz w:val="26"/>
                <w:szCs w:val="26"/>
                <w:cs/>
              </w:rPr>
            </w:pPr>
            <w:r w:rsidRPr="00E45B36">
              <w:rPr>
                <w:rFonts w:ascii="Angsana New" w:hAnsi="Angsana New"/>
                <w:spacing w:val="1"/>
                <w:sz w:val="26"/>
                <w:szCs w:val="26"/>
              </w:rPr>
              <w:t>Transfer out</w:t>
            </w:r>
            <w:r>
              <w:rPr>
                <w:rFonts w:ascii="Angsana New" w:hAnsi="Angsana New"/>
                <w:spacing w:val="1"/>
                <w:sz w:val="26"/>
                <w:szCs w:val="26"/>
              </w:rPr>
              <w:t xml:space="preserve"> - Cost</w:t>
            </w:r>
          </w:p>
        </w:tc>
        <w:tc>
          <w:tcPr>
            <w:tcW w:w="1387" w:type="dxa"/>
            <w:shd w:val="clear" w:color="auto" w:fill="auto"/>
          </w:tcPr>
          <w:p w:rsidR="00723EC6" w:rsidRPr="008A0569" w:rsidRDefault="00723EC6" w:rsidP="00723EC6">
            <w:pPr>
              <w:ind w:left="-90"/>
              <w:jc w:val="right"/>
              <w:rPr>
                <w:rFonts w:ascii="Angsana New" w:eastAsia="Calibri" w:hAnsi="Angsana New"/>
                <w:sz w:val="26"/>
                <w:szCs w:val="26"/>
              </w:rPr>
            </w:pPr>
            <w:r w:rsidRPr="008A0569">
              <w:rPr>
                <w:rFonts w:ascii="Angsana New" w:eastAsia="Calibri" w:hAnsi="Angsana New"/>
                <w:sz w:val="26"/>
                <w:szCs w:val="26"/>
                <w:cs/>
              </w:rPr>
              <w:t xml:space="preserve">  (</w:t>
            </w:r>
            <w:r>
              <w:rPr>
                <w:rFonts w:ascii="Angsana New" w:eastAsia="Calibri" w:hAnsi="Angsana New"/>
                <w:sz w:val="26"/>
                <w:szCs w:val="26"/>
              </w:rPr>
              <w:t>1,122</w:t>
            </w:r>
            <w:r w:rsidRPr="008A0569">
              <w:rPr>
                <w:rFonts w:ascii="Angsana New" w:eastAsia="Calibri" w:hAnsi="Angsana New"/>
                <w:sz w:val="26"/>
                <w:szCs w:val="26"/>
              </w:rPr>
              <w:t>,</w:t>
            </w:r>
            <w:r>
              <w:rPr>
                <w:rFonts w:ascii="Angsana New" w:eastAsia="Calibri" w:hAnsi="Angsana New"/>
                <w:sz w:val="26"/>
                <w:szCs w:val="26"/>
              </w:rPr>
              <w:t>350.00</w:t>
            </w:r>
            <w:r w:rsidRPr="008A0569">
              <w:rPr>
                <w:rFonts w:ascii="Angsana New" w:eastAsia="Calibri" w:hAnsi="Angsana New"/>
                <w:sz w:val="26"/>
                <w:szCs w:val="26"/>
                <w:cs/>
              </w:rPr>
              <w:t>)</w:t>
            </w:r>
          </w:p>
        </w:tc>
        <w:tc>
          <w:tcPr>
            <w:tcW w:w="247"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18" w:type="dxa"/>
            <w:shd w:val="clear" w:color="auto" w:fill="auto"/>
          </w:tcPr>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51" w:type="dxa"/>
            <w:shd w:val="clear" w:color="auto" w:fill="auto"/>
          </w:tcPr>
          <w:p w:rsidR="00723EC6" w:rsidRPr="008A0569" w:rsidRDefault="00723EC6" w:rsidP="00723EC6">
            <w:pPr>
              <w:ind w:right="-72"/>
              <w:jc w:val="center"/>
              <w:rPr>
                <w:rFonts w:ascii="Angsana New" w:eastAsia="Calibri" w:hAnsi="Angsana New"/>
                <w:sz w:val="26"/>
                <w:szCs w:val="26"/>
              </w:rPr>
            </w:pP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rPr>
            </w:pPr>
          </w:p>
        </w:tc>
        <w:tc>
          <w:tcPr>
            <w:tcW w:w="1227" w:type="dxa"/>
            <w:shd w:val="clear" w:color="auto" w:fill="auto"/>
          </w:tcPr>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8"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260" w:type="dxa"/>
            <w:shd w:val="clear" w:color="auto" w:fill="auto"/>
          </w:tcPr>
          <w:p w:rsidR="00723EC6" w:rsidRPr="008A0569" w:rsidRDefault="00723EC6" w:rsidP="00723EC6">
            <w:pPr>
              <w:ind w:right="4"/>
              <w:jc w:val="right"/>
              <w:rPr>
                <w:rFonts w:ascii="Angsana New" w:eastAsia="Calibri" w:hAnsi="Angsana New"/>
                <w:sz w:val="26"/>
                <w:szCs w:val="26"/>
              </w:rPr>
            </w:pPr>
            <w:r w:rsidRPr="008A0569">
              <w:rPr>
                <w:rFonts w:ascii="Angsana New" w:eastAsia="Calibri" w:hAnsi="Angsana New"/>
                <w:sz w:val="26"/>
                <w:szCs w:val="26"/>
                <w:cs/>
              </w:rPr>
              <w:t>(</w:t>
            </w:r>
            <w:r>
              <w:rPr>
                <w:rFonts w:ascii="Angsana New" w:eastAsia="Calibri" w:hAnsi="Angsana New"/>
                <w:sz w:val="26"/>
                <w:szCs w:val="26"/>
              </w:rPr>
              <w:t>1,122</w:t>
            </w:r>
            <w:r w:rsidRPr="008A0569">
              <w:rPr>
                <w:rFonts w:ascii="Angsana New" w:eastAsia="Calibri" w:hAnsi="Angsana New"/>
                <w:sz w:val="26"/>
                <w:szCs w:val="26"/>
              </w:rPr>
              <w:t>,</w:t>
            </w:r>
            <w:r>
              <w:rPr>
                <w:rFonts w:ascii="Angsana New" w:eastAsia="Calibri" w:hAnsi="Angsana New"/>
                <w:sz w:val="26"/>
                <w:szCs w:val="26"/>
              </w:rPr>
              <w:t>350.00</w:t>
            </w:r>
            <w:r w:rsidRPr="008A0569">
              <w:rPr>
                <w:rFonts w:ascii="Angsana New" w:eastAsia="Calibri" w:hAnsi="Angsana New"/>
                <w:sz w:val="26"/>
                <w:szCs w:val="26"/>
                <w:cs/>
              </w:rPr>
              <w:t>)</w:t>
            </w:r>
          </w:p>
        </w:tc>
      </w:tr>
      <w:tr w:rsidR="00723EC6" w:rsidRPr="00E45B36" w:rsidTr="002D3F76">
        <w:trPr>
          <w:trHeight w:val="585"/>
        </w:trPr>
        <w:tc>
          <w:tcPr>
            <w:tcW w:w="2482" w:type="dxa"/>
            <w:shd w:val="clear" w:color="auto" w:fill="auto"/>
          </w:tcPr>
          <w:p w:rsidR="00723EC6" w:rsidRPr="00977181" w:rsidRDefault="00723EC6" w:rsidP="00723EC6">
            <w:pPr>
              <w:pStyle w:val="ListParagraph"/>
              <w:numPr>
                <w:ilvl w:val="0"/>
                <w:numId w:val="30"/>
              </w:numPr>
              <w:tabs>
                <w:tab w:val="left" w:pos="553"/>
              </w:tabs>
              <w:spacing w:after="0"/>
              <w:ind w:left="877" w:hanging="90"/>
              <w:jc w:val="thaiDistribute"/>
              <w:rPr>
                <w:rFonts w:ascii="Angsana New" w:hAnsi="Angsana New"/>
                <w:spacing w:val="1"/>
                <w:sz w:val="26"/>
                <w:szCs w:val="26"/>
              </w:rPr>
            </w:pPr>
            <w:r w:rsidRPr="00977181">
              <w:rPr>
                <w:rFonts w:ascii="Angsana New" w:hAnsi="Angsana New"/>
                <w:spacing w:val="1"/>
                <w:sz w:val="26"/>
                <w:szCs w:val="26"/>
              </w:rPr>
              <w:t>Accumulated amortisation</w:t>
            </w:r>
          </w:p>
        </w:tc>
        <w:tc>
          <w:tcPr>
            <w:tcW w:w="1387" w:type="dxa"/>
            <w:shd w:val="clear" w:color="auto" w:fill="auto"/>
          </w:tcPr>
          <w:p w:rsidR="00723EC6" w:rsidRDefault="00723EC6" w:rsidP="00723EC6">
            <w:pPr>
              <w:ind w:left="-90"/>
              <w:jc w:val="right"/>
              <w:rPr>
                <w:rFonts w:ascii="Angsana New" w:eastAsia="Calibri" w:hAnsi="Angsana New"/>
                <w:sz w:val="26"/>
                <w:szCs w:val="26"/>
              </w:rPr>
            </w:pPr>
          </w:p>
          <w:p w:rsidR="00723EC6" w:rsidRPr="008A0569" w:rsidRDefault="00723EC6" w:rsidP="00723EC6">
            <w:pPr>
              <w:ind w:left="-90"/>
              <w:jc w:val="right"/>
              <w:rPr>
                <w:rFonts w:ascii="Angsana New" w:eastAsia="Calibri" w:hAnsi="Angsana New"/>
                <w:sz w:val="26"/>
                <w:szCs w:val="26"/>
              </w:rPr>
            </w:pPr>
            <w:r>
              <w:rPr>
                <w:rFonts w:ascii="Angsana New" w:eastAsia="Calibri" w:hAnsi="Angsana New"/>
                <w:sz w:val="26"/>
                <w:szCs w:val="26"/>
              </w:rPr>
              <w:t>327,136.39</w:t>
            </w:r>
          </w:p>
        </w:tc>
        <w:tc>
          <w:tcPr>
            <w:tcW w:w="247"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18"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51" w:type="dxa"/>
            <w:shd w:val="clear" w:color="auto" w:fill="auto"/>
          </w:tcPr>
          <w:p w:rsidR="00723EC6" w:rsidRDefault="00723EC6" w:rsidP="00723EC6">
            <w:pPr>
              <w:ind w:right="-72"/>
              <w:jc w:val="center"/>
              <w:rPr>
                <w:rFonts w:ascii="Angsana New" w:eastAsia="Calibri" w:hAnsi="Angsana New"/>
                <w:sz w:val="26"/>
                <w:szCs w:val="26"/>
              </w:rPr>
            </w:pPr>
          </w:p>
          <w:p w:rsidR="00723EC6" w:rsidRPr="008A0569" w:rsidRDefault="00723EC6" w:rsidP="00723EC6">
            <w:pPr>
              <w:ind w:right="-72"/>
              <w:jc w:val="center"/>
              <w:rPr>
                <w:rFonts w:ascii="Angsana New" w:eastAsia="Calibri" w:hAnsi="Angsana New"/>
                <w:sz w:val="26"/>
                <w:szCs w:val="26"/>
              </w:rPr>
            </w:pP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rPr>
            </w:pPr>
          </w:p>
        </w:tc>
        <w:tc>
          <w:tcPr>
            <w:tcW w:w="1227"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8"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260" w:type="dxa"/>
            <w:shd w:val="clear" w:color="auto" w:fill="auto"/>
          </w:tcPr>
          <w:p w:rsidR="00723EC6" w:rsidRDefault="00723EC6" w:rsidP="00723EC6">
            <w:pPr>
              <w:ind w:right="4"/>
              <w:jc w:val="right"/>
              <w:rPr>
                <w:rFonts w:ascii="Angsana New" w:eastAsia="Calibri" w:hAnsi="Angsana New"/>
                <w:sz w:val="26"/>
                <w:szCs w:val="26"/>
              </w:rPr>
            </w:pPr>
          </w:p>
          <w:p w:rsidR="00723EC6" w:rsidRPr="008A0569" w:rsidRDefault="00723EC6" w:rsidP="00723EC6">
            <w:pPr>
              <w:ind w:right="4"/>
              <w:jc w:val="right"/>
              <w:rPr>
                <w:rFonts w:ascii="Angsana New" w:eastAsia="Calibri" w:hAnsi="Angsana New"/>
                <w:sz w:val="26"/>
                <w:szCs w:val="26"/>
                <w:cs/>
              </w:rPr>
            </w:pPr>
            <w:r>
              <w:rPr>
                <w:rFonts w:ascii="Angsana New" w:eastAsia="Calibri" w:hAnsi="Angsana New"/>
                <w:sz w:val="26"/>
                <w:szCs w:val="26"/>
              </w:rPr>
              <w:t>327,136.39</w:t>
            </w:r>
          </w:p>
        </w:tc>
      </w:tr>
      <w:tr w:rsidR="00723EC6" w:rsidRPr="00E45B36" w:rsidTr="002D3F76">
        <w:tc>
          <w:tcPr>
            <w:tcW w:w="2482" w:type="dxa"/>
            <w:shd w:val="clear" w:color="auto" w:fill="auto"/>
          </w:tcPr>
          <w:p w:rsidR="00723EC6" w:rsidRPr="00E45B36" w:rsidRDefault="00723EC6" w:rsidP="00723EC6">
            <w:pPr>
              <w:ind w:left="-108"/>
              <w:jc w:val="thaiDistribute"/>
              <w:rPr>
                <w:rFonts w:ascii="Angsana New" w:hAnsi="Angsana New"/>
                <w:spacing w:val="1"/>
                <w:sz w:val="26"/>
                <w:szCs w:val="26"/>
                <w:cs/>
              </w:rPr>
            </w:pPr>
            <w:r w:rsidRPr="00E45B36">
              <w:rPr>
                <w:rFonts w:ascii="Angsana New" w:hAnsi="Angsana New"/>
                <w:spacing w:val="1"/>
                <w:sz w:val="26"/>
                <w:szCs w:val="26"/>
              </w:rPr>
              <w:t>Amortization Expenses</w:t>
            </w:r>
          </w:p>
        </w:tc>
        <w:tc>
          <w:tcPr>
            <w:tcW w:w="1387" w:type="dxa"/>
            <w:tcBorders>
              <w:bottom w:val="single" w:sz="4" w:space="0" w:color="auto"/>
            </w:tcBorders>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933,407</w:t>
            </w:r>
            <w:r w:rsidRPr="008A0569">
              <w:rPr>
                <w:rFonts w:ascii="Angsana New" w:eastAsia="Calibri" w:hAnsi="Angsana New"/>
                <w:sz w:val="26"/>
                <w:szCs w:val="26"/>
                <w:cs/>
              </w:rPr>
              <w:t>.</w:t>
            </w:r>
            <w:r w:rsidRPr="008A0569">
              <w:rPr>
                <w:rFonts w:ascii="Angsana New" w:eastAsia="Calibri" w:hAnsi="Angsana New"/>
                <w:sz w:val="26"/>
                <w:szCs w:val="26"/>
              </w:rPr>
              <w:t>91</w:t>
            </w:r>
            <w:r w:rsidRPr="008A0569">
              <w:rPr>
                <w:rFonts w:ascii="Angsana New" w:eastAsia="Calibri" w:hAnsi="Angsana New"/>
                <w:sz w:val="26"/>
                <w:szCs w:val="26"/>
                <w:cs/>
              </w:rPr>
              <w:t>)</w:t>
            </w:r>
          </w:p>
        </w:tc>
        <w:tc>
          <w:tcPr>
            <w:tcW w:w="247"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18" w:type="dxa"/>
            <w:tcBorders>
              <w:bottom w:val="single" w:sz="4" w:space="0" w:color="auto"/>
            </w:tcBorders>
            <w:shd w:val="clear" w:color="auto" w:fill="auto"/>
          </w:tcPr>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351" w:type="dxa"/>
            <w:tcBorders>
              <w:bottom w:val="single" w:sz="4" w:space="0" w:color="auto"/>
            </w:tcBorders>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795,528</w:t>
            </w:r>
            <w:r w:rsidRPr="008A0569">
              <w:rPr>
                <w:rFonts w:ascii="Angsana New" w:eastAsia="Calibri" w:hAnsi="Angsana New"/>
                <w:sz w:val="26"/>
                <w:szCs w:val="26"/>
                <w:cs/>
              </w:rPr>
              <w:t>.</w:t>
            </w:r>
            <w:r w:rsidRPr="008A0569">
              <w:rPr>
                <w:rFonts w:ascii="Angsana New" w:eastAsia="Calibri" w:hAnsi="Angsana New"/>
                <w:sz w:val="26"/>
                <w:szCs w:val="26"/>
              </w:rPr>
              <w:t>77</w:t>
            </w: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sz w:val="26"/>
                <w:szCs w:val="26"/>
              </w:rPr>
            </w:pPr>
          </w:p>
        </w:tc>
        <w:tc>
          <w:tcPr>
            <w:tcW w:w="1227" w:type="dxa"/>
            <w:tcBorders>
              <w:bottom w:val="single" w:sz="4" w:space="0" w:color="auto"/>
            </w:tcBorders>
            <w:shd w:val="clear" w:color="auto" w:fill="auto"/>
          </w:tcPr>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8" w:type="dxa"/>
            <w:shd w:val="clear" w:color="auto" w:fill="auto"/>
          </w:tcPr>
          <w:p w:rsidR="00723EC6" w:rsidRPr="008A0569" w:rsidRDefault="00723EC6" w:rsidP="00723EC6">
            <w:pPr>
              <w:ind w:right="-72"/>
              <w:jc w:val="center"/>
              <w:rPr>
                <w:rFonts w:ascii="Angsana New" w:eastAsia="Calibri" w:hAnsi="Angsana New"/>
                <w:sz w:val="26"/>
                <w:szCs w:val="26"/>
                <w:cs/>
              </w:rPr>
            </w:pPr>
          </w:p>
        </w:tc>
        <w:tc>
          <w:tcPr>
            <w:tcW w:w="1260" w:type="dxa"/>
            <w:tcBorders>
              <w:bottom w:val="single" w:sz="4" w:space="0" w:color="auto"/>
            </w:tcBorders>
            <w:shd w:val="clear" w:color="auto" w:fill="auto"/>
          </w:tcPr>
          <w:p w:rsidR="00723EC6" w:rsidRPr="008A0569" w:rsidRDefault="00723EC6" w:rsidP="00723EC6">
            <w:pPr>
              <w:ind w:right="4"/>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1,728,936</w:t>
            </w:r>
            <w:r w:rsidRPr="008A0569">
              <w:rPr>
                <w:rFonts w:ascii="Angsana New" w:eastAsia="Calibri" w:hAnsi="Angsana New"/>
                <w:sz w:val="26"/>
                <w:szCs w:val="26"/>
                <w:cs/>
              </w:rPr>
              <w:t>.</w:t>
            </w:r>
            <w:r w:rsidRPr="008A0569">
              <w:rPr>
                <w:rFonts w:ascii="Angsana New" w:eastAsia="Calibri" w:hAnsi="Angsana New"/>
                <w:sz w:val="26"/>
                <w:szCs w:val="26"/>
              </w:rPr>
              <w:t>68</w:t>
            </w:r>
            <w:r w:rsidRPr="008A0569">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b/>
                <w:bCs/>
                <w:sz w:val="26"/>
                <w:szCs w:val="26"/>
              </w:rPr>
            </w:pPr>
            <w:r w:rsidRPr="00E45B36">
              <w:rPr>
                <w:rFonts w:ascii="Angsana New" w:hAnsi="Angsana New"/>
                <w:b/>
                <w:bCs/>
                <w:sz w:val="26"/>
                <w:szCs w:val="26"/>
              </w:rPr>
              <w:t>Ending Carrying Amount</w:t>
            </w:r>
          </w:p>
        </w:tc>
        <w:tc>
          <w:tcPr>
            <w:tcW w:w="1387"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6,193,987</w:t>
            </w:r>
            <w:r w:rsidRPr="008A0569">
              <w:rPr>
                <w:rFonts w:ascii="Angsana New" w:eastAsia="Calibri" w:hAnsi="Angsana New"/>
                <w:b/>
                <w:bCs/>
                <w:sz w:val="26"/>
                <w:szCs w:val="26"/>
                <w:cs/>
              </w:rPr>
              <w:t>.</w:t>
            </w:r>
            <w:r w:rsidRPr="008A0569">
              <w:rPr>
                <w:rFonts w:ascii="Angsana New" w:eastAsia="Calibri" w:hAnsi="Angsana New"/>
                <w:b/>
                <w:bCs/>
                <w:sz w:val="26"/>
                <w:szCs w:val="26"/>
              </w:rPr>
              <w:t>80</w:t>
            </w:r>
          </w:p>
        </w:tc>
        <w:tc>
          <w:tcPr>
            <w:tcW w:w="247" w:type="dxa"/>
            <w:shd w:val="clear" w:color="auto" w:fill="auto"/>
          </w:tcPr>
          <w:p w:rsidR="00723EC6" w:rsidRPr="008A0569" w:rsidRDefault="00723EC6" w:rsidP="00723EC6">
            <w:pPr>
              <w:ind w:right="-72"/>
              <w:jc w:val="center"/>
              <w:rPr>
                <w:rFonts w:ascii="Angsana New" w:eastAsia="Calibri" w:hAnsi="Angsana New"/>
                <w:b/>
                <w:bCs/>
                <w:sz w:val="26"/>
                <w:szCs w:val="26"/>
                <w:cs/>
              </w:rPr>
            </w:pPr>
          </w:p>
        </w:tc>
        <w:tc>
          <w:tcPr>
            <w:tcW w:w="1318" w:type="dxa"/>
            <w:tcBorders>
              <w:top w:val="single" w:sz="4" w:space="0" w:color="auto"/>
              <w:bottom w:val="double" w:sz="4" w:space="0" w:color="auto"/>
            </w:tcBorders>
            <w:shd w:val="clear" w:color="auto" w:fill="auto"/>
          </w:tcPr>
          <w:p w:rsidR="00723EC6" w:rsidRPr="008A0569" w:rsidRDefault="00723EC6" w:rsidP="00723EC6">
            <w:pPr>
              <w:ind w:left="-90" w:right="-72"/>
              <w:jc w:val="center"/>
              <w:rPr>
                <w:rFonts w:ascii="Angsana New" w:eastAsia="Calibri" w:hAnsi="Angsana New"/>
                <w:b/>
                <w:bCs/>
                <w:sz w:val="26"/>
                <w:szCs w:val="26"/>
              </w:rPr>
            </w:pPr>
            <w:r w:rsidRPr="008A0569">
              <w:rPr>
                <w:rFonts w:ascii="Angsana New" w:eastAsia="Calibri" w:hAnsi="Angsana New"/>
                <w:b/>
                <w:bCs/>
                <w:sz w:val="26"/>
                <w:szCs w:val="26"/>
                <w:cs/>
              </w:rPr>
              <w:t>-</w:t>
            </w:r>
          </w:p>
        </w:tc>
        <w:tc>
          <w:tcPr>
            <w:tcW w:w="231" w:type="dxa"/>
            <w:shd w:val="clear" w:color="auto" w:fill="auto"/>
          </w:tcPr>
          <w:p w:rsidR="00723EC6" w:rsidRPr="008A0569" w:rsidRDefault="00723EC6" w:rsidP="00723EC6">
            <w:pPr>
              <w:ind w:right="-72"/>
              <w:jc w:val="center"/>
              <w:rPr>
                <w:rFonts w:ascii="Angsana New" w:eastAsia="Times New Roman" w:hAnsi="Angsana New"/>
                <w:b/>
                <w:bCs/>
                <w:sz w:val="26"/>
                <w:szCs w:val="26"/>
                <w:cs/>
              </w:rPr>
            </w:pPr>
          </w:p>
        </w:tc>
        <w:tc>
          <w:tcPr>
            <w:tcW w:w="1351"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2,280,005</w:t>
            </w:r>
            <w:r w:rsidRPr="008A0569">
              <w:rPr>
                <w:rFonts w:ascii="Angsana New" w:eastAsia="Calibri" w:hAnsi="Angsana New"/>
                <w:b/>
                <w:bCs/>
                <w:sz w:val="26"/>
                <w:szCs w:val="26"/>
                <w:cs/>
              </w:rPr>
              <w:t>.</w:t>
            </w:r>
            <w:r w:rsidRPr="008A0569">
              <w:rPr>
                <w:rFonts w:ascii="Angsana New" w:eastAsia="Calibri" w:hAnsi="Angsana New"/>
                <w:b/>
                <w:bCs/>
                <w:sz w:val="26"/>
                <w:szCs w:val="26"/>
              </w:rPr>
              <w:t>46</w:t>
            </w:r>
          </w:p>
        </w:tc>
        <w:tc>
          <w:tcPr>
            <w:tcW w:w="231" w:type="dxa"/>
            <w:shd w:val="clear" w:color="auto" w:fill="auto"/>
          </w:tcPr>
          <w:p w:rsidR="00723EC6" w:rsidRPr="008A0569" w:rsidRDefault="00723EC6" w:rsidP="00723EC6">
            <w:pPr>
              <w:ind w:right="-72"/>
              <w:jc w:val="center"/>
              <w:rPr>
                <w:rFonts w:ascii="Angsana New" w:eastAsia="Calibri" w:hAnsi="Angsana New"/>
                <w:b/>
                <w:bCs/>
                <w:sz w:val="26"/>
                <w:szCs w:val="26"/>
              </w:rPr>
            </w:pPr>
          </w:p>
        </w:tc>
        <w:tc>
          <w:tcPr>
            <w:tcW w:w="1227"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3,840,000</w:t>
            </w:r>
            <w:r w:rsidRPr="008A0569">
              <w:rPr>
                <w:rFonts w:ascii="Angsana New" w:eastAsia="Calibri" w:hAnsi="Angsana New"/>
                <w:b/>
                <w:bCs/>
                <w:sz w:val="26"/>
                <w:szCs w:val="26"/>
                <w:cs/>
              </w:rPr>
              <w:t>.</w:t>
            </w:r>
            <w:r w:rsidRPr="008A0569">
              <w:rPr>
                <w:rFonts w:ascii="Angsana New" w:eastAsia="Calibri" w:hAnsi="Angsana New"/>
                <w:b/>
                <w:bCs/>
                <w:sz w:val="26"/>
                <w:szCs w:val="26"/>
              </w:rPr>
              <w:t>00</w:t>
            </w:r>
          </w:p>
        </w:tc>
        <w:tc>
          <w:tcPr>
            <w:tcW w:w="238" w:type="dxa"/>
            <w:shd w:val="clear" w:color="auto" w:fill="auto"/>
          </w:tcPr>
          <w:p w:rsidR="00723EC6" w:rsidRPr="008A0569" w:rsidRDefault="00723EC6" w:rsidP="00723EC6">
            <w:pPr>
              <w:ind w:right="-72"/>
              <w:jc w:val="center"/>
              <w:rPr>
                <w:rFonts w:ascii="Angsana New" w:eastAsia="Calibri" w:hAnsi="Angsana New"/>
                <w:b/>
                <w:bCs/>
                <w:sz w:val="26"/>
                <w:szCs w:val="26"/>
                <w:cs/>
              </w:rPr>
            </w:pPr>
          </w:p>
        </w:tc>
        <w:tc>
          <w:tcPr>
            <w:tcW w:w="1260" w:type="dxa"/>
            <w:tcBorders>
              <w:top w:val="single" w:sz="4" w:space="0" w:color="auto"/>
              <w:bottom w:val="double" w:sz="4" w:space="0" w:color="auto"/>
            </w:tcBorders>
            <w:shd w:val="clear" w:color="auto" w:fill="auto"/>
          </w:tcPr>
          <w:p w:rsidR="00723EC6" w:rsidRPr="008A0569" w:rsidRDefault="00723EC6" w:rsidP="00723EC6">
            <w:pPr>
              <w:ind w:right="4"/>
              <w:jc w:val="right"/>
              <w:rPr>
                <w:rFonts w:ascii="Angsana New" w:eastAsia="Calibri" w:hAnsi="Angsana New"/>
                <w:b/>
                <w:bCs/>
                <w:sz w:val="26"/>
                <w:szCs w:val="26"/>
                <w:cs/>
              </w:rPr>
            </w:pPr>
            <w:r w:rsidRPr="008A0569">
              <w:rPr>
                <w:rFonts w:ascii="Angsana New" w:eastAsia="Calibri" w:hAnsi="Angsana New"/>
                <w:b/>
                <w:bCs/>
                <w:sz w:val="26"/>
                <w:szCs w:val="26"/>
              </w:rPr>
              <w:t>12,313,993</w:t>
            </w:r>
            <w:r w:rsidRPr="008A0569">
              <w:rPr>
                <w:rFonts w:ascii="Angsana New" w:eastAsia="Calibri" w:hAnsi="Angsana New"/>
                <w:b/>
                <w:bCs/>
                <w:sz w:val="26"/>
                <w:szCs w:val="26"/>
                <w:cs/>
              </w:rPr>
              <w:t>.</w:t>
            </w:r>
            <w:r w:rsidRPr="008A0569">
              <w:rPr>
                <w:rFonts w:ascii="Angsana New" w:eastAsia="Calibri" w:hAnsi="Angsana New"/>
                <w:b/>
                <w:bCs/>
                <w:sz w:val="26"/>
                <w:szCs w:val="26"/>
              </w:rPr>
              <w:t>26</w:t>
            </w:r>
          </w:p>
        </w:tc>
      </w:tr>
      <w:tr w:rsidR="00977181" w:rsidRPr="00E45B36" w:rsidTr="002D3F76">
        <w:tc>
          <w:tcPr>
            <w:tcW w:w="2482" w:type="dxa"/>
            <w:shd w:val="clear" w:color="auto" w:fill="auto"/>
          </w:tcPr>
          <w:p w:rsidR="00977181" w:rsidRPr="00E45B36" w:rsidRDefault="00977181" w:rsidP="00977181">
            <w:pPr>
              <w:ind w:left="-108"/>
              <w:jc w:val="left"/>
              <w:rPr>
                <w:rFonts w:ascii="Angsana New" w:eastAsia="Calibri" w:hAnsi="Angsana New"/>
                <w:b/>
                <w:bCs/>
                <w:sz w:val="26"/>
                <w:szCs w:val="26"/>
              </w:rPr>
            </w:pPr>
            <w:r w:rsidRPr="00E45B36">
              <w:rPr>
                <w:rFonts w:ascii="Angsana New" w:hAnsi="Angsana New"/>
                <w:b/>
                <w:bCs/>
                <w:sz w:val="26"/>
                <w:szCs w:val="26"/>
                <w:lang w:val="en-GB"/>
              </w:rPr>
              <w:t>As at 31 December 2016</w:t>
            </w:r>
          </w:p>
        </w:tc>
        <w:tc>
          <w:tcPr>
            <w:tcW w:w="1387" w:type="dxa"/>
            <w:tcBorders>
              <w:top w:val="double" w:sz="4" w:space="0" w:color="auto"/>
            </w:tcBorders>
            <w:shd w:val="clear" w:color="auto" w:fill="auto"/>
          </w:tcPr>
          <w:p w:rsidR="00977181" w:rsidRPr="008A0569" w:rsidRDefault="00977181" w:rsidP="00977181">
            <w:pPr>
              <w:ind w:right="-72"/>
              <w:jc w:val="center"/>
              <w:rPr>
                <w:rFonts w:ascii="Angsana New" w:eastAsia="Calibri" w:hAnsi="Angsana New"/>
                <w:sz w:val="26"/>
                <w:szCs w:val="26"/>
              </w:rPr>
            </w:pPr>
          </w:p>
        </w:tc>
        <w:tc>
          <w:tcPr>
            <w:tcW w:w="247" w:type="dxa"/>
            <w:shd w:val="clear" w:color="auto" w:fill="auto"/>
          </w:tcPr>
          <w:p w:rsidR="00977181" w:rsidRPr="008A0569" w:rsidRDefault="00977181" w:rsidP="00977181">
            <w:pPr>
              <w:ind w:right="-72"/>
              <w:jc w:val="center"/>
              <w:rPr>
                <w:rFonts w:ascii="Angsana New" w:eastAsia="Calibri" w:hAnsi="Angsana New"/>
                <w:sz w:val="26"/>
                <w:szCs w:val="26"/>
                <w:cs/>
              </w:rPr>
            </w:pPr>
          </w:p>
        </w:tc>
        <w:tc>
          <w:tcPr>
            <w:tcW w:w="1318" w:type="dxa"/>
            <w:tcBorders>
              <w:top w:val="double" w:sz="4" w:space="0" w:color="auto"/>
            </w:tcBorders>
            <w:shd w:val="clear" w:color="auto" w:fill="auto"/>
          </w:tcPr>
          <w:p w:rsidR="00977181" w:rsidRPr="008A0569" w:rsidRDefault="00977181" w:rsidP="00977181">
            <w:pPr>
              <w:jc w:val="right"/>
              <w:rPr>
                <w:rFonts w:ascii="Angsana New" w:eastAsia="Calibri" w:hAnsi="Angsana New"/>
                <w:sz w:val="26"/>
                <w:szCs w:val="26"/>
              </w:rPr>
            </w:pPr>
          </w:p>
        </w:tc>
        <w:tc>
          <w:tcPr>
            <w:tcW w:w="231" w:type="dxa"/>
            <w:shd w:val="clear" w:color="auto" w:fill="auto"/>
          </w:tcPr>
          <w:p w:rsidR="00977181" w:rsidRPr="008A0569" w:rsidRDefault="00977181" w:rsidP="00977181">
            <w:pPr>
              <w:ind w:right="-72"/>
              <w:jc w:val="center"/>
              <w:rPr>
                <w:rFonts w:ascii="Angsana New" w:eastAsia="Times New Roman" w:hAnsi="Angsana New"/>
                <w:sz w:val="26"/>
                <w:szCs w:val="26"/>
                <w:cs/>
              </w:rPr>
            </w:pPr>
          </w:p>
        </w:tc>
        <w:tc>
          <w:tcPr>
            <w:tcW w:w="1351" w:type="dxa"/>
            <w:tcBorders>
              <w:top w:val="double" w:sz="4" w:space="0" w:color="auto"/>
            </w:tcBorders>
            <w:shd w:val="clear" w:color="auto" w:fill="auto"/>
          </w:tcPr>
          <w:p w:rsidR="00977181" w:rsidRPr="008A0569" w:rsidRDefault="00977181" w:rsidP="00977181">
            <w:pPr>
              <w:jc w:val="right"/>
              <w:rPr>
                <w:rFonts w:ascii="Angsana New" w:eastAsia="Calibri" w:hAnsi="Angsana New"/>
                <w:sz w:val="26"/>
                <w:szCs w:val="26"/>
              </w:rPr>
            </w:pPr>
          </w:p>
        </w:tc>
        <w:tc>
          <w:tcPr>
            <w:tcW w:w="231" w:type="dxa"/>
            <w:shd w:val="clear" w:color="auto" w:fill="auto"/>
          </w:tcPr>
          <w:p w:rsidR="00977181" w:rsidRPr="008A0569" w:rsidRDefault="00977181" w:rsidP="00977181">
            <w:pPr>
              <w:ind w:right="-72"/>
              <w:jc w:val="center"/>
              <w:rPr>
                <w:rFonts w:ascii="Angsana New" w:eastAsia="Calibri" w:hAnsi="Angsana New"/>
                <w:sz w:val="26"/>
                <w:szCs w:val="26"/>
              </w:rPr>
            </w:pPr>
          </w:p>
        </w:tc>
        <w:tc>
          <w:tcPr>
            <w:tcW w:w="1227" w:type="dxa"/>
            <w:tcBorders>
              <w:top w:val="double" w:sz="4" w:space="0" w:color="auto"/>
            </w:tcBorders>
            <w:shd w:val="clear" w:color="auto" w:fill="auto"/>
          </w:tcPr>
          <w:p w:rsidR="00977181" w:rsidRPr="008A0569" w:rsidRDefault="00977181" w:rsidP="00977181">
            <w:pPr>
              <w:rPr>
                <w:rFonts w:ascii="Angsana New" w:eastAsia="Calibri" w:hAnsi="Angsana New"/>
                <w:sz w:val="26"/>
                <w:szCs w:val="26"/>
              </w:rPr>
            </w:pPr>
          </w:p>
        </w:tc>
        <w:tc>
          <w:tcPr>
            <w:tcW w:w="238" w:type="dxa"/>
            <w:shd w:val="clear" w:color="auto" w:fill="auto"/>
          </w:tcPr>
          <w:p w:rsidR="00977181" w:rsidRPr="008A0569" w:rsidRDefault="00977181" w:rsidP="00977181">
            <w:pPr>
              <w:ind w:right="-72"/>
              <w:jc w:val="center"/>
              <w:rPr>
                <w:rFonts w:ascii="Angsana New" w:eastAsia="Calibri" w:hAnsi="Angsana New"/>
                <w:sz w:val="26"/>
                <w:szCs w:val="26"/>
                <w:cs/>
              </w:rPr>
            </w:pPr>
          </w:p>
        </w:tc>
        <w:tc>
          <w:tcPr>
            <w:tcW w:w="1260" w:type="dxa"/>
            <w:tcBorders>
              <w:top w:val="double" w:sz="4" w:space="0" w:color="auto"/>
            </w:tcBorders>
            <w:shd w:val="clear" w:color="auto" w:fill="auto"/>
          </w:tcPr>
          <w:p w:rsidR="00977181" w:rsidRPr="008A0569" w:rsidRDefault="00977181" w:rsidP="00977181">
            <w:pPr>
              <w:ind w:right="4"/>
              <w:jc w:val="right"/>
              <w:rPr>
                <w:rFonts w:ascii="Angsana New" w:eastAsia="Calibri" w:hAnsi="Angsana New"/>
                <w:sz w:val="26"/>
                <w:szCs w:val="26"/>
              </w:rPr>
            </w:pP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sz w:val="26"/>
                <w:szCs w:val="26"/>
              </w:rPr>
            </w:pPr>
            <w:r w:rsidRPr="00E45B36">
              <w:rPr>
                <w:rFonts w:ascii="Angsana New" w:hAnsi="Angsana New"/>
                <w:sz w:val="26"/>
                <w:szCs w:val="26"/>
              </w:rPr>
              <w:t>Cost</w:t>
            </w:r>
          </w:p>
        </w:tc>
        <w:tc>
          <w:tcPr>
            <w:tcW w:w="1387" w:type="dxa"/>
            <w:shd w:val="clear" w:color="auto" w:fill="auto"/>
          </w:tcPr>
          <w:p w:rsidR="00723EC6" w:rsidRPr="008A0569" w:rsidRDefault="00723EC6" w:rsidP="00723EC6">
            <w:pPr>
              <w:jc w:val="right"/>
              <w:rPr>
                <w:rFonts w:ascii="Angsana New" w:eastAsia="Calibri" w:hAnsi="Angsana New"/>
                <w:sz w:val="26"/>
                <w:szCs w:val="26"/>
              </w:rPr>
            </w:pPr>
            <w:r>
              <w:rPr>
                <w:rFonts w:ascii="Angsana New" w:eastAsia="Calibri" w:hAnsi="Angsana New" w:hint="cs"/>
                <w:sz w:val="26"/>
                <w:szCs w:val="26"/>
                <w:cs/>
              </w:rPr>
              <w:t>9</w:t>
            </w:r>
            <w:r w:rsidRPr="008A0569">
              <w:rPr>
                <w:rFonts w:ascii="Angsana New" w:eastAsia="Calibri" w:hAnsi="Angsana New"/>
                <w:sz w:val="26"/>
                <w:szCs w:val="26"/>
              </w:rPr>
              <w:t>,</w:t>
            </w:r>
            <w:r>
              <w:rPr>
                <w:rFonts w:ascii="Angsana New" w:eastAsia="Calibri" w:hAnsi="Angsana New" w:hint="cs"/>
                <w:sz w:val="26"/>
                <w:szCs w:val="26"/>
                <w:cs/>
              </w:rPr>
              <w:t>380</w:t>
            </w:r>
            <w:r w:rsidRPr="008A0569">
              <w:rPr>
                <w:rFonts w:ascii="Angsana New" w:eastAsia="Calibri" w:hAnsi="Angsana New"/>
                <w:sz w:val="26"/>
                <w:szCs w:val="26"/>
              </w:rPr>
              <w:t>,</w:t>
            </w:r>
            <w:r>
              <w:rPr>
                <w:rFonts w:ascii="Angsana New" w:eastAsia="Calibri" w:hAnsi="Angsana New" w:hint="cs"/>
                <w:sz w:val="26"/>
                <w:szCs w:val="26"/>
                <w:cs/>
              </w:rPr>
              <w:t>320.00</w:t>
            </w:r>
          </w:p>
        </w:tc>
        <w:tc>
          <w:tcPr>
            <w:tcW w:w="247" w:type="dxa"/>
            <w:shd w:val="clear" w:color="auto" w:fill="auto"/>
          </w:tcPr>
          <w:p w:rsidR="00723EC6" w:rsidRPr="008A0569" w:rsidRDefault="00723EC6" w:rsidP="00723EC6">
            <w:pPr>
              <w:ind w:right="-72"/>
              <w:jc w:val="right"/>
              <w:rPr>
                <w:rFonts w:ascii="Angsana New" w:eastAsia="Calibri" w:hAnsi="Angsana New"/>
                <w:sz w:val="26"/>
                <w:szCs w:val="26"/>
                <w:cs/>
              </w:rPr>
            </w:pPr>
          </w:p>
        </w:tc>
        <w:tc>
          <w:tcPr>
            <w:tcW w:w="1318" w:type="dxa"/>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rPr>
              <w:t>39,922,000</w:t>
            </w:r>
            <w:r w:rsidRPr="008A0569">
              <w:rPr>
                <w:rFonts w:ascii="Angsana New" w:eastAsia="Calibri" w:hAnsi="Angsana New"/>
                <w:sz w:val="26"/>
                <w:szCs w:val="26"/>
                <w:cs/>
              </w:rPr>
              <w:t>.</w:t>
            </w:r>
            <w:r w:rsidRPr="008A0569">
              <w:rPr>
                <w:rFonts w:ascii="Angsana New" w:eastAsia="Calibri" w:hAnsi="Angsana New"/>
                <w:sz w:val="26"/>
                <w:szCs w:val="26"/>
              </w:rPr>
              <w:t>00</w:t>
            </w:r>
          </w:p>
        </w:tc>
        <w:tc>
          <w:tcPr>
            <w:tcW w:w="231" w:type="dxa"/>
            <w:shd w:val="clear" w:color="auto" w:fill="auto"/>
          </w:tcPr>
          <w:p w:rsidR="00723EC6" w:rsidRPr="008A0569" w:rsidRDefault="00723EC6" w:rsidP="00723EC6">
            <w:pPr>
              <w:ind w:right="-72"/>
              <w:jc w:val="right"/>
              <w:rPr>
                <w:rFonts w:ascii="Angsana New" w:eastAsia="Times New Roman" w:hAnsi="Angsana New"/>
                <w:sz w:val="26"/>
                <w:szCs w:val="26"/>
                <w:cs/>
              </w:rPr>
            </w:pPr>
          </w:p>
        </w:tc>
        <w:tc>
          <w:tcPr>
            <w:tcW w:w="1351" w:type="dxa"/>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rPr>
              <w:t>47,657,414</w:t>
            </w:r>
            <w:r w:rsidRPr="008A0569">
              <w:rPr>
                <w:rFonts w:ascii="Angsana New" w:eastAsia="Calibri" w:hAnsi="Angsana New"/>
                <w:sz w:val="26"/>
                <w:szCs w:val="26"/>
                <w:cs/>
              </w:rPr>
              <w:t>.</w:t>
            </w:r>
            <w:r w:rsidRPr="008A0569">
              <w:rPr>
                <w:rFonts w:ascii="Angsana New" w:eastAsia="Calibri" w:hAnsi="Angsana New"/>
                <w:sz w:val="26"/>
                <w:szCs w:val="26"/>
              </w:rPr>
              <w:t>00</w:t>
            </w:r>
          </w:p>
        </w:tc>
        <w:tc>
          <w:tcPr>
            <w:tcW w:w="231" w:type="dxa"/>
            <w:shd w:val="clear" w:color="auto" w:fill="auto"/>
          </w:tcPr>
          <w:p w:rsidR="00723EC6" w:rsidRPr="008A0569" w:rsidRDefault="00723EC6" w:rsidP="00723EC6">
            <w:pPr>
              <w:ind w:right="-72"/>
              <w:jc w:val="right"/>
              <w:rPr>
                <w:rFonts w:ascii="Angsana New" w:eastAsia="Calibri" w:hAnsi="Angsana New"/>
                <w:sz w:val="26"/>
                <w:szCs w:val="26"/>
              </w:rPr>
            </w:pPr>
          </w:p>
        </w:tc>
        <w:tc>
          <w:tcPr>
            <w:tcW w:w="1227" w:type="dxa"/>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rPr>
              <w:t>3,840,000</w:t>
            </w:r>
            <w:r w:rsidRPr="008A0569">
              <w:rPr>
                <w:rFonts w:ascii="Angsana New" w:eastAsia="Calibri" w:hAnsi="Angsana New"/>
                <w:sz w:val="26"/>
                <w:szCs w:val="26"/>
                <w:cs/>
              </w:rPr>
              <w:t>.</w:t>
            </w:r>
            <w:r w:rsidRPr="008A0569">
              <w:rPr>
                <w:rFonts w:ascii="Angsana New" w:eastAsia="Calibri" w:hAnsi="Angsana New"/>
                <w:sz w:val="26"/>
                <w:szCs w:val="26"/>
              </w:rPr>
              <w:t>00</w:t>
            </w:r>
          </w:p>
        </w:tc>
        <w:tc>
          <w:tcPr>
            <w:tcW w:w="238" w:type="dxa"/>
            <w:shd w:val="clear" w:color="auto" w:fill="auto"/>
          </w:tcPr>
          <w:p w:rsidR="00723EC6" w:rsidRPr="008A0569" w:rsidRDefault="00723EC6" w:rsidP="00723EC6">
            <w:pPr>
              <w:ind w:right="-72"/>
              <w:jc w:val="right"/>
              <w:rPr>
                <w:rFonts w:ascii="Angsana New" w:eastAsia="Calibri" w:hAnsi="Angsana New"/>
                <w:sz w:val="26"/>
                <w:szCs w:val="26"/>
                <w:cs/>
              </w:rPr>
            </w:pPr>
          </w:p>
        </w:tc>
        <w:tc>
          <w:tcPr>
            <w:tcW w:w="1260" w:type="dxa"/>
            <w:shd w:val="clear" w:color="auto" w:fill="auto"/>
          </w:tcPr>
          <w:p w:rsidR="00723EC6" w:rsidRPr="008A0569" w:rsidRDefault="00723EC6" w:rsidP="00723EC6">
            <w:pPr>
              <w:ind w:right="4"/>
              <w:jc w:val="right"/>
              <w:rPr>
                <w:rFonts w:ascii="Angsana New" w:eastAsia="Calibri" w:hAnsi="Angsana New"/>
                <w:sz w:val="26"/>
                <w:szCs w:val="26"/>
              </w:rPr>
            </w:pPr>
            <w:r w:rsidRPr="008A0569">
              <w:rPr>
                <w:rFonts w:ascii="Angsana New" w:eastAsia="Calibri" w:hAnsi="Angsana New"/>
                <w:sz w:val="26"/>
                <w:szCs w:val="26"/>
              </w:rPr>
              <w:t>10</w:t>
            </w:r>
            <w:r>
              <w:rPr>
                <w:rFonts w:ascii="Angsana New" w:eastAsia="Calibri" w:hAnsi="Angsana New" w:hint="cs"/>
                <w:sz w:val="26"/>
                <w:szCs w:val="26"/>
                <w:cs/>
              </w:rPr>
              <w:t>0</w:t>
            </w:r>
            <w:r w:rsidRPr="008A0569">
              <w:rPr>
                <w:rFonts w:ascii="Angsana New" w:eastAsia="Calibri" w:hAnsi="Angsana New"/>
                <w:sz w:val="26"/>
                <w:szCs w:val="26"/>
              </w:rPr>
              <w:t>,</w:t>
            </w:r>
            <w:r>
              <w:rPr>
                <w:rFonts w:ascii="Angsana New" w:eastAsia="Calibri" w:hAnsi="Angsana New" w:hint="cs"/>
                <w:sz w:val="26"/>
                <w:szCs w:val="26"/>
                <w:cs/>
              </w:rPr>
              <w:t>799</w:t>
            </w:r>
            <w:r w:rsidRPr="008A0569">
              <w:rPr>
                <w:rFonts w:ascii="Angsana New" w:eastAsia="Calibri" w:hAnsi="Angsana New"/>
                <w:sz w:val="26"/>
                <w:szCs w:val="26"/>
              </w:rPr>
              <w:t>,</w:t>
            </w:r>
            <w:r>
              <w:rPr>
                <w:rFonts w:ascii="Angsana New" w:eastAsia="Calibri" w:hAnsi="Angsana New" w:hint="cs"/>
                <w:sz w:val="26"/>
                <w:szCs w:val="26"/>
                <w:cs/>
              </w:rPr>
              <w:t>734</w:t>
            </w:r>
            <w:r w:rsidRPr="008A0569">
              <w:rPr>
                <w:rFonts w:ascii="Angsana New" w:eastAsia="Calibri" w:hAnsi="Angsana New"/>
                <w:sz w:val="26"/>
                <w:szCs w:val="26"/>
                <w:cs/>
              </w:rPr>
              <w:t>.</w:t>
            </w:r>
            <w:r w:rsidRPr="008A0569">
              <w:rPr>
                <w:rFonts w:ascii="Angsana New" w:eastAsia="Calibri" w:hAnsi="Angsana New"/>
                <w:sz w:val="26"/>
                <w:szCs w:val="26"/>
              </w:rPr>
              <w:t>00</w:t>
            </w:r>
          </w:p>
        </w:tc>
      </w:tr>
      <w:tr w:rsidR="00723EC6" w:rsidRPr="00E45B36" w:rsidTr="002D3F76">
        <w:tc>
          <w:tcPr>
            <w:tcW w:w="2482" w:type="dxa"/>
            <w:shd w:val="clear" w:color="auto" w:fill="auto"/>
          </w:tcPr>
          <w:p w:rsidR="00723EC6" w:rsidRDefault="00723EC6" w:rsidP="00723EC6">
            <w:pPr>
              <w:ind w:left="-108"/>
              <w:jc w:val="left"/>
              <w:rPr>
                <w:rFonts w:ascii="Angsana New" w:hAnsi="Angsana New"/>
                <w:sz w:val="26"/>
                <w:szCs w:val="26"/>
              </w:rPr>
            </w:pPr>
            <w:r w:rsidRPr="00E45B36">
              <w:rPr>
                <w:rFonts w:ascii="Angsana New" w:hAnsi="Angsana New"/>
                <w:sz w:val="26"/>
                <w:szCs w:val="26"/>
                <w:u w:val="single"/>
              </w:rPr>
              <w:t>Less</w:t>
            </w:r>
            <w:r>
              <w:rPr>
                <w:rFonts w:ascii="Angsana New" w:hAnsi="Angsana New"/>
                <w:sz w:val="26"/>
                <w:szCs w:val="26"/>
              </w:rPr>
              <w:t>Accumulatedimpairment</w:t>
            </w:r>
          </w:p>
          <w:p w:rsidR="00723EC6" w:rsidRPr="00E45B36" w:rsidRDefault="00723EC6" w:rsidP="00723EC6">
            <w:pPr>
              <w:ind w:left="-108" w:firstLine="355"/>
              <w:jc w:val="left"/>
              <w:rPr>
                <w:rFonts w:ascii="Angsana New" w:eastAsia="Calibri" w:hAnsi="Angsana New"/>
                <w:sz w:val="26"/>
                <w:szCs w:val="26"/>
                <w:cs/>
              </w:rPr>
            </w:pPr>
            <w:r w:rsidRPr="00E45B36">
              <w:rPr>
                <w:rFonts w:ascii="Angsana New" w:hAnsi="Angsana New"/>
                <w:sz w:val="26"/>
                <w:szCs w:val="26"/>
              </w:rPr>
              <w:t>of asset</w:t>
            </w:r>
          </w:p>
        </w:tc>
        <w:tc>
          <w:tcPr>
            <w:tcW w:w="1387" w:type="dxa"/>
            <w:shd w:val="clear" w:color="auto" w:fill="auto"/>
          </w:tcPr>
          <w:p w:rsidR="00723EC6" w:rsidRDefault="00723EC6" w:rsidP="00723EC6">
            <w:pPr>
              <w:ind w:right="-72"/>
              <w:jc w:val="center"/>
              <w:rPr>
                <w:rFonts w:ascii="Angsana New" w:eastAsia="Calibri" w:hAnsi="Angsana New"/>
                <w:sz w:val="26"/>
                <w:szCs w:val="26"/>
              </w:rPr>
            </w:pPr>
          </w:p>
          <w:p w:rsidR="00723EC6" w:rsidRPr="00C965E0" w:rsidRDefault="00723EC6" w:rsidP="00723EC6">
            <w:pPr>
              <w:ind w:right="-72"/>
              <w:jc w:val="center"/>
              <w:rPr>
                <w:rFonts w:ascii="Angsana New" w:eastAsia="Calibri" w:hAnsi="Angsana New"/>
                <w:sz w:val="26"/>
                <w:szCs w:val="26"/>
              </w:rPr>
            </w:pPr>
            <w:r w:rsidRPr="00C965E0">
              <w:rPr>
                <w:rFonts w:ascii="Angsana New" w:eastAsia="Calibri" w:hAnsi="Angsana New"/>
                <w:sz w:val="26"/>
                <w:szCs w:val="26"/>
                <w:cs/>
              </w:rPr>
              <w:t>-</w:t>
            </w:r>
          </w:p>
        </w:tc>
        <w:tc>
          <w:tcPr>
            <w:tcW w:w="247" w:type="dxa"/>
            <w:shd w:val="clear" w:color="auto" w:fill="auto"/>
          </w:tcPr>
          <w:p w:rsidR="00723EC6" w:rsidRPr="008A0569" w:rsidRDefault="00723EC6" w:rsidP="00723EC6">
            <w:pPr>
              <w:ind w:right="-72"/>
              <w:jc w:val="right"/>
              <w:rPr>
                <w:rFonts w:ascii="Angsana New" w:eastAsia="Calibri" w:hAnsi="Angsana New"/>
                <w:sz w:val="26"/>
                <w:szCs w:val="26"/>
                <w:cs/>
              </w:rPr>
            </w:pPr>
          </w:p>
        </w:tc>
        <w:tc>
          <w:tcPr>
            <w:tcW w:w="1318"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8A0569" w:rsidRDefault="00723EC6" w:rsidP="00723EC6">
            <w:pPr>
              <w:ind w:left="-90" w:right="-72"/>
              <w:jc w:val="center"/>
              <w:rPr>
                <w:rFonts w:ascii="Angsana New" w:eastAsia="Calibri" w:hAnsi="Angsana New"/>
                <w:sz w:val="26"/>
                <w:szCs w:val="26"/>
              </w:rPr>
            </w:pPr>
            <w:r>
              <w:rPr>
                <w:rFonts w:ascii="Angsana New" w:eastAsia="Calibri" w:hAnsi="Angsana New" w:hint="cs"/>
                <w:sz w:val="26"/>
                <w:szCs w:val="26"/>
                <w:cs/>
              </w:rPr>
              <w:t>-</w:t>
            </w:r>
          </w:p>
        </w:tc>
        <w:tc>
          <w:tcPr>
            <w:tcW w:w="231" w:type="dxa"/>
            <w:shd w:val="clear" w:color="auto" w:fill="auto"/>
          </w:tcPr>
          <w:p w:rsidR="00723EC6" w:rsidRPr="008A0569" w:rsidRDefault="00723EC6" w:rsidP="00723EC6">
            <w:pPr>
              <w:ind w:right="-72"/>
              <w:jc w:val="right"/>
              <w:rPr>
                <w:rFonts w:ascii="Angsana New" w:eastAsia="Times New Roman" w:hAnsi="Angsana New"/>
                <w:sz w:val="26"/>
                <w:szCs w:val="26"/>
                <w:cs/>
              </w:rPr>
            </w:pPr>
          </w:p>
        </w:tc>
        <w:tc>
          <w:tcPr>
            <w:tcW w:w="1351" w:type="dxa"/>
            <w:shd w:val="clear" w:color="auto" w:fill="auto"/>
          </w:tcPr>
          <w:p w:rsidR="00723EC6" w:rsidRDefault="00723EC6" w:rsidP="00723EC6">
            <w:pPr>
              <w:jc w:val="right"/>
              <w:rPr>
                <w:rFonts w:ascii="Angsana New" w:eastAsia="Calibri" w:hAnsi="Angsana New"/>
                <w:sz w:val="26"/>
                <w:szCs w:val="26"/>
              </w:rPr>
            </w:pPr>
          </w:p>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1</w:t>
            </w:r>
            <w:r>
              <w:rPr>
                <w:rFonts w:ascii="Angsana New" w:eastAsia="Calibri" w:hAnsi="Angsana New" w:hint="cs"/>
                <w:sz w:val="26"/>
                <w:szCs w:val="26"/>
                <w:cs/>
              </w:rPr>
              <w:t>6</w:t>
            </w:r>
            <w:r w:rsidRPr="008A0569">
              <w:rPr>
                <w:rFonts w:ascii="Angsana New" w:eastAsia="Calibri" w:hAnsi="Angsana New"/>
                <w:sz w:val="26"/>
                <w:szCs w:val="26"/>
              </w:rPr>
              <w:t>,</w:t>
            </w:r>
            <w:r>
              <w:rPr>
                <w:rFonts w:ascii="Angsana New" w:eastAsia="Calibri" w:hAnsi="Angsana New" w:hint="cs"/>
                <w:sz w:val="26"/>
                <w:szCs w:val="26"/>
                <w:cs/>
              </w:rPr>
              <w:t>384</w:t>
            </w:r>
            <w:r w:rsidRPr="008A0569">
              <w:rPr>
                <w:rFonts w:ascii="Angsana New" w:eastAsia="Calibri" w:hAnsi="Angsana New"/>
                <w:sz w:val="26"/>
                <w:szCs w:val="26"/>
              </w:rPr>
              <w:t>,</w:t>
            </w:r>
            <w:r>
              <w:rPr>
                <w:rFonts w:ascii="Angsana New" w:eastAsia="Calibri" w:hAnsi="Angsana New" w:hint="cs"/>
                <w:sz w:val="26"/>
                <w:szCs w:val="26"/>
                <w:cs/>
              </w:rPr>
              <w:t>556.00</w:t>
            </w: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right"/>
              <w:rPr>
                <w:rFonts w:ascii="Angsana New" w:eastAsia="Calibri" w:hAnsi="Angsana New"/>
                <w:sz w:val="26"/>
                <w:szCs w:val="26"/>
              </w:rPr>
            </w:pPr>
          </w:p>
        </w:tc>
        <w:tc>
          <w:tcPr>
            <w:tcW w:w="1227" w:type="dxa"/>
            <w:shd w:val="clear" w:color="auto" w:fill="auto"/>
          </w:tcPr>
          <w:p w:rsidR="00723EC6" w:rsidRDefault="00723EC6" w:rsidP="00723EC6">
            <w:pPr>
              <w:ind w:left="-90" w:right="-72"/>
              <w:jc w:val="center"/>
              <w:rPr>
                <w:rFonts w:ascii="Angsana New" w:eastAsia="Calibri" w:hAnsi="Angsana New"/>
                <w:sz w:val="26"/>
                <w:szCs w:val="26"/>
              </w:rPr>
            </w:pPr>
          </w:p>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8" w:type="dxa"/>
            <w:shd w:val="clear" w:color="auto" w:fill="auto"/>
          </w:tcPr>
          <w:p w:rsidR="00723EC6" w:rsidRPr="008A0569" w:rsidRDefault="00723EC6" w:rsidP="00723EC6">
            <w:pPr>
              <w:ind w:right="-72"/>
              <w:jc w:val="right"/>
              <w:rPr>
                <w:rFonts w:ascii="Angsana New" w:eastAsia="Calibri" w:hAnsi="Angsana New"/>
                <w:sz w:val="26"/>
                <w:szCs w:val="26"/>
                <w:cs/>
              </w:rPr>
            </w:pPr>
          </w:p>
        </w:tc>
        <w:tc>
          <w:tcPr>
            <w:tcW w:w="1260" w:type="dxa"/>
            <w:shd w:val="clear" w:color="auto" w:fill="auto"/>
          </w:tcPr>
          <w:p w:rsidR="00723EC6" w:rsidRDefault="00723EC6" w:rsidP="00723EC6">
            <w:pPr>
              <w:ind w:right="4"/>
              <w:jc w:val="right"/>
              <w:rPr>
                <w:rFonts w:ascii="Angsana New" w:eastAsia="Calibri" w:hAnsi="Angsana New"/>
                <w:sz w:val="26"/>
                <w:szCs w:val="26"/>
              </w:rPr>
            </w:pPr>
          </w:p>
          <w:p w:rsidR="00723EC6" w:rsidRPr="008A0569" w:rsidRDefault="00723EC6" w:rsidP="00723EC6">
            <w:pPr>
              <w:ind w:right="4"/>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16,384,556</w:t>
            </w:r>
            <w:r w:rsidRPr="008A0569">
              <w:rPr>
                <w:rFonts w:ascii="Angsana New" w:eastAsia="Calibri" w:hAnsi="Angsana New"/>
                <w:sz w:val="26"/>
                <w:szCs w:val="26"/>
                <w:cs/>
              </w:rPr>
              <w:t>.</w:t>
            </w:r>
            <w:r w:rsidRPr="008A0569">
              <w:rPr>
                <w:rFonts w:ascii="Angsana New" w:eastAsia="Calibri" w:hAnsi="Angsana New"/>
                <w:sz w:val="26"/>
                <w:szCs w:val="26"/>
              </w:rPr>
              <w:t>00</w:t>
            </w:r>
            <w:r w:rsidRPr="008A0569">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252"/>
              <w:jc w:val="left"/>
              <w:rPr>
                <w:rFonts w:ascii="Angsana New" w:eastAsia="Calibri" w:hAnsi="Angsana New"/>
                <w:sz w:val="26"/>
                <w:szCs w:val="26"/>
                <w:cs/>
              </w:rPr>
            </w:pPr>
            <w:r w:rsidRPr="00E45B36">
              <w:rPr>
                <w:rFonts w:ascii="Angsana New" w:hAnsi="Angsana New"/>
                <w:sz w:val="26"/>
                <w:szCs w:val="26"/>
                <w:lang w:val="en-GB"/>
              </w:rPr>
              <w:t>Accumulated amortisation</w:t>
            </w:r>
          </w:p>
        </w:tc>
        <w:tc>
          <w:tcPr>
            <w:tcW w:w="1387" w:type="dxa"/>
            <w:tcBorders>
              <w:bottom w:val="single" w:sz="4" w:space="0" w:color="auto"/>
            </w:tcBorders>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3,186,332</w:t>
            </w:r>
            <w:r w:rsidRPr="008A0569">
              <w:rPr>
                <w:rFonts w:ascii="Angsana New" w:eastAsia="Calibri" w:hAnsi="Angsana New"/>
                <w:sz w:val="26"/>
                <w:szCs w:val="26"/>
                <w:cs/>
              </w:rPr>
              <w:t>.</w:t>
            </w:r>
            <w:r w:rsidRPr="008A0569">
              <w:rPr>
                <w:rFonts w:ascii="Angsana New" w:eastAsia="Calibri" w:hAnsi="Angsana New"/>
                <w:sz w:val="26"/>
                <w:szCs w:val="26"/>
              </w:rPr>
              <w:t>20</w:t>
            </w:r>
            <w:r w:rsidRPr="008A0569">
              <w:rPr>
                <w:rFonts w:ascii="Angsana New" w:eastAsia="Calibri" w:hAnsi="Angsana New"/>
                <w:sz w:val="26"/>
                <w:szCs w:val="26"/>
                <w:cs/>
              </w:rPr>
              <w:t>)</w:t>
            </w:r>
          </w:p>
        </w:tc>
        <w:tc>
          <w:tcPr>
            <w:tcW w:w="247" w:type="dxa"/>
            <w:shd w:val="clear" w:color="auto" w:fill="auto"/>
          </w:tcPr>
          <w:p w:rsidR="00723EC6" w:rsidRPr="008A0569" w:rsidRDefault="00723EC6" w:rsidP="00723EC6">
            <w:pPr>
              <w:ind w:right="-72"/>
              <w:jc w:val="right"/>
              <w:rPr>
                <w:rFonts w:ascii="Angsana New" w:eastAsia="Calibri" w:hAnsi="Angsana New"/>
                <w:sz w:val="26"/>
                <w:szCs w:val="26"/>
              </w:rPr>
            </w:pPr>
          </w:p>
        </w:tc>
        <w:tc>
          <w:tcPr>
            <w:tcW w:w="1318" w:type="dxa"/>
            <w:tcBorders>
              <w:bottom w:val="single" w:sz="4" w:space="0" w:color="auto"/>
            </w:tcBorders>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39,922,000</w:t>
            </w:r>
            <w:r w:rsidRPr="008A0569">
              <w:rPr>
                <w:rFonts w:ascii="Angsana New" w:eastAsia="Calibri" w:hAnsi="Angsana New"/>
                <w:sz w:val="26"/>
                <w:szCs w:val="26"/>
                <w:cs/>
              </w:rPr>
              <w:t>.</w:t>
            </w:r>
            <w:r w:rsidRPr="008A0569">
              <w:rPr>
                <w:rFonts w:ascii="Angsana New" w:eastAsia="Calibri" w:hAnsi="Angsana New"/>
                <w:sz w:val="26"/>
                <w:szCs w:val="26"/>
              </w:rPr>
              <w:t>00</w:t>
            </w: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right"/>
              <w:rPr>
                <w:rFonts w:ascii="Angsana New" w:eastAsia="Times New Roman" w:hAnsi="Angsana New"/>
                <w:sz w:val="26"/>
                <w:szCs w:val="26"/>
                <w:cs/>
              </w:rPr>
            </w:pPr>
          </w:p>
        </w:tc>
        <w:tc>
          <w:tcPr>
            <w:tcW w:w="1351" w:type="dxa"/>
            <w:tcBorders>
              <w:bottom w:val="single" w:sz="4" w:space="0" w:color="auto"/>
            </w:tcBorders>
            <w:shd w:val="clear" w:color="auto" w:fill="auto"/>
          </w:tcPr>
          <w:p w:rsidR="00723EC6" w:rsidRPr="008A0569" w:rsidRDefault="00723EC6" w:rsidP="00723EC6">
            <w:pPr>
              <w:jc w:val="right"/>
              <w:rPr>
                <w:rFonts w:ascii="Angsana New" w:eastAsia="Calibri" w:hAnsi="Angsana New"/>
                <w:sz w:val="26"/>
                <w:szCs w:val="26"/>
              </w:rPr>
            </w:pPr>
            <w:r w:rsidRPr="008A0569">
              <w:rPr>
                <w:rFonts w:ascii="Angsana New" w:eastAsia="Calibri" w:hAnsi="Angsana New"/>
                <w:sz w:val="26"/>
                <w:szCs w:val="26"/>
                <w:cs/>
              </w:rPr>
              <w:t>(</w:t>
            </w:r>
            <w:r>
              <w:rPr>
                <w:rFonts w:ascii="Angsana New" w:eastAsia="Calibri" w:hAnsi="Angsana New"/>
                <w:sz w:val="26"/>
                <w:szCs w:val="26"/>
              </w:rPr>
              <w:t>28,</w:t>
            </w:r>
            <w:r>
              <w:rPr>
                <w:rFonts w:ascii="Angsana New" w:eastAsia="Calibri" w:hAnsi="Angsana New" w:hint="cs"/>
                <w:sz w:val="26"/>
                <w:szCs w:val="26"/>
                <w:cs/>
              </w:rPr>
              <w:t>992</w:t>
            </w:r>
            <w:r w:rsidRPr="008A0569">
              <w:rPr>
                <w:rFonts w:ascii="Angsana New" w:eastAsia="Calibri" w:hAnsi="Angsana New"/>
                <w:sz w:val="26"/>
                <w:szCs w:val="26"/>
              </w:rPr>
              <w:t>,</w:t>
            </w:r>
            <w:r>
              <w:rPr>
                <w:rFonts w:ascii="Angsana New" w:eastAsia="Calibri" w:hAnsi="Angsana New" w:hint="cs"/>
                <w:sz w:val="26"/>
                <w:szCs w:val="26"/>
                <w:cs/>
              </w:rPr>
              <w:t>852.54</w:t>
            </w:r>
            <w:r w:rsidRPr="008A0569">
              <w:rPr>
                <w:rFonts w:ascii="Angsana New" w:eastAsia="Calibri" w:hAnsi="Angsana New"/>
                <w:sz w:val="26"/>
                <w:szCs w:val="26"/>
                <w:cs/>
              </w:rPr>
              <w:t>)</w:t>
            </w:r>
          </w:p>
        </w:tc>
        <w:tc>
          <w:tcPr>
            <w:tcW w:w="231" w:type="dxa"/>
            <w:shd w:val="clear" w:color="auto" w:fill="auto"/>
          </w:tcPr>
          <w:p w:rsidR="00723EC6" w:rsidRPr="008A0569" w:rsidRDefault="00723EC6" w:rsidP="00723EC6">
            <w:pPr>
              <w:ind w:right="-72"/>
              <w:jc w:val="right"/>
              <w:rPr>
                <w:rFonts w:ascii="Angsana New" w:eastAsia="Calibri" w:hAnsi="Angsana New"/>
                <w:sz w:val="26"/>
                <w:szCs w:val="26"/>
              </w:rPr>
            </w:pPr>
          </w:p>
        </w:tc>
        <w:tc>
          <w:tcPr>
            <w:tcW w:w="1227" w:type="dxa"/>
            <w:tcBorders>
              <w:bottom w:val="single" w:sz="4" w:space="0" w:color="auto"/>
            </w:tcBorders>
            <w:shd w:val="clear" w:color="auto" w:fill="auto"/>
          </w:tcPr>
          <w:p w:rsidR="00723EC6" w:rsidRPr="008A0569" w:rsidRDefault="00723EC6" w:rsidP="00723EC6">
            <w:pPr>
              <w:ind w:left="-90" w:right="-72"/>
              <w:jc w:val="center"/>
              <w:rPr>
                <w:rFonts w:ascii="Angsana New" w:eastAsia="Calibri" w:hAnsi="Angsana New"/>
                <w:sz w:val="26"/>
                <w:szCs w:val="26"/>
              </w:rPr>
            </w:pPr>
            <w:r w:rsidRPr="008A0569">
              <w:rPr>
                <w:rFonts w:ascii="Angsana New" w:eastAsia="Calibri" w:hAnsi="Angsana New"/>
                <w:sz w:val="26"/>
                <w:szCs w:val="26"/>
                <w:cs/>
              </w:rPr>
              <w:t>-</w:t>
            </w:r>
          </w:p>
        </w:tc>
        <w:tc>
          <w:tcPr>
            <w:tcW w:w="238" w:type="dxa"/>
            <w:shd w:val="clear" w:color="auto" w:fill="auto"/>
          </w:tcPr>
          <w:p w:rsidR="00723EC6" w:rsidRPr="008A0569" w:rsidRDefault="00723EC6" w:rsidP="00723EC6">
            <w:pPr>
              <w:ind w:right="-72"/>
              <w:jc w:val="right"/>
              <w:rPr>
                <w:rFonts w:ascii="Angsana New" w:eastAsia="Calibri" w:hAnsi="Angsana New"/>
                <w:sz w:val="26"/>
                <w:szCs w:val="26"/>
              </w:rPr>
            </w:pPr>
          </w:p>
        </w:tc>
        <w:tc>
          <w:tcPr>
            <w:tcW w:w="1260" w:type="dxa"/>
            <w:tcBorders>
              <w:bottom w:val="single" w:sz="4" w:space="0" w:color="auto"/>
            </w:tcBorders>
            <w:shd w:val="clear" w:color="auto" w:fill="auto"/>
          </w:tcPr>
          <w:p w:rsidR="00723EC6" w:rsidRPr="008A0569" w:rsidRDefault="00723EC6" w:rsidP="00723EC6">
            <w:pPr>
              <w:ind w:right="4"/>
              <w:jc w:val="right"/>
              <w:rPr>
                <w:rFonts w:ascii="Angsana New" w:eastAsia="Calibri" w:hAnsi="Angsana New"/>
                <w:sz w:val="26"/>
                <w:szCs w:val="26"/>
              </w:rPr>
            </w:pPr>
            <w:r w:rsidRPr="008A0569">
              <w:rPr>
                <w:rFonts w:ascii="Angsana New" w:eastAsia="Calibri" w:hAnsi="Angsana New"/>
                <w:sz w:val="26"/>
                <w:szCs w:val="26"/>
                <w:cs/>
              </w:rPr>
              <w:t>(</w:t>
            </w:r>
            <w:r w:rsidRPr="008A0569">
              <w:rPr>
                <w:rFonts w:ascii="Angsana New" w:eastAsia="Calibri" w:hAnsi="Angsana New"/>
                <w:sz w:val="26"/>
                <w:szCs w:val="26"/>
              </w:rPr>
              <w:t>72,101,184</w:t>
            </w:r>
            <w:r w:rsidRPr="008A0569">
              <w:rPr>
                <w:rFonts w:ascii="Angsana New" w:eastAsia="Calibri" w:hAnsi="Angsana New"/>
                <w:sz w:val="26"/>
                <w:szCs w:val="26"/>
                <w:cs/>
              </w:rPr>
              <w:t>.</w:t>
            </w:r>
            <w:r w:rsidRPr="008A0569">
              <w:rPr>
                <w:rFonts w:ascii="Angsana New" w:eastAsia="Calibri" w:hAnsi="Angsana New"/>
                <w:sz w:val="26"/>
                <w:szCs w:val="26"/>
              </w:rPr>
              <w:t>74</w:t>
            </w:r>
            <w:r w:rsidRPr="008A0569">
              <w:rPr>
                <w:rFonts w:ascii="Angsana New" w:eastAsia="Calibri" w:hAnsi="Angsana New"/>
                <w:sz w:val="26"/>
                <w:szCs w:val="26"/>
                <w:cs/>
              </w:rPr>
              <w:t>)</w:t>
            </w:r>
          </w:p>
        </w:tc>
      </w:tr>
      <w:tr w:rsidR="00723EC6" w:rsidRPr="00E45B36" w:rsidTr="002D3F76">
        <w:tc>
          <w:tcPr>
            <w:tcW w:w="2482" w:type="dxa"/>
            <w:shd w:val="clear" w:color="auto" w:fill="auto"/>
          </w:tcPr>
          <w:p w:rsidR="00723EC6" w:rsidRPr="00E45B36" w:rsidRDefault="00723EC6" w:rsidP="00723EC6">
            <w:pPr>
              <w:ind w:left="-108"/>
              <w:jc w:val="left"/>
              <w:rPr>
                <w:rFonts w:ascii="Angsana New" w:eastAsia="Calibri" w:hAnsi="Angsana New"/>
                <w:b/>
                <w:bCs/>
                <w:sz w:val="26"/>
                <w:szCs w:val="26"/>
              </w:rPr>
            </w:pPr>
            <w:r w:rsidRPr="00E45B36">
              <w:rPr>
                <w:rFonts w:ascii="Angsana New" w:hAnsi="Angsana New"/>
                <w:b/>
                <w:bCs/>
                <w:sz w:val="26"/>
                <w:szCs w:val="26"/>
              </w:rPr>
              <w:t>Ending Carrying Amount</w:t>
            </w:r>
          </w:p>
        </w:tc>
        <w:tc>
          <w:tcPr>
            <w:tcW w:w="1387"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6,193,987</w:t>
            </w:r>
            <w:r w:rsidRPr="008A0569">
              <w:rPr>
                <w:rFonts w:ascii="Angsana New" w:eastAsia="Calibri" w:hAnsi="Angsana New"/>
                <w:b/>
                <w:bCs/>
                <w:sz w:val="26"/>
                <w:szCs w:val="26"/>
                <w:cs/>
              </w:rPr>
              <w:t>.</w:t>
            </w:r>
            <w:r w:rsidRPr="008A0569">
              <w:rPr>
                <w:rFonts w:ascii="Angsana New" w:eastAsia="Calibri" w:hAnsi="Angsana New"/>
                <w:b/>
                <w:bCs/>
                <w:sz w:val="26"/>
                <w:szCs w:val="26"/>
              </w:rPr>
              <w:t>80</w:t>
            </w:r>
          </w:p>
        </w:tc>
        <w:tc>
          <w:tcPr>
            <w:tcW w:w="247" w:type="dxa"/>
            <w:shd w:val="clear" w:color="auto" w:fill="auto"/>
          </w:tcPr>
          <w:p w:rsidR="00723EC6" w:rsidRPr="008A0569" w:rsidRDefault="00723EC6" w:rsidP="00723EC6">
            <w:pPr>
              <w:ind w:right="-72"/>
              <w:jc w:val="center"/>
              <w:rPr>
                <w:rFonts w:ascii="Angsana New" w:eastAsia="Calibri" w:hAnsi="Angsana New"/>
                <w:b/>
                <w:bCs/>
                <w:sz w:val="26"/>
                <w:szCs w:val="26"/>
              </w:rPr>
            </w:pPr>
          </w:p>
        </w:tc>
        <w:tc>
          <w:tcPr>
            <w:tcW w:w="1318" w:type="dxa"/>
            <w:tcBorders>
              <w:top w:val="single" w:sz="4" w:space="0" w:color="auto"/>
              <w:bottom w:val="double" w:sz="4" w:space="0" w:color="auto"/>
            </w:tcBorders>
            <w:shd w:val="clear" w:color="auto" w:fill="auto"/>
          </w:tcPr>
          <w:p w:rsidR="00723EC6" w:rsidRPr="008A0569" w:rsidRDefault="00723EC6" w:rsidP="00723EC6">
            <w:pPr>
              <w:ind w:left="-90" w:right="-72"/>
              <w:jc w:val="center"/>
              <w:rPr>
                <w:rFonts w:ascii="Angsana New" w:eastAsia="Calibri" w:hAnsi="Angsana New"/>
                <w:b/>
                <w:bCs/>
                <w:sz w:val="26"/>
                <w:szCs w:val="26"/>
              </w:rPr>
            </w:pPr>
            <w:r w:rsidRPr="008A0569">
              <w:rPr>
                <w:rFonts w:ascii="Angsana New" w:eastAsia="Calibri" w:hAnsi="Angsana New"/>
                <w:b/>
                <w:bCs/>
                <w:sz w:val="26"/>
                <w:szCs w:val="26"/>
                <w:cs/>
              </w:rPr>
              <w:t>-</w:t>
            </w:r>
          </w:p>
        </w:tc>
        <w:tc>
          <w:tcPr>
            <w:tcW w:w="231" w:type="dxa"/>
            <w:shd w:val="clear" w:color="auto" w:fill="auto"/>
          </w:tcPr>
          <w:p w:rsidR="00723EC6" w:rsidRPr="008A0569" w:rsidRDefault="00723EC6" w:rsidP="00723EC6">
            <w:pPr>
              <w:ind w:right="-72"/>
              <w:jc w:val="center"/>
              <w:rPr>
                <w:rFonts w:ascii="Angsana New" w:eastAsia="Calibri" w:hAnsi="Angsana New"/>
                <w:b/>
                <w:bCs/>
                <w:sz w:val="26"/>
                <w:szCs w:val="26"/>
                <w:cs/>
              </w:rPr>
            </w:pPr>
          </w:p>
        </w:tc>
        <w:tc>
          <w:tcPr>
            <w:tcW w:w="1351"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2,280,005</w:t>
            </w:r>
            <w:r w:rsidRPr="008A0569">
              <w:rPr>
                <w:rFonts w:ascii="Angsana New" w:eastAsia="Calibri" w:hAnsi="Angsana New"/>
                <w:b/>
                <w:bCs/>
                <w:sz w:val="26"/>
                <w:szCs w:val="26"/>
                <w:cs/>
              </w:rPr>
              <w:t>.</w:t>
            </w:r>
            <w:r w:rsidRPr="008A0569">
              <w:rPr>
                <w:rFonts w:ascii="Angsana New" w:eastAsia="Calibri" w:hAnsi="Angsana New"/>
                <w:b/>
                <w:bCs/>
                <w:sz w:val="26"/>
                <w:szCs w:val="26"/>
              </w:rPr>
              <w:t>46</w:t>
            </w:r>
          </w:p>
        </w:tc>
        <w:tc>
          <w:tcPr>
            <w:tcW w:w="231" w:type="dxa"/>
            <w:shd w:val="clear" w:color="auto" w:fill="auto"/>
          </w:tcPr>
          <w:p w:rsidR="00723EC6" w:rsidRPr="008A0569" w:rsidRDefault="00723EC6" w:rsidP="00723EC6">
            <w:pPr>
              <w:ind w:right="-72"/>
              <w:jc w:val="center"/>
              <w:rPr>
                <w:rFonts w:ascii="Angsana New" w:eastAsia="Calibri" w:hAnsi="Angsana New"/>
                <w:b/>
                <w:bCs/>
                <w:sz w:val="26"/>
                <w:szCs w:val="26"/>
              </w:rPr>
            </w:pPr>
          </w:p>
        </w:tc>
        <w:tc>
          <w:tcPr>
            <w:tcW w:w="1227" w:type="dxa"/>
            <w:tcBorders>
              <w:top w:val="single" w:sz="4" w:space="0" w:color="auto"/>
              <w:bottom w:val="double" w:sz="4" w:space="0" w:color="auto"/>
            </w:tcBorders>
            <w:shd w:val="clear" w:color="auto" w:fill="auto"/>
          </w:tcPr>
          <w:p w:rsidR="00723EC6" w:rsidRPr="008A0569" w:rsidRDefault="00723EC6" w:rsidP="00723EC6">
            <w:pPr>
              <w:jc w:val="right"/>
              <w:rPr>
                <w:rFonts w:ascii="Angsana New" w:eastAsia="Calibri" w:hAnsi="Angsana New"/>
                <w:b/>
                <w:bCs/>
                <w:sz w:val="26"/>
                <w:szCs w:val="26"/>
              </w:rPr>
            </w:pPr>
            <w:r w:rsidRPr="008A0569">
              <w:rPr>
                <w:rFonts w:ascii="Angsana New" w:eastAsia="Calibri" w:hAnsi="Angsana New"/>
                <w:b/>
                <w:bCs/>
                <w:sz w:val="26"/>
                <w:szCs w:val="26"/>
              </w:rPr>
              <w:t>3,840,000</w:t>
            </w:r>
            <w:r w:rsidRPr="008A0569">
              <w:rPr>
                <w:rFonts w:ascii="Angsana New" w:eastAsia="Calibri" w:hAnsi="Angsana New"/>
                <w:b/>
                <w:bCs/>
                <w:sz w:val="26"/>
                <w:szCs w:val="26"/>
                <w:cs/>
              </w:rPr>
              <w:t>.</w:t>
            </w:r>
            <w:r w:rsidRPr="008A0569">
              <w:rPr>
                <w:rFonts w:ascii="Angsana New" w:eastAsia="Calibri" w:hAnsi="Angsana New"/>
                <w:b/>
                <w:bCs/>
                <w:sz w:val="26"/>
                <w:szCs w:val="26"/>
              </w:rPr>
              <w:t>00</w:t>
            </w:r>
          </w:p>
        </w:tc>
        <w:tc>
          <w:tcPr>
            <w:tcW w:w="238" w:type="dxa"/>
            <w:shd w:val="clear" w:color="auto" w:fill="auto"/>
          </w:tcPr>
          <w:p w:rsidR="00723EC6" w:rsidRPr="008A0569" w:rsidRDefault="00723EC6" w:rsidP="00723EC6">
            <w:pPr>
              <w:ind w:right="-72"/>
              <w:jc w:val="center"/>
              <w:rPr>
                <w:rFonts w:ascii="Angsana New" w:eastAsia="Calibri" w:hAnsi="Angsana New"/>
                <w:b/>
                <w:bCs/>
                <w:sz w:val="26"/>
                <w:szCs w:val="26"/>
              </w:rPr>
            </w:pPr>
          </w:p>
        </w:tc>
        <w:tc>
          <w:tcPr>
            <w:tcW w:w="1260" w:type="dxa"/>
            <w:tcBorders>
              <w:top w:val="single" w:sz="4" w:space="0" w:color="auto"/>
              <w:bottom w:val="double" w:sz="4" w:space="0" w:color="auto"/>
            </w:tcBorders>
            <w:shd w:val="clear" w:color="auto" w:fill="auto"/>
          </w:tcPr>
          <w:p w:rsidR="00723EC6" w:rsidRPr="008A0569" w:rsidRDefault="00723EC6" w:rsidP="00723EC6">
            <w:pPr>
              <w:ind w:right="4"/>
              <w:jc w:val="right"/>
              <w:rPr>
                <w:rFonts w:ascii="Angsana New" w:eastAsia="Calibri" w:hAnsi="Angsana New"/>
                <w:b/>
                <w:bCs/>
                <w:sz w:val="26"/>
                <w:szCs w:val="26"/>
                <w:cs/>
              </w:rPr>
            </w:pPr>
            <w:r w:rsidRPr="008A0569">
              <w:rPr>
                <w:rFonts w:ascii="Angsana New" w:eastAsia="Calibri" w:hAnsi="Angsana New"/>
                <w:b/>
                <w:bCs/>
                <w:sz w:val="26"/>
                <w:szCs w:val="26"/>
              </w:rPr>
              <w:t>12,313,993</w:t>
            </w:r>
            <w:r w:rsidRPr="008A0569">
              <w:rPr>
                <w:rFonts w:ascii="Angsana New" w:eastAsia="Calibri" w:hAnsi="Angsana New"/>
                <w:b/>
                <w:bCs/>
                <w:sz w:val="26"/>
                <w:szCs w:val="26"/>
                <w:cs/>
              </w:rPr>
              <w:t>.</w:t>
            </w:r>
            <w:r w:rsidRPr="008A0569">
              <w:rPr>
                <w:rFonts w:ascii="Angsana New" w:eastAsia="Calibri" w:hAnsi="Angsana New"/>
                <w:b/>
                <w:bCs/>
                <w:sz w:val="26"/>
                <w:szCs w:val="26"/>
              </w:rPr>
              <w:t>26</w:t>
            </w:r>
          </w:p>
        </w:tc>
      </w:tr>
    </w:tbl>
    <w:p w:rsidR="00030D5F" w:rsidRDefault="00030D5F"/>
    <w:tbl>
      <w:tblPr>
        <w:tblW w:w="8460" w:type="dxa"/>
        <w:tblInd w:w="378" w:type="dxa"/>
        <w:tblLook w:val="04A0"/>
      </w:tblPr>
      <w:tblGrid>
        <w:gridCol w:w="5850"/>
        <w:gridCol w:w="2610"/>
      </w:tblGrid>
      <w:tr w:rsidR="00B15CE1" w:rsidRPr="00533735" w:rsidTr="00533735">
        <w:tc>
          <w:tcPr>
            <w:tcW w:w="5850" w:type="dxa"/>
            <w:shd w:val="clear" w:color="auto" w:fill="auto"/>
          </w:tcPr>
          <w:p w:rsidR="00B15CE1" w:rsidRPr="00533735" w:rsidRDefault="00B15CE1" w:rsidP="004C0DD6">
            <w:pPr>
              <w:tabs>
                <w:tab w:val="left" w:pos="1134"/>
                <w:tab w:val="left" w:pos="3780"/>
              </w:tabs>
              <w:jc w:val="thaiDistribute"/>
              <w:rPr>
                <w:rFonts w:ascii="Angsana New" w:eastAsia="Calibri" w:hAnsi="Angsana New"/>
                <w:sz w:val="30"/>
                <w:szCs w:val="30"/>
                <w:lang w:val="en-GB"/>
              </w:rPr>
            </w:pPr>
          </w:p>
        </w:tc>
        <w:tc>
          <w:tcPr>
            <w:tcW w:w="2610" w:type="dxa"/>
            <w:shd w:val="clear" w:color="auto" w:fill="auto"/>
          </w:tcPr>
          <w:p w:rsidR="00B15CE1" w:rsidRPr="00533735" w:rsidRDefault="00B15CE1" w:rsidP="004C0DD6">
            <w:pPr>
              <w:ind w:right="-72"/>
              <w:jc w:val="center"/>
              <w:rPr>
                <w:rFonts w:ascii="Angsana New" w:eastAsia="Calibri" w:hAnsi="Angsana New"/>
                <w:sz w:val="30"/>
                <w:szCs w:val="30"/>
                <w:cs/>
              </w:rPr>
            </w:pPr>
            <w:r w:rsidRPr="00533735">
              <w:rPr>
                <w:rFonts w:ascii="Angsana New" w:eastAsia="Times New Roman" w:hAnsi="Angsana New" w:hint="cs"/>
                <w:sz w:val="30"/>
                <w:szCs w:val="30"/>
              </w:rPr>
              <w:t>Separate Financial Statements</w:t>
            </w:r>
          </w:p>
        </w:tc>
      </w:tr>
      <w:tr w:rsidR="00B15CE1" w:rsidRPr="00533735" w:rsidTr="00533735">
        <w:tc>
          <w:tcPr>
            <w:tcW w:w="5850" w:type="dxa"/>
            <w:shd w:val="clear" w:color="auto" w:fill="auto"/>
          </w:tcPr>
          <w:p w:rsidR="00B15CE1" w:rsidRPr="00533735" w:rsidRDefault="00B15CE1" w:rsidP="004C0DD6">
            <w:pPr>
              <w:tabs>
                <w:tab w:val="left" w:pos="1134"/>
                <w:tab w:val="left" w:pos="3780"/>
              </w:tabs>
              <w:jc w:val="thaiDistribute"/>
              <w:rPr>
                <w:rFonts w:ascii="Angsana New" w:eastAsia="Calibri" w:hAnsi="Angsana New"/>
                <w:sz w:val="30"/>
                <w:szCs w:val="30"/>
                <w:lang w:val="en-GB"/>
              </w:rPr>
            </w:pPr>
          </w:p>
        </w:tc>
        <w:tc>
          <w:tcPr>
            <w:tcW w:w="2610" w:type="dxa"/>
            <w:shd w:val="clear" w:color="auto" w:fill="auto"/>
          </w:tcPr>
          <w:p w:rsidR="00B15CE1" w:rsidRPr="00533735" w:rsidRDefault="00B15CE1" w:rsidP="004C0DD6">
            <w:pPr>
              <w:ind w:right="-72"/>
              <w:jc w:val="center"/>
              <w:rPr>
                <w:rFonts w:ascii="Angsana New" w:hAnsi="Angsana New"/>
                <w:sz w:val="30"/>
                <w:szCs w:val="30"/>
              </w:rPr>
            </w:pPr>
            <w:r w:rsidRPr="00533735">
              <w:rPr>
                <w:rFonts w:ascii="Angsana New" w:hAnsi="Angsana New" w:hint="cs"/>
                <w:sz w:val="30"/>
                <w:szCs w:val="30"/>
              </w:rPr>
              <w:t>Computer software</w:t>
            </w:r>
          </w:p>
        </w:tc>
      </w:tr>
      <w:tr w:rsidR="00B15CE1" w:rsidRPr="00533735" w:rsidTr="00533735">
        <w:tc>
          <w:tcPr>
            <w:tcW w:w="5850" w:type="dxa"/>
            <w:shd w:val="clear" w:color="auto" w:fill="auto"/>
          </w:tcPr>
          <w:p w:rsidR="00B15CE1" w:rsidRPr="00533735" w:rsidRDefault="00B15CE1" w:rsidP="004C0DD6">
            <w:pPr>
              <w:tabs>
                <w:tab w:val="left" w:pos="1134"/>
                <w:tab w:val="left" w:pos="3780"/>
              </w:tabs>
              <w:jc w:val="thaiDistribute"/>
              <w:rPr>
                <w:rFonts w:ascii="Angsana New" w:eastAsia="Calibri" w:hAnsi="Angsana New"/>
                <w:sz w:val="30"/>
                <w:szCs w:val="30"/>
                <w:lang w:val="en-GB"/>
              </w:rPr>
            </w:pPr>
          </w:p>
        </w:tc>
        <w:tc>
          <w:tcPr>
            <w:tcW w:w="2610" w:type="dxa"/>
            <w:shd w:val="clear" w:color="auto" w:fill="auto"/>
          </w:tcPr>
          <w:p w:rsidR="00B15CE1" w:rsidRPr="00533735" w:rsidRDefault="00B15CE1" w:rsidP="004C0DD6">
            <w:pPr>
              <w:ind w:right="-72"/>
              <w:jc w:val="center"/>
              <w:rPr>
                <w:rFonts w:ascii="Angsana New" w:hAnsi="Angsana New"/>
                <w:sz w:val="30"/>
                <w:szCs w:val="30"/>
              </w:rPr>
            </w:pPr>
            <w:r w:rsidRPr="00533735">
              <w:rPr>
                <w:rFonts w:ascii="Angsana New" w:hAnsi="Angsana New" w:hint="cs"/>
                <w:sz w:val="30"/>
                <w:szCs w:val="30"/>
              </w:rPr>
              <w:t>Baht</w:t>
            </w:r>
          </w:p>
        </w:tc>
      </w:tr>
      <w:tr w:rsidR="00B15CE1" w:rsidRPr="00533735" w:rsidTr="00533735">
        <w:tc>
          <w:tcPr>
            <w:tcW w:w="5850" w:type="dxa"/>
            <w:shd w:val="clear" w:color="auto" w:fill="auto"/>
          </w:tcPr>
          <w:p w:rsidR="00B15CE1" w:rsidRPr="00533735" w:rsidRDefault="00B15CE1" w:rsidP="004C0DD6">
            <w:pPr>
              <w:ind w:left="-108"/>
              <w:jc w:val="left"/>
              <w:rPr>
                <w:rFonts w:ascii="Angsana New" w:eastAsia="Calibri" w:hAnsi="Angsana New"/>
                <w:b/>
                <w:bCs/>
                <w:sz w:val="30"/>
                <w:szCs w:val="30"/>
              </w:rPr>
            </w:pPr>
            <w:r w:rsidRPr="00533735">
              <w:rPr>
                <w:rFonts w:ascii="Angsana New" w:hAnsi="Angsana New" w:hint="cs"/>
                <w:b/>
                <w:bCs/>
                <w:sz w:val="30"/>
                <w:szCs w:val="30"/>
                <w:lang w:val="en-GB"/>
              </w:rPr>
              <w:t>As at 1 January 2015</w:t>
            </w:r>
          </w:p>
        </w:tc>
        <w:tc>
          <w:tcPr>
            <w:tcW w:w="2610" w:type="dxa"/>
            <w:shd w:val="clear" w:color="auto" w:fill="auto"/>
          </w:tcPr>
          <w:p w:rsidR="00B15CE1" w:rsidRPr="00533735" w:rsidRDefault="00B15CE1" w:rsidP="004C0DD6">
            <w:pPr>
              <w:ind w:right="-72"/>
              <w:jc w:val="center"/>
              <w:rPr>
                <w:rFonts w:ascii="Angsana New" w:eastAsia="Calibri" w:hAnsi="Angsana New"/>
                <w:sz w:val="30"/>
                <w:szCs w:val="30"/>
              </w:rPr>
            </w:pPr>
          </w:p>
        </w:tc>
      </w:tr>
      <w:tr w:rsidR="00533735" w:rsidRPr="00533735" w:rsidTr="00533735">
        <w:tc>
          <w:tcPr>
            <w:tcW w:w="5850" w:type="dxa"/>
            <w:shd w:val="clear" w:color="auto" w:fill="auto"/>
          </w:tcPr>
          <w:p w:rsidR="00533735" w:rsidRPr="00533735" w:rsidRDefault="00533735" w:rsidP="00533735">
            <w:pPr>
              <w:ind w:left="-108"/>
              <w:jc w:val="left"/>
              <w:rPr>
                <w:rFonts w:ascii="Angsana New" w:eastAsia="Calibri" w:hAnsi="Angsana New"/>
                <w:sz w:val="30"/>
                <w:szCs w:val="30"/>
              </w:rPr>
            </w:pPr>
            <w:r w:rsidRPr="00533735">
              <w:rPr>
                <w:rFonts w:ascii="Angsana New" w:hAnsi="Angsana New" w:hint="cs"/>
                <w:sz w:val="30"/>
                <w:szCs w:val="30"/>
              </w:rPr>
              <w:t>Cost</w:t>
            </w:r>
          </w:p>
        </w:tc>
        <w:tc>
          <w:tcPr>
            <w:tcW w:w="2610" w:type="dxa"/>
            <w:shd w:val="clear" w:color="auto" w:fill="auto"/>
          </w:tcPr>
          <w:p w:rsidR="00533735" w:rsidRPr="00533735" w:rsidRDefault="00533735" w:rsidP="00533735">
            <w:pPr>
              <w:ind w:right="113"/>
              <w:jc w:val="right"/>
              <w:rPr>
                <w:rFonts w:ascii="Angsana New" w:eastAsia="Calibri" w:hAnsi="Angsana New"/>
                <w:sz w:val="30"/>
                <w:szCs w:val="30"/>
              </w:rPr>
            </w:pPr>
            <w:r w:rsidRPr="00533735">
              <w:rPr>
                <w:rFonts w:ascii="Angsana New" w:eastAsia="Calibri" w:hAnsi="Angsana New" w:hint="cs"/>
                <w:sz w:val="30"/>
                <w:szCs w:val="30"/>
              </w:rPr>
              <w:t>8,035,320</w:t>
            </w:r>
            <w:r w:rsidRPr="00533735">
              <w:rPr>
                <w:rFonts w:ascii="Angsana New" w:eastAsia="Calibri" w:hAnsi="Angsana New" w:hint="cs"/>
                <w:sz w:val="30"/>
                <w:szCs w:val="30"/>
                <w:cs/>
              </w:rPr>
              <w:t>.</w:t>
            </w:r>
            <w:r w:rsidRPr="00533735">
              <w:rPr>
                <w:rFonts w:ascii="Angsana New" w:eastAsia="Calibri" w:hAnsi="Angsana New" w:hint="cs"/>
                <w:sz w:val="30"/>
                <w:szCs w:val="30"/>
              </w:rPr>
              <w:t>00</w:t>
            </w:r>
          </w:p>
        </w:tc>
      </w:tr>
      <w:tr w:rsidR="00533735" w:rsidRPr="00533735" w:rsidTr="00533735">
        <w:tc>
          <w:tcPr>
            <w:tcW w:w="5850" w:type="dxa"/>
            <w:shd w:val="clear" w:color="auto" w:fill="auto"/>
          </w:tcPr>
          <w:p w:rsidR="00533735" w:rsidRPr="00533735" w:rsidRDefault="00533735" w:rsidP="00533735">
            <w:pPr>
              <w:ind w:left="-108"/>
              <w:jc w:val="left"/>
              <w:rPr>
                <w:rFonts w:ascii="Angsana New" w:eastAsia="Calibri" w:hAnsi="Angsana New"/>
                <w:sz w:val="30"/>
                <w:szCs w:val="30"/>
                <w:cs/>
              </w:rPr>
            </w:pPr>
            <w:r w:rsidRPr="00533735">
              <w:rPr>
                <w:rFonts w:ascii="Angsana New" w:hAnsi="Angsana New" w:hint="cs"/>
                <w:sz w:val="30"/>
                <w:szCs w:val="30"/>
                <w:u w:val="single"/>
              </w:rPr>
              <w:t>Less</w:t>
            </w:r>
            <w:r w:rsidRPr="00533735">
              <w:rPr>
                <w:rFonts w:ascii="Angsana New" w:hAnsi="Angsana New" w:hint="cs"/>
                <w:sz w:val="30"/>
                <w:szCs w:val="30"/>
                <w:lang w:val="en-GB"/>
              </w:rPr>
              <w:t>Accumulated amortisation</w:t>
            </w:r>
          </w:p>
        </w:tc>
        <w:tc>
          <w:tcPr>
            <w:tcW w:w="2610" w:type="dxa"/>
            <w:tcBorders>
              <w:bottom w:val="single" w:sz="4" w:space="0" w:color="auto"/>
            </w:tcBorders>
            <w:shd w:val="clear" w:color="auto" w:fill="auto"/>
          </w:tcPr>
          <w:p w:rsidR="00533735" w:rsidRPr="00533735" w:rsidRDefault="00533735" w:rsidP="00533735">
            <w:pPr>
              <w:ind w:right="113"/>
              <w:jc w:val="right"/>
              <w:rPr>
                <w:rFonts w:ascii="Angsana New" w:eastAsia="Calibri" w:hAnsi="Angsana New"/>
                <w:sz w:val="30"/>
                <w:szCs w:val="30"/>
              </w:rPr>
            </w:pPr>
            <w:r w:rsidRPr="00533735">
              <w:rPr>
                <w:rFonts w:ascii="Angsana New" w:eastAsia="Calibri" w:hAnsi="Angsana New" w:hint="cs"/>
                <w:sz w:val="30"/>
                <w:szCs w:val="30"/>
                <w:cs/>
              </w:rPr>
              <w:t>(</w:t>
            </w:r>
            <w:r w:rsidRPr="00533735">
              <w:rPr>
                <w:rFonts w:ascii="Angsana New" w:eastAsia="Calibri" w:hAnsi="Angsana New" w:hint="cs"/>
                <w:sz w:val="30"/>
                <w:szCs w:val="30"/>
              </w:rPr>
              <w:t>1,366,586</w:t>
            </w:r>
            <w:r w:rsidRPr="00533735">
              <w:rPr>
                <w:rFonts w:ascii="Angsana New" w:eastAsia="Calibri" w:hAnsi="Angsana New" w:hint="cs"/>
                <w:sz w:val="30"/>
                <w:szCs w:val="30"/>
                <w:cs/>
              </w:rPr>
              <w:t>.</w:t>
            </w:r>
            <w:r w:rsidRPr="00533735">
              <w:rPr>
                <w:rFonts w:ascii="Angsana New" w:eastAsia="Calibri" w:hAnsi="Angsana New" w:hint="cs"/>
                <w:sz w:val="30"/>
                <w:szCs w:val="30"/>
              </w:rPr>
              <w:t>52</w:t>
            </w:r>
            <w:r w:rsidRPr="00533735">
              <w:rPr>
                <w:rFonts w:ascii="Angsana New" w:eastAsia="Calibri" w:hAnsi="Angsana New" w:hint="cs"/>
                <w:sz w:val="30"/>
                <w:szCs w:val="30"/>
                <w:cs/>
              </w:rPr>
              <w:t>)</w:t>
            </w:r>
          </w:p>
        </w:tc>
      </w:tr>
      <w:tr w:rsidR="00533735" w:rsidRPr="00533735" w:rsidTr="00533735">
        <w:tc>
          <w:tcPr>
            <w:tcW w:w="5850" w:type="dxa"/>
            <w:shd w:val="clear" w:color="auto" w:fill="auto"/>
          </w:tcPr>
          <w:p w:rsidR="00533735" w:rsidRPr="00533735" w:rsidRDefault="00533735" w:rsidP="00533735">
            <w:pPr>
              <w:ind w:left="-108"/>
              <w:jc w:val="left"/>
              <w:rPr>
                <w:rFonts w:ascii="Angsana New" w:eastAsia="Calibri" w:hAnsi="Angsana New"/>
                <w:sz w:val="30"/>
                <w:szCs w:val="30"/>
                <w:cs/>
              </w:rPr>
            </w:pPr>
            <w:r w:rsidRPr="00533735">
              <w:rPr>
                <w:rFonts w:ascii="Angsana New" w:hAnsi="Angsana New" w:hint="cs"/>
                <w:b/>
                <w:bCs/>
                <w:sz w:val="30"/>
                <w:szCs w:val="30"/>
              </w:rPr>
              <w:t>Ending Carrying Amount</w:t>
            </w:r>
          </w:p>
        </w:tc>
        <w:tc>
          <w:tcPr>
            <w:tcW w:w="2610" w:type="dxa"/>
            <w:tcBorders>
              <w:top w:val="single" w:sz="4" w:space="0" w:color="auto"/>
            </w:tcBorders>
            <w:shd w:val="clear" w:color="auto" w:fill="auto"/>
          </w:tcPr>
          <w:p w:rsidR="00533735" w:rsidRPr="00533735" w:rsidRDefault="00533735" w:rsidP="00533735">
            <w:pPr>
              <w:ind w:right="113"/>
              <w:jc w:val="right"/>
              <w:rPr>
                <w:rFonts w:ascii="Angsana New" w:eastAsia="Calibri" w:hAnsi="Angsana New"/>
                <w:b/>
                <w:bCs/>
                <w:sz w:val="30"/>
                <w:szCs w:val="30"/>
              </w:rPr>
            </w:pPr>
            <w:r w:rsidRPr="00533735">
              <w:rPr>
                <w:rFonts w:ascii="Angsana New" w:eastAsia="Calibri" w:hAnsi="Angsana New" w:hint="cs"/>
                <w:b/>
                <w:bCs/>
                <w:sz w:val="30"/>
                <w:szCs w:val="30"/>
              </w:rPr>
              <w:t>6,668,733</w:t>
            </w:r>
            <w:r w:rsidRPr="00533735">
              <w:rPr>
                <w:rFonts w:ascii="Angsana New" w:eastAsia="Calibri" w:hAnsi="Angsana New" w:hint="cs"/>
                <w:b/>
                <w:bCs/>
                <w:sz w:val="30"/>
                <w:szCs w:val="30"/>
                <w:cs/>
              </w:rPr>
              <w:t>.</w:t>
            </w:r>
            <w:r w:rsidRPr="00533735">
              <w:rPr>
                <w:rFonts w:ascii="Angsana New" w:eastAsia="Calibri" w:hAnsi="Angsana New" w:hint="cs"/>
                <w:b/>
                <w:bCs/>
                <w:sz w:val="30"/>
                <w:szCs w:val="30"/>
              </w:rPr>
              <w:t>48</w:t>
            </w:r>
          </w:p>
        </w:tc>
      </w:tr>
      <w:tr w:rsidR="00B15CE1" w:rsidRPr="00533735" w:rsidTr="00533735">
        <w:tc>
          <w:tcPr>
            <w:tcW w:w="5850" w:type="dxa"/>
            <w:shd w:val="clear" w:color="auto" w:fill="auto"/>
          </w:tcPr>
          <w:p w:rsidR="00B15CE1" w:rsidRPr="00533735" w:rsidRDefault="00B15CE1" w:rsidP="00B15CE1">
            <w:pPr>
              <w:pStyle w:val="a"/>
              <w:ind w:left="-108" w:right="-90"/>
              <w:rPr>
                <w:rFonts w:ascii="Angsana New" w:hAnsi="Angsana New" w:cs="Angsana New"/>
                <w:b/>
                <w:bCs/>
                <w:color w:val="auto"/>
                <w:sz w:val="30"/>
                <w:szCs w:val="30"/>
                <w:cs/>
              </w:rPr>
            </w:pPr>
            <w:r w:rsidRPr="00533735">
              <w:rPr>
                <w:rFonts w:ascii="Angsana New" w:hAnsi="Angsana New" w:cs="Angsana New" w:hint="cs"/>
                <w:b/>
                <w:bCs/>
                <w:color w:val="auto"/>
                <w:sz w:val="30"/>
                <w:szCs w:val="30"/>
              </w:rPr>
              <w:t>Transactions during the year ended 31 December 2015</w:t>
            </w:r>
          </w:p>
        </w:tc>
        <w:tc>
          <w:tcPr>
            <w:tcW w:w="2610" w:type="dxa"/>
            <w:shd w:val="clear" w:color="auto" w:fill="auto"/>
          </w:tcPr>
          <w:p w:rsidR="00B15CE1" w:rsidRPr="00533735" w:rsidRDefault="00B15CE1" w:rsidP="004C0DD6">
            <w:pPr>
              <w:ind w:right="113"/>
              <w:jc w:val="right"/>
              <w:rPr>
                <w:rFonts w:ascii="Angsana New" w:eastAsia="Calibri" w:hAnsi="Angsana New"/>
                <w:sz w:val="30"/>
                <w:szCs w:val="30"/>
              </w:rPr>
            </w:pPr>
          </w:p>
        </w:tc>
      </w:tr>
      <w:tr w:rsidR="00533735" w:rsidRPr="00533735" w:rsidTr="00533735">
        <w:tc>
          <w:tcPr>
            <w:tcW w:w="5850" w:type="dxa"/>
            <w:shd w:val="clear" w:color="auto" w:fill="auto"/>
          </w:tcPr>
          <w:p w:rsidR="00533735" w:rsidRPr="00533735" w:rsidRDefault="00533735" w:rsidP="00533735">
            <w:pPr>
              <w:ind w:left="-108"/>
              <w:jc w:val="left"/>
              <w:rPr>
                <w:rFonts w:ascii="Angsana New" w:eastAsia="Calibri" w:hAnsi="Angsana New"/>
                <w:sz w:val="30"/>
                <w:szCs w:val="30"/>
                <w:cs/>
              </w:rPr>
            </w:pPr>
            <w:r w:rsidRPr="00533735">
              <w:rPr>
                <w:rFonts w:ascii="Angsana New" w:hAnsi="Angsana New" w:hint="cs"/>
                <w:spacing w:val="1"/>
                <w:sz w:val="30"/>
                <w:szCs w:val="30"/>
              </w:rPr>
              <w:t>Purchase</w:t>
            </w:r>
          </w:p>
        </w:tc>
        <w:tc>
          <w:tcPr>
            <w:tcW w:w="2610" w:type="dxa"/>
            <w:shd w:val="clear" w:color="auto" w:fill="auto"/>
          </w:tcPr>
          <w:p w:rsidR="00533735" w:rsidRPr="00533735" w:rsidRDefault="00533735" w:rsidP="00533735">
            <w:pPr>
              <w:ind w:right="113"/>
              <w:jc w:val="right"/>
              <w:rPr>
                <w:rFonts w:ascii="Angsana New" w:eastAsia="Calibri" w:hAnsi="Angsana New"/>
                <w:sz w:val="30"/>
                <w:szCs w:val="30"/>
              </w:rPr>
            </w:pPr>
            <w:r w:rsidRPr="00533735">
              <w:rPr>
                <w:rFonts w:ascii="Angsana New" w:eastAsia="Calibri" w:hAnsi="Angsana New" w:hint="cs"/>
                <w:sz w:val="30"/>
                <w:szCs w:val="30"/>
              </w:rPr>
              <w:t>1,245,000</w:t>
            </w:r>
            <w:r w:rsidRPr="00533735">
              <w:rPr>
                <w:rFonts w:ascii="Angsana New" w:eastAsia="Calibri" w:hAnsi="Angsana New" w:hint="cs"/>
                <w:sz w:val="30"/>
                <w:szCs w:val="30"/>
                <w:cs/>
              </w:rPr>
              <w:t>.</w:t>
            </w:r>
            <w:r w:rsidRPr="00533735">
              <w:rPr>
                <w:rFonts w:ascii="Angsana New" w:eastAsia="Calibri" w:hAnsi="Angsana New" w:hint="cs"/>
                <w:sz w:val="30"/>
                <w:szCs w:val="30"/>
              </w:rPr>
              <w:t>00</w:t>
            </w:r>
          </w:p>
        </w:tc>
      </w:tr>
      <w:tr w:rsidR="00533735" w:rsidRPr="00533735" w:rsidTr="00533735">
        <w:tc>
          <w:tcPr>
            <w:tcW w:w="5850" w:type="dxa"/>
            <w:shd w:val="clear" w:color="auto" w:fill="auto"/>
          </w:tcPr>
          <w:p w:rsidR="00533735" w:rsidRPr="00533735" w:rsidRDefault="00533735" w:rsidP="00533735">
            <w:pPr>
              <w:ind w:left="-108"/>
              <w:jc w:val="thaiDistribute"/>
              <w:rPr>
                <w:rFonts w:ascii="Angsana New" w:hAnsi="Angsana New"/>
                <w:spacing w:val="1"/>
                <w:sz w:val="30"/>
                <w:szCs w:val="30"/>
                <w:cs/>
              </w:rPr>
            </w:pPr>
            <w:r w:rsidRPr="00533735">
              <w:rPr>
                <w:rFonts w:ascii="Angsana New" w:hAnsi="Angsana New" w:hint="cs"/>
                <w:spacing w:val="1"/>
                <w:sz w:val="30"/>
                <w:szCs w:val="30"/>
              </w:rPr>
              <w:t>Amortization Expenses</w:t>
            </w:r>
          </w:p>
        </w:tc>
        <w:tc>
          <w:tcPr>
            <w:tcW w:w="2610" w:type="dxa"/>
            <w:tcBorders>
              <w:bottom w:val="single" w:sz="4" w:space="0" w:color="auto"/>
            </w:tcBorders>
            <w:shd w:val="clear" w:color="auto" w:fill="auto"/>
          </w:tcPr>
          <w:p w:rsidR="00533735" w:rsidRPr="00533735" w:rsidRDefault="00533735" w:rsidP="00533735">
            <w:pPr>
              <w:ind w:right="113"/>
              <w:jc w:val="right"/>
              <w:rPr>
                <w:rFonts w:ascii="Angsana New" w:eastAsia="Calibri" w:hAnsi="Angsana New"/>
                <w:sz w:val="30"/>
                <w:szCs w:val="30"/>
              </w:rPr>
            </w:pPr>
            <w:r w:rsidRPr="00533735">
              <w:rPr>
                <w:rFonts w:ascii="Angsana New" w:eastAsia="Calibri" w:hAnsi="Angsana New" w:hint="cs"/>
                <w:sz w:val="30"/>
                <w:szCs w:val="30"/>
                <w:cs/>
              </w:rPr>
              <w:t>(</w:t>
            </w:r>
            <w:r w:rsidRPr="00533735">
              <w:rPr>
                <w:rFonts w:ascii="Angsana New" w:eastAsia="Calibri" w:hAnsi="Angsana New" w:hint="cs"/>
                <w:sz w:val="30"/>
                <w:szCs w:val="30"/>
              </w:rPr>
              <w:t>881,351</w:t>
            </w:r>
            <w:r w:rsidRPr="00533735">
              <w:rPr>
                <w:rFonts w:ascii="Angsana New" w:eastAsia="Calibri" w:hAnsi="Angsana New" w:hint="cs"/>
                <w:sz w:val="30"/>
                <w:szCs w:val="30"/>
                <w:cs/>
              </w:rPr>
              <w:t>.</w:t>
            </w:r>
            <w:r w:rsidRPr="00533735">
              <w:rPr>
                <w:rFonts w:ascii="Angsana New" w:eastAsia="Calibri" w:hAnsi="Angsana New" w:hint="cs"/>
                <w:sz w:val="30"/>
                <w:szCs w:val="30"/>
              </w:rPr>
              <w:t>51</w:t>
            </w:r>
            <w:r w:rsidRPr="00533735">
              <w:rPr>
                <w:rFonts w:ascii="Angsana New" w:eastAsia="Calibri" w:hAnsi="Angsana New" w:hint="cs"/>
                <w:sz w:val="30"/>
                <w:szCs w:val="30"/>
                <w:cs/>
              </w:rPr>
              <w:t>)</w:t>
            </w:r>
          </w:p>
        </w:tc>
      </w:tr>
      <w:tr w:rsidR="00533735" w:rsidRPr="00533735" w:rsidTr="00533735">
        <w:tc>
          <w:tcPr>
            <w:tcW w:w="5850" w:type="dxa"/>
            <w:shd w:val="clear" w:color="auto" w:fill="auto"/>
          </w:tcPr>
          <w:p w:rsidR="00533735" w:rsidRPr="00533735" w:rsidRDefault="00533735" w:rsidP="00533735">
            <w:pPr>
              <w:ind w:left="-108"/>
              <w:jc w:val="left"/>
              <w:rPr>
                <w:rFonts w:ascii="Angsana New" w:eastAsia="Calibri" w:hAnsi="Angsana New"/>
                <w:b/>
                <w:bCs/>
                <w:sz w:val="30"/>
                <w:szCs w:val="30"/>
              </w:rPr>
            </w:pPr>
            <w:r w:rsidRPr="00533735">
              <w:rPr>
                <w:rFonts w:ascii="Angsana New" w:hAnsi="Angsana New" w:hint="cs"/>
                <w:b/>
                <w:bCs/>
                <w:sz w:val="30"/>
                <w:szCs w:val="30"/>
              </w:rPr>
              <w:t>Ending Carrying Amount</w:t>
            </w:r>
          </w:p>
        </w:tc>
        <w:tc>
          <w:tcPr>
            <w:tcW w:w="2610" w:type="dxa"/>
            <w:tcBorders>
              <w:top w:val="single" w:sz="4" w:space="0" w:color="auto"/>
              <w:bottom w:val="double" w:sz="4" w:space="0" w:color="auto"/>
            </w:tcBorders>
            <w:shd w:val="clear" w:color="auto" w:fill="auto"/>
          </w:tcPr>
          <w:p w:rsidR="00533735" w:rsidRPr="00533735" w:rsidRDefault="00533735" w:rsidP="00533735">
            <w:pPr>
              <w:ind w:right="113"/>
              <w:jc w:val="right"/>
              <w:rPr>
                <w:rFonts w:ascii="Angsana New" w:eastAsia="Calibri" w:hAnsi="Angsana New"/>
                <w:b/>
                <w:bCs/>
                <w:sz w:val="30"/>
                <w:szCs w:val="30"/>
              </w:rPr>
            </w:pPr>
            <w:r w:rsidRPr="00533735">
              <w:rPr>
                <w:rFonts w:ascii="Angsana New" w:eastAsia="Calibri" w:hAnsi="Angsana New" w:hint="cs"/>
                <w:b/>
                <w:bCs/>
                <w:sz w:val="30"/>
                <w:szCs w:val="30"/>
              </w:rPr>
              <w:t>7,032,381</w:t>
            </w:r>
            <w:r w:rsidRPr="00533735">
              <w:rPr>
                <w:rFonts w:ascii="Angsana New" w:eastAsia="Calibri" w:hAnsi="Angsana New" w:hint="cs"/>
                <w:b/>
                <w:bCs/>
                <w:sz w:val="30"/>
                <w:szCs w:val="30"/>
                <w:cs/>
              </w:rPr>
              <w:t>.</w:t>
            </w:r>
            <w:r w:rsidRPr="00533735">
              <w:rPr>
                <w:rFonts w:ascii="Angsana New" w:eastAsia="Calibri" w:hAnsi="Angsana New" w:hint="cs"/>
                <w:b/>
                <w:bCs/>
                <w:sz w:val="30"/>
                <w:szCs w:val="30"/>
              </w:rPr>
              <w:t>97</w:t>
            </w:r>
          </w:p>
        </w:tc>
      </w:tr>
      <w:tr w:rsidR="00B15CE1" w:rsidRPr="00533735" w:rsidTr="00533735">
        <w:tc>
          <w:tcPr>
            <w:tcW w:w="5850" w:type="dxa"/>
            <w:shd w:val="clear" w:color="auto" w:fill="auto"/>
          </w:tcPr>
          <w:p w:rsidR="00B15CE1" w:rsidRPr="00533735" w:rsidRDefault="00B15CE1" w:rsidP="004C0DD6">
            <w:pPr>
              <w:ind w:left="-108"/>
              <w:jc w:val="left"/>
              <w:rPr>
                <w:rFonts w:ascii="Angsana New" w:eastAsia="Calibri" w:hAnsi="Angsana New"/>
                <w:b/>
                <w:bCs/>
                <w:sz w:val="30"/>
                <w:szCs w:val="30"/>
              </w:rPr>
            </w:pPr>
            <w:r w:rsidRPr="00533735">
              <w:rPr>
                <w:rFonts w:ascii="Angsana New" w:hAnsi="Angsana New" w:hint="cs"/>
                <w:b/>
                <w:bCs/>
                <w:sz w:val="30"/>
                <w:szCs w:val="30"/>
                <w:lang w:val="en-GB"/>
              </w:rPr>
              <w:t>As at 31 December 2015</w:t>
            </w:r>
          </w:p>
        </w:tc>
        <w:tc>
          <w:tcPr>
            <w:tcW w:w="2610" w:type="dxa"/>
            <w:tcBorders>
              <w:top w:val="double" w:sz="4" w:space="0" w:color="auto"/>
            </w:tcBorders>
            <w:shd w:val="clear" w:color="auto" w:fill="auto"/>
          </w:tcPr>
          <w:p w:rsidR="00B15CE1" w:rsidRPr="00533735" w:rsidRDefault="00B15CE1" w:rsidP="004C0DD6">
            <w:pPr>
              <w:ind w:right="113"/>
              <w:jc w:val="right"/>
              <w:rPr>
                <w:rFonts w:ascii="Angsana New" w:eastAsia="Calibri" w:hAnsi="Angsana New"/>
                <w:sz w:val="30"/>
                <w:szCs w:val="30"/>
              </w:rPr>
            </w:pP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sz w:val="30"/>
                <w:szCs w:val="30"/>
              </w:rPr>
            </w:pPr>
            <w:r w:rsidRPr="00533735">
              <w:rPr>
                <w:rFonts w:ascii="Angsana New" w:hAnsi="Angsana New" w:hint="cs"/>
                <w:sz w:val="30"/>
                <w:szCs w:val="30"/>
              </w:rPr>
              <w:t>Cost</w:t>
            </w:r>
          </w:p>
        </w:tc>
        <w:tc>
          <w:tcPr>
            <w:tcW w:w="2610" w:type="dxa"/>
            <w:shd w:val="clear" w:color="auto" w:fill="auto"/>
          </w:tcPr>
          <w:p w:rsidR="008078C8" w:rsidRPr="007D392E" w:rsidRDefault="008078C8" w:rsidP="008078C8">
            <w:pPr>
              <w:ind w:right="113"/>
              <w:jc w:val="right"/>
              <w:rPr>
                <w:rFonts w:ascii="Angsana New" w:eastAsia="Calibri" w:hAnsi="Angsana New"/>
                <w:sz w:val="30"/>
                <w:szCs w:val="30"/>
              </w:rPr>
            </w:pPr>
            <w:r w:rsidRPr="007D392E">
              <w:rPr>
                <w:rFonts w:ascii="Angsana New" w:eastAsia="Calibri" w:hAnsi="Angsana New"/>
                <w:sz w:val="30"/>
                <w:szCs w:val="30"/>
              </w:rPr>
              <w:t>9,280,320</w:t>
            </w:r>
            <w:r w:rsidRPr="007D392E">
              <w:rPr>
                <w:rFonts w:ascii="Angsana New" w:eastAsia="Calibri" w:hAnsi="Angsana New"/>
                <w:sz w:val="30"/>
                <w:szCs w:val="30"/>
                <w:cs/>
              </w:rPr>
              <w:t>.</w:t>
            </w:r>
            <w:r w:rsidRPr="007D392E">
              <w:rPr>
                <w:rFonts w:ascii="Angsana New" w:eastAsia="Calibri" w:hAnsi="Angsana New"/>
                <w:sz w:val="30"/>
                <w:szCs w:val="30"/>
              </w:rPr>
              <w:t>00</w:t>
            </w: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sz w:val="30"/>
                <w:szCs w:val="30"/>
                <w:cs/>
              </w:rPr>
            </w:pPr>
            <w:r w:rsidRPr="00533735">
              <w:rPr>
                <w:rFonts w:ascii="Angsana New" w:hAnsi="Angsana New" w:hint="cs"/>
                <w:sz w:val="30"/>
                <w:szCs w:val="30"/>
                <w:u w:val="single"/>
              </w:rPr>
              <w:t>Less</w:t>
            </w:r>
            <w:r w:rsidRPr="00533735">
              <w:rPr>
                <w:rFonts w:ascii="Angsana New" w:hAnsi="Angsana New" w:hint="cs"/>
                <w:sz w:val="30"/>
                <w:szCs w:val="30"/>
                <w:lang w:val="en-GB"/>
              </w:rPr>
              <w:t>Accumulated amortisation</w:t>
            </w:r>
          </w:p>
        </w:tc>
        <w:tc>
          <w:tcPr>
            <w:tcW w:w="2610" w:type="dxa"/>
            <w:shd w:val="clear" w:color="auto" w:fill="auto"/>
          </w:tcPr>
          <w:p w:rsidR="008078C8" w:rsidRPr="007D392E" w:rsidRDefault="008078C8" w:rsidP="008078C8">
            <w:pPr>
              <w:ind w:right="113"/>
              <w:jc w:val="right"/>
              <w:rPr>
                <w:rFonts w:ascii="Angsana New" w:eastAsia="Calibri" w:hAnsi="Angsana New"/>
                <w:sz w:val="30"/>
                <w:szCs w:val="30"/>
              </w:rPr>
            </w:pPr>
            <w:r w:rsidRPr="007D392E">
              <w:rPr>
                <w:rFonts w:ascii="Angsana New" w:eastAsia="Calibri" w:hAnsi="Angsana New"/>
                <w:sz w:val="30"/>
                <w:szCs w:val="30"/>
                <w:cs/>
              </w:rPr>
              <w:t>(</w:t>
            </w:r>
            <w:r w:rsidRPr="007D392E">
              <w:rPr>
                <w:rFonts w:ascii="Angsana New" w:eastAsia="Calibri" w:hAnsi="Angsana New"/>
                <w:sz w:val="30"/>
                <w:szCs w:val="30"/>
              </w:rPr>
              <w:t>2,247,938</w:t>
            </w:r>
            <w:r w:rsidRPr="007D392E">
              <w:rPr>
                <w:rFonts w:ascii="Angsana New" w:eastAsia="Calibri" w:hAnsi="Angsana New"/>
                <w:sz w:val="30"/>
                <w:szCs w:val="30"/>
                <w:cs/>
              </w:rPr>
              <w:t>.</w:t>
            </w:r>
            <w:r w:rsidRPr="007D392E">
              <w:rPr>
                <w:rFonts w:ascii="Angsana New" w:eastAsia="Calibri" w:hAnsi="Angsana New"/>
                <w:sz w:val="30"/>
                <w:szCs w:val="30"/>
              </w:rPr>
              <w:t>03</w:t>
            </w:r>
            <w:r w:rsidRPr="007D392E">
              <w:rPr>
                <w:rFonts w:ascii="Angsana New" w:eastAsia="Calibri" w:hAnsi="Angsana New"/>
                <w:sz w:val="30"/>
                <w:szCs w:val="30"/>
                <w:cs/>
              </w:rPr>
              <w:t>)</w:t>
            </w:r>
          </w:p>
        </w:tc>
      </w:tr>
      <w:tr w:rsidR="008078C8" w:rsidRPr="00533735" w:rsidTr="008078C8">
        <w:tc>
          <w:tcPr>
            <w:tcW w:w="5850" w:type="dxa"/>
            <w:shd w:val="clear" w:color="auto" w:fill="auto"/>
          </w:tcPr>
          <w:p w:rsidR="008078C8" w:rsidRPr="00533735" w:rsidRDefault="008078C8" w:rsidP="008078C8">
            <w:pPr>
              <w:ind w:left="-108"/>
              <w:jc w:val="left"/>
              <w:rPr>
                <w:rFonts w:ascii="Angsana New" w:eastAsia="Calibri" w:hAnsi="Angsana New"/>
                <w:sz w:val="30"/>
                <w:szCs w:val="30"/>
                <w:cs/>
              </w:rPr>
            </w:pPr>
            <w:r w:rsidRPr="00533735">
              <w:rPr>
                <w:rFonts w:ascii="Angsana New" w:hAnsi="Angsana New" w:hint="cs"/>
                <w:b/>
                <w:bCs/>
                <w:sz w:val="30"/>
                <w:szCs w:val="30"/>
              </w:rPr>
              <w:t>Ending Carrying Amount</w:t>
            </w:r>
          </w:p>
        </w:tc>
        <w:tc>
          <w:tcPr>
            <w:tcW w:w="2610" w:type="dxa"/>
            <w:tcBorders>
              <w:top w:val="single" w:sz="4" w:space="0" w:color="auto"/>
            </w:tcBorders>
            <w:shd w:val="clear" w:color="auto" w:fill="auto"/>
          </w:tcPr>
          <w:p w:rsidR="008078C8" w:rsidRPr="007D392E" w:rsidRDefault="008078C8" w:rsidP="008078C8">
            <w:pPr>
              <w:tabs>
                <w:tab w:val="right" w:pos="1094"/>
              </w:tabs>
              <w:ind w:right="113"/>
              <w:jc w:val="right"/>
              <w:rPr>
                <w:rFonts w:ascii="Angsana New" w:eastAsia="Calibri" w:hAnsi="Angsana New"/>
                <w:b/>
                <w:bCs/>
                <w:sz w:val="30"/>
                <w:szCs w:val="30"/>
              </w:rPr>
            </w:pPr>
            <w:r w:rsidRPr="007D392E">
              <w:rPr>
                <w:rFonts w:ascii="Angsana New" w:eastAsia="Calibri" w:hAnsi="Angsana New"/>
                <w:b/>
                <w:bCs/>
                <w:sz w:val="30"/>
                <w:szCs w:val="30"/>
              </w:rPr>
              <w:t>7,032,381</w:t>
            </w:r>
            <w:r w:rsidRPr="007D392E">
              <w:rPr>
                <w:rFonts w:ascii="Angsana New" w:eastAsia="Calibri" w:hAnsi="Angsana New"/>
                <w:b/>
                <w:bCs/>
                <w:sz w:val="30"/>
                <w:szCs w:val="30"/>
                <w:cs/>
              </w:rPr>
              <w:t>.</w:t>
            </w:r>
            <w:r w:rsidRPr="007D392E">
              <w:rPr>
                <w:rFonts w:ascii="Angsana New" w:eastAsia="Calibri" w:hAnsi="Angsana New"/>
                <w:b/>
                <w:bCs/>
                <w:sz w:val="30"/>
                <w:szCs w:val="30"/>
              </w:rPr>
              <w:t>97</w:t>
            </w:r>
          </w:p>
        </w:tc>
      </w:tr>
      <w:tr w:rsidR="008078C8" w:rsidRPr="00533735" w:rsidTr="00533735">
        <w:tc>
          <w:tcPr>
            <w:tcW w:w="5850" w:type="dxa"/>
            <w:shd w:val="clear" w:color="auto" w:fill="auto"/>
          </w:tcPr>
          <w:p w:rsidR="008078C8" w:rsidRPr="00533735" w:rsidRDefault="008078C8" w:rsidP="008078C8">
            <w:pPr>
              <w:pStyle w:val="a"/>
              <w:ind w:left="-108" w:right="-90"/>
              <w:rPr>
                <w:rFonts w:ascii="Angsana New" w:hAnsi="Angsana New" w:cs="Angsana New"/>
                <w:b/>
                <w:bCs/>
                <w:color w:val="auto"/>
                <w:sz w:val="30"/>
                <w:szCs w:val="30"/>
                <w:cs/>
              </w:rPr>
            </w:pPr>
            <w:r w:rsidRPr="00533735">
              <w:rPr>
                <w:rFonts w:ascii="Angsana New" w:hAnsi="Angsana New" w:cs="Angsana New" w:hint="cs"/>
                <w:b/>
                <w:bCs/>
                <w:color w:val="auto"/>
                <w:sz w:val="30"/>
                <w:szCs w:val="30"/>
              </w:rPr>
              <w:t>Transactions during the year ended 31 December 201</w:t>
            </w:r>
            <w:r w:rsidRPr="00533735">
              <w:rPr>
                <w:rFonts w:ascii="Angsana New" w:hAnsi="Angsana New" w:cs="Angsana New" w:hint="cs"/>
                <w:b/>
                <w:bCs/>
                <w:color w:val="auto"/>
                <w:sz w:val="30"/>
                <w:szCs w:val="30"/>
                <w:cs/>
              </w:rPr>
              <w:t>6</w:t>
            </w:r>
          </w:p>
        </w:tc>
        <w:tc>
          <w:tcPr>
            <w:tcW w:w="2610" w:type="dxa"/>
            <w:shd w:val="clear" w:color="auto" w:fill="auto"/>
          </w:tcPr>
          <w:p w:rsidR="008078C8" w:rsidRPr="007D392E" w:rsidRDefault="008078C8" w:rsidP="008078C8">
            <w:pPr>
              <w:ind w:right="113"/>
              <w:jc w:val="right"/>
              <w:rPr>
                <w:rFonts w:ascii="Angsana New" w:eastAsia="Calibri" w:hAnsi="Angsana New"/>
                <w:sz w:val="30"/>
                <w:szCs w:val="30"/>
              </w:rPr>
            </w:pPr>
          </w:p>
        </w:tc>
      </w:tr>
      <w:tr w:rsidR="008078C8" w:rsidRPr="00533735" w:rsidTr="00533735">
        <w:tc>
          <w:tcPr>
            <w:tcW w:w="5850" w:type="dxa"/>
            <w:shd w:val="clear" w:color="auto" w:fill="auto"/>
          </w:tcPr>
          <w:p w:rsidR="008078C8" w:rsidRPr="00533735" w:rsidRDefault="008078C8" w:rsidP="008078C8">
            <w:pPr>
              <w:ind w:left="-108"/>
              <w:jc w:val="thaiDistribute"/>
              <w:rPr>
                <w:rFonts w:ascii="Angsana New" w:hAnsi="Angsana New"/>
                <w:spacing w:val="1"/>
                <w:sz w:val="30"/>
                <w:szCs w:val="30"/>
                <w:cs/>
              </w:rPr>
            </w:pPr>
            <w:r w:rsidRPr="00533735">
              <w:rPr>
                <w:rFonts w:ascii="Angsana New" w:hAnsi="Angsana New" w:hint="cs"/>
                <w:spacing w:val="1"/>
                <w:sz w:val="30"/>
                <w:szCs w:val="30"/>
              </w:rPr>
              <w:t>Amortization Expenses</w:t>
            </w:r>
          </w:p>
        </w:tc>
        <w:tc>
          <w:tcPr>
            <w:tcW w:w="2610" w:type="dxa"/>
            <w:tcBorders>
              <w:bottom w:val="single" w:sz="4" w:space="0" w:color="auto"/>
            </w:tcBorders>
            <w:shd w:val="clear" w:color="auto" w:fill="auto"/>
          </w:tcPr>
          <w:p w:rsidR="008078C8" w:rsidRPr="007D392E" w:rsidRDefault="008078C8" w:rsidP="008078C8">
            <w:pPr>
              <w:ind w:right="113"/>
              <w:jc w:val="right"/>
              <w:rPr>
                <w:rFonts w:ascii="Angsana New" w:eastAsia="Calibri" w:hAnsi="Angsana New"/>
                <w:sz w:val="30"/>
                <w:szCs w:val="30"/>
              </w:rPr>
            </w:pPr>
            <w:r w:rsidRPr="007D392E">
              <w:rPr>
                <w:rFonts w:ascii="Angsana New" w:eastAsia="Calibri" w:hAnsi="Angsana New"/>
                <w:sz w:val="30"/>
                <w:szCs w:val="30"/>
                <w:cs/>
              </w:rPr>
              <w:t>(</w:t>
            </w:r>
            <w:r w:rsidRPr="007D392E">
              <w:rPr>
                <w:rFonts w:ascii="Angsana New" w:eastAsia="Calibri" w:hAnsi="Angsana New"/>
                <w:sz w:val="30"/>
                <w:szCs w:val="30"/>
              </w:rPr>
              <w:t>923,401</w:t>
            </w:r>
            <w:r w:rsidRPr="007D392E">
              <w:rPr>
                <w:rFonts w:ascii="Angsana New" w:eastAsia="Calibri" w:hAnsi="Angsana New"/>
                <w:sz w:val="30"/>
                <w:szCs w:val="30"/>
                <w:cs/>
              </w:rPr>
              <w:t>.</w:t>
            </w:r>
            <w:r w:rsidRPr="007D392E">
              <w:rPr>
                <w:rFonts w:ascii="Angsana New" w:eastAsia="Calibri" w:hAnsi="Angsana New"/>
                <w:sz w:val="30"/>
                <w:szCs w:val="30"/>
              </w:rPr>
              <w:t>19</w:t>
            </w:r>
            <w:r w:rsidRPr="007D392E">
              <w:rPr>
                <w:rFonts w:ascii="Angsana New" w:eastAsia="Calibri" w:hAnsi="Angsana New"/>
                <w:sz w:val="30"/>
                <w:szCs w:val="30"/>
                <w:cs/>
              </w:rPr>
              <w:t>)</w:t>
            </w: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b/>
                <w:bCs/>
                <w:sz w:val="30"/>
                <w:szCs w:val="30"/>
              </w:rPr>
            </w:pPr>
            <w:r w:rsidRPr="00533735">
              <w:rPr>
                <w:rFonts w:ascii="Angsana New" w:hAnsi="Angsana New" w:hint="cs"/>
                <w:b/>
                <w:bCs/>
                <w:sz w:val="30"/>
                <w:szCs w:val="30"/>
              </w:rPr>
              <w:t>Ending Carrying Amount</w:t>
            </w:r>
          </w:p>
        </w:tc>
        <w:tc>
          <w:tcPr>
            <w:tcW w:w="2610" w:type="dxa"/>
            <w:tcBorders>
              <w:top w:val="single" w:sz="4" w:space="0" w:color="auto"/>
              <w:bottom w:val="double" w:sz="4" w:space="0" w:color="auto"/>
            </w:tcBorders>
            <w:shd w:val="clear" w:color="auto" w:fill="auto"/>
          </w:tcPr>
          <w:p w:rsidR="008078C8" w:rsidRPr="007D392E" w:rsidRDefault="008078C8" w:rsidP="008078C8">
            <w:pPr>
              <w:ind w:right="113"/>
              <w:jc w:val="right"/>
              <w:rPr>
                <w:rFonts w:ascii="Angsana New" w:eastAsia="Calibri" w:hAnsi="Angsana New"/>
                <w:b/>
                <w:bCs/>
                <w:sz w:val="30"/>
                <w:szCs w:val="30"/>
              </w:rPr>
            </w:pPr>
            <w:r w:rsidRPr="007D392E">
              <w:rPr>
                <w:rFonts w:ascii="Angsana New" w:eastAsia="Calibri" w:hAnsi="Angsana New"/>
                <w:b/>
                <w:bCs/>
                <w:sz w:val="30"/>
                <w:szCs w:val="30"/>
              </w:rPr>
              <w:t>6,108,980</w:t>
            </w:r>
            <w:r w:rsidRPr="007D392E">
              <w:rPr>
                <w:rFonts w:ascii="Angsana New" w:eastAsia="Calibri" w:hAnsi="Angsana New"/>
                <w:b/>
                <w:bCs/>
                <w:sz w:val="30"/>
                <w:szCs w:val="30"/>
                <w:cs/>
              </w:rPr>
              <w:t>.</w:t>
            </w:r>
            <w:r w:rsidRPr="007D392E">
              <w:rPr>
                <w:rFonts w:ascii="Angsana New" w:eastAsia="Calibri" w:hAnsi="Angsana New"/>
                <w:b/>
                <w:bCs/>
                <w:sz w:val="30"/>
                <w:szCs w:val="30"/>
              </w:rPr>
              <w:t>78</w:t>
            </w: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b/>
                <w:bCs/>
                <w:sz w:val="30"/>
                <w:szCs w:val="30"/>
              </w:rPr>
            </w:pPr>
            <w:r w:rsidRPr="00533735">
              <w:rPr>
                <w:rFonts w:ascii="Angsana New" w:hAnsi="Angsana New" w:hint="cs"/>
                <w:b/>
                <w:bCs/>
                <w:sz w:val="30"/>
                <w:szCs w:val="30"/>
                <w:lang w:val="en-GB"/>
              </w:rPr>
              <w:t>As at 31 December 201</w:t>
            </w:r>
            <w:r w:rsidRPr="00533735">
              <w:rPr>
                <w:rFonts w:ascii="Angsana New" w:hAnsi="Angsana New" w:hint="cs"/>
                <w:b/>
                <w:bCs/>
                <w:sz w:val="30"/>
                <w:szCs w:val="30"/>
                <w:cs/>
                <w:lang w:val="en-GB"/>
              </w:rPr>
              <w:t>6</w:t>
            </w:r>
          </w:p>
        </w:tc>
        <w:tc>
          <w:tcPr>
            <w:tcW w:w="2610" w:type="dxa"/>
            <w:tcBorders>
              <w:top w:val="double" w:sz="4" w:space="0" w:color="auto"/>
            </w:tcBorders>
            <w:shd w:val="clear" w:color="auto" w:fill="auto"/>
          </w:tcPr>
          <w:p w:rsidR="008078C8" w:rsidRPr="007D392E" w:rsidRDefault="008078C8" w:rsidP="008078C8">
            <w:pPr>
              <w:ind w:right="113"/>
              <w:jc w:val="right"/>
              <w:rPr>
                <w:rFonts w:ascii="Angsana New" w:eastAsia="Calibri" w:hAnsi="Angsana New"/>
                <w:sz w:val="30"/>
                <w:szCs w:val="30"/>
              </w:rPr>
            </w:pP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sz w:val="30"/>
                <w:szCs w:val="30"/>
              </w:rPr>
            </w:pPr>
            <w:r w:rsidRPr="00533735">
              <w:rPr>
                <w:rFonts w:ascii="Angsana New" w:hAnsi="Angsana New" w:hint="cs"/>
                <w:sz w:val="30"/>
                <w:szCs w:val="30"/>
              </w:rPr>
              <w:t>Cost</w:t>
            </w:r>
          </w:p>
        </w:tc>
        <w:tc>
          <w:tcPr>
            <w:tcW w:w="2610" w:type="dxa"/>
            <w:shd w:val="clear" w:color="auto" w:fill="auto"/>
          </w:tcPr>
          <w:p w:rsidR="008078C8" w:rsidRPr="007D392E" w:rsidRDefault="008078C8" w:rsidP="008078C8">
            <w:pPr>
              <w:ind w:right="113"/>
              <w:jc w:val="right"/>
              <w:rPr>
                <w:rFonts w:ascii="Angsana New" w:eastAsia="Calibri" w:hAnsi="Angsana New"/>
                <w:sz w:val="30"/>
                <w:szCs w:val="30"/>
              </w:rPr>
            </w:pPr>
            <w:r w:rsidRPr="007D392E">
              <w:rPr>
                <w:rFonts w:ascii="Angsana New" w:eastAsia="Calibri" w:hAnsi="Angsana New"/>
                <w:sz w:val="30"/>
                <w:szCs w:val="30"/>
              </w:rPr>
              <w:t>9,280,320</w:t>
            </w:r>
            <w:r w:rsidRPr="007D392E">
              <w:rPr>
                <w:rFonts w:ascii="Angsana New" w:eastAsia="Calibri" w:hAnsi="Angsana New"/>
                <w:sz w:val="30"/>
                <w:szCs w:val="30"/>
                <w:cs/>
              </w:rPr>
              <w:t>.</w:t>
            </w:r>
            <w:r w:rsidRPr="007D392E">
              <w:rPr>
                <w:rFonts w:ascii="Angsana New" w:eastAsia="Calibri" w:hAnsi="Angsana New"/>
                <w:sz w:val="30"/>
                <w:szCs w:val="30"/>
              </w:rPr>
              <w:t>00</w:t>
            </w: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sz w:val="30"/>
                <w:szCs w:val="30"/>
                <w:cs/>
              </w:rPr>
            </w:pPr>
            <w:r w:rsidRPr="00533735">
              <w:rPr>
                <w:rFonts w:ascii="Angsana New" w:hAnsi="Angsana New" w:hint="cs"/>
                <w:sz w:val="30"/>
                <w:szCs w:val="30"/>
                <w:u w:val="single"/>
              </w:rPr>
              <w:t>Less</w:t>
            </w:r>
            <w:r w:rsidRPr="00533735">
              <w:rPr>
                <w:rFonts w:ascii="Angsana New" w:hAnsi="Angsana New" w:hint="cs"/>
                <w:sz w:val="30"/>
                <w:szCs w:val="30"/>
                <w:lang w:val="en-GB"/>
              </w:rPr>
              <w:t>Accumulated amortisation</w:t>
            </w:r>
          </w:p>
        </w:tc>
        <w:tc>
          <w:tcPr>
            <w:tcW w:w="2610" w:type="dxa"/>
            <w:shd w:val="clear" w:color="auto" w:fill="auto"/>
          </w:tcPr>
          <w:p w:rsidR="008078C8" w:rsidRPr="007D392E" w:rsidRDefault="008078C8" w:rsidP="008078C8">
            <w:pPr>
              <w:ind w:right="113"/>
              <w:jc w:val="right"/>
              <w:rPr>
                <w:rFonts w:ascii="Angsana New" w:eastAsia="Calibri" w:hAnsi="Angsana New"/>
                <w:sz w:val="30"/>
                <w:szCs w:val="30"/>
              </w:rPr>
            </w:pPr>
            <w:r w:rsidRPr="007D392E">
              <w:rPr>
                <w:rFonts w:ascii="Angsana New" w:eastAsia="Calibri" w:hAnsi="Angsana New"/>
                <w:sz w:val="30"/>
                <w:szCs w:val="30"/>
                <w:cs/>
              </w:rPr>
              <w:t>(</w:t>
            </w:r>
            <w:r w:rsidRPr="007D392E">
              <w:rPr>
                <w:rFonts w:ascii="Angsana New" w:eastAsia="Calibri" w:hAnsi="Angsana New"/>
                <w:sz w:val="30"/>
                <w:szCs w:val="30"/>
              </w:rPr>
              <w:t>3,171,339</w:t>
            </w:r>
            <w:r w:rsidRPr="007D392E">
              <w:rPr>
                <w:rFonts w:ascii="Angsana New" w:eastAsia="Calibri" w:hAnsi="Angsana New"/>
                <w:sz w:val="30"/>
                <w:szCs w:val="30"/>
                <w:cs/>
              </w:rPr>
              <w:t>.</w:t>
            </w:r>
            <w:r w:rsidRPr="007D392E">
              <w:rPr>
                <w:rFonts w:ascii="Angsana New" w:eastAsia="Calibri" w:hAnsi="Angsana New"/>
                <w:sz w:val="30"/>
                <w:szCs w:val="30"/>
              </w:rPr>
              <w:t>22</w:t>
            </w:r>
            <w:r w:rsidRPr="007D392E">
              <w:rPr>
                <w:rFonts w:ascii="Angsana New" w:eastAsia="Calibri" w:hAnsi="Angsana New"/>
                <w:sz w:val="30"/>
                <w:szCs w:val="30"/>
                <w:cs/>
              </w:rPr>
              <w:t>)</w:t>
            </w:r>
          </w:p>
        </w:tc>
      </w:tr>
      <w:tr w:rsidR="008078C8" w:rsidRPr="00533735" w:rsidTr="00533735">
        <w:tc>
          <w:tcPr>
            <w:tcW w:w="5850" w:type="dxa"/>
            <w:shd w:val="clear" w:color="auto" w:fill="auto"/>
          </w:tcPr>
          <w:p w:rsidR="008078C8" w:rsidRPr="00533735" w:rsidRDefault="008078C8" w:rsidP="008078C8">
            <w:pPr>
              <w:ind w:left="-108"/>
              <w:jc w:val="left"/>
              <w:rPr>
                <w:rFonts w:ascii="Angsana New" w:eastAsia="Calibri" w:hAnsi="Angsana New"/>
                <w:sz w:val="30"/>
                <w:szCs w:val="30"/>
                <w:cs/>
              </w:rPr>
            </w:pPr>
            <w:r w:rsidRPr="00533735">
              <w:rPr>
                <w:rFonts w:ascii="Angsana New" w:hAnsi="Angsana New" w:hint="cs"/>
                <w:b/>
                <w:bCs/>
                <w:sz w:val="30"/>
                <w:szCs w:val="30"/>
              </w:rPr>
              <w:t>Ending Carrying Amount</w:t>
            </w:r>
          </w:p>
        </w:tc>
        <w:tc>
          <w:tcPr>
            <w:tcW w:w="2610" w:type="dxa"/>
            <w:tcBorders>
              <w:top w:val="single" w:sz="4" w:space="0" w:color="auto"/>
              <w:bottom w:val="double" w:sz="4" w:space="0" w:color="auto"/>
            </w:tcBorders>
            <w:shd w:val="clear" w:color="auto" w:fill="auto"/>
          </w:tcPr>
          <w:p w:rsidR="008078C8" w:rsidRPr="007D392E" w:rsidRDefault="008078C8" w:rsidP="008078C8">
            <w:pPr>
              <w:tabs>
                <w:tab w:val="right" w:pos="1094"/>
              </w:tabs>
              <w:ind w:right="113"/>
              <w:jc w:val="right"/>
              <w:rPr>
                <w:rFonts w:ascii="Angsana New" w:eastAsia="Calibri" w:hAnsi="Angsana New"/>
                <w:b/>
                <w:bCs/>
                <w:sz w:val="30"/>
                <w:szCs w:val="30"/>
              </w:rPr>
            </w:pPr>
            <w:r w:rsidRPr="007D392E">
              <w:rPr>
                <w:rFonts w:ascii="Angsana New" w:eastAsia="Calibri" w:hAnsi="Angsana New"/>
                <w:b/>
                <w:bCs/>
                <w:sz w:val="30"/>
                <w:szCs w:val="30"/>
              </w:rPr>
              <w:t>6,108,980</w:t>
            </w:r>
            <w:r w:rsidRPr="007D392E">
              <w:rPr>
                <w:rFonts w:ascii="Angsana New" w:eastAsia="Calibri" w:hAnsi="Angsana New"/>
                <w:b/>
                <w:bCs/>
                <w:sz w:val="30"/>
                <w:szCs w:val="30"/>
                <w:cs/>
              </w:rPr>
              <w:t>.</w:t>
            </w:r>
            <w:r w:rsidRPr="007D392E">
              <w:rPr>
                <w:rFonts w:ascii="Angsana New" w:eastAsia="Calibri" w:hAnsi="Angsana New"/>
                <w:b/>
                <w:bCs/>
                <w:sz w:val="30"/>
                <w:szCs w:val="30"/>
              </w:rPr>
              <w:t>78</w:t>
            </w:r>
          </w:p>
        </w:tc>
      </w:tr>
    </w:tbl>
    <w:p w:rsidR="00A31965" w:rsidRDefault="00A31965" w:rsidP="00A31965">
      <w:pPr>
        <w:ind w:left="426"/>
        <w:jc w:val="thaiDistribute"/>
        <w:rPr>
          <w:rFonts w:ascii="Angsana New" w:hAnsi="Angsana New"/>
          <w:b/>
          <w:bCs/>
          <w:sz w:val="30"/>
          <w:szCs w:val="30"/>
        </w:rPr>
      </w:pPr>
    </w:p>
    <w:p w:rsidR="00A31965" w:rsidRDefault="00A31965" w:rsidP="00B15CE1">
      <w:pPr>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A31965" w:rsidRDefault="00A31965" w:rsidP="00A31965">
      <w:pPr>
        <w:ind w:left="426"/>
        <w:jc w:val="thaiDistribute"/>
        <w:rPr>
          <w:rFonts w:ascii="Angsana New" w:hAnsi="Angsana New"/>
          <w:b/>
          <w:bCs/>
          <w:sz w:val="30"/>
          <w:szCs w:val="30"/>
        </w:rPr>
      </w:pPr>
    </w:p>
    <w:p w:rsidR="005C7FD9" w:rsidRDefault="005C7FD9" w:rsidP="00A31965">
      <w:pPr>
        <w:ind w:left="426"/>
        <w:jc w:val="thaiDistribute"/>
        <w:rPr>
          <w:rFonts w:ascii="Angsana New" w:hAnsi="Angsana New"/>
          <w:b/>
          <w:bCs/>
          <w:sz w:val="30"/>
          <w:szCs w:val="30"/>
        </w:rPr>
      </w:pPr>
    </w:p>
    <w:p w:rsidR="004E3B04" w:rsidRDefault="004E3B04" w:rsidP="00A31965">
      <w:pPr>
        <w:ind w:left="426"/>
        <w:jc w:val="thaiDistribute"/>
        <w:rPr>
          <w:rFonts w:ascii="Angsana New" w:hAnsi="Angsana New"/>
          <w:b/>
          <w:bCs/>
          <w:sz w:val="30"/>
          <w:szCs w:val="30"/>
        </w:rPr>
      </w:pPr>
    </w:p>
    <w:p w:rsidR="00F36197" w:rsidRPr="0042222B" w:rsidRDefault="00E40F72" w:rsidP="00297039">
      <w:pPr>
        <w:numPr>
          <w:ilvl w:val="0"/>
          <w:numId w:val="20"/>
        </w:numPr>
        <w:jc w:val="thaiDistribute"/>
        <w:rPr>
          <w:rFonts w:ascii="Angsana New" w:hAnsi="Angsana New"/>
          <w:b/>
          <w:bCs/>
          <w:sz w:val="30"/>
          <w:szCs w:val="30"/>
          <w:cs/>
        </w:rPr>
      </w:pPr>
      <w:r w:rsidRPr="0042222B">
        <w:rPr>
          <w:rFonts w:ascii="Angsana New" w:hAnsi="Angsana New"/>
          <w:b/>
          <w:bCs/>
          <w:sz w:val="30"/>
          <w:szCs w:val="30"/>
        </w:rPr>
        <w:lastRenderedPageBreak/>
        <w:t xml:space="preserve">Bank overdrafts and </w:t>
      </w:r>
      <w:r w:rsidR="00297039" w:rsidRPr="00297039">
        <w:rPr>
          <w:rFonts w:ascii="Angsana New" w:hAnsi="Angsana New"/>
          <w:b/>
          <w:bCs/>
          <w:sz w:val="30"/>
          <w:szCs w:val="30"/>
        </w:rPr>
        <w:t xml:space="preserve">Short-term loans </w:t>
      </w:r>
      <w:r w:rsidRPr="0042222B">
        <w:rPr>
          <w:rFonts w:ascii="Angsana New" w:hAnsi="Angsana New"/>
          <w:b/>
          <w:bCs/>
          <w:sz w:val="30"/>
          <w:szCs w:val="30"/>
        </w:rPr>
        <w:t>from financial institutions</w:t>
      </w: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E40F72" w:rsidRDefault="00723916" w:rsidP="008826F0">
      <w:pPr>
        <w:ind w:left="1350"/>
        <w:jc w:val="thaiDistribute"/>
        <w:rPr>
          <w:rFonts w:ascii="Angsana New" w:hAnsi="Angsana New"/>
          <w:sz w:val="30"/>
          <w:szCs w:val="30"/>
        </w:rPr>
      </w:pPr>
      <w:r w:rsidRPr="0042222B">
        <w:rPr>
          <w:rFonts w:ascii="Angsana New" w:hAnsi="Angsana New"/>
          <w:sz w:val="30"/>
          <w:szCs w:val="30"/>
        </w:rPr>
        <w:t>Consist of:</w:t>
      </w:r>
    </w:p>
    <w:tbl>
      <w:tblPr>
        <w:tblW w:w="10076" w:type="dxa"/>
        <w:tblInd w:w="-176" w:type="dxa"/>
        <w:tblLayout w:type="fixed"/>
        <w:tblLook w:val="0000"/>
      </w:tblPr>
      <w:tblGrid>
        <w:gridCol w:w="3254"/>
        <w:gridCol w:w="1530"/>
        <w:gridCol w:w="270"/>
        <w:gridCol w:w="1530"/>
        <w:gridCol w:w="252"/>
        <w:gridCol w:w="1530"/>
        <w:gridCol w:w="270"/>
        <w:gridCol w:w="1440"/>
      </w:tblGrid>
      <w:tr w:rsidR="007C055C" w:rsidRPr="00AC268B" w:rsidTr="002D3F76">
        <w:tc>
          <w:tcPr>
            <w:tcW w:w="3254" w:type="dxa"/>
          </w:tcPr>
          <w:p w:rsidR="007C055C" w:rsidRPr="00AC268B" w:rsidRDefault="007C055C" w:rsidP="004C0DD6">
            <w:pPr>
              <w:ind w:left="-94" w:right="-108"/>
              <w:jc w:val="left"/>
              <w:rPr>
                <w:rFonts w:ascii="Angsana New" w:hAnsi="Angsana New"/>
                <w:sz w:val="28"/>
                <w:szCs w:val="28"/>
                <w:u w:val="single"/>
                <w:cs/>
              </w:rPr>
            </w:pPr>
          </w:p>
        </w:tc>
        <w:tc>
          <w:tcPr>
            <w:tcW w:w="3330" w:type="dxa"/>
            <w:gridSpan w:val="3"/>
          </w:tcPr>
          <w:p w:rsidR="007C055C" w:rsidRPr="00AC268B" w:rsidRDefault="00641B30" w:rsidP="004C0DD6">
            <w:pPr>
              <w:jc w:val="center"/>
              <w:rPr>
                <w:rFonts w:ascii="Angsana New" w:hAnsi="Angsana New"/>
                <w:sz w:val="28"/>
                <w:szCs w:val="28"/>
                <w:u w:val="single"/>
                <w:cs/>
              </w:rPr>
            </w:pPr>
            <w:r w:rsidRPr="00AC268B">
              <w:rPr>
                <w:rFonts w:ascii="Angsana New" w:hAnsi="Angsana New"/>
                <w:sz w:val="28"/>
                <w:szCs w:val="28"/>
              </w:rPr>
              <w:t>ConsolidatedFinancial Statements</w:t>
            </w:r>
          </w:p>
        </w:tc>
        <w:tc>
          <w:tcPr>
            <w:tcW w:w="252" w:type="dxa"/>
          </w:tcPr>
          <w:p w:rsidR="007C055C" w:rsidRPr="00AC268B" w:rsidRDefault="007C055C" w:rsidP="004C0DD6">
            <w:pPr>
              <w:jc w:val="center"/>
              <w:rPr>
                <w:rFonts w:ascii="Angsana New" w:hAnsi="Angsana New"/>
                <w:sz w:val="28"/>
                <w:szCs w:val="28"/>
                <w:u w:val="single"/>
                <w:cs/>
              </w:rPr>
            </w:pPr>
          </w:p>
        </w:tc>
        <w:tc>
          <w:tcPr>
            <w:tcW w:w="3240" w:type="dxa"/>
            <w:gridSpan w:val="3"/>
          </w:tcPr>
          <w:p w:rsidR="007C055C" w:rsidRPr="00AC268B" w:rsidRDefault="00641B30" w:rsidP="004C0DD6">
            <w:pPr>
              <w:jc w:val="center"/>
              <w:rPr>
                <w:rFonts w:ascii="Angsana New" w:hAnsi="Angsana New"/>
                <w:sz w:val="28"/>
                <w:szCs w:val="28"/>
                <w:u w:val="single"/>
                <w:cs/>
              </w:rPr>
            </w:pPr>
            <w:r w:rsidRPr="00AC268B">
              <w:rPr>
                <w:rFonts w:ascii="Angsana New" w:eastAsia="Times New Roman" w:hAnsi="Angsana New"/>
                <w:sz w:val="28"/>
                <w:szCs w:val="28"/>
              </w:rPr>
              <w:t>Separate Financial Statements</w:t>
            </w:r>
          </w:p>
        </w:tc>
      </w:tr>
      <w:tr w:rsidR="00641B30" w:rsidRPr="00AC268B" w:rsidTr="002D3F76">
        <w:tc>
          <w:tcPr>
            <w:tcW w:w="3254" w:type="dxa"/>
          </w:tcPr>
          <w:p w:rsidR="00641B30" w:rsidRPr="00AC268B" w:rsidRDefault="00641B30" w:rsidP="004C0DD6">
            <w:pPr>
              <w:ind w:left="-94" w:right="-108"/>
              <w:jc w:val="left"/>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rPr>
            </w:pPr>
            <w:r w:rsidRPr="00AC268B">
              <w:rPr>
                <w:rFonts w:ascii="Angsana New" w:hAnsi="Angsana New"/>
                <w:sz w:val="28"/>
                <w:szCs w:val="28"/>
              </w:rPr>
              <w:t>As at</w:t>
            </w:r>
          </w:p>
        </w:tc>
        <w:tc>
          <w:tcPr>
            <w:tcW w:w="270" w:type="dxa"/>
          </w:tcPr>
          <w:p w:rsidR="00641B30" w:rsidRPr="00AC268B" w:rsidRDefault="00641B30" w:rsidP="00C86A04">
            <w:pPr>
              <w:jc w:val="center"/>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cs/>
              </w:rPr>
            </w:pPr>
            <w:r w:rsidRPr="00AC268B">
              <w:rPr>
                <w:rFonts w:ascii="Angsana New" w:hAnsi="Angsana New"/>
                <w:sz w:val="28"/>
                <w:szCs w:val="28"/>
              </w:rPr>
              <w:t>As at</w:t>
            </w:r>
          </w:p>
        </w:tc>
        <w:tc>
          <w:tcPr>
            <w:tcW w:w="252" w:type="dxa"/>
          </w:tcPr>
          <w:p w:rsidR="00641B30" w:rsidRPr="00AC268B" w:rsidRDefault="00641B30" w:rsidP="004C0DD6">
            <w:pPr>
              <w:jc w:val="center"/>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rPr>
            </w:pPr>
            <w:r w:rsidRPr="00AC268B">
              <w:rPr>
                <w:rFonts w:ascii="Angsana New" w:hAnsi="Angsana New"/>
                <w:sz w:val="28"/>
                <w:szCs w:val="28"/>
              </w:rPr>
              <w:t>As at</w:t>
            </w:r>
          </w:p>
        </w:tc>
        <w:tc>
          <w:tcPr>
            <w:tcW w:w="270" w:type="dxa"/>
          </w:tcPr>
          <w:p w:rsidR="00641B30" w:rsidRPr="00AC268B" w:rsidRDefault="00641B30" w:rsidP="00C86A04">
            <w:pPr>
              <w:jc w:val="center"/>
              <w:rPr>
                <w:rFonts w:ascii="Angsana New" w:hAnsi="Angsana New"/>
                <w:sz w:val="28"/>
                <w:szCs w:val="28"/>
                <w:u w:val="single"/>
                <w:cs/>
              </w:rPr>
            </w:pPr>
          </w:p>
        </w:tc>
        <w:tc>
          <w:tcPr>
            <w:tcW w:w="1440" w:type="dxa"/>
          </w:tcPr>
          <w:p w:rsidR="00641B30" w:rsidRPr="00AC268B" w:rsidRDefault="00641B30" w:rsidP="00C86A04">
            <w:pPr>
              <w:jc w:val="center"/>
              <w:rPr>
                <w:rFonts w:ascii="Angsana New" w:hAnsi="Angsana New"/>
                <w:sz w:val="28"/>
                <w:szCs w:val="28"/>
                <w:cs/>
              </w:rPr>
            </w:pPr>
            <w:r w:rsidRPr="00AC268B">
              <w:rPr>
                <w:rFonts w:ascii="Angsana New" w:hAnsi="Angsana New"/>
                <w:sz w:val="28"/>
                <w:szCs w:val="28"/>
              </w:rPr>
              <w:t>As at</w:t>
            </w:r>
          </w:p>
        </w:tc>
      </w:tr>
      <w:tr w:rsidR="00641B30" w:rsidRPr="00AC268B" w:rsidTr="002D3F76">
        <w:tc>
          <w:tcPr>
            <w:tcW w:w="3254" w:type="dxa"/>
          </w:tcPr>
          <w:p w:rsidR="00641B30" w:rsidRPr="00AC268B" w:rsidRDefault="00641B30" w:rsidP="004C0DD6">
            <w:pPr>
              <w:ind w:left="-94" w:right="-108"/>
              <w:jc w:val="left"/>
              <w:rPr>
                <w:rFonts w:ascii="Angsana New" w:hAnsi="Angsana New"/>
                <w:sz w:val="28"/>
                <w:szCs w:val="28"/>
                <w:u w:val="single"/>
                <w:cs/>
              </w:rPr>
            </w:pPr>
          </w:p>
        </w:tc>
        <w:tc>
          <w:tcPr>
            <w:tcW w:w="1530" w:type="dxa"/>
          </w:tcPr>
          <w:p w:rsidR="00641B30" w:rsidRPr="00AC268B" w:rsidRDefault="00641B30" w:rsidP="00C86A04">
            <w:pPr>
              <w:ind w:left="-101" w:right="-102"/>
              <w:jc w:val="center"/>
              <w:rPr>
                <w:rFonts w:ascii="Angsana New" w:hAnsi="Angsana New"/>
                <w:sz w:val="28"/>
                <w:szCs w:val="28"/>
              </w:rPr>
            </w:pPr>
            <w:r w:rsidRPr="00AC268B">
              <w:rPr>
                <w:rFonts w:ascii="Angsana New" w:hAnsi="Angsana New"/>
                <w:sz w:val="28"/>
                <w:szCs w:val="28"/>
              </w:rPr>
              <w:t>31 December 2016</w:t>
            </w:r>
          </w:p>
        </w:tc>
        <w:tc>
          <w:tcPr>
            <w:tcW w:w="270" w:type="dxa"/>
          </w:tcPr>
          <w:p w:rsidR="00641B30" w:rsidRPr="00AC268B" w:rsidRDefault="00641B30" w:rsidP="00C86A04">
            <w:pPr>
              <w:jc w:val="center"/>
              <w:rPr>
                <w:rFonts w:ascii="Angsana New" w:hAnsi="Angsana New"/>
                <w:sz w:val="28"/>
                <w:szCs w:val="28"/>
                <w:u w:val="single"/>
                <w:cs/>
              </w:rPr>
            </w:pPr>
          </w:p>
        </w:tc>
        <w:tc>
          <w:tcPr>
            <w:tcW w:w="1530" w:type="dxa"/>
          </w:tcPr>
          <w:p w:rsidR="00641B30" w:rsidRPr="00AC268B" w:rsidRDefault="00641B30" w:rsidP="00C86A04">
            <w:pPr>
              <w:ind w:left="-101" w:right="-102"/>
              <w:jc w:val="center"/>
              <w:rPr>
                <w:rFonts w:ascii="Angsana New" w:hAnsi="Angsana New"/>
                <w:spacing w:val="-4"/>
                <w:sz w:val="28"/>
                <w:szCs w:val="28"/>
              </w:rPr>
            </w:pPr>
            <w:r w:rsidRPr="00AC268B">
              <w:rPr>
                <w:rFonts w:ascii="Angsana New" w:hAnsi="Angsana New"/>
                <w:spacing w:val="-4"/>
                <w:sz w:val="28"/>
                <w:szCs w:val="28"/>
              </w:rPr>
              <w:t>31 December 2015</w:t>
            </w:r>
          </w:p>
        </w:tc>
        <w:tc>
          <w:tcPr>
            <w:tcW w:w="252" w:type="dxa"/>
          </w:tcPr>
          <w:p w:rsidR="00641B30" w:rsidRPr="00AC268B" w:rsidRDefault="00641B30" w:rsidP="004C0DD6">
            <w:pPr>
              <w:jc w:val="center"/>
              <w:rPr>
                <w:rFonts w:ascii="Angsana New" w:hAnsi="Angsana New"/>
                <w:sz w:val="28"/>
                <w:szCs w:val="28"/>
                <w:u w:val="single"/>
                <w:cs/>
              </w:rPr>
            </w:pPr>
          </w:p>
        </w:tc>
        <w:tc>
          <w:tcPr>
            <w:tcW w:w="1530" w:type="dxa"/>
          </w:tcPr>
          <w:p w:rsidR="00641B30" w:rsidRPr="00AC268B" w:rsidRDefault="00641B30" w:rsidP="00C86A04">
            <w:pPr>
              <w:ind w:left="-101" w:right="-102"/>
              <w:jc w:val="center"/>
              <w:rPr>
                <w:rFonts w:ascii="Angsana New" w:hAnsi="Angsana New"/>
                <w:sz w:val="28"/>
                <w:szCs w:val="28"/>
              </w:rPr>
            </w:pPr>
            <w:r w:rsidRPr="00AC268B">
              <w:rPr>
                <w:rFonts w:ascii="Angsana New" w:hAnsi="Angsana New"/>
                <w:sz w:val="28"/>
                <w:szCs w:val="28"/>
              </w:rPr>
              <w:t>31 December 2016</w:t>
            </w:r>
          </w:p>
        </w:tc>
        <w:tc>
          <w:tcPr>
            <w:tcW w:w="270" w:type="dxa"/>
          </w:tcPr>
          <w:p w:rsidR="00641B30" w:rsidRPr="00AC268B" w:rsidRDefault="00641B30" w:rsidP="00C86A04">
            <w:pPr>
              <w:jc w:val="center"/>
              <w:rPr>
                <w:rFonts w:ascii="Angsana New" w:hAnsi="Angsana New"/>
                <w:sz w:val="28"/>
                <w:szCs w:val="28"/>
                <w:u w:val="single"/>
                <w:cs/>
              </w:rPr>
            </w:pPr>
          </w:p>
        </w:tc>
        <w:tc>
          <w:tcPr>
            <w:tcW w:w="1440" w:type="dxa"/>
          </w:tcPr>
          <w:p w:rsidR="00641B30" w:rsidRPr="00AC268B" w:rsidRDefault="00641B30" w:rsidP="00C86A04">
            <w:pPr>
              <w:ind w:left="-101" w:right="-102"/>
              <w:jc w:val="center"/>
              <w:rPr>
                <w:rFonts w:ascii="Angsana New" w:hAnsi="Angsana New"/>
                <w:spacing w:val="-4"/>
                <w:sz w:val="28"/>
                <w:szCs w:val="28"/>
              </w:rPr>
            </w:pPr>
            <w:r w:rsidRPr="00AC268B">
              <w:rPr>
                <w:rFonts w:ascii="Angsana New" w:hAnsi="Angsana New"/>
                <w:spacing w:val="-4"/>
                <w:sz w:val="28"/>
                <w:szCs w:val="28"/>
              </w:rPr>
              <w:t>31 December 2015</w:t>
            </w:r>
          </w:p>
        </w:tc>
      </w:tr>
      <w:tr w:rsidR="007C055C" w:rsidRPr="00AC268B" w:rsidTr="002D3F76">
        <w:tc>
          <w:tcPr>
            <w:tcW w:w="3254" w:type="dxa"/>
          </w:tcPr>
          <w:p w:rsidR="007C055C" w:rsidRPr="00AC268B" w:rsidRDefault="007C055C" w:rsidP="004C0DD6">
            <w:pPr>
              <w:ind w:left="-94" w:right="-108"/>
              <w:jc w:val="left"/>
              <w:rPr>
                <w:rFonts w:ascii="Angsana New" w:hAnsi="Angsana New"/>
                <w:sz w:val="28"/>
                <w:szCs w:val="28"/>
                <w:u w:val="single"/>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70" w:type="dxa"/>
          </w:tcPr>
          <w:p w:rsidR="007C055C" w:rsidRPr="00AC268B" w:rsidRDefault="007C055C" w:rsidP="004C0DD6">
            <w:pPr>
              <w:jc w:val="center"/>
              <w:rPr>
                <w:rFonts w:ascii="Angsana New" w:hAnsi="Angsana New"/>
                <w:sz w:val="28"/>
                <w:szCs w:val="28"/>
                <w:u w:val="single"/>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52" w:type="dxa"/>
          </w:tcPr>
          <w:p w:rsidR="007C055C" w:rsidRPr="00AC268B" w:rsidRDefault="007C055C" w:rsidP="004C0DD6">
            <w:pPr>
              <w:jc w:val="center"/>
              <w:rPr>
                <w:rFonts w:ascii="Angsana New" w:hAnsi="Angsana New"/>
                <w:sz w:val="28"/>
                <w:szCs w:val="28"/>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70" w:type="dxa"/>
          </w:tcPr>
          <w:p w:rsidR="007C055C" w:rsidRPr="00AC268B" w:rsidRDefault="007C055C" w:rsidP="004C0DD6">
            <w:pPr>
              <w:jc w:val="center"/>
              <w:rPr>
                <w:rFonts w:ascii="Angsana New" w:hAnsi="Angsana New"/>
                <w:sz w:val="28"/>
                <w:szCs w:val="28"/>
                <w:u w:val="single"/>
                <w:cs/>
              </w:rPr>
            </w:pPr>
          </w:p>
        </w:tc>
        <w:tc>
          <w:tcPr>
            <w:tcW w:w="144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r>
      <w:tr w:rsidR="00AC268B" w:rsidRPr="00AC268B" w:rsidTr="002D3F76">
        <w:tc>
          <w:tcPr>
            <w:tcW w:w="3254" w:type="dxa"/>
          </w:tcPr>
          <w:p w:rsidR="00AC268B" w:rsidRPr="00AC268B" w:rsidRDefault="00AC268B" w:rsidP="00AC268B">
            <w:pPr>
              <w:ind w:left="-94" w:right="-108"/>
              <w:jc w:val="thaiDistribute"/>
              <w:rPr>
                <w:rFonts w:ascii="Angsana New" w:hAnsi="Angsana New"/>
                <w:sz w:val="28"/>
                <w:szCs w:val="28"/>
                <w:cs/>
              </w:rPr>
            </w:pPr>
            <w:r w:rsidRPr="00AC268B">
              <w:rPr>
                <w:rFonts w:ascii="Angsana New" w:hAnsi="Angsana New"/>
                <w:sz w:val="28"/>
                <w:szCs w:val="28"/>
              </w:rPr>
              <w:t>Bank overdrafts</w:t>
            </w:r>
          </w:p>
        </w:tc>
        <w:tc>
          <w:tcPr>
            <w:tcW w:w="1530" w:type="dxa"/>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14,137</w:t>
            </w:r>
            <w:r w:rsidRPr="00AC268B">
              <w:rPr>
                <w:rFonts w:ascii="Angsana New" w:hAnsi="Angsana New"/>
                <w:sz w:val="28"/>
                <w:szCs w:val="28"/>
                <w:cs/>
              </w:rPr>
              <w:t>.</w:t>
            </w:r>
            <w:r w:rsidRPr="00AC268B">
              <w:rPr>
                <w:rFonts w:ascii="Angsana New" w:hAnsi="Angsana New"/>
                <w:sz w:val="28"/>
                <w:szCs w:val="28"/>
              </w:rPr>
              <w:t>48</w:t>
            </w:r>
          </w:p>
        </w:tc>
        <w:tc>
          <w:tcPr>
            <w:tcW w:w="270" w:type="dxa"/>
          </w:tcPr>
          <w:p w:rsidR="00AC268B" w:rsidRPr="00AC268B" w:rsidRDefault="00AC268B" w:rsidP="00AC268B">
            <w:pPr>
              <w:jc w:val="center"/>
              <w:rPr>
                <w:rFonts w:ascii="Angsana New" w:hAnsi="Angsana New"/>
                <w:sz w:val="28"/>
                <w:szCs w:val="28"/>
                <w:cs/>
              </w:rPr>
            </w:pPr>
          </w:p>
        </w:tc>
        <w:tc>
          <w:tcPr>
            <w:tcW w:w="1530" w:type="dxa"/>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205,432</w:t>
            </w:r>
            <w:r w:rsidRPr="00AC268B">
              <w:rPr>
                <w:rFonts w:ascii="Angsana New" w:hAnsi="Angsana New"/>
                <w:sz w:val="28"/>
                <w:szCs w:val="28"/>
                <w:cs/>
              </w:rPr>
              <w:t>.</w:t>
            </w:r>
            <w:r w:rsidRPr="00AC268B">
              <w:rPr>
                <w:rFonts w:ascii="Angsana New" w:hAnsi="Angsana New"/>
                <w:sz w:val="28"/>
                <w:szCs w:val="28"/>
              </w:rPr>
              <w:t>51</w:t>
            </w:r>
          </w:p>
        </w:tc>
        <w:tc>
          <w:tcPr>
            <w:tcW w:w="252" w:type="dxa"/>
          </w:tcPr>
          <w:p w:rsidR="00AC268B" w:rsidRPr="00AC268B" w:rsidRDefault="00AC268B" w:rsidP="00AC268B">
            <w:pPr>
              <w:jc w:val="right"/>
              <w:rPr>
                <w:rFonts w:ascii="Angsana New" w:hAnsi="Angsana New"/>
                <w:sz w:val="28"/>
                <w:szCs w:val="28"/>
                <w:cs/>
              </w:rPr>
            </w:pPr>
          </w:p>
        </w:tc>
        <w:tc>
          <w:tcPr>
            <w:tcW w:w="1530" w:type="dxa"/>
            <w:shd w:val="clear" w:color="auto" w:fill="auto"/>
          </w:tcPr>
          <w:p w:rsidR="00AC268B" w:rsidRPr="00AC268B" w:rsidRDefault="00AC268B" w:rsidP="00AC268B">
            <w:pPr>
              <w:ind w:left="-108" w:right="-108"/>
              <w:jc w:val="center"/>
              <w:rPr>
                <w:rFonts w:ascii="Angsana New" w:hAnsi="Angsana New"/>
                <w:sz w:val="28"/>
                <w:szCs w:val="28"/>
                <w:cs/>
              </w:rPr>
            </w:pPr>
            <w:r w:rsidRPr="00AC268B">
              <w:rPr>
                <w:rFonts w:ascii="Angsana New" w:hAnsi="Angsana New"/>
                <w:sz w:val="28"/>
                <w:szCs w:val="28"/>
                <w:cs/>
              </w:rPr>
              <w:t>-</w:t>
            </w:r>
          </w:p>
        </w:tc>
        <w:tc>
          <w:tcPr>
            <w:tcW w:w="270" w:type="dxa"/>
          </w:tcPr>
          <w:p w:rsidR="00AC268B" w:rsidRPr="00AC268B" w:rsidRDefault="00AC268B" w:rsidP="00AC268B">
            <w:pPr>
              <w:jc w:val="right"/>
              <w:rPr>
                <w:rFonts w:ascii="Angsana New" w:hAnsi="Angsana New"/>
                <w:sz w:val="28"/>
                <w:szCs w:val="28"/>
                <w:cs/>
              </w:rPr>
            </w:pPr>
          </w:p>
        </w:tc>
        <w:tc>
          <w:tcPr>
            <w:tcW w:w="1440" w:type="dxa"/>
          </w:tcPr>
          <w:p w:rsidR="00AC268B" w:rsidRPr="00AC268B" w:rsidRDefault="00AC268B" w:rsidP="00AC268B">
            <w:pPr>
              <w:ind w:left="-108" w:right="-108"/>
              <w:jc w:val="center"/>
              <w:rPr>
                <w:rFonts w:ascii="Angsana New" w:hAnsi="Angsana New"/>
                <w:sz w:val="28"/>
                <w:szCs w:val="28"/>
                <w:cs/>
              </w:rPr>
            </w:pPr>
            <w:r w:rsidRPr="00AC268B">
              <w:rPr>
                <w:rFonts w:ascii="Angsana New" w:hAnsi="Angsana New"/>
                <w:sz w:val="28"/>
                <w:szCs w:val="28"/>
                <w:cs/>
              </w:rPr>
              <w:t>-</w:t>
            </w:r>
          </w:p>
        </w:tc>
      </w:tr>
      <w:tr w:rsidR="00AC268B" w:rsidRPr="00AC268B" w:rsidTr="002D3F76">
        <w:tc>
          <w:tcPr>
            <w:tcW w:w="3254" w:type="dxa"/>
          </w:tcPr>
          <w:p w:rsidR="00AC268B" w:rsidRPr="00AC268B" w:rsidRDefault="00AC268B" w:rsidP="00AC268B">
            <w:pPr>
              <w:ind w:left="-94" w:right="-108"/>
              <w:jc w:val="left"/>
              <w:rPr>
                <w:rFonts w:ascii="Angsana New" w:hAnsi="Angsana New"/>
                <w:sz w:val="28"/>
                <w:szCs w:val="28"/>
                <w:cs/>
              </w:rPr>
            </w:pPr>
            <w:r w:rsidRPr="00AC268B">
              <w:rPr>
                <w:rFonts w:ascii="Angsana New" w:hAnsi="Angsana New"/>
                <w:sz w:val="28"/>
                <w:szCs w:val="28"/>
              </w:rPr>
              <w:t>Short-term loans - promissory note</w:t>
            </w: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6,333,316,790</w:t>
            </w:r>
            <w:r w:rsidRPr="00AC268B">
              <w:rPr>
                <w:rFonts w:ascii="Angsana New" w:hAnsi="Angsana New"/>
                <w:sz w:val="28"/>
                <w:szCs w:val="28"/>
                <w:cs/>
              </w:rPr>
              <w:t>.</w:t>
            </w:r>
            <w:r w:rsidRPr="00AC268B">
              <w:rPr>
                <w:rFonts w:ascii="Angsana New" w:hAnsi="Angsana New"/>
                <w:sz w:val="28"/>
                <w:szCs w:val="28"/>
              </w:rPr>
              <w:t>99</w:t>
            </w:r>
          </w:p>
        </w:tc>
        <w:tc>
          <w:tcPr>
            <w:tcW w:w="270"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7,540,103,844</w:t>
            </w:r>
            <w:r w:rsidRPr="00AC268B">
              <w:rPr>
                <w:rFonts w:ascii="Angsana New" w:hAnsi="Angsana New"/>
                <w:sz w:val="28"/>
                <w:szCs w:val="28"/>
                <w:cs/>
              </w:rPr>
              <w:t>.</w:t>
            </w:r>
            <w:r w:rsidRPr="00AC268B">
              <w:rPr>
                <w:rFonts w:ascii="Angsana New" w:hAnsi="Angsana New"/>
                <w:sz w:val="28"/>
                <w:szCs w:val="28"/>
              </w:rPr>
              <w:t>62</w:t>
            </w:r>
          </w:p>
        </w:tc>
        <w:tc>
          <w:tcPr>
            <w:tcW w:w="252"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4,313,972,464</w:t>
            </w:r>
            <w:r w:rsidRPr="00AC268B">
              <w:rPr>
                <w:rFonts w:ascii="Angsana New" w:hAnsi="Angsana New"/>
                <w:sz w:val="28"/>
                <w:szCs w:val="28"/>
                <w:cs/>
              </w:rPr>
              <w:t>.</w:t>
            </w:r>
            <w:r w:rsidRPr="00AC268B">
              <w:rPr>
                <w:rFonts w:ascii="Angsana New" w:hAnsi="Angsana New"/>
                <w:sz w:val="28"/>
                <w:szCs w:val="28"/>
              </w:rPr>
              <w:t>52</w:t>
            </w:r>
          </w:p>
        </w:tc>
        <w:tc>
          <w:tcPr>
            <w:tcW w:w="270" w:type="dxa"/>
          </w:tcPr>
          <w:p w:rsidR="00AC268B" w:rsidRPr="00AC268B" w:rsidRDefault="00AC268B" w:rsidP="00AC268B">
            <w:pPr>
              <w:jc w:val="right"/>
              <w:rPr>
                <w:rFonts w:ascii="Angsana New" w:hAnsi="Angsana New"/>
                <w:sz w:val="28"/>
                <w:szCs w:val="28"/>
              </w:rPr>
            </w:pPr>
          </w:p>
        </w:tc>
        <w:tc>
          <w:tcPr>
            <w:tcW w:w="1440" w:type="dxa"/>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3,976,109,827</w:t>
            </w:r>
            <w:r w:rsidRPr="00AC268B">
              <w:rPr>
                <w:rFonts w:ascii="Angsana New" w:hAnsi="Angsana New"/>
                <w:sz w:val="28"/>
                <w:szCs w:val="28"/>
                <w:cs/>
              </w:rPr>
              <w:t>.</w:t>
            </w:r>
            <w:r w:rsidRPr="00AC268B">
              <w:rPr>
                <w:rFonts w:ascii="Angsana New" w:hAnsi="Angsana New"/>
                <w:sz w:val="28"/>
                <w:szCs w:val="28"/>
              </w:rPr>
              <w:t>52</w:t>
            </w:r>
          </w:p>
        </w:tc>
      </w:tr>
      <w:tr w:rsidR="00AC268B" w:rsidRPr="00AC268B" w:rsidTr="002D3F76">
        <w:tc>
          <w:tcPr>
            <w:tcW w:w="3254" w:type="dxa"/>
          </w:tcPr>
          <w:p w:rsidR="00AC268B" w:rsidRPr="00AC268B" w:rsidRDefault="00AC268B" w:rsidP="00AC268B">
            <w:pPr>
              <w:ind w:left="-94" w:right="-108"/>
              <w:rPr>
                <w:rFonts w:ascii="Angsana New" w:hAnsi="Angsana New"/>
                <w:spacing w:val="-6"/>
                <w:sz w:val="28"/>
                <w:szCs w:val="28"/>
                <w:cs/>
              </w:rPr>
            </w:pPr>
            <w:r w:rsidRPr="00AC268B">
              <w:rPr>
                <w:rFonts w:ascii="Angsana New" w:hAnsi="Angsana New"/>
                <w:spacing w:val="-6"/>
                <w:sz w:val="28"/>
                <w:szCs w:val="28"/>
              </w:rPr>
              <w:t>Short-term loans - trust receipt/letter of credit</w:t>
            </w: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2,029,616,817.18</w:t>
            </w:r>
          </w:p>
        </w:tc>
        <w:tc>
          <w:tcPr>
            <w:tcW w:w="270"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1,609,820,452</w:t>
            </w:r>
            <w:r w:rsidRPr="00AC268B">
              <w:rPr>
                <w:rFonts w:ascii="Angsana New" w:hAnsi="Angsana New"/>
                <w:sz w:val="28"/>
                <w:szCs w:val="28"/>
                <w:cs/>
              </w:rPr>
              <w:t>.</w:t>
            </w:r>
            <w:r w:rsidRPr="00AC268B">
              <w:rPr>
                <w:rFonts w:ascii="Angsana New" w:hAnsi="Angsana New"/>
                <w:sz w:val="28"/>
                <w:szCs w:val="28"/>
              </w:rPr>
              <w:t>60</w:t>
            </w:r>
          </w:p>
        </w:tc>
        <w:tc>
          <w:tcPr>
            <w:tcW w:w="252"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325,340,029.39</w:t>
            </w:r>
          </w:p>
        </w:tc>
        <w:tc>
          <w:tcPr>
            <w:tcW w:w="270" w:type="dxa"/>
          </w:tcPr>
          <w:p w:rsidR="00AC268B" w:rsidRPr="00AC268B" w:rsidRDefault="00AC268B" w:rsidP="00AC268B">
            <w:pPr>
              <w:jc w:val="right"/>
              <w:rPr>
                <w:rFonts w:ascii="Angsana New" w:hAnsi="Angsana New"/>
                <w:sz w:val="28"/>
                <w:szCs w:val="28"/>
              </w:rPr>
            </w:pPr>
          </w:p>
        </w:tc>
        <w:tc>
          <w:tcPr>
            <w:tcW w:w="1440" w:type="dxa"/>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381,583,303</w:t>
            </w:r>
            <w:r w:rsidRPr="00AC268B">
              <w:rPr>
                <w:rFonts w:ascii="Angsana New" w:hAnsi="Angsana New"/>
                <w:sz w:val="28"/>
                <w:szCs w:val="28"/>
                <w:cs/>
              </w:rPr>
              <w:t>.</w:t>
            </w:r>
            <w:r w:rsidRPr="00AC268B">
              <w:rPr>
                <w:rFonts w:ascii="Angsana New" w:hAnsi="Angsana New"/>
                <w:sz w:val="28"/>
                <w:szCs w:val="28"/>
              </w:rPr>
              <w:t>69</w:t>
            </w:r>
          </w:p>
        </w:tc>
      </w:tr>
      <w:tr w:rsidR="00AC268B" w:rsidRPr="00AC268B" w:rsidTr="002D3F76">
        <w:tc>
          <w:tcPr>
            <w:tcW w:w="3254" w:type="dxa"/>
          </w:tcPr>
          <w:p w:rsidR="00AC268B" w:rsidRPr="00AC268B" w:rsidRDefault="00AC268B" w:rsidP="00AC268B">
            <w:pPr>
              <w:ind w:left="-94"/>
              <w:jc w:val="left"/>
              <w:rPr>
                <w:rFonts w:ascii="Angsana New" w:hAnsi="Angsana New"/>
                <w:sz w:val="28"/>
                <w:szCs w:val="28"/>
                <w:cs/>
              </w:rPr>
            </w:pPr>
            <w:r w:rsidRPr="00AC268B">
              <w:rPr>
                <w:rFonts w:ascii="Angsana New" w:hAnsi="Angsana New"/>
                <w:spacing w:val="-4"/>
                <w:sz w:val="28"/>
                <w:szCs w:val="28"/>
              </w:rPr>
              <w:t xml:space="preserve">Short-term loans - </w:t>
            </w:r>
            <w:r w:rsidRPr="00AC268B">
              <w:rPr>
                <w:rFonts w:ascii="Angsana New" w:hAnsi="Angsana New"/>
                <w:sz w:val="28"/>
                <w:szCs w:val="28"/>
              </w:rPr>
              <w:t>discounted bills</w:t>
            </w:r>
          </w:p>
        </w:tc>
        <w:tc>
          <w:tcPr>
            <w:tcW w:w="1530" w:type="dxa"/>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250,000,000</w:t>
            </w:r>
            <w:r w:rsidRPr="00AC268B">
              <w:rPr>
                <w:rFonts w:ascii="Angsana New" w:hAnsi="Angsana New"/>
                <w:sz w:val="28"/>
                <w:szCs w:val="28"/>
                <w:cs/>
              </w:rPr>
              <w:t>.</w:t>
            </w:r>
            <w:r w:rsidRPr="00AC268B">
              <w:rPr>
                <w:rFonts w:ascii="Angsana New" w:hAnsi="Angsana New"/>
                <w:sz w:val="28"/>
                <w:szCs w:val="28"/>
              </w:rPr>
              <w:t>00</w:t>
            </w:r>
          </w:p>
        </w:tc>
        <w:tc>
          <w:tcPr>
            <w:tcW w:w="270"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721,135,628</w:t>
            </w:r>
            <w:r w:rsidRPr="00AC268B">
              <w:rPr>
                <w:rFonts w:ascii="Angsana New" w:hAnsi="Angsana New"/>
                <w:sz w:val="28"/>
                <w:szCs w:val="28"/>
                <w:cs/>
              </w:rPr>
              <w:t>.</w:t>
            </w:r>
            <w:r w:rsidRPr="00AC268B">
              <w:rPr>
                <w:rFonts w:ascii="Angsana New" w:hAnsi="Angsana New"/>
                <w:sz w:val="28"/>
                <w:szCs w:val="28"/>
              </w:rPr>
              <w:t>79</w:t>
            </w:r>
          </w:p>
        </w:tc>
        <w:tc>
          <w:tcPr>
            <w:tcW w:w="252" w:type="dxa"/>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18"/>
              <w:jc w:val="right"/>
              <w:rPr>
                <w:rFonts w:ascii="Angsana New" w:hAnsi="Angsana New"/>
                <w:sz w:val="28"/>
                <w:szCs w:val="28"/>
                <w:cs/>
              </w:rPr>
            </w:pPr>
            <w:r w:rsidRPr="00AC268B">
              <w:rPr>
                <w:rFonts w:ascii="Angsana New" w:hAnsi="Angsana New" w:hint="cs"/>
                <w:sz w:val="28"/>
                <w:szCs w:val="28"/>
                <w:cs/>
              </w:rPr>
              <w:t>250</w:t>
            </w:r>
            <w:r w:rsidRPr="00AC268B">
              <w:rPr>
                <w:rFonts w:ascii="Angsana New" w:hAnsi="Angsana New"/>
                <w:sz w:val="28"/>
                <w:szCs w:val="28"/>
                <w:cs/>
              </w:rPr>
              <w:t>,</w:t>
            </w:r>
            <w:r w:rsidRPr="00AC268B">
              <w:rPr>
                <w:rFonts w:ascii="Angsana New" w:hAnsi="Angsana New" w:hint="cs"/>
                <w:sz w:val="28"/>
                <w:szCs w:val="28"/>
                <w:cs/>
              </w:rPr>
              <w:t>000</w:t>
            </w:r>
            <w:r w:rsidRPr="00AC268B">
              <w:rPr>
                <w:rFonts w:ascii="Angsana New" w:hAnsi="Angsana New"/>
                <w:sz w:val="28"/>
                <w:szCs w:val="28"/>
              </w:rPr>
              <w:t>,000</w:t>
            </w:r>
            <w:r w:rsidRPr="00AC268B">
              <w:rPr>
                <w:rFonts w:ascii="Angsana New" w:hAnsi="Angsana New"/>
                <w:sz w:val="28"/>
                <w:szCs w:val="28"/>
                <w:cs/>
              </w:rPr>
              <w:t>.00</w:t>
            </w:r>
          </w:p>
        </w:tc>
        <w:tc>
          <w:tcPr>
            <w:tcW w:w="270" w:type="dxa"/>
          </w:tcPr>
          <w:p w:rsidR="00AC268B" w:rsidRPr="00AC268B" w:rsidRDefault="00AC268B" w:rsidP="00AC268B">
            <w:pPr>
              <w:jc w:val="right"/>
              <w:rPr>
                <w:rFonts w:ascii="Angsana New" w:hAnsi="Angsana New"/>
                <w:sz w:val="28"/>
                <w:szCs w:val="28"/>
              </w:rPr>
            </w:pPr>
          </w:p>
        </w:tc>
        <w:tc>
          <w:tcPr>
            <w:tcW w:w="1440" w:type="dxa"/>
          </w:tcPr>
          <w:p w:rsidR="00AC268B" w:rsidRPr="00AC268B" w:rsidRDefault="00AC268B" w:rsidP="00AC268B">
            <w:pPr>
              <w:ind w:left="-108" w:right="-18"/>
              <w:jc w:val="right"/>
              <w:rPr>
                <w:rFonts w:ascii="Angsana New" w:hAnsi="Angsana New"/>
                <w:sz w:val="28"/>
                <w:szCs w:val="28"/>
                <w:cs/>
              </w:rPr>
            </w:pPr>
            <w:r w:rsidRPr="00AC268B">
              <w:rPr>
                <w:rFonts w:ascii="Angsana New" w:hAnsi="Angsana New"/>
                <w:sz w:val="28"/>
                <w:szCs w:val="28"/>
                <w:cs/>
              </w:rPr>
              <w:t>36,334,142.86</w:t>
            </w:r>
          </w:p>
        </w:tc>
      </w:tr>
      <w:tr w:rsidR="00AC268B" w:rsidRPr="00AC268B" w:rsidTr="002D3F76">
        <w:trPr>
          <w:trHeight w:val="368"/>
        </w:trPr>
        <w:tc>
          <w:tcPr>
            <w:tcW w:w="3254" w:type="dxa"/>
          </w:tcPr>
          <w:p w:rsidR="00AC268B" w:rsidRPr="00AC268B" w:rsidRDefault="00AC268B" w:rsidP="00AC268B">
            <w:pPr>
              <w:ind w:left="-94"/>
              <w:jc w:val="left"/>
              <w:rPr>
                <w:rFonts w:ascii="Angsana New" w:hAnsi="Angsana New"/>
                <w:sz w:val="28"/>
                <w:szCs w:val="28"/>
              </w:rPr>
            </w:pPr>
            <w:r w:rsidRPr="00AC268B">
              <w:rPr>
                <w:rFonts w:ascii="Angsana New" w:hAnsi="Angsana New"/>
                <w:sz w:val="28"/>
                <w:szCs w:val="28"/>
              </w:rPr>
              <w:t>Total short-term loans from</w:t>
            </w:r>
          </w:p>
          <w:p w:rsidR="00AC268B" w:rsidRPr="00AC268B" w:rsidRDefault="00AC268B" w:rsidP="00AC268B">
            <w:pPr>
              <w:ind w:left="176" w:right="-108"/>
              <w:jc w:val="thaiDistribute"/>
              <w:rPr>
                <w:rFonts w:ascii="Angsana New" w:hAnsi="Angsana New"/>
                <w:sz w:val="28"/>
                <w:szCs w:val="28"/>
                <w:cs/>
              </w:rPr>
            </w:pPr>
            <w:r w:rsidRPr="00AC268B">
              <w:rPr>
                <w:rFonts w:ascii="Angsana New" w:hAnsi="Angsana New"/>
                <w:sz w:val="28"/>
                <w:szCs w:val="28"/>
              </w:rPr>
              <w:t>financial institutions</w:t>
            </w:r>
          </w:p>
        </w:tc>
        <w:tc>
          <w:tcPr>
            <w:tcW w:w="1530" w:type="dxa"/>
            <w:tcBorders>
              <w:top w:val="single" w:sz="4" w:space="0" w:color="auto"/>
            </w:tcBorders>
            <w:shd w:val="clear" w:color="auto" w:fill="auto"/>
          </w:tcPr>
          <w:p w:rsidR="00AC268B" w:rsidRPr="00AC268B" w:rsidRDefault="00AC268B" w:rsidP="00AC268B">
            <w:pPr>
              <w:ind w:left="-108" w:right="-29"/>
              <w:jc w:val="right"/>
              <w:rPr>
                <w:rFonts w:ascii="Angsana New" w:hAnsi="Angsana New"/>
                <w:sz w:val="28"/>
                <w:szCs w:val="28"/>
              </w:rPr>
            </w:pPr>
          </w:p>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8,612,947,745.65</w:t>
            </w:r>
          </w:p>
        </w:tc>
        <w:tc>
          <w:tcPr>
            <w:tcW w:w="270" w:type="dxa"/>
          </w:tcPr>
          <w:p w:rsidR="00AC268B" w:rsidRPr="00AC268B" w:rsidRDefault="00AC268B" w:rsidP="00AC268B">
            <w:pPr>
              <w:jc w:val="right"/>
              <w:rPr>
                <w:rFonts w:ascii="Angsana New" w:hAnsi="Angsana New"/>
                <w:sz w:val="28"/>
                <w:szCs w:val="28"/>
              </w:rPr>
            </w:pPr>
          </w:p>
        </w:tc>
        <w:tc>
          <w:tcPr>
            <w:tcW w:w="1530" w:type="dxa"/>
            <w:tcBorders>
              <w:top w:val="single" w:sz="4" w:space="0" w:color="auto"/>
            </w:tcBorders>
            <w:shd w:val="clear" w:color="auto" w:fill="auto"/>
          </w:tcPr>
          <w:p w:rsidR="00AC268B" w:rsidRPr="00AC268B" w:rsidRDefault="00AC268B" w:rsidP="00AC268B">
            <w:pPr>
              <w:ind w:left="-108" w:right="-29"/>
              <w:jc w:val="right"/>
              <w:rPr>
                <w:rFonts w:ascii="Angsana New" w:hAnsi="Angsana New"/>
                <w:sz w:val="28"/>
                <w:szCs w:val="28"/>
              </w:rPr>
            </w:pPr>
          </w:p>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9,871,265,358</w:t>
            </w:r>
            <w:r w:rsidRPr="00AC268B">
              <w:rPr>
                <w:rFonts w:ascii="Angsana New" w:hAnsi="Angsana New"/>
                <w:sz w:val="28"/>
                <w:szCs w:val="28"/>
                <w:cs/>
              </w:rPr>
              <w:t>.</w:t>
            </w:r>
            <w:r w:rsidRPr="00AC268B">
              <w:rPr>
                <w:rFonts w:ascii="Angsana New" w:hAnsi="Angsana New"/>
                <w:sz w:val="28"/>
                <w:szCs w:val="28"/>
              </w:rPr>
              <w:t>52</w:t>
            </w:r>
          </w:p>
        </w:tc>
        <w:tc>
          <w:tcPr>
            <w:tcW w:w="252" w:type="dxa"/>
          </w:tcPr>
          <w:p w:rsidR="00AC268B" w:rsidRPr="00AC268B" w:rsidRDefault="00AC268B" w:rsidP="00AC268B">
            <w:pPr>
              <w:ind w:left="-108" w:right="-29"/>
              <w:jc w:val="right"/>
              <w:rPr>
                <w:rFonts w:ascii="Angsana New" w:hAnsi="Angsana New"/>
                <w:sz w:val="28"/>
                <w:szCs w:val="28"/>
              </w:rPr>
            </w:pPr>
          </w:p>
        </w:tc>
        <w:tc>
          <w:tcPr>
            <w:tcW w:w="1530" w:type="dxa"/>
            <w:tcBorders>
              <w:top w:val="single" w:sz="4" w:space="0" w:color="auto"/>
            </w:tcBorders>
            <w:shd w:val="clear" w:color="auto" w:fill="auto"/>
          </w:tcPr>
          <w:p w:rsidR="00AC268B" w:rsidRPr="00AC268B" w:rsidRDefault="00AC268B" w:rsidP="00AC268B">
            <w:pPr>
              <w:ind w:left="-108" w:right="-18"/>
              <w:jc w:val="right"/>
              <w:rPr>
                <w:rFonts w:ascii="Angsana New" w:hAnsi="Angsana New"/>
                <w:sz w:val="28"/>
                <w:szCs w:val="28"/>
              </w:rPr>
            </w:pPr>
          </w:p>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4,889,312,493.91</w:t>
            </w:r>
          </w:p>
        </w:tc>
        <w:tc>
          <w:tcPr>
            <w:tcW w:w="270" w:type="dxa"/>
          </w:tcPr>
          <w:p w:rsidR="00AC268B" w:rsidRPr="00AC268B" w:rsidRDefault="00AC268B" w:rsidP="00AC268B">
            <w:pPr>
              <w:jc w:val="right"/>
              <w:rPr>
                <w:rFonts w:ascii="Angsana New" w:hAnsi="Angsana New"/>
                <w:sz w:val="28"/>
                <w:szCs w:val="28"/>
              </w:rPr>
            </w:pPr>
          </w:p>
        </w:tc>
        <w:tc>
          <w:tcPr>
            <w:tcW w:w="1440" w:type="dxa"/>
            <w:tcBorders>
              <w:top w:val="single" w:sz="4" w:space="0" w:color="auto"/>
            </w:tcBorders>
          </w:tcPr>
          <w:p w:rsidR="00AC268B" w:rsidRPr="00AC268B" w:rsidRDefault="00AC268B" w:rsidP="00AC268B">
            <w:pPr>
              <w:ind w:left="-108" w:right="-18"/>
              <w:jc w:val="right"/>
              <w:rPr>
                <w:rFonts w:ascii="Angsana New" w:hAnsi="Angsana New"/>
                <w:sz w:val="28"/>
                <w:szCs w:val="28"/>
              </w:rPr>
            </w:pPr>
          </w:p>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cs/>
              </w:rPr>
              <w:t>4</w:t>
            </w:r>
            <w:r w:rsidRPr="00AC268B">
              <w:rPr>
                <w:rFonts w:ascii="Angsana New" w:hAnsi="Angsana New"/>
                <w:sz w:val="28"/>
                <w:szCs w:val="28"/>
              </w:rPr>
              <w:t>,</w:t>
            </w:r>
            <w:r w:rsidRPr="00AC268B">
              <w:rPr>
                <w:rFonts w:ascii="Angsana New" w:hAnsi="Angsana New"/>
                <w:sz w:val="28"/>
                <w:szCs w:val="28"/>
                <w:cs/>
              </w:rPr>
              <w:t>394</w:t>
            </w:r>
            <w:r w:rsidRPr="00AC268B">
              <w:rPr>
                <w:rFonts w:ascii="Angsana New" w:hAnsi="Angsana New"/>
                <w:sz w:val="28"/>
                <w:szCs w:val="28"/>
              </w:rPr>
              <w:t>,</w:t>
            </w:r>
            <w:r w:rsidRPr="00AC268B">
              <w:rPr>
                <w:rFonts w:ascii="Angsana New" w:hAnsi="Angsana New"/>
                <w:sz w:val="28"/>
                <w:szCs w:val="28"/>
                <w:cs/>
              </w:rPr>
              <w:t>027</w:t>
            </w:r>
            <w:r w:rsidRPr="00AC268B">
              <w:rPr>
                <w:rFonts w:ascii="Angsana New" w:hAnsi="Angsana New"/>
                <w:sz w:val="28"/>
                <w:szCs w:val="28"/>
              </w:rPr>
              <w:t>,</w:t>
            </w:r>
            <w:r w:rsidRPr="00AC268B">
              <w:rPr>
                <w:rFonts w:ascii="Angsana New" w:hAnsi="Angsana New"/>
                <w:sz w:val="28"/>
                <w:szCs w:val="28"/>
                <w:cs/>
              </w:rPr>
              <w:t>274.07</w:t>
            </w:r>
          </w:p>
        </w:tc>
      </w:tr>
      <w:tr w:rsidR="00AC268B" w:rsidRPr="00AC268B" w:rsidTr="002D3F76">
        <w:tc>
          <w:tcPr>
            <w:tcW w:w="3254" w:type="dxa"/>
          </w:tcPr>
          <w:p w:rsidR="00AC268B" w:rsidRPr="00AC268B" w:rsidRDefault="00AC268B" w:rsidP="00AC268B">
            <w:pPr>
              <w:ind w:left="-94" w:right="-108"/>
              <w:jc w:val="thaiDistribute"/>
              <w:rPr>
                <w:rFonts w:ascii="Angsana New" w:hAnsi="Angsana New"/>
                <w:spacing w:val="-8"/>
                <w:sz w:val="28"/>
                <w:szCs w:val="28"/>
                <w:cs/>
                <w:lang w:val="en-GB"/>
              </w:rPr>
            </w:pPr>
            <w:r w:rsidRPr="00AC268B">
              <w:rPr>
                <w:rFonts w:ascii="Angsana New" w:hAnsi="Angsana New"/>
                <w:spacing w:val="-2"/>
                <w:sz w:val="28"/>
                <w:szCs w:val="28"/>
                <w:u w:val="single"/>
              </w:rPr>
              <w:t>Less</w:t>
            </w:r>
            <w:r w:rsidRPr="00AC268B">
              <w:rPr>
                <w:rFonts w:ascii="Angsana New" w:hAnsi="Angsana New"/>
                <w:spacing w:val="-2"/>
                <w:sz w:val="28"/>
                <w:szCs w:val="28"/>
              </w:rPr>
              <w:t xml:space="preserve"> Prepaid interest on promissory notes</w:t>
            </w: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cs/>
              </w:rPr>
              <w:t>(</w:t>
            </w:r>
            <w:r w:rsidRPr="00AC268B">
              <w:rPr>
                <w:rFonts w:ascii="Angsana New" w:hAnsi="Angsana New" w:hint="cs"/>
                <w:sz w:val="28"/>
                <w:szCs w:val="28"/>
                <w:cs/>
              </w:rPr>
              <w:t>39</w:t>
            </w:r>
            <w:r w:rsidRPr="00AC268B">
              <w:rPr>
                <w:rFonts w:ascii="Angsana New" w:hAnsi="Angsana New"/>
                <w:sz w:val="28"/>
                <w:szCs w:val="28"/>
                <w:cs/>
              </w:rPr>
              <w:t>,897,221.52)</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cs/>
              </w:rPr>
              <w:t>(28,859,861.65)</w:t>
            </w:r>
          </w:p>
        </w:tc>
        <w:tc>
          <w:tcPr>
            <w:tcW w:w="252" w:type="dxa"/>
            <w:shd w:val="clear" w:color="auto" w:fill="auto"/>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30,922,337</w:t>
            </w:r>
            <w:r w:rsidRPr="00AC268B">
              <w:rPr>
                <w:rFonts w:ascii="Angsana New" w:hAnsi="Angsana New"/>
                <w:sz w:val="28"/>
                <w:szCs w:val="28"/>
                <w:cs/>
              </w:rPr>
              <w:t>.</w:t>
            </w:r>
            <w:r w:rsidRPr="00AC268B">
              <w:rPr>
                <w:rFonts w:ascii="Angsana New" w:hAnsi="Angsana New"/>
                <w:sz w:val="28"/>
                <w:szCs w:val="28"/>
              </w:rPr>
              <w:t>78</w:t>
            </w:r>
            <w:r w:rsidRPr="00AC268B">
              <w:rPr>
                <w:rFonts w:ascii="Angsana New" w:hAnsi="Angsana New"/>
                <w:sz w:val="28"/>
                <w:szCs w:val="28"/>
                <w:cs/>
              </w:rPr>
              <w:t>)</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440" w:type="dxa"/>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19,837,390</w:t>
            </w:r>
            <w:r w:rsidRPr="00AC268B">
              <w:rPr>
                <w:rFonts w:ascii="Angsana New" w:hAnsi="Angsana New"/>
                <w:sz w:val="28"/>
                <w:szCs w:val="28"/>
                <w:cs/>
              </w:rPr>
              <w:t>.</w:t>
            </w:r>
            <w:r w:rsidRPr="00AC268B">
              <w:rPr>
                <w:rFonts w:ascii="Angsana New" w:hAnsi="Angsana New"/>
                <w:sz w:val="28"/>
                <w:szCs w:val="28"/>
              </w:rPr>
              <w:t>54</w:t>
            </w:r>
            <w:r w:rsidRPr="00AC268B">
              <w:rPr>
                <w:rFonts w:ascii="Angsana New" w:hAnsi="Angsana New"/>
                <w:sz w:val="28"/>
                <w:szCs w:val="28"/>
                <w:cs/>
              </w:rPr>
              <w:t>)</w:t>
            </w:r>
          </w:p>
        </w:tc>
      </w:tr>
      <w:tr w:rsidR="00AC268B" w:rsidRPr="00AC268B" w:rsidTr="002D3F76">
        <w:tc>
          <w:tcPr>
            <w:tcW w:w="3254" w:type="dxa"/>
          </w:tcPr>
          <w:p w:rsidR="00AC268B" w:rsidRPr="00AC268B" w:rsidRDefault="00AC268B" w:rsidP="00AC268B">
            <w:pPr>
              <w:ind w:left="-94" w:right="-108"/>
              <w:jc w:val="thaiDistribute"/>
              <w:rPr>
                <w:rFonts w:ascii="Angsana New" w:hAnsi="Angsana New"/>
                <w:spacing w:val="-4"/>
                <w:sz w:val="28"/>
                <w:szCs w:val="28"/>
                <w:cs/>
                <w:lang w:val="en-GB"/>
              </w:rPr>
            </w:pPr>
            <w:r w:rsidRPr="00AC268B">
              <w:rPr>
                <w:rFonts w:ascii="Angsana New" w:hAnsi="Angsana New"/>
                <w:spacing w:val="-4"/>
                <w:sz w:val="28"/>
                <w:szCs w:val="28"/>
                <w:u w:val="single"/>
                <w:lang w:val="en-GB"/>
              </w:rPr>
              <w:t>Less</w:t>
            </w:r>
            <w:r w:rsidRPr="00AC268B">
              <w:rPr>
                <w:rFonts w:ascii="Angsana New" w:hAnsi="Angsana New"/>
                <w:spacing w:val="-4"/>
                <w:sz w:val="28"/>
                <w:szCs w:val="28"/>
                <w:lang w:val="en-GB"/>
              </w:rPr>
              <w:t xml:space="preserve"> Interst</w:t>
            </w:r>
            <w:r w:rsidRPr="00AC268B">
              <w:rPr>
                <w:rFonts w:ascii="Angsana New" w:hAnsi="Angsana New"/>
                <w:sz w:val="28"/>
                <w:szCs w:val="28"/>
              </w:rPr>
              <w:t>discounted bills</w:t>
            </w:r>
          </w:p>
        </w:tc>
        <w:tc>
          <w:tcPr>
            <w:tcW w:w="1530" w:type="dxa"/>
            <w:tcBorders>
              <w:bottom w:val="single" w:sz="4" w:space="0" w:color="000000"/>
            </w:tcBorders>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cs/>
              </w:rPr>
              <w:t>(3</w:t>
            </w:r>
            <w:r w:rsidRPr="00AC268B">
              <w:rPr>
                <w:rFonts w:ascii="Angsana New" w:hAnsi="Angsana New"/>
                <w:sz w:val="28"/>
                <w:szCs w:val="28"/>
              </w:rPr>
              <w:t>,845,</w:t>
            </w:r>
            <w:r w:rsidRPr="00AC268B">
              <w:rPr>
                <w:rFonts w:ascii="Angsana New" w:hAnsi="Angsana New"/>
                <w:sz w:val="28"/>
                <w:szCs w:val="28"/>
                <w:cs/>
              </w:rPr>
              <w:t>395.64)</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530" w:type="dxa"/>
            <w:tcBorders>
              <w:bottom w:val="single" w:sz="4" w:space="0" w:color="000000"/>
            </w:tcBorders>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cs/>
              </w:rPr>
              <w:t>(735,256.47)</w:t>
            </w:r>
          </w:p>
        </w:tc>
        <w:tc>
          <w:tcPr>
            <w:tcW w:w="252" w:type="dxa"/>
            <w:shd w:val="clear" w:color="auto" w:fill="auto"/>
          </w:tcPr>
          <w:p w:rsidR="00AC268B" w:rsidRPr="00AC268B" w:rsidRDefault="00AC268B" w:rsidP="00AC268B">
            <w:pPr>
              <w:jc w:val="right"/>
              <w:rPr>
                <w:rFonts w:ascii="Angsana New" w:hAnsi="Angsana New"/>
                <w:sz w:val="28"/>
                <w:szCs w:val="28"/>
              </w:rPr>
            </w:pPr>
          </w:p>
        </w:tc>
        <w:tc>
          <w:tcPr>
            <w:tcW w:w="1530" w:type="dxa"/>
            <w:tcBorders>
              <w:bottom w:val="single" w:sz="4" w:space="0" w:color="000000"/>
            </w:tcBorders>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3,845,395</w:t>
            </w:r>
            <w:r w:rsidRPr="00AC268B">
              <w:rPr>
                <w:rFonts w:ascii="Angsana New" w:hAnsi="Angsana New"/>
                <w:sz w:val="28"/>
                <w:szCs w:val="28"/>
                <w:cs/>
              </w:rPr>
              <w:t>.</w:t>
            </w:r>
            <w:r w:rsidRPr="00AC268B">
              <w:rPr>
                <w:rFonts w:ascii="Angsana New" w:hAnsi="Angsana New"/>
                <w:sz w:val="28"/>
                <w:szCs w:val="28"/>
              </w:rPr>
              <w:t>64</w:t>
            </w:r>
            <w:r w:rsidRPr="00AC268B">
              <w:rPr>
                <w:rFonts w:ascii="Angsana New" w:hAnsi="Angsana New"/>
                <w:sz w:val="28"/>
                <w:szCs w:val="28"/>
                <w:cs/>
              </w:rPr>
              <w:t>)</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440" w:type="dxa"/>
            <w:tcBorders>
              <w:bottom w:val="single" w:sz="4" w:space="0" w:color="000000"/>
            </w:tcBorders>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241,227</w:t>
            </w:r>
            <w:r w:rsidRPr="00AC268B">
              <w:rPr>
                <w:rFonts w:ascii="Angsana New" w:hAnsi="Angsana New"/>
                <w:sz w:val="28"/>
                <w:szCs w:val="28"/>
                <w:cs/>
              </w:rPr>
              <w:t>.</w:t>
            </w:r>
            <w:r w:rsidRPr="00AC268B">
              <w:rPr>
                <w:rFonts w:ascii="Angsana New" w:hAnsi="Angsana New"/>
                <w:sz w:val="28"/>
                <w:szCs w:val="28"/>
              </w:rPr>
              <w:t>92</w:t>
            </w:r>
            <w:r w:rsidRPr="00AC268B">
              <w:rPr>
                <w:rFonts w:ascii="Angsana New" w:hAnsi="Angsana New"/>
                <w:sz w:val="28"/>
                <w:szCs w:val="28"/>
                <w:cs/>
              </w:rPr>
              <w:t>)</w:t>
            </w:r>
          </w:p>
        </w:tc>
      </w:tr>
      <w:tr w:rsidR="00AC268B" w:rsidRPr="00AC268B" w:rsidTr="002D3F76">
        <w:tc>
          <w:tcPr>
            <w:tcW w:w="3254" w:type="dxa"/>
          </w:tcPr>
          <w:p w:rsidR="00AC268B" w:rsidRPr="00AC268B" w:rsidRDefault="00AC268B" w:rsidP="00AC268B">
            <w:pPr>
              <w:ind w:left="626" w:right="-108"/>
              <w:jc w:val="thaiDistribute"/>
              <w:rPr>
                <w:rFonts w:ascii="Angsana New" w:hAnsi="Angsana New"/>
                <w:sz w:val="28"/>
                <w:szCs w:val="28"/>
                <w:cs/>
                <w:lang w:val="en-GB"/>
              </w:rPr>
            </w:pPr>
            <w:r w:rsidRPr="00AC268B">
              <w:rPr>
                <w:rFonts w:ascii="Angsana New" w:hAnsi="Angsana New"/>
                <w:spacing w:val="-4"/>
                <w:sz w:val="28"/>
                <w:szCs w:val="28"/>
                <w:lang w:val="en-GB"/>
              </w:rPr>
              <w:t>Total</w:t>
            </w:r>
          </w:p>
        </w:tc>
        <w:tc>
          <w:tcPr>
            <w:tcW w:w="1530" w:type="dxa"/>
            <w:tcBorders>
              <w:top w:val="single" w:sz="4" w:space="0" w:color="000000"/>
            </w:tcBorders>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8,569,205,128.49</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530" w:type="dxa"/>
            <w:tcBorders>
              <w:top w:val="single" w:sz="4" w:space="0" w:color="000000"/>
            </w:tcBorders>
            <w:shd w:val="clear" w:color="auto" w:fill="auto"/>
          </w:tcPr>
          <w:p w:rsidR="00AC268B" w:rsidRPr="00AC268B" w:rsidRDefault="00AC268B" w:rsidP="00AC268B">
            <w:pPr>
              <w:ind w:left="-108" w:right="-29"/>
              <w:jc w:val="right"/>
              <w:rPr>
                <w:rFonts w:ascii="Angsana New" w:hAnsi="Angsana New"/>
                <w:sz w:val="28"/>
                <w:szCs w:val="28"/>
              </w:rPr>
            </w:pPr>
            <w:r w:rsidRPr="00AC268B">
              <w:rPr>
                <w:rFonts w:ascii="Angsana New" w:hAnsi="Angsana New" w:hint="cs"/>
                <w:sz w:val="28"/>
                <w:szCs w:val="28"/>
                <w:cs/>
              </w:rPr>
              <w:t>9</w:t>
            </w:r>
            <w:r w:rsidRPr="00AC268B">
              <w:rPr>
                <w:rFonts w:ascii="Angsana New" w:hAnsi="Angsana New"/>
                <w:sz w:val="28"/>
                <w:szCs w:val="28"/>
              </w:rPr>
              <w:t>,841,670,240</w:t>
            </w:r>
            <w:r w:rsidRPr="00AC268B">
              <w:rPr>
                <w:rFonts w:ascii="Angsana New" w:hAnsi="Angsana New"/>
                <w:sz w:val="28"/>
                <w:szCs w:val="28"/>
                <w:cs/>
              </w:rPr>
              <w:t>.</w:t>
            </w:r>
            <w:r w:rsidRPr="00AC268B">
              <w:rPr>
                <w:rFonts w:ascii="Angsana New" w:hAnsi="Angsana New"/>
                <w:sz w:val="28"/>
                <w:szCs w:val="28"/>
              </w:rPr>
              <w:t>40</w:t>
            </w:r>
          </w:p>
        </w:tc>
        <w:tc>
          <w:tcPr>
            <w:tcW w:w="252" w:type="dxa"/>
            <w:shd w:val="clear" w:color="auto" w:fill="auto"/>
          </w:tcPr>
          <w:p w:rsidR="00AC268B" w:rsidRPr="00AC268B" w:rsidRDefault="00AC268B" w:rsidP="00AC268B">
            <w:pPr>
              <w:jc w:val="right"/>
              <w:rPr>
                <w:rFonts w:ascii="Angsana New" w:hAnsi="Angsana New"/>
                <w:sz w:val="28"/>
                <w:szCs w:val="28"/>
              </w:rPr>
            </w:pPr>
          </w:p>
        </w:tc>
        <w:tc>
          <w:tcPr>
            <w:tcW w:w="1530" w:type="dxa"/>
            <w:tcBorders>
              <w:top w:val="single" w:sz="4" w:space="0" w:color="000000"/>
            </w:tcBorders>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4,854,544,760.49</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440" w:type="dxa"/>
            <w:tcBorders>
              <w:top w:val="single" w:sz="4" w:space="0" w:color="000000"/>
            </w:tcBorders>
            <w:shd w:val="clear" w:color="auto" w:fill="auto"/>
          </w:tcPr>
          <w:p w:rsidR="00AC268B" w:rsidRPr="00AC268B" w:rsidRDefault="00AC268B" w:rsidP="00AC268B">
            <w:pPr>
              <w:ind w:left="-108" w:right="-18"/>
              <w:jc w:val="right"/>
              <w:rPr>
                <w:rFonts w:ascii="Angsana New" w:hAnsi="Angsana New"/>
                <w:sz w:val="28"/>
                <w:szCs w:val="28"/>
              </w:rPr>
            </w:pPr>
            <w:r w:rsidRPr="00AC268B">
              <w:rPr>
                <w:rFonts w:ascii="Angsana New" w:hAnsi="Angsana New"/>
                <w:sz w:val="28"/>
                <w:szCs w:val="28"/>
              </w:rPr>
              <w:t>4,373,948,655</w:t>
            </w:r>
            <w:r w:rsidRPr="00AC268B">
              <w:rPr>
                <w:rFonts w:ascii="Angsana New" w:hAnsi="Angsana New"/>
                <w:sz w:val="28"/>
                <w:szCs w:val="28"/>
                <w:cs/>
              </w:rPr>
              <w:t>.</w:t>
            </w:r>
            <w:r w:rsidRPr="00AC268B">
              <w:rPr>
                <w:rFonts w:ascii="Angsana New" w:hAnsi="Angsana New"/>
                <w:sz w:val="28"/>
                <w:szCs w:val="28"/>
              </w:rPr>
              <w:t>61</w:t>
            </w:r>
          </w:p>
        </w:tc>
      </w:tr>
      <w:tr w:rsidR="00AC268B" w:rsidRPr="00AC268B" w:rsidTr="002D3F76">
        <w:tc>
          <w:tcPr>
            <w:tcW w:w="3254" w:type="dxa"/>
          </w:tcPr>
          <w:p w:rsidR="00AC268B" w:rsidRPr="00AC268B" w:rsidRDefault="00AC268B" w:rsidP="00AC268B">
            <w:pPr>
              <w:ind w:left="-94" w:right="-108"/>
              <w:jc w:val="thaiDistribute"/>
              <w:rPr>
                <w:rFonts w:ascii="Angsana New" w:hAnsi="Angsana New"/>
                <w:sz w:val="28"/>
                <w:szCs w:val="28"/>
              </w:rPr>
            </w:pPr>
            <w:r w:rsidRPr="00AC268B">
              <w:rPr>
                <w:rFonts w:ascii="Angsana New" w:hAnsi="Angsana New"/>
                <w:sz w:val="28"/>
                <w:szCs w:val="28"/>
              </w:rPr>
              <w:t>Reclassified from long-term loans net</w:t>
            </w:r>
          </w:p>
          <w:p w:rsidR="00AC268B" w:rsidRPr="00AC268B" w:rsidRDefault="00AC268B" w:rsidP="00AC268B">
            <w:pPr>
              <w:ind w:left="176" w:right="-108"/>
              <w:jc w:val="thaiDistribute"/>
              <w:rPr>
                <w:rFonts w:ascii="Angsana New" w:hAnsi="Angsana New"/>
                <w:sz w:val="28"/>
                <w:szCs w:val="28"/>
                <w:cs/>
              </w:rPr>
            </w:pPr>
            <w:r w:rsidRPr="00AC268B">
              <w:rPr>
                <w:rFonts w:ascii="Angsana New" w:hAnsi="Angsana New"/>
                <w:sz w:val="28"/>
                <w:szCs w:val="28"/>
              </w:rPr>
              <w:t>of transaction cost</w:t>
            </w:r>
          </w:p>
        </w:tc>
        <w:tc>
          <w:tcPr>
            <w:tcW w:w="1530" w:type="dxa"/>
            <w:shd w:val="clear" w:color="auto" w:fill="auto"/>
          </w:tcPr>
          <w:p w:rsidR="00AC268B" w:rsidRPr="00AC268B" w:rsidRDefault="00AC268B" w:rsidP="00AC268B">
            <w:pPr>
              <w:ind w:left="-108" w:right="-108"/>
              <w:jc w:val="center"/>
              <w:rPr>
                <w:rFonts w:ascii="Angsana New" w:hAnsi="Angsana New"/>
                <w:sz w:val="28"/>
                <w:szCs w:val="28"/>
              </w:rPr>
            </w:pPr>
          </w:p>
          <w:p w:rsidR="00AC268B" w:rsidRPr="00AC268B" w:rsidRDefault="00AC268B" w:rsidP="00AC268B">
            <w:pPr>
              <w:ind w:left="-108" w:right="-108"/>
              <w:jc w:val="center"/>
              <w:rPr>
                <w:rFonts w:ascii="Angsana New" w:hAnsi="Angsana New"/>
                <w:sz w:val="28"/>
                <w:szCs w:val="28"/>
                <w:cs/>
              </w:rPr>
            </w:pPr>
            <w:r w:rsidRPr="00AC268B">
              <w:rPr>
                <w:rFonts w:ascii="Angsana New" w:hAnsi="Angsana New"/>
                <w:sz w:val="28"/>
                <w:szCs w:val="28"/>
                <w:cs/>
              </w:rPr>
              <w:t>-</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29"/>
              <w:jc w:val="right"/>
              <w:rPr>
                <w:rFonts w:ascii="Angsana New" w:hAnsi="Angsana New"/>
                <w:sz w:val="28"/>
                <w:szCs w:val="28"/>
              </w:rPr>
            </w:pPr>
          </w:p>
          <w:p w:rsidR="00AC268B" w:rsidRPr="00AC268B" w:rsidRDefault="00AC268B" w:rsidP="00AC268B">
            <w:pPr>
              <w:ind w:left="-108" w:right="-29"/>
              <w:jc w:val="right"/>
              <w:rPr>
                <w:rFonts w:ascii="Angsana New" w:hAnsi="Angsana New"/>
                <w:sz w:val="28"/>
                <w:szCs w:val="28"/>
              </w:rPr>
            </w:pPr>
            <w:r w:rsidRPr="00AC268B">
              <w:rPr>
                <w:rFonts w:ascii="Angsana New" w:hAnsi="Angsana New"/>
                <w:sz w:val="28"/>
                <w:szCs w:val="28"/>
              </w:rPr>
              <w:t>904,371,145</w:t>
            </w:r>
            <w:r w:rsidRPr="00AC268B">
              <w:rPr>
                <w:rFonts w:ascii="Angsana New" w:hAnsi="Angsana New"/>
                <w:sz w:val="28"/>
                <w:szCs w:val="28"/>
                <w:cs/>
              </w:rPr>
              <w:t>.</w:t>
            </w:r>
            <w:r w:rsidRPr="00AC268B">
              <w:rPr>
                <w:rFonts w:ascii="Angsana New" w:hAnsi="Angsana New"/>
                <w:sz w:val="28"/>
                <w:szCs w:val="28"/>
              </w:rPr>
              <w:t>23</w:t>
            </w:r>
          </w:p>
        </w:tc>
        <w:tc>
          <w:tcPr>
            <w:tcW w:w="252" w:type="dxa"/>
            <w:shd w:val="clear" w:color="auto" w:fill="auto"/>
          </w:tcPr>
          <w:p w:rsidR="00AC268B" w:rsidRPr="00AC268B" w:rsidRDefault="00AC268B" w:rsidP="00AC268B">
            <w:pPr>
              <w:jc w:val="right"/>
              <w:rPr>
                <w:rFonts w:ascii="Angsana New" w:hAnsi="Angsana New"/>
                <w:sz w:val="28"/>
                <w:szCs w:val="28"/>
              </w:rPr>
            </w:pPr>
          </w:p>
        </w:tc>
        <w:tc>
          <w:tcPr>
            <w:tcW w:w="1530" w:type="dxa"/>
            <w:shd w:val="clear" w:color="auto" w:fill="auto"/>
          </w:tcPr>
          <w:p w:rsidR="00AC268B" w:rsidRPr="00AC268B" w:rsidRDefault="00AC268B" w:rsidP="00AC268B">
            <w:pPr>
              <w:ind w:left="-108" w:right="-108"/>
              <w:jc w:val="center"/>
              <w:rPr>
                <w:rFonts w:ascii="Angsana New" w:hAnsi="Angsana New"/>
                <w:sz w:val="28"/>
                <w:szCs w:val="28"/>
              </w:rPr>
            </w:pPr>
          </w:p>
          <w:p w:rsidR="00AC268B" w:rsidRPr="00AC268B" w:rsidRDefault="00AC268B" w:rsidP="00AC268B">
            <w:pPr>
              <w:ind w:left="-108" w:right="-108"/>
              <w:jc w:val="center"/>
              <w:rPr>
                <w:rFonts w:ascii="Angsana New" w:hAnsi="Angsana New"/>
                <w:sz w:val="28"/>
                <w:szCs w:val="28"/>
                <w:cs/>
              </w:rPr>
            </w:pPr>
            <w:r w:rsidRPr="00AC268B">
              <w:rPr>
                <w:rFonts w:ascii="Angsana New" w:hAnsi="Angsana New"/>
                <w:sz w:val="28"/>
                <w:szCs w:val="28"/>
                <w:cs/>
              </w:rPr>
              <w:t>-</w:t>
            </w:r>
          </w:p>
        </w:tc>
        <w:tc>
          <w:tcPr>
            <w:tcW w:w="270" w:type="dxa"/>
            <w:shd w:val="clear" w:color="auto" w:fill="auto"/>
          </w:tcPr>
          <w:p w:rsidR="00AC268B" w:rsidRPr="00AC268B" w:rsidRDefault="00AC268B" w:rsidP="00AC268B">
            <w:pPr>
              <w:jc w:val="right"/>
              <w:rPr>
                <w:rFonts w:ascii="Angsana New" w:hAnsi="Angsana New"/>
                <w:sz w:val="28"/>
                <w:szCs w:val="28"/>
              </w:rPr>
            </w:pPr>
          </w:p>
        </w:tc>
        <w:tc>
          <w:tcPr>
            <w:tcW w:w="1440" w:type="dxa"/>
            <w:shd w:val="clear" w:color="auto" w:fill="auto"/>
          </w:tcPr>
          <w:p w:rsidR="00AC268B" w:rsidRPr="00AC268B" w:rsidRDefault="00AC268B" w:rsidP="00AC268B">
            <w:pPr>
              <w:ind w:left="-108" w:right="-108"/>
              <w:jc w:val="center"/>
              <w:rPr>
                <w:rFonts w:ascii="Angsana New" w:hAnsi="Angsana New"/>
                <w:sz w:val="28"/>
                <w:szCs w:val="28"/>
              </w:rPr>
            </w:pPr>
          </w:p>
          <w:p w:rsidR="00AC268B" w:rsidRPr="00AC268B" w:rsidRDefault="00AC268B" w:rsidP="00AC268B">
            <w:pPr>
              <w:ind w:left="-108" w:right="-108"/>
              <w:jc w:val="center"/>
              <w:rPr>
                <w:rFonts w:ascii="Angsana New" w:hAnsi="Angsana New"/>
                <w:sz w:val="28"/>
                <w:szCs w:val="28"/>
                <w:cs/>
              </w:rPr>
            </w:pPr>
            <w:r w:rsidRPr="00AC268B">
              <w:rPr>
                <w:rFonts w:ascii="Angsana New" w:hAnsi="Angsana New"/>
                <w:sz w:val="28"/>
                <w:szCs w:val="28"/>
                <w:cs/>
              </w:rPr>
              <w:t>-</w:t>
            </w:r>
          </w:p>
        </w:tc>
      </w:tr>
      <w:tr w:rsidR="00AC268B" w:rsidRPr="00AC268B" w:rsidTr="002D3F76">
        <w:tc>
          <w:tcPr>
            <w:tcW w:w="3254" w:type="dxa"/>
          </w:tcPr>
          <w:p w:rsidR="00AC268B" w:rsidRPr="00AC268B" w:rsidRDefault="00AC268B" w:rsidP="00AC268B">
            <w:pPr>
              <w:ind w:left="626" w:right="-108"/>
              <w:jc w:val="thaiDistribute"/>
              <w:rPr>
                <w:rFonts w:ascii="Angsana New" w:hAnsi="Angsana New"/>
                <w:sz w:val="28"/>
                <w:szCs w:val="28"/>
              </w:rPr>
            </w:pPr>
            <w:r w:rsidRPr="00AC268B">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8,569</w:t>
            </w:r>
            <w:r w:rsidRPr="00AC268B">
              <w:rPr>
                <w:rFonts w:ascii="Angsana New" w:hAnsi="Angsana New"/>
                <w:sz w:val="28"/>
                <w:szCs w:val="28"/>
                <w:cs/>
              </w:rPr>
              <w:t>,</w:t>
            </w:r>
            <w:r w:rsidRPr="00AC268B">
              <w:rPr>
                <w:rFonts w:ascii="Angsana New" w:hAnsi="Angsana New"/>
                <w:sz w:val="28"/>
                <w:szCs w:val="28"/>
              </w:rPr>
              <w:t>205</w:t>
            </w:r>
            <w:r w:rsidRPr="00AC268B">
              <w:rPr>
                <w:rFonts w:ascii="Angsana New" w:hAnsi="Angsana New"/>
                <w:sz w:val="28"/>
                <w:szCs w:val="28"/>
                <w:cs/>
              </w:rPr>
              <w:t>,</w:t>
            </w:r>
            <w:r w:rsidRPr="00AC268B">
              <w:rPr>
                <w:rFonts w:ascii="Angsana New" w:hAnsi="Angsana New"/>
                <w:sz w:val="28"/>
                <w:szCs w:val="28"/>
              </w:rPr>
              <w:t>128.49</w:t>
            </w:r>
          </w:p>
        </w:tc>
        <w:tc>
          <w:tcPr>
            <w:tcW w:w="270" w:type="dxa"/>
          </w:tcPr>
          <w:p w:rsidR="00AC268B" w:rsidRPr="00AC268B" w:rsidRDefault="00AC268B" w:rsidP="00AC268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C268B" w:rsidRPr="00AC268B" w:rsidRDefault="00AC268B" w:rsidP="00AC268B">
            <w:pPr>
              <w:ind w:left="-108" w:right="-29"/>
              <w:jc w:val="right"/>
              <w:rPr>
                <w:rFonts w:ascii="Angsana New" w:hAnsi="Angsana New"/>
                <w:sz w:val="28"/>
                <w:szCs w:val="28"/>
                <w:cs/>
              </w:rPr>
            </w:pPr>
            <w:r w:rsidRPr="00AC268B">
              <w:rPr>
                <w:rFonts w:ascii="Angsana New" w:hAnsi="Angsana New"/>
                <w:sz w:val="28"/>
                <w:szCs w:val="28"/>
              </w:rPr>
              <w:t>10,</w:t>
            </w:r>
            <w:r w:rsidRPr="00AC268B">
              <w:rPr>
                <w:rFonts w:ascii="Angsana New" w:hAnsi="Angsana New"/>
                <w:sz w:val="28"/>
                <w:szCs w:val="28"/>
                <w:cs/>
              </w:rPr>
              <w:t>746,041,385.63</w:t>
            </w:r>
          </w:p>
        </w:tc>
        <w:tc>
          <w:tcPr>
            <w:tcW w:w="252" w:type="dxa"/>
          </w:tcPr>
          <w:p w:rsidR="00AC268B" w:rsidRPr="00AC268B" w:rsidRDefault="00AC268B" w:rsidP="00AC268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C268B" w:rsidRPr="00AC268B" w:rsidRDefault="00AC268B" w:rsidP="00AC268B">
            <w:pPr>
              <w:ind w:left="-108" w:right="-18"/>
              <w:jc w:val="right"/>
              <w:rPr>
                <w:rFonts w:ascii="Angsana New" w:hAnsi="Angsana New"/>
                <w:sz w:val="28"/>
                <w:szCs w:val="28"/>
                <w:cs/>
              </w:rPr>
            </w:pPr>
            <w:r w:rsidRPr="00AC268B">
              <w:rPr>
                <w:rFonts w:ascii="Angsana New" w:hAnsi="Angsana New"/>
                <w:sz w:val="28"/>
                <w:szCs w:val="28"/>
              </w:rPr>
              <w:t>4,854,544,760.49</w:t>
            </w:r>
          </w:p>
        </w:tc>
        <w:tc>
          <w:tcPr>
            <w:tcW w:w="270" w:type="dxa"/>
          </w:tcPr>
          <w:p w:rsidR="00AC268B" w:rsidRPr="00AC268B" w:rsidRDefault="00AC268B" w:rsidP="00AC268B">
            <w:pPr>
              <w:jc w:val="right"/>
              <w:rPr>
                <w:rFonts w:ascii="Angsana New" w:hAnsi="Angsana New"/>
                <w:sz w:val="28"/>
                <w:szCs w:val="28"/>
              </w:rPr>
            </w:pPr>
          </w:p>
        </w:tc>
        <w:tc>
          <w:tcPr>
            <w:tcW w:w="1440" w:type="dxa"/>
            <w:tcBorders>
              <w:top w:val="single" w:sz="4" w:space="0" w:color="auto"/>
              <w:bottom w:val="double" w:sz="4" w:space="0" w:color="auto"/>
            </w:tcBorders>
          </w:tcPr>
          <w:p w:rsidR="00AC268B" w:rsidRPr="00AC268B" w:rsidRDefault="00AC268B" w:rsidP="00AC268B">
            <w:pPr>
              <w:ind w:left="-108" w:right="-18"/>
              <w:jc w:val="right"/>
              <w:rPr>
                <w:rFonts w:ascii="Angsana New" w:hAnsi="Angsana New"/>
                <w:sz w:val="28"/>
                <w:szCs w:val="28"/>
                <w:cs/>
              </w:rPr>
            </w:pPr>
            <w:r w:rsidRPr="00AC268B">
              <w:rPr>
                <w:rFonts w:ascii="Angsana New" w:hAnsi="Angsana New"/>
                <w:sz w:val="28"/>
                <w:szCs w:val="28"/>
              </w:rPr>
              <w:t>4,373,948,655</w:t>
            </w:r>
            <w:r w:rsidRPr="00AC268B">
              <w:rPr>
                <w:rFonts w:ascii="Angsana New" w:hAnsi="Angsana New"/>
                <w:sz w:val="28"/>
                <w:szCs w:val="28"/>
                <w:cs/>
              </w:rPr>
              <w:t>.</w:t>
            </w:r>
            <w:r w:rsidRPr="00AC268B">
              <w:rPr>
                <w:rFonts w:ascii="Angsana New" w:hAnsi="Angsana New"/>
                <w:sz w:val="28"/>
                <w:szCs w:val="28"/>
              </w:rPr>
              <w:t>61</w:t>
            </w:r>
          </w:p>
        </w:tc>
      </w:tr>
    </w:tbl>
    <w:p w:rsidR="002E0DF0" w:rsidRPr="00E4418E" w:rsidRDefault="002E0DF0" w:rsidP="002E0DF0">
      <w:pPr>
        <w:ind w:left="426"/>
        <w:jc w:val="thaiDistribute"/>
        <w:rPr>
          <w:rFonts w:ascii="Angsana New" w:hAnsi="Angsana New"/>
          <w:sz w:val="10"/>
          <w:szCs w:val="10"/>
          <w:u w:val="single"/>
          <w:lang w:val="en-GB"/>
        </w:rPr>
      </w:pPr>
    </w:p>
    <w:p w:rsidR="00E3567B" w:rsidRPr="004C0DD6" w:rsidRDefault="00E3567B" w:rsidP="00E3567B">
      <w:pPr>
        <w:ind w:left="450"/>
        <w:jc w:val="thaiDistribute"/>
        <w:rPr>
          <w:rFonts w:ascii="Angsana New" w:hAnsi="Angsana New"/>
          <w:sz w:val="30"/>
          <w:szCs w:val="30"/>
          <w:u w:val="single"/>
          <w:lang w:val="en-GB"/>
        </w:rPr>
      </w:pPr>
      <w:r w:rsidRPr="004C0DD6">
        <w:rPr>
          <w:rFonts w:ascii="Angsana New" w:hAnsi="Angsana New"/>
          <w:sz w:val="30"/>
          <w:szCs w:val="30"/>
          <w:u w:val="single"/>
        </w:rPr>
        <w:t>Short-term loans from financial institutions of the Company</w:t>
      </w:r>
    </w:p>
    <w:p w:rsidR="002E0DF0" w:rsidRPr="004C0DD6" w:rsidRDefault="0056697F" w:rsidP="007C055C">
      <w:pPr>
        <w:ind w:left="426" w:firstLine="924"/>
        <w:jc w:val="thaiDistribute"/>
        <w:rPr>
          <w:rFonts w:ascii="Angsana New" w:hAnsi="Angsana New"/>
          <w:sz w:val="30"/>
          <w:szCs w:val="30"/>
        </w:rPr>
      </w:pPr>
      <w:r>
        <w:rPr>
          <w:rFonts w:ascii="Angsana New" w:hAnsi="Angsana New"/>
          <w:sz w:val="30"/>
          <w:szCs w:val="30"/>
        </w:rPr>
        <w:t>As at 31 December 2016</w:t>
      </w:r>
      <w:r w:rsidR="005F665C">
        <w:rPr>
          <w:rFonts w:ascii="Angsana New" w:hAnsi="Angsana New"/>
          <w:sz w:val="30"/>
          <w:szCs w:val="30"/>
        </w:rPr>
        <w:t xml:space="preserve"> and 2015</w:t>
      </w:r>
      <w:r w:rsidR="00E3567B" w:rsidRPr="004C0DD6">
        <w:rPr>
          <w:rFonts w:ascii="Angsana New" w:hAnsi="Angsana New"/>
          <w:sz w:val="30"/>
          <w:szCs w:val="30"/>
        </w:rPr>
        <w:t xml:space="preserve">,short-term loans from promissory note </w:t>
      </w:r>
      <w:r w:rsidR="005F665C">
        <w:rPr>
          <w:rFonts w:ascii="Angsana New" w:hAnsi="Angsana New"/>
          <w:sz w:val="30"/>
          <w:szCs w:val="30"/>
        </w:rPr>
        <w:t>and from trust receipt</w:t>
      </w:r>
      <w:r w:rsidR="00E3567B" w:rsidRPr="004C0DD6">
        <w:rPr>
          <w:rFonts w:ascii="Angsana New" w:hAnsi="Angsana New"/>
          <w:sz w:val="30"/>
          <w:szCs w:val="30"/>
        </w:rPr>
        <w:t>bear interests at the rate of</w:t>
      </w:r>
      <w:r>
        <w:rPr>
          <w:rFonts w:ascii="Angsana New" w:hAnsi="Angsana New"/>
          <w:sz w:val="30"/>
          <w:szCs w:val="30"/>
          <w:lang w:val="en-GB"/>
        </w:rPr>
        <w:t>2.08 – 6.50%</w:t>
      </w:r>
      <w:r w:rsidR="00E3567B" w:rsidRPr="004C0DD6">
        <w:rPr>
          <w:rFonts w:ascii="Angsana New" w:hAnsi="Angsana New"/>
          <w:sz w:val="30"/>
          <w:szCs w:val="30"/>
        </w:rPr>
        <w:t>per annum</w:t>
      </w:r>
      <w:r w:rsidR="006E4D3E" w:rsidRPr="004C0DD6">
        <w:rPr>
          <w:rFonts w:ascii="Angsana New" w:hAnsi="Angsana New"/>
          <w:sz w:val="30"/>
          <w:szCs w:val="30"/>
        </w:rPr>
        <w:t>.</w:t>
      </w:r>
      <w:r w:rsidR="00E3567B" w:rsidRPr="004C0DD6">
        <w:rPr>
          <w:rFonts w:ascii="Angsana New" w:hAnsi="Angsana New"/>
          <w:sz w:val="30"/>
          <w:szCs w:val="30"/>
        </w:rPr>
        <w:t xml:space="preserve"> The loans are secured by land, buildings, machin</w:t>
      </w:r>
      <w:r w:rsidR="005F665C">
        <w:rPr>
          <w:rFonts w:ascii="Angsana New" w:hAnsi="Angsana New"/>
          <w:sz w:val="30"/>
          <w:szCs w:val="30"/>
        </w:rPr>
        <w:t>ery and the company’s director.</w:t>
      </w:r>
    </w:p>
    <w:p w:rsidR="002E0DF0" w:rsidRPr="004C0DD6" w:rsidRDefault="00C307CE" w:rsidP="00C307CE">
      <w:pPr>
        <w:ind w:left="450"/>
        <w:jc w:val="thaiDistribute"/>
        <w:rPr>
          <w:rFonts w:ascii="Angsana New" w:hAnsi="Angsana New"/>
          <w:sz w:val="30"/>
          <w:szCs w:val="30"/>
          <w:u w:val="single"/>
          <w:cs/>
        </w:rPr>
      </w:pPr>
      <w:r w:rsidRPr="004C0DD6">
        <w:rPr>
          <w:rFonts w:ascii="Angsana New" w:hAnsi="Angsana New"/>
          <w:sz w:val="30"/>
          <w:szCs w:val="30"/>
          <w:u w:val="single"/>
        </w:rPr>
        <w:t>Short-term loans from financial institutions of a subsidiary</w:t>
      </w:r>
    </w:p>
    <w:p w:rsidR="002E0DF0" w:rsidRDefault="00C307CE" w:rsidP="004C0DD6">
      <w:pPr>
        <w:ind w:left="426" w:firstLine="924"/>
        <w:jc w:val="thaiDistribute"/>
        <w:rPr>
          <w:rFonts w:ascii="Angsana New" w:hAnsi="Angsana New"/>
          <w:sz w:val="30"/>
          <w:szCs w:val="30"/>
        </w:rPr>
      </w:pPr>
      <w:r w:rsidRPr="004C0DD6">
        <w:rPr>
          <w:rFonts w:ascii="Angsana New" w:hAnsi="Angsana New"/>
          <w:sz w:val="30"/>
          <w:szCs w:val="30"/>
        </w:rPr>
        <w:t>As at 31 December 201</w:t>
      </w:r>
      <w:r w:rsidR="0056697F">
        <w:rPr>
          <w:rFonts w:ascii="Angsana New" w:hAnsi="Angsana New"/>
          <w:sz w:val="30"/>
          <w:szCs w:val="30"/>
        </w:rPr>
        <w:t>6</w:t>
      </w:r>
      <w:r w:rsidR="005F665C">
        <w:rPr>
          <w:rFonts w:ascii="Angsana New" w:hAnsi="Angsana New"/>
          <w:sz w:val="30"/>
          <w:szCs w:val="30"/>
        </w:rPr>
        <w:t>and 2015</w:t>
      </w:r>
      <w:r w:rsidRPr="004C0DD6">
        <w:rPr>
          <w:rFonts w:ascii="Angsana New" w:hAnsi="Angsana New"/>
          <w:sz w:val="30"/>
          <w:szCs w:val="30"/>
        </w:rPr>
        <w:t xml:space="preserve">, short-term loans from promissory note of </w:t>
      </w:r>
      <w:r w:rsidRPr="00441BA0">
        <w:rPr>
          <w:rFonts w:ascii="Angsana New" w:hAnsi="Angsana New"/>
          <w:sz w:val="30"/>
          <w:szCs w:val="30"/>
        </w:rPr>
        <w:t>Baht</w:t>
      </w:r>
      <w:r w:rsidR="00441BA0">
        <w:rPr>
          <w:rFonts w:ascii="Angsana New" w:hAnsi="Angsana New"/>
          <w:sz w:val="30"/>
          <w:szCs w:val="30"/>
        </w:rPr>
        <w:t>2,019.35</w:t>
      </w:r>
      <w:r w:rsidRPr="00441BA0">
        <w:rPr>
          <w:rFonts w:ascii="Angsana New" w:hAnsi="Angsana New"/>
          <w:sz w:val="30"/>
          <w:szCs w:val="30"/>
        </w:rPr>
        <w:t>million</w:t>
      </w:r>
      <w:r w:rsidRPr="004C0DD6">
        <w:rPr>
          <w:rFonts w:ascii="Angsana New" w:hAnsi="Angsana New"/>
          <w:sz w:val="30"/>
          <w:szCs w:val="30"/>
        </w:rPr>
        <w:t xml:space="preserve"> and from trust receipt of </w:t>
      </w:r>
      <w:r w:rsidRPr="00441BA0">
        <w:rPr>
          <w:rFonts w:ascii="Angsana New" w:hAnsi="Angsana New"/>
          <w:sz w:val="30"/>
          <w:szCs w:val="30"/>
        </w:rPr>
        <w:t>Baht</w:t>
      </w:r>
      <w:r w:rsidR="00441BA0">
        <w:rPr>
          <w:rFonts w:ascii="Angsana New" w:hAnsi="Angsana New"/>
          <w:sz w:val="30"/>
          <w:szCs w:val="30"/>
        </w:rPr>
        <w:t>1,704.28</w:t>
      </w:r>
      <w:r w:rsidRPr="00441BA0">
        <w:rPr>
          <w:rFonts w:ascii="Angsana New" w:hAnsi="Angsana New"/>
          <w:sz w:val="30"/>
          <w:szCs w:val="30"/>
        </w:rPr>
        <w:t>million</w:t>
      </w:r>
      <w:r w:rsidRPr="004C0DD6">
        <w:rPr>
          <w:rFonts w:ascii="Angsana New" w:hAnsi="Angsana New"/>
          <w:sz w:val="30"/>
          <w:szCs w:val="30"/>
        </w:rPr>
        <w:t xml:space="preserve"> bear interests at the rate</w:t>
      </w:r>
      <w:r w:rsidR="00EA4FA4" w:rsidRPr="004C0DD6">
        <w:rPr>
          <w:rFonts w:ascii="Angsana New" w:hAnsi="Angsana New"/>
          <w:sz w:val="30"/>
          <w:szCs w:val="30"/>
          <w:lang w:val="en-GB"/>
        </w:rPr>
        <w:t xml:space="preserve">MLR-1 </w:t>
      </w:r>
      <w:r w:rsidRPr="004C0DD6">
        <w:rPr>
          <w:rFonts w:ascii="Angsana New" w:hAnsi="Angsana New"/>
          <w:sz w:val="30"/>
          <w:szCs w:val="30"/>
        </w:rPr>
        <w:t>per annum.The loans are secured by land, buildings, machinery, fixed deposits at financial institutions and the Company’s director</w:t>
      </w:r>
      <w:r w:rsidR="00064EFC">
        <w:rPr>
          <w:rFonts w:ascii="Angsana New" w:hAnsi="Angsana New"/>
          <w:sz w:val="30"/>
          <w:szCs w:val="30"/>
        </w:rPr>
        <w:t>.</w:t>
      </w: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cs/>
          <w:lang w:val="th-TH"/>
        </w:rPr>
      </w:pPr>
    </w:p>
    <w:p w:rsidR="00C05C62" w:rsidRPr="004C0DD6" w:rsidRDefault="00C05C62" w:rsidP="004C0DD6">
      <w:pPr>
        <w:ind w:left="426" w:firstLine="924"/>
        <w:jc w:val="thaiDistribute"/>
        <w:rPr>
          <w:rFonts w:ascii="Angsana New" w:hAnsi="Angsana New"/>
          <w:sz w:val="30"/>
          <w:szCs w:val="30"/>
          <w:cs/>
          <w:lang w:val="th-TH"/>
        </w:rPr>
      </w:pPr>
    </w:p>
    <w:p w:rsidR="00BF7264" w:rsidRPr="004C0DD6" w:rsidRDefault="00BF7264" w:rsidP="0014552B">
      <w:pPr>
        <w:ind w:left="426"/>
        <w:jc w:val="thaiDistribute"/>
        <w:rPr>
          <w:rFonts w:ascii="Angsana New" w:hAnsi="Angsana New"/>
          <w:sz w:val="30"/>
          <w:szCs w:val="30"/>
          <w:u w:val="single"/>
          <w:lang w:val="en-GB"/>
        </w:rPr>
      </w:pPr>
    </w:p>
    <w:p w:rsidR="000A317C" w:rsidRDefault="006E4D3E" w:rsidP="004C0DD6">
      <w:pPr>
        <w:ind w:left="426" w:firstLine="924"/>
        <w:jc w:val="thaiDistribute"/>
        <w:rPr>
          <w:rFonts w:ascii="Angsana New" w:hAnsi="Angsana New"/>
          <w:sz w:val="30"/>
          <w:szCs w:val="30"/>
        </w:rPr>
      </w:pPr>
      <w:r w:rsidRPr="004C0DD6">
        <w:rPr>
          <w:rFonts w:ascii="Angsana New" w:hAnsi="Angsana New"/>
          <w:sz w:val="30"/>
          <w:szCs w:val="30"/>
        </w:rPr>
        <w:lastRenderedPageBreak/>
        <w:t>Movements of short-term loans from financial institutions for</w:t>
      </w:r>
      <w:r w:rsidR="004C0DD6" w:rsidRPr="004C0DD6">
        <w:rPr>
          <w:rFonts w:ascii="Angsana New" w:hAnsi="Angsana New"/>
          <w:sz w:val="30"/>
          <w:szCs w:val="30"/>
        </w:rPr>
        <w:t xml:space="preserve"> thr year ended 31 December 201</w:t>
      </w:r>
      <w:r w:rsidR="004C0DD6" w:rsidRPr="004C0DD6">
        <w:rPr>
          <w:rFonts w:ascii="Angsana New" w:hAnsi="Angsana New" w:hint="cs"/>
          <w:sz w:val="30"/>
          <w:szCs w:val="30"/>
          <w:cs/>
        </w:rPr>
        <w:t>6</w:t>
      </w:r>
      <w:r w:rsidR="004C0DD6" w:rsidRPr="004C0DD6">
        <w:rPr>
          <w:rFonts w:ascii="Angsana New" w:hAnsi="Angsana New"/>
          <w:sz w:val="30"/>
          <w:szCs w:val="30"/>
        </w:rPr>
        <w:t xml:space="preserve"> and 201</w:t>
      </w:r>
      <w:r w:rsidR="004C0DD6" w:rsidRPr="004C0DD6">
        <w:rPr>
          <w:rFonts w:ascii="Angsana New" w:hAnsi="Angsana New" w:hint="cs"/>
          <w:sz w:val="30"/>
          <w:szCs w:val="30"/>
          <w:cs/>
        </w:rPr>
        <w:t>5</w:t>
      </w:r>
      <w:r w:rsidRPr="004C0DD6">
        <w:rPr>
          <w:rFonts w:ascii="Angsana New" w:hAnsi="Angsana New"/>
          <w:sz w:val="30"/>
          <w:szCs w:val="30"/>
        </w:rPr>
        <w:t>, comprise the following:</w:t>
      </w:r>
    </w:p>
    <w:tbl>
      <w:tblPr>
        <w:tblW w:w="10062" w:type="dxa"/>
        <w:tblInd w:w="-252" w:type="dxa"/>
        <w:tblLayout w:type="fixed"/>
        <w:tblLook w:val="0000"/>
      </w:tblPr>
      <w:tblGrid>
        <w:gridCol w:w="3060"/>
        <w:gridCol w:w="1620"/>
        <w:gridCol w:w="252"/>
        <w:gridCol w:w="1530"/>
        <w:gridCol w:w="270"/>
        <w:gridCol w:w="1530"/>
        <w:gridCol w:w="270"/>
        <w:gridCol w:w="1530"/>
      </w:tblGrid>
      <w:tr w:rsidR="004C0DD6" w:rsidRPr="006F7E60" w:rsidTr="000F2EBE">
        <w:tc>
          <w:tcPr>
            <w:tcW w:w="3060" w:type="dxa"/>
          </w:tcPr>
          <w:p w:rsidR="004C0DD6" w:rsidRPr="006F7E60" w:rsidRDefault="004C0DD6" w:rsidP="004C0DD6">
            <w:pPr>
              <w:jc w:val="center"/>
              <w:rPr>
                <w:rFonts w:ascii="Angsana New" w:hAnsi="Angsana New"/>
                <w:sz w:val="26"/>
                <w:szCs w:val="26"/>
                <w:u w:val="single"/>
                <w:cs/>
              </w:rPr>
            </w:pPr>
          </w:p>
        </w:tc>
        <w:tc>
          <w:tcPr>
            <w:tcW w:w="3402" w:type="dxa"/>
            <w:gridSpan w:val="3"/>
          </w:tcPr>
          <w:p w:rsidR="004C0DD6" w:rsidRPr="006F7E60" w:rsidRDefault="00641B30" w:rsidP="00641B30">
            <w:pPr>
              <w:jc w:val="center"/>
              <w:rPr>
                <w:rFonts w:ascii="Angsana New" w:hAnsi="Angsana New"/>
                <w:sz w:val="26"/>
                <w:szCs w:val="26"/>
                <w:u w:val="single"/>
                <w:cs/>
              </w:rPr>
            </w:pPr>
            <w:r w:rsidRPr="006F7E60">
              <w:rPr>
                <w:rFonts w:ascii="Angsana New" w:hAnsi="Angsana New"/>
                <w:sz w:val="26"/>
                <w:szCs w:val="26"/>
              </w:rPr>
              <w:t>ConsolidatedFinancial Statements</w:t>
            </w:r>
          </w:p>
        </w:tc>
        <w:tc>
          <w:tcPr>
            <w:tcW w:w="270" w:type="dxa"/>
          </w:tcPr>
          <w:p w:rsidR="004C0DD6" w:rsidRPr="006F7E60" w:rsidRDefault="004C0DD6" w:rsidP="004C0DD6">
            <w:pPr>
              <w:jc w:val="center"/>
              <w:rPr>
                <w:rFonts w:ascii="Angsana New" w:hAnsi="Angsana New"/>
                <w:sz w:val="26"/>
                <w:szCs w:val="26"/>
                <w:u w:val="single"/>
                <w:cs/>
              </w:rPr>
            </w:pPr>
          </w:p>
        </w:tc>
        <w:tc>
          <w:tcPr>
            <w:tcW w:w="3330" w:type="dxa"/>
            <w:gridSpan w:val="3"/>
          </w:tcPr>
          <w:p w:rsidR="004C0DD6" w:rsidRPr="006F7E60" w:rsidRDefault="00641B30" w:rsidP="004C0DD6">
            <w:pPr>
              <w:jc w:val="center"/>
              <w:rPr>
                <w:rFonts w:ascii="Angsana New" w:hAnsi="Angsana New"/>
                <w:sz w:val="26"/>
                <w:szCs w:val="26"/>
                <w:u w:val="single"/>
                <w:cs/>
              </w:rPr>
            </w:pPr>
            <w:r w:rsidRPr="006F7E60">
              <w:rPr>
                <w:rFonts w:ascii="Angsana New" w:eastAsia="Times New Roman" w:hAnsi="Angsana New"/>
                <w:sz w:val="26"/>
                <w:szCs w:val="26"/>
              </w:rPr>
              <w:t>Separate Financial Statements</w:t>
            </w:r>
          </w:p>
        </w:tc>
      </w:tr>
      <w:tr w:rsidR="00641B30" w:rsidRPr="006F7E60" w:rsidTr="000F2EBE">
        <w:tc>
          <w:tcPr>
            <w:tcW w:w="3060" w:type="dxa"/>
          </w:tcPr>
          <w:p w:rsidR="00641B30" w:rsidRPr="006F7E60" w:rsidRDefault="00641B30" w:rsidP="004C0DD6">
            <w:pPr>
              <w:jc w:val="center"/>
              <w:rPr>
                <w:rFonts w:ascii="Angsana New" w:hAnsi="Angsana New"/>
                <w:sz w:val="26"/>
                <w:szCs w:val="26"/>
                <w:u w:val="single"/>
                <w:cs/>
              </w:rPr>
            </w:pPr>
          </w:p>
        </w:tc>
        <w:tc>
          <w:tcPr>
            <w:tcW w:w="1620" w:type="dxa"/>
          </w:tcPr>
          <w:p w:rsidR="00641B30" w:rsidRPr="006F7E60" w:rsidRDefault="00641B30" w:rsidP="004C0DD6">
            <w:pPr>
              <w:ind w:left="-101" w:right="-102"/>
              <w:jc w:val="center"/>
              <w:rPr>
                <w:rFonts w:ascii="Angsana New" w:hAnsi="Angsana New"/>
                <w:sz w:val="26"/>
                <w:szCs w:val="26"/>
              </w:rPr>
            </w:pPr>
            <w:r w:rsidRPr="006F7E60">
              <w:rPr>
                <w:rFonts w:ascii="Angsana New" w:hAnsi="Angsana New"/>
                <w:sz w:val="26"/>
                <w:szCs w:val="26"/>
                <w:cs/>
              </w:rPr>
              <w:t>2016</w:t>
            </w:r>
          </w:p>
        </w:tc>
        <w:tc>
          <w:tcPr>
            <w:tcW w:w="252" w:type="dxa"/>
          </w:tcPr>
          <w:p w:rsidR="00641B30" w:rsidRPr="006F7E60" w:rsidRDefault="00641B30" w:rsidP="004C0DD6">
            <w:pPr>
              <w:jc w:val="center"/>
              <w:rPr>
                <w:rFonts w:ascii="Angsana New" w:hAnsi="Angsana New"/>
                <w:sz w:val="26"/>
                <w:szCs w:val="26"/>
                <w:u w:val="single"/>
                <w:cs/>
              </w:rPr>
            </w:pPr>
          </w:p>
        </w:tc>
        <w:tc>
          <w:tcPr>
            <w:tcW w:w="1530" w:type="dxa"/>
          </w:tcPr>
          <w:p w:rsidR="00641B30" w:rsidRPr="006F7E60" w:rsidRDefault="00641B30" w:rsidP="004C0DD6">
            <w:pPr>
              <w:ind w:left="-101" w:right="-102"/>
              <w:jc w:val="center"/>
              <w:rPr>
                <w:rFonts w:ascii="Angsana New" w:hAnsi="Angsana New"/>
                <w:sz w:val="26"/>
                <w:szCs w:val="26"/>
              </w:rPr>
            </w:pPr>
            <w:r w:rsidRPr="006F7E60">
              <w:rPr>
                <w:rFonts w:ascii="Angsana New" w:hAnsi="Angsana New"/>
                <w:sz w:val="26"/>
                <w:szCs w:val="26"/>
                <w:cs/>
              </w:rPr>
              <w:t>2015</w:t>
            </w:r>
          </w:p>
        </w:tc>
        <w:tc>
          <w:tcPr>
            <w:tcW w:w="270" w:type="dxa"/>
          </w:tcPr>
          <w:p w:rsidR="00641B30" w:rsidRPr="006F7E60" w:rsidRDefault="00641B30" w:rsidP="004C0DD6">
            <w:pPr>
              <w:jc w:val="center"/>
              <w:rPr>
                <w:rFonts w:ascii="Angsana New" w:hAnsi="Angsana New"/>
                <w:sz w:val="26"/>
                <w:szCs w:val="26"/>
                <w:u w:val="single"/>
                <w:cs/>
              </w:rPr>
            </w:pPr>
          </w:p>
        </w:tc>
        <w:tc>
          <w:tcPr>
            <w:tcW w:w="1530" w:type="dxa"/>
          </w:tcPr>
          <w:p w:rsidR="00641B30" w:rsidRPr="006F7E60" w:rsidRDefault="00641B30" w:rsidP="00C86A04">
            <w:pPr>
              <w:ind w:left="-101" w:right="-102"/>
              <w:jc w:val="center"/>
              <w:rPr>
                <w:rFonts w:ascii="Angsana New" w:hAnsi="Angsana New"/>
                <w:sz w:val="26"/>
                <w:szCs w:val="26"/>
              </w:rPr>
            </w:pPr>
            <w:r w:rsidRPr="006F7E60">
              <w:rPr>
                <w:rFonts w:ascii="Angsana New" w:hAnsi="Angsana New"/>
                <w:sz w:val="26"/>
                <w:szCs w:val="26"/>
                <w:cs/>
              </w:rPr>
              <w:t>2016</w:t>
            </w:r>
          </w:p>
        </w:tc>
        <w:tc>
          <w:tcPr>
            <w:tcW w:w="270" w:type="dxa"/>
          </w:tcPr>
          <w:p w:rsidR="00641B30" w:rsidRPr="006F7E60" w:rsidRDefault="00641B30" w:rsidP="00C86A04">
            <w:pPr>
              <w:jc w:val="center"/>
              <w:rPr>
                <w:rFonts w:ascii="Angsana New" w:hAnsi="Angsana New"/>
                <w:sz w:val="26"/>
                <w:szCs w:val="26"/>
                <w:u w:val="single"/>
                <w:cs/>
              </w:rPr>
            </w:pPr>
          </w:p>
        </w:tc>
        <w:tc>
          <w:tcPr>
            <w:tcW w:w="1530" w:type="dxa"/>
          </w:tcPr>
          <w:p w:rsidR="00641B30" w:rsidRPr="006F7E60" w:rsidRDefault="00641B30" w:rsidP="00C86A04">
            <w:pPr>
              <w:ind w:left="-101" w:right="-102"/>
              <w:jc w:val="center"/>
              <w:rPr>
                <w:rFonts w:ascii="Angsana New" w:hAnsi="Angsana New"/>
                <w:sz w:val="26"/>
                <w:szCs w:val="26"/>
              </w:rPr>
            </w:pPr>
            <w:r w:rsidRPr="006F7E60">
              <w:rPr>
                <w:rFonts w:ascii="Angsana New" w:hAnsi="Angsana New"/>
                <w:sz w:val="26"/>
                <w:szCs w:val="26"/>
                <w:cs/>
              </w:rPr>
              <w:t>2015</w:t>
            </w:r>
          </w:p>
        </w:tc>
      </w:tr>
      <w:tr w:rsidR="004C0DD6" w:rsidRPr="006F7E60" w:rsidTr="000F2EBE">
        <w:tc>
          <w:tcPr>
            <w:tcW w:w="3060" w:type="dxa"/>
            <w:shd w:val="clear" w:color="auto" w:fill="auto"/>
          </w:tcPr>
          <w:p w:rsidR="004C0DD6" w:rsidRPr="006F7E60" w:rsidRDefault="004C0DD6" w:rsidP="004C0DD6">
            <w:pPr>
              <w:jc w:val="center"/>
              <w:rPr>
                <w:rFonts w:ascii="Angsana New" w:hAnsi="Angsana New"/>
                <w:sz w:val="26"/>
                <w:szCs w:val="26"/>
                <w:u w:val="single"/>
                <w:cs/>
              </w:rPr>
            </w:pPr>
          </w:p>
        </w:tc>
        <w:tc>
          <w:tcPr>
            <w:tcW w:w="1620" w:type="dxa"/>
            <w:shd w:val="clear" w:color="auto" w:fill="auto"/>
          </w:tcPr>
          <w:p w:rsidR="004C0DD6" w:rsidRPr="006F7E60" w:rsidRDefault="00641B30" w:rsidP="004C0DD6">
            <w:pPr>
              <w:ind w:right="-110"/>
              <w:jc w:val="center"/>
              <w:rPr>
                <w:rFonts w:ascii="Angsana New" w:hAnsi="Angsana New"/>
                <w:sz w:val="26"/>
                <w:szCs w:val="26"/>
                <w:u w:val="single"/>
                <w:cs/>
              </w:rPr>
            </w:pPr>
            <w:r w:rsidRPr="006F7E60">
              <w:rPr>
                <w:rFonts w:ascii="Angsana New" w:hAnsi="Angsana New"/>
                <w:sz w:val="26"/>
                <w:szCs w:val="26"/>
              </w:rPr>
              <w:t>Baht</w:t>
            </w:r>
          </w:p>
        </w:tc>
        <w:tc>
          <w:tcPr>
            <w:tcW w:w="252" w:type="dxa"/>
          </w:tcPr>
          <w:p w:rsidR="004C0DD6" w:rsidRPr="006F7E60" w:rsidRDefault="004C0DD6" w:rsidP="004C0DD6">
            <w:pPr>
              <w:jc w:val="center"/>
              <w:rPr>
                <w:rFonts w:ascii="Angsana New" w:hAnsi="Angsana New"/>
                <w:sz w:val="26"/>
                <w:szCs w:val="26"/>
                <w:cs/>
              </w:rPr>
            </w:pPr>
          </w:p>
        </w:tc>
        <w:tc>
          <w:tcPr>
            <w:tcW w:w="1530" w:type="dxa"/>
          </w:tcPr>
          <w:p w:rsidR="004C0DD6" w:rsidRPr="006F7E60" w:rsidRDefault="00641B30" w:rsidP="004C0DD6">
            <w:pPr>
              <w:ind w:right="-119"/>
              <w:jc w:val="center"/>
              <w:rPr>
                <w:rFonts w:ascii="Angsana New" w:hAnsi="Angsana New"/>
                <w:sz w:val="26"/>
                <w:szCs w:val="26"/>
                <w:u w:val="single"/>
              </w:rPr>
            </w:pPr>
            <w:r w:rsidRPr="006F7E60">
              <w:rPr>
                <w:rFonts w:ascii="Angsana New" w:hAnsi="Angsana New"/>
                <w:sz w:val="26"/>
                <w:szCs w:val="26"/>
              </w:rPr>
              <w:t>Baht</w:t>
            </w:r>
          </w:p>
        </w:tc>
        <w:tc>
          <w:tcPr>
            <w:tcW w:w="270" w:type="dxa"/>
          </w:tcPr>
          <w:p w:rsidR="004C0DD6" w:rsidRPr="006F7E60" w:rsidRDefault="004C0DD6" w:rsidP="004C0DD6">
            <w:pPr>
              <w:jc w:val="center"/>
              <w:rPr>
                <w:rFonts w:ascii="Angsana New" w:hAnsi="Angsana New"/>
                <w:sz w:val="26"/>
                <w:szCs w:val="26"/>
                <w:cs/>
              </w:rPr>
            </w:pPr>
          </w:p>
        </w:tc>
        <w:tc>
          <w:tcPr>
            <w:tcW w:w="1530" w:type="dxa"/>
          </w:tcPr>
          <w:p w:rsidR="004C0DD6" w:rsidRPr="006F7E60" w:rsidRDefault="00641B30" w:rsidP="004C0DD6">
            <w:pPr>
              <w:ind w:right="-38"/>
              <w:jc w:val="center"/>
              <w:rPr>
                <w:rFonts w:ascii="Angsana New" w:hAnsi="Angsana New"/>
                <w:sz w:val="26"/>
                <w:szCs w:val="26"/>
                <w:u w:val="single"/>
              </w:rPr>
            </w:pPr>
            <w:r w:rsidRPr="006F7E60">
              <w:rPr>
                <w:rFonts w:ascii="Angsana New" w:hAnsi="Angsana New"/>
                <w:sz w:val="26"/>
                <w:szCs w:val="26"/>
              </w:rPr>
              <w:t>Baht</w:t>
            </w:r>
          </w:p>
        </w:tc>
        <w:tc>
          <w:tcPr>
            <w:tcW w:w="270" w:type="dxa"/>
          </w:tcPr>
          <w:p w:rsidR="004C0DD6" w:rsidRPr="006F7E60" w:rsidRDefault="004C0DD6" w:rsidP="004C0DD6">
            <w:pPr>
              <w:jc w:val="center"/>
              <w:rPr>
                <w:rFonts w:ascii="Angsana New" w:hAnsi="Angsana New"/>
                <w:sz w:val="26"/>
                <w:szCs w:val="26"/>
                <w:cs/>
              </w:rPr>
            </w:pPr>
          </w:p>
        </w:tc>
        <w:tc>
          <w:tcPr>
            <w:tcW w:w="1530" w:type="dxa"/>
          </w:tcPr>
          <w:p w:rsidR="004C0DD6" w:rsidRPr="006F7E60" w:rsidRDefault="00641B30" w:rsidP="004C0DD6">
            <w:pPr>
              <w:ind w:right="-137"/>
              <w:jc w:val="center"/>
              <w:rPr>
                <w:rFonts w:ascii="Angsana New" w:hAnsi="Angsana New"/>
                <w:sz w:val="26"/>
                <w:szCs w:val="26"/>
                <w:u w:val="single"/>
                <w:cs/>
              </w:rPr>
            </w:pPr>
            <w:r w:rsidRPr="006F7E60">
              <w:rPr>
                <w:rFonts w:ascii="Angsana New" w:hAnsi="Angsana New"/>
                <w:sz w:val="26"/>
                <w:szCs w:val="26"/>
              </w:rPr>
              <w:t>Baht</w:t>
            </w:r>
          </w:p>
        </w:tc>
      </w:tr>
      <w:tr w:rsidR="006F7E60" w:rsidRPr="006F7E60" w:rsidTr="000F2EBE">
        <w:trPr>
          <w:trHeight w:val="135"/>
        </w:trPr>
        <w:tc>
          <w:tcPr>
            <w:tcW w:w="3060" w:type="dxa"/>
            <w:shd w:val="clear" w:color="auto" w:fill="auto"/>
            <w:vAlign w:val="center"/>
          </w:tcPr>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6F7E60">
              <w:rPr>
                <w:rFonts w:ascii="Angsana New" w:eastAsia="Angsana New" w:hAnsi="Angsana New"/>
                <w:sz w:val="26"/>
                <w:szCs w:val="26"/>
              </w:rPr>
              <w:t>Balance as at beginning</w:t>
            </w:r>
          </w:p>
        </w:tc>
        <w:tc>
          <w:tcPr>
            <w:tcW w:w="162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9,871,265,358</w:t>
            </w:r>
            <w:r w:rsidRPr="006F7E60">
              <w:rPr>
                <w:rFonts w:ascii="Angsana New" w:hAnsi="Angsana New"/>
                <w:sz w:val="26"/>
                <w:szCs w:val="26"/>
                <w:cs/>
              </w:rPr>
              <w:t>.</w:t>
            </w:r>
            <w:r w:rsidRPr="006F7E60">
              <w:rPr>
                <w:rFonts w:ascii="Angsana New" w:hAnsi="Angsana New"/>
                <w:sz w:val="26"/>
                <w:szCs w:val="26"/>
              </w:rPr>
              <w:t>52</w:t>
            </w:r>
          </w:p>
        </w:tc>
        <w:tc>
          <w:tcPr>
            <w:tcW w:w="252" w:type="dxa"/>
            <w:shd w:val="clear" w:color="auto" w:fill="auto"/>
            <w:vAlign w:val="bottom"/>
          </w:tcPr>
          <w:p w:rsidR="006F7E60" w:rsidRPr="006F7E60" w:rsidRDefault="006F7E60" w:rsidP="006F7E60">
            <w:pPr>
              <w:jc w:val="right"/>
              <w:rPr>
                <w:rFonts w:ascii="Angsana New" w:hAnsi="Angsana New"/>
                <w:sz w:val="26"/>
                <w:szCs w:val="26"/>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8,740,728,585</w:t>
            </w:r>
            <w:r w:rsidRPr="006F7E60">
              <w:rPr>
                <w:rFonts w:ascii="Angsana New" w:hAnsi="Angsana New"/>
                <w:sz w:val="26"/>
                <w:szCs w:val="26"/>
                <w:cs/>
              </w:rPr>
              <w:t>.</w:t>
            </w:r>
            <w:r w:rsidRPr="006F7E60">
              <w:rPr>
                <w:rFonts w:ascii="Angsana New" w:hAnsi="Angsana New"/>
                <w:sz w:val="26"/>
                <w:szCs w:val="26"/>
              </w:rPr>
              <w:t>17</w:t>
            </w:r>
          </w:p>
        </w:tc>
        <w:tc>
          <w:tcPr>
            <w:tcW w:w="270" w:type="dxa"/>
            <w:shd w:val="clear" w:color="auto" w:fill="auto"/>
            <w:vAlign w:val="bottom"/>
          </w:tcPr>
          <w:p w:rsidR="006F7E60" w:rsidRPr="006F7E60" w:rsidRDefault="006F7E60" w:rsidP="006F7E60">
            <w:pPr>
              <w:pStyle w:val="BodyTextIndent"/>
              <w:tabs>
                <w:tab w:val="left" w:pos="426"/>
              </w:tabs>
              <w:ind w:left="0" w:right="523" w:firstLine="0"/>
              <w:jc w:val="right"/>
              <w:rPr>
                <w:rFonts w:ascii="Angsana New" w:hAnsi="Angsana New"/>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hint="cs"/>
                <w:sz w:val="26"/>
                <w:szCs w:val="26"/>
                <w:cs/>
              </w:rPr>
              <w:t>4</w:t>
            </w:r>
            <w:r w:rsidRPr="006F7E60">
              <w:rPr>
                <w:rFonts w:ascii="Angsana New" w:hAnsi="Angsana New"/>
                <w:sz w:val="26"/>
                <w:szCs w:val="26"/>
              </w:rPr>
              <w:t>,</w:t>
            </w:r>
            <w:r w:rsidRPr="006F7E60">
              <w:rPr>
                <w:rFonts w:ascii="Angsana New" w:hAnsi="Angsana New" w:hint="cs"/>
                <w:sz w:val="26"/>
                <w:szCs w:val="26"/>
                <w:cs/>
              </w:rPr>
              <w:t>394</w:t>
            </w:r>
            <w:r w:rsidRPr="006F7E60">
              <w:rPr>
                <w:rFonts w:ascii="Angsana New" w:hAnsi="Angsana New"/>
                <w:sz w:val="26"/>
                <w:szCs w:val="26"/>
              </w:rPr>
              <w:t>,</w:t>
            </w:r>
            <w:r w:rsidRPr="006F7E60">
              <w:rPr>
                <w:rFonts w:ascii="Angsana New" w:hAnsi="Angsana New"/>
                <w:sz w:val="26"/>
                <w:szCs w:val="26"/>
                <w:cs/>
              </w:rPr>
              <w:t>0</w:t>
            </w:r>
            <w:r w:rsidRPr="006F7E60">
              <w:rPr>
                <w:rFonts w:ascii="Angsana New" w:hAnsi="Angsana New" w:hint="cs"/>
                <w:sz w:val="26"/>
                <w:szCs w:val="26"/>
                <w:cs/>
              </w:rPr>
              <w:t>27</w:t>
            </w:r>
            <w:r w:rsidRPr="006F7E60">
              <w:rPr>
                <w:rFonts w:ascii="Angsana New" w:hAnsi="Angsana New"/>
                <w:sz w:val="26"/>
                <w:szCs w:val="26"/>
              </w:rPr>
              <w:t>,</w:t>
            </w:r>
            <w:r w:rsidRPr="006F7E60">
              <w:rPr>
                <w:rFonts w:ascii="Angsana New" w:hAnsi="Angsana New" w:hint="cs"/>
                <w:sz w:val="26"/>
                <w:szCs w:val="26"/>
                <w:cs/>
              </w:rPr>
              <w:t>274</w:t>
            </w:r>
            <w:r w:rsidRPr="006F7E60">
              <w:rPr>
                <w:rFonts w:ascii="Angsana New" w:hAnsi="Angsana New"/>
                <w:sz w:val="26"/>
                <w:szCs w:val="26"/>
                <w:cs/>
              </w:rPr>
              <w:t>.</w:t>
            </w:r>
            <w:r w:rsidRPr="006F7E60">
              <w:rPr>
                <w:rFonts w:ascii="Angsana New" w:hAnsi="Angsana New" w:hint="cs"/>
                <w:sz w:val="26"/>
                <w:szCs w:val="26"/>
                <w:cs/>
              </w:rPr>
              <w:t>07</w:t>
            </w:r>
          </w:p>
        </w:tc>
        <w:tc>
          <w:tcPr>
            <w:tcW w:w="270" w:type="dxa"/>
            <w:shd w:val="clear" w:color="auto" w:fill="auto"/>
            <w:vAlign w:val="bottom"/>
          </w:tcPr>
          <w:p w:rsidR="006F7E60" w:rsidRPr="006F7E60" w:rsidRDefault="006F7E60" w:rsidP="006F7E60">
            <w:pPr>
              <w:pStyle w:val="BodyTextIndent"/>
              <w:tabs>
                <w:tab w:val="left" w:pos="426"/>
              </w:tabs>
              <w:ind w:left="0" w:right="523" w:firstLine="0"/>
              <w:jc w:val="right"/>
              <w:rPr>
                <w:rFonts w:ascii="Angsana New" w:hAnsi="Angsana New"/>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6</w:t>
            </w:r>
            <w:r w:rsidRPr="006F7E60">
              <w:rPr>
                <w:rFonts w:ascii="Angsana New" w:hAnsi="Angsana New"/>
                <w:sz w:val="26"/>
                <w:szCs w:val="26"/>
              </w:rPr>
              <w:t>,</w:t>
            </w:r>
            <w:r w:rsidRPr="006F7E60">
              <w:rPr>
                <w:rFonts w:ascii="Angsana New" w:hAnsi="Angsana New"/>
                <w:sz w:val="26"/>
                <w:szCs w:val="26"/>
                <w:cs/>
              </w:rPr>
              <w:t>692</w:t>
            </w:r>
            <w:r w:rsidRPr="006F7E60">
              <w:rPr>
                <w:rFonts w:ascii="Angsana New" w:hAnsi="Angsana New"/>
                <w:sz w:val="26"/>
                <w:szCs w:val="26"/>
              </w:rPr>
              <w:t>,</w:t>
            </w:r>
            <w:r w:rsidRPr="006F7E60">
              <w:rPr>
                <w:rFonts w:ascii="Angsana New" w:hAnsi="Angsana New"/>
                <w:sz w:val="26"/>
                <w:szCs w:val="26"/>
                <w:cs/>
              </w:rPr>
              <w:t>533</w:t>
            </w:r>
            <w:r w:rsidRPr="006F7E60">
              <w:rPr>
                <w:rFonts w:ascii="Angsana New" w:hAnsi="Angsana New"/>
                <w:sz w:val="26"/>
                <w:szCs w:val="26"/>
              </w:rPr>
              <w:t>,</w:t>
            </w:r>
            <w:r w:rsidRPr="006F7E60">
              <w:rPr>
                <w:rFonts w:ascii="Angsana New" w:hAnsi="Angsana New"/>
                <w:sz w:val="26"/>
                <w:szCs w:val="26"/>
                <w:cs/>
              </w:rPr>
              <w:t>669.55</w:t>
            </w:r>
          </w:p>
        </w:tc>
      </w:tr>
      <w:tr w:rsidR="006F7E60" w:rsidRPr="006F7E60" w:rsidTr="000F2EBE">
        <w:tc>
          <w:tcPr>
            <w:tcW w:w="3060" w:type="dxa"/>
            <w:shd w:val="clear" w:color="auto" w:fill="auto"/>
            <w:vAlign w:val="center"/>
          </w:tcPr>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6F7E60">
              <w:rPr>
                <w:rFonts w:ascii="Angsana New" w:eastAsia="Angsana New" w:hAnsi="Angsana New"/>
                <w:sz w:val="26"/>
                <w:szCs w:val="26"/>
              </w:rPr>
              <w:t>Increased for the year</w:t>
            </w:r>
          </w:p>
        </w:tc>
        <w:tc>
          <w:tcPr>
            <w:tcW w:w="162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29,</w:t>
            </w:r>
            <w:r w:rsidRPr="006F7E60">
              <w:rPr>
                <w:rFonts w:ascii="Angsana New" w:hAnsi="Angsana New" w:hint="cs"/>
                <w:sz w:val="26"/>
                <w:szCs w:val="26"/>
                <w:cs/>
              </w:rPr>
              <w:t>220</w:t>
            </w:r>
            <w:r w:rsidRPr="006F7E60">
              <w:rPr>
                <w:rFonts w:ascii="Angsana New" w:hAnsi="Angsana New"/>
                <w:sz w:val="26"/>
                <w:szCs w:val="26"/>
              </w:rPr>
              <w:t>,</w:t>
            </w:r>
            <w:r w:rsidRPr="006F7E60">
              <w:rPr>
                <w:rFonts w:ascii="Angsana New" w:hAnsi="Angsana New" w:hint="cs"/>
                <w:sz w:val="26"/>
                <w:szCs w:val="26"/>
                <w:cs/>
              </w:rPr>
              <w:t>039</w:t>
            </w:r>
            <w:r w:rsidRPr="006F7E60">
              <w:rPr>
                <w:rFonts w:ascii="Angsana New" w:hAnsi="Angsana New"/>
                <w:sz w:val="26"/>
                <w:szCs w:val="26"/>
              </w:rPr>
              <w:t>,</w:t>
            </w:r>
            <w:r w:rsidRPr="006F7E60">
              <w:rPr>
                <w:rFonts w:ascii="Angsana New" w:hAnsi="Angsana New" w:hint="cs"/>
                <w:sz w:val="26"/>
                <w:szCs w:val="26"/>
                <w:cs/>
              </w:rPr>
              <w:t>461.17</w:t>
            </w:r>
          </w:p>
        </w:tc>
        <w:tc>
          <w:tcPr>
            <w:tcW w:w="252" w:type="dxa"/>
            <w:shd w:val="clear" w:color="auto" w:fill="auto"/>
            <w:vAlign w:val="bottom"/>
          </w:tcPr>
          <w:p w:rsidR="006F7E60" w:rsidRPr="006F7E60" w:rsidRDefault="006F7E60" w:rsidP="006F7E60">
            <w:pPr>
              <w:jc w:val="right"/>
              <w:rPr>
                <w:rFonts w:ascii="Angsana New" w:hAnsi="Angsana New"/>
                <w:sz w:val="26"/>
                <w:szCs w:val="26"/>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34,719,292,172</w:t>
            </w:r>
            <w:r w:rsidRPr="006F7E60">
              <w:rPr>
                <w:rFonts w:ascii="Angsana New" w:hAnsi="Angsana New"/>
                <w:sz w:val="26"/>
                <w:szCs w:val="26"/>
                <w:cs/>
              </w:rPr>
              <w:t>.</w:t>
            </w:r>
            <w:r w:rsidRPr="006F7E60">
              <w:rPr>
                <w:rFonts w:ascii="Angsana New" w:hAnsi="Angsana New"/>
                <w:sz w:val="26"/>
                <w:szCs w:val="26"/>
              </w:rPr>
              <w:t>16</w:t>
            </w:r>
          </w:p>
        </w:tc>
        <w:tc>
          <w:tcPr>
            <w:tcW w:w="270" w:type="dxa"/>
            <w:shd w:val="clear" w:color="auto" w:fill="auto"/>
            <w:vAlign w:val="bottom"/>
          </w:tcPr>
          <w:p w:rsidR="006F7E60" w:rsidRPr="006F7E60" w:rsidRDefault="006F7E60" w:rsidP="006F7E60">
            <w:pPr>
              <w:jc w:val="right"/>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1</w:t>
            </w:r>
            <w:r w:rsidRPr="006F7E60">
              <w:rPr>
                <w:rFonts w:ascii="Angsana New" w:hAnsi="Angsana New" w:hint="cs"/>
                <w:sz w:val="26"/>
                <w:szCs w:val="26"/>
                <w:cs/>
              </w:rPr>
              <w:t>7</w:t>
            </w:r>
            <w:r w:rsidRPr="006F7E60">
              <w:rPr>
                <w:rFonts w:ascii="Angsana New" w:hAnsi="Angsana New"/>
                <w:sz w:val="26"/>
                <w:szCs w:val="26"/>
              </w:rPr>
              <w:t>,</w:t>
            </w:r>
            <w:r w:rsidRPr="006F7E60">
              <w:rPr>
                <w:rFonts w:ascii="Angsana New" w:hAnsi="Angsana New" w:hint="cs"/>
                <w:sz w:val="26"/>
                <w:szCs w:val="26"/>
                <w:cs/>
              </w:rPr>
              <w:t>951</w:t>
            </w:r>
            <w:r w:rsidRPr="006F7E60">
              <w:rPr>
                <w:rFonts w:ascii="Angsana New" w:hAnsi="Angsana New"/>
                <w:sz w:val="26"/>
                <w:szCs w:val="26"/>
              </w:rPr>
              <w:t>,</w:t>
            </w:r>
            <w:r w:rsidRPr="006F7E60">
              <w:rPr>
                <w:rFonts w:ascii="Angsana New" w:hAnsi="Angsana New" w:hint="cs"/>
                <w:sz w:val="26"/>
                <w:szCs w:val="26"/>
                <w:cs/>
              </w:rPr>
              <w:t>937</w:t>
            </w:r>
            <w:r w:rsidRPr="006F7E60">
              <w:rPr>
                <w:rFonts w:ascii="Angsana New" w:hAnsi="Angsana New"/>
                <w:sz w:val="26"/>
                <w:szCs w:val="26"/>
              </w:rPr>
              <w:t>,</w:t>
            </w:r>
            <w:r w:rsidRPr="006F7E60">
              <w:rPr>
                <w:rFonts w:ascii="Angsana New" w:hAnsi="Angsana New" w:hint="cs"/>
                <w:sz w:val="26"/>
                <w:szCs w:val="26"/>
                <w:cs/>
              </w:rPr>
              <w:t>390.78</w:t>
            </w:r>
          </w:p>
        </w:tc>
        <w:tc>
          <w:tcPr>
            <w:tcW w:w="270" w:type="dxa"/>
            <w:shd w:val="clear" w:color="auto" w:fill="auto"/>
            <w:vAlign w:val="bottom"/>
          </w:tcPr>
          <w:p w:rsidR="006F7E60" w:rsidRPr="006F7E60" w:rsidRDefault="006F7E60" w:rsidP="006F7E60">
            <w:pPr>
              <w:jc w:val="right"/>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21,640,253,337</w:t>
            </w:r>
            <w:r w:rsidRPr="006F7E60">
              <w:rPr>
                <w:rFonts w:ascii="Angsana New" w:hAnsi="Angsana New"/>
                <w:sz w:val="26"/>
                <w:szCs w:val="26"/>
                <w:cs/>
              </w:rPr>
              <w:t>.</w:t>
            </w:r>
            <w:r w:rsidRPr="006F7E60">
              <w:rPr>
                <w:rFonts w:ascii="Angsana New" w:hAnsi="Angsana New"/>
                <w:sz w:val="26"/>
                <w:szCs w:val="26"/>
              </w:rPr>
              <w:t>55</w:t>
            </w:r>
          </w:p>
        </w:tc>
      </w:tr>
      <w:tr w:rsidR="006F7E60" w:rsidRPr="006F7E60" w:rsidTr="000F2EBE">
        <w:tc>
          <w:tcPr>
            <w:tcW w:w="3060" w:type="dxa"/>
            <w:shd w:val="clear" w:color="auto" w:fill="auto"/>
          </w:tcPr>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6F7E60">
              <w:rPr>
                <w:rFonts w:ascii="Angsana New" w:eastAsia="Angsana New" w:hAnsi="Angsana New"/>
                <w:sz w:val="26"/>
                <w:szCs w:val="26"/>
              </w:rPr>
              <w:t>Repayment for the year</w:t>
            </w:r>
          </w:p>
        </w:tc>
        <w:tc>
          <w:tcPr>
            <w:tcW w:w="1620" w:type="dxa"/>
            <w:shd w:val="clear" w:color="auto" w:fill="auto"/>
            <w:vAlign w:val="bottom"/>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29,664,820,478</w:t>
            </w:r>
            <w:r w:rsidRPr="006F7E60">
              <w:rPr>
                <w:rFonts w:ascii="Angsana New" w:hAnsi="Angsana New"/>
                <w:sz w:val="26"/>
                <w:szCs w:val="26"/>
                <w:cs/>
              </w:rPr>
              <w:t>.</w:t>
            </w:r>
            <w:r w:rsidRPr="006F7E60">
              <w:rPr>
                <w:rFonts w:ascii="Angsana New" w:hAnsi="Angsana New"/>
                <w:sz w:val="26"/>
                <w:szCs w:val="26"/>
              </w:rPr>
              <w:t>61</w:t>
            </w:r>
            <w:r w:rsidRPr="006F7E60">
              <w:rPr>
                <w:rFonts w:ascii="Angsana New" w:hAnsi="Angsana New"/>
                <w:vanish/>
                <w:sz w:val="26"/>
                <w:szCs w:val="26"/>
              </w:rPr>
              <w:t>54,705</w:t>
            </w:r>
            <w:r w:rsidRPr="006F7E60">
              <w:rPr>
                <w:rFonts w:ascii="Angsana New" w:hAnsi="Angsana New"/>
                <w:vanish/>
                <w:sz w:val="26"/>
                <w:szCs w:val="26"/>
                <w:cs/>
              </w:rPr>
              <w:t>.</w:t>
            </w:r>
            <w:r w:rsidRPr="006F7E60">
              <w:rPr>
                <w:rFonts w:ascii="Angsana New" w:hAnsi="Angsana New"/>
                <w:vanish/>
                <w:sz w:val="26"/>
                <w:szCs w:val="26"/>
              </w:rPr>
              <w:t>40</w:t>
            </w:r>
            <w:r w:rsidRPr="006F7E60">
              <w:rPr>
                <w:rFonts w:ascii="Angsana New" w:hAnsi="Angsana New"/>
                <w:vanish/>
                <w:sz w:val="26"/>
                <w:szCs w:val="26"/>
                <w:cs/>
              </w:rPr>
              <w:t>ลี่ยนประเภทเงินลงทุน</w:t>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vanish/>
                <w:sz w:val="26"/>
                <w:szCs w:val="26"/>
              </w:rPr>
              <w:pgNum/>
            </w:r>
            <w:r w:rsidRPr="006F7E60">
              <w:rPr>
                <w:rFonts w:ascii="Angsana New" w:hAnsi="Angsana New"/>
                <w:sz w:val="26"/>
                <w:szCs w:val="26"/>
                <w:cs/>
              </w:rPr>
              <w:t>)</w:t>
            </w:r>
          </w:p>
        </w:tc>
        <w:tc>
          <w:tcPr>
            <w:tcW w:w="252" w:type="dxa"/>
            <w:shd w:val="clear" w:color="auto" w:fill="auto"/>
            <w:vAlign w:val="bottom"/>
          </w:tcPr>
          <w:p w:rsidR="006F7E60" w:rsidRPr="006F7E60" w:rsidRDefault="006F7E60" w:rsidP="006F7E60">
            <w:pPr>
              <w:ind w:firstLine="33"/>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33,623,429,115</w:t>
            </w:r>
            <w:r w:rsidRPr="006F7E60">
              <w:rPr>
                <w:rFonts w:ascii="Angsana New" w:hAnsi="Angsana New"/>
                <w:sz w:val="26"/>
                <w:szCs w:val="26"/>
                <w:cs/>
              </w:rPr>
              <w:t>.</w:t>
            </w:r>
            <w:r w:rsidRPr="006F7E60">
              <w:rPr>
                <w:rFonts w:ascii="Angsana New" w:hAnsi="Angsana New"/>
                <w:sz w:val="26"/>
                <w:szCs w:val="26"/>
              </w:rPr>
              <w:t>43</w:t>
            </w:r>
            <w:r w:rsidRPr="006F7E60">
              <w:rPr>
                <w:rFonts w:ascii="Angsana New" w:hAnsi="Angsana New"/>
                <w:sz w:val="26"/>
                <w:szCs w:val="26"/>
                <w:cs/>
              </w:rPr>
              <w:t>)</w:t>
            </w:r>
          </w:p>
        </w:tc>
        <w:tc>
          <w:tcPr>
            <w:tcW w:w="270" w:type="dxa"/>
            <w:shd w:val="clear" w:color="auto" w:fill="auto"/>
            <w:vAlign w:val="bottom"/>
          </w:tcPr>
          <w:p w:rsidR="006F7E60" w:rsidRPr="006F7E60" w:rsidRDefault="006F7E60" w:rsidP="006F7E60">
            <w:pPr>
              <w:ind w:firstLine="33"/>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hanging="122"/>
              <w:jc w:val="right"/>
              <w:rPr>
                <w:rFonts w:ascii="Angsana New" w:hAnsi="Angsana New"/>
                <w:sz w:val="26"/>
                <w:szCs w:val="26"/>
                <w:cs/>
              </w:rPr>
            </w:pPr>
            <w:r w:rsidRPr="006F7E60">
              <w:rPr>
                <w:rFonts w:ascii="Angsana New" w:hAnsi="Angsana New"/>
                <w:sz w:val="26"/>
                <w:szCs w:val="26"/>
                <w:cs/>
              </w:rPr>
              <w:t>(</w:t>
            </w:r>
            <w:r w:rsidRPr="006F7E60">
              <w:rPr>
                <w:rFonts w:ascii="Angsana New" w:hAnsi="Angsana New"/>
                <w:sz w:val="26"/>
                <w:szCs w:val="26"/>
              </w:rPr>
              <w:t>17,461,593,635</w:t>
            </w:r>
            <w:r w:rsidRPr="006F7E60">
              <w:rPr>
                <w:rFonts w:ascii="Angsana New" w:hAnsi="Angsana New"/>
                <w:sz w:val="26"/>
                <w:szCs w:val="26"/>
                <w:cs/>
              </w:rPr>
              <w:t>.</w:t>
            </w:r>
            <w:r w:rsidRPr="006F7E60">
              <w:rPr>
                <w:rFonts w:ascii="Angsana New" w:hAnsi="Angsana New"/>
                <w:sz w:val="26"/>
                <w:szCs w:val="26"/>
              </w:rPr>
              <w:t>47</w:t>
            </w:r>
            <w:r w:rsidRPr="006F7E60">
              <w:rPr>
                <w:rFonts w:ascii="Angsana New" w:hAnsi="Angsana New"/>
                <w:sz w:val="26"/>
                <w:szCs w:val="26"/>
                <w:cs/>
              </w:rPr>
              <w:t>)</w:t>
            </w:r>
          </w:p>
        </w:tc>
        <w:tc>
          <w:tcPr>
            <w:tcW w:w="270" w:type="dxa"/>
            <w:shd w:val="clear" w:color="auto" w:fill="auto"/>
            <w:vAlign w:val="bottom"/>
          </w:tcPr>
          <w:p w:rsidR="006F7E60" w:rsidRPr="006F7E60" w:rsidRDefault="006F7E60" w:rsidP="006F7E60">
            <w:pPr>
              <w:ind w:firstLine="33"/>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23,940,614,438</w:t>
            </w:r>
            <w:r w:rsidRPr="006F7E60">
              <w:rPr>
                <w:rFonts w:ascii="Angsana New" w:hAnsi="Angsana New"/>
                <w:sz w:val="26"/>
                <w:szCs w:val="26"/>
                <w:cs/>
              </w:rPr>
              <w:t>.</w:t>
            </w:r>
            <w:r w:rsidRPr="006F7E60">
              <w:rPr>
                <w:rFonts w:ascii="Angsana New" w:hAnsi="Angsana New"/>
                <w:sz w:val="26"/>
                <w:szCs w:val="26"/>
              </w:rPr>
              <w:t>43</w:t>
            </w:r>
            <w:r w:rsidRPr="006F7E60">
              <w:rPr>
                <w:rFonts w:ascii="Angsana New" w:hAnsi="Angsana New"/>
                <w:sz w:val="26"/>
                <w:szCs w:val="26"/>
                <w:cs/>
              </w:rPr>
              <w:t>)</w:t>
            </w:r>
          </w:p>
        </w:tc>
      </w:tr>
      <w:tr w:rsidR="006F7E60" w:rsidRPr="006F7E60" w:rsidTr="000F2EBE">
        <w:tc>
          <w:tcPr>
            <w:tcW w:w="3060" w:type="dxa"/>
            <w:shd w:val="clear" w:color="auto" w:fill="auto"/>
          </w:tcPr>
          <w:p w:rsidR="006F7E60" w:rsidRPr="006F7E60" w:rsidRDefault="006F7E60" w:rsidP="006F7E60">
            <w:pPr>
              <w:pStyle w:val="NoSpacing"/>
              <w:ind w:left="-108" w:right="-108"/>
              <w:jc w:val="thaiDistribute"/>
              <w:rPr>
                <w:rFonts w:ascii="Angsana New" w:hAnsi="Angsana New"/>
                <w:sz w:val="26"/>
                <w:szCs w:val="26"/>
                <w:cs/>
              </w:rPr>
            </w:pPr>
            <w:r w:rsidRPr="006F7E60">
              <w:rPr>
                <w:rFonts w:ascii="Angsana New" w:eastAsia="Angsana New" w:hAnsi="Angsana New"/>
                <w:sz w:val="26"/>
                <w:szCs w:val="26"/>
              </w:rPr>
              <w:t>Unrealized losses  on exchange rate</w:t>
            </w:r>
          </w:p>
        </w:tc>
        <w:tc>
          <w:tcPr>
            <w:tcW w:w="162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(25,037,585</w:t>
            </w:r>
            <w:r w:rsidRPr="006F7E60">
              <w:rPr>
                <w:rFonts w:ascii="Angsana New" w:hAnsi="Angsana New"/>
                <w:sz w:val="26"/>
                <w:szCs w:val="26"/>
                <w:cs/>
              </w:rPr>
              <w:t>.</w:t>
            </w:r>
            <w:r w:rsidRPr="006F7E60">
              <w:rPr>
                <w:rFonts w:ascii="Angsana New" w:hAnsi="Angsana New"/>
                <w:sz w:val="26"/>
                <w:szCs w:val="26"/>
              </w:rPr>
              <w:t>28)</w:t>
            </w:r>
          </w:p>
        </w:tc>
        <w:tc>
          <w:tcPr>
            <w:tcW w:w="252"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34,673,716</w:t>
            </w:r>
            <w:r w:rsidRPr="006F7E60">
              <w:rPr>
                <w:rFonts w:ascii="Angsana New" w:hAnsi="Angsana New"/>
                <w:sz w:val="26"/>
                <w:szCs w:val="26"/>
                <w:cs/>
              </w:rPr>
              <w:t>.</w:t>
            </w:r>
            <w:r w:rsidRPr="006F7E60">
              <w:rPr>
                <w:rFonts w:ascii="Angsana New" w:hAnsi="Angsana New"/>
                <w:sz w:val="26"/>
                <w:szCs w:val="26"/>
              </w:rPr>
              <w:t>6</w:t>
            </w:r>
            <w:r w:rsidRPr="006F7E60">
              <w:rPr>
                <w:rFonts w:ascii="Angsana New" w:hAnsi="Angsana New"/>
                <w:sz w:val="26"/>
                <w:szCs w:val="26"/>
                <w:cs/>
              </w:rPr>
              <w:t>2</w:t>
            </w:r>
          </w:p>
        </w:tc>
        <w:tc>
          <w:tcPr>
            <w:tcW w:w="270"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4,941,464</w:t>
            </w:r>
            <w:r w:rsidRPr="006F7E60">
              <w:rPr>
                <w:rFonts w:ascii="Angsana New" w:hAnsi="Angsana New"/>
                <w:sz w:val="26"/>
                <w:szCs w:val="26"/>
                <w:cs/>
              </w:rPr>
              <w:t>.</w:t>
            </w:r>
            <w:r w:rsidRPr="006F7E60">
              <w:rPr>
                <w:rFonts w:ascii="Angsana New" w:hAnsi="Angsana New"/>
                <w:sz w:val="26"/>
                <w:szCs w:val="26"/>
              </w:rPr>
              <w:t>53</w:t>
            </w:r>
          </w:p>
        </w:tc>
        <w:tc>
          <w:tcPr>
            <w:tcW w:w="270"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1,854,705</w:t>
            </w:r>
            <w:r w:rsidRPr="006F7E60">
              <w:rPr>
                <w:rFonts w:ascii="Angsana New" w:hAnsi="Angsana New"/>
                <w:sz w:val="26"/>
                <w:szCs w:val="26"/>
                <w:cs/>
              </w:rPr>
              <w:t>.</w:t>
            </w:r>
            <w:r w:rsidRPr="006F7E60">
              <w:rPr>
                <w:rFonts w:ascii="Angsana New" w:hAnsi="Angsana New"/>
                <w:sz w:val="26"/>
                <w:szCs w:val="26"/>
              </w:rPr>
              <w:t>40</w:t>
            </w:r>
          </w:p>
        </w:tc>
      </w:tr>
      <w:tr w:rsidR="006F7E60" w:rsidRPr="006F7E60" w:rsidTr="000F2EBE">
        <w:tc>
          <w:tcPr>
            <w:tcW w:w="3060" w:type="dxa"/>
            <w:shd w:val="clear" w:color="auto" w:fill="auto"/>
          </w:tcPr>
          <w:p w:rsidR="006F7E60" w:rsidRPr="006F7E60" w:rsidRDefault="006F7E60" w:rsidP="006F7E60">
            <w:pPr>
              <w:ind w:left="-108" w:right="-108"/>
              <w:jc w:val="thaiDistribute"/>
              <w:rPr>
                <w:rFonts w:ascii="Angsana New" w:hAnsi="Angsana New"/>
                <w:sz w:val="26"/>
                <w:szCs w:val="26"/>
              </w:rPr>
            </w:pPr>
            <w:r w:rsidRPr="006F7E60">
              <w:rPr>
                <w:rFonts w:ascii="Angsana New" w:hAnsi="Angsana New"/>
                <w:sz w:val="26"/>
                <w:szCs w:val="26"/>
              </w:rPr>
              <w:t xml:space="preserve">Reclassified from long-term loans net </w:t>
            </w:r>
          </w:p>
          <w:p w:rsidR="006F7E60" w:rsidRPr="006F7E60" w:rsidRDefault="006F7E60" w:rsidP="006F7E60">
            <w:pPr>
              <w:ind w:left="162" w:right="-108"/>
              <w:jc w:val="thaiDistribute"/>
              <w:rPr>
                <w:rFonts w:ascii="Angsana New" w:hAnsi="Angsana New"/>
                <w:sz w:val="26"/>
                <w:szCs w:val="26"/>
                <w:cs/>
              </w:rPr>
            </w:pPr>
            <w:r w:rsidRPr="006F7E60">
              <w:rPr>
                <w:rFonts w:ascii="Angsana New" w:hAnsi="Angsana New"/>
                <w:sz w:val="26"/>
                <w:szCs w:val="26"/>
              </w:rPr>
              <w:t>oftransaction cost</w:t>
            </w:r>
          </w:p>
        </w:tc>
        <w:tc>
          <w:tcPr>
            <w:tcW w:w="1620" w:type="dxa"/>
            <w:shd w:val="clear" w:color="auto" w:fill="auto"/>
          </w:tcPr>
          <w:p w:rsidR="006F7E60" w:rsidRPr="006F7E60" w:rsidRDefault="006F7E60" w:rsidP="006F7E60">
            <w:pPr>
              <w:ind w:left="-108"/>
              <w:jc w:val="right"/>
              <w:rPr>
                <w:rFonts w:ascii="Angsana New" w:hAnsi="Angsana New"/>
                <w:sz w:val="26"/>
                <w:szCs w:val="26"/>
              </w:rPr>
            </w:pPr>
          </w:p>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788,499,010</w:t>
            </w:r>
            <w:r w:rsidRPr="006F7E60">
              <w:rPr>
                <w:rFonts w:ascii="Angsana New" w:hAnsi="Angsana New"/>
                <w:sz w:val="26"/>
                <w:szCs w:val="26"/>
                <w:cs/>
              </w:rPr>
              <w:t>.</w:t>
            </w:r>
            <w:r w:rsidRPr="006F7E60">
              <w:rPr>
                <w:rFonts w:ascii="Angsana New" w:hAnsi="Angsana New"/>
                <w:sz w:val="26"/>
                <w:szCs w:val="26"/>
              </w:rPr>
              <w:t>15</w:t>
            </w:r>
            <w:r w:rsidRPr="006F7E60">
              <w:rPr>
                <w:rFonts w:ascii="Angsana New" w:hAnsi="Angsana New"/>
                <w:sz w:val="26"/>
                <w:szCs w:val="26"/>
                <w:cs/>
              </w:rPr>
              <w:t>)</w:t>
            </w:r>
          </w:p>
        </w:tc>
        <w:tc>
          <w:tcPr>
            <w:tcW w:w="252"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c>
          <w:tcPr>
            <w:tcW w:w="270"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c>
          <w:tcPr>
            <w:tcW w:w="270" w:type="dxa"/>
            <w:shd w:val="clear" w:color="auto" w:fill="auto"/>
          </w:tcPr>
          <w:p w:rsidR="006F7E60" w:rsidRPr="006F7E60" w:rsidRDefault="006F7E60" w:rsidP="006F7E60">
            <w:pPr>
              <w:ind w:right="182"/>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r>
      <w:tr w:rsidR="006F7E60" w:rsidRPr="006F7E60" w:rsidTr="000F2EBE">
        <w:trPr>
          <w:trHeight w:val="77"/>
        </w:trPr>
        <w:tc>
          <w:tcPr>
            <w:tcW w:w="3060" w:type="dxa"/>
          </w:tcPr>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6F7E60">
              <w:rPr>
                <w:rFonts w:ascii="Angsana New" w:hAnsi="Angsana New"/>
                <w:sz w:val="26"/>
                <w:szCs w:val="26"/>
              </w:rPr>
              <w:t>Balance as at Ending</w:t>
            </w:r>
          </w:p>
        </w:tc>
        <w:tc>
          <w:tcPr>
            <w:tcW w:w="1620" w:type="dxa"/>
            <w:tcBorders>
              <w:top w:val="single" w:sz="4" w:space="0" w:color="auto"/>
            </w:tcBorders>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hint="cs"/>
                <w:sz w:val="26"/>
                <w:szCs w:val="26"/>
                <w:cs/>
              </w:rPr>
              <w:t>8</w:t>
            </w:r>
            <w:r w:rsidRPr="006F7E60">
              <w:rPr>
                <w:rFonts w:ascii="Angsana New" w:hAnsi="Angsana New"/>
                <w:sz w:val="26"/>
                <w:szCs w:val="26"/>
              </w:rPr>
              <w:t>,</w:t>
            </w:r>
            <w:r w:rsidRPr="006F7E60">
              <w:rPr>
                <w:rFonts w:ascii="Angsana New" w:hAnsi="Angsana New" w:hint="cs"/>
                <w:sz w:val="26"/>
                <w:szCs w:val="26"/>
                <w:cs/>
              </w:rPr>
              <w:t>612</w:t>
            </w:r>
            <w:r w:rsidRPr="006F7E60">
              <w:rPr>
                <w:rFonts w:ascii="Angsana New" w:hAnsi="Angsana New"/>
                <w:sz w:val="26"/>
                <w:szCs w:val="26"/>
              </w:rPr>
              <w:t>,</w:t>
            </w:r>
            <w:r w:rsidRPr="006F7E60">
              <w:rPr>
                <w:rFonts w:ascii="Angsana New" w:hAnsi="Angsana New" w:hint="cs"/>
                <w:sz w:val="26"/>
                <w:szCs w:val="26"/>
                <w:cs/>
              </w:rPr>
              <w:t>947</w:t>
            </w:r>
            <w:r w:rsidRPr="006F7E60">
              <w:rPr>
                <w:rFonts w:ascii="Angsana New" w:hAnsi="Angsana New"/>
                <w:sz w:val="26"/>
                <w:szCs w:val="26"/>
              </w:rPr>
              <w:t>,</w:t>
            </w:r>
            <w:r w:rsidRPr="006F7E60">
              <w:rPr>
                <w:rFonts w:ascii="Angsana New" w:hAnsi="Angsana New" w:hint="cs"/>
                <w:sz w:val="26"/>
                <w:szCs w:val="26"/>
                <w:cs/>
              </w:rPr>
              <w:t>745.65</w:t>
            </w:r>
          </w:p>
        </w:tc>
        <w:tc>
          <w:tcPr>
            <w:tcW w:w="252"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tcBorders>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9,871,265,358</w:t>
            </w:r>
            <w:r w:rsidRPr="006F7E60">
              <w:rPr>
                <w:rFonts w:ascii="Angsana New" w:hAnsi="Angsana New"/>
                <w:sz w:val="26"/>
                <w:szCs w:val="26"/>
                <w:cs/>
              </w:rPr>
              <w:t>.</w:t>
            </w:r>
            <w:r w:rsidRPr="006F7E60">
              <w:rPr>
                <w:rFonts w:ascii="Angsana New" w:hAnsi="Angsana New"/>
                <w:sz w:val="26"/>
                <w:szCs w:val="26"/>
              </w:rPr>
              <w:t>52</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hint="cs"/>
                <w:sz w:val="26"/>
                <w:szCs w:val="26"/>
                <w:cs/>
              </w:rPr>
              <w:t>4</w:t>
            </w:r>
            <w:r w:rsidRPr="006F7E60">
              <w:rPr>
                <w:rFonts w:ascii="Angsana New" w:hAnsi="Angsana New"/>
                <w:sz w:val="26"/>
                <w:szCs w:val="26"/>
              </w:rPr>
              <w:t>,</w:t>
            </w:r>
            <w:r w:rsidRPr="006F7E60">
              <w:rPr>
                <w:rFonts w:ascii="Angsana New" w:hAnsi="Angsana New" w:hint="cs"/>
                <w:sz w:val="26"/>
                <w:szCs w:val="26"/>
                <w:cs/>
              </w:rPr>
              <w:t>889</w:t>
            </w:r>
            <w:r w:rsidRPr="006F7E60">
              <w:rPr>
                <w:rFonts w:ascii="Angsana New" w:hAnsi="Angsana New"/>
                <w:sz w:val="26"/>
                <w:szCs w:val="26"/>
              </w:rPr>
              <w:t>,</w:t>
            </w:r>
            <w:r w:rsidRPr="006F7E60">
              <w:rPr>
                <w:rFonts w:ascii="Angsana New" w:hAnsi="Angsana New" w:hint="cs"/>
                <w:sz w:val="26"/>
                <w:szCs w:val="26"/>
                <w:cs/>
              </w:rPr>
              <w:t>312</w:t>
            </w:r>
            <w:r w:rsidRPr="006F7E60">
              <w:rPr>
                <w:rFonts w:ascii="Angsana New" w:hAnsi="Angsana New"/>
                <w:sz w:val="26"/>
                <w:szCs w:val="26"/>
              </w:rPr>
              <w:t>,</w:t>
            </w:r>
            <w:r w:rsidRPr="006F7E60">
              <w:rPr>
                <w:rFonts w:ascii="Angsana New" w:hAnsi="Angsana New" w:hint="cs"/>
                <w:sz w:val="26"/>
                <w:szCs w:val="26"/>
                <w:cs/>
              </w:rPr>
              <w:t>493.91</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4,394,027,274</w:t>
            </w:r>
            <w:r w:rsidRPr="006F7E60">
              <w:rPr>
                <w:rFonts w:ascii="Angsana New" w:hAnsi="Angsana New"/>
                <w:sz w:val="26"/>
                <w:szCs w:val="26"/>
                <w:cs/>
              </w:rPr>
              <w:t>.</w:t>
            </w:r>
            <w:r w:rsidRPr="006F7E60">
              <w:rPr>
                <w:rFonts w:ascii="Angsana New" w:hAnsi="Angsana New"/>
                <w:sz w:val="26"/>
                <w:szCs w:val="26"/>
              </w:rPr>
              <w:t>07</w:t>
            </w:r>
          </w:p>
        </w:tc>
      </w:tr>
      <w:tr w:rsidR="006F7E60" w:rsidRPr="006F7E60" w:rsidTr="000F2EBE">
        <w:trPr>
          <w:trHeight w:val="87"/>
        </w:trPr>
        <w:tc>
          <w:tcPr>
            <w:tcW w:w="3060" w:type="dxa"/>
          </w:tcPr>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rPr>
            </w:pPr>
            <w:r w:rsidRPr="006F7E60">
              <w:rPr>
                <w:rFonts w:ascii="Angsana New" w:hAnsi="Angsana New"/>
                <w:sz w:val="26"/>
                <w:szCs w:val="26"/>
              </w:rPr>
              <w:t>Reclassified from long-term loans net</w:t>
            </w:r>
          </w:p>
          <w:p w:rsidR="006F7E60" w:rsidRPr="006F7E60" w:rsidRDefault="006F7E60" w:rsidP="006F7E60">
            <w:pPr>
              <w:tabs>
                <w:tab w:val="left" w:pos="-2660"/>
                <w:tab w:val="left" w:pos="1134"/>
                <w:tab w:val="left" w:pos="1276"/>
                <w:tab w:val="center" w:pos="3402"/>
                <w:tab w:val="center" w:pos="4536"/>
                <w:tab w:val="center" w:pos="5670"/>
                <w:tab w:val="center" w:pos="6804"/>
                <w:tab w:val="right" w:pos="7655"/>
              </w:tabs>
              <w:spacing w:line="320" w:lineRule="exact"/>
              <w:ind w:left="162"/>
              <w:jc w:val="left"/>
              <w:rPr>
                <w:rFonts w:ascii="Angsana New" w:hAnsi="Angsana New"/>
                <w:sz w:val="26"/>
                <w:szCs w:val="26"/>
                <w:cs/>
              </w:rPr>
            </w:pPr>
            <w:r w:rsidRPr="006F7E60">
              <w:rPr>
                <w:rFonts w:ascii="Angsana New" w:hAnsi="Angsana New"/>
                <w:sz w:val="26"/>
                <w:szCs w:val="26"/>
              </w:rPr>
              <w:t>of transaction cost</w:t>
            </w:r>
          </w:p>
        </w:tc>
        <w:tc>
          <w:tcPr>
            <w:tcW w:w="162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c>
          <w:tcPr>
            <w:tcW w:w="252" w:type="dxa"/>
            <w:shd w:val="clear" w:color="auto" w:fill="auto"/>
          </w:tcPr>
          <w:p w:rsidR="006F7E60" w:rsidRPr="006F7E60" w:rsidRDefault="006F7E60" w:rsidP="006F7E60">
            <w:pPr>
              <w:jc w:val="right"/>
              <w:rPr>
                <w:rFonts w:ascii="Angsana New" w:hAnsi="Angsana New"/>
                <w:sz w:val="26"/>
                <w:szCs w:val="26"/>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p>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rPr>
              <w:t>904,371,145</w:t>
            </w:r>
            <w:r w:rsidRPr="006F7E60">
              <w:rPr>
                <w:rFonts w:ascii="Angsana New" w:hAnsi="Angsana New"/>
                <w:sz w:val="26"/>
                <w:szCs w:val="26"/>
                <w:cs/>
              </w:rPr>
              <w:t>.</w:t>
            </w:r>
            <w:r w:rsidRPr="006F7E60">
              <w:rPr>
                <w:rFonts w:ascii="Angsana New" w:hAnsi="Angsana New"/>
                <w:sz w:val="26"/>
                <w:szCs w:val="26"/>
              </w:rPr>
              <w:t>23</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shd w:val="clear" w:color="auto" w:fill="auto"/>
            <w:vAlign w:val="bottom"/>
          </w:tcPr>
          <w:p w:rsidR="006F7E60" w:rsidRPr="006F7E60" w:rsidRDefault="006F7E60" w:rsidP="006F7E60">
            <w:pPr>
              <w:ind w:left="-108" w:right="-108"/>
              <w:jc w:val="center"/>
              <w:rPr>
                <w:rFonts w:ascii="Angsana New" w:hAnsi="Angsana New"/>
                <w:sz w:val="26"/>
                <w:szCs w:val="26"/>
                <w:cs/>
              </w:rPr>
            </w:pPr>
            <w:r w:rsidRPr="006F7E60">
              <w:rPr>
                <w:rFonts w:ascii="Angsana New" w:hAnsi="Angsana New"/>
                <w:sz w:val="26"/>
                <w:szCs w:val="26"/>
                <w:cs/>
              </w:rPr>
              <w:t>-</w:t>
            </w:r>
          </w:p>
        </w:tc>
      </w:tr>
      <w:tr w:rsidR="006F7E60" w:rsidRPr="006F7E60" w:rsidTr="000F2EBE">
        <w:tc>
          <w:tcPr>
            <w:tcW w:w="3060" w:type="dxa"/>
            <w:vAlign w:val="center"/>
          </w:tcPr>
          <w:p w:rsidR="006F7E60" w:rsidRPr="006F7E60" w:rsidRDefault="006F7E60" w:rsidP="006F7E60">
            <w:pPr>
              <w:pStyle w:val="NoSpacing"/>
              <w:ind w:left="-108"/>
              <w:jc w:val="left"/>
              <w:rPr>
                <w:rFonts w:ascii="Angsana New" w:hAnsi="Angsana New"/>
                <w:sz w:val="26"/>
                <w:szCs w:val="26"/>
                <w:cs/>
              </w:rPr>
            </w:pPr>
            <w:r w:rsidRPr="006F7E60">
              <w:rPr>
                <w:rFonts w:ascii="Angsana New" w:hAnsi="Angsana New"/>
                <w:spacing w:val="-6"/>
                <w:sz w:val="26"/>
                <w:szCs w:val="26"/>
                <w:u w:val="single"/>
              </w:rPr>
              <w:t>Less</w:t>
            </w:r>
            <w:r w:rsidRPr="006F7E60">
              <w:rPr>
                <w:rFonts w:ascii="Angsana New" w:hAnsi="Angsana New"/>
                <w:spacing w:val="-6"/>
                <w:sz w:val="26"/>
                <w:szCs w:val="26"/>
              </w:rPr>
              <w:t xml:space="preserve"> Prepaid interest on promissory notes</w:t>
            </w:r>
          </w:p>
        </w:tc>
        <w:tc>
          <w:tcPr>
            <w:tcW w:w="162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39,897,221</w:t>
            </w:r>
            <w:r w:rsidRPr="006F7E60">
              <w:rPr>
                <w:rFonts w:ascii="Angsana New" w:hAnsi="Angsana New"/>
                <w:sz w:val="26"/>
                <w:szCs w:val="26"/>
                <w:cs/>
              </w:rPr>
              <w:t>.</w:t>
            </w:r>
            <w:r w:rsidRPr="006F7E60">
              <w:rPr>
                <w:rFonts w:ascii="Angsana New" w:hAnsi="Angsana New"/>
                <w:sz w:val="26"/>
                <w:szCs w:val="26"/>
              </w:rPr>
              <w:t>52</w:t>
            </w:r>
            <w:r w:rsidRPr="006F7E60">
              <w:rPr>
                <w:rFonts w:ascii="Angsana New" w:hAnsi="Angsana New"/>
                <w:sz w:val="26"/>
                <w:szCs w:val="26"/>
                <w:cs/>
              </w:rPr>
              <w:t>)</w:t>
            </w:r>
          </w:p>
        </w:tc>
        <w:tc>
          <w:tcPr>
            <w:tcW w:w="252" w:type="dxa"/>
            <w:shd w:val="clear" w:color="auto" w:fill="auto"/>
          </w:tcPr>
          <w:p w:rsidR="006F7E60" w:rsidRPr="006F7E60" w:rsidRDefault="006F7E60" w:rsidP="006F7E60">
            <w:pPr>
              <w:pStyle w:val="NoSpacing"/>
              <w:rPr>
                <w:rFonts w:ascii="Angsana New" w:hAnsi="Angsana New"/>
                <w:sz w:val="26"/>
                <w:szCs w:val="26"/>
              </w:rPr>
            </w:pPr>
          </w:p>
        </w:tc>
        <w:tc>
          <w:tcPr>
            <w:tcW w:w="1530" w:type="dxa"/>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28,859,861</w:t>
            </w:r>
            <w:r w:rsidRPr="006F7E60">
              <w:rPr>
                <w:rFonts w:ascii="Angsana New" w:hAnsi="Angsana New"/>
                <w:sz w:val="26"/>
                <w:szCs w:val="26"/>
                <w:cs/>
              </w:rPr>
              <w:t>.</w:t>
            </w:r>
            <w:r w:rsidRPr="006F7E60">
              <w:rPr>
                <w:rFonts w:ascii="Angsana New" w:hAnsi="Angsana New"/>
                <w:sz w:val="26"/>
                <w:szCs w:val="26"/>
              </w:rPr>
              <w:t>65</w:t>
            </w:r>
            <w:r w:rsidRPr="006F7E60">
              <w:rPr>
                <w:rFonts w:ascii="Angsana New" w:hAnsi="Angsana New"/>
                <w:sz w:val="26"/>
                <w:szCs w:val="26"/>
                <w:cs/>
              </w:rPr>
              <w:t>)</w:t>
            </w:r>
          </w:p>
        </w:tc>
        <w:tc>
          <w:tcPr>
            <w:tcW w:w="270" w:type="dxa"/>
            <w:shd w:val="clear" w:color="auto" w:fill="auto"/>
          </w:tcPr>
          <w:p w:rsidR="006F7E60" w:rsidRPr="006F7E60" w:rsidRDefault="006F7E60" w:rsidP="006F7E60">
            <w:pPr>
              <w:pStyle w:val="NoSpacing"/>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30,922,337</w:t>
            </w:r>
            <w:r w:rsidRPr="006F7E60">
              <w:rPr>
                <w:rFonts w:ascii="Angsana New" w:hAnsi="Angsana New"/>
                <w:sz w:val="26"/>
                <w:szCs w:val="26"/>
                <w:cs/>
              </w:rPr>
              <w:t>.</w:t>
            </w:r>
            <w:r w:rsidRPr="006F7E60">
              <w:rPr>
                <w:rFonts w:ascii="Angsana New" w:hAnsi="Angsana New"/>
                <w:sz w:val="26"/>
                <w:szCs w:val="26"/>
              </w:rPr>
              <w:t>78</w:t>
            </w:r>
            <w:r w:rsidRPr="006F7E60">
              <w:rPr>
                <w:rFonts w:ascii="Angsana New" w:hAnsi="Angsana New"/>
                <w:sz w:val="26"/>
                <w:szCs w:val="26"/>
                <w:cs/>
              </w:rPr>
              <w:t>)</w:t>
            </w:r>
          </w:p>
        </w:tc>
        <w:tc>
          <w:tcPr>
            <w:tcW w:w="270" w:type="dxa"/>
            <w:shd w:val="clear" w:color="auto" w:fill="auto"/>
          </w:tcPr>
          <w:p w:rsidR="006F7E60" w:rsidRPr="006F7E60" w:rsidRDefault="006F7E60" w:rsidP="006F7E60">
            <w:pPr>
              <w:pStyle w:val="NoSpacing"/>
              <w:rPr>
                <w:rFonts w:ascii="Angsana New" w:hAnsi="Angsana New"/>
                <w:sz w:val="26"/>
                <w:szCs w:val="26"/>
              </w:rPr>
            </w:pPr>
          </w:p>
        </w:tc>
        <w:tc>
          <w:tcPr>
            <w:tcW w:w="1530" w:type="dxa"/>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19,837,390</w:t>
            </w:r>
            <w:r w:rsidRPr="006F7E60">
              <w:rPr>
                <w:rFonts w:ascii="Angsana New" w:hAnsi="Angsana New"/>
                <w:sz w:val="26"/>
                <w:szCs w:val="26"/>
                <w:cs/>
              </w:rPr>
              <w:t>.</w:t>
            </w:r>
            <w:r w:rsidRPr="006F7E60">
              <w:rPr>
                <w:rFonts w:ascii="Angsana New" w:hAnsi="Angsana New"/>
                <w:sz w:val="26"/>
                <w:szCs w:val="26"/>
              </w:rPr>
              <w:t>54</w:t>
            </w:r>
            <w:r w:rsidRPr="006F7E60">
              <w:rPr>
                <w:rFonts w:ascii="Angsana New" w:hAnsi="Angsana New"/>
                <w:sz w:val="26"/>
                <w:szCs w:val="26"/>
                <w:cs/>
              </w:rPr>
              <w:t>)</w:t>
            </w:r>
          </w:p>
        </w:tc>
      </w:tr>
      <w:tr w:rsidR="006F7E60" w:rsidRPr="006F7E60" w:rsidTr="000F2EBE">
        <w:tc>
          <w:tcPr>
            <w:tcW w:w="3060" w:type="dxa"/>
            <w:vAlign w:val="center"/>
          </w:tcPr>
          <w:p w:rsidR="006F7E60" w:rsidRPr="006F7E60" w:rsidRDefault="006F7E60" w:rsidP="006F7E60">
            <w:pPr>
              <w:pStyle w:val="NoSpacing"/>
              <w:ind w:left="-108"/>
              <w:jc w:val="left"/>
              <w:rPr>
                <w:rFonts w:ascii="Angsana New" w:hAnsi="Angsana New"/>
                <w:sz w:val="26"/>
                <w:szCs w:val="26"/>
                <w:u w:val="single"/>
                <w:cs/>
              </w:rPr>
            </w:pPr>
            <w:r w:rsidRPr="006F7E60">
              <w:rPr>
                <w:rFonts w:ascii="Angsana New" w:hAnsi="Angsana New"/>
                <w:sz w:val="26"/>
                <w:szCs w:val="26"/>
                <w:u w:val="single"/>
                <w:lang w:val="en-GB"/>
              </w:rPr>
              <w:t>Less</w:t>
            </w:r>
            <w:r w:rsidRPr="006F7E60">
              <w:rPr>
                <w:rFonts w:ascii="Angsana New" w:hAnsi="Angsana New"/>
                <w:sz w:val="26"/>
                <w:szCs w:val="26"/>
                <w:lang w:val="en-GB"/>
              </w:rPr>
              <w:t xml:space="preserve"> Interst</w:t>
            </w:r>
            <w:r w:rsidRPr="006F7E60">
              <w:rPr>
                <w:rFonts w:ascii="Angsana New" w:hAnsi="Angsana New"/>
                <w:sz w:val="26"/>
                <w:szCs w:val="26"/>
              </w:rPr>
              <w:t>discounted bills</w:t>
            </w:r>
          </w:p>
        </w:tc>
        <w:tc>
          <w:tcPr>
            <w:tcW w:w="1620" w:type="dxa"/>
            <w:tcBorders>
              <w:bottom w:val="single" w:sz="4" w:space="0" w:color="auto"/>
            </w:tcBorders>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w:t>
            </w:r>
            <w:r w:rsidRPr="006F7E60">
              <w:rPr>
                <w:rFonts w:ascii="Angsana New" w:hAnsi="Angsana New" w:hint="cs"/>
                <w:sz w:val="26"/>
                <w:szCs w:val="26"/>
                <w:cs/>
              </w:rPr>
              <w:t>3</w:t>
            </w:r>
            <w:r w:rsidRPr="006F7E60">
              <w:rPr>
                <w:rFonts w:ascii="Angsana New" w:hAnsi="Angsana New"/>
                <w:sz w:val="26"/>
                <w:szCs w:val="26"/>
              </w:rPr>
              <w:t>,845,</w:t>
            </w:r>
            <w:r w:rsidRPr="006F7E60">
              <w:rPr>
                <w:rFonts w:ascii="Angsana New" w:hAnsi="Angsana New" w:hint="cs"/>
                <w:sz w:val="26"/>
                <w:szCs w:val="26"/>
                <w:cs/>
              </w:rPr>
              <w:t>395</w:t>
            </w:r>
            <w:r w:rsidRPr="006F7E60">
              <w:rPr>
                <w:rFonts w:ascii="Angsana New" w:hAnsi="Angsana New"/>
                <w:sz w:val="26"/>
                <w:szCs w:val="26"/>
                <w:cs/>
              </w:rPr>
              <w:t>.64)</w:t>
            </w:r>
          </w:p>
        </w:tc>
        <w:tc>
          <w:tcPr>
            <w:tcW w:w="252" w:type="dxa"/>
            <w:shd w:val="clear" w:color="auto" w:fill="auto"/>
          </w:tcPr>
          <w:p w:rsidR="006F7E60" w:rsidRPr="006F7E60" w:rsidRDefault="006F7E60" w:rsidP="006F7E60">
            <w:pPr>
              <w:pStyle w:val="NoSpacing"/>
              <w:rPr>
                <w:rFonts w:ascii="Angsana New" w:hAnsi="Angsana New"/>
                <w:sz w:val="26"/>
                <w:szCs w:val="26"/>
              </w:rPr>
            </w:pPr>
          </w:p>
        </w:tc>
        <w:tc>
          <w:tcPr>
            <w:tcW w:w="1530" w:type="dxa"/>
            <w:tcBorders>
              <w:bottom w:val="single" w:sz="4" w:space="0" w:color="auto"/>
            </w:tcBorders>
            <w:shd w:val="clear" w:color="auto" w:fill="auto"/>
          </w:tcPr>
          <w:p w:rsidR="006F7E60" w:rsidRPr="006F7E60" w:rsidRDefault="006F7E60" w:rsidP="006F7E60">
            <w:pPr>
              <w:ind w:left="-108"/>
              <w:jc w:val="right"/>
              <w:rPr>
                <w:rFonts w:ascii="Angsana New" w:hAnsi="Angsana New"/>
                <w:sz w:val="26"/>
                <w:szCs w:val="26"/>
              </w:rPr>
            </w:pPr>
            <w:r w:rsidRPr="006F7E60">
              <w:rPr>
                <w:rFonts w:ascii="Angsana New" w:hAnsi="Angsana New"/>
                <w:sz w:val="26"/>
                <w:szCs w:val="26"/>
                <w:cs/>
              </w:rPr>
              <w:t>(735</w:t>
            </w:r>
            <w:r w:rsidRPr="006F7E60">
              <w:rPr>
                <w:rFonts w:ascii="Angsana New" w:hAnsi="Angsana New"/>
                <w:sz w:val="26"/>
                <w:szCs w:val="26"/>
              </w:rPr>
              <w:t>,</w:t>
            </w:r>
            <w:r w:rsidRPr="006F7E60">
              <w:rPr>
                <w:rFonts w:ascii="Angsana New" w:hAnsi="Angsana New"/>
                <w:sz w:val="26"/>
                <w:szCs w:val="26"/>
                <w:cs/>
              </w:rPr>
              <w:t>256.47)</w:t>
            </w:r>
          </w:p>
        </w:tc>
        <w:tc>
          <w:tcPr>
            <w:tcW w:w="270" w:type="dxa"/>
            <w:shd w:val="clear" w:color="auto" w:fill="auto"/>
          </w:tcPr>
          <w:p w:rsidR="006F7E60" w:rsidRPr="006F7E60" w:rsidRDefault="006F7E60" w:rsidP="006F7E60">
            <w:pPr>
              <w:pStyle w:val="NoSpacing"/>
              <w:rPr>
                <w:rFonts w:ascii="Angsana New" w:hAnsi="Angsana New"/>
                <w:sz w:val="26"/>
                <w:szCs w:val="26"/>
              </w:rPr>
            </w:pPr>
          </w:p>
        </w:tc>
        <w:tc>
          <w:tcPr>
            <w:tcW w:w="1530" w:type="dxa"/>
            <w:tcBorders>
              <w:bottom w:val="sing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3,845,395</w:t>
            </w:r>
            <w:r w:rsidRPr="006F7E60">
              <w:rPr>
                <w:rFonts w:ascii="Angsana New" w:hAnsi="Angsana New"/>
                <w:sz w:val="26"/>
                <w:szCs w:val="26"/>
                <w:cs/>
              </w:rPr>
              <w:t>.</w:t>
            </w:r>
            <w:r w:rsidRPr="006F7E60">
              <w:rPr>
                <w:rFonts w:ascii="Angsana New" w:hAnsi="Angsana New"/>
                <w:sz w:val="26"/>
                <w:szCs w:val="26"/>
              </w:rPr>
              <w:t>64</w:t>
            </w:r>
            <w:r w:rsidRPr="006F7E60">
              <w:rPr>
                <w:rFonts w:ascii="Angsana New" w:hAnsi="Angsana New"/>
                <w:sz w:val="26"/>
                <w:szCs w:val="26"/>
                <w:cs/>
              </w:rPr>
              <w:t>)</w:t>
            </w:r>
          </w:p>
        </w:tc>
        <w:tc>
          <w:tcPr>
            <w:tcW w:w="270" w:type="dxa"/>
            <w:shd w:val="clear" w:color="auto" w:fill="auto"/>
          </w:tcPr>
          <w:p w:rsidR="006F7E60" w:rsidRPr="006F7E60" w:rsidRDefault="006F7E60" w:rsidP="006F7E60">
            <w:pPr>
              <w:pStyle w:val="NoSpacing"/>
              <w:rPr>
                <w:rFonts w:ascii="Angsana New" w:hAnsi="Angsana New"/>
                <w:sz w:val="26"/>
                <w:szCs w:val="26"/>
              </w:rPr>
            </w:pPr>
          </w:p>
        </w:tc>
        <w:tc>
          <w:tcPr>
            <w:tcW w:w="1530" w:type="dxa"/>
            <w:tcBorders>
              <w:bottom w:val="sing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cs/>
              </w:rPr>
              <w:t>(</w:t>
            </w:r>
            <w:r w:rsidRPr="006F7E60">
              <w:rPr>
                <w:rFonts w:ascii="Angsana New" w:hAnsi="Angsana New"/>
                <w:sz w:val="26"/>
                <w:szCs w:val="26"/>
              </w:rPr>
              <w:t>241,227</w:t>
            </w:r>
            <w:r w:rsidRPr="006F7E60">
              <w:rPr>
                <w:rFonts w:ascii="Angsana New" w:hAnsi="Angsana New"/>
                <w:sz w:val="26"/>
                <w:szCs w:val="26"/>
                <w:cs/>
              </w:rPr>
              <w:t>.</w:t>
            </w:r>
            <w:r w:rsidRPr="006F7E60">
              <w:rPr>
                <w:rFonts w:ascii="Angsana New" w:hAnsi="Angsana New"/>
                <w:sz w:val="26"/>
                <w:szCs w:val="26"/>
              </w:rPr>
              <w:t>92</w:t>
            </w:r>
            <w:r w:rsidRPr="006F7E60">
              <w:rPr>
                <w:rFonts w:ascii="Angsana New" w:hAnsi="Angsana New"/>
                <w:sz w:val="26"/>
                <w:szCs w:val="26"/>
                <w:cs/>
              </w:rPr>
              <w:t>)</w:t>
            </w:r>
          </w:p>
        </w:tc>
      </w:tr>
      <w:tr w:rsidR="006F7E60" w:rsidRPr="006F7E60" w:rsidTr="000F2EBE">
        <w:tc>
          <w:tcPr>
            <w:tcW w:w="3060" w:type="dxa"/>
            <w:vAlign w:val="center"/>
          </w:tcPr>
          <w:p w:rsidR="006F7E60" w:rsidRPr="006F7E60" w:rsidRDefault="006F7E60" w:rsidP="006F7E60">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cs/>
              </w:rPr>
            </w:pPr>
            <w:r w:rsidRPr="006F7E60">
              <w:rPr>
                <w:rFonts w:ascii="Angsana New" w:hAnsi="Angsana New"/>
                <w:sz w:val="26"/>
                <w:szCs w:val="26"/>
              </w:rPr>
              <w:t>Net</w:t>
            </w:r>
          </w:p>
        </w:tc>
        <w:tc>
          <w:tcPr>
            <w:tcW w:w="1620" w:type="dxa"/>
            <w:tcBorders>
              <w:top w:val="single" w:sz="4" w:space="0" w:color="auto"/>
              <w:bottom w:val="double" w:sz="4" w:space="0" w:color="auto"/>
            </w:tcBorders>
            <w:shd w:val="clear" w:color="auto" w:fill="auto"/>
          </w:tcPr>
          <w:p w:rsidR="006F7E60" w:rsidRPr="006F7E60" w:rsidRDefault="006F7E60" w:rsidP="006F7E60">
            <w:pPr>
              <w:ind w:left="-108"/>
              <w:jc w:val="right"/>
              <w:rPr>
                <w:rFonts w:ascii="Angsana New" w:hAnsi="Angsana New"/>
                <w:sz w:val="26"/>
                <w:szCs w:val="26"/>
                <w:cs/>
              </w:rPr>
            </w:pPr>
            <w:r w:rsidRPr="006F7E60">
              <w:rPr>
                <w:rFonts w:ascii="Angsana New" w:hAnsi="Angsana New" w:hint="cs"/>
                <w:sz w:val="26"/>
                <w:szCs w:val="26"/>
                <w:cs/>
              </w:rPr>
              <w:t>8</w:t>
            </w:r>
            <w:r w:rsidRPr="006F7E60">
              <w:rPr>
                <w:rFonts w:ascii="Angsana New" w:hAnsi="Angsana New"/>
                <w:sz w:val="26"/>
                <w:szCs w:val="26"/>
              </w:rPr>
              <w:t>,</w:t>
            </w:r>
            <w:r w:rsidRPr="006F7E60">
              <w:rPr>
                <w:rFonts w:ascii="Angsana New" w:hAnsi="Angsana New" w:hint="cs"/>
                <w:sz w:val="26"/>
                <w:szCs w:val="26"/>
                <w:cs/>
              </w:rPr>
              <w:t>569</w:t>
            </w:r>
            <w:r w:rsidRPr="006F7E60">
              <w:rPr>
                <w:rFonts w:ascii="Angsana New" w:hAnsi="Angsana New"/>
                <w:sz w:val="26"/>
                <w:szCs w:val="26"/>
                <w:cs/>
              </w:rPr>
              <w:t>,</w:t>
            </w:r>
            <w:r w:rsidRPr="006F7E60">
              <w:rPr>
                <w:rFonts w:ascii="Angsana New" w:hAnsi="Angsana New" w:hint="cs"/>
                <w:sz w:val="26"/>
                <w:szCs w:val="26"/>
                <w:cs/>
              </w:rPr>
              <w:t>205</w:t>
            </w:r>
            <w:r w:rsidRPr="006F7E60">
              <w:rPr>
                <w:rFonts w:ascii="Angsana New" w:hAnsi="Angsana New"/>
                <w:sz w:val="26"/>
                <w:szCs w:val="26"/>
                <w:cs/>
              </w:rPr>
              <w:t>,</w:t>
            </w:r>
            <w:r w:rsidRPr="006F7E60">
              <w:rPr>
                <w:rFonts w:ascii="Angsana New" w:hAnsi="Angsana New" w:hint="cs"/>
                <w:sz w:val="26"/>
                <w:szCs w:val="26"/>
                <w:cs/>
              </w:rPr>
              <w:t>128.49</w:t>
            </w:r>
          </w:p>
        </w:tc>
        <w:tc>
          <w:tcPr>
            <w:tcW w:w="252"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6F7E60" w:rsidRPr="006F7E60" w:rsidRDefault="006F7E60" w:rsidP="006F7E60">
            <w:pPr>
              <w:ind w:left="-108"/>
              <w:jc w:val="right"/>
              <w:rPr>
                <w:rFonts w:ascii="Angsana New" w:hAnsi="Angsana New"/>
                <w:sz w:val="26"/>
                <w:szCs w:val="26"/>
                <w:cs/>
              </w:rPr>
            </w:pPr>
            <w:r w:rsidRPr="006F7E60">
              <w:rPr>
                <w:rFonts w:ascii="Angsana New" w:hAnsi="Angsana New"/>
                <w:sz w:val="26"/>
                <w:szCs w:val="26"/>
              </w:rPr>
              <w:t>10,</w:t>
            </w:r>
            <w:r w:rsidRPr="006F7E60">
              <w:rPr>
                <w:rFonts w:ascii="Angsana New" w:hAnsi="Angsana New"/>
                <w:sz w:val="26"/>
                <w:szCs w:val="26"/>
                <w:cs/>
              </w:rPr>
              <w:t>746,041,385.6</w:t>
            </w:r>
            <w:r w:rsidRPr="006F7E60">
              <w:rPr>
                <w:rFonts w:ascii="Angsana New" w:hAnsi="Angsana New"/>
                <w:sz w:val="26"/>
                <w:szCs w:val="26"/>
              </w:rPr>
              <w:t>3</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hint="cs"/>
                <w:sz w:val="26"/>
                <w:szCs w:val="26"/>
                <w:cs/>
              </w:rPr>
              <w:t>4</w:t>
            </w:r>
            <w:r w:rsidRPr="006F7E60">
              <w:rPr>
                <w:rFonts w:ascii="Angsana New" w:hAnsi="Angsana New"/>
                <w:sz w:val="26"/>
                <w:szCs w:val="26"/>
              </w:rPr>
              <w:t>,</w:t>
            </w:r>
            <w:r w:rsidRPr="006F7E60">
              <w:rPr>
                <w:rFonts w:ascii="Angsana New" w:hAnsi="Angsana New" w:hint="cs"/>
                <w:sz w:val="26"/>
                <w:szCs w:val="26"/>
                <w:cs/>
              </w:rPr>
              <w:t>854</w:t>
            </w:r>
            <w:r w:rsidRPr="006F7E60">
              <w:rPr>
                <w:rFonts w:ascii="Angsana New" w:hAnsi="Angsana New"/>
                <w:sz w:val="26"/>
                <w:szCs w:val="26"/>
              </w:rPr>
              <w:t>,</w:t>
            </w:r>
            <w:r w:rsidRPr="006F7E60">
              <w:rPr>
                <w:rFonts w:ascii="Angsana New" w:hAnsi="Angsana New" w:hint="cs"/>
                <w:sz w:val="26"/>
                <w:szCs w:val="26"/>
                <w:cs/>
              </w:rPr>
              <w:t>544</w:t>
            </w:r>
            <w:r w:rsidRPr="006F7E60">
              <w:rPr>
                <w:rFonts w:ascii="Angsana New" w:hAnsi="Angsana New"/>
                <w:sz w:val="26"/>
                <w:szCs w:val="26"/>
              </w:rPr>
              <w:t>,</w:t>
            </w:r>
            <w:r w:rsidRPr="006F7E60">
              <w:rPr>
                <w:rFonts w:ascii="Angsana New" w:hAnsi="Angsana New" w:hint="cs"/>
                <w:sz w:val="26"/>
                <w:szCs w:val="26"/>
                <w:cs/>
              </w:rPr>
              <w:t>760.49</w:t>
            </w:r>
          </w:p>
        </w:tc>
        <w:tc>
          <w:tcPr>
            <w:tcW w:w="270" w:type="dxa"/>
            <w:shd w:val="clear" w:color="auto" w:fill="auto"/>
          </w:tcPr>
          <w:p w:rsidR="006F7E60" w:rsidRPr="006F7E60" w:rsidRDefault="006F7E60" w:rsidP="006F7E60">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6F7E60" w:rsidRPr="006F7E60" w:rsidRDefault="006F7E60" w:rsidP="006F7E60">
            <w:pPr>
              <w:ind w:left="-108" w:hanging="122"/>
              <w:jc w:val="right"/>
              <w:rPr>
                <w:rFonts w:ascii="Angsana New" w:hAnsi="Angsana New"/>
                <w:sz w:val="26"/>
                <w:szCs w:val="26"/>
              </w:rPr>
            </w:pPr>
            <w:r w:rsidRPr="006F7E60">
              <w:rPr>
                <w:rFonts w:ascii="Angsana New" w:hAnsi="Angsana New"/>
                <w:sz w:val="26"/>
                <w:szCs w:val="26"/>
              </w:rPr>
              <w:t>4,373,948,655</w:t>
            </w:r>
            <w:r w:rsidRPr="006F7E60">
              <w:rPr>
                <w:rFonts w:ascii="Angsana New" w:hAnsi="Angsana New"/>
                <w:sz w:val="26"/>
                <w:szCs w:val="26"/>
                <w:cs/>
              </w:rPr>
              <w:t>.</w:t>
            </w:r>
            <w:r w:rsidRPr="006F7E60">
              <w:rPr>
                <w:rFonts w:ascii="Angsana New" w:hAnsi="Angsana New"/>
                <w:sz w:val="26"/>
                <w:szCs w:val="26"/>
              </w:rPr>
              <w:t>61</w:t>
            </w:r>
          </w:p>
        </w:tc>
      </w:tr>
    </w:tbl>
    <w:p w:rsidR="0074132C" w:rsidRPr="000F2EBE" w:rsidRDefault="0074132C" w:rsidP="008826F0">
      <w:pPr>
        <w:ind w:left="450"/>
        <w:jc w:val="thaiDistribute"/>
        <w:rPr>
          <w:rFonts w:ascii="Angsana New" w:hAnsi="Angsana New"/>
          <w:sz w:val="30"/>
          <w:szCs w:val="30"/>
          <w:cs/>
        </w:rPr>
      </w:pPr>
    </w:p>
    <w:p w:rsidR="006E4D3E" w:rsidRPr="00974E86" w:rsidRDefault="006E4D3E" w:rsidP="00974E86">
      <w:pPr>
        <w:pStyle w:val="ListParagraph"/>
        <w:numPr>
          <w:ilvl w:val="0"/>
          <w:numId w:val="20"/>
        </w:numPr>
        <w:tabs>
          <w:tab w:val="left" w:pos="993"/>
          <w:tab w:val="left" w:pos="3780"/>
        </w:tabs>
        <w:jc w:val="thaiDistribute"/>
        <w:rPr>
          <w:rFonts w:ascii="Angsana New" w:hAnsi="Angsana New"/>
          <w:b/>
          <w:bCs/>
          <w:sz w:val="30"/>
          <w:szCs w:val="30"/>
        </w:rPr>
      </w:pPr>
      <w:r w:rsidRPr="00974E86">
        <w:rPr>
          <w:rFonts w:ascii="Angsana New" w:hAnsi="Angsana New"/>
          <w:b/>
          <w:bCs/>
          <w:sz w:val="30"/>
          <w:szCs w:val="30"/>
        </w:rPr>
        <w:t>Long-term lo</w:t>
      </w:r>
      <w:r w:rsidR="008826F0" w:rsidRPr="00974E86">
        <w:rPr>
          <w:rFonts w:ascii="Angsana New" w:hAnsi="Angsana New"/>
          <w:b/>
          <w:bCs/>
          <w:sz w:val="30"/>
          <w:szCs w:val="30"/>
        </w:rPr>
        <w:t>ans from financial institutions</w:t>
      </w:r>
    </w:p>
    <w:p w:rsidR="00791917" w:rsidRPr="00791917" w:rsidRDefault="00791917" w:rsidP="00791917">
      <w:pPr>
        <w:pStyle w:val="ListParagraph"/>
        <w:ind w:firstLine="720"/>
        <w:jc w:val="thaiDistribute"/>
        <w:rPr>
          <w:rFonts w:ascii="Angsana New" w:hAnsi="Angsana New"/>
          <w:sz w:val="30"/>
          <w:szCs w:val="30"/>
        </w:rPr>
      </w:pPr>
      <w:r w:rsidRPr="00791917">
        <w:rPr>
          <w:rFonts w:ascii="Angsana New" w:hAnsi="Angsana New"/>
          <w:sz w:val="30"/>
          <w:szCs w:val="30"/>
        </w:rPr>
        <w:t>Consist of:</w:t>
      </w:r>
    </w:p>
    <w:tbl>
      <w:tblPr>
        <w:tblW w:w="10062" w:type="dxa"/>
        <w:tblInd w:w="-252" w:type="dxa"/>
        <w:tblLayout w:type="fixed"/>
        <w:tblLook w:val="0000"/>
      </w:tblPr>
      <w:tblGrid>
        <w:gridCol w:w="3074"/>
        <w:gridCol w:w="1620"/>
        <w:gridCol w:w="238"/>
        <w:gridCol w:w="1530"/>
        <w:gridCol w:w="270"/>
        <w:gridCol w:w="1606"/>
        <w:gridCol w:w="270"/>
        <w:gridCol w:w="1454"/>
      </w:tblGrid>
      <w:tr w:rsidR="0074132C" w:rsidRPr="00971EF7" w:rsidTr="000F2EBE">
        <w:tc>
          <w:tcPr>
            <w:tcW w:w="3074" w:type="dxa"/>
          </w:tcPr>
          <w:p w:rsidR="0074132C" w:rsidRPr="00971EF7" w:rsidRDefault="0074132C" w:rsidP="008826F0">
            <w:pPr>
              <w:ind w:left="-108"/>
              <w:jc w:val="left"/>
              <w:rPr>
                <w:rFonts w:ascii="Angsana New" w:hAnsi="Angsana New"/>
                <w:sz w:val="26"/>
                <w:szCs w:val="26"/>
                <w:u w:val="single"/>
                <w:cs/>
              </w:rPr>
            </w:pPr>
          </w:p>
        </w:tc>
        <w:tc>
          <w:tcPr>
            <w:tcW w:w="3388" w:type="dxa"/>
            <w:gridSpan w:val="3"/>
          </w:tcPr>
          <w:p w:rsidR="0074132C" w:rsidRPr="00971EF7" w:rsidRDefault="00F36197" w:rsidP="002F1367">
            <w:pPr>
              <w:jc w:val="center"/>
              <w:rPr>
                <w:rFonts w:ascii="Angsana New" w:hAnsi="Angsana New"/>
                <w:sz w:val="26"/>
                <w:szCs w:val="26"/>
                <w:u w:val="single"/>
                <w:cs/>
              </w:rPr>
            </w:pPr>
            <w:r w:rsidRPr="00971EF7">
              <w:rPr>
                <w:rFonts w:ascii="Angsana New" w:hAnsi="Angsana New"/>
                <w:sz w:val="26"/>
                <w:szCs w:val="26"/>
              </w:rPr>
              <w:t>ConsolidatedFinancial Statements</w:t>
            </w:r>
          </w:p>
        </w:tc>
        <w:tc>
          <w:tcPr>
            <w:tcW w:w="270" w:type="dxa"/>
          </w:tcPr>
          <w:p w:rsidR="0074132C" w:rsidRPr="00971EF7" w:rsidRDefault="0074132C" w:rsidP="002F1367">
            <w:pPr>
              <w:jc w:val="center"/>
              <w:rPr>
                <w:rFonts w:ascii="Angsana New" w:hAnsi="Angsana New"/>
                <w:sz w:val="26"/>
                <w:szCs w:val="26"/>
                <w:u w:val="single"/>
                <w:cs/>
              </w:rPr>
            </w:pPr>
          </w:p>
        </w:tc>
        <w:tc>
          <w:tcPr>
            <w:tcW w:w="3330" w:type="dxa"/>
            <w:gridSpan w:val="3"/>
          </w:tcPr>
          <w:p w:rsidR="0074132C" w:rsidRPr="00971EF7" w:rsidRDefault="00F36197" w:rsidP="002F1367">
            <w:pPr>
              <w:jc w:val="center"/>
              <w:rPr>
                <w:rFonts w:ascii="Angsana New" w:hAnsi="Angsana New"/>
                <w:sz w:val="26"/>
                <w:szCs w:val="26"/>
                <w:u w:val="single"/>
                <w:cs/>
              </w:rPr>
            </w:pPr>
            <w:r w:rsidRPr="00971EF7">
              <w:rPr>
                <w:rFonts w:ascii="Angsana New" w:eastAsia="Times New Roman" w:hAnsi="Angsana New"/>
                <w:sz w:val="26"/>
                <w:szCs w:val="26"/>
              </w:rPr>
              <w:t>Separate Financial Statements</w:t>
            </w:r>
          </w:p>
        </w:tc>
      </w:tr>
      <w:tr w:rsidR="00F36197" w:rsidRPr="00971EF7" w:rsidTr="000F2EBE">
        <w:tc>
          <w:tcPr>
            <w:tcW w:w="3074" w:type="dxa"/>
          </w:tcPr>
          <w:p w:rsidR="00F36197" w:rsidRPr="00971EF7" w:rsidRDefault="00F36197" w:rsidP="008826F0">
            <w:pPr>
              <w:ind w:left="-108"/>
              <w:jc w:val="left"/>
              <w:rPr>
                <w:rFonts w:ascii="Angsana New" w:hAnsi="Angsana New"/>
                <w:sz w:val="26"/>
                <w:szCs w:val="26"/>
                <w:u w:val="single"/>
                <w:cs/>
              </w:rPr>
            </w:pPr>
          </w:p>
        </w:tc>
        <w:tc>
          <w:tcPr>
            <w:tcW w:w="1620"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As at</w:t>
            </w:r>
          </w:p>
        </w:tc>
        <w:tc>
          <w:tcPr>
            <w:tcW w:w="238" w:type="dxa"/>
          </w:tcPr>
          <w:p w:rsidR="00F36197" w:rsidRPr="00971EF7" w:rsidRDefault="00F36197" w:rsidP="000566E1">
            <w:pPr>
              <w:jc w:val="center"/>
              <w:rPr>
                <w:rFonts w:ascii="Angsana New" w:hAnsi="Angsana New"/>
                <w:sz w:val="26"/>
                <w:szCs w:val="26"/>
                <w:u w:val="single"/>
                <w:cs/>
              </w:rPr>
            </w:pPr>
          </w:p>
        </w:tc>
        <w:tc>
          <w:tcPr>
            <w:tcW w:w="1530"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As at</w:t>
            </w:r>
          </w:p>
        </w:tc>
        <w:tc>
          <w:tcPr>
            <w:tcW w:w="270" w:type="dxa"/>
          </w:tcPr>
          <w:p w:rsidR="00F36197" w:rsidRPr="00971EF7" w:rsidRDefault="00F36197" w:rsidP="000566E1">
            <w:pPr>
              <w:jc w:val="center"/>
              <w:rPr>
                <w:rFonts w:ascii="Angsana New" w:hAnsi="Angsana New"/>
                <w:sz w:val="26"/>
                <w:szCs w:val="26"/>
                <w:u w:val="single"/>
                <w:cs/>
              </w:rPr>
            </w:pPr>
          </w:p>
        </w:tc>
        <w:tc>
          <w:tcPr>
            <w:tcW w:w="1606"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As at</w:t>
            </w:r>
          </w:p>
        </w:tc>
        <w:tc>
          <w:tcPr>
            <w:tcW w:w="270" w:type="dxa"/>
          </w:tcPr>
          <w:p w:rsidR="00F36197" w:rsidRPr="00971EF7" w:rsidRDefault="00F36197" w:rsidP="000566E1">
            <w:pPr>
              <w:jc w:val="center"/>
              <w:rPr>
                <w:rFonts w:ascii="Angsana New" w:hAnsi="Angsana New"/>
                <w:sz w:val="26"/>
                <w:szCs w:val="26"/>
                <w:u w:val="single"/>
                <w:cs/>
              </w:rPr>
            </w:pPr>
          </w:p>
        </w:tc>
        <w:tc>
          <w:tcPr>
            <w:tcW w:w="1454"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As at</w:t>
            </w:r>
          </w:p>
        </w:tc>
      </w:tr>
      <w:tr w:rsidR="00F36197" w:rsidRPr="00971EF7" w:rsidTr="000F2EBE">
        <w:tc>
          <w:tcPr>
            <w:tcW w:w="3074" w:type="dxa"/>
          </w:tcPr>
          <w:p w:rsidR="00F36197" w:rsidRPr="00971EF7" w:rsidRDefault="00F36197" w:rsidP="008826F0">
            <w:pPr>
              <w:ind w:left="-108"/>
              <w:jc w:val="left"/>
              <w:rPr>
                <w:rFonts w:ascii="Angsana New" w:hAnsi="Angsana New"/>
                <w:sz w:val="26"/>
                <w:szCs w:val="26"/>
                <w:u w:val="single"/>
                <w:cs/>
              </w:rPr>
            </w:pPr>
          </w:p>
        </w:tc>
        <w:tc>
          <w:tcPr>
            <w:tcW w:w="1620" w:type="dxa"/>
          </w:tcPr>
          <w:p w:rsidR="00F36197" w:rsidRPr="00971EF7" w:rsidRDefault="00F36197" w:rsidP="000566E1">
            <w:pPr>
              <w:ind w:left="-108" w:right="-107"/>
              <w:jc w:val="center"/>
              <w:rPr>
                <w:rFonts w:ascii="Angsana New" w:hAnsi="Angsana New"/>
                <w:sz w:val="26"/>
                <w:szCs w:val="26"/>
              </w:rPr>
            </w:pPr>
            <w:r w:rsidRPr="00971EF7">
              <w:rPr>
                <w:rFonts w:ascii="Angsana New" w:hAnsi="Angsana New"/>
                <w:sz w:val="26"/>
                <w:szCs w:val="26"/>
                <w:cs/>
              </w:rPr>
              <w:t xml:space="preserve">31 </w:t>
            </w:r>
            <w:r w:rsidR="00D9645C" w:rsidRPr="00971EF7">
              <w:rPr>
                <w:rFonts w:ascii="Angsana New" w:hAnsi="Angsana New"/>
                <w:sz w:val="26"/>
                <w:szCs w:val="26"/>
              </w:rPr>
              <w:t>December 201</w:t>
            </w:r>
            <w:r w:rsidR="00D9645C" w:rsidRPr="00971EF7">
              <w:rPr>
                <w:rFonts w:ascii="Angsana New" w:hAnsi="Angsana New" w:hint="cs"/>
                <w:sz w:val="26"/>
                <w:szCs w:val="26"/>
                <w:cs/>
              </w:rPr>
              <w:t>6</w:t>
            </w:r>
          </w:p>
        </w:tc>
        <w:tc>
          <w:tcPr>
            <w:tcW w:w="238" w:type="dxa"/>
          </w:tcPr>
          <w:p w:rsidR="00F36197" w:rsidRPr="00971EF7" w:rsidRDefault="00F36197" w:rsidP="000566E1">
            <w:pPr>
              <w:tabs>
                <w:tab w:val="decimal" w:pos="432"/>
              </w:tabs>
              <w:ind w:left="-108" w:right="-18"/>
              <w:jc w:val="center"/>
              <w:rPr>
                <w:rFonts w:ascii="Angsana New" w:hAnsi="Angsana New"/>
                <w:sz w:val="26"/>
                <w:szCs w:val="26"/>
              </w:rPr>
            </w:pPr>
          </w:p>
        </w:tc>
        <w:tc>
          <w:tcPr>
            <w:tcW w:w="1530" w:type="dxa"/>
          </w:tcPr>
          <w:p w:rsidR="00F36197" w:rsidRPr="00971EF7" w:rsidRDefault="00F36197" w:rsidP="000566E1">
            <w:pPr>
              <w:ind w:left="-108" w:right="-107"/>
              <w:jc w:val="center"/>
              <w:rPr>
                <w:rFonts w:ascii="Angsana New" w:hAnsi="Angsana New"/>
                <w:sz w:val="26"/>
                <w:szCs w:val="26"/>
              </w:rPr>
            </w:pPr>
            <w:r w:rsidRPr="00971EF7">
              <w:rPr>
                <w:rFonts w:ascii="Angsana New" w:hAnsi="Angsana New"/>
                <w:sz w:val="26"/>
                <w:szCs w:val="26"/>
                <w:cs/>
              </w:rPr>
              <w:t xml:space="preserve">31 </w:t>
            </w:r>
            <w:r w:rsidR="00D9645C" w:rsidRPr="00971EF7">
              <w:rPr>
                <w:rFonts w:ascii="Angsana New" w:hAnsi="Angsana New"/>
                <w:sz w:val="26"/>
                <w:szCs w:val="26"/>
              </w:rPr>
              <w:t>December 201</w:t>
            </w:r>
            <w:r w:rsidR="00D9645C" w:rsidRPr="00971EF7">
              <w:rPr>
                <w:rFonts w:ascii="Angsana New" w:hAnsi="Angsana New" w:hint="cs"/>
                <w:sz w:val="26"/>
                <w:szCs w:val="26"/>
                <w:cs/>
              </w:rPr>
              <w:t>5</w:t>
            </w:r>
          </w:p>
        </w:tc>
        <w:tc>
          <w:tcPr>
            <w:tcW w:w="270" w:type="dxa"/>
          </w:tcPr>
          <w:p w:rsidR="00F36197" w:rsidRPr="00971EF7" w:rsidRDefault="00F36197" w:rsidP="000566E1">
            <w:pPr>
              <w:jc w:val="center"/>
              <w:rPr>
                <w:rFonts w:ascii="Angsana New" w:hAnsi="Angsana New"/>
                <w:sz w:val="26"/>
                <w:szCs w:val="26"/>
                <w:u w:val="single"/>
                <w:cs/>
              </w:rPr>
            </w:pPr>
          </w:p>
        </w:tc>
        <w:tc>
          <w:tcPr>
            <w:tcW w:w="1606" w:type="dxa"/>
          </w:tcPr>
          <w:p w:rsidR="00F36197" w:rsidRPr="00971EF7" w:rsidRDefault="00F36197" w:rsidP="000566E1">
            <w:pPr>
              <w:ind w:left="-108" w:right="-107"/>
              <w:jc w:val="center"/>
              <w:rPr>
                <w:rFonts w:ascii="Angsana New" w:hAnsi="Angsana New"/>
                <w:sz w:val="26"/>
                <w:szCs w:val="26"/>
              </w:rPr>
            </w:pPr>
            <w:r w:rsidRPr="00971EF7">
              <w:rPr>
                <w:rFonts w:ascii="Angsana New" w:hAnsi="Angsana New"/>
                <w:sz w:val="26"/>
                <w:szCs w:val="26"/>
                <w:cs/>
              </w:rPr>
              <w:t xml:space="preserve">31 </w:t>
            </w:r>
            <w:r w:rsidR="00D9645C" w:rsidRPr="00971EF7">
              <w:rPr>
                <w:rFonts w:ascii="Angsana New" w:hAnsi="Angsana New"/>
                <w:sz w:val="26"/>
                <w:szCs w:val="26"/>
              </w:rPr>
              <w:t>December 201</w:t>
            </w:r>
            <w:r w:rsidR="00D9645C" w:rsidRPr="00971EF7">
              <w:rPr>
                <w:rFonts w:ascii="Angsana New" w:hAnsi="Angsana New" w:hint="cs"/>
                <w:sz w:val="26"/>
                <w:szCs w:val="26"/>
                <w:cs/>
              </w:rPr>
              <w:t>6</w:t>
            </w:r>
          </w:p>
        </w:tc>
        <w:tc>
          <w:tcPr>
            <w:tcW w:w="270" w:type="dxa"/>
          </w:tcPr>
          <w:p w:rsidR="00F36197" w:rsidRPr="00971EF7" w:rsidRDefault="00F36197" w:rsidP="000566E1">
            <w:pPr>
              <w:tabs>
                <w:tab w:val="decimal" w:pos="432"/>
              </w:tabs>
              <w:ind w:left="-108" w:right="-18"/>
              <w:jc w:val="center"/>
              <w:rPr>
                <w:rFonts w:ascii="Angsana New" w:hAnsi="Angsana New"/>
                <w:sz w:val="26"/>
                <w:szCs w:val="26"/>
              </w:rPr>
            </w:pPr>
          </w:p>
        </w:tc>
        <w:tc>
          <w:tcPr>
            <w:tcW w:w="1454" w:type="dxa"/>
          </w:tcPr>
          <w:p w:rsidR="00F36197" w:rsidRPr="00971EF7" w:rsidRDefault="00F36197" w:rsidP="000566E1">
            <w:pPr>
              <w:ind w:left="-108" w:right="-107"/>
              <w:jc w:val="center"/>
              <w:rPr>
                <w:rFonts w:ascii="Angsana New" w:hAnsi="Angsana New"/>
                <w:sz w:val="26"/>
                <w:szCs w:val="26"/>
              </w:rPr>
            </w:pPr>
            <w:r w:rsidRPr="00971EF7">
              <w:rPr>
                <w:rFonts w:ascii="Angsana New" w:hAnsi="Angsana New"/>
                <w:sz w:val="26"/>
                <w:szCs w:val="26"/>
                <w:cs/>
              </w:rPr>
              <w:t xml:space="preserve">31 </w:t>
            </w:r>
            <w:r w:rsidR="00D9645C" w:rsidRPr="00971EF7">
              <w:rPr>
                <w:rFonts w:ascii="Angsana New" w:hAnsi="Angsana New"/>
                <w:sz w:val="26"/>
                <w:szCs w:val="26"/>
              </w:rPr>
              <w:t>December 201</w:t>
            </w:r>
            <w:r w:rsidR="00D9645C" w:rsidRPr="00971EF7">
              <w:rPr>
                <w:rFonts w:ascii="Angsana New" w:hAnsi="Angsana New" w:hint="cs"/>
                <w:sz w:val="26"/>
                <w:szCs w:val="26"/>
                <w:cs/>
              </w:rPr>
              <w:t>5</w:t>
            </w:r>
          </w:p>
        </w:tc>
      </w:tr>
      <w:tr w:rsidR="00F36197" w:rsidRPr="00971EF7" w:rsidTr="000F2EBE">
        <w:tc>
          <w:tcPr>
            <w:tcW w:w="3074" w:type="dxa"/>
          </w:tcPr>
          <w:p w:rsidR="00F36197" w:rsidRPr="00971EF7" w:rsidRDefault="00F36197" w:rsidP="008826F0">
            <w:pPr>
              <w:ind w:left="-108"/>
              <w:jc w:val="left"/>
              <w:rPr>
                <w:rFonts w:ascii="Angsana New" w:hAnsi="Angsana New"/>
                <w:sz w:val="26"/>
                <w:szCs w:val="26"/>
                <w:u w:val="single"/>
                <w:cs/>
              </w:rPr>
            </w:pPr>
          </w:p>
        </w:tc>
        <w:tc>
          <w:tcPr>
            <w:tcW w:w="1620"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Baht</w:t>
            </w:r>
          </w:p>
        </w:tc>
        <w:tc>
          <w:tcPr>
            <w:tcW w:w="238" w:type="dxa"/>
          </w:tcPr>
          <w:p w:rsidR="00F36197" w:rsidRPr="00971EF7" w:rsidRDefault="00F36197" w:rsidP="000566E1">
            <w:pPr>
              <w:jc w:val="center"/>
              <w:rPr>
                <w:rFonts w:ascii="Angsana New" w:hAnsi="Angsana New"/>
                <w:sz w:val="26"/>
                <w:szCs w:val="26"/>
                <w:u w:val="single"/>
                <w:cs/>
              </w:rPr>
            </w:pPr>
          </w:p>
        </w:tc>
        <w:tc>
          <w:tcPr>
            <w:tcW w:w="1530"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Baht</w:t>
            </w:r>
          </w:p>
        </w:tc>
        <w:tc>
          <w:tcPr>
            <w:tcW w:w="270" w:type="dxa"/>
          </w:tcPr>
          <w:p w:rsidR="00F36197" w:rsidRPr="00971EF7" w:rsidRDefault="00F36197" w:rsidP="000566E1">
            <w:pPr>
              <w:jc w:val="center"/>
              <w:rPr>
                <w:rFonts w:ascii="Angsana New" w:hAnsi="Angsana New"/>
                <w:sz w:val="26"/>
                <w:szCs w:val="26"/>
                <w:u w:val="single"/>
                <w:cs/>
              </w:rPr>
            </w:pPr>
          </w:p>
        </w:tc>
        <w:tc>
          <w:tcPr>
            <w:tcW w:w="1606"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Baht</w:t>
            </w:r>
          </w:p>
        </w:tc>
        <w:tc>
          <w:tcPr>
            <w:tcW w:w="270" w:type="dxa"/>
          </w:tcPr>
          <w:p w:rsidR="00F36197" w:rsidRPr="00971EF7" w:rsidRDefault="00F36197" w:rsidP="000566E1">
            <w:pPr>
              <w:jc w:val="center"/>
              <w:rPr>
                <w:rFonts w:ascii="Angsana New" w:hAnsi="Angsana New"/>
                <w:sz w:val="26"/>
                <w:szCs w:val="26"/>
                <w:u w:val="single"/>
                <w:cs/>
              </w:rPr>
            </w:pPr>
          </w:p>
        </w:tc>
        <w:tc>
          <w:tcPr>
            <w:tcW w:w="1454" w:type="dxa"/>
          </w:tcPr>
          <w:p w:rsidR="00F36197" w:rsidRPr="00971EF7" w:rsidRDefault="00F36197" w:rsidP="000566E1">
            <w:pPr>
              <w:jc w:val="center"/>
              <w:rPr>
                <w:rFonts w:ascii="Angsana New" w:hAnsi="Angsana New"/>
                <w:sz w:val="26"/>
                <w:szCs w:val="26"/>
                <w:cs/>
              </w:rPr>
            </w:pPr>
            <w:r w:rsidRPr="00971EF7">
              <w:rPr>
                <w:rFonts w:ascii="Angsana New" w:hAnsi="Angsana New"/>
                <w:sz w:val="26"/>
                <w:szCs w:val="26"/>
              </w:rPr>
              <w:t>Baht</w:t>
            </w:r>
          </w:p>
        </w:tc>
      </w:tr>
      <w:tr w:rsidR="00501ED2" w:rsidRPr="00971EF7" w:rsidTr="000F2EBE">
        <w:tc>
          <w:tcPr>
            <w:tcW w:w="3074" w:type="dxa"/>
          </w:tcPr>
          <w:p w:rsidR="00501ED2" w:rsidRPr="005B5FA1" w:rsidRDefault="00501ED2" w:rsidP="005B5FA1">
            <w:pPr>
              <w:ind w:left="-108"/>
              <w:jc w:val="left"/>
              <w:rPr>
                <w:rFonts w:ascii="Angsana New" w:hAnsi="Angsana New"/>
                <w:spacing w:val="-6"/>
                <w:sz w:val="26"/>
                <w:szCs w:val="26"/>
                <w:cs/>
                <w:lang w:val="en-GB"/>
              </w:rPr>
            </w:pPr>
            <w:r w:rsidRPr="005B5FA1">
              <w:rPr>
                <w:rFonts w:ascii="Angsana New" w:hAnsi="Angsana New"/>
                <w:spacing w:val="-6"/>
                <w:sz w:val="26"/>
                <w:szCs w:val="26"/>
                <w:lang w:val="en-GB"/>
              </w:rPr>
              <w:t>Long-term loans from financial institutions</w:t>
            </w:r>
          </w:p>
        </w:tc>
        <w:tc>
          <w:tcPr>
            <w:tcW w:w="1620" w:type="dxa"/>
          </w:tcPr>
          <w:p w:rsidR="00501ED2" w:rsidRPr="006F7E60" w:rsidRDefault="00501ED2" w:rsidP="00501ED2">
            <w:pPr>
              <w:ind w:left="-108"/>
              <w:jc w:val="right"/>
              <w:rPr>
                <w:rFonts w:ascii="Angsana New" w:hAnsi="Angsana New"/>
                <w:sz w:val="26"/>
                <w:szCs w:val="26"/>
                <w:cs/>
              </w:rPr>
            </w:pPr>
            <w:r>
              <w:rPr>
                <w:rFonts w:ascii="Angsana New" w:hAnsi="Angsana New"/>
                <w:sz w:val="26"/>
                <w:szCs w:val="26"/>
              </w:rPr>
              <w:t>62</w:t>
            </w:r>
            <w:r w:rsidRPr="006F7E60">
              <w:rPr>
                <w:rFonts w:ascii="Angsana New" w:hAnsi="Angsana New" w:hint="cs"/>
                <w:sz w:val="26"/>
                <w:szCs w:val="26"/>
                <w:cs/>
              </w:rPr>
              <w:t>9</w:t>
            </w:r>
            <w:r w:rsidRPr="006F7E60">
              <w:rPr>
                <w:rFonts w:ascii="Angsana New" w:hAnsi="Angsana New"/>
                <w:sz w:val="26"/>
                <w:szCs w:val="26"/>
                <w:cs/>
              </w:rPr>
              <w:t>,</w:t>
            </w:r>
            <w:r>
              <w:rPr>
                <w:rFonts w:ascii="Angsana New" w:hAnsi="Angsana New"/>
                <w:sz w:val="26"/>
                <w:szCs w:val="26"/>
              </w:rPr>
              <w:t>823</w:t>
            </w:r>
            <w:r w:rsidRPr="006F7E60">
              <w:rPr>
                <w:rFonts w:ascii="Angsana New" w:hAnsi="Angsana New"/>
                <w:sz w:val="26"/>
                <w:szCs w:val="26"/>
                <w:cs/>
              </w:rPr>
              <w:t>,</w:t>
            </w:r>
            <w:r>
              <w:rPr>
                <w:rFonts w:ascii="Angsana New" w:hAnsi="Angsana New"/>
                <w:sz w:val="26"/>
                <w:szCs w:val="26"/>
              </w:rPr>
              <w:t>189.79</w:t>
            </w:r>
          </w:p>
        </w:tc>
        <w:tc>
          <w:tcPr>
            <w:tcW w:w="238" w:type="dxa"/>
          </w:tcPr>
          <w:p w:rsidR="00501ED2" w:rsidRPr="00971EF7" w:rsidRDefault="00501ED2" w:rsidP="005129F6">
            <w:pPr>
              <w:jc w:val="right"/>
              <w:rPr>
                <w:rFonts w:ascii="Angsana New" w:hAnsi="Angsana New"/>
                <w:sz w:val="26"/>
                <w:szCs w:val="26"/>
              </w:rPr>
            </w:pPr>
          </w:p>
        </w:tc>
        <w:tc>
          <w:tcPr>
            <w:tcW w:w="1530" w:type="dxa"/>
          </w:tcPr>
          <w:p w:rsidR="00501ED2" w:rsidRPr="00971EF7" w:rsidRDefault="00501ED2" w:rsidP="00501ED2">
            <w:pPr>
              <w:ind w:left="-108"/>
              <w:jc w:val="right"/>
              <w:rPr>
                <w:rFonts w:ascii="Angsana New" w:hAnsi="Angsana New"/>
                <w:sz w:val="26"/>
                <w:szCs w:val="26"/>
              </w:rPr>
            </w:pPr>
            <w:r>
              <w:rPr>
                <w:rFonts w:ascii="Angsana New" w:hAnsi="Angsana New"/>
                <w:sz w:val="26"/>
                <w:szCs w:val="26"/>
              </w:rPr>
              <w:t>1,757</w:t>
            </w:r>
            <w:r w:rsidRPr="00971EF7">
              <w:rPr>
                <w:rFonts w:ascii="Angsana New" w:hAnsi="Angsana New"/>
                <w:sz w:val="26"/>
                <w:szCs w:val="26"/>
              </w:rPr>
              <w:t>,</w:t>
            </w:r>
            <w:r>
              <w:rPr>
                <w:rFonts w:ascii="Angsana New" w:hAnsi="Angsana New"/>
                <w:sz w:val="26"/>
                <w:szCs w:val="26"/>
              </w:rPr>
              <w:t>886</w:t>
            </w:r>
            <w:r w:rsidRPr="00971EF7">
              <w:rPr>
                <w:rFonts w:ascii="Angsana New" w:hAnsi="Angsana New"/>
                <w:sz w:val="26"/>
                <w:szCs w:val="26"/>
              </w:rPr>
              <w:t>,</w:t>
            </w:r>
            <w:r>
              <w:rPr>
                <w:rFonts w:ascii="Angsana New" w:hAnsi="Angsana New"/>
                <w:sz w:val="26"/>
                <w:szCs w:val="26"/>
              </w:rPr>
              <w:t>341.99</w:t>
            </w:r>
          </w:p>
        </w:tc>
        <w:tc>
          <w:tcPr>
            <w:tcW w:w="270" w:type="dxa"/>
          </w:tcPr>
          <w:p w:rsidR="00501ED2" w:rsidRPr="00971EF7" w:rsidRDefault="00501ED2" w:rsidP="005129F6">
            <w:pPr>
              <w:jc w:val="right"/>
              <w:rPr>
                <w:rFonts w:ascii="Angsana New" w:hAnsi="Angsana New"/>
                <w:sz w:val="26"/>
                <w:szCs w:val="26"/>
              </w:rPr>
            </w:pPr>
          </w:p>
        </w:tc>
        <w:tc>
          <w:tcPr>
            <w:tcW w:w="1606" w:type="dxa"/>
          </w:tcPr>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c>
          <w:tcPr>
            <w:tcW w:w="270" w:type="dxa"/>
          </w:tcPr>
          <w:p w:rsidR="00501ED2" w:rsidRPr="006F7E60" w:rsidRDefault="00501ED2" w:rsidP="005129F6">
            <w:pPr>
              <w:jc w:val="right"/>
              <w:rPr>
                <w:rFonts w:ascii="Angsana New" w:hAnsi="Angsana New"/>
                <w:sz w:val="26"/>
                <w:szCs w:val="26"/>
              </w:rPr>
            </w:pPr>
          </w:p>
        </w:tc>
        <w:tc>
          <w:tcPr>
            <w:tcW w:w="1454" w:type="dxa"/>
          </w:tcPr>
          <w:p w:rsidR="00501ED2" w:rsidRPr="006F7E60" w:rsidRDefault="00501ED2" w:rsidP="00501ED2">
            <w:pPr>
              <w:ind w:left="-108" w:hanging="122"/>
              <w:jc w:val="right"/>
              <w:rPr>
                <w:rFonts w:ascii="Angsana New" w:hAnsi="Angsana New"/>
                <w:sz w:val="26"/>
                <w:szCs w:val="26"/>
              </w:rPr>
            </w:pPr>
            <w:r>
              <w:rPr>
                <w:rFonts w:ascii="Angsana New" w:hAnsi="Angsana New"/>
                <w:sz w:val="26"/>
                <w:szCs w:val="26"/>
              </w:rPr>
              <w:t>21</w:t>
            </w:r>
            <w:r w:rsidRPr="006F7E60">
              <w:rPr>
                <w:rFonts w:ascii="Angsana New" w:hAnsi="Angsana New"/>
                <w:sz w:val="26"/>
                <w:szCs w:val="26"/>
              </w:rPr>
              <w:t>,</w:t>
            </w:r>
            <w:r>
              <w:rPr>
                <w:rFonts w:ascii="Angsana New" w:hAnsi="Angsana New"/>
                <w:sz w:val="26"/>
                <w:szCs w:val="26"/>
              </w:rPr>
              <w:t>224</w:t>
            </w:r>
            <w:r w:rsidRPr="006F7E60">
              <w:rPr>
                <w:rFonts w:ascii="Angsana New" w:hAnsi="Angsana New"/>
                <w:sz w:val="26"/>
                <w:szCs w:val="26"/>
              </w:rPr>
              <w:t>,</w:t>
            </w:r>
            <w:r>
              <w:rPr>
                <w:rFonts w:ascii="Angsana New" w:hAnsi="Angsana New"/>
                <w:sz w:val="26"/>
                <w:szCs w:val="26"/>
              </w:rPr>
              <w:t>674.80</w:t>
            </w:r>
          </w:p>
        </w:tc>
      </w:tr>
      <w:tr w:rsidR="00501ED2" w:rsidRPr="00971EF7" w:rsidTr="005129F6">
        <w:tc>
          <w:tcPr>
            <w:tcW w:w="3074" w:type="dxa"/>
          </w:tcPr>
          <w:p w:rsidR="00501ED2" w:rsidRPr="00971EF7" w:rsidRDefault="00501ED2" w:rsidP="005129F6">
            <w:pPr>
              <w:ind w:left="-108"/>
              <w:jc w:val="left"/>
              <w:rPr>
                <w:rFonts w:ascii="Angsana New" w:hAnsi="Angsana New"/>
                <w:sz w:val="26"/>
                <w:szCs w:val="26"/>
              </w:rPr>
            </w:pPr>
            <w:r w:rsidRPr="00971EF7">
              <w:rPr>
                <w:rFonts w:ascii="Angsana New" w:hAnsi="Angsana New"/>
                <w:spacing w:val="-4"/>
                <w:sz w:val="26"/>
                <w:szCs w:val="26"/>
              </w:rPr>
              <w:t>Reclassification to Short-term Borrowings</w:t>
            </w:r>
          </w:p>
        </w:tc>
        <w:tc>
          <w:tcPr>
            <w:tcW w:w="1620" w:type="dxa"/>
            <w:shd w:val="clear" w:color="auto" w:fill="auto"/>
          </w:tcPr>
          <w:p w:rsidR="00501ED2" w:rsidRPr="00971EF7" w:rsidRDefault="00501ED2" w:rsidP="005129F6">
            <w:pPr>
              <w:ind w:left="-108" w:right="-94"/>
              <w:jc w:val="center"/>
              <w:rPr>
                <w:rFonts w:ascii="Angsana New" w:hAnsi="Angsana New"/>
                <w:sz w:val="26"/>
                <w:szCs w:val="26"/>
              </w:rPr>
            </w:pPr>
            <w:r w:rsidRPr="00971EF7">
              <w:rPr>
                <w:rFonts w:ascii="Angsana New" w:hAnsi="Angsana New"/>
                <w:sz w:val="26"/>
                <w:szCs w:val="26"/>
                <w:cs/>
              </w:rPr>
              <w:t>-</w:t>
            </w:r>
          </w:p>
        </w:tc>
        <w:tc>
          <w:tcPr>
            <w:tcW w:w="238" w:type="dxa"/>
            <w:shd w:val="clear" w:color="auto" w:fill="auto"/>
          </w:tcPr>
          <w:p w:rsidR="00501ED2" w:rsidRPr="00971EF7" w:rsidRDefault="00501ED2" w:rsidP="005129F6">
            <w:pPr>
              <w:jc w:val="right"/>
              <w:rPr>
                <w:rFonts w:ascii="Angsana New" w:hAnsi="Angsana New"/>
                <w:sz w:val="26"/>
                <w:szCs w:val="26"/>
              </w:rPr>
            </w:pPr>
          </w:p>
        </w:tc>
        <w:tc>
          <w:tcPr>
            <w:tcW w:w="1530" w:type="dxa"/>
            <w:shd w:val="clear" w:color="auto" w:fill="auto"/>
          </w:tcPr>
          <w:p w:rsidR="00501ED2" w:rsidRPr="00971EF7" w:rsidRDefault="00501ED2" w:rsidP="005129F6">
            <w:pPr>
              <w:ind w:left="-108"/>
              <w:jc w:val="right"/>
              <w:rPr>
                <w:rFonts w:ascii="Angsana New" w:hAnsi="Angsana New"/>
                <w:sz w:val="26"/>
                <w:szCs w:val="26"/>
              </w:rPr>
            </w:pPr>
            <w:r w:rsidRPr="00971EF7">
              <w:rPr>
                <w:rFonts w:ascii="Angsana New" w:hAnsi="Angsana New"/>
                <w:sz w:val="26"/>
                <w:szCs w:val="26"/>
                <w:cs/>
              </w:rPr>
              <w:t>(</w:t>
            </w:r>
            <w:r w:rsidRPr="00971EF7">
              <w:rPr>
                <w:rFonts w:ascii="Angsana New" w:hAnsi="Angsana New"/>
                <w:sz w:val="26"/>
                <w:szCs w:val="26"/>
              </w:rPr>
              <w:t>904,371,145</w:t>
            </w:r>
            <w:r w:rsidRPr="00971EF7">
              <w:rPr>
                <w:rFonts w:ascii="Angsana New" w:hAnsi="Angsana New"/>
                <w:sz w:val="26"/>
                <w:szCs w:val="26"/>
                <w:cs/>
              </w:rPr>
              <w:t>.</w:t>
            </w:r>
            <w:r w:rsidRPr="00971EF7">
              <w:rPr>
                <w:rFonts w:ascii="Angsana New" w:hAnsi="Angsana New"/>
                <w:sz w:val="26"/>
                <w:szCs w:val="26"/>
              </w:rPr>
              <w:t>23</w:t>
            </w:r>
            <w:r w:rsidRPr="00971EF7">
              <w:rPr>
                <w:rFonts w:ascii="Angsana New" w:hAnsi="Angsana New"/>
                <w:sz w:val="26"/>
                <w:szCs w:val="26"/>
                <w:cs/>
              </w:rPr>
              <w:t>)</w:t>
            </w:r>
          </w:p>
        </w:tc>
        <w:tc>
          <w:tcPr>
            <w:tcW w:w="270" w:type="dxa"/>
          </w:tcPr>
          <w:p w:rsidR="00501ED2" w:rsidRPr="00971EF7" w:rsidRDefault="00501ED2" w:rsidP="005129F6">
            <w:pPr>
              <w:jc w:val="right"/>
              <w:rPr>
                <w:rFonts w:ascii="Angsana New" w:hAnsi="Angsana New"/>
                <w:sz w:val="26"/>
                <w:szCs w:val="26"/>
              </w:rPr>
            </w:pPr>
          </w:p>
        </w:tc>
        <w:tc>
          <w:tcPr>
            <w:tcW w:w="1606" w:type="dxa"/>
            <w:shd w:val="clear" w:color="auto" w:fill="auto"/>
          </w:tcPr>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c>
          <w:tcPr>
            <w:tcW w:w="270" w:type="dxa"/>
          </w:tcPr>
          <w:p w:rsidR="00501ED2" w:rsidRPr="00971EF7" w:rsidRDefault="00501ED2" w:rsidP="005129F6">
            <w:pPr>
              <w:jc w:val="right"/>
              <w:rPr>
                <w:rFonts w:ascii="Angsana New" w:hAnsi="Angsana New"/>
                <w:sz w:val="26"/>
                <w:szCs w:val="26"/>
              </w:rPr>
            </w:pPr>
          </w:p>
        </w:tc>
        <w:tc>
          <w:tcPr>
            <w:tcW w:w="1454" w:type="dxa"/>
          </w:tcPr>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r>
      <w:tr w:rsidR="00501ED2" w:rsidRPr="00971EF7" w:rsidTr="00501ED2">
        <w:tc>
          <w:tcPr>
            <w:tcW w:w="3074" w:type="dxa"/>
            <w:shd w:val="clear" w:color="auto" w:fill="auto"/>
          </w:tcPr>
          <w:p w:rsidR="00501ED2" w:rsidRDefault="00501ED2" w:rsidP="005129F6">
            <w:pPr>
              <w:ind w:left="161" w:right="34" w:hanging="270"/>
              <w:jc w:val="left"/>
              <w:rPr>
                <w:rFonts w:ascii="Angsana New" w:hAnsi="Angsana New"/>
                <w:sz w:val="26"/>
                <w:szCs w:val="26"/>
                <w:lang w:val="en-GB"/>
              </w:rPr>
            </w:pPr>
            <w:r w:rsidRPr="00971EF7">
              <w:rPr>
                <w:rFonts w:ascii="Angsana New" w:hAnsi="Angsana New"/>
                <w:spacing w:val="-4"/>
                <w:sz w:val="26"/>
                <w:szCs w:val="26"/>
              </w:rPr>
              <w:t xml:space="preserve">Reclassification to </w:t>
            </w:r>
            <w:r w:rsidRPr="00971EF7">
              <w:rPr>
                <w:rFonts w:ascii="Angsana New" w:hAnsi="Angsana New"/>
                <w:sz w:val="26"/>
                <w:szCs w:val="26"/>
              </w:rPr>
              <w:t xml:space="preserve">long-term loans </w:t>
            </w:r>
            <w:r w:rsidRPr="00971EF7">
              <w:rPr>
                <w:rFonts w:ascii="Angsana New" w:hAnsi="Angsana New"/>
                <w:sz w:val="26"/>
                <w:szCs w:val="26"/>
                <w:lang w:val="en-GB"/>
              </w:rPr>
              <w:t xml:space="preserve">due </w:t>
            </w:r>
          </w:p>
          <w:p w:rsidR="00501ED2" w:rsidRPr="00971EF7" w:rsidRDefault="00501ED2" w:rsidP="00B75848">
            <w:pPr>
              <w:ind w:left="161" w:right="34" w:firstLine="1"/>
              <w:jc w:val="left"/>
              <w:rPr>
                <w:rFonts w:ascii="Angsana New" w:hAnsi="Angsana New"/>
                <w:spacing w:val="-4"/>
                <w:sz w:val="26"/>
                <w:szCs w:val="26"/>
              </w:rPr>
            </w:pPr>
            <w:r w:rsidRPr="00971EF7">
              <w:rPr>
                <w:rFonts w:ascii="Angsana New" w:hAnsi="Angsana New"/>
                <w:sz w:val="26"/>
                <w:szCs w:val="26"/>
                <w:lang w:val="en-GB"/>
              </w:rPr>
              <w:t>on year</w:t>
            </w:r>
          </w:p>
        </w:tc>
        <w:tc>
          <w:tcPr>
            <w:tcW w:w="1620" w:type="dxa"/>
            <w:tcBorders>
              <w:bottom w:val="single" w:sz="4" w:space="0" w:color="auto"/>
            </w:tcBorders>
            <w:shd w:val="clear" w:color="auto" w:fill="auto"/>
          </w:tcPr>
          <w:p w:rsidR="00501ED2" w:rsidRPr="00971EF7" w:rsidRDefault="00501ED2" w:rsidP="005129F6">
            <w:pPr>
              <w:jc w:val="right"/>
              <w:rPr>
                <w:rFonts w:ascii="Angsana New" w:hAnsi="Angsana New"/>
                <w:sz w:val="26"/>
                <w:szCs w:val="26"/>
                <w:lang w:val="en-GB"/>
              </w:rPr>
            </w:pPr>
          </w:p>
          <w:p w:rsidR="00501ED2" w:rsidRPr="00971EF7" w:rsidRDefault="00501ED2" w:rsidP="005129F6">
            <w:pPr>
              <w:jc w:val="right"/>
              <w:rPr>
                <w:rFonts w:ascii="Angsana New" w:hAnsi="Angsana New"/>
                <w:sz w:val="26"/>
                <w:szCs w:val="26"/>
                <w:lang w:val="en-GB"/>
              </w:rPr>
            </w:pPr>
            <w:r w:rsidRPr="00971EF7">
              <w:rPr>
                <w:rFonts w:ascii="Angsana New" w:hAnsi="Angsana New"/>
                <w:sz w:val="26"/>
                <w:szCs w:val="26"/>
              </w:rPr>
              <w:t>(278</w:t>
            </w:r>
            <w:r w:rsidRPr="00971EF7">
              <w:rPr>
                <w:rFonts w:ascii="Angsana New" w:hAnsi="Angsana New"/>
                <w:sz w:val="26"/>
                <w:szCs w:val="26"/>
                <w:lang w:val="en-GB"/>
              </w:rPr>
              <w:t>,685,497.79)</w:t>
            </w:r>
          </w:p>
        </w:tc>
        <w:tc>
          <w:tcPr>
            <w:tcW w:w="238" w:type="dxa"/>
            <w:shd w:val="clear" w:color="auto" w:fill="auto"/>
          </w:tcPr>
          <w:p w:rsidR="00501ED2" w:rsidRPr="00971EF7" w:rsidRDefault="00501ED2" w:rsidP="005129F6">
            <w:pPr>
              <w:jc w:val="right"/>
              <w:rPr>
                <w:rFonts w:ascii="Angsana New" w:hAnsi="Angsana New"/>
                <w:sz w:val="26"/>
                <w:szCs w:val="26"/>
              </w:rPr>
            </w:pPr>
          </w:p>
        </w:tc>
        <w:tc>
          <w:tcPr>
            <w:tcW w:w="1530" w:type="dxa"/>
            <w:tcBorders>
              <w:bottom w:val="single" w:sz="4" w:space="0" w:color="auto"/>
            </w:tcBorders>
            <w:shd w:val="clear" w:color="auto" w:fill="auto"/>
          </w:tcPr>
          <w:p w:rsidR="00501ED2" w:rsidRPr="00971EF7" w:rsidRDefault="00501ED2" w:rsidP="005129F6">
            <w:pPr>
              <w:jc w:val="right"/>
              <w:rPr>
                <w:rFonts w:ascii="Angsana New" w:hAnsi="Angsana New"/>
                <w:sz w:val="26"/>
                <w:szCs w:val="26"/>
                <w:lang w:val="en-GB"/>
              </w:rPr>
            </w:pPr>
          </w:p>
          <w:p w:rsidR="00501ED2" w:rsidRPr="00971EF7" w:rsidRDefault="00501ED2" w:rsidP="005129F6">
            <w:pPr>
              <w:jc w:val="right"/>
              <w:rPr>
                <w:rFonts w:ascii="Angsana New" w:hAnsi="Angsana New"/>
                <w:sz w:val="26"/>
                <w:szCs w:val="26"/>
                <w:lang w:val="en-GB"/>
              </w:rPr>
            </w:pPr>
            <w:r w:rsidRPr="00971EF7">
              <w:rPr>
                <w:rFonts w:ascii="Angsana New" w:hAnsi="Angsana New"/>
                <w:sz w:val="26"/>
                <w:szCs w:val="26"/>
                <w:lang w:val="en-GB"/>
              </w:rPr>
              <w:t>(21,224,674.80)</w:t>
            </w:r>
          </w:p>
        </w:tc>
        <w:tc>
          <w:tcPr>
            <w:tcW w:w="270" w:type="dxa"/>
          </w:tcPr>
          <w:p w:rsidR="00501ED2" w:rsidRPr="00971EF7" w:rsidRDefault="00501ED2" w:rsidP="005129F6">
            <w:pPr>
              <w:jc w:val="right"/>
              <w:rPr>
                <w:rFonts w:ascii="Angsana New" w:hAnsi="Angsana New"/>
                <w:sz w:val="26"/>
                <w:szCs w:val="26"/>
              </w:rPr>
            </w:pPr>
          </w:p>
        </w:tc>
        <w:tc>
          <w:tcPr>
            <w:tcW w:w="1606" w:type="dxa"/>
            <w:tcBorders>
              <w:bottom w:val="single" w:sz="4" w:space="0" w:color="auto"/>
            </w:tcBorders>
            <w:shd w:val="clear" w:color="auto" w:fill="auto"/>
          </w:tcPr>
          <w:p w:rsidR="00501ED2" w:rsidRPr="00971EF7" w:rsidRDefault="00501ED2" w:rsidP="005129F6">
            <w:pPr>
              <w:ind w:left="-122" w:right="-108"/>
              <w:jc w:val="center"/>
              <w:rPr>
                <w:rFonts w:ascii="Angsana New" w:hAnsi="Angsana New"/>
                <w:sz w:val="26"/>
                <w:szCs w:val="26"/>
              </w:rPr>
            </w:pPr>
          </w:p>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c>
          <w:tcPr>
            <w:tcW w:w="270" w:type="dxa"/>
          </w:tcPr>
          <w:p w:rsidR="00501ED2" w:rsidRPr="00971EF7" w:rsidRDefault="00501ED2" w:rsidP="005129F6">
            <w:pPr>
              <w:jc w:val="right"/>
              <w:rPr>
                <w:rFonts w:ascii="Angsana New" w:hAnsi="Angsana New"/>
                <w:sz w:val="26"/>
                <w:szCs w:val="26"/>
              </w:rPr>
            </w:pPr>
          </w:p>
        </w:tc>
        <w:tc>
          <w:tcPr>
            <w:tcW w:w="1454" w:type="dxa"/>
            <w:tcBorders>
              <w:bottom w:val="single" w:sz="4" w:space="0" w:color="auto"/>
            </w:tcBorders>
          </w:tcPr>
          <w:p w:rsidR="00501ED2" w:rsidRPr="00971EF7" w:rsidRDefault="00501ED2" w:rsidP="005129F6">
            <w:pPr>
              <w:jc w:val="right"/>
              <w:rPr>
                <w:rFonts w:ascii="Angsana New" w:hAnsi="Angsana New"/>
                <w:sz w:val="26"/>
                <w:szCs w:val="26"/>
                <w:lang w:val="en-GB"/>
              </w:rPr>
            </w:pPr>
          </w:p>
          <w:p w:rsidR="00501ED2" w:rsidRPr="00971EF7" w:rsidRDefault="00501ED2" w:rsidP="005129F6">
            <w:pPr>
              <w:jc w:val="right"/>
              <w:rPr>
                <w:rFonts w:ascii="Angsana New" w:hAnsi="Angsana New"/>
                <w:sz w:val="26"/>
                <w:szCs w:val="26"/>
                <w:lang w:val="en-GB"/>
              </w:rPr>
            </w:pPr>
            <w:r w:rsidRPr="00971EF7">
              <w:rPr>
                <w:rFonts w:ascii="Angsana New" w:hAnsi="Angsana New"/>
                <w:sz w:val="26"/>
                <w:szCs w:val="26"/>
                <w:lang w:val="en-GB"/>
              </w:rPr>
              <w:t>(21,224,674</w:t>
            </w:r>
            <w:r w:rsidRPr="00971EF7">
              <w:rPr>
                <w:rFonts w:ascii="Angsana New" w:hAnsi="Angsana New"/>
                <w:sz w:val="26"/>
                <w:szCs w:val="26"/>
                <w:cs/>
                <w:lang w:val="en-GB"/>
              </w:rPr>
              <w:t>.</w:t>
            </w:r>
            <w:r w:rsidRPr="00971EF7">
              <w:rPr>
                <w:rFonts w:ascii="Angsana New" w:hAnsi="Angsana New"/>
                <w:sz w:val="26"/>
                <w:szCs w:val="26"/>
                <w:lang w:val="en-GB"/>
              </w:rPr>
              <w:t>80)</w:t>
            </w:r>
          </w:p>
        </w:tc>
      </w:tr>
      <w:tr w:rsidR="00501ED2" w:rsidRPr="00971EF7" w:rsidTr="00501ED2">
        <w:tc>
          <w:tcPr>
            <w:tcW w:w="3074" w:type="dxa"/>
          </w:tcPr>
          <w:p w:rsidR="00501ED2" w:rsidRPr="00971EF7" w:rsidRDefault="00501ED2" w:rsidP="00B75848">
            <w:pPr>
              <w:tabs>
                <w:tab w:val="left" w:pos="-2660"/>
                <w:tab w:val="center" w:pos="3402"/>
                <w:tab w:val="center" w:pos="4536"/>
                <w:tab w:val="center" w:pos="5670"/>
                <w:tab w:val="center" w:pos="6804"/>
                <w:tab w:val="right" w:pos="7655"/>
              </w:tabs>
              <w:spacing w:line="320" w:lineRule="exact"/>
              <w:ind w:left="1062"/>
              <w:rPr>
                <w:rFonts w:ascii="Angsana New" w:hAnsi="Angsana New"/>
                <w:spacing w:val="-6"/>
                <w:sz w:val="26"/>
                <w:szCs w:val="26"/>
                <w:lang w:val="en-GB"/>
              </w:rPr>
            </w:pPr>
            <w:r w:rsidRPr="00B75848">
              <w:rPr>
                <w:rFonts w:ascii="Angsana New" w:hAnsi="Angsana New"/>
                <w:sz w:val="26"/>
                <w:szCs w:val="26"/>
              </w:rPr>
              <w:t>Net</w:t>
            </w:r>
          </w:p>
        </w:tc>
        <w:tc>
          <w:tcPr>
            <w:tcW w:w="1620" w:type="dxa"/>
            <w:tcBorders>
              <w:top w:val="single" w:sz="4" w:space="0" w:color="auto"/>
              <w:bottom w:val="double" w:sz="4" w:space="0" w:color="auto"/>
            </w:tcBorders>
            <w:shd w:val="clear" w:color="auto" w:fill="auto"/>
          </w:tcPr>
          <w:p w:rsidR="00501ED2" w:rsidRPr="006F7E60" w:rsidRDefault="00501ED2" w:rsidP="00501ED2">
            <w:pPr>
              <w:ind w:left="-108"/>
              <w:jc w:val="right"/>
              <w:rPr>
                <w:rFonts w:ascii="Angsana New" w:hAnsi="Angsana New"/>
                <w:sz w:val="26"/>
                <w:szCs w:val="26"/>
                <w:cs/>
              </w:rPr>
            </w:pPr>
            <w:r>
              <w:rPr>
                <w:rFonts w:ascii="Angsana New" w:hAnsi="Angsana New"/>
                <w:sz w:val="26"/>
                <w:szCs w:val="26"/>
              </w:rPr>
              <w:t>351</w:t>
            </w:r>
            <w:r w:rsidRPr="006F7E60">
              <w:rPr>
                <w:rFonts w:ascii="Angsana New" w:hAnsi="Angsana New"/>
                <w:sz w:val="26"/>
                <w:szCs w:val="26"/>
                <w:cs/>
              </w:rPr>
              <w:t>,</w:t>
            </w:r>
            <w:r>
              <w:rPr>
                <w:rFonts w:ascii="Angsana New" w:hAnsi="Angsana New"/>
                <w:sz w:val="26"/>
                <w:szCs w:val="26"/>
              </w:rPr>
              <w:t>137</w:t>
            </w:r>
            <w:r w:rsidRPr="006F7E60">
              <w:rPr>
                <w:rFonts w:ascii="Angsana New" w:hAnsi="Angsana New"/>
                <w:sz w:val="26"/>
                <w:szCs w:val="26"/>
                <w:cs/>
              </w:rPr>
              <w:t>,</w:t>
            </w:r>
            <w:r>
              <w:rPr>
                <w:rFonts w:ascii="Angsana New" w:hAnsi="Angsana New"/>
                <w:sz w:val="26"/>
                <w:szCs w:val="26"/>
              </w:rPr>
              <w:t>692.00</w:t>
            </w:r>
          </w:p>
        </w:tc>
        <w:tc>
          <w:tcPr>
            <w:tcW w:w="238" w:type="dxa"/>
            <w:shd w:val="clear" w:color="auto" w:fill="auto"/>
          </w:tcPr>
          <w:p w:rsidR="00501ED2" w:rsidRPr="00971EF7" w:rsidRDefault="00501ED2" w:rsidP="005129F6">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501ED2" w:rsidRPr="00971EF7" w:rsidRDefault="00501ED2" w:rsidP="00501ED2">
            <w:pPr>
              <w:ind w:left="-108"/>
              <w:jc w:val="right"/>
              <w:rPr>
                <w:rFonts w:ascii="Angsana New" w:hAnsi="Angsana New"/>
                <w:sz w:val="26"/>
                <w:szCs w:val="26"/>
              </w:rPr>
            </w:pPr>
            <w:r>
              <w:rPr>
                <w:rFonts w:ascii="Angsana New" w:hAnsi="Angsana New"/>
                <w:sz w:val="26"/>
                <w:szCs w:val="26"/>
              </w:rPr>
              <w:t>832</w:t>
            </w:r>
            <w:r w:rsidRPr="00971EF7">
              <w:rPr>
                <w:rFonts w:ascii="Angsana New" w:hAnsi="Angsana New"/>
                <w:sz w:val="26"/>
                <w:szCs w:val="26"/>
              </w:rPr>
              <w:t>,</w:t>
            </w:r>
            <w:r>
              <w:rPr>
                <w:rFonts w:ascii="Angsana New" w:hAnsi="Angsana New"/>
                <w:sz w:val="26"/>
                <w:szCs w:val="26"/>
              </w:rPr>
              <w:t>290</w:t>
            </w:r>
            <w:r w:rsidRPr="00971EF7">
              <w:rPr>
                <w:rFonts w:ascii="Angsana New" w:hAnsi="Angsana New"/>
                <w:sz w:val="26"/>
                <w:szCs w:val="26"/>
              </w:rPr>
              <w:t>,</w:t>
            </w:r>
            <w:r>
              <w:rPr>
                <w:rFonts w:ascii="Angsana New" w:hAnsi="Angsana New"/>
                <w:sz w:val="26"/>
                <w:szCs w:val="26"/>
              </w:rPr>
              <w:t>521.96</w:t>
            </w:r>
          </w:p>
        </w:tc>
        <w:tc>
          <w:tcPr>
            <w:tcW w:w="270" w:type="dxa"/>
          </w:tcPr>
          <w:p w:rsidR="00501ED2" w:rsidRPr="00971EF7" w:rsidRDefault="00501ED2" w:rsidP="005129F6">
            <w:pPr>
              <w:jc w:val="right"/>
              <w:rPr>
                <w:rFonts w:ascii="Angsana New" w:hAnsi="Angsana New"/>
                <w:sz w:val="26"/>
                <w:szCs w:val="26"/>
              </w:rPr>
            </w:pPr>
          </w:p>
        </w:tc>
        <w:tc>
          <w:tcPr>
            <w:tcW w:w="1606" w:type="dxa"/>
            <w:tcBorders>
              <w:top w:val="single" w:sz="4" w:space="0" w:color="auto"/>
              <w:bottom w:val="double" w:sz="4" w:space="0" w:color="auto"/>
            </w:tcBorders>
            <w:shd w:val="clear" w:color="auto" w:fill="auto"/>
          </w:tcPr>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c>
          <w:tcPr>
            <w:tcW w:w="270" w:type="dxa"/>
          </w:tcPr>
          <w:p w:rsidR="00501ED2" w:rsidRPr="006F7E60" w:rsidRDefault="00501ED2" w:rsidP="005129F6">
            <w:pPr>
              <w:jc w:val="right"/>
              <w:rPr>
                <w:rFonts w:ascii="Angsana New" w:hAnsi="Angsana New"/>
                <w:sz w:val="26"/>
                <w:szCs w:val="26"/>
              </w:rPr>
            </w:pPr>
          </w:p>
        </w:tc>
        <w:tc>
          <w:tcPr>
            <w:tcW w:w="1454" w:type="dxa"/>
            <w:tcBorders>
              <w:top w:val="single" w:sz="4" w:space="0" w:color="auto"/>
              <w:bottom w:val="double" w:sz="4" w:space="0" w:color="auto"/>
            </w:tcBorders>
          </w:tcPr>
          <w:p w:rsidR="00501ED2" w:rsidRPr="00971EF7" w:rsidRDefault="00501ED2" w:rsidP="005129F6">
            <w:pPr>
              <w:ind w:left="-122" w:right="-108"/>
              <w:jc w:val="center"/>
              <w:rPr>
                <w:rFonts w:ascii="Angsana New" w:hAnsi="Angsana New"/>
                <w:sz w:val="26"/>
                <w:szCs w:val="26"/>
              </w:rPr>
            </w:pPr>
            <w:r w:rsidRPr="00971EF7">
              <w:rPr>
                <w:rFonts w:ascii="Angsana New" w:hAnsi="Angsana New"/>
                <w:sz w:val="26"/>
                <w:szCs w:val="26"/>
                <w:cs/>
              </w:rPr>
              <w:t>-</w:t>
            </w:r>
          </w:p>
        </w:tc>
      </w:tr>
    </w:tbl>
    <w:p w:rsidR="0042222B" w:rsidRPr="00772BC8" w:rsidRDefault="0042222B" w:rsidP="00234F85">
      <w:pPr>
        <w:jc w:val="thaiDistribute"/>
        <w:rPr>
          <w:rFonts w:ascii="Angsana New" w:eastAsia="Times New Roman" w:hAnsi="Angsana New"/>
          <w:sz w:val="30"/>
          <w:szCs w:val="30"/>
        </w:rPr>
      </w:pPr>
    </w:p>
    <w:p w:rsidR="00446C1D" w:rsidRDefault="00592A76" w:rsidP="004A5D64">
      <w:pPr>
        <w:ind w:left="426" w:firstLine="924"/>
        <w:jc w:val="thaiDistribute"/>
        <w:rPr>
          <w:rFonts w:ascii="Angsana New" w:eastAsia="Times New Roman" w:hAnsi="Angsana New"/>
          <w:sz w:val="30"/>
          <w:szCs w:val="30"/>
        </w:rPr>
      </w:pPr>
      <w:r w:rsidRPr="00772BC8">
        <w:rPr>
          <w:rFonts w:ascii="Angsana New" w:eastAsia="Times New Roman" w:hAnsi="Angsana New"/>
          <w:sz w:val="30"/>
          <w:szCs w:val="30"/>
        </w:rPr>
        <w:t>As at 31 December 201</w:t>
      </w:r>
      <w:r w:rsidR="00446C1D">
        <w:rPr>
          <w:rFonts w:ascii="Angsana New" w:eastAsia="Times New Roman" w:hAnsi="Angsana New"/>
          <w:sz w:val="30"/>
          <w:szCs w:val="30"/>
        </w:rPr>
        <w:t>5,</w:t>
      </w:r>
      <w:r w:rsidRPr="00772BC8">
        <w:rPr>
          <w:rFonts w:ascii="Angsana New" w:hAnsi="Angsana New"/>
          <w:spacing w:val="-4"/>
          <w:sz w:val="30"/>
          <w:szCs w:val="30"/>
        </w:rPr>
        <w:t xml:space="preserve">the long-term borrowings </w:t>
      </w:r>
      <w:r w:rsidRPr="00772BC8">
        <w:rPr>
          <w:rFonts w:ascii="Angsana New" w:hAnsi="Angsana New"/>
          <w:sz w:val="30"/>
          <w:szCs w:val="30"/>
        </w:rPr>
        <w:t xml:space="preserve">was </w:t>
      </w:r>
      <w:r w:rsidRPr="00772BC8">
        <w:rPr>
          <w:rFonts w:ascii="Angsana New" w:eastAsia="Times New Roman" w:hAnsi="Angsana New"/>
          <w:sz w:val="30"/>
          <w:szCs w:val="30"/>
        </w:rPr>
        <w:t>obtained from a local financial institution, bearing interest rate</w:t>
      </w:r>
      <w:r w:rsidR="00AC7B54" w:rsidRPr="00772BC8">
        <w:rPr>
          <w:rFonts w:ascii="Angsana New" w:eastAsia="Times New Roman" w:hAnsi="Angsana New"/>
          <w:sz w:val="30"/>
          <w:szCs w:val="30"/>
        </w:rPr>
        <w:t xml:space="preserve">6.50% - 6.75% </w:t>
      </w:r>
      <w:r w:rsidRPr="00772BC8">
        <w:rPr>
          <w:rFonts w:ascii="Angsana New" w:eastAsia="Times New Roman" w:hAnsi="Angsana New"/>
          <w:sz w:val="30"/>
          <w:szCs w:val="30"/>
        </w:rPr>
        <w:t>per annum. These</w:t>
      </w:r>
      <w:r w:rsidRPr="0042222B">
        <w:rPr>
          <w:rFonts w:ascii="Angsana New" w:eastAsia="Times New Roman" w:hAnsi="Angsana New"/>
          <w:sz w:val="30"/>
          <w:szCs w:val="30"/>
        </w:rPr>
        <w:t xml:space="preserve"> borrowings have due for repayment commencing from</w:t>
      </w:r>
      <w:r w:rsidR="00712B72">
        <w:rPr>
          <w:rFonts w:ascii="Angsana New" w:eastAsia="Times New Roman" w:hAnsi="Angsana New"/>
          <w:sz w:val="30"/>
          <w:szCs w:val="30"/>
        </w:rPr>
        <w:t xml:space="preserve">30 </w:t>
      </w:r>
      <w:r w:rsidRPr="0042222B">
        <w:rPr>
          <w:rFonts w:ascii="Angsana New" w:eastAsia="Times New Roman" w:hAnsi="Angsana New"/>
          <w:sz w:val="30"/>
          <w:szCs w:val="30"/>
        </w:rPr>
        <w:t xml:space="preserve">September 2012 to 31 March 2019 and guaranteed by land, buildings, machinery, finish goods, and share certificate which the parent company invested in the Company,the Company’s director and the parent </w:t>
      </w:r>
      <w:r w:rsidRPr="0042222B">
        <w:rPr>
          <w:rFonts w:ascii="Angsana New" w:eastAsia="Times New Roman" w:hAnsi="Angsana New"/>
          <w:sz w:val="30"/>
          <w:szCs w:val="30"/>
        </w:rPr>
        <w:lastRenderedPageBreak/>
        <w:t>company. According to these loan agreements, the Company has to comply with the requirement specified in the agreement such as compl</w:t>
      </w:r>
      <w:r w:rsidR="004A5D64">
        <w:rPr>
          <w:rFonts w:ascii="Angsana New" w:eastAsia="Times New Roman" w:hAnsi="Angsana New"/>
          <w:sz w:val="30"/>
          <w:szCs w:val="30"/>
        </w:rPr>
        <w:t>iance with debt covenants, etc.</w:t>
      </w:r>
    </w:p>
    <w:p w:rsidR="00592A76" w:rsidRDefault="00592A76" w:rsidP="00592A76">
      <w:pPr>
        <w:ind w:left="426" w:firstLine="851"/>
        <w:jc w:val="thaiDistribute"/>
        <w:rPr>
          <w:rFonts w:ascii="Angsana New" w:eastAsia="Times New Roman" w:hAnsi="Angsana New"/>
          <w:sz w:val="30"/>
          <w:szCs w:val="30"/>
        </w:rPr>
      </w:pPr>
      <w:r w:rsidRPr="0042222B">
        <w:rPr>
          <w:rFonts w:ascii="Angsana New" w:eastAsia="Times New Roman" w:hAnsi="Angsana New"/>
          <w:sz w:val="30"/>
          <w:szCs w:val="30"/>
        </w:rPr>
        <w:t>The movements in book value of long-term loans from financial institutions for the year ended 31 December 201</w:t>
      </w:r>
      <w:r w:rsidR="00D4081D">
        <w:rPr>
          <w:rFonts w:ascii="Angsana New" w:eastAsia="Times New Roman" w:hAnsi="Angsana New" w:hint="cs"/>
          <w:sz w:val="30"/>
          <w:szCs w:val="30"/>
          <w:cs/>
        </w:rPr>
        <w:t>6</w:t>
      </w:r>
      <w:r w:rsidR="00D4081D">
        <w:rPr>
          <w:rFonts w:ascii="Angsana New" w:eastAsia="Times New Roman" w:hAnsi="Angsana New"/>
          <w:sz w:val="30"/>
          <w:szCs w:val="30"/>
        </w:rPr>
        <w:t xml:space="preserve"> and 201</w:t>
      </w:r>
      <w:r w:rsidR="00D4081D">
        <w:rPr>
          <w:rFonts w:ascii="Angsana New" w:eastAsia="Times New Roman" w:hAnsi="Angsana New" w:hint="cs"/>
          <w:sz w:val="30"/>
          <w:szCs w:val="30"/>
          <w:cs/>
        </w:rPr>
        <w:t>5</w:t>
      </w:r>
      <w:r w:rsidRPr="0042222B">
        <w:rPr>
          <w:rFonts w:ascii="Angsana New" w:eastAsia="Times New Roman" w:hAnsi="Angsana New"/>
          <w:sz w:val="30"/>
          <w:szCs w:val="30"/>
        </w:rPr>
        <w:t>, comprise the following:</w:t>
      </w:r>
    </w:p>
    <w:tbl>
      <w:tblPr>
        <w:tblW w:w="9882" w:type="dxa"/>
        <w:tblInd w:w="-252" w:type="dxa"/>
        <w:tblLayout w:type="fixed"/>
        <w:tblLook w:val="0000"/>
      </w:tblPr>
      <w:tblGrid>
        <w:gridCol w:w="3132"/>
        <w:gridCol w:w="1530"/>
        <w:gridCol w:w="270"/>
        <w:gridCol w:w="1530"/>
        <w:gridCol w:w="273"/>
        <w:gridCol w:w="1437"/>
        <w:gridCol w:w="270"/>
        <w:gridCol w:w="1440"/>
      </w:tblGrid>
      <w:tr w:rsidR="00D4081D" w:rsidRPr="007A5CC7" w:rsidTr="00D67969">
        <w:tc>
          <w:tcPr>
            <w:tcW w:w="3132" w:type="dxa"/>
          </w:tcPr>
          <w:p w:rsidR="00D4081D" w:rsidRPr="007A5CC7" w:rsidRDefault="00D4081D" w:rsidP="000F0FE6">
            <w:pPr>
              <w:ind w:left="-108"/>
              <w:rPr>
                <w:rFonts w:ascii="Angsana New" w:hAnsi="Angsana New"/>
                <w:sz w:val="26"/>
                <w:szCs w:val="26"/>
                <w:u w:val="single"/>
                <w:cs/>
              </w:rPr>
            </w:pPr>
          </w:p>
        </w:tc>
        <w:tc>
          <w:tcPr>
            <w:tcW w:w="3330" w:type="dxa"/>
            <w:gridSpan w:val="3"/>
          </w:tcPr>
          <w:p w:rsidR="00D4081D" w:rsidRPr="007A5CC7" w:rsidRDefault="00D4081D" w:rsidP="00C86A04">
            <w:pPr>
              <w:jc w:val="center"/>
              <w:rPr>
                <w:rFonts w:ascii="Angsana New" w:hAnsi="Angsana New"/>
                <w:sz w:val="26"/>
                <w:szCs w:val="26"/>
                <w:u w:val="single"/>
                <w:cs/>
              </w:rPr>
            </w:pPr>
            <w:r w:rsidRPr="007A5CC7">
              <w:rPr>
                <w:rFonts w:ascii="Angsana New" w:hAnsi="Angsana New"/>
                <w:sz w:val="26"/>
                <w:szCs w:val="26"/>
              </w:rPr>
              <w:t>ConsolidatedFinancial Statements</w:t>
            </w:r>
          </w:p>
        </w:tc>
        <w:tc>
          <w:tcPr>
            <w:tcW w:w="273" w:type="dxa"/>
          </w:tcPr>
          <w:p w:rsidR="00D4081D" w:rsidRPr="007A5CC7" w:rsidRDefault="00D4081D" w:rsidP="00C86A04">
            <w:pPr>
              <w:jc w:val="center"/>
              <w:rPr>
                <w:rFonts w:ascii="Angsana New" w:hAnsi="Angsana New"/>
                <w:sz w:val="26"/>
                <w:szCs w:val="26"/>
                <w:u w:val="single"/>
                <w:cs/>
              </w:rPr>
            </w:pPr>
          </w:p>
        </w:tc>
        <w:tc>
          <w:tcPr>
            <w:tcW w:w="3147" w:type="dxa"/>
            <w:gridSpan w:val="3"/>
          </w:tcPr>
          <w:p w:rsidR="00D4081D" w:rsidRPr="007A5CC7" w:rsidRDefault="00D4081D" w:rsidP="00C86A04">
            <w:pPr>
              <w:jc w:val="center"/>
              <w:rPr>
                <w:rFonts w:ascii="Angsana New" w:hAnsi="Angsana New"/>
                <w:sz w:val="26"/>
                <w:szCs w:val="26"/>
                <w:u w:val="single"/>
                <w:cs/>
              </w:rPr>
            </w:pPr>
            <w:r w:rsidRPr="007A5CC7">
              <w:rPr>
                <w:rFonts w:ascii="Angsana New" w:eastAsia="Times New Roman" w:hAnsi="Angsana New"/>
                <w:sz w:val="26"/>
                <w:szCs w:val="26"/>
              </w:rPr>
              <w:t>Separate Financial Statements</w:t>
            </w:r>
          </w:p>
        </w:tc>
      </w:tr>
      <w:tr w:rsidR="00D4081D" w:rsidRPr="007A5CC7" w:rsidTr="00D67969">
        <w:tc>
          <w:tcPr>
            <w:tcW w:w="3132" w:type="dxa"/>
          </w:tcPr>
          <w:p w:rsidR="00D4081D" w:rsidRPr="007A5CC7" w:rsidRDefault="00D4081D" w:rsidP="000F0FE6">
            <w:pPr>
              <w:ind w:left="-108"/>
              <w:rPr>
                <w:rFonts w:ascii="Angsana New" w:hAnsi="Angsana New"/>
                <w:sz w:val="26"/>
                <w:szCs w:val="26"/>
                <w:u w:val="single"/>
                <w:cs/>
              </w:rPr>
            </w:pPr>
          </w:p>
        </w:tc>
        <w:tc>
          <w:tcPr>
            <w:tcW w:w="1530" w:type="dxa"/>
          </w:tcPr>
          <w:p w:rsidR="00D4081D" w:rsidRPr="007A5CC7" w:rsidRDefault="00D4081D" w:rsidP="00C86A04">
            <w:pPr>
              <w:ind w:left="-101" w:right="-102"/>
              <w:jc w:val="center"/>
              <w:rPr>
                <w:rFonts w:ascii="Angsana New" w:hAnsi="Angsana New"/>
                <w:sz w:val="26"/>
                <w:szCs w:val="26"/>
              </w:rPr>
            </w:pPr>
            <w:r w:rsidRPr="007A5CC7">
              <w:rPr>
                <w:rFonts w:ascii="Angsana New" w:hAnsi="Angsana New"/>
                <w:sz w:val="26"/>
                <w:szCs w:val="26"/>
                <w:cs/>
              </w:rPr>
              <w:t>2016</w:t>
            </w:r>
          </w:p>
        </w:tc>
        <w:tc>
          <w:tcPr>
            <w:tcW w:w="270" w:type="dxa"/>
          </w:tcPr>
          <w:p w:rsidR="00D4081D" w:rsidRPr="007A5CC7" w:rsidRDefault="00D4081D" w:rsidP="00C86A04">
            <w:pPr>
              <w:jc w:val="center"/>
              <w:rPr>
                <w:rFonts w:ascii="Angsana New" w:hAnsi="Angsana New"/>
                <w:sz w:val="26"/>
                <w:szCs w:val="26"/>
                <w:u w:val="single"/>
                <w:cs/>
              </w:rPr>
            </w:pPr>
          </w:p>
        </w:tc>
        <w:tc>
          <w:tcPr>
            <w:tcW w:w="1530" w:type="dxa"/>
          </w:tcPr>
          <w:p w:rsidR="00D4081D" w:rsidRPr="007A5CC7" w:rsidRDefault="00D4081D" w:rsidP="00C86A04">
            <w:pPr>
              <w:ind w:left="-101" w:right="-102"/>
              <w:jc w:val="center"/>
              <w:rPr>
                <w:rFonts w:ascii="Angsana New" w:hAnsi="Angsana New"/>
                <w:sz w:val="26"/>
                <w:szCs w:val="26"/>
              </w:rPr>
            </w:pPr>
            <w:r w:rsidRPr="007A5CC7">
              <w:rPr>
                <w:rFonts w:ascii="Angsana New" w:hAnsi="Angsana New"/>
                <w:sz w:val="26"/>
                <w:szCs w:val="26"/>
              </w:rPr>
              <w:t>2</w:t>
            </w:r>
            <w:r w:rsidRPr="007A5CC7">
              <w:rPr>
                <w:rFonts w:ascii="Angsana New" w:hAnsi="Angsana New"/>
                <w:sz w:val="26"/>
                <w:szCs w:val="26"/>
                <w:cs/>
              </w:rPr>
              <w:t>015</w:t>
            </w:r>
          </w:p>
        </w:tc>
        <w:tc>
          <w:tcPr>
            <w:tcW w:w="273" w:type="dxa"/>
          </w:tcPr>
          <w:p w:rsidR="00D4081D" w:rsidRPr="007A5CC7" w:rsidRDefault="00D4081D" w:rsidP="00C86A04">
            <w:pPr>
              <w:jc w:val="center"/>
              <w:rPr>
                <w:rFonts w:ascii="Angsana New" w:hAnsi="Angsana New"/>
                <w:sz w:val="26"/>
                <w:szCs w:val="26"/>
                <w:u w:val="single"/>
                <w:cs/>
              </w:rPr>
            </w:pPr>
          </w:p>
        </w:tc>
        <w:tc>
          <w:tcPr>
            <w:tcW w:w="1437" w:type="dxa"/>
          </w:tcPr>
          <w:p w:rsidR="00D4081D" w:rsidRPr="007A5CC7" w:rsidRDefault="00D4081D" w:rsidP="00C86A04">
            <w:pPr>
              <w:ind w:left="-101" w:right="-102"/>
              <w:jc w:val="center"/>
              <w:rPr>
                <w:rFonts w:ascii="Angsana New" w:hAnsi="Angsana New"/>
                <w:sz w:val="26"/>
                <w:szCs w:val="26"/>
              </w:rPr>
            </w:pPr>
            <w:r w:rsidRPr="007A5CC7">
              <w:rPr>
                <w:rFonts w:ascii="Angsana New" w:hAnsi="Angsana New"/>
                <w:sz w:val="26"/>
                <w:szCs w:val="26"/>
                <w:cs/>
              </w:rPr>
              <w:t>2016</w:t>
            </w:r>
          </w:p>
        </w:tc>
        <w:tc>
          <w:tcPr>
            <w:tcW w:w="270" w:type="dxa"/>
          </w:tcPr>
          <w:p w:rsidR="00D4081D" w:rsidRPr="007A5CC7" w:rsidRDefault="00D4081D" w:rsidP="00C86A04">
            <w:pPr>
              <w:jc w:val="center"/>
              <w:rPr>
                <w:rFonts w:ascii="Angsana New" w:hAnsi="Angsana New"/>
                <w:sz w:val="26"/>
                <w:szCs w:val="26"/>
                <w:u w:val="single"/>
                <w:cs/>
              </w:rPr>
            </w:pPr>
          </w:p>
        </w:tc>
        <w:tc>
          <w:tcPr>
            <w:tcW w:w="1440" w:type="dxa"/>
          </w:tcPr>
          <w:p w:rsidR="00D4081D" w:rsidRPr="007A5CC7" w:rsidRDefault="00D4081D" w:rsidP="00C86A04">
            <w:pPr>
              <w:ind w:left="-101" w:right="-102"/>
              <w:jc w:val="center"/>
              <w:rPr>
                <w:rFonts w:ascii="Angsana New" w:hAnsi="Angsana New"/>
                <w:sz w:val="26"/>
                <w:szCs w:val="26"/>
              </w:rPr>
            </w:pPr>
            <w:r w:rsidRPr="007A5CC7">
              <w:rPr>
                <w:rFonts w:ascii="Angsana New" w:hAnsi="Angsana New"/>
                <w:sz w:val="26"/>
                <w:szCs w:val="26"/>
              </w:rPr>
              <w:t>2</w:t>
            </w:r>
            <w:r w:rsidRPr="007A5CC7">
              <w:rPr>
                <w:rFonts w:ascii="Angsana New" w:hAnsi="Angsana New"/>
                <w:sz w:val="26"/>
                <w:szCs w:val="26"/>
                <w:cs/>
              </w:rPr>
              <w:t>015</w:t>
            </w:r>
          </w:p>
        </w:tc>
      </w:tr>
      <w:tr w:rsidR="00D4081D" w:rsidRPr="007A5CC7" w:rsidTr="00D67969">
        <w:tc>
          <w:tcPr>
            <w:tcW w:w="3132" w:type="dxa"/>
          </w:tcPr>
          <w:p w:rsidR="00D4081D" w:rsidRPr="007A5CC7" w:rsidRDefault="00D4081D" w:rsidP="000F0FE6">
            <w:pPr>
              <w:ind w:left="-108"/>
              <w:rPr>
                <w:rFonts w:ascii="Angsana New" w:hAnsi="Angsana New"/>
                <w:sz w:val="26"/>
                <w:szCs w:val="26"/>
                <w:u w:val="single"/>
                <w:cs/>
              </w:rPr>
            </w:pPr>
          </w:p>
        </w:tc>
        <w:tc>
          <w:tcPr>
            <w:tcW w:w="1530" w:type="dxa"/>
            <w:shd w:val="clear" w:color="auto" w:fill="auto"/>
          </w:tcPr>
          <w:p w:rsidR="00D4081D" w:rsidRPr="007A5CC7" w:rsidRDefault="00D4081D" w:rsidP="00C86A04">
            <w:pPr>
              <w:jc w:val="center"/>
              <w:rPr>
                <w:rFonts w:ascii="Angsana New" w:hAnsi="Angsana New"/>
                <w:sz w:val="26"/>
                <w:szCs w:val="26"/>
                <w:u w:val="single"/>
              </w:rPr>
            </w:pPr>
            <w:r w:rsidRPr="007A5CC7">
              <w:rPr>
                <w:rFonts w:ascii="Angsana New" w:hAnsi="Angsana New"/>
                <w:sz w:val="26"/>
                <w:szCs w:val="26"/>
              </w:rPr>
              <w:t>Baht</w:t>
            </w:r>
          </w:p>
        </w:tc>
        <w:tc>
          <w:tcPr>
            <w:tcW w:w="270" w:type="dxa"/>
          </w:tcPr>
          <w:p w:rsidR="00D4081D" w:rsidRPr="007A5CC7" w:rsidRDefault="00D4081D" w:rsidP="00C86A04">
            <w:pPr>
              <w:jc w:val="center"/>
              <w:rPr>
                <w:rFonts w:ascii="Angsana New" w:hAnsi="Angsana New"/>
                <w:sz w:val="26"/>
                <w:szCs w:val="26"/>
                <w:cs/>
              </w:rPr>
            </w:pPr>
          </w:p>
        </w:tc>
        <w:tc>
          <w:tcPr>
            <w:tcW w:w="1530" w:type="dxa"/>
          </w:tcPr>
          <w:p w:rsidR="00D4081D" w:rsidRPr="007A5CC7" w:rsidRDefault="00D4081D" w:rsidP="00C86A04">
            <w:pPr>
              <w:jc w:val="center"/>
              <w:rPr>
                <w:rFonts w:ascii="Angsana New" w:hAnsi="Angsana New"/>
                <w:sz w:val="26"/>
                <w:szCs w:val="26"/>
                <w:u w:val="single"/>
              </w:rPr>
            </w:pPr>
            <w:r w:rsidRPr="007A5CC7">
              <w:rPr>
                <w:rFonts w:ascii="Angsana New" w:hAnsi="Angsana New"/>
                <w:sz w:val="26"/>
                <w:szCs w:val="26"/>
              </w:rPr>
              <w:t>Baht</w:t>
            </w:r>
          </w:p>
        </w:tc>
        <w:tc>
          <w:tcPr>
            <w:tcW w:w="273" w:type="dxa"/>
          </w:tcPr>
          <w:p w:rsidR="00D4081D" w:rsidRPr="007A5CC7" w:rsidRDefault="00D4081D" w:rsidP="00C86A04">
            <w:pPr>
              <w:jc w:val="center"/>
              <w:rPr>
                <w:rFonts w:ascii="Angsana New" w:hAnsi="Angsana New"/>
                <w:sz w:val="26"/>
                <w:szCs w:val="26"/>
                <w:cs/>
              </w:rPr>
            </w:pPr>
          </w:p>
        </w:tc>
        <w:tc>
          <w:tcPr>
            <w:tcW w:w="1437" w:type="dxa"/>
          </w:tcPr>
          <w:p w:rsidR="00D4081D" w:rsidRPr="007A5CC7" w:rsidRDefault="00D4081D" w:rsidP="00C86A04">
            <w:pPr>
              <w:jc w:val="center"/>
              <w:rPr>
                <w:rFonts w:ascii="Angsana New" w:hAnsi="Angsana New"/>
                <w:sz w:val="26"/>
                <w:szCs w:val="26"/>
                <w:u w:val="single"/>
              </w:rPr>
            </w:pPr>
            <w:r w:rsidRPr="007A5CC7">
              <w:rPr>
                <w:rFonts w:ascii="Angsana New" w:hAnsi="Angsana New"/>
                <w:sz w:val="26"/>
                <w:szCs w:val="26"/>
              </w:rPr>
              <w:t>Baht</w:t>
            </w:r>
          </w:p>
        </w:tc>
        <w:tc>
          <w:tcPr>
            <w:tcW w:w="270" w:type="dxa"/>
          </w:tcPr>
          <w:p w:rsidR="00D4081D" w:rsidRPr="007A5CC7" w:rsidRDefault="00D4081D" w:rsidP="00C86A04">
            <w:pPr>
              <w:jc w:val="center"/>
              <w:rPr>
                <w:rFonts w:ascii="Angsana New" w:hAnsi="Angsana New"/>
                <w:sz w:val="26"/>
                <w:szCs w:val="26"/>
                <w:cs/>
              </w:rPr>
            </w:pPr>
          </w:p>
        </w:tc>
        <w:tc>
          <w:tcPr>
            <w:tcW w:w="1440" w:type="dxa"/>
          </w:tcPr>
          <w:p w:rsidR="00D4081D" w:rsidRPr="007A5CC7" w:rsidRDefault="00D4081D" w:rsidP="00C86A04">
            <w:pPr>
              <w:jc w:val="center"/>
              <w:rPr>
                <w:rFonts w:ascii="Angsana New" w:hAnsi="Angsana New"/>
                <w:sz w:val="26"/>
                <w:szCs w:val="26"/>
                <w:u w:val="single"/>
              </w:rPr>
            </w:pPr>
            <w:r w:rsidRPr="007A5CC7">
              <w:rPr>
                <w:rFonts w:ascii="Angsana New" w:hAnsi="Angsana New"/>
                <w:sz w:val="26"/>
                <w:szCs w:val="26"/>
              </w:rPr>
              <w:t>Baht</w:t>
            </w:r>
          </w:p>
        </w:tc>
      </w:tr>
      <w:tr w:rsidR="007A5CC7" w:rsidRPr="007A5CC7" w:rsidTr="00D67969">
        <w:tc>
          <w:tcPr>
            <w:tcW w:w="3132" w:type="dxa"/>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7A5CC7">
              <w:rPr>
                <w:rFonts w:ascii="Angsana New" w:eastAsia="Angsana New" w:hAnsi="Angsana New"/>
                <w:sz w:val="26"/>
                <w:szCs w:val="26"/>
              </w:rPr>
              <w:t>Balance as at beginning</w:t>
            </w:r>
          </w:p>
        </w:tc>
        <w:tc>
          <w:tcPr>
            <w:tcW w:w="1530" w:type="dxa"/>
            <w:shd w:val="clear" w:color="auto" w:fill="auto"/>
          </w:tcPr>
          <w:p w:rsidR="007A5CC7" w:rsidRPr="007A5CC7" w:rsidRDefault="007A5CC7" w:rsidP="007A5CC7">
            <w:pPr>
              <w:ind w:right="72"/>
              <w:jc w:val="right"/>
              <w:rPr>
                <w:rFonts w:ascii="Angsana New" w:hAnsi="Angsana New"/>
                <w:sz w:val="26"/>
                <w:szCs w:val="26"/>
                <w:lang w:val="en-GB"/>
              </w:rPr>
            </w:pPr>
            <w:r w:rsidRPr="007A5CC7">
              <w:rPr>
                <w:rFonts w:ascii="Angsana New" w:hAnsi="Angsana New"/>
                <w:sz w:val="26"/>
                <w:szCs w:val="26"/>
                <w:cs/>
                <w:lang w:val="en-GB"/>
              </w:rPr>
              <w:t>3</w:t>
            </w:r>
            <w:r w:rsidRPr="007A5CC7">
              <w:rPr>
                <w:rFonts w:ascii="Angsana New" w:hAnsi="Angsana New"/>
                <w:sz w:val="26"/>
                <w:szCs w:val="26"/>
              </w:rPr>
              <w:t>,</w:t>
            </w:r>
            <w:r w:rsidRPr="007A5CC7">
              <w:rPr>
                <w:rFonts w:ascii="Angsana New" w:hAnsi="Angsana New"/>
                <w:sz w:val="26"/>
                <w:szCs w:val="26"/>
                <w:cs/>
                <w:lang w:val="en-GB"/>
              </w:rPr>
              <w:t>172</w:t>
            </w:r>
            <w:r w:rsidRPr="007A5CC7">
              <w:rPr>
                <w:rFonts w:ascii="Angsana New" w:hAnsi="Angsana New"/>
                <w:sz w:val="26"/>
                <w:szCs w:val="26"/>
              </w:rPr>
              <w:t>,</w:t>
            </w:r>
            <w:r w:rsidRPr="007A5CC7">
              <w:rPr>
                <w:rFonts w:ascii="Angsana New" w:hAnsi="Angsana New"/>
                <w:sz w:val="26"/>
                <w:szCs w:val="26"/>
                <w:cs/>
                <w:lang w:val="en-GB"/>
              </w:rPr>
              <w:t>886</w:t>
            </w:r>
            <w:r w:rsidRPr="007A5CC7">
              <w:rPr>
                <w:rFonts w:ascii="Angsana New" w:hAnsi="Angsana New"/>
                <w:sz w:val="26"/>
                <w:szCs w:val="26"/>
              </w:rPr>
              <w:t>,</w:t>
            </w:r>
            <w:r w:rsidRPr="007A5CC7">
              <w:rPr>
                <w:rFonts w:ascii="Angsana New" w:hAnsi="Angsana New"/>
                <w:sz w:val="26"/>
                <w:szCs w:val="26"/>
                <w:cs/>
                <w:lang w:val="en-GB"/>
              </w:rPr>
              <w:t>341.99</w:t>
            </w:r>
          </w:p>
        </w:tc>
        <w:tc>
          <w:tcPr>
            <w:tcW w:w="270" w:type="dxa"/>
            <w:shd w:val="clear" w:color="auto" w:fill="auto"/>
          </w:tcPr>
          <w:p w:rsidR="007A5CC7" w:rsidRPr="007A5CC7" w:rsidRDefault="007A5CC7" w:rsidP="007A5CC7">
            <w:pPr>
              <w:jc w:val="center"/>
              <w:rPr>
                <w:rFonts w:ascii="Angsana New" w:hAnsi="Angsana New"/>
                <w:sz w:val="26"/>
                <w:szCs w:val="26"/>
                <w:cs/>
              </w:rPr>
            </w:pPr>
          </w:p>
        </w:tc>
        <w:tc>
          <w:tcPr>
            <w:tcW w:w="1530" w:type="dxa"/>
            <w:shd w:val="clear" w:color="auto" w:fill="auto"/>
          </w:tcPr>
          <w:p w:rsidR="007A5CC7" w:rsidRPr="007A5CC7" w:rsidRDefault="007A5CC7" w:rsidP="003F70E9">
            <w:pPr>
              <w:ind w:right="-36"/>
              <w:jc w:val="right"/>
              <w:rPr>
                <w:rFonts w:ascii="Angsana New" w:hAnsi="Angsana New"/>
                <w:sz w:val="26"/>
                <w:szCs w:val="26"/>
                <w:lang w:val="en-GB"/>
              </w:rPr>
            </w:pPr>
            <w:r w:rsidRPr="007A5CC7">
              <w:rPr>
                <w:rFonts w:ascii="Angsana New" w:hAnsi="Angsana New"/>
                <w:sz w:val="26"/>
                <w:szCs w:val="26"/>
                <w:lang w:val="en-GB"/>
              </w:rPr>
              <w:t>1,228,718,045</w:t>
            </w:r>
            <w:r w:rsidRPr="007A5CC7">
              <w:rPr>
                <w:rFonts w:ascii="Angsana New" w:hAnsi="Angsana New"/>
                <w:sz w:val="26"/>
                <w:szCs w:val="26"/>
                <w:cs/>
                <w:lang w:val="en-GB"/>
              </w:rPr>
              <w:t>.</w:t>
            </w:r>
            <w:r w:rsidRPr="007A5CC7">
              <w:rPr>
                <w:rFonts w:ascii="Angsana New" w:hAnsi="Angsana New"/>
                <w:sz w:val="26"/>
                <w:szCs w:val="26"/>
                <w:lang w:val="en-GB"/>
              </w:rPr>
              <w:t>19</w:t>
            </w:r>
          </w:p>
        </w:tc>
        <w:tc>
          <w:tcPr>
            <w:tcW w:w="273" w:type="dxa"/>
            <w:shd w:val="clear" w:color="auto" w:fill="auto"/>
          </w:tcPr>
          <w:p w:rsidR="007A5CC7" w:rsidRPr="007A5CC7" w:rsidRDefault="007A5CC7" w:rsidP="007A5CC7">
            <w:pPr>
              <w:jc w:val="center"/>
              <w:rPr>
                <w:rFonts w:ascii="Angsana New" w:hAnsi="Angsana New"/>
                <w:sz w:val="26"/>
                <w:szCs w:val="26"/>
                <w:cs/>
              </w:rPr>
            </w:pPr>
          </w:p>
        </w:tc>
        <w:tc>
          <w:tcPr>
            <w:tcW w:w="1437" w:type="dxa"/>
            <w:shd w:val="clear" w:color="auto" w:fill="auto"/>
          </w:tcPr>
          <w:p w:rsidR="007A5CC7" w:rsidRPr="007A5CC7" w:rsidRDefault="007A5CC7" w:rsidP="007A5CC7">
            <w:pPr>
              <w:ind w:right="72"/>
              <w:jc w:val="right"/>
              <w:rPr>
                <w:rFonts w:ascii="Angsana New" w:hAnsi="Angsana New"/>
                <w:color w:val="000000"/>
                <w:sz w:val="26"/>
                <w:szCs w:val="26"/>
                <w:cs/>
                <w:lang w:val="th-TH"/>
              </w:rPr>
            </w:pPr>
            <w:r w:rsidRPr="007A5CC7">
              <w:rPr>
                <w:rFonts w:ascii="Angsana New" w:hAnsi="Angsana New"/>
                <w:color w:val="000000"/>
                <w:sz w:val="26"/>
                <w:szCs w:val="26"/>
                <w:cs/>
                <w:lang w:val="th-TH"/>
              </w:rPr>
              <w:t>21,224,674.80</w:t>
            </w:r>
          </w:p>
        </w:tc>
        <w:tc>
          <w:tcPr>
            <w:tcW w:w="270" w:type="dxa"/>
          </w:tcPr>
          <w:p w:rsidR="007A5CC7" w:rsidRPr="007A5CC7" w:rsidRDefault="007A5CC7" w:rsidP="007A5CC7">
            <w:pPr>
              <w:jc w:val="center"/>
              <w:rPr>
                <w:rFonts w:ascii="Angsana New" w:hAnsi="Angsana New"/>
                <w:sz w:val="26"/>
                <w:szCs w:val="26"/>
                <w:cs/>
              </w:rPr>
            </w:pPr>
          </w:p>
        </w:tc>
        <w:tc>
          <w:tcPr>
            <w:tcW w:w="1440" w:type="dxa"/>
          </w:tcPr>
          <w:p w:rsidR="007A5CC7" w:rsidRPr="007A5CC7" w:rsidRDefault="007A5CC7" w:rsidP="007A5CC7">
            <w:pPr>
              <w:ind w:right="72"/>
              <w:jc w:val="right"/>
              <w:rPr>
                <w:rFonts w:ascii="Angsana New" w:hAnsi="Angsana New"/>
                <w:color w:val="000000"/>
                <w:sz w:val="26"/>
                <w:szCs w:val="26"/>
                <w:cs/>
                <w:lang w:val="th-TH"/>
              </w:rPr>
            </w:pPr>
            <w:r w:rsidRPr="007A5CC7">
              <w:rPr>
                <w:rFonts w:ascii="Angsana New" w:hAnsi="Angsana New"/>
                <w:color w:val="000000"/>
                <w:sz w:val="26"/>
                <w:szCs w:val="26"/>
                <w:cs/>
                <w:lang w:val="th-TH"/>
              </w:rPr>
              <w:t>54,824,674.80</w:t>
            </w:r>
          </w:p>
        </w:tc>
      </w:tr>
      <w:tr w:rsidR="007A5CC7" w:rsidRPr="007A5CC7" w:rsidTr="00D67969">
        <w:tc>
          <w:tcPr>
            <w:tcW w:w="3132" w:type="dxa"/>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7A5CC7">
              <w:rPr>
                <w:rFonts w:ascii="Angsana New" w:eastAsia="Angsana New" w:hAnsi="Angsana New"/>
                <w:sz w:val="26"/>
                <w:szCs w:val="26"/>
              </w:rPr>
              <w:t>Increased for the period</w:t>
            </w:r>
          </w:p>
        </w:tc>
        <w:tc>
          <w:tcPr>
            <w:tcW w:w="1530" w:type="dxa"/>
            <w:shd w:val="clear" w:color="auto" w:fill="auto"/>
            <w:vAlign w:val="bottom"/>
          </w:tcPr>
          <w:p w:rsidR="007A5CC7" w:rsidRPr="007A5CC7" w:rsidRDefault="007A5CC7" w:rsidP="007A5CC7">
            <w:pPr>
              <w:ind w:right="72"/>
              <w:jc w:val="right"/>
              <w:rPr>
                <w:rFonts w:ascii="Angsana New" w:hAnsi="Angsana New"/>
                <w:sz w:val="26"/>
                <w:szCs w:val="26"/>
                <w:lang w:val="en-GB"/>
              </w:rPr>
            </w:pPr>
            <w:r w:rsidRPr="007A5CC7">
              <w:rPr>
                <w:rFonts w:ascii="Angsana New" w:hAnsi="Angsana New"/>
                <w:sz w:val="26"/>
                <w:szCs w:val="26"/>
                <w:lang w:val="en-GB"/>
              </w:rPr>
              <w:t>1</w:t>
            </w:r>
            <w:r w:rsidRPr="007A5CC7">
              <w:rPr>
                <w:rFonts w:ascii="Angsana New" w:hAnsi="Angsana New"/>
                <w:sz w:val="26"/>
                <w:szCs w:val="26"/>
                <w:cs/>
                <w:lang w:val="en-GB"/>
              </w:rPr>
              <w:t>,</w:t>
            </w:r>
            <w:r w:rsidRPr="007A5CC7">
              <w:rPr>
                <w:rFonts w:ascii="Angsana New" w:hAnsi="Angsana New"/>
                <w:sz w:val="26"/>
                <w:szCs w:val="26"/>
                <w:lang w:val="en-GB"/>
              </w:rPr>
              <w:t>438</w:t>
            </w:r>
            <w:r w:rsidRPr="007A5CC7">
              <w:rPr>
                <w:rFonts w:ascii="Angsana New" w:hAnsi="Angsana New"/>
                <w:sz w:val="26"/>
                <w:szCs w:val="26"/>
                <w:cs/>
                <w:lang w:val="en-GB"/>
              </w:rPr>
              <w:t>,</w:t>
            </w:r>
            <w:r w:rsidRPr="007A5CC7">
              <w:rPr>
                <w:rFonts w:ascii="Angsana New" w:hAnsi="Angsana New"/>
                <w:sz w:val="26"/>
                <w:szCs w:val="26"/>
                <w:lang w:val="en-GB"/>
              </w:rPr>
              <w:t>746</w:t>
            </w:r>
            <w:r w:rsidRPr="007A5CC7">
              <w:rPr>
                <w:rFonts w:ascii="Angsana New" w:hAnsi="Angsana New"/>
                <w:sz w:val="26"/>
                <w:szCs w:val="26"/>
                <w:cs/>
                <w:lang w:val="en-GB"/>
              </w:rPr>
              <w:t>,</w:t>
            </w:r>
            <w:r w:rsidRPr="007A5CC7">
              <w:rPr>
                <w:rFonts w:ascii="Angsana New" w:hAnsi="Angsana New"/>
                <w:sz w:val="26"/>
                <w:szCs w:val="26"/>
                <w:lang w:val="en-GB"/>
              </w:rPr>
              <w:t>658</w:t>
            </w:r>
            <w:r w:rsidRPr="007A5CC7">
              <w:rPr>
                <w:rFonts w:ascii="Angsana New" w:hAnsi="Angsana New"/>
                <w:sz w:val="26"/>
                <w:szCs w:val="26"/>
                <w:cs/>
                <w:lang w:val="en-GB"/>
              </w:rPr>
              <w:t>.</w:t>
            </w:r>
            <w:r w:rsidRPr="007A5CC7">
              <w:rPr>
                <w:rFonts w:ascii="Angsana New" w:hAnsi="Angsana New"/>
                <w:sz w:val="26"/>
                <w:szCs w:val="26"/>
                <w:lang w:val="en-GB"/>
              </w:rPr>
              <w:t>44</w:t>
            </w:r>
          </w:p>
        </w:tc>
        <w:tc>
          <w:tcPr>
            <w:tcW w:w="270" w:type="dxa"/>
            <w:shd w:val="clear" w:color="auto" w:fill="auto"/>
          </w:tcPr>
          <w:p w:rsidR="007A5CC7" w:rsidRPr="007A5CC7" w:rsidRDefault="007A5CC7" w:rsidP="007A5CC7">
            <w:pPr>
              <w:jc w:val="right"/>
              <w:rPr>
                <w:rFonts w:ascii="Angsana New" w:hAnsi="Angsana New"/>
                <w:sz w:val="26"/>
                <w:szCs w:val="26"/>
              </w:rPr>
            </w:pPr>
          </w:p>
        </w:tc>
        <w:tc>
          <w:tcPr>
            <w:tcW w:w="1530" w:type="dxa"/>
            <w:shd w:val="clear" w:color="auto" w:fill="auto"/>
            <w:vAlign w:val="bottom"/>
          </w:tcPr>
          <w:p w:rsidR="007A5CC7" w:rsidRPr="007A5CC7" w:rsidRDefault="007A5CC7" w:rsidP="003F70E9">
            <w:pPr>
              <w:ind w:right="-36"/>
              <w:jc w:val="right"/>
              <w:rPr>
                <w:rFonts w:ascii="Angsana New" w:hAnsi="Angsana New"/>
                <w:sz w:val="26"/>
                <w:szCs w:val="26"/>
                <w:lang w:val="en-GB"/>
              </w:rPr>
            </w:pPr>
            <w:r w:rsidRPr="007A5CC7">
              <w:rPr>
                <w:rFonts w:ascii="Angsana New" w:hAnsi="Angsana New"/>
                <w:sz w:val="26"/>
                <w:szCs w:val="26"/>
                <w:cs/>
                <w:lang w:val="en-GB"/>
              </w:rPr>
              <w:t>2,247,290,521.96</w:t>
            </w:r>
          </w:p>
        </w:tc>
        <w:tc>
          <w:tcPr>
            <w:tcW w:w="273" w:type="dxa"/>
            <w:shd w:val="clear" w:color="auto" w:fill="auto"/>
          </w:tcPr>
          <w:p w:rsidR="007A5CC7" w:rsidRPr="007A5CC7" w:rsidRDefault="007A5CC7" w:rsidP="007A5CC7">
            <w:pPr>
              <w:jc w:val="right"/>
              <w:rPr>
                <w:rFonts w:ascii="Angsana New" w:hAnsi="Angsana New"/>
                <w:sz w:val="26"/>
                <w:szCs w:val="26"/>
              </w:rPr>
            </w:pPr>
          </w:p>
        </w:tc>
        <w:tc>
          <w:tcPr>
            <w:tcW w:w="1437" w:type="dxa"/>
            <w:shd w:val="clear" w:color="auto" w:fill="auto"/>
          </w:tcPr>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c>
          <w:tcPr>
            <w:tcW w:w="270" w:type="dxa"/>
          </w:tcPr>
          <w:p w:rsidR="007A5CC7" w:rsidRPr="007A5CC7" w:rsidRDefault="007A5CC7" w:rsidP="007A5CC7">
            <w:pPr>
              <w:jc w:val="right"/>
              <w:rPr>
                <w:rFonts w:ascii="Angsana New" w:hAnsi="Angsana New"/>
                <w:sz w:val="26"/>
                <w:szCs w:val="26"/>
              </w:rPr>
            </w:pPr>
          </w:p>
        </w:tc>
        <w:tc>
          <w:tcPr>
            <w:tcW w:w="1440" w:type="dxa"/>
          </w:tcPr>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r>
      <w:tr w:rsidR="007A5CC7" w:rsidRPr="007A5CC7" w:rsidTr="00D67969">
        <w:tc>
          <w:tcPr>
            <w:tcW w:w="3132" w:type="dxa"/>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7A5CC7">
              <w:rPr>
                <w:rFonts w:ascii="Angsana New" w:eastAsia="Angsana New" w:hAnsi="Angsana New"/>
                <w:sz w:val="26"/>
                <w:szCs w:val="26"/>
              </w:rPr>
              <w:t>Repayment for the period</w:t>
            </w:r>
          </w:p>
        </w:tc>
        <w:tc>
          <w:tcPr>
            <w:tcW w:w="1530" w:type="dxa"/>
            <w:shd w:val="clear" w:color="auto" w:fill="auto"/>
          </w:tcPr>
          <w:p w:rsidR="007A5CC7" w:rsidRPr="007A5CC7" w:rsidRDefault="007A5CC7" w:rsidP="007A5CC7">
            <w:pPr>
              <w:ind w:right="72"/>
              <w:jc w:val="right"/>
              <w:rPr>
                <w:rFonts w:ascii="Angsana New" w:hAnsi="Angsana New"/>
                <w:sz w:val="26"/>
                <w:szCs w:val="26"/>
                <w:lang w:val="en-GB"/>
              </w:rPr>
            </w:pPr>
            <w:r w:rsidRPr="007A5CC7">
              <w:rPr>
                <w:rFonts w:ascii="Angsana New" w:hAnsi="Angsana New"/>
                <w:sz w:val="26"/>
                <w:szCs w:val="26"/>
                <w:cs/>
                <w:lang w:val="en-GB"/>
              </w:rPr>
              <w:t>(</w:t>
            </w:r>
            <w:r w:rsidRPr="007A5CC7">
              <w:rPr>
                <w:rFonts w:ascii="Angsana New" w:hAnsi="Angsana New"/>
                <w:sz w:val="26"/>
                <w:szCs w:val="26"/>
                <w:lang w:val="en-GB"/>
              </w:rPr>
              <w:t>529,107,109</w:t>
            </w:r>
            <w:r w:rsidRPr="007A5CC7">
              <w:rPr>
                <w:rFonts w:ascii="Angsana New" w:hAnsi="Angsana New"/>
                <w:sz w:val="26"/>
                <w:szCs w:val="26"/>
                <w:cs/>
                <w:lang w:val="en-GB"/>
              </w:rPr>
              <w:t>.</w:t>
            </w:r>
            <w:r w:rsidRPr="007A5CC7">
              <w:rPr>
                <w:rFonts w:ascii="Angsana New" w:hAnsi="Angsana New"/>
                <w:sz w:val="26"/>
                <w:szCs w:val="26"/>
                <w:lang w:val="en-GB"/>
              </w:rPr>
              <w:t>00</w:t>
            </w:r>
            <w:r w:rsidRPr="007A5CC7">
              <w:rPr>
                <w:rFonts w:ascii="Angsana New" w:hAnsi="Angsana New"/>
                <w:sz w:val="26"/>
                <w:szCs w:val="26"/>
                <w:cs/>
                <w:lang w:val="en-GB"/>
              </w:rPr>
              <w:t>)</w:t>
            </w:r>
          </w:p>
        </w:tc>
        <w:tc>
          <w:tcPr>
            <w:tcW w:w="270" w:type="dxa"/>
            <w:shd w:val="clear" w:color="auto" w:fill="auto"/>
          </w:tcPr>
          <w:p w:rsidR="007A5CC7" w:rsidRPr="007A5CC7" w:rsidRDefault="007A5CC7" w:rsidP="007A5CC7">
            <w:pPr>
              <w:jc w:val="right"/>
              <w:rPr>
                <w:rFonts w:ascii="Angsana New" w:hAnsi="Angsana New"/>
                <w:sz w:val="26"/>
                <w:szCs w:val="26"/>
              </w:rPr>
            </w:pPr>
          </w:p>
        </w:tc>
        <w:tc>
          <w:tcPr>
            <w:tcW w:w="1530" w:type="dxa"/>
            <w:shd w:val="clear" w:color="auto" w:fill="auto"/>
          </w:tcPr>
          <w:p w:rsidR="007A5CC7" w:rsidRPr="007A5CC7" w:rsidRDefault="007A5CC7" w:rsidP="003F70E9">
            <w:pPr>
              <w:ind w:right="-36"/>
              <w:jc w:val="right"/>
              <w:rPr>
                <w:rFonts w:ascii="Angsana New" w:hAnsi="Angsana New"/>
                <w:sz w:val="26"/>
                <w:szCs w:val="26"/>
                <w:lang w:val="en-GB"/>
              </w:rPr>
            </w:pPr>
            <w:r w:rsidRPr="007A5CC7">
              <w:rPr>
                <w:rFonts w:ascii="Angsana New" w:hAnsi="Angsana New"/>
                <w:sz w:val="26"/>
                <w:szCs w:val="26"/>
                <w:cs/>
                <w:lang w:val="en-GB"/>
              </w:rPr>
              <w:t>(</w:t>
            </w:r>
            <w:r w:rsidR="003F70E9">
              <w:rPr>
                <w:rFonts w:ascii="Angsana New" w:hAnsi="Angsana New"/>
                <w:sz w:val="26"/>
                <w:szCs w:val="26"/>
                <w:lang w:val="en-GB"/>
              </w:rPr>
              <w:t>1,757</w:t>
            </w:r>
            <w:r w:rsidRPr="007A5CC7">
              <w:rPr>
                <w:rFonts w:ascii="Angsana New" w:hAnsi="Angsana New"/>
                <w:sz w:val="26"/>
                <w:szCs w:val="26"/>
                <w:lang w:val="en-GB"/>
              </w:rPr>
              <w:t>,</w:t>
            </w:r>
            <w:r w:rsidR="003F70E9">
              <w:rPr>
                <w:rFonts w:ascii="Angsana New" w:hAnsi="Angsana New"/>
                <w:sz w:val="26"/>
                <w:szCs w:val="26"/>
                <w:lang w:val="en-GB"/>
              </w:rPr>
              <w:t>122</w:t>
            </w:r>
            <w:r w:rsidRPr="007A5CC7">
              <w:rPr>
                <w:rFonts w:ascii="Angsana New" w:hAnsi="Angsana New"/>
                <w:sz w:val="26"/>
                <w:szCs w:val="26"/>
                <w:lang w:val="en-GB"/>
              </w:rPr>
              <w:t>,</w:t>
            </w:r>
            <w:r w:rsidR="003F70E9">
              <w:rPr>
                <w:rFonts w:ascii="Angsana New" w:hAnsi="Angsana New"/>
                <w:sz w:val="26"/>
                <w:szCs w:val="26"/>
                <w:lang w:val="en-GB"/>
              </w:rPr>
              <w:t>225.16</w:t>
            </w:r>
            <w:r w:rsidRPr="007A5CC7">
              <w:rPr>
                <w:rFonts w:ascii="Angsana New" w:hAnsi="Angsana New"/>
                <w:sz w:val="26"/>
                <w:szCs w:val="26"/>
                <w:cs/>
                <w:lang w:val="en-GB"/>
              </w:rPr>
              <w:t>)</w:t>
            </w:r>
          </w:p>
        </w:tc>
        <w:tc>
          <w:tcPr>
            <w:tcW w:w="273" w:type="dxa"/>
            <w:shd w:val="clear" w:color="auto" w:fill="auto"/>
          </w:tcPr>
          <w:p w:rsidR="007A5CC7" w:rsidRPr="007A5CC7" w:rsidRDefault="007A5CC7" w:rsidP="007A5CC7">
            <w:pPr>
              <w:jc w:val="right"/>
              <w:rPr>
                <w:rFonts w:ascii="Angsana New" w:hAnsi="Angsana New"/>
                <w:sz w:val="26"/>
                <w:szCs w:val="26"/>
              </w:rPr>
            </w:pPr>
          </w:p>
        </w:tc>
        <w:tc>
          <w:tcPr>
            <w:tcW w:w="1437" w:type="dxa"/>
            <w:shd w:val="clear" w:color="auto" w:fill="auto"/>
          </w:tcPr>
          <w:p w:rsidR="007A5CC7" w:rsidRPr="007A5CC7" w:rsidRDefault="007A5CC7" w:rsidP="007A5CC7">
            <w:pPr>
              <w:ind w:right="72"/>
              <w:jc w:val="right"/>
              <w:rPr>
                <w:rFonts w:ascii="Angsana New" w:hAnsi="Angsana New"/>
                <w:color w:val="000000"/>
                <w:sz w:val="26"/>
                <w:szCs w:val="26"/>
                <w:cs/>
              </w:rPr>
            </w:pPr>
            <w:r w:rsidRPr="007A5CC7">
              <w:rPr>
                <w:rFonts w:ascii="Angsana New" w:hAnsi="Angsana New"/>
                <w:color w:val="000000"/>
                <w:sz w:val="26"/>
                <w:szCs w:val="26"/>
                <w:cs/>
              </w:rPr>
              <w:t>(</w:t>
            </w:r>
            <w:r w:rsidRPr="007A5CC7">
              <w:rPr>
                <w:rFonts w:ascii="Angsana New" w:hAnsi="Angsana New"/>
                <w:color w:val="000000"/>
                <w:sz w:val="26"/>
                <w:szCs w:val="26"/>
              </w:rPr>
              <w:t>21,224,674</w:t>
            </w:r>
            <w:r w:rsidRPr="007A5CC7">
              <w:rPr>
                <w:rFonts w:ascii="Angsana New" w:hAnsi="Angsana New"/>
                <w:color w:val="000000"/>
                <w:sz w:val="26"/>
                <w:szCs w:val="26"/>
                <w:cs/>
              </w:rPr>
              <w:t>.</w:t>
            </w:r>
            <w:r w:rsidRPr="007A5CC7">
              <w:rPr>
                <w:rFonts w:ascii="Angsana New" w:hAnsi="Angsana New"/>
                <w:color w:val="000000"/>
                <w:sz w:val="26"/>
                <w:szCs w:val="26"/>
              </w:rPr>
              <w:t>80</w:t>
            </w:r>
            <w:r w:rsidRPr="007A5CC7">
              <w:rPr>
                <w:rFonts w:ascii="Angsana New" w:hAnsi="Angsana New"/>
                <w:color w:val="000000"/>
                <w:sz w:val="26"/>
                <w:szCs w:val="26"/>
                <w:cs/>
              </w:rPr>
              <w:t>)</w:t>
            </w:r>
          </w:p>
        </w:tc>
        <w:tc>
          <w:tcPr>
            <w:tcW w:w="270" w:type="dxa"/>
          </w:tcPr>
          <w:p w:rsidR="007A5CC7" w:rsidRPr="007A5CC7" w:rsidRDefault="007A5CC7" w:rsidP="007A5CC7">
            <w:pPr>
              <w:jc w:val="right"/>
              <w:rPr>
                <w:rFonts w:ascii="Angsana New" w:hAnsi="Angsana New"/>
                <w:sz w:val="26"/>
                <w:szCs w:val="26"/>
              </w:rPr>
            </w:pPr>
          </w:p>
        </w:tc>
        <w:tc>
          <w:tcPr>
            <w:tcW w:w="1440" w:type="dxa"/>
          </w:tcPr>
          <w:p w:rsidR="007A5CC7" w:rsidRPr="007A5CC7" w:rsidRDefault="007A5CC7" w:rsidP="007A5CC7">
            <w:pPr>
              <w:ind w:right="72"/>
              <w:jc w:val="right"/>
              <w:rPr>
                <w:rFonts w:ascii="Angsana New" w:hAnsi="Angsana New"/>
                <w:color w:val="000000"/>
                <w:sz w:val="26"/>
                <w:szCs w:val="26"/>
                <w:cs/>
              </w:rPr>
            </w:pPr>
            <w:r w:rsidRPr="007A5CC7">
              <w:rPr>
                <w:rFonts w:ascii="Angsana New" w:hAnsi="Angsana New"/>
                <w:color w:val="000000"/>
                <w:sz w:val="26"/>
                <w:szCs w:val="26"/>
                <w:cs/>
              </w:rPr>
              <w:t>(</w:t>
            </w:r>
            <w:r w:rsidRPr="007A5CC7">
              <w:rPr>
                <w:rFonts w:ascii="Angsana New" w:hAnsi="Angsana New"/>
                <w:color w:val="000000"/>
                <w:sz w:val="26"/>
                <w:szCs w:val="26"/>
              </w:rPr>
              <w:t>33,600,000</w:t>
            </w:r>
            <w:r w:rsidRPr="007A5CC7">
              <w:rPr>
                <w:rFonts w:ascii="Angsana New" w:hAnsi="Angsana New"/>
                <w:color w:val="000000"/>
                <w:sz w:val="26"/>
                <w:szCs w:val="26"/>
                <w:cs/>
              </w:rPr>
              <w:t>.</w:t>
            </w:r>
            <w:r w:rsidRPr="007A5CC7">
              <w:rPr>
                <w:rFonts w:ascii="Angsana New" w:hAnsi="Angsana New"/>
                <w:color w:val="000000"/>
                <w:sz w:val="26"/>
                <w:szCs w:val="26"/>
              </w:rPr>
              <w:t>00</w:t>
            </w:r>
            <w:r w:rsidRPr="007A5CC7">
              <w:rPr>
                <w:rFonts w:ascii="Angsana New" w:hAnsi="Angsana New"/>
                <w:color w:val="000000"/>
                <w:sz w:val="26"/>
                <w:szCs w:val="26"/>
                <w:cs/>
              </w:rPr>
              <w:t>)</w:t>
            </w:r>
          </w:p>
        </w:tc>
      </w:tr>
      <w:tr w:rsidR="007A5CC7" w:rsidRPr="007A5CC7" w:rsidTr="00D67969">
        <w:tc>
          <w:tcPr>
            <w:tcW w:w="3132" w:type="dxa"/>
            <w:shd w:val="clear" w:color="auto" w:fill="auto"/>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7A5CC7">
              <w:rPr>
                <w:rFonts w:ascii="Angsana New" w:hAnsi="Angsana New"/>
                <w:sz w:val="26"/>
                <w:szCs w:val="26"/>
              </w:rPr>
              <w:t>Transfer-out, resulting from changing in</w:t>
            </w:r>
          </w:p>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firstLine="179"/>
              <w:jc w:val="thaiDistribute"/>
              <w:rPr>
                <w:rFonts w:ascii="Angsana New" w:hAnsi="Angsana New"/>
                <w:sz w:val="26"/>
                <w:szCs w:val="26"/>
                <w:cs/>
              </w:rPr>
            </w:pPr>
            <w:r w:rsidRPr="007A5CC7">
              <w:rPr>
                <w:rFonts w:ascii="Angsana New" w:hAnsi="Angsana New"/>
                <w:sz w:val="26"/>
                <w:szCs w:val="26"/>
              </w:rPr>
              <w:t>Investment classification</w:t>
            </w:r>
          </w:p>
        </w:tc>
        <w:tc>
          <w:tcPr>
            <w:tcW w:w="1530" w:type="dxa"/>
            <w:tcBorders>
              <w:bottom w:val="single" w:sz="4" w:space="0" w:color="auto"/>
            </w:tcBorders>
            <w:shd w:val="clear" w:color="auto" w:fill="auto"/>
          </w:tcPr>
          <w:p w:rsidR="007A5CC7" w:rsidRPr="007A5CC7" w:rsidRDefault="007A5CC7" w:rsidP="007A5CC7">
            <w:pPr>
              <w:ind w:left="-108" w:right="-108"/>
              <w:jc w:val="center"/>
              <w:rPr>
                <w:rFonts w:ascii="Angsana New" w:hAnsi="Angsana New"/>
                <w:color w:val="000000"/>
                <w:sz w:val="26"/>
                <w:szCs w:val="26"/>
                <w:cs/>
                <w:lang w:val="th-TH"/>
              </w:rPr>
            </w:pPr>
          </w:p>
          <w:p w:rsidR="007A5CC7" w:rsidRPr="007A5CC7" w:rsidRDefault="007A5CC7" w:rsidP="007A5CC7">
            <w:pPr>
              <w:ind w:left="-108" w:right="-108"/>
              <w:jc w:val="center"/>
              <w:rPr>
                <w:rFonts w:ascii="Angsana New" w:hAnsi="Angsana New"/>
                <w:color w:val="000000"/>
                <w:sz w:val="26"/>
                <w:szCs w:val="26"/>
              </w:rPr>
            </w:pPr>
            <w:r w:rsidRPr="007A5CC7">
              <w:rPr>
                <w:rFonts w:ascii="Angsana New" w:hAnsi="Angsana New" w:hint="cs"/>
                <w:color w:val="000000"/>
                <w:sz w:val="26"/>
                <w:szCs w:val="26"/>
                <w:cs/>
                <w:lang w:val="th-TH"/>
              </w:rPr>
              <w:t>(3,452</w:t>
            </w:r>
            <w:r w:rsidRPr="007A5CC7">
              <w:rPr>
                <w:rFonts w:ascii="Angsana New" w:hAnsi="Angsana New"/>
                <w:color w:val="000000"/>
                <w:sz w:val="26"/>
                <w:szCs w:val="26"/>
              </w:rPr>
              <w:t>,702,701</w:t>
            </w:r>
            <w:r w:rsidRPr="007A5CC7">
              <w:rPr>
                <w:rFonts w:ascii="Angsana New" w:hAnsi="Angsana New"/>
                <w:color w:val="000000"/>
                <w:sz w:val="26"/>
                <w:szCs w:val="26"/>
                <w:cs/>
              </w:rPr>
              <w:t>.</w:t>
            </w:r>
            <w:r w:rsidRPr="007A5CC7">
              <w:rPr>
                <w:rFonts w:ascii="Angsana New" w:hAnsi="Angsana New"/>
                <w:color w:val="000000"/>
                <w:sz w:val="26"/>
                <w:szCs w:val="26"/>
              </w:rPr>
              <w:t>64</w:t>
            </w:r>
            <w:r w:rsidRPr="007A5CC7">
              <w:rPr>
                <w:rFonts w:ascii="Angsana New" w:hAnsi="Angsana New"/>
                <w:color w:val="000000"/>
                <w:sz w:val="26"/>
                <w:szCs w:val="26"/>
                <w:cs/>
              </w:rPr>
              <w:t>)</w:t>
            </w:r>
          </w:p>
        </w:tc>
        <w:tc>
          <w:tcPr>
            <w:tcW w:w="270" w:type="dxa"/>
            <w:shd w:val="clear" w:color="auto" w:fill="auto"/>
          </w:tcPr>
          <w:p w:rsidR="007A5CC7" w:rsidRPr="007A5CC7" w:rsidRDefault="007A5CC7" w:rsidP="007A5CC7">
            <w:pPr>
              <w:jc w:val="right"/>
              <w:rPr>
                <w:rFonts w:ascii="Angsana New" w:hAnsi="Angsana New"/>
                <w:sz w:val="26"/>
                <w:szCs w:val="26"/>
              </w:rPr>
            </w:pPr>
          </w:p>
        </w:tc>
        <w:tc>
          <w:tcPr>
            <w:tcW w:w="1530" w:type="dxa"/>
            <w:tcBorders>
              <w:bottom w:val="single" w:sz="4" w:space="0" w:color="auto"/>
            </w:tcBorders>
            <w:shd w:val="clear" w:color="auto" w:fill="auto"/>
          </w:tcPr>
          <w:p w:rsidR="007A5CC7" w:rsidRPr="007A5CC7" w:rsidRDefault="007A5CC7" w:rsidP="007A5CC7">
            <w:pPr>
              <w:ind w:left="-108" w:right="-108"/>
              <w:jc w:val="center"/>
              <w:rPr>
                <w:rFonts w:ascii="Angsana New" w:hAnsi="Angsana New"/>
                <w:color w:val="000000"/>
                <w:sz w:val="26"/>
                <w:szCs w:val="26"/>
                <w:cs/>
                <w:lang w:val="th-TH"/>
              </w:rPr>
            </w:pPr>
          </w:p>
          <w:p w:rsidR="007A5CC7" w:rsidRPr="007A5CC7" w:rsidRDefault="007A5CC7" w:rsidP="007A5CC7">
            <w:pPr>
              <w:ind w:left="-108" w:right="-108"/>
              <w:jc w:val="center"/>
              <w:rPr>
                <w:rFonts w:ascii="Angsana New" w:hAnsi="Angsana New"/>
                <w:color w:val="000000"/>
                <w:sz w:val="26"/>
                <w:szCs w:val="26"/>
                <w:cs/>
                <w:lang w:val="th-TH"/>
              </w:rPr>
            </w:pPr>
            <w:r w:rsidRPr="007A5CC7">
              <w:rPr>
                <w:rFonts w:ascii="Angsana New" w:hAnsi="Angsana New"/>
                <w:color w:val="000000"/>
                <w:sz w:val="26"/>
                <w:szCs w:val="26"/>
                <w:cs/>
                <w:lang w:val="th-TH"/>
              </w:rPr>
              <w:t>-</w:t>
            </w:r>
          </w:p>
        </w:tc>
        <w:tc>
          <w:tcPr>
            <w:tcW w:w="273" w:type="dxa"/>
            <w:shd w:val="clear" w:color="auto" w:fill="auto"/>
          </w:tcPr>
          <w:p w:rsidR="007A5CC7" w:rsidRPr="007A5CC7" w:rsidRDefault="007A5CC7" w:rsidP="007A5CC7">
            <w:pPr>
              <w:jc w:val="right"/>
              <w:rPr>
                <w:rFonts w:ascii="Angsana New" w:hAnsi="Angsana New"/>
                <w:sz w:val="26"/>
                <w:szCs w:val="26"/>
              </w:rPr>
            </w:pPr>
          </w:p>
        </w:tc>
        <w:tc>
          <w:tcPr>
            <w:tcW w:w="1437" w:type="dxa"/>
            <w:tcBorders>
              <w:bottom w:val="single" w:sz="4" w:space="0" w:color="auto"/>
            </w:tcBorders>
            <w:shd w:val="clear" w:color="auto" w:fill="auto"/>
          </w:tcPr>
          <w:p w:rsidR="007A5CC7" w:rsidRPr="007A5CC7" w:rsidRDefault="007A5CC7" w:rsidP="007A5CC7">
            <w:pPr>
              <w:ind w:left="-111" w:right="-108"/>
              <w:jc w:val="center"/>
              <w:rPr>
                <w:rFonts w:ascii="Angsana New" w:hAnsi="Angsana New"/>
                <w:sz w:val="26"/>
                <w:szCs w:val="26"/>
                <w:lang w:val="en-GB"/>
              </w:rPr>
            </w:pPr>
          </w:p>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c>
          <w:tcPr>
            <w:tcW w:w="270" w:type="dxa"/>
          </w:tcPr>
          <w:p w:rsidR="007A5CC7" w:rsidRPr="007A5CC7" w:rsidRDefault="007A5CC7" w:rsidP="007A5CC7">
            <w:pPr>
              <w:jc w:val="center"/>
              <w:rPr>
                <w:rFonts w:ascii="Angsana New" w:hAnsi="Angsana New"/>
                <w:sz w:val="26"/>
                <w:szCs w:val="26"/>
              </w:rPr>
            </w:pPr>
          </w:p>
        </w:tc>
        <w:tc>
          <w:tcPr>
            <w:tcW w:w="1440" w:type="dxa"/>
            <w:tcBorders>
              <w:bottom w:val="single" w:sz="4" w:space="0" w:color="auto"/>
            </w:tcBorders>
          </w:tcPr>
          <w:p w:rsidR="007A5CC7" w:rsidRPr="007A5CC7" w:rsidRDefault="007A5CC7" w:rsidP="007A5CC7">
            <w:pPr>
              <w:ind w:left="-111" w:right="-108"/>
              <w:jc w:val="center"/>
              <w:rPr>
                <w:rFonts w:ascii="Angsana New" w:hAnsi="Angsana New"/>
                <w:sz w:val="26"/>
                <w:szCs w:val="26"/>
                <w:lang w:val="en-GB"/>
              </w:rPr>
            </w:pPr>
          </w:p>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r>
      <w:tr w:rsidR="007A5CC7" w:rsidRPr="007A5CC7" w:rsidTr="00D67969">
        <w:tc>
          <w:tcPr>
            <w:tcW w:w="3132" w:type="dxa"/>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702"/>
              <w:jc w:val="thaiDistribute"/>
              <w:rPr>
                <w:rFonts w:ascii="Angsana New" w:hAnsi="Angsana New"/>
                <w:sz w:val="26"/>
                <w:szCs w:val="26"/>
                <w:cs/>
              </w:rPr>
            </w:pPr>
            <w:r w:rsidRPr="007A5CC7">
              <w:rPr>
                <w:rFonts w:ascii="Angsana New" w:hAnsi="Angsana New"/>
                <w:sz w:val="26"/>
                <w:szCs w:val="26"/>
              </w:rPr>
              <w:t>Total</w:t>
            </w:r>
          </w:p>
        </w:tc>
        <w:tc>
          <w:tcPr>
            <w:tcW w:w="1530" w:type="dxa"/>
            <w:tcBorders>
              <w:top w:val="single" w:sz="4" w:space="0" w:color="auto"/>
            </w:tcBorders>
            <w:shd w:val="clear" w:color="auto" w:fill="auto"/>
          </w:tcPr>
          <w:p w:rsidR="007A5CC7" w:rsidRPr="007A5CC7" w:rsidRDefault="007A5CC7" w:rsidP="007A5CC7">
            <w:pPr>
              <w:ind w:right="72"/>
              <w:jc w:val="right"/>
              <w:rPr>
                <w:rFonts w:ascii="Angsana New" w:hAnsi="Angsana New"/>
                <w:sz w:val="26"/>
                <w:szCs w:val="26"/>
                <w:lang w:val="en-GB"/>
              </w:rPr>
            </w:pPr>
            <w:r w:rsidRPr="007A5CC7">
              <w:rPr>
                <w:rFonts w:ascii="Angsana New" w:hAnsi="Angsana New"/>
                <w:sz w:val="26"/>
                <w:szCs w:val="26"/>
                <w:lang w:val="en-GB"/>
              </w:rPr>
              <w:t>6</w:t>
            </w:r>
            <w:r w:rsidRPr="007A5CC7">
              <w:rPr>
                <w:rFonts w:ascii="Angsana New" w:hAnsi="Angsana New" w:hint="cs"/>
                <w:sz w:val="26"/>
                <w:szCs w:val="26"/>
                <w:cs/>
                <w:lang w:val="en-GB"/>
              </w:rPr>
              <w:t>2</w:t>
            </w:r>
            <w:r w:rsidRPr="007A5CC7">
              <w:rPr>
                <w:rFonts w:ascii="Angsana New" w:hAnsi="Angsana New"/>
                <w:sz w:val="26"/>
                <w:szCs w:val="26"/>
              </w:rPr>
              <w:t>9</w:t>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vanish/>
                <w:sz w:val="26"/>
                <w:szCs w:val="26"/>
                <w:lang w:val="en-GB"/>
              </w:rPr>
              <w:t>9257</w:t>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sz w:val="26"/>
                <w:szCs w:val="26"/>
                <w:lang w:val="en-GB"/>
              </w:rPr>
              <w:t>,823,189</w:t>
            </w:r>
            <w:r w:rsidRPr="007A5CC7">
              <w:rPr>
                <w:rFonts w:ascii="Angsana New" w:hAnsi="Angsana New"/>
                <w:sz w:val="26"/>
                <w:szCs w:val="26"/>
                <w:cs/>
                <w:lang w:val="en-GB"/>
              </w:rPr>
              <w:t>.</w:t>
            </w:r>
            <w:r w:rsidRPr="007A5CC7">
              <w:rPr>
                <w:rFonts w:ascii="Angsana New" w:hAnsi="Angsana New"/>
                <w:sz w:val="26"/>
                <w:szCs w:val="26"/>
                <w:lang w:val="en-GB"/>
              </w:rPr>
              <w:t>79</w:t>
            </w:r>
          </w:p>
        </w:tc>
        <w:tc>
          <w:tcPr>
            <w:tcW w:w="270" w:type="dxa"/>
            <w:shd w:val="clear" w:color="auto" w:fill="auto"/>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530" w:type="dxa"/>
            <w:tcBorders>
              <w:top w:val="single" w:sz="4" w:space="0" w:color="auto"/>
            </w:tcBorders>
            <w:shd w:val="clear" w:color="auto" w:fill="auto"/>
          </w:tcPr>
          <w:p w:rsidR="007A5CC7" w:rsidRPr="007A5CC7" w:rsidRDefault="003F70E9" w:rsidP="003F70E9">
            <w:pPr>
              <w:ind w:right="-36"/>
              <w:jc w:val="right"/>
              <w:rPr>
                <w:rFonts w:ascii="Angsana New" w:hAnsi="Angsana New"/>
                <w:sz w:val="26"/>
                <w:szCs w:val="26"/>
                <w:lang w:val="en-GB"/>
              </w:rPr>
            </w:pPr>
            <w:r>
              <w:rPr>
                <w:rFonts w:ascii="Angsana New" w:hAnsi="Angsana New"/>
                <w:sz w:val="26"/>
                <w:szCs w:val="26"/>
                <w:lang w:val="en-GB"/>
              </w:rPr>
              <w:t>1</w:t>
            </w:r>
            <w:r w:rsidR="007A5CC7" w:rsidRPr="007A5CC7">
              <w:rPr>
                <w:rFonts w:ascii="Angsana New" w:hAnsi="Angsana New"/>
                <w:sz w:val="26"/>
                <w:szCs w:val="26"/>
              </w:rPr>
              <w:t>,</w:t>
            </w:r>
            <w:r>
              <w:rPr>
                <w:rFonts w:ascii="Angsana New" w:hAnsi="Angsana New"/>
                <w:sz w:val="26"/>
                <w:szCs w:val="26"/>
              </w:rPr>
              <w:t>757</w:t>
            </w:r>
            <w:r w:rsidR="007A5CC7" w:rsidRPr="007A5CC7">
              <w:rPr>
                <w:rFonts w:ascii="Angsana New" w:hAnsi="Angsana New"/>
                <w:sz w:val="26"/>
                <w:szCs w:val="26"/>
              </w:rPr>
              <w:t>,</w:t>
            </w:r>
            <w:r>
              <w:rPr>
                <w:rFonts w:ascii="Angsana New" w:hAnsi="Angsana New"/>
                <w:sz w:val="26"/>
                <w:szCs w:val="26"/>
              </w:rPr>
              <w:t>886</w:t>
            </w:r>
            <w:r w:rsidR="007A5CC7" w:rsidRPr="007A5CC7">
              <w:rPr>
                <w:rFonts w:ascii="Angsana New" w:hAnsi="Angsana New"/>
                <w:sz w:val="26"/>
                <w:szCs w:val="26"/>
              </w:rPr>
              <w:t>,</w:t>
            </w:r>
            <w:r>
              <w:rPr>
                <w:rFonts w:ascii="Angsana New" w:hAnsi="Angsana New"/>
                <w:sz w:val="26"/>
                <w:szCs w:val="26"/>
              </w:rPr>
              <w:t>341.99</w:t>
            </w:r>
          </w:p>
        </w:tc>
        <w:tc>
          <w:tcPr>
            <w:tcW w:w="273" w:type="dxa"/>
            <w:shd w:val="clear" w:color="auto" w:fill="auto"/>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437" w:type="dxa"/>
            <w:tcBorders>
              <w:top w:val="single" w:sz="4" w:space="0" w:color="auto"/>
            </w:tcBorders>
            <w:shd w:val="clear" w:color="auto" w:fill="auto"/>
            <w:vAlign w:val="bottom"/>
          </w:tcPr>
          <w:p w:rsidR="007A5CC7" w:rsidRPr="007A5CC7" w:rsidRDefault="007A5CC7" w:rsidP="007A5CC7">
            <w:pPr>
              <w:ind w:right="72"/>
              <w:jc w:val="center"/>
              <w:rPr>
                <w:rFonts w:ascii="Angsana New" w:hAnsi="Angsana New"/>
                <w:color w:val="000000"/>
                <w:sz w:val="26"/>
                <w:szCs w:val="26"/>
              </w:rPr>
            </w:pPr>
            <w:r w:rsidRPr="007A5CC7">
              <w:rPr>
                <w:rFonts w:ascii="Angsana New" w:hAnsi="Angsana New"/>
                <w:color w:val="000000"/>
                <w:sz w:val="26"/>
                <w:szCs w:val="26"/>
                <w:cs/>
              </w:rPr>
              <w:t xml:space="preserve">  -</w:t>
            </w:r>
          </w:p>
        </w:tc>
        <w:tc>
          <w:tcPr>
            <w:tcW w:w="270" w:type="dxa"/>
            <w:vAlign w:val="bottom"/>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440" w:type="dxa"/>
            <w:tcBorders>
              <w:top w:val="single" w:sz="4" w:space="0" w:color="auto"/>
            </w:tcBorders>
            <w:vAlign w:val="bottom"/>
          </w:tcPr>
          <w:p w:rsidR="007A5CC7" w:rsidRPr="007A5CC7" w:rsidRDefault="007A5CC7" w:rsidP="007A5CC7">
            <w:pPr>
              <w:ind w:right="72"/>
              <w:jc w:val="right"/>
              <w:rPr>
                <w:rFonts w:ascii="Angsana New" w:hAnsi="Angsana New"/>
                <w:color w:val="000000"/>
                <w:sz w:val="26"/>
                <w:szCs w:val="26"/>
              </w:rPr>
            </w:pPr>
            <w:r w:rsidRPr="007A5CC7">
              <w:rPr>
                <w:rFonts w:ascii="Angsana New" w:hAnsi="Angsana New"/>
                <w:color w:val="000000"/>
                <w:sz w:val="26"/>
                <w:szCs w:val="26"/>
              </w:rPr>
              <w:t>21,224,674</w:t>
            </w:r>
            <w:r w:rsidRPr="007A5CC7">
              <w:rPr>
                <w:rFonts w:ascii="Angsana New" w:hAnsi="Angsana New"/>
                <w:color w:val="000000"/>
                <w:sz w:val="26"/>
                <w:szCs w:val="26"/>
                <w:cs/>
              </w:rPr>
              <w:t>.</w:t>
            </w:r>
            <w:r w:rsidRPr="007A5CC7">
              <w:rPr>
                <w:rFonts w:ascii="Angsana New" w:hAnsi="Angsana New"/>
                <w:color w:val="000000"/>
                <w:sz w:val="26"/>
                <w:szCs w:val="26"/>
              </w:rPr>
              <w:t>80</w:t>
            </w:r>
          </w:p>
        </w:tc>
      </w:tr>
      <w:tr w:rsidR="007A5CC7" w:rsidRPr="007A5CC7" w:rsidTr="00D67969">
        <w:trPr>
          <w:trHeight w:val="601"/>
        </w:trPr>
        <w:tc>
          <w:tcPr>
            <w:tcW w:w="3132" w:type="dxa"/>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7A5CC7">
              <w:rPr>
                <w:rFonts w:ascii="Angsana New" w:hAnsi="Angsana New"/>
                <w:sz w:val="26"/>
                <w:szCs w:val="26"/>
              </w:rPr>
              <w:t xml:space="preserve">Reclassified from short-term loans net of      </w:t>
            </w:r>
          </w:p>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firstLine="179"/>
              <w:jc w:val="thaiDistribute"/>
              <w:rPr>
                <w:rFonts w:ascii="Angsana New" w:hAnsi="Angsana New"/>
                <w:sz w:val="26"/>
                <w:szCs w:val="26"/>
              </w:rPr>
            </w:pPr>
            <w:r w:rsidRPr="007A5CC7">
              <w:rPr>
                <w:rFonts w:ascii="Angsana New" w:hAnsi="Angsana New"/>
                <w:sz w:val="26"/>
                <w:szCs w:val="26"/>
              </w:rPr>
              <w:t>transaction cost</w:t>
            </w:r>
            <w:r w:rsidRPr="007A5CC7">
              <w:rPr>
                <w:rFonts w:ascii="Angsana New" w:hAnsi="Angsana New"/>
                <w:sz w:val="26"/>
                <w:szCs w:val="26"/>
                <w:cs/>
              </w:rPr>
              <w:t xml:space="preserve"> (</w:t>
            </w:r>
            <w:r w:rsidRPr="007A5CC7">
              <w:rPr>
                <w:rFonts w:ascii="Angsana New" w:hAnsi="Angsana New"/>
                <w:sz w:val="26"/>
                <w:szCs w:val="26"/>
              </w:rPr>
              <w:t>Note 22</w:t>
            </w:r>
            <w:r w:rsidRPr="007A5CC7">
              <w:rPr>
                <w:rFonts w:ascii="Angsana New" w:hAnsi="Angsana New"/>
                <w:sz w:val="26"/>
                <w:szCs w:val="26"/>
                <w:cs/>
              </w:rPr>
              <w:t>)</w:t>
            </w:r>
          </w:p>
        </w:tc>
        <w:tc>
          <w:tcPr>
            <w:tcW w:w="1530" w:type="dxa"/>
            <w:shd w:val="clear" w:color="auto" w:fill="auto"/>
          </w:tcPr>
          <w:p w:rsidR="007A5CC7" w:rsidRPr="007A5CC7" w:rsidRDefault="007A5CC7" w:rsidP="007A5CC7">
            <w:pPr>
              <w:ind w:left="-108" w:right="72"/>
              <w:jc w:val="center"/>
              <w:rPr>
                <w:rFonts w:ascii="Angsana New" w:hAnsi="Angsana New"/>
                <w:sz w:val="26"/>
                <w:szCs w:val="26"/>
              </w:rPr>
            </w:pPr>
          </w:p>
          <w:p w:rsidR="007A5CC7" w:rsidRPr="007A5CC7" w:rsidRDefault="007A5CC7" w:rsidP="007A5CC7">
            <w:pPr>
              <w:ind w:left="-108" w:right="72"/>
              <w:jc w:val="center"/>
              <w:rPr>
                <w:rFonts w:ascii="Angsana New" w:hAnsi="Angsana New"/>
                <w:sz w:val="26"/>
                <w:szCs w:val="26"/>
              </w:rPr>
            </w:pPr>
            <w:r w:rsidRPr="007A5CC7">
              <w:rPr>
                <w:rFonts w:ascii="Angsana New" w:hAnsi="Angsana New"/>
                <w:sz w:val="26"/>
                <w:szCs w:val="26"/>
                <w:lang w:val="en-GB"/>
              </w:rPr>
              <w:t>-</w:t>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hint="cs"/>
                <w:vanish/>
                <w:sz w:val="26"/>
                <w:szCs w:val="26"/>
                <w:cs/>
                <w:lang w:val="en-GB"/>
              </w:rPr>
              <w:pgNum/>
            </w:r>
            <w:r w:rsidRPr="007A5CC7">
              <w:rPr>
                <w:rFonts w:ascii="Angsana New" w:hAnsi="Angsana New"/>
                <w:vanish/>
                <w:sz w:val="26"/>
                <w:szCs w:val="26"/>
                <w:lang w:val="en-GB"/>
              </w:rPr>
              <w:t>9257</w:t>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r w:rsidRPr="007A5CC7">
              <w:rPr>
                <w:rFonts w:ascii="Angsana New" w:hAnsi="Angsana New"/>
                <w:vanish/>
                <w:sz w:val="26"/>
                <w:szCs w:val="26"/>
                <w:lang w:val="en-GB"/>
              </w:rPr>
              <w:pgNum/>
            </w:r>
          </w:p>
        </w:tc>
        <w:tc>
          <w:tcPr>
            <w:tcW w:w="270" w:type="dxa"/>
            <w:shd w:val="clear" w:color="auto" w:fill="auto"/>
          </w:tcPr>
          <w:p w:rsidR="007A5CC7" w:rsidRPr="007A5CC7" w:rsidRDefault="007A5CC7" w:rsidP="007A5CC7">
            <w:pPr>
              <w:jc w:val="right"/>
              <w:rPr>
                <w:rFonts w:ascii="Angsana New" w:hAnsi="Angsana New"/>
                <w:sz w:val="26"/>
                <w:szCs w:val="26"/>
              </w:rPr>
            </w:pPr>
          </w:p>
        </w:tc>
        <w:tc>
          <w:tcPr>
            <w:tcW w:w="1530" w:type="dxa"/>
            <w:shd w:val="clear" w:color="auto" w:fill="auto"/>
          </w:tcPr>
          <w:p w:rsidR="007A5CC7" w:rsidRPr="007A5CC7" w:rsidRDefault="007A5CC7" w:rsidP="003F70E9">
            <w:pPr>
              <w:ind w:left="-108" w:right="-36"/>
              <w:jc w:val="right"/>
              <w:rPr>
                <w:rFonts w:ascii="Angsana New" w:hAnsi="Angsana New"/>
                <w:sz w:val="26"/>
                <w:szCs w:val="26"/>
              </w:rPr>
            </w:pPr>
          </w:p>
          <w:p w:rsidR="007A5CC7" w:rsidRPr="007A5CC7" w:rsidRDefault="007A5CC7" w:rsidP="003F70E9">
            <w:pPr>
              <w:ind w:left="-108" w:right="-36"/>
              <w:jc w:val="right"/>
              <w:rPr>
                <w:rFonts w:ascii="Angsana New" w:hAnsi="Angsana New"/>
                <w:sz w:val="26"/>
                <w:szCs w:val="26"/>
              </w:rPr>
            </w:pPr>
            <w:r w:rsidRPr="007A5CC7">
              <w:rPr>
                <w:rFonts w:ascii="Angsana New" w:hAnsi="Angsana New"/>
                <w:sz w:val="26"/>
                <w:szCs w:val="26"/>
                <w:cs/>
              </w:rPr>
              <w:t>(</w:t>
            </w:r>
            <w:r w:rsidR="003F70E9">
              <w:rPr>
                <w:rFonts w:ascii="Angsana New" w:hAnsi="Angsana New"/>
                <w:sz w:val="26"/>
                <w:szCs w:val="26"/>
              </w:rPr>
              <w:t>904</w:t>
            </w:r>
            <w:r w:rsidRPr="007A5CC7">
              <w:rPr>
                <w:rFonts w:ascii="Angsana New" w:hAnsi="Angsana New"/>
                <w:sz w:val="26"/>
                <w:szCs w:val="26"/>
              </w:rPr>
              <w:t>,</w:t>
            </w:r>
            <w:r w:rsidR="003F70E9">
              <w:rPr>
                <w:rFonts w:ascii="Angsana New" w:hAnsi="Angsana New"/>
                <w:sz w:val="26"/>
                <w:szCs w:val="26"/>
              </w:rPr>
              <w:t>371</w:t>
            </w:r>
            <w:r w:rsidRPr="007A5CC7">
              <w:rPr>
                <w:rFonts w:ascii="Angsana New" w:hAnsi="Angsana New"/>
                <w:sz w:val="26"/>
                <w:szCs w:val="26"/>
              </w:rPr>
              <w:t>,145</w:t>
            </w:r>
            <w:r w:rsidRPr="007A5CC7">
              <w:rPr>
                <w:rFonts w:ascii="Angsana New" w:hAnsi="Angsana New"/>
                <w:sz w:val="26"/>
                <w:szCs w:val="26"/>
                <w:cs/>
              </w:rPr>
              <w:t>.</w:t>
            </w:r>
            <w:r w:rsidRPr="007A5CC7">
              <w:rPr>
                <w:rFonts w:ascii="Angsana New" w:hAnsi="Angsana New"/>
                <w:sz w:val="26"/>
                <w:szCs w:val="26"/>
              </w:rPr>
              <w:t>23</w:t>
            </w:r>
            <w:r w:rsidRPr="007A5CC7">
              <w:rPr>
                <w:rFonts w:ascii="Angsana New" w:hAnsi="Angsana New"/>
                <w:sz w:val="26"/>
                <w:szCs w:val="26"/>
                <w:cs/>
              </w:rPr>
              <w:t>)</w:t>
            </w:r>
          </w:p>
        </w:tc>
        <w:tc>
          <w:tcPr>
            <w:tcW w:w="273" w:type="dxa"/>
            <w:shd w:val="clear" w:color="auto" w:fill="auto"/>
          </w:tcPr>
          <w:p w:rsidR="007A5CC7" w:rsidRPr="007A5CC7" w:rsidRDefault="007A5CC7" w:rsidP="007A5CC7">
            <w:pPr>
              <w:jc w:val="right"/>
              <w:rPr>
                <w:rFonts w:ascii="Angsana New" w:hAnsi="Angsana New"/>
                <w:sz w:val="26"/>
                <w:szCs w:val="26"/>
              </w:rPr>
            </w:pPr>
          </w:p>
        </w:tc>
        <w:tc>
          <w:tcPr>
            <w:tcW w:w="1437" w:type="dxa"/>
            <w:shd w:val="clear" w:color="auto" w:fill="auto"/>
          </w:tcPr>
          <w:p w:rsidR="007A5CC7" w:rsidRPr="007A5CC7" w:rsidRDefault="007A5CC7" w:rsidP="007A5CC7">
            <w:pPr>
              <w:ind w:left="-111" w:right="-108"/>
              <w:jc w:val="center"/>
              <w:rPr>
                <w:rFonts w:ascii="Angsana New" w:hAnsi="Angsana New"/>
                <w:sz w:val="26"/>
                <w:szCs w:val="26"/>
                <w:lang w:val="en-GB"/>
              </w:rPr>
            </w:pPr>
          </w:p>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c>
          <w:tcPr>
            <w:tcW w:w="270" w:type="dxa"/>
            <w:vAlign w:val="bottom"/>
          </w:tcPr>
          <w:p w:rsidR="007A5CC7" w:rsidRPr="007A5CC7" w:rsidRDefault="007A5CC7" w:rsidP="007A5CC7">
            <w:pPr>
              <w:jc w:val="right"/>
              <w:rPr>
                <w:rFonts w:ascii="Angsana New" w:hAnsi="Angsana New"/>
                <w:sz w:val="26"/>
                <w:szCs w:val="26"/>
              </w:rPr>
            </w:pPr>
          </w:p>
        </w:tc>
        <w:tc>
          <w:tcPr>
            <w:tcW w:w="1440" w:type="dxa"/>
          </w:tcPr>
          <w:p w:rsidR="007A5CC7" w:rsidRPr="007A5CC7" w:rsidRDefault="007A5CC7" w:rsidP="007A5CC7">
            <w:pPr>
              <w:ind w:left="-111" w:right="-108"/>
              <w:jc w:val="center"/>
              <w:rPr>
                <w:rFonts w:ascii="Angsana New" w:hAnsi="Angsana New"/>
                <w:sz w:val="26"/>
                <w:szCs w:val="26"/>
                <w:lang w:val="en-GB"/>
              </w:rPr>
            </w:pPr>
          </w:p>
          <w:p w:rsidR="007A5CC7" w:rsidRPr="007A5CC7" w:rsidRDefault="007A5CC7" w:rsidP="007A5CC7">
            <w:pPr>
              <w:ind w:left="-111" w:right="-108"/>
              <w:jc w:val="center"/>
              <w:rPr>
                <w:rFonts w:ascii="Angsana New" w:hAnsi="Angsana New"/>
                <w:sz w:val="26"/>
                <w:szCs w:val="26"/>
                <w:lang w:val="en-GB"/>
              </w:rPr>
            </w:pPr>
            <w:r w:rsidRPr="007A5CC7">
              <w:rPr>
                <w:rFonts w:ascii="Angsana New" w:hAnsi="Angsana New"/>
                <w:sz w:val="26"/>
                <w:szCs w:val="26"/>
                <w:cs/>
                <w:lang w:val="en-GB"/>
              </w:rPr>
              <w:t>-</w:t>
            </w:r>
          </w:p>
        </w:tc>
      </w:tr>
      <w:tr w:rsidR="007A5CC7" w:rsidRPr="007A5CC7" w:rsidTr="00D67969">
        <w:tc>
          <w:tcPr>
            <w:tcW w:w="3132" w:type="dxa"/>
            <w:vAlign w:val="center"/>
          </w:tcPr>
          <w:p w:rsidR="007A5CC7" w:rsidRPr="007A5CC7" w:rsidRDefault="007A5CC7"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7A5CC7">
              <w:rPr>
                <w:rFonts w:ascii="Angsana New" w:hAnsi="Angsana New"/>
                <w:sz w:val="26"/>
                <w:szCs w:val="26"/>
              </w:rPr>
              <w:t>Balance as at ending</w:t>
            </w:r>
          </w:p>
        </w:tc>
        <w:tc>
          <w:tcPr>
            <w:tcW w:w="1530" w:type="dxa"/>
            <w:tcBorders>
              <w:top w:val="single" w:sz="4" w:space="0" w:color="auto"/>
              <w:bottom w:val="double" w:sz="4" w:space="0" w:color="auto"/>
            </w:tcBorders>
            <w:shd w:val="clear" w:color="auto" w:fill="auto"/>
          </w:tcPr>
          <w:p w:rsidR="007A5CC7" w:rsidRPr="007A5CC7" w:rsidRDefault="007A5CC7" w:rsidP="007A5CC7">
            <w:pPr>
              <w:ind w:right="72"/>
              <w:jc w:val="right"/>
              <w:rPr>
                <w:rFonts w:ascii="Angsana New" w:hAnsi="Angsana New"/>
                <w:color w:val="000000"/>
                <w:sz w:val="26"/>
                <w:szCs w:val="26"/>
              </w:rPr>
            </w:pPr>
            <w:r w:rsidRPr="007A5CC7">
              <w:rPr>
                <w:rFonts w:ascii="Angsana New" w:hAnsi="Angsana New"/>
                <w:color w:val="000000"/>
                <w:sz w:val="26"/>
                <w:szCs w:val="26"/>
              </w:rPr>
              <w:t>629,823,189.79</w:t>
            </w:r>
          </w:p>
        </w:tc>
        <w:tc>
          <w:tcPr>
            <w:tcW w:w="270" w:type="dxa"/>
            <w:shd w:val="clear" w:color="auto" w:fill="auto"/>
          </w:tcPr>
          <w:p w:rsidR="007A5CC7" w:rsidRPr="007A5CC7" w:rsidRDefault="007A5CC7" w:rsidP="007A5CC7">
            <w:pPr>
              <w:jc w:val="right"/>
              <w:rPr>
                <w:rFonts w:ascii="Angsana New" w:hAnsi="Angsana New"/>
                <w:sz w:val="26"/>
                <w:szCs w:val="26"/>
                <w:lang w:val="en-GB"/>
              </w:rPr>
            </w:pPr>
          </w:p>
        </w:tc>
        <w:tc>
          <w:tcPr>
            <w:tcW w:w="1530" w:type="dxa"/>
            <w:tcBorders>
              <w:top w:val="single" w:sz="4" w:space="0" w:color="auto"/>
              <w:bottom w:val="double" w:sz="4" w:space="0" w:color="auto"/>
            </w:tcBorders>
            <w:shd w:val="clear" w:color="auto" w:fill="auto"/>
          </w:tcPr>
          <w:p w:rsidR="007A5CC7" w:rsidRPr="007A5CC7" w:rsidRDefault="007A5CC7" w:rsidP="003F70E9">
            <w:pPr>
              <w:ind w:right="-36"/>
              <w:jc w:val="right"/>
              <w:rPr>
                <w:rFonts w:ascii="Angsana New" w:hAnsi="Angsana New"/>
                <w:sz w:val="26"/>
                <w:szCs w:val="26"/>
                <w:lang w:val="en-GB"/>
              </w:rPr>
            </w:pPr>
            <w:r w:rsidRPr="007A5CC7">
              <w:rPr>
                <w:rFonts w:ascii="Angsana New" w:hAnsi="Angsana New"/>
                <w:sz w:val="26"/>
                <w:szCs w:val="26"/>
                <w:lang w:val="en-GB"/>
              </w:rPr>
              <w:t>853,515,196</w:t>
            </w:r>
            <w:r w:rsidRPr="007A5CC7">
              <w:rPr>
                <w:rFonts w:ascii="Angsana New" w:hAnsi="Angsana New"/>
                <w:sz w:val="26"/>
                <w:szCs w:val="26"/>
                <w:cs/>
                <w:lang w:val="en-GB"/>
              </w:rPr>
              <w:t>.</w:t>
            </w:r>
            <w:r w:rsidRPr="007A5CC7">
              <w:rPr>
                <w:rFonts w:ascii="Angsana New" w:hAnsi="Angsana New"/>
                <w:sz w:val="26"/>
                <w:szCs w:val="26"/>
                <w:lang w:val="en-GB"/>
              </w:rPr>
              <w:t>76</w:t>
            </w:r>
          </w:p>
        </w:tc>
        <w:tc>
          <w:tcPr>
            <w:tcW w:w="273" w:type="dxa"/>
            <w:shd w:val="clear" w:color="auto" w:fill="auto"/>
          </w:tcPr>
          <w:p w:rsidR="007A5CC7" w:rsidRPr="007A5CC7" w:rsidRDefault="007A5CC7" w:rsidP="007A5CC7">
            <w:pPr>
              <w:jc w:val="right"/>
              <w:rPr>
                <w:rFonts w:ascii="Angsana New" w:hAnsi="Angsana New"/>
                <w:sz w:val="26"/>
                <w:szCs w:val="26"/>
              </w:rPr>
            </w:pPr>
          </w:p>
        </w:tc>
        <w:tc>
          <w:tcPr>
            <w:tcW w:w="1437" w:type="dxa"/>
            <w:tcBorders>
              <w:top w:val="single" w:sz="4" w:space="0" w:color="auto"/>
              <w:bottom w:val="double" w:sz="4" w:space="0" w:color="auto"/>
            </w:tcBorders>
            <w:shd w:val="clear" w:color="auto" w:fill="auto"/>
          </w:tcPr>
          <w:p w:rsidR="007A5CC7" w:rsidRPr="007A5CC7" w:rsidRDefault="007A5CC7" w:rsidP="007A5CC7">
            <w:pPr>
              <w:ind w:right="72"/>
              <w:jc w:val="center"/>
              <w:rPr>
                <w:rFonts w:ascii="Angsana New" w:hAnsi="Angsana New"/>
                <w:color w:val="000000"/>
                <w:sz w:val="26"/>
                <w:szCs w:val="26"/>
              </w:rPr>
            </w:pPr>
            <w:r w:rsidRPr="007A5CC7">
              <w:rPr>
                <w:rFonts w:ascii="Angsana New" w:hAnsi="Angsana New"/>
                <w:color w:val="000000"/>
                <w:sz w:val="26"/>
                <w:szCs w:val="26"/>
                <w:cs/>
              </w:rPr>
              <w:t xml:space="preserve"> -</w:t>
            </w:r>
          </w:p>
        </w:tc>
        <w:tc>
          <w:tcPr>
            <w:tcW w:w="270" w:type="dxa"/>
          </w:tcPr>
          <w:p w:rsidR="007A5CC7" w:rsidRPr="007A5CC7" w:rsidRDefault="007A5CC7" w:rsidP="007A5CC7">
            <w:pPr>
              <w:jc w:val="right"/>
              <w:rPr>
                <w:rFonts w:ascii="Angsana New" w:hAnsi="Angsana New"/>
                <w:sz w:val="26"/>
                <w:szCs w:val="26"/>
              </w:rPr>
            </w:pPr>
          </w:p>
        </w:tc>
        <w:tc>
          <w:tcPr>
            <w:tcW w:w="1440" w:type="dxa"/>
            <w:tcBorders>
              <w:top w:val="single" w:sz="4" w:space="0" w:color="auto"/>
              <w:bottom w:val="double" w:sz="4" w:space="0" w:color="auto"/>
            </w:tcBorders>
          </w:tcPr>
          <w:p w:rsidR="007A5CC7" w:rsidRPr="007A5CC7" w:rsidRDefault="007A5CC7" w:rsidP="007A5CC7">
            <w:pPr>
              <w:ind w:right="72"/>
              <w:jc w:val="right"/>
              <w:rPr>
                <w:rFonts w:ascii="Angsana New" w:hAnsi="Angsana New"/>
                <w:color w:val="000000"/>
                <w:sz w:val="26"/>
                <w:szCs w:val="26"/>
              </w:rPr>
            </w:pPr>
            <w:r w:rsidRPr="007A5CC7">
              <w:rPr>
                <w:rFonts w:ascii="Angsana New" w:hAnsi="Angsana New"/>
                <w:color w:val="000000"/>
                <w:sz w:val="26"/>
                <w:szCs w:val="26"/>
              </w:rPr>
              <w:t>21,224,674</w:t>
            </w:r>
            <w:r w:rsidRPr="007A5CC7">
              <w:rPr>
                <w:rFonts w:ascii="Angsana New" w:hAnsi="Angsana New"/>
                <w:color w:val="000000"/>
                <w:sz w:val="26"/>
                <w:szCs w:val="26"/>
                <w:cs/>
              </w:rPr>
              <w:t>.</w:t>
            </w:r>
            <w:r w:rsidRPr="007A5CC7">
              <w:rPr>
                <w:rFonts w:ascii="Angsana New" w:hAnsi="Angsana New"/>
                <w:color w:val="000000"/>
                <w:sz w:val="26"/>
                <w:szCs w:val="26"/>
              </w:rPr>
              <w:t>80</w:t>
            </w:r>
          </w:p>
        </w:tc>
      </w:tr>
    </w:tbl>
    <w:p w:rsidR="00442DF4" w:rsidRPr="00442DF4" w:rsidRDefault="00442DF4" w:rsidP="00442DF4">
      <w:pPr>
        <w:pStyle w:val="ListParagraph"/>
        <w:tabs>
          <w:tab w:val="left" w:pos="3780"/>
        </w:tabs>
        <w:ind w:left="1080"/>
        <w:jc w:val="thaiDistribute"/>
        <w:rPr>
          <w:rFonts w:ascii="Angsana New" w:hAnsi="Angsana New"/>
          <w:sz w:val="20"/>
          <w:szCs w:val="20"/>
        </w:rPr>
      </w:pPr>
    </w:p>
    <w:p w:rsidR="00B921E1" w:rsidRPr="00442DF4" w:rsidRDefault="003E1E14" w:rsidP="00442DF4">
      <w:pPr>
        <w:pStyle w:val="ListParagraph"/>
        <w:numPr>
          <w:ilvl w:val="0"/>
          <w:numId w:val="30"/>
        </w:numPr>
        <w:tabs>
          <w:tab w:val="left" w:pos="3780"/>
        </w:tabs>
        <w:jc w:val="thaiDistribute"/>
        <w:rPr>
          <w:rFonts w:ascii="Angsana New" w:hAnsi="Angsana New"/>
          <w:sz w:val="30"/>
          <w:szCs w:val="30"/>
        </w:rPr>
      </w:pPr>
      <w:r w:rsidRPr="00442DF4">
        <w:rPr>
          <w:rFonts w:ascii="Angsana New" w:hAnsi="Angsana New"/>
          <w:sz w:val="30"/>
          <w:szCs w:val="30"/>
        </w:rPr>
        <w:t>Unutilized credit facilities  comprise the following:</w:t>
      </w:r>
    </w:p>
    <w:tbl>
      <w:tblPr>
        <w:tblW w:w="9900" w:type="dxa"/>
        <w:tblInd w:w="-270" w:type="dxa"/>
        <w:tblLayout w:type="fixed"/>
        <w:tblLook w:val="0000"/>
      </w:tblPr>
      <w:tblGrid>
        <w:gridCol w:w="3150"/>
        <w:gridCol w:w="1530"/>
        <w:gridCol w:w="270"/>
        <w:gridCol w:w="1530"/>
        <w:gridCol w:w="270"/>
        <w:gridCol w:w="1440"/>
        <w:gridCol w:w="270"/>
        <w:gridCol w:w="1440"/>
      </w:tblGrid>
      <w:tr w:rsidR="006E7ED5" w:rsidRPr="00C237F1" w:rsidTr="00D67969">
        <w:tc>
          <w:tcPr>
            <w:tcW w:w="3150" w:type="dxa"/>
          </w:tcPr>
          <w:p w:rsidR="006E7ED5" w:rsidRPr="00C237F1" w:rsidRDefault="006E7ED5" w:rsidP="00C86A04">
            <w:pPr>
              <w:ind w:left="-108"/>
              <w:jc w:val="left"/>
              <w:rPr>
                <w:rFonts w:ascii="Angsana New" w:hAnsi="Angsana New"/>
                <w:sz w:val="26"/>
                <w:szCs w:val="26"/>
                <w:u w:val="single"/>
                <w:cs/>
              </w:rPr>
            </w:pPr>
          </w:p>
        </w:tc>
        <w:tc>
          <w:tcPr>
            <w:tcW w:w="6750" w:type="dxa"/>
            <w:gridSpan w:val="7"/>
          </w:tcPr>
          <w:p w:rsidR="006E7ED5" w:rsidRPr="00C237F1" w:rsidRDefault="006E7ED5" w:rsidP="00C86A04">
            <w:pPr>
              <w:jc w:val="center"/>
              <w:rPr>
                <w:rFonts w:ascii="Angsana New" w:hAnsi="Angsana New"/>
                <w:sz w:val="26"/>
                <w:szCs w:val="26"/>
                <w:u w:val="single"/>
                <w:cs/>
              </w:rPr>
            </w:pPr>
            <w:r w:rsidRPr="00C237F1">
              <w:rPr>
                <w:rFonts w:ascii="Angsana New" w:hAnsi="Angsana New"/>
                <w:sz w:val="26"/>
                <w:szCs w:val="26"/>
              </w:rPr>
              <w:t>ConsolidatedFinancial Statements</w:t>
            </w:r>
          </w:p>
        </w:tc>
      </w:tr>
      <w:tr w:rsidR="006E7ED5" w:rsidRPr="00C237F1" w:rsidTr="00D67969">
        <w:tc>
          <w:tcPr>
            <w:tcW w:w="3150" w:type="dxa"/>
          </w:tcPr>
          <w:p w:rsidR="006E7ED5" w:rsidRPr="00C237F1" w:rsidRDefault="006E7ED5" w:rsidP="00C86A04">
            <w:pPr>
              <w:ind w:left="-108"/>
              <w:jc w:val="left"/>
              <w:rPr>
                <w:rFonts w:ascii="Angsana New" w:hAnsi="Angsana New"/>
                <w:sz w:val="26"/>
                <w:szCs w:val="26"/>
                <w:u w:val="single"/>
                <w:cs/>
              </w:rPr>
            </w:pPr>
          </w:p>
        </w:tc>
        <w:tc>
          <w:tcPr>
            <w:tcW w:w="3330" w:type="dxa"/>
            <w:gridSpan w:val="3"/>
          </w:tcPr>
          <w:p w:rsidR="006E7ED5" w:rsidRPr="00C237F1" w:rsidRDefault="006E7ED5" w:rsidP="00C86A04">
            <w:pPr>
              <w:jc w:val="center"/>
              <w:rPr>
                <w:rFonts w:ascii="Angsana New" w:hAnsi="Angsana New"/>
                <w:sz w:val="26"/>
                <w:szCs w:val="26"/>
                <w:cs/>
              </w:rPr>
            </w:pPr>
            <w:r w:rsidRPr="00C237F1">
              <w:rPr>
                <w:rFonts w:ascii="Angsana New" w:hAnsi="Angsana New"/>
                <w:sz w:val="26"/>
                <w:szCs w:val="26"/>
              </w:rPr>
              <w:t xml:space="preserve">As at </w:t>
            </w:r>
            <w:r w:rsidRPr="00C237F1">
              <w:rPr>
                <w:rFonts w:ascii="Angsana New" w:hAnsi="Angsana New"/>
                <w:sz w:val="26"/>
                <w:szCs w:val="26"/>
                <w:cs/>
              </w:rPr>
              <w:t xml:space="preserve">31 </w:t>
            </w:r>
            <w:r w:rsidRPr="00C237F1">
              <w:rPr>
                <w:rFonts w:ascii="Angsana New" w:hAnsi="Angsana New"/>
                <w:sz w:val="26"/>
                <w:szCs w:val="26"/>
              </w:rPr>
              <w:t>December 201</w:t>
            </w:r>
            <w:r w:rsidRPr="00C237F1">
              <w:rPr>
                <w:rFonts w:ascii="Angsana New" w:hAnsi="Angsana New"/>
                <w:sz w:val="26"/>
                <w:szCs w:val="26"/>
                <w:cs/>
              </w:rPr>
              <w:t>6</w:t>
            </w:r>
          </w:p>
        </w:tc>
        <w:tc>
          <w:tcPr>
            <w:tcW w:w="270" w:type="dxa"/>
          </w:tcPr>
          <w:p w:rsidR="006E7ED5" w:rsidRPr="00C237F1" w:rsidRDefault="006E7ED5" w:rsidP="00C86A04">
            <w:pPr>
              <w:jc w:val="center"/>
              <w:rPr>
                <w:rFonts w:ascii="Angsana New" w:hAnsi="Angsana New"/>
                <w:sz w:val="26"/>
                <w:szCs w:val="26"/>
                <w:u w:val="single"/>
                <w:cs/>
              </w:rPr>
            </w:pPr>
          </w:p>
        </w:tc>
        <w:tc>
          <w:tcPr>
            <w:tcW w:w="3150" w:type="dxa"/>
            <w:gridSpan w:val="3"/>
          </w:tcPr>
          <w:p w:rsidR="006E7ED5" w:rsidRPr="00C237F1" w:rsidRDefault="006E7ED5" w:rsidP="00C86A04">
            <w:pPr>
              <w:jc w:val="center"/>
              <w:rPr>
                <w:rFonts w:ascii="Angsana New" w:hAnsi="Angsana New"/>
                <w:sz w:val="26"/>
                <w:szCs w:val="26"/>
              </w:rPr>
            </w:pPr>
            <w:r w:rsidRPr="00C237F1">
              <w:rPr>
                <w:rFonts w:ascii="Angsana New" w:hAnsi="Angsana New"/>
                <w:sz w:val="26"/>
                <w:szCs w:val="26"/>
              </w:rPr>
              <w:t xml:space="preserve">As at </w:t>
            </w:r>
            <w:r w:rsidRPr="00C237F1">
              <w:rPr>
                <w:rFonts w:ascii="Angsana New" w:hAnsi="Angsana New"/>
                <w:sz w:val="26"/>
                <w:szCs w:val="26"/>
                <w:cs/>
              </w:rPr>
              <w:t xml:space="preserve">31 </w:t>
            </w:r>
            <w:r w:rsidRPr="00C237F1">
              <w:rPr>
                <w:rFonts w:ascii="Angsana New" w:hAnsi="Angsana New"/>
                <w:sz w:val="26"/>
                <w:szCs w:val="26"/>
              </w:rPr>
              <w:t>December 2015</w:t>
            </w:r>
          </w:p>
        </w:tc>
      </w:tr>
      <w:tr w:rsidR="00C237F1" w:rsidRPr="00C237F1" w:rsidTr="00D67969">
        <w:tc>
          <w:tcPr>
            <w:tcW w:w="3150" w:type="dxa"/>
          </w:tcPr>
          <w:p w:rsidR="00C237F1" w:rsidRPr="00C237F1" w:rsidRDefault="00C237F1" w:rsidP="00C86A04">
            <w:pPr>
              <w:ind w:left="-108"/>
              <w:jc w:val="left"/>
              <w:rPr>
                <w:rFonts w:ascii="Angsana New" w:hAnsi="Angsana New"/>
                <w:sz w:val="26"/>
                <w:szCs w:val="26"/>
                <w:u w:val="single"/>
                <w:cs/>
              </w:rPr>
            </w:pPr>
          </w:p>
        </w:tc>
        <w:tc>
          <w:tcPr>
            <w:tcW w:w="1530" w:type="dxa"/>
          </w:tcPr>
          <w:p w:rsidR="00C237F1" w:rsidRPr="00C237F1" w:rsidRDefault="00C237F1" w:rsidP="00C237F1">
            <w:pPr>
              <w:jc w:val="center"/>
              <w:rPr>
                <w:rFonts w:ascii="Angsana New" w:hAnsi="Angsana New"/>
                <w:sz w:val="26"/>
                <w:szCs w:val="26"/>
              </w:rPr>
            </w:pPr>
            <w:r w:rsidRPr="00C237F1">
              <w:rPr>
                <w:rFonts w:ascii="Angsana New" w:hAnsi="Angsana New"/>
                <w:sz w:val="26"/>
                <w:szCs w:val="26"/>
              </w:rPr>
              <w:t>Long-term loan</w:t>
            </w:r>
          </w:p>
          <w:p w:rsidR="00C237F1" w:rsidRPr="00C237F1" w:rsidRDefault="00C237F1" w:rsidP="00C237F1">
            <w:pPr>
              <w:ind w:left="-101" w:right="-102"/>
              <w:jc w:val="center"/>
              <w:rPr>
                <w:rFonts w:ascii="Angsana New" w:hAnsi="Angsana New"/>
                <w:sz w:val="26"/>
                <w:szCs w:val="26"/>
                <w:cs/>
              </w:rPr>
            </w:pPr>
            <w:r w:rsidRPr="00C237F1">
              <w:rPr>
                <w:rFonts w:ascii="Angsana New" w:hAnsi="Angsana New"/>
                <w:sz w:val="26"/>
                <w:szCs w:val="26"/>
              </w:rPr>
              <w:t>facilities</w:t>
            </w:r>
          </w:p>
        </w:tc>
        <w:tc>
          <w:tcPr>
            <w:tcW w:w="270" w:type="dxa"/>
          </w:tcPr>
          <w:p w:rsidR="00C237F1" w:rsidRPr="00C237F1" w:rsidRDefault="00C237F1" w:rsidP="00C86A04">
            <w:pPr>
              <w:jc w:val="center"/>
              <w:rPr>
                <w:rFonts w:ascii="Angsana New" w:hAnsi="Angsana New"/>
                <w:sz w:val="26"/>
                <w:szCs w:val="26"/>
                <w:u w:val="single"/>
                <w:cs/>
              </w:rPr>
            </w:pPr>
          </w:p>
        </w:tc>
        <w:tc>
          <w:tcPr>
            <w:tcW w:w="1530" w:type="dxa"/>
          </w:tcPr>
          <w:p w:rsidR="00C237F1" w:rsidRPr="00C237F1" w:rsidRDefault="00C237F1" w:rsidP="00C237F1">
            <w:pPr>
              <w:ind w:left="-108" w:right="-108"/>
              <w:jc w:val="center"/>
              <w:rPr>
                <w:rFonts w:ascii="Angsana New" w:hAnsi="Angsana New"/>
                <w:sz w:val="26"/>
                <w:szCs w:val="26"/>
              </w:rPr>
            </w:pPr>
            <w:r w:rsidRPr="00C237F1">
              <w:rPr>
                <w:rFonts w:ascii="Angsana New" w:hAnsi="Angsana New"/>
                <w:sz w:val="26"/>
                <w:szCs w:val="26"/>
              </w:rPr>
              <w:t>Working capital</w:t>
            </w:r>
          </w:p>
          <w:p w:rsidR="00C237F1" w:rsidRPr="00C237F1" w:rsidRDefault="00C237F1" w:rsidP="00C237F1">
            <w:pPr>
              <w:ind w:left="-101" w:right="-102"/>
              <w:jc w:val="center"/>
              <w:rPr>
                <w:rFonts w:ascii="Angsana New" w:hAnsi="Angsana New"/>
                <w:sz w:val="26"/>
                <w:szCs w:val="26"/>
                <w:cs/>
              </w:rPr>
            </w:pPr>
            <w:r w:rsidRPr="00C237F1">
              <w:rPr>
                <w:rFonts w:ascii="Angsana New" w:hAnsi="Angsana New"/>
                <w:sz w:val="26"/>
                <w:szCs w:val="26"/>
              </w:rPr>
              <w:t>facilities</w:t>
            </w:r>
          </w:p>
        </w:tc>
        <w:tc>
          <w:tcPr>
            <w:tcW w:w="270" w:type="dxa"/>
          </w:tcPr>
          <w:p w:rsidR="00C237F1" w:rsidRPr="00C237F1" w:rsidRDefault="00C237F1" w:rsidP="00C86A04">
            <w:pPr>
              <w:jc w:val="center"/>
              <w:rPr>
                <w:rFonts w:ascii="Angsana New" w:hAnsi="Angsana New"/>
                <w:sz w:val="26"/>
                <w:szCs w:val="26"/>
                <w:u w:val="single"/>
                <w:cs/>
              </w:rPr>
            </w:pPr>
          </w:p>
        </w:tc>
        <w:tc>
          <w:tcPr>
            <w:tcW w:w="1440"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rPr>
              <w:t>Long-term loan</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c>
          <w:tcPr>
            <w:tcW w:w="270" w:type="dxa"/>
          </w:tcPr>
          <w:p w:rsidR="00C237F1" w:rsidRPr="00C237F1" w:rsidRDefault="00C237F1" w:rsidP="00C86A04">
            <w:pPr>
              <w:jc w:val="center"/>
              <w:rPr>
                <w:rFonts w:ascii="Angsana New" w:hAnsi="Angsana New"/>
                <w:sz w:val="26"/>
                <w:szCs w:val="26"/>
                <w:u w:val="single"/>
                <w:cs/>
              </w:rPr>
            </w:pPr>
          </w:p>
        </w:tc>
        <w:tc>
          <w:tcPr>
            <w:tcW w:w="1440" w:type="dxa"/>
          </w:tcPr>
          <w:p w:rsidR="00C237F1" w:rsidRPr="00C237F1" w:rsidRDefault="00C237F1" w:rsidP="00C86A04">
            <w:pPr>
              <w:ind w:left="-108" w:right="-108"/>
              <w:jc w:val="center"/>
              <w:rPr>
                <w:rFonts w:ascii="Angsana New" w:hAnsi="Angsana New"/>
                <w:sz w:val="26"/>
                <w:szCs w:val="26"/>
              </w:rPr>
            </w:pPr>
            <w:r w:rsidRPr="00C237F1">
              <w:rPr>
                <w:rFonts w:ascii="Angsana New" w:hAnsi="Angsana New"/>
                <w:sz w:val="26"/>
                <w:szCs w:val="26"/>
              </w:rPr>
              <w:t>Working capital</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r>
      <w:tr w:rsidR="006E7ED5" w:rsidRPr="00C237F1" w:rsidTr="00D67969">
        <w:tc>
          <w:tcPr>
            <w:tcW w:w="3150" w:type="dxa"/>
          </w:tcPr>
          <w:p w:rsidR="006E7ED5" w:rsidRPr="00C237F1" w:rsidRDefault="006E7ED5" w:rsidP="00C86A04">
            <w:pPr>
              <w:ind w:left="-108"/>
              <w:jc w:val="left"/>
              <w:rPr>
                <w:rFonts w:ascii="Angsana New" w:hAnsi="Angsana New"/>
                <w:sz w:val="26"/>
                <w:szCs w:val="26"/>
                <w:u w:val="single"/>
                <w:cs/>
              </w:rPr>
            </w:pPr>
          </w:p>
        </w:tc>
        <w:tc>
          <w:tcPr>
            <w:tcW w:w="1530" w:type="dxa"/>
          </w:tcPr>
          <w:p w:rsidR="006E7ED5" w:rsidRPr="00C237F1" w:rsidRDefault="00C237F1" w:rsidP="00C86A04">
            <w:pPr>
              <w:jc w:val="center"/>
              <w:rPr>
                <w:rFonts w:ascii="Angsana New" w:hAnsi="Angsana New"/>
                <w:sz w:val="26"/>
                <w:szCs w:val="26"/>
                <w:u w:val="single"/>
              </w:rPr>
            </w:pPr>
            <w:r w:rsidRPr="00C237F1">
              <w:rPr>
                <w:rFonts w:ascii="Angsana New" w:hAnsi="Angsana New"/>
                <w:sz w:val="26"/>
                <w:szCs w:val="26"/>
                <w:u w:val="single"/>
              </w:rPr>
              <w:t>Million Baht</w:t>
            </w:r>
          </w:p>
        </w:tc>
        <w:tc>
          <w:tcPr>
            <w:tcW w:w="270" w:type="dxa"/>
          </w:tcPr>
          <w:p w:rsidR="006E7ED5" w:rsidRPr="00C237F1" w:rsidRDefault="006E7ED5" w:rsidP="00C86A04">
            <w:pPr>
              <w:jc w:val="center"/>
              <w:rPr>
                <w:rFonts w:ascii="Angsana New" w:hAnsi="Angsana New"/>
                <w:sz w:val="26"/>
                <w:szCs w:val="26"/>
                <w:cs/>
              </w:rPr>
            </w:pPr>
          </w:p>
        </w:tc>
        <w:tc>
          <w:tcPr>
            <w:tcW w:w="1530" w:type="dxa"/>
          </w:tcPr>
          <w:p w:rsidR="006E7ED5"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c>
          <w:tcPr>
            <w:tcW w:w="270" w:type="dxa"/>
          </w:tcPr>
          <w:p w:rsidR="006E7ED5" w:rsidRPr="00C237F1" w:rsidRDefault="006E7ED5" w:rsidP="00C86A04">
            <w:pPr>
              <w:jc w:val="center"/>
              <w:rPr>
                <w:rFonts w:ascii="Angsana New" w:hAnsi="Angsana New"/>
                <w:sz w:val="26"/>
                <w:szCs w:val="26"/>
                <w:cs/>
              </w:rPr>
            </w:pPr>
          </w:p>
        </w:tc>
        <w:tc>
          <w:tcPr>
            <w:tcW w:w="1440" w:type="dxa"/>
          </w:tcPr>
          <w:p w:rsidR="006E7ED5"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c>
          <w:tcPr>
            <w:tcW w:w="270" w:type="dxa"/>
          </w:tcPr>
          <w:p w:rsidR="006E7ED5" w:rsidRPr="00C237F1" w:rsidRDefault="006E7ED5" w:rsidP="00C86A04">
            <w:pPr>
              <w:jc w:val="center"/>
              <w:rPr>
                <w:rFonts w:ascii="Angsana New" w:hAnsi="Angsana New"/>
                <w:sz w:val="26"/>
                <w:szCs w:val="26"/>
                <w:cs/>
              </w:rPr>
            </w:pPr>
          </w:p>
        </w:tc>
        <w:tc>
          <w:tcPr>
            <w:tcW w:w="1440" w:type="dxa"/>
          </w:tcPr>
          <w:p w:rsidR="006E7ED5"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r>
      <w:tr w:rsidR="006E7ED5" w:rsidRPr="00C237F1" w:rsidTr="00D67969">
        <w:tc>
          <w:tcPr>
            <w:tcW w:w="3150" w:type="dxa"/>
          </w:tcPr>
          <w:p w:rsidR="006E7ED5" w:rsidRPr="00C237F1" w:rsidRDefault="00C237F1" w:rsidP="00C86A04">
            <w:pPr>
              <w:ind w:left="-108"/>
              <w:jc w:val="thaiDistribute"/>
              <w:rPr>
                <w:rFonts w:ascii="Angsana New" w:hAnsi="Angsana New"/>
                <w:sz w:val="26"/>
                <w:szCs w:val="26"/>
                <w:cs/>
              </w:rPr>
            </w:pPr>
            <w:r w:rsidRPr="00C237F1">
              <w:rPr>
                <w:rFonts w:ascii="Angsana New" w:hAnsi="Angsana New"/>
                <w:sz w:val="26"/>
                <w:szCs w:val="26"/>
              </w:rPr>
              <w:t>Floating rate</w:t>
            </w:r>
          </w:p>
        </w:tc>
        <w:tc>
          <w:tcPr>
            <w:tcW w:w="1530" w:type="dxa"/>
          </w:tcPr>
          <w:p w:rsidR="006E7ED5" w:rsidRPr="00C237F1" w:rsidRDefault="006E7ED5" w:rsidP="00C86A04">
            <w:pPr>
              <w:ind w:right="182"/>
              <w:jc w:val="right"/>
              <w:rPr>
                <w:rFonts w:ascii="Angsana New" w:hAnsi="Angsana New"/>
                <w:sz w:val="26"/>
                <w:szCs w:val="26"/>
              </w:rPr>
            </w:pPr>
          </w:p>
        </w:tc>
        <w:tc>
          <w:tcPr>
            <w:tcW w:w="270" w:type="dxa"/>
          </w:tcPr>
          <w:p w:rsidR="006E7ED5" w:rsidRPr="00C237F1" w:rsidRDefault="006E7ED5" w:rsidP="00C86A04">
            <w:pPr>
              <w:jc w:val="right"/>
              <w:rPr>
                <w:rFonts w:ascii="Angsana New" w:hAnsi="Angsana New"/>
                <w:sz w:val="26"/>
                <w:szCs w:val="26"/>
              </w:rPr>
            </w:pPr>
          </w:p>
        </w:tc>
        <w:tc>
          <w:tcPr>
            <w:tcW w:w="1530" w:type="dxa"/>
          </w:tcPr>
          <w:p w:rsidR="006E7ED5" w:rsidRPr="00C237F1" w:rsidRDefault="006E7ED5" w:rsidP="00C86A04">
            <w:pPr>
              <w:ind w:right="182"/>
              <w:jc w:val="right"/>
              <w:rPr>
                <w:rFonts w:ascii="Angsana New" w:hAnsi="Angsana New"/>
                <w:sz w:val="26"/>
                <w:szCs w:val="26"/>
              </w:rPr>
            </w:pPr>
          </w:p>
        </w:tc>
        <w:tc>
          <w:tcPr>
            <w:tcW w:w="270" w:type="dxa"/>
          </w:tcPr>
          <w:p w:rsidR="006E7ED5" w:rsidRPr="00C237F1" w:rsidRDefault="006E7ED5" w:rsidP="00C86A04">
            <w:pPr>
              <w:jc w:val="right"/>
              <w:rPr>
                <w:rFonts w:ascii="Angsana New" w:hAnsi="Angsana New"/>
                <w:sz w:val="26"/>
                <w:szCs w:val="26"/>
              </w:rPr>
            </w:pPr>
          </w:p>
        </w:tc>
        <w:tc>
          <w:tcPr>
            <w:tcW w:w="1440" w:type="dxa"/>
          </w:tcPr>
          <w:p w:rsidR="006E7ED5" w:rsidRPr="00C237F1" w:rsidRDefault="006E7ED5" w:rsidP="00C86A04">
            <w:pPr>
              <w:ind w:right="182"/>
              <w:jc w:val="right"/>
              <w:rPr>
                <w:rFonts w:ascii="Angsana New" w:hAnsi="Angsana New"/>
                <w:sz w:val="26"/>
                <w:szCs w:val="26"/>
              </w:rPr>
            </w:pPr>
          </w:p>
        </w:tc>
        <w:tc>
          <w:tcPr>
            <w:tcW w:w="270" w:type="dxa"/>
          </w:tcPr>
          <w:p w:rsidR="006E7ED5" w:rsidRPr="00C237F1" w:rsidRDefault="006E7ED5" w:rsidP="00C86A04">
            <w:pPr>
              <w:jc w:val="right"/>
              <w:rPr>
                <w:rFonts w:ascii="Angsana New" w:hAnsi="Angsana New"/>
                <w:sz w:val="26"/>
                <w:szCs w:val="26"/>
              </w:rPr>
            </w:pPr>
          </w:p>
        </w:tc>
        <w:tc>
          <w:tcPr>
            <w:tcW w:w="1440" w:type="dxa"/>
          </w:tcPr>
          <w:p w:rsidR="006E7ED5" w:rsidRPr="00C237F1" w:rsidRDefault="006E7ED5" w:rsidP="00C86A04">
            <w:pPr>
              <w:ind w:right="182"/>
              <w:jc w:val="right"/>
              <w:rPr>
                <w:rFonts w:ascii="Angsana New" w:hAnsi="Angsana New"/>
                <w:sz w:val="26"/>
                <w:szCs w:val="26"/>
              </w:rPr>
            </w:pPr>
          </w:p>
        </w:tc>
      </w:tr>
      <w:tr w:rsidR="006E7ED5" w:rsidRPr="00C237F1" w:rsidTr="00D67969">
        <w:tc>
          <w:tcPr>
            <w:tcW w:w="3150" w:type="dxa"/>
          </w:tcPr>
          <w:p w:rsidR="006E7ED5" w:rsidRPr="00C237F1" w:rsidRDefault="006E7ED5" w:rsidP="00C237F1">
            <w:pPr>
              <w:ind w:left="72" w:right="-108"/>
              <w:jc w:val="thaiDistribute"/>
              <w:rPr>
                <w:rFonts w:ascii="Angsana New" w:hAnsi="Angsana New"/>
                <w:sz w:val="26"/>
                <w:szCs w:val="26"/>
                <w:cs/>
              </w:rPr>
            </w:pPr>
            <w:r w:rsidRPr="00C237F1">
              <w:rPr>
                <w:rFonts w:ascii="Angsana New" w:hAnsi="Angsana New"/>
                <w:sz w:val="26"/>
                <w:szCs w:val="26"/>
                <w:cs/>
              </w:rPr>
              <w:t xml:space="preserve">- </w:t>
            </w:r>
            <w:r w:rsidR="00C237F1" w:rsidRPr="00C237F1">
              <w:rPr>
                <w:rFonts w:ascii="Angsana New" w:hAnsi="Angsana New"/>
                <w:spacing w:val="-4"/>
                <w:sz w:val="26"/>
                <w:szCs w:val="26"/>
              </w:rPr>
              <w:t>draw down with no timeframe limitation</w:t>
            </w:r>
          </w:p>
        </w:tc>
        <w:tc>
          <w:tcPr>
            <w:tcW w:w="1530" w:type="dxa"/>
            <w:shd w:val="clear" w:color="auto" w:fill="auto"/>
          </w:tcPr>
          <w:p w:rsidR="006E7ED5" w:rsidRPr="00C237F1" w:rsidRDefault="006E7ED5" w:rsidP="00C86A04">
            <w:pPr>
              <w:ind w:left="-108" w:right="-89"/>
              <w:jc w:val="center"/>
              <w:rPr>
                <w:rFonts w:ascii="Angsana New" w:hAnsi="Angsana New"/>
                <w:sz w:val="26"/>
                <w:szCs w:val="26"/>
              </w:rPr>
            </w:pPr>
            <w:r w:rsidRPr="00C237F1">
              <w:rPr>
                <w:rFonts w:ascii="Angsana New" w:hAnsi="Angsana New"/>
                <w:sz w:val="26"/>
                <w:szCs w:val="26"/>
                <w:cs/>
              </w:rPr>
              <w:t>-</w:t>
            </w:r>
          </w:p>
        </w:tc>
        <w:tc>
          <w:tcPr>
            <w:tcW w:w="270" w:type="dxa"/>
            <w:shd w:val="clear" w:color="auto" w:fill="auto"/>
          </w:tcPr>
          <w:p w:rsidR="006E7ED5" w:rsidRPr="00C237F1" w:rsidRDefault="006E7ED5" w:rsidP="00C86A04">
            <w:pPr>
              <w:tabs>
                <w:tab w:val="left" w:pos="1560"/>
              </w:tabs>
              <w:ind w:right="90"/>
              <w:jc w:val="right"/>
              <w:rPr>
                <w:rFonts w:ascii="Angsana New" w:hAnsi="Angsana New"/>
                <w:sz w:val="26"/>
                <w:szCs w:val="26"/>
              </w:rPr>
            </w:pPr>
          </w:p>
        </w:tc>
        <w:tc>
          <w:tcPr>
            <w:tcW w:w="1530" w:type="dxa"/>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rPr>
              <w:t>2,157</w:t>
            </w:r>
            <w:r w:rsidRPr="00C237F1">
              <w:rPr>
                <w:rFonts w:ascii="Angsana New" w:hAnsi="Angsana New"/>
                <w:sz w:val="26"/>
                <w:szCs w:val="26"/>
                <w:cs/>
              </w:rPr>
              <w:t>.</w:t>
            </w:r>
            <w:r w:rsidRPr="00C237F1">
              <w:rPr>
                <w:rFonts w:ascii="Angsana New" w:hAnsi="Angsana New"/>
                <w:sz w:val="26"/>
                <w:szCs w:val="26"/>
              </w:rPr>
              <w:t>61</w:t>
            </w:r>
          </w:p>
        </w:tc>
        <w:tc>
          <w:tcPr>
            <w:tcW w:w="270" w:type="dxa"/>
            <w:shd w:val="clear" w:color="auto" w:fill="auto"/>
          </w:tcPr>
          <w:p w:rsidR="006E7ED5" w:rsidRPr="00C237F1" w:rsidRDefault="006E7ED5" w:rsidP="00C86A04">
            <w:pPr>
              <w:jc w:val="right"/>
              <w:rPr>
                <w:rFonts w:ascii="Angsana New" w:hAnsi="Angsana New"/>
                <w:sz w:val="26"/>
                <w:szCs w:val="26"/>
              </w:rPr>
            </w:pPr>
          </w:p>
        </w:tc>
        <w:tc>
          <w:tcPr>
            <w:tcW w:w="1440" w:type="dxa"/>
            <w:shd w:val="clear" w:color="auto" w:fill="auto"/>
          </w:tcPr>
          <w:p w:rsidR="006E7ED5" w:rsidRPr="00C237F1" w:rsidRDefault="006E7ED5" w:rsidP="00C237F1">
            <w:pPr>
              <w:ind w:right="252"/>
              <w:jc w:val="right"/>
              <w:rPr>
                <w:rFonts w:ascii="Angsana New" w:hAnsi="Angsana New"/>
                <w:sz w:val="26"/>
                <w:szCs w:val="26"/>
              </w:rPr>
            </w:pPr>
            <w:r w:rsidRPr="00C237F1">
              <w:rPr>
                <w:rFonts w:ascii="Angsana New" w:hAnsi="Angsana New"/>
                <w:sz w:val="26"/>
                <w:szCs w:val="26"/>
              </w:rPr>
              <w:t>1,852</w:t>
            </w:r>
            <w:r w:rsidRPr="00C237F1">
              <w:rPr>
                <w:rFonts w:ascii="Angsana New" w:hAnsi="Angsana New"/>
                <w:sz w:val="26"/>
                <w:szCs w:val="26"/>
                <w:cs/>
              </w:rPr>
              <w:t>.</w:t>
            </w:r>
            <w:r w:rsidRPr="00C237F1">
              <w:rPr>
                <w:rFonts w:ascii="Angsana New" w:hAnsi="Angsana New"/>
                <w:sz w:val="26"/>
                <w:szCs w:val="26"/>
              </w:rPr>
              <w:t>71</w:t>
            </w:r>
          </w:p>
        </w:tc>
        <w:tc>
          <w:tcPr>
            <w:tcW w:w="270" w:type="dxa"/>
            <w:shd w:val="clear" w:color="auto" w:fill="auto"/>
          </w:tcPr>
          <w:p w:rsidR="006E7ED5" w:rsidRPr="00C237F1" w:rsidRDefault="006E7ED5" w:rsidP="00C86A04">
            <w:pPr>
              <w:pStyle w:val="A2"/>
              <w:pBdr>
                <w:bottom w:val="none" w:sz="0" w:space="0" w:color="auto"/>
              </w:pBdr>
              <w:jc w:val="right"/>
              <w:rPr>
                <w:rFonts w:ascii="Angsana New" w:hAnsi="Angsana New"/>
                <w:b w:val="0"/>
                <w:bCs w:val="0"/>
                <w:sz w:val="26"/>
                <w:szCs w:val="26"/>
              </w:rPr>
            </w:pPr>
          </w:p>
        </w:tc>
        <w:tc>
          <w:tcPr>
            <w:tcW w:w="1440" w:type="dxa"/>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rPr>
              <w:t>2,</w:t>
            </w:r>
            <w:r w:rsidRPr="00C237F1">
              <w:rPr>
                <w:rFonts w:ascii="Angsana New" w:hAnsi="Angsana New"/>
                <w:vanish/>
                <w:sz w:val="26"/>
                <w:szCs w:val="26"/>
              </w:rPr>
              <w:t>71</w:t>
            </w:r>
            <w:r w:rsidRPr="00C237F1">
              <w:rPr>
                <w:rFonts w:ascii="Angsana New" w:hAnsi="Angsana New"/>
                <w:vanish/>
                <w:sz w:val="26"/>
                <w:szCs w:val="26"/>
                <w:cs/>
              </w:rPr>
              <w:t>.</w:t>
            </w:r>
            <w:r w:rsidRPr="00C237F1">
              <w:rPr>
                <w:rFonts w:ascii="Angsana New" w:hAnsi="Angsana New"/>
                <w:vanish/>
                <w:sz w:val="26"/>
                <w:szCs w:val="26"/>
              </w:rPr>
              <w:t>06</w:t>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vanish/>
                <w:sz w:val="26"/>
                <w:szCs w:val="26"/>
              </w:rPr>
              <w:pgNum/>
            </w:r>
            <w:r w:rsidRPr="00C237F1">
              <w:rPr>
                <w:rFonts w:ascii="Angsana New" w:hAnsi="Angsana New"/>
                <w:sz w:val="26"/>
                <w:szCs w:val="26"/>
              </w:rPr>
              <w:t>071</w:t>
            </w:r>
            <w:r w:rsidRPr="00C237F1">
              <w:rPr>
                <w:rFonts w:ascii="Angsana New" w:hAnsi="Angsana New"/>
                <w:sz w:val="26"/>
                <w:szCs w:val="26"/>
                <w:cs/>
              </w:rPr>
              <w:t>.</w:t>
            </w:r>
            <w:r w:rsidRPr="00C237F1">
              <w:rPr>
                <w:rFonts w:ascii="Angsana New" w:hAnsi="Angsana New"/>
                <w:sz w:val="26"/>
                <w:szCs w:val="26"/>
              </w:rPr>
              <w:t>06</w:t>
            </w:r>
          </w:p>
        </w:tc>
      </w:tr>
      <w:tr w:rsidR="006E7ED5" w:rsidRPr="00C237F1" w:rsidTr="00D67969">
        <w:tc>
          <w:tcPr>
            <w:tcW w:w="3150" w:type="dxa"/>
          </w:tcPr>
          <w:p w:rsidR="006E7ED5" w:rsidRPr="00C237F1" w:rsidRDefault="00C237F1" w:rsidP="00C86A04">
            <w:pPr>
              <w:ind w:left="-108"/>
              <w:jc w:val="thaiDistribute"/>
              <w:rPr>
                <w:rFonts w:ascii="Angsana New" w:hAnsi="Angsana New"/>
                <w:sz w:val="26"/>
                <w:szCs w:val="26"/>
              </w:rPr>
            </w:pPr>
            <w:r w:rsidRPr="00C237F1">
              <w:rPr>
                <w:rFonts w:ascii="Angsana New" w:hAnsi="Angsana New"/>
                <w:snapToGrid w:val="0"/>
                <w:sz w:val="26"/>
                <w:szCs w:val="26"/>
                <w:cs/>
                <w:lang w:eastAsia="th-TH"/>
              </w:rPr>
              <w:t xml:space="preserve">Ending Book Value </w:t>
            </w:r>
            <w:r w:rsidRPr="00C237F1">
              <w:rPr>
                <w:rFonts w:ascii="Angsana New" w:hAnsi="Angsana New"/>
                <w:snapToGrid w:val="0"/>
                <w:sz w:val="26"/>
                <w:szCs w:val="26"/>
                <w:lang w:eastAsia="th-TH"/>
              </w:rPr>
              <w:t>-</w:t>
            </w:r>
            <w:r w:rsidRPr="00C237F1">
              <w:rPr>
                <w:rFonts w:ascii="Angsana New" w:hAnsi="Angsana New"/>
                <w:snapToGrid w:val="0"/>
                <w:sz w:val="26"/>
                <w:szCs w:val="26"/>
                <w:cs/>
                <w:lang w:eastAsia="th-TH"/>
              </w:rPr>
              <w:t xml:space="preserve"> Net</w:t>
            </w:r>
          </w:p>
        </w:tc>
        <w:tc>
          <w:tcPr>
            <w:tcW w:w="1530" w:type="dxa"/>
            <w:tcBorders>
              <w:top w:val="single" w:sz="4" w:space="0" w:color="auto"/>
              <w:bottom w:val="double" w:sz="4" w:space="0" w:color="auto"/>
            </w:tcBorders>
            <w:shd w:val="clear" w:color="auto" w:fill="auto"/>
          </w:tcPr>
          <w:p w:rsidR="006E7ED5" w:rsidRPr="00C237F1" w:rsidRDefault="006E7ED5" w:rsidP="00C86A04">
            <w:pPr>
              <w:ind w:left="-108" w:right="-89"/>
              <w:jc w:val="center"/>
              <w:rPr>
                <w:rFonts w:ascii="Angsana New" w:hAnsi="Angsana New"/>
                <w:sz w:val="26"/>
                <w:szCs w:val="26"/>
              </w:rPr>
            </w:pPr>
            <w:r w:rsidRPr="00C237F1">
              <w:rPr>
                <w:rFonts w:ascii="Angsana New" w:hAnsi="Angsana New"/>
                <w:sz w:val="26"/>
                <w:szCs w:val="26"/>
                <w:cs/>
              </w:rPr>
              <w:t>-</w:t>
            </w:r>
          </w:p>
        </w:tc>
        <w:tc>
          <w:tcPr>
            <w:tcW w:w="270" w:type="dxa"/>
            <w:shd w:val="clear" w:color="auto" w:fill="auto"/>
          </w:tcPr>
          <w:p w:rsidR="006E7ED5" w:rsidRPr="00C237F1" w:rsidRDefault="006E7ED5" w:rsidP="00C86A04">
            <w:pPr>
              <w:tabs>
                <w:tab w:val="left" w:pos="1560"/>
              </w:tabs>
              <w:ind w:right="90"/>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rPr>
              <w:t>2,157</w:t>
            </w:r>
            <w:r w:rsidRPr="00C237F1">
              <w:rPr>
                <w:rFonts w:ascii="Angsana New" w:hAnsi="Angsana New"/>
                <w:sz w:val="26"/>
                <w:szCs w:val="26"/>
                <w:cs/>
              </w:rPr>
              <w:t>.</w:t>
            </w:r>
            <w:r w:rsidRPr="00C237F1">
              <w:rPr>
                <w:rFonts w:ascii="Angsana New" w:hAnsi="Angsana New"/>
                <w:sz w:val="26"/>
                <w:szCs w:val="26"/>
              </w:rPr>
              <w:t>61</w:t>
            </w:r>
          </w:p>
        </w:tc>
        <w:tc>
          <w:tcPr>
            <w:tcW w:w="270" w:type="dxa"/>
            <w:shd w:val="clear" w:color="auto" w:fill="auto"/>
          </w:tcPr>
          <w:p w:rsidR="006E7ED5" w:rsidRPr="00C237F1" w:rsidRDefault="006E7ED5" w:rsidP="00C86A04">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6E7ED5" w:rsidRPr="00C237F1" w:rsidRDefault="006E7ED5" w:rsidP="00C237F1">
            <w:pPr>
              <w:ind w:right="252"/>
              <w:jc w:val="right"/>
              <w:rPr>
                <w:rFonts w:ascii="Angsana New" w:hAnsi="Angsana New"/>
                <w:sz w:val="26"/>
                <w:szCs w:val="26"/>
              </w:rPr>
            </w:pPr>
            <w:r w:rsidRPr="00C237F1">
              <w:rPr>
                <w:rFonts w:ascii="Angsana New" w:hAnsi="Angsana New"/>
                <w:sz w:val="26"/>
                <w:szCs w:val="26"/>
              </w:rPr>
              <w:t>1,852</w:t>
            </w:r>
            <w:r w:rsidRPr="00C237F1">
              <w:rPr>
                <w:rFonts w:ascii="Angsana New" w:hAnsi="Angsana New"/>
                <w:sz w:val="26"/>
                <w:szCs w:val="26"/>
                <w:cs/>
              </w:rPr>
              <w:t>.</w:t>
            </w:r>
            <w:r w:rsidRPr="00C237F1">
              <w:rPr>
                <w:rFonts w:ascii="Angsana New" w:hAnsi="Angsana New"/>
                <w:sz w:val="26"/>
                <w:szCs w:val="26"/>
              </w:rPr>
              <w:t>71</w:t>
            </w:r>
          </w:p>
        </w:tc>
        <w:tc>
          <w:tcPr>
            <w:tcW w:w="270" w:type="dxa"/>
            <w:shd w:val="clear" w:color="auto" w:fill="auto"/>
          </w:tcPr>
          <w:p w:rsidR="006E7ED5" w:rsidRPr="00C237F1" w:rsidRDefault="006E7ED5" w:rsidP="00C86A04">
            <w:pPr>
              <w:pStyle w:val="A2"/>
              <w:pBdr>
                <w:bottom w:val="none" w:sz="0" w:space="0" w:color="auto"/>
              </w:pBdr>
              <w:jc w:val="right"/>
              <w:rPr>
                <w:rFonts w:ascii="Angsana New" w:hAnsi="Angsana New"/>
                <w:b w:val="0"/>
                <w:bCs w:val="0"/>
                <w:sz w:val="26"/>
                <w:szCs w:val="26"/>
              </w:rPr>
            </w:pPr>
          </w:p>
        </w:tc>
        <w:tc>
          <w:tcPr>
            <w:tcW w:w="1440" w:type="dxa"/>
            <w:tcBorders>
              <w:top w:val="single" w:sz="4" w:space="0" w:color="auto"/>
              <w:bottom w:val="double" w:sz="4" w:space="0" w:color="auto"/>
            </w:tcBorders>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rPr>
              <w:t>2,071</w:t>
            </w:r>
            <w:r w:rsidRPr="00C237F1">
              <w:rPr>
                <w:rFonts w:ascii="Angsana New" w:hAnsi="Angsana New"/>
                <w:sz w:val="26"/>
                <w:szCs w:val="26"/>
                <w:cs/>
              </w:rPr>
              <w:t>.</w:t>
            </w:r>
            <w:r w:rsidRPr="00C237F1">
              <w:rPr>
                <w:rFonts w:ascii="Angsana New" w:hAnsi="Angsana New"/>
                <w:sz w:val="26"/>
                <w:szCs w:val="26"/>
              </w:rPr>
              <w:t>06</w:t>
            </w:r>
          </w:p>
        </w:tc>
      </w:tr>
    </w:tbl>
    <w:p w:rsidR="006E7ED5" w:rsidRDefault="006E7ED5" w:rsidP="00C237F1">
      <w:pPr>
        <w:tabs>
          <w:tab w:val="left" w:pos="3780"/>
        </w:tabs>
        <w:ind w:left="990"/>
        <w:jc w:val="thaiDistribute"/>
        <w:rPr>
          <w:rFonts w:ascii="Angsana New" w:hAnsi="Angsana New"/>
          <w:sz w:val="30"/>
          <w:szCs w:val="30"/>
        </w:rPr>
      </w:pPr>
    </w:p>
    <w:tbl>
      <w:tblPr>
        <w:tblW w:w="9900" w:type="dxa"/>
        <w:tblInd w:w="-270" w:type="dxa"/>
        <w:tblLayout w:type="fixed"/>
        <w:tblLook w:val="0000"/>
      </w:tblPr>
      <w:tblGrid>
        <w:gridCol w:w="3150"/>
        <w:gridCol w:w="1530"/>
        <w:gridCol w:w="270"/>
        <w:gridCol w:w="1530"/>
        <w:gridCol w:w="270"/>
        <w:gridCol w:w="1440"/>
        <w:gridCol w:w="252"/>
        <w:gridCol w:w="1458"/>
      </w:tblGrid>
      <w:tr w:rsidR="006E7ED5" w:rsidRPr="00C237F1" w:rsidTr="00D67969">
        <w:tc>
          <w:tcPr>
            <w:tcW w:w="3150" w:type="dxa"/>
          </w:tcPr>
          <w:p w:rsidR="006E7ED5" w:rsidRPr="00C237F1" w:rsidRDefault="006E7ED5" w:rsidP="00C86A04">
            <w:pPr>
              <w:ind w:left="-108"/>
              <w:jc w:val="left"/>
              <w:rPr>
                <w:rFonts w:ascii="Angsana New" w:hAnsi="Angsana New"/>
                <w:sz w:val="26"/>
                <w:szCs w:val="26"/>
                <w:u w:val="single"/>
                <w:cs/>
              </w:rPr>
            </w:pPr>
          </w:p>
        </w:tc>
        <w:tc>
          <w:tcPr>
            <w:tcW w:w="6750" w:type="dxa"/>
            <w:gridSpan w:val="7"/>
          </w:tcPr>
          <w:p w:rsidR="006E7ED5" w:rsidRPr="00C237F1" w:rsidRDefault="006E7ED5" w:rsidP="00C86A04">
            <w:pPr>
              <w:jc w:val="center"/>
              <w:rPr>
                <w:rFonts w:ascii="Angsana New" w:hAnsi="Angsana New"/>
                <w:sz w:val="26"/>
                <w:szCs w:val="26"/>
                <w:u w:val="single"/>
                <w:cs/>
              </w:rPr>
            </w:pPr>
            <w:r w:rsidRPr="00C237F1">
              <w:rPr>
                <w:rFonts w:ascii="Angsana New" w:eastAsia="Times New Roman" w:hAnsi="Angsana New"/>
                <w:sz w:val="26"/>
                <w:szCs w:val="26"/>
              </w:rPr>
              <w:t>Separate Financial Statements</w:t>
            </w:r>
          </w:p>
        </w:tc>
      </w:tr>
      <w:tr w:rsidR="006E7ED5" w:rsidRPr="00C237F1" w:rsidTr="00D67969">
        <w:tc>
          <w:tcPr>
            <w:tcW w:w="3150" w:type="dxa"/>
          </w:tcPr>
          <w:p w:rsidR="006E7ED5" w:rsidRPr="00C237F1" w:rsidRDefault="006E7ED5" w:rsidP="00C86A04">
            <w:pPr>
              <w:ind w:left="-108"/>
              <w:jc w:val="left"/>
              <w:rPr>
                <w:rFonts w:ascii="Angsana New" w:hAnsi="Angsana New"/>
                <w:sz w:val="26"/>
                <w:szCs w:val="26"/>
                <w:u w:val="single"/>
                <w:cs/>
              </w:rPr>
            </w:pPr>
          </w:p>
        </w:tc>
        <w:tc>
          <w:tcPr>
            <w:tcW w:w="3330" w:type="dxa"/>
            <w:gridSpan w:val="3"/>
          </w:tcPr>
          <w:p w:rsidR="006E7ED5" w:rsidRPr="00C237F1" w:rsidRDefault="006E7ED5" w:rsidP="00C86A04">
            <w:pPr>
              <w:jc w:val="center"/>
              <w:rPr>
                <w:rFonts w:ascii="Angsana New" w:hAnsi="Angsana New"/>
                <w:sz w:val="26"/>
                <w:szCs w:val="26"/>
                <w:cs/>
              </w:rPr>
            </w:pPr>
            <w:r w:rsidRPr="00C237F1">
              <w:rPr>
                <w:rFonts w:ascii="Angsana New" w:hAnsi="Angsana New"/>
                <w:sz w:val="26"/>
                <w:szCs w:val="26"/>
              </w:rPr>
              <w:t xml:space="preserve">As at </w:t>
            </w:r>
            <w:r w:rsidRPr="00C237F1">
              <w:rPr>
                <w:rFonts w:ascii="Angsana New" w:hAnsi="Angsana New"/>
                <w:sz w:val="26"/>
                <w:szCs w:val="26"/>
                <w:cs/>
              </w:rPr>
              <w:t xml:space="preserve">31 </w:t>
            </w:r>
            <w:r w:rsidRPr="00C237F1">
              <w:rPr>
                <w:rFonts w:ascii="Angsana New" w:hAnsi="Angsana New"/>
                <w:sz w:val="26"/>
                <w:szCs w:val="26"/>
              </w:rPr>
              <w:t>December 201</w:t>
            </w:r>
            <w:r w:rsidRPr="00C237F1">
              <w:rPr>
                <w:rFonts w:ascii="Angsana New" w:hAnsi="Angsana New"/>
                <w:sz w:val="26"/>
                <w:szCs w:val="26"/>
                <w:cs/>
              </w:rPr>
              <w:t>6</w:t>
            </w:r>
          </w:p>
        </w:tc>
        <w:tc>
          <w:tcPr>
            <w:tcW w:w="270" w:type="dxa"/>
          </w:tcPr>
          <w:p w:rsidR="006E7ED5" w:rsidRPr="00C237F1" w:rsidRDefault="006E7ED5" w:rsidP="00C86A04">
            <w:pPr>
              <w:jc w:val="center"/>
              <w:rPr>
                <w:rFonts w:ascii="Angsana New" w:hAnsi="Angsana New"/>
                <w:sz w:val="26"/>
                <w:szCs w:val="26"/>
                <w:u w:val="single"/>
                <w:cs/>
              </w:rPr>
            </w:pPr>
          </w:p>
        </w:tc>
        <w:tc>
          <w:tcPr>
            <w:tcW w:w="3150" w:type="dxa"/>
            <w:gridSpan w:val="3"/>
          </w:tcPr>
          <w:p w:rsidR="006E7ED5" w:rsidRPr="00C237F1" w:rsidRDefault="006E7ED5" w:rsidP="00C86A04">
            <w:pPr>
              <w:jc w:val="center"/>
              <w:rPr>
                <w:rFonts w:ascii="Angsana New" w:hAnsi="Angsana New"/>
                <w:sz w:val="26"/>
                <w:szCs w:val="26"/>
              </w:rPr>
            </w:pPr>
            <w:r w:rsidRPr="00C237F1">
              <w:rPr>
                <w:rFonts w:ascii="Angsana New" w:hAnsi="Angsana New"/>
                <w:sz w:val="26"/>
                <w:szCs w:val="26"/>
              </w:rPr>
              <w:t xml:space="preserve">As at </w:t>
            </w:r>
            <w:r w:rsidRPr="00C237F1">
              <w:rPr>
                <w:rFonts w:ascii="Angsana New" w:hAnsi="Angsana New"/>
                <w:sz w:val="26"/>
                <w:szCs w:val="26"/>
                <w:cs/>
              </w:rPr>
              <w:t xml:space="preserve">31 </w:t>
            </w:r>
            <w:r w:rsidRPr="00C237F1">
              <w:rPr>
                <w:rFonts w:ascii="Angsana New" w:hAnsi="Angsana New"/>
                <w:sz w:val="26"/>
                <w:szCs w:val="26"/>
              </w:rPr>
              <w:t>December 2015</w:t>
            </w:r>
          </w:p>
        </w:tc>
      </w:tr>
      <w:tr w:rsidR="00C237F1" w:rsidRPr="00C237F1" w:rsidTr="00D67969">
        <w:tc>
          <w:tcPr>
            <w:tcW w:w="3150" w:type="dxa"/>
          </w:tcPr>
          <w:p w:rsidR="00C237F1" w:rsidRPr="00C237F1" w:rsidRDefault="00C237F1" w:rsidP="00C86A04">
            <w:pPr>
              <w:ind w:left="-108"/>
              <w:jc w:val="left"/>
              <w:rPr>
                <w:rFonts w:ascii="Angsana New" w:hAnsi="Angsana New"/>
                <w:sz w:val="26"/>
                <w:szCs w:val="26"/>
                <w:u w:val="single"/>
                <w:cs/>
              </w:rPr>
            </w:pPr>
          </w:p>
        </w:tc>
        <w:tc>
          <w:tcPr>
            <w:tcW w:w="1530"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rPr>
              <w:t>Long-term loan</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c>
          <w:tcPr>
            <w:tcW w:w="270" w:type="dxa"/>
          </w:tcPr>
          <w:p w:rsidR="00C237F1" w:rsidRPr="00C237F1" w:rsidRDefault="00C237F1" w:rsidP="00C86A04">
            <w:pPr>
              <w:jc w:val="center"/>
              <w:rPr>
                <w:rFonts w:ascii="Angsana New" w:hAnsi="Angsana New"/>
                <w:sz w:val="26"/>
                <w:szCs w:val="26"/>
                <w:u w:val="single"/>
                <w:cs/>
              </w:rPr>
            </w:pPr>
          </w:p>
        </w:tc>
        <w:tc>
          <w:tcPr>
            <w:tcW w:w="1530" w:type="dxa"/>
          </w:tcPr>
          <w:p w:rsidR="00C237F1" w:rsidRPr="00C237F1" w:rsidRDefault="00C237F1" w:rsidP="00C86A04">
            <w:pPr>
              <w:ind w:left="-108" w:right="-108"/>
              <w:jc w:val="center"/>
              <w:rPr>
                <w:rFonts w:ascii="Angsana New" w:hAnsi="Angsana New"/>
                <w:sz w:val="26"/>
                <w:szCs w:val="26"/>
              </w:rPr>
            </w:pPr>
            <w:r w:rsidRPr="00C237F1">
              <w:rPr>
                <w:rFonts w:ascii="Angsana New" w:hAnsi="Angsana New"/>
                <w:sz w:val="26"/>
                <w:szCs w:val="26"/>
              </w:rPr>
              <w:t>Working capital</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c>
          <w:tcPr>
            <w:tcW w:w="270" w:type="dxa"/>
          </w:tcPr>
          <w:p w:rsidR="00C237F1" w:rsidRPr="00C237F1" w:rsidRDefault="00C237F1" w:rsidP="00C86A04">
            <w:pPr>
              <w:jc w:val="center"/>
              <w:rPr>
                <w:rFonts w:ascii="Angsana New" w:hAnsi="Angsana New"/>
                <w:sz w:val="26"/>
                <w:szCs w:val="26"/>
                <w:u w:val="single"/>
                <w:cs/>
              </w:rPr>
            </w:pPr>
          </w:p>
        </w:tc>
        <w:tc>
          <w:tcPr>
            <w:tcW w:w="1440"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rPr>
              <w:t>Long-term loan</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c>
          <w:tcPr>
            <w:tcW w:w="252" w:type="dxa"/>
          </w:tcPr>
          <w:p w:rsidR="00C237F1" w:rsidRPr="00C237F1" w:rsidRDefault="00C237F1" w:rsidP="00C86A04">
            <w:pPr>
              <w:jc w:val="center"/>
              <w:rPr>
                <w:rFonts w:ascii="Angsana New" w:hAnsi="Angsana New"/>
                <w:sz w:val="26"/>
                <w:szCs w:val="26"/>
                <w:u w:val="single"/>
                <w:cs/>
              </w:rPr>
            </w:pPr>
          </w:p>
        </w:tc>
        <w:tc>
          <w:tcPr>
            <w:tcW w:w="1458" w:type="dxa"/>
          </w:tcPr>
          <w:p w:rsidR="00C237F1" w:rsidRPr="00C237F1" w:rsidRDefault="00C237F1" w:rsidP="00C86A04">
            <w:pPr>
              <w:ind w:left="-108" w:right="-108"/>
              <w:jc w:val="center"/>
              <w:rPr>
                <w:rFonts w:ascii="Angsana New" w:hAnsi="Angsana New"/>
                <w:sz w:val="26"/>
                <w:szCs w:val="26"/>
              </w:rPr>
            </w:pPr>
            <w:r w:rsidRPr="00C237F1">
              <w:rPr>
                <w:rFonts w:ascii="Angsana New" w:hAnsi="Angsana New"/>
                <w:sz w:val="26"/>
                <w:szCs w:val="26"/>
              </w:rPr>
              <w:t>Working capital</w:t>
            </w:r>
          </w:p>
          <w:p w:rsidR="00C237F1" w:rsidRPr="00C237F1" w:rsidRDefault="00C237F1" w:rsidP="00C86A04">
            <w:pPr>
              <w:ind w:left="-101" w:right="-102"/>
              <w:jc w:val="center"/>
              <w:rPr>
                <w:rFonts w:ascii="Angsana New" w:hAnsi="Angsana New"/>
                <w:sz w:val="26"/>
                <w:szCs w:val="26"/>
                <w:cs/>
              </w:rPr>
            </w:pPr>
            <w:r w:rsidRPr="00C237F1">
              <w:rPr>
                <w:rFonts w:ascii="Angsana New" w:hAnsi="Angsana New"/>
                <w:sz w:val="26"/>
                <w:szCs w:val="26"/>
              </w:rPr>
              <w:t>facilities</w:t>
            </w:r>
          </w:p>
        </w:tc>
      </w:tr>
      <w:tr w:rsidR="00C237F1" w:rsidRPr="00C237F1" w:rsidTr="00D67969">
        <w:tc>
          <w:tcPr>
            <w:tcW w:w="3150" w:type="dxa"/>
          </w:tcPr>
          <w:p w:rsidR="00C237F1" w:rsidRPr="00C237F1" w:rsidRDefault="00C237F1" w:rsidP="00C86A04">
            <w:pPr>
              <w:ind w:left="-108"/>
              <w:jc w:val="left"/>
              <w:rPr>
                <w:rFonts w:ascii="Angsana New" w:hAnsi="Angsana New"/>
                <w:sz w:val="26"/>
                <w:szCs w:val="26"/>
                <w:u w:val="single"/>
                <w:cs/>
              </w:rPr>
            </w:pPr>
          </w:p>
        </w:tc>
        <w:tc>
          <w:tcPr>
            <w:tcW w:w="1530" w:type="dxa"/>
          </w:tcPr>
          <w:p w:rsidR="00C237F1" w:rsidRPr="00C237F1" w:rsidRDefault="00C237F1" w:rsidP="00C86A04">
            <w:pPr>
              <w:jc w:val="center"/>
              <w:rPr>
                <w:rFonts w:ascii="Angsana New" w:hAnsi="Angsana New"/>
                <w:sz w:val="26"/>
                <w:szCs w:val="26"/>
                <w:u w:val="single"/>
              </w:rPr>
            </w:pPr>
            <w:r w:rsidRPr="00C237F1">
              <w:rPr>
                <w:rFonts w:ascii="Angsana New" w:hAnsi="Angsana New"/>
                <w:sz w:val="26"/>
                <w:szCs w:val="26"/>
                <w:u w:val="single"/>
              </w:rPr>
              <w:t>Million Baht</w:t>
            </w:r>
          </w:p>
        </w:tc>
        <w:tc>
          <w:tcPr>
            <w:tcW w:w="270" w:type="dxa"/>
          </w:tcPr>
          <w:p w:rsidR="00C237F1" w:rsidRPr="00C237F1" w:rsidRDefault="00C237F1" w:rsidP="00C86A04">
            <w:pPr>
              <w:jc w:val="center"/>
              <w:rPr>
                <w:rFonts w:ascii="Angsana New" w:hAnsi="Angsana New"/>
                <w:sz w:val="26"/>
                <w:szCs w:val="26"/>
                <w:cs/>
              </w:rPr>
            </w:pPr>
          </w:p>
        </w:tc>
        <w:tc>
          <w:tcPr>
            <w:tcW w:w="1530"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c>
          <w:tcPr>
            <w:tcW w:w="270" w:type="dxa"/>
          </w:tcPr>
          <w:p w:rsidR="00C237F1" w:rsidRPr="00C237F1" w:rsidRDefault="00C237F1" w:rsidP="00C86A04">
            <w:pPr>
              <w:jc w:val="center"/>
              <w:rPr>
                <w:rFonts w:ascii="Angsana New" w:hAnsi="Angsana New"/>
                <w:sz w:val="26"/>
                <w:szCs w:val="26"/>
                <w:cs/>
              </w:rPr>
            </w:pPr>
          </w:p>
        </w:tc>
        <w:tc>
          <w:tcPr>
            <w:tcW w:w="1440"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c>
          <w:tcPr>
            <w:tcW w:w="252" w:type="dxa"/>
          </w:tcPr>
          <w:p w:rsidR="00C237F1" w:rsidRPr="00C237F1" w:rsidRDefault="00C237F1" w:rsidP="00C86A04">
            <w:pPr>
              <w:jc w:val="center"/>
              <w:rPr>
                <w:rFonts w:ascii="Angsana New" w:hAnsi="Angsana New"/>
                <w:sz w:val="26"/>
                <w:szCs w:val="26"/>
                <w:cs/>
              </w:rPr>
            </w:pPr>
          </w:p>
        </w:tc>
        <w:tc>
          <w:tcPr>
            <w:tcW w:w="1458" w:type="dxa"/>
          </w:tcPr>
          <w:p w:rsidR="00C237F1" w:rsidRPr="00C237F1" w:rsidRDefault="00C237F1" w:rsidP="00C86A04">
            <w:pPr>
              <w:jc w:val="center"/>
              <w:rPr>
                <w:rFonts w:ascii="Angsana New" w:hAnsi="Angsana New"/>
                <w:sz w:val="26"/>
                <w:szCs w:val="26"/>
              </w:rPr>
            </w:pPr>
            <w:r w:rsidRPr="00C237F1">
              <w:rPr>
                <w:rFonts w:ascii="Angsana New" w:hAnsi="Angsana New"/>
                <w:sz w:val="26"/>
                <w:szCs w:val="26"/>
                <w:u w:val="single"/>
              </w:rPr>
              <w:t>Million Baht</w:t>
            </w:r>
          </w:p>
        </w:tc>
      </w:tr>
      <w:tr w:rsidR="006E7ED5" w:rsidRPr="00C237F1" w:rsidTr="00D67969">
        <w:trPr>
          <w:trHeight w:hRule="exact" w:val="405"/>
        </w:trPr>
        <w:tc>
          <w:tcPr>
            <w:tcW w:w="3150" w:type="dxa"/>
          </w:tcPr>
          <w:p w:rsidR="006E7ED5" w:rsidRPr="00C237F1" w:rsidRDefault="00C237F1" w:rsidP="00C86A04">
            <w:pPr>
              <w:ind w:left="-108"/>
              <w:jc w:val="thaiDistribute"/>
              <w:rPr>
                <w:rFonts w:ascii="Angsana New" w:hAnsi="Angsana New"/>
                <w:sz w:val="26"/>
                <w:szCs w:val="26"/>
                <w:cs/>
              </w:rPr>
            </w:pPr>
            <w:r w:rsidRPr="00C237F1">
              <w:rPr>
                <w:rFonts w:ascii="Angsana New" w:hAnsi="Angsana New"/>
                <w:sz w:val="26"/>
                <w:szCs w:val="26"/>
              </w:rPr>
              <w:t>Floating rate</w:t>
            </w:r>
          </w:p>
        </w:tc>
        <w:tc>
          <w:tcPr>
            <w:tcW w:w="1530" w:type="dxa"/>
          </w:tcPr>
          <w:p w:rsidR="006E7ED5" w:rsidRPr="00C237F1" w:rsidRDefault="006E7ED5" w:rsidP="00C86A04">
            <w:pPr>
              <w:ind w:right="182"/>
              <w:jc w:val="right"/>
              <w:rPr>
                <w:rFonts w:ascii="Angsana New" w:hAnsi="Angsana New"/>
                <w:sz w:val="26"/>
                <w:szCs w:val="26"/>
              </w:rPr>
            </w:pPr>
          </w:p>
        </w:tc>
        <w:tc>
          <w:tcPr>
            <w:tcW w:w="270" w:type="dxa"/>
          </w:tcPr>
          <w:p w:rsidR="006E7ED5" w:rsidRPr="00C237F1" w:rsidRDefault="006E7ED5" w:rsidP="00C86A04">
            <w:pPr>
              <w:jc w:val="right"/>
              <w:rPr>
                <w:rFonts w:ascii="Angsana New" w:hAnsi="Angsana New"/>
                <w:sz w:val="26"/>
                <w:szCs w:val="26"/>
              </w:rPr>
            </w:pPr>
          </w:p>
        </w:tc>
        <w:tc>
          <w:tcPr>
            <w:tcW w:w="1530" w:type="dxa"/>
          </w:tcPr>
          <w:p w:rsidR="006E7ED5" w:rsidRPr="00C237F1" w:rsidRDefault="006E7ED5" w:rsidP="00C86A04">
            <w:pPr>
              <w:ind w:right="182"/>
              <w:jc w:val="right"/>
              <w:rPr>
                <w:rFonts w:ascii="Angsana New" w:hAnsi="Angsana New"/>
                <w:sz w:val="26"/>
                <w:szCs w:val="26"/>
              </w:rPr>
            </w:pPr>
          </w:p>
        </w:tc>
        <w:tc>
          <w:tcPr>
            <w:tcW w:w="270" w:type="dxa"/>
          </w:tcPr>
          <w:p w:rsidR="006E7ED5" w:rsidRPr="00C237F1" w:rsidRDefault="006E7ED5" w:rsidP="00C86A04">
            <w:pPr>
              <w:jc w:val="right"/>
              <w:rPr>
                <w:rFonts w:ascii="Angsana New" w:hAnsi="Angsana New"/>
                <w:sz w:val="26"/>
                <w:szCs w:val="26"/>
              </w:rPr>
            </w:pPr>
          </w:p>
        </w:tc>
        <w:tc>
          <w:tcPr>
            <w:tcW w:w="1440" w:type="dxa"/>
          </w:tcPr>
          <w:p w:rsidR="006E7ED5" w:rsidRPr="00C237F1" w:rsidRDefault="006E7ED5" w:rsidP="00C86A04">
            <w:pPr>
              <w:ind w:right="182"/>
              <w:jc w:val="right"/>
              <w:rPr>
                <w:rFonts w:ascii="Angsana New" w:hAnsi="Angsana New"/>
                <w:sz w:val="26"/>
                <w:szCs w:val="26"/>
              </w:rPr>
            </w:pPr>
          </w:p>
        </w:tc>
        <w:tc>
          <w:tcPr>
            <w:tcW w:w="252" w:type="dxa"/>
          </w:tcPr>
          <w:p w:rsidR="006E7ED5" w:rsidRPr="00C237F1" w:rsidRDefault="006E7ED5" w:rsidP="00C86A04">
            <w:pPr>
              <w:jc w:val="right"/>
              <w:rPr>
                <w:rFonts w:ascii="Angsana New" w:hAnsi="Angsana New"/>
                <w:sz w:val="26"/>
                <w:szCs w:val="26"/>
              </w:rPr>
            </w:pPr>
          </w:p>
        </w:tc>
        <w:tc>
          <w:tcPr>
            <w:tcW w:w="1458" w:type="dxa"/>
          </w:tcPr>
          <w:p w:rsidR="006E7ED5" w:rsidRPr="00C237F1" w:rsidRDefault="006E7ED5" w:rsidP="00C86A04">
            <w:pPr>
              <w:ind w:right="182"/>
              <w:jc w:val="right"/>
              <w:rPr>
                <w:rFonts w:ascii="Angsana New" w:hAnsi="Angsana New"/>
                <w:sz w:val="26"/>
                <w:szCs w:val="26"/>
              </w:rPr>
            </w:pPr>
          </w:p>
        </w:tc>
      </w:tr>
      <w:tr w:rsidR="006E7ED5" w:rsidRPr="00C237F1" w:rsidTr="00D67969">
        <w:tc>
          <w:tcPr>
            <w:tcW w:w="3150" w:type="dxa"/>
          </w:tcPr>
          <w:p w:rsidR="006E7ED5" w:rsidRPr="00C237F1" w:rsidRDefault="006E7ED5" w:rsidP="00C86A04">
            <w:pPr>
              <w:ind w:left="72"/>
              <w:jc w:val="thaiDistribute"/>
              <w:rPr>
                <w:rFonts w:ascii="Angsana New" w:hAnsi="Angsana New"/>
                <w:sz w:val="26"/>
                <w:szCs w:val="26"/>
                <w:cs/>
              </w:rPr>
            </w:pPr>
            <w:r w:rsidRPr="00C237F1">
              <w:rPr>
                <w:rFonts w:ascii="Angsana New" w:hAnsi="Angsana New"/>
                <w:sz w:val="26"/>
                <w:szCs w:val="26"/>
                <w:cs/>
              </w:rPr>
              <w:t xml:space="preserve">- </w:t>
            </w:r>
            <w:r w:rsidR="00C237F1" w:rsidRPr="00C237F1">
              <w:rPr>
                <w:rFonts w:ascii="Angsana New" w:hAnsi="Angsana New"/>
                <w:spacing w:val="-4"/>
                <w:sz w:val="26"/>
                <w:szCs w:val="26"/>
              </w:rPr>
              <w:t>draw down with no timeframe limitation</w:t>
            </w:r>
          </w:p>
        </w:tc>
        <w:tc>
          <w:tcPr>
            <w:tcW w:w="1530" w:type="dxa"/>
            <w:shd w:val="clear" w:color="auto" w:fill="auto"/>
          </w:tcPr>
          <w:p w:rsidR="006E7ED5" w:rsidRPr="001C7812" w:rsidRDefault="006E7ED5" w:rsidP="00C86A04">
            <w:pPr>
              <w:ind w:left="-108" w:right="-89"/>
              <w:jc w:val="center"/>
              <w:rPr>
                <w:rFonts w:ascii="Angsana New" w:hAnsi="Angsana New"/>
                <w:sz w:val="26"/>
                <w:szCs w:val="26"/>
              </w:rPr>
            </w:pPr>
            <w:r w:rsidRPr="001C7812">
              <w:rPr>
                <w:rFonts w:ascii="Angsana New" w:hAnsi="Angsana New"/>
                <w:sz w:val="26"/>
                <w:szCs w:val="26"/>
                <w:cs/>
              </w:rPr>
              <w:t>-</w:t>
            </w:r>
          </w:p>
        </w:tc>
        <w:tc>
          <w:tcPr>
            <w:tcW w:w="270" w:type="dxa"/>
            <w:shd w:val="clear" w:color="auto" w:fill="auto"/>
          </w:tcPr>
          <w:p w:rsidR="006E7ED5" w:rsidRPr="001C7812" w:rsidRDefault="006E7ED5" w:rsidP="00C86A04">
            <w:pPr>
              <w:ind w:right="90"/>
              <w:jc w:val="right"/>
              <w:rPr>
                <w:rFonts w:ascii="Angsana New" w:hAnsi="Angsana New"/>
                <w:sz w:val="26"/>
                <w:szCs w:val="26"/>
              </w:rPr>
            </w:pPr>
          </w:p>
        </w:tc>
        <w:tc>
          <w:tcPr>
            <w:tcW w:w="1530" w:type="dxa"/>
            <w:shd w:val="clear" w:color="auto" w:fill="auto"/>
          </w:tcPr>
          <w:p w:rsidR="006E7ED5" w:rsidRPr="001C7812" w:rsidRDefault="006E7ED5" w:rsidP="00C237F1">
            <w:pPr>
              <w:ind w:left="-108" w:right="162"/>
              <w:jc w:val="right"/>
              <w:rPr>
                <w:rFonts w:ascii="Angsana New" w:hAnsi="Angsana New"/>
                <w:sz w:val="26"/>
                <w:szCs w:val="26"/>
              </w:rPr>
            </w:pPr>
            <w:r w:rsidRPr="001C7812">
              <w:rPr>
                <w:rFonts w:ascii="Angsana New" w:hAnsi="Angsana New"/>
                <w:sz w:val="26"/>
                <w:szCs w:val="26"/>
                <w:cs/>
              </w:rPr>
              <w:t>746.03</w:t>
            </w:r>
          </w:p>
        </w:tc>
        <w:tc>
          <w:tcPr>
            <w:tcW w:w="270" w:type="dxa"/>
            <w:shd w:val="clear" w:color="auto" w:fill="auto"/>
          </w:tcPr>
          <w:p w:rsidR="006E7ED5" w:rsidRPr="001C7812" w:rsidRDefault="006E7ED5" w:rsidP="00C86A04">
            <w:pPr>
              <w:jc w:val="right"/>
              <w:rPr>
                <w:rFonts w:ascii="Angsana New" w:hAnsi="Angsana New"/>
                <w:sz w:val="26"/>
                <w:szCs w:val="26"/>
              </w:rPr>
            </w:pPr>
          </w:p>
        </w:tc>
        <w:tc>
          <w:tcPr>
            <w:tcW w:w="1440" w:type="dxa"/>
            <w:shd w:val="clear" w:color="auto" w:fill="auto"/>
          </w:tcPr>
          <w:p w:rsidR="006E7ED5" w:rsidRPr="001C7812" w:rsidRDefault="006E7ED5" w:rsidP="00C86A04">
            <w:pPr>
              <w:ind w:left="-108" w:right="-89"/>
              <w:jc w:val="center"/>
              <w:rPr>
                <w:rFonts w:ascii="Angsana New" w:hAnsi="Angsana New"/>
                <w:sz w:val="26"/>
                <w:szCs w:val="26"/>
              </w:rPr>
            </w:pPr>
            <w:r w:rsidRPr="001C7812">
              <w:rPr>
                <w:rFonts w:ascii="Angsana New" w:hAnsi="Angsana New"/>
                <w:sz w:val="26"/>
                <w:szCs w:val="26"/>
                <w:cs/>
              </w:rPr>
              <w:t>-</w:t>
            </w:r>
          </w:p>
        </w:tc>
        <w:tc>
          <w:tcPr>
            <w:tcW w:w="252" w:type="dxa"/>
            <w:shd w:val="clear" w:color="auto" w:fill="auto"/>
          </w:tcPr>
          <w:p w:rsidR="006E7ED5" w:rsidRPr="00C237F1" w:rsidRDefault="006E7ED5" w:rsidP="00C86A04">
            <w:pPr>
              <w:ind w:right="90"/>
              <w:jc w:val="right"/>
              <w:rPr>
                <w:rFonts w:ascii="Angsana New" w:hAnsi="Angsana New"/>
                <w:sz w:val="26"/>
                <w:szCs w:val="26"/>
              </w:rPr>
            </w:pPr>
          </w:p>
        </w:tc>
        <w:tc>
          <w:tcPr>
            <w:tcW w:w="1458" w:type="dxa"/>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cs/>
              </w:rPr>
              <w:t>822.06</w:t>
            </w:r>
          </w:p>
        </w:tc>
      </w:tr>
      <w:tr w:rsidR="006E7ED5" w:rsidRPr="00C237F1" w:rsidTr="00D67969">
        <w:tc>
          <w:tcPr>
            <w:tcW w:w="3150" w:type="dxa"/>
          </w:tcPr>
          <w:p w:rsidR="006E7ED5" w:rsidRPr="00C237F1" w:rsidRDefault="00C237F1" w:rsidP="00C86A04">
            <w:pPr>
              <w:ind w:left="-108"/>
              <w:jc w:val="thaiDistribute"/>
              <w:rPr>
                <w:rFonts w:ascii="Angsana New" w:hAnsi="Angsana New"/>
                <w:sz w:val="26"/>
                <w:szCs w:val="26"/>
              </w:rPr>
            </w:pPr>
            <w:r w:rsidRPr="00C237F1">
              <w:rPr>
                <w:rFonts w:ascii="Angsana New" w:hAnsi="Angsana New"/>
                <w:snapToGrid w:val="0"/>
                <w:sz w:val="26"/>
                <w:szCs w:val="26"/>
                <w:cs/>
                <w:lang w:eastAsia="th-TH"/>
              </w:rPr>
              <w:t xml:space="preserve">Ending Book Value </w:t>
            </w:r>
            <w:r w:rsidRPr="00C237F1">
              <w:rPr>
                <w:rFonts w:ascii="Angsana New" w:hAnsi="Angsana New"/>
                <w:snapToGrid w:val="0"/>
                <w:sz w:val="26"/>
                <w:szCs w:val="26"/>
                <w:lang w:eastAsia="th-TH"/>
              </w:rPr>
              <w:t>-</w:t>
            </w:r>
            <w:r w:rsidRPr="00C237F1">
              <w:rPr>
                <w:rFonts w:ascii="Angsana New" w:hAnsi="Angsana New"/>
                <w:snapToGrid w:val="0"/>
                <w:sz w:val="26"/>
                <w:szCs w:val="26"/>
                <w:cs/>
                <w:lang w:eastAsia="th-TH"/>
              </w:rPr>
              <w:t xml:space="preserve"> Net</w:t>
            </w:r>
          </w:p>
        </w:tc>
        <w:tc>
          <w:tcPr>
            <w:tcW w:w="1530" w:type="dxa"/>
            <w:tcBorders>
              <w:top w:val="single" w:sz="4" w:space="0" w:color="auto"/>
              <w:bottom w:val="double" w:sz="4" w:space="0" w:color="auto"/>
            </w:tcBorders>
            <w:shd w:val="clear" w:color="auto" w:fill="auto"/>
          </w:tcPr>
          <w:p w:rsidR="006E7ED5" w:rsidRPr="001C7812" w:rsidRDefault="006E7ED5" w:rsidP="00C86A04">
            <w:pPr>
              <w:ind w:left="-108" w:right="-89"/>
              <w:jc w:val="center"/>
              <w:rPr>
                <w:rFonts w:ascii="Angsana New" w:hAnsi="Angsana New"/>
                <w:sz w:val="26"/>
                <w:szCs w:val="26"/>
              </w:rPr>
            </w:pPr>
            <w:r w:rsidRPr="001C7812">
              <w:rPr>
                <w:rFonts w:ascii="Angsana New" w:hAnsi="Angsana New"/>
                <w:sz w:val="26"/>
                <w:szCs w:val="26"/>
                <w:cs/>
              </w:rPr>
              <w:t>-</w:t>
            </w:r>
          </w:p>
        </w:tc>
        <w:tc>
          <w:tcPr>
            <w:tcW w:w="270" w:type="dxa"/>
            <w:shd w:val="clear" w:color="auto" w:fill="auto"/>
          </w:tcPr>
          <w:p w:rsidR="006E7ED5" w:rsidRPr="001C7812" w:rsidRDefault="006E7ED5" w:rsidP="00C86A04">
            <w:pPr>
              <w:ind w:right="90"/>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6E7ED5" w:rsidRPr="001C7812" w:rsidRDefault="006E7ED5" w:rsidP="00C237F1">
            <w:pPr>
              <w:ind w:left="-108" w:right="162"/>
              <w:jc w:val="right"/>
              <w:rPr>
                <w:rFonts w:ascii="Angsana New" w:hAnsi="Angsana New"/>
                <w:sz w:val="26"/>
                <w:szCs w:val="26"/>
              </w:rPr>
            </w:pPr>
            <w:r w:rsidRPr="001C7812">
              <w:rPr>
                <w:rFonts w:ascii="Angsana New" w:hAnsi="Angsana New"/>
                <w:sz w:val="26"/>
                <w:szCs w:val="26"/>
                <w:cs/>
              </w:rPr>
              <w:t>746.03</w:t>
            </w:r>
          </w:p>
        </w:tc>
        <w:tc>
          <w:tcPr>
            <w:tcW w:w="270" w:type="dxa"/>
            <w:shd w:val="clear" w:color="auto" w:fill="auto"/>
          </w:tcPr>
          <w:p w:rsidR="006E7ED5" w:rsidRPr="001C7812" w:rsidRDefault="006E7ED5" w:rsidP="00C86A04">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6E7ED5" w:rsidRPr="001C7812" w:rsidRDefault="006E7ED5" w:rsidP="00C86A04">
            <w:pPr>
              <w:ind w:left="-108" w:right="-89"/>
              <w:jc w:val="center"/>
              <w:rPr>
                <w:rFonts w:ascii="Angsana New" w:hAnsi="Angsana New"/>
                <w:sz w:val="26"/>
                <w:szCs w:val="26"/>
              </w:rPr>
            </w:pPr>
            <w:r w:rsidRPr="001C7812">
              <w:rPr>
                <w:rFonts w:ascii="Angsana New" w:hAnsi="Angsana New"/>
                <w:sz w:val="26"/>
                <w:szCs w:val="26"/>
                <w:cs/>
              </w:rPr>
              <w:t>-</w:t>
            </w:r>
          </w:p>
        </w:tc>
        <w:tc>
          <w:tcPr>
            <w:tcW w:w="252" w:type="dxa"/>
            <w:shd w:val="clear" w:color="auto" w:fill="auto"/>
          </w:tcPr>
          <w:p w:rsidR="006E7ED5" w:rsidRPr="00C237F1" w:rsidRDefault="006E7ED5" w:rsidP="00C86A04">
            <w:pPr>
              <w:ind w:right="90"/>
              <w:jc w:val="right"/>
              <w:rPr>
                <w:rFonts w:ascii="Angsana New" w:hAnsi="Angsana New"/>
                <w:sz w:val="26"/>
                <w:szCs w:val="26"/>
              </w:rPr>
            </w:pPr>
          </w:p>
        </w:tc>
        <w:tc>
          <w:tcPr>
            <w:tcW w:w="1458" w:type="dxa"/>
            <w:tcBorders>
              <w:top w:val="single" w:sz="4" w:space="0" w:color="auto"/>
              <w:bottom w:val="double" w:sz="4" w:space="0" w:color="auto"/>
            </w:tcBorders>
            <w:shd w:val="clear" w:color="auto" w:fill="auto"/>
          </w:tcPr>
          <w:p w:rsidR="006E7ED5" w:rsidRPr="00C237F1" w:rsidRDefault="006E7ED5" w:rsidP="00C237F1">
            <w:pPr>
              <w:ind w:right="162"/>
              <w:jc w:val="right"/>
              <w:rPr>
                <w:rFonts w:ascii="Angsana New" w:hAnsi="Angsana New"/>
                <w:sz w:val="26"/>
                <w:szCs w:val="26"/>
              </w:rPr>
            </w:pPr>
            <w:r w:rsidRPr="00C237F1">
              <w:rPr>
                <w:rFonts w:ascii="Angsana New" w:hAnsi="Angsana New"/>
                <w:sz w:val="26"/>
                <w:szCs w:val="26"/>
                <w:cs/>
              </w:rPr>
              <w:t>822.06</w:t>
            </w:r>
          </w:p>
        </w:tc>
      </w:tr>
    </w:tbl>
    <w:p w:rsidR="0074132C" w:rsidRDefault="0074132C" w:rsidP="00C237F1">
      <w:pPr>
        <w:tabs>
          <w:tab w:val="left" w:pos="3780"/>
        </w:tabs>
        <w:ind w:left="450"/>
        <w:jc w:val="thaiDistribute"/>
        <w:rPr>
          <w:rFonts w:ascii="Angsana New" w:hAnsi="Angsana New"/>
          <w:b/>
          <w:bCs/>
          <w:sz w:val="30"/>
          <w:szCs w:val="30"/>
        </w:rPr>
      </w:pPr>
    </w:p>
    <w:p w:rsidR="00CA7EC8" w:rsidRDefault="00CA7EC8" w:rsidP="00E63ABD">
      <w:pPr>
        <w:pStyle w:val="ListParagraph"/>
        <w:numPr>
          <w:ilvl w:val="0"/>
          <w:numId w:val="20"/>
        </w:numPr>
        <w:ind w:left="450" w:hanging="450"/>
        <w:jc w:val="thaiDistribute"/>
        <w:rPr>
          <w:rFonts w:ascii="Angsana New" w:hAnsi="Angsana New"/>
          <w:b/>
          <w:bCs/>
          <w:sz w:val="30"/>
          <w:szCs w:val="30"/>
        </w:rPr>
      </w:pPr>
      <w:r w:rsidRPr="00E63ABD">
        <w:rPr>
          <w:rFonts w:ascii="Angsana New" w:hAnsi="Angsana New"/>
          <w:b/>
          <w:bCs/>
          <w:sz w:val="30"/>
          <w:szCs w:val="30"/>
        </w:rPr>
        <w:lastRenderedPageBreak/>
        <w:t>Liabi</w:t>
      </w:r>
      <w:r w:rsidR="00D14970" w:rsidRPr="00E63ABD">
        <w:rPr>
          <w:rFonts w:ascii="Angsana New" w:hAnsi="Angsana New"/>
          <w:b/>
          <w:bCs/>
          <w:sz w:val="30"/>
          <w:szCs w:val="30"/>
        </w:rPr>
        <w:t xml:space="preserve">lities under finance lease </w:t>
      </w:r>
    </w:p>
    <w:p w:rsidR="00E63ABD" w:rsidRPr="00E63ABD" w:rsidRDefault="00E63ABD" w:rsidP="00E63ABD">
      <w:pPr>
        <w:pStyle w:val="ListParagraph"/>
        <w:ind w:left="450" w:firstLine="810"/>
        <w:jc w:val="thaiDistribute"/>
        <w:rPr>
          <w:rFonts w:ascii="Angsana New" w:hAnsi="Angsana New"/>
          <w:b/>
          <w:bCs/>
          <w:sz w:val="30"/>
          <w:szCs w:val="30"/>
        </w:rPr>
      </w:pPr>
      <w:r w:rsidRPr="0042222B">
        <w:rPr>
          <w:rFonts w:ascii="Angsana New" w:hAnsi="Angsana New"/>
          <w:sz w:val="30"/>
          <w:szCs w:val="30"/>
        </w:rPr>
        <w:t xml:space="preserve">The movements in the retirement benefit obligations for the year ended </w:t>
      </w:r>
      <w:r w:rsidRPr="0042222B">
        <w:rPr>
          <w:rFonts w:ascii="Angsana New" w:hAnsi="Angsana New"/>
          <w:sz w:val="30"/>
          <w:szCs w:val="30"/>
          <w:rtl/>
          <w:cs/>
        </w:rPr>
        <w:t xml:space="preserve">31 </w:t>
      </w:r>
      <w:r w:rsidRPr="0042222B">
        <w:rPr>
          <w:rFonts w:ascii="Angsana New" w:hAnsi="Angsana New"/>
          <w:sz w:val="30"/>
          <w:szCs w:val="30"/>
        </w:rPr>
        <w:t xml:space="preserve">December </w:t>
      </w:r>
      <w:r w:rsidRPr="0042222B">
        <w:rPr>
          <w:rFonts w:ascii="Angsana New" w:hAnsi="Angsana New"/>
          <w:sz w:val="30"/>
          <w:szCs w:val="30"/>
          <w:rtl/>
          <w:cs/>
        </w:rPr>
        <w:t>201</w:t>
      </w:r>
      <w:r>
        <w:rPr>
          <w:rFonts w:ascii="Angsana New" w:hAnsi="Angsana New"/>
          <w:sz w:val="30"/>
          <w:szCs w:val="30"/>
        </w:rPr>
        <w:t xml:space="preserve">6 </w:t>
      </w:r>
      <w:r w:rsidRPr="0042222B">
        <w:rPr>
          <w:rFonts w:ascii="Angsana New" w:hAnsi="Angsana New"/>
          <w:sz w:val="30"/>
          <w:szCs w:val="30"/>
        </w:rPr>
        <w:t xml:space="preserve">and </w:t>
      </w:r>
      <w:r w:rsidRPr="0042222B">
        <w:rPr>
          <w:rFonts w:ascii="Angsana New" w:hAnsi="Angsana New"/>
          <w:sz w:val="30"/>
          <w:szCs w:val="30"/>
          <w:rtl/>
          <w:cs/>
        </w:rPr>
        <w:t>201</w:t>
      </w:r>
      <w:r>
        <w:rPr>
          <w:rFonts w:ascii="Angsana New" w:hAnsi="Angsana New"/>
          <w:sz w:val="30"/>
          <w:szCs w:val="30"/>
        </w:rPr>
        <w:t xml:space="preserve">5 </w:t>
      </w:r>
      <w:r w:rsidRPr="0042222B">
        <w:rPr>
          <w:rFonts w:ascii="Angsana New" w:hAnsi="Angsana New"/>
          <w:sz w:val="30"/>
          <w:szCs w:val="30"/>
        </w:rPr>
        <w:t>are the following:</w:t>
      </w:r>
    </w:p>
    <w:tbl>
      <w:tblPr>
        <w:tblW w:w="9891" w:type="dxa"/>
        <w:tblInd w:w="108" w:type="dxa"/>
        <w:tblLayout w:type="fixed"/>
        <w:tblLook w:val="0000"/>
      </w:tblPr>
      <w:tblGrid>
        <w:gridCol w:w="3240"/>
        <w:gridCol w:w="1530"/>
        <w:gridCol w:w="270"/>
        <w:gridCol w:w="1440"/>
        <w:gridCol w:w="270"/>
        <w:gridCol w:w="1440"/>
        <w:gridCol w:w="252"/>
        <w:gridCol w:w="1449"/>
      </w:tblGrid>
      <w:tr w:rsidR="00AE09AE" w:rsidRPr="00892AB8" w:rsidTr="00C237F1">
        <w:tc>
          <w:tcPr>
            <w:tcW w:w="3240" w:type="dxa"/>
            <w:shd w:val="clear" w:color="auto" w:fill="auto"/>
          </w:tcPr>
          <w:p w:rsidR="00AE09AE" w:rsidRPr="00892AB8" w:rsidRDefault="00AE09AE" w:rsidP="002F1367">
            <w:pPr>
              <w:jc w:val="center"/>
              <w:rPr>
                <w:rFonts w:ascii="Angsana New" w:hAnsi="Angsana New"/>
                <w:sz w:val="28"/>
                <w:szCs w:val="28"/>
                <w:u w:val="single"/>
                <w:cs/>
              </w:rPr>
            </w:pPr>
          </w:p>
        </w:tc>
        <w:tc>
          <w:tcPr>
            <w:tcW w:w="3240" w:type="dxa"/>
            <w:gridSpan w:val="3"/>
            <w:shd w:val="clear" w:color="auto" w:fill="auto"/>
          </w:tcPr>
          <w:p w:rsidR="00AE09AE" w:rsidRPr="00892AB8" w:rsidRDefault="00016CC7" w:rsidP="002F1367">
            <w:pPr>
              <w:jc w:val="center"/>
              <w:rPr>
                <w:rFonts w:ascii="Angsana New" w:hAnsi="Angsana New"/>
                <w:sz w:val="28"/>
                <w:szCs w:val="28"/>
                <w:u w:val="single"/>
                <w:cs/>
              </w:rPr>
            </w:pPr>
            <w:r w:rsidRPr="00892AB8">
              <w:rPr>
                <w:rFonts w:ascii="Angsana New" w:hAnsi="Angsana New"/>
                <w:sz w:val="28"/>
                <w:szCs w:val="28"/>
              </w:rPr>
              <w:t>ConsolidatedFinancial Statements</w:t>
            </w:r>
          </w:p>
        </w:tc>
        <w:tc>
          <w:tcPr>
            <w:tcW w:w="270" w:type="dxa"/>
            <w:shd w:val="clear" w:color="auto" w:fill="auto"/>
          </w:tcPr>
          <w:p w:rsidR="00AE09AE" w:rsidRPr="00892AB8" w:rsidRDefault="00AE09AE" w:rsidP="002F1367">
            <w:pPr>
              <w:jc w:val="center"/>
              <w:rPr>
                <w:rFonts w:ascii="Angsana New" w:hAnsi="Angsana New"/>
                <w:sz w:val="28"/>
                <w:szCs w:val="28"/>
                <w:u w:val="single"/>
                <w:cs/>
              </w:rPr>
            </w:pPr>
          </w:p>
        </w:tc>
        <w:tc>
          <w:tcPr>
            <w:tcW w:w="3141" w:type="dxa"/>
            <w:gridSpan w:val="3"/>
            <w:shd w:val="clear" w:color="auto" w:fill="auto"/>
          </w:tcPr>
          <w:p w:rsidR="00AE09AE" w:rsidRPr="00892AB8" w:rsidRDefault="00016CC7" w:rsidP="002F1367">
            <w:pPr>
              <w:jc w:val="center"/>
              <w:rPr>
                <w:rFonts w:ascii="Angsana New" w:hAnsi="Angsana New"/>
                <w:sz w:val="28"/>
                <w:szCs w:val="28"/>
                <w:u w:val="single"/>
                <w:cs/>
              </w:rPr>
            </w:pPr>
            <w:r w:rsidRPr="00892AB8">
              <w:rPr>
                <w:rFonts w:ascii="Angsana New" w:eastAsia="Times New Roman" w:hAnsi="Angsana New"/>
                <w:sz w:val="28"/>
                <w:szCs w:val="28"/>
              </w:rPr>
              <w:t>Separate Financial Statements</w:t>
            </w:r>
          </w:p>
        </w:tc>
      </w:tr>
      <w:tr w:rsidR="002F1367" w:rsidRPr="00892AB8" w:rsidTr="00C237F1">
        <w:tc>
          <w:tcPr>
            <w:tcW w:w="3240" w:type="dxa"/>
            <w:shd w:val="clear" w:color="auto" w:fill="auto"/>
          </w:tcPr>
          <w:p w:rsidR="002F1367" w:rsidRPr="00892AB8" w:rsidRDefault="002F1367" w:rsidP="002F1367">
            <w:pPr>
              <w:jc w:val="center"/>
              <w:rPr>
                <w:rFonts w:ascii="Angsana New" w:hAnsi="Angsana New"/>
                <w:sz w:val="28"/>
                <w:szCs w:val="28"/>
                <w:u w:val="single"/>
                <w:cs/>
              </w:rPr>
            </w:pPr>
          </w:p>
        </w:tc>
        <w:tc>
          <w:tcPr>
            <w:tcW w:w="1530" w:type="dxa"/>
            <w:shd w:val="clear" w:color="auto" w:fill="auto"/>
          </w:tcPr>
          <w:p w:rsidR="002F1367" w:rsidRPr="00892AB8" w:rsidRDefault="003F6BFC" w:rsidP="002F1367">
            <w:pPr>
              <w:ind w:right="-102"/>
              <w:jc w:val="center"/>
              <w:rPr>
                <w:rFonts w:ascii="Angsana New" w:hAnsi="Angsana New"/>
                <w:sz w:val="28"/>
                <w:szCs w:val="28"/>
              </w:rPr>
            </w:pPr>
            <w:r w:rsidRPr="00892AB8">
              <w:rPr>
                <w:rFonts w:ascii="Angsana New" w:hAnsi="Angsana New"/>
                <w:sz w:val="28"/>
                <w:szCs w:val="28"/>
              </w:rPr>
              <w:t>201</w:t>
            </w:r>
            <w:r w:rsidR="00C237F1" w:rsidRPr="00892AB8">
              <w:rPr>
                <w:rFonts w:ascii="Angsana New" w:hAnsi="Angsana New" w:hint="cs"/>
                <w:sz w:val="28"/>
                <w:szCs w:val="28"/>
                <w:cs/>
              </w:rPr>
              <w:t>6</w:t>
            </w:r>
          </w:p>
        </w:tc>
        <w:tc>
          <w:tcPr>
            <w:tcW w:w="270" w:type="dxa"/>
            <w:shd w:val="clear" w:color="auto" w:fill="auto"/>
          </w:tcPr>
          <w:p w:rsidR="002F1367" w:rsidRPr="00892AB8" w:rsidRDefault="002F1367" w:rsidP="002F1367">
            <w:pPr>
              <w:jc w:val="center"/>
              <w:rPr>
                <w:rFonts w:ascii="Angsana New" w:hAnsi="Angsana New"/>
                <w:sz w:val="28"/>
                <w:szCs w:val="28"/>
                <w:u w:val="single"/>
                <w:cs/>
              </w:rPr>
            </w:pPr>
          </w:p>
        </w:tc>
        <w:tc>
          <w:tcPr>
            <w:tcW w:w="1440" w:type="dxa"/>
            <w:shd w:val="clear" w:color="auto" w:fill="auto"/>
          </w:tcPr>
          <w:p w:rsidR="002F1367" w:rsidRPr="00892AB8" w:rsidRDefault="003F6BFC" w:rsidP="002F1367">
            <w:pPr>
              <w:ind w:right="-102"/>
              <w:jc w:val="center"/>
              <w:rPr>
                <w:rFonts w:ascii="Angsana New" w:hAnsi="Angsana New"/>
                <w:sz w:val="28"/>
                <w:szCs w:val="28"/>
              </w:rPr>
            </w:pPr>
            <w:r w:rsidRPr="00892AB8">
              <w:rPr>
                <w:rFonts w:ascii="Angsana New" w:hAnsi="Angsana New"/>
                <w:sz w:val="28"/>
                <w:szCs w:val="28"/>
              </w:rPr>
              <w:t>201</w:t>
            </w:r>
            <w:r w:rsidR="00C237F1" w:rsidRPr="00892AB8">
              <w:rPr>
                <w:rFonts w:ascii="Angsana New" w:hAnsi="Angsana New" w:hint="cs"/>
                <w:sz w:val="28"/>
                <w:szCs w:val="28"/>
                <w:cs/>
              </w:rPr>
              <w:t>5</w:t>
            </w:r>
          </w:p>
        </w:tc>
        <w:tc>
          <w:tcPr>
            <w:tcW w:w="270" w:type="dxa"/>
            <w:shd w:val="clear" w:color="auto" w:fill="auto"/>
          </w:tcPr>
          <w:p w:rsidR="002F1367" w:rsidRPr="00892AB8" w:rsidRDefault="002F1367" w:rsidP="002F1367">
            <w:pPr>
              <w:jc w:val="center"/>
              <w:rPr>
                <w:rFonts w:ascii="Angsana New" w:hAnsi="Angsana New"/>
                <w:sz w:val="28"/>
                <w:szCs w:val="28"/>
                <w:u w:val="single"/>
                <w:cs/>
              </w:rPr>
            </w:pPr>
          </w:p>
        </w:tc>
        <w:tc>
          <w:tcPr>
            <w:tcW w:w="1440" w:type="dxa"/>
            <w:shd w:val="clear" w:color="auto" w:fill="auto"/>
          </w:tcPr>
          <w:p w:rsidR="002F1367" w:rsidRPr="00892AB8" w:rsidRDefault="002F1367" w:rsidP="002F1367">
            <w:pPr>
              <w:ind w:right="-102"/>
              <w:jc w:val="center"/>
              <w:rPr>
                <w:rFonts w:ascii="Angsana New" w:hAnsi="Angsana New"/>
                <w:sz w:val="28"/>
                <w:szCs w:val="28"/>
              </w:rPr>
            </w:pPr>
            <w:r w:rsidRPr="00892AB8">
              <w:rPr>
                <w:rFonts w:ascii="Angsana New" w:hAnsi="Angsana New"/>
                <w:sz w:val="28"/>
                <w:szCs w:val="28"/>
              </w:rPr>
              <w:t>2</w:t>
            </w:r>
            <w:r w:rsidR="003F6BFC" w:rsidRPr="00892AB8">
              <w:rPr>
                <w:rFonts w:ascii="Angsana New" w:hAnsi="Angsana New"/>
                <w:sz w:val="28"/>
                <w:szCs w:val="28"/>
              </w:rPr>
              <w:t>01</w:t>
            </w:r>
            <w:r w:rsidR="00C237F1" w:rsidRPr="00892AB8">
              <w:rPr>
                <w:rFonts w:ascii="Angsana New" w:hAnsi="Angsana New" w:hint="cs"/>
                <w:sz w:val="28"/>
                <w:szCs w:val="28"/>
                <w:cs/>
              </w:rPr>
              <w:t>6</w:t>
            </w:r>
          </w:p>
        </w:tc>
        <w:tc>
          <w:tcPr>
            <w:tcW w:w="252" w:type="dxa"/>
            <w:shd w:val="clear" w:color="auto" w:fill="auto"/>
          </w:tcPr>
          <w:p w:rsidR="002F1367" w:rsidRPr="00892AB8" w:rsidRDefault="002F1367" w:rsidP="002F1367">
            <w:pPr>
              <w:jc w:val="center"/>
              <w:rPr>
                <w:rFonts w:ascii="Angsana New" w:hAnsi="Angsana New"/>
                <w:sz w:val="28"/>
                <w:szCs w:val="28"/>
                <w:u w:val="single"/>
                <w:cs/>
              </w:rPr>
            </w:pPr>
          </w:p>
        </w:tc>
        <w:tc>
          <w:tcPr>
            <w:tcW w:w="1449" w:type="dxa"/>
            <w:shd w:val="clear" w:color="auto" w:fill="auto"/>
          </w:tcPr>
          <w:p w:rsidR="002F1367" w:rsidRPr="00892AB8" w:rsidRDefault="002F1367" w:rsidP="002F1367">
            <w:pPr>
              <w:ind w:right="-102"/>
              <w:jc w:val="center"/>
              <w:rPr>
                <w:rFonts w:ascii="Angsana New" w:hAnsi="Angsana New"/>
                <w:sz w:val="28"/>
                <w:szCs w:val="28"/>
              </w:rPr>
            </w:pPr>
            <w:r w:rsidRPr="00892AB8">
              <w:rPr>
                <w:rFonts w:ascii="Angsana New" w:hAnsi="Angsana New"/>
                <w:sz w:val="28"/>
                <w:szCs w:val="28"/>
              </w:rPr>
              <w:t>2</w:t>
            </w:r>
            <w:r w:rsidR="003F6BFC" w:rsidRPr="00892AB8">
              <w:rPr>
                <w:rFonts w:ascii="Angsana New" w:hAnsi="Angsana New"/>
                <w:sz w:val="28"/>
                <w:szCs w:val="28"/>
              </w:rPr>
              <w:t>01</w:t>
            </w:r>
            <w:r w:rsidR="00C237F1" w:rsidRPr="00892AB8">
              <w:rPr>
                <w:rFonts w:ascii="Angsana New" w:hAnsi="Angsana New" w:hint="cs"/>
                <w:sz w:val="28"/>
                <w:szCs w:val="28"/>
                <w:cs/>
              </w:rPr>
              <w:t>5</w:t>
            </w:r>
          </w:p>
        </w:tc>
      </w:tr>
      <w:tr w:rsidR="00CA7EC8" w:rsidRPr="00892AB8" w:rsidTr="00C237F1">
        <w:tc>
          <w:tcPr>
            <w:tcW w:w="3240" w:type="dxa"/>
            <w:shd w:val="clear" w:color="auto" w:fill="auto"/>
          </w:tcPr>
          <w:p w:rsidR="00CA7EC8" w:rsidRPr="00892AB8" w:rsidRDefault="00CA7EC8" w:rsidP="002F1367">
            <w:pPr>
              <w:jc w:val="center"/>
              <w:rPr>
                <w:rFonts w:ascii="Angsana New" w:hAnsi="Angsana New"/>
                <w:sz w:val="28"/>
                <w:szCs w:val="28"/>
                <w:u w:val="single"/>
                <w:cs/>
              </w:rPr>
            </w:pPr>
          </w:p>
        </w:tc>
        <w:tc>
          <w:tcPr>
            <w:tcW w:w="1530" w:type="dxa"/>
            <w:shd w:val="clear" w:color="auto" w:fill="auto"/>
          </w:tcPr>
          <w:p w:rsidR="00CA7EC8" w:rsidRPr="00892AB8" w:rsidRDefault="00CA7EC8" w:rsidP="000566E1">
            <w:pPr>
              <w:tabs>
                <w:tab w:val="left" w:pos="1080"/>
              </w:tabs>
              <w:jc w:val="center"/>
              <w:rPr>
                <w:rFonts w:ascii="Angsana New" w:hAnsi="Angsana New"/>
                <w:color w:val="000000"/>
                <w:sz w:val="28"/>
                <w:szCs w:val="28"/>
              </w:rPr>
            </w:pPr>
            <w:r w:rsidRPr="00892AB8">
              <w:rPr>
                <w:rFonts w:ascii="Angsana New" w:hAnsi="Angsana New"/>
                <w:sz w:val="28"/>
                <w:szCs w:val="28"/>
              </w:rPr>
              <w:t>Baht</w:t>
            </w:r>
          </w:p>
        </w:tc>
        <w:tc>
          <w:tcPr>
            <w:tcW w:w="270" w:type="dxa"/>
            <w:shd w:val="clear" w:color="auto" w:fill="auto"/>
          </w:tcPr>
          <w:p w:rsidR="00CA7EC8" w:rsidRPr="00892AB8" w:rsidRDefault="00CA7EC8" w:rsidP="000566E1">
            <w:pPr>
              <w:tabs>
                <w:tab w:val="left" w:pos="1080"/>
              </w:tabs>
              <w:jc w:val="center"/>
              <w:rPr>
                <w:rFonts w:ascii="Angsana New" w:hAnsi="Angsana New"/>
                <w:sz w:val="28"/>
                <w:szCs w:val="28"/>
                <w:u w:val="single"/>
              </w:rPr>
            </w:pPr>
          </w:p>
        </w:tc>
        <w:tc>
          <w:tcPr>
            <w:tcW w:w="1440" w:type="dxa"/>
            <w:shd w:val="clear" w:color="auto" w:fill="auto"/>
          </w:tcPr>
          <w:p w:rsidR="00CA7EC8" w:rsidRPr="00892AB8" w:rsidRDefault="00CA7EC8" w:rsidP="000566E1">
            <w:pPr>
              <w:tabs>
                <w:tab w:val="left" w:pos="1080"/>
              </w:tabs>
              <w:jc w:val="center"/>
              <w:rPr>
                <w:rFonts w:ascii="Angsana New" w:hAnsi="Angsana New"/>
                <w:color w:val="000000"/>
                <w:sz w:val="28"/>
                <w:szCs w:val="28"/>
                <w:u w:val="single"/>
              </w:rPr>
            </w:pPr>
            <w:r w:rsidRPr="00892AB8">
              <w:rPr>
                <w:rFonts w:ascii="Angsana New" w:hAnsi="Angsana New"/>
                <w:sz w:val="28"/>
                <w:szCs w:val="28"/>
              </w:rPr>
              <w:t>Baht</w:t>
            </w:r>
          </w:p>
        </w:tc>
        <w:tc>
          <w:tcPr>
            <w:tcW w:w="270" w:type="dxa"/>
            <w:shd w:val="clear" w:color="auto" w:fill="auto"/>
          </w:tcPr>
          <w:p w:rsidR="00CA7EC8" w:rsidRPr="00892AB8" w:rsidRDefault="00CA7EC8" w:rsidP="000566E1">
            <w:pPr>
              <w:jc w:val="center"/>
              <w:rPr>
                <w:rFonts w:ascii="Angsana New" w:hAnsi="Angsana New"/>
                <w:sz w:val="28"/>
                <w:szCs w:val="28"/>
                <w:cs/>
              </w:rPr>
            </w:pPr>
          </w:p>
        </w:tc>
        <w:tc>
          <w:tcPr>
            <w:tcW w:w="1440" w:type="dxa"/>
            <w:shd w:val="clear" w:color="auto" w:fill="auto"/>
          </w:tcPr>
          <w:p w:rsidR="00CA7EC8" w:rsidRPr="00892AB8" w:rsidRDefault="00CA7EC8" w:rsidP="000566E1">
            <w:pPr>
              <w:tabs>
                <w:tab w:val="left" w:pos="1080"/>
              </w:tabs>
              <w:jc w:val="center"/>
              <w:rPr>
                <w:rFonts w:ascii="Angsana New" w:hAnsi="Angsana New"/>
                <w:color w:val="000000"/>
                <w:sz w:val="28"/>
                <w:szCs w:val="28"/>
              </w:rPr>
            </w:pPr>
            <w:r w:rsidRPr="00892AB8">
              <w:rPr>
                <w:rFonts w:ascii="Angsana New" w:hAnsi="Angsana New"/>
                <w:sz w:val="28"/>
                <w:szCs w:val="28"/>
              </w:rPr>
              <w:t>Baht</w:t>
            </w:r>
          </w:p>
        </w:tc>
        <w:tc>
          <w:tcPr>
            <w:tcW w:w="252" w:type="dxa"/>
            <w:shd w:val="clear" w:color="auto" w:fill="auto"/>
          </w:tcPr>
          <w:p w:rsidR="00CA7EC8" w:rsidRPr="00892AB8" w:rsidRDefault="00CA7EC8" w:rsidP="000566E1">
            <w:pPr>
              <w:tabs>
                <w:tab w:val="left" w:pos="1080"/>
              </w:tabs>
              <w:jc w:val="center"/>
              <w:rPr>
                <w:rFonts w:ascii="Angsana New" w:hAnsi="Angsana New"/>
                <w:sz w:val="28"/>
                <w:szCs w:val="28"/>
                <w:u w:val="single"/>
              </w:rPr>
            </w:pPr>
          </w:p>
        </w:tc>
        <w:tc>
          <w:tcPr>
            <w:tcW w:w="1449" w:type="dxa"/>
            <w:shd w:val="clear" w:color="auto" w:fill="auto"/>
          </w:tcPr>
          <w:p w:rsidR="00CA7EC8" w:rsidRPr="00892AB8" w:rsidRDefault="00CA7EC8" w:rsidP="000566E1">
            <w:pPr>
              <w:tabs>
                <w:tab w:val="left" w:pos="1080"/>
              </w:tabs>
              <w:jc w:val="center"/>
              <w:rPr>
                <w:rFonts w:ascii="Angsana New" w:hAnsi="Angsana New"/>
                <w:color w:val="000000"/>
                <w:sz w:val="28"/>
                <w:szCs w:val="28"/>
                <w:u w:val="single"/>
              </w:rPr>
            </w:pPr>
            <w:r w:rsidRPr="00892AB8">
              <w:rPr>
                <w:rFonts w:ascii="Angsana New" w:hAnsi="Angsana New"/>
                <w:sz w:val="28"/>
                <w:szCs w:val="28"/>
              </w:rPr>
              <w:t>Baht</w:t>
            </w:r>
          </w:p>
        </w:tc>
      </w:tr>
      <w:tr w:rsidR="00892AB8" w:rsidRPr="00892AB8" w:rsidTr="00C237F1">
        <w:tc>
          <w:tcPr>
            <w:tcW w:w="3240" w:type="dxa"/>
            <w:shd w:val="clear" w:color="auto" w:fill="auto"/>
          </w:tcPr>
          <w:p w:rsidR="00892AB8" w:rsidRPr="00892AB8" w:rsidRDefault="00892AB8" w:rsidP="00892AB8">
            <w:pPr>
              <w:ind w:left="-108"/>
              <w:jc w:val="thaiDistribute"/>
              <w:rPr>
                <w:rFonts w:ascii="Angsana New" w:hAnsi="Angsana New"/>
                <w:sz w:val="28"/>
                <w:szCs w:val="28"/>
                <w:cs/>
              </w:rPr>
            </w:pPr>
            <w:r w:rsidRPr="00892AB8">
              <w:rPr>
                <w:rFonts w:ascii="Angsana New" w:hAnsi="Angsana New"/>
                <w:sz w:val="28"/>
                <w:szCs w:val="28"/>
              </w:rPr>
              <w:t>Balance as at beginning</w:t>
            </w:r>
          </w:p>
        </w:tc>
        <w:tc>
          <w:tcPr>
            <w:tcW w:w="153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hint="cs"/>
                <w:sz w:val="28"/>
                <w:szCs w:val="28"/>
                <w:cs/>
                <w:lang w:val="en-US"/>
              </w:rPr>
              <w:t>20</w:t>
            </w:r>
            <w:r w:rsidRPr="00892AB8">
              <w:rPr>
                <w:rFonts w:ascii="Angsana New" w:hAnsi="Angsana New"/>
                <w:sz w:val="28"/>
                <w:szCs w:val="28"/>
                <w:lang w:val="en-US"/>
              </w:rPr>
              <w:t>,</w:t>
            </w:r>
            <w:r w:rsidRPr="00892AB8">
              <w:rPr>
                <w:rFonts w:ascii="Angsana New" w:hAnsi="Angsana New"/>
                <w:sz w:val="28"/>
                <w:szCs w:val="28"/>
                <w:cs/>
                <w:lang w:val="en-US"/>
              </w:rPr>
              <w:t>2</w:t>
            </w:r>
            <w:r w:rsidRPr="00892AB8">
              <w:rPr>
                <w:rFonts w:ascii="Angsana New" w:hAnsi="Angsana New" w:hint="cs"/>
                <w:sz w:val="28"/>
                <w:szCs w:val="28"/>
                <w:cs/>
                <w:lang w:val="en-US"/>
              </w:rPr>
              <w:t>06</w:t>
            </w:r>
            <w:r w:rsidRPr="00892AB8">
              <w:rPr>
                <w:rFonts w:ascii="Angsana New" w:hAnsi="Angsana New"/>
                <w:sz w:val="28"/>
                <w:szCs w:val="28"/>
                <w:lang w:val="en-US"/>
              </w:rPr>
              <w:t>,</w:t>
            </w:r>
            <w:r w:rsidRPr="00892AB8">
              <w:rPr>
                <w:rFonts w:ascii="Angsana New" w:hAnsi="Angsana New" w:hint="cs"/>
                <w:sz w:val="28"/>
                <w:szCs w:val="28"/>
                <w:cs/>
                <w:lang w:val="en-US"/>
              </w:rPr>
              <w:t>200</w:t>
            </w:r>
            <w:r w:rsidRPr="00892AB8">
              <w:rPr>
                <w:rFonts w:ascii="Angsana New" w:hAnsi="Angsana New"/>
                <w:sz w:val="28"/>
                <w:szCs w:val="28"/>
                <w:cs/>
                <w:lang w:val="en-US"/>
              </w:rPr>
              <w:t>.00</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cs/>
                <w:lang w:val="en-US"/>
              </w:rPr>
              <w:t>13</w:t>
            </w:r>
            <w:r w:rsidRPr="00892AB8">
              <w:rPr>
                <w:rFonts w:ascii="Angsana New" w:hAnsi="Angsana New"/>
                <w:sz w:val="28"/>
                <w:szCs w:val="28"/>
                <w:lang w:val="en-US"/>
              </w:rPr>
              <w:t>,</w:t>
            </w:r>
            <w:r w:rsidRPr="00892AB8">
              <w:rPr>
                <w:rFonts w:ascii="Angsana New" w:hAnsi="Angsana New"/>
                <w:sz w:val="28"/>
                <w:szCs w:val="28"/>
                <w:cs/>
                <w:lang w:val="en-US"/>
              </w:rPr>
              <w:t>243</w:t>
            </w:r>
            <w:r w:rsidRPr="00892AB8">
              <w:rPr>
                <w:rFonts w:ascii="Angsana New" w:hAnsi="Angsana New"/>
                <w:sz w:val="28"/>
                <w:szCs w:val="28"/>
                <w:lang w:val="en-US"/>
              </w:rPr>
              <w:t>,</w:t>
            </w:r>
            <w:r w:rsidRPr="00892AB8">
              <w:rPr>
                <w:rFonts w:ascii="Angsana New" w:hAnsi="Angsana New"/>
                <w:sz w:val="28"/>
                <w:szCs w:val="28"/>
                <w:cs/>
                <w:lang w:val="en-US"/>
              </w:rPr>
              <w:t>179.39</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52" w:type="dxa"/>
            <w:shd w:val="clear" w:color="auto" w:fill="auto"/>
          </w:tcPr>
          <w:p w:rsidR="00892AB8" w:rsidRPr="00892AB8" w:rsidRDefault="00892AB8" w:rsidP="00892AB8">
            <w:pPr>
              <w:jc w:val="right"/>
              <w:rPr>
                <w:rFonts w:ascii="Angsana New" w:hAnsi="Angsana New"/>
                <w:sz w:val="28"/>
                <w:szCs w:val="28"/>
              </w:rPr>
            </w:pPr>
          </w:p>
        </w:tc>
        <w:tc>
          <w:tcPr>
            <w:tcW w:w="1449"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lang w:val="en-US"/>
              </w:rPr>
              <w:t>372,579</w:t>
            </w:r>
            <w:r w:rsidRPr="00892AB8">
              <w:rPr>
                <w:rFonts w:ascii="Angsana New" w:hAnsi="Angsana New"/>
                <w:sz w:val="28"/>
                <w:szCs w:val="28"/>
                <w:cs/>
                <w:lang w:val="en-US"/>
              </w:rPr>
              <w:t>.</w:t>
            </w:r>
            <w:r w:rsidRPr="00892AB8">
              <w:rPr>
                <w:rFonts w:ascii="Angsana New" w:hAnsi="Angsana New"/>
                <w:sz w:val="28"/>
                <w:szCs w:val="28"/>
                <w:lang w:val="en-US"/>
              </w:rPr>
              <w:t>40</w:t>
            </w:r>
          </w:p>
        </w:tc>
      </w:tr>
      <w:tr w:rsidR="00892AB8" w:rsidRPr="00892AB8" w:rsidTr="00C237F1">
        <w:tc>
          <w:tcPr>
            <w:tcW w:w="3240" w:type="dxa"/>
            <w:shd w:val="clear" w:color="auto" w:fill="auto"/>
          </w:tcPr>
          <w:p w:rsidR="00892AB8" w:rsidRPr="00892AB8" w:rsidRDefault="00892AB8" w:rsidP="00892AB8">
            <w:pPr>
              <w:ind w:left="-108"/>
              <w:jc w:val="thaiDistribute"/>
              <w:rPr>
                <w:rFonts w:ascii="Angsana New" w:hAnsi="Angsana New"/>
                <w:sz w:val="28"/>
                <w:szCs w:val="28"/>
                <w:cs/>
              </w:rPr>
            </w:pPr>
            <w:r w:rsidRPr="00892AB8">
              <w:rPr>
                <w:rFonts w:ascii="Angsana New" w:hAnsi="Angsana New"/>
                <w:sz w:val="28"/>
                <w:szCs w:val="28"/>
              </w:rPr>
              <w:t>Receives from business acquisition</w:t>
            </w:r>
          </w:p>
        </w:tc>
        <w:tc>
          <w:tcPr>
            <w:tcW w:w="153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hint="cs"/>
                <w:sz w:val="28"/>
                <w:szCs w:val="28"/>
                <w:cs/>
                <w:lang w:val="en-US"/>
              </w:rPr>
              <w:t>2,000,000.00</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52" w:type="dxa"/>
            <w:shd w:val="clear" w:color="auto" w:fill="auto"/>
          </w:tcPr>
          <w:p w:rsidR="00892AB8" w:rsidRPr="00892AB8" w:rsidRDefault="00892AB8" w:rsidP="00892AB8">
            <w:pPr>
              <w:jc w:val="right"/>
              <w:rPr>
                <w:rFonts w:ascii="Angsana New" w:hAnsi="Angsana New"/>
                <w:sz w:val="28"/>
                <w:szCs w:val="28"/>
              </w:rPr>
            </w:pPr>
          </w:p>
        </w:tc>
        <w:tc>
          <w:tcPr>
            <w:tcW w:w="1449"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r>
      <w:tr w:rsidR="00892AB8" w:rsidRPr="00892AB8" w:rsidTr="00C237F1">
        <w:tc>
          <w:tcPr>
            <w:tcW w:w="3240" w:type="dxa"/>
            <w:shd w:val="clear" w:color="auto" w:fill="auto"/>
            <w:vAlign w:val="center"/>
          </w:tcPr>
          <w:p w:rsidR="00892AB8" w:rsidRPr="00892AB8" w:rsidRDefault="00892AB8" w:rsidP="00892AB8">
            <w:pPr>
              <w:ind w:left="-108"/>
              <w:jc w:val="thaiDistribute"/>
              <w:rPr>
                <w:rFonts w:ascii="Angsana New" w:hAnsi="Angsana New"/>
                <w:sz w:val="28"/>
                <w:szCs w:val="28"/>
                <w:cs/>
              </w:rPr>
            </w:pPr>
            <w:r w:rsidRPr="00892AB8">
              <w:rPr>
                <w:rFonts w:ascii="Angsana New" w:hAnsi="Angsana New"/>
                <w:sz w:val="28"/>
                <w:szCs w:val="28"/>
              </w:rPr>
              <w:t>Increased for the year</w:t>
            </w:r>
          </w:p>
        </w:tc>
        <w:tc>
          <w:tcPr>
            <w:tcW w:w="153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hint="cs"/>
                <w:sz w:val="28"/>
                <w:szCs w:val="28"/>
                <w:cs/>
                <w:lang w:val="en-US"/>
              </w:rPr>
              <w:t>8,752,000.00</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52" w:type="dxa"/>
            <w:shd w:val="clear" w:color="auto" w:fill="auto"/>
          </w:tcPr>
          <w:p w:rsidR="00892AB8" w:rsidRPr="00892AB8" w:rsidRDefault="00892AB8" w:rsidP="00892AB8">
            <w:pPr>
              <w:jc w:val="right"/>
              <w:rPr>
                <w:rFonts w:ascii="Angsana New" w:hAnsi="Angsana New"/>
                <w:sz w:val="28"/>
                <w:szCs w:val="28"/>
              </w:rPr>
            </w:pPr>
          </w:p>
        </w:tc>
        <w:tc>
          <w:tcPr>
            <w:tcW w:w="1449"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r>
      <w:tr w:rsidR="00892AB8" w:rsidRPr="00892AB8" w:rsidTr="00C237F1">
        <w:tc>
          <w:tcPr>
            <w:tcW w:w="3240" w:type="dxa"/>
            <w:shd w:val="clear" w:color="auto" w:fill="auto"/>
            <w:vAlign w:val="center"/>
          </w:tcPr>
          <w:p w:rsidR="00892AB8" w:rsidRPr="00892AB8" w:rsidRDefault="00892AB8" w:rsidP="00892AB8">
            <w:pPr>
              <w:ind w:left="-108"/>
              <w:jc w:val="thaiDistribute"/>
              <w:rPr>
                <w:rFonts w:ascii="Angsana New" w:hAnsi="Angsana New"/>
                <w:sz w:val="28"/>
                <w:szCs w:val="28"/>
              </w:rPr>
            </w:pPr>
            <w:r w:rsidRPr="00892AB8">
              <w:rPr>
                <w:rFonts w:ascii="Angsana New" w:hAnsi="Angsana New"/>
                <w:sz w:val="28"/>
                <w:szCs w:val="28"/>
              </w:rPr>
              <w:t>Repayment for the year</w:t>
            </w:r>
          </w:p>
        </w:tc>
        <w:tc>
          <w:tcPr>
            <w:tcW w:w="153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cs/>
                <w:lang w:val="en-US"/>
              </w:rPr>
              <w:t>(</w:t>
            </w:r>
            <w:r w:rsidRPr="00892AB8">
              <w:rPr>
                <w:rFonts w:ascii="Angsana New" w:hAnsi="Angsana New" w:hint="cs"/>
                <w:sz w:val="28"/>
                <w:szCs w:val="28"/>
                <w:cs/>
                <w:lang w:val="en-US"/>
              </w:rPr>
              <w:t>14</w:t>
            </w:r>
            <w:r w:rsidRPr="00892AB8">
              <w:rPr>
                <w:rFonts w:ascii="Angsana New" w:hAnsi="Angsana New"/>
                <w:sz w:val="28"/>
                <w:szCs w:val="28"/>
                <w:lang w:val="en-US"/>
              </w:rPr>
              <w:t>,001,478</w:t>
            </w:r>
            <w:r w:rsidRPr="00892AB8">
              <w:rPr>
                <w:rFonts w:ascii="Angsana New" w:hAnsi="Angsana New"/>
                <w:sz w:val="28"/>
                <w:szCs w:val="28"/>
                <w:cs/>
                <w:lang w:val="en-US"/>
              </w:rPr>
              <w:t>.</w:t>
            </w:r>
            <w:r w:rsidRPr="00892AB8">
              <w:rPr>
                <w:rFonts w:ascii="Angsana New" w:hAnsi="Angsana New"/>
                <w:sz w:val="28"/>
                <w:szCs w:val="28"/>
                <w:lang w:val="en-US"/>
              </w:rPr>
              <w:t>54</w:t>
            </w:r>
            <w:r w:rsidRPr="00892AB8">
              <w:rPr>
                <w:rFonts w:ascii="Angsana New" w:hAnsi="Angsana New"/>
                <w:sz w:val="28"/>
                <w:szCs w:val="28"/>
                <w:cs/>
                <w:lang w:val="en-US"/>
              </w:rPr>
              <w:t>)</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cs/>
                <w:lang w:val="en-US"/>
              </w:rPr>
              <w:t>(</w:t>
            </w:r>
            <w:r w:rsidRPr="00892AB8">
              <w:rPr>
                <w:rFonts w:ascii="Angsana New" w:hAnsi="Angsana New" w:hint="cs"/>
                <w:sz w:val="28"/>
                <w:szCs w:val="28"/>
                <w:cs/>
                <w:lang w:val="en-US"/>
              </w:rPr>
              <w:t>3,788</w:t>
            </w:r>
            <w:r w:rsidRPr="00892AB8">
              <w:rPr>
                <w:rFonts w:ascii="Angsana New" w:hAnsi="Angsana New"/>
                <w:sz w:val="28"/>
                <w:szCs w:val="28"/>
                <w:lang w:val="en-US"/>
              </w:rPr>
              <w:t>,</w:t>
            </w:r>
            <w:r w:rsidRPr="00892AB8">
              <w:rPr>
                <w:rFonts w:ascii="Angsana New" w:hAnsi="Angsana New" w:hint="cs"/>
                <w:sz w:val="28"/>
                <w:szCs w:val="28"/>
                <w:cs/>
                <w:lang w:val="en-US"/>
              </w:rPr>
              <w:t>979.39</w:t>
            </w:r>
            <w:r w:rsidRPr="00892AB8">
              <w:rPr>
                <w:rFonts w:ascii="Angsana New" w:hAnsi="Angsana New"/>
                <w:sz w:val="28"/>
                <w:szCs w:val="28"/>
                <w:cs/>
                <w:lang w:val="en-US"/>
              </w:rPr>
              <w:t>)</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52" w:type="dxa"/>
            <w:shd w:val="clear" w:color="auto" w:fill="auto"/>
          </w:tcPr>
          <w:p w:rsidR="00892AB8" w:rsidRPr="00892AB8" w:rsidRDefault="00892AB8" w:rsidP="00892AB8">
            <w:pPr>
              <w:jc w:val="right"/>
              <w:rPr>
                <w:rFonts w:ascii="Angsana New" w:hAnsi="Angsana New"/>
                <w:sz w:val="28"/>
                <w:szCs w:val="28"/>
              </w:rPr>
            </w:pPr>
          </w:p>
        </w:tc>
        <w:tc>
          <w:tcPr>
            <w:tcW w:w="1449" w:type="dxa"/>
            <w:shd w:val="clear" w:color="auto" w:fill="auto"/>
          </w:tcPr>
          <w:p w:rsidR="00892AB8" w:rsidRPr="00892AB8" w:rsidRDefault="00892AB8" w:rsidP="00892AB8">
            <w:pPr>
              <w:pStyle w:val="BodyTextIndent3"/>
              <w:ind w:left="-108" w:right="72"/>
              <w:jc w:val="right"/>
              <w:rPr>
                <w:rFonts w:ascii="Angsana New" w:hAnsi="Angsana New"/>
                <w:sz w:val="28"/>
                <w:szCs w:val="28"/>
                <w:cs/>
              </w:rPr>
            </w:pPr>
            <w:r w:rsidRPr="00892AB8">
              <w:rPr>
                <w:rFonts w:ascii="Angsana New" w:hAnsi="Angsana New"/>
                <w:sz w:val="28"/>
                <w:szCs w:val="28"/>
                <w:cs/>
                <w:lang w:val="en-US"/>
              </w:rPr>
              <w:t>(372</w:t>
            </w:r>
            <w:r w:rsidRPr="00892AB8">
              <w:rPr>
                <w:rFonts w:ascii="Angsana New" w:hAnsi="Angsana New"/>
                <w:sz w:val="28"/>
                <w:szCs w:val="28"/>
                <w:lang w:val="en-US"/>
              </w:rPr>
              <w:t>,</w:t>
            </w:r>
            <w:r w:rsidRPr="00892AB8">
              <w:rPr>
                <w:rFonts w:ascii="Angsana New" w:hAnsi="Angsana New"/>
                <w:sz w:val="28"/>
                <w:szCs w:val="28"/>
                <w:cs/>
                <w:lang w:val="en-US"/>
              </w:rPr>
              <w:t>579.40)</w:t>
            </w:r>
          </w:p>
        </w:tc>
      </w:tr>
      <w:tr w:rsidR="00892AB8" w:rsidRPr="00892AB8" w:rsidTr="00C237F1">
        <w:tc>
          <w:tcPr>
            <w:tcW w:w="3240" w:type="dxa"/>
            <w:shd w:val="clear" w:color="auto" w:fill="auto"/>
            <w:vAlign w:val="center"/>
          </w:tcPr>
          <w:p w:rsidR="00892AB8" w:rsidRPr="00892AB8" w:rsidRDefault="00892AB8" w:rsidP="00892AB8">
            <w:pPr>
              <w:ind w:left="-108"/>
              <w:jc w:val="thaiDistribute"/>
              <w:rPr>
                <w:rFonts w:ascii="Angsana New" w:hAnsi="Angsana New"/>
                <w:sz w:val="28"/>
                <w:szCs w:val="28"/>
              </w:rPr>
            </w:pPr>
            <w:r w:rsidRPr="00892AB8">
              <w:rPr>
                <w:rFonts w:ascii="Angsana New" w:hAnsi="Angsana New"/>
                <w:sz w:val="28"/>
                <w:szCs w:val="28"/>
              </w:rPr>
              <w:t>Balance as at ending</w:t>
            </w:r>
          </w:p>
        </w:tc>
        <w:tc>
          <w:tcPr>
            <w:tcW w:w="1530" w:type="dxa"/>
            <w:tcBorders>
              <w:top w:val="single" w:sz="4" w:space="0" w:color="auto"/>
              <w:bottom w:val="double" w:sz="4" w:space="0" w:color="auto"/>
            </w:tcBorders>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lang w:val="en-US"/>
              </w:rPr>
              <w:t>6,204,721</w:t>
            </w:r>
            <w:r w:rsidRPr="00892AB8">
              <w:rPr>
                <w:rFonts w:ascii="Angsana New" w:hAnsi="Angsana New"/>
                <w:sz w:val="28"/>
                <w:szCs w:val="28"/>
                <w:cs/>
                <w:lang w:val="en-US"/>
              </w:rPr>
              <w:t>.</w:t>
            </w:r>
            <w:r w:rsidRPr="00892AB8">
              <w:rPr>
                <w:rFonts w:ascii="Angsana New" w:hAnsi="Angsana New"/>
                <w:sz w:val="28"/>
                <w:szCs w:val="28"/>
                <w:lang w:val="en-US"/>
              </w:rPr>
              <w:t>46</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892AB8" w:rsidRPr="00892AB8" w:rsidRDefault="00892AB8" w:rsidP="00892AB8">
            <w:pPr>
              <w:pStyle w:val="BodyTextIndent3"/>
              <w:ind w:left="-108" w:right="72"/>
              <w:jc w:val="right"/>
              <w:rPr>
                <w:rFonts w:ascii="Angsana New" w:hAnsi="Angsana New"/>
                <w:sz w:val="28"/>
                <w:szCs w:val="28"/>
                <w:lang w:val="en-US"/>
              </w:rPr>
            </w:pPr>
            <w:r w:rsidRPr="00892AB8">
              <w:rPr>
                <w:rFonts w:ascii="Angsana New" w:hAnsi="Angsana New"/>
                <w:sz w:val="28"/>
                <w:szCs w:val="28"/>
                <w:lang w:val="en-US"/>
              </w:rPr>
              <w:t>20,206,200</w:t>
            </w:r>
            <w:r w:rsidRPr="00892AB8">
              <w:rPr>
                <w:rFonts w:ascii="Angsana New" w:hAnsi="Angsana New"/>
                <w:sz w:val="28"/>
                <w:szCs w:val="28"/>
                <w:cs/>
                <w:lang w:val="en-US"/>
              </w:rPr>
              <w:t>.</w:t>
            </w:r>
            <w:r w:rsidRPr="00892AB8">
              <w:rPr>
                <w:rFonts w:ascii="Angsana New" w:hAnsi="Angsana New"/>
                <w:sz w:val="28"/>
                <w:szCs w:val="28"/>
                <w:lang w:val="en-US"/>
              </w:rPr>
              <w:t>00</w:t>
            </w:r>
          </w:p>
        </w:tc>
        <w:tc>
          <w:tcPr>
            <w:tcW w:w="270" w:type="dxa"/>
            <w:shd w:val="clear" w:color="auto" w:fill="auto"/>
          </w:tcPr>
          <w:p w:rsidR="00892AB8" w:rsidRPr="00892AB8" w:rsidRDefault="00892AB8" w:rsidP="00892AB8">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c>
          <w:tcPr>
            <w:tcW w:w="252" w:type="dxa"/>
            <w:shd w:val="clear" w:color="auto" w:fill="auto"/>
          </w:tcPr>
          <w:p w:rsidR="00892AB8" w:rsidRPr="00892AB8" w:rsidRDefault="00892AB8" w:rsidP="00892AB8">
            <w:pPr>
              <w:jc w:val="right"/>
              <w:rPr>
                <w:rFonts w:ascii="Angsana New" w:hAnsi="Angsana New"/>
                <w:sz w:val="28"/>
                <w:szCs w:val="28"/>
              </w:rPr>
            </w:pPr>
          </w:p>
        </w:tc>
        <w:tc>
          <w:tcPr>
            <w:tcW w:w="1449" w:type="dxa"/>
            <w:tcBorders>
              <w:top w:val="single" w:sz="4" w:space="0" w:color="auto"/>
              <w:bottom w:val="double" w:sz="4" w:space="0" w:color="auto"/>
            </w:tcBorders>
            <w:shd w:val="clear" w:color="auto" w:fill="auto"/>
          </w:tcPr>
          <w:p w:rsidR="00892AB8" w:rsidRPr="00892AB8" w:rsidRDefault="00892AB8" w:rsidP="00892AB8">
            <w:pPr>
              <w:pStyle w:val="BodyTextIndent3"/>
              <w:ind w:left="-108" w:right="-108"/>
              <w:jc w:val="center"/>
              <w:rPr>
                <w:rFonts w:ascii="Angsana New" w:hAnsi="Angsana New"/>
                <w:sz w:val="28"/>
                <w:szCs w:val="28"/>
                <w:lang w:val="en-US"/>
              </w:rPr>
            </w:pPr>
            <w:r w:rsidRPr="00892AB8">
              <w:rPr>
                <w:rFonts w:ascii="Angsana New" w:hAnsi="Angsana New" w:hint="cs"/>
                <w:sz w:val="28"/>
                <w:szCs w:val="28"/>
                <w:cs/>
                <w:lang w:val="en-US"/>
              </w:rPr>
              <w:t>-</w:t>
            </w:r>
          </w:p>
        </w:tc>
      </w:tr>
    </w:tbl>
    <w:p w:rsidR="00AE09AE" w:rsidRPr="00E4418E" w:rsidRDefault="00AE09AE" w:rsidP="00AE09AE">
      <w:pPr>
        <w:ind w:left="426" w:firstLine="708"/>
        <w:jc w:val="thaiDistribute"/>
        <w:rPr>
          <w:rFonts w:ascii="Angsana New" w:hAnsi="Angsana New"/>
          <w:sz w:val="6"/>
          <w:szCs w:val="6"/>
        </w:rPr>
      </w:pPr>
    </w:p>
    <w:p w:rsidR="00CA7EC8" w:rsidRPr="0042222B" w:rsidRDefault="00CA7EC8" w:rsidP="00241EC4">
      <w:pPr>
        <w:ind w:left="450" w:firstLine="720"/>
        <w:jc w:val="thaiDistribute"/>
        <w:rPr>
          <w:rFonts w:ascii="Angsana New" w:hAnsi="Angsana New"/>
          <w:sz w:val="30"/>
          <w:szCs w:val="30"/>
          <w:lang w:val="en-GB"/>
        </w:rPr>
      </w:pPr>
      <w:r w:rsidRPr="0042222B">
        <w:rPr>
          <w:rFonts w:ascii="Angsana New" w:hAnsi="Angsana New"/>
          <w:sz w:val="30"/>
          <w:szCs w:val="30"/>
          <w:lang w:val="en-GB"/>
        </w:rPr>
        <w:t>Balance of liabilities under finance leases comprises the following:</w:t>
      </w:r>
    </w:p>
    <w:tbl>
      <w:tblPr>
        <w:tblW w:w="9900" w:type="dxa"/>
        <w:tblInd w:w="108" w:type="dxa"/>
        <w:tblLayout w:type="fixed"/>
        <w:tblLook w:val="0000"/>
      </w:tblPr>
      <w:tblGrid>
        <w:gridCol w:w="3240"/>
        <w:gridCol w:w="1530"/>
        <w:gridCol w:w="270"/>
        <w:gridCol w:w="1440"/>
        <w:gridCol w:w="270"/>
        <w:gridCol w:w="1440"/>
        <w:gridCol w:w="270"/>
        <w:gridCol w:w="1440"/>
      </w:tblGrid>
      <w:tr w:rsidR="00AE09AE" w:rsidRPr="00241EC4" w:rsidTr="00241EC4">
        <w:tc>
          <w:tcPr>
            <w:tcW w:w="3240" w:type="dxa"/>
          </w:tcPr>
          <w:p w:rsidR="00AE09AE" w:rsidRPr="00241EC4" w:rsidRDefault="00AE09AE" w:rsidP="00241EC4">
            <w:pPr>
              <w:ind w:left="-108"/>
              <w:jc w:val="center"/>
              <w:rPr>
                <w:rFonts w:ascii="Angsana New" w:hAnsi="Angsana New"/>
                <w:sz w:val="27"/>
                <w:szCs w:val="27"/>
                <w:u w:val="single"/>
                <w:cs/>
                <w:lang w:val="en-GB"/>
              </w:rPr>
            </w:pPr>
          </w:p>
        </w:tc>
        <w:tc>
          <w:tcPr>
            <w:tcW w:w="3240" w:type="dxa"/>
            <w:gridSpan w:val="3"/>
          </w:tcPr>
          <w:p w:rsidR="00AE09AE" w:rsidRPr="00241EC4" w:rsidRDefault="00016CC7" w:rsidP="002F1367">
            <w:pPr>
              <w:jc w:val="center"/>
              <w:rPr>
                <w:rFonts w:ascii="Angsana New" w:hAnsi="Angsana New"/>
                <w:sz w:val="27"/>
                <w:szCs w:val="27"/>
                <w:u w:val="single"/>
                <w:cs/>
              </w:rPr>
            </w:pPr>
            <w:r w:rsidRPr="00241EC4">
              <w:rPr>
                <w:rFonts w:ascii="Angsana New" w:hAnsi="Angsana New"/>
                <w:sz w:val="27"/>
                <w:szCs w:val="27"/>
              </w:rPr>
              <w:t>ConsolidatedFinancial Statements</w:t>
            </w:r>
          </w:p>
        </w:tc>
        <w:tc>
          <w:tcPr>
            <w:tcW w:w="270" w:type="dxa"/>
          </w:tcPr>
          <w:p w:rsidR="00AE09AE" w:rsidRPr="00241EC4" w:rsidRDefault="00AE09AE" w:rsidP="002F1367">
            <w:pPr>
              <w:jc w:val="center"/>
              <w:rPr>
                <w:rFonts w:ascii="Angsana New" w:hAnsi="Angsana New"/>
                <w:sz w:val="27"/>
                <w:szCs w:val="27"/>
                <w:u w:val="single"/>
                <w:cs/>
              </w:rPr>
            </w:pPr>
          </w:p>
        </w:tc>
        <w:tc>
          <w:tcPr>
            <w:tcW w:w="3150" w:type="dxa"/>
            <w:gridSpan w:val="3"/>
          </w:tcPr>
          <w:p w:rsidR="00AE09AE" w:rsidRPr="00241EC4" w:rsidRDefault="00016CC7" w:rsidP="002F1367">
            <w:pPr>
              <w:jc w:val="center"/>
              <w:rPr>
                <w:rFonts w:ascii="Angsana New" w:hAnsi="Angsana New"/>
                <w:sz w:val="27"/>
                <w:szCs w:val="27"/>
                <w:u w:val="single"/>
                <w:cs/>
              </w:rPr>
            </w:pPr>
            <w:r w:rsidRPr="00241EC4">
              <w:rPr>
                <w:rFonts w:ascii="Angsana New" w:eastAsia="Times New Roman" w:hAnsi="Angsana New"/>
                <w:sz w:val="27"/>
                <w:szCs w:val="27"/>
              </w:rPr>
              <w:t>Separate Financial Statements</w:t>
            </w:r>
          </w:p>
        </w:tc>
      </w:tr>
      <w:tr w:rsidR="00CA7EC8" w:rsidRPr="00241EC4" w:rsidTr="00241EC4">
        <w:tc>
          <w:tcPr>
            <w:tcW w:w="3240" w:type="dxa"/>
          </w:tcPr>
          <w:p w:rsidR="00CA7EC8" w:rsidRPr="00241EC4" w:rsidRDefault="00CA7EC8" w:rsidP="00241EC4">
            <w:pPr>
              <w:ind w:left="-108"/>
              <w:jc w:val="center"/>
              <w:rPr>
                <w:rFonts w:ascii="Angsana New" w:hAnsi="Angsana New"/>
                <w:sz w:val="27"/>
                <w:szCs w:val="27"/>
                <w:u w:val="single"/>
                <w:cs/>
              </w:rPr>
            </w:pPr>
          </w:p>
        </w:tc>
        <w:tc>
          <w:tcPr>
            <w:tcW w:w="1530" w:type="dxa"/>
          </w:tcPr>
          <w:p w:rsidR="00CA7EC8" w:rsidRPr="00241EC4" w:rsidRDefault="00CA7EC8" w:rsidP="000566E1">
            <w:pPr>
              <w:jc w:val="center"/>
              <w:rPr>
                <w:rFonts w:ascii="Angsana New" w:hAnsi="Angsana New"/>
                <w:sz w:val="27"/>
                <w:szCs w:val="27"/>
              </w:rPr>
            </w:pPr>
            <w:r w:rsidRPr="00241EC4">
              <w:rPr>
                <w:rFonts w:ascii="Angsana New" w:eastAsia="Angsana New" w:hAnsi="Angsana New"/>
                <w:sz w:val="27"/>
                <w:szCs w:val="27"/>
              </w:rPr>
              <w:t>As at</w:t>
            </w:r>
          </w:p>
        </w:tc>
        <w:tc>
          <w:tcPr>
            <w:tcW w:w="270" w:type="dxa"/>
          </w:tcPr>
          <w:p w:rsidR="00CA7EC8" w:rsidRPr="00241EC4" w:rsidRDefault="00CA7EC8" w:rsidP="000566E1">
            <w:pPr>
              <w:tabs>
                <w:tab w:val="left" w:pos="4111"/>
              </w:tabs>
              <w:ind w:left="-108" w:right="-108"/>
              <w:jc w:val="center"/>
              <w:rPr>
                <w:rFonts w:ascii="Angsana New" w:eastAsia="Angsana New" w:hAnsi="Angsana New"/>
                <w:sz w:val="27"/>
                <w:szCs w:val="27"/>
              </w:rPr>
            </w:pPr>
          </w:p>
        </w:tc>
        <w:tc>
          <w:tcPr>
            <w:tcW w:w="1440" w:type="dxa"/>
          </w:tcPr>
          <w:p w:rsidR="00CA7EC8" w:rsidRPr="00241EC4" w:rsidRDefault="00CA7EC8" w:rsidP="000566E1">
            <w:pPr>
              <w:tabs>
                <w:tab w:val="left" w:pos="4111"/>
              </w:tabs>
              <w:ind w:left="-108" w:right="-108"/>
              <w:jc w:val="center"/>
              <w:rPr>
                <w:rFonts w:ascii="Angsana New" w:hAnsi="Angsana New"/>
                <w:sz w:val="27"/>
                <w:szCs w:val="27"/>
              </w:rPr>
            </w:pPr>
            <w:r w:rsidRPr="00241EC4">
              <w:rPr>
                <w:rFonts w:ascii="Angsana New" w:eastAsia="Angsana New" w:hAnsi="Angsana New"/>
                <w:sz w:val="27"/>
                <w:szCs w:val="27"/>
              </w:rPr>
              <w:t>As at</w:t>
            </w:r>
          </w:p>
        </w:tc>
        <w:tc>
          <w:tcPr>
            <w:tcW w:w="270" w:type="dxa"/>
          </w:tcPr>
          <w:p w:rsidR="00CA7EC8" w:rsidRPr="00241EC4" w:rsidRDefault="00CA7EC8" w:rsidP="002F1367">
            <w:pPr>
              <w:jc w:val="center"/>
              <w:rPr>
                <w:rFonts w:ascii="Angsana New" w:hAnsi="Angsana New"/>
                <w:sz w:val="27"/>
                <w:szCs w:val="27"/>
                <w:u w:val="single"/>
                <w:cs/>
              </w:rPr>
            </w:pPr>
          </w:p>
        </w:tc>
        <w:tc>
          <w:tcPr>
            <w:tcW w:w="1440" w:type="dxa"/>
          </w:tcPr>
          <w:p w:rsidR="00CA7EC8" w:rsidRPr="00241EC4" w:rsidRDefault="00CA7EC8" w:rsidP="000566E1">
            <w:pPr>
              <w:jc w:val="center"/>
              <w:rPr>
                <w:rFonts w:ascii="Angsana New" w:hAnsi="Angsana New"/>
                <w:sz w:val="27"/>
                <w:szCs w:val="27"/>
              </w:rPr>
            </w:pPr>
            <w:r w:rsidRPr="00241EC4">
              <w:rPr>
                <w:rFonts w:ascii="Angsana New" w:eastAsia="Angsana New" w:hAnsi="Angsana New"/>
                <w:sz w:val="27"/>
                <w:szCs w:val="27"/>
              </w:rPr>
              <w:t>As at</w:t>
            </w:r>
          </w:p>
        </w:tc>
        <w:tc>
          <w:tcPr>
            <w:tcW w:w="270" w:type="dxa"/>
          </w:tcPr>
          <w:p w:rsidR="00CA7EC8" w:rsidRPr="00241EC4" w:rsidRDefault="00CA7EC8" w:rsidP="000566E1">
            <w:pPr>
              <w:tabs>
                <w:tab w:val="left" w:pos="4111"/>
              </w:tabs>
              <w:ind w:left="-108" w:right="-108"/>
              <w:jc w:val="center"/>
              <w:rPr>
                <w:rFonts w:ascii="Angsana New" w:eastAsia="Angsana New" w:hAnsi="Angsana New"/>
                <w:sz w:val="27"/>
                <w:szCs w:val="27"/>
              </w:rPr>
            </w:pPr>
          </w:p>
        </w:tc>
        <w:tc>
          <w:tcPr>
            <w:tcW w:w="1440" w:type="dxa"/>
          </w:tcPr>
          <w:p w:rsidR="00CA7EC8" w:rsidRPr="00241EC4" w:rsidRDefault="00CA7EC8" w:rsidP="000566E1">
            <w:pPr>
              <w:tabs>
                <w:tab w:val="left" w:pos="4111"/>
              </w:tabs>
              <w:ind w:left="-108" w:right="-108"/>
              <w:jc w:val="center"/>
              <w:rPr>
                <w:rFonts w:ascii="Angsana New" w:hAnsi="Angsana New"/>
                <w:sz w:val="27"/>
                <w:szCs w:val="27"/>
              </w:rPr>
            </w:pPr>
            <w:r w:rsidRPr="00241EC4">
              <w:rPr>
                <w:rFonts w:ascii="Angsana New" w:eastAsia="Angsana New" w:hAnsi="Angsana New"/>
                <w:sz w:val="27"/>
                <w:szCs w:val="27"/>
              </w:rPr>
              <w:t>As at</w:t>
            </w:r>
          </w:p>
        </w:tc>
      </w:tr>
      <w:tr w:rsidR="00CA7EC8" w:rsidRPr="00241EC4" w:rsidTr="00241EC4">
        <w:tc>
          <w:tcPr>
            <w:tcW w:w="3240" w:type="dxa"/>
          </w:tcPr>
          <w:p w:rsidR="00CA7EC8" w:rsidRPr="00241EC4" w:rsidRDefault="00CA7EC8" w:rsidP="00241EC4">
            <w:pPr>
              <w:ind w:left="-108"/>
              <w:jc w:val="center"/>
              <w:rPr>
                <w:rFonts w:ascii="Angsana New" w:hAnsi="Angsana New"/>
                <w:sz w:val="27"/>
                <w:szCs w:val="27"/>
                <w:u w:val="single"/>
                <w:cs/>
              </w:rPr>
            </w:pPr>
          </w:p>
        </w:tc>
        <w:tc>
          <w:tcPr>
            <w:tcW w:w="1530" w:type="dxa"/>
          </w:tcPr>
          <w:p w:rsidR="00CA7EC8" w:rsidRPr="00241EC4" w:rsidRDefault="00CA7EC8" w:rsidP="000566E1">
            <w:pPr>
              <w:ind w:left="-108" w:right="-108"/>
              <w:jc w:val="center"/>
              <w:rPr>
                <w:rFonts w:ascii="Angsana New" w:hAnsi="Angsana New"/>
                <w:spacing w:val="-6"/>
                <w:sz w:val="27"/>
                <w:szCs w:val="27"/>
              </w:rPr>
            </w:pPr>
            <w:r w:rsidRPr="00241EC4">
              <w:rPr>
                <w:rFonts w:ascii="Angsana New" w:hAnsi="Angsana New"/>
                <w:color w:val="000000"/>
                <w:spacing w:val="-6"/>
                <w:sz w:val="27"/>
                <w:szCs w:val="27"/>
              </w:rPr>
              <w:t>31 December 201</w:t>
            </w:r>
            <w:r w:rsidR="00241EC4" w:rsidRPr="00241EC4">
              <w:rPr>
                <w:rFonts w:ascii="Angsana New" w:hAnsi="Angsana New"/>
                <w:color w:val="000000"/>
                <w:spacing w:val="-6"/>
                <w:sz w:val="27"/>
                <w:szCs w:val="27"/>
                <w:cs/>
              </w:rPr>
              <w:t>6</w:t>
            </w:r>
          </w:p>
        </w:tc>
        <w:tc>
          <w:tcPr>
            <w:tcW w:w="270" w:type="dxa"/>
          </w:tcPr>
          <w:p w:rsidR="00CA7EC8" w:rsidRPr="00241EC4" w:rsidRDefault="00CA7EC8" w:rsidP="000566E1">
            <w:pPr>
              <w:ind w:left="-108" w:right="-108"/>
              <w:jc w:val="center"/>
              <w:rPr>
                <w:rFonts w:ascii="Angsana New" w:hAnsi="Angsana New"/>
                <w:color w:val="000000"/>
                <w:spacing w:val="-6"/>
                <w:sz w:val="27"/>
                <w:szCs w:val="27"/>
              </w:rPr>
            </w:pPr>
          </w:p>
        </w:tc>
        <w:tc>
          <w:tcPr>
            <w:tcW w:w="1440" w:type="dxa"/>
          </w:tcPr>
          <w:p w:rsidR="00CA7EC8" w:rsidRPr="00241EC4" w:rsidRDefault="00CA7EC8" w:rsidP="00076AAA">
            <w:pPr>
              <w:ind w:left="-108" w:right="-108"/>
              <w:jc w:val="center"/>
              <w:rPr>
                <w:rFonts w:ascii="Angsana New" w:hAnsi="Angsana New"/>
                <w:spacing w:val="-6"/>
                <w:sz w:val="27"/>
                <w:szCs w:val="27"/>
              </w:rPr>
            </w:pPr>
            <w:r w:rsidRPr="00241EC4">
              <w:rPr>
                <w:rFonts w:ascii="Angsana New" w:hAnsi="Angsana New"/>
                <w:color w:val="000000"/>
                <w:spacing w:val="-6"/>
                <w:sz w:val="27"/>
                <w:szCs w:val="27"/>
              </w:rPr>
              <w:t>31 December 201</w:t>
            </w:r>
            <w:r w:rsidR="00241EC4" w:rsidRPr="00241EC4">
              <w:rPr>
                <w:rFonts w:ascii="Angsana New" w:hAnsi="Angsana New"/>
                <w:color w:val="000000"/>
                <w:spacing w:val="-6"/>
                <w:sz w:val="27"/>
                <w:szCs w:val="27"/>
                <w:cs/>
              </w:rPr>
              <w:t>5</w:t>
            </w:r>
          </w:p>
        </w:tc>
        <w:tc>
          <w:tcPr>
            <w:tcW w:w="270" w:type="dxa"/>
          </w:tcPr>
          <w:p w:rsidR="00CA7EC8" w:rsidRPr="00241EC4" w:rsidRDefault="00CA7EC8" w:rsidP="002F1367">
            <w:pPr>
              <w:jc w:val="center"/>
              <w:rPr>
                <w:rFonts w:ascii="Angsana New" w:hAnsi="Angsana New"/>
                <w:sz w:val="27"/>
                <w:szCs w:val="27"/>
                <w:u w:val="single"/>
                <w:cs/>
              </w:rPr>
            </w:pPr>
          </w:p>
        </w:tc>
        <w:tc>
          <w:tcPr>
            <w:tcW w:w="1440" w:type="dxa"/>
          </w:tcPr>
          <w:p w:rsidR="00CA7EC8" w:rsidRPr="00241EC4" w:rsidRDefault="00CA7EC8" w:rsidP="00076AAA">
            <w:pPr>
              <w:ind w:left="-108" w:right="-108"/>
              <w:jc w:val="center"/>
              <w:rPr>
                <w:rFonts w:ascii="Angsana New" w:hAnsi="Angsana New"/>
                <w:spacing w:val="-6"/>
                <w:sz w:val="27"/>
                <w:szCs w:val="27"/>
              </w:rPr>
            </w:pPr>
            <w:r w:rsidRPr="00241EC4">
              <w:rPr>
                <w:rFonts w:ascii="Angsana New" w:hAnsi="Angsana New"/>
                <w:color w:val="000000"/>
                <w:spacing w:val="-6"/>
                <w:sz w:val="27"/>
                <w:szCs w:val="27"/>
              </w:rPr>
              <w:t>31 December 201</w:t>
            </w:r>
            <w:r w:rsidR="00241EC4" w:rsidRPr="00241EC4">
              <w:rPr>
                <w:rFonts w:ascii="Angsana New" w:hAnsi="Angsana New"/>
                <w:color w:val="000000"/>
                <w:spacing w:val="-6"/>
                <w:sz w:val="27"/>
                <w:szCs w:val="27"/>
                <w:cs/>
              </w:rPr>
              <w:t>6</w:t>
            </w:r>
          </w:p>
        </w:tc>
        <w:tc>
          <w:tcPr>
            <w:tcW w:w="270" w:type="dxa"/>
          </w:tcPr>
          <w:p w:rsidR="00CA7EC8" w:rsidRPr="00241EC4" w:rsidRDefault="00CA7EC8" w:rsidP="000566E1">
            <w:pPr>
              <w:ind w:left="-109" w:right="-108"/>
              <w:jc w:val="center"/>
              <w:rPr>
                <w:rFonts w:ascii="Angsana New" w:hAnsi="Angsana New"/>
                <w:color w:val="000000"/>
                <w:spacing w:val="-6"/>
                <w:sz w:val="27"/>
                <w:szCs w:val="27"/>
              </w:rPr>
            </w:pPr>
          </w:p>
        </w:tc>
        <w:tc>
          <w:tcPr>
            <w:tcW w:w="1440" w:type="dxa"/>
          </w:tcPr>
          <w:p w:rsidR="00CA7EC8" w:rsidRPr="00241EC4" w:rsidRDefault="00CA7EC8" w:rsidP="00076AAA">
            <w:pPr>
              <w:ind w:left="-109" w:right="-108"/>
              <w:jc w:val="center"/>
              <w:rPr>
                <w:rFonts w:ascii="Angsana New" w:hAnsi="Angsana New"/>
                <w:spacing w:val="-6"/>
                <w:sz w:val="27"/>
                <w:szCs w:val="27"/>
              </w:rPr>
            </w:pPr>
            <w:r w:rsidRPr="00241EC4">
              <w:rPr>
                <w:rFonts w:ascii="Angsana New" w:hAnsi="Angsana New"/>
                <w:color w:val="000000"/>
                <w:spacing w:val="-6"/>
                <w:sz w:val="27"/>
                <w:szCs w:val="27"/>
              </w:rPr>
              <w:t>31 December 201</w:t>
            </w:r>
            <w:r w:rsidR="00241EC4" w:rsidRPr="00241EC4">
              <w:rPr>
                <w:rFonts w:ascii="Angsana New" w:hAnsi="Angsana New"/>
                <w:color w:val="000000"/>
                <w:spacing w:val="-6"/>
                <w:sz w:val="27"/>
                <w:szCs w:val="27"/>
                <w:cs/>
              </w:rPr>
              <w:t>5</w:t>
            </w:r>
          </w:p>
        </w:tc>
      </w:tr>
      <w:tr w:rsidR="00CA7EC8" w:rsidRPr="00241EC4" w:rsidTr="00241EC4">
        <w:trPr>
          <w:trHeight w:val="109"/>
        </w:trPr>
        <w:tc>
          <w:tcPr>
            <w:tcW w:w="3240" w:type="dxa"/>
          </w:tcPr>
          <w:p w:rsidR="00CA7EC8" w:rsidRPr="00241EC4" w:rsidRDefault="00CA7EC8" w:rsidP="00241EC4">
            <w:pPr>
              <w:ind w:left="-108"/>
              <w:jc w:val="center"/>
              <w:rPr>
                <w:rFonts w:ascii="Angsana New" w:hAnsi="Angsana New"/>
                <w:sz w:val="27"/>
                <w:szCs w:val="27"/>
                <w:u w:val="single"/>
                <w:cs/>
              </w:rPr>
            </w:pPr>
          </w:p>
        </w:tc>
        <w:tc>
          <w:tcPr>
            <w:tcW w:w="1530" w:type="dxa"/>
          </w:tcPr>
          <w:p w:rsidR="00CA7EC8" w:rsidRPr="00241EC4" w:rsidRDefault="00CA7EC8" w:rsidP="000566E1">
            <w:pPr>
              <w:tabs>
                <w:tab w:val="left" w:pos="1080"/>
              </w:tabs>
              <w:jc w:val="center"/>
              <w:rPr>
                <w:rFonts w:ascii="Angsana New" w:hAnsi="Angsana New"/>
                <w:color w:val="000000"/>
                <w:sz w:val="27"/>
                <w:szCs w:val="27"/>
              </w:rPr>
            </w:pPr>
            <w:r w:rsidRPr="00241EC4">
              <w:rPr>
                <w:rFonts w:ascii="Angsana New" w:hAnsi="Angsana New"/>
                <w:sz w:val="27"/>
                <w:szCs w:val="27"/>
              </w:rPr>
              <w:t>Baht</w:t>
            </w:r>
          </w:p>
        </w:tc>
        <w:tc>
          <w:tcPr>
            <w:tcW w:w="270" w:type="dxa"/>
          </w:tcPr>
          <w:p w:rsidR="00CA7EC8" w:rsidRPr="00241EC4" w:rsidRDefault="00CA7EC8" w:rsidP="000566E1">
            <w:pPr>
              <w:tabs>
                <w:tab w:val="left" w:pos="1080"/>
              </w:tabs>
              <w:jc w:val="center"/>
              <w:rPr>
                <w:rFonts w:ascii="Angsana New" w:hAnsi="Angsana New"/>
                <w:sz w:val="27"/>
                <w:szCs w:val="27"/>
                <w:u w:val="single"/>
              </w:rPr>
            </w:pPr>
          </w:p>
        </w:tc>
        <w:tc>
          <w:tcPr>
            <w:tcW w:w="1440" w:type="dxa"/>
          </w:tcPr>
          <w:p w:rsidR="00CA7EC8" w:rsidRPr="00241EC4" w:rsidRDefault="00CA7EC8" w:rsidP="000566E1">
            <w:pPr>
              <w:tabs>
                <w:tab w:val="left" w:pos="1080"/>
              </w:tabs>
              <w:jc w:val="center"/>
              <w:rPr>
                <w:rFonts w:ascii="Angsana New" w:hAnsi="Angsana New"/>
                <w:color w:val="000000"/>
                <w:sz w:val="27"/>
                <w:szCs w:val="27"/>
                <w:u w:val="single"/>
              </w:rPr>
            </w:pPr>
            <w:r w:rsidRPr="00241EC4">
              <w:rPr>
                <w:rFonts w:ascii="Angsana New" w:hAnsi="Angsana New"/>
                <w:sz w:val="27"/>
                <w:szCs w:val="27"/>
              </w:rPr>
              <w:t>Baht</w:t>
            </w:r>
          </w:p>
        </w:tc>
        <w:tc>
          <w:tcPr>
            <w:tcW w:w="270" w:type="dxa"/>
          </w:tcPr>
          <w:p w:rsidR="00CA7EC8" w:rsidRPr="00241EC4" w:rsidRDefault="00CA7EC8" w:rsidP="002F1367">
            <w:pPr>
              <w:jc w:val="center"/>
              <w:rPr>
                <w:rFonts w:ascii="Angsana New" w:hAnsi="Angsana New"/>
                <w:sz w:val="27"/>
                <w:szCs w:val="27"/>
                <w:cs/>
              </w:rPr>
            </w:pPr>
          </w:p>
        </w:tc>
        <w:tc>
          <w:tcPr>
            <w:tcW w:w="1440" w:type="dxa"/>
          </w:tcPr>
          <w:p w:rsidR="00CA7EC8" w:rsidRPr="00241EC4" w:rsidRDefault="00CA7EC8" w:rsidP="000566E1">
            <w:pPr>
              <w:tabs>
                <w:tab w:val="left" w:pos="1080"/>
              </w:tabs>
              <w:jc w:val="center"/>
              <w:rPr>
                <w:rFonts w:ascii="Angsana New" w:hAnsi="Angsana New"/>
                <w:color w:val="000000"/>
                <w:sz w:val="27"/>
                <w:szCs w:val="27"/>
                <w:u w:val="single"/>
              </w:rPr>
            </w:pPr>
            <w:r w:rsidRPr="00241EC4">
              <w:rPr>
                <w:rFonts w:ascii="Angsana New" w:hAnsi="Angsana New"/>
                <w:sz w:val="27"/>
                <w:szCs w:val="27"/>
              </w:rPr>
              <w:t>Baht</w:t>
            </w:r>
          </w:p>
        </w:tc>
        <w:tc>
          <w:tcPr>
            <w:tcW w:w="270" w:type="dxa"/>
          </w:tcPr>
          <w:p w:rsidR="00CA7EC8" w:rsidRPr="00241EC4" w:rsidRDefault="00CA7EC8" w:rsidP="000566E1">
            <w:pPr>
              <w:tabs>
                <w:tab w:val="left" w:pos="1080"/>
              </w:tabs>
              <w:jc w:val="center"/>
              <w:rPr>
                <w:rFonts w:ascii="Angsana New" w:hAnsi="Angsana New"/>
                <w:sz w:val="27"/>
                <w:szCs w:val="27"/>
                <w:u w:val="single"/>
              </w:rPr>
            </w:pPr>
          </w:p>
        </w:tc>
        <w:tc>
          <w:tcPr>
            <w:tcW w:w="1440" w:type="dxa"/>
          </w:tcPr>
          <w:p w:rsidR="00CA7EC8" w:rsidRPr="00241EC4" w:rsidRDefault="00CA7EC8" w:rsidP="000566E1">
            <w:pPr>
              <w:tabs>
                <w:tab w:val="left" w:pos="1080"/>
              </w:tabs>
              <w:jc w:val="center"/>
              <w:rPr>
                <w:rFonts w:ascii="Angsana New" w:hAnsi="Angsana New"/>
                <w:color w:val="000000"/>
                <w:sz w:val="27"/>
                <w:szCs w:val="27"/>
                <w:u w:val="single"/>
              </w:rPr>
            </w:pPr>
            <w:r w:rsidRPr="00241EC4">
              <w:rPr>
                <w:rFonts w:ascii="Angsana New" w:hAnsi="Angsana New"/>
                <w:sz w:val="27"/>
                <w:szCs w:val="27"/>
              </w:rPr>
              <w:t>Baht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cs/>
              </w:rPr>
            </w:pPr>
            <w:r w:rsidRPr="00241EC4">
              <w:rPr>
                <w:rFonts w:ascii="Angsana New" w:hAnsi="Angsana New"/>
                <w:sz w:val="27"/>
                <w:szCs w:val="27"/>
              </w:rPr>
              <w:t xml:space="preserve">Not later than </w:t>
            </w:r>
            <w:r w:rsidRPr="00241EC4">
              <w:rPr>
                <w:rFonts w:ascii="Angsana New" w:hAnsi="Angsana New"/>
                <w:sz w:val="27"/>
                <w:szCs w:val="27"/>
                <w:cs/>
              </w:rPr>
              <w:t xml:space="preserve">1 </w:t>
            </w:r>
            <w:r w:rsidRPr="00241EC4">
              <w:rPr>
                <w:rFonts w:ascii="Angsana New" w:hAnsi="Angsana New"/>
                <w:sz w:val="27"/>
                <w:szCs w:val="27"/>
              </w:rPr>
              <w:t>year</w:t>
            </w:r>
          </w:p>
        </w:tc>
        <w:tc>
          <w:tcPr>
            <w:tcW w:w="1530" w:type="dxa"/>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2,376,721</w:t>
            </w:r>
            <w:r w:rsidRPr="00663334">
              <w:rPr>
                <w:rFonts w:ascii="Angsana New" w:hAnsi="Angsana New"/>
                <w:sz w:val="26"/>
                <w:szCs w:val="26"/>
                <w:cs/>
                <w:lang w:val="en-US"/>
              </w:rPr>
              <w:t>.</w:t>
            </w:r>
            <w:r w:rsidRPr="00663334">
              <w:rPr>
                <w:rFonts w:ascii="Angsana New" w:hAnsi="Angsana New"/>
                <w:sz w:val="26"/>
                <w:szCs w:val="26"/>
                <w:lang w:val="en-US"/>
              </w:rPr>
              <w:t>46</w:t>
            </w:r>
          </w:p>
        </w:tc>
        <w:tc>
          <w:tcPr>
            <w:tcW w:w="270" w:type="dxa"/>
          </w:tcPr>
          <w:p w:rsidR="00892AB8" w:rsidRPr="00663334" w:rsidRDefault="00892AB8" w:rsidP="00892AB8">
            <w:pPr>
              <w:jc w:val="right"/>
              <w:rPr>
                <w:rFonts w:ascii="Angsana New" w:hAnsi="Angsana New"/>
                <w:sz w:val="26"/>
                <w:szCs w:val="26"/>
              </w:rPr>
            </w:pPr>
          </w:p>
        </w:tc>
        <w:tc>
          <w:tcPr>
            <w:tcW w:w="1440" w:type="dxa"/>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5,756,400</w:t>
            </w:r>
            <w:r w:rsidRPr="00663334">
              <w:rPr>
                <w:rFonts w:ascii="Angsana New" w:hAnsi="Angsana New"/>
                <w:sz w:val="26"/>
                <w:szCs w:val="26"/>
                <w:cs/>
                <w:lang w:val="en-US"/>
              </w:rPr>
              <w:t>.</w:t>
            </w:r>
            <w:r w:rsidRPr="00663334">
              <w:rPr>
                <w:rFonts w:ascii="Angsana New" w:hAnsi="Angsana New"/>
                <w:sz w:val="26"/>
                <w:szCs w:val="26"/>
                <w:lang w:val="en-US"/>
              </w:rPr>
              <w:t>00</w:t>
            </w:r>
          </w:p>
        </w:tc>
        <w:tc>
          <w:tcPr>
            <w:tcW w:w="270" w:type="dxa"/>
          </w:tcPr>
          <w:p w:rsidR="00892AB8" w:rsidRPr="00663334" w:rsidRDefault="00892AB8" w:rsidP="00892AB8">
            <w:pPr>
              <w:jc w:val="right"/>
              <w:rPr>
                <w:rFonts w:ascii="Angsana New" w:hAnsi="Angsana New"/>
                <w:sz w:val="26"/>
                <w:szCs w:val="26"/>
              </w:rPr>
            </w:pPr>
          </w:p>
        </w:tc>
        <w:tc>
          <w:tcPr>
            <w:tcW w:w="1440" w:type="dxa"/>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cs/>
              </w:rPr>
            </w:pPr>
            <w:r w:rsidRPr="00241EC4">
              <w:rPr>
                <w:rFonts w:ascii="Angsana New" w:hAnsi="Angsana New"/>
                <w:sz w:val="27"/>
                <w:szCs w:val="27"/>
              </w:rPr>
              <w:t>Later than 1 year but not later than 5 years</w:t>
            </w:r>
          </w:p>
        </w:tc>
        <w:tc>
          <w:tcPr>
            <w:tcW w:w="1530" w:type="dxa"/>
            <w:tcBorders>
              <w:bottom w:val="single" w:sz="4" w:space="0" w:color="auto"/>
            </w:tcBorders>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3,828,000</w:t>
            </w:r>
            <w:r w:rsidRPr="00663334">
              <w:rPr>
                <w:rFonts w:ascii="Angsana New" w:hAnsi="Angsana New"/>
                <w:sz w:val="26"/>
                <w:szCs w:val="26"/>
                <w:cs/>
                <w:lang w:val="en-US"/>
              </w:rPr>
              <w:t>.</w:t>
            </w:r>
            <w:r w:rsidRPr="00663334">
              <w:rPr>
                <w:rFonts w:ascii="Angsana New" w:hAnsi="Angsana New"/>
                <w:sz w:val="26"/>
                <w:szCs w:val="26"/>
                <w:lang w:val="en-US"/>
              </w:rPr>
              <w:t>00</w:t>
            </w:r>
          </w:p>
        </w:tc>
        <w:tc>
          <w:tcPr>
            <w:tcW w:w="270" w:type="dxa"/>
          </w:tcPr>
          <w:p w:rsidR="00892AB8" w:rsidRPr="00663334" w:rsidRDefault="00892AB8" w:rsidP="00892AB8">
            <w:pPr>
              <w:jc w:val="right"/>
              <w:rPr>
                <w:rFonts w:ascii="Angsana New" w:hAnsi="Angsana New"/>
                <w:sz w:val="26"/>
                <w:szCs w:val="26"/>
              </w:rPr>
            </w:pPr>
          </w:p>
        </w:tc>
        <w:tc>
          <w:tcPr>
            <w:tcW w:w="1440" w:type="dxa"/>
            <w:tcBorders>
              <w:bottom w:val="single" w:sz="4" w:space="0" w:color="auto"/>
            </w:tcBorders>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14,449,800</w:t>
            </w:r>
            <w:r w:rsidRPr="00663334">
              <w:rPr>
                <w:rFonts w:ascii="Angsana New" w:hAnsi="Angsana New"/>
                <w:sz w:val="26"/>
                <w:szCs w:val="26"/>
                <w:cs/>
                <w:lang w:val="en-US"/>
              </w:rPr>
              <w:t>.</w:t>
            </w:r>
            <w:r w:rsidRPr="00663334">
              <w:rPr>
                <w:rFonts w:ascii="Angsana New" w:hAnsi="Angsana New"/>
                <w:sz w:val="26"/>
                <w:szCs w:val="26"/>
                <w:lang w:val="en-US"/>
              </w:rPr>
              <w:t>00</w:t>
            </w:r>
          </w:p>
        </w:tc>
        <w:tc>
          <w:tcPr>
            <w:tcW w:w="270" w:type="dxa"/>
          </w:tcPr>
          <w:p w:rsidR="00892AB8" w:rsidRPr="00663334" w:rsidRDefault="00892AB8" w:rsidP="00892AB8">
            <w:pPr>
              <w:jc w:val="right"/>
              <w:rPr>
                <w:rFonts w:ascii="Angsana New" w:hAnsi="Angsana New"/>
                <w:sz w:val="26"/>
                <w:szCs w:val="26"/>
              </w:rPr>
            </w:pPr>
          </w:p>
        </w:tc>
        <w:tc>
          <w:tcPr>
            <w:tcW w:w="1440" w:type="dxa"/>
            <w:tcBorders>
              <w:bottom w:val="single" w:sz="4" w:space="0" w:color="auto"/>
            </w:tcBorders>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Borders>
              <w:bottom w:val="single" w:sz="4" w:space="0" w:color="auto"/>
            </w:tcBorders>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cs/>
              </w:rPr>
            </w:pPr>
            <w:r w:rsidRPr="00241EC4">
              <w:rPr>
                <w:rFonts w:ascii="Angsana New" w:hAnsi="Angsana New"/>
                <w:sz w:val="27"/>
                <w:szCs w:val="27"/>
              </w:rPr>
              <w:t>Total</w:t>
            </w:r>
          </w:p>
        </w:tc>
        <w:tc>
          <w:tcPr>
            <w:tcW w:w="1530" w:type="dxa"/>
            <w:tcBorders>
              <w:top w:val="single" w:sz="4" w:space="0" w:color="auto"/>
            </w:tcBorders>
            <w:shd w:val="clear" w:color="auto" w:fill="auto"/>
          </w:tcPr>
          <w:p w:rsidR="00892AB8" w:rsidRPr="00663334" w:rsidRDefault="00892AB8" w:rsidP="00892AB8">
            <w:pPr>
              <w:pStyle w:val="BodyTextIndent3"/>
              <w:ind w:left="-108" w:right="72"/>
              <w:jc w:val="right"/>
              <w:rPr>
                <w:rFonts w:ascii="Angsana New" w:hAnsi="Angsana New"/>
                <w:sz w:val="26"/>
                <w:szCs w:val="26"/>
                <w:cs/>
                <w:lang w:val="en-US"/>
              </w:rPr>
            </w:pPr>
            <w:r w:rsidRPr="00663334">
              <w:rPr>
                <w:rFonts w:ascii="Angsana New" w:hAnsi="Angsana New"/>
                <w:sz w:val="26"/>
                <w:szCs w:val="26"/>
                <w:lang w:val="en-US"/>
              </w:rPr>
              <w:t>6,204,721</w:t>
            </w:r>
            <w:r w:rsidRPr="00663334">
              <w:rPr>
                <w:rFonts w:ascii="Angsana New" w:hAnsi="Angsana New"/>
                <w:sz w:val="26"/>
                <w:szCs w:val="26"/>
                <w:cs/>
                <w:lang w:val="en-US"/>
              </w:rPr>
              <w:t>.</w:t>
            </w:r>
            <w:r w:rsidRPr="00663334">
              <w:rPr>
                <w:rFonts w:ascii="Angsana New" w:hAnsi="Angsana New"/>
                <w:sz w:val="26"/>
                <w:szCs w:val="26"/>
                <w:lang w:val="en-US"/>
              </w:rPr>
              <w:t>46</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tcBorders>
          </w:tcPr>
          <w:p w:rsidR="00892AB8" w:rsidRPr="00663334" w:rsidRDefault="00892AB8" w:rsidP="00892AB8">
            <w:pPr>
              <w:pStyle w:val="BodyTextIndent3"/>
              <w:ind w:left="-108" w:right="72"/>
              <w:jc w:val="right"/>
              <w:rPr>
                <w:rFonts w:ascii="Angsana New" w:hAnsi="Angsana New"/>
                <w:sz w:val="26"/>
                <w:szCs w:val="26"/>
                <w:cs/>
                <w:lang w:val="en-US"/>
              </w:rPr>
            </w:pPr>
            <w:r w:rsidRPr="00663334">
              <w:rPr>
                <w:rFonts w:ascii="Angsana New" w:hAnsi="Angsana New"/>
                <w:sz w:val="26"/>
                <w:szCs w:val="26"/>
                <w:lang w:val="en-US"/>
              </w:rPr>
              <w:t>20,206,200</w:t>
            </w:r>
            <w:r w:rsidRPr="00663334">
              <w:rPr>
                <w:rFonts w:ascii="Angsana New" w:hAnsi="Angsana New"/>
                <w:sz w:val="26"/>
                <w:szCs w:val="26"/>
                <w:cs/>
                <w:lang w:val="en-US"/>
              </w:rPr>
              <w:t>.</w:t>
            </w:r>
            <w:r w:rsidRPr="00663334">
              <w:rPr>
                <w:rFonts w:ascii="Angsana New" w:hAnsi="Angsana New"/>
                <w:sz w:val="26"/>
                <w:szCs w:val="26"/>
                <w:lang w:val="en-US"/>
              </w:rPr>
              <w:t>00</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tcBorders>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Borders>
              <w:top w:val="single" w:sz="4" w:space="0" w:color="auto"/>
            </w:tcBorders>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left"/>
              <w:rPr>
                <w:rFonts w:ascii="Angsana New" w:hAnsi="Angsana New"/>
                <w:sz w:val="27"/>
                <w:szCs w:val="27"/>
                <w:cs/>
              </w:rPr>
            </w:pPr>
            <w:r w:rsidRPr="00241EC4">
              <w:rPr>
                <w:rFonts w:ascii="Angsana New" w:hAnsi="Angsana New"/>
                <w:sz w:val="27"/>
                <w:szCs w:val="27"/>
                <w:u w:val="single"/>
              </w:rPr>
              <w:t>Less</w:t>
            </w:r>
            <w:r w:rsidRPr="00241EC4">
              <w:rPr>
                <w:rFonts w:ascii="Angsana New" w:hAnsi="Angsana New"/>
                <w:spacing w:val="-4"/>
                <w:sz w:val="27"/>
                <w:szCs w:val="27"/>
              </w:rPr>
              <w:t>Future finance charges on finance lease</w:t>
            </w:r>
          </w:p>
        </w:tc>
        <w:tc>
          <w:tcPr>
            <w:tcW w:w="1530" w:type="dxa"/>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cs/>
                <w:lang w:val="en-US"/>
              </w:rPr>
              <w:t>(</w:t>
            </w:r>
            <w:r w:rsidRPr="00663334">
              <w:rPr>
                <w:rFonts w:ascii="Angsana New" w:hAnsi="Angsana New"/>
                <w:sz w:val="26"/>
                <w:szCs w:val="26"/>
                <w:lang w:val="en-US"/>
              </w:rPr>
              <w:t>762,616</w:t>
            </w:r>
            <w:r w:rsidRPr="00663334">
              <w:rPr>
                <w:rFonts w:ascii="Angsana New" w:hAnsi="Angsana New"/>
                <w:sz w:val="26"/>
                <w:szCs w:val="26"/>
                <w:cs/>
                <w:lang w:val="en-US"/>
              </w:rPr>
              <w:t>.</w:t>
            </w:r>
            <w:r w:rsidRPr="00663334">
              <w:rPr>
                <w:rFonts w:ascii="Angsana New" w:hAnsi="Angsana New"/>
                <w:sz w:val="26"/>
                <w:szCs w:val="26"/>
                <w:lang w:val="en-US"/>
              </w:rPr>
              <w:t>75</w:t>
            </w:r>
            <w:r w:rsidRPr="00663334">
              <w:rPr>
                <w:rFonts w:ascii="Angsana New" w:hAnsi="Angsana New"/>
                <w:sz w:val="26"/>
                <w:szCs w:val="26"/>
                <w:cs/>
                <w:lang w:val="en-US"/>
              </w:rPr>
              <w:t>)</w:t>
            </w:r>
          </w:p>
        </w:tc>
        <w:tc>
          <w:tcPr>
            <w:tcW w:w="270" w:type="dxa"/>
          </w:tcPr>
          <w:p w:rsidR="00892AB8" w:rsidRPr="00663334" w:rsidRDefault="00892AB8" w:rsidP="00892AB8">
            <w:pPr>
              <w:jc w:val="right"/>
              <w:rPr>
                <w:rFonts w:ascii="Angsana New" w:hAnsi="Angsana New"/>
                <w:sz w:val="26"/>
                <w:szCs w:val="26"/>
              </w:rPr>
            </w:pPr>
          </w:p>
        </w:tc>
        <w:tc>
          <w:tcPr>
            <w:tcW w:w="1440" w:type="dxa"/>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cs/>
                <w:lang w:val="en-US"/>
              </w:rPr>
              <w:t>(</w:t>
            </w:r>
            <w:r w:rsidRPr="00663334">
              <w:rPr>
                <w:rFonts w:ascii="Angsana New" w:hAnsi="Angsana New"/>
                <w:sz w:val="26"/>
                <w:szCs w:val="26"/>
                <w:lang w:val="en-US"/>
              </w:rPr>
              <w:t>2,630,459</w:t>
            </w:r>
            <w:r w:rsidRPr="00663334">
              <w:rPr>
                <w:rFonts w:ascii="Angsana New" w:hAnsi="Angsana New"/>
                <w:sz w:val="26"/>
                <w:szCs w:val="26"/>
                <w:cs/>
                <w:lang w:val="en-US"/>
              </w:rPr>
              <w:t>.</w:t>
            </w:r>
            <w:r w:rsidRPr="00663334">
              <w:rPr>
                <w:rFonts w:ascii="Angsana New" w:hAnsi="Angsana New"/>
                <w:sz w:val="26"/>
                <w:szCs w:val="26"/>
                <w:lang w:val="en-US"/>
              </w:rPr>
              <w:t>37</w:t>
            </w:r>
            <w:r w:rsidRPr="00663334">
              <w:rPr>
                <w:rFonts w:ascii="Angsana New" w:hAnsi="Angsana New"/>
                <w:sz w:val="26"/>
                <w:szCs w:val="26"/>
                <w:cs/>
                <w:lang w:val="en-US"/>
              </w:rPr>
              <w:t>)</w:t>
            </w:r>
          </w:p>
        </w:tc>
        <w:tc>
          <w:tcPr>
            <w:tcW w:w="270" w:type="dxa"/>
          </w:tcPr>
          <w:p w:rsidR="00892AB8" w:rsidRPr="00663334" w:rsidRDefault="00892AB8" w:rsidP="00892AB8">
            <w:pPr>
              <w:jc w:val="right"/>
              <w:rPr>
                <w:rFonts w:ascii="Angsana New" w:hAnsi="Angsana New"/>
                <w:sz w:val="26"/>
                <w:szCs w:val="26"/>
              </w:rPr>
            </w:pPr>
          </w:p>
        </w:tc>
        <w:tc>
          <w:tcPr>
            <w:tcW w:w="1440" w:type="dxa"/>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left"/>
              <w:rPr>
                <w:rFonts w:ascii="Angsana New" w:hAnsi="Angsana New"/>
                <w:sz w:val="27"/>
                <w:szCs w:val="27"/>
                <w:cs/>
              </w:rPr>
            </w:pPr>
            <w:r w:rsidRPr="00241EC4">
              <w:rPr>
                <w:rFonts w:ascii="Angsana New" w:hAnsi="Angsana New"/>
                <w:spacing w:val="-6"/>
                <w:sz w:val="27"/>
                <w:szCs w:val="27"/>
              </w:rPr>
              <w:t>Present value of liabilities under finance leases</w:t>
            </w:r>
          </w:p>
        </w:tc>
        <w:tc>
          <w:tcPr>
            <w:tcW w:w="1530" w:type="dxa"/>
            <w:tcBorders>
              <w:top w:val="single" w:sz="4" w:space="0" w:color="auto"/>
              <w:bottom w:val="double" w:sz="4" w:space="0" w:color="auto"/>
            </w:tcBorders>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5,442,104</w:t>
            </w:r>
            <w:r w:rsidRPr="00663334">
              <w:rPr>
                <w:rFonts w:ascii="Angsana New" w:hAnsi="Angsana New"/>
                <w:sz w:val="26"/>
                <w:szCs w:val="26"/>
                <w:cs/>
                <w:lang w:val="en-US"/>
              </w:rPr>
              <w:t>.</w:t>
            </w:r>
            <w:r w:rsidRPr="00663334">
              <w:rPr>
                <w:rFonts w:ascii="Angsana New" w:hAnsi="Angsana New"/>
                <w:sz w:val="26"/>
                <w:szCs w:val="26"/>
                <w:lang w:val="en-US"/>
              </w:rPr>
              <w:t>71</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17,575,740</w:t>
            </w:r>
            <w:r w:rsidRPr="00663334">
              <w:rPr>
                <w:rFonts w:ascii="Angsana New" w:hAnsi="Angsana New"/>
                <w:sz w:val="26"/>
                <w:szCs w:val="26"/>
                <w:cs/>
                <w:lang w:val="en-US"/>
              </w:rPr>
              <w:t>.</w:t>
            </w:r>
            <w:r w:rsidRPr="00663334">
              <w:rPr>
                <w:rFonts w:ascii="Angsana New" w:hAnsi="Angsana New"/>
                <w:sz w:val="26"/>
                <w:szCs w:val="26"/>
                <w:lang w:val="en-US"/>
              </w:rPr>
              <w:t>63</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cs/>
              </w:rPr>
            </w:pPr>
            <w:r w:rsidRPr="00241EC4">
              <w:rPr>
                <w:rFonts w:ascii="Angsana New" w:hAnsi="Angsana New"/>
                <w:sz w:val="27"/>
                <w:szCs w:val="27"/>
              </w:rPr>
              <w:t>Liabilities under finance leases</w:t>
            </w:r>
          </w:p>
        </w:tc>
        <w:tc>
          <w:tcPr>
            <w:tcW w:w="1530" w:type="dxa"/>
            <w:tcBorders>
              <w:top w:val="double" w:sz="4" w:space="0" w:color="auto"/>
            </w:tcBorders>
            <w:shd w:val="clear" w:color="auto" w:fill="auto"/>
          </w:tcPr>
          <w:p w:rsidR="00892AB8" w:rsidRPr="00663334" w:rsidRDefault="00892AB8" w:rsidP="00892AB8">
            <w:pPr>
              <w:pStyle w:val="BodyTextIndent3"/>
              <w:ind w:left="-108" w:right="72"/>
              <w:jc w:val="right"/>
              <w:rPr>
                <w:rFonts w:ascii="Angsana New" w:hAnsi="Angsana New"/>
                <w:sz w:val="26"/>
                <w:szCs w:val="26"/>
                <w:cs/>
                <w:lang w:val="en-US"/>
              </w:rPr>
            </w:pPr>
          </w:p>
        </w:tc>
        <w:tc>
          <w:tcPr>
            <w:tcW w:w="270" w:type="dxa"/>
          </w:tcPr>
          <w:p w:rsidR="00892AB8" w:rsidRPr="00663334" w:rsidRDefault="00892AB8" w:rsidP="00892AB8">
            <w:pPr>
              <w:jc w:val="right"/>
              <w:rPr>
                <w:rFonts w:ascii="Angsana New" w:hAnsi="Angsana New"/>
                <w:sz w:val="26"/>
                <w:szCs w:val="26"/>
              </w:rPr>
            </w:pPr>
          </w:p>
        </w:tc>
        <w:tc>
          <w:tcPr>
            <w:tcW w:w="1440" w:type="dxa"/>
            <w:tcBorders>
              <w:top w:val="double" w:sz="4" w:space="0" w:color="auto"/>
            </w:tcBorders>
          </w:tcPr>
          <w:p w:rsidR="00892AB8" w:rsidRPr="00663334" w:rsidRDefault="00892AB8" w:rsidP="00892AB8">
            <w:pPr>
              <w:pStyle w:val="BodyTextIndent3"/>
              <w:ind w:left="-108" w:right="72"/>
              <w:jc w:val="right"/>
              <w:rPr>
                <w:rFonts w:ascii="Angsana New" w:hAnsi="Angsana New"/>
                <w:sz w:val="26"/>
                <w:szCs w:val="26"/>
                <w:cs/>
                <w:lang w:val="en-US"/>
              </w:rPr>
            </w:pPr>
          </w:p>
        </w:tc>
        <w:tc>
          <w:tcPr>
            <w:tcW w:w="270" w:type="dxa"/>
          </w:tcPr>
          <w:p w:rsidR="00892AB8" w:rsidRPr="00663334" w:rsidRDefault="00892AB8" w:rsidP="00892AB8">
            <w:pPr>
              <w:jc w:val="right"/>
              <w:rPr>
                <w:rFonts w:ascii="Angsana New" w:hAnsi="Angsana New"/>
                <w:sz w:val="26"/>
                <w:szCs w:val="26"/>
              </w:rPr>
            </w:pPr>
          </w:p>
        </w:tc>
        <w:tc>
          <w:tcPr>
            <w:tcW w:w="1440" w:type="dxa"/>
            <w:tcBorders>
              <w:top w:val="double" w:sz="4" w:space="0" w:color="auto"/>
            </w:tcBorders>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p>
        </w:tc>
        <w:tc>
          <w:tcPr>
            <w:tcW w:w="270" w:type="dxa"/>
          </w:tcPr>
          <w:p w:rsidR="00892AB8" w:rsidRPr="005D189C" w:rsidRDefault="00892AB8" w:rsidP="00892AB8">
            <w:pPr>
              <w:jc w:val="right"/>
              <w:rPr>
                <w:rFonts w:ascii="Angsana New" w:hAnsi="Angsana New"/>
                <w:sz w:val="26"/>
                <w:szCs w:val="26"/>
              </w:rPr>
            </w:pPr>
          </w:p>
        </w:tc>
        <w:tc>
          <w:tcPr>
            <w:tcW w:w="1440" w:type="dxa"/>
            <w:tcBorders>
              <w:top w:val="double" w:sz="4" w:space="0" w:color="auto"/>
            </w:tcBorders>
          </w:tcPr>
          <w:p w:rsidR="00892AB8" w:rsidRPr="005D189C" w:rsidRDefault="00892AB8" w:rsidP="00892AB8">
            <w:pPr>
              <w:pStyle w:val="BodyTextIndent3"/>
              <w:ind w:left="-108" w:right="-108"/>
              <w:jc w:val="center"/>
              <w:rPr>
                <w:rFonts w:ascii="Angsana New" w:hAnsi="Angsana New"/>
                <w:sz w:val="26"/>
                <w:szCs w:val="26"/>
                <w:lang w:val="en-US"/>
              </w:rPr>
            </w:pP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lang w:val="en-GB"/>
              </w:rPr>
            </w:pPr>
            <w:r w:rsidRPr="00241EC4">
              <w:rPr>
                <w:rFonts w:ascii="Angsana New" w:hAnsi="Angsana New"/>
                <w:sz w:val="27"/>
                <w:szCs w:val="27"/>
              </w:rPr>
              <w:t>- current</w:t>
            </w:r>
          </w:p>
        </w:tc>
        <w:tc>
          <w:tcPr>
            <w:tcW w:w="1530" w:type="dxa"/>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2,107,562</w:t>
            </w:r>
            <w:r w:rsidRPr="00663334">
              <w:rPr>
                <w:rFonts w:ascii="Angsana New" w:hAnsi="Angsana New"/>
                <w:sz w:val="26"/>
                <w:szCs w:val="26"/>
                <w:cs/>
                <w:lang w:val="en-US"/>
              </w:rPr>
              <w:t>.</w:t>
            </w:r>
            <w:r w:rsidRPr="00663334">
              <w:rPr>
                <w:rFonts w:ascii="Angsana New" w:hAnsi="Angsana New"/>
                <w:sz w:val="26"/>
                <w:szCs w:val="26"/>
                <w:lang w:val="en-US"/>
              </w:rPr>
              <w:t>66</w:t>
            </w:r>
          </w:p>
        </w:tc>
        <w:tc>
          <w:tcPr>
            <w:tcW w:w="270" w:type="dxa"/>
          </w:tcPr>
          <w:p w:rsidR="00892AB8" w:rsidRPr="00663334" w:rsidRDefault="00892AB8" w:rsidP="00892AB8">
            <w:pPr>
              <w:jc w:val="right"/>
              <w:rPr>
                <w:rFonts w:ascii="Angsana New" w:hAnsi="Angsana New"/>
                <w:sz w:val="26"/>
                <w:szCs w:val="26"/>
              </w:rPr>
            </w:pPr>
          </w:p>
        </w:tc>
        <w:tc>
          <w:tcPr>
            <w:tcW w:w="1440" w:type="dxa"/>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4,868,016</w:t>
            </w:r>
            <w:r w:rsidRPr="00663334">
              <w:rPr>
                <w:rFonts w:ascii="Angsana New" w:hAnsi="Angsana New"/>
                <w:sz w:val="26"/>
                <w:szCs w:val="26"/>
                <w:cs/>
                <w:lang w:val="en-US"/>
              </w:rPr>
              <w:t>.</w:t>
            </w:r>
            <w:r w:rsidRPr="00663334">
              <w:rPr>
                <w:rFonts w:ascii="Angsana New" w:hAnsi="Angsana New"/>
                <w:sz w:val="26"/>
                <w:szCs w:val="26"/>
                <w:lang w:val="en-US"/>
              </w:rPr>
              <w:t>82</w:t>
            </w:r>
          </w:p>
        </w:tc>
        <w:tc>
          <w:tcPr>
            <w:tcW w:w="270" w:type="dxa"/>
          </w:tcPr>
          <w:p w:rsidR="00892AB8" w:rsidRPr="00663334" w:rsidRDefault="00892AB8" w:rsidP="00892AB8">
            <w:pPr>
              <w:jc w:val="right"/>
              <w:rPr>
                <w:rFonts w:ascii="Angsana New" w:hAnsi="Angsana New"/>
                <w:sz w:val="26"/>
                <w:szCs w:val="26"/>
              </w:rPr>
            </w:pPr>
          </w:p>
        </w:tc>
        <w:tc>
          <w:tcPr>
            <w:tcW w:w="1440" w:type="dxa"/>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lang w:val="en-GB"/>
              </w:rPr>
            </w:pPr>
            <w:r w:rsidRPr="00241EC4">
              <w:rPr>
                <w:rFonts w:ascii="Angsana New" w:hAnsi="Angsana New"/>
                <w:sz w:val="27"/>
                <w:szCs w:val="27"/>
              </w:rPr>
              <w:t>- non-current</w:t>
            </w:r>
          </w:p>
        </w:tc>
        <w:tc>
          <w:tcPr>
            <w:tcW w:w="1530" w:type="dxa"/>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3,334,542</w:t>
            </w:r>
            <w:r w:rsidRPr="00663334">
              <w:rPr>
                <w:rFonts w:ascii="Angsana New" w:hAnsi="Angsana New"/>
                <w:sz w:val="26"/>
                <w:szCs w:val="26"/>
                <w:cs/>
                <w:lang w:val="en-US"/>
              </w:rPr>
              <w:t>.</w:t>
            </w:r>
            <w:r w:rsidRPr="00663334">
              <w:rPr>
                <w:rFonts w:ascii="Angsana New" w:hAnsi="Angsana New"/>
                <w:sz w:val="26"/>
                <w:szCs w:val="26"/>
                <w:lang w:val="en-US"/>
              </w:rPr>
              <w:t>05</w:t>
            </w:r>
          </w:p>
        </w:tc>
        <w:tc>
          <w:tcPr>
            <w:tcW w:w="270" w:type="dxa"/>
          </w:tcPr>
          <w:p w:rsidR="00892AB8" w:rsidRPr="00663334" w:rsidRDefault="00892AB8" w:rsidP="00892AB8">
            <w:pPr>
              <w:jc w:val="right"/>
              <w:rPr>
                <w:rFonts w:ascii="Angsana New" w:hAnsi="Angsana New"/>
                <w:sz w:val="26"/>
                <w:szCs w:val="26"/>
              </w:rPr>
            </w:pPr>
          </w:p>
        </w:tc>
        <w:tc>
          <w:tcPr>
            <w:tcW w:w="1440" w:type="dxa"/>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12,707,723</w:t>
            </w:r>
            <w:r w:rsidRPr="00663334">
              <w:rPr>
                <w:rFonts w:ascii="Angsana New" w:hAnsi="Angsana New"/>
                <w:sz w:val="26"/>
                <w:szCs w:val="26"/>
                <w:cs/>
                <w:lang w:val="en-US"/>
              </w:rPr>
              <w:t>.</w:t>
            </w:r>
            <w:r w:rsidRPr="00663334">
              <w:rPr>
                <w:rFonts w:ascii="Angsana New" w:hAnsi="Angsana New"/>
                <w:sz w:val="26"/>
                <w:szCs w:val="26"/>
                <w:lang w:val="en-US"/>
              </w:rPr>
              <w:t>81</w:t>
            </w:r>
          </w:p>
        </w:tc>
        <w:tc>
          <w:tcPr>
            <w:tcW w:w="270" w:type="dxa"/>
          </w:tcPr>
          <w:p w:rsidR="00892AB8" w:rsidRPr="00663334" w:rsidRDefault="00892AB8" w:rsidP="00892AB8">
            <w:pPr>
              <w:jc w:val="right"/>
              <w:rPr>
                <w:rFonts w:ascii="Angsana New" w:hAnsi="Angsana New"/>
                <w:sz w:val="26"/>
                <w:szCs w:val="26"/>
              </w:rPr>
            </w:pPr>
          </w:p>
        </w:tc>
        <w:tc>
          <w:tcPr>
            <w:tcW w:w="1440" w:type="dxa"/>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r w:rsidR="00892AB8" w:rsidRPr="00241EC4" w:rsidTr="00241EC4">
        <w:tc>
          <w:tcPr>
            <w:tcW w:w="3240" w:type="dxa"/>
          </w:tcPr>
          <w:p w:rsidR="00892AB8" w:rsidRPr="00241EC4" w:rsidRDefault="00892AB8" w:rsidP="00892AB8">
            <w:pPr>
              <w:ind w:left="-108"/>
              <w:jc w:val="thaiDistribute"/>
              <w:rPr>
                <w:rFonts w:ascii="Angsana New" w:hAnsi="Angsana New"/>
                <w:sz w:val="27"/>
                <w:szCs w:val="27"/>
                <w:cs/>
              </w:rPr>
            </w:pPr>
            <w:r w:rsidRPr="00241EC4">
              <w:rPr>
                <w:rFonts w:ascii="Angsana New" w:hAnsi="Angsana New"/>
                <w:sz w:val="27"/>
                <w:szCs w:val="27"/>
              </w:rPr>
              <w:t>Total liabilities under finance leases</w:t>
            </w:r>
          </w:p>
        </w:tc>
        <w:tc>
          <w:tcPr>
            <w:tcW w:w="1530" w:type="dxa"/>
            <w:tcBorders>
              <w:top w:val="single" w:sz="4" w:space="0" w:color="auto"/>
              <w:bottom w:val="double" w:sz="4" w:space="0" w:color="auto"/>
            </w:tcBorders>
            <w:shd w:val="clear" w:color="auto" w:fill="auto"/>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5,442,104</w:t>
            </w:r>
            <w:r w:rsidRPr="00663334">
              <w:rPr>
                <w:rFonts w:ascii="Angsana New" w:hAnsi="Angsana New"/>
                <w:sz w:val="26"/>
                <w:szCs w:val="26"/>
                <w:cs/>
                <w:lang w:val="en-US"/>
              </w:rPr>
              <w:t>.</w:t>
            </w:r>
            <w:r w:rsidRPr="00663334">
              <w:rPr>
                <w:rFonts w:ascii="Angsana New" w:hAnsi="Angsana New"/>
                <w:sz w:val="26"/>
                <w:szCs w:val="26"/>
                <w:lang w:val="en-US"/>
              </w:rPr>
              <w:t>71</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tcPr>
          <w:p w:rsidR="00892AB8" w:rsidRPr="00663334" w:rsidRDefault="00892AB8" w:rsidP="00892AB8">
            <w:pPr>
              <w:pStyle w:val="BodyTextIndent3"/>
              <w:ind w:left="-108" w:right="72"/>
              <w:jc w:val="right"/>
              <w:rPr>
                <w:rFonts w:ascii="Angsana New" w:hAnsi="Angsana New"/>
                <w:sz w:val="26"/>
                <w:szCs w:val="26"/>
                <w:lang w:val="en-US"/>
              </w:rPr>
            </w:pPr>
            <w:r w:rsidRPr="00663334">
              <w:rPr>
                <w:rFonts w:ascii="Angsana New" w:hAnsi="Angsana New"/>
                <w:sz w:val="26"/>
                <w:szCs w:val="26"/>
                <w:lang w:val="en-US"/>
              </w:rPr>
              <w:t>17,575,740</w:t>
            </w:r>
            <w:r w:rsidRPr="00663334">
              <w:rPr>
                <w:rFonts w:ascii="Angsana New" w:hAnsi="Angsana New"/>
                <w:sz w:val="26"/>
                <w:szCs w:val="26"/>
                <w:cs/>
                <w:lang w:val="en-US"/>
              </w:rPr>
              <w:t>.</w:t>
            </w:r>
            <w:r w:rsidRPr="00663334">
              <w:rPr>
                <w:rFonts w:ascii="Angsana New" w:hAnsi="Angsana New"/>
                <w:sz w:val="26"/>
                <w:szCs w:val="26"/>
                <w:lang w:val="en-US"/>
              </w:rPr>
              <w:t>63</w:t>
            </w:r>
          </w:p>
        </w:tc>
        <w:tc>
          <w:tcPr>
            <w:tcW w:w="270" w:type="dxa"/>
          </w:tcPr>
          <w:p w:rsidR="00892AB8" w:rsidRPr="00663334"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92AB8" w:rsidRPr="00663334" w:rsidRDefault="00892AB8" w:rsidP="00892AB8">
            <w:pPr>
              <w:pStyle w:val="BodyTextIndent3"/>
              <w:ind w:left="-108" w:right="-108"/>
              <w:jc w:val="center"/>
              <w:rPr>
                <w:rFonts w:ascii="Angsana New" w:hAnsi="Angsana New"/>
                <w:sz w:val="26"/>
                <w:szCs w:val="26"/>
                <w:lang w:val="en-US"/>
              </w:rPr>
            </w:pPr>
            <w:r w:rsidRPr="00663334">
              <w:rPr>
                <w:rFonts w:ascii="Angsana New" w:hAnsi="Angsana New"/>
                <w:sz w:val="26"/>
                <w:szCs w:val="26"/>
                <w:cs/>
                <w:lang w:val="en-US"/>
              </w:rPr>
              <w:t>-</w:t>
            </w:r>
          </w:p>
        </w:tc>
        <w:tc>
          <w:tcPr>
            <w:tcW w:w="270" w:type="dxa"/>
          </w:tcPr>
          <w:p w:rsidR="00892AB8" w:rsidRPr="005D189C" w:rsidRDefault="00892AB8" w:rsidP="00892AB8">
            <w:pPr>
              <w:jc w:val="right"/>
              <w:rPr>
                <w:rFonts w:ascii="Angsana New" w:hAnsi="Angsana New"/>
                <w:sz w:val="26"/>
                <w:szCs w:val="26"/>
              </w:rPr>
            </w:pPr>
          </w:p>
        </w:tc>
        <w:tc>
          <w:tcPr>
            <w:tcW w:w="1440" w:type="dxa"/>
            <w:tcBorders>
              <w:top w:val="single" w:sz="4" w:space="0" w:color="auto"/>
              <w:bottom w:val="double" w:sz="4" w:space="0" w:color="auto"/>
            </w:tcBorders>
          </w:tcPr>
          <w:p w:rsidR="00892AB8" w:rsidRPr="005D189C" w:rsidRDefault="00892AB8" w:rsidP="00892AB8">
            <w:pPr>
              <w:pStyle w:val="BodyTextIndent3"/>
              <w:ind w:left="-108" w:right="-108"/>
              <w:jc w:val="center"/>
              <w:rPr>
                <w:rFonts w:ascii="Angsana New" w:hAnsi="Angsana New"/>
                <w:sz w:val="26"/>
                <w:szCs w:val="26"/>
                <w:lang w:val="en-US"/>
              </w:rPr>
            </w:pPr>
            <w:r w:rsidRPr="005D189C">
              <w:rPr>
                <w:rFonts w:ascii="Angsana New" w:hAnsi="Angsana New"/>
                <w:sz w:val="26"/>
                <w:szCs w:val="26"/>
                <w:cs/>
                <w:lang w:val="en-US"/>
              </w:rPr>
              <w:t>-</w:t>
            </w:r>
          </w:p>
        </w:tc>
      </w:tr>
    </w:tbl>
    <w:p w:rsidR="00CA7EC8" w:rsidRDefault="00CA7EC8"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ED74D3" w:rsidRDefault="00ED74D3" w:rsidP="00F52BE8">
      <w:pPr>
        <w:tabs>
          <w:tab w:val="left" w:pos="3780"/>
        </w:tabs>
        <w:ind w:left="450"/>
        <w:jc w:val="thaiDistribute"/>
        <w:rPr>
          <w:rFonts w:ascii="Angsana New" w:hAnsi="Angsana New"/>
          <w:b/>
          <w:bCs/>
          <w:sz w:val="30"/>
          <w:szCs w:val="30"/>
          <w:lang w:val="en-GB"/>
        </w:rPr>
      </w:pPr>
    </w:p>
    <w:p w:rsidR="00CA7EC8" w:rsidRPr="0042222B" w:rsidRDefault="00CA7EC8" w:rsidP="00E63ABD">
      <w:pPr>
        <w:numPr>
          <w:ilvl w:val="0"/>
          <w:numId w:val="20"/>
        </w:numPr>
        <w:ind w:left="426" w:hanging="426"/>
        <w:jc w:val="thaiDistribute"/>
        <w:rPr>
          <w:rFonts w:ascii="Angsana New" w:hAnsi="Angsana New"/>
          <w:b/>
          <w:bCs/>
          <w:sz w:val="30"/>
          <w:szCs w:val="30"/>
        </w:rPr>
      </w:pPr>
      <w:r w:rsidRPr="0042222B">
        <w:rPr>
          <w:rFonts w:ascii="Angsana New" w:hAnsi="Angsana New"/>
          <w:b/>
          <w:bCs/>
          <w:sz w:val="30"/>
          <w:szCs w:val="30"/>
        </w:rPr>
        <w:lastRenderedPageBreak/>
        <w:t>Deferred income taxes</w:t>
      </w:r>
    </w:p>
    <w:p w:rsidR="002F1367" w:rsidRPr="00F52BE8" w:rsidRDefault="00BF0D48" w:rsidP="00F52BE8">
      <w:pPr>
        <w:ind w:left="426" w:firstLine="744"/>
        <w:jc w:val="thaiDistribute"/>
        <w:rPr>
          <w:rFonts w:ascii="Angsana New" w:hAnsi="Angsana New"/>
          <w:sz w:val="30"/>
          <w:szCs w:val="30"/>
          <w:cs/>
        </w:rPr>
      </w:pPr>
      <w:r w:rsidRPr="00F52BE8">
        <w:rPr>
          <w:rFonts w:ascii="Angsana New" w:hAnsi="Angsana New"/>
          <w:sz w:val="30"/>
          <w:szCs w:val="30"/>
        </w:rPr>
        <w:t xml:space="preserve">Deferred income taxes are calculated in full on temporary differences, using the liability for the statements of financial position method and applying a principal tax rate of </w:t>
      </w:r>
      <w:r w:rsidRPr="00F52BE8">
        <w:rPr>
          <w:rFonts w:ascii="Angsana New" w:hAnsi="Angsana New"/>
          <w:sz w:val="30"/>
          <w:szCs w:val="30"/>
          <w:cs/>
          <w:lang w:val="th-TH"/>
        </w:rPr>
        <w:t>20%</w:t>
      </w:r>
      <w:r w:rsidRPr="00F52BE8">
        <w:rPr>
          <w:rFonts w:ascii="Angsana New" w:hAnsi="Angsana New"/>
          <w:sz w:val="30"/>
          <w:szCs w:val="30"/>
        </w:rPr>
        <w:t>, the deferred taxation related to the temporary differences between the carrying amounts and the tax bases of assets and liabilities of the Company are summarized below:</w:t>
      </w:r>
    </w:p>
    <w:tbl>
      <w:tblPr>
        <w:tblW w:w="9571" w:type="dxa"/>
        <w:tblInd w:w="468" w:type="dxa"/>
        <w:tblLook w:val="04A0"/>
      </w:tblPr>
      <w:tblGrid>
        <w:gridCol w:w="2790"/>
        <w:gridCol w:w="1584"/>
        <w:gridCol w:w="269"/>
        <w:gridCol w:w="1525"/>
        <w:gridCol w:w="236"/>
        <w:gridCol w:w="1464"/>
        <w:gridCol w:w="236"/>
        <w:gridCol w:w="1467"/>
      </w:tblGrid>
      <w:tr w:rsidR="002F1367" w:rsidRPr="00302587" w:rsidTr="00C86A04">
        <w:tc>
          <w:tcPr>
            <w:tcW w:w="2790" w:type="dxa"/>
          </w:tcPr>
          <w:p w:rsidR="002F1367" w:rsidRPr="00302587" w:rsidRDefault="002F1367" w:rsidP="00C86A04">
            <w:pPr>
              <w:pStyle w:val="BodyTextIndent"/>
              <w:ind w:left="-66" w:right="-49" w:firstLine="0"/>
              <w:rPr>
                <w:rFonts w:ascii="Angsana New" w:hAnsi="Angsana New"/>
                <w:sz w:val="28"/>
                <w:szCs w:val="28"/>
              </w:rPr>
            </w:pPr>
          </w:p>
        </w:tc>
        <w:tc>
          <w:tcPr>
            <w:tcW w:w="6781" w:type="dxa"/>
            <w:gridSpan w:val="7"/>
          </w:tcPr>
          <w:p w:rsidR="002F1367" w:rsidRPr="00302587" w:rsidRDefault="00CA7EC8" w:rsidP="002F1367">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ConsolidatedFinancial Statements</w:t>
            </w:r>
          </w:p>
        </w:tc>
      </w:tr>
      <w:tr w:rsidR="00223F5A" w:rsidRPr="00302587" w:rsidTr="00C86A04">
        <w:tc>
          <w:tcPr>
            <w:tcW w:w="2790" w:type="dxa"/>
          </w:tcPr>
          <w:p w:rsidR="00223F5A" w:rsidRPr="00302587" w:rsidRDefault="00223F5A" w:rsidP="00C86A04">
            <w:pPr>
              <w:pStyle w:val="BodyTextIndent"/>
              <w:ind w:left="-66" w:right="-49" w:firstLine="0"/>
              <w:rPr>
                <w:rFonts w:ascii="Angsana New" w:hAnsi="Angsana New"/>
                <w:sz w:val="28"/>
                <w:szCs w:val="28"/>
              </w:rPr>
            </w:pPr>
          </w:p>
        </w:tc>
        <w:tc>
          <w:tcPr>
            <w:tcW w:w="1584" w:type="dxa"/>
          </w:tcPr>
          <w:p w:rsidR="00223F5A" w:rsidRPr="00302587" w:rsidRDefault="00223F5A" w:rsidP="000566E1">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As at</w:t>
            </w:r>
          </w:p>
        </w:tc>
        <w:tc>
          <w:tcPr>
            <w:tcW w:w="269"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302587" w:rsidRDefault="00223F5A" w:rsidP="000566E1">
            <w:pPr>
              <w:pStyle w:val="BodyTextIndent"/>
              <w:tabs>
                <w:tab w:val="left" w:pos="426"/>
              </w:tabs>
              <w:jc w:val="center"/>
              <w:rPr>
                <w:rFonts w:ascii="Angsana New" w:hAnsi="Angsana New"/>
                <w:sz w:val="28"/>
                <w:szCs w:val="28"/>
              </w:rPr>
            </w:pPr>
            <w:r w:rsidRPr="00302587">
              <w:rPr>
                <w:rFonts w:ascii="Angsana New" w:hAnsi="Angsana New"/>
                <w:sz w:val="28"/>
                <w:szCs w:val="28"/>
              </w:rPr>
              <w:t>Recognized</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302587" w:rsidRDefault="00223F5A" w:rsidP="000566E1">
            <w:pPr>
              <w:pStyle w:val="BodyTextIndent"/>
              <w:tabs>
                <w:tab w:val="left" w:pos="426"/>
              </w:tabs>
              <w:jc w:val="center"/>
              <w:rPr>
                <w:rFonts w:ascii="Angsana New" w:hAnsi="Angsana New"/>
                <w:sz w:val="28"/>
                <w:szCs w:val="28"/>
              </w:rPr>
            </w:pPr>
            <w:r w:rsidRPr="00302587">
              <w:rPr>
                <w:rFonts w:ascii="Angsana New" w:hAnsi="Angsana New"/>
                <w:sz w:val="28"/>
                <w:szCs w:val="28"/>
              </w:rPr>
              <w:t>Recognized</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7" w:type="dxa"/>
          </w:tcPr>
          <w:p w:rsidR="00223F5A" w:rsidRPr="00302587" w:rsidRDefault="00223F5A" w:rsidP="000566E1">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As at</w:t>
            </w:r>
          </w:p>
        </w:tc>
      </w:tr>
      <w:tr w:rsidR="00223F5A" w:rsidRPr="00302587" w:rsidTr="00C86A04">
        <w:tc>
          <w:tcPr>
            <w:tcW w:w="2790" w:type="dxa"/>
          </w:tcPr>
          <w:p w:rsidR="00223F5A" w:rsidRPr="00302587" w:rsidRDefault="00223F5A" w:rsidP="00C86A04">
            <w:pPr>
              <w:pStyle w:val="BodyTextIndent"/>
              <w:ind w:left="-66" w:right="-49" w:firstLine="0"/>
              <w:rPr>
                <w:rFonts w:ascii="Angsana New" w:hAnsi="Angsana New"/>
                <w:sz w:val="28"/>
                <w:szCs w:val="28"/>
              </w:rPr>
            </w:pPr>
          </w:p>
        </w:tc>
        <w:tc>
          <w:tcPr>
            <w:tcW w:w="1584" w:type="dxa"/>
          </w:tcPr>
          <w:p w:rsidR="00223F5A" w:rsidRPr="00302587" w:rsidRDefault="00223F5A" w:rsidP="00C86A04">
            <w:pPr>
              <w:pStyle w:val="BodyTextIndent"/>
              <w:ind w:left="-77" w:right="-94" w:firstLine="0"/>
              <w:jc w:val="center"/>
              <w:rPr>
                <w:rFonts w:ascii="Angsana New" w:hAnsi="Angsana New"/>
                <w:sz w:val="28"/>
                <w:szCs w:val="28"/>
              </w:rPr>
            </w:pPr>
            <w:r w:rsidRPr="00302587">
              <w:rPr>
                <w:rFonts w:ascii="Angsana New" w:hAnsi="Angsana New"/>
                <w:sz w:val="28"/>
                <w:szCs w:val="28"/>
                <w:cs/>
              </w:rPr>
              <w:t xml:space="preserve">31 </w:t>
            </w:r>
            <w:r w:rsidR="00F52BE8" w:rsidRPr="00302587">
              <w:rPr>
                <w:rFonts w:ascii="Angsana New" w:hAnsi="Angsana New"/>
                <w:sz w:val="28"/>
                <w:szCs w:val="28"/>
              </w:rPr>
              <w:t>December 201</w:t>
            </w:r>
            <w:r w:rsidR="00F52BE8" w:rsidRPr="00302587">
              <w:rPr>
                <w:rFonts w:ascii="Angsana New" w:hAnsi="Angsana New" w:hint="cs"/>
                <w:sz w:val="28"/>
                <w:szCs w:val="28"/>
                <w:cs/>
              </w:rPr>
              <w:t>5</w:t>
            </w:r>
          </w:p>
        </w:tc>
        <w:tc>
          <w:tcPr>
            <w:tcW w:w="269"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302587" w:rsidRDefault="00223F5A" w:rsidP="000566E1">
            <w:pPr>
              <w:pStyle w:val="BodyTextIndent"/>
              <w:tabs>
                <w:tab w:val="left" w:pos="426"/>
              </w:tabs>
              <w:jc w:val="center"/>
              <w:rPr>
                <w:rFonts w:ascii="Angsana New" w:hAnsi="Angsana New"/>
                <w:spacing w:val="-4"/>
                <w:sz w:val="28"/>
                <w:szCs w:val="28"/>
              </w:rPr>
            </w:pPr>
            <w:r w:rsidRPr="00302587">
              <w:rPr>
                <w:rFonts w:ascii="Angsana New" w:hAnsi="Angsana New"/>
                <w:spacing w:val="-4"/>
                <w:sz w:val="28"/>
                <w:szCs w:val="28"/>
              </w:rPr>
              <w:t>in the  Profit</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302587" w:rsidRDefault="00223F5A" w:rsidP="000566E1">
            <w:pPr>
              <w:pStyle w:val="BodyTextIndent"/>
              <w:tabs>
                <w:tab w:val="left" w:pos="426"/>
              </w:tabs>
              <w:jc w:val="center"/>
              <w:rPr>
                <w:rFonts w:ascii="Angsana New" w:hAnsi="Angsana New"/>
                <w:spacing w:val="-4"/>
                <w:sz w:val="28"/>
                <w:szCs w:val="28"/>
              </w:rPr>
            </w:pPr>
            <w:r w:rsidRPr="00302587">
              <w:rPr>
                <w:rFonts w:ascii="Angsana New" w:hAnsi="Angsana New"/>
                <w:spacing w:val="-4"/>
                <w:sz w:val="28"/>
                <w:szCs w:val="28"/>
              </w:rPr>
              <w:t>in the other</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7" w:type="dxa"/>
          </w:tcPr>
          <w:p w:rsidR="00223F5A" w:rsidRPr="00302587" w:rsidRDefault="00223F5A" w:rsidP="00F52BE8">
            <w:pPr>
              <w:pStyle w:val="BodyTextIndent"/>
              <w:tabs>
                <w:tab w:val="left" w:pos="426"/>
              </w:tabs>
              <w:ind w:left="-132" w:right="-117" w:firstLine="0"/>
              <w:jc w:val="center"/>
              <w:rPr>
                <w:rFonts w:ascii="Angsana New" w:hAnsi="Angsana New"/>
                <w:sz w:val="28"/>
                <w:szCs w:val="28"/>
              </w:rPr>
            </w:pPr>
            <w:r w:rsidRPr="00302587">
              <w:rPr>
                <w:rFonts w:ascii="Angsana New" w:hAnsi="Angsana New"/>
                <w:sz w:val="28"/>
                <w:szCs w:val="28"/>
                <w:cs/>
              </w:rPr>
              <w:t xml:space="preserve">31 </w:t>
            </w:r>
            <w:r w:rsidRPr="00302587">
              <w:rPr>
                <w:rFonts w:ascii="Angsana New" w:hAnsi="Angsana New"/>
                <w:sz w:val="28"/>
                <w:szCs w:val="28"/>
              </w:rPr>
              <w:t>December 201</w:t>
            </w:r>
            <w:r w:rsidR="00F52BE8" w:rsidRPr="00302587">
              <w:rPr>
                <w:rFonts w:ascii="Angsana New" w:hAnsi="Angsana New" w:hint="cs"/>
                <w:sz w:val="28"/>
                <w:szCs w:val="28"/>
                <w:cs/>
              </w:rPr>
              <w:t>6</w:t>
            </w:r>
          </w:p>
        </w:tc>
      </w:tr>
      <w:tr w:rsidR="00223F5A" w:rsidRPr="00302587" w:rsidTr="00C86A04">
        <w:tc>
          <w:tcPr>
            <w:tcW w:w="2790" w:type="dxa"/>
          </w:tcPr>
          <w:p w:rsidR="00223F5A" w:rsidRPr="00302587" w:rsidRDefault="00223F5A" w:rsidP="00C86A04">
            <w:pPr>
              <w:pStyle w:val="BodyTextIndent"/>
              <w:ind w:left="-66" w:right="-49" w:firstLine="0"/>
              <w:rPr>
                <w:rFonts w:ascii="Angsana New" w:hAnsi="Angsana New"/>
                <w:sz w:val="28"/>
                <w:szCs w:val="28"/>
              </w:rPr>
            </w:pPr>
          </w:p>
        </w:tc>
        <w:tc>
          <w:tcPr>
            <w:tcW w:w="1584"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c>
          <w:tcPr>
            <w:tcW w:w="269"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302587" w:rsidRDefault="00223F5A" w:rsidP="000566E1">
            <w:pPr>
              <w:pStyle w:val="BodyTextIndent"/>
              <w:tabs>
                <w:tab w:val="left" w:pos="426"/>
              </w:tabs>
              <w:jc w:val="center"/>
              <w:rPr>
                <w:rFonts w:ascii="Angsana New" w:hAnsi="Angsana New"/>
                <w:sz w:val="28"/>
                <w:szCs w:val="28"/>
              </w:rPr>
            </w:pPr>
            <w:r w:rsidRPr="00302587">
              <w:rPr>
                <w:rFonts w:ascii="Angsana New" w:hAnsi="Angsana New"/>
                <w:spacing w:val="-4"/>
                <w:sz w:val="28"/>
                <w:szCs w:val="28"/>
              </w:rPr>
              <w:t>(Loss)</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302587" w:rsidRDefault="00223F5A" w:rsidP="000566E1">
            <w:pPr>
              <w:pStyle w:val="BodyTextIndent"/>
              <w:tabs>
                <w:tab w:val="left" w:pos="426"/>
              </w:tabs>
              <w:jc w:val="center"/>
              <w:rPr>
                <w:rFonts w:ascii="Angsana New" w:hAnsi="Angsana New"/>
                <w:spacing w:val="-4"/>
                <w:sz w:val="28"/>
                <w:szCs w:val="28"/>
                <w:cs/>
              </w:rPr>
            </w:pPr>
            <w:r w:rsidRPr="00302587">
              <w:rPr>
                <w:rFonts w:ascii="Angsana New" w:hAnsi="Angsana New"/>
                <w:spacing w:val="-4"/>
                <w:sz w:val="28"/>
                <w:szCs w:val="28"/>
              </w:rPr>
              <w:t>Comprehensive</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c>
          <w:tcPr>
            <w:tcW w:w="1467"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r>
      <w:tr w:rsidR="00223F5A" w:rsidRPr="00302587" w:rsidTr="00C86A04">
        <w:tc>
          <w:tcPr>
            <w:tcW w:w="2790" w:type="dxa"/>
          </w:tcPr>
          <w:p w:rsidR="00223F5A" w:rsidRPr="00302587" w:rsidRDefault="00223F5A" w:rsidP="00C86A04">
            <w:pPr>
              <w:pStyle w:val="BodyTextIndent"/>
              <w:ind w:left="-66" w:right="-49" w:firstLine="0"/>
              <w:rPr>
                <w:rFonts w:ascii="Angsana New" w:hAnsi="Angsana New"/>
                <w:sz w:val="28"/>
                <w:szCs w:val="28"/>
              </w:rPr>
            </w:pPr>
          </w:p>
        </w:tc>
        <w:tc>
          <w:tcPr>
            <w:tcW w:w="1584"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c>
          <w:tcPr>
            <w:tcW w:w="269"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302587" w:rsidRDefault="00223F5A" w:rsidP="000566E1">
            <w:pPr>
              <w:pStyle w:val="BodyTextIndent"/>
              <w:tabs>
                <w:tab w:val="left" w:pos="426"/>
              </w:tabs>
              <w:jc w:val="center"/>
              <w:rPr>
                <w:rFonts w:ascii="Angsana New" w:hAnsi="Angsana New"/>
                <w:spacing w:val="-4"/>
                <w:sz w:val="28"/>
                <w:szCs w:val="28"/>
              </w:rPr>
            </w:pPr>
            <w:r w:rsidRPr="00302587">
              <w:rPr>
                <w:rFonts w:ascii="Angsana New" w:hAnsi="Angsana New"/>
                <w:spacing w:val="-4"/>
                <w:sz w:val="28"/>
                <w:szCs w:val="28"/>
              </w:rPr>
              <w:t>for the period</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302587" w:rsidRDefault="00223F5A" w:rsidP="000566E1">
            <w:pPr>
              <w:pStyle w:val="BodyTextIndent"/>
              <w:tabs>
                <w:tab w:val="left" w:pos="426"/>
              </w:tabs>
              <w:ind w:left="0" w:firstLine="0"/>
              <w:jc w:val="center"/>
              <w:rPr>
                <w:rFonts w:ascii="Angsana New" w:hAnsi="Angsana New"/>
                <w:sz w:val="28"/>
                <w:szCs w:val="28"/>
                <w:cs/>
              </w:rPr>
            </w:pPr>
            <w:r w:rsidRPr="00302587">
              <w:rPr>
                <w:rFonts w:ascii="Angsana New" w:hAnsi="Angsana New"/>
                <w:spacing w:val="-4"/>
                <w:sz w:val="28"/>
                <w:szCs w:val="28"/>
              </w:rPr>
              <w:t>Profit (Loss)</w:t>
            </w:r>
          </w:p>
        </w:tc>
        <w:tc>
          <w:tcPr>
            <w:tcW w:w="236"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c>
          <w:tcPr>
            <w:tcW w:w="1467" w:type="dxa"/>
          </w:tcPr>
          <w:p w:rsidR="00223F5A" w:rsidRPr="00302587" w:rsidRDefault="00223F5A" w:rsidP="002F1367">
            <w:pPr>
              <w:pStyle w:val="BodyTextIndent"/>
              <w:tabs>
                <w:tab w:val="left" w:pos="426"/>
              </w:tabs>
              <w:ind w:left="0" w:firstLine="0"/>
              <w:jc w:val="center"/>
              <w:rPr>
                <w:rFonts w:ascii="Angsana New" w:hAnsi="Angsana New"/>
                <w:sz w:val="28"/>
                <w:szCs w:val="28"/>
              </w:rPr>
            </w:pPr>
          </w:p>
        </w:tc>
      </w:tr>
      <w:tr w:rsidR="00B72814" w:rsidRPr="00302587" w:rsidTr="00C86A04">
        <w:tc>
          <w:tcPr>
            <w:tcW w:w="2790" w:type="dxa"/>
          </w:tcPr>
          <w:p w:rsidR="00B72814" w:rsidRPr="00302587" w:rsidRDefault="00B72814" w:rsidP="00C86A04">
            <w:pPr>
              <w:pStyle w:val="BodyTextIndent"/>
              <w:ind w:left="-66" w:right="-49" w:firstLine="0"/>
              <w:rPr>
                <w:rFonts w:ascii="Angsana New" w:hAnsi="Angsana New"/>
                <w:sz w:val="28"/>
                <w:szCs w:val="28"/>
              </w:rPr>
            </w:pPr>
          </w:p>
        </w:tc>
        <w:tc>
          <w:tcPr>
            <w:tcW w:w="1584" w:type="dxa"/>
          </w:tcPr>
          <w:p w:rsidR="00B72814" w:rsidRPr="00302587" w:rsidRDefault="00B72814" w:rsidP="002F1367">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Baht</w:t>
            </w:r>
          </w:p>
        </w:tc>
        <w:tc>
          <w:tcPr>
            <w:tcW w:w="269" w:type="dxa"/>
          </w:tcPr>
          <w:p w:rsidR="00B72814" w:rsidRPr="00302587" w:rsidRDefault="00B72814" w:rsidP="002F1367">
            <w:pPr>
              <w:pStyle w:val="BodyTextIndent"/>
              <w:tabs>
                <w:tab w:val="left" w:pos="426"/>
              </w:tabs>
              <w:ind w:left="0" w:firstLine="0"/>
              <w:jc w:val="center"/>
              <w:rPr>
                <w:rFonts w:ascii="Angsana New" w:hAnsi="Angsana New"/>
                <w:sz w:val="28"/>
                <w:szCs w:val="28"/>
                <w:cs/>
              </w:rPr>
            </w:pPr>
          </w:p>
        </w:tc>
        <w:tc>
          <w:tcPr>
            <w:tcW w:w="1525" w:type="dxa"/>
          </w:tcPr>
          <w:p w:rsidR="00B72814" w:rsidRPr="00302587" w:rsidRDefault="00B72814" w:rsidP="002F1367">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Baht</w:t>
            </w:r>
          </w:p>
        </w:tc>
        <w:tc>
          <w:tcPr>
            <w:tcW w:w="236" w:type="dxa"/>
          </w:tcPr>
          <w:p w:rsidR="00B72814" w:rsidRPr="00302587" w:rsidRDefault="00B72814" w:rsidP="002F1367">
            <w:pPr>
              <w:pStyle w:val="BodyTextIndent"/>
              <w:tabs>
                <w:tab w:val="left" w:pos="426"/>
              </w:tabs>
              <w:ind w:left="0" w:firstLine="0"/>
              <w:jc w:val="center"/>
              <w:rPr>
                <w:rFonts w:ascii="Angsana New" w:hAnsi="Angsana New"/>
                <w:sz w:val="28"/>
                <w:szCs w:val="28"/>
                <w:cs/>
              </w:rPr>
            </w:pPr>
          </w:p>
        </w:tc>
        <w:tc>
          <w:tcPr>
            <w:tcW w:w="1464" w:type="dxa"/>
          </w:tcPr>
          <w:p w:rsidR="00B72814" w:rsidRPr="00302587" w:rsidRDefault="00B72814" w:rsidP="005C482A">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Baht</w:t>
            </w:r>
          </w:p>
        </w:tc>
        <w:tc>
          <w:tcPr>
            <w:tcW w:w="236" w:type="dxa"/>
          </w:tcPr>
          <w:p w:rsidR="00B72814" w:rsidRPr="00302587" w:rsidRDefault="00B72814" w:rsidP="002F1367">
            <w:pPr>
              <w:pStyle w:val="BodyTextIndent"/>
              <w:tabs>
                <w:tab w:val="left" w:pos="426"/>
              </w:tabs>
              <w:ind w:left="0" w:firstLine="0"/>
              <w:jc w:val="center"/>
              <w:rPr>
                <w:rFonts w:ascii="Angsana New" w:hAnsi="Angsana New"/>
                <w:sz w:val="28"/>
                <w:szCs w:val="28"/>
                <w:cs/>
              </w:rPr>
            </w:pPr>
          </w:p>
        </w:tc>
        <w:tc>
          <w:tcPr>
            <w:tcW w:w="1467" w:type="dxa"/>
          </w:tcPr>
          <w:p w:rsidR="00B72814" w:rsidRPr="00302587" w:rsidRDefault="00B72814" w:rsidP="002F1367">
            <w:pPr>
              <w:pStyle w:val="BodyTextIndent"/>
              <w:tabs>
                <w:tab w:val="left" w:pos="426"/>
              </w:tabs>
              <w:ind w:left="0" w:firstLine="0"/>
              <w:jc w:val="center"/>
              <w:rPr>
                <w:rFonts w:ascii="Angsana New" w:hAnsi="Angsana New"/>
                <w:sz w:val="28"/>
                <w:szCs w:val="28"/>
              </w:rPr>
            </w:pPr>
            <w:r w:rsidRPr="00302587">
              <w:rPr>
                <w:rFonts w:ascii="Angsana New" w:hAnsi="Angsana New"/>
                <w:sz w:val="28"/>
                <w:szCs w:val="28"/>
              </w:rPr>
              <w:t>Baht</w:t>
            </w:r>
          </w:p>
        </w:tc>
      </w:tr>
      <w:tr w:rsidR="002F1367" w:rsidRPr="00302587" w:rsidTr="00C86A04">
        <w:tc>
          <w:tcPr>
            <w:tcW w:w="2790" w:type="dxa"/>
          </w:tcPr>
          <w:p w:rsidR="002F1367" w:rsidRPr="00302587" w:rsidRDefault="00223F5A" w:rsidP="00C86A04">
            <w:pPr>
              <w:pStyle w:val="BodyTextIndent"/>
              <w:tabs>
                <w:tab w:val="left" w:pos="426"/>
              </w:tabs>
              <w:ind w:left="-66" w:right="-49" w:firstLine="0"/>
              <w:rPr>
                <w:rFonts w:ascii="Angsana New" w:hAnsi="Angsana New"/>
                <w:b/>
                <w:bCs/>
                <w:sz w:val="28"/>
                <w:szCs w:val="28"/>
              </w:rPr>
            </w:pPr>
            <w:r w:rsidRPr="00302587">
              <w:rPr>
                <w:rFonts w:ascii="Angsana New" w:hAnsi="Angsana New"/>
                <w:b/>
                <w:bCs/>
                <w:sz w:val="28"/>
                <w:szCs w:val="28"/>
              </w:rPr>
              <w:t>Deferred tax liabilities</w:t>
            </w:r>
          </w:p>
        </w:tc>
        <w:tc>
          <w:tcPr>
            <w:tcW w:w="1584" w:type="dxa"/>
          </w:tcPr>
          <w:p w:rsidR="002F1367" w:rsidRPr="00302587" w:rsidRDefault="002F1367" w:rsidP="002F1367">
            <w:pPr>
              <w:pStyle w:val="BodyTextIndent"/>
              <w:tabs>
                <w:tab w:val="left" w:pos="426"/>
              </w:tabs>
              <w:ind w:left="0" w:right="318" w:firstLine="0"/>
              <w:jc w:val="right"/>
              <w:rPr>
                <w:rFonts w:ascii="Angsana New" w:hAnsi="Angsana New"/>
                <w:b/>
                <w:bCs/>
                <w:sz w:val="28"/>
                <w:szCs w:val="28"/>
              </w:rPr>
            </w:pPr>
          </w:p>
        </w:tc>
        <w:tc>
          <w:tcPr>
            <w:tcW w:w="269" w:type="dxa"/>
          </w:tcPr>
          <w:p w:rsidR="002F1367" w:rsidRPr="00302587" w:rsidRDefault="002F1367" w:rsidP="002F1367">
            <w:pPr>
              <w:pStyle w:val="BodyTextIndent"/>
              <w:tabs>
                <w:tab w:val="left" w:pos="426"/>
                <w:tab w:val="left" w:pos="1133"/>
              </w:tabs>
              <w:ind w:left="0" w:right="284" w:firstLine="0"/>
              <w:jc w:val="right"/>
              <w:rPr>
                <w:rFonts w:ascii="Angsana New" w:hAnsi="Angsana New"/>
                <w:b/>
                <w:bCs/>
                <w:sz w:val="28"/>
                <w:szCs w:val="28"/>
              </w:rPr>
            </w:pPr>
          </w:p>
        </w:tc>
        <w:tc>
          <w:tcPr>
            <w:tcW w:w="1525" w:type="dxa"/>
            <w:shd w:val="clear" w:color="auto" w:fill="auto"/>
          </w:tcPr>
          <w:p w:rsidR="002F1367" w:rsidRPr="00302587" w:rsidRDefault="002F1367" w:rsidP="002F1367">
            <w:pPr>
              <w:pStyle w:val="BodyTextIndent"/>
              <w:tabs>
                <w:tab w:val="left" w:pos="426"/>
              </w:tabs>
              <w:ind w:left="0" w:right="166" w:firstLine="0"/>
              <w:jc w:val="right"/>
              <w:rPr>
                <w:rFonts w:ascii="Angsana New" w:hAnsi="Angsana New"/>
                <w:sz w:val="28"/>
                <w:szCs w:val="28"/>
              </w:rPr>
            </w:pPr>
          </w:p>
        </w:tc>
        <w:tc>
          <w:tcPr>
            <w:tcW w:w="236" w:type="dxa"/>
            <w:shd w:val="clear" w:color="auto" w:fill="auto"/>
          </w:tcPr>
          <w:p w:rsidR="002F1367" w:rsidRPr="00302587" w:rsidRDefault="002F1367" w:rsidP="002F1367">
            <w:pPr>
              <w:pStyle w:val="BodyTextIndent"/>
              <w:tabs>
                <w:tab w:val="left" w:pos="426"/>
              </w:tabs>
              <w:ind w:left="0" w:right="317" w:firstLine="0"/>
              <w:jc w:val="right"/>
              <w:rPr>
                <w:rFonts w:ascii="Angsana New" w:hAnsi="Angsana New"/>
                <w:b/>
                <w:bCs/>
                <w:sz w:val="28"/>
                <w:szCs w:val="28"/>
              </w:rPr>
            </w:pPr>
          </w:p>
        </w:tc>
        <w:tc>
          <w:tcPr>
            <w:tcW w:w="1464" w:type="dxa"/>
            <w:shd w:val="clear" w:color="auto" w:fill="auto"/>
          </w:tcPr>
          <w:p w:rsidR="002F1367" w:rsidRPr="00302587" w:rsidRDefault="002F1367" w:rsidP="002F1367">
            <w:pPr>
              <w:pStyle w:val="BodyTextIndent"/>
              <w:tabs>
                <w:tab w:val="left" w:pos="426"/>
              </w:tabs>
              <w:ind w:left="0" w:right="317" w:firstLine="0"/>
              <w:jc w:val="right"/>
              <w:rPr>
                <w:rFonts w:ascii="Angsana New" w:hAnsi="Angsana New"/>
                <w:b/>
                <w:bCs/>
                <w:sz w:val="28"/>
                <w:szCs w:val="28"/>
              </w:rPr>
            </w:pPr>
          </w:p>
        </w:tc>
        <w:tc>
          <w:tcPr>
            <w:tcW w:w="236" w:type="dxa"/>
            <w:shd w:val="clear" w:color="auto" w:fill="auto"/>
          </w:tcPr>
          <w:p w:rsidR="002F1367" w:rsidRPr="00302587" w:rsidRDefault="002F1367" w:rsidP="002F1367">
            <w:pPr>
              <w:pStyle w:val="BodyTextIndent"/>
              <w:tabs>
                <w:tab w:val="left" w:pos="426"/>
              </w:tabs>
              <w:ind w:left="0" w:right="318" w:firstLine="0"/>
              <w:jc w:val="right"/>
              <w:rPr>
                <w:rFonts w:ascii="Angsana New" w:hAnsi="Angsana New"/>
                <w:b/>
                <w:bCs/>
                <w:sz w:val="28"/>
                <w:szCs w:val="28"/>
              </w:rPr>
            </w:pPr>
          </w:p>
        </w:tc>
        <w:tc>
          <w:tcPr>
            <w:tcW w:w="1467" w:type="dxa"/>
            <w:shd w:val="clear" w:color="auto" w:fill="auto"/>
          </w:tcPr>
          <w:p w:rsidR="002F1367" w:rsidRPr="00302587" w:rsidRDefault="002F1367" w:rsidP="002F1367">
            <w:pPr>
              <w:pStyle w:val="BodyTextIndent"/>
              <w:tabs>
                <w:tab w:val="left" w:pos="426"/>
              </w:tabs>
              <w:ind w:left="0" w:right="318" w:firstLine="0"/>
              <w:jc w:val="right"/>
              <w:rPr>
                <w:rFonts w:ascii="Angsana New" w:hAnsi="Angsana New"/>
                <w:b/>
                <w:bCs/>
                <w:sz w:val="28"/>
                <w:szCs w:val="28"/>
              </w:rPr>
            </w:pPr>
          </w:p>
        </w:tc>
      </w:tr>
      <w:tr w:rsidR="00302587" w:rsidRPr="00302587" w:rsidTr="00C86A04">
        <w:tc>
          <w:tcPr>
            <w:tcW w:w="2790" w:type="dxa"/>
          </w:tcPr>
          <w:p w:rsidR="00302587" w:rsidRPr="00302587" w:rsidRDefault="00302587" w:rsidP="00302587">
            <w:pPr>
              <w:pStyle w:val="BodyTextIndent"/>
              <w:tabs>
                <w:tab w:val="left" w:pos="-2880"/>
              </w:tabs>
              <w:ind w:left="294" w:right="-49"/>
              <w:jc w:val="left"/>
              <w:rPr>
                <w:rFonts w:ascii="Angsana New" w:hAnsi="Angsana New"/>
                <w:sz w:val="28"/>
                <w:szCs w:val="28"/>
                <w:cs/>
              </w:rPr>
            </w:pPr>
            <w:r w:rsidRPr="00302587">
              <w:rPr>
                <w:rFonts w:ascii="Angsana New" w:hAnsi="Angsana New"/>
                <w:spacing w:val="-2"/>
                <w:sz w:val="28"/>
                <w:szCs w:val="28"/>
              </w:rPr>
              <w:t>Gain on derivative financial instruments</w:t>
            </w:r>
          </w:p>
        </w:tc>
        <w:tc>
          <w:tcPr>
            <w:tcW w:w="1584" w:type="dxa"/>
          </w:tcPr>
          <w:p w:rsidR="00302587" w:rsidRDefault="00302587" w:rsidP="00302587">
            <w:pPr>
              <w:pStyle w:val="BodyTextIndent"/>
              <w:tabs>
                <w:tab w:val="left" w:pos="426"/>
              </w:tabs>
              <w:ind w:left="0" w:right="57" w:firstLine="0"/>
              <w:jc w:val="right"/>
              <w:rPr>
                <w:rFonts w:ascii="Angsana New" w:hAnsi="Angsana New"/>
                <w:sz w:val="28"/>
                <w:szCs w:val="28"/>
              </w:rPr>
            </w:pPr>
          </w:p>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2,499,583</w:t>
            </w:r>
            <w:r w:rsidRPr="00302587">
              <w:rPr>
                <w:rFonts w:ascii="Angsana New" w:hAnsi="Angsana New"/>
                <w:sz w:val="28"/>
                <w:szCs w:val="28"/>
                <w:cs/>
              </w:rPr>
              <w:t>.</w:t>
            </w:r>
            <w:r w:rsidRPr="00302587">
              <w:rPr>
                <w:rFonts w:ascii="Angsana New" w:hAnsi="Angsana New"/>
                <w:sz w:val="28"/>
                <w:szCs w:val="28"/>
              </w:rPr>
              <w:t xml:space="preserve">86 </w:t>
            </w:r>
          </w:p>
        </w:tc>
        <w:tc>
          <w:tcPr>
            <w:tcW w:w="269" w:type="dxa"/>
          </w:tcPr>
          <w:p w:rsidR="00302587" w:rsidRPr="00302587" w:rsidRDefault="00302587" w:rsidP="00302587">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vAlign w:val="bottom"/>
          </w:tcPr>
          <w:p w:rsidR="00302587" w:rsidRPr="00302587" w:rsidRDefault="00302587" w:rsidP="00302587">
            <w:pPr>
              <w:pStyle w:val="BodyTextIndent"/>
              <w:tabs>
                <w:tab w:val="left" w:pos="426"/>
                <w:tab w:val="left" w:pos="1259"/>
              </w:tabs>
              <w:ind w:left="0" w:right="57" w:firstLine="0"/>
              <w:jc w:val="right"/>
              <w:rPr>
                <w:rFonts w:ascii="Angsana New" w:hAnsi="Angsana New"/>
                <w:sz w:val="28"/>
                <w:szCs w:val="28"/>
              </w:rPr>
            </w:pPr>
            <w:r w:rsidRPr="00302587">
              <w:rPr>
                <w:rFonts w:ascii="Angsana New" w:hAnsi="Angsana New"/>
                <w:sz w:val="28"/>
                <w:szCs w:val="28"/>
              </w:rPr>
              <w:t>10,262,350.34</w:t>
            </w:r>
          </w:p>
        </w:tc>
        <w:tc>
          <w:tcPr>
            <w:tcW w:w="236" w:type="dxa"/>
            <w:shd w:val="clear" w:color="auto" w:fill="auto"/>
          </w:tcPr>
          <w:p w:rsidR="00302587" w:rsidRPr="00302587" w:rsidRDefault="00302587" w:rsidP="00302587">
            <w:pPr>
              <w:ind w:right="-90"/>
              <w:jc w:val="center"/>
              <w:rPr>
                <w:rFonts w:ascii="Angsana New" w:hAnsi="Angsana New"/>
                <w:sz w:val="28"/>
                <w:szCs w:val="28"/>
              </w:rPr>
            </w:pPr>
          </w:p>
        </w:tc>
        <w:tc>
          <w:tcPr>
            <w:tcW w:w="1464" w:type="dxa"/>
            <w:shd w:val="clear" w:color="auto" w:fill="auto"/>
          </w:tcPr>
          <w:p w:rsidR="00302587" w:rsidRPr="00302587" w:rsidRDefault="00302587" w:rsidP="00302587">
            <w:pPr>
              <w:ind w:left="-74" w:right="-142"/>
              <w:jc w:val="center"/>
              <w:rPr>
                <w:rFonts w:ascii="Angsana New" w:hAnsi="Angsana New"/>
                <w:sz w:val="28"/>
                <w:szCs w:val="28"/>
              </w:rPr>
            </w:pPr>
            <w:r w:rsidRPr="00302587">
              <w:rPr>
                <w:rFonts w:ascii="Angsana New" w:hAnsi="Angsana New"/>
                <w:sz w:val="28"/>
                <w:szCs w:val="28"/>
                <w:cs/>
              </w:rPr>
              <w:t>-</w:t>
            </w:r>
          </w:p>
        </w:tc>
        <w:tc>
          <w:tcPr>
            <w:tcW w:w="236" w:type="dxa"/>
            <w:shd w:val="clear" w:color="auto" w:fill="auto"/>
          </w:tcPr>
          <w:p w:rsidR="00302587" w:rsidRPr="00302587" w:rsidRDefault="00302587" w:rsidP="00302587">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302587" w:rsidRDefault="00302587" w:rsidP="00302587">
            <w:pPr>
              <w:pStyle w:val="BodyTextIndent"/>
              <w:tabs>
                <w:tab w:val="left" w:pos="426"/>
              </w:tabs>
              <w:ind w:left="0" w:right="57" w:firstLine="0"/>
              <w:jc w:val="right"/>
              <w:rPr>
                <w:rFonts w:ascii="Angsana New" w:hAnsi="Angsana New"/>
                <w:sz w:val="28"/>
                <w:szCs w:val="28"/>
              </w:rPr>
            </w:pPr>
          </w:p>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12,761,934.20</w:t>
            </w:r>
          </w:p>
        </w:tc>
      </w:tr>
      <w:tr w:rsidR="00302587" w:rsidRPr="00302587" w:rsidTr="00610ECD">
        <w:tc>
          <w:tcPr>
            <w:tcW w:w="2790" w:type="dxa"/>
          </w:tcPr>
          <w:p w:rsidR="00302587" w:rsidRPr="00302587" w:rsidRDefault="00302587" w:rsidP="00302587">
            <w:pPr>
              <w:pStyle w:val="BodyTextIndent"/>
              <w:tabs>
                <w:tab w:val="left" w:pos="-2880"/>
              </w:tabs>
              <w:ind w:left="-66" w:right="-49" w:firstLine="0"/>
              <w:jc w:val="left"/>
              <w:rPr>
                <w:rFonts w:ascii="Angsana New" w:hAnsi="Angsana New"/>
                <w:spacing w:val="-2"/>
                <w:sz w:val="28"/>
                <w:szCs w:val="28"/>
              </w:rPr>
            </w:pPr>
            <w:r w:rsidRPr="00302587">
              <w:rPr>
                <w:rFonts w:ascii="Angsana New" w:hAnsi="Angsana New"/>
                <w:spacing w:val="-2"/>
                <w:sz w:val="28"/>
                <w:szCs w:val="28"/>
              </w:rPr>
              <w:t>Revaluation surplus from land</w:t>
            </w:r>
          </w:p>
        </w:tc>
        <w:tc>
          <w:tcPr>
            <w:tcW w:w="1584" w:type="dxa"/>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103,347,059</w:t>
            </w:r>
            <w:r w:rsidRPr="00302587">
              <w:rPr>
                <w:rFonts w:ascii="Angsana New" w:hAnsi="Angsana New"/>
                <w:sz w:val="28"/>
                <w:szCs w:val="28"/>
                <w:cs/>
              </w:rPr>
              <w:t>.</w:t>
            </w:r>
            <w:r w:rsidRPr="00302587">
              <w:rPr>
                <w:rFonts w:ascii="Angsana New" w:hAnsi="Angsana New"/>
                <w:sz w:val="28"/>
                <w:szCs w:val="28"/>
              </w:rPr>
              <w:t>97</w:t>
            </w:r>
          </w:p>
        </w:tc>
        <w:tc>
          <w:tcPr>
            <w:tcW w:w="269" w:type="dxa"/>
          </w:tcPr>
          <w:p w:rsidR="00302587" w:rsidRPr="00302587" w:rsidRDefault="00302587" w:rsidP="00302587">
            <w:pPr>
              <w:ind w:right="-90"/>
              <w:jc w:val="center"/>
              <w:rPr>
                <w:rFonts w:ascii="Angsana New" w:hAnsi="Angsana New"/>
                <w:sz w:val="28"/>
                <w:szCs w:val="28"/>
              </w:rPr>
            </w:pPr>
          </w:p>
        </w:tc>
        <w:tc>
          <w:tcPr>
            <w:tcW w:w="1525" w:type="dxa"/>
            <w:shd w:val="clear" w:color="auto" w:fill="auto"/>
          </w:tcPr>
          <w:p w:rsidR="00302587" w:rsidRPr="00302587" w:rsidRDefault="00302587" w:rsidP="00302587">
            <w:pPr>
              <w:ind w:left="-108" w:right="-108"/>
              <w:jc w:val="center"/>
              <w:rPr>
                <w:rFonts w:ascii="Angsana New" w:hAnsi="Angsana New"/>
                <w:sz w:val="28"/>
                <w:szCs w:val="28"/>
              </w:rPr>
            </w:pPr>
            <w:r w:rsidRPr="00302587">
              <w:rPr>
                <w:rFonts w:ascii="Angsana New" w:hAnsi="Angsana New"/>
                <w:sz w:val="28"/>
                <w:szCs w:val="28"/>
                <w:cs/>
              </w:rPr>
              <w:t>-</w:t>
            </w:r>
          </w:p>
        </w:tc>
        <w:tc>
          <w:tcPr>
            <w:tcW w:w="236" w:type="dxa"/>
            <w:shd w:val="clear" w:color="auto" w:fill="auto"/>
          </w:tcPr>
          <w:p w:rsidR="00302587" w:rsidRPr="00302587" w:rsidRDefault="00302587" w:rsidP="00302587">
            <w:pPr>
              <w:ind w:right="-90"/>
              <w:jc w:val="center"/>
              <w:rPr>
                <w:rFonts w:ascii="Angsana New" w:hAnsi="Angsana New"/>
                <w:sz w:val="28"/>
                <w:szCs w:val="28"/>
              </w:rPr>
            </w:pPr>
          </w:p>
        </w:tc>
        <w:tc>
          <w:tcPr>
            <w:tcW w:w="1464" w:type="dxa"/>
            <w:shd w:val="clear" w:color="auto" w:fill="auto"/>
          </w:tcPr>
          <w:p w:rsidR="00302587" w:rsidRPr="00302587" w:rsidRDefault="00302587" w:rsidP="00302587">
            <w:pPr>
              <w:ind w:left="-74" w:right="-142"/>
              <w:jc w:val="center"/>
              <w:rPr>
                <w:rFonts w:ascii="Angsana New" w:hAnsi="Angsana New"/>
                <w:sz w:val="28"/>
                <w:szCs w:val="28"/>
              </w:rPr>
            </w:pPr>
            <w:r w:rsidRPr="00302587">
              <w:rPr>
                <w:rFonts w:ascii="Angsana New" w:hAnsi="Angsana New"/>
                <w:sz w:val="28"/>
                <w:szCs w:val="28"/>
                <w:cs/>
              </w:rPr>
              <w:t>-</w:t>
            </w:r>
          </w:p>
        </w:tc>
        <w:tc>
          <w:tcPr>
            <w:tcW w:w="236" w:type="dxa"/>
            <w:shd w:val="clear" w:color="auto" w:fill="auto"/>
          </w:tcPr>
          <w:p w:rsidR="00302587" w:rsidRPr="00302587" w:rsidRDefault="00302587" w:rsidP="00302587">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103,347,059</w:t>
            </w:r>
            <w:r w:rsidRPr="00302587">
              <w:rPr>
                <w:rFonts w:ascii="Angsana New" w:hAnsi="Angsana New"/>
                <w:sz w:val="28"/>
                <w:szCs w:val="28"/>
                <w:cs/>
              </w:rPr>
              <w:t>.</w:t>
            </w:r>
            <w:r w:rsidRPr="00302587">
              <w:rPr>
                <w:rFonts w:ascii="Angsana New" w:hAnsi="Angsana New"/>
                <w:sz w:val="28"/>
                <w:szCs w:val="28"/>
              </w:rPr>
              <w:t xml:space="preserve">97 </w:t>
            </w:r>
          </w:p>
        </w:tc>
      </w:tr>
      <w:tr w:rsidR="00302587" w:rsidRPr="00302587" w:rsidTr="00610ECD">
        <w:tc>
          <w:tcPr>
            <w:tcW w:w="2790" w:type="dxa"/>
          </w:tcPr>
          <w:p w:rsidR="00302587" w:rsidRPr="00302587" w:rsidRDefault="00302587" w:rsidP="00302587">
            <w:pPr>
              <w:pStyle w:val="BodyTextIndent"/>
              <w:tabs>
                <w:tab w:val="left" w:pos="-2880"/>
              </w:tabs>
              <w:ind w:left="-66" w:right="-49" w:firstLine="0"/>
              <w:jc w:val="left"/>
              <w:rPr>
                <w:rFonts w:ascii="Angsana New" w:hAnsi="Angsana New"/>
                <w:spacing w:val="-2"/>
                <w:sz w:val="28"/>
                <w:szCs w:val="28"/>
                <w:highlight w:val="green"/>
              </w:rPr>
            </w:pPr>
            <w:r w:rsidRPr="00302587">
              <w:rPr>
                <w:rFonts w:ascii="Angsana New" w:hAnsi="Angsana New"/>
                <w:spacing w:val="-2"/>
                <w:sz w:val="28"/>
                <w:szCs w:val="28"/>
              </w:rPr>
              <w:t>Fair value at at date of purchase</w:t>
            </w:r>
          </w:p>
        </w:tc>
        <w:tc>
          <w:tcPr>
            <w:tcW w:w="1584" w:type="dxa"/>
            <w:tcBorders>
              <w:bottom w:val="single" w:sz="4" w:space="0" w:color="auto"/>
            </w:tcBorders>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123,875,290</w:t>
            </w:r>
            <w:r w:rsidRPr="00302587">
              <w:rPr>
                <w:rFonts w:ascii="Angsana New" w:hAnsi="Angsana New"/>
                <w:sz w:val="28"/>
                <w:szCs w:val="28"/>
                <w:cs/>
              </w:rPr>
              <w:t>.</w:t>
            </w:r>
            <w:r w:rsidRPr="00302587">
              <w:rPr>
                <w:rFonts w:ascii="Angsana New" w:hAnsi="Angsana New"/>
                <w:sz w:val="28"/>
                <w:szCs w:val="28"/>
              </w:rPr>
              <w:t>51</w:t>
            </w:r>
          </w:p>
        </w:tc>
        <w:tc>
          <w:tcPr>
            <w:tcW w:w="269" w:type="dxa"/>
          </w:tcPr>
          <w:p w:rsidR="00302587" w:rsidRPr="00302587" w:rsidRDefault="00302587" w:rsidP="00302587">
            <w:pPr>
              <w:ind w:right="-90"/>
              <w:jc w:val="center"/>
              <w:rPr>
                <w:rFonts w:ascii="Angsana New" w:hAnsi="Angsana New"/>
                <w:sz w:val="28"/>
                <w:szCs w:val="28"/>
              </w:rPr>
            </w:pPr>
          </w:p>
        </w:tc>
        <w:tc>
          <w:tcPr>
            <w:tcW w:w="1525" w:type="dxa"/>
            <w:tcBorders>
              <w:bottom w:val="single" w:sz="4" w:space="0" w:color="auto"/>
            </w:tcBorders>
            <w:shd w:val="clear" w:color="auto" w:fill="auto"/>
            <w:vAlign w:val="bottom"/>
          </w:tcPr>
          <w:p w:rsidR="00302587" w:rsidRPr="00302587" w:rsidRDefault="00302587" w:rsidP="00302587">
            <w:pPr>
              <w:pStyle w:val="BodyTextIndent"/>
              <w:tabs>
                <w:tab w:val="left" w:pos="426"/>
                <w:tab w:val="left" w:pos="1259"/>
              </w:tabs>
              <w:ind w:left="0" w:right="57" w:firstLine="0"/>
              <w:jc w:val="right"/>
              <w:rPr>
                <w:rFonts w:ascii="Angsana New" w:hAnsi="Angsana New"/>
                <w:sz w:val="28"/>
                <w:szCs w:val="28"/>
              </w:rPr>
            </w:pPr>
            <w:r w:rsidRPr="00302587">
              <w:rPr>
                <w:rFonts w:ascii="Angsana New" w:hAnsi="Angsana New"/>
                <w:sz w:val="28"/>
                <w:szCs w:val="28"/>
              </w:rPr>
              <w:t>(3,780,408.68)</w:t>
            </w:r>
          </w:p>
        </w:tc>
        <w:tc>
          <w:tcPr>
            <w:tcW w:w="236" w:type="dxa"/>
            <w:shd w:val="clear" w:color="auto" w:fill="auto"/>
          </w:tcPr>
          <w:p w:rsidR="00302587" w:rsidRPr="00302587" w:rsidRDefault="00302587" w:rsidP="00302587">
            <w:pPr>
              <w:ind w:right="-90"/>
              <w:jc w:val="center"/>
              <w:rPr>
                <w:rFonts w:ascii="Angsana New" w:hAnsi="Angsana New"/>
                <w:sz w:val="28"/>
                <w:szCs w:val="28"/>
              </w:rPr>
            </w:pPr>
          </w:p>
        </w:tc>
        <w:tc>
          <w:tcPr>
            <w:tcW w:w="1464" w:type="dxa"/>
            <w:tcBorders>
              <w:bottom w:val="single" w:sz="4" w:space="0" w:color="auto"/>
            </w:tcBorders>
            <w:shd w:val="clear" w:color="auto" w:fill="auto"/>
          </w:tcPr>
          <w:p w:rsidR="00302587" w:rsidRPr="00302587" w:rsidRDefault="00302587" w:rsidP="00302587">
            <w:pPr>
              <w:ind w:left="-74" w:right="-142"/>
              <w:jc w:val="center"/>
              <w:rPr>
                <w:rFonts w:ascii="Angsana New" w:hAnsi="Angsana New"/>
                <w:sz w:val="28"/>
                <w:szCs w:val="28"/>
              </w:rPr>
            </w:pPr>
            <w:r w:rsidRPr="00302587">
              <w:rPr>
                <w:rFonts w:ascii="Angsana New" w:hAnsi="Angsana New"/>
                <w:sz w:val="28"/>
                <w:szCs w:val="28"/>
                <w:cs/>
              </w:rPr>
              <w:t>-</w:t>
            </w:r>
          </w:p>
        </w:tc>
        <w:tc>
          <w:tcPr>
            <w:tcW w:w="236" w:type="dxa"/>
            <w:shd w:val="clear" w:color="auto" w:fill="auto"/>
          </w:tcPr>
          <w:p w:rsidR="00302587" w:rsidRPr="00302587" w:rsidRDefault="00302587" w:rsidP="00302587">
            <w:pPr>
              <w:pStyle w:val="BodyTextIndent"/>
              <w:tabs>
                <w:tab w:val="left" w:pos="426"/>
              </w:tabs>
              <w:ind w:left="0" w:right="318" w:firstLine="0"/>
              <w:jc w:val="right"/>
              <w:rPr>
                <w:rFonts w:ascii="Angsana New" w:hAnsi="Angsana New"/>
                <w:sz w:val="28"/>
                <w:szCs w:val="28"/>
              </w:rPr>
            </w:pPr>
          </w:p>
        </w:tc>
        <w:tc>
          <w:tcPr>
            <w:tcW w:w="1467" w:type="dxa"/>
            <w:tcBorders>
              <w:bottom w:val="single" w:sz="4" w:space="0" w:color="auto"/>
            </w:tcBorders>
            <w:shd w:val="clear" w:color="auto" w:fill="auto"/>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120,094,881.83</w:t>
            </w:r>
          </w:p>
        </w:tc>
      </w:tr>
      <w:tr w:rsidR="00302587" w:rsidRPr="00302587" w:rsidTr="00610ECD">
        <w:tc>
          <w:tcPr>
            <w:tcW w:w="2790" w:type="dxa"/>
          </w:tcPr>
          <w:p w:rsidR="00302587" w:rsidRPr="00302587" w:rsidRDefault="00302587" w:rsidP="00302587">
            <w:pPr>
              <w:ind w:left="744" w:right="-49"/>
              <w:jc w:val="thaiDistribute"/>
              <w:rPr>
                <w:rFonts w:ascii="Angsana New" w:hAnsi="Angsana New"/>
                <w:sz w:val="28"/>
                <w:szCs w:val="28"/>
                <w:cs/>
              </w:rPr>
            </w:pPr>
            <w:r w:rsidRPr="00302587">
              <w:rPr>
                <w:rFonts w:ascii="Angsana New" w:hAnsi="Angsana New"/>
                <w:sz w:val="28"/>
                <w:szCs w:val="28"/>
              </w:rPr>
              <w:t>Total</w:t>
            </w:r>
          </w:p>
        </w:tc>
        <w:tc>
          <w:tcPr>
            <w:tcW w:w="1584" w:type="dxa"/>
            <w:tcBorders>
              <w:top w:val="single" w:sz="4" w:space="0" w:color="auto"/>
              <w:bottom w:val="double" w:sz="4" w:space="0" w:color="auto"/>
            </w:tcBorders>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229,721,934</w:t>
            </w:r>
            <w:r w:rsidRPr="00302587">
              <w:rPr>
                <w:rFonts w:ascii="Angsana New" w:hAnsi="Angsana New"/>
                <w:sz w:val="28"/>
                <w:szCs w:val="28"/>
                <w:cs/>
              </w:rPr>
              <w:t>.</w:t>
            </w:r>
            <w:r w:rsidRPr="00302587">
              <w:rPr>
                <w:rFonts w:ascii="Angsana New" w:hAnsi="Angsana New"/>
                <w:sz w:val="28"/>
                <w:szCs w:val="28"/>
              </w:rPr>
              <w:t>34</w:t>
            </w:r>
          </w:p>
        </w:tc>
        <w:tc>
          <w:tcPr>
            <w:tcW w:w="269" w:type="dxa"/>
          </w:tcPr>
          <w:p w:rsidR="00302587" w:rsidRPr="00302587" w:rsidRDefault="00302587" w:rsidP="00302587">
            <w:pPr>
              <w:pStyle w:val="BodyTextIndent"/>
              <w:tabs>
                <w:tab w:val="left" w:pos="426"/>
                <w:tab w:val="left" w:pos="1133"/>
              </w:tabs>
              <w:ind w:left="0" w:right="284" w:firstLine="0"/>
              <w:jc w:val="right"/>
              <w:rPr>
                <w:rFonts w:ascii="Angsana New" w:hAnsi="Angsana New"/>
                <w:sz w:val="28"/>
                <w:szCs w:val="28"/>
              </w:rPr>
            </w:pPr>
          </w:p>
        </w:tc>
        <w:tc>
          <w:tcPr>
            <w:tcW w:w="1525" w:type="dxa"/>
            <w:tcBorders>
              <w:top w:val="single" w:sz="4" w:space="0" w:color="auto"/>
              <w:bottom w:val="double" w:sz="4" w:space="0" w:color="auto"/>
            </w:tcBorders>
            <w:shd w:val="clear" w:color="auto" w:fill="auto"/>
            <w:vAlign w:val="bottom"/>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6,481,941.66</w:t>
            </w:r>
          </w:p>
        </w:tc>
        <w:tc>
          <w:tcPr>
            <w:tcW w:w="236" w:type="dxa"/>
            <w:shd w:val="clear" w:color="auto" w:fill="auto"/>
          </w:tcPr>
          <w:p w:rsidR="00302587" w:rsidRPr="00302587" w:rsidRDefault="00302587" w:rsidP="00302587">
            <w:pPr>
              <w:ind w:right="-90"/>
              <w:jc w:val="center"/>
              <w:rPr>
                <w:rFonts w:ascii="Angsana New" w:hAnsi="Angsana New"/>
                <w:sz w:val="28"/>
                <w:szCs w:val="28"/>
              </w:rPr>
            </w:pPr>
          </w:p>
        </w:tc>
        <w:tc>
          <w:tcPr>
            <w:tcW w:w="1464" w:type="dxa"/>
            <w:tcBorders>
              <w:top w:val="single" w:sz="4" w:space="0" w:color="auto"/>
              <w:bottom w:val="double" w:sz="4" w:space="0" w:color="auto"/>
            </w:tcBorders>
            <w:shd w:val="clear" w:color="auto" w:fill="auto"/>
          </w:tcPr>
          <w:p w:rsidR="00302587" w:rsidRPr="00302587" w:rsidRDefault="00302587" w:rsidP="00302587">
            <w:pPr>
              <w:ind w:left="-74" w:right="-142"/>
              <w:jc w:val="center"/>
              <w:rPr>
                <w:rFonts w:ascii="Angsana New" w:hAnsi="Angsana New"/>
                <w:sz w:val="28"/>
                <w:szCs w:val="28"/>
              </w:rPr>
            </w:pPr>
            <w:r w:rsidRPr="00302587">
              <w:rPr>
                <w:rFonts w:ascii="Angsana New" w:hAnsi="Angsana New"/>
                <w:sz w:val="28"/>
                <w:szCs w:val="28"/>
                <w:cs/>
              </w:rPr>
              <w:t>-</w:t>
            </w:r>
          </w:p>
        </w:tc>
        <w:tc>
          <w:tcPr>
            <w:tcW w:w="236" w:type="dxa"/>
            <w:shd w:val="clear" w:color="auto" w:fill="auto"/>
          </w:tcPr>
          <w:p w:rsidR="00302587" w:rsidRPr="00302587" w:rsidRDefault="00302587" w:rsidP="00302587">
            <w:pPr>
              <w:pStyle w:val="BodyTextIndent"/>
              <w:tabs>
                <w:tab w:val="left" w:pos="426"/>
              </w:tabs>
              <w:ind w:left="0" w:right="318"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302587" w:rsidRPr="00302587" w:rsidRDefault="00302587" w:rsidP="00302587">
            <w:pPr>
              <w:pStyle w:val="BodyTextIndent"/>
              <w:tabs>
                <w:tab w:val="left" w:pos="426"/>
              </w:tabs>
              <w:ind w:left="0" w:right="57" w:firstLine="0"/>
              <w:jc w:val="right"/>
              <w:rPr>
                <w:rFonts w:ascii="Angsana New" w:hAnsi="Angsana New"/>
                <w:sz w:val="28"/>
                <w:szCs w:val="28"/>
              </w:rPr>
            </w:pPr>
            <w:r w:rsidRPr="00302587">
              <w:rPr>
                <w:rFonts w:ascii="Angsana New" w:hAnsi="Angsana New"/>
                <w:sz w:val="28"/>
                <w:szCs w:val="28"/>
              </w:rPr>
              <w:t>236,203,876.00</w:t>
            </w:r>
          </w:p>
        </w:tc>
      </w:tr>
    </w:tbl>
    <w:p w:rsidR="0083237C" w:rsidRDefault="0083237C" w:rsidP="002F1367">
      <w:pPr>
        <w:rPr>
          <w:rFonts w:ascii="Angsana New" w:hAnsi="Angsana New"/>
          <w:sz w:val="32"/>
          <w:szCs w:val="32"/>
        </w:rPr>
      </w:pPr>
    </w:p>
    <w:tbl>
      <w:tblPr>
        <w:tblW w:w="9582" w:type="dxa"/>
        <w:tblInd w:w="426" w:type="dxa"/>
        <w:tblLook w:val="04A0"/>
      </w:tblPr>
      <w:tblGrid>
        <w:gridCol w:w="2832"/>
        <w:gridCol w:w="1554"/>
        <w:gridCol w:w="270"/>
        <w:gridCol w:w="1530"/>
        <w:gridCol w:w="236"/>
        <w:gridCol w:w="1474"/>
        <w:gridCol w:w="236"/>
        <w:gridCol w:w="1450"/>
      </w:tblGrid>
      <w:tr w:rsidR="00B72814" w:rsidRPr="00D51D64" w:rsidTr="00C86A04">
        <w:tc>
          <w:tcPr>
            <w:tcW w:w="2832" w:type="dxa"/>
          </w:tcPr>
          <w:p w:rsidR="00B72814" w:rsidRPr="00D51D64" w:rsidRDefault="00B72814" w:rsidP="002F1367">
            <w:pPr>
              <w:pStyle w:val="BodyTextIndent"/>
              <w:tabs>
                <w:tab w:val="left" w:pos="426"/>
              </w:tabs>
              <w:ind w:left="0"/>
              <w:rPr>
                <w:rFonts w:ascii="Angsana New" w:hAnsi="Angsana New"/>
                <w:sz w:val="28"/>
                <w:szCs w:val="28"/>
              </w:rPr>
            </w:pPr>
            <w:r w:rsidRPr="00D51D64">
              <w:rPr>
                <w:rFonts w:ascii="Angsana New" w:hAnsi="Angsana New"/>
                <w:sz w:val="28"/>
                <w:szCs w:val="28"/>
              </w:rPr>
              <w:br w:type="page"/>
            </w:r>
            <w:r w:rsidRPr="00D51D64">
              <w:rPr>
                <w:rFonts w:ascii="Angsana New" w:hAnsi="Angsana New"/>
                <w:sz w:val="28"/>
                <w:szCs w:val="28"/>
              </w:rPr>
              <w:br w:type="page"/>
            </w:r>
            <w:r w:rsidRPr="00D51D64">
              <w:rPr>
                <w:rFonts w:ascii="Angsana New" w:hAnsi="Angsana New"/>
                <w:sz w:val="28"/>
                <w:szCs w:val="28"/>
              </w:rPr>
              <w:br w:type="page"/>
            </w:r>
          </w:p>
        </w:tc>
        <w:tc>
          <w:tcPr>
            <w:tcW w:w="6750" w:type="dxa"/>
            <w:gridSpan w:val="7"/>
          </w:tcPr>
          <w:p w:rsidR="00B72814" w:rsidRPr="00D51D64" w:rsidRDefault="00B72814" w:rsidP="005C482A">
            <w:pPr>
              <w:jc w:val="center"/>
              <w:rPr>
                <w:rFonts w:ascii="Angsana New" w:hAnsi="Angsana New"/>
                <w:sz w:val="28"/>
                <w:szCs w:val="28"/>
                <w:u w:val="single"/>
                <w:cs/>
              </w:rPr>
            </w:pPr>
            <w:r w:rsidRPr="00D51D64">
              <w:rPr>
                <w:rFonts w:ascii="Angsana New" w:eastAsia="Times New Roman" w:hAnsi="Angsana New"/>
                <w:sz w:val="28"/>
                <w:szCs w:val="28"/>
              </w:rPr>
              <w:t>Separate Financial Statements</w:t>
            </w:r>
          </w:p>
        </w:tc>
      </w:tr>
      <w:tr w:rsidR="008F65D6" w:rsidRPr="00D51D64" w:rsidTr="00C86A04">
        <w:tc>
          <w:tcPr>
            <w:tcW w:w="2832" w:type="dxa"/>
          </w:tcPr>
          <w:p w:rsidR="008F65D6" w:rsidRPr="00D51D64" w:rsidRDefault="008F65D6" w:rsidP="002F1367">
            <w:pPr>
              <w:pStyle w:val="BodyTextIndent"/>
              <w:tabs>
                <w:tab w:val="left" w:pos="426"/>
              </w:tabs>
              <w:ind w:left="0"/>
              <w:rPr>
                <w:rFonts w:ascii="Angsana New" w:hAnsi="Angsana New"/>
                <w:sz w:val="28"/>
                <w:szCs w:val="28"/>
              </w:rPr>
            </w:pPr>
          </w:p>
        </w:tc>
        <w:tc>
          <w:tcPr>
            <w:tcW w:w="1554" w:type="dxa"/>
          </w:tcPr>
          <w:p w:rsidR="008F65D6" w:rsidRPr="00D51D64" w:rsidRDefault="008F65D6" w:rsidP="000566E1">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As at</w:t>
            </w:r>
          </w:p>
        </w:tc>
        <w:tc>
          <w:tcPr>
            <w:tcW w:w="270" w:type="dxa"/>
          </w:tcPr>
          <w:p w:rsidR="008F65D6" w:rsidRPr="00D51D64"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D51D64" w:rsidRDefault="008F65D6" w:rsidP="000566E1">
            <w:pPr>
              <w:pStyle w:val="BodyTextIndent"/>
              <w:tabs>
                <w:tab w:val="left" w:pos="426"/>
              </w:tabs>
              <w:jc w:val="center"/>
              <w:rPr>
                <w:rFonts w:ascii="Angsana New" w:hAnsi="Angsana New"/>
                <w:sz w:val="28"/>
                <w:szCs w:val="28"/>
              </w:rPr>
            </w:pPr>
            <w:r w:rsidRPr="00D51D64">
              <w:rPr>
                <w:rFonts w:ascii="Angsana New" w:hAnsi="Angsana New"/>
                <w:sz w:val="28"/>
                <w:szCs w:val="28"/>
              </w:rPr>
              <w:t>Recognized</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D51D64" w:rsidRDefault="008F65D6" w:rsidP="000566E1">
            <w:pPr>
              <w:pStyle w:val="BodyTextIndent"/>
              <w:tabs>
                <w:tab w:val="left" w:pos="426"/>
              </w:tabs>
              <w:jc w:val="center"/>
              <w:rPr>
                <w:rFonts w:ascii="Angsana New" w:hAnsi="Angsana New"/>
                <w:sz w:val="28"/>
                <w:szCs w:val="28"/>
              </w:rPr>
            </w:pPr>
            <w:r w:rsidRPr="00D51D64">
              <w:rPr>
                <w:rFonts w:ascii="Angsana New" w:hAnsi="Angsana New"/>
                <w:sz w:val="28"/>
                <w:szCs w:val="28"/>
              </w:rPr>
              <w:t>Recognized</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50" w:type="dxa"/>
          </w:tcPr>
          <w:p w:rsidR="008F65D6" w:rsidRPr="00D51D64" w:rsidRDefault="008F65D6" w:rsidP="000566E1">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As at</w:t>
            </w:r>
          </w:p>
        </w:tc>
      </w:tr>
      <w:tr w:rsidR="008F65D6" w:rsidRPr="00D51D64" w:rsidTr="00C86A04">
        <w:tc>
          <w:tcPr>
            <w:tcW w:w="2832" w:type="dxa"/>
          </w:tcPr>
          <w:p w:rsidR="008F65D6" w:rsidRPr="00D51D64" w:rsidRDefault="008F65D6" w:rsidP="002F1367">
            <w:pPr>
              <w:pStyle w:val="BodyTextIndent"/>
              <w:tabs>
                <w:tab w:val="left" w:pos="426"/>
              </w:tabs>
              <w:ind w:left="0"/>
              <w:rPr>
                <w:rFonts w:ascii="Angsana New" w:hAnsi="Angsana New"/>
                <w:sz w:val="28"/>
                <w:szCs w:val="28"/>
              </w:rPr>
            </w:pPr>
          </w:p>
        </w:tc>
        <w:tc>
          <w:tcPr>
            <w:tcW w:w="1554" w:type="dxa"/>
          </w:tcPr>
          <w:p w:rsidR="008F65D6" w:rsidRPr="00D51D64" w:rsidRDefault="008F65D6" w:rsidP="00C86A04">
            <w:pPr>
              <w:pStyle w:val="BodyTextIndent"/>
              <w:ind w:left="-108" w:right="-94" w:hanging="59"/>
              <w:jc w:val="center"/>
              <w:rPr>
                <w:rFonts w:ascii="Angsana New" w:hAnsi="Angsana New"/>
                <w:sz w:val="28"/>
                <w:szCs w:val="28"/>
              </w:rPr>
            </w:pPr>
            <w:r w:rsidRPr="00D51D64">
              <w:rPr>
                <w:rFonts w:ascii="Angsana New" w:hAnsi="Angsana New"/>
                <w:sz w:val="28"/>
                <w:szCs w:val="28"/>
                <w:cs/>
              </w:rPr>
              <w:t xml:space="preserve">31 </w:t>
            </w:r>
            <w:r w:rsidR="00C86A04" w:rsidRPr="00D51D64">
              <w:rPr>
                <w:rFonts w:ascii="Angsana New" w:hAnsi="Angsana New"/>
                <w:sz w:val="28"/>
                <w:szCs w:val="28"/>
              </w:rPr>
              <w:t>December 201</w:t>
            </w:r>
            <w:r w:rsidR="00C86A04" w:rsidRPr="00D51D64">
              <w:rPr>
                <w:rFonts w:ascii="Angsana New" w:hAnsi="Angsana New" w:hint="cs"/>
                <w:sz w:val="28"/>
                <w:szCs w:val="28"/>
                <w:cs/>
              </w:rPr>
              <w:t>5</w:t>
            </w:r>
          </w:p>
        </w:tc>
        <w:tc>
          <w:tcPr>
            <w:tcW w:w="270" w:type="dxa"/>
          </w:tcPr>
          <w:p w:rsidR="008F65D6" w:rsidRPr="00D51D64"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D51D64" w:rsidRDefault="008F65D6" w:rsidP="000566E1">
            <w:pPr>
              <w:pStyle w:val="BodyTextIndent"/>
              <w:tabs>
                <w:tab w:val="left" w:pos="426"/>
              </w:tabs>
              <w:jc w:val="center"/>
              <w:rPr>
                <w:rFonts w:ascii="Angsana New" w:hAnsi="Angsana New"/>
                <w:spacing w:val="-4"/>
                <w:sz w:val="28"/>
                <w:szCs w:val="28"/>
              </w:rPr>
            </w:pPr>
            <w:r w:rsidRPr="00D51D64">
              <w:rPr>
                <w:rFonts w:ascii="Angsana New" w:hAnsi="Angsana New"/>
                <w:spacing w:val="-4"/>
                <w:sz w:val="28"/>
                <w:szCs w:val="28"/>
              </w:rPr>
              <w:t>in the  Profit</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D51D64" w:rsidRDefault="008F65D6" w:rsidP="000566E1">
            <w:pPr>
              <w:pStyle w:val="BodyTextIndent"/>
              <w:tabs>
                <w:tab w:val="left" w:pos="426"/>
              </w:tabs>
              <w:jc w:val="center"/>
              <w:rPr>
                <w:rFonts w:ascii="Angsana New" w:hAnsi="Angsana New"/>
                <w:spacing w:val="-4"/>
                <w:sz w:val="28"/>
                <w:szCs w:val="28"/>
              </w:rPr>
            </w:pPr>
            <w:r w:rsidRPr="00D51D64">
              <w:rPr>
                <w:rFonts w:ascii="Angsana New" w:hAnsi="Angsana New"/>
                <w:spacing w:val="-4"/>
                <w:sz w:val="28"/>
                <w:szCs w:val="28"/>
              </w:rPr>
              <w:t>in the other</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50" w:type="dxa"/>
          </w:tcPr>
          <w:p w:rsidR="008F65D6" w:rsidRPr="00D51D64" w:rsidRDefault="008F65D6" w:rsidP="00C86A04">
            <w:pPr>
              <w:pStyle w:val="BodyTextIndent"/>
              <w:tabs>
                <w:tab w:val="left" w:pos="426"/>
              </w:tabs>
              <w:ind w:left="-132" w:right="-117" w:firstLine="0"/>
              <w:jc w:val="center"/>
              <w:rPr>
                <w:rFonts w:ascii="Angsana New" w:hAnsi="Angsana New"/>
                <w:sz w:val="28"/>
                <w:szCs w:val="28"/>
              </w:rPr>
            </w:pPr>
            <w:r w:rsidRPr="00D51D64">
              <w:rPr>
                <w:rFonts w:ascii="Angsana New" w:hAnsi="Angsana New"/>
                <w:sz w:val="28"/>
                <w:szCs w:val="28"/>
                <w:cs/>
              </w:rPr>
              <w:t xml:space="preserve">31 </w:t>
            </w:r>
            <w:r w:rsidRPr="00D51D64">
              <w:rPr>
                <w:rFonts w:ascii="Angsana New" w:hAnsi="Angsana New"/>
                <w:sz w:val="28"/>
                <w:szCs w:val="28"/>
              </w:rPr>
              <w:t>December 201</w:t>
            </w:r>
            <w:r w:rsidR="00C86A04" w:rsidRPr="00D51D64">
              <w:rPr>
                <w:rFonts w:ascii="Angsana New" w:hAnsi="Angsana New" w:hint="cs"/>
                <w:sz w:val="28"/>
                <w:szCs w:val="28"/>
                <w:cs/>
              </w:rPr>
              <w:t>6</w:t>
            </w:r>
          </w:p>
        </w:tc>
      </w:tr>
      <w:tr w:rsidR="008F65D6" w:rsidRPr="00D51D64" w:rsidTr="00C86A04">
        <w:tc>
          <w:tcPr>
            <w:tcW w:w="2832" w:type="dxa"/>
          </w:tcPr>
          <w:p w:rsidR="008F65D6" w:rsidRPr="00D51D64" w:rsidRDefault="008F65D6" w:rsidP="002F1367">
            <w:pPr>
              <w:pStyle w:val="BodyTextIndent"/>
              <w:tabs>
                <w:tab w:val="left" w:pos="426"/>
              </w:tabs>
              <w:ind w:left="0"/>
              <w:rPr>
                <w:rFonts w:ascii="Angsana New" w:hAnsi="Angsana New"/>
                <w:sz w:val="28"/>
                <w:szCs w:val="28"/>
              </w:rPr>
            </w:pPr>
          </w:p>
        </w:tc>
        <w:tc>
          <w:tcPr>
            <w:tcW w:w="1554" w:type="dxa"/>
          </w:tcPr>
          <w:p w:rsidR="008F65D6" w:rsidRPr="00D51D64" w:rsidRDefault="008F65D6" w:rsidP="000566E1">
            <w:pPr>
              <w:pStyle w:val="BodyTextIndent"/>
              <w:ind w:left="-167" w:right="-94" w:firstLine="0"/>
              <w:jc w:val="center"/>
              <w:rPr>
                <w:rFonts w:ascii="Angsana New" w:hAnsi="Angsana New"/>
                <w:sz w:val="28"/>
                <w:szCs w:val="28"/>
                <w:cs/>
              </w:rPr>
            </w:pPr>
          </w:p>
        </w:tc>
        <w:tc>
          <w:tcPr>
            <w:tcW w:w="270" w:type="dxa"/>
          </w:tcPr>
          <w:p w:rsidR="008F65D6" w:rsidRPr="00D51D64"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D51D64" w:rsidRDefault="008F65D6" w:rsidP="000566E1">
            <w:pPr>
              <w:pStyle w:val="BodyTextIndent"/>
              <w:tabs>
                <w:tab w:val="left" w:pos="426"/>
              </w:tabs>
              <w:jc w:val="center"/>
              <w:rPr>
                <w:rFonts w:ascii="Angsana New" w:hAnsi="Angsana New"/>
                <w:sz w:val="28"/>
                <w:szCs w:val="28"/>
              </w:rPr>
            </w:pPr>
            <w:r w:rsidRPr="00D51D64">
              <w:rPr>
                <w:rFonts w:ascii="Angsana New" w:hAnsi="Angsana New"/>
                <w:spacing w:val="-4"/>
                <w:sz w:val="28"/>
                <w:szCs w:val="28"/>
              </w:rPr>
              <w:t>(Loss)</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D51D64" w:rsidRDefault="008F65D6" w:rsidP="000566E1">
            <w:pPr>
              <w:pStyle w:val="BodyTextIndent"/>
              <w:tabs>
                <w:tab w:val="left" w:pos="426"/>
              </w:tabs>
              <w:jc w:val="center"/>
              <w:rPr>
                <w:rFonts w:ascii="Angsana New" w:hAnsi="Angsana New"/>
                <w:spacing w:val="-4"/>
                <w:sz w:val="28"/>
                <w:szCs w:val="28"/>
                <w:cs/>
              </w:rPr>
            </w:pPr>
            <w:r w:rsidRPr="00D51D64">
              <w:rPr>
                <w:rFonts w:ascii="Angsana New" w:hAnsi="Angsana New"/>
                <w:spacing w:val="-4"/>
                <w:sz w:val="28"/>
                <w:szCs w:val="28"/>
              </w:rPr>
              <w:t>Comprehensive</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rPr>
            </w:pPr>
          </w:p>
        </w:tc>
        <w:tc>
          <w:tcPr>
            <w:tcW w:w="1450" w:type="dxa"/>
          </w:tcPr>
          <w:p w:rsidR="008F65D6" w:rsidRPr="00D51D64" w:rsidRDefault="008F65D6" w:rsidP="000566E1">
            <w:pPr>
              <w:pStyle w:val="BodyTextIndent"/>
              <w:tabs>
                <w:tab w:val="left" w:pos="426"/>
              </w:tabs>
              <w:ind w:left="0" w:firstLine="0"/>
              <w:jc w:val="center"/>
              <w:rPr>
                <w:rFonts w:ascii="Angsana New" w:hAnsi="Angsana New"/>
                <w:sz w:val="28"/>
                <w:szCs w:val="28"/>
              </w:rPr>
            </w:pPr>
          </w:p>
        </w:tc>
      </w:tr>
      <w:tr w:rsidR="008F65D6" w:rsidRPr="00D51D64" w:rsidTr="00C86A04">
        <w:tc>
          <w:tcPr>
            <w:tcW w:w="2832" w:type="dxa"/>
          </w:tcPr>
          <w:p w:rsidR="008F65D6" w:rsidRPr="00D51D64" w:rsidRDefault="008F65D6" w:rsidP="002F1367">
            <w:pPr>
              <w:pStyle w:val="BodyTextIndent"/>
              <w:tabs>
                <w:tab w:val="left" w:pos="426"/>
              </w:tabs>
              <w:ind w:left="0"/>
              <w:rPr>
                <w:rFonts w:ascii="Angsana New" w:hAnsi="Angsana New"/>
                <w:sz w:val="28"/>
                <w:szCs w:val="28"/>
              </w:rPr>
            </w:pPr>
          </w:p>
        </w:tc>
        <w:tc>
          <w:tcPr>
            <w:tcW w:w="1554" w:type="dxa"/>
          </w:tcPr>
          <w:p w:rsidR="008F65D6" w:rsidRPr="00D51D64" w:rsidRDefault="008F65D6" w:rsidP="002F1367">
            <w:pPr>
              <w:pStyle w:val="BodyTextIndent"/>
              <w:tabs>
                <w:tab w:val="left" w:pos="426"/>
              </w:tabs>
              <w:ind w:left="0"/>
              <w:rPr>
                <w:rFonts w:ascii="Angsana New" w:hAnsi="Angsana New"/>
                <w:sz w:val="28"/>
                <w:szCs w:val="28"/>
                <w:u w:val="single"/>
                <w:cs/>
              </w:rPr>
            </w:pPr>
          </w:p>
        </w:tc>
        <w:tc>
          <w:tcPr>
            <w:tcW w:w="270" w:type="dxa"/>
          </w:tcPr>
          <w:p w:rsidR="008F65D6" w:rsidRPr="00D51D64"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D51D64" w:rsidRDefault="008F65D6" w:rsidP="000566E1">
            <w:pPr>
              <w:pStyle w:val="BodyTextIndent"/>
              <w:tabs>
                <w:tab w:val="left" w:pos="426"/>
              </w:tabs>
              <w:jc w:val="center"/>
              <w:rPr>
                <w:rFonts w:ascii="Angsana New" w:hAnsi="Angsana New"/>
                <w:spacing w:val="-4"/>
                <w:sz w:val="28"/>
                <w:szCs w:val="28"/>
              </w:rPr>
            </w:pPr>
            <w:r w:rsidRPr="00D51D64">
              <w:rPr>
                <w:rFonts w:ascii="Angsana New" w:hAnsi="Angsana New"/>
                <w:spacing w:val="-4"/>
                <w:sz w:val="28"/>
                <w:szCs w:val="28"/>
              </w:rPr>
              <w:t>for the period</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D51D64" w:rsidRDefault="008F65D6" w:rsidP="000566E1">
            <w:pPr>
              <w:pStyle w:val="BodyTextIndent"/>
              <w:tabs>
                <w:tab w:val="left" w:pos="426"/>
              </w:tabs>
              <w:ind w:left="0" w:firstLine="0"/>
              <w:jc w:val="center"/>
              <w:rPr>
                <w:rFonts w:ascii="Angsana New" w:hAnsi="Angsana New"/>
                <w:sz w:val="28"/>
                <w:szCs w:val="28"/>
                <w:cs/>
              </w:rPr>
            </w:pPr>
            <w:r w:rsidRPr="00D51D64">
              <w:rPr>
                <w:rFonts w:ascii="Angsana New" w:hAnsi="Angsana New"/>
                <w:spacing w:val="-4"/>
                <w:sz w:val="28"/>
                <w:szCs w:val="28"/>
              </w:rPr>
              <w:t>Profit (Loss)</w:t>
            </w:r>
          </w:p>
        </w:tc>
        <w:tc>
          <w:tcPr>
            <w:tcW w:w="236" w:type="dxa"/>
          </w:tcPr>
          <w:p w:rsidR="008F65D6" w:rsidRPr="00D51D64" w:rsidRDefault="008F65D6" w:rsidP="000566E1">
            <w:pPr>
              <w:pStyle w:val="BodyTextIndent"/>
              <w:tabs>
                <w:tab w:val="left" w:pos="426"/>
              </w:tabs>
              <w:ind w:left="0" w:firstLine="0"/>
              <w:jc w:val="center"/>
              <w:rPr>
                <w:rFonts w:ascii="Angsana New" w:hAnsi="Angsana New"/>
                <w:sz w:val="28"/>
                <w:szCs w:val="28"/>
              </w:rPr>
            </w:pPr>
          </w:p>
        </w:tc>
        <w:tc>
          <w:tcPr>
            <w:tcW w:w="1450" w:type="dxa"/>
          </w:tcPr>
          <w:p w:rsidR="008F65D6" w:rsidRPr="00D51D64" w:rsidRDefault="008F65D6" w:rsidP="000566E1">
            <w:pPr>
              <w:pStyle w:val="BodyTextIndent"/>
              <w:tabs>
                <w:tab w:val="left" w:pos="426"/>
              </w:tabs>
              <w:ind w:left="0" w:firstLine="0"/>
              <w:jc w:val="center"/>
              <w:rPr>
                <w:rFonts w:ascii="Angsana New" w:hAnsi="Angsana New"/>
                <w:sz w:val="28"/>
                <w:szCs w:val="28"/>
              </w:rPr>
            </w:pPr>
          </w:p>
        </w:tc>
      </w:tr>
      <w:tr w:rsidR="00B72814" w:rsidRPr="00D51D64" w:rsidTr="00C86A04">
        <w:tc>
          <w:tcPr>
            <w:tcW w:w="2832" w:type="dxa"/>
          </w:tcPr>
          <w:p w:rsidR="00B72814" w:rsidRPr="00D51D64" w:rsidRDefault="00B72814" w:rsidP="002F1367">
            <w:pPr>
              <w:pStyle w:val="BodyTextIndent"/>
              <w:tabs>
                <w:tab w:val="left" w:pos="426"/>
              </w:tabs>
              <w:ind w:left="0"/>
              <w:rPr>
                <w:rFonts w:ascii="Angsana New" w:hAnsi="Angsana New"/>
                <w:sz w:val="28"/>
                <w:szCs w:val="28"/>
              </w:rPr>
            </w:pPr>
          </w:p>
        </w:tc>
        <w:tc>
          <w:tcPr>
            <w:tcW w:w="1554" w:type="dxa"/>
          </w:tcPr>
          <w:p w:rsidR="00B72814" w:rsidRPr="00D51D64" w:rsidRDefault="00B72814" w:rsidP="000566E1">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Baht</w:t>
            </w:r>
          </w:p>
        </w:tc>
        <w:tc>
          <w:tcPr>
            <w:tcW w:w="270" w:type="dxa"/>
          </w:tcPr>
          <w:p w:rsidR="00B72814" w:rsidRPr="00D51D64" w:rsidRDefault="00B72814" w:rsidP="000566E1">
            <w:pPr>
              <w:pStyle w:val="BodyTextIndent"/>
              <w:tabs>
                <w:tab w:val="left" w:pos="426"/>
              </w:tabs>
              <w:ind w:left="0" w:firstLine="0"/>
              <w:jc w:val="center"/>
              <w:rPr>
                <w:rFonts w:ascii="Angsana New" w:hAnsi="Angsana New"/>
                <w:sz w:val="28"/>
                <w:szCs w:val="28"/>
                <w:cs/>
              </w:rPr>
            </w:pPr>
          </w:p>
        </w:tc>
        <w:tc>
          <w:tcPr>
            <w:tcW w:w="1530" w:type="dxa"/>
          </w:tcPr>
          <w:p w:rsidR="00B72814" w:rsidRPr="00D51D64" w:rsidRDefault="00B72814" w:rsidP="000566E1">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Baht</w:t>
            </w:r>
          </w:p>
        </w:tc>
        <w:tc>
          <w:tcPr>
            <w:tcW w:w="236" w:type="dxa"/>
          </w:tcPr>
          <w:p w:rsidR="00B72814" w:rsidRPr="00D51D64" w:rsidRDefault="00B72814" w:rsidP="000566E1">
            <w:pPr>
              <w:pStyle w:val="BodyTextIndent"/>
              <w:tabs>
                <w:tab w:val="left" w:pos="426"/>
              </w:tabs>
              <w:ind w:left="0" w:firstLine="0"/>
              <w:jc w:val="center"/>
              <w:rPr>
                <w:rFonts w:ascii="Angsana New" w:hAnsi="Angsana New"/>
                <w:sz w:val="28"/>
                <w:szCs w:val="28"/>
                <w:cs/>
              </w:rPr>
            </w:pPr>
          </w:p>
        </w:tc>
        <w:tc>
          <w:tcPr>
            <w:tcW w:w="1474" w:type="dxa"/>
          </w:tcPr>
          <w:p w:rsidR="00B72814" w:rsidRPr="00D51D64" w:rsidRDefault="00B72814" w:rsidP="005C482A">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Baht</w:t>
            </w:r>
          </w:p>
        </w:tc>
        <w:tc>
          <w:tcPr>
            <w:tcW w:w="236" w:type="dxa"/>
          </w:tcPr>
          <w:p w:rsidR="00B72814" w:rsidRPr="00D51D64" w:rsidRDefault="00B72814" w:rsidP="000566E1">
            <w:pPr>
              <w:pStyle w:val="BodyTextIndent"/>
              <w:tabs>
                <w:tab w:val="left" w:pos="426"/>
              </w:tabs>
              <w:ind w:left="0" w:firstLine="0"/>
              <w:jc w:val="center"/>
              <w:rPr>
                <w:rFonts w:ascii="Angsana New" w:hAnsi="Angsana New"/>
                <w:sz w:val="28"/>
                <w:szCs w:val="28"/>
                <w:cs/>
              </w:rPr>
            </w:pPr>
          </w:p>
        </w:tc>
        <w:tc>
          <w:tcPr>
            <w:tcW w:w="1450" w:type="dxa"/>
          </w:tcPr>
          <w:p w:rsidR="00B72814" w:rsidRPr="00D51D64" w:rsidRDefault="00B72814" w:rsidP="000566E1">
            <w:pPr>
              <w:pStyle w:val="BodyTextIndent"/>
              <w:tabs>
                <w:tab w:val="left" w:pos="426"/>
              </w:tabs>
              <w:ind w:left="0" w:firstLine="0"/>
              <w:jc w:val="center"/>
              <w:rPr>
                <w:rFonts w:ascii="Angsana New" w:hAnsi="Angsana New"/>
                <w:sz w:val="28"/>
                <w:szCs w:val="28"/>
              </w:rPr>
            </w:pPr>
            <w:r w:rsidRPr="00D51D64">
              <w:rPr>
                <w:rFonts w:ascii="Angsana New" w:hAnsi="Angsana New"/>
                <w:sz w:val="28"/>
                <w:szCs w:val="28"/>
              </w:rPr>
              <w:t>Baht</w:t>
            </w:r>
          </w:p>
        </w:tc>
      </w:tr>
      <w:tr w:rsidR="008F65D6" w:rsidRPr="00D51D64" w:rsidTr="00C86A04">
        <w:tc>
          <w:tcPr>
            <w:tcW w:w="2832" w:type="dxa"/>
          </w:tcPr>
          <w:p w:rsidR="008F65D6" w:rsidRPr="00D51D64" w:rsidRDefault="008F65D6" w:rsidP="00C86A04">
            <w:pPr>
              <w:pStyle w:val="BodyTextIndent"/>
              <w:tabs>
                <w:tab w:val="left" w:pos="426"/>
              </w:tabs>
              <w:ind w:left="-66" w:firstLine="0"/>
              <w:rPr>
                <w:rFonts w:ascii="Angsana New" w:hAnsi="Angsana New"/>
                <w:b/>
                <w:bCs/>
                <w:sz w:val="28"/>
                <w:szCs w:val="28"/>
              </w:rPr>
            </w:pPr>
            <w:r w:rsidRPr="00D51D64">
              <w:rPr>
                <w:rFonts w:ascii="Angsana New" w:hAnsi="Angsana New"/>
                <w:b/>
                <w:bCs/>
                <w:sz w:val="28"/>
                <w:szCs w:val="28"/>
              </w:rPr>
              <w:t>Deferred tax liabilities</w:t>
            </w:r>
          </w:p>
        </w:tc>
        <w:tc>
          <w:tcPr>
            <w:tcW w:w="1554" w:type="dxa"/>
            <w:shd w:val="clear" w:color="auto" w:fill="auto"/>
          </w:tcPr>
          <w:p w:rsidR="008F65D6" w:rsidRPr="00D51D64" w:rsidRDefault="008F65D6" w:rsidP="002F1367">
            <w:pPr>
              <w:pStyle w:val="BodyTextIndent"/>
              <w:tabs>
                <w:tab w:val="left" w:pos="426"/>
              </w:tabs>
              <w:ind w:left="283" w:right="72" w:hanging="283"/>
              <w:jc w:val="right"/>
              <w:rPr>
                <w:rFonts w:ascii="Angsana New" w:hAnsi="Angsana New"/>
                <w:sz w:val="28"/>
                <w:szCs w:val="28"/>
              </w:rPr>
            </w:pPr>
          </w:p>
        </w:tc>
        <w:tc>
          <w:tcPr>
            <w:tcW w:w="270" w:type="dxa"/>
            <w:shd w:val="clear" w:color="auto" w:fill="auto"/>
          </w:tcPr>
          <w:p w:rsidR="008F65D6" w:rsidRPr="00D51D64" w:rsidRDefault="008F65D6" w:rsidP="002F1367">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8F65D6" w:rsidRPr="00D51D64" w:rsidRDefault="008F65D6" w:rsidP="002F1367">
            <w:pPr>
              <w:pStyle w:val="BodyTextIndent"/>
              <w:tabs>
                <w:tab w:val="left" w:pos="426"/>
                <w:tab w:val="left" w:pos="1049"/>
              </w:tabs>
              <w:ind w:left="0" w:right="284" w:firstLine="0"/>
              <w:jc w:val="right"/>
              <w:rPr>
                <w:rFonts w:ascii="Angsana New" w:hAnsi="Angsana New"/>
                <w:b/>
                <w:bCs/>
                <w:sz w:val="28"/>
                <w:szCs w:val="28"/>
              </w:rPr>
            </w:pPr>
          </w:p>
        </w:tc>
        <w:tc>
          <w:tcPr>
            <w:tcW w:w="236" w:type="dxa"/>
            <w:shd w:val="clear" w:color="auto" w:fill="auto"/>
          </w:tcPr>
          <w:p w:rsidR="008F65D6" w:rsidRPr="00D51D64" w:rsidRDefault="008F65D6" w:rsidP="002F1367">
            <w:pPr>
              <w:pStyle w:val="BodyTextIndent"/>
              <w:tabs>
                <w:tab w:val="left" w:pos="426"/>
              </w:tabs>
              <w:ind w:left="0" w:right="317" w:firstLine="0"/>
              <w:jc w:val="right"/>
              <w:rPr>
                <w:rFonts w:ascii="Angsana New" w:hAnsi="Angsana New"/>
                <w:b/>
                <w:bCs/>
                <w:sz w:val="28"/>
                <w:szCs w:val="28"/>
              </w:rPr>
            </w:pPr>
          </w:p>
        </w:tc>
        <w:tc>
          <w:tcPr>
            <w:tcW w:w="1474" w:type="dxa"/>
            <w:shd w:val="clear" w:color="auto" w:fill="auto"/>
          </w:tcPr>
          <w:p w:rsidR="008F65D6" w:rsidRPr="00D51D64" w:rsidRDefault="008F65D6" w:rsidP="002F1367">
            <w:pPr>
              <w:pStyle w:val="BodyTextIndent"/>
              <w:tabs>
                <w:tab w:val="left" w:pos="426"/>
              </w:tabs>
              <w:ind w:left="0" w:right="284" w:firstLine="0"/>
              <w:jc w:val="right"/>
              <w:rPr>
                <w:rFonts w:ascii="Angsana New" w:hAnsi="Angsana New"/>
                <w:b/>
                <w:bCs/>
                <w:sz w:val="28"/>
                <w:szCs w:val="28"/>
              </w:rPr>
            </w:pPr>
          </w:p>
        </w:tc>
        <w:tc>
          <w:tcPr>
            <w:tcW w:w="236" w:type="dxa"/>
            <w:shd w:val="clear" w:color="auto" w:fill="auto"/>
          </w:tcPr>
          <w:p w:rsidR="008F65D6" w:rsidRPr="00D51D64" w:rsidRDefault="008F65D6" w:rsidP="002F1367">
            <w:pPr>
              <w:pStyle w:val="BodyTextIndent"/>
              <w:tabs>
                <w:tab w:val="left" w:pos="426"/>
              </w:tabs>
              <w:ind w:left="0" w:right="318" w:firstLine="0"/>
              <w:jc w:val="right"/>
              <w:rPr>
                <w:rFonts w:ascii="Angsana New" w:hAnsi="Angsana New"/>
                <w:b/>
                <w:bCs/>
                <w:sz w:val="28"/>
                <w:szCs w:val="28"/>
              </w:rPr>
            </w:pPr>
          </w:p>
        </w:tc>
        <w:tc>
          <w:tcPr>
            <w:tcW w:w="1450" w:type="dxa"/>
            <w:shd w:val="clear" w:color="auto" w:fill="auto"/>
          </w:tcPr>
          <w:p w:rsidR="008F65D6" w:rsidRPr="00D51D64" w:rsidRDefault="008F65D6" w:rsidP="002F1367">
            <w:pPr>
              <w:pStyle w:val="BodyTextIndent"/>
              <w:tabs>
                <w:tab w:val="left" w:pos="426"/>
              </w:tabs>
              <w:ind w:left="0" w:right="284" w:firstLine="0"/>
              <w:jc w:val="right"/>
              <w:rPr>
                <w:rFonts w:ascii="Angsana New" w:hAnsi="Angsana New"/>
                <w:b/>
                <w:bCs/>
                <w:sz w:val="28"/>
                <w:szCs w:val="28"/>
              </w:rPr>
            </w:pPr>
          </w:p>
        </w:tc>
      </w:tr>
      <w:tr w:rsidR="00D51D64" w:rsidRPr="00D51D64" w:rsidTr="00C86A04">
        <w:tc>
          <w:tcPr>
            <w:tcW w:w="2832" w:type="dxa"/>
          </w:tcPr>
          <w:p w:rsidR="00D51D64" w:rsidRPr="00D51D64" w:rsidRDefault="00D51D64" w:rsidP="00D51D64">
            <w:pPr>
              <w:pStyle w:val="BodyTextIndent"/>
              <w:tabs>
                <w:tab w:val="left" w:pos="-2880"/>
              </w:tabs>
              <w:ind w:left="294"/>
              <w:jc w:val="left"/>
              <w:rPr>
                <w:rFonts w:ascii="Angsana New" w:hAnsi="Angsana New"/>
                <w:sz w:val="28"/>
                <w:szCs w:val="28"/>
                <w:cs/>
              </w:rPr>
            </w:pPr>
            <w:r w:rsidRPr="00D51D64">
              <w:rPr>
                <w:rFonts w:ascii="Angsana New" w:hAnsi="Angsana New"/>
                <w:spacing w:val="-2"/>
                <w:sz w:val="28"/>
                <w:szCs w:val="28"/>
              </w:rPr>
              <w:t>Gain on derivative financial instruments</w:t>
            </w:r>
          </w:p>
        </w:tc>
        <w:tc>
          <w:tcPr>
            <w:tcW w:w="1554" w:type="dxa"/>
            <w:shd w:val="clear" w:color="auto" w:fill="auto"/>
          </w:tcPr>
          <w:p w:rsidR="00E63ABD" w:rsidRDefault="00E63ABD" w:rsidP="00D51D64">
            <w:pPr>
              <w:pStyle w:val="BodyTextIndent"/>
              <w:ind w:left="-130" w:right="72" w:firstLine="0"/>
              <w:jc w:val="right"/>
              <w:rPr>
                <w:rFonts w:ascii="Angsana New" w:hAnsi="Angsana New"/>
                <w:sz w:val="28"/>
                <w:szCs w:val="28"/>
              </w:rPr>
            </w:pPr>
          </w:p>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2,499,583</w:t>
            </w:r>
            <w:r w:rsidRPr="00D51D64">
              <w:rPr>
                <w:rFonts w:ascii="Angsana New" w:hAnsi="Angsana New"/>
                <w:sz w:val="28"/>
                <w:szCs w:val="28"/>
                <w:cs/>
              </w:rPr>
              <w:t>.</w:t>
            </w:r>
            <w:r w:rsidRPr="00D51D64">
              <w:rPr>
                <w:rFonts w:ascii="Angsana New" w:hAnsi="Angsana New"/>
                <w:sz w:val="28"/>
                <w:szCs w:val="28"/>
              </w:rPr>
              <w:t>36</w:t>
            </w:r>
          </w:p>
        </w:tc>
        <w:tc>
          <w:tcPr>
            <w:tcW w:w="270" w:type="dxa"/>
            <w:shd w:val="clear" w:color="auto" w:fill="auto"/>
          </w:tcPr>
          <w:p w:rsidR="00D51D64" w:rsidRPr="00D51D64" w:rsidRDefault="00D51D64" w:rsidP="00D51D64">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tcPr>
          <w:p w:rsidR="00E63ABD" w:rsidRDefault="00E63ABD" w:rsidP="00D51D64">
            <w:pPr>
              <w:pStyle w:val="BodyTextIndent"/>
              <w:tabs>
                <w:tab w:val="left" w:pos="426"/>
              </w:tabs>
              <w:ind w:left="283" w:right="87" w:hanging="283"/>
              <w:jc w:val="right"/>
              <w:rPr>
                <w:rFonts w:ascii="Angsana New" w:hAnsi="Angsana New"/>
                <w:sz w:val="28"/>
                <w:szCs w:val="28"/>
              </w:rPr>
            </w:pPr>
          </w:p>
          <w:p w:rsidR="00D51D64" w:rsidRPr="00D51D64" w:rsidRDefault="00D51D64" w:rsidP="00D51D64">
            <w:pPr>
              <w:pStyle w:val="BodyTextIndent"/>
              <w:tabs>
                <w:tab w:val="left" w:pos="426"/>
              </w:tabs>
              <w:ind w:left="283" w:right="87" w:hanging="283"/>
              <w:jc w:val="right"/>
              <w:rPr>
                <w:rFonts w:ascii="Angsana New" w:hAnsi="Angsana New"/>
                <w:sz w:val="28"/>
                <w:szCs w:val="28"/>
              </w:rPr>
            </w:pPr>
            <w:r w:rsidRPr="00D51D64">
              <w:rPr>
                <w:rFonts w:ascii="Angsana New" w:hAnsi="Angsana New"/>
                <w:sz w:val="28"/>
                <w:szCs w:val="28"/>
              </w:rPr>
              <w:t>(1,834,089.86)</w:t>
            </w:r>
          </w:p>
        </w:tc>
        <w:tc>
          <w:tcPr>
            <w:tcW w:w="236" w:type="dxa"/>
            <w:shd w:val="clear" w:color="auto" w:fill="auto"/>
          </w:tcPr>
          <w:p w:rsidR="00D51D64" w:rsidRPr="00D51D64" w:rsidRDefault="00D51D64" w:rsidP="00D51D64">
            <w:pPr>
              <w:pStyle w:val="BodyTextIndent"/>
              <w:tabs>
                <w:tab w:val="left" w:pos="426"/>
              </w:tabs>
              <w:ind w:left="0" w:right="317" w:firstLine="0"/>
              <w:jc w:val="right"/>
              <w:rPr>
                <w:rFonts w:ascii="Angsana New" w:hAnsi="Angsana New"/>
                <w:sz w:val="28"/>
                <w:szCs w:val="28"/>
              </w:rPr>
            </w:pPr>
          </w:p>
        </w:tc>
        <w:tc>
          <w:tcPr>
            <w:tcW w:w="1474" w:type="dxa"/>
            <w:shd w:val="clear" w:color="auto" w:fill="auto"/>
          </w:tcPr>
          <w:p w:rsidR="00E63ABD" w:rsidRDefault="00E63ABD" w:rsidP="00D51D64">
            <w:pPr>
              <w:ind w:left="-74" w:right="-142"/>
              <w:jc w:val="center"/>
              <w:rPr>
                <w:rFonts w:ascii="Angsana New" w:hAnsi="Angsana New"/>
                <w:sz w:val="28"/>
                <w:szCs w:val="28"/>
              </w:rPr>
            </w:pPr>
          </w:p>
          <w:p w:rsidR="00D51D64" w:rsidRPr="00D51D64" w:rsidRDefault="00D51D64" w:rsidP="00D51D64">
            <w:pPr>
              <w:ind w:left="-74" w:right="-142"/>
              <w:jc w:val="center"/>
              <w:rPr>
                <w:rFonts w:ascii="Angsana New" w:hAnsi="Angsana New"/>
                <w:sz w:val="28"/>
                <w:szCs w:val="28"/>
              </w:rPr>
            </w:pPr>
            <w:r w:rsidRPr="00D51D64">
              <w:rPr>
                <w:rFonts w:ascii="Angsana New" w:hAnsi="Angsana New"/>
                <w:sz w:val="28"/>
                <w:szCs w:val="28"/>
                <w:cs/>
              </w:rPr>
              <w:t>-</w:t>
            </w:r>
          </w:p>
        </w:tc>
        <w:tc>
          <w:tcPr>
            <w:tcW w:w="236" w:type="dxa"/>
            <w:shd w:val="clear" w:color="auto" w:fill="auto"/>
          </w:tcPr>
          <w:p w:rsidR="00D51D64" w:rsidRPr="00D51D64" w:rsidRDefault="00D51D64" w:rsidP="00D51D64">
            <w:pPr>
              <w:pStyle w:val="BodyTextIndent"/>
              <w:tabs>
                <w:tab w:val="left" w:pos="426"/>
              </w:tabs>
              <w:ind w:left="0" w:right="318" w:firstLine="0"/>
              <w:jc w:val="right"/>
              <w:rPr>
                <w:rFonts w:ascii="Angsana New" w:hAnsi="Angsana New"/>
                <w:sz w:val="28"/>
                <w:szCs w:val="28"/>
              </w:rPr>
            </w:pPr>
          </w:p>
        </w:tc>
        <w:tc>
          <w:tcPr>
            <w:tcW w:w="1450" w:type="dxa"/>
            <w:shd w:val="clear" w:color="auto" w:fill="auto"/>
          </w:tcPr>
          <w:p w:rsidR="00E63ABD" w:rsidRDefault="00E63ABD" w:rsidP="00D51D64">
            <w:pPr>
              <w:pStyle w:val="BodyTextIndent"/>
              <w:ind w:left="-130" w:right="72" w:firstLine="0"/>
              <w:jc w:val="right"/>
              <w:rPr>
                <w:rFonts w:ascii="Angsana New" w:hAnsi="Angsana New"/>
                <w:sz w:val="28"/>
                <w:szCs w:val="28"/>
              </w:rPr>
            </w:pPr>
          </w:p>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665,493.50</w:t>
            </w:r>
          </w:p>
        </w:tc>
      </w:tr>
      <w:tr w:rsidR="00D51D64" w:rsidRPr="00D51D64" w:rsidTr="00C86A04">
        <w:tc>
          <w:tcPr>
            <w:tcW w:w="2832" w:type="dxa"/>
          </w:tcPr>
          <w:p w:rsidR="00D51D64" w:rsidRPr="00D51D64" w:rsidRDefault="00D51D64" w:rsidP="00D51D64">
            <w:pPr>
              <w:pStyle w:val="BodyTextIndent"/>
              <w:tabs>
                <w:tab w:val="left" w:pos="-2880"/>
              </w:tabs>
              <w:ind w:left="0" w:hanging="66"/>
              <w:jc w:val="left"/>
              <w:rPr>
                <w:rFonts w:ascii="Angsana New" w:hAnsi="Angsana New"/>
                <w:spacing w:val="-2"/>
                <w:sz w:val="28"/>
                <w:szCs w:val="28"/>
              </w:rPr>
            </w:pPr>
            <w:r w:rsidRPr="00D51D64">
              <w:rPr>
                <w:rFonts w:ascii="Angsana New" w:hAnsi="Angsana New"/>
                <w:spacing w:val="-2"/>
                <w:sz w:val="28"/>
                <w:szCs w:val="28"/>
              </w:rPr>
              <w:t>Revaluation surplus from land</w:t>
            </w:r>
          </w:p>
        </w:tc>
        <w:tc>
          <w:tcPr>
            <w:tcW w:w="1554" w:type="dxa"/>
            <w:shd w:val="clear" w:color="auto" w:fill="auto"/>
          </w:tcPr>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40,946,566.70</w:t>
            </w:r>
          </w:p>
        </w:tc>
        <w:tc>
          <w:tcPr>
            <w:tcW w:w="270" w:type="dxa"/>
            <w:shd w:val="clear" w:color="auto" w:fill="auto"/>
          </w:tcPr>
          <w:p w:rsidR="00D51D64" w:rsidRPr="00D51D64" w:rsidRDefault="00D51D64" w:rsidP="00D51D64">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tcPr>
          <w:p w:rsidR="00D51D64" w:rsidRPr="00D51D64" w:rsidRDefault="00D51D64" w:rsidP="00D51D64">
            <w:pPr>
              <w:ind w:left="-108" w:right="-108"/>
              <w:jc w:val="center"/>
              <w:rPr>
                <w:rFonts w:ascii="Angsana New" w:hAnsi="Angsana New"/>
                <w:sz w:val="28"/>
                <w:szCs w:val="28"/>
              </w:rPr>
            </w:pPr>
            <w:r w:rsidRPr="00D51D64">
              <w:rPr>
                <w:rFonts w:ascii="Angsana New" w:hAnsi="Angsana New"/>
                <w:sz w:val="28"/>
                <w:szCs w:val="28"/>
                <w:cs/>
              </w:rPr>
              <w:t>-</w:t>
            </w:r>
          </w:p>
        </w:tc>
        <w:tc>
          <w:tcPr>
            <w:tcW w:w="236" w:type="dxa"/>
            <w:shd w:val="clear" w:color="auto" w:fill="auto"/>
          </w:tcPr>
          <w:p w:rsidR="00D51D64" w:rsidRPr="00D51D64" w:rsidRDefault="00D51D64" w:rsidP="00D51D64">
            <w:pPr>
              <w:ind w:right="-90"/>
              <w:jc w:val="center"/>
              <w:rPr>
                <w:rFonts w:ascii="Angsana New" w:hAnsi="Angsana New"/>
                <w:sz w:val="28"/>
                <w:szCs w:val="28"/>
              </w:rPr>
            </w:pPr>
          </w:p>
        </w:tc>
        <w:tc>
          <w:tcPr>
            <w:tcW w:w="1474" w:type="dxa"/>
            <w:shd w:val="clear" w:color="auto" w:fill="auto"/>
          </w:tcPr>
          <w:p w:rsidR="00D51D64" w:rsidRPr="00D51D64" w:rsidRDefault="00D51D64" w:rsidP="00D51D64">
            <w:pPr>
              <w:ind w:left="-74" w:right="-142"/>
              <w:jc w:val="center"/>
              <w:rPr>
                <w:rFonts w:ascii="Angsana New" w:hAnsi="Angsana New"/>
                <w:sz w:val="28"/>
                <w:szCs w:val="28"/>
              </w:rPr>
            </w:pPr>
            <w:r w:rsidRPr="00D51D64">
              <w:rPr>
                <w:rFonts w:ascii="Angsana New" w:hAnsi="Angsana New"/>
                <w:sz w:val="28"/>
                <w:szCs w:val="28"/>
                <w:cs/>
              </w:rPr>
              <w:t>-</w:t>
            </w:r>
          </w:p>
        </w:tc>
        <w:tc>
          <w:tcPr>
            <w:tcW w:w="236" w:type="dxa"/>
            <w:shd w:val="clear" w:color="auto" w:fill="auto"/>
          </w:tcPr>
          <w:p w:rsidR="00D51D64" w:rsidRPr="00D51D64" w:rsidRDefault="00D51D64" w:rsidP="00D51D64">
            <w:pPr>
              <w:pStyle w:val="BodyTextIndent"/>
              <w:tabs>
                <w:tab w:val="left" w:pos="426"/>
              </w:tabs>
              <w:ind w:left="0" w:right="318" w:firstLine="0"/>
              <w:jc w:val="right"/>
              <w:rPr>
                <w:rFonts w:ascii="Angsana New" w:hAnsi="Angsana New"/>
                <w:sz w:val="28"/>
                <w:szCs w:val="28"/>
              </w:rPr>
            </w:pPr>
          </w:p>
        </w:tc>
        <w:tc>
          <w:tcPr>
            <w:tcW w:w="1450" w:type="dxa"/>
            <w:shd w:val="clear" w:color="auto" w:fill="auto"/>
          </w:tcPr>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40,946,566.70</w:t>
            </w:r>
          </w:p>
        </w:tc>
      </w:tr>
      <w:tr w:rsidR="00D51D64" w:rsidRPr="00D51D64" w:rsidTr="00610ECD">
        <w:tc>
          <w:tcPr>
            <w:tcW w:w="2832" w:type="dxa"/>
          </w:tcPr>
          <w:p w:rsidR="00D51D64" w:rsidRPr="00D51D64" w:rsidRDefault="00D51D64" w:rsidP="00D51D64">
            <w:pPr>
              <w:ind w:left="744"/>
              <w:jc w:val="thaiDistribute"/>
              <w:rPr>
                <w:rFonts w:ascii="Angsana New" w:hAnsi="Angsana New"/>
                <w:sz w:val="28"/>
                <w:szCs w:val="28"/>
                <w:cs/>
              </w:rPr>
            </w:pPr>
            <w:r w:rsidRPr="00D51D64">
              <w:rPr>
                <w:rFonts w:ascii="Angsana New" w:hAnsi="Angsana New"/>
                <w:sz w:val="28"/>
                <w:szCs w:val="28"/>
              </w:rPr>
              <w:t>Total</w:t>
            </w:r>
          </w:p>
        </w:tc>
        <w:tc>
          <w:tcPr>
            <w:tcW w:w="1554" w:type="dxa"/>
            <w:tcBorders>
              <w:top w:val="single" w:sz="4" w:space="0" w:color="auto"/>
              <w:bottom w:val="double" w:sz="4" w:space="0" w:color="auto"/>
            </w:tcBorders>
            <w:shd w:val="clear" w:color="auto" w:fill="auto"/>
          </w:tcPr>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43,446,150.06</w:t>
            </w:r>
          </w:p>
        </w:tc>
        <w:tc>
          <w:tcPr>
            <w:tcW w:w="270" w:type="dxa"/>
            <w:shd w:val="clear" w:color="auto" w:fill="auto"/>
          </w:tcPr>
          <w:p w:rsidR="00D51D64" w:rsidRPr="00D51D64" w:rsidRDefault="00D51D64" w:rsidP="00D51D64">
            <w:pPr>
              <w:ind w:right="-90"/>
              <w:jc w:val="center"/>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D51D64" w:rsidRPr="00D51D64" w:rsidRDefault="00D51D64" w:rsidP="00D51D64">
            <w:pPr>
              <w:pStyle w:val="BodyTextIndent"/>
              <w:tabs>
                <w:tab w:val="left" w:pos="426"/>
              </w:tabs>
              <w:ind w:left="283" w:right="87" w:hanging="283"/>
              <w:jc w:val="right"/>
              <w:rPr>
                <w:rFonts w:ascii="Angsana New" w:hAnsi="Angsana New"/>
                <w:sz w:val="28"/>
                <w:szCs w:val="28"/>
              </w:rPr>
            </w:pPr>
            <w:r w:rsidRPr="00D51D64">
              <w:rPr>
                <w:rFonts w:ascii="Angsana New" w:hAnsi="Angsana New"/>
                <w:sz w:val="28"/>
                <w:szCs w:val="28"/>
              </w:rPr>
              <w:t>(1,834,089.86)</w:t>
            </w:r>
          </w:p>
        </w:tc>
        <w:tc>
          <w:tcPr>
            <w:tcW w:w="236" w:type="dxa"/>
            <w:shd w:val="clear" w:color="auto" w:fill="auto"/>
          </w:tcPr>
          <w:p w:rsidR="00D51D64" w:rsidRPr="00D51D64" w:rsidRDefault="00D51D64" w:rsidP="00D51D64">
            <w:pPr>
              <w:ind w:right="-90"/>
              <w:jc w:val="center"/>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D51D64" w:rsidRPr="00D51D64" w:rsidRDefault="00D51D64" w:rsidP="00D51D64">
            <w:pPr>
              <w:ind w:left="-74" w:right="-142"/>
              <w:jc w:val="center"/>
              <w:rPr>
                <w:rFonts w:ascii="Angsana New" w:hAnsi="Angsana New"/>
                <w:sz w:val="28"/>
                <w:szCs w:val="28"/>
              </w:rPr>
            </w:pPr>
            <w:r w:rsidRPr="00D51D64">
              <w:rPr>
                <w:rFonts w:ascii="Angsana New" w:hAnsi="Angsana New"/>
                <w:sz w:val="28"/>
                <w:szCs w:val="28"/>
                <w:cs/>
              </w:rPr>
              <w:t>-</w:t>
            </w:r>
          </w:p>
        </w:tc>
        <w:tc>
          <w:tcPr>
            <w:tcW w:w="236" w:type="dxa"/>
            <w:shd w:val="clear" w:color="auto" w:fill="auto"/>
          </w:tcPr>
          <w:p w:rsidR="00D51D64" w:rsidRPr="00D51D64" w:rsidRDefault="00D51D64" w:rsidP="00D51D64">
            <w:pPr>
              <w:pStyle w:val="BodyTextIndent"/>
              <w:tabs>
                <w:tab w:val="left" w:pos="426"/>
              </w:tabs>
              <w:ind w:left="0" w:right="318" w:firstLine="0"/>
              <w:jc w:val="right"/>
              <w:rPr>
                <w:rFonts w:ascii="Angsana New" w:hAnsi="Angsana New"/>
                <w:sz w:val="28"/>
                <w:szCs w:val="28"/>
              </w:rPr>
            </w:pPr>
          </w:p>
        </w:tc>
        <w:tc>
          <w:tcPr>
            <w:tcW w:w="1450" w:type="dxa"/>
            <w:tcBorders>
              <w:top w:val="single" w:sz="4" w:space="0" w:color="auto"/>
              <w:bottom w:val="double" w:sz="4" w:space="0" w:color="auto"/>
            </w:tcBorders>
            <w:shd w:val="clear" w:color="auto" w:fill="auto"/>
          </w:tcPr>
          <w:p w:rsidR="00D51D64" w:rsidRPr="00D51D64" w:rsidRDefault="00D51D64" w:rsidP="00D51D64">
            <w:pPr>
              <w:pStyle w:val="BodyTextIndent"/>
              <w:ind w:left="-130" w:right="72" w:firstLine="0"/>
              <w:jc w:val="right"/>
              <w:rPr>
                <w:rFonts w:ascii="Angsana New" w:hAnsi="Angsana New"/>
                <w:sz w:val="28"/>
                <w:szCs w:val="28"/>
              </w:rPr>
            </w:pPr>
            <w:r w:rsidRPr="00D51D64">
              <w:rPr>
                <w:rFonts w:ascii="Angsana New" w:hAnsi="Angsana New"/>
                <w:sz w:val="28"/>
                <w:szCs w:val="28"/>
              </w:rPr>
              <w:t>41,612,060.20</w:t>
            </w:r>
          </w:p>
        </w:tc>
      </w:tr>
    </w:tbl>
    <w:p w:rsidR="0074132C" w:rsidRDefault="0074132C" w:rsidP="00C86A04">
      <w:pPr>
        <w:tabs>
          <w:tab w:val="left" w:pos="3780"/>
        </w:tabs>
        <w:ind w:left="450"/>
        <w:jc w:val="thaiDistribute"/>
        <w:rPr>
          <w:rFonts w:ascii="Angsana New" w:hAnsi="Angsana New"/>
          <w:b/>
          <w:bCs/>
          <w:sz w:val="30"/>
          <w:szCs w:val="30"/>
          <w:lang w:val="en-GB"/>
        </w:rPr>
      </w:pPr>
    </w:p>
    <w:p w:rsidR="00365F54" w:rsidRDefault="00365F54" w:rsidP="00C86A04">
      <w:pPr>
        <w:tabs>
          <w:tab w:val="left" w:pos="3780"/>
        </w:tabs>
        <w:ind w:left="450"/>
        <w:jc w:val="thaiDistribute"/>
        <w:rPr>
          <w:rFonts w:ascii="Angsana New" w:hAnsi="Angsana New"/>
          <w:b/>
          <w:bCs/>
          <w:sz w:val="30"/>
          <w:szCs w:val="30"/>
          <w:lang w:val="en-GB"/>
        </w:rPr>
      </w:pPr>
    </w:p>
    <w:p w:rsidR="00890628" w:rsidRDefault="00890628" w:rsidP="00C86A04">
      <w:pPr>
        <w:tabs>
          <w:tab w:val="left" w:pos="3780"/>
        </w:tabs>
        <w:ind w:left="450"/>
        <w:jc w:val="thaiDistribute"/>
        <w:rPr>
          <w:rFonts w:ascii="Angsana New" w:hAnsi="Angsana New"/>
          <w:b/>
          <w:bCs/>
          <w:sz w:val="30"/>
          <w:szCs w:val="30"/>
          <w:lang w:val="en-GB"/>
        </w:rPr>
      </w:pPr>
    </w:p>
    <w:p w:rsidR="00BE01E2" w:rsidRDefault="00BE01E2" w:rsidP="00C86A04">
      <w:pPr>
        <w:tabs>
          <w:tab w:val="left" w:pos="3780"/>
        </w:tabs>
        <w:ind w:left="450"/>
        <w:jc w:val="thaiDistribute"/>
        <w:rPr>
          <w:rFonts w:ascii="Angsana New" w:hAnsi="Angsana New"/>
          <w:b/>
          <w:bCs/>
          <w:sz w:val="30"/>
          <w:szCs w:val="30"/>
          <w:lang w:val="en-GB"/>
        </w:rPr>
      </w:pPr>
    </w:p>
    <w:p w:rsidR="00890628" w:rsidRDefault="00890628" w:rsidP="00C86A04">
      <w:pPr>
        <w:tabs>
          <w:tab w:val="left" w:pos="3780"/>
        </w:tabs>
        <w:ind w:left="450"/>
        <w:jc w:val="thaiDistribute"/>
        <w:rPr>
          <w:rFonts w:ascii="Angsana New" w:hAnsi="Angsana New"/>
          <w:b/>
          <w:bCs/>
          <w:sz w:val="30"/>
          <w:szCs w:val="30"/>
          <w:lang w:val="en-GB"/>
        </w:rPr>
      </w:pPr>
    </w:p>
    <w:p w:rsidR="008F65D6" w:rsidRDefault="008F65D6" w:rsidP="00E63ABD">
      <w:pPr>
        <w:numPr>
          <w:ilvl w:val="0"/>
          <w:numId w:val="20"/>
        </w:numPr>
        <w:ind w:left="426" w:hanging="426"/>
        <w:jc w:val="thaiDistribute"/>
        <w:rPr>
          <w:rFonts w:ascii="Angsana New" w:hAnsi="Angsana New"/>
          <w:b/>
          <w:bCs/>
          <w:sz w:val="30"/>
          <w:szCs w:val="30"/>
        </w:rPr>
      </w:pPr>
      <w:r w:rsidRPr="00FA57B6">
        <w:rPr>
          <w:rFonts w:ascii="Angsana New" w:hAnsi="Angsana New"/>
          <w:b/>
          <w:bCs/>
          <w:sz w:val="30"/>
          <w:szCs w:val="30"/>
        </w:rPr>
        <w:lastRenderedPageBreak/>
        <w:t>Retirement benefit obligations</w:t>
      </w:r>
    </w:p>
    <w:p w:rsidR="00887F61" w:rsidRPr="00887F61" w:rsidRDefault="00887F61" w:rsidP="00887F61">
      <w:pPr>
        <w:pStyle w:val="ListParagraph"/>
        <w:ind w:left="450" w:firstLine="720"/>
        <w:jc w:val="thaiDistribute"/>
        <w:rPr>
          <w:rFonts w:ascii="Angsana New" w:hAnsi="Angsana New"/>
          <w:sz w:val="30"/>
          <w:szCs w:val="30"/>
        </w:rPr>
      </w:pPr>
      <w:r w:rsidRPr="00887F61">
        <w:rPr>
          <w:rFonts w:ascii="Angsana New" w:hAnsi="Angsana New"/>
          <w:spacing w:val="-4"/>
          <w:sz w:val="30"/>
          <w:szCs w:val="30"/>
        </w:rPr>
        <w:t xml:space="preserve">For the year ended </w:t>
      </w:r>
      <w:r w:rsidRPr="00887F61">
        <w:rPr>
          <w:rFonts w:ascii="Angsana New" w:hAnsi="Angsana New"/>
          <w:spacing w:val="-4"/>
          <w:sz w:val="30"/>
          <w:szCs w:val="30"/>
          <w:rtl/>
          <w:cs/>
          <w:lang w:val="th-TH"/>
        </w:rPr>
        <w:t xml:space="preserve">31 </w:t>
      </w:r>
      <w:r w:rsidR="00A0628C">
        <w:rPr>
          <w:rFonts w:ascii="Angsana New" w:hAnsi="Angsana New"/>
          <w:spacing w:val="-4"/>
          <w:sz w:val="30"/>
          <w:szCs w:val="30"/>
          <w:lang w:val="en-US"/>
        </w:rPr>
        <w:t xml:space="preserve"> </w:t>
      </w:r>
      <w:r w:rsidRPr="00887F61">
        <w:rPr>
          <w:rFonts w:ascii="Angsana New" w:hAnsi="Angsana New"/>
          <w:spacing w:val="-4"/>
          <w:sz w:val="30"/>
          <w:szCs w:val="30"/>
        </w:rPr>
        <w:t xml:space="preserve">December </w:t>
      </w:r>
      <w:r w:rsidRPr="00887F61">
        <w:rPr>
          <w:rFonts w:ascii="Angsana New" w:hAnsi="Angsana New"/>
          <w:spacing w:val="-4"/>
          <w:sz w:val="30"/>
          <w:szCs w:val="30"/>
          <w:rtl/>
          <w:cs/>
          <w:lang w:val="th-TH"/>
        </w:rPr>
        <w:t>201</w:t>
      </w:r>
      <w:r w:rsidRPr="00887F61">
        <w:rPr>
          <w:rFonts w:ascii="Angsana New" w:hAnsi="Angsana New"/>
          <w:spacing w:val="-4"/>
          <w:sz w:val="30"/>
          <w:szCs w:val="30"/>
        </w:rPr>
        <w:t xml:space="preserve">6 and </w:t>
      </w:r>
      <w:r w:rsidRPr="00887F61">
        <w:rPr>
          <w:rFonts w:ascii="Angsana New" w:hAnsi="Angsana New"/>
          <w:spacing w:val="-4"/>
          <w:sz w:val="30"/>
          <w:szCs w:val="30"/>
          <w:rtl/>
          <w:cs/>
          <w:lang w:val="th-TH"/>
        </w:rPr>
        <w:t>201</w:t>
      </w:r>
      <w:r w:rsidRPr="00887F61">
        <w:rPr>
          <w:rFonts w:ascii="Angsana New" w:hAnsi="Angsana New"/>
          <w:spacing w:val="-4"/>
          <w:sz w:val="30"/>
          <w:szCs w:val="30"/>
        </w:rPr>
        <w:t>5 the movements in the retirement benefit obligations is the following:</w:t>
      </w:r>
    </w:p>
    <w:tbl>
      <w:tblPr>
        <w:tblW w:w="10263" w:type="dxa"/>
        <w:tblInd w:w="-318" w:type="dxa"/>
        <w:tblLayout w:type="fixed"/>
        <w:tblLook w:val="0000"/>
      </w:tblPr>
      <w:tblGrid>
        <w:gridCol w:w="4112"/>
        <w:gridCol w:w="1354"/>
        <w:gridCol w:w="258"/>
        <w:gridCol w:w="1322"/>
        <w:gridCol w:w="236"/>
        <w:gridCol w:w="1322"/>
        <w:gridCol w:w="252"/>
        <w:gridCol w:w="1407"/>
      </w:tblGrid>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2934" w:type="dxa"/>
            <w:gridSpan w:val="3"/>
            <w:shd w:val="clear" w:color="auto" w:fill="auto"/>
          </w:tcPr>
          <w:p w:rsidR="00887F61" w:rsidRPr="002E39BC" w:rsidRDefault="00887F61" w:rsidP="008B06A2">
            <w:pPr>
              <w:jc w:val="center"/>
              <w:rPr>
                <w:rFonts w:ascii="Angsana New" w:hAnsi="Angsana New"/>
                <w:sz w:val="28"/>
                <w:szCs w:val="28"/>
                <w:u w:val="single"/>
                <w:cs/>
              </w:rPr>
            </w:pPr>
            <w:r w:rsidRPr="002E39BC">
              <w:rPr>
                <w:rFonts w:ascii="Angsana New" w:hAnsi="Angsana New"/>
                <w:sz w:val="28"/>
                <w:szCs w:val="28"/>
              </w:rPr>
              <w:t>Consolidated Financial Statements</w:t>
            </w:r>
          </w:p>
        </w:tc>
        <w:tc>
          <w:tcPr>
            <w:tcW w:w="236" w:type="dxa"/>
            <w:shd w:val="clear" w:color="auto" w:fill="auto"/>
          </w:tcPr>
          <w:p w:rsidR="00887F61" w:rsidRPr="002E39BC" w:rsidRDefault="00887F61" w:rsidP="008B06A2">
            <w:pPr>
              <w:jc w:val="center"/>
              <w:rPr>
                <w:rFonts w:ascii="Angsana New" w:hAnsi="Angsana New"/>
                <w:sz w:val="28"/>
                <w:szCs w:val="28"/>
                <w:u w:val="single"/>
                <w:cs/>
              </w:rPr>
            </w:pPr>
          </w:p>
        </w:tc>
        <w:tc>
          <w:tcPr>
            <w:tcW w:w="2981" w:type="dxa"/>
            <w:gridSpan w:val="3"/>
            <w:shd w:val="clear" w:color="auto" w:fill="auto"/>
          </w:tcPr>
          <w:p w:rsidR="00887F61" w:rsidRPr="002E39BC" w:rsidRDefault="00887F61" w:rsidP="008B06A2">
            <w:pPr>
              <w:jc w:val="center"/>
              <w:rPr>
                <w:rFonts w:ascii="Angsana New" w:hAnsi="Angsana New"/>
                <w:sz w:val="28"/>
                <w:szCs w:val="28"/>
                <w:u w:val="single"/>
                <w:cs/>
              </w:rPr>
            </w:pPr>
            <w:r w:rsidRPr="002E39BC">
              <w:rPr>
                <w:rFonts w:ascii="Angsana New" w:hAnsi="Angsana New"/>
                <w:sz w:val="28"/>
                <w:szCs w:val="28"/>
              </w:rPr>
              <w:t>Separate Financial Statements</w:t>
            </w:r>
          </w:p>
        </w:tc>
      </w:tr>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1354"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2016</w:t>
            </w:r>
          </w:p>
        </w:tc>
        <w:tc>
          <w:tcPr>
            <w:tcW w:w="258" w:type="dxa"/>
            <w:shd w:val="clear" w:color="auto" w:fill="auto"/>
          </w:tcPr>
          <w:p w:rsidR="00887F61" w:rsidRPr="002E39BC" w:rsidRDefault="00887F61" w:rsidP="008B06A2">
            <w:pPr>
              <w:jc w:val="center"/>
              <w:rPr>
                <w:rFonts w:ascii="Angsana New" w:hAnsi="Angsana New"/>
                <w:sz w:val="28"/>
                <w:szCs w:val="28"/>
                <w:u w:val="single"/>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2015</w:t>
            </w:r>
          </w:p>
        </w:tc>
        <w:tc>
          <w:tcPr>
            <w:tcW w:w="236" w:type="dxa"/>
            <w:shd w:val="clear" w:color="auto" w:fill="auto"/>
          </w:tcPr>
          <w:p w:rsidR="00887F61" w:rsidRPr="002E39BC" w:rsidRDefault="00887F61" w:rsidP="008B06A2">
            <w:pPr>
              <w:jc w:val="center"/>
              <w:rPr>
                <w:rFonts w:ascii="Angsana New" w:hAnsi="Angsana New"/>
                <w:sz w:val="28"/>
                <w:szCs w:val="28"/>
                <w:u w:val="single"/>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2016</w:t>
            </w:r>
          </w:p>
        </w:tc>
        <w:tc>
          <w:tcPr>
            <w:tcW w:w="252" w:type="dxa"/>
            <w:shd w:val="clear" w:color="auto" w:fill="auto"/>
          </w:tcPr>
          <w:p w:rsidR="00887F61" w:rsidRPr="002E39BC" w:rsidRDefault="00887F61" w:rsidP="008B06A2">
            <w:pPr>
              <w:jc w:val="center"/>
              <w:rPr>
                <w:rFonts w:ascii="Angsana New" w:hAnsi="Angsana New"/>
                <w:sz w:val="28"/>
                <w:szCs w:val="28"/>
                <w:u w:val="single"/>
                <w:cs/>
              </w:rPr>
            </w:pPr>
          </w:p>
        </w:tc>
        <w:tc>
          <w:tcPr>
            <w:tcW w:w="1407"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2015</w:t>
            </w:r>
          </w:p>
        </w:tc>
      </w:tr>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1354"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58" w:type="dxa"/>
            <w:shd w:val="clear" w:color="auto" w:fill="auto"/>
          </w:tcPr>
          <w:p w:rsidR="00887F61" w:rsidRPr="002E39BC" w:rsidRDefault="00887F61" w:rsidP="008B06A2">
            <w:pPr>
              <w:ind w:right="-102"/>
              <w:jc w:val="center"/>
              <w:rPr>
                <w:rFonts w:ascii="Angsana New" w:hAnsi="Angsana New"/>
                <w:sz w:val="28"/>
                <w:szCs w:val="28"/>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36" w:type="dxa"/>
            <w:shd w:val="clear" w:color="auto" w:fill="auto"/>
          </w:tcPr>
          <w:p w:rsidR="00887F61" w:rsidRPr="002E39BC" w:rsidRDefault="00887F61" w:rsidP="008B06A2">
            <w:pPr>
              <w:ind w:right="-102"/>
              <w:jc w:val="center"/>
              <w:rPr>
                <w:rFonts w:ascii="Angsana New" w:hAnsi="Angsana New"/>
                <w:sz w:val="28"/>
                <w:szCs w:val="28"/>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52" w:type="dxa"/>
            <w:shd w:val="clear" w:color="auto" w:fill="auto"/>
          </w:tcPr>
          <w:p w:rsidR="00887F61" w:rsidRPr="002E39BC" w:rsidRDefault="00887F61" w:rsidP="008B06A2">
            <w:pPr>
              <w:ind w:right="-102"/>
              <w:jc w:val="center"/>
              <w:rPr>
                <w:rFonts w:ascii="Angsana New" w:hAnsi="Angsana New"/>
                <w:sz w:val="28"/>
                <w:szCs w:val="28"/>
                <w:cs/>
              </w:rPr>
            </w:pPr>
          </w:p>
        </w:tc>
        <w:tc>
          <w:tcPr>
            <w:tcW w:w="1407"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r>
      <w:tr w:rsidR="00887F61" w:rsidRPr="002E39BC" w:rsidTr="008B06A2">
        <w:tc>
          <w:tcPr>
            <w:tcW w:w="4112" w:type="dxa"/>
            <w:shd w:val="clear" w:color="auto" w:fill="auto"/>
            <w:vAlign w:val="center"/>
          </w:tcPr>
          <w:p w:rsidR="00887F61" w:rsidRPr="002E39BC"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pacing w:val="-6"/>
                <w:sz w:val="28"/>
                <w:szCs w:val="28"/>
              </w:rPr>
              <w:t>For the year ended 31 December</w:t>
            </w:r>
          </w:p>
        </w:tc>
        <w:tc>
          <w:tcPr>
            <w:tcW w:w="1354" w:type="dxa"/>
            <w:shd w:val="clear" w:color="auto" w:fill="auto"/>
          </w:tcPr>
          <w:p w:rsidR="00887F61" w:rsidRPr="002E39BC" w:rsidRDefault="00887F61" w:rsidP="008B06A2">
            <w:pPr>
              <w:jc w:val="center"/>
              <w:rPr>
                <w:rFonts w:ascii="Angsana New" w:hAnsi="Angsana New"/>
                <w:sz w:val="28"/>
                <w:szCs w:val="28"/>
                <w:cs/>
              </w:rPr>
            </w:pPr>
          </w:p>
        </w:tc>
        <w:tc>
          <w:tcPr>
            <w:tcW w:w="258" w:type="dxa"/>
            <w:shd w:val="clear" w:color="auto" w:fill="auto"/>
          </w:tcPr>
          <w:p w:rsidR="00887F61" w:rsidRPr="002E39BC" w:rsidRDefault="00887F61" w:rsidP="008B06A2">
            <w:pPr>
              <w:jc w:val="center"/>
              <w:rPr>
                <w:rFonts w:ascii="Angsana New" w:hAnsi="Angsana New"/>
                <w:sz w:val="28"/>
                <w:szCs w:val="28"/>
                <w:cs/>
              </w:rPr>
            </w:pPr>
          </w:p>
        </w:tc>
        <w:tc>
          <w:tcPr>
            <w:tcW w:w="1322" w:type="dxa"/>
            <w:shd w:val="clear" w:color="auto" w:fill="auto"/>
          </w:tcPr>
          <w:p w:rsidR="00887F61" w:rsidRPr="002E39BC" w:rsidRDefault="00887F61" w:rsidP="008B06A2">
            <w:pPr>
              <w:jc w:val="center"/>
              <w:rPr>
                <w:rFonts w:ascii="Angsana New" w:hAnsi="Angsana New"/>
                <w:sz w:val="28"/>
                <w:szCs w:val="28"/>
                <w:cs/>
              </w:rPr>
            </w:pPr>
          </w:p>
        </w:tc>
        <w:tc>
          <w:tcPr>
            <w:tcW w:w="236" w:type="dxa"/>
            <w:shd w:val="clear" w:color="auto" w:fill="auto"/>
          </w:tcPr>
          <w:p w:rsidR="00887F61" w:rsidRPr="002E39BC" w:rsidRDefault="00887F61" w:rsidP="008B06A2">
            <w:pPr>
              <w:jc w:val="center"/>
              <w:rPr>
                <w:rFonts w:ascii="Angsana New" w:hAnsi="Angsana New"/>
                <w:sz w:val="28"/>
                <w:szCs w:val="28"/>
                <w:cs/>
              </w:rPr>
            </w:pPr>
          </w:p>
        </w:tc>
        <w:tc>
          <w:tcPr>
            <w:tcW w:w="1322" w:type="dxa"/>
            <w:shd w:val="clear" w:color="auto" w:fill="auto"/>
          </w:tcPr>
          <w:p w:rsidR="00887F61" w:rsidRPr="002E39BC" w:rsidRDefault="00887F61" w:rsidP="008B06A2">
            <w:pPr>
              <w:jc w:val="center"/>
              <w:rPr>
                <w:rFonts w:ascii="Angsana New" w:hAnsi="Angsana New"/>
                <w:sz w:val="28"/>
                <w:szCs w:val="28"/>
                <w:cs/>
              </w:rPr>
            </w:pPr>
          </w:p>
        </w:tc>
        <w:tc>
          <w:tcPr>
            <w:tcW w:w="252" w:type="dxa"/>
            <w:shd w:val="clear" w:color="auto" w:fill="auto"/>
          </w:tcPr>
          <w:p w:rsidR="00887F61" w:rsidRPr="002E39BC" w:rsidRDefault="00887F61" w:rsidP="008B06A2">
            <w:pPr>
              <w:jc w:val="center"/>
              <w:rPr>
                <w:rFonts w:ascii="Angsana New" w:hAnsi="Angsana New"/>
                <w:sz w:val="28"/>
                <w:szCs w:val="28"/>
                <w:cs/>
              </w:rPr>
            </w:pPr>
          </w:p>
        </w:tc>
        <w:tc>
          <w:tcPr>
            <w:tcW w:w="1407" w:type="dxa"/>
            <w:shd w:val="clear" w:color="auto" w:fill="auto"/>
          </w:tcPr>
          <w:p w:rsidR="00887F61" w:rsidRPr="002E39BC" w:rsidRDefault="00887F61" w:rsidP="008B06A2">
            <w:pPr>
              <w:jc w:val="center"/>
              <w:rPr>
                <w:rFonts w:ascii="Angsana New" w:hAnsi="Angsana New"/>
                <w:sz w:val="28"/>
                <w:szCs w:val="28"/>
                <w:cs/>
              </w:rPr>
            </w:pP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Balance as at Beginning</w:t>
            </w:r>
          </w:p>
        </w:tc>
        <w:tc>
          <w:tcPr>
            <w:tcW w:w="1354"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34</w:t>
            </w:r>
            <w:r w:rsidRPr="002E39BC">
              <w:rPr>
                <w:rFonts w:ascii="Angsana New" w:hAnsi="Angsana New"/>
                <w:sz w:val="28"/>
                <w:szCs w:val="28"/>
                <w:lang w:val="en-US"/>
              </w:rPr>
              <w:t>,</w:t>
            </w:r>
            <w:r w:rsidRPr="002E39BC">
              <w:rPr>
                <w:rFonts w:ascii="Angsana New" w:hAnsi="Angsana New"/>
                <w:sz w:val="28"/>
                <w:szCs w:val="28"/>
                <w:cs/>
                <w:lang w:val="en-US"/>
              </w:rPr>
              <w:t>442</w:t>
            </w:r>
            <w:r w:rsidRPr="002E39BC">
              <w:rPr>
                <w:rFonts w:ascii="Angsana New" w:hAnsi="Angsana New"/>
                <w:sz w:val="28"/>
                <w:szCs w:val="28"/>
                <w:lang w:val="en-US"/>
              </w:rPr>
              <w:t>,</w:t>
            </w:r>
            <w:r w:rsidRPr="002E39BC">
              <w:rPr>
                <w:rFonts w:ascii="Angsana New" w:hAnsi="Angsana New"/>
                <w:sz w:val="28"/>
                <w:szCs w:val="28"/>
                <w:cs/>
                <w:lang w:val="en-US"/>
              </w:rPr>
              <w:t>701.87</w:t>
            </w:r>
          </w:p>
        </w:tc>
        <w:tc>
          <w:tcPr>
            <w:tcW w:w="258"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18</w:t>
            </w:r>
            <w:r w:rsidRPr="002E39BC">
              <w:rPr>
                <w:rFonts w:ascii="Angsana New" w:hAnsi="Angsana New"/>
                <w:sz w:val="28"/>
                <w:szCs w:val="28"/>
                <w:lang w:val="en-US"/>
              </w:rPr>
              <w:t>,</w:t>
            </w:r>
            <w:r w:rsidRPr="002E39BC">
              <w:rPr>
                <w:rFonts w:ascii="Angsana New" w:hAnsi="Angsana New"/>
                <w:sz w:val="28"/>
                <w:szCs w:val="28"/>
                <w:cs/>
                <w:lang w:val="en-US"/>
              </w:rPr>
              <w:t>613</w:t>
            </w:r>
            <w:r w:rsidRPr="002E39BC">
              <w:rPr>
                <w:rFonts w:ascii="Angsana New" w:hAnsi="Angsana New"/>
                <w:sz w:val="28"/>
                <w:szCs w:val="28"/>
                <w:lang w:val="en-US"/>
              </w:rPr>
              <w:t>,</w:t>
            </w:r>
            <w:r w:rsidRPr="002E39BC">
              <w:rPr>
                <w:rFonts w:ascii="Angsana New" w:hAnsi="Angsana New"/>
                <w:sz w:val="28"/>
                <w:szCs w:val="28"/>
                <w:cs/>
                <w:lang w:val="en-US"/>
              </w:rPr>
              <w:t>779.00</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15</w:t>
            </w:r>
            <w:r w:rsidRPr="002E39BC">
              <w:rPr>
                <w:rFonts w:ascii="Angsana New" w:hAnsi="Angsana New"/>
                <w:sz w:val="28"/>
                <w:szCs w:val="28"/>
                <w:lang w:val="en-US"/>
              </w:rPr>
              <w:t>,</w:t>
            </w:r>
            <w:r w:rsidRPr="002E39BC">
              <w:rPr>
                <w:rFonts w:ascii="Angsana New" w:hAnsi="Angsana New"/>
                <w:sz w:val="28"/>
                <w:szCs w:val="28"/>
                <w:cs/>
                <w:lang w:val="en-US"/>
              </w:rPr>
              <w:t>451</w:t>
            </w:r>
            <w:r w:rsidRPr="002E39BC">
              <w:rPr>
                <w:rFonts w:ascii="Angsana New" w:hAnsi="Angsana New"/>
                <w:sz w:val="28"/>
                <w:szCs w:val="28"/>
                <w:lang w:val="en-US"/>
              </w:rPr>
              <w:t>,</w:t>
            </w:r>
            <w:r w:rsidRPr="002E39BC">
              <w:rPr>
                <w:rFonts w:ascii="Angsana New" w:hAnsi="Angsana New"/>
                <w:sz w:val="28"/>
                <w:szCs w:val="28"/>
                <w:cs/>
                <w:lang w:val="en-US"/>
              </w:rPr>
              <w:t>895.24</w:t>
            </w:r>
          </w:p>
        </w:tc>
        <w:tc>
          <w:tcPr>
            <w:tcW w:w="252" w:type="dxa"/>
            <w:shd w:val="clear" w:color="auto" w:fill="auto"/>
          </w:tcPr>
          <w:p w:rsidR="002E39BC" w:rsidRPr="002E39BC" w:rsidRDefault="002E39BC" w:rsidP="002E39BC">
            <w:pPr>
              <w:jc w:val="right"/>
              <w:rPr>
                <w:rFonts w:ascii="Angsana New" w:hAnsi="Angsana New"/>
                <w:color w:val="000000"/>
                <w:sz w:val="28"/>
                <w:szCs w:val="28"/>
              </w:rPr>
            </w:pPr>
          </w:p>
        </w:tc>
        <w:tc>
          <w:tcPr>
            <w:tcW w:w="1407"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15</w:t>
            </w:r>
            <w:r w:rsidRPr="002E39BC">
              <w:rPr>
                <w:rFonts w:ascii="Angsana New" w:hAnsi="Angsana New"/>
                <w:sz w:val="28"/>
                <w:szCs w:val="28"/>
                <w:lang w:val="en-US"/>
              </w:rPr>
              <w:t>,</w:t>
            </w:r>
            <w:r w:rsidRPr="002E39BC">
              <w:rPr>
                <w:rFonts w:ascii="Angsana New" w:hAnsi="Angsana New"/>
                <w:sz w:val="28"/>
                <w:szCs w:val="28"/>
                <w:cs/>
                <w:lang w:val="en-US"/>
              </w:rPr>
              <w:t>249</w:t>
            </w:r>
            <w:r w:rsidRPr="002E39BC">
              <w:rPr>
                <w:rFonts w:ascii="Angsana New" w:hAnsi="Angsana New"/>
                <w:sz w:val="28"/>
                <w:szCs w:val="28"/>
                <w:lang w:val="en-US"/>
              </w:rPr>
              <w:t>,</w:t>
            </w:r>
            <w:r w:rsidRPr="002E39BC">
              <w:rPr>
                <w:rFonts w:ascii="Angsana New" w:hAnsi="Angsana New"/>
                <w:sz w:val="28"/>
                <w:szCs w:val="28"/>
                <w:cs/>
                <w:lang w:val="en-US"/>
              </w:rPr>
              <w:t>814.00</w:t>
            </w: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Receives from business acquisition</w:t>
            </w:r>
          </w:p>
        </w:tc>
        <w:tc>
          <w:tcPr>
            <w:tcW w:w="1354" w:type="dxa"/>
            <w:shd w:val="clear" w:color="auto" w:fill="auto"/>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w:t>
            </w:r>
          </w:p>
        </w:tc>
        <w:tc>
          <w:tcPr>
            <w:tcW w:w="258"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8,182,287.00</w:t>
            </w:r>
          </w:p>
        </w:tc>
        <w:tc>
          <w:tcPr>
            <w:tcW w:w="236"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p>
        </w:tc>
        <w:tc>
          <w:tcPr>
            <w:tcW w:w="25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p>
        </w:tc>
        <w:tc>
          <w:tcPr>
            <w:tcW w:w="1407"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Retirement benefit expenses</w:t>
            </w:r>
          </w:p>
        </w:tc>
        <w:tc>
          <w:tcPr>
            <w:tcW w:w="1354" w:type="dxa"/>
            <w:shd w:val="clear" w:color="auto" w:fill="auto"/>
            <w:vAlign w:val="bottom"/>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lang w:val="en-US"/>
              </w:rPr>
              <w:t>5,458,353.00</w:t>
            </w:r>
          </w:p>
        </w:tc>
        <w:tc>
          <w:tcPr>
            <w:tcW w:w="258" w:type="dxa"/>
            <w:shd w:val="clear" w:color="auto" w:fill="auto"/>
            <w:vAlign w:val="bottom"/>
          </w:tcPr>
          <w:p w:rsidR="002E39BC" w:rsidRPr="002E39BC" w:rsidRDefault="002E39BC" w:rsidP="002E39BC">
            <w:pPr>
              <w:jc w:val="right"/>
              <w:rPr>
                <w:rFonts w:ascii="Angsana New" w:hAnsi="Angsana New"/>
                <w:color w:val="000000"/>
                <w:sz w:val="28"/>
                <w:szCs w:val="28"/>
              </w:rPr>
            </w:pPr>
          </w:p>
        </w:tc>
        <w:tc>
          <w:tcPr>
            <w:tcW w:w="1322" w:type="dxa"/>
            <w:shd w:val="clear" w:color="auto" w:fill="auto"/>
            <w:vAlign w:val="bottom"/>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8,322,913.87</w:t>
            </w:r>
          </w:p>
        </w:tc>
        <w:tc>
          <w:tcPr>
            <w:tcW w:w="236" w:type="dxa"/>
            <w:shd w:val="clear" w:color="auto" w:fill="auto"/>
            <w:vAlign w:val="bottom"/>
          </w:tcPr>
          <w:p w:rsidR="002E39BC" w:rsidRPr="002E39BC" w:rsidRDefault="002E39BC" w:rsidP="002E39BC">
            <w:pPr>
              <w:jc w:val="right"/>
              <w:rPr>
                <w:rFonts w:ascii="Angsana New" w:hAnsi="Angsana New"/>
                <w:color w:val="000000"/>
                <w:sz w:val="28"/>
                <w:szCs w:val="28"/>
              </w:rPr>
            </w:pPr>
          </w:p>
        </w:tc>
        <w:tc>
          <w:tcPr>
            <w:tcW w:w="1322" w:type="dxa"/>
            <w:shd w:val="clear" w:color="auto" w:fill="auto"/>
            <w:vAlign w:val="bottom"/>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hint="cs"/>
                <w:sz w:val="28"/>
                <w:szCs w:val="28"/>
                <w:cs/>
                <w:lang w:val="en-US"/>
              </w:rPr>
              <w:t>2</w:t>
            </w:r>
            <w:r w:rsidRPr="002E39BC">
              <w:rPr>
                <w:rFonts w:ascii="Angsana New" w:hAnsi="Angsana New"/>
                <w:sz w:val="28"/>
                <w:szCs w:val="28"/>
                <w:lang w:val="en-US"/>
              </w:rPr>
              <w:t>,304,549</w:t>
            </w:r>
            <w:r w:rsidRPr="002E39BC">
              <w:rPr>
                <w:rFonts w:ascii="Angsana New" w:hAnsi="Angsana New"/>
                <w:sz w:val="28"/>
                <w:szCs w:val="28"/>
                <w:cs/>
                <w:lang w:val="en-US"/>
              </w:rPr>
              <w:t>.</w:t>
            </w:r>
            <w:r w:rsidRPr="002E39BC">
              <w:rPr>
                <w:rFonts w:ascii="Angsana New" w:hAnsi="Angsana New"/>
                <w:sz w:val="28"/>
                <w:szCs w:val="28"/>
                <w:lang w:val="en-US"/>
              </w:rPr>
              <w:t>00</w:t>
            </w:r>
          </w:p>
        </w:tc>
        <w:tc>
          <w:tcPr>
            <w:tcW w:w="252" w:type="dxa"/>
            <w:shd w:val="clear" w:color="auto" w:fill="auto"/>
            <w:vAlign w:val="bottom"/>
          </w:tcPr>
          <w:p w:rsidR="002E39BC" w:rsidRPr="002E39BC" w:rsidRDefault="002E39BC" w:rsidP="002E39BC">
            <w:pPr>
              <w:jc w:val="right"/>
              <w:rPr>
                <w:rFonts w:ascii="Angsana New" w:hAnsi="Angsana New"/>
                <w:color w:val="000000"/>
                <w:sz w:val="28"/>
                <w:szCs w:val="28"/>
              </w:rPr>
            </w:pPr>
          </w:p>
        </w:tc>
        <w:tc>
          <w:tcPr>
            <w:tcW w:w="1407" w:type="dxa"/>
            <w:shd w:val="clear" w:color="auto" w:fill="auto"/>
            <w:vAlign w:val="bottom"/>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3</w:t>
            </w:r>
            <w:r w:rsidRPr="002E39BC">
              <w:rPr>
                <w:rFonts w:ascii="Angsana New" w:hAnsi="Angsana New"/>
                <w:sz w:val="28"/>
                <w:szCs w:val="28"/>
                <w:lang w:val="en-US"/>
              </w:rPr>
              <w:t>,039,418</w:t>
            </w:r>
            <w:r w:rsidRPr="002E39BC">
              <w:rPr>
                <w:rFonts w:ascii="Angsana New" w:hAnsi="Angsana New"/>
                <w:sz w:val="28"/>
                <w:szCs w:val="28"/>
                <w:cs/>
                <w:lang w:val="en-US"/>
              </w:rPr>
              <w:t>.</w:t>
            </w:r>
            <w:r w:rsidRPr="002E39BC">
              <w:rPr>
                <w:rFonts w:ascii="Angsana New" w:hAnsi="Angsana New"/>
                <w:sz w:val="28"/>
                <w:szCs w:val="28"/>
                <w:lang w:val="en-US"/>
              </w:rPr>
              <w:t>00</w:t>
            </w:r>
          </w:p>
        </w:tc>
      </w:tr>
      <w:tr w:rsidR="002E39BC" w:rsidRPr="002E39BC" w:rsidTr="008B06A2">
        <w:trPr>
          <w:trHeight w:val="80"/>
        </w:trPr>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Benefitpayment to employee during the year</w:t>
            </w:r>
          </w:p>
        </w:tc>
        <w:tc>
          <w:tcPr>
            <w:tcW w:w="1354"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594,992</w:t>
            </w:r>
            <w:r w:rsidRPr="002E39BC">
              <w:rPr>
                <w:rFonts w:ascii="Angsana New" w:hAnsi="Angsana New"/>
                <w:sz w:val="28"/>
                <w:szCs w:val="28"/>
                <w:cs/>
                <w:lang w:val="en-US"/>
              </w:rPr>
              <w:t>.</w:t>
            </w:r>
            <w:r w:rsidRPr="002E39BC">
              <w:rPr>
                <w:rFonts w:ascii="Angsana New" w:hAnsi="Angsana New"/>
                <w:sz w:val="28"/>
                <w:szCs w:val="28"/>
                <w:lang w:val="en-US"/>
              </w:rPr>
              <w:t>00</w:t>
            </w:r>
            <w:r w:rsidRPr="002E39BC">
              <w:rPr>
                <w:rFonts w:ascii="Angsana New" w:hAnsi="Angsana New"/>
                <w:sz w:val="28"/>
                <w:szCs w:val="28"/>
                <w:cs/>
                <w:lang w:val="en-US"/>
              </w:rPr>
              <w:t>)</w:t>
            </w:r>
          </w:p>
        </w:tc>
        <w:tc>
          <w:tcPr>
            <w:tcW w:w="258"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1,752,308</w:t>
            </w:r>
            <w:r w:rsidRPr="002E39BC">
              <w:rPr>
                <w:rFonts w:ascii="Angsana New" w:hAnsi="Angsana New"/>
                <w:sz w:val="28"/>
                <w:szCs w:val="28"/>
                <w:cs/>
                <w:lang w:val="en-US"/>
              </w:rPr>
              <w:t>.</w:t>
            </w:r>
            <w:r w:rsidRPr="002E39BC">
              <w:rPr>
                <w:rFonts w:ascii="Angsana New" w:hAnsi="Angsana New"/>
                <w:sz w:val="28"/>
                <w:szCs w:val="28"/>
                <w:lang w:val="en-US"/>
              </w:rPr>
              <w:t>00</w:t>
            </w:r>
            <w:r w:rsidRPr="002E39BC">
              <w:rPr>
                <w:rFonts w:ascii="Angsana New" w:hAnsi="Angsana New"/>
                <w:sz w:val="28"/>
                <w:szCs w:val="28"/>
                <w:cs/>
                <w:lang w:val="en-US"/>
              </w:rPr>
              <w:t>)</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jc w:val="center"/>
              <w:rPr>
                <w:rFonts w:ascii="Angsana New" w:hAnsi="Angsana New"/>
                <w:color w:val="000000"/>
                <w:sz w:val="28"/>
                <w:szCs w:val="28"/>
              </w:rPr>
            </w:pPr>
            <w:r w:rsidRPr="002E39BC">
              <w:rPr>
                <w:rFonts w:ascii="Angsana New" w:hAnsi="Angsana New"/>
                <w:color w:val="000000"/>
                <w:sz w:val="28"/>
                <w:szCs w:val="28"/>
                <w:cs/>
              </w:rPr>
              <w:t>-</w:t>
            </w:r>
          </w:p>
        </w:tc>
        <w:tc>
          <w:tcPr>
            <w:tcW w:w="252" w:type="dxa"/>
            <w:shd w:val="clear" w:color="auto" w:fill="auto"/>
          </w:tcPr>
          <w:p w:rsidR="002E39BC" w:rsidRPr="002E39BC" w:rsidRDefault="002E39BC" w:rsidP="002E39BC">
            <w:pPr>
              <w:jc w:val="right"/>
              <w:rPr>
                <w:rFonts w:ascii="Angsana New" w:hAnsi="Angsana New"/>
                <w:color w:val="000000"/>
                <w:sz w:val="28"/>
                <w:szCs w:val="28"/>
              </w:rPr>
            </w:pPr>
          </w:p>
        </w:tc>
        <w:tc>
          <w:tcPr>
            <w:tcW w:w="1407"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900,000</w:t>
            </w:r>
            <w:r w:rsidRPr="002E39BC">
              <w:rPr>
                <w:rFonts w:ascii="Angsana New" w:hAnsi="Angsana New"/>
                <w:sz w:val="28"/>
                <w:szCs w:val="28"/>
                <w:cs/>
                <w:lang w:val="en-US"/>
              </w:rPr>
              <w:t>.</w:t>
            </w:r>
            <w:r w:rsidRPr="002E39BC">
              <w:rPr>
                <w:rFonts w:ascii="Angsana New" w:hAnsi="Angsana New"/>
                <w:sz w:val="28"/>
                <w:szCs w:val="28"/>
                <w:lang w:val="en-US"/>
              </w:rPr>
              <w:t>00</w:t>
            </w:r>
            <w:r w:rsidRPr="002E39BC">
              <w:rPr>
                <w:rFonts w:ascii="Angsana New" w:hAnsi="Angsana New"/>
                <w:sz w:val="28"/>
                <w:szCs w:val="28"/>
                <w:cs/>
                <w:lang w:val="en-US"/>
              </w:rPr>
              <w:t>)</w:t>
            </w:r>
          </w:p>
        </w:tc>
      </w:tr>
      <w:tr w:rsidR="002E39BC" w:rsidRPr="002E39BC" w:rsidTr="008B06A2">
        <w:trPr>
          <w:trHeight w:val="80"/>
        </w:trPr>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rPr>
            </w:pPr>
            <w:r w:rsidRPr="002E39BC">
              <w:rPr>
                <w:rFonts w:ascii="Angsana New" w:hAnsi="Angsana New"/>
                <w:sz w:val="28"/>
                <w:szCs w:val="28"/>
              </w:rPr>
              <w:t>Transfer out from employee intercompany rotation</w:t>
            </w:r>
          </w:p>
        </w:tc>
        <w:tc>
          <w:tcPr>
            <w:tcW w:w="1354" w:type="dxa"/>
            <w:shd w:val="clear" w:color="auto" w:fill="auto"/>
          </w:tcPr>
          <w:p w:rsidR="002E39BC" w:rsidRPr="002E39BC" w:rsidRDefault="002E39BC" w:rsidP="002E39BC">
            <w:pPr>
              <w:jc w:val="center"/>
              <w:rPr>
                <w:rFonts w:ascii="Angsana New" w:hAnsi="Angsana New"/>
                <w:color w:val="000000"/>
                <w:sz w:val="28"/>
                <w:szCs w:val="28"/>
              </w:rPr>
            </w:pPr>
            <w:r w:rsidRPr="002E39BC">
              <w:rPr>
                <w:rFonts w:ascii="Angsana New" w:hAnsi="Angsana New"/>
                <w:color w:val="000000"/>
                <w:sz w:val="28"/>
                <w:szCs w:val="28"/>
                <w:cs/>
              </w:rPr>
              <w:t>-</w:t>
            </w:r>
          </w:p>
        </w:tc>
        <w:tc>
          <w:tcPr>
            <w:tcW w:w="258"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center"/>
              <w:rPr>
                <w:rFonts w:ascii="Angsana New" w:hAnsi="Angsana New"/>
                <w:sz w:val="28"/>
                <w:szCs w:val="28"/>
                <w:lang w:val="en-US"/>
              </w:rPr>
            </w:pPr>
            <w:r w:rsidRPr="002E39BC">
              <w:rPr>
                <w:rFonts w:ascii="Angsana New" w:hAnsi="Angsana New"/>
                <w:sz w:val="28"/>
                <w:szCs w:val="28"/>
                <w:cs/>
                <w:lang w:val="en-US"/>
              </w:rPr>
              <w:t>-</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jc w:val="center"/>
              <w:rPr>
                <w:rFonts w:ascii="Angsana New" w:hAnsi="Angsana New"/>
                <w:color w:val="000000"/>
                <w:sz w:val="28"/>
                <w:szCs w:val="28"/>
              </w:rPr>
            </w:pPr>
            <w:r w:rsidRPr="002E39BC">
              <w:rPr>
                <w:rFonts w:ascii="Angsana New" w:hAnsi="Angsana New"/>
                <w:color w:val="000000"/>
                <w:sz w:val="28"/>
                <w:szCs w:val="28"/>
                <w:cs/>
              </w:rPr>
              <w:t>-</w:t>
            </w:r>
          </w:p>
        </w:tc>
        <w:tc>
          <w:tcPr>
            <w:tcW w:w="252" w:type="dxa"/>
            <w:shd w:val="clear" w:color="auto" w:fill="auto"/>
          </w:tcPr>
          <w:p w:rsidR="002E39BC" w:rsidRPr="002E39BC" w:rsidRDefault="002E39BC" w:rsidP="002E39BC">
            <w:pPr>
              <w:jc w:val="right"/>
              <w:rPr>
                <w:rFonts w:ascii="Angsana New" w:hAnsi="Angsana New"/>
                <w:sz w:val="28"/>
                <w:szCs w:val="28"/>
              </w:rPr>
            </w:pPr>
          </w:p>
        </w:tc>
        <w:tc>
          <w:tcPr>
            <w:tcW w:w="1407"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(1,956,638.76)</w:t>
            </w:r>
          </w:p>
        </w:tc>
      </w:tr>
      <w:tr w:rsidR="002E39BC" w:rsidRPr="002E39BC" w:rsidTr="008B06A2">
        <w:trPr>
          <w:trHeight w:val="80"/>
        </w:trPr>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Actuarial (Gain) Loss</w:t>
            </w:r>
          </w:p>
        </w:tc>
        <w:tc>
          <w:tcPr>
            <w:tcW w:w="1354"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2,712,646.04</w:t>
            </w:r>
            <w:r w:rsidRPr="002E39BC">
              <w:rPr>
                <w:rFonts w:ascii="Angsana New" w:hAnsi="Angsana New"/>
                <w:sz w:val="28"/>
                <w:szCs w:val="28"/>
                <w:cs/>
                <w:lang w:val="en-US"/>
              </w:rPr>
              <w:t>)</w:t>
            </w:r>
          </w:p>
        </w:tc>
        <w:tc>
          <w:tcPr>
            <w:tcW w:w="258"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lang w:val="en-US"/>
              </w:rPr>
              <w:t>1,076,030</w:t>
            </w:r>
            <w:r w:rsidRPr="002E39BC">
              <w:rPr>
                <w:rFonts w:ascii="Angsana New" w:hAnsi="Angsana New"/>
                <w:sz w:val="28"/>
                <w:szCs w:val="28"/>
                <w:cs/>
                <w:lang w:val="en-US"/>
              </w:rPr>
              <w:t>.</w:t>
            </w:r>
            <w:r w:rsidRPr="002E39BC">
              <w:rPr>
                <w:rFonts w:ascii="Angsana New" w:hAnsi="Angsana New"/>
                <w:sz w:val="28"/>
                <w:szCs w:val="28"/>
                <w:lang w:val="en-US"/>
              </w:rPr>
              <w:t>00</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w:t>
            </w:r>
            <w:r w:rsidRPr="002E39BC">
              <w:rPr>
                <w:rFonts w:ascii="Angsana New" w:hAnsi="Angsana New"/>
                <w:sz w:val="28"/>
                <w:szCs w:val="28"/>
                <w:lang w:val="en-US"/>
              </w:rPr>
              <w:t>1,056,407</w:t>
            </w:r>
            <w:r w:rsidRPr="002E39BC">
              <w:rPr>
                <w:rFonts w:ascii="Angsana New" w:hAnsi="Angsana New"/>
                <w:sz w:val="28"/>
                <w:szCs w:val="28"/>
                <w:cs/>
                <w:lang w:val="en-US"/>
              </w:rPr>
              <w:t>.</w:t>
            </w:r>
            <w:r w:rsidRPr="002E39BC">
              <w:rPr>
                <w:rFonts w:ascii="Angsana New" w:hAnsi="Angsana New"/>
                <w:sz w:val="28"/>
                <w:szCs w:val="28"/>
                <w:lang w:val="en-US"/>
              </w:rPr>
              <w:t>24</w:t>
            </w:r>
            <w:r w:rsidRPr="002E39BC">
              <w:rPr>
                <w:rFonts w:ascii="Angsana New" w:hAnsi="Angsana New"/>
                <w:sz w:val="28"/>
                <w:szCs w:val="28"/>
                <w:cs/>
                <w:lang w:val="en-US"/>
              </w:rPr>
              <w:t>)</w:t>
            </w:r>
          </w:p>
        </w:tc>
        <w:tc>
          <w:tcPr>
            <w:tcW w:w="252" w:type="dxa"/>
            <w:shd w:val="clear" w:color="auto" w:fill="auto"/>
          </w:tcPr>
          <w:p w:rsidR="002E39BC" w:rsidRPr="002E39BC" w:rsidRDefault="002E39BC" w:rsidP="002E39BC">
            <w:pPr>
              <w:jc w:val="right"/>
              <w:rPr>
                <w:rFonts w:ascii="Angsana New" w:hAnsi="Angsana New"/>
                <w:color w:val="000000"/>
                <w:sz w:val="28"/>
                <w:szCs w:val="28"/>
              </w:rPr>
            </w:pPr>
          </w:p>
        </w:tc>
        <w:tc>
          <w:tcPr>
            <w:tcW w:w="1407" w:type="dxa"/>
            <w:shd w:val="clear" w:color="auto" w:fill="auto"/>
          </w:tcPr>
          <w:p w:rsidR="002E39BC" w:rsidRPr="002E39BC" w:rsidRDefault="002E39BC" w:rsidP="002E39BC">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19,302.00</w:t>
            </w:r>
          </w:p>
        </w:tc>
      </w:tr>
      <w:tr w:rsidR="002E39BC" w:rsidRPr="002E39BC" w:rsidTr="008B06A2">
        <w:trPr>
          <w:trHeight w:val="80"/>
        </w:trPr>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139" w:hanging="181"/>
              <w:jc w:val="left"/>
              <w:rPr>
                <w:rFonts w:ascii="Angsana New" w:hAnsi="Angsana New"/>
                <w:sz w:val="28"/>
                <w:szCs w:val="28"/>
                <w:cs/>
              </w:rPr>
            </w:pPr>
            <w:r w:rsidRPr="002E39BC">
              <w:rPr>
                <w:rFonts w:ascii="Angsana New" w:hAnsi="Angsana New"/>
                <w:sz w:val="28"/>
                <w:szCs w:val="28"/>
              </w:rPr>
              <w:t>Reducing from changing in the proportion of  investment in subsidiary</w:t>
            </w:r>
          </w:p>
        </w:tc>
        <w:tc>
          <w:tcPr>
            <w:tcW w:w="1354" w:type="dxa"/>
            <w:shd w:val="clear" w:color="auto" w:fill="auto"/>
          </w:tcPr>
          <w:p w:rsidR="002E39BC" w:rsidRPr="002E39BC" w:rsidRDefault="002E39BC" w:rsidP="002E39BC">
            <w:pPr>
              <w:pStyle w:val="BodyTextIndent3"/>
              <w:ind w:left="0"/>
              <w:jc w:val="right"/>
              <w:rPr>
                <w:rFonts w:ascii="Angsana New" w:hAnsi="Angsana New"/>
                <w:sz w:val="28"/>
                <w:szCs w:val="28"/>
                <w:lang w:val="en-US"/>
              </w:rPr>
            </w:pPr>
          </w:p>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2,952,175</w:t>
            </w:r>
            <w:r w:rsidRPr="002E39BC">
              <w:rPr>
                <w:rFonts w:ascii="Angsana New" w:hAnsi="Angsana New"/>
                <w:sz w:val="28"/>
                <w:szCs w:val="28"/>
                <w:cs/>
                <w:lang w:val="en-US"/>
              </w:rPr>
              <w:t>.</w:t>
            </w:r>
            <w:r w:rsidRPr="002E39BC">
              <w:rPr>
                <w:rFonts w:ascii="Angsana New" w:hAnsi="Angsana New"/>
                <w:sz w:val="28"/>
                <w:szCs w:val="28"/>
                <w:lang w:val="en-US"/>
              </w:rPr>
              <w:t>83</w:t>
            </w:r>
            <w:r w:rsidRPr="002E39BC">
              <w:rPr>
                <w:rFonts w:ascii="Angsana New" w:hAnsi="Angsana New"/>
                <w:sz w:val="28"/>
                <w:szCs w:val="28"/>
                <w:cs/>
                <w:lang w:val="en-US"/>
              </w:rPr>
              <w:t>)</w:t>
            </w:r>
          </w:p>
        </w:tc>
        <w:tc>
          <w:tcPr>
            <w:tcW w:w="258" w:type="dxa"/>
            <w:shd w:val="clear" w:color="auto" w:fill="auto"/>
          </w:tcPr>
          <w:p w:rsidR="002E39BC" w:rsidRPr="002E39BC" w:rsidRDefault="002E39BC" w:rsidP="002E39BC">
            <w:pPr>
              <w:jc w:val="right"/>
              <w:rPr>
                <w:rFonts w:ascii="Angsana New" w:hAnsi="Angsana New"/>
                <w:sz w:val="28"/>
                <w:szCs w:val="28"/>
              </w:rPr>
            </w:pPr>
          </w:p>
        </w:tc>
        <w:tc>
          <w:tcPr>
            <w:tcW w:w="1322" w:type="dxa"/>
            <w:shd w:val="clear" w:color="auto" w:fill="auto"/>
          </w:tcPr>
          <w:p w:rsidR="002E39BC" w:rsidRPr="002E39BC" w:rsidRDefault="002E39BC" w:rsidP="002E39BC">
            <w:pPr>
              <w:pStyle w:val="BodyTextIndent3"/>
              <w:ind w:left="0"/>
              <w:jc w:val="center"/>
              <w:rPr>
                <w:rFonts w:ascii="Angsana New" w:hAnsi="Angsana New"/>
                <w:sz w:val="28"/>
                <w:szCs w:val="28"/>
                <w:lang w:val="en-US"/>
              </w:rPr>
            </w:pPr>
          </w:p>
          <w:p w:rsidR="002E39BC" w:rsidRPr="002E39BC" w:rsidRDefault="002E39BC" w:rsidP="002E39BC">
            <w:pPr>
              <w:pStyle w:val="BodyTextIndent3"/>
              <w:ind w:left="0"/>
              <w:jc w:val="center"/>
              <w:rPr>
                <w:rFonts w:ascii="Angsana New" w:hAnsi="Angsana New"/>
                <w:sz w:val="28"/>
                <w:szCs w:val="28"/>
                <w:lang w:val="en-US"/>
              </w:rPr>
            </w:pPr>
            <w:r w:rsidRPr="002E39BC">
              <w:rPr>
                <w:rFonts w:ascii="Angsana New" w:hAnsi="Angsana New"/>
                <w:sz w:val="28"/>
                <w:szCs w:val="28"/>
                <w:cs/>
                <w:lang w:val="en-US"/>
              </w:rPr>
              <w:t>-</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shd w:val="clear" w:color="auto" w:fill="auto"/>
          </w:tcPr>
          <w:p w:rsidR="002E39BC" w:rsidRPr="002E39BC" w:rsidRDefault="002E39BC" w:rsidP="002E39BC">
            <w:pPr>
              <w:jc w:val="center"/>
              <w:rPr>
                <w:rFonts w:ascii="Angsana New" w:hAnsi="Angsana New"/>
                <w:color w:val="000000"/>
                <w:sz w:val="28"/>
                <w:szCs w:val="28"/>
              </w:rPr>
            </w:pPr>
          </w:p>
          <w:p w:rsidR="002E39BC" w:rsidRPr="002E39BC" w:rsidRDefault="002E39BC" w:rsidP="002E39BC">
            <w:pPr>
              <w:jc w:val="center"/>
              <w:rPr>
                <w:rFonts w:ascii="Angsana New" w:hAnsi="Angsana New"/>
                <w:color w:val="000000"/>
                <w:sz w:val="28"/>
                <w:szCs w:val="28"/>
              </w:rPr>
            </w:pPr>
            <w:r w:rsidRPr="002E39BC">
              <w:rPr>
                <w:rFonts w:ascii="Angsana New" w:hAnsi="Angsana New"/>
                <w:color w:val="000000"/>
                <w:sz w:val="28"/>
                <w:szCs w:val="28"/>
                <w:cs/>
              </w:rPr>
              <w:t>-</w:t>
            </w:r>
          </w:p>
        </w:tc>
        <w:tc>
          <w:tcPr>
            <w:tcW w:w="252" w:type="dxa"/>
            <w:shd w:val="clear" w:color="auto" w:fill="auto"/>
          </w:tcPr>
          <w:p w:rsidR="002E39BC" w:rsidRPr="002E39BC" w:rsidRDefault="002E39BC" w:rsidP="002E39BC">
            <w:pPr>
              <w:jc w:val="right"/>
              <w:rPr>
                <w:rFonts w:ascii="Angsana New" w:hAnsi="Angsana New"/>
                <w:color w:val="000000"/>
                <w:sz w:val="28"/>
                <w:szCs w:val="28"/>
              </w:rPr>
            </w:pPr>
          </w:p>
        </w:tc>
        <w:tc>
          <w:tcPr>
            <w:tcW w:w="1407" w:type="dxa"/>
            <w:shd w:val="clear" w:color="auto" w:fill="auto"/>
          </w:tcPr>
          <w:p w:rsidR="002E39BC" w:rsidRPr="002E39BC" w:rsidRDefault="002E39BC" w:rsidP="002E39BC">
            <w:pPr>
              <w:jc w:val="center"/>
              <w:rPr>
                <w:rFonts w:ascii="Angsana New" w:hAnsi="Angsana New"/>
                <w:color w:val="000000"/>
                <w:sz w:val="28"/>
                <w:szCs w:val="28"/>
              </w:rPr>
            </w:pPr>
          </w:p>
          <w:p w:rsidR="002E39BC" w:rsidRPr="002E39BC" w:rsidRDefault="002E39BC" w:rsidP="002E39BC">
            <w:pPr>
              <w:jc w:val="center"/>
              <w:rPr>
                <w:rFonts w:ascii="Angsana New" w:hAnsi="Angsana New"/>
                <w:color w:val="000000"/>
                <w:sz w:val="28"/>
                <w:szCs w:val="28"/>
                <w:cs/>
              </w:rPr>
            </w:pPr>
            <w:r w:rsidRPr="002E39BC">
              <w:rPr>
                <w:rFonts w:ascii="Angsana New" w:hAnsi="Angsana New"/>
                <w:color w:val="000000"/>
                <w:sz w:val="28"/>
                <w:szCs w:val="28"/>
                <w:cs/>
              </w:rPr>
              <w:t>-</w:t>
            </w: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rPr>
            </w:pPr>
            <w:r w:rsidRPr="002E39BC">
              <w:rPr>
                <w:rFonts w:ascii="Angsana New" w:hAnsi="Angsana New"/>
                <w:sz w:val="28"/>
                <w:szCs w:val="28"/>
              </w:rPr>
              <w:t>Balance as at Ending</w:t>
            </w:r>
          </w:p>
        </w:tc>
        <w:tc>
          <w:tcPr>
            <w:tcW w:w="1354"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lang w:val="en-US"/>
              </w:rPr>
              <w:t>33,641,241</w:t>
            </w:r>
            <w:r w:rsidRPr="002E39BC">
              <w:rPr>
                <w:rFonts w:ascii="Angsana New" w:hAnsi="Angsana New"/>
                <w:sz w:val="28"/>
                <w:szCs w:val="28"/>
                <w:cs/>
                <w:lang w:val="en-US"/>
              </w:rPr>
              <w:t>.</w:t>
            </w:r>
            <w:r w:rsidRPr="002E39BC">
              <w:rPr>
                <w:rFonts w:ascii="Angsana New" w:hAnsi="Angsana New"/>
                <w:sz w:val="28"/>
                <w:szCs w:val="28"/>
                <w:lang w:val="en-US"/>
              </w:rPr>
              <w:t>00</w:t>
            </w:r>
          </w:p>
        </w:tc>
        <w:tc>
          <w:tcPr>
            <w:tcW w:w="258" w:type="dxa"/>
            <w:shd w:val="clear" w:color="auto" w:fill="auto"/>
          </w:tcPr>
          <w:p w:rsidR="002E39BC" w:rsidRPr="002E39BC" w:rsidRDefault="002E39BC" w:rsidP="002E39BC">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lang w:val="en-US"/>
              </w:rPr>
              <w:t>34,442,701</w:t>
            </w:r>
            <w:r w:rsidRPr="002E39BC">
              <w:rPr>
                <w:rFonts w:ascii="Angsana New" w:hAnsi="Angsana New"/>
                <w:sz w:val="28"/>
                <w:szCs w:val="28"/>
                <w:cs/>
                <w:lang w:val="en-US"/>
              </w:rPr>
              <w:t>.</w:t>
            </w:r>
            <w:r w:rsidRPr="002E39BC">
              <w:rPr>
                <w:rFonts w:ascii="Angsana New" w:hAnsi="Angsana New"/>
                <w:sz w:val="28"/>
                <w:szCs w:val="28"/>
                <w:lang w:val="en-US"/>
              </w:rPr>
              <w:t>87</w:t>
            </w:r>
          </w:p>
        </w:tc>
        <w:tc>
          <w:tcPr>
            <w:tcW w:w="236" w:type="dxa"/>
            <w:shd w:val="clear" w:color="auto" w:fill="auto"/>
          </w:tcPr>
          <w:p w:rsidR="002E39BC" w:rsidRPr="002E39BC" w:rsidRDefault="002E39BC" w:rsidP="002E39BC">
            <w:pPr>
              <w:jc w:val="right"/>
              <w:rPr>
                <w:rFonts w:ascii="Angsana New" w:hAnsi="Angsana New"/>
                <w:color w:val="000000"/>
                <w:sz w:val="28"/>
                <w:szCs w:val="28"/>
              </w:rPr>
            </w:pPr>
          </w:p>
        </w:tc>
        <w:tc>
          <w:tcPr>
            <w:tcW w:w="1322"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16</w:t>
            </w:r>
            <w:r w:rsidRPr="002E39BC">
              <w:rPr>
                <w:rFonts w:ascii="Angsana New" w:hAnsi="Angsana New"/>
                <w:sz w:val="28"/>
                <w:szCs w:val="28"/>
                <w:lang w:val="en-US"/>
              </w:rPr>
              <w:t>,</w:t>
            </w:r>
            <w:r w:rsidRPr="002E39BC">
              <w:rPr>
                <w:rFonts w:ascii="Angsana New" w:hAnsi="Angsana New"/>
                <w:sz w:val="28"/>
                <w:szCs w:val="28"/>
                <w:cs/>
                <w:lang w:val="en-US"/>
              </w:rPr>
              <w:t>700</w:t>
            </w:r>
            <w:r w:rsidRPr="002E39BC">
              <w:rPr>
                <w:rFonts w:ascii="Angsana New" w:hAnsi="Angsana New"/>
                <w:sz w:val="28"/>
                <w:szCs w:val="28"/>
                <w:lang w:val="en-US"/>
              </w:rPr>
              <w:t>,</w:t>
            </w:r>
            <w:r w:rsidRPr="002E39BC">
              <w:rPr>
                <w:rFonts w:ascii="Angsana New" w:hAnsi="Angsana New"/>
                <w:sz w:val="28"/>
                <w:szCs w:val="28"/>
                <w:cs/>
                <w:lang w:val="en-US"/>
              </w:rPr>
              <w:t>037.00</w:t>
            </w:r>
          </w:p>
        </w:tc>
        <w:tc>
          <w:tcPr>
            <w:tcW w:w="252" w:type="dxa"/>
            <w:shd w:val="clear" w:color="auto" w:fill="auto"/>
          </w:tcPr>
          <w:p w:rsidR="002E39BC" w:rsidRPr="002E39BC" w:rsidRDefault="002E39BC" w:rsidP="002E39BC">
            <w:pPr>
              <w:jc w:val="right"/>
              <w:rPr>
                <w:rFonts w:ascii="Angsana New" w:hAnsi="Angsana New"/>
                <w:color w:val="000000"/>
                <w:sz w:val="28"/>
                <w:szCs w:val="28"/>
              </w:rPr>
            </w:pPr>
          </w:p>
        </w:tc>
        <w:tc>
          <w:tcPr>
            <w:tcW w:w="1407"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Angsana New" w:hAnsi="Angsana New"/>
                <w:sz w:val="28"/>
                <w:szCs w:val="28"/>
                <w:lang w:val="en-US"/>
              </w:rPr>
            </w:pPr>
            <w:r w:rsidRPr="002E39BC">
              <w:rPr>
                <w:rFonts w:ascii="Angsana New" w:hAnsi="Angsana New"/>
                <w:sz w:val="28"/>
                <w:szCs w:val="28"/>
                <w:cs/>
                <w:lang w:val="en-US"/>
              </w:rPr>
              <w:t>15</w:t>
            </w:r>
            <w:r w:rsidRPr="002E39BC">
              <w:rPr>
                <w:rFonts w:ascii="Angsana New" w:hAnsi="Angsana New"/>
                <w:sz w:val="28"/>
                <w:szCs w:val="28"/>
                <w:lang w:val="en-US"/>
              </w:rPr>
              <w:t>,</w:t>
            </w:r>
            <w:r w:rsidRPr="002E39BC">
              <w:rPr>
                <w:rFonts w:ascii="Angsana New" w:hAnsi="Angsana New"/>
                <w:sz w:val="28"/>
                <w:szCs w:val="28"/>
                <w:cs/>
                <w:lang w:val="en-US"/>
              </w:rPr>
              <w:t>451</w:t>
            </w:r>
            <w:r w:rsidRPr="002E39BC">
              <w:rPr>
                <w:rFonts w:ascii="Angsana New" w:hAnsi="Angsana New"/>
                <w:sz w:val="28"/>
                <w:szCs w:val="28"/>
                <w:lang w:val="en-US"/>
              </w:rPr>
              <w:t>,</w:t>
            </w:r>
            <w:r w:rsidRPr="002E39BC">
              <w:rPr>
                <w:rFonts w:ascii="Angsana New" w:hAnsi="Angsana New"/>
                <w:sz w:val="28"/>
                <w:szCs w:val="28"/>
                <w:cs/>
                <w:lang w:val="en-US"/>
              </w:rPr>
              <w:t>895.24</w:t>
            </w:r>
          </w:p>
        </w:tc>
      </w:tr>
    </w:tbl>
    <w:p w:rsidR="001C7731" w:rsidRPr="001C7731" w:rsidRDefault="001C7731" w:rsidP="00887F61">
      <w:pPr>
        <w:pStyle w:val="ListParagraph"/>
        <w:ind w:left="450" w:firstLine="720"/>
        <w:jc w:val="thaiDistribute"/>
        <w:rPr>
          <w:rFonts w:ascii="Angsana New" w:hAnsi="Angsana New"/>
          <w:sz w:val="6"/>
          <w:szCs w:val="6"/>
        </w:rPr>
      </w:pPr>
    </w:p>
    <w:p w:rsidR="00887F61" w:rsidRPr="00887F61" w:rsidRDefault="00887F61" w:rsidP="00887F61">
      <w:pPr>
        <w:pStyle w:val="ListParagraph"/>
        <w:ind w:left="450" w:firstLine="720"/>
        <w:jc w:val="thaiDistribute"/>
        <w:rPr>
          <w:rFonts w:ascii="Angsana New" w:hAnsi="Angsana New"/>
          <w:sz w:val="30"/>
          <w:szCs w:val="30"/>
        </w:rPr>
      </w:pPr>
      <w:r w:rsidRPr="00887F61">
        <w:rPr>
          <w:rFonts w:ascii="Angsana New" w:hAnsi="Angsana New"/>
          <w:sz w:val="30"/>
          <w:szCs w:val="30"/>
        </w:rPr>
        <w:t>For the year ended 31 December 201</w:t>
      </w:r>
      <w:r w:rsidRPr="00887F61">
        <w:rPr>
          <w:rFonts w:ascii="Angsana New" w:hAnsi="Angsana New" w:hint="cs"/>
          <w:sz w:val="30"/>
          <w:szCs w:val="30"/>
          <w:rtl/>
          <w:cs/>
        </w:rPr>
        <w:t>6</w:t>
      </w:r>
      <w:r w:rsidRPr="00887F61">
        <w:rPr>
          <w:rFonts w:ascii="Angsana New" w:hAnsi="Angsana New"/>
          <w:sz w:val="30"/>
          <w:szCs w:val="30"/>
        </w:rPr>
        <w:t xml:space="preserve"> and 201</w:t>
      </w:r>
      <w:r w:rsidRPr="00887F61">
        <w:rPr>
          <w:rFonts w:ascii="Angsana New" w:hAnsi="Angsana New" w:hint="cs"/>
          <w:sz w:val="30"/>
          <w:szCs w:val="30"/>
          <w:rtl/>
          <w:cs/>
        </w:rPr>
        <w:t>5</w:t>
      </w:r>
      <w:r w:rsidRPr="00887F61">
        <w:rPr>
          <w:rFonts w:ascii="Angsana New" w:hAnsi="Angsana New"/>
          <w:sz w:val="30"/>
          <w:szCs w:val="30"/>
        </w:rPr>
        <w:t xml:space="preserve">, the amounts recognized in the profit and loss are as follows: </w:t>
      </w:r>
    </w:p>
    <w:tbl>
      <w:tblPr>
        <w:tblW w:w="10168" w:type="dxa"/>
        <w:tblInd w:w="-318" w:type="dxa"/>
        <w:tblLayout w:type="fixed"/>
        <w:tblLook w:val="0000"/>
      </w:tblPr>
      <w:tblGrid>
        <w:gridCol w:w="4112"/>
        <w:gridCol w:w="1298"/>
        <w:gridCol w:w="258"/>
        <w:gridCol w:w="1322"/>
        <w:gridCol w:w="236"/>
        <w:gridCol w:w="1322"/>
        <w:gridCol w:w="252"/>
        <w:gridCol w:w="1368"/>
      </w:tblGrid>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2878" w:type="dxa"/>
            <w:gridSpan w:val="3"/>
            <w:shd w:val="clear" w:color="auto" w:fill="auto"/>
          </w:tcPr>
          <w:p w:rsidR="00887F61" w:rsidRPr="002E39BC" w:rsidRDefault="00887F61" w:rsidP="008B06A2">
            <w:pPr>
              <w:jc w:val="center"/>
              <w:rPr>
                <w:rFonts w:asciiTheme="majorBidi" w:hAnsiTheme="majorBidi" w:cstheme="majorBidi"/>
                <w:sz w:val="28"/>
                <w:szCs w:val="28"/>
                <w:u w:val="single"/>
                <w:cs/>
              </w:rPr>
            </w:pPr>
            <w:r w:rsidRPr="002E39BC">
              <w:rPr>
                <w:rFonts w:asciiTheme="majorBidi" w:hAnsiTheme="majorBidi" w:cstheme="majorBidi"/>
                <w:sz w:val="28"/>
                <w:szCs w:val="28"/>
              </w:rPr>
              <w:t>Consolidated Financial Statements</w:t>
            </w:r>
          </w:p>
        </w:tc>
        <w:tc>
          <w:tcPr>
            <w:tcW w:w="236"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2942" w:type="dxa"/>
            <w:gridSpan w:val="3"/>
            <w:shd w:val="clear" w:color="auto" w:fill="auto"/>
          </w:tcPr>
          <w:p w:rsidR="00887F61" w:rsidRPr="002E39BC" w:rsidRDefault="00887F61" w:rsidP="008B06A2">
            <w:pPr>
              <w:jc w:val="center"/>
              <w:rPr>
                <w:rFonts w:asciiTheme="majorBidi" w:hAnsiTheme="majorBidi" w:cstheme="majorBidi"/>
                <w:sz w:val="28"/>
                <w:szCs w:val="28"/>
                <w:u w:val="single"/>
                <w:cs/>
              </w:rPr>
            </w:pPr>
            <w:r w:rsidRPr="002E39BC">
              <w:rPr>
                <w:rFonts w:asciiTheme="majorBidi" w:hAnsiTheme="majorBidi" w:cstheme="majorBidi"/>
                <w:sz w:val="28"/>
                <w:szCs w:val="28"/>
              </w:rPr>
              <w:t>Separate Financial Statements</w:t>
            </w:r>
          </w:p>
        </w:tc>
      </w:tr>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29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Pr="002E39BC">
              <w:rPr>
                <w:rFonts w:asciiTheme="majorBidi" w:hAnsiTheme="majorBidi" w:cstheme="majorBidi"/>
                <w:sz w:val="28"/>
                <w:szCs w:val="28"/>
                <w:cs/>
              </w:rPr>
              <w:t>6</w:t>
            </w:r>
          </w:p>
        </w:tc>
        <w:tc>
          <w:tcPr>
            <w:tcW w:w="258"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Pr="002E39BC">
              <w:rPr>
                <w:rFonts w:asciiTheme="majorBidi" w:hAnsiTheme="majorBidi" w:cstheme="majorBidi"/>
                <w:sz w:val="28"/>
                <w:szCs w:val="28"/>
                <w:cs/>
              </w:rPr>
              <w:t>5</w:t>
            </w:r>
          </w:p>
        </w:tc>
        <w:tc>
          <w:tcPr>
            <w:tcW w:w="236"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Pr="002E39BC">
              <w:rPr>
                <w:rFonts w:asciiTheme="majorBidi" w:hAnsiTheme="majorBidi" w:cstheme="majorBidi"/>
                <w:sz w:val="28"/>
                <w:szCs w:val="28"/>
                <w:cs/>
              </w:rPr>
              <w:t>6</w:t>
            </w:r>
          </w:p>
        </w:tc>
        <w:tc>
          <w:tcPr>
            <w:tcW w:w="25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6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Pr="002E39BC">
              <w:rPr>
                <w:rFonts w:asciiTheme="majorBidi" w:hAnsiTheme="majorBidi" w:cstheme="majorBidi"/>
                <w:sz w:val="28"/>
                <w:szCs w:val="28"/>
                <w:cs/>
              </w:rPr>
              <w:t>5</w:t>
            </w:r>
          </w:p>
        </w:tc>
      </w:tr>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29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58"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36"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52"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6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r>
      <w:tr w:rsidR="00887F61" w:rsidRPr="002E39BC" w:rsidTr="008B06A2">
        <w:tc>
          <w:tcPr>
            <w:tcW w:w="4112" w:type="dxa"/>
            <w:shd w:val="clear" w:color="auto" w:fill="auto"/>
            <w:vAlign w:val="center"/>
          </w:tcPr>
          <w:p w:rsidR="00887F61" w:rsidRPr="002E39BC"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Theme="majorBidi" w:hAnsiTheme="majorBidi" w:cstheme="majorBidi"/>
                <w:sz w:val="28"/>
                <w:szCs w:val="28"/>
                <w:cs/>
              </w:rPr>
            </w:pPr>
            <w:r w:rsidRPr="002E39BC">
              <w:rPr>
                <w:rFonts w:asciiTheme="majorBidi" w:hAnsiTheme="majorBidi" w:cstheme="majorBidi"/>
                <w:sz w:val="28"/>
                <w:szCs w:val="28"/>
              </w:rPr>
              <w:t>For the year ended 31 December</w:t>
            </w:r>
          </w:p>
        </w:tc>
        <w:tc>
          <w:tcPr>
            <w:tcW w:w="1298"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58"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36"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5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68" w:type="dxa"/>
            <w:shd w:val="clear" w:color="auto" w:fill="auto"/>
          </w:tcPr>
          <w:p w:rsidR="00887F61" w:rsidRPr="002E39BC" w:rsidRDefault="00887F61" w:rsidP="008B06A2">
            <w:pPr>
              <w:jc w:val="center"/>
              <w:rPr>
                <w:rFonts w:asciiTheme="majorBidi" w:hAnsiTheme="majorBidi" w:cstheme="majorBidi"/>
                <w:sz w:val="28"/>
                <w:szCs w:val="28"/>
                <w:cs/>
              </w:rPr>
            </w:pP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33"/>
              <w:rPr>
                <w:rFonts w:asciiTheme="majorBidi" w:hAnsiTheme="majorBidi" w:cstheme="majorBidi"/>
                <w:sz w:val="28"/>
                <w:szCs w:val="28"/>
                <w:cs/>
              </w:rPr>
            </w:pPr>
            <w:r w:rsidRPr="002E39BC">
              <w:rPr>
                <w:rFonts w:asciiTheme="majorBidi" w:hAnsiTheme="majorBidi" w:cstheme="majorBidi"/>
                <w:sz w:val="28"/>
                <w:szCs w:val="28"/>
              </w:rPr>
              <w:t>Current service cost</w:t>
            </w:r>
          </w:p>
        </w:tc>
        <w:tc>
          <w:tcPr>
            <w:tcW w:w="1298"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cs/>
                <w:lang w:val="en-US"/>
              </w:rPr>
            </w:pPr>
            <w:r w:rsidRPr="002E39BC">
              <w:rPr>
                <w:rFonts w:asciiTheme="majorBidi" w:hAnsiTheme="majorBidi" w:cstheme="majorBidi"/>
                <w:sz w:val="28"/>
                <w:szCs w:val="28"/>
                <w:lang w:val="en-US"/>
              </w:rPr>
              <w:t>4,653,380.00</w:t>
            </w:r>
          </w:p>
        </w:tc>
        <w:tc>
          <w:tcPr>
            <w:tcW w:w="258"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cs/>
                <w:lang w:val="en-US"/>
              </w:rPr>
            </w:pPr>
            <w:r w:rsidRPr="002E39BC">
              <w:rPr>
                <w:rFonts w:asciiTheme="majorBidi" w:hAnsiTheme="majorBidi" w:cstheme="majorBidi"/>
                <w:sz w:val="28"/>
                <w:szCs w:val="28"/>
                <w:lang w:val="en-US"/>
              </w:rPr>
              <w:t>7,378,875</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28</w:t>
            </w:r>
          </w:p>
        </w:tc>
        <w:tc>
          <w:tcPr>
            <w:tcW w:w="236"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shd w:val="clear" w:color="auto" w:fill="auto"/>
          </w:tcPr>
          <w:p w:rsidR="002E39BC" w:rsidRPr="002E39BC" w:rsidRDefault="002E39BC" w:rsidP="002E39BC">
            <w:pPr>
              <w:jc w:val="right"/>
              <w:rPr>
                <w:rFonts w:asciiTheme="majorBidi" w:hAnsiTheme="majorBidi" w:cstheme="majorBidi"/>
                <w:color w:val="000000"/>
                <w:sz w:val="28"/>
                <w:szCs w:val="28"/>
                <w:cs/>
              </w:rPr>
            </w:pPr>
            <w:r w:rsidRPr="002E39BC">
              <w:rPr>
                <w:rFonts w:asciiTheme="majorBidi" w:hAnsiTheme="majorBidi" w:cstheme="majorBidi"/>
                <w:color w:val="000000"/>
                <w:sz w:val="28"/>
                <w:szCs w:val="28"/>
              </w:rPr>
              <w:t>1,888,826</w:t>
            </w:r>
            <w:r w:rsidRPr="002E39BC">
              <w:rPr>
                <w:rFonts w:asciiTheme="majorBidi" w:hAnsiTheme="majorBidi" w:cstheme="majorBidi"/>
                <w:color w:val="000000"/>
                <w:sz w:val="28"/>
                <w:szCs w:val="28"/>
                <w:cs/>
              </w:rPr>
              <w:t>.</w:t>
            </w:r>
            <w:r w:rsidRPr="002E39BC">
              <w:rPr>
                <w:rFonts w:asciiTheme="majorBidi" w:hAnsiTheme="majorBidi" w:cstheme="majorBidi"/>
                <w:color w:val="000000"/>
                <w:sz w:val="28"/>
                <w:szCs w:val="28"/>
              </w:rPr>
              <w:t>00</w:t>
            </w:r>
          </w:p>
        </w:tc>
        <w:tc>
          <w:tcPr>
            <w:tcW w:w="252"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68" w:type="dxa"/>
            <w:shd w:val="clear" w:color="auto" w:fill="auto"/>
          </w:tcPr>
          <w:p w:rsidR="002E39BC" w:rsidRPr="002E39BC" w:rsidRDefault="002E39BC" w:rsidP="002E39BC">
            <w:pPr>
              <w:jc w:val="right"/>
              <w:rPr>
                <w:rFonts w:asciiTheme="majorBidi" w:hAnsiTheme="majorBidi" w:cstheme="majorBidi"/>
                <w:color w:val="000000"/>
                <w:sz w:val="28"/>
                <w:szCs w:val="28"/>
                <w:cs/>
              </w:rPr>
            </w:pPr>
            <w:r w:rsidRPr="002E39BC">
              <w:rPr>
                <w:rFonts w:asciiTheme="majorBidi" w:hAnsiTheme="majorBidi" w:cstheme="majorBidi"/>
                <w:color w:val="000000"/>
                <w:sz w:val="28"/>
                <w:szCs w:val="28"/>
              </w:rPr>
              <w:t>2,520,269</w:t>
            </w:r>
            <w:r w:rsidRPr="002E39BC">
              <w:rPr>
                <w:rFonts w:asciiTheme="majorBidi" w:hAnsiTheme="majorBidi" w:cstheme="majorBidi"/>
                <w:color w:val="000000"/>
                <w:sz w:val="28"/>
                <w:szCs w:val="28"/>
                <w:cs/>
              </w:rPr>
              <w:t>.</w:t>
            </w:r>
            <w:r w:rsidRPr="002E39BC">
              <w:rPr>
                <w:rFonts w:asciiTheme="majorBidi" w:hAnsiTheme="majorBidi" w:cstheme="majorBidi"/>
                <w:color w:val="000000"/>
                <w:sz w:val="28"/>
                <w:szCs w:val="28"/>
              </w:rPr>
              <w:t>00</w:t>
            </w:r>
          </w:p>
        </w:tc>
      </w:tr>
      <w:tr w:rsidR="002E39BC" w:rsidRPr="002E39BC" w:rsidTr="008B06A2">
        <w:tc>
          <w:tcPr>
            <w:tcW w:w="4112" w:type="dxa"/>
            <w:shd w:val="clear" w:color="auto" w:fill="auto"/>
            <w:vAlign w:val="center"/>
          </w:tcPr>
          <w:p w:rsidR="002E39BC" w:rsidRPr="002E39BC" w:rsidRDefault="002E39BC" w:rsidP="002E39BC">
            <w:pPr>
              <w:tabs>
                <w:tab w:val="left" w:pos="-2660"/>
                <w:tab w:val="left" w:pos="1134"/>
                <w:tab w:val="left" w:pos="1276"/>
                <w:tab w:val="center" w:pos="3402"/>
                <w:tab w:val="center" w:pos="4536"/>
                <w:tab w:val="center" w:pos="5670"/>
                <w:tab w:val="center" w:pos="6804"/>
                <w:tab w:val="right" w:pos="7655"/>
              </w:tabs>
              <w:spacing w:line="320" w:lineRule="exact"/>
              <w:ind w:left="33"/>
              <w:rPr>
                <w:rFonts w:asciiTheme="majorBidi" w:hAnsiTheme="majorBidi" w:cstheme="majorBidi"/>
                <w:sz w:val="28"/>
                <w:szCs w:val="28"/>
                <w:cs/>
              </w:rPr>
            </w:pPr>
            <w:r w:rsidRPr="002E39BC">
              <w:rPr>
                <w:rFonts w:asciiTheme="majorBidi" w:hAnsiTheme="majorBidi" w:cstheme="majorBidi"/>
                <w:sz w:val="28"/>
                <w:szCs w:val="28"/>
              </w:rPr>
              <w:t>Interest cost</w:t>
            </w:r>
          </w:p>
        </w:tc>
        <w:tc>
          <w:tcPr>
            <w:tcW w:w="1298"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804,973.00</w:t>
            </w:r>
          </w:p>
        </w:tc>
        <w:tc>
          <w:tcPr>
            <w:tcW w:w="258"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944,038</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59</w:t>
            </w:r>
          </w:p>
        </w:tc>
        <w:tc>
          <w:tcPr>
            <w:tcW w:w="236"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415,723</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00</w:t>
            </w:r>
          </w:p>
        </w:tc>
        <w:tc>
          <w:tcPr>
            <w:tcW w:w="252"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68" w:type="dxa"/>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519,149</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00</w:t>
            </w:r>
          </w:p>
        </w:tc>
      </w:tr>
      <w:tr w:rsidR="002E39BC" w:rsidRPr="002E39BC" w:rsidTr="002E39BC">
        <w:tc>
          <w:tcPr>
            <w:tcW w:w="4112" w:type="dxa"/>
            <w:shd w:val="clear" w:color="auto" w:fill="auto"/>
            <w:vAlign w:val="center"/>
          </w:tcPr>
          <w:p w:rsidR="002E39BC" w:rsidRPr="002E39BC" w:rsidRDefault="002E39BC" w:rsidP="002E39BC">
            <w:pPr>
              <w:tabs>
                <w:tab w:val="left" w:pos="-2880"/>
              </w:tabs>
              <w:ind w:left="1488" w:right="420"/>
              <w:jc w:val="thaiDistribute"/>
              <w:rPr>
                <w:rFonts w:asciiTheme="majorBidi" w:hAnsiTheme="majorBidi" w:cstheme="majorBidi"/>
                <w:sz w:val="28"/>
                <w:szCs w:val="28"/>
              </w:rPr>
            </w:pPr>
            <w:r w:rsidRPr="002E39BC">
              <w:rPr>
                <w:rFonts w:asciiTheme="majorBidi" w:hAnsiTheme="majorBidi" w:cstheme="majorBidi"/>
                <w:sz w:val="28"/>
                <w:szCs w:val="28"/>
              </w:rPr>
              <w:t>Total</w:t>
            </w:r>
          </w:p>
        </w:tc>
        <w:tc>
          <w:tcPr>
            <w:tcW w:w="1298"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5,458,353.00</w:t>
            </w:r>
          </w:p>
        </w:tc>
        <w:tc>
          <w:tcPr>
            <w:tcW w:w="258"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8,322,913</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87</w:t>
            </w:r>
          </w:p>
        </w:tc>
        <w:tc>
          <w:tcPr>
            <w:tcW w:w="236"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22"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2,304,549</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00</w:t>
            </w:r>
          </w:p>
        </w:tc>
        <w:tc>
          <w:tcPr>
            <w:tcW w:w="252" w:type="dxa"/>
            <w:shd w:val="clear" w:color="auto" w:fill="auto"/>
          </w:tcPr>
          <w:p w:rsidR="002E39BC" w:rsidRPr="002E39BC" w:rsidRDefault="002E39BC" w:rsidP="002E39BC">
            <w:pPr>
              <w:jc w:val="right"/>
              <w:rPr>
                <w:rFonts w:asciiTheme="majorBidi" w:hAnsiTheme="majorBidi" w:cstheme="majorBidi"/>
                <w:color w:val="000000"/>
                <w:sz w:val="28"/>
                <w:szCs w:val="28"/>
              </w:rPr>
            </w:pPr>
          </w:p>
        </w:tc>
        <w:tc>
          <w:tcPr>
            <w:tcW w:w="1368" w:type="dxa"/>
            <w:tcBorders>
              <w:top w:val="single" w:sz="4" w:space="0" w:color="auto"/>
              <w:bottom w:val="double" w:sz="4" w:space="0" w:color="auto"/>
            </w:tcBorders>
            <w:shd w:val="clear" w:color="auto" w:fill="auto"/>
          </w:tcPr>
          <w:p w:rsidR="002E39BC" w:rsidRPr="002E39BC" w:rsidRDefault="002E39BC" w:rsidP="002E39BC">
            <w:pPr>
              <w:pStyle w:val="BodyTextIndent3"/>
              <w:ind w:left="0"/>
              <w:jc w:val="right"/>
              <w:rPr>
                <w:rFonts w:asciiTheme="majorBidi" w:hAnsiTheme="majorBidi" w:cstheme="majorBidi"/>
                <w:sz w:val="28"/>
                <w:szCs w:val="28"/>
                <w:lang w:val="en-US"/>
              </w:rPr>
            </w:pPr>
            <w:r w:rsidRPr="002E39BC">
              <w:rPr>
                <w:rFonts w:asciiTheme="majorBidi" w:hAnsiTheme="majorBidi" w:cstheme="majorBidi"/>
                <w:sz w:val="28"/>
                <w:szCs w:val="28"/>
                <w:lang w:val="en-US"/>
              </w:rPr>
              <w:t>3,039,418</w:t>
            </w:r>
            <w:r w:rsidRPr="002E39BC">
              <w:rPr>
                <w:rFonts w:asciiTheme="majorBidi" w:hAnsiTheme="majorBidi" w:cstheme="majorBidi"/>
                <w:sz w:val="28"/>
                <w:szCs w:val="28"/>
                <w:cs/>
                <w:lang w:val="en-US"/>
              </w:rPr>
              <w:t>.</w:t>
            </w:r>
            <w:r w:rsidRPr="002E39BC">
              <w:rPr>
                <w:rFonts w:asciiTheme="majorBidi" w:hAnsiTheme="majorBidi" w:cstheme="majorBidi"/>
                <w:sz w:val="28"/>
                <w:szCs w:val="28"/>
                <w:lang w:val="en-US"/>
              </w:rPr>
              <w:t>00</w:t>
            </w:r>
          </w:p>
        </w:tc>
      </w:tr>
    </w:tbl>
    <w:p w:rsidR="00887F61" w:rsidRDefault="00887F61"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F7758D" w:rsidRDefault="00F7758D" w:rsidP="00887F61">
      <w:pPr>
        <w:pStyle w:val="ListParagraph"/>
        <w:ind w:left="450"/>
        <w:jc w:val="thaiDistribute"/>
        <w:outlineLvl w:val="0"/>
        <w:rPr>
          <w:rFonts w:ascii="Angsana New" w:hAnsi="Angsana New"/>
          <w:sz w:val="32"/>
          <w:szCs w:val="32"/>
        </w:rPr>
      </w:pPr>
    </w:p>
    <w:p w:rsidR="00887F61" w:rsidRPr="00887F61" w:rsidRDefault="00887F61" w:rsidP="00887F61">
      <w:pPr>
        <w:pStyle w:val="ListParagraph"/>
        <w:ind w:left="1170"/>
        <w:jc w:val="thaiDistribute"/>
        <w:rPr>
          <w:rFonts w:ascii="Angsana New" w:hAnsi="Angsana New"/>
          <w:sz w:val="30"/>
          <w:szCs w:val="30"/>
        </w:rPr>
      </w:pPr>
      <w:r w:rsidRPr="00887F61">
        <w:rPr>
          <w:rFonts w:ascii="Angsana New" w:hAnsi="Angsana New"/>
          <w:sz w:val="30"/>
          <w:szCs w:val="30"/>
        </w:rPr>
        <w:lastRenderedPageBreak/>
        <w:t>The amounts recognized in the profit and loss are as follows:</w:t>
      </w:r>
    </w:p>
    <w:tbl>
      <w:tblPr>
        <w:tblW w:w="10168" w:type="dxa"/>
        <w:tblInd w:w="-318" w:type="dxa"/>
        <w:tblLayout w:type="fixed"/>
        <w:tblLook w:val="0000"/>
      </w:tblPr>
      <w:tblGrid>
        <w:gridCol w:w="4112"/>
        <w:gridCol w:w="1298"/>
        <w:gridCol w:w="258"/>
        <w:gridCol w:w="1322"/>
        <w:gridCol w:w="236"/>
        <w:gridCol w:w="1322"/>
        <w:gridCol w:w="252"/>
        <w:gridCol w:w="1368"/>
      </w:tblGrid>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2878" w:type="dxa"/>
            <w:gridSpan w:val="3"/>
            <w:shd w:val="clear" w:color="auto" w:fill="auto"/>
          </w:tcPr>
          <w:p w:rsidR="00887F61" w:rsidRPr="00A90EB6" w:rsidRDefault="00887F61" w:rsidP="008B06A2">
            <w:pPr>
              <w:jc w:val="center"/>
              <w:rPr>
                <w:rFonts w:ascii="Angsana New" w:hAnsi="Angsana New"/>
                <w:sz w:val="29"/>
                <w:szCs w:val="29"/>
                <w:u w:val="single"/>
                <w:cs/>
              </w:rPr>
            </w:pPr>
            <w:r w:rsidRPr="008072A5">
              <w:rPr>
                <w:rFonts w:ascii="Angsana New" w:hAnsi="Angsana New"/>
                <w:sz w:val="29"/>
                <w:szCs w:val="29"/>
              </w:rPr>
              <w:t>Consolidated Financial Statements</w:t>
            </w:r>
          </w:p>
        </w:tc>
        <w:tc>
          <w:tcPr>
            <w:tcW w:w="236" w:type="dxa"/>
            <w:shd w:val="clear" w:color="auto" w:fill="auto"/>
          </w:tcPr>
          <w:p w:rsidR="00887F61" w:rsidRPr="00A90EB6" w:rsidRDefault="00887F61" w:rsidP="008B06A2">
            <w:pPr>
              <w:jc w:val="center"/>
              <w:rPr>
                <w:rFonts w:ascii="Angsana New" w:hAnsi="Angsana New"/>
                <w:sz w:val="28"/>
                <w:szCs w:val="28"/>
                <w:u w:val="single"/>
                <w:cs/>
              </w:rPr>
            </w:pPr>
          </w:p>
        </w:tc>
        <w:tc>
          <w:tcPr>
            <w:tcW w:w="2942" w:type="dxa"/>
            <w:gridSpan w:val="3"/>
            <w:shd w:val="clear" w:color="auto" w:fill="auto"/>
          </w:tcPr>
          <w:p w:rsidR="00887F61" w:rsidRPr="00A90EB6" w:rsidRDefault="00887F61" w:rsidP="008B06A2">
            <w:pPr>
              <w:jc w:val="center"/>
              <w:rPr>
                <w:rFonts w:ascii="Angsana New" w:hAnsi="Angsana New"/>
                <w:sz w:val="28"/>
                <w:szCs w:val="28"/>
                <w:u w:val="single"/>
                <w:cs/>
              </w:rPr>
            </w:pPr>
            <w:r w:rsidRPr="008072A5">
              <w:rPr>
                <w:rFonts w:ascii="Angsana New" w:hAnsi="Angsana New"/>
                <w:sz w:val="29"/>
                <w:szCs w:val="29"/>
              </w:rPr>
              <w:t>Separate Financial Statements</w:t>
            </w:r>
          </w:p>
        </w:tc>
      </w:tr>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1298" w:type="dxa"/>
            <w:shd w:val="clear" w:color="auto" w:fill="auto"/>
          </w:tcPr>
          <w:p w:rsidR="00887F61" w:rsidRPr="00A90EB6" w:rsidRDefault="00887F61" w:rsidP="008B06A2">
            <w:pPr>
              <w:ind w:right="-102"/>
              <w:jc w:val="center"/>
              <w:rPr>
                <w:rFonts w:ascii="Angsana New" w:hAnsi="Angsana New"/>
                <w:sz w:val="29"/>
                <w:szCs w:val="29"/>
              </w:rPr>
            </w:pPr>
            <w:r w:rsidRPr="00A90EB6">
              <w:rPr>
                <w:rFonts w:ascii="Angsana New" w:hAnsi="Angsana New"/>
                <w:sz w:val="29"/>
                <w:szCs w:val="29"/>
              </w:rPr>
              <w:t>2</w:t>
            </w:r>
            <w:r>
              <w:rPr>
                <w:rFonts w:ascii="Angsana New" w:hAnsi="Angsana New"/>
                <w:sz w:val="29"/>
                <w:szCs w:val="29"/>
              </w:rPr>
              <w:t>01</w:t>
            </w:r>
            <w:r>
              <w:rPr>
                <w:rFonts w:ascii="Angsana New" w:hAnsi="Angsana New" w:hint="cs"/>
                <w:sz w:val="29"/>
                <w:szCs w:val="29"/>
                <w:cs/>
              </w:rPr>
              <w:t>6</w:t>
            </w:r>
          </w:p>
        </w:tc>
        <w:tc>
          <w:tcPr>
            <w:tcW w:w="258" w:type="dxa"/>
            <w:shd w:val="clear" w:color="auto" w:fill="auto"/>
          </w:tcPr>
          <w:p w:rsidR="00887F61" w:rsidRPr="00A90EB6" w:rsidRDefault="00887F61" w:rsidP="008B06A2">
            <w:pPr>
              <w:jc w:val="center"/>
              <w:rPr>
                <w:rFonts w:ascii="Angsana New" w:hAnsi="Angsana New"/>
                <w:sz w:val="29"/>
                <w:szCs w:val="29"/>
                <w:u w:val="single"/>
                <w:cs/>
              </w:rPr>
            </w:pPr>
          </w:p>
        </w:tc>
        <w:tc>
          <w:tcPr>
            <w:tcW w:w="1322" w:type="dxa"/>
            <w:shd w:val="clear" w:color="auto" w:fill="auto"/>
          </w:tcPr>
          <w:p w:rsidR="00887F61" w:rsidRPr="00A90EB6" w:rsidRDefault="00887F61" w:rsidP="008B06A2">
            <w:pPr>
              <w:ind w:right="-102"/>
              <w:jc w:val="center"/>
              <w:rPr>
                <w:rFonts w:ascii="Angsana New" w:hAnsi="Angsana New"/>
                <w:sz w:val="29"/>
                <w:szCs w:val="29"/>
              </w:rPr>
            </w:pPr>
            <w:r>
              <w:rPr>
                <w:rFonts w:ascii="Angsana New" w:hAnsi="Angsana New"/>
                <w:sz w:val="29"/>
                <w:szCs w:val="29"/>
              </w:rPr>
              <w:t>201</w:t>
            </w:r>
            <w:r>
              <w:rPr>
                <w:rFonts w:ascii="Angsana New" w:hAnsi="Angsana New" w:hint="cs"/>
                <w:sz w:val="29"/>
                <w:szCs w:val="29"/>
                <w:cs/>
              </w:rPr>
              <w:t>5</w:t>
            </w:r>
          </w:p>
        </w:tc>
        <w:tc>
          <w:tcPr>
            <w:tcW w:w="236" w:type="dxa"/>
            <w:shd w:val="clear" w:color="auto" w:fill="auto"/>
          </w:tcPr>
          <w:p w:rsidR="00887F61" w:rsidRPr="00A90EB6" w:rsidRDefault="00887F61" w:rsidP="008B06A2">
            <w:pPr>
              <w:jc w:val="center"/>
              <w:rPr>
                <w:rFonts w:ascii="Angsana New" w:hAnsi="Angsana New"/>
                <w:sz w:val="29"/>
                <w:szCs w:val="29"/>
                <w:u w:val="single"/>
                <w:cs/>
              </w:rPr>
            </w:pPr>
          </w:p>
        </w:tc>
        <w:tc>
          <w:tcPr>
            <w:tcW w:w="1322" w:type="dxa"/>
            <w:shd w:val="clear" w:color="auto" w:fill="auto"/>
          </w:tcPr>
          <w:p w:rsidR="00887F61" w:rsidRPr="00A90EB6" w:rsidRDefault="00887F61" w:rsidP="008B06A2">
            <w:pPr>
              <w:ind w:right="-102"/>
              <w:jc w:val="center"/>
              <w:rPr>
                <w:rFonts w:ascii="Angsana New" w:hAnsi="Angsana New"/>
                <w:sz w:val="29"/>
                <w:szCs w:val="29"/>
              </w:rPr>
            </w:pPr>
            <w:r>
              <w:rPr>
                <w:rFonts w:ascii="Angsana New" w:hAnsi="Angsana New"/>
                <w:sz w:val="29"/>
                <w:szCs w:val="29"/>
              </w:rPr>
              <w:t>201</w:t>
            </w:r>
            <w:r>
              <w:rPr>
                <w:rFonts w:ascii="Angsana New" w:hAnsi="Angsana New" w:hint="cs"/>
                <w:sz w:val="29"/>
                <w:szCs w:val="29"/>
                <w:cs/>
              </w:rPr>
              <w:t>6</w:t>
            </w:r>
          </w:p>
        </w:tc>
        <w:tc>
          <w:tcPr>
            <w:tcW w:w="252" w:type="dxa"/>
            <w:shd w:val="clear" w:color="auto" w:fill="auto"/>
          </w:tcPr>
          <w:p w:rsidR="00887F61" w:rsidRPr="00A90EB6" w:rsidRDefault="00887F61" w:rsidP="008B06A2">
            <w:pPr>
              <w:jc w:val="center"/>
              <w:rPr>
                <w:rFonts w:ascii="Angsana New" w:hAnsi="Angsana New"/>
                <w:sz w:val="29"/>
                <w:szCs w:val="29"/>
                <w:u w:val="single"/>
                <w:cs/>
              </w:rPr>
            </w:pPr>
          </w:p>
        </w:tc>
        <w:tc>
          <w:tcPr>
            <w:tcW w:w="1368" w:type="dxa"/>
            <w:shd w:val="clear" w:color="auto" w:fill="auto"/>
          </w:tcPr>
          <w:p w:rsidR="00887F61" w:rsidRPr="00A90EB6" w:rsidRDefault="00887F61" w:rsidP="008B06A2">
            <w:pPr>
              <w:ind w:right="-102"/>
              <w:jc w:val="center"/>
              <w:rPr>
                <w:rFonts w:ascii="Angsana New" w:hAnsi="Angsana New"/>
                <w:sz w:val="29"/>
                <w:szCs w:val="29"/>
              </w:rPr>
            </w:pPr>
            <w:r>
              <w:rPr>
                <w:rFonts w:ascii="Angsana New" w:hAnsi="Angsana New"/>
                <w:sz w:val="29"/>
                <w:szCs w:val="29"/>
              </w:rPr>
              <w:t>201</w:t>
            </w:r>
            <w:r>
              <w:rPr>
                <w:rFonts w:ascii="Angsana New" w:hAnsi="Angsana New" w:hint="cs"/>
                <w:sz w:val="29"/>
                <w:szCs w:val="29"/>
                <w:cs/>
              </w:rPr>
              <w:t>5</w:t>
            </w:r>
          </w:p>
        </w:tc>
      </w:tr>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1298"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58" w:type="dxa"/>
            <w:shd w:val="clear" w:color="auto" w:fill="auto"/>
          </w:tcPr>
          <w:p w:rsidR="00887F61" w:rsidRPr="008072A5" w:rsidRDefault="00887F61" w:rsidP="008B06A2">
            <w:pPr>
              <w:ind w:right="-102"/>
              <w:jc w:val="center"/>
              <w:rPr>
                <w:rFonts w:ascii="Angsana New" w:hAnsi="Angsana New"/>
                <w:sz w:val="29"/>
                <w:szCs w:val="29"/>
                <w:cs/>
              </w:rPr>
            </w:pPr>
          </w:p>
        </w:tc>
        <w:tc>
          <w:tcPr>
            <w:tcW w:w="1322"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36" w:type="dxa"/>
            <w:shd w:val="clear" w:color="auto" w:fill="auto"/>
          </w:tcPr>
          <w:p w:rsidR="00887F61" w:rsidRPr="008072A5" w:rsidRDefault="00887F61" w:rsidP="008B06A2">
            <w:pPr>
              <w:ind w:right="-102"/>
              <w:jc w:val="center"/>
              <w:rPr>
                <w:rFonts w:ascii="Angsana New" w:hAnsi="Angsana New"/>
                <w:sz w:val="29"/>
                <w:szCs w:val="29"/>
                <w:cs/>
              </w:rPr>
            </w:pPr>
          </w:p>
        </w:tc>
        <w:tc>
          <w:tcPr>
            <w:tcW w:w="1322"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52" w:type="dxa"/>
            <w:shd w:val="clear" w:color="auto" w:fill="auto"/>
          </w:tcPr>
          <w:p w:rsidR="00887F61" w:rsidRPr="008072A5" w:rsidRDefault="00887F61" w:rsidP="008B06A2">
            <w:pPr>
              <w:ind w:right="-102"/>
              <w:jc w:val="center"/>
              <w:rPr>
                <w:rFonts w:ascii="Angsana New" w:hAnsi="Angsana New"/>
                <w:sz w:val="29"/>
                <w:szCs w:val="29"/>
                <w:cs/>
              </w:rPr>
            </w:pPr>
          </w:p>
        </w:tc>
        <w:tc>
          <w:tcPr>
            <w:tcW w:w="1368"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r>
      <w:tr w:rsidR="00887F61" w:rsidRPr="00A90EB6" w:rsidTr="008B06A2">
        <w:tc>
          <w:tcPr>
            <w:tcW w:w="4112" w:type="dxa"/>
            <w:shd w:val="clear" w:color="auto" w:fill="auto"/>
            <w:vAlign w:val="center"/>
          </w:tcPr>
          <w:p w:rsidR="00887F61" w:rsidRPr="00A90EB6"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8"/>
                <w:szCs w:val="28"/>
                <w:cs/>
              </w:rPr>
            </w:pPr>
            <w:r>
              <w:rPr>
                <w:rFonts w:ascii="Angsana New" w:hAnsi="Angsana New"/>
                <w:sz w:val="29"/>
                <w:szCs w:val="29"/>
              </w:rPr>
              <w:t>For the year</w:t>
            </w:r>
            <w:r w:rsidRPr="00D70977">
              <w:rPr>
                <w:rFonts w:ascii="Angsana New" w:hAnsi="Angsana New"/>
                <w:sz w:val="29"/>
                <w:szCs w:val="29"/>
              </w:rPr>
              <w:t xml:space="preserve"> ended 31 December</w:t>
            </w:r>
          </w:p>
        </w:tc>
        <w:tc>
          <w:tcPr>
            <w:tcW w:w="1298" w:type="dxa"/>
            <w:shd w:val="clear" w:color="auto" w:fill="auto"/>
          </w:tcPr>
          <w:p w:rsidR="00887F61" w:rsidRPr="00A90EB6" w:rsidRDefault="00887F61" w:rsidP="008B06A2">
            <w:pPr>
              <w:jc w:val="center"/>
              <w:rPr>
                <w:rFonts w:ascii="Angsana New" w:hAnsi="Angsana New"/>
                <w:sz w:val="28"/>
                <w:szCs w:val="28"/>
                <w:cs/>
              </w:rPr>
            </w:pPr>
          </w:p>
        </w:tc>
        <w:tc>
          <w:tcPr>
            <w:tcW w:w="258" w:type="dxa"/>
            <w:shd w:val="clear" w:color="auto" w:fill="auto"/>
          </w:tcPr>
          <w:p w:rsidR="00887F61" w:rsidRPr="00A90EB6" w:rsidRDefault="00887F61" w:rsidP="008B06A2">
            <w:pPr>
              <w:jc w:val="center"/>
              <w:rPr>
                <w:rFonts w:ascii="Angsana New" w:hAnsi="Angsana New"/>
                <w:sz w:val="28"/>
                <w:szCs w:val="28"/>
                <w:cs/>
              </w:rPr>
            </w:pPr>
          </w:p>
        </w:tc>
        <w:tc>
          <w:tcPr>
            <w:tcW w:w="1322" w:type="dxa"/>
            <w:shd w:val="clear" w:color="auto" w:fill="auto"/>
          </w:tcPr>
          <w:p w:rsidR="00887F61" w:rsidRPr="00A90EB6" w:rsidRDefault="00887F61" w:rsidP="008B06A2">
            <w:pPr>
              <w:jc w:val="center"/>
              <w:rPr>
                <w:rFonts w:ascii="Angsana New" w:hAnsi="Angsana New"/>
                <w:sz w:val="28"/>
                <w:szCs w:val="28"/>
                <w:cs/>
              </w:rPr>
            </w:pPr>
          </w:p>
        </w:tc>
        <w:tc>
          <w:tcPr>
            <w:tcW w:w="236" w:type="dxa"/>
            <w:shd w:val="clear" w:color="auto" w:fill="auto"/>
          </w:tcPr>
          <w:p w:rsidR="00887F61" w:rsidRPr="00A90EB6" w:rsidRDefault="00887F61" w:rsidP="008B06A2">
            <w:pPr>
              <w:jc w:val="center"/>
              <w:rPr>
                <w:rFonts w:ascii="Angsana New" w:hAnsi="Angsana New"/>
                <w:sz w:val="28"/>
                <w:szCs w:val="28"/>
                <w:cs/>
              </w:rPr>
            </w:pPr>
          </w:p>
        </w:tc>
        <w:tc>
          <w:tcPr>
            <w:tcW w:w="1322" w:type="dxa"/>
            <w:shd w:val="clear" w:color="auto" w:fill="auto"/>
          </w:tcPr>
          <w:p w:rsidR="00887F61" w:rsidRPr="00A90EB6" w:rsidRDefault="00887F61" w:rsidP="008B06A2">
            <w:pPr>
              <w:jc w:val="center"/>
              <w:rPr>
                <w:rFonts w:ascii="Angsana New" w:hAnsi="Angsana New"/>
                <w:sz w:val="28"/>
                <w:szCs w:val="28"/>
                <w:cs/>
              </w:rPr>
            </w:pPr>
          </w:p>
        </w:tc>
        <w:tc>
          <w:tcPr>
            <w:tcW w:w="252" w:type="dxa"/>
            <w:shd w:val="clear" w:color="auto" w:fill="auto"/>
          </w:tcPr>
          <w:p w:rsidR="00887F61" w:rsidRPr="00A90EB6" w:rsidRDefault="00887F61" w:rsidP="008B06A2">
            <w:pPr>
              <w:jc w:val="center"/>
              <w:rPr>
                <w:rFonts w:ascii="Angsana New" w:hAnsi="Angsana New"/>
                <w:sz w:val="28"/>
                <w:szCs w:val="28"/>
                <w:cs/>
              </w:rPr>
            </w:pPr>
          </w:p>
        </w:tc>
        <w:tc>
          <w:tcPr>
            <w:tcW w:w="1368" w:type="dxa"/>
            <w:shd w:val="clear" w:color="auto" w:fill="auto"/>
          </w:tcPr>
          <w:p w:rsidR="00887F61" w:rsidRPr="00A90EB6" w:rsidRDefault="00887F61" w:rsidP="008B06A2">
            <w:pPr>
              <w:jc w:val="center"/>
              <w:rPr>
                <w:rFonts w:ascii="Angsana New" w:hAnsi="Angsana New"/>
                <w:sz w:val="28"/>
                <w:szCs w:val="28"/>
                <w:cs/>
              </w:rPr>
            </w:pPr>
          </w:p>
        </w:tc>
      </w:tr>
      <w:tr w:rsidR="00887F61" w:rsidRPr="00A90EB6" w:rsidTr="008B06A2">
        <w:tc>
          <w:tcPr>
            <w:tcW w:w="4112" w:type="dxa"/>
            <w:shd w:val="clear" w:color="auto" w:fill="auto"/>
          </w:tcPr>
          <w:p w:rsidR="00887F61" w:rsidRPr="00D70977" w:rsidRDefault="00887F61" w:rsidP="008B06A2">
            <w:pPr>
              <w:ind w:left="138" w:firstLine="34"/>
              <w:rPr>
                <w:rFonts w:ascii="Angsana New" w:hAnsi="Angsana New"/>
                <w:sz w:val="29"/>
                <w:szCs w:val="29"/>
                <w:cs/>
              </w:rPr>
            </w:pPr>
            <w:r w:rsidRPr="00D70977">
              <w:rPr>
                <w:rFonts w:ascii="Angsana New" w:hAnsi="Angsana New"/>
                <w:sz w:val="29"/>
                <w:szCs w:val="29"/>
              </w:rPr>
              <w:t>Cost of sales</w:t>
            </w:r>
          </w:p>
        </w:tc>
        <w:tc>
          <w:tcPr>
            <w:tcW w:w="1298" w:type="dxa"/>
            <w:shd w:val="clear" w:color="auto" w:fill="auto"/>
          </w:tcPr>
          <w:p w:rsidR="00887F61" w:rsidRPr="000F6E40" w:rsidRDefault="00887F61" w:rsidP="008B06A2">
            <w:pPr>
              <w:pStyle w:val="BodyTextIndent3"/>
              <w:ind w:left="-108"/>
              <w:jc w:val="right"/>
              <w:rPr>
                <w:rFonts w:ascii="Angsana New" w:hAnsi="Angsana New"/>
                <w:sz w:val="28"/>
                <w:szCs w:val="28"/>
                <w:lang w:val="en-US"/>
              </w:rPr>
            </w:pPr>
            <w:r>
              <w:rPr>
                <w:rFonts w:ascii="Angsana New" w:hAnsi="Angsana New" w:hint="cs"/>
                <w:sz w:val="28"/>
                <w:szCs w:val="28"/>
                <w:cs/>
                <w:lang w:val="en-US"/>
              </w:rPr>
              <w:t>2</w:t>
            </w:r>
            <w:r>
              <w:rPr>
                <w:rFonts w:ascii="Angsana New" w:hAnsi="Angsana New"/>
                <w:sz w:val="28"/>
                <w:szCs w:val="28"/>
                <w:lang w:val="en-US"/>
              </w:rPr>
              <w:t>,</w:t>
            </w:r>
            <w:r>
              <w:rPr>
                <w:rFonts w:ascii="Angsana New" w:hAnsi="Angsana New" w:hint="cs"/>
                <w:sz w:val="28"/>
                <w:szCs w:val="28"/>
                <w:cs/>
                <w:lang w:val="en-US"/>
              </w:rPr>
              <w:t>730</w:t>
            </w:r>
            <w:r>
              <w:rPr>
                <w:rFonts w:ascii="Angsana New" w:hAnsi="Angsana New"/>
                <w:sz w:val="28"/>
                <w:szCs w:val="28"/>
                <w:lang w:val="en-US"/>
              </w:rPr>
              <w:t>,</w:t>
            </w:r>
            <w:r>
              <w:rPr>
                <w:rFonts w:ascii="Angsana New" w:hAnsi="Angsana New" w:hint="cs"/>
                <w:sz w:val="28"/>
                <w:szCs w:val="28"/>
                <w:cs/>
                <w:lang w:val="en-US"/>
              </w:rPr>
              <w:t>398.00</w:t>
            </w:r>
          </w:p>
        </w:tc>
        <w:tc>
          <w:tcPr>
            <w:tcW w:w="258"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0F6E40" w:rsidRDefault="00887F61" w:rsidP="008B06A2">
            <w:pPr>
              <w:pStyle w:val="BodyTextIndent3"/>
              <w:ind w:left="-108"/>
              <w:jc w:val="right"/>
              <w:rPr>
                <w:rFonts w:ascii="Angsana New" w:hAnsi="Angsana New"/>
                <w:sz w:val="28"/>
                <w:szCs w:val="28"/>
                <w:lang w:val="en-US"/>
              </w:rPr>
            </w:pPr>
            <w:r>
              <w:rPr>
                <w:rFonts w:ascii="Angsana New" w:hAnsi="Angsana New" w:hint="cs"/>
                <w:sz w:val="28"/>
                <w:szCs w:val="28"/>
                <w:cs/>
              </w:rPr>
              <w:t>1</w:t>
            </w:r>
            <w:r>
              <w:rPr>
                <w:rFonts w:ascii="Angsana New" w:hAnsi="Angsana New"/>
                <w:sz w:val="28"/>
                <w:szCs w:val="28"/>
                <w:lang w:val="en-US"/>
              </w:rPr>
              <w:t>,551,530.03</w:t>
            </w:r>
          </w:p>
        </w:tc>
        <w:tc>
          <w:tcPr>
            <w:tcW w:w="236"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A90EB6" w:rsidRDefault="00887F61" w:rsidP="008B06A2">
            <w:pPr>
              <w:ind w:right="34"/>
              <w:jc w:val="right"/>
              <w:rPr>
                <w:rFonts w:ascii="Angsana New" w:hAnsi="Angsana New"/>
                <w:color w:val="000000"/>
                <w:sz w:val="28"/>
                <w:szCs w:val="28"/>
                <w:cs/>
              </w:rPr>
            </w:pPr>
            <w:r>
              <w:rPr>
                <w:rFonts w:ascii="Angsana New" w:hAnsi="Angsana New" w:hint="cs"/>
                <w:color w:val="000000"/>
                <w:sz w:val="28"/>
                <w:szCs w:val="28"/>
                <w:cs/>
              </w:rPr>
              <w:t>608</w:t>
            </w:r>
            <w:r w:rsidRPr="00A90EB6">
              <w:rPr>
                <w:rFonts w:ascii="Angsana New" w:hAnsi="Angsana New"/>
                <w:color w:val="000000"/>
                <w:sz w:val="28"/>
                <w:szCs w:val="28"/>
              </w:rPr>
              <w:t>,</w:t>
            </w:r>
            <w:r>
              <w:rPr>
                <w:rFonts w:ascii="Angsana New" w:hAnsi="Angsana New" w:hint="cs"/>
                <w:color w:val="000000"/>
                <w:sz w:val="28"/>
                <w:szCs w:val="28"/>
                <w:cs/>
              </w:rPr>
              <w:t>964.00</w:t>
            </w:r>
          </w:p>
        </w:tc>
        <w:tc>
          <w:tcPr>
            <w:tcW w:w="252" w:type="dxa"/>
            <w:shd w:val="clear" w:color="auto" w:fill="auto"/>
          </w:tcPr>
          <w:p w:rsidR="00887F61" w:rsidRPr="00A90EB6" w:rsidRDefault="00887F61" w:rsidP="008B06A2">
            <w:pPr>
              <w:jc w:val="right"/>
              <w:rPr>
                <w:rFonts w:ascii="Angsana New" w:hAnsi="Angsana New"/>
                <w:sz w:val="28"/>
                <w:szCs w:val="28"/>
              </w:rPr>
            </w:pPr>
          </w:p>
        </w:tc>
        <w:tc>
          <w:tcPr>
            <w:tcW w:w="1368" w:type="dxa"/>
            <w:shd w:val="clear" w:color="auto" w:fill="auto"/>
          </w:tcPr>
          <w:p w:rsidR="00887F61" w:rsidRPr="00A90EB6" w:rsidRDefault="00887F61" w:rsidP="008B06A2">
            <w:pPr>
              <w:ind w:right="34"/>
              <w:jc w:val="right"/>
              <w:rPr>
                <w:rFonts w:ascii="Angsana New" w:hAnsi="Angsana New"/>
                <w:color w:val="000000"/>
                <w:sz w:val="28"/>
                <w:szCs w:val="28"/>
                <w:cs/>
              </w:rPr>
            </w:pPr>
            <w:r w:rsidRPr="00A90EB6">
              <w:rPr>
                <w:rFonts w:ascii="Angsana New" w:hAnsi="Angsana New"/>
                <w:color w:val="000000"/>
                <w:sz w:val="28"/>
                <w:szCs w:val="28"/>
              </w:rPr>
              <w:t>765,243.00</w:t>
            </w:r>
          </w:p>
        </w:tc>
      </w:tr>
      <w:tr w:rsidR="00887F61" w:rsidRPr="00A90EB6" w:rsidTr="008B06A2">
        <w:tc>
          <w:tcPr>
            <w:tcW w:w="4112" w:type="dxa"/>
            <w:shd w:val="clear" w:color="auto" w:fill="auto"/>
            <w:vAlign w:val="center"/>
          </w:tcPr>
          <w:p w:rsidR="00887F61" w:rsidRPr="00D70977" w:rsidRDefault="00887F61" w:rsidP="008B06A2">
            <w:pPr>
              <w:ind w:left="138" w:firstLine="34"/>
              <w:rPr>
                <w:rFonts w:ascii="Angsana New" w:hAnsi="Angsana New"/>
                <w:sz w:val="29"/>
                <w:szCs w:val="29"/>
                <w:cs/>
              </w:rPr>
            </w:pPr>
            <w:r w:rsidRPr="00D70977">
              <w:rPr>
                <w:rFonts w:ascii="Angsana New" w:hAnsi="Angsana New"/>
                <w:sz w:val="29"/>
                <w:szCs w:val="29"/>
              </w:rPr>
              <w:t>Administrative expenses</w:t>
            </w:r>
          </w:p>
        </w:tc>
        <w:tc>
          <w:tcPr>
            <w:tcW w:w="1298" w:type="dxa"/>
            <w:shd w:val="clear" w:color="auto" w:fill="auto"/>
          </w:tcPr>
          <w:p w:rsidR="00887F61" w:rsidRPr="00A90EB6" w:rsidRDefault="00887F61" w:rsidP="008B06A2">
            <w:pPr>
              <w:pStyle w:val="BodyTextIndent3"/>
              <w:ind w:left="-108"/>
              <w:jc w:val="right"/>
              <w:rPr>
                <w:rFonts w:ascii="Angsana New" w:hAnsi="Angsana New"/>
                <w:sz w:val="28"/>
                <w:szCs w:val="28"/>
                <w:lang w:val="en-US"/>
              </w:rPr>
            </w:pPr>
            <w:r>
              <w:rPr>
                <w:rFonts w:ascii="Angsana New" w:hAnsi="Angsana New" w:hint="cs"/>
                <w:sz w:val="28"/>
                <w:szCs w:val="28"/>
                <w:cs/>
                <w:lang w:val="en-US"/>
              </w:rPr>
              <w:t>2</w:t>
            </w:r>
            <w:r>
              <w:rPr>
                <w:rFonts w:ascii="Angsana New" w:hAnsi="Angsana New"/>
                <w:sz w:val="28"/>
                <w:szCs w:val="28"/>
                <w:lang w:val="en-US"/>
              </w:rPr>
              <w:t>,</w:t>
            </w:r>
            <w:r>
              <w:rPr>
                <w:rFonts w:ascii="Angsana New" w:hAnsi="Angsana New" w:hint="cs"/>
                <w:sz w:val="28"/>
                <w:szCs w:val="28"/>
                <w:cs/>
                <w:lang w:val="en-US"/>
              </w:rPr>
              <w:t>727</w:t>
            </w:r>
            <w:r>
              <w:rPr>
                <w:rFonts w:ascii="Angsana New" w:hAnsi="Angsana New"/>
                <w:sz w:val="28"/>
                <w:szCs w:val="28"/>
                <w:lang w:val="en-US"/>
              </w:rPr>
              <w:t>,</w:t>
            </w:r>
            <w:r>
              <w:rPr>
                <w:rFonts w:ascii="Angsana New" w:hAnsi="Angsana New" w:hint="cs"/>
                <w:sz w:val="28"/>
                <w:szCs w:val="28"/>
                <w:cs/>
                <w:lang w:val="en-US"/>
              </w:rPr>
              <w:t>955.00</w:t>
            </w:r>
          </w:p>
        </w:tc>
        <w:tc>
          <w:tcPr>
            <w:tcW w:w="258"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A90EB6" w:rsidRDefault="00887F61" w:rsidP="008B06A2">
            <w:pPr>
              <w:pStyle w:val="BodyTextIndent3"/>
              <w:ind w:left="-108"/>
              <w:jc w:val="right"/>
              <w:rPr>
                <w:rFonts w:ascii="Angsana New" w:hAnsi="Angsana New"/>
                <w:sz w:val="28"/>
                <w:szCs w:val="28"/>
                <w:lang w:val="en-US"/>
              </w:rPr>
            </w:pPr>
            <w:r>
              <w:rPr>
                <w:rFonts w:ascii="Angsana New" w:hAnsi="Angsana New"/>
                <w:sz w:val="28"/>
                <w:szCs w:val="28"/>
                <w:lang w:val="en-US"/>
              </w:rPr>
              <w:t>6,453,789.36</w:t>
            </w:r>
          </w:p>
        </w:tc>
        <w:tc>
          <w:tcPr>
            <w:tcW w:w="236"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A90EB6" w:rsidRDefault="00887F61" w:rsidP="008B06A2">
            <w:pPr>
              <w:ind w:right="34"/>
              <w:jc w:val="right"/>
              <w:rPr>
                <w:rFonts w:ascii="Angsana New" w:hAnsi="Angsana New"/>
                <w:sz w:val="28"/>
                <w:szCs w:val="28"/>
              </w:rPr>
            </w:pPr>
            <w:r>
              <w:rPr>
                <w:rFonts w:ascii="Angsana New" w:hAnsi="Angsana New" w:hint="cs"/>
                <w:sz w:val="28"/>
                <w:szCs w:val="28"/>
                <w:cs/>
              </w:rPr>
              <w:t>1</w:t>
            </w:r>
            <w:r w:rsidRPr="00A90EB6">
              <w:rPr>
                <w:rFonts w:ascii="Angsana New" w:hAnsi="Angsana New"/>
                <w:sz w:val="28"/>
                <w:szCs w:val="28"/>
              </w:rPr>
              <w:t>,</w:t>
            </w:r>
            <w:r>
              <w:rPr>
                <w:rFonts w:ascii="Angsana New" w:hAnsi="Angsana New" w:hint="cs"/>
                <w:sz w:val="28"/>
                <w:szCs w:val="28"/>
                <w:cs/>
              </w:rPr>
              <w:t>695</w:t>
            </w:r>
            <w:r w:rsidRPr="00A90EB6">
              <w:rPr>
                <w:rFonts w:ascii="Angsana New" w:hAnsi="Angsana New"/>
                <w:sz w:val="28"/>
                <w:szCs w:val="28"/>
              </w:rPr>
              <w:t>,</w:t>
            </w:r>
            <w:r>
              <w:rPr>
                <w:rFonts w:ascii="Angsana New" w:hAnsi="Angsana New" w:hint="cs"/>
                <w:sz w:val="28"/>
                <w:szCs w:val="28"/>
                <w:cs/>
              </w:rPr>
              <w:t>585.00</w:t>
            </w:r>
          </w:p>
        </w:tc>
        <w:tc>
          <w:tcPr>
            <w:tcW w:w="252" w:type="dxa"/>
            <w:shd w:val="clear" w:color="auto" w:fill="auto"/>
          </w:tcPr>
          <w:p w:rsidR="00887F61" w:rsidRPr="00A90EB6" w:rsidRDefault="00887F61" w:rsidP="008B06A2">
            <w:pPr>
              <w:jc w:val="right"/>
              <w:rPr>
                <w:rFonts w:ascii="Angsana New" w:hAnsi="Angsana New"/>
                <w:sz w:val="28"/>
                <w:szCs w:val="28"/>
              </w:rPr>
            </w:pPr>
          </w:p>
        </w:tc>
        <w:tc>
          <w:tcPr>
            <w:tcW w:w="1368" w:type="dxa"/>
            <w:shd w:val="clear" w:color="auto" w:fill="auto"/>
          </w:tcPr>
          <w:p w:rsidR="00887F61" w:rsidRPr="00A90EB6" w:rsidRDefault="00887F61" w:rsidP="008B06A2">
            <w:pPr>
              <w:ind w:right="34"/>
              <w:jc w:val="right"/>
              <w:rPr>
                <w:rFonts w:ascii="Angsana New" w:hAnsi="Angsana New"/>
                <w:sz w:val="28"/>
                <w:szCs w:val="28"/>
              </w:rPr>
            </w:pPr>
            <w:r w:rsidRPr="00A90EB6">
              <w:rPr>
                <w:rFonts w:ascii="Angsana New" w:hAnsi="Angsana New"/>
                <w:sz w:val="28"/>
                <w:szCs w:val="28"/>
              </w:rPr>
              <w:t>2,274,175.00</w:t>
            </w:r>
          </w:p>
        </w:tc>
      </w:tr>
      <w:tr w:rsidR="00887F61" w:rsidRPr="00A90EB6" w:rsidTr="008B06A2">
        <w:tc>
          <w:tcPr>
            <w:tcW w:w="4112" w:type="dxa"/>
            <w:shd w:val="clear" w:color="auto" w:fill="auto"/>
            <w:vAlign w:val="center"/>
          </w:tcPr>
          <w:p w:rsidR="00887F61" w:rsidRPr="00A90EB6"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33"/>
              <w:rPr>
                <w:rFonts w:ascii="Angsana New" w:hAnsi="Angsana New"/>
                <w:sz w:val="28"/>
                <w:szCs w:val="28"/>
                <w:cs/>
              </w:rPr>
            </w:pPr>
            <w:r w:rsidRPr="00DD54CF">
              <w:rPr>
                <w:rFonts w:ascii="Angsana New" w:hAnsi="Angsana New"/>
                <w:sz w:val="28"/>
                <w:szCs w:val="28"/>
              </w:rPr>
              <w:t>Transfer to cost of assets</w:t>
            </w:r>
          </w:p>
        </w:tc>
        <w:tc>
          <w:tcPr>
            <w:tcW w:w="1298" w:type="dxa"/>
            <w:shd w:val="clear" w:color="auto" w:fill="auto"/>
          </w:tcPr>
          <w:p w:rsidR="00887F61" w:rsidRPr="00A90EB6" w:rsidRDefault="00887F61" w:rsidP="008B06A2">
            <w:pPr>
              <w:pStyle w:val="BodyTextIndent3"/>
              <w:ind w:left="-108" w:right="-74"/>
              <w:jc w:val="center"/>
              <w:rPr>
                <w:rFonts w:ascii="Angsana New" w:hAnsi="Angsana New"/>
                <w:sz w:val="28"/>
                <w:szCs w:val="28"/>
                <w:lang w:val="en-US"/>
              </w:rPr>
            </w:pPr>
            <w:r>
              <w:rPr>
                <w:rFonts w:ascii="Angsana New" w:hAnsi="Angsana New" w:hint="cs"/>
                <w:sz w:val="28"/>
                <w:szCs w:val="28"/>
                <w:cs/>
                <w:lang w:val="en-US"/>
              </w:rPr>
              <w:t>-</w:t>
            </w:r>
          </w:p>
        </w:tc>
        <w:tc>
          <w:tcPr>
            <w:tcW w:w="258"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A90EB6" w:rsidRDefault="00887F61" w:rsidP="008B06A2">
            <w:pPr>
              <w:pStyle w:val="BodyTextIndent3"/>
              <w:ind w:left="-108"/>
              <w:jc w:val="right"/>
              <w:rPr>
                <w:rFonts w:ascii="Angsana New" w:hAnsi="Angsana New"/>
                <w:sz w:val="28"/>
                <w:szCs w:val="28"/>
                <w:lang w:val="en-US"/>
              </w:rPr>
            </w:pPr>
            <w:r>
              <w:rPr>
                <w:rFonts w:ascii="Angsana New" w:hAnsi="Angsana New"/>
                <w:sz w:val="28"/>
                <w:szCs w:val="28"/>
                <w:lang w:val="en-US"/>
              </w:rPr>
              <w:t>317,594.48</w:t>
            </w:r>
          </w:p>
        </w:tc>
        <w:tc>
          <w:tcPr>
            <w:tcW w:w="236" w:type="dxa"/>
            <w:shd w:val="clear" w:color="auto" w:fill="auto"/>
          </w:tcPr>
          <w:p w:rsidR="00887F61" w:rsidRPr="00A90EB6" w:rsidRDefault="00887F61" w:rsidP="008B06A2">
            <w:pPr>
              <w:jc w:val="right"/>
              <w:rPr>
                <w:rFonts w:ascii="Angsana New" w:hAnsi="Angsana New"/>
                <w:sz w:val="28"/>
                <w:szCs w:val="28"/>
              </w:rPr>
            </w:pPr>
          </w:p>
        </w:tc>
        <w:tc>
          <w:tcPr>
            <w:tcW w:w="1322" w:type="dxa"/>
            <w:shd w:val="clear" w:color="auto" w:fill="auto"/>
          </w:tcPr>
          <w:p w:rsidR="00887F61" w:rsidRPr="00A90EB6" w:rsidRDefault="00887F61" w:rsidP="008B06A2">
            <w:pPr>
              <w:ind w:left="-68" w:right="354"/>
              <w:jc w:val="right"/>
              <w:rPr>
                <w:rFonts w:ascii="Angsana New" w:hAnsi="Angsana New"/>
                <w:sz w:val="28"/>
                <w:szCs w:val="28"/>
              </w:rPr>
            </w:pPr>
            <w:r>
              <w:rPr>
                <w:rFonts w:ascii="Angsana New" w:hAnsi="Angsana New"/>
                <w:sz w:val="28"/>
                <w:szCs w:val="28"/>
              </w:rPr>
              <w:t>-</w:t>
            </w:r>
          </w:p>
        </w:tc>
        <w:tc>
          <w:tcPr>
            <w:tcW w:w="252" w:type="dxa"/>
            <w:shd w:val="clear" w:color="auto" w:fill="auto"/>
          </w:tcPr>
          <w:p w:rsidR="00887F61" w:rsidRPr="00A90EB6" w:rsidRDefault="00887F61" w:rsidP="008B06A2">
            <w:pPr>
              <w:jc w:val="right"/>
              <w:rPr>
                <w:rFonts w:ascii="Angsana New" w:hAnsi="Angsana New"/>
                <w:sz w:val="28"/>
                <w:szCs w:val="28"/>
              </w:rPr>
            </w:pPr>
          </w:p>
        </w:tc>
        <w:tc>
          <w:tcPr>
            <w:tcW w:w="1368" w:type="dxa"/>
            <w:shd w:val="clear" w:color="auto" w:fill="auto"/>
          </w:tcPr>
          <w:p w:rsidR="00887F61" w:rsidRPr="00A90EB6" w:rsidRDefault="00887F61" w:rsidP="008B06A2">
            <w:pPr>
              <w:ind w:left="-68" w:right="354"/>
              <w:jc w:val="right"/>
              <w:rPr>
                <w:rFonts w:ascii="Angsana New" w:hAnsi="Angsana New"/>
                <w:sz w:val="28"/>
                <w:szCs w:val="28"/>
              </w:rPr>
            </w:pPr>
            <w:r>
              <w:rPr>
                <w:rFonts w:ascii="Angsana New" w:hAnsi="Angsana New"/>
                <w:sz w:val="28"/>
                <w:szCs w:val="28"/>
              </w:rPr>
              <w:t>-</w:t>
            </w:r>
          </w:p>
        </w:tc>
      </w:tr>
      <w:tr w:rsidR="00887F61" w:rsidRPr="00A90EB6" w:rsidTr="002C1719">
        <w:tc>
          <w:tcPr>
            <w:tcW w:w="4112" w:type="dxa"/>
            <w:shd w:val="clear" w:color="auto" w:fill="auto"/>
            <w:vAlign w:val="center"/>
          </w:tcPr>
          <w:p w:rsidR="00887F61" w:rsidRPr="00A90EB6" w:rsidRDefault="00887F61" w:rsidP="008B06A2">
            <w:pPr>
              <w:tabs>
                <w:tab w:val="left" w:pos="-2880"/>
              </w:tabs>
              <w:ind w:left="1488" w:right="420"/>
              <w:jc w:val="thaiDistribute"/>
              <w:rPr>
                <w:rFonts w:ascii="Angsana New" w:hAnsi="Angsana New"/>
                <w:sz w:val="28"/>
                <w:szCs w:val="28"/>
              </w:rPr>
            </w:pPr>
            <w:r w:rsidRPr="00D70977">
              <w:rPr>
                <w:rFonts w:ascii="Angsana New" w:hAnsi="Angsana New"/>
                <w:sz w:val="29"/>
                <w:szCs w:val="29"/>
              </w:rPr>
              <w:t>Total</w:t>
            </w:r>
          </w:p>
        </w:tc>
        <w:tc>
          <w:tcPr>
            <w:tcW w:w="1298" w:type="dxa"/>
            <w:tcBorders>
              <w:top w:val="single" w:sz="4" w:space="0" w:color="auto"/>
              <w:bottom w:val="double" w:sz="4" w:space="0" w:color="auto"/>
            </w:tcBorders>
            <w:shd w:val="clear" w:color="auto" w:fill="auto"/>
          </w:tcPr>
          <w:p w:rsidR="00887F61" w:rsidRPr="00A90EB6" w:rsidRDefault="00887F61" w:rsidP="008B06A2">
            <w:pPr>
              <w:pStyle w:val="BodyTextIndent3"/>
              <w:ind w:left="-108"/>
              <w:jc w:val="right"/>
              <w:rPr>
                <w:rFonts w:ascii="Angsana New" w:hAnsi="Angsana New"/>
                <w:sz w:val="28"/>
                <w:szCs w:val="28"/>
                <w:lang w:val="en-US"/>
              </w:rPr>
            </w:pPr>
            <w:r>
              <w:rPr>
                <w:rFonts w:ascii="Angsana New" w:hAnsi="Angsana New" w:hint="cs"/>
                <w:sz w:val="28"/>
                <w:szCs w:val="28"/>
                <w:cs/>
                <w:lang w:val="en-US"/>
              </w:rPr>
              <w:t>5</w:t>
            </w:r>
            <w:r w:rsidRPr="000F6E40">
              <w:rPr>
                <w:rFonts w:ascii="Angsana New" w:hAnsi="Angsana New"/>
                <w:sz w:val="28"/>
                <w:szCs w:val="28"/>
                <w:lang w:val="en-US"/>
              </w:rPr>
              <w:t>,</w:t>
            </w:r>
            <w:r>
              <w:rPr>
                <w:rFonts w:ascii="Angsana New" w:hAnsi="Angsana New" w:hint="cs"/>
                <w:sz w:val="28"/>
                <w:szCs w:val="28"/>
                <w:cs/>
                <w:lang w:val="en-US"/>
              </w:rPr>
              <w:t>458</w:t>
            </w:r>
            <w:r w:rsidRPr="000F6E40">
              <w:rPr>
                <w:rFonts w:ascii="Angsana New" w:hAnsi="Angsana New"/>
                <w:sz w:val="28"/>
                <w:szCs w:val="28"/>
                <w:lang w:val="en-US"/>
              </w:rPr>
              <w:t>,</w:t>
            </w:r>
            <w:r>
              <w:rPr>
                <w:rFonts w:ascii="Angsana New" w:hAnsi="Angsana New" w:hint="cs"/>
                <w:sz w:val="28"/>
                <w:szCs w:val="28"/>
                <w:cs/>
                <w:lang w:val="en-US"/>
              </w:rPr>
              <w:t>353.00</w:t>
            </w:r>
          </w:p>
        </w:tc>
        <w:tc>
          <w:tcPr>
            <w:tcW w:w="258" w:type="dxa"/>
            <w:shd w:val="clear" w:color="auto" w:fill="auto"/>
          </w:tcPr>
          <w:p w:rsidR="00887F61" w:rsidRPr="00A90EB6" w:rsidRDefault="00887F61" w:rsidP="008B06A2">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887F61" w:rsidRPr="00A90EB6" w:rsidRDefault="00887F61" w:rsidP="008B06A2">
            <w:pPr>
              <w:pStyle w:val="BodyTextIndent3"/>
              <w:ind w:left="-108"/>
              <w:jc w:val="right"/>
              <w:rPr>
                <w:rFonts w:ascii="Angsana New" w:hAnsi="Angsana New"/>
                <w:sz w:val="28"/>
                <w:szCs w:val="28"/>
                <w:lang w:val="en-US"/>
              </w:rPr>
            </w:pPr>
            <w:r w:rsidRPr="000F6E40">
              <w:rPr>
                <w:rFonts w:ascii="Angsana New" w:hAnsi="Angsana New"/>
                <w:sz w:val="28"/>
                <w:szCs w:val="28"/>
                <w:lang w:val="en-US"/>
              </w:rPr>
              <w:t>8,322,913.87</w:t>
            </w:r>
          </w:p>
        </w:tc>
        <w:tc>
          <w:tcPr>
            <w:tcW w:w="236" w:type="dxa"/>
            <w:shd w:val="clear" w:color="auto" w:fill="auto"/>
          </w:tcPr>
          <w:p w:rsidR="00887F61" w:rsidRPr="00A90EB6" w:rsidRDefault="00887F61" w:rsidP="008B06A2">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887F61" w:rsidRPr="00A90EB6" w:rsidRDefault="00887F61" w:rsidP="008B06A2">
            <w:pPr>
              <w:pStyle w:val="BodyTextIndent3"/>
              <w:ind w:left="-108" w:right="34"/>
              <w:jc w:val="right"/>
              <w:rPr>
                <w:rFonts w:ascii="Angsana New" w:hAnsi="Angsana New"/>
                <w:sz w:val="28"/>
                <w:szCs w:val="28"/>
                <w:lang w:val="en-US"/>
              </w:rPr>
            </w:pPr>
            <w:r>
              <w:rPr>
                <w:rFonts w:ascii="Angsana New" w:hAnsi="Angsana New" w:hint="cs"/>
                <w:sz w:val="28"/>
                <w:szCs w:val="28"/>
                <w:cs/>
                <w:lang w:val="en-US"/>
              </w:rPr>
              <w:t>2</w:t>
            </w:r>
            <w:r w:rsidRPr="00A90EB6">
              <w:rPr>
                <w:rFonts w:ascii="Angsana New" w:hAnsi="Angsana New"/>
                <w:sz w:val="28"/>
                <w:szCs w:val="28"/>
                <w:lang w:val="en-US"/>
              </w:rPr>
              <w:t>,</w:t>
            </w:r>
            <w:r>
              <w:rPr>
                <w:rFonts w:ascii="Angsana New" w:hAnsi="Angsana New" w:hint="cs"/>
                <w:sz w:val="28"/>
                <w:szCs w:val="28"/>
                <w:cs/>
                <w:lang w:val="en-US"/>
              </w:rPr>
              <w:t>304</w:t>
            </w:r>
            <w:r w:rsidRPr="00A90EB6">
              <w:rPr>
                <w:rFonts w:ascii="Angsana New" w:hAnsi="Angsana New"/>
                <w:sz w:val="28"/>
                <w:szCs w:val="28"/>
                <w:lang w:val="en-US"/>
              </w:rPr>
              <w:t>,</w:t>
            </w:r>
            <w:r>
              <w:rPr>
                <w:rFonts w:ascii="Angsana New" w:hAnsi="Angsana New" w:hint="cs"/>
                <w:sz w:val="28"/>
                <w:szCs w:val="28"/>
                <w:cs/>
                <w:lang w:val="en-US"/>
              </w:rPr>
              <w:t>549</w:t>
            </w:r>
            <w:r w:rsidRPr="00A90EB6">
              <w:rPr>
                <w:rFonts w:ascii="Angsana New" w:hAnsi="Angsana New"/>
                <w:sz w:val="28"/>
                <w:szCs w:val="28"/>
                <w:lang w:val="en-US"/>
              </w:rPr>
              <w:t>.00</w:t>
            </w:r>
          </w:p>
        </w:tc>
        <w:tc>
          <w:tcPr>
            <w:tcW w:w="252" w:type="dxa"/>
            <w:shd w:val="clear" w:color="auto" w:fill="auto"/>
          </w:tcPr>
          <w:p w:rsidR="00887F61" w:rsidRPr="00A90EB6" w:rsidRDefault="00887F61" w:rsidP="008B06A2">
            <w:pPr>
              <w:jc w:val="right"/>
              <w:rPr>
                <w:rFonts w:ascii="Angsana New" w:hAnsi="Angsana New"/>
                <w:sz w:val="28"/>
                <w:szCs w:val="28"/>
              </w:rPr>
            </w:pPr>
          </w:p>
        </w:tc>
        <w:tc>
          <w:tcPr>
            <w:tcW w:w="1368" w:type="dxa"/>
            <w:tcBorders>
              <w:top w:val="single" w:sz="4" w:space="0" w:color="auto"/>
              <w:bottom w:val="double" w:sz="4" w:space="0" w:color="auto"/>
            </w:tcBorders>
            <w:shd w:val="clear" w:color="auto" w:fill="auto"/>
          </w:tcPr>
          <w:p w:rsidR="00887F61" w:rsidRPr="00A90EB6" w:rsidRDefault="00887F61" w:rsidP="008B06A2">
            <w:pPr>
              <w:pStyle w:val="BodyTextIndent3"/>
              <w:ind w:left="-108" w:right="34"/>
              <w:jc w:val="right"/>
              <w:rPr>
                <w:rFonts w:ascii="Angsana New" w:hAnsi="Angsana New"/>
                <w:sz w:val="28"/>
                <w:szCs w:val="28"/>
                <w:lang w:val="en-US"/>
              </w:rPr>
            </w:pPr>
            <w:r w:rsidRPr="00A90EB6">
              <w:rPr>
                <w:rFonts w:ascii="Angsana New" w:hAnsi="Angsana New"/>
                <w:sz w:val="28"/>
                <w:szCs w:val="28"/>
                <w:lang w:val="en-US"/>
              </w:rPr>
              <w:t>3,039,418.00</w:t>
            </w:r>
          </w:p>
        </w:tc>
      </w:tr>
    </w:tbl>
    <w:p w:rsidR="00887F61" w:rsidRPr="00887F61" w:rsidRDefault="00887F61" w:rsidP="00887F61">
      <w:pPr>
        <w:pStyle w:val="ListParagraph"/>
        <w:ind w:left="450"/>
        <w:jc w:val="thaiDistribute"/>
        <w:outlineLvl w:val="0"/>
        <w:rPr>
          <w:rFonts w:ascii="Angsana New" w:hAnsi="Angsana New"/>
          <w:sz w:val="32"/>
          <w:szCs w:val="32"/>
          <w:lang w:bidi="th-TH"/>
        </w:rPr>
      </w:pPr>
    </w:p>
    <w:p w:rsidR="00887F61" w:rsidRPr="00887F61" w:rsidRDefault="00887F61" w:rsidP="00887F61">
      <w:pPr>
        <w:pStyle w:val="ListParagraph"/>
        <w:ind w:left="1170"/>
        <w:jc w:val="thaiDistribute"/>
        <w:outlineLvl w:val="0"/>
        <w:rPr>
          <w:rFonts w:ascii="Angsana New" w:hAnsi="Angsana New"/>
          <w:sz w:val="30"/>
          <w:szCs w:val="30"/>
        </w:rPr>
      </w:pPr>
      <w:r w:rsidRPr="00887F61">
        <w:rPr>
          <w:rFonts w:ascii="Angsana New" w:hAnsi="Angsana New"/>
          <w:sz w:val="30"/>
          <w:szCs w:val="30"/>
        </w:rPr>
        <w:t>The principal actuarial assumptions used were as follows:</w:t>
      </w:r>
    </w:p>
    <w:tbl>
      <w:tblPr>
        <w:tblW w:w="10349" w:type="dxa"/>
        <w:tblInd w:w="-176" w:type="dxa"/>
        <w:tblLayout w:type="fixed"/>
        <w:tblLook w:val="0000"/>
      </w:tblPr>
      <w:tblGrid>
        <w:gridCol w:w="3261"/>
        <w:gridCol w:w="1559"/>
        <w:gridCol w:w="283"/>
        <w:gridCol w:w="1560"/>
        <w:gridCol w:w="282"/>
        <w:gridCol w:w="1561"/>
        <w:gridCol w:w="252"/>
        <w:gridCol w:w="1591"/>
      </w:tblGrid>
      <w:tr w:rsidR="00887F61" w:rsidRPr="00E4418E" w:rsidTr="008B06A2">
        <w:tc>
          <w:tcPr>
            <w:tcW w:w="3261" w:type="dxa"/>
            <w:shd w:val="clear" w:color="auto" w:fill="auto"/>
          </w:tcPr>
          <w:p w:rsidR="00887F61" w:rsidRPr="00E4418E" w:rsidRDefault="00887F61" w:rsidP="008B06A2">
            <w:pPr>
              <w:jc w:val="center"/>
              <w:rPr>
                <w:rFonts w:ascii="Angsana New" w:hAnsi="Angsana New"/>
                <w:sz w:val="26"/>
                <w:szCs w:val="26"/>
                <w:u w:val="single"/>
                <w:cs/>
              </w:rPr>
            </w:pPr>
          </w:p>
        </w:tc>
        <w:tc>
          <w:tcPr>
            <w:tcW w:w="3402" w:type="dxa"/>
            <w:gridSpan w:val="3"/>
            <w:shd w:val="clear" w:color="auto" w:fill="auto"/>
          </w:tcPr>
          <w:p w:rsidR="00887F61" w:rsidRPr="00E4418E" w:rsidRDefault="00887F61" w:rsidP="008B06A2">
            <w:pPr>
              <w:jc w:val="center"/>
              <w:rPr>
                <w:rFonts w:ascii="Angsana New" w:hAnsi="Angsana New"/>
                <w:sz w:val="26"/>
                <w:szCs w:val="26"/>
                <w:u w:val="single"/>
                <w:cs/>
              </w:rPr>
            </w:pPr>
            <w:r w:rsidRPr="008072A5">
              <w:rPr>
                <w:rFonts w:ascii="Angsana New" w:hAnsi="Angsana New"/>
                <w:sz w:val="29"/>
                <w:szCs w:val="29"/>
              </w:rPr>
              <w:t>Consolidated Financial Statements</w:t>
            </w:r>
          </w:p>
        </w:tc>
        <w:tc>
          <w:tcPr>
            <w:tcW w:w="282" w:type="dxa"/>
            <w:shd w:val="clear" w:color="auto" w:fill="auto"/>
          </w:tcPr>
          <w:p w:rsidR="00887F61" w:rsidRPr="00E4418E" w:rsidRDefault="00887F61" w:rsidP="008B06A2">
            <w:pPr>
              <w:jc w:val="center"/>
              <w:rPr>
                <w:rFonts w:ascii="Angsana New" w:hAnsi="Angsana New"/>
                <w:sz w:val="26"/>
                <w:szCs w:val="26"/>
                <w:u w:val="single"/>
                <w:cs/>
              </w:rPr>
            </w:pPr>
          </w:p>
        </w:tc>
        <w:tc>
          <w:tcPr>
            <w:tcW w:w="3404" w:type="dxa"/>
            <w:gridSpan w:val="3"/>
            <w:shd w:val="clear" w:color="auto" w:fill="auto"/>
          </w:tcPr>
          <w:p w:rsidR="00887F61" w:rsidRPr="00E4418E" w:rsidRDefault="00887F61" w:rsidP="008B06A2">
            <w:pPr>
              <w:jc w:val="center"/>
              <w:rPr>
                <w:rFonts w:ascii="Angsana New" w:hAnsi="Angsana New"/>
                <w:sz w:val="26"/>
                <w:szCs w:val="26"/>
                <w:u w:val="single"/>
                <w:cs/>
              </w:rPr>
            </w:pPr>
            <w:r w:rsidRPr="008072A5">
              <w:rPr>
                <w:rFonts w:ascii="Angsana New" w:hAnsi="Angsana New"/>
                <w:sz w:val="29"/>
                <w:szCs w:val="29"/>
              </w:rPr>
              <w:t>Separate Financial Statements</w:t>
            </w:r>
          </w:p>
        </w:tc>
      </w:tr>
      <w:tr w:rsidR="00887F61" w:rsidRPr="00E4418E" w:rsidTr="008B06A2">
        <w:tc>
          <w:tcPr>
            <w:tcW w:w="3261" w:type="dxa"/>
            <w:shd w:val="clear" w:color="auto" w:fill="auto"/>
          </w:tcPr>
          <w:p w:rsidR="00887F61" w:rsidRPr="00E4418E" w:rsidRDefault="00887F61" w:rsidP="008B06A2">
            <w:pPr>
              <w:jc w:val="center"/>
              <w:rPr>
                <w:rFonts w:ascii="Angsana New" w:hAnsi="Angsana New"/>
                <w:sz w:val="26"/>
                <w:szCs w:val="26"/>
                <w:u w:val="single"/>
                <w:cs/>
              </w:rPr>
            </w:pPr>
          </w:p>
        </w:tc>
        <w:tc>
          <w:tcPr>
            <w:tcW w:w="1559" w:type="dxa"/>
            <w:shd w:val="clear" w:color="auto" w:fill="auto"/>
          </w:tcPr>
          <w:p w:rsidR="00887F61" w:rsidRPr="00E4418E" w:rsidRDefault="00887F61" w:rsidP="008B06A2">
            <w:pPr>
              <w:ind w:right="-72"/>
              <w:jc w:val="center"/>
              <w:rPr>
                <w:rFonts w:ascii="Angsana New" w:hAnsi="Angsana New"/>
                <w:noProof/>
                <w:sz w:val="26"/>
                <w:szCs w:val="26"/>
              </w:rPr>
            </w:pPr>
            <w:r>
              <w:rPr>
                <w:rFonts w:ascii="Angsana New" w:hAnsi="Angsana New"/>
                <w:noProof/>
                <w:sz w:val="26"/>
                <w:szCs w:val="26"/>
              </w:rPr>
              <w:t>201</w:t>
            </w:r>
            <w:r>
              <w:rPr>
                <w:rFonts w:ascii="Angsana New" w:hAnsi="Angsana New" w:hint="cs"/>
                <w:noProof/>
                <w:sz w:val="26"/>
                <w:szCs w:val="26"/>
                <w:cs/>
              </w:rPr>
              <w:t>6</w:t>
            </w:r>
          </w:p>
        </w:tc>
        <w:tc>
          <w:tcPr>
            <w:tcW w:w="283" w:type="dxa"/>
            <w:shd w:val="clear" w:color="auto" w:fill="auto"/>
          </w:tcPr>
          <w:p w:rsidR="00887F61" w:rsidRPr="00E4418E" w:rsidRDefault="00887F61" w:rsidP="008B06A2">
            <w:pPr>
              <w:jc w:val="center"/>
              <w:rPr>
                <w:rFonts w:ascii="Angsana New" w:hAnsi="Angsana New"/>
                <w:sz w:val="26"/>
                <w:szCs w:val="26"/>
                <w:u w:val="single"/>
                <w:cs/>
              </w:rPr>
            </w:pPr>
          </w:p>
        </w:tc>
        <w:tc>
          <w:tcPr>
            <w:tcW w:w="1560" w:type="dxa"/>
            <w:shd w:val="clear" w:color="auto" w:fill="auto"/>
          </w:tcPr>
          <w:p w:rsidR="00887F61" w:rsidRPr="00E4418E" w:rsidRDefault="00887F61" w:rsidP="008B06A2">
            <w:pPr>
              <w:ind w:right="-72"/>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5</w:t>
            </w:r>
          </w:p>
        </w:tc>
        <w:tc>
          <w:tcPr>
            <w:tcW w:w="282" w:type="dxa"/>
            <w:shd w:val="clear" w:color="auto" w:fill="auto"/>
          </w:tcPr>
          <w:p w:rsidR="00887F61" w:rsidRPr="00E4418E" w:rsidRDefault="00887F61" w:rsidP="008B06A2">
            <w:pPr>
              <w:jc w:val="center"/>
              <w:rPr>
                <w:rFonts w:ascii="Angsana New" w:hAnsi="Angsana New"/>
                <w:sz w:val="26"/>
                <w:szCs w:val="26"/>
                <w:u w:val="single"/>
                <w:cs/>
              </w:rPr>
            </w:pPr>
          </w:p>
        </w:tc>
        <w:tc>
          <w:tcPr>
            <w:tcW w:w="156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sidRPr="00E4418E">
              <w:rPr>
                <w:rFonts w:ascii="Angsana New" w:hAnsi="Angsana New"/>
                <w:sz w:val="26"/>
                <w:szCs w:val="26"/>
              </w:rPr>
              <w:t>2</w:t>
            </w:r>
            <w:r>
              <w:rPr>
                <w:rFonts w:ascii="Angsana New" w:hAnsi="Angsana New"/>
                <w:sz w:val="26"/>
                <w:szCs w:val="26"/>
              </w:rPr>
              <w:t>01</w:t>
            </w:r>
            <w:r>
              <w:rPr>
                <w:rFonts w:ascii="Angsana New" w:hAnsi="Angsana New" w:hint="cs"/>
                <w:sz w:val="26"/>
                <w:szCs w:val="26"/>
                <w:cs/>
              </w:rPr>
              <w:t>6</w:t>
            </w:r>
          </w:p>
        </w:tc>
        <w:tc>
          <w:tcPr>
            <w:tcW w:w="252" w:type="dxa"/>
            <w:shd w:val="clear" w:color="auto" w:fill="auto"/>
          </w:tcPr>
          <w:p w:rsidR="00887F61" w:rsidRPr="00E4418E" w:rsidRDefault="00887F61" w:rsidP="008B06A2">
            <w:pPr>
              <w:jc w:val="center"/>
              <w:rPr>
                <w:rFonts w:ascii="Angsana New" w:hAnsi="Angsana New"/>
                <w:sz w:val="26"/>
                <w:szCs w:val="26"/>
                <w:u w:val="single"/>
                <w:cs/>
              </w:rPr>
            </w:pPr>
          </w:p>
        </w:tc>
        <w:tc>
          <w:tcPr>
            <w:tcW w:w="159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5</w:t>
            </w:r>
          </w:p>
        </w:tc>
      </w:tr>
      <w:tr w:rsidR="00887F61" w:rsidRPr="00E4418E" w:rsidTr="008B06A2">
        <w:tc>
          <w:tcPr>
            <w:tcW w:w="3261" w:type="dxa"/>
            <w:shd w:val="clear" w:color="auto" w:fill="auto"/>
          </w:tcPr>
          <w:p w:rsidR="00887F61" w:rsidRPr="000E6166" w:rsidRDefault="00887F61" w:rsidP="008B06A2">
            <w:pPr>
              <w:jc w:val="thaiDistribute"/>
              <w:rPr>
                <w:rFonts w:ascii="Angsana New" w:hAnsi="Angsana New"/>
                <w:sz w:val="28"/>
                <w:szCs w:val="28"/>
              </w:rPr>
            </w:pPr>
            <w:r w:rsidRPr="000E6166">
              <w:rPr>
                <w:rFonts w:ascii="Angsana New" w:hAnsi="Angsana New"/>
                <w:sz w:val="28"/>
                <w:szCs w:val="28"/>
              </w:rPr>
              <w:t>Discount rate</w:t>
            </w:r>
          </w:p>
        </w:tc>
        <w:tc>
          <w:tcPr>
            <w:tcW w:w="1559" w:type="dxa"/>
            <w:shd w:val="clear" w:color="auto" w:fill="auto"/>
            <w:vAlign w:val="center"/>
          </w:tcPr>
          <w:p w:rsidR="00887F61" w:rsidRPr="00E4418E" w:rsidRDefault="00887F61" w:rsidP="008B06A2">
            <w:pPr>
              <w:ind w:right="-72"/>
              <w:jc w:val="center"/>
              <w:rPr>
                <w:rFonts w:ascii="Angsana New" w:hAnsi="Angsana New"/>
                <w:noProof/>
                <w:sz w:val="26"/>
                <w:szCs w:val="26"/>
              </w:rPr>
            </w:pPr>
            <w:r>
              <w:rPr>
                <w:rFonts w:ascii="Angsana New" w:hAnsi="Angsana New" w:hint="cs"/>
                <w:noProof/>
                <w:sz w:val="26"/>
                <w:szCs w:val="26"/>
                <w:cs/>
              </w:rPr>
              <w:t>2.90</w:t>
            </w:r>
            <w:r>
              <w:rPr>
                <w:rFonts w:ascii="Angsana New" w:hAnsi="Angsana New"/>
                <w:noProof/>
                <w:sz w:val="26"/>
                <w:szCs w:val="26"/>
              </w:rPr>
              <w:t>%</w:t>
            </w:r>
          </w:p>
        </w:tc>
        <w:tc>
          <w:tcPr>
            <w:tcW w:w="283" w:type="dxa"/>
            <w:shd w:val="clear" w:color="auto" w:fill="auto"/>
          </w:tcPr>
          <w:p w:rsidR="00887F61" w:rsidRPr="00E4418E" w:rsidRDefault="00887F61" w:rsidP="008B06A2">
            <w:pPr>
              <w:jc w:val="center"/>
              <w:rPr>
                <w:rFonts w:ascii="Angsana New" w:hAnsi="Angsana New"/>
                <w:sz w:val="26"/>
                <w:szCs w:val="26"/>
                <w:cs/>
              </w:rPr>
            </w:pPr>
          </w:p>
        </w:tc>
        <w:tc>
          <w:tcPr>
            <w:tcW w:w="1560" w:type="dxa"/>
            <w:shd w:val="clear" w:color="auto" w:fill="auto"/>
            <w:vAlign w:val="center"/>
          </w:tcPr>
          <w:p w:rsidR="00887F61" w:rsidRPr="00E4418E" w:rsidRDefault="00887F61" w:rsidP="008B06A2">
            <w:pPr>
              <w:ind w:right="-72"/>
              <w:jc w:val="center"/>
              <w:rPr>
                <w:rFonts w:ascii="Angsana New" w:hAnsi="Angsana New"/>
                <w:noProof/>
                <w:sz w:val="26"/>
                <w:szCs w:val="26"/>
              </w:rPr>
            </w:pPr>
            <w:r>
              <w:rPr>
                <w:rFonts w:ascii="Angsana New" w:hAnsi="Angsana New" w:hint="cs"/>
                <w:noProof/>
                <w:sz w:val="26"/>
                <w:szCs w:val="26"/>
                <w:cs/>
              </w:rPr>
              <w:t>3.25</w:t>
            </w:r>
            <w:r>
              <w:rPr>
                <w:rFonts w:ascii="Angsana New" w:hAnsi="Angsana New"/>
                <w:noProof/>
                <w:sz w:val="26"/>
                <w:szCs w:val="26"/>
              </w:rPr>
              <w:t>%</w:t>
            </w:r>
            <w:r>
              <w:rPr>
                <w:rFonts w:ascii="Angsana New" w:hAnsi="Angsana New"/>
                <w:noProof/>
                <w:sz w:val="26"/>
                <w:szCs w:val="26"/>
                <w:cs/>
              </w:rPr>
              <w:t>–</w:t>
            </w:r>
            <w:r>
              <w:rPr>
                <w:rFonts w:ascii="Angsana New" w:hAnsi="Angsana New" w:hint="cs"/>
                <w:noProof/>
                <w:sz w:val="26"/>
                <w:szCs w:val="26"/>
                <w:cs/>
              </w:rPr>
              <w:t xml:space="preserve">  3.91</w:t>
            </w:r>
            <w:r>
              <w:rPr>
                <w:rFonts w:ascii="Angsana New" w:hAnsi="Angsana New"/>
                <w:noProof/>
                <w:sz w:val="26"/>
                <w:szCs w:val="26"/>
              </w:rPr>
              <w:t>%</w:t>
            </w:r>
          </w:p>
        </w:tc>
        <w:tc>
          <w:tcPr>
            <w:tcW w:w="282" w:type="dxa"/>
            <w:shd w:val="clear" w:color="auto" w:fill="auto"/>
          </w:tcPr>
          <w:p w:rsidR="00887F61" w:rsidRPr="00E4418E" w:rsidRDefault="00887F61" w:rsidP="008B06A2">
            <w:pPr>
              <w:jc w:val="center"/>
              <w:rPr>
                <w:rFonts w:ascii="Angsana New" w:hAnsi="Angsana New"/>
                <w:sz w:val="26"/>
                <w:szCs w:val="26"/>
                <w:cs/>
              </w:rPr>
            </w:pPr>
          </w:p>
        </w:tc>
        <w:tc>
          <w:tcPr>
            <w:tcW w:w="156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Pr>
                <w:rFonts w:ascii="Angsana New" w:hAnsi="Angsana New" w:hint="cs"/>
                <w:sz w:val="26"/>
                <w:szCs w:val="26"/>
                <w:cs/>
              </w:rPr>
              <w:t>2.90</w:t>
            </w:r>
            <w:r>
              <w:rPr>
                <w:rFonts w:ascii="Angsana New" w:hAnsi="Angsana New"/>
                <w:sz w:val="26"/>
                <w:szCs w:val="26"/>
              </w:rPr>
              <w:t>%</w:t>
            </w:r>
          </w:p>
        </w:tc>
        <w:tc>
          <w:tcPr>
            <w:tcW w:w="252" w:type="dxa"/>
            <w:shd w:val="clear" w:color="auto" w:fill="auto"/>
          </w:tcPr>
          <w:p w:rsidR="00887F61" w:rsidRPr="00E4418E" w:rsidRDefault="00887F61" w:rsidP="008B06A2">
            <w:pPr>
              <w:jc w:val="center"/>
              <w:rPr>
                <w:rFonts w:ascii="Angsana New" w:hAnsi="Angsana New"/>
                <w:sz w:val="26"/>
                <w:szCs w:val="26"/>
                <w:cs/>
              </w:rPr>
            </w:pPr>
          </w:p>
        </w:tc>
        <w:tc>
          <w:tcPr>
            <w:tcW w:w="159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sidRPr="00E4418E">
              <w:rPr>
                <w:rFonts w:ascii="Angsana New" w:hAnsi="Angsana New"/>
                <w:sz w:val="26"/>
                <w:szCs w:val="26"/>
              </w:rPr>
              <w:t>3.4</w:t>
            </w:r>
            <w:r>
              <w:rPr>
                <w:rFonts w:ascii="Angsana New" w:hAnsi="Angsana New"/>
                <w:sz w:val="26"/>
                <w:szCs w:val="26"/>
              </w:rPr>
              <w:t>%</w:t>
            </w:r>
          </w:p>
        </w:tc>
      </w:tr>
      <w:tr w:rsidR="00887F61" w:rsidRPr="00E4418E" w:rsidTr="008B06A2">
        <w:tc>
          <w:tcPr>
            <w:tcW w:w="3261" w:type="dxa"/>
            <w:shd w:val="clear" w:color="auto" w:fill="auto"/>
          </w:tcPr>
          <w:p w:rsidR="00887F61" w:rsidRPr="000E6166" w:rsidRDefault="00887F61" w:rsidP="008B06A2">
            <w:pPr>
              <w:jc w:val="thaiDistribute"/>
              <w:rPr>
                <w:rFonts w:ascii="Angsana New" w:hAnsi="Angsana New"/>
                <w:sz w:val="28"/>
                <w:szCs w:val="28"/>
              </w:rPr>
            </w:pPr>
            <w:r w:rsidRPr="000E6166">
              <w:rPr>
                <w:rFonts w:ascii="Angsana New" w:hAnsi="Angsana New"/>
                <w:sz w:val="28"/>
                <w:szCs w:val="28"/>
              </w:rPr>
              <w:t xml:space="preserve">Future </w:t>
            </w:r>
            <w:r>
              <w:rPr>
                <w:rFonts w:ascii="Angsana New" w:hAnsi="Angsana New"/>
                <w:sz w:val="28"/>
                <w:szCs w:val="28"/>
              </w:rPr>
              <w:t xml:space="preserve">expectation of </w:t>
            </w:r>
            <w:r w:rsidRPr="000E6166">
              <w:rPr>
                <w:rFonts w:ascii="Angsana New" w:hAnsi="Angsana New"/>
                <w:sz w:val="28"/>
                <w:szCs w:val="28"/>
              </w:rPr>
              <w:t>salary increases</w:t>
            </w:r>
          </w:p>
        </w:tc>
        <w:tc>
          <w:tcPr>
            <w:tcW w:w="1559" w:type="dxa"/>
            <w:shd w:val="clear" w:color="auto" w:fill="auto"/>
            <w:vAlign w:val="center"/>
          </w:tcPr>
          <w:p w:rsidR="00887F61" w:rsidRPr="00E4418E" w:rsidRDefault="00887F61" w:rsidP="008B06A2">
            <w:pPr>
              <w:ind w:right="-72"/>
              <w:jc w:val="center"/>
              <w:rPr>
                <w:rFonts w:ascii="Angsana New" w:hAnsi="Angsana New"/>
                <w:noProof/>
                <w:sz w:val="26"/>
                <w:szCs w:val="26"/>
              </w:rPr>
            </w:pPr>
            <w:r>
              <w:rPr>
                <w:rFonts w:ascii="Angsana New" w:hAnsi="Angsana New" w:hint="cs"/>
                <w:noProof/>
                <w:sz w:val="26"/>
                <w:szCs w:val="26"/>
                <w:cs/>
              </w:rPr>
              <w:t>3.5</w:t>
            </w:r>
            <w:r>
              <w:rPr>
                <w:rFonts w:ascii="Angsana New" w:hAnsi="Angsana New"/>
                <w:noProof/>
                <w:sz w:val="26"/>
                <w:szCs w:val="26"/>
              </w:rPr>
              <w:t>%</w:t>
            </w:r>
            <w:r w:rsidRPr="00BF0BB1">
              <w:rPr>
                <w:rFonts w:ascii="Angsana New" w:hAnsi="Angsana New"/>
                <w:noProof/>
                <w:sz w:val="26"/>
                <w:szCs w:val="26"/>
              </w:rPr>
              <w:t xml:space="preserve">– </w:t>
            </w:r>
            <w:r w:rsidRPr="00BF0BB1">
              <w:rPr>
                <w:rFonts w:ascii="Angsana New" w:hAnsi="Angsana New"/>
                <w:noProof/>
                <w:sz w:val="26"/>
                <w:szCs w:val="26"/>
                <w:cs/>
              </w:rPr>
              <w:t>10.00</w:t>
            </w:r>
            <w:r>
              <w:rPr>
                <w:rFonts w:ascii="Angsana New" w:hAnsi="Angsana New"/>
                <w:noProof/>
                <w:sz w:val="26"/>
                <w:szCs w:val="26"/>
              </w:rPr>
              <w:t>%</w:t>
            </w:r>
          </w:p>
        </w:tc>
        <w:tc>
          <w:tcPr>
            <w:tcW w:w="283" w:type="dxa"/>
            <w:shd w:val="clear" w:color="auto" w:fill="auto"/>
          </w:tcPr>
          <w:p w:rsidR="00887F61" w:rsidRPr="00E4418E" w:rsidRDefault="00887F61" w:rsidP="008B06A2">
            <w:pPr>
              <w:jc w:val="center"/>
              <w:rPr>
                <w:rFonts w:ascii="Angsana New" w:hAnsi="Angsana New"/>
                <w:sz w:val="26"/>
                <w:szCs w:val="26"/>
              </w:rPr>
            </w:pPr>
          </w:p>
        </w:tc>
        <w:tc>
          <w:tcPr>
            <w:tcW w:w="1560" w:type="dxa"/>
            <w:shd w:val="clear" w:color="auto" w:fill="auto"/>
            <w:vAlign w:val="center"/>
          </w:tcPr>
          <w:p w:rsidR="00887F61" w:rsidRPr="00E4418E" w:rsidRDefault="00887F61" w:rsidP="008B06A2">
            <w:pPr>
              <w:ind w:right="-72"/>
              <w:jc w:val="center"/>
              <w:rPr>
                <w:rFonts w:ascii="Angsana New" w:hAnsi="Angsana New"/>
                <w:noProof/>
                <w:sz w:val="26"/>
                <w:szCs w:val="26"/>
              </w:rPr>
            </w:pPr>
            <w:r>
              <w:rPr>
                <w:rFonts w:ascii="Angsana New" w:hAnsi="Angsana New" w:hint="cs"/>
                <w:noProof/>
                <w:sz w:val="26"/>
                <w:szCs w:val="26"/>
                <w:cs/>
              </w:rPr>
              <w:t>4.16</w:t>
            </w:r>
            <w:r>
              <w:rPr>
                <w:rFonts w:ascii="Angsana New" w:hAnsi="Angsana New"/>
                <w:noProof/>
                <w:sz w:val="26"/>
                <w:szCs w:val="26"/>
              </w:rPr>
              <w:t>%</w:t>
            </w:r>
            <w:r w:rsidRPr="00BF0BB1">
              <w:rPr>
                <w:rFonts w:ascii="Angsana New" w:hAnsi="Angsana New"/>
                <w:noProof/>
                <w:sz w:val="26"/>
                <w:szCs w:val="26"/>
              </w:rPr>
              <w:t xml:space="preserve">– </w:t>
            </w:r>
            <w:r w:rsidRPr="00BF0BB1">
              <w:rPr>
                <w:rFonts w:ascii="Angsana New" w:hAnsi="Angsana New"/>
                <w:noProof/>
                <w:sz w:val="26"/>
                <w:szCs w:val="26"/>
                <w:cs/>
              </w:rPr>
              <w:t>10.00</w:t>
            </w:r>
            <w:r>
              <w:rPr>
                <w:rFonts w:ascii="Angsana New" w:hAnsi="Angsana New"/>
                <w:noProof/>
                <w:sz w:val="26"/>
                <w:szCs w:val="26"/>
              </w:rPr>
              <w:t>%</w:t>
            </w:r>
          </w:p>
        </w:tc>
        <w:tc>
          <w:tcPr>
            <w:tcW w:w="282" w:type="dxa"/>
            <w:shd w:val="clear" w:color="auto" w:fill="auto"/>
          </w:tcPr>
          <w:p w:rsidR="00887F61" w:rsidRPr="00E4418E" w:rsidRDefault="00887F61" w:rsidP="008B06A2">
            <w:pPr>
              <w:jc w:val="center"/>
              <w:rPr>
                <w:rFonts w:ascii="Angsana New" w:hAnsi="Angsana New"/>
                <w:sz w:val="26"/>
                <w:szCs w:val="26"/>
              </w:rPr>
            </w:pPr>
          </w:p>
        </w:tc>
        <w:tc>
          <w:tcPr>
            <w:tcW w:w="156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sidRPr="00E4418E">
              <w:rPr>
                <w:rFonts w:ascii="Angsana New" w:hAnsi="Angsana New"/>
                <w:sz w:val="26"/>
                <w:szCs w:val="26"/>
              </w:rPr>
              <w:t>3.5</w:t>
            </w:r>
            <w:r>
              <w:rPr>
                <w:rFonts w:ascii="Angsana New" w:hAnsi="Angsana New"/>
                <w:sz w:val="26"/>
                <w:szCs w:val="26"/>
              </w:rPr>
              <w:t>%</w:t>
            </w:r>
            <w:r w:rsidRPr="00E4418E">
              <w:rPr>
                <w:rFonts w:ascii="Angsana New" w:hAnsi="Angsana New"/>
                <w:sz w:val="26"/>
                <w:szCs w:val="26"/>
              </w:rPr>
              <w:t xml:space="preserve"> – 10.00</w:t>
            </w:r>
            <w:r>
              <w:rPr>
                <w:rFonts w:ascii="Angsana New" w:hAnsi="Angsana New"/>
                <w:sz w:val="26"/>
                <w:szCs w:val="26"/>
              </w:rPr>
              <w:t>%</w:t>
            </w:r>
          </w:p>
        </w:tc>
        <w:tc>
          <w:tcPr>
            <w:tcW w:w="252" w:type="dxa"/>
            <w:shd w:val="clear" w:color="auto" w:fill="auto"/>
          </w:tcPr>
          <w:p w:rsidR="00887F61" w:rsidRPr="00E4418E" w:rsidRDefault="00887F61" w:rsidP="008B06A2">
            <w:pPr>
              <w:jc w:val="center"/>
              <w:rPr>
                <w:rFonts w:ascii="Angsana New" w:hAnsi="Angsana New"/>
                <w:sz w:val="26"/>
                <w:szCs w:val="26"/>
              </w:rPr>
            </w:pPr>
          </w:p>
        </w:tc>
        <w:tc>
          <w:tcPr>
            <w:tcW w:w="1591" w:type="dxa"/>
            <w:shd w:val="clear" w:color="auto" w:fill="auto"/>
          </w:tcPr>
          <w:p w:rsidR="00887F61" w:rsidRPr="00E4418E" w:rsidRDefault="00887F61" w:rsidP="008B06A2">
            <w:pPr>
              <w:tabs>
                <w:tab w:val="left" w:pos="1345"/>
              </w:tabs>
              <w:ind w:left="-29" w:right="57"/>
              <w:jc w:val="center"/>
              <w:rPr>
                <w:rFonts w:ascii="Angsana New" w:hAnsi="Angsana New"/>
                <w:sz w:val="26"/>
                <w:szCs w:val="26"/>
              </w:rPr>
            </w:pPr>
            <w:r w:rsidRPr="00E4418E">
              <w:rPr>
                <w:rFonts w:ascii="Angsana New" w:hAnsi="Angsana New"/>
                <w:sz w:val="26"/>
                <w:szCs w:val="26"/>
              </w:rPr>
              <w:t>3.5</w:t>
            </w:r>
            <w:r>
              <w:rPr>
                <w:rFonts w:ascii="Angsana New" w:hAnsi="Angsana New"/>
                <w:sz w:val="26"/>
                <w:szCs w:val="26"/>
              </w:rPr>
              <w:t>%</w:t>
            </w:r>
            <w:r w:rsidRPr="00E4418E">
              <w:rPr>
                <w:rFonts w:ascii="Angsana New" w:hAnsi="Angsana New"/>
                <w:sz w:val="26"/>
                <w:szCs w:val="26"/>
              </w:rPr>
              <w:t xml:space="preserve"> – 10.00</w:t>
            </w:r>
            <w:r>
              <w:rPr>
                <w:rFonts w:ascii="Angsana New" w:hAnsi="Angsana New"/>
                <w:sz w:val="26"/>
                <w:szCs w:val="26"/>
              </w:rPr>
              <w:t>%</w:t>
            </w:r>
          </w:p>
        </w:tc>
      </w:tr>
    </w:tbl>
    <w:p w:rsidR="00887F61" w:rsidRDefault="00887F61" w:rsidP="00887F61">
      <w:pPr>
        <w:pStyle w:val="ListParagraph"/>
        <w:jc w:val="thaiDistribute"/>
        <w:rPr>
          <w:rFonts w:ascii="Angsana New" w:hAnsi="Angsana New"/>
          <w:sz w:val="30"/>
          <w:szCs w:val="30"/>
          <w:lang w:bidi="th-TH"/>
        </w:rPr>
      </w:pPr>
    </w:p>
    <w:p w:rsidR="00887F61" w:rsidRPr="00887F61" w:rsidRDefault="00887F61" w:rsidP="00887F61">
      <w:pPr>
        <w:pStyle w:val="ListParagraph"/>
        <w:ind w:left="450"/>
        <w:jc w:val="thaiDistribute"/>
        <w:rPr>
          <w:rFonts w:ascii="Angsana New" w:hAnsi="Angsana New"/>
          <w:sz w:val="30"/>
          <w:szCs w:val="30"/>
        </w:rPr>
      </w:pPr>
      <w:r w:rsidRPr="00887F61">
        <w:rPr>
          <w:rFonts w:ascii="Angsana New" w:hAnsi="Angsana New"/>
          <w:sz w:val="30"/>
          <w:szCs w:val="30"/>
        </w:rPr>
        <w:t>Sensitivity analysis</w:t>
      </w:r>
    </w:p>
    <w:p w:rsidR="00887F61" w:rsidRPr="00887F61" w:rsidRDefault="00887F61" w:rsidP="00887F61">
      <w:pPr>
        <w:pStyle w:val="ListParagraph"/>
        <w:tabs>
          <w:tab w:val="left" w:pos="3780"/>
        </w:tabs>
        <w:ind w:left="450" w:firstLine="720"/>
        <w:jc w:val="thaiDistribute"/>
        <w:rPr>
          <w:rFonts w:ascii="Angsana New" w:hAnsi="Angsana New"/>
          <w:b/>
          <w:bCs/>
          <w:sz w:val="30"/>
          <w:szCs w:val="30"/>
        </w:rPr>
      </w:pPr>
      <w:r w:rsidRPr="00887F6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as follows.</w:t>
      </w:r>
    </w:p>
    <w:tbl>
      <w:tblPr>
        <w:tblW w:w="8969" w:type="dxa"/>
        <w:tblInd w:w="558" w:type="dxa"/>
        <w:tblLook w:val="0000"/>
      </w:tblPr>
      <w:tblGrid>
        <w:gridCol w:w="2250"/>
        <w:gridCol w:w="1679"/>
        <w:gridCol w:w="1710"/>
        <w:gridCol w:w="1653"/>
        <w:gridCol w:w="1677"/>
      </w:tblGrid>
      <w:tr w:rsidR="00887F61" w:rsidRPr="00170E7F" w:rsidTr="008B06A2">
        <w:tc>
          <w:tcPr>
            <w:tcW w:w="2250" w:type="dxa"/>
            <w:tcBorders>
              <w:top w:val="nil"/>
              <w:left w:val="nil"/>
              <w:bottom w:val="nil"/>
              <w:right w:val="nil"/>
            </w:tcBorders>
          </w:tcPr>
          <w:p w:rsidR="00887F61" w:rsidRPr="00170E7F" w:rsidRDefault="00887F61" w:rsidP="008B06A2">
            <w:pPr>
              <w:ind w:left="-108" w:right="-108"/>
              <w:jc w:val="thaiDistribute"/>
              <w:rPr>
                <w:rFonts w:ascii="Angsana New" w:hAnsi="Angsana New"/>
                <w:sz w:val="28"/>
                <w:szCs w:val="28"/>
              </w:rPr>
            </w:pPr>
          </w:p>
        </w:tc>
        <w:tc>
          <w:tcPr>
            <w:tcW w:w="3389" w:type="dxa"/>
            <w:gridSpan w:val="2"/>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Consolidated Financial Statements</w:t>
            </w:r>
          </w:p>
        </w:tc>
        <w:tc>
          <w:tcPr>
            <w:tcW w:w="3330" w:type="dxa"/>
            <w:gridSpan w:val="2"/>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Separate Financial Statements</w:t>
            </w:r>
          </w:p>
        </w:tc>
      </w:tr>
      <w:tr w:rsidR="00887F61" w:rsidRPr="00170E7F" w:rsidTr="008B06A2">
        <w:tc>
          <w:tcPr>
            <w:tcW w:w="2250" w:type="dxa"/>
            <w:tcBorders>
              <w:top w:val="nil"/>
              <w:left w:val="nil"/>
              <w:bottom w:val="nil"/>
              <w:right w:val="nil"/>
            </w:tcBorders>
          </w:tcPr>
          <w:p w:rsidR="00887F61" w:rsidRPr="00170E7F" w:rsidRDefault="00887F61" w:rsidP="008B06A2">
            <w:pPr>
              <w:ind w:left="-108" w:right="-108"/>
              <w:jc w:val="thaiDistribute"/>
              <w:rPr>
                <w:rFonts w:ascii="Angsana New" w:hAnsi="Angsana New"/>
                <w:sz w:val="28"/>
                <w:szCs w:val="28"/>
              </w:rPr>
            </w:pPr>
          </w:p>
        </w:tc>
        <w:tc>
          <w:tcPr>
            <w:tcW w:w="1679" w:type="dxa"/>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710" w:type="dxa"/>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653" w:type="dxa"/>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677" w:type="dxa"/>
            <w:tcBorders>
              <w:top w:val="nil"/>
              <w:left w:val="nil"/>
              <w:bottom w:val="nil"/>
              <w:right w:val="nil"/>
            </w:tcBorders>
          </w:tcPr>
          <w:p w:rsidR="00887F61" w:rsidRPr="00170E7F" w:rsidRDefault="00887F61" w:rsidP="008B06A2">
            <w:pPr>
              <w:ind w:left="-108" w:right="-108"/>
              <w:jc w:val="center"/>
              <w:rPr>
                <w:rFonts w:ascii="Angsana New" w:hAnsi="Angsana New"/>
                <w:sz w:val="28"/>
                <w:szCs w:val="28"/>
                <w:cs/>
              </w:rPr>
            </w:pPr>
            <w:r w:rsidRPr="00170E7F">
              <w:rPr>
                <w:rFonts w:ascii="Angsana New" w:hAnsi="Angsana New"/>
                <w:sz w:val="28"/>
                <w:szCs w:val="28"/>
              </w:rPr>
              <w:t>For the years ended</w:t>
            </w:r>
          </w:p>
        </w:tc>
      </w:tr>
      <w:tr w:rsidR="00887F61" w:rsidRPr="00170E7F" w:rsidTr="008B06A2">
        <w:tc>
          <w:tcPr>
            <w:tcW w:w="2250" w:type="dxa"/>
            <w:tcBorders>
              <w:top w:val="nil"/>
              <w:left w:val="nil"/>
              <w:bottom w:val="nil"/>
              <w:right w:val="nil"/>
            </w:tcBorders>
          </w:tcPr>
          <w:p w:rsidR="00887F61" w:rsidRPr="00170E7F" w:rsidRDefault="00887F61" w:rsidP="008B06A2">
            <w:pPr>
              <w:ind w:left="-108" w:right="-108"/>
              <w:jc w:val="thaiDistribute"/>
              <w:rPr>
                <w:rFonts w:ascii="Angsana New" w:hAnsi="Angsana New"/>
                <w:sz w:val="28"/>
                <w:szCs w:val="28"/>
              </w:rPr>
            </w:pPr>
          </w:p>
        </w:tc>
        <w:tc>
          <w:tcPr>
            <w:tcW w:w="1679" w:type="dxa"/>
            <w:tcBorders>
              <w:top w:val="nil"/>
              <w:left w:val="nil"/>
              <w:bottom w:val="nil"/>
              <w:right w:val="nil"/>
            </w:tcBorders>
          </w:tcPr>
          <w:p w:rsidR="00887F61" w:rsidRPr="00170E7F" w:rsidRDefault="00887F61" w:rsidP="008B06A2">
            <w:pPr>
              <w:ind w:left="-101" w:right="-102"/>
              <w:jc w:val="center"/>
              <w:rPr>
                <w:rFonts w:ascii="Angsana New" w:hAnsi="Angsana New"/>
                <w:sz w:val="28"/>
                <w:szCs w:val="28"/>
              </w:rPr>
            </w:pPr>
            <w:r w:rsidRPr="00170E7F">
              <w:rPr>
                <w:rFonts w:ascii="Angsana New" w:hAnsi="Angsana New"/>
                <w:sz w:val="28"/>
                <w:szCs w:val="28"/>
              </w:rPr>
              <w:t>31 December 2016</w:t>
            </w:r>
          </w:p>
        </w:tc>
        <w:tc>
          <w:tcPr>
            <w:tcW w:w="1710" w:type="dxa"/>
            <w:tcBorders>
              <w:top w:val="nil"/>
              <w:left w:val="nil"/>
              <w:bottom w:val="nil"/>
              <w:right w:val="nil"/>
            </w:tcBorders>
          </w:tcPr>
          <w:p w:rsidR="00887F61" w:rsidRPr="00170E7F" w:rsidRDefault="00887F61" w:rsidP="008B06A2">
            <w:pPr>
              <w:ind w:left="-101" w:right="-102"/>
              <w:jc w:val="center"/>
              <w:rPr>
                <w:rFonts w:ascii="Angsana New" w:hAnsi="Angsana New"/>
                <w:sz w:val="28"/>
                <w:szCs w:val="28"/>
              </w:rPr>
            </w:pPr>
            <w:r w:rsidRPr="00170E7F">
              <w:rPr>
                <w:rFonts w:ascii="Angsana New" w:hAnsi="Angsana New"/>
                <w:sz w:val="28"/>
                <w:szCs w:val="28"/>
              </w:rPr>
              <w:t>31 December 201</w:t>
            </w:r>
            <w:r w:rsidRPr="00170E7F">
              <w:rPr>
                <w:rFonts w:ascii="Angsana New" w:hAnsi="Angsana New"/>
                <w:sz w:val="28"/>
                <w:szCs w:val="28"/>
                <w:cs/>
              </w:rPr>
              <w:t>5</w:t>
            </w:r>
          </w:p>
        </w:tc>
        <w:tc>
          <w:tcPr>
            <w:tcW w:w="1653" w:type="dxa"/>
            <w:tcBorders>
              <w:top w:val="nil"/>
              <w:left w:val="nil"/>
              <w:bottom w:val="nil"/>
              <w:right w:val="nil"/>
            </w:tcBorders>
          </w:tcPr>
          <w:p w:rsidR="00887F61" w:rsidRPr="00170E7F" w:rsidRDefault="00887F61" w:rsidP="008B06A2">
            <w:pPr>
              <w:ind w:left="-101" w:right="-102"/>
              <w:jc w:val="center"/>
              <w:rPr>
                <w:rFonts w:ascii="Angsana New" w:hAnsi="Angsana New"/>
                <w:sz w:val="28"/>
                <w:szCs w:val="28"/>
              </w:rPr>
            </w:pPr>
            <w:r w:rsidRPr="00170E7F">
              <w:rPr>
                <w:rFonts w:ascii="Angsana New" w:hAnsi="Angsana New"/>
                <w:sz w:val="28"/>
                <w:szCs w:val="28"/>
              </w:rPr>
              <w:t>31 December 2016</w:t>
            </w:r>
          </w:p>
        </w:tc>
        <w:tc>
          <w:tcPr>
            <w:tcW w:w="1677" w:type="dxa"/>
            <w:tcBorders>
              <w:top w:val="nil"/>
              <w:left w:val="nil"/>
              <w:bottom w:val="nil"/>
              <w:right w:val="nil"/>
            </w:tcBorders>
          </w:tcPr>
          <w:p w:rsidR="00887F61" w:rsidRPr="00170E7F" w:rsidRDefault="00887F61" w:rsidP="008B06A2">
            <w:pPr>
              <w:ind w:left="-101" w:right="-102"/>
              <w:jc w:val="center"/>
              <w:rPr>
                <w:rFonts w:ascii="Angsana New" w:hAnsi="Angsana New"/>
                <w:sz w:val="28"/>
                <w:szCs w:val="28"/>
              </w:rPr>
            </w:pPr>
            <w:r w:rsidRPr="00170E7F">
              <w:rPr>
                <w:rFonts w:ascii="Angsana New" w:hAnsi="Angsana New"/>
                <w:sz w:val="28"/>
                <w:szCs w:val="28"/>
              </w:rPr>
              <w:t>31 December 201</w:t>
            </w:r>
            <w:r w:rsidRPr="00170E7F">
              <w:rPr>
                <w:rFonts w:ascii="Angsana New" w:hAnsi="Angsana New"/>
                <w:sz w:val="28"/>
                <w:szCs w:val="28"/>
                <w:cs/>
              </w:rPr>
              <w:t>5</w:t>
            </w:r>
          </w:p>
        </w:tc>
      </w:tr>
      <w:tr w:rsidR="00887F61" w:rsidRPr="00170E7F" w:rsidTr="008B06A2">
        <w:tc>
          <w:tcPr>
            <w:tcW w:w="2250" w:type="dxa"/>
            <w:tcBorders>
              <w:top w:val="nil"/>
              <w:left w:val="nil"/>
              <w:bottom w:val="nil"/>
              <w:right w:val="nil"/>
            </w:tcBorders>
          </w:tcPr>
          <w:p w:rsidR="00887F61" w:rsidRPr="00170E7F" w:rsidRDefault="00887F61" w:rsidP="008B06A2">
            <w:pPr>
              <w:ind w:right="-108"/>
              <w:jc w:val="thaiDistribute"/>
              <w:rPr>
                <w:rFonts w:ascii="Angsana New" w:hAnsi="Angsana New"/>
                <w:sz w:val="28"/>
                <w:szCs w:val="28"/>
              </w:rPr>
            </w:pPr>
          </w:p>
        </w:tc>
        <w:tc>
          <w:tcPr>
            <w:tcW w:w="1679" w:type="dxa"/>
            <w:tcBorders>
              <w:top w:val="nil"/>
              <w:left w:val="nil"/>
              <w:bottom w:val="nil"/>
              <w:right w:val="nil"/>
            </w:tcBorders>
          </w:tcPr>
          <w:p w:rsidR="00887F61" w:rsidRPr="00170E7F" w:rsidRDefault="00887F61" w:rsidP="008B06A2">
            <w:pPr>
              <w:jc w:val="center"/>
              <w:rPr>
                <w:rFonts w:ascii="Angsana New" w:hAnsi="Angsana New"/>
                <w:sz w:val="28"/>
                <w:szCs w:val="28"/>
              </w:rPr>
            </w:pPr>
            <w:r w:rsidRPr="00170E7F">
              <w:rPr>
                <w:rFonts w:ascii="Angsana New" w:hAnsi="Angsana New"/>
                <w:sz w:val="28"/>
                <w:szCs w:val="28"/>
              </w:rPr>
              <w:t>Baht</w:t>
            </w:r>
          </w:p>
        </w:tc>
        <w:tc>
          <w:tcPr>
            <w:tcW w:w="1710" w:type="dxa"/>
            <w:tcBorders>
              <w:top w:val="nil"/>
              <w:left w:val="nil"/>
              <w:bottom w:val="nil"/>
              <w:right w:val="nil"/>
            </w:tcBorders>
          </w:tcPr>
          <w:p w:rsidR="00887F61" w:rsidRPr="00170E7F" w:rsidRDefault="00887F61" w:rsidP="008B06A2">
            <w:pPr>
              <w:jc w:val="center"/>
              <w:rPr>
                <w:rFonts w:ascii="Angsana New" w:hAnsi="Angsana New"/>
                <w:sz w:val="28"/>
                <w:szCs w:val="28"/>
              </w:rPr>
            </w:pPr>
            <w:r w:rsidRPr="00170E7F">
              <w:rPr>
                <w:rFonts w:ascii="Angsana New" w:hAnsi="Angsana New"/>
                <w:sz w:val="28"/>
                <w:szCs w:val="28"/>
              </w:rPr>
              <w:t>Baht</w:t>
            </w:r>
          </w:p>
        </w:tc>
        <w:tc>
          <w:tcPr>
            <w:tcW w:w="1653" w:type="dxa"/>
            <w:tcBorders>
              <w:top w:val="nil"/>
              <w:left w:val="nil"/>
              <w:bottom w:val="nil"/>
              <w:right w:val="nil"/>
            </w:tcBorders>
          </w:tcPr>
          <w:p w:rsidR="00887F61" w:rsidRPr="00170E7F" w:rsidRDefault="00887F61" w:rsidP="008B06A2">
            <w:pPr>
              <w:jc w:val="center"/>
              <w:rPr>
                <w:rFonts w:ascii="Angsana New" w:hAnsi="Angsana New"/>
                <w:sz w:val="28"/>
                <w:szCs w:val="28"/>
              </w:rPr>
            </w:pPr>
            <w:r w:rsidRPr="00170E7F">
              <w:rPr>
                <w:rFonts w:ascii="Angsana New" w:hAnsi="Angsana New"/>
                <w:sz w:val="28"/>
                <w:szCs w:val="28"/>
              </w:rPr>
              <w:t>Baht</w:t>
            </w:r>
          </w:p>
        </w:tc>
        <w:tc>
          <w:tcPr>
            <w:tcW w:w="1677" w:type="dxa"/>
            <w:tcBorders>
              <w:top w:val="nil"/>
              <w:left w:val="nil"/>
              <w:bottom w:val="nil"/>
              <w:right w:val="nil"/>
            </w:tcBorders>
          </w:tcPr>
          <w:p w:rsidR="00887F61" w:rsidRPr="00170E7F" w:rsidRDefault="00887F61" w:rsidP="008B06A2">
            <w:pPr>
              <w:jc w:val="center"/>
              <w:rPr>
                <w:rFonts w:ascii="Angsana New" w:hAnsi="Angsana New"/>
                <w:sz w:val="28"/>
                <w:szCs w:val="28"/>
              </w:rPr>
            </w:pPr>
            <w:r w:rsidRPr="00170E7F">
              <w:rPr>
                <w:rFonts w:ascii="Angsana New" w:hAnsi="Angsana New"/>
                <w:sz w:val="28"/>
                <w:szCs w:val="28"/>
              </w:rPr>
              <w:t>Baht</w:t>
            </w:r>
          </w:p>
        </w:tc>
      </w:tr>
      <w:tr w:rsidR="00887F61" w:rsidRPr="00170E7F" w:rsidTr="008B06A2">
        <w:tc>
          <w:tcPr>
            <w:tcW w:w="2250" w:type="dxa"/>
            <w:tcBorders>
              <w:top w:val="nil"/>
              <w:left w:val="nil"/>
              <w:bottom w:val="nil"/>
              <w:right w:val="nil"/>
            </w:tcBorders>
          </w:tcPr>
          <w:p w:rsidR="00887F61" w:rsidRPr="00170E7F" w:rsidRDefault="00887F61" w:rsidP="008B06A2">
            <w:pPr>
              <w:ind w:left="-108"/>
              <w:rPr>
                <w:rFonts w:ascii="Angsana New" w:hAnsi="Angsana New"/>
                <w:sz w:val="28"/>
                <w:szCs w:val="28"/>
                <w:cs/>
              </w:rPr>
            </w:pPr>
            <w:r w:rsidRPr="00170E7F">
              <w:rPr>
                <w:rFonts w:ascii="Angsana New" w:hAnsi="Angsana New"/>
                <w:sz w:val="28"/>
                <w:szCs w:val="28"/>
              </w:rPr>
              <w:t>Discount rate</w:t>
            </w:r>
          </w:p>
        </w:tc>
        <w:tc>
          <w:tcPr>
            <w:tcW w:w="1679" w:type="dxa"/>
            <w:tcBorders>
              <w:left w:val="nil"/>
              <w:bottom w:val="nil"/>
              <w:right w:val="nil"/>
            </w:tcBorders>
          </w:tcPr>
          <w:p w:rsidR="00887F61" w:rsidRPr="00170E7F" w:rsidRDefault="00887F61" w:rsidP="008B06A2">
            <w:pPr>
              <w:ind w:left="-108" w:right="34"/>
              <w:jc w:val="right"/>
              <w:rPr>
                <w:rFonts w:ascii="Angsana New" w:hAnsi="Angsana New"/>
                <w:sz w:val="28"/>
                <w:szCs w:val="28"/>
              </w:rPr>
            </w:pPr>
          </w:p>
        </w:tc>
        <w:tc>
          <w:tcPr>
            <w:tcW w:w="1710" w:type="dxa"/>
            <w:tcBorders>
              <w:left w:val="nil"/>
              <w:bottom w:val="nil"/>
              <w:right w:val="nil"/>
            </w:tcBorders>
          </w:tcPr>
          <w:p w:rsidR="00887F61" w:rsidRPr="00170E7F" w:rsidRDefault="00887F61" w:rsidP="008B06A2">
            <w:pPr>
              <w:ind w:left="-108" w:right="-92"/>
              <w:jc w:val="center"/>
              <w:rPr>
                <w:rFonts w:ascii="Angsana New" w:hAnsi="Angsana New"/>
                <w:sz w:val="28"/>
                <w:szCs w:val="28"/>
                <w:cs/>
              </w:rPr>
            </w:pPr>
          </w:p>
        </w:tc>
        <w:tc>
          <w:tcPr>
            <w:tcW w:w="1653" w:type="dxa"/>
            <w:tcBorders>
              <w:left w:val="nil"/>
              <w:bottom w:val="nil"/>
              <w:right w:val="nil"/>
            </w:tcBorders>
          </w:tcPr>
          <w:p w:rsidR="00887F61" w:rsidRPr="00170E7F" w:rsidRDefault="00887F61" w:rsidP="008B06A2">
            <w:pPr>
              <w:ind w:left="-108" w:right="221"/>
              <w:jc w:val="right"/>
              <w:rPr>
                <w:rFonts w:ascii="Angsana New" w:hAnsi="Angsana New"/>
                <w:sz w:val="28"/>
                <w:szCs w:val="28"/>
              </w:rPr>
            </w:pPr>
          </w:p>
        </w:tc>
        <w:tc>
          <w:tcPr>
            <w:tcW w:w="1677" w:type="dxa"/>
            <w:tcBorders>
              <w:left w:val="nil"/>
              <w:bottom w:val="nil"/>
              <w:right w:val="nil"/>
            </w:tcBorders>
          </w:tcPr>
          <w:p w:rsidR="00887F61" w:rsidRPr="00170E7F" w:rsidRDefault="00887F61" w:rsidP="008B06A2">
            <w:pPr>
              <w:ind w:left="-108" w:right="-92"/>
              <w:jc w:val="center"/>
              <w:rPr>
                <w:rFonts w:ascii="Angsana New" w:hAnsi="Angsana New"/>
                <w:sz w:val="28"/>
                <w:szCs w:val="28"/>
                <w:cs/>
              </w:rPr>
            </w:pPr>
          </w:p>
        </w:tc>
      </w:tr>
      <w:tr w:rsidR="00E82F16" w:rsidRPr="00170E7F" w:rsidTr="008B06A2">
        <w:tc>
          <w:tcPr>
            <w:tcW w:w="2250" w:type="dxa"/>
            <w:tcBorders>
              <w:top w:val="nil"/>
              <w:left w:val="nil"/>
              <w:bottom w:val="nil"/>
              <w:right w:val="nil"/>
            </w:tcBorders>
          </w:tcPr>
          <w:p w:rsidR="00E82F16" w:rsidRPr="00170E7F" w:rsidRDefault="00E82F16" w:rsidP="00E82F16">
            <w:pPr>
              <w:ind w:left="162" w:right="-108"/>
              <w:rPr>
                <w:rFonts w:ascii="Angsana New" w:hAnsi="Angsana New"/>
                <w:sz w:val="28"/>
                <w:szCs w:val="28"/>
              </w:rPr>
            </w:pPr>
            <w:r w:rsidRPr="00170E7F">
              <w:rPr>
                <w:rFonts w:ascii="Angsana New" w:hAnsi="Angsana New"/>
                <w:sz w:val="28"/>
                <w:szCs w:val="28"/>
              </w:rPr>
              <w:t>Rate increase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(3,164,827.00)</w:t>
            </w:r>
          </w:p>
        </w:tc>
        <w:tc>
          <w:tcPr>
            <w:tcW w:w="1710"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(2,800,746.00)</w:t>
            </w:r>
          </w:p>
        </w:tc>
        <w:tc>
          <w:tcPr>
            <w:tcW w:w="1653"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w:t>
            </w:r>
            <w:r w:rsidRPr="00020000">
              <w:rPr>
                <w:rFonts w:ascii="Angsana New" w:hAnsi="Angsana New"/>
                <w:sz w:val="28"/>
                <w:szCs w:val="28"/>
                <w:cs/>
              </w:rPr>
              <w:t>542</w:t>
            </w:r>
            <w:r w:rsidRPr="00020000">
              <w:rPr>
                <w:rFonts w:ascii="Angsana New" w:hAnsi="Angsana New"/>
                <w:sz w:val="28"/>
                <w:szCs w:val="28"/>
              </w:rPr>
              <w:t>,</w:t>
            </w:r>
            <w:r w:rsidRPr="00020000">
              <w:rPr>
                <w:rFonts w:ascii="Angsana New" w:hAnsi="Angsana New"/>
                <w:sz w:val="28"/>
                <w:szCs w:val="28"/>
                <w:cs/>
              </w:rPr>
              <w:t>642</w:t>
            </w:r>
            <w:r w:rsidRPr="00020000">
              <w:rPr>
                <w:rFonts w:ascii="Angsana New" w:hAnsi="Angsana New"/>
                <w:sz w:val="28"/>
                <w:szCs w:val="28"/>
              </w:rPr>
              <w:t>.00)</w:t>
            </w:r>
          </w:p>
        </w:tc>
        <w:tc>
          <w:tcPr>
            <w:tcW w:w="1677"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w:t>
            </w:r>
            <w:r w:rsidRPr="00020000">
              <w:rPr>
                <w:rFonts w:ascii="Angsana New" w:hAnsi="Angsana New"/>
                <w:sz w:val="28"/>
                <w:szCs w:val="28"/>
                <w:cs/>
              </w:rPr>
              <w:t>438</w:t>
            </w:r>
            <w:r w:rsidRPr="00020000">
              <w:rPr>
                <w:rFonts w:ascii="Angsana New" w:hAnsi="Angsana New"/>
                <w:sz w:val="28"/>
                <w:szCs w:val="28"/>
              </w:rPr>
              <w:t>,</w:t>
            </w:r>
            <w:r w:rsidRPr="00020000">
              <w:rPr>
                <w:rFonts w:ascii="Angsana New" w:hAnsi="Angsana New"/>
                <w:sz w:val="28"/>
                <w:szCs w:val="28"/>
                <w:cs/>
              </w:rPr>
              <w:t>900</w:t>
            </w:r>
            <w:r w:rsidRPr="00020000">
              <w:rPr>
                <w:rFonts w:ascii="Angsana New" w:hAnsi="Angsana New"/>
                <w:sz w:val="28"/>
                <w:szCs w:val="28"/>
              </w:rPr>
              <w:t>.00)</w:t>
            </w:r>
          </w:p>
        </w:tc>
      </w:tr>
      <w:tr w:rsidR="00E82F16" w:rsidRPr="00170E7F" w:rsidTr="008B06A2">
        <w:tc>
          <w:tcPr>
            <w:tcW w:w="2250" w:type="dxa"/>
            <w:tcBorders>
              <w:top w:val="nil"/>
              <w:left w:val="nil"/>
              <w:bottom w:val="nil"/>
              <w:right w:val="nil"/>
            </w:tcBorders>
          </w:tcPr>
          <w:p w:rsidR="00E82F16" w:rsidRPr="00170E7F" w:rsidRDefault="00E82F16" w:rsidP="00E82F16">
            <w:pPr>
              <w:ind w:left="162" w:right="-108"/>
              <w:rPr>
                <w:rFonts w:ascii="Angsana New" w:hAnsi="Angsana New"/>
                <w:sz w:val="28"/>
                <w:szCs w:val="28"/>
              </w:rPr>
            </w:pPr>
            <w:r w:rsidRPr="00170E7F">
              <w:rPr>
                <w:rFonts w:ascii="Angsana New" w:hAnsi="Angsana New"/>
                <w:sz w:val="28"/>
                <w:szCs w:val="28"/>
              </w:rPr>
              <w:t>Rate decrease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3,658,166.00</w:t>
            </w:r>
          </w:p>
        </w:tc>
        <w:tc>
          <w:tcPr>
            <w:tcW w:w="1710"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3,249,691.00</w:t>
            </w:r>
          </w:p>
        </w:tc>
        <w:tc>
          <w:tcPr>
            <w:tcW w:w="1653"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1,793,415.00</w:t>
            </w:r>
          </w:p>
        </w:tc>
        <w:tc>
          <w:tcPr>
            <w:tcW w:w="1677"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1,679,614.00</w:t>
            </w:r>
          </w:p>
        </w:tc>
      </w:tr>
      <w:tr w:rsidR="00E82F16" w:rsidRPr="00170E7F" w:rsidTr="008B06A2">
        <w:tc>
          <w:tcPr>
            <w:tcW w:w="2250" w:type="dxa"/>
            <w:tcBorders>
              <w:top w:val="nil"/>
              <w:left w:val="nil"/>
              <w:bottom w:val="nil"/>
              <w:right w:val="nil"/>
            </w:tcBorders>
          </w:tcPr>
          <w:p w:rsidR="00E82F16" w:rsidRPr="00170E7F" w:rsidRDefault="00E82F16" w:rsidP="00E82F16">
            <w:pPr>
              <w:ind w:left="-108"/>
              <w:rPr>
                <w:rFonts w:ascii="Angsana New" w:hAnsi="Angsana New"/>
                <w:sz w:val="28"/>
                <w:szCs w:val="28"/>
                <w:cs/>
              </w:rPr>
            </w:pPr>
            <w:r w:rsidRPr="00170E7F">
              <w:rPr>
                <w:rFonts w:ascii="Angsana New" w:hAnsi="Angsana New"/>
                <w:sz w:val="28"/>
                <w:szCs w:val="28"/>
              </w:rPr>
              <w:t>Average salary increase rate</w:t>
            </w:r>
          </w:p>
        </w:tc>
        <w:tc>
          <w:tcPr>
            <w:tcW w:w="1679" w:type="dxa"/>
            <w:tcBorders>
              <w:left w:val="nil"/>
              <w:right w:val="nil"/>
            </w:tcBorders>
          </w:tcPr>
          <w:p w:rsidR="00E82F16" w:rsidRPr="00020000" w:rsidRDefault="00E82F16" w:rsidP="00E82F16">
            <w:pPr>
              <w:ind w:left="-108" w:right="34"/>
              <w:jc w:val="right"/>
              <w:rPr>
                <w:rFonts w:ascii="Angsana New" w:hAnsi="Angsana New"/>
                <w:sz w:val="28"/>
                <w:szCs w:val="28"/>
                <w:cs/>
              </w:rPr>
            </w:pPr>
          </w:p>
        </w:tc>
        <w:tc>
          <w:tcPr>
            <w:tcW w:w="1710" w:type="dxa"/>
            <w:tcBorders>
              <w:left w:val="nil"/>
              <w:right w:val="nil"/>
            </w:tcBorders>
          </w:tcPr>
          <w:p w:rsidR="00E82F16" w:rsidRPr="00020000" w:rsidRDefault="00E82F16" w:rsidP="00E82F16">
            <w:pPr>
              <w:ind w:left="-108" w:right="-92"/>
              <w:jc w:val="center"/>
              <w:rPr>
                <w:rFonts w:ascii="Angsana New" w:hAnsi="Angsana New"/>
                <w:sz w:val="28"/>
                <w:szCs w:val="28"/>
              </w:rPr>
            </w:pPr>
          </w:p>
        </w:tc>
        <w:tc>
          <w:tcPr>
            <w:tcW w:w="1653" w:type="dxa"/>
            <w:tcBorders>
              <w:left w:val="nil"/>
              <w:right w:val="nil"/>
            </w:tcBorders>
          </w:tcPr>
          <w:p w:rsidR="00E82F16" w:rsidRPr="00020000" w:rsidRDefault="00E82F16" w:rsidP="00E82F16">
            <w:pPr>
              <w:ind w:left="-108" w:right="221"/>
              <w:jc w:val="right"/>
              <w:rPr>
                <w:rFonts w:ascii="Angsana New" w:hAnsi="Angsana New"/>
                <w:sz w:val="28"/>
                <w:szCs w:val="28"/>
                <w:cs/>
              </w:rPr>
            </w:pPr>
          </w:p>
        </w:tc>
        <w:tc>
          <w:tcPr>
            <w:tcW w:w="1677" w:type="dxa"/>
            <w:tcBorders>
              <w:left w:val="nil"/>
              <w:right w:val="nil"/>
            </w:tcBorders>
          </w:tcPr>
          <w:p w:rsidR="00E82F16" w:rsidRPr="00020000" w:rsidRDefault="00E82F16" w:rsidP="00E82F16">
            <w:pPr>
              <w:ind w:left="-108" w:right="221"/>
              <w:jc w:val="right"/>
              <w:rPr>
                <w:rFonts w:ascii="Angsana New" w:hAnsi="Angsana New"/>
                <w:sz w:val="28"/>
                <w:szCs w:val="28"/>
                <w:cs/>
              </w:rPr>
            </w:pPr>
          </w:p>
        </w:tc>
      </w:tr>
      <w:tr w:rsidR="00E82F16" w:rsidRPr="00170E7F" w:rsidTr="008B06A2">
        <w:tc>
          <w:tcPr>
            <w:tcW w:w="2250" w:type="dxa"/>
            <w:tcBorders>
              <w:top w:val="nil"/>
              <w:left w:val="nil"/>
              <w:bottom w:val="nil"/>
              <w:right w:val="nil"/>
            </w:tcBorders>
          </w:tcPr>
          <w:p w:rsidR="00E82F16" w:rsidRPr="00170E7F" w:rsidRDefault="00E82F16" w:rsidP="00E82F16">
            <w:pPr>
              <w:ind w:left="162" w:right="-108"/>
              <w:rPr>
                <w:rFonts w:ascii="Angsana New" w:hAnsi="Angsana New"/>
                <w:sz w:val="28"/>
                <w:szCs w:val="28"/>
              </w:rPr>
            </w:pPr>
            <w:r w:rsidRPr="00170E7F">
              <w:rPr>
                <w:rFonts w:ascii="Angsana New" w:hAnsi="Angsana New"/>
                <w:sz w:val="28"/>
                <w:szCs w:val="28"/>
              </w:rPr>
              <w:t>Rate increase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3,959,440.00</w:t>
            </w:r>
          </w:p>
        </w:tc>
        <w:tc>
          <w:tcPr>
            <w:tcW w:w="1710"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3,180,261.00</w:t>
            </w:r>
          </w:p>
        </w:tc>
        <w:tc>
          <w:tcPr>
            <w:tcW w:w="1653"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1,925,934.00</w:t>
            </w:r>
          </w:p>
        </w:tc>
        <w:tc>
          <w:tcPr>
            <w:tcW w:w="1677"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1,643,028.00</w:t>
            </w:r>
          </w:p>
        </w:tc>
      </w:tr>
      <w:tr w:rsidR="00E82F16" w:rsidRPr="00170E7F" w:rsidTr="008B06A2">
        <w:tc>
          <w:tcPr>
            <w:tcW w:w="2250" w:type="dxa"/>
            <w:tcBorders>
              <w:top w:val="nil"/>
              <w:left w:val="nil"/>
              <w:bottom w:val="nil"/>
              <w:right w:val="nil"/>
            </w:tcBorders>
          </w:tcPr>
          <w:p w:rsidR="00E82F16" w:rsidRPr="00170E7F" w:rsidRDefault="00E82F16" w:rsidP="00E82F16">
            <w:pPr>
              <w:ind w:left="162" w:right="-108"/>
              <w:rPr>
                <w:rFonts w:ascii="Angsana New" w:hAnsi="Angsana New"/>
                <w:sz w:val="28"/>
                <w:szCs w:val="28"/>
              </w:rPr>
            </w:pPr>
            <w:r w:rsidRPr="00170E7F">
              <w:rPr>
                <w:rFonts w:ascii="Angsana New" w:hAnsi="Angsana New"/>
                <w:sz w:val="28"/>
                <w:szCs w:val="28"/>
              </w:rPr>
              <w:t>Rate decrease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(3,479,402.00)</w:t>
            </w:r>
          </w:p>
        </w:tc>
        <w:tc>
          <w:tcPr>
            <w:tcW w:w="1710"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(2,800,043.00)</w:t>
            </w:r>
          </w:p>
        </w:tc>
        <w:tc>
          <w:tcPr>
            <w:tcW w:w="1653"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(1,682,076.00)</w:t>
            </w:r>
          </w:p>
        </w:tc>
        <w:tc>
          <w:tcPr>
            <w:tcW w:w="1677" w:type="dxa"/>
            <w:tcBorders>
              <w:left w:val="nil"/>
              <w:right w:val="nil"/>
            </w:tcBorders>
          </w:tcPr>
          <w:p w:rsidR="00E82F16" w:rsidRPr="00020000" w:rsidRDefault="00E82F16" w:rsidP="00E82F16">
            <w:pPr>
              <w:ind w:left="-108" w:right="34"/>
              <w:jc w:val="right"/>
              <w:rPr>
                <w:rFonts w:ascii="Angsana New" w:hAnsi="Angsana New"/>
                <w:sz w:val="28"/>
                <w:szCs w:val="28"/>
              </w:rPr>
            </w:pPr>
            <w:r w:rsidRPr="00020000">
              <w:rPr>
                <w:rFonts w:ascii="Angsana New" w:hAnsi="Angsana New"/>
                <w:sz w:val="28"/>
                <w:szCs w:val="28"/>
              </w:rPr>
              <w:t>(1,438,094.00)</w:t>
            </w:r>
          </w:p>
        </w:tc>
      </w:tr>
      <w:tr w:rsidR="00BE01E2" w:rsidRPr="00170E7F" w:rsidTr="008B06A2">
        <w:tc>
          <w:tcPr>
            <w:tcW w:w="2250" w:type="dxa"/>
            <w:tcBorders>
              <w:top w:val="nil"/>
              <w:left w:val="nil"/>
              <w:bottom w:val="nil"/>
              <w:right w:val="nil"/>
            </w:tcBorders>
          </w:tcPr>
          <w:p w:rsidR="00BE01E2" w:rsidRPr="00170E7F" w:rsidRDefault="00BE01E2" w:rsidP="00BE01E2">
            <w:pPr>
              <w:ind w:left="-108"/>
              <w:rPr>
                <w:rFonts w:ascii="Angsana New" w:hAnsi="Angsana New"/>
                <w:sz w:val="28"/>
                <w:szCs w:val="28"/>
                <w:cs/>
              </w:rPr>
            </w:pPr>
            <w:r w:rsidRPr="00170E7F">
              <w:rPr>
                <w:rFonts w:ascii="Angsana New" w:hAnsi="Angsana New"/>
                <w:sz w:val="28"/>
                <w:szCs w:val="28"/>
              </w:rPr>
              <w:t>Employee turnover rate</w:t>
            </w:r>
          </w:p>
        </w:tc>
        <w:tc>
          <w:tcPr>
            <w:tcW w:w="1679" w:type="dxa"/>
            <w:tcBorders>
              <w:left w:val="nil"/>
              <w:right w:val="nil"/>
            </w:tcBorders>
          </w:tcPr>
          <w:p w:rsidR="00BE01E2" w:rsidRPr="00020000" w:rsidRDefault="00BE01E2" w:rsidP="00BE01E2">
            <w:pPr>
              <w:ind w:left="-108" w:right="34"/>
              <w:jc w:val="right"/>
              <w:rPr>
                <w:rFonts w:ascii="Angsana New" w:hAnsi="Angsana New"/>
                <w:sz w:val="28"/>
                <w:szCs w:val="28"/>
              </w:rPr>
            </w:pPr>
          </w:p>
        </w:tc>
        <w:tc>
          <w:tcPr>
            <w:tcW w:w="1710" w:type="dxa"/>
            <w:tcBorders>
              <w:left w:val="nil"/>
              <w:right w:val="nil"/>
            </w:tcBorders>
          </w:tcPr>
          <w:p w:rsidR="00BE01E2" w:rsidRPr="00020000" w:rsidRDefault="00BE01E2" w:rsidP="00BE01E2">
            <w:pPr>
              <w:ind w:left="-108" w:right="34"/>
              <w:jc w:val="right"/>
              <w:rPr>
                <w:rFonts w:ascii="Angsana New" w:hAnsi="Angsana New"/>
                <w:sz w:val="28"/>
                <w:szCs w:val="28"/>
                <w:cs/>
              </w:rPr>
            </w:pPr>
          </w:p>
        </w:tc>
        <w:tc>
          <w:tcPr>
            <w:tcW w:w="1653" w:type="dxa"/>
            <w:tcBorders>
              <w:left w:val="nil"/>
              <w:right w:val="nil"/>
            </w:tcBorders>
          </w:tcPr>
          <w:p w:rsidR="00BE01E2" w:rsidRPr="00020000" w:rsidRDefault="00BE01E2" w:rsidP="00BE01E2">
            <w:pPr>
              <w:ind w:left="-108" w:right="34"/>
              <w:jc w:val="right"/>
              <w:rPr>
                <w:rFonts w:ascii="Angsana New" w:hAnsi="Angsana New"/>
                <w:sz w:val="28"/>
                <w:szCs w:val="28"/>
              </w:rPr>
            </w:pPr>
          </w:p>
        </w:tc>
        <w:tc>
          <w:tcPr>
            <w:tcW w:w="1677" w:type="dxa"/>
            <w:tcBorders>
              <w:left w:val="nil"/>
              <w:right w:val="nil"/>
            </w:tcBorders>
          </w:tcPr>
          <w:p w:rsidR="00BE01E2" w:rsidRPr="00020000" w:rsidRDefault="00BE01E2" w:rsidP="00BE01E2">
            <w:pPr>
              <w:ind w:left="-108" w:right="34"/>
              <w:jc w:val="right"/>
              <w:rPr>
                <w:rFonts w:ascii="Angsana New" w:hAnsi="Angsana New"/>
                <w:sz w:val="28"/>
                <w:szCs w:val="28"/>
                <w:cs/>
              </w:rPr>
            </w:pPr>
          </w:p>
        </w:tc>
      </w:tr>
      <w:tr w:rsidR="00BE01E2" w:rsidRPr="00170E7F" w:rsidTr="008B06A2">
        <w:tc>
          <w:tcPr>
            <w:tcW w:w="2250" w:type="dxa"/>
            <w:tcBorders>
              <w:top w:val="nil"/>
              <w:left w:val="nil"/>
              <w:bottom w:val="nil"/>
              <w:right w:val="nil"/>
            </w:tcBorders>
          </w:tcPr>
          <w:p w:rsidR="00BE01E2" w:rsidRPr="00170E7F" w:rsidRDefault="00BE01E2" w:rsidP="00BE01E2">
            <w:pPr>
              <w:ind w:left="162" w:right="-108"/>
              <w:rPr>
                <w:rFonts w:ascii="Angsana New" w:hAnsi="Angsana New"/>
                <w:sz w:val="28"/>
                <w:szCs w:val="28"/>
              </w:rPr>
            </w:pPr>
            <w:r w:rsidRPr="00170E7F">
              <w:rPr>
                <w:rFonts w:ascii="Angsana New" w:hAnsi="Angsana New"/>
                <w:sz w:val="28"/>
                <w:szCs w:val="28"/>
              </w:rPr>
              <w:t>Rate increase 0.</w:t>
            </w:r>
            <w:r w:rsidRPr="00170E7F">
              <w:rPr>
                <w:rFonts w:ascii="Angsana New" w:hAnsi="Angsana New"/>
                <w:sz w:val="28"/>
                <w:szCs w:val="28"/>
                <w:cs/>
              </w:rPr>
              <w:t>0</w:t>
            </w:r>
            <w:r>
              <w:rPr>
                <w:rFonts w:ascii="Angsana New" w:hAnsi="Angsana New" w:hint="cs"/>
                <w:sz w:val="28"/>
                <w:szCs w:val="28"/>
                <w:cs/>
              </w:rPr>
              <w:t>2</w:t>
            </w:r>
            <w:r w:rsidRPr="00170E7F">
              <w:rPr>
                <w:rFonts w:ascii="Angsana New" w:hAnsi="Angsana New"/>
                <w:sz w:val="28"/>
                <w:szCs w:val="28"/>
              </w:rPr>
              <w:t>%</w:t>
            </w:r>
          </w:p>
        </w:tc>
        <w:tc>
          <w:tcPr>
            <w:tcW w:w="1679"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(2,109,689.00)</w:t>
            </w:r>
          </w:p>
        </w:tc>
        <w:tc>
          <w:tcPr>
            <w:tcW w:w="1710"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(1,705,145.00)</w:t>
            </w:r>
          </w:p>
        </w:tc>
        <w:tc>
          <w:tcPr>
            <w:tcW w:w="1653"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(1,204,150.00)</w:t>
            </w:r>
          </w:p>
        </w:tc>
        <w:tc>
          <w:tcPr>
            <w:tcW w:w="1677"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(1,020,268.00)</w:t>
            </w:r>
          </w:p>
        </w:tc>
      </w:tr>
      <w:tr w:rsidR="00BE01E2" w:rsidRPr="00170E7F" w:rsidTr="008B06A2">
        <w:tc>
          <w:tcPr>
            <w:tcW w:w="2250" w:type="dxa"/>
            <w:tcBorders>
              <w:top w:val="nil"/>
              <w:left w:val="nil"/>
              <w:bottom w:val="nil"/>
              <w:right w:val="nil"/>
            </w:tcBorders>
          </w:tcPr>
          <w:p w:rsidR="00BE01E2" w:rsidRPr="00170E7F" w:rsidRDefault="00BE01E2" w:rsidP="00BE01E2">
            <w:pPr>
              <w:ind w:left="162" w:right="-108"/>
              <w:rPr>
                <w:rFonts w:ascii="Angsana New" w:hAnsi="Angsana New"/>
                <w:sz w:val="28"/>
                <w:szCs w:val="28"/>
              </w:rPr>
            </w:pPr>
            <w:r w:rsidRPr="00170E7F">
              <w:rPr>
                <w:rFonts w:ascii="Angsana New" w:hAnsi="Angsana New"/>
                <w:sz w:val="28"/>
                <w:szCs w:val="28"/>
              </w:rPr>
              <w:t>Rate decrease 0.</w:t>
            </w:r>
            <w:r>
              <w:rPr>
                <w:rFonts w:ascii="Angsana New" w:hAnsi="Angsana New"/>
                <w:sz w:val="28"/>
                <w:szCs w:val="28"/>
                <w:cs/>
              </w:rPr>
              <w:t>0</w:t>
            </w:r>
            <w:r>
              <w:rPr>
                <w:rFonts w:ascii="Angsana New" w:hAnsi="Angsana New" w:hint="cs"/>
                <w:sz w:val="28"/>
                <w:szCs w:val="28"/>
                <w:cs/>
              </w:rPr>
              <w:t>2</w:t>
            </w:r>
            <w:r w:rsidRPr="00170E7F">
              <w:rPr>
                <w:rFonts w:ascii="Angsana New" w:hAnsi="Angsana New"/>
                <w:sz w:val="28"/>
                <w:szCs w:val="28"/>
              </w:rPr>
              <w:t>%</w:t>
            </w:r>
          </w:p>
        </w:tc>
        <w:tc>
          <w:tcPr>
            <w:tcW w:w="1679"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2,751,628.00</w:t>
            </w:r>
          </w:p>
        </w:tc>
        <w:tc>
          <w:tcPr>
            <w:tcW w:w="1710"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2,</w:t>
            </w:r>
            <w:r w:rsidRPr="00020000">
              <w:rPr>
                <w:rFonts w:ascii="Angsana New" w:hAnsi="Angsana New"/>
                <w:sz w:val="28"/>
                <w:szCs w:val="28"/>
                <w:cs/>
              </w:rPr>
              <w:t>207</w:t>
            </w:r>
            <w:r w:rsidRPr="00020000">
              <w:rPr>
                <w:rFonts w:ascii="Angsana New" w:hAnsi="Angsana New"/>
                <w:sz w:val="28"/>
                <w:szCs w:val="28"/>
              </w:rPr>
              <w:t>,</w:t>
            </w:r>
            <w:r w:rsidRPr="00020000">
              <w:rPr>
                <w:rFonts w:ascii="Angsana New" w:hAnsi="Angsana New"/>
                <w:sz w:val="28"/>
                <w:szCs w:val="28"/>
                <w:cs/>
              </w:rPr>
              <w:t>120</w:t>
            </w:r>
            <w:r w:rsidRPr="00020000">
              <w:rPr>
                <w:rFonts w:ascii="Angsana New" w:hAnsi="Angsana New"/>
                <w:sz w:val="28"/>
                <w:szCs w:val="28"/>
              </w:rPr>
              <w:t>.00</w:t>
            </w:r>
          </w:p>
        </w:tc>
        <w:tc>
          <w:tcPr>
            <w:tcW w:w="1653"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rPr>
              <w:t>1,617,189.00</w:t>
            </w:r>
          </w:p>
        </w:tc>
        <w:tc>
          <w:tcPr>
            <w:tcW w:w="1677" w:type="dxa"/>
            <w:tcBorders>
              <w:left w:val="nil"/>
              <w:right w:val="nil"/>
            </w:tcBorders>
          </w:tcPr>
          <w:p w:rsidR="00BE01E2" w:rsidRPr="00020000" w:rsidRDefault="00BE01E2" w:rsidP="00BE01E2">
            <w:pPr>
              <w:ind w:left="-108" w:right="34"/>
              <w:jc w:val="right"/>
              <w:rPr>
                <w:rFonts w:ascii="Angsana New" w:hAnsi="Angsana New"/>
                <w:sz w:val="28"/>
                <w:szCs w:val="28"/>
              </w:rPr>
            </w:pPr>
            <w:r w:rsidRPr="00020000">
              <w:rPr>
                <w:rFonts w:ascii="Angsana New" w:hAnsi="Angsana New"/>
                <w:sz w:val="28"/>
                <w:szCs w:val="28"/>
                <w:cs/>
              </w:rPr>
              <w:t>1</w:t>
            </w:r>
            <w:r w:rsidRPr="00020000">
              <w:rPr>
                <w:rFonts w:ascii="Angsana New" w:hAnsi="Angsana New"/>
                <w:sz w:val="28"/>
                <w:szCs w:val="28"/>
              </w:rPr>
              <w:t>,357,767.00</w:t>
            </w:r>
          </w:p>
        </w:tc>
      </w:tr>
      <w:tr w:rsidR="009F6119" w:rsidRPr="00170E7F" w:rsidTr="003840BD">
        <w:tc>
          <w:tcPr>
            <w:tcW w:w="2250" w:type="dxa"/>
            <w:tcBorders>
              <w:top w:val="nil"/>
              <w:left w:val="nil"/>
              <w:bottom w:val="nil"/>
              <w:right w:val="nil"/>
            </w:tcBorders>
          </w:tcPr>
          <w:p w:rsidR="009F6119" w:rsidRPr="00170E7F" w:rsidRDefault="009F6119" w:rsidP="009F6119">
            <w:pPr>
              <w:ind w:left="162" w:right="-108"/>
              <w:rPr>
                <w:rFonts w:ascii="Angsana New" w:hAnsi="Angsana New"/>
                <w:sz w:val="28"/>
                <w:szCs w:val="28"/>
              </w:rPr>
            </w:pPr>
          </w:p>
        </w:tc>
        <w:tc>
          <w:tcPr>
            <w:tcW w:w="3389" w:type="dxa"/>
            <w:gridSpan w:val="2"/>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Consolidated Financial Statements</w:t>
            </w:r>
          </w:p>
        </w:tc>
        <w:tc>
          <w:tcPr>
            <w:tcW w:w="3330" w:type="dxa"/>
            <w:gridSpan w:val="2"/>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Separate Financial Statements</w:t>
            </w:r>
          </w:p>
        </w:tc>
      </w:tr>
      <w:tr w:rsidR="009F6119" w:rsidRPr="00170E7F" w:rsidTr="008B06A2">
        <w:tc>
          <w:tcPr>
            <w:tcW w:w="2250" w:type="dxa"/>
            <w:tcBorders>
              <w:top w:val="nil"/>
              <w:left w:val="nil"/>
              <w:bottom w:val="nil"/>
              <w:right w:val="nil"/>
            </w:tcBorders>
          </w:tcPr>
          <w:p w:rsidR="009F6119" w:rsidRPr="00170E7F" w:rsidRDefault="009F6119" w:rsidP="009F6119">
            <w:pPr>
              <w:ind w:left="162" w:right="-108"/>
              <w:rPr>
                <w:rFonts w:ascii="Angsana New" w:hAnsi="Angsana New"/>
                <w:sz w:val="28"/>
                <w:szCs w:val="28"/>
              </w:rPr>
            </w:pPr>
          </w:p>
        </w:tc>
        <w:tc>
          <w:tcPr>
            <w:tcW w:w="1679" w:type="dxa"/>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710" w:type="dxa"/>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653" w:type="dxa"/>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For the years ended</w:t>
            </w:r>
          </w:p>
        </w:tc>
        <w:tc>
          <w:tcPr>
            <w:tcW w:w="1677" w:type="dxa"/>
            <w:tcBorders>
              <w:left w:val="nil"/>
              <w:right w:val="nil"/>
            </w:tcBorders>
          </w:tcPr>
          <w:p w:rsidR="009F6119" w:rsidRPr="00170E7F" w:rsidRDefault="009F6119" w:rsidP="009F6119">
            <w:pPr>
              <w:ind w:left="-108" w:right="-108"/>
              <w:jc w:val="center"/>
              <w:rPr>
                <w:rFonts w:ascii="Angsana New" w:hAnsi="Angsana New"/>
                <w:sz w:val="28"/>
                <w:szCs w:val="28"/>
                <w:cs/>
              </w:rPr>
            </w:pPr>
            <w:r w:rsidRPr="00170E7F">
              <w:rPr>
                <w:rFonts w:ascii="Angsana New" w:hAnsi="Angsana New"/>
                <w:sz w:val="28"/>
                <w:szCs w:val="28"/>
              </w:rPr>
              <w:t>For the years ended</w:t>
            </w:r>
          </w:p>
        </w:tc>
      </w:tr>
      <w:tr w:rsidR="009F6119" w:rsidRPr="00170E7F" w:rsidTr="008B06A2">
        <w:tc>
          <w:tcPr>
            <w:tcW w:w="2250" w:type="dxa"/>
            <w:tcBorders>
              <w:top w:val="nil"/>
              <w:left w:val="nil"/>
              <w:bottom w:val="nil"/>
              <w:right w:val="nil"/>
            </w:tcBorders>
          </w:tcPr>
          <w:p w:rsidR="009F6119" w:rsidRPr="00170E7F" w:rsidRDefault="009F6119" w:rsidP="009F6119">
            <w:pPr>
              <w:ind w:left="162" w:right="-108"/>
              <w:rPr>
                <w:rFonts w:ascii="Angsana New" w:hAnsi="Angsana New"/>
                <w:sz w:val="28"/>
                <w:szCs w:val="28"/>
              </w:rPr>
            </w:pPr>
          </w:p>
        </w:tc>
        <w:tc>
          <w:tcPr>
            <w:tcW w:w="1679" w:type="dxa"/>
            <w:tcBorders>
              <w:left w:val="nil"/>
              <w:right w:val="nil"/>
            </w:tcBorders>
          </w:tcPr>
          <w:p w:rsidR="009F6119" w:rsidRPr="00170E7F" w:rsidRDefault="009F6119" w:rsidP="009F6119">
            <w:pPr>
              <w:ind w:left="-101" w:right="-102"/>
              <w:jc w:val="center"/>
              <w:rPr>
                <w:rFonts w:ascii="Angsana New" w:hAnsi="Angsana New"/>
                <w:sz w:val="28"/>
                <w:szCs w:val="28"/>
              </w:rPr>
            </w:pPr>
            <w:r w:rsidRPr="00170E7F">
              <w:rPr>
                <w:rFonts w:ascii="Angsana New" w:hAnsi="Angsana New"/>
                <w:sz w:val="28"/>
                <w:szCs w:val="28"/>
              </w:rPr>
              <w:t>31 December 2016</w:t>
            </w:r>
          </w:p>
        </w:tc>
        <w:tc>
          <w:tcPr>
            <w:tcW w:w="1710" w:type="dxa"/>
            <w:tcBorders>
              <w:left w:val="nil"/>
              <w:right w:val="nil"/>
            </w:tcBorders>
          </w:tcPr>
          <w:p w:rsidR="009F6119" w:rsidRPr="00170E7F" w:rsidRDefault="009F6119" w:rsidP="009F6119">
            <w:pPr>
              <w:ind w:left="-101" w:right="-102"/>
              <w:jc w:val="center"/>
              <w:rPr>
                <w:rFonts w:ascii="Angsana New" w:hAnsi="Angsana New"/>
                <w:sz w:val="28"/>
                <w:szCs w:val="28"/>
              </w:rPr>
            </w:pPr>
            <w:r w:rsidRPr="00170E7F">
              <w:rPr>
                <w:rFonts w:ascii="Angsana New" w:hAnsi="Angsana New"/>
                <w:sz w:val="28"/>
                <w:szCs w:val="28"/>
              </w:rPr>
              <w:t>31 December 201</w:t>
            </w:r>
            <w:r w:rsidRPr="00170E7F">
              <w:rPr>
                <w:rFonts w:ascii="Angsana New" w:hAnsi="Angsana New"/>
                <w:sz w:val="28"/>
                <w:szCs w:val="28"/>
                <w:cs/>
              </w:rPr>
              <w:t>5</w:t>
            </w:r>
          </w:p>
        </w:tc>
        <w:tc>
          <w:tcPr>
            <w:tcW w:w="1653" w:type="dxa"/>
            <w:tcBorders>
              <w:left w:val="nil"/>
              <w:right w:val="nil"/>
            </w:tcBorders>
          </w:tcPr>
          <w:p w:rsidR="009F6119" w:rsidRPr="00170E7F" w:rsidRDefault="009F6119" w:rsidP="009F6119">
            <w:pPr>
              <w:ind w:left="-101" w:right="-102"/>
              <w:jc w:val="center"/>
              <w:rPr>
                <w:rFonts w:ascii="Angsana New" w:hAnsi="Angsana New"/>
                <w:sz w:val="28"/>
                <w:szCs w:val="28"/>
              </w:rPr>
            </w:pPr>
            <w:r w:rsidRPr="00170E7F">
              <w:rPr>
                <w:rFonts w:ascii="Angsana New" w:hAnsi="Angsana New"/>
                <w:sz w:val="28"/>
                <w:szCs w:val="28"/>
              </w:rPr>
              <w:t>31 December 2016</w:t>
            </w:r>
          </w:p>
        </w:tc>
        <w:tc>
          <w:tcPr>
            <w:tcW w:w="1677" w:type="dxa"/>
            <w:tcBorders>
              <w:left w:val="nil"/>
              <w:right w:val="nil"/>
            </w:tcBorders>
          </w:tcPr>
          <w:p w:rsidR="009F6119" w:rsidRPr="00170E7F" w:rsidRDefault="009F6119" w:rsidP="009F6119">
            <w:pPr>
              <w:ind w:left="-101" w:right="-102"/>
              <w:jc w:val="center"/>
              <w:rPr>
                <w:rFonts w:ascii="Angsana New" w:hAnsi="Angsana New"/>
                <w:sz w:val="28"/>
                <w:szCs w:val="28"/>
              </w:rPr>
            </w:pPr>
            <w:r w:rsidRPr="00170E7F">
              <w:rPr>
                <w:rFonts w:ascii="Angsana New" w:hAnsi="Angsana New"/>
                <w:sz w:val="28"/>
                <w:szCs w:val="28"/>
              </w:rPr>
              <w:t>31 December 201</w:t>
            </w:r>
            <w:r w:rsidRPr="00170E7F">
              <w:rPr>
                <w:rFonts w:ascii="Angsana New" w:hAnsi="Angsana New"/>
                <w:sz w:val="28"/>
                <w:szCs w:val="28"/>
                <w:cs/>
              </w:rPr>
              <w:t>5</w:t>
            </w:r>
          </w:p>
        </w:tc>
      </w:tr>
      <w:tr w:rsidR="009F6119" w:rsidRPr="00170E7F" w:rsidTr="008B06A2">
        <w:tc>
          <w:tcPr>
            <w:tcW w:w="2250" w:type="dxa"/>
            <w:tcBorders>
              <w:top w:val="nil"/>
              <w:left w:val="nil"/>
              <w:bottom w:val="nil"/>
              <w:right w:val="nil"/>
            </w:tcBorders>
          </w:tcPr>
          <w:p w:rsidR="009F6119" w:rsidRPr="00170E7F" w:rsidRDefault="009F6119" w:rsidP="009F6119">
            <w:pPr>
              <w:ind w:left="162" w:right="-108"/>
              <w:rPr>
                <w:rFonts w:ascii="Angsana New" w:hAnsi="Angsana New"/>
                <w:sz w:val="28"/>
                <w:szCs w:val="28"/>
              </w:rPr>
            </w:pPr>
          </w:p>
        </w:tc>
        <w:tc>
          <w:tcPr>
            <w:tcW w:w="1679" w:type="dxa"/>
            <w:tcBorders>
              <w:left w:val="nil"/>
              <w:right w:val="nil"/>
            </w:tcBorders>
          </w:tcPr>
          <w:p w:rsidR="009F6119" w:rsidRPr="00170E7F" w:rsidRDefault="009F6119" w:rsidP="009F6119">
            <w:pPr>
              <w:jc w:val="center"/>
              <w:rPr>
                <w:rFonts w:ascii="Angsana New" w:hAnsi="Angsana New"/>
                <w:sz w:val="28"/>
                <w:szCs w:val="28"/>
              </w:rPr>
            </w:pPr>
            <w:r w:rsidRPr="00170E7F">
              <w:rPr>
                <w:rFonts w:ascii="Angsana New" w:hAnsi="Angsana New"/>
                <w:sz w:val="28"/>
                <w:szCs w:val="28"/>
              </w:rPr>
              <w:t>Baht</w:t>
            </w:r>
          </w:p>
        </w:tc>
        <w:tc>
          <w:tcPr>
            <w:tcW w:w="1710" w:type="dxa"/>
            <w:tcBorders>
              <w:left w:val="nil"/>
              <w:right w:val="nil"/>
            </w:tcBorders>
          </w:tcPr>
          <w:p w:rsidR="009F6119" w:rsidRPr="00170E7F" w:rsidRDefault="009F6119" w:rsidP="009F6119">
            <w:pPr>
              <w:jc w:val="center"/>
              <w:rPr>
                <w:rFonts w:ascii="Angsana New" w:hAnsi="Angsana New"/>
                <w:sz w:val="28"/>
                <w:szCs w:val="28"/>
              </w:rPr>
            </w:pPr>
            <w:r w:rsidRPr="00170E7F">
              <w:rPr>
                <w:rFonts w:ascii="Angsana New" w:hAnsi="Angsana New"/>
                <w:sz w:val="28"/>
                <w:szCs w:val="28"/>
              </w:rPr>
              <w:t>Baht</w:t>
            </w:r>
          </w:p>
        </w:tc>
        <w:tc>
          <w:tcPr>
            <w:tcW w:w="1653" w:type="dxa"/>
            <w:tcBorders>
              <w:left w:val="nil"/>
              <w:right w:val="nil"/>
            </w:tcBorders>
          </w:tcPr>
          <w:p w:rsidR="009F6119" w:rsidRPr="00170E7F" w:rsidRDefault="009F6119" w:rsidP="009F6119">
            <w:pPr>
              <w:jc w:val="center"/>
              <w:rPr>
                <w:rFonts w:ascii="Angsana New" w:hAnsi="Angsana New"/>
                <w:sz w:val="28"/>
                <w:szCs w:val="28"/>
              </w:rPr>
            </w:pPr>
            <w:r w:rsidRPr="00170E7F">
              <w:rPr>
                <w:rFonts w:ascii="Angsana New" w:hAnsi="Angsana New"/>
                <w:sz w:val="28"/>
                <w:szCs w:val="28"/>
              </w:rPr>
              <w:t>Baht</w:t>
            </w:r>
          </w:p>
        </w:tc>
        <w:tc>
          <w:tcPr>
            <w:tcW w:w="1677" w:type="dxa"/>
            <w:tcBorders>
              <w:left w:val="nil"/>
              <w:right w:val="nil"/>
            </w:tcBorders>
          </w:tcPr>
          <w:p w:rsidR="009F6119" w:rsidRPr="00170E7F" w:rsidRDefault="009F6119" w:rsidP="009F6119">
            <w:pPr>
              <w:jc w:val="center"/>
              <w:rPr>
                <w:rFonts w:ascii="Angsana New" w:hAnsi="Angsana New"/>
                <w:sz w:val="28"/>
                <w:szCs w:val="28"/>
              </w:rPr>
            </w:pPr>
            <w:r w:rsidRPr="00170E7F">
              <w:rPr>
                <w:rFonts w:ascii="Angsana New" w:hAnsi="Angsana New"/>
                <w:sz w:val="28"/>
                <w:szCs w:val="28"/>
              </w:rPr>
              <w:t>Baht</w:t>
            </w:r>
          </w:p>
        </w:tc>
      </w:tr>
      <w:tr w:rsidR="00887F61" w:rsidRPr="00170E7F" w:rsidTr="008B06A2">
        <w:tc>
          <w:tcPr>
            <w:tcW w:w="2250" w:type="dxa"/>
            <w:tcBorders>
              <w:top w:val="nil"/>
              <w:left w:val="nil"/>
              <w:bottom w:val="nil"/>
              <w:right w:val="nil"/>
            </w:tcBorders>
          </w:tcPr>
          <w:p w:rsidR="00887F61" w:rsidRPr="00170E7F" w:rsidRDefault="006303CA" w:rsidP="008B06A2">
            <w:pPr>
              <w:ind w:left="-108"/>
              <w:rPr>
                <w:rFonts w:ascii="Angsana New" w:hAnsi="Angsana New"/>
                <w:sz w:val="28"/>
                <w:szCs w:val="28"/>
                <w:cs/>
              </w:rPr>
            </w:pPr>
            <w:r>
              <w:rPr>
                <w:rFonts w:ascii="Angsana New" w:hAnsi="Angsana New"/>
                <w:sz w:val="28"/>
                <w:szCs w:val="28"/>
              </w:rPr>
              <w:t>Mortality rate</w:t>
            </w:r>
          </w:p>
        </w:tc>
        <w:tc>
          <w:tcPr>
            <w:tcW w:w="1679" w:type="dxa"/>
            <w:tcBorders>
              <w:left w:val="nil"/>
              <w:bottom w:val="nil"/>
              <w:right w:val="nil"/>
            </w:tcBorders>
          </w:tcPr>
          <w:p w:rsidR="00887F61" w:rsidRPr="00170E7F" w:rsidRDefault="00887F61" w:rsidP="008B06A2">
            <w:pPr>
              <w:ind w:left="-108" w:right="34"/>
              <w:jc w:val="right"/>
              <w:rPr>
                <w:rFonts w:ascii="Angsana New" w:hAnsi="Angsana New"/>
                <w:sz w:val="28"/>
                <w:szCs w:val="28"/>
              </w:rPr>
            </w:pPr>
          </w:p>
        </w:tc>
        <w:tc>
          <w:tcPr>
            <w:tcW w:w="1710" w:type="dxa"/>
            <w:tcBorders>
              <w:left w:val="nil"/>
              <w:bottom w:val="nil"/>
              <w:right w:val="nil"/>
            </w:tcBorders>
          </w:tcPr>
          <w:p w:rsidR="00887F61" w:rsidRPr="00170E7F" w:rsidRDefault="00887F61" w:rsidP="008B06A2">
            <w:pPr>
              <w:ind w:left="-108" w:right="34"/>
              <w:jc w:val="right"/>
              <w:rPr>
                <w:rFonts w:ascii="Angsana New" w:hAnsi="Angsana New"/>
                <w:sz w:val="28"/>
                <w:szCs w:val="28"/>
                <w:cs/>
              </w:rPr>
            </w:pPr>
          </w:p>
        </w:tc>
        <w:tc>
          <w:tcPr>
            <w:tcW w:w="1653" w:type="dxa"/>
            <w:tcBorders>
              <w:left w:val="nil"/>
              <w:bottom w:val="nil"/>
              <w:right w:val="nil"/>
            </w:tcBorders>
          </w:tcPr>
          <w:p w:rsidR="00887F61" w:rsidRPr="00170E7F" w:rsidRDefault="00887F61" w:rsidP="008B06A2">
            <w:pPr>
              <w:ind w:left="-108" w:right="34"/>
              <w:jc w:val="right"/>
              <w:rPr>
                <w:rFonts w:ascii="Angsana New" w:hAnsi="Angsana New"/>
                <w:sz w:val="28"/>
                <w:szCs w:val="28"/>
              </w:rPr>
            </w:pPr>
          </w:p>
        </w:tc>
        <w:tc>
          <w:tcPr>
            <w:tcW w:w="1677" w:type="dxa"/>
            <w:tcBorders>
              <w:left w:val="nil"/>
              <w:bottom w:val="nil"/>
              <w:right w:val="nil"/>
            </w:tcBorders>
          </w:tcPr>
          <w:p w:rsidR="00887F61" w:rsidRPr="00170E7F" w:rsidRDefault="00887F61" w:rsidP="008B06A2">
            <w:pPr>
              <w:ind w:left="-108" w:right="34"/>
              <w:jc w:val="right"/>
              <w:rPr>
                <w:rFonts w:ascii="Angsana New" w:hAnsi="Angsana New"/>
                <w:sz w:val="28"/>
                <w:szCs w:val="28"/>
                <w:cs/>
              </w:rPr>
            </w:pPr>
          </w:p>
        </w:tc>
      </w:tr>
      <w:tr w:rsidR="00887F61" w:rsidRPr="00170E7F" w:rsidTr="008B06A2">
        <w:tc>
          <w:tcPr>
            <w:tcW w:w="2250" w:type="dxa"/>
            <w:tcBorders>
              <w:top w:val="nil"/>
              <w:left w:val="nil"/>
              <w:bottom w:val="nil"/>
              <w:right w:val="nil"/>
            </w:tcBorders>
          </w:tcPr>
          <w:p w:rsidR="00887F61" w:rsidRPr="00170E7F" w:rsidRDefault="00887F61" w:rsidP="008B06A2">
            <w:pPr>
              <w:ind w:left="162" w:right="-108"/>
              <w:rPr>
                <w:rFonts w:ascii="Angsana New" w:hAnsi="Angsana New"/>
                <w:sz w:val="28"/>
                <w:szCs w:val="28"/>
              </w:rPr>
            </w:pPr>
            <w:r w:rsidRPr="00170E7F">
              <w:rPr>
                <w:rFonts w:ascii="Angsana New" w:hAnsi="Angsana New"/>
                <w:sz w:val="28"/>
                <w:szCs w:val="28"/>
              </w:rPr>
              <w:t>Rate increase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198,257.00</w:t>
            </w:r>
          </w:p>
        </w:tc>
        <w:tc>
          <w:tcPr>
            <w:tcW w:w="1710"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157,912.00</w:t>
            </w:r>
          </w:p>
        </w:tc>
        <w:tc>
          <w:tcPr>
            <w:tcW w:w="1653"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88,756. 00</w:t>
            </w:r>
          </w:p>
        </w:tc>
        <w:tc>
          <w:tcPr>
            <w:tcW w:w="1677"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75,715.00</w:t>
            </w:r>
          </w:p>
        </w:tc>
      </w:tr>
      <w:tr w:rsidR="00887F61" w:rsidRPr="00170E7F" w:rsidTr="008B06A2">
        <w:tc>
          <w:tcPr>
            <w:tcW w:w="2250" w:type="dxa"/>
            <w:tcBorders>
              <w:top w:val="nil"/>
              <w:left w:val="nil"/>
              <w:bottom w:val="nil"/>
              <w:right w:val="nil"/>
            </w:tcBorders>
          </w:tcPr>
          <w:p w:rsidR="00887F61" w:rsidRPr="00170E7F" w:rsidRDefault="00887F61" w:rsidP="008B06A2">
            <w:pPr>
              <w:ind w:left="162" w:right="-108"/>
              <w:rPr>
                <w:rFonts w:ascii="Angsana New" w:hAnsi="Angsana New"/>
                <w:sz w:val="28"/>
                <w:szCs w:val="28"/>
              </w:rPr>
            </w:pPr>
            <w:r w:rsidRPr="00170E7F">
              <w:rPr>
                <w:rFonts w:ascii="Angsana New" w:hAnsi="Angsana New"/>
                <w:sz w:val="28"/>
                <w:szCs w:val="28"/>
              </w:rPr>
              <w:t>Rate decrease 0.</w:t>
            </w:r>
            <w:r w:rsidRPr="00170E7F">
              <w:rPr>
                <w:rFonts w:ascii="Angsana New" w:hAnsi="Angsana New"/>
                <w:sz w:val="28"/>
                <w:szCs w:val="28"/>
                <w:cs/>
              </w:rPr>
              <w:t>01</w:t>
            </w:r>
            <w:r w:rsidRPr="00170E7F">
              <w:rPr>
                <w:rFonts w:ascii="Angsana New" w:hAnsi="Angsana New"/>
                <w:sz w:val="28"/>
                <w:szCs w:val="28"/>
              </w:rPr>
              <w:t>%</w:t>
            </w:r>
          </w:p>
        </w:tc>
        <w:tc>
          <w:tcPr>
            <w:tcW w:w="1679"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(220,146.00)</w:t>
            </w:r>
          </w:p>
        </w:tc>
        <w:tc>
          <w:tcPr>
            <w:tcW w:w="1710"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(175,200.00)</w:t>
            </w:r>
          </w:p>
        </w:tc>
        <w:tc>
          <w:tcPr>
            <w:tcW w:w="1653"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(9</w:t>
            </w:r>
            <w:r w:rsidRPr="00170E7F">
              <w:rPr>
                <w:rFonts w:ascii="Angsana New" w:hAnsi="Angsana New"/>
                <w:sz w:val="28"/>
                <w:szCs w:val="28"/>
                <w:cs/>
              </w:rPr>
              <w:t>9</w:t>
            </w:r>
            <w:r w:rsidRPr="00170E7F">
              <w:rPr>
                <w:rFonts w:ascii="Angsana New" w:hAnsi="Angsana New"/>
                <w:sz w:val="28"/>
                <w:szCs w:val="28"/>
              </w:rPr>
              <w:t>,186.00)</w:t>
            </w:r>
          </w:p>
        </w:tc>
        <w:tc>
          <w:tcPr>
            <w:tcW w:w="1677" w:type="dxa"/>
            <w:tcBorders>
              <w:left w:val="nil"/>
              <w:right w:val="nil"/>
            </w:tcBorders>
          </w:tcPr>
          <w:p w:rsidR="00887F61" w:rsidRPr="00170E7F" w:rsidRDefault="00887F61" w:rsidP="008B06A2">
            <w:pPr>
              <w:ind w:left="-108" w:right="34"/>
              <w:jc w:val="right"/>
              <w:rPr>
                <w:rFonts w:ascii="Angsana New" w:hAnsi="Angsana New"/>
                <w:sz w:val="28"/>
                <w:szCs w:val="28"/>
              </w:rPr>
            </w:pPr>
            <w:r w:rsidRPr="00170E7F">
              <w:rPr>
                <w:rFonts w:ascii="Angsana New" w:hAnsi="Angsana New"/>
                <w:sz w:val="28"/>
                <w:szCs w:val="28"/>
              </w:rPr>
              <w:t>(84,472.00)</w:t>
            </w:r>
          </w:p>
        </w:tc>
      </w:tr>
    </w:tbl>
    <w:p w:rsidR="00887F61" w:rsidRPr="00887F61" w:rsidRDefault="00887F61" w:rsidP="00887F61">
      <w:pPr>
        <w:pStyle w:val="ListParagraph"/>
        <w:tabs>
          <w:tab w:val="left" w:pos="3780"/>
        </w:tabs>
        <w:ind w:left="450"/>
        <w:jc w:val="thaiDistribute"/>
        <w:rPr>
          <w:rFonts w:ascii="Angsana New" w:hAnsi="Angsana New"/>
          <w:b/>
          <w:bCs/>
          <w:sz w:val="10"/>
          <w:szCs w:val="10"/>
        </w:rPr>
      </w:pPr>
    </w:p>
    <w:p w:rsidR="00887F61" w:rsidRPr="00887F61" w:rsidRDefault="00887F61" w:rsidP="00887F61">
      <w:pPr>
        <w:pStyle w:val="ListParagraph"/>
        <w:tabs>
          <w:tab w:val="left" w:pos="3780"/>
        </w:tabs>
        <w:ind w:left="450" w:firstLine="720"/>
        <w:jc w:val="thaiDistribute"/>
        <w:rPr>
          <w:rFonts w:ascii="Angsana New" w:hAnsi="Angsana New"/>
          <w:b/>
          <w:bCs/>
          <w:sz w:val="30"/>
          <w:szCs w:val="30"/>
        </w:rPr>
      </w:pPr>
      <w:r w:rsidRPr="00887F61">
        <w:rPr>
          <w:rFonts w:ascii="Angsana New" w:hAnsi="Angsana New"/>
          <w:sz w:val="30"/>
          <w:szCs w:val="30"/>
        </w:rPr>
        <w:t>Although the analysis does not take account of the full distribution of expected cash flows under the plan, it does provide an approximation of the sensitivity of the assumptions shown.</w:t>
      </w:r>
    </w:p>
    <w:p w:rsidR="00887F61" w:rsidRDefault="00887F61" w:rsidP="00E63ABD">
      <w:pPr>
        <w:numPr>
          <w:ilvl w:val="0"/>
          <w:numId w:val="20"/>
        </w:numPr>
        <w:ind w:left="426" w:hanging="426"/>
        <w:jc w:val="thaiDistribute"/>
        <w:rPr>
          <w:rFonts w:ascii="Angsana New" w:hAnsi="Angsana New"/>
          <w:b/>
          <w:bCs/>
          <w:sz w:val="30"/>
          <w:szCs w:val="30"/>
        </w:rPr>
      </w:pPr>
      <w:r w:rsidRPr="004D6B22">
        <w:rPr>
          <w:rFonts w:ascii="Angsana New" w:hAnsi="Angsana New"/>
          <w:b/>
          <w:bCs/>
          <w:sz w:val="30"/>
          <w:szCs w:val="30"/>
        </w:rPr>
        <w:t>Warrant</w:t>
      </w:r>
    </w:p>
    <w:p w:rsidR="00887F61" w:rsidRDefault="00A03749" w:rsidP="00A03749">
      <w:pPr>
        <w:ind w:left="426" w:firstLine="744"/>
        <w:jc w:val="thaiDistribute"/>
        <w:rPr>
          <w:rFonts w:ascii="Angsana New" w:hAnsi="Angsana New"/>
          <w:sz w:val="30"/>
          <w:szCs w:val="30"/>
        </w:rPr>
      </w:pPr>
      <w:r w:rsidRPr="00A03749">
        <w:rPr>
          <w:rFonts w:ascii="Angsana New" w:hAnsi="Angsana New"/>
          <w:sz w:val="30"/>
          <w:szCs w:val="30"/>
        </w:rPr>
        <w:t>According to the resolution of Annual General Meeting of Shareholders No.</w:t>
      </w:r>
      <w:r w:rsidRPr="00A03749">
        <w:rPr>
          <w:rFonts w:ascii="Angsana New" w:hAnsi="Angsana New"/>
          <w:sz w:val="30"/>
          <w:szCs w:val="30"/>
          <w:cs/>
        </w:rPr>
        <w:t>1/2013</w:t>
      </w:r>
      <w:r w:rsidRPr="00A03749">
        <w:rPr>
          <w:rFonts w:ascii="Angsana New" w:hAnsi="Angsana New"/>
          <w:sz w:val="30"/>
          <w:szCs w:val="30"/>
        </w:rPr>
        <w:t>, held on</w:t>
      </w:r>
      <w:r w:rsidRPr="00A03749">
        <w:rPr>
          <w:rFonts w:ascii="Angsana New" w:hAnsi="Angsana New" w:hint="cs"/>
          <w:sz w:val="30"/>
          <w:szCs w:val="30"/>
          <w:cs/>
        </w:rPr>
        <w:t xml:space="preserve"> 21</w:t>
      </w:r>
      <w:r w:rsidRPr="00A03749">
        <w:rPr>
          <w:rFonts w:ascii="Angsana New" w:hAnsi="Angsana New"/>
          <w:sz w:val="30"/>
          <w:szCs w:val="30"/>
        </w:rPr>
        <w:t xml:space="preserve"> May</w:t>
      </w:r>
      <w:r w:rsidR="00B62E51">
        <w:rPr>
          <w:rFonts w:ascii="Angsana New" w:hAnsi="Angsana New"/>
          <w:sz w:val="30"/>
          <w:szCs w:val="30"/>
          <w:cs/>
        </w:rPr>
        <w:t>201</w:t>
      </w:r>
      <w:r w:rsidR="00B62E51">
        <w:rPr>
          <w:rFonts w:ascii="Angsana New" w:hAnsi="Angsana New" w:hint="cs"/>
          <w:sz w:val="30"/>
          <w:szCs w:val="30"/>
          <w:cs/>
        </w:rPr>
        <w:t>3</w:t>
      </w:r>
      <w:r w:rsidRPr="00A03749">
        <w:rPr>
          <w:rFonts w:ascii="Angsana New" w:hAnsi="Angsana New"/>
          <w:sz w:val="30"/>
          <w:szCs w:val="30"/>
        </w:rPr>
        <w:t xml:space="preserve"> had approved to issued and allocated the Warrant on the Millcon Steel Public Company Limited’s Newly Issued Common Shares No.</w:t>
      </w:r>
      <w:r w:rsidRPr="00A03749">
        <w:rPr>
          <w:rFonts w:ascii="Angsana New" w:hAnsi="Angsana New"/>
          <w:sz w:val="30"/>
          <w:szCs w:val="30"/>
          <w:cs/>
        </w:rPr>
        <w:t>2 (</w:t>
      </w:r>
      <w:r w:rsidRPr="00A03749">
        <w:rPr>
          <w:rFonts w:ascii="Angsana New" w:hAnsi="Angsana New"/>
          <w:sz w:val="30"/>
          <w:szCs w:val="30"/>
        </w:rPr>
        <w:t>MILL-W</w:t>
      </w:r>
      <w:r w:rsidRPr="00A03749">
        <w:rPr>
          <w:rFonts w:ascii="Angsana New" w:hAnsi="Angsana New"/>
          <w:sz w:val="30"/>
          <w:szCs w:val="30"/>
          <w:cs/>
        </w:rPr>
        <w:t xml:space="preserve">2) </w:t>
      </w:r>
      <w:r w:rsidRPr="00A03749">
        <w:rPr>
          <w:rFonts w:ascii="Angsana New" w:hAnsi="Angsana New"/>
          <w:sz w:val="30"/>
          <w:szCs w:val="30"/>
        </w:rPr>
        <w:t>to the existing ordinary shareholders and preferred shares  of the Company, are detail as follow</w:t>
      </w:r>
      <w:r>
        <w:rPr>
          <w:rFonts w:ascii="Angsana New" w:hAnsi="Angsana New"/>
          <w:sz w:val="30"/>
          <w:szCs w:val="30"/>
        </w:rPr>
        <w:t>:</w:t>
      </w:r>
    </w:p>
    <w:tbl>
      <w:tblPr>
        <w:tblW w:w="9441" w:type="dxa"/>
        <w:tblInd w:w="360" w:type="dxa"/>
        <w:tblLook w:val="04A0"/>
      </w:tblPr>
      <w:tblGrid>
        <w:gridCol w:w="1733"/>
        <w:gridCol w:w="1276"/>
        <w:gridCol w:w="1275"/>
        <w:gridCol w:w="1701"/>
        <w:gridCol w:w="1639"/>
        <w:gridCol w:w="1817"/>
      </w:tblGrid>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pacing w:val="-6"/>
                <w:sz w:val="28"/>
                <w:szCs w:val="28"/>
              </w:rPr>
              <w:t>Warrant Issue Date</w:t>
            </w: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price</w:t>
            </w:r>
          </w:p>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cs/>
              </w:rPr>
              <w:t>(</w:t>
            </w:r>
            <w:r w:rsidRPr="009A3F0E">
              <w:rPr>
                <w:rFonts w:ascii="Angsana New" w:eastAsia="Calibri" w:hAnsi="Angsana New"/>
                <w:sz w:val="28"/>
                <w:szCs w:val="28"/>
              </w:rPr>
              <w:t>Baht/Share)</w:t>
            </w: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ratio</w:t>
            </w: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No. of Shares derived from exercised warrantscumulative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rPr>
              <w:t>No. of Reserved Shares for Exercise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Maturity Date</w:t>
            </w:r>
          </w:p>
        </w:tc>
      </w:tr>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pacing w:val="-6"/>
                <w:sz w:val="28"/>
                <w:szCs w:val="28"/>
              </w:rPr>
            </w:pP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r>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30 May 2013</w:t>
            </w:r>
          </w:p>
        </w:tc>
        <w:tc>
          <w:tcPr>
            <w:tcW w:w="1276"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hint="cs"/>
                <w:sz w:val="28"/>
                <w:szCs w:val="28"/>
                <w:cs/>
              </w:rPr>
              <w:t>2.50 (</w:t>
            </w:r>
            <w:r w:rsidRPr="009A3F0E">
              <w:rPr>
                <w:rFonts w:ascii="Angsana New" w:hAnsi="Angsana New"/>
                <w:sz w:val="28"/>
                <w:szCs w:val="28"/>
              </w:rPr>
              <w:t>Old</w:t>
            </w:r>
            <w:r w:rsidRPr="009A3F0E">
              <w:rPr>
                <w:rFonts w:ascii="Angsana New" w:hAnsi="Angsana New" w:hint="cs"/>
                <w:sz w:val="28"/>
                <w:szCs w:val="28"/>
                <w:cs/>
              </w:rPr>
              <w:t>)</w:t>
            </w:r>
          </w:p>
        </w:tc>
        <w:tc>
          <w:tcPr>
            <w:tcW w:w="1275"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1:1</w:t>
            </w:r>
            <w:r w:rsidRPr="009A3F0E">
              <w:rPr>
                <w:rFonts w:ascii="Angsana New" w:hAnsi="Angsana New" w:hint="cs"/>
                <w:sz w:val="28"/>
                <w:szCs w:val="28"/>
                <w:cs/>
              </w:rPr>
              <w:t xml:space="preserve"> (</w:t>
            </w:r>
            <w:r w:rsidRPr="009A3F0E">
              <w:rPr>
                <w:rFonts w:ascii="Angsana New" w:hAnsi="Angsana New"/>
                <w:sz w:val="28"/>
                <w:szCs w:val="28"/>
              </w:rPr>
              <w:t>Old</w:t>
            </w:r>
            <w:r w:rsidRPr="009A3F0E">
              <w:rPr>
                <w:rFonts w:ascii="Angsana New" w:hAnsi="Angsana New" w:hint="cs"/>
                <w:sz w:val="28"/>
                <w:szCs w:val="28"/>
                <w:cs/>
              </w:rPr>
              <w:t>)</w:t>
            </w:r>
          </w:p>
        </w:tc>
        <w:tc>
          <w:tcPr>
            <w:tcW w:w="1701" w:type="dxa"/>
            <w:shd w:val="clear" w:color="auto" w:fill="auto"/>
          </w:tcPr>
          <w:p w:rsidR="00A03749" w:rsidRPr="009A3F0E" w:rsidRDefault="00A03749" w:rsidP="008B06A2">
            <w:pPr>
              <w:ind w:right="202"/>
              <w:jc w:val="right"/>
              <w:rPr>
                <w:rFonts w:ascii="Angsana New" w:hAnsi="Angsana New"/>
                <w:sz w:val="28"/>
                <w:szCs w:val="28"/>
              </w:rPr>
            </w:pPr>
            <w:r w:rsidRPr="009A3F0E">
              <w:rPr>
                <w:rFonts w:ascii="Angsana New" w:hAnsi="Angsana New" w:hint="cs"/>
                <w:sz w:val="28"/>
                <w:szCs w:val="28"/>
                <w:cs/>
              </w:rPr>
              <w:t>2</w:t>
            </w:r>
            <w:r w:rsidRPr="009A3F0E">
              <w:rPr>
                <w:rFonts w:ascii="Angsana New" w:hAnsi="Angsana New"/>
                <w:sz w:val="28"/>
                <w:szCs w:val="28"/>
              </w:rPr>
              <w:t>85</w:t>
            </w:r>
            <w:r w:rsidRPr="009A3F0E">
              <w:rPr>
                <w:rFonts w:ascii="Angsana New" w:hAnsi="Angsana New" w:hint="cs"/>
                <w:sz w:val="28"/>
                <w:szCs w:val="28"/>
                <w:cs/>
              </w:rPr>
              <w:t>,</w:t>
            </w:r>
            <w:r w:rsidRPr="009A3F0E">
              <w:rPr>
                <w:rFonts w:ascii="Angsana New" w:hAnsi="Angsana New"/>
                <w:sz w:val="28"/>
                <w:szCs w:val="28"/>
              </w:rPr>
              <w:t>503</w:t>
            </w:r>
          </w:p>
        </w:tc>
        <w:tc>
          <w:tcPr>
            <w:tcW w:w="1639" w:type="dxa"/>
            <w:shd w:val="clear" w:color="auto" w:fill="auto"/>
          </w:tcPr>
          <w:p w:rsidR="00A03749" w:rsidRPr="009A3F0E" w:rsidRDefault="00A03749" w:rsidP="008B06A2">
            <w:pPr>
              <w:ind w:right="202"/>
              <w:jc w:val="right"/>
              <w:rPr>
                <w:rFonts w:ascii="Angsana New" w:hAnsi="Angsana New"/>
                <w:sz w:val="28"/>
                <w:szCs w:val="28"/>
              </w:rPr>
            </w:pPr>
            <w:r w:rsidRPr="009A3F0E">
              <w:rPr>
                <w:rFonts w:ascii="Angsana New" w:hAnsi="Angsana New" w:hint="cs"/>
                <w:sz w:val="28"/>
                <w:szCs w:val="28"/>
                <w:cs/>
              </w:rPr>
              <w:t>680</w:t>
            </w:r>
            <w:r w:rsidRPr="009A3F0E">
              <w:rPr>
                <w:rFonts w:ascii="Angsana New" w:hAnsi="Angsana New"/>
                <w:sz w:val="28"/>
                <w:szCs w:val="28"/>
              </w:rPr>
              <w:t>,112,184</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28 May 2016</w:t>
            </w:r>
          </w:p>
        </w:tc>
      </w:tr>
      <w:tr w:rsidR="00A03749" w:rsidRPr="009A3F0E" w:rsidTr="008B06A2">
        <w:tc>
          <w:tcPr>
            <w:tcW w:w="1733" w:type="dxa"/>
            <w:shd w:val="clear" w:color="auto" w:fill="auto"/>
          </w:tcPr>
          <w:p w:rsidR="00A03749" w:rsidRPr="009A3F0E" w:rsidRDefault="00A03749" w:rsidP="008B06A2">
            <w:pPr>
              <w:tabs>
                <w:tab w:val="left" w:pos="3780"/>
              </w:tabs>
              <w:jc w:val="thaiDistribute"/>
              <w:rPr>
                <w:rFonts w:ascii="Angsana New" w:eastAsia="Calibri" w:hAnsi="Angsana New"/>
                <w:sz w:val="28"/>
                <w:szCs w:val="28"/>
              </w:rPr>
            </w:pPr>
          </w:p>
        </w:tc>
        <w:tc>
          <w:tcPr>
            <w:tcW w:w="1276"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1.712</w:t>
            </w:r>
            <w:r w:rsidRPr="009A3F0E">
              <w:rPr>
                <w:rFonts w:ascii="Angsana New" w:hAnsi="Angsana New" w:hint="cs"/>
                <w:sz w:val="28"/>
                <w:szCs w:val="28"/>
                <w:cs/>
              </w:rPr>
              <w:t xml:space="preserve"> (</w:t>
            </w:r>
            <w:r w:rsidRPr="009A3F0E">
              <w:rPr>
                <w:rFonts w:ascii="Angsana New" w:hAnsi="Angsana New"/>
                <w:sz w:val="28"/>
                <w:szCs w:val="28"/>
              </w:rPr>
              <w:t>New</w:t>
            </w:r>
            <w:r w:rsidRPr="009A3F0E">
              <w:rPr>
                <w:rFonts w:ascii="Angsana New" w:hAnsi="Angsana New" w:hint="cs"/>
                <w:sz w:val="28"/>
                <w:szCs w:val="28"/>
                <w:cs/>
              </w:rPr>
              <w:t>)</w:t>
            </w:r>
          </w:p>
        </w:tc>
        <w:tc>
          <w:tcPr>
            <w:tcW w:w="1275"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1:1.46</w:t>
            </w:r>
            <w:r w:rsidRPr="009A3F0E">
              <w:rPr>
                <w:rFonts w:ascii="Angsana New" w:hAnsi="Angsana New" w:hint="cs"/>
                <w:sz w:val="28"/>
                <w:szCs w:val="28"/>
                <w:cs/>
              </w:rPr>
              <w:t xml:space="preserve"> (</w:t>
            </w:r>
            <w:r w:rsidRPr="009A3F0E">
              <w:rPr>
                <w:rFonts w:ascii="Angsana New" w:hAnsi="Angsana New"/>
                <w:sz w:val="28"/>
                <w:szCs w:val="28"/>
              </w:rPr>
              <w:t>New</w:t>
            </w:r>
            <w:r w:rsidRPr="009A3F0E">
              <w:rPr>
                <w:rFonts w:ascii="Angsana New" w:hAnsi="Angsana New" w:hint="cs"/>
                <w:sz w:val="28"/>
                <w:szCs w:val="28"/>
                <w:cs/>
              </w:rPr>
              <w:t>)</w:t>
            </w:r>
          </w:p>
        </w:tc>
        <w:tc>
          <w:tcPr>
            <w:tcW w:w="1701" w:type="dxa"/>
            <w:shd w:val="clear" w:color="auto" w:fill="auto"/>
          </w:tcPr>
          <w:p w:rsidR="00A03749" w:rsidRPr="009A3F0E" w:rsidRDefault="00A03749" w:rsidP="008B06A2">
            <w:pPr>
              <w:ind w:left="-108" w:right="331"/>
              <w:jc w:val="right"/>
              <w:rPr>
                <w:rFonts w:ascii="Angsana New" w:hAnsi="Angsana New"/>
                <w:sz w:val="28"/>
                <w:szCs w:val="28"/>
              </w:rPr>
            </w:pPr>
          </w:p>
        </w:tc>
        <w:tc>
          <w:tcPr>
            <w:tcW w:w="1639" w:type="dxa"/>
            <w:shd w:val="clear" w:color="auto" w:fill="auto"/>
          </w:tcPr>
          <w:p w:rsidR="00A03749" w:rsidRPr="009A3F0E" w:rsidRDefault="00A03749" w:rsidP="008B06A2">
            <w:pPr>
              <w:tabs>
                <w:tab w:val="left" w:pos="3780"/>
              </w:tabs>
              <w:ind w:left="-108" w:right="331"/>
              <w:jc w:val="right"/>
              <w:rPr>
                <w:rFonts w:ascii="Angsana New" w:hAnsi="Angsana New"/>
                <w:sz w:val="28"/>
                <w:szCs w:val="28"/>
              </w:rPr>
            </w:pPr>
          </w:p>
        </w:tc>
        <w:tc>
          <w:tcPr>
            <w:tcW w:w="1817" w:type="dxa"/>
            <w:shd w:val="clear" w:color="auto" w:fill="auto"/>
          </w:tcPr>
          <w:p w:rsidR="00A03749" w:rsidRPr="009A3F0E" w:rsidRDefault="00A03749" w:rsidP="008B06A2">
            <w:pPr>
              <w:tabs>
                <w:tab w:val="left" w:pos="3780"/>
              </w:tabs>
              <w:jc w:val="thaiDistribute"/>
              <w:rPr>
                <w:rFonts w:ascii="Angsana New" w:eastAsia="Calibri" w:hAnsi="Angsana New"/>
                <w:sz w:val="28"/>
                <w:szCs w:val="28"/>
              </w:rPr>
            </w:pPr>
          </w:p>
        </w:tc>
      </w:tr>
    </w:tbl>
    <w:p w:rsidR="00A03749" w:rsidRPr="009A3F0E" w:rsidRDefault="00A03749" w:rsidP="00887F61">
      <w:pPr>
        <w:ind w:left="426"/>
        <w:jc w:val="thaiDistribute"/>
        <w:rPr>
          <w:rFonts w:ascii="Angsana New" w:hAnsi="Angsana New"/>
          <w:b/>
          <w:bCs/>
          <w:sz w:val="32"/>
          <w:szCs w:val="32"/>
        </w:rPr>
      </w:pPr>
    </w:p>
    <w:p w:rsidR="00767524" w:rsidRDefault="00A03749" w:rsidP="00A03749">
      <w:pPr>
        <w:tabs>
          <w:tab w:val="left" w:pos="3780"/>
        </w:tabs>
        <w:ind w:left="390" w:firstLine="780"/>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ccording to the resolution of Extraordinary General Meeting of Shareholders No.</w:t>
      </w:r>
      <w:r w:rsidRPr="00411BD9">
        <w:rPr>
          <w:rFonts w:ascii="Angsana New" w:hAnsi="Angsana New"/>
          <w:sz w:val="30"/>
          <w:szCs w:val="30"/>
          <w:cs/>
        </w:rPr>
        <w:t>1/2014</w:t>
      </w:r>
      <w:r>
        <w:rPr>
          <w:rFonts w:ascii="Angsana New" w:hAnsi="Angsana New"/>
          <w:sz w:val="30"/>
          <w:szCs w:val="30"/>
        </w:rPr>
        <w:t xml:space="preserve">, held on </w:t>
      </w:r>
      <w:r>
        <w:rPr>
          <w:rFonts w:ascii="Angsana New" w:hAnsi="Angsana New" w:hint="cs"/>
          <w:sz w:val="30"/>
          <w:szCs w:val="30"/>
          <w:cs/>
        </w:rPr>
        <w:t xml:space="preserve">17 </w:t>
      </w:r>
      <w:r>
        <w:rPr>
          <w:rFonts w:ascii="Angsana New" w:hAnsi="Angsana New"/>
          <w:sz w:val="30"/>
          <w:szCs w:val="30"/>
        </w:rPr>
        <w:t xml:space="preserve">November </w:t>
      </w:r>
      <w:r w:rsidRPr="00411BD9">
        <w:rPr>
          <w:rFonts w:ascii="Angsana New" w:hAnsi="Angsana New"/>
          <w:sz w:val="30"/>
          <w:szCs w:val="30"/>
          <w:cs/>
        </w:rPr>
        <w:t>2014</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s Newly Issued Common Shares No.</w:t>
      </w:r>
      <w:r w:rsidRPr="00411BD9">
        <w:rPr>
          <w:rFonts w:ascii="Angsana New" w:hAnsi="Angsana New"/>
          <w:sz w:val="30"/>
          <w:szCs w:val="30"/>
          <w:cs/>
        </w:rPr>
        <w:t>3 (</w:t>
      </w:r>
      <w:r w:rsidRPr="00411BD9">
        <w:rPr>
          <w:rFonts w:ascii="Angsana New" w:hAnsi="Angsana New"/>
          <w:sz w:val="30"/>
          <w:szCs w:val="30"/>
        </w:rPr>
        <w:t>MILL-W</w:t>
      </w:r>
      <w:r w:rsidRPr="00411BD9">
        <w:rPr>
          <w:rFonts w:ascii="Angsana New" w:hAnsi="Angsana New"/>
          <w:sz w:val="30"/>
          <w:szCs w:val="30"/>
          <w:cs/>
        </w:rPr>
        <w:t xml:space="preserve">3) </w:t>
      </w:r>
      <w:r w:rsidRPr="00411BD9">
        <w:rPr>
          <w:rFonts w:ascii="Angsana New" w:hAnsi="Angsana New"/>
          <w:sz w:val="30"/>
          <w:szCs w:val="30"/>
        </w:rPr>
        <w:t>to the existing ordinary shareholders and preferred shares  of the Company, are detail as follow</w:t>
      </w:r>
      <w:r>
        <w:rPr>
          <w:rFonts w:ascii="Angsana New" w:hAnsi="Angsana New"/>
          <w:sz w:val="30"/>
          <w:szCs w:val="30"/>
        </w:rPr>
        <w:t>:</w:t>
      </w:r>
    </w:p>
    <w:tbl>
      <w:tblPr>
        <w:tblW w:w="9441" w:type="dxa"/>
        <w:tblInd w:w="360" w:type="dxa"/>
        <w:tblLook w:val="04A0"/>
      </w:tblPr>
      <w:tblGrid>
        <w:gridCol w:w="1733"/>
        <w:gridCol w:w="1276"/>
        <w:gridCol w:w="1275"/>
        <w:gridCol w:w="1701"/>
        <w:gridCol w:w="1639"/>
        <w:gridCol w:w="1817"/>
      </w:tblGrid>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pacing w:val="-6"/>
                <w:sz w:val="28"/>
                <w:szCs w:val="28"/>
              </w:rPr>
            </w:pPr>
            <w:r w:rsidRPr="009A3F0E">
              <w:rPr>
                <w:rFonts w:ascii="Angsana New" w:eastAsia="Calibri" w:hAnsi="Angsana New"/>
                <w:spacing w:val="-6"/>
                <w:sz w:val="28"/>
                <w:szCs w:val="28"/>
              </w:rPr>
              <w:t>Warrant Issue Date</w:t>
            </w: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price</w:t>
            </w:r>
          </w:p>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cs/>
              </w:rPr>
              <w:t>(</w:t>
            </w:r>
            <w:r w:rsidRPr="009A3F0E">
              <w:rPr>
                <w:rFonts w:ascii="Angsana New" w:eastAsia="Calibri" w:hAnsi="Angsana New"/>
                <w:sz w:val="28"/>
                <w:szCs w:val="28"/>
              </w:rPr>
              <w:t>Baht/Share)</w:t>
            </w: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ratio</w:t>
            </w: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No. of Shares derived from exercised warrantscumulative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rPr>
              <w:t>No. of Reserved Shares for Exercise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Maturity Date</w:t>
            </w:r>
          </w:p>
        </w:tc>
      </w:tr>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pacing w:val="-6"/>
                <w:sz w:val="28"/>
                <w:szCs w:val="28"/>
              </w:rPr>
            </w:pP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r>
      <w:tr w:rsidR="00A03749" w:rsidRPr="009A3F0E" w:rsidTr="008B06A2">
        <w:tc>
          <w:tcPr>
            <w:tcW w:w="1733"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22</w:t>
            </w:r>
            <w:r w:rsidR="00883C1B">
              <w:rPr>
                <w:rFonts w:ascii="Angsana New" w:hAnsi="Angsana New"/>
                <w:sz w:val="28"/>
                <w:szCs w:val="28"/>
              </w:rPr>
              <w:t xml:space="preserve"> </w:t>
            </w:r>
            <w:r w:rsidRPr="009A3F0E">
              <w:rPr>
                <w:rFonts w:ascii="Angsana New" w:hAnsi="Angsana New"/>
                <w:sz w:val="28"/>
                <w:szCs w:val="28"/>
              </w:rPr>
              <w:t>December</w:t>
            </w:r>
            <w:r w:rsidR="00883C1B">
              <w:rPr>
                <w:rFonts w:ascii="Angsana New" w:hAnsi="Angsana New"/>
                <w:sz w:val="28"/>
                <w:szCs w:val="28"/>
              </w:rPr>
              <w:t xml:space="preserve"> </w:t>
            </w:r>
            <w:r w:rsidRPr="009A3F0E">
              <w:rPr>
                <w:rFonts w:ascii="Angsana New" w:hAnsi="Angsana New"/>
                <w:sz w:val="28"/>
                <w:szCs w:val="28"/>
              </w:rPr>
              <w:t>2014</w:t>
            </w:r>
          </w:p>
        </w:tc>
        <w:tc>
          <w:tcPr>
            <w:tcW w:w="1276"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3</w:t>
            </w:r>
          </w:p>
        </w:tc>
        <w:tc>
          <w:tcPr>
            <w:tcW w:w="1275"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1:1</w:t>
            </w:r>
          </w:p>
        </w:tc>
        <w:tc>
          <w:tcPr>
            <w:tcW w:w="1701"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10</w:t>
            </w:r>
          </w:p>
        </w:tc>
        <w:tc>
          <w:tcPr>
            <w:tcW w:w="1639" w:type="dxa"/>
            <w:shd w:val="clear" w:color="auto" w:fill="auto"/>
          </w:tcPr>
          <w:p w:rsidR="00A03749" w:rsidRPr="009A3F0E" w:rsidRDefault="00A03749" w:rsidP="008B06A2">
            <w:pPr>
              <w:ind w:right="202"/>
              <w:jc w:val="right"/>
              <w:rPr>
                <w:rFonts w:ascii="Angsana New" w:hAnsi="Angsana New"/>
                <w:sz w:val="28"/>
                <w:szCs w:val="28"/>
              </w:rPr>
            </w:pPr>
            <w:r w:rsidRPr="009A3F0E">
              <w:rPr>
                <w:rFonts w:ascii="Angsana New" w:hAnsi="Angsana New"/>
                <w:sz w:val="28"/>
                <w:szCs w:val="28"/>
              </w:rPr>
              <w:t>625,696,931</w:t>
            </w:r>
          </w:p>
        </w:tc>
        <w:tc>
          <w:tcPr>
            <w:tcW w:w="1817"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21</w:t>
            </w:r>
            <w:r w:rsidR="00883C1B">
              <w:rPr>
                <w:rFonts w:ascii="Angsana New" w:hAnsi="Angsana New"/>
                <w:sz w:val="28"/>
                <w:szCs w:val="28"/>
              </w:rPr>
              <w:t xml:space="preserve"> </w:t>
            </w:r>
            <w:r w:rsidRPr="009A3F0E">
              <w:rPr>
                <w:rFonts w:ascii="Angsana New" w:hAnsi="Angsana New"/>
                <w:sz w:val="28"/>
                <w:szCs w:val="28"/>
              </w:rPr>
              <w:t>December</w:t>
            </w:r>
            <w:r w:rsidR="00883C1B">
              <w:rPr>
                <w:rFonts w:ascii="Angsana New" w:hAnsi="Angsana New"/>
                <w:sz w:val="28"/>
                <w:szCs w:val="28"/>
              </w:rPr>
              <w:t xml:space="preserve"> </w:t>
            </w:r>
            <w:r w:rsidRPr="009A3F0E">
              <w:rPr>
                <w:rFonts w:ascii="Angsana New" w:hAnsi="Angsana New"/>
                <w:sz w:val="28"/>
                <w:szCs w:val="28"/>
              </w:rPr>
              <w:t>2019</w:t>
            </w:r>
          </w:p>
        </w:tc>
      </w:tr>
    </w:tbl>
    <w:p w:rsidR="00A03749" w:rsidRPr="00E4418E" w:rsidRDefault="00A03749" w:rsidP="00C42E8E">
      <w:pPr>
        <w:tabs>
          <w:tab w:val="left" w:pos="3780"/>
        </w:tabs>
        <w:ind w:left="390"/>
        <w:jc w:val="thaiDistribute"/>
        <w:rPr>
          <w:rFonts w:ascii="Angsana New" w:hAnsi="Angsana New"/>
          <w:b/>
          <w:bCs/>
          <w:sz w:val="30"/>
          <w:szCs w:val="30"/>
          <w:lang w:val="en-GB"/>
        </w:rPr>
      </w:pPr>
    </w:p>
    <w:p w:rsidR="00713674" w:rsidRPr="00E4418E" w:rsidRDefault="00713674" w:rsidP="00B4580A">
      <w:pPr>
        <w:tabs>
          <w:tab w:val="left" w:pos="3780"/>
        </w:tabs>
        <w:jc w:val="thaiDistribute"/>
        <w:rPr>
          <w:rFonts w:ascii="Angsana New" w:hAnsi="Angsana New"/>
          <w:b/>
          <w:bCs/>
          <w:sz w:val="30"/>
          <w:szCs w:val="30"/>
          <w:cs/>
          <w:lang w:val="en-GB"/>
        </w:rPr>
        <w:sectPr w:rsidR="00713674" w:rsidRPr="00E4418E" w:rsidSect="003D3E17">
          <w:pgSz w:w="11909" w:h="16834" w:code="9"/>
          <w:pgMar w:top="1440" w:right="1281" w:bottom="1797" w:left="1582" w:header="709" w:footer="578" w:gutter="0"/>
          <w:cols w:space="720"/>
          <w:docGrid w:linePitch="272"/>
        </w:sectPr>
      </w:pPr>
    </w:p>
    <w:p w:rsidR="00B4580A" w:rsidRPr="0042222B" w:rsidRDefault="00B4580A" w:rsidP="00E63ABD">
      <w:pPr>
        <w:numPr>
          <w:ilvl w:val="0"/>
          <w:numId w:val="20"/>
        </w:numPr>
        <w:ind w:left="426" w:hanging="426"/>
        <w:jc w:val="thaiDistribute"/>
        <w:rPr>
          <w:rFonts w:ascii="Angsana New" w:hAnsi="Angsana New"/>
          <w:b/>
          <w:bCs/>
          <w:sz w:val="30"/>
          <w:szCs w:val="30"/>
          <w:lang w:val="en-GB"/>
        </w:rPr>
      </w:pPr>
      <w:r w:rsidRPr="0042222B">
        <w:rPr>
          <w:rFonts w:ascii="Angsana New" w:hAnsi="Angsana New"/>
          <w:b/>
          <w:bCs/>
          <w:sz w:val="30"/>
          <w:szCs w:val="30"/>
          <w:lang w:val="en-GB"/>
        </w:rPr>
        <w:lastRenderedPageBreak/>
        <w:t>Share capital</w:t>
      </w:r>
    </w:p>
    <w:p w:rsidR="00713674" w:rsidRPr="0042222B" w:rsidRDefault="00B4580A" w:rsidP="00713674">
      <w:pPr>
        <w:ind w:left="390" w:firstLine="744"/>
        <w:jc w:val="thaiDistribute"/>
        <w:outlineLvl w:val="0"/>
        <w:rPr>
          <w:rFonts w:ascii="Angsana New" w:hAnsi="Angsana New"/>
          <w:sz w:val="30"/>
          <w:szCs w:val="30"/>
          <w:lang w:val="en-GB"/>
        </w:rPr>
      </w:pPr>
      <w:r w:rsidRPr="0042222B">
        <w:rPr>
          <w:rFonts w:ascii="Angsana New" w:hAnsi="Angsana New"/>
          <w:sz w:val="30"/>
          <w:szCs w:val="30"/>
        </w:rPr>
        <w:t>The movements of share capital and premium on share capital for the year ended 3</w:t>
      </w:r>
      <w:r w:rsidRPr="0042222B">
        <w:rPr>
          <w:rFonts w:ascii="Angsana New" w:hAnsi="Angsana New" w:hint="cs"/>
          <w:sz w:val="30"/>
          <w:szCs w:val="30"/>
          <w:cs/>
        </w:rPr>
        <w:t>1</w:t>
      </w:r>
      <w:r w:rsidR="00985400">
        <w:rPr>
          <w:rFonts w:ascii="Angsana New" w:hAnsi="Angsana New"/>
          <w:sz w:val="30"/>
          <w:szCs w:val="30"/>
        </w:rPr>
        <w:t xml:space="preserve"> December 201</w:t>
      </w:r>
      <w:r w:rsidR="00985400">
        <w:rPr>
          <w:rFonts w:ascii="Angsana New" w:hAnsi="Angsana New" w:hint="cs"/>
          <w:sz w:val="30"/>
          <w:szCs w:val="30"/>
          <w:cs/>
        </w:rPr>
        <w:t>6</w:t>
      </w:r>
      <w:r w:rsidR="003F6BFC" w:rsidRPr="0042222B">
        <w:rPr>
          <w:rFonts w:ascii="Angsana New" w:hAnsi="Angsana New"/>
          <w:sz w:val="30"/>
          <w:szCs w:val="30"/>
        </w:rPr>
        <w:t xml:space="preserve"> and 201</w:t>
      </w:r>
      <w:r w:rsidR="00985400">
        <w:rPr>
          <w:rFonts w:ascii="Angsana New" w:hAnsi="Angsana New" w:hint="cs"/>
          <w:sz w:val="30"/>
          <w:szCs w:val="30"/>
          <w:cs/>
        </w:rPr>
        <w:t>5</w:t>
      </w:r>
      <w:r w:rsidRPr="0042222B">
        <w:rPr>
          <w:rFonts w:ascii="Angsana New" w:hAnsi="Angsana New" w:hint="cs"/>
          <w:sz w:val="30"/>
          <w:szCs w:val="30"/>
          <w:cs/>
        </w:rPr>
        <w:t>,</w:t>
      </w:r>
      <w:r w:rsidRPr="0042222B">
        <w:rPr>
          <w:rFonts w:ascii="Angsana New" w:hAnsi="Angsana New"/>
          <w:sz w:val="30"/>
          <w:szCs w:val="30"/>
        </w:rPr>
        <w:t xml:space="preserve"> comprise the following:</w:t>
      </w:r>
    </w:p>
    <w:p w:rsidR="00713674" w:rsidRPr="00E4418E" w:rsidRDefault="00713674" w:rsidP="00713674">
      <w:pPr>
        <w:ind w:left="390" w:firstLine="744"/>
        <w:jc w:val="thaiDistribute"/>
        <w:outlineLvl w:val="0"/>
        <w:rPr>
          <w:rFonts w:ascii="Angsana New" w:hAnsi="Angsana New"/>
          <w:sz w:val="10"/>
          <w:szCs w:val="10"/>
          <w:lang w:val="en-GB"/>
        </w:rPr>
      </w:pPr>
    </w:p>
    <w:tbl>
      <w:tblPr>
        <w:tblW w:w="14929" w:type="dxa"/>
        <w:tblInd w:w="-792" w:type="dxa"/>
        <w:tblLayout w:type="fixed"/>
        <w:tblLook w:val="0000"/>
      </w:tblPr>
      <w:tblGrid>
        <w:gridCol w:w="2186"/>
        <w:gridCol w:w="1324"/>
        <w:gridCol w:w="287"/>
        <w:gridCol w:w="1333"/>
        <w:gridCol w:w="236"/>
        <w:gridCol w:w="1407"/>
        <w:gridCol w:w="236"/>
        <w:gridCol w:w="1384"/>
        <w:gridCol w:w="270"/>
        <w:gridCol w:w="1350"/>
        <w:gridCol w:w="236"/>
        <w:gridCol w:w="1379"/>
        <w:gridCol w:w="246"/>
        <w:gridCol w:w="1374"/>
        <w:gridCol w:w="283"/>
        <w:gridCol w:w="1398"/>
      </w:tblGrid>
      <w:tr w:rsidR="00B4580A" w:rsidRPr="0083237C" w:rsidTr="00985400">
        <w:trPr>
          <w:trHeight w:val="151"/>
        </w:trPr>
        <w:tc>
          <w:tcPr>
            <w:tcW w:w="2186" w:type="dxa"/>
            <w:tcBorders>
              <w:top w:val="nil"/>
              <w:left w:val="nil"/>
              <w:right w:val="nil"/>
            </w:tcBorders>
            <w:vAlign w:val="center"/>
          </w:tcPr>
          <w:p w:rsidR="00B4580A" w:rsidRPr="0083237C" w:rsidRDefault="00B4580A" w:rsidP="00B4580A">
            <w:pPr>
              <w:ind w:left="540" w:right="-11"/>
              <w:jc w:val="center"/>
              <w:rPr>
                <w:rFonts w:ascii="Angsana New" w:hAnsi="Angsana New"/>
                <w:sz w:val="24"/>
                <w:szCs w:val="24"/>
              </w:rPr>
            </w:pPr>
          </w:p>
        </w:tc>
        <w:tc>
          <w:tcPr>
            <w:tcW w:w="2944" w:type="dxa"/>
            <w:gridSpan w:val="3"/>
            <w:tcBorders>
              <w:top w:val="nil"/>
              <w:left w:val="nil"/>
              <w:bottom w:val="single" w:sz="4" w:space="0" w:color="auto"/>
              <w:right w:val="nil"/>
            </w:tcBorders>
          </w:tcPr>
          <w:p w:rsidR="00B4580A" w:rsidRPr="0083237C" w:rsidRDefault="00B4580A" w:rsidP="00B4580A">
            <w:pPr>
              <w:ind w:right="-72"/>
              <w:jc w:val="center"/>
              <w:rPr>
                <w:rFonts w:ascii="Angsana New" w:hAnsi="Angsana New"/>
                <w:sz w:val="24"/>
                <w:szCs w:val="24"/>
                <w:lang w:val="en-GB"/>
              </w:rPr>
            </w:pPr>
            <w:r w:rsidRPr="0083237C">
              <w:rPr>
                <w:rFonts w:ascii="Angsana New" w:hAnsi="Angsana New"/>
                <w:sz w:val="24"/>
                <w:szCs w:val="24"/>
              </w:rPr>
              <w:t>Authorized share capital</w:t>
            </w:r>
          </w:p>
        </w:tc>
        <w:tc>
          <w:tcPr>
            <w:tcW w:w="236" w:type="dxa"/>
            <w:tcBorders>
              <w:top w:val="nil"/>
              <w:left w:val="nil"/>
              <w:right w:val="nil"/>
            </w:tcBorders>
          </w:tcPr>
          <w:p w:rsidR="00B4580A" w:rsidRPr="0083237C" w:rsidRDefault="00B4580A" w:rsidP="00B4580A">
            <w:pPr>
              <w:ind w:right="-72"/>
              <w:jc w:val="center"/>
              <w:rPr>
                <w:rFonts w:ascii="Angsana New" w:hAnsi="Angsana New"/>
                <w:sz w:val="24"/>
                <w:szCs w:val="24"/>
              </w:rPr>
            </w:pPr>
          </w:p>
        </w:tc>
        <w:tc>
          <w:tcPr>
            <w:tcW w:w="3027" w:type="dxa"/>
            <w:gridSpan w:val="3"/>
            <w:tcBorders>
              <w:top w:val="nil"/>
              <w:left w:val="nil"/>
              <w:right w:val="nil"/>
            </w:tcBorders>
          </w:tcPr>
          <w:p w:rsidR="00B4580A" w:rsidRPr="0083237C" w:rsidRDefault="00B4580A" w:rsidP="00B4580A">
            <w:pPr>
              <w:ind w:right="-72"/>
              <w:jc w:val="center"/>
              <w:rPr>
                <w:rFonts w:ascii="Angsana New" w:hAnsi="Angsana New"/>
                <w:sz w:val="24"/>
                <w:szCs w:val="24"/>
                <w:lang w:val="en-GB"/>
              </w:rPr>
            </w:pPr>
            <w:r w:rsidRPr="0083237C">
              <w:rPr>
                <w:rFonts w:ascii="Angsana New" w:hAnsi="Angsana New"/>
                <w:sz w:val="24"/>
                <w:szCs w:val="24"/>
              </w:rPr>
              <w:t>Issued and paid-up</w:t>
            </w:r>
          </w:p>
        </w:tc>
        <w:tc>
          <w:tcPr>
            <w:tcW w:w="270" w:type="dxa"/>
            <w:tcBorders>
              <w:top w:val="nil"/>
              <w:left w:val="nil"/>
              <w:right w:val="nil"/>
            </w:tcBorders>
          </w:tcPr>
          <w:p w:rsidR="00B4580A" w:rsidRPr="0083237C" w:rsidRDefault="00B4580A" w:rsidP="00B4580A">
            <w:pPr>
              <w:ind w:right="-72"/>
              <w:jc w:val="center"/>
              <w:rPr>
                <w:rFonts w:ascii="Angsana New" w:hAnsi="Angsana New"/>
                <w:sz w:val="24"/>
                <w:szCs w:val="24"/>
              </w:rPr>
            </w:pPr>
          </w:p>
        </w:tc>
        <w:tc>
          <w:tcPr>
            <w:tcW w:w="6266" w:type="dxa"/>
            <w:gridSpan w:val="7"/>
            <w:tcBorders>
              <w:top w:val="nil"/>
              <w:left w:val="nil"/>
              <w:bottom w:val="single" w:sz="4" w:space="0" w:color="auto"/>
              <w:right w:val="nil"/>
            </w:tcBorders>
          </w:tcPr>
          <w:p w:rsidR="00B4580A" w:rsidRPr="0083237C" w:rsidRDefault="00B4580A" w:rsidP="00B4580A">
            <w:pPr>
              <w:ind w:right="-72"/>
              <w:jc w:val="center"/>
              <w:rPr>
                <w:rFonts w:ascii="Angsana New" w:hAnsi="Angsana New"/>
                <w:sz w:val="24"/>
                <w:szCs w:val="24"/>
              </w:rPr>
            </w:pPr>
            <w:r w:rsidRPr="0083237C">
              <w:rPr>
                <w:rFonts w:ascii="Angsana New" w:hAnsi="Angsana New"/>
                <w:sz w:val="24"/>
                <w:szCs w:val="24"/>
              </w:rPr>
              <w:t>Issued and paid-up shares capital</w:t>
            </w:r>
          </w:p>
        </w:tc>
      </w:tr>
      <w:tr w:rsidR="00B4580A" w:rsidRPr="0083237C" w:rsidTr="00985400">
        <w:trPr>
          <w:trHeight w:val="159"/>
        </w:trPr>
        <w:tc>
          <w:tcPr>
            <w:tcW w:w="2186" w:type="dxa"/>
            <w:tcBorders>
              <w:top w:val="nil"/>
              <w:left w:val="nil"/>
              <w:right w:val="nil"/>
            </w:tcBorders>
            <w:vAlign w:val="center"/>
          </w:tcPr>
          <w:p w:rsidR="00B4580A" w:rsidRPr="0083237C" w:rsidRDefault="00B4580A" w:rsidP="00D2314C">
            <w:pPr>
              <w:ind w:left="540" w:right="-11"/>
              <w:jc w:val="center"/>
              <w:rPr>
                <w:rFonts w:ascii="Angsana New" w:hAnsi="Angsana New"/>
                <w:sz w:val="24"/>
                <w:szCs w:val="24"/>
              </w:rPr>
            </w:pPr>
          </w:p>
        </w:tc>
        <w:tc>
          <w:tcPr>
            <w:tcW w:w="1324" w:type="dxa"/>
            <w:tcBorders>
              <w:top w:val="single" w:sz="4" w:space="0" w:color="auto"/>
              <w:left w:val="nil"/>
              <w:right w:val="nil"/>
            </w:tcBorders>
          </w:tcPr>
          <w:p w:rsidR="00B4580A" w:rsidRPr="0083237C" w:rsidRDefault="00B4580A" w:rsidP="00D2314C">
            <w:pPr>
              <w:ind w:right="-72"/>
              <w:jc w:val="center"/>
              <w:rPr>
                <w:rFonts w:ascii="Angsana New" w:hAnsi="Angsana New"/>
                <w:sz w:val="24"/>
                <w:szCs w:val="24"/>
                <w:cs/>
                <w:lang w:val="en-GB"/>
              </w:rPr>
            </w:pPr>
          </w:p>
        </w:tc>
        <w:tc>
          <w:tcPr>
            <w:tcW w:w="1620" w:type="dxa"/>
            <w:gridSpan w:val="2"/>
            <w:tcBorders>
              <w:top w:val="single" w:sz="4" w:space="0" w:color="auto"/>
              <w:left w:val="nil"/>
              <w:right w:val="nil"/>
            </w:tcBorders>
            <w:vAlign w:val="center"/>
          </w:tcPr>
          <w:p w:rsidR="00B4580A" w:rsidRPr="0083237C" w:rsidRDefault="00B4580A" w:rsidP="00D2314C">
            <w:pPr>
              <w:ind w:right="-72"/>
              <w:jc w:val="center"/>
              <w:rPr>
                <w:rFonts w:ascii="Angsana New" w:hAnsi="Angsana New"/>
                <w:sz w:val="24"/>
                <w:szCs w:val="24"/>
                <w:cs/>
                <w:lang w:val="en-GB"/>
              </w:rPr>
            </w:pPr>
          </w:p>
        </w:tc>
        <w:tc>
          <w:tcPr>
            <w:tcW w:w="236" w:type="dxa"/>
            <w:tcBorders>
              <w:top w:val="nil"/>
              <w:left w:val="nil"/>
              <w:right w:val="nil"/>
            </w:tcBorders>
          </w:tcPr>
          <w:p w:rsidR="00B4580A" w:rsidRPr="0083237C" w:rsidRDefault="00B4580A" w:rsidP="00D2314C">
            <w:pPr>
              <w:ind w:right="-72"/>
              <w:jc w:val="center"/>
              <w:rPr>
                <w:rFonts w:ascii="Angsana New" w:hAnsi="Angsana New"/>
                <w:sz w:val="24"/>
                <w:szCs w:val="24"/>
                <w:lang w:val="en-GB"/>
              </w:rPr>
            </w:pPr>
          </w:p>
        </w:tc>
        <w:tc>
          <w:tcPr>
            <w:tcW w:w="1407" w:type="dxa"/>
            <w:tcBorders>
              <w:top w:val="single" w:sz="4" w:space="0" w:color="auto"/>
              <w:left w:val="nil"/>
              <w:right w:val="nil"/>
            </w:tcBorders>
          </w:tcPr>
          <w:p w:rsidR="00B4580A" w:rsidRPr="0083237C" w:rsidRDefault="00B4580A" w:rsidP="00D2314C">
            <w:pPr>
              <w:ind w:right="-72"/>
              <w:jc w:val="center"/>
              <w:rPr>
                <w:rFonts w:ascii="Angsana New" w:hAnsi="Angsana New"/>
                <w:sz w:val="24"/>
                <w:szCs w:val="24"/>
                <w:lang w:val="en-GB"/>
              </w:rPr>
            </w:pPr>
          </w:p>
        </w:tc>
        <w:tc>
          <w:tcPr>
            <w:tcW w:w="236" w:type="dxa"/>
            <w:tcBorders>
              <w:top w:val="single" w:sz="4" w:space="0" w:color="auto"/>
              <w:left w:val="nil"/>
              <w:right w:val="nil"/>
            </w:tcBorders>
          </w:tcPr>
          <w:p w:rsidR="00B4580A" w:rsidRPr="0083237C" w:rsidRDefault="00B4580A" w:rsidP="00D2314C">
            <w:pPr>
              <w:ind w:right="-72"/>
              <w:jc w:val="center"/>
              <w:rPr>
                <w:rFonts w:ascii="Angsana New" w:hAnsi="Angsana New"/>
                <w:sz w:val="24"/>
                <w:szCs w:val="24"/>
                <w:lang w:val="en-GB"/>
              </w:rPr>
            </w:pPr>
          </w:p>
        </w:tc>
        <w:tc>
          <w:tcPr>
            <w:tcW w:w="1384" w:type="dxa"/>
            <w:tcBorders>
              <w:top w:val="single" w:sz="4" w:space="0" w:color="auto"/>
              <w:left w:val="nil"/>
              <w:right w:val="nil"/>
            </w:tcBorders>
            <w:vAlign w:val="center"/>
          </w:tcPr>
          <w:p w:rsidR="00B4580A" w:rsidRPr="0083237C" w:rsidRDefault="00B4580A" w:rsidP="00D2314C">
            <w:pPr>
              <w:ind w:right="-72"/>
              <w:jc w:val="center"/>
              <w:rPr>
                <w:rFonts w:ascii="Angsana New" w:hAnsi="Angsana New"/>
                <w:sz w:val="24"/>
                <w:szCs w:val="24"/>
                <w:lang w:val="en-GB"/>
              </w:rPr>
            </w:pPr>
          </w:p>
        </w:tc>
        <w:tc>
          <w:tcPr>
            <w:tcW w:w="270" w:type="dxa"/>
            <w:tcBorders>
              <w:top w:val="nil"/>
              <w:left w:val="nil"/>
              <w:right w:val="nil"/>
            </w:tcBorders>
          </w:tcPr>
          <w:p w:rsidR="00B4580A" w:rsidRPr="0083237C" w:rsidRDefault="00B4580A" w:rsidP="00D2314C">
            <w:pPr>
              <w:ind w:right="-72"/>
              <w:jc w:val="center"/>
              <w:rPr>
                <w:rFonts w:ascii="Angsana New" w:hAnsi="Angsana New"/>
                <w:sz w:val="24"/>
                <w:szCs w:val="24"/>
                <w:lang w:val="en-GB"/>
              </w:rPr>
            </w:pPr>
          </w:p>
        </w:tc>
        <w:tc>
          <w:tcPr>
            <w:tcW w:w="1350" w:type="dxa"/>
            <w:tcBorders>
              <w:top w:val="single" w:sz="4" w:space="0" w:color="auto"/>
              <w:left w:val="nil"/>
              <w:right w:val="nil"/>
            </w:tcBorders>
            <w:vAlign w:val="center"/>
          </w:tcPr>
          <w:p w:rsidR="00B4580A" w:rsidRPr="0083237C" w:rsidRDefault="00B4580A" w:rsidP="00D2314C">
            <w:pPr>
              <w:ind w:right="-72"/>
              <w:jc w:val="center"/>
              <w:rPr>
                <w:rFonts w:ascii="Angsana New" w:hAnsi="Angsana New"/>
                <w:sz w:val="24"/>
                <w:szCs w:val="24"/>
                <w:lang w:val="en-GB"/>
              </w:rPr>
            </w:pPr>
          </w:p>
        </w:tc>
        <w:tc>
          <w:tcPr>
            <w:tcW w:w="236" w:type="dxa"/>
            <w:tcBorders>
              <w:top w:val="single" w:sz="4" w:space="0" w:color="auto"/>
              <w:left w:val="nil"/>
              <w:right w:val="nil"/>
            </w:tcBorders>
          </w:tcPr>
          <w:p w:rsidR="00B4580A" w:rsidRPr="0083237C" w:rsidRDefault="00B4580A" w:rsidP="00D2314C">
            <w:pPr>
              <w:ind w:right="-72"/>
              <w:jc w:val="center"/>
              <w:rPr>
                <w:rFonts w:ascii="Angsana New" w:hAnsi="Angsana New"/>
                <w:sz w:val="24"/>
                <w:szCs w:val="24"/>
                <w:lang w:val="en-GB"/>
              </w:rPr>
            </w:pPr>
          </w:p>
        </w:tc>
        <w:tc>
          <w:tcPr>
            <w:tcW w:w="1379" w:type="dxa"/>
            <w:tcBorders>
              <w:top w:val="single" w:sz="4" w:space="0" w:color="auto"/>
              <w:left w:val="nil"/>
              <w:right w:val="nil"/>
            </w:tcBorders>
            <w:vAlign w:val="center"/>
          </w:tcPr>
          <w:p w:rsidR="00B4580A" w:rsidRPr="0083237C" w:rsidRDefault="00B4580A" w:rsidP="00D2314C">
            <w:pPr>
              <w:ind w:right="-72"/>
              <w:jc w:val="center"/>
              <w:rPr>
                <w:rFonts w:ascii="Angsana New" w:hAnsi="Angsana New"/>
                <w:sz w:val="24"/>
                <w:szCs w:val="24"/>
                <w:lang w:val="en-GB"/>
              </w:rPr>
            </w:pPr>
          </w:p>
        </w:tc>
        <w:tc>
          <w:tcPr>
            <w:tcW w:w="246" w:type="dxa"/>
            <w:tcBorders>
              <w:top w:val="single" w:sz="4" w:space="0" w:color="auto"/>
              <w:left w:val="nil"/>
              <w:right w:val="nil"/>
            </w:tcBorders>
          </w:tcPr>
          <w:p w:rsidR="00B4580A" w:rsidRPr="0083237C" w:rsidRDefault="00B4580A" w:rsidP="00D2314C">
            <w:pPr>
              <w:ind w:left="-108" w:right="-72"/>
              <w:jc w:val="center"/>
              <w:rPr>
                <w:rFonts w:ascii="Angsana New" w:hAnsi="Angsana New"/>
                <w:sz w:val="24"/>
                <w:szCs w:val="24"/>
                <w:cs/>
                <w:lang w:val="en-GB"/>
              </w:rPr>
            </w:pPr>
          </w:p>
        </w:tc>
        <w:tc>
          <w:tcPr>
            <w:tcW w:w="3055" w:type="dxa"/>
            <w:gridSpan w:val="3"/>
            <w:tcBorders>
              <w:top w:val="single" w:sz="4" w:space="0" w:color="auto"/>
              <w:left w:val="nil"/>
              <w:right w:val="nil"/>
            </w:tcBorders>
            <w:vAlign w:val="center"/>
          </w:tcPr>
          <w:p w:rsidR="00B4580A" w:rsidRPr="0083237C" w:rsidRDefault="00B4580A" w:rsidP="00B4580A">
            <w:pPr>
              <w:ind w:left="-108" w:right="-72"/>
              <w:jc w:val="center"/>
              <w:rPr>
                <w:rFonts w:ascii="Angsana New" w:hAnsi="Angsana New"/>
                <w:sz w:val="24"/>
                <w:szCs w:val="24"/>
                <w:cs/>
                <w:lang w:val="en-GB"/>
              </w:rPr>
            </w:pPr>
            <w:r w:rsidRPr="0083237C">
              <w:rPr>
                <w:rFonts w:ascii="Angsana New" w:hAnsi="Angsana New"/>
                <w:sz w:val="24"/>
                <w:szCs w:val="24"/>
              </w:rPr>
              <w:t>Premium on paid-up capital</w:t>
            </w:r>
          </w:p>
        </w:tc>
      </w:tr>
      <w:tr w:rsidR="00B4580A" w:rsidRPr="0083237C" w:rsidTr="00985400">
        <w:trPr>
          <w:trHeight w:val="244"/>
        </w:trPr>
        <w:tc>
          <w:tcPr>
            <w:tcW w:w="2186" w:type="dxa"/>
            <w:tcBorders>
              <w:top w:val="nil"/>
              <w:left w:val="nil"/>
              <w:right w:val="nil"/>
            </w:tcBorders>
            <w:vAlign w:val="center"/>
          </w:tcPr>
          <w:p w:rsidR="00B4580A" w:rsidRPr="0083237C" w:rsidRDefault="00B4580A" w:rsidP="00B4580A">
            <w:pPr>
              <w:pStyle w:val="NoSpacing"/>
              <w:rPr>
                <w:rFonts w:ascii="Angsana New" w:hAnsi="Angsana New"/>
                <w:sz w:val="24"/>
                <w:szCs w:val="24"/>
              </w:rPr>
            </w:pPr>
          </w:p>
        </w:tc>
        <w:tc>
          <w:tcPr>
            <w:tcW w:w="1324"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Preferred shares</w:t>
            </w:r>
          </w:p>
        </w:tc>
        <w:tc>
          <w:tcPr>
            <w:tcW w:w="287"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33"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 xml:space="preserve">Ordinary shares </w:t>
            </w:r>
          </w:p>
        </w:tc>
        <w:tc>
          <w:tcPr>
            <w:tcW w:w="23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407"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Preferred shares</w:t>
            </w:r>
          </w:p>
        </w:tc>
        <w:tc>
          <w:tcPr>
            <w:tcW w:w="23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84"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 xml:space="preserve">Ordinary shares </w:t>
            </w:r>
          </w:p>
        </w:tc>
        <w:tc>
          <w:tcPr>
            <w:tcW w:w="270"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50"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Preferred shares</w:t>
            </w:r>
          </w:p>
        </w:tc>
        <w:tc>
          <w:tcPr>
            <w:tcW w:w="23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79"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 xml:space="preserve">Ordinary shares </w:t>
            </w:r>
          </w:p>
        </w:tc>
        <w:tc>
          <w:tcPr>
            <w:tcW w:w="24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74"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Preferred shares</w:t>
            </w:r>
          </w:p>
        </w:tc>
        <w:tc>
          <w:tcPr>
            <w:tcW w:w="283"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98" w:type="dxa"/>
            <w:tcBorders>
              <w:top w:val="nil"/>
              <w:left w:val="nil"/>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 xml:space="preserve">Ordinary shares </w:t>
            </w:r>
          </w:p>
        </w:tc>
      </w:tr>
      <w:tr w:rsidR="00B4580A" w:rsidRPr="0083237C" w:rsidTr="003D0D07">
        <w:trPr>
          <w:trHeight w:val="159"/>
        </w:trPr>
        <w:tc>
          <w:tcPr>
            <w:tcW w:w="2186" w:type="dxa"/>
            <w:tcBorders>
              <w:top w:val="nil"/>
              <w:left w:val="nil"/>
              <w:right w:val="nil"/>
            </w:tcBorders>
            <w:vAlign w:val="center"/>
          </w:tcPr>
          <w:p w:rsidR="00B4580A" w:rsidRPr="0083237C" w:rsidRDefault="00B4580A" w:rsidP="00B4580A">
            <w:pPr>
              <w:ind w:left="540" w:right="-11"/>
              <w:jc w:val="center"/>
              <w:rPr>
                <w:rFonts w:ascii="Angsana New" w:hAnsi="Angsana New"/>
                <w:sz w:val="24"/>
                <w:szCs w:val="24"/>
              </w:rPr>
            </w:pPr>
          </w:p>
        </w:tc>
        <w:tc>
          <w:tcPr>
            <w:tcW w:w="1324" w:type="dxa"/>
            <w:tcBorders>
              <w:top w:val="nil"/>
              <w:left w:val="nil"/>
              <w:bottom w:val="single" w:sz="4" w:space="0" w:color="auto"/>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shares</w:t>
            </w:r>
          </w:p>
        </w:tc>
        <w:tc>
          <w:tcPr>
            <w:tcW w:w="287"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33" w:type="dxa"/>
            <w:tcBorders>
              <w:top w:val="nil"/>
              <w:left w:val="nil"/>
              <w:bottom w:val="single" w:sz="4" w:space="0" w:color="auto"/>
              <w:right w:val="nil"/>
            </w:tcBorders>
            <w:vAlign w:val="center"/>
          </w:tcPr>
          <w:p w:rsidR="00B4580A" w:rsidRPr="0083237C" w:rsidRDefault="00B4580A" w:rsidP="00B4580A">
            <w:pPr>
              <w:ind w:left="-109" w:right="-72"/>
              <w:jc w:val="center"/>
              <w:rPr>
                <w:rFonts w:ascii="Angsana New" w:hAnsi="Angsana New"/>
                <w:sz w:val="24"/>
                <w:szCs w:val="24"/>
              </w:rPr>
            </w:pPr>
            <w:r w:rsidRPr="0083237C">
              <w:rPr>
                <w:rFonts w:ascii="Angsana New" w:hAnsi="Angsana New"/>
                <w:sz w:val="24"/>
                <w:szCs w:val="24"/>
                <w:lang w:val="en-GB"/>
              </w:rPr>
              <w:t>shares</w:t>
            </w:r>
          </w:p>
        </w:tc>
        <w:tc>
          <w:tcPr>
            <w:tcW w:w="23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407" w:type="dxa"/>
            <w:tcBorders>
              <w:top w:val="nil"/>
              <w:left w:val="nil"/>
              <w:bottom w:val="single" w:sz="4" w:space="0" w:color="auto"/>
              <w:right w:val="nil"/>
            </w:tcBorders>
            <w:vAlign w:val="center"/>
          </w:tcPr>
          <w:p w:rsidR="00B4580A" w:rsidRPr="0083237C" w:rsidRDefault="00B4580A" w:rsidP="00B4580A">
            <w:pPr>
              <w:ind w:left="-109" w:right="-72"/>
              <w:jc w:val="center"/>
              <w:rPr>
                <w:rFonts w:ascii="Angsana New" w:hAnsi="Angsana New"/>
                <w:sz w:val="24"/>
                <w:szCs w:val="24"/>
                <w:lang w:val="en-GB"/>
              </w:rPr>
            </w:pPr>
            <w:r w:rsidRPr="0083237C">
              <w:rPr>
                <w:rFonts w:ascii="Angsana New" w:hAnsi="Angsana New"/>
                <w:sz w:val="24"/>
                <w:szCs w:val="24"/>
                <w:lang w:val="en-GB"/>
              </w:rPr>
              <w:t>shares</w:t>
            </w:r>
          </w:p>
        </w:tc>
        <w:tc>
          <w:tcPr>
            <w:tcW w:w="236" w:type="dxa"/>
            <w:tcBorders>
              <w:top w:val="nil"/>
              <w:left w:val="nil"/>
              <w:right w:val="nil"/>
            </w:tcBorders>
          </w:tcPr>
          <w:p w:rsidR="00B4580A" w:rsidRPr="0083237C" w:rsidRDefault="00B4580A" w:rsidP="00B4580A">
            <w:pPr>
              <w:ind w:left="-109" w:right="-72"/>
              <w:jc w:val="center"/>
              <w:rPr>
                <w:rFonts w:ascii="Angsana New" w:hAnsi="Angsana New"/>
                <w:sz w:val="24"/>
                <w:szCs w:val="24"/>
                <w:lang w:val="en-GB"/>
              </w:rPr>
            </w:pPr>
          </w:p>
        </w:tc>
        <w:tc>
          <w:tcPr>
            <w:tcW w:w="1384" w:type="dxa"/>
            <w:tcBorders>
              <w:top w:val="nil"/>
              <w:left w:val="nil"/>
              <w:bottom w:val="single" w:sz="4" w:space="0" w:color="auto"/>
              <w:right w:val="nil"/>
            </w:tcBorders>
            <w:vAlign w:val="center"/>
          </w:tcPr>
          <w:p w:rsidR="00B4580A" w:rsidRPr="0083237C" w:rsidRDefault="00B4580A" w:rsidP="00B4580A">
            <w:pPr>
              <w:ind w:left="-109" w:right="-72"/>
              <w:jc w:val="center"/>
              <w:rPr>
                <w:rFonts w:ascii="Angsana New" w:hAnsi="Angsana New"/>
                <w:sz w:val="24"/>
                <w:szCs w:val="24"/>
              </w:rPr>
            </w:pPr>
            <w:r w:rsidRPr="0083237C">
              <w:rPr>
                <w:rFonts w:ascii="Angsana New" w:hAnsi="Angsana New"/>
                <w:sz w:val="24"/>
                <w:szCs w:val="24"/>
                <w:lang w:val="en-GB"/>
              </w:rPr>
              <w:t>shares</w:t>
            </w:r>
          </w:p>
        </w:tc>
        <w:tc>
          <w:tcPr>
            <w:tcW w:w="270" w:type="dxa"/>
            <w:tcBorders>
              <w:top w:val="nil"/>
              <w:left w:val="nil"/>
              <w:right w:val="nil"/>
            </w:tcBorders>
          </w:tcPr>
          <w:p w:rsidR="00B4580A" w:rsidRPr="0083237C" w:rsidRDefault="00B4580A" w:rsidP="00B4580A">
            <w:pPr>
              <w:ind w:right="120"/>
              <w:jc w:val="right"/>
              <w:rPr>
                <w:rFonts w:ascii="Angsana New" w:hAnsi="Angsana New"/>
                <w:sz w:val="24"/>
                <w:szCs w:val="24"/>
                <w:highlight w:val="red"/>
              </w:rPr>
            </w:pPr>
          </w:p>
        </w:tc>
        <w:tc>
          <w:tcPr>
            <w:tcW w:w="1350" w:type="dxa"/>
            <w:tcBorders>
              <w:top w:val="nil"/>
              <w:left w:val="nil"/>
              <w:bottom w:val="single" w:sz="4" w:space="0" w:color="auto"/>
              <w:right w:val="nil"/>
            </w:tcBorders>
          </w:tcPr>
          <w:p w:rsidR="00B4580A" w:rsidRPr="0083237C" w:rsidRDefault="00B4580A" w:rsidP="00B4580A">
            <w:pPr>
              <w:ind w:right="120"/>
              <w:jc w:val="center"/>
              <w:rPr>
                <w:rFonts w:ascii="Angsana New" w:hAnsi="Angsana New"/>
                <w:sz w:val="24"/>
                <w:szCs w:val="24"/>
                <w:highlight w:val="red"/>
              </w:rPr>
            </w:pPr>
            <w:r w:rsidRPr="0083237C">
              <w:rPr>
                <w:rFonts w:ascii="Angsana New" w:hAnsi="Angsana New"/>
                <w:sz w:val="24"/>
                <w:szCs w:val="24"/>
              </w:rPr>
              <w:t>Baht</w:t>
            </w:r>
          </w:p>
        </w:tc>
        <w:tc>
          <w:tcPr>
            <w:tcW w:w="236" w:type="dxa"/>
            <w:tcBorders>
              <w:top w:val="nil"/>
              <w:left w:val="nil"/>
              <w:right w:val="nil"/>
            </w:tcBorders>
          </w:tcPr>
          <w:p w:rsidR="00B4580A" w:rsidRPr="0083237C" w:rsidRDefault="00B4580A" w:rsidP="00B4580A">
            <w:pPr>
              <w:ind w:right="120"/>
              <w:jc w:val="center"/>
              <w:rPr>
                <w:rFonts w:ascii="Angsana New" w:hAnsi="Angsana New"/>
                <w:sz w:val="24"/>
                <w:szCs w:val="24"/>
                <w:highlight w:val="red"/>
              </w:rPr>
            </w:pPr>
          </w:p>
        </w:tc>
        <w:tc>
          <w:tcPr>
            <w:tcW w:w="1379" w:type="dxa"/>
            <w:tcBorders>
              <w:top w:val="nil"/>
              <w:left w:val="nil"/>
              <w:bottom w:val="single" w:sz="4" w:space="0" w:color="auto"/>
              <w:right w:val="nil"/>
            </w:tcBorders>
          </w:tcPr>
          <w:p w:rsidR="00B4580A" w:rsidRPr="0083237C" w:rsidRDefault="00B4580A" w:rsidP="00B4580A">
            <w:pPr>
              <w:ind w:right="120"/>
              <w:jc w:val="center"/>
              <w:rPr>
                <w:rFonts w:ascii="Angsana New" w:hAnsi="Angsana New"/>
                <w:sz w:val="24"/>
                <w:szCs w:val="24"/>
                <w:highlight w:val="red"/>
              </w:rPr>
            </w:pPr>
            <w:r w:rsidRPr="0083237C">
              <w:rPr>
                <w:rFonts w:ascii="Angsana New" w:hAnsi="Angsana New"/>
                <w:sz w:val="24"/>
                <w:szCs w:val="24"/>
              </w:rPr>
              <w:t>Baht</w:t>
            </w:r>
          </w:p>
        </w:tc>
        <w:tc>
          <w:tcPr>
            <w:tcW w:w="246" w:type="dxa"/>
            <w:tcBorders>
              <w:top w:val="nil"/>
              <w:left w:val="nil"/>
              <w:right w:val="nil"/>
            </w:tcBorders>
          </w:tcPr>
          <w:p w:rsidR="00B4580A" w:rsidRPr="0083237C" w:rsidRDefault="00B4580A" w:rsidP="00B4580A">
            <w:pPr>
              <w:ind w:right="120"/>
              <w:jc w:val="center"/>
              <w:rPr>
                <w:rFonts w:ascii="Angsana New" w:hAnsi="Angsana New"/>
                <w:sz w:val="24"/>
                <w:szCs w:val="24"/>
                <w:highlight w:val="red"/>
              </w:rPr>
            </w:pPr>
          </w:p>
        </w:tc>
        <w:tc>
          <w:tcPr>
            <w:tcW w:w="1374" w:type="dxa"/>
            <w:tcBorders>
              <w:top w:val="nil"/>
              <w:left w:val="nil"/>
              <w:bottom w:val="single" w:sz="4" w:space="0" w:color="auto"/>
              <w:right w:val="nil"/>
            </w:tcBorders>
          </w:tcPr>
          <w:p w:rsidR="00B4580A" w:rsidRPr="0083237C" w:rsidRDefault="00B4580A" w:rsidP="00B4580A">
            <w:pPr>
              <w:ind w:right="120"/>
              <w:jc w:val="center"/>
              <w:rPr>
                <w:rFonts w:ascii="Angsana New" w:hAnsi="Angsana New"/>
                <w:sz w:val="24"/>
                <w:szCs w:val="24"/>
                <w:highlight w:val="red"/>
              </w:rPr>
            </w:pPr>
            <w:r w:rsidRPr="0083237C">
              <w:rPr>
                <w:rFonts w:ascii="Angsana New" w:hAnsi="Angsana New"/>
                <w:sz w:val="24"/>
                <w:szCs w:val="24"/>
              </w:rPr>
              <w:t>Baht</w:t>
            </w:r>
          </w:p>
        </w:tc>
        <w:tc>
          <w:tcPr>
            <w:tcW w:w="283" w:type="dxa"/>
            <w:tcBorders>
              <w:top w:val="nil"/>
              <w:left w:val="nil"/>
              <w:right w:val="nil"/>
            </w:tcBorders>
          </w:tcPr>
          <w:p w:rsidR="00B4580A" w:rsidRPr="0083237C" w:rsidRDefault="00B4580A" w:rsidP="00B4580A">
            <w:pPr>
              <w:ind w:right="120"/>
              <w:jc w:val="center"/>
              <w:rPr>
                <w:rFonts w:ascii="Angsana New" w:hAnsi="Angsana New"/>
                <w:sz w:val="24"/>
                <w:szCs w:val="24"/>
                <w:highlight w:val="red"/>
              </w:rPr>
            </w:pPr>
          </w:p>
        </w:tc>
        <w:tc>
          <w:tcPr>
            <w:tcW w:w="1398" w:type="dxa"/>
            <w:tcBorders>
              <w:top w:val="nil"/>
              <w:left w:val="nil"/>
              <w:bottom w:val="single" w:sz="4" w:space="0" w:color="auto"/>
              <w:right w:val="nil"/>
            </w:tcBorders>
          </w:tcPr>
          <w:p w:rsidR="00B4580A" w:rsidRPr="0083237C" w:rsidRDefault="00B4580A" w:rsidP="00B4580A">
            <w:pPr>
              <w:ind w:right="120"/>
              <w:jc w:val="center"/>
              <w:rPr>
                <w:rFonts w:ascii="Angsana New" w:hAnsi="Angsana New"/>
                <w:sz w:val="24"/>
                <w:szCs w:val="24"/>
                <w:highlight w:val="red"/>
              </w:rPr>
            </w:pPr>
            <w:r w:rsidRPr="0083237C">
              <w:rPr>
                <w:rFonts w:ascii="Angsana New" w:hAnsi="Angsana New"/>
                <w:sz w:val="24"/>
                <w:szCs w:val="24"/>
              </w:rPr>
              <w:t>Baht</w:t>
            </w:r>
          </w:p>
        </w:tc>
      </w:tr>
      <w:tr w:rsidR="002F4EBA" w:rsidRPr="0083237C" w:rsidTr="003D0D07">
        <w:trPr>
          <w:trHeight w:val="159"/>
        </w:trPr>
        <w:tc>
          <w:tcPr>
            <w:tcW w:w="2186" w:type="dxa"/>
            <w:tcBorders>
              <w:top w:val="nil"/>
              <w:left w:val="nil"/>
              <w:bottom w:val="nil"/>
              <w:right w:val="nil"/>
            </w:tcBorders>
          </w:tcPr>
          <w:p w:rsidR="002F4EBA" w:rsidRPr="0083237C" w:rsidRDefault="002F4EBA" w:rsidP="002F4EBA">
            <w:pPr>
              <w:ind w:right="-11"/>
              <w:jc w:val="left"/>
              <w:rPr>
                <w:rFonts w:ascii="Angsana New" w:hAnsi="Angsana New"/>
                <w:sz w:val="24"/>
                <w:szCs w:val="24"/>
              </w:rPr>
            </w:pPr>
            <w:r w:rsidRPr="0083237C">
              <w:rPr>
                <w:rFonts w:ascii="Angsana New" w:hAnsi="Angsana New"/>
                <w:spacing w:val="-4"/>
                <w:sz w:val="24"/>
                <w:szCs w:val="24"/>
              </w:rPr>
              <w:t>As at 31 December  201</w:t>
            </w:r>
            <w:r>
              <w:rPr>
                <w:rFonts w:ascii="Angsana New" w:hAnsi="Angsana New"/>
                <w:spacing w:val="-4"/>
                <w:sz w:val="24"/>
                <w:szCs w:val="24"/>
              </w:rPr>
              <w:t>5</w:t>
            </w:r>
          </w:p>
        </w:tc>
        <w:tc>
          <w:tcPr>
            <w:tcW w:w="1324" w:type="dxa"/>
            <w:tcBorders>
              <w:top w:val="single" w:sz="4" w:space="0" w:color="auto"/>
              <w:left w:val="nil"/>
              <w:bottom w:val="nil"/>
              <w:right w:val="nil"/>
            </w:tcBorders>
            <w:shd w:val="clear" w:color="auto" w:fill="auto"/>
          </w:tcPr>
          <w:p w:rsidR="002F4EBA" w:rsidRPr="002F4EBA" w:rsidRDefault="002F4EBA" w:rsidP="002F4EBA">
            <w:pPr>
              <w:pStyle w:val="BodyTextIndent3"/>
              <w:ind w:left="-108" w:right="81"/>
              <w:jc w:val="right"/>
              <w:rPr>
                <w:rFonts w:ascii="Angsana New" w:hAnsi="Angsana New"/>
                <w:cs/>
              </w:rPr>
            </w:pPr>
            <w:r w:rsidRPr="002F4EBA">
              <w:rPr>
                <w:rFonts w:ascii="Angsana New" w:hAnsi="Angsana New"/>
                <w:cs/>
              </w:rPr>
              <w:t>639,691,757</w:t>
            </w:r>
          </w:p>
        </w:tc>
        <w:tc>
          <w:tcPr>
            <w:tcW w:w="287" w:type="dxa"/>
            <w:tcBorders>
              <w:left w:val="nil"/>
              <w:bottom w:val="nil"/>
              <w:right w:val="nil"/>
            </w:tcBorders>
          </w:tcPr>
          <w:p w:rsidR="002F4EBA" w:rsidRPr="002F4EBA" w:rsidRDefault="002F4EBA" w:rsidP="002F4EBA">
            <w:pPr>
              <w:ind w:right="-11"/>
              <w:jc w:val="left"/>
              <w:rPr>
                <w:rFonts w:ascii="Angsana New" w:hAnsi="Angsana New"/>
                <w:sz w:val="24"/>
                <w:szCs w:val="24"/>
              </w:rPr>
            </w:pPr>
          </w:p>
        </w:tc>
        <w:tc>
          <w:tcPr>
            <w:tcW w:w="1333" w:type="dxa"/>
            <w:tcBorders>
              <w:top w:val="single" w:sz="4" w:space="0" w:color="auto"/>
              <w:left w:val="nil"/>
              <w:bottom w:val="nil"/>
              <w:right w:val="nil"/>
            </w:tcBorders>
            <w:shd w:val="clear" w:color="auto" w:fill="auto"/>
          </w:tcPr>
          <w:p w:rsidR="002F4EBA" w:rsidRPr="002F4EBA" w:rsidRDefault="002F4EBA" w:rsidP="002F4EBA">
            <w:pPr>
              <w:pStyle w:val="BodyTextIndent3"/>
              <w:ind w:left="-108"/>
              <w:jc w:val="right"/>
              <w:rPr>
                <w:rFonts w:ascii="Angsana New" w:hAnsi="Angsana New"/>
                <w:cs/>
              </w:rPr>
            </w:pPr>
            <w:r w:rsidRPr="002F4EBA">
              <w:rPr>
                <w:rFonts w:ascii="Angsana New" w:hAnsi="Angsana New"/>
                <w:cs/>
              </w:rPr>
              <w:t>4,478,583,796</w:t>
            </w:r>
          </w:p>
        </w:tc>
        <w:tc>
          <w:tcPr>
            <w:tcW w:w="236" w:type="dxa"/>
            <w:tcBorders>
              <w:left w:val="nil"/>
              <w:bottom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top w:val="single" w:sz="4" w:space="0" w:color="auto"/>
              <w:left w:val="nil"/>
              <w:bottom w:val="nil"/>
              <w:right w:val="nil"/>
            </w:tcBorders>
            <w:shd w:val="clear" w:color="auto" w:fill="auto"/>
          </w:tcPr>
          <w:p w:rsidR="002F4EBA" w:rsidRPr="002F4EBA" w:rsidRDefault="002F4EBA" w:rsidP="002F4EBA">
            <w:pPr>
              <w:pStyle w:val="BodyTextIndent3"/>
              <w:ind w:left="-108" w:right="72"/>
              <w:jc w:val="right"/>
              <w:rPr>
                <w:rFonts w:ascii="Angsana New" w:hAnsi="Angsana New"/>
                <w:cs/>
              </w:rPr>
            </w:pPr>
            <w:r w:rsidRPr="002F4EBA">
              <w:rPr>
                <w:rFonts w:ascii="Angsana New" w:hAnsi="Angsana New"/>
                <w:cs/>
              </w:rPr>
              <w:t>639,691,757</w:t>
            </w:r>
          </w:p>
        </w:tc>
        <w:tc>
          <w:tcPr>
            <w:tcW w:w="236" w:type="dxa"/>
            <w:tcBorders>
              <w:left w:val="nil"/>
              <w:bottom w:val="nil"/>
              <w:right w:val="nil"/>
            </w:tcBorders>
          </w:tcPr>
          <w:p w:rsidR="002F4EBA" w:rsidRPr="002F4EBA" w:rsidRDefault="002F4EBA" w:rsidP="002F4EBA">
            <w:pPr>
              <w:pStyle w:val="BodyTextIndent3"/>
              <w:ind w:left="-108" w:right="7"/>
              <w:jc w:val="right"/>
              <w:rPr>
                <w:rFonts w:ascii="Angsana New" w:hAnsi="Angsana New"/>
                <w:cs/>
              </w:rPr>
            </w:pPr>
          </w:p>
        </w:tc>
        <w:tc>
          <w:tcPr>
            <w:tcW w:w="1384" w:type="dxa"/>
            <w:tcBorders>
              <w:top w:val="single" w:sz="4" w:space="0" w:color="auto"/>
              <w:left w:val="nil"/>
              <w:bottom w:val="nil"/>
              <w:right w:val="nil"/>
            </w:tcBorders>
            <w:shd w:val="clear" w:color="auto" w:fill="auto"/>
          </w:tcPr>
          <w:p w:rsidR="002F4EBA" w:rsidRPr="002F4EBA" w:rsidRDefault="002F4EBA" w:rsidP="002F4EBA">
            <w:pPr>
              <w:pStyle w:val="BodyTextIndent3"/>
              <w:ind w:left="-108" w:right="72"/>
              <w:jc w:val="right"/>
              <w:rPr>
                <w:rFonts w:ascii="Angsana New" w:hAnsi="Angsana New"/>
                <w:cs/>
              </w:rPr>
            </w:pPr>
            <w:r w:rsidRPr="002F4EBA">
              <w:rPr>
                <w:rFonts w:ascii="Angsana New" w:hAnsi="Angsana New"/>
                <w:cs/>
              </w:rPr>
              <w:t>3,114,489,886</w:t>
            </w:r>
          </w:p>
        </w:tc>
        <w:tc>
          <w:tcPr>
            <w:tcW w:w="270" w:type="dxa"/>
            <w:tcBorders>
              <w:left w:val="nil"/>
              <w:bottom w:val="nil"/>
              <w:right w:val="nil"/>
            </w:tcBorders>
            <w:shd w:val="clear" w:color="auto" w:fill="auto"/>
          </w:tcPr>
          <w:p w:rsidR="002F4EBA" w:rsidRPr="0083237C" w:rsidRDefault="002F4EBA" w:rsidP="002F4EBA">
            <w:pPr>
              <w:ind w:right="-11"/>
              <w:jc w:val="left"/>
              <w:rPr>
                <w:rFonts w:ascii="Angsana New" w:hAnsi="Angsana New"/>
                <w:sz w:val="24"/>
                <w:szCs w:val="24"/>
              </w:rPr>
            </w:pPr>
          </w:p>
        </w:tc>
        <w:tc>
          <w:tcPr>
            <w:tcW w:w="1350" w:type="dxa"/>
            <w:tcBorders>
              <w:top w:val="single" w:sz="4" w:space="0" w:color="auto"/>
              <w:left w:val="nil"/>
              <w:bottom w:val="nil"/>
              <w:right w:val="nil"/>
            </w:tcBorders>
            <w:shd w:val="clear" w:color="auto" w:fill="auto"/>
          </w:tcPr>
          <w:p w:rsidR="002F4EBA" w:rsidRPr="002F4EBA" w:rsidRDefault="002F4EBA" w:rsidP="002F4EBA">
            <w:pPr>
              <w:pStyle w:val="BodyTextIndent3"/>
              <w:ind w:left="-108" w:right="46"/>
              <w:jc w:val="right"/>
              <w:rPr>
                <w:rFonts w:ascii="Angsana New" w:hAnsi="Angsana New"/>
                <w:cs/>
              </w:rPr>
            </w:pPr>
            <w:r w:rsidRPr="002F4EBA">
              <w:rPr>
                <w:rFonts w:ascii="Angsana New" w:hAnsi="Angsana New"/>
                <w:cs/>
              </w:rPr>
              <w:t>255,876,702.80</w:t>
            </w:r>
          </w:p>
        </w:tc>
        <w:tc>
          <w:tcPr>
            <w:tcW w:w="236" w:type="dxa"/>
            <w:tcBorders>
              <w:left w:val="nil"/>
              <w:bottom w:val="nil"/>
              <w:right w:val="nil"/>
            </w:tcBorders>
          </w:tcPr>
          <w:p w:rsidR="002F4EBA" w:rsidRPr="002F4EBA" w:rsidRDefault="002F4EBA" w:rsidP="002F4EBA">
            <w:pPr>
              <w:ind w:right="-11"/>
              <w:jc w:val="left"/>
              <w:rPr>
                <w:rFonts w:ascii="Angsana New" w:hAnsi="Angsana New"/>
                <w:sz w:val="24"/>
                <w:szCs w:val="24"/>
              </w:rPr>
            </w:pPr>
          </w:p>
        </w:tc>
        <w:tc>
          <w:tcPr>
            <w:tcW w:w="1379" w:type="dxa"/>
            <w:tcBorders>
              <w:top w:val="single" w:sz="4" w:space="0" w:color="auto"/>
              <w:left w:val="nil"/>
              <w:bottom w:val="nil"/>
              <w:right w:val="nil"/>
            </w:tcBorders>
            <w:shd w:val="clear" w:color="auto" w:fill="auto"/>
          </w:tcPr>
          <w:p w:rsidR="002F4EBA" w:rsidRPr="002F4EBA" w:rsidRDefault="002F4EBA" w:rsidP="002F4EBA">
            <w:pPr>
              <w:pStyle w:val="BodyTextIndent3"/>
              <w:ind w:left="-108"/>
              <w:jc w:val="right"/>
              <w:rPr>
                <w:rFonts w:ascii="Angsana New" w:hAnsi="Angsana New"/>
                <w:cs/>
              </w:rPr>
            </w:pPr>
            <w:r w:rsidRPr="002F4EBA">
              <w:rPr>
                <w:rFonts w:ascii="Angsana New" w:hAnsi="Angsana New"/>
                <w:cs/>
              </w:rPr>
              <w:t>1,245,795,954.40</w:t>
            </w:r>
          </w:p>
        </w:tc>
        <w:tc>
          <w:tcPr>
            <w:tcW w:w="246" w:type="dxa"/>
            <w:tcBorders>
              <w:left w:val="nil"/>
              <w:bottom w:val="nil"/>
              <w:right w:val="nil"/>
            </w:tcBorders>
          </w:tcPr>
          <w:p w:rsidR="002F4EBA" w:rsidRPr="0083237C" w:rsidRDefault="002F4EBA" w:rsidP="002F4EBA">
            <w:pPr>
              <w:ind w:right="-11"/>
              <w:jc w:val="left"/>
              <w:rPr>
                <w:rFonts w:ascii="Angsana New" w:hAnsi="Angsana New"/>
                <w:sz w:val="24"/>
                <w:szCs w:val="24"/>
              </w:rPr>
            </w:pPr>
          </w:p>
        </w:tc>
        <w:tc>
          <w:tcPr>
            <w:tcW w:w="1374" w:type="dxa"/>
            <w:tcBorders>
              <w:top w:val="single" w:sz="4" w:space="0" w:color="auto"/>
              <w:left w:val="nil"/>
              <w:bottom w:val="nil"/>
              <w:right w:val="nil"/>
            </w:tcBorders>
            <w:shd w:val="clear" w:color="auto" w:fill="auto"/>
          </w:tcPr>
          <w:p w:rsidR="002F4EBA" w:rsidRPr="002F4EBA" w:rsidRDefault="002F4EBA" w:rsidP="002F4EBA">
            <w:pPr>
              <w:pStyle w:val="BodyTextIndent3"/>
              <w:ind w:left="-108"/>
              <w:jc w:val="right"/>
              <w:rPr>
                <w:rFonts w:ascii="Angsana New" w:hAnsi="Angsana New"/>
                <w:cs/>
              </w:rPr>
            </w:pPr>
            <w:r w:rsidRPr="002F4EBA">
              <w:rPr>
                <w:rFonts w:ascii="Angsana New" w:hAnsi="Angsana New"/>
                <w:cs/>
              </w:rPr>
              <w:t>1,636,956,828.30</w:t>
            </w:r>
          </w:p>
        </w:tc>
        <w:tc>
          <w:tcPr>
            <w:tcW w:w="283" w:type="dxa"/>
            <w:tcBorders>
              <w:left w:val="nil"/>
              <w:bottom w:val="nil"/>
              <w:right w:val="nil"/>
            </w:tcBorders>
          </w:tcPr>
          <w:p w:rsidR="002F4EBA" w:rsidRPr="002F4EBA" w:rsidRDefault="002F4EBA" w:rsidP="002F4EBA">
            <w:pPr>
              <w:pStyle w:val="BodyTextIndent3"/>
              <w:ind w:left="-108" w:right="-23"/>
              <w:jc w:val="right"/>
              <w:rPr>
                <w:rFonts w:ascii="Angsana New" w:hAnsi="Angsana New"/>
                <w:cs/>
              </w:rPr>
            </w:pPr>
          </w:p>
        </w:tc>
        <w:tc>
          <w:tcPr>
            <w:tcW w:w="1398" w:type="dxa"/>
            <w:tcBorders>
              <w:top w:val="single" w:sz="4" w:space="0" w:color="auto"/>
              <w:left w:val="nil"/>
              <w:bottom w:val="nil"/>
              <w:right w:val="nil"/>
            </w:tcBorders>
            <w:shd w:val="clear" w:color="auto" w:fill="auto"/>
          </w:tcPr>
          <w:p w:rsidR="002F4EBA" w:rsidRPr="002F4EBA" w:rsidRDefault="002F4EBA" w:rsidP="002F4EBA">
            <w:pPr>
              <w:pStyle w:val="BodyTextIndent3"/>
              <w:ind w:left="-108" w:right="7"/>
              <w:jc w:val="right"/>
              <w:rPr>
                <w:rFonts w:ascii="Angsana New" w:hAnsi="Angsana New"/>
                <w:cs/>
              </w:rPr>
            </w:pPr>
            <w:r w:rsidRPr="002F4EBA">
              <w:rPr>
                <w:rFonts w:ascii="Angsana New" w:hAnsi="Angsana New"/>
                <w:cs/>
              </w:rPr>
              <w:t>1,735,860,677.69</w:t>
            </w:r>
          </w:p>
        </w:tc>
      </w:tr>
      <w:tr w:rsidR="002F4EBA" w:rsidRPr="0083237C" w:rsidTr="00985400">
        <w:trPr>
          <w:trHeight w:val="159"/>
        </w:trPr>
        <w:tc>
          <w:tcPr>
            <w:tcW w:w="2186" w:type="dxa"/>
            <w:tcBorders>
              <w:top w:val="nil"/>
              <w:left w:val="nil"/>
              <w:bottom w:val="nil"/>
              <w:right w:val="nil"/>
            </w:tcBorders>
            <w:vAlign w:val="center"/>
          </w:tcPr>
          <w:p w:rsidR="002F4EBA" w:rsidRPr="0083237C" w:rsidRDefault="002F4EBA" w:rsidP="002F4EBA">
            <w:pPr>
              <w:ind w:right="-11"/>
              <w:jc w:val="left"/>
              <w:rPr>
                <w:rFonts w:ascii="Angsana New" w:hAnsi="Angsana New"/>
                <w:sz w:val="24"/>
                <w:szCs w:val="24"/>
                <w:highlight w:val="green"/>
                <w:cs/>
              </w:rPr>
            </w:pPr>
            <w:r w:rsidRPr="0083237C">
              <w:rPr>
                <w:rFonts w:ascii="Angsana New" w:hAnsi="Angsana New"/>
                <w:sz w:val="24"/>
                <w:szCs w:val="24"/>
              </w:rPr>
              <w:t>Increase registered shares</w:t>
            </w:r>
          </w:p>
        </w:tc>
        <w:tc>
          <w:tcPr>
            <w:tcW w:w="1324" w:type="dxa"/>
            <w:tcBorders>
              <w:top w:val="nil"/>
              <w:left w:val="nil"/>
              <w:bottom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33" w:type="dxa"/>
            <w:tcBorders>
              <w:top w:val="nil"/>
              <w:left w:val="nil"/>
              <w:bottom w:val="nil"/>
              <w:right w:val="nil"/>
            </w:tcBorders>
            <w:shd w:val="clear" w:color="auto" w:fill="auto"/>
          </w:tcPr>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lang w:val="en-US"/>
              </w:rPr>
              <w:t>522,855,281</w:t>
            </w:r>
          </w:p>
        </w:tc>
        <w:tc>
          <w:tcPr>
            <w:tcW w:w="236" w:type="dxa"/>
            <w:tcBorders>
              <w:top w:val="nil"/>
              <w:left w:val="nil"/>
              <w:bottom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70" w:type="dxa"/>
            <w:tcBorders>
              <w:top w:val="nil"/>
              <w:left w:val="nil"/>
              <w:bottom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top w:val="nil"/>
              <w:left w:val="nil"/>
              <w:bottom w:val="nil"/>
              <w:right w:val="nil"/>
            </w:tcBorders>
            <w:shd w:val="clear" w:color="auto" w:fill="auto"/>
          </w:tcPr>
          <w:p w:rsidR="002F4EBA" w:rsidRPr="002F4EBA" w:rsidRDefault="002F4EBA" w:rsidP="002F4EBA">
            <w:pPr>
              <w:pStyle w:val="BodyTextIndent3"/>
              <w:ind w:left="-108"/>
              <w:jc w:val="center"/>
              <w:rPr>
                <w:rFonts w:ascii="Angsana New" w:hAnsi="Angsana New"/>
                <w:cs/>
              </w:rPr>
            </w:pPr>
            <w:r w:rsidRPr="002F4EBA">
              <w:rPr>
                <w:rFonts w:ascii="Angsana New" w:hAnsi="Angsana New"/>
                <w:cs/>
                <w:lang w:val="en-GB"/>
              </w:rPr>
              <w:t>-</w:t>
            </w:r>
          </w:p>
        </w:tc>
        <w:tc>
          <w:tcPr>
            <w:tcW w:w="246" w:type="dxa"/>
            <w:tcBorders>
              <w:top w:val="nil"/>
              <w:left w:val="nil"/>
              <w:bottom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top w:val="nil"/>
              <w:left w:val="nil"/>
              <w:bottom w:val="nil"/>
              <w:right w:val="nil"/>
            </w:tcBorders>
            <w:shd w:val="clear" w:color="auto" w:fill="auto"/>
          </w:tcPr>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top w:val="nil"/>
              <w:left w:val="nil"/>
              <w:bottom w:val="nil"/>
              <w:right w:val="nil"/>
            </w:tcBorders>
            <w:shd w:val="clear" w:color="auto" w:fill="auto"/>
          </w:tcPr>
          <w:p w:rsidR="002F4EBA" w:rsidRPr="002F4EBA" w:rsidRDefault="002F4EBA" w:rsidP="002F4EBA">
            <w:pPr>
              <w:ind w:right="7"/>
              <w:jc w:val="center"/>
              <w:rPr>
                <w:rFonts w:ascii="Angsana New" w:hAnsi="Angsana New"/>
                <w:sz w:val="24"/>
                <w:szCs w:val="24"/>
                <w:lang w:val="en-GB"/>
              </w:rPr>
            </w:pPr>
            <w:r w:rsidRPr="002F4EBA">
              <w:rPr>
                <w:rFonts w:ascii="Angsana New" w:hAnsi="Angsana New"/>
                <w:sz w:val="24"/>
                <w:szCs w:val="24"/>
                <w:cs/>
                <w:lang w:val="en-GB"/>
              </w:rPr>
              <w:t>-</w:t>
            </w:r>
          </w:p>
        </w:tc>
      </w:tr>
      <w:tr w:rsidR="002F4EBA" w:rsidRPr="0083237C" w:rsidTr="0081079C">
        <w:trPr>
          <w:trHeight w:val="159"/>
        </w:trPr>
        <w:tc>
          <w:tcPr>
            <w:tcW w:w="2186" w:type="dxa"/>
            <w:tcBorders>
              <w:top w:val="nil"/>
              <w:left w:val="nil"/>
              <w:bottom w:val="nil"/>
              <w:right w:val="nil"/>
            </w:tcBorders>
            <w:vAlign w:val="center"/>
          </w:tcPr>
          <w:p w:rsidR="002F4EBA" w:rsidRPr="00F77E97" w:rsidRDefault="002F4EBA" w:rsidP="002F4EBA">
            <w:pPr>
              <w:ind w:right="-11"/>
              <w:jc w:val="left"/>
              <w:rPr>
                <w:rFonts w:ascii="Angsana New" w:hAnsi="Angsana New"/>
                <w:sz w:val="24"/>
                <w:szCs w:val="24"/>
                <w:cs/>
              </w:rPr>
            </w:pPr>
            <w:r w:rsidRPr="00F77E97">
              <w:rPr>
                <w:rFonts w:ascii="Angsana New" w:hAnsi="Angsana New"/>
                <w:sz w:val="24"/>
                <w:szCs w:val="24"/>
              </w:rPr>
              <w:t>Issue of shares during the year</w:t>
            </w:r>
          </w:p>
        </w:tc>
        <w:tc>
          <w:tcPr>
            <w:tcW w:w="1324" w:type="dxa"/>
            <w:tcBorders>
              <w:top w:val="nil"/>
              <w:left w:val="nil"/>
              <w:bottom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33" w:type="dxa"/>
            <w:tcBorders>
              <w:top w:val="nil"/>
              <w:left w:val="nil"/>
              <w:bottom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top w:val="nil"/>
              <w:left w:val="nil"/>
              <w:bottom w:val="nil"/>
              <w:right w:val="nil"/>
            </w:tcBorders>
            <w:shd w:val="clear" w:color="auto" w:fill="auto"/>
          </w:tcPr>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lang w:val="en-US"/>
              </w:rPr>
              <w:t>300,000,000</w:t>
            </w:r>
          </w:p>
        </w:tc>
        <w:tc>
          <w:tcPr>
            <w:tcW w:w="270" w:type="dxa"/>
            <w:tcBorders>
              <w:top w:val="nil"/>
              <w:left w:val="nil"/>
              <w:bottom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350"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top w:val="nil"/>
              <w:left w:val="nil"/>
              <w:bottom w:val="nil"/>
              <w:right w:val="nil"/>
            </w:tcBorders>
            <w:shd w:val="clear" w:color="auto" w:fill="auto"/>
            <w:vAlign w:val="center"/>
          </w:tcPr>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lang w:val="en-US"/>
              </w:rPr>
              <w:t>120,000,000</w:t>
            </w:r>
            <w:r w:rsidRPr="002F4EBA">
              <w:rPr>
                <w:rFonts w:ascii="Angsana New" w:hAnsi="Angsana New"/>
                <w:cs/>
                <w:lang w:val="en-US"/>
              </w:rPr>
              <w:t>.00</w:t>
            </w:r>
          </w:p>
        </w:tc>
        <w:tc>
          <w:tcPr>
            <w:tcW w:w="246" w:type="dxa"/>
            <w:tcBorders>
              <w:top w:val="nil"/>
              <w:left w:val="nil"/>
              <w:bottom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top w:val="nil"/>
              <w:left w:val="nil"/>
              <w:bottom w:val="nil"/>
              <w:right w:val="nil"/>
            </w:tcBorders>
            <w:shd w:val="clear" w:color="auto" w:fill="auto"/>
          </w:tcPr>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top w:val="nil"/>
              <w:left w:val="nil"/>
              <w:bottom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r w:rsidRPr="002F4EBA">
              <w:rPr>
                <w:rFonts w:ascii="Angsana New" w:hAnsi="Angsana New"/>
                <w:lang w:val="en-US"/>
              </w:rPr>
              <w:t>300,000,000</w:t>
            </w:r>
            <w:r w:rsidRPr="002F4EBA">
              <w:rPr>
                <w:rFonts w:ascii="Angsana New" w:hAnsi="Angsana New"/>
                <w:cs/>
                <w:lang w:val="en-US"/>
              </w:rPr>
              <w:t>.</w:t>
            </w:r>
            <w:r w:rsidRPr="002F4EBA">
              <w:rPr>
                <w:rFonts w:ascii="Angsana New" w:hAnsi="Angsana New"/>
                <w:lang w:val="en-US"/>
              </w:rPr>
              <w:t>00</w:t>
            </w:r>
          </w:p>
        </w:tc>
      </w:tr>
      <w:tr w:rsidR="002F4EBA" w:rsidRPr="0083237C" w:rsidTr="00985400">
        <w:trPr>
          <w:trHeight w:val="159"/>
        </w:trPr>
        <w:tc>
          <w:tcPr>
            <w:tcW w:w="2186" w:type="dxa"/>
            <w:tcBorders>
              <w:top w:val="nil"/>
              <w:left w:val="nil"/>
              <w:bottom w:val="nil"/>
              <w:right w:val="nil"/>
            </w:tcBorders>
            <w:vAlign w:val="center"/>
          </w:tcPr>
          <w:p w:rsidR="002F4EBA" w:rsidRDefault="002F4EBA" w:rsidP="002F4EBA">
            <w:pPr>
              <w:ind w:right="-11"/>
              <w:jc w:val="left"/>
              <w:rPr>
                <w:rFonts w:ascii="Angsana New" w:hAnsi="Angsana New"/>
                <w:sz w:val="24"/>
                <w:szCs w:val="24"/>
              </w:rPr>
            </w:pPr>
            <w:r>
              <w:rPr>
                <w:rFonts w:ascii="Angsana New" w:hAnsi="Angsana New"/>
                <w:sz w:val="24"/>
                <w:szCs w:val="24"/>
              </w:rPr>
              <w:t>Issue of increase shares</w:t>
            </w:r>
          </w:p>
          <w:p w:rsidR="002F4EBA" w:rsidRPr="0083237C" w:rsidRDefault="002F4EBA" w:rsidP="002F4EBA">
            <w:pPr>
              <w:ind w:left="188" w:right="-11"/>
              <w:jc w:val="left"/>
              <w:rPr>
                <w:rFonts w:ascii="Angsana New" w:hAnsi="Angsana New"/>
                <w:sz w:val="24"/>
                <w:szCs w:val="24"/>
                <w:highlight w:val="green"/>
                <w:cs/>
              </w:rPr>
            </w:pPr>
            <w:r w:rsidRPr="0083237C">
              <w:rPr>
                <w:rFonts w:ascii="Angsana New" w:hAnsi="Angsana New"/>
                <w:sz w:val="24"/>
                <w:szCs w:val="24"/>
              </w:rPr>
              <w:t>for preferred stock</w:t>
            </w:r>
          </w:p>
        </w:tc>
        <w:tc>
          <w:tcPr>
            <w:tcW w:w="1324" w:type="dxa"/>
            <w:tcBorders>
              <w:top w:val="nil"/>
              <w:left w:val="nil"/>
              <w:bottom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p>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cs/>
                <w:lang w:val="en-GB"/>
              </w:rPr>
            </w:pPr>
          </w:p>
        </w:tc>
        <w:tc>
          <w:tcPr>
            <w:tcW w:w="1333" w:type="dxa"/>
            <w:tcBorders>
              <w:top w:val="nil"/>
              <w:left w:val="nil"/>
              <w:bottom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p>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top w:val="nil"/>
              <w:left w:val="nil"/>
              <w:bottom w:val="nil"/>
              <w:right w:val="nil"/>
            </w:tcBorders>
            <w:shd w:val="clear" w:color="auto" w:fill="auto"/>
          </w:tcPr>
          <w:p w:rsidR="002F4EBA" w:rsidRPr="002F4EBA" w:rsidRDefault="002F4EBA" w:rsidP="002F4EBA">
            <w:pPr>
              <w:pStyle w:val="BodyTextIndent3"/>
              <w:ind w:left="-108" w:right="72"/>
              <w:jc w:val="right"/>
              <w:rPr>
                <w:rFonts w:ascii="Angsana New" w:hAnsi="Angsana New"/>
                <w:lang w:val="en-US"/>
              </w:rPr>
            </w:pPr>
          </w:p>
          <w:p w:rsidR="002F4EBA" w:rsidRPr="002F4EBA" w:rsidRDefault="002F4EBA" w:rsidP="002F4EBA">
            <w:pPr>
              <w:pStyle w:val="BodyTextIndent3"/>
              <w:ind w:left="-108" w:right="72"/>
              <w:jc w:val="right"/>
              <w:rPr>
                <w:rFonts w:ascii="Angsana New" w:hAnsi="Angsana New"/>
                <w:lang w:val="en-US"/>
              </w:rPr>
            </w:pPr>
            <w:r w:rsidRPr="002F4EBA">
              <w:rPr>
                <w:rFonts w:ascii="Angsana New" w:hAnsi="Angsana New"/>
                <w:lang w:val="en-US"/>
              </w:rPr>
              <w:t>219,010</w:t>
            </w:r>
          </w:p>
        </w:tc>
        <w:tc>
          <w:tcPr>
            <w:tcW w:w="270" w:type="dxa"/>
            <w:tcBorders>
              <w:top w:val="nil"/>
              <w:left w:val="nil"/>
              <w:bottom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top w:val="nil"/>
              <w:left w:val="nil"/>
              <w:bottom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top w:val="nil"/>
              <w:left w:val="nil"/>
              <w:bottom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top w:val="nil"/>
              <w:left w:val="nil"/>
              <w:bottom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lang w:val="en-US"/>
              </w:rPr>
            </w:pPr>
            <w:r w:rsidRPr="002F4EBA">
              <w:rPr>
                <w:rFonts w:ascii="Angsana New" w:hAnsi="Angsana New"/>
                <w:lang w:val="en-US"/>
              </w:rPr>
              <w:t>87,604</w:t>
            </w:r>
            <w:r w:rsidRPr="002F4EBA">
              <w:rPr>
                <w:rFonts w:ascii="Angsana New" w:hAnsi="Angsana New"/>
                <w:cs/>
                <w:lang w:val="en-US"/>
              </w:rPr>
              <w:t>.00</w:t>
            </w:r>
          </w:p>
        </w:tc>
        <w:tc>
          <w:tcPr>
            <w:tcW w:w="246" w:type="dxa"/>
            <w:tcBorders>
              <w:top w:val="nil"/>
              <w:left w:val="nil"/>
              <w:bottom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top w:val="nil"/>
              <w:left w:val="nil"/>
              <w:bottom w:val="nil"/>
              <w:right w:val="nil"/>
            </w:tcBorders>
            <w:shd w:val="clear" w:color="auto" w:fill="auto"/>
          </w:tcPr>
          <w:p w:rsidR="002F4EBA" w:rsidRPr="002F4EBA" w:rsidRDefault="002F4EBA" w:rsidP="002F4EBA">
            <w:pPr>
              <w:ind w:left="-108" w:right="-108"/>
              <w:jc w:val="center"/>
              <w:rPr>
                <w:rFonts w:ascii="Angsana New" w:hAnsi="Angsana New"/>
                <w:sz w:val="24"/>
                <w:szCs w:val="24"/>
                <w:lang w:val="en-GB"/>
              </w:rPr>
            </w:pPr>
          </w:p>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top w:val="nil"/>
              <w:left w:val="nil"/>
              <w:bottom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top w:val="nil"/>
              <w:left w:val="nil"/>
              <w:bottom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p w:rsidR="002F4EBA" w:rsidRPr="002F4EBA" w:rsidRDefault="002F4EBA" w:rsidP="002F4EBA">
            <w:pPr>
              <w:pStyle w:val="BodyTextIndent3"/>
              <w:ind w:left="-108" w:right="7"/>
              <w:jc w:val="right"/>
              <w:rPr>
                <w:rFonts w:ascii="Angsana New" w:hAnsi="Angsana New"/>
                <w:lang w:val="en-US"/>
              </w:rPr>
            </w:pPr>
            <w:r w:rsidRPr="002F4EBA">
              <w:rPr>
                <w:rFonts w:ascii="Angsana New" w:hAnsi="Angsana New"/>
                <w:lang w:val="en-US"/>
              </w:rPr>
              <w:t>287,354</w:t>
            </w:r>
            <w:r w:rsidRPr="002F4EBA">
              <w:rPr>
                <w:rFonts w:ascii="Angsana New" w:hAnsi="Angsana New"/>
                <w:cs/>
                <w:lang w:val="en-US"/>
              </w:rPr>
              <w:t>.</w:t>
            </w:r>
            <w:r w:rsidRPr="002F4EBA">
              <w:rPr>
                <w:rFonts w:ascii="Angsana New" w:hAnsi="Angsana New"/>
                <w:lang w:val="en-US"/>
              </w:rPr>
              <w:t>00</w:t>
            </w:r>
          </w:p>
        </w:tc>
      </w:tr>
      <w:tr w:rsidR="002F4EBA" w:rsidRPr="0083237C" w:rsidTr="00985400">
        <w:trPr>
          <w:trHeight w:val="159"/>
        </w:trPr>
        <w:tc>
          <w:tcPr>
            <w:tcW w:w="2186" w:type="dxa"/>
            <w:tcBorders>
              <w:top w:val="nil"/>
              <w:left w:val="nil"/>
              <w:bottom w:val="nil"/>
              <w:right w:val="nil"/>
            </w:tcBorders>
            <w:vAlign w:val="center"/>
          </w:tcPr>
          <w:p w:rsidR="002F4EBA" w:rsidRPr="0083237C" w:rsidRDefault="002F4EBA" w:rsidP="002F4EBA">
            <w:pPr>
              <w:ind w:right="-11"/>
              <w:jc w:val="left"/>
              <w:rPr>
                <w:rFonts w:ascii="Angsana New" w:hAnsi="Angsana New"/>
                <w:sz w:val="24"/>
                <w:szCs w:val="24"/>
                <w:cs/>
              </w:rPr>
            </w:pPr>
            <w:r w:rsidRPr="0083237C">
              <w:rPr>
                <w:rFonts w:ascii="Angsana New" w:hAnsi="Angsana New"/>
                <w:spacing w:val="-4"/>
                <w:sz w:val="24"/>
                <w:szCs w:val="24"/>
              </w:rPr>
              <w:t>As at 31 December  2015</w:t>
            </w:r>
          </w:p>
        </w:tc>
        <w:tc>
          <w:tcPr>
            <w:tcW w:w="1324" w:type="dxa"/>
            <w:tcBorders>
              <w:top w:val="single" w:sz="4" w:space="0" w:color="auto"/>
              <w:left w:val="nil"/>
              <w:right w:val="nil"/>
            </w:tcBorders>
            <w:shd w:val="clear" w:color="auto" w:fill="auto"/>
          </w:tcPr>
          <w:p w:rsidR="002F4EBA" w:rsidRPr="002F4EBA" w:rsidRDefault="002F4EBA" w:rsidP="002F4EBA">
            <w:pPr>
              <w:ind w:left="-108" w:right="81"/>
              <w:jc w:val="right"/>
              <w:rPr>
                <w:rFonts w:ascii="Angsana New" w:hAnsi="Angsana New"/>
                <w:sz w:val="24"/>
                <w:szCs w:val="24"/>
                <w:cs/>
                <w:lang w:val="en-GB"/>
              </w:rPr>
            </w:pPr>
            <w:r w:rsidRPr="002F4EBA">
              <w:rPr>
                <w:rFonts w:ascii="Angsana New" w:hAnsi="Angsana New"/>
                <w:sz w:val="24"/>
                <w:szCs w:val="24"/>
                <w:lang w:val="en-GB"/>
              </w:rPr>
              <w:t>639,691,757</w:t>
            </w:r>
          </w:p>
        </w:tc>
        <w:tc>
          <w:tcPr>
            <w:tcW w:w="287"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tc>
        <w:tc>
          <w:tcPr>
            <w:tcW w:w="1333" w:type="dxa"/>
            <w:tcBorders>
              <w:top w:val="single" w:sz="4" w:space="0" w:color="auto"/>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r w:rsidRPr="002F4EBA">
              <w:rPr>
                <w:rFonts w:ascii="Angsana New" w:hAnsi="Angsana New"/>
                <w:lang w:val="en-US"/>
              </w:rPr>
              <w:t>5,001,439,077</w:t>
            </w:r>
          </w:p>
        </w:tc>
        <w:tc>
          <w:tcPr>
            <w:tcW w:w="236" w:type="dxa"/>
            <w:tcBorders>
              <w:top w:val="nil"/>
              <w:left w:val="nil"/>
              <w:right w:val="nil"/>
            </w:tcBorders>
            <w:shd w:val="clear" w:color="auto" w:fill="auto"/>
          </w:tcPr>
          <w:p w:rsidR="002F4EBA" w:rsidRPr="0083237C" w:rsidRDefault="002F4EBA" w:rsidP="002F4EBA">
            <w:pPr>
              <w:ind w:right="-72"/>
              <w:jc w:val="center"/>
              <w:rPr>
                <w:rFonts w:ascii="Angsana New" w:hAnsi="Angsana New"/>
                <w:sz w:val="24"/>
                <w:szCs w:val="24"/>
                <w:cs/>
                <w:lang w:val="en-GB"/>
              </w:rPr>
            </w:pPr>
          </w:p>
        </w:tc>
        <w:tc>
          <w:tcPr>
            <w:tcW w:w="1407" w:type="dxa"/>
            <w:tcBorders>
              <w:top w:val="single" w:sz="4" w:space="0" w:color="auto"/>
              <w:left w:val="nil"/>
              <w:right w:val="nil"/>
            </w:tcBorders>
            <w:shd w:val="clear" w:color="auto" w:fill="auto"/>
          </w:tcPr>
          <w:p w:rsidR="002F4EBA" w:rsidRPr="002F4EBA" w:rsidRDefault="002F4EBA" w:rsidP="002F4EBA">
            <w:pPr>
              <w:pStyle w:val="BodyTextIndent3"/>
              <w:ind w:left="-108" w:right="72"/>
              <w:jc w:val="right"/>
              <w:rPr>
                <w:rFonts w:ascii="Angsana New" w:hAnsi="Angsana New"/>
                <w:cs/>
              </w:rPr>
            </w:pPr>
            <w:r w:rsidRPr="002F4EBA">
              <w:rPr>
                <w:rFonts w:ascii="Angsana New" w:hAnsi="Angsana New"/>
                <w:cs/>
              </w:rPr>
              <w:t>639,691,757</w:t>
            </w:r>
          </w:p>
        </w:tc>
        <w:tc>
          <w:tcPr>
            <w:tcW w:w="236"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cs/>
              </w:rPr>
            </w:pPr>
          </w:p>
        </w:tc>
        <w:tc>
          <w:tcPr>
            <w:tcW w:w="1384" w:type="dxa"/>
            <w:tcBorders>
              <w:top w:val="single" w:sz="4" w:space="0" w:color="auto"/>
              <w:left w:val="nil"/>
              <w:right w:val="nil"/>
            </w:tcBorders>
            <w:shd w:val="clear" w:color="auto" w:fill="auto"/>
          </w:tcPr>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lang w:val="en-US"/>
              </w:rPr>
              <w:t>3,414,708,896</w:t>
            </w:r>
          </w:p>
        </w:tc>
        <w:tc>
          <w:tcPr>
            <w:tcW w:w="270" w:type="dxa"/>
            <w:tcBorders>
              <w:top w:val="nil"/>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top w:val="single" w:sz="4" w:space="0" w:color="auto"/>
              <w:left w:val="nil"/>
              <w:right w:val="nil"/>
            </w:tcBorders>
            <w:shd w:val="clear" w:color="auto" w:fill="auto"/>
          </w:tcPr>
          <w:p w:rsidR="002F4EBA" w:rsidRPr="002F4EBA" w:rsidRDefault="002F4EBA" w:rsidP="002F4EBA">
            <w:pPr>
              <w:pStyle w:val="BodyTextIndent3"/>
              <w:ind w:left="-108" w:right="46"/>
              <w:jc w:val="right"/>
              <w:rPr>
                <w:rFonts w:ascii="Angsana New" w:hAnsi="Angsana New"/>
                <w:cs/>
              </w:rPr>
            </w:pPr>
            <w:r w:rsidRPr="002F4EBA">
              <w:rPr>
                <w:rFonts w:ascii="Angsana New" w:hAnsi="Angsana New"/>
                <w:cs/>
              </w:rPr>
              <w:t>255,876,702.80</w:t>
            </w:r>
          </w:p>
        </w:tc>
        <w:tc>
          <w:tcPr>
            <w:tcW w:w="236"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tc>
        <w:tc>
          <w:tcPr>
            <w:tcW w:w="1379" w:type="dxa"/>
            <w:tcBorders>
              <w:top w:val="single" w:sz="4" w:space="0" w:color="auto"/>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r w:rsidRPr="002F4EBA">
              <w:rPr>
                <w:rFonts w:ascii="Angsana New" w:hAnsi="Angsana New"/>
                <w:lang w:val="en-US"/>
              </w:rPr>
              <w:t>1,365,883,558</w:t>
            </w:r>
            <w:r w:rsidRPr="002F4EBA">
              <w:rPr>
                <w:rFonts w:ascii="Angsana New" w:hAnsi="Angsana New"/>
                <w:cs/>
                <w:lang w:val="en-US"/>
              </w:rPr>
              <w:t>.</w:t>
            </w:r>
            <w:r w:rsidRPr="002F4EBA">
              <w:rPr>
                <w:rFonts w:ascii="Angsana New" w:hAnsi="Angsana New"/>
                <w:lang w:val="en-US"/>
              </w:rPr>
              <w:t>40</w:t>
            </w:r>
          </w:p>
        </w:tc>
        <w:tc>
          <w:tcPr>
            <w:tcW w:w="24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374" w:type="dxa"/>
            <w:tcBorders>
              <w:top w:val="single" w:sz="4" w:space="0" w:color="auto"/>
              <w:left w:val="nil"/>
              <w:right w:val="nil"/>
            </w:tcBorders>
            <w:shd w:val="clear" w:color="auto" w:fill="auto"/>
          </w:tcPr>
          <w:p w:rsidR="002F4EBA" w:rsidRPr="002F4EBA" w:rsidRDefault="002F4EBA" w:rsidP="002F4EBA">
            <w:pPr>
              <w:pStyle w:val="BodyTextIndent3"/>
              <w:ind w:left="-108"/>
              <w:jc w:val="right"/>
              <w:rPr>
                <w:rFonts w:ascii="Angsana New" w:hAnsi="Angsana New"/>
                <w:cs/>
              </w:rPr>
            </w:pPr>
            <w:r w:rsidRPr="002F4EBA">
              <w:rPr>
                <w:rFonts w:ascii="Angsana New" w:hAnsi="Angsana New"/>
                <w:cs/>
              </w:rPr>
              <w:t>1,636,956,828.30</w:t>
            </w:r>
          </w:p>
        </w:tc>
        <w:tc>
          <w:tcPr>
            <w:tcW w:w="283"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cs/>
                <w:lang w:val="en-US"/>
              </w:rPr>
            </w:pPr>
          </w:p>
        </w:tc>
        <w:tc>
          <w:tcPr>
            <w:tcW w:w="1398" w:type="dxa"/>
            <w:tcBorders>
              <w:top w:val="single" w:sz="4" w:space="0" w:color="auto"/>
              <w:left w:val="nil"/>
              <w:right w:val="nil"/>
            </w:tcBorders>
            <w:shd w:val="clear" w:color="auto" w:fill="auto"/>
          </w:tcPr>
          <w:p w:rsidR="002F4EBA" w:rsidRPr="002F4EBA" w:rsidRDefault="002F4EBA" w:rsidP="002F4EBA">
            <w:pPr>
              <w:pStyle w:val="BodyTextIndent3"/>
              <w:ind w:left="-108" w:right="7"/>
              <w:jc w:val="right"/>
              <w:rPr>
                <w:rFonts w:ascii="Angsana New" w:hAnsi="Angsana New"/>
                <w:cs/>
                <w:lang w:val="en-US"/>
              </w:rPr>
            </w:pPr>
            <w:r w:rsidRPr="002F4EBA">
              <w:rPr>
                <w:rFonts w:ascii="Angsana New" w:hAnsi="Angsana New"/>
                <w:lang w:val="en-US"/>
              </w:rPr>
              <w:t>2,036,148,031</w:t>
            </w:r>
            <w:r w:rsidRPr="002F4EBA">
              <w:rPr>
                <w:rFonts w:ascii="Angsana New" w:hAnsi="Angsana New"/>
                <w:cs/>
                <w:lang w:val="en-US"/>
              </w:rPr>
              <w:t>.</w:t>
            </w:r>
            <w:r w:rsidRPr="002F4EBA">
              <w:rPr>
                <w:rFonts w:ascii="Angsana New" w:hAnsi="Angsana New"/>
                <w:lang w:val="en-US"/>
              </w:rPr>
              <w:t>69</w:t>
            </w:r>
          </w:p>
        </w:tc>
      </w:tr>
      <w:tr w:rsidR="002F4EBA" w:rsidRPr="0083237C" w:rsidTr="00985400">
        <w:trPr>
          <w:trHeight w:val="159"/>
        </w:trPr>
        <w:tc>
          <w:tcPr>
            <w:tcW w:w="2186" w:type="dxa"/>
            <w:tcBorders>
              <w:top w:val="nil"/>
              <w:left w:val="nil"/>
              <w:right w:val="nil"/>
            </w:tcBorders>
            <w:vAlign w:val="center"/>
          </w:tcPr>
          <w:p w:rsidR="002F4EBA" w:rsidRPr="0083237C" w:rsidRDefault="002F4EBA" w:rsidP="002F4EBA">
            <w:pPr>
              <w:ind w:right="-11"/>
              <w:jc w:val="left"/>
              <w:rPr>
                <w:rFonts w:ascii="Angsana New" w:hAnsi="Angsana New"/>
                <w:sz w:val="24"/>
                <w:szCs w:val="24"/>
                <w:highlight w:val="green"/>
                <w:cs/>
              </w:rPr>
            </w:pPr>
            <w:r w:rsidRPr="0083237C">
              <w:rPr>
                <w:rFonts w:ascii="Angsana New" w:hAnsi="Angsana New"/>
                <w:sz w:val="24"/>
                <w:szCs w:val="24"/>
              </w:rPr>
              <w:t>Increase registered shares</w:t>
            </w:r>
          </w:p>
        </w:tc>
        <w:tc>
          <w:tcPr>
            <w:tcW w:w="1324" w:type="dxa"/>
            <w:tcBorders>
              <w:left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cs/>
                <w:lang w:val="en-GB"/>
              </w:rPr>
            </w:pPr>
          </w:p>
        </w:tc>
        <w:tc>
          <w:tcPr>
            <w:tcW w:w="1333" w:type="dxa"/>
            <w:tcBorders>
              <w:left w:val="nil"/>
              <w:right w:val="nil"/>
            </w:tcBorders>
            <w:shd w:val="clear" w:color="auto" w:fill="auto"/>
          </w:tcPr>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lang w:val="en-US"/>
              </w:rPr>
              <w:t>200,000,000</w:t>
            </w:r>
          </w:p>
        </w:tc>
        <w:tc>
          <w:tcPr>
            <w:tcW w:w="23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left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left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70"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left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left w:val="nil"/>
              <w:right w:val="nil"/>
            </w:tcBorders>
            <w:shd w:val="clear" w:color="auto" w:fill="auto"/>
          </w:tcPr>
          <w:p w:rsidR="002F4EBA" w:rsidRPr="002F4EBA" w:rsidRDefault="002F4EBA" w:rsidP="002F4EBA">
            <w:pPr>
              <w:pStyle w:val="BodyTextIndent3"/>
              <w:ind w:left="-108"/>
              <w:jc w:val="center"/>
              <w:rPr>
                <w:rFonts w:ascii="Angsana New" w:hAnsi="Angsana New"/>
                <w:cs/>
              </w:rPr>
            </w:pPr>
            <w:r w:rsidRPr="002F4EBA">
              <w:rPr>
                <w:rFonts w:ascii="Angsana New" w:hAnsi="Angsana New"/>
                <w:cs/>
                <w:lang w:val="en-GB"/>
              </w:rPr>
              <w:t>-</w:t>
            </w:r>
          </w:p>
        </w:tc>
        <w:tc>
          <w:tcPr>
            <w:tcW w:w="246"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left w:val="nil"/>
              <w:right w:val="nil"/>
            </w:tcBorders>
            <w:shd w:val="clear" w:color="auto" w:fill="auto"/>
          </w:tcPr>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left w:val="nil"/>
              <w:right w:val="nil"/>
            </w:tcBorders>
            <w:shd w:val="clear" w:color="auto" w:fill="auto"/>
          </w:tcPr>
          <w:p w:rsidR="002F4EBA" w:rsidRPr="002F4EBA" w:rsidRDefault="002F4EBA" w:rsidP="002F4EBA">
            <w:pPr>
              <w:ind w:right="7"/>
              <w:jc w:val="center"/>
              <w:rPr>
                <w:rFonts w:ascii="Angsana New" w:hAnsi="Angsana New"/>
                <w:sz w:val="24"/>
                <w:szCs w:val="24"/>
                <w:lang w:val="en-GB"/>
              </w:rPr>
            </w:pPr>
            <w:r w:rsidRPr="002F4EBA">
              <w:rPr>
                <w:rFonts w:ascii="Angsana New" w:hAnsi="Angsana New"/>
                <w:sz w:val="24"/>
                <w:szCs w:val="24"/>
                <w:cs/>
                <w:lang w:val="en-GB"/>
              </w:rPr>
              <w:t>-</w:t>
            </w:r>
          </w:p>
        </w:tc>
      </w:tr>
      <w:tr w:rsidR="002F4EBA" w:rsidRPr="0083237C" w:rsidTr="008B06A2">
        <w:trPr>
          <w:trHeight w:val="159"/>
        </w:trPr>
        <w:tc>
          <w:tcPr>
            <w:tcW w:w="2186" w:type="dxa"/>
            <w:tcBorders>
              <w:left w:val="nil"/>
              <w:right w:val="nil"/>
            </w:tcBorders>
            <w:vAlign w:val="center"/>
          </w:tcPr>
          <w:p w:rsidR="002F4EBA" w:rsidRDefault="002F4EBA" w:rsidP="002F4EBA">
            <w:pPr>
              <w:ind w:right="-11"/>
              <w:jc w:val="left"/>
              <w:rPr>
                <w:rFonts w:ascii="Angsana New" w:hAnsi="Angsana New"/>
                <w:sz w:val="24"/>
                <w:szCs w:val="24"/>
              </w:rPr>
            </w:pPr>
            <w:r>
              <w:rPr>
                <w:rFonts w:ascii="Angsana New" w:hAnsi="Angsana New"/>
                <w:sz w:val="24"/>
                <w:szCs w:val="24"/>
              </w:rPr>
              <w:t>Issue of increase shares</w:t>
            </w:r>
          </w:p>
          <w:p w:rsidR="002F4EBA" w:rsidRPr="0083237C" w:rsidRDefault="002F4EBA" w:rsidP="002F4EBA">
            <w:pPr>
              <w:ind w:left="188" w:right="-11"/>
              <w:jc w:val="left"/>
              <w:rPr>
                <w:rFonts w:ascii="Angsana New" w:hAnsi="Angsana New"/>
                <w:sz w:val="24"/>
                <w:szCs w:val="24"/>
                <w:highlight w:val="green"/>
                <w:cs/>
              </w:rPr>
            </w:pPr>
            <w:r w:rsidRPr="0083237C">
              <w:rPr>
                <w:rFonts w:ascii="Angsana New" w:hAnsi="Angsana New"/>
                <w:sz w:val="24"/>
                <w:szCs w:val="24"/>
              </w:rPr>
              <w:t>for preferred stock</w:t>
            </w:r>
          </w:p>
        </w:tc>
        <w:tc>
          <w:tcPr>
            <w:tcW w:w="1324" w:type="dxa"/>
            <w:tcBorders>
              <w:left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p>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cs/>
                <w:lang w:val="en-GB"/>
              </w:rPr>
            </w:pPr>
          </w:p>
        </w:tc>
        <w:tc>
          <w:tcPr>
            <w:tcW w:w="1333" w:type="dxa"/>
            <w:tcBorders>
              <w:left w:val="nil"/>
              <w:right w:val="nil"/>
            </w:tcBorders>
            <w:shd w:val="clear" w:color="auto" w:fill="auto"/>
          </w:tcPr>
          <w:p w:rsidR="002F4EBA" w:rsidRPr="002F4EBA" w:rsidRDefault="002F4EBA" w:rsidP="002F4EBA">
            <w:pPr>
              <w:ind w:left="-108" w:right="-99"/>
              <w:jc w:val="center"/>
              <w:rPr>
                <w:rFonts w:ascii="Angsana New" w:hAnsi="Angsana New"/>
                <w:sz w:val="24"/>
                <w:szCs w:val="24"/>
                <w:lang w:val="en-GB"/>
              </w:rPr>
            </w:pPr>
          </w:p>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left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left w:val="nil"/>
              <w:right w:val="nil"/>
            </w:tcBorders>
            <w:shd w:val="clear" w:color="auto" w:fill="auto"/>
          </w:tcPr>
          <w:p w:rsidR="002F4EBA" w:rsidRPr="002F4EBA" w:rsidRDefault="002F4EBA" w:rsidP="002F4EBA">
            <w:pPr>
              <w:pStyle w:val="BodyTextIndent3"/>
              <w:ind w:left="-108" w:right="72"/>
              <w:jc w:val="right"/>
              <w:rPr>
                <w:rFonts w:ascii="Angsana New" w:hAnsi="Angsana New"/>
                <w:lang w:val="en-US"/>
              </w:rPr>
            </w:pPr>
          </w:p>
          <w:p w:rsidR="002F4EBA" w:rsidRPr="002F4EBA" w:rsidRDefault="002F4EBA" w:rsidP="002F4EBA">
            <w:pPr>
              <w:pStyle w:val="BodyTextIndent3"/>
              <w:ind w:left="-108" w:right="72"/>
              <w:jc w:val="right"/>
              <w:rPr>
                <w:rFonts w:ascii="Angsana New" w:hAnsi="Angsana New"/>
                <w:lang w:val="en-US"/>
              </w:rPr>
            </w:pPr>
            <w:r w:rsidRPr="002F4EBA">
              <w:rPr>
                <w:rFonts w:ascii="Angsana New" w:hAnsi="Angsana New"/>
                <w:lang w:val="en-US"/>
              </w:rPr>
              <w:t>66,503</w:t>
            </w:r>
          </w:p>
        </w:tc>
        <w:tc>
          <w:tcPr>
            <w:tcW w:w="270"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left w:val="nil"/>
              <w:right w:val="nil"/>
            </w:tcBorders>
            <w:shd w:val="clear" w:color="auto" w:fill="auto"/>
          </w:tcPr>
          <w:p w:rsidR="002F4EBA" w:rsidRPr="002F4EBA" w:rsidRDefault="002F4EBA"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lang w:val="en-US"/>
              </w:rPr>
            </w:pPr>
            <w:r w:rsidRPr="002F4EBA">
              <w:rPr>
                <w:rFonts w:ascii="Angsana New" w:hAnsi="Angsana New"/>
                <w:lang w:val="en-US"/>
              </w:rPr>
              <w:t>26,601</w:t>
            </w:r>
            <w:r w:rsidRPr="002F4EBA">
              <w:rPr>
                <w:rFonts w:ascii="Angsana New" w:hAnsi="Angsana New"/>
                <w:cs/>
                <w:lang w:val="en-US"/>
              </w:rPr>
              <w:t>.</w:t>
            </w:r>
            <w:r w:rsidRPr="002F4EBA">
              <w:rPr>
                <w:rFonts w:ascii="Angsana New" w:hAnsi="Angsana New"/>
                <w:lang w:val="en-US"/>
              </w:rPr>
              <w:t>20</w:t>
            </w:r>
          </w:p>
        </w:tc>
        <w:tc>
          <w:tcPr>
            <w:tcW w:w="246"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left w:val="nil"/>
              <w:right w:val="nil"/>
            </w:tcBorders>
            <w:shd w:val="clear" w:color="auto" w:fill="auto"/>
          </w:tcPr>
          <w:p w:rsidR="002F4EBA" w:rsidRPr="002F4EBA" w:rsidRDefault="002F4EBA" w:rsidP="002F4EBA">
            <w:pPr>
              <w:ind w:left="-108" w:right="-108"/>
              <w:jc w:val="center"/>
              <w:rPr>
                <w:rFonts w:ascii="Angsana New" w:hAnsi="Angsana New"/>
                <w:sz w:val="24"/>
                <w:szCs w:val="24"/>
                <w:lang w:val="en-GB"/>
              </w:rPr>
            </w:pPr>
          </w:p>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p w:rsidR="002F4EBA" w:rsidRPr="002F4EBA" w:rsidRDefault="002F4EBA" w:rsidP="002F4EBA">
            <w:pPr>
              <w:pStyle w:val="BodyTextIndent3"/>
              <w:ind w:left="-108" w:right="7"/>
              <w:jc w:val="right"/>
              <w:rPr>
                <w:rFonts w:ascii="Angsana New" w:hAnsi="Angsana New"/>
                <w:lang w:val="en-US"/>
              </w:rPr>
            </w:pPr>
            <w:r w:rsidRPr="002F4EBA">
              <w:rPr>
                <w:rFonts w:ascii="Angsana New" w:hAnsi="Angsana New"/>
                <w:lang w:val="en-US"/>
              </w:rPr>
              <w:t>87,251</w:t>
            </w:r>
            <w:r w:rsidRPr="002F4EBA">
              <w:rPr>
                <w:rFonts w:ascii="Angsana New" w:hAnsi="Angsana New"/>
                <w:cs/>
                <w:lang w:val="en-US"/>
              </w:rPr>
              <w:t>.</w:t>
            </w:r>
            <w:r w:rsidRPr="002F4EBA">
              <w:rPr>
                <w:rFonts w:ascii="Angsana New" w:hAnsi="Angsana New"/>
                <w:lang w:val="en-US"/>
              </w:rPr>
              <w:t>94</w:t>
            </w:r>
          </w:p>
        </w:tc>
      </w:tr>
      <w:tr w:rsidR="002F4EBA" w:rsidRPr="00F77E97" w:rsidTr="008B06A2">
        <w:trPr>
          <w:trHeight w:val="159"/>
        </w:trPr>
        <w:tc>
          <w:tcPr>
            <w:tcW w:w="2186" w:type="dxa"/>
            <w:tcBorders>
              <w:left w:val="nil"/>
              <w:right w:val="nil"/>
            </w:tcBorders>
            <w:vAlign w:val="center"/>
          </w:tcPr>
          <w:p w:rsidR="00610ECD" w:rsidRDefault="00610ECD" w:rsidP="002F4EBA">
            <w:pPr>
              <w:ind w:right="-11"/>
              <w:jc w:val="left"/>
              <w:rPr>
                <w:rFonts w:ascii="Angsana New" w:hAnsi="Angsana New"/>
                <w:sz w:val="24"/>
                <w:szCs w:val="24"/>
                <w:lang w:val="en-GB"/>
              </w:rPr>
            </w:pPr>
            <w:r>
              <w:rPr>
                <w:rFonts w:ascii="Angsana New" w:hAnsi="Angsana New"/>
                <w:spacing w:val="-4"/>
                <w:sz w:val="24"/>
                <w:szCs w:val="24"/>
              </w:rPr>
              <w:t>C</w:t>
            </w:r>
            <w:r w:rsidRPr="00610ECD">
              <w:rPr>
                <w:rFonts w:ascii="Angsana New" w:hAnsi="Angsana New"/>
                <w:spacing w:val="-4"/>
                <w:sz w:val="24"/>
                <w:szCs w:val="24"/>
              </w:rPr>
              <w:t>onvertible</w:t>
            </w:r>
            <w:r>
              <w:rPr>
                <w:rFonts w:ascii="Angsana New" w:hAnsi="Angsana New"/>
                <w:spacing w:val="-4"/>
                <w:sz w:val="24"/>
                <w:szCs w:val="24"/>
              </w:rPr>
              <w:t xml:space="preserve"> from </w:t>
            </w:r>
            <w:r>
              <w:rPr>
                <w:rFonts w:ascii="Angsana New" w:hAnsi="Angsana New"/>
                <w:sz w:val="24"/>
                <w:szCs w:val="24"/>
                <w:lang w:val="en-GB"/>
              </w:rPr>
              <w:t>preferred</w:t>
            </w:r>
          </w:p>
          <w:p w:rsidR="002F4EBA" w:rsidRPr="0083237C" w:rsidRDefault="00610ECD" w:rsidP="00610ECD">
            <w:pPr>
              <w:ind w:right="-11" w:firstLine="157"/>
              <w:jc w:val="left"/>
              <w:rPr>
                <w:rFonts w:ascii="Angsana New" w:hAnsi="Angsana New"/>
                <w:spacing w:val="-4"/>
                <w:sz w:val="24"/>
                <w:szCs w:val="24"/>
                <w:cs/>
              </w:rPr>
            </w:pPr>
            <w:r w:rsidRPr="0083237C">
              <w:rPr>
                <w:rFonts w:ascii="Angsana New" w:hAnsi="Angsana New"/>
                <w:sz w:val="24"/>
                <w:szCs w:val="24"/>
                <w:lang w:val="en-GB"/>
              </w:rPr>
              <w:t>shares</w:t>
            </w:r>
            <w:r>
              <w:rPr>
                <w:rFonts w:ascii="Angsana New" w:hAnsi="Angsana New"/>
                <w:sz w:val="24"/>
                <w:szCs w:val="24"/>
                <w:lang w:val="en-GB"/>
              </w:rPr>
              <w:t xml:space="preserve"> to o</w:t>
            </w:r>
            <w:r w:rsidRPr="0083237C">
              <w:rPr>
                <w:rFonts w:ascii="Angsana New" w:hAnsi="Angsana New"/>
                <w:sz w:val="24"/>
                <w:szCs w:val="24"/>
                <w:lang w:val="en-GB"/>
              </w:rPr>
              <w:t>rdinary shares</w:t>
            </w:r>
          </w:p>
        </w:tc>
        <w:tc>
          <w:tcPr>
            <w:tcW w:w="1324" w:type="dxa"/>
            <w:tcBorders>
              <w:left w:val="nil"/>
              <w:right w:val="nil"/>
            </w:tcBorders>
            <w:shd w:val="clear" w:color="auto" w:fill="auto"/>
          </w:tcPr>
          <w:p w:rsidR="002F4EBA" w:rsidRPr="002F4EBA" w:rsidRDefault="002F4EBA" w:rsidP="002F4EBA">
            <w:pPr>
              <w:ind w:left="-108" w:right="81"/>
              <w:jc w:val="right"/>
              <w:rPr>
                <w:rFonts w:ascii="Angsana New" w:hAnsi="Angsana New"/>
                <w:sz w:val="24"/>
                <w:szCs w:val="24"/>
              </w:rPr>
            </w:pPr>
          </w:p>
          <w:p w:rsidR="002F4EBA" w:rsidRPr="002F4EBA" w:rsidRDefault="002F4EBA" w:rsidP="002F4EBA">
            <w:pPr>
              <w:ind w:left="-108" w:right="81"/>
              <w:jc w:val="right"/>
              <w:rPr>
                <w:rFonts w:ascii="Angsana New" w:hAnsi="Angsana New"/>
                <w:sz w:val="24"/>
                <w:szCs w:val="24"/>
              </w:rPr>
            </w:pPr>
            <w:r w:rsidRPr="002F4EBA">
              <w:rPr>
                <w:rFonts w:ascii="Angsana New" w:hAnsi="Angsana New"/>
                <w:sz w:val="24"/>
                <w:szCs w:val="24"/>
                <w:cs/>
              </w:rPr>
              <w:t>(44</w:t>
            </w:r>
            <w:r w:rsidRPr="002F4EBA">
              <w:rPr>
                <w:rFonts w:ascii="Angsana New" w:hAnsi="Angsana New" w:hint="cs"/>
                <w:sz w:val="24"/>
                <w:szCs w:val="24"/>
                <w:cs/>
              </w:rPr>
              <w:t>7</w:t>
            </w:r>
            <w:r w:rsidRPr="002F4EBA">
              <w:rPr>
                <w:rFonts w:ascii="Angsana New" w:hAnsi="Angsana New"/>
                <w:sz w:val="24"/>
                <w:szCs w:val="24"/>
              </w:rPr>
              <w:t>,</w:t>
            </w:r>
            <w:r w:rsidRPr="002F4EBA">
              <w:rPr>
                <w:rFonts w:ascii="Angsana New" w:hAnsi="Angsana New"/>
                <w:sz w:val="24"/>
                <w:szCs w:val="24"/>
                <w:cs/>
              </w:rPr>
              <w:t>57</w:t>
            </w:r>
            <w:r w:rsidRPr="002F4EBA">
              <w:rPr>
                <w:rFonts w:ascii="Angsana New" w:hAnsi="Angsana New" w:hint="cs"/>
                <w:sz w:val="24"/>
                <w:szCs w:val="24"/>
                <w:cs/>
              </w:rPr>
              <w:t>3</w:t>
            </w:r>
            <w:r w:rsidRPr="002F4EBA">
              <w:rPr>
                <w:rFonts w:ascii="Angsana New" w:hAnsi="Angsana New"/>
                <w:sz w:val="24"/>
                <w:szCs w:val="24"/>
              </w:rPr>
              <w:t>,</w:t>
            </w:r>
            <w:r w:rsidRPr="002F4EBA">
              <w:rPr>
                <w:rFonts w:ascii="Angsana New" w:hAnsi="Angsana New" w:hint="cs"/>
                <w:sz w:val="24"/>
                <w:szCs w:val="24"/>
                <w:cs/>
              </w:rPr>
              <w:t>531</w:t>
            </w:r>
            <w:r w:rsidRPr="002F4EBA">
              <w:rPr>
                <w:rFonts w:ascii="Angsana New" w:hAnsi="Angsana New"/>
                <w:sz w:val="24"/>
                <w:szCs w:val="24"/>
                <w:cs/>
              </w:rPr>
              <w:t>)</w:t>
            </w:r>
          </w:p>
        </w:tc>
        <w:tc>
          <w:tcPr>
            <w:tcW w:w="287"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cs/>
                <w:lang w:val="en-GB"/>
              </w:rPr>
            </w:pPr>
          </w:p>
        </w:tc>
        <w:tc>
          <w:tcPr>
            <w:tcW w:w="1333" w:type="dxa"/>
            <w:tcBorders>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cs/>
                <w:lang w:val="en-US"/>
              </w:rPr>
              <w:t>44</w:t>
            </w:r>
            <w:r w:rsidRPr="002F4EBA">
              <w:rPr>
                <w:rFonts w:ascii="Angsana New" w:hAnsi="Angsana New" w:hint="cs"/>
                <w:cs/>
                <w:lang w:val="en-US"/>
              </w:rPr>
              <w:t>7</w:t>
            </w:r>
            <w:r w:rsidRPr="002F4EBA">
              <w:rPr>
                <w:rFonts w:ascii="Angsana New" w:hAnsi="Angsana New"/>
                <w:lang w:val="en-US"/>
              </w:rPr>
              <w:t>,</w:t>
            </w:r>
            <w:r w:rsidRPr="002F4EBA">
              <w:rPr>
                <w:rFonts w:ascii="Angsana New" w:hAnsi="Angsana New" w:hint="cs"/>
                <w:cs/>
                <w:lang w:val="en-US"/>
              </w:rPr>
              <w:t>573</w:t>
            </w:r>
            <w:r w:rsidRPr="002F4EBA">
              <w:rPr>
                <w:rFonts w:ascii="Angsana New" w:hAnsi="Angsana New"/>
                <w:lang w:val="en-US"/>
              </w:rPr>
              <w:t>,</w:t>
            </w:r>
            <w:r w:rsidRPr="002F4EBA">
              <w:rPr>
                <w:rFonts w:ascii="Angsana New" w:hAnsi="Angsana New"/>
                <w:cs/>
                <w:lang w:val="en-US"/>
              </w:rPr>
              <w:t>531</w:t>
            </w:r>
          </w:p>
        </w:tc>
        <w:tc>
          <w:tcPr>
            <w:tcW w:w="23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left w:val="nil"/>
              <w:right w:val="nil"/>
            </w:tcBorders>
            <w:shd w:val="clear" w:color="auto" w:fill="auto"/>
          </w:tcPr>
          <w:p w:rsidR="002F4EBA" w:rsidRPr="002F4EBA" w:rsidRDefault="002F4EBA" w:rsidP="002F4EBA">
            <w:pPr>
              <w:pStyle w:val="BodyTextIndent3"/>
              <w:ind w:left="-108" w:right="72"/>
              <w:jc w:val="right"/>
              <w:rPr>
                <w:rFonts w:ascii="Angsana New" w:hAnsi="Angsana New"/>
                <w:lang w:val="en-US"/>
              </w:rPr>
            </w:pPr>
          </w:p>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cs/>
                <w:lang w:val="en-US"/>
              </w:rPr>
              <w:t>(</w:t>
            </w:r>
            <w:r w:rsidRPr="002F4EBA">
              <w:rPr>
                <w:rFonts w:ascii="Angsana New" w:hAnsi="Angsana New"/>
                <w:lang w:val="en-US"/>
              </w:rPr>
              <w:t>44</w:t>
            </w:r>
            <w:r w:rsidRPr="002F4EBA">
              <w:rPr>
                <w:rFonts w:ascii="Angsana New" w:hAnsi="Angsana New" w:hint="cs"/>
                <w:cs/>
              </w:rPr>
              <w:t>7</w:t>
            </w:r>
            <w:r w:rsidRPr="002F4EBA">
              <w:rPr>
                <w:rFonts w:ascii="Angsana New" w:hAnsi="Angsana New"/>
                <w:cs/>
              </w:rPr>
              <w:t>,</w:t>
            </w:r>
            <w:r w:rsidRPr="002F4EBA">
              <w:rPr>
                <w:rFonts w:ascii="Angsana New" w:hAnsi="Angsana New"/>
                <w:lang w:val="en-US"/>
              </w:rPr>
              <w:t>573</w:t>
            </w:r>
            <w:r w:rsidRPr="002F4EBA">
              <w:rPr>
                <w:rFonts w:ascii="Angsana New" w:hAnsi="Angsana New"/>
                <w:cs/>
              </w:rPr>
              <w:t>,</w:t>
            </w:r>
            <w:r w:rsidRPr="002F4EBA">
              <w:rPr>
                <w:rFonts w:ascii="Angsana New" w:hAnsi="Angsana New"/>
                <w:lang w:val="en-US"/>
              </w:rPr>
              <w:t>531</w:t>
            </w:r>
            <w:r w:rsidRPr="002F4EBA">
              <w:rPr>
                <w:rFonts w:ascii="Angsana New" w:hAnsi="Angsana New"/>
                <w:cs/>
                <w:lang w:val="en-US"/>
              </w:rPr>
              <w:t>)</w:t>
            </w:r>
          </w:p>
        </w:tc>
        <w:tc>
          <w:tcPr>
            <w:tcW w:w="236"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left w:val="nil"/>
              <w:right w:val="nil"/>
            </w:tcBorders>
            <w:shd w:val="clear" w:color="auto" w:fill="auto"/>
          </w:tcPr>
          <w:p w:rsidR="002F4EBA" w:rsidRPr="002F4EBA" w:rsidRDefault="002F4EBA" w:rsidP="002F4EBA">
            <w:pPr>
              <w:pStyle w:val="BodyTextIndent3"/>
              <w:ind w:left="-108" w:right="72"/>
              <w:jc w:val="right"/>
              <w:rPr>
                <w:rFonts w:ascii="Angsana New" w:hAnsi="Angsana New"/>
                <w:lang w:val="en-US"/>
              </w:rPr>
            </w:pPr>
          </w:p>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cs/>
                <w:lang w:val="en-US"/>
              </w:rPr>
              <w:t>44</w:t>
            </w:r>
            <w:r w:rsidRPr="002F4EBA">
              <w:rPr>
                <w:rFonts w:ascii="Angsana New" w:hAnsi="Angsana New" w:hint="cs"/>
                <w:cs/>
                <w:lang w:val="en-US"/>
              </w:rPr>
              <w:t>7</w:t>
            </w:r>
            <w:r w:rsidRPr="002F4EBA">
              <w:rPr>
                <w:rFonts w:ascii="Angsana New" w:hAnsi="Angsana New"/>
                <w:lang w:val="en-US"/>
              </w:rPr>
              <w:t>,</w:t>
            </w:r>
            <w:r w:rsidRPr="002F4EBA">
              <w:rPr>
                <w:rFonts w:ascii="Angsana New" w:hAnsi="Angsana New"/>
                <w:cs/>
                <w:lang w:val="en-US"/>
              </w:rPr>
              <w:t>573</w:t>
            </w:r>
            <w:r w:rsidRPr="002F4EBA">
              <w:rPr>
                <w:rFonts w:ascii="Angsana New" w:hAnsi="Angsana New"/>
                <w:lang w:val="en-US"/>
              </w:rPr>
              <w:t>,</w:t>
            </w:r>
            <w:r w:rsidRPr="002F4EBA">
              <w:rPr>
                <w:rFonts w:ascii="Angsana New" w:hAnsi="Angsana New"/>
                <w:cs/>
                <w:lang w:val="en-US"/>
              </w:rPr>
              <w:t>531</w:t>
            </w:r>
          </w:p>
        </w:tc>
        <w:tc>
          <w:tcPr>
            <w:tcW w:w="270"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left w:val="nil"/>
              <w:right w:val="nil"/>
            </w:tcBorders>
            <w:shd w:val="clear" w:color="auto" w:fill="auto"/>
          </w:tcPr>
          <w:p w:rsidR="002F4EBA" w:rsidRPr="002F4EBA" w:rsidRDefault="002F4EBA" w:rsidP="002F4EBA">
            <w:pPr>
              <w:pStyle w:val="BodyTextIndent3"/>
              <w:ind w:left="-108" w:right="46"/>
              <w:jc w:val="right"/>
              <w:rPr>
                <w:rFonts w:ascii="Angsana New" w:hAnsi="Angsana New"/>
                <w:cs/>
              </w:rPr>
            </w:pPr>
          </w:p>
          <w:p w:rsidR="002F4EBA" w:rsidRPr="002F4EBA" w:rsidRDefault="002F4EBA" w:rsidP="002F4EBA">
            <w:pPr>
              <w:pStyle w:val="BodyTextIndent3"/>
              <w:ind w:left="-108" w:right="46"/>
              <w:jc w:val="right"/>
              <w:rPr>
                <w:rFonts w:ascii="Angsana New" w:hAnsi="Angsana New"/>
                <w:cs/>
              </w:rPr>
            </w:pPr>
            <w:r w:rsidRPr="002F4EBA">
              <w:rPr>
                <w:rFonts w:ascii="Angsana New" w:hAnsi="Angsana New"/>
                <w:cs/>
              </w:rPr>
              <w:t>(17</w:t>
            </w:r>
            <w:r w:rsidRPr="002F4EBA">
              <w:rPr>
                <w:rFonts w:ascii="Angsana New" w:hAnsi="Angsana New" w:hint="cs"/>
                <w:cs/>
              </w:rPr>
              <w:t>9</w:t>
            </w:r>
            <w:r w:rsidRPr="002F4EBA">
              <w:rPr>
                <w:rFonts w:ascii="Angsana New" w:hAnsi="Angsana New"/>
                <w:cs/>
              </w:rPr>
              <w:t>,029,412.40)</w:t>
            </w:r>
          </w:p>
        </w:tc>
        <w:tc>
          <w:tcPr>
            <w:tcW w:w="236" w:type="dxa"/>
            <w:tcBorders>
              <w:left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lang w:val="en-US"/>
              </w:rPr>
            </w:pPr>
            <w:r w:rsidRPr="002F4EBA">
              <w:rPr>
                <w:rFonts w:ascii="Angsana New" w:hAnsi="Angsana New"/>
                <w:cs/>
                <w:lang w:val="en-US"/>
              </w:rPr>
              <w:t>17</w:t>
            </w:r>
            <w:r w:rsidRPr="002F4EBA">
              <w:rPr>
                <w:rFonts w:ascii="Angsana New" w:hAnsi="Angsana New" w:hint="cs"/>
                <w:cs/>
                <w:lang w:val="en-US"/>
              </w:rPr>
              <w:t>9</w:t>
            </w:r>
            <w:r w:rsidRPr="002F4EBA">
              <w:rPr>
                <w:rFonts w:ascii="Angsana New" w:hAnsi="Angsana New"/>
                <w:lang w:val="en-US"/>
              </w:rPr>
              <w:t>,</w:t>
            </w:r>
            <w:r w:rsidRPr="002F4EBA">
              <w:rPr>
                <w:rFonts w:ascii="Angsana New" w:hAnsi="Angsana New" w:hint="cs"/>
                <w:cs/>
                <w:lang w:val="en-US"/>
              </w:rPr>
              <w:t>029</w:t>
            </w:r>
            <w:r w:rsidRPr="002F4EBA">
              <w:rPr>
                <w:rFonts w:ascii="Angsana New" w:hAnsi="Angsana New"/>
                <w:lang w:val="en-US"/>
              </w:rPr>
              <w:t>,412</w:t>
            </w:r>
            <w:r w:rsidRPr="002F4EBA">
              <w:rPr>
                <w:rFonts w:ascii="Angsana New" w:hAnsi="Angsana New"/>
                <w:cs/>
                <w:lang w:val="en-US"/>
              </w:rPr>
              <w:t>.</w:t>
            </w:r>
            <w:r w:rsidRPr="002F4EBA">
              <w:rPr>
                <w:rFonts w:ascii="Angsana New" w:hAnsi="Angsana New"/>
                <w:lang w:val="en-US"/>
              </w:rPr>
              <w:t>40</w:t>
            </w:r>
          </w:p>
        </w:tc>
        <w:tc>
          <w:tcPr>
            <w:tcW w:w="246"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left w:val="nil"/>
              <w:right w:val="nil"/>
            </w:tcBorders>
            <w:shd w:val="clear" w:color="auto" w:fill="auto"/>
          </w:tcPr>
          <w:p w:rsidR="002F4EBA" w:rsidRPr="002F4EBA" w:rsidRDefault="002F4EBA"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cs/>
                <w:lang w:val="en-US"/>
              </w:rPr>
              <w:t>(</w:t>
            </w:r>
            <w:r w:rsidRPr="002F4EBA">
              <w:rPr>
                <w:rFonts w:ascii="Angsana New" w:hAnsi="Angsana New"/>
                <w:cs/>
              </w:rPr>
              <w:t>1,</w:t>
            </w:r>
            <w:r w:rsidRPr="002F4EBA">
              <w:rPr>
                <w:rFonts w:ascii="Angsana New" w:hAnsi="Angsana New"/>
                <w:lang w:val="en-US"/>
              </w:rPr>
              <w:t>323</w:t>
            </w:r>
            <w:r w:rsidRPr="002F4EBA">
              <w:rPr>
                <w:rFonts w:ascii="Angsana New" w:hAnsi="Angsana New"/>
                <w:cs/>
              </w:rPr>
              <w:t>,</w:t>
            </w:r>
            <w:r w:rsidRPr="002F4EBA">
              <w:rPr>
                <w:rFonts w:ascii="Angsana New" w:hAnsi="Angsana New"/>
                <w:lang w:val="en-US"/>
              </w:rPr>
              <w:t>804</w:t>
            </w:r>
            <w:r w:rsidRPr="002F4EBA">
              <w:rPr>
                <w:rFonts w:ascii="Angsana New" w:hAnsi="Angsana New"/>
                <w:cs/>
              </w:rPr>
              <w:t>,</w:t>
            </w:r>
            <w:r w:rsidRPr="002F4EBA">
              <w:rPr>
                <w:rFonts w:ascii="Angsana New" w:hAnsi="Angsana New"/>
                <w:lang w:val="en-US"/>
              </w:rPr>
              <w:t>119.92</w:t>
            </w:r>
            <w:r w:rsidRPr="002F4EBA">
              <w:rPr>
                <w:rFonts w:ascii="Angsana New" w:hAnsi="Angsana New"/>
                <w:cs/>
                <w:lang w:val="en-US"/>
              </w:rPr>
              <w:t>)</w:t>
            </w:r>
          </w:p>
        </w:tc>
        <w:tc>
          <w:tcPr>
            <w:tcW w:w="283"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p w:rsidR="002F4EBA" w:rsidRPr="002F4EBA" w:rsidRDefault="002F4EBA" w:rsidP="002F4EBA">
            <w:pPr>
              <w:pStyle w:val="BodyTextIndent3"/>
              <w:ind w:left="-108" w:right="7"/>
              <w:jc w:val="right"/>
              <w:rPr>
                <w:rFonts w:ascii="Angsana New" w:hAnsi="Angsana New"/>
                <w:lang w:val="en-US"/>
              </w:rPr>
            </w:pPr>
            <w:r w:rsidRPr="002F4EBA">
              <w:rPr>
                <w:rFonts w:ascii="Angsana New" w:hAnsi="Angsana New"/>
                <w:lang w:val="en-US"/>
              </w:rPr>
              <w:t>1,323,804,119.92</w:t>
            </w:r>
          </w:p>
        </w:tc>
      </w:tr>
      <w:tr w:rsidR="002F4EBA" w:rsidRPr="00F77E97" w:rsidTr="00992D54">
        <w:trPr>
          <w:trHeight w:val="159"/>
        </w:trPr>
        <w:tc>
          <w:tcPr>
            <w:tcW w:w="2186" w:type="dxa"/>
            <w:tcBorders>
              <w:left w:val="nil"/>
              <w:right w:val="nil"/>
            </w:tcBorders>
            <w:vAlign w:val="center"/>
          </w:tcPr>
          <w:p w:rsidR="002F4EBA" w:rsidRDefault="002F4EBA" w:rsidP="002F4EBA">
            <w:pPr>
              <w:ind w:left="162" w:right="-11" w:hanging="180"/>
              <w:jc w:val="left"/>
              <w:rPr>
                <w:rFonts w:ascii="Angsana New" w:hAnsi="Angsana New"/>
                <w:spacing w:val="-4"/>
                <w:sz w:val="24"/>
                <w:szCs w:val="24"/>
                <w:cs/>
              </w:rPr>
            </w:pPr>
            <w:r w:rsidRPr="0083237C">
              <w:rPr>
                <w:rFonts w:ascii="Angsana New" w:hAnsi="Angsana New"/>
                <w:sz w:val="24"/>
                <w:szCs w:val="24"/>
              </w:rPr>
              <w:t>Decrease of number of registered shares</w:t>
            </w:r>
          </w:p>
        </w:tc>
        <w:tc>
          <w:tcPr>
            <w:tcW w:w="1324" w:type="dxa"/>
            <w:tcBorders>
              <w:left w:val="nil"/>
              <w:bottom w:val="single" w:sz="4" w:space="0" w:color="auto"/>
              <w:right w:val="nil"/>
            </w:tcBorders>
            <w:shd w:val="clear" w:color="auto" w:fill="auto"/>
          </w:tcPr>
          <w:p w:rsidR="00EC7FED" w:rsidRDefault="00EC7FED" w:rsidP="002F4EBA">
            <w:pPr>
              <w:ind w:left="-108" w:right="-99"/>
              <w:jc w:val="center"/>
              <w:rPr>
                <w:rFonts w:ascii="Angsana New" w:hAnsi="Angsana New"/>
                <w:sz w:val="24"/>
                <w:szCs w:val="24"/>
                <w:lang w:val="en-GB"/>
              </w:rPr>
            </w:pPr>
          </w:p>
          <w:p w:rsidR="002F4EBA" w:rsidRPr="002F4EBA" w:rsidRDefault="002F4EBA" w:rsidP="002F4EBA">
            <w:pPr>
              <w:ind w:left="-108" w:right="-99"/>
              <w:jc w:val="center"/>
              <w:rPr>
                <w:rFonts w:ascii="Angsana New" w:hAnsi="Angsana New"/>
                <w:sz w:val="24"/>
                <w:szCs w:val="24"/>
                <w:lang w:val="en-GB"/>
              </w:rPr>
            </w:pPr>
            <w:r w:rsidRPr="002F4EBA">
              <w:rPr>
                <w:rFonts w:ascii="Angsana New" w:hAnsi="Angsana New"/>
                <w:sz w:val="24"/>
                <w:szCs w:val="24"/>
                <w:cs/>
                <w:lang w:val="en-GB"/>
              </w:rPr>
              <w:t>-</w:t>
            </w:r>
          </w:p>
        </w:tc>
        <w:tc>
          <w:tcPr>
            <w:tcW w:w="287"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cs/>
                <w:lang w:val="en-GB"/>
              </w:rPr>
            </w:pPr>
          </w:p>
        </w:tc>
        <w:tc>
          <w:tcPr>
            <w:tcW w:w="1333" w:type="dxa"/>
            <w:tcBorders>
              <w:left w:val="nil"/>
              <w:bottom w:val="single" w:sz="4" w:space="0" w:color="auto"/>
              <w:right w:val="nil"/>
            </w:tcBorders>
            <w:shd w:val="clear" w:color="auto" w:fill="auto"/>
          </w:tcPr>
          <w:p w:rsidR="00EC7FED" w:rsidRDefault="00EC7FED" w:rsidP="002F4EBA">
            <w:pPr>
              <w:pStyle w:val="BodyTextIndent3"/>
              <w:ind w:left="-108"/>
              <w:jc w:val="right"/>
              <w:rPr>
                <w:rFonts w:ascii="Angsana New" w:hAnsi="Angsana New"/>
                <w:lang w:val="en-US"/>
              </w:rPr>
            </w:pPr>
          </w:p>
          <w:p w:rsidR="002F4EBA" w:rsidRPr="002F4EBA" w:rsidRDefault="002F4EBA" w:rsidP="002F4EBA">
            <w:pPr>
              <w:pStyle w:val="BodyTextIndent3"/>
              <w:ind w:left="-108"/>
              <w:jc w:val="right"/>
              <w:rPr>
                <w:rFonts w:ascii="Angsana New" w:hAnsi="Angsana New"/>
                <w:lang w:val="en-US"/>
              </w:rPr>
            </w:pPr>
            <w:r w:rsidRPr="002F4EBA">
              <w:rPr>
                <w:rFonts w:ascii="Angsana New" w:hAnsi="Angsana New"/>
                <w:cs/>
                <w:lang w:val="en-US"/>
              </w:rPr>
              <w:t>(</w:t>
            </w:r>
            <w:r w:rsidRPr="002F4EBA">
              <w:rPr>
                <w:rFonts w:ascii="Angsana New" w:hAnsi="Angsana New"/>
                <w:lang w:val="en-US"/>
              </w:rPr>
              <w:t>200,000,000</w:t>
            </w:r>
            <w:r w:rsidRPr="002F4EBA">
              <w:rPr>
                <w:rFonts w:ascii="Angsana New" w:hAnsi="Angsana New"/>
                <w:cs/>
                <w:lang w:val="en-US"/>
              </w:rPr>
              <w:t>)</w:t>
            </w:r>
          </w:p>
        </w:tc>
        <w:tc>
          <w:tcPr>
            <w:tcW w:w="23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407" w:type="dxa"/>
            <w:tcBorders>
              <w:left w:val="nil"/>
              <w:bottom w:val="single" w:sz="4" w:space="0" w:color="auto"/>
              <w:right w:val="nil"/>
            </w:tcBorders>
            <w:shd w:val="clear" w:color="auto" w:fill="auto"/>
          </w:tcPr>
          <w:p w:rsidR="00EC7FED" w:rsidRDefault="00EC7FED"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cs/>
                <w:lang w:val="en-GB"/>
              </w:rPr>
            </w:pPr>
            <w:r w:rsidRPr="002F4EBA">
              <w:rPr>
                <w:rFonts w:ascii="Angsana New" w:hAnsi="Angsana New"/>
                <w:sz w:val="24"/>
                <w:szCs w:val="24"/>
                <w:cs/>
                <w:lang w:val="en-GB"/>
              </w:rPr>
              <w:t>-</w:t>
            </w:r>
          </w:p>
        </w:tc>
        <w:tc>
          <w:tcPr>
            <w:tcW w:w="236"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84" w:type="dxa"/>
            <w:tcBorders>
              <w:left w:val="nil"/>
              <w:bottom w:val="single" w:sz="4" w:space="0" w:color="auto"/>
              <w:right w:val="nil"/>
            </w:tcBorders>
            <w:shd w:val="clear" w:color="auto" w:fill="auto"/>
          </w:tcPr>
          <w:p w:rsidR="00EC7FED" w:rsidRDefault="00EC7FED"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70"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left w:val="nil"/>
              <w:bottom w:val="single" w:sz="4" w:space="0" w:color="auto"/>
              <w:right w:val="nil"/>
            </w:tcBorders>
            <w:shd w:val="clear" w:color="auto" w:fill="auto"/>
          </w:tcPr>
          <w:p w:rsidR="00EC7FED" w:rsidRDefault="00EC7FED" w:rsidP="002F4EBA">
            <w:pPr>
              <w:ind w:left="-77" w:right="-108"/>
              <w:jc w:val="center"/>
              <w:rPr>
                <w:rFonts w:ascii="Angsana New" w:hAnsi="Angsana New"/>
                <w:sz w:val="24"/>
                <w:szCs w:val="24"/>
                <w:lang w:val="en-GB"/>
              </w:rPr>
            </w:pPr>
          </w:p>
          <w:p w:rsidR="002F4EBA" w:rsidRPr="002F4EBA" w:rsidRDefault="002F4EBA" w:rsidP="002F4EBA">
            <w:pPr>
              <w:ind w:left="-77" w:right="-108"/>
              <w:jc w:val="center"/>
              <w:rPr>
                <w:rFonts w:ascii="Angsana New" w:hAnsi="Angsana New"/>
                <w:sz w:val="24"/>
                <w:szCs w:val="24"/>
                <w:lang w:val="en-GB"/>
              </w:rPr>
            </w:pPr>
            <w:r w:rsidRPr="002F4EBA">
              <w:rPr>
                <w:rFonts w:ascii="Angsana New" w:hAnsi="Angsana New"/>
                <w:sz w:val="24"/>
                <w:szCs w:val="24"/>
                <w:cs/>
                <w:lang w:val="en-GB"/>
              </w:rPr>
              <w:t>-</w:t>
            </w:r>
          </w:p>
        </w:tc>
        <w:tc>
          <w:tcPr>
            <w:tcW w:w="236" w:type="dxa"/>
            <w:tcBorders>
              <w:left w:val="nil"/>
              <w:right w:val="nil"/>
            </w:tcBorders>
            <w:shd w:val="clear" w:color="auto" w:fill="auto"/>
            <w:vAlign w:val="center"/>
          </w:tcPr>
          <w:p w:rsidR="002F4EBA" w:rsidRPr="002F4EBA" w:rsidRDefault="002F4EBA" w:rsidP="002F4EBA">
            <w:pPr>
              <w:pStyle w:val="BodyTextIndent3"/>
              <w:ind w:left="-108" w:right="7"/>
              <w:jc w:val="right"/>
              <w:rPr>
                <w:rFonts w:ascii="Angsana New" w:hAnsi="Angsana New"/>
                <w:cs/>
                <w:lang w:val="en-US"/>
              </w:rPr>
            </w:pPr>
          </w:p>
        </w:tc>
        <w:tc>
          <w:tcPr>
            <w:tcW w:w="1379" w:type="dxa"/>
            <w:tcBorders>
              <w:left w:val="nil"/>
              <w:bottom w:val="single" w:sz="4" w:space="0" w:color="auto"/>
              <w:right w:val="nil"/>
            </w:tcBorders>
            <w:shd w:val="clear" w:color="auto" w:fill="auto"/>
          </w:tcPr>
          <w:p w:rsidR="00EC7FED" w:rsidRDefault="00EC7FED" w:rsidP="002F4EBA">
            <w:pPr>
              <w:pStyle w:val="BodyTextIndent3"/>
              <w:ind w:left="-108"/>
              <w:jc w:val="center"/>
              <w:rPr>
                <w:rFonts w:ascii="Angsana New" w:hAnsi="Angsana New"/>
                <w:lang w:val="en-GB"/>
              </w:rPr>
            </w:pPr>
          </w:p>
          <w:p w:rsidR="002F4EBA" w:rsidRPr="002F4EBA" w:rsidRDefault="002F4EBA" w:rsidP="002F4EBA">
            <w:pPr>
              <w:pStyle w:val="BodyTextIndent3"/>
              <w:ind w:left="-108"/>
              <w:jc w:val="center"/>
              <w:rPr>
                <w:rFonts w:ascii="Angsana New" w:hAnsi="Angsana New"/>
                <w:cs/>
              </w:rPr>
            </w:pPr>
            <w:r w:rsidRPr="002F4EBA">
              <w:rPr>
                <w:rFonts w:ascii="Angsana New" w:hAnsi="Angsana New"/>
                <w:cs/>
                <w:lang w:val="en-GB"/>
              </w:rPr>
              <w:t>-</w:t>
            </w:r>
          </w:p>
        </w:tc>
        <w:tc>
          <w:tcPr>
            <w:tcW w:w="246"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74" w:type="dxa"/>
            <w:tcBorders>
              <w:left w:val="nil"/>
              <w:bottom w:val="single" w:sz="4" w:space="0" w:color="auto"/>
              <w:right w:val="nil"/>
            </w:tcBorders>
            <w:shd w:val="clear" w:color="auto" w:fill="auto"/>
          </w:tcPr>
          <w:p w:rsidR="00EC7FED" w:rsidRDefault="00EC7FED" w:rsidP="002F4EBA">
            <w:pPr>
              <w:ind w:left="-108" w:right="-108"/>
              <w:jc w:val="center"/>
              <w:rPr>
                <w:rFonts w:ascii="Angsana New" w:hAnsi="Angsana New"/>
                <w:sz w:val="24"/>
                <w:szCs w:val="24"/>
                <w:lang w:val="en-GB"/>
              </w:rPr>
            </w:pPr>
          </w:p>
          <w:p w:rsidR="002F4EBA" w:rsidRPr="002F4EBA" w:rsidRDefault="002F4EBA" w:rsidP="002F4EBA">
            <w:pPr>
              <w:ind w:left="-108" w:right="-108"/>
              <w:jc w:val="center"/>
              <w:rPr>
                <w:rFonts w:ascii="Angsana New" w:hAnsi="Angsana New"/>
                <w:sz w:val="24"/>
                <w:szCs w:val="24"/>
                <w:lang w:val="en-GB"/>
              </w:rPr>
            </w:pPr>
            <w:r w:rsidRPr="002F4EBA">
              <w:rPr>
                <w:rFonts w:ascii="Angsana New" w:hAnsi="Angsana New"/>
                <w:sz w:val="24"/>
                <w:szCs w:val="24"/>
                <w:cs/>
                <w:lang w:val="en-GB"/>
              </w:rPr>
              <w:t>-</w:t>
            </w:r>
          </w:p>
        </w:tc>
        <w:tc>
          <w:tcPr>
            <w:tcW w:w="283" w:type="dxa"/>
            <w:tcBorders>
              <w:left w:val="nil"/>
              <w:right w:val="nil"/>
            </w:tcBorders>
            <w:shd w:val="clear" w:color="auto" w:fill="auto"/>
          </w:tcPr>
          <w:p w:rsidR="002F4EBA" w:rsidRPr="002F4EBA" w:rsidRDefault="002F4EBA" w:rsidP="002F4EBA">
            <w:pPr>
              <w:ind w:right="-72"/>
              <w:jc w:val="center"/>
              <w:rPr>
                <w:rFonts w:ascii="Angsana New" w:hAnsi="Angsana New"/>
                <w:sz w:val="24"/>
                <w:szCs w:val="24"/>
                <w:lang w:val="en-GB"/>
              </w:rPr>
            </w:pPr>
          </w:p>
        </w:tc>
        <w:tc>
          <w:tcPr>
            <w:tcW w:w="1398" w:type="dxa"/>
            <w:tcBorders>
              <w:left w:val="nil"/>
              <w:bottom w:val="single" w:sz="4" w:space="0" w:color="auto"/>
              <w:right w:val="nil"/>
            </w:tcBorders>
            <w:shd w:val="clear" w:color="auto" w:fill="auto"/>
          </w:tcPr>
          <w:p w:rsidR="00EC7FED" w:rsidRDefault="00EC7FED" w:rsidP="002F4EBA">
            <w:pPr>
              <w:ind w:right="7"/>
              <w:jc w:val="center"/>
              <w:rPr>
                <w:rFonts w:ascii="Angsana New" w:hAnsi="Angsana New"/>
                <w:sz w:val="24"/>
                <w:szCs w:val="24"/>
                <w:lang w:val="en-GB"/>
              </w:rPr>
            </w:pPr>
          </w:p>
          <w:p w:rsidR="002F4EBA" w:rsidRPr="002F4EBA" w:rsidRDefault="002F4EBA" w:rsidP="002F4EBA">
            <w:pPr>
              <w:ind w:right="7"/>
              <w:jc w:val="center"/>
              <w:rPr>
                <w:rFonts w:ascii="Angsana New" w:hAnsi="Angsana New"/>
                <w:sz w:val="24"/>
                <w:szCs w:val="24"/>
                <w:lang w:val="en-GB"/>
              </w:rPr>
            </w:pPr>
            <w:r w:rsidRPr="002F4EBA">
              <w:rPr>
                <w:rFonts w:ascii="Angsana New" w:hAnsi="Angsana New"/>
                <w:sz w:val="24"/>
                <w:szCs w:val="24"/>
                <w:cs/>
                <w:lang w:val="en-GB"/>
              </w:rPr>
              <w:t>-</w:t>
            </w:r>
          </w:p>
        </w:tc>
      </w:tr>
      <w:tr w:rsidR="002F4EBA" w:rsidRPr="00F77E97" w:rsidTr="00992D54">
        <w:trPr>
          <w:trHeight w:val="159"/>
        </w:trPr>
        <w:tc>
          <w:tcPr>
            <w:tcW w:w="2186" w:type="dxa"/>
            <w:tcBorders>
              <w:left w:val="nil"/>
              <w:right w:val="nil"/>
            </w:tcBorders>
            <w:vAlign w:val="center"/>
          </w:tcPr>
          <w:p w:rsidR="002F4EBA" w:rsidRPr="0083237C" w:rsidRDefault="002F4EBA" w:rsidP="002F4EBA">
            <w:pPr>
              <w:ind w:right="-11"/>
              <w:jc w:val="left"/>
              <w:rPr>
                <w:rFonts w:ascii="Angsana New" w:hAnsi="Angsana New"/>
                <w:sz w:val="24"/>
                <w:szCs w:val="24"/>
                <w:cs/>
              </w:rPr>
            </w:pPr>
            <w:r>
              <w:rPr>
                <w:rFonts w:ascii="Angsana New" w:hAnsi="Angsana New"/>
                <w:spacing w:val="-4"/>
                <w:sz w:val="24"/>
                <w:szCs w:val="24"/>
              </w:rPr>
              <w:t>As at 31 December  2016</w:t>
            </w:r>
          </w:p>
        </w:tc>
        <w:tc>
          <w:tcPr>
            <w:tcW w:w="1324" w:type="dxa"/>
            <w:tcBorders>
              <w:top w:val="single" w:sz="4" w:space="0" w:color="auto"/>
              <w:left w:val="nil"/>
              <w:bottom w:val="double" w:sz="4" w:space="0" w:color="auto"/>
              <w:right w:val="nil"/>
            </w:tcBorders>
            <w:shd w:val="clear" w:color="auto" w:fill="auto"/>
          </w:tcPr>
          <w:p w:rsidR="002F4EBA" w:rsidRPr="002F4EBA" w:rsidRDefault="002F4EBA" w:rsidP="002F4EBA">
            <w:pPr>
              <w:ind w:left="-108" w:right="81"/>
              <w:jc w:val="right"/>
              <w:rPr>
                <w:rFonts w:ascii="Angsana New" w:hAnsi="Angsana New"/>
                <w:sz w:val="24"/>
                <w:szCs w:val="24"/>
                <w:cs/>
                <w:lang w:val="en-GB"/>
              </w:rPr>
            </w:pPr>
            <w:r w:rsidRPr="002F4EBA">
              <w:rPr>
                <w:rFonts w:ascii="Angsana New" w:hAnsi="Angsana New" w:hint="cs"/>
                <w:sz w:val="24"/>
                <w:szCs w:val="24"/>
                <w:cs/>
                <w:lang w:val="en-GB"/>
              </w:rPr>
              <w:t>192</w:t>
            </w:r>
            <w:r w:rsidRPr="002F4EBA">
              <w:rPr>
                <w:rFonts w:ascii="Angsana New" w:hAnsi="Angsana New"/>
                <w:sz w:val="24"/>
                <w:szCs w:val="24"/>
                <w:lang w:val="en-GB"/>
              </w:rPr>
              <w:t>,</w:t>
            </w:r>
            <w:r w:rsidRPr="002F4EBA">
              <w:rPr>
                <w:rFonts w:ascii="Angsana New" w:hAnsi="Angsana New" w:hint="cs"/>
                <w:sz w:val="24"/>
                <w:szCs w:val="24"/>
                <w:cs/>
                <w:lang w:val="en-GB"/>
              </w:rPr>
              <w:t>118</w:t>
            </w:r>
            <w:r w:rsidRPr="002F4EBA">
              <w:rPr>
                <w:rFonts w:ascii="Angsana New" w:hAnsi="Angsana New"/>
                <w:sz w:val="24"/>
                <w:szCs w:val="24"/>
                <w:lang w:val="en-GB"/>
              </w:rPr>
              <w:t>,</w:t>
            </w:r>
            <w:r w:rsidRPr="002F4EBA">
              <w:rPr>
                <w:rFonts w:ascii="Angsana New" w:hAnsi="Angsana New" w:hint="cs"/>
                <w:sz w:val="24"/>
                <w:szCs w:val="24"/>
                <w:cs/>
                <w:lang w:val="en-GB"/>
              </w:rPr>
              <w:t>226</w:t>
            </w:r>
          </w:p>
        </w:tc>
        <w:tc>
          <w:tcPr>
            <w:tcW w:w="287"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tc>
        <w:tc>
          <w:tcPr>
            <w:tcW w:w="1333"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jc w:val="right"/>
              <w:rPr>
                <w:rFonts w:ascii="Angsana New" w:hAnsi="Angsana New"/>
                <w:lang w:val="en-US"/>
              </w:rPr>
            </w:pPr>
            <w:r w:rsidRPr="002F4EBA">
              <w:rPr>
                <w:rFonts w:ascii="Angsana New" w:hAnsi="Angsana New"/>
                <w:lang w:val="en-US"/>
              </w:rPr>
              <w:t>5,</w:t>
            </w:r>
            <w:r w:rsidRPr="002F4EBA">
              <w:rPr>
                <w:rFonts w:ascii="Angsana New" w:hAnsi="Angsana New"/>
                <w:cs/>
                <w:lang w:val="en-US"/>
              </w:rPr>
              <w:t>449</w:t>
            </w:r>
            <w:r w:rsidRPr="002F4EBA">
              <w:rPr>
                <w:rFonts w:ascii="Angsana New" w:hAnsi="Angsana New"/>
                <w:lang w:val="en-US"/>
              </w:rPr>
              <w:t>,</w:t>
            </w:r>
            <w:r w:rsidRPr="002F4EBA">
              <w:rPr>
                <w:rFonts w:ascii="Angsana New" w:hAnsi="Angsana New"/>
                <w:cs/>
                <w:lang w:val="en-US"/>
              </w:rPr>
              <w:t>012</w:t>
            </w:r>
            <w:r w:rsidRPr="002F4EBA">
              <w:rPr>
                <w:rFonts w:ascii="Angsana New" w:hAnsi="Angsana New"/>
                <w:lang w:val="en-US"/>
              </w:rPr>
              <w:t>,</w:t>
            </w:r>
            <w:r w:rsidRPr="002F4EBA">
              <w:rPr>
                <w:rFonts w:ascii="Angsana New" w:hAnsi="Angsana New"/>
                <w:cs/>
                <w:lang w:val="en-US"/>
              </w:rPr>
              <w:t>608</w:t>
            </w:r>
          </w:p>
        </w:tc>
        <w:tc>
          <w:tcPr>
            <w:tcW w:w="236"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cs/>
                <w:lang w:val="en-GB"/>
              </w:rPr>
            </w:pPr>
          </w:p>
        </w:tc>
        <w:tc>
          <w:tcPr>
            <w:tcW w:w="1407"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lang w:val="en-US"/>
              </w:rPr>
              <w:t>192</w:t>
            </w:r>
            <w:r w:rsidRPr="002F4EBA">
              <w:rPr>
                <w:rFonts w:ascii="Angsana New" w:hAnsi="Angsana New"/>
                <w:cs/>
              </w:rPr>
              <w:t>,</w:t>
            </w:r>
            <w:r w:rsidRPr="002F4EBA">
              <w:rPr>
                <w:rFonts w:ascii="Angsana New" w:hAnsi="Angsana New"/>
                <w:lang w:val="en-US"/>
              </w:rPr>
              <w:t>118</w:t>
            </w:r>
            <w:r w:rsidRPr="002F4EBA">
              <w:rPr>
                <w:rFonts w:ascii="Angsana New" w:hAnsi="Angsana New"/>
                <w:cs/>
              </w:rPr>
              <w:t>,</w:t>
            </w:r>
            <w:r w:rsidRPr="002F4EBA">
              <w:rPr>
                <w:rFonts w:ascii="Angsana New" w:hAnsi="Angsana New"/>
                <w:lang w:val="en-US"/>
              </w:rPr>
              <w:t>226</w:t>
            </w:r>
          </w:p>
        </w:tc>
        <w:tc>
          <w:tcPr>
            <w:tcW w:w="236"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cs/>
              </w:rPr>
            </w:pPr>
          </w:p>
        </w:tc>
        <w:tc>
          <w:tcPr>
            <w:tcW w:w="1384"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right="72"/>
              <w:jc w:val="right"/>
              <w:rPr>
                <w:rFonts w:ascii="Angsana New" w:hAnsi="Angsana New"/>
                <w:cs/>
                <w:lang w:val="en-US"/>
              </w:rPr>
            </w:pPr>
            <w:r w:rsidRPr="002F4EBA">
              <w:rPr>
                <w:rFonts w:ascii="Angsana New" w:hAnsi="Angsana New"/>
                <w:lang w:val="en-US"/>
              </w:rPr>
              <w:t>3,862,348,930</w:t>
            </w:r>
          </w:p>
        </w:tc>
        <w:tc>
          <w:tcPr>
            <w:tcW w:w="270" w:type="dxa"/>
            <w:tcBorders>
              <w:left w:val="nil"/>
              <w:right w:val="nil"/>
            </w:tcBorders>
            <w:shd w:val="clear" w:color="auto" w:fill="auto"/>
          </w:tcPr>
          <w:p w:rsidR="002F4EBA" w:rsidRPr="0083237C" w:rsidRDefault="002F4EBA" w:rsidP="002F4EBA">
            <w:pPr>
              <w:ind w:right="-72"/>
              <w:jc w:val="center"/>
              <w:rPr>
                <w:rFonts w:ascii="Angsana New" w:hAnsi="Angsana New"/>
                <w:sz w:val="24"/>
                <w:szCs w:val="24"/>
                <w:lang w:val="en-GB"/>
              </w:rPr>
            </w:pPr>
          </w:p>
        </w:tc>
        <w:tc>
          <w:tcPr>
            <w:tcW w:w="1350"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right="46"/>
              <w:jc w:val="right"/>
              <w:rPr>
                <w:rFonts w:ascii="Angsana New" w:hAnsi="Angsana New"/>
                <w:cs/>
                <w:lang w:val="en-US"/>
              </w:rPr>
            </w:pPr>
            <w:r w:rsidRPr="002F4EBA">
              <w:rPr>
                <w:rFonts w:ascii="Angsana New" w:hAnsi="Angsana New"/>
                <w:lang w:val="en-US"/>
              </w:rPr>
              <w:t>76</w:t>
            </w:r>
            <w:r w:rsidRPr="002F4EBA">
              <w:rPr>
                <w:rFonts w:ascii="Angsana New" w:hAnsi="Angsana New"/>
                <w:cs/>
              </w:rPr>
              <w:t>,</w:t>
            </w:r>
            <w:r w:rsidRPr="002F4EBA">
              <w:rPr>
                <w:rFonts w:ascii="Angsana New" w:hAnsi="Angsana New"/>
                <w:lang w:val="en-US"/>
              </w:rPr>
              <w:t>847</w:t>
            </w:r>
            <w:r w:rsidRPr="002F4EBA">
              <w:rPr>
                <w:rFonts w:ascii="Angsana New" w:hAnsi="Angsana New"/>
                <w:cs/>
              </w:rPr>
              <w:t>,</w:t>
            </w:r>
            <w:r w:rsidRPr="002F4EBA">
              <w:rPr>
                <w:rFonts w:ascii="Angsana New" w:hAnsi="Angsana New"/>
                <w:lang w:val="en-US"/>
              </w:rPr>
              <w:t>290</w:t>
            </w:r>
            <w:r w:rsidRPr="002F4EBA">
              <w:rPr>
                <w:rFonts w:ascii="Angsana New" w:hAnsi="Angsana New"/>
                <w:cs/>
                <w:lang w:val="en-US"/>
              </w:rPr>
              <w:t>.</w:t>
            </w:r>
            <w:r w:rsidRPr="002F4EBA">
              <w:rPr>
                <w:rFonts w:ascii="Angsana New" w:hAnsi="Angsana New"/>
                <w:lang w:val="en-US"/>
              </w:rPr>
              <w:t>40</w:t>
            </w:r>
          </w:p>
        </w:tc>
        <w:tc>
          <w:tcPr>
            <w:tcW w:w="236"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lang w:val="en-US"/>
              </w:rPr>
            </w:pPr>
          </w:p>
        </w:tc>
        <w:tc>
          <w:tcPr>
            <w:tcW w:w="1379" w:type="dxa"/>
            <w:tcBorders>
              <w:top w:val="single" w:sz="4" w:space="0" w:color="auto"/>
              <w:left w:val="nil"/>
              <w:bottom w:val="double" w:sz="4" w:space="0" w:color="auto"/>
              <w:right w:val="nil"/>
            </w:tcBorders>
            <w:shd w:val="clear" w:color="auto" w:fill="auto"/>
          </w:tcPr>
          <w:p w:rsidR="002F4EBA" w:rsidRPr="002F4EBA" w:rsidRDefault="00482C16" w:rsidP="002F4EBA">
            <w:pPr>
              <w:pStyle w:val="BodyTextIndent3"/>
              <w:ind w:left="-108"/>
              <w:jc w:val="right"/>
              <w:rPr>
                <w:rFonts w:ascii="Angsana New" w:hAnsi="Angsana New"/>
                <w:lang w:val="en-US"/>
              </w:rPr>
            </w:pPr>
            <w:r w:rsidRPr="00482C16">
              <w:rPr>
                <w:rFonts w:ascii="Angsana New" w:hAnsi="Angsana New"/>
                <w:lang w:val="en-US"/>
              </w:rPr>
              <w:t>1,</w:t>
            </w:r>
            <w:r w:rsidRPr="00482C16">
              <w:rPr>
                <w:rFonts w:ascii="Angsana New" w:hAnsi="Angsana New" w:hint="cs"/>
                <w:cs/>
                <w:lang w:val="en-US"/>
              </w:rPr>
              <w:t>544</w:t>
            </w:r>
            <w:r w:rsidRPr="00482C16">
              <w:rPr>
                <w:rFonts w:ascii="Angsana New" w:hAnsi="Angsana New"/>
                <w:lang w:val="en-US"/>
              </w:rPr>
              <w:t>,</w:t>
            </w:r>
            <w:r w:rsidRPr="00482C16">
              <w:rPr>
                <w:rFonts w:ascii="Angsana New" w:hAnsi="Angsana New" w:hint="cs"/>
                <w:cs/>
                <w:lang w:val="en-US"/>
              </w:rPr>
              <w:t>939</w:t>
            </w:r>
            <w:r w:rsidRPr="00482C16">
              <w:rPr>
                <w:rFonts w:ascii="Angsana New" w:hAnsi="Angsana New"/>
                <w:lang w:val="en-US"/>
              </w:rPr>
              <w:t>,</w:t>
            </w:r>
            <w:r w:rsidRPr="00482C16">
              <w:rPr>
                <w:rFonts w:ascii="Angsana New" w:hAnsi="Angsana New" w:hint="cs"/>
                <w:cs/>
                <w:lang w:val="en-US"/>
              </w:rPr>
              <w:t>572.00</w:t>
            </w:r>
          </w:p>
        </w:tc>
        <w:tc>
          <w:tcPr>
            <w:tcW w:w="246" w:type="dxa"/>
            <w:tcBorders>
              <w:left w:val="nil"/>
              <w:right w:val="nil"/>
            </w:tcBorders>
            <w:shd w:val="clear" w:color="auto" w:fill="auto"/>
          </w:tcPr>
          <w:p w:rsidR="002F4EBA" w:rsidRPr="0083237C" w:rsidRDefault="002F4EBA" w:rsidP="002F4EBA">
            <w:pPr>
              <w:pStyle w:val="BodyTextIndent3"/>
              <w:ind w:left="-108" w:right="7"/>
              <w:jc w:val="right"/>
              <w:rPr>
                <w:rFonts w:ascii="Angsana New" w:hAnsi="Angsana New"/>
                <w:cs/>
              </w:rPr>
            </w:pPr>
          </w:p>
        </w:tc>
        <w:tc>
          <w:tcPr>
            <w:tcW w:w="1374"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jc w:val="right"/>
              <w:rPr>
                <w:rFonts w:ascii="Angsana New" w:hAnsi="Angsana New"/>
                <w:cs/>
                <w:lang w:val="en-US"/>
              </w:rPr>
            </w:pPr>
            <w:r w:rsidRPr="002F4EBA">
              <w:rPr>
                <w:rFonts w:ascii="Angsana New" w:hAnsi="Angsana New"/>
                <w:lang w:val="en-US"/>
              </w:rPr>
              <w:t>313</w:t>
            </w:r>
            <w:r w:rsidRPr="002F4EBA">
              <w:rPr>
                <w:rFonts w:ascii="Angsana New" w:hAnsi="Angsana New"/>
                <w:cs/>
              </w:rPr>
              <w:t>,</w:t>
            </w:r>
            <w:r w:rsidRPr="002F4EBA">
              <w:rPr>
                <w:rFonts w:ascii="Angsana New" w:hAnsi="Angsana New"/>
                <w:lang w:val="en-US"/>
              </w:rPr>
              <w:t>152</w:t>
            </w:r>
            <w:r w:rsidRPr="002F4EBA">
              <w:rPr>
                <w:rFonts w:ascii="Angsana New" w:hAnsi="Angsana New"/>
                <w:cs/>
              </w:rPr>
              <w:t>,</w:t>
            </w:r>
            <w:r w:rsidRPr="002F4EBA">
              <w:rPr>
                <w:rFonts w:ascii="Angsana New" w:hAnsi="Angsana New"/>
                <w:lang w:val="en-US"/>
              </w:rPr>
              <w:t>708.38</w:t>
            </w:r>
          </w:p>
        </w:tc>
        <w:tc>
          <w:tcPr>
            <w:tcW w:w="283" w:type="dxa"/>
            <w:tcBorders>
              <w:left w:val="nil"/>
              <w:right w:val="nil"/>
            </w:tcBorders>
            <w:shd w:val="clear" w:color="auto" w:fill="auto"/>
          </w:tcPr>
          <w:p w:rsidR="002F4EBA" w:rsidRPr="002F4EBA" w:rsidRDefault="002F4EBA" w:rsidP="002F4EBA">
            <w:pPr>
              <w:pStyle w:val="BodyTextIndent3"/>
              <w:ind w:left="-108" w:right="7"/>
              <w:jc w:val="right"/>
              <w:rPr>
                <w:rFonts w:ascii="Angsana New" w:hAnsi="Angsana New"/>
                <w:cs/>
                <w:lang w:val="en-US"/>
              </w:rPr>
            </w:pPr>
          </w:p>
        </w:tc>
        <w:tc>
          <w:tcPr>
            <w:tcW w:w="1398" w:type="dxa"/>
            <w:tcBorders>
              <w:top w:val="single" w:sz="4" w:space="0" w:color="auto"/>
              <w:left w:val="nil"/>
              <w:bottom w:val="double" w:sz="4" w:space="0" w:color="auto"/>
              <w:right w:val="nil"/>
            </w:tcBorders>
            <w:shd w:val="clear" w:color="auto" w:fill="auto"/>
          </w:tcPr>
          <w:p w:rsidR="002F4EBA" w:rsidRPr="002F4EBA" w:rsidRDefault="002F4EBA" w:rsidP="002F4EBA">
            <w:pPr>
              <w:pStyle w:val="BodyTextIndent3"/>
              <w:ind w:left="-108" w:right="7"/>
              <w:jc w:val="right"/>
              <w:rPr>
                <w:rFonts w:ascii="Angsana New" w:hAnsi="Angsana New"/>
                <w:cs/>
                <w:lang w:val="en-US"/>
              </w:rPr>
            </w:pPr>
            <w:r w:rsidRPr="002F4EBA">
              <w:rPr>
                <w:rFonts w:ascii="Angsana New" w:hAnsi="Angsana New"/>
                <w:lang w:val="en-US"/>
              </w:rPr>
              <w:t>3,360,039,403.55</w:t>
            </w:r>
          </w:p>
        </w:tc>
      </w:tr>
    </w:tbl>
    <w:p w:rsidR="00767524" w:rsidRPr="00E4418E" w:rsidRDefault="00767524" w:rsidP="00767524">
      <w:pPr>
        <w:tabs>
          <w:tab w:val="left" w:pos="3780"/>
        </w:tabs>
        <w:ind w:left="390"/>
        <w:jc w:val="thaiDistribute"/>
        <w:rPr>
          <w:rFonts w:ascii="Angsana New" w:hAnsi="Angsana New"/>
          <w:b/>
          <w:bCs/>
          <w:sz w:val="30"/>
          <w:szCs w:val="30"/>
          <w:lang w:val="en-GB"/>
        </w:rPr>
      </w:pPr>
    </w:p>
    <w:p w:rsidR="00767524" w:rsidRPr="00E4418E" w:rsidRDefault="00767524" w:rsidP="00767524">
      <w:pPr>
        <w:tabs>
          <w:tab w:val="left" w:pos="3780"/>
        </w:tabs>
        <w:ind w:left="390"/>
        <w:jc w:val="thaiDistribute"/>
        <w:rPr>
          <w:rFonts w:ascii="Angsana New" w:hAnsi="Angsana New"/>
          <w:b/>
          <w:bCs/>
          <w:sz w:val="30"/>
          <w:szCs w:val="30"/>
          <w:lang w:val="en-GB"/>
        </w:rPr>
      </w:pPr>
    </w:p>
    <w:p w:rsidR="00767524" w:rsidRPr="00E4418E" w:rsidRDefault="00767524" w:rsidP="00767524">
      <w:pPr>
        <w:tabs>
          <w:tab w:val="left" w:pos="3780"/>
        </w:tabs>
        <w:ind w:left="390"/>
        <w:jc w:val="thaiDistribute"/>
        <w:rPr>
          <w:rFonts w:ascii="Angsana New" w:hAnsi="Angsana New"/>
          <w:b/>
          <w:bCs/>
          <w:sz w:val="30"/>
          <w:szCs w:val="30"/>
          <w:lang w:val="en-GB"/>
        </w:rPr>
      </w:pPr>
    </w:p>
    <w:p w:rsidR="00713674" w:rsidRPr="00E4418E" w:rsidRDefault="00713674" w:rsidP="003F6BFC">
      <w:pPr>
        <w:tabs>
          <w:tab w:val="left" w:pos="3780"/>
        </w:tabs>
        <w:jc w:val="thaiDistribute"/>
        <w:rPr>
          <w:rFonts w:ascii="Angsana New" w:hAnsi="Angsana New"/>
          <w:b/>
          <w:bCs/>
          <w:sz w:val="30"/>
          <w:szCs w:val="30"/>
          <w:cs/>
          <w:lang w:val="en-GB"/>
        </w:rPr>
        <w:sectPr w:rsidR="00713674" w:rsidRPr="00E4418E" w:rsidSect="0083237C">
          <w:pgSz w:w="16834" w:h="11909" w:orient="landscape" w:code="9"/>
          <w:pgMar w:top="1582" w:right="1440" w:bottom="1281" w:left="1797" w:header="709" w:footer="578" w:gutter="0"/>
          <w:cols w:space="720"/>
          <w:docGrid w:linePitch="272"/>
        </w:sectPr>
      </w:pPr>
    </w:p>
    <w:p w:rsidR="00D32302" w:rsidRDefault="00D32302" w:rsidP="00D32302">
      <w:pPr>
        <w:ind w:left="426" w:firstLine="708"/>
        <w:jc w:val="thaiDistribute"/>
        <w:rPr>
          <w:rFonts w:ascii="Angsana New" w:hAnsi="Angsana New"/>
          <w:sz w:val="30"/>
          <w:szCs w:val="30"/>
        </w:rPr>
      </w:pPr>
      <w:r w:rsidRPr="00027407">
        <w:rPr>
          <w:rFonts w:ascii="Angsana New" w:hAnsi="Angsana New"/>
          <w:sz w:val="30"/>
          <w:szCs w:val="30"/>
        </w:rPr>
        <w:lastRenderedPageBreak/>
        <w:t>On 29 April 2016, in the Annual General Meeting of Shareholders No. 1/2016 has unanimously approved the resolution of allocation of net profit, capital decreasing, capital increasing, and allocation of newly issued ordinary shares. The details are below.</w:t>
      </w:r>
    </w:p>
    <w:p w:rsidR="00E04AE8" w:rsidRDefault="00D32302" w:rsidP="0081079C">
      <w:pPr>
        <w:pStyle w:val="ListParagraph"/>
        <w:numPr>
          <w:ilvl w:val="3"/>
          <w:numId w:val="22"/>
        </w:numPr>
        <w:ind w:left="1440" w:hanging="270"/>
        <w:jc w:val="thaiDistribute"/>
        <w:rPr>
          <w:rFonts w:ascii="Angsana New" w:hAnsi="Angsana New"/>
          <w:sz w:val="30"/>
          <w:szCs w:val="30"/>
          <w:rtl/>
        </w:rPr>
      </w:pPr>
      <w:r w:rsidRPr="00E04AE8">
        <w:rPr>
          <w:rFonts w:ascii="Angsana New" w:hAnsi="Angsana New"/>
          <w:sz w:val="30"/>
          <w:szCs w:val="30"/>
        </w:rPr>
        <w:t xml:space="preserve">Unanimously approved allocation of net profit as legal reserve in the amount of Baht </w:t>
      </w:r>
      <w:r w:rsidR="00476CFC" w:rsidRPr="00E04AE8">
        <w:rPr>
          <w:rFonts w:ascii="Angsana New" w:hAnsi="Angsana New" w:hint="cs"/>
          <w:sz w:val="30"/>
          <w:szCs w:val="30"/>
          <w:rtl/>
        </w:rPr>
        <w:t xml:space="preserve">12.79 </w:t>
      </w:r>
      <w:r w:rsidRPr="00E04AE8">
        <w:rPr>
          <w:rFonts w:ascii="Angsana New" w:hAnsi="Angsana New"/>
          <w:sz w:val="30"/>
          <w:szCs w:val="30"/>
        </w:rPr>
        <w:t>million and cash dividend for sharehold</w:t>
      </w:r>
      <w:r w:rsidR="00476CFC" w:rsidRPr="00E04AE8">
        <w:rPr>
          <w:rFonts w:ascii="Angsana New" w:hAnsi="Angsana New"/>
          <w:sz w:val="30"/>
          <w:szCs w:val="30"/>
        </w:rPr>
        <w:t xml:space="preserve">ers in the total amount of Baht 110.46 </w:t>
      </w:r>
      <w:r w:rsidRPr="00E04AE8">
        <w:rPr>
          <w:rFonts w:ascii="Angsana New" w:hAnsi="Angsana New"/>
          <w:sz w:val="30"/>
          <w:szCs w:val="30"/>
        </w:rPr>
        <w:t>million. T</w:t>
      </w:r>
      <w:r w:rsidR="00327098" w:rsidRPr="00E04AE8">
        <w:rPr>
          <w:rFonts w:ascii="Angsana New" w:hAnsi="Angsana New"/>
          <w:sz w:val="30"/>
          <w:szCs w:val="30"/>
        </w:rPr>
        <w:t>he details of cash dividend are 1</w:t>
      </w:r>
      <w:r w:rsidR="00327098" w:rsidRPr="00E04AE8">
        <w:rPr>
          <w:rFonts w:ascii="Angsana New" w:hAnsi="Angsana New" w:hint="cs"/>
          <w:sz w:val="30"/>
          <w:szCs w:val="30"/>
          <w:cs/>
          <w:lang w:bidi="th-TH"/>
        </w:rPr>
        <w:t xml:space="preserve">) </w:t>
      </w:r>
      <w:r w:rsidRPr="00E04AE8">
        <w:rPr>
          <w:rFonts w:ascii="Angsana New" w:hAnsi="Angsana New"/>
          <w:sz w:val="30"/>
          <w:szCs w:val="30"/>
        </w:rPr>
        <w:t>Preferred</w:t>
      </w:r>
      <w:r w:rsidR="00476CFC" w:rsidRPr="00E04AE8">
        <w:rPr>
          <w:rFonts w:ascii="Angsana New" w:hAnsi="Angsana New"/>
          <w:sz w:val="30"/>
          <w:szCs w:val="30"/>
        </w:rPr>
        <w:t xml:space="preserve"> Stock Type A. in the amount of 6,666,600 </w:t>
      </w:r>
      <w:r w:rsidR="00327098" w:rsidRPr="00E04AE8">
        <w:rPr>
          <w:rFonts w:ascii="Angsana New" w:hAnsi="Angsana New"/>
          <w:sz w:val="30"/>
          <w:szCs w:val="30"/>
        </w:rPr>
        <w:t xml:space="preserve">shares, dividend of Baht 0.21 </w:t>
      </w:r>
      <w:r w:rsidRPr="00E04AE8">
        <w:rPr>
          <w:rFonts w:ascii="Angsana New" w:hAnsi="Angsana New"/>
          <w:sz w:val="30"/>
          <w:szCs w:val="30"/>
        </w:rPr>
        <w:t>per share, in the amount of Baht</w:t>
      </w:r>
      <w:r w:rsidR="00327098" w:rsidRPr="00E04AE8">
        <w:rPr>
          <w:rFonts w:ascii="Angsana New" w:hAnsi="Angsana New"/>
          <w:sz w:val="30"/>
          <w:szCs w:val="30"/>
        </w:rPr>
        <w:t xml:space="preserve"> 1,399,986.00  2</w:t>
      </w:r>
      <w:r w:rsidR="00327098" w:rsidRPr="00E04AE8">
        <w:rPr>
          <w:rFonts w:ascii="Angsana New" w:hAnsi="Angsana New" w:hint="cs"/>
          <w:sz w:val="30"/>
          <w:szCs w:val="30"/>
          <w:cs/>
          <w:lang w:bidi="th-TH"/>
        </w:rPr>
        <w:t xml:space="preserve">) </w:t>
      </w:r>
      <w:r w:rsidRPr="00E04AE8">
        <w:rPr>
          <w:rFonts w:ascii="Angsana New" w:hAnsi="Angsana New"/>
          <w:sz w:val="30"/>
          <w:szCs w:val="30"/>
        </w:rPr>
        <w:t>Preferred Stoc</w:t>
      </w:r>
      <w:r w:rsidR="00327098" w:rsidRPr="00E04AE8">
        <w:rPr>
          <w:rFonts w:ascii="Angsana New" w:hAnsi="Angsana New"/>
          <w:sz w:val="30"/>
          <w:szCs w:val="30"/>
        </w:rPr>
        <w:t>k Type C. in the amount of</w:t>
      </w:r>
      <w:r w:rsidR="00327098" w:rsidRPr="00E04AE8">
        <w:rPr>
          <w:rFonts w:ascii="Angsana New" w:hAnsi="Angsana New" w:hint="cs"/>
          <w:sz w:val="30"/>
          <w:szCs w:val="30"/>
          <w:cs/>
          <w:lang w:bidi="th-TH"/>
        </w:rPr>
        <w:t xml:space="preserve"> 344</w:t>
      </w:r>
      <w:r w:rsidR="00327098" w:rsidRPr="00E04AE8">
        <w:rPr>
          <w:rFonts w:ascii="Angsana New" w:hAnsi="Angsana New"/>
          <w:sz w:val="30"/>
          <w:szCs w:val="30"/>
          <w:lang w:val="en-US" w:bidi="th-TH"/>
        </w:rPr>
        <w:t xml:space="preserve">,827,586 </w:t>
      </w:r>
      <w:r w:rsidRPr="00E04AE8">
        <w:rPr>
          <w:rFonts w:ascii="Angsana New" w:hAnsi="Angsana New"/>
          <w:sz w:val="30"/>
          <w:szCs w:val="30"/>
        </w:rPr>
        <w:t xml:space="preserve">shares, dividend of Baht </w:t>
      </w:r>
      <w:r w:rsidR="0079021D" w:rsidRPr="00E04AE8">
        <w:rPr>
          <w:rFonts w:ascii="Angsana New" w:hAnsi="Angsana New"/>
          <w:sz w:val="30"/>
          <w:szCs w:val="30"/>
        </w:rPr>
        <w:t xml:space="preserve">0.1015 </w:t>
      </w:r>
      <w:r w:rsidRPr="00E04AE8">
        <w:rPr>
          <w:rFonts w:ascii="Angsana New" w:hAnsi="Angsana New"/>
          <w:sz w:val="30"/>
          <w:szCs w:val="30"/>
        </w:rPr>
        <w:t>per share, in the amount of Baht</w:t>
      </w:r>
      <w:r w:rsidR="0079021D" w:rsidRPr="00E04AE8">
        <w:rPr>
          <w:rFonts w:ascii="Angsana New" w:hAnsi="Angsana New"/>
          <w:sz w:val="30"/>
          <w:szCs w:val="30"/>
        </w:rPr>
        <w:t xml:space="preserve"> 34,999,999.98 And 3</w:t>
      </w:r>
      <w:r w:rsidR="0079021D" w:rsidRPr="00E04AE8">
        <w:rPr>
          <w:rFonts w:ascii="Angsana New" w:hAnsi="Angsana New" w:hint="cs"/>
          <w:sz w:val="30"/>
          <w:szCs w:val="30"/>
          <w:cs/>
          <w:lang w:bidi="th-TH"/>
        </w:rPr>
        <w:t>)</w:t>
      </w:r>
      <w:r w:rsidRPr="00E04AE8">
        <w:rPr>
          <w:rFonts w:ascii="Angsana New" w:hAnsi="Angsana New"/>
          <w:sz w:val="30"/>
          <w:szCs w:val="30"/>
        </w:rPr>
        <w:t>or</w:t>
      </w:r>
      <w:r w:rsidR="0079021D" w:rsidRPr="00E04AE8">
        <w:rPr>
          <w:rFonts w:ascii="Angsana New" w:hAnsi="Angsana New"/>
          <w:sz w:val="30"/>
          <w:szCs w:val="30"/>
        </w:rPr>
        <w:t xml:space="preserve">dinary shares in the amount of 3,702,906,467 </w:t>
      </w:r>
      <w:r w:rsidR="00E04AE8" w:rsidRPr="00E04AE8">
        <w:rPr>
          <w:rFonts w:ascii="Angsana New" w:hAnsi="Angsana New"/>
          <w:sz w:val="30"/>
          <w:szCs w:val="30"/>
        </w:rPr>
        <w:t xml:space="preserve">shares, dividend of Baht 0.02 </w:t>
      </w:r>
      <w:r w:rsidRPr="00E04AE8">
        <w:rPr>
          <w:rFonts w:ascii="Angsana New" w:hAnsi="Angsana New"/>
          <w:sz w:val="30"/>
          <w:szCs w:val="30"/>
        </w:rPr>
        <w:t>p</w:t>
      </w:r>
      <w:r w:rsidR="00E04AE8" w:rsidRPr="00E04AE8">
        <w:rPr>
          <w:rFonts w:ascii="Angsana New" w:hAnsi="Angsana New"/>
          <w:sz w:val="30"/>
          <w:szCs w:val="30"/>
        </w:rPr>
        <w:t xml:space="preserve">er share, in the amount of Baht 74,058,129.34. </w:t>
      </w:r>
      <w:r w:rsidRPr="00E04AE8">
        <w:rPr>
          <w:rFonts w:ascii="Angsana New" w:hAnsi="Angsana New"/>
          <w:sz w:val="30"/>
          <w:szCs w:val="30"/>
        </w:rPr>
        <w:t>The dividends shall be paid to shareholders within</w:t>
      </w:r>
      <w:r w:rsidR="00E04AE8">
        <w:rPr>
          <w:rFonts w:ascii="Angsana New" w:hAnsi="Angsana New"/>
          <w:sz w:val="30"/>
          <w:szCs w:val="30"/>
        </w:rPr>
        <w:t xml:space="preserve"> 27 May 2016</w:t>
      </w:r>
    </w:p>
    <w:p w:rsidR="00D32302" w:rsidRPr="00E04AE8" w:rsidRDefault="00D32302" w:rsidP="0081079C">
      <w:pPr>
        <w:pStyle w:val="ListParagraph"/>
        <w:numPr>
          <w:ilvl w:val="3"/>
          <w:numId w:val="22"/>
        </w:numPr>
        <w:ind w:left="1440" w:hanging="270"/>
        <w:jc w:val="thaiDistribute"/>
        <w:rPr>
          <w:rFonts w:ascii="Angsana New" w:hAnsi="Angsana New"/>
          <w:sz w:val="30"/>
          <w:szCs w:val="30"/>
        </w:rPr>
      </w:pPr>
      <w:r w:rsidRPr="00E04AE8">
        <w:rPr>
          <w:rFonts w:ascii="Angsana New" w:hAnsi="Angsana New"/>
          <w:sz w:val="30"/>
          <w:szCs w:val="30"/>
        </w:rPr>
        <w:t>Unanimously approved to distribute the accrued dividend payment for operating result for the year 2014 amount of Baht 96.80 million. The details of cash dividend are 1) Preferred Stock Type A. in the amount of 283,164,171 shares, in the amount of Baht 59,464,475.91.00 2) Preferred Stock Type B. in the amount of 11,700,000 shares, in the amount of Baht 2,340,000</w:t>
      </w:r>
      <w:r w:rsidRPr="00E04AE8">
        <w:rPr>
          <w:rFonts w:ascii="Angsana New" w:hAnsi="Angsana New" w:hint="cs"/>
          <w:sz w:val="30"/>
          <w:szCs w:val="30"/>
          <w:rtl/>
          <w:cs/>
        </w:rPr>
        <w:t>.00</w:t>
      </w:r>
      <w:r w:rsidRPr="00E04AE8">
        <w:rPr>
          <w:rFonts w:ascii="Angsana New" w:hAnsi="Angsana New"/>
          <w:sz w:val="30"/>
          <w:szCs w:val="30"/>
        </w:rPr>
        <w:t xml:space="preserve"> 3) Preferred Stock Type C. in the amount of 334,827,58</w:t>
      </w:r>
      <w:r w:rsidRPr="00E04AE8">
        <w:rPr>
          <w:rFonts w:ascii="Angsana New" w:hAnsi="Angsana New" w:hint="cs"/>
          <w:sz w:val="30"/>
          <w:szCs w:val="30"/>
          <w:rtl/>
          <w:cs/>
        </w:rPr>
        <w:t>6</w:t>
      </w:r>
      <w:r w:rsidRPr="00E04AE8">
        <w:rPr>
          <w:rFonts w:ascii="Angsana New" w:hAnsi="Angsana New"/>
          <w:sz w:val="30"/>
          <w:szCs w:val="30"/>
        </w:rPr>
        <w:t xml:space="preserve"> shares, in the amount of Baht 34,999,999</w:t>
      </w:r>
      <w:r w:rsidRPr="00E04AE8">
        <w:rPr>
          <w:rFonts w:ascii="Angsana New" w:hAnsi="Angsana New"/>
          <w:sz w:val="30"/>
          <w:szCs w:val="30"/>
          <w:rtl/>
          <w:cs/>
        </w:rPr>
        <w:t>.</w:t>
      </w:r>
      <w:r w:rsidRPr="00E04AE8">
        <w:rPr>
          <w:rFonts w:ascii="Angsana New" w:hAnsi="Angsana New"/>
          <w:sz w:val="30"/>
          <w:szCs w:val="30"/>
        </w:rPr>
        <w:t xml:space="preserve">98. The dividends shall be paid to shareholders within 8 April </w:t>
      </w:r>
      <w:r w:rsidRPr="00E04AE8">
        <w:rPr>
          <w:rFonts w:ascii="Angsana New" w:hAnsi="Angsana New"/>
          <w:sz w:val="30"/>
          <w:szCs w:val="30"/>
          <w:rtl/>
          <w:cs/>
        </w:rPr>
        <w:t>2016.</w:t>
      </w:r>
    </w:p>
    <w:p w:rsidR="00D32302" w:rsidRDefault="00D32302" w:rsidP="00176E19">
      <w:pPr>
        <w:pStyle w:val="ListParagraph"/>
        <w:numPr>
          <w:ilvl w:val="3"/>
          <w:numId w:val="22"/>
        </w:numPr>
        <w:ind w:left="1440" w:hanging="270"/>
        <w:jc w:val="thaiDistribute"/>
        <w:rPr>
          <w:rFonts w:ascii="Angsana New" w:hAnsi="Angsana New"/>
          <w:sz w:val="30"/>
          <w:szCs w:val="30"/>
        </w:rPr>
      </w:pPr>
      <w:r w:rsidRPr="00027407">
        <w:rPr>
          <w:rFonts w:ascii="Angsana New" w:hAnsi="Angsana New"/>
          <w:sz w:val="30"/>
          <w:szCs w:val="30"/>
        </w:rPr>
        <w:t xml:space="preserve">Unanimously approved decreasing of the Company's registered capital by Baht </w:t>
      </w:r>
      <w:r w:rsidRPr="00027407">
        <w:rPr>
          <w:rFonts w:ascii="Angsana New" w:hAnsi="Angsana New"/>
          <w:sz w:val="30"/>
          <w:szCs w:val="30"/>
          <w:rtl/>
          <w:cs/>
        </w:rPr>
        <w:t>80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000.00</w:t>
      </w:r>
      <w:r w:rsidRPr="00027407">
        <w:rPr>
          <w:rFonts w:ascii="Angsana New" w:hAnsi="Angsana New"/>
          <w:sz w:val="30"/>
          <w:szCs w:val="30"/>
        </w:rPr>
        <w:t xml:space="preserve">, by canceling the </w:t>
      </w:r>
      <w:r w:rsidRPr="00027407">
        <w:rPr>
          <w:rFonts w:ascii="Angsana New" w:hAnsi="Angsana New"/>
          <w:sz w:val="30"/>
          <w:szCs w:val="30"/>
          <w:rtl/>
          <w:cs/>
        </w:rPr>
        <w:t>200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 xml:space="preserve">000 </w:t>
      </w:r>
      <w:r w:rsidRPr="00027407">
        <w:rPr>
          <w:rFonts w:ascii="Angsana New" w:hAnsi="Angsana New"/>
          <w:sz w:val="30"/>
          <w:szCs w:val="30"/>
        </w:rPr>
        <w:t xml:space="preserve">unsold ordinary shares with a par value of Baht </w:t>
      </w:r>
      <w:r w:rsidRPr="00027407">
        <w:rPr>
          <w:rFonts w:ascii="Angsana New" w:hAnsi="Angsana New"/>
          <w:sz w:val="30"/>
          <w:szCs w:val="30"/>
          <w:rtl/>
          <w:cs/>
        </w:rPr>
        <w:t xml:space="preserve">0.40 </w:t>
      </w:r>
      <w:r w:rsidRPr="00027407">
        <w:rPr>
          <w:rFonts w:ascii="Angsana New" w:hAnsi="Angsana New"/>
          <w:sz w:val="30"/>
          <w:szCs w:val="30"/>
        </w:rPr>
        <w:t xml:space="preserve">per share, from the current registered capital of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256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 xml:space="preserve">333.60 </w:t>
      </w:r>
      <w:r w:rsidRPr="00027407">
        <w:rPr>
          <w:rFonts w:ascii="Angsana New" w:hAnsi="Angsana New"/>
          <w:sz w:val="30"/>
          <w:szCs w:val="30"/>
        </w:rPr>
        <w:t xml:space="preserve">to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176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 xml:space="preserve">333.60. </w:t>
      </w:r>
      <w:r w:rsidRPr="00027407">
        <w:rPr>
          <w:rFonts w:ascii="Angsana New" w:hAnsi="Angsana New"/>
          <w:sz w:val="30"/>
          <w:szCs w:val="30"/>
        </w:rPr>
        <w:t xml:space="preserve">The decreased of these registered shares excluded a) Share accommodating exercise right under warrant to purchase the ordinary shares in the amount of </w:t>
      </w:r>
      <w:r w:rsidRPr="00027407">
        <w:rPr>
          <w:rFonts w:ascii="Angsana New" w:hAnsi="Angsana New"/>
          <w:sz w:val="30"/>
          <w:szCs w:val="30"/>
          <w:rtl/>
          <w:cs/>
        </w:rPr>
        <w:t>680</w:t>
      </w:r>
      <w:r w:rsidRPr="00027407">
        <w:rPr>
          <w:rFonts w:ascii="Angsana New" w:hAnsi="Angsana New"/>
          <w:sz w:val="30"/>
          <w:szCs w:val="30"/>
        </w:rPr>
        <w:t>,</w:t>
      </w:r>
      <w:r w:rsidRPr="00027407">
        <w:rPr>
          <w:rFonts w:ascii="Angsana New" w:hAnsi="Angsana New"/>
          <w:sz w:val="30"/>
          <w:szCs w:val="30"/>
          <w:rtl/>
          <w:cs/>
        </w:rPr>
        <w:t>178</w:t>
      </w:r>
      <w:r w:rsidRPr="00027407">
        <w:rPr>
          <w:rFonts w:ascii="Angsana New" w:hAnsi="Angsana New"/>
          <w:sz w:val="30"/>
          <w:szCs w:val="30"/>
        </w:rPr>
        <w:t>,</w:t>
      </w:r>
      <w:r w:rsidRPr="00027407">
        <w:rPr>
          <w:rFonts w:ascii="Angsana New" w:hAnsi="Angsana New"/>
          <w:sz w:val="30"/>
          <w:szCs w:val="30"/>
          <w:rtl/>
          <w:cs/>
        </w:rPr>
        <w:t xml:space="preserve">687 </w:t>
      </w:r>
      <w:r w:rsidRPr="00027407">
        <w:rPr>
          <w:rFonts w:ascii="Angsana New" w:hAnsi="Angsana New"/>
          <w:sz w:val="30"/>
          <w:szCs w:val="30"/>
        </w:rPr>
        <w:t>shares allocated to the shareholders on a pro-rata basis (MILL - W</w:t>
      </w:r>
      <w:r w:rsidRPr="00027407">
        <w:rPr>
          <w:rFonts w:ascii="Angsana New" w:hAnsi="Angsana New"/>
          <w:sz w:val="30"/>
          <w:szCs w:val="30"/>
          <w:rtl/>
          <w:cs/>
        </w:rPr>
        <w:t xml:space="preserve">2) </w:t>
      </w:r>
      <w:r w:rsidRPr="00027407">
        <w:rPr>
          <w:rFonts w:ascii="Angsana New" w:hAnsi="Angsana New"/>
          <w:sz w:val="30"/>
          <w:szCs w:val="30"/>
        </w:rPr>
        <w:t xml:space="preserve">and, b) Share accommodating exercise right under warrant to purchase the ordinary shares in the amount of </w:t>
      </w:r>
      <w:r w:rsidRPr="00027407">
        <w:rPr>
          <w:rFonts w:ascii="Angsana New" w:hAnsi="Angsana New"/>
          <w:sz w:val="30"/>
          <w:szCs w:val="30"/>
          <w:rtl/>
          <w:cs/>
        </w:rPr>
        <w:t>625</w:t>
      </w:r>
      <w:r w:rsidRPr="00027407">
        <w:rPr>
          <w:rFonts w:ascii="Angsana New" w:hAnsi="Angsana New"/>
          <w:sz w:val="30"/>
          <w:szCs w:val="30"/>
        </w:rPr>
        <w:t>,</w:t>
      </w:r>
      <w:r w:rsidRPr="00027407">
        <w:rPr>
          <w:rFonts w:ascii="Angsana New" w:hAnsi="Angsana New"/>
          <w:sz w:val="30"/>
          <w:szCs w:val="30"/>
          <w:rtl/>
          <w:cs/>
        </w:rPr>
        <w:t>696</w:t>
      </w:r>
      <w:r w:rsidRPr="00027407">
        <w:rPr>
          <w:rFonts w:ascii="Angsana New" w:hAnsi="Angsana New"/>
          <w:sz w:val="30"/>
          <w:szCs w:val="30"/>
        </w:rPr>
        <w:t>,</w:t>
      </w:r>
      <w:r w:rsidRPr="00027407">
        <w:rPr>
          <w:rFonts w:ascii="Angsana New" w:hAnsi="Angsana New"/>
          <w:sz w:val="30"/>
          <w:szCs w:val="30"/>
          <w:rtl/>
          <w:cs/>
        </w:rPr>
        <w:t xml:space="preserve">931 </w:t>
      </w:r>
      <w:r w:rsidRPr="00027407">
        <w:rPr>
          <w:rFonts w:ascii="Angsana New" w:hAnsi="Angsana New"/>
          <w:sz w:val="30"/>
          <w:szCs w:val="30"/>
        </w:rPr>
        <w:t>shares allocated to the shareholders on a pro-rata basis (MILL - W</w:t>
      </w:r>
      <w:r w:rsidRPr="00027407">
        <w:rPr>
          <w:rFonts w:ascii="Angsana New" w:hAnsi="Angsana New"/>
          <w:sz w:val="30"/>
          <w:szCs w:val="30"/>
          <w:rtl/>
          <w:cs/>
        </w:rPr>
        <w:t xml:space="preserve">3) </w:t>
      </w:r>
      <w:r w:rsidRPr="00027407">
        <w:rPr>
          <w:rFonts w:ascii="Angsana New" w:hAnsi="Angsana New"/>
          <w:sz w:val="30"/>
          <w:szCs w:val="30"/>
        </w:rPr>
        <w:t xml:space="preserve">and, c) Share accommodating exercise right under issued convertible debenture in the amount of </w:t>
      </w:r>
      <w:r w:rsidRPr="00027407">
        <w:rPr>
          <w:rFonts w:ascii="Angsana New" w:hAnsi="Angsana New"/>
          <w:sz w:val="30"/>
          <w:szCs w:val="30"/>
          <w:rtl/>
          <w:cs/>
        </w:rPr>
        <w:t>80</w:t>
      </w:r>
      <w:r w:rsidRPr="00027407">
        <w:rPr>
          <w:rFonts w:ascii="Angsana New" w:hAnsi="Angsana New"/>
          <w:sz w:val="30"/>
          <w:szCs w:val="30"/>
        </w:rPr>
        <w:t>,</w:t>
      </w:r>
      <w:r w:rsidRPr="00027407">
        <w:rPr>
          <w:rFonts w:ascii="Angsana New" w:hAnsi="Angsana New"/>
          <w:sz w:val="30"/>
          <w:szCs w:val="30"/>
          <w:rtl/>
          <w:cs/>
        </w:rPr>
        <w:t>854</w:t>
      </w:r>
      <w:r w:rsidRPr="00027407">
        <w:rPr>
          <w:rFonts w:ascii="Angsana New" w:hAnsi="Angsana New"/>
          <w:sz w:val="30"/>
          <w:szCs w:val="30"/>
        </w:rPr>
        <w:t>,</w:t>
      </w:r>
      <w:r w:rsidRPr="00027407">
        <w:rPr>
          <w:rFonts w:ascii="Angsana New" w:hAnsi="Angsana New"/>
          <w:sz w:val="30"/>
          <w:szCs w:val="30"/>
          <w:rtl/>
          <w:cs/>
        </w:rPr>
        <w:t xml:space="preserve">563 </w:t>
      </w:r>
      <w:r w:rsidRPr="00027407">
        <w:rPr>
          <w:rFonts w:ascii="Angsana New" w:hAnsi="Angsana New"/>
          <w:sz w:val="30"/>
          <w:szCs w:val="30"/>
        </w:rPr>
        <w:t xml:space="preserve">shares. The Company has registered the decrease capital with Business Development Department on  </w:t>
      </w:r>
      <w:r>
        <w:rPr>
          <w:rFonts w:ascii="Angsana New" w:hAnsi="Angsana New" w:hint="cs"/>
          <w:sz w:val="30"/>
          <w:szCs w:val="30"/>
          <w:rtl/>
          <w:cs/>
        </w:rPr>
        <w:t xml:space="preserve">16 </w:t>
      </w:r>
      <w:r>
        <w:rPr>
          <w:rFonts w:ascii="Angsana New" w:hAnsi="Angsana New"/>
          <w:sz w:val="30"/>
          <w:szCs w:val="30"/>
        </w:rPr>
        <w:t xml:space="preserve">May </w:t>
      </w:r>
      <w:r w:rsidRPr="00027407">
        <w:rPr>
          <w:rFonts w:ascii="Angsana New" w:hAnsi="Angsana New"/>
          <w:sz w:val="30"/>
          <w:szCs w:val="30"/>
          <w:rtl/>
          <w:cs/>
        </w:rPr>
        <w:t>2016.</w:t>
      </w:r>
    </w:p>
    <w:p w:rsidR="00D32302" w:rsidRDefault="00D32302" w:rsidP="00176E19">
      <w:pPr>
        <w:pStyle w:val="ListParagraph"/>
        <w:numPr>
          <w:ilvl w:val="3"/>
          <w:numId w:val="22"/>
        </w:numPr>
        <w:ind w:left="1440" w:hanging="270"/>
        <w:jc w:val="thaiDistribute"/>
        <w:rPr>
          <w:rFonts w:ascii="Angsana New" w:hAnsi="Angsana New"/>
          <w:sz w:val="30"/>
          <w:szCs w:val="30"/>
        </w:rPr>
      </w:pPr>
      <w:r w:rsidRPr="00027407">
        <w:rPr>
          <w:rFonts w:ascii="Angsana New" w:hAnsi="Angsana New"/>
          <w:sz w:val="30"/>
          <w:szCs w:val="30"/>
        </w:rPr>
        <w:t xml:space="preserve">Unanimously approved increasing of the Company's registered capital type General Mandate by Baht </w:t>
      </w:r>
      <w:r w:rsidRPr="00027407">
        <w:rPr>
          <w:rFonts w:ascii="Angsana New" w:hAnsi="Angsana New"/>
          <w:sz w:val="30"/>
          <w:szCs w:val="30"/>
          <w:rtl/>
          <w:cs/>
        </w:rPr>
        <w:t>80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000.00</w:t>
      </w:r>
      <w:r w:rsidRPr="00027407">
        <w:rPr>
          <w:rFonts w:ascii="Angsana New" w:hAnsi="Angsana New"/>
          <w:sz w:val="30"/>
          <w:szCs w:val="30"/>
        </w:rPr>
        <w:t xml:space="preserve">, by issuing </w:t>
      </w:r>
      <w:r w:rsidRPr="00027407">
        <w:rPr>
          <w:rFonts w:ascii="Angsana New" w:hAnsi="Angsana New"/>
          <w:sz w:val="30"/>
          <w:szCs w:val="30"/>
          <w:rtl/>
          <w:cs/>
        </w:rPr>
        <w:t>200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 xml:space="preserve">000 </w:t>
      </w:r>
      <w:r w:rsidRPr="00027407">
        <w:rPr>
          <w:rFonts w:ascii="Angsana New" w:hAnsi="Angsana New"/>
          <w:sz w:val="30"/>
          <w:szCs w:val="30"/>
        </w:rPr>
        <w:t xml:space="preserve">new ordinary shares with a par value of Baht </w:t>
      </w:r>
      <w:r w:rsidRPr="00027407">
        <w:rPr>
          <w:rFonts w:ascii="Angsana New" w:hAnsi="Angsana New"/>
          <w:sz w:val="30"/>
          <w:szCs w:val="30"/>
          <w:rtl/>
          <w:cs/>
        </w:rPr>
        <w:t xml:space="preserve">0.40 </w:t>
      </w:r>
      <w:r w:rsidRPr="00027407">
        <w:rPr>
          <w:rFonts w:ascii="Angsana New" w:hAnsi="Angsana New"/>
          <w:sz w:val="30"/>
          <w:szCs w:val="30"/>
        </w:rPr>
        <w:t xml:space="preserve">per share, from the registered capital of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176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 xml:space="preserve">333.60 </w:t>
      </w:r>
      <w:r w:rsidRPr="00027407">
        <w:rPr>
          <w:rFonts w:ascii="Angsana New" w:hAnsi="Angsana New"/>
          <w:sz w:val="30"/>
          <w:szCs w:val="30"/>
        </w:rPr>
        <w:t xml:space="preserve">to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256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 xml:space="preserve">333.60. </w:t>
      </w:r>
      <w:r w:rsidRPr="00027407">
        <w:rPr>
          <w:rFonts w:ascii="Angsana New" w:hAnsi="Angsana New"/>
          <w:sz w:val="30"/>
          <w:szCs w:val="30"/>
        </w:rPr>
        <w:t xml:space="preserve">Such increased capital of Baht </w:t>
      </w:r>
      <w:r w:rsidRPr="00027407">
        <w:rPr>
          <w:rFonts w:ascii="Angsana New" w:hAnsi="Angsana New"/>
          <w:sz w:val="30"/>
          <w:szCs w:val="30"/>
          <w:rtl/>
          <w:cs/>
        </w:rPr>
        <w:t>80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 xml:space="preserve">000 </w:t>
      </w:r>
      <w:r w:rsidRPr="00027407">
        <w:rPr>
          <w:rFonts w:ascii="Angsana New" w:hAnsi="Angsana New"/>
          <w:sz w:val="30"/>
          <w:szCs w:val="30"/>
        </w:rPr>
        <w:t xml:space="preserve">is the un-issuance and offering ordinary shares of </w:t>
      </w:r>
      <w:r w:rsidRPr="00027407">
        <w:rPr>
          <w:rFonts w:ascii="Angsana New" w:hAnsi="Angsana New"/>
          <w:sz w:val="30"/>
          <w:szCs w:val="30"/>
          <w:rtl/>
          <w:cs/>
        </w:rPr>
        <w:t>200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 xml:space="preserve">, at par value of Baht </w:t>
      </w:r>
      <w:r w:rsidRPr="00027407">
        <w:rPr>
          <w:rFonts w:ascii="Angsana New" w:hAnsi="Angsana New"/>
          <w:sz w:val="30"/>
          <w:szCs w:val="30"/>
          <w:rtl/>
          <w:cs/>
        </w:rPr>
        <w:t xml:space="preserve">0.40 </w:t>
      </w:r>
      <w:r w:rsidRPr="00027407">
        <w:rPr>
          <w:rFonts w:ascii="Angsana New" w:hAnsi="Angsana New"/>
          <w:sz w:val="30"/>
          <w:szCs w:val="30"/>
        </w:rPr>
        <w:t xml:space="preserve">in accordance with the unanimously resolution of the  Annual General Meeting of Shareholders No. </w:t>
      </w:r>
      <w:r w:rsidRPr="00027407">
        <w:rPr>
          <w:rFonts w:ascii="Angsana New" w:hAnsi="Angsana New"/>
          <w:sz w:val="30"/>
          <w:szCs w:val="30"/>
          <w:rtl/>
          <w:cs/>
        </w:rPr>
        <w:t>1/2015</w:t>
      </w:r>
      <w:r w:rsidRPr="00027407">
        <w:rPr>
          <w:rFonts w:ascii="Angsana New" w:hAnsi="Angsana New"/>
          <w:sz w:val="30"/>
          <w:szCs w:val="30"/>
        </w:rPr>
        <w:t xml:space="preserve">, dated </w:t>
      </w:r>
      <w:r w:rsidRPr="00027407">
        <w:rPr>
          <w:rFonts w:ascii="Angsana New" w:hAnsi="Angsana New"/>
          <w:sz w:val="30"/>
          <w:szCs w:val="30"/>
          <w:rtl/>
          <w:cs/>
        </w:rPr>
        <w:t xml:space="preserve">27 </w:t>
      </w:r>
      <w:r w:rsidRPr="00027407">
        <w:rPr>
          <w:rFonts w:ascii="Angsana New" w:hAnsi="Angsana New"/>
          <w:sz w:val="30"/>
          <w:szCs w:val="30"/>
        </w:rPr>
        <w:t xml:space="preserve">April </w:t>
      </w:r>
      <w:r w:rsidRPr="00027407">
        <w:rPr>
          <w:rFonts w:ascii="Angsana New" w:hAnsi="Angsana New"/>
          <w:sz w:val="30"/>
          <w:szCs w:val="30"/>
          <w:rtl/>
          <w:cs/>
        </w:rPr>
        <w:t>2015</w:t>
      </w:r>
      <w:r w:rsidRPr="00027407">
        <w:rPr>
          <w:rFonts w:ascii="Angsana New" w:hAnsi="Angsana New"/>
          <w:sz w:val="30"/>
          <w:szCs w:val="30"/>
        </w:rPr>
        <w:t xml:space="preserve">, offering increased </w:t>
      </w:r>
      <w:r w:rsidRPr="00027407">
        <w:rPr>
          <w:rFonts w:ascii="Angsana New" w:hAnsi="Angsana New"/>
          <w:sz w:val="30"/>
          <w:szCs w:val="30"/>
        </w:rPr>
        <w:lastRenderedPageBreak/>
        <w:t>capital back into the original. The Company has registered the increase capital with Business Development Department on</w:t>
      </w:r>
      <w:r>
        <w:rPr>
          <w:rFonts w:ascii="Angsana New" w:hAnsi="Angsana New"/>
          <w:sz w:val="30"/>
          <w:szCs w:val="30"/>
        </w:rPr>
        <w:t xml:space="preserve"> 18 May </w:t>
      </w:r>
      <w:r w:rsidRPr="00027407">
        <w:rPr>
          <w:rFonts w:ascii="Angsana New" w:hAnsi="Angsana New"/>
          <w:sz w:val="30"/>
          <w:szCs w:val="30"/>
          <w:rtl/>
          <w:cs/>
        </w:rPr>
        <w:t>2016.</w:t>
      </w:r>
    </w:p>
    <w:p w:rsidR="00D32302" w:rsidRDefault="00D32302" w:rsidP="00176E19">
      <w:pPr>
        <w:pStyle w:val="ListParagraph"/>
        <w:numPr>
          <w:ilvl w:val="3"/>
          <w:numId w:val="22"/>
        </w:numPr>
        <w:ind w:left="1440" w:hanging="270"/>
        <w:jc w:val="thaiDistribute"/>
        <w:rPr>
          <w:rFonts w:ascii="Angsana New" w:hAnsi="Angsana New"/>
          <w:sz w:val="30"/>
          <w:szCs w:val="30"/>
        </w:rPr>
      </w:pPr>
      <w:r w:rsidRPr="00027407">
        <w:rPr>
          <w:rFonts w:ascii="Angsana New" w:hAnsi="Angsana New"/>
          <w:sz w:val="30"/>
          <w:szCs w:val="30"/>
        </w:rPr>
        <w:t xml:space="preserve">Unanimously approved the allocation of the Company's newly issued ordinary shares not exceeding </w:t>
      </w:r>
      <w:r w:rsidRPr="00027407">
        <w:rPr>
          <w:rFonts w:ascii="Angsana New" w:hAnsi="Angsana New"/>
          <w:sz w:val="30"/>
          <w:szCs w:val="30"/>
          <w:rtl/>
          <w:cs/>
        </w:rPr>
        <w:t>200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 xml:space="preserve">000 </w:t>
      </w:r>
      <w:r w:rsidRPr="00027407">
        <w:rPr>
          <w:rFonts w:ascii="Angsana New" w:hAnsi="Angsana New"/>
          <w:sz w:val="30"/>
          <w:szCs w:val="30"/>
        </w:rPr>
        <w:t xml:space="preserve">shares to be offered on a private placement basis to specific persons as defined in the notification of the Capital Market. The newly issued shares shall be offered in the price of not </w:t>
      </w:r>
      <w:r w:rsidR="00EF14CC">
        <w:rPr>
          <w:rFonts w:ascii="Angsana New" w:hAnsi="Angsana New"/>
          <w:sz w:val="30"/>
          <w:szCs w:val="30"/>
        </w:rPr>
        <w:t xml:space="preserve">less than </w:t>
      </w:r>
      <w:r w:rsidR="005430B8">
        <w:rPr>
          <w:rFonts w:ascii="Angsana New" w:hAnsi="Angsana New"/>
          <w:sz w:val="30"/>
          <w:szCs w:val="30"/>
        </w:rPr>
        <w:t xml:space="preserve">90 </w:t>
      </w:r>
      <w:r w:rsidRPr="00027407">
        <w:rPr>
          <w:rFonts w:ascii="Angsana New" w:hAnsi="Angsana New"/>
          <w:sz w:val="30"/>
          <w:szCs w:val="30"/>
        </w:rPr>
        <w:t xml:space="preserve">percentage of market price as defined in the Securities and Exchange Commission and the offering price </w:t>
      </w:r>
      <w:r w:rsidRPr="00027407">
        <w:rPr>
          <w:rFonts w:ascii="Angsana New" w:hAnsi="Angsana New"/>
          <w:sz w:val="30"/>
          <w:szCs w:val="30"/>
          <w:rtl/>
          <w:cs/>
        </w:rPr>
        <w:t xml:space="preserve">7-15 </w:t>
      </w:r>
      <w:r w:rsidRPr="00027407">
        <w:rPr>
          <w:rFonts w:ascii="Angsana New" w:hAnsi="Angsana New"/>
          <w:sz w:val="30"/>
          <w:szCs w:val="30"/>
        </w:rPr>
        <w:t>working day prior to determine offer price day.  Determine offer period in one year after the shareholder's meeting has the resolution approval.</w:t>
      </w:r>
    </w:p>
    <w:p w:rsidR="00D32302" w:rsidRDefault="00D32302" w:rsidP="00D32302">
      <w:pPr>
        <w:pStyle w:val="ListParagraph"/>
        <w:ind w:left="450" w:firstLine="720"/>
        <w:jc w:val="thaiDistribute"/>
        <w:rPr>
          <w:rFonts w:ascii="Angsana New" w:hAnsi="Angsana New"/>
          <w:sz w:val="30"/>
          <w:szCs w:val="30"/>
        </w:rPr>
      </w:pPr>
      <w:r w:rsidRPr="00F12A07">
        <w:rPr>
          <w:rFonts w:ascii="Angsana New" w:hAnsi="Angsana New"/>
          <w:sz w:val="30"/>
          <w:szCs w:val="30"/>
        </w:rPr>
        <w:t xml:space="preserve">During the second quarterly </w:t>
      </w:r>
      <w:r w:rsidRPr="00F12A07">
        <w:rPr>
          <w:rFonts w:ascii="Angsana New" w:hAnsi="Angsana New"/>
          <w:sz w:val="30"/>
          <w:szCs w:val="30"/>
          <w:rtl/>
          <w:cs/>
        </w:rPr>
        <w:t>201</w:t>
      </w:r>
      <w:r w:rsidRPr="00F12A07">
        <w:rPr>
          <w:rFonts w:ascii="Angsana New" w:hAnsi="Angsana New"/>
          <w:sz w:val="30"/>
          <w:szCs w:val="30"/>
        </w:rPr>
        <w:t xml:space="preserve">6, have expressed intention to exercise the right to exercise the warrant at </w:t>
      </w:r>
      <w:r w:rsidR="005430B8">
        <w:rPr>
          <w:rFonts w:ascii="Angsana New" w:hAnsi="Angsana New"/>
          <w:sz w:val="30"/>
          <w:szCs w:val="30"/>
        </w:rPr>
        <w:t>2</w:t>
      </w:r>
      <w:r w:rsidRPr="00F12A07">
        <w:rPr>
          <w:rFonts w:ascii="Angsana New" w:hAnsi="Angsana New"/>
          <w:sz w:val="30"/>
          <w:szCs w:val="30"/>
          <w:rtl/>
          <w:cs/>
        </w:rPr>
        <w:t xml:space="preserve"> (</w:t>
      </w:r>
      <w:r w:rsidRPr="00F12A07">
        <w:rPr>
          <w:rFonts w:ascii="Angsana New" w:hAnsi="Angsana New"/>
          <w:sz w:val="30"/>
          <w:szCs w:val="30"/>
        </w:rPr>
        <w:t>MILL-W</w:t>
      </w:r>
      <w:r w:rsidR="005430B8">
        <w:rPr>
          <w:rFonts w:ascii="Angsana New" w:hAnsi="Angsana New"/>
          <w:sz w:val="30"/>
          <w:szCs w:val="30"/>
        </w:rPr>
        <w:t>2</w:t>
      </w:r>
      <w:r w:rsidRPr="00F12A07">
        <w:rPr>
          <w:rFonts w:ascii="Angsana New" w:hAnsi="Angsana New"/>
          <w:sz w:val="30"/>
          <w:szCs w:val="30"/>
          <w:rtl/>
          <w:cs/>
        </w:rPr>
        <w:t xml:space="preserve">) </w:t>
      </w:r>
      <w:r w:rsidRPr="00F12A07">
        <w:rPr>
          <w:rFonts w:ascii="Angsana New" w:hAnsi="Angsana New"/>
          <w:sz w:val="30"/>
          <w:szCs w:val="30"/>
        </w:rPr>
        <w:t xml:space="preserve">45,550units converted to common stock 66,503ordinary shares, of </w:t>
      </w:r>
      <w:r w:rsidR="006426A3">
        <w:rPr>
          <w:rFonts w:ascii="Angsana New" w:hAnsi="Angsana New"/>
          <w:sz w:val="30"/>
          <w:szCs w:val="30"/>
        </w:rPr>
        <w:t xml:space="preserve">Bath 1.712 </w:t>
      </w:r>
      <w:r w:rsidRPr="00F12A07">
        <w:rPr>
          <w:rFonts w:ascii="Angsana New" w:hAnsi="Angsana New"/>
          <w:sz w:val="30"/>
          <w:szCs w:val="30"/>
        </w:rPr>
        <w:t>per share. The Company registered the increase of registered shares with the Ministry of Commerce on</w:t>
      </w:r>
      <w:r w:rsidR="006426A3">
        <w:rPr>
          <w:rFonts w:ascii="Angsana New" w:hAnsi="Angsana New"/>
          <w:sz w:val="30"/>
          <w:szCs w:val="30"/>
        </w:rPr>
        <w:t>13June</w:t>
      </w:r>
      <w:r>
        <w:rPr>
          <w:rFonts w:ascii="Angsana New" w:hAnsi="Angsana New"/>
          <w:sz w:val="30"/>
          <w:szCs w:val="30"/>
          <w:rtl/>
          <w:cs/>
        </w:rPr>
        <w:t>201</w:t>
      </w:r>
      <w:r>
        <w:rPr>
          <w:rFonts w:ascii="Angsana New" w:hAnsi="Angsana New"/>
          <w:sz w:val="30"/>
          <w:szCs w:val="30"/>
        </w:rPr>
        <w:t>6</w:t>
      </w:r>
      <w:r w:rsidRPr="00F12A07">
        <w:rPr>
          <w:rFonts w:ascii="Angsana New" w:hAnsi="Angsana New"/>
          <w:sz w:val="30"/>
          <w:szCs w:val="30"/>
          <w:rtl/>
          <w:cs/>
        </w:rPr>
        <w:t>.</w:t>
      </w:r>
    </w:p>
    <w:p w:rsidR="00D32302" w:rsidRDefault="00D32302" w:rsidP="00D32302">
      <w:pPr>
        <w:pStyle w:val="ListParagraph"/>
        <w:ind w:left="450"/>
        <w:jc w:val="thaiDistribute"/>
        <w:rPr>
          <w:rFonts w:ascii="Angsana New" w:hAnsi="Angsana New"/>
          <w:sz w:val="30"/>
          <w:szCs w:val="30"/>
        </w:rPr>
      </w:pPr>
    </w:p>
    <w:p w:rsidR="00D32302" w:rsidRDefault="00D32302" w:rsidP="00D32302">
      <w:pPr>
        <w:pStyle w:val="ListParagraph"/>
        <w:ind w:left="450" w:firstLine="720"/>
        <w:jc w:val="thaiDistribute"/>
        <w:rPr>
          <w:rFonts w:ascii="Angsana New" w:eastAsia="Calibri" w:hAnsi="Angsana New"/>
          <w:sz w:val="30"/>
          <w:szCs w:val="30"/>
        </w:rPr>
      </w:pPr>
      <w:r>
        <w:rPr>
          <w:rFonts w:ascii="Angsana New" w:hAnsi="Angsana New"/>
          <w:sz w:val="30"/>
          <w:szCs w:val="30"/>
        </w:rPr>
        <w:t>On 27 April 2015</w:t>
      </w:r>
      <w:r w:rsidRPr="00027407">
        <w:rPr>
          <w:rFonts w:ascii="Angsana New" w:hAnsi="Angsana New"/>
          <w:sz w:val="30"/>
          <w:szCs w:val="30"/>
        </w:rPr>
        <w:t xml:space="preserve">, in the </w:t>
      </w:r>
      <w:r w:rsidRPr="00411410">
        <w:rPr>
          <w:rFonts w:ascii="Angsana New" w:eastAsia="Calibri" w:hAnsi="Angsana New"/>
          <w:sz w:val="30"/>
          <w:szCs w:val="30"/>
        </w:rPr>
        <w:t xml:space="preserve">Annual General Shareholders' meeting of the Company 1/2015 </w:t>
      </w:r>
      <w:r>
        <w:rPr>
          <w:rFonts w:ascii="Angsana New" w:eastAsia="Calibri" w:hAnsi="Angsana New"/>
          <w:sz w:val="30"/>
          <w:szCs w:val="30"/>
        </w:rPr>
        <w:t>s</w:t>
      </w:r>
      <w:r w:rsidRPr="00411410">
        <w:rPr>
          <w:rFonts w:ascii="Angsana New" w:eastAsia="Calibri" w:hAnsi="Angsana New"/>
          <w:sz w:val="30"/>
          <w:szCs w:val="30"/>
        </w:rPr>
        <w:t>hareholders passed a resolution to approved to increase the Company’s registered capital by Baht 209,142,112.04, by issue new ordinary 522,855,281 shares with a par value of Baht 0.40 from the current registered capital of Baht 2,047,310,221.20 to Baht 2,256,452,333.60. Details of allocations of capital increasing are as follows:</w:t>
      </w:r>
    </w:p>
    <w:p w:rsidR="00D32302" w:rsidRPr="00D32302" w:rsidRDefault="00D32302" w:rsidP="00176E19">
      <w:pPr>
        <w:pStyle w:val="ListParagraph"/>
        <w:numPr>
          <w:ilvl w:val="6"/>
          <w:numId w:val="22"/>
        </w:numPr>
        <w:ind w:left="1440" w:hanging="270"/>
        <w:jc w:val="thaiDistribute"/>
        <w:rPr>
          <w:rFonts w:ascii="Angsana New" w:hAnsi="Angsana New"/>
          <w:sz w:val="30"/>
          <w:szCs w:val="30"/>
        </w:rPr>
      </w:pPr>
      <w:r w:rsidRPr="00411410">
        <w:rPr>
          <w:rFonts w:ascii="Angsana New" w:eastAsia="Calibri" w:hAnsi="Angsana New"/>
          <w:sz w:val="30"/>
          <w:szCs w:val="30"/>
        </w:rPr>
        <w:t xml:space="preserve">Allotment of ordinary </w:t>
      </w:r>
      <w:r>
        <w:rPr>
          <w:rFonts w:ascii="Angsana New" w:eastAsia="Calibri" w:hAnsi="Angsana New"/>
          <w:sz w:val="30"/>
          <w:szCs w:val="30"/>
        </w:rPr>
        <w:t xml:space="preserve">of </w:t>
      </w:r>
      <w:r w:rsidRPr="00411410">
        <w:rPr>
          <w:rFonts w:ascii="Angsana New" w:eastAsia="Calibri" w:hAnsi="Angsana New"/>
          <w:sz w:val="30"/>
          <w:szCs w:val="30"/>
        </w:rPr>
        <w:t>sha</w:t>
      </w:r>
      <w:r>
        <w:rPr>
          <w:rFonts w:ascii="Angsana New" w:eastAsia="Calibri" w:hAnsi="Angsana New"/>
          <w:sz w:val="30"/>
          <w:szCs w:val="30"/>
        </w:rPr>
        <w:t>res not exceeding 500,000,000</w:t>
      </w:r>
      <w:r w:rsidRPr="00411410">
        <w:rPr>
          <w:rFonts w:ascii="Angsana New" w:eastAsia="Calibri" w:hAnsi="Angsana New"/>
          <w:sz w:val="30"/>
          <w:szCs w:val="30"/>
        </w:rPr>
        <w:t xml:space="preserve"> shares to be offered on a private placement basis to specific persons as defined in the notification of the Capital Market Supervisory Board No. Tor Chor. 28/2551 regarding the request and the permission to propose to sell newly issued share  in the share price of not less than </w:t>
      </w:r>
      <w:r w:rsidRPr="00CC3EDC">
        <w:rPr>
          <w:rFonts w:ascii="Angsana New" w:eastAsia="Calibri" w:hAnsi="Angsana New"/>
          <w:sz w:val="30"/>
          <w:szCs w:val="30"/>
        </w:rPr>
        <w:t>90 percentage of the Company's weight average share value as</w:t>
      </w:r>
      <w:r>
        <w:rPr>
          <w:rFonts w:ascii="Angsana New" w:eastAsia="Calibri" w:hAnsi="Angsana New"/>
          <w:sz w:val="30"/>
          <w:szCs w:val="30"/>
        </w:rPr>
        <w:t xml:space="preserve"> defined in the </w:t>
      </w:r>
      <w:r w:rsidRPr="00CC3EDC">
        <w:rPr>
          <w:rFonts w:ascii="Angsana New" w:eastAsia="Calibri" w:hAnsi="Angsana New"/>
          <w:sz w:val="30"/>
          <w:szCs w:val="30"/>
        </w:rPr>
        <w:t xml:space="preserve"> trad</w:t>
      </w:r>
      <w:r>
        <w:rPr>
          <w:rFonts w:ascii="Angsana New" w:eastAsia="Calibri" w:hAnsi="Angsana New"/>
          <w:sz w:val="30"/>
          <w:szCs w:val="30"/>
        </w:rPr>
        <w:t xml:space="preserve">ing </w:t>
      </w:r>
      <w:r w:rsidRPr="00CC3EDC">
        <w:rPr>
          <w:rFonts w:ascii="Angsana New" w:eastAsia="Calibri" w:hAnsi="Angsana New"/>
          <w:sz w:val="30"/>
          <w:szCs w:val="30"/>
        </w:rPr>
        <w:t>the Securities and Exchange Commission ("SEC") which is trading in the previous 7 to 15 consecutive working day but before the board of Director resolved to allocate ordinary shares to a private placement basis to specific person. The purpose of the capital increase to ensure the expansion of renewable energy, and/or future business that may be related, and/or unrelated business today, and/or working capital/ and/or the repayment.</w:t>
      </w:r>
    </w:p>
    <w:p w:rsidR="00D32302" w:rsidRPr="00D32302" w:rsidRDefault="00D32302" w:rsidP="00176E19">
      <w:pPr>
        <w:pStyle w:val="ListParagraph"/>
        <w:numPr>
          <w:ilvl w:val="6"/>
          <w:numId w:val="22"/>
        </w:numPr>
        <w:ind w:left="1440" w:hanging="270"/>
        <w:jc w:val="thaiDistribute"/>
        <w:rPr>
          <w:rFonts w:ascii="Angsana New" w:hAnsi="Angsana New"/>
          <w:sz w:val="30"/>
          <w:szCs w:val="30"/>
        </w:rPr>
      </w:pPr>
      <w:r w:rsidRPr="00411410">
        <w:rPr>
          <w:rFonts w:ascii="Angsana New" w:eastAsia="Calibri" w:hAnsi="Angsana New"/>
          <w:sz w:val="30"/>
          <w:szCs w:val="30"/>
        </w:rPr>
        <w:t>Allotment of ordinary shares not exceeding 22,855,281 shares for support the conversion right of warranty to second purchase the ordinary shares (MILL-W2) more. Due to the previously issued shares that support the conversion right of warranty is insufficient.</w:t>
      </w:r>
    </w:p>
    <w:p w:rsidR="00D32302" w:rsidRDefault="00D32302" w:rsidP="00D32302">
      <w:pPr>
        <w:pStyle w:val="ListParagraph"/>
        <w:ind w:left="450" w:firstLine="720"/>
        <w:jc w:val="thaiDistribute"/>
        <w:rPr>
          <w:rFonts w:ascii="Angsana New" w:eastAsia="Calibri" w:hAnsi="Angsana New"/>
          <w:sz w:val="30"/>
          <w:szCs w:val="30"/>
        </w:rPr>
      </w:pPr>
    </w:p>
    <w:p w:rsidR="00A04E53" w:rsidRDefault="00A04E53" w:rsidP="00D32302">
      <w:pPr>
        <w:pStyle w:val="ListParagraph"/>
        <w:ind w:left="450" w:firstLine="720"/>
        <w:jc w:val="thaiDistribute"/>
        <w:rPr>
          <w:rFonts w:ascii="Angsana New" w:eastAsia="Calibri" w:hAnsi="Angsana New"/>
          <w:sz w:val="30"/>
          <w:szCs w:val="30"/>
        </w:rPr>
      </w:pPr>
    </w:p>
    <w:p w:rsidR="00D32302" w:rsidRPr="00CE3C3E" w:rsidRDefault="00D32302" w:rsidP="00CE3C3E">
      <w:pPr>
        <w:pStyle w:val="ListParagraph"/>
        <w:spacing w:after="0"/>
        <w:ind w:left="450" w:firstLine="720"/>
        <w:jc w:val="thaiDistribute"/>
        <w:rPr>
          <w:rFonts w:ascii="Angsana New" w:eastAsia="Calibri" w:hAnsi="Angsana New"/>
          <w:sz w:val="30"/>
          <w:szCs w:val="30"/>
        </w:rPr>
      </w:pPr>
      <w:r w:rsidRPr="00411410">
        <w:rPr>
          <w:rFonts w:ascii="Angsana New" w:eastAsia="Calibri" w:hAnsi="Angsana New"/>
          <w:sz w:val="30"/>
          <w:szCs w:val="30"/>
        </w:rPr>
        <w:lastRenderedPageBreak/>
        <w:t xml:space="preserve">During the second quarterly </w:t>
      </w:r>
      <w:r w:rsidRPr="00411410">
        <w:rPr>
          <w:rFonts w:ascii="Angsana New" w:eastAsia="Calibri" w:hAnsi="Angsana New"/>
          <w:sz w:val="30"/>
          <w:szCs w:val="30"/>
          <w:rtl/>
          <w:cs/>
        </w:rPr>
        <w:t>2015</w:t>
      </w:r>
      <w:r w:rsidRPr="00411410">
        <w:rPr>
          <w:rFonts w:ascii="Angsana New" w:eastAsia="Calibri" w:hAnsi="Angsana New"/>
          <w:sz w:val="30"/>
          <w:szCs w:val="30"/>
        </w:rPr>
        <w:t xml:space="preserve">, have expressed intention to exercise the right to exercise the warrant at </w:t>
      </w:r>
      <w:r w:rsidR="00AC6A23">
        <w:rPr>
          <w:rFonts w:ascii="Angsana New" w:eastAsia="Calibri" w:hAnsi="Angsana New"/>
          <w:sz w:val="30"/>
          <w:szCs w:val="30"/>
          <w:lang w:bidi="th-TH"/>
        </w:rPr>
        <w:t xml:space="preserve">1 </w:t>
      </w:r>
      <w:r w:rsidR="00AC6A23">
        <w:rPr>
          <w:rFonts w:ascii="Angsana New" w:eastAsia="Calibri" w:hAnsi="Angsana New" w:hint="cs"/>
          <w:sz w:val="30"/>
          <w:szCs w:val="30"/>
          <w:cs/>
          <w:lang w:bidi="th-TH"/>
        </w:rPr>
        <w:t>(</w:t>
      </w:r>
      <w:r w:rsidR="00AC6A23">
        <w:rPr>
          <w:rFonts w:ascii="Angsana New" w:eastAsia="Calibri" w:hAnsi="Angsana New"/>
          <w:sz w:val="30"/>
          <w:szCs w:val="30"/>
          <w:lang w:bidi="th-TH"/>
        </w:rPr>
        <w:t>MILL-W2</w:t>
      </w:r>
      <w:r w:rsidR="00AC6A23">
        <w:rPr>
          <w:rFonts w:ascii="Angsana New" w:eastAsia="Calibri" w:hAnsi="Angsana New" w:hint="cs"/>
          <w:sz w:val="30"/>
          <w:szCs w:val="30"/>
          <w:cs/>
          <w:lang w:bidi="th-TH"/>
        </w:rPr>
        <w:t xml:space="preserve">) </w:t>
      </w:r>
      <w:r w:rsidR="0014329C">
        <w:rPr>
          <w:rFonts w:ascii="Angsana New" w:eastAsia="Calibri" w:hAnsi="Angsana New"/>
          <w:sz w:val="30"/>
          <w:szCs w:val="30"/>
          <w:lang w:val="en-US" w:bidi="th-TH"/>
        </w:rPr>
        <w:t xml:space="preserve">150,000 </w:t>
      </w:r>
      <w:r w:rsidRPr="00411410">
        <w:rPr>
          <w:rFonts w:ascii="Angsana New" w:eastAsia="Calibri" w:hAnsi="Angsana New"/>
          <w:sz w:val="30"/>
          <w:szCs w:val="30"/>
        </w:rPr>
        <w:t xml:space="preserve">units converted to common stock </w:t>
      </w:r>
      <w:r w:rsidR="00CE3C3E">
        <w:rPr>
          <w:rFonts w:ascii="Angsana New" w:eastAsia="Calibri" w:hAnsi="Angsana New"/>
          <w:sz w:val="30"/>
          <w:szCs w:val="30"/>
          <w:lang w:bidi="th-TH"/>
        </w:rPr>
        <w:t xml:space="preserve">219,000 </w:t>
      </w:r>
      <w:r w:rsidRPr="00411410">
        <w:rPr>
          <w:rFonts w:ascii="Angsana New" w:eastAsia="Calibri" w:hAnsi="Angsana New"/>
          <w:sz w:val="30"/>
          <w:szCs w:val="30"/>
        </w:rPr>
        <w:t xml:space="preserve">ordinary shares, of Baht </w:t>
      </w:r>
      <w:r w:rsidRPr="00411410">
        <w:rPr>
          <w:rFonts w:ascii="Angsana New" w:eastAsia="Calibri" w:hAnsi="Angsana New"/>
          <w:sz w:val="30"/>
          <w:szCs w:val="30"/>
          <w:rtl/>
          <w:cs/>
        </w:rPr>
        <w:t xml:space="preserve">1.712 </w:t>
      </w:r>
      <w:r w:rsidRPr="00411410">
        <w:rPr>
          <w:rFonts w:ascii="Angsana New" w:eastAsia="Calibri" w:hAnsi="Angsana New"/>
          <w:sz w:val="30"/>
          <w:szCs w:val="30"/>
        </w:rPr>
        <w:t xml:space="preserve">per share and exercise the right to exercise the warrant at </w:t>
      </w:r>
      <w:r w:rsidR="0014329C">
        <w:rPr>
          <w:rFonts w:ascii="Angsana New" w:eastAsia="Calibri" w:hAnsi="Angsana New"/>
          <w:sz w:val="30"/>
          <w:szCs w:val="30"/>
        </w:rPr>
        <w:t xml:space="preserve">1 </w:t>
      </w:r>
      <w:r w:rsidR="00AC6A23">
        <w:rPr>
          <w:rFonts w:ascii="Angsana New" w:eastAsia="Calibri" w:hAnsi="Angsana New" w:hint="cs"/>
          <w:sz w:val="30"/>
          <w:szCs w:val="30"/>
          <w:cs/>
          <w:lang w:bidi="th-TH"/>
        </w:rPr>
        <w:t>(</w:t>
      </w:r>
      <w:r w:rsidR="0014329C">
        <w:rPr>
          <w:rFonts w:ascii="Angsana New" w:eastAsia="Calibri" w:hAnsi="Angsana New"/>
          <w:sz w:val="30"/>
          <w:szCs w:val="30"/>
        </w:rPr>
        <w:t>MILL-W3</w:t>
      </w:r>
      <w:r w:rsidR="00AC6A23">
        <w:rPr>
          <w:rFonts w:ascii="Angsana New" w:eastAsia="Calibri" w:hAnsi="Angsana New" w:hint="cs"/>
          <w:sz w:val="30"/>
          <w:szCs w:val="30"/>
          <w:cs/>
          <w:lang w:bidi="th-TH"/>
        </w:rPr>
        <w:t xml:space="preserve">) </w:t>
      </w:r>
      <w:r w:rsidR="0014329C">
        <w:rPr>
          <w:rFonts w:ascii="Angsana New" w:eastAsia="Calibri" w:hAnsi="Angsana New"/>
          <w:sz w:val="30"/>
          <w:szCs w:val="30"/>
          <w:lang w:val="en-US" w:bidi="th-TH"/>
        </w:rPr>
        <w:t xml:space="preserve">10 </w:t>
      </w:r>
      <w:r w:rsidRPr="00411410">
        <w:rPr>
          <w:rFonts w:ascii="Angsana New" w:eastAsia="Calibri" w:hAnsi="Angsana New"/>
          <w:sz w:val="30"/>
          <w:szCs w:val="30"/>
        </w:rPr>
        <w:t xml:space="preserve">units converted to common stock </w:t>
      </w:r>
      <w:r w:rsidR="00CE3C3E">
        <w:rPr>
          <w:rFonts w:ascii="Angsana New" w:eastAsia="Calibri" w:hAnsi="Angsana New"/>
          <w:sz w:val="30"/>
          <w:szCs w:val="30"/>
        </w:rPr>
        <w:t xml:space="preserve">10 ordinary shares, of Baht 3.0 </w:t>
      </w:r>
      <w:r w:rsidRPr="00411410">
        <w:rPr>
          <w:rFonts w:ascii="Angsana New" w:eastAsia="Calibri" w:hAnsi="Angsana New"/>
          <w:sz w:val="30"/>
          <w:szCs w:val="30"/>
        </w:rPr>
        <w:t>per share totaling paid-up capital</w:t>
      </w:r>
      <w:r w:rsidR="00CE3C3E">
        <w:rPr>
          <w:rFonts w:ascii="Angsana New" w:eastAsia="Calibri" w:hAnsi="Angsana New"/>
          <w:sz w:val="30"/>
          <w:szCs w:val="30"/>
        </w:rPr>
        <w:t xml:space="preserve"> o</w:t>
      </w:r>
      <w:r w:rsidR="00CE3C3E">
        <w:rPr>
          <w:rFonts w:ascii="Angsana New" w:eastAsia="Calibri" w:hAnsi="Angsana New"/>
          <w:sz w:val="30"/>
          <w:szCs w:val="30"/>
          <w:lang w:bidi="th-TH"/>
        </w:rPr>
        <w:t xml:space="preserve">f Baht 374,958.00. </w:t>
      </w:r>
      <w:r w:rsidRPr="00411410">
        <w:rPr>
          <w:rFonts w:ascii="Angsana New" w:eastAsia="Calibri" w:hAnsi="Angsana New"/>
          <w:sz w:val="30"/>
          <w:szCs w:val="30"/>
        </w:rPr>
        <w:t xml:space="preserve">The Company registered the increase of registered shares with the Ministry of </w:t>
      </w:r>
      <w:r w:rsidR="00CE3C3E">
        <w:rPr>
          <w:rFonts w:ascii="Angsana New" w:eastAsia="Calibri" w:hAnsi="Angsana New"/>
          <w:sz w:val="30"/>
          <w:szCs w:val="30"/>
        </w:rPr>
        <w:t>Commerce on 21 July 2015.</w:t>
      </w:r>
    </w:p>
    <w:p w:rsidR="003028E1" w:rsidRPr="00CE3C3E" w:rsidRDefault="003028E1" w:rsidP="00CE3C3E">
      <w:pPr>
        <w:tabs>
          <w:tab w:val="left" w:pos="1350"/>
        </w:tabs>
        <w:jc w:val="thaiDistribute"/>
        <w:rPr>
          <w:rFonts w:ascii="Angsana New" w:eastAsia="Calibri" w:hAnsi="Angsana New"/>
          <w:color w:val="000000"/>
          <w:sz w:val="30"/>
          <w:szCs w:val="30"/>
          <w:lang w:val="en-GB" w:bidi="ar-SA"/>
        </w:rPr>
      </w:pPr>
    </w:p>
    <w:p w:rsidR="00830937" w:rsidRDefault="009A464D" w:rsidP="00E63ABD">
      <w:pPr>
        <w:numPr>
          <w:ilvl w:val="0"/>
          <w:numId w:val="20"/>
        </w:numPr>
        <w:ind w:left="360"/>
        <w:jc w:val="thaiDistribute"/>
        <w:rPr>
          <w:rFonts w:ascii="Angsana New" w:hAnsi="Angsana New"/>
          <w:b/>
          <w:bCs/>
          <w:sz w:val="30"/>
          <w:szCs w:val="30"/>
        </w:rPr>
      </w:pPr>
      <w:r>
        <w:rPr>
          <w:rFonts w:ascii="Angsana New" w:hAnsi="Angsana New"/>
          <w:b/>
          <w:bCs/>
          <w:sz w:val="30"/>
          <w:szCs w:val="30"/>
        </w:rPr>
        <w:t>C</w:t>
      </w:r>
      <w:r w:rsidRPr="009A464D">
        <w:rPr>
          <w:rFonts w:ascii="Angsana New" w:hAnsi="Angsana New"/>
          <w:b/>
          <w:bCs/>
          <w:sz w:val="30"/>
          <w:szCs w:val="30"/>
        </w:rPr>
        <w:t>onvertible bond</w:t>
      </w:r>
    </w:p>
    <w:p w:rsidR="00F631D8" w:rsidRDefault="00F47C7C" w:rsidP="00F631D8">
      <w:pPr>
        <w:ind w:left="426" w:firstLine="720"/>
        <w:rPr>
          <w:rFonts w:ascii="Angsana New" w:hAnsi="Angsana New"/>
          <w:sz w:val="32"/>
          <w:szCs w:val="32"/>
        </w:rPr>
      </w:pPr>
      <w:r w:rsidRPr="00F47C7C">
        <w:rPr>
          <w:rFonts w:ascii="Angsana New" w:hAnsi="Angsana New" w:hint="cs"/>
          <w:sz w:val="32"/>
          <w:szCs w:val="32"/>
        </w:rPr>
        <w:t>According to the Board of director’s meeting no.</w:t>
      </w:r>
      <w:r w:rsidRPr="00F47C7C">
        <w:rPr>
          <w:rFonts w:ascii="Angsana New" w:hAnsi="Angsana New" w:hint="cs"/>
          <w:sz w:val="32"/>
          <w:szCs w:val="32"/>
          <w:cs/>
        </w:rPr>
        <w:t>8/2016</w:t>
      </w:r>
      <w:r w:rsidRPr="00F47C7C">
        <w:rPr>
          <w:rFonts w:ascii="Angsana New" w:hAnsi="Angsana New" w:hint="cs"/>
          <w:sz w:val="32"/>
          <w:szCs w:val="32"/>
        </w:rPr>
        <w:t xml:space="preserve">, dated November </w:t>
      </w:r>
      <w:r w:rsidRPr="00F47C7C">
        <w:rPr>
          <w:rFonts w:ascii="Angsana New" w:hAnsi="Angsana New" w:hint="cs"/>
          <w:sz w:val="32"/>
          <w:szCs w:val="32"/>
          <w:cs/>
        </w:rPr>
        <w:t>10</w:t>
      </w:r>
      <w:r w:rsidRPr="00F47C7C">
        <w:rPr>
          <w:rFonts w:ascii="Angsana New" w:hAnsi="Angsana New" w:hint="cs"/>
          <w:sz w:val="32"/>
          <w:szCs w:val="32"/>
        </w:rPr>
        <w:t xml:space="preserve">, </w:t>
      </w:r>
      <w:r w:rsidRPr="00F47C7C">
        <w:rPr>
          <w:rFonts w:ascii="Angsana New" w:hAnsi="Angsana New" w:hint="cs"/>
          <w:sz w:val="32"/>
          <w:szCs w:val="32"/>
          <w:cs/>
        </w:rPr>
        <w:t>2016</w:t>
      </w:r>
      <w:r w:rsidRPr="00F47C7C">
        <w:rPr>
          <w:rFonts w:ascii="Angsana New" w:hAnsi="Angsana New" w:hint="cs"/>
          <w:sz w:val="32"/>
          <w:szCs w:val="32"/>
        </w:rPr>
        <w:t xml:space="preserve">, the board has passed the resolution for redemption of debentures prior to maturity in year </w:t>
      </w:r>
      <w:r w:rsidRPr="00F47C7C">
        <w:rPr>
          <w:rFonts w:ascii="Angsana New" w:hAnsi="Angsana New" w:hint="cs"/>
          <w:sz w:val="32"/>
          <w:szCs w:val="32"/>
          <w:cs/>
        </w:rPr>
        <w:t xml:space="preserve">2017 </w:t>
      </w:r>
      <w:r w:rsidRPr="00F47C7C">
        <w:rPr>
          <w:rFonts w:ascii="Angsana New" w:hAnsi="Angsana New" w:hint="cs"/>
          <w:sz w:val="32"/>
          <w:szCs w:val="32"/>
        </w:rPr>
        <w:t xml:space="preserve">and repayment fund to debentures holder in order to redeem all debentures instead of convert to equity shares, in order that the company has already returned fund to debentures holders by December </w:t>
      </w:r>
      <w:r w:rsidRPr="00F47C7C">
        <w:rPr>
          <w:rFonts w:ascii="Angsana New" w:hAnsi="Angsana New" w:hint="cs"/>
          <w:sz w:val="32"/>
          <w:szCs w:val="32"/>
          <w:cs/>
        </w:rPr>
        <w:t>2</w:t>
      </w:r>
      <w:r w:rsidRPr="00F47C7C">
        <w:rPr>
          <w:rFonts w:ascii="Angsana New" w:hAnsi="Angsana New" w:hint="cs"/>
          <w:sz w:val="32"/>
          <w:szCs w:val="32"/>
        </w:rPr>
        <w:t xml:space="preserve">, </w:t>
      </w:r>
      <w:r w:rsidRPr="00F47C7C">
        <w:rPr>
          <w:rFonts w:ascii="Angsana New" w:hAnsi="Angsana New" w:hint="cs"/>
          <w:sz w:val="32"/>
          <w:szCs w:val="32"/>
          <w:cs/>
        </w:rPr>
        <w:t>2016.</w:t>
      </w:r>
    </w:p>
    <w:p w:rsidR="00F631D8" w:rsidRPr="00F47C7C" w:rsidRDefault="00F631D8" w:rsidP="00F631D8">
      <w:pPr>
        <w:rPr>
          <w:rFonts w:ascii="Angsana New" w:hAnsi="Angsana New"/>
          <w:sz w:val="32"/>
          <w:szCs w:val="32"/>
        </w:rPr>
      </w:pPr>
    </w:p>
    <w:p w:rsidR="003028E1" w:rsidRPr="00411410" w:rsidRDefault="003028E1" w:rsidP="00E63ABD">
      <w:pPr>
        <w:numPr>
          <w:ilvl w:val="0"/>
          <w:numId w:val="20"/>
        </w:numPr>
        <w:ind w:left="426" w:hanging="426"/>
        <w:jc w:val="thaiDistribute"/>
        <w:rPr>
          <w:rFonts w:ascii="Angsana New" w:hAnsi="Angsana New"/>
          <w:b/>
          <w:bCs/>
          <w:sz w:val="30"/>
          <w:szCs w:val="30"/>
        </w:rPr>
      </w:pPr>
      <w:r w:rsidRPr="00411410">
        <w:rPr>
          <w:rFonts w:ascii="Angsana New" w:hAnsi="Angsana New"/>
          <w:b/>
          <w:bCs/>
          <w:sz w:val="30"/>
          <w:szCs w:val="30"/>
        </w:rPr>
        <w:t>Preferred shares</w:t>
      </w:r>
    </w:p>
    <w:p w:rsidR="003028E1" w:rsidRPr="00411410" w:rsidRDefault="003028E1" w:rsidP="00D32302">
      <w:pPr>
        <w:ind w:left="450" w:firstLine="720"/>
        <w:jc w:val="thaiDistribute"/>
        <w:rPr>
          <w:rFonts w:ascii="Angsana New" w:hAnsi="Angsana New"/>
          <w:sz w:val="30"/>
          <w:szCs w:val="30"/>
        </w:rPr>
      </w:pPr>
      <w:r w:rsidRPr="00411410">
        <w:rPr>
          <w:rFonts w:ascii="Angsana New" w:hAnsi="Angsana New"/>
          <w:sz w:val="30"/>
          <w:szCs w:val="30"/>
        </w:rPr>
        <w:t xml:space="preserve">The amount of dividend paid by the Company are not entitled to preferred shareholders will  only receive in the year that has not been paid. As at 31 December </w:t>
      </w:r>
      <w:r>
        <w:rPr>
          <w:rFonts w:ascii="Angsana New" w:hAnsi="Angsana New"/>
          <w:sz w:val="30"/>
          <w:szCs w:val="30"/>
        </w:rPr>
        <w:t>201</w:t>
      </w:r>
      <w:r w:rsidR="00D32302">
        <w:rPr>
          <w:rFonts w:ascii="Angsana New" w:hAnsi="Angsana New"/>
          <w:sz w:val="30"/>
          <w:szCs w:val="30"/>
        </w:rPr>
        <w:t>6 and 2015</w:t>
      </w:r>
      <w:r w:rsidR="00F52209">
        <w:rPr>
          <w:rFonts w:ascii="Angsana New" w:hAnsi="Angsana New"/>
          <w:sz w:val="30"/>
          <w:szCs w:val="30"/>
        </w:rPr>
        <w:t>,</w:t>
      </w:r>
      <w:r w:rsidR="00E935C6">
        <w:rPr>
          <w:rFonts w:ascii="Angsana New" w:hAnsi="Angsana New"/>
          <w:sz w:val="30"/>
          <w:szCs w:val="30"/>
        </w:rPr>
        <w:t xml:space="preserve"> </w:t>
      </w:r>
      <w:r w:rsidRPr="00411410">
        <w:rPr>
          <w:rFonts w:ascii="Angsana New" w:hAnsi="Angsana New"/>
          <w:sz w:val="30"/>
          <w:szCs w:val="30"/>
        </w:rPr>
        <w:t xml:space="preserve">the Company accrued dividends for the year </w:t>
      </w:r>
      <w:r>
        <w:rPr>
          <w:rFonts w:ascii="Angsana New" w:hAnsi="Angsana New"/>
          <w:sz w:val="30"/>
          <w:szCs w:val="30"/>
        </w:rPr>
        <w:t xml:space="preserve">in amount </w:t>
      </w:r>
      <w:r w:rsidRPr="00411410">
        <w:rPr>
          <w:rFonts w:ascii="Angsana New" w:hAnsi="Angsana New"/>
          <w:sz w:val="30"/>
          <w:szCs w:val="30"/>
        </w:rPr>
        <w:t xml:space="preserve">of Baht </w:t>
      </w:r>
      <w:r w:rsidR="00D32302">
        <w:rPr>
          <w:rFonts w:ascii="Angsana New" w:hAnsi="Angsana New"/>
          <w:sz w:val="30"/>
          <w:szCs w:val="30"/>
        </w:rPr>
        <w:t>19.50</w:t>
      </w:r>
      <w:r w:rsidR="00E935C6">
        <w:rPr>
          <w:rFonts w:ascii="Angsana New" w:hAnsi="Angsana New"/>
          <w:sz w:val="30"/>
          <w:szCs w:val="30"/>
        </w:rPr>
        <w:t xml:space="preserve"> </w:t>
      </w:r>
      <w:r w:rsidRPr="00411410">
        <w:rPr>
          <w:rFonts w:ascii="Angsana New" w:hAnsi="Angsana New"/>
          <w:sz w:val="30"/>
          <w:szCs w:val="30"/>
        </w:rPr>
        <w:t>million</w:t>
      </w:r>
      <w:r w:rsidR="00D32302">
        <w:rPr>
          <w:rFonts w:ascii="Angsana New" w:hAnsi="Angsana New"/>
          <w:sz w:val="30"/>
          <w:szCs w:val="30"/>
        </w:rPr>
        <w:t xml:space="preserve"> and 133.20</w:t>
      </w:r>
      <w:r>
        <w:rPr>
          <w:rFonts w:ascii="Angsana New" w:hAnsi="Angsana New"/>
          <w:sz w:val="30"/>
          <w:szCs w:val="30"/>
        </w:rPr>
        <w:t xml:space="preserve"> million,</w:t>
      </w:r>
      <w:r w:rsidRPr="00A11853">
        <w:rPr>
          <w:rFonts w:ascii="Angsana New" w:hAnsi="Angsana New"/>
          <w:sz w:val="30"/>
          <w:szCs w:val="30"/>
          <w:lang w:val="en-GB"/>
        </w:rPr>
        <w:t>respectively</w:t>
      </w:r>
      <w:r w:rsidRPr="00411410">
        <w:rPr>
          <w:rFonts w:ascii="Angsana New" w:hAnsi="Angsana New"/>
          <w:sz w:val="30"/>
          <w:szCs w:val="30"/>
        </w:rPr>
        <w:t>.</w:t>
      </w:r>
    </w:p>
    <w:p w:rsidR="00B4580A" w:rsidRPr="0042222B" w:rsidRDefault="00B4580A" w:rsidP="00D32302">
      <w:pPr>
        <w:tabs>
          <w:tab w:val="left" w:pos="3780"/>
        </w:tabs>
        <w:ind w:left="450"/>
        <w:jc w:val="thaiDistribute"/>
        <w:rPr>
          <w:rFonts w:ascii="Angsana New" w:hAnsi="Angsana New"/>
          <w:sz w:val="30"/>
          <w:szCs w:val="30"/>
        </w:rPr>
      </w:pPr>
    </w:p>
    <w:p w:rsidR="00B4580A" w:rsidRPr="0042222B" w:rsidRDefault="00B4580A" w:rsidP="00E63ABD">
      <w:pPr>
        <w:numPr>
          <w:ilvl w:val="0"/>
          <w:numId w:val="20"/>
        </w:numPr>
        <w:ind w:left="450" w:hanging="450"/>
        <w:jc w:val="thaiDistribute"/>
        <w:rPr>
          <w:rFonts w:ascii="Angsana New" w:hAnsi="Angsana New"/>
          <w:b/>
          <w:bCs/>
          <w:sz w:val="30"/>
          <w:szCs w:val="30"/>
          <w:lang w:val="en-GB"/>
        </w:rPr>
      </w:pPr>
      <w:r w:rsidRPr="0042222B">
        <w:rPr>
          <w:rFonts w:ascii="Angsana New" w:hAnsi="Angsana New"/>
          <w:b/>
          <w:bCs/>
          <w:sz w:val="30"/>
          <w:szCs w:val="30"/>
          <w:lang w:val="en-GB"/>
        </w:rPr>
        <w:t>Capital Management</w:t>
      </w:r>
    </w:p>
    <w:p w:rsidR="00B4580A" w:rsidRPr="0042222B" w:rsidRDefault="00B4580A" w:rsidP="00D32302">
      <w:pPr>
        <w:ind w:left="450" w:firstLine="720"/>
        <w:jc w:val="thaiDistribute"/>
        <w:rPr>
          <w:rFonts w:ascii="Angsana New" w:hAnsi="Angsana New"/>
          <w:sz w:val="30"/>
          <w:szCs w:val="30"/>
        </w:rPr>
      </w:pPr>
      <w:r w:rsidRPr="0042222B">
        <w:rPr>
          <w:rFonts w:ascii="Angsana New" w:hAnsi="Angsana New"/>
          <w:sz w:val="30"/>
          <w:szCs w:val="3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B4580A" w:rsidRPr="000172EF" w:rsidRDefault="00B4580A" w:rsidP="00D32302">
      <w:pPr>
        <w:ind w:left="450" w:firstLine="720"/>
        <w:jc w:val="thaiDistribute"/>
        <w:rPr>
          <w:rFonts w:ascii="Angsana New" w:hAnsi="Angsana New"/>
          <w:sz w:val="30"/>
          <w:szCs w:val="30"/>
        </w:rPr>
      </w:pPr>
      <w:r w:rsidRPr="0042222B">
        <w:rPr>
          <w:rFonts w:ascii="Angsana New" w:hAnsi="Angsana New"/>
          <w:sz w:val="30"/>
          <w:szCs w:val="30"/>
        </w:rPr>
        <w:t xml:space="preserve">In order to maintain or adjust the capital structure, the Group may adjust the amount of dividends paid to shareholders, decrease share capital, or </w:t>
      </w:r>
      <w:r w:rsidRPr="000172EF">
        <w:rPr>
          <w:rFonts w:ascii="Angsana New" w:hAnsi="Angsana New"/>
          <w:sz w:val="30"/>
          <w:szCs w:val="30"/>
        </w:rPr>
        <w:t>issue new shares.</w:t>
      </w:r>
    </w:p>
    <w:p w:rsidR="009A48EC" w:rsidRPr="000172EF" w:rsidRDefault="00B4580A" w:rsidP="00D32302">
      <w:pPr>
        <w:tabs>
          <w:tab w:val="left" w:pos="1134"/>
        </w:tabs>
        <w:ind w:left="450" w:firstLine="684"/>
        <w:jc w:val="thaiDistribute"/>
        <w:rPr>
          <w:rFonts w:ascii="Angsana New" w:hAnsi="Angsana New"/>
          <w:sz w:val="30"/>
          <w:szCs w:val="30"/>
        </w:rPr>
      </w:pPr>
      <w:r w:rsidRPr="000172EF">
        <w:rPr>
          <w:rFonts w:ascii="Angsana New" w:hAnsi="Angsana New"/>
          <w:sz w:val="30"/>
          <w:szCs w:val="30"/>
        </w:rPr>
        <w:t>As at 31 December 20</w:t>
      </w:r>
      <w:r w:rsidR="00486C87" w:rsidRPr="000172EF">
        <w:rPr>
          <w:rFonts w:ascii="Angsana New" w:hAnsi="Angsana New"/>
          <w:sz w:val="30"/>
          <w:szCs w:val="30"/>
        </w:rPr>
        <w:t>1</w:t>
      </w:r>
      <w:r w:rsidR="000172EF">
        <w:rPr>
          <w:rFonts w:ascii="Angsana New" w:hAnsi="Angsana New"/>
          <w:sz w:val="30"/>
          <w:szCs w:val="30"/>
        </w:rPr>
        <w:t>6 and 2015</w:t>
      </w:r>
      <w:r w:rsidRPr="000172EF">
        <w:rPr>
          <w:rFonts w:ascii="Angsana New" w:hAnsi="Angsana New"/>
          <w:sz w:val="30"/>
          <w:szCs w:val="30"/>
        </w:rPr>
        <w:t xml:space="preserve"> debt to equity ratio in the consolidated financial statements are</w:t>
      </w:r>
      <w:r w:rsidR="00464D63">
        <w:rPr>
          <w:rFonts w:ascii="Angsana New" w:hAnsi="Angsana New"/>
          <w:sz w:val="30"/>
          <w:szCs w:val="30"/>
        </w:rPr>
        <w:t xml:space="preserve"> </w:t>
      </w:r>
      <w:r w:rsidR="00B8778D">
        <w:rPr>
          <w:rFonts w:ascii="Angsana New" w:hAnsi="Angsana New"/>
          <w:sz w:val="30"/>
          <w:szCs w:val="30"/>
        </w:rPr>
        <w:t>2</w:t>
      </w:r>
      <w:r w:rsidR="005129F6">
        <w:rPr>
          <w:rFonts w:ascii="Angsana New" w:hAnsi="Angsana New"/>
          <w:sz w:val="30"/>
          <w:szCs w:val="30"/>
        </w:rPr>
        <w:t>.07</w:t>
      </w:r>
      <w:r w:rsidR="009A48EC" w:rsidRPr="000172EF">
        <w:rPr>
          <w:rFonts w:ascii="Angsana New" w:hAnsi="Angsana New"/>
          <w:sz w:val="30"/>
          <w:szCs w:val="30"/>
        </w:rPr>
        <w:t xml:space="preserve"> : 1</w:t>
      </w:r>
      <w:r w:rsidR="00464D63">
        <w:rPr>
          <w:rFonts w:ascii="Angsana New" w:hAnsi="Angsana New"/>
          <w:sz w:val="30"/>
          <w:szCs w:val="30"/>
        </w:rPr>
        <w:t xml:space="preserve"> </w:t>
      </w:r>
      <w:r w:rsidRPr="000172EF">
        <w:rPr>
          <w:rFonts w:ascii="Angsana New" w:hAnsi="Angsana New"/>
          <w:sz w:val="30"/>
          <w:szCs w:val="30"/>
        </w:rPr>
        <w:t>and</w:t>
      </w:r>
      <w:r w:rsidR="00464D63">
        <w:rPr>
          <w:rFonts w:ascii="Angsana New" w:hAnsi="Angsana New"/>
          <w:sz w:val="30"/>
          <w:szCs w:val="30"/>
        </w:rPr>
        <w:t xml:space="preserve"> </w:t>
      </w:r>
      <w:r w:rsidR="00D32302" w:rsidRPr="000172EF">
        <w:rPr>
          <w:rFonts w:ascii="Angsana New" w:hAnsi="Angsana New"/>
          <w:sz w:val="30"/>
          <w:szCs w:val="30"/>
        </w:rPr>
        <w:t>2.31</w:t>
      </w:r>
      <w:r w:rsidR="009A48EC" w:rsidRPr="000172EF">
        <w:rPr>
          <w:rFonts w:ascii="Angsana New" w:hAnsi="Angsana New"/>
          <w:sz w:val="30"/>
          <w:szCs w:val="30"/>
        </w:rPr>
        <w:t>: 1</w:t>
      </w:r>
      <w:r w:rsidRPr="000172EF">
        <w:rPr>
          <w:rFonts w:ascii="Angsana New" w:hAnsi="Angsana New"/>
          <w:sz w:val="30"/>
          <w:szCs w:val="30"/>
        </w:rPr>
        <w:t>,respectively.</w:t>
      </w:r>
    </w:p>
    <w:p w:rsidR="009A48EC" w:rsidRPr="008B06A2" w:rsidRDefault="000172EF" w:rsidP="00D32302">
      <w:pPr>
        <w:tabs>
          <w:tab w:val="left" w:pos="1134"/>
        </w:tabs>
        <w:ind w:left="450" w:firstLine="720"/>
        <w:jc w:val="thaiDistribute"/>
        <w:rPr>
          <w:rFonts w:ascii="Angsana New" w:hAnsi="Angsana New"/>
          <w:sz w:val="30"/>
          <w:szCs w:val="30"/>
        </w:rPr>
      </w:pPr>
      <w:r>
        <w:rPr>
          <w:rFonts w:ascii="Angsana New" w:hAnsi="Angsana New"/>
          <w:sz w:val="30"/>
          <w:szCs w:val="30"/>
        </w:rPr>
        <w:t>As at 31 December 2016 and 2015</w:t>
      </w:r>
      <w:r w:rsidR="00B4580A" w:rsidRPr="000172EF">
        <w:rPr>
          <w:rFonts w:ascii="Angsana New" w:hAnsi="Angsana New"/>
          <w:sz w:val="30"/>
          <w:szCs w:val="30"/>
        </w:rPr>
        <w:t xml:space="preserve"> debt to equity ratio in the fin</w:t>
      </w:r>
      <w:r w:rsidR="00A04E53">
        <w:rPr>
          <w:rFonts w:ascii="Angsana New" w:hAnsi="Angsana New"/>
          <w:sz w:val="30"/>
          <w:szCs w:val="30"/>
        </w:rPr>
        <w:t xml:space="preserve">ancial separate statements are         </w:t>
      </w:r>
      <w:r w:rsidRPr="000172EF">
        <w:rPr>
          <w:rFonts w:ascii="Angsana New" w:hAnsi="Angsana New" w:hint="cs"/>
          <w:sz w:val="30"/>
          <w:szCs w:val="30"/>
          <w:cs/>
        </w:rPr>
        <w:t>1.</w:t>
      </w:r>
      <w:r w:rsidRPr="000172EF">
        <w:rPr>
          <w:rFonts w:ascii="Angsana New" w:hAnsi="Angsana New"/>
          <w:sz w:val="30"/>
          <w:szCs w:val="30"/>
        </w:rPr>
        <w:t>56</w:t>
      </w:r>
      <w:r w:rsidR="005129F6">
        <w:rPr>
          <w:rFonts w:ascii="Angsana New" w:hAnsi="Angsana New"/>
          <w:sz w:val="30"/>
          <w:szCs w:val="30"/>
        </w:rPr>
        <w:t xml:space="preserve"> </w:t>
      </w:r>
      <w:r w:rsidR="009A48EC" w:rsidRPr="000172EF">
        <w:rPr>
          <w:rFonts w:ascii="Angsana New" w:hAnsi="Angsana New"/>
          <w:sz w:val="30"/>
          <w:szCs w:val="30"/>
        </w:rPr>
        <w:t>: 1</w:t>
      </w:r>
      <w:r w:rsidR="00464D63">
        <w:rPr>
          <w:rFonts w:ascii="Angsana New" w:hAnsi="Angsana New"/>
          <w:sz w:val="30"/>
          <w:szCs w:val="30"/>
        </w:rPr>
        <w:t xml:space="preserve"> </w:t>
      </w:r>
      <w:r w:rsidR="00B4580A" w:rsidRPr="000172EF">
        <w:rPr>
          <w:rFonts w:ascii="Angsana New" w:hAnsi="Angsana New"/>
          <w:sz w:val="30"/>
          <w:szCs w:val="30"/>
        </w:rPr>
        <w:t>and</w:t>
      </w:r>
      <w:r w:rsidR="00464D63">
        <w:rPr>
          <w:rFonts w:ascii="Angsana New" w:hAnsi="Angsana New"/>
          <w:sz w:val="30"/>
          <w:szCs w:val="30"/>
        </w:rPr>
        <w:t xml:space="preserve"> </w:t>
      </w:r>
      <w:r w:rsidR="008B06A2" w:rsidRPr="000172EF">
        <w:rPr>
          <w:rFonts w:ascii="Angsana New" w:hAnsi="Angsana New"/>
          <w:sz w:val="30"/>
          <w:szCs w:val="30"/>
        </w:rPr>
        <w:t>1.22</w:t>
      </w:r>
      <w:r w:rsidR="009A48EC" w:rsidRPr="000172EF">
        <w:rPr>
          <w:rFonts w:ascii="Angsana New" w:hAnsi="Angsana New"/>
          <w:sz w:val="30"/>
          <w:szCs w:val="30"/>
        </w:rPr>
        <w:t>: 1</w:t>
      </w:r>
      <w:r w:rsidR="00B4580A" w:rsidRPr="000172EF">
        <w:rPr>
          <w:rFonts w:ascii="Angsana New" w:hAnsi="Angsana New"/>
          <w:sz w:val="30"/>
          <w:szCs w:val="30"/>
        </w:rPr>
        <w:t>,respectively.</w:t>
      </w:r>
    </w:p>
    <w:p w:rsidR="001F7A87" w:rsidRPr="000172EF" w:rsidRDefault="001F7A87" w:rsidP="008B06A2">
      <w:pPr>
        <w:ind w:left="450"/>
        <w:jc w:val="thaiDistribute"/>
        <w:rPr>
          <w:rFonts w:ascii="Angsana New" w:hAnsi="Angsana New"/>
          <w:sz w:val="30"/>
          <w:szCs w:val="30"/>
        </w:rPr>
      </w:pPr>
    </w:p>
    <w:p w:rsidR="008B06A2" w:rsidRDefault="008B06A2" w:rsidP="008B06A2">
      <w:pPr>
        <w:ind w:left="450"/>
        <w:jc w:val="thaiDistribute"/>
        <w:rPr>
          <w:rFonts w:ascii="Angsana New" w:hAnsi="Angsana New"/>
          <w:sz w:val="30"/>
          <w:szCs w:val="30"/>
          <w:lang w:val="en-GB"/>
        </w:rPr>
      </w:pPr>
    </w:p>
    <w:p w:rsidR="008B06A2" w:rsidRDefault="008B06A2" w:rsidP="008B06A2">
      <w:pPr>
        <w:ind w:left="450"/>
        <w:jc w:val="thaiDistribute"/>
        <w:rPr>
          <w:rFonts w:ascii="Angsana New" w:hAnsi="Angsana New"/>
          <w:sz w:val="30"/>
          <w:szCs w:val="30"/>
          <w:lang w:val="en-GB"/>
        </w:rPr>
      </w:pPr>
    </w:p>
    <w:p w:rsidR="008B06A2" w:rsidRDefault="008B06A2" w:rsidP="008B06A2">
      <w:pPr>
        <w:ind w:left="450"/>
        <w:jc w:val="thaiDistribute"/>
        <w:rPr>
          <w:rFonts w:ascii="Angsana New" w:hAnsi="Angsana New"/>
          <w:sz w:val="30"/>
          <w:szCs w:val="30"/>
          <w:lang w:val="en-GB"/>
        </w:rPr>
      </w:pPr>
    </w:p>
    <w:p w:rsidR="000009E6" w:rsidRDefault="000009E6" w:rsidP="000009E6">
      <w:pPr>
        <w:ind w:left="426"/>
        <w:jc w:val="thaiDistribute"/>
        <w:rPr>
          <w:rFonts w:hAnsi="Angsana New"/>
          <w:b/>
          <w:bCs/>
        </w:rPr>
      </w:pPr>
    </w:p>
    <w:p w:rsidR="009779C2" w:rsidRPr="00A05661" w:rsidRDefault="009779C2" w:rsidP="00E63ABD">
      <w:pPr>
        <w:numPr>
          <w:ilvl w:val="0"/>
          <w:numId w:val="20"/>
        </w:numPr>
        <w:ind w:left="426" w:hanging="426"/>
        <w:jc w:val="thaiDistribute"/>
        <w:rPr>
          <w:rFonts w:hAnsi="Angsana New"/>
          <w:b/>
          <w:bCs/>
        </w:rPr>
      </w:pPr>
      <w:r w:rsidRPr="00A05661">
        <w:rPr>
          <w:rFonts w:hAnsi="Angsana New"/>
          <w:b/>
          <w:bCs/>
        </w:rPr>
        <w:lastRenderedPageBreak/>
        <w:t xml:space="preserve">Tax </w:t>
      </w:r>
      <w:r>
        <w:rPr>
          <w:rFonts w:hAnsi="Angsana New"/>
          <w:b/>
          <w:bCs/>
        </w:rPr>
        <w:t>(</w:t>
      </w:r>
      <w:r w:rsidRPr="00A05661">
        <w:rPr>
          <w:rFonts w:hAnsi="Angsana New"/>
          <w:b/>
          <w:bCs/>
        </w:rPr>
        <w:t>Expense</w:t>
      </w:r>
      <w:r>
        <w:rPr>
          <w:rFonts w:hAnsi="Angsana New"/>
          <w:b/>
          <w:bCs/>
        </w:rPr>
        <w:t>)</w:t>
      </w:r>
      <w:r w:rsidRPr="00A05661">
        <w:rPr>
          <w:rFonts w:hAnsi="Angsana New"/>
          <w:b/>
          <w:bCs/>
        </w:rPr>
        <w:t xml:space="preserve"> Income</w:t>
      </w:r>
    </w:p>
    <w:p w:rsidR="007D5F98" w:rsidRPr="00E4418E" w:rsidRDefault="00170B14" w:rsidP="00B77D89">
      <w:pPr>
        <w:tabs>
          <w:tab w:val="left" w:pos="1080"/>
          <w:tab w:val="left" w:pos="3780"/>
        </w:tabs>
        <w:ind w:left="990" w:hanging="540"/>
        <w:jc w:val="thaiDistribute"/>
        <w:rPr>
          <w:rFonts w:ascii="Angsana New" w:hAnsi="Angsana New"/>
          <w:sz w:val="30"/>
          <w:szCs w:val="30"/>
          <w:lang w:val="en-GB"/>
        </w:rPr>
      </w:pPr>
      <w:r>
        <w:rPr>
          <w:rFonts w:ascii="Angsana New" w:hAnsi="Angsana New"/>
          <w:sz w:val="30"/>
          <w:szCs w:val="30"/>
          <w:lang w:val="en-GB"/>
        </w:rPr>
        <w:t xml:space="preserve">32.1 </w:t>
      </w:r>
      <w:r w:rsidR="00B77D89">
        <w:rPr>
          <w:rFonts w:ascii="Angsana New" w:hAnsi="Angsana New"/>
          <w:sz w:val="30"/>
          <w:szCs w:val="30"/>
          <w:lang w:val="en-GB"/>
        </w:rPr>
        <w:tab/>
      </w:r>
      <w:r w:rsidR="009779C2" w:rsidRPr="009779C2">
        <w:rPr>
          <w:rFonts w:ascii="Angsana New" w:hAnsi="Angsana New"/>
          <w:sz w:val="30"/>
          <w:szCs w:val="30"/>
          <w:lang w:val="en-GB"/>
        </w:rPr>
        <w:t>Income tax is recognized in the profit (loss) for the year period consist of:</w:t>
      </w:r>
    </w:p>
    <w:tbl>
      <w:tblPr>
        <w:tblW w:w="10170" w:type="dxa"/>
        <w:tblInd w:w="-432" w:type="dxa"/>
        <w:tblLayout w:type="fixed"/>
        <w:tblLook w:val="0000"/>
      </w:tblPr>
      <w:tblGrid>
        <w:gridCol w:w="3600"/>
        <w:gridCol w:w="1440"/>
        <w:gridCol w:w="283"/>
        <w:gridCol w:w="1427"/>
        <w:gridCol w:w="283"/>
        <w:gridCol w:w="1427"/>
        <w:gridCol w:w="279"/>
        <w:gridCol w:w="1431"/>
      </w:tblGrid>
      <w:tr w:rsidR="009779C2" w:rsidRPr="00E4418E" w:rsidTr="0066635C">
        <w:tc>
          <w:tcPr>
            <w:tcW w:w="3600" w:type="dxa"/>
          </w:tcPr>
          <w:p w:rsidR="009779C2" w:rsidRPr="00E4418E" w:rsidRDefault="009779C2" w:rsidP="001A0C3F">
            <w:pPr>
              <w:jc w:val="center"/>
              <w:rPr>
                <w:rFonts w:ascii="Angsana New" w:hAnsi="Angsana New"/>
                <w:sz w:val="26"/>
                <w:szCs w:val="26"/>
                <w:u w:val="single"/>
                <w:cs/>
              </w:rPr>
            </w:pPr>
          </w:p>
        </w:tc>
        <w:tc>
          <w:tcPr>
            <w:tcW w:w="3150" w:type="dxa"/>
            <w:gridSpan w:val="3"/>
          </w:tcPr>
          <w:p w:rsidR="009779C2" w:rsidRPr="005D413B" w:rsidRDefault="009779C2" w:rsidP="00154576">
            <w:pPr>
              <w:jc w:val="center"/>
              <w:rPr>
                <w:rFonts w:ascii="Angsana New" w:hAnsi="Angsana New"/>
                <w:sz w:val="28"/>
                <w:szCs w:val="28"/>
              </w:rPr>
            </w:pPr>
            <w:r w:rsidRPr="005D413B">
              <w:rPr>
                <w:rFonts w:ascii="Angsana New" w:hAnsi="Angsana New"/>
                <w:sz w:val="28"/>
                <w:szCs w:val="28"/>
              </w:rPr>
              <w:t>Consolidated Financial Statements</w:t>
            </w:r>
          </w:p>
        </w:tc>
        <w:tc>
          <w:tcPr>
            <w:tcW w:w="283" w:type="dxa"/>
          </w:tcPr>
          <w:p w:rsidR="009779C2" w:rsidRPr="005D413B" w:rsidRDefault="009779C2" w:rsidP="00154576">
            <w:pPr>
              <w:pStyle w:val="BodyTextIndent"/>
              <w:tabs>
                <w:tab w:val="left" w:pos="426"/>
              </w:tabs>
              <w:ind w:left="-126" w:firstLine="126"/>
              <w:jc w:val="center"/>
              <w:rPr>
                <w:rFonts w:ascii="Angsana New" w:hAnsi="Angsana New"/>
                <w:sz w:val="28"/>
                <w:szCs w:val="28"/>
              </w:rPr>
            </w:pPr>
          </w:p>
        </w:tc>
        <w:tc>
          <w:tcPr>
            <w:tcW w:w="3137" w:type="dxa"/>
            <w:gridSpan w:val="3"/>
          </w:tcPr>
          <w:p w:rsidR="009779C2" w:rsidRPr="005D413B" w:rsidRDefault="009779C2" w:rsidP="00154576">
            <w:pPr>
              <w:jc w:val="center"/>
              <w:rPr>
                <w:rFonts w:ascii="Angsana New" w:hAnsi="Angsana New"/>
                <w:sz w:val="28"/>
                <w:szCs w:val="28"/>
              </w:rPr>
            </w:pPr>
            <w:r w:rsidRPr="005D413B">
              <w:rPr>
                <w:rFonts w:ascii="Angsana New" w:hAnsi="Angsana New"/>
                <w:sz w:val="28"/>
                <w:szCs w:val="28"/>
              </w:rPr>
              <w:t xml:space="preserve">Separate Financial Statements </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3150" w:type="dxa"/>
            <w:gridSpan w:val="3"/>
          </w:tcPr>
          <w:p w:rsidR="009779C2" w:rsidRPr="005D413B" w:rsidRDefault="009779C2" w:rsidP="00154576">
            <w:pPr>
              <w:ind w:left="-108" w:right="-108"/>
              <w:jc w:val="center"/>
              <w:rPr>
                <w:rFonts w:ascii="Angsana New" w:hAnsi="Angsana New"/>
                <w:sz w:val="28"/>
                <w:szCs w:val="28"/>
                <w:cs/>
              </w:rPr>
            </w:pPr>
            <w:r w:rsidRPr="005D413B">
              <w:rPr>
                <w:rFonts w:ascii="Angsana New" w:hAnsi="Angsana New"/>
                <w:spacing w:val="-2"/>
                <w:sz w:val="28"/>
                <w:szCs w:val="28"/>
              </w:rPr>
              <w:t>For the year</w:t>
            </w:r>
          </w:p>
        </w:tc>
        <w:tc>
          <w:tcPr>
            <w:tcW w:w="283" w:type="dxa"/>
          </w:tcPr>
          <w:p w:rsidR="009779C2" w:rsidRPr="005D413B" w:rsidRDefault="009779C2" w:rsidP="00154576">
            <w:pPr>
              <w:ind w:left="-108" w:right="-108"/>
              <w:jc w:val="center"/>
              <w:rPr>
                <w:rFonts w:ascii="Angsana New" w:hAnsi="Angsana New"/>
                <w:sz w:val="28"/>
                <w:szCs w:val="28"/>
                <w:cs/>
              </w:rPr>
            </w:pPr>
          </w:p>
        </w:tc>
        <w:tc>
          <w:tcPr>
            <w:tcW w:w="3137" w:type="dxa"/>
            <w:gridSpan w:val="3"/>
          </w:tcPr>
          <w:p w:rsidR="009779C2" w:rsidRPr="005D413B" w:rsidRDefault="009779C2" w:rsidP="00154576">
            <w:pPr>
              <w:ind w:left="-108" w:right="-108"/>
              <w:jc w:val="center"/>
              <w:rPr>
                <w:rFonts w:ascii="Angsana New" w:hAnsi="Angsana New"/>
                <w:sz w:val="28"/>
                <w:szCs w:val="28"/>
                <w:cs/>
              </w:rPr>
            </w:pPr>
            <w:r w:rsidRPr="005D413B">
              <w:rPr>
                <w:rFonts w:ascii="Angsana New" w:hAnsi="Angsana New"/>
                <w:spacing w:val="-2"/>
                <w:sz w:val="28"/>
                <w:szCs w:val="28"/>
              </w:rPr>
              <w:t>For the year</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3150" w:type="dxa"/>
            <w:gridSpan w:val="3"/>
          </w:tcPr>
          <w:p w:rsidR="009779C2" w:rsidRPr="005D413B" w:rsidRDefault="009779C2" w:rsidP="00154576">
            <w:pPr>
              <w:ind w:left="-108" w:right="-108"/>
              <w:jc w:val="center"/>
              <w:rPr>
                <w:rFonts w:ascii="Angsana New" w:hAnsi="Angsana New"/>
                <w:spacing w:val="-2"/>
                <w:sz w:val="28"/>
                <w:szCs w:val="28"/>
              </w:rPr>
            </w:pPr>
            <w:r>
              <w:rPr>
                <w:rFonts w:ascii="Angsana New" w:hAnsi="Angsana New"/>
                <w:spacing w:val="-2"/>
                <w:sz w:val="28"/>
                <w:szCs w:val="28"/>
              </w:rPr>
              <w:t>ended 31 December</w:t>
            </w:r>
          </w:p>
        </w:tc>
        <w:tc>
          <w:tcPr>
            <w:tcW w:w="283" w:type="dxa"/>
          </w:tcPr>
          <w:p w:rsidR="009779C2" w:rsidRPr="005D413B" w:rsidRDefault="009779C2" w:rsidP="00154576">
            <w:pPr>
              <w:ind w:left="-108" w:right="-108"/>
              <w:jc w:val="center"/>
              <w:rPr>
                <w:rFonts w:ascii="Angsana New" w:hAnsi="Angsana New"/>
                <w:sz w:val="28"/>
                <w:szCs w:val="28"/>
                <w:cs/>
              </w:rPr>
            </w:pPr>
          </w:p>
        </w:tc>
        <w:tc>
          <w:tcPr>
            <w:tcW w:w="3137" w:type="dxa"/>
            <w:gridSpan w:val="3"/>
          </w:tcPr>
          <w:p w:rsidR="009779C2" w:rsidRPr="005D413B" w:rsidRDefault="009779C2" w:rsidP="00154576">
            <w:pPr>
              <w:ind w:left="-108" w:right="-108"/>
              <w:jc w:val="center"/>
              <w:rPr>
                <w:rFonts w:ascii="Angsana New" w:hAnsi="Angsana New"/>
                <w:spacing w:val="-2"/>
                <w:sz w:val="28"/>
                <w:szCs w:val="28"/>
              </w:rPr>
            </w:pPr>
            <w:r>
              <w:rPr>
                <w:rFonts w:ascii="Angsana New" w:hAnsi="Angsana New"/>
                <w:spacing w:val="-2"/>
                <w:sz w:val="28"/>
                <w:szCs w:val="28"/>
              </w:rPr>
              <w:t>ended 31 December</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1440" w:type="dxa"/>
          </w:tcPr>
          <w:p w:rsidR="009779C2" w:rsidRPr="005D413B" w:rsidRDefault="004D432E" w:rsidP="00154576">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8B06A2">
              <w:rPr>
                <w:rFonts w:ascii="Angsana New" w:hAnsi="Angsana New"/>
                <w:sz w:val="28"/>
                <w:szCs w:val="28"/>
              </w:rPr>
              <w:t>6</w:t>
            </w:r>
          </w:p>
        </w:tc>
        <w:tc>
          <w:tcPr>
            <w:tcW w:w="283"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27" w:type="dxa"/>
          </w:tcPr>
          <w:p w:rsidR="009779C2" w:rsidRPr="005D413B" w:rsidRDefault="004D432E" w:rsidP="00154576">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8B06A2">
              <w:rPr>
                <w:rFonts w:ascii="Angsana New" w:hAnsi="Angsana New"/>
                <w:sz w:val="28"/>
                <w:szCs w:val="28"/>
              </w:rPr>
              <w:t>5</w:t>
            </w:r>
          </w:p>
        </w:tc>
        <w:tc>
          <w:tcPr>
            <w:tcW w:w="283"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27" w:type="dxa"/>
          </w:tcPr>
          <w:p w:rsidR="009779C2" w:rsidRPr="005D413B" w:rsidRDefault="004D432E" w:rsidP="00154576">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8B06A2">
              <w:rPr>
                <w:rFonts w:ascii="Angsana New" w:hAnsi="Angsana New"/>
                <w:sz w:val="28"/>
                <w:szCs w:val="28"/>
              </w:rPr>
              <w:t>6</w:t>
            </w:r>
          </w:p>
        </w:tc>
        <w:tc>
          <w:tcPr>
            <w:tcW w:w="279"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31" w:type="dxa"/>
          </w:tcPr>
          <w:p w:rsidR="009779C2" w:rsidRPr="005D413B" w:rsidRDefault="004D432E" w:rsidP="00154576">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8B06A2">
              <w:rPr>
                <w:rFonts w:ascii="Angsana New" w:hAnsi="Angsana New"/>
                <w:sz w:val="28"/>
                <w:szCs w:val="28"/>
              </w:rPr>
              <w:t>5</w:t>
            </w:r>
          </w:p>
        </w:tc>
      </w:tr>
      <w:tr w:rsidR="00483BE3" w:rsidRPr="00E4418E" w:rsidTr="0066635C">
        <w:tc>
          <w:tcPr>
            <w:tcW w:w="3600" w:type="dxa"/>
          </w:tcPr>
          <w:p w:rsidR="00483BE3" w:rsidRPr="00E4418E" w:rsidRDefault="00483BE3" w:rsidP="00AD4452">
            <w:pPr>
              <w:ind w:left="-108" w:firstLine="108"/>
              <w:jc w:val="center"/>
              <w:rPr>
                <w:rFonts w:ascii="Angsana New" w:hAnsi="Angsana New"/>
                <w:sz w:val="26"/>
                <w:szCs w:val="26"/>
                <w:u w:val="single"/>
                <w:cs/>
              </w:rPr>
            </w:pPr>
          </w:p>
        </w:tc>
        <w:tc>
          <w:tcPr>
            <w:tcW w:w="1440" w:type="dxa"/>
          </w:tcPr>
          <w:p w:rsidR="00483BE3" w:rsidRPr="005D413B" w:rsidRDefault="00483BE3" w:rsidP="00483BE3">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83"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27"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83"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27"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79"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31"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r>
      <w:tr w:rsidR="00610ECD" w:rsidRPr="00E4418E" w:rsidTr="0066635C">
        <w:tc>
          <w:tcPr>
            <w:tcW w:w="3600" w:type="dxa"/>
          </w:tcPr>
          <w:p w:rsidR="00610ECD" w:rsidRPr="00E4418E" w:rsidRDefault="00610ECD" w:rsidP="00610ECD">
            <w:pPr>
              <w:ind w:left="-108"/>
              <w:jc w:val="thaiDistribute"/>
              <w:rPr>
                <w:rFonts w:ascii="Angsana New" w:hAnsi="Angsana New"/>
                <w:spacing w:val="-20"/>
                <w:sz w:val="26"/>
                <w:szCs w:val="26"/>
                <w:cs/>
              </w:rPr>
            </w:pPr>
            <w:r w:rsidRPr="005D413B">
              <w:rPr>
                <w:rFonts w:ascii="Angsana New" w:hAnsi="Angsana New"/>
                <w:sz w:val="28"/>
                <w:szCs w:val="28"/>
              </w:rPr>
              <w:t xml:space="preserve">Current tax </w:t>
            </w:r>
            <w:r w:rsidRPr="005D413B">
              <w:rPr>
                <w:rFonts w:ascii="Angsana New" w:hAnsi="Angsana New"/>
                <w:sz w:val="28"/>
                <w:szCs w:val="28"/>
                <w:cs/>
              </w:rPr>
              <w:t>(</w:t>
            </w:r>
            <w:r w:rsidRPr="005D413B">
              <w:rPr>
                <w:rFonts w:ascii="Angsana New" w:hAnsi="Angsana New"/>
                <w:sz w:val="28"/>
                <w:szCs w:val="28"/>
              </w:rPr>
              <w:t>expense</w:t>
            </w:r>
            <w:r w:rsidRPr="005D413B">
              <w:rPr>
                <w:rFonts w:ascii="Angsana New" w:hAnsi="Angsana New"/>
                <w:sz w:val="28"/>
                <w:szCs w:val="28"/>
                <w:cs/>
              </w:rPr>
              <w:t>)</w:t>
            </w:r>
            <w:r w:rsidRPr="005D413B">
              <w:rPr>
                <w:rFonts w:ascii="Angsana New" w:hAnsi="Angsana New"/>
                <w:sz w:val="28"/>
                <w:szCs w:val="28"/>
              </w:rPr>
              <w:t>income</w:t>
            </w:r>
          </w:p>
        </w:tc>
        <w:tc>
          <w:tcPr>
            <w:tcW w:w="1440" w:type="dxa"/>
            <w:shd w:val="clear" w:color="auto" w:fill="auto"/>
          </w:tcPr>
          <w:p w:rsidR="00610ECD" w:rsidRPr="00523570" w:rsidRDefault="00610ECD" w:rsidP="00610ECD">
            <w:pPr>
              <w:ind w:left="-108" w:right="72"/>
              <w:jc w:val="right"/>
              <w:rPr>
                <w:rFonts w:ascii="Angsana New" w:hAnsi="Angsana New"/>
                <w:sz w:val="26"/>
                <w:szCs w:val="26"/>
                <w:cs/>
              </w:rPr>
            </w:pPr>
            <w:r>
              <w:rPr>
                <w:rFonts w:ascii="Angsana New" w:hAnsi="Angsana New"/>
                <w:sz w:val="26"/>
                <w:szCs w:val="26"/>
              </w:rPr>
              <w:t>(4</w:t>
            </w:r>
            <w:r w:rsidRPr="00523570">
              <w:rPr>
                <w:rFonts w:ascii="Angsana New" w:hAnsi="Angsana New"/>
                <w:sz w:val="26"/>
                <w:szCs w:val="26"/>
              </w:rPr>
              <w:t>,</w:t>
            </w:r>
            <w:r>
              <w:rPr>
                <w:rFonts w:ascii="Angsana New" w:hAnsi="Angsana New"/>
                <w:sz w:val="26"/>
                <w:szCs w:val="26"/>
              </w:rPr>
              <w:t>255</w:t>
            </w:r>
            <w:r w:rsidRPr="00523570">
              <w:rPr>
                <w:rFonts w:ascii="Angsana New" w:hAnsi="Angsana New"/>
                <w:sz w:val="26"/>
                <w:szCs w:val="26"/>
              </w:rPr>
              <w:t>,</w:t>
            </w:r>
            <w:r>
              <w:rPr>
                <w:rFonts w:ascii="Angsana New" w:hAnsi="Angsana New"/>
                <w:sz w:val="26"/>
                <w:szCs w:val="26"/>
              </w:rPr>
              <w:t>209.91)</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shd w:val="clear" w:color="auto" w:fill="auto"/>
          </w:tcPr>
          <w:p w:rsidR="00610ECD" w:rsidRPr="00523570" w:rsidRDefault="00610ECD" w:rsidP="00610ECD">
            <w:pPr>
              <w:ind w:left="-108"/>
              <w:jc w:val="right"/>
              <w:rPr>
                <w:rFonts w:ascii="Angsana New" w:hAnsi="Angsana New"/>
                <w:sz w:val="26"/>
                <w:szCs w:val="26"/>
              </w:rPr>
            </w:pPr>
            <w:r w:rsidRPr="00523570">
              <w:rPr>
                <w:rFonts w:ascii="Angsana New" w:hAnsi="Angsana New"/>
                <w:sz w:val="26"/>
                <w:szCs w:val="26"/>
                <w:cs/>
              </w:rPr>
              <w:t>(104</w:t>
            </w:r>
            <w:r w:rsidRPr="00523570">
              <w:rPr>
                <w:rFonts w:ascii="Angsana New" w:hAnsi="Angsana New"/>
                <w:sz w:val="26"/>
                <w:szCs w:val="26"/>
              </w:rPr>
              <w:t>,598,587</w:t>
            </w:r>
            <w:r w:rsidRPr="00523570">
              <w:rPr>
                <w:rFonts w:ascii="Angsana New" w:hAnsi="Angsana New"/>
                <w:sz w:val="26"/>
                <w:szCs w:val="26"/>
                <w:cs/>
              </w:rPr>
              <w:t>.</w:t>
            </w:r>
            <w:r w:rsidRPr="00523570">
              <w:rPr>
                <w:rFonts w:ascii="Angsana New" w:hAnsi="Angsana New"/>
                <w:sz w:val="26"/>
                <w:szCs w:val="26"/>
              </w:rPr>
              <w:t>47</w:t>
            </w:r>
            <w:r w:rsidRPr="00523570">
              <w:rPr>
                <w:rFonts w:ascii="Angsana New" w:hAnsi="Angsana New"/>
                <w:sz w:val="26"/>
                <w:szCs w:val="26"/>
                <w:cs/>
              </w:rPr>
              <w:t>)</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shd w:val="clear" w:color="auto" w:fill="auto"/>
          </w:tcPr>
          <w:p w:rsidR="00610ECD" w:rsidRPr="00784E09" w:rsidRDefault="00610ECD" w:rsidP="00610ECD">
            <w:pPr>
              <w:pStyle w:val="BodyTextIndent"/>
              <w:ind w:left="-81" w:right="-59" w:firstLine="0"/>
              <w:jc w:val="center"/>
              <w:rPr>
                <w:rFonts w:ascii="Angsana New" w:hAnsi="Angsana New"/>
              </w:rPr>
            </w:pPr>
            <w:r w:rsidRPr="00784E09">
              <w:rPr>
                <w:rFonts w:ascii="Angsana New" w:hAnsi="Angsana New"/>
                <w:cs/>
              </w:rPr>
              <w:t>-</w:t>
            </w:r>
          </w:p>
        </w:tc>
        <w:tc>
          <w:tcPr>
            <w:tcW w:w="279" w:type="dxa"/>
            <w:shd w:val="clear" w:color="auto" w:fill="auto"/>
          </w:tcPr>
          <w:p w:rsidR="00610ECD" w:rsidRPr="00523570" w:rsidRDefault="00610ECD" w:rsidP="00610ECD">
            <w:pPr>
              <w:jc w:val="right"/>
              <w:rPr>
                <w:rFonts w:ascii="Angsana New" w:hAnsi="Angsana New"/>
                <w:sz w:val="26"/>
                <w:szCs w:val="26"/>
              </w:rPr>
            </w:pPr>
          </w:p>
        </w:tc>
        <w:tc>
          <w:tcPr>
            <w:tcW w:w="1431" w:type="dxa"/>
            <w:shd w:val="clear" w:color="auto" w:fill="auto"/>
          </w:tcPr>
          <w:p w:rsidR="00610ECD" w:rsidRPr="00523570" w:rsidRDefault="00610ECD" w:rsidP="00610ECD">
            <w:pPr>
              <w:ind w:left="-121"/>
              <w:jc w:val="right"/>
              <w:rPr>
                <w:rFonts w:ascii="Angsana New" w:hAnsi="Angsana New"/>
                <w:sz w:val="26"/>
                <w:szCs w:val="26"/>
              </w:rPr>
            </w:pPr>
            <w:r w:rsidRPr="00523570">
              <w:rPr>
                <w:rFonts w:ascii="Angsana New" w:hAnsi="Angsana New"/>
                <w:sz w:val="26"/>
                <w:szCs w:val="26"/>
                <w:cs/>
              </w:rPr>
              <w:t>(104</w:t>
            </w:r>
            <w:r w:rsidRPr="00523570">
              <w:rPr>
                <w:rFonts w:ascii="Angsana New" w:hAnsi="Angsana New"/>
                <w:sz w:val="26"/>
                <w:szCs w:val="26"/>
              </w:rPr>
              <w:t>,</w:t>
            </w:r>
            <w:r w:rsidRPr="00523570">
              <w:rPr>
                <w:rFonts w:ascii="Angsana New" w:hAnsi="Angsana New"/>
                <w:sz w:val="26"/>
                <w:szCs w:val="26"/>
                <w:cs/>
              </w:rPr>
              <w:t>368</w:t>
            </w:r>
            <w:r w:rsidRPr="00523570">
              <w:rPr>
                <w:rFonts w:ascii="Angsana New" w:hAnsi="Angsana New"/>
                <w:sz w:val="26"/>
                <w:szCs w:val="26"/>
              </w:rPr>
              <w:t>,</w:t>
            </w:r>
            <w:r w:rsidRPr="00523570">
              <w:rPr>
                <w:rFonts w:ascii="Angsana New" w:hAnsi="Angsana New"/>
                <w:sz w:val="26"/>
                <w:szCs w:val="26"/>
                <w:cs/>
              </w:rPr>
              <w:t>205.86)</w:t>
            </w:r>
          </w:p>
        </w:tc>
      </w:tr>
      <w:tr w:rsidR="00955DE4" w:rsidRPr="00E4418E" w:rsidTr="0066635C">
        <w:tc>
          <w:tcPr>
            <w:tcW w:w="3600" w:type="dxa"/>
          </w:tcPr>
          <w:p w:rsidR="00955DE4" w:rsidRPr="00E4418E" w:rsidRDefault="00955DE4" w:rsidP="00955DE4">
            <w:pPr>
              <w:ind w:left="-108"/>
              <w:jc w:val="thaiDistribute"/>
              <w:rPr>
                <w:rFonts w:ascii="Angsana New" w:hAnsi="Angsana New"/>
                <w:sz w:val="26"/>
                <w:szCs w:val="26"/>
                <w:cs/>
              </w:rPr>
            </w:pPr>
            <w:r w:rsidRPr="005D413B">
              <w:rPr>
                <w:rFonts w:ascii="Angsana New" w:hAnsi="Angsana New"/>
                <w:sz w:val="28"/>
                <w:szCs w:val="28"/>
              </w:rPr>
              <w:t>Prior year tax expense</w:t>
            </w:r>
          </w:p>
        </w:tc>
        <w:tc>
          <w:tcPr>
            <w:tcW w:w="1440" w:type="dxa"/>
            <w:shd w:val="clear" w:color="auto" w:fill="auto"/>
          </w:tcPr>
          <w:p w:rsidR="00955DE4" w:rsidRPr="00523570" w:rsidRDefault="00955DE4" w:rsidP="00955DE4">
            <w:pPr>
              <w:ind w:left="-108" w:right="72"/>
              <w:jc w:val="right"/>
              <w:rPr>
                <w:rFonts w:ascii="Angsana New" w:hAnsi="Angsana New"/>
                <w:sz w:val="26"/>
                <w:szCs w:val="26"/>
              </w:rPr>
            </w:pPr>
          </w:p>
        </w:tc>
        <w:tc>
          <w:tcPr>
            <w:tcW w:w="283" w:type="dxa"/>
            <w:shd w:val="clear" w:color="auto" w:fill="auto"/>
          </w:tcPr>
          <w:p w:rsidR="00955DE4" w:rsidRPr="00523570" w:rsidRDefault="00955DE4" w:rsidP="00955DE4">
            <w:pPr>
              <w:jc w:val="right"/>
              <w:rPr>
                <w:rFonts w:ascii="Angsana New" w:hAnsi="Angsana New"/>
                <w:sz w:val="26"/>
                <w:szCs w:val="26"/>
              </w:rPr>
            </w:pPr>
          </w:p>
        </w:tc>
        <w:tc>
          <w:tcPr>
            <w:tcW w:w="1427" w:type="dxa"/>
            <w:shd w:val="clear" w:color="auto" w:fill="auto"/>
          </w:tcPr>
          <w:p w:rsidR="00955DE4" w:rsidRPr="00523570" w:rsidRDefault="00955DE4" w:rsidP="00955DE4">
            <w:pPr>
              <w:ind w:hanging="121"/>
              <w:jc w:val="right"/>
              <w:rPr>
                <w:rFonts w:ascii="Angsana New" w:hAnsi="Angsana New"/>
                <w:sz w:val="26"/>
                <w:szCs w:val="26"/>
              </w:rPr>
            </w:pPr>
          </w:p>
        </w:tc>
        <w:tc>
          <w:tcPr>
            <w:tcW w:w="283" w:type="dxa"/>
            <w:shd w:val="clear" w:color="auto" w:fill="auto"/>
          </w:tcPr>
          <w:p w:rsidR="00955DE4" w:rsidRPr="00E4418E" w:rsidRDefault="00955DE4" w:rsidP="00955DE4">
            <w:pPr>
              <w:jc w:val="right"/>
              <w:rPr>
                <w:rFonts w:ascii="Angsana New" w:hAnsi="Angsana New"/>
                <w:sz w:val="26"/>
                <w:szCs w:val="26"/>
              </w:rPr>
            </w:pPr>
          </w:p>
        </w:tc>
        <w:tc>
          <w:tcPr>
            <w:tcW w:w="1427" w:type="dxa"/>
            <w:shd w:val="clear" w:color="auto" w:fill="auto"/>
          </w:tcPr>
          <w:p w:rsidR="00955DE4" w:rsidRPr="00523570" w:rsidRDefault="00955DE4" w:rsidP="00955DE4">
            <w:pPr>
              <w:ind w:left="-121" w:right="72"/>
              <w:jc w:val="right"/>
              <w:rPr>
                <w:rFonts w:ascii="Angsana New" w:hAnsi="Angsana New"/>
                <w:sz w:val="26"/>
                <w:szCs w:val="26"/>
              </w:rPr>
            </w:pPr>
          </w:p>
        </w:tc>
        <w:tc>
          <w:tcPr>
            <w:tcW w:w="279" w:type="dxa"/>
            <w:shd w:val="clear" w:color="auto" w:fill="auto"/>
          </w:tcPr>
          <w:p w:rsidR="00955DE4" w:rsidRPr="00523570" w:rsidRDefault="00955DE4" w:rsidP="00955DE4">
            <w:pPr>
              <w:jc w:val="right"/>
              <w:rPr>
                <w:rFonts w:ascii="Angsana New" w:hAnsi="Angsana New"/>
                <w:sz w:val="26"/>
                <w:szCs w:val="26"/>
              </w:rPr>
            </w:pPr>
          </w:p>
        </w:tc>
        <w:tc>
          <w:tcPr>
            <w:tcW w:w="1431" w:type="dxa"/>
            <w:shd w:val="clear" w:color="auto" w:fill="auto"/>
          </w:tcPr>
          <w:p w:rsidR="00955DE4" w:rsidRPr="00523570" w:rsidRDefault="00955DE4" w:rsidP="00955DE4">
            <w:pPr>
              <w:ind w:hanging="121"/>
              <w:jc w:val="right"/>
              <w:rPr>
                <w:rFonts w:ascii="Angsana New" w:hAnsi="Angsana New"/>
                <w:sz w:val="26"/>
                <w:szCs w:val="26"/>
              </w:rPr>
            </w:pPr>
          </w:p>
        </w:tc>
      </w:tr>
      <w:tr w:rsidR="00610ECD" w:rsidRPr="00E4418E" w:rsidTr="0066635C">
        <w:tc>
          <w:tcPr>
            <w:tcW w:w="3600" w:type="dxa"/>
          </w:tcPr>
          <w:p w:rsidR="00610ECD" w:rsidRPr="00EB47C0" w:rsidRDefault="00610ECD" w:rsidP="00610ECD">
            <w:pPr>
              <w:pStyle w:val="BodyTextIndent"/>
              <w:tabs>
                <w:tab w:val="left" w:pos="193"/>
                <w:tab w:val="left" w:pos="425"/>
              </w:tabs>
              <w:ind w:left="-108" w:right="-108" w:firstLine="184"/>
              <w:jc w:val="thaiDistribute"/>
              <w:rPr>
                <w:rFonts w:ascii="Angsana New" w:hAnsi="Angsana New"/>
                <w:sz w:val="28"/>
                <w:szCs w:val="28"/>
                <w:cs/>
              </w:rPr>
            </w:pPr>
            <w:r w:rsidRPr="00A0228D">
              <w:rPr>
                <w:rFonts w:ascii="Angsana New" w:hAnsi="Angsana New"/>
                <w:sz w:val="28"/>
                <w:szCs w:val="28"/>
              </w:rPr>
              <w:t>(Expenses</w:t>
            </w:r>
            <w:r w:rsidRPr="00A0228D">
              <w:rPr>
                <w:rFonts w:ascii="Angsana New" w:hAnsi="Angsana New"/>
                <w:sz w:val="28"/>
                <w:szCs w:val="28"/>
                <w:cs/>
              </w:rPr>
              <w:t>)</w:t>
            </w:r>
            <w:r w:rsidRPr="00A0228D">
              <w:rPr>
                <w:rFonts w:ascii="Angsana New" w:hAnsi="Angsana New"/>
                <w:sz w:val="28"/>
                <w:szCs w:val="28"/>
              </w:rPr>
              <w:t xml:space="preserve"> revenues deferred income tax</w:t>
            </w:r>
          </w:p>
        </w:tc>
        <w:tc>
          <w:tcPr>
            <w:tcW w:w="1440" w:type="dxa"/>
            <w:shd w:val="clear" w:color="auto" w:fill="auto"/>
          </w:tcPr>
          <w:p w:rsidR="00610ECD" w:rsidRPr="00523570" w:rsidRDefault="00610ECD" w:rsidP="00610ECD">
            <w:pPr>
              <w:ind w:left="-108" w:right="72"/>
              <w:jc w:val="right"/>
              <w:rPr>
                <w:rFonts w:ascii="Angsana New" w:hAnsi="Angsana New"/>
                <w:sz w:val="26"/>
                <w:szCs w:val="26"/>
                <w:cs/>
              </w:rPr>
            </w:pPr>
            <w:r>
              <w:rPr>
                <w:rFonts w:ascii="Angsana New" w:hAnsi="Angsana New"/>
                <w:sz w:val="26"/>
                <w:szCs w:val="26"/>
              </w:rPr>
              <w:t>(6</w:t>
            </w:r>
            <w:r w:rsidRPr="00523570">
              <w:rPr>
                <w:rFonts w:ascii="Angsana New" w:hAnsi="Angsana New"/>
                <w:sz w:val="26"/>
                <w:szCs w:val="26"/>
              </w:rPr>
              <w:t>,</w:t>
            </w:r>
            <w:r>
              <w:rPr>
                <w:rFonts w:ascii="Angsana New" w:hAnsi="Angsana New"/>
                <w:sz w:val="26"/>
                <w:szCs w:val="26"/>
              </w:rPr>
              <w:t>481</w:t>
            </w:r>
            <w:r w:rsidRPr="00523570">
              <w:rPr>
                <w:rFonts w:ascii="Angsana New" w:hAnsi="Angsana New"/>
                <w:sz w:val="26"/>
                <w:szCs w:val="26"/>
              </w:rPr>
              <w:t>,</w:t>
            </w:r>
            <w:r>
              <w:rPr>
                <w:rFonts w:ascii="Angsana New" w:hAnsi="Angsana New"/>
                <w:sz w:val="26"/>
                <w:szCs w:val="26"/>
              </w:rPr>
              <w:t>941.66)</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shd w:val="clear" w:color="auto" w:fill="auto"/>
          </w:tcPr>
          <w:p w:rsidR="00610ECD" w:rsidRPr="00523570" w:rsidRDefault="00610ECD" w:rsidP="00610ECD">
            <w:pPr>
              <w:ind w:left="-108"/>
              <w:jc w:val="right"/>
              <w:rPr>
                <w:rFonts w:ascii="Angsana New" w:hAnsi="Angsana New"/>
                <w:sz w:val="26"/>
                <w:szCs w:val="26"/>
                <w:cs/>
              </w:rPr>
            </w:pPr>
            <w:r w:rsidRPr="00523570">
              <w:rPr>
                <w:rFonts w:ascii="Angsana New" w:hAnsi="Angsana New"/>
                <w:sz w:val="26"/>
                <w:szCs w:val="26"/>
                <w:cs/>
              </w:rPr>
              <w:t>3</w:t>
            </w:r>
            <w:r w:rsidRPr="00523570">
              <w:rPr>
                <w:rFonts w:ascii="Angsana New" w:hAnsi="Angsana New"/>
                <w:sz w:val="26"/>
                <w:szCs w:val="26"/>
              </w:rPr>
              <w:t>,</w:t>
            </w:r>
            <w:r w:rsidRPr="00523570">
              <w:rPr>
                <w:rFonts w:ascii="Angsana New" w:hAnsi="Angsana New"/>
                <w:sz w:val="26"/>
                <w:szCs w:val="26"/>
                <w:cs/>
              </w:rPr>
              <w:t>399</w:t>
            </w:r>
            <w:r w:rsidRPr="00523570">
              <w:rPr>
                <w:rFonts w:ascii="Angsana New" w:hAnsi="Angsana New"/>
                <w:sz w:val="26"/>
                <w:szCs w:val="26"/>
              </w:rPr>
              <w:t>,</w:t>
            </w:r>
            <w:r w:rsidRPr="00523570">
              <w:rPr>
                <w:rFonts w:ascii="Angsana New" w:hAnsi="Angsana New"/>
                <w:sz w:val="26"/>
                <w:szCs w:val="26"/>
                <w:cs/>
              </w:rPr>
              <w:t>674.84</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shd w:val="clear" w:color="auto" w:fill="auto"/>
          </w:tcPr>
          <w:p w:rsidR="00610ECD" w:rsidRPr="00523570" w:rsidRDefault="00610ECD" w:rsidP="00610ECD">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sidR="00C078CD">
              <w:rPr>
                <w:rFonts w:ascii="Angsana New" w:hAnsi="Angsana New"/>
                <w:sz w:val="26"/>
                <w:szCs w:val="26"/>
                <w:cs/>
              </w:rPr>
              <w:t>089.86</w:t>
            </w:r>
          </w:p>
        </w:tc>
        <w:tc>
          <w:tcPr>
            <w:tcW w:w="279" w:type="dxa"/>
            <w:shd w:val="clear" w:color="auto" w:fill="auto"/>
          </w:tcPr>
          <w:p w:rsidR="00610ECD" w:rsidRPr="00523570" w:rsidRDefault="00610ECD" w:rsidP="00610ECD">
            <w:pPr>
              <w:jc w:val="right"/>
              <w:rPr>
                <w:rFonts w:ascii="Angsana New" w:hAnsi="Angsana New"/>
                <w:sz w:val="26"/>
                <w:szCs w:val="26"/>
              </w:rPr>
            </w:pPr>
          </w:p>
        </w:tc>
        <w:tc>
          <w:tcPr>
            <w:tcW w:w="1431" w:type="dxa"/>
            <w:shd w:val="clear" w:color="auto" w:fill="auto"/>
          </w:tcPr>
          <w:p w:rsidR="00610ECD" w:rsidRPr="00523570" w:rsidRDefault="00610ECD" w:rsidP="00610ECD">
            <w:pPr>
              <w:ind w:left="-121"/>
              <w:jc w:val="right"/>
              <w:rPr>
                <w:rFonts w:ascii="Angsana New" w:hAnsi="Angsana New"/>
                <w:sz w:val="26"/>
                <w:szCs w:val="26"/>
                <w:cs/>
              </w:rPr>
            </w:pPr>
            <w:r w:rsidRPr="00523570">
              <w:rPr>
                <w:rFonts w:ascii="Angsana New" w:hAnsi="Angsana New"/>
                <w:sz w:val="26"/>
                <w:szCs w:val="26"/>
                <w:cs/>
              </w:rPr>
              <w:t>(</w:t>
            </w:r>
            <w:r w:rsidRPr="00523570">
              <w:rPr>
                <w:rFonts w:ascii="Angsana New" w:hAnsi="Angsana New"/>
                <w:sz w:val="26"/>
                <w:szCs w:val="26"/>
              </w:rPr>
              <w:t>1,511,840</w:t>
            </w:r>
            <w:r w:rsidRPr="00523570">
              <w:rPr>
                <w:rFonts w:ascii="Angsana New" w:hAnsi="Angsana New"/>
                <w:sz w:val="26"/>
                <w:szCs w:val="26"/>
                <w:cs/>
              </w:rPr>
              <w:t>.2</w:t>
            </w:r>
            <w:r w:rsidRPr="00523570">
              <w:rPr>
                <w:rFonts w:ascii="Angsana New" w:hAnsi="Angsana New"/>
                <w:sz w:val="26"/>
                <w:szCs w:val="26"/>
              </w:rPr>
              <w:t>6</w:t>
            </w:r>
            <w:r w:rsidRPr="00523570">
              <w:rPr>
                <w:rFonts w:ascii="Angsana New" w:hAnsi="Angsana New"/>
                <w:sz w:val="26"/>
                <w:szCs w:val="26"/>
                <w:cs/>
              </w:rPr>
              <w:t>)</w:t>
            </w:r>
          </w:p>
        </w:tc>
      </w:tr>
      <w:tr w:rsidR="00610ECD" w:rsidRPr="00E4418E" w:rsidTr="0066635C">
        <w:tc>
          <w:tcPr>
            <w:tcW w:w="3600" w:type="dxa"/>
          </w:tcPr>
          <w:p w:rsidR="00610ECD" w:rsidRPr="005D413B" w:rsidRDefault="00610ECD" w:rsidP="00610ECD">
            <w:pPr>
              <w:pStyle w:val="BodyTextIndent"/>
              <w:ind w:left="72" w:hanging="180"/>
              <w:jc w:val="left"/>
              <w:rPr>
                <w:rFonts w:ascii="Angsana New" w:hAnsi="Angsana New"/>
                <w:sz w:val="28"/>
                <w:szCs w:val="28"/>
                <w:cs/>
              </w:rPr>
            </w:pPr>
            <w:r w:rsidRPr="005D413B">
              <w:rPr>
                <w:rFonts w:ascii="Angsana New" w:hAnsi="Angsana New"/>
                <w:sz w:val="28"/>
                <w:szCs w:val="28"/>
              </w:rPr>
              <w:t>(Expense</w:t>
            </w:r>
            <w:r w:rsidRPr="005D413B">
              <w:rPr>
                <w:rFonts w:ascii="Angsana New" w:hAnsi="Angsana New"/>
                <w:sz w:val="28"/>
                <w:szCs w:val="28"/>
                <w:cs/>
              </w:rPr>
              <w:t>)</w:t>
            </w:r>
            <w:r w:rsidRPr="005D413B">
              <w:rPr>
                <w:rFonts w:ascii="Angsana New" w:hAnsi="Angsana New"/>
                <w:sz w:val="28"/>
                <w:szCs w:val="28"/>
              </w:rPr>
              <w:t xml:space="preserve"> revenues Income tax is recognized in theprofit </w:t>
            </w:r>
            <w:r w:rsidRPr="005D413B">
              <w:rPr>
                <w:rFonts w:ascii="Angsana New" w:hAnsi="Angsana New"/>
                <w:sz w:val="28"/>
                <w:szCs w:val="28"/>
                <w:cs/>
              </w:rPr>
              <w:t>(</w:t>
            </w:r>
            <w:r w:rsidRPr="005D413B">
              <w:rPr>
                <w:rFonts w:ascii="Angsana New" w:hAnsi="Angsana New"/>
                <w:sz w:val="28"/>
                <w:szCs w:val="28"/>
              </w:rPr>
              <w:t>loss</w:t>
            </w:r>
            <w:r w:rsidRPr="005D413B">
              <w:rPr>
                <w:rFonts w:ascii="Angsana New" w:hAnsi="Angsana New"/>
                <w:sz w:val="28"/>
                <w:szCs w:val="28"/>
                <w:cs/>
              </w:rPr>
              <w:t xml:space="preserve">) </w:t>
            </w:r>
            <w:r w:rsidRPr="005D413B">
              <w:rPr>
                <w:rFonts w:ascii="Angsana New" w:hAnsi="Angsana New"/>
                <w:sz w:val="28"/>
                <w:szCs w:val="28"/>
              </w:rPr>
              <w:t>for the year</w:t>
            </w:r>
          </w:p>
        </w:tc>
        <w:tc>
          <w:tcPr>
            <w:tcW w:w="1440" w:type="dxa"/>
            <w:tcBorders>
              <w:top w:val="single" w:sz="4" w:space="0" w:color="auto"/>
              <w:bottom w:val="double" w:sz="4" w:space="0" w:color="auto"/>
            </w:tcBorders>
            <w:shd w:val="clear" w:color="auto" w:fill="auto"/>
          </w:tcPr>
          <w:p w:rsidR="00610ECD" w:rsidRPr="00523570" w:rsidRDefault="00610ECD" w:rsidP="00610ECD">
            <w:pPr>
              <w:ind w:left="-108" w:right="72"/>
              <w:jc w:val="right"/>
              <w:rPr>
                <w:rFonts w:ascii="Angsana New" w:hAnsi="Angsana New"/>
                <w:sz w:val="26"/>
                <w:szCs w:val="26"/>
              </w:rPr>
            </w:pPr>
          </w:p>
          <w:p w:rsidR="00610ECD" w:rsidRPr="00523570" w:rsidRDefault="00610ECD" w:rsidP="00610ECD">
            <w:pPr>
              <w:ind w:left="-108" w:right="72"/>
              <w:jc w:val="right"/>
              <w:rPr>
                <w:rFonts w:ascii="Angsana New" w:hAnsi="Angsana New"/>
                <w:sz w:val="26"/>
                <w:szCs w:val="26"/>
                <w:cs/>
              </w:rPr>
            </w:pPr>
            <w:r>
              <w:rPr>
                <w:rFonts w:ascii="Angsana New" w:hAnsi="Angsana New"/>
                <w:sz w:val="26"/>
                <w:szCs w:val="26"/>
              </w:rPr>
              <w:t>(</w:t>
            </w:r>
            <w:r w:rsidRPr="00523570">
              <w:rPr>
                <w:rFonts w:ascii="Angsana New" w:hAnsi="Angsana New"/>
                <w:sz w:val="26"/>
                <w:szCs w:val="26"/>
                <w:cs/>
              </w:rPr>
              <w:t>10</w:t>
            </w:r>
            <w:r w:rsidRPr="00523570">
              <w:rPr>
                <w:rFonts w:ascii="Angsana New" w:hAnsi="Angsana New"/>
                <w:sz w:val="26"/>
                <w:szCs w:val="26"/>
              </w:rPr>
              <w:t>,737,</w:t>
            </w:r>
            <w:r>
              <w:rPr>
                <w:rFonts w:ascii="Angsana New" w:hAnsi="Angsana New"/>
                <w:sz w:val="26"/>
                <w:szCs w:val="26"/>
              </w:rPr>
              <w:t>151.57)</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tcBorders>
              <w:top w:val="single" w:sz="4" w:space="0" w:color="auto"/>
              <w:bottom w:val="double" w:sz="4" w:space="0" w:color="auto"/>
            </w:tcBorders>
            <w:shd w:val="clear" w:color="auto" w:fill="auto"/>
          </w:tcPr>
          <w:p w:rsidR="00610ECD" w:rsidRPr="00523570" w:rsidRDefault="00610ECD" w:rsidP="00610ECD">
            <w:pPr>
              <w:ind w:left="-108"/>
              <w:jc w:val="right"/>
              <w:rPr>
                <w:rFonts w:ascii="Angsana New" w:hAnsi="Angsana New"/>
                <w:sz w:val="26"/>
                <w:szCs w:val="26"/>
              </w:rPr>
            </w:pPr>
          </w:p>
          <w:p w:rsidR="00610ECD" w:rsidRPr="00523570" w:rsidRDefault="00610ECD" w:rsidP="00610ECD">
            <w:pPr>
              <w:ind w:left="-108"/>
              <w:jc w:val="right"/>
              <w:rPr>
                <w:rFonts w:ascii="Angsana New" w:hAnsi="Angsana New"/>
                <w:sz w:val="26"/>
                <w:szCs w:val="26"/>
                <w:cs/>
              </w:rPr>
            </w:pPr>
            <w:r w:rsidRPr="00523570">
              <w:rPr>
                <w:rFonts w:ascii="Angsana New" w:hAnsi="Angsana New"/>
                <w:sz w:val="26"/>
                <w:szCs w:val="26"/>
                <w:cs/>
              </w:rPr>
              <w:t>(101</w:t>
            </w:r>
            <w:r w:rsidRPr="00523570">
              <w:rPr>
                <w:rFonts w:ascii="Angsana New" w:hAnsi="Angsana New"/>
                <w:sz w:val="26"/>
                <w:szCs w:val="26"/>
              </w:rPr>
              <w:t>,</w:t>
            </w:r>
            <w:r w:rsidRPr="00523570">
              <w:rPr>
                <w:rFonts w:ascii="Angsana New" w:hAnsi="Angsana New"/>
                <w:sz w:val="26"/>
                <w:szCs w:val="26"/>
                <w:cs/>
              </w:rPr>
              <w:t>198</w:t>
            </w:r>
            <w:r w:rsidRPr="00523570">
              <w:rPr>
                <w:rFonts w:ascii="Angsana New" w:hAnsi="Angsana New"/>
                <w:sz w:val="26"/>
                <w:szCs w:val="26"/>
              </w:rPr>
              <w:t>,</w:t>
            </w:r>
            <w:r w:rsidRPr="00523570">
              <w:rPr>
                <w:rFonts w:ascii="Angsana New" w:hAnsi="Angsana New"/>
                <w:sz w:val="26"/>
                <w:szCs w:val="26"/>
                <w:cs/>
              </w:rPr>
              <w:t>912.63)</w:t>
            </w:r>
          </w:p>
        </w:tc>
        <w:tc>
          <w:tcPr>
            <w:tcW w:w="283" w:type="dxa"/>
            <w:shd w:val="clear" w:color="auto" w:fill="auto"/>
          </w:tcPr>
          <w:p w:rsidR="00610ECD" w:rsidRPr="00523570" w:rsidRDefault="00610ECD" w:rsidP="00610ECD">
            <w:pPr>
              <w:jc w:val="right"/>
              <w:rPr>
                <w:rFonts w:ascii="Angsana New" w:hAnsi="Angsana New"/>
                <w:sz w:val="26"/>
                <w:szCs w:val="26"/>
              </w:rPr>
            </w:pPr>
          </w:p>
        </w:tc>
        <w:tc>
          <w:tcPr>
            <w:tcW w:w="1427" w:type="dxa"/>
            <w:tcBorders>
              <w:top w:val="single" w:sz="4" w:space="0" w:color="auto"/>
              <w:bottom w:val="double" w:sz="4" w:space="0" w:color="auto"/>
            </w:tcBorders>
            <w:shd w:val="clear" w:color="auto" w:fill="auto"/>
          </w:tcPr>
          <w:p w:rsidR="00610ECD" w:rsidRPr="00523570" w:rsidRDefault="00610ECD" w:rsidP="00610ECD">
            <w:pPr>
              <w:ind w:left="-121" w:right="72"/>
              <w:jc w:val="right"/>
              <w:rPr>
                <w:rFonts w:ascii="Angsana New" w:hAnsi="Angsana New"/>
                <w:sz w:val="26"/>
                <w:szCs w:val="26"/>
              </w:rPr>
            </w:pPr>
          </w:p>
          <w:p w:rsidR="00610ECD" w:rsidRPr="00523570" w:rsidRDefault="00610ECD" w:rsidP="00610ECD">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sidR="00C078CD">
              <w:rPr>
                <w:rFonts w:ascii="Angsana New" w:hAnsi="Angsana New"/>
                <w:sz w:val="26"/>
                <w:szCs w:val="26"/>
                <w:cs/>
              </w:rPr>
              <w:t>089.86</w:t>
            </w:r>
          </w:p>
        </w:tc>
        <w:tc>
          <w:tcPr>
            <w:tcW w:w="279" w:type="dxa"/>
            <w:shd w:val="clear" w:color="auto" w:fill="auto"/>
          </w:tcPr>
          <w:p w:rsidR="00610ECD" w:rsidRPr="00523570" w:rsidRDefault="00610ECD" w:rsidP="00610ECD">
            <w:pPr>
              <w:jc w:val="right"/>
              <w:rPr>
                <w:rFonts w:ascii="Angsana New" w:hAnsi="Angsana New"/>
                <w:sz w:val="26"/>
                <w:szCs w:val="26"/>
              </w:rPr>
            </w:pPr>
          </w:p>
        </w:tc>
        <w:tc>
          <w:tcPr>
            <w:tcW w:w="1431" w:type="dxa"/>
            <w:tcBorders>
              <w:top w:val="single" w:sz="4" w:space="0" w:color="auto"/>
              <w:bottom w:val="double" w:sz="4" w:space="0" w:color="auto"/>
            </w:tcBorders>
            <w:shd w:val="clear" w:color="auto" w:fill="auto"/>
          </w:tcPr>
          <w:p w:rsidR="00610ECD" w:rsidRPr="00523570" w:rsidRDefault="00610ECD" w:rsidP="00610ECD">
            <w:pPr>
              <w:ind w:left="-121"/>
              <w:jc w:val="right"/>
              <w:rPr>
                <w:rFonts w:ascii="Angsana New" w:hAnsi="Angsana New"/>
                <w:sz w:val="26"/>
                <w:szCs w:val="26"/>
              </w:rPr>
            </w:pPr>
          </w:p>
          <w:p w:rsidR="00610ECD" w:rsidRPr="00523570" w:rsidRDefault="00610ECD" w:rsidP="00610ECD">
            <w:pPr>
              <w:ind w:left="-121"/>
              <w:jc w:val="right"/>
              <w:rPr>
                <w:rFonts w:ascii="Angsana New" w:hAnsi="Angsana New"/>
                <w:sz w:val="26"/>
                <w:szCs w:val="26"/>
                <w:cs/>
              </w:rPr>
            </w:pPr>
            <w:r w:rsidRPr="00523570">
              <w:rPr>
                <w:rFonts w:ascii="Angsana New" w:hAnsi="Angsana New"/>
                <w:sz w:val="26"/>
                <w:szCs w:val="26"/>
                <w:cs/>
              </w:rPr>
              <w:t>(105</w:t>
            </w:r>
            <w:r w:rsidRPr="00523570">
              <w:rPr>
                <w:rFonts w:ascii="Angsana New" w:hAnsi="Angsana New"/>
                <w:sz w:val="26"/>
                <w:szCs w:val="26"/>
              </w:rPr>
              <w:t>,</w:t>
            </w:r>
            <w:r w:rsidRPr="00523570">
              <w:rPr>
                <w:rFonts w:ascii="Angsana New" w:hAnsi="Angsana New"/>
                <w:sz w:val="26"/>
                <w:szCs w:val="26"/>
                <w:cs/>
              </w:rPr>
              <w:t>880</w:t>
            </w:r>
            <w:r w:rsidRPr="00523570">
              <w:rPr>
                <w:rFonts w:ascii="Angsana New" w:hAnsi="Angsana New"/>
                <w:sz w:val="26"/>
                <w:szCs w:val="26"/>
              </w:rPr>
              <w:t>,</w:t>
            </w:r>
            <w:r w:rsidRPr="00523570">
              <w:rPr>
                <w:rFonts w:ascii="Angsana New" w:hAnsi="Angsana New"/>
                <w:sz w:val="26"/>
                <w:szCs w:val="26"/>
                <w:cs/>
              </w:rPr>
              <w:t>046.12)</w:t>
            </w:r>
          </w:p>
        </w:tc>
      </w:tr>
    </w:tbl>
    <w:p w:rsidR="00090EAD" w:rsidRPr="00E4418E" w:rsidRDefault="00090EAD" w:rsidP="008B06A2">
      <w:pPr>
        <w:pStyle w:val="BodyTextIndent"/>
        <w:ind w:left="450" w:firstLine="0"/>
        <w:rPr>
          <w:rFonts w:ascii="Angsana New" w:hAnsi="Angsana New"/>
          <w:sz w:val="20"/>
          <w:szCs w:val="20"/>
        </w:rPr>
      </w:pPr>
    </w:p>
    <w:p w:rsidR="009779C2" w:rsidRDefault="009779C2" w:rsidP="008B06A2">
      <w:pPr>
        <w:ind w:left="426" w:firstLine="744"/>
        <w:rPr>
          <w:rFonts w:ascii="Angsana New" w:hAnsi="Angsana New"/>
          <w:sz w:val="30"/>
          <w:szCs w:val="30"/>
        </w:rPr>
      </w:pPr>
      <w:r w:rsidRPr="001F7A87">
        <w:rPr>
          <w:rFonts w:ascii="Angsana New" w:hAnsi="Angsana New"/>
          <w:sz w:val="30"/>
          <w:szCs w:val="30"/>
        </w:rPr>
        <w:t>The difference between (expenses)revenue tax calculated from accounting profit at the tax rate for</w:t>
      </w:r>
      <w:r w:rsidR="008B06A2">
        <w:rPr>
          <w:rFonts w:ascii="Angsana New" w:hAnsi="Angsana New"/>
          <w:sz w:val="30"/>
          <w:szCs w:val="30"/>
        </w:rPr>
        <w:t xml:space="preserve"> the year ended 31 December 2016 and 2015</w:t>
      </w:r>
      <w:r w:rsidRPr="001F7A87">
        <w:rPr>
          <w:rFonts w:ascii="Angsana New" w:hAnsi="Angsana New"/>
          <w:sz w:val="30"/>
          <w:szCs w:val="30"/>
        </w:rPr>
        <w:t xml:space="preserve"> at the rate of 20%</w:t>
      </w:r>
      <w:r w:rsidR="00483BE3">
        <w:rPr>
          <w:rFonts w:ascii="Angsana New" w:hAnsi="Angsana New"/>
          <w:sz w:val="30"/>
          <w:szCs w:val="30"/>
        </w:rPr>
        <w:t>, are as follows:</w:t>
      </w:r>
    </w:p>
    <w:p w:rsidR="0066635C" w:rsidRPr="0066635C" w:rsidRDefault="0066635C" w:rsidP="008B06A2">
      <w:pPr>
        <w:ind w:left="426" w:firstLine="744"/>
        <w:rPr>
          <w:rFonts w:ascii="Angsana New" w:hAnsi="Angsana New"/>
          <w:sz w:val="10"/>
          <w:szCs w:val="10"/>
        </w:rPr>
      </w:pPr>
    </w:p>
    <w:tbl>
      <w:tblPr>
        <w:tblW w:w="10170" w:type="dxa"/>
        <w:tblInd w:w="-432" w:type="dxa"/>
        <w:tblLayout w:type="fixed"/>
        <w:tblLook w:val="04A0"/>
      </w:tblPr>
      <w:tblGrid>
        <w:gridCol w:w="3600"/>
        <w:gridCol w:w="1440"/>
        <w:gridCol w:w="270"/>
        <w:gridCol w:w="1447"/>
        <w:gridCol w:w="263"/>
        <w:gridCol w:w="1440"/>
        <w:gridCol w:w="270"/>
        <w:gridCol w:w="1440"/>
      </w:tblGrid>
      <w:tr w:rsidR="00483BE3" w:rsidRPr="005D208D" w:rsidTr="0066635C">
        <w:tc>
          <w:tcPr>
            <w:tcW w:w="3600" w:type="dxa"/>
          </w:tcPr>
          <w:p w:rsidR="00483BE3" w:rsidRPr="005D208D" w:rsidRDefault="00483BE3" w:rsidP="00797838">
            <w:pPr>
              <w:pStyle w:val="BodyTextIndent"/>
              <w:ind w:left="-108" w:firstLine="0"/>
              <w:jc w:val="left"/>
              <w:rPr>
                <w:rFonts w:ascii="Angsana New" w:hAnsi="Angsana New"/>
                <w:sz w:val="25"/>
                <w:szCs w:val="25"/>
              </w:rPr>
            </w:pPr>
          </w:p>
        </w:tc>
        <w:tc>
          <w:tcPr>
            <w:tcW w:w="3157" w:type="dxa"/>
            <w:gridSpan w:val="3"/>
            <w:hideMark/>
          </w:tcPr>
          <w:p w:rsidR="00483BE3" w:rsidRPr="005D208D" w:rsidRDefault="00483BE3" w:rsidP="00797838">
            <w:pPr>
              <w:pStyle w:val="BodyTextIndent"/>
              <w:tabs>
                <w:tab w:val="left" w:pos="426"/>
              </w:tabs>
              <w:ind w:left="0" w:right="-112" w:hanging="109"/>
              <w:jc w:val="center"/>
              <w:rPr>
                <w:rFonts w:ascii="Angsana New" w:hAnsi="Angsana New"/>
                <w:sz w:val="25"/>
                <w:szCs w:val="25"/>
              </w:rPr>
            </w:pPr>
            <w:r w:rsidRPr="005D208D">
              <w:rPr>
                <w:rFonts w:ascii="Angsana New" w:hAnsi="Angsana New"/>
                <w:sz w:val="25"/>
                <w:szCs w:val="25"/>
              </w:rPr>
              <w:t>Consolidated Financial Statements</w:t>
            </w:r>
          </w:p>
        </w:tc>
        <w:tc>
          <w:tcPr>
            <w:tcW w:w="263" w:type="dxa"/>
          </w:tcPr>
          <w:p w:rsidR="00483BE3" w:rsidRPr="005D208D" w:rsidRDefault="00483BE3" w:rsidP="00797838">
            <w:pPr>
              <w:pStyle w:val="BodyTextIndent"/>
              <w:tabs>
                <w:tab w:val="left" w:pos="360"/>
                <w:tab w:val="left" w:pos="1080"/>
              </w:tabs>
              <w:ind w:firstLine="0"/>
              <w:jc w:val="thaiDistribute"/>
              <w:rPr>
                <w:rFonts w:ascii="Angsana New" w:hAnsi="Angsana New"/>
                <w:sz w:val="25"/>
                <w:szCs w:val="25"/>
              </w:rPr>
            </w:pPr>
          </w:p>
        </w:tc>
        <w:tc>
          <w:tcPr>
            <w:tcW w:w="3150" w:type="dxa"/>
            <w:gridSpan w:val="3"/>
            <w:hideMark/>
          </w:tcPr>
          <w:p w:rsidR="00483BE3" w:rsidRPr="005D208D" w:rsidRDefault="00483BE3" w:rsidP="00797838">
            <w:pPr>
              <w:pStyle w:val="BodyTextIndent"/>
              <w:tabs>
                <w:tab w:val="left" w:pos="426"/>
              </w:tabs>
              <w:ind w:left="0" w:right="-112" w:hanging="109"/>
              <w:jc w:val="center"/>
              <w:rPr>
                <w:rFonts w:ascii="Angsana New" w:hAnsi="Angsana New"/>
                <w:sz w:val="25"/>
                <w:szCs w:val="25"/>
              </w:rPr>
            </w:pPr>
            <w:r w:rsidRPr="005D208D">
              <w:rPr>
                <w:rFonts w:ascii="Angsana New" w:hAnsi="Angsana New"/>
                <w:sz w:val="25"/>
                <w:szCs w:val="25"/>
              </w:rPr>
              <w:t>Separate Financial Statements</w:t>
            </w:r>
          </w:p>
        </w:tc>
      </w:tr>
      <w:tr w:rsidR="0066635C" w:rsidRPr="005D208D" w:rsidTr="0066635C">
        <w:tc>
          <w:tcPr>
            <w:tcW w:w="3600" w:type="dxa"/>
          </w:tcPr>
          <w:p w:rsidR="0066635C" w:rsidRPr="005D208D" w:rsidRDefault="0066635C" w:rsidP="00797838">
            <w:pPr>
              <w:pStyle w:val="BodyTextIndent"/>
              <w:ind w:left="-108" w:firstLine="0"/>
              <w:jc w:val="left"/>
              <w:rPr>
                <w:rFonts w:ascii="Angsana New" w:hAnsi="Angsana New"/>
                <w:sz w:val="25"/>
                <w:szCs w:val="25"/>
              </w:rPr>
            </w:pPr>
          </w:p>
        </w:tc>
        <w:tc>
          <w:tcPr>
            <w:tcW w:w="1440" w:type="dxa"/>
            <w:hideMark/>
          </w:tcPr>
          <w:p w:rsidR="0066635C" w:rsidRPr="005D208D" w:rsidRDefault="0066635C" w:rsidP="0066635C">
            <w:pPr>
              <w:pStyle w:val="BodyTextIndent"/>
              <w:ind w:left="-108" w:right="-108" w:firstLine="0"/>
              <w:jc w:val="center"/>
              <w:rPr>
                <w:rFonts w:ascii="Angsana New" w:hAnsi="Angsana New"/>
                <w:sz w:val="25"/>
                <w:szCs w:val="25"/>
              </w:rPr>
            </w:pPr>
            <w:r w:rsidRPr="005D208D">
              <w:rPr>
                <w:rFonts w:ascii="Angsana New" w:hAnsi="Angsana New"/>
                <w:sz w:val="25"/>
                <w:szCs w:val="25"/>
              </w:rPr>
              <w:t>2016</w:t>
            </w:r>
          </w:p>
        </w:tc>
        <w:tc>
          <w:tcPr>
            <w:tcW w:w="270" w:type="dxa"/>
          </w:tcPr>
          <w:p w:rsidR="0066635C" w:rsidRPr="005D208D" w:rsidRDefault="0066635C" w:rsidP="00797838">
            <w:pPr>
              <w:pStyle w:val="BodyTextIndent"/>
              <w:tabs>
                <w:tab w:val="left" w:pos="426"/>
              </w:tabs>
              <w:ind w:left="0" w:right="-108" w:hanging="109"/>
              <w:jc w:val="center"/>
              <w:rPr>
                <w:rFonts w:ascii="Angsana New" w:hAnsi="Angsana New"/>
                <w:sz w:val="25"/>
                <w:szCs w:val="25"/>
              </w:rPr>
            </w:pPr>
          </w:p>
        </w:tc>
        <w:tc>
          <w:tcPr>
            <w:tcW w:w="1447"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201</w:t>
            </w:r>
            <w:r w:rsidRPr="005D208D">
              <w:rPr>
                <w:rFonts w:ascii="Angsana New" w:hAnsi="Angsana New" w:hint="cs"/>
                <w:sz w:val="25"/>
                <w:szCs w:val="25"/>
                <w:cs/>
              </w:rPr>
              <w:t>5</w:t>
            </w:r>
          </w:p>
        </w:tc>
        <w:tc>
          <w:tcPr>
            <w:tcW w:w="263" w:type="dxa"/>
          </w:tcPr>
          <w:p w:rsidR="0066635C" w:rsidRPr="005D208D" w:rsidRDefault="0066635C" w:rsidP="00797838">
            <w:pPr>
              <w:pStyle w:val="BodyTextIndent"/>
              <w:tabs>
                <w:tab w:val="left" w:pos="426"/>
              </w:tabs>
              <w:ind w:left="0" w:right="-108" w:hanging="109"/>
              <w:jc w:val="center"/>
              <w:rPr>
                <w:rFonts w:ascii="Angsana New" w:hAnsi="Angsana New"/>
                <w:sz w:val="25"/>
                <w:szCs w:val="25"/>
              </w:rPr>
            </w:pPr>
          </w:p>
        </w:tc>
        <w:tc>
          <w:tcPr>
            <w:tcW w:w="1440"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2016</w:t>
            </w:r>
          </w:p>
        </w:tc>
        <w:tc>
          <w:tcPr>
            <w:tcW w:w="270" w:type="dxa"/>
          </w:tcPr>
          <w:p w:rsidR="0066635C" w:rsidRPr="005D208D" w:rsidRDefault="0066635C" w:rsidP="00797838">
            <w:pPr>
              <w:pStyle w:val="BodyTextIndent"/>
              <w:tabs>
                <w:tab w:val="left" w:pos="426"/>
              </w:tabs>
              <w:ind w:left="0" w:right="-108" w:hanging="109"/>
              <w:jc w:val="center"/>
              <w:rPr>
                <w:rFonts w:ascii="Angsana New" w:hAnsi="Angsana New"/>
                <w:sz w:val="25"/>
                <w:szCs w:val="25"/>
              </w:rPr>
            </w:pPr>
          </w:p>
        </w:tc>
        <w:tc>
          <w:tcPr>
            <w:tcW w:w="1440"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201</w:t>
            </w:r>
            <w:r w:rsidRPr="005D208D">
              <w:rPr>
                <w:rFonts w:ascii="Angsana New" w:hAnsi="Angsana New" w:hint="cs"/>
                <w:sz w:val="25"/>
                <w:szCs w:val="25"/>
                <w:cs/>
              </w:rPr>
              <w:t>5</w:t>
            </w:r>
          </w:p>
        </w:tc>
      </w:tr>
      <w:tr w:rsidR="0066635C" w:rsidRPr="005D208D" w:rsidTr="0066635C">
        <w:tc>
          <w:tcPr>
            <w:tcW w:w="3600" w:type="dxa"/>
          </w:tcPr>
          <w:p w:rsidR="0066635C" w:rsidRPr="005D208D" w:rsidRDefault="0066635C" w:rsidP="00797838">
            <w:pPr>
              <w:pStyle w:val="BodyTextIndent"/>
              <w:ind w:left="-108" w:firstLine="0"/>
              <w:jc w:val="left"/>
              <w:rPr>
                <w:rFonts w:ascii="Angsana New" w:hAnsi="Angsana New"/>
                <w:sz w:val="25"/>
                <w:szCs w:val="25"/>
              </w:rPr>
            </w:pPr>
          </w:p>
        </w:tc>
        <w:tc>
          <w:tcPr>
            <w:tcW w:w="1440" w:type="dxa"/>
            <w:hideMark/>
          </w:tcPr>
          <w:p w:rsidR="0066635C" w:rsidRPr="005D208D" w:rsidRDefault="0066635C" w:rsidP="0066635C">
            <w:pPr>
              <w:pStyle w:val="BodyTextIndent"/>
              <w:ind w:left="-108" w:right="-108" w:firstLine="0"/>
              <w:jc w:val="center"/>
              <w:rPr>
                <w:rFonts w:ascii="Angsana New" w:hAnsi="Angsana New"/>
                <w:sz w:val="25"/>
                <w:szCs w:val="25"/>
              </w:rPr>
            </w:pPr>
            <w:r w:rsidRPr="005D208D">
              <w:rPr>
                <w:rFonts w:ascii="Angsana New" w:hAnsi="Angsana New"/>
                <w:sz w:val="25"/>
                <w:szCs w:val="25"/>
              </w:rPr>
              <w:t>Baht</w:t>
            </w:r>
          </w:p>
        </w:tc>
        <w:tc>
          <w:tcPr>
            <w:tcW w:w="270" w:type="dxa"/>
          </w:tcPr>
          <w:p w:rsidR="0066635C" w:rsidRPr="005D208D"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7"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Baht</w:t>
            </w:r>
          </w:p>
        </w:tc>
        <w:tc>
          <w:tcPr>
            <w:tcW w:w="263" w:type="dxa"/>
          </w:tcPr>
          <w:p w:rsidR="0066635C" w:rsidRPr="005D208D"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0"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Baht</w:t>
            </w:r>
          </w:p>
        </w:tc>
        <w:tc>
          <w:tcPr>
            <w:tcW w:w="270" w:type="dxa"/>
          </w:tcPr>
          <w:p w:rsidR="0066635C" w:rsidRPr="005D208D"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0" w:type="dxa"/>
            <w:hideMark/>
          </w:tcPr>
          <w:p w:rsidR="0066635C" w:rsidRPr="005D208D" w:rsidRDefault="0066635C" w:rsidP="00797838">
            <w:pPr>
              <w:pStyle w:val="BodyTextIndent"/>
              <w:ind w:left="-108" w:right="-108" w:firstLine="0"/>
              <w:jc w:val="center"/>
              <w:rPr>
                <w:rFonts w:ascii="Angsana New" w:hAnsi="Angsana New"/>
                <w:sz w:val="25"/>
                <w:szCs w:val="25"/>
              </w:rPr>
            </w:pPr>
            <w:r w:rsidRPr="005D208D">
              <w:rPr>
                <w:rFonts w:ascii="Angsana New" w:hAnsi="Angsana New"/>
                <w:sz w:val="25"/>
                <w:szCs w:val="25"/>
              </w:rPr>
              <w:t>Baht</w:t>
            </w:r>
          </w:p>
        </w:tc>
      </w:tr>
      <w:tr w:rsidR="009B2EF0" w:rsidRPr="005D208D" w:rsidTr="0066635C">
        <w:tc>
          <w:tcPr>
            <w:tcW w:w="3600" w:type="dxa"/>
            <w:hideMark/>
          </w:tcPr>
          <w:p w:rsidR="009B2EF0" w:rsidRPr="005D208D" w:rsidRDefault="009B2EF0" w:rsidP="009B2EF0">
            <w:pPr>
              <w:pStyle w:val="BodyTextIndent"/>
              <w:tabs>
                <w:tab w:val="left" w:pos="426"/>
              </w:tabs>
              <w:ind w:left="-108" w:firstLine="0"/>
              <w:jc w:val="left"/>
              <w:rPr>
                <w:rFonts w:ascii="Angsana New" w:hAnsi="Angsana New"/>
                <w:sz w:val="25"/>
                <w:szCs w:val="25"/>
              </w:rPr>
            </w:pPr>
            <w:r w:rsidRPr="005D208D">
              <w:rPr>
                <w:rFonts w:ascii="Angsana New" w:hAnsi="Angsana New"/>
                <w:sz w:val="25"/>
                <w:szCs w:val="25"/>
              </w:rPr>
              <w:t xml:space="preserve">Profit </w:t>
            </w:r>
            <w:r w:rsidR="00464921">
              <w:rPr>
                <w:rFonts w:ascii="Angsana New" w:hAnsi="Angsana New" w:hint="cs"/>
                <w:sz w:val="25"/>
                <w:szCs w:val="25"/>
                <w:cs/>
              </w:rPr>
              <w:t>(</w:t>
            </w:r>
            <w:r w:rsidR="00464921">
              <w:rPr>
                <w:rFonts w:ascii="Angsana New" w:hAnsi="Angsana New"/>
                <w:sz w:val="25"/>
                <w:szCs w:val="25"/>
              </w:rPr>
              <w:t>losses</w:t>
            </w:r>
            <w:r w:rsidR="00464921">
              <w:rPr>
                <w:rFonts w:ascii="Angsana New" w:hAnsi="Angsana New" w:hint="cs"/>
                <w:sz w:val="25"/>
                <w:szCs w:val="25"/>
                <w:cs/>
              </w:rPr>
              <w:t xml:space="preserve">) </w:t>
            </w:r>
            <w:r w:rsidRPr="005D208D">
              <w:rPr>
                <w:rFonts w:ascii="Angsana New" w:hAnsi="Angsana New"/>
                <w:sz w:val="25"/>
                <w:szCs w:val="25"/>
              </w:rPr>
              <w:t>before income tax</w:t>
            </w:r>
          </w:p>
        </w:tc>
        <w:tc>
          <w:tcPr>
            <w:tcW w:w="1440" w:type="dxa"/>
            <w:tcBorders>
              <w:top w:val="nil"/>
              <w:left w:val="nil"/>
              <w:bottom w:val="double" w:sz="4" w:space="0" w:color="auto"/>
              <w:right w:val="nil"/>
            </w:tcBorders>
            <w:shd w:val="clear" w:color="auto" w:fill="auto"/>
          </w:tcPr>
          <w:p w:rsidR="009B2EF0" w:rsidRPr="00DC4DBE" w:rsidRDefault="009B2EF0" w:rsidP="009B2EF0">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rPr>
              <w:t>4</w:t>
            </w:r>
            <w:r>
              <w:rPr>
                <w:rFonts w:ascii="Angsana New" w:hAnsi="Angsana New"/>
                <w:sz w:val="24"/>
                <w:szCs w:val="24"/>
              </w:rPr>
              <w:t>04,656,028.71</w:t>
            </w:r>
          </w:p>
        </w:tc>
        <w:tc>
          <w:tcPr>
            <w:tcW w:w="270" w:type="dxa"/>
            <w:shd w:val="clear" w:color="auto" w:fill="auto"/>
          </w:tcPr>
          <w:p w:rsidR="009B2EF0" w:rsidRPr="00DC4DBE" w:rsidRDefault="009B2EF0" w:rsidP="009B2EF0">
            <w:pPr>
              <w:pStyle w:val="BodyTextIndent"/>
              <w:tabs>
                <w:tab w:val="left" w:pos="360"/>
                <w:tab w:val="left" w:pos="1080"/>
              </w:tabs>
              <w:ind w:firstLine="0"/>
              <w:jc w:val="thaiDistribute"/>
              <w:rPr>
                <w:rFonts w:ascii="Angsana New" w:hAnsi="Angsana New"/>
                <w:sz w:val="24"/>
                <w:szCs w:val="24"/>
              </w:rPr>
            </w:pPr>
          </w:p>
        </w:tc>
        <w:tc>
          <w:tcPr>
            <w:tcW w:w="1447" w:type="dxa"/>
            <w:tcBorders>
              <w:top w:val="nil"/>
              <w:left w:val="nil"/>
              <w:bottom w:val="double" w:sz="4" w:space="0" w:color="auto"/>
              <w:right w:val="nil"/>
            </w:tcBorders>
            <w:shd w:val="clear" w:color="auto" w:fill="auto"/>
            <w:hideMark/>
          </w:tcPr>
          <w:p w:rsidR="009B2EF0" w:rsidRPr="00DC4DBE" w:rsidRDefault="009B2EF0" w:rsidP="009B2EF0">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cs/>
              </w:rPr>
              <w:t>786</w:t>
            </w:r>
            <w:r w:rsidRPr="00DC4DBE">
              <w:rPr>
                <w:rFonts w:ascii="Angsana New" w:hAnsi="Angsana New"/>
                <w:sz w:val="24"/>
                <w:szCs w:val="24"/>
              </w:rPr>
              <w:t>,051,127</w:t>
            </w:r>
            <w:r w:rsidRPr="00DC4DBE">
              <w:rPr>
                <w:rFonts w:ascii="Angsana New" w:hAnsi="Angsana New"/>
                <w:sz w:val="24"/>
                <w:szCs w:val="24"/>
                <w:cs/>
              </w:rPr>
              <w:t>.</w:t>
            </w:r>
            <w:r w:rsidRPr="00DC4DBE">
              <w:rPr>
                <w:rFonts w:ascii="Angsana New" w:hAnsi="Angsana New"/>
                <w:sz w:val="24"/>
                <w:szCs w:val="24"/>
              </w:rPr>
              <w:t>82</w:t>
            </w:r>
          </w:p>
        </w:tc>
        <w:tc>
          <w:tcPr>
            <w:tcW w:w="263" w:type="dxa"/>
            <w:shd w:val="clear" w:color="auto" w:fill="auto"/>
          </w:tcPr>
          <w:p w:rsidR="009B2EF0" w:rsidRPr="00784E09" w:rsidRDefault="009B2EF0" w:rsidP="009B2EF0">
            <w:pPr>
              <w:pStyle w:val="BodyTextIndent"/>
              <w:tabs>
                <w:tab w:val="left" w:pos="360"/>
                <w:tab w:val="left" w:pos="1080"/>
              </w:tabs>
              <w:ind w:firstLine="0"/>
              <w:jc w:val="thaiDistribute"/>
              <w:rPr>
                <w:rFonts w:ascii="Angsana New" w:hAnsi="Angsana New"/>
                <w:sz w:val="24"/>
                <w:szCs w:val="24"/>
              </w:rPr>
            </w:pPr>
          </w:p>
        </w:tc>
        <w:tc>
          <w:tcPr>
            <w:tcW w:w="1440" w:type="dxa"/>
            <w:tcBorders>
              <w:top w:val="nil"/>
              <w:left w:val="nil"/>
              <w:bottom w:val="double" w:sz="4" w:space="0" w:color="auto"/>
              <w:right w:val="nil"/>
            </w:tcBorders>
            <w:shd w:val="clear" w:color="auto" w:fill="auto"/>
          </w:tcPr>
          <w:p w:rsidR="009B2EF0" w:rsidRPr="00784E09" w:rsidRDefault="009B2EF0" w:rsidP="009B2EF0">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(375</w:t>
            </w:r>
            <w:r w:rsidRPr="00784E09">
              <w:rPr>
                <w:rFonts w:ascii="Angsana New" w:hAnsi="Angsana New"/>
                <w:sz w:val="24"/>
                <w:szCs w:val="24"/>
                <w:cs/>
              </w:rPr>
              <w:t>,</w:t>
            </w:r>
            <w:r w:rsidRPr="00784E09">
              <w:rPr>
                <w:rFonts w:ascii="Angsana New" w:hAnsi="Angsana New"/>
                <w:sz w:val="24"/>
                <w:szCs w:val="24"/>
              </w:rPr>
              <w:t>088</w:t>
            </w:r>
            <w:r w:rsidRPr="00784E09">
              <w:rPr>
                <w:rFonts w:ascii="Angsana New" w:hAnsi="Angsana New"/>
                <w:sz w:val="24"/>
                <w:szCs w:val="24"/>
                <w:cs/>
              </w:rPr>
              <w:t>,</w:t>
            </w:r>
            <w:r w:rsidRPr="00784E09">
              <w:rPr>
                <w:rFonts w:ascii="Angsana New" w:hAnsi="Angsana New"/>
                <w:sz w:val="24"/>
                <w:szCs w:val="24"/>
              </w:rPr>
              <w:t>424.73)</w:t>
            </w:r>
          </w:p>
        </w:tc>
        <w:tc>
          <w:tcPr>
            <w:tcW w:w="270" w:type="dxa"/>
            <w:shd w:val="clear" w:color="auto" w:fill="auto"/>
          </w:tcPr>
          <w:p w:rsidR="009B2EF0" w:rsidRPr="00784E09" w:rsidRDefault="009B2EF0" w:rsidP="009B2EF0">
            <w:pPr>
              <w:pStyle w:val="BodyTextIndent"/>
              <w:tabs>
                <w:tab w:val="left" w:pos="360"/>
                <w:tab w:val="left" w:pos="1080"/>
              </w:tabs>
              <w:ind w:firstLine="0"/>
              <w:jc w:val="thaiDistribute"/>
              <w:rPr>
                <w:rFonts w:ascii="Angsana New" w:hAnsi="Angsana New"/>
                <w:sz w:val="24"/>
                <w:szCs w:val="24"/>
              </w:rPr>
            </w:pPr>
          </w:p>
        </w:tc>
        <w:tc>
          <w:tcPr>
            <w:tcW w:w="1440" w:type="dxa"/>
            <w:tcBorders>
              <w:top w:val="nil"/>
              <w:left w:val="nil"/>
              <w:bottom w:val="double" w:sz="4" w:space="0" w:color="auto"/>
              <w:right w:val="nil"/>
            </w:tcBorders>
            <w:shd w:val="clear" w:color="auto" w:fill="auto"/>
            <w:hideMark/>
          </w:tcPr>
          <w:p w:rsidR="009B2EF0" w:rsidRPr="00784E09" w:rsidRDefault="009B2EF0" w:rsidP="009B2EF0">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1,023,124,784.37</w:t>
            </w:r>
          </w:p>
        </w:tc>
      </w:tr>
      <w:tr w:rsidR="009B2EF0" w:rsidRPr="005D208D" w:rsidTr="0066635C">
        <w:tc>
          <w:tcPr>
            <w:tcW w:w="3600" w:type="dxa"/>
            <w:hideMark/>
          </w:tcPr>
          <w:p w:rsidR="009B2EF0" w:rsidRPr="005D208D" w:rsidRDefault="009B2EF0" w:rsidP="009B2EF0">
            <w:pPr>
              <w:pStyle w:val="BodyTextIndent"/>
              <w:tabs>
                <w:tab w:val="left" w:pos="-3600"/>
              </w:tabs>
              <w:ind w:left="-108" w:firstLine="0"/>
              <w:jc w:val="thaiDistribute"/>
              <w:rPr>
                <w:rFonts w:ascii="Angsana New" w:hAnsi="Angsana New"/>
                <w:sz w:val="25"/>
                <w:szCs w:val="25"/>
              </w:rPr>
            </w:pPr>
            <w:r w:rsidRPr="005D208D">
              <w:rPr>
                <w:rFonts w:ascii="Angsana New" w:hAnsi="Angsana New"/>
                <w:sz w:val="25"/>
                <w:szCs w:val="25"/>
                <w:cs/>
              </w:rPr>
              <w:t>(</w:t>
            </w:r>
            <w:r w:rsidRPr="005D208D">
              <w:rPr>
                <w:rFonts w:ascii="Angsana New" w:hAnsi="Angsana New"/>
                <w:sz w:val="25"/>
                <w:szCs w:val="25"/>
              </w:rPr>
              <w:t>Expenes</w:t>
            </w:r>
            <w:r w:rsidRPr="005D208D">
              <w:rPr>
                <w:rFonts w:ascii="Angsana New" w:hAnsi="Angsana New"/>
                <w:sz w:val="25"/>
                <w:szCs w:val="25"/>
                <w:cs/>
              </w:rPr>
              <w:t xml:space="preserve">) </w:t>
            </w:r>
            <w:r w:rsidRPr="005D208D">
              <w:rPr>
                <w:rFonts w:ascii="Angsana New" w:hAnsi="Angsana New"/>
                <w:sz w:val="25"/>
                <w:szCs w:val="25"/>
              </w:rPr>
              <w:t>revenues tax calculated at thetax</w:t>
            </w:r>
          </w:p>
          <w:p w:rsidR="009B2EF0" w:rsidRPr="005D208D" w:rsidRDefault="009B2EF0" w:rsidP="009B2EF0">
            <w:pPr>
              <w:pStyle w:val="BodyTextIndent"/>
              <w:ind w:left="162" w:firstLine="0"/>
              <w:jc w:val="left"/>
              <w:rPr>
                <w:rFonts w:ascii="Angsana New" w:hAnsi="Angsana New"/>
                <w:sz w:val="25"/>
                <w:szCs w:val="25"/>
              </w:rPr>
            </w:pPr>
            <w:r w:rsidRPr="005D208D">
              <w:rPr>
                <w:rFonts w:ascii="Angsana New" w:hAnsi="Angsana New"/>
                <w:sz w:val="25"/>
                <w:szCs w:val="25"/>
              </w:rPr>
              <w:t>rate of 20%</w:t>
            </w:r>
          </w:p>
        </w:tc>
        <w:tc>
          <w:tcPr>
            <w:tcW w:w="1440" w:type="dxa"/>
            <w:tcBorders>
              <w:top w:val="double" w:sz="4" w:space="0" w:color="auto"/>
              <w:left w:val="nil"/>
              <w:right w:val="nil"/>
            </w:tcBorders>
            <w:shd w:val="clear" w:color="auto" w:fill="auto"/>
          </w:tcPr>
          <w:p w:rsidR="009B2EF0" w:rsidRPr="00DC4DBE" w:rsidRDefault="009B2EF0" w:rsidP="00750A7D">
            <w:pPr>
              <w:pStyle w:val="BodyTextIndent"/>
              <w:tabs>
                <w:tab w:val="left" w:pos="1080"/>
              </w:tabs>
              <w:ind w:left="-41" w:firstLine="0"/>
              <w:jc w:val="right"/>
              <w:rPr>
                <w:rFonts w:ascii="Angsana New" w:hAnsi="Angsana New"/>
                <w:sz w:val="24"/>
                <w:szCs w:val="24"/>
              </w:rPr>
            </w:pPr>
          </w:p>
          <w:p w:rsidR="009B2EF0" w:rsidRPr="00DC4DBE" w:rsidRDefault="009B2EF0" w:rsidP="00750A7D">
            <w:pPr>
              <w:pStyle w:val="BodyTextIndent"/>
              <w:tabs>
                <w:tab w:val="left" w:pos="1080"/>
              </w:tabs>
              <w:ind w:left="-41" w:firstLine="0"/>
              <w:jc w:val="right"/>
              <w:rPr>
                <w:rFonts w:ascii="Angsana New" w:hAnsi="Angsana New"/>
                <w:sz w:val="24"/>
                <w:szCs w:val="24"/>
              </w:rPr>
            </w:pPr>
            <w:r>
              <w:rPr>
                <w:rFonts w:ascii="Angsana New" w:hAnsi="Angsana New"/>
                <w:sz w:val="24"/>
                <w:szCs w:val="24"/>
              </w:rPr>
              <w:t>(80,931</w:t>
            </w:r>
            <w:r w:rsidRPr="00DC4DBE">
              <w:rPr>
                <w:rFonts w:ascii="Angsana New" w:hAnsi="Angsana New"/>
                <w:sz w:val="24"/>
                <w:szCs w:val="24"/>
              </w:rPr>
              <w:t>,</w:t>
            </w:r>
            <w:r>
              <w:rPr>
                <w:rFonts w:ascii="Angsana New" w:hAnsi="Angsana New"/>
                <w:sz w:val="24"/>
                <w:szCs w:val="24"/>
              </w:rPr>
              <w:t>205.74</w:t>
            </w:r>
            <w:r w:rsidRPr="00DC4DBE">
              <w:rPr>
                <w:rFonts w:ascii="Angsana New" w:hAnsi="Angsana New"/>
                <w:sz w:val="24"/>
                <w:szCs w:val="24"/>
              </w:rPr>
              <w:t>)</w:t>
            </w:r>
          </w:p>
        </w:tc>
        <w:tc>
          <w:tcPr>
            <w:tcW w:w="270" w:type="dxa"/>
            <w:shd w:val="clear" w:color="auto" w:fill="auto"/>
          </w:tcPr>
          <w:p w:rsidR="009B2EF0" w:rsidRPr="00DC4DBE" w:rsidRDefault="009B2EF0" w:rsidP="00750A7D">
            <w:pPr>
              <w:pStyle w:val="BodyTextIndent"/>
              <w:tabs>
                <w:tab w:val="left" w:pos="360"/>
                <w:tab w:val="left" w:pos="1080"/>
              </w:tabs>
              <w:ind w:left="-41" w:firstLine="0"/>
              <w:jc w:val="right"/>
              <w:rPr>
                <w:rFonts w:ascii="Angsana New" w:hAnsi="Angsana New"/>
                <w:sz w:val="24"/>
                <w:szCs w:val="24"/>
              </w:rPr>
            </w:pPr>
          </w:p>
        </w:tc>
        <w:tc>
          <w:tcPr>
            <w:tcW w:w="1447" w:type="dxa"/>
            <w:tcBorders>
              <w:top w:val="double" w:sz="4" w:space="0" w:color="auto"/>
              <w:left w:val="nil"/>
              <w:right w:val="nil"/>
            </w:tcBorders>
            <w:shd w:val="clear" w:color="auto" w:fill="auto"/>
          </w:tcPr>
          <w:p w:rsidR="009B2EF0" w:rsidRPr="00DC4DBE" w:rsidRDefault="009B2EF0" w:rsidP="00750A7D">
            <w:pPr>
              <w:pStyle w:val="BodyTextIndent"/>
              <w:tabs>
                <w:tab w:val="left" w:pos="1080"/>
              </w:tabs>
              <w:ind w:left="-41" w:firstLine="0"/>
              <w:jc w:val="right"/>
              <w:rPr>
                <w:rFonts w:ascii="Angsana New" w:hAnsi="Angsana New"/>
                <w:sz w:val="24"/>
                <w:szCs w:val="24"/>
              </w:rPr>
            </w:pPr>
          </w:p>
          <w:p w:rsidR="009B2EF0" w:rsidRPr="00DC4DBE" w:rsidRDefault="009B2EF0" w:rsidP="00750A7D">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cs/>
              </w:rPr>
              <w:t>(</w:t>
            </w:r>
            <w:r w:rsidRPr="00DC4DBE">
              <w:rPr>
                <w:rFonts w:ascii="Angsana New" w:hAnsi="Angsana New"/>
                <w:sz w:val="24"/>
                <w:szCs w:val="24"/>
              </w:rPr>
              <w:t>157,210,225</w:t>
            </w:r>
            <w:r w:rsidRPr="00DC4DBE">
              <w:rPr>
                <w:rFonts w:ascii="Angsana New" w:hAnsi="Angsana New"/>
                <w:sz w:val="24"/>
                <w:szCs w:val="24"/>
                <w:cs/>
              </w:rPr>
              <w:t>.</w:t>
            </w:r>
            <w:r w:rsidRPr="00DC4DBE">
              <w:rPr>
                <w:rFonts w:ascii="Angsana New" w:hAnsi="Angsana New"/>
                <w:sz w:val="24"/>
                <w:szCs w:val="24"/>
              </w:rPr>
              <w:t>56</w:t>
            </w:r>
            <w:r w:rsidRPr="00DC4DBE">
              <w:rPr>
                <w:rFonts w:ascii="Angsana New" w:hAnsi="Angsana New"/>
                <w:sz w:val="24"/>
                <w:szCs w:val="24"/>
                <w:cs/>
              </w:rPr>
              <w:t>)</w:t>
            </w:r>
          </w:p>
        </w:tc>
        <w:tc>
          <w:tcPr>
            <w:tcW w:w="263" w:type="dxa"/>
            <w:shd w:val="clear" w:color="auto" w:fill="auto"/>
          </w:tcPr>
          <w:p w:rsidR="009B2EF0" w:rsidRPr="00784E09" w:rsidRDefault="009B2EF0" w:rsidP="00750A7D">
            <w:pPr>
              <w:pStyle w:val="BodyTextIndent"/>
              <w:tabs>
                <w:tab w:val="left" w:pos="360"/>
                <w:tab w:val="left" w:pos="1080"/>
              </w:tabs>
              <w:ind w:left="-41" w:firstLine="0"/>
              <w:jc w:val="right"/>
              <w:rPr>
                <w:rFonts w:ascii="Angsana New" w:hAnsi="Angsana New"/>
                <w:sz w:val="24"/>
                <w:szCs w:val="24"/>
              </w:rPr>
            </w:pPr>
          </w:p>
        </w:tc>
        <w:tc>
          <w:tcPr>
            <w:tcW w:w="1440" w:type="dxa"/>
            <w:tcBorders>
              <w:top w:val="double" w:sz="4" w:space="0" w:color="auto"/>
              <w:left w:val="nil"/>
              <w:right w:val="nil"/>
            </w:tcBorders>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p>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75,017,684.95</w:t>
            </w:r>
          </w:p>
        </w:tc>
        <w:tc>
          <w:tcPr>
            <w:tcW w:w="270" w:type="dxa"/>
            <w:shd w:val="clear" w:color="auto" w:fill="auto"/>
          </w:tcPr>
          <w:p w:rsidR="009B2EF0" w:rsidRPr="00784E09" w:rsidRDefault="009B2EF0" w:rsidP="00750A7D">
            <w:pPr>
              <w:pStyle w:val="BodyTextIndent"/>
              <w:tabs>
                <w:tab w:val="left" w:pos="360"/>
                <w:tab w:val="left" w:pos="1080"/>
              </w:tabs>
              <w:ind w:left="-41" w:firstLine="0"/>
              <w:jc w:val="right"/>
              <w:rPr>
                <w:rFonts w:ascii="Angsana New" w:hAnsi="Angsana New"/>
                <w:sz w:val="24"/>
                <w:szCs w:val="24"/>
              </w:rPr>
            </w:pPr>
          </w:p>
        </w:tc>
        <w:tc>
          <w:tcPr>
            <w:tcW w:w="1440" w:type="dxa"/>
            <w:tcBorders>
              <w:top w:val="double" w:sz="4" w:space="0" w:color="auto"/>
              <w:left w:val="nil"/>
              <w:right w:val="nil"/>
            </w:tcBorders>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p>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(2</w:t>
            </w:r>
            <w:r w:rsidRPr="00784E09">
              <w:rPr>
                <w:rFonts w:ascii="Angsana New" w:hAnsi="Angsana New"/>
                <w:sz w:val="24"/>
                <w:szCs w:val="24"/>
              </w:rPr>
              <w:t>04,624,956</w:t>
            </w:r>
            <w:r w:rsidRPr="00784E09">
              <w:rPr>
                <w:rFonts w:ascii="Angsana New" w:hAnsi="Angsana New"/>
                <w:sz w:val="24"/>
                <w:szCs w:val="24"/>
                <w:cs/>
              </w:rPr>
              <w:t>.</w:t>
            </w:r>
            <w:r w:rsidRPr="00784E09">
              <w:rPr>
                <w:rFonts w:ascii="Angsana New" w:hAnsi="Angsana New"/>
                <w:sz w:val="24"/>
                <w:szCs w:val="24"/>
              </w:rPr>
              <w:t>87</w:t>
            </w:r>
            <w:r w:rsidRPr="00784E09">
              <w:rPr>
                <w:rFonts w:ascii="Angsana New" w:hAnsi="Angsana New"/>
                <w:sz w:val="24"/>
                <w:szCs w:val="24"/>
                <w:cs/>
              </w:rPr>
              <w:t>)</w:t>
            </w:r>
          </w:p>
        </w:tc>
      </w:tr>
      <w:tr w:rsidR="009B2EF0" w:rsidRPr="005D208D" w:rsidTr="0066635C">
        <w:tc>
          <w:tcPr>
            <w:tcW w:w="3600" w:type="dxa"/>
            <w:hideMark/>
          </w:tcPr>
          <w:p w:rsidR="009B2EF0" w:rsidRPr="005D208D" w:rsidRDefault="009B2EF0" w:rsidP="009B2EF0">
            <w:pPr>
              <w:pStyle w:val="BodyTextIndent"/>
              <w:ind w:left="72" w:hanging="180"/>
              <w:jc w:val="left"/>
              <w:rPr>
                <w:rFonts w:ascii="Angsana New" w:hAnsi="Angsana New"/>
                <w:sz w:val="25"/>
                <w:szCs w:val="25"/>
                <w:cs/>
              </w:rPr>
            </w:pPr>
            <w:r w:rsidRPr="005D208D">
              <w:rPr>
                <w:rFonts w:ascii="Angsana New" w:hAnsi="Angsana New"/>
                <w:sz w:val="25"/>
                <w:szCs w:val="25"/>
              </w:rPr>
              <w:t>Impact of profit in foreign entities</w:t>
            </w:r>
          </w:p>
        </w:tc>
        <w:tc>
          <w:tcPr>
            <w:tcW w:w="144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r>
              <w:rPr>
                <w:rFonts w:ascii="Angsana New" w:hAnsi="Angsana New"/>
                <w:sz w:val="24"/>
                <w:szCs w:val="24"/>
              </w:rPr>
              <w:t>156</w:t>
            </w:r>
            <w:r w:rsidRPr="00784E09">
              <w:rPr>
                <w:rFonts w:ascii="Angsana New" w:hAnsi="Angsana New"/>
                <w:sz w:val="24"/>
                <w:szCs w:val="24"/>
              </w:rPr>
              <w:t>,</w:t>
            </w:r>
            <w:r>
              <w:rPr>
                <w:rFonts w:ascii="Angsana New" w:hAnsi="Angsana New"/>
                <w:sz w:val="24"/>
                <w:szCs w:val="24"/>
              </w:rPr>
              <w:t>018</w:t>
            </w:r>
            <w:r w:rsidRPr="00784E09">
              <w:rPr>
                <w:rFonts w:ascii="Angsana New" w:hAnsi="Angsana New"/>
                <w:sz w:val="24"/>
                <w:szCs w:val="24"/>
              </w:rPr>
              <w:t>,</w:t>
            </w:r>
            <w:r>
              <w:rPr>
                <w:rFonts w:ascii="Angsana New" w:hAnsi="Angsana New"/>
                <w:sz w:val="24"/>
                <w:szCs w:val="24"/>
              </w:rPr>
              <w:t>161.10</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shd w:val="clear" w:color="auto" w:fill="auto"/>
            <w:hideMark/>
          </w:tcPr>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78</w:t>
            </w:r>
            <w:r w:rsidRPr="00784E09">
              <w:rPr>
                <w:rFonts w:ascii="Angsana New" w:hAnsi="Angsana New"/>
                <w:sz w:val="24"/>
                <w:szCs w:val="24"/>
              </w:rPr>
              <w:t>,920,368</w:t>
            </w:r>
            <w:r w:rsidRPr="00784E09">
              <w:rPr>
                <w:rFonts w:ascii="Angsana New" w:hAnsi="Angsana New"/>
                <w:sz w:val="24"/>
                <w:szCs w:val="24"/>
                <w:cs/>
              </w:rPr>
              <w:t>.</w:t>
            </w:r>
            <w:r w:rsidRPr="00784E09">
              <w:rPr>
                <w:rFonts w:ascii="Angsana New" w:hAnsi="Angsana New"/>
                <w:sz w:val="24"/>
                <w:szCs w:val="24"/>
              </w:rPr>
              <w:t>73</w:t>
            </w:r>
          </w:p>
        </w:tc>
        <w:tc>
          <w:tcPr>
            <w:tcW w:w="263" w:type="dxa"/>
            <w:shd w:val="clear" w:color="auto" w:fill="auto"/>
          </w:tcPr>
          <w:p w:rsidR="009B2EF0" w:rsidRPr="00784E09" w:rsidRDefault="009B2EF0" w:rsidP="00750A7D">
            <w:pPr>
              <w:pStyle w:val="BodyTextIndent"/>
              <w:tabs>
                <w:tab w:val="left" w:pos="3"/>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3"/>
                <w:tab w:val="left" w:pos="1080"/>
              </w:tabs>
              <w:ind w:left="-41" w:firstLine="0"/>
              <w:jc w:val="right"/>
              <w:rPr>
                <w:rFonts w:ascii="Angsana New" w:hAnsi="Angsana New"/>
                <w:sz w:val="24"/>
                <w:szCs w:val="24"/>
              </w:rPr>
            </w:pPr>
          </w:p>
        </w:tc>
        <w:tc>
          <w:tcPr>
            <w:tcW w:w="1440" w:type="dxa"/>
            <w:shd w:val="clear" w:color="auto" w:fill="auto"/>
            <w:hideMark/>
          </w:tcPr>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r>
      <w:tr w:rsidR="009B2EF0" w:rsidRPr="005D208D" w:rsidTr="0066635C">
        <w:tc>
          <w:tcPr>
            <w:tcW w:w="3600" w:type="dxa"/>
            <w:hideMark/>
          </w:tcPr>
          <w:p w:rsidR="009B2EF0" w:rsidRPr="005D208D" w:rsidRDefault="009B2EF0" w:rsidP="009B2EF0">
            <w:pPr>
              <w:pStyle w:val="BodyTextIndent"/>
              <w:tabs>
                <w:tab w:val="left" w:pos="426"/>
              </w:tabs>
              <w:ind w:left="-108" w:right="-108" w:firstLine="0"/>
              <w:jc w:val="left"/>
              <w:rPr>
                <w:rFonts w:ascii="Angsana New" w:hAnsi="Angsana New"/>
                <w:sz w:val="25"/>
                <w:szCs w:val="25"/>
                <w:cs/>
              </w:rPr>
            </w:pPr>
            <w:r w:rsidRPr="005D208D">
              <w:rPr>
                <w:rFonts w:ascii="Angsana New" w:hAnsi="Angsana New"/>
                <w:sz w:val="25"/>
                <w:szCs w:val="25"/>
              </w:rPr>
              <w:t>The impact of income between related company</w:t>
            </w:r>
          </w:p>
        </w:tc>
        <w:tc>
          <w:tcPr>
            <w:tcW w:w="1440" w:type="dxa"/>
            <w:shd w:val="clear" w:color="auto" w:fill="auto"/>
          </w:tcPr>
          <w:p w:rsidR="009B2EF0" w:rsidRPr="00523570" w:rsidRDefault="009B2EF0" w:rsidP="00750A7D">
            <w:pPr>
              <w:pStyle w:val="BodyTextIndent"/>
              <w:tabs>
                <w:tab w:val="left" w:pos="1080"/>
              </w:tabs>
              <w:ind w:left="-41" w:firstLine="0"/>
              <w:jc w:val="right"/>
              <w:rPr>
                <w:rFonts w:ascii="Angsana New" w:hAnsi="Angsana New"/>
                <w:sz w:val="24"/>
                <w:szCs w:val="24"/>
              </w:rPr>
            </w:pPr>
            <w:r w:rsidRPr="00523570">
              <w:rPr>
                <w:rFonts w:ascii="Angsana New" w:hAnsi="Angsana New"/>
                <w:sz w:val="24"/>
                <w:szCs w:val="24"/>
                <w:cs/>
              </w:rPr>
              <w:t xml:space="preserve"> (</w:t>
            </w:r>
            <w:r>
              <w:rPr>
                <w:rFonts w:ascii="Angsana New" w:hAnsi="Angsana New"/>
                <w:sz w:val="24"/>
                <w:szCs w:val="24"/>
              </w:rPr>
              <w:t>69</w:t>
            </w:r>
            <w:r w:rsidRPr="00523570">
              <w:rPr>
                <w:rFonts w:ascii="Angsana New" w:hAnsi="Angsana New"/>
                <w:sz w:val="24"/>
                <w:szCs w:val="24"/>
              </w:rPr>
              <w:t>,</w:t>
            </w:r>
            <w:r>
              <w:rPr>
                <w:rFonts w:ascii="Angsana New" w:hAnsi="Angsana New"/>
                <w:sz w:val="24"/>
                <w:szCs w:val="24"/>
              </w:rPr>
              <w:t>759</w:t>
            </w:r>
            <w:r w:rsidRPr="00523570">
              <w:rPr>
                <w:rFonts w:ascii="Angsana New" w:hAnsi="Angsana New"/>
                <w:sz w:val="24"/>
                <w:szCs w:val="24"/>
              </w:rPr>
              <w:t>,</w:t>
            </w:r>
            <w:r>
              <w:rPr>
                <w:rFonts w:ascii="Angsana New" w:hAnsi="Angsana New"/>
                <w:sz w:val="24"/>
                <w:szCs w:val="24"/>
              </w:rPr>
              <w:t>467.41</w:t>
            </w:r>
            <w:r w:rsidRPr="00523570">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shd w:val="clear" w:color="auto" w:fill="auto"/>
            <w:hideMark/>
          </w:tcPr>
          <w:p w:rsidR="009B2EF0" w:rsidRPr="00523570" w:rsidRDefault="009B2EF0" w:rsidP="00750A7D">
            <w:pPr>
              <w:pStyle w:val="BodyTextIndent"/>
              <w:tabs>
                <w:tab w:val="left" w:pos="1080"/>
              </w:tabs>
              <w:ind w:left="-41" w:firstLine="0"/>
              <w:jc w:val="right"/>
              <w:rPr>
                <w:rFonts w:ascii="Angsana New" w:hAnsi="Angsana New"/>
                <w:sz w:val="24"/>
                <w:szCs w:val="24"/>
              </w:rPr>
            </w:pPr>
            <w:r w:rsidRPr="00523570">
              <w:rPr>
                <w:rFonts w:ascii="Angsana New" w:hAnsi="Angsana New"/>
                <w:sz w:val="24"/>
                <w:szCs w:val="24"/>
                <w:cs/>
              </w:rPr>
              <w:t xml:space="preserve"> (181</w:t>
            </w:r>
            <w:r w:rsidRPr="00523570">
              <w:rPr>
                <w:rFonts w:ascii="Angsana New" w:hAnsi="Angsana New"/>
                <w:sz w:val="24"/>
                <w:szCs w:val="24"/>
              </w:rPr>
              <w:t>,763,308</w:t>
            </w:r>
            <w:r w:rsidRPr="00523570">
              <w:rPr>
                <w:rFonts w:ascii="Angsana New" w:hAnsi="Angsana New"/>
                <w:sz w:val="24"/>
                <w:szCs w:val="24"/>
                <w:cs/>
              </w:rPr>
              <w:t>.</w:t>
            </w:r>
            <w:r w:rsidRPr="00523570">
              <w:rPr>
                <w:rFonts w:ascii="Angsana New" w:hAnsi="Angsana New"/>
                <w:sz w:val="24"/>
                <w:szCs w:val="24"/>
              </w:rPr>
              <w:t>39</w:t>
            </w:r>
            <w:r w:rsidRPr="00523570">
              <w:rPr>
                <w:rFonts w:ascii="Angsana New" w:hAnsi="Angsana New"/>
                <w:sz w:val="24"/>
                <w:szCs w:val="24"/>
                <w:cs/>
              </w:rPr>
              <w:t>)</w:t>
            </w:r>
          </w:p>
        </w:tc>
        <w:tc>
          <w:tcPr>
            <w:tcW w:w="263"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ind w:left="-41" w:right="-59" w:firstLine="0"/>
              <w:jc w:val="center"/>
              <w:rPr>
                <w:rFonts w:ascii="Angsana New" w:hAnsi="Angsana New"/>
                <w:sz w:val="24"/>
                <w:szCs w:val="24"/>
              </w:rPr>
            </w:pPr>
          </w:p>
        </w:tc>
        <w:tc>
          <w:tcPr>
            <w:tcW w:w="1440" w:type="dxa"/>
            <w:shd w:val="clear" w:color="auto" w:fill="auto"/>
            <w:hideMark/>
          </w:tcPr>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r>
      <w:tr w:rsidR="00B74E3A" w:rsidRPr="005D208D" w:rsidTr="0066635C">
        <w:tc>
          <w:tcPr>
            <w:tcW w:w="3600" w:type="dxa"/>
          </w:tcPr>
          <w:p w:rsidR="00B74E3A" w:rsidRPr="005D208D" w:rsidRDefault="00B74E3A" w:rsidP="00B74E3A">
            <w:pPr>
              <w:pStyle w:val="BodyTextIndent"/>
              <w:tabs>
                <w:tab w:val="left" w:pos="426"/>
              </w:tabs>
              <w:ind w:left="-108" w:firstLine="0"/>
              <w:jc w:val="left"/>
              <w:rPr>
                <w:rFonts w:ascii="Angsana New" w:hAnsi="Angsana New"/>
                <w:sz w:val="25"/>
                <w:szCs w:val="25"/>
                <w:cs/>
              </w:rPr>
            </w:pPr>
            <w:r w:rsidRPr="005D208D">
              <w:rPr>
                <w:rFonts w:ascii="Angsana New" w:hAnsi="Angsana New"/>
                <w:sz w:val="25"/>
                <w:szCs w:val="25"/>
              </w:rPr>
              <w:t>Profit sharing from equity accounted investment</w:t>
            </w:r>
          </w:p>
        </w:tc>
        <w:tc>
          <w:tcPr>
            <w:tcW w:w="1440" w:type="dxa"/>
            <w:shd w:val="clear" w:color="auto" w:fill="auto"/>
          </w:tcPr>
          <w:p w:rsidR="00B74E3A" w:rsidRPr="00784E09" w:rsidRDefault="00B74E3A" w:rsidP="00FA5DEF">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 xml:space="preserve"> (</w:t>
            </w:r>
            <w:r w:rsidR="00FA5DEF">
              <w:rPr>
                <w:rFonts w:ascii="Angsana New" w:hAnsi="Angsana New"/>
                <w:sz w:val="24"/>
                <w:szCs w:val="24"/>
              </w:rPr>
              <w:t>8</w:t>
            </w:r>
            <w:r w:rsidRPr="00784E09">
              <w:rPr>
                <w:rFonts w:ascii="Angsana New" w:hAnsi="Angsana New"/>
                <w:sz w:val="24"/>
                <w:szCs w:val="24"/>
              </w:rPr>
              <w:t>,</w:t>
            </w:r>
            <w:r w:rsidR="00FA5DEF">
              <w:rPr>
                <w:rFonts w:ascii="Angsana New" w:hAnsi="Angsana New"/>
                <w:sz w:val="24"/>
                <w:szCs w:val="24"/>
              </w:rPr>
              <w:t>761</w:t>
            </w:r>
            <w:r w:rsidRPr="00784E09">
              <w:rPr>
                <w:rFonts w:ascii="Angsana New" w:hAnsi="Angsana New"/>
                <w:sz w:val="24"/>
                <w:szCs w:val="24"/>
              </w:rPr>
              <w:t>,</w:t>
            </w:r>
            <w:r w:rsidR="00FA5DEF">
              <w:rPr>
                <w:rFonts w:ascii="Angsana New" w:hAnsi="Angsana New"/>
                <w:sz w:val="24"/>
                <w:szCs w:val="24"/>
              </w:rPr>
              <w:t>962.24</w:t>
            </w:r>
            <w:r w:rsidRPr="00784E09">
              <w:rPr>
                <w:rFonts w:ascii="Angsana New" w:hAnsi="Angsana New"/>
                <w:sz w:val="24"/>
                <w:szCs w:val="24"/>
                <w:cs/>
              </w:rPr>
              <w:t>)</w:t>
            </w:r>
          </w:p>
        </w:tc>
        <w:tc>
          <w:tcPr>
            <w:tcW w:w="270" w:type="dxa"/>
            <w:shd w:val="clear" w:color="auto" w:fill="auto"/>
          </w:tcPr>
          <w:p w:rsidR="00B74E3A" w:rsidRPr="00784E09" w:rsidRDefault="00B74E3A" w:rsidP="00B74E3A">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B74E3A" w:rsidRPr="00784E09" w:rsidRDefault="00B74E3A" w:rsidP="00FA5DEF">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 xml:space="preserve"> (</w:t>
            </w:r>
            <w:r w:rsidR="00FA5DEF">
              <w:rPr>
                <w:rFonts w:ascii="Angsana New" w:hAnsi="Angsana New"/>
                <w:sz w:val="24"/>
                <w:szCs w:val="24"/>
              </w:rPr>
              <w:t>526,241.82</w:t>
            </w:r>
            <w:r w:rsidRPr="00784E09">
              <w:rPr>
                <w:rFonts w:ascii="Angsana New" w:hAnsi="Angsana New"/>
                <w:sz w:val="24"/>
                <w:szCs w:val="24"/>
                <w:cs/>
              </w:rPr>
              <w:t>)</w:t>
            </w:r>
          </w:p>
        </w:tc>
        <w:tc>
          <w:tcPr>
            <w:tcW w:w="263" w:type="dxa"/>
            <w:shd w:val="clear" w:color="auto" w:fill="auto"/>
          </w:tcPr>
          <w:p w:rsidR="00B74E3A" w:rsidRPr="00784E09" w:rsidRDefault="00B74E3A" w:rsidP="00B74E3A">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B74E3A" w:rsidRPr="00784E09" w:rsidRDefault="00B74E3A" w:rsidP="00B74E3A">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c>
          <w:tcPr>
            <w:tcW w:w="270" w:type="dxa"/>
            <w:shd w:val="clear" w:color="auto" w:fill="auto"/>
          </w:tcPr>
          <w:p w:rsidR="00B74E3A" w:rsidRPr="00784E09" w:rsidRDefault="00B74E3A" w:rsidP="00B74E3A">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B74E3A" w:rsidRPr="00784E09" w:rsidRDefault="00B74E3A" w:rsidP="00B74E3A">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r>
      <w:tr w:rsidR="009B2EF0" w:rsidRPr="005D208D" w:rsidTr="0066635C">
        <w:tc>
          <w:tcPr>
            <w:tcW w:w="3600" w:type="dxa"/>
          </w:tcPr>
          <w:p w:rsidR="009B2EF0" w:rsidRPr="005D208D" w:rsidRDefault="009B2EF0" w:rsidP="009B2EF0">
            <w:pPr>
              <w:pStyle w:val="BodyTextIndent"/>
              <w:tabs>
                <w:tab w:val="left" w:pos="426"/>
              </w:tabs>
              <w:ind w:left="-108" w:firstLine="0"/>
              <w:jc w:val="left"/>
              <w:rPr>
                <w:rFonts w:ascii="Angsana New" w:hAnsi="Angsana New"/>
                <w:sz w:val="25"/>
                <w:szCs w:val="25"/>
                <w:cs/>
              </w:rPr>
            </w:pPr>
            <w:r w:rsidRPr="005D208D">
              <w:rPr>
                <w:rFonts w:ascii="Angsana New" w:hAnsi="Angsana New"/>
                <w:spacing w:val="-4"/>
                <w:sz w:val="25"/>
                <w:szCs w:val="25"/>
              </w:rPr>
              <w:t>Effect of income that is exempt from taxation</w:t>
            </w:r>
          </w:p>
        </w:tc>
        <w:tc>
          <w:tcPr>
            <w:tcW w:w="144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120</w:t>
            </w:r>
            <w:r w:rsidRPr="00784E09">
              <w:rPr>
                <w:rFonts w:ascii="Angsana New" w:hAnsi="Angsana New"/>
                <w:sz w:val="24"/>
                <w:szCs w:val="24"/>
              </w:rPr>
              <w:t>,</w:t>
            </w:r>
            <w:r>
              <w:rPr>
                <w:rFonts w:ascii="Angsana New" w:hAnsi="Angsana New"/>
                <w:sz w:val="24"/>
                <w:szCs w:val="24"/>
              </w:rPr>
              <w:t>0</w:t>
            </w:r>
            <w:r w:rsidRPr="00784E09">
              <w:rPr>
                <w:rFonts w:ascii="Angsana New" w:hAnsi="Angsana New"/>
                <w:sz w:val="24"/>
                <w:szCs w:val="24"/>
              </w:rPr>
              <w:t>24,451.29</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120</w:t>
            </w:r>
            <w:r w:rsidRPr="00784E09">
              <w:rPr>
                <w:rFonts w:ascii="Angsana New" w:hAnsi="Angsana New"/>
                <w:sz w:val="24"/>
                <w:szCs w:val="24"/>
              </w:rPr>
              <w:t>,147,375</w:t>
            </w:r>
            <w:r w:rsidRPr="00784E09">
              <w:rPr>
                <w:rFonts w:ascii="Angsana New" w:hAnsi="Angsana New"/>
                <w:sz w:val="24"/>
                <w:szCs w:val="24"/>
                <w:cs/>
              </w:rPr>
              <w:t>.</w:t>
            </w:r>
            <w:r w:rsidRPr="00784E09">
              <w:rPr>
                <w:rFonts w:ascii="Angsana New" w:hAnsi="Angsana New"/>
                <w:sz w:val="24"/>
                <w:szCs w:val="24"/>
              </w:rPr>
              <w:t>30</w:t>
            </w:r>
          </w:p>
        </w:tc>
        <w:tc>
          <w:tcPr>
            <w:tcW w:w="263"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39,130,797.20</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67,301,757</w:t>
            </w:r>
            <w:r w:rsidRPr="00784E09">
              <w:rPr>
                <w:rFonts w:ascii="Angsana New" w:hAnsi="Angsana New"/>
                <w:sz w:val="24"/>
                <w:szCs w:val="24"/>
                <w:cs/>
              </w:rPr>
              <w:t>.</w:t>
            </w:r>
            <w:r w:rsidRPr="00784E09">
              <w:rPr>
                <w:rFonts w:ascii="Angsana New" w:hAnsi="Angsana New"/>
                <w:sz w:val="24"/>
                <w:szCs w:val="24"/>
              </w:rPr>
              <w:t>33</w:t>
            </w:r>
          </w:p>
        </w:tc>
      </w:tr>
      <w:tr w:rsidR="009B2EF0" w:rsidRPr="005D208D" w:rsidTr="0066635C">
        <w:tc>
          <w:tcPr>
            <w:tcW w:w="3600" w:type="dxa"/>
            <w:hideMark/>
          </w:tcPr>
          <w:p w:rsidR="009B2EF0" w:rsidRPr="005D208D" w:rsidRDefault="009B2EF0" w:rsidP="009B2EF0">
            <w:pPr>
              <w:pStyle w:val="BodyTextIndent"/>
              <w:tabs>
                <w:tab w:val="left" w:pos="426"/>
              </w:tabs>
              <w:ind w:left="-108" w:firstLine="0"/>
              <w:jc w:val="left"/>
              <w:rPr>
                <w:rFonts w:ascii="Angsana New" w:hAnsi="Angsana New"/>
                <w:sz w:val="25"/>
                <w:szCs w:val="25"/>
              </w:rPr>
            </w:pPr>
            <w:r w:rsidRPr="005D208D">
              <w:rPr>
                <w:rFonts w:ascii="Angsana New" w:hAnsi="Angsana New"/>
                <w:sz w:val="25"/>
                <w:szCs w:val="25"/>
                <w:cs/>
              </w:rPr>
              <w:t>(</w:t>
            </w:r>
            <w:r w:rsidRPr="005D208D">
              <w:rPr>
                <w:rFonts w:ascii="Angsana New" w:hAnsi="Angsana New"/>
                <w:sz w:val="25"/>
                <w:szCs w:val="25"/>
              </w:rPr>
              <w:t>Expenes</w:t>
            </w:r>
            <w:r w:rsidRPr="005D208D">
              <w:rPr>
                <w:rFonts w:ascii="Angsana New" w:hAnsi="Angsana New"/>
                <w:sz w:val="25"/>
                <w:szCs w:val="25"/>
                <w:cs/>
              </w:rPr>
              <w:t xml:space="preserve">) </w:t>
            </w:r>
            <w:r w:rsidRPr="005D208D">
              <w:rPr>
                <w:rFonts w:ascii="Angsana New" w:hAnsi="Angsana New"/>
                <w:sz w:val="25"/>
                <w:szCs w:val="25"/>
              </w:rPr>
              <w:t>revenues not deductible for incometax</w:t>
            </w:r>
          </w:p>
        </w:tc>
        <w:tc>
          <w:tcPr>
            <w:tcW w:w="1440" w:type="dxa"/>
            <w:shd w:val="clear" w:color="auto" w:fill="auto"/>
          </w:tcPr>
          <w:p w:rsidR="009B2EF0" w:rsidRPr="00784E09" w:rsidRDefault="009B2EF0" w:rsidP="00FA5DEF">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w:t>
            </w:r>
            <w:r w:rsidR="00FA5DEF">
              <w:rPr>
                <w:rFonts w:ascii="Angsana New" w:hAnsi="Angsana New"/>
                <w:sz w:val="24"/>
                <w:szCs w:val="24"/>
              </w:rPr>
              <w:t>93</w:t>
            </w:r>
            <w:r w:rsidRPr="00784E09">
              <w:rPr>
                <w:rFonts w:ascii="Angsana New" w:hAnsi="Angsana New"/>
                <w:sz w:val="24"/>
                <w:szCs w:val="24"/>
              </w:rPr>
              <w:t>,</w:t>
            </w:r>
            <w:r w:rsidR="00FA5DEF">
              <w:rPr>
                <w:rFonts w:ascii="Angsana New" w:hAnsi="Angsana New"/>
                <w:sz w:val="24"/>
                <w:szCs w:val="24"/>
              </w:rPr>
              <w:t>454</w:t>
            </w:r>
            <w:r w:rsidRPr="00784E09">
              <w:rPr>
                <w:rFonts w:ascii="Angsana New" w:hAnsi="Angsana New"/>
                <w:sz w:val="24"/>
                <w:szCs w:val="24"/>
              </w:rPr>
              <w:t>,</w:t>
            </w:r>
            <w:r w:rsidR="00FA5DEF">
              <w:rPr>
                <w:rFonts w:ascii="Angsana New" w:hAnsi="Angsana New"/>
                <w:sz w:val="24"/>
                <w:szCs w:val="24"/>
              </w:rPr>
              <w:t>700.59</w:t>
            </w: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shd w:val="clear" w:color="auto" w:fill="auto"/>
            <w:hideMark/>
          </w:tcPr>
          <w:p w:rsidR="009B2EF0" w:rsidRPr="00784E09" w:rsidRDefault="009B2EF0" w:rsidP="00FA5DEF">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w:t>
            </w:r>
            <w:r w:rsidR="00FA5DEF">
              <w:rPr>
                <w:rFonts w:ascii="Angsana New" w:hAnsi="Angsana New"/>
                <w:sz w:val="24"/>
                <w:szCs w:val="24"/>
              </w:rPr>
              <w:t>36</w:t>
            </w:r>
            <w:r w:rsidRPr="00784E09">
              <w:rPr>
                <w:rFonts w:ascii="Angsana New" w:hAnsi="Angsana New"/>
                <w:sz w:val="24"/>
                <w:szCs w:val="24"/>
              </w:rPr>
              <w:t>,222,5</w:t>
            </w:r>
            <w:r w:rsidRPr="00784E09">
              <w:rPr>
                <w:rFonts w:ascii="Angsana New" w:hAnsi="Angsana New"/>
                <w:sz w:val="24"/>
                <w:szCs w:val="24"/>
                <w:cs/>
              </w:rPr>
              <w:t>79.</w:t>
            </w:r>
            <w:r w:rsidRPr="00784E09">
              <w:rPr>
                <w:rFonts w:ascii="Angsana New" w:hAnsi="Angsana New"/>
                <w:sz w:val="24"/>
                <w:szCs w:val="24"/>
              </w:rPr>
              <w:t>05</w:t>
            </w:r>
            <w:r w:rsidRPr="00784E09">
              <w:rPr>
                <w:rFonts w:ascii="Angsana New" w:hAnsi="Angsana New"/>
                <w:sz w:val="24"/>
                <w:szCs w:val="24"/>
                <w:cs/>
              </w:rPr>
              <w:t>)</w:t>
            </w:r>
          </w:p>
        </w:tc>
        <w:tc>
          <w:tcPr>
            <w:tcW w:w="263"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Pr>
                <w:rFonts w:ascii="Angsana New" w:hAnsi="Angsana New"/>
                <w:sz w:val="24"/>
                <w:szCs w:val="24"/>
              </w:rPr>
              <w:t>64</w:t>
            </w:r>
            <w:r w:rsidRPr="00784E09">
              <w:rPr>
                <w:rFonts w:ascii="Angsana New" w:hAnsi="Angsana New"/>
                <w:sz w:val="24"/>
                <w:szCs w:val="24"/>
              </w:rPr>
              <w:t>,</w:t>
            </w:r>
            <w:r>
              <w:rPr>
                <w:rFonts w:ascii="Angsana New" w:hAnsi="Angsana New"/>
                <w:sz w:val="24"/>
                <w:szCs w:val="24"/>
              </w:rPr>
              <w:t>876</w:t>
            </w:r>
            <w:r w:rsidRPr="00784E09">
              <w:rPr>
                <w:rFonts w:ascii="Angsana New" w:hAnsi="Angsana New"/>
                <w:sz w:val="24"/>
                <w:szCs w:val="24"/>
              </w:rPr>
              <w:t>,</w:t>
            </w:r>
            <w:r>
              <w:rPr>
                <w:rFonts w:ascii="Angsana New" w:hAnsi="Angsana New"/>
                <w:sz w:val="24"/>
                <w:szCs w:val="24"/>
              </w:rPr>
              <w:t>770.55</w:t>
            </w: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hideMark/>
          </w:tcPr>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4</w:t>
            </w:r>
            <w:r w:rsidRPr="00784E09">
              <w:rPr>
                <w:rFonts w:ascii="Angsana New" w:hAnsi="Angsana New"/>
                <w:sz w:val="24"/>
                <w:szCs w:val="24"/>
                <w:cs/>
              </w:rPr>
              <w:t>1</w:t>
            </w:r>
            <w:r w:rsidRPr="00784E09">
              <w:rPr>
                <w:rFonts w:ascii="Angsana New" w:hAnsi="Angsana New"/>
                <w:sz w:val="24"/>
                <w:szCs w:val="24"/>
              </w:rPr>
              <w:t>,</w:t>
            </w:r>
            <w:r w:rsidRPr="00784E09">
              <w:rPr>
                <w:rFonts w:ascii="Angsana New" w:hAnsi="Angsana New"/>
                <w:sz w:val="24"/>
                <w:szCs w:val="24"/>
                <w:cs/>
              </w:rPr>
              <w:t>3</w:t>
            </w:r>
            <w:r w:rsidRPr="00784E09">
              <w:rPr>
                <w:rFonts w:ascii="Angsana New" w:hAnsi="Angsana New"/>
                <w:sz w:val="24"/>
                <w:szCs w:val="24"/>
              </w:rPr>
              <w:t>46,048</w:t>
            </w:r>
            <w:r w:rsidRPr="00784E09">
              <w:rPr>
                <w:rFonts w:ascii="Angsana New" w:hAnsi="Angsana New"/>
                <w:sz w:val="24"/>
                <w:szCs w:val="24"/>
                <w:cs/>
              </w:rPr>
              <w:t>.</w:t>
            </w:r>
            <w:r w:rsidRPr="00784E09">
              <w:rPr>
                <w:rFonts w:ascii="Angsana New" w:hAnsi="Angsana New"/>
                <w:sz w:val="24"/>
                <w:szCs w:val="24"/>
              </w:rPr>
              <w:t>06</w:t>
            </w:r>
            <w:r w:rsidRPr="00784E09">
              <w:rPr>
                <w:rFonts w:ascii="Angsana New" w:hAnsi="Angsana New"/>
                <w:sz w:val="24"/>
                <w:szCs w:val="24"/>
                <w:cs/>
              </w:rPr>
              <w:t>)</w:t>
            </w:r>
          </w:p>
        </w:tc>
      </w:tr>
      <w:tr w:rsidR="009B2EF0" w:rsidRPr="005D208D" w:rsidTr="0066635C">
        <w:tc>
          <w:tcPr>
            <w:tcW w:w="3600" w:type="dxa"/>
            <w:hideMark/>
          </w:tcPr>
          <w:p w:rsidR="009B2EF0" w:rsidRPr="005D208D" w:rsidRDefault="009B2EF0" w:rsidP="009B2EF0">
            <w:pPr>
              <w:pStyle w:val="BodyTextIndent"/>
              <w:ind w:hanging="468"/>
              <w:jc w:val="thaiDistribute"/>
              <w:rPr>
                <w:rFonts w:ascii="Angsana New" w:hAnsi="Angsana New"/>
                <w:sz w:val="25"/>
                <w:szCs w:val="25"/>
              </w:rPr>
            </w:pPr>
            <w:r w:rsidRPr="005D208D">
              <w:rPr>
                <w:rFonts w:ascii="Angsana New" w:hAnsi="Angsana New"/>
                <w:sz w:val="25"/>
                <w:szCs w:val="25"/>
              </w:rPr>
              <w:t xml:space="preserve">Tax losses </w:t>
            </w:r>
            <w:r w:rsidR="00464921">
              <w:rPr>
                <w:rFonts w:ascii="Angsana New" w:hAnsi="Angsana New"/>
                <w:sz w:val="25"/>
                <w:szCs w:val="25"/>
              </w:rPr>
              <w:t xml:space="preserve">in </w:t>
            </w:r>
            <w:r w:rsidRPr="005D208D">
              <w:rPr>
                <w:rFonts w:ascii="Angsana New" w:hAnsi="Angsana New"/>
                <w:sz w:val="25"/>
                <w:szCs w:val="25"/>
              </w:rPr>
              <w:t xml:space="preserve">the year that are not </w:t>
            </w:r>
          </w:p>
          <w:p w:rsidR="009B2EF0" w:rsidRPr="005D208D" w:rsidRDefault="009B2EF0" w:rsidP="009B2EF0">
            <w:pPr>
              <w:pStyle w:val="BodyTextIndent"/>
              <w:ind w:left="162" w:firstLine="0"/>
              <w:jc w:val="left"/>
              <w:rPr>
                <w:rFonts w:ascii="Angsana New" w:hAnsi="Angsana New"/>
                <w:sz w:val="25"/>
                <w:szCs w:val="25"/>
              </w:rPr>
            </w:pPr>
            <w:r w:rsidRPr="005D208D">
              <w:rPr>
                <w:rFonts w:ascii="Angsana New" w:hAnsi="Angsana New"/>
                <w:sz w:val="25"/>
                <w:szCs w:val="25"/>
              </w:rPr>
              <w:t>recognized as deferred tax assets</w:t>
            </w:r>
          </w:p>
        </w:tc>
        <w:tc>
          <w:tcPr>
            <w:tcW w:w="144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26,480,732.02</w:t>
            </w: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9,887,208</w:t>
            </w:r>
            <w:r w:rsidRPr="00784E09">
              <w:rPr>
                <w:rFonts w:ascii="Angsana New" w:hAnsi="Angsana New"/>
                <w:sz w:val="24"/>
                <w:szCs w:val="24"/>
                <w:cs/>
              </w:rPr>
              <w:t>.</w:t>
            </w:r>
            <w:r w:rsidRPr="00784E09">
              <w:rPr>
                <w:rFonts w:ascii="Angsana New" w:hAnsi="Angsana New"/>
                <w:sz w:val="24"/>
                <w:szCs w:val="24"/>
              </w:rPr>
              <w:t>97</w:t>
            </w:r>
            <w:r w:rsidRPr="00784E09">
              <w:rPr>
                <w:rFonts w:ascii="Angsana New" w:hAnsi="Angsana New"/>
                <w:sz w:val="24"/>
                <w:szCs w:val="24"/>
                <w:cs/>
              </w:rPr>
              <w:t>)</w:t>
            </w:r>
          </w:p>
        </w:tc>
        <w:tc>
          <w:tcPr>
            <w:tcW w:w="263"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p>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47,437,621.74</w:t>
            </w: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9B2EF0" w:rsidRPr="00784E09" w:rsidRDefault="009B2EF0" w:rsidP="00750A7D">
            <w:pPr>
              <w:pStyle w:val="BodyTextIndent"/>
              <w:tabs>
                <w:tab w:val="left" w:pos="1089"/>
              </w:tabs>
              <w:ind w:left="-41" w:right="452" w:firstLine="0"/>
              <w:jc w:val="right"/>
              <w:rPr>
                <w:rFonts w:ascii="Angsana New" w:hAnsi="Angsana New"/>
                <w:sz w:val="24"/>
                <w:szCs w:val="24"/>
              </w:rPr>
            </w:pPr>
          </w:p>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r>
      <w:tr w:rsidR="009B2EF0" w:rsidRPr="005D208D" w:rsidTr="0066635C">
        <w:tc>
          <w:tcPr>
            <w:tcW w:w="3600" w:type="dxa"/>
            <w:hideMark/>
          </w:tcPr>
          <w:p w:rsidR="009B2EF0" w:rsidRPr="005D208D" w:rsidRDefault="009B2EF0" w:rsidP="009B2EF0">
            <w:pPr>
              <w:pStyle w:val="BodyTextIndent"/>
              <w:ind w:left="162" w:hanging="270"/>
              <w:jc w:val="thaiDistribute"/>
              <w:rPr>
                <w:rFonts w:ascii="Angsana New" w:hAnsi="Angsana New"/>
                <w:sz w:val="25"/>
                <w:szCs w:val="25"/>
                <w:cs/>
              </w:rPr>
            </w:pPr>
            <w:r w:rsidRPr="005D208D">
              <w:rPr>
                <w:rFonts w:ascii="Angsana New" w:hAnsi="Angsana New"/>
                <w:sz w:val="25"/>
                <w:szCs w:val="25"/>
              </w:rPr>
              <w:t xml:space="preserve">Tax losses </w:t>
            </w:r>
            <w:r w:rsidR="00464921">
              <w:rPr>
                <w:rFonts w:ascii="Angsana New" w:hAnsi="Angsana New"/>
                <w:sz w:val="25"/>
                <w:szCs w:val="25"/>
              </w:rPr>
              <w:t>in prior</w:t>
            </w:r>
            <w:r w:rsidRPr="005D208D">
              <w:rPr>
                <w:rFonts w:ascii="Angsana New" w:hAnsi="Angsana New"/>
                <w:sz w:val="25"/>
                <w:szCs w:val="25"/>
              </w:rPr>
              <w:t xml:space="preserve"> year that are not </w:t>
            </w:r>
          </w:p>
          <w:p w:rsidR="009B2EF0" w:rsidRPr="005D208D" w:rsidRDefault="009B2EF0" w:rsidP="009B2EF0">
            <w:pPr>
              <w:pStyle w:val="BodyTextIndent"/>
              <w:tabs>
                <w:tab w:val="left" w:pos="426"/>
              </w:tabs>
              <w:ind w:left="162" w:firstLine="0"/>
              <w:jc w:val="left"/>
              <w:rPr>
                <w:rFonts w:ascii="Angsana New" w:hAnsi="Angsana New"/>
                <w:sz w:val="25"/>
                <w:szCs w:val="25"/>
              </w:rPr>
            </w:pPr>
            <w:r w:rsidRPr="005D208D">
              <w:rPr>
                <w:rFonts w:ascii="Angsana New" w:hAnsi="Angsana New"/>
                <w:sz w:val="25"/>
                <w:szCs w:val="25"/>
              </w:rPr>
              <w:t>recognized as deferred tax assets</w:t>
            </w:r>
          </w:p>
        </w:tc>
        <w:tc>
          <w:tcPr>
            <w:tcW w:w="1440" w:type="dxa"/>
            <w:tcBorders>
              <w:top w:val="nil"/>
              <w:left w:val="nil"/>
              <w:right w:val="nil"/>
            </w:tcBorders>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p w:rsidR="009B2EF0" w:rsidRPr="00784E09" w:rsidRDefault="009B2EF0" w:rsidP="00750A7D">
            <w:pPr>
              <w:pStyle w:val="BodyTextIndent"/>
              <w:tabs>
                <w:tab w:val="left" w:pos="1080"/>
              </w:tabs>
              <w:ind w:left="-41" w:firstLine="0"/>
              <w:jc w:val="right"/>
              <w:rPr>
                <w:rFonts w:ascii="Angsana New" w:hAnsi="Angsana New"/>
                <w:sz w:val="24"/>
                <w:szCs w:val="24"/>
              </w:rPr>
            </w:pPr>
            <w:r>
              <w:rPr>
                <w:rFonts w:ascii="Angsana New" w:hAnsi="Angsana New"/>
                <w:sz w:val="24"/>
                <w:szCs w:val="24"/>
              </w:rPr>
              <w:t>14</w:t>
            </w:r>
            <w:r w:rsidRPr="00784E09">
              <w:rPr>
                <w:rFonts w:ascii="Angsana New" w:hAnsi="Angsana New"/>
                <w:sz w:val="24"/>
                <w:szCs w:val="24"/>
              </w:rPr>
              <w:t>,</w:t>
            </w:r>
            <w:r>
              <w:rPr>
                <w:rFonts w:ascii="Angsana New" w:hAnsi="Angsana New"/>
                <w:sz w:val="24"/>
                <w:szCs w:val="24"/>
              </w:rPr>
              <w:t>082</w:t>
            </w:r>
            <w:r w:rsidRPr="00784E09">
              <w:rPr>
                <w:rFonts w:ascii="Angsana New" w:hAnsi="Angsana New"/>
                <w:sz w:val="24"/>
                <w:szCs w:val="24"/>
              </w:rPr>
              <w:t>,</w:t>
            </w:r>
            <w:r>
              <w:rPr>
                <w:rFonts w:ascii="Angsana New" w:hAnsi="Angsana New"/>
                <w:sz w:val="24"/>
                <w:szCs w:val="24"/>
              </w:rPr>
              <w:t>607.18</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7" w:type="dxa"/>
            <w:tcBorders>
              <w:top w:val="nil"/>
              <w:left w:val="nil"/>
              <w:right w:val="nil"/>
            </w:tcBorders>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p w:rsidR="009B2EF0" w:rsidRPr="00784E09" w:rsidRDefault="009B2EF0" w:rsidP="00750A7D">
            <w:pPr>
              <w:pStyle w:val="BodyTextIndent"/>
              <w:tabs>
                <w:tab w:val="left" w:pos="1080"/>
              </w:tabs>
              <w:ind w:left="-41" w:firstLine="0"/>
              <w:jc w:val="right"/>
              <w:rPr>
                <w:rFonts w:ascii="Angsana New" w:hAnsi="Angsana New"/>
                <w:sz w:val="24"/>
                <w:szCs w:val="24"/>
              </w:rPr>
            </w:pPr>
            <w:r w:rsidRPr="00784E09">
              <w:rPr>
                <w:rFonts w:ascii="Angsana New" w:hAnsi="Angsana New"/>
                <w:sz w:val="24"/>
                <w:szCs w:val="24"/>
              </w:rPr>
              <w:t>85,342,907</w:t>
            </w:r>
            <w:r w:rsidRPr="00784E09">
              <w:rPr>
                <w:rFonts w:ascii="Angsana New" w:hAnsi="Angsana New"/>
                <w:sz w:val="24"/>
                <w:szCs w:val="24"/>
                <w:cs/>
              </w:rPr>
              <w:t>.</w:t>
            </w:r>
            <w:r w:rsidRPr="00784E09">
              <w:rPr>
                <w:rFonts w:ascii="Angsana New" w:hAnsi="Angsana New"/>
                <w:sz w:val="24"/>
                <w:szCs w:val="24"/>
              </w:rPr>
              <w:t>13</w:t>
            </w:r>
          </w:p>
        </w:tc>
        <w:tc>
          <w:tcPr>
            <w:tcW w:w="263"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tcBorders>
              <w:top w:val="nil"/>
              <w:left w:val="nil"/>
              <w:right w:val="nil"/>
            </w:tcBorders>
            <w:shd w:val="clear" w:color="auto" w:fill="auto"/>
          </w:tcPr>
          <w:p w:rsidR="009B2EF0" w:rsidRPr="00784E09" w:rsidRDefault="009B2EF0" w:rsidP="00750A7D">
            <w:pPr>
              <w:pStyle w:val="BodyTextIndent"/>
              <w:tabs>
                <w:tab w:val="left" w:pos="1089"/>
              </w:tabs>
              <w:ind w:left="-41" w:right="452" w:firstLine="0"/>
              <w:jc w:val="right"/>
              <w:rPr>
                <w:rFonts w:ascii="Angsana New" w:hAnsi="Angsana New"/>
                <w:sz w:val="24"/>
                <w:szCs w:val="24"/>
              </w:rPr>
            </w:pPr>
          </w:p>
          <w:p w:rsidR="009B2EF0" w:rsidRPr="00784E09" w:rsidRDefault="009B2EF0" w:rsidP="00750A7D">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c>
          <w:tcPr>
            <w:tcW w:w="270" w:type="dxa"/>
            <w:shd w:val="clear" w:color="auto" w:fill="auto"/>
          </w:tcPr>
          <w:p w:rsidR="009B2EF0" w:rsidRPr="00784E09" w:rsidRDefault="009B2EF0" w:rsidP="00750A7D">
            <w:pPr>
              <w:pStyle w:val="BodyTextIndent"/>
              <w:tabs>
                <w:tab w:val="left" w:pos="1080"/>
              </w:tabs>
              <w:ind w:left="-41" w:firstLine="0"/>
              <w:jc w:val="right"/>
              <w:rPr>
                <w:rFonts w:ascii="Angsana New" w:hAnsi="Angsana New"/>
                <w:sz w:val="24"/>
                <w:szCs w:val="24"/>
              </w:rPr>
            </w:pPr>
          </w:p>
        </w:tc>
        <w:tc>
          <w:tcPr>
            <w:tcW w:w="1440" w:type="dxa"/>
            <w:tcBorders>
              <w:top w:val="nil"/>
              <w:left w:val="nil"/>
              <w:right w:val="nil"/>
            </w:tcBorders>
            <w:shd w:val="clear" w:color="auto" w:fill="auto"/>
          </w:tcPr>
          <w:p w:rsidR="009B2EF0" w:rsidRPr="00784E09" w:rsidRDefault="009B2EF0" w:rsidP="00750A7D">
            <w:pPr>
              <w:pStyle w:val="BodyTextIndent"/>
              <w:tabs>
                <w:tab w:val="left" w:pos="1089"/>
              </w:tabs>
              <w:ind w:left="-41" w:firstLine="0"/>
              <w:jc w:val="right"/>
              <w:rPr>
                <w:rFonts w:ascii="Angsana New" w:hAnsi="Angsana New"/>
                <w:sz w:val="24"/>
                <w:szCs w:val="24"/>
              </w:rPr>
            </w:pPr>
          </w:p>
          <w:p w:rsidR="009B2EF0" w:rsidRPr="00784E09" w:rsidRDefault="009B2EF0" w:rsidP="00750A7D">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72,789,201</w:t>
            </w:r>
            <w:r w:rsidRPr="00784E09">
              <w:rPr>
                <w:rFonts w:ascii="Angsana New" w:hAnsi="Angsana New"/>
                <w:sz w:val="24"/>
                <w:szCs w:val="24"/>
                <w:cs/>
              </w:rPr>
              <w:t>.</w:t>
            </w:r>
            <w:r w:rsidRPr="00784E09">
              <w:rPr>
                <w:rFonts w:ascii="Angsana New" w:hAnsi="Angsana New"/>
                <w:sz w:val="24"/>
                <w:szCs w:val="24"/>
              </w:rPr>
              <w:t>48</w:t>
            </w:r>
          </w:p>
        </w:tc>
      </w:tr>
      <w:tr w:rsidR="009B2EF0" w:rsidRPr="005D208D" w:rsidTr="0066635C">
        <w:tc>
          <w:tcPr>
            <w:tcW w:w="3600" w:type="dxa"/>
            <w:hideMark/>
          </w:tcPr>
          <w:p w:rsidR="009B2EF0" w:rsidRPr="005D208D" w:rsidRDefault="009B2EF0" w:rsidP="009B2EF0">
            <w:pPr>
              <w:pStyle w:val="BodyTextIndent"/>
              <w:ind w:left="162" w:hanging="270"/>
              <w:jc w:val="left"/>
              <w:rPr>
                <w:rFonts w:ascii="Angsana New" w:hAnsi="Angsana New"/>
                <w:sz w:val="25"/>
                <w:szCs w:val="25"/>
                <w:cs/>
              </w:rPr>
            </w:pPr>
            <w:r w:rsidRPr="005D208D">
              <w:rPr>
                <w:rFonts w:ascii="Angsana New" w:hAnsi="Angsana New"/>
                <w:sz w:val="25"/>
                <w:szCs w:val="25"/>
                <w:cs/>
              </w:rPr>
              <w:t>(</w:t>
            </w:r>
            <w:r w:rsidRPr="005D208D">
              <w:rPr>
                <w:rFonts w:ascii="Angsana New" w:hAnsi="Angsana New"/>
                <w:sz w:val="25"/>
                <w:szCs w:val="25"/>
              </w:rPr>
              <w:t>Expenses</w:t>
            </w:r>
            <w:r w:rsidRPr="005D208D">
              <w:rPr>
                <w:rFonts w:ascii="Angsana New" w:hAnsi="Angsana New"/>
                <w:sz w:val="25"/>
                <w:szCs w:val="25"/>
                <w:cs/>
              </w:rPr>
              <w:t>)</w:t>
            </w:r>
            <w:r w:rsidRPr="005D208D">
              <w:rPr>
                <w:rFonts w:ascii="Angsana New" w:hAnsi="Angsana New"/>
                <w:sz w:val="25"/>
                <w:szCs w:val="25"/>
              </w:rPr>
              <w:t xml:space="preserve"> revenues income tax is Recognizedinthe Profit </w:t>
            </w:r>
            <w:r w:rsidR="00464921">
              <w:rPr>
                <w:rFonts w:ascii="Angsana New" w:hAnsi="Angsana New" w:hint="cs"/>
                <w:sz w:val="25"/>
                <w:szCs w:val="25"/>
                <w:cs/>
              </w:rPr>
              <w:t>(</w:t>
            </w:r>
            <w:r w:rsidR="00464921">
              <w:rPr>
                <w:rFonts w:ascii="Angsana New" w:hAnsi="Angsana New"/>
                <w:sz w:val="25"/>
                <w:szCs w:val="25"/>
              </w:rPr>
              <w:t>losses</w:t>
            </w:r>
            <w:r w:rsidR="00464921">
              <w:rPr>
                <w:rFonts w:ascii="Angsana New" w:hAnsi="Angsana New" w:hint="cs"/>
                <w:sz w:val="25"/>
                <w:szCs w:val="25"/>
                <w:cs/>
              </w:rPr>
              <w:t xml:space="preserve">) </w:t>
            </w:r>
            <w:r w:rsidRPr="005D208D">
              <w:rPr>
                <w:rFonts w:ascii="Angsana New" w:hAnsi="Angsana New"/>
                <w:sz w:val="25"/>
                <w:szCs w:val="25"/>
              </w:rPr>
              <w:t>for  the year</w:t>
            </w:r>
          </w:p>
        </w:tc>
        <w:tc>
          <w:tcPr>
            <w:tcW w:w="1440" w:type="dxa"/>
            <w:tcBorders>
              <w:top w:val="single" w:sz="4" w:space="0" w:color="auto"/>
              <w:left w:val="nil"/>
              <w:bottom w:val="double" w:sz="4" w:space="0" w:color="auto"/>
              <w:right w:val="nil"/>
            </w:tcBorders>
            <w:shd w:val="clear" w:color="auto" w:fill="auto"/>
          </w:tcPr>
          <w:p w:rsidR="009B2EF0" w:rsidRPr="00DC4DBE" w:rsidRDefault="009B2EF0" w:rsidP="009B2EF0">
            <w:pPr>
              <w:pStyle w:val="BodyTextIndent"/>
              <w:tabs>
                <w:tab w:val="left" w:pos="1080"/>
              </w:tabs>
              <w:ind w:left="-41" w:firstLine="0"/>
              <w:jc w:val="right"/>
              <w:rPr>
                <w:rFonts w:ascii="Angsana New" w:hAnsi="Angsana New"/>
                <w:sz w:val="24"/>
                <w:szCs w:val="24"/>
              </w:rPr>
            </w:pPr>
          </w:p>
          <w:p w:rsidR="009B2EF0" w:rsidRPr="00DC4DBE" w:rsidRDefault="009B2EF0" w:rsidP="009B2EF0">
            <w:pPr>
              <w:pStyle w:val="BodyTextIndent"/>
              <w:tabs>
                <w:tab w:val="left" w:pos="1080"/>
              </w:tabs>
              <w:ind w:left="-41" w:firstLine="0"/>
              <w:jc w:val="right"/>
              <w:rPr>
                <w:rFonts w:ascii="Angsana New" w:hAnsi="Angsana New"/>
                <w:sz w:val="24"/>
                <w:szCs w:val="24"/>
                <w:cs/>
              </w:rPr>
            </w:pPr>
            <w:r>
              <w:rPr>
                <w:rFonts w:ascii="Angsana New" w:hAnsi="Angsana New"/>
                <w:sz w:val="24"/>
                <w:szCs w:val="24"/>
              </w:rPr>
              <w:t>(</w:t>
            </w:r>
            <w:r w:rsidRPr="00DC4DBE">
              <w:rPr>
                <w:rFonts w:ascii="Angsana New" w:hAnsi="Angsana New"/>
                <w:sz w:val="24"/>
                <w:szCs w:val="24"/>
              </w:rPr>
              <w:t>10,737,15</w:t>
            </w:r>
            <w:r>
              <w:rPr>
                <w:rFonts w:ascii="Angsana New" w:hAnsi="Angsana New"/>
                <w:sz w:val="24"/>
                <w:szCs w:val="24"/>
              </w:rPr>
              <w:t>1.57)</w:t>
            </w:r>
          </w:p>
        </w:tc>
        <w:tc>
          <w:tcPr>
            <w:tcW w:w="270" w:type="dxa"/>
            <w:shd w:val="clear" w:color="auto" w:fill="auto"/>
          </w:tcPr>
          <w:p w:rsidR="009B2EF0" w:rsidRPr="00DC4DBE" w:rsidRDefault="009B2EF0" w:rsidP="009B2EF0">
            <w:pPr>
              <w:pStyle w:val="BodyTextIndent"/>
              <w:tabs>
                <w:tab w:val="left" w:pos="360"/>
                <w:tab w:val="left" w:pos="1080"/>
              </w:tabs>
              <w:ind w:left="0" w:firstLine="0"/>
              <w:rPr>
                <w:rFonts w:ascii="Angsana New" w:hAnsi="Angsana New"/>
                <w:sz w:val="24"/>
                <w:szCs w:val="24"/>
              </w:rPr>
            </w:pPr>
          </w:p>
        </w:tc>
        <w:tc>
          <w:tcPr>
            <w:tcW w:w="1447" w:type="dxa"/>
            <w:tcBorders>
              <w:top w:val="single" w:sz="4" w:space="0" w:color="auto"/>
              <w:left w:val="nil"/>
              <w:bottom w:val="double" w:sz="4" w:space="0" w:color="auto"/>
              <w:right w:val="nil"/>
            </w:tcBorders>
            <w:shd w:val="clear" w:color="auto" w:fill="auto"/>
          </w:tcPr>
          <w:p w:rsidR="009B2EF0" w:rsidRPr="00DC4DBE" w:rsidRDefault="009B2EF0" w:rsidP="009B2EF0">
            <w:pPr>
              <w:pStyle w:val="BodyTextIndent"/>
              <w:tabs>
                <w:tab w:val="left" w:pos="1080"/>
              </w:tabs>
              <w:ind w:left="-41" w:firstLine="0"/>
              <w:jc w:val="right"/>
              <w:rPr>
                <w:rFonts w:ascii="Angsana New" w:hAnsi="Angsana New"/>
                <w:sz w:val="24"/>
                <w:szCs w:val="24"/>
              </w:rPr>
            </w:pPr>
          </w:p>
          <w:p w:rsidR="009B2EF0" w:rsidRPr="00DC4DBE" w:rsidRDefault="009B2EF0" w:rsidP="009B2EF0">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cs/>
              </w:rPr>
              <w:t>(</w:t>
            </w:r>
            <w:r w:rsidRPr="00DC4DBE">
              <w:rPr>
                <w:rFonts w:ascii="Angsana New" w:hAnsi="Angsana New"/>
                <w:sz w:val="24"/>
                <w:szCs w:val="24"/>
              </w:rPr>
              <w:t>101,198,91</w:t>
            </w:r>
            <w:r w:rsidRPr="00DC4DBE">
              <w:rPr>
                <w:rFonts w:ascii="Angsana New" w:hAnsi="Angsana New"/>
                <w:sz w:val="24"/>
                <w:szCs w:val="24"/>
                <w:cs/>
              </w:rPr>
              <w:t>2.</w:t>
            </w:r>
            <w:r w:rsidRPr="00DC4DBE">
              <w:rPr>
                <w:rFonts w:ascii="Angsana New" w:hAnsi="Angsana New"/>
                <w:sz w:val="24"/>
                <w:szCs w:val="24"/>
              </w:rPr>
              <w:t>63</w:t>
            </w:r>
            <w:r w:rsidRPr="00DC4DBE">
              <w:rPr>
                <w:rFonts w:ascii="Angsana New" w:hAnsi="Angsana New"/>
                <w:sz w:val="24"/>
                <w:szCs w:val="24"/>
                <w:cs/>
              </w:rPr>
              <w:t>)</w:t>
            </w:r>
          </w:p>
        </w:tc>
        <w:tc>
          <w:tcPr>
            <w:tcW w:w="263" w:type="dxa"/>
            <w:shd w:val="clear" w:color="auto" w:fill="auto"/>
          </w:tcPr>
          <w:p w:rsidR="009B2EF0" w:rsidRPr="00784E09" w:rsidRDefault="009B2EF0" w:rsidP="009B2EF0">
            <w:pPr>
              <w:pStyle w:val="BodyTextIndent"/>
              <w:tabs>
                <w:tab w:val="left" w:pos="3"/>
                <w:tab w:val="left" w:pos="1080"/>
              </w:tabs>
              <w:ind w:left="3" w:firstLine="0"/>
              <w:jc w:val="right"/>
              <w:rPr>
                <w:rFonts w:ascii="Angsana New" w:hAnsi="Angsana New"/>
                <w:sz w:val="24"/>
                <w:szCs w:val="24"/>
              </w:rPr>
            </w:pPr>
          </w:p>
        </w:tc>
        <w:tc>
          <w:tcPr>
            <w:tcW w:w="1440" w:type="dxa"/>
            <w:tcBorders>
              <w:top w:val="single" w:sz="4" w:space="0" w:color="auto"/>
              <w:left w:val="nil"/>
              <w:bottom w:val="double" w:sz="4" w:space="0" w:color="auto"/>
              <w:right w:val="nil"/>
            </w:tcBorders>
            <w:shd w:val="clear" w:color="auto" w:fill="auto"/>
          </w:tcPr>
          <w:p w:rsidR="009B2EF0" w:rsidRPr="00784E09" w:rsidRDefault="009B2EF0" w:rsidP="009B2EF0">
            <w:pPr>
              <w:pStyle w:val="BodyTextIndent"/>
              <w:tabs>
                <w:tab w:val="left" w:pos="1089"/>
              </w:tabs>
              <w:ind w:left="-41" w:firstLine="0"/>
              <w:jc w:val="right"/>
              <w:rPr>
                <w:rFonts w:ascii="Angsana New" w:hAnsi="Angsana New"/>
                <w:sz w:val="24"/>
                <w:szCs w:val="24"/>
              </w:rPr>
            </w:pPr>
          </w:p>
          <w:p w:rsidR="009B2EF0" w:rsidRPr="00784E09" w:rsidRDefault="009B2EF0" w:rsidP="009B2EF0">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(1,8</w:t>
            </w:r>
            <w:r w:rsidRPr="00784E09">
              <w:rPr>
                <w:rFonts w:ascii="Angsana New" w:hAnsi="Angsana New"/>
                <w:sz w:val="24"/>
                <w:szCs w:val="24"/>
              </w:rPr>
              <w:t>34</w:t>
            </w:r>
            <w:r w:rsidRPr="00784E09">
              <w:rPr>
                <w:rFonts w:ascii="Angsana New" w:hAnsi="Angsana New"/>
                <w:sz w:val="24"/>
                <w:szCs w:val="24"/>
                <w:cs/>
              </w:rPr>
              <w:t>,0</w:t>
            </w:r>
            <w:r w:rsidRPr="00784E09">
              <w:rPr>
                <w:rFonts w:ascii="Angsana New" w:hAnsi="Angsana New"/>
                <w:sz w:val="24"/>
                <w:szCs w:val="24"/>
              </w:rPr>
              <w:t>89.86</w:t>
            </w:r>
            <w:r w:rsidRPr="00784E09">
              <w:rPr>
                <w:rFonts w:ascii="Angsana New" w:hAnsi="Angsana New"/>
                <w:sz w:val="24"/>
                <w:szCs w:val="24"/>
                <w:cs/>
              </w:rPr>
              <w:t>)</w:t>
            </w:r>
          </w:p>
        </w:tc>
        <w:tc>
          <w:tcPr>
            <w:tcW w:w="270" w:type="dxa"/>
            <w:shd w:val="clear" w:color="auto" w:fill="auto"/>
          </w:tcPr>
          <w:p w:rsidR="009B2EF0" w:rsidRPr="00784E09" w:rsidRDefault="009B2EF0" w:rsidP="009B2EF0">
            <w:pPr>
              <w:pStyle w:val="BodyTextIndent"/>
              <w:tabs>
                <w:tab w:val="left" w:pos="360"/>
                <w:tab w:val="left" w:pos="1080"/>
              </w:tabs>
              <w:ind w:firstLine="0"/>
              <w:jc w:val="right"/>
              <w:rPr>
                <w:rFonts w:ascii="Angsana New" w:hAnsi="Angsana New"/>
                <w:sz w:val="24"/>
                <w:szCs w:val="24"/>
              </w:rPr>
            </w:pPr>
          </w:p>
        </w:tc>
        <w:tc>
          <w:tcPr>
            <w:tcW w:w="1440" w:type="dxa"/>
            <w:tcBorders>
              <w:top w:val="single" w:sz="4" w:space="0" w:color="auto"/>
              <w:left w:val="nil"/>
              <w:bottom w:val="double" w:sz="4" w:space="0" w:color="auto"/>
              <w:right w:val="nil"/>
            </w:tcBorders>
            <w:shd w:val="clear" w:color="auto" w:fill="auto"/>
          </w:tcPr>
          <w:p w:rsidR="009B2EF0" w:rsidRPr="00784E09" w:rsidRDefault="009B2EF0" w:rsidP="009B2EF0">
            <w:pPr>
              <w:pStyle w:val="BodyTextIndent"/>
              <w:tabs>
                <w:tab w:val="left" w:pos="1089"/>
              </w:tabs>
              <w:ind w:left="-41" w:firstLine="0"/>
              <w:jc w:val="right"/>
              <w:rPr>
                <w:rFonts w:ascii="Angsana New" w:hAnsi="Angsana New"/>
                <w:sz w:val="24"/>
                <w:szCs w:val="24"/>
              </w:rPr>
            </w:pPr>
          </w:p>
          <w:p w:rsidR="009B2EF0" w:rsidRPr="00784E09" w:rsidRDefault="009B2EF0" w:rsidP="009B2EF0">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(105,8</w:t>
            </w:r>
            <w:r w:rsidRPr="00784E09">
              <w:rPr>
                <w:rFonts w:ascii="Angsana New" w:hAnsi="Angsana New"/>
                <w:sz w:val="24"/>
                <w:szCs w:val="24"/>
              </w:rPr>
              <w:t>80</w:t>
            </w:r>
            <w:r w:rsidRPr="00784E09">
              <w:rPr>
                <w:rFonts w:ascii="Angsana New" w:hAnsi="Angsana New"/>
                <w:sz w:val="24"/>
                <w:szCs w:val="24"/>
                <w:cs/>
              </w:rPr>
              <w:t>,046.12)</w:t>
            </w:r>
          </w:p>
        </w:tc>
      </w:tr>
    </w:tbl>
    <w:p w:rsidR="00483BE3" w:rsidRDefault="00483BE3" w:rsidP="008B06A2">
      <w:pPr>
        <w:ind w:left="426" w:firstLine="744"/>
        <w:rPr>
          <w:rFonts w:ascii="Angsana New" w:hAnsi="Angsana New"/>
          <w:sz w:val="30"/>
          <w:szCs w:val="30"/>
        </w:rPr>
      </w:pPr>
    </w:p>
    <w:p w:rsidR="00FA5DEF" w:rsidRDefault="00FA5DEF" w:rsidP="008B06A2">
      <w:pPr>
        <w:ind w:left="426" w:firstLine="744"/>
        <w:rPr>
          <w:rFonts w:ascii="Angsana New" w:hAnsi="Angsana New"/>
          <w:sz w:val="30"/>
          <w:szCs w:val="30"/>
        </w:rPr>
      </w:pPr>
    </w:p>
    <w:p w:rsidR="00B77D89" w:rsidRDefault="00B77D89" w:rsidP="008B06A2">
      <w:pPr>
        <w:ind w:left="426" w:firstLine="744"/>
        <w:rPr>
          <w:rFonts w:ascii="Angsana New" w:hAnsi="Angsana New"/>
          <w:sz w:val="30"/>
          <w:szCs w:val="30"/>
        </w:rPr>
      </w:pPr>
    </w:p>
    <w:p w:rsidR="000009E6" w:rsidRPr="0066635C" w:rsidRDefault="000009E6" w:rsidP="008B06A2">
      <w:pPr>
        <w:ind w:left="426" w:firstLine="744"/>
        <w:rPr>
          <w:rFonts w:ascii="Angsana New" w:hAnsi="Angsana New"/>
          <w:sz w:val="30"/>
          <w:szCs w:val="30"/>
        </w:rPr>
      </w:pPr>
    </w:p>
    <w:p w:rsidR="009779C2" w:rsidRPr="001F7A87" w:rsidRDefault="00170B14" w:rsidP="00B77D89">
      <w:pPr>
        <w:pStyle w:val="BodyTextIndent"/>
        <w:tabs>
          <w:tab w:val="left" w:pos="990"/>
        </w:tabs>
        <w:ind w:left="450" w:firstLine="0"/>
        <w:jc w:val="thaiDistribute"/>
        <w:rPr>
          <w:rFonts w:ascii="Angsana New" w:hAnsi="Angsana New"/>
          <w:sz w:val="30"/>
          <w:szCs w:val="30"/>
          <w:cs/>
        </w:rPr>
      </w:pPr>
      <w:r>
        <w:rPr>
          <w:rFonts w:ascii="Angsana New" w:hAnsi="Angsana New"/>
          <w:sz w:val="30"/>
          <w:szCs w:val="30"/>
        </w:rPr>
        <w:lastRenderedPageBreak/>
        <w:t xml:space="preserve">32.2 </w:t>
      </w:r>
      <w:r w:rsidR="00B77D89">
        <w:rPr>
          <w:rFonts w:ascii="Angsana New" w:hAnsi="Angsana New"/>
          <w:sz w:val="30"/>
          <w:szCs w:val="30"/>
        </w:rPr>
        <w:tab/>
      </w:r>
      <w:r w:rsidR="009779C2" w:rsidRPr="001F7A87">
        <w:rPr>
          <w:rFonts w:ascii="Angsana New" w:hAnsi="Angsana New"/>
          <w:sz w:val="30"/>
          <w:szCs w:val="30"/>
        </w:rPr>
        <w:t xml:space="preserve">Income tax is recognized in the other comprehensive Profit </w:t>
      </w:r>
      <w:r w:rsidR="009779C2" w:rsidRPr="001F7A87">
        <w:rPr>
          <w:rFonts w:ascii="Angsana New" w:hAnsi="Angsana New" w:hint="cs"/>
          <w:sz w:val="30"/>
          <w:szCs w:val="30"/>
          <w:cs/>
        </w:rPr>
        <w:t>(</w:t>
      </w:r>
      <w:r w:rsidR="009779C2" w:rsidRPr="001F7A87">
        <w:rPr>
          <w:rFonts w:ascii="Angsana New" w:hAnsi="Angsana New"/>
          <w:sz w:val="30"/>
          <w:szCs w:val="30"/>
        </w:rPr>
        <w:t>Loss</w:t>
      </w:r>
      <w:r w:rsidR="009779C2" w:rsidRPr="001F7A87">
        <w:rPr>
          <w:rFonts w:ascii="Angsana New" w:hAnsi="Angsana New" w:hint="cs"/>
          <w:sz w:val="30"/>
          <w:szCs w:val="30"/>
          <w:cs/>
        </w:rPr>
        <w:t>)</w:t>
      </w:r>
      <w:r w:rsidR="009779C2" w:rsidRPr="001F7A87">
        <w:rPr>
          <w:rFonts w:ascii="Angsana New" w:hAnsi="Angsana New"/>
          <w:sz w:val="30"/>
          <w:szCs w:val="30"/>
        </w:rPr>
        <w:t xml:space="preserve"> consist of:</w:t>
      </w:r>
    </w:p>
    <w:tbl>
      <w:tblPr>
        <w:tblW w:w="9360" w:type="dxa"/>
        <w:tblInd w:w="558" w:type="dxa"/>
        <w:tblLook w:val="04A0"/>
      </w:tblPr>
      <w:tblGrid>
        <w:gridCol w:w="3510"/>
        <w:gridCol w:w="1800"/>
        <w:gridCol w:w="237"/>
        <w:gridCol w:w="1833"/>
        <w:gridCol w:w="236"/>
        <w:gridCol w:w="1744"/>
      </w:tblGrid>
      <w:tr w:rsidR="007D5F98" w:rsidRPr="00A87A23" w:rsidTr="00170B14">
        <w:tc>
          <w:tcPr>
            <w:tcW w:w="3510" w:type="dxa"/>
          </w:tcPr>
          <w:p w:rsidR="007D5F98" w:rsidRPr="00A87A23" w:rsidRDefault="007D5F98" w:rsidP="001A0C3F">
            <w:pPr>
              <w:pStyle w:val="BodyTextIndent"/>
              <w:tabs>
                <w:tab w:val="left" w:pos="426"/>
              </w:tabs>
              <w:rPr>
                <w:rFonts w:ascii="Angsana New" w:hAnsi="Angsana New"/>
                <w:sz w:val="30"/>
                <w:szCs w:val="30"/>
              </w:rPr>
            </w:pPr>
          </w:p>
        </w:tc>
        <w:tc>
          <w:tcPr>
            <w:tcW w:w="5850" w:type="dxa"/>
            <w:gridSpan w:val="5"/>
          </w:tcPr>
          <w:p w:rsidR="007D5F98" w:rsidRPr="00A87A23" w:rsidRDefault="009779C2" w:rsidP="007201A5">
            <w:pPr>
              <w:pStyle w:val="BodyTextIndent"/>
              <w:ind w:left="-96" w:right="-107"/>
              <w:jc w:val="center"/>
              <w:rPr>
                <w:rFonts w:ascii="Angsana New" w:hAnsi="Angsana New"/>
                <w:sz w:val="30"/>
                <w:szCs w:val="30"/>
                <w:cs/>
              </w:rPr>
            </w:pPr>
            <w:r w:rsidRPr="00A87A23">
              <w:rPr>
                <w:rFonts w:ascii="Angsana New" w:hAnsi="Angsana New"/>
                <w:sz w:val="30"/>
                <w:szCs w:val="30"/>
              </w:rPr>
              <w:t>Consolidated Financial Statements</w:t>
            </w: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cs/>
              </w:rPr>
            </w:pPr>
            <w:r w:rsidRPr="00A87A23">
              <w:rPr>
                <w:rFonts w:ascii="Angsana New" w:hAnsi="Angsana New"/>
                <w:sz w:val="30"/>
                <w:szCs w:val="30"/>
              </w:rPr>
              <w:t>Amount</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B72814" w:rsidP="00D11281">
            <w:pPr>
              <w:pStyle w:val="BodyTextIndent"/>
              <w:ind w:left="-113" w:right="-108" w:firstLine="0"/>
              <w:jc w:val="center"/>
              <w:rPr>
                <w:rFonts w:ascii="Angsana New" w:hAnsi="Angsana New"/>
                <w:sz w:val="30"/>
                <w:szCs w:val="30"/>
                <w:cs/>
              </w:rPr>
            </w:pPr>
            <w:r w:rsidRPr="00A87A23">
              <w:rPr>
                <w:rFonts w:ascii="Angsana New" w:hAnsi="Angsana New"/>
                <w:sz w:val="30"/>
                <w:szCs w:val="30"/>
              </w:rPr>
              <w:t xml:space="preserve">Revenues </w:t>
            </w:r>
            <w:r w:rsidR="009779C2" w:rsidRPr="00A87A23">
              <w:rPr>
                <w:rFonts w:ascii="Angsana New" w:hAnsi="Angsana New"/>
                <w:sz w:val="30"/>
                <w:szCs w:val="30"/>
              </w:rPr>
              <w:t>(Expenses</w:t>
            </w:r>
            <w:r w:rsidR="009779C2" w:rsidRPr="00A87A23">
              <w:rPr>
                <w:rFonts w:ascii="Angsana New" w:hAnsi="Angsana New"/>
                <w:sz w:val="30"/>
                <w:szCs w:val="30"/>
                <w:cs/>
              </w:rPr>
              <w:t>)</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8F08B4" w:rsidP="00A900B3">
            <w:pPr>
              <w:pStyle w:val="BodyTextIndent"/>
              <w:ind w:left="-96" w:right="-311"/>
              <w:jc w:val="center"/>
              <w:rPr>
                <w:rFonts w:ascii="Angsana New" w:hAnsi="Angsana New"/>
                <w:sz w:val="30"/>
                <w:szCs w:val="30"/>
                <w:cs/>
              </w:rPr>
            </w:pPr>
            <w:r w:rsidRPr="00A87A23">
              <w:rPr>
                <w:rFonts w:ascii="Angsana New" w:hAnsi="Angsana New"/>
                <w:sz w:val="30"/>
                <w:szCs w:val="30"/>
              </w:rPr>
              <w:t>Net of Taxes</w:t>
            </w: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cs/>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rPr>
            </w:pPr>
            <w:r w:rsidRPr="00A87A23">
              <w:rPr>
                <w:rFonts w:ascii="Angsana New" w:hAnsi="Angsana New"/>
                <w:sz w:val="30"/>
                <w:szCs w:val="30"/>
              </w:rPr>
              <w:t>Before Taxes</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9779C2" w:rsidP="00154576">
            <w:pPr>
              <w:pStyle w:val="BodyTextIndent"/>
              <w:ind w:left="-61" w:right="-107" w:firstLine="0"/>
              <w:jc w:val="center"/>
              <w:rPr>
                <w:rFonts w:ascii="Angsana New" w:hAnsi="Angsana New"/>
                <w:sz w:val="30"/>
                <w:szCs w:val="30"/>
              </w:rPr>
            </w:pPr>
            <w:r w:rsidRPr="00A87A23">
              <w:rPr>
                <w:rFonts w:ascii="Angsana New" w:hAnsi="Angsana New"/>
                <w:sz w:val="30"/>
                <w:szCs w:val="30"/>
              </w:rPr>
              <w:t>Income Taxes</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9779C2" w:rsidP="00A900B3">
            <w:pPr>
              <w:pStyle w:val="BodyTextIndent"/>
              <w:ind w:left="-96" w:right="-311"/>
              <w:jc w:val="center"/>
              <w:rPr>
                <w:rFonts w:ascii="Angsana New" w:hAnsi="Angsana New"/>
                <w:sz w:val="30"/>
                <w:szCs w:val="30"/>
              </w:rPr>
            </w:pP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rPr>
            </w:pPr>
            <w:r w:rsidRPr="00A87A23">
              <w:rPr>
                <w:rFonts w:ascii="Angsana New" w:hAnsi="Angsana New"/>
                <w:sz w:val="30"/>
                <w:szCs w:val="30"/>
              </w:rPr>
              <w:t>Baht</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9779C2" w:rsidP="00154576">
            <w:pPr>
              <w:pStyle w:val="BodyTextIndent"/>
              <w:ind w:left="-108" w:right="-107" w:firstLine="0"/>
              <w:jc w:val="center"/>
              <w:rPr>
                <w:rFonts w:ascii="Angsana New" w:hAnsi="Angsana New"/>
                <w:sz w:val="30"/>
                <w:szCs w:val="30"/>
              </w:rPr>
            </w:pPr>
            <w:r w:rsidRPr="00A87A23">
              <w:rPr>
                <w:rFonts w:ascii="Angsana New" w:hAnsi="Angsana New"/>
                <w:sz w:val="30"/>
                <w:szCs w:val="30"/>
              </w:rPr>
              <w:t>Baht</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8F08B4" w:rsidP="00A900B3">
            <w:pPr>
              <w:pStyle w:val="BodyTextIndent"/>
              <w:ind w:left="-108" w:right="-311"/>
              <w:jc w:val="center"/>
              <w:rPr>
                <w:rFonts w:ascii="Angsana New" w:hAnsi="Angsana New"/>
                <w:sz w:val="30"/>
                <w:szCs w:val="30"/>
              </w:rPr>
            </w:pPr>
            <w:r w:rsidRPr="00A87A23">
              <w:rPr>
                <w:rFonts w:ascii="Angsana New" w:hAnsi="Angsana New"/>
                <w:sz w:val="30"/>
                <w:szCs w:val="30"/>
              </w:rPr>
              <w:t>Baht</w:t>
            </w:r>
          </w:p>
        </w:tc>
      </w:tr>
      <w:tr w:rsidR="007201A5" w:rsidRPr="00A87A23" w:rsidTr="00170B14">
        <w:tc>
          <w:tcPr>
            <w:tcW w:w="3510" w:type="dxa"/>
          </w:tcPr>
          <w:p w:rsidR="007201A5" w:rsidRPr="00A87A23" w:rsidRDefault="008F08B4" w:rsidP="0066635C">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sidR="00D11281" w:rsidRPr="00A87A23">
              <w:rPr>
                <w:rFonts w:ascii="Angsana New" w:hAnsi="Angsana New"/>
                <w:b/>
                <w:bCs/>
                <w:spacing w:val="-2"/>
                <w:sz w:val="30"/>
                <w:szCs w:val="30"/>
              </w:rPr>
              <w:t>6</w:t>
            </w:r>
          </w:p>
        </w:tc>
        <w:tc>
          <w:tcPr>
            <w:tcW w:w="1800"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7201A5" w:rsidRPr="00A87A23" w:rsidRDefault="007201A5" w:rsidP="001A0C3F">
            <w:pPr>
              <w:pStyle w:val="BodyTextIndent"/>
              <w:tabs>
                <w:tab w:val="left" w:pos="426"/>
              </w:tabs>
              <w:ind w:right="229" w:hanging="109"/>
              <w:jc w:val="center"/>
              <w:rPr>
                <w:rFonts w:ascii="Angsana New" w:hAnsi="Angsana New"/>
                <w:b/>
                <w:bCs/>
                <w:sz w:val="30"/>
                <w:szCs w:val="30"/>
              </w:rPr>
            </w:pPr>
          </w:p>
        </w:tc>
      </w:tr>
      <w:tr w:rsidR="00A87A23" w:rsidRPr="00A87A23" w:rsidTr="00170B14">
        <w:tc>
          <w:tcPr>
            <w:tcW w:w="3510" w:type="dxa"/>
          </w:tcPr>
          <w:p w:rsidR="00A87A23" w:rsidRPr="00A87A23" w:rsidRDefault="00A87A23" w:rsidP="00A87A23">
            <w:pPr>
              <w:pStyle w:val="BodyTextIndent"/>
              <w:ind w:left="-84" w:firstLine="0"/>
              <w:jc w:val="thaiDistribute"/>
              <w:rPr>
                <w:rFonts w:ascii="Angsana New" w:hAnsi="Angsana New"/>
                <w:sz w:val="30"/>
                <w:szCs w:val="30"/>
                <w:cs/>
              </w:rPr>
            </w:pPr>
            <w:r w:rsidRPr="00A87A23">
              <w:rPr>
                <w:rFonts w:ascii="Angsana New" w:hAnsi="Angsana New"/>
                <w:sz w:val="30"/>
                <w:szCs w:val="30"/>
              </w:rPr>
              <w:t>Gain (losses) on actuarial</w:t>
            </w:r>
          </w:p>
        </w:tc>
        <w:tc>
          <w:tcPr>
            <w:tcW w:w="1800" w:type="dxa"/>
            <w:shd w:val="clear" w:color="auto" w:fill="auto"/>
          </w:tcPr>
          <w:p w:rsidR="00A87A23" w:rsidRPr="00A87A23" w:rsidRDefault="00A87A23" w:rsidP="00A87A23">
            <w:pPr>
              <w:pStyle w:val="BodyTextIndent"/>
              <w:ind w:left="-96" w:right="51" w:firstLine="0"/>
              <w:jc w:val="right"/>
              <w:rPr>
                <w:rFonts w:ascii="Angsana New" w:hAnsi="Angsana New"/>
                <w:sz w:val="30"/>
                <w:szCs w:val="30"/>
              </w:rPr>
            </w:pPr>
            <w:r w:rsidRPr="00A87A23">
              <w:rPr>
                <w:rFonts w:ascii="Angsana New" w:hAnsi="Angsana New"/>
                <w:sz w:val="30"/>
                <w:szCs w:val="30"/>
              </w:rPr>
              <w:t>2,712,647.04</w:t>
            </w:r>
          </w:p>
        </w:tc>
        <w:tc>
          <w:tcPr>
            <w:tcW w:w="237"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833" w:type="dxa"/>
            <w:shd w:val="clear" w:color="auto" w:fill="auto"/>
          </w:tcPr>
          <w:p w:rsidR="00A87A23" w:rsidRPr="00A87A23" w:rsidRDefault="00A87A23" w:rsidP="00A87A23">
            <w:pPr>
              <w:pStyle w:val="BodyTextIndent"/>
              <w:ind w:left="-96" w:right="-108" w:firstLine="0"/>
              <w:jc w:val="center"/>
              <w:rPr>
                <w:rFonts w:ascii="Angsana New" w:hAnsi="Angsana New"/>
                <w:sz w:val="30"/>
                <w:szCs w:val="30"/>
              </w:rPr>
            </w:pPr>
            <w:r w:rsidRPr="00A87A23">
              <w:rPr>
                <w:rFonts w:ascii="Angsana New" w:hAnsi="Angsana New" w:hint="cs"/>
                <w:sz w:val="30"/>
                <w:szCs w:val="30"/>
                <w:cs/>
              </w:rPr>
              <w:t>-</w:t>
            </w:r>
          </w:p>
        </w:tc>
        <w:tc>
          <w:tcPr>
            <w:tcW w:w="236"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744" w:type="dxa"/>
            <w:shd w:val="clear" w:color="auto" w:fill="auto"/>
          </w:tcPr>
          <w:p w:rsidR="00A87A23" w:rsidRPr="00A87A23" w:rsidRDefault="00A87A23" w:rsidP="00A87A23">
            <w:pPr>
              <w:pStyle w:val="BodyTextIndent"/>
              <w:ind w:left="-96" w:right="51" w:firstLine="0"/>
              <w:jc w:val="right"/>
              <w:rPr>
                <w:rFonts w:ascii="Angsana New" w:hAnsi="Angsana New"/>
                <w:sz w:val="30"/>
                <w:szCs w:val="30"/>
              </w:rPr>
            </w:pPr>
            <w:r w:rsidRPr="00A87A23">
              <w:rPr>
                <w:rFonts w:ascii="Angsana New" w:hAnsi="Angsana New"/>
                <w:sz w:val="30"/>
                <w:szCs w:val="30"/>
              </w:rPr>
              <w:t>2,712,647.04</w:t>
            </w:r>
          </w:p>
        </w:tc>
      </w:tr>
      <w:tr w:rsidR="008A04F0" w:rsidRPr="00A87A23" w:rsidTr="00170B14">
        <w:tc>
          <w:tcPr>
            <w:tcW w:w="3510" w:type="dxa"/>
          </w:tcPr>
          <w:p w:rsidR="008A04F0" w:rsidRPr="00A87A23" w:rsidRDefault="008A04F0" w:rsidP="008A04F0">
            <w:pPr>
              <w:pStyle w:val="BodyTextIndent"/>
              <w:ind w:left="-84" w:firstLine="0"/>
              <w:rPr>
                <w:rFonts w:ascii="Angsana New" w:hAnsi="Angsana New"/>
                <w:sz w:val="30"/>
                <w:szCs w:val="30"/>
                <w:cs/>
              </w:rPr>
            </w:pPr>
          </w:p>
        </w:tc>
        <w:tc>
          <w:tcPr>
            <w:tcW w:w="1800" w:type="dxa"/>
          </w:tcPr>
          <w:p w:rsidR="008A04F0" w:rsidRPr="00A87A23" w:rsidRDefault="008A04F0" w:rsidP="008A04F0">
            <w:pPr>
              <w:pStyle w:val="BodyTextIndent"/>
              <w:ind w:left="-96" w:right="51" w:firstLine="0"/>
              <w:jc w:val="right"/>
              <w:rPr>
                <w:rFonts w:ascii="Angsana New" w:hAnsi="Angsana New"/>
                <w:sz w:val="30"/>
                <w:szCs w:val="30"/>
              </w:rPr>
            </w:pPr>
          </w:p>
        </w:tc>
        <w:tc>
          <w:tcPr>
            <w:tcW w:w="237" w:type="dxa"/>
          </w:tcPr>
          <w:p w:rsidR="008A04F0" w:rsidRPr="00A87A23" w:rsidRDefault="008A04F0" w:rsidP="008A04F0">
            <w:pPr>
              <w:pStyle w:val="BodyTextIndent"/>
              <w:tabs>
                <w:tab w:val="left" w:pos="426"/>
              </w:tabs>
              <w:ind w:hanging="109"/>
              <w:jc w:val="center"/>
              <w:rPr>
                <w:rFonts w:ascii="Angsana New" w:hAnsi="Angsana New"/>
                <w:sz w:val="30"/>
                <w:szCs w:val="30"/>
              </w:rPr>
            </w:pPr>
          </w:p>
        </w:tc>
        <w:tc>
          <w:tcPr>
            <w:tcW w:w="1833" w:type="dxa"/>
          </w:tcPr>
          <w:p w:rsidR="008A04F0" w:rsidRPr="00A87A23" w:rsidRDefault="008A04F0" w:rsidP="008A04F0">
            <w:pPr>
              <w:pStyle w:val="BodyTextIndent"/>
              <w:ind w:left="-96" w:right="51" w:firstLine="0"/>
              <w:jc w:val="right"/>
              <w:rPr>
                <w:rFonts w:ascii="Angsana New" w:hAnsi="Angsana New"/>
                <w:sz w:val="30"/>
                <w:szCs w:val="30"/>
              </w:rPr>
            </w:pPr>
          </w:p>
        </w:tc>
        <w:tc>
          <w:tcPr>
            <w:tcW w:w="236" w:type="dxa"/>
          </w:tcPr>
          <w:p w:rsidR="008A04F0" w:rsidRPr="00A87A23" w:rsidRDefault="008A04F0" w:rsidP="008A04F0">
            <w:pPr>
              <w:pStyle w:val="BodyTextIndent"/>
              <w:tabs>
                <w:tab w:val="left" w:pos="426"/>
              </w:tabs>
              <w:ind w:hanging="109"/>
              <w:jc w:val="center"/>
              <w:rPr>
                <w:rFonts w:ascii="Angsana New" w:hAnsi="Angsana New"/>
                <w:sz w:val="30"/>
                <w:szCs w:val="30"/>
              </w:rPr>
            </w:pPr>
          </w:p>
        </w:tc>
        <w:tc>
          <w:tcPr>
            <w:tcW w:w="1744" w:type="dxa"/>
          </w:tcPr>
          <w:p w:rsidR="008A04F0" w:rsidRPr="00A87A23" w:rsidRDefault="008A04F0" w:rsidP="008A04F0">
            <w:pPr>
              <w:pStyle w:val="BodyTextIndent"/>
              <w:ind w:left="-96" w:right="51" w:firstLine="0"/>
              <w:jc w:val="right"/>
              <w:rPr>
                <w:rFonts w:ascii="Angsana New" w:hAnsi="Angsana New"/>
                <w:sz w:val="30"/>
                <w:szCs w:val="30"/>
              </w:rPr>
            </w:pPr>
          </w:p>
        </w:tc>
      </w:tr>
      <w:tr w:rsidR="008A04F0" w:rsidRPr="00A87A23" w:rsidTr="00170B14">
        <w:tc>
          <w:tcPr>
            <w:tcW w:w="3510" w:type="dxa"/>
          </w:tcPr>
          <w:p w:rsidR="008A04F0" w:rsidRPr="00A87A23" w:rsidRDefault="008A04F0" w:rsidP="008A04F0">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sidRPr="00A87A23">
              <w:rPr>
                <w:rFonts w:ascii="Angsana New" w:hAnsi="Angsana New" w:hint="cs"/>
                <w:b/>
                <w:bCs/>
                <w:spacing w:val="-2"/>
                <w:sz w:val="30"/>
                <w:szCs w:val="30"/>
                <w:cs/>
              </w:rPr>
              <w:t>5</w:t>
            </w:r>
          </w:p>
        </w:tc>
        <w:tc>
          <w:tcPr>
            <w:tcW w:w="1800" w:type="dxa"/>
            <w:shd w:val="clear" w:color="auto" w:fill="auto"/>
          </w:tcPr>
          <w:p w:rsidR="008A04F0" w:rsidRPr="00A87A23" w:rsidRDefault="008A04F0" w:rsidP="008A04F0">
            <w:pPr>
              <w:pStyle w:val="BodyTextIndent"/>
              <w:ind w:left="-96" w:right="51" w:firstLine="0"/>
              <w:jc w:val="right"/>
              <w:rPr>
                <w:rFonts w:ascii="Angsana New" w:hAnsi="Angsana New"/>
                <w:sz w:val="30"/>
                <w:szCs w:val="30"/>
              </w:rPr>
            </w:pPr>
          </w:p>
        </w:tc>
        <w:tc>
          <w:tcPr>
            <w:tcW w:w="237" w:type="dxa"/>
            <w:shd w:val="clear" w:color="auto" w:fill="auto"/>
          </w:tcPr>
          <w:p w:rsidR="008A04F0" w:rsidRPr="00A87A23" w:rsidRDefault="008A04F0" w:rsidP="008A04F0">
            <w:pPr>
              <w:pStyle w:val="BodyTextIndent"/>
              <w:tabs>
                <w:tab w:val="left" w:pos="426"/>
              </w:tabs>
              <w:ind w:hanging="109"/>
              <w:jc w:val="center"/>
              <w:rPr>
                <w:rFonts w:ascii="Angsana New" w:hAnsi="Angsana New"/>
                <w:sz w:val="30"/>
                <w:szCs w:val="30"/>
              </w:rPr>
            </w:pPr>
          </w:p>
        </w:tc>
        <w:tc>
          <w:tcPr>
            <w:tcW w:w="1833" w:type="dxa"/>
            <w:shd w:val="clear" w:color="auto" w:fill="auto"/>
          </w:tcPr>
          <w:p w:rsidR="008A04F0" w:rsidRPr="00A87A23" w:rsidRDefault="008A04F0" w:rsidP="008A04F0">
            <w:pPr>
              <w:pStyle w:val="BodyTextIndent"/>
              <w:ind w:left="-96" w:right="51" w:firstLine="0"/>
              <w:jc w:val="right"/>
              <w:rPr>
                <w:rFonts w:ascii="Angsana New" w:hAnsi="Angsana New"/>
                <w:sz w:val="30"/>
                <w:szCs w:val="30"/>
              </w:rPr>
            </w:pPr>
          </w:p>
        </w:tc>
        <w:tc>
          <w:tcPr>
            <w:tcW w:w="236" w:type="dxa"/>
            <w:shd w:val="clear" w:color="auto" w:fill="auto"/>
          </w:tcPr>
          <w:p w:rsidR="008A04F0" w:rsidRPr="00A87A23" w:rsidRDefault="008A04F0" w:rsidP="008A04F0">
            <w:pPr>
              <w:pStyle w:val="BodyTextIndent"/>
              <w:tabs>
                <w:tab w:val="left" w:pos="426"/>
              </w:tabs>
              <w:ind w:hanging="109"/>
              <w:jc w:val="center"/>
              <w:rPr>
                <w:rFonts w:ascii="Angsana New" w:hAnsi="Angsana New"/>
                <w:sz w:val="30"/>
                <w:szCs w:val="30"/>
              </w:rPr>
            </w:pPr>
          </w:p>
        </w:tc>
        <w:tc>
          <w:tcPr>
            <w:tcW w:w="1744" w:type="dxa"/>
            <w:shd w:val="clear" w:color="auto" w:fill="auto"/>
          </w:tcPr>
          <w:p w:rsidR="008A04F0" w:rsidRPr="00A87A23" w:rsidRDefault="008A04F0" w:rsidP="008A04F0">
            <w:pPr>
              <w:pStyle w:val="BodyTextIndent"/>
              <w:ind w:left="-96" w:right="51" w:firstLine="0"/>
              <w:jc w:val="right"/>
              <w:rPr>
                <w:rFonts w:ascii="Angsana New" w:hAnsi="Angsana New"/>
                <w:sz w:val="30"/>
                <w:szCs w:val="30"/>
              </w:rPr>
            </w:pPr>
          </w:p>
        </w:tc>
      </w:tr>
      <w:tr w:rsidR="00A87A23" w:rsidRPr="00A87A23" w:rsidTr="00170B14">
        <w:tc>
          <w:tcPr>
            <w:tcW w:w="3510" w:type="dxa"/>
          </w:tcPr>
          <w:p w:rsidR="00A87A23" w:rsidRPr="00A87A23" w:rsidRDefault="00A87A23" w:rsidP="00A87A23">
            <w:pPr>
              <w:pStyle w:val="BodyTextIndent"/>
              <w:ind w:left="-84" w:firstLine="0"/>
              <w:jc w:val="thaiDistribute"/>
              <w:rPr>
                <w:rFonts w:ascii="Angsana New" w:hAnsi="Angsana New"/>
                <w:sz w:val="30"/>
                <w:szCs w:val="30"/>
                <w:cs/>
              </w:rPr>
            </w:pPr>
            <w:r w:rsidRPr="00A87A23">
              <w:rPr>
                <w:rFonts w:ascii="Angsana New" w:hAnsi="Angsana New"/>
                <w:sz w:val="30"/>
                <w:szCs w:val="30"/>
              </w:rPr>
              <w:t>Gain (losses) on actuarial</w:t>
            </w:r>
          </w:p>
        </w:tc>
        <w:tc>
          <w:tcPr>
            <w:tcW w:w="1800" w:type="dxa"/>
            <w:shd w:val="clear" w:color="auto" w:fill="auto"/>
          </w:tcPr>
          <w:p w:rsidR="00A87A23" w:rsidRPr="00A87A23" w:rsidRDefault="00A87A23" w:rsidP="00A87A23">
            <w:pPr>
              <w:pStyle w:val="BodyTextIndent"/>
              <w:ind w:left="-96" w:right="51" w:firstLine="0"/>
              <w:jc w:val="right"/>
              <w:rPr>
                <w:rFonts w:ascii="Angsana New" w:hAnsi="Angsana New"/>
                <w:sz w:val="30"/>
                <w:szCs w:val="30"/>
              </w:rPr>
            </w:pPr>
            <w:r w:rsidRPr="00A87A23">
              <w:rPr>
                <w:rFonts w:ascii="Angsana New" w:hAnsi="Angsana New"/>
                <w:sz w:val="30"/>
                <w:szCs w:val="30"/>
              </w:rPr>
              <w:t>(1,076,030.00)</w:t>
            </w:r>
          </w:p>
        </w:tc>
        <w:tc>
          <w:tcPr>
            <w:tcW w:w="237"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833" w:type="dxa"/>
            <w:shd w:val="clear" w:color="auto" w:fill="auto"/>
          </w:tcPr>
          <w:p w:rsidR="00A87A23" w:rsidRPr="00A87A23" w:rsidRDefault="00A87A23" w:rsidP="00A87A23">
            <w:pPr>
              <w:pStyle w:val="BodyTextIndent"/>
              <w:ind w:left="-96" w:right="-108" w:firstLine="0"/>
              <w:jc w:val="center"/>
              <w:rPr>
                <w:rFonts w:ascii="Angsana New" w:hAnsi="Angsana New"/>
                <w:sz w:val="30"/>
                <w:szCs w:val="30"/>
              </w:rPr>
            </w:pPr>
            <w:r w:rsidRPr="00A87A23">
              <w:rPr>
                <w:rFonts w:ascii="Angsana New" w:hAnsi="Angsana New" w:hint="cs"/>
                <w:sz w:val="30"/>
                <w:szCs w:val="30"/>
                <w:cs/>
              </w:rPr>
              <w:t>-</w:t>
            </w:r>
          </w:p>
        </w:tc>
        <w:tc>
          <w:tcPr>
            <w:tcW w:w="236"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744" w:type="dxa"/>
            <w:shd w:val="clear" w:color="auto" w:fill="auto"/>
          </w:tcPr>
          <w:p w:rsidR="00A87A23" w:rsidRPr="00A87A23" w:rsidRDefault="00A87A23" w:rsidP="00A87A23">
            <w:pPr>
              <w:pStyle w:val="BodyTextIndent"/>
              <w:ind w:left="-96" w:right="51" w:firstLine="0"/>
              <w:jc w:val="right"/>
              <w:rPr>
                <w:rFonts w:ascii="Angsana New" w:hAnsi="Angsana New"/>
                <w:sz w:val="30"/>
                <w:szCs w:val="30"/>
              </w:rPr>
            </w:pPr>
            <w:r w:rsidRPr="00A87A23">
              <w:rPr>
                <w:rFonts w:ascii="Angsana New" w:hAnsi="Angsana New"/>
                <w:sz w:val="30"/>
                <w:szCs w:val="30"/>
              </w:rPr>
              <w:t>(1,076,030.00)</w:t>
            </w:r>
          </w:p>
        </w:tc>
      </w:tr>
      <w:tr w:rsidR="00A87A23" w:rsidRPr="00A87A23" w:rsidTr="00170B14">
        <w:tc>
          <w:tcPr>
            <w:tcW w:w="3510" w:type="dxa"/>
          </w:tcPr>
          <w:p w:rsidR="00A87A23" w:rsidRPr="00A87A23" w:rsidRDefault="00A87A23" w:rsidP="00A87A23">
            <w:pPr>
              <w:pStyle w:val="BodyTextIndent"/>
              <w:ind w:left="-84" w:firstLine="0"/>
              <w:jc w:val="left"/>
              <w:rPr>
                <w:rFonts w:ascii="Angsana New" w:hAnsi="Angsana New"/>
                <w:sz w:val="30"/>
                <w:szCs w:val="30"/>
                <w:cs/>
              </w:rPr>
            </w:pPr>
            <w:r w:rsidRPr="00A87A23">
              <w:rPr>
                <w:rFonts w:ascii="Angsana New" w:hAnsi="Angsana New"/>
                <w:sz w:val="30"/>
                <w:szCs w:val="30"/>
              </w:rPr>
              <w:t>Gain (loss) on land revaluation</w:t>
            </w:r>
          </w:p>
        </w:tc>
        <w:tc>
          <w:tcPr>
            <w:tcW w:w="1800" w:type="dxa"/>
            <w:shd w:val="clear" w:color="auto" w:fill="auto"/>
          </w:tcPr>
          <w:p w:rsidR="00A87A23" w:rsidRPr="00A87A23" w:rsidRDefault="00A87A23" w:rsidP="00A535CC">
            <w:pPr>
              <w:pStyle w:val="BodyTextIndent"/>
              <w:ind w:left="-96" w:right="51" w:firstLine="0"/>
              <w:jc w:val="right"/>
              <w:rPr>
                <w:rFonts w:ascii="Angsana New" w:hAnsi="Angsana New"/>
                <w:sz w:val="30"/>
                <w:szCs w:val="30"/>
              </w:rPr>
            </w:pPr>
            <w:r w:rsidRPr="00A87A23">
              <w:rPr>
                <w:rFonts w:ascii="Angsana New" w:hAnsi="Angsana New"/>
                <w:sz w:val="30"/>
                <w:szCs w:val="30"/>
              </w:rPr>
              <w:t>28</w:t>
            </w:r>
            <w:r w:rsidR="00A535CC">
              <w:rPr>
                <w:rFonts w:ascii="Angsana New" w:hAnsi="Angsana New"/>
                <w:sz w:val="30"/>
                <w:szCs w:val="30"/>
              </w:rPr>
              <w:t>0</w:t>
            </w:r>
            <w:r w:rsidRPr="00A87A23">
              <w:rPr>
                <w:rFonts w:ascii="Angsana New" w:hAnsi="Angsana New"/>
                <w:sz w:val="30"/>
                <w:szCs w:val="30"/>
              </w:rPr>
              <w:t>,</w:t>
            </w:r>
            <w:r w:rsidR="00A535CC">
              <w:rPr>
                <w:rFonts w:ascii="Angsana New" w:hAnsi="Angsana New"/>
                <w:sz w:val="30"/>
                <w:szCs w:val="30"/>
              </w:rPr>
              <w:t>917</w:t>
            </w:r>
            <w:r w:rsidRPr="00A87A23">
              <w:rPr>
                <w:rFonts w:ascii="Angsana New" w:hAnsi="Angsana New"/>
                <w:sz w:val="30"/>
                <w:szCs w:val="30"/>
              </w:rPr>
              <w:t>,</w:t>
            </w:r>
            <w:r w:rsidR="00A535CC">
              <w:rPr>
                <w:rFonts w:ascii="Angsana New" w:hAnsi="Angsana New"/>
                <w:sz w:val="30"/>
                <w:szCs w:val="30"/>
              </w:rPr>
              <w:t>900.00</w:t>
            </w:r>
          </w:p>
        </w:tc>
        <w:tc>
          <w:tcPr>
            <w:tcW w:w="237"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833" w:type="dxa"/>
            <w:shd w:val="clear" w:color="auto" w:fill="auto"/>
          </w:tcPr>
          <w:p w:rsidR="00A87A23" w:rsidRPr="00A87A23" w:rsidRDefault="00A535CC" w:rsidP="00A535CC">
            <w:pPr>
              <w:pStyle w:val="BodyTextIndent"/>
              <w:ind w:left="-96" w:right="51" w:firstLine="0"/>
              <w:jc w:val="right"/>
              <w:rPr>
                <w:rFonts w:ascii="Angsana New" w:hAnsi="Angsana New"/>
                <w:sz w:val="30"/>
                <w:szCs w:val="30"/>
              </w:rPr>
            </w:pPr>
            <w:r>
              <w:rPr>
                <w:rFonts w:ascii="Angsana New" w:hAnsi="Angsana New"/>
                <w:sz w:val="30"/>
                <w:szCs w:val="30"/>
              </w:rPr>
              <w:t>(56</w:t>
            </w:r>
            <w:r w:rsidR="00A87A23" w:rsidRPr="00A87A23">
              <w:rPr>
                <w:rFonts w:ascii="Angsana New" w:hAnsi="Angsana New"/>
                <w:sz w:val="30"/>
                <w:szCs w:val="30"/>
              </w:rPr>
              <w:t>,</w:t>
            </w:r>
            <w:r>
              <w:rPr>
                <w:rFonts w:ascii="Angsana New" w:hAnsi="Angsana New"/>
                <w:sz w:val="30"/>
                <w:szCs w:val="30"/>
              </w:rPr>
              <w:t>184</w:t>
            </w:r>
            <w:r w:rsidR="00A87A23" w:rsidRPr="00A87A23">
              <w:rPr>
                <w:rFonts w:ascii="Angsana New" w:hAnsi="Angsana New"/>
                <w:sz w:val="30"/>
                <w:szCs w:val="30"/>
              </w:rPr>
              <w:t>,</w:t>
            </w:r>
            <w:r>
              <w:rPr>
                <w:rFonts w:ascii="Angsana New" w:hAnsi="Angsana New"/>
                <w:sz w:val="30"/>
                <w:szCs w:val="30"/>
              </w:rPr>
              <w:t>380.00</w:t>
            </w:r>
            <w:r w:rsidR="00A87A23" w:rsidRPr="00A87A23">
              <w:rPr>
                <w:rFonts w:ascii="Angsana New" w:hAnsi="Angsana New"/>
                <w:sz w:val="30"/>
                <w:szCs w:val="30"/>
              </w:rPr>
              <w:t>)</w:t>
            </w:r>
          </w:p>
        </w:tc>
        <w:tc>
          <w:tcPr>
            <w:tcW w:w="236" w:type="dxa"/>
            <w:shd w:val="clear" w:color="auto" w:fill="auto"/>
          </w:tcPr>
          <w:p w:rsidR="00A87A23" w:rsidRPr="00A87A23" w:rsidRDefault="00A87A23" w:rsidP="00A87A23">
            <w:pPr>
              <w:pStyle w:val="BodyTextIndent"/>
              <w:tabs>
                <w:tab w:val="left" w:pos="426"/>
              </w:tabs>
              <w:ind w:hanging="109"/>
              <w:jc w:val="center"/>
              <w:rPr>
                <w:rFonts w:ascii="Angsana New" w:hAnsi="Angsana New"/>
                <w:sz w:val="30"/>
                <w:szCs w:val="30"/>
              </w:rPr>
            </w:pPr>
          </w:p>
        </w:tc>
        <w:tc>
          <w:tcPr>
            <w:tcW w:w="1744" w:type="dxa"/>
            <w:shd w:val="clear" w:color="auto" w:fill="auto"/>
          </w:tcPr>
          <w:p w:rsidR="00A87A23" w:rsidRPr="00A87A23" w:rsidRDefault="00A535CC" w:rsidP="00A535CC">
            <w:pPr>
              <w:pStyle w:val="BodyTextIndent"/>
              <w:ind w:left="-96" w:right="51" w:firstLine="0"/>
              <w:jc w:val="right"/>
              <w:rPr>
                <w:rFonts w:ascii="Angsana New" w:hAnsi="Angsana New"/>
                <w:sz w:val="30"/>
                <w:szCs w:val="30"/>
                <w:cs/>
              </w:rPr>
            </w:pPr>
            <w:r>
              <w:rPr>
                <w:rFonts w:ascii="Angsana New" w:hAnsi="Angsana New"/>
                <w:sz w:val="30"/>
                <w:szCs w:val="30"/>
              </w:rPr>
              <w:t>224</w:t>
            </w:r>
            <w:r w:rsidR="00B74E3A" w:rsidRPr="00B74E3A">
              <w:rPr>
                <w:rFonts w:ascii="Angsana New" w:hAnsi="Angsana New"/>
                <w:sz w:val="30"/>
                <w:szCs w:val="30"/>
              </w:rPr>
              <w:t>,</w:t>
            </w:r>
            <w:r>
              <w:rPr>
                <w:rFonts w:ascii="Angsana New" w:hAnsi="Angsana New"/>
                <w:sz w:val="30"/>
                <w:szCs w:val="30"/>
              </w:rPr>
              <w:t>733</w:t>
            </w:r>
            <w:r w:rsidR="00B74E3A" w:rsidRPr="00B74E3A">
              <w:rPr>
                <w:rFonts w:ascii="Angsana New" w:hAnsi="Angsana New"/>
                <w:sz w:val="30"/>
                <w:szCs w:val="30"/>
              </w:rPr>
              <w:t>,</w:t>
            </w:r>
            <w:r>
              <w:rPr>
                <w:rFonts w:ascii="Angsana New" w:hAnsi="Angsana New"/>
                <w:sz w:val="30"/>
                <w:szCs w:val="30"/>
              </w:rPr>
              <w:t>520.00</w:t>
            </w:r>
          </w:p>
        </w:tc>
      </w:tr>
    </w:tbl>
    <w:p w:rsidR="002508A5" w:rsidRDefault="002508A5" w:rsidP="007D5F98">
      <w:pPr>
        <w:tabs>
          <w:tab w:val="left" w:pos="3780"/>
        </w:tabs>
        <w:jc w:val="thaiDistribute"/>
        <w:rPr>
          <w:rFonts w:ascii="Angsana New" w:hAnsi="Angsana New"/>
          <w:b/>
          <w:bCs/>
          <w:sz w:val="4"/>
          <w:szCs w:val="4"/>
          <w:lang w:val="en-GB"/>
        </w:rPr>
      </w:pPr>
    </w:p>
    <w:p w:rsidR="00DD232E" w:rsidRPr="000C4E10" w:rsidRDefault="00DD232E" w:rsidP="000C4E10">
      <w:pPr>
        <w:tabs>
          <w:tab w:val="left" w:pos="3780"/>
        </w:tabs>
        <w:ind w:left="360"/>
        <w:jc w:val="thaiDistribute"/>
        <w:rPr>
          <w:rFonts w:ascii="Angsana New" w:hAnsi="Angsana New"/>
          <w:b/>
          <w:bCs/>
          <w:sz w:val="30"/>
          <w:szCs w:val="30"/>
          <w:lang w:val="en-GB"/>
        </w:rPr>
      </w:pPr>
    </w:p>
    <w:tbl>
      <w:tblPr>
        <w:tblW w:w="9384" w:type="dxa"/>
        <w:tblInd w:w="534" w:type="dxa"/>
        <w:tblLook w:val="04A0"/>
      </w:tblPr>
      <w:tblGrid>
        <w:gridCol w:w="3534"/>
        <w:gridCol w:w="1800"/>
        <w:gridCol w:w="237"/>
        <w:gridCol w:w="1833"/>
        <w:gridCol w:w="236"/>
        <w:gridCol w:w="1744"/>
      </w:tblGrid>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rPr>
            </w:pPr>
          </w:p>
        </w:tc>
        <w:tc>
          <w:tcPr>
            <w:tcW w:w="5850" w:type="dxa"/>
            <w:gridSpan w:val="5"/>
          </w:tcPr>
          <w:p w:rsidR="000C4E10" w:rsidRPr="00A87A23" w:rsidRDefault="000C4E10" w:rsidP="00797838">
            <w:pPr>
              <w:pStyle w:val="BodyTextIndent"/>
              <w:ind w:left="-96" w:right="-107"/>
              <w:jc w:val="center"/>
              <w:rPr>
                <w:rFonts w:ascii="Angsana New" w:hAnsi="Angsana New"/>
                <w:sz w:val="30"/>
                <w:szCs w:val="30"/>
                <w:cs/>
              </w:rPr>
            </w:pPr>
            <w:r w:rsidRPr="00A87A23">
              <w:rPr>
                <w:rFonts w:ascii="Angsana New" w:hAnsi="Angsana New"/>
                <w:sz w:val="30"/>
                <w:szCs w:val="30"/>
              </w:rPr>
              <w:t>Separate Financial Statements</w:t>
            </w: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cs/>
              </w:rPr>
            </w:pPr>
            <w:r w:rsidRPr="00A87A23">
              <w:rPr>
                <w:rFonts w:ascii="Angsana New" w:hAnsi="Angsana New"/>
                <w:sz w:val="30"/>
                <w:szCs w:val="30"/>
              </w:rPr>
              <w:t>Amount</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113" w:right="-108" w:firstLine="0"/>
              <w:jc w:val="center"/>
              <w:rPr>
                <w:rFonts w:ascii="Angsana New" w:hAnsi="Angsana New"/>
                <w:sz w:val="30"/>
                <w:szCs w:val="30"/>
                <w:cs/>
              </w:rPr>
            </w:pPr>
            <w:r w:rsidRPr="00A87A23">
              <w:rPr>
                <w:rFonts w:ascii="Angsana New" w:hAnsi="Angsana New"/>
                <w:sz w:val="30"/>
                <w:szCs w:val="30"/>
              </w:rPr>
              <w:t>Revenues (Expenses</w:t>
            </w:r>
            <w:r w:rsidRPr="00A87A23">
              <w:rPr>
                <w:rFonts w:ascii="Angsana New" w:hAnsi="Angsana New"/>
                <w:sz w:val="30"/>
                <w:szCs w:val="30"/>
                <w:cs/>
              </w:rPr>
              <w:t>)</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96" w:right="-311"/>
              <w:jc w:val="center"/>
              <w:rPr>
                <w:rFonts w:ascii="Angsana New" w:hAnsi="Angsana New"/>
                <w:sz w:val="30"/>
                <w:szCs w:val="30"/>
                <w:cs/>
              </w:rPr>
            </w:pPr>
            <w:r w:rsidRPr="00A87A23">
              <w:rPr>
                <w:rFonts w:ascii="Angsana New" w:hAnsi="Angsana New"/>
                <w:sz w:val="30"/>
                <w:szCs w:val="30"/>
              </w:rPr>
              <w:t>Net of Taxes</w:t>
            </w: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cs/>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rPr>
            </w:pPr>
            <w:r w:rsidRPr="00A87A23">
              <w:rPr>
                <w:rFonts w:ascii="Angsana New" w:hAnsi="Angsana New"/>
                <w:sz w:val="30"/>
                <w:szCs w:val="30"/>
              </w:rPr>
              <w:t>Before Taxes</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61" w:right="-107" w:firstLine="0"/>
              <w:jc w:val="center"/>
              <w:rPr>
                <w:rFonts w:ascii="Angsana New" w:hAnsi="Angsana New"/>
                <w:sz w:val="30"/>
                <w:szCs w:val="30"/>
              </w:rPr>
            </w:pPr>
            <w:r w:rsidRPr="00A87A23">
              <w:rPr>
                <w:rFonts w:ascii="Angsana New" w:hAnsi="Angsana New"/>
                <w:sz w:val="30"/>
                <w:szCs w:val="30"/>
              </w:rPr>
              <w:t>Income Taxes</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96" w:right="-311"/>
              <w:jc w:val="center"/>
              <w:rPr>
                <w:rFonts w:ascii="Angsana New" w:hAnsi="Angsana New"/>
                <w:sz w:val="30"/>
                <w:szCs w:val="30"/>
              </w:rPr>
            </w:pP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rPr>
            </w:pPr>
            <w:r w:rsidRPr="00A87A23">
              <w:rPr>
                <w:rFonts w:ascii="Angsana New" w:hAnsi="Angsana New"/>
                <w:sz w:val="30"/>
                <w:szCs w:val="30"/>
              </w:rPr>
              <w:t>Baht</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108" w:right="-107" w:firstLine="0"/>
              <w:jc w:val="center"/>
              <w:rPr>
                <w:rFonts w:ascii="Angsana New" w:hAnsi="Angsana New"/>
                <w:sz w:val="30"/>
                <w:szCs w:val="30"/>
              </w:rPr>
            </w:pPr>
            <w:r w:rsidRPr="00A87A23">
              <w:rPr>
                <w:rFonts w:ascii="Angsana New" w:hAnsi="Angsana New"/>
                <w:sz w:val="30"/>
                <w:szCs w:val="30"/>
              </w:rPr>
              <w:t>Baht</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108" w:right="-311"/>
              <w:jc w:val="center"/>
              <w:rPr>
                <w:rFonts w:ascii="Angsana New" w:hAnsi="Angsana New"/>
                <w:sz w:val="30"/>
                <w:szCs w:val="30"/>
              </w:rPr>
            </w:pPr>
            <w:r w:rsidRPr="00A87A23">
              <w:rPr>
                <w:rFonts w:ascii="Angsana New" w:hAnsi="Angsana New"/>
                <w:sz w:val="30"/>
                <w:szCs w:val="30"/>
              </w:rPr>
              <w:t>Baht</w:t>
            </w:r>
          </w:p>
        </w:tc>
      </w:tr>
      <w:tr w:rsidR="000C4E10" w:rsidRPr="00A87A23" w:rsidTr="00170B14">
        <w:tc>
          <w:tcPr>
            <w:tcW w:w="3534" w:type="dxa"/>
          </w:tcPr>
          <w:p w:rsidR="000C4E10" w:rsidRPr="00A87A23" w:rsidRDefault="000C4E10" w:rsidP="00797838">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2016</w:t>
            </w:r>
          </w:p>
        </w:tc>
        <w:tc>
          <w:tcPr>
            <w:tcW w:w="1800"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0C4E10" w:rsidRPr="00A87A23" w:rsidRDefault="000C4E10" w:rsidP="00797838">
            <w:pPr>
              <w:pStyle w:val="BodyTextIndent"/>
              <w:tabs>
                <w:tab w:val="left" w:pos="426"/>
              </w:tabs>
              <w:ind w:right="229" w:hanging="109"/>
              <w:jc w:val="center"/>
              <w:rPr>
                <w:rFonts w:ascii="Angsana New" w:hAnsi="Angsana New"/>
                <w:b/>
                <w:bCs/>
                <w:sz w:val="30"/>
                <w:szCs w:val="30"/>
              </w:rPr>
            </w:pPr>
          </w:p>
        </w:tc>
      </w:tr>
      <w:tr w:rsidR="005621B7" w:rsidRPr="00A87A23" w:rsidTr="00170B14">
        <w:tc>
          <w:tcPr>
            <w:tcW w:w="3534" w:type="dxa"/>
          </w:tcPr>
          <w:p w:rsidR="005621B7" w:rsidRPr="00A87A23" w:rsidRDefault="005621B7" w:rsidP="005621B7">
            <w:pPr>
              <w:pStyle w:val="BodyTextIndent"/>
              <w:ind w:left="-84" w:firstLine="0"/>
              <w:jc w:val="thaiDistribute"/>
              <w:rPr>
                <w:rFonts w:ascii="Angsana New" w:hAnsi="Angsana New"/>
                <w:sz w:val="30"/>
                <w:szCs w:val="30"/>
                <w:cs/>
              </w:rPr>
            </w:pPr>
            <w:r w:rsidRPr="00A87A23">
              <w:rPr>
                <w:rFonts w:ascii="Angsana New" w:hAnsi="Angsana New"/>
                <w:sz w:val="30"/>
                <w:szCs w:val="30"/>
              </w:rPr>
              <w:t>Gain (losses) on actuarial</w:t>
            </w:r>
          </w:p>
        </w:tc>
        <w:tc>
          <w:tcPr>
            <w:tcW w:w="1800" w:type="dxa"/>
            <w:shd w:val="clear" w:color="auto" w:fill="auto"/>
          </w:tcPr>
          <w:p w:rsidR="005621B7" w:rsidRPr="00A87A23" w:rsidRDefault="005621B7" w:rsidP="005621B7">
            <w:pPr>
              <w:pStyle w:val="BodyTextIndent"/>
              <w:ind w:left="-96" w:right="51" w:firstLine="0"/>
              <w:jc w:val="right"/>
              <w:rPr>
                <w:rFonts w:ascii="Angsana New" w:hAnsi="Angsana New"/>
                <w:sz w:val="30"/>
                <w:szCs w:val="30"/>
              </w:rPr>
            </w:pPr>
            <w:r w:rsidRPr="00A87A23">
              <w:rPr>
                <w:rFonts w:ascii="Angsana New" w:hAnsi="Angsana New" w:hint="cs"/>
                <w:sz w:val="30"/>
                <w:szCs w:val="30"/>
                <w:cs/>
              </w:rPr>
              <w:t>1</w:t>
            </w:r>
            <w:r w:rsidRPr="00A87A23">
              <w:rPr>
                <w:rFonts w:ascii="Angsana New" w:hAnsi="Angsana New"/>
                <w:sz w:val="30"/>
                <w:szCs w:val="30"/>
              </w:rPr>
              <w:t>,</w:t>
            </w:r>
            <w:r w:rsidRPr="00A87A23">
              <w:rPr>
                <w:rFonts w:ascii="Angsana New" w:hAnsi="Angsana New" w:hint="cs"/>
                <w:sz w:val="30"/>
                <w:szCs w:val="30"/>
                <w:cs/>
              </w:rPr>
              <w:t>056</w:t>
            </w:r>
            <w:r w:rsidRPr="00A87A23">
              <w:rPr>
                <w:rFonts w:ascii="Angsana New" w:hAnsi="Angsana New"/>
                <w:sz w:val="30"/>
                <w:szCs w:val="30"/>
              </w:rPr>
              <w:t>,</w:t>
            </w:r>
            <w:r w:rsidRPr="00A87A23">
              <w:rPr>
                <w:rFonts w:ascii="Angsana New" w:hAnsi="Angsana New" w:hint="cs"/>
                <w:sz w:val="30"/>
                <w:szCs w:val="30"/>
                <w:cs/>
              </w:rPr>
              <w:t>407.24</w:t>
            </w:r>
          </w:p>
        </w:tc>
        <w:tc>
          <w:tcPr>
            <w:tcW w:w="237" w:type="dxa"/>
            <w:shd w:val="clear" w:color="auto" w:fill="auto"/>
          </w:tcPr>
          <w:p w:rsidR="005621B7" w:rsidRPr="00A87A23" w:rsidRDefault="005621B7" w:rsidP="005621B7">
            <w:pPr>
              <w:pStyle w:val="BodyTextIndent"/>
              <w:tabs>
                <w:tab w:val="left" w:pos="426"/>
              </w:tabs>
              <w:ind w:hanging="109"/>
              <w:jc w:val="center"/>
              <w:rPr>
                <w:rFonts w:ascii="Angsana New" w:hAnsi="Angsana New"/>
                <w:sz w:val="30"/>
                <w:szCs w:val="30"/>
              </w:rPr>
            </w:pPr>
          </w:p>
        </w:tc>
        <w:tc>
          <w:tcPr>
            <w:tcW w:w="1833" w:type="dxa"/>
            <w:shd w:val="clear" w:color="auto" w:fill="auto"/>
          </w:tcPr>
          <w:p w:rsidR="005621B7" w:rsidRPr="00A87A23" w:rsidRDefault="005621B7" w:rsidP="005621B7">
            <w:pPr>
              <w:pStyle w:val="BodyTextIndent"/>
              <w:ind w:left="-96" w:right="-108" w:firstLine="0"/>
              <w:jc w:val="center"/>
              <w:rPr>
                <w:rFonts w:ascii="Angsana New" w:hAnsi="Angsana New"/>
                <w:sz w:val="30"/>
                <w:szCs w:val="30"/>
              </w:rPr>
            </w:pPr>
            <w:r w:rsidRPr="00A87A23">
              <w:rPr>
                <w:rFonts w:ascii="Angsana New" w:hAnsi="Angsana New" w:hint="cs"/>
                <w:sz w:val="30"/>
                <w:szCs w:val="30"/>
                <w:cs/>
              </w:rPr>
              <w:t>-</w:t>
            </w:r>
          </w:p>
        </w:tc>
        <w:tc>
          <w:tcPr>
            <w:tcW w:w="236" w:type="dxa"/>
            <w:shd w:val="clear" w:color="auto" w:fill="auto"/>
          </w:tcPr>
          <w:p w:rsidR="005621B7" w:rsidRPr="00A87A23" w:rsidRDefault="005621B7" w:rsidP="005621B7">
            <w:pPr>
              <w:pStyle w:val="BodyTextIndent"/>
              <w:tabs>
                <w:tab w:val="left" w:pos="426"/>
              </w:tabs>
              <w:ind w:hanging="109"/>
              <w:jc w:val="center"/>
              <w:rPr>
                <w:rFonts w:ascii="Angsana New" w:hAnsi="Angsana New"/>
                <w:sz w:val="30"/>
                <w:szCs w:val="30"/>
              </w:rPr>
            </w:pPr>
          </w:p>
        </w:tc>
        <w:tc>
          <w:tcPr>
            <w:tcW w:w="1744" w:type="dxa"/>
            <w:shd w:val="clear" w:color="auto" w:fill="auto"/>
          </w:tcPr>
          <w:p w:rsidR="005621B7" w:rsidRPr="00A87A23" w:rsidRDefault="005621B7" w:rsidP="005621B7">
            <w:pPr>
              <w:pStyle w:val="BodyTextIndent"/>
              <w:ind w:left="-96" w:right="51" w:firstLine="0"/>
              <w:jc w:val="right"/>
              <w:rPr>
                <w:rFonts w:ascii="Angsana New" w:hAnsi="Angsana New"/>
                <w:sz w:val="30"/>
                <w:szCs w:val="30"/>
              </w:rPr>
            </w:pPr>
            <w:r w:rsidRPr="00A87A23">
              <w:rPr>
                <w:rFonts w:ascii="Angsana New" w:hAnsi="Angsana New" w:hint="cs"/>
                <w:sz w:val="30"/>
                <w:szCs w:val="30"/>
                <w:cs/>
              </w:rPr>
              <w:t>1</w:t>
            </w:r>
            <w:r w:rsidRPr="00A87A23">
              <w:rPr>
                <w:rFonts w:ascii="Angsana New" w:hAnsi="Angsana New"/>
                <w:sz w:val="30"/>
                <w:szCs w:val="30"/>
              </w:rPr>
              <w:t>,</w:t>
            </w:r>
            <w:r w:rsidRPr="00A87A23">
              <w:rPr>
                <w:rFonts w:ascii="Angsana New" w:hAnsi="Angsana New" w:hint="cs"/>
                <w:sz w:val="30"/>
                <w:szCs w:val="30"/>
                <w:cs/>
              </w:rPr>
              <w:t>056</w:t>
            </w:r>
            <w:r w:rsidRPr="00A87A23">
              <w:rPr>
                <w:rFonts w:ascii="Angsana New" w:hAnsi="Angsana New"/>
                <w:sz w:val="30"/>
                <w:szCs w:val="30"/>
              </w:rPr>
              <w:t>,</w:t>
            </w:r>
            <w:r w:rsidRPr="00A87A23">
              <w:rPr>
                <w:rFonts w:ascii="Angsana New" w:hAnsi="Angsana New" w:hint="cs"/>
                <w:sz w:val="30"/>
                <w:szCs w:val="30"/>
                <w:cs/>
              </w:rPr>
              <w:t>427.24</w:t>
            </w:r>
          </w:p>
        </w:tc>
      </w:tr>
      <w:tr w:rsidR="005621B7" w:rsidRPr="00A87A23" w:rsidTr="00170B14">
        <w:tc>
          <w:tcPr>
            <w:tcW w:w="3534" w:type="dxa"/>
          </w:tcPr>
          <w:p w:rsidR="005621B7" w:rsidRPr="00A87A23" w:rsidRDefault="005621B7" w:rsidP="005621B7">
            <w:pPr>
              <w:pStyle w:val="BodyTextIndent"/>
              <w:ind w:left="-84" w:firstLine="0"/>
              <w:rPr>
                <w:rFonts w:ascii="Angsana New" w:hAnsi="Angsana New"/>
                <w:sz w:val="30"/>
                <w:szCs w:val="30"/>
                <w:cs/>
              </w:rPr>
            </w:pPr>
          </w:p>
        </w:tc>
        <w:tc>
          <w:tcPr>
            <w:tcW w:w="1800" w:type="dxa"/>
          </w:tcPr>
          <w:p w:rsidR="005621B7" w:rsidRPr="00A87A23" w:rsidRDefault="005621B7" w:rsidP="005621B7">
            <w:pPr>
              <w:pStyle w:val="BodyTextIndent"/>
              <w:ind w:left="-108" w:right="-440"/>
              <w:jc w:val="center"/>
              <w:rPr>
                <w:rFonts w:ascii="Angsana New" w:hAnsi="Angsana New"/>
                <w:sz w:val="30"/>
                <w:szCs w:val="30"/>
                <w:cs/>
              </w:rPr>
            </w:pPr>
          </w:p>
        </w:tc>
        <w:tc>
          <w:tcPr>
            <w:tcW w:w="237" w:type="dxa"/>
          </w:tcPr>
          <w:p w:rsidR="005621B7" w:rsidRPr="00A87A23" w:rsidRDefault="005621B7" w:rsidP="005621B7">
            <w:pPr>
              <w:pStyle w:val="BodyTextIndent"/>
              <w:tabs>
                <w:tab w:val="left" w:pos="426"/>
              </w:tabs>
              <w:ind w:hanging="109"/>
              <w:jc w:val="center"/>
              <w:rPr>
                <w:rFonts w:ascii="Angsana New" w:hAnsi="Angsana New"/>
                <w:sz w:val="30"/>
                <w:szCs w:val="30"/>
                <w:cs/>
              </w:rPr>
            </w:pPr>
          </w:p>
        </w:tc>
        <w:tc>
          <w:tcPr>
            <w:tcW w:w="1833" w:type="dxa"/>
          </w:tcPr>
          <w:p w:rsidR="005621B7" w:rsidRPr="00A87A23" w:rsidRDefault="005621B7" w:rsidP="005621B7">
            <w:pPr>
              <w:pStyle w:val="BodyTextIndent"/>
              <w:ind w:left="-108" w:right="-397"/>
              <w:jc w:val="center"/>
              <w:rPr>
                <w:rFonts w:ascii="Angsana New" w:hAnsi="Angsana New"/>
                <w:sz w:val="30"/>
                <w:szCs w:val="30"/>
                <w:cs/>
              </w:rPr>
            </w:pPr>
          </w:p>
        </w:tc>
        <w:tc>
          <w:tcPr>
            <w:tcW w:w="236" w:type="dxa"/>
          </w:tcPr>
          <w:p w:rsidR="005621B7" w:rsidRPr="00A87A23" w:rsidRDefault="005621B7" w:rsidP="005621B7">
            <w:pPr>
              <w:pStyle w:val="BodyTextIndent"/>
              <w:tabs>
                <w:tab w:val="left" w:pos="426"/>
              </w:tabs>
              <w:ind w:hanging="109"/>
              <w:jc w:val="center"/>
              <w:rPr>
                <w:rFonts w:ascii="Angsana New" w:hAnsi="Angsana New"/>
                <w:sz w:val="30"/>
                <w:szCs w:val="30"/>
                <w:cs/>
              </w:rPr>
            </w:pPr>
          </w:p>
        </w:tc>
        <w:tc>
          <w:tcPr>
            <w:tcW w:w="1744" w:type="dxa"/>
          </w:tcPr>
          <w:p w:rsidR="005621B7" w:rsidRPr="00A87A23" w:rsidRDefault="005621B7" w:rsidP="005621B7">
            <w:pPr>
              <w:pStyle w:val="BodyTextIndent"/>
              <w:ind w:left="-108" w:right="-311"/>
              <w:jc w:val="center"/>
              <w:rPr>
                <w:rFonts w:ascii="Angsana New" w:hAnsi="Angsana New"/>
                <w:sz w:val="30"/>
                <w:szCs w:val="30"/>
                <w:cs/>
              </w:rPr>
            </w:pPr>
          </w:p>
        </w:tc>
      </w:tr>
      <w:tr w:rsidR="005621B7" w:rsidRPr="00A87A23" w:rsidTr="00170B14">
        <w:tc>
          <w:tcPr>
            <w:tcW w:w="3534" w:type="dxa"/>
          </w:tcPr>
          <w:p w:rsidR="005621B7" w:rsidRPr="00A87A23" w:rsidRDefault="005621B7" w:rsidP="005621B7">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sidRPr="00A87A23">
              <w:rPr>
                <w:rFonts w:ascii="Angsana New" w:hAnsi="Angsana New" w:hint="cs"/>
                <w:b/>
                <w:bCs/>
                <w:spacing w:val="-2"/>
                <w:sz w:val="30"/>
                <w:szCs w:val="30"/>
                <w:cs/>
              </w:rPr>
              <w:t>5</w:t>
            </w:r>
          </w:p>
        </w:tc>
        <w:tc>
          <w:tcPr>
            <w:tcW w:w="1800" w:type="dxa"/>
            <w:shd w:val="clear" w:color="auto" w:fill="auto"/>
          </w:tcPr>
          <w:p w:rsidR="005621B7" w:rsidRPr="00A87A23" w:rsidRDefault="005621B7" w:rsidP="005621B7">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5621B7" w:rsidRPr="00A87A23" w:rsidRDefault="005621B7" w:rsidP="005621B7">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5621B7" w:rsidRPr="00A87A23" w:rsidRDefault="005621B7" w:rsidP="005621B7">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5621B7" w:rsidRPr="00A87A23" w:rsidRDefault="005621B7" w:rsidP="005621B7">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5621B7" w:rsidRPr="00A87A23" w:rsidRDefault="005621B7" w:rsidP="005621B7">
            <w:pPr>
              <w:pStyle w:val="BodyTextIndent"/>
              <w:tabs>
                <w:tab w:val="left" w:pos="426"/>
              </w:tabs>
              <w:ind w:right="229" w:hanging="109"/>
              <w:jc w:val="center"/>
              <w:rPr>
                <w:rFonts w:ascii="Angsana New" w:hAnsi="Angsana New"/>
                <w:b/>
                <w:bCs/>
                <w:sz w:val="30"/>
                <w:szCs w:val="30"/>
              </w:rPr>
            </w:pPr>
          </w:p>
        </w:tc>
      </w:tr>
      <w:tr w:rsidR="005621B7" w:rsidRPr="00A87A23" w:rsidTr="00170B14">
        <w:tc>
          <w:tcPr>
            <w:tcW w:w="3534" w:type="dxa"/>
          </w:tcPr>
          <w:p w:rsidR="005621B7" w:rsidRPr="00A87A23" w:rsidRDefault="005621B7" w:rsidP="005621B7">
            <w:pPr>
              <w:pStyle w:val="BodyTextIndent"/>
              <w:ind w:left="-84" w:firstLine="0"/>
              <w:jc w:val="left"/>
              <w:rPr>
                <w:rFonts w:ascii="Angsana New" w:hAnsi="Angsana New"/>
                <w:sz w:val="30"/>
                <w:szCs w:val="30"/>
                <w:cs/>
              </w:rPr>
            </w:pPr>
            <w:r w:rsidRPr="00A87A23">
              <w:rPr>
                <w:rFonts w:ascii="Angsana New" w:hAnsi="Angsana New"/>
                <w:sz w:val="30"/>
                <w:szCs w:val="30"/>
              </w:rPr>
              <w:t>Gain (loss) on land revaluation</w:t>
            </w:r>
          </w:p>
        </w:tc>
        <w:tc>
          <w:tcPr>
            <w:tcW w:w="1800" w:type="dxa"/>
            <w:shd w:val="clear" w:color="auto" w:fill="auto"/>
          </w:tcPr>
          <w:p w:rsidR="005621B7" w:rsidRPr="00A87A23" w:rsidRDefault="005621B7" w:rsidP="005621B7">
            <w:pPr>
              <w:pStyle w:val="BodyTextIndent"/>
              <w:ind w:left="-96" w:right="51" w:firstLine="0"/>
              <w:jc w:val="right"/>
              <w:rPr>
                <w:rFonts w:ascii="Angsana New" w:hAnsi="Angsana New"/>
                <w:sz w:val="30"/>
                <w:szCs w:val="30"/>
                <w:cs/>
              </w:rPr>
            </w:pPr>
            <w:r w:rsidRPr="00A87A23">
              <w:rPr>
                <w:rFonts w:ascii="Angsana New" w:hAnsi="Angsana New"/>
                <w:sz w:val="30"/>
                <w:szCs w:val="30"/>
              </w:rPr>
              <w:t>47,</w:t>
            </w:r>
            <w:r w:rsidRPr="00A87A23">
              <w:rPr>
                <w:rFonts w:ascii="Angsana New" w:hAnsi="Angsana New" w:hint="cs"/>
                <w:sz w:val="30"/>
                <w:szCs w:val="30"/>
                <w:cs/>
              </w:rPr>
              <w:t>287</w:t>
            </w:r>
            <w:r w:rsidRPr="00A87A23">
              <w:rPr>
                <w:rFonts w:ascii="Angsana New" w:hAnsi="Angsana New"/>
                <w:sz w:val="30"/>
                <w:szCs w:val="30"/>
              </w:rPr>
              <w:t>,</w:t>
            </w:r>
            <w:r w:rsidRPr="00A87A23">
              <w:rPr>
                <w:rFonts w:ascii="Angsana New" w:hAnsi="Angsana New" w:hint="cs"/>
                <w:sz w:val="30"/>
                <w:szCs w:val="30"/>
                <w:cs/>
              </w:rPr>
              <w:t>828.99</w:t>
            </w:r>
          </w:p>
        </w:tc>
        <w:tc>
          <w:tcPr>
            <w:tcW w:w="237" w:type="dxa"/>
            <w:shd w:val="clear" w:color="auto" w:fill="auto"/>
          </w:tcPr>
          <w:p w:rsidR="005621B7" w:rsidRPr="00A87A23" w:rsidRDefault="005621B7" w:rsidP="005621B7">
            <w:pPr>
              <w:pStyle w:val="BodyTextIndent"/>
              <w:tabs>
                <w:tab w:val="left" w:pos="426"/>
              </w:tabs>
              <w:ind w:hanging="109"/>
              <w:jc w:val="center"/>
              <w:rPr>
                <w:rFonts w:ascii="Angsana New" w:hAnsi="Angsana New"/>
                <w:sz w:val="30"/>
                <w:szCs w:val="30"/>
              </w:rPr>
            </w:pPr>
          </w:p>
        </w:tc>
        <w:tc>
          <w:tcPr>
            <w:tcW w:w="1833" w:type="dxa"/>
            <w:shd w:val="clear" w:color="auto" w:fill="auto"/>
          </w:tcPr>
          <w:p w:rsidR="005621B7" w:rsidRPr="00A87A23" w:rsidRDefault="005621B7" w:rsidP="005621B7">
            <w:pPr>
              <w:pStyle w:val="BodyTextIndent"/>
              <w:ind w:left="-96" w:right="51" w:firstLine="0"/>
              <w:jc w:val="right"/>
              <w:rPr>
                <w:rFonts w:ascii="Angsana New" w:hAnsi="Angsana New"/>
                <w:sz w:val="30"/>
                <w:szCs w:val="30"/>
              </w:rPr>
            </w:pPr>
            <w:r w:rsidRPr="00A87A23">
              <w:rPr>
                <w:rFonts w:ascii="Angsana New" w:hAnsi="Angsana New"/>
                <w:sz w:val="30"/>
                <w:szCs w:val="30"/>
                <w:cs/>
              </w:rPr>
              <w:t>(</w:t>
            </w:r>
            <w:r w:rsidRPr="00A87A23">
              <w:rPr>
                <w:rFonts w:ascii="Angsana New" w:hAnsi="Angsana New" w:hint="cs"/>
                <w:sz w:val="30"/>
                <w:szCs w:val="30"/>
                <w:cs/>
              </w:rPr>
              <w:t>9</w:t>
            </w:r>
            <w:r w:rsidRPr="00A87A23">
              <w:rPr>
                <w:rFonts w:ascii="Angsana New" w:hAnsi="Angsana New"/>
                <w:sz w:val="30"/>
                <w:szCs w:val="30"/>
              </w:rPr>
              <w:t>,</w:t>
            </w:r>
            <w:r w:rsidRPr="00A87A23">
              <w:rPr>
                <w:rFonts w:ascii="Angsana New" w:hAnsi="Angsana New" w:hint="cs"/>
                <w:sz w:val="30"/>
                <w:szCs w:val="30"/>
                <w:cs/>
              </w:rPr>
              <w:t>457</w:t>
            </w:r>
            <w:r w:rsidRPr="00A87A23">
              <w:rPr>
                <w:rFonts w:ascii="Angsana New" w:hAnsi="Angsana New"/>
                <w:sz w:val="30"/>
                <w:szCs w:val="30"/>
              </w:rPr>
              <w:t>,</w:t>
            </w:r>
            <w:r w:rsidRPr="00A87A23">
              <w:rPr>
                <w:rFonts w:ascii="Angsana New" w:hAnsi="Angsana New" w:hint="cs"/>
                <w:sz w:val="30"/>
                <w:szCs w:val="30"/>
                <w:cs/>
              </w:rPr>
              <w:t>565.80</w:t>
            </w:r>
            <w:r w:rsidRPr="00A87A23">
              <w:rPr>
                <w:rFonts w:ascii="Angsana New" w:hAnsi="Angsana New"/>
                <w:sz w:val="30"/>
                <w:szCs w:val="30"/>
                <w:cs/>
              </w:rPr>
              <w:t>)</w:t>
            </w:r>
          </w:p>
        </w:tc>
        <w:tc>
          <w:tcPr>
            <w:tcW w:w="236" w:type="dxa"/>
            <w:shd w:val="clear" w:color="auto" w:fill="auto"/>
          </w:tcPr>
          <w:p w:rsidR="005621B7" w:rsidRPr="00A87A23" w:rsidRDefault="005621B7" w:rsidP="005621B7">
            <w:pPr>
              <w:pStyle w:val="BodyTextIndent"/>
              <w:tabs>
                <w:tab w:val="left" w:pos="426"/>
              </w:tabs>
              <w:ind w:hanging="109"/>
              <w:jc w:val="center"/>
              <w:rPr>
                <w:rFonts w:ascii="Angsana New" w:hAnsi="Angsana New"/>
                <w:sz w:val="30"/>
                <w:szCs w:val="30"/>
              </w:rPr>
            </w:pPr>
          </w:p>
        </w:tc>
        <w:tc>
          <w:tcPr>
            <w:tcW w:w="1744" w:type="dxa"/>
            <w:shd w:val="clear" w:color="auto" w:fill="auto"/>
          </w:tcPr>
          <w:p w:rsidR="005621B7" w:rsidRPr="00A87A23" w:rsidRDefault="005621B7" w:rsidP="005621B7">
            <w:pPr>
              <w:pStyle w:val="BodyTextIndent"/>
              <w:ind w:left="-96" w:right="51" w:firstLine="0"/>
              <w:jc w:val="right"/>
              <w:rPr>
                <w:rFonts w:ascii="Angsana New" w:hAnsi="Angsana New"/>
                <w:sz w:val="30"/>
                <w:szCs w:val="30"/>
                <w:cs/>
              </w:rPr>
            </w:pPr>
            <w:r w:rsidRPr="00A87A23">
              <w:rPr>
                <w:rFonts w:ascii="Angsana New" w:hAnsi="Angsana New" w:hint="cs"/>
                <w:sz w:val="30"/>
                <w:szCs w:val="30"/>
                <w:cs/>
              </w:rPr>
              <w:t>37</w:t>
            </w:r>
            <w:r w:rsidRPr="00A87A23">
              <w:rPr>
                <w:rFonts w:ascii="Angsana New" w:hAnsi="Angsana New"/>
                <w:sz w:val="30"/>
                <w:szCs w:val="30"/>
              </w:rPr>
              <w:t>,</w:t>
            </w:r>
            <w:r w:rsidRPr="00A87A23">
              <w:rPr>
                <w:rFonts w:ascii="Angsana New" w:hAnsi="Angsana New" w:hint="cs"/>
                <w:sz w:val="30"/>
                <w:szCs w:val="30"/>
                <w:cs/>
              </w:rPr>
              <w:t>830</w:t>
            </w:r>
            <w:r w:rsidRPr="00A87A23">
              <w:rPr>
                <w:rFonts w:ascii="Angsana New" w:hAnsi="Angsana New"/>
                <w:sz w:val="30"/>
                <w:szCs w:val="30"/>
              </w:rPr>
              <w:t>,</w:t>
            </w:r>
            <w:r w:rsidRPr="00A87A23">
              <w:rPr>
                <w:rFonts w:ascii="Angsana New" w:hAnsi="Angsana New" w:hint="cs"/>
                <w:sz w:val="30"/>
                <w:szCs w:val="30"/>
                <w:cs/>
              </w:rPr>
              <w:t>263.19</w:t>
            </w:r>
          </w:p>
        </w:tc>
      </w:tr>
    </w:tbl>
    <w:p w:rsidR="00E268D7" w:rsidRPr="001005FA" w:rsidRDefault="00E268D7" w:rsidP="008F08B4">
      <w:pPr>
        <w:tabs>
          <w:tab w:val="left" w:pos="360"/>
        </w:tabs>
        <w:ind w:left="360" w:firstLine="788"/>
        <w:jc w:val="thaiDistribute"/>
        <w:rPr>
          <w:rFonts w:ascii="Angsana New" w:eastAsia="Times New Roman" w:hAnsi="Angsana New"/>
          <w:sz w:val="16"/>
          <w:szCs w:val="16"/>
        </w:rPr>
      </w:pPr>
    </w:p>
    <w:p w:rsidR="008F08B4" w:rsidRPr="001F7A87" w:rsidRDefault="00170B14" w:rsidP="005129F6">
      <w:pPr>
        <w:tabs>
          <w:tab w:val="left" w:pos="360"/>
          <w:tab w:val="left" w:pos="990"/>
        </w:tabs>
        <w:jc w:val="thaiDistribute"/>
        <w:rPr>
          <w:rFonts w:ascii="Angsana New" w:eastAsia="Times New Roman" w:hAnsi="Angsana New"/>
          <w:sz w:val="30"/>
          <w:szCs w:val="30"/>
        </w:rPr>
      </w:pPr>
      <w:r>
        <w:rPr>
          <w:rFonts w:ascii="Angsana New" w:eastAsia="Times New Roman" w:hAnsi="Angsana New"/>
          <w:sz w:val="30"/>
          <w:szCs w:val="30"/>
          <w:cs/>
        </w:rPr>
        <w:tab/>
      </w:r>
      <w:r>
        <w:rPr>
          <w:rFonts w:ascii="Angsana New" w:eastAsia="Times New Roman" w:hAnsi="Angsana New" w:hint="cs"/>
          <w:sz w:val="30"/>
          <w:szCs w:val="30"/>
          <w:cs/>
        </w:rPr>
        <w:t xml:space="preserve">32.3 </w:t>
      </w:r>
      <w:r w:rsidR="00571BD1">
        <w:rPr>
          <w:rFonts w:ascii="Angsana New" w:eastAsia="Times New Roman" w:hAnsi="Angsana New"/>
          <w:sz w:val="30"/>
          <w:szCs w:val="30"/>
        </w:rPr>
        <w:tab/>
      </w:r>
      <w:r w:rsidR="008F08B4" w:rsidRPr="001F7A87">
        <w:rPr>
          <w:rFonts w:ascii="Angsana New" w:eastAsia="Times New Roman" w:hAnsi="Angsana New"/>
          <w:sz w:val="30"/>
          <w:szCs w:val="30"/>
        </w:rPr>
        <w:t>Deferred tax assets are not recognized in the financial statement below.</w:t>
      </w:r>
    </w:p>
    <w:tbl>
      <w:tblPr>
        <w:tblW w:w="8664" w:type="dxa"/>
        <w:tblInd w:w="534" w:type="dxa"/>
        <w:tblLayout w:type="fixed"/>
        <w:tblLook w:val="0000"/>
      </w:tblPr>
      <w:tblGrid>
        <w:gridCol w:w="4434"/>
        <w:gridCol w:w="1985"/>
        <w:gridCol w:w="284"/>
        <w:gridCol w:w="1961"/>
      </w:tblGrid>
      <w:tr w:rsidR="007201A5" w:rsidRPr="00A87A23" w:rsidTr="000C1B72">
        <w:trPr>
          <w:cantSplit/>
          <w:trHeight w:val="345"/>
        </w:trPr>
        <w:tc>
          <w:tcPr>
            <w:tcW w:w="4434" w:type="dxa"/>
          </w:tcPr>
          <w:p w:rsidR="007201A5" w:rsidRPr="00A87A23" w:rsidRDefault="007201A5" w:rsidP="000C1B72">
            <w:pPr>
              <w:ind w:left="-84"/>
              <w:jc w:val="left"/>
              <w:rPr>
                <w:rFonts w:ascii="Angsana New" w:eastAsia="Cordia New" w:hAnsi="Angsana New"/>
                <w:sz w:val="30"/>
                <w:szCs w:val="30"/>
              </w:rPr>
            </w:pPr>
          </w:p>
        </w:tc>
        <w:tc>
          <w:tcPr>
            <w:tcW w:w="1985" w:type="dxa"/>
          </w:tcPr>
          <w:p w:rsidR="000C1B72" w:rsidRPr="00A87A23" w:rsidRDefault="000C1B72" w:rsidP="00BD1C5D">
            <w:pPr>
              <w:ind w:left="-108" w:right="-108"/>
              <w:jc w:val="center"/>
              <w:rPr>
                <w:rFonts w:ascii="Angsana New" w:hAnsi="Angsana New"/>
                <w:sz w:val="30"/>
                <w:szCs w:val="30"/>
              </w:rPr>
            </w:pPr>
            <w:r w:rsidRPr="00A87A23">
              <w:rPr>
                <w:rFonts w:ascii="Angsana New" w:hAnsi="Angsana New"/>
                <w:sz w:val="30"/>
                <w:szCs w:val="30"/>
              </w:rPr>
              <w:t>Consolidated</w:t>
            </w:r>
          </w:p>
          <w:p w:rsidR="007201A5" w:rsidRPr="00A87A23" w:rsidRDefault="008F08B4" w:rsidP="00BD1C5D">
            <w:pPr>
              <w:ind w:left="-108" w:right="-108"/>
              <w:jc w:val="center"/>
              <w:rPr>
                <w:rFonts w:ascii="Angsana New" w:eastAsia="Cordia New" w:hAnsi="Angsana New"/>
                <w:sz w:val="30"/>
                <w:szCs w:val="30"/>
                <w:cs/>
              </w:rPr>
            </w:pPr>
            <w:r w:rsidRPr="00A87A23">
              <w:rPr>
                <w:rFonts w:ascii="Angsana New" w:hAnsi="Angsana New"/>
                <w:sz w:val="30"/>
                <w:szCs w:val="30"/>
              </w:rPr>
              <w:t>Financial Statements</w:t>
            </w:r>
          </w:p>
        </w:tc>
        <w:tc>
          <w:tcPr>
            <w:tcW w:w="284" w:type="dxa"/>
          </w:tcPr>
          <w:p w:rsidR="007201A5" w:rsidRPr="00A87A23" w:rsidRDefault="007201A5" w:rsidP="00BD1C5D">
            <w:pPr>
              <w:jc w:val="thaiDistribute"/>
              <w:rPr>
                <w:rFonts w:ascii="Angsana New" w:eastAsia="Cordia New" w:hAnsi="Angsana New"/>
                <w:sz w:val="30"/>
                <w:szCs w:val="30"/>
              </w:rPr>
            </w:pPr>
          </w:p>
        </w:tc>
        <w:tc>
          <w:tcPr>
            <w:tcW w:w="1961" w:type="dxa"/>
          </w:tcPr>
          <w:p w:rsidR="000C1B72" w:rsidRPr="00A87A23" w:rsidRDefault="000C1B72" w:rsidP="00BD1C5D">
            <w:pPr>
              <w:ind w:left="-108" w:right="-108"/>
              <w:jc w:val="center"/>
              <w:rPr>
                <w:rFonts w:ascii="Angsana New" w:hAnsi="Angsana New"/>
                <w:sz w:val="30"/>
                <w:szCs w:val="30"/>
              </w:rPr>
            </w:pPr>
            <w:r w:rsidRPr="00A87A23">
              <w:rPr>
                <w:rFonts w:ascii="Angsana New" w:hAnsi="Angsana New"/>
                <w:sz w:val="30"/>
                <w:szCs w:val="30"/>
              </w:rPr>
              <w:t>Separate</w:t>
            </w:r>
          </w:p>
          <w:p w:rsidR="007201A5" w:rsidRPr="00A87A23" w:rsidRDefault="008F08B4" w:rsidP="00BD1C5D">
            <w:pPr>
              <w:ind w:left="-108" w:right="-108"/>
              <w:jc w:val="center"/>
              <w:rPr>
                <w:rFonts w:ascii="Angsana New" w:eastAsia="Cordia New" w:hAnsi="Angsana New"/>
                <w:sz w:val="30"/>
                <w:szCs w:val="30"/>
                <w:cs/>
              </w:rPr>
            </w:pPr>
            <w:r w:rsidRPr="00A87A23">
              <w:rPr>
                <w:rFonts w:ascii="Angsana New" w:hAnsi="Angsana New"/>
                <w:sz w:val="30"/>
                <w:szCs w:val="30"/>
              </w:rPr>
              <w:t>Financial Statements</w:t>
            </w:r>
          </w:p>
        </w:tc>
      </w:tr>
      <w:tr w:rsidR="008F08B4" w:rsidRPr="00A87A23" w:rsidTr="000C1B72">
        <w:trPr>
          <w:cantSplit/>
          <w:trHeight w:val="345"/>
        </w:trPr>
        <w:tc>
          <w:tcPr>
            <w:tcW w:w="4434" w:type="dxa"/>
          </w:tcPr>
          <w:p w:rsidR="008F08B4" w:rsidRPr="00A87A23" w:rsidRDefault="008F08B4" w:rsidP="000C1B72">
            <w:pPr>
              <w:ind w:left="-84"/>
              <w:jc w:val="left"/>
              <w:rPr>
                <w:rFonts w:ascii="Angsana New" w:eastAsia="Cordia New" w:hAnsi="Angsana New"/>
                <w:sz w:val="30"/>
                <w:szCs w:val="30"/>
              </w:rPr>
            </w:pPr>
          </w:p>
        </w:tc>
        <w:tc>
          <w:tcPr>
            <w:tcW w:w="1985" w:type="dxa"/>
          </w:tcPr>
          <w:p w:rsidR="008F08B4" w:rsidRPr="00A87A23" w:rsidRDefault="008F08B4" w:rsidP="00154576">
            <w:pPr>
              <w:ind w:left="-108" w:right="-108"/>
              <w:jc w:val="center"/>
              <w:rPr>
                <w:rFonts w:ascii="Angsana New" w:eastAsia="Cordia New" w:hAnsi="Angsana New"/>
                <w:sz w:val="30"/>
                <w:szCs w:val="30"/>
                <w:cs/>
              </w:rPr>
            </w:pPr>
            <w:r w:rsidRPr="00A87A23">
              <w:rPr>
                <w:rFonts w:ascii="Angsana New" w:eastAsia="Cordia New" w:hAnsi="Angsana New"/>
                <w:sz w:val="30"/>
                <w:szCs w:val="30"/>
              </w:rPr>
              <w:t>For the year ended</w:t>
            </w:r>
          </w:p>
        </w:tc>
        <w:tc>
          <w:tcPr>
            <w:tcW w:w="284" w:type="dxa"/>
          </w:tcPr>
          <w:p w:rsidR="008F08B4" w:rsidRPr="00A87A23" w:rsidRDefault="008F08B4" w:rsidP="00BD1C5D">
            <w:pPr>
              <w:jc w:val="thaiDistribute"/>
              <w:rPr>
                <w:rFonts w:ascii="Angsana New" w:eastAsia="Cordia New" w:hAnsi="Angsana New"/>
                <w:sz w:val="30"/>
                <w:szCs w:val="30"/>
              </w:rPr>
            </w:pPr>
          </w:p>
        </w:tc>
        <w:tc>
          <w:tcPr>
            <w:tcW w:w="1961" w:type="dxa"/>
          </w:tcPr>
          <w:p w:rsidR="008F08B4" w:rsidRPr="00A87A23" w:rsidRDefault="008F08B4" w:rsidP="00154576">
            <w:pPr>
              <w:ind w:left="-108" w:right="-108"/>
              <w:jc w:val="center"/>
              <w:rPr>
                <w:rFonts w:ascii="Angsana New" w:eastAsia="Cordia New" w:hAnsi="Angsana New"/>
                <w:sz w:val="30"/>
                <w:szCs w:val="30"/>
                <w:cs/>
              </w:rPr>
            </w:pPr>
            <w:r w:rsidRPr="00A87A23">
              <w:rPr>
                <w:rFonts w:ascii="Angsana New" w:eastAsia="Cordia New" w:hAnsi="Angsana New"/>
                <w:sz w:val="30"/>
                <w:szCs w:val="30"/>
              </w:rPr>
              <w:t>For the year ended</w:t>
            </w:r>
          </w:p>
        </w:tc>
      </w:tr>
      <w:tr w:rsidR="008F08B4" w:rsidRPr="00A87A23" w:rsidTr="000C1B72">
        <w:trPr>
          <w:cantSplit/>
          <w:trHeight w:val="345"/>
        </w:trPr>
        <w:tc>
          <w:tcPr>
            <w:tcW w:w="4434" w:type="dxa"/>
          </w:tcPr>
          <w:p w:rsidR="008F08B4" w:rsidRPr="00A87A23" w:rsidRDefault="008F08B4" w:rsidP="000C1B72">
            <w:pPr>
              <w:ind w:left="-84"/>
              <w:jc w:val="left"/>
              <w:rPr>
                <w:rFonts w:ascii="Angsana New" w:eastAsia="Cordia New" w:hAnsi="Angsana New"/>
                <w:sz w:val="30"/>
                <w:szCs w:val="30"/>
              </w:rPr>
            </w:pPr>
          </w:p>
        </w:tc>
        <w:tc>
          <w:tcPr>
            <w:tcW w:w="1985" w:type="dxa"/>
          </w:tcPr>
          <w:p w:rsidR="008F08B4" w:rsidRPr="00A87A23" w:rsidRDefault="008F08B4" w:rsidP="00154576">
            <w:pPr>
              <w:ind w:left="-94" w:right="-108"/>
              <w:jc w:val="center"/>
              <w:rPr>
                <w:rFonts w:ascii="Angsana New" w:eastAsia="Cordia New" w:hAnsi="Angsana New"/>
                <w:sz w:val="30"/>
                <w:szCs w:val="30"/>
              </w:rPr>
            </w:pPr>
            <w:r w:rsidRPr="00A87A23">
              <w:rPr>
                <w:rFonts w:ascii="Angsana New" w:eastAsia="Cordia New" w:hAnsi="Angsana New"/>
                <w:sz w:val="30"/>
                <w:szCs w:val="30"/>
              </w:rPr>
              <w:t>31 December 201</w:t>
            </w:r>
            <w:r w:rsidR="000C1B72" w:rsidRPr="00A87A23">
              <w:rPr>
                <w:rFonts w:ascii="Angsana New" w:eastAsia="Cordia New" w:hAnsi="Angsana New" w:hint="cs"/>
                <w:sz w:val="30"/>
                <w:szCs w:val="30"/>
                <w:cs/>
              </w:rPr>
              <w:t>6</w:t>
            </w:r>
          </w:p>
        </w:tc>
        <w:tc>
          <w:tcPr>
            <w:tcW w:w="284" w:type="dxa"/>
          </w:tcPr>
          <w:p w:rsidR="008F08B4" w:rsidRPr="00A87A23" w:rsidRDefault="008F08B4" w:rsidP="00BD1C5D">
            <w:pPr>
              <w:jc w:val="thaiDistribute"/>
              <w:rPr>
                <w:rFonts w:ascii="Angsana New" w:eastAsia="Cordia New" w:hAnsi="Angsana New"/>
                <w:sz w:val="30"/>
                <w:szCs w:val="30"/>
              </w:rPr>
            </w:pPr>
          </w:p>
        </w:tc>
        <w:tc>
          <w:tcPr>
            <w:tcW w:w="1961" w:type="dxa"/>
          </w:tcPr>
          <w:p w:rsidR="008F08B4" w:rsidRPr="00A87A23" w:rsidRDefault="008F08B4" w:rsidP="00154576">
            <w:pPr>
              <w:ind w:left="-94" w:right="-108"/>
              <w:jc w:val="center"/>
              <w:rPr>
                <w:rFonts w:ascii="Angsana New" w:eastAsia="Cordia New" w:hAnsi="Angsana New"/>
                <w:sz w:val="30"/>
                <w:szCs w:val="30"/>
              </w:rPr>
            </w:pPr>
            <w:r w:rsidRPr="00A87A23">
              <w:rPr>
                <w:rFonts w:ascii="Angsana New" w:eastAsia="Cordia New" w:hAnsi="Angsana New"/>
                <w:sz w:val="30"/>
                <w:szCs w:val="30"/>
              </w:rPr>
              <w:t>31 December 201</w:t>
            </w:r>
            <w:r w:rsidR="000C1B72" w:rsidRPr="00A87A23">
              <w:rPr>
                <w:rFonts w:ascii="Angsana New" w:eastAsia="Cordia New" w:hAnsi="Angsana New" w:hint="cs"/>
                <w:sz w:val="30"/>
                <w:szCs w:val="30"/>
                <w:cs/>
              </w:rPr>
              <w:t>6</w:t>
            </w:r>
          </w:p>
        </w:tc>
      </w:tr>
      <w:tr w:rsidR="008F08B4" w:rsidRPr="00A87A23" w:rsidTr="000C1B72">
        <w:trPr>
          <w:cantSplit/>
          <w:trHeight w:val="345"/>
        </w:trPr>
        <w:tc>
          <w:tcPr>
            <w:tcW w:w="4434" w:type="dxa"/>
          </w:tcPr>
          <w:p w:rsidR="008F08B4" w:rsidRPr="00A87A23" w:rsidRDefault="008F08B4" w:rsidP="000C1B72">
            <w:pPr>
              <w:ind w:left="-84"/>
              <w:jc w:val="left"/>
              <w:rPr>
                <w:rFonts w:ascii="Angsana New" w:eastAsia="Cordia New" w:hAnsi="Angsana New"/>
                <w:sz w:val="30"/>
                <w:szCs w:val="30"/>
              </w:rPr>
            </w:pPr>
          </w:p>
        </w:tc>
        <w:tc>
          <w:tcPr>
            <w:tcW w:w="1985" w:type="dxa"/>
          </w:tcPr>
          <w:p w:rsidR="008F08B4" w:rsidRPr="00A87A23" w:rsidRDefault="008F08B4" w:rsidP="00154576">
            <w:pPr>
              <w:jc w:val="center"/>
              <w:rPr>
                <w:rFonts w:ascii="Angsana New" w:eastAsia="Cordia New" w:hAnsi="Angsana New"/>
                <w:sz w:val="30"/>
                <w:szCs w:val="30"/>
              </w:rPr>
            </w:pPr>
            <w:r w:rsidRPr="00A87A23">
              <w:rPr>
                <w:rFonts w:ascii="Angsana New" w:eastAsia="Cordia New" w:hAnsi="Angsana New"/>
                <w:sz w:val="30"/>
                <w:szCs w:val="30"/>
              </w:rPr>
              <w:t>Baht</w:t>
            </w:r>
          </w:p>
        </w:tc>
        <w:tc>
          <w:tcPr>
            <w:tcW w:w="284" w:type="dxa"/>
          </w:tcPr>
          <w:p w:rsidR="008F08B4" w:rsidRPr="00A87A23" w:rsidRDefault="008F08B4" w:rsidP="00BD1C5D">
            <w:pPr>
              <w:jc w:val="thaiDistribute"/>
              <w:rPr>
                <w:rFonts w:ascii="Angsana New" w:eastAsia="Cordia New" w:hAnsi="Angsana New"/>
                <w:sz w:val="30"/>
                <w:szCs w:val="30"/>
              </w:rPr>
            </w:pPr>
          </w:p>
        </w:tc>
        <w:tc>
          <w:tcPr>
            <w:tcW w:w="1961" w:type="dxa"/>
          </w:tcPr>
          <w:p w:rsidR="008F08B4" w:rsidRPr="00A87A23" w:rsidRDefault="008F08B4" w:rsidP="00154576">
            <w:pPr>
              <w:jc w:val="center"/>
              <w:rPr>
                <w:rFonts w:ascii="Angsana New" w:eastAsia="Cordia New" w:hAnsi="Angsana New"/>
                <w:sz w:val="30"/>
                <w:szCs w:val="30"/>
              </w:rPr>
            </w:pPr>
            <w:r w:rsidRPr="00A87A23">
              <w:rPr>
                <w:rFonts w:ascii="Angsana New" w:eastAsia="Cordia New" w:hAnsi="Angsana New"/>
                <w:sz w:val="30"/>
                <w:szCs w:val="30"/>
              </w:rPr>
              <w:t>Baht</w:t>
            </w:r>
          </w:p>
        </w:tc>
      </w:tr>
      <w:tr w:rsidR="00A87A23" w:rsidRPr="00A87A23" w:rsidTr="000C1B72">
        <w:trPr>
          <w:cantSplit/>
          <w:trHeight w:val="345"/>
        </w:trPr>
        <w:tc>
          <w:tcPr>
            <w:tcW w:w="4434" w:type="dxa"/>
          </w:tcPr>
          <w:p w:rsidR="00A87A23" w:rsidRPr="00A87A23" w:rsidRDefault="00A87A23" w:rsidP="00A87A23">
            <w:pPr>
              <w:pStyle w:val="BodyTextIndent"/>
              <w:tabs>
                <w:tab w:val="left" w:pos="426"/>
              </w:tabs>
              <w:ind w:left="-84" w:firstLine="0"/>
              <w:rPr>
                <w:rFonts w:ascii="Angsana New" w:hAnsi="Angsana New"/>
                <w:sz w:val="30"/>
                <w:szCs w:val="30"/>
                <w:cs/>
              </w:rPr>
            </w:pPr>
            <w:r w:rsidRPr="00A87A23">
              <w:rPr>
                <w:rFonts w:ascii="Angsana New" w:hAnsi="Angsana New"/>
                <w:sz w:val="30"/>
                <w:szCs w:val="30"/>
              </w:rPr>
              <w:t>Allowance for doubtful debts</w:t>
            </w:r>
          </w:p>
        </w:tc>
        <w:tc>
          <w:tcPr>
            <w:tcW w:w="1985" w:type="dxa"/>
            <w:shd w:val="clear" w:color="auto" w:fill="auto"/>
          </w:tcPr>
          <w:p w:rsidR="00A87A23" w:rsidRPr="00A87A23" w:rsidRDefault="00A87A23" w:rsidP="00A87A23">
            <w:pPr>
              <w:ind w:left="-108" w:right="162"/>
              <w:jc w:val="right"/>
              <w:rPr>
                <w:rFonts w:ascii="Angsana New" w:eastAsia="Cordia New" w:hAnsi="Angsana New"/>
                <w:sz w:val="30"/>
                <w:szCs w:val="30"/>
              </w:rPr>
            </w:pPr>
            <w:r w:rsidRPr="00A87A23">
              <w:rPr>
                <w:rFonts w:ascii="Angsana New" w:eastAsia="Cordia New" w:hAnsi="Angsana New"/>
                <w:sz w:val="30"/>
                <w:szCs w:val="30"/>
              </w:rPr>
              <w:t>88</w:t>
            </w:r>
            <w:r w:rsidRPr="00A87A23">
              <w:rPr>
                <w:rFonts w:ascii="Angsana New" w:eastAsia="Cordia New" w:hAnsi="Angsana New" w:hint="cs"/>
                <w:sz w:val="30"/>
                <w:szCs w:val="30"/>
              </w:rPr>
              <w:t>,</w:t>
            </w:r>
            <w:r w:rsidRPr="00A87A23">
              <w:rPr>
                <w:rFonts w:ascii="Angsana New" w:eastAsia="Cordia New" w:hAnsi="Angsana New"/>
                <w:sz w:val="30"/>
                <w:szCs w:val="30"/>
              </w:rPr>
              <w:t>800</w:t>
            </w:r>
            <w:r w:rsidRPr="00A87A23">
              <w:rPr>
                <w:rFonts w:ascii="Angsana New" w:eastAsia="Cordia New" w:hAnsi="Angsana New" w:hint="cs"/>
                <w:sz w:val="30"/>
                <w:szCs w:val="30"/>
              </w:rPr>
              <w:t>,</w:t>
            </w:r>
            <w:r w:rsidRPr="00A87A23">
              <w:rPr>
                <w:rFonts w:ascii="Angsana New" w:eastAsia="Cordia New" w:hAnsi="Angsana New"/>
                <w:sz w:val="30"/>
                <w:szCs w:val="30"/>
              </w:rPr>
              <w:t>844.32</w:t>
            </w:r>
          </w:p>
        </w:tc>
        <w:tc>
          <w:tcPr>
            <w:tcW w:w="284" w:type="dxa"/>
          </w:tcPr>
          <w:p w:rsidR="00A87A23" w:rsidRPr="00A87A23" w:rsidRDefault="00A87A23" w:rsidP="00A87A23">
            <w:pPr>
              <w:jc w:val="thaiDistribute"/>
              <w:rPr>
                <w:rFonts w:ascii="Angsana New" w:eastAsia="Cordia New" w:hAnsi="Angsana New"/>
                <w:sz w:val="30"/>
                <w:szCs w:val="30"/>
              </w:rPr>
            </w:pPr>
          </w:p>
        </w:tc>
        <w:tc>
          <w:tcPr>
            <w:tcW w:w="1961" w:type="dxa"/>
            <w:shd w:val="clear" w:color="auto" w:fill="auto"/>
          </w:tcPr>
          <w:p w:rsidR="00A87A23" w:rsidRPr="00A87A23" w:rsidRDefault="00A87A23" w:rsidP="00A87A23">
            <w:pPr>
              <w:ind w:left="-122" w:right="162"/>
              <w:jc w:val="right"/>
              <w:rPr>
                <w:rFonts w:ascii="Angsana New" w:eastAsia="Cordia New" w:hAnsi="Angsana New"/>
                <w:sz w:val="30"/>
                <w:szCs w:val="30"/>
              </w:rPr>
            </w:pPr>
            <w:r w:rsidRPr="00A87A23">
              <w:rPr>
                <w:rFonts w:ascii="Angsana New" w:eastAsia="Cordia New" w:hAnsi="Angsana New"/>
                <w:sz w:val="30"/>
                <w:szCs w:val="30"/>
              </w:rPr>
              <w:t>84,585,972.31</w:t>
            </w:r>
          </w:p>
        </w:tc>
      </w:tr>
      <w:tr w:rsidR="00A87A23" w:rsidRPr="00A87A23" w:rsidTr="000C1B72">
        <w:trPr>
          <w:cantSplit/>
          <w:trHeight w:val="345"/>
        </w:trPr>
        <w:tc>
          <w:tcPr>
            <w:tcW w:w="4434" w:type="dxa"/>
          </w:tcPr>
          <w:p w:rsidR="00A87A23" w:rsidRPr="00A87A23" w:rsidRDefault="00A87A23" w:rsidP="00A87A23">
            <w:pPr>
              <w:pStyle w:val="BodyTextIndent"/>
              <w:tabs>
                <w:tab w:val="left" w:pos="426"/>
              </w:tabs>
              <w:ind w:left="-84" w:firstLine="0"/>
              <w:rPr>
                <w:rFonts w:ascii="Angsana New" w:hAnsi="Angsana New"/>
                <w:sz w:val="30"/>
                <w:szCs w:val="30"/>
                <w:cs/>
              </w:rPr>
            </w:pPr>
            <w:r w:rsidRPr="00A87A23">
              <w:rPr>
                <w:rFonts w:ascii="Angsana New" w:hAnsi="Angsana New"/>
                <w:sz w:val="30"/>
                <w:szCs w:val="30"/>
              </w:rPr>
              <w:t>Allowance for net realizable value of inventories</w:t>
            </w:r>
          </w:p>
        </w:tc>
        <w:tc>
          <w:tcPr>
            <w:tcW w:w="1985" w:type="dxa"/>
            <w:shd w:val="clear" w:color="auto" w:fill="auto"/>
          </w:tcPr>
          <w:p w:rsidR="00A87A23" w:rsidRPr="00A87A23" w:rsidRDefault="00A87A23" w:rsidP="00A87A23">
            <w:pPr>
              <w:ind w:left="-108" w:right="162"/>
              <w:jc w:val="right"/>
              <w:rPr>
                <w:rFonts w:ascii="Angsana New" w:eastAsia="Cordia New" w:hAnsi="Angsana New"/>
                <w:sz w:val="30"/>
                <w:szCs w:val="30"/>
              </w:rPr>
            </w:pPr>
            <w:r w:rsidRPr="00A87A23">
              <w:rPr>
                <w:rFonts w:ascii="Angsana New" w:eastAsia="Cordia New" w:hAnsi="Angsana New"/>
                <w:sz w:val="30"/>
                <w:szCs w:val="30"/>
              </w:rPr>
              <w:t>3,306,336.85</w:t>
            </w:r>
          </w:p>
        </w:tc>
        <w:tc>
          <w:tcPr>
            <w:tcW w:w="284" w:type="dxa"/>
          </w:tcPr>
          <w:p w:rsidR="00A87A23" w:rsidRPr="00A87A23" w:rsidRDefault="00A87A23" w:rsidP="00A87A23">
            <w:pPr>
              <w:jc w:val="thaiDistribute"/>
              <w:rPr>
                <w:rFonts w:ascii="Angsana New" w:eastAsia="Cordia New" w:hAnsi="Angsana New"/>
                <w:sz w:val="30"/>
                <w:szCs w:val="30"/>
              </w:rPr>
            </w:pPr>
          </w:p>
        </w:tc>
        <w:tc>
          <w:tcPr>
            <w:tcW w:w="1961" w:type="dxa"/>
            <w:shd w:val="clear" w:color="auto" w:fill="auto"/>
          </w:tcPr>
          <w:p w:rsidR="00A87A23" w:rsidRPr="00A87A23" w:rsidRDefault="00A87A23" w:rsidP="00A87A23">
            <w:pPr>
              <w:ind w:left="-122" w:right="162"/>
              <w:jc w:val="right"/>
              <w:rPr>
                <w:rFonts w:ascii="Angsana New" w:eastAsia="Cordia New" w:hAnsi="Angsana New"/>
                <w:sz w:val="30"/>
                <w:szCs w:val="30"/>
              </w:rPr>
            </w:pPr>
            <w:r w:rsidRPr="00A87A23">
              <w:rPr>
                <w:rFonts w:ascii="Angsana New" w:eastAsia="Cordia New" w:hAnsi="Angsana New"/>
                <w:sz w:val="30"/>
                <w:szCs w:val="30"/>
              </w:rPr>
              <w:t>3,281,456.97</w:t>
            </w:r>
          </w:p>
        </w:tc>
      </w:tr>
      <w:tr w:rsidR="00A87A23" w:rsidRPr="00A87A23" w:rsidTr="000C1B72">
        <w:trPr>
          <w:cantSplit/>
          <w:trHeight w:val="345"/>
        </w:trPr>
        <w:tc>
          <w:tcPr>
            <w:tcW w:w="4434" w:type="dxa"/>
          </w:tcPr>
          <w:p w:rsidR="00A87A23" w:rsidRPr="00A87A23" w:rsidRDefault="00A87A23" w:rsidP="00A87A23">
            <w:pPr>
              <w:pStyle w:val="BodyTextIndent"/>
              <w:tabs>
                <w:tab w:val="left" w:pos="54"/>
                <w:tab w:val="left" w:pos="426"/>
              </w:tabs>
              <w:ind w:left="-84" w:firstLine="0"/>
              <w:rPr>
                <w:rFonts w:ascii="Angsana New" w:hAnsi="Angsana New"/>
                <w:sz w:val="30"/>
                <w:szCs w:val="30"/>
                <w:cs/>
              </w:rPr>
            </w:pPr>
            <w:r w:rsidRPr="00A87A23">
              <w:rPr>
                <w:rFonts w:ascii="Angsana New" w:hAnsi="Angsana New"/>
                <w:sz w:val="30"/>
                <w:szCs w:val="30"/>
              </w:rPr>
              <w:t>Retirement benefit obligations</w:t>
            </w:r>
          </w:p>
        </w:tc>
        <w:tc>
          <w:tcPr>
            <w:tcW w:w="1985" w:type="dxa"/>
            <w:shd w:val="clear" w:color="auto" w:fill="auto"/>
          </w:tcPr>
          <w:p w:rsidR="00A87A23" w:rsidRPr="00A87A23" w:rsidRDefault="00A87A23" w:rsidP="00A87A23">
            <w:pPr>
              <w:ind w:left="-108" w:right="162"/>
              <w:jc w:val="right"/>
              <w:rPr>
                <w:rFonts w:ascii="Angsana New" w:eastAsia="Cordia New" w:hAnsi="Angsana New"/>
                <w:sz w:val="30"/>
                <w:szCs w:val="30"/>
                <w:cs/>
              </w:rPr>
            </w:pPr>
            <w:r w:rsidRPr="00A87A23">
              <w:rPr>
                <w:rFonts w:ascii="Angsana New" w:eastAsia="Cordia New" w:hAnsi="Angsana New" w:hint="cs"/>
                <w:sz w:val="30"/>
                <w:szCs w:val="30"/>
              </w:rPr>
              <w:t>4,</w:t>
            </w:r>
            <w:r w:rsidRPr="00A87A23">
              <w:rPr>
                <w:rFonts w:ascii="Angsana New" w:eastAsia="Cordia New" w:hAnsi="Angsana New"/>
                <w:sz w:val="30"/>
                <w:szCs w:val="30"/>
              </w:rPr>
              <w:t>829</w:t>
            </w:r>
            <w:r w:rsidRPr="00A87A23">
              <w:rPr>
                <w:rFonts w:ascii="Angsana New" w:eastAsia="Cordia New" w:hAnsi="Angsana New" w:hint="cs"/>
                <w:sz w:val="30"/>
                <w:szCs w:val="30"/>
              </w:rPr>
              <w:t>,</w:t>
            </w:r>
            <w:r w:rsidRPr="00A87A23">
              <w:rPr>
                <w:rFonts w:ascii="Angsana New" w:eastAsia="Cordia New" w:hAnsi="Angsana New"/>
                <w:sz w:val="30"/>
                <w:szCs w:val="30"/>
              </w:rPr>
              <w:t>644.80</w:t>
            </w:r>
          </w:p>
        </w:tc>
        <w:tc>
          <w:tcPr>
            <w:tcW w:w="284" w:type="dxa"/>
          </w:tcPr>
          <w:p w:rsidR="00A87A23" w:rsidRPr="00A87A23" w:rsidRDefault="00A87A23" w:rsidP="00A87A23">
            <w:pPr>
              <w:jc w:val="thaiDistribute"/>
              <w:rPr>
                <w:rFonts w:ascii="Angsana New" w:eastAsia="Cordia New" w:hAnsi="Angsana New"/>
                <w:sz w:val="30"/>
                <w:szCs w:val="30"/>
              </w:rPr>
            </w:pPr>
          </w:p>
        </w:tc>
        <w:tc>
          <w:tcPr>
            <w:tcW w:w="1961" w:type="dxa"/>
            <w:shd w:val="clear" w:color="auto" w:fill="auto"/>
          </w:tcPr>
          <w:p w:rsidR="00A87A23" w:rsidRPr="00A87A23" w:rsidRDefault="00A87A23" w:rsidP="00A87A23">
            <w:pPr>
              <w:ind w:left="-122" w:right="162"/>
              <w:jc w:val="right"/>
              <w:rPr>
                <w:rFonts w:ascii="Angsana New" w:eastAsia="Cordia New" w:hAnsi="Angsana New"/>
                <w:sz w:val="30"/>
                <w:szCs w:val="30"/>
                <w:cs/>
              </w:rPr>
            </w:pPr>
            <w:r w:rsidRPr="00A87A23">
              <w:rPr>
                <w:rFonts w:ascii="Angsana New" w:eastAsia="Cordia New" w:hAnsi="Angsana New"/>
                <w:sz w:val="30"/>
                <w:szCs w:val="30"/>
              </w:rPr>
              <w:t>3,340</w:t>
            </w:r>
            <w:r w:rsidRPr="00A87A23">
              <w:rPr>
                <w:rFonts w:ascii="Angsana New" w:eastAsia="Cordia New" w:hAnsi="Angsana New" w:hint="cs"/>
                <w:sz w:val="30"/>
                <w:szCs w:val="30"/>
              </w:rPr>
              <w:t>,</w:t>
            </w:r>
            <w:r w:rsidRPr="00A87A23">
              <w:rPr>
                <w:rFonts w:ascii="Angsana New" w:eastAsia="Cordia New" w:hAnsi="Angsana New"/>
                <w:sz w:val="30"/>
                <w:szCs w:val="30"/>
              </w:rPr>
              <w:t>007.40</w:t>
            </w:r>
          </w:p>
        </w:tc>
      </w:tr>
      <w:tr w:rsidR="00A87A23" w:rsidRPr="00A87A23" w:rsidTr="000C1B72">
        <w:trPr>
          <w:cantSplit/>
          <w:trHeight w:val="345"/>
        </w:trPr>
        <w:tc>
          <w:tcPr>
            <w:tcW w:w="4434" w:type="dxa"/>
          </w:tcPr>
          <w:p w:rsidR="00A87A23" w:rsidRPr="00A87A23" w:rsidRDefault="00A87A23" w:rsidP="00A87A23">
            <w:pPr>
              <w:pStyle w:val="BodyTextIndent"/>
              <w:tabs>
                <w:tab w:val="left" w:pos="426"/>
              </w:tabs>
              <w:ind w:left="-84" w:firstLine="0"/>
              <w:rPr>
                <w:rFonts w:ascii="Angsana New" w:hAnsi="Angsana New"/>
                <w:sz w:val="30"/>
                <w:szCs w:val="30"/>
                <w:cs/>
              </w:rPr>
            </w:pPr>
            <w:r w:rsidRPr="00A87A23">
              <w:rPr>
                <w:rFonts w:ascii="Angsana New" w:hAnsi="Angsana New"/>
                <w:sz w:val="30"/>
                <w:szCs w:val="30"/>
              </w:rPr>
              <w:t>Tax losses</w:t>
            </w:r>
          </w:p>
        </w:tc>
        <w:tc>
          <w:tcPr>
            <w:tcW w:w="1985" w:type="dxa"/>
            <w:shd w:val="clear" w:color="auto" w:fill="auto"/>
          </w:tcPr>
          <w:p w:rsidR="00A87A23" w:rsidRPr="00A87A23" w:rsidRDefault="00A87A23" w:rsidP="00A87A23">
            <w:pPr>
              <w:ind w:left="-108" w:right="162"/>
              <w:jc w:val="right"/>
              <w:rPr>
                <w:rFonts w:ascii="Angsana New" w:eastAsia="Cordia New" w:hAnsi="Angsana New"/>
                <w:sz w:val="30"/>
                <w:szCs w:val="30"/>
                <w:cs/>
              </w:rPr>
            </w:pPr>
            <w:r w:rsidRPr="00A87A23">
              <w:rPr>
                <w:rFonts w:ascii="Angsana New" w:eastAsia="Cordia New" w:hAnsi="Angsana New"/>
                <w:sz w:val="30"/>
                <w:szCs w:val="30"/>
              </w:rPr>
              <w:t>298</w:t>
            </w:r>
            <w:r w:rsidRPr="00A87A23">
              <w:rPr>
                <w:rFonts w:ascii="Angsana New" w:eastAsia="Cordia New" w:hAnsi="Angsana New" w:hint="cs"/>
                <w:sz w:val="30"/>
                <w:szCs w:val="30"/>
              </w:rPr>
              <w:t>,</w:t>
            </w:r>
            <w:r w:rsidRPr="00A87A23">
              <w:rPr>
                <w:rFonts w:ascii="Angsana New" w:eastAsia="Cordia New" w:hAnsi="Angsana New"/>
                <w:sz w:val="30"/>
                <w:szCs w:val="30"/>
              </w:rPr>
              <w:t>334</w:t>
            </w:r>
            <w:r w:rsidRPr="00A87A23">
              <w:rPr>
                <w:rFonts w:ascii="Angsana New" w:eastAsia="Cordia New" w:hAnsi="Angsana New" w:hint="cs"/>
                <w:sz w:val="30"/>
                <w:szCs w:val="30"/>
              </w:rPr>
              <w:t>,</w:t>
            </w:r>
            <w:r w:rsidRPr="00A87A23">
              <w:rPr>
                <w:rFonts w:ascii="Angsana New" w:eastAsia="Cordia New" w:hAnsi="Angsana New"/>
                <w:sz w:val="30"/>
                <w:szCs w:val="30"/>
              </w:rPr>
              <w:t>855.72</w:t>
            </w:r>
          </w:p>
        </w:tc>
        <w:tc>
          <w:tcPr>
            <w:tcW w:w="284" w:type="dxa"/>
          </w:tcPr>
          <w:p w:rsidR="00A87A23" w:rsidRPr="00A87A23" w:rsidRDefault="00A87A23" w:rsidP="00A87A23">
            <w:pPr>
              <w:jc w:val="thaiDistribute"/>
              <w:rPr>
                <w:rFonts w:ascii="Angsana New" w:eastAsia="Cordia New" w:hAnsi="Angsana New"/>
                <w:sz w:val="30"/>
                <w:szCs w:val="30"/>
              </w:rPr>
            </w:pPr>
          </w:p>
        </w:tc>
        <w:tc>
          <w:tcPr>
            <w:tcW w:w="1961" w:type="dxa"/>
            <w:shd w:val="clear" w:color="auto" w:fill="auto"/>
          </w:tcPr>
          <w:p w:rsidR="00A87A23" w:rsidRPr="00A87A23" w:rsidRDefault="00A87A23" w:rsidP="00A87A23">
            <w:pPr>
              <w:ind w:left="-122" w:right="162"/>
              <w:jc w:val="right"/>
              <w:rPr>
                <w:rFonts w:ascii="Angsana New" w:eastAsia="Cordia New" w:hAnsi="Angsana New"/>
                <w:sz w:val="30"/>
                <w:szCs w:val="30"/>
                <w:cs/>
              </w:rPr>
            </w:pPr>
            <w:r w:rsidRPr="00A87A23">
              <w:rPr>
                <w:rFonts w:ascii="Angsana New" w:eastAsia="Cordia New" w:hAnsi="Angsana New"/>
                <w:sz w:val="30"/>
                <w:szCs w:val="30"/>
              </w:rPr>
              <w:t>4,384,833.71</w:t>
            </w:r>
          </w:p>
        </w:tc>
      </w:tr>
      <w:tr w:rsidR="00A87A23" w:rsidRPr="00A87A23" w:rsidTr="000C1B72">
        <w:trPr>
          <w:cantSplit/>
          <w:trHeight w:val="345"/>
        </w:trPr>
        <w:tc>
          <w:tcPr>
            <w:tcW w:w="4434" w:type="dxa"/>
            <w:vAlign w:val="bottom"/>
          </w:tcPr>
          <w:p w:rsidR="00A87A23" w:rsidRPr="00A87A23" w:rsidRDefault="00A87A23" w:rsidP="00A87A23">
            <w:pPr>
              <w:ind w:left="636"/>
              <w:rPr>
                <w:rFonts w:ascii="Angsana New" w:eastAsia="Times New Roman" w:hAnsi="Angsana New"/>
                <w:sz w:val="30"/>
                <w:szCs w:val="30"/>
                <w:cs/>
              </w:rPr>
            </w:pPr>
            <w:r w:rsidRPr="00A87A23">
              <w:rPr>
                <w:rFonts w:ascii="Angsana New" w:eastAsia="Times New Roman" w:hAnsi="Angsana New"/>
                <w:sz w:val="30"/>
                <w:szCs w:val="30"/>
              </w:rPr>
              <w:t>Total</w:t>
            </w:r>
          </w:p>
        </w:tc>
        <w:tc>
          <w:tcPr>
            <w:tcW w:w="1985" w:type="dxa"/>
            <w:tcBorders>
              <w:top w:val="single" w:sz="4" w:space="0" w:color="auto"/>
              <w:bottom w:val="double" w:sz="4" w:space="0" w:color="auto"/>
            </w:tcBorders>
            <w:shd w:val="clear" w:color="auto" w:fill="auto"/>
          </w:tcPr>
          <w:p w:rsidR="00A87A23" w:rsidRPr="00A87A23" w:rsidRDefault="00A87A23" w:rsidP="00A87A23">
            <w:pPr>
              <w:ind w:left="-108" w:right="162"/>
              <w:jc w:val="right"/>
              <w:rPr>
                <w:rFonts w:ascii="Angsana New" w:eastAsia="Cordia New" w:hAnsi="Angsana New"/>
                <w:sz w:val="30"/>
                <w:szCs w:val="30"/>
              </w:rPr>
            </w:pPr>
            <w:r w:rsidRPr="00A87A23">
              <w:rPr>
                <w:rFonts w:ascii="Angsana New" w:eastAsia="Cordia New" w:hAnsi="Angsana New"/>
                <w:sz w:val="30"/>
                <w:szCs w:val="30"/>
              </w:rPr>
              <w:t>395,271,681.69</w:t>
            </w:r>
          </w:p>
        </w:tc>
        <w:tc>
          <w:tcPr>
            <w:tcW w:w="284" w:type="dxa"/>
          </w:tcPr>
          <w:p w:rsidR="00A87A23" w:rsidRPr="00A87A23" w:rsidRDefault="00A87A23" w:rsidP="00A87A23">
            <w:pPr>
              <w:ind w:right="347"/>
              <w:jc w:val="right"/>
              <w:rPr>
                <w:rFonts w:ascii="Angsana New" w:eastAsia="Cordia New" w:hAnsi="Angsana New"/>
                <w:sz w:val="30"/>
                <w:szCs w:val="30"/>
              </w:rPr>
            </w:pPr>
          </w:p>
        </w:tc>
        <w:tc>
          <w:tcPr>
            <w:tcW w:w="1961" w:type="dxa"/>
            <w:tcBorders>
              <w:top w:val="single" w:sz="4" w:space="0" w:color="auto"/>
              <w:bottom w:val="double" w:sz="4" w:space="0" w:color="auto"/>
            </w:tcBorders>
            <w:shd w:val="clear" w:color="auto" w:fill="auto"/>
          </w:tcPr>
          <w:p w:rsidR="00A87A23" w:rsidRPr="00A87A23" w:rsidRDefault="00A87A23" w:rsidP="00A87A23">
            <w:pPr>
              <w:ind w:left="-122" w:right="162"/>
              <w:jc w:val="right"/>
              <w:rPr>
                <w:rFonts w:ascii="Angsana New" w:eastAsia="Cordia New" w:hAnsi="Angsana New"/>
                <w:sz w:val="30"/>
                <w:szCs w:val="30"/>
              </w:rPr>
            </w:pPr>
            <w:r w:rsidRPr="00A87A23">
              <w:rPr>
                <w:rFonts w:ascii="Angsana New" w:eastAsia="Cordia New" w:hAnsi="Angsana New"/>
                <w:sz w:val="30"/>
                <w:szCs w:val="30"/>
              </w:rPr>
              <w:t>95</w:t>
            </w:r>
            <w:r w:rsidRPr="00A87A23">
              <w:rPr>
                <w:rFonts w:ascii="Angsana New" w:eastAsia="Cordia New" w:hAnsi="Angsana New" w:hint="cs"/>
                <w:sz w:val="30"/>
                <w:szCs w:val="30"/>
              </w:rPr>
              <w:t>,</w:t>
            </w:r>
            <w:r w:rsidRPr="00A87A23">
              <w:rPr>
                <w:rFonts w:ascii="Angsana New" w:eastAsia="Cordia New" w:hAnsi="Angsana New"/>
                <w:sz w:val="30"/>
                <w:szCs w:val="30"/>
              </w:rPr>
              <w:t>592</w:t>
            </w:r>
            <w:r w:rsidRPr="00A87A23">
              <w:rPr>
                <w:rFonts w:ascii="Angsana New" w:eastAsia="Cordia New" w:hAnsi="Angsana New" w:hint="cs"/>
                <w:sz w:val="30"/>
                <w:szCs w:val="30"/>
              </w:rPr>
              <w:t>,</w:t>
            </w:r>
            <w:r w:rsidRPr="00A87A23">
              <w:rPr>
                <w:rFonts w:ascii="Angsana New" w:eastAsia="Cordia New" w:hAnsi="Angsana New"/>
                <w:sz w:val="30"/>
                <w:szCs w:val="30"/>
              </w:rPr>
              <w:t>270.39</w:t>
            </w:r>
          </w:p>
        </w:tc>
      </w:tr>
    </w:tbl>
    <w:p w:rsidR="007201A5" w:rsidRPr="00E4418E" w:rsidRDefault="007201A5" w:rsidP="007201A5">
      <w:pPr>
        <w:tabs>
          <w:tab w:val="left" w:pos="360"/>
        </w:tabs>
        <w:ind w:left="360" w:firstLine="788"/>
        <w:jc w:val="thaiDistribute"/>
        <w:rPr>
          <w:rFonts w:ascii="Angsana New" w:eastAsia="Times New Roman" w:hAnsi="Angsana New"/>
          <w:sz w:val="10"/>
          <w:szCs w:val="10"/>
        </w:rPr>
      </w:pPr>
    </w:p>
    <w:p w:rsidR="007201A5" w:rsidRPr="001F7A87" w:rsidRDefault="008F08B4" w:rsidP="000C1B72">
      <w:pPr>
        <w:ind w:left="450" w:firstLine="720"/>
        <w:jc w:val="thaiDistribute"/>
        <w:rPr>
          <w:rFonts w:ascii="Angsana New" w:eastAsia="Times New Roman" w:hAnsi="Angsana New"/>
          <w:sz w:val="30"/>
          <w:szCs w:val="30"/>
        </w:rPr>
      </w:pPr>
      <w:r w:rsidRPr="001F7A87">
        <w:rPr>
          <w:rFonts w:ascii="Angsana New" w:eastAsia="Times New Roman" w:hAnsi="Angsana New"/>
          <w:sz w:val="30"/>
          <w:szCs w:val="30"/>
        </w:rPr>
        <w:lastRenderedPageBreak/>
        <w:t xml:space="preserve">For </w:t>
      </w:r>
      <w:r w:rsidR="008C00D2">
        <w:rPr>
          <w:rFonts w:ascii="Angsana New" w:eastAsia="Times New Roman" w:hAnsi="Angsana New"/>
          <w:sz w:val="30"/>
          <w:szCs w:val="30"/>
        </w:rPr>
        <w:t>the years ended 31 December 201</w:t>
      </w:r>
      <w:r w:rsidR="008C00D2">
        <w:rPr>
          <w:rFonts w:ascii="Angsana New" w:eastAsia="Times New Roman" w:hAnsi="Angsana New" w:hint="cs"/>
          <w:sz w:val="30"/>
          <w:szCs w:val="30"/>
          <w:cs/>
        </w:rPr>
        <w:t>6</w:t>
      </w:r>
      <w:r w:rsidRPr="001F7A87">
        <w:rPr>
          <w:rFonts w:ascii="Angsana New" w:eastAsia="Times New Roman" w:hAnsi="Angsana New"/>
          <w:sz w:val="30"/>
          <w:szCs w:val="30"/>
        </w:rPr>
        <w:t>, the whole amount of deferred tax assets for tax losses was derived from accumulated tax losses which were classified by expiring year of tax benefits as follows:</w:t>
      </w:r>
    </w:p>
    <w:tbl>
      <w:tblPr>
        <w:tblW w:w="8664" w:type="dxa"/>
        <w:tblInd w:w="534" w:type="dxa"/>
        <w:tblLayout w:type="fixed"/>
        <w:tblLook w:val="0000"/>
      </w:tblPr>
      <w:tblGrid>
        <w:gridCol w:w="4434"/>
        <w:gridCol w:w="1980"/>
        <w:gridCol w:w="284"/>
        <w:gridCol w:w="1966"/>
      </w:tblGrid>
      <w:tr w:rsidR="000C1B72" w:rsidRPr="0061680A" w:rsidTr="000C1B72">
        <w:trPr>
          <w:cantSplit/>
          <w:trHeight w:val="345"/>
        </w:trPr>
        <w:tc>
          <w:tcPr>
            <w:tcW w:w="4434" w:type="dxa"/>
          </w:tcPr>
          <w:p w:rsidR="000C1B72" w:rsidRPr="0061680A" w:rsidRDefault="000C1B72" w:rsidP="000C1B72">
            <w:pPr>
              <w:ind w:left="-84"/>
              <w:jc w:val="left"/>
              <w:rPr>
                <w:rFonts w:ascii="Angsana New" w:eastAsia="Cordia New" w:hAnsi="Angsana New"/>
                <w:sz w:val="30"/>
                <w:szCs w:val="30"/>
              </w:rPr>
            </w:pPr>
          </w:p>
        </w:tc>
        <w:tc>
          <w:tcPr>
            <w:tcW w:w="1980" w:type="dxa"/>
          </w:tcPr>
          <w:p w:rsidR="000C1B72" w:rsidRPr="0061680A" w:rsidRDefault="000C1B72" w:rsidP="00797838">
            <w:pPr>
              <w:ind w:left="-108" w:right="-108"/>
              <w:jc w:val="center"/>
              <w:rPr>
                <w:rFonts w:ascii="Angsana New" w:hAnsi="Angsana New"/>
                <w:sz w:val="30"/>
                <w:szCs w:val="30"/>
              </w:rPr>
            </w:pPr>
            <w:r w:rsidRPr="0061680A">
              <w:rPr>
                <w:rFonts w:ascii="Angsana New" w:hAnsi="Angsana New"/>
                <w:sz w:val="30"/>
                <w:szCs w:val="30"/>
              </w:rPr>
              <w:t>Consolidated</w:t>
            </w:r>
          </w:p>
          <w:p w:rsidR="000C1B72" w:rsidRPr="0061680A" w:rsidRDefault="000C1B72" w:rsidP="00797838">
            <w:pPr>
              <w:ind w:left="-108" w:right="-108"/>
              <w:jc w:val="center"/>
              <w:rPr>
                <w:rFonts w:ascii="Angsana New" w:eastAsia="Cordia New" w:hAnsi="Angsana New"/>
                <w:sz w:val="30"/>
                <w:szCs w:val="30"/>
                <w:cs/>
              </w:rPr>
            </w:pPr>
            <w:r w:rsidRPr="0061680A">
              <w:rPr>
                <w:rFonts w:ascii="Angsana New" w:hAnsi="Angsana New"/>
                <w:sz w:val="30"/>
                <w:szCs w:val="30"/>
              </w:rPr>
              <w:t>Financial Statements</w:t>
            </w:r>
          </w:p>
        </w:tc>
        <w:tc>
          <w:tcPr>
            <w:tcW w:w="284" w:type="dxa"/>
          </w:tcPr>
          <w:p w:rsidR="000C1B72" w:rsidRPr="0061680A" w:rsidRDefault="000C1B72" w:rsidP="00797838">
            <w:pPr>
              <w:jc w:val="thaiDistribute"/>
              <w:rPr>
                <w:rFonts w:ascii="Angsana New" w:eastAsia="Cordia New" w:hAnsi="Angsana New"/>
                <w:sz w:val="30"/>
                <w:szCs w:val="30"/>
              </w:rPr>
            </w:pPr>
          </w:p>
        </w:tc>
        <w:tc>
          <w:tcPr>
            <w:tcW w:w="1966" w:type="dxa"/>
          </w:tcPr>
          <w:p w:rsidR="000C1B72" w:rsidRPr="0061680A" w:rsidRDefault="000C1B72" w:rsidP="00797838">
            <w:pPr>
              <w:ind w:left="-108" w:right="-108"/>
              <w:jc w:val="center"/>
              <w:rPr>
                <w:rFonts w:ascii="Angsana New" w:hAnsi="Angsana New"/>
                <w:sz w:val="30"/>
                <w:szCs w:val="30"/>
              </w:rPr>
            </w:pPr>
            <w:r w:rsidRPr="0061680A">
              <w:rPr>
                <w:rFonts w:ascii="Angsana New" w:hAnsi="Angsana New"/>
                <w:sz w:val="30"/>
                <w:szCs w:val="30"/>
              </w:rPr>
              <w:t>Separate</w:t>
            </w:r>
          </w:p>
          <w:p w:rsidR="000C1B72" w:rsidRPr="0061680A" w:rsidRDefault="000C1B72" w:rsidP="00797838">
            <w:pPr>
              <w:ind w:left="-108" w:right="-108"/>
              <w:jc w:val="center"/>
              <w:rPr>
                <w:rFonts w:ascii="Angsana New" w:eastAsia="Cordia New" w:hAnsi="Angsana New"/>
                <w:sz w:val="30"/>
                <w:szCs w:val="30"/>
                <w:cs/>
              </w:rPr>
            </w:pPr>
            <w:r w:rsidRPr="0061680A">
              <w:rPr>
                <w:rFonts w:ascii="Angsana New" w:hAnsi="Angsana New"/>
                <w:sz w:val="30"/>
                <w:szCs w:val="30"/>
              </w:rPr>
              <w:t>Financial Statements</w:t>
            </w:r>
          </w:p>
        </w:tc>
      </w:tr>
      <w:tr w:rsidR="008F08B4" w:rsidRPr="0061680A" w:rsidTr="000C1B72">
        <w:trPr>
          <w:cantSplit/>
          <w:trHeight w:val="345"/>
        </w:trPr>
        <w:tc>
          <w:tcPr>
            <w:tcW w:w="4434" w:type="dxa"/>
          </w:tcPr>
          <w:p w:rsidR="008F08B4" w:rsidRPr="0061680A" w:rsidRDefault="008F08B4" w:rsidP="000C1B72">
            <w:pPr>
              <w:ind w:left="-84"/>
              <w:jc w:val="left"/>
              <w:rPr>
                <w:rFonts w:ascii="Angsana New" w:eastAsia="Cordia New" w:hAnsi="Angsana New"/>
                <w:sz w:val="30"/>
                <w:szCs w:val="30"/>
              </w:rPr>
            </w:pPr>
          </w:p>
        </w:tc>
        <w:tc>
          <w:tcPr>
            <w:tcW w:w="1980" w:type="dxa"/>
          </w:tcPr>
          <w:p w:rsidR="008F08B4" w:rsidRPr="0061680A" w:rsidRDefault="008F08B4" w:rsidP="00154576">
            <w:pPr>
              <w:jc w:val="center"/>
              <w:rPr>
                <w:rFonts w:ascii="Angsana New" w:eastAsia="Cordia New" w:hAnsi="Angsana New"/>
                <w:sz w:val="30"/>
                <w:szCs w:val="30"/>
              </w:rPr>
            </w:pPr>
            <w:r w:rsidRPr="0061680A">
              <w:rPr>
                <w:rFonts w:ascii="Angsana New" w:eastAsia="Cordia New" w:hAnsi="Angsana New"/>
                <w:sz w:val="30"/>
                <w:szCs w:val="30"/>
              </w:rPr>
              <w:t>Baht</w:t>
            </w:r>
          </w:p>
        </w:tc>
        <w:tc>
          <w:tcPr>
            <w:tcW w:w="284" w:type="dxa"/>
          </w:tcPr>
          <w:p w:rsidR="008F08B4" w:rsidRPr="0061680A" w:rsidRDefault="008F08B4" w:rsidP="00BD1C5D">
            <w:pPr>
              <w:jc w:val="center"/>
              <w:rPr>
                <w:rFonts w:ascii="Angsana New" w:eastAsia="Cordia New" w:hAnsi="Angsana New"/>
                <w:sz w:val="30"/>
                <w:szCs w:val="30"/>
              </w:rPr>
            </w:pPr>
          </w:p>
        </w:tc>
        <w:tc>
          <w:tcPr>
            <w:tcW w:w="1966" w:type="dxa"/>
          </w:tcPr>
          <w:p w:rsidR="008F08B4" w:rsidRPr="0061680A" w:rsidRDefault="008F08B4" w:rsidP="00154576">
            <w:pPr>
              <w:jc w:val="center"/>
              <w:rPr>
                <w:rFonts w:ascii="Angsana New" w:eastAsia="Cordia New" w:hAnsi="Angsana New"/>
                <w:sz w:val="30"/>
                <w:szCs w:val="30"/>
              </w:rPr>
            </w:pPr>
            <w:r w:rsidRPr="0061680A">
              <w:rPr>
                <w:rFonts w:ascii="Angsana New" w:eastAsia="Cordia New" w:hAnsi="Angsana New"/>
                <w:sz w:val="30"/>
                <w:szCs w:val="30"/>
              </w:rPr>
              <w:t>Baht</w:t>
            </w:r>
          </w:p>
        </w:tc>
      </w:tr>
      <w:tr w:rsidR="007201A5" w:rsidRPr="0061680A" w:rsidTr="000C1B72">
        <w:trPr>
          <w:cantSplit/>
          <w:trHeight w:val="345"/>
        </w:trPr>
        <w:tc>
          <w:tcPr>
            <w:tcW w:w="4434" w:type="dxa"/>
          </w:tcPr>
          <w:p w:rsidR="007201A5" w:rsidRPr="0061680A" w:rsidRDefault="008F08B4" w:rsidP="000C1B72">
            <w:pPr>
              <w:ind w:left="-84"/>
              <w:jc w:val="left"/>
              <w:rPr>
                <w:rFonts w:ascii="Angsana New" w:eastAsia="Cordia New" w:hAnsi="Angsana New"/>
                <w:sz w:val="30"/>
                <w:szCs w:val="30"/>
              </w:rPr>
            </w:pPr>
            <w:r w:rsidRPr="0061680A">
              <w:rPr>
                <w:rFonts w:ascii="Angsana New" w:eastAsia="Times New Roman" w:hAnsi="Angsana New"/>
                <w:sz w:val="30"/>
                <w:szCs w:val="30"/>
              </w:rPr>
              <w:t>Expiring year of tax benefits</w:t>
            </w:r>
          </w:p>
        </w:tc>
        <w:tc>
          <w:tcPr>
            <w:tcW w:w="1980" w:type="dxa"/>
          </w:tcPr>
          <w:p w:rsidR="007201A5" w:rsidRPr="0061680A" w:rsidRDefault="007201A5" w:rsidP="00BD1C5D">
            <w:pPr>
              <w:jc w:val="center"/>
              <w:rPr>
                <w:rFonts w:ascii="Angsana New" w:eastAsia="Cordia New" w:hAnsi="Angsana New"/>
                <w:sz w:val="30"/>
                <w:szCs w:val="30"/>
                <w:cs/>
              </w:rPr>
            </w:pPr>
          </w:p>
        </w:tc>
        <w:tc>
          <w:tcPr>
            <w:tcW w:w="284" w:type="dxa"/>
          </w:tcPr>
          <w:p w:rsidR="007201A5" w:rsidRPr="0061680A" w:rsidRDefault="007201A5" w:rsidP="00BD1C5D">
            <w:pPr>
              <w:jc w:val="center"/>
              <w:rPr>
                <w:rFonts w:ascii="Angsana New" w:eastAsia="Cordia New" w:hAnsi="Angsana New"/>
                <w:sz w:val="30"/>
                <w:szCs w:val="30"/>
              </w:rPr>
            </w:pPr>
          </w:p>
        </w:tc>
        <w:tc>
          <w:tcPr>
            <w:tcW w:w="1966" w:type="dxa"/>
          </w:tcPr>
          <w:p w:rsidR="007201A5" w:rsidRPr="0061680A" w:rsidRDefault="007201A5" w:rsidP="00BD1C5D">
            <w:pPr>
              <w:jc w:val="center"/>
              <w:rPr>
                <w:rFonts w:ascii="Angsana New" w:eastAsia="Cordia New" w:hAnsi="Angsana New"/>
                <w:sz w:val="30"/>
                <w:szCs w:val="30"/>
                <w:cs/>
              </w:rPr>
            </w:pPr>
          </w:p>
        </w:tc>
      </w:tr>
      <w:tr w:rsidR="0061680A" w:rsidRPr="0061680A" w:rsidTr="000C1B72">
        <w:trPr>
          <w:cantSplit/>
          <w:trHeight w:val="345"/>
        </w:trPr>
        <w:tc>
          <w:tcPr>
            <w:tcW w:w="4434" w:type="dxa"/>
          </w:tcPr>
          <w:p w:rsidR="0061680A" w:rsidRPr="0061680A" w:rsidRDefault="0061680A" w:rsidP="0061680A">
            <w:pPr>
              <w:pStyle w:val="BodyTextIndent"/>
              <w:ind w:left="-84" w:firstLine="0"/>
              <w:rPr>
                <w:rFonts w:ascii="Angsana New" w:hAnsi="Angsana New"/>
                <w:sz w:val="30"/>
                <w:szCs w:val="30"/>
                <w:cs/>
              </w:rPr>
            </w:pPr>
            <w:r w:rsidRPr="0061680A">
              <w:rPr>
                <w:rFonts w:ascii="Angsana New" w:hAnsi="Angsana New"/>
                <w:sz w:val="30"/>
                <w:szCs w:val="30"/>
              </w:rPr>
              <w:t xml:space="preserve">Year </w:t>
            </w:r>
            <w:r w:rsidRPr="0061680A">
              <w:rPr>
                <w:rFonts w:ascii="Angsana New" w:hAnsi="Angsana New" w:hint="cs"/>
                <w:sz w:val="30"/>
                <w:szCs w:val="30"/>
                <w:cs/>
              </w:rPr>
              <w:t xml:space="preserve"> 2017</w:t>
            </w:r>
          </w:p>
        </w:tc>
        <w:tc>
          <w:tcPr>
            <w:tcW w:w="1980" w:type="dxa"/>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116,963.06</w:t>
            </w:r>
          </w:p>
        </w:tc>
        <w:tc>
          <w:tcPr>
            <w:tcW w:w="284" w:type="dxa"/>
          </w:tcPr>
          <w:p w:rsidR="0061680A" w:rsidRPr="0061680A" w:rsidRDefault="0061680A" w:rsidP="0061680A">
            <w:pPr>
              <w:jc w:val="thaiDistribute"/>
              <w:rPr>
                <w:rFonts w:ascii="Angsana New" w:eastAsia="Cordia New" w:hAnsi="Angsana New"/>
                <w:sz w:val="30"/>
                <w:szCs w:val="30"/>
              </w:rPr>
            </w:pPr>
          </w:p>
        </w:tc>
        <w:tc>
          <w:tcPr>
            <w:tcW w:w="1966" w:type="dxa"/>
            <w:shd w:val="clear" w:color="auto" w:fill="auto"/>
          </w:tcPr>
          <w:p w:rsidR="0061680A" w:rsidRPr="0061680A" w:rsidRDefault="0061680A" w:rsidP="0061680A">
            <w:pPr>
              <w:ind w:left="-122" w:right="-108"/>
              <w:jc w:val="center"/>
              <w:rPr>
                <w:rFonts w:ascii="Angsana New" w:eastAsia="Cordia New" w:hAnsi="Angsana New"/>
                <w:sz w:val="30"/>
                <w:szCs w:val="30"/>
              </w:rPr>
            </w:pPr>
            <w:r w:rsidRPr="0061680A">
              <w:rPr>
                <w:rFonts w:ascii="Angsana New" w:eastAsia="Cordia New" w:hAnsi="Angsana New"/>
                <w:sz w:val="30"/>
                <w:szCs w:val="30"/>
                <w:cs/>
              </w:rPr>
              <w:t>-</w:t>
            </w:r>
          </w:p>
        </w:tc>
      </w:tr>
      <w:tr w:rsidR="0061680A" w:rsidRPr="0061680A" w:rsidTr="000C1B72">
        <w:trPr>
          <w:cantSplit/>
          <w:trHeight w:val="345"/>
        </w:trPr>
        <w:tc>
          <w:tcPr>
            <w:tcW w:w="4434" w:type="dxa"/>
          </w:tcPr>
          <w:p w:rsidR="0061680A" w:rsidRPr="0061680A" w:rsidRDefault="0061680A" w:rsidP="0061680A">
            <w:pPr>
              <w:pStyle w:val="BodyTextIndent"/>
              <w:ind w:left="-84" w:firstLine="0"/>
              <w:rPr>
                <w:rFonts w:ascii="Angsana New" w:hAnsi="Angsana New"/>
                <w:sz w:val="30"/>
                <w:szCs w:val="30"/>
              </w:rPr>
            </w:pPr>
            <w:r w:rsidRPr="0061680A">
              <w:rPr>
                <w:rFonts w:ascii="Angsana New" w:hAnsi="Angsana New"/>
                <w:sz w:val="30"/>
                <w:szCs w:val="30"/>
              </w:rPr>
              <w:t xml:space="preserve">Year </w:t>
            </w:r>
            <w:r w:rsidRPr="0061680A">
              <w:rPr>
                <w:rFonts w:ascii="Angsana New" w:hAnsi="Angsana New" w:hint="cs"/>
                <w:sz w:val="30"/>
                <w:szCs w:val="30"/>
                <w:cs/>
              </w:rPr>
              <w:t xml:space="preserve"> 2018</w:t>
            </w:r>
          </w:p>
        </w:tc>
        <w:tc>
          <w:tcPr>
            <w:tcW w:w="1980" w:type="dxa"/>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125,629,168.63</w:t>
            </w:r>
          </w:p>
        </w:tc>
        <w:tc>
          <w:tcPr>
            <w:tcW w:w="284" w:type="dxa"/>
          </w:tcPr>
          <w:p w:rsidR="0061680A" w:rsidRPr="0061680A" w:rsidRDefault="0061680A" w:rsidP="0061680A">
            <w:pPr>
              <w:jc w:val="thaiDistribute"/>
              <w:rPr>
                <w:rFonts w:ascii="Angsana New" w:eastAsia="Cordia New" w:hAnsi="Angsana New"/>
                <w:sz w:val="30"/>
                <w:szCs w:val="30"/>
              </w:rPr>
            </w:pPr>
          </w:p>
        </w:tc>
        <w:tc>
          <w:tcPr>
            <w:tcW w:w="1966" w:type="dxa"/>
            <w:shd w:val="clear" w:color="auto" w:fill="auto"/>
          </w:tcPr>
          <w:p w:rsidR="0061680A" w:rsidRPr="0061680A" w:rsidRDefault="0061680A" w:rsidP="0061680A">
            <w:pPr>
              <w:ind w:left="-122" w:right="-108"/>
              <w:jc w:val="center"/>
              <w:rPr>
                <w:rFonts w:ascii="Angsana New" w:eastAsia="Cordia New" w:hAnsi="Angsana New"/>
                <w:sz w:val="30"/>
                <w:szCs w:val="30"/>
              </w:rPr>
            </w:pPr>
            <w:r w:rsidRPr="0061680A">
              <w:rPr>
                <w:rFonts w:ascii="Angsana New" w:eastAsia="Cordia New" w:hAnsi="Angsana New"/>
                <w:sz w:val="30"/>
                <w:szCs w:val="30"/>
                <w:cs/>
              </w:rPr>
              <w:t>-</w:t>
            </w:r>
          </w:p>
        </w:tc>
      </w:tr>
      <w:tr w:rsidR="0061680A" w:rsidRPr="0061680A" w:rsidTr="000C1B72">
        <w:trPr>
          <w:cantSplit/>
          <w:trHeight w:val="345"/>
        </w:trPr>
        <w:tc>
          <w:tcPr>
            <w:tcW w:w="4434" w:type="dxa"/>
          </w:tcPr>
          <w:p w:rsidR="0061680A" w:rsidRPr="0061680A" w:rsidRDefault="0061680A" w:rsidP="0061680A">
            <w:pPr>
              <w:pStyle w:val="BodyTextIndent"/>
              <w:ind w:left="-84" w:firstLine="0"/>
              <w:rPr>
                <w:rFonts w:ascii="Angsana New" w:hAnsi="Angsana New"/>
                <w:sz w:val="30"/>
                <w:szCs w:val="30"/>
              </w:rPr>
            </w:pPr>
            <w:r w:rsidRPr="0061680A">
              <w:rPr>
                <w:rFonts w:ascii="Angsana New" w:hAnsi="Angsana New"/>
                <w:sz w:val="30"/>
                <w:szCs w:val="30"/>
              </w:rPr>
              <w:t xml:space="preserve">Year </w:t>
            </w:r>
            <w:r w:rsidRPr="0061680A">
              <w:rPr>
                <w:rFonts w:ascii="Angsana New" w:hAnsi="Angsana New" w:hint="cs"/>
                <w:sz w:val="30"/>
                <w:szCs w:val="30"/>
                <w:cs/>
              </w:rPr>
              <w:t xml:space="preserve"> 2019</w:t>
            </w:r>
          </w:p>
        </w:tc>
        <w:tc>
          <w:tcPr>
            <w:tcW w:w="1980" w:type="dxa"/>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52,351,122.49</w:t>
            </w:r>
          </w:p>
        </w:tc>
        <w:tc>
          <w:tcPr>
            <w:tcW w:w="284" w:type="dxa"/>
          </w:tcPr>
          <w:p w:rsidR="0061680A" w:rsidRPr="0061680A" w:rsidRDefault="0061680A" w:rsidP="0061680A">
            <w:pPr>
              <w:jc w:val="thaiDistribute"/>
              <w:rPr>
                <w:rFonts w:ascii="Angsana New" w:eastAsia="Cordia New" w:hAnsi="Angsana New"/>
                <w:sz w:val="30"/>
                <w:szCs w:val="30"/>
              </w:rPr>
            </w:pPr>
          </w:p>
        </w:tc>
        <w:tc>
          <w:tcPr>
            <w:tcW w:w="1966" w:type="dxa"/>
            <w:shd w:val="clear" w:color="auto" w:fill="auto"/>
          </w:tcPr>
          <w:p w:rsidR="0061680A" w:rsidRPr="0061680A" w:rsidRDefault="0061680A" w:rsidP="0061680A">
            <w:pPr>
              <w:ind w:left="-122" w:right="-108"/>
              <w:jc w:val="center"/>
              <w:rPr>
                <w:rFonts w:ascii="Angsana New" w:eastAsia="Cordia New" w:hAnsi="Angsana New"/>
                <w:sz w:val="30"/>
                <w:szCs w:val="30"/>
              </w:rPr>
            </w:pPr>
            <w:r w:rsidRPr="0061680A">
              <w:rPr>
                <w:rFonts w:ascii="Angsana New" w:eastAsia="Cordia New" w:hAnsi="Angsana New"/>
                <w:sz w:val="30"/>
                <w:szCs w:val="30"/>
                <w:cs/>
              </w:rPr>
              <w:t>-</w:t>
            </w:r>
          </w:p>
        </w:tc>
      </w:tr>
      <w:tr w:rsidR="0061680A" w:rsidRPr="0061680A" w:rsidTr="000C1B72">
        <w:trPr>
          <w:cantSplit/>
          <w:trHeight w:val="345"/>
        </w:trPr>
        <w:tc>
          <w:tcPr>
            <w:tcW w:w="4434" w:type="dxa"/>
          </w:tcPr>
          <w:p w:rsidR="0061680A" w:rsidRPr="0061680A" w:rsidRDefault="0061680A" w:rsidP="0061680A">
            <w:pPr>
              <w:pStyle w:val="BodyTextIndent"/>
              <w:ind w:left="-84" w:firstLine="0"/>
              <w:rPr>
                <w:rFonts w:ascii="Angsana New" w:hAnsi="Angsana New"/>
                <w:sz w:val="30"/>
                <w:szCs w:val="30"/>
              </w:rPr>
            </w:pPr>
            <w:r w:rsidRPr="0061680A">
              <w:rPr>
                <w:rFonts w:ascii="Angsana New" w:hAnsi="Angsana New"/>
                <w:sz w:val="30"/>
                <w:szCs w:val="30"/>
              </w:rPr>
              <w:t xml:space="preserve">Year </w:t>
            </w:r>
            <w:r w:rsidRPr="0061680A">
              <w:rPr>
                <w:rFonts w:ascii="Angsana New" w:hAnsi="Angsana New" w:hint="cs"/>
                <w:sz w:val="30"/>
                <w:szCs w:val="30"/>
                <w:cs/>
              </w:rPr>
              <w:t xml:space="preserve"> 2020</w:t>
            </w:r>
          </w:p>
        </w:tc>
        <w:tc>
          <w:tcPr>
            <w:tcW w:w="1980" w:type="dxa"/>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120,237,601.54</w:t>
            </w:r>
          </w:p>
        </w:tc>
        <w:tc>
          <w:tcPr>
            <w:tcW w:w="284" w:type="dxa"/>
          </w:tcPr>
          <w:p w:rsidR="0061680A" w:rsidRPr="0061680A" w:rsidRDefault="0061680A" w:rsidP="0061680A">
            <w:pPr>
              <w:jc w:val="thaiDistribute"/>
              <w:rPr>
                <w:rFonts w:ascii="Angsana New" w:eastAsia="Cordia New" w:hAnsi="Angsana New"/>
                <w:sz w:val="30"/>
                <w:szCs w:val="30"/>
              </w:rPr>
            </w:pPr>
          </w:p>
        </w:tc>
        <w:tc>
          <w:tcPr>
            <w:tcW w:w="1966" w:type="dxa"/>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4,384,833.71</w:t>
            </w:r>
          </w:p>
        </w:tc>
      </w:tr>
      <w:tr w:rsidR="0061680A" w:rsidRPr="0061680A" w:rsidTr="000C1B72">
        <w:trPr>
          <w:cantSplit/>
          <w:trHeight w:val="345"/>
        </w:trPr>
        <w:tc>
          <w:tcPr>
            <w:tcW w:w="4434" w:type="dxa"/>
          </w:tcPr>
          <w:p w:rsidR="0061680A" w:rsidRPr="0061680A" w:rsidRDefault="0061680A" w:rsidP="0061680A">
            <w:pPr>
              <w:ind w:left="636"/>
              <w:jc w:val="left"/>
              <w:rPr>
                <w:rFonts w:ascii="Angsana New" w:hAnsi="Angsana New"/>
                <w:sz w:val="30"/>
                <w:szCs w:val="30"/>
                <w:cs/>
              </w:rPr>
            </w:pPr>
            <w:r w:rsidRPr="0061680A">
              <w:rPr>
                <w:rFonts w:ascii="Angsana New" w:eastAsia="Times New Roman" w:hAnsi="Angsana New"/>
                <w:sz w:val="30"/>
                <w:szCs w:val="30"/>
              </w:rPr>
              <w:t>Total</w:t>
            </w:r>
          </w:p>
        </w:tc>
        <w:tc>
          <w:tcPr>
            <w:tcW w:w="1980" w:type="dxa"/>
            <w:tcBorders>
              <w:top w:val="single" w:sz="4" w:space="0" w:color="auto"/>
              <w:bottom w:val="double" w:sz="4" w:space="0" w:color="auto"/>
            </w:tcBorders>
            <w:shd w:val="clear" w:color="auto" w:fill="auto"/>
          </w:tcPr>
          <w:p w:rsidR="0061680A" w:rsidRPr="0061680A" w:rsidRDefault="0061680A" w:rsidP="0061680A">
            <w:pPr>
              <w:ind w:right="176"/>
              <w:jc w:val="right"/>
              <w:rPr>
                <w:rFonts w:ascii="Angsana New" w:eastAsia="Cordia New" w:hAnsi="Angsana New"/>
                <w:sz w:val="30"/>
                <w:szCs w:val="30"/>
                <w:cs/>
              </w:rPr>
            </w:pPr>
            <w:r w:rsidRPr="0061680A">
              <w:rPr>
                <w:rFonts w:ascii="Angsana New" w:eastAsia="Cordia New" w:hAnsi="Angsana New"/>
                <w:sz w:val="30"/>
                <w:szCs w:val="30"/>
              </w:rPr>
              <w:t>298</w:t>
            </w:r>
            <w:r w:rsidRPr="0061680A">
              <w:rPr>
                <w:rFonts w:ascii="Angsana New" w:eastAsia="Cordia New" w:hAnsi="Angsana New" w:hint="cs"/>
                <w:sz w:val="30"/>
                <w:szCs w:val="30"/>
              </w:rPr>
              <w:t>,</w:t>
            </w:r>
            <w:r w:rsidRPr="0061680A">
              <w:rPr>
                <w:rFonts w:ascii="Angsana New" w:eastAsia="Cordia New" w:hAnsi="Angsana New"/>
                <w:sz w:val="30"/>
                <w:szCs w:val="30"/>
              </w:rPr>
              <w:t>334</w:t>
            </w:r>
            <w:r w:rsidRPr="0061680A">
              <w:rPr>
                <w:rFonts w:ascii="Angsana New" w:eastAsia="Cordia New" w:hAnsi="Angsana New" w:hint="cs"/>
                <w:sz w:val="30"/>
                <w:szCs w:val="30"/>
              </w:rPr>
              <w:t>,</w:t>
            </w:r>
            <w:r w:rsidRPr="0061680A">
              <w:rPr>
                <w:rFonts w:ascii="Angsana New" w:eastAsia="Cordia New" w:hAnsi="Angsana New"/>
                <w:sz w:val="30"/>
                <w:szCs w:val="30"/>
              </w:rPr>
              <w:t>855.72</w:t>
            </w:r>
          </w:p>
        </w:tc>
        <w:tc>
          <w:tcPr>
            <w:tcW w:w="284" w:type="dxa"/>
          </w:tcPr>
          <w:p w:rsidR="0061680A" w:rsidRPr="0061680A" w:rsidRDefault="0061680A" w:rsidP="0061680A">
            <w:pPr>
              <w:jc w:val="thaiDistribute"/>
              <w:rPr>
                <w:rFonts w:ascii="Angsana New" w:eastAsia="Cordia New" w:hAnsi="Angsana New"/>
                <w:sz w:val="30"/>
                <w:szCs w:val="30"/>
              </w:rPr>
            </w:pPr>
          </w:p>
        </w:tc>
        <w:tc>
          <w:tcPr>
            <w:tcW w:w="1966" w:type="dxa"/>
            <w:tcBorders>
              <w:top w:val="single" w:sz="4" w:space="0" w:color="auto"/>
              <w:bottom w:val="double" w:sz="4" w:space="0" w:color="auto"/>
            </w:tcBorders>
            <w:shd w:val="clear" w:color="auto" w:fill="auto"/>
          </w:tcPr>
          <w:p w:rsidR="0061680A" w:rsidRPr="0061680A" w:rsidRDefault="0061680A" w:rsidP="0061680A">
            <w:pPr>
              <w:tabs>
                <w:tab w:val="left" w:pos="1603"/>
              </w:tabs>
              <w:ind w:right="176"/>
              <w:jc w:val="right"/>
              <w:rPr>
                <w:rFonts w:ascii="Angsana New" w:eastAsia="Cordia New" w:hAnsi="Angsana New"/>
                <w:sz w:val="30"/>
                <w:szCs w:val="30"/>
                <w:cs/>
              </w:rPr>
            </w:pPr>
            <w:r w:rsidRPr="0061680A">
              <w:rPr>
                <w:rFonts w:ascii="Angsana New" w:eastAsia="Cordia New" w:hAnsi="Angsana New"/>
                <w:sz w:val="30"/>
                <w:szCs w:val="30"/>
              </w:rPr>
              <w:t>4,384,833.71</w:t>
            </w:r>
          </w:p>
        </w:tc>
      </w:tr>
    </w:tbl>
    <w:p w:rsidR="000C1B72" w:rsidRPr="000C1B72" w:rsidRDefault="000C1B72" w:rsidP="000C1B72">
      <w:pPr>
        <w:tabs>
          <w:tab w:val="left" w:pos="6946"/>
        </w:tabs>
        <w:ind w:left="450" w:hanging="90"/>
        <w:jc w:val="thaiDistribute"/>
        <w:rPr>
          <w:rFonts w:ascii="Angsana New" w:eastAsia="Times New Roman" w:hAnsi="Angsana New"/>
          <w:sz w:val="16"/>
          <w:szCs w:val="16"/>
        </w:rPr>
      </w:pPr>
    </w:p>
    <w:p w:rsidR="008F08B4" w:rsidRDefault="008F08B4" w:rsidP="000C1B72">
      <w:pPr>
        <w:tabs>
          <w:tab w:val="left" w:pos="6946"/>
        </w:tabs>
        <w:ind w:left="450" w:firstLine="720"/>
        <w:jc w:val="thaiDistribute"/>
        <w:rPr>
          <w:rFonts w:ascii="Angsana New" w:eastAsia="Times New Roman" w:hAnsi="Angsana New"/>
          <w:sz w:val="30"/>
          <w:szCs w:val="30"/>
        </w:rPr>
      </w:pPr>
      <w:r w:rsidRPr="001F7A87">
        <w:rPr>
          <w:rFonts w:ascii="Angsana New" w:eastAsia="Times New Roman" w:hAnsi="Angsana New"/>
          <w:sz w:val="30"/>
          <w:szCs w:val="30"/>
        </w:rPr>
        <w:t>The Company has not recognized the above deferred tax assets because it is not probable that future taxable profit will be available which the Company can utilize the tax benefits there from.</w:t>
      </w:r>
    </w:p>
    <w:p w:rsidR="00E268D7" w:rsidRPr="001F7A87" w:rsidRDefault="00E268D7" w:rsidP="000C1B72">
      <w:pPr>
        <w:ind w:left="450"/>
        <w:jc w:val="thaiDistribute"/>
        <w:rPr>
          <w:rFonts w:ascii="Angsana New" w:eastAsia="Times New Roman" w:hAnsi="Angsana New"/>
          <w:sz w:val="30"/>
          <w:szCs w:val="30"/>
        </w:rPr>
      </w:pPr>
    </w:p>
    <w:p w:rsidR="008F08B4" w:rsidRPr="001F7A87" w:rsidRDefault="000208B2" w:rsidP="00E63ABD">
      <w:pPr>
        <w:numPr>
          <w:ilvl w:val="0"/>
          <w:numId w:val="20"/>
        </w:numPr>
        <w:ind w:left="426" w:hanging="426"/>
        <w:jc w:val="thaiDistribute"/>
        <w:rPr>
          <w:rFonts w:ascii="Angsana New" w:hAnsi="Angsana New"/>
          <w:b/>
          <w:bCs/>
          <w:sz w:val="30"/>
          <w:szCs w:val="30"/>
          <w:lang w:val="en-GB"/>
        </w:rPr>
      </w:pPr>
      <w:r>
        <w:rPr>
          <w:rFonts w:ascii="Angsana New" w:hAnsi="Angsana New"/>
          <w:b/>
          <w:bCs/>
          <w:sz w:val="30"/>
          <w:szCs w:val="30"/>
          <w:lang w:val="en-GB"/>
        </w:rPr>
        <w:t>E</w:t>
      </w:r>
      <w:r w:rsidR="008F08B4" w:rsidRPr="001F7A87">
        <w:rPr>
          <w:rFonts w:ascii="Angsana New" w:hAnsi="Angsana New"/>
          <w:b/>
          <w:bCs/>
          <w:sz w:val="30"/>
          <w:szCs w:val="30"/>
          <w:lang w:val="en-GB"/>
        </w:rPr>
        <w:t>arnings (loss) per share</w:t>
      </w:r>
    </w:p>
    <w:p w:rsidR="008F08B4" w:rsidRPr="008C00D2" w:rsidRDefault="008F08B4" w:rsidP="008C00D2">
      <w:pPr>
        <w:ind w:left="450" w:firstLine="708"/>
        <w:rPr>
          <w:rFonts w:ascii="Angsana New" w:hAnsi="Angsana New"/>
          <w:sz w:val="30"/>
          <w:szCs w:val="30"/>
        </w:rPr>
      </w:pPr>
      <w:r w:rsidRPr="008C00D2">
        <w:rPr>
          <w:rFonts w:ascii="Angsana New" w:hAnsi="Angsana New"/>
          <w:sz w:val="30"/>
          <w:szCs w:val="30"/>
        </w:rPr>
        <w:t>Basic earnings (loss) per share and diluted earnings (loss) per share for the year ended 31 December 201</w:t>
      </w:r>
      <w:r w:rsidR="008C00D2" w:rsidRPr="008C00D2">
        <w:rPr>
          <w:rFonts w:ascii="Angsana New" w:hAnsi="Angsana New" w:hint="cs"/>
          <w:sz w:val="30"/>
          <w:szCs w:val="30"/>
          <w:cs/>
        </w:rPr>
        <w:t>6</w:t>
      </w:r>
      <w:r w:rsidRPr="008C00D2">
        <w:rPr>
          <w:rFonts w:ascii="Angsana New" w:hAnsi="Angsana New"/>
          <w:sz w:val="30"/>
          <w:szCs w:val="30"/>
        </w:rPr>
        <w:t xml:space="preserve"> and 201</w:t>
      </w:r>
      <w:r w:rsidR="008C00D2" w:rsidRPr="008C00D2">
        <w:rPr>
          <w:rFonts w:ascii="Angsana New" w:hAnsi="Angsana New" w:hint="cs"/>
          <w:sz w:val="30"/>
          <w:szCs w:val="30"/>
          <w:cs/>
        </w:rPr>
        <w:t>5</w:t>
      </w:r>
      <w:r w:rsidR="008C00D2" w:rsidRPr="008C00D2">
        <w:rPr>
          <w:rFonts w:ascii="Angsana New" w:hAnsi="Angsana New"/>
          <w:sz w:val="30"/>
          <w:szCs w:val="30"/>
        </w:rPr>
        <w:t xml:space="preserve"> are as follows:</w:t>
      </w:r>
    </w:p>
    <w:p w:rsidR="001F7A87" w:rsidRPr="000208B2" w:rsidRDefault="001F7A87" w:rsidP="000208B2">
      <w:pPr>
        <w:pStyle w:val="ListParagraph"/>
        <w:numPr>
          <w:ilvl w:val="0"/>
          <w:numId w:val="31"/>
        </w:numPr>
        <w:ind w:left="450" w:firstLine="720"/>
        <w:rPr>
          <w:rFonts w:ascii="Angsana New" w:hAnsi="Angsana New"/>
          <w:sz w:val="30"/>
          <w:szCs w:val="30"/>
        </w:rPr>
      </w:pPr>
      <w:r w:rsidRPr="000208B2">
        <w:rPr>
          <w:rFonts w:ascii="Angsana New" w:hAnsi="Angsana New"/>
          <w:sz w:val="30"/>
          <w:szCs w:val="30"/>
        </w:rPr>
        <w:t>Basic earnings (loss) per share is calculated by dividing</w:t>
      </w:r>
      <w:r w:rsidR="000208B2">
        <w:rPr>
          <w:rFonts w:ascii="Angsana New" w:hAnsi="Angsana New"/>
          <w:sz w:val="30"/>
          <w:szCs w:val="30"/>
        </w:rPr>
        <w:t xml:space="preserve"> the profit (loss) for the year</w:t>
      </w:r>
      <w:r w:rsidRPr="000208B2">
        <w:rPr>
          <w:rFonts w:ascii="Angsana New" w:hAnsi="Angsana New"/>
          <w:sz w:val="30"/>
          <w:szCs w:val="30"/>
        </w:rPr>
        <w:t xml:space="preserve">attributable to shareholders after deduction of cash dividend of preference shares by the weighted average number of ordinary shares in issue during the period </w:t>
      </w:r>
      <w:r w:rsidR="000C0A15" w:rsidRPr="000208B2">
        <w:rPr>
          <w:rFonts w:ascii="Angsana New" w:hAnsi="Angsana New"/>
          <w:sz w:val="30"/>
          <w:szCs w:val="30"/>
        </w:rPr>
        <w:t xml:space="preserve">are </w:t>
      </w:r>
      <w:r w:rsidRPr="000208B2">
        <w:rPr>
          <w:rFonts w:ascii="Angsana New" w:hAnsi="Angsana New"/>
          <w:sz w:val="30"/>
          <w:szCs w:val="30"/>
        </w:rPr>
        <w:t>as follows:</w:t>
      </w:r>
    </w:p>
    <w:p w:rsidR="000A3BDA" w:rsidRPr="008C00D2" w:rsidRDefault="000A3BDA" w:rsidP="00B7115B">
      <w:pPr>
        <w:ind w:left="426" w:firstLine="708"/>
        <w:jc w:val="thaiDistribute"/>
        <w:rPr>
          <w:rFonts w:ascii="Angsana New" w:hAnsi="Angsana New"/>
          <w:sz w:val="10"/>
          <w:szCs w:val="10"/>
        </w:rPr>
      </w:pPr>
    </w:p>
    <w:tbl>
      <w:tblPr>
        <w:tblW w:w="9990" w:type="dxa"/>
        <w:tblInd w:w="18" w:type="dxa"/>
        <w:tblLayout w:type="fixed"/>
        <w:tblLook w:val="0000"/>
      </w:tblPr>
      <w:tblGrid>
        <w:gridCol w:w="3690"/>
        <w:gridCol w:w="1440"/>
        <w:gridCol w:w="238"/>
        <w:gridCol w:w="1382"/>
        <w:gridCol w:w="238"/>
        <w:gridCol w:w="1382"/>
        <w:gridCol w:w="246"/>
        <w:gridCol w:w="1374"/>
      </w:tblGrid>
      <w:tr w:rsidR="008F08B4" w:rsidRPr="005726BA" w:rsidTr="008C00D2">
        <w:tc>
          <w:tcPr>
            <w:tcW w:w="3690" w:type="dxa"/>
            <w:shd w:val="clear" w:color="auto" w:fill="auto"/>
          </w:tcPr>
          <w:p w:rsidR="008F08B4" w:rsidRPr="005726BA" w:rsidRDefault="008F08B4" w:rsidP="002B66FB">
            <w:pPr>
              <w:jc w:val="center"/>
              <w:rPr>
                <w:rFonts w:ascii="Angsana New" w:hAnsi="Angsana New"/>
                <w:sz w:val="24"/>
                <w:szCs w:val="24"/>
                <w:u w:val="single"/>
                <w:cs/>
              </w:rPr>
            </w:pPr>
          </w:p>
        </w:tc>
        <w:tc>
          <w:tcPr>
            <w:tcW w:w="3060" w:type="dxa"/>
            <w:gridSpan w:val="3"/>
            <w:shd w:val="clear" w:color="auto" w:fill="auto"/>
          </w:tcPr>
          <w:p w:rsidR="008F08B4" w:rsidRPr="005726BA" w:rsidRDefault="008F08B4" w:rsidP="00154576">
            <w:pPr>
              <w:jc w:val="center"/>
              <w:rPr>
                <w:rFonts w:ascii="Angsana New" w:hAnsi="Angsana New"/>
                <w:sz w:val="24"/>
                <w:szCs w:val="24"/>
                <w:u w:val="single"/>
                <w:cs/>
              </w:rPr>
            </w:pPr>
            <w:r w:rsidRPr="005726BA">
              <w:rPr>
                <w:rFonts w:ascii="Angsana New" w:hAnsi="Angsana New"/>
                <w:sz w:val="24"/>
                <w:szCs w:val="24"/>
              </w:rPr>
              <w:t>Consolidated Financial Statements</w:t>
            </w:r>
          </w:p>
        </w:tc>
        <w:tc>
          <w:tcPr>
            <w:tcW w:w="238" w:type="dxa"/>
            <w:shd w:val="clear" w:color="auto" w:fill="auto"/>
          </w:tcPr>
          <w:p w:rsidR="008F08B4" w:rsidRPr="005726BA" w:rsidRDefault="008F08B4" w:rsidP="00154576">
            <w:pPr>
              <w:jc w:val="center"/>
              <w:rPr>
                <w:rFonts w:ascii="Angsana New" w:hAnsi="Angsana New"/>
                <w:sz w:val="24"/>
                <w:szCs w:val="24"/>
                <w:u w:val="single"/>
                <w:cs/>
              </w:rPr>
            </w:pPr>
          </w:p>
        </w:tc>
        <w:tc>
          <w:tcPr>
            <w:tcW w:w="3002" w:type="dxa"/>
            <w:gridSpan w:val="3"/>
            <w:shd w:val="clear" w:color="auto" w:fill="auto"/>
          </w:tcPr>
          <w:p w:rsidR="008F08B4" w:rsidRPr="005726BA" w:rsidRDefault="008F08B4" w:rsidP="00154576">
            <w:pPr>
              <w:jc w:val="center"/>
              <w:rPr>
                <w:rFonts w:ascii="Angsana New" w:hAnsi="Angsana New"/>
                <w:sz w:val="24"/>
                <w:szCs w:val="24"/>
                <w:u w:val="single"/>
                <w:cs/>
              </w:rPr>
            </w:pPr>
            <w:r w:rsidRPr="005726BA">
              <w:rPr>
                <w:rFonts w:ascii="Angsana New" w:hAnsi="Angsana New"/>
                <w:sz w:val="24"/>
                <w:szCs w:val="24"/>
              </w:rPr>
              <w:t>Separate Financial Statements</w:t>
            </w:r>
          </w:p>
        </w:tc>
      </w:tr>
      <w:tr w:rsidR="00B7115B" w:rsidRPr="005726BA" w:rsidTr="008C00D2">
        <w:tc>
          <w:tcPr>
            <w:tcW w:w="3690" w:type="dxa"/>
            <w:shd w:val="clear" w:color="auto" w:fill="auto"/>
          </w:tcPr>
          <w:p w:rsidR="00B7115B" w:rsidRPr="005726BA" w:rsidRDefault="008C00D2" w:rsidP="008C00D2">
            <w:pPr>
              <w:ind w:left="-90"/>
              <w:rPr>
                <w:rFonts w:ascii="Angsana New" w:hAnsi="Angsana New"/>
                <w:sz w:val="24"/>
                <w:szCs w:val="24"/>
                <w:u w:val="single"/>
                <w:cs/>
              </w:rPr>
            </w:pPr>
            <w:r w:rsidRPr="005726BA">
              <w:rPr>
                <w:rFonts w:ascii="Angsana New" w:hAnsi="Angsana New"/>
                <w:sz w:val="24"/>
                <w:szCs w:val="24"/>
              </w:rPr>
              <w:t>F</w:t>
            </w:r>
            <w:r w:rsidR="008F08B4" w:rsidRPr="005726BA">
              <w:rPr>
                <w:rFonts w:ascii="Angsana New" w:hAnsi="Angsana New"/>
                <w:sz w:val="24"/>
                <w:szCs w:val="24"/>
              </w:rPr>
              <w:t xml:space="preserve">or the </w:t>
            </w:r>
            <w:r w:rsidR="008F08B4" w:rsidRPr="005726BA">
              <w:rPr>
                <w:rFonts w:ascii="Angsana New" w:eastAsia="Angsana New" w:hAnsi="Angsana New"/>
                <w:snapToGrid w:val="0"/>
                <w:sz w:val="24"/>
                <w:szCs w:val="24"/>
              </w:rPr>
              <w:t>year</w:t>
            </w:r>
            <w:r w:rsidR="008F08B4" w:rsidRPr="005726BA">
              <w:rPr>
                <w:rFonts w:ascii="Angsana New" w:hAnsi="Angsana New"/>
                <w:sz w:val="24"/>
                <w:szCs w:val="24"/>
              </w:rPr>
              <w:t xml:space="preserve"> endedDecember 31,</w:t>
            </w:r>
          </w:p>
        </w:tc>
        <w:tc>
          <w:tcPr>
            <w:tcW w:w="1440" w:type="dxa"/>
            <w:shd w:val="clear" w:color="auto" w:fill="auto"/>
          </w:tcPr>
          <w:p w:rsidR="00B7115B" w:rsidRPr="005726BA" w:rsidRDefault="00E118CB" w:rsidP="002B66FB">
            <w:pPr>
              <w:ind w:left="-101" w:right="-102"/>
              <w:jc w:val="center"/>
              <w:rPr>
                <w:rFonts w:ascii="Angsana New" w:hAnsi="Angsana New"/>
                <w:sz w:val="24"/>
                <w:szCs w:val="24"/>
              </w:rPr>
            </w:pPr>
            <w:r w:rsidRPr="005726BA">
              <w:rPr>
                <w:rFonts w:ascii="Angsana New" w:hAnsi="Angsana New"/>
                <w:sz w:val="24"/>
                <w:szCs w:val="24"/>
              </w:rPr>
              <w:t>201</w:t>
            </w:r>
            <w:r w:rsidR="008C00D2" w:rsidRPr="005726BA">
              <w:rPr>
                <w:rFonts w:ascii="Angsana New" w:hAnsi="Angsana New"/>
                <w:sz w:val="24"/>
                <w:szCs w:val="24"/>
              </w:rPr>
              <w:t>6</w:t>
            </w:r>
          </w:p>
        </w:tc>
        <w:tc>
          <w:tcPr>
            <w:tcW w:w="238" w:type="dxa"/>
            <w:shd w:val="clear" w:color="auto" w:fill="auto"/>
          </w:tcPr>
          <w:p w:rsidR="00B7115B" w:rsidRPr="005726BA" w:rsidRDefault="00B7115B" w:rsidP="002B66FB">
            <w:pPr>
              <w:jc w:val="center"/>
              <w:rPr>
                <w:rFonts w:ascii="Angsana New" w:hAnsi="Angsana New"/>
                <w:sz w:val="24"/>
                <w:szCs w:val="24"/>
                <w:u w:val="single"/>
                <w:cs/>
              </w:rPr>
            </w:pPr>
          </w:p>
        </w:tc>
        <w:tc>
          <w:tcPr>
            <w:tcW w:w="1382" w:type="dxa"/>
            <w:shd w:val="clear" w:color="auto" w:fill="auto"/>
          </w:tcPr>
          <w:p w:rsidR="00B7115B" w:rsidRPr="005726BA" w:rsidRDefault="00E118CB" w:rsidP="002B66FB">
            <w:pPr>
              <w:ind w:left="-101" w:right="-102"/>
              <w:jc w:val="center"/>
              <w:rPr>
                <w:rFonts w:ascii="Angsana New" w:hAnsi="Angsana New"/>
                <w:sz w:val="24"/>
                <w:szCs w:val="24"/>
              </w:rPr>
            </w:pPr>
            <w:r w:rsidRPr="005726BA">
              <w:rPr>
                <w:rFonts w:ascii="Angsana New" w:hAnsi="Angsana New"/>
                <w:sz w:val="24"/>
                <w:szCs w:val="24"/>
              </w:rPr>
              <w:t>201</w:t>
            </w:r>
            <w:r w:rsidR="008C00D2" w:rsidRPr="005726BA">
              <w:rPr>
                <w:rFonts w:ascii="Angsana New" w:hAnsi="Angsana New"/>
                <w:sz w:val="24"/>
                <w:szCs w:val="24"/>
              </w:rPr>
              <w:t>5</w:t>
            </w:r>
          </w:p>
        </w:tc>
        <w:tc>
          <w:tcPr>
            <w:tcW w:w="238" w:type="dxa"/>
            <w:shd w:val="clear" w:color="auto" w:fill="auto"/>
          </w:tcPr>
          <w:p w:rsidR="00B7115B" w:rsidRPr="005726BA" w:rsidRDefault="00B7115B" w:rsidP="002B66FB">
            <w:pPr>
              <w:jc w:val="center"/>
              <w:rPr>
                <w:rFonts w:ascii="Angsana New" w:hAnsi="Angsana New"/>
                <w:sz w:val="24"/>
                <w:szCs w:val="24"/>
                <w:u w:val="single"/>
                <w:cs/>
              </w:rPr>
            </w:pPr>
          </w:p>
        </w:tc>
        <w:tc>
          <w:tcPr>
            <w:tcW w:w="1382" w:type="dxa"/>
            <w:shd w:val="clear" w:color="auto" w:fill="auto"/>
          </w:tcPr>
          <w:p w:rsidR="00B7115B" w:rsidRPr="005726BA" w:rsidRDefault="00E118CB" w:rsidP="002B66FB">
            <w:pPr>
              <w:ind w:left="-101" w:right="-102"/>
              <w:jc w:val="center"/>
              <w:rPr>
                <w:rFonts w:ascii="Angsana New" w:hAnsi="Angsana New"/>
                <w:sz w:val="24"/>
                <w:szCs w:val="24"/>
              </w:rPr>
            </w:pPr>
            <w:r w:rsidRPr="005726BA">
              <w:rPr>
                <w:rFonts w:ascii="Angsana New" w:hAnsi="Angsana New"/>
                <w:sz w:val="24"/>
                <w:szCs w:val="24"/>
              </w:rPr>
              <w:t>201</w:t>
            </w:r>
            <w:r w:rsidR="008C00D2" w:rsidRPr="005726BA">
              <w:rPr>
                <w:rFonts w:ascii="Angsana New" w:hAnsi="Angsana New"/>
                <w:sz w:val="24"/>
                <w:szCs w:val="24"/>
              </w:rPr>
              <w:t>6</w:t>
            </w:r>
          </w:p>
        </w:tc>
        <w:tc>
          <w:tcPr>
            <w:tcW w:w="246" w:type="dxa"/>
            <w:shd w:val="clear" w:color="auto" w:fill="auto"/>
          </w:tcPr>
          <w:p w:rsidR="00B7115B" w:rsidRPr="005726BA" w:rsidRDefault="00B7115B" w:rsidP="002B66FB">
            <w:pPr>
              <w:jc w:val="center"/>
              <w:rPr>
                <w:rFonts w:ascii="Angsana New" w:hAnsi="Angsana New"/>
                <w:sz w:val="24"/>
                <w:szCs w:val="24"/>
                <w:u w:val="single"/>
                <w:cs/>
              </w:rPr>
            </w:pPr>
          </w:p>
        </w:tc>
        <w:tc>
          <w:tcPr>
            <w:tcW w:w="1374" w:type="dxa"/>
            <w:shd w:val="clear" w:color="auto" w:fill="auto"/>
          </w:tcPr>
          <w:p w:rsidR="00B7115B" w:rsidRPr="005726BA" w:rsidRDefault="00E118CB" w:rsidP="002B66FB">
            <w:pPr>
              <w:ind w:left="-101" w:right="-102"/>
              <w:jc w:val="center"/>
              <w:rPr>
                <w:rFonts w:ascii="Angsana New" w:hAnsi="Angsana New"/>
                <w:sz w:val="24"/>
                <w:szCs w:val="24"/>
              </w:rPr>
            </w:pPr>
            <w:r w:rsidRPr="005726BA">
              <w:rPr>
                <w:rFonts w:ascii="Angsana New" w:hAnsi="Angsana New"/>
                <w:sz w:val="24"/>
                <w:szCs w:val="24"/>
              </w:rPr>
              <w:t>201</w:t>
            </w:r>
            <w:r w:rsidR="008C00D2" w:rsidRPr="005726BA">
              <w:rPr>
                <w:rFonts w:ascii="Angsana New" w:hAnsi="Angsana New"/>
                <w:sz w:val="24"/>
                <w:szCs w:val="24"/>
              </w:rPr>
              <w:t>5</w:t>
            </w:r>
          </w:p>
        </w:tc>
      </w:tr>
      <w:tr w:rsidR="00B7115B" w:rsidRPr="005726BA" w:rsidTr="008C00D2">
        <w:tc>
          <w:tcPr>
            <w:tcW w:w="3690" w:type="dxa"/>
            <w:shd w:val="clear" w:color="auto" w:fill="auto"/>
          </w:tcPr>
          <w:p w:rsidR="00B7115B" w:rsidRPr="005726BA" w:rsidRDefault="008F08B4" w:rsidP="008C00D2">
            <w:pPr>
              <w:ind w:left="-90" w:right="-108"/>
              <w:jc w:val="thaiDistribute"/>
              <w:rPr>
                <w:rFonts w:ascii="Angsana New" w:hAnsi="Angsana New"/>
                <w:sz w:val="24"/>
                <w:szCs w:val="24"/>
                <w:cs/>
              </w:rPr>
            </w:pPr>
            <w:r w:rsidRPr="005726BA">
              <w:rPr>
                <w:rFonts w:ascii="Angsana New" w:hAnsi="Angsana New"/>
                <w:sz w:val="24"/>
                <w:szCs w:val="24"/>
                <w:lang w:val="en-GB"/>
              </w:rPr>
              <w:t>Basic (loss) earnings  per share</w:t>
            </w:r>
          </w:p>
        </w:tc>
        <w:tc>
          <w:tcPr>
            <w:tcW w:w="1440" w:type="dxa"/>
            <w:shd w:val="clear" w:color="auto" w:fill="auto"/>
          </w:tcPr>
          <w:p w:rsidR="00B7115B" w:rsidRPr="005726BA" w:rsidRDefault="00B7115B" w:rsidP="002B66FB">
            <w:pPr>
              <w:ind w:right="182"/>
              <w:jc w:val="right"/>
              <w:rPr>
                <w:rFonts w:ascii="Angsana New" w:hAnsi="Angsana New"/>
                <w:sz w:val="24"/>
                <w:szCs w:val="24"/>
                <w:cs/>
              </w:rPr>
            </w:pPr>
          </w:p>
        </w:tc>
        <w:tc>
          <w:tcPr>
            <w:tcW w:w="238" w:type="dxa"/>
            <w:shd w:val="clear" w:color="auto" w:fill="auto"/>
          </w:tcPr>
          <w:p w:rsidR="00B7115B" w:rsidRPr="005726BA" w:rsidRDefault="00B7115B" w:rsidP="002B66FB">
            <w:pPr>
              <w:jc w:val="right"/>
              <w:rPr>
                <w:rFonts w:ascii="Angsana New" w:hAnsi="Angsana New"/>
                <w:sz w:val="24"/>
                <w:szCs w:val="24"/>
              </w:rPr>
            </w:pPr>
          </w:p>
        </w:tc>
        <w:tc>
          <w:tcPr>
            <w:tcW w:w="1382" w:type="dxa"/>
            <w:shd w:val="clear" w:color="auto" w:fill="auto"/>
          </w:tcPr>
          <w:p w:rsidR="00B7115B" w:rsidRPr="005726BA" w:rsidRDefault="00B7115B" w:rsidP="002B66FB">
            <w:pPr>
              <w:ind w:right="182"/>
              <w:jc w:val="right"/>
              <w:rPr>
                <w:rFonts w:ascii="Angsana New" w:hAnsi="Angsana New"/>
                <w:sz w:val="24"/>
                <w:szCs w:val="24"/>
                <w:cs/>
              </w:rPr>
            </w:pPr>
          </w:p>
        </w:tc>
        <w:tc>
          <w:tcPr>
            <w:tcW w:w="238" w:type="dxa"/>
            <w:shd w:val="clear" w:color="auto" w:fill="auto"/>
          </w:tcPr>
          <w:p w:rsidR="00B7115B" w:rsidRPr="005726BA" w:rsidRDefault="00B7115B" w:rsidP="002B66FB">
            <w:pPr>
              <w:jc w:val="right"/>
              <w:rPr>
                <w:rFonts w:ascii="Angsana New" w:hAnsi="Angsana New"/>
                <w:sz w:val="24"/>
                <w:szCs w:val="24"/>
              </w:rPr>
            </w:pPr>
          </w:p>
        </w:tc>
        <w:tc>
          <w:tcPr>
            <w:tcW w:w="1382" w:type="dxa"/>
            <w:shd w:val="clear" w:color="auto" w:fill="auto"/>
          </w:tcPr>
          <w:p w:rsidR="00B7115B" w:rsidRPr="005726BA" w:rsidRDefault="00B7115B" w:rsidP="002B66FB">
            <w:pPr>
              <w:ind w:right="202"/>
              <w:jc w:val="right"/>
              <w:rPr>
                <w:rFonts w:ascii="Angsana New" w:hAnsi="Angsana New"/>
                <w:sz w:val="24"/>
                <w:szCs w:val="24"/>
              </w:rPr>
            </w:pPr>
          </w:p>
        </w:tc>
        <w:tc>
          <w:tcPr>
            <w:tcW w:w="246" w:type="dxa"/>
            <w:shd w:val="clear" w:color="auto" w:fill="auto"/>
          </w:tcPr>
          <w:p w:rsidR="00B7115B" w:rsidRPr="005726BA" w:rsidRDefault="00B7115B" w:rsidP="002B66FB">
            <w:pPr>
              <w:jc w:val="right"/>
              <w:rPr>
                <w:rFonts w:ascii="Angsana New" w:hAnsi="Angsana New"/>
                <w:sz w:val="24"/>
                <w:szCs w:val="24"/>
              </w:rPr>
            </w:pPr>
          </w:p>
        </w:tc>
        <w:tc>
          <w:tcPr>
            <w:tcW w:w="1374" w:type="dxa"/>
            <w:shd w:val="clear" w:color="auto" w:fill="auto"/>
          </w:tcPr>
          <w:p w:rsidR="00B7115B" w:rsidRPr="005726BA" w:rsidRDefault="00B7115B" w:rsidP="002B66FB">
            <w:pPr>
              <w:ind w:right="202"/>
              <w:jc w:val="right"/>
              <w:rPr>
                <w:rFonts w:ascii="Angsana New" w:hAnsi="Angsana New"/>
                <w:sz w:val="24"/>
                <w:szCs w:val="24"/>
              </w:rPr>
            </w:pPr>
          </w:p>
        </w:tc>
      </w:tr>
      <w:tr w:rsidR="005726BA" w:rsidRPr="005726BA" w:rsidTr="008C00D2">
        <w:tc>
          <w:tcPr>
            <w:tcW w:w="3690" w:type="dxa"/>
            <w:shd w:val="clear" w:color="auto" w:fill="auto"/>
          </w:tcPr>
          <w:p w:rsidR="005726BA" w:rsidRPr="005726BA" w:rsidRDefault="005726BA" w:rsidP="005726BA">
            <w:pPr>
              <w:ind w:left="-90"/>
              <w:jc w:val="thaiDistribute"/>
              <w:rPr>
                <w:rFonts w:ascii="Angsana New" w:hAnsi="Angsana New"/>
                <w:sz w:val="24"/>
                <w:szCs w:val="24"/>
                <w:cs/>
              </w:rPr>
            </w:pPr>
            <w:r w:rsidRPr="005726BA">
              <w:rPr>
                <w:rFonts w:ascii="Angsana New" w:hAnsi="Angsana New"/>
                <w:spacing w:val="-4"/>
                <w:sz w:val="24"/>
                <w:szCs w:val="24"/>
                <w:lang w:val="en-GB"/>
              </w:rPr>
              <w:t xml:space="preserve">Profit </w:t>
            </w:r>
            <w:r w:rsidRPr="005726BA">
              <w:rPr>
                <w:rFonts w:ascii="Angsana New" w:hAnsi="Angsana New"/>
                <w:sz w:val="24"/>
                <w:szCs w:val="24"/>
                <w:lang w:val="en-GB"/>
              </w:rPr>
              <w:t>(loss)</w:t>
            </w:r>
            <w:r w:rsidRPr="005726BA">
              <w:rPr>
                <w:rFonts w:ascii="Angsana New" w:hAnsi="Angsana New"/>
                <w:spacing w:val="-4"/>
                <w:sz w:val="24"/>
                <w:szCs w:val="24"/>
                <w:lang w:val="en-GB"/>
              </w:rPr>
              <w:t xml:space="preserve"> attributable to owners of the parent (Baht</w:t>
            </w:r>
            <w:r w:rsidRPr="005726BA">
              <w:rPr>
                <w:rFonts w:ascii="Angsana New" w:hAnsi="Angsana New"/>
                <w:spacing w:val="-6"/>
                <w:sz w:val="24"/>
                <w:szCs w:val="24"/>
                <w:lang w:val="en-GB"/>
              </w:rPr>
              <w:t>)</w:t>
            </w:r>
          </w:p>
        </w:tc>
        <w:tc>
          <w:tcPr>
            <w:tcW w:w="1440" w:type="dxa"/>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rPr>
              <w:t>39</w:t>
            </w:r>
            <w:r w:rsidRPr="005726BA">
              <w:rPr>
                <w:rFonts w:ascii="Angsana New" w:hAnsi="Angsana New" w:hint="cs"/>
                <w:sz w:val="24"/>
                <w:szCs w:val="24"/>
                <w:cs/>
              </w:rPr>
              <w:t>5</w:t>
            </w:r>
            <w:r w:rsidRPr="005726BA">
              <w:rPr>
                <w:rFonts w:ascii="Angsana New" w:hAnsi="Angsana New"/>
                <w:sz w:val="24"/>
                <w:szCs w:val="24"/>
              </w:rPr>
              <w:t>,4</w:t>
            </w:r>
            <w:r w:rsidRPr="005726BA">
              <w:rPr>
                <w:rFonts w:ascii="Angsana New" w:hAnsi="Angsana New" w:hint="cs"/>
                <w:sz w:val="24"/>
                <w:szCs w:val="24"/>
                <w:cs/>
              </w:rPr>
              <w:t>95</w:t>
            </w:r>
            <w:r w:rsidRPr="005726BA">
              <w:rPr>
                <w:rFonts w:ascii="Angsana New" w:hAnsi="Angsana New"/>
                <w:sz w:val="24"/>
                <w:szCs w:val="24"/>
              </w:rPr>
              <w:t>,</w:t>
            </w:r>
            <w:r w:rsidRPr="005726BA">
              <w:rPr>
                <w:rFonts w:ascii="Angsana New" w:hAnsi="Angsana New" w:hint="cs"/>
                <w:sz w:val="24"/>
                <w:szCs w:val="24"/>
                <w:cs/>
              </w:rPr>
              <w:t>197.93</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hint="cs"/>
                <w:sz w:val="24"/>
                <w:szCs w:val="24"/>
                <w:cs/>
              </w:rPr>
              <w:t>683</w:t>
            </w:r>
            <w:r w:rsidRPr="005726BA">
              <w:rPr>
                <w:rFonts w:ascii="Angsana New" w:hAnsi="Angsana New"/>
                <w:sz w:val="24"/>
                <w:szCs w:val="24"/>
              </w:rPr>
              <w:t>,900,163</w:t>
            </w:r>
            <w:r w:rsidRPr="005726BA">
              <w:rPr>
                <w:rFonts w:ascii="Angsana New" w:hAnsi="Angsana New"/>
                <w:sz w:val="24"/>
                <w:szCs w:val="24"/>
                <w:cs/>
              </w:rPr>
              <w:t>.</w:t>
            </w:r>
            <w:r w:rsidRPr="005726BA">
              <w:rPr>
                <w:rFonts w:ascii="Angsana New" w:hAnsi="Angsana New"/>
                <w:sz w:val="24"/>
                <w:szCs w:val="24"/>
              </w:rPr>
              <w:t>13</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left="-108" w:right="-18"/>
              <w:jc w:val="right"/>
              <w:rPr>
                <w:rFonts w:ascii="Angsana New" w:hAnsi="Angsana New"/>
                <w:sz w:val="24"/>
                <w:szCs w:val="24"/>
                <w:lang w:val="en-GB"/>
              </w:rPr>
            </w:pPr>
            <w:r w:rsidRPr="005726BA">
              <w:rPr>
                <w:rFonts w:ascii="Angsana New" w:hAnsi="Angsana New"/>
                <w:sz w:val="24"/>
                <w:szCs w:val="24"/>
                <w:cs/>
                <w:lang w:val="en-GB"/>
              </w:rPr>
              <w:t>(</w:t>
            </w:r>
            <w:r w:rsidRPr="005726BA">
              <w:rPr>
                <w:rFonts w:ascii="Angsana New" w:hAnsi="Angsana New"/>
                <w:sz w:val="24"/>
                <w:szCs w:val="24"/>
                <w:lang w:val="en-GB"/>
              </w:rPr>
              <w:t>373,254,334.87</w:t>
            </w:r>
            <w:r w:rsidRPr="005726BA">
              <w:rPr>
                <w:rFonts w:ascii="Angsana New" w:hAnsi="Angsana New"/>
                <w:sz w:val="24"/>
                <w:szCs w:val="24"/>
                <w:cs/>
                <w:lang w:val="en-GB"/>
              </w:rPr>
              <w:t>)</w:t>
            </w:r>
          </w:p>
        </w:tc>
        <w:tc>
          <w:tcPr>
            <w:tcW w:w="246" w:type="dxa"/>
            <w:shd w:val="clear" w:color="auto" w:fill="auto"/>
          </w:tcPr>
          <w:p w:rsidR="005726BA" w:rsidRPr="005726BA" w:rsidRDefault="005726BA" w:rsidP="005726BA">
            <w:pPr>
              <w:jc w:val="right"/>
              <w:rPr>
                <w:rFonts w:ascii="Angsana New" w:hAnsi="Angsana New"/>
                <w:sz w:val="24"/>
                <w:szCs w:val="24"/>
              </w:rPr>
            </w:pPr>
          </w:p>
        </w:tc>
        <w:tc>
          <w:tcPr>
            <w:tcW w:w="1374" w:type="dxa"/>
            <w:shd w:val="clear" w:color="auto" w:fill="auto"/>
          </w:tcPr>
          <w:p w:rsidR="005726BA" w:rsidRPr="005726BA" w:rsidRDefault="005726BA" w:rsidP="005726BA">
            <w:pPr>
              <w:ind w:left="-108" w:right="-18"/>
              <w:jc w:val="right"/>
              <w:rPr>
                <w:rFonts w:ascii="Angsana New" w:hAnsi="Angsana New"/>
                <w:sz w:val="24"/>
                <w:szCs w:val="24"/>
                <w:lang w:val="en-GB"/>
              </w:rPr>
            </w:pPr>
            <w:r w:rsidRPr="005726BA">
              <w:rPr>
                <w:rFonts w:ascii="Angsana New" w:hAnsi="Angsana New"/>
                <w:sz w:val="24"/>
                <w:szCs w:val="24"/>
                <w:lang w:val="en-GB"/>
              </w:rPr>
              <w:t>917,244,738</w:t>
            </w:r>
            <w:r w:rsidRPr="005726BA">
              <w:rPr>
                <w:rFonts w:ascii="Angsana New" w:hAnsi="Angsana New"/>
                <w:sz w:val="24"/>
                <w:szCs w:val="24"/>
                <w:cs/>
                <w:lang w:val="en-GB"/>
              </w:rPr>
              <w:t>.</w:t>
            </w:r>
            <w:r w:rsidRPr="005726BA">
              <w:rPr>
                <w:rFonts w:ascii="Angsana New" w:hAnsi="Angsana New"/>
                <w:sz w:val="24"/>
                <w:szCs w:val="24"/>
                <w:lang w:val="en-GB"/>
              </w:rPr>
              <w:t>25</w:t>
            </w:r>
          </w:p>
        </w:tc>
      </w:tr>
      <w:tr w:rsidR="005726BA" w:rsidRPr="005726BA" w:rsidTr="008C00D2">
        <w:tc>
          <w:tcPr>
            <w:tcW w:w="3690" w:type="dxa"/>
            <w:shd w:val="clear" w:color="auto" w:fill="auto"/>
          </w:tcPr>
          <w:p w:rsidR="005726BA" w:rsidRPr="005726BA" w:rsidRDefault="005726BA" w:rsidP="005726BA">
            <w:pPr>
              <w:ind w:left="-90"/>
              <w:jc w:val="thaiDistribute"/>
              <w:rPr>
                <w:rFonts w:ascii="Angsana New" w:hAnsi="Angsana New"/>
                <w:sz w:val="24"/>
                <w:szCs w:val="24"/>
                <w:cs/>
              </w:rPr>
            </w:pPr>
            <w:r w:rsidRPr="005726BA">
              <w:rPr>
                <w:rFonts w:ascii="Angsana New" w:hAnsi="Angsana New"/>
                <w:sz w:val="24"/>
                <w:szCs w:val="24"/>
                <w:u w:val="single"/>
                <w:lang w:val="en-GB"/>
              </w:rPr>
              <w:t>Less</w:t>
            </w:r>
            <w:r w:rsidRPr="005726BA">
              <w:rPr>
                <w:rFonts w:ascii="Angsana New" w:hAnsi="Angsana New"/>
                <w:sz w:val="24"/>
                <w:szCs w:val="24"/>
                <w:lang w:val="en-GB"/>
              </w:rPr>
              <w:t xml:space="preserve"> Dividend of preference shares (Baht)</w:t>
            </w:r>
          </w:p>
        </w:tc>
        <w:tc>
          <w:tcPr>
            <w:tcW w:w="1440" w:type="dxa"/>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cs/>
              </w:rPr>
              <w:t>(</w:t>
            </w:r>
            <w:r w:rsidRPr="005726BA">
              <w:rPr>
                <w:rFonts w:ascii="Angsana New" w:hAnsi="Angsana New"/>
                <w:sz w:val="24"/>
                <w:szCs w:val="24"/>
              </w:rPr>
              <w:t>19,553,424.60</w:t>
            </w:r>
            <w:r w:rsidRPr="005726BA">
              <w:rPr>
                <w:rFonts w:ascii="Angsana New" w:hAnsi="Angsana New"/>
                <w:sz w:val="24"/>
                <w:szCs w:val="24"/>
                <w:cs/>
              </w:rPr>
              <w:t>)</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cs/>
              </w:rPr>
              <w:t>(</w:t>
            </w:r>
            <w:r w:rsidRPr="005726BA">
              <w:rPr>
                <w:rFonts w:ascii="Angsana New" w:hAnsi="Angsana New"/>
                <w:sz w:val="24"/>
                <w:szCs w:val="24"/>
              </w:rPr>
              <w:t>34,999,999</w:t>
            </w:r>
            <w:r w:rsidRPr="005726BA">
              <w:rPr>
                <w:rFonts w:ascii="Angsana New" w:hAnsi="Angsana New"/>
                <w:sz w:val="24"/>
                <w:szCs w:val="24"/>
                <w:cs/>
              </w:rPr>
              <w:t>.</w:t>
            </w:r>
            <w:r w:rsidRPr="005726BA">
              <w:rPr>
                <w:rFonts w:ascii="Angsana New" w:hAnsi="Angsana New"/>
                <w:sz w:val="24"/>
                <w:szCs w:val="24"/>
              </w:rPr>
              <w:t>98</w:t>
            </w:r>
            <w:r w:rsidRPr="005726BA">
              <w:rPr>
                <w:rFonts w:ascii="Angsana New" w:hAnsi="Angsana New"/>
                <w:sz w:val="24"/>
                <w:szCs w:val="24"/>
                <w:cs/>
              </w:rPr>
              <w:t>)</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right="-18"/>
              <w:jc w:val="right"/>
              <w:rPr>
                <w:rFonts w:ascii="Angsana New" w:hAnsi="Angsana New"/>
                <w:sz w:val="24"/>
                <w:szCs w:val="24"/>
                <w:lang w:val="en-GB"/>
              </w:rPr>
            </w:pPr>
            <w:r w:rsidRPr="005726BA">
              <w:rPr>
                <w:rFonts w:ascii="Angsana New" w:hAnsi="Angsana New"/>
                <w:sz w:val="24"/>
                <w:szCs w:val="24"/>
                <w:cs/>
                <w:lang w:val="en-GB"/>
              </w:rPr>
              <w:t>(</w:t>
            </w:r>
            <w:r w:rsidRPr="005726BA">
              <w:rPr>
                <w:rFonts w:ascii="Angsana New" w:hAnsi="Angsana New"/>
                <w:sz w:val="24"/>
                <w:szCs w:val="24"/>
                <w:lang w:val="en-GB"/>
              </w:rPr>
              <w:t>19,553,424.60</w:t>
            </w:r>
            <w:r w:rsidRPr="005726BA">
              <w:rPr>
                <w:rFonts w:ascii="Angsana New" w:hAnsi="Angsana New"/>
                <w:sz w:val="24"/>
                <w:szCs w:val="24"/>
                <w:cs/>
                <w:lang w:val="en-GB"/>
              </w:rPr>
              <w:t>)</w:t>
            </w:r>
          </w:p>
        </w:tc>
        <w:tc>
          <w:tcPr>
            <w:tcW w:w="246" w:type="dxa"/>
            <w:shd w:val="clear" w:color="auto" w:fill="auto"/>
          </w:tcPr>
          <w:p w:rsidR="005726BA" w:rsidRPr="005726BA" w:rsidRDefault="005726BA" w:rsidP="005726BA">
            <w:pPr>
              <w:jc w:val="right"/>
              <w:rPr>
                <w:rFonts w:ascii="Angsana New" w:hAnsi="Angsana New"/>
                <w:sz w:val="24"/>
                <w:szCs w:val="24"/>
              </w:rPr>
            </w:pPr>
          </w:p>
        </w:tc>
        <w:tc>
          <w:tcPr>
            <w:tcW w:w="1374" w:type="dxa"/>
            <w:shd w:val="clear" w:color="auto" w:fill="auto"/>
          </w:tcPr>
          <w:p w:rsidR="005726BA" w:rsidRPr="005726BA" w:rsidRDefault="005726BA" w:rsidP="005726BA">
            <w:pPr>
              <w:ind w:right="-18"/>
              <w:jc w:val="right"/>
              <w:rPr>
                <w:rFonts w:ascii="Angsana New" w:hAnsi="Angsana New"/>
                <w:sz w:val="24"/>
                <w:szCs w:val="24"/>
                <w:lang w:val="en-GB"/>
              </w:rPr>
            </w:pPr>
            <w:r w:rsidRPr="005726BA">
              <w:rPr>
                <w:rFonts w:ascii="Angsana New" w:hAnsi="Angsana New"/>
                <w:sz w:val="24"/>
                <w:szCs w:val="24"/>
                <w:cs/>
                <w:lang w:val="en-GB"/>
              </w:rPr>
              <w:t>(</w:t>
            </w:r>
            <w:r w:rsidRPr="005726BA">
              <w:rPr>
                <w:rFonts w:ascii="Angsana New" w:hAnsi="Angsana New"/>
                <w:sz w:val="24"/>
                <w:szCs w:val="24"/>
                <w:lang w:val="en-GB"/>
              </w:rPr>
              <w:t>34,999,999</w:t>
            </w:r>
            <w:r w:rsidRPr="005726BA">
              <w:rPr>
                <w:rFonts w:ascii="Angsana New" w:hAnsi="Angsana New"/>
                <w:sz w:val="24"/>
                <w:szCs w:val="24"/>
                <w:cs/>
                <w:lang w:val="en-GB"/>
              </w:rPr>
              <w:t>.</w:t>
            </w:r>
            <w:r w:rsidRPr="005726BA">
              <w:rPr>
                <w:rFonts w:ascii="Angsana New" w:hAnsi="Angsana New"/>
                <w:sz w:val="24"/>
                <w:szCs w:val="24"/>
                <w:lang w:val="en-GB"/>
              </w:rPr>
              <w:t>98</w:t>
            </w:r>
            <w:r w:rsidRPr="005726BA">
              <w:rPr>
                <w:rFonts w:ascii="Angsana New" w:hAnsi="Angsana New"/>
                <w:sz w:val="24"/>
                <w:szCs w:val="24"/>
                <w:cs/>
                <w:lang w:val="en-GB"/>
              </w:rPr>
              <w:t>)</w:t>
            </w:r>
          </w:p>
        </w:tc>
      </w:tr>
      <w:tr w:rsidR="005726BA" w:rsidRPr="005726BA" w:rsidTr="008C00D2">
        <w:tc>
          <w:tcPr>
            <w:tcW w:w="3690" w:type="dxa"/>
            <w:shd w:val="clear" w:color="auto" w:fill="auto"/>
          </w:tcPr>
          <w:p w:rsidR="005726BA" w:rsidRPr="005726BA" w:rsidRDefault="005726BA" w:rsidP="005726BA">
            <w:pPr>
              <w:ind w:left="-90"/>
              <w:jc w:val="thaiDistribute"/>
              <w:rPr>
                <w:rFonts w:ascii="Angsana New" w:hAnsi="Angsana New"/>
                <w:sz w:val="24"/>
                <w:szCs w:val="24"/>
                <w:cs/>
                <w:lang w:val="en-GB"/>
              </w:rPr>
            </w:pPr>
            <w:r w:rsidRPr="005726BA">
              <w:rPr>
                <w:rFonts w:ascii="Angsana New" w:hAnsi="Angsana New"/>
                <w:sz w:val="24"/>
                <w:szCs w:val="24"/>
                <w:lang w:val="en-GB"/>
              </w:rPr>
              <w:t>Profit (loss) attributable to ordinary shareholders (Baht)</w:t>
            </w:r>
          </w:p>
        </w:tc>
        <w:tc>
          <w:tcPr>
            <w:tcW w:w="1440" w:type="dxa"/>
            <w:tcBorders>
              <w:top w:val="single" w:sz="4" w:space="0" w:color="auto"/>
              <w:bottom w:val="double" w:sz="4" w:space="0" w:color="auto"/>
            </w:tcBorders>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rPr>
              <w:t>37</w:t>
            </w:r>
            <w:r w:rsidRPr="005726BA">
              <w:rPr>
                <w:rFonts w:ascii="Angsana New" w:hAnsi="Angsana New" w:hint="cs"/>
                <w:sz w:val="24"/>
                <w:szCs w:val="24"/>
                <w:cs/>
              </w:rPr>
              <w:t>5</w:t>
            </w:r>
            <w:r w:rsidRPr="005726BA">
              <w:rPr>
                <w:rFonts w:ascii="Angsana New" w:hAnsi="Angsana New"/>
                <w:sz w:val="24"/>
                <w:szCs w:val="24"/>
              </w:rPr>
              <w:t>,</w:t>
            </w:r>
            <w:r w:rsidRPr="005726BA">
              <w:rPr>
                <w:rFonts w:ascii="Angsana New" w:hAnsi="Angsana New" w:hint="cs"/>
                <w:sz w:val="24"/>
                <w:szCs w:val="24"/>
                <w:cs/>
              </w:rPr>
              <w:t>941</w:t>
            </w:r>
            <w:r w:rsidRPr="005726BA">
              <w:rPr>
                <w:rFonts w:ascii="Angsana New" w:hAnsi="Angsana New"/>
                <w:sz w:val="24"/>
                <w:szCs w:val="24"/>
              </w:rPr>
              <w:t>,</w:t>
            </w:r>
            <w:r w:rsidRPr="005726BA">
              <w:rPr>
                <w:rFonts w:ascii="Angsana New" w:hAnsi="Angsana New" w:hint="cs"/>
                <w:sz w:val="24"/>
                <w:szCs w:val="24"/>
                <w:cs/>
              </w:rPr>
              <w:t>773.33</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tcBorders>
              <w:top w:val="single" w:sz="4" w:space="0" w:color="auto"/>
              <w:bottom w:val="double" w:sz="4" w:space="0" w:color="auto"/>
            </w:tcBorders>
            <w:shd w:val="clear" w:color="auto" w:fill="auto"/>
          </w:tcPr>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rPr>
              <w:t>648,900,163</w:t>
            </w:r>
            <w:r w:rsidRPr="005726BA">
              <w:rPr>
                <w:rFonts w:ascii="Angsana New" w:hAnsi="Angsana New"/>
                <w:sz w:val="24"/>
                <w:szCs w:val="24"/>
                <w:cs/>
              </w:rPr>
              <w:t>.</w:t>
            </w:r>
            <w:r w:rsidRPr="005726BA">
              <w:rPr>
                <w:rFonts w:ascii="Angsana New" w:hAnsi="Angsana New"/>
                <w:sz w:val="24"/>
                <w:szCs w:val="24"/>
              </w:rPr>
              <w:t>15</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tcBorders>
              <w:top w:val="single" w:sz="4" w:space="0" w:color="auto"/>
              <w:bottom w:val="double" w:sz="4" w:space="0" w:color="auto"/>
            </w:tcBorders>
            <w:shd w:val="clear" w:color="auto" w:fill="auto"/>
          </w:tcPr>
          <w:p w:rsidR="005726BA" w:rsidRPr="005726BA" w:rsidRDefault="005726BA" w:rsidP="005726BA">
            <w:pPr>
              <w:ind w:left="-108" w:right="-18"/>
              <w:jc w:val="right"/>
              <w:rPr>
                <w:rFonts w:ascii="Angsana New" w:hAnsi="Angsana New"/>
                <w:sz w:val="24"/>
                <w:szCs w:val="24"/>
                <w:lang w:val="en-GB"/>
              </w:rPr>
            </w:pPr>
            <w:r w:rsidRPr="005726BA">
              <w:rPr>
                <w:rFonts w:ascii="Angsana New" w:hAnsi="Angsana New"/>
                <w:sz w:val="24"/>
                <w:szCs w:val="24"/>
                <w:lang w:val="en-GB"/>
              </w:rPr>
              <w:t>(392,807,759.47)</w:t>
            </w:r>
          </w:p>
        </w:tc>
        <w:tc>
          <w:tcPr>
            <w:tcW w:w="246" w:type="dxa"/>
            <w:shd w:val="clear" w:color="auto" w:fill="auto"/>
          </w:tcPr>
          <w:p w:rsidR="005726BA" w:rsidRPr="005726BA" w:rsidRDefault="005726BA" w:rsidP="005726BA">
            <w:pPr>
              <w:jc w:val="right"/>
              <w:rPr>
                <w:rFonts w:ascii="Angsana New" w:hAnsi="Angsana New"/>
                <w:sz w:val="24"/>
                <w:szCs w:val="24"/>
              </w:rPr>
            </w:pPr>
          </w:p>
        </w:tc>
        <w:tc>
          <w:tcPr>
            <w:tcW w:w="1374" w:type="dxa"/>
            <w:tcBorders>
              <w:top w:val="single" w:sz="4" w:space="0" w:color="auto"/>
              <w:bottom w:val="double" w:sz="4" w:space="0" w:color="auto"/>
            </w:tcBorders>
            <w:shd w:val="clear" w:color="auto" w:fill="auto"/>
          </w:tcPr>
          <w:p w:rsidR="005726BA" w:rsidRPr="005726BA" w:rsidRDefault="005726BA" w:rsidP="005726BA">
            <w:pPr>
              <w:ind w:left="-108" w:right="-18"/>
              <w:jc w:val="right"/>
              <w:rPr>
                <w:rFonts w:ascii="Angsana New" w:hAnsi="Angsana New"/>
                <w:sz w:val="24"/>
                <w:szCs w:val="24"/>
                <w:lang w:val="en-GB"/>
              </w:rPr>
            </w:pPr>
            <w:r w:rsidRPr="005726BA">
              <w:rPr>
                <w:rFonts w:ascii="Angsana New" w:hAnsi="Angsana New"/>
                <w:sz w:val="24"/>
                <w:szCs w:val="24"/>
                <w:lang w:val="en-GB"/>
              </w:rPr>
              <w:t>882,244,738</w:t>
            </w:r>
            <w:r w:rsidRPr="005726BA">
              <w:rPr>
                <w:rFonts w:ascii="Angsana New" w:hAnsi="Angsana New"/>
                <w:sz w:val="24"/>
                <w:szCs w:val="24"/>
                <w:cs/>
                <w:lang w:val="en-GB"/>
              </w:rPr>
              <w:t>.</w:t>
            </w:r>
            <w:r w:rsidRPr="005726BA">
              <w:rPr>
                <w:rFonts w:ascii="Angsana New" w:hAnsi="Angsana New"/>
                <w:sz w:val="24"/>
                <w:szCs w:val="24"/>
                <w:lang w:val="en-GB"/>
              </w:rPr>
              <w:t>27</w:t>
            </w:r>
          </w:p>
        </w:tc>
      </w:tr>
      <w:tr w:rsidR="005726BA" w:rsidRPr="005726BA" w:rsidTr="008C00D2">
        <w:tc>
          <w:tcPr>
            <w:tcW w:w="3690" w:type="dxa"/>
            <w:shd w:val="clear" w:color="auto" w:fill="auto"/>
          </w:tcPr>
          <w:p w:rsidR="005726BA" w:rsidRPr="005726BA" w:rsidRDefault="005726BA" w:rsidP="005726BA">
            <w:pPr>
              <w:ind w:left="-90"/>
              <w:rPr>
                <w:rFonts w:ascii="Angsana New" w:hAnsi="Angsana New"/>
                <w:sz w:val="24"/>
                <w:szCs w:val="24"/>
                <w:lang w:val="en-GB"/>
              </w:rPr>
            </w:pPr>
            <w:r w:rsidRPr="005726BA">
              <w:rPr>
                <w:rFonts w:ascii="Angsana New" w:hAnsi="Angsana New"/>
                <w:sz w:val="24"/>
                <w:szCs w:val="24"/>
                <w:lang w:val="en-GB"/>
              </w:rPr>
              <w:t xml:space="preserve">Weighted average number of ordinaryshares </w:t>
            </w:r>
          </w:p>
          <w:p w:rsidR="005726BA" w:rsidRPr="005726BA" w:rsidRDefault="005726BA" w:rsidP="005726BA">
            <w:pPr>
              <w:ind w:left="72"/>
              <w:rPr>
                <w:rFonts w:ascii="Angsana New" w:hAnsi="Angsana New"/>
                <w:sz w:val="24"/>
                <w:szCs w:val="24"/>
                <w:cs/>
              </w:rPr>
            </w:pPr>
            <w:r w:rsidRPr="005726BA">
              <w:rPr>
                <w:rFonts w:ascii="Angsana New" w:hAnsi="Angsana New"/>
                <w:sz w:val="24"/>
                <w:szCs w:val="24"/>
                <w:lang w:val="en-GB"/>
              </w:rPr>
              <w:t>in issue (Share)</w:t>
            </w:r>
          </w:p>
        </w:tc>
        <w:tc>
          <w:tcPr>
            <w:tcW w:w="1440" w:type="dxa"/>
            <w:shd w:val="clear" w:color="auto" w:fill="auto"/>
          </w:tcPr>
          <w:p w:rsidR="005726BA" w:rsidRPr="005726BA" w:rsidRDefault="005726BA" w:rsidP="005726BA">
            <w:pPr>
              <w:ind w:left="-108"/>
              <w:jc w:val="right"/>
              <w:rPr>
                <w:rFonts w:ascii="Angsana New" w:hAnsi="Angsana New"/>
                <w:sz w:val="24"/>
                <w:szCs w:val="24"/>
              </w:rPr>
            </w:pPr>
          </w:p>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rPr>
              <w:t>3,785,597,291</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left="-108"/>
              <w:jc w:val="right"/>
              <w:rPr>
                <w:rFonts w:ascii="Angsana New" w:hAnsi="Angsana New"/>
                <w:sz w:val="24"/>
                <w:szCs w:val="24"/>
              </w:rPr>
            </w:pPr>
          </w:p>
          <w:p w:rsidR="005726BA" w:rsidRPr="005726BA" w:rsidRDefault="005726BA" w:rsidP="005726BA">
            <w:pPr>
              <w:ind w:left="-108"/>
              <w:jc w:val="right"/>
              <w:rPr>
                <w:rFonts w:ascii="Angsana New" w:hAnsi="Angsana New"/>
                <w:sz w:val="24"/>
                <w:szCs w:val="24"/>
              </w:rPr>
            </w:pPr>
            <w:r w:rsidRPr="005726BA">
              <w:rPr>
                <w:rFonts w:ascii="Angsana New" w:hAnsi="Angsana New"/>
                <w:sz w:val="24"/>
                <w:szCs w:val="24"/>
              </w:rPr>
              <w:t>3,126,111,340</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right="-18"/>
              <w:jc w:val="right"/>
              <w:rPr>
                <w:rFonts w:ascii="Angsana New" w:hAnsi="Angsana New"/>
                <w:sz w:val="24"/>
                <w:szCs w:val="24"/>
                <w:lang w:val="en-GB"/>
              </w:rPr>
            </w:pPr>
          </w:p>
          <w:p w:rsidR="005726BA" w:rsidRPr="005726BA" w:rsidRDefault="005726BA" w:rsidP="005726BA">
            <w:pPr>
              <w:ind w:right="-18"/>
              <w:jc w:val="right"/>
              <w:rPr>
                <w:rFonts w:ascii="Angsana New" w:hAnsi="Angsana New"/>
                <w:sz w:val="24"/>
                <w:szCs w:val="24"/>
                <w:lang w:val="en-GB"/>
              </w:rPr>
            </w:pPr>
            <w:r w:rsidRPr="005726BA">
              <w:rPr>
                <w:rFonts w:ascii="Angsana New" w:hAnsi="Angsana New"/>
                <w:sz w:val="24"/>
                <w:szCs w:val="24"/>
                <w:lang w:val="en-GB"/>
              </w:rPr>
              <w:t>3,785,597,291</w:t>
            </w:r>
          </w:p>
        </w:tc>
        <w:tc>
          <w:tcPr>
            <w:tcW w:w="246" w:type="dxa"/>
            <w:shd w:val="clear" w:color="auto" w:fill="auto"/>
          </w:tcPr>
          <w:p w:rsidR="005726BA" w:rsidRPr="005726BA" w:rsidRDefault="005726BA" w:rsidP="005726BA">
            <w:pPr>
              <w:jc w:val="right"/>
              <w:rPr>
                <w:rFonts w:ascii="Angsana New" w:hAnsi="Angsana New"/>
                <w:sz w:val="24"/>
                <w:szCs w:val="24"/>
              </w:rPr>
            </w:pPr>
          </w:p>
        </w:tc>
        <w:tc>
          <w:tcPr>
            <w:tcW w:w="1374" w:type="dxa"/>
            <w:shd w:val="clear" w:color="auto" w:fill="auto"/>
          </w:tcPr>
          <w:p w:rsidR="005726BA" w:rsidRPr="005726BA" w:rsidRDefault="005726BA" w:rsidP="005726BA">
            <w:pPr>
              <w:ind w:right="-18"/>
              <w:jc w:val="right"/>
              <w:rPr>
                <w:rFonts w:ascii="Angsana New" w:hAnsi="Angsana New"/>
                <w:sz w:val="24"/>
                <w:szCs w:val="24"/>
                <w:lang w:val="en-GB"/>
              </w:rPr>
            </w:pPr>
          </w:p>
          <w:p w:rsidR="005726BA" w:rsidRPr="005726BA" w:rsidRDefault="005726BA" w:rsidP="005726BA">
            <w:pPr>
              <w:ind w:right="-18"/>
              <w:jc w:val="right"/>
              <w:rPr>
                <w:rFonts w:ascii="Angsana New" w:hAnsi="Angsana New"/>
                <w:sz w:val="24"/>
                <w:szCs w:val="24"/>
                <w:lang w:val="en-GB"/>
              </w:rPr>
            </w:pPr>
            <w:r w:rsidRPr="005726BA">
              <w:rPr>
                <w:rFonts w:ascii="Angsana New" w:hAnsi="Angsana New"/>
                <w:sz w:val="24"/>
                <w:szCs w:val="24"/>
                <w:lang w:val="en-GB"/>
              </w:rPr>
              <w:t>3,126,111,340</w:t>
            </w:r>
          </w:p>
        </w:tc>
      </w:tr>
      <w:tr w:rsidR="005726BA" w:rsidRPr="005726BA" w:rsidTr="008C00D2">
        <w:tc>
          <w:tcPr>
            <w:tcW w:w="3690" w:type="dxa"/>
            <w:shd w:val="clear" w:color="auto" w:fill="auto"/>
          </w:tcPr>
          <w:p w:rsidR="005726BA" w:rsidRPr="005726BA" w:rsidRDefault="005726BA" w:rsidP="005726BA">
            <w:pPr>
              <w:ind w:left="-90"/>
              <w:jc w:val="thaiDistribute"/>
              <w:rPr>
                <w:rFonts w:ascii="Angsana New" w:hAnsi="Angsana New"/>
                <w:sz w:val="24"/>
                <w:szCs w:val="24"/>
                <w:cs/>
              </w:rPr>
            </w:pPr>
            <w:r w:rsidRPr="005726BA">
              <w:rPr>
                <w:rFonts w:ascii="Angsana New" w:hAnsi="Angsana New"/>
                <w:spacing w:val="-6"/>
                <w:sz w:val="24"/>
                <w:szCs w:val="24"/>
                <w:lang w:val="en-GB"/>
              </w:rPr>
              <w:t>Basic earnings (loss) per share (Baht)</w:t>
            </w:r>
          </w:p>
        </w:tc>
        <w:tc>
          <w:tcPr>
            <w:tcW w:w="1440" w:type="dxa"/>
            <w:shd w:val="clear" w:color="auto" w:fill="auto"/>
          </w:tcPr>
          <w:p w:rsidR="005726BA" w:rsidRPr="005726BA" w:rsidRDefault="005726BA" w:rsidP="005726BA">
            <w:pPr>
              <w:ind w:left="-108"/>
              <w:jc w:val="right"/>
              <w:rPr>
                <w:rFonts w:ascii="Angsana New" w:hAnsi="Angsana New"/>
                <w:sz w:val="24"/>
                <w:szCs w:val="24"/>
                <w:cs/>
              </w:rPr>
            </w:pPr>
            <w:r w:rsidRPr="005726BA">
              <w:rPr>
                <w:rFonts w:ascii="Angsana New" w:hAnsi="Angsana New"/>
                <w:sz w:val="24"/>
                <w:szCs w:val="24"/>
              </w:rPr>
              <w:t>0</w:t>
            </w:r>
            <w:r w:rsidRPr="005726BA">
              <w:rPr>
                <w:rFonts w:ascii="Angsana New" w:hAnsi="Angsana New"/>
                <w:sz w:val="24"/>
                <w:szCs w:val="24"/>
                <w:cs/>
              </w:rPr>
              <w:t>.</w:t>
            </w:r>
            <w:r w:rsidRPr="005726BA">
              <w:rPr>
                <w:rFonts w:ascii="Angsana New" w:hAnsi="Angsana New"/>
                <w:sz w:val="24"/>
                <w:szCs w:val="24"/>
              </w:rPr>
              <w:t>10</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left="-108"/>
              <w:jc w:val="right"/>
              <w:rPr>
                <w:rFonts w:ascii="Angsana New" w:hAnsi="Angsana New"/>
                <w:sz w:val="24"/>
                <w:szCs w:val="24"/>
                <w:cs/>
              </w:rPr>
            </w:pPr>
            <w:r w:rsidRPr="005726BA">
              <w:rPr>
                <w:rFonts w:ascii="Angsana New" w:hAnsi="Angsana New"/>
                <w:sz w:val="24"/>
                <w:szCs w:val="24"/>
              </w:rPr>
              <w:t>0</w:t>
            </w:r>
            <w:r w:rsidRPr="005726BA">
              <w:rPr>
                <w:rFonts w:ascii="Angsana New" w:hAnsi="Angsana New"/>
                <w:sz w:val="24"/>
                <w:szCs w:val="24"/>
                <w:cs/>
              </w:rPr>
              <w:t>.</w:t>
            </w:r>
            <w:r w:rsidRPr="005726BA">
              <w:rPr>
                <w:rFonts w:ascii="Angsana New" w:hAnsi="Angsana New"/>
                <w:sz w:val="24"/>
                <w:szCs w:val="24"/>
              </w:rPr>
              <w:t>21</w:t>
            </w:r>
          </w:p>
        </w:tc>
        <w:tc>
          <w:tcPr>
            <w:tcW w:w="238" w:type="dxa"/>
            <w:shd w:val="clear" w:color="auto" w:fill="auto"/>
          </w:tcPr>
          <w:p w:rsidR="005726BA" w:rsidRPr="005726BA" w:rsidRDefault="005726BA" w:rsidP="005726BA">
            <w:pPr>
              <w:jc w:val="right"/>
              <w:rPr>
                <w:rFonts w:ascii="Angsana New" w:hAnsi="Angsana New"/>
                <w:sz w:val="24"/>
                <w:szCs w:val="24"/>
              </w:rPr>
            </w:pPr>
          </w:p>
        </w:tc>
        <w:tc>
          <w:tcPr>
            <w:tcW w:w="1382" w:type="dxa"/>
            <w:shd w:val="clear" w:color="auto" w:fill="auto"/>
          </w:tcPr>
          <w:p w:rsidR="005726BA" w:rsidRPr="005726BA" w:rsidRDefault="005726BA" w:rsidP="005726BA">
            <w:pPr>
              <w:ind w:right="-18"/>
              <w:jc w:val="right"/>
              <w:rPr>
                <w:rFonts w:ascii="Angsana New" w:hAnsi="Angsana New"/>
                <w:sz w:val="24"/>
                <w:szCs w:val="24"/>
                <w:cs/>
                <w:lang w:val="en-GB"/>
              </w:rPr>
            </w:pPr>
            <w:r w:rsidRPr="005726BA">
              <w:rPr>
                <w:rFonts w:ascii="Angsana New" w:hAnsi="Angsana New"/>
                <w:sz w:val="24"/>
                <w:szCs w:val="24"/>
                <w:lang w:val="en-GB"/>
              </w:rPr>
              <w:t>(0.</w:t>
            </w:r>
            <w:r w:rsidRPr="005726BA">
              <w:rPr>
                <w:rFonts w:ascii="Angsana New" w:hAnsi="Angsana New" w:hint="cs"/>
                <w:sz w:val="24"/>
                <w:szCs w:val="24"/>
                <w:cs/>
                <w:lang w:val="en-GB"/>
              </w:rPr>
              <w:t>10</w:t>
            </w:r>
            <w:r w:rsidRPr="005726BA">
              <w:rPr>
                <w:rFonts w:ascii="Angsana New" w:hAnsi="Angsana New"/>
                <w:sz w:val="24"/>
                <w:szCs w:val="24"/>
                <w:lang w:val="en-GB"/>
              </w:rPr>
              <w:t>)</w:t>
            </w:r>
          </w:p>
        </w:tc>
        <w:tc>
          <w:tcPr>
            <w:tcW w:w="246" w:type="dxa"/>
            <w:shd w:val="clear" w:color="auto" w:fill="auto"/>
          </w:tcPr>
          <w:p w:rsidR="005726BA" w:rsidRPr="005726BA" w:rsidRDefault="005726BA" w:rsidP="005726BA">
            <w:pPr>
              <w:jc w:val="right"/>
              <w:rPr>
                <w:rFonts w:ascii="Angsana New" w:hAnsi="Angsana New"/>
                <w:sz w:val="24"/>
                <w:szCs w:val="24"/>
              </w:rPr>
            </w:pPr>
          </w:p>
        </w:tc>
        <w:tc>
          <w:tcPr>
            <w:tcW w:w="1374" w:type="dxa"/>
            <w:shd w:val="clear" w:color="auto" w:fill="auto"/>
          </w:tcPr>
          <w:p w:rsidR="005726BA" w:rsidRPr="005726BA" w:rsidRDefault="005726BA" w:rsidP="005726BA">
            <w:pPr>
              <w:ind w:right="-18"/>
              <w:jc w:val="right"/>
              <w:rPr>
                <w:rFonts w:ascii="Angsana New" w:hAnsi="Angsana New"/>
                <w:sz w:val="24"/>
                <w:szCs w:val="24"/>
                <w:cs/>
                <w:lang w:val="en-GB"/>
              </w:rPr>
            </w:pPr>
            <w:r w:rsidRPr="005726BA">
              <w:rPr>
                <w:rFonts w:ascii="Angsana New" w:hAnsi="Angsana New"/>
                <w:sz w:val="24"/>
                <w:szCs w:val="24"/>
                <w:lang w:val="en-GB"/>
              </w:rPr>
              <w:t>0</w:t>
            </w:r>
            <w:r w:rsidRPr="005726BA">
              <w:rPr>
                <w:rFonts w:ascii="Angsana New" w:hAnsi="Angsana New"/>
                <w:sz w:val="24"/>
                <w:szCs w:val="24"/>
                <w:cs/>
                <w:lang w:val="en-GB"/>
              </w:rPr>
              <w:t>.</w:t>
            </w:r>
            <w:r w:rsidRPr="005726BA">
              <w:rPr>
                <w:rFonts w:ascii="Angsana New" w:hAnsi="Angsana New"/>
                <w:sz w:val="24"/>
                <w:szCs w:val="24"/>
                <w:lang w:val="en-GB"/>
              </w:rPr>
              <w:t>28</w:t>
            </w:r>
          </w:p>
        </w:tc>
      </w:tr>
    </w:tbl>
    <w:p w:rsidR="00B7115B" w:rsidRPr="00E4418E" w:rsidRDefault="00B7115B" w:rsidP="00B7115B">
      <w:pPr>
        <w:ind w:left="426" w:firstLine="992"/>
        <w:jc w:val="thaiDistribute"/>
        <w:rPr>
          <w:rFonts w:ascii="Angsana New" w:hAnsi="Angsana New"/>
          <w:sz w:val="16"/>
          <w:szCs w:val="16"/>
        </w:rPr>
      </w:pPr>
    </w:p>
    <w:p w:rsidR="001F7A87" w:rsidRPr="000208B2" w:rsidRDefault="008F08B4" w:rsidP="000208B2">
      <w:pPr>
        <w:pStyle w:val="ListParagraph"/>
        <w:numPr>
          <w:ilvl w:val="0"/>
          <w:numId w:val="31"/>
        </w:numPr>
        <w:ind w:left="450" w:firstLine="720"/>
        <w:jc w:val="thaiDistribute"/>
        <w:rPr>
          <w:rFonts w:ascii="Angsana New" w:hAnsi="Angsana New"/>
          <w:sz w:val="30"/>
          <w:szCs w:val="30"/>
        </w:rPr>
      </w:pPr>
      <w:r w:rsidRPr="000208B2">
        <w:rPr>
          <w:rFonts w:ascii="Angsana New" w:hAnsi="Angsana New"/>
          <w:sz w:val="30"/>
          <w:szCs w:val="30"/>
        </w:rPr>
        <w:t xml:space="preserve">The diluted earnings (loss) per share is calculated adjusting the weighted average number of ordinary shares outstanding to assume conversion of all dilutive potential ordinary shares.  The Company has three categories of dilutive potential ordinary shares: convertible preferred shares, convertible bonds, and warrants. The convertible preferred shares and convertible bonds are assumed to have been converted </w:t>
      </w:r>
      <w:r w:rsidRPr="000208B2">
        <w:rPr>
          <w:rFonts w:ascii="Angsana New" w:hAnsi="Angsana New"/>
          <w:sz w:val="30"/>
          <w:szCs w:val="30"/>
        </w:rPr>
        <w:lastRenderedPageBreak/>
        <w:t>into ordinary shares. For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rsidR="00A26647" w:rsidRPr="00E4418E" w:rsidRDefault="00A26647" w:rsidP="005E4740">
      <w:pPr>
        <w:ind w:left="450"/>
        <w:jc w:val="thaiDistribute"/>
        <w:rPr>
          <w:rFonts w:ascii="Angsana New" w:hAnsi="Angsana New"/>
          <w:sz w:val="10"/>
          <w:szCs w:val="10"/>
        </w:rPr>
      </w:pPr>
    </w:p>
    <w:tbl>
      <w:tblPr>
        <w:tblW w:w="9900" w:type="dxa"/>
        <w:tblLayout w:type="fixed"/>
        <w:tblLook w:val="0000"/>
      </w:tblPr>
      <w:tblGrid>
        <w:gridCol w:w="3690"/>
        <w:gridCol w:w="1350"/>
        <w:gridCol w:w="270"/>
        <w:gridCol w:w="1350"/>
        <w:gridCol w:w="270"/>
        <w:gridCol w:w="1350"/>
        <w:gridCol w:w="270"/>
        <w:gridCol w:w="1350"/>
      </w:tblGrid>
      <w:tr w:rsidR="001A0C3F" w:rsidRPr="003228B3" w:rsidTr="004B2215">
        <w:tc>
          <w:tcPr>
            <w:tcW w:w="3690" w:type="dxa"/>
            <w:shd w:val="clear" w:color="auto" w:fill="auto"/>
          </w:tcPr>
          <w:p w:rsidR="001A0C3F" w:rsidRPr="003228B3" w:rsidRDefault="001A0C3F" w:rsidP="00E50764">
            <w:pPr>
              <w:ind w:left="-90"/>
              <w:jc w:val="thaiDistribute"/>
              <w:rPr>
                <w:rFonts w:ascii="Angsana New" w:hAnsi="Angsana New"/>
                <w:sz w:val="25"/>
                <w:szCs w:val="25"/>
                <w:u w:val="single"/>
                <w:cs/>
              </w:rPr>
            </w:pPr>
          </w:p>
        </w:tc>
        <w:tc>
          <w:tcPr>
            <w:tcW w:w="2970" w:type="dxa"/>
            <w:gridSpan w:val="3"/>
            <w:shd w:val="clear" w:color="auto" w:fill="auto"/>
          </w:tcPr>
          <w:p w:rsidR="001A0C3F" w:rsidRPr="003228B3" w:rsidRDefault="008F08B4" w:rsidP="001A0C3F">
            <w:pPr>
              <w:jc w:val="center"/>
              <w:rPr>
                <w:rFonts w:ascii="Angsana New" w:hAnsi="Angsana New"/>
                <w:sz w:val="25"/>
                <w:szCs w:val="25"/>
                <w:u w:val="single"/>
                <w:cs/>
              </w:rPr>
            </w:pPr>
            <w:r w:rsidRPr="003228B3">
              <w:rPr>
                <w:rFonts w:ascii="Angsana New" w:hAnsi="Angsana New"/>
                <w:sz w:val="25"/>
                <w:szCs w:val="25"/>
              </w:rPr>
              <w:t>Consolidated Financial Statements</w:t>
            </w:r>
          </w:p>
        </w:tc>
        <w:tc>
          <w:tcPr>
            <w:tcW w:w="270" w:type="dxa"/>
            <w:shd w:val="clear" w:color="auto" w:fill="auto"/>
          </w:tcPr>
          <w:p w:rsidR="001A0C3F" w:rsidRPr="003228B3" w:rsidRDefault="001A0C3F" w:rsidP="001A0C3F">
            <w:pPr>
              <w:jc w:val="center"/>
              <w:rPr>
                <w:rFonts w:ascii="Angsana New" w:hAnsi="Angsana New"/>
                <w:sz w:val="25"/>
                <w:szCs w:val="25"/>
                <w:u w:val="single"/>
                <w:cs/>
              </w:rPr>
            </w:pPr>
          </w:p>
        </w:tc>
        <w:tc>
          <w:tcPr>
            <w:tcW w:w="2970" w:type="dxa"/>
            <w:gridSpan w:val="3"/>
            <w:shd w:val="clear" w:color="auto" w:fill="auto"/>
          </w:tcPr>
          <w:p w:rsidR="001A0C3F" w:rsidRPr="003228B3" w:rsidRDefault="008F08B4" w:rsidP="001A0C3F">
            <w:pPr>
              <w:jc w:val="center"/>
              <w:rPr>
                <w:rFonts w:ascii="Angsana New" w:hAnsi="Angsana New"/>
                <w:sz w:val="25"/>
                <w:szCs w:val="25"/>
                <w:u w:val="single"/>
                <w:cs/>
              </w:rPr>
            </w:pPr>
            <w:r w:rsidRPr="003228B3">
              <w:rPr>
                <w:rFonts w:ascii="Angsana New" w:hAnsi="Angsana New"/>
                <w:sz w:val="25"/>
                <w:szCs w:val="25"/>
              </w:rPr>
              <w:t>Separate Financial Statements</w:t>
            </w:r>
          </w:p>
        </w:tc>
      </w:tr>
      <w:tr w:rsidR="001A0C3F" w:rsidRPr="003228B3" w:rsidTr="004B2215">
        <w:tc>
          <w:tcPr>
            <w:tcW w:w="3690" w:type="dxa"/>
            <w:shd w:val="clear" w:color="auto" w:fill="auto"/>
          </w:tcPr>
          <w:p w:rsidR="001A0C3F" w:rsidRPr="003228B3" w:rsidRDefault="008F08B4" w:rsidP="00E50764">
            <w:pPr>
              <w:ind w:left="-90"/>
              <w:jc w:val="thaiDistribute"/>
              <w:rPr>
                <w:rFonts w:ascii="Angsana New" w:hAnsi="Angsana New"/>
                <w:sz w:val="25"/>
                <w:szCs w:val="25"/>
                <w:u w:val="single"/>
                <w:cs/>
              </w:rPr>
            </w:pPr>
            <w:r w:rsidRPr="003228B3">
              <w:rPr>
                <w:rFonts w:ascii="Angsana New" w:hAnsi="Angsana New"/>
                <w:sz w:val="25"/>
                <w:szCs w:val="25"/>
              </w:rPr>
              <w:t xml:space="preserve">For the </w:t>
            </w:r>
            <w:r w:rsidRPr="003228B3">
              <w:rPr>
                <w:rFonts w:ascii="Angsana New" w:eastAsia="Angsana New" w:hAnsi="Angsana New"/>
                <w:snapToGrid w:val="0"/>
                <w:sz w:val="25"/>
                <w:szCs w:val="25"/>
              </w:rPr>
              <w:t>year</w:t>
            </w:r>
            <w:r w:rsidRPr="003228B3">
              <w:rPr>
                <w:rFonts w:ascii="Angsana New" w:hAnsi="Angsana New"/>
                <w:sz w:val="25"/>
                <w:szCs w:val="25"/>
              </w:rPr>
              <w:t xml:space="preserve"> endedDecember 31,</w:t>
            </w:r>
          </w:p>
        </w:tc>
        <w:tc>
          <w:tcPr>
            <w:tcW w:w="1350" w:type="dxa"/>
            <w:shd w:val="clear" w:color="auto" w:fill="auto"/>
          </w:tcPr>
          <w:p w:rsidR="001A0C3F" w:rsidRPr="003228B3" w:rsidRDefault="001A0C3F" w:rsidP="001A0C3F">
            <w:pPr>
              <w:ind w:left="-101" w:right="-102"/>
              <w:jc w:val="center"/>
              <w:rPr>
                <w:rFonts w:ascii="Angsana New" w:hAnsi="Angsana New"/>
                <w:sz w:val="25"/>
                <w:szCs w:val="25"/>
              </w:rPr>
            </w:pPr>
            <w:r w:rsidRPr="003228B3">
              <w:rPr>
                <w:rFonts w:ascii="Angsana New" w:hAnsi="Angsana New"/>
                <w:sz w:val="25"/>
                <w:szCs w:val="25"/>
                <w:cs/>
              </w:rPr>
              <w:t>2</w:t>
            </w:r>
            <w:r w:rsidR="001F7A87" w:rsidRPr="003228B3">
              <w:rPr>
                <w:rFonts w:ascii="Angsana New" w:hAnsi="Angsana New"/>
                <w:sz w:val="25"/>
                <w:szCs w:val="25"/>
              </w:rPr>
              <w:t>01</w:t>
            </w:r>
            <w:r w:rsidR="00C7121C" w:rsidRPr="003228B3">
              <w:rPr>
                <w:rFonts w:ascii="Angsana New" w:hAnsi="Angsana New"/>
                <w:sz w:val="25"/>
                <w:szCs w:val="25"/>
              </w:rPr>
              <w:t>6</w:t>
            </w:r>
          </w:p>
        </w:tc>
        <w:tc>
          <w:tcPr>
            <w:tcW w:w="270" w:type="dxa"/>
            <w:shd w:val="clear" w:color="auto" w:fill="auto"/>
          </w:tcPr>
          <w:p w:rsidR="001A0C3F" w:rsidRPr="003228B3" w:rsidRDefault="001A0C3F" w:rsidP="001A0C3F">
            <w:pPr>
              <w:jc w:val="center"/>
              <w:rPr>
                <w:rFonts w:ascii="Angsana New" w:hAnsi="Angsana New"/>
                <w:sz w:val="25"/>
                <w:szCs w:val="25"/>
                <w:u w:val="single"/>
                <w:cs/>
              </w:rPr>
            </w:pPr>
          </w:p>
        </w:tc>
        <w:tc>
          <w:tcPr>
            <w:tcW w:w="1350" w:type="dxa"/>
            <w:shd w:val="clear" w:color="auto" w:fill="auto"/>
          </w:tcPr>
          <w:p w:rsidR="001A0C3F" w:rsidRPr="003228B3" w:rsidRDefault="001A0C3F" w:rsidP="001A0C3F">
            <w:pPr>
              <w:ind w:left="-101" w:right="-102"/>
              <w:jc w:val="center"/>
              <w:rPr>
                <w:rFonts w:ascii="Angsana New" w:hAnsi="Angsana New"/>
                <w:sz w:val="25"/>
                <w:szCs w:val="25"/>
              </w:rPr>
            </w:pPr>
            <w:r w:rsidRPr="003228B3">
              <w:rPr>
                <w:rFonts w:ascii="Angsana New" w:hAnsi="Angsana New"/>
                <w:sz w:val="25"/>
                <w:szCs w:val="25"/>
                <w:cs/>
              </w:rPr>
              <w:t>2</w:t>
            </w:r>
            <w:r w:rsidR="001F7A87" w:rsidRPr="003228B3">
              <w:rPr>
                <w:rFonts w:ascii="Angsana New" w:hAnsi="Angsana New"/>
                <w:sz w:val="25"/>
                <w:szCs w:val="25"/>
              </w:rPr>
              <w:t>01</w:t>
            </w:r>
            <w:r w:rsidR="00C7121C" w:rsidRPr="003228B3">
              <w:rPr>
                <w:rFonts w:ascii="Angsana New" w:hAnsi="Angsana New"/>
                <w:sz w:val="25"/>
                <w:szCs w:val="25"/>
              </w:rPr>
              <w:t>5</w:t>
            </w:r>
          </w:p>
        </w:tc>
        <w:tc>
          <w:tcPr>
            <w:tcW w:w="270" w:type="dxa"/>
            <w:shd w:val="clear" w:color="auto" w:fill="auto"/>
          </w:tcPr>
          <w:p w:rsidR="001A0C3F" w:rsidRPr="003228B3" w:rsidRDefault="001A0C3F" w:rsidP="001A0C3F">
            <w:pPr>
              <w:rPr>
                <w:rFonts w:ascii="Angsana New" w:hAnsi="Angsana New"/>
                <w:sz w:val="25"/>
                <w:szCs w:val="25"/>
                <w:u w:val="single"/>
                <w:cs/>
              </w:rPr>
            </w:pPr>
          </w:p>
        </w:tc>
        <w:tc>
          <w:tcPr>
            <w:tcW w:w="1350" w:type="dxa"/>
            <w:shd w:val="clear" w:color="auto" w:fill="auto"/>
          </w:tcPr>
          <w:p w:rsidR="001A0C3F" w:rsidRPr="003228B3" w:rsidRDefault="001A0C3F" w:rsidP="001A0C3F">
            <w:pPr>
              <w:ind w:left="-101" w:right="-102"/>
              <w:jc w:val="center"/>
              <w:rPr>
                <w:rFonts w:ascii="Angsana New" w:hAnsi="Angsana New"/>
                <w:sz w:val="25"/>
                <w:szCs w:val="25"/>
              </w:rPr>
            </w:pPr>
            <w:r w:rsidRPr="003228B3">
              <w:rPr>
                <w:rFonts w:ascii="Angsana New" w:hAnsi="Angsana New"/>
                <w:sz w:val="25"/>
                <w:szCs w:val="25"/>
                <w:cs/>
              </w:rPr>
              <w:t>2</w:t>
            </w:r>
            <w:r w:rsidR="001F7A87" w:rsidRPr="003228B3">
              <w:rPr>
                <w:rFonts w:ascii="Angsana New" w:hAnsi="Angsana New"/>
                <w:sz w:val="25"/>
                <w:szCs w:val="25"/>
              </w:rPr>
              <w:t>01</w:t>
            </w:r>
            <w:r w:rsidR="00C7121C" w:rsidRPr="003228B3">
              <w:rPr>
                <w:rFonts w:ascii="Angsana New" w:hAnsi="Angsana New"/>
                <w:sz w:val="25"/>
                <w:szCs w:val="25"/>
              </w:rPr>
              <w:t>6</w:t>
            </w:r>
          </w:p>
        </w:tc>
        <w:tc>
          <w:tcPr>
            <w:tcW w:w="270" w:type="dxa"/>
            <w:shd w:val="clear" w:color="auto" w:fill="auto"/>
          </w:tcPr>
          <w:p w:rsidR="001A0C3F" w:rsidRPr="003228B3" w:rsidRDefault="001A0C3F" w:rsidP="001A0C3F">
            <w:pPr>
              <w:jc w:val="center"/>
              <w:rPr>
                <w:rFonts w:ascii="Angsana New" w:hAnsi="Angsana New"/>
                <w:sz w:val="25"/>
                <w:szCs w:val="25"/>
                <w:u w:val="single"/>
                <w:cs/>
              </w:rPr>
            </w:pPr>
          </w:p>
        </w:tc>
        <w:tc>
          <w:tcPr>
            <w:tcW w:w="1350" w:type="dxa"/>
            <w:shd w:val="clear" w:color="auto" w:fill="auto"/>
          </w:tcPr>
          <w:p w:rsidR="001A0C3F" w:rsidRPr="003228B3" w:rsidRDefault="001A0C3F" w:rsidP="001A0C3F">
            <w:pPr>
              <w:ind w:left="-101" w:right="-102"/>
              <w:jc w:val="center"/>
              <w:rPr>
                <w:rFonts w:ascii="Angsana New" w:hAnsi="Angsana New"/>
                <w:sz w:val="25"/>
                <w:szCs w:val="25"/>
              </w:rPr>
            </w:pPr>
            <w:r w:rsidRPr="003228B3">
              <w:rPr>
                <w:rFonts w:ascii="Angsana New" w:hAnsi="Angsana New"/>
                <w:sz w:val="25"/>
                <w:szCs w:val="25"/>
                <w:cs/>
              </w:rPr>
              <w:t>2</w:t>
            </w:r>
            <w:r w:rsidR="001F7A87" w:rsidRPr="003228B3">
              <w:rPr>
                <w:rFonts w:ascii="Angsana New" w:hAnsi="Angsana New"/>
                <w:sz w:val="25"/>
                <w:szCs w:val="25"/>
              </w:rPr>
              <w:t>01</w:t>
            </w:r>
            <w:r w:rsidR="00C7121C" w:rsidRPr="003228B3">
              <w:rPr>
                <w:rFonts w:ascii="Angsana New" w:hAnsi="Angsana New"/>
                <w:sz w:val="25"/>
                <w:szCs w:val="25"/>
              </w:rPr>
              <w:t>5</w:t>
            </w:r>
          </w:p>
        </w:tc>
      </w:tr>
      <w:tr w:rsidR="00B7115B" w:rsidRPr="003228B3" w:rsidTr="004B2215">
        <w:tc>
          <w:tcPr>
            <w:tcW w:w="3690" w:type="dxa"/>
            <w:shd w:val="clear" w:color="auto" w:fill="auto"/>
          </w:tcPr>
          <w:p w:rsidR="00B7115B" w:rsidRPr="003228B3" w:rsidRDefault="008F08B4" w:rsidP="00E50764">
            <w:pPr>
              <w:ind w:left="-90"/>
              <w:jc w:val="thaiDistribute"/>
              <w:rPr>
                <w:rFonts w:ascii="Angsana New" w:hAnsi="Angsana New"/>
                <w:sz w:val="25"/>
                <w:szCs w:val="25"/>
                <w:cs/>
              </w:rPr>
            </w:pPr>
            <w:r w:rsidRPr="003228B3">
              <w:rPr>
                <w:rFonts w:ascii="Angsana New" w:hAnsi="Angsana New"/>
                <w:sz w:val="25"/>
                <w:szCs w:val="25"/>
              </w:rPr>
              <w:t>Diluted earnings (loss) per share</w:t>
            </w:r>
          </w:p>
        </w:tc>
        <w:tc>
          <w:tcPr>
            <w:tcW w:w="1350" w:type="dxa"/>
            <w:shd w:val="clear" w:color="auto" w:fill="auto"/>
          </w:tcPr>
          <w:p w:rsidR="00B7115B" w:rsidRPr="003228B3" w:rsidRDefault="00B7115B" w:rsidP="002B66FB">
            <w:pPr>
              <w:ind w:right="-80"/>
              <w:jc w:val="right"/>
              <w:rPr>
                <w:rFonts w:ascii="Angsana New" w:hAnsi="Angsana New"/>
                <w:sz w:val="25"/>
                <w:szCs w:val="25"/>
                <w:lang w:val="en-GB"/>
              </w:rPr>
            </w:pPr>
          </w:p>
        </w:tc>
        <w:tc>
          <w:tcPr>
            <w:tcW w:w="270" w:type="dxa"/>
            <w:shd w:val="clear" w:color="auto" w:fill="auto"/>
          </w:tcPr>
          <w:p w:rsidR="00B7115B" w:rsidRPr="003228B3" w:rsidRDefault="00B7115B" w:rsidP="002B66FB">
            <w:pPr>
              <w:jc w:val="right"/>
              <w:rPr>
                <w:rFonts w:ascii="Angsana New" w:hAnsi="Angsana New"/>
                <w:sz w:val="25"/>
                <w:szCs w:val="25"/>
              </w:rPr>
            </w:pPr>
          </w:p>
        </w:tc>
        <w:tc>
          <w:tcPr>
            <w:tcW w:w="1350" w:type="dxa"/>
            <w:shd w:val="clear" w:color="auto" w:fill="auto"/>
          </w:tcPr>
          <w:p w:rsidR="00B7115B" w:rsidRPr="003228B3" w:rsidRDefault="00B7115B" w:rsidP="002B66FB">
            <w:pPr>
              <w:ind w:right="-80"/>
              <w:jc w:val="right"/>
              <w:rPr>
                <w:rFonts w:ascii="Angsana New" w:hAnsi="Angsana New"/>
                <w:sz w:val="25"/>
                <w:szCs w:val="25"/>
                <w:lang w:val="en-GB"/>
              </w:rPr>
            </w:pPr>
          </w:p>
        </w:tc>
        <w:tc>
          <w:tcPr>
            <w:tcW w:w="270" w:type="dxa"/>
            <w:shd w:val="clear" w:color="auto" w:fill="auto"/>
          </w:tcPr>
          <w:p w:rsidR="00B7115B" w:rsidRPr="003228B3" w:rsidRDefault="00B7115B" w:rsidP="002B66FB">
            <w:pPr>
              <w:jc w:val="right"/>
              <w:rPr>
                <w:rFonts w:ascii="Angsana New" w:hAnsi="Angsana New"/>
                <w:sz w:val="25"/>
                <w:szCs w:val="25"/>
              </w:rPr>
            </w:pPr>
          </w:p>
        </w:tc>
        <w:tc>
          <w:tcPr>
            <w:tcW w:w="1350" w:type="dxa"/>
            <w:shd w:val="clear" w:color="auto" w:fill="auto"/>
          </w:tcPr>
          <w:p w:rsidR="00B7115B" w:rsidRPr="003228B3" w:rsidRDefault="00B7115B" w:rsidP="002B66FB">
            <w:pPr>
              <w:ind w:right="-80"/>
              <w:jc w:val="right"/>
              <w:rPr>
                <w:rFonts w:ascii="Angsana New" w:hAnsi="Angsana New"/>
                <w:sz w:val="25"/>
                <w:szCs w:val="25"/>
                <w:lang w:val="en-GB"/>
              </w:rPr>
            </w:pPr>
          </w:p>
        </w:tc>
        <w:tc>
          <w:tcPr>
            <w:tcW w:w="270" w:type="dxa"/>
            <w:shd w:val="clear" w:color="auto" w:fill="auto"/>
          </w:tcPr>
          <w:p w:rsidR="00B7115B" w:rsidRPr="003228B3" w:rsidRDefault="00B7115B" w:rsidP="002B66FB">
            <w:pPr>
              <w:jc w:val="right"/>
              <w:rPr>
                <w:rFonts w:ascii="Angsana New" w:hAnsi="Angsana New"/>
                <w:sz w:val="25"/>
                <w:szCs w:val="25"/>
              </w:rPr>
            </w:pPr>
          </w:p>
        </w:tc>
        <w:tc>
          <w:tcPr>
            <w:tcW w:w="1350" w:type="dxa"/>
            <w:shd w:val="clear" w:color="auto" w:fill="auto"/>
          </w:tcPr>
          <w:p w:rsidR="00B7115B" w:rsidRPr="003228B3" w:rsidRDefault="00B7115B" w:rsidP="002B66FB">
            <w:pPr>
              <w:ind w:right="-80"/>
              <w:jc w:val="right"/>
              <w:rPr>
                <w:rFonts w:ascii="Angsana New" w:hAnsi="Angsana New"/>
                <w:sz w:val="25"/>
                <w:szCs w:val="25"/>
                <w:lang w:val="en-GB"/>
              </w:rPr>
            </w:pPr>
          </w:p>
        </w:tc>
      </w:tr>
      <w:tr w:rsidR="003228B3" w:rsidRPr="003228B3" w:rsidTr="004B2215">
        <w:tc>
          <w:tcPr>
            <w:tcW w:w="3690" w:type="dxa"/>
            <w:shd w:val="clear" w:color="auto" w:fill="auto"/>
          </w:tcPr>
          <w:p w:rsidR="003228B3" w:rsidRPr="003228B3" w:rsidRDefault="003228B3" w:rsidP="003228B3">
            <w:pPr>
              <w:ind w:left="-90"/>
              <w:jc w:val="thaiDistribute"/>
              <w:rPr>
                <w:rFonts w:ascii="Angsana New" w:hAnsi="Angsana New"/>
                <w:sz w:val="25"/>
                <w:szCs w:val="25"/>
                <w:cs/>
              </w:rPr>
            </w:pPr>
            <w:r w:rsidRPr="003228B3">
              <w:rPr>
                <w:rFonts w:ascii="Angsana New" w:hAnsi="Angsana New"/>
                <w:spacing w:val="-6"/>
                <w:sz w:val="25"/>
                <w:szCs w:val="25"/>
                <w:lang w:val="en-GB"/>
              </w:rPr>
              <w:t>Profit (loss)  attributable to owners of the parent  (Baht)</w:t>
            </w:r>
          </w:p>
        </w:tc>
        <w:tc>
          <w:tcPr>
            <w:tcW w:w="1350" w:type="dxa"/>
            <w:tcBorders>
              <w:bottom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w:t>
            </w:r>
            <w:r w:rsidRPr="003228B3">
              <w:rPr>
                <w:rFonts w:ascii="Angsana New" w:hAnsi="Angsana New" w:hint="cs"/>
                <w:sz w:val="25"/>
                <w:szCs w:val="25"/>
                <w:cs/>
                <w:lang w:val="en-GB"/>
              </w:rPr>
              <w:t>75</w:t>
            </w:r>
            <w:r w:rsidRPr="003228B3">
              <w:rPr>
                <w:rFonts w:ascii="Angsana New" w:hAnsi="Angsana New"/>
                <w:sz w:val="25"/>
                <w:szCs w:val="25"/>
                <w:lang w:val="en-GB"/>
              </w:rPr>
              <w:t>,</w:t>
            </w:r>
            <w:r w:rsidRPr="003228B3">
              <w:rPr>
                <w:rFonts w:ascii="Angsana New" w:hAnsi="Angsana New" w:hint="cs"/>
                <w:sz w:val="25"/>
                <w:szCs w:val="25"/>
                <w:cs/>
                <w:lang w:val="en-GB"/>
              </w:rPr>
              <w:t>941</w:t>
            </w:r>
            <w:r w:rsidRPr="003228B3">
              <w:rPr>
                <w:rFonts w:ascii="Angsana New" w:hAnsi="Angsana New"/>
                <w:sz w:val="25"/>
                <w:szCs w:val="25"/>
                <w:lang w:val="en-GB"/>
              </w:rPr>
              <w:t>,</w:t>
            </w:r>
            <w:r w:rsidRPr="003228B3">
              <w:rPr>
                <w:rFonts w:ascii="Angsana New" w:hAnsi="Angsana New" w:hint="cs"/>
                <w:sz w:val="25"/>
                <w:szCs w:val="25"/>
                <w:cs/>
                <w:lang w:val="en-GB"/>
              </w:rPr>
              <w:t>773.33</w:t>
            </w:r>
          </w:p>
        </w:tc>
        <w:tc>
          <w:tcPr>
            <w:tcW w:w="270" w:type="dxa"/>
            <w:shd w:val="clear" w:color="auto" w:fill="auto"/>
          </w:tcPr>
          <w:p w:rsidR="003228B3" w:rsidRPr="003228B3" w:rsidRDefault="003228B3" w:rsidP="003228B3">
            <w:pPr>
              <w:ind w:left="-108"/>
              <w:jc w:val="right"/>
              <w:rPr>
                <w:rFonts w:ascii="Angsana New" w:hAnsi="Angsana New"/>
                <w:sz w:val="25"/>
                <w:szCs w:val="25"/>
                <w:highlight w:val="yellow"/>
              </w:rPr>
            </w:pPr>
          </w:p>
        </w:tc>
        <w:tc>
          <w:tcPr>
            <w:tcW w:w="1350" w:type="dxa"/>
            <w:tcBorders>
              <w:bottom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648,900,163</w:t>
            </w:r>
            <w:r w:rsidRPr="003228B3">
              <w:rPr>
                <w:rFonts w:ascii="Angsana New" w:hAnsi="Angsana New"/>
                <w:sz w:val="25"/>
                <w:szCs w:val="25"/>
                <w:cs/>
                <w:lang w:val="en-GB"/>
              </w:rPr>
              <w:t>.</w:t>
            </w:r>
            <w:r w:rsidRPr="003228B3">
              <w:rPr>
                <w:rFonts w:ascii="Angsana New" w:hAnsi="Angsana New"/>
                <w:sz w:val="25"/>
                <w:szCs w:val="25"/>
                <w:lang w:val="en-GB"/>
              </w:rPr>
              <w:t>13</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single" w:sz="4" w:space="0" w:color="auto"/>
            </w:tcBorders>
            <w:shd w:val="clear" w:color="auto" w:fill="auto"/>
          </w:tcPr>
          <w:p w:rsidR="003228B3" w:rsidRPr="003228B3" w:rsidRDefault="003228B3" w:rsidP="003228B3">
            <w:pPr>
              <w:ind w:left="-108"/>
              <w:jc w:val="right"/>
              <w:rPr>
                <w:rFonts w:ascii="Angsana New" w:hAnsi="Angsana New"/>
                <w:sz w:val="25"/>
                <w:szCs w:val="25"/>
                <w:highlight w:val="red"/>
                <w:lang w:val="en-GB"/>
              </w:rPr>
            </w:pPr>
            <w:r w:rsidRPr="003228B3">
              <w:rPr>
                <w:rFonts w:ascii="Angsana New" w:hAnsi="Angsana New"/>
                <w:sz w:val="25"/>
                <w:szCs w:val="25"/>
                <w:lang w:val="en-GB"/>
              </w:rPr>
              <w:t>(3</w:t>
            </w:r>
            <w:r w:rsidRPr="003228B3">
              <w:rPr>
                <w:rFonts w:ascii="Angsana New" w:hAnsi="Angsana New" w:hint="cs"/>
                <w:sz w:val="25"/>
                <w:szCs w:val="25"/>
                <w:cs/>
                <w:lang w:val="en-GB"/>
              </w:rPr>
              <w:t>92</w:t>
            </w:r>
            <w:r w:rsidRPr="003228B3">
              <w:rPr>
                <w:rFonts w:ascii="Angsana New" w:hAnsi="Angsana New"/>
                <w:sz w:val="25"/>
                <w:szCs w:val="25"/>
                <w:lang w:val="en-GB"/>
              </w:rPr>
              <w:t>,</w:t>
            </w:r>
            <w:r w:rsidRPr="003228B3">
              <w:rPr>
                <w:rFonts w:ascii="Angsana New" w:hAnsi="Angsana New" w:hint="cs"/>
                <w:sz w:val="25"/>
                <w:szCs w:val="25"/>
                <w:cs/>
                <w:lang w:val="en-GB"/>
              </w:rPr>
              <w:t>807</w:t>
            </w:r>
            <w:r w:rsidRPr="003228B3">
              <w:rPr>
                <w:rFonts w:ascii="Angsana New" w:hAnsi="Angsana New"/>
                <w:sz w:val="25"/>
                <w:szCs w:val="25"/>
                <w:lang w:val="en-GB"/>
              </w:rPr>
              <w:t>,</w:t>
            </w:r>
            <w:r w:rsidRPr="003228B3">
              <w:rPr>
                <w:rFonts w:ascii="Angsana New" w:hAnsi="Angsana New" w:hint="cs"/>
                <w:sz w:val="25"/>
                <w:szCs w:val="25"/>
                <w:cs/>
                <w:lang w:val="en-GB"/>
              </w:rPr>
              <w:t>759.47</w:t>
            </w:r>
            <w:r w:rsidRPr="003228B3">
              <w:rPr>
                <w:rFonts w:ascii="Angsana New" w:hAnsi="Angsana New"/>
                <w:sz w:val="25"/>
                <w:szCs w:val="25"/>
                <w:lang w:val="en-GB"/>
              </w:rPr>
              <w:t>)</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single" w:sz="4" w:space="0" w:color="auto"/>
            </w:tcBorders>
            <w:shd w:val="clear" w:color="auto" w:fill="auto"/>
          </w:tcPr>
          <w:p w:rsidR="003228B3" w:rsidRPr="003228B3" w:rsidRDefault="003228B3" w:rsidP="003228B3">
            <w:pPr>
              <w:ind w:left="-108"/>
              <w:jc w:val="right"/>
              <w:rPr>
                <w:rFonts w:ascii="Angsana New" w:hAnsi="Angsana New"/>
                <w:sz w:val="25"/>
                <w:szCs w:val="25"/>
                <w:lang w:val="en-GB"/>
              </w:rPr>
            </w:pPr>
            <w:r w:rsidRPr="003228B3">
              <w:rPr>
                <w:rFonts w:ascii="Angsana New" w:hAnsi="Angsana New"/>
                <w:sz w:val="25"/>
                <w:szCs w:val="25"/>
                <w:lang w:val="en-GB"/>
              </w:rPr>
              <w:t>882,244,738</w:t>
            </w:r>
            <w:r w:rsidRPr="003228B3">
              <w:rPr>
                <w:rFonts w:ascii="Angsana New" w:hAnsi="Angsana New"/>
                <w:sz w:val="25"/>
                <w:szCs w:val="25"/>
                <w:cs/>
                <w:lang w:val="en-GB"/>
              </w:rPr>
              <w:t>.</w:t>
            </w:r>
            <w:r w:rsidRPr="003228B3">
              <w:rPr>
                <w:rFonts w:ascii="Angsana New" w:hAnsi="Angsana New"/>
                <w:sz w:val="25"/>
                <w:szCs w:val="25"/>
                <w:lang w:val="en-GB"/>
              </w:rPr>
              <w:t>27</w:t>
            </w:r>
          </w:p>
        </w:tc>
      </w:tr>
      <w:tr w:rsidR="003228B3" w:rsidRPr="003228B3" w:rsidTr="004B2215">
        <w:tc>
          <w:tcPr>
            <w:tcW w:w="3690" w:type="dxa"/>
            <w:shd w:val="clear" w:color="auto" w:fill="auto"/>
          </w:tcPr>
          <w:p w:rsidR="003228B3" w:rsidRPr="003228B3" w:rsidRDefault="003228B3" w:rsidP="003228B3">
            <w:pPr>
              <w:ind w:left="-90"/>
              <w:jc w:val="thaiDistribute"/>
              <w:rPr>
                <w:rFonts w:ascii="Angsana New" w:hAnsi="Angsana New"/>
                <w:sz w:val="25"/>
                <w:szCs w:val="25"/>
                <w:lang w:val="en-GB"/>
              </w:rPr>
            </w:pPr>
            <w:r w:rsidRPr="003228B3">
              <w:rPr>
                <w:rFonts w:ascii="Angsana New" w:hAnsi="Angsana New"/>
                <w:sz w:val="25"/>
                <w:szCs w:val="25"/>
                <w:lang w:val="en-GB"/>
              </w:rPr>
              <w:t xml:space="preserve">Weighted average number of ordinaryshares </w:t>
            </w:r>
          </w:p>
          <w:p w:rsidR="003228B3" w:rsidRPr="003228B3" w:rsidRDefault="003228B3" w:rsidP="003228B3">
            <w:pPr>
              <w:ind w:left="90"/>
              <w:jc w:val="thaiDistribute"/>
              <w:rPr>
                <w:rFonts w:ascii="Angsana New" w:hAnsi="Angsana New"/>
                <w:sz w:val="25"/>
                <w:szCs w:val="25"/>
                <w:cs/>
                <w:lang w:val="en-GB"/>
              </w:rPr>
            </w:pPr>
            <w:r w:rsidRPr="003228B3">
              <w:rPr>
                <w:rFonts w:ascii="Angsana New" w:hAnsi="Angsana New"/>
                <w:sz w:val="25"/>
                <w:szCs w:val="25"/>
                <w:lang w:val="en-GB"/>
              </w:rPr>
              <w:t>in issue (Share)</w:t>
            </w:r>
          </w:p>
        </w:tc>
        <w:tc>
          <w:tcPr>
            <w:tcW w:w="1350" w:type="dxa"/>
            <w:tcBorders>
              <w:top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3,785,597,291</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top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3,126,111,340</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top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highlight w:val="red"/>
                <w:lang w:val="en-GB"/>
              </w:rPr>
            </w:pPr>
            <w:r w:rsidRPr="003228B3">
              <w:rPr>
                <w:rFonts w:ascii="Angsana New" w:hAnsi="Angsana New"/>
                <w:sz w:val="25"/>
                <w:szCs w:val="25"/>
                <w:lang w:val="en-GB"/>
              </w:rPr>
              <w:t>3,785,597,291</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top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3,126,111,340</w:t>
            </w:r>
          </w:p>
        </w:tc>
      </w:tr>
      <w:tr w:rsidR="00C7121C" w:rsidRPr="003228B3" w:rsidTr="004B2215">
        <w:tc>
          <w:tcPr>
            <w:tcW w:w="3690" w:type="dxa"/>
            <w:shd w:val="clear" w:color="auto" w:fill="auto"/>
          </w:tcPr>
          <w:p w:rsidR="00C7121C" w:rsidRPr="003228B3" w:rsidRDefault="00C7121C" w:rsidP="00E50764">
            <w:pPr>
              <w:ind w:left="-90"/>
              <w:jc w:val="thaiDistribute"/>
              <w:rPr>
                <w:rFonts w:ascii="Angsana New" w:hAnsi="Angsana New"/>
                <w:sz w:val="25"/>
                <w:szCs w:val="25"/>
                <w:cs/>
              </w:rPr>
            </w:pPr>
            <w:r w:rsidRPr="003228B3">
              <w:rPr>
                <w:rFonts w:ascii="Angsana New" w:hAnsi="Angsana New"/>
                <w:sz w:val="25"/>
                <w:szCs w:val="25"/>
              </w:rPr>
              <w:t>Adjustments for</w:t>
            </w:r>
          </w:p>
        </w:tc>
        <w:tc>
          <w:tcPr>
            <w:tcW w:w="1350" w:type="dxa"/>
            <w:shd w:val="clear" w:color="auto" w:fill="auto"/>
          </w:tcPr>
          <w:p w:rsidR="00C7121C" w:rsidRPr="003228B3" w:rsidRDefault="00C7121C" w:rsidP="00C7121C">
            <w:pPr>
              <w:ind w:left="-108"/>
              <w:jc w:val="right"/>
              <w:rPr>
                <w:rFonts w:ascii="Angsana New" w:hAnsi="Angsana New"/>
                <w:sz w:val="25"/>
                <w:szCs w:val="25"/>
                <w:cs/>
                <w:lang w:val="en-GB"/>
              </w:rPr>
            </w:pPr>
          </w:p>
        </w:tc>
        <w:tc>
          <w:tcPr>
            <w:tcW w:w="270" w:type="dxa"/>
            <w:shd w:val="clear" w:color="auto" w:fill="auto"/>
          </w:tcPr>
          <w:p w:rsidR="00C7121C" w:rsidRPr="003228B3" w:rsidRDefault="00C7121C" w:rsidP="002B66FB">
            <w:pPr>
              <w:ind w:left="-108" w:right="34"/>
              <w:jc w:val="right"/>
              <w:rPr>
                <w:rFonts w:ascii="Angsana New" w:hAnsi="Angsana New"/>
                <w:sz w:val="25"/>
                <w:szCs w:val="25"/>
              </w:rPr>
            </w:pPr>
          </w:p>
        </w:tc>
        <w:tc>
          <w:tcPr>
            <w:tcW w:w="1350" w:type="dxa"/>
            <w:shd w:val="clear" w:color="auto" w:fill="auto"/>
          </w:tcPr>
          <w:p w:rsidR="00C7121C" w:rsidRPr="003228B3" w:rsidRDefault="00C7121C" w:rsidP="00797838">
            <w:pPr>
              <w:ind w:left="-108"/>
              <w:jc w:val="right"/>
              <w:rPr>
                <w:rFonts w:ascii="Angsana New" w:hAnsi="Angsana New"/>
                <w:sz w:val="25"/>
                <w:szCs w:val="25"/>
                <w:cs/>
                <w:lang w:val="en-GB"/>
              </w:rPr>
            </w:pPr>
          </w:p>
        </w:tc>
        <w:tc>
          <w:tcPr>
            <w:tcW w:w="270" w:type="dxa"/>
            <w:shd w:val="clear" w:color="auto" w:fill="auto"/>
          </w:tcPr>
          <w:p w:rsidR="00C7121C" w:rsidRPr="003228B3" w:rsidRDefault="00C7121C" w:rsidP="002B66FB">
            <w:pPr>
              <w:ind w:left="-108"/>
              <w:jc w:val="right"/>
              <w:rPr>
                <w:rFonts w:ascii="Angsana New" w:hAnsi="Angsana New"/>
                <w:sz w:val="25"/>
                <w:szCs w:val="25"/>
              </w:rPr>
            </w:pPr>
          </w:p>
        </w:tc>
        <w:tc>
          <w:tcPr>
            <w:tcW w:w="1350" w:type="dxa"/>
            <w:shd w:val="clear" w:color="auto" w:fill="auto"/>
          </w:tcPr>
          <w:p w:rsidR="00C7121C" w:rsidRPr="003228B3" w:rsidRDefault="00C7121C" w:rsidP="00C7121C">
            <w:pPr>
              <w:ind w:left="-108" w:right="-18"/>
              <w:jc w:val="right"/>
              <w:rPr>
                <w:rFonts w:ascii="Angsana New" w:hAnsi="Angsana New"/>
                <w:sz w:val="25"/>
                <w:szCs w:val="25"/>
                <w:lang w:val="en-GB"/>
              </w:rPr>
            </w:pPr>
          </w:p>
        </w:tc>
        <w:tc>
          <w:tcPr>
            <w:tcW w:w="270" w:type="dxa"/>
            <w:shd w:val="clear" w:color="auto" w:fill="auto"/>
          </w:tcPr>
          <w:p w:rsidR="00C7121C" w:rsidRPr="003228B3" w:rsidRDefault="00C7121C" w:rsidP="002B66FB">
            <w:pPr>
              <w:ind w:left="-108"/>
              <w:jc w:val="right"/>
              <w:rPr>
                <w:rFonts w:ascii="Angsana New" w:hAnsi="Angsana New"/>
                <w:sz w:val="25"/>
                <w:szCs w:val="25"/>
              </w:rPr>
            </w:pPr>
          </w:p>
        </w:tc>
        <w:tc>
          <w:tcPr>
            <w:tcW w:w="1350" w:type="dxa"/>
            <w:shd w:val="clear" w:color="auto" w:fill="auto"/>
          </w:tcPr>
          <w:p w:rsidR="00C7121C" w:rsidRPr="003228B3" w:rsidRDefault="00C7121C" w:rsidP="00797838">
            <w:pPr>
              <w:ind w:left="-108" w:right="-18"/>
              <w:jc w:val="right"/>
              <w:rPr>
                <w:rFonts w:ascii="Angsana New" w:hAnsi="Angsana New"/>
                <w:sz w:val="25"/>
                <w:szCs w:val="25"/>
                <w:lang w:val="en-GB"/>
              </w:rPr>
            </w:pPr>
          </w:p>
        </w:tc>
      </w:tr>
      <w:tr w:rsidR="003228B3" w:rsidRPr="003228B3" w:rsidTr="004B2215">
        <w:tc>
          <w:tcPr>
            <w:tcW w:w="3690" w:type="dxa"/>
            <w:shd w:val="clear" w:color="auto" w:fill="auto"/>
          </w:tcPr>
          <w:p w:rsidR="003228B3" w:rsidRPr="003228B3" w:rsidRDefault="003228B3" w:rsidP="003228B3">
            <w:pPr>
              <w:ind w:left="90"/>
              <w:jc w:val="thaiDistribute"/>
              <w:rPr>
                <w:rFonts w:ascii="Angsana New" w:hAnsi="Angsana New"/>
                <w:sz w:val="25"/>
                <w:szCs w:val="25"/>
                <w:cs/>
              </w:rPr>
            </w:pPr>
            <w:r w:rsidRPr="003228B3">
              <w:rPr>
                <w:rFonts w:ascii="Angsana New" w:hAnsi="Angsana New"/>
                <w:sz w:val="25"/>
                <w:szCs w:val="25"/>
              </w:rPr>
              <w:t>- convertible bonds (Share)</w:t>
            </w:r>
          </w:p>
        </w:tc>
        <w:tc>
          <w:tcPr>
            <w:tcW w:w="1350" w:type="dxa"/>
            <w:shd w:val="clear" w:color="auto" w:fill="auto"/>
          </w:tcPr>
          <w:p w:rsidR="003228B3" w:rsidRPr="003228B3" w:rsidRDefault="003228B3" w:rsidP="003228B3">
            <w:pPr>
              <w:ind w:left="-108" w:right="-108"/>
              <w:jc w:val="center"/>
              <w:rPr>
                <w:rFonts w:ascii="Angsana New" w:hAnsi="Angsana New"/>
                <w:sz w:val="25"/>
                <w:szCs w:val="25"/>
              </w:rPr>
            </w:pPr>
            <w:r w:rsidRPr="003228B3">
              <w:rPr>
                <w:rFonts w:ascii="Angsana New" w:hAnsi="Angsana New" w:hint="cs"/>
                <w:sz w:val="25"/>
                <w:szCs w:val="25"/>
                <w:cs/>
              </w:rPr>
              <w:t>-</w:t>
            </w:r>
          </w:p>
        </w:tc>
        <w:tc>
          <w:tcPr>
            <w:tcW w:w="270" w:type="dxa"/>
            <w:shd w:val="clear" w:color="auto" w:fill="auto"/>
          </w:tcPr>
          <w:p w:rsidR="003228B3" w:rsidRPr="003228B3" w:rsidRDefault="003228B3" w:rsidP="003228B3">
            <w:pPr>
              <w:ind w:left="-108" w:right="34"/>
              <w:jc w:val="right"/>
              <w:rPr>
                <w:rFonts w:ascii="Angsana New" w:hAnsi="Angsana New"/>
                <w:sz w:val="25"/>
                <w:szCs w:val="25"/>
              </w:rPr>
            </w:pPr>
          </w:p>
        </w:tc>
        <w:tc>
          <w:tcPr>
            <w:tcW w:w="1350" w:type="dxa"/>
            <w:shd w:val="clear" w:color="auto" w:fill="auto"/>
          </w:tcPr>
          <w:p w:rsidR="003228B3" w:rsidRPr="003228B3" w:rsidRDefault="003228B3" w:rsidP="003228B3">
            <w:pPr>
              <w:tabs>
                <w:tab w:val="left" w:pos="943"/>
              </w:tabs>
              <w:ind w:left="-108"/>
              <w:jc w:val="right"/>
              <w:rPr>
                <w:rFonts w:ascii="Angsana New" w:hAnsi="Angsana New"/>
                <w:sz w:val="25"/>
                <w:szCs w:val="25"/>
              </w:rPr>
            </w:pPr>
            <w:r w:rsidRPr="003228B3">
              <w:rPr>
                <w:rFonts w:ascii="Angsana New" w:hAnsi="Angsana New"/>
                <w:sz w:val="25"/>
                <w:szCs w:val="25"/>
                <w:cs/>
                <w:lang w:val="en-GB"/>
              </w:rPr>
              <w:t>58</w:t>
            </w:r>
            <w:r w:rsidRPr="003228B3">
              <w:rPr>
                <w:rFonts w:ascii="Angsana New" w:hAnsi="Angsana New"/>
                <w:sz w:val="25"/>
                <w:szCs w:val="25"/>
              </w:rPr>
              <w:t>,333,333</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shd w:val="clear" w:color="auto" w:fill="auto"/>
          </w:tcPr>
          <w:p w:rsidR="003228B3" w:rsidRPr="003228B3" w:rsidRDefault="003228B3" w:rsidP="003228B3">
            <w:pPr>
              <w:ind w:left="-108" w:right="-108"/>
              <w:jc w:val="center"/>
              <w:rPr>
                <w:rFonts w:ascii="Angsana New" w:hAnsi="Angsana New"/>
                <w:sz w:val="25"/>
                <w:szCs w:val="25"/>
              </w:rPr>
            </w:pPr>
            <w:r w:rsidRPr="003228B3">
              <w:rPr>
                <w:rFonts w:ascii="Angsana New" w:hAnsi="Angsana New" w:hint="cs"/>
                <w:sz w:val="25"/>
                <w:szCs w:val="25"/>
                <w:cs/>
              </w:rPr>
              <w:t>-</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shd w:val="clear" w:color="auto" w:fill="auto"/>
          </w:tcPr>
          <w:p w:rsidR="003228B3" w:rsidRPr="003228B3" w:rsidRDefault="003228B3" w:rsidP="003228B3">
            <w:pPr>
              <w:tabs>
                <w:tab w:val="left" w:pos="943"/>
              </w:tabs>
              <w:ind w:left="-108"/>
              <w:jc w:val="right"/>
              <w:rPr>
                <w:rFonts w:ascii="Angsana New" w:hAnsi="Angsana New"/>
                <w:sz w:val="25"/>
                <w:szCs w:val="25"/>
              </w:rPr>
            </w:pPr>
            <w:r w:rsidRPr="003228B3">
              <w:rPr>
                <w:rFonts w:ascii="Angsana New" w:hAnsi="Angsana New"/>
                <w:sz w:val="25"/>
                <w:szCs w:val="25"/>
                <w:cs/>
                <w:lang w:val="en-GB"/>
              </w:rPr>
              <w:t>58</w:t>
            </w:r>
            <w:r w:rsidRPr="003228B3">
              <w:rPr>
                <w:rFonts w:ascii="Angsana New" w:hAnsi="Angsana New"/>
                <w:sz w:val="25"/>
                <w:szCs w:val="25"/>
              </w:rPr>
              <w:t>,333,333</w:t>
            </w:r>
          </w:p>
        </w:tc>
      </w:tr>
      <w:tr w:rsidR="003228B3" w:rsidRPr="003228B3" w:rsidTr="004B2215">
        <w:tc>
          <w:tcPr>
            <w:tcW w:w="3690" w:type="dxa"/>
            <w:shd w:val="clear" w:color="auto" w:fill="auto"/>
          </w:tcPr>
          <w:p w:rsidR="003228B3" w:rsidRPr="003228B3" w:rsidRDefault="003228B3" w:rsidP="003228B3">
            <w:pPr>
              <w:ind w:left="90"/>
              <w:jc w:val="thaiDistribute"/>
              <w:rPr>
                <w:rFonts w:ascii="Angsana New" w:hAnsi="Angsana New"/>
                <w:sz w:val="25"/>
                <w:szCs w:val="25"/>
                <w:cs/>
              </w:rPr>
            </w:pPr>
            <w:r w:rsidRPr="003228B3">
              <w:rPr>
                <w:rFonts w:ascii="Angsana New" w:hAnsi="Angsana New"/>
                <w:sz w:val="25"/>
                <w:szCs w:val="25"/>
              </w:rPr>
              <w:t>- warrants (Share)</w:t>
            </w:r>
          </w:p>
        </w:tc>
        <w:tc>
          <w:tcPr>
            <w:tcW w:w="1350" w:type="dxa"/>
            <w:tcBorders>
              <w:bottom w:val="single" w:sz="4" w:space="0" w:color="auto"/>
            </w:tcBorders>
            <w:shd w:val="clear" w:color="auto" w:fill="auto"/>
          </w:tcPr>
          <w:p w:rsidR="003228B3" w:rsidRPr="003228B3" w:rsidRDefault="003228B3" w:rsidP="003228B3">
            <w:pPr>
              <w:ind w:left="-108" w:right="-108"/>
              <w:jc w:val="center"/>
              <w:rPr>
                <w:rFonts w:ascii="Angsana New" w:hAnsi="Angsana New"/>
                <w:sz w:val="25"/>
                <w:szCs w:val="25"/>
              </w:rPr>
            </w:pPr>
            <w:r w:rsidRPr="003228B3">
              <w:rPr>
                <w:rFonts w:ascii="Angsana New" w:hAnsi="Angsana New" w:hint="cs"/>
                <w:sz w:val="25"/>
                <w:szCs w:val="25"/>
                <w:cs/>
              </w:rPr>
              <w:t>-</w:t>
            </w:r>
          </w:p>
        </w:tc>
        <w:tc>
          <w:tcPr>
            <w:tcW w:w="270" w:type="dxa"/>
            <w:shd w:val="clear" w:color="auto" w:fill="auto"/>
          </w:tcPr>
          <w:p w:rsidR="003228B3" w:rsidRPr="003228B3" w:rsidRDefault="003228B3" w:rsidP="003228B3">
            <w:pPr>
              <w:ind w:left="-108" w:right="34"/>
              <w:jc w:val="right"/>
              <w:rPr>
                <w:rFonts w:ascii="Angsana New" w:hAnsi="Angsana New"/>
                <w:sz w:val="25"/>
                <w:szCs w:val="25"/>
              </w:rPr>
            </w:pPr>
          </w:p>
        </w:tc>
        <w:tc>
          <w:tcPr>
            <w:tcW w:w="1350" w:type="dxa"/>
            <w:tcBorders>
              <w:bottom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967,775</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single" w:sz="4" w:space="0" w:color="auto"/>
            </w:tcBorders>
            <w:shd w:val="clear" w:color="auto" w:fill="auto"/>
          </w:tcPr>
          <w:p w:rsidR="003228B3" w:rsidRPr="003228B3" w:rsidRDefault="003228B3" w:rsidP="003228B3">
            <w:pPr>
              <w:ind w:left="-108" w:right="-108"/>
              <w:jc w:val="center"/>
              <w:rPr>
                <w:rFonts w:ascii="Angsana New" w:hAnsi="Angsana New"/>
                <w:sz w:val="25"/>
                <w:szCs w:val="25"/>
              </w:rPr>
            </w:pPr>
            <w:r w:rsidRPr="003228B3">
              <w:rPr>
                <w:rFonts w:ascii="Angsana New" w:hAnsi="Angsana New" w:hint="cs"/>
                <w:sz w:val="25"/>
                <w:szCs w:val="25"/>
                <w:cs/>
              </w:rPr>
              <w:t>-</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sing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967,775</w:t>
            </w:r>
          </w:p>
        </w:tc>
      </w:tr>
      <w:tr w:rsidR="003228B3" w:rsidRPr="003228B3" w:rsidTr="004B2215">
        <w:tc>
          <w:tcPr>
            <w:tcW w:w="3690" w:type="dxa"/>
            <w:shd w:val="clear" w:color="auto" w:fill="auto"/>
          </w:tcPr>
          <w:p w:rsidR="004B2215" w:rsidRDefault="003228B3" w:rsidP="003228B3">
            <w:pPr>
              <w:ind w:left="90" w:hanging="180"/>
              <w:jc w:val="left"/>
              <w:rPr>
                <w:rFonts w:ascii="Angsana New" w:hAnsi="Angsana New"/>
                <w:sz w:val="25"/>
                <w:szCs w:val="25"/>
              </w:rPr>
            </w:pPr>
            <w:r w:rsidRPr="003228B3">
              <w:rPr>
                <w:rFonts w:ascii="Angsana New" w:hAnsi="Angsana New"/>
                <w:sz w:val="25"/>
                <w:szCs w:val="25"/>
              </w:rPr>
              <w:t xml:space="preserve">Weighted average number of ordinary shares for </w:t>
            </w:r>
          </w:p>
          <w:p w:rsidR="003228B3" w:rsidRPr="003228B3" w:rsidRDefault="003228B3" w:rsidP="004B2215">
            <w:pPr>
              <w:ind w:left="90" w:hanging="10"/>
              <w:jc w:val="left"/>
              <w:rPr>
                <w:rFonts w:ascii="Angsana New" w:hAnsi="Angsana New"/>
                <w:sz w:val="25"/>
                <w:szCs w:val="25"/>
                <w:cs/>
              </w:rPr>
            </w:pPr>
            <w:r w:rsidRPr="003228B3">
              <w:rPr>
                <w:rFonts w:ascii="Angsana New" w:hAnsi="Angsana New"/>
                <w:sz w:val="25"/>
                <w:szCs w:val="25"/>
              </w:rPr>
              <w:t>diluted earnings (loss) per share</w:t>
            </w:r>
            <w:r w:rsidRPr="003228B3">
              <w:rPr>
                <w:rFonts w:ascii="Angsana New" w:hAnsi="Angsana New"/>
                <w:sz w:val="25"/>
                <w:szCs w:val="25"/>
                <w:lang w:val="en-GB"/>
              </w:rPr>
              <w:t>(Share)</w:t>
            </w:r>
          </w:p>
        </w:tc>
        <w:tc>
          <w:tcPr>
            <w:tcW w:w="1350" w:type="dxa"/>
            <w:tcBorders>
              <w:bottom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3,7</w:t>
            </w:r>
            <w:r w:rsidRPr="003228B3">
              <w:rPr>
                <w:rFonts w:ascii="Angsana New" w:hAnsi="Angsana New" w:hint="cs"/>
                <w:sz w:val="25"/>
                <w:szCs w:val="25"/>
                <w:cs/>
                <w:lang w:val="en-GB"/>
              </w:rPr>
              <w:t>85</w:t>
            </w:r>
            <w:r w:rsidRPr="003228B3">
              <w:rPr>
                <w:rFonts w:ascii="Angsana New" w:hAnsi="Angsana New"/>
                <w:sz w:val="25"/>
                <w:szCs w:val="25"/>
                <w:lang w:val="en-GB"/>
              </w:rPr>
              <w:t>,</w:t>
            </w:r>
            <w:r w:rsidRPr="003228B3">
              <w:rPr>
                <w:rFonts w:ascii="Angsana New" w:hAnsi="Angsana New" w:hint="cs"/>
                <w:sz w:val="25"/>
                <w:szCs w:val="25"/>
                <w:cs/>
                <w:lang w:val="en-GB"/>
              </w:rPr>
              <w:t>597</w:t>
            </w:r>
            <w:r w:rsidRPr="003228B3">
              <w:rPr>
                <w:rFonts w:ascii="Angsana New" w:hAnsi="Angsana New"/>
                <w:sz w:val="25"/>
                <w:szCs w:val="25"/>
                <w:lang w:val="en-GB"/>
              </w:rPr>
              <w:t>,</w:t>
            </w:r>
            <w:r w:rsidRPr="003228B3">
              <w:rPr>
                <w:rFonts w:ascii="Angsana New" w:hAnsi="Angsana New" w:hint="cs"/>
                <w:sz w:val="25"/>
                <w:szCs w:val="25"/>
                <w:cs/>
                <w:lang w:val="en-GB"/>
              </w:rPr>
              <w:t>291</w:t>
            </w:r>
          </w:p>
        </w:tc>
        <w:tc>
          <w:tcPr>
            <w:tcW w:w="270" w:type="dxa"/>
            <w:shd w:val="clear" w:color="auto" w:fill="auto"/>
          </w:tcPr>
          <w:p w:rsidR="003228B3" w:rsidRPr="003228B3" w:rsidRDefault="003228B3" w:rsidP="003228B3">
            <w:pPr>
              <w:ind w:left="-108" w:right="34"/>
              <w:jc w:val="right"/>
              <w:rPr>
                <w:rFonts w:ascii="Angsana New" w:hAnsi="Angsana New"/>
                <w:sz w:val="25"/>
                <w:szCs w:val="25"/>
              </w:rPr>
            </w:pPr>
          </w:p>
        </w:tc>
        <w:tc>
          <w:tcPr>
            <w:tcW w:w="1350" w:type="dxa"/>
            <w:tcBorders>
              <w:bottom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3,185,412,448</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3,7</w:t>
            </w:r>
            <w:r w:rsidRPr="003228B3">
              <w:rPr>
                <w:rFonts w:ascii="Angsana New" w:hAnsi="Angsana New" w:hint="cs"/>
                <w:sz w:val="25"/>
                <w:szCs w:val="25"/>
                <w:cs/>
                <w:lang w:val="en-GB"/>
              </w:rPr>
              <w:t>85</w:t>
            </w:r>
            <w:r w:rsidRPr="003228B3">
              <w:rPr>
                <w:rFonts w:ascii="Angsana New" w:hAnsi="Angsana New"/>
                <w:sz w:val="25"/>
                <w:szCs w:val="25"/>
                <w:lang w:val="en-GB"/>
              </w:rPr>
              <w:t>,</w:t>
            </w:r>
            <w:r w:rsidRPr="003228B3">
              <w:rPr>
                <w:rFonts w:ascii="Angsana New" w:hAnsi="Angsana New" w:hint="cs"/>
                <w:sz w:val="25"/>
                <w:szCs w:val="25"/>
                <w:cs/>
                <w:lang w:val="en-GB"/>
              </w:rPr>
              <w:t>597</w:t>
            </w:r>
            <w:r w:rsidRPr="003228B3">
              <w:rPr>
                <w:rFonts w:ascii="Angsana New" w:hAnsi="Angsana New"/>
                <w:sz w:val="25"/>
                <w:szCs w:val="25"/>
                <w:lang w:val="en-GB"/>
              </w:rPr>
              <w:t>,</w:t>
            </w:r>
            <w:r w:rsidRPr="003228B3">
              <w:rPr>
                <w:rFonts w:ascii="Angsana New" w:hAnsi="Angsana New" w:hint="cs"/>
                <w:sz w:val="25"/>
                <w:szCs w:val="25"/>
                <w:cs/>
                <w:lang w:val="en-GB"/>
              </w:rPr>
              <w:t>291</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bottom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lang w:val="en-GB"/>
              </w:rPr>
            </w:pPr>
          </w:p>
          <w:p w:rsidR="003228B3" w:rsidRPr="003228B3" w:rsidRDefault="003228B3" w:rsidP="003228B3">
            <w:pPr>
              <w:tabs>
                <w:tab w:val="left" w:pos="943"/>
              </w:tabs>
              <w:ind w:left="-108"/>
              <w:jc w:val="right"/>
              <w:rPr>
                <w:rFonts w:ascii="Angsana New" w:hAnsi="Angsana New"/>
                <w:sz w:val="25"/>
                <w:szCs w:val="25"/>
                <w:lang w:val="en-GB"/>
              </w:rPr>
            </w:pPr>
            <w:r w:rsidRPr="003228B3">
              <w:rPr>
                <w:rFonts w:ascii="Angsana New" w:hAnsi="Angsana New"/>
                <w:sz w:val="25"/>
                <w:szCs w:val="25"/>
                <w:lang w:val="en-GB"/>
              </w:rPr>
              <w:t>3,185,412,448</w:t>
            </w:r>
          </w:p>
        </w:tc>
      </w:tr>
      <w:tr w:rsidR="003228B3" w:rsidRPr="003228B3" w:rsidTr="004B2215">
        <w:tc>
          <w:tcPr>
            <w:tcW w:w="3690" w:type="dxa"/>
            <w:shd w:val="clear" w:color="auto" w:fill="auto"/>
          </w:tcPr>
          <w:p w:rsidR="003228B3" w:rsidRPr="003228B3" w:rsidRDefault="003228B3" w:rsidP="003228B3">
            <w:pPr>
              <w:ind w:left="-90"/>
              <w:jc w:val="thaiDistribute"/>
              <w:rPr>
                <w:rFonts w:ascii="Angsana New" w:hAnsi="Angsana New"/>
                <w:sz w:val="25"/>
                <w:szCs w:val="25"/>
                <w:cs/>
              </w:rPr>
            </w:pPr>
            <w:r w:rsidRPr="003228B3">
              <w:rPr>
                <w:rFonts w:ascii="Angsana New" w:hAnsi="Angsana New"/>
                <w:sz w:val="25"/>
                <w:szCs w:val="25"/>
              </w:rPr>
              <w:t>Diluted earnings (loss) per share (Baht)</w:t>
            </w:r>
          </w:p>
        </w:tc>
        <w:tc>
          <w:tcPr>
            <w:tcW w:w="1350" w:type="dxa"/>
            <w:tcBorders>
              <w:top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cs/>
                <w:lang w:val="en-GB"/>
              </w:rPr>
            </w:pPr>
            <w:r w:rsidRPr="003228B3">
              <w:rPr>
                <w:rFonts w:ascii="Angsana New" w:hAnsi="Angsana New"/>
                <w:sz w:val="25"/>
                <w:szCs w:val="25"/>
                <w:lang w:val="en-GB"/>
              </w:rPr>
              <w:t>0</w:t>
            </w:r>
            <w:r w:rsidRPr="003228B3">
              <w:rPr>
                <w:rFonts w:ascii="Angsana New" w:hAnsi="Angsana New"/>
                <w:sz w:val="25"/>
                <w:szCs w:val="25"/>
                <w:cs/>
                <w:lang w:val="en-GB"/>
              </w:rPr>
              <w:t>.</w:t>
            </w:r>
            <w:r w:rsidRPr="003228B3">
              <w:rPr>
                <w:rFonts w:ascii="Angsana New" w:hAnsi="Angsana New"/>
                <w:sz w:val="25"/>
                <w:szCs w:val="25"/>
                <w:lang w:val="en-GB"/>
              </w:rPr>
              <w:t>10</w:t>
            </w:r>
          </w:p>
        </w:tc>
        <w:tc>
          <w:tcPr>
            <w:tcW w:w="270" w:type="dxa"/>
            <w:shd w:val="clear" w:color="auto" w:fill="auto"/>
          </w:tcPr>
          <w:p w:rsidR="003228B3" w:rsidRPr="003228B3" w:rsidRDefault="003228B3" w:rsidP="003228B3">
            <w:pPr>
              <w:ind w:left="-108" w:right="34"/>
              <w:jc w:val="right"/>
              <w:rPr>
                <w:rFonts w:ascii="Angsana New" w:hAnsi="Angsana New"/>
                <w:sz w:val="25"/>
                <w:szCs w:val="25"/>
                <w:highlight w:val="yellow"/>
              </w:rPr>
            </w:pPr>
          </w:p>
        </w:tc>
        <w:tc>
          <w:tcPr>
            <w:tcW w:w="1350" w:type="dxa"/>
            <w:tcBorders>
              <w:top w:val="double" w:sz="4" w:space="0" w:color="auto"/>
            </w:tcBorders>
            <w:shd w:val="clear" w:color="auto" w:fill="auto"/>
          </w:tcPr>
          <w:p w:rsidR="003228B3" w:rsidRPr="003228B3" w:rsidRDefault="003228B3" w:rsidP="003228B3">
            <w:pPr>
              <w:tabs>
                <w:tab w:val="left" w:pos="943"/>
              </w:tabs>
              <w:ind w:left="-108"/>
              <w:jc w:val="right"/>
              <w:rPr>
                <w:rFonts w:ascii="Angsana New" w:hAnsi="Angsana New"/>
                <w:sz w:val="25"/>
                <w:szCs w:val="25"/>
                <w:cs/>
                <w:lang w:val="en-GB"/>
              </w:rPr>
            </w:pPr>
            <w:r w:rsidRPr="003228B3">
              <w:rPr>
                <w:rFonts w:ascii="Angsana New" w:hAnsi="Angsana New"/>
                <w:sz w:val="25"/>
                <w:szCs w:val="25"/>
                <w:lang w:val="en-GB"/>
              </w:rPr>
              <w:t>0</w:t>
            </w:r>
            <w:r w:rsidRPr="003228B3">
              <w:rPr>
                <w:rFonts w:ascii="Angsana New" w:hAnsi="Angsana New"/>
                <w:sz w:val="25"/>
                <w:szCs w:val="25"/>
                <w:cs/>
                <w:lang w:val="en-GB"/>
              </w:rPr>
              <w:t>.</w:t>
            </w:r>
            <w:r w:rsidRPr="003228B3">
              <w:rPr>
                <w:rFonts w:ascii="Angsana New" w:hAnsi="Angsana New"/>
                <w:sz w:val="25"/>
                <w:szCs w:val="25"/>
                <w:lang w:val="en-GB"/>
              </w:rPr>
              <w:t>20</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top w:val="double" w:sz="4" w:space="0" w:color="auto"/>
            </w:tcBorders>
            <w:shd w:val="clear" w:color="auto" w:fill="auto"/>
          </w:tcPr>
          <w:p w:rsidR="003228B3" w:rsidRPr="003228B3" w:rsidRDefault="003228B3" w:rsidP="003228B3">
            <w:pPr>
              <w:ind w:left="-108"/>
              <w:jc w:val="right"/>
              <w:rPr>
                <w:rFonts w:ascii="Angsana New" w:hAnsi="Angsana New"/>
                <w:sz w:val="25"/>
                <w:szCs w:val="25"/>
                <w:lang w:val="en-GB"/>
              </w:rPr>
            </w:pPr>
            <w:r w:rsidRPr="003228B3">
              <w:rPr>
                <w:rFonts w:ascii="Angsana New" w:hAnsi="Angsana New"/>
                <w:sz w:val="25"/>
                <w:szCs w:val="25"/>
                <w:lang w:val="en-GB"/>
              </w:rPr>
              <w:t>(0.10)</w:t>
            </w:r>
          </w:p>
        </w:tc>
        <w:tc>
          <w:tcPr>
            <w:tcW w:w="270" w:type="dxa"/>
            <w:shd w:val="clear" w:color="auto" w:fill="auto"/>
          </w:tcPr>
          <w:p w:rsidR="003228B3" w:rsidRPr="003228B3" w:rsidRDefault="003228B3" w:rsidP="003228B3">
            <w:pPr>
              <w:ind w:left="-108"/>
              <w:jc w:val="right"/>
              <w:rPr>
                <w:rFonts w:ascii="Angsana New" w:hAnsi="Angsana New"/>
                <w:sz w:val="25"/>
                <w:szCs w:val="25"/>
              </w:rPr>
            </w:pPr>
          </w:p>
        </w:tc>
        <w:tc>
          <w:tcPr>
            <w:tcW w:w="1350" w:type="dxa"/>
            <w:tcBorders>
              <w:top w:val="double" w:sz="4" w:space="0" w:color="auto"/>
            </w:tcBorders>
            <w:shd w:val="clear" w:color="auto" w:fill="auto"/>
          </w:tcPr>
          <w:p w:rsidR="003228B3" w:rsidRPr="003228B3" w:rsidRDefault="003228B3" w:rsidP="003228B3">
            <w:pPr>
              <w:ind w:left="-108"/>
              <w:jc w:val="right"/>
              <w:rPr>
                <w:rFonts w:ascii="Angsana New" w:hAnsi="Angsana New"/>
                <w:sz w:val="25"/>
                <w:szCs w:val="25"/>
                <w:lang w:val="en-GB"/>
              </w:rPr>
            </w:pPr>
            <w:r w:rsidRPr="003228B3">
              <w:rPr>
                <w:rFonts w:ascii="Angsana New" w:hAnsi="Angsana New"/>
                <w:sz w:val="25"/>
                <w:szCs w:val="25"/>
                <w:lang w:val="en-GB"/>
              </w:rPr>
              <w:t>0</w:t>
            </w:r>
            <w:r w:rsidRPr="003228B3">
              <w:rPr>
                <w:rFonts w:ascii="Angsana New" w:hAnsi="Angsana New"/>
                <w:sz w:val="25"/>
                <w:szCs w:val="25"/>
                <w:cs/>
                <w:lang w:val="en-GB"/>
              </w:rPr>
              <w:t>.</w:t>
            </w:r>
            <w:r w:rsidRPr="003228B3">
              <w:rPr>
                <w:rFonts w:ascii="Angsana New" w:hAnsi="Angsana New"/>
                <w:sz w:val="25"/>
                <w:szCs w:val="25"/>
                <w:lang w:val="en-GB"/>
              </w:rPr>
              <w:t>28</w:t>
            </w:r>
          </w:p>
        </w:tc>
      </w:tr>
    </w:tbl>
    <w:p w:rsidR="000B735B" w:rsidRDefault="000B735B" w:rsidP="000B735B">
      <w:pPr>
        <w:ind w:left="426"/>
        <w:jc w:val="thaiDistribute"/>
        <w:rPr>
          <w:rFonts w:ascii="Angsana New" w:hAnsi="Angsana New"/>
          <w:b/>
          <w:bCs/>
          <w:sz w:val="30"/>
          <w:szCs w:val="30"/>
          <w:lang w:val="en-GB"/>
        </w:rPr>
      </w:pPr>
    </w:p>
    <w:p w:rsidR="00DA425F" w:rsidRPr="001F7A87" w:rsidRDefault="00DA425F" w:rsidP="00E63ABD">
      <w:pPr>
        <w:numPr>
          <w:ilvl w:val="0"/>
          <w:numId w:val="20"/>
        </w:numPr>
        <w:ind w:left="426" w:hanging="426"/>
        <w:jc w:val="thaiDistribute"/>
        <w:rPr>
          <w:rFonts w:ascii="Angsana New" w:hAnsi="Angsana New"/>
          <w:b/>
          <w:bCs/>
          <w:sz w:val="30"/>
          <w:szCs w:val="30"/>
          <w:lang w:val="en-GB"/>
        </w:rPr>
      </w:pPr>
      <w:r w:rsidRPr="001F7A87">
        <w:rPr>
          <w:rFonts w:ascii="Angsana New" w:hAnsi="Angsana New"/>
          <w:b/>
          <w:bCs/>
          <w:sz w:val="30"/>
          <w:szCs w:val="30"/>
        </w:rPr>
        <w:t>Expenses by Nature</w:t>
      </w:r>
    </w:p>
    <w:p w:rsidR="00DA425F" w:rsidRPr="001F7A87" w:rsidRDefault="00DA425F" w:rsidP="002248A9">
      <w:pPr>
        <w:ind w:left="450" w:firstLine="778"/>
        <w:jc w:val="thaiDistribute"/>
        <w:outlineLvl w:val="0"/>
        <w:rPr>
          <w:rFonts w:ascii="Angsana New" w:hAnsi="Angsana New"/>
          <w:sz w:val="30"/>
          <w:szCs w:val="30"/>
        </w:rPr>
      </w:pPr>
      <w:r w:rsidRPr="001F7A87">
        <w:rPr>
          <w:rFonts w:ascii="Angsana New" w:hAnsi="Angsana New"/>
          <w:sz w:val="30"/>
          <w:szCs w:val="30"/>
        </w:rPr>
        <w:t>The following expenditure items, classified by nature, have been charged in arriving at profit before finance costs and income tax:</w:t>
      </w:r>
    </w:p>
    <w:tbl>
      <w:tblPr>
        <w:tblW w:w="9883" w:type="dxa"/>
        <w:tblInd w:w="108" w:type="dxa"/>
        <w:tblLayout w:type="fixed"/>
        <w:tblLook w:val="0000"/>
      </w:tblPr>
      <w:tblGrid>
        <w:gridCol w:w="2956"/>
        <w:gridCol w:w="1544"/>
        <w:gridCol w:w="240"/>
        <w:gridCol w:w="1560"/>
        <w:gridCol w:w="241"/>
        <w:gridCol w:w="1560"/>
        <w:gridCol w:w="252"/>
        <w:gridCol w:w="1530"/>
      </w:tblGrid>
      <w:tr w:rsidR="00DA425F" w:rsidRPr="00F31525" w:rsidTr="004B2215">
        <w:tc>
          <w:tcPr>
            <w:tcW w:w="2956" w:type="dxa"/>
          </w:tcPr>
          <w:p w:rsidR="00DA425F" w:rsidRPr="00F31525" w:rsidRDefault="00DA425F" w:rsidP="00BD1C5D">
            <w:pPr>
              <w:ind w:left="34" w:hanging="34"/>
              <w:jc w:val="center"/>
              <w:rPr>
                <w:rFonts w:ascii="Angsana New" w:hAnsi="Angsana New"/>
                <w:sz w:val="28"/>
                <w:szCs w:val="28"/>
                <w:u w:val="single"/>
                <w:cs/>
              </w:rPr>
            </w:pPr>
          </w:p>
        </w:tc>
        <w:tc>
          <w:tcPr>
            <w:tcW w:w="3344" w:type="dxa"/>
            <w:gridSpan w:val="3"/>
          </w:tcPr>
          <w:p w:rsidR="00DA425F" w:rsidRPr="00F31525" w:rsidRDefault="00DA425F" w:rsidP="00154576">
            <w:pPr>
              <w:jc w:val="center"/>
              <w:rPr>
                <w:rFonts w:ascii="Angsana New" w:hAnsi="Angsana New"/>
                <w:sz w:val="28"/>
                <w:szCs w:val="28"/>
                <w:u w:val="single"/>
                <w:cs/>
              </w:rPr>
            </w:pPr>
            <w:r w:rsidRPr="00F31525">
              <w:rPr>
                <w:rFonts w:ascii="Angsana New" w:hAnsi="Angsana New"/>
                <w:sz w:val="28"/>
                <w:szCs w:val="28"/>
              </w:rPr>
              <w:t>Consolidated Financial Statements</w:t>
            </w:r>
          </w:p>
        </w:tc>
        <w:tc>
          <w:tcPr>
            <w:tcW w:w="241" w:type="dxa"/>
          </w:tcPr>
          <w:p w:rsidR="00DA425F" w:rsidRPr="00F31525" w:rsidRDefault="00DA425F" w:rsidP="00154576">
            <w:pPr>
              <w:jc w:val="center"/>
              <w:rPr>
                <w:rFonts w:ascii="Angsana New" w:hAnsi="Angsana New"/>
                <w:sz w:val="28"/>
                <w:szCs w:val="28"/>
                <w:u w:val="single"/>
                <w:cs/>
              </w:rPr>
            </w:pPr>
          </w:p>
        </w:tc>
        <w:tc>
          <w:tcPr>
            <w:tcW w:w="3342" w:type="dxa"/>
            <w:gridSpan w:val="3"/>
          </w:tcPr>
          <w:p w:rsidR="00DA425F" w:rsidRPr="00F31525" w:rsidRDefault="00DA425F" w:rsidP="00154576">
            <w:pPr>
              <w:jc w:val="center"/>
              <w:rPr>
                <w:rFonts w:ascii="Angsana New" w:hAnsi="Angsana New"/>
                <w:sz w:val="28"/>
                <w:szCs w:val="28"/>
                <w:u w:val="single"/>
                <w:cs/>
              </w:rPr>
            </w:pPr>
            <w:r w:rsidRPr="00F31525">
              <w:rPr>
                <w:rFonts w:ascii="Angsana New" w:hAnsi="Angsana New"/>
                <w:sz w:val="28"/>
                <w:szCs w:val="28"/>
              </w:rPr>
              <w:t>Separate Financial Statements</w:t>
            </w:r>
          </w:p>
        </w:tc>
      </w:tr>
      <w:tr w:rsidR="0044484E" w:rsidRPr="00F31525" w:rsidTr="004B2215">
        <w:tc>
          <w:tcPr>
            <w:tcW w:w="2956" w:type="dxa"/>
          </w:tcPr>
          <w:p w:rsidR="0044484E" w:rsidRPr="00F31525" w:rsidRDefault="0044484E" w:rsidP="00BD1C5D">
            <w:pPr>
              <w:rPr>
                <w:rFonts w:ascii="Angsana New" w:hAnsi="Angsana New"/>
                <w:sz w:val="28"/>
                <w:szCs w:val="28"/>
                <w:u w:val="single"/>
                <w:cs/>
              </w:rPr>
            </w:pPr>
          </w:p>
        </w:tc>
        <w:tc>
          <w:tcPr>
            <w:tcW w:w="1544" w:type="dxa"/>
          </w:tcPr>
          <w:p w:rsidR="0044484E" w:rsidRPr="00F31525" w:rsidRDefault="00A55E80" w:rsidP="00BD1C5D">
            <w:pPr>
              <w:ind w:left="-101" w:right="-102"/>
              <w:jc w:val="center"/>
              <w:rPr>
                <w:rFonts w:ascii="Angsana New" w:hAnsi="Angsana New"/>
                <w:sz w:val="28"/>
                <w:szCs w:val="28"/>
              </w:rPr>
            </w:pPr>
            <w:r w:rsidRPr="00F31525">
              <w:rPr>
                <w:rFonts w:ascii="Angsana New" w:hAnsi="Angsana New"/>
                <w:sz w:val="28"/>
                <w:szCs w:val="28"/>
              </w:rPr>
              <w:t>201</w:t>
            </w:r>
            <w:r w:rsidR="00E07F23" w:rsidRPr="00F31525">
              <w:rPr>
                <w:rFonts w:ascii="Angsana New" w:hAnsi="Angsana New"/>
                <w:sz w:val="28"/>
                <w:szCs w:val="28"/>
              </w:rPr>
              <w:t>6</w:t>
            </w:r>
          </w:p>
        </w:tc>
        <w:tc>
          <w:tcPr>
            <w:tcW w:w="240" w:type="dxa"/>
          </w:tcPr>
          <w:p w:rsidR="0044484E" w:rsidRPr="00F31525" w:rsidRDefault="0044484E" w:rsidP="00BD1C5D">
            <w:pPr>
              <w:jc w:val="center"/>
              <w:rPr>
                <w:rFonts w:ascii="Angsana New" w:hAnsi="Angsana New"/>
                <w:sz w:val="28"/>
                <w:szCs w:val="28"/>
                <w:u w:val="single"/>
                <w:cs/>
              </w:rPr>
            </w:pPr>
          </w:p>
        </w:tc>
        <w:tc>
          <w:tcPr>
            <w:tcW w:w="1560" w:type="dxa"/>
          </w:tcPr>
          <w:p w:rsidR="0044484E" w:rsidRPr="00F31525" w:rsidRDefault="00A55E80" w:rsidP="00BD1C5D">
            <w:pPr>
              <w:ind w:left="-101" w:right="-102"/>
              <w:jc w:val="center"/>
              <w:rPr>
                <w:rFonts w:ascii="Angsana New" w:hAnsi="Angsana New"/>
                <w:sz w:val="28"/>
                <w:szCs w:val="28"/>
              </w:rPr>
            </w:pPr>
            <w:r w:rsidRPr="00F31525">
              <w:rPr>
                <w:rFonts w:ascii="Angsana New" w:hAnsi="Angsana New"/>
                <w:sz w:val="28"/>
                <w:szCs w:val="28"/>
              </w:rPr>
              <w:t>201</w:t>
            </w:r>
            <w:r w:rsidR="00E07F23" w:rsidRPr="00F31525">
              <w:rPr>
                <w:rFonts w:ascii="Angsana New" w:hAnsi="Angsana New"/>
                <w:sz w:val="28"/>
                <w:szCs w:val="28"/>
              </w:rPr>
              <w:t>5</w:t>
            </w:r>
          </w:p>
        </w:tc>
        <w:tc>
          <w:tcPr>
            <w:tcW w:w="241" w:type="dxa"/>
          </w:tcPr>
          <w:p w:rsidR="0044484E" w:rsidRPr="00F31525" w:rsidRDefault="0044484E" w:rsidP="00BD1C5D">
            <w:pPr>
              <w:jc w:val="center"/>
              <w:rPr>
                <w:rFonts w:ascii="Angsana New" w:hAnsi="Angsana New"/>
                <w:sz w:val="28"/>
                <w:szCs w:val="28"/>
                <w:u w:val="single"/>
                <w:cs/>
              </w:rPr>
            </w:pPr>
          </w:p>
        </w:tc>
        <w:tc>
          <w:tcPr>
            <w:tcW w:w="1560" w:type="dxa"/>
          </w:tcPr>
          <w:p w:rsidR="0044484E" w:rsidRPr="00F31525" w:rsidRDefault="00A55E80" w:rsidP="00BD1C5D">
            <w:pPr>
              <w:ind w:left="-101" w:right="-102"/>
              <w:jc w:val="center"/>
              <w:rPr>
                <w:rFonts w:ascii="Angsana New" w:hAnsi="Angsana New"/>
                <w:sz w:val="28"/>
                <w:szCs w:val="28"/>
              </w:rPr>
            </w:pPr>
            <w:r w:rsidRPr="00F31525">
              <w:rPr>
                <w:rFonts w:ascii="Angsana New" w:hAnsi="Angsana New"/>
                <w:sz w:val="28"/>
                <w:szCs w:val="28"/>
              </w:rPr>
              <w:t>201</w:t>
            </w:r>
            <w:r w:rsidR="00E07F23" w:rsidRPr="00F31525">
              <w:rPr>
                <w:rFonts w:ascii="Angsana New" w:hAnsi="Angsana New"/>
                <w:sz w:val="28"/>
                <w:szCs w:val="28"/>
              </w:rPr>
              <w:t>6</w:t>
            </w:r>
          </w:p>
        </w:tc>
        <w:tc>
          <w:tcPr>
            <w:tcW w:w="252" w:type="dxa"/>
          </w:tcPr>
          <w:p w:rsidR="0044484E" w:rsidRPr="00F31525" w:rsidRDefault="0044484E" w:rsidP="00BD1C5D">
            <w:pPr>
              <w:jc w:val="center"/>
              <w:rPr>
                <w:rFonts w:ascii="Angsana New" w:hAnsi="Angsana New"/>
                <w:sz w:val="28"/>
                <w:szCs w:val="28"/>
                <w:u w:val="single"/>
                <w:cs/>
              </w:rPr>
            </w:pPr>
          </w:p>
        </w:tc>
        <w:tc>
          <w:tcPr>
            <w:tcW w:w="1530" w:type="dxa"/>
          </w:tcPr>
          <w:p w:rsidR="0044484E" w:rsidRPr="00F31525" w:rsidRDefault="00A55E80" w:rsidP="00BD1C5D">
            <w:pPr>
              <w:ind w:left="-101" w:right="-102"/>
              <w:jc w:val="center"/>
              <w:rPr>
                <w:rFonts w:ascii="Angsana New" w:hAnsi="Angsana New"/>
                <w:sz w:val="28"/>
                <w:szCs w:val="28"/>
              </w:rPr>
            </w:pPr>
            <w:r w:rsidRPr="00F31525">
              <w:rPr>
                <w:rFonts w:ascii="Angsana New" w:hAnsi="Angsana New"/>
                <w:sz w:val="28"/>
                <w:szCs w:val="28"/>
              </w:rPr>
              <w:t>201</w:t>
            </w:r>
            <w:r w:rsidR="00E07F23" w:rsidRPr="00F31525">
              <w:rPr>
                <w:rFonts w:ascii="Angsana New" w:hAnsi="Angsana New"/>
                <w:sz w:val="28"/>
                <w:szCs w:val="28"/>
              </w:rPr>
              <w:t>5</w:t>
            </w:r>
          </w:p>
        </w:tc>
      </w:tr>
      <w:tr w:rsidR="00DA425F" w:rsidRPr="00F31525" w:rsidTr="004B2215">
        <w:tc>
          <w:tcPr>
            <w:tcW w:w="2956" w:type="dxa"/>
          </w:tcPr>
          <w:p w:rsidR="00DA425F" w:rsidRPr="00F31525" w:rsidRDefault="00DA425F" w:rsidP="00BD1C5D">
            <w:pPr>
              <w:jc w:val="thaiDistribute"/>
              <w:rPr>
                <w:rFonts w:ascii="Angsana New" w:hAnsi="Angsana New"/>
                <w:sz w:val="28"/>
                <w:szCs w:val="28"/>
                <w:cs/>
              </w:rPr>
            </w:pPr>
          </w:p>
        </w:tc>
        <w:tc>
          <w:tcPr>
            <w:tcW w:w="1544" w:type="dxa"/>
          </w:tcPr>
          <w:p w:rsidR="00DA425F" w:rsidRPr="00F31525" w:rsidRDefault="00DA425F" w:rsidP="00154576">
            <w:pPr>
              <w:jc w:val="center"/>
              <w:rPr>
                <w:rFonts w:ascii="Angsana New" w:hAnsi="Angsana New"/>
                <w:sz w:val="28"/>
                <w:szCs w:val="28"/>
              </w:rPr>
            </w:pPr>
            <w:r w:rsidRPr="00F31525">
              <w:rPr>
                <w:rFonts w:ascii="Angsana New" w:hAnsi="Angsana New"/>
                <w:sz w:val="28"/>
                <w:szCs w:val="28"/>
              </w:rPr>
              <w:t>Baht</w:t>
            </w:r>
          </w:p>
        </w:tc>
        <w:tc>
          <w:tcPr>
            <w:tcW w:w="240" w:type="dxa"/>
          </w:tcPr>
          <w:p w:rsidR="00DA425F" w:rsidRPr="00F31525" w:rsidRDefault="00DA425F" w:rsidP="00154576">
            <w:pPr>
              <w:ind w:right="-108"/>
              <w:jc w:val="center"/>
              <w:rPr>
                <w:rFonts w:ascii="Angsana New" w:eastAsia="Angsana New" w:hAnsi="Angsana New"/>
                <w:sz w:val="28"/>
                <w:szCs w:val="28"/>
              </w:rPr>
            </w:pPr>
          </w:p>
        </w:tc>
        <w:tc>
          <w:tcPr>
            <w:tcW w:w="1560" w:type="dxa"/>
          </w:tcPr>
          <w:p w:rsidR="00DA425F" w:rsidRPr="00F31525" w:rsidRDefault="00DA425F" w:rsidP="00154576">
            <w:pPr>
              <w:jc w:val="center"/>
              <w:rPr>
                <w:rFonts w:ascii="Angsana New" w:hAnsi="Angsana New"/>
                <w:sz w:val="28"/>
                <w:szCs w:val="28"/>
              </w:rPr>
            </w:pPr>
            <w:r w:rsidRPr="00F31525">
              <w:rPr>
                <w:rFonts w:ascii="Angsana New" w:hAnsi="Angsana New"/>
                <w:sz w:val="28"/>
                <w:szCs w:val="28"/>
              </w:rPr>
              <w:t>Baht</w:t>
            </w:r>
          </w:p>
        </w:tc>
        <w:tc>
          <w:tcPr>
            <w:tcW w:w="241" w:type="dxa"/>
          </w:tcPr>
          <w:p w:rsidR="00DA425F" w:rsidRPr="00F31525" w:rsidRDefault="00DA425F" w:rsidP="00154576">
            <w:pPr>
              <w:ind w:left="-200" w:right="-108"/>
              <w:jc w:val="center"/>
              <w:rPr>
                <w:rFonts w:ascii="Angsana New" w:eastAsia="Angsana New" w:hAnsi="Angsana New"/>
                <w:sz w:val="28"/>
                <w:szCs w:val="28"/>
              </w:rPr>
            </w:pPr>
          </w:p>
        </w:tc>
        <w:tc>
          <w:tcPr>
            <w:tcW w:w="1560" w:type="dxa"/>
          </w:tcPr>
          <w:p w:rsidR="00DA425F" w:rsidRPr="00F31525" w:rsidRDefault="00DA425F" w:rsidP="00154576">
            <w:pPr>
              <w:jc w:val="center"/>
              <w:rPr>
                <w:rFonts w:ascii="Angsana New" w:hAnsi="Angsana New"/>
                <w:sz w:val="28"/>
                <w:szCs w:val="28"/>
              </w:rPr>
            </w:pPr>
            <w:r w:rsidRPr="00F31525">
              <w:rPr>
                <w:rFonts w:ascii="Angsana New" w:hAnsi="Angsana New"/>
                <w:sz w:val="28"/>
                <w:szCs w:val="28"/>
              </w:rPr>
              <w:t>Baht</w:t>
            </w:r>
          </w:p>
        </w:tc>
        <w:tc>
          <w:tcPr>
            <w:tcW w:w="252" w:type="dxa"/>
          </w:tcPr>
          <w:p w:rsidR="00DA425F" w:rsidRPr="00F31525" w:rsidRDefault="00DA425F" w:rsidP="00154576">
            <w:pPr>
              <w:ind w:right="-30"/>
              <w:jc w:val="center"/>
              <w:rPr>
                <w:rFonts w:ascii="Angsana New" w:eastAsia="Angsana New" w:hAnsi="Angsana New"/>
                <w:sz w:val="28"/>
                <w:szCs w:val="28"/>
              </w:rPr>
            </w:pPr>
          </w:p>
        </w:tc>
        <w:tc>
          <w:tcPr>
            <w:tcW w:w="1530" w:type="dxa"/>
          </w:tcPr>
          <w:p w:rsidR="00DA425F" w:rsidRPr="00F31525" w:rsidRDefault="00DA425F" w:rsidP="00154576">
            <w:pPr>
              <w:jc w:val="center"/>
              <w:rPr>
                <w:rFonts w:ascii="Angsana New" w:hAnsi="Angsana New"/>
                <w:sz w:val="28"/>
                <w:szCs w:val="28"/>
              </w:rPr>
            </w:pPr>
            <w:r w:rsidRPr="00F31525">
              <w:rPr>
                <w:rFonts w:ascii="Angsana New" w:hAnsi="Angsana New"/>
                <w:sz w:val="28"/>
                <w:szCs w:val="28"/>
              </w:rPr>
              <w:t>Baht</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s="Angsana New"/>
                <w:noProof w:val="0"/>
                <w:color w:val="auto"/>
              </w:rPr>
            </w:pPr>
            <w:r w:rsidRPr="00F31525">
              <w:rPr>
                <w:rFonts w:ascii="Angsana New" w:hAnsi="Angsana New"/>
                <w:color w:val="auto"/>
              </w:rPr>
              <w:t>Raw materials and consumable used</w:t>
            </w:r>
          </w:p>
        </w:tc>
        <w:tc>
          <w:tcPr>
            <w:tcW w:w="1544" w:type="dxa"/>
            <w:shd w:val="clear" w:color="auto" w:fill="auto"/>
          </w:tcPr>
          <w:p w:rsidR="0020192D" w:rsidRPr="00F31525" w:rsidRDefault="0020192D" w:rsidP="0020192D">
            <w:pPr>
              <w:ind w:left="-108" w:right="-18"/>
              <w:jc w:val="right"/>
              <w:rPr>
                <w:rFonts w:ascii="Angsana New" w:hAnsi="Angsana New"/>
                <w:sz w:val="28"/>
                <w:szCs w:val="28"/>
              </w:rPr>
            </w:pPr>
            <w:r w:rsidRPr="00F31525">
              <w:rPr>
                <w:rFonts w:ascii="Angsana New" w:hAnsi="Angsana New"/>
                <w:sz w:val="28"/>
                <w:szCs w:val="28"/>
              </w:rPr>
              <w:t>5,594,359</w:t>
            </w:r>
            <w:r w:rsidR="00377929" w:rsidRPr="00F31525">
              <w:rPr>
                <w:rFonts w:ascii="Angsana New" w:hAnsi="Angsana New"/>
                <w:sz w:val="28"/>
                <w:szCs w:val="28"/>
              </w:rPr>
              <w:t>,</w:t>
            </w:r>
            <w:r w:rsidRPr="00F31525">
              <w:rPr>
                <w:rFonts w:ascii="Angsana New" w:hAnsi="Angsana New"/>
                <w:sz w:val="28"/>
                <w:szCs w:val="28"/>
              </w:rPr>
              <w:t>774.78</w:t>
            </w:r>
          </w:p>
        </w:tc>
        <w:tc>
          <w:tcPr>
            <w:tcW w:w="240" w:type="dxa"/>
            <w:shd w:val="clear" w:color="auto" w:fill="auto"/>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hint="cs"/>
                <w:sz w:val="28"/>
                <w:szCs w:val="28"/>
                <w:cs/>
              </w:rPr>
              <w:t>6</w:t>
            </w:r>
            <w:r w:rsidRPr="00F31525">
              <w:rPr>
                <w:rFonts w:ascii="Angsana New" w:hAnsi="Angsana New"/>
                <w:sz w:val="28"/>
                <w:szCs w:val="28"/>
              </w:rPr>
              <w:t>,897,342,921</w:t>
            </w:r>
            <w:r w:rsidRPr="00F31525">
              <w:rPr>
                <w:rFonts w:ascii="Angsana New" w:hAnsi="Angsana New"/>
                <w:sz w:val="28"/>
                <w:szCs w:val="28"/>
                <w:cs/>
              </w:rPr>
              <w:t>.</w:t>
            </w:r>
            <w:r w:rsidRPr="00F31525">
              <w:rPr>
                <w:rFonts w:ascii="Angsana New" w:hAnsi="Angsana New"/>
                <w:sz w:val="28"/>
                <w:szCs w:val="28"/>
              </w:rPr>
              <w:t>26</w:t>
            </w:r>
          </w:p>
        </w:tc>
        <w:tc>
          <w:tcPr>
            <w:tcW w:w="241" w:type="dxa"/>
            <w:shd w:val="clear" w:color="auto" w:fill="auto"/>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6,882,187,051</w:t>
            </w:r>
            <w:r w:rsidRPr="00F31525">
              <w:rPr>
                <w:rFonts w:ascii="Angsana New" w:hAnsi="Angsana New"/>
                <w:sz w:val="28"/>
                <w:szCs w:val="28"/>
                <w:cs/>
              </w:rPr>
              <w:t>.</w:t>
            </w:r>
            <w:r w:rsidRPr="00F31525">
              <w:rPr>
                <w:rFonts w:ascii="Angsana New" w:hAnsi="Angsana New"/>
                <w:sz w:val="28"/>
                <w:szCs w:val="28"/>
              </w:rPr>
              <w:t>74</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7,275,388,940</w:t>
            </w:r>
            <w:r w:rsidRPr="00F31525">
              <w:rPr>
                <w:rFonts w:ascii="Angsana New" w:hAnsi="Angsana New"/>
                <w:sz w:val="28"/>
                <w:szCs w:val="28"/>
                <w:cs/>
              </w:rPr>
              <w:t>.</w:t>
            </w:r>
            <w:r w:rsidRPr="00F31525">
              <w:rPr>
                <w:rFonts w:ascii="Angsana New" w:hAnsi="Angsana New"/>
                <w:sz w:val="28"/>
                <w:szCs w:val="28"/>
              </w:rPr>
              <w:t>93</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r w:rsidRPr="00F31525">
              <w:rPr>
                <w:rFonts w:ascii="Angsana New" w:hAnsi="Angsana New"/>
                <w:color w:val="auto"/>
              </w:rPr>
              <w:t xml:space="preserve">Purchases of finished goods and </w:t>
            </w:r>
          </w:p>
          <w:p w:rsidR="0020192D" w:rsidRPr="00F31525" w:rsidRDefault="0020192D" w:rsidP="0020192D">
            <w:pPr>
              <w:pStyle w:val="a"/>
              <w:tabs>
                <w:tab w:val="right" w:pos="9360"/>
                <w:tab w:val="right" w:pos="9540"/>
                <w:tab w:val="right" w:pos="11430"/>
                <w:tab w:val="right" w:pos="13320"/>
                <w:tab w:val="right" w:pos="14400"/>
                <w:tab w:val="right" w:pos="14760"/>
              </w:tabs>
              <w:ind w:left="162" w:right="0"/>
              <w:jc w:val="both"/>
              <w:rPr>
                <w:rFonts w:ascii="Angsana New" w:hAnsi="Angsana New" w:cs="Angsana New"/>
                <w:noProof w:val="0"/>
                <w:color w:val="auto"/>
                <w:cs/>
                <w:lang w:val="en-GB"/>
              </w:rPr>
            </w:pPr>
            <w:r w:rsidRPr="00F31525">
              <w:rPr>
                <w:rFonts w:ascii="Angsana New" w:hAnsi="Angsana New"/>
                <w:color w:val="auto"/>
              </w:rPr>
              <w:t>raw</w:t>
            </w:r>
            <w:r w:rsidRPr="00F31525">
              <w:rPr>
                <w:rFonts w:ascii="Angsana New" w:hAnsi="Angsana New"/>
                <w:color w:val="auto"/>
                <w:spacing w:val="-4"/>
              </w:rPr>
              <w:t xml:space="preserve"> material</w:t>
            </w:r>
          </w:p>
        </w:tc>
        <w:tc>
          <w:tcPr>
            <w:tcW w:w="1544" w:type="dxa"/>
            <w:shd w:val="clear" w:color="auto" w:fill="auto"/>
          </w:tcPr>
          <w:p w:rsidR="00BB7686" w:rsidRPr="00F31525" w:rsidRDefault="00BB7686" w:rsidP="0020192D">
            <w:pPr>
              <w:ind w:left="-108" w:right="-18"/>
              <w:jc w:val="right"/>
              <w:rPr>
                <w:rFonts w:ascii="Angsana New" w:hAnsi="Angsana New"/>
                <w:sz w:val="28"/>
                <w:szCs w:val="28"/>
              </w:rPr>
            </w:pPr>
          </w:p>
          <w:p w:rsidR="0020192D" w:rsidRPr="00F31525" w:rsidRDefault="0020192D" w:rsidP="0020192D">
            <w:pPr>
              <w:ind w:left="-108" w:right="-18"/>
              <w:jc w:val="right"/>
              <w:rPr>
                <w:rFonts w:ascii="Angsana New" w:hAnsi="Angsana New"/>
                <w:sz w:val="28"/>
                <w:szCs w:val="28"/>
              </w:rPr>
            </w:pPr>
            <w:r w:rsidRPr="00F31525">
              <w:rPr>
                <w:rFonts w:ascii="Angsana New" w:hAnsi="Angsana New"/>
                <w:sz w:val="28"/>
                <w:szCs w:val="28"/>
              </w:rPr>
              <w:t>11,672,832,626.66</w:t>
            </w:r>
          </w:p>
        </w:tc>
        <w:tc>
          <w:tcPr>
            <w:tcW w:w="240"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4,525,348,019</w:t>
            </w:r>
            <w:r w:rsidRPr="00F31525">
              <w:rPr>
                <w:rFonts w:ascii="Angsana New" w:hAnsi="Angsana New"/>
                <w:sz w:val="28"/>
                <w:szCs w:val="28"/>
                <w:cs/>
              </w:rPr>
              <w:t>.</w:t>
            </w:r>
            <w:r w:rsidRPr="00F31525">
              <w:rPr>
                <w:rFonts w:ascii="Angsana New" w:hAnsi="Angsana New"/>
                <w:sz w:val="28"/>
                <w:szCs w:val="28"/>
              </w:rPr>
              <w:t>21</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4,081,843,407</w:t>
            </w:r>
            <w:r w:rsidRPr="00F31525">
              <w:rPr>
                <w:rFonts w:ascii="Angsana New" w:hAnsi="Angsana New"/>
                <w:sz w:val="28"/>
                <w:szCs w:val="28"/>
                <w:cs/>
              </w:rPr>
              <w:t>.</w:t>
            </w:r>
            <w:r w:rsidRPr="00F31525">
              <w:rPr>
                <w:rFonts w:ascii="Angsana New" w:hAnsi="Angsana New"/>
                <w:sz w:val="28"/>
                <w:szCs w:val="28"/>
              </w:rPr>
              <w:t>94</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1,474,009,511</w:t>
            </w:r>
            <w:r w:rsidRPr="00F31525">
              <w:rPr>
                <w:rFonts w:ascii="Angsana New" w:hAnsi="Angsana New"/>
                <w:sz w:val="28"/>
                <w:szCs w:val="28"/>
                <w:cs/>
              </w:rPr>
              <w:t>.</w:t>
            </w:r>
            <w:r w:rsidRPr="00F31525">
              <w:rPr>
                <w:rFonts w:ascii="Angsana New" w:hAnsi="Angsana New"/>
                <w:sz w:val="28"/>
                <w:szCs w:val="28"/>
              </w:rPr>
              <w:t>36</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r w:rsidRPr="00F31525">
              <w:rPr>
                <w:rFonts w:ascii="Angsana New" w:hAnsi="Angsana New"/>
                <w:color w:val="auto"/>
              </w:rPr>
              <w:t xml:space="preserve">Change in finished goods and </w:t>
            </w:r>
          </w:p>
          <w:p w:rsidR="0020192D" w:rsidRPr="00F31525" w:rsidRDefault="0020192D" w:rsidP="0020192D">
            <w:pPr>
              <w:pStyle w:val="a"/>
              <w:tabs>
                <w:tab w:val="right" w:pos="9360"/>
                <w:tab w:val="right" w:pos="9540"/>
                <w:tab w:val="right" w:pos="11430"/>
                <w:tab w:val="right" w:pos="13320"/>
                <w:tab w:val="right" w:pos="14400"/>
                <w:tab w:val="right" w:pos="14760"/>
              </w:tabs>
              <w:ind w:left="162" w:right="0"/>
              <w:jc w:val="both"/>
              <w:rPr>
                <w:rFonts w:ascii="Angsana New" w:hAnsi="Angsana New"/>
                <w:color w:val="auto"/>
                <w:cs/>
              </w:rPr>
            </w:pPr>
            <w:r w:rsidRPr="00F31525">
              <w:rPr>
                <w:rFonts w:ascii="Angsana New" w:hAnsi="Angsana New"/>
                <w:color w:val="auto"/>
              </w:rPr>
              <w:t>semi-finished goods</w:t>
            </w:r>
          </w:p>
        </w:tc>
        <w:tc>
          <w:tcPr>
            <w:tcW w:w="1544" w:type="dxa"/>
            <w:shd w:val="clear" w:color="auto" w:fill="auto"/>
          </w:tcPr>
          <w:p w:rsidR="0020192D" w:rsidRPr="00F31525" w:rsidRDefault="0020192D" w:rsidP="0020192D">
            <w:pPr>
              <w:tabs>
                <w:tab w:val="left" w:pos="1187"/>
              </w:tabs>
              <w:ind w:right="-18"/>
              <w:jc w:val="right"/>
              <w:rPr>
                <w:rFonts w:ascii="Angsana New" w:hAnsi="Angsana New"/>
                <w:sz w:val="28"/>
                <w:szCs w:val="28"/>
              </w:rPr>
            </w:pPr>
          </w:p>
          <w:p w:rsidR="0020192D" w:rsidRPr="00F31525" w:rsidRDefault="0020192D" w:rsidP="0020192D">
            <w:pPr>
              <w:tabs>
                <w:tab w:val="left" w:pos="1187"/>
              </w:tabs>
              <w:ind w:right="-18"/>
              <w:jc w:val="center"/>
              <w:rPr>
                <w:rFonts w:ascii="Angsana New" w:hAnsi="Angsana New"/>
                <w:sz w:val="28"/>
                <w:szCs w:val="28"/>
                <w:cs/>
              </w:rPr>
            </w:pPr>
            <w:r w:rsidRPr="00F31525">
              <w:rPr>
                <w:rFonts w:ascii="Angsana New" w:hAnsi="Angsana New"/>
                <w:sz w:val="28"/>
                <w:szCs w:val="28"/>
              </w:rPr>
              <w:t>(560,487,483.82)</w:t>
            </w:r>
          </w:p>
        </w:tc>
        <w:tc>
          <w:tcPr>
            <w:tcW w:w="240" w:type="dxa"/>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cs/>
              </w:rPr>
            </w:pPr>
            <w:r w:rsidRPr="00F31525">
              <w:rPr>
                <w:rFonts w:ascii="Angsana New" w:hAnsi="Angsana New" w:hint="cs"/>
                <w:sz w:val="28"/>
                <w:szCs w:val="28"/>
                <w:cs/>
              </w:rPr>
              <w:t>(50,469,047.93)</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cs/>
              </w:rPr>
              <w:t>(</w:t>
            </w:r>
            <w:r w:rsidRPr="00F31525">
              <w:rPr>
                <w:rFonts w:ascii="Angsana New" w:hAnsi="Angsana New"/>
                <w:sz w:val="28"/>
                <w:szCs w:val="28"/>
              </w:rPr>
              <w:t>71,379,141</w:t>
            </w:r>
            <w:r w:rsidRPr="00F31525">
              <w:rPr>
                <w:rFonts w:ascii="Angsana New" w:hAnsi="Angsana New"/>
                <w:sz w:val="28"/>
                <w:szCs w:val="28"/>
                <w:cs/>
              </w:rPr>
              <w:t>.</w:t>
            </w:r>
            <w:r w:rsidRPr="00F31525">
              <w:rPr>
                <w:rFonts w:ascii="Angsana New" w:hAnsi="Angsana New"/>
                <w:sz w:val="28"/>
                <w:szCs w:val="28"/>
              </w:rPr>
              <w:t>02</w:t>
            </w:r>
            <w:r w:rsidRPr="00F31525">
              <w:rPr>
                <w:rFonts w:ascii="Angsana New" w:hAnsi="Angsana New"/>
                <w:sz w:val="28"/>
                <w:szCs w:val="28"/>
                <w:cs/>
              </w:rPr>
              <w:t>)</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20192D" w:rsidRPr="00F31525" w:rsidRDefault="0020192D"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cs/>
              </w:rPr>
              <w:t>(</w:t>
            </w:r>
            <w:r w:rsidRPr="00F31525">
              <w:rPr>
                <w:rFonts w:ascii="Angsana New" w:hAnsi="Angsana New"/>
                <w:sz w:val="28"/>
                <w:szCs w:val="28"/>
              </w:rPr>
              <w:t>57,104,603</w:t>
            </w:r>
            <w:r w:rsidRPr="00F31525">
              <w:rPr>
                <w:rFonts w:ascii="Angsana New" w:hAnsi="Angsana New"/>
                <w:sz w:val="28"/>
                <w:szCs w:val="28"/>
                <w:cs/>
              </w:rPr>
              <w:t>.</w:t>
            </w:r>
            <w:r w:rsidRPr="00F31525">
              <w:rPr>
                <w:rFonts w:ascii="Angsana New" w:hAnsi="Angsana New"/>
                <w:sz w:val="28"/>
                <w:szCs w:val="28"/>
              </w:rPr>
              <w:t>09</w:t>
            </w:r>
            <w:r w:rsidRPr="00F31525">
              <w:rPr>
                <w:rFonts w:ascii="Angsana New" w:hAnsi="Angsana New"/>
                <w:sz w:val="28"/>
                <w:szCs w:val="28"/>
                <w:cs/>
              </w:rPr>
              <w:t>)</w:t>
            </w:r>
          </w:p>
        </w:tc>
      </w:tr>
      <w:tr w:rsidR="0020192D" w:rsidRPr="00F31525" w:rsidTr="004B2215">
        <w:tc>
          <w:tcPr>
            <w:tcW w:w="2956" w:type="dxa"/>
            <w:vAlign w:val="center"/>
          </w:tcPr>
          <w:p w:rsidR="0020192D" w:rsidRPr="00F31525" w:rsidRDefault="00BB0990" w:rsidP="00BB0990">
            <w:pPr>
              <w:pStyle w:val="a"/>
              <w:tabs>
                <w:tab w:val="right" w:pos="9360"/>
                <w:tab w:val="right" w:pos="9540"/>
                <w:tab w:val="right" w:pos="11430"/>
                <w:tab w:val="right" w:pos="13320"/>
                <w:tab w:val="right" w:pos="14400"/>
                <w:tab w:val="right" w:pos="14760"/>
              </w:tabs>
              <w:ind w:left="170" w:right="0" w:hanging="180"/>
              <w:jc w:val="thaiDistribute"/>
              <w:rPr>
                <w:rFonts w:ascii="Angsana New" w:hAnsi="Angsana New"/>
                <w:color w:val="auto"/>
                <w:spacing w:val="-6"/>
              </w:rPr>
            </w:pPr>
            <w:r w:rsidRPr="00F31525">
              <w:rPr>
                <w:rFonts w:ascii="Angsana New" w:hAnsi="Angsana New"/>
                <w:color w:val="auto"/>
                <w:spacing w:val="-6"/>
              </w:rPr>
              <w:t>Losses</w:t>
            </w:r>
            <w:r w:rsidR="0020192D" w:rsidRPr="00F31525">
              <w:rPr>
                <w:rFonts w:ascii="Angsana New" w:hAnsi="Angsana New"/>
                <w:color w:val="auto"/>
                <w:spacing w:val="-6"/>
              </w:rPr>
              <w:t xml:space="preserve">on declining value of  </w:t>
            </w:r>
            <w:r w:rsidRPr="00F31525">
              <w:rPr>
                <w:rFonts w:ascii="Angsana New" w:hAnsi="Angsana New"/>
                <w:color w:val="auto"/>
                <w:spacing w:val="-6"/>
              </w:rPr>
              <w:t>I</w:t>
            </w:r>
            <w:r w:rsidR="0020192D" w:rsidRPr="00F31525">
              <w:rPr>
                <w:rFonts w:ascii="Angsana New" w:hAnsi="Angsana New"/>
                <w:color w:val="auto"/>
                <w:spacing w:val="-6"/>
              </w:rPr>
              <w:t>nventory</w:t>
            </w:r>
            <w:r w:rsidRPr="00F31525">
              <w:rPr>
                <w:rFonts w:ascii="Angsana New" w:hAnsi="Angsana New" w:cstheme="minorBidi" w:hint="cs"/>
                <w:color w:val="auto"/>
                <w:spacing w:val="-6"/>
                <w:cs/>
              </w:rPr>
              <w:t xml:space="preserve"> (</w:t>
            </w:r>
            <w:r w:rsidRPr="00F31525">
              <w:rPr>
                <w:rFonts w:ascii="Angsana New" w:hAnsi="Angsana New" w:cstheme="minorBidi"/>
                <w:color w:val="auto"/>
                <w:spacing w:val="-6"/>
              </w:rPr>
              <w:t>reversal</w:t>
            </w:r>
            <w:r w:rsidRPr="00F31525">
              <w:rPr>
                <w:rFonts w:ascii="Angsana New" w:hAnsi="Angsana New" w:cstheme="minorBidi" w:hint="cs"/>
                <w:color w:val="auto"/>
                <w:spacing w:val="-6"/>
                <w:cs/>
              </w:rPr>
              <w:t>)</w:t>
            </w:r>
          </w:p>
        </w:tc>
        <w:tc>
          <w:tcPr>
            <w:tcW w:w="1544" w:type="dxa"/>
            <w:shd w:val="clear" w:color="auto" w:fill="auto"/>
          </w:tcPr>
          <w:p w:rsidR="00BB7686" w:rsidRPr="00F31525" w:rsidRDefault="00BB7686" w:rsidP="0020192D">
            <w:pPr>
              <w:ind w:left="-108" w:right="-18"/>
              <w:jc w:val="right"/>
              <w:rPr>
                <w:rFonts w:ascii="Angsana New" w:hAnsi="Angsana New"/>
                <w:sz w:val="28"/>
                <w:szCs w:val="28"/>
              </w:rPr>
            </w:pPr>
          </w:p>
          <w:p w:rsidR="0020192D" w:rsidRPr="00F31525" w:rsidRDefault="00377929" w:rsidP="0020192D">
            <w:pPr>
              <w:ind w:left="-108" w:right="-18"/>
              <w:jc w:val="right"/>
              <w:rPr>
                <w:rFonts w:ascii="Angsana New" w:hAnsi="Angsana New"/>
                <w:sz w:val="28"/>
                <w:szCs w:val="28"/>
              </w:rPr>
            </w:pPr>
            <w:r w:rsidRPr="00F31525">
              <w:rPr>
                <w:rFonts w:ascii="Angsana New" w:hAnsi="Angsana New"/>
                <w:sz w:val="28"/>
                <w:szCs w:val="28"/>
              </w:rPr>
              <w:t>(</w:t>
            </w:r>
            <w:r w:rsidR="002B74C5">
              <w:rPr>
                <w:rFonts w:ascii="Angsana New" w:hAnsi="Angsana New" w:hint="cs"/>
                <w:sz w:val="28"/>
                <w:szCs w:val="28"/>
                <w:cs/>
              </w:rPr>
              <w:t>74</w:t>
            </w:r>
            <w:r w:rsidR="002B74C5">
              <w:rPr>
                <w:rFonts w:ascii="Angsana New" w:hAnsi="Angsana New"/>
                <w:sz w:val="28"/>
                <w:szCs w:val="28"/>
              </w:rPr>
              <w:t>,147,316.35</w:t>
            </w:r>
            <w:r w:rsidRPr="00F31525">
              <w:rPr>
                <w:rFonts w:ascii="Angsana New" w:hAnsi="Angsana New"/>
                <w:sz w:val="28"/>
                <w:szCs w:val="28"/>
              </w:rPr>
              <w:t>)</w:t>
            </w:r>
          </w:p>
        </w:tc>
        <w:tc>
          <w:tcPr>
            <w:tcW w:w="240" w:type="dxa"/>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cs/>
              </w:rPr>
              <w:t>(</w:t>
            </w:r>
            <w:r w:rsidRPr="00F31525">
              <w:rPr>
                <w:rFonts w:ascii="Angsana New" w:hAnsi="Angsana New"/>
                <w:sz w:val="28"/>
                <w:szCs w:val="28"/>
              </w:rPr>
              <w:t>70,630,608</w:t>
            </w:r>
            <w:r w:rsidRPr="00F31525">
              <w:rPr>
                <w:rFonts w:ascii="Angsana New" w:hAnsi="Angsana New"/>
                <w:sz w:val="28"/>
                <w:szCs w:val="28"/>
                <w:cs/>
              </w:rPr>
              <w:t>.</w:t>
            </w:r>
            <w:r w:rsidRPr="00F31525">
              <w:rPr>
                <w:rFonts w:ascii="Angsana New" w:hAnsi="Angsana New"/>
                <w:sz w:val="28"/>
                <w:szCs w:val="28"/>
              </w:rPr>
              <w:t>09</w:t>
            </w:r>
            <w:r w:rsidRPr="00F31525">
              <w:rPr>
                <w:rFonts w:ascii="Angsana New" w:hAnsi="Angsana New"/>
                <w:sz w:val="28"/>
                <w:szCs w:val="28"/>
                <w:cs/>
              </w:rPr>
              <w:t>)</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cs/>
              </w:rPr>
              <w:t>(</w:t>
            </w:r>
            <w:r w:rsidRPr="00F31525">
              <w:rPr>
                <w:rFonts w:ascii="Angsana New" w:hAnsi="Angsana New"/>
                <w:sz w:val="28"/>
                <w:szCs w:val="28"/>
              </w:rPr>
              <w:t>69,952,113</w:t>
            </w:r>
            <w:r w:rsidRPr="00F31525">
              <w:rPr>
                <w:rFonts w:ascii="Angsana New" w:hAnsi="Angsana New"/>
                <w:sz w:val="28"/>
                <w:szCs w:val="28"/>
                <w:cs/>
              </w:rPr>
              <w:t>.</w:t>
            </w:r>
            <w:r w:rsidRPr="00F31525">
              <w:rPr>
                <w:rFonts w:ascii="Angsana New" w:hAnsi="Angsana New"/>
                <w:sz w:val="28"/>
                <w:szCs w:val="28"/>
              </w:rPr>
              <w:t>17</w:t>
            </w:r>
            <w:r w:rsidRPr="00F31525">
              <w:rPr>
                <w:rFonts w:ascii="Angsana New" w:hAnsi="Angsana New"/>
                <w:sz w:val="28"/>
                <w:szCs w:val="28"/>
                <w:cs/>
              </w:rPr>
              <w:t>)</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377929" w:rsidP="0020192D">
            <w:pPr>
              <w:ind w:left="-108" w:right="72"/>
              <w:jc w:val="right"/>
              <w:rPr>
                <w:rFonts w:ascii="Angsana New" w:hAnsi="Angsana New"/>
                <w:sz w:val="28"/>
                <w:szCs w:val="28"/>
              </w:rPr>
            </w:pPr>
            <w:r w:rsidRPr="00F31525">
              <w:rPr>
                <w:rFonts w:ascii="Angsana New" w:hAnsi="Angsana New"/>
                <w:sz w:val="28"/>
                <w:szCs w:val="28"/>
                <w:cs/>
              </w:rPr>
              <w:t>(</w:t>
            </w:r>
            <w:r w:rsidRPr="00F31525">
              <w:rPr>
                <w:rFonts w:ascii="Angsana New" w:hAnsi="Angsana New"/>
                <w:sz w:val="28"/>
                <w:szCs w:val="28"/>
              </w:rPr>
              <w:t>3</w:t>
            </w:r>
            <w:r w:rsidRPr="00F31525">
              <w:rPr>
                <w:rFonts w:ascii="Angsana New" w:hAnsi="Angsana New" w:hint="cs"/>
                <w:sz w:val="28"/>
                <w:szCs w:val="28"/>
                <w:cs/>
              </w:rPr>
              <w:t>7</w:t>
            </w:r>
            <w:r w:rsidRPr="00F31525">
              <w:rPr>
                <w:rFonts w:ascii="Angsana New" w:hAnsi="Angsana New"/>
                <w:sz w:val="28"/>
                <w:szCs w:val="28"/>
              </w:rPr>
              <w:t>,</w:t>
            </w:r>
            <w:r w:rsidRPr="00F31525">
              <w:rPr>
                <w:rFonts w:ascii="Angsana New" w:hAnsi="Angsana New" w:hint="cs"/>
                <w:sz w:val="28"/>
                <w:szCs w:val="28"/>
                <w:cs/>
              </w:rPr>
              <w:t>714</w:t>
            </w:r>
            <w:r w:rsidRPr="00F31525">
              <w:rPr>
                <w:rFonts w:ascii="Angsana New" w:hAnsi="Angsana New"/>
                <w:sz w:val="28"/>
                <w:szCs w:val="28"/>
              </w:rPr>
              <w:t>,</w:t>
            </w:r>
            <w:r w:rsidRPr="00F31525">
              <w:rPr>
                <w:rFonts w:ascii="Angsana New" w:hAnsi="Angsana New" w:hint="cs"/>
                <w:sz w:val="28"/>
                <w:szCs w:val="28"/>
                <w:cs/>
              </w:rPr>
              <w:t>328.28</w:t>
            </w:r>
            <w:r w:rsidR="0020192D" w:rsidRPr="00F31525">
              <w:rPr>
                <w:rFonts w:ascii="Angsana New" w:hAnsi="Angsana New"/>
                <w:sz w:val="28"/>
                <w:szCs w:val="28"/>
                <w:cs/>
              </w:rPr>
              <w:t>)</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s="Angsana New"/>
                <w:noProof w:val="0"/>
                <w:color w:val="auto"/>
                <w:lang w:val="en-GB"/>
              </w:rPr>
            </w:pPr>
            <w:r w:rsidRPr="00F31525">
              <w:rPr>
                <w:rFonts w:ascii="Angsana New" w:hAnsi="Angsana New"/>
                <w:color w:val="auto"/>
              </w:rPr>
              <w:t>Staff costs</w:t>
            </w:r>
          </w:p>
        </w:tc>
        <w:tc>
          <w:tcPr>
            <w:tcW w:w="1544" w:type="dxa"/>
            <w:shd w:val="clear" w:color="auto" w:fill="auto"/>
          </w:tcPr>
          <w:p w:rsidR="0020192D" w:rsidRPr="00F31525" w:rsidRDefault="0020192D" w:rsidP="0020192D">
            <w:pPr>
              <w:ind w:left="-108" w:right="-18"/>
              <w:jc w:val="right"/>
              <w:rPr>
                <w:rFonts w:ascii="Angsana New" w:hAnsi="Angsana New"/>
                <w:sz w:val="28"/>
                <w:szCs w:val="28"/>
                <w:cs/>
              </w:rPr>
            </w:pPr>
            <w:r w:rsidRPr="00F31525">
              <w:rPr>
                <w:rFonts w:ascii="Angsana New" w:hAnsi="Angsana New"/>
                <w:sz w:val="28"/>
                <w:szCs w:val="28"/>
              </w:rPr>
              <w:t>338,367,779.51</w:t>
            </w:r>
          </w:p>
        </w:tc>
        <w:tc>
          <w:tcPr>
            <w:tcW w:w="240" w:type="dxa"/>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289,001,746</w:t>
            </w:r>
            <w:r w:rsidRPr="00F31525">
              <w:rPr>
                <w:rFonts w:ascii="Angsana New" w:hAnsi="Angsana New"/>
                <w:sz w:val="28"/>
                <w:szCs w:val="28"/>
                <w:cs/>
              </w:rPr>
              <w:t>.</w:t>
            </w:r>
            <w:r w:rsidRPr="00F31525">
              <w:rPr>
                <w:rFonts w:ascii="Angsana New" w:hAnsi="Angsana New"/>
                <w:sz w:val="28"/>
                <w:szCs w:val="28"/>
              </w:rPr>
              <w:t>84</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206,354,343</w:t>
            </w:r>
            <w:r w:rsidRPr="00F31525">
              <w:rPr>
                <w:rFonts w:ascii="Angsana New" w:hAnsi="Angsana New"/>
                <w:sz w:val="28"/>
                <w:szCs w:val="28"/>
                <w:cs/>
              </w:rPr>
              <w:t>.</w:t>
            </w:r>
            <w:r w:rsidRPr="00F31525">
              <w:rPr>
                <w:rFonts w:ascii="Angsana New" w:hAnsi="Angsana New"/>
                <w:sz w:val="28"/>
                <w:szCs w:val="28"/>
              </w:rPr>
              <w:t>55</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187,137,772</w:t>
            </w:r>
            <w:r w:rsidRPr="00F31525">
              <w:rPr>
                <w:rFonts w:ascii="Angsana New" w:hAnsi="Angsana New"/>
                <w:sz w:val="28"/>
                <w:szCs w:val="28"/>
                <w:cs/>
              </w:rPr>
              <w:t>.</w:t>
            </w:r>
            <w:r w:rsidRPr="00F31525">
              <w:rPr>
                <w:rFonts w:ascii="Angsana New" w:hAnsi="Angsana New"/>
                <w:sz w:val="28"/>
                <w:szCs w:val="28"/>
              </w:rPr>
              <w:t>83</w:t>
            </w:r>
          </w:p>
        </w:tc>
      </w:tr>
      <w:tr w:rsidR="003228B3" w:rsidRPr="00F31525" w:rsidTr="004B2215">
        <w:tc>
          <w:tcPr>
            <w:tcW w:w="2956" w:type="dxa"/>
            <w:vAlign w:val="center"/>
          </w:tcPr>
          <w:p w:rsidR="003228B3" w:rsidRPr="00F31525" w:rsidRDefault="003228B3"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p>
        </w:tc>
        <w:tc>
          <w:tcPr>
            <w:tcW w:w="1544" w:type="dxa"/>
            <w:shd w:val="clear" w:color="auto" w:fill="auto"/>
          </w:tcPr>
          <w:p w:rsidR="003228B3" w:rsidRPr="00F31525" w:rsidRDefault="003228B3" w:rsidP="0020192D">
            <w:pPr>
              <w:ind w:left="-108" w:right="-18"/>
              <w:jc w:val="right"/>
              <w:rPr>
                <w:rFonts w:ascii="Angsana New" w:hAnsi="Angsana New"/>
                <w:sz w:val="28"/>
                <w:szCs w:val="28"/>
              </w:rPr>
            </w:pPr>
          </w:p>
        </w:tc>
        <w:tc>
          <w:tcPr>
            <w:tcW w:w="240" w:type="dxa"/>
          </w:tcPr>
          <w:p w:rsidR="003228B3" w:rsidRPr="00F31525" w:rsidRDefault="003228B3" w:rsidP="0020192D">
            <w:pPr>
              <w:ind w:right="34"/>
              <w:jc w:val="right"/>
              <w:rPr>
                <w:rFonts w:ascii="Angsana New" w:hAnsi="Angsana New"/>
                <w:sz w:val="28"/>
                <w:szCs w:val="28"/>
              </w:rPr>
            </w:pPr>
          </w:p>
        </w:tc>
        <w:tc>
          <w:tcPr>
            <w:tcW w:w="1560" w:type="dxa"/>
            <w:shd w:val="clear" w:color="auto" w:fill="auto"/>
          </w:tcPr>
          <w:p w:rsidR="003228B3" w:rsidRPr="00F31525" w:rsidRDefault="003228B3" w:rsidP="0020192D">
            <w:pPr>
              <w:ind w:left="-108" w:right="72"/>
              <w:jc w:val="right"/>
              <w:rPr>
                <w:rFonts w:ascii="Angsana New" w:hAnsi="Angsana New"/>
                <w:sz w:val="28"/>
                <w:szCs w:val="28"/>
              </w:rPr>
            </w:pPr>
          </w:p>
        </w:tc>
        <w:tc>
          <w:tcPr>
            <w:tcW w:w="241" w:type="dxa"/>
          </w:tcPr>
          <w:p w:rsidR="003228B3" w:rsidRPr="00F31525" w:rsidRDefault="003228B3" w:rsidP="0020192D">
            <w:pPr>
              <w:jc w:val="right"/>
              <w:rPr>
                <w:rFonts w:ascii="Angsana New" w:hAnsi="Angsana New"/>
                <w:sz w:val="28"/>
                <w:szCs w:val="28"/>
              </w:rPr>
            </w:pPr>
          </w:p>
        </w:tc>
        <w:tc>
          <w:tcPr>
            <w:tcW w:w="1560" w:type="dxa"/>
            <w:shd w:val="clear" w:color="auto" w:fill="auto"/>
          </w:tcPr>
          <w:p w:rsidR="003228B3" w:rsidRPr="00F31525" w:rsidRDefault="003228B3" w:rsidP="0020192D">
            <w:pPr>
              <w:ind w:left="-108" w:right="72"/>
              <w:jc w:val="right"/>
              <w:rPr>
                <w:rFonts w:ascii="Angsana New" w:hAnsi="Angsana New"/>
                <w:sz w:val="28"/>
                <w:szCs w:val="28"/>
              </w:rPr>
            </w:pPr>
          </w:p>
        </w:tc>
        <w:tc>
          <w:tcPr>
            <w:tcW w:w="252" w:type="dxa"/>
          </w:tcPr>
          <w:p w:rsidR="003228B3" w:rsidRPr="00F31525" w:rsidRDefault="003228B3" w:rsidP="0020192D">
            <w:pPr>
              <w:jc w:val="right"/>
              <w:rPr>
                <w:rFonts w:ascii="Angsana New" w:hAnsi="Angsana New"/>
                <w:sz w:val="28"/>
                <w:szCs w:val="28"/>
              </w:rPr>
            </w:pPr>
          </w:p>
        </w:tc>
        <w:tc>
          <w:tcPr>
            <w:tcW w:w="1530" w:type="dxa"/>
            <w:shd w:val="clear" w:color="auto" w:fill="auto"/>
          </w:tcPr>
          <w:p w:rsidR="003228B3" w:rsidRPr="00F31525" w:rsidRDefault="003228B3" w:rsidP="0020192D">
            <w:pPr>
              <w:ind w:left="-108" w:right="72"/>
              <w:jc w:val="right"/>
              <w:rPr>
                <w:rFonts w:ascii="Angsana New" w:hAnsi="Angsana New"/>
                <w:sz w:val="28"/>
                <w:szCs w:val="28"/>
              </w:rPr>
            </w:pPr>
          </w:p>
        </w:tc>
      </w:tr>
      <w:tr w:rsidR="000009E6" w:rsidRPr="00F31525" w:rsidTr="004B2215">
        <w:tc>
          <w:tcPr>
            <w:tcW w:w="2956" w:type="dxa"/>
            <w:vAlign w:val="center"/>
          </w:tcPr>
          <w:p w:rsidR="000009E6" w:rsidRPr="00F31525" w:rsidRDefault="000009E6"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p>
        </w:tc>
        <w:tc>
          <w:tcPr>
            <w:tcW w:w="1544" w:type="dxa"/>
            <w:shd w:val="clear" w:color="auto" w:fill="auto"/>
          </w:tcPr>
          <w:p w:rsidR="000009E6" w:rsidRPr="00F31525" w:rsidRDefault="000009E6" w:rsidP="0020192D">
            <w:pPr>
              <w:ind w:left="-108" w:right="-18"/>
              <w:jc w:val="right"/>
              <w:rPr>
                <w:rFonts w:ascii="Angsana New" w:hAnsi="Angsana New"/>
                <w:sz w:val="28"/>
                <w:szCs w:val="28"/>
              </w:rPr>
            </w:pPr>
          </w:p>
        </w:tc>
        <w:tc>
          <w:tcPr>
            <w:tcW w:w="240" w:type="dxa"/>
          </w:tcPr>
          <w:p w:rsidR="000009E6" w:rsidRPr="00F31525" w:rsidRDefault="000009E6" w:rsidP="0020192D">
            <w:pPr>
              <w:ind w:right="34"/>
              <w:jc w:val="right"/>
              <w:rPr>
                <w:rFonts w:ascii="Angsana New" w:hAnsi="Angsana New"/>
                <w:sz w:val="28"/>
                <w:szCs w:val="28"/>
              </w:rPr>
            </w:pPr>
          </w:p>
        </w:tc>
        <w:tc>
          <w:tcPr>
            <w:tcW w:w="1560" w:type="dxa"/>
            <w:shd w:val="clear" w:color="auto" w:fill="auto"/>
          </w:tcPr>
          <w:p w:rsidR="000009E6" w:rsidRPr="00F31525" w:rsidRDefault="000009E6" w:rsidP="0020192D">
            <w:pPr>
              <w:ind w:left="-108" w:right="72"/>
              <w:jc w:val="right"/>
              <w:rPr>
                <w:rFonts w:ascii="Angsana New" w:hAnsi="Angsana New"/>
                <w:sz w:val="28"/>
                <w:szCs w:val="28"/>
              </w:rPr>
            </w:pPr>
          </w:p>
        </w:tc>
        <w:tc>
          <w:tcPr>
            <w:tcW w:w="241" w:type="dxa"/>
          </w:tcPr>
          <w:p w:rsidR="000009E6" w:rsidRPr="00F31525" w:rsidRDefault="000009E6" w:rsidP="0020192D">
            <w:pPr>
              <w:jc w:val="right"/>
              <w:rPr>
                <w:rFonts w:ascii="Angsana New" w:hAnsi="Angsana New"/>
                <w:sz w:val="28"/>
                <w:szCs w:val="28"/>
              </w:rPr>
            </w:pPr>
          </w:p>
        </w:tc>
        <w:tc>
          <w:tcPr>
            <w:tcW w:w="1560" w:type="dxa"/>
            <w:shd w:val="clear" w:color="auto" w:fill="auto"/>
          </w:tcPr>
          <w:p w:rsidR="000009E6" w:rsidRPr="00F31525" w:rsidRDefault="000009E6" w:rsidP="0020192D">
            <w:pPr>
              <w:ind w:left="-108" w:right="72"/>
              <w:jc w:val="right"/>
              <w:rPr>
                <w:rFonts w:ascii="Angsana New" w:hAnsi="Angsana New"/>
                <w:sz w:val="28"/>
                <w:szCs w:val="28"/>
              </w:rPr>
            </w:pPr>
          </w:p>
        </w:tc>
        <w:tc>
          <w:tcPr>
            <w:tcW w:w="252" w:type="dxa"/>
          </w:tcPr>
          <w:p w:rsidR="000009E6" w:rsidRPr="00F31525" w:rsidRDefault="000009E6" w:rsidP="0020192D">
            <w:pPr>
              <w:jc w:val="right"/>
              <w:rPr>
                <w:rFonts w:ascii="Angsana New" w:hAnsi="Angsana New"/>
                <w:sz w:val="28"/>
                <w:szCs w:val="28"/>
              </w:rPr>
            </w:pPr>
          </w:p>
        </w:tc>
        <w:tc>
          <w:tcPr>
            <w:tcW w:w="1530" w:type="dxa"/>
            <w:shd w:val="clear" w:color="auto" w:fill="auto"/>
          </w:tcPr>
          <w:p w:rsidR="000009E6" w:rsidRPr="00F31525" w:rsidRDefault="000009E6" w:rsidP="0020192D">
            <w:pPr>
              <w:ind w:left="-108" w:right="72"/>
              <w:jc w:val="right"/>
              <w:rPr>
                <w:rFonts w:ascii="Angsana New" w:hAnsi="Angsana New"/>
                <w:sz w:val="28"/>
                <w:szCs w:val="28"/>
              </w:rPr>
            </w:pPr>
          </w:p>
        </w:tc>
      </w:tr>
      <w:tr w:rsidR="003228B3" w:rsidRPr="00F31525" w:rsidTr="004B2215">
        <w:tc>
          <w:tcPr>
            <w:tcW w:w="2956" w:type="dxa"/>
            <w:vAlign w:val="center"/>
          </w:tcPr>
          <w:p w:rsidR="003228B3" w:rsidRPr="00F31525" w:rsidRDefault="003228B3" w:rsidP="003228B3">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p>
        </w:tc>
        <w:tc>
          <w:tcPr>
            <w:tcW w:w="3344" w:type="dxa"/>
            <w:gridSpan w:val="3"/>
            <w:shd w:val="clear" w:color="auto" w:fill="auto"/>
          </w:tcPr>
          <w:p w:rsidR="003228B3" w:rsidRPr="00F31525" w:rsidRDefault="003228B3" w:rsidP="003228B3">
            <w:pPr>
              <w:jc w:val="center"/>
              <w:rPr>
                <w:rFonts w:ascii="Angsana New" w:hAnsi="Angsana New"/>
                <w:sz w:val="28"/>
                <w:szCs w:val="28"/>
                <w:u w:val="single"/>
                <w:cs/>
              </w:rPr>
            </w:pPr>
            <w:r w:rsidRPr="00F31525">
              <w:rPr>
                <w:rFonts w:ascii="Angsana New" w:hAnsi="Angsana New"/>
                <w:sz w:val="28"/>
                <w:szCs w:val="28"/>
              </w:rPr>
              <w:t>Consolidated Financial Statements</w:t>
            </w:r>
          </w:p>
        </w:tc>
        <w:tc>
          <w:tcPr>
            <w:tcW w:w="241" w:type="dxa"/>
          </w:tcPr>
          <w:p w:rsidR="003228B3" w:rsidRPr="00F31525" w:rsidRDefault="003228B3" w:rsidP="003228B3">
            <w:pPr>
              <w:jc w:val="center"/>
              <w:rPr>
                <w:rFonts w:ascii="Angsana New" w:hAnsi="Angsana New"/>
                <w:sz w:val="28"/>
                <w:szCs w:val="28"/>
                <w:u w:val="single"/>
                <w:cs/>
              </w:rPr>
            </w:pPr>
          </w:p>
        </w:tc>
        <w:tc>
          <w:tcPr>
            <w:tcW w:w="3342" w:type="dxa"/>
            <w:gridSpan w:val="3"/>
            <w:shd w:val="clear" w:color="auto" w:fill="auto"/>
          </w:tcPr>
          <w:p w:rsidR="003228B3" w:rsidRPr="00F31525" w:rsidRDefault="003228B3" w:rsidP="003228B3">
            <w:pPr>
              <w:jc w:val="center"/>
              <w:rPr>
                <w:rFonts w:ascii="Angsana New" w:hAnsi="Angsana New"/>
                <w:sz w:val="28"/>
                <w:szCs w:val="28"/>
                <w:u w:val="single"/>
                <w:cs/>
              </w:rPr>
            </w:pPr>
            <w:r w:rsidRPr="00F31525">
              <w:rPr>
                <w:rFonts w:ascii="Angsana New" w:hAnsi="Angsana New"/>
                <w:sz w:val="28"/>
                <w:szCs w:val="28"/>
              </w:rPr>
              <w:t>Separate Financial Statements</w:t>
            </w:r>
          </w:p>
        </w:tc>
      </w:tr>
      <w:tr w:rsidR="003228B3" w:rsidRPr="00F31525" w:rsidTr="004B2215">
        <w:tc>
          <w:tcPr>
            <w:tcW w:w="2956" w:type="dxa"/>
            <w:vAlign w:val="center"/>
          </w:tcPr>
          <w:p w:rsidR="003228B3" w:rsidRPr="00F31525" w:rsidRDefault="003228B3" w:rsidP="003228B3">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p>
        </w:tc>
        <w:tc>
          <w:tcPr>
            <w:tcW w:w="1544" w:type="dxa"/>
            <w:shd w:val="clear" w:color="auto" w:fill="auto"/>
          </w:tcPr>
          <w:p w:rsidR="003228B3" w:rsidRPr="00F31525" w:rsidRDefault="003228B3" w:rsidP="003228B3">
            <w:pPr>
              <w:ind w:left="-101" w:right="-102"/>
              <w:jc w:val="center"/>
              <w:rPr>
                <w:rFonts w:ascii="Angsana New" w:hAnsi="Angsana New"/>
                <w:sz w:val="28"/>
                <w:szCs w:val="28"/>
              </w:rPr>
            </w:pPr>
            <w:r w:rsidRPr="00F31525">
              <w:rPr>
                <w:rFonts w:ascii="Angsana New" w:hAnsi="Angsana New"/>
                <w:sz w:val="28"/>
                <w:szCs w:val="28"/>
              </w:rPr>
              <w:t>2016</w:t>
            </w:r>
          </w:p>
        </w:tc>
        <w:tc>
          <w:tcPr>
            <w:tcW w:w="240" w:type="dxa"/>
          </w:tcPr>
          <w:p w:rsidR="003228B3" w:rsidRPr="00F31525" w:rsidRDefault="003228B3" w:rsidP="003228B3">
            <w:pPr>
              <w:jc w:val="center"/>
              <w:rPr>
                <w:rFonts w:ascii="Angsana New" w:hAnsi="Angsana New"/>
                <w:sz w:val="28"/>
                <w:szCs w:val="28"/>
                <w:u w:val="single"/>
                <w:cs/>
              </w:rPr>
            </w:pPr>
          </w:p>
        </w:tc>
        <w:tc>
          <w:tcPr>
            <w:tcW w:w="1560" w:type="dxa"/>
            <w:shd w:val="clear" w:color="auto" w:fill="auto"/>
          </w:tcPr>
          <w:p w:rsidR="003228B3" w:rsidRPr="00F31525" w:rsidRDefault="003228B3" w:rsidP="003228B3">
            <w:pPr>
              <w:ind w:left="-101" w:right="-102"/>
              <w:jc w:val="center"/>
              <w:rPr>
                <w:rFonts w:ascii="Angsana New" w:hAnsi="Angsana New"/>
                <w:sz w:val="28"/>
                <w:szCs w:val="28"/>
              </w:rPr>
            </w:pPr>
            <w:r w:rsidRPr="00F31525">
              <w:rPr>
                <w:rFonts w:ascii="Angsana New" w:hAnsi="Angsana New"/>
                <w:sz w:val="28"/>
                <w:szCs w:val="28"/>
              </w:rPr>
              <w:t>2015</w:t>
            </w:r>
          </w:p>
        </w:tc>
        <w:tc>
          <w:tcPr>
            <w:tcW w:w="241" w:type="dxa"/>
          </w:tcPr>
          <w:p w:rsidR="003228B3" w:rsidRPr="00F31525" w:rsidRDefault="003228B3" w:rsidP="003228B3">
            <w:pPr>
              <w:jc w:val="center"/>
              <w:rPr>
                <w:rFonts w:ascii="Angsana New" w:hAnsi="Angsana New"/>
                <w:sz w:val="28"/>
                <w:szCs w:val="28"/>
                <w:u w:val="single"/>
                <w:cs/>
              </w:rPr>
            </w:pPr>
          </w:p>
        </w:tc>
        <w:tc>
          <w:tcPr>
            <w:tcW w:w="1560" w:type="dxa"/>
            <w:shd w:val="clear" w:color="auto" w:fill="auto"/>
          </w:tcPr>
          <w:p w:rsidR="003228B3" w:rsidRPr="00F31525" w:rsidRDefault="003228B3" w:rsidP="003228B3">
            <w:pPr>
              <w:ind w:left="-101" w:right="-102"/>
              <w:jc w:val="center"/>
              <w:rPr>
                <w:rFonts w:ascii="Angsana New" w:hAnsi="Angsana New"/>
                <w:sz w:val="28"/>
                <w:szCs w:val="28"/>
              </w:rPr>
            </w:pPr>
            <w:r w:rsidRPr="00F31525">
              <w:rPr>
                <w:rFonts w:ascii="Angsana New" w:hAnsi="Angsana New"/>
                <w:sz w:val="28"/>
                <w:szCs w:val="28"/>
              </w:rPr>
              <w:t>2016</w:t>
            </w:r>
          </w:p>
        </w:tc>
        <w:tc>
          <w:tcPr>
            <w:tcW w:w="252" w:type="dxa"/>
          </w:tcPr>
          <w:p w:rsidR="003228B3" w:rsidRPr="00F31525" w:rsidRDefault="003228B3" w:rsidP="003228B3">
            <w:pPr>
              <w:jc w:val="center"/>
              <w:rPr>
                <w:rFonts w:ascii="Angsana New" w:hAnsi="Angsana New"/>
                <w:sz w:val="28"/>
                <w:szCs w:val="28"/>
                <w:u w:val="single"/>
                <w:cs/>
              </w:rPr>
            </w:pPr>
          </w:p>
        </w:tc>
        <w:tc>
          <w:tcPr>
            <w:tcW w:w="1530" w:type="dxa"/>
            <w:shd w:val="clear" w:color="auto" w:fill="auto"/>
          </w:tcPr>
          <w:p w:rsidR="003228B3" w:rsidRPr="00F31525" w:rsidRDefault="003228B3" w:rsidP="003228B3">
            <w:pPr>
              <w:ind w:left="-101" w:right="-102"/>
              <w:jc w:val="center"/>
              <w:rPr>
                <w:rFonts w:ascii="Angsana New" w:hAnsi="Angsana New"/>
                <w:sz w:val="28"/>
                <w:szCs w:val="28"/>
              </w:rPr>
            </w:pPr>
            <w:r w:rsidRPr="00F31525">
              <w:rPr>
                <w:rFonts w:ascii="Angsana New" w:hAnsi="Angsana New"/>
                <w:sz w:val="28"/>
                <w:szCs w:val="28"/>
              </w:rPr>
              <w:t>2015</w:t>
            </w:r>
          </w:p>
        </w:tc>
      </w:tr>
      <w:tr w:rsidR="003228B3" w:rsidRPr="00F31525" w:rsidTr="004B2215">
        <w:tc>
          <w:tcPr>
            <w:tcW w:w="2956" w:type="dxa"/>
            <w:vAlign w:val="center"/>
          </w:tcPr>
          <w:p w:rsidR="003228B3" w:rsidRPr="00F31525" w:rsidRDefault="003228B3" w:rsidP="003228B3">
            <w:pPr>
              <w:pStyle w:val="a"/>
              <w:tabs>
                <w:tab w:val="right" w:pos="9360"/>
                <w:tab w:val="right" w:pos="9540"/>
                <w:tab w:val="right" w:pos="11430"/>
                <w:tab w:val="right" w:pos="13320"/>
                <w:tab w:val="right" w:pos="14400"/>
                <w:tab w:val="right" w:pos="14760"/>
              </w:tabs>
              <w:ind w:left="-32" w:right="0"/>
              <w:jc w:val="both"/>
              <w:rPr>
                <w:rFonts w:ascii="Angsana New" w:hAnsi="Angsana New"/>
                <w:color w:val="auto"/>
              </w:rPr>
            </w:pPr>
          </w:p>
        </w:tc>
        <w:tc>
          <w:tcPr>
            <w:tcW w:w="1544" w:type="dxa"/>
            <w:shd w:val="clear" w:color="auto" w:fill="auto"/>
          </w:tcPr>
          <w:p w:rsidR="003228B3" w:rsidRPr="00F31525" w:rsidRDefault="003228B3" w:rsidP="003228B3">
            <w:pPr>
              <w:jc w:val="center"/>
              <w:rPr>
                <w:rFonts w:ascii="Angsana New" w:hAnsi="Angsana New"/>
                <w:sz w:val="28"/>
                <w:szCs w:val="28"/>
              </w:rPr>
            </w:pPr>
            <w:r w:rsidRPr="00F31525">
              <w:rPr>
                <w:rFonts w:ascii="Angsana New" w:hAnsi="Angsana New"/>
                <w:sz w:val="28"/>
                <w:szCs w:val="28"/>
              </w:rPr>
              <w:t>Baht</w:t>
            </w:r>
          </w:p>
        </w:tc>
        <w:tc>
          <w:tcPr>
            <w:tcW w:w="240" w:type="dxa"/>
          </w:tcPr>
          <w:p w:rsidR="003228B3" w:rsidRPr="00F31525" w:rsidRDefault="003228B3" w:rsidP="003228B3">
            <w:pPr>
              <w:ind w:right="-108"/>
              <w:jc w:val="center"/>
              <w:rPr>
                <w:rFonts w:ascii="Angsana New" w:eastAsia="Angsana New" w:hAnsi="Angsana New"/>
                <w:sz w:val="28"/>
                <w:szCs w:val="28"/>
              </w:rPr>
            </w:pPr>
          </w:p>
        </w:tc>
        <w:tc>
          <w:tcPr>
            <w:tcW w:w="1560" w:type="dxa"/>
            <w:shd w:val="clear" w:color="auto" w:fill="auto"/>
          </w:tcPr>
          <w:p w:rsidR="003228B3" w:rsidRPr="00F31525" w:rsidRDefault="003228B3" w:rsidP="003228B3">
            <w:pPr>
              <w:jc w:val="center"/>
              <w:rPr>
                <w:rFonts w:ascii="Angsana New" w:hAnsi="Angsana New"/>
                <w:sz w:val="28"/>
                <w:szCs w:val="28"/>
              </w:rPr>
            </w:pPr>
            <w:r w:rsidRPr="00F31525">
              <w:rPr>
                <w:rFonts w:ascii="Angsana New" w:hAnsi="Angsana New"/>
                <w:sz w:val="28"/>
                <w:szCs w:val="28"/>
              </w:rPr>
              <w:t>Baht</w:t>
            </w:r>
          </w:p>
        </w:tc>
        <w:tc>
          <w:tcPr>
            <w:tcW w:w="241" w:type="dxa"/>
          </w:tcPr>
          <w:p w:rsidR="003228B3" w:rsidRPr="00F31525" w:rsidRDefault="003228B3" w:rsidP="003228B3">
            <w:pPr>
              <w:ind w:left="-200" w:right="-108"/>
              <w:jc w:val="center"/>
              <w:rPr>
                <w:rFonts w:ascii="Angsana New" w:eastAsia="Angsana New" w:hAnsi="Angsana New"/>
                <w:sz w:val="28"/>
                <w:szCs w:val="28"/>
              </w:rPr>
            </w:pPr>
          </w:p>
        </w:tc>
        <w:tc>
          <w:tcPr>
            <w:tcW w:w="1560" w:type="dxa"/>
            <w:shd w:val="clear" w:color="auto" w:fill="auto"/>
          </w:tcPr>
          <w:p w:rsidR="003228B3" w:rsidRPr="00F31525" w:rsidRDefault="003228B3" w:rsidP="003228B3">
            <w:pPr>
              <w:jc w:val="center"/>
              <w:rPr>
                <w:rFonts w:ascii="Angsana New" w:hAnsi="Angsana New"/>
                <w:sz w:val="28"/>
                <w:szCs w:val="28"/>
              </w:rPr>
            </w:pPr>
            <w:r w:rsidRPr="00F31525">
              <w:rPr>
                <w:rFonts w:ascii="Angsana New" w:hAnsi="Angsana New"/>
                <w:sz w:val="28"/>
                <w:szCs w:val="28"/>
              </w:rPr>
              <w:t>Baht</w:t>
            </w:r>
          </w:p>
        </w:tc>
        <w:tc>
          <w:tcPr>
            <w:tcW w:w="252" w:type="dxa"/>
          </w:tcPr>
          <w:p w:rsidR="003228B3" w:rsidRPr="00F31525" w:rsidRDefault="003228B3" w:rsidP="003228B3">
            <w:pPr>
              <w:ind w:right="-30"/>
              <w:jc w:val="center"/>
              <w:rPr>
                <w:rFonts w:ascii="Angsana New" w:eastAsia="Angsana New" w:hAnsi="Angsana New"/>
                <w:sz w:val="28"/>
                <w:szCs w:val="28"/>
              </w:rPr>
            </w:pPr>
          </w:p>
        </w:tc>
        <w:tc>
          <w:tcPr>
            <w:tcW w:w="1530" w:type="dxa"/>
            <w:shd w:val="clear" w:color="auto" w:fill="auto"/>
          </w:tcPr>
          <w:p w:rsidR="003228B3" w:rsidRPr="00F31525" w:rsidRDefault="003228B3" w:rsidP="003228B3">
            <w:pPr>
              <w:jc w:val="center"/>
              <w:rPr>
                <w:rFonts w:ascii="Angsana New" w:hAnsi="Angsana New"/>
                <w:sz w:val="28"/>
                <w:szCs w:val="28"/>
              </w:rPr>
            </w:pPr>
            <w:r w:rsidRPr="00F31525">
              <w:rPr>
                <w:rFonts w:ascii="Angsana New" w:hAnsi="Angsana New"/>
                <w:sz w:val="28"/>
                <w:szCs w:val="28"/>
              </w:rPr>
              <w:t>Baht</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162" w:right="-140" w:hanging="180"/>
              <w:rPr>
                <w:rFonts w:ascii="Angsana New" w:hAnsi="Angsana New" w:cs="Angsana New"/>
                <w:noProof w:val="0"/>
                <w:color w:val="auto"/>
                <w:spacing w:val="-4"/>
                <w:cs/>
                <w:lang w:val="en-GB"/>
              </w:rPr>
            </w:pPr>
            <w:r w:rsidRPr="00F31525">
              <w:rPr>
                <w:rFonts w:ascii="Angsana New" w:hAnsi="Angsana New"/>
                <w:color w:val="auto"/>
              </w:rPr>
              <w:t>Depreciation on property, plant and equipment</w:t>
            </w:r>
          </w:p>
        </w:tc>
        <w:tc>
          <w:tcPr>
            <w:tcW w:w="1544" w:type="dxa"/>
            <w:shd w:val="clear" w:color="auto" w:fill="auto"/>
          </w:tcPr>
          <w:p w:rsidR="00BB7686" w:rsidRPr="00F31525" w:rsidRDefault="00BB7686" w:rsidP="0020192D">
            <w:pPr>
              <w:ind w:left="-108" w:right="-18"/>
              <w:jc w:val="right"/>
              <w:rPr>
                <w:rFonts w:ascii="Angsana New" w:hAnsi="Angsana New"/>
                <w:sz w:val="28"/>
                <w:szCs w:val="28"/>
              </w:rPr>
            </w:pPr>
          </w:p>
          <w:p w:rsidR="0020192D" w:rsidRPr="00F31525" w:rsidRDefault="002B74C5" w:rsidP="0020192D">
            <w:pPr>
              <w:ind w:left="-108" w:right="-18"/>
              <w:jc w:val="right"/>
              <w:rPr>
                <w:rFonts w:ascii="Angsana New" w:hAnsi="Angsana New"/>
                <w:sz w:val="28"/>
                <w:szCs w:val="28"/>
              </w:rPr>
            </w:pPr>
            <w:r>
              <w:rPr>
                <w:rFonts w:ascii="Angsana New" w:hAnsi="Angsana New"/>
                <w:sz w:val="28"/>
                <w:szCs w:val="28"/>
              </w:rPr>
              <w:t>212,535,926.56</w:t>
            </w:r>
          </w:p>
        </w:tc>
        <w:tc>
          <w:tcPr>
            <w:tcW w:w="240" w:type="dxa"/>
            <w:shd w:val="clear" w:color="auto" w:fill="auto"/>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208,232,277</w:t>
            </w:r>
            <w:r w:rsidRPr="00F31525">
              <w:rPr>
                <w:rFonts w:ascii="Angsana New" w:hAnsi="Angsana New"/>
                <w:sz w:val="28"/>
                <w:szCs w:val="28"/>
                <w:cs/>
              </w:rPr>
              <w:t>.</w:t>
            </w:r>
            <w:r w:rsidRPr="00F31525">
              <w:rPr>
                <w:rFonts w:ascii="Angsana New" w:hAnsi="Angsana New"/>
                <w:sz w:val="28"/>
                <w:szCs w:val="28"/>
              </w:rPr>
              <w:t>86</w:t>
            </w:r>
          </w:p>
        </w:tc>
        <w:tc>
          <w:tcPr>
            <w:tcW w:w="241" w:type="dxa"/>
            <w:shd w:val="clear" w:color="auto" w:fill="auto"/>
          </w:tcPr>
          <w:p w:rsidR="0020192D" w:rsidRPr="00F31525" w:rsidRDefault="0020192D" w:rsidP="0020192D">
            <w:pPr>
              <w:jc w:val="right"/>
              <w:rPr>
                <w:rFonts w:ascii="Angsana New" w:hAnsi="Angsana New"/>
                <w:sz w:val="28"/>
                <w:szCs w:val="28"/>
              </w:rPr>
            </w:pPr>
          </w:p>
        </w:tc>
        <w:tc>
          <w:tcPr>
            <w:tcW w:w="156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F31525" w:rsidP="0020192D">
            <w:pPr>
              <w:ind w:left="-108" w:right="72"/>
              <w:jc w:val="right"/>
              <w:rPr>
                <w:rFonts w:ascii="Angsana New" w:hAnsi="Angsana New"/>
                <w:sz w:val="28"/>
                <w:szCs w:val="28"/>
              </w:rPr>
            </w:pPr>
            <w:r w:rsidRPr="00F31525">
              <w:rPr>
                <w:rFonts w:ascii="Angsana New" w:hAnsi="Angsana New"/>
                <w:sz w:val="28"/>
                <w:szCs w:val="28"/>
              </w:rPr>
              <w:t>56,</w:t>
            </w:r>
            <w:r w:rsidRPr="00F31525">
              <w:rPr>
                <w:rFonts w:ascii="Angsana New" w:hAnsi="Angsana New" w:hint="cs"/>
                <w:sz w:val="28"/>
                <w:szCs w:val="28"/>
                <w:cs/>
              </w:rPr>
              <w:t>783</w:t>
            </w:r>
            <w:r w:rsidRPr="00F31525">
              <w:rPr>
                <w:rFonts w:ascii="Angsana New" w:hAnsi="Angsana New"/>
                <w:sz w:val="28"/>
                <w:szCs w:val="28"/>
              </w:rPr>
              <w:t>,</w:t>
            </w:r>
            <w:r w:rsidRPr="00F31525">
              <w:rPr>
                <w:rFonts w:ascii="Angsana New" w:hAnsi="Angsana New" w:hint="cs"/>
                <w:sz w:val="28"/>
                <w:szCs w:val="28"/>
                <w:cs/>
              </w:rPr>
              <w:t>431.52</w:t>
            </w:r>
          </w:p>
        </w:tc>
        <w:tc>
          <w:tcPr>
            <w:tcW w:w="252" w:type="dxa"/>
            <w:shd w:val="clear" w:color="auto" w:fill="auto"/>
          </w:tcPr>
          <w:p w:rsidR="0020192D" w:rsidRPr="00F31525" w:rsidRDefault="0020192D" w:rsidP="0020192D">
            <w:pPr>
              <w:jc w:val="right"/>
              <w:rPr>
                <w:rFonts w:ascii="Angsana New" w:hAnsi="Angsana New"/>
                <w:sz w:val="28"/>
                <w:szCs w:val="28"/>
              </w:rPr>
            </w:pPr>
          </w:p>
        </w:tc>
        <w:tc>
          <w:tcPr>
            <w:tcW w:w="1530" w:type="dxa"/>
            <w:shd w:val="clear" w:color="auto" w:fill="auto"/>
          </w:tcPr>
          <w:p w:rsidR="00BB7686" w:rsidRPr="00F31525" w:rsidRDefault="00BB7686" w:rsidP="0020192D">
            <w:pPr>
              <w:ind w:left="-108" w:right="72"/>
              <w:jc w:val="right"/>
              <w:rPr>
                <w:rFonts w:ascii="Angsana New" w:hAnsi="Angsana New"/>
                <w:sz w:val="28"/>
                <w:szCs w:val="28"/>
              </w:rPr>
            </w:pPr>
          </w:p>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29,916,911</w:t>
            </w:r>
            <w:r w:rsidRPr="00F31525">
              <w:rPr>
                <w:rFonts w:ascii="Angsana New" w:hAnsi="Angsana New"/>
                <w:sz w:val="28"/>
                <w:szCs w:val="28"/>
                <w:cs/>
              </w:rPr>
              <w:t>.</w:t>
            </w:r>
            <w:r w:rsidRPr="00F31525">
              <w:rPr>
                <w:rFonts w:ascii="Angsana New" w:hAnsi="Angsana New"/>
                <w:sz w:val="28"/>
                <w:szCs w:val="28"/>
              </w:rPr>
              <w:t>81</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s="Angsana New"/>
                <w:noProof w:val="0"/>
                <w:color w:val="auto"/>
                <w:cs/>
                <w:lang w:val="en-GB"/>
              </w:rPr>
            </w:pPr>
            <w:r w:rsidRPr="00F31525">
              <w:rPr>
                <w:rFonts w:ascii="Angsana New" w:hAnsi="Angsana New"/>
                <w:color w:val="auto"/>
              </w:rPr>
              <w:t>Utilities expenses</w:t>
            </w:r>
          </w:p>
        </w:tc>
        <w:tc>
          <w:tcPr>
            <w:tcW w:w="1544" w:type="dxa"/>
            <w:shd w:val="clear" w:color="auto" w:fill="auto"/>
          </w:tcPr>
          <w:p w:rsidR="0020192D" w:rsidRPr="00F31525" w:rsidRDefault="0020192D" w:rsidP="0020192D">
            <w:pPr>
              <w:ind w:left="-108" w:right="-18"/>
              <w:jc w:val="right"/>
              <w:rPr>
                <w:rFonts w:ascii="Angsana New" w:hAnsi="Angsana New"/>
                <w:sz w:val="28"/>
                <w:szCs w:val="28"/>
                <w:cs/>
              </w:rPr>
            </w:pPr>
            <w:r w:rsidRPr="00F31525">
              <w:rPr>
                <w:rFonts w:ascii="Angsana New" w:hAnsi="Angsana New"/>
                <w:sz w:val="28"/>
                <w:szCs w:val="28"/>
              </w:rPr>
              <w:t>400,699,225.65</w:t>
            </w:r>
          </w:p>
        </w:tc>
        <w:tc>
          <w:tcPr>
            <w:tcW w:w="240" w:type="dxa"/>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466,365,405</w:t>
            </w:r>
            <w:r w:rsidRPr="00F31525">
              <w:rPr>
                <w:rFonts w:ascii="Angsana New" w:hAnsi="Angsana New"/>
                <w:sz w:val="28"/>
                <w:szCs w:val="28"/>
                <w:cs/>
              </w:rPr>
              <w:t>.</w:t>
            </w:r>
            <w:r w:rsidRPr="00F31525">
              <w:rPr>
                <w:rFonts w:ascii="Angsana New" w:hAnsi="Angsana New"/>
                <w:sz w:val="28"/>
                <w:szCs w:val="28"/>
              </w:rPr>
              <w:t>51</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149,445,860</w:t>
            </w:r>
            <w:r w:rsidRPr="00F31525">
              <w:rPr>
                <w:rFonts w:ascii="Angsana New" w:hAnsi="Angsana New"/>
                <w:sz w:val="28"/>
                <w:szCs w:val="28"/>
                <w:cs/>
              </w:rPr>
              <w:t>.</w:t>
            </w:r>
            <w:r w:rsidRPr="00F31525">
              <w:rPr>
                <w:rFonts w:ascii="Angsana New" w:hAnsi="Angsana New"/>
                <w:sz w:val="28"/>
                <w:szCs w:val="28"/>
              </w:rPr>
              <w:t>05</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144,122,528</w:t>
            </w:r>
            <w:r w:rsidRPr="00F31525">
              <w:rPr>
                <w:rFonts w:ascii="Angsana New" w:hAnsi="Angsana New"/>
                <w:sz w:val="28"/>
                <w:szCs w:val="28"/>
                <w:cs/>
              </w:rPr>
              <w:t>.</w:t>
            </w:r>
            <w:r w:rsidRPr="00F31525">
              <w:rPr>
                <w:rFonts w:ascii="Angsana New" w:hAnsi="Angsana New"/>
                <w:sz w:val="28"/>
                <w:szCs w:val="28"/>
              </w:rPr>
              <w:t>03</w:t>
            </w:r>
          </w:p>
        </w:tc>
      </w:tr>
      <w:tr w:rsidR="0020192D" w:rsidRPr="00F31525" w:rsidTr="004B2215">
        <w:tc>
          <w:tcPr>
            <w:tcW w:w="2956" w:type="dxa"/>
            <w:vAlign w:val="center"/>
          </w:tcPr>
          <w:p w:rsidR="0020192D" w:rsidRPr="00F31525" w:rsidRDefault="0020192D" w:rsidP="0020192D">
            <w:pPr>
              <w:pStyle w:val="a"/>
              <w:tabs>
                <w:tab w:val="right" w:pos="9360"/>
                <w:tab w:val="right" w:pos="9540"/>
                <w:tab w:val="right" w:pos="11430"/>
                <w:tab w:val="right" w:pos="13320"/>
                <w:tab w:val="right" w:pos="14400"/>
                <w:tab w:val="right" w:pos="14760"/>
              </w:tabs>
              <w:ind w:left="-32" w:right="0"/>
              <w:jc w:val="both"/>
              <w:rPr>
                <w:rFonts w:ascii="Angsana New" w:hAnsi="Angsana New" w:cs="Angsana New"/>
                <w:noProof w:val="0"/>
                <w:color w:val="auto"/>
                <w:cs/>
                <w:lang w:val="en-GB"/>
              </w:rPr>
            </w:pPr>
            <w:r w:rsidRPr="00F31525">
              <w:rPr>
                <w:rFonts w:ascii="Angsana New" w:hAnsi="Angsana New"/>
                <w:color w:val="auto"/>
              </w:rPr>
              <w:t>Oil/gas</w:t>
            </w:r>
          </w:p>
        </w:tc>
        <w:tc>
          <w:tcPr>
            <w:tcW w:w="1544" w:type="dxa"/>
            <w:shd w:val="clear" w:color="auto" w:fill="auto"/>
          </w:tcPr>
          <w:p w:rsidR="0020192D" w:rsidRPr="00F31525" w:rsidRDefault="0020192D" w:rsidP="0020192D">
            <w:pPr>
              <w:ind w:left="-108" w:right="-18"/>
              <w:jc w:val="right"/>
              <w:rPr>
                <w:rFonts w:ascii="Angsana New" w:hAnsi="Angsana New"/>
                <w:sz w:val="28"/>
                <w:szCs w:val="28"/>
              </w:rPr>
            </w:pPr>
            <w:r w:rsidRPr="00F31525">
              <w:rPr>
                <w:rFonts w:ascii="Angsana New" w:hAnsi="Angsana New"/>
                <w:sz w:val="28"/>
                <w:szCs w:val="28"/>
              </w:rPr>
              <w:t>225,160,711.02</w:t>
            </w:r>
          </w:p>
        </w:tc>
        <w:tc>
          <w:tcPr>
            <w:tcW w:w="240" w:type="dxa"/>
          </w:tcPr>
          <w:p w:rsidR="0020192D" w:rsidRPr="00F31525" w:rsidRDefault="0020192D" w:rsidP="0020192D">
            <w:pPr>
              <w:ind w:right="34"/>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rPr>
            </w:pPr>
            <w:r w:rsidRPr="00F31525">
              <w:rPr>
                <w:rFonts w:ascii="Angsana New" w:hAnsi="Angsana New"/>
                <w:sz w:val="28"/>
                <w:szCs w:val="28"/>
              </w:rPr>
              <w:t>216,849,745</w:t>
            </w:r>
            <w:r w:rsidRPr="00F31525">
              <w:rPr>
                <w:rFonts w:ascii="Angsana New" w:hAnsi="Angsana New"/>
                <w:sz w:val="28"/>
                <w:szCs w:val="28"/>
                <w:cs/>
              </w:rPr>
              <w:t>.</w:t>
            </w:r>
            <w:r w:rsidRPr="00F31525">
              <w:rPr>
                <w:rFonts w:ascii="Angsana New" w:hAnsi="Angsana New"/>
                <w:sz w:val="28"/>
                <w:szCs w:val="28"/>
              </w:rPr>
              <w:t>05</w:t>
            </w:r>
          </w:p>
        </w:tc>
        <w:tc>
          <w:tcPr>
            <w:tcW w:w="241" w:type="dxa"/>
          </w:tcPr>
          <w:p w:rsidR="0020192D" w:rsidRPr="00F31525" w:rsidRDefault="0020192D" w:rsidP="0020192D">
            <w:pPr>
              <w:jc w:val="right"/>
              <w:rPr>
                <w:rFonts w:ascii="Angsana New" w:hAnsi="Angsana New"/>
                <w:sz w:val="28"/>
                <w:szCs w:val="28"/>
              </w:rPr>
            </w:pPr>
          </w:p>
        </w:tc>
        <w:tc>
          <w:tcPr>
            <w:tcW w:w="156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189,329,931</w:t>
            </w:r>
            <w:r w:rsidRPr="00F31525">
              <w:rPr>
                <w:rFonts w:ascii="Angsana New" w:hAnsi="Angsana New"/>
                <w:sz w:val="28"/>
                <w:szCs w:val="28"/>
                <w:cs/>
              </w:rPr>
              <w:t>.</w:t>
            </w:r>
            <w:r w:rsidRPr="00F31525">
              <w:rPr>
                <w:rFonts w:ascii="Angsana New" w:hAnsi="Angsana New"/>
                <w:sz w:val="28"/>
                <w:szCs w:val="28"/>
              </w:rPr>
              <w:t>70</w:t>
            </w:r>
          </w:p>
        </w:tc>
        <w:tc>
          <w:tcPr>
            <w:tcW w:w="252" w:type="dxa"/>
          </w:tcPr>
          <w:p w:rsidR="0020192D" w:rsidRPr="00F31525" w:rsidRDefault="0020192D" w:rsidP="0020192D">
            <w:pPr>
              <w:jc w:val="right"/>
              <w:rPr>
                <w:rFonts w:ascii="Angsana New" w:hAnsi="Angsana New"/>
                <w:sz w:val="28"/>
                <w:szCs w:val="28"/>
              </w:rPr>
            </w:pPr>
          </w:p>
        </w:tc>
        <w:tc>
          <w:tcPr>
            <w:tcW w:w="1530" w:type="dxa"/>
            <w:shd w:val="clear" w:color="auto" w:fill="auto"/>
          </w:tcPr>
          <w:p w:rsidR="0020192D" w:rsidRPr="00F31525" w:rsidRDefault="0020192D" w:rsidP="0020192D">
            <w:pPr>
              <w:ind w:left="-108" w:right="72"/>
              <w:jc w:val="right"/>
              <w:rPr>
                <w:rFonts w:ascii="Angsana New" w:hAnsi="Angsana New"/>
                <w:sz w:val="28"/>
                <w:szCs w:val="28"/>
                <w:cs/>
              </w:rPr>
            </w:pPr>
            <w:r w:rsidRPr="00F31525">
              <w:rPr>
                <w:rFonts w:ascii="Angsana New" w:hAnsi="Angsana New"/>
                <w:sz w:val="28"/>
                <w:szCs w:val="28"/>
              </w:rPr>
              <w:t>181,780,232</w:t>
            </w:r>
            <w:r w:rsidRPr="00F31525">
              <w:rPr>
                <w:rFonts w:ascii="Angsana New" w:hAnsi="Angsana New"/>
                <w:sz w:val="28"/>
                <w:szCs w:val="28"/>
                <w:cs/>
              </w:rPr>
              <w:t>.</w:t>
            </w:r>
            <w:r w:rsidRPr="00F31525">
              <w:rPr>
                <w:rFonts w:ascii="Angsana New" w:hAnsi="Angsana New"/>
                <w:sz w:val="28"/>
                <w:szCs w:val="28"/>
              </w:rPr>
              <w:t>57</w:t>
            </w:r>
          </w:p>
        </w:tc>
      </w:tr>
    </w:tbl>
    <w:p w:rsidR="00D14970" w:rsidRDefault="00D14970" w:rsidP="00CA23B8">
      <w:pPr>
        <w:ind w:left="450"/>
        <w:jc w:val="thaiDistribute"/>
        <w:rPr>
          <w:rFonts w:ascii="Angsana New" w:hAnsi="Angsana New"/>
          <w:b/>
          <w:bCs/>
          <w:sz w:val="30"/>
          <w:szCs w:val="30"/>
          <w:lang w:val="en-GB"/>
        </w:rPr>
      </w:pPr>
    </w:p>
    <w:p w:rsidR="00DA425F" w:rsidRPr="001F7A87" w:rsidRDefault="00DA425F" w:rsidP="00E63ABD">
      <w:pPr>
        <w:numPr>
          <w:ilvl w:val="0"/>
          <w:numId w:val="20"/>
        </w:numPr>
        <w:ind w:left="426" w:hanging="426"/>
        <w:jc w:val="thaiDistribute"/>
        <w:rPr>
          <w:rFonts w:ascii="Angsana New" w:hAnsi="Angsana New"/>
          <w:b/>
          <w:bCs/>
          <w:sz w:val="30"/>
          <w:szCs w:val="30"/>
          <w:lang w:val="en-GB"/>
        </w:rPr>
      </w:pPr>
      <w:r w:rsidRPr="001F7A87">
        <w:rPr>
          <w:rFonts w:ascii="Angsana New" w:hAnsi="Angsana New"/>
          <w:b/>
          <w:bCs/>
          <w:sz w:val="30"/>
          <w:szCs w:val="30"/>
          <w:lang w:val="en-GB"/>
        </w:rPr>
        <w:t>Segment information</w:t>
      </w:r>
    </w:p>
    <w:p w:rsidR="00B03CC0" w:rsidRDefault="00DA425F" w:rsidP="00275F6B">
      <w:pPr>
        <w:ind w:left="450" w:firstLine="720"/>
        <w:jc w:val="thaiDistribute"/>
        <w:rPr>
          <w:rFonts w:ascii="Angsana New" w:hAnsi="Angsana New"/>
          <w:sz w:val="30"/>
          <w:szCs w:val="30"/>
          <w:lang w:val="en-GB"/>
        </w:rPr>
      </w:pPr>
      <w:r w:rsidRPr="001F7A87">
        <w:rPr>
          <w:rFonts w:ascii="Angsana New" w:hAnsi="Angsana New"/>
          <w:sz w:val="30"/>
          <w:szCs w:val="30"/>
          <w:lang w:val="en-GB"/>
        </w:rPr>
        <w:t>The Group is principally engaged in manufacturing and trading steel products, both in Thailand and overseas. The Group does not disclose information in respect of geographical segments because revenue from overseas sales for the year ended31 December</w:t>
      </w:r>
      <w:r w:rsidRPr="001F7A87">
        <w:rPr>
          <w:rFonts w:ascii="Angsana New" w:hAnsi="Angsana New" w:hint="cs"/>
          <w:sz w:val="30"/>
          <w:szCs w:val="30"/>
          <w:cs/>
          <w:lang w:val="en-GB"/>
        </w:rPr>
        <w:t>201</w:t>
      </w:r>
      <w:r w:rsidR="00275F6B">
        <w:rPr>
          <w:rFonts w:ascii="Angsana New" w:hAnsi="Angsana New" w:hint="cs"/>
          <w:sz w:val="30"/>
          <w:szCs w:val="30"/>
          <w:cs/>
          <w:lang w:val="en-GB"/>
        </w:rPr>
        <w:t>6</w:t>
      </w:r>
      <w:r w:rsidRPr="001F7A87">
        <w:rPr>
          <w:rFonts w:ascii="Angsana New" w:hAnsi="Angsana New"/>
          <w:sz w:val="30"/>
          <w:szCs w:val="30"/>
          <w:lang w:val="en-GB"/>
        </w:rPr>
        <w:t>and 201</w:t>
      </w:r>
      <w:r w:rsidR="00275F6B">
        <w:rPr>
          <w:rFonts w:ascii="Angsana New" w:hAnsi="Angsana New" w:hint="cs"/>
          <w:sz w:val="30"/>
          <w:szCs w:val="30"/>
          <w:cs/>
          <w:lang w:val="en-GB"/>
        </w:rPr>
        <w:t>5</w:t>
      </w:r>
      <w:r w:rsidRPr="001F7A87">
        <w:rPr>
          <w:rFonts w:ascii="Angsana New" w:hAnsi="Angsana New"/>
          <w:sz w:val="30"/>
          <w:szCs w:val="30"/>
          <w:lang w:val="en-GB"/>
        </w:rPr>
        <w:t xml:space="preserve"> was Baht</w:t>
      </w:r>
      <w:r w:rsidR="00823A89">
        <w:rPr>
          <w:rFonts w:ascii="Angsana New" w:hAnsi="Angsana New" w:hint="cs"/>
          <w:sz w:val="30"/>
          <w:szCs w:val="30"/>
          <w:cs/>
        </w:rPr>
        <w:t xml:space="preserve"> 939.52 </w:t>
      </w:r>
      <w:r w:rsidRPr="009D7F52">
        <w:rPr>
          <w:rFonts w:ascii="Angsana New" w:hAnsi="Angsana New"/>
          <w:sz w:val="30"/>
          <w:szCs w:val="30"/>
          <w:lang w:val="en-GB"/>
        </w:rPr>
        <w:t>million</w:t>
      </w:r>
      <w:r w:rsidRPr="001F7A87">
        <w:rPr>
          <w:rFonts w:ascii="Angsana New" w:hAnsi="Angsana New"/>
          <w:sz w:val="30"/>
          <w:szCs w:val="30"/>
          <w:lang w:val="en-GB"/>
        </w:rPr>
        <w:t xml:space="preserve"> and Baht</w:t>
      </w:r>
      <w:r w:rsidR="00275F6B">
        <w:rPr>
          <w:rFonts w:ascii="Angsana New" w:hAnsi="Angsana New" w:hint="cs"/>
          <w:sz w:val="30"/>
          <w:szCs w:val="30"/>
          <w:cs/>
        </w:rPr>
        <w:t>491.84</w:t>
      </w:r>
      <w:r w:rsidRPr="001F7A87">
        <w:rPr>
          <w:rFonts w:ascii="Angsana New" w:hAnsi="Angsana New"/>
          <w:sz w:val="30"/>
          <w:szCs w:val="30"/>
          <w:lang w:val="en-GB"/>
        </w:rPr>
        <w:t xml:space="preserve">million, respectively </w:t>
      </w:r>
      <w:r w:rsidRPr="00632A58">
        <w:rPr>
          <w:rFonts w:ascii="Angsana New" w:hAnsi="Angsana New"/>
          <w:sz w:val="30"/>
          <w:szCs w:val="30"/>
          <w:shd w:val="clear" w:color="auto" w:fill="FFFFFF"/>
          <w:lang w:val="en-GB"/>
        </w:rPr>
        <w:t>to</w:t>
      </w:r>
      <w:r w:rsidR="00275F6B">
        <w:rPr>
          <w:rFonts w:ascii="Angsana New" w:hAnsi="Angsana New" w:hint="cs"/>
          <w:sz w:val="30"/>
          <w:szCs w:val="30"/>
          <w:shd w:val="clear" w:color="auto" w:fill="FFFFFF"/>
          <w:cs/>
        </w:rPr>
        <w:t>4.89</w:t>
      </w:r>
      <w:r w:rsidR="009D7F52" w:rsidRPr="00632A58">
        <w:rPr>
          <w:rFonts w:ascii="Angsana New" w:hAnsi="Angsana New"/>
          <w:sz w:val="30"/>
          <w:szCs w:val="30"/>
          <w:shd w:val="clear" w:color="auto" w:fill="FFFFFF"/>
        </w:rPr>
        <w:t xml:space="preserve"> percent</w:t>
      </w:r>
      <w:r w:rsidRPr="00632A58">
        <w:rPr>
          <w:rFonts w:ascii="Angsana New" w:hAnsi="Angsana New"/>
          <w:sz w:val="30"/>
          <w:szCs w:val="30"/>
          <w:shd w:val="clear" w:color="auto" w:fill="FFFFFF"/>
        </w:rPr>
        <w:t xml:space="preserve"> and</w:t>
      </w:r>
      <w:r w:rsidR="00275F6B">
        <w:rPr>
          <w:rFonts w:ascii="Angsana New" w:hAnsi="Angsana New" w:hint="cs"/>
          <w:sz w:val="30"/>
          <w:szCs w:val="30"/>
          <w:cs/>
        </w:rPr>
        <w:t xml:space="preserve">3.98 </w:t>
      </w:r>
      <w:r w:rsidR="001C3FB9">
        <w:rPr>
          <w:rFonts w:ascii="Angsana New" w:hAnsi="Angsana New"/>
          <w:sz w:val="30"/>
          <w:szCs w:val="30"/>
        </w:rPr>
        <w:t>percent</w:t>
      </w:r>
      <w:r w:rsidRPr="001F7A87">
        <w:rPr>
          <w:rFonts w:ascii="Angsana New" w:hAnsi="Angsana New"/>
          <w:sz w:val="30"/>
          <w:szCs w:val="30"/>
          <w:lang w:val="en-GB"/>
        </w:rPr>
        <w:t>of total sales of goods and services, respectively.</w:t>
      </w:r>
    </w:p>
    <w:p w:rsidR="001F7A87" w:rsidRPr="001F7A87" w:rsidRDefault="001F7A87" w:rsidP="00275F6B">
      <w:pPr>
        <w:ind w:left="532" w:hanging="82"/>
        <w:jc w:val="thaiDistribute"/>
        <w:rPr>
          <w:rFonts w:ascii="Angsana New" w:hAnsi="Angsana New"/>
          <w:sz w:val="30"/>
          <w:szCs w:val="30"/>
          <w:lang w:val="en-GB"/>
        </w:rPr>
      </w:pPr>
    </w:p>
    <w:p w:rsidR="00DA425F" w:rsidRPr="00284ED4" w:rsidRDefault="00DA425F" w:rsidP="00E63ABD">
      <w:pPr>
        <w:numPr>
          <w:ilvl w:val="0"/>
          <w:numId w:val="20"/>
        </w:numPr>
        <w:ind w:left="426" w:hanging="426"/>
        <w:jc w:val="thaiDistribute"/>
        <w:rPr>
          <w:rFonts w:ascii="Angsana New" w:hAnsi="Angsana New"/>
          <w:b/>
          <w:bCs/>
          <w:sz w:val="30"/>
          <w:szCs w:val="30"/>
          <w:lang w:val="en-GB"/>
        </w:rPr>
      </w:pPr>
      <w:r w:rsidRPr="00284ED4">
        <w:rPr>
          <w:rFonts w:ascii="Angsana New" w:hAnsi="Angsana New"/>
          <w:b/>
          <w:bCs/>
          <w:sz w:val="30"/>
          <w:szCs w:val="30"/>
        </w:rPr>
        <w:t>Financial instruments</w:t>
      </w: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DA425F" w:rsidRPr="00D3498A" w:rsidRDefault="00DA425F" w:rsidP="00E63ABD">
      <w:pPr>
        <w:pStyle w:val="ListParagraph"/>
        <w:numPr>
          <w:ilvl w:val="1"/>
          <w:numId w:val="20"/>
        </w:numPr>
        <w:spacing w:after="0"/>
        <w:ind w:left="900" w:hanging="450"/>
        <w:rPr>
          <w:rFonts w:ascii="Angsana New" w:hAnsi="Angsana New"/>
          <w:b/>
          <w:bCs/>
          <w:sz w:val="30"/>
          <w:szCs w:val="30"/>
        </w:rPr>
      </w:pPr>
      <w:r w:rsidRPr="00D3498A">
        <w:rPr>
          <w:rFonts w:ascii="Angsana New" w:hAnsi="Angsana New"/>
          <w:b/>
          <w:bCs/>
          <w:sz w:val="30"/>
          <w:szCs w:val="30"/>
        </w:rPr>
        <w:t>Financial risk factors</w:t>
      </w:r>
    </w:p>
    <w:p w:rsidR="003368C0" w:rsidRDefault="00DA425F" w:rsidP="00665D07">
      <w:pPr>
        <w:ind w:left="426" w:firstLine="564"/>
        <w:jc w:val="thaiDistribute"/>
        <w:rPr>
          <w:rFonts w:ascii="Angsana New" w:hAnsi="Angsana New"/>
          <w:sz w:val="30"/>
          <w:szCs w:val="30"/>
          <w:lang w:val="en-GB"/>
        </w:rPr>
      </w:pPr>
      <w:r w:rsidRPr="00284ED4">
        <w:rPr>
          <w:rFonts w:ascii="Angsana New" w:hAnsi="Angsana New"/>
          <w:sz w:val="30"/>
          <w:szCs w:val="30"/>
          <w:lang w:val="en-GB"/>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665D07" w:rsidRPr="00185DF2" w:rsidRDefault="00665D07" w:rsidP="00E63ABD">
      <w:pPr>
        <w:pStyle w:val="ListParagraph"/>
        <w:numPr>
          <w:ilvl w:val="2"/>
          <w:numId w:val="20"/>
        </w:numPr>
        <w:spacing w:after="0"/>
        <w:ind w:left="1620" w:hanging="630"/>
        <w:rPr>
          <w:rFonts w:ascii="Angsana New" w:hAnsi="Angsana New"/>
          <w:sz w:val="30"/>
          <w:szCs w:val="30"/>
        </w:rPr>
      </w:pPr>
      <w:r w:rsidRPr="00185DF2">
        <w:rPr>
          <w:rFonts w:ascii="Angsana New" w:hAnsi="Angsana New"/>
          <w:sz w:val="30"/>
          <w:szCs w:val="30"/>
        </w:rPr>
        <w:t>Foreign exchange risk</w:t>
      </w:r>
    </w:p>
    <w:p w:rsidR="00665D07" w:rsidRDefault="00665D07" w:rsidP="009006EE">
      <w:pPr>
        <w:ind w:left="450" w:firstLine="540"/>
        <w:jc w:val="thaiDistribute"/>
        <w:rPr>
          <w:rFonts w:ascii="Angsana New" w:hAnsi="Angsana New"/>
          <w:sz w:val="30"/>
          <w:szCs w:val="30"/>
        </w:rPr>
      </w:pPr>
      <w:r w:rsidRPr="00665D07">
        <w:rPr>
          <w:rFonts w:ascii="Angsana New" w:hAnsi="Angsana New"/>
          <w:sz w:val="30"/>
          <w:szCs w:val="30"/>
          <w:lang w:val="en-GB"/>
        </w:rPr>
        <w:t>The Group has exposure to foreign currency exchange fluctuations on purchasing /selling of goods and loans.  The Group manages this risk through the financial derivatives such as forward foreign exchange</w:t>
      </w:r>
      <w:r>
        <w:rPr>
          <w:rFonts w:ascii="Angsana New" w:hAnsi="Angsana New"/>
          <w:sz w:val="30"/>
          <w:szCs w:val="30"/>
        </w:rPr>
        <w:t>contracts, and forward foreing currency and interest rate as following:</w:t>
      </w:r>
    </w:p>
    <w:p w:rsidR="00665D07" w:rsidRPr="00284ED4" w:rsidRDefault="00665D07" w:rsidP="009006EE">
      <w:pPr>
        <w:pStyle w:val="NoSpacing"/>
        <w:tabs>
          <w:tab w:val="left" w:pos="1170"/>
        </w:tabs>
        <w:ind w:left="450"/>
        <w:rPr>
          <w:rFonts w:ascii="Angsana New" w:hAnsi="Angsana New"/>
          <w:sz w:val="30"/>
          <w:szCs w:val="30"/>
          <w:u w:val="single"/>
          <w:cs/>
        </w:rPr>
      </w:pPr>
      <w:r w:rsidRPr="00284ED4">
        <w:rPr>
          <w:rFonts w:ascii="Angsana New" w:hAnsi="Angsana New"/>
          <w:sz w:val="30"/>
          <w:szCs w:val="30"/>
          <w:u w:val="single"/>
        </w:rPr>
        <w:t>Forward foreign exchange contracts and foreign exchange option</w:t>
      </w:r>
    </w:p>
    <w:p w:rsidR="00665D07" w:rsidRPr="00284ED4" w:rsidRDefault="00665D07" w:rsidP="009006EE">
      <w:pPr>
        <w:pStyle w:val="NoSpacing"/>
        <w:tabs>
          <w:tab w:val="left" w:pos="1170"/>
        </w:tabs>
        <w:ind w:left="450" w:firstLine="540"/>
        <w:jc w:val="thaiDistribute"/>
        <w:rPr>
          <w:sz w:val="30"/>
          <w:szCs w:val="30"/>
        </w:rPr>
      </w:pPr>
      <w:r w:rsidRPr="00284ED4">
        <w:rPr>
          <w:rFonts w:ascii="Angsana New" w:hAnsi="Angsana New"/>
          <w:sz w:val="30"/>
          <w:szCs w:val="30"/>
        </w:rPr>
        <w:t>The Group uses derivative financial instruments such as forward foreign exchange contracts and Foreign-exchange option to hedge certain exposures by establishing the rate at which a foreign currency asset will be realized or a foreign currency liability settled.</w:t>
      </w:r>
    </w:p>
    <w:p w:rsidR="00665D07" w:rsidRPr="00284ED4" w:rsidRDefault="00665D07" w:rsidP="009006EE">
      <w:pPr>
        <w:pStyle w:val="NoSpacing"/>
        <w:tabs>
          <w:tab w:val="left" w:pos="1170"/>
        </w:tabs>
        <w:ind w:left="450"/>
        <w:rPr>
          <w:rFonts w:ascii="Angsana New" w:hAnsi="Angsana New"/>
          <w:sz w:val="30"/>
          <w:szCs w:val="30"/>
          <w:u w:val="single"/>
        </w:rPr>
      </w:pPr>
      <w:r w:rsidRPr="00284ED4">
        <w:rPr>
          <w:rFonts w:ascii="Angsana New" w:hAnsi="Angsana New"/>
          <w:sz w:val="30"/>
          <w:szCs w:val="30"/>
          <w:u w:val="single"/>
        </w:rPr>
        <w:t>Foreign currency and interest rate forward contracts</w:t>
      </w:r>
    </w:p>
    <w:p w:rsidR="00665D07" w:rsidRDefault="00665D07" w:rsidP="009006EE">
      <w:pPr>
        <w:ind w:left="450" w:firstLine="540"/>
        <w:jc w:val="thaiDistribute"/>
        <w:rPr>
          <w:rFonts w:ascii="Angsana New" w:hAnsi="Angsana New"/>
          <w:sz w:val="30"/>
          <w:szCs w:val="30"/>
        </w:rPr>
      </w:pPr>
      <w:r w:rsidRPr="00665D07">
        <w:rPr>
          <w:rFonts w:ascii="Angsana New" w:hAnsi="Angsana New"/>
          <w:sz w:val="30"/>
          <w:szCs w:val="30"/>
        </w:rPr>
        <w:t>Foreign currency and interest rate forward contracts are financial instrument to protect fluctuations of</w:t>
      </w:r>
      <w:r>
        <w:rPr>
          <w:rFonts w:ascii="Angsana New" w:hAnsi="Angsana New"/>
          <w:sz w:val="30"/>
          <w:szCs w:val="30"/>
        </w:rPr>
        <w:t xml:space="preserve"> exchange rates and inter</w:t>
      </w:r>
      <w:r w:rsidR="009006EE">
        <w:rPr>
          <w:rFonts w:ascii="Angsana New" w:hAnsi="Angsana New"/>
          <w:sz w:val="30"/>
          <w:szCs w:val="30"/>
        </w:rPr>
        <w:t>est rate.</w:t>
      </w:r>
    </w:p>
    <w:p w:rsidR="00665D07" w:rsidRDefault="00665D07" w:rsidP="00E63ABD">
      <w:pPr>
        <w:numPr>
          <w:ilvl w:val="2"/>
          <w:numId w:val="20"/>
        </w:numPr>
        <w:ind w:left="1620" w:hanging="630"/>
        <w:jc w:val="thaiDistribute"/>
        <w:rPr>
          <w:rFonts w:ascii="Angsana New" w:hAnsi="Angsana New"/>
          <w:sz w:val="30"/>
          <w:szCs w:val="30"/>
          <w:lang w:val="en-GB"/>
        </w:rPr>
      </w:pPr>
      <w:r w:rsidRPr="00460A0E">
        <w:rPr>
          <w:rFonts w:ascii="Angsana New" w:hAnsi="Angsana New"/>
          <w:sz w:val="30"/>
          <w:szCs w:val="30"/>
          <w:lang w:val="en-GB"/>
        </w:rPr>
        <w:lastRenderedPageBreak/>
        <w:t>Interest rate risk</w:t>
      </w:r>
    </w:p>
    <w:p w:rsidR="00665D07" w:rsidRDefault="00665D07" w:rsidP="009006EE">
      <w:pPr>
        <w:ind w:left="450" w:firstLine="540"/>
        <w:jc w:val="thaiDistribute"/>
        <w:rPr>
          <w:rFonts w:ascii="Angsana New" w:hAnsi="Angsana New"/>
          <w:sz w:val="30"/>
          <w:szCs w:val="30"/>
          <w:lang w:val="en-GB"/>
        </w:rPr>
      </w:pPr>
      <w:r w:rsidRPr="00284ED4">
        <w:rPr>
          <w:rFonts w:ascii="Angsana New" w:hAnsi="Angsana New"/>
          <w:sz w:val="30"/>
          <w:szCs w:val="30"/>
        </w:rPr>
        <w:t>The Group’s income and operating cash flows are substantially independent of changes in market interest rates. All interest rate derivative transactions are subject to approval by the Finance Director before execution. The Group has no significant interest-bearing assets.The Group hedges the interest rate exposure by using financial instruments such as foreign currency and i</w:t>
      </w:r>
      <w:r w:rsidR="0001650E">
        <w:rPr>
          <w:rFonts w:ascii="Angsana New" w:hAnsi="Angsana New"/>
          <w:sz w:val="30"/>
          <w:szCs w:val="30"/>
        </w:rPr>
        <w:t>nterest rate forward contracts.</w:t>
      </w:r>
    </w:p>
    <w:p w:rsidR="00665D07" w:rsidRDefault="00665D07" w:rsidP="00E63ABD">
      <w:pPr>
        <w:numPr>
          <w:ilvl w:val="2"/>
          <w:numId w:val="20"/>
        </w:numPr>
        <w:ind w:left="1620" w:hanging="630"/>
        <w:jc w:val="thaiDistribute"/>
        <w:rPr>
          <w:rFonts w:ascii="Angsana New" w:hAnsi="Angsana New"/>
          <w:sz w:val="30"/>
          <w:szCs w:val="30"/>
          <w:lang w:val="en-GB"/>
        </w:rPr>
      </w:pPr>
      <w:r w:rsidRPr="00284ED4">
        <w:rPr>
          <w:rFonts w:ascii="Angsana New" w:hAnsi="Angsana New"/>
          <w:sz w:val="30"/>
          <w:szCs w:val="30"/>
          <w:lang w:val="en-GB"/>
        </w:rPr>
        <w:t>Credit risk</w:t>
      </w:r>
    </w:p>
    <w:p w:rsidR="00665D07" w:rsidRDefault="00665D07" w:rsidP="009006EE">
      <w:pPr>
        <w:ind w:left="450" w:firstLine="540"/>
        <w:jc w:val="thaiDistribute"/>
        <w:rPr>
          <w:rFonts w:ascii="Angsana New" w:hAnsi="Angsana New"/>
          <w:sz w:val="30"/>
          <w:szCs w:val="30"/>
          <w:lang w:val="en-GB"/>
        </w:rPr>
      </w:pPr>
      <w:r w:rsidRPr="00284ED4">
        <w:rPr>
          <w:rFonts w:ascii="Angsana New" w:hAnsi="Angsana New"/>
          <w:sz w:val="30"/>
          <w:szCs w:val="30"/>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to limit the amount of credit exposure to each financial institution.</w:t>
      </w:r>
    </w:p>
    <w:p w:rsidR="00665D07" w:rsidRDefault="009006EE" w:rsidP="00E63ABD">
      <w:pPr>
        <w:numPr>
          <w:ilvl w:val="2"/>
          <w:numId w:val="20"/>
        </w:numPr>
        <w:ind w:left="1620" w:hanging="630"/>
        <w:jc w:val="thaiDistribute"/>
        <w:rPr>
          <w:rFonts w:ascii="Angsana New" w:hAnsi="Angsana New"/>
          <w:sz w:val="30"/>
          <w:szCs w:val="30"/>
          <w:lang w:val="en-GB"/>
        </w:rPr>
      </w:pPr>
      <w:r w:rsidRPr="00284ED4">
        <w:rPr>
          <w:rFonts w:ascii="Angsana New" w:hAnsi="Angsana New"/>
          <w:sz w:val="30"/>
          <w:szCs w:val="30"/>
          <w:lang w:val="en-GB"/>
        </w:rPr>
        <w:t>Liquidity risk</w:t>
      </w:r>
    </w:p>
    <w:p w:rsidR="00665D07" w:rsidRDefault="009006EE" w:rsidP="009006EE">
      <w:pPr>
        <w:ind w:left="450" w:firstLine="540"/>
        <w:jc w:val="thaiDistribute"/>
        <w:rPr>
          <w:rFonts w:ascii="Angsana New" w:hAnsi="Angsana New"/>
          <w:sz w:val="30"/>
          <w:szCs w:val="30"/>
          <w:lang w:val="en-GB"/>
        </w:rPr>
      </w:pPr>
      <w:r w:rsidRPr="00284ED4">
        <w:rPr>
          <w:rFonts w:ascii="Angsana New" w:hAnsi="Angsana New"/>
          <w:sz w:val="30"/>
          <w:szCs w:val="30"/>
        </w:rPr>
        <w:t>Prudent liquidity risk management implies maintaining sufficient cash, the availability of funding through an adequate amount of committed credit facilities and the ability to close out market positions.</w:t>
      </w: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1"/>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27499C" w:rsidRPr="00D3498A" w:rsidRDefault="0027499C" w:rsidP="00E63ABD">
      <w:pPr>
        <w:pStyle w:val="ListParagraph"/>
        <w:numPr>
          <w:ilvl w:val="1"/>
          <w:numId w:val="20"/>
        </w:numPr>
        <w:ind w:left="990" w:hanging="564"/>
        <w:rPr>
          <w:rFonts w:ascii="Angsana New" w:eastAsia="Courier New" w:hAnsi="Angsana New"/>
          <w:b/>
          <w:bCs/>
          <w:color w:val="auto"/>
          <w:sz w:val="30"/>
          <w:szCs w:val="30"/>
          <w:lang w:bidi="th-TH"/>
        </w:rPr>
      </w:pPr>
      <w:r w:rsidRPr="00D3498A">
        <w:rPr>
          <w:rFonts w:ascii="Angsana New" w:eastAsia="Courier New" w:hAnsi="Angsana New"/>
          <w:b/>
          <w:bCs/>
          <w:color w:val="auto"/>
          <w:sz w:val="30"/>
          <w:szCs w:val="30"/>
          <w:lang w:bidi="th-TH"/>
        </w:rPr>
        <w:t xml:space="preserve">Risk </w:t>
      </w:r>
      <w:r w:rsidRPr="00D3498A">
        <w:rPr>
          <w:rFonts w:ascii="Angsana New" w:eastAsia="Courier New" w:hAnsi="Angsana New"/>
          <w:b/>
          <w:bCs/>
          <w:color w:val="auto"/>
          <w:sz w:val="30"/>
          <w:szCs w:val="30"/>
          <w:lang w:val="en-US" w:bidi="th-TH"/>
        </w:rPr>
        <w:t>m</w:t>
      </w:r>
      <w:r w:rsidRPr="00D3498A">
        <w:rPr>
          <w:rFonts w:ascii="Angsana New" w:eastAsia="Courier New" w:hAnsi="Angsana New"/>
          <w:b/>
          <w:bCs/>
          <w:color w:val="auto"/>
          <w:sz w:val="30"/>
          <w:szCs w:val="30"/>
          <w:lang w:bidi="th-TH"/>
        </w:rPr>
        <w:t>anagement</w:t>
      </w:r>
    </w:p>
    <w:p w:rsidR="004236F5" w:rsidRDefault="004236F5" w:rsidP="004236F5">
      <w:pPr>
        <w:pStyle w:val="ListParagraph"/>
        <w:ind w:left="450"/>
        <w:jc w:val="thaiDistribute"/>
        <w:rPr>
          <w:rFonts w:ascii="Angsana New" w:hAnsi="Angsana New"/>
          <w:sz w:val="30"/>
          <w:szCs w:val="30"/>
        </w:rPr>
      </w:pPr>
      <w:r w:rsidRPr="0026799A">
        <w:rPr>
          <w:rFonts w:ascii="Angsana New" w:hAnsi="Angsana New"/>
          <w:sz w:val="30"/>
          <w:szCs w:val="30"/>
        </w:rPr>
        <w:t>Forward foreign exchange contracts</w:t>
      </w:r>
    </w:p>
    <w:p w:rsidR="004236F5" w:rsidRPr="004236F5" w:rsidRDefault="004236F5" w:rsidP="004236F5">
      <w:pPr>
        <w:pStyle w:val="ListParagraph"/>
        <w:ind w:left="450" w:firstLine="540"/>
        <w:jc w:val="thaiDistribute"/>
        <w:rPr>
          <w:rFonts w:ascii="Angsana New" w:hAnsi="Angsana New"/>
          <w:sz w:val="30"/>
          <w:szCs w:val="30"/>
        </w:rPr>
      </w:pPr>
      <w:r w:rsidRPr="004236F5">
        <w:rPr>
          <w:rFonts w:ascii="Angsana New" w:hAnsi="Angsana New"/>
          <w:sz w:val="30"/>
          <w:szCs w:val="30"/>
        </w:rPr>
        <w:t>Forward foreign exchange contracts have been entered into to manage exposure to fluctuations in foreign currency exchange rates on accounts receivable, loans and accounts payable denominated in foreign currencies.</w:t>
      </w:r>
    </w:p>
    <w:p w:rsidR="004236F5" w:rsidRPr="00284ED4" w:rsidRDefault="004236F5" w:rsidP="004236F5">
      <w:pPr>
        <w:ind w:left="426"/>
        <w:jc w:val="thaiDistribute"/>
        <w:rPr>
          <w:rFonts w:ascii="Angsana New" w:hAnsi="Angsana New"/>
          <w:sz w:val="30"/>
          <w:szCs w:val="30"/>
          <w:u w:val="single"/>
        </w:rPr>
      </w:pPr>
      <w:r w:rsidRPr="00284ED4">
        <w:rPr>
          <w:rFonts w:ascii="Angsana New" w:hAnsi="Angsana New"/>
          <w:sz w:val="30"/>
          <w:szCs w:val="30"/>
          <w:u w:val="single"/>
        </w:rPr>
        <w:t>Foreign exchange forward contracts</w:t>
      </w:r>
    </w:p>
    <w:tbl>
      <w:tblPr>
        <w:tblW w:w="9468" w:type="dxa"/>
        <w:tblInd w:w="558" w:type="dxa"/>
        <w:tblLayout w:type="fixed"/>
        <w:tblLook w:val="0000"/>
      </w:tblPr>
      <w:tblGrid>
        <w:gridCol w:w="3060"/>
        <w:gridCol w:w="1548"/>
        <w:gridCol w:w="1620"/>
        <w:gridCol w:w="1620"/>
        <w:gridCol w:w="1620"/>
      </w:tblGrid>
      <w:tr w:rsidR="004236F5" w:rsidRPr="00797838" w:rsidTr="000575F9">
        <w:tc>
          <w:tcPr>
            <w:tcW w:w="3060" w:type="dxa"/>
          </w:tcPr>
          <w:p w:rsidR="004236F5" w:rsidRPr="00797838" w:rsidRDefault="004236F5" w:rsidP="000575F9">
            <w:pPr>
              <w:jc w:val="center"/>
              <w:rPr>
                <w:rFonts w:ascii="Angsana New" w:hAnsi="Angsana New"/>
                <w:sz w:val="26"/>
                <w:szCs w:val="26"/>
                <w:u w:val="single"/>
                <w:cs/>
              </w:rPr>
            </w:pPr>
          </w:p>
        </w:tc>
        <w:tc>
          <w:tcPr>
            <w:tcW w:w="3168" w:type="dxa"/>
            <w:gridSpan w:val="2"/>
          </w:tcPr>
          <w:p w:rsidR="004236F5" w:rsidRPr="00797838" w:rsidRDefault="004236F5" w:rsidP="000575F9">
            <w:pPr>
              <w:jc w:val="center"/>
              <w:rPr>
                <w:rFonts w:ascii="Angsana New" w:hAnsi="Angsana New"/>
                <w:sz w:val="26"/>
                <w:szCs w:val="26"/>
              </w:rPr>
            </w:pPr>
            <w:r w:rsidRPr="00797838">
              <w:rPr>
                <w:rFonts w:ascii="Angsana New" w:hAnsi="Angsana New"/>
                <w:sz w:val="26"/>
                <w:szCs w:val="26"/>
              </w:rPr>
              <w:t>Consolidated Financial Statements</w:t>
            </w:r>
          </w:p>
        </w:tc>
        <w:tc>
          <w:tcPr>
            <w:tcW w:w="3240" w:type="dxa"/>
            <w:gridSpan w:val="2"/>
          </w:tcPr>
          <w:p w:rsidR="004236F5" w:rsidRPr="00797838" w:rsidRDefault="004236F5" w:rsidP="000575F9">
            <w:pPr>
              <w:jc w:val="center"/>
              <w:rPr>
                <w:rFonts w:ascii="Angsana New" w:hAnsi="Angsana New"/>
                <w:sz w:val="26"/>
                <w:szCs w:val="26"/>
              </w:rPr>
            </w:pPr>
            <w:r w:rsidRPr="00797838">
              <w:rPr>
                <w:rFonts w:ascii="Angsana New" w:hAnsi="Angsana New"/>
                <w:sz w:val="26"/>
                <w:szCs w:val="26"/>
              </w:rPr>
              <w:t>Separate Financial Statements</w:t>
            </w:r>
          </w:p>
        </w:tc>
      </w:tr>
      <w:tr w:rsidR="004236F5" w:rsidRPr="00797838" w:rsidTr="000575F9">
        <w:tc>
          <w:tcPr>
            <w:tcW w:w="3060" w:type="dxa"/>
          </w:tcPr>
          <w:p w:rsidR="004236F5" w:rsidRPr="00797838" w:rsidRDefault="004236F5" w:rsidP="000575F9">
            <w:pPr>
              <w:jc w:val="center"/>
              <w:rPr>
                <w:rFonts w:ascii="Angsana New" w:hAnsi="Angsana New"/>
                <w:sz w:val="26"/>
                <w:szCs w:val="26"/>
                <w:u w:val="single"/>
                <w:cs/>
              </w:rPr>
            </w:pPr>
          </w:p>
        </w:tc>
        <w:tc>
          <w:tcPr>
            <w:tcW w:w="1548" w:type="dxa"/>
          </w:tcPr>
          <w:p w:rsidR="004236F5" w:rsidRPr="00797838" w:rsidRDefault="004236F5" w:rsidP="000575F9">
            <w:pPr>
              <w:jc w:val="center"/>
              <w:rPr>
                <w:rFonts w:ascii="Angsana New" w:hAnsi="Angsana New"/>
                <w:sz w:val="26"/>
                <w:szCs w:val="26"/>
                <w:cs/>
              </w:rPr>
            </w:pPr>
            <w:r w:rsidRPr="00797838">
              <w:rPr>
                <w:rFonts w:ascii="Angsana New" w:eastAsia="Angsana New" w:hAnsi="Angsana New"/>
                <w:sz w:val="26"/>
                <w:szCs w:val="26"/>
              </w:rPr>
              <w:t>As at</w:t>
            </w:r>
          </w:p>
        </w:tc>
        <w:tc>
          <w:tcPr>
            <w:tcW w:w="1620" w:type="dxa"/>
          </w:tcPr>
          <w:p w:rsidR="004236F5" w:rsidRPr="00797838" w:rsidRDefault="004236F5" w:rsidP="000575F9">
            <w:pPr>
              <w:jc w:val="center"/>
              <w:rPr>
                <w:rFonts w:ascii="Angsana New" w:hAnsi="Angsana New"/>
                <w:sz w:val="26"/>
                <w:szCs w:val="26"/>
              </w:rPr>
            </w:pPr>
            <w:r w:rsidRPr="00797838">
              <w:rPr>
                <w:rFonts w:ascii="Angsana New" w:eastAsia="Angsana New" w:hAnsi="Angsana New"/>
                <w:sz w:val="26"/>
                <w:szCs w:val="26"/>
              </w:rPr>
              <w:t>As at</w:t>
            </w:r>
          </w:p>
        </w:tc>
        <w:tc>
          <w:tcPr>
            <w:tcW w:w="1620" w:type="dxa"/>
          </w:tcPr>
          <w:p w:rsidR="004236F5" w:rsidRPr="00797838" w:rsidRDefault="004236F5" w:rsidP="000575F9">
            <w:pPr>
              <w:jc w:val="center"/>
              <w:rPr>
                <w:rFonts w:ascii="Angsana New" w:hAnsi="Angsana New"/>
                <w:sz w:val="26"/>
                <w:szCs w:val="26"/>
              </w:rPr>
            </w:pPr>
            <w:r w:rsidRPr="00797838">
              <w:rPr>
                <w:rFonts w:ascii="Angsana New" w:eastAsia="Angsana New" w:hAnsi="Angsana New"/>
                <w:sz w:val="26"/>
                <w:szCs w:val="26"/>
              </w:rPr>
              <w:t>As at</w:t>
            </w:r>
          </w:p>
        </w:tc>
        <w:tc>
          <w:tcPr>
            <w:tcW w:w="1620" w:type="dxa"/>
          </w:tcPr>
          <w:p w:rsidR="004236F5" w:rsidRPr="00797838" w:rsidRDefault="004236F5" w:rsidP="000575F9">
            <w:pPr>
              <w:jc w:val="center"/>
              <w:rPr>
                <w:rFonts w:ascii="Angsana New" w:hAnsi="Angsana New"/>
                <w:sz w:val="26"/>
                <w:szCs w:val="26"/>
              </w:rPr>
            </w:pPr>
            <w:r w:rsidRPr="00797838">
              <w:rPr>
                <w:rFonts w:ascii="Angsana New" w:eastAsia="Angsana New" w:hAnsi="Angsana New"/>
                <w:sz w:val="26"/>
                <w:szCs w:val="26"/>
              </w:rPr>
              <w:t>As at</w:t>
            </w:r>
          </w:p>
        </w:tc>
      </w:tr>
      <w:tr w:rsidR="004236F5" w:rsidRPr="00797838" w:rsidTr="000575F9">
        <w:tc>
          <w:tcPr>
            <w:tcW w:w="3060" w:type="dxa"/>
          </w:tcPr>
          <w:p w:rsidR="004236F5" w:rsidRPr="00797838" w:rsidRDefault="004236F5" w:rsidP="000575F9">
            <w:pPr>
              <w:jc w:val="center"/>
              <w:rPr>
                <w:rFonts w:ascii="Angsana New" w:hAnsi="Angsana New"/>
                <w:sz w:val="26"/>
                <w:szCs w:val="26"/>
                <w:u w:val="single"/>
                <w:cs/>
              </w:rPr>
            </w:pPr>
          </w:p>
        </w:tc>
        <w:tc>
          <w:tcPr>
            <w:tcW w:w="1548" w:type="dxa"/>
          </w:tcPr>
          <w:p w:rsidR="004236F5" w:rsidRPr="00797838" w:rsidRDefault="004236F5" w:rsidP="000575F9">
            <w:pPr>
              <w:ind w:left="-101" w:right="-102"/>
              <w:jc w:val="center"/>
              <w:rPr>
                <w:rFonts w:ascii="Angsana New" w:hAnsi="Angsana New"/>
                <w:sz w:val="26"/>
                <w:szCs w:val="26"/>
              </w:rPr>
            </w:pPr>
            <w:r>
              <w:rPr>
                <w:rFonts w:ascii="Angsana New" w:hAnsi="Angsana New"/>
                <w:sz w:val="26"/>
                <w:szCs w:val="26"/>
              </w:rPr>
              <w:t>31 December 2016</w:t>
            </w:r>
          </w:p>
        </w:tc>
        <w:tc>
          <w:tcPr>
            <w:tcW w:w="1620" w:type="dxa"/>
          </w:tcPr>
          <w:p w:rsidR="004236F5" w:rsidRPr="00797838" w:rsidRDefault="004236F5" w:rsidP="000575F9">
            <w:pPr>
              <w:ind w:left="-101" w:right="-102"/>
              <w:jc w:val="center"/>
              <w:rPr>
                <w:rFonts w:ascii="Angsana New" w:hAnsi="Angsana New"/>
                <w:sz w:val="26"/>
                <w:szCs w:val="26"/>
              </w:rPr>
            </w:pPr>
            <w:r>
              <w:rPr>
                <w:rFonts w:ascii="Angsana New" w:hAnsi="Angsana New"/>
                <w:sz w:val="26"/>
                <w:szCs w:val="26"/>
              </w:rPr>
              <w:t>31 December 2015</w:t>
            </w:r>
          </w:p>
        </w:tc>
        <w:tc>
          <w:tcPr>
            <w:tcW w:w="1620" w:type="dxa"/>
          </w:tcPr>
          <w:p w:rsidR="004236F5" w:rsidRPr="00797838" w:rsidRDefault="004236F5" w:rsidP="000575F9">
            <w:pPr>
              <w:ind w:left="-101" w:right="-102"/>
              <w:jc w:val="center"/>
              <w:rPr>
                <w:rFonts w:ascii="Angsana New" w:hAnsi="Angsana New"/>
                <w:sz w:val="26"/>
                <w:szCs w:val="26"/>
              </w:rPr>
            </w:pPr>
            <w:r>
              <w:rPr>
                <w:rFonts w:ascii="Angsana New" w:hAnsi="Angsana New"/>
                <w:sz w:val="26"/>
                <w:szCs w:val="26"/>
              </w:rPr>
              <w:t>31 December 2016</w:t>
            </w:r>
          </w:p>
        </w:tc>
        <w:tc>
          <w:tcPr>
            <w:tcW w:w="1620" w:type="dxa"/>
          </w:tcPr>
          <w:p w:rsidR="004236F5" w:rsidRPr="00797838" w:rsidRDefault="004236F5" w:rsidP="000575F9">
            <w:pPr>
              <w:ind w:left="-101" w:right="-102"/>
              <w:jc w:val="center"/>
              <w:rPr>
                <w:rFonts w:ascii="Angsana New" w:hAnsi="Angsana New"/>
                <w:sz w:val="26"/>
                <w:szCs w:val="26"/>
              </w:rPr>
            </w:pPr>
            <w:r>
              <w:rPr>
                <w:rFonts w:ascii="Angsana New" w:hAnsi="Angsana New"/>
                <w:sz w:val="26"/>
                <w:szCs w:val="26"/>
              </w:rPr>
              <w:t>31 December 2015</w:t>
            </w:r>
          </w:p>
        </w:tc>
      </w:tr>
      <w:tr w:rsidR="004236F5" w:rsidRPr="00797838" w:rsidTr="000575F9">
        <w:tc>
          <w:tcPr>
            <w:tcW w:w="3060" w:type="dxa"/>
          </w:tcPr>
          <w:p w:rsidR="004236F5" w:rsidRPr="00797838" w:rsidRDefault="004236F5" w:rsidP="000575F9">
            <w:pPr>
              <w:ind w:left="162" w:hanging="270"/>
              <w:jc w:val="thaiDistribute"/>
              <w:rPr>
                <w:rFonts w:ascii="Angsana New" w:hAnsi="Angsana New"/>
                <w:sz w:val="26"/>
                <w:szCs w:val="26"/>
                <w:cs/>
              </w:rPr>
            </w:pPr>
            <w:r w:rsidRPr="00797838">
              <w:rPr>
                <w:rFonts w:ascii="Angsana New" w:eastAsia="Times New Roman" w:hAnsi="Angsana New"/>
                <w:position w:val="6"/>
                <w:sz w:val="26"/>
                <w:szCs w:val="26"/>
              </w:rPr>
              <w:t>USDollar</w:t>
            </w:r>
          </w:p>
        </w:tc>
        <w:tc>
          <w:tcPr>
            <w:tcW w:w="1548" w:type="dxa"/>
          </w:tcPr>
          <w:p w:rsidR="004236F5" w:rsidRPr="00797838" w:rsidRDefault="004236F5" w:rsidP="000575F9">
            <w:pPr>
              <w:ind w:right="182"/>
              <w:jc w:val="right"/>
              <w:rPr>
                <w:rFonts w:ascii="Angsana New" w:hAnsi="Angsana New"/>
                <w:sz w:val="26"/>
                <w:szCs w:val="26"/>
                <w:cs/>
              </w:rPr>
            </w:pPr>
          </w:p>
        </w:tc>
        <w:tc>
          <w:tcPr>
            <w:tcW w:w="1620" w:type="dxa"/>
          </w:tcPr>
          <w:p w:rsidR="004236F5" w:rsidRPr="00797838" w:rsidRDefault="004236F5" w:rsidP="000575F9">
            <w:pPr>
              <w:ind w:right="182"/>
              <w:jc w:val="right"/>
              <w:rPr>
                <w:rFonts w:ascii="Angsana New" w:hAnsi="Angsana New"/>
                <w:sz w:val="26"/>
                <w:szCs w:val="26"/>
                <w:cs/>
              </w:rPr>
            </w:pPr>
          </w:p>
        </w:tc>
        <w:tc>
          <w:tcPr>
            <w:tcW w:w="1620" w:type="dxa"/>
          </w:tcPr>
          <w:p w:rsidR="004236F5" w:rsidRPr="00797838" w:rsidRDefault="004236F5" w:rsidP="000575F9">
            <w:pPr>
              <w:ind w:right="202"/>
              <w:jc w:val="right"/>
              <w:rPr>
                <w:rFonts w:ascii="Angsana New" w:hAnsi="Angsana New"/>
                <w:sz w:val="26"/>
                <w:szCs w:val="26"/>
              </w:rPr>
            </w:pPr>
          </w:p>
        </w:tc>
        <w:tc>
          <w:tcPr>
            <w:tcW w:w="1620" w:type="dxa"/>
          </w:tcPr>
          <w:p w:rsidR="004236F5" w:rsidRPr="00797838" w:rsidRDefault="004236F5" w:rsidP="000575F9">
            <w:pPr>
              <w:ind w:right="202"/>
              <w:jc w:val="right"/>
              <w:rPr>
                <w:rFonts w:ascii="Angsana New" w:hAnsi="Angsana New"/>
                <w:sz w:val="26"/>
                <w:szCs w:val="26"/>
              </w:rPr>
            </w:pPr>
          </w:p>
        </w:tc>
      </w:tr>
      <w:tr w:rsidR="004236F5" w:rsidRPr="00797838" w:rsidTr="000575F9">
        <w:tc>
          <w:tcPr>
            <w:tcW w:w="3060" w:type="dxa"/>
          </w:tcPr>
          <w:p w:rsidR="004236F5" w:rsidRPr="00586DE8" w:rsidRDefault="004236F5" w:rsidP="000575F9">
            <w:pPr>
              <w:numPr>
                <w:ilvl w:val="0"/>
                <w:numId w:val="1"/>
              </w:numPr>
              <w:ind w:left="252" w:hanging="180"/>
              <w:jc w:val="left"/>
              <w:rPr>
                <w:rFonts w:ascii="Angsana New" w:hAnsi="Angsana New"/>
                <w:sz w:val="26"/>
                <w:szCs w:val="26"/>
                <w:lang w:val="en-GB"/>
              </w:rPr>
            </w:pPr>
            <w:r w:rsidRPr="00797838">
              <w:rPr>
                <w:rFonts w:ascii="Angsana New" w:hAnsi="Angsana New"/>
                <w:sz w:val="26"/>
                <w:szCs w:val="26"/>
              </w:rPr>
              <w:t>Average exchange rate (Baht/USD)</w:t>
            </w:r>
          </w:p>
        </w:tc>
        <w:tc>
          <w:tcPr>
            <w:tcW w:w="1548" w:type="dxa"/>
          </w:tcPr>
          <w:p w:rsidR="004236F5" w:rsidRPr="00797838" w:rsidRDefault="004236F5" w:rsidP="000575F9">
            <w:pPr>
              <w:ind w:left="-90" w:right="-108"/>
              <w:jc w:val="center"/>
              <w:rPr>
                <w:rFonts w:ascii="Angsana New" w:hAnsi="Angsana New"/>
                <w:sz w:val="26"/>
                <w:szCs w:val="26"/>
              </w:rPr>
            </w:pPr>
            <w:r w:rsidRPr="00797838">
              <w:rPr>
                <w:rFonts w:ascii="Angsana New" w:hAnsi="Angsana New"/>
                <w:sz w:val="26"/>
                <w:szCs w:val="26"/>
              </w:rPr>
              <w:t>3</w:t>
            </w:r>
            <w:r>
              <w:rPr>
                <w:rFonts w:ascii="Angsana New" w:hAnsi="Angsana New"/>
                <w:sz w:val="26"/>
                <w:szCs w:val="26"/>
              </w:rPr>
              <w:t>4.70 - 36.0</w:t>
            </w:r>
            <w:r w:rsidRPr="00797838">
              <w:rPr>
                <w:rFonts w:ascii="Angsana New" w:hAnsi="Angsana New"/>
                <w:sz w:val="26"/>
                <w:szCs w:val="26"/>
              </w:rPr>
              <w:t>9</w:t>
            </w:r>
          </w:p>
        </w:tc>
        <w:tc>
          <w:tcPr>
            <w:tcW w:w="1620" w:type="dxa"/>
          </w:tcPr>
          <w:p w:rsidR="004236F5" w:rsidRPr="00797838" w:rsidRDefault="004236F5" w:rsidP="000575F9">
            <w:pPr>
              <w:ind w:left="-90" w:right="-108"/>
              <w:jc w:val="center"/>
              <w:rPr>
                <w:rFonts w:ascii="Angsana New" w:hAnsi="Angsana New"/>
                <w:sz w:val="26"/>
                <w:szCs w:val="26"/>
              </w:rPr>
            </w:pPr>
            <w:r w:rsidRPr="00797838">
              <w:rPr>
                <w:rFonts w:ascii="Angsana New" w:hAnsi="Angsana New"/>
                <w:sz w:val="26"/>
                <w:szCs w:val="26"/>
              </w:rPr>
              <w:t>33.88 - 36.39</w:t>
            </w:r>
          </w:p>
        </w:tc>
        <w:tc>
          <w:tcPr>
            <w:tcW w:w="1620" w:type="dxa"/>
          </w:tcPr>
          <w:p w:rsidR="004236F5" w:rsidRPr="00797838" w:rsidRDefault="004236F5" w:rsidP="000575F9">
            <w:pPr>
              <w:ind w:left="-108" w:right="-108"/>
              <w:jc w:val="center"/>
              <w:rPr>
                <w:rFonts w:ascii="Angsana New" w:hAnsi="Angsana New"/>
                <w:sz w:val="26"/>
                <w:szCs w:val="26"/>
              </w:rPr>
            </w:pPr>
            <w:r w:rsidRPr="00797838">
              <w:rPr>
                <w:rFonts w:ascii="Angsana New" w:hAnsi="Angsana New"/>
                <w:sz w:val="26"/>
                <w:szCs w:val="26"/>
              </w:rPr>
              <w:t>3</w:t>
            </w:r>
            <w:r>
              <w:rPr>
                <w:rFonts w:ascii="Angsana New" w:hAnsi="Angsana New"/>
                <w:sz w:val="26"/>
                <w:szCs w:val="26"/>
              </w:rPr>
              <w:t>4.70</w:t>
            </w:r>
            <w:r w:rsidRPr="00797838">
              <w:rPr>
                <w:rFonts w:ascii="Angsana New" w:hAnsi="Angsana New"/>
                <w:sz w:val="26"/>
                <w:szCs w:val="26"/>
              </w:rPr>
              <w:t xml:space="preserve"> - 36.</w:t>
            </w:r>
            <w:r>
              <w:rPr>
                <w:rFonts w:ascii="Angsana New" w:hAnsi="Angsana New"/>
                <w:sz w:val="26"/>
                <w:szCs w:val="26"/>
              </w:rPr>
              <w:t>0</w:t>
            </w:r>
            <w:r w:rsidRPr="00797838">
              <w:rPr>
                <w:rFonts w:ascii="Angsana New" w:hAnsi="Angsana New"/>
                <w:sz w:val="26"/>
                <w:szCs w:val="26"/>
              </w:rPr>
              <w:t>9</w:t>
            </w:r>
          </w:p>
        </w:tc>
        <w:tc>
          <w:tcPr>
            <w:tcW w:w="1620" w:type="dxa"/>
          </w:tcPr>
          <w:p w:rsidR="004236F5" w:rsidRPr="00797838" w:rsidRDefault="004236F5" w:rsidP="000575F9">
            <w:pPr>
              <w:ind w:left="-108" w:right="-108"/>
              <w:jc w:val="center"/>
              <w:rPr>
                <w:rFonts w:ascii="Angsana New" w:hAnsi="Angsana New"/>
                <w:sz w:val="26"/>
                <w:szCs w:val="26"/>
              </w:rPr>
            </w:pPr>
            <w:r w:rsidRPr="00797838">
              <w:rPr>
                <w:rFonts w:ascii="Angsana New" w:hAnsi="Angsana New"/>
                <w:sz w:val="26"/>
                <w:szCs w:val="26"/>
              </w:rPr>
              <w:t>33.88 - 36.39</w:t>
            </w:r>
          </w:p>
        </w:tc>
      </w:tr>
      <w:tr w:rsidR="004236F5" w:rsidRPr="00797838" w:rsidTr="000575F9">
        <w:tc>
          <w:tcPr>
            <w:tcW w:w="3060" w:type="dxa"/>
          </w:tcPr>
          <w:p w:rsidR="004236F5" w:rsidRPr="00586DE8" w:rsidRDefault="004236F5" w:rsidP="000575F9">
            <w:pPr>
              <w:numPr>
                <w:ilvl w:val="0"/>
                <w:numId w:val="1"/>
              </w:numPr>
              <w:ind w:left="252" w:hanging="180"/>
              <w:jc w:val="left"/>
              <w:rPr>
                <w:rFonts w:ascii="Angsana New" w:hAnsi="Angsana New"/>
                <w:sz w:val="26"/>
                <w:szCs w:val="26"/>
                <w:lang w:val="en-GB"/>
              </w:rPr>
            </w:pPr>
            <w:r w:rsidRPr="00797838">
              <w:rPr>
                <w:rFonts w:ascii="Angsana New" w:hAnsi="Angsana New"/>
                <w:sz w:val="26"/>
                <w:szCs w:val="26"/>
              </w:rPr>
              <w:t>Amount in foreign (USD)</w:t>
            </w:r>
          </w:p>
        </w:tc>
        <w:tc>
          <w:tcPr>
            <w:tcW w:w="1548" w:type="dxa"/>
          </w:tcPr>
          <w:p w:rsidR="004236F5" w:rsidRPr="00797838" w:rsidRDefault="004236F5" w:rsidP="000575F9">
            <w:pPr>
              <w:ind w:right="14"/>
              <w:jc w:val="right"/>
              <w:rPr>
                <w:rFonts w:ascii="Angsana New" w:hAnsi="Angsana New"/>
                <w:sz w:val="26"/>
                <w:szCs w:val="26"/>
              </w:rPr>
            </w:pPr>
            <w:r>
              <w:rPr>
                <w:rFonts w:ascii="Angsana New" w:hAnsi="Angsana New"/>
                <w:sz w:val="26"/>
                <w:szCs w:val="26"/>
              </w:rPr>
              <w:t>76</w:t>
            </w:r>
            <w:r w:rsidRPr="00797838">
              <w:rPr>
                <w:rFonts w:ascii="Angsana New" w:hAnsi="Angsana New"/>
                <w:sz w:val="26"/>
                <w:szCs w:val="26"/>
              </w:rPr>
              <w:t>,</w:t>
            </w:r>
            <w:r>
              <w:rPr>
                <w:rFonts w:ascii="Angsana New" w:hAnsi="Angsana New"/>
                <w:sz w:val="26"/>
                <w:szCs w:val="26"/>
              </w:rPr>
              <w:t>303</w:t>
            </w:r>
            <w:r w:rsidRPr="00797838">
              <w:rPr>
                <w:rFonts w:ascii="Angsana New" w:hAnsi="Angsana New"/>
                <w:sz w:val="26"/>
                <w:szCs w:val="26"/>
              </w:rPr>
              <w:t>,</w:t>
            </w:r>
            <w:r>
              <w:rPr>
                <w:rFonts w:ascii="Angsana New" w:hAnsi="Angsana New"/>
                <w:sz w:val="26"/>
                <w:szCs w:val="26"/>
              </w:rPr>
              <w:t>327.10</w:t>
            </w:r>
          </w:p>
        </w:tc>
        <w:tc>
          <w:tcPr>
            <w:tcW w:w="1620" w:type="dxa"/>
          </w:tcPr>
          <w:p w:rsidR="004236F5" w:rsidRPr="00797838" w:rsidRDefault="004236F5" w:rsidP="000575F9">
            <w:pPr>
              <w:ind w:right="14"/>
              <w:jc w:val="right"/>
              <w:rPr>
                <w:rFonts w:ascii="Angsana New" w:hAnsi="Angsana New"/>
                <w:sz w:val="26"/>
                <w:szCs w:val="26"/>
              </w:rPr>
            </w:pPr>
            <w:r w:rsidRPr="00797838">
              <w:rPr>
                <w:rFonts w:ascii="Angsana New" w:hAnsi="Angsana New"/>
                <w:sz w:val="26"/>
                <w:szCs w:val="26"/>
              </w:rPr>
              <w:t>28,288,080.09</w:t>
            </w:r>
          </w:p>
        </w:tc>
        <w:tc>
          <w:tcPr>
            <w:tcW w:w="1620" w:type="dxa"/>
          </w:tcPr>
          <w:p w:rsidR="004236F5" w:rsidRPr="00797838" w:rsidRDefault="004236F5" w:rsidP="000575F9">
            <w:pPr>
              <w:ind w:right="14"/>
              <w:jc w:val="right"/>
              <w:rPr>
                <w:rFonts w:ascii="Angsana New" w:hAnsi="Angsana New"/>
                <w:sz w:val="26"/>
                <w:szCs w:val="26"/>
              </w:rPr>
            </w:pPr>
            <w:r>
              <w:rPr>
                <w:rFonts w:ascii="Angsana New" w:hAnsi="Angsana New"/>
                <w:sz w:val="26"/>
                <w:szCs w:val="26"/>
              </w:rPr>
              <w:t>11</w:t>
            </w:r>
            <w:r w:rsidRPr="00797838">
              <w:rPr>
                <w:rFonts w:ascii="Angsana New" w:hAnsi="Angsana New"/>
                <w:sz w:val="26"/>
                <w:szCs w:val="26"/>
              </w:rPr>
              <w:t>,</w:t>
            </w:r>
            <w:r>
              <w:rPr>
                <w:rFonts w:ascii="Angsana New" w:hAnsi="Angsana New"/>
                <w:sz w:val="26"/>
                <w:szCs w:val="26"/>
              </w:rPr>
              <w:t>572</w:t>
            </w:r>
            <w:r w:rsidRPr="00797838">
              <w:rPr>
                <w:rFonts w:ascii="Angsana New" w:hAnsi="Angsana New"/>
                <w:sz w:val="26"/>
                <w:szCs w:val="26"/>
              </w:rPr>
              <w:t>,</w:t>
            </w:r>
            <w:r>
              <w:rPr>
                <w:rFonts w:ascii="Angsana New" w:hAnsi="Angsana New"/>
                <w:sz w:val="26"/>
                <w:szCs w:val="26"/>
              </w:rPr>
              <w:t>080.13</w:t>
            </w:r>
          </w:p>
        </w:tc>
        <w:tc>
          <w:tcPr>
            <w:tcW w:w="1620" w:type="dxa"/>
          </w:tcPr>
          <w:p w:rsidR="004236F5" w:rsidRPr="00797838" w:rsidRDefault="004236F5" w:rsidP="000575F9">
            <w:pPr>
              <w:ind w:right="14"/>
              <w:jc w:val="right"/>
              <w:rPr>
                <w:rFonts w:ascii="Angsana New" w:hAnsi="Angsana New"/>
                <w:sz w:val="26"/>
                <w:szCs w:val="26"/>
              </w:rPr>
            </w:pPr>
            <w:r w:rsidRPr="00797838">
              <w:rPr>
                <w:rFonts w:ascii="Angsana New" w:hAnsi="Angsana New"/>
                <w:sz w:val="26"/>
                <w:szCs w:val="26"/>
              </w:rPr>
              <w:t>28,288,080.09</w:t>
            </w:r>
          </w:p>
        </w:tc>
      </w:tr>
      <w:tr w:rsidR="004236F5" w:rsidRPr="00797838" w:rsidTr="000575F9">
        <w:tc>
          <w:tcPr>
            <w:tcW w:w="3060" w:type="dxa"/>
          </w:tcPr>
          <w:p w:rsidR="004236F5" w:rsidRPr="00586DE8" w:rsidRDefault="004236F5" w:rsidP="000575F9">
            <w:pPr>
              <w:numPr>
                <w:ilvl w:val="0"/>
                <w:numId w:val="1"/>
              </w:numPr>
              <w:ind w:left="252" w:hanging="180"/>
              <w:jc w:val="left"/>
              <w:rPr>
                <w:rFonts w:ascii="Angsana New" w:hAnsi="Angsana New"/>
                <w:sz w:val="26"/>
                <w:szCs w:val="26"/>
                <w:lang w:val="en-GB"/>
              </w:rPr>
            </w:pPr>
            <w:r w:rsidRPr="00797838">
              <w:rPr>
                <w:rFonts w:ascii="Angsana New" w:hAnsi="Angsana New"/>
                <w:sz w:val="26"/>
                <w:szCs w:val="26"/>
              </w:rPr>
              <w:t>Amount in local currency (Baht)</w:t>
            </w:r>
          </w:p>
        </w:tc>
        <w:tc>
          <w:tcPr>
            <w:tcW w:w="1548" w:type="dxa"/>
          </w:tcPr>
          <w:p w:rsidR="004236F5" w:rsidRPr="00797838" w:rsidRDefault="004236F5" w:rsidP="000575F9">
            <w:pPr>
              <w:ind w:right="14"/>
              <w:jc w:val="right"/>
              <w:rPr>
                <w:rFonts w:ascii="Angsana New" w:hAnsi="Angsana New"/>
                <w:sz w:val="26"/>
                <w:szCs w:val="26"/>
              </w:rPr>
            </w:pPr>
            <w:r w:rsidRPr="00797838">
              <w:rPr>
                <w:rFonts w:ascii="Angsana New" w:hAnsi="Angsana New"/>
                <w:sz w:val="26"/>
                <w:szCs w:val="26"/>
              </w:rPr>
              <w:t>1,0</w:t>
            </w:r>
            <w:r>
              <w:rPr>
                <w:rFonts w:ascii="Angsana New" w:hAnsi="Angsana New"/>
                <w:sz w:val="26"/>
                <w:szCs w:val="26"/>
              </w:rPr>
              <w:t>87</w:t>
            </w:r>
            <w:r w:rsidRPr="00797838">
              <w:rPr>
                <w:rFonts w:ascii="Angsana New" w:hAnsi="Angsana New"/>
                <w:sz w:val="26"/>
                <w:szCs w:val="26"/>
              </w:rPr>
              <w:t>,</w:t>
            </w:r>
            <w:r>
              <w:rPr>
                <w:rFonts w:ascii="Angsana New" w:hAnsi="Angsana New"/>
                <w:sz w:val="26"/>
                <w:szCs w:val="26"/>
              </w:rPr>
              <w:t>134</w:t>
            </w:r>
            <w:r w:rsidRPr="00797838">
              <w:rPr>
                <w:rFonts w:ascii="Angsana New" w:hAnsi="Angsana New"/>
                <w:sz w:val="26"/>
                <w:szCs w:val="26"/>
              </w:rPr>
              <w:t>,</w:t>
            </w:r>
            <w:r>
              <w:rPr>
                <w:rFonts w:ascii="Angsana New" w:hAnsi="Angsana New"/>
                <w:sz w:val="26"/>
                <w:szCs w:val="26"/>
              </w:rPr>
              <w:t>261.90</w:t>
            </w:r>
          </w:p>
        </w:tc>
        <w:tc>
          <w:tcPr>
            <w:tcW w:w="1620" w:type="dxa"/>
          </w:tcPr>
          <w:p w:rsidR="004236F5" w:rsidRPr="00797838" w:rsidRDefault="004236F5" w:rsidP="000575F9">
            <w:pPr>
              <w:ind w:right="14"/>
              <w:jc w:val="right"/>
              <w:rPr>
                <w:rFonts w:ascii="Angsana New" w:hAnsi="Angsana New"/>
                <w:sz w:val="26"/>
                <w:szCs w:val="26"/>
              </w:rPr>
            </w:pPr>
            <w:r w:rsidRPr="00797838">
              <w:rPr>
                <w:rFonts w:ascii="Angsana New" w:hAnsi="Angsana New"/>
                <w:sz w:val="26"/>
                <w:szCs w:val="26"/>
              </w:rPr>
              <w:t>1,011,895,036.30</w:t>
            </w:r>
          </w:p>
        </w:tc>
        <w:tc>
          <w:tcPr>
            <w:tcW w:w="1620" w:type="dxa"/>
          </w:tcPr>
          <w:p w:rsidR="004236F5" w:rsidRPr="00797838" w:rsidRDefault="004236F5" w:rsidP="000575F9">
            <w:pPr>
              <w:ind w:right="14"/>
              <w:jc w:val="right"/>
              <w:rPr>
                <w:rFonts w:ascii="Angsana New" w:hAnsi="Angsana New"/>
                <w:sz w:val="26"/>
                <w:szCs w:val="26"/>
              </w:rPr>
            </w:pPr>
            <w:r>
              <w:rPr>
                <w:rFonts w:ascii="Angsana New" w:hAnsi="Angsana New"/>
                <w:sz w:val="26"/>
                <w:szCs w:val="26"/>
              </w:rPr>
              <w:t>416</w:t>
            </w:r>
            <w:r w:rsidRPr="00797838">
              <w:rPr>
                <w:rFonts w:ascii="Angsana New" w:hAnsi="Angsana New"/>
                <w:sz w:val="26"/>
                <w:szCs w:val="26"/>
              </w:rPr>
              <w:t>,</w:t>
            </w:r>
            <w:r>
              <w:rPr>
                <w:rFonts w:ascii="Angsana New" w:hAnsi="Angsana New"/>
                <w:sz w:val="26"/>
                <w:szCs w:val="26"/>
              </w:rPr>
              <w:t>477</w:t>
            </w:r>
            <w:r w:rsidRPr="00797838">
              <w:rPr>
                <w:rFonts w:ascii="Angsana New" w:hAnsi="Angsana New"/>
                <w:sz w:val="26"/>
                <w:szCs w:val="26"/>
              </w:rPr>
              <w:t>,</w:t>
            </w:r>
            <w:r>
              <w:rPr>
                <w:rFonts w:ascii="Angsana New" w:hAnsi="Angsana New"/>
                <w:sz w:val="26"/>
                <w:szCs w:val="26"/>
              </w:rPr>
              <w:t>776.65</w:t>
            </w:r>
          </w:p>
        </w:tc>
        <w:tc>
          <w:tcPr>
            <w:tcW w:w="1620" w:type="dxa"/>
          </w:tcPr>
          <w:p w:rsidR="004236F5" w:rsidRPr="00797838" w:rsidRDefault="004236F5" w:rsidP="000575F9">
            <w:pPr>
              <w:ind w:right="14"/>
              <w:jc w:val="right"/>
              <w:rPr>
                <w:rFonts w:ascii="Angsana New" w:hAnsi="Angsana New"/>
                <w:sz w:val="26"/>
                <w:szCs w:val="26"/>
              </w:rPr>
            </w:pPr>
            <w:r w:rsidRPr="00797838">
              <w:rPr>
                <w:rFonts w:ascii="Angsana New" w:hAnsi="Angsana New"/>
                <w:sz w:val="26"/>
                <w:szCs w:val="26"/>
              </w:rPr>
              <w:t>1,011,895,036.30</w:t>
            </w:r>
          </w:p>
        </w:tc>
      </w:tr>
    </w:tbl>
    <w:p w:rsidR="004236F5" w:rsidRDefault="004236F5" w:rsidP="004236F5">
      <w:pPr>
        <w:rPr>
          <w:rFonts w:ascii="Angsana New" w:hAnsi="Angsana New"/>
          <w:b/>
          <w:bCs/>
          <w:sz w:val="30"/>
          <w:szCs w:val="30"/>
        </w:rPr>
      </w:pPr>
    </w:p>
    <w:p w:rsidR="003228B3" w:rsidRDefault="003228B3" w:rsidP="004236F5">
      <w:pPr>
        <w:rPr>
          <w:rFonts w:ascii="Angsana New" w:hAnsi="Angsana New"/>
          <w:b/>
          <w:bCs/>
          <w:sz w:val="30"/>
          <w:szCs w:val="30"/>
        </w:rPr>
      </w:pPr>
    </w:p>
    <w:p w:rsidR="008B3712" w:rsidRDefault="008B3712" w:rsidP="004236F5">
      <w:pPr>
        <w:rPr>
          <w:rFonts w:ascii="Angsana New" w:hAnsi="Angsana New"/>
          <w:b/>
          <w:bCs/>
          <w:sz w:val="30"/>
          <w:szCs w:val="30"/>
        </w:rPr>
      </w:pPr>
    </w:p>
    <w:p w:rsidR="008B3712" w:rsidRDefault="008B3712" w:rsidP="004236F5">
      <w:pPr>
        <w:rPr>
          <w:rFonts w:ascii="Angsana New" w:hAnsi="Angsana New"/>
          <w:b/>
          <w:bCs/>
          <w:sz w:val="30"/>
          <w:szCs w:val="30"/>
        </w:rPr>
      </w:pPr>
    </w:p>
    <w:p w:rsidR="008B3712" w:rsidRDefault="008B3712" w:rsidP="004236F5">
      <w:pPr>
        <w:rPr>
          <w:rFonts w:ascii="Angsana New" w:hAnsi="Angsana New"/>
          <w:b/>
          <w:bCs/>
          <w:sz w:val="30"/>
          <w:szCs w:val="30"/>
        </w:rPr>
      </w:pPr>
    </w:p>
    <w:p w:rsidR="008B3712" w:rsidRDefault="008B3712" w:rsidP="004236F5">
      <w:pPr>
        <w:rPr>
          <w:rFonts w:ascii="Angsana New" w:hAnsi="Angsana New"/>
          <w:b/>
          <w:bCs/>
          <w:sz w:val="30"/>
          <w:szCs w:val="30"/>
        </w:rPr>
      </w:pPr>
    </w:p>
    <w:p w:rsidR="000009E6" w:rsidRDefault="000009E6" w:rsidP="004236F5">
      <w:pPr>
        <w:rPr>
          <w:rFonts w:ascii="Angsana New" w:hAnsi="Angsana New"/>
          <w:b/>
          <w:bCs/>
          <w:sz w:val="30"/>
          <w:szCs w:val="30"/>
        </w:rPr>
      </w:pPr>
    </w:p>
    <w:p w:rsidR="004236F5" w:rsidRPr="00D3498A" w:rsidRDefault="004236F5" w:rsidP="00E63ABD">
      <w:pPr>
        <w:pStyle w:val="ListParagraph"/>
        <w:numPr>
          <w:ilvl w:val="1"/>
          <w:numId w:val="20"/>
        </w:numPr>
        <w:ind w:left="990" w:hanging="540"/>
        <w:rPr>
          <w:rFonts w:ascii="Angsana New" w:eastAsia="Courier New" w:hAnsi="Angsana New"/>
          <w:b/>
          <w:bCs/>
          <w:color w:val="auto"/>
          <w:sz w:val="30"/>
          <w:szCs w:val="30"/>
          <w:lang w:bidi="th-TH"/>
        </w:rPr>
      </w:pPr>
      <w:r w:rsidRPr="00D3498A">
        <w:rPr>
          <w:rFonts w:ascii="Angsana New" w:eastAsia="Courier New" w:hAnsi="Angsana New"/>
          <w:b/>
          <w:bCs/>
          <w:color w:val="auto"/>
          <w:sz w:val="30"/>
          <w:szCs w:val="30"/>
          <w:lang w:bidi="th-TH"/>
        </w:rPr>
        <w:lastRenderedPageBreak/>
        <w:t>Net fair values</w:t>
      </w:r>
    </w:p>
    <w:p w:rsidR="000C638D" w:rsidRPr="000C638D" w:rsidRDefault="000C638D" w:rsidP="00E63ABD">
      <w:pPr>
        <w:pStyle w:val="ListParagraph"/>
        <w:numPr>
          <w:ilvl w:val="2"/>
          <w:numId w:val="20"/>
        </w:numPr>
        <w:ind w:left="1620" w:hanging="630"/>
        <w:jc w:val="thaiDistribute"/>
        <w:rPr>
          <w:rFonts w:ascii="Angsana New" w:hAnsi="Angsana New"/>
          <w:sz w:val="30"/>
          <w:szCs w:val="30"/>
        </w:rPr>
      </w:pPr>
      <w:r w:rsidRPr="000C638D">
        <w:rPr>
          <w:rFonts w:ascii="Angsana New" w:hAnsi="Angsana New"/>
          <w:sz w:val="30"/>
          <w:szCs w:val="30"/>
        </w:rPr>
        <w:t>The net fair values of derivative financial instruments comprise the following:</w:t>
      </w:r>
    </w:p>
    <w:tbl>
      <w:tblPr>
        <w:tblW w:w="9450" w:type="dxa"/>
        <w:tblInd w:w="558" w:type="dxa"/>
        <w:tblLayout w:type="fixed"/>
        <w:tblLook w:val="0000"/>
      </w:tblPr>
      <w:tblGrid>
        <w:gridCol w:w="3060"/>
        <w:gridCol w:w="1530"/>
        <w:gridCol w:w="1620"/>
        <w:gridCol w:w="1620"/>
        <w:gridCol w:w="1620"/>
      </w:tblGrid>
      <w:tr w:rsidR="00306111" w:rsidRPr="00E4418E" w:rsidTr="000575F9">
        <w:tc>
          <w:tcPr>
            <w:tcW w:w="3060" w:type="dxa"/>
          </w:tcPr>
          <w:p w:rsidR="00306111" w:rsidRPr="00E4418E" w:rsidRDefault="00306111" w:rsidP="000575F9">
            <w:pPr>
              <w:jc w:val="center"/>
              <w:rPr>
                <w:rFonts w:ascii="Angsana New" w:hAnsi="Angsana New"/>
                <w:sz w:val="26"/>
                <w:szCs w:val="26"/>
                <w:u w:val="single"/>
                <w:cs/>
              </w:rPr>
            </w:pPr>
          </w:p>
        </w:tc>
        <w:tc>
          <w:tcPr>
            <w:tcW w:w="6390" w:type="dxa"/>
            <w:gridSpan w:val="4"/>
          </w:tcPr>
          <w:p w:rsidR="00306111" w:rsidRPr="00F11943" w:rsidRDefault="00306111" w:rsidP="000575F9">
            <w:pPr>
              <w:ind w:left="-101" w:right="-102"/>
              <w:jc w:val="center"/>
              <w:rPr>
                <w:rFonts w:ascii="Angsana New" w:hAnsi="Angsana New"/>
                <w:sz w:val="26"/>
                <w:szCs w:val="26"/>
              </w:rPr>
            </w:pPr>
            <w:r w:rsidRPr="000E6166">
              <w:rPr>
                <w:rFonts w:ascii="Angsana New" w:hAnsi="Angsana New"/>
                <w:sz w:val="27"/>
                <w:szCs w:val="27"/>
              </w:rPr>
              <w:t>Consolidated Financial Statements</w:t>
            </w:r>
          </w:p>
        </w:tc>
      </w:tr>
      <w:tr w:rsidR="00306111" w:rsidRPr="00E4418E" w:rsidTr="000575F9">
        <w:tc>
          <w:tcPr>
            <w:tcW w:w="3060" w:type="dxa"/>
          </w:tcPr>
          <w:p w:rsidR="00306111" w:rsidRPr="00E4418E" w:rsidRDefault="00306111" w:rsidP="000575F9">
            <w:pPr>
              <w:jc w:val="center"/>
              <w:rPr>
                <w:rFonts w:ascii="Angsana New" w:hAnsi="Angsana New"/>
                <w:sz w:val="26"/>
                <w:szCs w:val="26"/>
                <w:u w:val="single"/>
                <w:cs/>
              </w:rPr>
            </w:pPr>
          </w:p>
        </w:tc>
        <w:tc>
          <w:tcPr>
            <w:tcW w:w="3150" w:type="dxa"/>
            <w:gridSpan w:val="2"/>
          </w:tcPr>
          <w:p w:rsidR="00306111" w:rsidRPr="000E6166" w:rsidRDefault="00306111" w:rsidP="000575F9">
            <w:pPr>
              <w:ind w:left="-108" w:right="-108"/>
              <w:jc w:val="center"/>
              <w:rPr>
                <w:rFonts w:ascii="Angsana New" w:hAnsi="Angsana New"/>
                <w:sz w:val="27"/>
                <w:szCs w:val="27"/>
              </w:rPr>
            </w:pPr>
            <w:r>
              <w:rPr>
                <w:rFonts w:ascii="Angsana New" w:eastAsia="Angsana New" w:hAnsi="Angsana New"/>
                <w:sz w:val="27"/>
                <w:szCs w:val="27"/>
              </w:rPr>
              <w:t>As at</w:t>
            </w:r>
            <w:r>
              <w:rPr>
                <w:rFonts w:ascii="Angsana New" w:hAnsi="Angsana New"/>
                <w:sz w:val="27"/>
                <w:szCs w:val="27"/>
              </w:rPr>
              <w:t xml:space="preserve">31 </w:t>
            </w:r>
            <w:r>
              <w:rPr>
                <w:rFonts w:ascii="Angsana New" w:eastAsia="Angsana New" w:hAnsi="Angsana New"/>
                <w:sz w:val="27"/>
                <w:szCs w:val="27"/>
              </w:rPr>
              <w:t>December</w:t>
            </w:r>
            <w:r w:rsidRPr="000E6166">
              <w:rPr>
                <w:rFonts w:ascii="Angsana New" w:eastAsia="Angsana New" w:hAnsi="Angsana New"/>
                <w:sz w:val="27"/>
                <w:szCs w:val="27"/>
                <w:cs/>
                <w:lang w:eastAsia="th-TH"/>
              </w:rPr>
              <w:t xml:space="preserve"> 20</w:t>
            </w:r>
            <w:r w:rsidRPr="000E6166">
              <w:rPr>
                <w:rFonts w:ascii="Angsana New" w:eastAsia="Angsana New" w:hAnsi="Angsana New"/>
                <w:sz w:val="27"/>
                <w:szCs w:val="27"/>
              </w:rPr>
              <w:t>1</w:t>
            </w:r>
            <w:r>
              <w:rPr>
                <w:rFonts w:ascii="Angsana New" w:eastAsia="Angsana New" w:hAnsi="Angsana New"/>
                <w:sz w:val="27"/>
                <w:szCs w:val="27"/>
              </w:rPr>
              <w:t>6</w:t>
            </w:r>
          </w:p>
        </w:tc>
        <w:tc>
          <w:tcPr>
            <w:tcW w:w="3240" w:type="dxa"/>
            <w:gridSpan w:val="2"/>
          </w:tcPr>
          <w:p w:rsidR="00306111" w:rsidRPr="000E6166" w:rsidRDefault="00306111" w:rsidP="000575F9">
            <w:pPr>
              <w:ind w:left="-109" w:right="-108"/>
              <w:jc w:val="center"/>
              <w:rPr>
                <w:rFonts w:ascii="Angsana New" w:hAnsi="Angsana New"/>
                <w:sz w:val="27"/>
                <w:szCs w:val="27"/>
              </w:rPr>
            </w:pPr>
            <w:r>
              <w:rPr>
                <w:rFonts w:ascii="Angsana New" w:eastAsia="Angsana New" w:hAnsi="Angsana New"/>
                <w:sz w:val="27"/>
                <w:szCs w:val="27"/>
              </w:rPr>
              <w:t>As at</w:t>
            </w:r>
            <w:r>
              <w:rPr>
                <w:rFonts w:ascii="Angsana New" w:hAnsi="Angsana New"/>
                <w:sz w:val="27"/>
                <w:szCs w:val="27"/>
              </w:rPr>
              <w:t xml:space="preserve">31 </w:t>
            </w:r>
            <w:r>
              <w:rPr>
                <w:rFonts w:ascii="Angsana New" w:eastAsia="Angsana New" w:hAnsi="Angsana New"/>
                <w:sz w:val="27"/>
                <w:szCs w:val="27"/>
              </w:rPr>
              <w:t>December</w:t>
            </w:r>
            <w:r w:rsidRPr="000E6166">
              <w:rPr>
                <w:rFonts w:ascii="Angsana New" w:eastAsia="Angsana New" w:hAnsi="Angsana New"/>
                <w:sz w:val="27"/>
                <w:szCs w:val="27"/>
                <w:cs/>
                <w:lang w:eastAsia="th-TH"/>
              </w:rPr>
              <w:t xml:space="preserve"> 20</w:t>
            </w:r>
            <w:r w:rsidRPr="000E6166">
              <w:rPr>
                <w:rFonts w:ascii="Angsana New" w:eastAsia="Angsana New" w:hAnsi="Angsana New"/>
                <w:sz w:val="27"/>
                <w:szCs w:val="27"/>
              </w:rPr>
              <w:t>1</w:t>
            </w:r>
            <w:r>
              <w:rPr>
                <w:rFonts w:ascii="Angsana New" w:eastAsia="Angsana New" w:hAnsi="Angsana New"/>
                <w:sz w:val="27"/>
                <w:szCs w:val="27"/>
              </w:rPr>
              <w:t>5</w:t>
            </w:r>
          </w:p>
        </w:tc>
      </w:tr>
      <w:tr w:rsidR="00306111" w:rsidRPr="00E4418E" w:rsidTr="000575F9">
        <w:tc>
          <w:tcPr>
            <w:tcW w:w="3060" w:type="dxa"/>
          </w:tcPr>
          <w:p w:rsidR="00306111" w:rsidRPr="00E4418E" w:rsidRDefault="00306111" w:rsidP="000575F9">
            <w:pPr>
              <w:jc w:val="center"/>
              <w:rPr>
                <w:rFonts w:ascii="Angsana New" w:hAnsi="Angsana New"/>
                <w:sz w:val="26"/>
                <w:szCs w:val="26"/>
                <w:u w:val="single"/>
                <w:cs/>
              </w:rPr>
            </w:pPr>
          </w:p>
        </w:tc>
        <w:tc>
          <w:tcPr>
            <w:tcW w:w="1530" w:type="dxa"/>
          </w:tcPr>
          <w:p w:rsidR="00306111" w:rsidRPr="000E6166" w:rsidRDefault="00306111" w:rsidP="000575F9">
            <w:pPr>
              <w:jc w:val="center"/>
              <w:rPr>
                <w:rFonts w:ascii="Angsana New" w:hAnsi="Angsana New"/>
                <w:sz w:val="27"/>
                <w:szCs w:val="27"/>
              </w:rPr>
            </w:pPr>
            <w:r w:rsidRPr="000E6166">
              <w:rPr>
                <w:rFonts w:ascii="Angsana New" w:hAnsi="Angsana New"/>
                <w:sz w:val="27"/>
                <w:szCs w:val="27"/>
              </w:rPr>
              <w:t>Foreign</w:t>
            </w:r>
          </w:p>
          <w:p w:rsidR="00306111" w:rsidRPr="00F11943" w:rsidRDefault="00306111" w:rsidP="000575F9">
            <w:pPr>
              <w:ind w:left="-101" w:right="-102"/>
              <w:jc w:val="center"/>
              <w:rPr>
                <w:rFonts w:ascii="Angsana New" w:hAnsi="Angsana New"/>
                <w:sz w:val="26"/>
                <w:szCs w:val="26"/>
              </w:rPr>
            </w:pPr>
            <w:r w:rsidRPr="000E6166">
              <w:rPr>
                <w:rFonts w:ascii="Angsana New" w:hAnsi="Angsana New"/>
                <w:sz w:val="27"/>
                <w:szCs w:val="27"/>
              </w:rPr>
              <w:t>currency</w:t>
            </w:r>
          </w:p>
        </w:tc>
        <w:tc>
          <w:tcPr>
            <w:tcW w:w="1620" w:type="dxa"/>
          </w:tcPr>
          <w:p w:rsidR="00306111" w:rsidRPr="000E6166" w:rsidRDefault="00306111" w:rsidP="000575F9">
            <w:pPr>
              <w:ind w:left="-108" w:right="-108"/>
              <w:jc w:val="center"/>
              <w:rPr>
                <w:rFonts w:ascii="Angsana New" w:hAnsi="Angsana New"/>
                <w:sz w:val="27"/>
                <w:szCs w:val="27"/>
              </w:rPr>
            </w:pPr>
            <w:r w:rsidRPr="000E6166">
              <w:rPr>
                <w:rFonts w:ascii="Angsana New" w:hAnsi="Angsana New"/>
                <w:sz w:val="27"/>
                <w:szCs w:val="27"/>
              </w:rPr>
              <w:t>Fair values</w:t>
            </w:r>
          </w:p>
          <w:p w:rsidR="00306111" w:rsidRPr="000E6166" w:rsidRDefault="00306111" w:rsidP="000575F9">
            <w:pPr>
              <w:ind w:left="-108" w:right="-108"/>
              <w:jc w:val="center"/>
              <w:rPr>
                <w:rFonts w:ascii="Angsana New" w:hAnsi="Angsana New"/>
                <w:sz w:val="27"/>
                <w:szCs w:val="27"/>
              </w:rPr>
            </w:pPr>
            <w:r w:rsidRPr="000E6166">
              <w:rPr>
                <w:rFonts w:ascii="Angsana New" w:hAnsi="Angsana New"/>
                <w:sz w:val="27"/>
                <w:szCs w:val="27"/>
              </w:rPr>
              <w:t>Favourable</w:t>
            </w:r>
          </w:p>
          <w:p w:rsidR="00306111" w:rsidRPr="00F11943" w:rsidRDefault="00306111" w:rsidP="000575F9">
            <w:pPr>
              <w:ind w:left="-101" w:right="-102"/>
              <w:jc w:val="center"/>
              <w:rPr>
                <w:rFonts w:ascii="Angsana New" w:hAnsi="Angsana New"/>
                <w:sz w:val="26"/>
                <w:szCs w:val="26"/>
              </w:rPr>
            </w:pPr>
            <w:r w:rsidRPr="000E6166">
              <w:rPr>
                <w:rFonts w:ascii="Angsana New" w:hAnsi="Angsana New"/>
                <w:sz w:val="27"/>
                <w:szCs w:val="27"/>
              </w:rPr>
              <w:t>(unfavourable)</w:t>
            </w:r>
          </w:p>
        </w:tc>
        <w:tc>
          <w:tcPr>
            <w:tcW w:w="1620" w:type="dxa"/>
          </w:tcPr>
          <w:p w:rsidR="00306111" w:rsidRPr="000E6166" w:rsidRDefault="00306111" w:rsidP="000575F9">
            <w:pPr>
              <w:jc w:val="center"/>
              <w:rPr>
                <w:rFonts w:ascii="Angsana New" w:hAnsi="Angsana New"/>
                <w:sz w:val="27"/>
                <w:szCs w:val="27"/>
              </w:rPr>
            </w:pPr>
            <w:r w:rsidRPr="000E6166">
              <w:rPr>
                <w:rFonts w:ascii="Angsana New" w:hAnsi="Angsana New"/>
                <w:sz w:val="27"/>
                <w:szCs w:val="27"/>
              </w:rPr>
              <w:t>Foreign</w:t>
            </w:r>
          </w:p>
          <w:p w:rsidR="00306111" w:rsidRPr="00F11943" w:rsidRDefault="00306111" w:rsidP="000575F9">
            <w:pPr>
              <w:ind w:left="-101" w:right="-102"/>
              <w:jc w:val="center"/>
              <w:rPr>
                <w:rFonts w:ascii="Angsana New" w:hAnsi="Angsana New"/>
                <w:sz w:val="26"/>
                <w:szCs w:val="26"/>
              </w:rPr>
            </w:pPr>
            <w:r w:rsidRPr="000E6166">
              <w:rPr>
                <w:rFonts w:ascii="Angsana New" w:hAnsi="Angsana New"/>
                <w:sz w:val="27"/>
                <w:szCs w:val="27"/>
              </w:rPr>
              <w:t>currency</w:t>
            </w:r>
          </w:p>
        </w:tc>
        <w:tc>
          <w:tcPr>
            <w:tcW w:w="1620" w:type="dxa"/>
          </w:tcPr>
          <w:p w:rsidR="00306111" w:rsidRPr="000E6166" w:rsidRDefault="00306111" w:rsidP="000575F9">
            <w:pPr>
              <w:ind w:left="-109" w:right="-108"/>
              <w:jc w:val="center"/>
              <w:rPr>
                <w:rFonts w:ascii="Angsana New" w:hAnsi="Angsana New"/>
                <w:sz w:val="27"/>
                <w:szCs w:val="27"/>
              </w:rPr>
            </w:pPr>
            <w:r w:rsidRPr="000E6166">
              <w:rPr>
                <w:rFonts w:ascii="Angsana New" w:hAnsi="Angsana New"/>
                <w:sz w:val="27"/>
                <w:szCs w:val="27"/>
              </w:rPr>
              <w:t>Fair values</w:t>
            </w:r>
          </w:p>
          <w:p w:rsidR="00306111" w:rsidRPr="000E6166" w:rsidRDefault="00306111" w:rsidP="000575F9">
            <w:pPr>
              <w:ind w:left="-109" w:right="-108"/>
              <w:jc w:val="center"/>
              <w:rPr>
                <w:rFonts w:ascii="Angsana New" w:hAnsi="Angsana New"/>
                <w:sz w:val="27"/>
                <w:szCs w:val="27"/>
              </w:rPr>
            </w:pPr>
            <w:r w:rsidRPr="000E6166">
              <w:rPr>
                <w:rFonts w:ascii="Angsana New" w:hAnsi="Angsana New"/>
                <w:sz w:val="27"/>
                <w:szCs w:val="27"/>
              </w:rPr>
              <w:t>Favourable</w:t>
            </w:r>
          </w:p>
          <w:p w:rsidR="00306111" w:rsidRPr="00F11943" w:rsidRDefault="00306111" w:rsidP="000575F9">
            <w:pPr>
              <w:ind w:left="-101" w:right="-102"/>
              <w:jc w:val="center"/>
              <w:rPr>
                <w:rFonts w:ascii="Angsana New" w:hAnsi="Angsana New"/>
                <w:sz w:val="26"/>
                <w:szCs w:val="26"/>
              </w:rPr>
            </w:pPr>
            <w:r w:rsidRPr="000E6166">
              <w:rPr>
                <w:rFonts w:ascii="Angsana New" w:hAnsi="Angsana New"/>
                <w:sz w:val="27"/>
                <w:szCs w:val="27"/>
              </w:rPr>
              <w:t>(unfavourable)</w:t>
            </w:r>
          </w:p>
        </w:tc>
      </w:tr>
      <w:tr w:rsidR="00306111" w:rsidRPr="00E4418E" w:rsidTr="000575F9">
        <w:tc>
          <w:tcPr>
            <w:tcW w:w="3060" w:type="dxa"/>
          </w:tcPr>
          <w:p w:rsidR="00306111" w:rsidRPr="00E4418E" w:rsidRDefault="00306111" w:rsidP="000575F9">
            <w:pPr>
              <w:ind w:left="-108" w:firstLine="108"/>
              <w:jc w:val="center"/>
              <w:rPr>
                <w:rFonts w:ascii="Angsana New" w:hAnsi="Angsana New"/>
                <w:sz w:val="26"/>
                <w:szCs w:val="26"/>
                <w:u w:val="single"/>
                <w:cs/>
              </w:rPr>
            </w:pPr>
          </w:p>
        </w:tc>
        <w:tc>
          <w:tcPr>
            <w:tcW w:w="1530" w:type="dxa"/>
          </w:tcPr>
          <w:p w:rsidR="00306111" w:rsidRPr="007461FD" w:rsidRDefault="00306111" w:rsidP="000575F9">
            <w:pPr>
              <w:jc w:val="center"/>
              <w:rPr>
                <w:rFonts w:ascii="Angsana New" w:hAnsi="Angsana New"/>
                <w:sz w:val="26"/>
                <w:szCs w:val="26"/>
              </w:rPr>
            </w:pPr>
            <w:r>
              <w:rPr>
                <w:rFonts w:ascii="Angsana New" w:hAnsi="Angsana New"/>
                <w:sz w:val="27"/>
                <w:szCs w:val="27"/>
              </w:rPr>
              <w:t>USD</w:t>
            </w:r>
          </w:p>
        </w:tc>
        <w:tc>
          <w:tcPr>
            <w:tcW w:w="1620" w:type="dxa"/>
          </w:tcPr>
          <w:p w:rsidR="00306111" w:rsidRPr="00F11943" w:rsidRDefault="00306111" w:rsidP="000575F9">
            <w:pPr>
              <w:jc w:val="center"/>
              <w:rPr>
                <w:rFonts w:ascii="Angsana New" w:hAnsi="Angsana New"/>
                <w:sz w:val="26"/>
                <w:szCs w:val="26"/>
                <w:u w:val="single"/>
              </w:rPr>
            </w:pPr>
            <w:r w:rsidRPr="000E6166">
              <w:rPr>
                <w:rFonts w:ascii="Angsana New" w:hAnsi="Angsana New"/>
                <w:sz w:val="27"/>
                <w:szCs w:val="27"/>
              </w:rPr>
              <w:t>Baht</w:t>
            </w:r>
          </w:p>
        </w:tc>
        <w:tc>
          <w:tcPr>
            <w:tcW w:w="1620" w:type="dxa"/>
          </w:tcPr>
          <w:p w:rsidR="00306111" w:rsidRPr="007461FD" w:rsidRDefault="00306111" w:rsidP="000575F9">
            <w:pPr>
              <w:jc w:val="center"/>
              <w:rPr>
                <w:rFonts w:ascii="Angsana New" w:hAnsi="Angsana New"/>
                <w:sz w:val="26"/>
                <w:szCs w:val="26"/>
              </w:rPr>
            </w:pPr>
            <w:r>
              <w:rPr>
                <w:rFonts w:ascii="Angsana New" w:hAnsi="Angsana New"/>
                <w:sz w:val="27"/>
                <w:szCs w:val="27"/>
              </w:rPr>
              <w:t>USD</w:t>
            </w:r>
          </w:p>
        </w:tc>
        <w:tc>
          <w:tcPr>
            <w:tcW w:w="1620" w:type="dxa"/>
          </w:tcPr>
          <w:p w:rsidR="00306111" w:rsidRPr="00F11943" w:rsidRDefault="00306111" w:rsidP="000575F9">
            <w:pPr>
              <w:jc w:val="center"/>
              <w:rPr>
                <w:rFonts w:ascii="Angsana New" w:hAnsi="Angsana New"/>
                <w:sz w:val="26"/>
                <w:szCs w:val="26"/>
                <w:u w:val="single"/>
              </w:rPr>
            </w:pPr>
            <w:r w:rsidRPr="000E6166">
              <w:rPr>
                <w:rFonts w:ascii="Angsana New" w:hAnsi="Angsana New"/>
                <w:sz w:val="27"/>
                <w:szCs w:val="27"/>
              </w:rPr>
              <w:t>Baht</w:t>
            </w:r>
          </w:p>
        </w:tc>
      </w:tr>
      <w:tr w:rsidR="00306111" w:rsidRPr="00E4418E" w:rsidTr="000575F9">
        <w:tc>
          <w:tcPr>
            <w:tcW w:w="3060" w:type="dxa"/>
          </w:tcPr>
          <w:p w:rsidR="00306111" w:rsidRPr="00F11943" w:rsidRDefault="00306111" w:rsidP="000575F9">
            <w:pPr>
              <w:ind w:left="-108"/>
              <w:jc w:val="thaiDistribute"/>
              <w:rPr>
                <w:rFonts w:ascii="Angsana New" w:hAnsi="Angsana New"/>
                <w:sz w:val="26"/>
                <w:szCs w:val="26"/>
                <w:cs/>
              </w:rPr>
            </w:pPr>
            <w:r w:rsidRPr="000E6166">
              <w:rPr>
                <w:rFonts w:ascii="Angsana New" w:hAnsi="Angsana New"/>
                <w:sz w:val="27"/>
                <w:szCs w:val="27"/>
              </w:rPr>
              <w:t>Derivative financial instruments (assets)</w:t>
            </w:r>
          </w:p>
        </w:tc>
        <w:tc>
          <w:tcPr>
            <w:tcW w:w="153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c>
          <w:tcPr>
            <w:tcW w:w="162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r>
      <w:tr w:rsidR="00306111" w:rsidRPr="00E4418E" w:rsidTr="000575F9">
        <w:tc>
          <w:tcPr>
            <w:tcW w:w="3060" w:type="dxa"/>
          </w:tcPr>
          <w:p w:rsidR="00306111" w:rsidRPr="00586DE8" w:rsidRDefault="00306111" w:rsidP="000575F9">
            <w:pPr>
              <w:numPr>
                <w:ilvl w:val="0"/>
                <w:numId w:val="1"/>
              </w:numPr>
              <w:ind w:left="252" w:hanging="180"/>
              <w:jc w:val="left"/>
              <w:rPr>
                <w:rFonts w:ascii="Angsana New" w:hAnsi="Angsana New"/>
                <w:sz w:val="26"/>
                <w:szCs w:val="26"/>
                <w:lang w:val="en-GB"/>
              </w:rPr>
            </w:pPr>
            <w:r w:rsidRPr="000E6166">
              <w:rPr>
                <w:rFonts w:ascii="Angsana New" w:hAnsi="Angsana New"/>
                <w:sz w:val="27"/>
                <w:szCs w:val="27"/>
              </w:rPr>
              <w:t>Foreign exchange forward contracts</w:t>
            </w:r>
          </w:p>
        </w:tc>
        <w:tc>
          <w:tcPr>
            <w:tcW w:w="153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c>
          <w:tcPr>
            <w:tcW w:w="162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r>
      <w:tr w:rsidR="00306111" w:rsidRPr="00E4418E" w:rsidTr="000575F9">
        <w:tc>
          <w:tcPr>
            <w:tcW w:w="3060" w:type="dxa"/>
          </w:tcPr>
          <w:p w:rsidR="00306111" w:rsidRPr="00E4418E" w:rsidRDefault="00306111" w:rsidP="000575F9">
            <w:pPr>
              <w:ind w:left="252"/>
              <w:jc w:val="left"/>
              <w:rPr>
                <w:rFonts w:ascii="Angsana New" w:hAnsi="Angsana New"/>
                <w:sz w:val="26"/>
                <w:szCs w:val="26"/>
                <w:u w:val="single"/>
                <w:cs/>
              </w:rPr>
            </w:pPr>
            <w:r w:rsidRPr="000E6166">
              <w:rPr>
                <w:rFonts w:ascii="Angsana New" w:hAnsi="Angsana New"/>
                <w:sz w:val="27"/>
                <w:szCs w:val="27"/>
              </w:rPr>
              <w:t>US Dollar</w:t>
            </w:r>
          </w:p>
        </w:tc>
        <w:tc>
          <w:tcPr>
            <w:tcW w:w="153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c>
          <w:tcPr>
            <w:tcW w:w="1620" w:type="dxa"/>
          </w:tcPr>
          <w:p w:rsidR="00306111" w:rsidRDefault="00306111" w:rsidP="000575F9">
            <w:pPr>
              <w:jc w:val="center"/>
              <w:rPr>
                <w:rFonts w:ascii="Angsana New" w:hAnsi="Angsana New"/>
                <w:sz w:val="27"/>
                <w:szCs w:val="27"/>
              </w:rPr>
            </w:pPr>
          </w:p>
        </w:tc>
        <w:tc>
          <w:tcPr>
            <w:tcW w:w="1620" w:type="dxa"/>
          </w:tcPr>
          <w:p w:rsidR="00306111" w:rsidRPr="000E6166" w:rsidRDefault="00306111" w:rsidP="000575F9">
            <w:pPr>
              <w:jc w:val="center"/>
              <w:rPr>
                <w:rFonts w:ascii="Angsana New" w:hAnsi="Angsana New"/>
                <w:sz w:val="27"/>
                <w:szCs w:val="27"/>
              </w:rPr>
            </w:pPr>
          </w:p>
        </w:tc>
      </w:tr>
      <w:tr w:rsidR="00306111" w:rsidRPr="00E4418E" w:rsidTr="000575F9">
        <w:tc>
          <w:tcPr>
            <w:tcW w:w="3060" w:type="dxa"/>
          </w:tcPr>
          <w:p w:rsidR="00306111" w:rsidRPr="00586DE8" w:rsidRDefault="00306111" w:rsidP="00306111">
            <w:pPr>
              <w:numPr>
                <w:ilvl w:val="0"/>
                <w:numId w:val="1"/>
              </w:numPr>
              <w:ind w:left="432" w:hanging="180"/>
              <w:jc w:val="left"/>
              <w:rPr>
                <w:rFonts w:ascii="Angsana New" w:hAnsi="Angsana New"/>
                <w:sz w:val="26"/>
                <w:szCs w:val="26"/>
                <w:lang w:val="en-GB"/>
              </w:rPr>
            </w:pPr>
            <w:r w:rsidRPr="000E6166">
              <w:rPr>
                <w:rFonts w:ascii="Angsana New" w:hAnsi="Angsana New"/>
                <w:sz w:val="27"/>
                <w:szCs w:val="27"/>
              </w:rPr>
              <w:t>Current</w:t>
            </w:r>
          </w:p>
        </w:tc>
        <w:tc>
          <w:tcPr>
            <w:tcW w:w="1530" w:type="dxa"/>
          </w:tcPr>
          <w:p w:rsidR="00306111" w:rsidRPr="00FE5752" w:rsidRDefault="00306111" w:rsidP="00306111">
            <w:pPr>
              <w:ind w:left="-66" w:right="7" w:firstLine="66"/>
              <w:jc w:val="right"/>
              <w:rPr>
                <w:rFonts w:ascii="Angsana New" w:hAnsi="Angsana New"/>
                <w:sz w:val="26"/>
                <w:szCs w:val="26"/>
                <w:cs/>
              </w:rPr>
            </w:pPr>
            <w:r w:rsidRPr="00FE5752">
              <w:rPr>
                <w:rFonts w:ascii="Angsana New" w:hAnsi="Angsana New"/>
                <w:sz w:val="26"/>
                <w:szCs w:val="26"/>
              </w:rPr>
              <w:t>74,979,090</w:t>
            </w:r>
            <w:r w:rsidRPr="00FE5752">
              <w:rPr>
                <w:rFonts w:ascii="Angsana New" w:hAnsi="Angsana New"/>
                <w:sz w:val="26"/>
                <w:szCs w:val="26"/>
                <w:cs/>
              </w:rPr>
              <w:t>.</w:t>
            </w:r>
            <w:r w:rsidRPr="00FE5752">
              <w:rPr>
                <w:rFonts w:ascii="Angsana New" w:hAnsi="Angsana New"/>
                <w:sz w:val="26"/>
                <w:szCs w:val="26"/>
              </w:rPr>
              <w:t>70</w:t>
            </w:r>
          </w:p>
        </w:tc>
        <w:tc>
          <w:tcPr>
            <w:tcW w:w="1620" w:type="dxa"/>
          </w:tcPr>
          <w:p w:rsidR="00306111" w:rsidRPr="00FE5752" w:rsidRDefault="00306111" w:rsidP="00306111">
            <w:pPr>
              <w:ind w:left="-108" w:right="-2"/>
              <w:jc w:val="right"/>
              <w:rPr>
                <w:rFonts w:ascii="Angsana New" w:hAnsi="Angsana New"/>
                <w:sz w:val="26"/>
                <w:szCs w:val="26"/>
                <w:cs/>
              </w:rPr>
            </w:pPr>
            <w:r w:rsidRPr="00FE5752">
              <w:rPr>
                <w:rFonts w:ascii="Angsana New" w:hAnsi="Angsana New"/>
                <w:sz w:val="26"/>
                <w:szCs w:val="26"/>
              </w:rPr>
              <w:t>64,132,445</w:t>
            </w:r>
            <w:r w:rsidRPr="00FE5752">
              <w:rPr>
                <w:rFonts w:ascii="Angsana New" w:hAnsi="Angsana New"/>
                <w:sz w:val="26"/>
                <w:szCs w:val="26"/>
                <w:cs/>
              </w:rPr>
              <w:t>.</w:t>
            </w:r>
            <w:r w:rsidRPr="00FE5752">
              <w:rPr>
                <w:rFonts w:ascii="Angsana New" w:hAnsi="Angsana New"/>
                <w:sz w:val="26"/>
                <w:szCs w:val="26"/>
              </w:rPr>
              <w:t>31</w:t>
            </w:r>
          </w:p>
        </w:tc>
        <w:tc>
          <w:tcPr>
            <w:tcW w:w="1620" w:type="dxa"/>
          </w:tcPr>
          <w:p w:rsidR="00306111" w:rsidRPr="00586DE8" w:rsidRDefault="00306111" w:rsidP="00306111">
            <w:pPr>
              <w:ind w:left="-108" w:right="-2"/>
              <w:jc w:val="right"/>
              <w:rPr>
                <w:rFonts w:ascii="Angsana New" w:hAnsi="Angsana New"/>
                <w:sz w:val="26"/>
                <w:szCs w:val="26"/>
                <w:cs/>
              </w:rPr>
            </w:pPr>
            <w:r w:rsidRPr="00586DE8">
              <w:rPr>
                <w:rFonts w:ascii="Angsana New" w:hAnsi="Angsana New"/>
                <w:sz w:val="26"/>
                <w:szCs w:val="26"/>
              </w:rPr>
              <w:t>28,288,080</w:t>
            </w:r>
            <w:r w:rsidRPr="00586DE8">
              <w:rPr>
                <w:rFonts w:ascii="Angsana New" w:hAnsi="Angsana New"/>
                <w:sz w:val="26"/>
                <w:szCs w:val="26"/>
                <w:cs/>
              </w:rPr>
              <w:t>.</w:t>
            </w:r>
            <w:r w:rsidRPr="00586DE8">
              <w:rPr>
                <w:rFonts w:ascii="Angsana New" w:hAnsi="Angsana New"/>
                <w:sz w:val="26"/>
                <w:szCs w:val="26"/>
              </w:rPr>
              <w:t>09</w:t>
            </w:r>
          </w:p>
        </w:tc>
        <w:tc>
          <w:tcPr>
            <w:tcW w:w="1620" w:type="dxa"/>
          </w:tcPr>
          <w:p w:rsidR="00306111" w:rsidRPr="00586DE8" w:rsidRDefault="00306111" w:rsidP="00306111">
            <w:pPr>
              <w:ind w:left="-108" w:right="-2"/>
              <w:jc w:val="right"/>
              <w:rPr>
                <w:rFonts w:ascii="Angsana New" w:hAnsi="Angsana New"/>
                <w:sz w:val="26"/>
                <w:szCs w:val="26"/>
                <w:cs/>
              </w:rPr>
            </w:pPr>
            <w:r w:rsidRPr="00586DE8">
              <w:rPr>
                <w:rFonts w:ascii="Angsana New" w:hAnsi="Angsana New"/>
                <w:sz w:val="26"/>
                <w:szCs w:val="26"/>
              </w:rPr>
              <w:t>12,497,919</w:t>
            </w:r>
            <w:r w:rsidRPr="00586DE8">
              <w:rPr>
                <w:rFonts w:ascii="Angsana New" w:hAnsi="Angsana New"/>
                <w:sz w:val="26"/>
                <w:szCs w:val="26"/>
                <w:cs/>
              </w:rPr>
              <w:t>.</w:t>
            </w:r>
            <w:r w:rsidRPr="00586DE8">
              <w:rPr>
                <w:rFonts w:ascii="Angsana New" w:hAnsi="Angsana New"/>
                <w:sz w:val="26"/>
                <w:szCs w:val="26"/>
              </w:rPr>
              <w:t>36</w:t>
            </w:r>
          </w:p>
        </w:tc>
      </w:tr>
      <w:tr w:rsidR="00306111" w:rsidRPr="00E4418E" w:rsidTr="000575F9">
        <w:tc>
          <w:tcPr>
            <w:tcW w:w="3060" w:type="dxa"/>
          </w:tcPr>
          <w:p w:rsidR="00306111" w:rsidRPr="00586DE8" w:rsidRDefault="00306111" w:rsidP="00306111">
            <w:pPr>
              <w:ind w:left="-108"/>
              <w:jc w:val="left"/>
              <w:rPr>
                <w:rFonts w:ascii="Angsana New" w:hAnsi="Angsana New"/>
                <w:sz w:val="26"/>
                <w:szCs w:val="26"/>
                <w:lang w:val="en-GB"/>
              </w:rPr>
            </w:pPr>
            <w:r w:rsidRPr="000E6166">
              <w:rPr>
                <w:rFonts w:ascii="Angsana New" w:hAnsi="Angsana New"/>
                <w:spacing w:val="-4"/>
                <w:sz w:val="27"/>
                <w:szCs w:val="27"/>
              </w:rPr>
              <w:t>Derivative financial instruments (liabilities)</w:t>
            </w:r>
          </w:p>
        </w:tc>
        <w:tc>
          <w:tcPr>
            <w:tcW w:w="1530" w:type="dxa"/>
          </w:tcPr>
          <w:p w:rsidR="00306111" w:rsidRPr="00FE5752" w:rsidRDefault="00306111" w:rsidP="00306111">
            <w:pPr>
              <w:ind w:right="7"/>
              <w:jc w:val="right"/>
              <w:rPr>
                <w:rFonts w:ascii="Angsana New" w:hAnsi="Angsana New"/>
                <w:sz w:val="26"/>
                <w:szCs w:val="26"/>
              </w:rPr>
            </w:pPr>
          </w:p>
        </w:tc>
        <w:tc>
          <w:tcPr>
            <w:tcW w:w="1620" w:type="dxa"/>
          </w:tcPr>
          <w:p w:rsidR="00306111" w:rsidRPr="00FE5752" w:rsidRDefault="00306111" w:rsidP="00306111">
            <w:pPr>
              <w:ind w:right="84"/>
              <w:jc w:val="right"/>
              <w:rPr>
                <w:rFonts w:ascii="Angsana New" w:hAnsi="Angsana New"/>
                <w:sz w:val="26"/>
                <w:szCs w:val="26"/>
              </w:rPr>
            </w:pPr>
          </w:p>
        </w:tc>
        <w:tc>
          <w:tcPr>
            <w:tcW w:w="1620" w:type="dxa"/>
          </w:tcPr>
          <w:p w:rsidR="00306111" w:rsidRPr="00586DE8" w:rsidRDefault="00306111" w:rsidP="00306111">
            <w:pPr>
              <w:ind w:right="7"/>
              <w:jc w:val="right"/>
              <w:rPr>
                <w:rFonts w:ascii="Angsana New" w:hAnsi="Angsana New"/>
                <w:sz w:val="26"/>
                <w:szCs w:val="26"/>
              </w:rPr>
            </w:pPr>
          </w:p>
        </w:tc>
        <w:tc>
          <w:tcPr>
            <w:tcW w:w="1620" w:type="dxa"/>
          </w:tcPr>
          <w:p w:rsidR="00306111" w:rsidRPr="00586DE8" w:rsidRDefault="00306111" w:rsidP="00306111">
            <w:pPr>
              <w:ind w:right="84"/>
              <w:jc w:val="right"/>
              <w:rPr>
                <w:rFonts w:ascii="Angsana New" w:hAnsi="Angsana New"/>
                <w:sz w:val="26"/>
                <w:szCs w:val="26"/>
              </w:rPr>
            </w:pPr>
          </w:p>
        </w:tc>
      </w:tr>
      <w:tr w:rsidR="00306111" w:rsidRPr="00E4418E" w:rsidTr="000575F9">
        <w:tc>
          <w:tcPr>
            <w:tcW w:w="3060" w:type="dxa"/>
          </w:tcPr>
          <w:p w:rsidR="00306111" w:rsidRPr="00586DE8" w:rsidRDefault="00306111" w:rsidP="00306111">
            <w:pPr>
              <w:numPr>
                <w:ilvl w:val="0"/>
                <w:numId w:val="1"/>
              </w:numPr>
              <w:ind w:left="252" w:hanging="180"/>
              <w:jc w:val="left"/>
              <w:rPr>
                <w:rFonts w:ascii="Angsana New" w:hAnsi="Angsana New"/>
                <w:sz w:val="26"/>
                <w:szCs w:val="26"/>
                <w:lang w:val="en-GB"/>
              </w:rPr>
            </w:pPr>
            <w:r w:rsidRPr="000E6166">
              <w:rPr>
                <w:rFonts w:ascii="Angsana New" w:hAnsi="Angsana New"/>
                <w:sz w:val="27"/>
                <w:szCs w:val="27"/>
              </w:rPr>
              <w:t>Foreign exchange forward contracts</w:t>
            </w:r>
          </w:p>
        </w:tc>
        <w:tc>
          <w:tcPr>
            <w:tcW w:w="1530" w:type="dxa"/>
          </w:tcPr>
          <w:p w:rsidR="00306111" w:rsidRPr="00FE5752" w:rsidRDefault="00306111" w:rsidP="00306111">
            <w:pPr>
              <w:ind w:right="7"/>
              <w:jc w:val="right"/>
              <w:rPr>
                <w:rFonts w:ascii="Angsana New" w:hAnsi="Angsana New"/>
                <w:sz w:val="26"/>
                <w:szCs w:val="26"/>
              </w:rPr>
            </w:pPr>
          </w:p>
        </w:tc>
        <w:tc>
          <w:tcPr>
            <w:tcW w:w="1620" w:type="dxa"/>
          </w:tcPr>
          <w:p w:rsidR="00306111" w:rsidRPr="00FE5752" w:rsidRDefault="00306111" w:rsidP="00306111">
            <w:pPr>
              <w:ind w:right="84"/>
              <w:jc w:val="right"/>
              <w:rPr>
                <w:rFonts w:ascii="Angsana New" w:hAnsi="Angsana New"/>
                <w:sz w:val="26"/>
                <w:szCs w:val="26"/>
              </w:rPr>
            </w:pPr>
          </w:p>
        </w:tc>
        <w:tc>
          <w:tcPr>
            <w:tcW w:w="1620" w:type="dxa"/>
          </w:tcPr>
          <w:p w:rsidR="00306111" w:rsidRPr="00586DE8" w:rsidRDefault="00306111" w:rsidP="00306111">
            <w:pPr>
              <w:ind w:right="7"/>
              <w:jc w:val="right"/>
              <w:rPr>
                <w:rFonts w:ascii="Angsana New" w:hAnsi="Angsana New"/>
                <w:sz w:val="26"/>
                <w:szCs w:val="26"/>
              </w:rPr>
            </w:pPr>
          </w:p>
        </w:tc>
        <w:tc>
          <w:tcPr>
            <w:tcW w:w="1620" w:type="dxa"/>
          </w:tcPr>
          <w:p w:rsidR="00306111" w:rsidRPr="00586DE8" w:rsidRDefault="00306111" w:rsidP="00306111">
            <w:pPr>
              <w:ind w:right="84"/>
              <w:jc w:val="right"/>
              <w:rPr>
                <w:rFonts w:ascii="Angsana New" w:hAnsi="Angsana New"/>
                <w:sz w:val="26"/>
                <w:szCs w:val="26"/>
              </w:rPr>
            </w:pPr>
          </w:p>
        </w:tc>
      </w:tr>
      <w:tr w:rsidR="00306111" w:rsidRPr="00E4418E" w:rsidTr="000575F9">
        <w:tc>
          <w:tcPr>
            <w:tcW w:w="3060" w:type="dxa"/>
          </w:tcPr>
          <w:p w:rsidR="00306111" w:rsidRPr="00E4418E" w:rsidRDefault="00306111" w:rsidP="00306111">
            <w:pPr>
              <w:ind w:left="252"/>
              <w:jc w:val="left"/>
              <w:rPr>
                <w:rFonts w:ascii="Angsana New" w:hAnsi="Angsana New"/>
                <w:sz w:val="26"/>
                <w:szCs w:val="26"/>
                <w:u w:val="single"/>
                <w:cs/>
              </w:rPr>
            </w:pPr>
            <w:r w:rsidRPr="000E6166">
              <w:rPr>
                <w:rFonts w:ascii="Angsana New" w:hAnsi="Angsana New"/>
                <w:sz w:val="27"/>
                <w:szCs w:val="27"/>
              </w:rPr>
              <w:t>US Dollar</w:t>
            </w:r>
          </w:p>
        </w:tc>
        <w:tc>
          <w:tcPr>
            <w:tcW w:w="1530" w:type="dxa"/>
          </w:tcPr>
          <w:p w:rsidR="00306111" w:rsidRPr="00FE5752" w:rsidRDefault="00306111" w:rsidP="00306111">
            <w:pPr>
              <w:ind w:right="7"/>
              <w:jc w:val="right"/>
              <w:rPr>
                <w:rFonts w:ascii="Angsana New" w:hAnsi="Angsana New"/>
                <w:sz w:val="26"/>
                <w:szCs w:val="26"/>
              </w:rPr>
            </w:pPr>
          </w:p>
        </w:tc>
        <w:tc>
          <w:tcPr>
            <w:tcW w:w="1620" w:type="dxa"/>
          </w:tcPr>
          <w:p w:rsidR="00306111" w:rsidRPr="00FE5752" w:rsidRDefault="00306111" w:rsidP="00306111">
            <w:pPr>
              <w:ind w:right="84"/>
              <w:jc w:val="right"/>
              <w:rPr>
                <w:rFonts w:ascii="Angsana New" w:hAnsi="Angsana New"/>
                <w:sz w:val="26"/>
                <w:szCs w:val="26"/>
              </w:rPr>
            </w:pPr>
          </w:p>
        </w:tc>
        <w:tc>
          <w:tcPr>
            <w:tcW w:w="1620" w:type="dxa"/>
          </w:tcPr>
          <w:p w:rsidR="00306111" w:rsidRPr="00586DE8" w:rsidRDefault="00306111" w:rsidP="00306111">
            <w:pPr>
              <w:ind w:right="7"/>
              <w:jc w:val="right"/>
              <w:rPr>
                <w:rFonts w:ascii="Angsana New" w:hAnsi="Angsana New"/>
                <w:sz w:val="26"/>
                <w:szCs w:val="26"/>
              </w:rPr>
            </w:pPr>
          </w:p>
        </w:tc>
        <w:tc>
          <w:tcPr>
            <w:tcW w:w="1620" w:type="dxa"/>
          </w:tcPr>
          <w:p w:rsidR="00306111" w:rsidRPr="00586DE8" w:rsidRDefault="00306111" w:rsidP="00306111">
            <w:pPr>
              <w:ind w:right="84"/>
              <w:jc w:val="right"/>
              <w:rPr>
                <w:rFonts w:ascii="Angsana New" w:hAnsi="Angsana New"/>
                <w:sz w:val="26"/>
                <w:szCs w:val="26"/>
              </w:rPr>
            </w:pPr>
          </w:p>
        </w:tc>
      </w:tr>
      <w:tr w:rsidR="00306111" w:rsidRPr="00E4418E" w:rsidTr="000575F9">
        <w:tc>
          <w:tcPr>
            <w:tcW w:w="3060" w:type="dxa"/>
          </w:tcPr>
          <w:p w:rsidR="00306111" w:rsidRPr="00586DE8" w:rsidRDefault="00306111" w:rsidP="00306111">
            <w:pPr>
              <w:numPr>
                <w:ilvl w:val="0"/>
                <w:numId w:val="1"/>
              </w:numPr>
              <w:ind w:left="432" w:hanging="180"/>
              <w:jc w:val="left"/>
              <w:rPr>
                <w:rFonts w:ascii="Angsana New" w:hAnsi="Angsana New"/>
                <w:sz w:val="26"/>
                <w:szCs w:val="26"/>
                <w:lang w:val="en-GB"/>
              </w:rPr>
            </w:pPr>
            <w:r w:rsidRPr="000E6166">
              <w:rPr>
                <w:rFonts w:ascii="Angsana New" w:hAnsi="Angsana New"/>
                <w:sz w:val="27"/>
                <w:szCs w:val="27"/>
              </w:rPr>
              <w:t>Current</w:t>
            </w:r>
          </w:p>
        </w:tc>
        <w:tc>
          <w:tcPr>
            <w:tcW w:w="1530" w:type="dxa"/>
          </w:tcPr>
          <w:p w:rsidR="00306111" w:rsidRPr="00FE5752" w:rsidRDefault="00306111" w:rsidP="00306111">
            <w:pPr>
              <w:ind w:left="-66" w:right="7" w:firstLine="66"/>
              <w:jc w:val="right"/>
              <w:rPr>
                <w:rFonts w:ascii="Angsana New" w:hAnsi="Angsana New"/>
                <w:sz w:val="26"/>
                <w:szCs w:val="26"/>
                <w:cs/>
              </w:rPr>
            </w:pPr>
            <w:r w:rsidRPr="00FE5752">
              <w:rPr>
                <w:rFonts w:ascii="Angsana New" w:hAnsi="Angsana New"/>
                <w:sz w:val="26"/>
                <w:szCs w:val="26"/>
              </w:rPr>
              <w:t>1,324,236</w:t>
            </w:r>
            <w:r w:rsidRPr="00FE5752">
              <w:rPr>
                <w:rFonts w:ascii="Angsana New" w:hAnsi="Angsana New"/>
                <w:sz w:val="26"/>
                <w:szCs w:val="26"/>
                <w:cs/>
              </w:rPr>
              <w:t>.</w:t>
            </w:r>
            <w:r w:rsidRPr="00FE5752">
              <w:rPr>
                <w:rFonts w:ascii="Angsana New" w:hAnsi="Angsana New"/>
                <w:sz w:val="26"/>
                <w:szCs w:val="26"/>
              </w:rPr>
              <w:t>40</w:t>
            </w:r>
          </w:p>
        </w:tc>
        <w:tc>
          <w:tcPr>
            <w:tcW w:w="1620" w:type="dxa"/>
          </w:tcPr>
          <w:p w:rsidR="00306111" w:rsidRPr="00FE5752" w:rsidRDefault="00306111" w:rsidP="00306111">
            <w:pPr>
              <w:ind w:left="-108" w:right="-2"/>
              <w:jc w:val="right"/>
              <w:rPr>
                <w:rFonts w:ascii="Angsana New" w:hAnsi="Angsana New"/>
                <w:sz w:val="26"/>
                <w:szCs w:val="26"/>
                <w:cs/>
              </w:rPr>
            </w:pPr>
            <w:r w:rsidRPr="00FE5752">
              <w:rPr>
                <w:rFonts w:ascii="Angsana New" w:hAnsi="Angsana New"/>
                <w:sz w:val="26"/>
                <w:szCs w:val="26"/>
              </w:rPr>
              <w:t>332,776</w:t>
            </w:r>
            <w:r w:rsidRPr="00FE5752">
              <w:rPr>
                <w:rFonts w:ascii="Angsana New" w:hAnsi="Angsana New"/>
                <w:sz w:val="26"/>
                <w:szCs w:val="26"/>
                <w:cs/>
              </w:rPr>
              <w:t>.</w:t>
            </w:r>
            <w:r w:rsidRPr="00FE5752">
              <w:rPr>
                <w:rFonts w:ascii="Angsana New" w:hAnsi="Angsana New"/>
                <w:sz w:val="26"/>
                <w:szCs w:val="26"/>
              </w:rPr>
              <w:t>80</w:t>
            </w:r>
          </w:p>
        </w:tc>
        <w:tc>
          <w:tcPr>
            <w:tcW w:w="1620" w:type="dxa"/>
          </w:tcPr>
          <w:p w:rsidR="00306111" w:rsidRPr="00586DE8" w:rsidRDefault="00306111" w:rsidP="00306111">
            <w:pPr>
              <w:ind w:left="-66" w:right="-83"/>
              <w:jc w:val="center"/>
              <w:rPr>
                <w:rFonts w:ascii="Angsana New" w:hAnsi="Angsana New"/>
                <w:sz w:val="26"/>
                <w:szCs w:val="26"/>
                <w:cs/>
              </w:rPr>
            </w:pPr>
            <w:r w:rsidRPr="00586DE8">
              <w:rPr>
                <w:rFonts w:ascii="Angsana New" w:hAnsi="Angsana New"/>
                <w:sz w:val="26"/>
                <w:szCs w:val="26"/>
                <w:cs/>
              </w:rPr>
              <w:t>-</w:t>
            </w:r>
          </w:p>
        </w:tc>
        <w:tc>
          <w:tcPr>
            <w:tcW w:w="1620" w:type="dxa"/>
          </w:tcPr>
          <w:p w:rsidR="00306111" w:rsidRPr="00586DE8" w:rsidRDefault="00306111" w:rsidP="00306111">
            <w:pPr>
              <w:ind w:left="-66" w:right="-83"/>
              <w:jc w:val="center"/>
              <w:rPr>
                <w:rFonts w:ascii="Angsana New" w:hAnsi="Angsana New"/>
                <w:sz w:val="26"/>
                <w:szCs w:val="26"/>
                <w:cs/>
              </w:rPr>
            </w:pPr>
            <w:r w:rsidRPr="00586DE8">
              <w:rPr>
                <w:rFonts w:ascii="Angsana New" w:hAnsi="Angsana New"/>
                <w:sz w:val="26"/>
                <w:szCs w:val="26"/>
                <w:cs/>
              </w:rPr>
              <w:t>-</w:t>
            </w:r>
          </w:p>
        </w:tc>
      </w:tr>
    </w:tbl>
    <w:p w:rsidR="00306111" w:rsidRDefault="00306111" w:rsidP="00306111">
      <w:pPr>
        <w:rPr>
          <w:rFonts w:ascii="Angsana New" w:hAnsi="Angsana New"/>
          <w:b/>
          <w:bCs/>
          <w:sz w:val="30"/>
          <w:szCs w:val="30"/>
        </w:rPr>
      </w:pPr>
    </w:p>
    <w:tbl>
      <w:tblPr>
        <w:tblW w:w="9450" w:type="dxa"/>
        <w:tblInd w:w="558" w:type="dxa"/>
        <w:tblLayout w:type="fixed"/>
        <w:tblLook w:val="0000"/>
      </w:tblPr>
      <w:tblGrid>
        <w:gridCol w:w="3060"/>
        <w:gridCol w:w="1530"/>
        <w:gridCol w:w="1620"/>
        <w:gridCol w:w="1620"/>
        <w:gridCol w:w="1620"/>
      </w:tblGrid>
      <w:tr w:rsidR="006B3D7C" w:rsidRPr="00E4418E" w:rsidTr="000575F9">
        <w:tc>
          <w:tcPr>
            <w:tcW w:w="3060" w:type="dxa"/>
          </w:tcPr>
          <w:p w:rsidR="006B3D7C" w:rsidRPr="00E4418E" w:rsidRDefault="006B3D7C" w:rsidP="000575F9">
            <w:pPr>
              <w:jc w:val="center"/>
              <w:rPr>
                <w:rFonts w:ascii="Angsana New" w:hAnsi="Angsana New"/>
                <w:sz w:val="26"/>
                <w:szCs w:val="26"/>
                <w:u w:val="single"/>
                <w:cs/>
              </w:rPr>
            </w:pPr>
          </w:p>
        </w:tc>
        <w:tc>
          <w:tcPr>
            <w:tcW w:w="6390" w:type="dxa"/>
            <w:gridSpan w:val="4"/>
          </w:tcPr>
          <w:p w:rsidR="006B3D7C" w:rsidRPr="00F11943" w:rsidRDefault="006B3D7C" w:rsidP="000575F9">
            <w:pPr>
              <w:ind w:left="-101" w:right="-102"/>
              <w:jc w:val="center"/>
              <w:rPr>
                <w:rFonts w:ascii="Angsana New" w:hAnsi="Angsana New"/>
                <w:sz w:val="26"/>
                <w:szCs w:val="26"/>
              </w:rPr>
            </w:pPr>
            <w:r w:rsidRPr="000E6166">
              <w:rPr>
                <w:rFonts w:ascii="Angsana New" w:hAnsi="Angsana New"/>
                <w:sz w:val="27"/>
                <w:szCs w:val="27"/>
              </w:rPr>
              <w:t>Separate Financial Statements</w:t>
            </w:r>
          </w:p>
        </w:tc>
      </w:tr>
      <w:tr w:rsidR="006B3D7C" w:rsidRPr="00E4418E" w:rsidTr="000575F9">
        <w:tc>
          <w:tcPr>
            <w:tcW w:w="3060" w:type="dxa"/>
          </w:tcPr>
          <w:p w:rsidR="006B3D7C" w:rsidRPr="00E4418E" w:rsidRDefault="006B3D7C" w:rsidP="000575F9">
            <w:pPr>
              <w:jc w:val="center"/>
              <w:rPr>
                <w:rFonts w:ascii="Angsana New" w:hAnsi="Angsana New"/>
                <w:sz w:val="26"/>
                <w:szCs w:val="26"/>
                <w:u w:val="single"/>
                <w:cs/>
              </w:rPr>
            </w:pPr>
          </w:p>
        </w:tc>
        <w:tc>
          <w:tcPr>
            <w:tcW w:w="3150" w:type="dxa"/>
            <w:gridSpan w:val="2"/>
          </w:tcPr>
          <w:p w:rsidR="006B3D7C" w:rsidRPr="000E6166" w:rsidRDefault="006B3D7C" w:rsidP="000575F9">
            <w:pPr>
              <w:ind w:left="-108" w:right="-108"/>
              <w:jc w:val="center"/>
              <w:rPr>
                <w:rFonts w:ascii="Angsana New" w:hAnsi="Angsana New"/>
                <w:sz w:val="27"/>
                <w:szCs w:val="27"/>
              </w:rPr>
            </w:pPr>
            <w:r>
              <w:rPr>
                <w:rFonts w:ascii="Angsana New" w:eastAsia="Angsana New" w:hAnsi="Angsana New"/>
                <w:sz w:val="27"/>
                <w:szCs w:val="27"/>
              </w:rPr>
              <w:t>As at</w:t>
            </w:r>
            <w:r>
              <w:rPr>
                <w:rFonts w:ascii="Angsana New" w:hAnsi="Angsana New"/>
                <w:sz w:val="27"/>
                <w:szCs w:val="27"/>
              </w:rPr>
              <w:t xml:space="preserve">31 </w:t>
            </w:r>
            <w:r>
              <w:rPr>
                <w:rFonts w:ascii="Angsana New" w:eastAsia="Angsana New" w:hAnsi="Angsana New"/>
                <w:sz w:val="27"/>
                <w:szCs w:val="27"/>
              </w:rPr>
              <w:t>December</w:t>
            </w:r>
            <w:r w:rsidRPr="000E6166">
              <w:rPr>
                <w:rFonts w:ascii="Angsana New" w:eastAsia="Angsana New" w:hAnsi="Angsana New"/>
                <w:sz w:val="27"/>
                <w:szCs w:val="27"/>
                <w:cs/>
                <w:lang w:eastAsia="th-TH"/>
              </w:rPr>
              <w:t xml:space="preserve"> 20</w:t>
            </w:r>
            <w:r w:rsidRPr="000E6166">
              <w:rPr>
                <w:rFonts w:ascii="Angsana New" w:eastAsia="Angsana New" w:hAnsi="Angsana New"/>
                <w:sz w:val="27"/>
                <w:szCs w:val="27"/>
              </w:rPr>
              <w:t>1</w:t>
            </w:r>
            <w:r>
              <w:rPr>
                <w:rFonts w:ascii="Angsana New" w:eastAsia="Angsana New" w:hAnsi="Angsana New"/>
                <w:sz w:val="27"/>
                <w:szCs w:val="27"/>
              </w:rPr>
              <w:t>6</w:t>
            </w:r>
          </w:p>
        </w:tc>
        <w:tc>
          <w:tcPr>
            <w:tcW w:w="3240" w:type="dxa"/>
            <w:gridSpan w:val="2"/>
          </w:tcPr>
          <w:p w:rsidR="006B3D7C" w:rsidRPr="000E6166" w:rsidRDefault="006B3D7C" w:rsidP="000575F9">
            <w:pPr>
              <w:ind w:left="-109" w:right="-108"/>
              <w:jc w:val="center"/>
              <w:rPr>
                <w:rFonts w:ascii="Angsana New" w:hAnsi="Angsana New"/>
                <w:sz w:val="27"/>
                <w:szCs w:val="27"/>
              </w:rPr>
            </w:pPr>
            <w:r>
              <w:rPr>
                <w:rFonts w:ascii="Angsana New" w:eastAsia="Angsana New" w:hAnsi="Angsana New"/>
                <w:sz w:val="27"/>
                <w:szCs w:val="27"/>
              </w:rPr>
              <w:t>As at</w:t>
            </w:r>
            <w:r>
              <w:rPr>
                <w:rFonts w:ascii="Angsana New" w:hAnsi="Angsana New"/>
                <w:sz w:val="27"/>
                <w:szCs w:val="27"/>
              </w:rPr>
              <w:t xml:space="preserve">31 </w:t>
            </w:r>
            <w:r>
              <w:rPr>
                <w:rFonts w:ascii="Angsana New" w:eastAsia="Angsana New" w:hAnsi="Angsana New"/>
                <w:sz w:val="27"/>
                <w:szCs w:val="27"/>
              </w:rPr>
              <w:t>December</w:t>
            </w:r>
            <w:r w:rsidRPr="000E6166">
              <w:rPr>
                <w:rFonts w:ascii="Angsana New" w:eastAsia="Angsana New" w:hAnsi="Angsana New"/>
                <w:sz w:val="27"/>
                <w:szCs w:val="27"/>
                <w:cs/>
                <w:lang w:eastAsia="th-TH"/>
              </w:rPr>
              <w:t xml:space="preserve"> 20</w:t>
            </w:r>
            <w:r w:rsidRPr="000E6166">
              <w:rPr>
                <w:rFonts w:ascii="Angsana New" w:eastAsia="Angsana New" w:hAnsi="Angsana New"/>
                <w:sz w:val="27"/>
                <w:szCs w:val="27"/>
              </w:rPr>
              <w:t>1</w:t>
            </w:r>
            <w:r>
              <w:rPr>
                <w:rFonts w:ascii="Angsana New" w:eastAsia="Angsana New" w:hAnsi="Angsana New"/>
                <w:sz w:val="27"/>
                <w:szCs w:val="27"/>
              </w:rPr>
              <w:t>5</w:t>
            </w:r>
          </w:p>
        </w:tc>
      </w:tr>
      <w:tr w:rsidR="006B3D7C" w:rsidRPr="00E4418E" w:rsidTr="000575F9">
        <w:tc>
          <w:tcPr>
            <w:tcW w:w="3060" w:type="dxa"/>
          </w:tcPr>
          <w:p w:rsidR="006B3D7C" w:rsidRPr="00E4418E" w:rsidRDefault="006B3D7C" w:rsidP="000575F9">
            <w:pPr>
              <w:jc w:val="center"/>
              <w:rPr>
                <w:rFonts w:ascii="Angsana New" w:hAnsi="Angsana New"/>
                <w:sz w:val="26"/>
                <w:szCs w:val="26"/>
                <w:u w:val="single"/>
                <w:cs/>
              </w:rPr>
            </w:pPr>
          </w:p>
        </w:tc>
        <w:tc>
          <w:tcPr>
            <w:tcW w:w="1530" w:type="dxa"/>
          </w:tcPr>
          <w:p w:rsidR="006B3D7C" w:rsidRPr="000E6166" w:rsidRDefault="006B3D7C" w:rsidP="000575F9">
            <w:pPr>
              <w:jc w:val="center"/>
              <w:rPr>
                <w:rFonts w:ascii="Angsana New" w:hAnsi="Angsana New"/>
                <w:sz w:val="27"/>
                <w:szCs w:val="27"/>
              </w:rPr>
            </w:pPr>
            <w:r w:rsidRPr="000E6166">
              <w:rPr>
                <w:rFonts w:ascii="Angsana New" w:hAnsi="Angsana New"/>
                <w:sz w:val="27"/>
                <w:szCs w:val="27"/>
              </w:rPr>
              <w:t>Foreign</w:t>
            </w:r>
          </w:p>
          <w:p w:rsidR="006B3D7C" w:rsidRPr="00F11943" w:rsidRDefault="006B3D7C" w:rsidP="000575F9">
            <w:pPr>
              <w:ind w:left="-101" w:right="-102"/>
              <w:jc w:val="center"/>
              <w:rPr>
                <w:rFonts w:ascii="Angsana New" w:hAnsi="Angsana New"/>
                <w:sz w:val="26"/>
                <w:szCs w:val="26"/>
              </w:rPr>
            </w:pPr>
            <w:r w:rsidRPr="000E6166">
              <w:rPr>
                <w:rFonts w:ascii="Angsana New" w:hAnsi="Angsana New"/>
                <w:sz w:val="27"/>
                <w:szCs w:val="27"/>
              </w:rPr>
              <w:t>currency</w:t>
            </w:r>
          </w:p>
        </w:tc>
        <w:tc>
          <w:tcPr>
            <w:tcW w:w="1620" w:type="dxa"/>
          </w:tcPr>
          <w:p w:rsidR="006B3D7C" w:rsidRPr="000E6166" w:rsidRDefault="006B3D7C" w:rsidP="000575F9">
            <w:pPr>
              <w:ind w:left="-108" w:right="-108"/>
              <w:jc w:val="center"/>
              <w:rPr>
                <w:rFonts w:ascii="Angsana New" w:hAnsi="Angsana New"/>
                <w:sz w:val="27"/>
                <w:szCs w:val="27"/>
              </w:rPr>
            </w:pPr>
            <w:r w:rsidRPr="000E6166">
              <w:rPr>
                <w:rFonts w:ascii="Angsana New" w:hAnsi="Angsana New"/>
                <w:sz w:val="27"/>
                <w:szCs w:val="27"/>
              </w:rPr>
              <w:t>Fair values</w:t>
            </w:r>
          </w:p>
          <w:p w:rsidR="006B3D7C" w:rsidRPr="000E6166" w:rsidRDefault="006B3D7C" w:rsidP="000575F9">
            <w:pPr>
              <w:ind w:left="-108" w:right="-108"/>
              <w:jc w:val="center"/>
              <w:rPr>
                <w:rFonts w:ascii="Angsana New" w:hAnsi="Angsana New"/>
                <w:sz w:val="27"/>
                <w:szCs w:val="27"/>
              </w:rPr>
            </w:pPr>
            <w:r w:rsidRPr="000E6166">
              <w:rPr>
                <w:rFonts w:ascii="Angsana New" w:hAnsi="Angsana New"/>
                <w:sz w:val="27"/>
                <w:szCs w:val="27"/>
              </w:rPr>
              <w:t>Favourable</w:t>
            </w:r>
          </w:p>
          <w:p w:rsidR="006B3D7C" w:rsidRPr="00F11943" w:rsidRDefault="006B3D7C" w:rsidP="000575F9">
            <w:pPr>
              <w:ind w:left="-101" w:right="-102"/>
              <w:jc w:val="center"/>
              <w:rPr>
                <w:rFonts w:ascii="Angsana New" w:hAnsi="Angsana New"/>
                <w:sz w:val="26"/>
                <w:szCs w:val="26"/>
              </w:rPr>
            </w:pPr>
            <w:r w:rsidRPr="000E6166">
              <w:rPr>
                <w:rFonts w:ascii="Angsana New" w:hAnsi="Angsana New"/>
                <w:sz w:val="27"/>
                <w:szCs w:val="27"/>
              </w:rPr>
              <w:t>(unfavourable)</w:t>
            </w:r>
          </w:p>
        </w:tc>
        <w:tc>
          <w:tcPr>
            <w:tcW w:w="1620" w:type="dxa"/>
          </w:tcPr>
          <w:p w:rsidR="006B3D7C" w:rsidRPr="000E6166" w:rsidRDefault="006B3D7C" w:rsidP="000575F9">
            <w:pPr>
              <w:jc w:val="center"/>
              <w:rPr>
                <w:rFonts w:ascii="Angsana New" w:hAnsi="Angsana New"/>
                <w:sz w:val="27"/>
                <w:szCs w:val="27"/>
              </w:rPr>
            </w:pPr>
            <w:r w:rsidRPr="000E6166">
              <w:rPr>
                <w:rFonts w:ascii="Angsana New" w:hAnsi="Angsana New"/>
                <w:sz w:val="27"/>
                <w:szCs w:val="27"/>
              </w:rPr>
              <w:t>Foreign</w:t>
            </w:r>
          </w:p>
          <w:p w:rsidR="006B3D7C" w:rsidRPr="00F11943" w:rsidRDefault="006B3D7C" w:rsidP="000575F9">
            <w:pPr>
              <w:ind w:left="-101" w:right="-102"/>
              <w:jc w:val="center"/>
              <w:rPr>
                <w:rFonts w:ascii="Angsana New" w:hAnsi="Angsana New"/>
                <w:sz w:val="26"/>
                <w:szCs w:val="26"/>
              </w:rPr>
            </w:pPr>
            <w:r w:rsidRPr="000E6166">
              <w:rPr>
                <w:rFonts w:ascii="Angsana New" w:hAnsi="Angsana New"/>
                <w:sz w:val="27"/>
                <w:szCs w:val="27"/>
              </w:rPr>
              <w:t>currency</w:t>
            </w:r>
          </w:p>
        </w:tc>
        <w:tc>
          <w:tcPr>
            <w:tcW w:w="1620" w:type="dxa"/>
          </w:tcPr>
          <w:p w:rsidR="006B3D7C" w:rsidRPr="000E6166" w:rsidRDefault="006B3D7C" w:rsidP="000575F9">
            <w:pPr>
              <w:ind w:left="-109" w:right="-108"/>
              <w:jc w:val="center"/>
              <w:rPr>
                <w:rFonts w:ascii="Angsana New" w:hAnsi="Angsana New"/>
                <w:sz w:val="27"/>
                <w:szCs w:val="27"/>
              </w:rPr>
            </w:pPr>
            <w:r w:rsidRPr="000E6166">
              <w:rPr>
                <w:rFonts w:ascii="Angsana New" w:hAnsi="Angsana New"/>
                <w:sz w:val="27"/>
                <w:szCs w:val="27"/>
              </w:rPr>
              <w:t>Fair values</w:t>
            </w:r>
          </w:p>
          <w:p w:rsidR="006B3D7C" w:rsidRPr="000E6166" w:rsidRDefault="006B3D7C" w:rsidP="000575F9">
            <w:pPr>
              <w:ind w:left="-109" w:right="-108"/>
              <w:jc w:val="center"/>
              <w:rPr>
                <w:rFonts w:ascii="Angsana New" w:hAnsi="Angsana New"/>
                <w:sz w:val="27"/>
                <w:szCs w:val="27"/>
              </w:rPr>
            </w:pPr>
            <w:r w:rsidRPr="000E6166">
              <w:rPr>
                <w:rFonts w:ascii="Angsana New" w:hAnsi="Angsana New"/>
                <w:sz w:val="27"/>
                <w:szCs w:val="27"/>
              </w:rPr>
              <w:t>Favourable</w:t>
            </w:r>
          </w:p>
          <w:p w:rsidR="006B3D7C" w:rsidRPr="00F11943" w:rsidRDefault="006B3D7C" w:rsidP="000575F9">
            <w:pPr>
              <w:ind w:left="-101" w:right="-102"/>
              <w:jc w:val="center"/>
              <w:rPr>
                <w:rFonts w:ascii="Angsana New" w:hAnsi="Angsana New"/>
                <w:sz w:val="26"/>
                <w:szCs w:val="26"/>
              </w:rPr>
            </w:pPr>
            <w:r w:rsidRPr="000E6166">
              <w:rPr>
                <w:rFonts w:ascii="Angsana New" w:hAnsi="Angsana New"/>
                <w:sz w:val="27"/>
                <w:szCs w:val="27"/>
              </w:rPr>
              <w:t>(unfavourable)</w:t>
            </w:r>
          </w:p>
        </w:tc>
      </w:tr>
      <w:tr w:rsidR="006B3D7C" w:rsidRPr="00E4418E" w:rsidTr="000575F9">
        <w:tc>
          <w:tcPr>
            <w:tcW w:w="3060" w:type="dxa"/>
          </w:tcPr>
          <w:p w:rsidR="006B3D7C" w:rsidRPr="00E4418E" w:rsidRDefault="006B3D7C" w:rsidP="000575F9">
            <w:pPr>
              <w:ind w:left="-108" w:firstLine="108"/>
              <w:jc w:val="center"/>
              <w:rPr>
                <w:rFonts w:ascii="Angsana New" w:hAnsi="Angsana New"/>
                <w:sz w:val="26"/>
                <w:szCs w:val="26"/>
                <w:u w:val="single"/>
                <w:cs/>
              </w:rPr>
            </w:pPr>
          </w:p>
        </w:tc>
        <w:tc>
          <w:tcPr>
            <w:tcW w:w="1530" w:type="dxa"/>
          </w:tcPr>
          <w:p w:rsidR="006B3D7C" w:rsidRPr="007461FD" w:rsidRDefault="006B3D7C" w:rsidP="000575F9">
            <w:pPr>
              <w:jc w:val="center"/>
              <w:rPr>
                <w:rFonts w:ascii="Angsana New" w:hAnsi="Angsana New"/>
                <w:sz w:val="26"/>
                <w:szCs w:val="26"/>
              </w:rPr>
            </w:pPr>
            <w:r>
              <w:rPr>
                <w:rFonts w:ascii="Angsana New" w:hAnsi="Angsana New"/>
                <w:sz w:val="27"/>
                <w:szCs w:val="27"/>
              </w:rPr>
              <w:t>USD</w:t>
            </w:r>
          </w:p>
        </w:tc>
        <w:tc>
          <w:tcPr>
            <w:tcW w:w="1620" w:type="dxa"/>
          </w:tcPr>
          <w:p w:rsidR="006B3D7C" w:rsidRPr="00F11943" w:rsidRDefault="006B3D7C" w:rsidP="000575F9">
            <w:pPr>
              <w:jc w:val="center"/>
              <w:rPr>
                <w:rFonts w:ascii="Angsana New" w:hAnsi="Angsana New"/>
                <w:sz w:val="26"/>
                <w:szCs w:val="26"/>
                <w:u w:val="single"/>
              </w:rPr>
            </w:pPr>
            <w:r w:rsidRPr="000E6166">
              <w:rPr>
                <w:rFonts w:ascii="Angsana New" w:hAnsi="Angsana New"/>
                <w:sz w:val="27"/>
                <w:szCs w:val="27"/>
              </w:rPr>
              <w:t>Baht</w:t>
            </w:r>
          </w:p>
        </w:tc>
        <w:tc>
          <w:tcPr>
            <w:tcW w:w="1620" w:type="dxa"/>
          </w:tcPr>
          <w:p w:rsidR="006B3D7C" w:rsidRPr="007461FD" w:rsidRDefault="006B3D7C" w:rsidP="000575F9">
            <w:pPr>
              <w:jc w:val="center"/>
              <w:rPr>
                <w:rFonts w:ascii="Angsana New" w:hAnsi="Angsana New"/>
                <w:sz w:val="26"/>
                <w:szCs w:val="26"/>
              </w:rPr>
            </w:pPr>
            <w:r>
              <w:rPr>
                <w:rFonts w:ascii="Angsana New" w:hAnsi="Angsana New"/>
                <w:sz w:val="27"/>
                <w:szCs w:val="27"/>
              </w:rPr>
              <w:t>USD</w:t>
            </w:r>
          </w:p>
        </w:tc>
        <w:tc>
          <w:tcPr>
            <w:tcW w:w="1620" w:type="dxa"/>
          </w:tcPr>
          <w:p w:rsidR="006B3D7C" w:rsidRPr="00F11943" w:rsidRDefault="006B3D7C" w:rsidP="000575F9">
            <w:pPr>
              <w:jc w:val="center"/>
              <w:rPr>
                <w:rFonts w:ascii="Angsana New" w:hAnsi="Angsana New"/>
                <w:sz w:val="26"/>
                <w:szCs w:val="26"/>
                <w:u w:val="single"/>
              </w:rPr>
            </w:pPr>
            <w:r w:rsidRPr="000E6166">
              <w:rPr>
                <w:rFonts w:ascii="Angsana New" w:hAnsi="Angsana New"/>
                <w:sz w:val="27"/>
                <w:szCs w:val="27"/>
              </w:rPr>
              <w:t>Baht</w:t>
            </w:r>
          </w:p>
        </w:tc>
      </w:tr>
      <w:tr w:rsidR="006B3D7C" w:rsidRPr="00E4418E" w:rsidTr="000575F9">
        <w:tc>
          <w:tcPr>
            <w:tcW w:w="3060" w:type="dxa"/>
          </w:tcPr>
          <w:p w:rsidR="006B3D7C" w:rsidRPr="00F11943" w:rsidRDefault="006B3D7C" w:rsidP="000575F9">
            <w:pPr>
              <w:ind w:left="-108"/>
              <w:jc w:val="thaiDistribute"/>
              <w:rPr>
                <w:rFonts w:ascii="Angsana New" w:hAnsi="Angsana New"/>
                <w:sz w:val="26"/>
                <w:szCs w:val="26"/>
                <w:cs/>
              </w:rPr>
            </w:pPr>
            <w:r w:rsidRPr="000E6166">
              <w:rPr>
                <w:rFonts w:ascii="Angsana New" w:hAnsi="Angsana New"/>
                <w:sz w:val="27"/>
                <w:szCs w:val="27"/>
              </w:rPr>
              <w:t>Derivative financial instruments (assets)</w:t>
            </w:r>
          </w:p>
        </w:tc>
        <w:tc>
          <w:tcPr>
            <w:tcW w:w="153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c>
          <w:tcPr>
            <w:tcW w:w="162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r>
      <w:tr w:rsidR="006B3D7C" w:rsidRPr="00E4418E" w:rsidTr="000575F9">
        <w:tc>
          <w:tcPr>
            <w:tcW w:w="3060" w:type="dxa"/>
          </w:tcPr>
          <w:p w:rsidR="006B3D7C" w:rsidRPr="00586DE8" w:rsidRDefault="006B3D7C" w:rsidP="000575F9">
            <w:pPr>
              <w:numPr>
                <w:ilvl w:val="0"/>
                <w:numId w:val="1"/>
              </w:numPr>
              <w:ind w:left="252" w:hanging="180"/>
              <w:jc w:val="left"/>
              <w:rPr>
                <w:rFonts w:ascii="Angsana New" w:hAnsi="Angsana New"/>
                <w:sz w:val="26"/>
                <w:szCs w:val="26"/>
                <w:lang w:val="en-GB"/>
              </w:rPr>
            </w:pPr>
            <w:r w:rsidRPr="000E6166">
              <w:rPr>
                <w:rFonts w:ascii="Angsana New" w:hAnsi="Angsana New"/>
                <w:sz w:val="27"/>
                <w:szCs w:val="27"/>
              </w:rPr>
              <w:t>Foreign exchange forward contracts</w:t>
            </w:r>
          </w:p>
        </w:tc>
        <w:tc>
          <w:tcPr>
            <w:tcW w:w="153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c>
          <w:tcPr>
            <w:tcW w:w="162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r>
      <w:tr w:rsidR="006B3D7C" w:rsidRPr="00E4418E" w:rsidTr="000575F9">
        <w:tc>
          <w:tcPr>
            <w:tcW w:w="3060" w:type="dxa"/>
          </w:tcPr>
          <w:p w:rsidR="006B3D7C" w:rsidRPr="00E4418E" w:rsidRDefault="006B3D7C" w:rsidP="000575F9">
            <w:pPr>
              <w:ind w:left="252"/>
              <w:jc w:val="left"/>
              <w:rPr>
                <w:rFonts w:ascii="Angsana New" w:hAnsi="Angsana New"/>
                <w:sz w:val="26"/>
                <w:szCs w:val="26"/>
                <w:u w:val="single"/>
                <w:cs/>
              </w:rPr>
            </w:pPr>
            <w:r w:rsidRPr="000E6166">
              <w:rPr>
                <w:rFonts w:ascii="Angsana New" w:hAnsi="Angsana New"/>
                <w:sz w:val="27"/>
                <w:szCs w:val="27"/>
              </w:rPr>
              <w:t>US Dollar</w:t>
            </w:r>
          </w:p>
        </w:tc>
        <w:tc>
          <w:tcPr>
            <w:tcW w:w="153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c>
          <w:tcPr>
            <w:tcW w:w="1620" w:type="dxa"/>
          </w:tcPr>
          <w:p w:rsidR="006B3D7C" w:rsidRDefault="006B3D7C" w:rsidP="000575F9">
            <w:pPr>
              <w:jc w:val="center"/>
              <w:rPr>
                <w:rFonts w:ascii="Angsana New" w:hAnsi="Angsana New"/>
                <w:sz w:val="27"/>
                <w:szCs w:val="27"/>
              </w:rPr>
            </w:pPr>
          </w:p>
        </w:tc>
        <w:tc>
          <w:tcPr>
            <w:tcW w:w="1620" w:type="dxa"/>
          </w:tcPr>
          <w:p w:rsidR="006B3D7C" w:rsidRPr="000E6166" w:rsidRDefault="006B3D7C" w:rsidP="000575F9">
            <w:pPr>
              <w:jc w:val="center"/>
              <w:rPr>
                <w:rFonts w:ascii="Angsana New" w:hAnsi="Angsana New"/>
                <w:sz w:val="27"/>
                <w:szCs w:val="27"/>
              </w:rPr>
            </w:pPr>
          </w:p>
        </w:tc>
      </w:tr>
      <w:tr w:rsidR="006B3D7C" w:rsidRPr="00E4418E" w:rsidTr="000575F9">
        <w:tc>
          <w:tcPr>
            <w:tcW w:w="3060" w:type="dxa"/>
          </w:tcPr>
          <w:p w:rsidR="006B3D7C" w:rsidRPr="00586DE8" w:rsidRDefault="006B3D7C" w:rsidP="006B3D7C">
            <w:pPr>
              <w:numPr>
                <w:ilvl w:val="0"/>
                <w:numId w:val="1"/>
              </w:numPr>
              <w:ind w:left="432" w:hanging="180"/>
              <w:jc w:val="left"/>
              <w:rPr>
                <w:rFonts w:ascii="Angsana New" w:hAnsi="Angsana New"/>
                <w:sz w:val="26"/>
                <w:szCs w:val="26"/>
                <w:lang w:val="en-GB"/>
              </w:rPr>
            </w:pPr>
            <w:r w:rsidRPr="000E6166">
              <w:rPr>
                <w:rFonts w:ascii="Angsana New" w:hAnsi="Angsana New"/>
                <w:sz w:val="27"/>
                <w:szCs w:val="27"/>
              </w:rPr>
              <w:t>Current</w:t>
            </w:r>
          </w:p>
        </w:tc>
        <w:tc>
          <w:tcPr>
            <w:tcW w:w="1530" w:type="dxa"/>
          </w:tcPr>
          <w:p w:rsidR="006B3D7C" w:rsidRPr="00FE5752" w:rsidRDefault="006B3D7C" w:rsidP="006B3D7C">
            <w:pPr>
              <w:ind w:left="-66" w:right="7" w:firstLine="66"/>
              <w:jc w:val="right"/>
              <w:rPr>
                <w:rFonts w:ascii="Angsana New" w:hAnsi="Angsana New"/>
                <w:sz w:val="26"/>
                <w:szCs w:val="26"/>
                <w:cs/>
              </w:rPr>
            </w:pPr>
            <w:r w:rsidRPr="00FE5752">
              <w:rPr>
                <w:rFonts w:ascii="Angsana New" w:hAnsi="Angsana New"/>
                <w:sz w:val="26"/>
                <w:szCs w:val="26"/>
              </w:rPr>
              <w:t>10,247,843</w:t>
            </w:r>
            <w:r w:rsidRPr="00FE5752">
              <w:rPr>
                <w:rFonts w:ascii="Angsana New" w:hAnsi="Angsana New"/>
                <w:sz w:val="26"/>
                <w:szCs w:val="26"/>
                <w:cs/>
              </w:rPr>
              <w:t>.</w:t>
            </w:r>
            <w:r w:rsidRPr="00FE5752">
              <w:rPr>
                <w:rFonts w:ascii="Angsana New" w:hAnsi="Angsana New"/>
                <w:sz w:val="26"/>
                <w:szCs w:val="26"/>
              </w:rPr>
              <w:t>73</w:t>
            </w:r>
          </w:p>
        </w:tc>
        <w:tc>
          <w:tcPr>
            <w:tcW w:w="1620" w:type="dxa"/>
          </w:tcPr>
          <w:p w:rsidR="006B3D7C" w:rsidRPr="00FE5752" w:rsidRDefault="006B3D7C" w:rsidP="006B3D7C">
            <w:pPr>
              <w:ind w:left="-108" w:right="-2"/>
              <w:jc w:val="right"/>
              <w:rPr>
                <w:rFonts w:ascii="Angsana New" w:hAnsi="Angsana New"/>
                <w:sz w:val="26"/>
                <w:szCs w:val="26"/>
                <w:cs/>
              </w:rPr>
            </w:pPr>
            <w:r w:rsidRPr="00FE5752">
              <w:rPr>
                <w:rFonts w:ascii="Angsana New" w:hAnsi="Angsana New"/>
                <w:sz w:val="26"/>
                <w:szCs w:val="26"/>
              </w:rPr>
              <w:t>3,650,244</w:t>
            </w:r>
            <w:r w:rsidRPr="00FE5752">
              <w:rPr>
                <w:rFonts w:ascii="Angsana New" w:hAnsi="Angsana New"/>
                <w:sz w:val="26"/>
                <w:szCs w:val="26"/>
                <w:cs/>
              </w:rPr>
              <w:t>.</w:t>
            </w:r>
            <w:r w:rsidRPr="00FE5752">
              <w:rPr>
                <w:rFonts w:ascii="Angsana New" w:hAnsi="Angsana New"/>
                <w:sz w:val="26"/>
                <w:szCs w:val="26"/>
              </w:rPr>
              <w:t>30</w:t>
            </w:r>
          </w:p>
        </w:tc>
        <w:tc>
          <w:tcPr>
            <w:tcW w:w="1620" w:type="dxa"/>
          </w:tcPr>
          <w:p w:rsidR="006B3D7C" w:rsidRPr="00E4418E" w:rsidRDefault="006B3D7C" w:rsidP="006B3D7C">
            <w:pPr>
              <w:ind w:left="-108" w:right="-2"/>
              <w:jc w:val="right"/>
              <w:rPr>
                <w:rFonts w:ascii="Angsana New" w:hAnsi="Angsana New"/>
                <w:sz w:val="26"/>
                <w:szCs w:val="26"/>
                <w:cs/>
              </w:rPr>
            </w:pPr>
            <w:r w:rsidRPr="00586DE8">
              <w:rPr>
                <w:rFonts w:ascii="Angsana New" w:hAnsi="Angsana New"/>
                <w:sz w:val="26"/>
                <w:szCs w:val="26"/>
              </w:rPr>
              <w:t>28,288,080</w:t>
            </w:r>
            <w:r w:rsidRPr="00586DE8">
              <w:rPr>
                <w:rFonts w:ascii="Angsana New" w:hAnsi="Angsana New"/>
                <w:sz w:val="26"/>
                <w:szCs w:val="26"/>
                <w:cs/>
              </w:rPr>
              <w:t>.</w:t>
            </w:r>
            <w:r w:rsidRPr="00586DE8">
              <w:rPr>
                <w:rFonts w:ascii="Angsana New" w:hAnsi="Angsana New"/>
                <w:sz w:val="26"/>
                <w:szCs w:val="26"/>
              </w:rPr>
              <w:t>09</w:t>
            </w:r>
          </w:p>
        </w:tc>
        <w:tc>
          <w:tcPr>
            <w:tcW w:w="1620" w:type="dxa"/>
          </w:tcPr>
          <w:p w:rsidR="006B3D7C" w:rsidRPr="00586DE8" w:rsidRDefault="006B3D7C" w:rsidP="006B3D7C">
            <w:pPr>
              <w:ind w:left="-108" w:right="-2"/>
              <w:jc w:val="right"/>
              <w:rPr>
                <w:rFonts w:ascii="Angsana New" w:hAnsi="Angsana New"/>
                <w:sz w:val="26"/>
                <w:szCs w:val="26"/>
                <w:cs/>
              </w:rPr>
            </w:pPr>
            <w:r w:rsidRPr="00586DE8">
              <w:rPr>
                <w:rFonts w:ascii="Angsana New" w:hAnsi="Angsana New"/>
                <w:sz w:val="26"/>
                <w:szCs w:val="26"/>
              </w:rPr>
              <w:t>12,497,919</w:t>
            </w:r>
            <w:r w:rsidRPr="00586DE8">
              <w:rPr>
                <w:rFonts w:ascii="Angsana New" w:hAnsi="Angsana New"/>
                <w:sz w:val="26"/>
                <w:szCs w:val="26"/>
                <w:cs/>
              </w:rPr>
              <w:t>.</w:t>
            </w:r>
            <w:r w:rsidRPr="00586DE8">
              <w:rPr>
                <w:rFonts w:ascii="Angsana New" w:hAnsi="Angsana New"/>
                <w:sz w:val="26"/>
                <w:szCs w:val="26"/>
              </w:rPr>
              <w:t>36</w:t>
            </w:r>
          </w:p>
        </w:tc>
      </w:tr>
      <w:tr w:rsidR="006B3D7C" w:rsidRPr="00E4418E" w:rsidTr="000575F9">
        <w:tc>
          <w:tcPr>
            <w:tcW w:w="3060" w:type="dxa"/>
          </w:tcPr>
          <w:p w:rsidR="006B3D7C" w:rsidRPr="00586DE8" w:rsidRDefault="006B3D7C" w:rsidP="006B3D7C">
            <w:pPr>
              <w:ind w:left="-108"/>
              <w:jc w:val="left"/>
              <w:rPr>
                <w:rFonts w:ascii="Angsana New" w:hAnsi="Angsana New"/>
                <w:sz w:val="26"/>
                <w:szCs w:val="26"/>
                <w:lang w:val="en-GB"/>
              </w:rPr>
            </w:pPr>
            <w:r w:rsidRPr="000E6166">
              <w:rPr>
                <w:rFonts w:ascii="Angsana New" w:hAnsi="Angsana New"/>
                <w:spacing w:val="-4"/>
                <w:sz w:val="27"/>
                <w:szCs w:val="27"/>
              </w:rPr>
              <w:t>Derivative financial instruments (liabilities)</w:t>
            </w:r>
          </w:p>
        </w:tc>
        <w:tc>
          <w:tcPr>
            <w:tcW w:w="1530" w:type="dxa"/>
          </w:tcPr>
          <w:p w:rsidR="006B3D7C" w:rsidRPr="00FE5752" w:rsidRDefault="006B3D7C" w:rsidP="006B3D7C">
            <w:pPr>
              <w:ind w:right="84"/>
              <w:jc w:val="right"/>
              <w:rPr>
                <w:rFonts w:ascii="Angsana New" w:hAnsi="Angsana New"/>
                <w:sz w:val="26"/>
                <w:szCs w:val="26"/>
                <w:cs/>
              </w:rPr>
            </w:pPr>
          </w:p>
        </w:tc>
        <w:tc>
          <w:tcPr>
            <w:tcW w:w="1620" w:type="dxa"/>
          </w:tcPr>
          <w:p w:rsidR="006B3D7C" w:rsidRPr="00FE5752" w:rsidRDefault="006B3D7C" w:rsidP="006B3D7C">
            <w:pPr>
              <w:ind w:right="84"/>
              <w:jc w:val="right"/>
              <w:rPr>
                <w:rFonts w:ascii="Angsana New" w:hAnsi="Angsana New"/>
                <w:sz w:val="26"/>
                <w:szCs w:val="26"/>
                <w:cs/>
              </w:rPr>
            </w:pPr>
          </w:p>
        </w:tc>
        <w:tc>
          <w:tcPr>
            <w:tcW w:w="1620" w:type="dxa"/>
          </w:tcPr>
          <w:p w:rsidR="006B3D7C" w:rsidRDefault="006B3D7C" w:rsidP="006B3D7C">
            <w:pPr>
              <w:jc w:val="center"/>
              <w:rPr>
                <w:rFonts w:ascii="Angsana New" w:hAnsi="Angsana New"/>
                <w:sz w:val="27"/>
                <w:szCs w:val="27"/>
              </w:rPr>
            </w:pPr>
          </w:p>
        </w:tc>
        <w:tc>
          <w:tcPr>
            <w:tcW w:w="1620" w:type="dxa"/>
          </w:tcPr>
          <w:p w:rsidR="006B3D7C" w:rsidRPr="000E6166" w:rsidRDefault="006B3D7C" w:rsidP="006B3D7C">
            <w:pPr>
              <w:jc w:val="center"/>
              <w:rPr>
                <w:rFonts w:ascii="Angsana New" w:hAnsi="Angsana New"/>
                <w:sz w:val="27"/>
                <w:szCs w:val="27"/>
              </w:rPr>
            </w:pPr>
          </w:p>
        </w:tc>
      </w:tr>
      <w:tr w:rsidR="006B3D7C" w:rsidRPr="00E4418E" w:rsidTr="000575F9">
        <w:tc>
          <w:tcPr>
            <w:tcW w:w="3060" w:type="dxa"/>
          </w:tcPr>
          <w:p w:rsidR="006B3D7C" w:rsidRPr="00586DE8" w:rsidRDefault="006B3D7C" w:rsidP="006B3D7C">
            <w:pPr>
              <w:numPr>
                <w:ilvl w:val="0"/>
                <w:numId w:val="1"/>
              </w:numPr>
              <w:ind w:left="252" w:hanging="180"/>
              <w:jc w:val="left"/>
              <w:rPr>
                <w:rFonts w:ascii="Angsana New" w:hAnsi="Angsana New"/>
                <w:sz w:val="26"/>
                <w:szCs w:val="26"/>
                <w:lang w:val="en-GB"/>
              </w:rPr>
            </w:pPr>
            <w:r w:rsidRPr="000E6166">
              <w:rPr>
                <w:rFonts w:ascii="Angsana New" w:hAnsi="Angsana New"/>
                <w:sz w:val="27"/>
                <w:szCs w:val="27"/>
              </w:rPr>
              <w:t>Foreign exchange forward contracts</w:t>
            </w:r>
          </w:p>
        </w:tc>
        <w:tc>
          <w:tcPr>
            <w:tcW w:w="1530" w:type="dxa"/>
          </w:tcPr>
          <w:p w:rsidR="006B3D7C" w:rsidRPr="00FE5752" w:rsidRDefault="006B3D7C" w:rsidP="006B3D7C">
            <w:pPr>
              <w:ind w:right="84"/>
              <w:jc w:val="right"/>
              <w:rPr>
                <w:rFonts w:ascii="Angsana New" w:hAnsi="Angsana New"/>
                <w:sz w:val="26"/>
                <w:szCs w:val="26"/>
                <w:cs/>
              </w:rPr>
            </w:pPr>
          </w:p>
        </w:tc>
        <w:tc>
          <w:tcPr>
            <w:tcW w:w="1620" w:type="dxa"/>
          </w:tcPr>
          <w:p w:rsidR="006B3D7C" w:rsidRPr="00FE5752" w:rsidRDefault="006B3D7C" w:rsidP="006B3D7C">
            <w:pPr>
              <w:ind w:right="84"/>
              <w:jc w:val="right"/>
              <w:rPr>
                <w:rFonts w:ascii="Angsana New" w:hAnsi="Angsana New"/>
                <w:sz w:val="26"/>
                <w:szCs w:val="26"/>
                <w:cs/>
              </w:rPr>
            </w:pPr>
          </w:p>
        </w:tc>
        <w:tc>
          <w:tcPr>
            <w:tcW w:w="1620" w:type="dxa"/>
          </w:tcPr>
          <w:p w:rsidR="006B3D7C" w:rsidRDefault="006B3D7C" w:rsidP="006B3D7C">
            <w:pPr>
              <w:jc w:val="center"/>
              <w:rPr>
                <w:rFonts w:ascii="Angsana New" w:hAnsi="Angsana New"/>
                <w:sz w:val="27"/>
                <w:szCs w:val="27"/>
              </w:rPr>
            </w:pPr>
          </w:p>
        </w:tc>
        <w:tc>
          <w:tcPr>
            <w:tcW w:w="1620" w:type="dxa"/>
          </w:tcPr>
          <w:p w:rsidR="006B3D7C" w:rsidRPr="000E6166" w:rsidRDefault="006B3D7C" w:rsidP="006B3D7C">
            <w:pPr>
              <w:jc w:val="center"/>
              <w:rPr>
                <w:rFonts w:ascii="Angsana New" w:hAnsi="Angsana New"/>
                <w:sz w:val="27"/>
                <w:szCs w:val="27"/>
              </w:rPr>
            </w:pPr>
          </w:p>
        </w:tc>
      </w:tr>
      <w:tr w:rsidR="006B3D7C" w:rsidRPr="00E4418E" w:rsidTr="000575F9">
        <w:tc>
          <w:tcPr>
            <w:tcW w:w="3060" w:type="dxa"/>
          </w:tcPr>
          <w:p w:rsidR="006B3D7C" w:rsidRPr="00E4418E" w:rsidRDefault="006B3D7C" w:rsidP="006B3D7C">
            <w:pPr>
              <w:ind w:left="252"/>
              <w:jc w:val="left"/>
              <w:rPr>
                <w:rFonts w:ascii="Angsana New" w:hAnsi="Angsana New"/>
                <w:sz w:val="26"/>
                <w:szCs w:val="26"/>
                <w:u w:val="single"/>
                <w:cs/>
              </w:rPr>
            </w:pPr>
            <w:r w:rsidRPr="000E6166">
              <w:rPr>
                <w:rFonts w:ascii="Angsana New" w:hAnsi="Angsana New"/>
                <w:sz w:val="27"/>
                <w:szCs w:val="27"/>
              </w:rPr>
              <w:t>US Dollar</w:t>
            </w:r>
          </w:p>
        </w:tc>
        <w:tc>
          <w:tcPr>
            <w:tcW w:w="1530" w:type="dxa"/>
          </w:tcPr>
          <w:p w:rsidR="006B3D7C" w:rsidRPr="00FE5752" w:rsidRDefault="006B3D7C" w:rsidP="006B3D7C">
            <w:pPr>
              <w:ind w:right="84"/>
              <w:jc w:val="right"/>
              <w:rPr>
                <w:rFonts w:ascii="Angsana New" w:hAnsi="Angsana New"/>
                <w:sz w:val="26"/>
                <w:szCs w:val="26"/>
                <w:cs/>
              </w:rPr>
            </w:pPr>
          </w:p>
        </w:tc>
        <w:tc>
          <w:tcPr>
            <w:tcW w:w="1620" w:type="dxa"/>
          </w:tcPr>
          <w:p w:rsidR="006B3D7C" w:rsidRPr="00FE5752" w:rsidRDefault="006B3D7C" w:rsidP="006B3D7C">
            <w:pPr>
              <w:ind w:right="84"/>
              <w:jc w:val="right"/>
              <w:rPr>
                <w:rFonts w:ascii="Angsana New" w:hAnsi="Angsana New"/>
                <w:sz w:val="26"/>
                <w:szCs w:val="26"/>
                <w:cs/>
              </w:rPr>
            </w:pPr>
          </w:p>
        </w:tc>
        <w:tc>
          <w:tcPr>
            <w:tcW w:w="1620" w:type="dxa"/>
          </w:tcPr>
          <w:p w:rsidR="006B3D7C" w:rsidRDefault="006B3D7C" w:rsidP="006B3D7C">
            <w:pPr>
              <w:jc w:val="center"/>
              <w:rPr>
                <w:rFonts w:ascii="Angsana New" w:hAnsi="Angsana New"/>
                <w:sz w:val="27"/>
                <w:szCs w:val="27"/>
              </w:rPr>
            </w:pPr>
          </w:p>
        </w:tc>
        <w:tc>
          <w:tcPr>
            <w:tcW w:w="1620" w:type="dxa"/>
          </w:tcPr>
          <w:p w:rsidR="006B3D7C" w:rsidRPr="000E6166" w:rsidRDefault="006B3D7C" w:rsidP="006B3D7C">
            <w:pPr>
              <w:jc w:val="center"/>
              <w:rPr>
                <w:rFonts w:ascii="Angsana New" w:hAnsi="Angsana New"/>
                <w:sz w:val="27"/>
                <w:szCs w:val="27"/>
              </w:rPr>
            </w:pPr>
          </w:p>
        </w:tc>
      </w:tr>
      <w:tr w:rsidR="006B3D7C" w:rsidRPr="00E4418E" w:rsidTr="000575F9">
        <w:tc>
          <w:tcPr>
            <w:tcW w:w="3060" w:type="dxa"/>
          </w:tcPr>
          <w:p w:rsidR="006B3D7C" w:rsidRPr="00586DE8" w:rsidRDefault="006B3D7C" w:rsidP="006B3D7C">
            <w:pPr>
              <w:numPr>
                <w:ilvl w:val="0"/>
                <w:numId w:val="1"/>
              </w:numPr>
              <w:ind w:left="432" w:hanging="180"/>
              <w:jc w:val="left"/>
              <w:rPr>
                <w:rFonts w:ascii="Angsana New" w:hAnsi="Angsana New"/>
                <w:sz w:val="26"/>
                <w:szCs w:val="26"/>
                <w:lang w:val="en-GB"/>
              </w:rPr>
            </w:pPr>
            <w:r w:rsidRPr="000E6166">
              <w:rPr>
                <w:rFonts w:ascii="Angsana New" w:hAnsi="Angsana New"/>
                <w:sz w:val="27"/>
                <w:szCs w:val="27"/>
              </w:rPr>
              <w:t>Current</w:t>
            </w:r>
          </w:p>
        </w:tc>
        <w:tc>
          <w:tcPr>
            <w:tcW w:w="1530" w:type="dxa"/>
          </w:tcPr>
          <w:p w:rsidR="006B3D7C" w:rsidRPr="00FE5752" w:rsidRDefault="006B3D7C" w:rsidP="006B3D7C">
            <w:pPr>
              <w:ind w:left="-66" w:right="7" w:firstLine="66"/>
              <w:jc w:val="right"/>
              <w:rPr>
                <w:rFonts w:ascii="Angsana New" w:hAnsi="Angsana New"/>
                <w:sz w:val="26"/>
                <w:szCs w:val="26"/>
                <w:cs/>
              </w:rPr>
            </w:pPr>
            <w:r w:rsidRPr="00FE5752">
              <w:rPr>
                <w:rFonts w:ascii="Angsana New" w:hAnsi="Angsana New"/>
                <w:sz w:val="26"/>
                <w:szCs w:val="26"/>
              </w:rPr>
              <w:t>1,324,236</w:t>
            </w:r>
            <w:r w:rsidRPr="00FE5752">
              <w:rPr>
                <w:rFonts w:ascii="Angsana New" w:hAnsi="Angsana New"/>
                <w:sz w:val="26"/>
                <w:szCs w:val="26"/>
                <w:cs/>
              </w:rPr>
              <w:t>.</w:t>
            </w:r>
            <w:r w:rsidRPr="00FE5752">
              <w:rPr>
                <w:rFonts w:ascii="Angsana New" w:hAnsi="Angsana New"/>
                <w:sz w:val="26"/>
                <w:szCs w:val="26"/>
              </w:rPr>
              <w:t>40</w:t>
            </w:r>
          </w:p>
        </w:tc>
        <w:tc>
          <w:tcPr>
            <w:tcW w:w="1620" w:type="dxa"/>
          </w:tcPr>
          <w:p w:rsidR="006B3D7C" w:rsidRPr="00FE5752" w:rsidRDefault="006B3D7C" w:rsidP="006B3D7C">
            <w:pPr>
              <w:ind w:left="-108" w:right="-2"/>
              <w:jc w:val="right"/>
              <w:rPr>
                <w:rFonts w:ascii="Angsana New" w:hAnsi="Angsana New"/>
                <w:sz w:val="26"/>
                <w:szCs w:val="26"/>
                <w:cs/>
              </w:rPr>
            </w:pPr>
            <w:r w:rsidRPr="00FE5752">
              <w:rPr>
                <w:rFonts w:ascii="Angsana New" w:hAnsi="Angsana New"/>
                <w:sz w:val="26"/>
                <w:szCs w:val="26"/>
              </w:rPr>
              <w:t>322,776</w:t>
            </w:r>
            <w:r w:rsidRPr="00FE5752">
              <w:rPr>
                <w:rFonts w:ascii="Angsana New" w:hAnsi="Angsana New"/>
                <w:sz w:val="26"/>
                <w:szCs w:val="26"/>
                <w:cs/>
              </w:rPr>
              <w:t>.</w:t>
            </w:r>
            <w:r w:rsidRPr="00FE5752">
              <w:rPr>
                <w:rFonts w:ascii="Angsana New" w:hAnsi="Angsana New"/>
                <w:sz w:val="26"/>
                <w:szCs w:val="26"/>
              </w:rPr>
              <w:t>80</w:t>
            </w:r>
          </w:p>
        </w:tc>
        <w:tc>
          <w:tcPr>
            <w:tcW w:w="1620" w:type="dxa"/>
          </w:tcPr>
          <w:p w:rsidR="006B3D7C" w:rsidRPr="00E4418E" w:rsidRDefault="006B3D7C" w:rsidP="006B3D7C">
            <w:pPr>
              <w:ind w:left="-108" w:right="-108" w:firstLine="108"/>
              <w:jc w:val="center"/>
              <w:rPr>
                <w:rFonts w:ascii="Angsana New" w:hAnsi="Angsana New"/>
                <w:sz w:val="26"/>
                <w:szCs w:val="26"/>
                <w:cs/>
              </w:rPr>
            </w:pPr>
            <w:r>
              <w:rPr>
                <w:rFonts w:ascii="Angsana New" w:hAnsi="Angsana New"/>
                <w:sz w:val="26"/>
                <w:szCs w:val="26"/>
              </w:rPr>
              <w:t>-</w:t>
            </w:r>
          </w:p>
        </w:tc>
        <w:tc>
          <w:tcPr>
            <w:tcW w:w="1620" w:type="dxa"/>
          </w:tcPr>
          <w:p w:rsidR="006B3D7C" w:rsidRPr="00E4418E" w:rsidRDefault="006B3D7C" w:rsidP="006B3D7C">
            <w:pPr>
              <w:ind w:left="-108" w:right="-108" w:firstLine="108"/>
              <w:jc w:val="center"/>
              <w:rPr>
                <w:rFonts w:ascii="Angsana New" w:hAnsi="Angsana New"/>
                <w:sz w:val="26"/>
                <w:szCs w:val="26"/>
                <w:cs/>
              </w:rPr>
            </w:pPr>
            <w:r>
              <w:rPr>
                <w:rFonts w:ascii="Angsana New" w:hAnsi="Angsana New"/>
                <w:sz w:val="26"/>
                <w:szCs w:val="26"/>
              </w:rPr>
              <w:t>-</w:t>
            </w:r>
          </w:p>
        </w:tc>
      </w:tr>
    </w:tbl>
    <w:p w:rsidR="000557E0" w:rsidRDefault="000557E0" w:rsidP="000557E0">
      <w:pPr>
        <w:jc w:val="thaiDistribute"/>
        <w:rPr>
          <w:rFonts w:ascii="Angsana New" w:hAnsi="Angsana New"/>
          <w:b/>
          <w:bCs/>
          <w:sz w:val="30"/>
          <w:szCs w:val="30"/>
          <w:lang w:val="en-GB"/>
        </w:rPr>
      </w:pPr>
    </w:p>
    <w:p w:rsidR="00DC1639" w:rsidRDefault="00DC1639" w:rsidP="00B341FC">
      <w:pPr>
        <w:ind w:left="990" w:firstLine="720"/>
        <w:jc w:val="thaiDistribute"/>
        <w:rPr>
          <w:rFonts w:ascii="Angsana New" w:hAnsi="Angsana New"/>
          <w:sz w:val="32"/>
          <w:szCs w:val="32"/>
        </w:rPr>
      </w:pPr>
      <w:r w:rsidRPr="00284ED4">
        <w:rPr>
          <w:rFonts w:ascii="Angsana New" w:hAnsi="Angsana New"/>
          <w:sz w:val="30"/>
          <w:szCs w:val="30"/>
        </w:rPr>
        <w:t>The fair value of forward foreign exchange contracts is determined by the market rate of each contract which is calculated by financial institutions dealing with the Group at the date of the statement of financial position</w:t>
      </w:r>
      <w:r w:rsidRPr="000E6166">
        <w:rPr>
          <w:rFonts w:ascii="Angsana New" w:hAnsi="Angsana New"/>
          <w:sz w:val="32"/>
          <w:szCs w:val="32"/>
        </w:rPr>
        <w:t>.</w:t>
      </w:r>
      <w:r w:rsidR="00B341FC">
        <w:rPr>
          <w:rFonts w:ascii="Angsana New" w:hAnsi="Angsana New"/>
          <w:sz w:val="32"/>
          <w:szCs w:val="32"/>
        </w:rPr>
        <w:t xml:space="preserve"> The information is level </w:t>
      </w:r>
      <w:r w:rsidR="008B3712">
        <w:rPr>
          <w:rFonts w:ascii="Angsana New" w:hAnsi="Angsana New"/>
          <w:sz w:val="32"/>
          <w:szCs w:val="32"/>
        </w:rPr>
        <w:t>2</w:t>
      </w:r>
      <w:r>
        <w:rPr>
          <w:rFonts w:ascii="Angsana New" w:hAnsi="Angsana New"/>
          <w:sz w:val="32"/>
          <w:szCs w:val="32"/>
        </w:rPr>
        <w:t xml:space="preserve"> inputs.</w:t>
      </w:r>
    </w:p>
    <w:p w:rsidR="00B341FC" w:rsidRPr="0039641D" w:rsidRDefault="00B341FC" w:rsidP="00CA423D">
      <w:pPr>
        <w:ind w:left="720" w:firstLine="270"/>
        <w:jc w:val="thaiDistribute"/>
        <w:rPr>
          <w:rFonts w:ascii="Angsana New" w:hAnsi="Angsana New"/>
          <w:sz w:val="32"/>
          <w:szCs w:val="32"/>
          <w:highlight w:val="red"/>
        </w:rPr>
      </w:pPr>
      <w:r>
        <w:rPr>
          <w:rFonts w:ascii="Angsana New" w:hAnsi="Angsana New"/>
          <w:sz w:val="32"/>
          <w:szCs w:val="32"/>
        </w:rPr>
        <w:lastRenderedPageBreak/>
        <w:t xml:space="preserve">36.3.2 </w:t>
      </w:r>
      <w:r w:rsidR="00FA6E39">
        <w:rPr>
          <w:rFonts w:ascii="Angsana New" w:hAnsi="Angsana New"/>
          <w:sz w:val="32"/>
          <w:szCs w:val="32"/>
        </w:rPr>
        <w:t>F</w:t>
      </w:r>
      <w:r w:rsidR="00FA6E39" w:rsidRPr="00FA6E39">
        <w:rPr>
          <w:rFonts w:ascii="Angsana New" w:hAnsi="Angsana New"/>
          <w:sz w:val="32"/>
          <w:szCs w:val="32"/>
        </w:rPr>
        <w:t>inancial assets and liabilities</w:t>
      </w:r>
      <w:r w:rsidR="00BE2173">
        <w:rPr>
          <w:rFonts w:ascii="Angsana New" w:hAnsi="Angsana New"/>
          <w:sz w:val="32"/>
          <w:szCs w:val="32"/>
        </w:rPr>
        <w:t xml:space="preserve">not </w:t>
      </w:r>
      <w:r w:rsidR="00FF72A1" w:rsidRPr="00FF72A1">
        <w:rPr>
          <w:rFonts w:ascii="Angsana New" w:hAnsi="Angsana New"/>
          <w:sz w:val="32"/>
          <w:szCs w:val="32"/>
        </w:rPr>
        <w:t>recognized by fair value</w:t>
      </w:r>
    </w:p>
    <w:p w:rsidR="00AD0526" w:rsidRDefault="00800B89" w:rsidP="00CA423D">
      <w:pPr>
        <w:ind w:left="450" w:firstLine="1170"/>
        <w:jc w:val="thaiDistribute"/>
        <w:rPr>
          <w:rFonts w:ascii="Angsana New" w:hAnsi="Angsana New"/>
          <w:sz w:val="32"/>
          <w:szCs w:val="32"/>
        </w:rPr>
      </w:pPr>
      <w:r>
        <w:rPr>
          <w:rFonts w:ascii="Angsana New" w:hAnsi="Angsana New"/>
          <w:sz w:val="32"/>
          <w:szCs w:val="32"/>
        </w:rPr>
        <w:t xml:space="preserve">Book value of financial </w:t>
      </w:r>
      <w:r w:rsidR="002F5C8A" w:rsidRPr="002F5C8A">
        <w:rPr>
          <w:rFonts w:ascii="Angsana New" w:hAnsi="Angsana New"/>
          <w:sz w:val="32"/>
          <w:szCs w:val="32"/>
        </w:rPr>
        <w:t xml:space="preserve">assets and liabilities </w:t>
      </w:r>
      <w:r>
        <w:rPr>
          <w:rFonts w:ascii="Angsana New" w:hAnsi="Angsana New"/>
          <w:sz w:val="32"/>
          <w:szCs w:val="32"/>
        </w:rPr>
        <w:t xml:space="preserve">which consists of cash and cash equivalaent, </w:t>
      </w:r>
      <w:r w:rsidR="00E514B9">
        <w:rPr>
          <w:rFonts w:ascii="Angsana New" w:hAnsi="Angsana New"/>
          <w:sz w:val="32"/>
          <w:szCs w:val="32"/>
        </w:rPr>
        <w:t xml:space="preserve">short-term loans, </w:t>
      </w:r>
      <w:r>
        <w:rPr>
          <w:rFonts w:ascii="Angsana New" w:hAnsi="Angsana New"/>
          <w:sz w:val="32"/>
          <w:szCs w:val="32"/>
        </w:rPr>
        <w:t xml:space="preserve">trade </w:t>
      </w:r>
      <w:r w:rsidR="00E514B9">
        <w:rPr>
          <w:rFonts w:ascii="Angsana New" w:hAnsi="Angsana New"/>
          <w:sz w:val="32"/>
          <w:szCs w:val="32"/>
        </w:rPr>
        <w:t xml:space="preserve">accounts receivables </w:t>
      </w:r>
      <w:r>
        <w:rPr>
          <w:rFonts w:ascii="Angsana New" w:hAnsi="Angsana New"/>
          <w:sz w:val="32"/>
          <w:szCs w:val="32"/>
        </w:rPr>
        <w:t xml:space="preserve">and </w:t>
      </w:r>
      <w:r w:rsidR="00E514B9">
        <w:rPr>
          <w:rFonts w:ascii="Angsana New" w:hAnsi="Angsana New"/>
          <w:sz w:val="32"/>
          <w:szCs w:val="32"/>
        </w:rPr>
        <w:t xml:space="preserve">trade accounts payable, </w:t>
      </w:r>
      <w:r>
        <w:rPr>
          <w:rFonts w:ascii="Angsana New" w:hAnsi="Angsana New"/>
          <w:sz w:val="32"/>
          <w:szCs w:val="32"/>
        </w:rPr>
        <w:t>receivables</w:t>
      </w:r>
      <w:r w:rsidR="00E514B9">
        <w:rPr>
          <w:rFonts w:ascii="Angsana New" w:hAnsi="Angsana New"/>
          <w:sz w:val="32"/>
          <w:szCs w:val="32"/>
        </w:rPr>
        <w:t xml:space="preserve"> and payables to r</w:t>
      </w:r>
      <w:r w:rsidR="00E514B9">
        <w:rPr>
          <w:rFonts w:ascii="Angsana New" w:hAnsi="Angsana New"/>
          <w:color w:val="000000"/>
          <w:sz w:val="29"/>
          <w:szCs w:val="29"/>
        </w:rPr>
        <w:t>elate party,</w:t>
      </w:r>
      <w:r>
        <w:rPr>
          <w:rFonts w:ascii="Angsana New" w:hAnsi="Angsana New"/>
          <w:sz w:val="32"/>
          <w:szCs w:val="32"/>
        </w:rPr>
        <w:t xml:space="preserve"> trade and other payables and </w:t>
      </w:r>
      <w:r w:rsidR="00E514B9">
        <w:rPr>
          <w:rFonts w:ascii="Angsana New" w:hAnsi="Angsana New"/>
          <w:sz w:val="32"/>
          <w:szCs w:val="32"/>
        </w:rPr>
        <w:t>short-term loans</w:t>
      </w:r>
      <w:r>
        <w:rPr>
          <w:rFonts w:ascii="Angsana New" w:hAnsi="Angsana New"/>
          <w:sz w:val="32"/>
          <w:szCs w:val="32"/>
        </w:rPr>
        <w:t>, does not differ from their</w:t>
      </w:r>
      <w:r w:rsidR="008C2B8F">
        <w:rPr>
          <w:rFonts w:ascii="Angsana New" w:hAnsi="Angsana New"/>
          <w:sz w:val="32"/>
          <w:szCs w:val="32"/>
        </w:rPr>
        <w:t xml:space="preserve"> </w:t>
      </w:r>
      <w:r>
        <w:rPr>
          <w:rFonts w:ascii="Angsana New" w:hAnsi="Angsana New"/>
          <w:sz w:val="32"/>
          <w:szCs w:val="32"/>
        </w:rPr>
        <w:t xml:space="preserve">fair values since these financial </w:t>
      </w:r>
      <w:r w:rsidRPr="002F5C8A">
        <w:rPr>
          <w:rFonts w:ascii="Angsana New" w:hAnsi="Angsana New"/>
          <w:sz w:val="32"/>
          <w:szCs w:val="32"/>
        </w:rPr>
        <w:t xml:space="preserve">assets and liabilities </w:t>
      </w:r>
      <w:r>
        <w:rPr>
          <w:rFonts w:ascii="Angsana New" w:hAnsi="Angsana New"/>
          <w:sz w:val="32"/>
          <w:szCs w:val="32"/>
        </w:rPr>
        <w:t>are matured in near term.</w:t>
      </w:r>
    </w:p>
    <w:p w:rsidR="00E32069" w:rsidRPr="001C3FC1" w:rsidRDefault="00E32069" w:rsidP="00E32069">
      <w:pPr>
        <w:jc w:val="thaiDistribute"/>
        <w:rPr>
          <w:rFonts w:ascii="Angsana New" w:hAnsi="Angsana New"/>
          <w:sz w:val="32"/>
          <w:szCs w:val="32"/>
        </w:rPr>
      </w:pPr>
    </w:p>
    <w:p w:rsidR="00DB6308" w:rsidRPr="000E6166" w:rsidRDefault="00DB6308" w:rsidP="00E63ABD">
      <w:pPr>
        <w:numPr>
          <w:ilvl w:val="0"/>
          <w:numId w:val="20"/>
        </w:numPr>
        <w:ind w:left="426" w:hanging="426"/>
        <w:jc w:val="thaiDistribute"/>
        <w:rPr>
          <w:rFonts w:ascii="Angsana New" w:hAnsi="Angsana New"/>
          <w:b/>
          <w:bCs/>
          <w:sz w:val="32"/>
          <w:szCs w:val="32"/>
          <w:lang w:val="en-GB"/>
        </w:rPr>
      </w:pPr>
      <w:r w:rsidRPr="000E6166">
        <w:rPr>
          <w:rFonts w:ascii="Angsana New" w:hAnsi="Angsana New"/>
          <w:b/>
          <w:bCs/>
          <w:sz w:val="32"/>
          <w:szCs w:val="32"/>
        </w:rPr>
        <w:t>Transactions with business alliances</w:t>
      </w:r>
    </w:p>
    <w:p w:rsidR="00996397" w:rsidRPr="008C2B8F" w:rsidRDefault="00DB6308" w:rsidP="007A36C9">
      <w:pPr>
        <w:ind w:left="426" w:firstLine="850"/>
        <w:jc w:val="thaiDistribute"/>
        <w:rPr>
          <w:rFonts w:ascii="Angsana New" w:hAnsi="Angsana New"/>
          <w:sz w:val="30"/>
          <w:szCs w:val="30"/>
        </w:rPr>
      </w:pPr>
      <w:r w:rsidRPr="008C2B8F">
        <w:rPr>
          <w:rFonts w:ascii="Angsana New" w:hAnsi="Angsana New"/>
          <w:sz w:val="30"/>
          <w:szCs w:val="30"/>
        </w:rPr>
        <w:t xml:space="preserve">According to Section </w:t>
      </w:r>
      <w:r w:rsidRPr="008C2B8F">
        <w:rPr>
          <w:rFonts w:ascii="Angsana New" w:hAnsi="Angsana New"/>
          <w:sz w:val="30"/>
          <w:szCs w:val="30"/>
          <w:cs/>
        </w:rPr>
        <w:t xml:space="preserve">89/1 </w:t>
      </w:r>
      <w:r w:rsidRPr="008C2B8F">
        <w:rPr>
          <w:rFonts w:ascii="Angsana New" w:hAnsi="Angsana New"/>
          <w:sz w:val="30"/>
          <w:szCs w:val="30"/>
        </w:rPr>
        <w:t xml:space="preserve">of the Securities and Exchange Act BE </w:t>
      </w:r>
      <w:r w:rsidRPr="008C2B8F">
        <w:rPr>
          <w:rFonts w:ascii="Angsana New" w:hAnsi="Angsana New"/>
          <w:sz w:val="30"/>
          <w:szCs w:val="30"/>
          <w:cs/>
        </w:rPr>
        <w:t>2535 (</w:t>
      </w:r>
      <w:r w:rsidRPr="008C2B8F">
        <w:rPr>
          <w:rFonts w:ascii="Angsana New" w:hAnsi="Angsana New"/>
          <w:sz w:val="30"/>
          <w:szCs w:val="30"/>
        </w:rPr>
        <w:t xml:space="preserve">including its amendments) and Clause </w:t>
      </w:r>
      <w:r w:rsidRPr="008C2B8F">
        <w:rPr>
          <w:rFonts w:ascii="Angsana New" w:hAnsi="Angsana New"/>
          <w:sz w:val="30"/>
          <w:szCs w:val="30"/>
          <w:cs/>
        </w:rPr>
        <w:t xml:space="preserve">2 (3) </w:t>
      </w:r>
      <w:r w:rsidRPr="008C2B8F">
        <w:rPr>
          <w:rFonts w:ascii="Angsana New" w:hAnsi="Angsana New"/>
          <w:sz w:val="30"/>
          <w:szCs w:val="30"/>
        </w:rPr>
        <w:t xml:space="preserve">of the Notification of the Capital Market Supervisory Board No. Tor Chor </w:t>
      </w:r>
      <w:r w:rsidRPr="008C2B8F">
        <w:rPr>
          <w:rFonts w:ascii="Angsana New" w:hAnsi="Angsana New"/>
          <w:sz w:val="30"/>
          <w:szCs w:val="30"/>
          <w:cs/>
        </w:rPr>
        <w:t xml:space="preserve">21/2551 </w:t>
      </w:r>
      <w:r w:rsidRPr="008C2B8F">
        <w:rPr>
          <w:rFonts w:ascii="Angsana New" w:hAnsi="Angsana New"/>
          <w:sz w:val="30"/>
          <w:szCs w:val="30"/>
        </w:rPr>
        <w:t>Re: Rules on Connected Transactions, and its definition stated in the notification, the Company has numbers of significant transactions dealt with these business alliances being individuals or entities which are management’s relatives or a former employee of a related party. The detail is  below.</w:t>
      </w:r>
    </w:p>
    <w:p w:rsidR="006A1562" w:rsidRPr="006A1562" w:rsidRDefault="006A1562" w:rsidP="007A36C9">
      <w:pPr>
        <w:ind w:left="426" w:firstLine="850"/>
        <w:jc w:val="thaiDistribute"/>
        <w:rPr>
          <w:rFonts w:ascii="Angsana New" w:hAnsi="Angsana New"/>
          <w:spacing w:val="-4"/>
          <w:sz w:val="10"/>
          <w:szCs w:val="10"/>
        </w:rPr>
      </w:pPr>
    </w:p>
    <w:tbl>
      <w:tblPr>
        <w:tblW w:w="9090" w:type="dxa"/>
        <w:tblInd w:w="558" w:type="dxa"/>
        <w:tblLook w:val="04A0"/>
      </w:tblPr>
      <w:tblGrid>
        <w:gridCol w:w="2880"/>
        <w:gridCol w:w="6210"/>
      </w:tblGrid>
      <w:tr w:rsidR="006A1562" w:rsidRPr="006A4E05" w:rsidTr="00333466">
        <w:tc>
          <w:tcPr>
            <w:tcW w:w="2880" w:type="dxa"/>
            <w:shd w:val="clear" w:color="auto" w:fill="auto"/>
          </w:tcPr>
          <w:p w:rsidR="006A1562" w:rsidRPr="006A4E05" w:rsidRDefault="006A1562" w:rsidP="00534805">
            <w:pPr>
              <w:ind w:left="-108" w:right="-108"/>
              <w:jc w:val="center"/>
              <w:rPr>
                <w:rFonts w:ascii="Angsana New" w:eastAsia="Calibri" w:hAnsi="Angsana New"/>
                <w:b/>
                <w:bCs/>
                <w:spacing w:val="-4"/>
                <w:sz w:val="30"/>
                <w:szCs w:val="30"/>
                <w:lang w:bidi="ar-SA"/>
              </w:rPr>
            </w:pPr>
            <w:r w:rsidRPr="006A4E05">
              <w:rPr>
                <w:rFonts w:ascii="Angsana New" w:eastAsia="Calibri" w:hAnsi="Angsana New"/>
                <w:spacing w:val="-4"/>
                <w:sz w:val="30"/>
                <w:szCs w:val="30"/>
              </w:rPr>
              <w:t>Name of business alliances</w:t>
            </w:r>
          </w:p>
        </w:tc>
        <w:tc>
          <w:tcPr>
            <w:tcW w:w="6210" w:type="dxa"/>
            <w:shd w:val="clear" w:color="auto" w:fill="auto"/>
          </w:tcPr>
          <w:p w:rsidR="006A1562" w:rsidRPr="006A4E05" w:rsidRDefault="006A1562" w:rsidP="00154576">
            <w:pPr>
              <w:tabs>
                <w:tab w:val="left" w:pos="162"/>
              </w:tabs>
              <w:ind w:left="158" w:hanging="187"/>
              <w:jc w:val="center"/>
              <w:rPr>
                <w:rFonts w:ascii="Angsana New" w:eastAsia="Calibri" w:hAnsi="Angsana New"/>
                <w:b/>
                <w:bCs/>
                <w:spacing w:val="-4"/>
                <w:sz w:val="30"/>
                <w:szCs w:val="30"/>
              </w:rPr>
            </w:pPr>
            <w:r w:rsidRPr="006A4E05">
              <w:rPr>
                <w:rFonts w:ascii="Angsana New" w:eastAsia="Calibri" w:hAnsi="Angsana New"/>
                <w:bCs/>
                <w:spacing w:val="-4"/>
                <w:sz w:val="30"/>
                <w:szCs w:val="30"/>
              </w:rPr>
              <w:t>Relationship</w:t>
            </w:r>
          </w:p>
        </w:tc>
      </w:tr>
      <w:tr w:rsidR="00DB6308" w:rsidRPr="006A4E05" w:rsidTr="00333466">
        <w:tc>
          <w:tcPr>
            <w:tcW w:w="2880" w:type="dxa"/>
            <w:shd w:val="clear" w:color="auto" w:fill="auto"/>
          </w:tcPr>
          <w:p w:rsidR="00DB6308" w:rsidRPr="006A4E05" w:rsidRDefault="00DB6308" w:rsidP="006A1562">
            <w:pPr>
              <w:spacing w:line="240" w:lineRule="atLeast"/>
              <w:ind w:left="-18"/>
              <w:rPr>
                <w:rFonts w:ascii="Angsana New" w:hAnsi="Angsana New"/>
                <w:sz w:val="30"/>
                <w:szCs w:val="30"/>
              </w:rPr>
            </w:pPr>
            <w:r w:rsidRPr="006A4E05">
              <w:rPr>
                <w:rFonts w:ascii="Angsana New" w:hAnsi="Angsana New"/>
                <w:sz w:val="30"/>
                <w:szCs w:val="30"/>
              </w:rPr>
              <w:t>- Insight Steel Co., Ltd.</w:t>
            </w:r>
          </w:p>
        </w:tc>
        <w:tc>
          <w:tcPr>
            <w:tcW w:w="6210" w:type="dxa"/>
            <w:shd w:val="clear" w:color="auto" w:fill="auto"/>
          </w:tcPr>
          <w:p w:rsidR="00DB6308" w:rsidRPr="006A4E05" w:rsidRDefault="00DB6308" w:rsidP="006A1562">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management’s relative</w:t>
            </w:r>
          </w:p>
        </w:tc>
      </w:tr>
      <w:tr w:rsidR="00DB6308" w:rsidRPr="006A4E05" w:rsidTr="00333466">
        <w:tc>
          <w:tcPr>
            <w:tcW w:w="2880" w:type="dxa"/>
            <w:shd w:val="clear" w:color="auto" w:fill="auto"/>
          </w:tcPr>
          <w:p w:rsidR="00DB6308" w:rsidRPr="006A4E05" w:rsidRDefault="00DB6308" w:rsidP="006A1562">
            <w:pPr>
              <w:tabs>
                <w:tab w:val="left" w:pos="587"/>
              </w:tabs>
              <w:ind w:left="-18"/>
              <w:rPr>
                <w:rFonts w:ascii="Angsana New" w:eastAsia="Calibri" w:hAnsi="Angsana New"/>
                <w:spacing w:val="-4"/>
                <w:sz w:val="30"/>
                <w:szCs w:val="30"/>
                <w:lang w:bidi="ar-SA"/>
              </w:rPr>
            </w:pPr>
            <w:r w:rsidRPr="006A4E05">
              <w:rPr>
                <w:rFonts w:ascii="Angsana New" w:hAnsi="Angsana New"/>
                <w:sz w:val="30"/>
                <w:szCs w:val="30"/>
              </w:rPr>
              <w:t>- Simba Inter Co., Ltd.</w:t>
            </w:r>
          </w:p>
        </w:tc>
        <w:tc>
          <w:tcPr>
            <w:tcW w:w="6210" w:type="dxa"/>
            <w:shd w:val="clear" w:color="auto" w:fill="auto"/>
          </w:tcPr>
          <w:p w:rsidR="00DB6308" w:rsidRPr="006A4E05" w:rsidRDefault="00DB6308" w:rsidP="006A1562">
            <w:pPr>
              <w:tabs>
                <w:tab w:val="left" w:pos="162"/>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6"/>
                <w:sz w:val="30"/>
                <w:szCs w:val="30"/>
              </w:rPr>
              <w:t>a major shareholder and the authorised director is also a shareholder of the Group holding 1.49% interest of the Group (information as of  April  11, 2012).  The previous owner of this company became a management’s relative.</w:t>
            </w:r>
          </w:p>
        </w:tc>
      </w:tr>
      <w:tr w:rsidR="00DB6308" w:rsidRPr="006A4E05" w:rsidTr="00333466">
        <w:tc>
          <w:tcPr>
            <w:tcW w:w="2880" w:type="dxa"/>
            <w:shd w:val="clear" w:color="auto" w:fill="auto"/>
          </w:tcPr>
          <w:p w:rsidR="00DB6308" w:rsidRPr="006A4E05" w:rsidRDefault="00DB6308" w:rsidP="006A1562">
            <w:pPr>
              <w:tabs>
                <w:tab w:val="left" w:pos="587"/>
              </w:tabs>
              <w:ind w:left="-18"/>
              <w:rPr>
                <w:rFonts w:ascii="Angsana New" w:eastAsia="Calibri" w:hAnsi="Angsana New"/>
                <w:spacing w:val="-4"/>
                <w:sz w:val="30"/>
                <w:szCs w:val="30"/>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Triple O Trading Co., Ltd.</w:t>
            </w:r>
          </w:p>
        </w:tc>
        <w:tc>
          <w:tcPr>
            <w:tcW w:w="6210" w:type="dxa"/>
            <w:shd w:val="clear" w:color="auto" w:fill="auto"/>
          </w:tcPr>
          <w:p w:rsidR="00DB6308" w:rsidRPr="006A4E05" w:rsidRDefault="00DB6308" w:rsidP="006A1562">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6"/>
                <w:sz w:val="30"/>
                <w:szCs w:val="30"/>
              </w:rPr>
              <w:t>a major shareholder and the authorised  director, who was a former employee of a related party, hold 0.54% interest of the Group (information as of  April 11, 2012). This entity has been receiving financial supports from one of the Group’s shareholder who is a management’s relative. The structure of the parties involved is indirectly linked to a management’s relative.</w:t>
            </w:r>
          </w:p>
        </w:tc>
      </w:tr>
      <w:tr w:rsidR="00DB6308" w:rsidRPr="006A4E05" w:rsidTr="00333466">
        <w:tc>
          <w:tcPr>
            <w:tcW w:w="2880" w:type="dxa"/>
            <w:shd w:val="clear" w:color="auto" w:fill="auto"/>
          </w:tcPr>
          <w:p w:rsidR="00DB6308" w:rsidRPr="006A4E05" w:rsidRDefault="00DB6308" w:rsidP="006A1562">
            <w:pPr>
              <w:tabs>
                <w:tab w:val="left" w:pos="587"/>
              </w:tabs>
              <w:ind w:left="-18"/>
              <w:rPr>
                <w:rFonts w:ascii="Angsana New" w:eastAsia="Calibri" w:hAnsi="Angsana New"/>
                <w:spacing w:val="-4"/>
                <w:sz w:val="30"/>
                <w:szCs w:val="30"/>
                <w:rtl/>
                <w:cs/>
                <w:lang w:bidi="ar-SA"/>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Jarasrungroj Co., Ltd.</w:t>
            </w:r>
          </w:p>
        </w:tc>
        <w:tc>
          <w:tcPr>
            <w:tcW w:w="6210" w:type="dxa"/>
            <w:shd w:val="clear" w:color="auto" w:fill="auto"/>
          </w:tcPr>
          <w:p w:rsidR="00DB6308" w:rsidRPr="006A4E05" w:rsidRDefault="00DB6308" w:rsidP="006A1562">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management’s relative</w:t>
            </w:r>
          </w:p>
        </w:tc>
      </w:tr>
      <w:tr w:rsidR="006A1562" w:rsidRPr="006A4E05" w:rsidTr="00333466">
        <w:tc>
          <w:tcPr>
            <w:tcW w:w="2880" w:type="dxa"/>
            <w:shd w:val="clear" w:color="auto" w:fill="auto"/>
          </w:tcPr>
          <w:p w:rsidR="006A1562" w:rsidRPr="006A4E05" w:rsidRDefault="006A1562" w:rsidP="006A1562">
            <w:pPr>
              <w:tabs>
                <w:tab w:val="left" w:pos="587"/>
              </w:tabs>
              <w:ind w:left="-18"/>
              <w:rPr>
                <w:rFonts w:ascii="Angsana New" w:eastAsia="Calibri" w:hAnsi="Angsana New"/>
                <w:spacing w:val="-4"/>
                <w:sz w:val="30"/>
                <w:szCs w:val="30"/>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Deesinchai Steel Co., Ltd.</w:t>
            </w:r>
          </w:p>
        </w:tc>
        <w:tc>
          <w:tcPr>
            <w:tcW w:w="6210" w:type="dxa"/>
            <w:shd w:val="clear" w:color="auto" w:fill="auto"/>
          </w:tcPr>
          <w:p w:rsidR="006A1562" w:rsidRPr="006A4E05" w:rsidRDefault="006A1562" w:rsidP="006A1562">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close relationship with the relative of the Company’s management.</w:t>
            </w:r>
          </w:p>
        </w:tc>
      </w:tr>
    </w:tbl>
    <w:p w:rsidR="00264D7A" w:rsidRDefault="00264D7A" w:rsidP="005C5AE8">
      <w:pPr>
        <w:ind w:left="450"/>
        <w:jc w:val="thaiDistribute"/>
        <w:outlineLvl w:val="0"/>
        <w:rPr>
          <w:rFonts w:ascii="Angsana New" w:hAnsi="Angsana New"/>
          <w:sz w:val="32"/>
          <w:szCs w:val="32"/>
        </w:rPr>
      </w:pPr>
    </w:p>
    <w:p w:rsidR="008C2B8F" w:rsidRDefault="008C2B8F" w:rsidP="005C5AE8">
      <w:pPr>
        <w:ind w:left="450"/>
        <w:jc w:val="thaiDistribute"/>
        <w:outlineLvl w:val="0"/>
        <w:rPr>
          <w:rFonts w:ascii="Angsana New" w:hAnsi="Angsana New"/>
          <w:sz w:val="32"/>
          <w:szCs w:val="32"/>
        </w:rPr>
      </w:pPr>
    </w:p>
    <w:p w:rsidR="008C2B8F" w:rsidRDefault="008C2B8F" w:rsidP="005C5AE8">
      <w:pPr>
        <w:ind w:left="450"/>
        <w:jc w:val="thaiDistribute"/>
        <w:outlineLvl w:val="0"/>
        <w:rPr>
          <w:rFonts w:ascii="Angsana New" w:hAnsi="Angsana New"/>
          <w:sz w:val="32"/>
          <w:szCs w:val="32"/>
        </w:rPr>
      </w:pPr>
    </w:p>
    <w:p w:rsidR="008C2B8F" w:rsidRDefault="008C2B8F" w:rsidP="005C5AE8">
      <w:pPr>
        <w:ind w:left="450"/>
        <w:jc w:val="thaiDistribute"/>
        <w:outlineLvl w:val="0"/>
        <w:rPr>
          <w:rFonts w:ascii="Angsana New" w:hAnsi="Angsana New"/>
          <w:sz w:val="32"/>
          <w:szCs w:val="32"/>
        </w:rPr>
      </w:pPr>
    </w:p>
    <w:p w:rsidR="008C2B8F" w:rsidRDefault="008C2B8F" w:rsidP="005C5AE8">
      <w:pPr>
        <w:ind w:left="450"/>
        <w:jc w:val="thaiDistribute"/>
        <w:outlineLvl w:val="0"/>
        <w:rPr>
          <w:rFonts w:ascii="Angsana New" w:hAnsi="Angsana New"/>
          <w:sz w:val="32"/>
          <w:szCs w:val="32"/>
        </w:rPr>
      </w:pPr>
    </w:p>
    <w:p w:rsidR="008C2B8F" w:rsidRDefault="008C2B8F" w:rsidP="005C5AE8">
      <w:pPr>
        <w:ind w:left="450"/>
        <w:jc w:val="thaiDistribute"/>
        <w:outlineLvl w:val="0"/>
        <w:rPr>
          <w:rFonts w:ascii="Angsana New" w:hAnsi="Angsana New"/>
          <w:sz w:val="32"/>
          <w:szCs w:val="32"/>
        </w:rPr>
      </w:pPr>
    </w:p>
    <w:p w:rsidR="008C2B8F" w:rsidRPr="008C2B8F" w:rsidRDefault="008C2B8F" w:rsidP="005C5AE8">
      <w:pPr>
        <w:ind w:left="450"/>
        <w:jc w:val="thaiDistribute"/>
        <w:outlineLvl w:val="0"/>
        <w:rPr>
          <w:rFonts w:ascii="Angsana New" w:hAnsi="Angsana New"/>
          <w:sz w:val="32"/>
          <w:szCs w:val="32"/>
        </w:rPr>
      </w:pPr>
    </w:p>
    <w:p w:rsidR="00CA423D" w:rsidRPr="00CA423D" w:rsidRDefault="00264D7A" w:rsidP="002C33FB">
      <w:pPr>
        <w:spacing w:after="120"/>
        <w:ind w:left="1260"/>
        <w:jc w:val="thaiDistribute"/>
        <w:outlineLvl w:val="0"/>
        <w:rPr>
          <w:rFonts w:ascii="Angsana New" w:hAnsi="Angsana New"/>
          <w:sz w:val="30"/>
          <w:szCs w:val="30"/>
        </w:rPr>
      </w:pPr>
      <w:r w:rsidRPr="00411410">
        <w:rPr>
          <w:rFonts w:ascii="Angsana New" w:hAnsi="Angsana New"/>
          <w:sz w:val="30"/>
          <w:szCs w:val="30"/>
        </w:rPr>
        <w:lastRenderedPageBreak/>
        <w:t>The following significant transactions were carried out with business alliances:</w:t>
      </w:r>
    </w:p>
    <w:p w:rsidR="00CA423D" w:rsidRPr="006338B1" w:rsidRDefault="00F31032" w:rsidP="00E63ABD">
      <w:pPr>
        <w:pStyle w:val="ListParagraph"/>
        <w:numPr>
          <w:ilvl w:val="1"/>
          <w:numId w:val="20"/>
        </w:numPr>
        <w:spacing w:after="120"/>
        <w:ind w:left="810" w:hanging="384"/>
        <w:jc w:val="thaiDistribute"/>
        <w:outlineLvl w:val="0"/>
        <w:rPr>
          <w:rFonts w:ascii="Angsana New" w:hAnsi="Angsana New"/>
          <w:sz w:val="30"/>
          <w:szCs w:val="30"/>
        </w:rPr>
      </w:pPr>
      <w:r w:rsidRPr="006338B1">
        <w:rPr>
          <w:rFonts w:ascii="Angsana New" w:hAnsi="Angsana New"/>
          <w:sz w:val="32"/>
          <w:szCs w:val="32"/>
        </w:rPr>
        <w:t xml:space="preserve">Revenue </w:t>
      </w:r>
      <w:r w:rsidRPr="006338B1">
        <w:rPr>
          <w:rFonts w:ascii="Angsana New" w:hAnsi="Angsana New"/>
          <w:sz w:val="30"/>
          <w:szCs w:val="30"/>
        </w:rPr>
        <w:t xml:space="preserve">and </w:t>
      </w:r>
      <w:r w:rsidRPr="006338B1">
        <w:rPr>
          <w:rFonts w:ascii="Angsana New" w:hAnsi="Angsana New"/>
          <w:sz w:val="27"/>
          <w:szCs w:val="27"/>
        </w:rPr>
        <w:t>Expenses</w:t>
      </w:r>
      <w:r w:rsidRPr="006338B1">
        <w:rPr>
          <w:rFonts w:ascii="Angsana New" w:hAnsi="Angsana New"/>
          <w:sz w:val="30"/>
          <w:szCs w:val="30"/>
        </w:rPr>
        <w:t>of  Intercompany</w:t>
      </w:r>
    </w:p>
    <w:tbl>
      <w:tblPr>
        <w:tblpPr w:leftFromText="180" w:rightFromText="180" w:vertAnchor="text" w:horzAnchor="page" w:tblpX="2125" w:tblpY="80"/>
        <w:tblOverlap w:val="never"/>
        <w:tblW w:w="9450" w:type="dxa"/>
        <w:tblLayout w:type="fixed"/>
        <w:tblLook w:val="0000"/>
      </w:tblPr>
      <w:tblGrid>
        <w:gridCol w:w="2610"/>
        <w:gridCol w:w="1530"/>
        <w:gridCol w:w="270"/>
        <w:gridCol w:w="1530"/>
        <w:gridCol w:w="252"/>
        <w:gridCol w:w="1458"/>
        <w:gridCol w:w="270"/>
        <w:gridCol w:w="1530"/>
      </w:tblGrid>
      <w:tr w:rsidR="00874BB5" w:rsidRPr="005C5AE8" w:rsidTr="002C33FB">
        <w:tc>
          <w:tcPr>
            <w:tcW w:w="2610" w:type="dxa"/>
            <w:tcBorders>
              <w:top w:val="nil"/>
              <w:left w:val="nil"/>
              <w:bottom w:val="nil"/>
              <w:right w:val="nil"/>
            </w:tcBorders>
          </w:tcPr>
          <w:p w:rsidR="00874BB5" w:rsidRPr="005C5AE8" w:rsidRDefault="00874BB5" w:rsidP="00534805">
            <w:pPr>
              <w:ind w:left="-90" w:right="-108"/>
              <w:jc w:val="left"/>
              <w:rPr>
                <w:rFonts w:ascii="Angsana New" w:hAnsi="Angsana New"/>
                <w:sz w:val="28"/>
                <w:szCs w:val="28"/>
              </w:rPr>
            </w:pPr>
          </w:p>
        </w:tc>
        <w:tc>
          <w:tcPr>
            <w:tcW w:w="3330" w:type="dxa"/>
            <w:gridSpan w:val="3"/>
            <w:tcBorders>
              <w:top w:val="nil"/>
              <w:left w:val="nil"/>
              <w:bottom w:val="nil"/>
              <w:right w:val="nil"/>
            </w:tcBorders>
          </w:tcPr>
          <w:p w:rsidR="00874BB5" w:rsidRPr="005C5AE8" w:rsidRDefault="005C5AE8" w:rsidP="00534805">
            <w:pPr>
              <w:ind w:left="-108" w:right="-108"/>
              <w:jc w:val="center"/>
              <w:rPr>
                <w:rFonts w:ascii="Angsana New" w:hAnsi="Angsana New"/>
                <w:sz w:val="28"/>
                <w:szCs w:val="28"/>
                <w:cs/>
              </w:rPr>
            </w:pPr>
            <w:r w:rsidRPr="005C5AE8">
              <w:rPr>
                <w:rFonts w:ascii="Angsana New" w:hAnsi="Angsana New"/>
                <w:sz w:val="28"/>
                <w:szCs w:val="28"/>
              </w:rPr>
              <w:t>Consolidated Financial Statements</w:t>
            </w:r>
          </w:p>
        </w:tc>
        <w:tc>
          <w:tcPr>
            <w:tcW w:w="252" w:type="dxa"/>
            <w:tcBorders>
              <w:top w:val="nil"/>
              <w:left w:val="nil"/>
              <w:bottom w:val="nil"/>
              <w:right w:val="nil"/>
            </w:tcBorders>
          </w:tcPr>
          <w:p w:rsidR="00874BB5" w:rsidRPr="005C5AE8" w:rsidRDefault="00874BB5" w:rsidP="00534805">
            <w:pPr>
              <w:ind w:left="-108" w:right="-108"/>
              <w:jc w:val="center"/>
              <w:rPr>
                <w:rFonts w:ascii="Angsana New" w:hAnsi="Angsana New"/>
                <w:sz w:val="28"/>
                <w:szCs w:val="28"/>
                <w:cs/>
              </w:rPr>
            </w:pPr>
          </w:p>
        </w:tc>
        <w:tc>
          <w:tcPr>
            <w:tcW w:w="3258" w:type="dxa"/>
            <w:gridSpan w:val="3"/>
            <w:tcBorders>
              <w:top w:val="nil"/>
              <w:left w:val="nil"/>
              <w:bottom w:val="nil"/>
              <w:right w:val="nil"/>
            </w:tcBorders>
          </w:tcPr>
          <w:p w:rsidR="00874BB5" w:rsidRPr="005C5AE8" w:rsidRDefault="005C5AE8" w:rsidP="00534805">
            <w:pPr>
              <w:ind w:left="-108" w:right="-108"/>
              <w:jc w:val="center"/>
              <w:rPr>
                <w:rFonts w:ascii="Angsana New" w:hAnsi="Angsana New"/>
                <w:sz w:val="28"/>
                <w:szCs w:val="28"/>
              </w:rPr>
            </w:pPr>
            <w:r w:rsidRPr="005C5AE8">
              <w:rPr>
                <w:rFonts w:ascii="Angsana New" w:hAnsi="Angsana New"/>
                <w:sz w:val="28"/>
                <w:szCs w:val="28"/>
              </w:rPr>
              <w:t>Separate Financial Statements</w:t>
            </w:r>
          </w:p>
        </w:tc>
      </w:tr>
      <w:tr w:rsidR="00874BB5" w:rsidRPr="005C5AE8" w:rsidTr="002C33FB">
        <w:tc>
          <w:tcPr>
            <w:tcW w:w="2610" w:type="dxa"/>
            <w:tcBorders>
              <w:top w:val="nil"/>
              <w:left w:val="nil"/>
              <w:bottom w:val="nil"/>
              <w:right w:val="nil"/>
            </w:tcBorders>
          </w:tcPr>
          <w:p w:rsidR="00874BB5" w:rsidRPr="005C5AE8" w:rsidRDefault="00874BB5" w:rsidP="00534805">
            <w:pPr>
              <w:ind w:left="-90" w:right="-108"/>
              <w:jc w:val="left"/>
              <w:rPr>
                <w:rFonts w:ascii="Angsana New" w:hAnsi="Angsana New"/>
                <w:sz w:val="28"/>
                <w:szCs w:val="28"/>
              </w:rPr>
            </w:pPr>
          </w:p>
        </w:tc>
        <w:tc>
          <w:tcPr>
            <w:tcW w:w="3330" w:type="dxa"/>
            <w:gridSpan w:val="3"/>
            <w:tcBorders>
              <w:top w:val="nil"/>
              <w:left w:val="nil"/>
              <w:bottom w:val="nil"/>
              <w:right w:val="nil"/>
            </w:tcBorders>
          </w:tcPr>
          <w:p w:rsidR="00874BB5" w:rsidRPr="005C5AE8" w:rsidRDefault="005C5AE8" w:rsidP="00534805">
            <w:pPr>
              <w:ind w:left="-108" w:right="-108"/>
              <w:jc w:val="center"/>
              <w:rPr>
                <w:rFonts w:ascii="Angsana New" w:hAnsi="Angsana New"/>
                <w:sz w:val="28"/>
                <w:szCs w:val="28"/>
              </w:rPr>
            </w:pPr>
            <w:r w:rsidRPr="005C5AE8">
              <w:rPr>
                <w:rFonts w:ascii="Angsana New" w:hAnsi="Angsana New"/>
                <w:sz w:val="28"/>
                <w:szCs w:val="28"/>
              </w:rPr>
              <w:t>For the year end</w:t>
            </w:r>
          </w:p>
        </w:tc>
        <w:tc>
          <w:tcPr>
            <w:tcW w:w="252" w:type="dxa"/>
            <w:tcBorders>
              <w:top w:val="nil"/>
              <w:left w:val="nil"/>
              <w:bottom w:val="nil"/>
              <w:right w:val="nil"/>
            </w:tcBorders>
          </w:tcPr>
          <w:p w:rsidR="00874BB5" w:rsidRPr="005C5AE8" w:rsidRDefault="00874BB5" w:rsidP="00534805">
            <w:pPr>
              <w:ind w:left="-108" w:right="-108"/>
              <w:jc w:val="center"/>
              <w:rPr>
                <w:rFonts w:ascii="Angsana New" w:hAnsi="Angsana New"/>
                <w:sz w:val="28"/>
                <w:szCs w:val="28"/>
                <w:cs/>
              </w:rPr>
            </w:pPr>
          </w:p>
        </w:tc>
        <w:tc>
          <w:tcPr>
            <w:tcW w:w="3258" w:type="dxa"/>
            <w:gridSpan w:val="3"/>
            <w:tcBorders>
              <w:top w:val="nil"/>
              <w:left w:val="nil"/>
              <w:bottom w:val="nil"/>
              <w:right w:val="nil"/>
            </w:tcBorders>
          </w:tcPr>
          <w:p w:rsidR="00874BB5" w:rsidRPr="005C5AE8" w:rsidRDefault="005C5AE8" w:rsidP="00534805">
            <w:pPr>
              <w:ind w:left="-108" w:right="-108"/>
              <w:jc w:val="center"/>
              <w:rPr>
                <w:rFonts w:ascii="Angsana New" w:hAnsi="Angsana New"/>
                <w:sz w:val="28"/>
                <w:szCs w:val="28"/>
              </w:rPr>
            </w:pPr>
            <w:r w:rsidRPr="005C5AE8">
              <w:rPr>
                <w:rFonts w:ascii="Angsana New" w:hAnsi="Angsana New"/>
                <w:sz w:val="28"/>
                <w:szCs w:val="28"/>
              </w:rPr>
              <w:t>For the year end</w:t>
            </w:r>
          </w:p>
        </w:tc>
      </w:tr>
      <w:tr w:rsidR="005C5AE8" w:rsidRPr="005C5AE8" w:rsidTr="00333466">
        <w:trPr>
          <w:cantSplit/>
        </w:trPr>
        <w:tc>
          <w:tcPr>
            <w:tcW w:w="2610" w:type="dxa"/>
            <w:tcBorders>
              <w:top w:val="nil"/>
              <w:left w:val="nil"/>
              <w:bottom w:val="nil"/>
              <w:right w:val="nil"/>
            </w:tcBorders>
          </w:tcPr>
          <w:p w:rsidR="005C5AE8" w:rsidRPr="005C5AE8" w:rsidRDefault="005C5AE8" w:rsidP="005C5AE8">
            <w:pPr>
              <w:ind w:left="-90" w:right="-108"/>
              <w:jc w:val="left"/>
              <w:rPr>
                <w:rFonts w:ascii="Angsana New" w:hAnsi="Angsana New"/>
                <w:sz w:val="28"/>
                <w:szCs w:val="28"/>
                <w:cs/>
              </w:rPr>
            </w:pPr>
          </w:p>
        </w:tc>
        <w:tc>
          <w:tcPr>
            <w:tcW w:w="153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7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53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c>
          <w:tcPr>
            <w:tcW w:w="252"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458"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7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53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r>
      <w:tr w:rsidR="00874BB5" w:rsidRPr="005C5AE8" w:rsidTr="00333466">
        <w:trPr>
          <w:cantSplit/>
        </w:trPr>
        <w:tc>
          <w:tcPr>
            <w:tcW w:w="2610" w:type="dxa"/>
            <w:tcBorders>
              <w:top w:val="nil"/>
              <w:left w:val="nil"/>
              <w:bottom w:val="nil"/>
              <w:right w:val="nil"/>
            </w:tcBorders>
          </w:tcPr>
          <w:p w:rsidR="00874BB5" w:rsidRPr="005C5AE8" w:rsidRDefault="00874BB5" w:rsidP="00534805">
            <w:pPr>
              <w:ind w:left="-90" w:right="-108"/>
              <w:jc w:val="left"/>
              <w:rPr>
                <w:rFonts w:ascii="Angsana New" w:hAnsi="Angsana New"/>
                <w:sz w:val="28"/>
                <w:szCs w:val="28"/>
                <w:cs/>
              </w:rPr>
            </w:pPr>
          </w:p>
        </w:tc>
        <w:tc>
          <w:tcPr>
            <w:tcW w:w="1530" w:type="dxa"/>
            <w:tcBorders>
              <w:top w:val="nil"/>
              <w:left w:val="nil"/>
              <w:bottom w:val="nil"/>
              <w:right w:val="nil"/>
            </w:tcBorders>
          </w:tcPr>
          <w:p w:rsidR="00874BB5" w:rsidRPr="005C5AE8" w:rsidRDefault="005C5AE8" w:rsidP="00534805">
            <w:pPr>
              <w:jc w:val="center"/>
              <w:rPr>
                <w:rFonts w:ascii="Angsana New" w:hAnsi="Angsana New"/>
                <w:sz w:val="28"/>
                <w:szCs w:val="28"/>
              </w:rPr>
            </w:pPr>
            <w:r w:rsidRPr="005C5AE8">
              <w:rPr>
                <w:rFonts w:ascii="Angsana New" w:hAnsi="Angsana New"/>
                <w:sz w:val="28"/>
                <w:szCs w:val="28"/>
              </w:rPr>
              <w:t>Baht</w:t>
            </w:r>
          </w:p>
        </w:tc>
        <w:tc>
          <w:tcPr>
            <w:tcW w:w="270" w:type="dxa"/>
            <w:tcBorders>
              <w:top w:val="nil"/>
              <w:left w:val="nil"/>
              <w:bottom w:val="nil"/>
              <w:right w:val="nil"/>
            </w:tcBorders>
          </w:tcPr>
          <w:p w:rsidR="00874BB5" w:rsidRPr="005C5AE8" w:rsidRDefault="00874BB5" w:rsidP="00534805">
            <w:pPr>
              <w:jc w:val="center"/>
              <w:rPr>
                <w:rFonts w:ascii="Angsana New" w:hAnsi="Angsana New"/>
                <w:sz w:val="28"/>
                <w:szCs w:val="28"/>
                <w:cs/>
              </w:rPr>
            </w:pPr>
          </w:p>
        </w:tc>
        <w:tc>
          <w:tcPr>
            <w:tcW w:w="1530" w:type="dxa"/>
            <w:tcBorders>
              <w:top w:val="nil"/>
              <w:left w:val="nil"/>
              <w:bottom w:val="nil"/>
              <w:right w:val="nil"/>
            </w:tcBorders>
          </w:tcPr>
          <w:p w:rsidR="00874BB5" w:rsidRPr="005C5AE8" w:rsidRDefault="005C5AE8" w:rsidP="00534805">
            <w:pPr>
              <w:jc w:val="center"/>
              <w:rPr>
                <w:rFonts w:ascii="Angsana New" w:hAnsi="Angsana New"/>
                <w:sz w:val="28"/>
                <w:szCs w:val="28"/>
              </w:rPr>
            </w:pPr>
            <w:r w:rsidRPr="005C5AE8">
              <w:rPr>
                <w:rFonts w:ascii="Angsana New" w:hAnsi="Angsana New"/>
                <w:sz w:val="28"/>
                <w:szCs w:val="28"/>
              </w:rPr>
              <w:t>Baht</w:t>
            </w:r>
          </w:p>
        </w:tc>
        <w:tc>
          <w:tcPr>
            <w:tcW w:w="252" w:type="dxa"/>
            <w:tcBorders>
              <w:top w:val="nil"/>
              <w:left w:val="nil"/>
              <w:bottom w:val="nil"/>
              <w:right w:val="nil"/>
            </w:tcBorders>
          </w:tcPr>
          <w:p w:rsidR="00874BB5" w:rsidRPr="005C5AE8" w:rsidRDefault="00874BB5" w:rsidP="00534805">
            <w:pPr>
              <w:jc w:val="center"/>
              <w:rPr>
                <w:rFonts w:ascii="Angsana New" w:hAnsi="Angsana New"/>
                <w:sz w:val="28"/>
                <w:szCs w:val="28"/>
                <w:cs/>
              </w:rPr>
            </w:pPr>
          </w:p>
        </w:tc>
        <w:tc>
          <w:tcPr>
            <w:tcW w:w="1458" w:type="dxa"/>
            <w:tcBorders>
              <w:top w:val="nil"/>
              <w:left w:val="nil"/>
              <w:bottom w:val="nil"/>
              <w:right w:val="nil"/>
            </w:tcBorders>
          </w:tcPr>
          <w:p w:rsidR="00874BB5" w:rsidRPr="005C5AE8" w:rsidRDefault="005C5AE8" w:rsidP="00534805">
            <w:pPr>
              <w:jc w:val="center"/>
              <w:rPr>
                <w:rFonts w:ascii="Angsana New" w:hAnsi="Angsana New"/>
                <w:sz w:val="28"/>
                <w:szCs w:val="28"/>
              </w:rPr>
            </w:pPr>
            <w:r w:rsidRPr="005C5AE8">
              <w:rPr>
                <w:rFonts w:ascii="Angsana New" w:hAnsi="Angsana New"/>
                <w:sz w:val="28"/>
                <w:szCs w:val="28"/>
              </w:rPr>
              <w:t>Baht</w:t>
            </w:r>
          </w:p>
        </w:tc>
        <w:tc>
          <w:tcPr>
            <w:tcW w:w="270" w:type="dxa"/>
            <w:tcBorders>
              <w:top w:val="nil"/>
              <w:left w:val="nil"/>
              <w:bottom w:val="nil"/>
              <w:right w:val="nil"/>
            </w:tcBorders>
          </w:tcPr>
          <w:p w:rsidR="00874BB5" w:rsidRPr="005C5AE8" w:rsidRDefault="00874BB5" w:rsidP="00534805">
            <w:pPr>
              <w:ind w:right="-108"/>
              <w:jc w:val="center"/>
              <w:rPr>
                <w:rFonts w:ascii="Angsana New" w:hAnsi="Angsana New"/>
                <w:sz w:val="28"/>
                <w:szCs w:val="28"/>
                <w:cs/>
              </w:rPr>
            </w:pPr>
          </w:p>
        </w:tc>
        <w:tc>
          <w:tcPr>
            <w:tcW w:w="1530" w:type="dxa"/>
            <w:tcBorders>
              <w:top w:val="nil"/>
              <w:left w:val="nil"/>
              <w:bottom w:val="nil"/>
              <w:right w:val="nil"/>
            </w:tcBorders>
          </w:tcPr>
          <w:p w:rsidR="00874BB5" w:rsidRPr="005C5AE8" w:rsidRDefault="005C5AE8" w:rsidP="00534805">
            <w:pPr>
              <w:jc w:val="center"/>
              <w:rPr>
                <w:rFonts w:ascii="Angsana New" w:hAnsi="Angsana New"/>
                <w:sz w:val="28"/>
                <w:szCs w:val="28"/>
              </w:rPr>
            </w:pPr>
            <w:r w:rsidRPr="005C5AE8">
              <w:rPr>
                <w:rFonts w:ascii="Angsana New" w:hAnsi="Angsana New"/>
                <w:sz w:val="28"/>
                <w:szCs w:val="28"/>
              </w:rPr>
              <w:t>Baht</w:t>
            </w:r>
          </w:p>
        </w:tc>
      </w:tr>
      <w:tr w:rsidR="00874BB5" w:rsidRPr="005C5AE8" w:rsidTr="00333466">
        <w:trPr>
          <w:cantSplit/>
        </w:trPr>
        <w:tc>
          <w:tcPr>
            <w:tcW w:w="2610" w:type="dxa"/>
            <w:tcBorders>
              <w:top w:val="nil"/>
              <w:left w:val="nil"/>
              <w:bottom w:val="nil"/>
              <w:right w:val="nil"/>
            </w:tcBorders>
          </w:tcPr>
          <w:p w:rsidR="00874BB5" w:rsidRPr="005C5AE8" w:rsidRDefault="005C5AE8" w:rsidP="00534805">
            <w:pPr>
              <w:ind w:left="-90" w:right="-108"/>
              <w:rPr>
                <w:rFonts w:ascii="Angsana New" w:hAnsi="Angsana New"/>
                <w:b/>
                <w:bCs/>
                <w:sz w:val="28"/>
                <w:szCs w:val="28"/>
                <w:cs/>
              </w:rPr>
            </w:pPr>
            <w:r w:rsidRPr="005C5AE8">
              <w:rPr>
                <w:rFonts w:ascii="Angsana New" w:hAnsi="Angsana New"/>
                <w:b/>
                <w:bCs/>
                <w:sz w:val="28"/>
                <w:szCs w:val="28"/>
              </w:rPr>
              <w:t>Revenue</w:t>
            </w:r>
          </w:p>
        </w:tc>
        <w:tc>
          <w:tcPr>
            <w:tcW w:w="1530"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c>
          <w:tcPr>
            <w:tcW w:w="270"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c>
          <w:tcPr>
            <w:tcW w:w="1530"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c>
          <w:tcPr>
            <w:tcW w:w="252"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c>
          <w:tcPr>
            <w:tcW w:w="1458"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c>
          <w:tcPr>
            <w:tcW w:w="270" w:type="dxa"/>
            <w:tcBorders>
              <w:top w:val="nil"/>
              <w:left w:val="nil"/>
              <w:bottom w:val="nil"/>
              <w:right w:val="nil"/>
            </w:tcBorders>
          </w:tcPr>
          <w:p w:rsidR="00874BB5" w:rsidRPr="005C5AE8" w:rsidRDefault="00874BB5" w:rsidP="00534805">
            <w:pPr>
              <w:ind w:right="-108"/>
              <w:jc w:val="center"/>
              <w:rPr>
                <w:rFonts w:ascii="Angsana New" w:hAnsi="Angsana New"/>
                <w:sz w:val="28"/>
                <w:szCs w:val="28"/>
                <w:u w:val="single"/>
                <w:cs/>
              </w:rPr>
            </w:pPr>
          </w:p>
        </w:tc>
        <w:tc>
          <w:tcPr>
            <w:tcW w:w="1530" w:type="dxa"/>
            <w:tcBorders>
              <w:top w:val="nil"/>
              <w:left w:val="nil"/>
              <w:bottom w:val="nil"/>
              <w:right w:val="nil"/>
            </w:tcBorders>
          </w:tcPr>
          <w:p w:rsidR="00874BB5" w:rsidRPr="005C5AE8" w:rsidRDefault="00874BB5" w:rsidP="00534805">
            <w:pPr>
              <w:jc w:val="center"/>
              <w:rPr>
                <w:rFonts w:ascii="Angsana New" w:hAnsi="Angsana New"/>
                <w:sz w:val="28"/>
                <w:szCs w:val="28"/>
                <w:u w:val="single"/>
                <w:cs/>
              </w:rPr>
            </w:pPr>
          </w:p>
        </w:tc>
      </w:tr>
      <w:tr w:rsidR="00696C04" w:rsidRPr="005C5AE8" w:rsidTr="00333466">
        <w:trPr>
          <w:cantSplit/>
        </w:trPr>
        <w:tc>
          <w:tcPr>
            <w:tcW w:w="2610" w:type="dxa"/>
            <w:tcBorders>
              <w:top w:val="nil"/>
              <w:left w:val="nil"/>
              <w:bottom w:val="nil"/>
              <w:right w:val="nil"/>
            </w:tcBorders>
          </w:tcPr>
          <w:p w:rsidR="00696C04" w:rsidRPr="005C5AE8" w:rsidRDefault="00696C04" w:rsidP="00696C04">
            <w:pPr>
              <w:ind w:left="90" w:right="-108"/>
              <w:rPr>
                <w:rFonts w:ascii="Angsana New" w:hAnsi="Angsana New"/>
                <w:sz w:val="28"/>
                <w:szCs w:val="28"/>
              </w:rPr>
            </w:pPr>
            <w:r w:rsidRPr="005C5AE8">
              <w:rPr>
                <w:rFonts w:ascii="Angsana New" w:hAnsi="Angsana New"/>
                <w:sz w:val="28"/>
                <w:szCs w:val="28"/>
                <w:lang w:val="en-GB"/>
              </w:rPr>
              <w:t>Revenuesales</w:t>
            </w:r>
          </w:p>
        </w:tc>
        <w:tc>
          <w:tcPr>
            <w:tcW w:w="1530" w:type="dxa"/>
            <w:tcBorders>
              <w:top w:val="nil"/>
              <w:left w:val="nil"/>
              <w:bottom w:val="nil"/>
              <w:right w:val="nil"/>
            </w:tcBorders>
            <w:shd w:val="clear" w:color="auto" w:fill="auto"/>
          </w:tcPr>
          <w:p w:rsidR="00696C04" w:rsidRPr="00FE5752" w:rsidRDefault="00696C04" w:rsidP="006338B1">
            <w:pPr>
              <w:ind w:right="19"/>
              <w:jc w:val="right"/>
              <w:rPr>
                <w:rFonts w:ascii="Angsana New" w:hAnsi="Angsana New"/>
                <w:sz w:val="28"/>
                <w:szCs w:val="28"/>
              </w:rPr>
            </w:pPr>
            <w:r w:rsidRPr="00FE5752">
              <w:rPr>
                <w:rFonts w:ascii="Angsana New" w:hAnsi="Angsana New"/>
                <w:sz w:val="28"/>
                <w:szCs w:val="28"/>
              </w:rPr>
              <w:t>420,480,</w:t>
            </w:r>
            <w:r w:rsidRPr="00FE5752">
              <w:rPr>
                <w:rFonts w:ascii="Angsana New" w:hAnsi="Angsana New" w:hint="cs"/>
                <w:sz w:val="28"/>
                <w:szCs w:val="28"/>
                <w:cs/>
              </w:rPr>
              <w:t>067.96</w:t>
            </w:r>
          </w:p>
        </w:tc>
        <w:tc>
          <w:tcPr>
            <w:tcW w:w="270" w:type="dxa"/>
            <w:tcBorders>
              <w:top w:val="nil"/>
              <w:left w:val="nil"/>
              <w:bottom w:val="nil"/>
              <w:right w:val="nil"/>
            </w:tcBorders>
            <w:shd w:val="clear" w:color="auto" w:fill="auto"/>
          </w:tcPr>
          <w:p w:rsidR="00696C04" w:rsidRPr="00FE5752" w:rsidRDefault="00696C04" w:rsidP="00696C04">
            <w:pPr>
              <w:tabs>
                <w:tab w:val="decimal" w:pos="432"/>
              </w:tabs>
              <w:ind w:left="-108" w:right="-108"/>
              <w:jc w:val="center"/>
              <w:rPr>
                <w:rFonts w:ascii="Angsana New" w:hAnsi="Angsana New"/>
                <w:sz w:val="28"/>
                <w:szCs w:val="28"/>
                <w:cs/>
              </w:rPr>
            </w:pPr>
          </w:p>
        </w:tc>
        <w:tc>
          <w:tcPr>
            <w:tcW w:w="1530" w:type="dxa"/>
            <w:tcBorders>
              <w:top w:val="nil"/>
              <w:left w:val="nil"/>
              <w:bottom w:val="nil"/>
              <w:right w:val="nil"/>
            </w:tcBorders>
            <w:shd w:val="clear" w:color="auto" w:fill="auto"/>
          </w:tcPr>
          <w:p w:rsidR="00696C04" w:rsidRPr="00FE5752" w:rsidRDefault="00696C04" w:rsidP="00696C04">
            <w:pPr>
              <w:ind w:right="19"/>
              <w:jc w:val="center"/>
              <w:rPr>
                <w:rFonts w:ascii="Angsana New" w:hAnsi="Angsana New"/>
                <w:sz w:val="28"/>
                <w:szCs w:val="28"/>
              </w:rPr>
            </w:pPr>
            <w:r w:rsidRPr="00FE5752">
              <w:rPr>
                <w:rFonts w:ascii="Angsana New" w:hAnsi="Angsana New"/>
                <w:sz w:val="28"/>
                <w:szCs w:val="28"/>
                <w:cs/>
              </w:rPr>
              <w:t>1</w:t>
            </w:r>
            <w:r w:rsidRPr="00FE5752">
              <w:rPr>
                <w:rFonts w:ascii="Angsana New" w:hAnsi="Angsana New"/>
                <w:sz w:val="28"/>
                <w:szCs w:val="28"/>
              </w:rPr>
              <w:t>,</w:t>
            </w:r>
            <w:r w:rsidRPr="00FE5752">
              <w:rPr>
                <w:rFonts w:ascii="Angsana New" w:hAnsi="Angsana New"/>
                <w:sz w:val="28"/>
                <w:szCs w:val="28"/>
                <w:cs/>
              </w:rPr>
              <w:t>108</w:t>
            </w:r>
            <w:r w:rsidRPr="00FE5752">
              <w:rPr>
                <w:rFonts w:ascii="Angsana New" w:hAnsi="Angsana New"/>
                <w:sz w:val="28"/>
                <w:szCs w:val="28"/>
              </w:rPr>
              <w:t>,</w:t>
            </w:r>
            <w:r w:rsidRPr="00FE5752">
              <w:rPr>
                <w:rFonts w:ascii="Angsana New" w:hAnsi="Angsana New"/>
                <w:sz w:val="28"/>
                <w:szCs w:val="28"/>
                <w:cs/>
              </w:rPr>
              <w:t>021</w:t>
            </w:r>
            <w:r w:rsidRPr="00FE5752">
              <w:rPr>
                <w:rFonts w:ascii="Angsana New" w:hAnsi="Angsana New"/>
                <w:sz w:val="28"/>
                <w:szCs w:val="28"/>
              </w:rPr>
              <w:t>,</w:t>
            </w:r>
            <w:r w:rsidRPr="00FE5752">
              <w:rPr>
                <w:rFonts w:ascii="Angsana New" w:hAnsi="Angsana New"/>
                <w:sz w:val="28"/>
                <w:szCs w:val="28"/>
                <w:cs/>
              </w:rPr>
              <w:t>132.67</w:t>
            </w:r>
          </w:p>
        </w:tc>
        <w:tc>
          <w:tcPr>
            <w:tcW w:w="252"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458"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266,111,160</w:t>
            </w:r>
            <w:r w:rsidRPr="00FE5752">
              <w:rPr>
                <w:rFonts w:ascii="Angsana New" w:hAnsi="Angsana New"/>
                <w:sz w:val="28"/>
                <w:szCs w:val="28"/>
                <w:cs/>
              </w:rPr>
              <w:t>.</w:t>
            </w:r>
            <w:r w:rsidRPr="00FE5752">
              <w:rPr>
                <w:rFonts w:ascii="Angsana New" w:hAnsi="Angsana New"/>
                <w:sz w:val="28"/>
                <w:szCs w:val="28"/>
              </w:rPr>
              <w:t>13</w:t>
            </w:r>
          </w:p>
        </w:tc>
        <w:tc>
          <w:tcPr>
            <w:tcW w:w="270" w:type="dxa"/>
            <w:tcBorders>
              <w:top w:val="nil"/>
              <w:left w:val="nil"/>
              <w:bottom w:val="nil"/>
              <w:right w:val="nil"/>
            </w:tcBorders>
          </w:tcPr>
          <w:p w:rsidR="00696C04" w:rsidRPr="006A3930" w:rsidRDefault="00696C04" w:rsidP="00696C04">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696C04" w:rsidRPr="006A3930" w:rsidRDefault="00696C04" w:rsidP="00696C04">
            <w:pPr>
              <w:ind w:right="19"/>
              <w:jc w:val="right"/>
              <w:rPr>
                <w:rFonts w:ascii="Angsana New" w:hAnsi="Angsana New"/>
                <w:sz w:val="28"/>
                <w:szCs w:val="28"/>
              </w:rPr>
            </w:pPr>
            <w:r w:rsidRPr="006A3930">
              <w:rPr>
                <w:rFonts w:ascii="Angsana New" w:hAnsi="Angsana New"/>
                <w:sz w:val="28"/>
                <w:szCs w:val="28"/>
              </w:rPr>
              <w:t>1,065,718,855</w:t>
            </w:r>
            <w:r w:rsidRPr="006A3930">
              <w:rPr>
                <w:rFonts w:ascii="Angsana New" w:hAnsi="Angsana New"/>
                <w:sz w:val="28"/>
                <w:szCs w:val="28"/>
                <w:cs/>
              </w:rPr>
              <w:t>.</w:t>
            </w:r>
            <w:r w:rsidRPr="006A3930">
              <w:rPr>
                <w:rFonts w:ascii="Angsana New" w:hAnsi="Angsana New"/>
                <w:sz w:val="28"/>
                <w:szCs w:val="28"/>
              </w:rPr>
              <w:t>57</w:t>
            </w:r>
          </w:p>
        </w:tc>
      </w:tr>
      <w:tr w:rsidR="002C33FB" w:rsidRPr="005C5AE8" w:rsidTr="002841AE">
        <w:trPr>
          <w:cantSplit/>
        </w:trPr>
        <w:tc>
          <w:tcPr>
            <w:tcW w:w="2610" w:type="dxa"/>
            <w:tcBorders>
              <w:top w:val="nil"/>
              <w:left w:val="nil"/>
              <w:bottom w:val="nil"/>
              <w:right w:val="nil"/>
            </w:tcBorders>
          </w:tcPr>
          <w:p w:rsidR="002C33FB" w:rsidRPr="005C5AE8" w:rsidRDefault="002C33FB" w:rsidP="002C33FB">
            <w:pPr>
              <w:ind w:left="90" w:right="-108"/>
              <w:rPr>
                <w:rFonts w:ascii="Angsana New" w:hAnsi="Angsana New"/>
                <w:sz w:val="28"/>
                <w:szCs w:val="28"/>
                <w:lang w:val="en-GB"/>
              </w:rPr>
            </w:pPr>
          </w:p>
        </w:tc>
        <w:tc>
          <w:tcPr>
            <w:tcW w:w="3330" w:type="dxa"/>
            <w:gridSpan w:val="3"/>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cs/>
              </w:rPr>
            </w:pPr>
            <w:r w:rsidRPr="005C5AE8">
              <w:rPr>
                <w:rFonts w:ascii="Angsana New" w:hAnsi="Angsana New"/>
                <w:sz w:val="28"/>
                <w:szCs w:val="28"/>
              </w:rPr>
              <w:t>Consolidated Financial Statements</w:t>
            </w:r>
          </w:p>
        </w:tc>
        <w:tc>
          <w:tcPr>
            <w:tcW w:w="252"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cs/>
              </w:rPr>
            </w:pPr>
          </w:p>
        </w:tc>
        <w:tc>
          <w:tcPr>
            <w:tcW w:w="3258" w:type="dxa"/>
            <w:gridSpan w:val="3"/>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Separate Financial Statements</w:t>
            </w:r>
          </w:p>
        </w:tc>
      </w:tr>
      <w:tr w:rsidR="002C33FB" w:rsidRPr="005C5AE8" w:rsidTr="002841AE">
        <w:trPr>
          <w:cantSplit/>
        </w:trPr>
        <w:tc>
          <w:tcPr>
            <w:tcW w:w="2610" w:type="dxa"/>
            <w:tcBorders>
              <w:top w:val="nil"/>
              <w:left w:val="nil"/>
              <w:bottom w:val="nil"/>
              <w:right w:val="nil"/>
            </w:tcBorders>
          </w:tcPr>
          <w:p w:rsidR="002C33FB" w:rsidRPr="005C5AE8" w:rsidRDefault="002C33FB" w:rsidP="002C33FB">
            <w:pPr>
              <w:ind w:left="90" w:right="-108"/>
              <w:rPr>
                <w:rFonts w:ascii="Angsana New" w:hAnsi="Angsana New"/>
                <w:sz w:val="28"/>
                <w:szCs w:val="28"/>
                <w:lang w:val="en-GB"/>
              </w:rPr>
            </w:pPr>
          </w:p>
        </w:tc>
        <w:tc>
          <w:tcPr>
            <w:tcW w:w="3330" w:type="dxa"/>
            <w:gridSpan w:val="3"/>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For the year end</w:t>
            </w:r>
          </w:p>
        </w:tc>
        <w:tc>
          <w:tcPr>
            <w:tcW w:w="252"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cs/>
              </w:rPr>
            </w:pPr>
          </w:p>
        </w:tc>
        <w:tc>
          <w:tcPr>
            <w:tcW w:w="3258" w:type="dxa"/>
            <w:gridSpan w:val="3"/>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For the year end</w:t>
            </w:r>
          </w:p>
        </w:tc>
      </w:tr>
      <w:tr w:rsidR="002C33FB" w:rsidRPr="005C5AE8" w:rsidTr="00333466">
        <w:trPr>
          <w:cantSplit/>
        </w:trPr>
        <w:tc>
          <w:tcPr>
            <w:tcW w:w="2610" w:type="dxa"/>
            <w:tcBorders>
              <w:top w:val="nil"/>
              <w:left w:val="nil"/>
              <w:bottom w:val="nil"/>
              <w:right w:val="nil"/>
            </w:tcBorders>
          </w:tcPr>
          <w:p w:rsidR="002C33FB" w:rsidRPr="005C5AE8" w:rsidRDefault="002C33FB" w:rsidP="002C33FB">
            <w:pPr>
              <w:ind w:left="90" w:right="-108"/>
              <w:rPr>
                <w:rFonts w:ascii="Angsana New" w:hAnsi="Angsana New"/>
                <w:sz w:val="28"/>
                <w:szCs w:val="28"/>
                <w:lang w:val="en-GB"/>
              </w:rPr>
            </w:pPr>
          </w:p>
        </w:tc>
        <w:tc>
          <w:tcPr>
            <w:tcW w:w="1530"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70"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cs/>
              </w:rPr>
            </w:pPr>
          </w:p>
        </w:tc>
        <w:tc>
          <w:tcPr>
            <w:tcW w:w="1530"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c>
          <w:tcPr>
            <w:tcW w:w="252"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cs/>
              </w:rPr>
            </w:pPr>
          </w:p>
        </w:tc>
        <w:tc>
          <w:tcPr>
            <w:tcW w:w="1458" w:type="dxa"/>
            <w:tcBorders>
              <w:top w:val="nil"/>
              <w:left w:val="nil"/>
              <w:bottom w:val="nil"/>
              <w:right w:val="nil"/>
            </w:tcBorders>
            <w:shd w:val="clear" w:color="auto" w:fill="auto"/>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70" w:type="dxa"/>
            <w:tcBorders>
              <w:top w:val="nil"/>
              <w:left w:val="nil"/>
              <w:bottom w:val="nil"/>
              <w:right w:val="nil"/>
            </w:tcBorders>
          </w:tcPr>
          <w:p w:rsidR="002C33FB" w:rsidRPr="005C5AE8" w:rsidRDefault="002C33FB" w:rsidP="002C33FB">
            <w:pPr>
              <w:ind w:left="-108" w:right="-108"/>
              <w:jc w:val="center"/>
              <w:rPr>
                <w:rFonts w:ascii="Angsana New" w:hAnsi="Angsana New"/>
                <w:sz w:val="28"/>
                <w:szCs w:val="28"/>
                <w:cs/>
              </w:rPr>
            </w:pPr>
          </w:p>
        </w:tc>
        <w:tc>
          <w:tcPr>
            <w:tcW w:w="1530" w:type="dxa"/>
            <w:tcBorders>
              <w:top w:val="nil"/>
              <w:left w:val="nil"/>
              <w:bottom w:val="nil"/>
              <w:right w:val="nil"/>
            </w:tcBorders>
          </w:tcPr>
          <w:p w:rsidR="002C33FB" w:rsidRPr="005C5AE8" w:rsidRDefault="002C33FB" w:rsidP="002C33FB">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r>
      <w:tr w:rsidR="002C33FB" w:rsidRPr="005C5AE8" w:rsidTr="00333466">
        <w:trPr>
          <w:cantSplit/>
        </w:trPr>
        <w:tc>
          <w:tcPr>
            <w:tcW w:w="2610" w:type="dxa"/>
            <w:tcBorders>
              <w:top w:val="nil"/>
              <w:left w:val="nil"/>
              <w:bottom w:val="nil"/>
              <w:right w:val="nil"/>
            </w:tcBorders>
          </w:tcPr>
          <w:p w:rsidR="002C33FB" w:rsidRPr="005C5AE8" w:rsidRDefault="002C33FB" w:rsidP="002C33FB">
            <w:pPr>
              <w:ind w:left="90" w:right="-108"/>
              <w:rPr>
                <w:rFonts w:ascii="Angsana New" w:hAnsi="Angsana New"/>
                <w:sz w:val="28"/>
                <w:szCs w:val="28"/>
                <w:lang w:val="en-GB"/>
              </w:rPr>
            </w:pPr>
          </w:p>
        </w:tc>
        <w:tc>
          <w:tcPr>
            <w:tcW w:w="1530" w:type="dxa"/>
            <w:tcBorders>
              <w:top w:val="nil"/>
              <w:left w:val="nil"/>
              <w:bottom w:val="nil"/>
              <w:right w:val="nil"/>
            </w:tcBorders>
            <w:shd w:val="clear" w:color="auto" w:fill="auto"/>
          </w:tcPr>
          <w:p w:rsidR="002C33FB" w:rsidRPr="005C5AE8" w:rsidRDefault="002C33FB" w:rsidP="002C33FB">
            <w:pPr>
              <w:jc w:val="center"/>
              <w:rPr>
                <w:rFonts w:ascii="Angsana New" w:hAnsi="Angsana New"/>
                <w:sz w:val="28"/>
                <w:szCs w:val="28"/>
              </w:rPr>
            </w:pPr>
            <w:r w:rsidRPr="005C5AE8">
              <w:rPr>
                <w:rFonts w:ascii="Angsana New" w:hAnsi="Angsana New"/>
                <w:sz w:val="28"/>
                <w:szCs w:val="28"/>
              </w:rPr>
              <w:t>Baht</w:t>
            </w:r>
          </w:p>
        </w:tc>
        <w:tc>
          <w:tcPr>
            <w:tcW w:w="270" w:type="dxa"/>
            <w:tcBorders>
              <w:top w:val="nil"/>
              <w:left w:val="nil"/>
              <w:bottom w:val="nil"/>
              <w:right w:val="nil"/>
            </w:tcBorders>
            <w:shd w:val="clear" w:color="auto" w:fill="auto"/>
          </w:tcPr>
          <w:p w:rsidR="002C33FB" w:rsidRPr="005C5AE8" w:rsidRDefault="002C33FB" w:rsidP="002C33FB">
            <w:pPr>
              <w:jc w:val="center"/>
              <w:rPr>
                <w:rFonts w:ascii="Angsana New" w:hAnsi="Angsana New"/>
                <w:sz w:val="28"/>
                <w:szCs w:val="28"/>
                <w:cs/>
              </w:rPr>
            </w:pPr>
          </w:p>
        </w:tc>
        <w:tc>
          <w:tcPr>
            <w:tcW w:w="1530" w:type="dxa"/>
            <w:tcBorders>
              <w:top w:val="nil"/>
              <w:left w:val="nil"/>
              <w:bottom w:val="nil"/>
              <w:right w:val="nil"/>
            </w:tcBorders>
            <w:shd w:val="clear" w:color="auto" w:fill="auto"/>
          </w:tcPr>
          <w:p w:rsidR="002C33FB" w:rsidRPr="005C5AE8" w:rsidRDefault="002C33FB" w:rsidP="002C33FB">
            <w:pPr>
              <w:jc w:val="center"/>
              <w:rPr>
                <w:rFonts w:ascii="Angsana New" w:hAnsi="Angsana New"/>
                <w:sz w:val="28"/>
                <w:szCs w:val="28"/>
              </w:rPr>
            </w:pPr>
            <w:r w:rsidRPr="005C5AE8">
              <w:rPr>
                <w:rFonts w:ascii="Angsana New" w:hAnsi="Angsana New"/>
                <w:sz w:val="28"/>
                <w:szCs w:val="28"/>
              </w:rPr>
              <w:t>Baht</w:t>
            </w:r>
          </w:p>
        </w:tc>
        <w:tc>
          <w:tcPr>
            <w:tcW w:w="252" w:type="dxa"/>
            <w:tcBorders>
              <w:top w:val="nil"/>
              <w:left w:val="nil"/>
              <w:bottom w:val="nil"/>
              <w:right w:val="nil"/>
            </w:tcBorders>
            <w:shd w:val="clear" w:color="auto" w:fill="auto"/>
          </w:tcPr>
          <w:p w:rsidR="002C33FB" w:rsidRPr="005C5AE8" w:rsidRDefault="002C33FB" w:rsidP="002C33FB">
            <w:pPr>
              <w:jc w:val="center"/>
              <w:rPr>
                <w:rFonts w:ascii="Angsana New" w:hAnsi="Angsana New"/>
                <w:sz w:val="28"/>
                <w:szCs w:val="28"/>
                <w:cs/>
              </w:rPr>
            </w:pPr>
          </w:p>
        </w:tc>
        <w:tc>
          <w:tcPr>
            <w:tcW w:w="1458" w:type="dxa"/>
            <w:tcBorders>
              <w:top w:val="nil"/>
              <w:left w:val="nil"/>
              <w:bottom w:val="nil"/>
              <w:right w:val="nil"/>
            </w:tcBorders>
            <w:shd w:val="clear" w:color="auto" w:fill="auto"/>
          </w:tcPr>
          <w:p w:rsidR="002C33FB" w:rsidRPr="005C5AE8" w:rsidRDefault="002C33FB" w:rsidP="002C33FB">
            <w:pPr>
              <w:jc w:val="center"/>
              <w:rPr>
                <w:rFonts w:ascii="Angsana New" w:hAnsi="Angsana New"/>
                <w:sz w:val="28"/>
                <w:szCs w:val="28"/>
              </w:rPr>
            </w:pPr>
            <w:r w:rsidRPr="005C5AE8">
              <w:rPr>
                <w:rFonts w:ascii="Angsana New" w:hAnsi="Angsana New"/>
                <w:sz w:val="28"/>
                <w:szCs w:val="28"/>
              </w:rPr>
              <w:t>Baht</w:t>
            </w:r>
          </w:p>
        </w:tc>
        <w:tc>
          <w:tcPr>
            <w:tcW w:w="270" w:type="dxa"/>
            <w:tcBorders>
              <w:top w:val="nil"/>
              <w:left w:val="nil"/>
              <w:bottom w:val="nil"/>
              <w:right w:val="nil"/>
            </w:tcBorders>
          </w:tcPr>
          <w:p w:rsidR="002C33FB" w:rsidRPr="005C5AE8" w:rsidRDefault="002C33FB" w:rsidP="002C33FB">
            <w:pPr>
              <w:ind w:right="-108"/>
              <w:jc w:val="center"/>
              <w:rPr>
                <w:rFonts w:ascii="Angsana New" w:hAnsi="Angsana New"/>
                <w:sz w:val="28"/>
                <w:szCs w:val="28"/>
                <w:cs/>
              </w:rPr>
            </w:pPr>
          </w:p>
        </w:tc>
        <w:tc>
          <w:tcPr>
            <w:tcW w:w="1530" w:type="dxa"/>
            <w:tcBorders>
              <w:top w:val="nil"/>
              <w:left w:val="nil"/>
              <w:bottom w:val="nil"/>
              <w:right w:val="nil"/>
            </w:tcBorders>
          </w:tcPr>
          <w:p w:rsidR="002C33FB" w:rsidRPr="005C5AE8" w:rsidRDefault="002C33FB" w:rsidP="002C33FB">
            <w:pPr>
              <w:jc w:val="center"/>
              <w:rPr>
                <w:rFonts w:ascii="Angsana New" w:hAnsi="Angsana New"/>
                <w:sz w:val="28"/>
                <w:szCs w:val="28"/>
              </w:rPr>
            </w:pPr>
            <w:r w:rsidRPr="005C5AE8">
              <w:rPr>
                <w:rFonts w:ascii="Angsana New" w:hAnsi="Angsana New"/>
                <w:sz w:val="28"/>
                <w:szCs w:val="28"/>
              </w:rPr>
              <w:t>Baht</w:t>
            </w:r>
          </w:p>
        </w:tc>
      </w:tr>
      <w:tr w:rsidR="00696C04" w:rsidRPr="005C5AE8" w:rsidTr="00333466">
        <w:trPr>
          <w:cantSplit/>
        </w:trPr>
        <w:tc>
          <w:tcPr>
            <w:tcW w:w="2610" w:type="dxa"/>
            <w:tcBorders>
              <w:top w:val="nil"/>
              <w:left w:val="nil"/>
              <w:bottom w:val="nil"/>
              <w:right w:val="nil"/>
            </w:tcBorders>
          </w:tcPr>
          <w:p w:rsidR="00696C04" w:rsidRPr="005C5AE8" w:rsidRDefault="00696C04" w:rsidP="00696C04">
            <w:pPr>
              <w:ind w:left="-90" w:right="-108"/>
              <w:rPr>
                <w:rFonts w:ascii="Angsana New" w:hAnsi="Angsana New"/>
                <w:b/>
                <w:bCs/>
                <w:sz w:val="28"/>
                <w:szCs w:val="28"/>
                <w:cs/>
              </w:rPr>
            </w:pPr>
            <w:r w:rsidRPr="005C5AE8">
              <w:rPr>
                <w:rFonts w:ascii="Angsana New" w:hAnsi="Angsana New"/>
                <w:b/>
                <w:bCs/>
                <w:sz w:val="28"/>
                <w:szCs w:val="28"/>
              </w:rPr>
              <w:t>Purchase of goods and services</w:t>
            </w:r>
          </w:p>
        </w:tc>
        <w:tc>
          <w:tcPr>
            <w:tcW w:w="1530" w:type="dxa"/>
            <w:tcBorders>
              <w:top w:val="nil"/>
              <w:left w:val="nil"/>
              <w:bottom w:val="nil"/>
              <w:right w:val="nil"/>
            </w:tcBorders>
            <w:shd w:val="clear" w:color="auto" w:fill="auto"/>
          </w:tcPr>
          <w:p w:rsidR="00696C04" w:rsidRPr="006A3930" w:rsidRDefault="00696C04" w:rsidP="00696C04">
            <w:pPr>
              <w:ind w:right="135"/>
              <w:jc w:val="right"/>
              <w:rPr>
                <w:rFonts w:ascii="Angsana New" w:hAnsi="Angsana New"/>
                <w:sz w:val="28"/>
                <w:szCs w:val="28"/>
                <w:cs/>
              </w:rPr>
            </w:pPr>
          </w:p>
        </w:tc>
        <w:tc>
          <w:tcPr>
            <w:tcW w:w="270" w:type="dxa"/>
            <w:tcBorders>
              <w:top w:val="nil"/>
              <w:left w:val="nil"/>
              <w:bottom w:val="nil"/>
              <w:right w:val="nil"/>
            </w:tcBorders>
            <w:shd w:val="clear" w:color="auto" w:fill="auto"/>
          </w:tcPr>
          <w:p w:rsidR="00696C04" w:rsidRPr="006A3930" w:rsidRDefault="00696C04" w:rsidP="00696C04">
            <w:pPr>
              <w:jc w:val="center"/>
              <w:rPr>
                <w:rFonts w:ascii="Angsana New" w:hAnsi="Angsana New"/>
                <w:sz w:val="28"/>
                <w:szCs w:val="28"/>
                <w:u w:val="single"/>
                <w:cs/>
              </w:rPr>
            </w:pPr>
          </w:p>
        </w:tc>
        <w:tc>
          <w:tcPr>
            <w:tcW w:w="1530" w:type="dxa"/>
            <w:tcBorders>
              <w:top w:val="nil"/>
              <w:left w:val="nil"/>
              <w:bottom w:val="nil"/>
              <w:right w:val="nil"/>
            </w:tcBorders>
            <w:shd w:val="clear" w:color="auto" w:fill="auto"/>
          </w:tcPr>
          <w:p w:rsidR="00696C04" w:rsidRPr="006A3930" w:rsidRDefault="00696C04" w:rsidP="00696C04">
            <w:pPr>
              <w:ind w:right="135"/>
              <w:jc w:val="right"/>
              <w:rPr>
                <w:rFonts w:ascii="Angsana New" w:hAnsi="Angsana New"/>
                <w:sz w:val="28"/>
                <w:szCs w:val="28"/>
                <w:cs/>
              </w:rPr>
            </w:pPr>
          </w:p>
        </w:tc>
        <w:tc>
          <w:tcPr>
            <w:tcW w:w="252" w:type="dxa"/>
            <w:tcBorders>
              <w:top w:val="nil"/>
              <w:left w:val="nil"/>
              <w:bottom w:val="nil"/>
              <w:right w:val="nil"/>
            </w:tcBorders>
            <w:shd w:val="clear" w:color="auto" w:fill="auto"/>
          </w:tcPr>
          <w:p w:rsidR="00696C04" w:rsidRPr="006A3930" w:rsidRDefault="00696C04" w:rsidP="00696C04">
            <w:pPr>
              <w:jc w:val="center"/>
              <w:rPr>
                <w:rFonts w:ascii="Angsana New" w:hAnsi="Angsana New"/>
                <w:sz w:val="28"/>
                <w:szCs w:val="28"/>
                <w:u w:val="single"/>
                <w:cs/>
              </w:rPr>
            </w:pPr>
          </w:p>
        </w:tc>
        <w:tc>
          <w:tcPr>
            <w:tcW w:w="1458" w:type="dxa"/>
            <w:tcBorders>
              <w:top w:val="nil"/>
              <w:left w:val="nil"/>
              <w:bottom w:val="nil"/>
              <w:right w:val="nil"/>
            </w:tcBorders>
            <w:shd w:val="clear" w:color="auto" w:fill="auto"/>
          </w:tcPr>
          <w:p w:rsidR="00696C04" w:rsidRPr="006A3930" w:rsidRDefault="00696C04" w:rsidP="00696C04">
            <w:pPr>
              <w:ind w:right="135"/>
              <w:jc w:val="right"/>
              <w:rPr>
                <w:rFonts w:ascii="Angsana New" w:hAnsi="Angsana New"/>
                <w:sz w:val="28"/>
                <w:szCs w:val="28"/>
                <w:cs/>
              </w:rPr>
            </w:pPr>
          </w:p>
        </w:tc>
        <w:tc>
          <w:tcPr>
            <w:tcW w:w="270" w:type="dxa"/>
            <w:tcBorders>
              <w:top w:val="nil"/>
              <w:left w:val="nil"/>
              <w:bottom w:val="nil"/>
              <w:right w:val="nil"/>
            </w:tcBorders>
          </w:tcPr>
          <w:p w:rsidR="00696C04" w:rsidRPr="006A3930" w:rsidRDefault="00696C04" w:rsidP="00696C04">
            <w:pPr>
              <w:jc w:val="center"/>
              <w:rPr>
                <w:rFonts w:ascii="Angsana New" w:hAnsi="Angsana New"/>
                <w:sz w:val="28"/>
                <w:szCs w:val="28"/>
                <w:u w:val="single"/>
                <w:cs/>
              </w:rPr>
            </w:pPr>
          </w:p>
        </w:tc>
        <w:tc>
          <w:tcPr>
            <w:tcW w:w="1530" w:type="dxa"/>
            <w:tcBorders>
              <w:top w:val="nil"/>
              <w:left w:val="nil"/>
              <w:bottom w:val="nil"/>
              <w:right w:val="nil"/>
            </w:tcBorders>
          </w:tcPr>
          <w:p w:rsidR="00696C04" w:rsidRPr="006A3930" w:rsidRDefault="00696C04" w:rsidP="00696C04">
            <w:pPr>
              <w:ind w:right="135"/>
              <w:jc w:val="right"/>
              <w:rPr>
                <w:rFonts w:ascii="Angsana New" w:hAnsi="Angsana New"/>
                <w:sz w:val="28"/>
                <w:szCs w:val="28"/>
                <w:cs/>
              </w:rPr>
            </w:pPr>
          </w:p>
        </w:tc>
      </w:tr>
      <w:tr w:rsidR="00696C04" w:rsidRPr="005C5AE8" w:rsidTr="00333466">
        <w:trPr>
          <w:cantSplit/>
        </w:trPr>
        <w:tc>
          <w:tcPr>
            <w:tcW w:w="2610" w:type="dxa"/>
            <w:tcBorders>
              <w:top w:val="nil"/>
              <w:left w:val="nil"/>
              <w:bottom w:val="nil"/>
              <w:right w:val="nil"/>
            </w:tcBorders>
          </w:tcPr>
          <w:p w:rsidR="00696C04" w:rsidRPr="005C5AE8" w:rsidRDefault="00696C04" w:rsidP="00696C04">
            <w:pPr>
              <w:ind w:left="90" w:right="-108"/>
              <w:rPr>
                <w:rFonts w:ascii="Angsana New" w:hAnsi="Angsana New"/>
                <w:sz w:val="28"/>
                <w:szCs w:val="28"/>
              </w:rPr>
            </w:pPr>
            <w:r w:rsidRPr="005C5AE8">
              <w:rPr>
                <w:rFonts w:ascii="Angsana New" w:hAnsi="Angsana New"/>
                <w:sz w:val="28"/>
                <w:szCs w:val="28"/>
              </w:rPr>
              <w:t>Purchase of goods</w:t>
            </w:r>
          </w:p>
        </w:tc>
        <w:tc>
          <w:tcPr>
            <w:tcW w:w="1530"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24,160,780</w:t>
            </w:r>
            <w:r w:rsidRPr="00FE5752">
              <w:rPr>
                <w:rFonts w:ascii="Angsana New" w:hAnsi="Angsana New"/>
                <w:sz w:val="28"/>
                <w:szCs w:val="28"/>
                <w:cs/>
              </w:rPr>
              <w:t>.</w:t>
            </w:r>
            <w:r w:rsidRPr="00FE5752">
              <w:rPr>
                <w:rFonts w:ascii="Angsana New" w:hAnsi="Angsana New"/>
                <w:sz w:val="28"/>
                <w:szCs w:val="28"/>
              </w:rPr>
              <w:t>76</w:t>
            </w:r>
          </w:p>
        </w:tc>
        <w:tc>
          <w:tcPr>
            <w:tcW w:w="270"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102,808,644</w:t>
            </w:r>
            <w:r w:rsidRPr="00FE5752">
              <w:rPr>
                <w:rFonts w:ascii="Angsana New" w:hAnsi="Angsana New"/>
                <w:sz w:val="28"/>
                <w:szCs w:val="28"/>
                <w:cs/>
              </w:rPr>
              <w:t>.</w:t>
            </w:r>
            <w:r w:rsidRPr="00FE5752">
              <w:rPr>
                <w:rFonts w:ascii="Angsana New" w:hAnsi="Angsana New"/>
                <w:sz w:val="28"/>
                <w:szCs w:val="28"/>
              </w:rPr>
              <w:t>42</w:t>
            </w:r>
          </w:p>
        </w:tc>
        <w:tc>
          <w:tcPr>
            <w:tcW w:w="252"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458" w:type="dxa"/>
            <w:tcBorders>
              <w:top w:val="nil"/>
              <w:left w:val="nil"/>
              <w:bottom w:val="nil"/>
              <w:right w:val="nil"/>
            </w:tcBorders>
            <w:shd w:val="clear" w:color="auto" w:fill="auto"/>
          </w:tcPr>
          <w:p w:rsidR="00696C04" w:rsidRPr="00FE5752" w:rsidRDefault="00696C04" w:rsidP="00696C04">
            <w:pPr>
              <w:ind w:left="-108" w:right="-108"/>
              <w:jc w:val="center"/>
              <w:rPr>
                <w:rFonts w:ascii="Angsana New" w:hAnsi="Angsana New"/>
                <w:sz w:val="28"/>
                <w:szCs w:val="28"/>
                <w:cs/>
              </w:rPr>
            </w:pPr>
            <w:r w:rsidRPr="00FE5752">
              <w:rPr>
                <w:rFonts w:ascii="Angsana New" w:hAnsi="Angsana New"/>
                <w:sz w:val="28"/>
                <w:szCs w:val="28"/>
                <w:cs/>
              </w:rPr>
              <w:t>-</w:t>
            </w:r>
          </w:p>
        </w:tc>
        <w:tc>
          <w:tcPr>
            <w:tcW w:w="270" w:type="dxa"/>
            <w:tcBorders>
              <w:top w:val="nil"/>
              <w:left w:val="nil"/>
              <w:bottom w:val="nil"/>
              <w:right w:val="nil"/>
            </w:tcBorders>
          </w:tcPr>
          <w:p w:rsidR="00696C04" w:rsidRPr="00FE5752" w:rsidRDefault="00696C04" w:rsidP="00696C04">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90,258,779</w:t>
            </w:r>
            <w:r w:rsidRPr="00FE5752">
              <w:rPr>
                <w:rFonts w:ascii="Angsana New" w:hAnsi="Angsana New"/>
                <w:sz w:val="28"/>
                <w:szCs w:val="28"/>
                <w:cs/>
              </w:rPr>
              <w:t>.</w:t>
            </w:r>
            <w:r w:rsidRPr="00FE5752">
              <w:rPr>
                <w:rFonts w:ascii="Angsana New" w:hAnsi="Angsana New"/>
                <w:sz w:val="28"/>
                <w:szCs w:val="28"/>
              </w:rPr>
              <w:t>00</w:t>
            </w:r>
          </w:p>
        </w:tc>
      </w:tr>
    </w:tbl>
    <w:p w:rsidR="002C33FB" w:rsidRPr="002C33FB" w:rsidRDefault="002C33FB" w:rsidP="002C33FB">
      <w:pPr>
        <w:pStyle w:val="ListParagraph"/>
        <w:ind w:left="810"/>
        <w:jc w:val="thaiDistribute"/>
        <w:outlineLvl w:val="0"/>
        <w:rPr>
          <w:rFonts w:ascii="Angsana New" w:hAnsi="Angsana New"/>
          <w:sz w:val="16"/>
          <w:szCs w:val="16"/>
        </w:rPr>
      </w:pPr>
    </w:p>
    <w:p w:rsidR="00874BB5" w:rsidRPr="001B0E04" w:rsidRDefault="005C5AE8" w:rsidP="00E63ABD">
      <w:pPr>
        <w:pStyle w:val="ListParagraph"/>
        <w:numPr>
          <w:ilvl w:val="1"/>
          <w:numId w:val="20"/>
        </w:numPr>
        <w:ind w:left="810" w:hanging="384"/>
        <w:jc w:val="thaiDistribute"/>
        <w:outlineLvl w:val="0"/>
        <w:rPr>
          <w:rFonts w:ascii="Angsana New" w:hAnsi="Angsana New"/>
          <w:sz w:val="30"/>
          <w:szCs w:val="30"/>
        </w:rPr>
      </w:pPr>
      <w:r w:rsidRPr="001B0E04">
        <w:rPr>
          <w:rFonts w:ascii="Angsana New" w:hAnsi="Angsana New"/>
          <w:sz w:val="30"/>
          <w:szCs w:val="30"/>
        </w:rPr>
        <w:t>Assets and Liabilities of  Intercompany</w:t>
      </w:r>
    </w:p>
    <w:tbl>
      <w:tblPr>
        <w:tblpPr w:leftFromText="180" w:rightFromText="180" w:vertAnchor="text" w:tblpX="568" w:tblpY="1"/>
        <w:tblOverlap w:val="never"/>
        <w:tblW w:w="9415" w:type="dxa"/>
        <w:tblLook w:val="0000"/>
      </w:tblPr>
      <w:tblGrid>
        <w:gridCol w:w="2610"/>
        <w:gridCol w:w="1530"/>
        <w:gridCol w:w="269"/>
        <w:gridCol w:w="1515"/>
        <w:gridCol w:w="234"/>
        <w:gridCol w:w="1492"/>
        <w:gridCol w:w="250"/>
        <w:gridCol w:w="1515"/>
      </w:tblGrid>
      <w:tr w:rsidR="005C5AE8" w:rsidRPr="005C5AE8" w:rsidTr="00333466">
        <w:tc>
          <w:tcPr>
            <w:tcW w:w="2610" w:type="dxa"/>
            <w:tcBorders>
              <w:top w:val="nil"/>
              <w:left w:val="nil"/>
              <w:bottom w:val="nil"/>
              <w:right w:val="nil"/>
            </w:tcBorders>
          </w:tcPr>
          <w:p w:rsidR="005C5AE8" w:rsidRPr="005C5AE8" w:rsidRDefault="005C5AE8" w:rsidP="00534805">
            <w:pPr>
              <w:ind w:left="-90" w:right="-108"/>
              <w:jc w:val="left"/>
              <w:rPr>
                <w:rFonts w:ascii="Angsana New" w:hAnsi="Angsana New"/>
                <w:sz w:val="28"/>
                <w:szCs w:val="28"/>
                <w:lang w:bidi="ar-SA"/>
              </w:rPr>
            </w:pPr>
          </w:p>
        </w:tc>
        <w:tc>
          <w:tcPr>
            <w:tcW w:w="3314" w:type="dxa"/>
            <w:gridSpan w:val="3"/>
            <w:tcBorders>
              <w:top w:val="nil"/>
              <w:left w:val="nil"/>
              <w:bottom w:val="nil"/>
              <w:right w:val="nil"/>
            </w:tcBorders>
          </w:tcPr>
          <w:p w:rsidR="005C5AE8" w:rsidRPr="005C5AE8" w:rsidRDefault="005C5AE8" w:rsidP="00534805">
            <w:pPr>
              <w:ind w:left="-108" w:right="-108"/>
              <w:jc w:val="center"/>
              <w:rPr>
                <w:rFonts w:ascii="Angsana New" w:hAnsi="Angsana New"/>
                <w:sz w:val="28"/>
                <w:szCs w:val="28"/>
                <w:cs/>
              </w:rPr>
            </w:pPr>
            <w:r w:rsidRPr="005C5AE8">
              <w:rPr>
                <w:rFonts w:ascii="Angsana New" w:hAnsi="Angsana New"/>
                <w:sz w:val="28"/>
                <w:szCs w:val="28"/>
              </w:rPr>
              <w:t>Consolidated Financial Statements</w:t>
            </w:r>
          </w:p>
        </w:tc>
        <w:tc>
          <w:tcPr>
            <w:tcW w:w="234" w:type="dxa"/>
            <w:tcBorders>
              <w:top w:val="nil"/>
              <w:left w:val="nil"/>
              <w:bottom w:val="nil"/>
              <w:right w:val="nil"/>
            </w:tcBorders>
          </w:tcPr>
          <w:p w:rsidR="005C5AE8" w:rsidRPr="005C5AE8" w:rsidRDefault="005C5AE8" w:rsidP="00534805">
            <w:pPr>
              <w:ind w:left="-108" w:right="-108"/>
              <w:jc w:val="center"/>
              <w:rPr>
                <w:rFonts w:ascii="Angsana New" w:hAnsi="Angsana New"/>
                <w:sz w:val="28"/>
                <w:szCs w:val="28"/>
                <w:cs/>
              </w:rPr>
            </w:pPr>
          </w:p>
        </w:tc>
        <w:tc>
          <w:tcPr>
            <w:tcW w:w="3257" w:type="dxa"/>
            <w:gridSpan w:val="3"/>
            <w:tcBorders>
              <w:top w:val="nil"/>
              <w:left w:val="nil"/>
              <w:bottom w:val="nil"/>
              <w:right w:val="nil"/>
            </w:tcBorders>
          </w:tcPr>
          <w:p w:rsidR="005C5AE8" w:rsidRPr="005C5AE8" w:rsidRDefault="005C5AE8" w:rsidP="00534805">
            <w:pPr>
              <w:ind w:left="-108" w:right="-108"/>
              <w:jc w:val="center"/>
              <w:rPr>
                <w:rFonts w:ascii="Angsana New" w:hAnsi="Angsana New"/>
                <w:sz w:val="28"/>
                <w:szCs w:val="28"/>
              </w:rPr>
            </w:pPr>
            <w:r w:rsidRPr="005C5AE8">
              <w:rPr>
                <w:rFonts w:ascii="Angsana New" w:hAnsi="Angsana New"/>
                <w:sz w:val="28"/>
                <w:szCs w:val="28"/>
              </w:rPr>
              <w:t>Separate Financial Statements</w:t>
            </w:r>
          </w:p>
        </w:tc>
      </w:tr>
      <w:tr w:rsidR="005C5AE8" w:rsidRPr="005C5AE8" w:rsidTr="00333466">
        <w:trPr>
          <w:cantSplit/>
        </w:trPr>
        <w:tc>
          <w:tcPr>
            <w:tcW w:w="2610" w:type="dxa"/>
            <w:tcBorders>
              <w:top w:val="nil"/>
              <w:left w:val="nil"/>
              <w:bottom w:val="nil"/>
              <w:right w:val="nil"/>
            </w:tcBorders>
          </w:tcPr>
          <w:p w:rsidR="005C5AE8" w:rsidRPr="005C5AE8" w:rsidRDefault="005C5AE8" w:rsidP="00534805">
            <w:pPr>
              <w:ind w:left="-90" w:right="-108"/>
              <w:jc w:val="left"/>
              <w:rPr>
                <w:rFonts w:ascii="Angsana New" w:hAnsi="Angsana New"/>
                <w:sz w:val="28"/>
                <w:szCs w:val="28"/>
                <w:cs/>
              </w:rPr>
            </w:pPr>
          </w:p>
        </w:tc>
        <w:tc>
          <w:tcPr>
            <w:tcW w:w="1530" w:type="dxa"/>
            <w:tcBorders>
              <w:top w:val="nil"/>
              <w:left w:val="nil"/>
              <w:bottom w:val="nil"/>
              <w:right w:val="nil"/>
            </w:tcBorders>
          </w:tcPr>
          <w:p w:rsidR="005C5AE8" w:rsidRPr="005C5AE8" w:rsidRDefault="005C5AE8" w:rsidP="00534805">
            <w:pPr>
              <w:jc w:val="center"/>
              <w:rPr>
                <w:rFonts w:ascii="Angsana New" w:hAnsi="Angsana New"/>
                <w:sz w:val="28"/>
                <w:szCs w:val="28"/>
                <w:cs/>
              </w:rPr>
            </w:pPr>
            <w:r w:rsidRPr="005C5AE8">
              <w:rPr>
                <w:rFonts w:ascii="Angsana New" w:eastAsia="Angsana New" w:hAnsi="Angsana New"/>
                <w:sz w:val="28"/>
                <w:szCs w:val="28"/>
              </w:rPr>
              <w:t>As at</w:t>
            </w:r>
          </w:p>
        </w:tc>
        <w:tc>
          <w:tcPr>
            <w:tcW w:w="269" w:type="dxa"/>
            <w:tcBorders>
              <w:top w:val="nil"/>
              <w:left w:val="nil"/>
              <w:bottom w:val="nil"/>
              <w:right w:val="nil"/>
            </w:tcBorders>
          </w:tcPr>
          <w:p w:rsidR="005C5AE8" w:rsidRPr="005C5AE8" w:rsidRDefault="005C5AE8" w:rsidP="00534805">
            <w:pPr>
              <w:jc w:val="center"/>
              <w:rPr>
                <w:rFonts w:ascii="Angsana New" w:hAnsi="Angsana New"/>
                <w:sz w:val="28"/>
                <w:szCs w:val="28"/>
                <w:u w:val="single"/>
                <w:cs/>
              </w:rPr>
            </w:pPr>
          </w:p>
        </w:tc>
        <w:tc>
          <w:tcPr>
            <w:tcW w:w="1515" w:type="dxa"/>
            <w:tcBorders>
              <w:top w:val="nil"/>
              <w:left w:val="nil"/>
              <w:bottom w:val="nil"/>
              <w:right w:val="nil"/>
            </w:tcBorders>
          </w:tcPr>
          <w:p w:rsidR="005C5AE8" w:rsidRPr="005C5AE8" w:rsidRDefault="005C5AE8" w:rsidP="00534805">
            <w:pPr>
              <w:jc w:val="center"/>
              <w:rPr>
                <w:rFonts w:ascii="Angsana New" w:hAnsi="Angsana New"/>
                <w:sz w:val="28"/>
                <w:szCs w:val="28"/>
              </w:rPr>
            </w:pPr>
            <w:r w:rsidRPr="005C5AE8">
              <w:rPr>
                <w:rFonts w:ascii="Angsana New" w:eastAsia="Angsana New" w:hAnsi="Angsana New"/>
                <w:sz w:val="28"/>
                <w:szCs w:val="28"/>
              </w:rPr>
              <w:t>As at</w:t>
            </w:r>
          </w:p>
        </w:tc>
        <w:tc>
          <w:tcPr>
            <w:tcW w:w="234" w:type="dxa"/>
            <w:tcBorders>
              <w:top w:val="nil"/>
              <w:left w:val="nil"/>
              <w:bottom w:val="nil"/>
              <w:right w:val="nil"/>
            </w:tcBorders>
          </w:tcPr>
          <w:p w:rsidR="005C5AE8" w:rsidRPr="005C5AE8" w:rsidRDefault="005C5AE8" w:rsidP="00534805">
            <w:pPr>
              <w:jc w:val="center"/>
              <w:rPr>
                <w:rFonts w:ascii="Angsana New" w:hAnsi="Angsana New"/>
                <w:sz w:val="28"/>
                <w:szCs w:val="28"/>
                <w:u w:val="single"/>
                <w:cs/>
              </w:rPr>
            </w:pPr>
          </w:p>
        </w:tc>
        <w:tc>
          <w:tcPr>
            <w:tcW w:w="1492" w:type="dxa"/>
            <w:tcBorders>
              <w:top w:val="nil"/>
              <w:left w:val="nil"/>
              <w:bottom w:val="nil"/>
              <w:right w:val="nil"/>
            </w:tcBorders>
          </w:tcPr>
          <w:p w:rsidR="005C5AE8" w:rsidRPr="005C5AE8" w:rsidRDefault="005C5AE8" w:rsidP="00534805">
            <w:pPr>
              <w:jc w:val="center"/>
              <w:rPr>
                <w:rFonts w:ascii="Angsana New" w:hAnsi="Angsana New"/>
                <w:sz w:val="28"/>
                <w:szCs w:val="28"/>
              </w:rPr>
            </w:pPr>
            <w:r w:rsidRPr="005C5AE8">
              <w:rPr>
                <w:rFonts w:ascii="Angsana New" w:eastAsia="Angsana New" w:hAnsi="Angsana New"/>
                <w:sz w:val="28"/>
                <w:szCs w:val="28"/>
              </w:rPr>
              <w:t>As at</w:t>
            </w:r>
          </w:p>
        </w:tc>
        <w:tc>
          <w:tcPr>
            <w:tcW w:w="250" w:type="dxa"/>
            <w:tcBorders>
              <w:top w:val="nil"/>
              <w:left w:val="nil"/>
              <w:bottom w:val="nil"/>
              <w:right w:val="nil"/>
            </w:tcBorders>
          </w:tcPr>
          <w:p w:rsidR="005C5AE8" w:rsidRPr="005C5AE8" w:rsidRDefault="005C5AE8" w:rsidP="00534805">
            <w:pPr>
              <w:jc w:val="center"/>
              <w:rPr>
                <w:rFonts w:ascii="Angsana New" w:hAnsi="Angsana New"/>
                <w:sz w:val="28"/>
                <w:szCs w:val="28"/>
                <w:u w:val="single"/>
                <w:cs/>
              </w:rPr>
            </w:pPr>
          </w:p>
        </w:tc>
        <w:tc>
          <w:tcPr>
            <w:tcW w:w="1515" w:type="dxa"/>
            <w:tcBorders>
              <w:top w:val="nil"/>
              <w:left w:val="nil"/>
              <w:bottom w:val="nil"/>
              <w:right w:val="nil"/>
            </w:tcBorders>
          </w:tcPr>
          <w:p w:rsidR="005C5AE8" w:rsidRPr="005C5AE8" w:rsidRDefault="005C5AE8" w:rsidP="00534805">
            <w:pPr>
              <w:jc w:val="center"/>
              <w:rPr>
                <w:rFonts w:ascii="Angsana New" w:hAnsi="Angsana New"/>
                <w:sz w:val="28"/>
                <w:szCs w:val="28"/>
              </w:rPr>
            </w:pPr>
            <w:r w:rsidRPr="005C5AE8">
              <w:rPr>
                <w:rFonts w:ascii="Angsana New" w:eastAsia="Angsana New" w:hAnsi="Angsana New"/>
                <w:sz w:val="28"/>
                <w:szCs w:val="28"/>
              </w:rPr>
              <w:t>As at</w:t>
            </w:r>
          </w:p>
        </w:tc>
      </w:tr>
      <w:tr w:rsidR="005C5AE8" w:rsidRPr="005C5AE8" w:rsidTr="00333466">
        <w:trPr>
          <w:cantSplit/>
        </w:trPr>
        <w:tc>
          <w:tcPr>
            <w:tcW w:w="2610" w:type="dxa"/>
            <w:tcBorders>
              <w:top w:val="nil"/>
              <w:left w:val="nil"/>
              <w:bottom w:val="nil"/>
              <w:right w:val="nil"/>
            </w:tcBorders>
          </w:tcPr>
          <w:p w:rsidR="005C5AE8" w:rsidRPr="005C5AE8" w:rsidRDefault="005C5AE8" w:rsidP="005C5AE8">
            <w:pPr>
              <w:ind w:left="-90" w:right="-108"/>
              <w:jc w:val="left"/>
              <w:rPr>
                <w:rFonts w:ascii="Angsana New" w:hAnsi="Angsana New"/>
                <w:sz w:val="28"/>
                <w:szCs w:val="28"/>
                <w:cs/>
              </w:rPr>
            </w:pPr>
          </w:p>
        </w:tc>
        <w:tc>
          <w:tcPr>
            <w:tcW w:w="153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69"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515"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c>
          <w:tcPr>
            <w:tcW w:w="234"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492"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50"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cs/>
              </w:rPr>
            </w:pPr>
          </w:p>
        </w:tc>
        <w:tc>
          <w:tcPr>
            <w:tcW w:w="1515" w:type="dxa"/>
            <w:tcBorders>
              <w:top w:val="nil"/>
              <w:left w:val="nil"/>
              <w:bottom w:val="nil"/>
              <w:right w:val="nil"/>
            </w:tcBorders>
          </w:tcPr>
          <w:p w:rsidR="005C5AE8" w:rsidRPr="005C5AE8" w:rsidRDefault="005C5AE8" w:rsidP="005C5AE8">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15</w:t>
            </w:r>
          </w:p>
        </w:tc>
      </w:tr>
      <w:tr w:rsidR="005C5AE8" w:rsidRPr="005C5AE8" w:rsidTr="00333466">
        <w:trPr>
          <w:cantSplit/>
        </w:trPr>
        <w:tc>
          <w:tcPr>
            <w:tcW w:w="2610" w:type="dxa"/>
            <w:tcBorders>
              <w:top w:val="nil"/>
              <w:left w:val="nil"/>
              <w:bottom w:val="nil"/>
              <w:right w:val="nil"/>
            </w:tcBorders>
          </w:tcPr>
          <w:p w:rsidR="005C5AE8" w:rsidRPr="005C5AE8" w:rsidRDefault="005C5AE8" w:rsidP="005C5AE8">
            <w:pPr>
              <w:ind w:left="-90" w:right="-108"/>
              <w:jc w:val="left"/>
              <w:rPr>
                <w:rFonts w:ascii="Angsana New" w:hAnsi="Angsana New"/>
                <w:sz w:val="28"/>
                <w:szCs w:val="28"/>
                <w:cs/>
              </w:rPr>
            </w:pPr>
          </w:p>
        </w:tc>
        <w:tc>
          <w:tcPr>
            <w:tcW w:w="1530" w:type="dxa"/>
            <w:tcBorders>
              <w:top w:val="nil"/>
              <w:left w:val="nil"/>
              <w:bottom w:val="nil"/>
              <w:right w:val="nil"/>
            </w:tcBorders>
          </w:tcPr>
          <w:p w:rsidR="005C5AE8" w:rsidRPr="005C5AE8" w:rsidRDefault="005C5AE8" w:rsidP="005C5AE8">
            <w:pPr>
              <w:jc w:val="center"/>
              <w:rPr>
                <w:rFonts w:ascii="Angsana New" w:hAnsi="Angsana New"/>
                <w:sz w:val="28"/>
                <w:szCs w:val="28"/>
              </w:rPr>
            </w:pPr>
            <w:r w:rsidRPr="005C5AE8">
              <w:rPr>
                <w:rFonts w:ascii="Angsana New" w:hAnsi="Angsana New"/>
                <w:sz w:val="28"/>
                <w:szCs w:val="28"/>
              </w:rPr>
              <w:t>Baht</w:t>
            </w:r>
          </w:p>
        </w:tc>
        <w:tc>
          <w:tcPr>
            <w:tcW w:w="269" w:type="dxa"/>
            <w:tcBorders>
              <w:top w:val="nil"/>
              <w:left w:val="nil"/>
              <w:bottom w:val="nil"/>
              <w:right w:val="nil"/>
            </w:tcBorders>
          </w:tcPr>
          <w:p w:rsidR="005C5AE8" w:rsidRPr="005C5AE8" w:rsidRDefault="005C5AE8" w:rsidP="005C5AE8">
            <w:pPr>
              <w:jc w:val="center"/>
              <w:rPr>
                <w:rFonts w:ascii="Angsana New" w:hAnsi="Angsana New"/>
                <w:sz w:val="28"/>
                <w:szCs w:val="28"/>
                <w:cs/>
              </w:rPr>
            </w:pPr>
          </w:p>
        </w:tc>
        <w:tc>
          <w:tcPr>
            <w:tcW w:w="1515" w:type="dxa"/>
            <w:tcBorders>
              <w:top w:val="nil"/>
              <w:left w:val="nil"/>
              <w:bottom w:val="nil"/>
              <w:right w:val="nil"/>
            </w:tcBorders>
          </w:tcPr>
          <w:p w:rsidR="005C5AE8" w:rsidRPr="005C5AE8" w:rsidRDefault="005C5AE8" w:rsidP="005C5AE8">
            <w:pPr>
              <w:jc w:val="center"/>
              <w:rPr>
                <w:rFonts w:ascii="Angsana New" w:hAnsi="Angsana New"/>
                <w:sz w:val="28"/>
                <w:szCs w:val="28"/>
              </w:rPr>
            </w:pPr>
            <w:r w:rsidRPr="005C5AE8">
              <w:rPr>
                <w:rFonts w:ascii="Angsana New" w:hAnsi="Angsana New"/>
                <w:sz w:val="28"/>
                <w:szCs w:val="28"/>
              </w:rPr>
              <w:t>Baht</w:t>
            </w:r>
          </w:p>
        </w:tc>
        <w:tc>
          <w:tcPr>
            <w:tcW w:w="234" w:type="dxa"/>
            <w:tcBorders>
              <w:top w:val="nil"/>
              <w:left w:val="nil"/>
              <w:bottom w:val="nil"/>
              <w:right w:val="nil"/>
            </w:tcBorders>
          </w:tcPr>
          <w:p w:rsidR="005C5AE8" w:rsidRPr="005C5AE8" w:rsidRDefault="005C5AE8" w:rsidP="005C5AE8">
            <w:pPr>
              <w:jc w:val="center"/>
              <w:rPr>
                <w:rFonts w:ascii="Angsana New" w:hAnsi="Angsana New"/>
                <w:sz w:val="28"/>
                <w:szCs w:val="28"/>
                <w:cs/>
              </w:rPr>
            </w:pPr>
          </w:p>
        </w:tc>
        <w:tc>
          <w:tcPr>
            <w:tcW w:w="1492" w:type="dxa"/>
            <w:tcBorders>
              <w:top w:val="nil"/>
              <w:left w:val="nil"/>
              <w:bottom w:val="nil"/>
              <w:right w:val="nil"/>
            </w:tcBorders>
          </w:tcPr>
          <w:p w:rsidR="005C5AE8" w:rsidRPr="005C5AE8" w:rsidRDefault="005C5AE8" w:rsidP="005C5AE8">
            <w:pPr>
              <w:jc w:val="center"/>
              <w:rPr>
                <w:rFonts w:ascii="Angsana New" w:hAnsi="Angsana New"/>
                <w:sz w:val="28"/>
                <w:szCs w:val="28"/>
              </w:rPr>
            </w:pPr>
            <w:r w:rsidRPr="005C5AE8">
              <w:rPr>
                <w:rFonts w:ascii="Angsana New" w:hAnsi="Angsana New"/>
                <w:sz w:val="28"/>
                <w:szCs w:val="28"/>
              </w:rPr>
              <w:t>Baht</w:t>
            </w:r>
          </w:p>
        </w:tc>
        <w:tc>
          <w:tcPr>
            <w:tcW w:w="250" w:type="dxa"/>
            <w:tcBorders>
              <w:top w:val="nil"/>
              <w:left w:val="nil"/>
              <w:bottom w:val="nil"/>
              <w:right w:val="nil"/>
            </w:tcBorders>
          </w:tcPr>
          <w:p w:rsidR="005C5AE8" w:rsidRPr="005C5AE8" w:rsidRDefault="005C5AE8" w:rsidP="005C5AE8">
            <w:pPr>
              <w:ind w:right="-108"/>
              <w:jc w:val="center"/>
              <w:rPr>
                <w:rFonts w:ascii="Angsana New" w:hAnsi="Angsana New"/>
                <w:sz w:val="28"/>
                <w:szCs w:val="28"/>
                <w:cs/>
              </w:rPr>
            </w:pPr>
          </w:p>
        </w:tc>
        <w:tc>
          <w:tcPr>
            <w:tcW w:w="1515" w:type="dxa"/>
            <w:tcBorders>
              <w:top w:val="nil"/>
              <w:left w:val="nil"/>
              <w:bottom w:val="nil"/>
              <w:right w:val="nil"/>
            </w:tcBorders>
          </w:tcPr>
          <w:p w:rsidR="005C5AE8" w:rsidRPr="005C5AE8" w:rsidRDefault="005C5AE8" w:rsidP="005C5AE8">
            <w:pPr>
              <w:jc w:val="center"/>
              <w:rPr>
                <w:rFonts w:ascii="Angsana New" w:hAnsi="Angsana New"/>
                <w:sz w:val="28"/>
                <w:szCs w:val="28"/>
              </w:rPr>
            </w:pPr>
            <w:r w:rsidRPr="005C5AE8">
              <w:rPr>
                <w:rFonts w:ascii="Angsana New" w:hAnsi="Angsana New"/>
                <w:sz w:val="28"/>
                <w:szCs w:val="28"/>
              </w:rPr>
              <w:t>Baht</w:t>
            </w:r>
          </w:p>
        </w:tc>
      </w:tr>
      <w:tr w:rsidR="00696C04" w:rsidRPr="005C5AE8" w:rsidTr="00333466">
        <w:trPr>
          <w:cantSplit/>
        </w:trPr>
        <w:tc>
          <w:tcPr>
            <w:tcW w:w="2610" w:type="dxa"/>
            <w:tcBorders>
              <w:top w:val="nil"/>
              <w:left w:val="nil"/>
              <w:bottom w:val="nil"/>
              <w:right w:val="nil"/>
            </w:tcBorders>
          </w:tcPr>
          <w:p w:rsidR="00696C04" w:rsidRPr="005C5AE8" w:rsidRDefault="00696C04" w:rsidP="00696C04">
            <w:pPr>
              <w:ind w:right="-108" w:hanging="90"/>
              <w:rPr>
                <w:rFonts w:ascii="Angsana New" w:hAnsi="Angsana New"/>
                <w:b/>
                <w:bCs/>
                <w:sz w:val="28"/>
                <w:szCs w:val="28"/>
                <w:cs/>
              </w:rPr>
            </w:pPr>
            <w:r w:rsidRPr="004D432E">
              <w:rPr>
                <w:rFonts w:ascii="Angsana New" w:hAnsi="Angsana New"/>
                <w:sz w:val="27"/>
                <w:szCs w:val="27"/>
              </w:rPr>
              <w:t>Trade accounts receivable</w:t>
            </w:r>
          </w:p>
        </w:tc>
        <w:tc>
          <w:tcPr>
            <w:tcW w:w="1530"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Pr>
                <w:rFonts w:ascii="Angsana New" w:hAnsi="Angsana New" w:hint="cs"/>
                <w:sz w:val="28"/>
                <w:szCs w:val="28"/>
                <w:cs/>
              </w:rPr>
              <w:t>68</w:t>
            </w:r>
            <w:r w:rsidRPr="00FE5752">
              <w:rPr>
                <w:rFonts w:ascii="Angsana New" w:hAnsi="Angsana New"/>
                <w:sz w:val="28"/>
                <w:szCs w:val="28"/>
              </w:rPr>
              <w:t>,</w:t>
            </w:r>
            <w:r>
              <w:rPr>
                <w:rFonts w:ascii="Angsana New" w:hAnsi="Angsana New" w:hint="cs"/>
                <w:sz w:val="28"/>
                <w:szCs w:val="28"/>
                <w:cs/>
              </w:rPr>
              <w:t>793</w:t>
            </w:r>
            <w:r w:rsidRPr="00FE5752">
              <w:rPr>
                <w:rFonts w:ascii="Angsana New" w:hAnsi="Angsana New"/>
                <w:sz w:val="28"/>
                <w:szCs w:val="28"/>
              </w:rPr>
              <w:t>,</w:t>
            </w:r>
            <w:r>
              <w:rPr>
                <w:rFonts w:ascii="Angsana New" w:hAnsi="Angsana New" w:hint="cs"/>
                <w:sz w:val="28"/>
                <w:szCs w:val="28"/>
                <w:cs/>
              </w:rPr>
              <w:t>546.07</w:t>
            </w:r>
          </w:p>
        </w:tc>
        <w:tc>
          <w:tcPr>
            <w:tcW w:w="269" w:type="dxa"/>
            <w:tcBorders>
              <w:top w:val="nil"/>
              <w:left w:val="nil"/>
              <w:bottom w:val="nil"/>
              <w:right w:val="nil"/>
            </w:tcBorders>
            <w:shd w:val="clear" w:color="auto" w:fill="auto"/>
          </w:tcPr>
          <w:p w:rsidR="00696C04" w:rsidRPr="00FE5752" w:rsidRDefault="00696C04" w:rsidP="00696C04">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179,609,374</w:t>
            </w:r>
            <w:r w:rsidRPr="00FE5752">
              <w:rPr>
                <w:rFonts w:ascii="Angsana New" w:hAnsi="Angsana New"/>
                <w:sz w:val="28"/>
                <w:szCs w:val="28"/>
                <w:cs/>
              </w:rPr>
              <w:t>.</w:t>
            </w:r>
            <w:r w:rsidRPr="00FE5752">
              <w:rPr>
                <w:rFonts w:ascii="Angsana New" w:hAnsi="Angsana New"/>
                <w:sz w:val="28"/>
                <w:szCs w:val="28"/>
              </w:rPr>
              <w:t>00</w:t>
            </w:r>
          </w:p>
        </w:tc>
        <w:tc>
          <w:tcPr>
            <w:tcW w:w="234"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492"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Pr>
                <w:rFonts w:ascii="Angsana New" w:hAnsi="Angsana New" w:hint="cs"/>
                <w:sz w:val="28"/>
                <w:szCs w:val="28"/>
                <w:cs/>
              </w:rPr>
              <w:t>54</w:t>
            </w:r>
            <w:r w:rsidRPr="00FE5752">
              <w:rPr>
                <w:rFonts w:ascii="Angsana New" w:hAnsi="Angsana New"/>
                <w:sz w:val="28"/>
                <w:szCs w:val="28"/>
              </w:rPr>
              <w:t>,</w:t>
            </w:r>
            <w:r>
              <w:rPr>
                <w:rFonts w:ascii="Angsana New" w:hAnsi="Angsana New" w:hint="cs"/>
                <w:sz w:val="28"/>
                <w:szCs w:val="28"/>
                <w:cs/>
              </w:rPr>
              <w:t>236</w:t>
            </w:r>
            <w:r w:rsidRPr="00FE5752">
              <w:rPr>
                <w:rFonts w:ascii="Angsana New" w:hAnsi="Angsana New"/>
                <w:sz w:val="28"/>
                <w:szCs w:val="28"/>
              </w:rPr>
              <w:t>,</w:t>
            </w:r>
            <w:r>
              <w:rPr>
                <w:rFonts w:ascii="Angsana New" w:hAnsi="Angsana New" w:hint="cs"/>
                <w:sz w:val="28"/>
                <w:szCs w:val="28"/>
                <w:cs/>
              </w:rPr>
              <w:t>399.25</w:t>
            </w:r>
          </w:p>
        </w:tc>
        <w:tc>
          <w:tcPr>
            <w:tcW w:w="250"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119,967,277</w:t>
            </w:r>
            <w:r w:rsidRPr="00FE5752">
              <w:rPr>
                <w:rFonts w:ascii="Angsana New" w:hAnsi="Angsana New"/>
                <w:sz w:val="28"/>
                <w:szCs w:val="28"/>
                <w:cs/>
              </w:rPr>
              <w:t>.</w:t>
            </w:r>
            <w:r w:rsidRPr="00FE5752">
              <w:rPr>
                <w:rFonts w:ascii="Angsana New" w:hAnsi="Angsana New"/>
                <w:sz w:val="28"/>
                <w:szCs w:val="28"/>
              </w:rPr>
              <w:t>52</w:t>
            </w:r>
          </w:p>
        </w:tc>
      </w:tr>
      <w:tr w:rsidR="00696C04" w:rsidRPr="005C5AE8" w:rsidTr="00333466">
        <w:trPr>
          <w:cantSplit/>
        </w:trPr>
        <w:tc>
          <w:tcPr>
            <w:tcW w:w="2610" w:type="dxa"/>
            <w:tcBorders>
              <w:top w:val="nil"/>
              <w:left w:val="nil"/>
              <w:bottom w:val="nil"/>
              <w:right w:val="nil"/>
            </w:tcBorders>
          </w:tcPr>
          <w:p w:rsidR="00696C04" w:rsidRPr="005C5AE8" w:rsidRDefault="00696C04" w:rsidP="00696C04">
            <w:pPr>
              <w:ind w:right="-108" w:hanging="90"/>
              <w:rPr>
                <w:rFonts w:ascii="Angsana New" w:hAnsi="Angsana New"/>
                <w:sz w:val="28"/>
                <w:szCs w:val="28"/>
                <w:cs/>
                <w:lang w:val="en-GB"/>
              </w:rPr>
            </w:pPr>
            <w:r w:rsidRPr="004D432E">
              <w:rPr>
                <w:rFonts w:ascii="Angsana New" w:hAnsi="Angsana New"/>
                <w:sz w:val="27"/>
                <w:szCs w:val="27"/>
              </w:rPr>
              <w:t>Trade accounts payable</w:t>
            </w:r>
          </w:p>
        </w:tc>
        <w:tc>
          <w:tcPr>
            <w:tcW w:w="1530"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Pr>
                <w:rFonts w:ascii="Angsana New" w:hAnsi="Angsana New"/>
                <w:sz w:val="28"/>
                <w:szCs w:val="28"/>
              </w:rPr>
              <w:t>2,266,</w:t>
            </w:r>
            <w:r w:rsidRPr="00FE5752">
              <w:rPr>
                <w:rFonts w:ascii="Angsana New" w:hAnsi="Angsana New"/>
                <w:sz w:val="28"/>
                <w:szCs w:val="28"/>
              </w:rPr>
              <w:t>121</w:t>
            </w:r>
            <w:r w:rsidRPr="00FE5752">
              <w:rPr>
                <w:rFonts w:ascii="Angsana New" w:hAnsi="Angsana New"/>
                <w:sz w:val="28"/>
                <w:szCs w:val="28"/>
                <w:cs/>
              </w:rPr>
              <w:t>.</w:t>
            </w:r>
            <w:r w:rsidRPr="00FE5752">
              <w:rPr>
                <w:rFonts w:ascii="Angsana New" w:hAnsi="Angsana New"/>
                <w:sz w:val="28"/>
                <w:szCs w:val="28"/>
              </w:rPr>
              <w:t>66</w:t>
            </w:r>
          </w:p>
        </w:tc>
        <w:tc>
          <w:tcPr>
            <w:tcW w:w="269" w:type="dxa"/>
            <w:tcBorders>
              <w:top w:val="nil"/>
              <w:left w:val="nil"/>
              <w:bottom w:val="nil"/>
              <w:right w:val="nil"/>
            </w:tcBorders>
            <w:shd w:val="clear" w:color="auto" w:fill="auto"/>
          </w:tcPr>
          <w:p w:rsidR="00696C04" w:rsidRPr="00FE5752" w:rsidRDefault="00696C04" w:rsidP="00696C04">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2,797,721</w:t>
            </w:r>
            <w:r w:rsidRPr="00FE5752">
              <w:rPr>
                <w:rFonts w:ascii="Angsana New" w:hAnsi="Angsana New"/>
                <w:sz w:val="28"/>
                <w:szCs w:val="28"/>
                <w:cs/>
              </w:rPr>
              <w:t>.</w:t>
            </w:r>
            <w:r w:rsidRPr="00FE5752">
              <w:rPr>
                <w:rFonts w:ascii="Angsana New" w:hAnsi="Angsana New"/>
                <w:sz w:val="28"/>
                <w:szCs w:val="28"/>
              </w:rPr>
              <w:t>52</w:t>
            </w:r>
          </w:p>
        </w:tc>
        <w:tc>
          <w:tcPr>
            <w:tcW w:w="234" w:type="dxa"/>
            <w:tcBorders>
              <w:top w:val="nil"/>
              <w:left w:val="nil"/>
              <w:bottom w:val="nil"/>
              <w:right w:val="nil"/>
            </w:tcBorders>
            <w:shd w:val="clear" w:color="auto" w:fill="auto"/>
          </w:tcPr>
          <w:p w:rsidR="00696C04" w:rsidRPr="00FE5752" w:rsidRDefault="00696C04" w:rsidP="00696C04">
            <w:pPr>
              <w:tabs>
                <w:tab w:val="decimal" w:pos="585"/>
              </w:tabs>
              <w:ind w:left="-108" w:right="-108"/>
              <w:jc w:val="center"/>
              <w:rPr>
                <w:rFonts w:ascii="Angsana New" w:hAnsi="Angsana New"/>
                <w:sz w:val="28"/>
                <w:szCs w:val="28"/>
              </w:rPr>
            </w:pPr>
          </w:p>
        </w:tc>
        <w:tc>
          <w:tcPr>
            <w:tcW w:w="1492" w:type="dxa"/>
            <w:tcBorders>
              <w:top w:val="nil"/>
              <w:left w:val="nil"/>
              <w:bottom w:val="nil"/>
              <w:right w:val="nil"/>
            </w:tcBorders>
            <w:shd w:val="clear" w:color="auto" w:fill="auto"/>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1,052,292</w:t>
            </w:r>
            <w:r w:rsidRPr="00FE5752">
              <w:rPr>
                <w:rFonts w:ascii="Angsana New" w:hAnsi="Angsana New"/>
                <w:sz w:val="28"/>
                <w:szCs w:val="28"/>
                <w:cs/>
              </w:rPr>
              <w:t>.</w:t>
            </w:r>
            <w:r w:rsidRPr="00FE5752">
              <w:rPr>
                <w:rFonts w:ascii="Angsana New" w:hAnsi="Angsana New"/>
                <w:sz w:val="28"/>
                <w:szCs w:val="28"/>
              </w:rPr>
              <w:t>26</w:t>
            </w:r>
          </w:p>
        </w:tc>
        <w:tc>
          <w:tcPr>
            <w:tcW w:w="250" w:type="dxa"/>
            <w:tcBorders>
              <w:top w:val="nil"/>
              <w:left w:val="nil"/>
              <w:bottom w:val="nil"/>
              <w:right w:val="nil"/>
            </w:tcBorders>
          </w:tcPr>
          <w:p w:rsidR="00696C04" w:rsidRPr="00FE5752" w:rsidRDefault="00696C04" w:rsidP="00696C04">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696C04" w:rsidRPr="00FE5752" w:rsidRDefault="00696C04" w:rsidP="00696C04">
            <w:pPr>
              <w:ind w:right="19"/>
              <w:jc w:val="right"/>
              <w:rPr>
                <w:rFonts w:ascii="Angsana New" w:hAnsi="Angsana New"/>
                <w:sz w:val="28"/>
                <w:szCs w:val="28"/>
              </w:rPr>
            </w:pPr>
            <w:r w:rsidRPr="00FE5752">
              <w:rPr>
                <w:rFonts w:ascii="Angsana New" w:hAnsi="Angsana New"/>
                <w:sz w:val="28"/>
                <w:szCs w:val="28"/>
              </w:rPr>
              <w:t>1,052,292</w:t>
            </w:r>
            <w:r w:rsidRPr="00FE5752">
              <w:rPr>
                <w:rFonts w:ascii="Angsana New" w:hAnsi="Angsana New"/>
                <w:sz w:val="28"/>
                <w:szCs w:val="28"/>
                <w:cs/>
              </w:rPr>
              <w:t>.</w:t>
            </w:r>
            <w:r w:rsidRPr="00FE5752">
              <w:rPr>
                <w:rFonts w:ascii="Angsana New" w:hAnsi="Angsana New"/>
                <w:sz w:val="28"/>
                <w:szCs w:val="28"/>
              </w:rPr>
              <w:t>26</w:t>
            </w:r>
          </w:p>
        </w:tc>
      </w:tr>
    </w:tbl>
    <w:p w:rsidR="00FE265E" w:rsidRDefault="00FE265E" w:rsidP="00FE265E">
      <w:pPr>
        <w:ind w:left="426"/>
        <w:jc w:val="thaiDistribute"/>
        <w:rPr>
          <w:rFonts w:ascii="Angsana New" w:hAnsi="Angsana New"/>
          <w:b/>
          <w:bCs/>
          <w:sz w:val="32"/>
          <w:szCs w:val="32"/>
          <w:lang w:val="en-GB"/>
        </w:rPr>
      </w:pPr>
    </w:p>
    <w:p w:rsidR="00DB6308" w:rsidRPr="001B7F74" w:rsidRDefault="00DB6308" w:rsidP="00E63ABD">
      <w:pPr>
        <w:numPr>
          <w:ilvl w:val="0"/>
          <w:numId w:val="20"/>
        </w:numPr>
        <w:ind w:left="426" w:hanging="426"/>
        <w:jc w:val="thaiDistribute"/>
        <w:rPr>
          <w:rFonts w:ascii="Angsana New" w:hAnsi="Angsana New"/>
          <w:b/>
          <w:bCs/>
          <w:sz w:val="32"/>
          <w:szCs w:val="32"/>
          <w:lang w:val="en-GB"/>
        </w:rPr>
      </w:pPr>
      <w:r w:rsidRPr="001B7F74">
        <w:rPr>
          <w:rFonts w:ascii="Angsana New" w:hAnsi="Angsana New"/>
          <w:b/>
          <w:bCs/>
          <w:sz w:val="32"/>
          <w:szCs w:val="32"/>
        </w:rPr>
        <w:t>Inter-transaction between related parties</w:t>
      </w:r>
    </w:p>
    <w:p w:rsidR="00DB6308" w:rsidRDefault="00DB6308" w:rsidP="009B6A09">
      <w:pPr>
        <w:ind w:left="450" w:firstLine="810"/>
        <w:jc w:val="thaiDistribute"/>
        <w:outlineLvl w:val="0"/>
        <w:rPr>
          <w:rFonts w:ascii="Angsana New" w:hAnsi="Angsana New"/>
          <w:sz w:val="32"/>
          <w:szCs w:val="32"/>
        </w:rPr>
      </w:pPr>
      <w:r w:rsidRPr="000E6166">
        <w:rPr>
          <w:rFonts w:ascii="Angsana New" w:hAnsi="Angsana New"/>
          <w:sz w:val="32"/>
          <w:szCs w:val="32"/>
        </w:rPr>
        <w:t xml:space="preserve">A group of individual shareholders who are members of the Company’s management </w:t>
      </w:r>
      <w:r w:rsidRPr="00DC4FBF">
        <w:rPr>
          <w:rFonts w:ascii="Angsana New" w:hAnsi="Angsana New"/>
          <w:sz w:val="32"/>
          <w:szCs w:val="32"/>
        </w:rPr>
        <w:t>hold</w:t>
      </w:r>
      <w:r w:rsidR="00DC4FBF" w:rsidRPr="00DC4FBF">
        <w:rPr>
          <w:rFonts w:ascii="Angsana New" w:hAnsi="Angsana New"/>
          <w:sz w:val="30"/>
          <w:szCs w:val="30"/>
          <w:lang w:val="en-GB"/>
        </w:rPr>
        <w:t xml:space="preserve">18.92 </w:t>
      </w:r>
      <w:r w:rsidRPr="00DC4FBF">
        <w:rPr>
          <w:rFonts w:ascii="Angsana New" w:hAnsi="Angsana New"/>
          <w:sz w:val="32"/>
          <w:szCs w:val="32"/>
        </w:rPr>
        <w:t>interests</w:t>
      </w:r>
      <w:r w:rsidRPr="000E6166">
        <w:rPr>
          <w:rFonts w:ascii="Angsana New" w:hAnsi="Angsana New"/>
          <w:sz w:val="32"/>
          <w:szCs w:val="32"/>
        </w:rPr>
        <w:t xml:space="preserve"> in the Com</w:t>
      </w:r>
      <w:r w:rsidR="009B09CE">
        <w:rPr>
          <w:rFonts w:ascii="Angsana New" w:hAnsi="Angsana New"/>
          <w:sz w:val="32"/>
          <w:szCs w:val="32"/>
        </w:rPr>
        <w:t xml:space="preserve">pany’s share capital. </w:t>
      </w:r>
      <w:r w:rsidRPr="000E6166">
        <w:rPr>
          <w:rFonts w:ascii="Angsana New" w:hAnsi="Angsana New"/>
          <w:sz w:val="32"/>
          <w:szCs w:val="32"/>
        </w:rPr>
        <w:t>The Company’s remaining shares are widely held. The following significant transactions were carried out with related parties:</w:t>
      </w:r>
    </w:p>
    <w:p w:rsidR="007461FD" w:rsidRPr="00E4418E" w:rsidRDefault="007461FD" w:rsidP="00176E19">
      <w:pPr>
        <w:numPr>
          <w:ilvl w:val="0"/>
          <w:numId w:val="4"/>
        </w:numPr>
        <w:tabs>
          <w:tab w:val="left" w:pos="851"/>
        </w:tabs>
        <w:jc w:val="thaiDistribute"/>
        <w:rPr>
          <w:rFonts w:ascii="Angsana New" w:hAnsi="Angsana New"/>
          <w:vanish/>
          <w:sz w:val="30"/>
          <w:szCs w:val="30"/>
          <w:cs/>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85131A" w:rsidRPr="00E4418E" w:rsidRDefault="0085131A" w:rsidP="00176E19">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85131A" w:rsidRPr="00E4418E" w:rsidRDefault="0085131A" w:rsidP="00176E19">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284ED4" w:rsidRPr="00284ED4" w:rsidRDefault="00284ED4" w:rsidP="00176E19">
      <w:pPr>
        <w:pStyle w:val="ListParagraph"/>
        <w:numPr>
          <w:ilvl w:val="0"/>
          <w:numId w:val="5"/>
        </w:numPr>
        <w:spacing w:after="0" w:line="240" w:lineRule="auto"/>
        <w:contextualSpacing w:val="0"/>
        <w:jc w:val="thaiDistribute"/>
        <w:rPr>
          <w:rFonts w:ascii="Angsana New" w:eastAsia="Courier New" w:hAnsi="Angsana New"/>
          <w:vanish/>
          <w:color w:val="auto"/>
          <w:sz w:val="32"/>
          <w:szCs w:val="32"/>
          <w:lang w:val="en-US" w:bidi="th-TH"/>
        </w:rPr>
      </w:pPr>
    </w:p>
    <w:p w:rsidR="006A4E05" w:rsidRPr="006A4E05" w:rsidRDefault="006A4E05" w:rsidP="00E63ABD">
      <w:pPr>
        <w:numPr>
          <w:ilvl w:val="1"/>
          <w:numId w:val="20"/>
        </w:numPr>
        <w:ind w:left="993" w:hanging="543"/>
        <w:jc w:val="thaiDistribute"/>
        <w:rPr>
          <w:rFonts w:ascii="Angsana New" w:hAnsi="Angsana New"/>
          <w:sz w:val="32"/>
          <w:szCs w:val="32"/>
        </w:rPr>
      </w:pPr>
      <w:r w:rsidRPr="006A4E05">
        <w:rPr>
          <w:rFonts w:ascii="Angsana New" w:hAnsi="Angsana New"/>
          <w:sz w:val="32"/>
          <w:szCs w:val="32"/>
          <w:cs/>
          <w:lang w:val="th-TH"/>
        </w:rPr>
        <w:t>Relationship with the Company</w:t>
      </w:r>
    </w:p>
    <w:tbl>
      <w:tblPr>
        <w:tblW w:w="9010" w:type="dxa"/>
        <w:tblInd w:w="738" w:type="dxa"/>
        <w:tblLayout w:type="fixed"/>
        <w:tblLook w:val="01E0"/>
      </w:tblPr>
      <w:tblGrid>
        <w:gridCol w:w="4332"/>
        <w:gridCol w:w="4678"/>
      </w:tblGrid>
      <w:tr w:rsidR="006A4E05" w:rsidRPr="00D84DB8" w:rsidTr="000575F9">
        <w:tc>
          <w:tcPr>
            <w:tcW w:w="4332" w:type="dxa"/>
          </w:tcPr>
          <w:p w:rsidR="006A4E05" w:rsidRPr="00D84DB8" w:rsidRDefault="006A4E05" w:rsidP="000575F9">
            <w:pPr>
              <w:jc w:val="center"/>
              <w:rPr>
                <w:rFonts w:ascii="Angsana New" w:eastAsia="Cordia New" w:hAnsi="Angsana New"/>
                <w:sz w:val="30"/>
                <w:szCs w:val="30"/>
                <w:u w:val="single"/>
              </w:rPr>
            </w:pPr>
            <w:r w:rsidRPr="00D84DB8">
              <w:rPr>
                <w:rFonts w:ascii="Angsana New" w:hAnsi="Angsana New"/>
                <w:color w:val="000000"/>
                <w:sz w:val="30"/>
                <w:szCs w:val="30"/>
                <w:u w:val="single"/>
              </w:rPr>
              <w:t>Parties’ Name</w:t>
            </w:r>
          </w:p>
        </w:tc>
        <w:tc>
          <w:tcPr>
            <w:tcW w:w="4678" w:type="dxa"/>
          </w:tcPr>
          <w:p w:rsidR="006A4E05" w:rsidRPr="00D84DB8" w:rsidRDefault="006A4E05" w:rsidP="000575F9">
            <w:pPr>
              <w:keepNext/>
              <w:jc w:val="center"/>
              <w:outlineLvl w:val="7"/>
              <w:rPr>
                <w:rFonts w:ascii="Angsana New" w:eastAsia="Cordia New" w:hAnsi="Angsana New"/>
                <w:sz w:val="30"/>
                <w:szCs w:val="30"/>
                <w:u w:val="single"/>
                <w:cs/>
              </w:rPr>
            </w:pPr>
            <w:r w:rsidRPr="00D84DB8">
              <w:rPr>
                <w:rFonts w:ascii="Angsana New" w:hAnsi="Angsana New"/>
                <w:color w:val="000000"/>
                <w:sz w:val="30"/>
                <w:szCs w:val="30"/>
                <w:u w:val="single"/>
              </w:rPr>
              <w:t>Relationship</w:t>
            </w:r>
          </w:p>
        </w:tc>
      </w:tr>
      <w:tr w:rsidR="006A4E05" w:rsidRPr="00D84DB8" w:rsidTr="000575F9">
        <w:tc>
          <w:tcPr>
            <w:tcW w:w="4332" w:type="dxa"/>
          </w:tcPr>
          <w:p w:rsidR="006A4E05" w:rsidRPr="00D84DB8" w:rsidRDefault="006A4E05" w:rsidP="000575F9">
            <w:pPr>
              <w:jc w:val="left"/>
              <w:rPr>
                <w:rFonts w:ascii="Angsana New" w:hAnsi="Angsana New"/>
                <w:sz w:val="30"/>
                <w:szCs w:val="30"/>
              </w:rPr>
            </w:pPr>
            <w:r w:rsidRPr="00D84DB8">
              <w:rPr>
                <w:rFonts w:ascii="Angsana New" w:eastAsia="Times New Roman" w:hAnsi="Angsana New"/>
                <w:position w:val="6"/>
                <w:sz w:val="30"/>
                <w:szCs w:val="30"/>
              </w:rPr>
              <w:t>Millcon Burapa Company Limited</w:t>
            </w:r>
          </w:p>
        </w:tc>
        <w:tc>
          <w:tcPr>
            <w:tcW w:w="4678" w:type="dxa"/>
          </w:tcPr>
          <w:p w:rsidR="006A4E05" w:rsidRPr="00D84DB8" w:rsidRDefault="006A4E05" w:rsidP="000575F9">
            <w:pPr>
              <w:rPr>
                <w:rFonts w:ascii="Angsana New" w:hAnsi="Angsana New"/>
                <w:sz w:val="30"/>
                <w:szCs w:val="30"/>
              </w:rPr>
            </w:pPr>
            <w:r w:rsidRPr="00D84DB8">
              <w:rPr>
                <w:rFonts w:ascii="Angsana New" w:hAnsi="Angsana New"/>
                <w:color w:val="000000"/>
                <w:sz w:val="30"/>
                <w:szCs w:val="30"/>
              </w:rPr>
              <w:t>Subsidiary Companyby direct shareholding</w:t>
            </w:r>
            <w:r w:rsidRPr="00D84DB8">
              <w:rPr>
                <w:rFonts w:ascii="Angsana New" w:hAnsi="Angsana New"/>
                <w:sz w:val="30"/>
                <w:szCs w:val="30"/>
              </w:rPr>
              <w:t xml:space="preserve">99.10% </w:t>
            </w:r>
          </w:p>
        </w:tc>
      </w:tr>
      <w:tr w:rsidR="006A4E05" w:rsidRPr="00D84DB8" w:rsidTr="000575F9">
        <w:tc>
          <w:tcPr>
            <w:tcW w:w="4332" w:type="dxa"/>
            <w:shd w:val="clear" w:color="auto" w:fill="auto"/>
          </w:tcPr>
          <w:p w:rsidR="006A4E05" w:rsidRPr="00D84DB8" w:rsidRDefault="006A4E05" w:rsidP="000575F9">
            <w:pPr>
              <w:rPr>
                <w:rFonts w:ascii="Angsana New" w:hAnsi="Angsana New"/>
                <w:sz w:val="30"/>
                <w:szCs w:val="30"/>
                <w:cs/>
              </w:rPr>
            </w:pPr>
            <w:r w:rsidRPr="00D84DB8">
              <w:rPr>
                <w:rFonts w:ascii="Angsana New" w:hAnsi="Angsana New"/>
                <w:sz w:val="30"/>
                <w:szCs w:val="30"/>
              </w:rPr>
              <w:t>Millcon (HK) Limited</w:t>
            </w:r>
          </w:p>
        </w:tc>
        <w:tc>
          <w:tcPr>
            <w:tcW w:w="4678" w:type="dxa"/>
            <w:shd w:val="clear" w:color="auto" w:fill="auto"/>
            <w:vAlign w:val="bottom"/>
          </w:tcPr>
          <w:p w:rsidR="006A4E05" w:rsidRPr="00D84DB8" w:rsidRDefault="006A4E05" w:rsidP="000575F9">
            <w:pPr>
              <w:tabs>
                <w:tab w:val="left" w:pos="360"/>
                <w:tab w:val="left" w:pos="1080"/>
              </w:tabs>
              <w:rPr>
                <w:rFonts w:ascii="Angsana New" w:eastAsia="Cordia New" w:hAnsi="Angsana New"/>
                <w:snapToGrid w:val="0"/>
                <w:color w:val="000000"/>
                <w:sz w:val="30"/>
                <w:szCs w:val="30"/>
                <w:highlight w:val="green"/>
                <w:cs/>
                <w:lang w:eastAsia="th-TH"/>
              </w:rPr>
            </w:pPr>
            <w:r w:rsidRPr="00D84DB8">
              <w:rPr>
                <w:rFonts w:ascii="Angsana New" w:hAnsi="Angsana New"/>
                <w:color w:val="000000"/>
                <w:sz w:val="30"/>
                <w:szCs w:val="30"/>
              </w:rPr>
              <w:t>Subsidiary Company</w:t>
            </w:r>
            <w:r w:rsidR="007F0FE4">
              <w:rPr>
                <w:rFonts w:ascii="Angsana New" w:hAnsi="Angsana New"/>
                <w:color w:val="000000"/>
                <w:sz w:val="30"/>
                <w:szCs w:val="30"/>
              </w:rPr>
              <w:t xml:space="preserve"> by power to control</w:t>
            </w:r>
          </w:p>
        </w:tc>
      </w:tr>
      <w:tr w:rsidR="006A4E05" w:rsidRPr="00D84DB8" w:rsidTr="000575F9">
        <w:tc>
          <w:tcPr>
            <w:tcW w:w="4332" w:type="dxa"/>
            <w:shd w:val="clear" w:color="auto" w:fill="auto"/>
          </w:tcPr>
          <w:p w:rsidR="006A4E05" w:rsidRPr="00D84DB8" w:rsidRDefault="006A4E05" w:rsidP="000575F9">
            <w:pPr>
              <w:ind w:left="-108" w:firstLine="108"/>
              <w:rPr>
                <w:rFonts w:ascii="Angsana New" w:hAnsi="Angsana New"/>
                <w:sz w:val="30"/>
                <w:szCs w:val="30"/>
              </w:rPr>
            </w:pPr>
            <w:r w:rsidRPr="00D84DB8">
              <w:rPr>
                <w:rFonts w:ascii="Angsana New" w:hAnsi="Angsana New"/>
                <w:sz w:val="30"/>
                <w:szCs w:val="30"/>
              </w:rPr>
              <w:t>Quest Capital Invetsment Limited</w:t>
            </w:r>
          </w:p>
        </w:tc>
        <w:tc>
          <w:tcPr>
            <w:tcW w:w="4678" w:type="dxa"/>
            <w:shd w:val="clear" w:color="auto" w:fill="auto"/>
          </w:tcPr>
          <w:p w:rsidR="006A4E05" w:rsidRPr="00D84DB8" w:rsidRDefault="006A4E05" w:rsidP="000575F9">
            <w:pPr>
              <w:rPr>
                <w:rFonts w:ascii="Angsana New" w:hAnsi="Angsana New"/>
                <w:color w:val="000000"/>
                <w:sz w:val="30"/>
                <w:szCs w:val="30"/>
              </w:rPr>
            </w:pPr>
            <w:r w:rsidRPr="00D84DB8">
              <w:rPr>
                <w:rFonts w:ascii="Angsana New" w:hAnsi="Angsana New"/>
                <w:color w:val="000000"/>
                <w:sz w:val="30"/>
                <w:szCs w:val="30"/>
              </w:rPr>
              <w:t>Subsidiary Companyby indirect shareholding</w:t>
            </w:r>
            <w:r w:rsidRPr="00D84DB8">
              <w:rPr>
                <w:rFonts w:ascii="Angsana New" w:hAnsi="Angsana New"/>
                <w:sz w:val="30"/>
                <w:szCs w:val="30"/>
              </w:rPr>
              <w:t>100%</w:t>
            </w:r>
          </w:p>
        </w:tc>
      </w:tr>
      <w:tr w:rsidR="006A4E05" w:rsidRPr="00D84DB8" w:rsidTr="000575F9">
        <w:tc>
          <w:tcPr>
            <w:tcW w:w="4332" w:type="dxa"/>
            <w:shd w:val="clear" w:color="auto" w:fill="auto"/>
          </w:tcPr>
          <w:p w:rsidR="006A4E05" w:rsidRPr="00D84DB8" w:rsidRDefault="006A4E05" w:rsidP="000575F9">
            <w:pPr>
              <w:rPr>
                <w:rFonts w:ascii="Angsana New" w:hAnsi="Angsana New"/>
                <w:sz w:val="30"/>
                <w:szCs w:val="30"/>
              </w:rPr>
            </w:pPr>
            <w:r w:rsidRPr="00D84DB8">
              <w:rPr>
                <w:rFonts w:ascii="Angsana New" w:hAnsi="Angsana New"/>
                <w:sz w:val="30"/>
                <w:szCs w:val="30"/>
              </w:rPr>
              <w:t>Millcon Thiha Limited</w:t>
            </w:r>
          </w:p>
        </w:tc>
        <w:tc>
          <w:tcPr>
            <w:tcW w:w="4678" w:type="dxa"/>
            <w:shd w:val="clear" w:color="auto" w:fill="auto"/>
          </w:tcPr>
          <w:p w:rsidR="006A4E05" w:rsidRPr="00D84DB8" w:rsidRDefault="006A4E05" w:rsidP="000575F9">
            <w:pPr>
              <w:rPr>
                <w:rFonts w:ascii="Angsana New" w:hAnsi="Angsana New"/>
                <w:sz w:val="30"/>
                <w:szCs w:val="30"/>
              </w:rPr>
            </w:pPr>
            <w:r w:rsidRPr="00D84DB8">
              <w:rPr>
                <w:rFonts w:ascii="Angsana New" w:hAnsi="Angsana New"/>
                <w:color w:val="000000"/>
                <w:sz w:val="30"/>
                <w:szCs w:val="30"/>
              </w:rPr>
              <w:t>Subsidiary Companyby direct shareholding</w:t>
            </w:r>
            <w:r w:rsidRPr="00D84DB8">
              <w:rPr>
                <w:rFonts w:ascii="Angsana New" w:hAnsi="Angsana New"/>
                <w:sz w:val="30"/>
                <w:szCs w:val="30"/>
              </w:rPr>
              <w:t xml:space="preserve">51.00% </w:t>
            </w:r>
          </w:p>
        </w:tc>
      </w:tr>
      <w:tr w:rsidR="008C2B8F" w:rsidRPr="00D84DB8" w:rsidTr="000575F9">
        <w:tc>
          <w:tcPr>
            <w:tcW w:w="4332" w:type="dxa"/>
            <w:shd w:val="clear" w:color="auto" w:fill="auto"/>
          </w:tcPr>
          <w:p w:rsidR="008C2B8F" w:rsidRPr="00D84DB8" w:rsidRDefault="008C2B8F" w:rsidP="00711E44">
            <w:pPr>
              <w:jc w:val="center"/>
              <w:rPr>
                <w:rFonts w:ascii="Angsana New" w:eastAsia="Cordia New" w:hAnsi="Angsana New"/>
                <w:sz w:val="30"/>
                <w:szCs w:val="30"/>
                <w:u w:val="single"/>
              </w:rPr>
            </w:pPr>
            <w:r w:rsidRPr="00D84DB8">
              <w:rPr>
                <w:rFonts w:ascii="Angsana New" w:hAnsi="Angsana New"/>
                <w:color w:val="000000"/>
                <w:sz w:val="30"/>
                <w:szCs w:val="30"/>
                <w:u w:val="single"/>
              </w:rPr>
              <w:lastRenderedPageBreak/>
              <w:t>Parties’ Name</w:t>
            </w:r>
          </w:p>
        </w:tc>
        <w:tc>
          <w:tcPr>
            <w:tcW w:w="4678" w:type="dxa"/>
            <w:shd w:val="clear" w:color="auto" w:fill="auto"/>
          </w:tcPr>
          <w:p w:rsidR="008C2B8F" w:rsidRPr="00D84DB8" w:rsidRDefault="00E514B9" w:rsidP="00711E44">
            <w:pPr>
              <w:keepNext/>
              <w:jc w:val="center"/>
              <w:outlineLvl w:val="7"/>
              <w:rPr>
                <w:rFonts w:ascii="Angsana New" w:eastAsia="Cordia New" w:hAnsi="Angsana New"/>
                <w:sz w:val="30"/>
                <w:szCs w:val="30"/>
                <w:u w:val="single"/>
                <w:cs/>
              </w:rPr>
            </w:pPr>
            <w:r w:rsidRPr="00D84DB8">
              <w:rPr>
                <w:rFonts w:ascii="Angsana New" w:hAnsi="Angsana New"/>
                <w:color w:val="000000"/>
                <w:sz w:val="30"/>
                <w:szCs w:val="30"/>
                <w:u w:val="single"/>
              </w:rPr>
              <w:t>Relationship</w:t>
            </w:r>
          </w:p>
        </w:tc>
      </w:tr>
      <w:tr w:rsidR="008C2B8F" w:rsidRPr="00D84DB8" w:rsidTr="000575F9">
        <w:tc>
          <w:tcPr>
            <w:tcW w:w="4332" w:type="dxa"/>
            <w:shd w:val="clear" w:color="auto" w:fill="auto"/>
          </w:tcPr>
          <w:p w:rsidR="008C2B8F" w:rsidRPr="00D84DB8" w:rsidRDefault="008C2B8F" w:rsidP="000575F9">
            <w:pPr>
              <w:jc w:val="left"/>
              <w:rPr>
                <w:rFonts w:ascii="Angsana New" w:hAnsi="Angsana New"/>
                <w:sz w:val="30"/>
                <w:szCs w:val="30"/>
              </w:rPr>
            </w:pPr>
            <w:r w:rsidRPr="00D84DB8">
              <w:rPr>
                <w:rFonts w:ascii="Angsana New" w:eastAsia="Times New Roman" w:hAnsi="Angsana New"/>
                <w:position w:val="6"/>
                <w:sz w:val="30"/>
                <w:szCs w:val="30"/>
              </w:rPr>
              <w:t>Millcon Mauritius Company Limited</w:t>
            </w:r>
          </w:p>
        </w:tc>
        <w:tc>
          <w:tcPr>
            <w:tcW w:w="4678" w:type="dxa"/>
            <w:shd w:val="clear" w:color="auto" w:fill="auto"/>
            <w:vAlign w:val="bottom"/>
          </w:tcPr>
          <w:p w:rsidR="008C2B8F" w:rsidRPr="00D84DB8" w:rsidRDefault="008C2B8F" w:rsidP="000575F9">
            <w:pPr>
              <w:tabs>
                <w:tab w:val="left" w:pos="360"/>
                <w:tab w:val="left" w:pos="1080"/>
              </w:tabs>
              <w:jc w:val="left"/>
              <w:rPr>
                <w:rFonts w:ascii="Angsana New" w:eastAsia="Cordia New" w:hAnsi="Angsana New"/>
                <w:snapToGrid w:val="0"/>
                <w:color w:val="000000"/>
                <w:sz w:val="30"/>
                <w:szCs w:val="30"/>
                <w:cs/>
                <w:lang w:eastAsia="th-TH"/>
              </w:rPr>
            </w:pPr>
            <w:r w:rsidRPr="00D84DB8">
              <w:rPr>
                <w:rFonts w:ascii="Angsana New" w:hAnsi="Angsana New"/>
                <w:color w:val="000000"/>
                <w:sz w:val="30"/>
                <w:szCs w:val="30"/>
              </w:rPr>
              <w:t>Subsidiary Company</w:t>
            </w:r>
            <w:r>
              <w:rPr>
                <w:rFonts w:ascii="Angsana New" w:hAnsi="Angsana New"/>
                <w:color w:val="000000"/>
                <w:sz w:val="30"/>
                <w:szCs w:val="30"/>
              </w:rPr>
              <w:t xml:space="preserve"> by power to control</w:t>
            </w:r>
          </w:p>
        </w:tc>
      </w:tr>
      <w:tr w:rsidR="008C2B8F" w:rsidRPr="00D84DB8" w:rsidTr="000575F9">
        <w:tc>
          <w:tcPr>
            <w:tcW w:w="4332" w:type="dxa"/>
            <w:shd w:val="clear" w:color="auto" w:fill="auto"/>
          </w:tcPr>
          <w:p w:rsidR="008C2B8F" w:rsidRPr="00D84DB8" w:rsidRDefault="008C2B8F" w:rsidP="000575F9">
            <w:pPr>
              <w:ind w:right="-126"/>
              <w:jc w:val="left"/>
              <w:rPr>
                <w:rFonts w:ascii="Angsana New" w:hAnsi="Angsana New"/>
                <w:sz w:val="30"/>
                <w:szCs w:val="30"/>
                <w:cs/>
              </w:rPr>
            </w:pPr>
            <w:r w:rsidRPr="00D84DB8">
              <w:rPr>
                <w:rFonts w:ascii="Angsana New" w:hAnsi="Angsana New"/>
                <w:sz w:val="30"/>
                <w:szCs w:val="30"/>
              </w:rPr>
              <w:t>Millcon Steel Pipe Company Limited</w:t>
            </w:r>
          </w:p>
        </w:tc>
        <w:tc>
          <w:tcPr>
            <w:tcW w:w="4678" w:type="dxa"/>
            <w:shd w:val="clear" w:color="auto" w:fill="auto"/>
          </w:tcPr>
          <w:p w:rsidR="008C2B8F" w:rsidRPr="00D84DB8" w:rsidRDefault="008C2B8F" w:rsidP="000575F9">
            <w:pPr>
              <w:jc w:val="left"/>
              <w:rPr>
                <w:rFonts w:ascii="Angsana New" w:eastAsia="Cordia New" w:hAnsi="Angsana New"/>
                <w:sz w:val="30"/>
                <w:szCs w:val="30"/>
              </w:rPr>
            </w:pPr>
            <w:r w:rsidRPr="00D84DB8">
              <w:rPr>
                <w:rFonts w:ascii="Angsana New" w:hAnsi="Angsana New"/>
                <w:sz w:val="30"/>
                <w:szCs w:val="30"/>
              </w:rPr>
              <w:t>Subsidiary Companyby direct shareholding</w:t>
            </w:r>
            <w:r w:rsidRPr="00D84DB8">
              <w:rPr>
                <w:rFonts w:ascii="Angsana New" w:eastAsia="Cordia New" w:hAnsi="Angsana New"/>
                <w:sz w:val="30"/>
                <w:szCs w:val="30"/>
              </w:rPr>
              <w:t>100%</w:t>
            </w:r>
          </w:p>
        </w:tc>
      </w:tr>
      <w:tr w:rsidR="008C2B8F" w:rsidRPr="00D84DB8" w:rsidTr="000575F9">
        <w:tc>
          <w:tcPr>
            <w:tcW w:w="4332" w:type="dxa"/>
          </w:tcPr>
          <w:p w:rsidR="008C2B8F" w:rsidRPr="00D84DB8" w:rsidRDefault="008C2B8F" w:rsidP="000575F9">
            <w:pPr>
              <w:ind w:left="255" w:right="-126" w:hanging="255"/>
              <w:jc w:val="left"/>
              <w:rPr>
                <w:rFonts w:ascii="Angsana New" w:hAnsi="Angsana New"/>
                <w:sz w:val="30"/>
                <w:szCs w:val="30"/>
                <w:cs/>
              </w:rPr>
            </w:pPr>
            <w:r w:rsidRPr="00D84DB8">
              <w:rPr>
                <w:rFonts w:ascii="Angsana New" w:hAnsi="Angsana New"/>
                <w:sz w:val="30"/>
                <w:szCs w:val="30"/>
              </w:rPr>
              <w:t>Saharuam Construction Meterials Company Limited</w:t>
            </w:r>
          </w:p>
        </w:tc>
        <w:tc>
          <w:tcPr>
            <w:tcW w:w="4678" w:type="dxa"/>
            <w:shd w:val="clear" w:color="auto" w:fill="auto"/>
          </w:tcPr>
          <w:p w:rsidR="008C2B8F" w:rsidRPr="00D84DB8" w:rsidRDefault="008C2B8F" w:rsidP="000575F9">
            <w:pPr>
              <w:jc w:val="left"/>
              <w:rPr>
                <w:rFonts w:ascii="Angsana New" w:eastAsia="Cordia New" w:hAnsi="Angsana New"/>
                <w:sz w:val="30"/>
                <w:szCs w:val="30"/>
              </w:rPr>
            </w:pPr>
            <w:r w:rsidRPr="00D84DB8">
              <w:rPr>
                <w:rFonts w:ascii="Angsana New" w:hAnsi="Angsana New"/>
                <w:sz w:val="30"/>
                <w:szCs w:val="30"/>
              </w:rPr>
              <w:t>Subsidiary Companyby direct shareholding</w:t>
            </w:r>
            <w:r w:rsidRPr="00D84DB8">
              <w:rPr>
                <w:rFonts w:ascii="Angsana New" w:eastAsia="Cordia New" w:hAnsi="Angsana New"/>
                <w:sz w:val="30"/>
                <w:szCs w:val="30"/>
              </w:rPr>
              <w:t>100%</w:t>
            </w:r>
          </w:p>
        </w:tc>
      </w:tr>
      <w:tr w:rsidR="008C2B8F" w:rsidRPr="00D84DB8" w:rsidTr="000575F9">
        <w:tc>
          <w:tcPr>
            <w:tcW w:w="4332" w:type="dxa"/>
          </w:tcPr>
          <w:p w:rsidR="008C2B8F" w:rsidRPr="00D84DB8" w:rsidRDefault="008C2B8F" w:rsidP="00800B89">
            <w:pPr>
              <w:jc w:val="left"/>
              <w:rPr>
                <w:rFonts w:ascii="Angsana New" w:hAnsi="Angsana New"/>
                <w:sz w:val="30"/>
                <w:szCs w:val="30"/>
                <w:cs/>
              </w:rPr>
            </w:pPr>
            <w:r w:rsidRPr="00D84DB8">
              <w:rPr>
                <w:rFonts w:ascii="Angsana New" w:hAnsi="Angsana New"/>
                <w:sz w:val="30"/>
                <w:szCs w:val="30"/>
              </w:rPr>
              <w:t>World Wide Processing C</w:t>
            </w:r>
            <w:r>
              <w:rPr>
                <w:rFonts w:ascii="Angsana New" w:hAnsi="Angsana New"/>
                <w:sz w:val="30"/>
                <w:szCs w:val="30"/>
              </w:rPr>
              <w:t>ompany Limited</w:t>
            </w:r>
          </w:p>
        </w:tc>
        <w:tc>
          <w:tcPr>
            <w:tcW w:w="4678" w:type="dxa"/>
            <w:shd w:val="clear" w:color="auto" w:fill="auto"/>
          </w:tcPr>
          <w:p w:rsidR="008C2B8F" w:rsidRPr="00D84DB8" w:rsidRDefault="008C2B8F" w:rsidP="00800B89">
            <w:pPr>
              <w:ind w:left="277" w:hanging="283"/>
              <w:rPr>
                <w:rFonts w:ascii="Angsana New" w:hAnsi="Angsana New"/>
                <w:sz w:val="30"/>
                <w:szCs w:val="30"/>
              </w:rPr>
            </w:pPr>
            <w:r w:rsidRPr="00D84DB8">
              <w:rPr>
                <w:rFonts w:ascii="Angsana New" w:hAnsi="Angsana New"/>
                <w:sz w:val="30"/>
                <w:szCs w:val="30"/>
              </w:rPr>
              <w:t>Subsidiary Companyby direct shareholding</w:t>
            </w:r>
            <w:r>
              <w:rPr>
                <w:rFonts w:ascii="Angsana New" w:hAnsi="Angsana New"/>
                <w:sz w:val="30"/>
                <w:szCs w:val="30"/>
              </w:rPr>
              <w:t>99.99% (formerly, it is a Subsidiary Company by in direct shareholding 99.99% until 28 June 2016)</w:t>
            </w:r>
          </w:p>
        </w:tc>
      </w:tr>
      <w:tr w:rsidR="008C2B8F" w:rsidRPr="00D84DB8" w:rsidTr="00E4596C">
        <w:tc>
          <w:tcPr>
            <w:tcW w:w="4332" w:type="dxa"/>
          </w:tcPr>
          <w:p w:rsidR="008C2B8F" w:rsidRPr="00D84DB8" w:rsidRDefault="008C2B8F" w:rsidP="00CA423D">
            <w:pPr>
              <w:rPr>
                <w:rFonts w:ascii="Angsana New" w:eastAsia="Times New Roman" w:hAnsi="Angsana New"/>
                <w:position w:val="6"/>
                <w:sz w:val="30"/>
                <w:szCs w:val="30"/>
              </w:rPr>
            </w:pPr>
            <w:r w:rsidRPr="00D84DB8">
              <w:rPr>
                <w:rFonts w:ascii="Angsana New" w:eastAsia="Times New Roman" w:hAnsi="Angsana New"/>
                <w:position w:val="6"/>
                <w:sz w:val="30"/>
                <w:szCs w:val="30"/>
              </w:rPr>
              <w:t>Suntech Metals  Company Limited</w:t>
            </w:r>
          </w:p>
          <w:p w:rsidR="008C2B8F" w:rsidRPr="00D84DB8" w:rsidRDefault="008C2B8F" w:rsidP="00CA423D">
            <w:pPr>
              <w:rPr>
                <w:rFonts w:ascii="Angsana New" w:hAnsi="Angsana New"/>
                <w:sz w:val="30"/>
                <w:szCs w:val="30"/>
                <w:highlight w:val="green"/>
              </w:rPr>
            </w:pPr>
          </w:p>
        </w:tc>
        <w:tc>
          <w:tcPr>
            <w:tcW w:w="4678" w:type="dxa"/>
            <w:vAlign w:val="bottom"/>
          </w:tcPr>
          <w:p w:rsidR="008C2B8F" w:rsidRPr="00D84DB8" w:rsidRDefault="008C2B8F" w:rsidP="00CA423D">
            <w:pPr>
              <w:tabs>
                <w:tab w:val="left" w:pos="277"/>
                <w:tab w:val="left" w:pos="1245"/>
              </w:tabs>
              <w:ind w:left="277" w:hanging="283"/>
              <w:jc w:val="left"/>
              <w:rPr>
                <w:rFonts w:ascii="Angsana New" w:eastAsia="Cordia New" w:hAnsi="Angsana New"/>
                <w:snapToGrid w:val="0"/>
                <w:color w:val="000000"/>
                <w:spacing w:val="4"/>
                <w:sz w:val="30"/>
                <w:szCs w:val="30"/>
                <w:cs/>
                <w:lang w:eastAsia="th-TH"/>
              </w:rPr>
            </w:pPr>
            <w:r w:rsidRPr="00D84DB8">
              <w:rPr>
                <w:rFonts w:ascii="Angsana New" w:eastAsia="Cordia New" w:hAnsi="Angsana New"/>
                <w:snapToGrid w:val="0"/>
                <w:color w:val="000000"/>
                <w:spacing w:val="-4"/>
                <w:sz w:val="30"/>
                <w:szCs w:val="30"/>
                <w:lang w:eastAsia="th-TH"/>
              </w:rPr>
              <w:t>A s</w:t>
            </w:r>
            <w:r>
              <w:rPr>
                <w:rFonts w:ascii="Angsana New" w:eastAsia="Cordia New" w:hAnsi="Angsana New"/>
                <w:snapToGrid w:val="0"/>
                <w:color w:val="000000"/>
                <w:spacing w:val="-4"/>
                <w:sz w:val="30"/>
                <w:szCs w:val="30"/>
                <w:lang w:eastAsia="th-TH"/>
              </w:rPr>
              <w:t>ubsidiary by date of 21 September</w:t>
            </w:r>
            <w:r w:rsidRPr="00D84DB8">
              <w:rPr>
                <w:rFonts w:ascii="Angsana New" w:eastAsia="Cordia New" w:hAnsi="Angsana New"/>
                <w:snapToGrid w:val="0"/>
                <w:color w:val="000000"/>
                <w:spacing w:val="-4"/>
                <w:sz w:val="30"/>
                <w:szCs w:val="30"/>
                <w:lang w:eastAsia="th-TH"/>
              </w:rPr>
              <w:t xml:space="preserve"> 2015, in direct shareholding of 99.99% (formerly, it is a subsidiary of a related Company namely, General Engineering Company Limited.(GEL)</w:t>
            </w:r>
            <w:r>
              <w:rPr>
                <w:rFonts w:ascii="Angsana New" w:eastAsia="Cordia New" w:hAnsi="Angsana New"/>
                <w:snapToGrid w:val="0"/>
                <w:color w:val="000000"/>
                <w:spacing w:val="-4"/>
                <w:sz w:val="30"/>
                <w:szCs w:val="30"/>
                <w:lang w:eastAsia="th-TH"/>
              </w:rPr>
              <w:t>)</w:t>
            </w:r>
          </w:p>
        </w:tc>
      </w:tr>
      <w:tr w:rsidR="008C2B8F" w:rsidRPr="00D84DB8" w:rsidTr="000575F9">
        <w:tc>
          <w:tcPr>
            <w:tcW w:w="4332" w:type="dxa"/>
          </w:tcPr>
          <w:p w:rsidR="008C2B8F" w:rsidRPr="00D84DB8" w:rsidRDefault="008C2B8F" w:rsidP="00CA423D">
            <w:pPr>
              <w:rPr>
                <w:rFonts w:ascii="Angsana New" w:eastAsia="Times New Roman" w:hAnsi="Angsana New"/>
                <w:position w:val="6"/>
                <w:sz w:val="30"/>
                <w:szCs w:val="30"/>
              </w:rPr>
            </w:pPr>
            <w:r w:rsidRPr="00D84DB8">
              <w:rPr>
                <w:rFonts w:ascii="Angsana New" w:eastAsia="Times New Roman" w:hAnsi="Angsana New"/>
                <w:position w:val="6"/>
                <w:sz w:val="30"/>
                <w:szCs w:val="30"/>
              </w:rPr>
              <w:t>Kobelco Millcon Steel Co</w:t>
            </w:r>
            <w:r>
              <w:rPr>
                <w:rFonts w:ascii="Angsana New" w:eastAsia="Times New Roman" w:hAnsi="Angsana New"/>
                <w:position w:val="6"/>
                <w:sz w:val="30"/>
                <w:szCs w:val="30"/>
              </w:rPr>
              <w:t>mpany Limited</w:t>
            </w:r>
          </w:p>
          <w:p w:rsidR="008C2B8F" w:rsidRPr="00D84DB8" w:rsidRDefault="008C2B8F" w:rsidP="00CA423D">
            <w:pPr>
              <w:ind w:firstLine="255"/>
              <w:rPr>
                <w:rFonts w:ascii="Angsana New" w:eastAsia="Times New Roman" w:hAnsi="Angsana New"/>
                <w:position w:val="6"/>
                <w:sz w:val="30"/>
                <w:szCs w:val="30"/>
              </w:rPr>
            </w:pPr>
            <w:r>
              <w:rPr>
                <w:rFonts w:ascii="Angsana New" w:eastAsia="Times New Roman" w:hAnsi="Angsana New"/>
                <w:position w:val="6"/>
                <w:sz w:val="30"/>
                <w:szCs w:val="30"/>
              </w:rPr>
              <w:t>(Millcon Special Steel Company Limited</w:t>
            </w:r>
            <w:r w:rsidRPr="00D84DB8">
              <w:rPr>
                <w:rFonts w:ascii="Angsana New" w:eastAsia="Times New Roman" w:hAnsi="Angsana New"/>
                <w:position w:val="6"/>
                <w:sz w:val="30"/>
                <w:szCs w:val="30"/>
              </w:rPr>
              <w:t>)</w:t>
            </w:r>
          </w:p>
        </w:tc>
        <w:tc>
          <w:tcPr>
            <w:tcW w:w="4678" w:type="dxa"/>
            <w:vAlign w:val="bottom"/>
          </w:tcPr>
          <w:p w:rsidR="008C2B8F" w:rsidRPr="00D84DB8" w:rsidRDefault="008C2B8F" w:rsidP="00CA423D">
            <w:pPr>
              <w:tabs>
                <w:tab w:val="left" w:pos="277"/>
                <w:tab w:val="left" w:pos="1245"/>
              </w:tabs>
              <w:ind w:left="277" w:hanging="283"/>
              <w:jc w:val="left"/>
              <w:rPr>
                <w:rFonts w:ascii="Angsana New" w:hAnsi="Angsana New"/>
                <w:color w:val="000000"/>
                <w:spacing w:val="-10"/>
                <w:sz w:val="30"/>
                <w:szCs w:val="30"/>
                <w:cs/>
              </w:rPr>
            </w:pPr>
            <w:r w:rsidRPr="00D84DB8">
              <w:rPr>
                <w:rFonts w:ascii="Angsana New" w:eastAsia="Cordia New" w:hAnsi="Angsana New"/>
                <w:snapToGrid w:val="0"/>
                <w:color w:val="000000"/>
                <w:spacing w:val="-4"/>
                <w:sz w:val="30"/>
                <w:szCs w:val="30"/>
                <w:lang w:eastAsia="th-TH"/>
              </w:rPr>
              <w:t>Joint Venture</w:t>
            </w:r>
            <w:r>
              <w:rPr>
                <w:rFonts w:ascii="Angsana New" w:eastAsia="Cordia New" w:hAnsi="Angsana New"/>
                <w:snapToGrid w:val="0"/>
                <w:color w:val="000000"/>
                <w:spacing w:val="-4"/>
                <w:sz w:val="30"/>
                <w:szCs w:val="30"/>
                <w:lang w:eastAsia="th-TH"/>
              </w:rPr>
              <w:t xml:space="preserve">byeach party holds share of 50.00% </w:t>
            </w:r>
            <w:r w:rsidRPr="00D84DB8">
              <w:rPr>
                <w:rFonts w:ascii="Angsana New" w:eastAsia="Cordia New" w:hAnsi="Angsana New"/>
                <w:snapToGrid w:val="0"/>
                <w:color w:val="000000"/>
                <w:spacing w:val="-4"/>
                <w:sz w:val="30"/>
                <w:szCs w:val="30"/>
                <w:cs/>
                <w:lang w:eastAsia="th-TH"/>
              </w:rPr>
              <w:t xml:space="preserve"> (</w:t>
            </w:r>
            <w:r w:rsidRPr="00D84DB8">
              <w:rPr>
                <w:rFonts w:ascii="Angsana New" w:eastAsia="Cordia New" w:hAnsi="Angsana New"/>
                <w:snapToGrid w:val="0"/>
                <w:color w:val="000000"/>
                <w:spacing w:val="-4"/>
                <w:sz w:val="30"/>
                <w:szCs w:val="30"/>
                <w:lang w:eastAsia="th-TH"/>
              </w:rPr>
              <w:t>formerly;a Subsidiary Company by direct shareholding 99.99% until 16 Febuary 2016)</w:t>
            </w:r>
          </w:p>
        </w:tc>
      </w:tr>
      <w:tr w:rsidR="008C2B8F" w:rsidRPr="00D84DB8" w:rsidTr="000575F9">
        <w:tc>
          <w:tcPr>
            <w:tcW w:w="4332" w:type="dxa"/>
          </w:tcPr>
          <w:p w:rsidR="008C2B8F" w:rsidRPr="00D84DB8" w:rsidRDefault="008C2B8F" w:rsidP="00CA423D">
            <w:pPr>
              <w:ind w:left="255" w:hanging="255"/>
              <w:rPr>
                <w:rFonts w:ascii="Angsana New" w:eastAsia="Times New Roman" w:hAnsi="Angsana New"/>
                <w:position w:val="6"/>
                <w:sz w:val="30"/>
                <w:szCs w:val="30"/>
              </w:rPr>
            </w:pPr>
            <w:r w:rsidRPr="00D84DB8">
              <w:rPr>
                <w:rFonts w:ascii="Angsana New" w:eastAsia="Times New Roman" w:hAnsi="Angsana New"/>
                <w:position w:val="6"/>
                <w:sz w:val="30"/>
                <w:szCs w:val="30"/>
              </w:rPr>
              <w:t xml:space="preserve">Wisdom Tree Investment(S) </w:t>
            </w:r>
            <w:r>
              <w:rPr>
                <w:rFonts w:ascii="Angsana New" w:eastAsia="Times New Roman" w:hAnsi="Angsana New"/>
                <w:position w:val="6"/>
                <w:sz w:val="30"/>
                <w:szCs w:val="30"/>
              </w:rPr>
              <w:t>Pte. Limited</w:t>
            </w:r>
          </w:p>
        </w:tc>
        <w:tc>
          <w:tcPr>
            <w:tcW w:w="4678" w:type="dxa"/>
          </w:tcPr>
          <w:p w:rsidR="008C2B8F" w:rsidRPr="00D84DB8" w:rsidRDefault="008C2B8F" w:rsidP="00CA423D">
            <w:pPr>
              <w:rPr>
                <w:rFonts w:ascii="Angsana New" w:hAnsi="Angsana New"/>
                <w:color w:val="000000"/>
                <w:sz w:val="30"/>
                <w:szCs w:val="30"/>
              </w:rPr>
            </w:pPr>
            <w:r w:rsidRPr="00D84DB8">
              <w:rPr>
                <w:rFonts w:ascii="Angsana New" w:hAnsi="Angsana New"/>
                <w:color w:val="000000"/>
                <w:sz w:val="30"/>
                <w:szCs w:val="30"/>
              </w:rPr>
              <w:t>Associate Company by holding share 45</w:t>
            </w:r>
            <w:r>
              <w:rPr>
                <w:rFonts w:ascii="Angsana New" w:hAnsi="Angsana New"/>
                <w:color w:val="000000"/>
                <w:sz w:val="30"/>
                <w:szCs w:val="30"/>
              </w:rPr>
              <w:t>.00</w:t>
            </w:r>
            <w:r w:rsidRPr="00D84DB8">
              <w:rPr>
                <w:rFonts w:ascii="Angsana New" w:hAnsi="Angsana New"/>
                <w:color w:val="000000"/>
                <w:sz w:val="30"/>
                <w:szCs w:val="30"/>
              </w:rPr>
              <w:t>%</w:t>
            </w:r>
          </w:p>
        </w:tc>
      </w:tr>
      <w:tr w:rsidR="008C2B8F" w:rsidRPr="00D84DB8" w:rsidTr="000575F9">
        <w:tc>
          <w:tcPr>
            <w:tcW w:w="4332" w:type="dxa"/>
          </w:tcPr>
          <w:p w:rsidR="008C2B8F" w:rsidRPr="00D84DB8" w:rsidRDefault="008C2B8F" w:rsidP="00CA423D">
            <w:pPr>
              <w:rPr>
                <w:rFonts w:ascii="Angsana New" w:eastAsia="Times New Roman" w:hAnsi="Angsana New"/>
                <w:position w:val="6"/>
                <w:sz w:val="30"/>
                <w:szCs w:val="30"/>
                <w:cs/>
              </w:rPr>
            </w:pPr>
            <w:r w:rsidRPr="00D84DB8">
              <w:rPr>
                <w:rFonts w:ascii="Angsana New" w:eastAsia="Times New Roman" w:hAnsi="Angsana New"/>
                <w:position w:val="6"/>
                <w:sz w:val="30"/>
                <w:szCs w:val="30"/>
              </w:rPr>
              <w:t>LongKong Studio Co</w:t>
            </w:r>
            <w:r>
              <w:rPr>
                <w:rFonts w:ascii="Angsana New" w:eastAsia="Times New Roman" w:hAnsi="Angsana New"/>
                <w:position w:val="6"/>
                <w:sz w:val="30"/>
                <w:szCs w:val="30"/>
              </w:rPr>
              <w:t>mpany Limited</w:t>
            </w:r>
          </w:p>
        </w:tc>
        <w:tc>
          <w:tcPr>
            <w:tcW w:w="4678" w:type="dxa"/>
            <w:vAlign w:val="bottom"/>
          </w:tcPr>
          <w:p w:rsidR="008C2B8F" w:rsidRPr="00D84DB8" w:rsidRDefault="008C2B8F" w:rsidP="00CA423D">
            <w:pPr>
              <w:pStyle w:val="NoSpacing"/>
              <w:ind w:left="277" w:hanging="283"/>
              <w:rPr>
                <w:rFonts w:ascii="Angsana New" w:hAnsi="Angsana New"/>
                <w:color w:val="000000"/>
                <w:sz w:val="30"/>
                <w:szCs w:val="30"/>
                <w:cs/>
              </w:rPr>
            </w:pPr>
            <w:r w:rsidRPr="00D84DB8">
              <w:rPr>
                <w:rFonts w:ascii="Angsana New" w:hAnsi="Angsana New"/>
                <w:sz w:val="30"/>
                <w:szCs w:val="30"/>
              </w:rPr>
              <w:t>Associate</w:t>
            </w:r>
            <w:r>
              <w:rPr>
                <w:rFonts w:ascii="Angsana New" w:hAnsi="Angsana New"/>
                <w:sz w:val="30"/>
                <w:szCs w:val="30"/>
              </w:rPr>
              <w:t>d</w:t>
            </w:r>
            <w:r w:rsidRPr="00D84DB8">
              <w:rPr>
                <w:rFonts w:ascii="Angsana New" w:hAnsi="Angsana New"/>
                <w:sz w:val="30"/>
                <w:szCs w:val="30"/>
              </w:rPr>
              <w:t xml:space="preserve"> Company by holding share of 40</w:t>
            </w:r>
            <w:r>
              <w:rPr>
                <w:rFonts w:ascii="Angsana New" w:hAnsi="Angsana New"/>
                <w:sz w:val="30"/>
                <w:szCs w:val="30"/>
              </w:rPr>
              <w:t>.00</w:t>
            </w:r>
            <w:r w:rsidRPr="00D84DB8">
              <w:rPr>
                <w:rFonts w:ascii="Angsana New" w:hAnsi="Angsana New"/>
                <w:sz w:val="30"/>
                <w:szCs w:val="30"/>
              </w:rPr>
              <w:t>%</w:t>
            </w:r>
          </w:p>
        </w:tc>
      </w:tr>
      <w:tr w:rsidR="008C2B8F" w:rsidRPr="00D84DB8" w:rsidTr="000575F9">
        <w:tc>
          <w:tcPr>
            <w:tcW w:w="4332" w:type="dxa"/>
          </w:tcPr>
          <w:p w:rsidR="008C2B8F" w:rsidRPr="00D84DB8" w:rsidRDefault="008C2B8F" w:rsidP="00CA423D">
            <w:pPr>
              <w:rPr>
                <w:rFonts w:ascii="Angsana New" w:hAnsi="Angsana New"/>
                <w:sz w:val="30"/>
                <w:szCs w:val="30"/>
                <w:highlight w:val="green"/>
              </w:rPr>
            </w:pPr>
            <w:r w:rsidRPr="00D84DB8">
              <w:rPr>
                <w:rFonts w:ascii="Angsana New" w:eastAsia="Times New Roman" w:hAnsi="Angsana New"/>
                <w:position w:val="6"/>
                <w:sz w:val="30"/>
                <w:szCs w:val="30"/>
              </w:rPr>
              <w:t>Million Miles Company Limited</w:t>
            </w:r>
          </w:p>
        </w:tc>
        <w:tc>
          <w:tcPr>
            <w:tcW w:w="4678" w:type="dxa"/>
            <w:vAlign w:val="bottom"/>
          </w:tcPr>
          <w:p w:rsidR="008C2B8F" w:rsidRPr="00D84DB8" w:rsidRDefault="008C2B8F" w:rsidP="00CA423D">
            <w:pPr>
              <w:pStyle w:val="NoSpacing"/>
              <w:rPr>
                <w:rFonts w:ascii="Angsana New" w:hAnsi="Angsana New"/>
                <w:sz w:val="30"/>
                <w:szCs w:val="30"/>
              </w:rPr>
            </w:pPr>
            <w:r w:rsidRPr="00D84DB8">
              <w:rPr>
                <w:rFonts w:ascii="Angsana New" w:hAnsi="Angsana New"/>
                <w:color w:val="000000"/>
                <w:sz w:val="30"/>
                <w:szCs w:val="30"/>
              </w:rPr>
              <w:t>Related Company by indirect shareholding</w:t>
            </w:r>
            <w:r w:rsidRPr="00D84DB8">
              <w:rPr>
                <w:rFonts w:ascii="Angsana New" w:hAnsi="Angsana New"/>
                <w:sz w:val="30"/>
                <w:szCs w:val="30"/>
                <w:cs/>
              </w:rPr>
              <w:t xml:space="preserve"> 12.10</w:t>
            </w:r>
            <w:r w:rsidRPr="00D84DB8">
              <w:rPr>
                <w:rFonts w:ascii="Angsana New" w:hAnsi="Angsana New"/>
                <w:sz w:val="30"/>
                <w:szCs w:val="30"/>
              </w:rPr>
              <w:t>%</w:t>
            </w:r>
          </w:p>
          <w:p w:rsidR="008C2B8F" w:rsidRPr="00D84DB8" w:rsidRDefault="008C2B8F" w:rsidP="00CA423D">
            <w:pPr>
              <w:pStyle w:val="NoSpacing"/>
              <w:ind w:left="277" w:hanging="277"/>
              <w:rPr>
                <w:rFonts w:ascii="Angsana New" w:hAnsi="Angsana New"/>
                <w:snapToGrid w:val="0"/>
                <w:sz w:val="30"/>
                <w:szCs w:val="30"/>
                <w:cs/>
                <w:lang w:eastAsia="th-TH"/>
              </w:rPr>
            </w:pPr>
            <w:r w:rsidRPr="00D84DB8">
              <w:rPr>
                <w:rFonts w:ascii="Angsana New" w:hAnsi="Angsana New"/>
                <w:sz w:val="30"/>
                <w:szCs w:val="30"/>
              </w:rPr>
              <w:t xml:space="preserve">     with co-director</w:t>
            </w:r>
            <w:r w:rsidRPr="00F44A79">
              <w:rPr>
                <w:rFonts w:ascii="Angsana New" w:hAnsi="Angsana New"/>
                <w:sz w:val="30"/>
                <w:szCs w:val="30"/>
              </w:rPr>
              <w:t>(and sold investment on 13 July 2016)</w:t>
            </w:r>
          </w:p>
        </w:tc>
      </w:tr>
      <w:tr w:rsidR="008C2B8F" w:rsidRPr="00D84DB8" w:rsidTr="000575F9">
        <w:tc>
          <w:tcPr>
            <w:tcW w:w="4332" w:type="dxa"/>
          </w:tcPr>
          <w:p w:rsidR="008C2B8F" w:rsidRPr="00D84DB8" w:rsidRDefault="008C2B8F" w:rsidP="00CA423D">
            <w:pPr>
              <w:rPr>
                <w:rFonts w:ascii="Angsana New" w:eastAsia="Times New Roman" w:hAnsi="Angsana New"/>
                <w:position w:val="6"/>
                <w:sz w:val="30"/>
                <w:szCs w:val="30"/>
              </w:rPr>
            </w:pPr>
            <w:r w:rsidRPr="00B8708A">
              <w:rPr>
                <w:rFonts w:ascii="Angsana New" w:eastAsia="Times New Roman" w:hAnsi="Angsana New"/>
                <w:position w:val="6"/>
                <w:sz w:val="30"/>
                <w:szCs w:val="30"/>
              </w:rPr>
              <w:t xml:space="preserve">General Engineering </w:t>
            </w:r>
            <w:r>
              <w:rPr>
                <w:rFonts w:ascii="Angsana New" w:eastAsia="Times New Roman" w:hAnsi="Angsana New"/>
                <w:position w:val="6"/>
                <w:sz w:val="30"/>
                <w:szCs w:val="30"/>
              </w:rPr>
              <w:t>PCL.</w:t>
            </w:r>
          </w:p>
        </w:tc>
        <w:tc>
          <w:tcPr>
            <w:tcW w:w="4678" w:type="dxa"/>
            <w:vAlign w:val="bottom"/>
          </w:tcPr>
          <w:p w:rsidR="008C2B8F" w:rsidRPr="00D84DB8" w:rsidRDefault="008C2B8F" w:rsidP="00CA423D">
            <w:pPr>
              <w:pStyle w:val="NoSpacing"/>
              <w:rPr>
                <w:rFonts w:ascii="Angsana New" w:hAnsi="Angsana New"/>
                <w:color w:val="000000"/>
                <w:sz w:val="30"/>
                <w:szCs w:val="30"/>
              </w:rPr>
            </w:pPr>
            <w:r w:rsidRPr="00F44A79">
              <w:rPr>
                <w:rFonts w:ascii="Angsana New" w:hAnsi="Angsana New"/>
                <w:color w:val="000000"/>
                <w:sz w:val="30"/>
                <w:szCs w:val="30"/>
              </w:rPr>
              <w:t>Related</w:t>
            </w:r>
            <w:r>
              <w:rPr>
                <w:rFonts w:ascii="Angsana New" w:hAnsi="Angsana New"/>
                <w:sz w:val="30"/>
                <w:szCs w:val="30"/>
              </w:rPr>
              <w:t xml:space="preserve"> Company by holding share of 18</w:t>
            </w:r>
            <w:r w:rsidRPr="00D84DB8">
              <w:rPr>
                <w:rFonts w:ascii="Angsana New" w:hAnsi="Angsana New"/>
                <w:sz w:val="30"/>
                <w:szCs w:val="30"/>
              </w:rPr>
              <w:t>%</w:t>
            </w:r>
          </w:p>
        </w:tc>
      </w:tr>
      <w:tr w:rsidR="008C2B8F" w:rsidRPr="00D84DB8" w:rsidTr="000575F9">
        <w:tc>
          <w:tcPr>
            <w:tcW w:w="4332" w:type="dxa"/>
          </w:tcPr>
          <w:p w:rsidR="008C2B8F" w:rsidRPr="0091689E" w:rsidRDefault="008C2B8F" w:rsidP="00CA423D">
            <w:pPr>
              <w:ind w:left="255" w:hanging="255"/>
              <w:rPr>
                <w:rFonts w:ascii="Angsana New" w:eastAsia="Times New Roman" w:hAnsi="Angsana New"/>
                <w:position w:val="6"/>
                <w:sz w:val="30"/>
                <w:szCs w:val="30"/>
              </w:rPr>
            </w:pPr>
            <w:r w:rsidRPr="0091689E">
              <w:rPr>
                <w:rFonts w:ascii="Angsana New" w:eastAsia="Times New Roman" w:hAnsi="Angsana New"/>
                <w:position w:val="6"/>
                <w:sz w:val="30"/>
                <w:szCs w:val="30"/>
              </w:rPr>
              <w:t>Millcon Thiha GEL Limited</w:t>
            </w:r>
          </w:p>
          <w:p w:rsidR="008C2B8F" w:rsidRPr="0091689E" w:rsidRDefault="008C2B8F" w:rsidP="00CA423D">
            <w:pPr>
              <w:ind w:left="255"/>
              <w:rPr>
                <w:rFonts w:ascii="Angsana New" w:eastAsia="Times New Roman" w:hAnsi="Angsana New"/>
                <w:position w:val="6"/>
                <w:sz w:val="30"/>
                <w:szCs w:val="30"/>
                <w:cs/>
              </w:rPr>
            </w:pPr>
            <w:r>
              <w:rPr>
                <w:rFonts w:ascii="Angsana New" w:eastAsia="Times New Roman" w:hAnsi="Angsana New"/>
                <w:position w:val="6"/>
                <w:sz w:val="30"/>
                <w:szCs w:val="30"/>
              </w:rPr>
              <w:t>(Millcon  Engineering</w:t>
            </w:r>
            <w:r w:rsidRPr="00D84DB8">
              <w:rPr>
                <w:rFonts w:ascii="Angsana New" w:eastAsia="Times New Roman" w:hAnsi="Angsana New"/>
                <w:position w:val="6"/>
                <w:sz w:val="30"/>
                <w:szCs w:val="30"/>
              </w:rPr>
              <w:t xml:space="preserve"> Company Limited</w:t>
            </w:r>
            <w:r>
              <w:rPr>
                <w:rFonts w:ascii="Angsana New" w:eastAsia="Times New Roman" w:hAnsi="Angsana New"/>
                <w:position w:val="6"/>
                <w:sz w:val="30"/>
                <w:szCs w:val="30"/>
              </w:rPr>
              <w:t>)</w:t>
            </w:r>
          </w:p>
        </w:tc>
        <w:tc>
          <w:tcPr>
            <w:tcW w:w="4678" w:type="dxa"/>
            <w:shd w:val="clear" w:color="auto" w:fill="auto"/>
            <w:vAlign w:val="bottom"/>
          </w:tcPr>
          <w:p w:rsidR="008C2B8F" w:rsidRPr="00F44A79" w:rsidRDefault="008C2B8F" w:rsidP="00CA423D">
            <w:pPr>
              <w:pStyle w:val="NoSpacing"/>
              <w:ind w:right="-107"/>
              <w:jc w:val="left"/>
              <w:rPr>
                <w:rFonts w:ascii="Angsana New" w:hAnsi="Angsana New"/>
                <w:sz w:val="30"/>
                <w:szCs w:val="30"/>
              </w:rPr>
            </w:pPr>
            <w:r w:rsidRPr="00F44A79">
              <w:rPr>
                <w:rFonts w:ascii="Angsana New" w:hAnsi="Angsana New"/>
                <w:color w:val="000000"/>
                <w:sz w:val="30"/>
                <w:szCs w:val="30"/>
              </w:rPr>
              <w:t xml:space="preserve">Related Company of </w:t>
            </w:r>
            <w:r w:rsidRPr="00F44A79">
              <w:rPr>
                <w:rFonts w:ascii="Angsana New" w:hAnsi="Angsana New"/>
                <w:sz w:val="30"/>
                <w:szCs w:val="30"/>
              </w:rPr>
              <w:t xml:space="preserve">Wisdom Tree Investment (S) Pte. </w:t>
            </w:r>
          </w:p>
          <w:p w:rsidR="008C2B8F" w:rsidRPr="006234B9" w:rsidRDefault="008C2B8F" w:rsidP="00CA423D">
            <w:pPr>
              <w:ind w:firstLine="278"/>
              <w:rPr>
                <w:rFonts w:ascii="Angsana New" w:hAnsi="Angsana New"/>
                <w:color w:val="000000"/>
                <w:sz w:val="30"/>
                <w:szCs w:val="30"/>
                <w:highlight w:val="yellow"/>
                <w:cs/>
              </w:rPr>
            </w:pPr>
            <w:r w:rsidRPr="00F44A79">
              <w:rPr>
                <w:rFonts w:ascii="Angsana New" w:hAnsi="Angsana New"/>
                <w:sz w:val="30"/>
                <w:szCs w:val="30"/>
              </w:rPr>
              <w:t xml:space="preserve">Limited </w:t>
            </w:r>
          </w:p>
        </w:tc>
      </w:tr>
      <w:tr w:rsidR="008C2B8F" w:rsidRPr="00D84DB8" w:rsidTr="000575F9">
        <w:tc>
          <w:tcPr>
            <w:tcW w:w="4332" w:type="dxa"/>
          </w:tcPr>
          <w:p w:rsidR="008C2B8F" w:rsidRPr="00D84DB8" w:rsidRDefault="008C2B8F" w:rsidP="00CA423D">
            <w:pPr>
              <w:rPr>
                <w:rFonts w:ascii="Angsana New" w:hAnsi="Angsana New"/>
                <w:sz w:val="30"/>
                <w:szCs w:val="30"/>
              </w:rPr>
            </w:pPr>
            <w:r w:rsidRPr="00D84DB8">
              <w:rPr>
                <w:rFonts w:ascii="Angsana New" w:eastAsia="Times New Roman" w:hAnsi="Angsana New"/>
                <w:position w:val="6"/>
                <w:sz w:val="30"/>
                <w:szCs w:val="30"/>
              </w:rPr>
              <w:t>R.S.P. Steel  Company Limited</w:t>
            </w:r>
          </w:p>
        </w:tc>
        <w:tc>
          <w:tcPr>
            <w:tcW w:w="4678" w:type="dxa"/>
          </w:tcPr>
          <w:p w:rsidR="008C2B8F" w:rsidRPr="00D84DB8" w:rsidRDefault="008C2B8F" w:rsidP="00CA423D">
            <w:pPr>
              <w:rPr>
                <w:rFonts w:ascii="Angsana New" w:hAnsi="Angsana New"/>
                <w:color w:val="000000"/>
                <w:sz w:val="30"/>
                <w:szCs w:val="30"/>
                <w:cs/>
              </w:rPr>
            </w:pPr>
            <w:r w:rsidRPr="00D84DB8">
              <w:rPr>
                <w:rFonts w:ascii="Angsana New" w:hAnsi="Angsana New"/>
                <w:color w:val="000000"/>
                <w:sz w:val="30"/>
                <w:szCs w:val="30"/>
              </w:rPr>
              <w:t xml:space="preserve">Related Company </w:t>
            </w:r>
            <w:r w:rsidRPr="00D84DB8">
              <w:rPr>
                <w:rFonts w:ascii="Angsana New" w:hAnsi="Angsana New"/>
                <w:sz w:val="30"/>
                <w:szCs w:val="30"/>
              </w:rPr>
              <w:t>with co-director</w:t>
            </w:r>
          </w:p>
        </w:tc>
      </w:tr>
      <w:tr w:rsidR="008C2B8F" w:rsidRPr="00D84DB8" w:rsidTr="000575F9">
        <w:trPr>
          <w:trHeight w:val="252"/>
        </w:trPr>
        <w:tc>
          <w:tcPr>
            <w:tcW w:w="4332" w:type="dxa"/>
          </w:tcPr>
          <w:p w:rsidR="008C2B8F" w:rsidRPr="00D84DB8" w:rsidRDefault="008C2B8F" w:rsidP="00CA423D">
            <w:pPr>
              <w:ind w:left="270" w:hanging="270"/>
              <w:jc w:val="left"/>
              <w:rPr>
                <w:rFonts w:ascii="Angsana New" w:hAnsi="Angsana New"/>
                <w:sz w:val="30"/>
                <w:szCs w:val="30"/>
                <w:cs/>
              </w:rPr>
            </w:pPr>
            <w:r w:rsidRPr="00D84DB8">
              <w:rPr>
                <w:rFonts w:ascii="Angsana New" w:eastAsia="Times New Roman" w:hAnsi="Angsana New"/>
                <w:position w:val="6"/>
                <w:sz w:val="30"/>
                <w:szCs w:val="30"/>
              </w:rPr>
              <w:t xml:space="preserve">I-Gen Engineering  Company Limited  </w:t>
            </w:r>
          </w:p>
        </w:tc>
        <w:tc>
          <w:tcPr>
            <w:tcW w:w="4678" w:type="dxa"/>
          </w:tcPr>
          <w:p w:rsidR="008C2B8F" w:rsidRPr="00D84DB8" w:rsidRDefault="008C2B8F" w:rsidP="00CA423D">
            <w:pPr>
              <w:ind w:left="277" w:hanging="277"/>
              <w:rPr>
                <w:rFonts w:ascii="Angsana New" w:hAnsi="Angsana New"/>
                <w:color w:val="000000"/>
                <w:sz w:val="30"/>
                <w:szCs w:val="30"/>
              </w:rPr>
            </w:pPr>
            <w:r w:rsidRPr="00D84DB8">
              <w:rPr>
                <w:rFonts w:ascii="Angsana New" w:hAnsi="Angsana New"/>
                <w:color w:val="000000"/>
                <w:sz w:val="30"/>
                <w:szCs w:val="30"/>
              </w:rPr>
              <w:t>TheCompany</w:t>
            </w:r>
            <w:r w:rsidRPr="00D84DB8">
              <w:rPr>
                <w:rFonts w:ascii="Angsana New" w:hAnsi="Angsana New"/>
                <w:sz w:val="30"/>
                <w:szCs w:val="30"/>
              </w:rPr>
              <w:t>directshareholding</w:t>
            </w:r>
            <w:r w:rsidRPr="00D84DB8">
              <w:rPr>
                <w:rFonts w:ascii="Angsana New" w:hAnsi="Angsana New"/>
                <w:color w:val="000000"/>
                <w:sz w:val="30"/>
                <w:szCs w:val="30"/>
              </w:rPr>
              <w:t>40%(form</w:t>
            </w:r>
            <w:r>
              <w:rPr>
                <w:rFonts w:ascii="Angsana New" w:hAnsi="Angsana New"/>
                <w:color w:val="000000"/>
                <w:sz w:val="30"/>
                <w:szCs w:val="30"/>
              </w:rPr>
              <w:t>erly;</w:t>
            </w:r>
            <w:r w:rsidRPr="00D84DB8">
              <w:rPr>
                <w:rFonts w:ascii="Angsana New" w:hAnsi="Angsana New"/>
                <w:color w:val="000000"/>
                <w:sz w:val="30"/>
                <w:szCs w:val="30"/>
              </w:rPr>
              <w:t>a Subsidiary Companyby direct shareholdinguntil 2</w:t>
            </w:r>
            <w:r w:rsidRPr="00D84DB8">
              <w:rPr>
                <w:rFonts w:ascii="Angsana New" w:hAnsi="Angsana New"/>
                <w:color w:val="000000"/>
                <w:sz w:val="30"/>
                <w:szCs w:val="30"/>
                <w:cs/>
              </w:rPr>
              <w:t>8</w:t>
            </w:r>
            <w:r w:rsidRPr="00D84DB8">
              <w:rPr>
                <w:rFonts w:ascii="Angsana New" w:hAnsi="Angsana New"/>
                <w:color w:val="000000"/>
                <w:sz w:val="30"/>
                <w:szCs w:val="30"/>
              </w:rPr>
              <w:t xml:space="preserve"> December 2015</w:t>
            </w:r>
            <w:r w:rsidRPr="00D84DB8">
              <w:rPr>
                <w:rFonts w:ascii="Angsana New" w:hAnsi="Angsana New"/>
                <w:sz w:val="30"/>
                <w:szCs w:val="30"/>
              </w:rPr>
              <w:t>)</w:t>
            </w:r>
          </w:p>
        </w:tc>
      </w:tr>
      <w:tr w:rsidR="008C2B8F" w:rsidRPr="00D84DB8" w:rsidTr="00EC5CAD">
        <w:trPr>
          <w:trHeight w:val="252"/>
        </w:trPr>
        <w:tc>
          <w:tcPr>
            <w:tcW w:w="4332" w:type="dxa"/>
            <w:shd w:val="clear" w:color="auto" w:fill="auto"/>
          </w:tcPr>
          <w:p w:rsidR="008C2B8F" w:rsidRPr="00FF51CF" w:rsidRDefault="008C2B8F" w:rsidP="004C2DD8">
            <w:pPr>
              <w:ind w:left="270" w:hanging="270"/>
              <w:jc w:val="left"/>
              <w:rPr>
                <w:rFonts w:ascii="Angsana New" w:hAnsi="Angsana New"/>
                <w:sz w:val="30"/>
                <w:szCs w:val="30"/>
                <w:cs/>
              </w:rPr>
            </w:pPr>
            <w:r>
              <w:rPr>
                <w:rFonts w:ascii="Angsana New" w:eastAsia="Times New Roman" w:hAnsi="Angsana New"/>
                <w:position w:val="6"/>
                <w:sz w:val="30"/>
                <w:szCs w:val="30"/>
              </w:rPr>
              <w:t>I-G</w:t>
            </w:r>
            <w:r w:rsidRPr="004C2DD8">
              <w:rPr>
                <w:rFonts w:ascii="Angsana New" w:eastAsia="Times New Roman" w:hAnsi="Angsana New"/>
                <w:position w:val="6"/>
                <w:sz w:val="30"/>
                <w:szCs w:val="30"/>
              </w:rPr>
              <w:t>eneration Co.,Ltd</w:t>
            </w:r>
            <w:r>
              <w:rPr>
                <w:rFonts w:ascii="Angsana New" w:eastAsia="Times New Roman" w:hAnsi="Angsana New"/>
                <w:position w:val="6"/>
                <w:sz w:val="30"/>
                <w:szCs w:val="30"/>
              </w:rPr>
              <w:t>.</w:t>
            </w:r>
          </w:p>
        </w:tc>
        <w:tc>
          <w:tcPr>
            <w:tcW w:w="4678" w:type="dxa"/>
            <w:shd w:val="clear" w:color="auto" w:fill="auto"/>
          </w:tcPr>
          <w:p w:rsidR="008C2B8F" w:rsidRPr="00FF51CF" w:rsidRDefault="008C2B8F" w:rsidP="00CA423D">
            <w:pPr>
              <w:ind w:right="-108"/>
              <w:jc w:val="thaiDistribute"/>
              <w:rPr>
                <w:rFonts w:ascii="Angsana New" w:eastAsia="Cordia New" w:hAnsi="Angsana New"/>
                <w:snapToGrid w:val="0"/>
                <w:color w:val="000000"/>
                <w:spacing w:val="-6"/>
                <w:sz w:val="30"/>
                <w:szCs w:val="30"/>
                <w:cs/>
                <w:lang w:eastAsia="th-TH"/>
              </w:rPr>
            </w:pPr>
            <w:r w:rsidRPr="001277CA">
              <w:rPr>
                <w:rFonts w:ascii="Angsana New" w:hAnsi="Angsana New"/>
                <w:color w:val="000000"/>
                <w:sz w:val="29"/>
                <w:szCs w:val="29"/>
              </w:rPr>
              <w:t xml:space="preserve">Related Company </w:t>
            </w:r>
            <w:r w:rsidRPr="001277CA">
              <w:rPr>
                <w:rFonts w:ascii="Angsana New" w:hAnsi="Angsana New"/>
                <w:sz w:val="29"/>
                <w:szCs w:val="29"/>
              </w:rPr>
              <w:t>with co-</w:t>
            </w:r>
            <w:r>
              <w:rPr>
                <w:rFonts w:ascii="Angsana New" w:hAnsi="Angsana New"/>
                <w:sz w:val="29"/>
                <w:szCs w:val="29"/>
              </w:rPr>
              <w:t>s</w:t>
            </w:r>
            <w:r w:rsidRPr="00EC5CAD">
              <w:rPr>
                <w:rFonts w:ascii="Angsana New" w:hAnsi="Angsana New"/>
                <w:sz w:val="29"/>
                <w:szCs w:val="29"/>
              </w:rPr>
              <w:t>hareholder</w:t>
            </w:r>
          </w:p>
        </w:tc>
      </w:tr>
      <w:tr w:rsidR="008C2B8F" w:rsidRPr="00D84DB8" w:rsidTr="000575F9">
        <w:trPr>
          <w:trHeight w:val="252"/>
        </w:trPr>
        <w:tc>
          <w:tcPr>
            <w:tcW w:w="4332" w:type="dxa"/>
          </w:tcPr>
          <w:p w:rsidR="008C2B8F" w:rsidRPr="00A53C94" w:rsidRDefault="008C2B8F" w:rsidP="00CA423D">
            <w:pPr>
              <w:ind w:left="270" w:hanging="270"/>
              <w:jc w:val="left"/>
              <w:rPr>
                <w:rFonts w:ascii="Angsana New" w:eastAsia="Times New Roman" w:hAnsi="Angsana New"/>
                <w:position w:val="6"/>
                <w:sz w:val="30"/>
                <w:szCs w:val="30"/>
              </w:rPr>
            </w:pPr>
            <w:r w:rsidRPr="00A53C94">
              <w:rPr>
                <w:rFonts w:ascii="Angsana New" w:eastAsia="Times New Roman" w:hAnsi="Angsana New"/>
                <w:position w:val="6"/>
                <w:sz w:val="30"/>
                <w:szCs w:val="30"/>
              </w:rPr>
              <w:t>Complete Transport Co., Ltd</w:t>
            </w:r>
            <w:r>
              <w:rPr>
                <w:rFonts w:ascii="Angsana New" w:eastAsia="Times New Roman" w:hAnsi="Angsana New"/>
                <w:position w:val="6"/>
                <w:sz w:val="30"/>
                <w:szCs w:val="30"/>
              </w:rPr>
              <w:t>.</w:t>
            </w:r>
          </w:p>
        </w:tc>
        <w:tc>
          <w:tcPr>
            <w:tcW w:w="4678" w:type="dxa"/>
          </w:tcPr>
          <w:p w:rsidR="008C2B8F" w:rsidRPr="00D84DB8" w:rsidRDefault="008C2B8F" w:rsidP="00CA423D">
            <w:pPr>
              <w:ind w:left="277" w:hanging="277"/>
              <w:rPr>
                <w:rFonts w:ascii="Angsana New" w:hAnsi="Angsana New"/>
                <w:color w:val="000000"/>
                <w:sz w:val="30"/>
                <w:szCs w:val="30"/>
              </w:rPr>
            </w:pPr>
            <w:r w:rsidRPr="00D84DB8">
              <w:rPr>
                <w:rFonts w:ascii="Angsana New" w:hAnsi="Angsana New"/>
                <w:color w:val="000000"/>
                <w:sz w:val="30"/>
                <w:szCs w:val="30"/>
              </w:rPr>
              <w:t>Assoc</w:t>
            </w:r>
            <w:r>
              <w:rPr>
                <w:rFonts w:ascii="Angsana New" w:hAnsi="Angsana New"/>
                <w:color w:val="000000"/>
                <w:sz w:val="30"/>
                <w:szCs w:val="30"/>
              </w:rPr>
              <w:t>iate Company by holding share 25.00</w:t>
            </w:r>
            <w:r w:rsidRPr="00D84DB8">
              <w:rPr>
                <w:rFonts w:ascii="Angsana New" w:hAnsi="Angsana New"/>
                <w:color w:val="000000"/>
                <w:sz w:val="30"/>
                <w:szCs w:val="30"/>
              </w:rPr>
              <w:t>%</w:t>
            </w:r>
          </w:p>
        </w:tc>
      </w:tr>
      <w:tr w:rsidR="008C2B8F" w:rsidRPr="00D84DB8" w:rsidTr="000575F9">
        <w:trPr>
          <w:trHeight w:val="252"/>
        </w:trPr>
        <w:tc>
          <w:tcPr>
            <w:tcW w:w="4332" w:type="dxa"/>
          </w:tcPr>
          <w:p w:rsidR="008C2B8F" w:rsidRPr="00D84DB8" w:rsidRDefault="008C2B8F" w:rsidP="00CA423D">
            <w:pPr>
              <w:rPr>
                <w:rFonts w:ascii="Angsana New" w:hAnsi="Angsana New"/>
                <w:sz w:val="30"/>
                <w:szCs w:val="30"/>
              </w:rPr>
            </w:pPr>
            <w:r w:rsidRPr="00D84DB8">
              <w:rPr>
                <w:rFonts w:ascii="Angsana New" w:hAnsi="Angsana New"/>
                <w:sz w:val="30"/>
                <w:szCs w:val="30"/>
              </w:rPr>
              <w:t xml:space="preserve">AEC Power Engineering </w:t>
            </w:r>
            <w:r>
              <w:rPr>
                <w:rFonts w:ascii="Angsana New" w:hAnsi="Angsana New"/>
                <w:sz w:val="30"/>
                <w:szCs w:val="30"/>
              </w:rPr>
              <w:t>Company Limited</w:t>
            </w:r>
          </w:p>
        </w:tc>
        <w:tc>
          <w:tcPr>
            <w:tcW w:w="4678" w:type="dxa"/>
            <w:vAlign w:val="bottom"/>
          </w:tcPr>
          <w:p w:rsidR="008C2B8F" w:rsidRPr="00D84DB8" w:rsidRDefault="008C2B8F" w:rsidP="00CA423D">
            <w:pPr>
              <w:pStyle w:val="NoSpacing"/>
              <w:tabs>
                <w:tab w:val="left" w:pos="277"/>
              </w:tabs>
              <w:rPr>
                <w:rFonts w:ascii="Angsana New" w:hAnsi="Angsana New"/>
                <w:color w:val="000000"/>
                <w:sz w:val="30"/>
                <w:szCs w:val="30"/>
              </w:rPr>
            </w:pPr>
            <w:r w:rsidRPr="00D84DB8">
              <w:rPr>
                <w:rFonts w:ascii="Angsana New" w:hAnsi="Angsana New"/>
                <w:color w:val="000000"/>
                <w:sz w:val="30"/>
                <w:szCs w:val="30"/>
              </w:rPr>
              <w:t xml:space="preserve">Related to a director of a subsidiary </w:t>
            </w:r>
          </w:p>
          <w:p w:rsidR="008C2B8F" w:rsidRPr="00D84DB8" w:rsidRDefault="008C2B8F" w:rsidP="00CA423D">
            <w:pPr>
              <w:pStyle w:val="NoSpacing"/>
              <w:ind w:left="277"/>
              <w:jc w:val="left"/>
              <w:rPr>
                <w:rFonts w:ascii="Angsana New" w:hAnsi="Angsana New"/>
                <w:color w:val="000000"/>
                <w:sz w:val="30"/>
                <w:szCs w:val="30"/>
              </w:rPr>
            </w:pPr>
            <w:r w:rsidRPr="00D84DB8">
              <w:rPr>
                <w:rFonts w:ascii="Angsana New" w:hAnsi="Angsana New"/>
                <w:color w:val="000000"/>
                <w:sz w:val="30"/>
                <w:szCs w:val="30"/>
              </w:rPr>
              <w:t xml:space="preserve">(I-GEN Engineering </w:t>
            </w:r>
            <w:r>
              <w:rPr>
                <w:rFonts w:ascii="Angsana New" w:hAnsi="Angsana New"/>
                <w:sz w:val="30"/>
                <w:szCs w:val="30"/>
              </w:rPr>
              <w:t>Company Limited</w:t>
            </w:r>
            <w:r w:rsidRPr="00D84DB8">
              <w:rPr>
                <w:rFonts w:ascii="Angsana New" w:hAnsi="Angsana New"/>
                <w:sz w:val="30"/>
                <w:szCs w:val="30"/>
              </w:rPr>
              <w:t>)</w:t>
            </w:r>
          </w:p>
        </w:tc>
      </w:tr>
      <w:tr w:rsidR="008C2B8F" w:rsidRPr="00D84DB8" w:rsidTr="00EC5CAD">
        <w:trPr>
          <w:trHeight w:val="252"/>
        </w:trPr>
        <w:tc>
          <w:tcPr>
            <w:tcW w:w="4332" w:type="dxa"/>
            <w:shd w:val="clear" w:color="auto" w:fill="auto"/>
          </w:tcPr>
          <w:p w:rsidR="008C2B8F" w:rsidRPr="00CD4D71" w:rsidRDefault="008C2B8F" w:rsidP="00A35811">
            <w:pPr>
              <w:ind w:left="270" w:hanging="270"/>
              <w:jc w:val="left"/>
              <w:rPr>
                <w:rFonts w:ascii="Angsana New" w:hAnsi="Angsana New"/>
                <w:sz w:val="30"/>
                <w:szCs w:val="30"/>
              </w:rPr>
            </w:pPr>
            <w:r>
              <w:rPr>
                <w:rFonts w:ascii="Angsana New" w:eastAsia="Times New Roman" w:hAnsi="Angsana New"/>
                <w:position w:val="6"/>
                <w:sz w:val="30"/>
                <w:szCs w:val="30"/>
              </w:rPr>
              <w:t>Builk Asia</w:t>
            </w:r>
            <w:r w:rsidRPr="00A53C94">
              <w:rPr>
                <w:rFonts w:ascii="Angsana New" w:eastAsia="Times New Roman" w:hAnsi="Angsana New"/>
                <w:position w:val="6"/>
                <w:sz w:val="30"/>
                <w:szCs w:val="30"/>
              </w:rPr>
              <w:t xml:space="preserve"> Co., Ltd</w:t>
            </w:r>
            <w:r>
              <w:rPr>
                <w:rFonts w:ascii="Angsana New" w:eastAsia="Times New Roman" w:hAnsi="Angsana New"/>
                <w:position w:val="6"/>
                <w:sz w:val="30"/>
                <w:szCs w:val="30"/>
              </w:rPr>
              <w:t>.</w:t>
            </w:r>
          </w:p>
        </w:tc>
        <w:tc>
          <w:tcPr>
            <w:tcW w:w="4678" w:type="dxa"/>
            <w:shd w:val="clear" w:color="auto" w:fill="auto"/>
            <w:vAlign w:val="bottom"/>
          </w:tcPr>
          <w:p w:rsidR="008C2B8F" w:rsidRPr="00CD4D71" w:rsidRDefault="008C2B8F" w:rsidP="00CA423D">
            <w:pPr>
              <w:tabs>
                <w:tab w:val="left" w:pos="249"/>
                <w:tab w:val="left" w:pos="1245"/>
              </w:tabs>
              <w:ind w:right="-98"/>
              <w:jc w:val="thaiDistribute"/>
              <w:rPr>
                <w:rFonts w:ascii="Angsana New" w:hAnsi="Angsana New"/>
                <w:sz w:val="30"/>
                <w:szCs w:val="30"/>
                <w:cs/>
              </w:rPr>
            </w:pPr>
            <w:r w:rsidRPr="001277CA">
              <w:rPr>
                <w:rFonts w:ascii="Angsana New" w:hAnsi="Angsana New"/>
                <w:color w:val="000000"/>
                <w:sz w:val="29"/>
                <w:szCs w:val="29"/>
              </w:rPr>
              <w:t>Related Company by indirect shareholding</w:t>
            </w:r>
          </w:p>
        </w:tc>
      </w:tr>
      <w:tr w:rsidR="008C2B8F" w:rsidRPr="00D84DB8" w:rsidTr="000575F9">
        <w:trPr>
          <w:trHeight w:val="252"/>
        </w:trPr>
        <w:tc>
          <w:tcPr>
            <w:tcW w:w="4332" w:type="dxa"/>
          </w:tcPr>
          <w:p w:rsidR="008C2B8F" w:rsidRPr="00D84DB8" w:rsidRDefault="008C2B8F" w:rsidP="00CA423D">
            <w:pPr>
              <w:rPr>
                <w:rFonts w:ascii="Angsana New" w:hAnsi="Angsana New"/>
                <w:sz w:val="30"/>
                <w:szCs w:val="30"/>
              </w:rPr>
            </w:pPr>
            <w:r>
              <w:rPr>
                <w:rFonts w:ascii="Angsana New" w:eastAsia="Times New Roman" w:hAnsi="Angsana New"/>
                <w:position w:val="6"/>
                <w:sz w:val="28"/>
                <w:szCs w:val="28"/>
              </w:rPr>
              <w:t>Mrs.Penpannee  Horroongre</w:t>
            </w:r>
            <w:r w:rsidRPr="00525D6B">
              <w:rPr>
                <w:rFonts w:ascii="Angsana New" w:eastAsia="Times New Roman" w:hAnsi="Angsana New"/>
                <w:position w:val="6"/>
                <w:sz w:val="28"/>
                <w:szCs w:val="28"/>
              </w:rPr>
              <w:t>n</w:t>
            </w:r>
            <w:r>
              <w:rPr>
                <w:rFonts w:ascii="Angsana New" w:eastAsia="Times New Roman" w:hAnsi="Angsana New"/>
                <w:position w:val="6"/>
                <w:sz w:val="28"/>
                <w:szCs w:val="28"/>
              </w:rPr>
              <w:t>g</w:t>
            </w:r>
          </w:p>
        </w:tc>
        <w:tc>
          <w:tcPr>
            <w:tcW w:w="4678" w:type="dxa"/>
            <w:vAlign w:val="bottom"/>
          </w:tcPr>
          <w:p w:rsidR="008C2B8F" w:rsidRPr="00D84DB8" w:rsidRDefault="008C2B8F" w:rsidP="00CA423D">
            <w:pPr>
              <w:pStyle w:val="NoSpacing"/>
              <w:tabs>
                <w:tab w:val="left" w:pos="277"/>
              </w:tabs>
              <w:ind w:left="277" w:hanging="283"/>
              <w:rPr>
                <w:rFonts w:ascii="Angsana New" w:hAnsi="Angsana New"/>
                <w:color w:val="000000"/>
                <w:sz w:val="30"/>
                <w:szCs w:val="30"/>
              </w:rPr>
            </w:pPr>
            <w:r w:rsidRPr="00D84DB8">
              <w:rPr>
                <w:rFonts w:ascii="Angsana New" w:hAnsi="Angsana New"/>
                <w:color w:val="000000"/>
                <w:sz w:val="30"/>
                <w:szCs w:val="30"/>
              </w:rPr>
              <w:t>Related</w:t>
            </w:r>
            <w:r>
              <w:rPr>
                <w:rFonts w:ascii="Angsana New" w:hAnsi="Angsana New"/>
                <w:color w:val="000000"/>
                <w:sz w:val="30"/>
                <w:szCs w:val="30"/>
              </w:rPr>
              <w:t xml:space="preserve"> person by therelative of the subsidiary’s director</w:t>
            </w:r>
          </w:p>
        </w:tc>
      </w:tr>
    </w:tbl>
    <w:p w:rsidR="00790429" w:rsidRDefault="00DB6308" w:rsidP="00E63ABD">
      <w:pPr>
        <w:numPr>
          <w:ilvl w:val="1"/>
          <w:numId w:val="20"/>
        </w:numPr>
        <w:ind w:left="993" w:hanging="543"/>
        <w:jc w:val="thaiDistribute"/>
        <w:rPr>
          <w:rFonts w:ascii="Angsana New" w:hAnsi="Angsana New"/>
          <w:sz w:val="32"/>
          <w:szCs w:val="32"/>
        </w:rPr>
      </w:pPr>
      <w:r w:rsidRPr="00790429">
        <w:rPr>
          <w:rFonts w:ascii="Angsana New" w:hAnsi="Angsana New"/>
          <w:sz w:val="32"/>
          <w:szCs w:val="32"/>
        </w:rPr>
        <w:lastRenderedPageBreak/>
        <w:t>Revenue</w:t>
      </w:r>
      <w:r w:rsidR="00F31032" w:rsidRPr="00790429">
        <w:rPr>
          <w:rFonts w:ascii="Angsana New" w:hAnsi="Angsana New"/>
          <w:sz w:val="32"/>
          <w:szCs w:val="32"/>
        </w:rPr>
        <w:t xml:space="preserve"> and </w:t>
      </w:r>
      <w:r w:rsidR="00790429">
        <w:rPr>
          <w:rFonts w:ascii="Angsana New" w:hAnsi="Angsana New"/>
          <w:sz w:val="32"/>
          <w:szCs w:val="32"/>
        </w:rPr>
        <w:t>Expenses of Intercompany</w:t>
      </w:r>
    </w:p>
    <w:p w:rsidR="0034358F" w:rsidRDefault="0034358F" w:rsidP="0034358F">
      <w:pPr>
        <w:ind w:left="-90" w:right="-108"/>
        <w:jc w:val="left"/>
        <w:rPr>
          <w:rFonts w:ascii="Angsana New" w:hAnsi="Angsana New"/>
          <w:sz w:val="26"/>
          <w:szCs w:val="26"/>
        </w:rPr>
      </w:pPr>
    </w:p>
    <w:tbl>
      <w:tblPr>
        <w:tblpPr w:leftFromText="180" w:rightFromText="180" w:vertAnchor="text" w:tblpX="-112" w:tblpY="-11"/>
        <w:tblOverlap w:val="never"/>
        <w:tblW w:w="10170" w:type="dxa"/>
        <w:tblBorders>
          <w:top w:val="single" w:sz="4" w:space="0" w:color="auto"/>
          <w:bottom w:val="single" w:sz="4" w:space="0" w:color="auto"/>
        </w:tblBorders>
        <w:tblLayout w:type="fixed"/>
        <w:tblLook w:val="0000"/>
      </w:tblPr>
      <w:tblGrid>
        <w:gridCol w:w="3258"/>
        <w:gridCol w:w="1512"/>
        <w:gridCol w:w="270"/>
        <w:gridCol w:w="1530"/>
        <w:gridCol w:w="270"/>
        <w:gridCol w:w="1530"/>
        <w:gridCol w:w="270"/>
        <w:gridCol w:w="1530"/>
      </w:tblGrid>
      <w:tr w:rsidR="00E935C6" w:rsidRPr="009F538B" w:rsidTr="00800B89">
        <w:trPr>
          <w:trHeight w:val="20"/>
          <w:tblHeader/>
        </w:trPr>
        <w:tc>
          <w:tcPr>
            <w:tcW w:w="3258" w:type="dxa"/>
            <w:tcBorders>
              <w:top w:val="nil"/>
              <w:bottom w:val="nil"/>
            </w:tcBorders>
          </w:tcPr>
          <w:p w:rsidR="00E935C6" w:rsidRPr="009F538B" w:rsidRDefault="00E935C6" w:rsidP="00800B89">
            <w:pPr>
              <w:ind w:left="-90" w:right="-108"/>
              <w:jc w:val="left"/>
              <w:rPr>
                <w:rFonts w:ascii="Angsana New" w:hAnsi="Angsana New"/>
                <w:sz w:val="26"/>
                <w:szCs w:val="26"/>
              </w:rPr>
            </w:pPr>
          </w:p>
        </w:tc>
        <w:tc>
          <w:tcPr>
            <w:tcW w:w="3312" w:type="dxa"/>
            <w:gridSpan w:val="3"/>
            <w:tcBorders>
              <w:top w:val="nil"/>
              <w:bottom w:val="nil"/>
            </w:tcBorders>
          </w:tcPr>
          <w:p w:rsidR="00E935C6" w:rsidRPr="009F538B" w:rsidRDefault="00E935C6" w:rsidP="00800B89">
            <w:pPr>
              <w:ind w:left="-108" w:right="-108"/>
              <w:jc w:val="center"/>
              <w:rPr>
                <w:rFonts w:ascii="Angsana New" w:hAnsi="Angsana New"/>
                <w:sz w:val="26"/>
                <w:szCs w:val="26"/>
                <w:cs/>
              </w:rPr>
            </w:pPr>
            <w:r w:rsidRPr="009F538B">
              <w:rPr>
                <w:rFonts w:ascii="Angsana New" w:hAnsi="Angsana New"/>
                <w:sz w:val="26"/>
                <w:szCs w:val="26"/>
              </w:rPr>
              <w:t>Consolidated Financial Statements</w:t>
            </w:r>
          </w:p>
        </w:tc>
        <w:tc>
          <w:tcPr>
            <w:tcW w:w="270" w:type="dxa"/>
            <w:tcBorders>
              <w:top w:val="nil"/>
              <w:bottom w:val="nil"/>
            </w:tcBorders>
          </w:tcPr>
          <w:p w:rsidR="00E935C6" w:rsidRPr="009F538B" w:rsidRDefault="00E935C6" w:rsidP="00800B89">
            <w:pPr>
              <w:ind w:left="-108" w:right="-108"/>
              <w:jc w:val="center"/>
              <w:rPr>
                <w:rFonts w:ascii="Angsana New" w:hAnsi="Angsana New"/>
                <w:sz w:val="26"/>
                <w:szCs w:val="26"/>
                <w:cs/>
              </w:rPr>
            </w:pPr>
          </w:p>
        </w:tc>
        <w:tc>
          <w:tcPr>
            <w:tcW w:w="3330" w:type="dxa"/>
            <w:gridSpan w:val="3"/>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Separate Financial Statements</w:t>
            </w:r>
          </w:p>
        </w:tc>
      </w:tr>
      <w:tr w:rsidR="00E935C6" w:rsidRPr="009F538B" w:rsidTr="00800B89">
        <w:trPr>
          <w:trHeight w:val="20"/>
          <w:tblHeader/>
        </w:trPr>
        <w:tc>
          <w:tcPr>
            <w:tcW w:w="3258" w:type="dxa"/>
            <w:tcBorders>
              <w:top w:val="nil"/>
            </w:tcBorders>
          </w:tcPr>
          <w:p w:rsidR="00E935C6" w:rsidRPr="009F538B" w:rsidRDefault="00E935C6" w:rsidP="00800B89">
            <w:pPr>
              <w:ind w:left="-90" w:right="-108"/>
              <w:jc w:val="left"/>
              <w:rPr>
                <w:rFonts w:ascii="Angsana New" w:hAnsi="Angsana New"/>
                <w:sz w:val="26"/>
                <w:szCs w:val="26"/>
              </w:rPr>
            </w:pPr>
          </w:p>
        </w:tc>
        <w:tc>
          <w:tcPr>
            <w:tcW w:w="3312" w:type="dxa"/>
            <w:gridSpan w:val="3"/>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For the year end</w:t>
            </w:r>
          </w:p>
        </w:tc>
        <w:tc>
          <w:tcPr>
            <w:tcW w:w="270" w:type="dxa"/>
            <w:tcBorders>
              <w:top w:val="nil"/>
              <w:bottom w:val="nil"/>
            </w:tcBorders>
          </w:tcPr>
          <w:p w:rsidR="00E935C6" w:rsidRPr="009F538B" w:rsidRDefault="00E935C6" w:rsidP="00800B89">
            <w:pPr>
              <w:ind w:left="-108" w:right="-108"/>
              <w:jc w:val="center"/>
              <w:rPr>
                <w:rFonts w:ascii="Angsana New" w:hAnsi="Angsana New"/>
                <w:sz w:val="26"/>
                <w:szCs w:val="26"/>
                <w:cs/>
              </w:rPr>
            </w:pPr>
          </w:p>
        </w:tc>
        <w:tc>
          <w:tcPr>
            <w:tcW w:w="3330" w:type="dxa"/>
            <w:gridSpan w:val="3"/>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For the year end</w:t>
            </w:r>
          </w:p>
        </w:tc>
      </w:tr>
      <w:tr w:rsidR="00E935C6" w:rsidRPr="009F538B" w:rsidTr="00800B89">
        <w:trPr>
          <w:cantSplit/>
          <w:trHeight w:val="20"/>
          <w:tblHeader/>
        </w:trPr>
        <w:tc>
          <w:tcPr>
            <w:tcW w:w="3258" w:type="dxa"/>
          </w:tcPr>
          <w:p w:rsidR="00E935C6" w:rsidRPr="009F538B" w:rsidRDefault="00E935C6" w:rsidP="00800B89">
            <w:pPr>
              <w:ind w:left="-90" w:right="-108"/>
              <w:jc w:val="left"/>
              <w:rPr>
                <w:rFonts w:ascii="Angsana New" w:hAnsi="Angsana New"/>
                <w:sz w:val="26"/>
                <w:szCs w:val="26"/>
                <w:cs/>
              </w:rPr>
            </w:pPr>
          </w:p>
        </w:tc>
        <w:tc>
          <w:tcPr>
            <w:tcW w:w="1512" w:type="dxa"/>
            <w:tcBorders>
              <w:top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16</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15</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16</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15</w:t>
            </w:r>
          </w:p>
        </w:tc>
      </w:tr>
      <w:tr w:rsidR="00E935C6" w:rsidRPr="009F538B" w:rsidTr="00800B89">
        <w:trPr>
          <w:cantSplit/>
          <w:trHeight w:val="20"/>
          <w:tblHeader/>
        </w:trPr>
        <w:tc>
          <w:tcPr>
            <w:tcW w:w="3258" w:type="dxa"/>
          </w:tcPr>
          <w:p w:rsidR="00E935C6" w:rsidRPr="009F538B" w:rsidRDefault="00E935C6" w:rsidP="00800B89">
            <w:pPr>
              <w:ind w:left="-90" w:right="-108"/>
              <w:jc w:val="left"/>
              <w:rPr>
                <w:rFonts w:ascii="Angsana New" w:hAnsi="Angsana New"/>
                <w:sz w:val="26"/>
                <w:szCs w:val="26"/>
                <w:cs/>
              </w:rPr>
            </w:pPr>
          </w:p>
        </w:tc>
        <w:tc>
          <w:tcPr>
            <w:tcW w:w="1512" w:type="dxa"/>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r>
      <w:tr w:rsidR="00E935C6" w:rsidRPr="009F538B" w:rsidTr="00800B89">
        <w:trPr>
          <w:cantSplit/>
          <w:trHeight w:val="20"/>
          <w:tblHeader/>
        </w:trPr>
        <w:tc>
          <w:tcPr>
            <w:tcW w:w="3258" w:type="dxa"/>
          </w:tcPr>
          <w:p w:rsidR="00E935C6" w:rsidRPr="009F538B" w:rsidRDefault="00E935C6" w:rsidP="00800B89">
            <w:pPr>
              <w:ind w:left="-108" w:right="-74" w:firstLine="18"/>
              <w:jc w:val="thaiDistribute"/>
              <w:rPr>
                <w:rFonts w:ascii="Angsana New" w:hAnsi="Angsana New"/>
                <w:b/>
                <w:bCs/>
                <w:sz w:val="26"/>
                <w:szCs w:val="26"/>
                <w:cs/>
              </w:rPr>
            </w:pPr>
            <w:r w:rsidRPr="009F538B">
              <w:rPr>
                <w:rFonts w:ascii="Angsana New" w:hAnsi="Angsana New"/>
                <w:b/>
                <w:bCs/>
                <w:sz w:val="26"/>
                <w:szCs w:val="26"/>
              </w:rPr>
              <w:t>Inter-transaction with subsidiaries</w:t>
            </w:r>
          </w:p>
        </w:tc>
        <w:tc>
          <w:tcPr>
            <w:tcW w:w="1512"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r>
      <w:tr w:rsidR="00E935C6" w:rsidRPr="009F538B" w:rsidTr="00800B89">
        <w:trPr>
          <w:cantSplit/>
          <w:trHeight w:val="20"/>
          <w:tblHeader/>
        </w:trPr>
        <w:tc>
          <w:tcPr>
            <w:tcW w:w="4770" w:type="dxa"/>
            <w:gridSpan w:val="2"/>
          </w:tcPr>
          <w:p w:rsidR="00E935C6" w:rsidRPr="009F538B" w:rsidRDefault="00E935C6" w:rsidP="00800B89">
            <w:pPr>
              <w:ind w:left="-90"/>
              <w:jc w:val="left"/>
              <w:rPr>
                <w:rFonts w:ascii="Angsana New" w:hAnsi="Angsana New"/>
                <w:sz w:val="26"/>
                <w:szCs w:val="26"/>
                <w:cs/>
              </w:rPr>
            </w:pPr>
            <w:r w:rsidRPr="009F538B">
              <w:rPr>
                <w:rFonts w:ascii="Angsana New" w:hAnsi="Angsana New"/>
                <w:sz w:val="26"/>
                <w:szCs w:val="26"/>
                <w:cs/>
              </w:rPr>
              <w:t>(</w:t>
            </w:r>
            <w:r w:rsidRPr="009F538B">
              <w:rPr>
                <w:rFonts w:ascii="Angsana New" w:hAnsi="Angsana New"/>
                <w:sz w:val="26"/>
                <w:szCs w:val="26"/>
              </w:rPr>
              <w:t>Eliminated from consolidated financial statements</w:t>
            </w:r>
            <w:r w:rsidRPr="009F538B">
              <w:rPr>
                <w:rFonts w:ascii="Angsana New" w:hAnsi="Angsana New"/>
                <w:sz w:val="26"/>
                <w:szCs w:val="26"/>
                <w:cs/>
              </w:rPr>
              <w:t>)</w:t>
            </w: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r>
      <w:tr w:rsidR="00E935C6" w:rsidRPr="009F538B" w:rsidTr="00800B89">
        <w:trPr>
          <w:cantSplit/>
          <w:trHeight w:val="20"/>
          <w:tblHeader/>
        </w:trPr>
        <w:tc>
          <w:tcPr>
            <w:tcW w:w="3258" w:type="dxa"/>
          </w:tcPr>
          <w:p w:rsidR="00E935C6" w:rsidRPr="009F538B" w:rsidRDefault="00E935C6" w:rsidP="00800B89">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Pr>
          <w:p w:rsidR="00E935C6" w:rsidRPr="009F538B" w:rsidRDefault="00E935C6" w:rsidP="00800B89">
            <w:pPr>
              <w:tabs>
                <w:tab w:val="decimal" w:pos="432"/>
              </w:tabs>
              <w:ind w:left="-108" w:right="-232"/>
              <w:jc w:val="center"/>
              <w:rPr>
                <w:rFonts w:ascii="Angsana New" w:hAnsi="Angsana New"/>
                <w:sz w:val="26"/>
                <w:szCs w:val="26"/>
                <w:cs/>
              </w:rPr>
            </w:pPr>
          </w:p>
        </w:tc>
        <w:tc>
          <w:tcPr>
            <w:tcW w:w="1530"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highlight w:val="red"/>
              </w:rPr>
            </w:pPr>
            <w:r w:rsidRPr="009F538B">
              <w:rPr>
                <w:rFonts w:ascii="Angsana New" w:hAnsi="Angsana New" w:hint="cs"/>
                <w:sz w:val="26"/>
                <w:szCs w:val="26"/>
                <w:cs/>
              </w:rPr>
              <w:t>1</w:t>
            </w:r>
            <w:r w:rsidRPr="009F538B">
              <w:rPr>
                <w:rFonts w:ascii="Angsana New" w:hAnsi="Angsana New"/>
                <w:sz w:val="26"/>
                <w:szCs w:val="26"/>
              </w:rPr>
              <w:t>,</w:t>
            </w:r>
            <w:r w:rsidRPr="009F538B">
              <w:rPr>
                <w:rFonts w:ascii="Angsana New" w:hAnsi="Angsana New" w:hint="cs"/>
                <w:sz w:val="26"/>
                <w:szCs w:val="26"/>
                <w:cs/>
              </w:rPr>
              <w:t>062</w:t>
            </w:r>
            <w:r w:rsidRPr="009F538B">
              <w:rPr>
                <w:rFonts w:ascii="Angsana New" w:hAnsi="Angsana New"/>
                <w:sz w:val="26"/>
                <w:szCs w:val="26"/>
              </w:rPr>
              <w:t>,</w:t>
            </w:r>
            <w:r w:rsidRPr="009F538B">
              <w:rPr>
                <w:rFonts w:ascii="Angsana New" w:hAnsi="Angsana New" w:hint="cs"/>
                <w:sz w:val="26"/>
                <w:szCs w:val="26"/>
                <w:cs/>
              </w:rPr>
              <w:t>533</w:t>
            </w:r>
            <w:r w:rsidRPr="009F538B">
              <w:rPr>
                <w:rFonts w:ascii="Angsana New" w:hAnsi="Angsana New"/>
                <w:sz w:val="26"/>
                <w:szCs w:val="26"/>
              </w:rPr>
              <w:t>,</w:t>
            </w:r>
            <w:r w:rsidRPr="009F538B">
              <w:rPr>
                <w:rFonts w:ascii="Angsana New" w:hAnsi="Angsana New" w:hint="cs"/>
                <w:sz w:val="26"/>
                <w:szCs w:val="26"/>
                <w:cs/>
              </w:rPr>
              <w:t>319.78</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1,887,373,708.54</w:t>
            </w:r>
          </w:p>
        </w:tc>
      </w:tr>
      <w:tr w:rsidR="00E935C6" w:rsidRPr="009F538B" w:rsidTr="00800B89">
        <w:trPr>
          <w:cantSplit/>
          <w:trHeight w:val="20"/>
          <w:tblHeader/>
        </w:trPr>
        <w:tc>
          <w:tcPr>
            <w:tcW w:w="3258" w:type="dxa"/>
            <w:tcBorders>
              <w:bottom w:val="nil"/>
            </w:tcBorders>
          </w:tcPr>
          <w:p w:rsidR="00E935C6" w:rsidRPr="009F538B" w:rsidRDefault="00E935C6" w:rsidP="00800B89">
            <w:pPr>
              <w:ind w:left="180" w:right="-74" w:firstLine="18"/>
              <w:jc w:val="left"/>
              <w:rPr>
                <w:rFonts w:ascii="Angsana New" w:hAnsi="Angsana New"/>
                <w:sz w:val="26"/>
                <w:szCs w:val="26"/>
              </w:rPr>
            </w:pPr>
            <w:r w:rsidRPr="009F538B">
              <w:rPr>
                <w:rFonts w:ascii="Angsana New" w:hAnsi="Angsana New"/>
                <w:sz w:val="26"/>
                <w:szCs w:val="26"/>
              </w:rPr>
              <w:t xml:space="preserve">Profit  (Loss) from sales  </w:t>
            </w:r>
          </w:p>
          <w:p w:rsidR="00E935C6" w:rsidRPr="009F538B" w:rsidRDefault="00E935C6" w:rsidP="00800B89">
            <w:pPr>
              <w:ind w:left="360" w:right="-74" w:firstLine="18"/>
              <w:jc w:val="left"/>
              <w:rPr>
                <w:rFonts w:ascii="Angsana New" w:hAnsi="Angsana New"/>
                <w:sz w:val="26"/>
                <w:szCs w:val="26"/>
                <w:cs/>
              </w:rPr>
            </w:pPr>
            <w:r w:rsidRPr="009F538B">
              <w:rPr>
                <w:rFonts w:ascii="Angsana New" w:hAnsi="Angsana New"/>
                <w:sz w:val="26"/>
                <w:szCs w:val="26"/>
              </w:rPr>
              <w:t>assets-held-for-sale</w:t>
            </w:r>
          </w:p>
        </w:tc>
        <w:tc>
          <w:tcPr>
            <w:tcW w:w="1512" w:type="dxa"/>
            <w:tcBorders>
              <w:bottom w:val="nil"/>
            </w:tcBorders>
          </w:tcPr>
          <w:p w:rsidR="00E935C6" w:rsidRPr="009F538B" w:rsidRDefault="00E935C6" w:rsidP="00800B89">
            <w:pPr>
              <w:ind w:left="-108" w:right="-108"/>
              <w:jc w:val="center"/>
              <w:rPr>
                <w:rFonts w:ascii="Angsana New" w:hAnsi="Angsana New"/>
                <w:sz w:val="26"/>
                <w:szCs w:val="26"/>
              </w:rPr>
            </w:pPr>
          </w:p>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p>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p>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p>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391,030,642.87</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eastAsia="Times New Roman" w:hAnsi="Angsana New"/>
                <w:position w:val="6"/>
                <w:sz w:val="26"/>
                <w:szCs w:val="26"/>
              </w:rPr>
              <w:t>Profit and loss form sales fixed assets</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232"/>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cs/>
              </w:rPr>
              <w:t>1</w:t>
            </w:r>
            <w:r w:rsidRPr="009F538B">
              <w:rPr>
                <w:rFonts w:ascii="Angsana New" w:hAnsi="Angsana New"/>
                <w:sz w:val="26"/>
                <w:szCs w:val="26"/>
              </w:rPr>
              <w:t>,</w:t>
            </w:r>
            <w:r w:rsidRPr="009F538B">
              <w:rPr>
                <w:rFonts w:ascii="Angsana New" w:hAnsi="Angsana New"/>
                <w:sz w:val="26"/>
                <w:szCs w:val="26"/>
                <w:cs/>
              </w:rPr>
              <w:t>648</w:t>
            </w:r>
            <w:r w:rsidRPr="009F538B">
              <w:rPr>
                <w:rFonts w:ascii="Angsana New" w:hAnsi="Angsana New"/>
                <w:sz w:val="26"/>
                <w:szCs w:val="26"/>
              </w:rPr>
              <w:t>,</w:t>
            </w:r>
            <w:r w:rsidRPr="009F538B">
              <w:rPr>
                <w:rFonts w:ascii="Angsana New" w:hAnsi="Angsana New"/>
                <w:sz w:val="26"/>
                <w:szCs w:val="26"/>
                <w:cs/>
              </w:rPr>
              <w:t>755.84</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highlight w:val="red"/>
                <w:cs/>
              </w:rPr>
            </w:pPr>
            <w:r w:rsidRPr="009F538B">
              <w:rPr>
                <w:rFonts w:ascii="Angsana New" w:hAnsi="Angsana New" w:hint="cs"/>
                <w:sz w:val="26"/>
                <w:szCs w:val="26"/>
                <w:cs/>
              </w:rPr>
              <w:t>12</w:t>
            </w:r>
            <w:r w:rsidRPr="009F538B">
              <w:rPr>
                <w:rFonts w:ascii="Angsana New" w:hAnsi="Angsana New"/>
                <w:sz w:val="26"/>
                <w:szCs w:val="26"/>
              </w:rPr>
              <w:t>,460,056</w:t>
            </w:r>
            <w:r w:rsidRPr="009F538B">
              <w:rPr>
                <w:rFonts w:ascii="Angsana New" w:hAnsi="Angsana New"/>
                <w:sz w:val="26"/>
                <w:szCs w:val="26"/>
                <w:cs/>
              </w:rPr>
              <w:t>.</w:t>
            </w:r>
            <w:r w:rsidRPr="009F538B">
              <w:rPr>
                <w:rFonts w:ascii="Angsana New" w:hAnsi="Angsana New"/>
                <w:sz w:val="26"/>
                <w:szCs w:val="26"/>
              </w:rPr>
              <w:t>19</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cs/>
              </w:rPr>
            </w:pPr>
            <w:r w:rsidRPr="009F538B">
              <w:rPr>
                <w:rFonts w:ascii="Angsana New" w:hAnsi="Angsana New"/>
                <w:sz w:val="26"/>
                <w:szCs w:val="26"/>
                <w:cs/>
              </w:rPr>
              <w:t>3</w:t>
            </w:r>
            <w:r w:rsidRPr="009F538B">
              <w:rPr>
                <w:rFonts w:ascii="Angsana New" w:hAnsi="Angsana New"/>
                <w:sz w:val="26"/>
                <w:szCs w:val="26"/>
              </w:rPr>
              <w:t>,</w:t>
            </w:r>
            <w:r w:rsidRPr="009F538B">
              <w:rPr>
                <w:rFonts w:ascii="Angsana New" w:hAnsi="Angsana New"/>
                <w:sz w:val="26"/>
                <w:szCs w:val="26"/>
                <w:cs/>
              </w:rPr>
              <w:t>568</w:t>
            </w:r>
            <w:r w:rsidRPr="009F538B">
              <w:rPr>
                <w:rFonts w:ascii="Angsana New" w:hAnsi="Angsana New"/>
                <w:sz w:val="26"/>
                <w:szCs w:val="26"/>
              </w:rPr>
              <w:t>,</w:t>
            </w:r>
            <w:r w:rsidRPr="009F538B">
              <w:rPr>
                <w:rFonts w:ascii="Angsana New" w:hAnsi="Angsana New"/>
                <w:sz w:val="26"/>
                <w:szCs w:val="26"/>
                <w:cs/>
              </w:rPr>
              <w:t>861.07</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Rental income</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cs/>
              </w:rPr>
            </w:pPr>
            <w:r w:rsidRPr="009F538B">
              <w:rPr>
                <w:rFonts w:ascii="Angsana New" w:hAnsi="Angsana New" w:hint="cs"/>
                <w:sz w:val="26"/>
                <w:szCs w:val="26"/>
                <w:cs/>
              </w:rPr>
              <w:t>20</w:t>
            </w:r>
            <w:r w:rsidRPr="009F538B">
              <w:rPr>
                <w:rFonts w:ascii="Angsana New" w:hAnsi="Angsana New"/>
                <w:sz w:val="26"/>
                <w:szCs w:val="26"/>
              </w:rPr>
              <w:t>,</w:t>
            </w:r>
            <w:r w:rsidRPr="009F538B">
              <w:rPr>
                <w:rFonts w:ascii="Angsana New" w:hAnsi="Angsana New" w:hint="cs"/>
                <w:sz w:val="26"/>
                <w:szCs w:val="26"/>
                <w:cs/>
              </w:rPr>
              <w:t>332</w:t>
            </w:r>
            <w:r w:rsidRPr="009F538B">
              <w:rPr>
                <w:rFonts w:ascii="Angsana New" w:hAnsi="Angsana New"/>
                <w:sz w:val="26"/>
                <w:szCs w:val="26"/>
              </w:rPr>
              <w:t>,</w:t>
            </w:r>
            <w:r w:rsidRPr="009F538B">
              <w:rPr>
                <w:rFonts w:ascii="Angsana New" w:hAnsi="Angsana New" w:hint="cs"/>
                <w:sz w:val="26"/>
                <w:szCs w:val="26"/>
                <w:cs/>
              </w:rPr>
              <w:t>800</w:t>
            </w:r>
            <w:r w:rsidRPr="009F538B">
              <w:rPr>
                <w:rFonts w:ascii="Angsana New" w:hAnsi="Angsana New"/>
                <w:sz w:val="26"/>
                <w:szCs w:val="26"/>
                <w:cs/>
              </w:rPr>
              <w:t>.</w:t>
            </w:r>
            <w:r w:rsidRPr="009F538B">
              <w:rPr>
                <w:rFonts w:ascii="Angsana New" w:hAnsi="Angsana New"/>
                <w:sz w:val="26"/>
                <w:szCs w:val="26"/>
              </w:rPr>
              <w:t>00</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Other income</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30,000,000.00</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highlight w:val="red"/>
              </w:rPr>
            </w:pPr>
            <w:r w:rsidRPr="009F538B">
              <w:rPr>
                <w:rFonts w:ascii="Angsana New" w:hAnsi="Angsana New" w:hint="cs"/>
                <w:sz w:val="26"/>
                <w:szCs w:val="26"/>
                <w:cs/>
              </w:rPr>
              <w:t>3</w:t>
            </w:r>
            <w:r w:rsidRPr="009F538B">
              <w:rPr>
                <w:rFonts w:ascii="Angsana New" w:hAnsi="Angsana New"/>
                <w:sz w:val="26"/>
                <w:szCs w:val="26"/>
              </w:rPr>
              <w:t>,</w:t>
            </w:r>
            <w:r w:rsidRPr="009F538B">
              <w:rPr>
                <w:rFonts w:ascii="Angsana New" w:hAnsi="Angsana New" w:hint="cs"/>
                <w:sz w:val="26"/>
                <w:szCs w:val="26"/>
                <w:cs/>
              </w:rPr>
              <w:t>682</w:t>
            </w:r>
            <w:r w:rsidRPr="009F538B">
              <w:rPr>
                <w:rFonts w:ascii="Angsana New" w:hAnsi="Angsana New"/>
                <w:sz w:val="26"/>
                <w:szCs w:val="26"/>
              </w:rPr>
              <w:t>,</w:t>
            </w:r>
            <w:r w:rsidRPr="009F538B">
              <w:rPr>
                <w:rFonts w:ascii="Angsana New" w:hAnsi="Angsana New" w:hint="cs"/>
                <w:sz w:val="26"/>
                <w:szCs w:val="26"/>
                <w:cs/>
              </w:rPr>
              <w:t>536</w:t>
            </w:r>
            <w:r w:rsidRPr="009F538B">
              <w:rPr>
                <w:rFonts w:ascii="Angsana New" w:hAnsi="Angsana New"/>
                <w:sz w:val="26"/>
                <w:szCs w:val="26"/>
              </w:rPr>
              <w:t>,</w:t>
            </w:r>
            <w:r w:rsidRPr="009F538B">
              <w:rPr>
                <w:rFonts w:ascii="Angsana New" w:hAnsi="Angsana New" w:hint="cs"/>
                <w:sz w:val="26"/>
                <w:szCs w:val="26"/>
                <w:cs/>
              </w:rPr>
              <w:t>293.40</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2,458,479,798.40</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Purchase of assets</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cs/>
              </w:rPr>
              <w:t>6</w:t>
            </w:r>
            <w:r w:rsidRPr="009F538B">
              <w:rPr>
                <w:rFonts w:ascii="Angsana New" w:hAnsi="Angsana New"/>
                <w:sz w:val="26"/>
                <w:szCs w:val="26"/>
              </w:rPr>
              <w:t>,137,212,774.16</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highlight w:val="red"/>
              </w:rPr>
            </w:pPr>
            <w:r w:rsidRPr="009F538B">
              <w:rPr>
                <w:rFonts w:ascii="Angsana New" w:hAnsi="Angsana New" w:hint="cs"/>
                <w:sz w:val="26"/>
                <w:szCs w:val="26"/>
                <w:cs/>
              </w:rPr>
              <w:t>16,998,914.06</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cs/>
              </w:rPr>
              <w:t>32</w:t>
            </w:r>
            <w:r w:rsidRPr="009F538B">
              <w:rPr>
                <w:rFonts w:ascii="Angsana New" w:hAnsi="Angsana New"/>
                <w:sz w:val="26"/>
                <w:szCs w:val="26"/>
              </w:rPr>
              <w:t>,</w:t>
            </w:r>
            <w:r w:rsidRPr="009F538B">
              <w:rPr>
                <w:rFonts w:ascii="Angsana New" w:hAnsi="Angsana New"/>
                <w:sz w:val="26"/>
                <w:szCs w:val="26"/>
                <w:cs/>
              </w:rPr>
              <w:t>218</w:t>
            </w:r>
            <w:r w:rsidRPr="009F538B">
              <w:rPr>
                <w:rFonts w:ascii="Angsana New" w:hAnsi="Angsana New"/>
                <w:sz w:val="26"/>
                <w:szCs w:val="26"/>
              </w:rPr>
              <w:t>,</w:t>
            </w:r>
            <w:r w:rsidRPr="009F538B">
              <w:rPr>
                <w:rFonts w:ascii="Angsana New" w:hAnsi="Angsana New"/>
                <w:sz w:val="26"/>
                <w:szCs w:val="26"/>
                <w:cs/>
              </w:rPr>
              <w:t>524.55</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joint ventures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72"/>
              <w:jc w:val="right"/>
              <w:rPr>
                <w:rFonts w:ascii="Angsana New" w:hAnsi="Angsana New"/>
                <w:sz w:val="26"/>
                <w:szCs w:val="26"/>
              </w:rPr>
            </w:pP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cs/>
              </w:rPr>
            </w:pP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cs/>
              </w:rPr>
            </w:pP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1,697,341,547</w:t>
            </w:r>
            <w:r w:rsidRPr="009F538B">
              <w:rPr>
                <w:rFonts w:ascii="Angsana New" w:hAnsi="Angsana New"/>
                <w:sz w:val="26"/>
                <w:szCs w:val="26"/>
                <w:cs/>
              </w:rPr>
              <w:t>.</w:t>
            </w:r>
            <w:r w:rsidRPr="009F538B">
              <w:rPr>
                <w:rFonts w:ascii="Angsana New" w:hAnsi="Angsana New"/>
                <w:sz w:val="26"/>
                <w:szCs w:val="26"/>
              </w:rPr>
              <w:t>48</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5,503,150.42</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Other income</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6,857,554</w:t>
            </w:r>
            <w:r w:rsidRPr="009F538B">
              <w:rPr>
                <w:rFonts w:ascii="Angsana New" w:hAnsi="Angsana New"/>
                <w:sz w:val="26"/>
                <w:szCs w:val="26"/>
                <w:cs/>
              </w:rPr>
              <w:t>.</w:t>
            </w:r>
            <w:r w:rsidRPr="009F538B">
              <w:rPr>
                <w:rFonts w:ascii="Angsana New" w:hAnsi="Angsana New"/>
                <w:sz w:val="26"/>
                <w:szCs w:val="26"/>
              </w:rPr>
              <w:t>33</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6,857,554</w:t>
            </w:r>
            <w:r w:rsidRPr="009F538B">
              <w:rPr>
                <w:rFonts w:ascii="Angsana New" w:hAnsi="Angsana New"/>
                <w:sz w:val="26"/>
                <w:szCs w:val="26"/>
                <w:cs/>
              </w:rPr>
              <w:t>.</w:t>
            </w:r>
            <w:r w:rsidRPr="009F538B">
              <w:rPr>
                <w:rFonts w:ascii="Angsana New" w:hAnsi="Angsana New"/>
                <w:sz w:val="26"/>
                <w:szCs w:val="26"/>
              </w:rPr>
              <w:t>33</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1,521,390,017</w:t>
            </w:r>
            <w:r w:rsidRPr="009F538B">
              <w:rPr>
                <w:rFonts w:ascii="Angsana New" w:hAnsi="Angsana New"/>
                <w:sz w:val="26"/>
                <w:szCs w:val="26"/>
                <w:cs/>
              </w:rPr>
              <w:t>.</w:t>
            </w:r>
            <w:r w:rsidRPr="009F538B">
              <w:rPr>
                <w:rFonts w:ascii="Angsana New" w:hAnsi="Angsana New"/>
                <w:sz w:val="26"/>
                <w:szCs w:val="26"/>
              </w:rPr>
              <w:t>02</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1,521,390,017</w:t>
            </w:r>
            <w:r w:rsidRPr="009F538B">
              <w:rPr>
                <w:rFonts w:ascii="Angsana New" w:hAnsi="Angsana New"/>
                <w:sz w:val="26"/>
                <w:szCs w:val="26"/>
                <w:cs/>
              </w:rPr>
              <w:t>.</w:t>
            </w:r>
            <w:r w:rsidRPr="009F538B">
              <w:rPr>
                <w:rFonts w:ascii="Angsana New" w:hAnsi="Angsana New"/>
                <w:sz w:val="26"/>
                <w:szCs w:val="26"/>
              </w:rPr>
              <w:t>02</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12,000.00</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12,000.00</w:t>
            </w:r>
          </w:p>
        </w:tc>
        <w:tc>
          <w:tcPr>
            <w:tcW w:w="270" w:type="dxa"/>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associates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72"/>
              <w:jc w:val="right"/>
              <w:rPr>
                <w:rFonts w:ascii="Angsana New" w:hAnsi="Angsana New"/>
                <w:sz w:val="26"/>
                <w:szCs w:val="26"/>
              </w:rPr>
            </w:pP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72"/>
              <w:jc w:val="right"/>
              <w:rPr>
                <w:rFonts w:ascii="Angsana New" w:hAnsi="Angsana New"/>
                <w:sz w:val="26"/>
                <w:szCs w:val="26"/>
                <w:cs/>
              </w:rPr>
            </w:pPr>
          </w:p>
        </w:tc>
        <w:tc>
          <w:tcPr>
            <w:tcW w:w="270" w:type="dxa"/>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72"/>
              <w:jc w:val="right"/>
              <w:rPr>
                <w:rFonts w:ascii="Angsana New" w:hAnsi="Angsana New"/>
                <w:sz w:val="26"/>
                <w:szCs w:val="26"/>
                <w:cs/>
              </w:rPr>
            </w:pP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439,400</w:t>
            </w:r>
            <w:r w:rsidRPr="009F538B">
              <w:rPr>
                <w:rFonts w:ascii="Angsana New" w:hAnsi="Angsana New"/>
                <w:sz w:val="26"/>
                <w:szCs w:val="26"/>
                <w:cs/>
              </w:rPr>
              <w:t>.</w:t>
            </w:r>
            <w:r w:rsidRPr="009F538B">
              <w:rPr>
                <w:rFonts w:ascii="Angsana New" w:hAnsi="Angsana New"/>
                <w:sz w:val="26"/>
                <w:szCs w:val="26"/>
              </w:rPr>
              <w:t>00</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800B89">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Dividend income</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4,000,000.00</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4,000,000.00</w:t>
            </w:r>
          </w:p>
        </w:tc>
        <w:tc>
          <w:tcPr>
            <w:tcW w:w="270" w:type="dxa"/>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E935C6">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sz w:val="26"/>
                <w:szCs w:val="26"/>
              </w:rPr>
              <w:t>25,840,997</w:t>
            </w:r>
            <w:r w:rsidRPr="009F538B">
              <w:rPr>
                <w:rFonts w:ascii="Angsana New" w:hAnsi="Angsana New"/>
                <w:sz w:val="26"/>
                <w:szCs w:val="26"/>
                <w:cs/>
              </w:rPr>
              <w:t>.</w:t>
            </w:r>
            <w:r w:rsidRPr="009F538B">
              <w:rPr>
                <w:rFonts w:ascii="Angsana New" w:hAnsi="Angsana New"/>
                <w:sz w:val="26"/>
                <w:szCs w:val="26"/>
              </w:rPr>
              <w:t>11</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16,575,727.11</w:t>
            </w:r>
          </w:p>
        </w:tc>
        <w:tc>
          <w:tcPr>
            <w:tcW w:w="270" w:type="dxa"/>
            <w:tcBorders>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E935C6">
        <w:trPr>
          <w:cantSplit/>
          <w:trHeight w:val="20"/>
          <w:tblHeader/>
        </w:trPr>
        <w:tc>
          <w:tcPr>
            <w:tcW w:w="3258" w:type="dxa"/>
            <w:tcBorders>
              <w:top w:val="nil"/>
              <w:bottom w:val="nil"/>
            </w:tcBorders>
          </w:tcPr>
          <w:p w:rsidR="00E935C6" w:rsidRPr="009F538B" w:rsidRDefault="00E935C6" w:rsidP="00800B89">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4,276,417.40</w:t>
            </w:r>
          </w:p>
        </w:tc>
        <w:tc>
          <w:tcPr>
            <w:tcW w:w="270" w:type="dxa"/>
            <w:tcBorders>
              <w:top w:val="nil"/>
              <w:bottom w:val="nil"/>
            </w:tcBorders>
          </w:tcPr>
          <w:p w:rsidR="00E935C6" w:rsidRPr="009F538B" w:rsidRDefault="00E935C6" w:rsidP="00800B89">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800B89">
            <w:pPr>
              <w:ind w:left="-108" w:right="72"/>
              <w:jc w:val="right"/>
              <w:rPr>
                <w:rFonts w:ascii="Angsana New" w:hAnsi="Angsana New"/>
                <w:sz w:val="26"/>
                <w:szCs w:val="26"/>
              </w:rPr>
            </w:pPr>
            <w:r w:rsidRPr="009F538B">
              <w:rPr>
                <w:rFonts w:ascii="Angsana New" w:hAnsi="Angsana New" w:hint="cs"/>
                <w:sz w:val="26"/>
                <w:szCs w:val="26"/>
                <w:cs/>
              </w:rPr>
              <w:t>4,276,417.40</w:t>
            </w:r>
          </w:p>
        </w:tc>
        <w:tc>
          <w:tcPr>
            <w:tcW w:w="270" w:type="dxa"/>
            <w:tcBorders>
              <w:top w:val="nil"/>
              <w:bottom w:val="nil"/>
            </w:tcBorders>
          </w:tcPr>
          <w:p w:rsidR="00E935C6" w:rsidRPr="009F538B" w:rsidRDefault="00E935C6" w:rsidP="00800B89">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w:t>
            </w:r>
          </w:p>
        </w:tc>
      </w:tr>
    </w:tbl>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E935C6">
      <w:pPr>
        <w:ind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sectPr w:rsidR="00E935C6" w:rsidSect="0034358F">
          <w:type w:val="continuous"/>
          <w:pgSz w:w="11909" w:h="16834" w:code="9"/>
          <w:pgMar w:top="1440" w:right="1281" w:bottom="1797" w:left="1582" w:header="709" w:footer="578" w:gutter="0"/>
          <w:cols w:space="720"/>
          <w:docGrid w:linePitch="272"/>
        </w:sectPr>
      </w:pPr>
    </w:p>
    <w:tbl>
      <w:tblPr>
        <w:tblpPr w:leftFromText="180" w:rightFromText="180" w:vertAnchor="text" w:tblpX="-112" w:tblpY="-11"/>
        <w:tblOverlap w:val="never"/>
        <w:tblW w:w="10170" w:type="dxa"/>
        <w:tblBorders>
          <w:top w:val="single" w:sz="4" w:space="0" w:color="auto"/>
          <w:bottom w:val="single" w:sz="4" w:space="0" w:color="auto"/>
        </w:tblBorders>
        <w:tblLayout w:type="fixed"/>
        <w:tblLook w:val="0000"/>
      </w:tblPr>
      <w:tblGrid>
        <w:gridCol w:w="3258"/>
        <w:gridCol w:w="1512"/>
        <w:gridCol w:w="270"/>
        <w:gridCol w:w="1530"/>
        <w:gridCol w:w="270"/>
        <w:gridCol w:w="1530"/>
        <w:gridCol w:w="270"/>
        <w:gridCol w:w="1530"/>
      </w:tblGrid>
      <w:tr w:rsidR="0034358F" w:rsidRPr="009F538B" w:rsidTr="009D2621">
        <w:trPr>
          <w:tblHeader/>
        </w:trPr>
        <w:tc>
          <w:tcPr>
            <w:tcW w:w="3258" w:type="dxa"/>
            <w:tcBorders>
              <w:top w:val="nil"/>
              <w:bottom w:val="nil"/>
            </w:tcBorders>
          </w:tcPr>
          <w:p w:rsidR="0034358F" w:rsidRPr="009F538B" w:rsidRDefault="0034358F" w:rsidP="0034358F">
            <w:pPr>
              <w:ind w:left="-90" w:right="-108"/>
              <w:jc w:val="left"/>
              <w:rPr>
                <w:rFonts w:ascii="Angsana New" w:hAnsi="Angsana New"/>
                <w:sz w:val="26"/>
                <w:szCs w:val="26"/>
              </w:rPr>
            </w:pPr>
          </w:p>
        </w:tc>
        <w:tc>
          <w:tcPr>
            <w:tcW w:w="3312" w:type="dxa"/>
            <w:gridSpan w:val="3"/>
            <w:tcBorders>
              <w:top w:val="nil"/>
              <w:bottom w:val="nil"/>
            </w:tcBorders>
          </w:tcPr>
          <w:p w:rsidR="0034358F" w:rsidRPr="009F538B" w:rsidRDefault="0034358F" w:rsidP="0034358F">
            <w:pPr>
              <w:ind w:left="-108" w:right="-108"/>
              <w:jc w:val="center"/>
              <w:rPr>
                <w:rFonts w:ascii="Angsana New" w:hAnsi="Angsana New"/>
                <w:sz w:val="26"/>
                <w:szCs w:val="26"/>
                <w:cs/>
              </w:rPr>
            </w:pPr>
            <w:r w:rsidRPr="009F538B">
              <w:rPr>
                <w:rFonts w:ascii="Angsana New" w:hAnsi="Angsana New"/>
                <w:sz w:val="26"/>
                <w:szCs w:val="26"/>
              </w:rPr>
              <w:t>Consolidated Financial Statements</w:t>
            </w:r>
          </w:p>
        </w:tc>
        <w:tc>
          <w:tcPr>
            <w:tcW w:w="270" w:type="dxa"/>
            <w:tcBorders>
              <w:top w:val="nil"/>
              <w:bottom w:val="nil"/>
            </w:tcBorders>
          </w:tcPr>
          <w:p w:rsidR="0034358F" w:rsidRPr="009F538B" w:rsidRDefault="0034358F" w:rsidP="0034358F">
            <w:pPr>
              <w:ind w:left="-108" w:right="-108"/>
              <w:jc w:val="center"/>
              <w:rPr>
                <w:rFonts w:ascii="Angsana New" w:hAnsi="Angsana New"/>
                <w:sz w:val="26"/>
                <w:szCs w:val="26"/>
                <w:cs/>
              </w:rPr>
            </w:pPr>
          </w:p>
        </w:tc>
        <w:tc>
          <w:tcPr>
            <w:tcW w:w="3330" w:type="dxa"/>
            <w:gridSpan w:val="3"/>
            <w:tcBorders>
              <w:top w:val="nil"/>
              <w:bottom w:val="nil"/>
            </w:tcBorders>
          </w:tcPr>
          <w:p w:rsidR="0034358F" w:rsidRPr="009F538B" w:rsidRDefault="0034358F" w:rsidP="0034358F">
            <w:pPr>
              <w:ind w:left="-108" w:right="-108"/>
              <w:jc w:val="center"/>
              <w:rPr>
                <w:rFonts w:ascii="Angsana New" w:hAnsi="Angsana New"/>
                <w:sz w:val="26"/>
                <w:szCs w:val="26"/>
              </w:rPr>
            </w:pPr>
            <w:r w:rsidRPr="009F538B">
              <w:rPr>
                <w:rFonts w:ascii="Angsana New" w:hAnsi="Angsana New"/>
                <w:sz w:val="26"/>
                <w:szCs w:val="26"/>
              </w:rPr>
              <w:t>Separate Financial Statements</w:t>
            </w:r>
          </w:p>
        </w:tc>
      </w:tr>
      <w:tr w:rsidR="00FE265E" w:rsidRPr="009F538B" w:rsidTr="009D2621">
        <w:trPr>
          <w:tblHeader/>
        </w:trPr>
        <w:tc>
          <w:tcPr>
            <w:tcW w:w="3258" w:type="dxa"/>
            <w:tcBorders>
              <w:top w:val="nil"/>
            </w:tcBorders>
          </w:tcPr>
          <w:p w:rsidR="00FE265E" w:rsidRPr="009F538B" w:rsidRDefault="00FE265E" w:rsidP="009D2621">
            <w:pPr>
              <w:ind w:left="-90" w:right="-108"/>
              <w:jc w:val="left"/>
              <w:rPr>
                <w:rFonts w:ascii="Angsana New" w:hAnsi="Angsana New"/>
                <w:sz w:val="26"/>
                <w:szCs w:val="26"/>
              </w:rPr>
            </w:pPr>
          </w:p>
        </w:tc>
        <w:tc>
          <w:tcPr>
            <w:tcW w:w="3312" w:type="dxa"/>
            <w:gridSpan w:val="3"/>
            <w:tcBorders>
              <w:top w:val="nil"/>
              <w:bottom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For the year end</w:t>
            </w:r>
          </w:p>
        </w:tc>
        <w:tc>
          <w:tcPr>
            <w:tcW w:w="270" w:type="dxa"/>
            <w:tcBorders>
              <w:top w:val="nil"/>
              <w:bottom w:val="nil"/>
            </w:tcBorders>
          </w:tcPr>
          <w:p w:rsidR="00FE265E" w:rsidRPr="009F538B" w:rsidRDefault="00FE265E" w:rsidP="009D2621">
            <w:pPr>
              <w:ind w:left="-108" w:right="-108"/>
              <w:jc w:val="center"/>
              <w:rPr>
                <w:rFonts w:ascii="Angsana New" w:hAnsi="Angsana New"/>
                <w:sz w:val="26"/>
                <w:szCs w:val="26"/>
                <w:cs/>
              </w:rPr>
            </w:pPr>
          </w:p>
        </w:tc>
        <w:tc>
          <w:tcPr>
            <w:tcW w:w="3330" w:type="dxa"/>
            <w:gridSpan w:val="3"/>
            <w:tcBorders>
              <w:top w:val="nil"/>
              <w:bottom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For the year end</w:t>
            </w:r>
          </w:p>
        </w:tc>
      </w:tr>
      <w:tr w:rsidR="00FE265E" w:rsidRPr="009F538B" w:rsidTr="009D2621">
        <w:trPr>
          <w:cantSplit/>
          <w:tblHeader/>
        </w:trPr>
        <w:tc>
          <w:tcPr>
            <w:tcW w:w="3258" w:type="dxa"/>
          </w:tcPr>
          <w:p w:rsidR="00FE265E" w:rsidRPr="009F538B" w:rsidRDefault="00FE265E" w:rsidP="009D2621">
            <w:pPr>
              <w:ind w:left="-90" w:right="-108"/>
              <w:jc w:val="left"/>
              <w:rPr>
                <w:rFonts w:ascii="Angsana New" w:hAnsi="Angsana New"/>
                <w:sz w:val="26"/>
                <w:szCs w:val="26"/>
                <w:cs/>
              </w:rPr>
            </w:pPr>
          </w:p>
        </w:tc>
        <w:tc>
          <w:tcPr>
            <w:tcW w:w="1512" w:type="dxa"/>
            <w:tcBorders>
              <w:top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16</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15</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16</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15</w:t>
            </w:r>
          </w:p>
        </w:tc>
      </w:tr>
      <w:tr w:rsidR="00FE265E" w:rsidRPr="009F538B" w:rsidTr="009D2621">
        <w:trPr>
          <w:cantSplit/>
          <w:tblHeader/>
        </w:trPr>
        <w:tc>
          <w:tcPr>
            <w:tcW w:w="3258" w:type="dxa"/>
          </w:tcPr>
          <w:p w:rsidR="00FE265E" w:rsidRPr="009F538B" w:rsidRDefault="00FE265E" w:rsidP="009D2621">
            <w:pPr>
              <w:ind w:left="-90" w:right="-108"/>
              <w:jc w:val="left"/>
              <w:rPr>
                <w:rFonts w:ascii="Angsana New" w:hAnsi="Angsana New"/>
                <w:sz w:val="26"/>
                <w:szCs w:val="26"/>
                <w:cs/>
              </w:rPr>
            </w:pPr>
          </w:p>
        </w:tc>
        <w:tc>
          <w:tcPr>
            <w:tcW w:w="1512" w:type="dxa"/>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Pr>
          <w:p w:rsidR="00FE265E" w:rsidRPr="009F538B" w:rsidRDefault="00FE265E" w:rsidP="009D2621">
            <w:pPr>
              <w:jc w:val="center"/>
              <w:rPr>
                <w:rFonts w:ascii="Angsana New" w:hAnsi="Angsana New"/>
                <w:sz w:val="26"/>
                <w:szCs w:val="26"/>
                <w:cs/>
              </w:rPr>
            </w:pPr>
          </w:p>
        </w:tc>
        <w:tc>
          <w:tcPr>
            <w:tcW w:w="1530" w:type="dxa"/>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Pr>
          <w:p w:rsidR="00FE265E" w:rsidRPr="009F538B" w:rsidRDefault="00FE265E" w:rsidP="009D2621">
            <w:pPr>
              <w:jc w:val="center"/>
              <w:rPr>
                <w:rFonts w:ascii="Angsana New" w:hAnsi="Angsana New"/>
                <w:sz w:val="26"/>
                <w:szCs w:val="26"/>
                <w:cs/>
              </w:rPr>
            </w:pPr>
          </w:p>
        </w:tc>
        <w:tc>
          <w:tcPr>
            <w:tcW w:w="1530" w:type="dxa"/>
            <w:tcBorders>
              <w:bottom w:val="nil"/>
            </w:tcBorders>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Borders>
              <w:bottom w:val="nil"/>
            </w:tcBorders>
          </w:tcPr>
          <w:p w:rsidR="00FE265E" w:rsidRPr="009F538B" w:rsidRDefault="00FE265E" w:rsidP="009D2621">
            <w:pPr>
              <w:jc w:val="center"/>
              <w:rPr>
                <w:rFonts w:ascii="Angsana New" w:hAnsi="Angsana New"/>
                <w:sz w:val="26"/>
                <w:szCs w:val="26"/>
                <w:cs/>
              </w:rPr>
            </w:pPr>
          </w:p>
        </w:tc>
        <w:tc>
          <w:tcPr>
            <w:tcW w:w="1530" w:type="dxa"/>
            <w:tcBorders>
              <w:bottom w:val="nil"/>
            </w:tcBorders>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r>
      <w:tr w:rsidR="00E935C6" w:rsidRPr="009F538B" w:rsidTr="009D2621">
        <w:trPr>
          <w:cantSplit/>
          <w:tblHeader/>
        </w:trPr>
        <w:tc>
          <w:tcPr>
            <w:tcW w:w="3258" w:type="dxa"/>
            <w:tcBorders>
              <w:top w:val="nil"/>
              <w:bottom w:val="nil"/>
            </w:tcBorders>
          </w:tcPr>
          <w:p w:rsidR="00E935C6" w:rsidRPr="009F538B" w:rsidRDefault="00E935C6" w:rsidP="00E935C6">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related entities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cs/>
              </w:rPr>
            </w:pPr>
          </w:p>
        </w:tc>
        <w:tc>
          <w:tcPr>
            <w:tcW w:w="270" w:type="dxa"/>
            <w:tcBorders>
              <w:top w:val="nil"/>
              <w:bottom w:val="nil"/>
            </w:tcBorders>
          </w:tcPr>
          <w:p w:rsidR="00E935C6" w:rsidRPr="009F538B" w:rsidRDefault="00E935C6" w:rsidP="00E935C6">
            <w:pPr>
              <w:tabs>
                <w:tab w:val="decimal" w:pos="432"/>
              </w:tabs>
              <w:ind w:left="-108" w:right="90"/>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108"/>
              <w:jc w:val="center"/>
              <w:rPr>
                <w:rFonts w:ascii="Angsana New" w:hAnsi="Angsana New"/>
                <w:sz w:val="26"/>
                <w:szCs w:val="26"/>
              </w:rPr>
            </w:pPr>
          </w:p>
        </w:tc>
        <w:tc>
          <w:tcPr>
            <w:tcW w:w="270" w:type="dxa"/>
            <w:tcBorders>
              <w:top w:val="nil"/>
              <w:bottom w:val="nil"/>
            </w:tcBorders>
          </w:tcPr>
          <w:p w:rsidR="00E935C6" w:rsidRPr="009F538B" w:rsidRDefault="00E935C6" w:rsidP="00E935C6">
            <w:pPr>
              <w:tabs>
                <w:tab w:val="decimal" w:pos="585"/>
              </w:tabs>
              <w:ind w:left="-108" w:right="90"/>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p>
        </w:tc>
        <w:tc>
          <w:tcPr>
            <w:tcW w:w="270" w:type="dxa"/>
            <w:tcBorders>
              <w:bottom w:val="nil"/>
            </w:tcBorders>
          </w:tcPr>
          <w:p w:rsidR="00E935C6" w:rsidRPr="009F538B" w:rsidRDefault="00E935C6" w:rsidP="00E935C6">
            <w:pPr>
              <w:keepLines/>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p>
        </w:tc>
      </w:tr>
      <w:tr w:rsidR="00E935C6" w:rsidRPr="009F538B" w:rsidTr="009D2621">
        <w:trPr>
          <w:cantSplit/>
          <w:tblHeader/>
        </w:trPr>
        <w:tc>
          <w:tcPr>
            <w:tcW w:w="3258" w:type="dxa"/>
            <w:tcBorders>
              <w:top w:val="nil"/>
              <w:bottom w:val="nil"/>
            </w:tcBorders>
          </w:tcPr>
          <w:p w:rsidR="00E935C6" w:rsidRPr="009F538B" w:rsidRDefault="00E935C6" w:rsidP="00E935C6">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highlight w:val="red"/>
              </w:rPr>
            </w:pPr>
            <w:r w:rsidRPr="009F538B">
              <w:rPr>
                <w:rFonts w:ascii="Angsana New" w:hAnsi="Angsana New"/>
                <w:sz w:val="26"/>
                <w:szCs w:val="26"/>
              </w:rPr>
              <w:t>140,730,510</w:t>
            </w:r>
            <w:r w:rsidRPr="009F538B">
              <w:rPr>
                <w:rFonts w:ascii="Angsana New" w:hAnsi="Angsana New"/>
                <w:sz w:val="26"/>
                <w:szCs w:val="26"/>
                <w:cs/>
              </w:rPr>
              <w:t>.</w:t>
            </w:r>
            <w:r w:rsidRPr="009F538B">
              <w:rPr>
                <w:rFonts w:ascii="Angsana New" w:hAnsi="Angsana New"/>
                <w:sz w:val="26"/>
                <w:szCs w:val="26"/>
              </w:rPr>
              <w:t>17</w:t>
            </w:r>
          </w:p>
        </w:tc>
        <w:tc>
          <w:tcPr>
            <w:tcW w:w="270" w:type="dxa"/>
            <w:tcBorders>
              <w:top w:val="nil"/>
              <w:bottom w:val="nil"/>
            </w:tcBorders>
          </w:tcPr>
          <w:p w:rsidR="00E935C6" w:rsidRPr="009F538B" w:rsidRDefault="00E935C6" w:rsidP="00E935C6">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rPr>
            </w:pPr>
            <w:r w:rsidRPr="009F538B">
              <w:rPr>
                <w:rFonts w:ascii="Angsana New" w:hAnsi="Angsana New"/>
                <w:sz w:val="26"/>
                <w:szCs w:val="26"/>
              </w:rPr>
              <w:t>311,377,552.36</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highlight w:val="red"/>
              </w:rPr>
            </w:pPr>
            <w:r w:rsidRPr="009F538B">
              <w:rPr>
                <w:rFonts w:ascii="Angsana New" w:hAnsi="Angsana New"/>
                <w:sz w:val="26"/>
                <w:szCs w:val="26"/>
              </w:rPr>
              <w:t>122,576,451</w:t>
            </w:r>
            <w:r w:rsidRPr="009F538B">
              <w:rPr>
                <w:rFonts w:ascii="Angsana New" w:hAnsi="Angsana New"/>
                <w:sz w:val="26"/>
                <w:szCs w:val="26"/>
                <w:cs/>
              </w:rPr>
              <w:t>.</w:t>
            </w:r>
            <w:r w:rsidRPr="009F538B">
              <w:rPr>
                <w:rFonts w:ascii="Angsana New" w:hAnsi="Angsana New"/>
                <w:sz w:val="26"/>
                <w:szCs w:val="26"/>
              </w:rPr>
              <w:t>94</w:t>
            </w:r>
          </w:p>
        </w:tc>
        <w:tc>
          <w:tcPr>
            <w:tcW w:w="270" w:type="dxa"/>
            <w:tcBorders>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rPr>
            </w:pPr>
            <w:r w:rsidRPr="009F538B">
              <w:rPr>
                <w:rFonts w:ascii="Angsana New" w:hAnsi="Angsana New"/>
                <w:sz w:val="26"/>
                <w:szCs w:val="26"/>
              </w:rPr>
              <w:t>456,659,656.78</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eastAsia="Times New Roman" w:hAnsi="Angsana New"/>
                <w:position w:val="6"/>
                <w:sz w:val="26"/>
                <w:szCs w:val="26"/>
              </w:rPr>
              <w:t>Profit and loss form sales fixed assets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highlight w:val="red"/>
              </w:rPr>
            </w:pPr>
            <w:r w:rsidRPr="009F538B">
              <w:rPr>
                <w:rFonts w:ascii="Angsana New" w:hAnsi="Angsana New"/>
                <w:sz w:val="26"/>
                <w:szCs w:val="26"/>
              </w:rPr>
              <w:t>1,103,337</w:t>
            </w:r>
            <w:r w:rsidRPr="009F538B">
              <w:rPr>
                <w:rFonts w:ascii="Angsana New" w:hAnsi="Angsana New"/>
                <w:sz w:val="26"/>
                <w:szCs w:val="26"/>
                <w:cs/>
              </w:rPr>
              <w:t>.</w:t>
            </w:r>
            <w:r w:rsidRPr="009F538B">
              <w:rPr>
                <w:rFonts w:ascii="Angsana New" w:hAnsi="Angsana New"/>
                <w:sz w:val="26"/>
                <w:szCs w:val="26"/>
              </w:rPr>
              <w:t>62</w:t>
            </w:r>
          </w:p>
        </w:tc>
        <w:tc>
          <w:tcPr>
            <w:tcW w:w="270" w:type="dxa"/>
            <w:tcBorders>
              <w:top w:val="nil"/>
              <w:bottom w:val="nil"/>
            </w:tcBorders>
          </w:tcPr>
          <w:p w:rsidR="00E935C6" w:rsidRPr="009F538B" w:rsidRDefault="00E935C6" w:rsidP="00E935C6">
            <w:pPr>
              <w:tabs>
                <w:tab w:val="decimal" w:pos="432"/>
              </w:tabs>
              <w:ind w:left="-108" w:right="-232"/>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highlight w:val="red"/>
              </w:rPr>
            </w:pPr>
            <w:r w:rsidRPr="009F538B">
              <w:rPr>
                <w:rFonts w:ascii="Angsana New" w:hAnsi="Angsana New"/>
                <w:sz w:val="26"/>
                <w:szCs w:val="26"/>
              </w:rPr>
              <w:t>1,103,337</w:t>
            </w:r>
            <w:r w:rsidRPr="009F538B">
              <w:rPr>
                <w:rFonts w:ascii="Angsana New" w:hAnsi="Angsana New"/>
                <w:sz w:val="26"/>
                <w:szCs w:val="26"/>
                <w:cs/>
              </w:rPr>
              <w:t>.</w:t>
            </w:r>
            <w:r w:rsidRPr="009F538B">
              <w:rPr>
                <w:rFonts w:ascii="Angsana New" w:hAnsi="Angsana New"/>
                <w:sz w:val="26"/>
                <w:szCs w:val="26"/>
              </w:rPr>
              <w:t>62</w:t>
            </w:r>
          </w:p>
        </w:tc>
        <w:tc>
          <w:tcPr>
            <w:tcW w:w="270" w:type="dxa"/>
            <w:tcBorders>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9D2621">
        <w:trPr>
          <w:cantSplit/>
          <w:tblHeader/>
        </w:trPr>
        <w:tc>
          <w:tcPr>
            <w:tcW w:w="3258" w:type="dxa"/>
            <w:tcBorders>
              <w:top w:val="nil"/>
              <w:bottom w:val="nil"/>
            </w:tcBorders>
          </w:tcPr>
          <w:p w:rsidR="00E935C6" w:rsidRPr="009F538B" w:rsidRDefault="00E935C6" w:rsidP="00E935C6">
            <w:pPr>
              <w:ind w:left="180" w:right="-74" w:firstLine="18"/>
              <w:jc w:val="left"/>
              <w:rPr>
                <w:rFonts w:ascii="Angsana New" w:hAnsi="Angsana New"/>
                <w:sz w:val="26"/>
                <w:szCs w:val="26"/>
              </w:rPr>
            </w:pPr>
            <w:r w:rsidRPr="009F538B">
              <w:rPr>
                <w:rFonts w:ascii="Angsana New" w:hAnsi="Angsana New"/>
                <w:sz w:val="26"/>
                <w:szCs w:val="26"/>
              </w:rPr>
              <w:t xml:space="preserve">Profit  (Loss) from sales  </w:t>
            </w:r>
          </w:p>
          <w:p w:rsidR="00E935C6" w:rsidRPr="009F538B" w:rsidRDefault="00E935C6" w:rsidP="00E935C6">
            <w:pPr>
              <w:ind w:left="360" w:right="-74" w:firstLine="18"/>
              <w:jc w:val="left"/>
              <w:rPr>
                <w:rFonts w:ascii="Angsana New" w:hAnsi="Angsana New"/>
                <w:sz w:val="26"/>
                <w:szCs w:val="26"/>
                <w:cs/>
              </w:rPr>
            </w:pPr>
            <w:r w:rsidRPr="009F538B">
              <w:rPr>
                <w:rFonts w:ascii="Angsana New" w:hAnsi="Angsana New"/>
                <w:sz w:val="26"/>
                <w:szCs w:val="26"/>
              </w:rPr>
              <w:t>assets-held-for-sale</w:t>
            </w:r>
          </w:p>
        </w:tc>
        <w:tc>
          <w:tcPr>
            <w:tcW w:w="1512" w:type="dxa"/>
            <w:tcBorders>
              <w:top w:val="nil"/>
              <w:bottom w:val="nil"/>
            </w:tcBorders>
          </w:tcPr>
          <w:p w:rsidR="00E935C6" w:rsidRPr="009F538B" w:rsidRDefault="00E935C6" w:rsidP="00E935C6">
            <w:pPr>
              <w:ind w:left="-108" w:right="-108"/>
              <w:jc w:val="center"/>
              <w:rPr>
                <w:rFonts w:ascii="Angsana New" w:hAnsi="Angsana New"/>
                <w:sz w:val="26"/>
                <w:szCs w:val="26"/>
              </w:rPr>
            </w:pPr>
          </w:p>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rPr>
            </w:pPr>
          </w:p>
          <w:p w:rsidR="00E935C6" w:rsidRPr="009F538B" w:rsidRDefault="00E935C6" w:rsidP="00E935C6">
            <w:pPr>
              <w:ind w:left="-108" w:right="72"/>
              <w:jc w:val="right"/>
              <w:rPr>
                <w:rFonts w:ascii="Angsana New" w:hAnsi="Angsana New"/>
                <w:sz w:val="26"/>
                <w:szCs w:val="26"/>
              </w:rPr>
            </w:pPr>
            <w:r w:rsidRPr="009F538B">
              <w:rPr>
                <w:rFonts w:ascii="Angsana New" w:hAnsi="Angsana New"/>
                <w:sz w:val="26"/>
                <w:szCs w:val="26"/>
              </w:rPr>
              <w:t>938,365,561.00</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p>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rPr>
            </w:pPr>
          </w:p>
          <w:p w:rsidR="00E935C6" w:rsidRPr="009F538B" w:rsidRDefault="00E935C6" w:rsidP="00E935C6">
            <w:pPr>
              <w:ind w:left="-108" w:right="72"/>
              <w:jc w:val="right"/>
              <w:rPr>
                <w:rFonts w:ascii="Angsana New" w:hAnsi="Angsana New"/>
                <w:sz w:val="26"/>
                <w:szCs w:val="26"/>
              </w:rPr>
            </w:pPr>
            <w:r w:rsidRPr="009F538B">
              <w:rPr>
                <w:rFonts w:ascii="Angsana New" w:hAnsi="Angsana New"/>
                <w:sz w:val="26"/>
                <w:szCs w:val="26"/>
              </w:rPr>
              <w:t>938,365,561.00</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hAnsi="Angsana New"/>
                <w:sz w:val="26"/>
                <w:szCs w:val="26"/>
              </w:rPr>
              <w:t>Rental income</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highlight w:val="red"/>
                <w:cs/>
              </w:rPr>
            </w:pPr>
            <w:r w:rsidRPr="009F538B">
              <w:rPr>
                <w:rFonts w:ascii="Angsana New" w:hAnsi="Angsana New"/>
                <w:sz w:val="26"/>
                <w:szCs w:val="26"/>
              </w:rPr>
              <w:t>1,280,000</w:t>
            </w:r>
            <w:r w:rsidRPr="009F538B">
              <w:rPr>
                <w:rFonts w:ascii="Angsana New" w:hAnsi="Angsana New"/>
                <w:sz w:val="26"/>
                <w:szCs w:val="26"/>
                <w:cs/>
              </w:rPr>
              <w:t>.</w:t>
            </w:r>
            <w:r w:rsidRPr="009F538B">
              <w:rPr>
                <w:rFonts w:ascii="Angsana New" w:hAnsi="Angsana New"/>
                <w:sz w:val="26"/>
                <w:szCs w:val="26"/>
              </w:rPr>
              <w:t>00</w:t>
            </w:r>
          </w:p>
        </w:tc>
        <w:tc>
          <w:tcPr>
            <w:tcW w:w="270" w:type="dxa"/>
            <w:tcBorders>
              <w:top w:val="nil"/>
              <w:bottom w:val="nil"/>
            </w:tcBorders>
          </w:tcPr>
          <w:p w:rsidR="00E935C6" w:rsidRPr="009F538B" w:rsidRDefault="00E935C6" w:rsidP="00E935C6">
            <w:pPr>
              <w:keepLines/>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1,981,776.00</w:t>
            </w:r>
          </w:p>
        </w:tc>
        <w:tc>
          <w:tcPr>
            <w:tcW w:w="270" w:type="dxa"/>
            <w:tcBorders>
              <w:top w:val="nil"/>
              <w:bottom w:val="nil"/>
            </w:tcBorders>
          </w:tcPr>
          <w:p w:rsidR="00E935C6" w:rsidRPr="009F538B" w:rsidRDefault="00E935C6" w:rsidP="00E935C6">
            <w:pPr>
              <w:keepLines/>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E935C6">
            <w:pPr>
              <w:keepLines/>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33,660.51</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50,479,430</w:t>
            </w:r>
            <w:r w:rsidRPr="009F538B">
              <w:rPr>
                <w:rFonts w:ascii="Angsana New" w:hAnsi="Angsana New"/>
                <w:sz w:val="26"/>
                <w:szCs w:val="26"/>
                <w:cs/>
              </w:rPr>
              <w:t>.</w:t>
            </w:r>
            <w:r w:rsidRPr="009F538B">
              <w:rPr>
                <w:rFonts w:ascii="Angsana New" w:hAnsi="Angsana New"/>
                <w:sz w:val="26"/>
                <w:szCs w:val="26"/>
              </w:rPr>
              <w:t>02</w:t>
            </w:r>
          </w:p>
        </w:tc>
        <w:tc>
          <w:tcPr>
            <w:tcW w:w="270" w:type="dxa"/>
            <w:tcBorders>
              <w:top w:val="nil"/>
              <w:bottom w:val="nil"/>
            </w:tcBorders>
          </w:tcPr>
          <w:p w:rsidR="00E935C6" w:rsidRPr="009F538B" w:rsidRDefault="00E935C6" w:rsidP="00E935C6">
            <w:pPr>
              <w:tabs>
                <w:tab w:val="decimal" w:pos="432"/>
              </w:tabs>
              <w:ind w:left="-108" w:right="90"/>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107,566,175.84</w:t>
            </w:r>
          </w:p>
        </w:tc>
        <w:tc>
          <w:tcPr>
            <w:tcW w:w="270" w:type="dxa"/>
            <w:tcBorders>
              <w:top w:val="nil"/>
              <w:bottom w:val="nil"/>
            </w:tcBorders>
          </w:tcPr>
          <w:p w:rsidR="00E935C6" w:rsidRPr="009F538B" w:rsidRDefault="00E935C6" w:rsidP="00E935C6">
            <w:pPr>
              <w:tabs>
                <w:tab w:val="decimal" w:pos="585"/>
              </w:tabs>
              <w:ind w:left="-108" w:right="90"/>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hint="cs"/>
                <w:sz w:val="26"/>
                <w:szCs w:val="26"/>
                <w:cs/>
              </w:rPr>
              <w:t>31,207,132.85</w:t>
            </w:r>
          </w:p>
        </w:tc>
        <w:tc>
          <w:tcPr>
            <w:tcW w:w="270" w:type="dxa"/>
            <w:tcBorders>
              <w:bottom w:val="nil"/>
            </w:tcBorders>
          </w:tcPr>
          <w:p w:rsidR="00E935C6" w:rsidRPr="009F538B" w:rsidRDefault="00E935C6" w:rsidP="00E935C6">
            <w:pPr>
              <w:tabs>
                <w:tab w:val="decimal" w:pos="585"/>
              </w:tabs>
              <w:ind w:left="-108" w:right="90"/>
              <w:jc w:val="center"/>
              <w:rPr>
                <w:rFonts w:ascii="Angsana New" w:hAnsi="Angsana New"/>
                <w:sz w:val="26"/>
                <w:szCs w:val="26"/>
              </w:rPr>
            </w:pPr>
          </w:p>
        </w:tc>
        <w:tc>
          <w:tcPr>
            <w:tcW w:w="1530" w:type="dxa"/>
            <w:tcBorders>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207,049,301.55</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hAnsi="Angsana New"/>
                <w:sz w:val="26"/>
                <w:szCs w:val="26"/>
              </w:rPr>
              <w:t>Purchase of assets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hint="cs"/>
                <w:sz w:val="26"/>
                <w:szCs w:val="26"/>
                <w:cs/>
              </w:rPr>
              <w:t>15</w:t>
            </w:r>
            <w:r w:rsidRPr="009F538B">
              <w:rPr>
                <w:rFonts w:ascii="Angsana New" w:hAnsi="Angsana New"/>
                <w:sz w:val="26"/>
                <w:szCs w:val="26"/>
              </w:rPr>
              <w:t>,</w:t>
            </w:r>
            <w:r w:rsidRPr="009F538B">
              <w:rPr>
                <w:rFonts w:ascii="Angsana New" w:hAnsi="Angsana New" w:hint="cs"/>
                <w:sz w:val="26"/>
                <w:szCs w:val="26"/>
                <w:cs/>
              </w:rPr>
              <w:t>511</w:t>
            </w:r>
            <w:r w:rsidRPr="009F538B">
              <w:rPr>
                <w:rFonts w:ascii="Angsana New" w:hAnsi="Angsana New"/>
                <w:sz w:val="26"/>
                <w:szCs w:val="26"/>
              </w:rPr>
              <w:t>,</w:t>
            </w:r>
            <w:r w:rsidRPr="009F538B">
              <w:rPr>
                <w:rFonts w:ascii="Angsana New" w:hAnsi="Angsana New" w:hint="cs"/>
                <w:sz w:val="26"/>
                <w:szCs w:val="26"/>
                <w:cs/>
              </w:rPr>
              <w:t>475.67</w:t>
            </w:r>
          </w:p>
        </w:tc>
        <w:tc>
          <w:tcPr>
            <w:tcW w:w="270" w:type="dxa"/>
            <w:tcBorders>
              <w:top w:val="nil"/>
              <w:bottom w:val="nil"/>
            </w:tcBorders>
          </w:tcPr>
          <w:p w:rsidR="00E935C6" w:rsidRPr="009F538B" w:rsidRDefault="00E935C6" w:rsidP="00E935C6">
            <w:pPr>
              <w:tabs>
                <w:tab w:val="decimal" w:pos="432"/>
              </w:tabs>
              <w:ind w:left="-108" w:right="90"/>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585"/>
              </w:tabs>
              <w:ind w:left="-108" w:right="90"/>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E935C6" w:rsidRPr="009F538B" w:rsidRDefault="00E935C6" w:rsidP="00E935C6">
            <w:pPr>
              <w:keepLines/>
              <w:tabs>
                <w:tab w:val="decimal" w:pos="585"/>
              </w:tabs>
              <w:ind w:left="-108" w:right="-108"/>
              <w:jc w:val="center"/>
              <w:rPr>
                <w:rFonts w:ascii="Angsana New" w:hAnsi="Angsana New"/>
                <w:sz w:val="26"/>
                <w:szCs w:val="26"/>
              </w:rPr>
            </w:pPr>
          </w:p>
        </w:tc>
        <w:tc>
          <w:tcPr>
            <w:tcW w:w="1530" w:type="dxa"/>
            <w:tcBorders>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E935C6" w:rsidRPr="009F538B" w:rsidRDefault="00E935C6" w:rsidP="00E935C6">
            <w:pPr>
              <w:ind w:left="-108" w:right="72"/>
              <w:jc w:val="right"/>
              <w:rPr>
                <w:rFonts w:ascii="Angsana New" w:hAnsi="Angsana New"/>
                <w:sz w:val="26"/>
                <w:szCs w:val="26"/>
                <w:highlight w:val="red"/>
                <w:cs/>
              </w:rPr>
            </w:pPr>
            <w:r w:rsidRPr="009F538B">
              <w:rPr>
                <w:rFonts w:ascii="Angsana New" w:hAnsi="Angsana New"/>
                <w:sz w:val="26"/>
                <w:szCs w:val="26"/>
              </w:rPr>
              <w:t>1,376,792</w:t>
            </w:r>
            <w:r w:rsidRPr="009F538B">
              <w:rPr>
                <w:rFonts w:ascii="Angsana New" w:hAnsi="Angsana New"/>
                <w:sz w:val="26"/>
                <w:szCs w:val="26"/>
                <w:cs/>
              </w:rPr>
              <w:t>.</w:t>
            </w:r>
            <w:r w:rsidRPr="009F538B">
              <w:rPr>
                <w:rFonts w:ascii="Angsana New" w:hAnsi="Angsana New"/>
                <w:sz w:val="26"/>
                <w:szCs w:val="26"/>
              </w:rPr>
              <w:t>00</w:t>
            </w:r>
          </w:p>
        </w:tc>
        <w:tc>
          <w:tcPr>
            <w:tcW w:w="270" w:type="dxa"/>
            <w:tcBorders>
              <w:top w:val="nil"/>
              <w:bottom w:val="nil"/>
            </w:tcBorders>
          </w:tcPr>
          <w:p w:rsidR="00E935C6" w:rsidRPr="009F538B" w:rsidRDefault="00E935C6" w:rsidP="00E935C6">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rPr>
              <w:t>1,713,801.00</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highlight w:val="red"/>
                <w:cs/>
              </w:rPr>
            </w:pPr>
            <w:r w:rsidRPr="009F538B">
              <w:rPr>
                <w:rFonts w:ascii="Angsana New" w:hAnsi="Angsana New"/>
                <w:sz w:val="26"/>
                <w:szCs w:val="26"/>
              </w:rPr>
              <w:t>866,792.00</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sz w:val="26"/>
                <w:szCs w:val="26"/>
                <w:cs/>
              </w:rPr>
              <w:t>528</w:t>
            </w:r>
            <w:r w:rsidRPr="009F538B">
              <w:rPr>
                <w:rFonts w:ascii="Angsana New" w:hAnsi="Angsana New"/>
                <w:sz w:val="26"/>
                <w:szCs w:val="26"/>
              </w:rPr>
              <w:t>,</w:t>
            </w:r>
            <w:r w:rsidRPr="009F538B">
              <w:rPr>
                <w:rFonts w:ascii="Angsana New" w:hAnsi="Angsana New"/>
                <w:sz w:val="26"/>
                <w:szCs w:val="26"/>
                <w:cs/>
              </w:rPr>
              <w:t>792.00</w:t>
            </w:r>
          </w:p>
        </w:tc>
      </w:tr>
      <w:tr w:rsidR="00E935C6" w:rsidRPr="009F538B" w:rsidTr="009D2621">
        <w:trPr>
          <w:cantSplit/>
          <w:tblHeader/>
        </w:trPr>
        <w:tc>
          <w:tcPr>
            <w:tcW w:w="3258" w:type="dxa"/>
            <w:tcBorders>
              <w:top w:val="nil"/>
              <w:bottom w:val="nil"/>
            </w:tcBorders>
          </w:tcPr>
          <w:p w:rsidR="00E935C6" w:rsidRPr="009F538B" w:rsidRDefault="00E935C6" w:rsidP="00E935C6">
            <w:pPr>
              <w:ind w:left="360" w:right="-74" w:hanging="180"/>
              <w:jc w:val="left"/>
              <w:rPr>
                <w:rFonts w:ascii="Angsana New" w:hAnsi="Angsana New"/>
                <w:sz w:val="26"/>
                <w:szCs w:val="26"/>
              </w:rPr>
            </w:pPr>
            <w:r w:rsidRPr="009F538B">
              <w:rPr>
                <w:rFonts w:ascii="Angsana New" w:hAnsi="Angsana New"/>
                <w:sz w:val="26"/>
                <w:szCs w:val="26"/>
              </w:rPr>
              <w:t>Interest expenses</w:t>
            </w:r>
          </w:p>
        </w:tc>
        <w:tc>
          <w:tcPr>
            <w:tcW w:w="1512"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432"/>
              </w:tabs>
              <w:ind w:left="-108" w:right="-108"/>
              <w:jc w:val="center"/>
              <w:rPr>
                <w:rFonts w:ascii="Angsana New" w:hAnsi="Angsana New"/>
                <w:sz w:val="26"/>
                <w:szCs w:val="26"/>
                <w:cs/>
              </w:rPr>
            </w:pPr>
          </w:p>
        </w:tc>
        <w:tc>
          <w:tcPr>
            <w:tcW w:w="1530" w:type="dxa"/>
            <w:tcBorders>
              <w:top w:val="nil"/>
              <w:bottom w:val="nil"/>
            </w:tcBorders>
          </w:tcPr>
          <w:p w:rsidR="00E935C6" w:rsidRPr="009F538B" w:rsidRDefault="00E935C6" w:rsidP="00E935C6">
            <w:pPr>
              <w:ind w:left="-108" w:right="72"/>
              <w:jc w:val="right"/>
              <w:rPr>
                <w:rFonts w:ascii="Angsana New" w:hAnsi="Angsana New"/>
                <w:sz w:val="26"/>
                <w:szCs w:val="26"/>
                <w:cs/>
              </w:rPr>
            </w:pPr>
            <w:r w:rsidRPr="009F538B">
              <w:rPr>
                <w:rFonts w:ascii="Angsana New" w:hAnsi="Angsana New" w:hint="cs"/>
                <w:sz w:val="26"/>
                <w:szCs w:val="26"/>
                <w:cs/>
              </w:rPr>
              <w:t>5</w:t>
            </w:r>
            <w:r w:rsidRPr="009F538B">
              <w:rPr>
                <w:rFonts w:ascii="Angsana New" w:hAnsi="Angsana New"/>
                <w:sz w:val="26"/>
                <w:szCs w:val="26"/>
              </w:rPr>
              <w:t>,</w:t>
            </w:r>
            <w:r w:rsidRPr="009F538B">
              <w:rPr>
                <w:rFonts w:ascii="Angsana New" w:hAnsi="Angsana New" w:hint="cs"/>
                <w:sz w:val="26"/>
                <w:szCs w:val="26"/>
                <w:cs/>
              </w:rPr>
              <w:t>288</w:t>
            </w:r>
            <w:r w:rsidRPr="009F538B">
              <w:rPr>
                <w:rFonts w:ascii="Angsana New" w:hAnsi="Angsana New"/>
                <w:sz w:val="26"/>
                <w:szCs w:val="26"/>
              </w:rPr>
              <w:t>,</w:t>
            </w:r>
            <w:r w:rsidRPr="009F538B">
              <w:rPr>
                <w:rFonts w:ascii="Angsana New" w:hAnsi="Angsana New" w:hint="cs"/>
                <w:sz w:val="26"/>
                <w:szCs w:val="26"/>
                <w:cs/>
              </w:rPr>
              <w:t>497.16</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E935C6" w:rsidRPr="009F538B" w:rsidRDefault="00E935C6" w:rsidP="00E935C6">
            <w:pPr>
              <w:tabs>
                <w:tab w:val="decimal" w:pos="585"/>
              </w:tabs>
              <w:ind w:left="-108" w:right="-108"/>
              <w:jc w:val="center"/>
              <w:rPr>
                <w:rFonts w:ascii="Angsana New" w:hAnsi="Angsana New"/>
                <w:sz w:val="26"/>
                <w:szCs w:val="26"/>
              </w:rPr>
            </w:pPr>
          </w:p>
        </w:tc>
        <w:tc>
          <w:tcPr>
            <w:tcW w:w="1530" w:type="dxa"/>
            <w:tcBorders>
              <w:top w:val="nil"/>
              <w:bottom w:val="nil"/>
            </w:tcBorders>
          </w:tcPr>
          <w:p w:rsidR="00E935C6" w:rsidRPr="009F538B" w:rsidRDefault="00E935C6" w:rsidP="00E935C6">
            <w:pPr>
              <w:ind w:left="-108" w:right="-108"/>
              <w:jc w:val="center"/>
              <w:rPr>
                <w:rFonts w:ascii="Angsana New" w:hAnsi="Angsana New"/>
                <w:sz w:val="26"/>
                <w:szCs w:val="26"/>
              </w:rPr>
            </w:pPr>
            <w:r w:rsidRPr="009F538B">
              <w:rPr>
                <w:rFonts w:ascii="Angsana New" w:hAnsi="Angsana New"/>
                <w:sz w:val="26"/>
                <w:szCs w:val="26"/>
              </w:rPr>
              <w:t>-</w:t>
            </w:r>
          </w:p>
        </w:tc>
      </w:tr>
    </w:tbl>
    <w:p w:rsidR="00FE265E" w:rsidRPr="00E935C6" w:rsidRDefault="00FE265E" w:rsidP="007F2185">
      <w:pPr>
        <w:jc w:val="thaiDistribute"/>
        <w:rPr>
          <w:rFonts w:ascii="Angsana New" w:hAnsi="Angsana New"/>
          <w:sz w:val="10"/>
          <w:szCs w:val="10"/>
        </w:rPr>
      </w:pPr>
    </w:p>
    <w:p w:rsidR="00534805" w:rsidRPr="00B26934" w:rsidRDefault="00534805" w:rsidP="00534805">
      <w:pPr>
        <w:ind w:left="426" w:firstLine="850"/>
        <w:jc w:val="thaiDistribute"/>
        <w:rPr>
          <w:rFonts w:ascii="Angsana New" w:hAnsi="Angsana New"/>
          <w:sz w:val="30"/>
          <w:szCs w:val="30"/>
          <w:lang w:eastAsia="zh-CN"/>
        </w:rPr>
      </w:pPr>
      <w:r w:rsidRPr="00B26934">
        <w:rPr>
          <w:rFonts w:ascii="Angsana New" w:hAnsi="Angsana New"/>
          <w:sz w:val="30"/>
          <w:szCs w:val="30"/>
          <w:lang w:eastAsia="zh-CN"/>
        </w:rPr>
        <w:t>Sal</w:t>
      </w:r>
      <w:r>
        <w:rPr>
          <w:rFonts w:ascii="Angsana New" w:hAnsi="Angsana New"/>
          <w:sz w:val="30"/>
          <w:szCs w:val="30"/>
          <w:lang w:eastAsia="zh-CN"/>
        </w:rPr>
        <w:t>e of goods and services and Purc</w:t>
      </w:r>
      <w:r w:rsidRPr="00B26934">
        <w:rPr>
          <w:rFonts w:ascii="Angsana New" w:hAnsi="Angsana New"/>
          <w:sz w:val="30"/>
          <w:szCs w:val="30"/>
          <w:lang w:eastAsia="zh-CN"/>
        </w:rPr>
        <w:t>hase of good and services transactions with related parties are carried out under commercial terms and conditions that are treated in the same manner as unrelated parties.</w:t>
      </w:r>
    </w:p>
    <w:p w:rsidR="00534805" w:rsidRPr="00DE1692" w:rsidRDefault="00534805" w:rsidP="00FB01BC">
      <w:pPr>
        <w:ind w:left="993"/>
        <w:jc w:val="thaiDistribute"/>
        <w:rPr>
          <w:rFonts w:ascii="Angsana New" w:hAnsi="Angsana New"/>
          <w:sz w:val="10"/>
          <w:szCs w:val="10"/>
        </w:rPr>
      </w:pPr>
    </w:p>
    <w:p w:rsidR="00FB01BC" w:rsidRPr="00FB01BC" w:rsidRDefault="00534805" w:rsidP="00E63ABD">
      <w:pPr>
        <w:numPr>
          <w:ilvl w:val="1"/>
          <w:numId w:val="20"/>
        </w:numPr>
        <w:ind w:left="993" w:hanging="543"/>
        <w:jc w:val="thaiDistribute"/>
        <w:rPr>
          <w:rFonts w:ascii="Angsana New" w:hAnsi="Angsana New"/>
          <w:sz w:val="32"/>
          <w:szCs w:val="32"/>
        </w:rPr>
      </w:pPr>
      <w:r>
        <w:rPr>
          <w:rFonts w:ascii="Angsana New" w:hAnsi="Angsana New"/>
          <w:sz w:val="30"/>
          <w:szCs w:val="30"/>
        </w:rPr>
        <w:t>Assets and Liabilities of  Intercompany</w:t>
      </w:r>
    </w:p>
    <w:tbl>
      <w:tblPr>
        <w:tblpPr w:leftFromText="180" w:rightFromText="180" w:vertAnchor="text" w:tblpX="-112" w:tblpY="1"/>
        <w:tblOverlap w:val="never"/>
        <w:tblW w:w="10080" w:type="dxa"/>
        <w:tblBorders>
          <w:top w:val="single" w:sz="4" w:space="0" w:color="auto"/>
        </w:tblBorders>
        <w:tblLayout w:type="fixed"/>
        <w:tblLook w:val="0000"/>
      </w:tblPr>
      <w:tblGrid>
        <w:gridCol w:w="3258"/>
        <w:gridCol w:w="1567"/>
        <w:gridCol w:w="237"/>
        <w:gridCol w:w="1494"/>
        <w:gridCol w:w="237"/>
        <w:gridCol w:w="1527"/>
        <w:gridCol w:w="237"/>
        <w:gridCol w:w="1523"/>
      </w:tblGrid>
      <w:tr w:rsidR="00534805" w:rsidRPr="00377EA0" w:rsidTr="005D029D">
        <w:tc>
          <w:tcPr>
            <w:tcW w:w="3258" w:type="dxa"/>
            <w:tcBorders>
              <w:top w:val="nil"/>
            </w:tcBorders>
          </w:tcPr>
          <w:p w:rsidR="00534805" w:rsidRPr="000A0540" w:rsidRDefault="00534805" w:rsidP="00534805">
            <w:pPr>
              <w:ind w:left="-90" w:right="-108"/>
              <w:rPr>
                <w:rFonts w:ascii="Angsana New" w:hAnsi="Angsana New"/>
                <w:sz w:val="26"/>
                <w:szCs w:val="26"/>
              </w:rPr>
            </w:pPr>
          </w:p>
        </w:tc>
        <w:tc>
          <w:tcPr>
            <w:tcW w:w="3298" w:type="dxa"/>
            <w:gridSpan w:val="3"/>
            <w:tcBorders>
              <w:top w:val="nil"/>
            </w:tcBorders>
          </w:tcPr>
          <w:p w:rsidR="00534805" w:rsidRPr="000A0540" w:rsidRDefault="00534805" w:rsidP="00534805">
            <w:pPr>
              <w:ind w:left="-108" w:right="-108"/>
              <w:jc w:val="center"/>
              <w:rPr>
                <w:rFonts w:ascii="Angsana New" w:hAnsi="Angsana New"/>
                <w:sz w:val="26"/>
                <w:szCs w:val="26"/>
                <w:cs/>
              </w:rPr>
            </w:pPr>
            <w:r w:rsidRPr="000A0540">
              <w:rPr>
                <w:rFonts w:ascii="Angsana New" w:hAnsi="Angsana New"/>
                <w:sz w:val="26"/>
                <w:szCs w:val="26"/>
              </w:rPr>
              <w:t>Consolidated Financial Statements</w:t>
            </w:r>
          </w:p>
        </w:tc>
        <w:tc>
          <w:tcPr>
            <w:tcW w:w="237" w:type="dxa"/>
            <w:tcBorders>
              <w:top w:val="nil"/>
            </w:tcBorders>
          </w:tcPr>
          <w:p w:rsidR="00534805" w:rsidRPr="000A0540" w:rsidRDefault="00534805" w:rsidP="00534805">
            <w:pPr>
              <w:ind w:left="-108" w:right="-108"/>
              <w:jc w:val="center"/>
              <w:rPr>
                <w:rFonts w:ascii="Angsana New" w:hAnsi="Angsana New"/>
                <w:sz w:val="26"/>
                <w:szCs w:val="26"/>
                <w:cs/>
              </w:rPr>
            </w:pPr>
          </w:p>
        </w:tc>
        <w:tc>
          <w:tcPr>
            <w:tcW w:w="3287" w:type="dxa"/>
            <w:gridSpan w:val="3"/>
            <w:tcBorders>
              <w:top w:val="nil"/>
            </w:tcBorders>
          </w:tcPr>
          <w:p w:rsidR="00534805" w:rsidRPr="000A0540" w:rsidRDefault="00534805" w:rsidP="00534805">
            <w:pPr>
              <w:ind w:left="-108" w:right="-108"/>
              <w:jc w:val="center"/>
              <w:rPr>
                <w:rFonts w:ascii="Angsana New" w:hAnsi="Angsana New"/>
                <w:sz w:val="26"/>
                <w:szCs w:val="26"/>
              </w:rPr>
            </w:pPr>
            <w:r w:rsidRPr="000A0540">
              <w:rPr>
                <w:rFonts w:ascii="Angsana New" w:hAnsi="Angsana New"/>
                <w:sz w:val="26"/>
                <w:szCs w:val="26"/>
              </w:rPr>
              <w:t>Separate Financial Statements</w:t>
            </w:r>
          </w:p>
        </w:tc>
      </w:tr>
      <w:tr w:rsidR="00534805" w:rsidRPr="00377EA0" w:rsidTr="005D029D">
        <w:tc>
          <w:tcPr>
            <w:tcW w:w="3258" w:type="dxa"/>
          </w:tcPr>
          <w:p w:rsidR="00534805" w:rsidRPr="000A0540" w:rsidRDefault="00534805" w:rsidP="00534805">
            <w:pPr>
              <w:ind w:left="-108" w:right="-108"/>
              <w:jc w:val="thaiDistribute"/>
              <w:rPr>
                <w:rFonts w:ascii="Angsana New" w:hAnsi="Angsana New"/>
                <w:sz w:val="26"/>
                <w:szCs w:val="26"/>
                <w:cs/>
              </w:rPr>
            </w:pPr>
          </w:p>
        </w:tc>
        <w:tc>
          <w:tcPr>
            <w:tcW w:w="1567" w:type="dxa"/>
          </w:tcPr>
          <w:p w:rsidR="00534805" w:rsidRPr="000A0540" w:rsidRDefault="00534805" w:rsidP="00534805">
            <w:pPr>
              <w:jc w:val="center"/>
              <w:rPr>
                <w:rFonts w:ascii="Angsana New" w:hAnsi="Angsana New"/>
                <w:sz w:val="26"/>
                <w:szCs w:val="26"/>
                <w:cs/>
              </w:rPr>
            </w:pPr>
            <w:r w:rsidRPr="000A0540">
              <w:rPr>
                <w:rFonts w:ascii="Angsana New" w:hAnsi="Angsana New"/>
                <w:sz w:val="26"/>
                <w:szCs w:val="26"/>
              </w:rPr>
              <w:t>As at</w:t>
            </w:r>
          </w:p>
        </w:tc>
        <w:tc>
          <w:tcPr>
            <w:tcW w:w="237" w:type="dxa"/>
          </w:tcPr>
          <w:p w:rsidR="00534805" w:rsidRPr="000A0540" w:rsidRDefault="00534805" w:rsidP="00534805">
            <w:pPr>
              <w:jc w:val="center"/>
              <w:rPr>
                <w:rFonts w:ascii="Angsana New" w:hAnsi="Angsana New"/>
                <w:sz w:val="26"/>
                <w:szCs w:val="26"/>
                <w:u w:val="single"/>
                <w:cs/>
              </w:rPr>
            </w:pPr>
          </w:p>
        </w:tc>
        <w:tc>
          <w:tcPr>
            <w:tcW w:w="1494"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As at</w:t>
            </w:r>
          </w:p>
        </w:tc>
        <w:tc>
          <w:tcPr>
            <w:tcW w:w="237" w:type="dxa"/>
          </w:tcPr>
          <w:p w:rsidR="00534805" w:rsidRPr="000A0540" w:rsidRDefault="00534805" w:rsidP="00534805">
            <w:pPr>
              <w:jc w:val="center"/>
              <w:rPr>
                <w:rFonts w:ascii="Angsana New" w:hAnsi="Angsana New"/>
                <w:sz w:val="26"/>
                <w:szCs w:val="26"/>
                <w:u w:val="single"/>
                <w:cs/>
              </w:rPr>
            </w:pPr>
          </w:p>
        </w:tc>
        <w:tc>
          <w:tcPr>
            <w:tcW w:w="1527"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As at</w:t>
            </w:r>
          </w:p>
        </w:tc>
        <w:tc>
          <w:tcPr>
            <w:tcW w:w="237" w:type="dxa"/>
          </w:tcPr>
          <w:p w:rsidR="00534805" w:rsidRPr="000A0540" w:rsidRDefault="00534805" w:rsidP="00534805">
            <w:pPr>
              <w:jc w:val="center"/>
              <w:rPr>
                <w:rFonts w:ascii="Angsana New" w:hAnsi="Angsana New"/>
                <w:sz w:val="26"/>
                <w:szCs w:val="26"/>
                <w:u w:val="single"/>
                <w:cs/>
              </w:rPr>
            </w:pPr>
          </w:p>
        </w:tc>
        <w:tc>
          <w:tcPr>
            <w:tcW w:w="1523"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As at</w:t>
            </w:r>
          </w:p>
        </w:tc>
      </w:tr>
      <w:tr w:rsidR="00534805" w:rsidRPr="00377EA0" w:rsidTr="005D029D">
        <w:tc>
          <w:tcPr>
            <w:tcW w:w="3258" w:type="dxa"/>
          </w:tcPr>
          <w:p w:rsidR="00534805" w:rsidRPr="000A0540" w:rsidRDefault="00534805" w:rsidP="00534805">
            <w:pPr>
              <w:ind w:left="-108" w:right="-108"/>
              <w:jc w:val="thaiDistribute"/>
              <w:rPr>
                <w:rFonts w:ascii="Angsana New" w:hAnsi="Angsana New"/>
                <w:sz w:val="26"/>
                <w:szCs w:val="26"/>
                <w:cs/>
              </w:rPr>
            </w:pPr>
          </w:p>
        </w:tc>
        <w:tc>
          <w:tcPr>
            <w:tcW w:w="1567" w:type="dxa"/>
          </w:tcPr>
          <w:p w:rsidR="00534805" w:rsidRPr="000A0540" w:rsidRDefault="00534805" w:rsidP="00534805">
            <w:pPr>
              <w:ind w:left="-108" w:right="-102"/>
              <w:jc w:val="center"/>
              <w:rPr>
                <w:rFonts w:ascii="Angsana New" w:hAnsi="Angsana New"/>
                <w:sz w:val="26"/>
                <w:szCs w:val="26"/>
                <w:cs/>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w:t>
            </w:r>
            <w:r w:rsidR="00F67051" w:rsidRPr="000A0540">
              <w:rPr>
                <w:rFonts w:ascii="Angsana New" w:eastAsia="Angsana New" w:hAnsi="Angsana New"/>
                <w:sz w:val="26"/>
                <w:szCs w:val="26"/>
              </w:rPr>
              <w:t>6</w:t>
            </w:r>
          </w:p>
        </w:tc>
        <w:tc>
          <w:tcPr>
            <w:tcW w:w="237" w:type="dxa"/>
          </w:tcPr>
          <w:p w:rsidR="00534805" w:rsidRPr="000A0540" w:rsidRDefault="00534805" w:rsidP="00534805">
            <w:pPr>
              <w:jc w:val="center"/>
              <w:rPr>
                <w:rFonts w:ascii="Angsana New" w:hAnsi="Angsana New"/>
                <w:sz w:val="26"/>
                <w:szCs w:val="26"/>
                <w:u w:val="single"/>
                <w:cs/>
              </w:rPr>
            </w:pPr>
          </w:p>
        </w:tc>
        <w:tc>
          <w:tcPr>
            <w:tcW w:w="1494" w:type="dxa"/>
          </w:tcPr>
          <w:p w:rsidR="00534805" w:rsidRPr="000A0540" w:rsidRDefault="00534805" w:rsidP="00534805">
            <w:pPr>
              <w:ind w:left="-101" w:right="-102"/>
              <w:jc w:val="center"/>
              <w:rPr>
                <w:rFonts w:ascii="Angsana New" w:hAnsi="Angsana New"/>
                <w:sz w:val="26"/>
                <w:szCs w:val="26"/>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w:t>
            </w:r>
            <w:r w:rsidR="00F67051" w:rsidRPr="000A0540">
              <w:rPr>
                <w:rFonts w:ascii="Angsana New" w:eastAsia="Angsana New" w:hAnsi="Angsana New"/>
                <w:sz w:val="26"/>
                <w:szCs w:val="26"/>
              </w:rPr>
              <w:t>5</w:t>
            </w:r>
          </w:p>
        </w:tc>
        <w:tc>
          <w:tcPr>
            <w:tcW w:w="237" w:type="dxa"/>
          </w:tcPr>
          <w:p w:rsidR="00534805" w:rsidRPr="000A0540" w:rsidRDefault="00534805" w:rsidP="00534805">
            <w:pPr>
              <w:jc w:val="center"/>
              <w:rPr>
                <w:rFonts w:ascii="Angsana New" w:hAnsi="Angsana New"/>
                <w:sz w:val="26"/>
                <w:szCs w:val="26"/>
                <w:u w:val="single"/>
                <w:cs/>
              </w:rPr>
            </w:pPr>
          </w:p>
        </w:tc>
        <w:tc>
          <w:tcPr>
            <w:tcW w:w="1527" w:type="dxa"/>
          </w:tcPr>
          <w:p w:rsidR="00534805" w:rsidRPr="000A0540" w:rsidRDefault="00534805" w:rsidP="00534805">
            <w:pPr>
              <w:ind w:left="-108" w:right="-102"/>
              <w:jc w:val="center"/>
              <w:rPr>
                <w:rFonts w:ascii="Angsana New" w:hAnsi="Angsana New"/>
                <w:sz w:val="26"/>
                <w:szCs w:val="26"/>
                <w:cs/>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16</w:t>
            </w:r>
          </w:p>
        </w:tc>
        <w:tc>
          <w:tcPr>
            <w:tcW w:w="237" w:type="dxa"/>
          </w:tcPr>
          <w:p w:rsidR="00534805" w:rsidRPr="000A0540" w:rsidRDefault="00534805" w:rsidP="00534805">
            <w:pPr>
              <w:jc w:val="center"/>
              <w:rPr>
                <w:rFonts w:ascii="Angsana New" w:hAnsi="Angsana New"/>
                <w:sz w:val="26"/>
                <w:szCs w:val="26"/>
                <w:u w:val="single"/>
                <w:cs/>
              </w:rPr>
            </w:pPr>
          </w:p>
        </w:tc>
        <w:tc>
          <w:tcPr>
            <w:tcW w:w="1523" w:type="dxa"/>
          </w:tcPr>
          <w:p w:rsidR="00534805" w:rsidRPr="000A0540" w:rsidRDefault="00534805" w:rsidP="00534805">
            <w:pPr>
              <w:ind w:left="-101" w:right="-102"/>
              <w:jc w:val="center"/>
              <w:rPr>
                <w:rFonts w:ascii="Angsana New" w:hAnsi="Angsana New"/>
                <w:sz w:val="26"/>
                <w:szCs w:val="26"/>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15</w:t>
            </w:r>
          </w:p>
        </w:tc>
      </w:tr>
      <w:tr w:rsidR="00534805" w:rsidRPr="00377EA0" w:rsidTr="005D029D">
        <w:tc>
          <w:tcPr>
            <w:tcW w:w="3258" w:type="dxa"/>
          </w:tcPr>
          <w:p w:rsidR="00534805" w:rsidRPr="000A0540" w:rsidRDefault="00534805" w:rsidP="00534805">
            <w:pPr>
              <w:ind w:left="-108" w:right="-108"/>
              <w:jc w:val="thaiDistribute"/>
              <w:rPr>
                <w:rFonts w:ascii="Angsana New" w:hAnsi="Angsana New"/>
                <w:sz w:val="26"/>
                <w:szCs w:val="26"/>
                <w:cs/>
              </w:rPr>
            </w:pPr>
          </w:p>
        </w:tc>
        <w:tc>
          <w:tcPr>
            <w:tcW w:w="1567"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Baht</w:t>
            </w:r>
          </w:p>
        </w:tc>
        <w:tc>
          <w:tcPr>
            <w:tcW w:w="237" w:type="dxa"/>
          </w:tcPr>
          <w:p w:rsidR="00534805" w:rsidRPr="000A0540" w:rsidRDefault="00534805" w:rsidP="00534805">
            <w:pPr>
              <w:jc w:val="center"/>
              <w:rPr>
                <w:rFonts w:ascii="Angsana New" w:hAnsi="Angsana New"/>
                <w:sz w:val="26"/>
                <w:szCs w:val="26"/>
                <w:cs/>
              </w:rPr>
            </w:pPr>
          </w:p>
        </w:tc>
        <w:tc>
          <w:tcPr>
            <w:tcW w:w="1494"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Baht</w:t>
            </w:r>
          </w:p>
        </w:tc>
        <w:tc>
          <w:tcPr>
            <w:tcW w:w="237" w:type="dxa"/>
          </w:tcPr>
          <w:p w:rsidR="00534805" w:rsidRPr="000A0540" w:rsidRDefault="00534805" w:rsidP="00534805">
            <w:pPr>
              <w:jc w:val="center"/>
              <w:rPr>
                <w:rFonts w:ascii="Angsana New" w:hAnsi="Angsana New"/>
                <w:sz w:val="26"/>
                <w:szCs w:val="26"/>
                <w:cs/>
              </w:rPr>
            </w:pPr>
          </w:p>
        </w:tc>
        <w:tc>
          <w:tcPr>
            <w:tcW w:w="1527"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Baht</w:t>
            </w:r>
          </w:p>
        </w:tc>
        <w:tc>
          <w:tcPr>
            <w:tcW w:w="237" w:type="dxa"/>
          </w:tcPr>
          <w:p w:rsidR="00534805" w:rsidRPr="000A0540" w:rsidRDefault="00534805" w:rsidP="00534805">
            <w:pPr>
              <w:jc w:val="center"/>
              <w:rPr>
                <w:rFonts w:ascii="Angsana New" w:hAnsi="Angsana New"/>
                <w:sz w:val="26"/>
                <w:szCs w:val="26"/>
                <w:cs/>
              </w:rPr>
            </w:pPr>
          </w:p>
        </w:tc>
        <w:tc>
          <w:tcPr>
            <w:tcW w:w="1523" w:type="dxa"/>
          </w:tcPr>
          <w:p w:rsidR="00534805" w:rsidRPr="000A0540" w:rsidRDefault="00534805" w:rsidP="00534805">
            <w:pPr>
              <w:jc w:val="center"/>
              <w:rPr>
                <w:rFonts w:ascii="Angsana New" w:hAnsi="Angsana New"/>
                <w:sz w:val="26"/>
                <w:szCs w:val="26"/>
              </w:rPr>
            </w:pPr>
            <w:r w:rsidRPr="000A0540">
              <w:rPr>
                <w:rFonts w:ascii="Angsana New" w:hAnsi="Angsana New"/>
                <w:sz w:val="26"/>
                <w:szCs w:val="26"/>
              </w:rPr>
              <w:t>Baht</w:t>
            </w:r>
          </w:p>
        </w:tc>
      </w:tr>
      <w:tr w:rsidR="00D623AD" w:rsidRPr="00377EA0" w:rsidTr="005D029D">
        <w:tc>
          <w:tcPr>
            <w:tcW w:w="3258" w:type="dxa"/>
          </w:tcPr>
          <w:p w:rsidR="00D623AD" w:rsidRPr="000A0540" w:rsidRDefault="00D623AD" w:rsidP="00D623AD">
            <w:pPr>
              <w:ind w:left="-108" w:firstLine="18"/>
              <w:jc w:val="thaiDistribute"/>
              <w:rPr>
                <w:rFonts w:ascii="Angsana New" w:hAnsi="Angsana New"/>
                <w:sz w:val="26"/>
                <w:szCs w:val="26"/>
                <w:cs/>
              </w:rPr>
            </w:pPr>
            <w:r w:rsidRPr="000A0540">
              <w:rPr>
                <w:rFonts w:ascii="Angsana New" w:hAnsi="Angsana New"/>
                <w:b/>
                <w:bCs/>
                <w:sz w:val="26"/>
                <w:szCs w:val="26"/>
              </w:rPr>
              <w:t>Assets</w:t>
            </w:r>
          </w:p>
        </w:tc>
        <w:tc>
          <w:tcPr>
            <w:tcW w:w="1567" w:type="dxa"/>
          </w:tcPr>
          <w:p w:rsidR="00D623AD" w:rsidRPr="000A0540" w:rsidRDefault="00D623AD" w:rsidP="00534805">
            <w:pPr>
              <w:jc w:val="center"/>
              <w:rPr>
                <w:rFonts w:ascii="Angsana New" w:hAnsi="Angsana New"/>
                <w:sz w:val="26"/>
                <w:szCs w:val="26"/>
              </w:rPr>
            </w:pPr>
          </w:p>
        </w:tc>
        <w:tc>
          <w:tcPr>
            <w:tcW w:w="237" w:type="dxa"/>
          </w:tcPr>
          <w:p w:rsidR="00D623AD" w:rsidRPr="000A0540" w:rsidRDefault="00D623AD" w:rsidP="00534805">
            <w:pPr>
              <w:jc w:val="center"/>
              <w:rPr>
                <w:rFonts w:ascii="Angsana New" w:hAnsi="Angsana New"/>
                <w:sz w:val="26"/>
                <w:szCs w:val="26"/>
                <w:cs/>
              </w:rPr>
            </w:pPr>
          </w:p>
        </w:tc>
        <w:tc>
          <w:tcPr>
            <w:tcW w:w="1494" w:type="dxa"/>
          </w:tcPr>
          <w:p w:rsidR="00D623AD" w:rsidRPr="000A0540" w:rsidRDefault="00D623AD" w:rsidP="00534805">
            <w:pPr>
              <w:jc w:val="center"/>
              <w:rPr>
                <w:rFonts w:ascii="Angsana New" w:hAnsi="Angsana New"/>
                <w:sz w:val="26"/>
                <w:szCs w:val="26"/>
              </w:rPr>
            </w:pPr>
          </w:p>
        </w:tc>
        <w:tc>
          <w:tcPr>
            <w:tcW w:w="237" w:type="dxa"/>
          </w:tcPr>
          <w:p w:rsidR="00D623AD" w:rsidRPr="000A0540" w:rsidRDefault="00D623AD" w:rsidP="00534805">
            <w:pPr>
              <w:jc w:val="center"/>
              <w:rPr>
                <w:rFonts w:ascii="Angsana New" w:hAnsi="Angsana New"/>
                <w:sz w:val="26"/>
                <w:szCs w:val="26"/>
                <w:cs/>
              </w:rPr>
            </w:pPr>
          </w:p>
        </w:tc>
        <w:tc>
          <w:tcPr>
            <w:tcW w:w="1527" w:type="dxa"/>
          </w:tcPr>
          <w:p w:rsidR="00D623AD" w:rsidRPr="000A0540" w:rsidRDefault="00D623AD" w:rsidP="00534805">
            <w:pPr>
              <w:jc w:val="center"/>
              <w:rPr>
                <w:rFonts w:ascii="Angsana New" w:hAnsi="Angsana New"/>
                <w:sz w:val="26"/>
                <w:szCs w:val="26"/>
              </w:rPr>
            </w:pPr>
          </w:p>
        </w:tc>
        <w:tc>
          <w:tcPr>
            <w:tcW w:w="237" w:type="dxa"/>
          </w:tcPr>
          <w:p w:rsidR="00D623AD" w:rsidRPr="000A0540" w:rsidRDefault="00D623AD" w:rsidP="00534805">
            <w:pPr>
              <w:jc w:val="center"/>
              <w:rPr>
                <w:rFonts w:ascii="Angsana New" w:hAnsi="Angsana New"/>
                <w:sz w:val="26"/>
                <w:szCs w:val="26"/>
                <w:cs/>
              </w:rPr>
            </w:pPr>
          </w:p>
        </w:tc>
        <w:tc>
          <w:tcPr>
            <w:tcW w:w="1523" w:type="dxa"/>
          </w:tcPr>
          <w:p w:rsidR="00D623AD" w:rsidRPr="000A0540" w:rsidRDefault="00D623AD" w:rsidP="00534805">
            <w:pPr>
              <w:jc w:val="center"/>
              <w:rPr>
                <w:rFonts w:ascii="Angsana New" w:hAnsi="Angsana New"/>
                <w:sz w:val="26"/>
                <w:szCs w:val="26"/>
              </w:rPr>
            </w:pPr>
          </w:p>
        </w:tc>
      </w:tr>
      <w:tr w:rsidR="00534805" w:rsidRPr="00377EA0" w:rsidTr="005D029D">
        <w:tc>
          <w:tcPr>
            <w:tcW w:w="3258" w:type="dxa"/>
          </w:tcPr>
          <w:p w:rsidR="00534805" w:rsidRPr="000A0540" w:rsidRDefault="00534805" w:rsidP="00534805">
            <w:pPr>
              <w:ind w:left="-108" w:firstLine="18"/>
              <w:jc w:val="thaiDistribute"/>
              <w:rPr>
                <w:rFonts w:ascii="Angsana New" w:hAnsi="Angsana New"/>
                <w:b/>
                <w:bCs/>
                <w:sz w:val="26"/>
                <w:szCs w:val="26"/>
                <w:cs/>
              </w:rPr>
            </w:pPr>
            <w:r w:rsidRPr="000A0540">
              <w:rPr>
                <w:rFonts w:ascii="Angsana New" w:hAnsi="Angsana New"/>
                <w:b/>
                <w:bCs/>
                <w:sz w:val="26"/>
                <w:szCs w:val="26"/>
              </w:rPr>
              <w:t>Trade accounts receivable</w:t>
            </w:r>
          </w:p>
        </w:tc>
        <w:tc>
          <w:tcPr>
            <w:tcW w:w="1567" w:type="dxa"/>
          </w:tcPr>
          <w:p w:rsidR="00534805" w:rsidRPr="000A0540" w:rsidRDefault="00534805" w:rsidP="00534805">
            <w:pPr>
              <w:jc w:val="center"/>
              <w:rPr>
                <w:rFonts w:ascii="Angsana New" w:hAnsi="Angsana New"/>
                <w:sz w:val="26"/>
                <w:szCs w:val="26"/>
                <w:cs/>
              </w:rPr>
            </w:pPr>
          </w:p>
        </w:tc>
        <w:tc>
          <w:tcPr>
            <w:tcW w:w="237" w:type="dxa"/>
          </w:tcPr>
          <w:p w:rsidR="00534805" w:rsidRPr="000A0540" w:rsidRDefault="00534805" w:rsidP="00534805">
            <w:pPr>
              <w:jc w:val="center"/>
              <w:rPr>
                <w:rFonts w:ascii="Angsana New" w:hAnsi="Angsana New"/>
                <w:sz w:val="26"/>
                <w:szCs w:val="26"/>
                <w:cs/>
              </w:rPr>
            </w:pPr>
          </w:p>
        </w:tc>
        <w:tc>
          <w:tcPr>
            <w:tcW w:w="1494" w:type="dxa"/>
          </w:tcPr>
          <w:p w:rsidR="00534805" w:rsidRPr="000A0540" w:rsidRDefault="00534805" w:rsidP="00534805">
            <w:pPr>
              <w:jc w:val="center"/>
              <w:rPr>
                <w:rFonts w:ascii="Angsana New" w:hAnsi="Angsana New"/>
                <w:sz w:val="26"/>
                <w:szCs w:val="26"/>
                <w:cs/>
              </w:rPr>
            </w:pPr>
          </w:p>
        </w:tc>
        <w:tc>
          <w:tcPr>
            <w:tcW w:w="237" w:type="dxa"/>
          </w:tcPr>
          <w:p w:rsidR="00534805" w:rsidRPr="000A0540" w:rsidRDefault="00534805" w:rsidP="00534805">
            <w:pPr>
              <w:jc w:val="center"/>
              <w:rPr>
                <w:rFonts w:ascii="Angsana New" w:hAnsi="Angsana New"/>
                <w:sz w:val="26"/>
                <w:szCs w:val="26"/>
                <w:cs/>
              </w:rPr>
            </w:pPr>
          </w:p>
        </w:tc>
        <w:tc>
          <w:tcPr>
            <w:tcW w:w="1527" w:type="dxa"/>
          </w:tcPr>
          <w:p w:rsidR="00534805" w:rsidRPr="000A0540" w:rsidRDefault="00534805" w:rsidP="00534805">
            <w:pPr>
              <w:jc w:val="center"/>
              <w:rPr>
                <w:rFonts w:ascii="Angsana New" w:hAnsi="Angsana New"/>
                <w:sz w:val="26"/>
                <w:szCs w:val="26"/>
                <w:cs/>
              </w:rPr>
            </w:pPr>
          </w:p>
        </w:tc>
        <w:tc>
          <w:tcPr>
            <w:tcW w:w="237" w:type="dxa"/>
          </w:tcPr>
          <w:p w:rsidR="00534805" w:rsidRPr="000A0540" w:rsidRDefault="00534805" w:rsidP="00534805">
            <w:pPr>
              <w:jc w:val="center"/>
              <w:rPr>
                <w:rFonts w:ascii="Angsana New" w:hAnsi="Angsana New"/>
                <w:sz w:val="26"/>
                <w:szCs w:val="26"/>
                <w:cs/>
              </w:rPr>
            </w:pPr>
          </w:p>
        </w:tc>
        <w:tc>
          <w:tcPr>
            <w:tcW w:w="1523" w:type="dxa"/>
          </w:tcPr>
          <w:p w:rsidR="00534805" w:rsidRPr="000A0540" w:rsidRDefault="00534805" w:rsidP="00534805">
            <w:pPr>
              <w:jc w:val="center"/>
              <w:rPr>
                <w:rFonts w:ascii="Angsana New" w:hAnsi="Angsana New"/>
                <w:sz w:val="26"/>
                <w:szCs w:val="26"/>
                <w:cs/>
              </w:rPr>
            </w:pPr>
          </w:p>
        </w:tc>
      </w:tr>
      <w:tr w:rsidR="00534805" w:rsidRPr="00377EA0" w:rsidTr="005D029D">
        <w:trPr>
          <w:trHeight w:val="293"/>
        </w:trPr>
        <w:tc>
          <w:tcPr>
            <w:tcW w:w="3258" w:type="dxa"/>
          </w:tcPr>
          <w:p w:rsidR="00534805" w:rsidRPr="000A0540" w:rsidRDefault="00534805" w:rsidP="00534805">
            <w:pPr>
              <w:ind w:left="-108" w:firstLine="18"/>
              <w:jc w:val="thaiDistribute"/>
              <w:rPr>
                <w:rFonts w:ascii="Angsana New" w:hAnsi="Angsana New"/>
                <w:sz w:val="26"/>
                <w:szCs w:val="26"/>
                <w:cs/>
              </w:rPr>
            </w:pPr>
            <w:r w:rsidRPr="000A0540">
              <w:rPr>
                <w:rFonts w:ascii="Angsana New" w:hAnsi="Angsana New"/>
                <w:sz w:val="26"/>
                <w:szCs w:val="26"/>
                <w:lang w:val="en-GB"/>
              </w:rPr>
              <w:t>Subsidiaries</w:t>
            </w:r>
          </w:p>
        </w:tc>
        <w:tc>
          <w:tcPr>
            <w:tcW w:w="1567" w:type="dxa"/>
          </w:tcPr>
          <w:p w:rsidR="00534805" w:rsidRPr="000A0540" w:rsidRDefault="00534805" w:rsidP="00534805">
            <w:pPr>
              <w:ind w:left="-108" w:right="317"/>
              <w:jc w:val="right"/>
              <w:rPr>
                <w:rFonts w:ascii="Angsana New" w:hAnsi="Angsana New"/>
                <w:sz w:val="26"/>
                <w:szCs w:val="26"/>
                <w:cs/>
              </w:rPr>
            </w:pPr>
          </w:p>
        </w:tc>
        <w:tc>
          <w:tcPr>
            <w:tcW w:w="237" w:type="dxa"/>
          </w:tcPr>
          <w:p w:rsidR="00534805" w:rsidRPr="000A0540" w:rsidRDefault="00534805" w:rsidP="00534805">
            <w:pPr>
              <w:tabs>
                <w:tab w:val="decimal" w:pos="432"/>
              </w:tabs>
              <w:ind w:left="-108" w:right="-108"/>
              <w:jc w:val="center"/>
              <w:rPr>
                <w:rFonts w:ascii="Angsana New" w:hAnsi="Angsana New"/>
                <w:sz w:val="26"/>
                <w:szCs w:val="26"/>
                <w:cs/>
              </w:rPr>
            </w:pPr>
          </w:p>
        </w:tc>
        <w:tc>
          <w:tcPr>
            <w:tcW w:w="1494" w:type="dxa"/>
          </w:tcPr>
          <w:p w:rsidR="00534805" w:rsidRPr="000A0540" w:rsidRDefault="00534805" w:rsidP="00534805">
            <w:pPr>
              <w:ind w:left="-108" w:right="243"/>
              <w:jc w:val="right"/>
              <w:rPr>
                <w:rFonts w:ascii="Angsana New" w:hAnsi="Angsana New"/>
                <w:sz w:val="26"/>
                <w:szCs w:val="26"/>
                <w:cs/>
              </w:rPr>
            </w:pPr>
          </w:p>
        </w:tc>
        <w:tc>
          <w:tcPr>
            <w:tcW w:w="237" w:type="dxa"/>
          </w:tcPr>
          <w:p w:rsidR="00534805" w:rsidRPr="000A0540" w:rsidRDefault="00534805" w:rsidP="00534805">
            <w:pPr>
              <w:tabs>
                <w:tab w:val="decimal" w:pos="585"/>
              </w:tabs>
              <w:ind w:left="-108" w:right="-108"/>
              <w:jc w:val="center"/>
              <w:rPr>
                <w:rFonts w:ascii="Angsana New" w:hAnsi="Angsana New"/>
                <w:sz w:val="26"/>
                <w:szCs w:val="26"/>
              </w:rPr>
            </w:pPr>
          </w:p>
        </w:tc>
        <w:tc>
          <w:tcPr>
            <w:tcW w:w="1527" w:type="dxa"/>
          </w:tcPr>
          <w:p w:rsidR="00534805" w:rsidRPr="000A0540" w:rsidRDefault="00534805" w:rsidP="00534805">
            <w:pPr>
              <w:ind w:left="-108" w:right="175"/>
              <w:jc w:val="right"/>
              <w:rPr>
                <w:rFonts w:ascii="Angsana New" w:hAnsi="Angsana New"/>
                <w:sz w:val="26"/>
                <w:szCs w:val="26"/>
              </w:rPr>
            </w:pPr>
          </w:p>
        </w:tc>
        <w:tc>
          <w:tcPr>
            <w:tcW w:w="237" w:type="dxa"/>
          </w:tcPr>
          <w:p w:rsidR="00534805" w:rsidRPr="000A0540" w:rsidRDefault="00534805" w:rsidP="00534805">
            <w:pPr>
              <w:tabs>
                <w:tab w:val="decimal" w:pos="585"/>
              </w:tabs>
              <w:ind w:left="-108" w:right="-108"/>
              <w:jc w:val="center"/>
              <w:rPr>
                <w:rFonts w:ascii="Angsana New" w:hAnsi="Angsana New"/>
                <w:sz w:val="26"/>
                <w:szCs w:val="26"/>
              </w:rPr>
            </w:pPr>
          </w:p>
        </w:tc>
        <w:tc>
          <w:tcPr>
            <w:tcW w:w="1523" w:type="dxa"/>
          </w:tcPr>
          <w:p w:rsidR="00534805" w:rsidRPr="000A0540" w:rsidRDefault="00534805" w:rsidP="00534805">
            <w:pPr>
              <w:ind w:left="-108" w:right="188"/>
              <w:jc w:val="right"/>
              <w:rPr>
                <w:rFonts w:ascii="Angsana New" w:hAnsi="Angsana New"/>
                <w:sz w:val="26"/>
                <w:szCs w:val="26"/>
              </w:rPr>
            </w:pPr>
          </w:p>
        </w:tc>
      </w:tr>
      <w:tr w:rsidR="00DE0B14" w:rsidRPr="00377EA0" w:rsidTr="005D029D">
        <w:tc>
          <w:tcPr>
            <w:tcW w:w="3258" w:type="dxa"/>
          </w:tcPr>
          <w:p w:rsidR="00DE0B14" w:rsidRPr="000A0540" w:rsidRDefault="00DE0B14" w:rsidP="00DE0B14">
            <w:pPr>
              <w:ind w:left="90"/>
              <w:jc w:val="left"/>
              <w:rPr>
                <w:rFonts w:ascii="Angsana New" w:hAnsi="Angsana New"/>
                <w:sz w:val="26"/>
                <w:szCs w:val="26"/>
              </w:rPr>
            </w:pPr>
            <w:r w:rsidRPr="000A0540">
              <w:rPr>
                <w:rFonts w:ascii="Angsana New" w:eastAsia="Times New Roman" w:hAnsi="Angsana New"/>
                <w:position w:val="6"/>
                <w:sz w:val="26"/>
                <w:szCs w:val="26"/>
              </w:rPr>
              <w:t>Millcon Burapa Co., Ltd.</w:t>
            </w:r>
          </w:p>
        </w:tc>
        <w:tc>
          <w:tcPr>
            <w:tcW w:w="1567" w:type="dxa"/>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shd w:val="clear" w:color="auto" w:fill="auto"/>
          </w:tcPr>
          <w:p w:rsidR="00DE0B14" w:rsidRPr="00DE0B14" w:rsidRDefault="00DE0B14" w:rsidP="00DE0B14">
            <w:pPr>
              <w:ind w:left="-108" w:right="92"/>
              <w:jc w:val="right"/>
              <w:rPr>
                <w:rFonts w:ascii="Angsana New" w:hAnsi="Angsana New"/>
                <w:sz w:val="26"/>
                <w:szCs w:val="26"/>
              </w:rPr>
            </w:pPr>
            <w:r w:rsidRPr="00DE0B14">
              <w:rPr>
                <w:rFonts w:ascii="Angsana New" w:hAnsi="Angsana New" w:hint="cs"/>
                <w:sz w:val="26"/>
                <w:szCs w:val="26"/>
                <w:cs/>
              </w:rPr>
              <w:t>174</w:t>
            </w:r>
            <w:r w:rsidRPr="00DE0B14">
              <w:rPr>
                <w:rFonts w:ascii="Angsana New" w:hAnsi="Angsana New"/>
                <w:sz w:val="26"/>
                <w:szCs w:val="26"/>
              </w:rPr>
              <w:t>,</w:t>
            </w:r>
            <w:r w:rsidRPr="00DE0B14">
              <w:rPr>
                <w:rFonts w:ascii="Angsana New" w:hAnsi="Angsana New" w:hint="cs"/>
                <w:sz w:val="26"/>
                <w:szCs w:val="26"/>
                <w:cs/>
              </w:rPr>
              <w:t>755</w:t>
            </w:r>
            <w:r w:rsidRPr="00DE0B14">
              <w:rPr>
                <w:rFonts w:ascii="Angsana New" w:hAnsi="Angsana New"/>
                <w:sz w:val="26"/>
                <w:szCs w:val="26"/>
              </w:rPr>
              <w:t>,177.72</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shd w:val="clear" w:color="auto" w:fill="auto"/>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cs/>
              </w:rPr>
              <w:t>6</w:t>
            </w:r>
            <w:r w:rsidRPr="00DE0B14">
              <w:rPr>
                <w:rFonts w:ascii="Angsana New" w:hAnsi="Angsana New"/>
                <w:sz w:val="26"/>
                <w:szCs w:val="26"/>
              </w:rPr>
              <w:t>,</w:t>
            </w:r>
            <w:r w:rsidRPr="00DE0B14">
              <w:rPr>
                <w:rFonts w:ascii="Angsana New" w:hAnsi="Angsana New"/>
                <w:sz w:val="26"/>
                <w:szCs w:val="26"/>
                <w:cs/>
              </w:rPr>
              <w:t>508.60</w:t>
            </w:r>
          </w:p>
        </w:tc>
      </w:tr>
      <w:tr w:rsidR="00DE0B14" w:rsidRPr="00377EA0" w:rsidTr="005D029D">
        <w:tc>
          <w:tcPr>
            <w:tcW w:w="3258" w:type="dxa"/>
          </w:tcPr>
          <w:p w:rsidR="00DE0B14" w:rsidRPr="000A0540" w:rsidRDefault="00DE0B14" w:rsidP="00DE0B14">
            <w:pPr>
              <w:ind w:left="90" w:right="-92"/>
              <w:jc w:val="left"/>
              <w:rPr>
                <w:rFonts w:ascii="Angsana New" w:hAnsi="Angsana New"/>
                <w:sz w:val="26"/>
                <w:szCs w:val="26"/>
                <w:cs/>
              </w:rPr>
            </w:pPr>
            <w:r w:rsidRPr="000A0540">
              <w:rPr>
                <w:rFonts w:ascii="Angsana New" w:eastAsia="Times New Roman" w:hAnsi="Angsana New"/>
                <w:position w:val="6"/>
                <w:sz w:val="26"/>
                <w:szCs w:val="26"/>
              </w:rPr>
              <w:t>Millcon Steel Pipe Co,. Ltd.</w:t>
            </w:r>
          </w:p>
        </w:tc>
        <w:tc>
          <w:tcPr>
            <w:tcW w:w="1567" w:type="dxa"/>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shd w:val="clear" w:color="auto" w:fill="auto"/>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shd w:val="clear" w:color="auto" w:fill="auto"/>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60,343,117.72</w:t>
            </w:r>
          </w:p>
        </w:tc>
      </w:tr>
      <w:tr w:rsidR="00DE0B14" w:rsidRPr="00377EA0" w:rsidTr="005D029D">
        <w:tc>
          <w:tcPr>
            <w:tcW w:w="3258" w:type="dxa"/>
            <w:tcBorders>
              <w:top w:val="nil"/>
              <w:bottom w:val="nil"/>
            </w:tcBorders>
          </w:tcPr>
          <w:p w:rsidR="00DE0B14" w:rsidRPr="000A0540" w:rsidRDefault="00DE0B14" w:rsidP="00DE0B14">
            <w:pPr>
              <w:ind w:left="90" w:right="-92" w:firstLine="18"/>
              <w:jc w:val="thaiDistribute"/>
              <w:rPr>
                <w:rFonts w:ascii="Angsana New" w:eastAsia="Times New Roman" w:hAnsi="Angsana New"/>
                <w:position w:val="6"/>
                <w:sz w:val="26"/>
                <w:szCs w:val="26"/>
                <w:cs/>
              </w:rPr>
            </w:pPr>
            <w:r w:rsidRPr="000A0540">
              <w:rPr>
                <w:rFonts w:ascii="Angsana New" w:eastAsia="Times New Roman" w:hAnsi="Angsana New"/>
                <w:position w:val="6"/>
                <w:sz w:val="26"/>
                <w:szCs w:val="26"/>
              </w:rPr>
              <w:t>Saharuam Construction Meterials Co., Ltd.</w:t>
            </w:r>
          </w:p>
        </w:tc>
        <w:tc>
          <w:tcPr>
            <w:tcW w:w="1567" w:type="dxa"/>
            <w:tcBorders>
              <w:top w:val="nil"/>
              <w:bottom w:val="nil"/>
            </w:tcBorders>
            <w:shd w:val="clear" w:color="auto" w:fill="FFFFFF"/>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46,932,356.36</w:t>
            </w:r>
          </w:p>
        </w:tc>
        <w:tc>
          <w:tcPr>
            <w:tcW w:w="237" w:type="dxa"/>
            <w:tcBorders>
              <w:top w:val="nil"/>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nil"/>
              <w:bottom w:val="nil"/>
            </w:tcBorders>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6,270,858.30</w:t>
            </w:r>
          </w:p>
        </w:tc>
      </w:tr>
      <w:tr w:rsidR="00DE0B14" w:rsidRPr="00377EA0" w:rsidTr="005D029D">
        <w:tc>
          <w:tcPr>
            <w:tcW w:w="3258" w:type="dxa"/>
            <w:tcBorders>
              <w:top w:val="nil"/>
            </w:tcBorders>
          </w:tcPr>
          <w:p w:rsidR="00DE0B14" w:rsidRPr="000A0540" w:rsidRDefault="00DE0B14" w:rsidP="00DE0B14">
            <w:pPr>
              <w:ind w:left="90" w:right="-92"/>
              <w:jc w:val="left"/>
              <w:rPr>
                <w:rFonts w:ascii="Angsana New" w:hAnsi="Angsana New"/>
                <w:sz w:val="26"/>
                <w:szCs w:val="26"/>
                <w:cs/>
              </w:rPr>
            </w:pPr>
            <w:r w:rsidRPr="000A0540">
              <w:rPr>
                <w:rFonts w:ascii="Angsana New" w:eastAsia="Times New Roman" w:hAnsi="Angsana New"/>
                <w:position w:val="6"/>
                <w:sz w:val="26"/>
                <w:szCs w:val="26"/>
              </w:rPr>
              <w:t>Suntech Metals  Co., Ltd.</w:t>
            </w:r>
          </w:p>
        </w:tc>
        <w:tc>
          <w:tcPr>
            <w:tcW w:w="1567" w:type="dxa"/>
            <w:tcBorders>
              <w:top w:val="nil"/>
              <w:bottom w:val="nil"/>
            </w:tcBorders>
            <w:shd w:val="clear" w:color="auto" w:fill="FFFFFF"/>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12,082,602.64</w:t>
            </w:r>
          </w:p>
        </w:tc>
        <w:tc>
          <w:tcPr>
            <w:tcW w:w="237" w:type="dxa"/>
            <w:tcBorders>
              <w:top w:val="nil"/>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nil"/>
              <w:bottom w:val="nil"/>
            </w:tcBorders>
          </w:tcPr>
          <w:p w:rsidR="00DE0B14" w:rsidRPr="00DE0B14" w:rsidRDefault="00DE0B14" w:rsidP="00DE0B14">
            <w:pPr>
              <w:ind w:left="-108" w:right="92"/>
              <w:jc w:val="right"/>
              <w:rPr>
                <w:rFonts w:ascii="Angsana New" w:hAnsi="Angsana New"/>
                <w:sz w:val="26"/>
                <w:szCs w:val="26"/>
                <w:cs/>
              </w:rPr>
            </w:pPr>
            <w:r w:rsidRPr="00DE0B14">
              <w:rPr>
                <w:rFonts w:ascii="Angsana New" w:hAnsi="Angsana New"/>
                <w:sz w:val="26"/>
                <w:szCs w:val="26"/>
              </w:rPr>
              <w:t>243,188,574.99</w:t>
            </w:r>
          </w:p>
        </w:tc>
      </w:tr>
      <w:tr w:rsidR="00DE0B14" w:rsidRPr="00377EA0" w:rsidTr="005D029D">
        <w:tc>
          <w:tcPr>
            <w:tcW w:w="3258" w:type="dxa"/>
            <w:tcBorders>
              <w:top w:val="nil"/>
            </w:tcBorders>
          </w:tcPr>
          <w:p w:rsidR="00DE0B14" w:rsidRPr="000A0540" w:rsidRDefault="00DE0B14" w:rsidP="00DE0B14">
            <w:pPr>
              <w:ind w:left="90"/>
              <w:jc w:val="left"/>
              <w:rPr>
                <w:rFonts w:ascii="Angsana New" w:hAnsi="Angsana New"/>
                <w:sz w:val="26"/>
                <w:szCs w:val="26"/>
              </w:rPr>
            </w:pPr>
            <w:r w:rsidRPr="000A0540">
              <w:rPr>
                <w:rFonts w:ascii="Angsana New" w:hAnsi="Angsana New"/>
                <w:sz w:val="26"/>
                <w:szCs w:val="26"/>
              </w:rPr>
              <w:t>Millcon Thiha Limited</w:t>
            </w:r>
          </w:p>
        </w:tc>
        <w:tc>
          <w:tcPr>
            <w:tcW w:w="1567" w:type="dxa"/>
            <w:tcBorders>
              <w:top w:val="nil"/>
              <w:bottom w:val="nil"/>
            </w:tcBorders>
            <w:shd w:val="clear" w:color="auto" w:fill="FFFFFF"/>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432"/>
              </w:tabs>
              <w:ind w:left="-108" w:right="-108"/>
              <w:jc w:val="center"/>
              <w:rPr>
                <w:rFonts w:ascii="Angsana New" w:hAnsi="Angsana New"/>
                <w:sz w:val="26"/>
                <w:szCs w:val="26"/>
                <w:cs/>
              </w:rPr>
            </w:pPr>
          </w:p>
        </w:tc>
        <w:tc>
          <w:tcPr>
            <w:tcW w:w="1494" w:type="dxa"/>
            <w:tcBorders>
              <w:top w:val="nil"/>
              <w:bottom w:val="nil"/>
            </w:tcBorders>
            <w:shd w:val="clear" w:color="auto" w:fill="auto"/>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DE0B14" w:rsidRPr="00DE0B14" w:rsidRDefault="00DE0B14" w:rsidP="00DE0B14">
            <w:pPr>
              <w:ind w:left="-108" w:right="92"/>
              <w:jc w:val="right"/>
              <w:rPr>
                <w:rFonts w:ascii="Angsana New" w:hAnsi="Angsana New"/>
                <w:sz w:val="26"/>
                <w:szCs w:val="26"/>
                <w:cs/>
              </w:rPr>
            </w:pPr>
            <w:r w:rsidRPr="00DE0B14">
              <w:rPr>
                <w:rFonts w:ascii="Angsana New" w:hAnsi="Angsana New"/>
                <w:sz w:val="26"/>
                <w:szCs w:val="26"/>
              </w:rPr>
              <w:t>51,465,117.24</w:t>
            </w:r>
          </w:p>
        </w:tc>
        <w:tc>
          <w:tcPr>
            <w:tcW w:w="237" w:type="dxa"/>
            <w:tcBorders>
              <w:top w:val="nil"/>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nil"/>
              <w:bottom w:val="nil"/>
            </w:tcBorders>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r>
      <w:tr w:rsidR="00DE0B14" w:rsidRPr="00377EA0" w:rsidTr="005D029D">
        <w:tc>
          <w:tcPr>
            <w:tcW w:w="3258" w:type="dxa"/>
            <w:tcBorders>
              <w:top w:val="nil"/>
            </w:tcBorders>
          </w:tcPr>
          <w:p w:rsidR="00DE0B14" w:rsidRPr="000A0540" w:rsidRDefault="00DE0B14" w:rsidP="00DE0B14">
            <w:pPr>
              <w:ind w:left="-90"/>
              <w:jc w:val="left"/>
              <w:rPr>
                <w:rFonts w:ascii="Angsana New" w:hAnsi="Angsana New"/>
                <w:sz w:val="26"/>
                <w:szCs w:val="26"/>
              </w:rPr>
            </w:pPr>
            <w:r w:rsidRPr="000A0540">
              <w:rPr>
                <w:rFonts w:ascii="Angsana New" w:eastAsia="Times New Roman" w:hAnsi="Angsana New"/>
                <w:position w:val="6"/>
                <w:sz w:val="26"/>
                <w:szCs w:val="26"/>
              </w:rPr>
              <w:t>Associated</w:t>
            </w:r>
          </w:p>
        </w:tc>
        <w:tc>
          <w:tcPr>
            <w:tcW w:w="1567" w:type="dxa"/>
            <w:tcBorders>
              <w:top w:val="nil"/>
              <w:bottom w:val="nil"/>
            </w:tcBorders>
            <w:shd w:val="clear" w:color="auto" w:fill="FFFFFF"/>
          </w:tcPr>
          <w:p w:rsidR="00DE0B14" w:rsidRPr="00DE0B14" w:rsidRDefault="00DE0B14" w:rsidP="00DE0B14">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DE0B14" w:rsidRPr="00DE0B14" w:rsidRDefault="00DE0B14" w:rsidP="00DE0B14">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DE0B14" w:rsidRPr="00DE0B14" w:rsidRDefault="00DE0B14" w:rsidP="00DE0B14">
            <w:pPr>
              <w:ind w:left="-108" w:right="92"/>
              <w:jc w:val="right"/>
              <w:rPr>
                <w:rFonts w:ascii="Angsana New" w:hAnsi="Angsana New"/>
                <w:sz w:val="26"/>
                <w:szCs w:val="26"/>
              </w:rPr>
            </w:pPr>
          </w:p>
        </w:tc>
        <w:tc>
          <w:tcPr>
            <w:tcW w:w="237" w:type="dxa"/>
            <w:tcBorders>
              <w:top w:val="nil"/>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nil"/>
              <w:bottom w:val="nil"/>
            </w:tcBorders>
          </w:tcPr>
          <w:p w:rsidR="00DE0B14" w:rsidRPr="00DE0B14" w:rsidRDefault="00DE0B14" w:rsidP="00DE0B14">
            <w:pPr>
              <w:ind w:left="-108" w:right="92"/>
              <w:jc w:val="right"/>
              <w:rPr>
                <w:rFonts w:ascii="Angsana New" w:hAnsi="Angsana New"/>
                <w:sz w:val="26"/>
                <w:szCs w:val="26"/>
              </w:rPr>
            </w:pPr>
          </w:p>
        </w:tc>
      </w:tr>
      <w:tr w:rsidR="00DE0B14" w:rsidRPr="00377EA0" w:rsidTr="005D029D">
        <w:tc>
          <w:tcPr>
            <w:tcW w:w="3258" w:type="dxa"/>
            <w:tcBorders>
              <w:top w:val="nil"/>
            </w:tcBorders>
          </w:tcPr>
          <w:p w:rsidR="00DE0B14" w:rsidRPr="000A0540" w:rsidRDefault="00DE0B14" w:rsidP="00DE0B14">
            <w:pPr>
              <w:ind w:left="90"/>
              <w:jc w:val="left"/>
              <w:rPr>
                <w:rFonts w:ascii="Angsana New" w:hAnsi="Angsana New"/>
                <w:sz w:val="26"/>
                <w:szCs w:val="26"/>
                <w:cs/>
              </w:rPr>
            </w:pPr>
            <w:r w:rsidRPr="000A0540">
              <w:rPr>
                <w:rFonts w:ascii="Angsana New" w:eastAsia="Times New Roman" w:hAnsi="Angsana New"/>
                <w:position w:val="6"/>
                <w:sz w:val="26"/>
                <w:szCs w:val="26"/>
              </w:rPr>
              <w:t>I-GenEngineering  Co., Ltd.</w:t>
            </w:r>
          </w:p>
        </w:tc>
        <w:tc>
          <w:tcPr>
            <w:tcW w:w="1567" w:type="dxa"/>
            <w:tcBorders>
              <w:top w:val="nil"/>
              <w:bottom w:val="nil"/>
            </w:tcBorders>
            <w:shd w:val="clear" w:color="auto" w:fill="FFFFFF"/>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hint="cs"/>
                <w:sz w:val="26"/>
                <w:szCs w:val="26"/>
                <w:cs/>
              </w:rPr>
              <w:t>470</w:t>
            </w:r>
            <w:r w:rsidRPr="00DE0B14">
              <w:rPr>
                <w:rFonts w:ascii="Angsana New" w:hAnsi="Angsana New"/>
                <w:sz w:val="26"/>
                <w:szCs w:val="26"/>
              </w:rPr>
              <w:t>,</w:t>
            </w:r>
            <w:r w:rsidRPr="00DE0B14">
              <w:rPr>
                <w:rFonts w:ascii="Angsana New" w:hAnsi="Angsana New" w:hint="cs"/>
                <w:sz w:val="26"/>
                <w:szCs w:val="26"/>
                <w:cs/>
              </w:rPr>
              <w:t>158.00</w:t>
            </w:r>
          </w:p>
        </w:tc>
        <w:tc>
          <w:tcPr>
            <w:tcW w:w="237" w:type="dxa"/>
            <w:tcBorders>
              <w:top w:val="nil"/>
              <w:bottom w:val="nil"/>
            </w:tcBorders>
            <w:shd w:val="clear" w:color="auto" w:fill="auto"/>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DE0B14" w:rsidRPr="00DE0B14" w:rsidRDefault="00DE0B14" w:rsidP="00DE0B14">
            <w:pPr>
              <w:ind w:left="-108" w:right="-73" w:firstLine="2"/>
              <w:jc w:val="center"/>
              <w:rPr>
                <w:rFonts w:ascii="Angsana New" w:hAnsi="Angsana New"/>
                <w:sz w:val="26"/>
                <w:szCs w:val="26"/>
              </w:rPr>
            </w:pPr>
            <w:r w:rsidRPr="00DE0B14">
              <w:rPr>
                <w:rFonts w:ascii="Angsana New" w:hAnsi="Angsana New"/>
                <w:sz w:val="26"/>
                <w:szCs w:val="26"/>
                <w:cs/>
              </w:rPr>
              <w:t>-</w:t>
            </w:r>
          </w:p>
        </w:tc>
        <w:tc>
          <w:tcPr>
            <w:tcW w:w="237" w:type="dxa"/>
            <w:tcBorders>
              <w:top w:val="nil"/>
              <w:bottom w:val="nil"/>
            </w:tcBorders>
            <w:shd w:val="clear" w:color="auto" w:fill="auto"/>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c>
          <w:tcPr>
            <w:tcW w:w="237" w:type="dxa"/>
            <w:tcBorders>
              <w:top w:val="nil"/>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nil"/>
              <w:bottom w:val="nil"/>
            </w:tcBorders>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r>
      <w:tr w:rsidR="00534805" w:rsidRPr="00377EA0" w:rsidTr="005D029D">
        <w:tc>
          <w:tcPr>
            <w:tcW w:w="3258" w:type="dxa"/>
          </w:tcPr>
          <w:p w:rsidR="00534805" w:rsidRPr="000A0540" w:rsidRDefault="00775E5C" w:rsidP="00534805">
            <w:pPr>
              <w:ind w:left="-90"/>
              <w:jc w:val="left"/>
              <w:rPr>
                <w:rFonts w:ascii="Angsana New" w:hAnsi="Angsana New"/>
                <w:sz w:val="26"/>
                <w:szCs w:val="26"/>
                <w:cs/>
              </w:rPr>
            </w:pPr>
            <w:r w:rsidRPr="000A0540">
              <w:rPr>
                <w:rFonts w:ascii="Angsana New" w:eastAsia="Times New Roman" w:hAnsi="Angsana New"/>
                <w:position w:val="6"/>
                <w:sz w:val="26"/>
                <w:szCs w:val="26"/>
              </w:rPr>
              <w:t>Related parties</w:t>
            </w:r>
          </w:p>
        </w:tc>
        <w:tc>
          <w:tcPr>
            <w:tcW w:w="1567" w:type="dxa"/>
            <w:tcBorders>
              <w:top w:val="nil"/>
            </w:tcBorders>
          </w:tcPr>
          <w:p w:rsidR="00534805" w:rsidRPr="000A0540" w:rsidRDefault="00534805" w:rsidP="00534805">
            <w:pPr>
              <w:ind w:left="-108" w:right="107" w:firstLine="2"/>
              <w:jc w:val="right"/>
              <w:rPr>
                <w:rFonts w:ascii="Angsana New" w:hAnsi="Angsana New"/>
                <w:sz w:val="26"/>
                <w:szCs w:val="26"/>
                <w:cs/>
              </w:rPr>
            </w:pPr>
          </w:p>
        </w:tc>
        <w:tc>
          <w:tcPr>
            <w:tcW w:w="237" w:type="dxa"/>
            <w:tcBorders>
              <w:top w:val="nil"/>
            </w:tcBorders>
          </w:tcPr>
          <w:p w:rsidR="00534805" w:rsidRPr="000A0540" w:rsidRDefault="00534805" w:rsidP="00534805">
            <w:pPr>
              <w:tabs>
                <w:tab w:val="decimal" w:pos="432"/>
              </w:tabs>
              <w:ind w:left="-108" w:right="-108"/>
              <w:jc w:val="center"/>
              <w:rPr>
                <w:rFonts w:ascii="Angsana New" w:hAnsi="Angsana New"/>
                <w:sz w:val="26"/>
                <w:szCs w:val="26"/>
                <w:cs/>
              </w:rPr>
            </w:pPr>
          </w:p>
        </w:tc>
        <w:tc>
          <w:tcPr>
            <w:tcW w:w="1494" w:type="dxa"/>
            <w:tcBorders>
              <w:top w:val="nil"/>
            </w:tcBorders>
          </w:tcPr>
          <w:p w:rsidR="00534805" w:rsidRPr="000A0540" w:rsidRDefault="00534805" w:rsidP="00534805">
            <w:pPr>
              <w:ind w:left="-108" w:right="107" w:firstLine="2"/>
              <w:jc w:val="right"/>
              <w:rPr>
                <w:rFonts w:ascii="Angsana New" w:hAnsi="Angsana New"/>
                <w:sz w:val="26"/>
                <w:szCs w:val="26"/>
                <w:cs/>
              </w:rPr>
            </w:pPr>
          </w:p>
        </w:tc>
        <w:tc>
          <w:tcPr>
            <w:tcW w:w="237" w:type="dxa"/>
            <w:tcBorders>
              <w:top w:val="nil"/>
            </w:tcBorders>
          </w:tcPr>
          <w:p w:rsidR="00534805" w:rsidRPr="000A0540" w:rsidRDefault="00534805" w:rsidP="00534805">
            <w:pPr>
              <w:tabs>
                <w:tab w:val="decimal" w:pos="585"/>
              </w:tabs>
              <w:ind w:left="-108" w:right="-108"/>
              <w:jc w:val="center"/>
              <w:rPr>
                <w:rFonts w:ascii="Angsana New" w:hAnsi="Angsana New"/>
                <w:sz w:val="26"/>
                <w:szCs w:val="26"/>
              </w:rPr>
            </w:pPr>
          </w:p>
        </w:tc>
        <w:tc>
          <w:tcPr>
            <w:tcW w:w="1527" w:type="dxa"/>
            <w:tcBorders>
              <w:top w:val="nil"/>
            </w:tcBorders>
          </w:tcPr>
          <w:p w:rsidR="00534805" w:rsidRPr="000A0540" w:rsidRDefault="00534805" w:rsidP="00534805">
            <w:pPr>
              <w:tabs>
                <w:tab w:val="left" w:pos="1361"/>
              </w:tabs>
              <w:ind w:left="-108" w:right="92"/>
              <w:jc w:val="right"/>
              <w:rPr>
                <w:rFonts w:ascii="Angsana New" w:hAnsi="Angsana New"/>
                <w:sz w:val="26"/>
                <w:szCs w:val="26"/>
              </w:rPr>
            </w:pPr>
          </w:p>
        </w:tc>
        <w:tc>
          <w:tcPr>
            <w:tcW w:w="237" w:type="dxa"/>
            <w:tcBorders>
              <w:top w:val="nil"/>
            </w:tcBorders>
          </w:tcPr>
          <w:p w:rsidR="00534805" w:rsidRPr="000A0540" w:rsidRDefault="00534805" w:rsidP="00534805">
            <w:pPr>
              <w:tabs>
                <w:tab w:val="decimal" w:pos="585"/>
              </w:tabs>
              <w:ind w:left="-108" w:right="-108"/>
              <w:jc w:val="center"/>
              <w:rPr>
                <w:rFonts w:ascii="Angsana New" w:hAnsi="Angsana New"/>
                <w:sz w:val="26"/>
                <w:szCs w:val="26"/>
              </w:rPr>
            </w:pPr>
          </w:p>
        </w:tc>
        <w:tc>
          <w:tcPr>
            <w:tcW w:w="1523" w:type="dxa"/>
            <w:tcBorders>
              <w:top w:val="nil"/>
            </w:tcBorders>
          </w:tcPr>
          <w:p w:rsidR="00534805" w:rsidRPr="000A0540" w:rsidRDefault="00534805" w:rsidP="00534805">
            <w:pPr>
              <w:tabs>
                <w:tab w:val="left" w:pos="1361"/>
              </w:tabs>
              <w:ind w:left="-108" w:right="92"/>
              <w:jc w:val="right"/>
              <w:rPr>
                <w:rFonts w:ascii="Angsana New" w:hAnsi="Angsana New"/>
                <w:sz w:val="26"/>
                <w:szCs w:val="26"/>
              </w:rPr>
            </w:pPr>
          </w:p>
        </w:tc>
      </w:tr>
      <w:tr w:rsidR="00DE0B14" w:rsidRPr="00377EA0" w:rsidTr="005D029D">
        <w:tc>
          <w:tcPr>
            <w:tcW w:w="3258" w:type="dxa"/>
          </w:tcPr>
          <w:p w:rsidR="00DE0B14" w:rsidRPr="000A0540" w:rsidRDefault="00DE0B14" w:rsidP="00DE0B14">
            <w:pPr>
              <w:ind w:left="90"/>
              <w:jc w:val="left"/>
              <w:rPr>
                <w:rFonts w:ascii="Angsana New" w:hAnsi="Angsana New"/>
                <w:sz w:val="26"/>
                <w:szCs w:val="26"/>
                <w:cs/>
              </w:rPr>
            </w:pPr>
            <w:r w:rsidRPr="000A0540">
              <w:rPr>
                <w:rFonts w:ascii="Angsana New" w:eastAsia="Times New Roman" w:hAnsi="Angsana New"/>
                <w:position w:val="6"/>
                <w:sz w:val="26"/>
                <w:szCs w:val="26"/>
              </w:rPr>
              <w:t>General Engineering Pub Co., Ltd.</w:t>
            </w:r>
          </w:p>
        </w:tc>
        <w:tc>
          <w:tcPr>
            <w:tcW w:w="1567" w:type="dxa"/>
            <w:shd w:val="clear" w:color="auto" w:fill="auto"/>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sz w:val="26"/>
                <w:szCs w:val="26"/>
              </w:rPr>
              <w:t>8,398,454.49</w:t>
            </w:r>
          </w:p>
        </w:tc>
        <w:tc>
          <w:tcPr>
            <w:tcW w:w="237" w:type="dxa"/>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sz w:val="26"/>
                <w:szCs w:val="26"/>
              </w:rPr>
              <w:t>(247,744.83)</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6,510,522.01</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(247,744.83)</w:t>
            </w:r>
          </w:p>
        </w:tc>
      </w:tr>
      <w:tr w:rsidR="00DE0B14" w:rsidRPr="00377EA0" w:rsidTr="00E935C6">
        <w:tc>
          <w:tcPr>
            <w:tcW w:w="3258" w:type="dxa"/>
          </w:tcPr>
          <w:p w:rsidR="00DE0B14" w:rsidRPr="000A0540" w:rsidRDefault="00DE0B14" w:rsidP="00DE0B14">
            <w:pPr>
              <w:ind w:left="90"/>
              <w:jc w:val="left"/>
              <w:rPr>
                <w:rFonts w:ascii="Angsana New" w:hAnsi="Angsana New"/>
                <w:sz w:val="26"/>
                <w:szCs w:val="26"/>
                <w:cs/>
              </w:rPr>
            </w:pPr>
            <w:r w:rsidRPr="000A0540">
              <w:rPr>
                <w:rFonts w:ascii="Angsana New" w:eastAsia="Times New Roman" w:hAnsi="Angsana New"/>
                <w:position w:val="6"/>
                <w:sz w:val="26"/>
                <w:szCs w:val="26"/>
              </w:rPr>
              <w:t>R.S.P. Steel  Co., Ltd.</w:t>
            </w:r>
          </w:p>
        </w:tc>
        <w:tc>
          <w:tcPr>
            <w:tcW w:w="1567" w:type="dxa"/>
            <w:tcBorders>
              <w:bottom w:val="single" w:sz="4" w:space="0" w:color="auto"/>
            </w:tcBorders>
            <w:shd w:val="clear" w:color="auto" w:fill="auto"/>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hint="cs"/>
                <w:sz w:val="26"/>
                <w:szCs w:val="26"/>
                <w:cs/>
              </w:rPr>
              <w:t>1</w:t>
            </w:r>
            <w:r w:rsidRPr="00DE0B14">
              <w:rPr>
                <w:rFonts w:ascii="Angsana New" w:hAnsi="Angsana New"/>
                <w:sz w:val="26"/>
                <w:szCs w:val="26"/>
              </w:rPr>
              <w:t>,</w:t>
            </w:r>
            <w:r w:rsidRPr="00DE0B14">
              <w:rPr>
                <w:rFonts w:ascii="Angsana New" w:hAnsi="Angsana New" w:hint="cs"/>
                <w:sz w:val="26"/>
                <w:szCs w:val="26"/>
                <w:cs/>
              </w:rPr>
              <w:t>760</w:t>
            </w:r>
            <w:r w:rsidRPr="00DE0B14">
              <w:rPr>
                <w:rFonts w:ascii="Angsana New" w:hAnsi="Angsana New"/>
                <w:sz w:val="26"/>
                <w:szCs w:val="26"/>
              </w:rPr>
              <w:t>,</w:t>
            </w:r>
            <w:r w:rsidRPr="00DE0B14">
              <w:rPr>
                <w:rFonts w:ascii="Angsana New" w:hAnsi="Angsana New" w:hint="cs"/>
                <w:sz w:val="26"/>
                <w:szCs w:val="26"/>
                <w:cs/>
              </w:rPr>
              <w:t>604.41</w:t>
            </w:r>
          </w:p>
        </w:tc>
        <w:tc>
          <w:tcPr>
            <w:tcW w:w="237" w:type="dxa"/>
          </w:tcPr>
          <w:p w:rsidR="00DE0B14" w:rsidRPr="00DE0B14" w:rsidRDefault="00DE0B14" w:rsidP="00DE0B14">
            <w:pPr>
              <w:tabs>
                <w:tab w:val="decimal" w:pos="432"/>
              </w:tabs>
              <w:ind w:left="-108" w:right="-110"/>
              <w:jc w:val="center"/>
              <w:rPr>
                <w:rFonts w:ascii="Angsana New" w:hAnsi="Angsana New"/>
                <w:sz w:val="26"/>
                <w:szCs w:val="26"/>
                <w:cs/>
              </w:rPr>
            </w:pPr>
          </w:p>
        </w:tc>
        <w:tc>
          <w:tcPr>
            <w:tcW w:w="1494" w:type="dxa"/>
            <w:tcBorders>
              <w:bottom w:val="single" w:sz="4" w:space="0" w:color="auto"/>
            </w:tcBorders>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sz w:val="26"/>
                <w:szCs w:val="26"/>
              </w:rPr>
              <w:t>19,260.00</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bottom w:val="single" w:sz="4" w:space="0" w:color="auto"/>
            </w:tcBorders>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c>
          <w:tcPr>
            <w:tcW w:w="237" w:type="dxa"/>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DE0B14" w:rsidRPr="00DE0B14" w:rsidRDefault="00DE0B14" w:rsidP="00DE0B14">
            <w:pPr>
              <w:ind w:left="-108" w:right="-88"/>
              <w:jc w:val="center"/>
              <w:rPr>
                <w:rFonts w:ascii="Angsana New" w:hAnsi="Angsana New"/>
                <w:sz w:val="26"/>
                <w:szCs w:val="26"/>
              </w:rPr>
            </w:pPr>
            <w:r w:rsidRPr="00DE0B14">
              <w:rPr>
                <w:rFonts w:ascii="Angsana New" w:hAnsi="Angsana New"/>
                <w:sz w:val="26"/>
                <w:szCs w:val="26"/>
              </w:rPr>
              <w:t>-</w:t>
            </w:r>
          </w:p>
        </w:tc>
      </w:tr>
      <w:tr w:rsidR="00DE0B14" w:rsidRPr="00377EA0" w:rsidTr="00E935C6">
        <w:tc>
          <w:tcPr>
            <w:tcW w:w="3258" w:type="dxa"/>
          </w:tcPr>
          <w:p w:rsidR="00DE0B14" w:rsidRPr="000A0540" w:rsidRDefault="00DE0B14" w:rsidP="00DE0B14">
            <w:pPr>
              <w:ind w:left="-90" w:right="-110"/>
              <w:jc w:val="center"/>
              <w:rPr>
                <w:rFonts w:ascii="Angsana New" w:hAnsi="Angsana New"/>
                <w:sz w:val="26"/>
                <w:szCs w:val="26"/>
              </w:rPr>
            </w:pPr>
            <w:r w:rsidRPr="000A054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hint="cs"/>
                <w:sz w:val="26"/>
                <w:szCs w:val="26"/>
                <w:cs/>
              </w:rPr>
              <w:t>10,</w:t>
            </w:r>
            <w:r w:rsidRPr="00DE0B14">
              <w:rPr>
                <w:rFonts w:ascii="Angsana New" w:hAnsi="Angsana New"/>
                <w:sz w:val="26"/>
                <w:szCs w:val="26"/>
              </w:rPr>
              <w:t>629,216.90</w:t>
            </w:r>
          </w:p>
        </w:tc>
        <w:tc>
          <w:tcPr>
            <w:tcW w:w="237" w:type="dxa"/>
            <w:tcBorders>
              <w:bottom w:val="nil"/>
            </w:tcBorders>
          </w:tcPr>
          <w:p w:rsidR="00DE0B14" w:rsidRPr="00DE0B14" w:rsidRDefault="00DE0B14" w:rsidP="00DE0B14">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tcPr>
          <w:p w:rsidR="00DE0B14" w:rsidRPr="00DE0B14" w:rsidRDefault="00DE0B14" w:rsidP="00DE0B14">
            <w:pPr>
              <w:ind w:left="-108" w:right="107" w:firstLine="2"/>
              <w:jc w:val="right"/>
              <w:rPr>
                <w:rFonts w:ascii="Angsana New" w:hAnsi="Angsana New"/>
                <w:sz w:val="26"/>
                <w:szCs w:val="26"/>
              </w:rPr>
            </w:pPr>
            <w:r w:rsidRPr="00DE0B14">
              <w:rPr>
                <w:rFonts w:ascii="Angsana New" w:hAnsi="Angsana New"/>
                <w:sz w:val="26"/>
                <w:szCs w:val="26"/>
              </w:rPr>
              <w:t>(228</w:t>
            </w:r>
            <w:r w:rsidRPr="00DE0B14">
              <w:rPr>
                <w:rFonts w:ascii="Angsana New" w:hAnsi="Angsana New" w:hint="cs"/>
                <w:sz w:val="26"/>
                <w:szCs w:val="26"/>
                <w:cs/>
              </w:rPr>
              <w:t>,</w:t>
            </w:r>
            <w:r w:rsidRPr="00DE0B14">
              <w:rPr>
                <w:rFonts w:ascii="Angsana New" w:hAnsi="Angsana New"/>
                <w:sz w:val="26"/>
                <w:szCs w:val="26"/>
              </w:rPr>
              <w:t>484.83)</w:t>
            </w:r>
          </w:p>
        </w:tc>
        <w:tc>
          <w:tcPr>
            <w:tcW w:w="237" w:type="dxa"/>
            <w:tcBorders>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291,745,775.97</w:t>
            </w:r>
          </w:p>
        </w:tc>
        <w:tc>
          <w:tcPr>
            <w:tcW w:w="237" w:type="dxa"/>
            <w:tcBorders>
              <w:bottom w:val="nil"/>
            </w:tcBorders>
          </w:tcPr>
          <w:p w:rsidR="00DE0B14" w:rsidRPr="00DE0B14" w:rsidRDefault="00DE0B14" w:rsidP="00DE0B14">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DE0B14" w:rsidRPr="00DE0B14" w:rsidRDefault="00DE0B14" w:rsidP="00DE0B14">
            <w:pPr>
              <w:ind w:left="-108" w:right="92"/>
              <w:jc w:val="right"/>
              <w:rPr>
                <w:rFonts w:ascii="Angsana New" w:hAnsi="Angsana New"/>
                <w:sz w:val="26"/>
                <w:szCs w:val="26"/>
              </w:rPr>
            </w:pPr>
            <w:r w:rsidRPr="00DE0B14">
              <w:rPr>
                <w:rFonts w:ascii="Angsana New" w:hAnsi="Angsana New"/>
                <w:sz w:val="26"/>
                <w:szCs w:val="26"/>
              </w:rPr>
              <w:t>309,561,314.78</w:t>
            </w:r>
          </w:p>
        </w:tc>
      </w:tr>
      <w:tr w:rsidR="00E935C6" w:rsidRPr="00377EA0" w:rsidTr="000009E6">
        <w:tc>
          <w:tcPr>
            <w:tcW w:w="3258" w:type="dxa"/>
            <w:tcBorders>
              <w:bottom w:val="nil"/>
            </w:tcBorders>
          </w:tcPr>
          <w:p w:rsidR="00E935C6" w:rsidRPr="000A0540" w:rsidRDefault="00E935C6" w:rsidP="00E935C6">
            <w:pPr>
              <w:ind w:left="-90"/>
              <w:jc w:val="left"/>
              <w:rPr>
                <w:rFonts w:ascii="Angsana New" w:hAnsi="Angsana New"/>
                <w:b/>
                <w:bCs/>
                <w:sz w:val="26"/>
                <w:szCs w:val="26"/>
              </w:rPr>
            </w:pPr>
          </w:p>
        </w:tc>
        <w:tc>
          <w:tcPr>
            <w:tcW w:w="1567" w:type="dxa"/>
            <w:tcBorders>
              <w:top w:val="nil"/>
              <w:bottom w:val="nil"/>
            </w:tcBorders>
          </w:tcPr>
          <w:p w:rsidR="00E935C6" w:rsidRPr="000A0540" w:rsidRDefault="00E935C6" w:rsidP="00E935C6">
            <w:pPr>
              <w:jc w:val="center"/>
              <w:rPr>
                <w:rFonts w:ascii="Angsana New" w:hAnsi="Angsana New"/>
                <w:sz w:val="26"/>
                <w:szCs w:val="26"/>
                <w:cs/>
              </w:rPr>
            </w:pPr>
          </w:p>
        </w:tc>
        <w:tc>
          <w:tcPr>
            <w:tcW w:w="237" w:type="dxa"/>
            <w:tcBorders>
              <w:top w:val="nil"/>
              <w:bottom w:val="nil"/>
            </w:tcBorders>
          </w:tcPr>
          <w:p w:rsidR="00E935C6" w:rsidRPr="000A0540" w:rsidRDefault="00E935C6" w:rsidP="00E935C6">
            <w:pPr>
              <w:jc w:val="center"/>
              <w:rPr>
                <w:rFonts w:ascii="Angsana New" w:hAnsi="Angsana New"/>
                <w:sz w:val="26"/>
                <w:szCs w:val="26"/>
                <w:u w:val="single"/>
                <w:cs/>
              </w:rPr>
            </w:pPr>
          </w:p>
        </w:tc>
        <w:tc>
          <w:tcPr>
            <w:tcW w:w="1494" w:type="dxa"/>
            <w:tcBorders>
              <w:top w:val="nil"/>
              <w:bottom w:val="nil"/>
            </w:tcBorders>
          </w:tcPr>
          <w:p w:rsidR="00E935C6" w:rsidRPr="000A0540" w:rsidRDefault="00E935C6" w:rsidP="00E935C6">
            <w:pPr>
              <w:jc w:val="center"/>
              <w:rPr>
                <w:rFonts w:ascii="Angsana New" w:hAnsi="Angsana New"/>
                <w:sz w:val="26"/>
                <w:szCs w:val="26"/>
              </w:rPr>
            </w:pPr>
          </w:p>
        </w:tc>
        <w:tc>
          <w:tcPr>
            <w:tcW w:w="237" w:type="dxa"/>
            <w:tcBorders>
              <w:top w:val="nil"/>
              <w:bottom w:val="nil"/>
            </w:tcBorders>
          </w:tcPr>
          <w:p w:rsidR="00E935C6" w:rsidRPr="000A0540" w:rsidRDefault="00E935C6" w:rsidP="00E935C6">
            <w:pPr>
              <w:jc w:val="center"/>
              <w:rPr>
                <w:rFonts w:ascii="Angsana New" w:hAnsi="Angsana New"/>
                <w:sz w:val="26"/>
                <w:szCs w:val="26"/>
                <w:u w:val="single"/>
                <w:cs/>
              </w:rPr>
            </w:pPr>
          </w:p>
        </w:tc>
        <w:tc>
          <w:tcPr>
            <w:tcW w:w="1527" w:type="dxa"/>
            <w:tcBorders>
              <w:top w:val="nil"/>
              <w:bottom w:val="nil"/>
            </w:tcBorders>
          </w:tcPr>
          <w:p w:rsidR="00E935C6" w:rsidRPr="000A0540" w:rsidRDefault="00E935C6" w:rsidP="00E935C6">
            <w:pPr>
              <w:jc w:val="center"/>
              <w:rPr>
                <w:rFonts w:ascii="Angsana New" w:hAnsi="Angsana New"/>
                <w:sz w:val="26"/>
                <w:szCs w:val="26"/>
              </w:rPr>
            </w:pPr>
          </w:p>
        </w:tc>
        <w:tc>
          <w:tcPr>
            <w:tcW w:w="237" w:type="dxa"/>
            <w:tcBorders>
              <w:top w:val="nil"/>
              <w:bottom w:val="nil"/>
            </w:tcBorders>
          </w:tcPr>
          <w:p w:rsidR="00E935C6" w:rsidRPr="000A0540" w:rsidRDefault="00E935C6" w:rsidP="00E935C6">
            <w:pPr>
              <w:jc w:val="center"/>
              <w:rPr>
                <w:rFonts w:ascii="Angsana New" w:hAnsi="Angsana New"/>
                <w:sz w:val="26"/>
                <w:szCs w:val="26"/>
                <w:u w:val="single"/>
                <w:cs/>
              </w:rPr>
            </w:pPr>
          </w:p>
        </w:tc>
        <w:tc>
          <w:tcPr>
            <w:tcW w:w="1523" w:type="dxa"/>
            <w:tcBorders>
              <w:top w:val="nil"/>
              <w:bottom w:val="nil"/>
            </w:tcBorders>
          </w:tcPr>
          <w:p w:rsidR="00E935C6" w:rsidRPr="000A0540" w:rsidRDefault="00E935C6" w:rsidP="00E935C6">
            <w:pPr>
              <w:jc w:val="center"/>
              <w:rPr>
                <w:rFonts w:ascii="Angsana New" w:hAnsi="Angsana New"/>
                <w:sz w:val="26"/>
                <w:szCs w:val="26"/>
              </w:rPr>
            </w:pPr>
          </w:p>
        </w:tc>
      </w:tr>
      <w:tr w:rsidR="00E935C6" w:rsidRPr="00377EA0" w:rsidTr="000009E6">
        <w:tc>
          <w:tcPr>
            <w:tcW w:w="3258" w:type="dxa"/>
            <w:tcBorders>
              <w:top w:val="nil"/>
            </w:tcBorders>
          </w:tcPr>
          <w:p w:rsidR="00E935C6" w:rsidRPr="000A0540" w:rsidRDefault="00E935C6" w:rsidP="00E935C6">
            <w:pPr>
              <w:ind w:left="-90"/>
              <w:jc w:val="left"/>
              <w:rPr>
                <w:rFonts w:ascii="Angsana New" w:hAnsi="Angsana New"/>
                <w:b/>
                <w:bCs/>
                <w:sz w:val="26"/>
                <w:szCs w:val="26"/>
              </w:rPr>
            </w:pPr>
          </w:p>
        </w:tc>
        <w:tc>
          <w:tcPr>
            <w:tcW w:w="3298" w:type="dxa"/>
            <w:gridSpan w:val="3"/>
            <w:tcBorders>
              <w:top w:val="nil"/>
            </w:tcBorders>
          </w:tcPr>
          <w:p w:rsidR="00E935C6" w:rsidRPr="000A0540" w:rsidRDefault="00E935C6" w:rsidP="00E935C6">
            <w:pPr>
              <w:ind w:left="-108" w:right="-108"/>
              <w:jc w:val="center"/>
              <w:rPr>
                <w:rFonts w:ascii="Angsana New" w:hAnsi="Angsana New"/>
                <w:sz w:val="26"/>
                <w:szCs w:val="26"/>
                <w:cs/>
              </w:rPr>
            </w:pPr>
            <w:r w:rsidRPr="000A0540">
              <w:rPr>
                <w:rFonts w:ascii="Angsana New" w:hAnsi="Angsana New"/>
                <w:sz w:val="26"/>
                <w:szCs w:val="26"/>
              </w:rPr>
              <w:t>Consolidated Financial Statements</w:t>
            </w:r>
          </w:p>
        </w:tc>
        <w:tc>
          <w:tcPr>
            <w:tcW w:w="237" w:type="dxa"/>
            <w:tcBorders>
              <w:top w:val="nil"/>
            </w:tcBorders>
          </w:tcPr>
          <w:p w:rsidR="00E935C6" w:rsidRPr="000A0540" w:rsidRDefault="00E935C6" w:rsidP="00E935C6">
            <w:pPr>
              <w:ind w:left="-108" w:right="-108"/>
              <w:jc w:val="center"/>
              <w:rPr>
                <w:rFonts w:ascii="Angsana New" w:hAnsi="Angsana New"/>
                <w:sz w:val="26"/>
                <w:szCs w:val="26"/>
                <w:cs/>
              </w:rPr>
            </w:pPr>
          </w:p>
        </w:tc>
        <w:tc>
          <w:tcPr>
            <w:tcW w:w="3287" w:type="dxa"/>
            <w:gridSpan w:val="3"/>
            <w:tcBorders>
              <w:top w:val="nil"/>
            </w:tcBorders>
          </w:tcPr>
          <w:p w:rsidR="00E935C6" w:rsidRPr="000A0540" w:rsidRDefault="00E935C6" w:rsidP="00E935C6">
            <w:pPr>
              <w:ind w:left="-108" w:right="-108"/>
              <w:jc w:val="center"/>
              <w:rPr>
                <w:rFonts w:ascii="Angsana New" w:hAnsi="Angsana New"/>
                <w:sz w:val="26"/>
                <w:szCs w:val="26"/>
              </w:rPr>
            </w:pPr>
            <w:r w:rsidRPr="000A0540">
              <w:rPr>
                <w:rFonts w:ascii="Angsana New" w:hAnsi="Angsana New"/>
                <w:sz w:val="26"/>
                <w:szCs w:val="26"/>
              </w:rPr>
              <w:t>Separate Financial Statements</w:t>
            </w:r>
          </w:p>
        </w:tc>
      </w:tr>
      <w:tr w:rsidR="00E935C6" w:rsidRPr="00377EA0" w:rsidTr="000009E6">
        <w:tc>
          <w:tcPr>
            <w:tcW w:w="3258" w:type="dxa"/>
            <w:tcBorders>
              <w:top w:val="nil"/>
            </w:tcBorders>
          </w:tcPr>
          <w:p w:rsidR="00E935C6" w:rsidRPr="000A0540" w:rsidRDefault="00E935C6" w:rsidP="00E935C6">
            <w:pPr>
              <w:ind w:left="-90"/>
              <w:jc w:val="left"/>
              <w:rPr>
                <w:rFonts w:ascii="Angsana New" w:hAnsi="Angsana New"/>
                <w:b/>
                <w:bCs/>
                <w:sz w:val="26"/>
                <w:szCs w:val="26"/>
              </w:rPr>
            </w:pPr>
          </w:p>
        </w:tc>
        <w:tc>
          <w:tcPr>
            <w:tcW w:w="1567" w:type="dxa"/>
            <w:tcBorders>
              <w:top w:val="nil"/>
            </w:tcBorders>
          </w:tcPr>
          <w:p w:rsidR="00E935C6" w:rsidRPr="000A0540" w:rsidRDefault="00E935C6" w:rsidP="00E935C6">
            <w:pPr>
              <w:jc w:val="center"/>
              <w:rPr>
                <w:rFonts w:ascii="Angsana New" w:hAnsi="Angsana New"/>
                <w:sz w:val="26"/>
                <w:szCs w:val="26"/>
                <w:cs/>
              </w:rPr>
            </w:pPr>
            <w:r w:rsidRPr="000A0540">
              <w:rPr>
                <w:rFonts w:ascii="Angsana New" w:hAnsi="Angsana New"/>
                <w:sz w:val="26"/>
                <w:szCs w:val="26"/>
              </w:rPr>
              <w:t>As at</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494"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As at</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527"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As at</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523"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As at</w:t>
            </w:r>
          </w:p>
        </w:tc>
      </w:tr>
      <w:tr w:rsidR="00E935C6" w:rsidRPr="00377EA0" w:rsidTr="00E935C6">
        <w:tc>
          <w:tcPr>
            <w:tcW w:w="3258" w:type="dxa"/>
          </w:tcPr>
          <w:p w:rsidR="00E935C6" w:rsidRPr="000A0540" w:rsidRDefault="00E935C6" w:rsidP="00E935C6">
            <w:pPr>
              <w:ind w:left="-90"/>
              <w:jc w:val="left"/>
              <w:rPr>
                <w:rFonts w:ascii="Angsana New" w:hAnsi="Angsana New"/>
                <w:b/>
                <w:bCs/>
                <w:sz w:val="26"/>
                <w:szCs w:val="26"/>
              </w:rPr>
            </w:pPr>
          </w:p>
        </w:tc>
        <w:tc>
          <w:tcPr>
            <w:tcW w:w="1567" w:type="dxa"/>
            <w:tcBorders>
              <w:top w:val="nil"/>
            </w:tcBorders>
          </w:tcPr>
          <w:p w:rsidR="00E935C6" w:rsidRPr="000A0540" w:rsidRDefault="00E935C6" w:rsidP="00E935C6">
            <w:pPr>
              <w:ind w:left="-108" w:right="-102"/>
              <w:jc w:val="center"/>
              <w:rPr>
                <w:rFonts w:ascii="Angsana New" w:hAnsi="Angsana New"/>
                <w:sz w:val="26"/>
                <w:szCs w:val="26"/>
                <w:cs/>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16</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494" w:type="dxa"/>
            <w:tcBorders>
              <w:top w:val="nil"/>
            </w:tcBorders>
          </w:tcPr>
          <w:p w:rsidR="00E935C6" w:rsidRPr="000A0540" w:rsidRDefault="00E935C6" w:rsidP="00E935C6">
            <w:pPr>
              <w:ind w:left="-101" w:right="-102"/>
              <w:jc w:val="center"/>
              <w:rPr>
                <w:rFonts w:ascii="Angsana New" w:hAnsi="Angsana New"/>
                <w:sz w:val="26"/>
                <w:szCs w:val="26"/>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15</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527" w:type="dxa"/>
            <w:tcBorders>
              <w:top w:val="nil"/>
            </w:tcBorders>
          </w:tcPr>
          <w:p w:rsidR="00E935C6" w:rsidRPr="000A0540" w:rsidRDefault="00E935C6" w:rsidP="00E935C6">
            <w:pPr>
              <w:ind w:left="-108" w:right="-102"/>
              <w:jc w:val="center"/>
              <w:rPr>
                <w:rFonts w:ascii="Angsana New" w:hAnsi="Angsana New"/>
                <w:sz w:val="26"/>
                <w:szCs w:val="26"/>
                <w:cs/>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16</w:t>
            </w:r>
          </w:p>
        </w:tc>
        <w:tc>
          <w:tcPr>
            <w:tcW w:w="237" w:type="dxa"/>
            <w:tcBorders>
              <w:top w:val="nil"/>
            </w:tcBorders>
          </w:tcPr>
          <w:p w:rsidR="00E935C6" w:rsidRPr="000A0540" w:rsidRDefault="00E935C6" w:rsidP="00E935C6">
            <w:pPr>
              <w:jc w:val="center"/>
              <w:rPr>
                <w:rFonts w:ascii="Angsana New" w:hAnsi="Angsana New"/>
                <w:sz w:val="26"/>
                <w:szCs w:val="26"/>
                <w:u w:val="single"/>
                <w:cs/>
              </w:rPr>
            </w:pPr>
          </w:p>
        </w:tc>
        <w:tc>
          <w:tcPr>
            <w:tcW w:w="1523" w:type="dxa"/>
            <w:tcBorders>
              <w:top w:val="nil"/>
            </w:tcBorders>
          </w:tcPr>
          <w:p w:rsidR="00E935C6" w:rsidRPr="000A0540" w:rsidRDefault="00E935C6" w:rsidP="00E935C6">
            <w:pPr>
              <w:ind w:left="-101" w:right="-102"/>
              <w:jc w:val="center"/>
              <w:rPr>
                <w:rFonts w:ascii="Angsana New" w:hAnsi="Angsana New"/>
                <w:sz w:val="26"/>
                <w:szCs w:val="26"/>
              </w:rPr>
            </w:pPr>
            <w:r w:rsidRPr="000A0540">
              <w:rPr>
                <w:rFonts w:ascii="Angsana New" w:hAnsi="Angsana New"/>
                <w:sz w:val="26"/>
                <w:szCs w:val="26"/>
              </w:rPr>
              <w:t xml:space="preserve">31 </w:t>
            </w:r>
            <w:r w:rsidRPr="000A0540">
              <w:rPr>
                <w:rFonts w:ascii="Angsana New" w:eastAsia="Angsana New" w:hAnsi="Angsana New"/>
                <w:sz w:val="26"/>
                <w:szCs w:val="26"/>
              </w:rPr>
              <w:t>December</w:t>
            </w:r>
            <w:r w:rsidRPr="000A0540">
              <w:rPr>
                <w:rFonts w:ascii="Angsana New" w:eastAsia="Angsana New" w:hAnsi="Angsana New"/>
                <w:sz w:val="26"/>
                <w:szCs w:val="26"/>
                <w:cs/>
                <w:lang w:eastAsia="th-TH"/>
              </w:rPr>
              <w:t xml:space="preserve"> 20</w:t>
            </w:r>
            <w:r w:rsidRPr="000A0540">
              <w:rPr>
                <w:rFonts w:ascii="Angsana New" w:eastAsia="Angsana New" w:hAnsi="Angsana New"/>
                <w:sz w:val="26"/>
                <w:szCs w:val="26"/>
              </w:rPr>
              <w:t>15</w:t>
            </w:r>
          </w:p>
        </w:tc>
      </w:tr>
      <w:tr w:rsidR="00E935C6" w:rsidRPr="00377EA0" w:rsidTr="00E935C6">
        <w:tc>
          <w:tcPr>
            <w:tcW w:w="3258" w:type="dxa"/>
          </w:tcPr>
          <w:p w:rsidR="00E935C6" w:rsidRPr="000A0540" w:rsidRDefault="00E935C6" w:rsidP="00E935C6">
            <w:pPr>
              <w:ind w:left="-90"/>
              <w:jc w:val="left"/>
              <w:rPr>
                <w:rFonts w:ascii="Angsana New" w:hAnsi="Angsana New"/>
                <w:b/>
                <w:bCs/>
                <w:sz w:val="26"/>
                <w:szCs w:val="26"/>
              </w:rPr>
            </w:pPr>
          </w:p>
        </w:tc>
        <w:tc>
          <w:tcPr>
            <w:tcW w:w="1567"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Baht</w:t>
            </w:r>
          </w:p>
        </w:tc>
        <w:tc>
          <w:tcPr>
            <w:tcW w:w="237" w:type="dxa"/>
            <w:tcBorders>
              <w:top w:val="nil"/>
            </w:tcBorders>
          </w:tcPr>
          <w:p w:rsidR="00E935C6" w:rsidRPr="000A0540" w:rsidRDefault="00E935C6" w:rsidP="00E935C6">
            <w:pPr>
              <w:jc w:val="center"/>
              <w:rPr>
                <w:rFonts w:ascii="Angsana New" w:hAnsi="Angsana New"/>
                <w:sz w:val="26"/>
                <w:szCs w:val="26"/>
                <w:cs/>
              </w:rPr>
            </w:pPr>
          </w:p>
        </w:tc>
        <w:tc>
          <w:tcPr>
            <w:tcW w:w="1494"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Baht</w:t>
            </w:r>
          </w:p>
        </w:tc>
        <w:tc>
          <w:tcPr>
            <w:tcW w:w="237" w:type="dxa"/>
            <w:tcBorders>
              <w:top w:val="nil"/>
            </w:tcBorders>
          </w:tcPr>
          <w:p w:rsidR="00E935C6" w:rsidRPr="000A0540" w:rsidRDefault="00E935C6" w:rsidP="00E935C6">
            <w:pPr>
              <w:jc w:val="center"/>
              <w:rPr>
                <w:rFonts w:ascii="Angsana New" w:hAnsi="Angsana New"/>
                <w:sz w:val="26"/>
                <w:szCs w:val="26"/>
                <w:cs/>
              </w:rPr>
            </w:pPr>
          </w:p>
        </w:tc>
        <w:tc>
          <w:tcPr>
            <w:tcW w:w="1527"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Baht</w:t>
            </w:r>
          </w:p>
        </w:tc>
        <w:tc>
          <w:tcPr>
            <w:tcW w:w="237" w:type="dxa"/>
            <w:tcBorders>
              <w:top w:val="nil"/>
            </w:tcBorders>
          </w:tcPr>
          <w:p w:rsidR="00E935C6" w:rsidRPr="000A0540" w:rsidRDefault="00E935C6" w:rsidP="00E935C6">
            <w:pPr>
              <w:jc w:val="center"/>
              <w:rPr>
                <w:rFonts w:ascii="Angsana New" w:hAnsi="Angsana New"/>
                <w:sz w:val="26"/>
                <w:szCs w:val="26"/>
                <w:cs/>
              </w:rPr>
            </w:pPr>
          </w:p>
        </w:tc>
        <w:tc>
          <w:tcPr>
            <w:tcW w:w="1523" w:type="dxa"/>
            <w:tcBorders>
              <w:top w:val="nil"/>
            </w:tcBorders>
          </w:tcPr>
          <w:p w:rsidR="00E935C6" w:rsidRPr="000A0540" w:rsidRDefault="00E935C6" w:rsidP="00E935C6">
            <w:pPr>
              <w:jc w:val="center"/>
              <w:rPr>
                <w:rFonts w:ascii="Angsana New" w:hAnsi="Angsana New"/>
                <w:sz w:val="26"/>
                <w:szCs w:val="26"/>
              </w:rPr>
            </w:pPr>
            <w:r w:rsidRPr="000A0540">
              <w:rPr>
                <w:rFonts w:ascii="Angsana New" w:hAnsi="Angsana New"/>
                <w:sz w:val="26"/>
                <w:szCs w:val="26"/>
              </w:rPr>
              <w:t>Baht</w:t>
            </w:r>
          </w:p>
        </w:tc>
      </w:tr>
      <w:tr w:rsidR="00E935C6" w:rsidRPr="00377EA0" w:rsidTr="00E935C6">
        <w:tc>
          <w:tcPr>
            <w:tcW w:w="3258" w:type="dxa"/>
            <w:tcBorders>
              <w:top w:val="nil"/>
            </w:tcBorders>
          </w:tcPr>
          <w:p w:rsidR="00E935C6" w:rsidRPr="000A0540" w:rsidRDefault="00E935C6" w:rsidP="00E935C6">
            <w:pPr>
              <w:ind w:left="-90"/>
              <w:jc w:val="left"/>
              <w:rPr>
                <w:rFonts w:ascii="Angsana New" w:hAnsi="Angsana New"/>
                <w:b/>
                <w:bCs/>
                <w:sz w:val="26"/>
                <w:szCs w:val="26"/>
              </w:rPr>
            </w:pPr>
            <w:r w:rsidRPr="000A0540">
              <w:rPr>
                <w:rFonts w:ascii="Angsana New" w:hAnsi="Angsana New"/>
                <w:b/>
                <w:bCs/>
                <w:sz w:val="26"/>
                <w:szCs w:val="26"/>
              </w:rPr>
              <w:t>Short-term loans</w:t>
            </w:r>
          </w:p>
        </w:tc>
        <w:tc>
          <w:tcPr>
            <w:tcW w:w="1567"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432"/>
              </w:tabs>
              <w:ind w:left="-108" w:right="-108"/>
              <w:jc w:val="center"/>
              <w:rPr>
                <w:rFonts w:ascii="Angsana New" w:hAnsi="Angsana New"/>
                <w:b/>
                <w:bCs/>
                <w:sz w:val="26"/>
                <w:szCs w:val="26"/>
                <w:cs/>
              </w:rPr>
            </w:pPr>
          </w:p>
        </w:tc>
        <w:tc>
          <w:tcPr>
            <w:tcW w:w="1494"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b/>
                <w:bCs/>
                <w:sz w:val="26"/>
                <w:szCs w:val="26"/>
              </w:rPr>
            </w:pPr>
          </w:p>
        </w:tc>
        <w:tc>
          <w:tcPr>
            <w:tcW w:w="1527" w:type="dxa"/>
            <w:tcBorders>
              <w:top w:val="nil"/>
            </w:tcBorders>
          </w:tcPr>
          <w:p w:rsidR="00E935C6" w:rsidRPr="000A0540" w:rsidRDefault="00E935C6" w:rsidP="00E935C6">
            <w:pPr>
              <w:tabs>
                <w:tab w:val="left" w:pos="1361"/>
              </w:tabs>
              <w:ind w:left="-108" w:right="92"/>
              <w:jc w:val="right"/>
              <w:rPr>
                <w:rFonts w:ascii="Angsana New" w:hAnsi="Angsana New"/>
                <w:sz w:val="26"/>
                <w:szCs w:val="26"/>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b/>
                <w:bCs/>
                <w:sz w:val="26"/>
                <w:szCs w:val="26"/>
              </w:rPr>
            </w:pPr>
          </w:p>
        </w:tc>
        <w:tc>
          <w:tcPr>
            <w:tcW w:w="1523" w:type="dxa"/>
            <w:tcBorders>
              <w:top w:val="nil"/>
            </w:tcBorders>
          </w:tcPr>
          <w:p w:rsidR="00E935C6" w:rsidRPr="000A0540" w:rsidRDefault="00E935C6" w:rsidP="00E935C6">
            <w:pPr>
              <w:tabs>
                <w:tab w:val="left" w:pos="1361"/>
              </w:tabs>
              <w:ind w:left="-108" w:right="92"/>
              <w:jc w:val="right"/>
              <w:rPr>
                <w:rFonts w:ascii="Angsana New" w:hAnsi="Angsana New"/>
                <w:sz w:val="26"/>
                <w:szCs w:val="26"/>
              </w:rPr>
            </w:pPr>
          </w:p>
        </w:tc>
      </w:tr>
      <w:tr w:rsidR="00E935C6" w:rsidRPr="00377EA0" w:rsidTr="005D029D">
        <w:tc>
          <w:tcPr>
            <w:tcW w:w="3258" w:type="dxa"/>
          </w:tcPr>
          <w:p w:rsidR="00E935C6" w:rsidRPr="000A0540" w:rsidRDefault="00E935C6" w:rsidP="00E935C6">
            <w:pPr>
              <w:ind w:left="-108" w:firstLine="18"/>
              <w:jc w:val="thaiDistribute"/>
              <w:rPr>
                <w:rFonts w:ascii="Angsana New" w:hAnsi="Angsana New"/>
                <w:sz w:val="26"/>
                <w:szCs w:val="26"/>
                <w:cs/>
              </w:rPr>
            </w:pPr>
            <w:r w:rsidRPr="000A0540">
              <w:rPr>
                <w:rFonts w:ascii="Angsana New" w:hAnsi="Angsana New"/>
                <w:sz w:val="26"/>
                <w:szCs w:val="26"/>
                <w:lang w:val="en-GB"/>
              </w:rPr>
              <w:t>Subsidiaries</w:t>
            </w:r>
          </w:p>
        </w:tc>
        <w:tc>
          <w:tcPr>
            <w:tcW w:w="1567" w:type="dxa"/>
          </w:tcPr>
          <w:p w:rsidR="00E935C6" w:rsidRPr="000A0540" w:rsidRDefault="00E935C6" w:rsidP="00E935C6">
            <w:pPr>
              <w:ind w:left="-108" w:right="107" w:firstLine="2"/>
              <w:jc w:val="right"/>
              <w:rPr>
                <w:rFonts w:ascii="Angsana New" w:hAnsi="Angsana New"/>
                <w:sz w:val="26"/>
                <w:szCs w:val="26"/>
                <w:cs/>
              </w:rPr>
            </w:pPr>
          </w:p>
        </w:tc>
        <w:tc>
          <w:tcPr>
            <w:tcW w:w="237" w:type="dxa"/>
          </w:tcPr>
          <w:p w:rsidR="00E935C6" w:rsidRPr="000A0540" w:rsidRDefault="00E935C6" w:rsidP="00E935C6">
            <w:pPr>
              <w:tabs>
                <w:tab w:val="decimal" w:pos="432"/>
              </w:tabs>
              <w:ind w:left="-108" w:right="-108"/>
              <w:jc w:val="center"/>
              <w:rPr>
                <w:rFonts w:ascii="Angsana New" w:hAnsi="Angsana New"/>
                <w:sz w:val="26"/>
                <w:szCs w:val="26"/>
                <w:cs/>
              </w:rPr>
            </w:pPr>
          </w:p>
        </w:tc>
        <w:tc>
          <w:tcPr>
            <w:tcW w:w="1494" w:type="dxa"/>
          </w:tcPr>
          <w:p w:rsidR="00E935C6" w:rsidRPr="000A0540" w:rsidRDefault="00E935C6" w:rsidP="00E935C6">
            <w:pPr>
              <w:ind w:left="-108" w:right="107" w:firstLine="2"/>
              <w:jc w:val="right"/>
              <w:rPr>
                <w:rFonts w:ascii="Angsana New" w:hAnsi="Angsana New"/>
                <w:sz w:val="26"/>
                <w:szCs w:val="26"/>
                <w:cs/>
              </w:rPr>
            </w:pPr>
          </w:p>
        </w:tc>
        <w:tc>
          <w:tcPr>
            <w:tcW w:w="237" w:type="dxa"/>
          </w:tcPr>
          <w:p w:rsidR="00E935C6" w:rsidRPr="000A0540" w:rsidRDefault="00E935C6" w:rsidP="00E935C6">
            <w:pPr>
              <w:tabs>
                <w:tab w:val="decimal" w:pos="585"/>
              </w:tabs>
              <w:ind w:left="-108" w:right="-108"/>
              <w:jc w:val="center"/>
              <w:rPr>
                <w:rFonts w:ascii="Angsana New" w:hAnsi="Angsana New"/>
                <w:sz w:val="26"/>
                <w:szCs w:val="26"/>
              </w:rPr>
            </w:pPr>
          </w:p>
        </w:tc>
        <w:tc>
          <w:tcPr>
            <w:tcW w:w="1527" w:type="dxa"/>
          </w:tcPr>
          <w:p w:rsidR="00E935C6" w:rsidRPr="000A0540" w:rsidRDefault="00E935C6" w:rsidP="00E935C6">
            <w:pPr>
              <w:tabs>
                <w:tab w:val="left" w:pos="1361"/>
              </w:tabs>
              <w:ind w:left="-108" w:right="92"/>
              <w:jc w:val="right"/>
              <w:rPr>
                <w:rFonts w:ascii="Angsana New" w:hAnsi="Angsana New"/>
                <w:sz w:val="26"/>
                <w:szCs w:val="26"/>
              </w:rPr>
            </w:pPr>
          </w:p>
        </w:tc>
        <w:tc>
          <w:tcPr>
            <w:tcW w:w="237" w:type="dxa"/>
          </w:tcPr>
          <w:p w:rsidR="00E935C6" w:rsidRPr="000A0540" w:rsidRDefault="00E935C6" w:rsidP="00E935C6">
            <w:pPr>
              <w:tabs>
                <w:tab w:val="decimal" w:pos="585"/>
              </w:tabs>
              <w:ind w:left="-108" w:right="-108"/>
              <w:jc w:val="center"/>
              <w:rPr>
                <w:rFonts w:ascii="Angsana New" w:hAnsi="Angsana New"/>
                <w:sz w:val="26"/>
                <w:szCs w:val="26"/>
              </w:rPr>
            </w:pPr>
          </w:p>
        </w:tc>
        <w:tc>
          <w:tcPr>
            <w:tcW w:w="1523" w:type="dxa"/>
          </w:tcPr>
          <w:p w:rsidR="00E935C6" w:rsidRPr="000A0540" w:rsidRDefault="00E935C6" w:rsidP="00E935C6">
            <w:pPr>
              <w:tabs>
                <w:tab w:val="left" w:pos="1361"/>
              </w:tabs>
              <w:ind w:left="-108" w:right="92"/>
              <w:jc w:val="right"/>
              <w:rPr>
                <w:rFonts w:ascii="Angsana New" w:hAnsi="Angsana New"/>
                <w:sz w:val="26"/>
                <w:szCs w:val="26"/>
              </w:rPr>
            </w:pPr>
          </w:p>
        </w:tc>
      </w:tr>
      <w:tr w:rsidR="00E935C6" w:rsidRPr="00377EA0" w:rsidTr="005D029D">
        <w:tc>
          <w:tcPr>
            <w:tcW w:w="3258" w:type="dxa"/>
          </w:tcPr>
          <w:p w:rsidR="00E935C6" w:rsidRPr="000A0540" w:rsidRDefault="00E935C6" w:rsidP="00E935C6">
            <w:pPr>
              <w:ind w:left="90"/>
              <w:jc w:val="left"/>
              <w:rPr>
                <w:rFonts w:ascii="Angsana New" w:hAnsi="Angsana New"/>
                <w:sz w:val="26"/>
                <w:szCs w:val="26"/>
              </w:rPr>
            </w:pPr>
            <w:r w:rsidRPr="000A0540">
              <w:rPr>
                <w:rFonts w:ascii="Angsana New" w:hAnsi="Angsana New"/>
                <w:sz w:val="26"/>
                <w:szCs w:val="26"/>
              </w:rPr>
              <w:t>Millcon Thiha Limited</w:t>
            </w:r>
          </w:p>
        </w:tc>
        <w:tc>
          <w:tcPr>
            <w:tcW w:w="1567" w:type="dxa"/>
            <w:tcBorders>
              <w:bottom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bottom w:val="nil"/>
            </w:tcBorders>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bottom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bottom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bottom w:val="nil"/>
            </w:tcBorders>
          </w:tcPr>
          <w:p w:rsidR="00E935C6" w:rsidRPr="007F2A15" w:rsidRDefault="00E935C6" w:rsidP="00E935C6">
            <w:pPr>
              <w:ind w:left="-108" w:right="92"/>
              <w:jc w:val="right"/>
              <w:rPr>
                <w:rFonts w:ascii="Angsana New" w:hAnsi="Angsana New"/>
                <w:sz w:val="26"/>
                <w:szCs w:val="26"/>
              </w:rPr>
            </w:pPr>
            <w:r w:rsidRPr="007F2A15">
              <w:rPr>
                <w:rFonts w:ascii="Angsana New" w:hAnsi="Angsana New" w:hint="cs"/>
                <w:sz w:val="26"/>
                <w:szCs w:val="26"/>
                <w:cs/>
              </w:rPr>
              <w:t>896</w:t>
            </w:r>
            <w:r w:rsidRPr="007F2A15">
              <w:rPr>
                <w:rFonts w:ascii="Angsana New" w:hAnsi="Angsana New"/>
                <w:sz w:val="26"/>
                <w:szCs w:val="26"/>
              </w:rPr>
              <w:t>,</w:t>
            </w:r>
            <w:r w:rsidRPr="007F2A15">
              <w:rPr>
                <w:rFonts w:ascii="Angsana New" w:hAnsi="Angsana New" w:hint="cs"/>
                <w:sz w:val="26"/>
                <w:szCs w:val="26"/>
                <w:cs/>
              </w:rPr>
              <w:t>948.26</w:t>
            </w:r>
          </w:p>
        </w:tc>
        <w:tc>
          <w:tcPr>
            <w:tcW w:w="237" w:type="dxa"/>
            <w:tcBorders>
              <w:bottom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bottom w:val="nil"/>
            </w:tcBorders>
          </w:tcPr>
          <w:p w:rsidR="00E935C6" w:rsidRPr="007F2A15" w:rsidRDefault="00E935C6" w:rsidP="00E935C6">
            <w:pPr>
              <w:ind w:left="-108" w:right="92"/>
              <w:jc w:val="right"/>
              <w:rPr>
                <w:rFonts w:ascii="Angsana New" w:hAnsi="Angsana New"/>
                <w:sz w:val="26"/>
                <w:szCs w:val="26"/>
              </w:rPr>
            </w:pPr>
            <w:r w:rsidRPr="007F2A15">
              <w:rPr>
                <w:rFonts w:ascii="Angsana New" w:hAnsi="Angsana New"/>
                <w:sz w:val="26"/>
                <w:szCs w:val="26"/>
                <w:cs/>
              </w:rPr>
              <w:t>907</w:t>
            </w:r>
            <w:r w:rsidRPr="007F2A15">
              <w:rPr>
                <w:rFonts w:ascii="Angsana New" w:hAnsi="Angsana New"/>
                <w:sz w:val="26"/>
                <w:szCs w:val="26"/>
              </w:rPr>
              <w:t>,</w:t>
            </w:r>
            <w:r w:rsidRPr="007F2A15">
              <w:rPr>
                <w:rFonts w:ascii="Angsana New" w:hAnsi="Angsana New"/>
                <w:sz w:val="26"/>
                <w:szCs w:val="26"/>
                <w:cs/>
              </w:rPr>
              <w:t>467.51</w:t>
            </w:r>
          </w:p>
        </w:tc>
      </w:tr>
      <w:tr w:rsidR="00E935C6" w:rsidRPr="00377EA0" w:rsidTr="005D029D">
        <w:tc>
          <w:tcPr>
            <w:tcW w:w="3258" w:type="dxa"/>
          </w:tcPr>
          <w:p w:rsidR="00E935C6" w:rsidRPr="000A0540" w:rsidRDefault="00E935C6" w:rsidP="00E935C6">
            <w:pPr>
              <w:ind w:left="90"/>
              <w:jc w:val="left"/>
              <w:rPr>
                <w:rFonts w:ascii="Angsana New" w:hAnsi="Angsana New"/>
                <w:sz w:val="26"/>
                <w:szCs w:val="26"/>
                <w:cs/>
              </w:rPr>
            </w:pPr>
            <w:r w:rsidRPr="000A0540">
              <w:rPr>
                <w:rFonts w:ascii="Angsana New" w:eastAsia="Times New Roman" w:hAnsi="Angsana New"/>
                <w:position w:val="6"/>
                <w:sz w:val="26"/>
                <w:szCs w:val="26"/>
              </w:rPr>
              <w:t>World Wide Processing  Co., Ltd.</w:t>
            </w:r>
          </w:p>
        </w:tc>
        <w:tc>
          <w:tcPr>
            <w:tcW w:w="1567" w:type="dxa"/>
            <w:tcBorders>
              <w:top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tcPr>
          <w:p w:rsidR="00E935C6" w:rsidRPr="007F2A15" w:rsidRDefault="00E935C6" w:rsidP="00E935C6">
            <w:pPr>
              <w:ind w:left="-108" w:right="-103" w:firstLine="108"/>
              <w:jc w:val="center"/>
              <w:rPr>
                <w:rFonts w:ascii="Angsana New" w:hAnsi="Angsana New"/>
                <w:sz w:val="26"/>
                <w:szCs w:val="26"/>
                <w:cs/>
              </w:rPr>
            </w:pPr>
          </w:p>
        </w:tc>
        <w:tc>
          <w:tcPr>
            <w:tcW w:w="1494" w:type="dxa"/>
            <w:tcBorders>
              <w:top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nil"/>
            </w:tcBorders>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nil"/>
            </w:tcBorders>
          </w:tcPr>
          <w:p w:rsidR="00E935C6" w:rsidRPr="007F2A15" w:rsidRDefault="00E935C6" w:rsidP="00E935C6">
            <w:pPr>
              <w:ind w:left="-108" w:right="92"/>
              <w:jc w:val="right"/>
              <w:rPr>
                <w:rFonts w:ascii="Angsana New" w:hAnsi="Angsana New"/>
                <w:sz w:val="26"/>
                <w:szCs w:val="26"/>
              </w:rPr>
            </w:pPr>
            <w:r w:rsidRPr="007F2A15">
              <w:rPr>
                <w:rFonts w:ascii="Angsana New" w:hAnsi="Angsana New"/>
                <w:sz w:val="26"/>
                <w:szCs w:val="26"/>
                <w:cs/>
              </w:rPr>
              <w:t>233</w:t>
            </w:r>
            <w:r w:rsidRPr="007F2A15">
              <w:rPr>
                <w:rFonts w:ascii="Angsana New" w:hAnsi="Angsana New"/>
                <w:sz w:val="26"/>
                <w:szCs w:val="26"/>
              </w:rPr>
              <w:t>,</w:t>
            </w:r>
            <w:r w:rsidRPr="007F2A15">
              <w:rPr>
                <w:rFonts w:ascii="Angsana New" w:hAnsi="Angsana New"/>
                <w:sz w:val="26"/>
                <w:szCs w:val="26"/>
                <w:cs/>
              </w:rPr>
              <w:t>090</w:t>
            </w:r>
            <w:r w:rsidRPr="007F2A15">
              <w:rPr>
                <w:rFonts w:ascii="Angsana New" w:hAnsi="Angsana New"/>
                <w:sz w:val="26"/>
                <w:szCs w:val="26"/>
              </w:rPr>
              <w:t>,</w:t>
            </w:r>
            <w:r w:rsidRPr="007F2A15">
              <w:rPr>
                <w:rFonts w:ascii="Angsana New" w:hAnsi="Angsana New"/>
                <w:sz w:val="26"/>
                <w:szCs w:val="26"/>
                <w:cs/>
              </w:rPr>
              <w:t>111.00</w:t>
            </w:r>
          </w:p>
        </w:tc>
      </w:tr>
      <w:tr w:rsidR="00E935C6" w:rsidRPr="00377EA0" w:rsidTr="005D029D">
        <w:tc>
          <w:tcPr>
            <w:tcW w:w="3258" w:type="dxa"/>
          </w:tcPr>
          <w:p w:rsidR="00E935C6" w:rsidRPr="000A0540" w:rsidRDefault="00E935C6" w:rsidP="00E935C6">
            <w:pPr>
              <w:ind w:left="-90"/>
              <w:jc w:val="left"/>
              <w:rPr>
                <w:rFonts w:ascii="Angsana New" w:hAnsi="Angsana New"/>
                <w:sz w:val="26"/>
                <w:szCs w:val="26"/>
                <w:cs/>
              </w:rPr>
            </w:pPr>
            <w:r w:rsidRPr="000A0540">
              <w:rPr>
                <w:rFonts w:ascii="Angsana New" w:eastAsia="Times New Roman" w:hAnsi="Angsana New"/>
                <w:position w:val="6"/>
                <w:sz w:val="26"/>
                <w:szCs w:val="26"/>
              </w:rPr>
              <w:t>Related parties</w:t>
            </w:r>
          </w:p>
        </w:tc>
        <w:tc>
          <w:tcPr>
            <w:tcW w:w="1567" w:type="dxa"/>
            <w:tcBorders>
              <w:top w:val="nil"/>
            </w:tcBorders>
          </w:tcPr>
          <w:p w:rsidR="00E935C6" w:rsidRPr="007F2A15"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top w:val="nil"/>
            </w:tcBorders>
          </w:tcPr>
          <w:p w:rsidR="00E935C6" w:rsidRPr="007F2A15"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nil"/>
            </w:tcBorders>
          </w:tcPr>
          <w:p w:rsidR="00E935C6" w:rsidRPr="007F2A15" w:rsidRDefault="00E935C6" w:rsidP="00E935C6">
            <w:pPr>
              <w:ind w:left="-108" w:right="92"/>
              <w:jc w:val="right"/>
              <w:rPr>
                <w:rFonts w:ascii="Angsana New" w:hAnsi="Angsana New"/>
                <w:sz w:val="26"/>
                <w:szCs w:val="26"/>
              </w:rPr>
            </w:pP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nil"/>
            </w:tcBorders>
          </w:tcPr>
          <w:p w:rsidR="00E935C6" w:rsidRPr="007F2A15" w:rsidRDefault="00E935C6" w:rsidP="00E935C6">
            <w:pPr>
              <w:ind w:left="-108" w:right="92"/>
              <w:jc w:val="right"/>
              <w:rPr>
                <w:rFonts w:ascii="Angsana New" w:hAnsi="Angsana New"/>
                <w:sz w:val="26"/>
                <w:szCs w:val="26"/>
              </w:rPr>
            </w:pPr>
          </w:p>
        </w:tc>
      </w:tr>
      <w:tr w:rsidR="00E935C6" w:rsidRPr="00377EA0" w:rsidTr="00DE1692">
        <w:tc>
          <w:tcPr>
            <w:tcW w:w="3258" w:type="dxa"/>
          </w:tcPr>
          <w:p w:rsidR="00E935C6" w:rsidRPr="000A0540" w:rsidRDefault="00E935C6" w:rsidP="00E935C6">
            <w:pPr>
              <w:ind w:left="90"/>
              <w:jc w:val="left"/>
              <w:rPr>
                <w:rFonts w:ascii="Angsana New" w:hAnsi="Angsana New"/>
                <w:spacing w:val="-2"/>
                <w:sz w:val="26"/>
                <w:szCs w:val="26"/>
              </w:rPr>
            </w:pPr>
            <w:r w:rsidRPr="000A0540">
              <w:rPr>
                <w:rFonts w:ascii="Angsana New" w:hAnsi="Angsana New"/>
                <w:spacing w:val="-2"/>
                <w:sz w:val="26"/>
                <w:szCs w:val="26"/>
              </w:rPr>
              <w:t>AEC Power Engineering  Sole Co., Ltd.</w:t>
            </w:r>
          </w:p>
        </w:tc>
        <w:tc>
          <w:tcPr>
            <w:tcW w:w="1567" w:type="dxa"/>
            <w:tcBorders>
              <w:bottom w:val="single" w:sz="4" w:space="0" w:color="auto"/>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bottom w:val="single" w:sz="4" w:space="0" w:color="auto"/>
            </w:tcBorders>
          </w:tcPr>
          <w:p w:rsidR="00E935C6" w:rsidRPr="007F2A15" w:rsidRDefault="00E935C6" w:rsidP="00E935C6">
            <w:pPr>
              <w:ind w:left="-108" w:right="107" w:firstLine="2"/>
              <w:jc w:val="right"/>
              <w:rPr>
                <w:rFonts w:ascii="Angsana New" w:hAnsi="Angsana New"/>
                <w:sz w:val="26"/>
                <w:szCs w:val="26"/>
                <w:cs/>
              </w:rPr>
            </w:pPr>
            <w:r w:rsidRPr="007F2A15">
              <w:rPr>
                <w:rFonts w:ascii="Angsana New" w:hAnsi="Angsana New" w:hint="cs"/>
                <w:sz w:val="26"/>
                <w:szCs w:val="26"/>
                <w:cs/>
              </w:rPr>
              <w:t>2</w:t>
            </w:r>
            <w:r w:rsidRPr="007F2A15">
              <w:rPr>
                <w:rFonts w:ascii="Angsana New" w:hAnsi="Angsana New"/>
                <w:sz w:val="26"/>
                <w:szCs w:val="26"/>
              </w:rPr>
              <w:t>,550,000.00</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bottom w:val="single" w:sz="4" w:space="0" w:color="auto"/>
            </w:tcBorders>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DE1692">
        <w:tc>
          <w:tcPr>
            <w:tcW w:w="3258" w:type="dxa"/>
            <w:tcBorders>
              <w:bottom w:val="nil"/>
            </w:tcBorders>
          </w:tcPr>
          <w:p w:rsidR="00E935C6" w:rsidRPr="000A0540" w:rsidRDefault="00E935C6" w:rsidP="00E935C6">
            <w:pPr>
              <w:ind w:left="-90" w:right="-110"/>
              <w:jc w:val="center"/>
              <w:rPr>
                <w:rFonts w:ascii="Angsana New" w:hAnsi="Angsana New"/>
                <w:sz w:val="26"/>
                <w:szCs w:val="26"/>
              </w:rPr>
            </w:pPr>
            <w:r w:rsidRPr="000A0540">
              <w:rPr>
                <w:rFonts w:ascii="Angsana New" w:hAnsi="Angsana New"/>
                <w:sz w:val="26"/>
                <w:szCs w:val="26"/>
              </w:rPr>
              <w:t>Total</w:t>
            </w:r>
          </w:p>
        </w:tc>
        <w:tc>
          <w:tcPr>
            <w:tcW w:w="1567" w:type="dxa"/>
            <w:tcBorders>
              <w:top w:val="single" w:sz="4" w:space="0" w:color="auto"/>
              <w:bottom w:val="double" w:sz="4" w:space="0" w:color="auto"/>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bottom w:val="nil"/>
            </w:tcBorders>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tcPr>
          <w:p w:rsidR="00E935C6" w:rsidRPr="007F2A15" w:rsidRDefault="00E935C6" w:rsidP="00E935C6">
            <w:pPr>
              <w:ind w:left="-108" w:right="107" w:firstLine="2"/>
              <w:jc w:val="right"/>
              <w:rPr>
                <w:rFonts w:ascii="Angsana New" w:hAnsi="Angsana New"/>
                <w:sz w:val="26"/>
                <w:szCs w:val="26"/>
              </w:rPr>
            </w:pPr>
            <w:r w:rsidRPr="007F2A15">
              <w:rPr>
                <w:rFonts w:ascii="Angsana New" w:hAnsi="Angsana New" w:hint="cs"/>
                <w:sz w:val="26"/>
                <w:szCs w:val="26"/>
                <w:cs/>
              </w:rPr>
              <w:t>2</w:t>
            </w:r>
            <w:r w:rsidRPr="007F2A15">
              <w:rPr>
                <w:rFonts w:ascii="Angsana New" w:hAnsi="Angsana New"/>
                <w:sz w:val="26"/>
                <w:szCs w:val="26"/>
              </w:rPr>
              <w:t>,550,000.00</w:t>
            </w:r>
          </w:p>
        </w:tc>
        <w:tc>
          <w:tcPr>
            <w:tcW w:w="237" w:type="dxa"/>
            <w:tcBorders>
              <w:bottom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tcPr>
          <w:p w:rsidR="00E935C6" w:rsidRPr="007F2A15" w:rsidRDefault="00E935C6" w:rsidP="00E935C6">
            <w:pPr>
              <w:ind w:left="-108" w:right="92"/>
              <w:jc w:val="right"/>
              <w:rPr>
                <w:rFonts w:ascii="Angsana New" w:hAnsi="Angsana New"/>
                <w:sz w:val="26"/>
                <w:szCs w:val="26"/>
              </w:rPr>
            </w:pPr>
            <w:r w:rsidRPr="007F2A15">
              <w:rPr>
                <w:rFonts w:ascii="Angsana New" w:hAnsi="Angsana New" w:hint="cs"/>
                <w:sz w:val="26"/>
                <w:szCs w:val="26"/>
                <w:cs/>
              </w:rPr>
              <w:t>896</w:t>
            </w:r>
            <w:r w:rsidRPr="007F2A15">
              <w:rPr>
                <w:rFonts w:ascii="Angsana New" w:hAnsi="Angsana New"/>
                <w:sz w:val="26"/>
                <w:szCs w:val="26"/>
              </w:rPr>
              <w:t>,</w:t>
            </w:r>
            <w:r w:rsidRPr="007F2A15">
              <w:rPr>
                <w:rFonts w:ascii="Angsana New" w:hAnsi="Angsana New" w:hint="cs"/>
                <w:sz w:val="26"/>
                <w:szCs w:val="26"/>
                <w:cs/>
              </w:rPr>
              <w:t>948.26</w:t>
            </w:r>
          </w:p>
        </w:tc>
        <w:tc>
          <w:tcPr>
            <w:tcW w:w="237" w:type="dxa"/>
            <w:tcBorders>
              <w:bottom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E935C6" w:rsidRPr="007F2A15" w:rsidRDefault="00E935C6" w:rsidP="00E935C6">
            <w:pPr>
              <w:ind w:left="-108" w:right="92"/>
              <w:jc w:val="right"/>
              <w:rPr>
                <w:rFonts w:ascii="Angsana New" w:hAnsi="Angsana New"/>
                <w:sz w:val="26"/>
                <w:szCs w:val="26"/>
              </w:rPr>
            </w:pPr>
            <w:r w:rsidRPr="007F2A15">
              <w:rPr>
                <w:rFonts w:ascii="Angsana New" w:hAnsi="Angsana New"/>
                <w:sz w:val="26"/>
                <w:szCs w:val="26"/>
              </w:rPr>
              <w:t>233,997,578.51</w:t>
            </w:r>
          </w:p>
        </w:tc>
      </w:tr>
      <w:tr w:rsidR="00E935C6" w:rsidRPr="00377EA0" w:rsidTr="005D029D">
        <w:tc>
          <w:tcPr>
            <w:tcW w:w="3258" w:type="dxa"/>
            <w:tcBorders>
              <w:top w:val="nil"/>
            </w:tcBorders>
          </w:tcPr>
          <w:p w:rsidR="00E935C6" w:rsidRPr="000A0540" w:rsidRDefault="00E935C6" w:rsidP="00E935C6">
            <w:pPr>
              <w:ind w:left="-90"/>
              <w:jc w:val="left"/>
              <w:rPr>
                <w:rFonts w:ascii="Angsana New" w:hAnsi="Angsana New"/>
                <w:b/>
                <w:bCs/>
                <w:sz w:val="26"/>
                <w:szCs w:val="26"/>
              </w:rPr>
            </w:pPr>
            <w:r w:rsidRPr="000A0540">
              <w:rPr>
                <w:rFonts w:ascii="Angsana New" w:hAnsi="Angsana New"/>
                <w:b/>
                <w:bCs/>
                <w:sz w:val="26"/>
                <w:szCs w:val="26"/>
              </w:rPr>
              <w:t>Advances for Goods</w:t>
            </w:r>
          </w:p>
        </w:tc>
        <w:tc>
          <w:tcPr>
            <w:tcW w:w="1567"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432"/>
              </w:tabs>
              <w:ind w:left="-108" w:right="-108"/>
              <w:jc w:val="center"/>
              <w:rPr>
                <w:rFonts w:ascii="Angsana New" w:hAnsi="Angsana New"/>
                <w:b/>
                <w:bCs/>
                <w:sz w:val="26"/>
                <w:szCs w:val="26"/>
                <w:cs/>
              </w:rPr>
            </w:pPr>
          </w:p>
        </w:tc>
        <w:tc>
          <w:tcPr>
            <w:tcW w:w="1494"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b/>
                <w:bCs/>
                <w:sz w:val="26"/>
                <w:szCs w:val="26"/>
              </w:rPr>
            </w:pPr>
          </w:p>
        </w:tc>
        <w:tc>
          <w:tcPr>
            <w:tcW w:w="1527" w:type="dxa"/>
            <w:tcBorders>
              <w:top w:val="nil"/>
            </w:tcBorders>
            <w:shd w:val="clear" w:color="auto" w:fill="auto"/>
          </w:tcPr>
          <w:p w:rsidR="00E935C6" w:rsidRPr="000A0540" w:rsidRDefault="00E935C6" w:rsidP="00E935C6">
            <w:pPr>
              <w:tabs>
                <w:tab w:val="left" w:pos="1361"/>
              </w:tabs>
              <w:ind w:left="-108" w:right="92"/>
              <w:jc w:val="right"/>
              <w:rPr>
                <w:rFonts w:ascii="Angsana New" w:hAnsi="Angsana New"/>
                <w:sz w:val="26"/>
                <w:szCs w:val="26"/>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b/>
                <w:bCs/>
                <w:sz w:val="26"/>
                <w:szCs w:val="26"/>
              </w:rPr>
            </w:pPr>
          </w:p>
        </w:tc>
        <w:tc>
          <w:tcPr>
            <w:tcW w:w="1523" w:type="dxa"/>
            <w:tcBorders>
              <w:top w:val="nil"/>
            </w:tcBorders>
          </w:tcPr>
          <w:p w:rsidR="00E935C6" w:rsidRPr="000A0540" w:rsidRDefault="00E935C6" w:rsidP="00E935C6">
            <w:pPr>
              <w:tabs>
                <w:tab w:val="left" w:pos="1361"/>
              </w:tabs>
              <w:ind w:left="-108" w:right="92"/>
              <w:jc w:val="right"/>
              <w:rPr>
                <w:rFonts w:ascii="Angsana New" w:hAnsi="Angsana New"/>
                <w:sz w:val="26"/>
                <w:szCs w:val="26"/>
              </w:rPr>
            </w:pPr>
          </w:p>
        </w:tc>
      </w:tr>
      <w:tr w:rsidR="00E935C6" w:rsidRPr="00377EA0" w:rsidTr="005D029D">
        <w:tc>
          <w:tcPr>
            <w:tcW w:w="3258" w:type="dxa"/>
            <w:tcBorders>
              <w:top w:val="nil"/>
            </w:tcBorders>
          </w:tcPr>
          <w:p w:rsidR="00E935C6" w:rsidRPr="000A0540" w:rsidRDefault="00E935C6" w:rsidP="00E935C6">
            <w:pPr>
              <w:ind w:left="-90"/>
              <w:jc w:val="left"/>
              <w:rPr>
                <w:rFonts w:ascii="Angsana New" w:hAnsi="Angsana New"/>
                <w:sz w:val="26"/>
                <w:szCs w:val="26"/>
                <w:cs/>
              </w:rPr>
            </w:pPr>
            <w:r w:rsidRPr="000A0540">
              <w:rPr>
                <w:rFonts w:ascii="Angsana New" w:hAnsi="Angsana New"/>
                <w:sz w:val="26"/>
                <w:szCs w:val="26"/>
                <w:lang w:val="en-GB"/>
              </w:rPr>
              <w:t>Subsidiaries</w:t>
            </w:r>
          </w:p>
        </w:tc>
        <w:tc>
          <w:tcPr>
            <w:tcW w:w="1567"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432"/>
              </w:tabs>
              <w:ind w:left="-108" w:right="-108"/>
              <w:jc w:val="center"/>
              <w:rPr>
                <w:rFonts w:ascii="Angsana New" w:hAnsi="Angsana New"/>
                <w:sz w:val="26"/>
                <w:szCs w:val="26"/>
                <w:cs/>
              </w:rPr>
            </w:pPr>
          </w:p>
        </w:tc>
        <w:tc>
          <w:tcPr>
            <w:tcW w:w="1494" w:type="dxa"/>
            <w:tcBorders>
              <w:top w:val="nil"/>
            </w:tcBorders>
          </w:tcPr>
          <w:p w:rsidR="00E935C6" w:rsidRPr="000A0540" w:rsidRDefault="00E935C6" w:rsidP="00E935C6">
            <w:pPr>
              <w:ind w:left="-108" w:right="107" w:firstLine="2"/>
              <w:jc w:val="right"/>
              <w:rPr>
                <w:rFonts w:ascii="Angsana New" w:hAnsi="Angsana New"/>
                <w:sz w:val="26"/>
                <w:szCs w:val="26"/>
                <w:cs/>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E935C6" w:rsidRPr="000A0540" w:rsidRDefault="00E935C6" w:rsidP="00E935C6">
            <w:pPr>
              <w:tabs>
                <w:tab w:val="left" w:pos="1361"/>
              </w:tabs>
              <w:ind w:left="-108" w:right="92"/>
              <w:jc w:val="right"/>
              <w:rPr>
                <w:rFonts w:ascii="Angsana New" w:hAnsi="Angsana New"/>
                <w:sz w:val="26"/>
                <w:szCs w:val="26"/>
              </w:rPr>
            </w:pPr>
          </w:p>
        </w:tc>
        <w:tc>
          <w:tcPr>
            <w:tcW w:w="237" w:type="dxa"/>
            <w:tcBorders>
              <w:top w:val="nil"/>
            </w:tcBorders>
          </w:tcPr>
          <w:p w:rsidR="00E935C6" w:rsidRPr="000A0540" w:rsidRDefault="00E935C6" w:rsidP="00E935C6">
            <w:pPr>
              <w:tabs>
                <w:tab w:val="decimal" w:pos="585"/>
              </w:tabs>
              <w:ind w:left="-108" w:right="-108"/>
              <w:jc w:val="center"/>
              <w:rPr>
                <w:rFonts w:ascii="Angsana New" w:hAnsi="Angsana New"/>
                <w:sz w:val="26"/>
                <w:szCs w:val="26"/>
              </w:rPr>
            </w:pPr>
          </w:p>
        </w:tc>
        <w:tc>
          <w:tcPr>
            <w:tcW w:w="1523" w:type="dxa"/>
            <w:tcBorders>
              <w:top w:val="nil"/>
            </w:tcBorders>
          </w:tcPr>
          <w:p w:rsidR="00E935C6" w:rsidRPr="000A0540" w:rsidRDefault="00E935C6" w:rsidP="00E935C6">
            <w:pPr>
              <w:tabs>
                <w:tab w:val="left" w:pos="1361"/>
              </w:tabs>
              <w:ind w:left="-108" w:right="92"/>
              <w:jc w:val="right"/>
              <w:rPr>
                <w:rFonts w:ascii="Angsana New" w:hAnsi="Angsana New"/>
                <w:sz w:val="26"/>
                <w:szCs w:val="26"/>
              </w:rPr>
            </w:pPr>
          </w:p>
        </w:tc>
      </w:tr>
      <w:tr w:rsidR="00E935C6" w:rsidRPr="00377EA0" w:rsidTr="005D029D">
        <w:tc>
          <w:tcPr>
            <w:tcW w:w="3258" w:type="dxa"/>
            <w:tcBorders>
              <w:top w:val="nil"/>
            </w:tcBorders>
          </w:tcPr>
          <w:p w:rsidR="00E935C6" w:rsidRPr="000A0540" w:rsidRDefault="00E935C6" w:rsidP="00E935C6">
            <w:pPr>
              <w:ind w:left="90" w:right="-92"/>
              <w:jc w:val="left"/>
              <w:rPr>
                <w:rFonts w:ascii="Angsana New" w:hAnsi="Angsana New"/>
                <w:sz w:val="26"/>
                <w:szCs w:val="26"/>
                <w:cs/>
              </w:rPr>
            </w:pPr>
            <w:r w:rsidRPr="000A0540">
              <w:rPr>
                <w:rFonts w:ascii="Angsana New" w:eastAsia="Times New Roman" w:hAnsi="Angsana New"/>
                <w:position w:val="6"/>
                <w:sz w:val="26"/>
                <w:szCs w:val="26"/>
              </w:rPr>
              <w:t>Suntech Metals  Co., Ltd.</w:t>
            </w:r>
          </w:p>
        </w:tc>
        <w:tc>
          <w:tcPr>
            <w:tcW w:w="1567" w:type="dxa"/>
            <w:tcBorders>
              <w:top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tcPr>
          <w:p w:rsidR="00E935C6" w:rsidRPr="007F2A15" w:rsidRDefault="00E935C6" w:rsidP="00E935C6">
            <w:pPr>
              <w:tabs>
                <w:tab w:val="decimal" w:pos="432"/>
              </w:tabs>
              <w:ind w:left="-108" w:right="-110"/>
              <w:jc w:val="center"/>
              <w:rPr>
                <w:rFonts w:ascii="Angsana New" w:hAnsi="Angsana New"/>
                <w:sz w:val="26"/>
                <w:szCs w:val="26"/>
                <w:cs/>
              </w:rPr>
            </w:pPr>
          </w:p>
        </w:tc>
        <w:tc>
          <w:tcPr>
            <w:tcW w:w="1494" w:type="dxa"/>
            <w:tcBorders>
              <w:top w:val="nil"/>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E935C6" w:rsidRPr="007F2A15" w:rsidRDefault="00E935C6" w:rsidP="00E935C6">
            <w:pPr>
              <w:ind w:left="-108" w:right="92"/>
              <w:jc w:val="right"/>
              <w:rPr>
                <w:rFonts w:ascii="Angsana New" w:hAnsi="Angsana New"/>
                <w:sz w:val="26"/>
                <w:szCs w:val="26"/>
              </w:rPr>
            </w:pPr>
            <w:r w:rsidRPr="007F2A15">
              <w:rPr>
                <w:rFonts w:ascii="Angsana New" w:hAnsi="Angsana New" w:hint="cs"/>
                <w:sz w:val="26"/>
                <w:szCs w:val="26"/>
                <w:cs/>
              </w:rPr>
              <w:t>694</w:t>
            </w:r>
            <w:r w:rsidRPr="007F2A15">
              <w:rPr>
                <w:rFonts w:ascii="Angsana New" w:hAnsi="Angsana New"/>
                <w:sz w:val="26"/>
                <w:szCs w:val="26"/>
              </w:rPr>
              <w:t>,</w:t>
            </w:r>
            <w:r w:rsidRPr="007F2A15">
              <w:rPr>
                <w:rFonts w:ascii="Angsana New" w:hAnsi="Angsana New" w:hint="cs"/>
                <w:sz w:val="26"/>
                <w:szCs w:val="26"/>
                <w:cs/>
              </w:rPr>
              <w:t>622.00</w:t>
            </w:r>
          </w:p>
        </w:tc>
        <w:tc>
          <w:tcPr>
            <w:tcW w:w="237" w:type="dxa"/>
            <w:tcBorders>
              <w:top w:val="nil"/>
            </w:tcBorders>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nil"/>
            </w:tcBorders>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rPr>
            </w:pPr>
            <w:r w:rsidRPr="00377EA0">
              <w:rPr>
                <w:rFonts w:ascii="Angsana New" w:hAnsi="Angsana New"/>
                <w:b/>
                <w:bCs/>
                <w:sz w:val="26"/>
                <w:szCs w:val="26"/>
              </w:rPr>
              <w:t>Advances</w:t>
            </w:r>
          </w:p>
        </w:tc>
        <w:tc>
          <w:tcPr>
            <w:tcW w:w="1567" w:type="dxa"/>
          </w:tcPr>
          <w:p w:rsidR="00E935C6" w:rsidRPr="00377EA0" w:rsidRDefault="00E935C6" w:rsidP="00E935C6">
            <w:pPr>
              <w:ind w:left="-108" w:right="-103" w:firstLine="108"/>
              <w:jc w:val="center"/>
              <w:rPr>
                <w:rFonts w:ascii="Angsana New" w:hAnsi="Angsana New"/>
                <w:b/>
                <w:bCs/>
                <w:sz w:val="26"/>
                <w:szCs w:val="26"/>
                <w:cs/>
              </w:rPr>
            </w:pPr>
          </w:p>
        </w:tc>
        <w:tc>
          <w:tcPr>
            <w:tcW w:w="237" w:type="dxa"/>
          </w:tcPr>
          <w:p w:rsidR="00E935C6" w:rsidRPr="00377EA0" w:rsidRDefault="00E935C6" w:rsidP="00E935C6">
            <w:pPr>
              <w:tabs>
                <w:tab w:val="decimal" w:pos="432"/>
              </w:tabs>
              <w:ind w:left="-108" w:right="-108"/>
              <w:jc w:val="center"/>
              <w:rPr>
                <w:rFonts w:ascii="Angsana New" w:hAnsi="Angsana New"/>
                <w:b/>
                <w:bCs/>
                <w:sz w:val="26"/>
                <w:szCs w:val="26"/>
                <w:cs/>
              </w:rPr>
            </w:pPr>
          </w:p>
        </w:tc>
        <w:tc>
          <w:tcPr>
            <w:tcW w:w="1494" w:type="dxa"/>
          </w:tcPr>
          <w:p w:rsidR="00E935C6" w:rsidRPr="00377EA0" w:rsidRDefault="00E935C6" w:rsidP="00E935C6">
            <w:pPr>
              <w:ind w:left="-108" w:right="-103" w:firstLine="108"/>
              <w:jc w:val="center"/>
              <w:rPr>
                <w:rFonts w:ascii="Angsana New" w:hAnsi="Angsana New"/>
                <w:b/>
                <w:bCs/>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b/>
                <w:bCs/>
                <w:sz w:val="26"/>
                <w:szCs w:val="26"/>
              </w:rPr>
            </w:pPr>
          </w:p>
        </w:tc>
        <w:tc>
          <w:tcPr>
            <w:tcW w:w="1527" w:type="dxa"/>
            <w:shd w:val="clear" w:color="auto" w:fill="auto"/>
          </w:tcPr>
          <w:p w:rsidR="00E935C6" w:rsidRPr="00377EA0" w:rsidRDefault="00E935C6" w:rsidP="00E935C6">
            <w:pPr>
              <w:tabs>
                <w:tab w:val="left" w:pos="1361"/>
              </w:tabs>
              <w:ind w:left="-108" w:right="190"/>
              <w:jc w:val="right"/>
              <w:rPr>
                <w:rFonts w:ascii="Angsana New" w:hAnsi="Angsana New"/>
                <w:b/>
                <w:bCs/>
                <w:sz w:val="26"/>
                <w:szCs w:val="26"/>
              </w:rPr>
            </w:pPr>
          </w:p>
        </w:tc>
        <w:tc>
          <w:tcPr>
            <w:tcW w:w="237" w:type="dxa"/>
          </w:tcPr>
          <w:p w:rsidR="00E935C6" w:rsidRPr="00377EA0" w:rsidRDefault="00E935C6" w:rsidP="00E935C6">
            <w:pPr>
              <w:tabs>
                <w:tab w:val="decimal" w:pos="585"/>
              </w:tabs>
              <w:ind w:left="-108" w:right="-108"/>
              <w:jc w:val="center"/>
              <w:rPr>
                <w:rFonts w:ascii="Angsana New" w:hAnsi="Angsana New"/>
                <w:b/>
                <w:bCs/>
                <w:sz w:val="26"/>
                <w:szCs w:val="26"/>
              </w:rPr>
            </w:pPr>
          </w:p>
        </w:tc>
        <w:tc>
          <w:tcPr>
            <w:tcW w:w="1523" w:type="dxa"/>
          </w:tcPr>
          <w:p w:rsidR="00E935C6" w:rsidRPr="00377EA0" w:rsidRDefault="00E935C6" w:rsidP="00E935C6">
            <w:pPr>
              <w:ind w:left="-108" w:right="-103" w:firstLine="108"/>
              <w:jc w:val="center"/>
              <w:rPr>
                <w:rFonts w:ascii="Angsana New" w:hAnsi="Angsana New"/>
                <w:b/>
                <w:bCs/>
                <w:sz w:val="26"/>
                <w:szCs w:val="26"/>
                <w:cs/>
              </w:rPr>
            </w:pPr>
          </w:p>
        </w:tc>
      </w:tr>
      <w:tr w:rsidR="00E935C6" w:rsidRPr="00377EA0" w:rsidTr="005D029D">
        <w:tc>
          <w:tcPr>
            <w:tcW w:w="3258" w:type="dxa"/>
          </w:tcPr>
          <w:p w:rsidR="00E935C6" w:rsidRPr="00377EA0" w:rsidRDefault="00E935C6" w:rsidP="00E935C6">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tcPr>
          <w:p w:rsidR="00E935C6" w:rsidRPr="00377EA0" w:rsidRDefault="00E935C6" w:rsidP="00E935C6">
            <w:pPr>
              <w:ind w:left="-108" w:right="-103" w:firstLine="108"/>
              <w:jc w:val="center"/>
              <w:rPr>
                <w:rFonts w:ascii="Angsana New" w:hAnsi="Angsana New"/>
                <w:b/>
                <w:bCs/>
                <w:sz w:val="26"/>
                <w:szCs w:val="26"/>
                <w:cs/>
              </w:rPr>
            </w:pPr>
          </w:p>
        </w:tc>
        <w:tc>
          <w:tcPr>
            <w:tcW w:w="237" w:type="dxa"/>
          </w:tcPr>
          <w:p w:rsidR="00E935C6" w:rsidRPr="00377EA0" w:rsidRDefault="00E935C6" w:rsidP="00E935C6">
            <w:pPr>
              <w:tabs>
                <w:tab w:val="decimal" w:pos="432"/>
              </w:tabs>
              <w:ind w:left="-108" w:right="-108"/>
              <w:jc w:val="center"/>
              <w:rPr>
                <w:rFonts w:ascii="Angsana New" w:hAnsi="Angsana New"/>
                <w:b/>
                <w:bCs/>
                <w:sz w:val="26"/>
                <w:szCs w:val="26"/>
                <w:cs/>
              </w:rPr>
            </w:pPr>
          </w:p>
        </w:tc>
        <w:tc>
          <w:tcPr>
            <w:tcW w:w="1494" w:type="dxa"/>
          </w:tcPr>
          <w:p w:rsidR="00E935C6" w:rsidRPr="00377EA0" w:rsidRDefault="00E935C6" w:rsidP="00E935C6">
            <w:pPr>
              <w:ind w:left="-108" w:right="-103" w:firstLine="108"/>
              <w:jc w:val="center"/>
              <w:rPr>
                <w:rFonts w:ascii="Angsana New" w:hAnsi="Angsana New"/>
                <w:b/>
                <w:bCs/>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b/>
                <w:bCs/>
                <w:sz w:val="26"/>
                <w:szCs w:val="26"/>
              </w:rPr>
            </w:pPr>
          </w:p>
        </w:tc>
        <w:tc>
          <w:tcPr>
            <w:tcW w:w="1527" w:type="dxa"/>
            <w:shd w:val="clear" w:color="auto" w:fill="auto"/>
          </w:tcPr>
          <w:p w:rsidR="00E935C6" w:rsidRPr="00377EA0" w:rsidRDefault="00E935C6" w:rsidP="00E935C6">
            <w:pPr>
              <w:tabs>
                <w:tab w:val="left" w:pos="1361"/>
              </w:tabs>
              <w:ind w:left="-108" w:right="190"/>
              <w:jc w:val="right"/>
              <w:rPr>
                <w:rFonts w:ascii="Angsana New" w:hAnsi="Angsana New"/>
                <w:b/>
                <w:bCs/>
                <w:sz w:val="26"/>
                <w:szCs w:val="26"/>
              </w:rPr>
            </w:pPr>
          </w:p>
        </w:tc>
        <w:tc>
          <w:tcPr>
            <w:tcW w:w="237" w:type="dxa"/>
          </w:tcPr>
          <w:p w:rsidR="00E935C6" w:rsidRPr="00377EA0" w:rsidRDefault="00E935C6" w:rsidP="00E935C6">
            <w:pPr>
              <w:tabs>
                <w:tab w:val="decimal" w:pos="585"/>
              </w:tabs>
              <w:ind w:left="-108" w:right="-108"/>
              <w:jc w:val="center"/>
              <w:rPr>
                <w:rFonts w:ascii="Angsana New" w:hAnsi="Angsana New"/>
                <w:b/>
                <w:bCs/>
                <w:sz w:val="26"/>
                <w:szCs w:val="26"/>
              </w:rPr>
            </w:pPr>
          </w:p>
        </w:tc>
        <w:tc>
          <w:tcPr>
            <w:tcW w:w="1523" w:type="dxa"/>
          </w:tcPr>
          <w:p w:rsidR="00E935C6" w:rsidRPr="00377EA0" w:rsidRDefault="00E935C6" w:rsidP="00E935C6">
            <w:pPr>
              <w:ind w:left="-108" w:right="-103" w:firstLine="108"/>
              <w:jc w:val="center"/>
              <w:rPr>
                <w:rFonts w:ascii="Angsana New" w:hAnsi="Angsana New"/>
                <w:b/>
                <w:bCs/>
                <w:sz w:val="26"/>
                <w:szCs w:val="26"/>
                <w:cs/>
              </w:rPr>
            </w:pPr>
          </w:p>
        </w:tc>
      </w:tr>
      <w:tr w:rsidR="00E935C6" w:rsidRPr="00377EA0" w:rsidTr="005D029D">
        <w:tc>
          <w:tcPr>
            <w:tcW w:w="3258" w:type="dxa"/>
          </w:tcPr>
          <w:p w:rsidR="00E935C6" w:rsidRPr="00377EA0" w:rsidRDefault="00E935C6" w:rsidP="00E935C6">
            <w:pPr>
              <w:ind w:left="90"/>
              <w:jc w:val="left"/>
              <w:rPr>
                <w:rFonts w:ascii="Angsana New" w:hAnsi="Angsana New"/>
                <w:sz w:val="26"/>
                <w:szCs w:val="26"/>
                <w:cs/>
              </w:rPr>
            </w:pPr>
            <w:r w:rsidRPr="00377EA0">
              <w:rPr>
                <w:rFonts w:ascii="Angsana New" w:eastAsia="Times New Roman" w:hAnsi="Angsana New"/>
                <w:position w:val="6"/>
                <w:sz w:val="26"/>
                <w:szCs w:val="26"/>
              </w:rPr>
              <w:t>Millcon Burapa Co., Ltd.</w:t>
            </w:r>
          </w:p>
        </w:tc>
        <w:tc>
          <w:tcPr>
            <w:tcW w:w="1567"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432"/>
              </w:tabs>
              <w:ind w:left="-108" w:right="-108"/>
              <w:jc w:val="center"/>
              <w:rPr>
                <w:rFonts w:ascii="Angsana New" w:hAnsi="Angsana New"/>
                <w:b/>
                <w:bCs/>
                <w:sz w:val="26"/>
                <w:szCs w:val="26"/>
                <w:cs/>
              </w:rPr>
            </w:pPr>
          </w:p>
        </w:tc>
        <w:tc>
          <w:tcPr>
            <w:tcW w:w="1494"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585"/>
              </w:tabs>
              <w:ind w:left="-108" w:right="-108"/>
              <w:jc w:val="center"/>
              <w:rPr>
                <w:rFonts w:ascii="Angsana New" w:hAnsi="Angsana New"/>
                <w:b/>
                <w:bCs/>
                <w:sz w:val="26"/>
                <w:szCs w:val="26"/>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w:t>
            </w:r>
            <w:r w:rsidRPr="007F2A15">
              <w:rPr>
                <w:rFonts w:ascii="Angsana New" w:hAnsi="Angsana New" w:hint="cs"/>
                <w:sz w:val="26"/>
                <w:szCs w:val="26"/>
                <w:cs/>
              </w:rPr>
              <w:t>80</w:t>
            </w:r>
            <w:r w:rsidRPr="007F2A15">
              <w:rPr>
                <w:rFonts w:ascii="Angsana New" w:hAnsi="Angsana New"/>
                <w:sz w:val="26"/>
                <w:szCs w:val="26"/>
              </w:rPr>
              <w:t>,</w:t>
            </w:r>
            <w:r w:rsidRPr="007F2A15">
              <w:rPr>
                <w:rFonts w:ascii="Angsana New" w:hAnsi="Angsana New" w:hint="cs"/>
                <w:sz w:val="26"/>
                <w:szCs w:val="26"/>
                <w:cs/>
              </w:rPr>
              <w:t>065</w:t>
            </w:r>
            <w:r w:rsidRPr="007F2A15">
              <w:rPr>
                <w:rFonts w:ascii="Angsana New" w:hAnsi="Angsana New"/>
                <w:sz w:val="26"/>
                <w:szCs w:val="26"/>
              </w:rPr>
              <w:t>,</w:t>
            </w:r>
            <w:r w:rsidRPr="007F2A15">
              <w:rPr>
                <w:rFonts w:ascii="Angsana New" w:hAnsi="Angsana New" w:hint="cs"/>
                <w:sz w:val="26"/>
                <w:szCs w:val="26"/>
                <w:cs/>
              </w:rPr>
              <w:t>693.24</w:t>
            </w:r>
          </w:p>
        </w:tc>
        <w:tc>
          <w:tcPr>
            <w:tcW w:w="237" w:type="dxa"/>
          </w:tcPr>
          <w:p w:rsidR="00E935C6" w:rsidRPr="007F2A15" w:rsidRDefault="00E935C6" w:rsidP="00E935C6">
            <w:pPr>
              <w:tabs>
                <w:tab w:val="decimal" w:pos="585"/>
              </w:tabs>
              <w:ind w:left="-246" w:right="133"/>
              <w:jc w:val="center"/>
              <w:rPr>
                <w:rFonts w:ascii="Angsana New" w:hAnsi="Angsana New"/>
                <w:sz w:val="26"/>
                <w:szCs w:val="26"/>
              </w:rPr>
            </w:pPr>
          </w:p>
        </w:tc>
        <w:tc>
          <w:tcPr>
            <w:tcW w:w="1523" w:type="dxa"/>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w:t>
            </w:r>
            <w:r w:rsidRPr="007F2A15">
              <w:rPr>
                <w:rFonts w:ascii="Angsana New" w:hAnsi="Angsana New"/>
                <w:sz w:val="26"/>
                <w:szCs w:val="26"/>
              </w:rPr>
              <w:t>,</w:t>
            </w:r>
            <w:r w:rsidRPr="007F2A15">
              <w:rPr>
                <w:rFonts w:ascii="Angsana New" w:hAnsi="Angsana New"/>
                <w:sz w:val="26"/>
                <w:szCs w:val="26"/>
                <w:cs/>
              </w:rPr>
              <w:t>049</w:t>
            </w:r>
            <w:r w:rsidRPr="007F2A15">
              <w:rPr>
                <w:rFonts w:ascii="Angsana New" w:hAnsi="Angsana New"/>
                <w:sz w:val="26"/>
                <w:szCs w:val="26"/>
              </w:rPr>
              <w:t>,</w:t>
            </w:r>
            <w:r w:rsidRPr="007F2A15">
              <w:rPr>
                <w:rFonts w:ascii="Angsana New" w:hAnsi="Angsana New"/>
                <w:sz w:val="26"/>
                <w:szCs w:val="26"/>
                <w:cs/>
              </w:rPr>
              <w:t>163</w:t>
            </w:r>
            <w:r w:rsidRPr="007F2A15">
              <w:rPr>
                <w:rFonts w:ascii="Angsana New" w:hAnsi="Angsana New"/>
                <w:sz w:val="26"/>
                <w:szCs w:val="26"/>
              </w:rPr>
              <w:t>,</w:t>
            </w:r>
            <w:r w:rsidRPr="007F2A15">
              <w:rPr>
                <w:rFonts w:ascii="Angsana New" w:hAnsi="Angsana New"/>
                <w:sz w:val="26"/>
                <w:szCs w:val="26"/>
                <w:cs/>
              </w:rPr>
              <w:t>852.54</w:t>
            </w: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ind w:left="-108" w:right="-103" w:firstLine="108"/>
              <w:jc w:val="center"/>
              <w:rPr>
                <w:rFonts w:ascii="Angsana New" w:hAnsi="Angsana New"/>
                <w:sz w:val="26"/>
                <w:szCs w:val="26"/>
                <w:cs/>
              </w:rPr>
            </w:pPr>
          </w:p>
        </w:tc>
        <w:tc>
          <w:tcPr>
            <w:tcW w:w="1494"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jc w:val="center"/>
              <w:rPr>
                <w:rFonts w:ascii="Angsana New" w:hAnsi="Angsana New"/>
                <w:sz w:val="26"/>
                <w:szCs w:val="26"/>
                <w:u w:val="single"/>
                <w:cs/>
              </w:rPr>
            </w:pPr>
          </w:p>
        </w:tc>
        <w:tc>
          <w:tcPr>
            <w:tcW w:w="1527" w:type="dxa"/>
            <w:shd w:val="clear" w:color="auto" w:fill="auto"/>
          </w:tcPr>
          <w:p w:rsidR="00E935C6" w:rsidRPr="007F2A15" w:rsidRDefault="00E935C6" w:rsidP="00E935C6">
            <w:pPr>
              <w:ind w:left="-108" w:right="-88"/>
              <w:jc w:val="center"/>
              <w:rPr>
                <w:rFonts w:ascii="Angsana New" w:hAnsi="Angsana New"/>
                <w:sz w:val="26"/>
                <w:szCs w:val="26"/>
                <w:highlight w:val="red"/>
              </w:rPr>
            </w:pPr>
            <w:r w:rsidRPr="007F2A15">
              <w:rPr>
                <w:rFonts w:ascii="Angsana New" w:hAnsi="Angsana New"/>
                <w:sz w:val="26"/>
                <w:szCs w:val="26"/>
              </w:rPr>
              <w:t>-</w:t>
            </w:r>
          </w:p>
        </w:tc>
        <w:tc>
          <w:tcPr>
            <w:tcW w:w="237" w:type="dxa"/>
          </w:tcPr>
          <w:p w:rsidR="00E935C6" w:rsidRPr="007F2A15" w:rsidRDefault="00E935C6" w:rsidP="00E935C6">
            <w:pPr>
              <w:ind w:left="-246" w:right="133"/>
              <w:jc w:val="center"/>
              <w:rPr>
                <w:rFonts w:ascii="Angsana New" w:hAnsi="Angsana New"/>
                <w:sz w:val="26"/>
                <w:szCs w:val="26"/>
                <w:cs/>
              </w:rPr>
            </w:pPr>
          </w:p>
        </w:tc>
        <w:tc>
          <w:tcPr>
            <w:tcW w:w="1523" w:type="dxa"/>
          </w:tcPr>
          <w:p w:rsidR="00E935C6" w:rsidRPr="007F2A15" w:rsidRDefault="00E935C6" w:rsidP="00E935C6">
            <w:pPr>
              <w:ind w:left="-108" w:right="72"/>
              <w:jc w:val="right"/>
              <w:rPr>
                <w:rFonts w:ascii="Angsana New" w:hAnsi="Angsana New"/>
                <w:sz w:val="26"/>
                <w:szCs w:val="26"/>
                <w:cs/>
              </w:rPr>
            </w:pPr>
            <w:r w:rsidRPr="007F2A15">
              <w:rPr>
                <w:rFonts w:ascii="Angsana New" w:hAnsi="Angsana New"/>
                <w:sz w:val="26"/>
                <w:szCs w:val="26"/>
                <w:cs/>
              </w:rPr>
              <w:t>8</w:t>
            </w:r>
            <w:r w:rsidRPr="007F2A15">
              <w:rPr>
                <w:rFonts w:ascii="Angsana New" w:hAnsi="Angsana New"/>
                <w:sz w:val="26"/>
                <w:szCs w:val="26"/>
              </w:rPr>
              <w:t>,</w:t>
            </w:r>
            <w:r w:rsidRPr="007F2A15">
              <w:rPr>
                <w:rFonts w:ascii="Angsana New" w:hAnsi="Angsana New"/>
                <w:sz w:val="26"/>
                <w:szCs w:val="26"/>
                <w:cs/>
              </w:rPr>
              <w:t>709</w:t>
            </w:r>
            <w:r w:rsidRPr="007F2A15">
              <w:rPr>
                <w:rFonts w:ascii="Angsana New" w:hAnsi="Angsana New"/>
                <w:sz w:val="26"/>
                <w:szCs w:val="26"/>
              </w:rPr>
              <w:t>,</w:t>
            </w:r>
            <w:r w:rsidRPr="007F2A15">
              <w:rPr>
                <w:rFonts w:ascii="Angsana New" w:hAnsi="Angsana New"/>
                <w:sz w:val="26"/>
                <w:szCs w:val="26"/>
                <w:cs/>
              </w:rPr>
              <w:t>548.77</w:t>
            </w: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Kobelco Millcon Steel Co., Ltd.</w:t>
            </w:r>
          </w:p>
        </w:tc>
        <w:tc>
          <w:tcPr>
            <w:tcW w:w="1567"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ind w:right="-103" w:firstLine="108"/>
              <w:jc w:val="center"/>
              <w:rPr>
                <w:rFonts w:ascii="Angsana New" w:hAnsi="Angsana New"/>
                <w:sz w:val="26"/>
                <w:szCs w:val="26"/>
                <w:cs/>
              </w:rPr>
            </w:pPr>
          </w:p>
        </w:tc>
        <w:tc>
          <w:tcPr>
            <w:tcW w:w="1494"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jc w:val="center"/>
              <w:rPr>
                <w:rFonts w:ascii="Angsana New" w:hAnsi="Angsana New"/>
                <w:sz w:val="26"/>
                <w:szCs w:val="26"/>
                <w:u w:val="single"/>
                <w:cs/>
              </w:rPr>
            </w:pPr>
          </w:p>
        </w:tc>
        <w:tc>
          <w:tcPr>
            <w:tcW w:w="1527" w:type="dxa"/>
            <w:shd w:val="clear" w:color="auto" w:fill="auto"/>
          </w:tcPr>
          <w:p w:rsidR="00E935C6" w:rsidRPr="007F2A15" w:rsidRDefault="00E935C6" w:rsidP="00E935C6">
            <w:pPr>
              <w:ind w:left="-108" w:right="-88"/>
              <w:jc w:val="center"/>
              <w:rPr>
                <w:rFonts w:ascii="Angsana New" w:hAnsi="Angsana New"/>
                <w:sz w:val="26"/>
                <w:szCs w:val="26"/>
                <w:highlight w:val="red"/>
              </w:rPr>
            </w:pPr>
            <w:r w:rsidRPr="007F2A15">
              <w:rPr>
                <w:rFonts w:ascii="Angsana New" w:hAnsi="Angsana New"/>
                <w:sz w:val="26"/>
                <w:szCs w:val="26"/>
              </w:rPr>
              <w:t>-</w:t>
            </w:r>
          </w:p>
        </w:tc>
        <w:tc>
          <w:tcPr>
            <w:tcW w:w="237" w:type="dxa"/>
          </w:tcPr>
          <w:p w:rsidR="00E935C6" w:rsidRPr="007F2A15" w:rsidRDefault="00E935C6" w:rsidP="00E935C6">
            <w:pPr>
              <w:ind w:left="-246" w:right="133"/>
              <w:jc w:val="center"/>
              <w:rPr>
                <w:rFonts w:ascii="Angsana New" w:hAnsi="Angsana New"/>
                <w:sz w:val="26"/>
                <w:szCs w:val="26"/>
                <w:cs/>
              </w:rPr>
            </w:pPr>
          </w:p>
        </w:tc>
        <w:tc>
          <w:tcPr>
            <w:tcW w:w="1523" w:type="dxa"/>
          </w:tcPr>
          <w:p w:rsidR="00E935C6" w:rsidRPr="007F2A15" w:rsidRDefault="00E935C6" w:rsidP="00E935C6">
            <w:pPr>
              <w:ind w:left="-108" w:right="72"/>
              <w:jc w:val="right"/>
              <w:rPr>
                <w:rFonts w:ascii="Angsana New" w:hAnsi="Angsana New"/>
                <w:sz w:val="26"/>
                <w:szCs w:val="26"/>
              </w:rPr>
            </w:pPr>
            <w:r w:rsidRPr="007F2A15">
              <w:rPr>
                <w:rFonts w:ascii="Angsana New" w:hAnsi="Angsana New" w:hint="cs"/>
                <w:sz w:val="26"/>
                <w:szCs w:val="26"/>
                <w:cs/>
              </w:rPr>
              <w:t>2</w:t>
            </w:r>
            <w:r w:rsidRPr="007F2A15">
              <w:rPr>
                <w:rFonts w:ascii="Angsana New" w:hAnsi="Angsana New"/>
                <w:sz w:val="26"/>
                <w:szCs w:val="26"/>
                <w:cs/>
              </w:rPr>
              <w:t>82</w:t>
            </w:r>
            <w:r w:rsidRPr="007F2A15">
              <w:rPr>
                <w:rFonts w:ascii="Angsana New" w:hAnsi="Angsana New"/>
                <w:sz w:val="26"/>
                <w:szCs w:val="26"/>
              </w:rPr>
              <w:t>,</w:t>
            </w:r>
            <w:r w:rsidRPr="007F2A15">
              <w:rPr>
                <w:rFonts w:ascii="Angsana New" w:hAnsi="Angsana New"/>
                <w:sz w:val="26"/>
                <w:szCs w:val="26"/>
                <w:cs/>
              </w:rPr>
              <w:t>560</w:t>
            </w:r>
            <w:r w:rsidRPr="007F2A15">
              <w:rPr>
                <w:rFonts w:ascii="Angsana New" w:hAnsi="Angsana New"/>
                <w:sz w:val="26"/>
                <w:szCs w:val="26"/>
              </w:rPr>
              <w:t>,</w:t>
            </w:r>
            <w:r w:rsidRPr="007F2A15">
              <w:rPr>
                <w:rFonts w:ascii="Angsana New" w:hAnsi="Angsana New"/>
                <w:sz w:val="26"/>
                <w:szCs w:val="26"/>
                <w:cs/>
              </w:rPr>
              <w:t>459.62</w:t>
            </w: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World Wide Processing  Co., Ltd.</w:t>
            </w:r>
          </w:p>
        </w:tc>
        <w:tc>
          <w:tcPr>
            <w:tcW w:w="1567"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ind w:left="180" w:hanging="270"/>
              <w:jc w:val="thaiDistribute"/>
              <w:rPr>
                <w:rFonts w:ascii="Angsana New" w:hAnsi="Angsana New"/>
                <w:sz w:val="26"/>
                <w:szCs w:val="26"/>
                <w:cs/>
              </w:rPr>
            </w:pPr>
          </w:p>
        </w:tc>
        <w:tc>
          <w:tcPr>
            <w:tcW w:w="1494"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ind w:left="180" w:hanging="270"/>
              <w:jc w:val="thaiDistribute"/>
              <w:rPr>
                <w:rFonts w:ascii="Angsana New" w:hAnsi="Angsana New"/>
                <w:sz w:val="26"/>
                <w:szCs w:val="26"/>
              </w:rPr>
            </w:pPr>
          </w:p>
        </w:tc>
        <w:tc>
          <w:tcPr>
            <w:tcW w:w="1527" w:type="dxa"/>
            <w:shd w:val="clear" w:color="auto" w:fill="auto"/>
          </w:tcPr>
          <w:p w:rsidR="00E935C6" w:rsidRPr="007F2A15" w:rsidRDefault="00E935C6" w:rsidP="00E935C6">
            <w:pPr>
              <w:ind w:left="-108" w:right="72"/>
              <w:jc w:val="right"/>
              <w:rPr>
                <w:rFonts w:ascii="Angsana New" w:hAnsi="Angsana New"/>
                <w:sz w:val="26"/>
                <w:szCs w:val="26"/>
                <w:cs/>
              </w:rPr>
            </w:pPr>
            <w:r w:rsidRPr="007F2A15">
              <w:rPr>
                <w:rFonts w:ascii="Angsana New" w:hAnsi="Angsana New" w:hint="cs"/>
                <w:sz w:val="26"/>
                <w:szCs w:val="26"/>
                <w:cs/>
              </w:rPr>
              <w:t>66</w:t>
            </w:r>
            <w:r w:rsidRPr="007F2A15">
              <w:rPr>
                <w:rFonts w:ascii="Angsana New" w:hAnsi="Angsana New"/>
                <w:sz w:val="26"/>
                <w:szCs w:val="26"/>
              </w:rPr>
              <w:t>,</w:t>
            </w:r>
            <w:r w:rsidRPr="007F2A15">
              <w:rPr>
                <w:rFonts w:ascii="Angsana New" w:hAnsi="Angsana New" w:hint="cs"/>
                <w:sz w:val="26"/>
                <w:szCs w:val="26"/>
                <w:cs/>
              </w:rPr>
              <w:t>224.16</w:t>
            </w:r>
          </w:p>
        </w:tc>
        <w:tc>
          <w:tcPr>
            <w:tcW w:w="237" w:type="dxa"/>
          </w:tcPr>
          <w:p w:rsidR="00E935C6" w:rsidRPr="007F2A15" w:rsidRDefault="00E935C6" w:rsidP="00E935C6">
            <w:pPr>
              <w:tabs>
                <w:tab w:val="left" w:pos="1361"/>
              </w:tabs>
              <w:ind w:left="-108" w:right="190"/>
              <w:jc w:val="right"/>
              <w:rPr>
                <w:rFonts w:ascii="Angsana New" w:hAnsi="Angsana New"/>
                <w:sz w:val="26"/>
                <w:szCs w:val="26"/>
              </w:rPr>
            </w:pPr>
          </w:p>
        </w:tc>
        <w:tc>
          <w:tcPr>
            <w:tcW w:w="1523" w:type="dxa"/>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hAnsi="Angsana New"/>
                <w:sz w:val="26"/>
                <w:szCs w:val="26"/>
              </w:rPr>
              <w:t>Millcon Mauritius Company Limited</w:t>
            </w:r>
          </w:p>
        </w:tc>
        <w:tc>
          <w:tcPr>
            <w:tcW w:w="1567"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ind w:left="-108" w:right="-103" w:firstLine="108"/>
              <w:jc w:val="center"/>
              <w:rPr>
                <w:rFonts w:ascii="Angsana New" w:hAnsi="Angsana New"/>
                <w:sz w:val="26"/>
                <w:szCs w:val="26"/>
                <w:cs/>
              </w:rPr>
            </w:pPr>
          </w:p>
        </w:tc>
        <w:tc>
          <w:tcPr>
            <w:tcW w:w="1494" w:type="dxa"/>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jc w:val="center"/>
              <w:rPr>
                <w:rFonts w:ascii="Angsana New" w:hAnsi="Angsana New"/>
                <w:sz w:val="26"/>
                <w:szCs w:val="26"/>
                <w:cs/>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466</w:t>
            </w:r>
            <w:r w:rsidRPr="007F2A15">
              <w:rPr>
                <w:rFonts w:ascii="Angsana New" w:hAnsi="Angsana New"/>
                <w:sz w:val="26"/>
                <w:szCs w:val="26"/>
              </w:rPr>
              <w:t>,</w:t>
            </w:r>
            <w:r w:rsidRPr="007F2A15">
              <w:rPr>
                <w:rFonts w:ascii="Angsana New" w:hAnsi="Angsana New"/>
                <w:sz w:val="26"/>
                <w:szCs w:val="26"/>
                <w:cs/>
              </w:rPr>
              <w:t>146.25</w:t>
            </w:r>
          </w:p>
        </w:tc>
        <w:tc>
          <w:tcPr>
            <w:tcW w:w="237" w:type="dxa"/>
          </w:tcPr>
          <w:p w:rsidR="00E935C6" w:rsidRPr="007F2A15" w:rsidRDefault="00E935C6" w:rsidP="00E935C6">
            <w:pPr>
              <w:ind w:left="-246" w:right="133"/>
              <w:jc w:val="center"/>
              <w:rPr>
                <w:rFonts w:ascii="Angsana New" w:hAnsi="Angsana New"/>
                <w:sz w:val="26"/>
                <w:szCs w:val="26"/>
                <w:cs/>
              </w:rPr>
            </w:pPr>
          </w:p>
        </w:tc>
        <w:tc>
          <w:tcPr>
            <w:tcW w:w="1523" w:type="dxa"/>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466</w:t>
            </w:r>
            <w:r w:rsidRPr="007F2A15">
              <w:rPr>
                <w:rFonts w:ascii="Angsana New" w:hAnsi="Angsana New"/>
                <w:sz w:val="26"/>
                <w:szCs w:val="26"/>
              </w:rPr>
              <w:t>,</w:t>
            </w:r>
            <w:r w:rsidRPr="007F2A15">
              <w:rPr>
                <w:rFonts w:ascii="Angsana New" w:hAnsi="Angsana New"/>
                <w:sz w:val="26"/>
                <w:szCs w:val="26"/>
                <w:cs/>
              </w:rPr>
              <w:t>146.25</w:t>
            </w:r>
          </w:p>
        </w:tc>
      </w:tr>
      <w:tr w:rsidR="00E935C6" w:rsidRPr="00377EA0" w:rsidTr="005D029D">
        <w:tc>
          <w:tcPr>
            <w:tcW w:w="3258" w:type="dxa"/>
            <w:shd w:val="clear" w:color="auto" w:fill="auto"/>
          </w:tcPr>
          <w:p w:rsidR="00E935C6" w:rsidRPr="00377EA0" w:rsidRDefault="00E935C6" w:rsidP="00E935C6">
            <w:pPr>
              <w:ind w:left="90"/>
              <w:jc w:val="left"/>
              <w:rPr>
                <w:rFonts w:ascii="Angsana New" w:hAnsi="Angsana New"/>
                <w:b/>
                <w:bCs/>
                <w:sz w:val="26"/>
                <w:szCs w:val="26"/>
              </w:rPr>
            </w:pPr>
            <w:r w:rsidRPr="00377EA0">
              <w:rPr>
                <w:rFonts w:ascii="Angsana New" w:hAnsi="Angsana New"/>
                <w:sz w:val="26"/>
                <w:szCs w:val="26"/>
              </w:rPr>
              <w:t>Quest Capital Investsment Limited</w:t>
            </w:r>
          </w:p>
        </w:tc>
        <w:tc>
          <w:tcPr>
            <w:tcW w:w="1567"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shd w:val="clear" w:color="auto" w:fill="auto"/>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shd w:val="clear" w:color="auto" w:fill="auto"/>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11</w:t>
            </w:r>
            <w:r w:rsidRPr="007F2A15">
              <w:rPr>
                <w:rFonts w:ascii="Angsana New" w:hAnsi="Angsana New"/>
                <w:sz w:val="26"/>
                <w:szCs w:val="26"/>
              </w:rPr>
              <w:t>,</w:t>
            </w:r>
            <w:r w:rsidRPr="007F2A15">
              <w:rPr>
                <w:rFonts w:ascii="Angsana New" w:hAnsi="Angsana New" w:hint="cs"/>
                <w:sz w:val="26"/>
                <w:szCs w:val="26"/>
                <w:cs/>
              </w:rPr>
              <w:t>641</w:t>
            </w:r>
            <w:r w:rsidRPr="007F2A15">
              <w:rPr>
                <w:rFonts w:ascii="Angsana New" w:hAnsi="Angsana New"/>
                <w:sz w:val="26"/>
                <w:szCs w:val="26"/>
              </w:rPr>
              <w:t>,</w:t>
            </w:r>
            <w:r w:rsidRPr="007F2A15">
              <w:rPr>
                <w:rFonts w:ascii="Angsana New" w:hAnsi="Angsana New" w:hint="cs"/>
                <w:sz w:val="26"/>
                <w:szCs w:val="26"/>
                <w:cs/>
              </w:rPr>
              <w:t>375</w:t>
            </w:r>
            <w:r w:rsidRPr="007F2A15">
              <w:rPr>
                <w:rFonts w:ascii="Angsana New" w:hAnsi="Angsana New"/>
                <w:sz w:val="26"/>
                <w:szCs w:val="26"/>
                <w:cs/>
              </w:rPr>
              <w:t>.00</w:t>
            </w:r>
          </w:p>
        </w:tc>
        <w:tc>
          <w:tcPr>
            <w:tcW w:w="237" w:type="dxa"/>
            <w:shd w:val="clear" w:color="auto" w:fill="auto"/>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11</w:t>
            </w:r>
            <w:r w:rsidRPr="007F2A15">
              <w:rPr>
                <w:rFonts w:ascii="Angsana New" w:hAnsi="Angsana New"/>
                <w:sz w:val="26"/>
                <w:szCs w:val="26"/>
              </w:rPr>
              <w:t>,</w:t>
            </w:r>
            <w:r w:rsidRPr="007F2A15">
              <w:rPr>
                <w:rFonts w:ascii="Angsana New" w:hAnsi="Angsana New"/>
                <w:sz w:val="26"/>
                <w:szCs w:val="26"/>
                <w:cs/>
              </w:rPr>
              <w:t>032</w:t>
            </w:r>
            <w:r w:rsidRPr="007F2A15">
              <w:rPr>
                <w:rFonts w:ascii="Angsana New" w:hAnsi="Angsana New"/>
                <w:sz w:val="26"/>
                <w:szCs w:val="26"/>
              </w:rPr>
              <w:t>,</w:t>
            </w:r>
            <w:r w:rsidRPr="007F2A15">
              <w:rPr>
                <w:rFonts w:ascii="Angsana New" w:hAnsi="Angsana New"/>
                <w:sz w:val="26"/>
                <w:szCs w:val="26"/>
                <w:cs/>
              </w:rPr>
              <w:t>684.00</w:t>
            </w:r>
          </w:p>
        </w:tc>
      </w:tr>
      <w:tr w:rsidR="00E935C6" w:rsidRPr="00377EA0" w:rsidTr="005D029D">
        <w:tc>
          <w:tcPr>
            <w:tcW w:w="3258" w:type="dxa"/>
            <w:shd w:val="clear" w:color="auto" w:fill="auto"/>
          </w:tcPr>
          <w:p w:rsidR="00E935C6" w:rsidRPr="00377EA0" w:rsidRDefault="00E935C6" w:rsidP="00E935C6">
            <w:pPr>
              <w:ind w:left="90"/>
              <w:jc w:val="left"/>
              <w:rPr>
                <w:rFonts w:ascii="Angsana New" w:hAnsi="Angsana New"/>
                <w:sz w:val="26"/>
                <w:szCs w:val="26"/>
                <w:cs/>
              </w:rPr>
            </w:pPr>
            <w:r w:rsidRPr="00377EA0">
              <w:rPr>
                <w:rFonts w:ascii="Angsana New" w:hAnsi="Angsana New"/>
                <w:sz w:val="26"/>
                <w:szCs w:val="26"/>
              </w:rPr>
              <w:t>Millcon Thiha Limited</w:t>
            </w:r>
          </w:p>
        </w:tc>
        <w:tc>
          <w:tcPr>
            <w:tcW w:w="1567"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shd w:val="clear" w:color="auto" w:fill="auto"/>
          </w:tcPr>
          <w:p w:rsidR="00E935C6" w:rsidRPr="007F2A15" w:rsidRDefault="00E935C6" w:rsidP="00E935C6">
            <w:pPr>
              <w:ind w:left="-108" w:firstLine="108"/>
              <w:jc w:val="thaiDistribute"/>
              <w:rPr>
                <w:rFonts w:ascii="Angsana New" w:hAnsi="Angsana New"/>
                <w:sz w:val="26"/>
                <w:szCs w:val="26"/>
                <w:cs/>
              </w:rPr>
            </w:pPr>
          </w:p>
        </w:tc>
        <w:tc>
          <w:tcPr>
            <w:tcW w:w="1494"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shd w:val="clear" w:color="auto" w:fill="auto"/>
          </w:tcPr>
          <w:p w:rsidR="00E935C6" w:rsidRPr="007F2A15" w:rsidRDefault="00E935C6" w:rsidP="00E935C6">
            <w:pPr>
              <w:ind w:left="-108" w:firstLine="108"/>
              <w:jc w:val="thaiDistribute"/>
              <w:rPr>
                <w:rFonts w:ascii="Angsana New" w:hAnsi="Angsana New"/>
                <w:sz w:val="26"/>
                <w:szCs w:val="26"/>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hint="cs"/>
                <w:sz w:val="26"/>
                <w:szCs w:val="26"/>
                <w:cs/>
              </w:rPr>
              <w:t>495</w:t>
            </w:r>
            <w:r w:rsidRPr="007F2A15">
              <w:rPr>
                <w:rFonts w:ascii="Angsana New" w:hAnsi="Angsana New"/>
                <w:sz w:val="26"/>
                <w:szCs w:val="26"/>
              </w:rPr>
              <w:t>,</w:t>
            </w:r>
            <w:r w:rsidRPr="007F2A15">
              <w:rPr>
                <w:rFonts w:ascii="Angsana New" w:hAnsi="Angsana New" w:hint="cs"/>
                <w:sz w:val="26"/>
                <w:szCs w:val="26"/>
                <w:cs/>
              </w:rPr>
              <w:t>132.45</w:t>
            </w:r>
          </w:p>
        </w:tc>
        <w:tc>
          <w:tcPr>
            <w:tcW w:w="237" w:type="dxa"/>
            <w:shd w:val="clear" w:color="auto" w:fill="auto"/>
          </w:tcPr>
          <w:p w:rsidR="00E935C6" w:rsidRPr="007F2A15" w:rsidRDefault="00E935C6" w:rsidP="00E935C6">
            <w:pPr>
              <w:ind w:left="-108" w:firstLine="108"/>
              <w:jc w:val="thaiDistribute"/>
              <w:rPr>
                <w:rFonts w:ascii="Angsana New" w:hAnsi="Angsana New"/>
                <w:sz w:val="26"/>
                <w:szCs w:val="26"/>
              </w:rPr>
            </w:pPr>
          </w:p>
        </w:tc>
        <w:tc>
          <w:tcPr>
            <w:tcW w:w="1523"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545</w:t>
            </w:r>
            <w:r w:rsidRPr="007F2A15">
              <w:rPr>
                <w:rFonts w:ascii="Angsana New" w:hAnsi="Angsana New"/>
                <w:sz w:val="26"/>
                <w:szCs w:val="26"/>
              </w:rPr>
              <w:t>,</w:t>
            </w:r>
            <w:r w:rsidRPr="007F2A15">
              <w:rPr>
                <w:rFonts w:ascii="Angsana New" w:hAnsi="Angsana New"/>
                <w:sz w:val="26"/>
                <w:szCs w:val="26"/>
                <w:cs/>
              </w:rPr>
              <w:t>823.55</w:t>
            </w:r>
          </w:p>
        </w:tc>
      </w:tr>
      <w:tr w:rsidR="00E935C6" w:rsidRPr="00377EA0" w:rsidTr="005D029D">
        <w:tc>
          <w:tcPr>
            <w:tcW w:w="3258" w:type="dxa"/>
            <w:shd w:val="clear" w:color="auto" w:fill="auto"/>
          </w:tcPr>
          <w:p w:rsidR="00E935C6" w:rsidRPr="00377EA0" w:rsidRDefault="00E935C6" w:rsidP="00E935C6">
            <w:pPr>
              <w:ind w:left="90"/>
              <w:jc w:val="left"/>
              <w:rPr>
                <w:rFonts w:ascii="Angsana New" w:hAnsi="Angsana New"/>
                <w:sz w:val="26"/>
                <w:szCs w:val="26"/>
                <w:cs/>
              </w:rPr>
            </w:pPr>
            <w:r w:rsidRPr="00377EA0">
              <w:rPr>
                <w:rFonts w:ascii="Angsana New" w:hAnsi="Angsana New"/>
                <w:sz w:val="26"/>
                <w:szCs w:val="26"/>
              </w:rPr>
              <w:t>Millcon (HK) Limited</w:t>
            </w:r>
          </w:p>
        </w:tc>
        <w:tc>
          <w:tcPr>
            <w:tcW w:w="1567" w:type="dxa"/>
            <w:tcBorders>
              <w:bottom w:val="nil"/>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bottom w:val="nil"/>
            </w:tcBorders>
            <w:shd w:val="clear" w:color="auto" w:fill="auto"/>
          </w:tcPr>
          <w:p w:rsidR="00E935C6" w:rsidRPr="007F2A15" w:rsidRDefault="00E935C6" w:rsidP="00E935C6">
            <w:pPr>
              <w:ind w:left="-108" w:firstLine="108"/>
              <w:jc w:val="thaiDistribute"/>
              <w:rPr>
                <w:rFonts w:ascii="Angsana New" w:hAnsi="Angsana New"/>
                <w:sz w:val="26"/>
                <w:szCs w:val="26"/>
                <w:cs/>
              </w:rPr>
            </w:pPr>
          </w:p>
        </w:tc>
        <w:tc>
          <w:tcPr>
            <w:tcW w:w="1494" w:type="dxa"/>
            <w:tcBorders>
              <w:bottom w:val="nil"/>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bottom w:val="nil"/>
            </w:tcBorders>
            <w:shd w:val="clear" w:color="auto" w:fill="auto"/>
          </w:tcPr>
          <w:p w:rsidR="00E935C6" w:rsidRPr="007F2A15" w:rsidRDefault="00E935C6" w:rsidP="00E935C6">
            <w:pPr>
              <w:ind w:left="-108" w:firstLine="108"/>
              <w:jc w:val="thaiDistribute"/>
              <w:rPr>
                <w:rFonts w:ascii="Angsana New" w:hAnsi="Angsana New"/>
                <w:sz w:val="26"/>
                <w:szCs w:val="26"/>
              </w:rPr>
            </w:pPr>
          </w:p>
        </w:tc>
        <w:tc>
          <w:tcPr>
            <w:tcW w:w="1527" w:type="dxa"/>
            <w:tcBorders>
              <w:bottom w:val="nil"/>
            </w:tcBorders>
            <w:shd w:val="clear" w:color="auto" w:fill="auto"/>
          </w:tcPr>
          <w:p w:rsidR="00E935C6" w:rsidRPr="007F2A15" w:rsidRDefault="00E935C6" w:rsidP="00E935C6">
            <w:pPr>
              <w:ind w:left="-108" w:right="-88"/>
              <w:jc w:val="center"/>
              <w:rPr>
                <w:rFonts w:ascii="Angsana New" w:hAnsi="Angsana New"/>
                <w:sz w:val="26"/>
                <w:szCs w:val="26"/>
                <w:highlight w:val="red"/>
              </w:rPr>
            </w:pPr>
            <w:r w:rsidRPr="007F2A15">
              <w:rPr>
                <w:rFonts w:ascii="Angsana New" w:hAnsi="Angsana New"/>
                <w:sz w:val="26"/>
                <w:szCs w:val="26"/>
              </w:rPr>
              <w:t>-</w:t>
            </w:r>
          </w:p>
        </w:tc>
        <w:tc>
          <w:tcPr>
            <w:tcW w:w="237" w:type="dxa"/>
            <w:tcBorders>
              <w:bottom w:val="nil"/>
            </w:tcBorders>
            <w:shd w:val="clear" w:color="auto" w:fill="auto"/>
          </w:tcPr>
          <w:p w:rsidR="00E935C6" w:rsidRPr="007F2A15" w:rsidRDefault="00E935C6" w:rsidP="00E935C6">
            <w:pPr>
              <w:ind w:left="-108" w:firstLine="108"/>
              <w:jc w:val="thaiDistribute"/>
              <w:rPr>
                <w:rFonts w:ascii="Angsana New" w:hAnsi="Angsana New"/>
                <w:sz w:val="26"/>
                <w:szCs w:val="26"/>
              </w:rPr>
            </w:pPr>
          </w:p>
        </w:tc>
        <w:tc>
          <w:tcPr>
            <w:tcW w:w="1523" w:type="dxa"/>
            <w:tcBorders>
              <w:bottom w:val="nil"/>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6</w:t>
            </w:r>
            <w:r w:rsidRPr="007F2A15">
              <w:rPr>
                <w:rFonts w:ascii="Angsana New" w:hAnsi="Angsana New"/>
                <w:sz w:val="26"/>
                <w:szCs w:val="26"/>
              </w:rPr>
              <w:t>,</w:t>
            </w:r>
            <w:r w:rsidRPr="007F2A15">
              <w:rPr>
                <w:rFonts w:ascii="Angsana New" w:hAnsi="Angsana New"/>
                <w:sz w:val="26"/>
                <w:szCs w:val="26"/>
                <w:cs/>
              </w:rPr>
              <w:t>230</w:t>
            </w:r>
            <w:r w:rsidRPr="007F2A15">
              <w:rPr>
                <w:rFonts w:ascii="Angsana New" w:hAnsi="Angsana New"/>
                <w:sz w:val="26"/>
                <w:szCs w:val="26"/>
              </w:rPr>
              <w:t>,</w:t>
            </w:r>
            <w:r w:rsidRPr="007F2A15">
              <w:rPr>
                <w:rFonts w:ascii="Angsana New" w:hAnsi="Angsana New"/>
                <w:sz w:val="26"/>
                <w:szCs w:val="26"/>
                <w:cs/>
              </w:rPr>
              <w:t>419.93</w:t>
            </w:r>
          </w:p>
        </w:tc>
      </w:tr>
      <w:tr w:rsidR="00E935C6" w:rsidRPr="00377EA0" w:rsidTr="005D029D">
        <w:tc>
          <w:tcPr>
            <w:tcW w:w="3258" w:type="dxa"/>
            <w:shd w:val="clear" w:color="auto" w:fill="auto"/>
          </w:tcPr>
          <w:p w:rsidR="00E935C6" w:rsidRPr="00377EA0" w:rsidRDefault="00E935C6" w:rsidP="00E935C6">
            <w:pPr>
              <w:ind w:left="90"/>
              <w:jc w:val="left"/>
              <w:rPr>
                <w:rFonts w:ascii="Angsana New" w:hAnsi="Angsana New"/>
                <w:sz w:val="26"/>
                <w:szCs w:val="26"/>
                <w:cs/>
              </w:rPr>
            </w:pPr>
            <w:r w:rsidRPr="00377EA0">
              <w:rPr>
                <w:rFonts w:ascii="Angsana New" w:eastAsia="Times New Roman" w:hAnsi="Angsana New"/>
                <w:position w:val="6"/>
                <w:sz w:val="26"/>
                <w:szCs w:val="26"/>
                <w:u w:val="single"/>
              </w:rPr>
              <w:t>Less</w:t>
            </w:r>
            <w:r w:rsidRPr="00377EA0">
              <w:rPr>
                <w:rFonts w:ascii="Angsana New" w:eastAsia="Times New Roman" w:hAnsi="Angsana New"/>
                <w:position w:val="6"/>
                <w:sz w:val="26"/>
                <w:szCs w:val="26"/>
              </w:rPr>
              <w:t xml:space="preserve"> Allowance for doubtful debt</w:t>
            </w:r>
          </w:p>
        </w:tc>
        <w:tc>
          <w:tcPr>
            <w:tcW w:w="1567" w:type="dxa"/>
            <w:tcBorders>
              <w:top w:val="nil"/>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shd w:val="clear" w:color="auto" w:fill="auto"/>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top w:val="nil"/>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Borders>
              <w:top w:val="nil"/>
            </w:tcBorders>
            <w:shd w:val="clear" w:color="auto" w:fill="auto"/>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ab/>
              <w:t>(9,209,442.00)</w:t>
            </w:r>
          </w:p>
        </w:tc>
        <w:tc>
          <w:tcPr>
            <w:tcW w:w="237" w:type="dxa"/>
            <w:tcBorders>
              <w:top w:val="nil"/>
            </w:tcBorders>
            <w:shd w:val="clear" w:color="auto" w:fill="auto"/>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nil"/>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ab/>
              <w:t>(9,209,442.00)</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cs/>
              </w:rPr>
            </w:pPr>
            <w:r w:rsidRPr="00377EA0">
              <w:rPr>
                <w:rFonts w:ascii="Angsana New" w:hAnsi="Angsana New"/>
                <w:sz w:val="26"/>
                <w:szCs w:val="26"/>
              </w:rPr>
              <w:t>Net</w:t>
            </w:r>
          </w:p>
        </w:tc>
        <w:tc>
          <w:tcPr>
            <w:tcW w:w="1567" w:type="dxa"/>
            <w:tcBorders>
              <w:top w:val="single" w:sz="4" w:space="0" w:color="auto"/>
              <w:bottom w:val="single" w:sz="4" w:space="0" w:color="auto"/>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top w:val="single" w:sz="4" w:space="0" w:color="auto"/>
              <w:bottom w:val="single" w:sz="4" w:space="0" w:color="auto"/>
            </w:tcBorders>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single" w:sz="4" w:space="0" w:color="auto"/>
              <w:bottom w:val="single" w:sz="4" w:space="0" w:color="auto"/>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w:t>
            </w:r>
            <w:r w:rsidRPr="007F2A15">
              <w:rPr>
                <w:rFonts w:ascii="Angsana New" w:hAnsi="Angsana New" w:hint="cs"/>
                <w:sz w:val="26"/>
                <w:szCs w:val="26"/>
                <w:cs/>
              </w:rPr>
              <w:t>83</w:t>
            </w:r>
            <w:r w:rsidRPr="007F2A15">
              <w:rPr>
                <w:rFonts w:ascii="Angsana New" w:hAnsi="Angsana New"/>
                <w:sz w:val="26"/>
                <w:szCs w:val="26"/>
              </w:rPr>
              <w:t>,</w:t>
            </w:r>
            <w:r w:rsidRPr="007F2A15">
              <w:rPr>
                <w:rFonts w:ascii="Angsana New" w:hAnsi="Angsana New" w:hint="cs"/>
                <w:sz w:val="26"/>
                <w:szCs w:val="26"/>
                <w:cs/>
              </w:rPr>
              <w:t>525</w:t>
            </w:r>
            <w:r w:rsidRPr="007F2A15">
              <w:rPr>
                <w:rFonts w:ascii="Angsana New" w:hAnsi="Angsana New"/>
                <w:sz w:val="26"/>
                <w:szCs w:val="26"/>
              </w:rPr>
              <w:t>,</w:t>
            </w:r>
            <w:r w:rsidRPr="007F2A15">
              <w:rPr>
                <w:rFonts w:ascii="Angsana New" w:hAnsi="Angsana New" w:hint="cs"/>
                <w:sz w:val="26"/>
                <w:szCs w:val="26"/>
                <w:cs/>
              </w:rPr>
              <w:t>129.10</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single" w:sz="4" w:space="0" w:color="auto"/>
              <w:bottom w:val="single" w:sz="4" w:space="0" w:color="auto"/>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1</w:t>
            </w:r>
            <w:r w:rsidRPr="007F2A15">
              <w:rPr>
                <w:rFonts w:ascii="Angsana New" w:hAnsi="Angsana New"/>
                <w:sz w:val="26"/>
                <w:szCs w:val="26"/>
              </w:rPr>
              <w:t>,</w:t>
            </w:r>
            <w:r w:rsidRPr="007F2A15">
              <w:rPr>
                <w:rFonts w:ascii="Angsana New" w:hAnsi="Angsana New"/>
                <w:sz w:val="26"/>
                <w:szCs w:val="26"/>
                <w:cs/>
              </w:rPr>
              <w:t>34</w:t>
            </w:r>
            <w:r w:rsidRPr="007F2A15">
              <w:rPr>
                <w:rFonts w:ascii="Angsana New" w:hAnsi="Angsana New" w:hint="cs"/>
                <w:sz w:val="26"/>
                <w:szCs w:val="26"/>
                <w:cs/>
              </w:rPr>
              <w:t>9</w:t>
            </w:r>
            <w:r w:rsidRPr="007F2A15">
              <w:rPr>
                <w:rFonts w:ascii="Angsana New" w:hAnsi="Angsana New"/>
                <w:sz w:val="26"/>
                <w:szCs w:val="26"/>
              </w:rPr>
              <w:t>,</w:t>
            </w:r>
            <w:r w:rsidRPr="007F2A15">
              <w:rPr>
                <w:rFonts w:ascii="Angsana New" w:hAnsi="Angsana New" w:hint="cs"/>
                <w:sz w:val="26"/>
                <w:szCs w:val="26"/>
                <w:cs/>
              </w:rPr>
              <w:t>499</w:t>
            </w:r>
            <w:r w:rsidRPr="007F2A15">
              <w:rPr>
                <w:rFonts w:ascii="Angsana New" w:hAnsi="Angsana New"/>
                <w:sz w:val="26"/>
                <w:szCs w:val="26"/>
              </w:rPr>
              <w:t>,</w:t>
            </w:r>
            <w:r w:rsidRPr="007F2A15">
              <w:rPr>
                <w:rFonts w:ascii="Angsana New" w:hAnsi="Angsana New" w:hint="cs"/>
                <w:sz w:val="26"/>
                <w:szCs w:val="26"/>
                <w:cs/>
              </w:rPr>
              <w:t>492.66</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rPr>
            </w:pPr>
            <w:r w:rsidRPr="00377EA0">
              <w:rPr>
                <w:rFonts w:ascii="Angsana New" w:eastAsia="Times New Roman" w:hAnsi="Angsana New"/>
                <w:position w:val="6"/>
                <w:sz w:val="26"/>
                <w:szCs w:val="26"/>
              </w:rPr>
              <w:t>Joint Venture</w:t>
            </w:r>
          </w:p>
        </w:tc>
        <w:tc>
          <w:tcPr>
            <w:tcW w:w="1567" w:type="dxa"/>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377EA0" w:rsidRDefault="00E935C6" w:rsidP="00E935C6">
            <w:pPr>
              <w:tabs>
                <w:tab w:val="left" w:pos="1361"/>
              </w:tabs>
              <w:ind w:left="-108" w:right="72"/>
              <w:jc w:val="right"/>
              <w:rPr>
                <w:rFonts w:ascii="Angsana New" w:hAnsi="Angsana New"/>
                <w:sz w:val="26"/>
                <w:szCs w:val="26"/>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377EA0" w:rsidRDefault="00E935C6" w:rsidP="00E935C6">
            <w:pPr>
              <w:tabs>
                <w:tab w:val="left" w:pos="1361"/>
              </w:tabs>
              <w:ind w:left="-108" w:right="72"/>
              <w:jc w:val="right"/>
              <w:rPr>
                <w:rFonts w:ascii="Angsana New" w:hAnsi="Angsana New"/>
                <w:sz w:val="26"/>
                <w:szCs w:val="26"/>
              </w:rPr>
            </w:pP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Kobelco Millcon Steel Co., Ltd.</w:t>
            </w:r>
          </w:p>
        </w:tc>
        <w:tc>
          <w:tcPr>
            <w:tcW w:w="1567" w:type="dxa"/>
            <w:shd w:val="clear" w:color="auto" w:fill="auto"/>
          </w:tcPr>
          <w:p w:rsidR="00E935C6" w:rsidRPr="007F2A15" w:rsidRDefault="00E935C6" w:rsidP="00E935C6">
            <w:pPr>
              <w:ind w:left="-108" w:right="107" w:firstLine="2"/>
              <w:jc w:val="right"/>
              <w:rPr>
                <w:rFonts w:ascii="Angsana New" w:hAnsi="Angsana New"/>
                <w:sz w:val="26"/>
                <w:szCs w:val="26"/>
              </w:rPr>
            </w:pPr>
            <w:r w:rsidRPr="007F2A15">
              <w:rPr>
                <w:rFonts w:ascii="Angsana New" w:hAnsi="Angsana New"/>
                <w:sz w:val="26"/>
                <w:szCs w:val="26"/>
              </w:rPr>
              <w:t>3,219,970.00</w:t>
            </w:r>
          </w:p>
        </w:tc>
        <w:tc>
          <w:tcPr>
            <w:tcW w:w="237" w:type="dxa"/>
          </w:tcPr>
          <w:p w:rsidR="00E935C6" w:rsidRPr="007F2A15" w:rsidRDefault="00E935C6" w:rsidP="00E935C6">
            <w:pPr>
              <w:ind w:right="-103" w:firstLine="108"/>
              <w:jc w:val="center"/>
              <w:rPr>
                <w:rFonts w:ascii="Angsana New" w:hAnsi="Angsana New"/>
                <w:sz w:val="26"/>
                <w:szCs w:val="26"/>
                <w:cs/>
              </w:rPr>
            </w:pPr>
          </w:p>
        </w:tc>
        <w:tc>
          <w:tcPr>
            <w:tcW w:w="1494"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jc w:val="center"/>
              <w:rPr>
                <w:rFonts w:ascii="Angsana New" w:hAnsi="Angsana New"/>
                <w:sz w:val="26"/>
                <w:szCs w:val="26"/>
                <w:u w:val="single"/>
                <w:cs/>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hint="cs"/>
                <w:sz w:val="26"/>
                <w:szCs w:val="26"/>
                <w:cs/>
              </w:rPr>
              <w:t>3</w:t>
            </w:r>
            <w:r w:rsidRPr="007F2A15">
              <w:rPr>
                <w:rFonts w:ascii="Angsana New" w:hAnsi="Angsana New"/>
                <w:sz w:val="26"/>
                <w:szCs w:val="26"/>
              </w:rPr>
              <w:t>,219,970.00</w:t>
            </w:r>
          </w:p>
        </w:tc>
        <w:tc>
          <w:tcPr>
            <w:tcW w:w="237" w:type="dxa"/>
          </w:tcPr>
          <w:p w:rsidR="00E935C6" w:rsidRPr="007F2A15" w:rsidRDefault="00E935C6" w:rsidP="00E935C6">
            <w:pPr>
              <w:ind w:left="-246" w:right="133"/>
              <w:jc w:val="center"/>
              <w:rPr>
                <w:rFonts w:ascii="Angsana New" w:hAnsi="Angsana New"/>
                <w:sz w:val="26"/>
                <w:szCs w:val="26"/>
                <w:cs/>
              </w:rPr>
            </w:pPr>
          </w:p>
        </w:tc>
        <w:tc>
          <w:tcPr>
            <w:tcW w:w="1523" w:type="dxa"/>
            <w:shd w:val="clear" w:color="auto" w:fill="auto"/>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shd w:val="clear" w:color="auto" w:fill="auto"/>
          </w:tcPr>
          <w:p w:rsidR="00E935C6" w:rsidRPr="0066674F" w:rsidRDefault="00E935C6" w:rsidP="00E935C6">
            <w:pPr>
              <w:ind w:left="-106" w:right="107"/>
              <w:jc w:val="center"/>
              <w:rPr>
                <w:rFonts w:ascii="Angsana New" w:hAnsi="Angsana New"/>
                <w:sz w:val="26"/>
                <w:szCs w:val="26"/>
              </w:rPr>
            </w:pPr>
          </w:p>
        </w:tc>
        <w:tc>
          <w:tcPr>
            <w:tcW w:w="237" w:type="dxa"/>
          </w:tcPr>
          <w:p w:rsidR="00E935C6" w:rsidRPr="0066674F"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66674F" w:rsidRDefault="00E935C6" w:rsidP="00E935C6">
            <w:pPr>
              <w:ind w:left="-106" w:right="107"/>
              <w:jc w:val="center"/>
              <w:rPr>
                <w:rFonts w:ascii="Angsana New" w:hAnsi="Angsana New"/>
                <w:sz w:val="26"/>
                <w:szCs w:val="26"/>
              </w:rPr>
            </w:pPr>
          </w:p>
        </w:tc>
        <w:tc>
          <w:tcPr>
            <w:tcW w:w="237" w:type="dxa"/>
          </w:tcPr>
          <w:p w:rsidR="00E935C6" w:rsidRPr="0066674F"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66674F" w:rsidRDefault="00E935C6" w:rsidP="00E935C6">
            <w:pPr>
              <w:ind w:left="-108" w:right="72"/>
              <w:jc w:val="center"/>
              <w:rPr>
                <w:rFonts w:ascii="Angsana New" w:hAnsi="Angsana New"/>
                <w:sz w:val="26"/>
                <w:szCs w:val="26"/>
              </w:rPr>
            </w:pPr>
          </w:p>
        </w:tc>
        <w:tc>
          <w:tcPr>
            <w:tcW w:w="237" w:type="dxa"/>
          </w:tcPr>
          <w:p w:rsidR="00E935C6" w:rsidRPr="0066674F"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66674F" w:rsidRDefault="00E935C6" w:rsidP="00E935C6">
            <w:pPr>
              <w:ind w:left="-108" w:right="72"/>
              <w:jc w:val="center"/>
              <w:rPr>
                <w:rFonts w:ascii="Angsana New" w:hAnsi="Angsana New"/>
                <w:sz w:val="26"/>
                <w:szCs w:val="26"/>
              </w:rPr>
            </w:pPr>
          </w:p>
        </w:tc>
      </w:tr>
      <w:tr w:rsidR="00E935C6" w:rsidRPr="00377EA0" w:rsidTr="005D029D">
        <w:tc>
          <w:tcPr>
            <w:tcW w:w="3258" w:type="dxa"/>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shd w:val="clear" w:color="auto" w:fill="auto"/>
          </w:tcPr>
          <w:p w:rsidR="00E935C6" w:rsidRPr="007F2A15" w:rsidRDefault="00E935C6" w:rsidP="00E935C6">
            <w:pPr>
              <w:ind w:left="-108" w:right="107" w:firstLine="2"/>
              <w:jc w:val="right"/>
              <w:rPr>
                <w:rFonts w:ascii="Angsana New" w:hAnsi="Angsana New"/>
                <w:sz w:val="26"/>
                <w:szCs w:val="26"/>
              </w:rPr>
            </w:pPr>
            <w:r w:rsidRPr="007F2A15">
              <w:rPr>
                <w:rFonts w:ascii="Angsana New" w:hAnsi="Angsana New"/>
                <w:sz w:val="26"/>
                <w:szCs w:val="26"/>
              </w:rPr>
              <w:t>7,650,740.91</w:t>
            </w:r>
          </w:p>
        </w:tc>
        <w:tc>
          <w:tcPr>
            <w:tcW w:w="237" w:type="dxa"/>
          </w:tcPr>
          <w:p w:rsidR="00E935C6" w:rsidRPr="007F2A15" w:rsidRDefault="00E935C6" w:rsidP="00E935C6">
            <w:pPr>
              <w:ind w:right="-103" w:firstLine="108"/>
              <w:jc w:val="center"/>
              <w:rPr>
                <w:rFonts w:ascii="Angsana New" w:hAnsi="Angsana New"/>
                <w:sz w:val="26"/>
                <w:szCs w:val="26"/>
                <w:cs/>
              </w:rPr>
            </w:pPr>
          </w:p>
        </w:tc>
        <w:tc>
          <w:tcPr>
            <w:tcW w:w="1494"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jc w:val="center"/>
              <w:rPr>
                <w:rFonts w:ascii="Angsana New" w:hAnsi="Angsana New"/>
                <w:sz w:val="26"/>
                <w:szCs w:val="26"/>
                <w:u w:val="single"/>
                <w:cs/>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rPr>
              <w:t>7,650,740.91</w:t>
            </w:r>
          </w:p>
        </w:tc>
        <w:tc>
          <w:tcPr>
            <w:tcW w:w="237" w:type="dxa"/>
          </w:tcPr>
          <w:p w:rsidR="00E935C6" w:rsidRPr="007F2A15" w:rsidRDefault="00E935C6" w:rsidP="00E935C6">
            <w:pPr>
              <w:ind w:left="-246" w:right="133"/>
              <w:jc w:val="center"/>
              <w:rPr>
                <w:rFonts w:ascii="Angsana New" w:hAnsi="Angsana New"/>
                <w:sz w:val="26"/>
                <w:szCs w:val="26"/>
                <w:cs/>
              </w:rPr>
            </w:pPr>
          </w:p>
        </w:tc>
        <w:tc>
          <w:tcPr>
            <w:tcW w:w="1523" w:type="dxa"/>
            <w:shd w:val="clear" w:color="auto" w:fill="auto"/>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E935C6" w:rsidRPr="007F2A15" w:rsidRDefault="00E935C6" w:rsidP="00E935C6">
            <w:pPr>
              <w:ind w:left="-106" w:right="107"/>
              <w:jc w:val="center"/>
              <w:rPr>
                <w:rFonts w:ascii="Angsana New" w:hAnsi="Angsana New"/>
                <w:sz w:val="26"/>
                <w:szCs w:val="26"/>
              </w:rPr>
            </w:pP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7F2A15" w:rsidRDefault="00E935C6" w:rsidP="00E935C6">
            <w:pPr>
              <w:ind w:left="-106" w:right="107"/>
              <w:jc w:val="center"/>
              <w:rPr>
                <w:rFonts w:ascii="Angsana New" w:hAnsi="Angsana New"/>
                <w:sz w:val="26"/>
                <w:szCs w:val="26"/>
              </w:rPr>
            </w:pP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7F2A15" w:rsidRDefault="00E935C6" w:rsidP="00E935C6">
            <w:pPr>
              <w:ind w:left="-108" w:right="72"/>
              <w:jc w:val="center"/>
              <w:rPr>
                <w:rFonts w:ascii="Angsana New" w:hAnsi="Angsana New"/>
                <w:sz w:val="26"/>
                <w:szCs w:val="26"/>
              </w:rPr>
            </w:pP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7F2A15" w:rsidRDefault="00E935C6" w:rsidP="00E935C6">
            <w:pPr>
              <w:ind w:left="-108" w:right="72"/>
              <w:jc w:val="center"/>
              <w:rPr>
                <w:rFonts w:ascii="Angsana New" w:hAnsi="Angsana New"/>
                <w:sz w:val="26"/>
                <w:szCs w:val="26"/>
              </w:rPr>
            </w:pPr>
          </w:p>
        </w:tc>
      </w:tr>
      <w:tr w:rsidR="00E935C6" w:rsidRPr="00377EA0" w:rsidTr="005D029D">
        <w:tc>
          <w:tcPr>
            <w:tcW w:w="3258" w:type="dxa"/>
          </w:tcPr>
          <w:p w:rsidR="00E935C6" w:rsidRPr="00377EA0" w:rsidRDefault="00E935C6" w:rsidP="00E935C6">
            <w:pPr>
              <w:ind w:left="90"/>
              <w:jc w:val="left"/>
              <w:rPr>
                <w:rFonts w:ascii="Angsana New" w:hAnsi="Angsana New"/>
                <w:sz w:val="26"/>
                <w:szCs w:val="26"/>
                <w:cs/>
              </w:rPr>
            </w:pPr>
            <w:r w:rsidRPr="00377EA0">
              <w:rPr>
                <w:rFonts w:ascii="Angsana New" w:eastAsia="Times New Roman" w:hAnsi="Angsana New"/>
                <w:position w:val="6"/>
                <w:sz w:val="26"/>
                <w:szCs w:val="26"/>
              </w:rPr>
              <w:t>General Engineering Pub Co., Ltd.</w:t>
            </w:r>
          </w:p>
        </w:tc>
        <w:tc>
          <w:tcPr>
            <w:tcW w:w="1567" w:type="dxa"/>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hint="cs"/>
                <w:sz w:val="26"/>
                <w:szCs w:val="26"/>
                <w:cs/>
              </w:rPr>
              <w:t>4</w:t>
            </w:r>
            <w:r w:rsidRPr="007F2A15">
              <w:rPr>
                <w:rFonts w:ascii="Angsana New" w:hAnsi="Angsana New"/>
                <w:sz w:val="26"/>
                <w:szCs w:val="26"/>
              </w:rPr>
              <w:t>2,</w:t>
            </w:r>
            <w:r w:rsidRPr="007F2A15">
              <w:rPr>
                <w:rFonts w:ascii="Angsana New" w:hAnsi="Angsana New" w:hint="cs"/>
                <w:sz w:val="26"/>
                <w:szCs w:val="26"/>
                <w:cs/>
              </w:rPr>
              <w:t>133.69</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7F2A15" w:rsidRDefault="00E935C6" w:rsidP="00E935C6">
            <w:pPr>
              <w:ind w:left="-108" w:right="92"/>
              <w:jc w:val="right"/>
              <w:rPr>
                <w:rFonts w:ascii="Angsana New" w:hAnsi="Angsana New"/>
                <w:sz w:val="26"/>
                <w:szCs w:val="26"/>
              </w:rPr>
            </w:pPr>
            <w:r w:rsidRPr="007F2A15">
              <w:rPr>
                <w:rFonts w:ascii="Angsana New" w:hAnsi="Angsana New"/>
                <w:sz w:val="26"/>
                <w:szCs w:val="26"/>
              </w:rPr>
              <w:t>42,133.69</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0D2018" w:rsidRDefault="00E935C6" w:rsidP="00E935C6">
            <w:pPr>
              <w:ind w:left="90" w:right="-92"/>
              <w:jc w:val="left"/>
              <w:rPr>
                <w:rFonts w:ascii="Angsana New" w:hAnsi="Angsana New"/>
                <w:sz w:val="26"/>
                <w:szCs w:val="26"/>
                <w:cs/>
              </w:rPr>
            </w:pPr>
            <w:r w:rsidRPr="000D2018">
              <w:rPr>
                <w:rFonts w:ascii="Angsana New" w:eastAsia="Times New Roman" w:hAnsi="Angsana New"/>
                <w:position w:val="6"/>
                <w:sz w:val="26"/>
                <w:szCs w:val="26"/>
              </w:rPr>
              <w:t>Millcon Thiha GEL Limited</w:t>
            </w:r>
          </w:p>
        </w:tc>
        <w:tc>
          <w:tcPr>
            <w:tcW w:w="1567" w:type="dxa"/>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sz w:val="26"/>
                <w:szCs w:val="26"/>
              </w:rPr>
              <w:t>4,412,099.27</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sz w:val="26"/>
                <w:szCs w:val="26"/>
              </w:rPr>
              <w:t>325,586.00</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rPr>
              <w:t>773,566.61</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cs/>
              </w:rPr>
              <w:t>325</w:t>
            </w:r>
            <w:r w:rsidRPr="007F2A15">
              <w:rPr>
                <w:rFonts w:ascii="Angsana New" w:hAnsi="Angsana New"/>
                <w:sz w:val="26"/>
                <w:szCs w:val="26"/>
              </w:rPr>
              <w:t>,</w:t>
            </w:r>
            <w:r w:rsidRPr="007F2A15">
              <w:rPr>
                <w:rFonts w:ascii="Angsana New" w:hAnsi="Angsana New"/>
                <w:sz w:val="26"/>
                <w:szCs w:val="26"/>
                <w:cs/>
              </w:rPr>
              <w:t>586.00</w:t>
            </w:r>
          </w:p>
        </w:tc>
      </w:tr>
      <w:tr w:rsidR="00E935C6" w:rsidRPr="00377EA0" w:rsidTr="005D029D">
        <w:tc>
          <w:tcPr>
            <w:tcW w:w="3258" w:type="dxa"/>
          </w:tcPr>
          <w:p w:rsidR="00E935C6" w:rsidRPr="00377EA0" w:rsidRDefault="00E935C6" w:rsidP="00E935C6">
            <w:pPr>
              <w:ind w:left="90" w:right="-92"/>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tcBorders>
              <w:bottom w:val="single" w:sz="4" w:space="0" w:color="auto"/>
            </w:tcBorders>
            <w:shd w:val="clear" w:color="auto" w:fill="auto"/>
          </w:tcPr>
          <w:p w:rsidR="00E935C6" w:rsidRPr="007F2A15" w:rsidRDefault="00E935C6" w:rsidP="00E935C6">
            <w:pPr>
              <w:ind w:left="-108" w:right="-73" w:firstLine="2"/>
              <w:jc w:val="center"/>
              <w:rPr>
                <w:rFonts w:ascii="Angsana New" w:hAnsi="Angsana New"/>
                <w:sz w:val="26"/>
                <w:szCs w:val="26"/>
              </w:rPr>
            </w:pPr>
            <w:r w:rsidRPr="007F2A15">
              <w:rPr>
                <w:rFonts w:ascii="Angsana New" w:hAnsi="Angsana New"/>
                <w:sz w:val="26"/>
                <w:szCs w:val="26"/>
                <w:cs/>
              </w:rPr>
              <w:t>-</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hint="cs"/>
                <w:sz w:val="26"/>
                <w:szCs w:val="26"/>
                <w:cs/>
              </w:rPr>
              <w:t>15</w:t>
            </w:r>
            <w:r w:rsidRPr="007F2A15">
              <w:rPr>
                <w:rFonts w:ascii="Angsana New" w:hAnsi="Angsana New"/>
                <w:sz w:val="26"/>
                <w:szCs w:val="26"/>
              </w:rPr>
              <w:t>,239.00</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E935C6" w:rsidRPr="007F2A15" w:rsidRDefault="00E935C6" w:rsidP="00E935C6">
            <w:pPr>
              <w:ind w:left="-108" w:right="-88"/>
              <w:jc w:val="center"/>
              <w:rPr>
                <w:rFonts w:ascii="Angsana New" w:hAnsi="Angsana New"/>
                <w:sz w:val="26"/>
                <w:szCs w:val="26"/>
              </w:rPr>
            </w:pPr>
            <w:r w:rsidRPr="007F2A15">
              <w:rPr>
                <w:rFonts w:ascii="Angsana New" w:hAnsi="Angsana New"/>
                <w:sz w:val="26"/>
                <w:szCs w:val="26"/>
              </w:rPr>
              <w:t>-</w:t>
            </w:r>
          </w:p>
        </w:tc>
      </w:tr>
      <w:tr w:rsidR="00E935C6" w:rsidRPr="00377EA0" w:rsidTr="005D029D">
        <w:tc>
          <w:tcPr>
            <w:tcW w:w="3258" w:type="dxa"/>
          </w:tcPr>
          <w:p w:rsidR="00E935C6" w:rsidRPr="00377EA0" w:rsidRDefault="00E935C6" w:rsidP="00E935C6">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sz w:val="26"/>
                <w:szCs w:val="26"/>
              </w:rPr>
              <w:t>15,</w:t>
            </w:r>
            <w:r w:rsidRPr="007F2A15">
              <w:rPr>
                <w:rFonts w:ascii="Angsana New" w:hAnsi="Angsana New" w:hint="cs"/>
                <w:sz w:val="26"/>
                <w:szCs w:val="26"/>
                <w:cs/>
              </w:rPr>
              <w:t>324</w:t>
            </w:r>
            <w:r w:rsidRPr="007F2A15">
              <w:rPr>
                <w:rFonts w:ascii="Angsana New" w:hAnsi="Angsana New"/>
                <w:sz w:val="26"/>
                <w:szCs w:val="26"/>
              </w:rPr>
              <w:t>,</w:t>
            </w:r>
            <w:r w:rsidRPr="007F2A15">
              <w:rPr>
                <w:rFonts w:ascii="Angsana New" w:hAnsi="Angsana New" w:hint="cs"/>
                <w:sz w:val="26"/>
                <w:szCs w:val="26"/>
                <w:cs/>
              </w:rPr>
              <w:t>943.87</w:t>
            </w:r>
          </w:p>
        </w:tc>
        <w:tc>
          <w:tcPr>
            <w:tcW w:w="237" w:type="dxa"/>
          </w:tcPr>
          <w:p w:rsidR="00E935C6" w:rsidRPr="007F2A15" w:rsidRDefault="00E935C6" w:rsidP="00E935C6">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E935C6" w:rsidRPr="007F2A15" w:rsidRDefault="00E935C6" w:rsidP="00E935C6">
            <w:pPr>
              <w:ind w:left="-106" w:right="107"/>
              <w:jc w:val="right"/>
              <w:rPr>
                <w:rFonts w:ascii="Angsana New" w:hAnsi="Angsana New"/>
                <w:sz w:val="26"/>
                <w:szCs w:val="26"/>
              </w:rPr>
            </w:pPr>
            <w:r w:rsidRPr="007F2A15">
              <w:rPr>
                <w:rFonts w:ascii="Angsana New" w:hAnsi="Angsana New"/>
                <w:sz w:val="26"/>
                <w:szCs w:val="26"/>
              </w:rPr>
              <w:t>340,825.00</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rPr>
              <w:t>195,211,540.31</w:t>
            </w:r>
          </w:p>
        </w:tc>
        <w:tc>
          <w:tcPr>
            <w:tcW w:w="237" w:type="dxa"/>
          </w:tcPr>
          <w:p w:rsidR="00E935C6" w:rsidRPr="007F2A15" w:rsidRDefault="00E935C6" w:rsidP="00E935C6">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E935C6" w:rsidRPr="007F2A15" w:rsidRDefault="00E935C6" w:rsidP="00E935C6">
            <w:pPr>
              <w:ind w:left="-108" w:right="72"/>
              <w:jc w:val="right"/>
              <w:rPr>
                <w:rFonts w:ascii="Angsana New" w:hAnsi="Angsana New"/>
                <w:sz w:val="26"/>
                <w:szCs w:val="26"/>
              </w:rPr>
            </w:pPr>
            <w:r w:rsidRPr="007F2A15">
              <w:rPr>
                <w:rFonts w:ascii="Angsana New" w:hAnsi="Angsana New"/>
                <w:sz w:val="26"/>
                <w:szCs w:val="26"/>
              </w:rPr>
              <w:t>1,349,825,078.66</w:t>
            </w:r>
          </w:p>
        </w:tc>
      </w:tr>
      <w:tr w:rsidR="00E935C6" w:rsidRPr="00377EA0" w:rsidTr="005D029D">
        <w:tc>
          <w:tcPr>
            <w:tcW w:w="3258" w:type="dxa"/>
          </w:tcPr>
          <w:p w:rsidR="00E935C6" w:rsidRPr="00377EA0" w:rsidRDefault="00E935C6" w:rsidP="00E935C6">
            <w:pPr>
              <w:ind w:left="-90"/>
              <w:jc w:val="left"/>
              <w:rPr>
                <w:rFonts w:ascii="Angsana New" w:hAnsi="Angsana New"/>
                <w:sz w:val="26"/>
                <w:szCs w:val="26"/>
              </w:rPr>
            </w:pPr>
            <w:r w:rsidRPr="00377EA0">
              <w:rPr>
                <w:rFonts w:ascii="Angsana New" w:hAnsi="Angsana New"/>
                <w:b/>
                <w:bCs/>
                <w:sz w:val="26"/>
                <w:szCs w:val="26"/>
              </w:rPr>
              <w:t>Other deposit</w:t>
            </w:r>
          </w:p>
        </w:tc>
        <w:tc>
          <w:tcPr>
            <w:tcW w:w="1567" w:type="dxa"/>
            <w:tcBorders>
              <w:top w:val="double" w:sz="4" w:space="0" w:color="auto"/>
            </w:tcBorders>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432"/>
              </w:tabs>
              <w:ind w:left="-108" w:right="-108"/>
              <w:jc w:val="center"/>
              <w:rPr>
                <w:rFonts w:ascii="Angsana New" w:hAnsi="Angsana New"/>
                <w:sz w:val="26"/>
                <w:szCs w:val="26"/>
                <w:cs/>
              </w:rPr>
            </w:pPr>
          </w:p>
        </w:tc>
        <w:tc>
          <w:tcPr>
            <w:tcW w:w="1494" w:type="dxa"/>
            <w:tcBorders>
              <w:top w:val="double" w:sz="4" w:space="0" w:color="auto"/>
            </w:tcBorders>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7" w:type="dxa"/>
            <w:tcBorders>
              <w:top w:val="double" w:sz="4" w:space="0" w:color="auto"/>
            </w:tcBorders>
            <w:shd w:val="clear" w:color="auto" w:fill="auto"/>
          </w:tcPr>
          <w:p w:rsidR="00E935C6" w:rsidRPr="00377EA0" w:rsidRDefault="00E935C6" w:rsidP="00E935C6">
            <w:pPr>
              <w:ind w:left="-108" w:right="72"/>
              <w:jc w:val="center"/>
              <w:rPr>
                <w:rFonts w:ascii="Angsana New" w:hAnsi="Angsana New"/>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3" w:type="dxa"/>
            <w:tcBorders>
              <w:top w:val="double" w:sz="4" w:space="0" w:color="auto"/>
            </w:tcBorders>
            <w:shd w:val="clear" w:color="auto" w:fill="auto"/>
          </w:tcPr>
          <w:p w:rsidR="00E935C6" w:rsidRPr="00377EA0" w:rsidRDefault="00E935C6" w:rsidP="00E935C6">
            <w:pPr>
              <w:ind w:left="-108" w:right="72"/>
              <w:jc w:val="center"/>
              <w:rPr>
                <w:rFonts w:ascii="Angsana New" w:hAnsi="Angsana New"/>
                <w:sz w:val="26"/>
                <w:szCs w:val="26"/>
                <w:cs/>
              </w:rPr>
            </w:pPr>
          </w:p>
        </w:tc>
      </w:tr>
      <w:tr w:rsidR="00E935C6" w:rsidRPr="00377EA0" w:rsidTr="005D029D">
        <w:tc>
          <w:tcPr>
            <w:tcW w:w="3258" w:type="dxa"/>
          </w:tcPr>
          <w:p w:rsidR="00E935C6" w:rsidRPr="00377EA0" w:rsidRDefault="00E935C6" w:rsidP="00E935C6">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432"/>
              </w:tabs>
              <w:ind w:left="-108" w:right="-108"/>
              <w:jc w:val="center"/>
              <w:rPr>
                <w:rFonts w:ascii="Angsana New" w:hAnsi="Angsana New"/>
                <w:sz w:val="26"/>
                <w:szCs w:val="26"/>
                <w:cs/>
              </w:rPr>
            </w:pPr>
          </w:p>
        </w:tc>
        <w:tc>
          <w:tcPr>
            <w:tcW w:w="1494" w:type="dxa"/>
            <w:shd w:val="clear" w:color="auto" w:fill="auto"/>
          </w:tcPr>
          <w:p w:rsidR="00E935C6" w:rsidRPr="00377EA0" w:rsidRDefault="00E935C6" w:rsidP="00E935C6">
            <w:pPr>
              <w:ind w:left="-106" w:right="107"/>
              <w:jc w:val="center"/>
              <w:rPr>
                <w:rFonts w:ascii="Angsana New" w:hAnsi="Angsana New"/>
                <w:sz w:val="26"/>
                <w:szCs w:val="26"/>
                <w:cs/>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7" w:type="dxa"/>
            <w:shd w:val="clear" w:color="auto" w:fill="auto"/>
          </w:tcPr>
          <w:p w:rsidR="00E935C6" w:rsidRPr="00377EA0" w:rsidRDefault="00E935C6" w:rsidP="00E935C6">
            <w:pPr>
              <w:tabs>
                <w:tab w:val="left" w:pos="1361"/>
              </w:tabs>
              <w:ind w:left="-108" w:right="72"/>
              <w:jc w:val="right"/>
              <w:rPr>
                <w:rFonts w:ascii="Angsana New" w:hAnsi="Angsana New"/>
                <w:sz w:val="26"/>
                <w:szCs w:val="26"/>
              </w:rPr>
            </w:pPr>
          </w:p>
        </w:tc>
        <w:tc>
          <w:tcPr>
            <w:tcW w:w="237" w:type="dxa"/>
          </w:tcPr>
          <w:p w:rsidR="00E935C6" w:rsidRPr="00377EA0" w:rsidRDefault="00E935C6" w:rsidP="00E935C6">
            <w:pPr>
              <w:tabs>
                <w:tab w:val="decimal" w:pos="585"/>
              </w:tabs>
              <w:ind w:left="-108" w:right="-108"/>
              <w:jc w:val="center"/>
              <w:rPr>
                <w:rFonts w:ascii="Angsana New" w:hAnsi="Angsana New"/>
                <w:sz w:val="26"/>
                <w:szCs w:val="26"/>
              </w:rPr>
            </w:pPr>
          </w:p>
        </w:tc>
        <w:tc>
          <w:tcPr>
            <w:tcW w:w="1523" w:type="dxa"/>
            <w:shd w:val="clear" w:color="auto" w:fill="auto"/>
          </w:tcPr>
          <w:p w:rsidR="00E935C6" w:rsidRPr="00377EA0" w:rsidRDefault="00E935C6" w:rsidP="00E935C6">
            <w:pPr>
              <w:tabs>
                <w:tab w:val="left" w:pos="1361"/>
              </w:tabs>
              <w:ind w:left="-108" w:right="72"/>
              <w:jc w:val="right"/>
              <w:rPr>
                <w:rFonts w:ascii="Angsana New" w:hAnsi="Angsana New"/>
                <w:sz w:val="26"/>
                <w:szCs w:val="26"/>
              </w:rPr>
            </w:pPr>
          </w:p>
        </w:tc>
      </w:tr>
      <w:tr w:rsidR="00E935C6" w:rsidRPr="00377EA0" w:rsidTr="000009E6">
        <w:tc>
          <w:tcPr>
            <w:tcW w:w="3258" w:type="dxa"/>
            <w:tcBorders>
              <w:bottom w:val="nil"/>
            </w:tcBorders>
          </w:tcPr>
          <w:p w:rsidR="00E935C6" w:rsidRPr="00377EA0" w:rsidRDefault="00E935C6" w:rsidP="00E935C6">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tcBorders>
              <w:bottom w:val="nil"/>
            </w:tcBorders>
            <w:shd w:val="clear" w:color="auto" w:fill="auto"/>
          </w:tcPr>
          <w:p w:rsidR="00E935C6" w:rsidRPr="00201A87" w:rsidRDefault="00E935C6" w:rsidP="00E935C6">
            <w:pPr>
              <w:ind w:left="-108" w:right="107" w:firstLine="2"/>
              <w:jc w:val="right"/>
              <w:rPr>
                <w:rFonts w:ascii="Angsana New" w:hAnsi="Angsana New"/>
                <w:sz w:val="26"/>
                <w:szCs w:val="26"/>
              </w:rPr>
            </w:pPr>
            <w:r w:rsidRPr="00201A87">
              <w:rPr>
                <w:rFonts w:ascii="Angsana New" w:hAnsi="Angsana New"/>
                <w:sz w:val="26"/>
                <w:szCs w:val="26"/>
              </w:rPr>
              <w:t>1,206,820.07</w:t>
            </w:r>
          </w:p>
        </w:tc>
        <w:tc>
          <w:tcPr>
            <w:tcW w:w="237" w:type="dxa"/>
            <w:tcBorders>
              <w:bottom w:val="nil"/>
            </w:tcBorders>
          </w:tcPr>
          <w:p w:rsidR="00E935C6" w:rsidRPr="00201A87" w:rsidRDefault="00E935C6" w:rsidP="00E935C6">
            <w:pPr>
              <w:ind w:right="-103" w:firstLine="108"/>
              <w:jc w:val="center"/>
              <w:rPr>
                <w:rFonts w:ascii="Angsana New" w:hAnsi="Angsana New"/>
                <w:sz w:val="26"/>
                <w:szCs w:val="26"/>
                <w:cs/>
              </w:rPr>
            </w:pPr>
          </w:p>
        </w:tc>
        <w:tc>
          <w:tcPr>
            <w:tcW w:w="1494" w:type="dxa"/>
            <w:tcBorders>
              <w:bottom w:val="nil"/>
            </w:tcBorders>
            <w:shd w:val="clear" w:color="auto" w:fill="auto"/>
          </w:tcPr>
          <w:p w:rsidR="00E935C6" w:rsidRPr="00201A87" w:rsidRDefault="00E935C6" w:rsidP="00E935C6">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Borders>
              <w:bottom w:val="nil"/>
            </w:tcBorders>
          </w:tcPr>
          <w:p w:rsidR="00E935C6" w:rsidRPr="00201A87" w:rsidRDefault="00E935C6" w:rsidP="00E935C6">
            <w:pPr>
              <w:jc w:val="center"/>
              <w:rPr>
                <w:rFonts w:ascii="Angsana New" w:hAnsi="Angsana New"/>
                <w:sz w:val="26"/>
                <w:szCs w:val="26"/>
                <w:u w:val="single"/>
                <w:cs/>
              </w:rPr>
            </w:pPr>
          </w:p>
        </w:tc>
        <w:tc>
          <w:tcPr>
            <w:tcW w:w="1527" w:type="dxa"/>
            <w:tcBorders>
              <w:bottom w:val="nil"/>
            </w:tcBorders>
            <w:shd w:val="clear" w:color="auto" w:fill="auto"/>
          </w:tcPr>
          <w:p w:rsidR="00E935C6" w:rsidRPr="00201A87" w:rsidRDefault="00E935C6" w:rsidP="00E935C6">
            <w:pPr>
              <w:ind w:left="-108" w:right="72"/>
              <w:jc w:val="right"/>
              <w:rPr>
                <w:rFonts w:ascii="Angsana New" w:hAnsi="Angsana New"/>
                <w:sz w:val="26"/>
                <w:szCs w:val="26"/>
              </w:rPr>
            </w:pPr>
            <w:r w:rsidRPr="00201A87">
              <w:rPr>
                <w:rFonts w:ascii="Angsana New" w:hAnsi="Angsana New"/>
                <w:sz w:val="26"/>
                <w:szCs w:val="26"/>
              </w:rPr>
              <w:t>1,206,820.07</w:t>
            </w:r>
          </w:p>
        </w:tc>
        <w:tc>
          <w:tcPr>
            <w:tcW w:w="237" w:type="dxa"/>
            <w:tcBorders>
              <w:bottom w:val="nil"/>
            </w:tcBorders>
          </w:tcPr>
          <w:p w:rsidR="00E935C6" w:rsidRPr="00201A87" w:rsidRDefault="00E935C6" w:rsidP="00E935C6">
            <w:pPr>
              <w:ind w:left="-246" w:right="133"/>
              <w:jc w:val="center"/>
              <w:rPr>
                <w:rFonts w:ascii="Angsana New" w:hAnsi="Angsana New"/>
                <w:sz w:val="26"/>
                <w:szCs w:val="26"/>
                <w:cs/>
              </w:rPr>
            </w:pPr>
          </w:p>
        </w:tc>
        <w:tc>
          <w:tcPr>
            <w:tcW w:w="1523" w:type="dxa"/>
            <w:tcBorders>
              <w:bottom w:val="nil"/>
            </w:tcBorders>
            <w:shd w:val="clear" w:color="auto" w:fill="auto"/>
          </w:tcPr>
          <w:p w:rsidR="00E935C6" w:rsidRPr="00201A87" w:rsidRDefault="00E935C6" w:rsidP="00E935C6">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0009E6">
        <w:tc>
          <w:tcPr>
            <w:tcW w:w="3258" w:type="dxa"/>
            <w:tcBorders>
              <w:top w:val="nil"/>
            </w:tcBorders>
          </w:tcPr>
          <w:p w:rsidR="00A5635F" w:rsidRPr="00377EA0" w:rsidRDefault="00A5635F" w:rsidP="00A5635F">
            <w:pPr>
              <w:ind w:left="-90"/>
              <w:jc w:val="left"/>
              <w:rPr>
                <w:rFonts w:ascii="Angsana New" w:hAnsi="Angsana New"/>
                <w:sz w:val="26"/>
                <w:szCs w:val="26"/>
              </w:rPr>
            </w:pPr>
          </w:p>
        </w:tc>
        <w:tc>
          <w:tcPr>
            <w:tcW w:w="3298"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cs/>
              </w:rPr>
            </w:pPr>
            <w:r w:rsidRPr="00377EA0">
              <w:rPr>
                <w:rFonts w:ascii="Angsana New" w:hAnsi="Angsana New"/>
                <w:sz w:val="26"/>
                <w:szCs w:val="26"/>
              </w:rPr>
              <w:t>Consolidated Financial Statements</w:t>
            </w:r>
          </w:p>
        </w:tc>
        <w:tc>
          <w:tcPr>
            <w:tcW w:w="237" w:type="dxa"/>
            <w:tcBorders>
              <w:top w:val="nil"/>
            </w:tcBorders>
          </w:tcPr>
          <w:p w:rsidR="00A5635F" w:rsidRPr="00377EA0" w:rsidRDefault="00A5635F" w:rsidP="00A5635F">
            <w:pPr>
              <w:ind w:left="-108" w:right="-108"/>
              <w:jc w:val="center"/>
              <w:rPr>
                <w:rFonts w:ascii="Angsana New" w:hAnsi="Angsana New"/>
                <w:sz w:val="26"/>
                <w:szCs w:val="26"/>
                <w:cs/>
              </w:rPr>
            </w:pPr>
          </w:p>
        </w:tc>
        <w:tc>
          <w:tcPr>
            <w:tcW w:w="3287"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rPr>
            </w:pPr>
            <w:r w:rsidRPr="00377EA0">
              <w:rPr>
                <w:rFonts w:ascii="Angsana New" w:hAnsi="Angsana New"/>
                <w:sz w:val="26"/>
                <w:szCs w:val="26"/>
              </w:rPr>
              <w:t>Separate Financial Statements</w:t>
            </w:r>
          </w:p>
        </w:tc>
      </w:tr>
      <w:tr w:rsidR="00A5635F" w:rsidRPr="00377EA0" w:rsidTr="000009E6">
        <w:tc>
          <w:tcPr>
            <w:tcW w:w="3258" w:type="dxa"/>
            <w:tcBorders>
              <w:top w:val="nil"/>
            </w:tcBorders>
          </w:tcPr>
          <w:p w:rsidR="00A5635F" w:rsidRPr="00377EA0" w:rsidRDefault="00A5635F" w:rsidP="00A5635F">
            <w:pPr>
              <w:ind w:left="-90"/>
              <w:jc w:val="left"/>
              <w:rPr>
                <w:rFonts w:ascii="Angsana New" w:hAnsi="Angsana New"/>
                <w:b/>
                <w:bCs/>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cs/>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r>
      <w:tr w:rsidR="00A5635F" w:rsidRPr="00377EA0" w:rsidTr="000009E6">
        <w:tc>
          <w:tcPr>
            <w:tcW w:w="3258" w:type="dxa"/>
            <w:tcBorders>
              <w:top w:val="nil"/>
            </w:tcBorders>
          </w:tcPr>
          <w:p w:rsidR="00A5635F" w:rsidRPr="00377EA0" w:rsidRDefault="00A5635F" w:rsidP="00A5635F">
            <w:pPr>
              <w:ind w:left="-90"/>
              <w:jc w:val="left"/>
              <w:rPr>
                <w:rFonts w:ascii="Angsana New" w:hAnsi="Angsana New"/>
                <w:b/>
                <w:bCs/>
                <w:sz w:val="26"/>
                <w:szCs w:val="26"/>
              </w:rPr>
            </w:pPr>
          </w:p>
        </w:tc>
        <w:tc>
          <w:tcPr>
            <w:tcW w:w="156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r>
      <w:tr w:rsidR="00A5635F" w:rsidRPr="00377EA0" w:rsidTr="000009E6">
        <w:tc>
          <w:tcPr>
            <w:tcW w:w="3258" w:type="dxa"/>
            <w:tcBorders>
              <w:top w:val="nil"/>
            </w:tcBorders>
          </w:tcPr>
          <w:p w:rsidR="00A5635F" w:rsidRPr="00377EA0" w:rsidRDefault="00A5635F" w:rsidP="00A5635F">
            <w:pPr>
              <w:ind w:left="-90"/>
              <w:jc w:val="left"/>
              <w:rPr>
                <w:rFonts w:ascii="Angsana New" w:hAnsi="Angsana New"/>
                <w:b/>
                <w:bCs/>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hAnsi="Angsana New"/>
                <w:b/>
                <w:bCs/>
                <w:sz w:val="26"/>
                <w:szCs w:val="26"/>
              </w:rPr>
              <w:t>Other Advances</w:t>
            </w:r>
          </w:p>
        </w:tc>
        <w:tc>
          <w:tcPr>
            <w:tcW w:w="1567"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72"/>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72"/>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hAnsi="Angsana New"/>
                <w:sz w:val="26"/>
                <w:szCs w:val="26"/>
              </w:rPr>
              <w:t>Millcon Thiha Limited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jc w:val="center"/>
              <w:rPr>
                <w:rFonts w:ascii="Angsana New" w:hAnsi="Angsana New"/>
                <w:sz w:val="26"/>
                <w:szCs w:val="26"/>
                <w:u w:val="single"/>
                <w:cs/>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hint="cs"/>
                <w:sz w:val="26"/>
                <w:szCs w:val="26"/>
                <w:cs/>
              </w:rPr>
              <w:t>14</w:t>
            </w:r>
            <w:r w:rsidRPr="00201A87">
              <w:rPr>
                <w:rFonts w:ascii="Angsana New" w:hAnsi="Angsana New"/>
                <w:sz w:val="26"/>
                <w:szCs w:val="26"/>
              </w:rPr>
              <w:t>,</w:t>
            </w:r>
            <w:r w:rsidRPr="00201A87">
              <w:rPr>
                <w:rFonts w:ascii="Angsana New" w:hAnsi="Angsana New" w:hint="cs"/>
                <w:sz w:val="26"/>
                <w:szCs w:val="26"/>
                <w:cs/>
              </w:rPr>
              <w:t>382</w:t>
            </w:r>
            <w:r w:rsidRPr="00201A87">
              <w:rPr>
                <w:rFonts w:ascii="Angsana New" w:hAnsi="Angsana New"/>
                <w:sz w:val="26"/>
                <w:szCs w:val="26"/>
              </w:rPr>
              <w:t>,</w:t>
            </w:r>
            <w:r w:rsidRPr="00201A87">
              <w:rPr>
                <w:rFonts w:ascii="Angsana New" w:hAnsi="Angsana New" w:hint="cs"/>
                <w:sz w:val="26"/>
                <w:szCs w:val="26"/>
                <w:cs/>
              </w:rPr>
              <w:t>337.08</w:t>
            </w: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hAnsi="Angsana New"/>
                <w:b/>
                <w:bCs/>
                <w:sz w:val="26"/>
                <w:szCs w:val="26"/>
              </w:rPr>
              <w:t>Advance Payment for Shares</w:t>
            </w:r>
          </w:p>
        </w:tc>
        <w:tc>
          <w:tcPr>
            <w:tcW w:w="1567"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72"/>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72"/>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jc w:val="center"/>
              <w:rPr>
                <w:rFonts w:ascii="Angsana New" w:hAnsi="Angsana New"/>
                <w:sz w:val="26"/>
                <w:szCs w:val="26"/>
                <w:u w:val="single"/>
                <w:cs/>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sz w:val="26"/>
                <w:szCs w:val="26"/>
              </w:rPr>
              <w:t>3,468,750.00</w:t>
            </w:r>
          </w:p>
        </w:tc>
      </w:tr>
      <w:tr w:rsidR="00A5635F" w:rsidRPr="00377EA0" w:rsidTr="005D029D">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r w:rsidRPr="00377EA0">
              <w:rPr>
                <w:rFonts w:ascii="Angsana New" w:hAnsi="Angsana New"/>
                <w:b/>
                <w:bCs/>
                <w:sz w:val="26"/>
                <w:szCs w:val="26"/>
              </w:rPr>
              <w:t>Advance Payment for Shares</w:t>
            </w:r>
            <w:r>
              <w:rPr>
                <w:rFonts w:ascii="Angsana New" w:hAnsi="Angsana New" w:hint="cs"/>
                <w:b/>
                <w:bCs/>
                <w:sz w:val="26"/>
                <w:szCs w:val="26"/>
                <w:cs/>
              </w:rPr>
              <w:t>(</w:t>
            </w:r>
            <w:r>
              <w:rPr>
                <w:rFonts w:ascii="Angsana New" w:hAnsi="Angsana New"/>
                <w:b/>
                <w:bCs/>
                <w:sz w:val="26"/>
                <w:szCs w:val="26"/>
              </w:rPr>
              <w:t>Continue</w:t>
            </w:r>
            <w:r>
              <w:rPr>
                <w:rFonts w:ascii="Angsana New" w:hAnsi="Angsana New" w:hint="cs"/>
                <w:b/>
                <w:bCs/>
                <w:sz w:val="26"/>
                <w:szCs w:val="26"/>
                <w:cs/>
              </w:rPr>
              <w:t>)</w:t>
            </w: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rPr>
            </w:pP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p>
        </w:tc>
      </w:tr>
      <w:tr w:rsidR="00A5635F" w:rsidRPr="00377EA0" w:rsidTr="005D029D">
        <w:tc>
          <w:tcPr>
            <w:tcW w:w="3258" w:type="dxa"/>
            <w:tcBorders>
              <w:top w:val="nil"/>
            </w:tcBorders>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tcBorders>
              <w:top w:val="nil"/>
            </w:tcBorders>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Borders>
              <w:top w:val="nil"/>
            </w:tcBorders>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tcBorders>
              <w:top w:val="nil"/>
            </w:tcBorders>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Borders>
              <w:top w:val="nil"/>
            </w:tcBorders>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c>
          <w:tcPr>
            <w:tcW w:w="237" w:type="dxa"/>
            <w:tcBorders>
              <w:top w:val="nil"/>
            </w:tcBorders>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tcBorders>
              <w:top w:val="nil"/>
            </w:tcBorders>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Borders>
              <w:top w:val="nil"/>
            </w:tcBorders>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tcBorders>
              <w:top w:val="nil"/>
            </w:tcBorders>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sz w:val="26"/>
                <w:szCs w:val="26"/>
              </w:rPr>
              <w:t>14,999,800.00</w:t>
            </w:r>
          </w:p>
        </w:tc>
        <w:tc>
          <w:tcPr>
            <w:tcW w:w="237" w:type="dxa"/>
            <w:tcBorders>
              <w:top w:val="nil"/>
            </w:tcBorders>
          </w:tcPr>
          <w:p w:rsidR="00A5635F" w:rsidRPr="00201A87" w:rsidRDefault="00A5635F" w:rsidP="00A5635F">
            <w:pPr>
              <w:ind w:right="-103" w:firstLine="108"/>
              <w:jc w:val="center"/>
              <w:rPr>
                <w:rFonts w:ascii="Angsana New" w:hAnsi="Angsana New"/>
                <w:sz w:val="26"/>
                <w:szCs w:val="26"/>
                <w:cs/>
              </w:rPr>
            </w:pPr>
          </w:p>
        </w:tc>
        <w:tc>
          <w:tcPr>
            <w:tcW w:w="1494" w:type="dxa"/>
            <w:tcBorders>
              <w:top w:val="nil"/>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Borders>
              <w:top w:val="nil"/>
            </w:tcBorders>
          </w:tcPr>
          <w:p w:rsidR="00A5635F" w:rsidRPr="00201A87"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sz w:val="26"/>
                <w:szCs w:val="26"/>
              </w:rPr>
              <w:t>14,999,800.00</w:t>
            </w:r>
          </w:p>
        </w:tc>
        <w:tc>
          <w:tcPr>
            <w:tcW w:w="237" w:type="dxa"/>
            <w:tcBorders>
              <w:top w:val="nil"/>
            </w:tcBorders>
          </w:tcPr>
          <w:p w:rsidR="00A5635F" w:rsidRPr="00201A87" w:rsidRDefault="00A5635F" w:rsidP="00A5635F">
            <w:pPr>
              <w:ind w:left="-246" w:right="133"/>
              <w:jc w:val="center"/>
              <w:rPr>
                <w:rFonts w:ascii="Angsana New" w:hAnsi="Angsana New"/>
                <w:sz w:val="26"/>
                <w:szCs w:val="26"/>
                <w:cs/>
              </w:rPr>
            </w:pPr>
          </w:p>
        </w:tc>
        <w:tc>
          <w:tcPr>
            <w:tcW w:w="1523" w:type="dxa"/>
            <w:tcBorders>
              <w:top w:val="nil"/>
            </w:tcBorders>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Accued Interest Receivable</w:t>
            </w:r>
          </w:p>
        </w:tc>
        <w:tc>
          <w:tcPr>
            <w:tcW w:w="1567"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ind w:left="-108" w:right="72"/>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72"/>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ind w:left="-108" w:right="72"/>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72"/>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right="-92"/>
              <w:jc w:val="left"/>
              <w:rPr>
                <w:rFonts w:ascii="Angsana New" w:hAnsi="Angsana New"/>
                <w:sz w:val="26"/>
                <w:szCs w:val="26"/>
                <w:cs/>
              </w:rPr>
            </w:pPr>
            <w:r w:rsidRPr="00377EA0">
              <w:rPr>
                <w:rFonts w:ascii="Angsana New" w:eastAsia="Times New Roman" w:hAnsi="Angsana New"/>
                <w:position w:val="6"/>
                <w:sz w:val="26"/>
                <w:szCs w:val="26"/>
              </w:rPr>
              <w:t>Suntech Metals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10"/>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92"/>
              <w:jc w:val="right"/>
              <w:rPr>
                <w:rFonts w:ascii="Angsana New" w:hAnsi="Angsana New"/>
                <w:sz w:val="26"/>
                <w:szCs w:val="26"/>
              </w:rPr>
            </w:pPr>
            <w:r w:rsidRPr="00201A87">
              <w:rPr>
                <w:rFonts w:ascii="Angsana New" w:hAnsi="Angsana New" w:hint="cs"/>
                <w:sz w:val="26"/>
                <w:szCs w:val="26"/>
                <w:cs/>
              </w:rPr>
              <w:t>6</w:t>
            </w:r>
            <w:r w:rsidRPr="00201A87">
              <w:rPr>
                <w:rFonts w:ascii="Angsana New" w:hAnsi="Angsana New"/>
                <w:sz w:val="26"/>
                <w:szCs w:val="26"/>
              </w:rPr>
              <w:t>,</w:t>
            </w:r>
            <w:r w:rsidRPr="00201A87">
              <w:rPr>
                <w:rFonts w:ascii="Angsana New" w:hAnsi="Angsana New" w:hint="cs"/>
                <w:sz w:val="26"/>
                <w:szCs w:val="26"/>
                <w:cs/>
              </w:rPr>
              <w:t>235</w:t>
            </w:r>
            <w:r w:rsidRPr="00201A87">
              <w:rPr>
                <w:rFonts w:ascii="Angsana New" w:hAnsi="Angsana New"/>
                <w:sz w:val="26"/>
                <w:szCs w:val="26"/>
              </w:rPr>
              <w:t>,</w:t>
            </w:r>
            <w:r w:rsidRPr="00201A87">
              <w:rPr>
                <w:rFonts w:ascii="Angsana New" w:hAnsi="Angsana New" w:hint="cs"/>
                <w:sz w:val="26"/>
                <w:szCs w:val="26"/>
                <w:cs/>
              </w:rPr>
              <w:t>775.49</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10"/>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92"/>
              <w:jc w:val="right"/>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rPr>
            </w:pPr>
            <w:r w:rsidRPr="00377EA0">
              <w:rPr>
                <w:rFonts w:ascii="Angsana New" w:hAnsi="Angsana New"/>
                <w:sz w:val="26"/>
                <w:szCs w:val="26"/>
              </w:rPr>
              <w:t>AEC Power Engineering  Sole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left="180" w:hanging="270"/>
              <w:jc w:val="thaiDistribute"/>
              <w:rPr>
                <w:rFonts w:ascii="Angsana New" w:hAnsi="Angsana New"/>
                <w:sz w:val="26"/>
                <w:szCs w:val="26"/>
                <w:cs/>
              </w:rPr>
            </w:pPr>
          </w:p>
        </w:tc>
        <w:tc>
          <w:tcPr>
            <w:tcW w:w="1494" w:type="dxa"/>
            <w:shd w:val="clear" w:color="auto" w:fill="auto"/>
          </w:tcPr>
          <w:p w:rsidR="00A5635F" w:rsidRPr="00201A87" w:rsidRDefault="00A5635F" w:rsidP="00A5635F">
            <w:pPr>
              <w:ind w:left="-106" w:right="107"/>
              <w:jc w:val="right"/>
              <w:rPr>
                <w:rFonts w:ascii="Angsana New" w:hAnsi="Angsana New"/>
                <w:sz w:val="26"/>
                <w:szCs w:val="26"/>
              </w:rPr>
            </w:pPr>
            <w:r w:rsidRPr="00201A87">
              <w:rPr>
                <w:rFonts w:ascii="Angsana New" w:hAnsi="Angsana New"/>
                <w:sz w:val="26"/>
                <w:szCs w:val="26"/>
              </w:rPr>
              <w:t>33,660.00</w:t>
            </w:r>
          </w:p>
        </w:tc>
        <w:tc>
          <w:tcPr>
            <w:tcW w:w="237" w:type="dxa"/>
          </w:tcPr>
          <w:p w:rsidR="00A5635F" w:rsidRPr="00201A87" w:rsidRDefault="00A5635F" w:rsidP="00A5635F">
            <w:pPr>
              <w:ind w:left="180" w:hanging="270"/>
              <w:jc w:val="thaiDistribute"/>
              <w:rPr>
                <w:rFonts w:ascii="Angsana New" w:hAnsi="Angsana New"/>
                <w:sz w:val="26"/>
                <w:szCs w:val="26"/>
              </w:rPr>
            </w:pPr>
          </w:p>
        </w:tc>
        <w:tc>
          <w:tcPr>
            <w:tcW w:w="1527" w:type="dxa"/>
            <w:shd w:val="clear" w:color="auto" w:fill="auto"/>
          </w:tcPr>
          <w:p w:rsidR="00A5635F" w:rsidRPr="00201A87" w:rsidRDefault="00A5635F" w:rsidP="00A5635F">
            <w:pPr>
              <w:ind w:left="-108" w:right="92"/>
              <w:jc w:val="right"/>
              <w:rPr>
                <w:rFonts w:ascii="Angsana New" w:hAnsi="Angsana New"/>
                <w:sz w:val="26"/>
                <w:szCs w:val="26"/>
                <w:cs/>
              </w:rPr>
            </w:pPr>
            <w:r w:rsidRPr="00201A87">
              <w:rPr>
                <w:rFonts w:ascii="Angsana New" w:hAnsi="Angsana New"/>
                <w:sz w:val="26"/>
                <w:szCs w:val="26"/>
              </w:rPr>
              <w:t>74,</w:t>
            </w:r>
            <w:r w:rsidRPr="00201A87">
              <w:rPr>
                <w:rFonts w:ascii="Angsana New" w:hAnsi="Angsana New" w:hint="cs"/>
                <w:sz w:val="26"/>
                <w:szCs w:val="26"/>
                <w:cs/>
              </w:rPr>
              <w:t>545.63</w:t>
            </w:r>
          </w:p>
        </w:tc>
        <w:tc>
          <w:tcPr>
            <w:tcW w:w="237" w:type="dxa"/>
          </w:tcPr>
          <w:p w:rsidR="00A5635F" w:rsidRPr="00201A87" w:rsidRDefault="00A5635F" w:rsidP="00A5635F">
            <w:pPr>
              <w:tabs>
                <w:tab w:val="left" w:pos="1361"/>
              </w:tabs>
              <w:ind w:left="-108" w:right="190"/>
              <w:jc w:val="right"/>
              <w:rPr>
                <w:rFonts w:ascii="Angsana New" w:hAnsi="Angsana New"/>
                <w:sz w:val="26"/>
                <w:szCs w:val="26"/>
              </w:rPr>
            </w:pPr>
          </w:p>
        </w:tc>
        <w:tc>
          <w:tcPr>
            <w:tcW w:w="1523" w:type="dxa"/>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hint="cs"/>
                <w:sz w:val="26"/>
                <w:szCs w:val="26"/>
                <w:cs/>
              </w:rPr>
              <w:t>21</w:t>
            </w:r>
            <w:r w:rsidRPr="00201A87">
              <w:rPr>
                <w:rFonts w:ascii="Angsana New" w:hAnsi="Angsana New"/>
                <w:sz w:val="26"/>
                <w:szCs w:val="26"/>
              </w:rPr>
              <w:t>,</w:t>
            </w:r>
            <w:r w:rsidRPr="00201A87">
              <w:rPr>
                <w:rFonts w:ascii="Angsana New" w:hAnsi="Angsana New" w:hint="cs"/>
                <w:sz w:val="26"/>
                <w:szCs w:val="26"/>
                <w:cs/>
              </w:rPr>
              <w:t>421.16</w:t>
            </w: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World Wide Processing  Co., Ltd.</w:t>
            </w:r>
          </w:p>
        </w:tc>
        <w:tc>
          <w:tcPr>
            <w:tcW w:w="1567" w:type="dxa"/>
            <w:tcBorders>
              <w:bottom w:val="single" w:sz="4" w:space="0" w:color="auto"/>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left="180" w:hanging="270"/>
              <w:jc w:val="thaiDistribute"/>
              <w:rPr>
                <w:rFonts w:ascii="Angsana New" w:hAnsi="Angsana New"/>
                <w:sz w:val="26"/>
                <w:szCs w:val="26"/>
                <w:cs/>
              </w:rPr>
            </w:pPr>
          </w:p>
        </w:tc>
        <w:tc>
          <w:tcPr>
            <w:tcW w:w="1494" w:type="dxa"/>
            <w:tcBorders>
              <w:bottom w:val="single" w:sz="4" w:space="0" w:color="auto"/>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left="180" w:hanging="270"/>
              <w:jc w:val="thaiDistribute"/>
              <w:rPr>
                <w:rFonts w:ascii="Angsana New" w:hAnsi="Angsana New"/>
                <w:sz w:val="26"/>
                <w:szCs w:val="26"/>
              </w:rPr>
            </w:pPr>
          </w:p>
        </w:tc>
        <w:tc>
          <w:tcPr>
            <w:tcW w:w="1527" w:type="dxa"/>
            <w:tcBorders>
              <w:bottom w:val="single" w:sz="4" w:space="0" w:color="auto"/>
            </w:tcBorders>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hint="cs"/>
                <w:sz w:val="26"/>
                <w:szCs w:val="26"/>
                <w:cs/>
              </w:rPr>
              <w:t>9</w:t>
            </w:r>
            <w:r w:rsidRPr="00201A87">
              <w:rPr>
                <w:rFonts w:ascii="Angsana New" w:hAnsi="Angsana New"/>
                <w:sz w:val="26"/>
                <w:szCs w:val="26"/>
              </w:rPr>
              <w:t>,</w:t>
            </w:r>
            <w:r w:rsidRPr="00201A87">
              <w:rPr>
                <w:rFonts w:ascii="Angsana New" w:hAnsi="Angsana New" w:hint="cs"/>
                <w:sz w:val="26"/>
                <w:szCs w:val="26"/>
                <w:cs/>
              </w:rPr>
              <w:t>718</w:t>
            </w:r>
            <w:r w:rsidRPr="00201A87">
              <w:rPr>
                <w:rFonts w:ascii="Angsana New" w:hAnsi="Angsana New"/>
                <w:sz w:val="26"/>
                <w:szCs w:val="26"/>
              </w:rPr>
              <w:t>,</w:t>
            </w:r>
            <w:r w:rsidRPr="00201A87">
              <w:rPr>
                <w:rFonts w:ascii="Angsana New" w:hAnsi="Angsana New" w:hint="cs"/>
                <w:sz w:val="26"/>
                <w:szCs w:val="26"/>
                <w:cs/>
              </w:rPr>
              <w:t>596.13</w:t>
            </w:r>
          </w:p>
        </w:tc>
        <w:tc>
          <w:tcPr>
            <w:tcW w:w="237" w:type="dxa"/>
          </w:tcPr>
          <w:p w:rsidR="00A5635F" w:rsidRPr="00201A87" w:rsidRDefault="00A5635F" w:rsidP="00A5635F">
            <w:pPr>
              <w:tabs>
                <w:tab w:val="left" w:pos="1361"/>
              </w:tabs>
              <w:ind w:left="-108" w:right="190"/>
              <w:jc w:val="right"/>
              <w:rPr>
                <w:rFonts w:ascii="Angsana New" w:hAnsi="Angsana New"/>
                <w:sz w:val="26"/>
                <w:szCs w:val="26"/>
              </w:rPr>
            </w:pPr>
          </w:p>
        </w:tc>
        <w:tc>
          <w:tcPr>
            <w:tcW w:w="1523" w:type="dxa"/>
            <w:tcBorders>
              <w:bottom w:val="single" w:sz="4" w:space="0" w:color="auto"/>
            </w:tcBorders>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sz w:val="26"/>
                <w:szCs w:val="26"/>
              </w:rPr>
              <w:t>3,547,439.91</w:t>
            </w:r>
          </w:p>
        </w:tc>
      </w:tr>
      <w:tr w:rsidR="00A5635F" w:rsidRPr="00377EA0" w:rsidTr="005D029D">
        <w:tc>
          <w:tcPr>
            <w:tcW w:w="3258" w:type="dxa"/>
          </w:tcPr>
          <w:p w:rsidR="00A5635F" w:rsidRPr="00377EA0" w:rsidRDefault="00A5635F" w:rsidP="00A5635F">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tcBorders>
              <w:top w:val="single" w:sz="4" w:space="0" w:color="auto"/>
              <w:bottom w:val="double" w:sz="4" w:space="0" w:color="auto"/>
            </w:tcBorders>
            <w:shd w:val="clear" w:color="auto" w:fill="auto"/>
          </w:tcPr>
          <w:p w:rsidR="00A5635F" w:rsidRPr="00201A87" w:rsidRDefault="00A5635F" w:rsidP="00A5635F">
            <w:pPr>
              <w:ind w:left="-106" w:right="107"/>
              <w:jc w:val="right"/>
              <w:rPr>
                <w:rFonts w:ascii="Angsana New" w:hAnsi="Angsana New"/>
                <w:sz w:val="26"/>
                <w:szCs w:val="26"/>
              </w:rPr>
            </w:pPr>
            <w:r w:rsidRPr="00201A87">
              <w:rPr>
                <w:rFonts w:ascii="Angsana New" w:hAnsi="Angsana New"/>
                <w:sz w:val="26"/>
                <w:szCs w:val="26"/>
              </w:rPr>
              <w:t>33,660.00</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tcBorders>
              <w:top w:val="single" w:sz="4" w:space="0" w:color="auto"/>
              <w:bottom w:val="double" w:sz="4" w:space="0" w:color="auto"/>
            </w:tcBorders>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hint="cs"/>
                <w:sz w:val="26"/>
                <w:szCs w:val="26"/>
                <w:cs/>
              </w:rPr>
              <w:t>16</w:t>
            </w:r>
            <w:r w:rsidRPr="00201A87">
              <w:rPr>
                <w:rFonts w:ascii="Angsana New" w:hAnsi="Angsana New"/>
                <w:sz w:val="26"/>
                <w:szCs w:val="26"/>
              </w:rPr>
              <w:t>,</w:t>
            </w:r>
            <w:r w:rsidRPr="00201A87">
              <w:rPr>
                <w:rFonts w:ascii="Angsana New" w:hAnsi="Angsana New" w:hint="cs"/>
                <w:sz w:val="26"/>
                <w:szCs w:val="26"/>
                <w:cs/>
              </w:rPr>
              <w:t>028</w:t>
            </w:r>
            <w:r w:rsidRPr="00201A87">
              <w:rPr>
                <w:rFonts w:ascii="Angsana New" w:hAnsi="Angsana New"/>
                <w:sz w:val="26"/>
                <w:szCs w:val="26"/>
              </w:rPr>
              <w:t>,</w:t>
            </w:r>
            <w:r w:rsidRPr="00201A87">
              <w:rPr>
                <w:rFonts w:ascii="Angsana New" w:hAnsi="Angsana New" w:hint="cs"/>
                <w:sz w:val="26"/>
                <w:szCs w:val="26"/>
                <w:cs/>
              </w:rPr>
              <w:t>917.25</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tcBorders>
              <w:top w:val="single" w:sz="4" w:space="0" w:color="auto"/>
              <w:bottom w:val="double" w:sz="4" w:space="0" w:color="auto"/>
            </w:tcBorders>
            <w:shd w:val="clear" w:color="auto" w:fill="auto"/>
          </w:tcPr>
          <w:p w:rsidR="00A5635F" w:rsidRPr="00201A87" w:rsidRDefault="00A5635F" w:rsidP="00A5635F">
            <w:pPr>
              <w:ind w:left="-108" w:right="72"/>
              <w:jc w:val="right"/>
              <w:rPr>
                <w:rFonts w:ascii="Angsana New" w:hAnsi="Angsana New"/>
                <w:sz w:val="26"/>
                <w:szCs w:val="26"/>
                <w:cs/>
              </w:rPr>
            </w:pPr>
            <w:r w:rsidRPr="00201A87">
              <w:rPr>
                <w:rFonts w:ascii="Angsana New" w:hAnsi="Angsana New"/>
                <w:sz w:val="26"/>
                <w:szCs w:val="26"/>
              </w:rPr>
              <w:t>3,568,861.07</w:t>
            </w:r>
          </w:p>
        </w:tc>
      </w:tr>
      <w:tr w:rsidR="00A5635F" w:rsidRPr="00377EA0" w:rsidTr="005D029D">
        <w:tc>
          <w:tcPr>
            <w:tcW w:w="5062" w:type="dxa"/>
            <w:gridSpan w:val="3"/>
          </w:tcPr>
          <w:p w:rsidR="00A5635F" w:rsidRPr="00377EA0" w:rsidRDefault="00A5635F" w:rsidP="00A5635F">
            <w:pPr>
              <w:ind w:left="-90" w:right="-108"/>
              <w:jc w:val="left"/>
              <w:rPr>
                <w:rFonts w:ascii="Angsana New" w:hAnsi="Angsana New"/>
                <w:sz w:val="26"/>
                <w:szCs w:val="26"/>
                <w:cs/>
              </w:rPr>
            </w:pPr>
            <w:r w:rsidRPr="00377EA0">
              <w:rPr>
                <w:rFonts w:ascii="Angsana New" w:hAnsi="Angsana New"/>
                <w:b/>
                <w:bCs/>
                <w:sz w:val="26"/>
                <w:szCs w:val="26"/>
              </w:rPr>
              <w:t>Other Current Assets (Account Receivable on Purchase Assets)</w:t>
            </w:r>
          </w:p>
        </w:tc>
        <w:tc>
          <w:tcPr>
            <w:tcW w:w="1494" w:type="dxa"/>
            <w:shd w:val="clear" w:color="auto" w:fill="auto"/>
          </w:tcPr>
          <w:p w:rsidR="00A5635F" w:rsidRPr="00377EA0" w:rsidRDefault="00A5635F" w:rsidP="00A5635F">
            <w:pPr>
              <w:tabs>
                <w:tab w:val="left" w:pos="1361"/>
              </w:tabs>
              <w:ind w:left="-246" w:right="133"/>
              <w:jc w:val="right"/>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ind w:left="-108" w:right="-103" w:firstLine="108"/>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103" w:firstLine="108"/>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shd w:val="clear" w:color="auto" w:fill="auto"/>
          </w:tcPr>
          <w:p w:rsidR="00A5635F" w:rsidRPr="00377EA0" w:rsidRDefault="00A5635F" w:rsidP="00A5635F">
            <w:pPr>
              <w:ind w:right="90"/>
              <w:jc w:val="right"/>
              <w:rPr>
                <w:rFonts w:ascii="Angsana New" w:hAnsi="Angsana New"/>
                <w:sz w:val="26"/>
                <w:szCs w:val="26"/>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tabs>
                <w:tab w:val="left" w:pos="1361"/>
              </w:tabs>
              <w:ind w:left="-246" w:right="133"/>
              <w:jc w:val="right"/>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361"/>
              </w:tabs>
              <w:ind w:left="-108" w:right="190"/>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103" w:firstLine="108"/>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cs/>
              </w:rPr>
            </w:pPr>
            <w:r w:rsidRPr="00377EA0">
              <w:rPr>
                <w:rFonts w:ascii="Angsana New" w:eastAsia="Times New Roman" w:hAnsi="Angsana New"/>
                <w:position w:val="6"/>
                <w:sz w:val="26"/>
                <w:szCs w:val="26"/>
              </w:rPr>
              <w:t>Millcon Burapa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rPr>
              <w:t>76,055,237.21</w:t>
            </w: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cs/>
              </w:rPr>
            </w:pPr>
            <w:r w:rsidRPr="00377EA0">
              <w:rPr>
                <w:rFonts w:ascii="Angsana New" w:eastAsia="Times New Roman" w:hAnsi="Angsana New"/>
                <w:position w:val="6"/>
                <w:sz w:val="26"/>
                <w:szCs w:val="26"/>
              </w:rPr>
              <w:t>Millcon Steel Pipe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hint="cs"/>
                <w:sz w:val="26"/>
                <w:szCs w:val="26"/>
                <w:cs/>
              </w:rPr>
              <w:t>3</w:t>
            </w:r>
            <w:r w:rsidRPr="00201A87">
              <w:rPr>
                <w:rFonts w:ascii="Angsana New" w:hAnsi="Angsana New"/>
                <w:sz w:val="26"/>
                <w:szCs w:val="26"/>
              </w:rPr>
              <w:t>,</w:t>
            </w:r>
            <w:r w:rsidRPr="00201A87">
              <w:rPr>
                <w:rFonts w:ascii="Angsana New" w:hAnsi="Angsana New" w:hint="cs"/>
                <w:sz w:val="26"/>
                <w:szCs w:val="26"/>
                <w:cs/>
              </w:rPr>
              <w:t>136</w:t>
            </w:r>
            <w:r w:rsidRPr="00201A87">
              <w:rPr>
                <w:rFonts w:ascii="Angsana New" w:hAnsi="Angsana New"/>
                <w:sz w:val="26"/>
                <w:szCs w:val="26"/>
              </w:rPr>
              <w:t>,</w:t>
            </w:r>
            <w:r w:rsidRPr="00201A87">
              <w:rPr>
                <w:rFonts w:ascii="Angsana New" w:hAnsi="Angsana New" w:hint="cs"/>
                <w:sz w:val="26"/>
                <w:szCs w:val="26"/>
                <w:cs/>
              </w:rPr>
              <w:t>459.13</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sz w:val="26"/>
                <w:szCs w:val="26"/>
              </w:rPr>
              <w:t>5,508,792.04</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Suntech Metals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rPr>
              <w:t>4,596,119.41</w:t>
            </w: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hAnsi="Angsana New"/>
                <w:sz w:val="26"/>
                <w:szCs w:val="26"/>
              </w:rPr>
              <w:t>Millcon Thiha Limited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jc w:val="center"/>
              <w:rPr>
                <w:rFonts w:ascii="Angsana New" w:hAnsi="Angsana New"/>
                <w:sz w:val="26"/>
                <w:szCs w:val="26"/>
                <w:u w:val="single"/>
                <w:cs/>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hint="cs"/>
                <w:sz w:val="26"/>
                <w:szCs w:val="26"/>
                <w:cs/>
              </w:rPr>
              <w:t>1</w:t>
            </w:r>
            <w:r w:rsidRPr="00201A87">
              <w:rPr>
                <w:rFonts w:ascii="Angsana New" w:hAnsi="Angsana New"/>
                <w:sz w:val="26"/>
                <w:szCs w:val="26"/>
              </w:rPr>
              <w:t>,</w:t>
            </w:r>
            <w:r w:rsidRPr="00201A87">
              <w:rPr>
                <w:rFonts w:ascii="Angsana New" w:hAnsi="Angsana New" w:hint="cs"/>
                <w:sz w:val="26"/>
                <w:szCs w:val="26"/>
                <w:cs/>
              </w:rPr>
              <w:t>472</w:t>
            </w:r>
            <w:r w:rsidRPr="00201A87">
              <w:rPr>
                <w:rFonts w:ascii="Angsana New" w:hAnsi="Angsana New"/>
                <w:sz w:val="26"/>
                <w:szCs w:val="26"/>
              </w:rPr>
              <w:t>,</w:t>
            </w:r>
            <w:r w:rsidRPr="00201A87">
              <w:rPr>
                <w:rFonts w:ascii="Angsana New" w:hAnsi="Angsana New" w:hint="cs"/>
                <w:sz w:val="26"/>
                <w:szCs w:val="26"/>
                <w:cs/>
              </w:rPr>
              <w:t>266.63</w:t>
            </w: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Joint Venture</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jc w:val="center"/>
              <w:rPr>
                <w:rFonts w:ascii="Angsana New" w:hAnsi="Angsana New"/>
                <w:sz w:val="26"/>
                <w:szCs w:val="26"/>
                <w:u w:val="single"/>
                <w:cs/>
              </w:rPr>
            </w:pPr>
          </w:p>
        </w:tc>
        <w:tc>
          <w:tcPr>
            <w:tcW w:w="1527" w:type="dxa"/>
            <w:shd w:val="clear" w:color="auto" w:fill="auto"/>
          </w:tcPr>
          <w:p w:rsidR="00A5635F" w:rsidRPr="00201A87" w:rsidRDefault="00A5635F" w:rsidP="00A5635F">
            <w:pPr>
              <w:ind w:left="-108" w:right="72"/>
              <w:jc w:val="right"/>
              <w:rPr>
                <w:rFonts w:ascii="Angsana New" w:hAnsi="Angsana New"/>
                <w:sz w:val="26"/>
                <w:szCs w:val="26"/>
                <w:cs/>
              </w:rPr>
            </w:pP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rPr>
            </w:pPr>
            <w:r w:rsidRPr="00377EA0">
              <w:rPr>
                <w:rFonts w:ascii="Angsana New" w:eastAsia="Times New Roman" w:hAnsi="Angsana New"/>
                <w:position w:val="6"/>
                <w:sz w:val="26"/>
                <w:szCs w:val="26"/>
              </w:rPr>
              <w:t>Kobelco Millcon Steel Co., Ltd.</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hint="cs"/>
                <w:sz w:val="26"/>
                <w:szCs w:val="26"/>
                <w:cs/>
              </w:rPr>
              <w:t>2</w:t>
            </w:r>
            <w:r w:rsidRPr="00201A87">
              <w:rPr>
                <w:rFonts w:ascii="Angsana New" w:hAnsi="Angsana New"/>
                <w:sz w:val="26"/>
                <w:szCs w:val="26"/>
              </w:rPr>
              <w:t>,</w:t>
            </w:r>
            <w:r w:rsidRPr="00201A87">
              <w:rPr>
                <w:rFonts w:ascii="Angsana New" w:hAnsi="Angsana New" w:hint="cs"/>
                <w:sz w:val="26"/>
                <w:szCs w:val="26"/>
                <w:cs/>
              </w:rPr>
              <w:t>675</w:t>
            </w:r>
            <w:r w:rsidRPr="00201A87">
              <w:rPr>
                <w:rFonts w:ascii="Angsana New" w:hAnsi="Angsana New"/>
                <w:sz w:val="26"/>
                <w:szCs w:val="26"/>
              </w:rPr>
              <w:t>,</w:t>
            </w:r>
            <w:r w:rsidRPr="00201A87">
              <w:rPr>
                <w:rFonts w:ascii="Angsana New" w:hAnsi="Angsana New" w:hint="cs"/>
                <w:sz w:val="26"/>
                <w:szCs w:val="26"/>
                <w:cs/>
              </w:rPr>
              <w:t>000.00</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hint="cs"/>
                <w:sz w:val="26"/>
                <w:szCs w:val="26"/>
                <w:cs/>
              </w:rPr>
              <w:t>2</w:t>
            </w:r>
            <w:r w:rsidRPr="00201A87">
              <w:rPr>
                <w:rFonts w:ascii="Angsana New" w:hAnsi="Angsana New"/>
                <w:sz w:val="26"/>
                <w:szCs w:val="26"/>
              </w:rPr>
              <w:t>,</w:t>
            </w:r>
            <w:r w:rsidRPr="00201A87">
              <w:rPr>
                <w:rFonts w:ascii="Angsana New" w:hAnsi="Angsana New" w:hint="cs"/>
                <w:sz w:val="26"/>
                <w:szCs w:val="26"/>
                <w:cs/>
              </w:rPr>
              <w:t>675</w:t>
            </w:r>
            <w:r w:rsidRPr="00201A87">
              <w:rPr>
                <w:rFonts w:ascii="Angsana New" w:hAnsi="Angsana New"/>
                <w:sz w:val="26"/>
                <w:szCs w:val="26"/>
              </w:rPr>
              <w:t>,</w:t>
            </w:r>
            <w:r w:rsidRPr="00201A87">
              <w:rPr>
                <w:rFonts w:ascii="Angsana New" w:hAnsi="Angsana New" w:hint="cs"/>
                <w:sz w:val="26"/>
                <w:szCs w:val="26"/>
                <w:cs/>
              </w:rPr>
              <w:t>000.00</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Millcon Thiha GEL Limited</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hint="cs"/>
                <w:sz w:val="26"/>
                <w:szCs w:val="26"/>
                <w:cs/>
              </w:rPr>
              <w:t>2</w:t>
            </w:r>
            <w:r w:rsidRPr="00201A87">
              <w:rPr>
                <w:rFonts w:ascii="Angsana New" w:hAnsi="Angsana New"/>
                <w:sz w:val="26"/>
                <w:szCs w:val="26"/>
              </w:rPr>
              <w:t>,</w:t>
            </w:r>
            <w:r w:rsidRPr="00201A87">
              <w:rPr>
                <w:rFonts w:ascii="Angsana New" w:hAnsi="Angsana New" w:hint="cs"/>
                <w:sz w:val="26"/>
                <w:szCs w:val="26"/>
                <w:cs/>
              </w:rPr>
              <w:t>086</w:t>
            </w:r>
            <w:r w:rsidRPr="00201A87">
              <w:rPr>
                <w:rFonts w:ascii="Angsana New" w:hAnsi="Angsana New"/>
                <w:sz w:val="26"/>
                <w:szCs w:val="26"/>
              </w:rPr>
              <w:t>,</w:t>
            </w:r>
            <w:r w:rsidRPr="00201A87">
              <w:rPr>
                <w:rFonts w:ascii="Angsana New" w:hAnsi="Angsana New" w:hint="cs"/>
                <w:sz w:val="26"/>
                <w:szCs w:val="26"/>
                <w:cs/>
              </w:rPr>
              <w:t>124.67</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hint="cs"/>
                <w:sz w:val="26"/>
                <w:szCs w:val="26"/>
                <w:cs/>
              </w:rPr>
              <w:t>2</w:t>
            </w:r>
            <w:r w:rsidRPr="00201A87">
              <w:rPr>
                <w:rFonts w:ascii="Angsana New" w:hAnsi="Angsana New"/>
                <w:sz w:val="26"/>
                <w:szCs w:val="26"/>
              </w:rPr>
              <w:t>,</w:t>
            </w:r>
            <w:r w:rsidRPr="00201A87">
              <w:rPr>
                <w:rFonts w:ascii="Angsana New" w:hAnsi="Angsana New" w:hint="cs"/>
                <w:sz w:val="26"/>
                <w:szCs w:val="26"/>
                <w:cs/>
              </w:rPr>
              <w:t>086</w:t>
            </w:r>
            <w:r w:rsidRPr="00201A87">
              <w:rPr>
                <w:rFonts w:ascii="Angsana New" w:hAnsi="Angsana New"/>
                <w:sz w:val="26"/>
                <w:szCs w:val="26"/>
              </w:rPr>
              <w:t>,</w:t>
            </w:r>
            <w:r w:rsidRPr="00201A87">
              <w:rPr>
                <w:rFonts w:ascii="Angsana New" w:hAnsi="Angsana New" w:hint="cs"/>
                <w:sz w:val="26"/>
                <w:szCs w:val="26"/>
                <w:cs/>
              </w:rPr>
              <w:t>124.67</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tcBorders>
              <w:bottom w:val="single" w:sz="4" w:space="0" w:color="auto"/>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tcBorders>
              <w:bottom w:val="single" w:sz="4" w:space="0" w:color="auto"/>
            </w:tcBorders>
            <w:shd w:val="clear" w:color="auto" w:fill="auto"/>
          </w:tcPr>
          <w:p w:rsidR="00A5635F" w:rsidRPr="00201A87" w:rsidRDefault="00A5635F" w:rsidP="00A5635F">
            <w:pPr>
              <w:ind w:left="-106" w:right="107"/>
              <w:jc w:val="right"/>
              <w:rPr>
                <w:rFonts w:ascii="Angsana New" w:hAnsi="Angsana New"/>
                <w:sz w:val="26"/>
                <w:szCs w:val="26"/>
              </w:rPr>
            </w:pPr>
            <w:r w:rsidRPr="00201A87">
              <w:rPr>
                <w:rFonts w:ascii="Angsana New" w:hAnsi="Angsana New" w:hint="cs"/>
                <w:sz w:val="26"/>
                <w:szCs w:val="26"/>
                <w:cs/>
              </w:rPr>
              <w:t>53</w:t>
            </w:r>
            <w:r w:rsidRPr="00201A87">
              <w:rPr>
                <w:rFonts w:ascii="Angsana New" w:hAnsi="Angsana New"/>
                <w:sz w:val="26"/>
                <w:szCs w:val="26"/>
              </w:rPr>
              <w:t>,</w:t>
            </w:r>
            <w:r w:rsidRPr="00201A87">
              <w:rPr>
                <w:rFonts w:ascii="Angsana New" w:hAnsi="Angsana New" w:hint="cs"/>
                <w:sz w:val="26"/>
                <w:szCs w:val="26"/>
                <w:cs/>
              </w:rPr>
              <w:t>122.94</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tcBorders>
              <w:bottom w:val="single" w:sz="4" w:space="0" w:color="auto"/>
            </w:tcBorders>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tcBorders>
              <w:bottom w:val="single" w:sz="4" w:space="0" w:color="auto"/>
            </w:tcBorders>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hint="cs"/>
                <w:sz w:val="26"/>
                <w:szCs w:val="26"/>
                <w:cs/>
              </w:rPr>
              <w:t>53</w:t>
            </w:r>
            <w:r w:rsidRPr="00201A87">
              <w:rPr>
                <w:rFonts w:ascii="Angsana New" w:hAnsi="Angsana New"/>
                <w:sz w:val="26"/>
                <w:szCs w:val="26"/>
              </w:rPr>
              <w:t>,</w:t>
            </w:r>
            <w:r w:rsidRPr="00201A87">
              <w:rPr>
                <w:rFonts w:ascii="Angsana New" w:hAnsi="Angsana New" w:hint="cs"/>
                <w:sz w:val="26"/>
                <w:szCs w:val="26"/>
                <w:cs/>
              </w:rPr>
              <w:t>122.94</w:t>
            </w:r>
          </w:p>
        </w:tc>
      </w:tr>
      <w:tr w:rsidR="00A5635F" w:rsidRPr="00377EA0" w:rsidTr="005D029D">
        <w:tc>
          <w:tcPr>
            <w:tcW w:w="3258" w:type="dxa"/>
          </w:tcPr>
          <w:p w:rsidR="00A5635F" w:rsidRPr="00377EA0" w:rsidRDefault="00A5635F" w:rsidP="00A5635F">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hint="cs"/>
                <w:sz w:val="26"/>
                <w:szCs w:val="26"/>
                <w:cs/>
              </w:rPr>
              <w:t>4</w:t>
            </w:r>
            <w:r w:rsidRPr="00201A87">
              <w:rPr>
                <w:rFonts w:ascii="Angsana New" w:hAnsi="Angsana New"/>
                <w:sz w:val="26"/>
                <w:szCs w:val="26"/>
              </w:rPr>
              <w:t>,</w:t>
            </w:r>
            <w:r w:rsidRPr="00201A87">
              <w:rPr>
                <w:rFonts w:ascii="Angsana New" w:hAnsi="Angsana New" w:hint="cs"/>
                <w:sz w:val="26"/>
                <w:szCs w:val="26"/>
                <w:cs/>
              </w:rPr>
              <w:t>761</w:t>
            </w:r>
            <w:r w:rsidRPr="00201A87">
              <w:rPr>
                <w:rFonts w:ascii="Angsana New" w:hAnsi="Angsana New"/>
                <w:sz w:val="26"/>
                <w:szCs w:val="26"/>
              </w:rPr>
              <w:t>,</w:t>
            </w:r>
            <w:r w:rsidRPr="00201A87">
              <w:rPr>
                <w:rFonts w:ascii="Angsana New" w:hAnsi="Angsana New" w:hint="cs"/>
                <w:sz w:val="26"/>
                <w:szCs w:val="26"/>
                <w:cs/>
              </w:rPr>
              <w:t>124.67</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A5635F" w:rsidRPr="00201A87" w:rsidRDefault="00A5635F" w:rsidP="00A5635F">
            <w:pPr>
              <w:ind w:left="-106" w:right="107"/>
              <w:jc w:val="right"/>
              <w:rPr>
                <w:rFonts w:ascii="Angsana New" w:hAnsi="Angsana New"/>
                <w:sz w:val="26"/>
                <w:szCs w:val="26"/>
              </w:rPr>
            </w:pPr>
            <w:r w:rsidRPr="00201A87">
              <w:rPr>
                <w:rFonts w:ascii="Angsana New" w:hAnsi="Angsana New" w:hint="cs"/>
                <w:sz w:val="26"/>
                <w:szCs w:val="26"/>
                <w:cs/>
              </w:rPr>
              <w:t>53</w:t>
            </w:r>
            <w:r w:rsidRPr="00201A87">
              <w:rPr>
                <w:rFonts w:ascii="Angsana New" w:hAnsi="Angsana New"/>
                <w:sz w:val="26"/>
                <w:szCs w:val="26"/>
              </w:rPr>
              <w:t>,</w:t>
            </w:r>
            <w:r w:rsidRPr="00201A87">
              <w:rPr>
                <w:rFonts w:ascii="Angsana New" w:hAnsi="Angsana New" w:hint="cs"/>
                <w:sz w:val="26"/>
                <w:szCs w:val="26"/>
                <w:cs/>
              </w:rPr>
              <w:t>122.94</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hint="cs"/>
                <w:sz w:val="26"/>
                <w:szCs w:val="26"/>
                <w:cs/>
              </w:rPr>
              <w:t>9</w:t>
            </w:r>
            <w:r w:rsidRPr="00201A87">
              <w:rPr>
                <w:rFonts w:ascii="Angsana New" w:hAnsi="Angsana New"/>
                <w:sz w:val="26"/>
                <w:szCs w:val="26"/>
              </w:rPr>
              <w:t>,</w:t>
            </w:r>
            <w:r w:rsidRPr="00201A87">
              <w:rPr>
                <w:rFonts w:ascii="Angsana New" w:hAnsi="Angsana New" w:hint="cs"/>
                <w:sz w:val="26"/>
                <w:szCs w:val="26"/>
                <w:cs/>
              </w:rPr>
              <w:t>369</w:t>
            </w:r>
            <w:r w:rsidRPr="00201A87">
              <w:rPr>
                <w:rFonts w:ascii="Angsana New" w:hAnsi="Angsana New"/>
                <w:sz w:val="26"/>
                <w:szCs w:val="26"/>
              </w:rPr>
              <w:t>,</w:t>
            </w:r>
            <w:r w:rsidRPr="00201A87">
              <w:rPr>
                <w:rFonts w:ascii="Angsana New" w:hAnsi="Angsana New" w:hint="cs"/>
                <w:sz w:val="26"/>
                <w:szCs w:val="26"/>
                <w:cs/>
              </w:rPr>
              <w:t>850.43</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sz w:val="26"/>
                <w:szCs w:val="26"/>
              </w:rPr>
              <w:t>86,213,271.60</w:t>
            </w:r>
          </w:p>
        </w:tc>
      </w:tr>
      <w:tr w:rsidR="00A5635F" w:rsidRPr="00377EA0" w:rsidTr="005D029D">
        <w:tc>
          <w:tcPr>
            <w:tcW w:w="3258" w:type="dxa"/>
          </w:tcPr>
          <w:p w:rsidR="00A5635F" w:rsidRPr="00377EA0" w:rsidRDefault="00A5635F" w:rsidP="00A5635F">
            <w:pPr>
              <w:ind w:left="-90" w:right="-110"/>
              <w:jc w:val="left"/>
              <w:rPr>
                <w:rFonts w:ascii="Angsana New" w:hAnsi="Angsana New"/>
                <w:sz w:val="26"/>
                <w:szCs w:val="26"/>
                <w:cs/>
              </w:rPr>
            </w:pPr>
            <w:r w:rsidRPr="00377EA0">
              <w:rPr>
                <w:rFonts w:ascii="Angsana New" w:hAnsi="Angsana New"/>
                <w:b/>
                <w:bCs/>
                <w:sz w:val="26"/>
                <w:szCs w:val="26"/>
              </w:rPr>
              <w:t>Long-Term Loan</w:t>
            </w:r>
          </w:p>
        </w:tc>
        <w:tc>
          <w:tcPr>
            <w:tcW w:w="1567" w:type="dxa"/>
            <w:shd w:val="clear" w:color="auto" w:fill="auto"/>
          </w:tcPr>
          <w:p w:rsidR="00A5635F" w:rsidRPr="00377EA0" w:rsidRDefault="00A5635F" w:rsidP="00A5635F">
            <w:pPr>
              <w:ind w:right="90"/>
              <w:jc w:val="right"/>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tabs>
                <w:tab w:val="left" w:pos="1361"/>
              </w:tabs>
              <w:ind w:left="-246" w:right="133"/>
              <w:jc w:val="right"/>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ind w:left="-108" w:right="-103" w:firstLine="108"/>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103" w:firstLine="108"/>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hAnsi="Angsana New"/>
                <w:sz w:val="26"/>
                <w:szCs w:val="26"/>
                <w:lang w:val="en-GB"/>
              </w:rPr>
              <w:t>Subsidiaries</w:t>
            </w:r>
          </w:p>
        </w:tc>
        <w:tc>
          <w:tcPr>
            <w:tcW w:w="1567" w:type="dxa"/>
            <w:shd w:val="clear" w:color="auto" w:fill="auto"/>
          </w:tcPr>
          <w:p w:rsidR="00A5635F" w:rsidRPr="00377EA0" w:rsidRDefault="00A5635F" w:rsidP="00A5635F">
            <w:pPr>
              <w:ind w:right="90"/>
              <w:jc w:val="right"/>
              <w:rPr>
                <w:rFonts w:ascii="Angsana New" w:hAnsi="Angsana New"/>
                <w:sz w:val="26"/>
                <w:szCs w:val="26"/>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tabs>
                <w:tab w:val="left" w:pos="1361"/>
              </w:tabs>
              <w:ind w:left="-246" w:right="133"/>
              <w:jc w:val="right"/>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361"/>
              </w:tabs>
              <w:ind w:left="-108" w:right="190"/>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103" w:firstLine="108"/>
              <w:jc w:val="center"/>
              <w:rPr>
                <w:rFonts w:ascii="Angsana New" w:hAnsi="Angsana New"/>
                <w:sz w:val="26"/>
                <w:szCs w:val="26"/>
                <w:cs/>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cs/>
              </w:rPr>
            </w:pPr>
            <w:r w:rsidRPr="00377EA0">
              <w:rPr>
                <w:rFonts w:ascii="Angsana New" w:eastAsia="Times New Roman" w:hAnsi="Angsana New"/>
                <w:position w:val="6"/>
                <w:sz w:val="26"/>
                <w:szCs w:val="26"/>
              </w:rPr>
              <w:t>Suntech Metals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hint="cs"/>
                <w:sz w:val="26"/>
                <w:szCs w:val="26"/>
                <w:cs/>
              </w:rPr>
              <w:t>233</w:t>
            </w:r>
            <w:r w:rsidRPr="00201A87">
              <w:rPr>
                <w:rFonts w:ascii="Angsana New" w:hAnsi="Angsana New"/>
                <w:sz w:val="26"/>
                <w:szCs w:val="26"/>
              </w:rPr>
              <w:t>,</w:t>
            </w:r>
            <w:r w:rsidRPr="00201A87">
              <w:rPr>
                <w:rFonts w:ascii="Angsana New" w:hAnsi="Angsana New" w:hint="cs"/>
                <w:sz w:val="26"/>
                <w:szCs w:val="26"/>
                <w:cs/>
              </w:rPr>
              <w:t>090</w:t>
            </w:r>
            <w:r w:rsidRPr="00201A87">
              <w:rPr>
                <w:rFonts w:ascii="Angsana New" w:hAnsi="Angsana New"/>
                <w:sz w:val="26"/>
                <w:szCs w:val="26"/>
              </w:rPr>
              <w:t>,</w:t>
            </w:r>
            <w:r w:rsidRPr="00201A87">
              <w:rPr>
                <w:rFonts w:ascii="Angsana New" w:hAnsi="Angsana New" w:hint="cs"/>
                <w:sz w:val="26"/>
                <w:szCs w:val="26"/>
                <w:cs/>
              </w:rPr>
              <w:t>111.00</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ind w:left="-108" w:right="72"/>
              <w:jc w:val="right"/>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p>
        </w:tc>
      </w:tr>
      <w:tr w:rsidR="00A5635F" w:rsidRPr="00377EA0" w:rsidTr="000009E6">
        <w:tc>
          <w:tcPr>
            <w:tcW w:w="3258" w:type="dxa"/>
            <w:tcBorders>
              <w:bottom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bottom w:val="nil"/>
            </w:tcBorders>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tcBorders>
              <w:bottom w:val="nil"/>
            </w:tcBorders>
            <w:shd w:val="clear" w:color="auto" w:fill="auto"/>
          </w:tcPr>
          <w:p w:rsidR="00A5635F" w:rsidRPr="00201A87"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tcBorders>
              <w:bottom w:val="nil"/>
            </w:tcBorders>
            <w:shd w:val="clear" w:color="auto" w:fill="auto"/>
          </w:tcPr>
          <w:p w:rsidR="00A5635F" w:rsidRPr="00201A87" w:rsidRDefault="00A5635F" w:rsidP="00A5635F">
            <w:pPr>
              <w:ind w:left="-108" w:right="72"/>
              <w:jc w:val="right"/>
              <w:rPr>
                <w:rFonts w:ascii="Angsana New" w:hAnsi="Angsana New"/>
                <w:sz w:val="26"/>
                <w:szCs w:val="26"/>
                <w:cs/>
              </w:rPr>
            </w:pPr>
          </w:p>
        </w:tc>
        <w:tc>
          <w:tcPr>
            <w:tcW w:w="237" w:type="dxa"/>
            <w:tcBorders>
              <w:bottom w:val="nil"/>
            </w:tcBorders>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tcBorders>
              <w:bottom w:val="nil"/>
            </w:tcBorders>
            <w:shd w:val="clear" w:color="auto" w:fill="auto"/>
          </w:tcPr>
          <w:p w:rsidR="00A5635F" w:rsidRPr="00201A87" w:rsidRDefault="00A5635F" w:rsidP="00A5635F">
            <w:pPr>
              <w:ind w:left="-108" w:right="-88"/>
              <w:jc w:val="center"/>
              <w:rPr>
                <w:rFonts w:ascii="Angsana New" w:hAnsi="Angsana New"/>
                <w:sz w:val="26"/>
                <w:szCs w:val="26"/>
              </w:rPr>
            </w:pP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cs/>
              </w:rPr>
            </w:pPr>
            <w:r w:rsidRPr="00377EA0">
              <w:rPr>
                <w:rFonts w:ascii="Angsana New" w:hAnsi="Angsana New"/>
                <w:sz w:val="26"/>
                <w:szCs w:val="26"/>
              </w:rPr>
              <w:t>Consolidated Financial Statements</w:t>
            </w:r>
          </w:p>
        </w:tc>
        <w:tc>
          <w:tcPr>
            <w:tcW w:w="237" w:type="dxa"/>
            <w:tcBorders>
              <w:top w:val="nil"/>
            </w:tcBorders>
          </w:tcPr>
          <w:p w:rsidR="00A5635F" w:rsidRPr="00377EA0" w:rsidRDefault="00A5635F" w:rsidP="00A5635F">
            <w:pPr>
              <w:ind w:left="-108" w:right="-108"/>
              <w:jc w:val="center"/>
              <w:rPr>
                <w:rFonts w:ascii="Angsana New" w:hAnsi="Angsana New"/>
                <w:sz w:val="26"/>
                <w:szCs w:val="26"/>
                <w:cs/>
              </w:rPr>
            </w:pPr>
          </w:p>
        </w:tc>
        <w:tc>
          <w:tcPr>
            <w:tcW w:w="3287"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rPr>
            </w:pPr>
            <w:r w:rsidRPr="00377EA0">
              <w:rPr>
                <w:rFonts w:ascii="Angsana New" w:hAnsi="Angsana New"/>
                <w:sz w:val="26"/>
                <w:szCs w:val="26"/>
              </w:rPr>
              <w:t>Separate Financial Statements</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cs/>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r>
      <w:tr w:rsidR="00A5635F" w:rsidRPr="00377EA0" w:rsidTr="000009E6">
        <w:tc>
          <w:tcPr>
            <w:tcW w:w="3258" w:type="dxa"/>
            <w:tcBorders>
              <w:top w:val="nil"/>
            </w:tcBorders>
          </w:tcPr>
          <w:p w:rsidR="00A5635F" w:rsidRPr="00377EA0" w:rsidRDefault="00A5635F" w:rsidP="00A5635F">
            <w:pPr>
              <w:ind w:left="-90"/>
              <w:jc w:val="left"/>
              <w:rPr>
                <w:rFonts w:ascii="Angsana New" w:hAnsi="Angsana New"/>
                <w:b/>
                <w:bCs/>
                <w:sz w:val="26"/>
                <w:szCs w:val="26"/>
                <w:cs/>
              </w:rPr>
            </w:pPr>
            <w:r w:rsidRPr="00377EA0">
              <w:rPr>
                <w:rFonts w:ascii="Angsana New" w:hAnsi="Angsana New"/>
                <w:b/>
                <w:bCs/>
                <w:sz w:val="26"/>
                <w:szCs w:val="26"/>
              </w:rPr>
              <w:t>Liability</w:t>
            </w:r>
          </w:p>
        </w:tc>
        <w:tc>
          <w:tcPr>
            <w:tcW w:w="1567" w:type="dxa"/>
            <w:tcBorders>
              <w:top w:val="nil"/>
            </w:tcBorders>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Borders>
              <w:top w:val="nil"/>
            </w:tcBorders>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tcBorders>
              <w:top w:val="nil"/>
            </w:tcBorders>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Borders>
              <w:top w:val="nil"/>
            </w:tcBorders>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A5635F" w:rsidRPr="00201A87" w:rsidRDefault="00A5635F" w:rsidP="00A5635F">
            <w:pPr>
              <w:tabs>
                <w:tab w:val="left" w:pos="1219"/>
              </w:tabs>
              <w:ind w:left="-108" w:right="72"/>
              <w:jc w:val="right"/>
              <w:rPr>
                <w:rFonts w:ascii="Angsana New" w:hAnsi="Angsana New"/>
                <w:sz w:val="26"/>
                <w:szCs w:val="26"/>
              </w:rPr>
            </w:pPr>
          </w:p>
        </w:tc>
        <w:tc>
          <w:tcPr>
            <w:tcW w:w="237" w:type="dxa"/>
            <w:tcBorders>
              <w:top w:val="nil"/>
            </w:tcBorders>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tcBorders>
              <w:top w:val="nil"/>
            </w:tcBorders>
            <w:shd w:val="clear" w:color="auto" w:fill="auto"/>
          </w:tcPr>
          <w:p w:rsidR="00A5635F" w:rsidRPr="00201A87" w:rsidRDefault="00A5635F" w:rsidP="00A5635F">
            <w:pPr>
              <w:tabs>
                <w:tab w:val="left" w:pos="1361"/>
              </w:tabs>
              <w:ind w:left="-246" w:right="133"/>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Account Payable</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361"/>
              </w:tabs>
              <w:ind w:left="-246" w:right="133"/>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sz w:val="26"/>
                <w:szCs w:val="26"/>
                <w:lang w:val="en-GB"/>
              </w:rPr>
              <w:t>Subsidiaries</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107" w:firstLine="2"/>
              <w:jc w:val="right"/>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361"/>
              </w:tabs>
              <w:ind w:left="-246" w:right="133"/>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rPr>
            </w:pPr>
            <w:r w:rsidRPr="00377EA0">
              <w:rPr>
                <w:rFonts w:ascii="Angsana New" w:eastAsia="Times New Roman" w:hAnsi="Angsana New"/>
                <w:position w:val="6"/>
                <w:sz w:val="26"/>
                <w:szCs w:val="26"/>
              </w:rPr>
              <w:t>Kobelco Millcon Steel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rPr>
              <w:t>748,964,463.46</w:t>
            </w:r>
          </w:p>
        </w:tc>
      </w:tr>
      <w:tr w:rsidR="00A5635F" w:rsidRPr="00377EA0" w:rsidTr="005D029D">
        <w:tc>
          <w:tcPr>
            <w:tcW w:w="3258" w:type="dxa"/>
          </w:tcPr>
          <w:p w:rsidR="00A5635F" w:rsidRPr="00377EA0" w:rsidRDefault="00A5635F" w:rsidP="00A5635F">
            <w:pPr>
              <w:ind w:left="90" w:right="-92"/>
              <w:jc w:val="left"/>
              <w:rPr>
                <w:rFonts w:ascii="Angsana New" w:hAnsi="Angsana New"/>
                <w:sz w:val="26"/>
                <w:szCs w:val="26"/>
                <w:cs/>
              </w:rPr>
            </w:pPr>
            <w:r w:rsidRPr="00377EA0">
              <w:rPr>
                <w:rFonts w:ascii="Angsana New" w:eastAsia="Times New Roman" w:hAnsi="Angsana New"/>
                <w:position w:val="6"/>
                <w:sz w:val="26"/>
                <w:szCs w:val="26"/>
              </w:rPr>
              <w:t>Millcon Steel Pipe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10"/>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hint="cs"/>
                <w:sz w:val="26"/>
                <w:szCs w:val="26"/>
                <w:cs/>
              </w:rPr>
              <w:t>68</w:t>
            </w:r>
            <w:r w:rsidRPr="00201A87">
              <w:rPr>
                <w:rFonts w:ascii="Angsana New" w:hAnsi="Angsana New"/>
                <w:sz w:val="26"/>
                <w:szCs w:val="26"/>
              </w:rPr>
              <w:t>,</w:t>
            </w:r>
            <w:r w:rsidRPr="00201A87">
              <w:rPr>
                <w:rFonts w:ascii="Angsana New" w:hAnsi="Angsana New" w:hint="cs"/>
                <w:sz w:val="26"/>
                <w:szCs w:val="26"/>
                <w:cs/>
              </w:rPr>
              <w:t>352.97</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sz w:val="26"/>
                <w:szCs w:val="26"/>
                <w:cs/>
              </w:rPr>
              <w:t>52</w:t>
            </w:r>
            <w:r w:rsidRPr="00201A87">
              <w:rPr>
                <w:rFonts w:ascii="Angsana New" w:hAnsi="Angsana New"/>
                <w:sz w:val="26"/>
                <w:szCs w:val="26"/>
              </w:rPr>
              <w:t>,</w:t>
            </w:r>
            <w:r w:rsidRPr="00201A87">
              <w:rPr>
                <w:rFonts w:ascii="Angsana New" w:hAnsi="Angsana New"/>
                <w:sz w:val="26"/>
                <w:szCs w:val="26"/>
                <w:cs/>
              </w:rPr>
              <w:t>105.79</w:t>
            </w: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Saharuam Construction Meterials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hint="cs"/>
                <w:sz w:val="26"/>
                <w:szCs w:val="26"/>
                <w:cs/>
              </w:rPr>
              <w:t>103</w:t>
            </w:r>
            <w:r w:rsidRPr="00201A87">
              <w:rPr>
                <w:rFonts w:ascii="Angsana New" w:hAnsi="Angsana New"/>
                <w:sz w:val="26"/>
                <w:szCs w:val="26"/>
              </w:rPr>
              <w:t>,</w:t>
            </w:r>
            <w:r w:rsidRPr="00201A87">
              <w:rPr>
                <w:rFonts w:ascii="Angsana New" w:hAnsi="Angsana New" w:hint="cs"/>
                <w:sz w:val="26"/>
                <w:szCs w:val="26"/>
                <w:cs/>
              </w:rPr>
              <w:t>665.02</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Suntech Metals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cs/>
              </w:rPr>
              <w:t>606</w:t>
            </w:r>
            <w:r w:rsidRPr="00201A87">
              <w:rPr>
                <w:rFonts w:ascii="Angsana New" w:hAnsi="Angsana New"/>
                <w:sz w:val="26"/>
                <w:szCs w:val="26"/>
              </w:rPr>
              <w:t>,</w:t>
            </w:r>
            <w:r w:rsidRPr="00201A87">
              <w:rPr>
                <w:rFonts w:ascii="Angsana New" w:hAnsi="Angsana New"/>
                <w:sz w:val="26"/>
                <w:szCs w:val="26"/>
                <w:cs/>
              </w:rPr>
              <w:t>742.36</w:t>
            </w: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rPr>
              <w:t>1,293,538.29</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Account Payable</w:t>
            </w:r>
            <w:r>
              <w:rPr>
                <w:rFonts w:ascii="Angsana New" w:hAnsi="Angsana New" w:hint="cs"/>
                <w:b/>
                <w:bCs/>
                <w:sz w:val="26"/>
                <w:szCs w:val="26"/>
                <w:cs/>
              </w:rPr>
              <w:t>(</w:t>
            </w:r>
            <w:r>
              <w:rPr>
                <w:rFonts w:ascii="Angsana New" w:hAnsi="Angsana New"/>
                <w:b/>
                <w:bCs/>
                <w:sz w:val="26"/>
                <w:szCs w:val="26"/>
              </w:rPr>
              <w:t>Continue</w:t>
            </w:r>
            <w:r>
              <w:rPr>
                <w:rFonts w:ascii="Angsana New" w:hAnsi="Angsana New" w:hint="cs"/>
                <w:b/>
                <w:bCs/>
                <w:sz w:val="26"/>
                <w:szCs w:val="26"/>
                <w:cs/>
              </w:rPr>
              <w:t>)</w:t>
            </w:r>
          </w:p>
        </w:tc>
        <w:tc>
          <w:tcPr>
            <w:tcW w:w="1567"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494"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527"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523" w:type="dxa"/>
            <w:shd w:val="clear" w:color="auto" w:fill="auto"/>
          </w:tcPr>
          <w:p w:rsidR="00A5635F" w:rsidRPr="00377EA0" w:rsidRDefault="00A5635F" w:rsidP="00A5635F">
            <w:pPr>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b/>
                <w:bCs/>
                <w:sz w:val="26"/>
                <w:szCs w:val="26"/>
              </w:rPr>
            </w:pPr>
            <w:r w:rsidRPr="00377EA0">
              <w:rPr>
                <w:rFonts w:ascii="Angsana New" w:eastAsia="Times New Roman" w:hAnsi="Angsana New"/>
                <w:position w:val="6"/>
                <w:sz w:val="26"/>
                <w:szCs w:val="26"/>
              </w:rPr>
              <w:t>Joint Venture</w:t>
            </w:r>
          </w:p>
        </w:tc>
        <w:tc>
          <w:tcPr>
            <w:tcW w:w="1567"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494"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527" w:type="dxa"/>
            <w:shd w:val="clear" w:color="auto" w:fill="auto"/>
          </w:tcPr>
          <w:p w:rsidR="00A5635F" w:rsidRPr="00377EA0" w:rsidRDefault="00A5635F" w:rsidP="00A5635F">
            <w:pPr>
              <w:jc w:val="center"/>
              <w:rPr>
                <w:rFonts w:ascii="Angsana New" w:hAnsi="Angsana New"/>
                <w:sz w:val="26"/>
                <w:szCs w:val="26"/>
              </w:rPr>
            </w:pPr>
          </w:p>
        </w:tc>
        <w:tc>
          <w:tcPr>
            <w:tcW w:w="237" w:type="dxa"/>
          </w:tcPr>
          <w:p w:rsidR="00A5635F" w:rsidRPr="00377EA0" w:rsidRDefault="00A5635F" w:rsidP="00A5635F">
            <w:pPr>
              <w:jc w:val="center"/>
              <w:rPr>
                <w:rFonts w:ascii="Angsana New" w:hAnsi="Angsana New"/>
                <w:sz w:val="26"/>
                <w:szCs w:val="26"/>
                <w:cs/>
              </w:rPr>
            </w:pPr>
          </w:p>
        </w:tc>
        <w:tc>
          <w:tcPr>
            <w:tcW w:w="1523" w:type="dxa"/>
            <w:shd w:val="clear" w:color="auto" w:fill="auto"/>
          </w:tcPr>
          <w:p w:rsidR="00A5635F" w:rsidRPr="00377EA0" w:rsidRDefault="00A5635F" w:rsidP="00A5635F">
            <w:pPr>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rPr>
            </w:pPr>
            <w:r w:rsidRPr="00377EA0">
              <w:rPr>
                <w:rFonts w:ascii="Angsana New" w:eastAsia="Times New Roman" w:hAnsi="Angsana New"/>
                <w:position w:val="6"/>
                <w:sz w:val="26"/>
                <w:szCs w:val="26"/>
              </w:rPr>
              <w:t>Kobelco Millcon Steel Co., Ltd.</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hint="cs"/>
                <w:sz w:val="26"/>
                <w:szCs w:val="26"/>
                <w:cs/>
              </w:rPr>
              <w:t>325</w:t>
            </w:r>
            <w:r w:rsidRPr="00201A87">
              <w:rPr>
                <w:rFonts w:ascii="Angsana New" w:hAnsi="Angsana New"/>
                <w:sz w:val="26"/>
                <w:szCs w:val="26"/>
              </w:rPr>
              <w:t>,</w:t>
            </w:r>
            <w:r w:rsidRPr="00201A87">
              <w:rPr>
                <w:rFonts w:ascii="Angsana New" w:hAnsi="Angsana New" w:hint="cs"/>
                <w:sz w:val="26"/>
                <w:szCs w:val="26"/>
                <w:cs/>
              </w:rPr>
              <w:t>436</w:t>
            </w:r>
            <w:r w:rsidRPr="00201A87">
              <w:rPr>
                <w:rFonts w:ascii="Angsana New" w:hAnsi="Angsana New"/>
                <w:sz w:val="26"/>
                <w:szCs w:val="26"/>
              </w:rPr>
              <w:t>,</w:t>
            </w:r>
            <w:r w:rsidRPr="00201A87">
              <w:rPr>
                <w:rFonts w:ascii="Angsana New" w:hAnsi="Angsana New" w:hint="cs"/>
                <w:sz w:val="26"/>
                <w:szCs w:val="26"/>
                <w:cs/>
              </w:rPr>
              <w:t>594.39</w:t>
            </w:r>
          </w:p>
        </w:tc>
        <w:tc>
          <w:tcPr>
            <w:tcW w:w="237" w:type="dxa"/>
          </w:tcPr>
          <w:p w:rsidR="00A5635F" w:rsidRPr="00201A87"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201A87" w:rsidRDefault="00A5635F" w:rsidP="00A5635F">
            <w:pPr>
              <w:tabs>
                <w:tab w:val="left" w:pos="1219"/>
              </w:tabs>
              <w:ind w:left="-108" w:right="72"/>
              <w:jc w:val="right"/>
              <w:rPr>
                <w:rFonts w:ascii="Angsana New" w:hAnsi="Angsana New"/>
                <w:sz w:val="26"/>
                <w:szCs w:val="26"/>
                <w:cs/>
              </w:rPr>
            </w:pPr>
            <w:r w:rsidRPr="00201A87">
              <w:rPr>
                <w:rFonts w:ascii="Angsana New" w:hAnsi="Angsana New" w:hint="cs"/>
                <w:sz w:val="26"/>
                <w:szCs w:val="26"/>
                <w:cs/>
              </w:rPr>
              <w:t>322</w:t>
            </w:r>
            <w:r w:rsidRPr="00201A87">
              <w:rPr>
                <w:rFonts w:ascii="Angsana New" w:hAnsi="Angsana New"/>
                <w:sz w:val="26"/>
                <w:szCs w:val="26"/>
              </w:rPr>
              <w:t>,046,310.09</w:t>
            </w:r>
          </w:p>
        </w:tc>
        <w:tc>
          <w:tcPr>
            <w:tcW w:w="237" w:type="dxa"/>
          </w:tcPr>
          <w:p w:rsidR="00A5635F" w:rsidRPr="00201A87"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6" w:right="107"/>
              <w:jc w:val="center"/>
              <w:rPr>
                <w:rFonts w:ascii="Angsana New" w:hAnsi="Angsana New"/>
                <w:sz w:val="26"/>
                <w:szCs w:val="26"/>
                <w:cs/>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sz w:val="26"/>
                <w:szCs w:val="26"/>
              </w:rPr>
              <w:t>2,574,580.50</w:t>
            </w:r>
          </w:p>
        </w:tc>
        <w:tc>
          <w:tcPr>
            <w:tcW w:w="237" w:type="dxa"/>
          </w:tcPr>
          <w:p w:rsidR="00A5635F" w:rsidRPr="00201A87"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jc w:val="center"/>
              <w:rPr>
                <w:rFonts w:ascii="Angsana New" w:hAnsi="Angsana New"/>
                <w:sz w:val="26"/>
                <w:szCs w:val="26"/>
                <w:u w:val="single"/>
                <w:cs/>
              </w:rPr>
            </w:pPr>
          </w:p>
        </w:tc>
        <w:tc>
          <w:tcPr>
            <w:tcW w:w="1527" w:type="dxa"/>
            <w:shd w:val="clear" w:color="auto" w:fill="auto"/>
          </w:tcPr>
          <w:p w:rsidR="00A5635F" w:rsidRPr="00201A87" w:rsidRDefault="00A5635F" w:rsidP="00A5635F">
            <w:pPr>
              <w:ind w:left="-108" w:right="72"/>
              <w:jc w:val="right"/>
              <w:rPr>
                <w:rFonts w:ascii="Angsana New" w:hAnsi="Angsana New"/>
                <w:sz w:val="26"/>
                <w:szCs w:val="26"/>
              </w:rPr>
            </w:pPr>
            <w:r w:rsidRPr="00201A87">
              <w:rPr>
                <w:rFonts w:ascii="Angsana New" w:hAnsi="Angsana New"/>
                <w:sz w:val="26"/>
                <w:szCs w:val="26"/>
              </w:rPr>
              <w:t>1,490,456.50</w:t>
            </w:r>
          </w:p>
        </w:tc>
        <w:tc>
          <w:tcPr>
            <w:tcW w:w="237" w:type="dxa"/>
          </w:tcPr>
          <w:p w:rsidR="00A5635F" w:rsidRPr="00201A87" w:rsidRDefault="00A5635F" w:rsidP="00A5635F">
            <w:pPr>
              <w:ind w:left="-246" w:right="133"/>
              <w:jc w:val="center"/>
              <w:rPr>
                <w:rFonts w:ascii="Angsana New" w:hAnsi="Angsana New"/>
                <w:sz w:val="26"/>
                <w:szCs w:val="26"/>
                <w:cs/>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B64CFB" w:rsidRDefault="00A5635F" w:rsidP="00A5635F">
            <w:pPr>
              <w:ind w:left="-108" w:right="107" w:firstLine="2"/>
              <w:jc w:val="right"/>
              <w:rPr>
                <w:rFonts w:ascii="Angsana New" w:hAnsi="Angsana New"/>
                <w:sz w:val="26"/>
                <w:szCs w:val="26"/>
              </w:rPr>
            </w:pPr>
          </w:p>
        </w:tc>
        <w:tc>
          <w:tcPr>
            <w:tcW w:w="237" w:type="dxa"/>
          </w:tcPr>
          <w:p w:rsidR="00A5635F" w:rsidRPr="00B64CFB"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B64CFB" w:rsidRDefault="00A5635F" w:rsidP="00A5635F">
            <w:pPr>
              <w:ind w:left="-108" w:right="107" w:firstLine="2"/>
              <w:jc w:val="right"/>
              <w:rPr>
                <w:rFonts w:ascii="Angsana New" w:hAnsi="Angsana New"/>
                <w:sz w:val="26"/>
                <w:szCs w:val="26"/>
              </w:rPr>
            </w:pPr>
          </w:p>
        </w:tc>
        <w:tc>
          <w:tcPr>
            <w:tcW w:w="237" w:type="dxa"/>
          </w:tcPr>
          <w:p w:rsidR="00A5635F" w:rsidRPr="00B64CFB"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B64CFB" w:rsidRDefault="00A5635F" w:rsidP="00A5635F">
            <w:pPr>
              <w:tabs>
                <w:tab w:val="left" w:pos="1219"/>
                <w:tab w:val="left" w:pos="1361"/>
              </w:tabs>
              <w:ind w:left="-246" w:right="72"/>
              <w:jc w:val="right"/>
              <w:rPr>
                <w:rFonts w:ascii="Angsana New" w:hAnsi="Angsana New"/>
                <w:sz w:val="26"/>
                <w:szCs w:val="26"/>
                <w:shd w:val="clear" w:color="auto" w:fill="FFFFFF"/>
              </w:rPr>
            </w:pPr>
          </w:p>
        </w:tc>
        <w:tc>
          <w:tcPr>
            <w:tcW w:w="237" w:type="dxa"/>
          </w:tcPr>
          <w:p w:rsidR="00A5635F" w:rsidRPr="00B64CFB"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B64CFB" w:rsidRDefault="00A5635F" w:rsidP="00A5635F">
            <w:pPr>
              <w:tabs>
                <w:tab w:val="left" w:pos="1219"/>
                <w:tab w:val="left" w:pos="1361"/>
              </w:tabs>
              <w:ind w:left="-246" w:right="72"/>
              <w:jc w:val="right"/>
              <w:rPr>
                <w:rFonts w:ascii="Angsana New" w:hAnsi="Angsana New"/>
                <w:sz w:val="26"/>
                <w:szCs w:val="26"/>
                <w:shd w:val="clear" w:color="auto" w:fill="FFFFFF"/>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sz w:val="26"/>
                <w:szCs w:val="26"/>
              </w:rPr>
              <w:t>101,982.00</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4C2DD8">
              <w:rPr>
                <w:rFonts w:ascii="Angsana New" w:hAnsi="Angsana New"/>
                <w:sz w:val="26"/>
                <w:szCs w:val="26"/>
              </w:rPr>
              <w:t>I-Generation Co.,Ltd</w:t>
            </w:r>
          </w:p>
        </w:tc>
        <w:tc>
          <w:tcPr>
            <w:tcW w:w="1567" w:type="dxa"/>
            <w:tcBorders>
              <w:bottom w:val="single" w:sz="4" w:space="0" w:color="auto"/>
            </w:tcBorders>
            <w:shd w:val="clear" w:color="auto" w:fill="auto"/>
          </w:tcPr>
          <w:p w:rsidR="00A5635F" w:rsidRPr="00201A87" w:rsidRDefault="00A5635F" w:rsidP="00A5635F">
            <w:pPr>
              <w:ind w:left="-108" w:right="-73" w:firstLine="2"/>
              <w:jc w:val="center"/>
              <w:rPr>
                <w:rFonts w:ascii="Angsana New" w:hAnsi="Angsana New"/>
                <w:sz w:val="26"/>
                <w:szCs w:val="26"/>
              </w:rPr>
            </w:pPr>
            <w:r w:rsidRPr="00201A87">
              <w:rPr>
                <w:rFonts w:ascii="Angsana New" w:hAnsi="Angsana New"/>
                <w:sz w:val="26"/>
                <w:szCs w:val="26"/>
                <w:cs/>
              </w:rPr>
              <w:t>-</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sz w:val="26"/>
                <w:szCs w:val="26"/>
              </w:rPr>
              <w:t>1,823,500.00</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A5635F" w:rsidRPr="00201A87" w:rsidRDefault="00A5635F" w:rsidP="00A5635F">
            <w:pPr>
              <w:ind w:left="-108" w:right="-88"/>
              <w:jc w:val="center"/>
              <w:rPr>
                <w:rFonts w:ascii="Angsana New" w:hAnsi="Angsana New"/>
                <w:sz w:val="26"/>
                <w:szCs w:val="26"/>
              </w:rPr>
            </w:pPr>
            <w:r w:rsidRPr="00201A87">
              <w:rPr>
                <w:rFonts w:ascii="Angsana New" w:hAnsi="Angsana New"/>
                <w:sz w:val="26"/>
                <w:szCs w:val="26"/>
              </w:rPr>
              <w:t>-</w:t>
            </w:r>
          </w:p>
        </w:tc>
      </w:tr>
      <w:tr w:rsidR="00A5635F" w:rsidRPr="00377EA0" w:rsidTr="005D029D">
        <w:tc>
          <w:tcPr>
            <w:tcW w:w="3258" w:type="dxa"/>
          </w:tcPr>
          <w:p w:rsidR="00A5635F" w:rsidRPr="00377EA0" w:rsidRDefault="00A5635F" w:rsidP="00A5635F">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hint="cs"/>
                <w:sz w:val="26"/>
                <w:szCs w:val="26"/>
                <w:cs/>
              </w:rPr>
              <w:t>328</w:t>
            </w:r>
            <w:r w:rsidRPr="00201A87">
              <w:rPr>
                <w:rFonts w:ascii="Angsana New" w:hAnsi="Angsana New"/>
                <w:sz w:val="26"/>
                <w:szCs w:val="26"/>
              </w:rPr>
              <w:t>,</w:t>
            </w:r>
            <w:r w:rsidRPr="00201A87">
              <w:rPr>
                <w:rFonts w:ascii="Angsana New" w:hAnsi="Angsana New" w:hint="cs"/>
                <w:sz w:val="26"/>
                <w:szCs w:val="26"/>
                <w:cs/>
              </w:rPr>
              <w:t>113</w:t>
            </w:r>
            <w:r w:rsidRPr="00201A87">
              <w:rPr>
                <w:rFonts w:ascii="Angsana New" w:hAnsi="Angsana New"/>
                <w:sz w:val="26"/>
                <w:szCs w:val="26"/>
              </w:rPr>
              <w:t>,</w:t>
            </w:r>
            <w:r w:rsidRPr="00201A87">
              <w:rPr>
                <w:rFonts w:ascii="Angsana New" w:hAnsi="Angsana New" w:hint="cs"/>
                <w:sz w:val="26"/>
                <w:szCs w:val="26"/>
                <w:cs/>
              </w:rPr>
              <w:t>156.89</w:t>
            </w:r>
          </w:p>
        </w:tc>
        <w:tc>
          <w:tcPr>
            <w:tcW w:w="237" w:type="dxa"/>
          </w:tcPr>
          <w:p w:rsidR="00A5635F" w:rsidRPr="00201A87" w:rsidRDefault="00A5635F" w:rsidP="00A5635F">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A5635F" w:rsidRPr="00201A87" w:rsidRDefault="00A5635F" w:rsidP="00A5635F">
            <w:pPr>
              <w:ind w:left="-108" w:right="107" w:firstLine="2"/>
              <w:jc w:val="right"/>
              <w:rPr>
                <w:rFonts w:ascii="Angsana New" w:hAnsi="Angsana New"/>
                <w:sz w:val="26"/>
                <w:szCs w:val="26"/>
              </w:rPr>
            </w:pPr>
            <w:r w:rsidRPr="00201A87">
              <w:rPr>
                <w:rFonts w:ascii="Angsana New" w:hAnsi="Angsana New"/>
                <w:sz w:val="26"/>
                <w:szCs w:val="26"/>
              </w:rPr>
              <w:t>1,823,500.00</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hint="cs"/>
                <w:sz w:val="26"/>
                <w:szCs w:val="26"/>
                <w:cs/>
              </w:rPr>
              <w:t>323</w:t>
            </w:r>
            <w:r w:rsidRPr="00201A87">
              <w:rPr>
                <w:rFonts w:ascii="Angsana New" w:hAnsi="Angsana New"/>
                <w:sz w:val="26"/>
                <w:szCs w:val="26"/>
              </w:rPr>
              <w:t>,</w:t>
            </w:r>
            <w:r w:rsidRPr="00201A87">
              <w:rPr>
                <w:rFonts w:ascii="Angsana New" w:hAnsi="Angsana New" w:hint="cs"/>
                <w:sz w:val="26"/>
                <w:szCs w:val="26"/>
                <w:cs/>
              </w:rPr>
              <w:t>708</w:t>
            </w:r>
            <w:r w:rsidRPr="00201A87">
              <w:rPr>
                <w:rFonts w:ascii="Angsana New" w:hAnsi="Angsana New"/>
                <w:sz w:val="26"/>
                <w:szCs w:val="26"/>
              </w:rPr>
              <w:t>,</w:t>
            </w:r>
            <w:r w:rsidRPr="00201A87">
              <w:rPr>
                <w:rFonts w:ascii="Angsana New" w:hAnsi="Angsana New" w:hint="cs"/>
                <w:sz w:val="26"/>
                <w:szCs w:val="26"/>
                <w:cs/>
              </w:rPr>
              <w:t>784.58</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A5635F" w:rsidRPr="00201A87" w:rsidRDefault="00A5635F" w:rsidP="00A5635F">
            <w:pPr>
              <w:tabs>
                <w:tab w:val="left" w:pos="1219"/>
              </w:tabs>
              <w:ind w:left="-108" w:right="72"/>
              <w:jc w:val="right"/>
              <w:rPr>
                <w:rFonts w:ascii="Angsana New" w:hAnsi="Angsana New"/>
                <w:sz w:val="26"/>
                <w:szCs w:val="26"/>
              </w:rPr>
            </w:pPr>
            <w:r w:rsidRPr="00201A87">
              <w:rPr>
                <w:rFonts w:ascii="Angsana New" w:hAnsi="Angsana New"/>
                <w:sz w:val="26"/>
                <w:szCs w:val="26"/>
              </w:rPr>
              <w:t>750,916,849.90</w:t>
            </w:r>
          </w:p>
        </w:tc>
      </w:tr>
      <w:tr w:rsidR="00A5635F" w:rsidRPr="00377EA0" w:rsidTr="005D029D">
        <w:tc>
          <w:tcPr>
            <w:tcW w:w="3258" w:type="dxa"/>
            <w:shd w:val="clear" w:color="auto" w:fill="auto"/>
          </w:tcPr>
          <w:p w:rsidR="00A5635F" w:rsidRPr="00377EA0" w:rsidRDefault="00A5635F" w:rsidP="00A5635F">
            <w:pPr>
              <w:ind w:left="-90"/>
              <w:jc w:val="left"/>
              <w:rPr>
                <w:rFonts w:ascii="Angsana New" w:hAnsi="Angsana New"/>
                <w:sz w:val="26"/>
                <w:szCs w:val="26"/>
                <w:cs/>
              </w:rPr>
            </w:pPr>
            <w:r>
              <w:rPr>
                <w:rFonts w:ascii="Angsana New" w:hAnsi="Angsana New"/>
                <w:b/>
                <w:bCs/>
                <w:sz w:val="26"/>
                <w:szCs w:val="26"/>
              </w:rPr>
              <w:t>Advance received of goods</w:t>
            </w:r>
          </w:p>
        </w:tc>
        <w:tc>
          <w:tcPr>
            <w:tcW w:w="1567" w:type="dxa"/>
            <w:tcBorders>
              <w:top w:val="double" w:sz="4" w:space="0" w:color="auto"/>
            </w:tcBorders>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b/>
                <w:bCs/>
                <w:sz w:val="26"/>
                <w:szCs w:val="26"/>
                <w:cs/>
              </w:rPr>
            </w:pPr>
          </w:p>
        </w:tc>
        <w:tc>
          <w:tcPr>
            <w:tcW w:w="1494" w:type="dxa"/>
            <w:tcBorders>
              <w:top w:val="double" w:sz="4" w:space="0" w:color="auto"/>
            </w:tcBorders>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b/>
                <w:bCs/>
                <w:sz w:val="26"/>
                <w:szCs w:val="26"/>
              </w:rPr>
            </w:pPr>
          </w:p>
        </w:tc>
        <w:tc>
          <w:tcPr>
            <w:tcW w:w="1527" w:type="dxa"/>
            <w:tcBorders>
              <w:top w:val="double" w:sz="4" w:space="0" w:color="auto"/>
            </w:tcBorders>
            <w:shd w:val="clear" w:color="auto" w:fill="auto"/>
          </w:tcPr>
          <w:p w:rsidR="00A5635F" w:rsidRPr="00377EA0" w:rsidRDefault="00A5635F" w:rsidP="00A5635F">
            <w:pPr>
              <w:tabs>
                <w:tab w:val="left" w:pos="1219"/>
                <w:tab w:val="left" w:pos="1361"/>
              </w:tabs>
              <w:ind w:left="-108" w:right="72"/>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b/>
                <w:bCs/>
                <w:sz w:val="26"/>
                <w:szCs w:val="26"/>
              </w:rPr>
            </w:pPr>
          </w:p>
        </w:tc>
        <w:tc>
          <w:tcPr>
            <w:tcW w:w="1523" w:type="dxa"/>
            <w:tcBorders>
              <w:top w:val="double" w:sz="4" w:space="0" w:color="auto"/>
            </w:tcBorders>
            <w:shd w:val="clear" w:color="auto" w:fill="auto"/>
          </w:tcPr>
          <w:p w:rsidR="00A5635F" w:rsidRPr="00377EA0" w:rsidRDefault="00A5635F" w:rsidP="00A5635F">
            <w:pPr>
              <w:tabs>
                <w:tab w:val="left" w:pos="1361"/>
              </w:tabs>
              <w:ind w:left="-108" w:right="10"/>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377EA0" w:rsidRDefault="00A5635F" w:rsidP="00A5635F">
            <w:pPr>
              <w:ind w:left="-108" w:right="107" w:firstLine="2"/>
              <w:jc w:val="right"/>
              <w:rPr>
                <w:rFonts w:ascii="Angsana New" w:hAnsi="Angsana New"/>
                <w:sz w:val="26"/>
                <w:szCs w:val="26"/>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8" w:right="107" w:firstLine="2"/>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219"/>
                <w:tab w:val="left" w:pos="1361"/>
              </w:tabs>
              <w:ind w:left="-246" w:right="72"/>
              <w:jc w:val="right"/>
              <w:rPr>
                <w:rFonts w:ascii="Angsana New" w:hAnsi="Angsana New"/>
                <w:sz w:val="26"/>
                <w:szCs w:val="26"/>
                <w:shd w:val="clear" w:color="auto" w:fill="FFFFFF"/>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tabs>
                <w:tab w:val="left" w:pos="1219"/>
                <w:tab w:val="left" w:pos="1361"/>
              </w:tabs>
              <w:ind w:left="-246" w:right="72"/>
              <w:jc w:val="right"/>
              <w:rPr>
                <w:rFonts w:ascii="Angsana New" w:hAnsi="Angsana New"/>
                <w:sz w:val="26"/>
                <w:szCs w:val="26"/>
                <w:shd w:val="clear" w:color="auto" w:fill="FFFFFF"/>
              </w:rPr>
            </w:pPr>
          </w:p>
        </w:tc>
      </w:tr>
      <w:tr w:rsidR="00A5635F" w:rsidRPr="00377EA0" w:rsidTr="005D029D">
        <w:tc>
          <w:tcPr>
            <w:tcW w:w="3258" w:type="dxa"/>
          </w:tcPr>
          <w:p w:rsidR="00A5635F" w:rsidRPr="00377EA0" w:rsidRDefault="00A5635F" w:rsidP="00A5635F">
            <w:pPr>
              <w:ind w:left="270"/>
              <w:jc w:val="left"/>
              <w:rPr>
                <w:rFonts w:ascii="Angsana New" w:hAnsi="Angsana New"/>
                <w:sz w:val="26"/>
                <w:szCs w:val="26"/>
                <w:cs/>
              </w:rPr>
            </w:pPr>
            <w:r w:rsidRPr="00377EA0">
              <w:rPr>
                <w:rFonts w:ascii="Angsana New" w:eastAsia="Times New Roman" w:hAnsi="Angsana New"/>
                <w:position w:val="6"/>
                <w:sz w:val="26"/>
                <w:szCs w:val="26"/>
              </w:rPr>
              <w:t>General Engineering Pub Co., Ltd.</w:t>
            </w:r>
          </w:p>
        </w:tc>
        <w:tc>
          <w:tcPr>
            <w:tcW w:w="1567" w:type="dxa"/>
            <w:shd w:val="clear" w:color="auto" w:fill="auto"/>
          </w:tcPr>
          <w:p w:rsidR="00A5635F" w:rsidRPr="00377EA0" w:rsidRDefault="00A5635F" w:rsidP="00A5635F">
            <w:pPr>
              <w:ind w:left="-108" w:right="107" w:firstLine="2"/>
              <w:jc w:val="right"/>
              <w:rPr>
                <w:rFonts w:ascii="Angsana New" w:hAnsi="Angsana New"/>
                <w:sz w:val="26"/>
                <w:szCs w:val="26"/>
              </w:rPr>
            </w:pPr>
            <w:r w:rsidRPr="00377EA0">
              <w:rPr>
                <w:rFonts w:ascii="Angsana New" w:hAnsi="Angsana New"/>
                <w:sz w:val="26"/>
                <w:szCs w:val="26"/>
                <w:cs/>
              </w:rPr>
              <w:t>25</w:t>
            </w:r>
            <w:r w:rsidRPr="00377EA0">
              <w:rPr>
                <w:rFonts w:ascii="Angsana New" w:hAnsi="Angsana New"/>
                <w:sz w:val="26"/>
                <w:szCs w:val="26"/>
              </w:rPr>
              <w:t>,</w:t>
            </w:r>
            <w:r w:rsidRPr="00377EA0">
              <w:rPr>
                <w:rFonts w:ascii="Angsana New" w:hAnsi="Angsana New"/>
                <w:sz w:val="26"/>
                <w:szCs w:val="26"/>
                <w:cs/>
              </w:rPr>
              <w:t>200</w:t>
            </w:r>
            <w:r w:rsidRPr="00377EA0">
              <w:rPr>
                <w:rFonts w:ascii="Angsana New" w:hAnsi="Angsana New"/>
                <w:sz w:val="26"/>
                <w:szCs w:val="26"/>
              </w:rPr>
              <w:t>,</w:t>
            </w:r>
            <w:r w:rsidRPr="00377EA0">
              <w:rPr>
                <w:rFonts w:ascii="Angsana New" w:hAnsi="Angsana New"/>
                <w:sz w:val="26"/>
                <w:szCs w:val="26"/>
                <w:cs/>
              </w:rPr>
              <w:t>000.00</w:t>
            </w:r>
          </w:p>
        </w:tc>
        <w:tc>
          <w:tcPr>
            <w:tcW w:w="237" w:type="dxa"/>
          </w:tcPr>
          <w:p w:rsidR="00A5635F" w:rsidRPr="00377EA0"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377EA0" w:rsidRDefault="00A5635F" w:rsidP="00A5635F">
            <w:pPr>
              <w:ind w:left="-108" w:right="-73" w:firstLine="2"/>
              <w:jc w:val="center"/>
              <w:rPr>
                <w:rFonts w:ascii="Angsana New" w:hAnsi="Angsana New"/>
                <w:sz w:val="26"/>
                <w:szCs w:val="26"/>
              </w:rPr>
            </w:pPr>
            <w:r w:rsidRPr="00377EA0">
              <w:rPr>
                <w:rFonts w:ascii="Angsana New" w:hAnsi="Angsana New"/>
                <w:sz w:val="26"/>
                <w:szCs w:val="26"/>
                <w:cs/>
              </w:rPr>
              <w:t>-</w:t>
            </w:r>
          </w:p>
        </w:tc>
        <w:tc>
          <w:tcPr>
            <w:tcW w:w="237" w:type="dxa"/>
          </w:tcPr>
          <w:p w:rsidR="00A5635F" w:rsidRPr="00377EA0" w:rsidRDefault="00A5635F" w:rsidP="00A5635F">
            <w:pPr>
              <w:jc w:val="center"/>
              <w:rPr>
                <w:rFonts w:ascii="Angsana New" w:hAnsi="Angsana New"/>
                <w:sz w:val="26"/>
                <w:szCs w:val="26"/>
                <w:u w:val="single"/>
                <w:cs/>
              </w:rPr>
            </w:pPr>
          </w:p>
        </w:tc>
        <w:tc>
          <w:tcPr>
            <w:tcW w:w="1527" w:type="dxa"/>
            <w:shd w:val="clear" w:color="auto" w:fill="auto"/>
          </w:tcPr>
          <w:p w:rsidR="00A5635F" w:rsidRPr="00377EA0" w:rsidRDefault="00A5635F" w:rsidP="00A5635F">
            <w:pPr>
              <w:ind w:left="-108" w:right="72"/>
              <w:jc w:val="right"/>
              <w:rPr>
                <w:rFonts w:ascii="Angsana New" w:hAnsi="Angsana New"/>
                <w:sz w:val="26"/>
                <w:szCs w:val="26"/>
              </w:rPr>
            </w:pPr>
            <w:r w:rsidRPr="00377EA0">
              <w:rPr>
                <w:rFonts w:ascii="Angsana New" w:hAnsi="Angsana New"/>
                <w:sz w:val="26"/>
                <w:szCs w:val="26"/>
                <w:cs/>
              </w:rPr>
              <w:t>25</w:t>
            </w:r>
            <w:r w:rsidRPr="00377EA0">
              <w:rPr>
                <w:rFonts w:ascii="Angsana New" w:hAnsi="Angsana New"/>
                <w:sz w:val="26"/>
                <w:szCs w:val="26"/>
              </w:rPr>
              <w:t>,</w:t>
            </w:r>
            <w:r w:rsidRPr="00377EA0">
              <w:rPr>
                <w:rFonts w:ascii="Angsana New" w:hAnsi="Angsana New"/>
                <w:sz w:val="26"/>
                <w:szCs w:val="26"/>
                <w:cs/>
              </w:rPr>
              <w:t>200</w:t>
            </w:r>
            <w:r w:rsidRPr="00377EA0">
              <w:rPr>
                <w:rFonts w:ascii="Angsana New" w:hAnsi="Angsana New"/>
                <w:sz w:val="26"/>
                <w:szCs w:val="26"/>
              </w:rPr>
              <w:t>,</w:t>
            </w:r>
            <w:r w:rsidRPr="00377EA0">
              <w:rPr>
                <w:rFonts w:ascii="Angsana New" w:hAnsi="Angsana New"/>
                <w:sz w:val="26"/>
                <w:szCs w:val="26"/>
                <w:cs/>
              </w:rPr>
              <w:t>000.00</w:t>
            </w:r>
          </w:p>
        </w:tc>
        <w:tc>
          <w:tcPr>
            <w:tcW w:w="237" w:type="dxa"/>
          </w:tcPr>
          <w:p w:rsidR="00A5635F" w:rsidRPr="00377EA0" w:rsidRDefault="00A5635F" w:rsidP="00A5635F">
            <w:pPr>
              <w:ind w:left="-246" w:right="133"/>
              <w:jc w:val="center"/>
              <w:rPr>
                <w:rFonts w:ascii="Angsana New" w:hAnsi="Angsana New"/>
                <w:sz w:val="26"/>
                <w:szCs w:val="26"/>
                <w:cs/>
              </w:rPr>
            </w:pPr>
          </w:p>
        </w:tc>
        <w:tc>
          <w:tcPr>
            <w:tcW w:w="1523" w:type="dxa"/>
            <w:shd w:val="clear" w:color="auto" w:fill="auto"/>
          </w:tcPr>
          <w:p w:rsidR="00A5635F" w:rsidRPr="00377EA0" w:rsidRDefault="00A5635F" w:rsidP="00A5635F">
            <w:pPr>
              <w:ind w:left="-108" w:right="-88"/>
              <w:jc w:val="center"/>
              <w:rPr>
                <w:rFonts w:ascii="Angsana New" w:hAnsi="Angsana New"/>
                <w:sz w:val="26"/>
                <w:szCs w:val="26"/>
              </w:rPr>
            </w:pPr>
            <w:r w:rsidRPr="00377EA0">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Short-term Loans</w:t>
            </w:r>
          </w:p>
        </w:tc>
        <w:tc>
          <w:tcPr>
            <w:tcW w:w="1567" w:type="dxa"/>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219"/>
                <w:tab w:val="left" w:pos="1361"/>
              </w:tabs>
              <w:ind w:left="-108" w:right="72"/>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tabs>
                <w:tab w:val="left" w:pos="1361"/>
              </w:tabs>
              <w:ind w:left="-108" w:right="10"/>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sz w:val="26"/>
                <w:szCs w:val="26"/>
                <w:lang w:val="en-GB"/>
              </w:rPr>
              <w:t>Subsidiaries</w:t>
            </w:r>
          </w:p>
        </w:tc>
        <w:tc>
          <w:tcPr>
            <w:tcW w:w="1567" w:type="dxa"/>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8" w:right="107" w:firstLine="2"/>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219"/>
                <w:tab w:val="left" w:pos="1361"/>
              </w:tabs>
              <w:ind w:left="-108" w:right="72"/>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tabs>
                <w:tab w:val="left" w:pos="1361"/>
              </w:tabs>
              <w:ind w:left="-108" w:right="10"/>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sz w:val="26"/>
                <w:szCs w:val="26"/>
              </w:rPr>
              <w:t>Millcon (HK) Limited</w:t>
            </w: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tabs>
                <w:tab w:val="left" w:pos="1219"/>
              </w:tabs>
              <w:ind w:left="-108" w:right="72"/>
              <w:jc w:val="right"/>
              <w:rPr>
                <w:rFonts w:ascii="Angsana New" w:hAnsi="Angsana New"/>
                <w:sz w:val="26"/>
                <w:szCs w:val="26"/>
              </w:rPr>
            </w:pPr>
            <w:r w:rsidRPr="00D9402D">
              <w:rPr>
                <w:rFonts w:ascii="Angsana New" w:hAnsi="Angsana New"/>
                <w:sz w:val="26"/>
                <w:szCs w:val="26"/>
              </w:rPr>
              <w:t>1,</w:t>
            </w:r>
            <w:r w:rsidRPr="00D9402D">
              <w:rPr>
                <w:rFonts w:ascii="Angsana New" w:hAnsi="Angsana New" w:hint="cs"/>
                <w:sz w:val="26"/>
                <w:szCs w:val="26"/>
                <w:cs/>
              </w:rPr>
              <w:t>190</w:t>
            </w:r>
            <w:r w:rsidRPr="00D9402D">
              <w:rPr>
                <w:rFonts w:ascii="Angsana New" w:hAnsi="Angsana New"/>
                <w:sz w:val="26"/>
                <w:szCs w:val="26"/>
              </w:rPr>
              <w:t>,</w:t>
            </w:r>
            <w:r w:rsidRPr="00D9402D">
              <w:rPr>
                <w:rFonts w:ascii="Angsana New" w:hAnsi="Angsana New" w:hint="cs"/>
                <w:sz w:val="26"/>
                <w:szCs w:val="26"/>
                <w:cs/>
              </w:rPr>
              <w:t>497</w:t>
            </w:r>
            <w:r w:rsidRPr="00D9402D">
              <w:rPr>
                <w:rFonts w:ascii="Angsana New" w:hAnsi="Angsana New"/>
                <w:sz w:val="26"/>
                <w:szCs w:val="26"/>
              </w:rPr>
              <w:t>,</w:t>
            </w:r>
            <w:r w:rsidRPr="00D9402D">
              <w:rPr>
                <w:rFonts w:ascii="Angsana New" w:hAnsi="Angsana New" w:hint="cs"/>
                <w:sz w:val="26"/>
                <w:szCs w:val="26"/>
                <w:cs/>
              </w:rPr>
              <w:t>458.54</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tabs>
                <w:tab w:val="left" w:pos="1219"/>
              </w:tabs>
              <w:ind w:left="-108" w:right="72"/>
              <w:jc w:val="right"/>
              <w:rPr>
                <w:rFonts w:ascii="Angsana New" w:hAnsi="Angsana New"/>
                <w:sz w:val="26"/>
                <w:szCs w:val="26"/>
              </w:rPr>
            </w:pPr>
            <w:r w:rsidRPr="00D9402D">
              <w:rPr>
                <w:rFonts w:ascii="Angsana New" w:hAnsi="Angsana New"/>
                <w:sz w:val="26"/>
                <w:szCs w:val="26"/>
              </w:rPr>
              <w:t>1,227,891,651.67</w:t>
            </w:r>
          </w:p>
        </w:tc>
      </w:tr>
      <w:tr w:rsidR="00A5635F" w:rsidRPr="00377EA0" w:rsidTr="005D029D">
        <w:tc>
          <w:tcPr>
            <w:tcW w:w="3258" w:type="dxa"/>
          </w:tcPr>
          <w:p w:rsidR="00A5635F" w:rsidRPr="00E40600" w:rsidRDefault="00A5635F" w:rsidP="00A5635F">
            <w:pPr>
              <w:ind w:left="-90"/>
              <w:jc w:val="left"/>
              <w:rPr>
                <w:rFonts w:ascii="Angsana New" w:eastAsia="Times New Roman" w:hAnsi="Angsana New"/>
                <w:position w:val="6"/>
                <w:sz w:val="26"/>
                <w:szCs w:val="26"/>
              </w:rPr>
            </w:pPr>
            <w:r w:rsidRPr="00E40600">
              <w:rPr>
                <w:rFonts w:ascii="Angsana New" w:eastAsia="Times New Roman" w:hAnsi="Angsana New"/>
                <w:position w:val="6"/>
                <w:sz w:val="26"/>
                <w:szCs w:val="26"/>
              </w:rPr>
              <w:t>Related Persons</w:t>
            </w:r>
          </w:p>
        </w:tc>
        <w:tc>
          <w:tcPr>
            <w:tcW w:w="1567" w:type="dxa"/>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8" w:right="101"/>
              <w:jc w:val="right"/>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103" w:firstLine="108"/>
              <w:jc w:val="center"/>
              <w:rPr>
                <w:rFonts w:ascii="Angsana New" w:hAnsi="Angsana New"/>
                <w:sz w:val="26"/>
                <w:szCs w:val="26"/>
              </w:rPr>
            </w:pPr>
          </w:p>
        </w:tc>
      </w:tr>
      <w:tr w:rsidR="00A5635F" w:rsidRPr="00377EA0" w:rsidTr="00355890">
        <w:tc>
          <w:tcPr>
            <w:tcW w:w="3258" w:type="dxa"/>
          </w:tcPr>
          <w:p w:rsidR="00A5635F" w:rsidRPr="00E40600" w:rsidRDefault="00A5635F" w:rsidP="00A5635F">
            <w:pPr>
              <w:ind w:left="270"/>
              <w:jc w:val="left"/>
              <w:rPr>
                <w:rFonts w:ascii="Angsana New" w:eastAsia="Times New Roman" w:hAnsi="Angsana New"/>
                <w:position w:val="6"/>
                <w:sz w:val="26"/>
                <w:szCs w:val="26"/>
              </w:rPr>
            </w:pPr>
            <w:r w:rsidRPr="00E40600">
              <w:rPr>
                <w:rFonts w:ascii="Angsana New" w:eastAsia="Times New Roman" w:hAnsi="Angsana New"/>
                <w:position w:val="6"/>
                <w:sz w:val="26"/>
                <w:szCs w:val="26"/>
              </w:rPr>
              <w:t>Mrs.Penpannee  Horroongrerng</w:t>
            </w:r>
          </w:p>
        </w:tc>
        <w:tc>
          <w:tcPr>
            <w:tcW w:w="1567" w:type="dxa"/>
            <w:tcBorders>
              <w:bottom w:val="single" w:sz="4" w:space="0" w:color="auto"/>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11</w:t>
            </w:r>
            <w:r w:rsidRPr="00D9402D">
              <w:rPr>
                <w:rFonts w:ascii="Angsana New" w:hAnsi="Angsana New"/>
                <w:sz w:val="26"/>
                <w:szCs w:val="26"/>
              </w:rPr>
              <w:t>,</w:t>
            </w:r>
            <w:r w:rsidRPr="00D9402D">
              <w:rPr>
                <w:rFonts w:ascii="Angsana New" w:hAnsi="Angsana New" w:hint="cs"/>
                <w:sz w:val="26"/>
                <w:szCs w:val="26"/>
                <w:cs/>
              </w:rPr>
              <w:t>754</w:t>
            </w:r>
            <w:r w:rsidRPr="00D9402D">
              <w:rPr>
                <w:rFonts w:ascii="Angsana New" w:hAnsi="Angsana New"/>
                <w:sz w:val="26"/>
                <w:szCs w:val="26"/>
              </w:rPr>
              <w:t>,</w:t>
            </w:r>
            <w:r w:rsidRPr="00D9402D">
              <w:rPr>
                <w:rFonts w:ascii="Angsana New" w:hAnsi="Angsana New" w:hint="cs"/>
                <w:sz w:val="26"/>
                <w:szCs w:val="26"/>
                <w:cs/>
              </w:rPr>
              <w:t>083.99</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355890">
        <w:tc>
          <w:tcPr>
            <w:tcW w:w="3258" w:type="dxa"/>
          </w:tcPr>
          <w:p w:rsidR="00A5635F" w:rsidRPr="00377EA0" w:rsidRDefault="00A5635F" w:rsidP="00A5635F">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11</w:t>
            </w:r>
            <w:r w:rsidRPr="00D9402D">
              <w:rPr>
                <w:rFonts w:ascii="Angsana New" w:hAnsi="Angsana New"/>
                <w:sz w:val="26"/>
                <w:szCs w:val="26"/>
              </w:rPr>
              <w:t>,</w:t>
            </w:r>
            <w:r w:rsidRPr="00D9402D">
              <w:rPr>
                <w:rFonts w:ascii="Angsana New" w:hAnsi="Angsana New" w:hint="cs"/>
                <w:sz w:val="26"/>
                <w:szCs w:val="26"/>
                <w:cs/>
              </w:rPr>
              <w:t>754</w:t>
            </w:r>
            <w:r w:rsidRPr="00D9402D">
              <w:rPr>
                <w:rFonts w:ascii="Angsana New" w:hAnsi="Angsana New"/>
                <w:sz w:val="26"/>
                <w:szCs w:val="26"/>
              </w:rPr>
              <w:t>,</w:t>
            </w:r>
            <w:r w:rsidRPr="00D9402D">
              <w:rPr>
                <w:rFonts w:ascii="Angsana New" w:hAnsi="Angsana New" w:hint="cs"/>
                <w:sz w:val="26"/>
                <w:szCs w:val="26"/>
                <w:cs/>
              </w:rPr>
              <w:t>083.99</w:t>
            </w:r>
          </w:p>
        </w:tc>
        <w:tc>
          <w:tcPr>
            <w:tcW w:w="237" w:type="dxa"/>
          </w:tcPr>
          <w:p w:rsidR="00A5635F" w:rsidRPr="00201A87" w:rsidRDefault="00A5635F" w:rsidP="00A5635F">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5635F" w:rsidRPr="00D9402D" w:rsidRDefault="00A5635F" w:rsidP="00A5635F">
            <w:pPr>
              <w:tabs>
                <w:tab w:val="left" w:pos="1219"/>
              </w:tabs>
              <w:ind w:left="-108" w:right="72"/>
              <w:jc w:val="right"/>
              <w:rPr>
                <w:rFonts w:ascii="Angsana New" w:hAnsi="Angsana New"/>
                <w:sz w:val="26"/>
                <w:szCs w:val="26"/>
              </w:rPr>
            </w:pPr>
            <w:r w:rsidRPr="00D9402D">
              <w:rPr>
                <w:rFonts w:ascii="Angsana New" w:hAnsi="Angsana New"/>
                <w:sz w:val="26"/>
                <w:szCs w:val="26"/>
              </w:rPr>
              <w:t>1,</w:t>
            </w:r>
            <w:r w:rsidRPr="00D9402D">
              <w:rPr>
                <w:rFonts w:ascii="Angsana New" w:hAnsi="Angsana New" w:hint="cs"/>
                <w:sz w:val="26"/>
                <w:szCs w:val="26"/>
                <w:cs/>
              </w:rPr>
              <w:t>190</w:t>
            </w:r>
            <w:r w:rsidRPr="00D9402D">
              <w:rPr>
                <w:rFonts w:ascii="Angsana New" w:hAnsi="Angsana New"/>
                <w:sz w:val="26"/>
                <w:szCs w:val="26"/>
              </w:rPr>
              <w:t>,</w:t>
            </w:r>
            <w:r w:rsidRPr="00D9402D">
              <w:rPr>
                <w:rFonts w:ascii="Angsana New" w:hAnsi="Angsana New" w:hint="cs"/>
                <w:sz w:val="26"/>
                <w:szCs w:val="26"/>
                <w:cs/>
              </w:rPr>
              <w:t>497</w:t>
            </w:r>
            <w:r w:rsidRPr="00D9402D">
              <w:rPr>
                <w:rFonts w:ascii="Angsana New" w:hAnsi="Angsana New"/>
                <w:sz w:val="26"/>
                <w:szCs w:val="26"/>
              </w:rPr>
              <w:t>,</w:t>
            </w:r>
            <w:r w:rsidRPr="00D9402D">
              <w:rPr>
                <w:rFonts w:ascii="Angsana New" w:hAnsi="Angsana New" w:hint="cs"/>
                <w:sz w:val="26"/>
                <w:szCs w:val="26"/>
                <w:cs/>
              </w:rPr>
              <w:t>458.54</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A5635F" w:rsidRPr="00D9402D" w:rsidRDefault="00A5635F" w:rsidP="00A5635F">
            <w:pPr>
              <w:tabs>
                <w:tab w:val="left" w:pos="1219"/>
              </w:tabs>
              <w:ind w:left="-108" w:right="72"/>
              <w:jc w:val="right"/>
              <w:rPr>
                <w:rFonts w:ascii="Angsana New" w:hAnsi="Angsana New"/>
                <w:sz w:val="26"/>
                <w:szCs w:val="26"/>
              </w:rPr>
            </w:pPr>
            <w:r w:rsidRPr="00D9402D">
              <w:rPr>
                <w:rFonts w:ascii="Angsana New" w:hAnsi="Angsana New"/>
                <w:sz w:val="26"/>
                <w:szCs w:val="26"/>
              </w:rPr>
              <w:t>1,227,891,651.67</w:t>
            </w:r>
          </w:p>
        </w:tc>
      </w:tr>
      <w:tr w:rsidR="00A5635F" w:rsidRPr="00377EA0" w:rsidTr="00355890">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Advance Received Rental Income</w:t>
            </w:r>
          </w:p>
        </w:tc>
        <w:tc>
          <w:tcPr>
            <w:tcW w:w="1567" w:type="dxa"/>
            <w:tcBorders>
              <w:top w:val="double" w:sz="4" w:space="0" w:color="auto"/>
            </w:tcBorders>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top w:val="double" w:sz="4" w:space="0" w:color="auto"/>
            </w:tcBorders>
            <w:shd w:val="clear" w:color="auto" w:fill="auto"/>
          </w:tcPr>
          <w:p w:rsidR="00A5635F" w:rsidRPr="00D9402D" w:rsidRDefault="00A5635F" w:rsidP="00A5635F">
            <w:pPr>
              <w:ind w:left="-108" w:right="101"/>
              <w:jc w:val="right"/>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top w:val="double" w:sz="4" w:space="0" w:color="auto"/>
            </w:tcBorders>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top w:val="double" w:sz="4" w:space="0" w:color="auto"/>
            </w:tcBorders>
            <w:shd w:val="clear" w:color="auto" w:fill="auto"/>
          </w:tcPr>
          <w:p w:rsidR="00A5635F" w:rsidRPr="00D9402D" w:rsidRDefault="00A5635F" w:rsidP="00A5635F">
            <w:pPr>
              <w:ind w:left="-108" w:right="-103" w:firstLine="10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8" w:right="101"/>
              <w:jc w:val="right"/>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103" w:firstLine="10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103" w:firstLine="10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36</w:t>
            </w:r>
            <w:r w:rsidRPr="00D9402D">
              <w:rPr>
                <w:rFonts w:ascii="Angsana New" w:hAnsi="Angsana New"/>
                <w:sz w:val="26"/>
                <w:szCs w:val="26"/>
              </w:rPr>
              <w:t>,011,482.59</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cs/>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8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cs/>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8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cs/>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8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D9402D" w:rsidRDefault="00A5635F" w:rsidP="00A5635F">
            <w:pPr>
              <w:ind w:left="-108" w:right="-73" w:firstLine="2"/>
              <w:jc w:val="center"/>
              <w:rPr>
                <w:rFonts w:ascii="Angsana New" w:hAnsi="Angsana New"/>
                <w:sz w:val="26"/>
                <w:szCs w:val="26"/>
                <w:cs/>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88"/>
              <w:jc w:val="center"/>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p>
        </w:tc>
      </w:tr>
      <w:tr w:rsidR="00A5635F" w:rsidRPr="00377EA0" w:rsidTr="000009E6">
        <w:tc>
          <w:tcPr>
            <w:tcW w:w="3258" w:type="dxa"/>
            <w:tcBorders>
              <w:bottom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cs/>
              </w:rPr>
            </w:pPr>
            <w:r w:rsidRPr="00377EA0">
              <w:rPr>
                <w:rFonts w:ascii="Angsana New" w:hAnsi="Angsana New"/>
                <w:sz w:val="26"/>
                <w:szCs w:val="26"/>
              </w:rPr>
              <w:t>Consolidated Financial Statements</w:t>
            </w:r>
          </w:p>
        </w:tc>
        <w:tc>
          <w:tcPr>
            <w:tcW w:w="237" w:type="dxa"/>
            <w:tcBorders>
              <w:top w:val="nil"/>
            </w:tcBorders>
          </w:tcPr>
          <w:p w:rsidR="00A5635F" w:rsidRPr="00377EA0" w:rsidRDefault="00A5635F" w:rsidP="00A5635F">
            <w:pPr>
              <w:ind w:left="-108" w:right="-108"/>
              <w:jc w:val="center"/>
              <w:rPr>
                <w:rFonts w:ascii="Angsana New" w:hAnsi="Angsana New"/>
                <w:sz w:val="26"/>
                <w:szCs w:val="26"/>
                <w:cs/>
              </w:rPr>
            </w:pPr>
          </w:p>
        </w:tc>
        <w:tc>
          <w:tcPr>
            <w:tcW w:w="3287" w:type="dxa"/>
            <w:gridSpan w:val="3"/>
            <w:tcBorders>
              <w:top w:val="nil"/>
            </w:tcBorders>
            <w:shd w:val="clear" w:color="auto" w:fill="auto"/>
          </w:tcPr>
          <w:p w:rsidR="00A5635F" w:rsidRPr="00377EA0" w:rsidRDefault="00A5635F" w:rsidP="00A5635F">
            <w:pPr>
              <w:ind w:left="-108" w:right="-108"/>
              <w:jc w:val="center"/>
              <w:rPr>
                <w:rFonts w:ascii="Angsana New" w:hAnsi="Angsana New"/>
                <w:sz w:val="26"/>
                <w:szCs w:val="26"/>
              </w:rPr>
            </w:pPr>
            <w:r w:rsidRPr="00377EA0">
              <w:rPr>
                <w:rFonts w:ascii="Angsana New" w:hAnsi="Angsana New"/>
                <w:sz w:val="26"/>
                <w:szCs w:val="26"/>
              </w:rPr>
              <w:t>Separate Financial Statements</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cs/>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As at</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377EA0" w:rsidRDefault="00A5635F" w:rsidP="00A5635F">
            <w:pPr>
              <w:ind w:left="-108" w:right="-102"/>
              <w:jc w:val="center"/>
              <w:rPr>
                <w:rFonts w:ascii="Angsana New" w:hAnsi="Angsana New"/>
                <w:sz w:val="26"/>
                <w:szCs w:val="26"/>
                <w:cs/>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16</w:t>
            </w:r>
          </w:p>
        </w:tc>
        <w:tc>
          <w:tcPr>
            <w:tcW w:w="237" w:type="dxa"/>
            <w:tcBorders>
              <w:top w:val="nil"/>
            </w:tcBorders>
          </w:tcPr>
          <w:p w:rsidR="00A5635F" w:rsidRPr="00377EA0"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377EA0" w:rsidRDefault="00A5635F" w:rsidP="00A5635F">
            <w:pPr>
              <w:ind w:left="-101" w:right="-102"/>
              <w:jc w:val="center"/>
              <w:rPr>
                <w:rFonts w:ascii="Angsana New" w:hAnsi="Angsana New"/>
                <w:sz w:val="26"/>
                <w:szCs w:val="26"/>
              </w:rPr>
            </w:pPr>
            <w:r w:rsidRPr="00377EA0">
              <w:rPr>
                <w:rFonts w:ascii="Angsana New" w:hAnsi="Angsana New"/>
                <w:sz w:val="26"/>
                <w:szCs w:val="26"/>
              </w:rPr>
              <w:t xml:space="preserve">31 </w:t>
            </w:r>
            <w:r w:rsidRPr="00377EA0">
              <w:rPr>
                <w:rFonts w:ascii="Angsana New" w:eastAsia="Angsana New" w:hAnsi="Angsana New"/>
                <w:sz w:val="26"/>
                <w:szCs w:val="26"/>
              </w:rPr>
              <w:t>December</w:t>
            </w:r>
            <w:r w:rsidRPr="00377EA0">
              <w:rPr>
                <w:rFonts w:ascii="Angsana New" w:eastAsia="Angsana New" w:hAnsi="Angsana New"/>
                <w:sz w:val="26"/>
                <w:szCs w:val="26"/>
                <w:cs/>
                <w:lang w:eastAsia="th-TH"/>
              </w:rPr>
              <w:t xml:space="preserve"> 20</w:t>
            </w:r>
            <w:r w:rsidRPr="00377EA0">
              <w:rPr>
                <w:rFonts w:ascii="Angsana New" w:eastAsia="Angsana New" w:hAnsi="Angsana New"/>
                <w:sz w:val="26"/>
                <w:szCs w:val="26"/>
              </w:rPr>
              <w:t>15</w:t>
            </w:r>
          </w:p>
        </w:tc>
      </w:tr>
      <w:tr w:rsidR="00A5635F" w:rsidRPr="00377EA0" w:rsidTr="000009E6">
        <w:tc>
          <w:tcPr>
            <w:tcW w:w="3258" w:type="dxa"/>
            <w:tcBorders>
              <w:top w:val="nil"/>
            </w:tcBorders>
          </w:tcPr>
          <w:p w:rsidR="00A5635F" w:rsidRPr="00377EA0"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c>
          <w:tcPr>
            <w:tcW w:w="237" w:type="dxa"/>
            <w:tcBorders>
              <w:top w:val="nil"/>
            </w:tcBorders>
          </w:tcPr>
          <w:p w:rsidR="00A5635F" w:rsidRPr="00377EA0"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377EA0" w:rsidRDefault="00A5635F" w:rsidP="00A5635F">
            <w:pPr>
              <w:jc w:val="center"/>
              <w:rPr>
                <w:rFonts w:ascii="Angsana New" w:hAnsi="Angsana New"/>
                <w:sz w:val="26"/>
                <w:szCs w:val="26"/>
              </w:rPr>
            </w:pPr>
            <w:r w:rsidRPr="00377EA0">
              <w:rPr>
                <w:rFonts w:ascii="Angsana New" w:hAnsi="Angsana New"/>
                <w:sz w:val="26"/>
                <w:szCs w:val="26"/>
              </w:rPr>
              <w:t>Baht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Other Liabilities (Accrued Expenses)</w:t>
            </w:r>
          </w:p>
        </w:tc>
        <w:tc>
          <w:tcPr>
            <w:tcW w:w="1567" w:type="dxa"/>
            <w:shd w:val="clear" w:color="auto" w:fill="auto"/>
          </w:tcPr>
          <w:p w:rsidR="00A5635F" w:rsidRPr="00377EA0" w:rsidRDefault="00A5635F" w:rsidP="00A5635F">
            <w:pPr>
              <w:ind w:left="-106" w:right="90"/>
              <w:jc w:val="right"/>
              <w:rPr>
                <w:rFonts w:ascii="Angsana New" w:hAnsi="Angsana New"/>
                <w:sz w:val="26"/>
                <w:szCs w:val="26"/>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6" w:right="90"/>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ind w:left="-108" w:right="92" w:hanging="23"/>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ind w:left="-108" w:right="92" w:hanging="23"/>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377EA0" w:rsidRDefault="00A5635F" w:rsidP="00A5635F">
            <w:pPr>
              <w:tabs>
                <w:tab w:val="left" w:pos="1361"/>
              </w:tabs>
              <w:ind w:left="-108" w:right="72"/>
              <w:jc w:val="right"/>
              <w:rPr>
                <w:rFonts w:ascii="Angsana New" w:hAnsi="Angsana New"/>
                <w:sz w:val="26"/>
                <w:szCs w:val="26"/>
              </w:rPr>
            </w:pPr>
          </w:p>
        </w:tc>
        <w:tc>
          <w:tcPr>
            <w:tcW w:w="237" w:type="dxa"/>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377EA0"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I-GenEngineering  Co., Ltd.</w:t>
            </w:r>
          </w:p>
        </w:tc>
        <w:tc>
          <w:tcPr>
            <w:tcW w:w="1567" w:type="dxa"/>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4</w:t>
            </w:r>
            <w:r w:rsidRPr="00D9402D">
              <w:rPr>
                <w:rFonts w:ascii="Angsana New" w:hAnsi="Angsana New"/>
                <w:sz w:val="26"/>
                <w:szCs w:val="26"/>
              </w:rPr>
              <w:t>,</w:t>
            </w:r>
            <w:r w:rsidRPr="00D9402D">
              <w:rPr>
                <w:rFonts w:ascii="Angsana New" w:hAnsi="Angsana New" w:hint="cs"/>
                <w:sz w:val="26"/>
                <w:szCs w:val="26"/>
                <w:cs/>
              </w:rPr>
              <w:t>265.04</w:t>
            </w:r>
          </w:p>
        </w:tc>
        <w:tc>
          <w:tcPr>
            <w:tcW w:w="237" w:type="dxa"/>
          </w:tcPr>
          <w:p w:rsidR="00A5635F" w:rsidRPr="00D9402D" w:rsidRDefault="00A5635F" w:rsidP="00A5635F">
            <w:pPr>
              <w:ind w:right="-103" w:firstLine="108"/>
              <w:jc w:val="center"/>
              <w:rPr>
                <w:rFonts w:ascii="Angsana New" w:hAnsi="Angsana New"/>
                <w:sz w:val="26"/>
                <w:szCs w:val="26"/>
                <w:cs/>
              </w:rPr>
            </w:pPr>
          </w:p>
        </w:tc>
        <w:tc>
          <w:tcPr>
            <w:tcW w:w="1494" w:type="dxa"/>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Pr>
          <w:p w:rsidR="00A5635F" w:rsidRPr="00D9402D" w:rsidRDefault="00A5635F" w:rsidP="00A5635F">
            <w:pPr>
              <w:jc w:val="center"/>
              <w:rPr>
                <w:rFonts w:ascii="Angsana New" w:hAnsi="Angsana New"/>
                <w:sz w:val="26"/>
                <w:szCs w:val="26"/>
                <w:u w:val="single"/>
                <w:cs/>
              </w:rPr>
            </w:pPr>
          </w:p>
        </w:tc>
        <w:tc>
          <w:tcPr>
            <w:tcW w:w="1527" w:type="dxa"/>
            <w:shd w:val="clear" w:color="auto" w:fill="auto"/>
          </w:tcPr>
          <w:p w:rsidR="00A5635F" w:rsidRPr="00D9402D" w:rsidRDefault="00A5635F" w:rsidP="00A5635F">
            <w:pPr>
              <w:ind w:left="-108" w:right="72"/>
              <w:jc w:val="right"/>
              <w:rPr>
                <w:rFonts w:ascii="Angsana New" w:hAnsi="Angsana New"/>
                <w:sz w:val="26"/>
                <w:szCs w:val="26"/>
              </w:rPr>
            </w:pPr>
            <w:r w:rsidRPr="00D9402D">
              <w:rPr>
                <w:rFonts w:ascii="Angsana New" w:hAnsi="Angsana New"/>
                <w:sz w:val="26"/>
                <w:szCs w:val="26"/>
              </w:rPr>
              <w:t>4,</w:t>
            </w:r>
            <w:r w:rsidRPr="00D9402D">
              <w:rPr>
                <w:rFonts w:ascii="Angsana New" w:hAnsi="Angsana New" w:hint="cs"/>
                <w:sz w:val="26"/>
                <w:szCs w:val="26"/>
                <w:cs/>
              </w:rPr>
              <w:t>265.04</w:t>
            </w:r>
          </w:p>
        </w:tc>
        <w:tc>
          <w:tcPr>
            <w:tcW w:w="237" w:type="dxa"/>
          </w:tcPr>
          <w:p w:rsidR="00A5635F" w:rsidRPr="00D9402D" w:rsidRDefault="00A5635F" w:rsidP="00A5635F">
            <w:pPr>
              <w:ind w:left="-246" w:right="133"/>
              <w:jc w:val="center"/>
              <w:rPr>
                <w:rFonts w:ascii="Angsana New" w:hAnsi="Angsana New"/>
                <w:sz w:val="26"/>
                <w:szCs w:val="26"/>
                <w:cs/>
              </w:rPr>
            </w:pPr>
          </w:p>
        </w:tc>
        <w:tc>
          <w:tcPr>
            <w:tcW w:w="1523" w:type="dxa"/>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shd w:val="clear" w:color="auto" w:fill="auto"/>
          </w:tcPr>
          <w:p w:rsidR="00A5635F" w:rsidRPr="00D9402D" w:rsidRDefault="00A5635F" w:rsidP="00A5635F">
            <w:pPr>
              <w:ind w:left="-106" w:right="90"/>
              <w:jc w:val="right"/>
              <w:rPr>
                <w:rFonts w:ascii="Angsana New" w:hAnsi="Angsana New"/>
                <w:sz w:val="26"/>
                <w:szCs w:val="26"/>
              </w:rPr>
            </w:pPr>
          </w:p>
        </w:tc>
        <w:tc>
          <w:tcPr>
            <w:tcW w:w="237" w:type="dxa"/>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D9402D" w:rsidRDefault="00A5635F" w:rsidP="00A5635F">
            <w:pPr>
              <w:ind w:left="-106" w:right="90"/>
              <w:jc w:val="right"/>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D9402D" w:rsidRDefault="00A5635F" w:rsidP="00A5635F">
            <w:pPr>
              <w:ind w:left="-108" w:right="92" w:hanging="23"/>
              <w:jc w:val="right"/>
              <w:rPr>
                <w:rFonts w:ascii="Angsana New" w:hAnsi="Angsana New"/>
                <w:sz w:val="26"/>
                <w:szCs w:val="26"/>
              </w:rPr>
            </w:pPr>
          </w:p>
        </w:tc>
        <w:tc>
          <w:tcPr>
            <w:tcW w:w="237" w:type="dxa"/>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D9402D" w:rsidRDefault="00A5635F" w:rsidP="00A5635F">
            <w:pPr>
              <w:ind w:left="-108" w:right="92" w:hanging="23"/>
              <w:jc w:val="right"/>
              <w:rPr>
                <w:rFonts w:ascii="Angsana New" w:hAnsi="Angsana New"/>
                <w:sz w:val="26"/>
                <w:szCs w:val="26"/>
              </w:rPr>
            </w:pP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tcBorders>
              <w:bottom w:val="nil"/>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2</w:t>
            </w:r>
            <w:r w:rsidRPr="00D9402D">
              <w:rPr>
                <w:rFonts w:ascii="Angsana New" w:hAnsi="Angsana New"/>
                <w:sz w:val="26"/>
                <w:szCs w:val="26"/>
              </w:rPr>
              <w:t>,</w:t>
            </w:r>
            <w:r w:rsidRPr="00D9402D">
              <w:rPr>
                <w:rFonts w:ascii="Angsana New" w:hAnsi="Angsana New" w:hint="cs"/>
                <w:sz w:val="26"/>
                <w:szCs w:val="26"/>
                <w:cs/>
              </w:rPr>
              <w:t>000.00</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12</w:t>
            </w:r>
            <w:r w:rsidRPr="00D9402D">
              <w:rPr>
                <w:rFonts w:ascii="Angsana New" w:hAnsi="Angsana New"/>
                <w:sz w:val="26"/>
                <w:szCs w:val="26"/>
              </w:rPr>
              <w:t>,</w:t>
            </w:r>
            <w:r w:rsidRPr="00D9402D">
              <w:rPr>
                <w:rFonts w:ascii="Angsana New" w:hAnsi="Angsana New" w:hint="cs"/>
                <w:sz w:val="26"/>
                <w:szCs w:val="26"/>
                <w:cs/>
              </w:rPr>
              <w:t>241</w:t>
            </w:r>
            <w:r w:rsidRPr="00D9402D">
              <w:rPr>
                <w:rFonts w:ascii="Angsana New" w:hAnsi="Angsana New"/>
                <w:sz w:val="26"/>
                <w:szCs w:val="26"/>
              </w:rPr>
              <w:t>,</w:t>
            </w:r>
            <w:r w:rsidRPr="00D9402D">
              <w:rPr>
                <w:rFonts w:ascii="Angsana New" w:hAnsi="Angsana New" w:hint="cs"/>
                <w:sz w:val="26"/>
                <w:szCs w:val="26"/>
                <w:cs/>
              </w:rPr>
              <w:t>482.59</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cs/>
              </w:rPr>
              <w:t>2</w:t>
            </w:r>
            <w:r w:rsidRPr="00D9402D">
              <w:rPr>
                <w:rFonts w:ascii="Angsana New" w:hAnsi="Angsana New"/>
                <w:sz w:val="26"/>
                <w:szCs w:val="26"/>
              </w:rPr>
              <w:t>,</w:t>
            </w:r>
            <w:r w:rsidRPr="00D9402D">
              <w:rPr>
                <w:rFonts w:ascii="Angsana New" w:hAnsi="Angsana New" w:hint="cs"/>
                <w:sz w:val="26"/>
                <w:szCs w:val="26"/>
                <w:cs/>
              </w:rPr>
              <w:t>000.00</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cs/>
              </w:rPr>
              <w:t>2</w:t>
            </w:r>
            <w:r w:rsidRPr="00D9402D">
              <w:rPr>
                <w:rFonts w:ascii="Angsana New" w:hAnsi="Angsana New"/>
                <w:sz w:val="26"/>
                <w:szCs w:val="26"/>
              </w:rPr>
              <w:t>,</w:t>
            </w:r>
            <w:r w:rsidRPr="00D9402D">
              <w:rPr>
                <w:rFonts w:ascii="Angsana New" w:hAnsi="Angsana New"/>
                <w:sz w:val="26"/>
                <w:szCs w:val="26"/>
                <w:cs/>
              </w:rPr>
              <w:t>641</w:t>
            </w:r>
            <w:r w:rsidRPr="00D9402D">
              <w:rPr>
                <w:rFonts w:ascii="Angsana New" w:hAnsi="Angsana New"/>
                <w:sz w:val="26"/>
                <w:szCs w:val="26"/>
              </w:rPr>
              <w:t>,</w:t>
            </w:r>
            <w:r w:rsidRPr="00D9402D">
              <w:rPr>
                <w:rFonts w:ascii="Angsana New" w:hAnsi="Angsana New"/>
                <w:sz w:val="26"/>
                <w:szCs w:val="26"/>
                <w:cs/>
              </w:rPr>
              <w:t>482.59</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R.S.P. Steel  Co., Ltd.</w:t>
            </w:r>
          </w:p>
        </w:tc>
        <w:tc>
          <w:tcPr>
            <w:tcW w:w="1567" w:type="dxa"/>
            <w:tcBorders>
              <w:bottom w:val="nil"/>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45</w:t>
            </w:r>
            <w:r w:rsidRPr="00D9402D">
              <w:rPr>
                <w:rFonts w:ascii="Angsana New" w:hAnsi="Angsana New"/>
                <w:sz w:val="26"/>
                <w:szCs w:val="26"/>
              </w:rPr>
              <w:t>,</w:t>
            </w:r>
            <w:r w:rsidRPr="00D9402D">
              <w:rPr>
                <w:rFonts w:ascii="Angsana New" w:hAnsi="Angsana New" w:hint="cs"/>
                <w:sz w:val="26"/>
                <w:szCs w:val="26"/>
                <w:cs/>
              </w:rPr>
              <w:t>776.00</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hint="cs"/>
                <w:sz w:val="26"/>
                <w:szCs w:val="26"/>
                <w:cs/>
              </w:rPr>
              <w:t>34</w:t>
            </w:r>
            <w:r w:rsidRPr="00D9402D">
              <w:rPr>
                <w:rFonts w:ascii="Angsana New" w:hAnsi="Angsana New"/>
                <w:sz w:val="26"/>
                <w:szCs w:val="26"/>
              </w:rPr>
              <w:t>,776.00</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Complete Transport Co., Ltd</w:t>
            </w:r>
          </w:p>
        </w:tc>
        <w:tc>
          <w:tcPr>
            <w:tcW w:w="1567" w:type="dxa"/>
            <w:tcBorders>
              <w:bottom w:val="nil"/>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2</w:t>
            </w:r>
            <w:r w:rsidRPr="00D9402D">
              <w:rPr>
                <w:rFonts w:ascii="Angsana New" w:hAnsi="Angsana New"/>
                <w:sz w:val="26"/>
                <w:szCs w:val="26"/>
              </w:rPr>
              <w:t>,</w:t>
            </w:r>
            <w:r w:rsidRPr="00D9402D">
              <w:rPr>
                <w:rFonts w:ascii="Angsana New" w:hAnsi="Angsana New" w:hint="cs"/>
                <w:sz w:val="26"/>
                <w:szCs w:val="26"/>
                <w:cs/>
              </w:rPr>
              <w:t>718</w:t>
            </w:r>
            <w:r w:rsidRPr="00D9402D">
              <w:rPr>
                <w:rFonts w:ascii="Angsana New" w:hAnsi="Angsana New"/>
                <w:sz w:val="26"/>
                <w:szCs w:val="26"/>
              </w:rPr>
              <w:t>,</w:t>
            </w:r>
            <w:r w:rsidRPr="00D9402D">
              <w:rPr>
                <w:rFonts w:ascii="Angsana New" w:hAnsi="Angsana New" w:hint="cs"/>
                <w:sz w:val="26"/>
                <w:szCs w:val="26"/>
                <w:cs/>
              </w:rPr>
              <w:t>400.55</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cs/>
              </w:rPr>
            </w:pPr>
            <w:r w:rsidRPr="00D9402D">
              <w:rPr>
                <w:rFonts w:ascii="Angsana New" w:hAnsi="Angsana New"/>
                <w:sz w:val="26"/>
                <w:szCs w:val="26"/>
              </w:rPr>
              <w:t>2,718,400.55</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A24663">
              <w:rPr>
                <w:rFonts w:ascii="Angsana New" w:eastAsia="Times New Roman" w:hAnsi="Angsana New"/>
                <w:position w:val="6"/>
                <w:sz w:val="26"/>
                <w:szCs w:val="26"/>
              </w:rPr>
              <w:t>Builk Asia Co., Ltd</w:t>
            </w:r>
          </w:p>
        </w:tc>
        <w:tc>
          <w:tcPr>
            <w:tcW w:w="1567" w:type="dxa"/>
            <w:tcBorders>
              <w:bottom w:val="nil"/>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4</w:t>
            </w:r>
            <w:r w:rsidRPr="00D9402D">
              <w:rPr>
                <w:rFonts w:ascii="Angsana New" w:hAnsi="Angsana New"/>
                <w:sz w:val="26"/>
                <w:szCs w:val="26"/>
              </w:rPr>
              <w:t>2,800.00</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cs/>
              </w:rPr>
            </w:pPr>
            <w:r w:rsidRPr="00D9402D">
              <w:rPr>
                <w:rFonts w:ascii="Angsana New" w:hAnsi="Angsana New"/>
                <w:sz w:val="26"/>
                <w:szCs w:val="26"/>
              </w:rPr>
              <w:t>42,800.00</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Shareholders</w:t>
            </w:r>
          </w:p>
        </w:tc>
        <w:tc>
          <w:tcPr>
            <w:tcW w:w="1567" w:type="dxa"/>
            <w:tcBorders>
              <w:bottom w:val="single" w:sz="4" w:space="0" w:color="auto"/>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sz w:val="26"/>
                <w:szCs w:val="26"/>
              </w:rPr>
              <w:t>3,114,647.77</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474</w:t>
            </w:r>
            <w:r w:rsidRPr="00D9402D">
              <w:rPr>
                <w:rFonts w:ascii="Angsana New" w:hAnsi="Angsana New"/>
                <w:sz w:val="26"/>
                <w:szCs w:val="26"/>
              </w:rPr>
              <w:t>,</w:t>
            </w:r>
            <w:r w:rsidRPr="00D9402D">
              <w:rPr>
                <w:rFonts w:ascii="Angsana New" w:hAnsi="Angsana New" w:hint="cs"/>
                <w:sz w:val="26"/>
                <w:szCs w:val="26"/>
                <w:cs/>
              </w:rPr>
              <w:t>238.38</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rPr>
              <w:t>3,114,647.77</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cs/>
              </w:rPr>
              <w:t>474</w:t>
            </w:r>
            <w:r w:rsidRPr="00D9402D">
              <w:rPr>
                <w:rFonts w:ascii="Angsana New" w:hAnsi="Angsana New"/>
                <w:sz w:val="26"/>
                <w:szCs w:val="26"/>
              </w:rPr>
              <w:t>,</w:t>
            </w:r>
            <w:r w:rsidRPr="00D9402D">
              <w:rPr>
                <w:rFonts w:ascii="Angsana New" w:hAnsi="Angsana New"/>
                <w:sz w:val="26"/>
                <w:szCs w:val="26"/>
                <w:cs/>
              </w:rPr>
              <w:t>238.38</w:t>
            </w:r>
          </w:p>
        </w:tc>
      </w:tr>
      <w:tr w:rsidR="00A5635F" w:rsidRPr="00377EA0" w:rsidTr="005D029D">
        <w:tc>
          <w:tcPr>
            <w:tcW w:w="3258" w:type="dxa"/>
            <w:tcBorders>
              <w:bottom w:val="nil"/>
            </w:tcBorders>
          </w:tcPr>
          <w:p w:rsidR="00A5635F" w:rsidRPr="00377EA0" w:rsidRDefault="00A5635F" w:rsidP="00A5635F">
            <w:pPr>
              <w:ind w:left="-90" w:right="-110"/>
              <w:jc w:val="center"/>
              <w:rPr>
                <w:rFonts w:ascii="Angsana New" w:hAnsi="Angsana New"/>
                <w:sz w:val="26"/>
                <w:szCs w:val="26"/>
              </w:rPr>
            </w:pPr>
            <w:r w:rsidRPr="00377EA0">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sz w:val="26"/>
                <w:szCs w:val="26"/>
              </w:rPr>
              <w:t>5,927,889.36</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hint="cs"/>
                <w:sz w:val="26"/>
                <w:szCs w:val="26"/>
                <w:cs/>
              </w:rPr>
              <w:t>12</w:t>
            </w:r>
            <w:r w:rsidRPr="00D9402D">
              <w:rPr>
                <w:rFonts w:ascii="Angsana New" w:hAnsi="Angsana New"/>
                <w:sz w:val="26"/>
                <w:szCs w:val="26"/>
              </w:rPr>
              <w:t>,</w:t>
            </w:r>
            <w:r w:rsidRPr="00D9402D">
              <w:rPr>
                <w:rFonts w:ascii="Angsana New" w:hAnsi="Angsana New" w:hint="cs"/>
                <w:sz w:val="26"/>
                <w:szCs w:val="26"/>
                <w:cs/>
              </w:rPr>
              <w:t>715</w:t>
            </w:r>
            <w:r w:rsidRPr="00D9402D">
              <w:rPr>
                <w:rFonts w:ascii="Angsana New" w:hAnsi="Angsana New"/>
                <w:sz w:val="26"/>
                <w:szCs w:val="26"/>
              </w:rPr>
              <w:t>,</w:t>
            </w:r>
            <w:r w:rsidRPr="00D9402D">
              <w:rPr>
                <w:rFonts w:ascii="Angsana New" w:hAnsi="Angsana New" w:hint="cs"/>
                <w:sz w:val="26"/>
                <w:szCs w:val="26"/>
                <w:cs/>
              </w:rPr>
              <w:t>720.97</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rPr>
              <w:t>5,916,889.36</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A5635F" w:rsidRPr="00D9402D" w:rsidRDefault="00A5635F" w:rsidP="00A5635F">
            <w:pPr>
              <w:ind w:left="-108" w:right="92" w:hanging="23"/>
              <w:jc w:val="right"/>
              <w:rPr>
                <w:rFonts w:ascii="Angsana New" w:hAnsi="Angsana New"/>
                <w:sz w:val="26"/>
                <w:szCs w:val="26"/>
              </w:rPr>
            </w:pPr>
            <w:r w:rsidRPr="00D9402D">
              <w:rPr>
                <w:rFonts w:ascii="Angsana New" w:hAnsi="Angsana New"/>
                <w:sz w:val="26"/>
                <w:szCs w:val="26"/>
              </w:rPr>
              <w:t>3,115,720.97</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hAnsi="Angsana New"/>
                <w:b/>
                <w:bCs/>
                <w:sz w:val="26"/>
                <w:szCs w:val="26"/>
              </w:rPr>
              <w:t>Other liabilities</w:t>
            </w:r>
            <w:r w:rsidRPr="00377EA0">
              <w:rPr>
                <w:rFonts w:ascii="Angsana New" w:hAnsi="Angsana New"/>
                <w:b/>
                <w:bCs/>
                <w:sz w:val="26"/>
                <w:szCs w:val="26"/>
                <w:cs/>
              </w:rPr>
              <w:t xml:space="preserve"> (</w:t>
            </w:r>
            <w:r w:rsidRPr="00377EA0">
              <w:rPr>
                <w:rFonts w:ascii="Angsana New" w:hAnsi="Angsana New"/>
                <w:b/>
                <w:bCs/>
                <w:sz w:val="26"/>
                <w:szCs w:val="26"/>
              </w:rPr>
              <w:t>Paid-up share</w:t>
            </w:r>
            <w:r w:rsidRPr="00377EA0">
              <w:rPr>
                <w:rFonts w:ascii="Angsana New" w:hAnsi="Angsana New"/>
                <w:b/>
                <w:bCs/>
                <w:sz w:val="26"/>
                <w:szCs w:val="26"/>
                <w:cs/>
              </w:rPr>
              <w:t>)</w:t>
            </w:r>
          </w:p>
        </w:tc>
        <w:tc>
          <w:tcPr>
            <w:tcW w:w="1567" w:type="dxa"/>
            <w:tcBorders>
              <w:top w:val="double" w:sz="4" w:space="0" w:color="auto"/>
              <w:bottom w:val="nil"/>
            </w:tcBorders>
            <w:shd w:val="clear" w:color="auto" w:fill="auto"/>
          </w:tcPr>
          <w:p w:rsidR="00A5635F" w:rsidRPr="00377EA0" w:rsidRDefault="00A5635F" w:rsidP="00A5635F">
            <w:pPr>
              <w:ind w:left="-106" w:right="90"/>
              <w:jc w:val="right"/>
              <w:rPr>
                <w:rFonts w:ascii="Angsana New" w:hAnsi="Angsana New"/>
                <w:sz w:val="26"/>
                <w:szCs w:val="26"/>
              </w:rPr>
            </w:pPr>
          </w:p>
        </w:tc>
        <w:tc>
          <w:tcPr>
            <w:tcW w:w="237" w:type="dxa"/>
            <w:tcBorders>
              <w:bottom w:val="nil"/>
            </w:tcBorders>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tcBorders>
              <w:top w:val="double" w:sz="4" w:space="0" w:color="auto"/>
              <w:bottom w:val="nil"/>
            </w:tcBorders>
            <w:shd w:val="clear" w:color="auto" w:fill="auto"/>
          </w:tcPr>
          <w:p w:rsidR="00A5635F" w:rsidRPr="00377EA0" w:rsidRDefault="00A5635F" w:rsidP="00A5635F">
            <w:pPr>
              <w:ind w:left="-106" w:right="90"/>
              <w:jc w:val="right"/>
              <w:rPr>
                <w:rFonts w:ascii="Angsana New" w:hAnsi="Angsana New"/>
                <w:sz w:val="26"/>
                <w:szCs w:val="26"/>
              </w:rPr>
            </w:pPr>
          </w:p>
        </w:tc>
        <w:tc>
          <w:tcPr>
            <w:tcW w:w="237" w:type="dxa"/>
            <w:tcBorders>
              <w:bottom w:val="nil"/>
            </w:tcBorders>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tcBorders>
              <w:top w:val="double" w:sz="4" w:space="0" w:color="auto"/>
              <w:bottom w:val="nil"/>
            </w:tcBorders>
            <w:shd w:val="clear" w:color="auto" w:fill="auto"/>
          </w:tcPr>
          <w:p w:rsidR="00A5635F" w:rsidRPr="00377EA0" w:rsidRDefault="00A5635F" w:rsidP="00A5635F">
            <w:pPr>
              <w:ind w:left="-108" w:right="92" w:hanging="23"/>
              <w:jc w:val="right"/>
              <w:rPr>
                <w:rFonts w:ascii="Angsana New" w:hAnsi="Angsana New"/>
                <w:sz w:val="26"/>
                <w:szCs w:val="26"/>
              </w:rPr>
            </w:pPr>
          </w:p>
        </w:tc>
        <w:tc>
          <w:tcPr>
            <w:tcW w:w="237" w:type="dxa"/>
            <w:tcBorders>
              <w:bottom w:val="nil"/>
            </w:tcBorders>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tcBorders>
              <w:top w:val="double" w:sz="4" w:space="0" w:color="auto"/>
              <w:bottom w:val="nil"/>
            </w:tcBorders>
            <w:shd w:val="clear" w:color="auto" w:fill="auto"/>
          </w:tcPr>
          <w:p w:rsidR="00A5635F" w:rsidRPr="00377EA0" w:rsidRDefault="00A5635F" w:rsidP="00A5635F">
            <w:pPr>
              <w:ind w:left="-108" w:right="92" w:hanging="23"/>
              <w:jc w:val="right"/>
              <w:rPr>
                <w:rFonts w:ascii="Angsana New" w:hAnsi="Angsana New"/>
                <w:sz w:val="26"/>
                <w:szCs w:val="26"/>
              </w:rPr>
            </w:pP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67" w:type="dxa"/>
            <w:tcBorders>
              <w:bottom w:val="nil"/>
            </w:tcBorders>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Borders>
              <w:bottom w:val="nil"/>
            </w:tcBorders>
          </w:tcPr>
          <w:p w:rsidR="00A5635F" w:rsidRPr="00377EA0"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377EA0" w:rsidRDefault="00A5635F" w:rsidP="00A5635F">
            <w:pPr>
              <w:ind w:left="-106" w:right="107"/>
              <w:jc w:val="center"/>
              <w:rPr>
                <w:rFonts w:ascii="Angsana New" w:hAnsi="Angsana New"/>
                <w:sz w:val="26"/>
                <w:szCs w:val="26"/>
                <w:cs/>
              </w:rPr>
            </w:pPr>
          </w:p>
        </w:tc>
        <w:tc>
          <w:tcPr>
            <w:tcW w:w="237" w:type="dxa"/>
            <w:tcBorders>
              <w:bottom w:val="nil"/>
            </w:tcBorders>
          </w:tcPr>
          <w:p w:rsidR="00A5635F" w:rsidRPr="00377EA0"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377EA0" w:rsidRDefault="00A5635F" w:rsidP="00A5635F">
            <w:pPr>
              <w:tabs>
                <w:tab w:val="left" w:pos="1361"/>
              </w:tabs>
              <w:ind w:left="-108" w:right="72"/>
              <w:jc w:val="right"/>
              <w:rPr>
                <w:rFonts w:ascii="Angsana New" w:hAnsi="Angsana New"/>
                <w:sz w:val="26"/>
                <w:szCs w:val="26"/>
              </w:rPr>
            </w:pPr>
          </w:p>
        </w:tc>
        <w:tc>
          <w:tcPr>
            <w:tcW w:w="237" w:type="dxa"/>
            <w:tcBorders>
              <w:bottom w:val="nil"/>
            </w:tcBorders>
          </w:tcPr>
          <w:p w:rsidR="00A5635F" w:rsidRPr="00377EA0"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377EA0" w:rsidRDefault="00A5635F" w:rsidP="00A5635F">
            <w:pPr>
              <w:tabs>
                <w:tab w:val="left" w:pos="1361"/>
              </w:tabs>
              <w:ind w:left="-108" w:right="72"/>
              <w:jc w:val="right"/>
              <w:rPr>
                <w:rFonts w:ascii="Angsana New" w:hAnsi="Angsana New"/>
                <w:sz w:val="26"/>
                <w:szCs w:val="26"/>
              </w:rPr>
            </w:pPr>
          </w:p>
        </w:tc>
      </w:tr>
      <w:tr w:rsidR="00A5635F" w:rsidRPr="00377EA0" w:rsidTr="005D029D">
        <w:tc>
          <w:tcPr>
            <w:tcW w:w="3258" w:type="dxa"/>
            <w:tcBorders>
              <w:bottom w:val="nil"/>
            </w:tcBorders>
          </w:tcPr>
          <w:p w:rsidR="00A5635F" w:rsidRPr="00377EA0" w:rsidRDefault="00A5635F" w:rsidP="00A5635F">
            <w:pPr>
              <w:ind w:left="90" w:right="-108"/>
              <w:jc w:val="left"/>
              <w:rPr>
                <w:rFonts w:ascii="Angsana New" w:hAnsi="Angsana New"/>
                <w:sz w:val="26"/>
                <w:szCs w:val="26"/>
                <w:cs/>
              </w:rPr>
            </w:pPr>
            <w:r w:rsidRPr="00377EA0">
              <w:rPr>
                <w:rFonts w:ascii="Angsana New" w:eastAsia="Times New Roman" w:hAnsi="Angsana New"/>
                <w:position w:val="6"/>
                <w:sz w:val="26"/>
                <w:szCs w:val="26"/>
              </w:rPr>
              <w:t>Longkong Studio Limited</w:t>
            </w:r>
          </w:p>
        </w:tc>
        <w:tc>
          <w:tcPr>
            <w:tcW w:w="1567" w:type="dxa"/>
            <w:tcBorders>
              <w:bottom w:val="nil"/>
            </w:tcBorders>
            <w:shd w:val="clear" w:color="auto" w:fill="auto"/>
          </w:tcPr>
          <w:p w:rsidR="00A5635F" w:rsidRPr="00D9402D" w:rsidRDefault="00A5635F" w:rsidP="00A5635F">
            <w:pPr>
              <w:ind w:left="-108" w:right="107" w:firstLine="2"/>
              <w:jc w:val="right"/>
              <w:rPr>
                <w:rFonts w:ascii="Angsana New" w:hAnsi="Angsana New"/>
                <w:sz w:val="26"/>
                <w:szCs w:val="26"/>
              </w:rPr>
            </w:pPr>
            <w:r w:rsidRPr="00D9402D">
              <w:rPr>
                <w:rFonts w:ascii="Angsana New" w:hAnsi="Angsana New" w:hint="cs"/>
                <w:sz w:val="26"/>
                <w:szCs w:val="26"/>
                <w:cs/>
              </w:rPr>
              <w:t>8</w:t>
            </w:r>
            <w:r w:rsidRPr="00D9402D">
              <w:rPr>
                <w:rFonts w:ascii="Angsana New" w:hAnsi="Angsana New"/>
                <w:sz w:val="26"/>
                <w:szCs w:val="26"/>
              </w:rPr>
              <w:t>,680,150.00</w:t>
            </w:r>
          </w:p>
        </w:tc>
        <w:tc>
          <w:tcPr>
            <w:tcW w:w="237" w:type="dxa"/>
            <w:tcBorders>
              <w:bottom w:val="nil"/>
            </w:tcBorders>
          </w:tcPr>
          <w:p w:rsidR="00A5635F" w:rsidRPr="00D9402D" w:rsidRDefault="00A5635F" w:rsidP="00A5635F">
            <w:pPr>
              <w:ind w:right="-103" w:firstLine="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Borders>
              <w:bottom w:val="nil"/>
            </w:tcBorders>
          </w:tcPr>
          <w:p w:rsidR="00A5635F" w:rsidRPr="00D9402D" w:rsidRDefault="00A5635F" w:rsidP="00A5635F">
            <w:pPr>
              <w:jc w:val="center"/>
              <w:rPr>
                <w:rFonts w:ascii="Angsana New" w:hAnsi="Angsana New"/>
                <w:sz w:val="26"/>
                <w:szCs w:val="26"/>
                <w:u w:val="single"/>
                <w:cs/>
              </w:rPr>
            </w:pPr>
          </w:p>
        </w:tc>
        <w:tc>
          <w:tcPr>
            <w:tcW w:w="1527" w:type="dxa"/>
            <w:tcBorders>
              <w:bottom w:val="nil"/>
            </w:tcBorders>
            <w:shd w:val="clear" w:color="auto" w:fill="auto"/>
          </w:tcPr>
          <w:p w:rsidR="00A5635F" w:rsidRPr="00D9402D" w:rsidRDefault="00A5635F" w:rsidP="00A5635F">
            <w:pPr>
              <w:ind w:left="-108" w:right="72"/>
              <w:jc w:val="right"/>
              <w:rPr>
                <w:rFonts w:ascii="Angsana New" w:hAnsi="Angsana New"/>
                <w:sz w:val="26"/>
                <w:szCs w:val="26"/>
              </w:rPr>
            </w:pPr>
            <w:r w:rsidRPr="00D9402D">
              <w:rPr>
                <w:rFonts w:ascii="Angsana New" w:hAnsi="Angsana New" w:hint="cs"/>
                <w:sz w:val="26"/>
                <w:szCs w:val="26"/>
                <w:cs/>
              </w:rPr>
              <w:t>8</w:t>
            </w:r>
            <w:r w:rsidRPr="00D9402D">
              <w:rPr>
                <w:rFonts w:ascii="Angsana New" w:hAnsi="Angsana New"/>
                <w:sz w:val="26"/>
                <w:szCs w:val="26"/>
              </w:rPr>
              <w:t>,680,150.00</w:t>
            </w:r>
          </w:p>
        </w:tc>
        <w:tc>
          <w:tcPr>
            <w:tcW w:w="237" w:type="dxa"/>
            <w:tcBorders>
              <w:bottom w:val="nil"/>
            </w:tcBorders>
          </w:tcPr>
          <w:p w:rsidR="00A5635F" w:rsidRPr="00D9402D" w:rsidRDefault="00A5635F" w:rsidP="00A5635F">
            <w:pPr>
              <w:ind w:left="-246" w:right="133"/>
              <w:jc w:val="center"/>
              <w:rPr>
                <w:rFonts w:ascii="Angsana New" w:hAnsi="Angsana New"/>
                <w:sz w:val="26"/>
                <w:szCs w:val="26"/>
                <w:cs/>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rPr>
            </w:pPr>
            <w:r w:rsidRPr="00377EA0">
              <w:rPr>
                <w:rFonts w:ascii="Angsana New" w:hAnsi="Angsana New"/>
                <w:b/>
                <w:bCs/>
                <w:sz w:val="26"/>
                <w:szCs w:val="26"/>
              </w:rPr>
              <w:t>Finance Lease Payable</w:t>
            </w:r>
          </w:p>
        </w:tc>
        <w:tc>
          <w:tcPr>
            <w:tcW w:w="1567" w:type="dxa"/>
            <w:tcBorders>
              <w:bottom w:val="nil"/>
            </w:tcBorders>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Related parties</w:t>
            </w:r>
          </w:p>
        </w:tc>
        <w:tc>
          <w:tcPr>
            <w:tcW w:w="1567" w:type="dxa"/>
            <w:tcBorders>
              <w:bottom w:val="nil"/>
            </w:tcBorders>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D9402D" w:rsidRDefault="00A5635F" w:rsidP="00A5635F">
            <w:pPr>
              <w:ind w:left="-106" w:right="90"/>
              <w:jc w:val="right"/>
              <w:rPr>
                <w:rFonts w:ascii="Angsana New" w:hAnsi="Angsana New"/>
                <w:sz w:val="26"/>
                <w:szCs w:val="26"/>
                <w:cs/>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D9402D" w:rsidRDefault="00A5635F" w:rsidP="00A5635F">
            <w:pPr>
              <w:ind w:left="-108" w:right="92" w:hanging="23"/>
              <w:jc w:val="right"/>
              <w:rPr>
                <w:rFonts w:ascii="Angsana New" w:hAnsi="Angsana New"/>
                <w:sz w:val="26"/>
                <w:szCs w:val="26"/>
              </w:rPr>
            </w:pPr>
          </w:p>
        </w:tc>
      </w:tr>
      <w:tr w:rsidR="00A5635F" w:rsidRPr="00377EA0" w:rsidTr="005D029D">
        <w:tc>
          <w:tcPr>
            <w:tcW w:w="3258" w:type="dxa"/>
            <w:tcBorders>
              <w:bottom w:val="nil"/>
            </w:tcBorders>
          </w:tcPr>
          <w:p w:rsidR="00A5635F" w:rsidRPr="00377EA0" w:rsidRDefault="00A5635F" w:rsidP="00A5635F">
            <w:pPr>
              <w:ind w:left="90"/>
              <w:jc w:val="left"/>
              <w:rPr>
                <w:rFonts w:ascii="Angsana New" w:hAnsi="Angsana New"/>
                <w:sz w:val="26"/>
                <w:szCs w:val="26"/>
                <w:cs/>
              </w:rPr>
            </w:pPr>
            <w:r w:rsidRPr="00377EA0">
              <w:rPr>
                <w:rFonts w:ascii="Angsana New" w:eastAsia="Times New Roman" w:hAnsi="Angsana New"/>
                <w:position w:val="6"/>
                <w:sz w:val="26"/>
                <w:szCs w:val="26"/>
              </w:rPr>
              <w:t>Million Miles Co., Ltd.</w:t>
            </w:r>
          </w:p>
        </w:tc>
        <w:tc>
          <w:tcPr>
            <w:tcW w:w="1567" w:type="dxa"/>
            <w:tcBorders>
              <w:bottom w:val="nil"/>
            </w:tcBorders>
            <w:shd w:val="clear" w:color="auto" w:fill="auto"/>
          </w:tcPr>
          <w:p w:rsidR="00A5635F" w:rsidRPr="00D9402D" w:rsidRDefault="00A5635F" w:rsidP="00A5635F">
            <w:pPr>
              <w:ind w:left="-108" w:right="-73" w:firstLine="2"/>
              <w:jc w:val="center"/>
              <w:rPr>
                <w:rFonts w:ascii="Angsana New" w:hAnsi="Angsana New"/>
                <w:sz w:val="26"/>
                <w:szCs w:val="26"/>
              </w:rPr>
            </w:pPr>
            <w:r w:rsidRPr="00D9402D">
              <w:rPr>
                <w:rFonts w:ascii="Angsana New" w:hAnsi="Angsana New"/>
                <w:sz w:val="26"/>
                <w:szCs w:val="26"/>
                <w:cs/>
              </w:rPr>
              <w:t>-</w:t>
            </w:r>
          </w:p>
        </w:tc>
        <w:tc>
          <w:tcPr>
            <w:tcW w:w="237" w:type="dxa"/>
            <w:tcBorders>
              <w:bottom w:val="nil"/>
            </w:tcBorders>
          </w:tcPr>
          <w:p w:rsidR="00A5635F" w:rsidRPr="00D9402D" w:rsidRDefault="00A5635F" w:rsidP="00A5635F">
            <w:pPr>
              <w:tabs>
                <w:tab w:val="decimal" w:pos="432"/>
              </w:tabs>
              <w:ind w:left="-108" w:right="-108"/>
              <w:jc w:val="center"/>
              <w:rPr>
                <w:rFonts w:ascii="Angsana New" w:hAnsi="Angsana New"/>
                <w:b/>
                <w:bCs/>
                <w:sz w:val="26"/>
                <w:szCs w:val="26"/>
                <w:cs/>
              </w:rPr>
            </w:pPr>
          </w:p>
        </w:tc>
        <w:tc>
          <w:tcPr>
            <w:tcW w:w="1494" w:type="dxa"/>
            <w:tcBorders>
              <w:bottom w:val="nil"/>
            </w:tcBorders>
            <w:shd w:val="clear" w:color="auto" w:fill="auto"/>
          </w:tcPr>
          <w:p w:rsidR="00A5635F" w:rsidRPr="00D9402D" w:rsidRDefault="00A5635F" w:rsidP="00A5635F">
            <w:pPr>
              <w:ind w:left="-106" w:right="90"/>
              <w:jc w:val="right"/>
              <w:rPr>
                <w:rFonts w:ascii="Angsana New" w:hAnsi="Angsana New"/>
                <w:sz w:val="26"/>
                <w:szCs w:val="26"/>
              </w:rPr>
            </w:pPr>
            <w:r w:rsidRPr="00D9402D">
              <w:rPr>
                <w:rFonts w:ascii="Angsana New" w:hAnsi="Angsana New"/>
                <w:sz w:val="26"/>
                <w:szCs w:val="26"/>
              </w:rPr>
              <w:t>8,029,550.97</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b/>
                <w:bCs/>
                <w:sz w:val="26"/>
                <w:szCs w:val="26"/>
              </w:rPr>
            </w:pPr>
          </w:p>
        </w:tc>
        <w:tc>
          <w:tcPr>
            <w:tcW w:w="1527"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c>
          <w:tcPr>
            <w:tcW w:w="237" w:type="dxa"/>
            <w:tcBorders>
              <w:bottom w:val="nil"/>
            </w:tcBorders>
          </w:tcPr>
          <w:p w:rsidR="00A5635F" w:rsidRPr="00D9402D" w:rsidRDefault="00A5635F" w:rsidP="00A5635F">
            <w:pPr>
              <w:tabs>
                <w:tab w:val="decimal" w:pos="585"/>
              </w:tabs>
              <w:ind w:left="-108" w:right="-108"/>
              <w:jc w:val="center"/>
              <w:rPr>
                <w:rFonts w:ascii="Angsana New" w:hAnsi="Angsana New"/>
                <w:b/>
                <w:bCs/>
                <w:sz w:val="26"/>
                <w:szCs w:val="26"/>
              </w:rPr>
            </w:pPr>
          </w:p>
        </w:tc>
        <w:tc>
          <w:tcPr>
            <w:tcW w:w="1523" w:type="dxa"/>
            <w:tcBorders>
              <w:bottom w:val="nil"/>
            </w:tcBorders>
            <w:shd w:val="clear" w:color="auto" w:fill="auto"/>
          </w:tcPr>
          <w:p w:rsidR="00A5635F" w:rsidRPr="00D9402D" w:rsidRDefault="00A5635F" w:rsidP="00A5635F">
            <w:pPr>
              <w:ind w:left="-108" w:right="-88"/>
              <w:jc w:val="center"/>
              <w:rPr>
                <w:rFonts w:ascii="Angsana New" w:hAnsi="Angsana New"/>
                <w:sz w:val="26"/>
                <w:szCs w:val="26"/>
              </w:rPr>
            </w:pPr>
            <w:r w:rsidRPr="00D9402D">
              <w:rPr>
                <w:rFonts w:ascii="Angsana New" w:hAnsi="Angsana New"/>
                <w:sz w:val="26"/>
                <w:szCs w:val="26"/>
              </w:rPr>
              <w:t>-</w:t>
            </w:r>
          </w:p>
        </w:tc>
      </w:tr>
    </w:tbl>
    <w:p w:rsidR="00377EA0" w:rsidRPr="00377EA0" w:rsidRDefault="00377EA0" w:rsidP="00377EA0">
      <w:pPr>
        <w:tabs>
          <w:tab w:val="left" w:pos="448"/>
          <w:tab w:val="left" w:pos="1134"/>
          <w:tab w:val="left" w:pos="3780"/>
        </w:tabs>
        <w:ind w:left="426" w:firstLine="834"/>
        <w:jc w:val="thaiDistribute"/>
        <w:rPr>
          <w:rStyle w:val="hps"/>
          <w:rFonts w:ascii="Angsana New" w:hAnsi="Angsana New"/>
          <w:color w:val="222222"/>
          <w:sz w:val="16"/>
          <w:szCs w:val="16"/>
        </w:rPr>
      </w:pPr>
    </w:p>
    <w:p w:rsidR="00377EA0" w:rsidRDefault="00377EA0" w:rsidP="00377EA0">
      <w:pPr>
        <w:ind w:left="426" w:firstLine="834"/>
        <w:jc w:val="thaiDistribute"/>
        <w:rPr>
          <w:rFonts w:ascii="Angsana New" w:hAnsi="Angsana New"/>
          <w:color w:val="222222"/>
          <w:sz w:val="30"/>
          <w:szCs w:val="30"/>
        </w:rPr>
      </w:pPr>
      <w:r w:rsidRPr="00411410">
        <w:rPr>
          <w:rStyle w:val="hps"/>
          <w:rFonts w:ascii="Angsana New" w:hAnsi="Angsana New"/>
          <w:color w:val="222222"/>
          <w:sz w:val="30"/>
          <w:szCs w:val="30"/>
        </w:rPr>
        <w:t>As at 3</w:t>
      </w:r>
      <w:r>
        <w:rPr>
          <w:rStyle w:val="hps"/>
          <w:rFonts w:ascii="Angsana New" w:hAnsi="Angsana New"/>
          <w:color w:val="222222"/>
          <w:sz w:val="30"/>
          <w:szCs w:val="30"/>
        </w:rPr>
        <w:t>1Dec</w:t>
      </w:r>
      <w:r w:rsidRPr="00411410">
        <w:rPr>
          <w:rStyle w:val="hps"/>
          <w:rFonts w:ascii="Angsana New" w:hAnsi="Angsana New"/>
          <w:color w:val="222222"/>
          <w:sz w:val="30"/>
          <w:szCs w:val="30"/>
        </w:rPr>
        <w:t>ember 201</w:t>
      </w:r>
      <w:r>
        <w:rPr>
          <w:rStyle w:val="hps"/>
          <w:rFonts w:ascii="Angsana New" w:hAnsi="Angsana New"/>
          <w:color w:val="222222"/>
          <w:sz w:val="30"/>
          <w:szCs w:val="30"/>
        </w:rPr>
        <w:t>6</w:t>
      </w:r>
      <w:r w:rsidRPr="00411410">
        <w:rPr>
          <w:rStyle w:val="hps"/>
          <w:rFonts w:ascii="Angsana New" w:hAnsi="Angsana New"/>
          <w:color w:val="222222"/>
          <w:sz w:val="30"/>
          <w:szCs w:val="30"/>
        </w:rPr>
        <w:t xml:space="preserve"> and201</w:t>
      </w:r>
      <w:r>
        <w:rPr>
          <w:rStyle w:val="hps"/>
          <w:rFonts w:ascii="Angsana New" w:hAnsi="Angsana New"/>
          <w:color w:val="222222"/>
          <w:sz w:val="30"/>
          <w:szCs w:val="30"/>
        </w:rPr>
        <w:t>5</w:t>
      </w:r>
      <w:r w:rsidRPr="00411410">
        <w:rPr>
          <w:rFonts w:ascii="Angsana New" w:hAnsi="Angsana New"/>
          <w:color w:val="222222"/>
          <w:sz w:val="30"/>
          <w:szCs w:val="30"/>
        </w:rPr>
        <w:t xml:space="preserve">, a short-term </w:t>
      </w:r>
      <w:r w:rsidRPr="00411410">
        <w:rPr>
          <w:rStyle w:val="hps"/>
          <w:rFonts w:ascii="Angsana New" w:hAnsi="Angsana New"/>
          <w:color w:val="222222"/>
          <w:sz w:val="30"/>
          <w:szCs w:val="30"/>
        </w:rPr>
        <w:t>loanto a subsidiary in the amount shall be applied for the purpose of purchasing the</w:t>
      </w:r>
      <w:r w:rsidRPr="00411410">
        <w:rPr>
          <w:rFonts w:ascii="Angsana New" w:hAnsi="Angsana New"/>
          <w:color w:val="222222"/>
          <w:sz w:val="30"/>
          <w:szCs w:val="30"/>
        </w:rPr>
        <w:t xml:space="preserve"> right to </w:t>
      </w:r>
      <w:r w:rsidRPr="00411410">
        <w:rPr>
          <w:rStyle w:val="hps"/>
          <w:rFonts w:ascii="Angsana New" w:hAnsi="Angsana New"/>
          <w:color w:val="222222"/>
          <w:sz w:val="30"/>
          <w:szCs w:val="30"/>
        </w:rPr>
        <w:t>claim</w:t>
      </w:r>
      <w:r w:rsidRPr="00411410">
        <w:rPr>
          <w:rFonts w:ascii="Angsana New" w:hAnsi="Angsana New"/>
          <w:color w:val="222222"/>
          <w:sz w:val="30"/>
          <w:szCs w:val="30"/>
        </w:rPr>
        <w:t xml:space="preserve"> in </w:t>
      </w:r>
      <w:r w:rsidRPr="00411410">
        <w:rPr>
          <w:rStyle w:val="hps"/>
          <w:rFonts w:ascii="Angsana New" w:hAnsi="Angsana New"/>
          <w:color w:val="222222"/>
          <w:sz w:val="30"/>
          <w:szCs w:val="30"/>
        </w:rPr>
        <w:t>the collateral assetsof a company in Thailand and to acquire an ordinary share from an overseas investment company which is the owner of the claim.</w:t>
      </w:r>
      <w:r w:rsidRPr="00411410">
        <w:rPr>
          <w:rFonts w:ascii="Angsana New" w:hAnsi="Angsana New"/>
          <w:color w:val="222222"/>
          <w:sz w:val="30"/>
          <w:szCs w:val="30"/>
        </w:rPr>
        <w:t>The loan is entered into the loan agreement between the parent company and a subsidiary and the repayment shall be repaid when the lender sent a notice a</w:t>
      </w:r>
      <w:r>
        <w:rPr>
          <w:rFonts w:ascii="Angsana New" w:hAnsi="Angsana New"/>
          <w:color w:val="222222"/>
          <w:sz w:val="30"/>
          <w:szCs w:val="30"/>
        </w:rPr>
        <w:t>nd no interest charge</w:t>
      </w:r>
      <w:r w:rsidRPr="00411410">
        <w:rPr>
          <w:rFonts w:ascii="Angsana New" w:hAnsi="Angsana New"/>
          <w:color w:val="222222"/>
          <w:sz w:val="30"/>
          <w:szCs w:val="30"/>
        </w:rPr>
        <w:t>.</w:t>
      </w:r>
    </w:p>
    <w:p w:rsidR="00706910" w:rsidRDefault="00377EA0" w:rsidP="008F518C">
      <w:pPr>
        <w:tabs>
          <w:tab w:val="left" w:pos="448"/>
          <w:tab w:val="left" w:pos="1134"/>
          <w:tab w:val="left" w:pos="3780"/>
        </w:tabs>
        <w:ind w:left="426" w:firstLine="834"/>
        <w:jc w:val="thaiDistribute"/>
        <w:rPr>
          <w:rFonts w:ascii="Angsana New" w:hAnsi="Angsana New"/>
          <w:color w:val="222222"/>
          <w:sz w:val="30"/>
          <w:szCs w:val="30"/>
        </w:rPr>
      </w:pPr>
      <w:r>
        <w:rPr>
          <w:rFonts w:ascii="Angsana New" w:hAnsi="Angsana New"/>
          <w:color w:val="222222"/>
          <w:sz w:val="30"/>
          <w:szCs w:val="30"/>
        </w:rPr>
        <w:t>As at 31 December 2015, a short-term lo</w:t>
      </w:r>
      <w:r w:rsidR="00AD1EF2">
        <w:rPr>
          <w:rFonts w:ascii="Angsana New" w:hAnsi="Angsana New"/>
          <w:color w:val="222222"/>
          <w:sz w:val="30"/>
          <w:szCs w:val="30"/>
        </w:rPr>
        <w:t>an to a retated company has char</w:t>
      </w:r>
      <w:r>
        <w:rPr>
          <w:rFonts w:ascii="Angsana New" w:hAnsi="Angsana New"/>
          <w:color w:val="222222"/>
          <w:sz w:val="30"/>
          <w:szCs w:val="30"/>
        </w:rPr>
        <w:t xml:space="preserve">ged interest at 0.40% </w:t>
      </w:r>
      <w:r w:rsidRPr="00A35811">
        <w:rPr>
          <w:rFonts w:ascii="Angsana New" w:hAnsi="Angsana New"/>
          <w:color w:val="222222"/>
          <w:sz w:val="30"/>
          <w:szCs w:val="30"/>
        </w:rPr>
        <w:t>per month</w:t>
      </w:r>
    </w:p>
    <w:p w:rsidR="0067038B" w:rsidRPr="0067038B" w:rsidRDefault="0067038B" w:rsidP="008F518C">
      <w:pPr>
        <w:tabs>
          <w:tab w:val="left" w:pos="448"/>
          <w:tab w:val="left" w:pos="1134"/>
          <w:tab w:val="left" w:pos="3780"/>
        </w:tabs>
        <w:ind w:left="426" w:firstLine="834"/>
        <w:jc w:val="thaiDistribute"/>
        <w:rPr>
          <w:rFonts w:ascii="Angsana New" w:hAnsi="Angsana New"/>
          <w:color w:val="222222"/>
          <w:sz w:val="16"/>
          <w:szCs w:val="16"/>
        </w:rPr>
      </w:pPr>
    </w:p>
    <w:p w:rsidR="00FB01BC" w:rsidRPr="00A35811" w:rsidRDefault="00A35811" w:rsidP="0067038B">
      <w:pPr>
        <w:numPr>
          <w:ilvl w:val="1"/>
          <w:numId w:val="20"/>
        </w:numPr>
        <w:tabs>
          <w:tab w:val="left" w:pos="1080"/>
        </w:tabs>
        <w:ind w:left="990" w:hanging="540"/>
        <w:jc w:val="thaiDistribute"/>
        <w:rPr>
          <w:rFonts w:ascii="Angsana New" w:hAnsi="Angsana New"/>
          <w:sz w:val="32"/>
          <w:szCs w:val="32"/>
        </w:rPr>
      </w:pPr>
      <w:r w:rsidRPr="00A35811">
        <w:rPr>
          <w:rFonts w:ascii="Angsana New" w:hAnsi="Angsana New"/>
          <w:sz w:val="30"/>
          <w:szCs w:val="30"/>
          <w:cs/>
          <w:lang w:val="th-TH"/>
        </w:rPr>
        <w:t>Key Management Personnel Compensation</w:t>
      </w:r>
    </w:p>
    <w:tbl>
      <w:tblPr>
        <w:tblpPr w:leftFromText="180" w:rightFromText="180" w:vertAnchor="text" w:horzAnchor="page" w:tblpX="2017" w:tblpY="80"/>
        <w:tblOverlap w:val="never"/>
        <w:tblW w:w="9504" w:type="dxa"/>
        <w:tblLayout w:type="fixed"/>
        <w:tblLook w:val="0000"/>
      </w:tblPr>
      <w:tblGrid>
        <w:gridCol w:w="2664"/>
        <w:gridCol w:w="1530"/>
        <w:gridCol w:w="270"/>
        <w:gridCol w:w="1530"/>
        <w:gridCol w:w="252"/>
        <w:gridCol w:w="1458"/>
        <w:gridCol w:w="270"/>
        <w:gridCol w:w="1530"/>
      </w:tblGrid>
      <w:tr w:rsidR="00475513" w:rsidRPr="00184A4A" w:rsidTr="00184A4A">
        <w:tc>
          <w:tcPr>
            <w:tcW w:w="2664" w:type="dxa"/>
            <w:tcBorders>
              <w:top w:val="nil"/>
              <w:left w:val="nil"/>
              <w:bottom w:val="nil"/>
              <w:right w:val="nil"/>
            </w:tcBorders>
          </w:tcPr>
          <w:p w:rsidR="00475513" w:rsidRPr="00A35811" w:rsidRDefault="00475513" w:rsidP="00184A4A">
            <w:pPr>
              <w:ind w:left="-90" w:right="-108"/>
              <w:jc w:val="left"/>
              <w:rPr>
                <w:rFonts w:ascii="Angsana New" w:hAnsi="Angsana New"/>
                <w:sz w:val="26"/>
                <w:szCs w:val="26"/>
              </w:rPr>
            </w:pPr>
          </w:p>
        </w:tc>
        <w:tc>
          <w:tcPr>
            <w:tcW w:w="3330" w:type="dxa"/>
            <w:gridSpan w:val="3"/>
            <w:tcBorders>
              <w:top w:val="nil"/>
              <w:left w:val="nil"/>
              <w:bottom w:val="nil"/>
              <w:right w:val="nil"/>
            </w:tcBorders>
          </w:tcPr>
          <w:p w:rsidR="00475513" w:rsidRPr="00A35811" w:rsidRDefault="00475513" w:rsidP="00184A4A">
            <w:pPr>
              <w:ind w:left="-108" w:right="-108"/>
              <w:jc w:val="center"/>
              <w:rPr>
                <w:rFonts w:ascii="Angsana New" w:hAnsi="Angsana New"/>
                <w:sz w:val="26"/>
                <w:szCs w:val="26"/>
                <w:cs/>
              </w:rPr>
            </w:pPr>
            <w:r w:rsidRPr="00A35811">
              <w:rPr>
                <w:rFonts w:ascii="Angsana New" w:hAnsi="Angsana New"/>
                <w:sz w:val="26"/>
                <w:szCs w:val="26"/>
              </w:rPr>
              <w:t>Consolidated Financial Statements</w:t>
            </w:r>
          </w:p>
        </w:tc>
        <w:tc>
          <w:tcPr>
            <w:tcW w:w="252" w:type="dxa"/>
            <w:tcBorders>
              <w:top w:val="nil"/>
              <w:left w:val="nil"/>
              <w:bottom w:val="nil"/>
              <w:right w:val="nil"/>
            </w:tcBorders>
          </w:tcPr>
          <w:p w:rsidR="00475513" w:rsidRPr="00A35811" w:rsidRDefault="00475513" w:rsidP="00184A4A">
            <w:pPr>
              <w:ind w:left="-108" w:right="-108"/>
              <w:jc w:val="center"/>
              <w:rPr>
                <w:rFonts w:ascii="Angsana New" w:hAnsi="Angsana New"/>
                <w:sz w:val="26"/>
                <w:szCs w:val="26"/>
                <w:cs/>
              </w:rPr>
            </w:pPr>
          </w:p>
        </w:tc>
        <w:tc>
          <w:tcPr>
            <w:tcW w:w="3258" w:type="dxa"/>
            <w:gridSpan w:val="3"/>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A35811">
              <w:rPr>
                <w:rFonts w:ascii="Angsana New" w:hAnsi="Angsana New"/>
                <w:sz w:val="26"/>
                <w:szCs w:val="26"/>
              </w:rPr>
              <w:t>Separate Financial Statements</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52"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16</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15</w:t>
            </w:r>
          </w:p>
        </w:tc>
        <w:tc>
          <w:tcPr>
            <w:tcW w:w="252"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16</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15</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70" w:type="dxa"/>
            <w:tcBorders>
              <w:top w:val="nil"/>
              <w:left w:val="nil"/>
              <w:bottom w:val="nil"/>
              <w:right w:val="nil"/>
            </w:tcBorders>
          </w:tcPr>
          <w:p w:rsidR="00475513" w:rsidRPr="00184A4A" w:rsidRDefault="00475513" w:rsidP="00184A4A">
            <w:pPr>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52" w:type="dxa"/>
            <w:tcBorders>
              <w:top w:val="nil"/>
              <w:left w:val="nil"/>
              <w:bottom w:val="nil"/>
              <w:right w:val="nil"/>
            </w:tcBorders>
          </w:tcPr>
          <w:p w:rsidR="00475513" w:rsidRPr="00184A4A" w:rsidRDefault="00475513" w:rsidP="00184A4A">
            <w:pPr>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70" w:type="dxa"/>
            <w:tcBorders>
              <w:top w:val="nil"/>
              <w:left w:val="nil"/>
              <w:bottom w:val="nil"/>
              <w:right w:val="nil"/>
            </w:tcBorders>
          </w:tcPr>
          <w:p w:rsidR="00475513" w:rsidRPr="00184A4A" w:rsidRDefault="00475513" w:rsidP="00184A4A">
            <w:pPr>
              <w:ind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r>
      <w:tr w:rsidR="00D9402D" w:rsidRPr="00184A4A" w:rsidTr="00184A4A">
        <w:trPr>
          <w:cantSplit/>
        </w:trPr>
        <w:tc>
          <w:tcPr>
            <w:tcW w:w="2664" w:type="dxa"/>
            <w:tcBorders>
              <w:top w:val="nil"/>
              <w:left w:val="nil"/>
              <w:bottom w:val="nil"/>
              <w:right w:val="nil"/>
            </w:tcBorders>
          </w:tcPr>
          <w:p w:rsidR="00D9402D" w:rsidRPr="00184A4A" w:rsidRDefault="00D9402D" w:rsidP="00D9402D">
            <w:pPr>
              <w:ind w:left="-90" w:right="-108"/>
              <w:rPr>
                <w:rFonts w:ascii="Angsana New" w:hAnsi="Angsana New"/>
                <w:b/>
                <w:bCs/>
                <w:sz w:val="26"/>
                <w:szCs w:val="26"/>
                <w:cs/>
              </w:rPr>
            </w:pPr>
            <w:r w:rsidRPr="00184A4A">
              <w:rPr>
                <w:rFonts w:ascii="Angsana New" w:hAnsi="Angsana New"/>
                <w:sz w:val="26"/>
                <w:szCs w:val="26"/>
              </w:rPr>
              <w:t>Short-term benefits</w:t>
            </w:r>
          </w:p>
        </w:tc>
        <w:tc>
          <w:tcPr>
            <w:tcW w:w="1530" w:type="dxa"/>
            <w:tcBorders>
              <w:top w:val="nil"/>
              <w:left w:val="nil"/>
              <w:bottom w:val="nil"/>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36</w:t>
            </w:r>
            <w:r w:rsidRPr="00D9402D">
              <w:rPr>
                <w:rFonts w:ascii="Angsana New" w:hAnsi="Angsana New"/>
                <w:sz w:val="26"/>
                <w:szCs w:val="26"/>
              </w:rPr>
              <w:t>,</w:t>
            </w:r>
            <w:r w:rsidRPr="00D9402D">
              <w:rPr>
                <w:rFonts w:ascii="Angsana New" w:hAnsi="Angsana New" w:hint="cs"/>
                <w:sz w:val="26"/>
                <w:szCs w:val="26"/>
                <w:cs/>
              </w:rPr>
              <w:t>508</w:t>
            </w:r>
            <w:r w:rsidRPr="00D9402D">
              <w:rPr>
                <w:rFonts w:ascii="Angsana New" w:hAnsi="Angsana New"/>
                <w:sz w:val="26"/>
                <w:szCs w:val="26"/>
              </w:rPr>
              <w:t>,</w:t>
            </w:r>
            <w:r w:rsidRPr="00D9402D">
              <w:rPr>
                <w:rFonts w:ascii="Angsana New" w:hAnsi="Angsana New" w:hint="cs"/>
                <w:sz w:val="26"/>
                <w:szCs w:val="26"/>
                <w:cs/>
              </w:rPr>
              <w:t>032.19</w:t>
            </w:r>
          </w:p>
        </w:tc>
        <w:tc>
          <w:tcPr>
            <w:tcW w:w="270" w:type="dxa"/>
            <w:tcBorders>
              <w:top w:val="nil"/>
              <w:left w:val="nil"/>
              <w:bottom w:val="nil"/>
              <w:right w:val="nil"/>
            </w:tcBorders>
          </w:tcPr>
          <w:p w:rsidR="00D9402D" w:rsidRPr="00D9402D" w:rsidRDefault="00D9402D" w:rsidP="00D9402D">
            <w:pPr>
              <w:tabs>
                <w:tab w:val="decimal" w:pos="432"/>
              </w:tabs>
              <w:ind w:left="-108" w:right="-108"/>
              <w:jc w:val="center"/>
              <w:rPr>
                <w:rFonts w:ascii="Angsana New" w:hAnsi="Angsana New"/>
                <w:sz w:val="26"/>
                <w:szCs w:val="26"/>
                <w:cs/>
              </w:rPr>
            </w:pPr>
          </w:p>
        </w:tc>
        <w:tc>
          <w:tcPr>
            <w:tcW w:w="1530" w:type="dxa"/>
            <w:tcBorders>
              <w:top w:val="nil"/>
              <w:left w:val="nil"/>
              <w:bottom w:val="nil"/>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sz w:val="26"/>
                <w:szCs w:val="26"/>
              </w:rPr>
              <w:t>33,774,632.39</w:t>
            </w:r>
          </w:p>
        </w:tc>
        <w:tc>
          <w:tcPr>
            <w:tcW w:w="252" w:type="dxa"/>
            <w:tcBorders>
              <w:top w:val="nil"/>
              <w:left w:val="nil"/>
              <w:bottom w:val="nil"/>
              <w:right w:val="nil"/>
            </w:tcBorders>
          </w:tcPr>
          <w:p w:rsidR="00D9402D" w:rsidRPr="00D9402D" w:rsidRDefault="00D9402D" w:rsidP="00D9402D">
            <w:pPr>
              <w:tabs>
                <w:tab w:val="decimal" w:pos="585"/>
              </w:tabs>
              <w:ind w:left="-108" w:right="-108"/>
              <w:jc w:val="center"/>
              <w:rPr>
                <w:rFonts w:ascii="Angsana New" w:hAnsi="Angsana New"/>
                <w:sz w:val="26"/>
                <w:szCs w:val="26"/>
              </w:rPr>
            </w:pPr>
          </w:p>
        </w:tc>
        <w:tc>
          <w:tcPr>
            <w:tcW w:w="1458" w:type="dxa"/>
            <w:tcBorders>
              <w:top w:val="nil"/>
              <w:left w:val="nil"/>
              <w:bottom w:val="nil"/>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36</w:t>
            </w:r>
            <w:r w:rsidRPr="00D9402D">
              <w:rPr>
                <w:rFonts w:ascii="Angsana New" w:hAnsi="Angsana New"/>
                <w:sz w:val="26"/>
                <w:szCs w:val="26"/>
              </w:rPr>
              <w:t>,</w:t>
            </w:r>
            <w:r w:rsidRPr="00D9402D">
              <w:rPr>
                <w:rFonts w:ascii="Angsana New" w:hAnsi="Angsana New" w:hint="cs"/>
                <w:sz w:val="26"/>
                <w:szCs w:val="26"/>
                <w:cs/>
              </w:rPr>
              <w:t>508</w:t>
            </w:r>
            <w:r w:rsidRPr="00D9402D">
              <w:rPr>
                <w:rFonts w:ascii="Angsana New" w:hAnsi="Angsana New"/>
                <w:sz w:val="26"/>
                <w:szCs w:val="26"/>
              </w:rPr>
              <w:t>,</w:t>
            </w:r>
            <w:r w:rsidRPr="00D9402D">
              <w:rPr>
                <w:rFonts w:ascii="Angsana New" w:hAnsi="Angsana New" w:hint="cs"/>
                <w:sz w:val="26"/>
                <w:szCs w:val="26"/>
                <w:cs/>
              </w:rPr>
              <w:t>032.19</w:t>
            </w:r>
          </w:p>
        </w:tc>
        <w:tc>
          <w:tcPr>
            <w:tcW w:w="270" w:type="dxa"/>
            <w:tcBorders>
              <w:top w:val="nil"/>
              <w:left w:val="nil"/>
              <w:bottom w:val="nil"/>
              <w:right w:val="nil"/>
            </w:tcBorders>
          </w:tcPr>
          <w:p w:rsidR="00D9402D" w:rsidRPr="00D9402D" w:rsidRDefault="00D9402D" w:rsidP="00D9402D">
            <w:pPr>
              <w:tabs>
                <w:tab w:val="decimal" w:pos="585"/>
              </w:tabs>
              <w:ind w:left="-108" w:right="-108"/>
              <w:jc w:val="center"/>
              <w:rPr>
                <w:rFonts w:ascii="Angsana New" w:hAnsi="Angsana New"/>
                <w:sz w:val="26"/>
                <w:szCs w:val="26"/>
              </w:rPr>
            </w:pPr>
          </w:p>
        </w:tc>
        <w:tc>
          <w:tcPr>
            <w:tcW w:w="1530" w:type="dxa"/>
            <w:tcBorders>
              <w:top w:val="nil"/>
              <w:left w:val="nil"/>
              <w:bottom w:val="nil"/>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sz w:val="26"/>
                <w:szCs w:val="26"/>
              </w:rPr>
              <w:t>33,774,632.39</w:t>
            </w:r>
          </w:p>
        </w:tc>
      </w:tr>
      <w:tr w:rsidR="00D9402D" w:rsidRPr="00184A4A" w:rsidTr="00184A4A">
        <w:trPr>
          <w:cantSplit/>
        </w:trPr>
        <w:tc>
          <w:tcPr>
            <w:tcW w:w="2664" w:type="dxa"/>
            <w:tcBorders>
              <w:top w:val="nil"/>
              <w:left w:val="nil"/>
              <w:bottom w:val="nil"/>
              <w:right w:val="nil"/>
            </w:tcBorders>
          </w:tcPr>
          <w:p w:rsidR="00D9402D" w:rsidRPr="00184A4A" w:rsidRDefault="00D9402D" w:rsidP="00D9402D">
            <w:pPr>
              <w:ind w:left="-90" w:right="-108"/>
              <w:rPr>
                <w:rFonts w:ascii="Angsana New" w:hAnsi="Angsana New"/>
                <w:b/>
                <w:bCs/>
                <w:sz w:val="26"/>
                <w:szCs w:val="26"/>
                <w:cs/>
              </w:rPr>
            </w:pPr>
            <w:r w:rsidRPr="00184A4A">
              <w:rPr>
                <w:rFonts w:ascii="Angsana New" w:hAnsi="Angsana New"/>
                <w:sz w:val="26"/>
                <w:szCs w:val="26"/>
              </w:rPr>
              <w:t>Post-employment benefits</w:t>
            </w:r>
          </w:p>
        </w:tc>
        <w:tc>
          <w:tcPr>
            <w:tcW w:w="1530" w:type="dxa"/>
            <w:tcBorders>
              <w:top w:val="nil"/>
              <w:left w:val="nil"/>
              <w:bottom w:val="sing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573</w:t>
            </w:r>
            <w:r w:rsidRPr="00D9402D">
              <w:rPr>
                <w:rFonts w:ascii="Angsana New" w:hAnsi="Angsana New"/>
                <w:sz w:val="26"/>
                <w:szCs w:val="26"/>
              </w:rPr>
              <w:t>,</w:t>
            </w:r>
            <w:r w:rsidRPr="00D9402D">
              <w:rPr>
                <w:rFonts w:ascii="Angsana New" w:hAnsi="Angsana New" w:hint="cs"/>
                <w:sz w:val="26"/>
                <w:szCs w:val="26"/>
                <w:cs/>
              </w:rPr>
              <w:t>830.00</w:t>
            </w:r>
          </w:p>
        </w:tc>
        <w:tc>
          <w:tcPr>
            <w:tcW w:w="270" w:type="dxa"/>
            <w:tcBorders>
              <w:top w:val="nil"/>
              <w:left w:val="nil"/>
              <w:bottom w:val="nil"/>
              <w:right w:val="nil"/>
            </w:tcBorders>
            <w:shd w:val="clear" w:color="auto" w:fill="auto"/>
          </w:tcPr>
          <w:p w:rsidR="00D9402D" w:rsidRPr="00D9402D" w:rsidRDefault="00D9402D" w:rsidP="00D9402D">
            <w:pPr>
              <w:tabs>
                <w:tab w:val="decimal" w:pos="432"/>
              </w:tabs>
              <w:ind w:left="-108" w:right="-108"/>
              <w:jc w:val="center"/>
              <w:rPr>
                <w:rFonts w:ascii="Angsana New" w:hAnsi="Angsana New"/>
                <w:sz w:val="26"/>
                <w:szCs w:val="26"/>
                <w:cs/>
              </w:rPr>
            </w:pPr>
          </w:p>
        </w:tc>
        <w:tc>
          <w:tcPr>
            <w:tcW w:w="1530" w:type="dxa"/>
            <w:tcBorders>
              <w:top w:val="nil"/>
              <w:left w:val="nil"/>
              <w:bottom w:val="sing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1</w:t>
            </w:r>
            <w:r w:rsidRPr="00D9402D">
              <w:rPr>
                <w:rFonts w:ascii="Angsana New" w:hAnsi="Angsana New"/>
                <w:sz w:val="26"/>
                <w:szCs w:val="26"/>
              </w:rPr>
              <w:t>,</w:t>
            </w:r>
            <w:r w:rsidRPr="00D9402D">
              <w:rPr>
                <w:rFonts w:ascii="Angsana New" w:hAnsi="Angsana New" w:hint="cs"/>
                <w:sz w:val="26"/>
                <w:szCs w:val="26"/>
                <w:cs/>
              </w:rPr>
              <w:t>024</w:t>
            </w:r>
            <w:r w:rsidRPr="00D9402D">
              <w:rPr>
                <w:rFonts w:ascii="Angsana New" w:hAnsi="Angsana New"/>
                <w:sz w:val="26"/>
                <w:szCs w:val="26"/>
              </w:rPr>
              <w:t>,</w:t>
            </w:r>
            <w:r w:rsidRPr="00D9402D">
              <w:rPr>
                <w:rFonts w:ascii="Angsana New" w:hAnsi="Angsana New" w:hint="cs"/>
                <w:sz w:val="26"/>
                <w:szCs w:val="26"/>
                <w:cs/>
              </w:rPr>
              <w:t>903.00</w:t>
            </w:r>
          </w:p>
        </w:tc>
        <w:tc>
          <w:tcPr>
            <w:tcW w:w="252" w:type="dxa"/>
            <w:tcBorders>
              <w:top w:val="nil"/>
              <w:left w:val="nil"/>
              <w:bottom w:val="nil"/>
              <w:right w:val="nil"/>
            </w:tcBorders>
            <w:shd w:val="clear" w:color="auto" w:fill="auto"/>
          </w:tcPr>
          <w:p w:rsidR="00D9402D" w:rsidRPr="00D9402D" w:rsidRDefault="00D9402D" w:rsidP="00D9402D">
            <w:pPr>
              <w:tabs>
                <w:tab w:val="decimal" w:pos="585"/>
              </w:tabs>
              <w:ind w:left="-108" w:right="-108"/>
              <w:jc w:val="center"/>
              <w:rPr>
                <w:rFonts w:ascii="Angsana New" w:hAnsi="Angsana New"/>
                <w:sz w:val="26"/>
                <w:szCs w:val="26"/>
              </w:rPr>
            </w:pPr>
          </w:p>
        </w:tc>
        <w:tc>
          <w:tcPr>
            <w:tcW w:w="1458" w:type="dxa"/>
            <w:tcBorders>
              <w:top w:val="nil"/>
              <w:left w:val="nil"/>
              <w:bottom w:val="sing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573</w:t>
            </w:r>
            <w:r w:rsidRPr="00D9402D">
              <w:rPr>
                <w:rFonts w:ascii="Angsana New" w:hAnsi="Angsana New"/>
                <w:sz w:val="26"/>
                <w:szCs w:val="26"/>
              </w:rPr>
              <w:t>,</w:t>
            </w:r>
            <w:r w:rsidRPr="00D9402D">
              <w:rPr>
                <w:rFonts w:ascii="Angsana New" w:hAnsi="Angsana New" w:hint="cs"/>
                <w:sz w:val="26"/>
                <w:szCs w:val="26"/>
                <w:cs/>
              </w:rPr>
              <w:t>830.00</w:t>
            </w:r>
          </w:p>
        </w:tc>
        <w:tc>
          <w:tcPr>
            <w:tcW w:w="270" w:type="dxa"/>
            <w:tcBorders>
              <w:top w:val="nil"/>
              <w:left w:val="nil"/>
              <w:bottom w:val="nil"/>
              <w:right w:val="nil"/>
            </w:tcBorders>
          </w:tcPr>
          <w:p w:rsidR="00D9402D" w:rsidRPr="00D9402D" w:rsidRDefault="00D9402D" w:rsidP="00D9402D">
            <w:pPr>
              <w:tabs>
                <w:tab w:val="decimal" w:pos="585"/>
              </w:tabs>
              <w:ind w:left="-108" w:right="-108"/>
              <w:jc w:val="center"/>
              <w:rPr>
                <w:rFonts w:ascii="Angsana New" w:hAnsi="Angsana New"/>
                <w:sz w:val="26"/>
                <w:szCs w:val="26"/>
              </w:rPr>
            </w:pPr>
          </w:p>
        </w:tc>
        <w:tc>
          <w:tcPr>
            <w:tcW w:w="1530" w:type="dxa"/>
            <w:tcBorders>
              <w:top w:val="nil"/>
              <w:left w:val="nil"/>
              <w:bottom w:val="single" w:sz="4" w:space="0" w:color="auto"/>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1</w:t>
            </w:r>
            <w:r w:rsidRPr="00D9402D">
              <w:rPr>
                <w:rFonts w:ascii="Angsana New" w:hAnsi="Angsana New"/>
                <w:sz w:val="26"/>
                <w:szCs w:val="26"/>
              </w:rPr>
              <w:t>,</w:t>
            </w:r>
            <w:r w:rsidRPr="00D9402D">
              <w:rPr>
                <w:rFonts w:ascii="Angsana New" w:hAnsi="Angsana New" w:hint="cs"/>
                <w:sz w:val="26"/>
                <w:szCs w:val="26"/>
                <w:cs/>
              </w:rPr>
              <w:t>024</w:t>
            </w:r>
            <w:r w:rsidRPr="00D9402D">
              <w:rPr>
                <w:rFonts w:ascii="Angsana New" w:hAnsi="Angsana New"/>
                <w:sz w:val="26"/>
                <w:szCs w:val="26"/>
              </w:rPr>
              <w:t>,</w:t>
            </w:r>
            <w:r w:rsidRPr="00D9402D">
              <w:rPr>
                <w:rFonts w:ascii="Angsana New" w:hAnsi="Angsana New" w:hint="cs"/>
                <w:sz w:val="26"/>
                <w:szCs w:val="26"/>
                <w:cs/>
              </w:rPr>
              <w:t>903.00</w:t>
            </w:r>
          </w:p>
        </w:tc>
      </w:tr>
      <w:tr w:rsidR="00D9402D" w:rsidRPr="00184A4A" w:rsidTr="00184A4A">
        <w:trPr>
          <w:cantSplit/>
        </w:trPr>
        <w:tc>
          <w:tcPr>
            <w:tcW w:w="2664" w:type="dxa"/>
            <w:tcBorders>
              <w:top w:val="nil"/>
              <w:left w:val="nil"/>
              <w:bottom w:val="nil"/>
              <w:right w:val="nil"/>
            </w:tcBorders>
          </w:tcPr>
          <w:p w:rsidR="00D9402D" w:rsidRPr="00184A4A" w:rsidRDefault="00D9402D" w:rsidP="00D9402D">
            <w:pPr>
              <w:ind w:left="-90" w:right="-108"/>
              <w:rPr>
                <w:rFonts w:ascii="Angsana New" w:hAnsi="Angsana New"/>
                <w:sz w:val="26"/>
                <w:szCs w:val="26"/>
              </w:rPr>
            </w:pPr>
            <w:r w:rsidRPr="00184A4A">
              <w:rPr>
                <w:rFonts w:ascii="Angsana New" w:hAnsi="Angsana New"/>
                <w:sz w:val="26"/>
                <w:szCs w:val="26"/>
              </w:rPr>
              <w:t>Total</w:t>
            </w:r>
          </w:p>
        </w:tc>
        <w:tc>
          <w:tcPr>
            <w:tcW w:w="1530" w:type="dxa"/>
            <w:tcBorders>
              <w:top w:val="single" w:sz="4" w:space="0" w:color="auto"/>
              <w:left w:val="nil"/>
              <w:bottom w:val="doub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37</w:t>
            </w:r>
            <w:r w:rsidRPr="00D9402D">
              <w:rPr>
                <w:rFonts w:ascii="Angsana New" w:hAnsi="Angsana New"/>
                <w:sz w:val="26"/>
                <w:szCs w:val="26"/>
              </w:rPr>
              <w:t>,</w:t>
            </w:r>
            <w:r w:rsidRPr="00D9402D">
              <w:rPr>
                <w:rFonts w:ascii="Angsana New" w:hAnsi="Angsana New" w:hint="cs"/>
                <w:sz w:val="26"/>
                <w:szCs w:val="26"/>
                <w:cs/>
              </w:rPr>
              <w:t>081</w:t>
            </w:r>
            <w:r w:rsidRPr="00D9402D">
              <w:rPr>
                <w:rFonts w:ascii="Angsana New" w:hAnsi="Angsana New"/>
                <w:sz w:val="26"/>
                <w:szCs w:val="26"/>
              </w:rPr>
              <w:t>,</w:t>
            </w:r>
            <w:r w:rsidRPr="00D9402D">
              <w:rPr>
                <w:rFonts w:ascii="Angsana New" w:hAnsi="Angsana New" w:hint="cs"/>
                <w:sz w:val="26"/>
                <w:szCs w:val="26"/>
                <w:cs/>
              </w:rPr>
              <w:t>862.19</w:t>
            </w:r>
          </w:p>
        </w:tc>
        <w:tc>
          <w:tcPr>
            <w:tcW w:w="270" w:type="dxa"/>
            <w:tcBorders>
              <w:top w:val="nil"/>
              <w:left w:val="nil"/>
              <w:bottom w:val="nil"/>
              <w:right w:val="nil"/>
            </w:tcBorders>
            <w:shd w:val="clear" w:color="auto" w:fill="auto"/>
          </w:tcPr>
          <w:p w:rsidR="00D9402D" w:rsidRPr="00D9402D" w:rsidRDefault="00D9402D" w:rsidP="00D9402D">
            <w:pPr>
              <w:tabs>
                <w:tab w:val="decimal" w:pos="432"/>
              </w:tabs>
              <w:ind w:left="-108" w:right="-108"/>
              <w:jc w:val="center"/>
              <w:rPr>
                <w:rFonts w:ascii="Angsana New" w:hAnsi="Angsana New"/>
                <w:sz w:val="26"/>
                <w:szCs w:val="26"/>
                <w:cs/>
              </w:rPr>
            </w:pPr>
          </w:p>
        </w:tc>
        <w:tc>
          <w:tcPr>
            <w:tcW w:w="1530" w:type="dxa"/>
            <w:tcBorders>
              <w:top w:val="single" w:sz="4" w:space="0" w:color="auto"/>
              <w:left w:val="nil"/>
              <w:bottom w:val="doub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sz w:val="26"/>
                <w:szCs w:val="26"/>
              </w:rPr>
              <w:t>34,799,535.39</w:t>
            </w:r>
          </w:p>
        </w:tc>
        <w:tc>
          <w:tcPr>
            <w:tcW w:w="252" w:type="dxa"/>
            <w:tcBorders>
              <w:top w:val="nil"/>
              <w:left w:val="nil"/>
              <w:bottom w:val="nil"/>
              <w:right w:val="nil"/>
            </w:tcBorders>
            <w:shd w:val="clear" w:color="auto" w:fill="auto"/>
          </w:tcPr>
          <w:p w:rsidR="00D9402D" w:rsidRPr="00D9402D" w:rsidRDefault="00D9402D" w:rsidP="00D9402D">
            <w:pPr>
              <w:tabs>
                <w:tab w:val="decimal" w:pos="585"/>
              </w:tabs>
              <w:ind w:left="-108" w:right="-108"/>
              <w:jc w:val="center"/>
              <w:rPr>
                <w:rFonts w:ascii="Angsana New" w:hAnsi="Angsana New"/>
                <w:sz w:val="26"/>
                <w:szCs w:val="26"/>
              </w:rPr>
            </w:pPr>
          </w:p>
        </w:tc>
        <w:tc>
          <w:tcPr>
            <w:tcW w:w="1458" w:type="dxa"/>
            <w:tcBorders>
              <w:top w:val="single" w:sz="4" w:space="0" w:color="auto"/>
              <w:left w:val="nil"/>
              <w:bottom w:val="double" w:sz="4" w:space="0" w:color="auto"/>
              <w:right w:val="nil"/>
            </w:tcBorders>
            <w:shd w:val="clear" w:color="auto" w:fill="auto"/>
          </w:tcPr>
          <w:p w:rsidR="00D9402D" w:rsidRPr="00D9402D" w:rsidRDefault="00D9402D" w:rsidP="00D9402D">
            <w:pPr>
              <w:ind w:left="-108" w:right="72"/>
              <w:jc w:val="right"/>
              <w:rPr>
                <w:rFonts w:ascii="Angsana New" w:hAnsi="Angsana New"/>
                <w:sz w:val="26"/>
                <w:szCs w:val="26"/>
              </w:rPr>
            </w:pPr>
            <w:r w:rsidRPr="00D9402D">
              <w:rPr>
                <w:rFonts w:ascii="Angsana New" w:hAnsi="Angsana New" w:hint="cs"/>
                <w:sz w:val="26"/>
                <w:szCs w:val="26"/>
                <w:cs/>
              </w:rPr>
              <w:t>37</w:t>
            </w:r>
            <w:r w:rsidRPr="00D9402D">
              <w:rPr>
                <w:rFonts w:ascii="Angsana New" w:hAnsi="Angsana New"/>
                <w:sz w:val="26"/>
                <w:szCs w:val="26"/>
              </w:rPr>
              <w:t>,</w:t>
            </w:r>
            <w:r w:rsidRPr="00D9402D">
              <w:rPr>
                <w:rFonts w:ascii="Angsana New" w:hAnsi="Angsana New" w:hint="cs"/>
                <w:sz w:val="26"/>
                <w:szCs w:val="26"/>
                <w:cs/>
              </w:rPr>
              <w:t>081</w:t>
            </w:r>
            <w:r w:rsidRPr="00D9402D">
              <w:rPr>
                <w:rFonts w:ascii="Angsana New" w:hAnsi="Angsana New"/>
                <w:sz w:val="26"/>
                <w:szCs w:val="26"/>
              </w:rPr>
              <w:t>,</w:t>
            </w:r>
            <w:r w:rsidRPr="00D9402D">
              <w:rPr>
                <w:rFonts w:ascii="Angsana New" w:hAnsi="Angsana New" w:hint="cs"/>
                <w:sz w:val="26"/>
                <w:szCs w:val="26"/>
                <w:cs/>
              </w:rPr>
              <w:t>862.19</w:t>
            </w:r>
          </w:p>
        </w:tc>
        <w:tc>
          <w:tcPr>
            <w:tcW w:w="270" w:type="dxa"/>
            <w:tcBorders>
              <w:top w:val="nil"/>
              <w:left w:val="nil"/>
              <w:bottom w:val="nil"/>
              <w:right w:val="nil"/>
            </w:tcBorders>
          </w:tcPr>
          <w:p w:rsidR="00D9402D" w:rsidRPr="00D9402D" w:rsidRDefault="00D9402D" w:rsidP="00D9402D">
            <w:pPr>
              <w:tabs>
                <w:tab w:val="decimal" w:pos="585"/>
              </w:tabs>
              <w:ind w:left="-108" w:right="-108"/>
              <w:jc w:val="center"/>
              <w:rPr>
                <w:rFonts w:ascii="Angsana New" w:hAnsi="Angsana New"/>
                <w:sz w:val="26"/>
                <w:szCs w:val="26"/>
              </w:rPr>
            </w:pPr>
          </w:p>
        </w:tc>
        <w:tc>
          <w:tcPr>
            <w:tcW w:w="1530" w:type="dxa"/>
            <w:tcBorders>
              <w:top w:val="single" w:sz="4" w:space="0" w:color="auto"/>
              <w:left w:val="nil"/>
              <w:bottom w:val="double" w:sz="4" w:space="0" w:color="auto"/>
              <w:right w:val="nil"/>
            </w:tcBorders>
          </w:tcPr>
          <w:p w:rsidR="00D9402D" w:rsidRPr="00D9402D" w:rsidRDefault="00D9402D" w:rsidP="00D9402D">
            <w:pPr>
              <w:ind w:left="-108" w:right="72"/>
              <w:jc w:val="right"/>
              <w:rPr>
                <w:rFonts w:ascii="Angsana New" w:hAnsi="Angsana New"/>
                <w:sz w:val="26"/>
                <w:szCs w:val="26"/>
              </w:rPr>
            </w:pPr>
            <w:r w:rsidRPr="00D9402D">
              <w:rPr>
                <w:rFonts w:ascii="Angsana New" w:hAnsi="Angsana New"/>
                <w:sz w:val="26"/>
                <w:szCs w:val="26"/>
              </w:rPr>
              <w:t>34,799,535.39</w:t>
            </w:r>
          </w:p>
        </w:tc>
      </w:tr>
    </w:tbl>
    <w:p w:rsidR="009B3D35" w:rsidRPr="006D21B5" w:rsidRDefault="00FE208C"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lang w:val="en-GB"/>
        </w:rPr>
        <w:lastRenderedPageBreak/>
        <w:t>No</w:t>
      </w:r>
      <w:r w:rsidRPr="00411410">
        <w:rPr>
          <w:rFonts w:ascii="Angsana New" w:hAnsi="Angsana New"/>
          <w:b/>
          <w:bCs/>
          <w:sz w:val="30"/>
          <w:szCs w:val="30"/>
        </w:rPr>
        <w:t>n-cash flow transactions</w:t>
      </w:r>
    </w:p>
    <w:p w:rsidR="006D21B5" w:rsidRPr="009B3D35" w:rsidRDefault="006D21B5" w:rsidP="006D21B5">
      <w:pPr>
        <w:ind w:left="1260"/>
        <w:jc w:val="thaiDistribute"/>
        <w:rPr>
          <w:rFonts w:ascii="Angsana New" w:hAnsi="Angsana New"/>
          <w:b/>
          <w:bCs/>
          <w:sz w:val="30"/>
          <w:szCs w:val="30"/>
          <w:lang w:val="en-GB"/>
        </w:rPr>
      </w:pPr>
      <w:r w:rsidRPr="0042222B">
        <w:rPr>
          <w:rFonts w:ascii="Angsana New" w:hAnsi="Angsana New"/>
          <w:sz w:val="30"/>
          <w:szCs w:val="30"/>
        </w:rPr>
        <w:t>Consist of:</w:t>
      </w:r>
    </w:p>
    <w:tbl>
      <w:tblPr>
        <w:tblpPr w:leftFromText="180" w:rightFromText="180" w:vertAnchor="text" w:tblpX="410" w:tblpY="1"/>
        <w:tblOverlap w:val="never"/>
        <w:tblW w:w="9630" w:type="dxa"/>
        <w:tblLayout w:type="fixed"/>
        <w:tblLook w:val="0000"/>
      </w:tblPr>
      <w:tblGrid>
        <w:gridCol w:w="2740"/>
        <w:gridCol w:w="1617"/>
        <w:gridCol w:w="238"/>
        <w:gridCol w:w="1476"/>
        <w:gridCol w:w="238"/>
        <w:gridCol w:w="1616"/>
        <w:gridCol w:w="236"/>
        <w:gridCol w:w="1469"/>
      </w:tblGrid>
      <w:tr w:rsidR="006D21B5" w:rsidRPr="007E61E0" w:rsidTr="005D029D">
        <w:tc>
          <w:tcPr>
            <w:tcW w:w="2740" w:type="dxa"/>
            <w:tcBorders>
              <w:top w:val="nil"/>
              <w:left w:val="nil"/>
              <w:bottom w:val="nil"/>
              <w:right w:val="nil"/>
            </w:tcBorders>
          </w:tcPr>
          <w:p w:rsidR="006D21B5" w:rsidRPr="00AD020F" w:rsidRDefault="006D21B5" w:rsidP="00314785">
            <w:pPr>
              <w:ind w:left="-284" w:right="-108" w:firstLine="284"/>
              <w:rPr>
                <w:rFonts w:ascii="Angsana New" w:hAnsi="Angsana New"/>
                <w:sz w:val="27"/>
                <w:szCs w:val="27"/>
              </w:rPr>
            </w:pPr>
          </w:p>
        </w:tc>
        <w:tc>
          <w:tcPr>
            <w:tcW w:w="3331" w:type="dxa"/>
            <w:gridSpan w:val="3"/>
            <w:tcBorders>
              <w:top w:val="nil"/>
              <w:left w:val="nil"/>
              <w:bottom w:val="nil"/>
              <w:right w:val="nil"/>
            </w:tcBorders>
          </w:tcPr>
          <w:p w:rsidR="006D21B5" w:rsidRPr="00AD020F" w:rsidRDefault="006D21B5" w:rsidP="00314785">
            <w:pPr>
              <w:ind w:left="-108" w:right="-108"/>
              <w:jc w:val="center"/>
              <w:rPr>
                <w:rFonts w:ascii="Angsana New" w:hAnsi="Angsana New"/>
                <w:sz w:val="27"/>
                <w:szCs w:val="27"/>
                <w:cs/>
              </w:rPr>
            </w:pPr>
            <w:r w:rsidRPr="00AD020F">
              <w:rPr>
                <w:rFonts w:ascii="Angsana New" w:hAnsi="Angsana New"/>
                <w:sz w:val="27"/>
                <w:szCs w:val="27"/>
              </w:rPr>
              <w:t>Consolidated Financial Statements</w:t>
            </w:r>
          </w:p>
        </w:tc>
        <w:tc>
          <w:tcPr>
            <w:tcW w:w="238" w:type="dxa"/>
            <w:tcBorders>
              <w:top w:val="nil"/>
              <w:left w:val="nil"/>
              <w:bottom w:val="nil"/>
              <w:right w:val="nil"/>
            </w:tcBorders>
          </w:tcPr>
          <w:p w:rsidR="006D21B5" w:rsidRPr="00AD020F" w:rsidRDefault="006D21B5" w:rsidP="00314785">
            <w:pPr>
              <w:ind w:right="-108"/>
              <w:rPr>
                <w:rFonts w:ascii="Angsana New" w:hAnsi="Angsana New"/>
                <w:sz w:val="27"/>
                <w:szCs w:val="27"/>
                <w:cs/>
              </w:rPr>
            </w:pPr>
          </w:p>
        </w:tc>
        <w:tc>
          <w:tcPr>
            <w:tcW w:w="3321" w:type="dxa"/>
            <w:gridSpan w:val="3"/>
            <w:tcBorders>
              <w:top w:val="nil"/>
              <w:left w:val="nil"/>
              <w:bottom w:val="nil"/>
              <w:right w:val="nil"/>
            </w:tcBorders>
          </w:tcPr>
          <w:p w:rsidR="006D21B5" w:rsidRPr="00AD020F" w:rsidRDefault="006D21B5" w:rsidP="00314785">
            <w:pPr>
              <w:ind w:left="-108" w:right="-108"/>
              <w:jc w:val="center"/>
              <w:rPr>
                <w:rFonts w:ascii="Angsana New" w:hAnsi="Angsana New"/>
                <w:sz w:val="27"/>
                <w:szCs w:val="27"/>
              </w:rPr>
            </w:pPr>
            <w:r w:rsidRPr="00AD020F">
              <w:rPr>
                <w:rFonts w:ascii="Angsana New" w:hAnsi="Angsana New"/>
                <w:sz w:val="27"/>
                <w:szCs w:val="27"/>
              </w:rPr>
              <w:t>Separate Financial Statements</w:t>
            </w:r>
          </w:p>
        </w:tc>
      </w:tr>
      <w:tr w:rsidR="006D21B5" w:rsidRPr="007E61E0" w:rsidTr="005D029D">
        <w:tc>
          <w:tcPr>
            <w:tcW w:w="2740" w:type="dxa"/>
            <w:tcBorders>
              <w:top w:val="nil"/>
              <w:left w:val="nil"/>
              <w:bottom w:val="nil"/>
              <w:right w:val="nil"/>
            </w:tcBorders>
          </w:tcPr>
          <w:p w:rsidR="006D21B5" w:rsidRPr="00AD020F" w:rsidRDefault="006D21B5" w:rsidP="00314785">
            <w:pPr>
              <w:jc w:val="center"/>
              <w:rPr>
                <w:rFonts w:ascii="Angsana New" w:hAnsi="Angsana New"/>
                <w:sz w:val="27"/>
                <w:szCs w:val="27"/>
              </w:rPr>
            </w:pPr>
          </w:p>
        </w:tc>
        <w:tc>
          <w:tcPr>
            <w:tcW w:w="3331" w:type="dxa"/>
            <w:gridSpan w:val="3"/>
            <w:tcBorders>
              <w:top w:val="nil"/>
              <w:left w:val="nil"/>
              <w:bottom w:val="nil"/>
              <w:right w:val="nil"/>
            </w:tcBorders>
          </w:tcPr>
          <w:p w:rsidR="006D21B5" w:rsidRPr="00AD020F" w:rsidRDefault="006D21B5" w:rsidP="00314785">
            <w:pPr>
              <w:ind w:left="-108" w:right="-108"/>
              <w:jc w:val="center"/>
              <w:rPr>
                <w:rFonts w:ascii="Angsana New" w:hAnsi="Angsana New"/>
                <w:sz w:val="27"/>
                <w:szCs w:val="27"/>
              </w:rPr>
            </w:pPr>
            <w:r w:rsidRPr="00AD020F">
              <w:rPr>
                <w:rFonts w:ascii="Angsana New" w:hAnsi="Angsana New"/>
                <w:sz w:val="27"/>
                <w:szCs w:val="27"/>
              </w:rPr>
              <w:t>For the year end</w:t>
            </w:r>
          </w:p>
        </w:tc>
        <w:tc>
          <w:tcPr>
            <w:tcW w:w="238" w:type="dxa"/>
            <w:tcBorders>
              <w:top w:val="nil"/>
              <w:left w:val="nil"/>
              <w:bottom w:val="nil"/>
              <w:right w:val="nil"/>
            </w:tcBorders>
          </w:tcPr>
          <w:p w:rsidR="006D21B5" w:rsidRPr="00AD020F" w:rsidRDefault="006D21B5" w:rsidP="00314785">
            <w:pPr>
              <w:ind w:left="-108" w:right="-108"/>
              <w:rPr>
                <w:rFonts w:ascii="Angsana New" w:hAnsi="Angsana New"/>
                <w:sz w:val="27"/>
                <w:szCs w:val="27"/>
              </w:rPr>
            </w:pPr>
          </w:p>
        </w:tc>
        <w:tc>
          <w:tcPr>
            <w:tcW w:w="3321" w:type="dxa"/>
            <w:gridSpan w:val="3"/>
            <w:tcBorders>
              <w:top w:val="nil"/>
              <w:left w:val="nil"/>
              <w:bottom w:val="nil"/>
              <w:right w:val="nil"/>
            </w:tcBorders>
          </w:tcPr>
          <w:p w:rsidR="006D21B5" w:rsidRPr="00AD020F" w:rsidRDefault="006D21B5" w:rsidP="00314785">
            <w:pPr>
              <w:ind w:left="-108" w:right="-108"/>
              <w:jc w:val="center"/>
              <w:rPr>
                <w:rFonts w:ascii="Angsana New" w:hAnsi="Angsana New"/>
                <w:sz w:val="27"/>
                <w:szCs w:val="27"/>
              </w:rPr>
            </w:pPr>
            <w:r w:rsidRPr="00AD020F">
              <w:rPr>
                <w:rFonts w:ascii="Angsana New" w:hAnsi="Angsana New"/>
                <w:sz w:val="27"/>
                <w:szCs w:val="27"/>
              </w:rPr>
              <w:t>For the year end</w:t>
            </w:r>
          </w:p>
        </w:tc>
      </w:tr>
      <w:tr w:rsidR="006D21B5" w:rsidRPr="007E61E0" w:rsidTr="005D029D">
        <w:trPr>
          <w:cantSplit/>
        </w:trPr>
        <w:tc>
          <w:tcPr>
            <w:tcW w:w="2740" w:type="dxa"/>
            <w:tcBorders>
              <w:top w:val="nil"/>
              <w:left w:val="nil"/>
              <w:bottom w:val="nil"/>
              <w:right w:val="nil"/>
            </w:tcBorders>
          </w:tcPr>
          <w:p w:rsidR="006D21B5" w:rsidRPr="00AD020F" w:rsidRDefault="006D21B5" w:rsidP="00314785">
            <w:pPr>
              <w:jc w:val="center"/>
              <w:rPr>
                <w:rFonts w:ascii="Angsana New" w:hAnsi="Angsana New"/>
                <w:sz w:val="27"/>
                <w:szCs w:val="27"/>
              </w:rPr>
            </w:pPr>
          </w:p>
        </w:tc>
        <w:tc>
          <w:tcPr>
            <w:tcW w:w="1617"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16</w:t>
            </w:r>
          </w:p>
        </w:tc>
        <w:tc>
          <w:tcPr>
            <w:tcW w:w="238" w:type="dxa"/>
            <w:tcBorders>
              <w:top w:val="nil"/>
              <w:left w:val="nil"/>
              <w:bottom w:val="nil"/>
              <w:right w:val="nil"/>
            </w:tcBorders>
          </w:tcPr>
          <w:p w:rsidR="006D21B5" w:rsidRPr="00AD020F" w:rsidRDefault="006D21B5" w:rsidP="00314785">
            <w:pPr>
              <w:jc w:val="center"/>
              <w:rPr>
                <w:rFonts w:ascii="Angsana New" w:hAnsi="Angsana New"/>
                <w:sz w:val="27"/>
                <w:szCs w:val="27"/>
                <w:cs/>
              </w:rPr>
            </w:pPr>
          </w:p>
        </w:tc>
        <w:tc>
          <w:tcPr>
            <w:tcW w:w="1476" w:type="dxa"/>
            <w:tcBorders>
              <w:top w:val="nil"/>
              <w:left w:val="nil"/>
              <w:bottom w:val="nil"/>
              <w:right w:val="nil"/>
            </w:tcBorders>
          </w:tcPr>
          <w:p w:rsidR="006D21B5" w:rsidRPr="00AD020F" w:rsidRDefault="006D21B5" w:rsidP="00314785">
            <w:pPr>
              <w:ind w:left="-106" w:right="-46"/>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15</w:t>
            </w:r>
          </w:p>
        </w:tc>
        <w:tc>
          <w:tcPr>
            <w:tcW w:w="238" w:type="dxa"/>
            <w:tcBorders>
              <w:top w:val="nil"/>
              <w:left w:val="nil"/>
              <w:bottom w:val="nil"/>
              <w:right w:val="nil"/>
            </w:tcBorders>
          </w:tcPr>
          <w:p w:rsidR="006D21B5" w:rsidRPr="00AD020F" w:rsidRDefault="006D21B5" w:rsidP="00314785">
            <w:pPr>
              <w:jc w:val="center"/>
              <w:rPr>
                <w:rFonts w:ascii="Angsana New" w:hAnsi="Angsana New"/>
                <w:sz w:val="27"/>
                <w:szCs w:val="27"/>
              </w:rPr>
            </w:pPr>
          </w:p>
        </w:tc>
        <w:tc>
          <w:tcPr>
            <w:tcW w:w="1616"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16</w:t>
            </w:r>
          </w:p>
        </w:tc>
        <w:tc>
          <w:tcPr>
            <w:tcW w:w="236" w:type="dxa"/>
            <w:tcBorders>
              <w:top w:val="nil"/>
              <w:left w:val="nil"/>
              <w:bottom w:val="nil"/>
              <w:right w:val="nil"/>
            </w:tcBorders>
          </w:tcPr>
          <w:p w:rsidR="006D21B5" w:rsidRPr="00AD020F" w:rsidRDefault="006D21B5" w:rsidP="00314785">
            <w:pPr>
              <w:jc w:val="center"/>
              <w:rPr>
                <w:rFonts w:ascii="Angsana New" w:hAnsi="Angsana New"/>
                <w:sz w:val="27"/>
                <w:szCs w:val="27"/>
              </w:rPr>
            </w:pPr>
          </w:p>
        </w:tc>
        <w:tc>
          <w:tcPr>
            <w:tcW w:w="1469" w:type="dxa"/>
            <w:tcBorders>
              <w:top w:val="nil"/>
              <w:left w:val="nil"/>
              <w:bottom w:val="nil"/>
              <w:right w:val="nil"/>
            </w:tcBorders>
          </w:tcPr>
          <w:p w:rsidR="006D21B5" w:rsidRPr="00AD020F" w:rsidRDefault="006D21B5" w:rsidP="00314785">
            <w:pPr>
              <w:ind w:left="-66" w:right="-108"/>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15</w:t>
            </w:r>
          </w:p>
        </w:tc>
      </w:tr>
      <w:tr w:rsidR="006D21B5" w:rsidRPr="007E61E0" w:rsidTr="005D029D">
        <w:trPr>
          <w:cantSplit/>
        </w:trPr>
        <w:tc>
          <w:tcPr>
            <w:tcW w:w="2740" w:type="dxa"/>
            <w:tcBorders>
              <w:top w:val="nil"/>
              <w:left w:val="nil"/>
              <w:bottom w:val="nil"/>
              <w:right w:val="nil"/>
            </w:tcBorders>
          </w:tcPr>
          <w:p w:rsidR="006D21B5" w:rsidRPr="00AD020F" w:rsidRDefault="006D21B5" w:rsidP="00314785">
            <w:pPr>
              <w:jc w:val="center"/>
              <w:rPr>
                <w:rFonts w:ascii="Angsana New" w:hAnsi="Angsana New"/>
                <w:sz w:val="27"/>
                <w:szCs w:val="27"/>
              </w:rPr>
            </w:pPr>
          </w:p>
        </w:tc>
        <w:tc>
          <w:tcPr>
            <w:tcW w:w="1617"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Baht</w:t>
            </w:r>
          </w:p>
        </w:tc>
        <w:tc>
          <w:tcPr>
            <w:tcW w:w="238" w:type="dxa"/>
            <w:tcBorders>
              <w:top w:val="nil"/>
              <w:left w:val="nil"/>
              <w:bottom w:val="nil"/>
              <w:right w:val="nil"/>
            </w:tcBorders>
          </w:tcPr>
          <w:p w:rsidR="006D21B5" w:rsidRPr="00AD020F" w:rsidRDefault="006D21B5" w:rsidP="00314785">
            <w:pPr>
              <w:jc w:val="center"/>
              <w:rPr>
                <w:rFonts w:ascii="Angsana New" w:hAnsi="Angsana New"/>
                <w:sz w:val="27"/>
                <w:szCs w:val="27"/>
                <w:u w:val="single"/>
              </w:rPr>
            </w:pPr>
          </w:p>
        </w:tc>
        <w:tc>
          <w:tcPr>
            <w:tcW w:w="1476"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Baht</w:t>
            </w:r>
          </w:p>
        </w:tc>
        <w:tc>
          <w:tcPr>
            <w:tcW w:w="238" w:type="dxa"/>
            <w:tcBorders>
              <w:top w:val="nil"/>
              <w:left w:val="nil"/>
              <w:bottom w:val="nil"/>
              <w:right w:val="nil"/>
            </w:tcBorders>
          </w:tcPr>
          <w:p w:rsidR="006D21B5" w:rsidRPr="00AD020F" w:rsidRDefault="006D21B5" w:rsidP="00314785">
            <w:pPr>
              <w:jc w:val="center"/>
              <w:rPr>
                <w:rFonts w:ascii="Angsana New" w:hAnsi="Angsana New"/>
                <w:sz w:val="27"/>
                <w:szCs w:val="27"/>
                <w:u w:val="single"/>
              </w:rPr>
            </w:pPr>
          </w:p>
        </w:tc>
        <w:tc>
          <w:tcPr>
            <w:tcW w:w="1616"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Baht</w:t>
            </w:r>
          </w:p>
        </w:tc>
        <w:tc>
          <w:tcPr>
            <w:tcW w:w="236" w:type="dxa"/>
            <w:tcBorders>
              <w:top w:val="nil"/>
              <w:left w:val="nil"/>
              <w:bottom w:val="nil"/>
              <w:right w:val="nil"/>
            </w:tcBorders>
          </w:tcPr>
          <w:p w:rsidR="006D21B5" w:rsidRPr="00AD020F" w:rsidRDefault="006D21B5" w:rsidP="00314785">
            <w:pPr>
              <w:jc w:val="center"/>
              <w:rPr>
                <w:rFonts w:ascii="Angsana New" w:hAnsi="Angsana New"/>
                <w:sz w:val="27"/>
                <w:szCs w:val="27"/>
                <w:u w:val="single"/>
              </w:rPr>
            </w:pPr>
          </w:p>
        </w:tc>
        <w:tc>
          <w:tcPr>
            <w:tcW w:w="1469" w:type="dxa"/>
            <w:tcBorders>
              <w:top w:val="nil"/>
              <w:left w:val="nil"/>
              <w:bottom w:val="nil"/>
              <w:right w:val="nil"/>
            </w:tcBorders>
          </w:tcPr>
          <w:p w:rsidR="006D21B5" w:rsidRPr="00AD020F" w:rsidRDefault="006D21B5" w:rsidP="00314785">
            <w:pPr>
              <w:jc w:val="center"/>
              <w:rPr>
                <w:rFonts w:ascii="Angsana New" w:hAnsi="Angsana New"/>
                <w:sz w:val="27"/>
                <w:szCs w:val="27"/>
              </w:rPr>
            </w:pPr>
            <w:r w:rsidRPr="00AD020F">
              <w:rPr>
                <w:rFonts w:ascii="Angsana New" w:hAnsi="Angsana New"/>
                <w:sz w:val="27"/>
                <w:szCs w:val="27"/>
              </w:rPr>
              <w:t>Baht</w:t>
            </w:r>
          </w:p>
        </w:tc>
      </w:tr>
      <w:tr w:rsidR="005E63D7" w:rsidRPr="007E61E0" w:rsidTr="005D029D">
        <w:trPr>
          <w:cantSplit/>
        </w:trPr>
        <w:tc>
          <w:tcPr>
            <w:tcW w:w="2740" w:type="dxa"/>
            <w:tcBorders>
              <w:top w:val="nil"/>
              <w:left w:val="nil"/>
              <w:bottom w:val="nil"/>
              <w:right w:val="nil"/>
            </w:tcBorders>
          </w:tcPr>
          <w:p w:rsidR="005E63D7" w:rsidRPr="00AD020F" w:rsidRDefault="005E63D7" w:rsidP="005E63D7">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Gain (losses) on actuarial</w:t>
            </w:r>
          </w:p>
        </w:tc>
        <w:tc>
          <w:tcPr>
            <w:tcW w:w="1617" w:type="dxa"/>
            <w:tcBorders>
              <w:top w:val="nil"/>
              <w:left w:val="nil"/>
              <w:bottom w:val="nil"/>
              <w:right w:val="nil"/>
            </w:tcBorders>
          </w:tcPr>
          <w:p w:rsidR="005E63D7" w:rsidRPr="00AD020F" w:rsidRDefault="005E63D7" w:rsidP="005E63D7">
            <w:pPr>
              <w:jc w:val="right"/>
              <w:rPr>
                <w:rFonts w:ascii="Angsana New" w:hAnsi="Angsana New"/>
                <w:sz w:val="27"/>
                <w:szCs w:val="27"/>
              </w:rPr>
            </w:pPr>
            <w:r w:rsidRPr="00AD020F">
              <w:rPr>
                <w:rFonts w:ascii="Angsana New" w:hAnsi="Angsana New"/>
                <w:sz w:val="27"/>
                <w:szCs w:val="27"/>
                <w:cs/>
              </w:rPr>
              <w:t>2,71</w:t>
            </w:r>
            <w:r w:rsidRPr="00AD020F">
              <w:rPr>
                <w:rFonts w:ascii="Angsana New" w:hAnsi="Angsana New"/>
                <w:sz w:val="27"/>
                <w:szCs w:val="27"/>
              </w:rPr>
              <w:t>2,647.04</w:t>
            </w:r>
          </w:p>
        </w:tc>
        <w:tc>
          <w:tcPr>
            <w:tcW w:w="238" w:type="dxa"/>
            <w:tcBorders>
              <w:top w:val="nil"/>
              <w:left w:val="nil"/>
              <w:bottom w:val="nil"/>
              <w:right w:val="nil"/>
            </w:tcBorders>
          </w:tcPr>
          <w:p w:rsidR="005E63D7" w:rsidRPr="00AD020F" w:rsidRDefault="005E63D7" w:rsidP="005E63D7">
            <w:pPr>
              <w:tabs>
                <w:tab w:val="decimal" w:pos="585"/>
              </w:tabs>
              <w:ind w:right="90"/>
              <w:jc w:val="center"/>
              <w:rPr>
                <w:rFonts w:ascii="Angsana New" w:hAnsi="Angsana New"/>
                <w:sz w:val="27"/>
                <w:szCs w:val="27"/>
              </w:rPr>
            </w:pPr>
          </w:p>
        </w:tc>
        <w:tc>
          <w:tcPr>
            <w:tcW w:w="1476" w:type="dxa"/>
            <w:tcBorders>
              <w:top w:val="nil"/>
              <w:left w:val="nil"/>
              <w:bottom w:val="nil"/>
              <w:right w:val="nil"/>
            </w:tcBorders>
          </w:tcPr>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5E63D7" w:rsidRPr="00AD020F" w:rsidRDefault="005E63D7" w:rsidP="005E63D7">
            <w:pPr>
              <w:tabs>
                <w:tab w:val="decimal" w:pos="585"/>
              </w:tabs>
              <w:ind w:right="90"/>
              <w:jc w:val="center"/>
              <w:rPr>
                <w:rFonts w:ascii="Angsana New" w:hAnsi="Angsana New"/>
                <w:sz w:val="27"/>
                <w:szCs w:val="27"/>
              </w:rPr>
            </w:pPr>
          </w:p>
        </w:tc>
        <w:tc>
          <w:tcPr>
            <w:tcW w:w="1616" w:type="dxa"/>
            <w:tcBorders>
              <w:top w:val="nil"/>
              <w:left w:val="nil"/>
              <w:bottom w:val="nil"/>
              <w:right w:val="nil"/>
            </w:tcBorders>
          </w:tcPr>
          <w:p w:rsidR="005E63D7" w:rsidRPr="00AD020F" w:rsidRDefault="005E63D7" w:rsidP="005E63D7">
            <w:pPr>
              <w:jc w:val="right"/>
              <w:rPr>
                <w:rFonts w:ascii="Angsana New" w:hAnsi="Angsana New"/>
                <w:sz w:val="27"/>
                <w:szCs w:val="27"/>
                <w:highlight w:val="red"/>
              </w:rPr>
            </w:pPr>
            <w:r w:rsidRPr="00AD020F">
              <w:rPr>
                <w:rFonts w:ascii="Angsana New" w:hAnsi="Angsana New"/>
                <w:sz w:val="27"/>
                <w:szCs w:val="27"/>
                <w:cs/>
              </w:rPr>
              <w:t>1,056</w:t>
            </w:r>
            <w:r w:rsidRPr="00AD020F">
              <w:rPr>
                <w:rFonts w:ascii="Angsana New" w:hAnsi="Angsana New"/>
                <w:sz w:val="27"/>
                <w:szCs w:val="27"/>
              </w:rPr>
              <w:t>,407.24</w:t>
            </w:r>
          </w:p>
        </w:tc>
        <w:tc>
          <w:tcPr>
            <w:tcW w:w="236" w:type="dxa"/>
            <w:tcBorders>
              <w:top w:val="nil"/>
              <w:left w:val="nil"/>
              <w:bottom w:val="nil"/>
              <w:right w:val="nil"/>
            </w:tcBorders>
          </w:tcPr>
          <w:p w:rsidR="005E63D7" w:rsidRPr="00AD020F" w:rsidRDefault="005E63D7" w:rsidP="005E63D7">
            <w:pPr>
              <w:ind w:right="90"/>
              <w:jc w:val="right"/>
              <w:rPr>
                <w:rFonts w:ascii="Angsana New" w:hAnsi="Angsana New"/>
                <w:sz w:val="27"/>
                <w:szCs w:val="27"/>
              </w:rPr>
            </w:pPr>
          </w:p>
        </w:tc>
        <w:tc>
          <w:tcPr>
            <w:tcW w:w="1469" w:type="dxa"/>
            <w:tcBorders>
              <w:top w:val="nil"/>
              <w:left w:val="nil"/>
              <w:bottom w:val="nil"/>
              <w:right w:val="nil"/>
            </w:tcBorders>
          </w:tcPr>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r>
      <w:tr w:rsidR="005E63D7" w:rsidRPr="007E61E0" w:rsidTr="005D029D">
        <w:trPr>
          <w:cantSplit/>
        </w:trPr>
        <w:tc>
          <w:tcPr>
            <w:tcW w:w="2740" w:type="dxa"/>
            <w:tcBorders>
              <w:top w:val="nil"/>
              <w:left w:val="nil"/>
              <w:bottom w:val="nil"/>
              <w:right w:val="nil"/>
            </w:tcBorders>
          </w:tcPr>
          <w:p w:rsidR="005E63D7" w:rsidRPr="00AD020F" w:rsidRDefault="005E63D7" w:rsidP="005E63D7">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Tranfer short-term loans to related parties to long-term loan</w:t>
            </w:r>
          </w:p>
        </w:tc>
        <w:tc>
          <w:tcPr>
            <w:tcW w:w="1617" w:type="dxa"/>
            <w:tcBorders>
              <w:top w:val="nil"/>
              <w:left w:val="nil"/>
              <w:bottom w:val="nil"/>
              <w:right w:val="nil"/>
            </w:tcBorders>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5E63D7" w:rsidRPr="00AD020F" w:rsidRDefault="005E63D7" w:rsidP="005E63D7">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5E63D7" w:rsidRPr="00AD020F" w:rsidRDefault="005E63D7" w:rsidP="005E63D7">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jc w:val="right"/>
              <w:rPr>
                <w:rFonts w:ascii="Angsana New" w:hAnsi="Angsana New"/>
                <w:sz w:val="27"/>
                <w:szCs w:val="27"/>
              </w:rPr>
            </w:pPr>
            <w:r w:rsidRPr="00AD020F">
              <w:rPr>
                <w:rFonts w:ascii="Angsana New" w:hAnsi="Angsana New"/>
                <w:sz w:val="27"/>
                <w:szCs w:val="27"/>
              </w:rPr>
              <w:t>233,090,111.00</w:t>
            </w:r>
          </w:p>
        </w:tc>
        <w:tc>
          <w:tcPr>
            <w:tcW w:w="236" w:type="dxa"/>
            <w:tcBorders>
              <w:top w:val="nil"/>
              <w:left w:val="nil"/>
              <w:bottom w:val="nil"/>
              <w:right w:val="nil"/>
            </w:tcBorders>
          </w:tcPr>
          <w:p w:rsidR="005E63D7" w:rsidRPr="00AD020F" w:rsidRDefault="005E63D7" w:rsidP="005E63D7">
            <w:pPr>
              <w:ind w:left="-108" w:right="386"/>
              <w:jc w:val="right"/>
              <w:rPr>
                <w:rFonts w:ascii="Angsana New" w:hAnsi="Angsana New"/>
                <w:sz w:val="27"/>
                <w:szCs w:val="27"/>
              </w:rPr>
            </w:pPr>
          </w:p>
        </w:tc>
        <w:tc>
          <w:tcPr>
            <w:tcW w:w="1469" w:type="dxa"/>
            <w:tcBorders>
              <w:top w:val="nil"/>
              <w:left w:val="nil"/>
              <w:bottom w:val="nil"/>
              <w:right w:val="nil"/>
            </w:tcBorders>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r>
      <w:tr w:rsidR="005E63D7" w:rsidRPr="007E61E0" w:rsidTr="005D029D">
        <w:trPr>
          <w:cantSplit/>
        </w:trPr>
        <w:tc>
          <w:tcPr>
            <w:tcW w:w="2740" w:type="dxa"/>
            <w:tcBorders>
              <w:top w:val="nil"/>
              <w:left w:val="nil"/>
              <w:bottom w:val="nil"/>
              <w:right w:val="nil"/>
            </w:tcBorders>
            <w:shd w:val="clear" w:color="auto" w:fill="auto"/>
          </w:tcPr>
          <w:p w:rsidR="005E63D7" w:rsidRPr="00AD020F" w:rsidRDefault="005E63D7" w:rsidP="005E63D7">
            <w:pPr>
              <w:tabs>
                <w:tab w:val="left" w:pos="360"/>
                <w:tab w:val="left" w:pos="1080"/>
              </w:tabs>
              <w:ind w:left="270" w:hanging="270"/>
              <w:jc w:val="left"/>
              <w:rPr>
                <w:rFonts w:ascii="Angsana New" w:hAnsi="Angsana New"/>
                <w:sz w:val="27"/>
                <w:szCs w:val="27"/>
                <w:cs/>
              </w:rPr>
            </w:pPr>
            <w:r w:rsidRPr="00AD020F">
              <w:rPr>
                <w:rFonts w:ascii="Angsana New" w:hAnsi="Angsana New"/>
                <w:sz w:val="27"/>
                <w:szCs w:val="27"/>
                <w:lang w:val="en-GB"/>
              </w:rPr>
              <w:t>Transfer asset-held-for-sale to be an investment property</w:t>
            </w:r>
          </w:p>
        </w:tc>
        <w:tc>
          <w:tcPr>
            <w:tcW w:w="1617" w:type="dxa"/>
            <w:tcBorders>
              <w:top w:val="nil"/>
              <w:left w:val="nil"/>
              <w:bottom w:val="nil"/>
              <w:right w:val="nil"/>
            </w:tcBorders>
            <w:shd w:val="clear" w:color="auto" w:fill="auto"/>
          </w:tcPr>
          <w:p w:rsidR="005E63D7" w:rsidRPr="00AD020F" w:rsidRDefault="005E63D7" w:rsidP="005E63D7">
            <w:pPr>
              <w:jc w:val="right"/>
              <w:rPr>
                <w:rFonts w:ascii="Angsana New" w:hAnsi="Angsana New"/>
                <w:sz w:val="27"/>
                <w:szCs w:val="27"/>
              </w:rPr>
            </w:pPr>
          </w:p>
          <w:p w:rsidR="005E63D7" w:rsidRPr="00AD020F" w:rsidRDefault="005E63D7" w:rsidP="005E63D7">
            <w:pPr>
              <w:jc w:val="right"/>
              <w:rPr>
                <w:rFonts w:ascii="Angsana New" w:hAnsi="Angsana New"/>
                <w:sz w:val="27"/>
                <w:szCs w:val="27"/>
              </w:rPr>
            </w:pPr>
            <w:r w:rsidRPr="00AD020F">
              <w:rPr>
                <w:rFonts w:ascii="Angsana New" w:hAnsi="Angsana New"/>
                <w:sz w:val="27"/>
                <w:szCs w:val="27"/>
                <w:cs/>
              </w:rPr>
              <w:t>509,751</w:t>
            </w:r>
            <w:r w:rsidRPr="00AD020F">
              <w:rPr>
                <w:rFonts w:ascii="Angsana New" w:hAnsi="Angsana New"/>
                <w:sz w:val="27"/>
                <w:szCs w:val="27"/>
              </w:rPr>
              <w:t>,150.17</w:t>
            </w:r>
          </w:p>
        </w:tc>
        <w:tc>
          <w:tcPr>
            <w:tcW w:w="238" w:type="dxa"/>
            <w:tcBorders>
              <w:top w:val="nil"/>
              <w:left w:val="nil"/>
              <w:bottom w:val="nil"/>
              <w:right w:val="nil"/>
            </w:tcBorders>
            <w:shd w:val="clear" w:color="auto" w:fill="auto"/>
          </w:tcPr>
          <w:p w:rsidR="005E63D7" w:rsidRPr="00AD020F" w:rsidRDefault="005E63D7" w:rsidP="005E63D7">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shd w:val="clear" w:color="auto" w:fill="auto"/>
          </w:tcPr>
          <w:p w:rsidR="005E63D7" w:rsidRPr="00AD020F" w:rsidRDefault="005E63D7" w:rsidP="005E63D7">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jc w:val="right"/>
              <w:rPr>
                <w:rFonts w:ascii="Angsana New" w:hAnsi="Angsana New"/>
                <w:sz w:val="27"/>
                <w:szCs w:val="27"/>
              </w:rPr>
            </w:pPr>
            <w:r w:rsidRPr="00AD020F">
              <w:rPr>
                <w:rFonts w:ascii="Angsana New" w:hAnsi="Angsana New"/>
                <w:sz w:val="27"/>
                <w:szCs w:val="27"/>
                <w:cs/>
              </w:rPr>
              <w:t>509,751</w:t>
            </w:r>
            <w:r w:rsidRPr="00AD020F">
              <w:rPr>
                <w:rFonts w:ascii="Angsana New" w:hAnsi="Angsana New"/>
                <w:sz w:val="27"/>
                <w:szCs w:val="27"/>
              </w:rPr>
              <w:t>,150.17</w:t>
            </w:r>
          </w:p>
        </w:tc>
        <w:tc>
          <w:tcPr>
            <w:tcW w:w="236" w:type="dxa"/>
            <w:tcBorders>
              <w:top w:val="nil"/>
              <w:left w:val="nil"/>
              <w:bottom w:val="nil"/>
              <w:right w:val="nil"/>
            </w:tcBorders>
            <w:shd w:val="clear" w:color="auto" w:fill="auto"/>
          </w:tcPr>
          <w:p w:rsidR="005E63D7" w:rsidRPr="00AD020F" w:rsidRDefault="005E63D7" w:rsidP="005E63D7">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5E63D7" w:rsidRPr="00AD020F" w:rsidRDefault="005E63D7" w:rsidP="005E63D7">
            <w:pPr>
              <w:ind w:left="-108"/>
              <w:jc w:val="right"/>
              <w:rPr>
                <w:rFonts w:ascii="Angsana New" w:hAnsi="Angsana New"/>
                <w:sz w:val="27"/>
                <w:szCs w:val="27"/>
              </w:rPr>
            </w:pPr>
          </w:p>
          <w:p w:rsidR="005E63D7" w:rsidRPr="00AD020F" w:rsidRDefault="005E63D7" w:rsidP="005E63D7">
            <w:pPr>
              <w:ind w:left="-108" w:right="-106"/>
              <w:jc w:val="center"/>
              <w:rPr>
                <w:rFonts w:ascii="Angsana New" w:hAnsi="Angsana New"/>
                <w:sz w:val="27"/>
                <w:szCs w:val="27"/>
              </w:rPr>
            </w:pPr>
            <w:r w:rsidRPr="00AD020F">
              <w:rPr>
                <w:rFonts w:ascii="Angsana New" w:hAnsi="Angsana New"/>
                <w:sz w:val="27"/>
                <w:szCs w:val="27"/>
                <w:cs/>
              </w:rPr>
              <w:t>-</w:t>
            </w:r>
          </w:p>
        </w:tc>
      </w:tr>
      <w:tr w:rsidR="00AD020F" w:rsidRPr="007E61E0" w:rsidTr="005D029D">
        <w:trPr>
          <w:cantSplit/>
        </w:trPr>
        <w:tc>
          <w:tcPr>
            <w:tcW w:w="2740" w:type="dxa"/>
            <w:tcBorders>
              <w:top w:val="nil"/>
              <w:left w:val="nil"/>
              <w:bottom w:val="nil"/>
              <w:right w:val="nil"/>
            </w:tcBorders>
          </w:tcPr>
          <w:p w:rsidR="00AD020F" w:rsidRPr="00AD020F" w:rsidRDefault="00AD020F" w:rsidP="00AD020F">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Purchase of Business settle with  sale of assets-held-for-sale</w:t>
            </w:r>
          </w:p>
        </w:tc>
        <w:tc>
          <w:tcPr>
            <w:tcW w:w="1617"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AD020F" w:rsidRPr="00AD020F" w:rsidRDefault="00AD020F" w:rsidP="00AD020F">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AD020F" w:rsidRPr="00AD020F" w:rsidRDefault="00AD020F" w:rsidP="00AD020F">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c>
          <w:tcPr>
            <w:tcW w:w="236" w:type="dxa"/>
            <w:tcBorders>
              <w:top w:val="nil"/>
              <w:left w:val="nil"/>
              <w:bottom w:val="nil"/>
              <w:right w:val="nil"/>
            </w:tcBorders>
          </w:tcPr>
          <w:p w:rsidR="00AD020F" w:rsidRPr="00AD020F" w:rsidRDefault="00AD020F" w:rsidP="00AD020F">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tcPr>
          <w:p w:rsidR="00AD020F" w:rsidRPr="00AD020F" w:rsidRDefault="00AD020F" w:rsidP="00AD020F">
            <w:pPr>
              <w:ind w:left="-139"/>
              <w:jc w:val="right"/>
              <w:rPr>
                <w:rFonts w:ascii="Angsana New" w:hAnsi="Angsana New"/>
                <w:sz w:val="27"/>
                <w:szCs w:val="27"/>
              </w:rPr>
            </w:pPr>
          </w:p>
          <w:p w:rsidR="00AD020F" w:rsidRPr="00AD020F" w:rsidRDefault="00AD020F" w:rsidP="00AD020F">
            <w:pPr>
              <w:ind w:left="-139"/>
              <w:jc w:val="right"/>
              <w:rPr>
                <w:rFonts w:ascii="Angsana New" w:hAnsi="Angsana New"/>
                <w:sz w:val="27"/>
                <w:szCs w:val="27"/>
              </w:rPr>
            </w:pPr>
            <w:r w:rsidRPr="00AD020F">
              <w:rPr>
                <w:rFonts w:ascii="Angsana New" w:hAnsi="Angsana New"/>
                <w:sz w:val="27"/>
                <w:szCs w:val="27"/>
              </w:rPr>
              <w:t>807</w:t>
            </w:r>
            <w:r w:rsidRPr="00AD020F">
              <w:rPr>
                <w:rFonts w:ascii="Angsana New" w:hAnsi="Angsana New"/>
                <w:sz w:val="27"/>
                <w:szCs w:val="27"/>
                <w:cs/>
              </w:rPr>
              <w:t>,01</w:t>
            </w:r>
            <w:r w:rsidRPr="00AD020F">
              <w:rPr>
                <w:rFonts w:ascii="Angsana New" w:hAnsi="Angsana New"/>
                <w:sz w:val="27"/>
                <w:szCs w:val="27"/>
              </w:rPr>
              <w:t>3,999</w:t>
            </w:r>
            <w:r w:rsidRPr="00AD020F">
              <w:rPr>
                <w:rFonts w:ascii="Angsana New" w:hAnsi="Angsana New"/>
                <w:sz w:val="27"/>
                <w:szCs w:val="27"/>
                <w:cs/>
              </w:rPr>
              <w:t>.</w:t>
            </w:r>
            <w:r w:rsidRPr="00AD020F">
              <w:rPr>
                <w:rFonts w:ascii="Angsana New" w:hAnsi="Angsana New"/>
                <w:sz w:val="27"/>
                <w:szCs w:val="27"/>
              </w:rPr>
              <w:t>00</w:t>
            </w:r>
          </w:p>
        </w:tc>
      </w:tr>
      <w:tr w:rsidR="00AD020F" w:rsidRPr="007E61E0" w:rsidTr="005D029D">
        <w:trPr>
          <w:cantSplit/>
        </w:trPr>
        <w:tc>
          <w:tcPr>
            <w:tcW w:w="2740" w:type="dxa"/>
            <w:tcBorders>
              <w:top w:val="nil"/>
              <w:left w:val="nil"/>
              <w:bottom w:val="nil"/>
              <w:right w:val="nil"/>
            </w:tcBorders>
          </w:tcPr>
          <w:p w:rsidR="00AD020F" w:rsidRPr="00AD020F" w:rsidRDefault="00AD020F" w:rsidP="00AD020F">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Tranfer investment in subsidiary to be an investment in joint venture</w:t>
            </w:r>
          </w:p>
        </w:tc>
        <w:tc>
          <w:tcPr>
            <w:tcW w:w="1617"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AD020F" w:rsidRPr="00AD020F" w:rsidRDefault="00AD020F" w:rsidP="00AD020F">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c>
          <w:tcPr>
            <w:tcW w:w="238" w:type="dxa"/>
            <w:tcBorders>
              <w:top w:val="nil"/>
              <w:left w:val="nil"/>
              <w:bottom w:val="nil"/>
              <w:right w:val="nil"/>
            </w:tcBorders>
          </w:tcPr>
          <w:p w:rsidR="00AD020F" w:rsidRPr="00AD020F" w:rsidRDefault="00AD020F" w:rsidP="00AD020F">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tcPr>
          <w:p w:rsidR="00AD020F" w:rsidRPr="00AD020F" w:rsidRDefault="00AD020F" w:rsidP="00AD020F">
            <w:pPr>
              <w:ind w:left="-108" w:right="47"/>
              <w:jc w:val="right"/>
              <w:rPr>
                <w:rFonts w:ascii="Angsana New" w:hAnsi="Angsana New"/>
                <w:sz w:val="27"/>
                <w:szCs w:val="27"/>
              </w:rPr>
            </w:pPr>
          </w:p>
          <w:p w:rsidR="00AD020F" w:rsidRPr="00AD020F" w:rsidRDefault="00AD020F" w:rsidP="00AD020F">
            <w:pPr>
              <w:ind w:left="-108" w:right="47"/>
              <w:jc w:val="right"/>
              <w:rPr>
                <w:rFonts w:ascii="Angsana New" w:hAnsi="Angsana New"/>
                <w:sz w:val="27"/>
                <w:szCs w:val="27"/>
              </w:rPr>
            </w:pPr>
          </w:p>
          <w:p w:rsidR="00AD020F" w:rsidRPr="00AD020F" w:rsidRDefault="00AD020F" w:rsidP="00AD020F">
            <w:pPr>
              <w:ind w:left="-108"/>
              <w:jc w:val="right"/>
              <w:rPr>
                <w:rFonts w:ascii="Angsana New" w:hAnsi="Angsana New"/>
                <w:sz w:val="27"/>
                <w:szCs w:val="27"/>
              </w:rPr>
            </w:pPr>
            <w:r w:rsidRPr="00AD020F">
              <w:rPr>
                <w:rFonts w:ascii="Angsana New" w:hAnsi="Angsana New"/>
                <w:sz w:val="27"/>
                <w:szCs w:val="27"/>
                <w:cs/>
              </w:rPr>
              <w:t>1,4</w:t>
            </w:r>
            <w:r w:rsidRPr="00AD020F">
              <w:rPr>
                <w:rFonts w:ascii="Angsana New" w:hAnsi="Angsana New"/>
                <w:sz w:val="27"/>
                <w:szCs w:val="27"/>
              </w:rPr>
              <w:t>18</w:t>
            </w:r>
            <w:r w:rsidRPr="00AD020F">
              <w:rPr>
                <w:rFonts w:ascii="Angsana New" w:hAnsi="Angsana New"/>
                <w:sz w:val="27"/>
                <w:szCs w:val="27"/>
                <w:cs/>
              </w:rPr>
              <w:t>,</w:t>
            </w:r>
            <w:r w:rsidRPr="00AD020F">
              <w:rPr>
                <w:rFonts w:ascii="Angsana New" w:hAnsi="Angsana New"/>
                <w:sz w:val="27"/>
                <w:szCs w:val="27"/>
              </w:rPr>
              <w:t>956,805.41</w:t>
            </w:r>
          </w:p>
        </w:tc>
        <w:tc>
          <w:tcPr>
            <w:tcW w:w="236" w:type="dxa"/>
            <w:tcBorders>
              <w:top w:val="nil"/>
              <w:left w:val="nil"/>
              <w:bottom w:val="nil"/>
              <w:right w:val="nil"/>
            </w:tcBorders>
          </w:tcPr>
          <w:p w:rsidR="00AD020F" w:rsidRPr="00AD020F" w:rsidRDefault="00AD020F" w:rsidP="00AD020F">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tcPr>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jc w:val="right"/>
              <w:rPr>
                <w:rFonts w:ascii="Angsana New" w:hAnsi="Angsana New"/>
                <w:sz w:val="27"/>
                <w:szCs w:val="27"/>
              </w:rPr>
            </w:pPr>
          </w:p>
          <w:p w:rsidR="00AD020F" w:rsidRPr="00AD020F" w:rsidRDefault="00AD020F" w:rsidP="00AD020F">
            <w:pPr>
              <w:ind w:left="-108" w:right="-106"/>
              <w:jc w:val="center"/>
              <w:rPr>
                <w:rFonts w:ascii="Angsana New" w:hAnsi="Angsana New"/>
                <w:sz w:val="27"/>
                <w:szCs w:val="27"/>
              </w:rPr>
            </w:pPr>
            <w:r w:rsidRPr="00AD020F">
              <w:rPr>
                <w:rFonts w:ascii="Angsana New" w:hAnsi="Angsana New"/>
                <w:sz w:val="27"/>
                <w:szCs w:val="27"/>
                <w:cs/>
              </w:rPr>
              <w:t>-</w:t>
            </w:r>
          </w:p>
        </w:tc>
      </w:tr>
      <w:tr w:rsidR="00B33B6E" w:rsidRPr="007E61E0" w:rsidTr="005D029D">
        <w:trPr>
          <w:cantSplit/>
        </w:trPr>
        <w:tc>
          <w:tcPr>
            <w:tcW w:w="2740" w:type="dxa"/>
            <w:tcBorders>
              <w:top w:val="nil"/>
              <w:left w:val="nil"/>
              <w:bottom w:val="nil"/>
              <w:right w:val="nil"/>
            </w:tcBorders>
            <w:shd w:val="clear" w:color="auto" w:fill="auto"/>
          </w:tcPr>
          <w:p w:rsidR="00B33B6E" w:rsidRPr="00AD020F" w:rsidRDefault="00B33B6E" w:rsidP="00B33B6E">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 xml:space="preserve">Purchase of fixed assets </w:t>
            </w:r>
            <w:r w:rsidR="0060763C" w:rsidRPr="00AD020F">
              <w:rPr>
                <w:rFonts w:ascii="Angsana New" w:hAnsi="Angsana New"/>
                <w:sz w:val="27"/>
                <w:szCs w:val="27"/>
              </w:rPr>
              <w:t xml:space="preserve"> with credit</w:t>
            </w:r>
          </w:p>
        </w:tc>
        <w:tc>
          <w:tcPr>
            <w:tcW w:w="1617" w:type="dxa"/>
            <w:tcBorders>
              <w:top w:val="nil"/>
              <w:left w:val="nil"/>
              <w:bottom w:val="nil"/>
              <w:right w:val="nil"/>
            </w:tcBorders>
            <w:shd w:val="clear" w:color="auto" w:fill="auto"/>
          </w:tcPr>
          <w:p w:rsidR="00AD020F" w:rsidRPr="00AD020F" w:rsidRDefault="00AD020F" w:rsidP="00B33B6E">
            <w:pPr>
              <w:ind w:right="202"/>
              <w:jc w:val="right"/>
              <w:rPr>
                <w:rFonts w:ascii="Angsana New" w:hAnsi="Angsana New"/>
                <w:sz w:val="27"/>
                <w:szCs w:val="27"/>
              </w:rPr>
            </w:pPr>
          </w:p>
          <w:p w:rsidR="00B33B6E" w:rsidRPr="00AD020F" w:rsidRDefault="00AD020F" w:rsidP="00AD020F">
            <w:pPr>
              <w:jc w:val="right"/>
              <w:rPr>
                <w:rFonts w:ascii="Angsana New" w:hAnsi="Angsana New"/>
                <w:sz w:val="27"/>
                <w:szCs w:val="27"/>
                <w:highlight w:val="red"/>
              </w:rPr>
            </w:pPr>
            <w:r w:rsidRPr="00AD020F">
              <w:rPr>
                <w:rFonts w:ascii="Angsana New" w:hAnsi="Angsana New"/>
                <w:sz w:val="27"/>
                <w:szCs w:val="27"/>
              </w:rPr>
              <w:t>1,778,469.56</w:t>
            </w:r>
          </w:p>
        </w:tc>
        <w:tc>
          <w:tcPr>
            <w:tcW w:w="238" w:type="dxa"/>
            <w:tcBorders>
              <w:top w:val="nil"/>
              <w:left w:val="nil"/>
              <w:bottom w:val="nil"/>
              <w:right w:val="nil"/>
            </w:tcBorders>
            <w:shd w:val="clear" w:color="auto" w:fill="auto"/>
          </w:tcPr>
          <w:p w:rsidR="00B33B6E" w:rsidRPr="00AD020F" w:rsidRDefault="00B33B6E" w:rsidP="00B33B6E">
            <w:pPr>
              <w:tabs>
                <w:tab w:val="decimal" w:pos="432"/>
              </w:tabs>
              <w:ind w:left="-108" w:right="202"/>
              <w:jc w:val="center"/>
              <w:rPr>
                <w:rFonts w:ascii="Angsana New" w:hAnsi="Angsana New"/>
                <w:sz w:val="27"/>
                <w:szCs w:val="27"/>
                <w:cs/>
              </w:rPr>
            </w:pPr>
          </w:p>
        </w:tc>
        <w:tc>
          <w:tcPr>
            <w:tcW w:w="1476" w:type="dxa"/>
            <w:tcBorders>
              <w:top w:val="nil"/>
              <w:left w:val="nil"/>
              <w:bottom w:val="nil"/>
              <w:right w:val="nil"/>
            </w:tcBorders>
            <w:shd w:val="clear" w:color="auto" w:fill="auto"/>
          </w:tcPr>
          <w:p w:rsidR="00B33B6E" w:rsidRPr="00AD020F" w:rsidRDefault="00B33B6E" w:rsidP="00B33B6E">
            <w:pPr>
              <w:ind w:left="-108" w:right="1"/>
              <w:jc w:val="right"/>
              <w:rPr>
                <w:rFonts w:ascii="Angsana New" w:hAnsi="Angsana New"/>
                <w:sz w:val="27"/>
                <w:szCs w:val="27"/>
              </w:rPr>
            </w:pPr>
          </w:p>
          <w:p w:rsidR="00B33B6E" w:rsidRPr="00AD020F" w:rsidRDefault="00B33B6E" w:rsidP="00B33B6E">
            <w:pPr>
              <w:ind w:left="-108" w:right="1"/>
              <w:jc w:val="right"/>
              <w:rPr>
                <w:rFonts w:ascii="Angsana New" w:hAnsi="Angsana New"/>
                <w:sz w:val="27"/>
                <w:szCs w:val="27"/>
              </w:rPr>
            </w:pPr>
            <w:r w:rsidRPr="00AD020F">
              <w:rPr>
                <w:rFonts w:ascii="Angsana New" w:hAnsi="Angsana New" w:hint="cs"/>
                <w:sz w:val="27"/>
                <w:szCs w:val="27"/>
                <w:cs/>
              </w:rPr>
              <w:t>208</w:t>
            </w:r>
            <w:r w:rsidRPr="00AD020F">
              <w:rPr>
                <w:rFonts w:ascii="Angsana New" w:hAnsi="Angsana New"/>
                <w:sz w:val="27"/>
                <w:szCs w:val="27"/>
                <w:cs/>
              </w:rPr>
              <w:t>,</w:t>
            </w:r>
            <w:r w:rsidRPr="00AD020F">
              <w:rPr>
                <w:rFonts w:ascii="Angsana New" w:hAnsi="Angsana New" w:hint="cs"/>
                <w:sz w:val="27"/>
                <w:szCs w:val="27"/>
                <w:cs/>
              </w:rPr>
              <w:t>706.00</w:t>
            </w:r>
          </w:p>
        </w:tc>
        <w:tc>
          <w:tcPr>
            <w:tcW w:w="238" w:type="dxa"/>
            <w:tcBorders>
              <w:top w:val="nil"/>
              <w:left w:val="nil"/>
              <w:bottom w:val="nil"/>
              <w:right w:val="nil"/>
            </w:tcBorders>
            <w:shd w:val="clear" w:color="auto" w:fill="auto"/>
          </w:tcPr>
          <w:p w:rsidR="00B33B6E" w:rsidRPr="00AD020F" w:rsidRDefault="00B33B6E" w:rsidP="00B33B6E">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B33B6E" w:rsidRPr="00AD020F" w:rsidRDefault="00B33B6E" w:rsidP="00B33B6E">
            <w:pPr>
              <w:ind w:left="-108"/>
              <w:jc w:val="right"/>
              <w:rPr>
                <w:rFonts w:ascii="Angsana New" w:hAnsi="Angsana New"/>
                <w:sz w:val="27"/>
                <w:szCs w:val="27"/>
              </w:rPr>
            </w:pPr>
          </w:p>
          <w:p w:rsidR="00B33B6E" w:rsidRPr="00AD020F" w:rsidRDefault="00B33B6E" w:rsidP="00B33B6E">
            <w:pPr>
              <w:ind w:left="-108"/>
              <w:jc w:val="right"/>
              <w:rPr>
                <w:rFonts w:ascii="Angsana New" w:hAnsi="Angsana New"/>
                <w:sz w:val="27"/>
                <w:szCs w:val="27"/>
              </w:rPr>
            </w:pPr>
            <w:r w:rsidRPr="00AD020F">
              <w:rPr>
                <w:rFonts w:ascii="Angsana New" w:hAnsi="Angsana New"/>
                <w:sz w:val="27"/>
                <w:szCs w:val="27"/>
              </w:rPr>
              <w:t>134,920.56</w:t>
            </w:r>
          </w:p>
        </w:tc>
        <w:tc>
          <w:tcPr>
            <w:tcW w:w="236" w:type="dxa"/>
            <w:tcBorders>
              <w:top w:val="nil"/>
              <w:left w:val="nil"/>
              <w:bottom w:val="nil"/>
              <w:right w:val="nil"/>
            </w:tcBorders>
            <w:shd w:val="clear" w:color="auto" w:fill="auto"/>
          </w:tcPr>
          <w:p w:rsidR="00B33B6E" w:rsidRPr="00AD020F" w:rsidRDefault="00B33B6E" w:rsidP="00B33B6E">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B33B6E" w:rsidRPr="00AD020F" w:rsidRDefault="00B33B6E" w:rsidP="00B33B6E">
            <w:pPr>
              <w:ind w:left="-108" w:right="-106"/>
              <w:jc w:val="center"/>
              <w:rPr>
                <w:rFonts w:ascii="Angsana New" w:hAnsi="Angsana New"/>
                <w:sz w:val="27"/>
                <w:szCs w:val="27"/>
              </w:rPr>
            </w:pPr>
          </w:p>
          <w:p w:rsidR="00B33B6E" w:rsidRPr="00AD020F" w:rsidRDefault="00B33B6E" w:rsidP="00B33B6E">
            <w:pPr>
              <w:ind w:left="-108" w:right="-106"/>
              <w:jc w:val="center"/>
              <w:rPr>
                <w:rFonts w:ascii="Angsana New" w:hAnsi="Angsana New"/>
                <w:sz w:val="27"/>
                <w:szCs w:val="27"/>
              </w:rPr>
            </w:pPr>
            <w:r w:rsidRPr="00AD020F">
              <w:rPr>
                <w:rFonts w:ascii="Angsana New" w:hAnsi="Angsana New"/>
                <w:sz w:val="27"/>
                <w:szCs w:val="27"/>
                <w:cs/>
              </w:rPr>
              <w:t>-</w:t>
            </w:r>
          </w:p>
        </w:tc>
      </w:tr>
      <w:tr w:rsidR="00AD020F" w:rsidRPr="007E61E0" w:rsidTr="005D029D">
        <w:trPr>
          <w:cantSplit/>
        </w:trPr>
        <w:tc>
          <w:tcPr>
            <w:tcW w:w="2740" w:type="dxa"/>
            <w:tcBorders>
              <w:top w:val="nil"/>
              <w:left w:val="nil"/>
              <w:bottom w:val="nil"/>
              <w:right w:val="nil"/>
            </w:tcBorders>
            <w:shd w:val="clear" w:color="auto" w:fill="auto"/>
          </w:tcPr>
          <w:p w:rsidR="00AD020F" w:rsidRPr="007E61E0" w:rsidRDefault="00AD020F" w:rsidP="00AD020F">
            <w:pPr>
              <w:tabs>
                <w:tab w:val="left" w:pos="360"/>
                <w:tab w:val="left" w:pos="1080"/>
              </w:tabs>
              <w:ind w:left="270" w:right="-115" w:hanging="270"/>
              <w:jc w:val="left"/>
              <w:rPr>
                <w:rFonts w:ascii="Angsana New" w:hAnsi="Angsana New"/>
                <w:spacing w:val="-4"/>
                <w:sz w:val="27"/>
                <w:szCs w:val="27"/>
                <w:cs/>
                <w:lang w:val="en-GB"/>
              </w:rPr>
            </w:pPr>
            <w:r w:rsidRPr="007E61E0">
              <w:rPr>
                <w:rFonts w:ascii="Angsana New" w:hAnsi="Angsana New"/>
                <w:spacing w:val="-4"/>
                <w:sz w:val="27"/>
                <w:szCs w:val="27"/>
                <w:lang w:val="en-GB"/>
              </w:rPr>
              <w:t>Transfer test run product to assets</w:t>
            </w:r>
          </w:p>
        </w:tc>
        <w:tc>
          <w:tcPr>
            <w:tcW w:w="1617" w:type="dxa"/>
            <w:tcBorders>
              <w:top w:val="nil"/>
              <w:left w:val="nil"/>
              <w:bottom w:val="nil"/>
              <w:right w:val="nil"/>
            </w:tcBorders>
            <w:shd w:val="clear" w:color="auto" w:fill="auto"/>
          </w:tcPr>
          <w:p w:rsidR="00AD020F" w:rsidRPr="00AD020F" w:rsidRDefault="00AD020F" w:rsidP="00AD020F">
            <w:pPr>
              <w:jc w:val="right"/>
              <w:rPr>
                <w:rFonts w:ascii="Angsana New" w:hAnsi="Angsana New"/>
                <w:sz w:val="27"/>
                <w:szCs w:val="27"/>
              </w:rPr>
            </w:pPr>
            <w:r w:rsidRPr="00AD020F">
              <w:rPr>
                <w:rFonts w:ascii="Angsana New" w:hAnsi="Angsana New"/>
                <w:sz w:val="27"/>
                <w:szCs w:val="27"/>
                <w:cs/>
              </w:rPr>
              <w:t>1</w:t>
            </w:r>
            <w:r w:rsidRPr="00AD020F">
              <w:rPr>
                <w:rFonts w:ascii="Angsana New" w:hAnsi="Angsana New" w:hint="cs"/>
                <w:sz w:val="27"/>
                <w:szCs w:val="27"/>
                <w:cs/>
              </w:rPr>
              <w:t>6</w:t>
            </w:r>
            <w:r w:rsidRPr="00AD020F">
              <w:rPr>
                <w:rFonts w:ascii="Angsana New" w:hAnsi="Angsana New"/>
                <w:sz w:val="27"/>
                <w:szCs w:val="27"/>
              </w:rPr>
              <w:t>5</w:t>
            </w:r>
            <w:r w:rsidRPr="00AD020F">
              <w:rPr>
                <w:rFonts w:ascii="Angsana New" w:hAnsi="Angsana New"/>
                <w:sz w:val="27"/>
                <w:szCs w:val="27"/>
                <w:cs/>
              </w:rPr>
              <w:t>,</w:t>
            </w:r>
            <w:r w:rsidRPr="00AD020F">
              <w:rPr>
                <w:rFonts w:ascii="Angsana New" w:hAnsi="Angsana New"/>
                <w:sz w:val="27"/>
                <w:szCs w:val="27"/>
              </w:rPr>
              <w:t>175,998.39</w:t>
            </w:r>
          </w:p>
        </w:tc>
        <w:tc>
          <w:tcPr>
            <w:tcW w:w="238" w:type="dxa"/>
            <w:tcBorders>
              <w:top w:val="nil"/>
              <w:left w:val="nil"/>
              <w:bottom w:val="nil"/>
              <w:right w:val="nil"/>
            </w:tcBorders>
            <w:shd w:val="clear" w:color="auto" w:fill="auto"/>
          </w:tcPr>
          <w:p w:rsidR="00AD020F" w:rsidRPr="007E61E0" w:rsidRDefault="00AD020F" w:rsidP="00AD020F">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AD020F" w:rsidRPr="007E61E0" w:rsidRDefault="00AD020F" w:rsidP="00AD020F">
            <w:pPr>
              <w:ind w:left="-108" w:right="-106"/>
              <w:jc w:val="center"/>
              <w:rPr>
                <w:rFonts w:ascii="Angsana New" w:hAnsi="Angsana New"/>
                <w:sz w:val="27"/>
                <w:szCs w:val="27"/>
              </w:rPr>
            </w:pPr>
            <w:r w:rsidRPr="007E61E0">
              <w:rPr>
                <w:rFonts w:ascii="Angsana New" w:hAnsi="Angsana New"/>
                <w:sz w:val="27"/>
                <w:szCs w:val="27"/>
                <w:cs/>
              </w:rPr>
              <w:t>-</w:t>
            </w:r>
          </w:p>
        </w:tc>
        <w:tc>
          <w:tcPr>
            <w:tcW w:w="238" w:type="dxa"/>
            <w:tcBorders>
              <w:top w:val="nil"/>
              <w:left w:val="nil"/>
              <w:bottom w:val="nil"/>
              <w:right w:val="nil"/>
            </w:tcBorders>
            <w:shd w:val="clear" w:color="auto" w:fill="auto"/>
          </w:tcPr>
          <w:p w:rsidR="00AD020F" w:rsidRPr="007E61E0" w:rsidRDefault="00AD020F" w:rsidP="00AD020F">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AD020F" w:rsidRPr="007E61E0" w:rsidRDefault="00AD020F" w:rsidP="00AD020F">
            <w:pPr>
              <w:ind w:left="-108" w:right="-106"/>
              <w:jc w:val="center"/>
              <w:rPr>
                <w:rFonts w:ascii="Angsana New" w:hAnsi="Angsana New"/>
                <w:sz w:val="27"/>
                <w:szCs w:val="27"/>
              </w:rPr>
            </w:pPr>
            <w:r w:rsidRPr="007E61E0">
              <w:rPr>
                <w:rFonts w:ascii="Angsana New" w:hAnsi="Angsana New"/>
                <w:sz w:val="27"/>
                <w:szCs w:val="27"/>
                <w:cs/>
              </w:rPr>
              <w:t>-</w:t>
            </w:r>
          </w:p>
        </w:tc>
        <w:tc>
          <w:tcPr>
            <w:tcW w:w="236" w:type="dxa"/>
            <w:tcBorders>
              <w:top w:val="nil"/>
              <w:left w:val="nil"/>
              <w:bottom w:val="nil"/>
              <w:right w:val="nil"/>
            </w:tcBorders>
            <w:shd w:val="clear" w:color="auto" w:fill="auto"/>
          </w:tcPr>
          <w:p w:rsidR="00AD020F" w:rsidRPr="007E61E0" w:rsidRDefault="00AD020F" w:rsidP="00AD020F">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AD020F" w:rsidRPr="007E61E0" w:rsidRDefault="00AD020F" w:rsidP="00AD020F">
            <w:pPr>
              <w:ind w:left="-108" w:right="-106"/>
              <w:jc w:val="center"/>
              <w:rPr>
                <w:rFonts w:ascii="Angsana New" w:hAnsi="Angsana New"/>
                <w:sz w:val="27"/>
                <w:szCs w:val="27"/>
              </w:rPr>
            </w:pPr>
            <w:r w:rsidRPr="007E61E0">
              <w:rPr>
                <w:rFonts w:ascii="Angsana New" w:hAnsi="Angsana New"/>
                <w:sz w:val="27"/>
                <w:szCs w:val="27"/>
                <w:cs/>
              </w:rPr>
              <w:t>-</w:t>
            </w:r>
          </w:p>
        </w:tc>
      </w:tr>
      <w:tr w:rsidR="007E61E0" w:rsidRPr="007E61E0" w:rsidTr="005D029D">
        <w:trPr>
          <w:cantSplit/>
        </w:trPr>
        <w:tc>
          <w:tcPr>
            <w:tcW w:w="2740" w:type="dxa"/>
            <w:tcBorders>
              <w:top w:val="nil"/>
              <w:left w:val="nil"/>
              <w:bottom w:val="nil"/>
              <w:right w:val="nil"/>
            </w:tcBorders>
            <w:shd w:val="clear" w:color="auto" w:fill="auto"/>
          </w:tcPr>
          <w:p w:rsidR="007E61E0" w:rsidRPr="00AD020F" w:rsidRDefault="007E61E0" w:rsidP="007E61E0">
            <w:pPr>
              <w:tabs>
                <w:tab w:val="left" w:pos="360"/>
                <w:tab w:val="left" w:pos="1080"/>
              </w:tabs>
              <w:ind w:left="270" w:hanging="270"/>
              <w:jc w:val="left"/>
              <w:rPr>
                <w:rFonts w:ascii="Angsana New" w:hAnsi="Angsana New"/>
                <w:sz w:val="27"/>
                <w:szCs w:val="27"/>
              </w:rPr>
            </w:pPr>
            <w:r w:rsidRPr="00AD020F">
              <w:rPr>
                <w:rFonts w:ascii="Angsana New" w:hAnsi="Angsana New"/>
                <w:sz w:val="27"/>
                <w:szCs w:val="27"/>
              </w:rPr>
              <w:t>Transfer capitalized interest to be  propetry, plant and equipment</w:t>
            </w:r>
          </w:p>
        </w:tc>
        <w:tc>
          <w:tcPr>
            <w:tcW w:w="1617" w:type="dxa"/>
            <w:tcBorders>
              <w:top w:val="nil"/>
              <w:left w:val="nil"/>
              <w:bottom w:val="nil"/>
              <w:right w:val="nil"/>
            </w:tcBorders>
            <w:shd w:val="clear" w:color="auto" w:fill="auto"/>
          </w:tcPr>
          <w:p w:rsidR="007E61E0" w:rsidRPr="00AD020F" w:rsidRDefault="007E61E0" w:rsidP="007E61E0">
            <w:pPr>
              <w:ind w:left="-108"/>
              <w:jc w:val="right"/>
              <w:rPr>
                <w:rFonts w:ascii="Angsana New" w:hAnsi="Angsana New"/>
                <w:sz w:val="27"/>
                <w:szCs w:val="27"/>
                <w:highlight w:val="red"/>
              </w:rPr>
            </w:pPr>
          </w:p>
          <w:p w:rsidR="007E61E0" w:rsidRPr="00AD020F" w:rsidRDefault="00AD020F" w:rsidP="007E61E0">
            <w:pPr>
              <w:ind w:left="-108"/>
              <w:jc w:val="right"/>
              <w:rPr>
                <w:rFonts w:ascii="Angsana New" w:hAnsi="Angsana New"/>
                <w:sz w:val="27"/>
                <w:szCs w:val="27"/>
                <w:highlight w:val="red"/>
              </w:rPr>
            </w:pPr>
            <w:r w:rsidRPr="00AD020F">
              <w:rPr>
                <w:rFonts w:ascii="Angsana New" w:hAnsi="Angsana New"/>
                <w:sz w:val="27"/>
                <w:szCs w:val="27"/>
              </w:rPr>
              <w:t>2</w:t>
            </w:r>
            <w:r w:rsidRPr="00AD020F">
              <w:rPr>
                <w:rFonts w:ascii="Angsana New" w:hAnsi="Angsana New" w:hint="cs"/>
                <w:sz w:val="27"/>
                <w:szCs w:val="27"/>
                <w:cs/>
              </w:rPr>
              <w:t>,</w:t>
            </w:r>
            <w:r w:rsidRPr="00AD020F">
              <w:rPr>
                <w:rFonts w:ascii="Angsana New" w:hAnsi="Angsana New"/>
                <w:sz w:val="27"/>
                <w:szCs w:val="27"/>
              </w:rPr>
              <w:t>395,859.32</w:t>
            </w:r>
          </w:p>
        </w:tc>
        <w:tc>
          <w:tcPr>
            <w:tcW w:w="238" w:type="dxa"/>
            <w:tcBorders>
              <w:top w:val="nil"/>
              <w:left w:val="nil"/>
              <w:bottom w:val="nil"/>
              <w:right w:val="nil"/>
            </w:tcBorders>
            <w:shd w:val="clear" w:color="auto" w:fill="auto"/>
          </w:tcPr>
          <w:p w:rsidR="007E61E0" w:rsidRPr="00AD020F" w:rsidRDefault="007E61E0" w:rsidP="007E61E0">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7E61E0" w:rsidRPr="007E61E0" w:rsidRDefault="007E61E0" w:rsidP="007E61E0">
            <w:pPr>
              <w:ind w:left="-108" w:right="1"/>
              <w:jc w:val="right"/>
              <w:rPr>
                <w:rFonts w:ascii="Angsana New" w:hAnsi="Angsana New"/>
                <w:sz w:val="27"/>
                <w:szCs w:val="27"/>
              </w:rPr>
            </w:pPr>
          </w:p>
          <w:p w:rsidR="007E61E0" w:rsidRPr="007E61E0" w:rsidRDefault="007E61E0" w:rsidP="007E61E0">
            <w:pPr>
              <w:ind w:left="-108" w:right="1"/>
              <w:jc w:val="right"/>
              <w:rPr>
                <w:rFonts w:ascii="Angsana New" w:hAnsi="Angsana New"/>
                <w:sz w:val="27"/>
                <w:szCs w:val="27"/>
              </w:rPr>
            </w:pPr>
            <w:r w:rsidRPr="007E61E0">
              <w:rPr>
                <w:rFonts w:ascii="Angsana New" w:hAnsi="Angsana New" w:hint="cs"/>
                <w:sz w:val="27"/>
                <w:szCs w:val="27"/>
                <w:cs/>
              </w:rPr>
              <w:t>67</w:t>
            </w:r>
            <w:r w:rsidRPr="007E61E0">
              <w:rPr>
                <w:rFonts w:ascii="Angsana New" w:hAnsi="Angsana New"/>
                <w:sz w:val="27"/>
                <w:szCs w:val="27"/>
                <w:cs/>
              </w:rPr>
              <w:t>,</w:t>
            </w:r>
            <w:r w:rsidRPr="007E61E0">
              <w:rPr>
                <w:rFonts w:ascii="Angsana New" w:hAnsi="Angsana New" w:hint="cs"/>
                <w:sz w:val="27"/>
                <w:szCs w:val="27"/>
                <w:cs/>
              </w:rPr>
              <w:t>640</w:t>
            </w:r>
            <w:r w:rsidRPr="007E61E0">
              <w:rPr>
                <w:rFonts w:ascii="Angsana New" w:hAnsi="Angsana New"/>
                <w:sz w:val="27"/>
                <w:szCs w:val="27"/>
              </w:rPr>
              <w:t>,637</w:t>
            </w:r>
            <w:r w:rsidRPr="007E61E0">
              <w:rPr>
                <w:rFonts w:ascii="Angsana New" w:hAnsi="Angsana New"/>
                <w:sz w:val="27"/>
                <w:szCs w:val="27"/>
                <w:cs/>
              </w:rPr>
              <w:t>.</w:t>
            </w:r>
            <w:r w:rsidRPr="007E61E0">
              <w:rPr>
                <w:rFonts w:ascii="Angsana New" w:hAnsi="Angsana New"/>
                <w:sz w:val="27"/>
                <w:szCs w:val="27"/>
              </w:rPr>
              <w:t>54</w:t>
            </w:r>
          </w:p>
        </w:tc>
        <w:tc>
          <w:tcPr>
            <w:tcW w:w="238" w:type="dxa"/>
            <w:tcBorders>
              <w:top w:val="nil"/>
              <w:left w:val="nil"/>
              <w:bottom w:val="nil"/>
              <w:right w:val="nil"/>
            </w:tcBorders>
            <w:shd w:val="clear" w:color="auto" w:fill="auto"/>
          </w:tcPr>
          <w:p w:rsidR="007E61E0" w:rsidRPr="007E61E0" w:rsidRDefault="007E61E0" w:rsidP="007E61E0">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7E61E0" w:rsidRPr="007E61E0" w:rsidRDefault="007E61E0" w:rsidP="007E61E0">
            <w:pPr>
              <w:ind w:left="-108"/>
              <w:jc w:val="right"/>
              <w:rPr>
                <w:rFonts w:ascii="Angsana New" w:hAnsi="Angsana New"/>
                <w:sz w:val="27"/>
                <w:szCs w:val="27"/>
              </w:rPr>
            </w:pPr>
          </w:p>
          <w:p w:rsidR="007E61E0" w:rsidRPr="007E61E0" w:rsidRDefault="007E61E0" w:rsidP="007E61E0">
            <w:pPr>
              <w:ind w:left="-108" w:right="-106"/>
              <w:jc w:val="center"/>
              <w:rPr>
                <w:rFonts w:ascii="Angsana New" w:hAnsi="Angsana New"/>
                <w:sz w:val="27"/>
                <w:szCs w:val="27"/>
              </w:rPr>
            </w:pPr>
            <w:r w:rsidRPr="007E61E0">
              <w:rPr>
                <w:rFonts w:ascii="Angsana New" w:hAnsi="Angsana New"/>
                <w:sz w:val="27"/>
                <w:szCs w:val="27"/>
                <w:cs/>
              </w:rPr>
              <w:t>-</w:t>
            </w:r>
          </w:p>
        </w:tc>
        <w:tc>
          <w:tcPr>
            <w:tcW w:w="236" w:type="dxa"/>
            <w:tcBorders>
              <w:top w:val="nil"/>
              <w:left w:val="nil"/>
              <w:bottom w:val="nil"/>
              <w:right w:val="nil"/>
            </w:tcBorders>
            <w:shd w:val="clear" w:color="auto" w:fill="auto"/>
          </w:tcPr>
          <w:p w:rsidR="007E61E0" w:rsidRPr="007E61E0" w:rsidRDefault="007E61E0" w:rsidP="007E61E0">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7E61E0" w:rsidRPr="007E61E0" w:rsidRDefault="007E61E0" w:rsidP="007E61E0">
            <w:pPr>
              <w:ind w:left="-108"/>
              <w:jc w:val="right"/>
              <w:rPr>
                <w:rFonts w:ascii="Angsana New" w:hAnsi="Angsana New"/>
                <w:sz w:val="27"/>
                <w:szCs w:val="27"/>
              </w:rPr>
            </w:pPr>
          </w:p>
          <w:p w:rsidR="007E61E0" w:rsidRPr="007E61E0" w:rsidRDefault="007E61E0" w:rsidP="007E61E0">
            <w:pPr>
              <w:ind w:left="-108" w:right="-106"/>
              <w:jc w:val="center"/>
              <w:rPr>
                <w:rFonts w:ascii="Angsana New" w:hAnsi="Angsana New"/>
                <w:sz w:val="27"/>
                <w:szCs w:val="27"/>
              </w:rPr>
            </w:pPr>
            <w:r w:rsidRPr="007E61E0">
              <w:rPr>
                <w:rFonts w:ascii="Angsana New" w:hAnsi="Angsana New"/>
                <w:sz w:val="27"/>
                <w:szCs w:val="27"/>
                <w:cs/>
              </w:rPr>
              <w:t>-</w:t>
            </w:r>
          </w:p>
        </w:tc>
      </w:tr>
      <w:tr w:rsidR="00CA3C98" w:rsidRPr="007E61E0" w:rsidTr="005D029D">
        <w:trPr>
          <w:cantSplit/>
        </w:trPr>
        <w:tc>
          <w:tcPr>
            <w:tcW w:w="2740" w:type="dxa"/>
            <w:tcBorders>
              <w:top w:val="nil"/>
              <w:left w:val="nil"/>
              <w:bottom w:val="nil"/>
              <w:right w:val="nil"/>
            </w:tcBorders>
          </w:tcPr>
          <w:p w:rsidR="00CA3C98" w:rsidRPr="007E61E0" w:rsidRDefault="00CA3C98" w:rsidP="00CA3C98">
            <w:pPr>
              <w:tabs>
                <w:tab w:val="left" w:pos="360"/>
                <w:tab w:val="left" w:pos="1080"/>
              </w:tabs>
              <w:ind w:left="270" w:hanging="270"/>
              <w:jc w:val="left"/>
              <w:rPr>
                <w:rFonts w:ascii="Angsana New" w:hAnsi="Angsana New"/>
                <w:sz w:val="27"/>
                <w:szCs w:val="27"/>
              </w:rPr>
            </w:pPr>
            <w:r w:rsidRPr="007E61E0">
              <w:rPr>
                <w:rFonts w:ascii="Angsana New" w:hAnsi="Angsana New"/>
                <w:sz w:val="27"/>
                <w:szCs w:val="27"/>
              </w:rPr>
              <w:t>Tranfer  advance payment for shares to be aninvestment in  an associated</w:t>
            </w:r>
          </w:p>
        </w:tc>
        <w:tc>
          <w:tcPr>
            <w:tcW w:w="1617" w:type="dxa"/>
            <w:tcBorders>
              <w:top w:val="nil"/>
              <w:left w:val="nil"/>
              <w:bottom w:val="nil"/>
              <w:right w:val="nil"/>
            </w:tcBorders>
          </w:tcPr>
          <w:p w:rsidR="00CA3C98" w:rsidRPr="00A1372D" w:rsidRDefault="00CA3C98" w:rsidP="00CA3C98">
            <w:pPr>
              <w:ind w:left="-108"/>
              <w:jc w:val="right"/>
              <w:rPr>
                <w:rFonts w:ascii="Angsana New" w:hAnsi="Angsana New"/>
                <w:sz w:val="27"/>
                <w:szCs w:val="27"/>
              </w:rPr>
            </w:pPr>
          </w:p>
          <w:p w:rsidR="00CA3C98" w:rsidRPr="00A1372D" w:rsidRDefault="00CA3C98" w:rsidP="00CA3C98">
            <w:pPr>
              <w:ind w:left="-108"/>
              <w:jc w:val="right"/>
              <w:rPr>
                <w:rFonts w:ascii="Angsana New" w:hAnsi="Angsana New"/>
                <w:sz w:val="27"/>
                <w:szCs w:val="27"/>
              </w:rPr>
            </w:pPr>
          </w:p>
          <w:p w:rsidR="00CA3C98" w:rsidRPr="00A1372D" w:rsidRDefault="002841AE" w:rsidP="00CA3C98">
            <w:pPr>
              <w:ind w:left="-108"/>
              <w:jc w:val="right"/>
              <w:rPr>
                <w:rFonts w:ascii="Angsana New" w:hAnsi="Angsana New"/>
                <w:sz w:val="27"/>
                <w:szCs w:val="27"/>
              </w:rPr>
            </w:pPr>
            <w:r w:rsidRPr="00A1372D">
              <w:rPr>
                <w:rFonts w:ascii="Angsana New" w:hAnsi="Angsana New"/>
                <w:sz w:val="27"/>
                <w:szCs w:val="27"/>
                <w:cs/>
              </w:rPr>
              <w:t>3</w:t>
            </w:r>
            <w:r w:rsidRPr="00A1372D">
              <w:rPr>
                <w:rFonts w:ascii="Angsana New" w:hAnsi="Angsana New"/>
                <w:sz w:val="27"/>
                <w:szCs w:val="27"/>
              </w:rPr>
              <w:t>,468,750.00</w:t>
            </w:r>
          </w:p>
        </w:tc>
        <w:tc>
          <w:tcPr>
            <w:tcW w:w="238" w:type="dxa"/>
            <w:tcBorders>
              <w:top w:val="nil"/>
              <w:left w:val="nil"/>
              <w:bottom w:val="nil"/>
              <w:right w:val="nil"/>
            </w:tcBorders>
          </w:tcPr>
          <w:p w:rsidR="00CA3C98" w:rsidRPr="00CA3C98" w:rsidRDefault="00CA3C98" w:rsidP="00CA3C98">
            <w:pPr>
              <w:jc w:val="center"/>
              <w:rPr>
                <w:rFonts w:ascii="Angsana New" w:hAnsi="Angsana New"/>
                <w:sz w:val="27"/>
                <w:szCs w:val="27"/>
                <w:u w:val="single"/>
              </w:rPr>
            </w:pPr>
          </w:p>
        </w:tc>
        <w:tc>
          <w:tcPr>
            <w:tcW w:w="1476" w:type="dxa"/>
            <w:tcBorders>
              <w:top w:val="nil"/>
              <w:left w:val="nil"/>
              <w:bottom w:val="nil"/>
              <w:right w:val="nil"/>
            </w:tcBorders>
          </w:tcPr>
          <w:p w:rsidR="00CA3C98" w:rsidRDefault="00CA3C98" w:rsidP="00CA3C98">
            <w:pPr>
              <w:ind w:left="-108"/>
              <w:jc w:val="right"/>
              <w:rPr>
                <w:rFonts w:ascii="Angsana New" w:hAnsi="Angsana New"/>
                <w:sz w:val="27"/>
                <w:szCs w:val="27"/>
              </w:rPr>
            </w:pPr>
          </w:p>
          <w:p w:rsidR="00CA3C98" w:rsidRPr="00CA3C98" w:rsidRDefault="00CA3C98" w:rsidP="00CA3C98">
            <w:pPr>
              <w:ind w:left="-108"/>
              <w:jc w:val="right"/>
              <w:rPr>
                <w:rFonts w:ascii="Angsana New" w:hAnsi="Angsana New"/>
                <w:sz w:val="27"/>
                <w:szCs w:val="27"/>
              </w:rPr>
            </w:pPr>
          </w:p>
          <w:p w:rsidR="00CA3C98" w:rsidRPr="00CA3C98" w:rsidRDefault="00CA3C98" w:rsidP="00CA3C98">
            <w:pPr>
              <w:ind w:left="-108" w:right="-106"/>
              <w:jc w:val="center"/>
              <w:rPr>
                <w:rFonts w:ascii="Angsana New" w:hAnsi="Angsana New"/>
                <w:sz w:val="27"/>
                <w:szCs w:val="27"/>
              </w:rPr>
            </w:pPr>
            <w:r w:rsidRPr="00CA3C98">
              <w:rPr>
                <w:rFonts w:ascii="Angsana New" w:hAnsi="Angsana New"/>
                <w:sz w:val="27"/>
                <w:szCs w:val="27"/>
                <w:cs/>
              </w:rPr>
              <w:t>-</w:t>
            </w:r>
          </w:p>
        </w:tc>
        <w:tc>
          <w:tcPr>
            <w:tcW w:w="238" w:type="dxa"/>
            <w:tcBorders>
              <w:top w:val="nil"/>
              <w:left w:val="nil"/>
              <w:bottom w:val="nil"/>
              <w:right w:val="nil"/>
            </w:tcBorders>
          </w:tcPr>
          <w:p w:rsidR="00CA3C98" w:rsidRPr="00CA3C98" w:rsidRDefault="00CA3C98" w:rsidP="00CA3C98">
            <w:pPr>
              <w:ind w:left="-108" w:right="386"/>
              <w:jc w:val="right"/>
              <w:rPr>
                <w:rFonts w:ascii="Angsana New" w:hAnsi="Angsana New"/>
                <w:sz w:val="27"/>
                <w:szCs w:val="27"/>
              </w:rPr>
            </w:pPr>
          </w:p>
        </w:tc>
        <w:tc>
          <w:tcPr>
            <w:tcW w:w="1616" w:type="dxa"/>
            <w:tcBorders>
              <w:top w:val="nil"/>
              <w:left w:val="nil"/>
              <w:bottom w:val="nil"/>
              <w:right w:val="nil"/>
            </w:tcBorders>
          </w:tcPr>
          <w:p w:rsidR="00CA3C98" w:rsidRDefault="00CA3C98" w:rsidP="00CA3C98">
            <w:pPr>
              <w:ind w:left="-108" w:right="47"/>
              <w:jc w:val="right"/>
              <w:rPr>
                <w:rFonts w:ascii="Angsana New" w:hAnsi="Angsana New"/>
                <w:sz w:val="27"/>
                <w:szCs w:val="27"/>
              </w:rPr>
            </w:pPr>
          </w:p>
          <w:p w:rsidR="00CA3C98" w:rsidRPr="00CA3C98" w:rsidRDefault="00CA3C98" w:rsidP="00CA3C98">
            <w:pPr>
              <w:ind w:left="-108" w:right="47"/>
              <w:jc w:val="right"/>
              <w:rPr>
                <w:rFonts w:ascii="Angsana New" w:hAnsi="Angsana New"/>
                <w:sz w:val="27"/>
                <w:szCs w:val="27"/>
              </w:rPr>
            </w:pPr>
          </w:p>
          <w:p w:rsidR="00CA3C98" w:rsidRPr="00CA3C98" w:rsidRDefault="00CA3C98" w:rsidP="00CA3C98">
            <w:pPr>
              <w:ind w:left="-108"/>
              <w:jc w:val="right"/>
              <w:rPr>
                <w:rFonts w:ascii="Angsana New" w:hAnsi="Angsana New"/>
                <w:sz w:val="27"/>
                <w:szCs w:val="27"/>
                <w:cs/>
              </w:rPr>
            </w:pPr>
            <w:r w:rsidRPr="00CA3C98">
              <w:rPr>
                <w:rFonts w:ascii="Angsana New" w:hAnsi="Angsana New"/>
                <w:sz w:val="27"/>
                <w:szCs w:val="27"/>
              </w:rPr>
              <w:t>3,468,750.00</w:t>
            </w:r>
          </w:p>
        </w:tc>
        <w:tc>
          <w:tcPr>
            <w:tcW w:w="236" w:type="dxa"/>
            <w:tcBorders>
              <w:top w:val="nil"/>
              <w:left w:val="nil"/>
              <w:bottom w:val="nil"/>
              <w:right w:val="nil"/>
            </w:tcBorders>
          </w:tcPr>
          <w:p w:rsidR="00CA3C98" w:rsidRPr="00CA3C98" w:rsidRDefault="00CA3C98" w:rsidP="00CA3C98">
            <w:pPr>
              <w:ind w:left="-108" w:right="386"/>
              <w:jc w:val="right"/>
              <w:rPr>
                <w:rFonts w:ascii="Angsana New" w:hAnsi="Angsana New"/>
                <w:sz w:val="27"/>
                <w:szCs w:val="27"/>
                <w:cs/>
              </w:rPr>
            </w:pPr>
          </w:p>
        </w:tc>
        <w:tc>
          <w:tcPr>
            <w:tcW w:w="1469" w:type="dxa"/>
            <w:tcBorders>
              <w:top w:val="nil"/>
              <w:left w:val="nil"/>
              <w:bottom w:val="nil"/>
              <w:right w:val="nil"/>
            </w:tcBorders>
          </w:tcPr>
          <w:p w:rsidR="00CA3C98" w:rsidRDefault="00CA3C98" w:rsidP="00CA3C98">
            <w:pPr>
              <w:ind w:left="-108"/>
              <w:jc w:val="right"/>
              <w:rPr>
                <w:rFonts w:ascii="Angsana New" w:hAnsi="Angsana New"/>
                <w:sz w:val="27"/>
                <w:szCs w:val="27"/>
              </w:rPr>
            </w:pPr>
          </w:p>
          <w:p w:rsidR="00CA3C98" w:rsidRPr="00CA3C98" w:rsidRDefault="00CA3C98" w:rsidP="00CA3C98">
            <w:pPr>
              <w:ind w:left="-108"/>
              <w:jc w:val="right"/>
              <w:rPr>
                <w:rFonts w:ascii="Angsana New" w:hAnsi="Angsana New"/>
                <w:sz w:val="27"/>
                <w:szCs w:val="27"/>
              </w:rPr>
            </w:pPr>
          </w:p>
          <w:p w:rsidR="00CA3C98" w:rsidRPr="00CA3C98" w:rsidRDefault="00CA3C98" w:rsidP="00CA3C98">
            <w:pPr>
              <w:ind w:left="-108" w:right="-106"/>
              <w:jc w:val="center"/>
              <w:rPr>
                <w:rFonts w:ascii="Angsana New" w:hAnsi="Angsana New"/>
                <w:sz w:val="27"/>
                <w:szCs w:val="27"/>
              </w:rPr>
            </w:pPr>
            <w:r w:rsidRPr="00CA3C98">
              <w:rPr>
                <w:rFonts w:ascii="Angsana New" w:hAnsi="Angsana New"/>
                <w:sz w:val="27"/>
                <w:szCs w:val="27"/>
                <w:cs/>
              </w:rPr>
              <w:t>-</w:t>
            </w:r>
          </w:p>
        </w:tc>
      </w:tr>
      <w:tr w:rsidR="00403F74" w:rsidRPr="007E61E0" w:rsidTr="005D029D">
        <w:trPr>
          <w:cantSplit/>
        </w:trPr>
        <w:tc>
          <w:tcPr>
            <w:tcW w:w="2740" w:type="dxa"/>
            <w:tcBorders>
              <w:top w:val="nil"/>
              <w:left w:val="nil"/>
              <w:bottom w:val="nil"/>
              <w:right w:val="nil"/>
            </w:tcBorders>
            <w:shd w:val="clear" w:color="auto" w:fill="auto"/>
          </w:tcPr>
          <w:p w:rsidR="00403F74" w:rsidRPr="007E61E0" w:rsidRDefault="00403F74" w:rsidP="00403F74">
            <w:pPr>
              <w:tabs>
                <w:tab w:val="left" w:pos="360"/>
                <w:tab w:val="left" w:pos="1080"/>
              </w:tabs>
              <w:ind w:left="270" w:hanging="270"/>
              <w:jc w:val="left"/>
              <w:rPr>
                <w:rFonts w:ascii="Angsana New" w:hAnsi="Angsana New"/>
                <w:sz w:val="27"/>
                <w:szCs w:val="27"/>
              </w:rPr>
            </w:pPr>
            <w:r w:rsidRPr="007E61E0">
              <w:rPr>
                <w:rFonts w:ascii="Angsana New" w:hAnsi="Angsana New"/>
                <w:sz w:val="27"/>
                <w:szCs w:val="27"/>
              </w:rPr>
              <w:t>Purchase of obligation in liability to settle with sale of assets-held-for-sale</w:t>
            </w:r>
          </w:p>
        </w:tc>
        <w:tc>
          <w:tcPr>
            <w:tcW w:w="1617" w:type="dxa"/>
            <w:tcBorders>
              <w:top w:val="nil"/>
              <w:left w:val="nil"/>
              <w:bottom w:val="nil"/>
              <w:right w:val="nil"/>
            </w:tcBorders>
            <w:shd w:val="clear" w:color="auto" w:fill="auto"/>
          </w:tcPr>
          <w:p w:rsidR="00403F74" w:rsidRPr="00403F74" w:rsidRDefault="00403F74" w:rsidP="00403F74">
            <w:pPr>
              <w:ind w:left="-108"/>
              <w:jc w:val="right"/>
              <w:rPr>
                <w:rFonts w:ascii="Angsana New" w:hAnsi="Angsana New"/>
                <w:sz w:val="27"/>
                <w:szCs w:val="27"/>
                <w:highlight w:val="red"/>
              </w:rPr>
            </w:pPr>
          </w:p>
          <w:p w:rsidR="00A1372D" w:rsidRPr="00403F74" w:rsidRDefault="00A1372D" w:rsidP="00A1372D">
            <w:pPr>
              <w:ind w:left="-108" w:right="-106"/>
              <w:jc w:val="center"/>
              <w:rPr>
                <w:rFonts w:ascii="Angsana New" w:hAnsi="Angsana New"/>
                <w:sz w:val="27"/>
                <w:szCs w:val="27"/>
              </w:rPr>
            </w:pPr>
          </w:p>
          <w:p w:rsidR="00403F74" w:rsidRPr="00403F74" w:rsidRDefault="00A1372D" w:rsidP="00A1372D">
            <w:pPr>
              <w:ind w:left="-108" w:right="-106"/>
              <w:jc w:val="center"/>
              <w:rPr>
                <w:rFonts w:ascii="Angsana New" w:hAnsi="Angsana New"/>
                <w:sz w:val="27"/>
                <w:szCs w:val="27"/>
                <w:highlight w:val="red"/>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403F74" w:rsidRPr="00403F74" w:rsidRDefault="00403F74" w:rsidP="00403F74">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403F74" w:rsidRPr="00403F74" w:rsidRDefault="00403F74" w:rsidP="00403F74">
            <w:pPr>
              <w:ind w:left="-108"/>
              <w:jc w:val="right"/>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403F74" w:rsidRPr="00403F74" w:rsidRDefault="00403F74" w:rsidP="00403F74">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403F74" w:rsidRPr="00403F74" w:rsidRDefault="00403F74" w:rsidP="00403F74">
            <w:pPr>
              <w:ind w:left="-108"/>
              <w:jc w:val="right"/>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r w:rsidRPr="00403F74">
              <w:rPr>
                <w:rFonts w:ascii="Angsana New" w:hAnsi="Angsana New"/>
                <w:sz w:val="27"/>
                <w:szCs w:val="27"/>
                <w:cs/>
              </w:rPr>
              <w:t>-</w:t>
            </w:r>
          </w:p>
        </w:tc>
        <w:tc>
          <w:tcPr>
            <w:tcW w:w="236" w:type="dxa"/>
            <w:tcBorders>
              <w:top w:val="nil"/>
              <w:left w:val="nil"/>
              <w:bottom w:val="nil"/>
              <w:right w:val="nil"/>
            </w:tcBorders>
            <w:shd w:val="clear" w:color="auto" w:fill="auto"/>
          </w:tcPr>
          <w:p w:rsidR="00403F74" w:rsidRPr="00403F74" w:rsidRDefault="00403F74" w:rsidP="00403F74">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403F74" w:rsidRPr="00403F74" w:rsidRDefault="00403F74" w:rsidP="00403F74">
            <w:pPr>
              <w:ind w:left="-108"/>
              <w:jc w:val="center"/>
              <w:rPr>
                <w:rFonts w:ascii="Angsana New" w:hAnsi="Angsana New"/>
                <w:sz w:val="27"/>
                <w:szCs w:val="27"/>
              </w:rPr>
            </w:pPr>
          </w:p>
          <w:p w:rsidR="00403F74" w:rsidRPr="00403F74" w:rsidRDefault="00403F74" w:rsidP="00403F74">
            <w:pPr>
              <w:ind w:left="-108"/>
              <w:jc w:val="center"/>
              <w:rPr>
                <w:rFonts w:ascii="Angsana New" w:hAnsi="Angsana New"/>
                <w:sz w:val="27"/>
                <w:szCs w:val="27"/>
              </w:rPr>
            </w:pPr>
          </w:p>
          <w:p w:rsidR="00403F74" w:rsidRPr="00403F74" w:rsidRDefault="00403F74" w:rsidP="00403F74">
            <w:pPr>
              <w:ind w:left="-108"/>
              <w:jc w:val="right"/>
              <w:rPr>
                <w:rFonts w:ascii="Angsana New" w:hAnsi="Angsana New"/>
                <w:sz w:val="27"/>
                <w:szCs w:val="27"/>
              </w:rPr>
            </w:pPr>
            <w:r w:rsidRPr="00403F74">
              <w:rPr>
                <w:rFonts w:ascii="Angsana New" w:hAnsi="Angsana New"/>
                <w:sz w:val="27"/>
                <w:szCs w:val="27"/>
                <w:cs/>
              </w:rPr>
              <w:t>233,090</w:t>
            </w:r>
            <w:r w:rsidRPr="00403F74">
              <w:rPr>
                <w:rFonts w:ascii="Angsana New" w:hAnsi="Angsana New"/>
                <w:sz w:val="27"/>
                <w:szCs w:val="27"/>
              </w:rPr>
              <w:t>,111</w:t>
            </w:r>
            <w:r w:rsidRPr="00403F74">
              <w:rPr>
                <w:rFonts w:ascii="Angsana New" w:hAnsi="Angsana New"/>
                <w:sz w:val="27"/>
                <w:szCs w:val="27"/>
                <w:cs/>
              </w:rPr>
              <w:t>.</w:t>
            </w:r>
            <w:r w:rsidRPr="00403F74">
              <w:rPr>
                <w:rFonts w:ascii="Angsana New" w:hAnsi="Angsana New"/>
                <w:sz w:val="27"/>
                <w:szCs w:val="27"/>
              </w:rPr>
              <w:t>00</w:t>
            </w:r>
          </w:p>
        </w:tc>
      </w:tr>
      <w:tr w:rsidR="00403F74" w:rsidRPr="007E61E0" w:rsidTr="005D029D">
        <w:trPr>
          <w:cantSplit/>
        </w:trPr>
        <w:tc>
          <w:tcPr>
            <w:tcW w:w="2740" w:type="dxa"/>
            <w:tcBorders>
              <w:top w:val="nil"/>
              <w:left w:val="nil"/>
              <w:bottom w:val="nil"/>
              <w:right w:val="nil"/>
            </w:tcBorders>
            <w:shd w:val="clear" w:color="auto" w:fill="auto"/>
          </w:tcPr>
          <w:p w:rsidR="00403F74" w:rsidRPr="007E61E0" w:rsidRDefault="0083028E" w:rsidP="00403F74">
            <w:pPr>
              <w:tabs>
                <w:tab w:val="left" w:pos="360"/>
                <w:tab w:val="left" w:pos="1080"/>
              </w:tabs>
              <w:ind w:left="270" w:hanging="270"/>
              <w:jc w:val="left"/>
              <w:rPr>
                <w:rFonts w:ascii="Angsana New" w:hAnsi="Angsana New"/>
                <w:sz w:val="27"/>
                <w:szCs w:val="27"/>
              </w:rPr>
            </w:pPr>
            <w:r>
              <w:rPr>
                <w:rFonts w:ascii="Angsana New" w:hAnsi="Angsana New"/>
                <w:sz w:val="27"/>
                <w:szCs w:val="27"/>
              </w:rPr>
              <w:t>Investment in ass</w:t>
            </w:r>
            <w:r w:rsidR="00403F74" w:rsidRPr="007E61E0">
              <w:rPr>
                <w:rFonts w:ascii="Angsana New" w:hAnsi="Angsana New"/>
                <w:sz w:val="27"/>
                <w:szCs w:val="27"/>
              </w:rPr>
              <w:t>ociated  which not paid up</w:t>
            </w:r>
          </w:p>
        </w:tc>
        <w:tc>
          <w:tcPr>
            <w:tcW w:w="1617" w:type="dxa"/>
            <w:tcBorders>
              <w:top w:val="nil"/>
              <w:left w:val="nil"/>
              <w:bottom w:val="nil"/>
              <w:right w:val="nil"/>
            </w:tcBorders>
            <w:shd w:val="clear" w:color="auto" w:fill="auto"/>
          </w:tcPr>
          <w:p w:rsidR="00395D02" w:rsidRDefault="00395D02" w:rsidP="00403F74">
            <w:pPr>
              <w:ind w:left="-108"/>
              <w:jc w:val="right"/>
              <w:rPr>
                <w:rFonts w:ascii="Angsana New" w:hAnsi="Angsana New"/>
                <w:sz w:val="28"/>
                <w:szCs w:val="28"/>
              </w:rPr>
            </w:pPr>
          </w:p>
          <w:p w:rsidR="00403F74" w:rsidRPr="00395D02" w:rsidRDefault="00395D02" w:rsidP="00403F74">
            <w:pPr>
              <w:ind w:left="-108"/>
              <w:jc w:val="right"/>
              <w:rPr>
                <w:rFonts w:ascii="Angsana New" w:hAnsi="Angsana New"/>
                <w:sz w:val="27"/>
                <w:szCs w:val="27"/>
                <w:highlight w:val="red"/>
              </w:rPr>
            </w:pPr>
            <w:r w:rsidRPr="00395D02">
              <w:rPr>
                <w:rFonts w:ascii="Angsana New" w:hAnsi="Angsana New"/>
                <w:sz w:val="27"/>
                <w:szCs w:val="27"/>
                <w:cs/>
              </w:rPr>
              <w:t>8,680</w:t>
            </w:r>
            <w:r w:rsidRPr="00395D02">
              <w:rPr>
                <w:rFonts w:ascii="Angsana New" w:hAnsi="Angsana New"/>
                <w:sz w:val="27"/>
                <w:szCs w:val="27"/>
              </w:rPr>
              <w:t>,150.00</w:t>
            </w:r>
          </w:p>
        </w:tc>
        <w:tc>
          <w:tcPr>
            <w:tcW w:w="238" w:type="dxa"/>
            <w:tcBorders>
              <w:top w:val="nil"/>
              <w:left w:val="nil"/>
              <w:bottom w:val="nil"/>
              <w:right w:val="nil"/>
            </w:tcBorders>
            <w:shd w:val="clear" w:color="auto" w:fill="auto"/>
          </w:tcPr>
          <w:p w:rsidR="00403F74" w:rsidRPr="00403F74" w:rsidRDefault="00403F74" w:rsidP="00403F74">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shd w:val="clear" w:color="auto" w:fill="auto"/>
          </w:tcPr>
          <w:p w:rsidR="00403F74" w:rsidRPr="00403F74" w:rsidRDefault="00403F74" w:rsidP="00403F74">
            <w:pPr>
              <w:ind w:left="-108"/>
              <w:jc w:val="right"/>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403F74" w:rsidRPr="00403F74" w:rsidRDefault="00403F74" w:rsidP="00403F74">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403F74" w:rsidRPr="00403F74" w:rsidRDefault="00403F74" w:rsidP="00403F74">
            <w:pPr>
              <w:ind w:left="-108" w:right="47"/>
              <w:jc w:val="right"/>
              <w:rPr>
                <w:rFonts w:ascii="Angsana New" w:hAnsi="Angsana New"/>
                <w:sz w:val="27"/>
                <w:szCs w:val="27"/>
              </w:rPr>
            </w:pPr>
          </w:p>
          <w:p w:rsidR="00403F74" w:rsidRPr="00403F74" w:rsidRDefault="00403F74" w:rsidP="00403F74">
            <w:pPr>
              <w:ind w:left="-108"/>
              <w:jc w:val="right"/>
              <w:rPr>
                <w:rFonts w:ascii="Angsana New" w:hAnsi="Angsana New"/>
                <w:sz w:val="27"/>
                <w:szCs w:val="27"/>
              </w:rPr>
            </w:pPr>
            <w:r w:rsidRPr="00403F74">
              <w:rPr>
                <w:rFonts w:ascii="Angsana New" w:hAnsi="Angsana New"/>
                <w:sz w:val="27"/>
                <w:szCs w:val="27"/>
                <w:cs/>
              </w:rPr>
              <w:t>8,680</w:t>
            </w:r>
            <w:r w:rsidRPr="00403F74">
              <w:rPr>
                <w:rFonts w:ascii="Angsana New" w:hAnsi="Angsana New"/>
                <w:sz w:val="27"/>
                <w:szCs w:val="27"/>
              </w:rPr>
              <w:t>,150.00</w:t>
            </w:r>
          </w:p>
        </w:tc>
        <w:tc>
          <w:tcPr>
            <w:tcW w:w="236" w:type="dxa"/>
            <w:tcBorders>
              <w:top w:val="nil"/>
              <w:left w:val="nil"/>
              <w:bottom w:val="nil"/>
              <w:right w:val="nil"/>
            </w:tcBorders>
            <w:shd w:val="clear" w:color="auto" w:fill="auto"/>
          </w:tcPr>
          <w:p w:rsidR="00403F74" w:rsidRPr="00403F74" w:rsidRDefault="00403F74" w:rsidP="00403F74">
            <w:pPr>
              <w:ind w:left="-108" w:right="386"/>
              <w:jc w:val="right"/>
              <w:rPr>
                <w:rFonts w:ascii="Angsana New" w:hAnsi="Angsana New"/>
                <w:sz w:val="27"/>
                <w:szCs w:val="27"/>
              </w:rPr>
            </w:pPr>
          </w:p>
        </w:tc>
        <w:tc>
          <w:tcPr>
            <w:tcW w:w="1469" w:type="dxa"/>
            <w:tcBorders>
              <w:top w:val="nil"/>
              <w:left w:val="nil"/>
              <w:bottom w:val="nil"/>
              <w:right w:val="nil"/>
            </w:tcBorders>
            <w:shd w:val="clear" w:color="auto" w:fill="auto"/>
          </w:tcPr>
          <w:p w:rsidR="00403F74" w:rsidRPr="00403F74" w:rsidRDefault="00403F74" w:rsidP="00403F74">
            <w:pPr>
              <w:ind w:left="-108"/>
              <w:jc w:val="right"/>
              <w:rPr>
                <w:rFonts w:ascii="Angsana New" w:hAnsi="Angsana New"/>
                <w:sz w:val="27"/>
                <w:szCs w:val="27"/>
              </w:rPr>
            </w:pPr>
          </w:p>
          <w:p w:rsidR="00403F74" w:rsidRPr="00403F74" w:rsidRDefault="00403F74" w:rsidP="00403F74">
            <w:pPr>
              <w:ind w:left="-108" w:right="-106"/>
              <w:jc w:val="center"/>
              <w:rPr>
                <w:rFonts w:ascii="Angsana New" w:hAnsi="Angsana New"/>
                <w:sz w:val="27"/>
                <w:szCs w:val="27"/>
              </w:rPr>
            </w:pPr>
            <w:r w:rsidRPr="00403F74">
              <w:rPr>
                <w:rFonts w:ascii="Angsana New" w:hAnsi="Angsana New"/>
                <w:sz w:val="27"/>
                <w:szCs w:val="27"/>
                <w:cs/>
              </w:rPr>
              <w:t>-</w:t>
            </w:r>
          </w:p>
        </w:tc>
      </w:tr>
      <w:tr w:rsidR="00395D02" w:rsidRPr="007E61E0" w:rsidTr="005D029D">
        <w:trPr>
          <w:cantSplit/>
        </w:trPr>
        <w:tc>
          <w:tcPr>
            <w:tcW w:w="2740" w:type="dxa"/>
            <w:tcBorders>
              <w:top w:val="nil"/>
              <w:left w:val="nil"/>
              <w:bottom w:val="nil"/>
              <w:right w:val="nil"/>
            </w:tcBorders>
            <w:shd w:val="clear" w:color="auto" w:fill="auto"/>
          </w:tcPr>
          <w:p w:rsidR="00395D02" w:rsidRPr="007E61E0" w:rsidRDefault="00395D02" w:rsidP="00395D02">
            <w:pPr>
              <w:tabs>
                <w:tab w:val="left" w:pos="360"/>
                <w:tab w:val="left" w:pos="1080"/>
              </w:tabs>
              <w:ind w:left="270" w:right="-115" w:hanging="270"/>
              <w:jc w:val="left"/>
              <w:rPr>
                <w:rFonts w:ascii="Angsana New" w:hAnsi="Angsana New"/>
                <w:sz w:val="27"/>
                <w:szCs w:val="27"/>
                <w:cs/>
                <w:lang w:val="en-GB"/>
              </w:rPr>
            </w:pPr>
            <w:r w:rsidRPr="007E61E0">
              <w:rPr>
                <w:rFonts w:ascii="Angsana New" w:hAnsi="Angsana New"/>
                <w:sz w:val="27"/>
                <w:szCs w:val="27"/>
                <w:lang w:val="en-GB"/>
              </w:rPr>
              <w:t>Short-term loan from financial institutions decrease from transferred the loan to subsidiary</w:t>
            </w:r>
          </w:p>
        </w:tc>
        <w:tc>
          <w:tcPr>
            <w:tcW w:w="1617"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395D02" w:rsidRPr="00403F74" w:rsidRDefault="00395D02" w:rsidP="00395D02">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395D02" w:rsidRPr="00403F74" w:rsidRDefault="00395D02" w:rsidP="00395D02">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c>
          <w:tcPr>
            <w:tcW w:w="236" w:type="dxa"/>
            <w:tcBorders>
              <w:top w:val="nil"/>
              <w:left w:val="nil"/>
              <w:bottom w:val="nil"/>
              <w:right w:val="nil"/>
            </w:tcBorders>
            <w:shd w:val="clear" w:color="auto" w:fill="auto"/>
          </w:tcPr>
          <w:p w:rsidR="00395D02" w:rsidRPr="00403F74" w:rsidRDefault="00395D02" w:rsidP="00395D02">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395D02" w:rsidRPr="00403F74" w:rsidRDefault="00395D02" w:rsidP="00395D02">
            <w:pPr>
              <w:ind w:left="-108"/>
              <w:jc w:val="center"/>
              <w:rPr>
                <w:rFonts w:ascii="Angsana New" w:hAnsi="Angsana New"/>
                <w:sz w:val="27"/>
                <w:szCs w:val="27"/>
              </w:rPr>
            </w:pPr>
          </w:p>
          <w:p w:rsidR="00395D02" w:rsidRPr="00403F74" w:rsidRDefault="00395D02" w:rsidP="00395D02">
            <w:pPr>
              <w:ind w:left="-108"/>
              <w:jc w:val="center"/>
              <w:rPr>
                <w:rFonts w:ascii="Angsana New" w:hAnsi="Angsana New"/>
                <w:sz w:val="27"/>
                <w:szCs w:val="27"/>
              </w:rPr>
            </w:pPr>
          </w:p>
          <w:p w:rsidR="00395D02" w:rsidRPr="00403F74" w:rsidRDefault="00395D02" w:rsidP="00395D02">
            <w:pPr>
              <w:ind w:left="-108"/>
              <w:jc w:val="right"/>
              <w:rPr>
                <w:rFonts w:ascii="Angsana New" w:hAnsi="Angsana New"/>
                <w:sz w:val="27"/>
                <w:szCs w:val="27"/>
              </w:rPr>
            </w:pPr>
            <w:r w:rsidRPr="00403F74">
              <w:rPr>
                <w:rFonts w:ascii="Angsana New" w:hAnsi="Angsana New"/>
                <w:sz w:val="27"/>
                <w:szCs w:val="27"/>
                <w:cs/>
              </w:rPr>
              <w:t>831,02</w:t>
            </w:r>
            <w:r w:rsidRPr="00403F74">
              <w:rPr>
                <w:rFonts w:ascii="Angsana New" w:hAnsi="Angsana New"/>
                <w:sz w:val="27"/>
                <w:szCs w:val="27"/>
              </w:rPr>
              <w:t>6,205</w:t>
            </w:r>
            <w:r w:rsidRPr="00403F74">
              <w:rPr>
                <w:rFonts w:ascii="Angsana New" w:hAnsi="Angsana New"/>
                <w:sz w:val="27"/>
                <w:szCs w:val="27"/>
                <w:cs/>
              </w:rPr>
              <w:t>.</w:t>
            </w:r>
            <w:r w:rsidRPr="00403F74">
              <w:rPr>
                <w:rFonts w:ascii="Angsana New" w:hAnsi="Angsana New"/>
                <w:sz w:val="27"/>
                <w:szCs w:val="27"/>
              </w:rPr>
              <w:t>65</w:t>
            </w:r>
          </w:p>
        </w:tc>
      </w:tr>
      <w:tr w:rsidR="00395D02" w:rsidRPr="007E61E0" w:rsidTr="005D029D">
        <w:trPr>
          <w:cantSplit/>
        </w:trPr>
        <w:tc>
          <w:tcPr>
            <w:tcW w:w="2740" w:type="dxa"/>
            <w:tcBorders>
              <w:top w:val="nil"/>
              <w:left w:val="nil"/>
              <w:bottom w:val="nil"/>
              <w:right w:val="nil"/>
            </w:tcBorders>
            <w:shd w:val="clear" w:color="auto" w:fill="auto"/>
          </w:tcPr>
          <w:p w:rsidR="00395D02" w:rsidRPr="007E61E0" w:rsidRDefault="00395D02" w:rsidP="00395D02">
            <w:pPr>
              <w:tabs>
                <w:tab w:val="left" w:pos="360"/>
                <w:tab w:val="left" w:pos="1080"/>
              </w:tabs>
              <w:ind w:left="270" w:right="-115" w:hanging="270"/>
              <w:jc w:val="left"/>
              <w:rPr>
                <w:rFonts w:ascii="Angsana New" w:hAnsi="Angsana New"/>
                <w:sz w:val="27"/>
                <w:szCs w:val="27"/>
                <w:cs/>
                <w:lang w:val="en-GB"/>
              </w:rPr>
            </w:pPr>
            <w:r w:rsidRPr="007E61E0">
              <w:rPr>
                <w:rFonts w:ascii="Angsana New" w:hAnsi="Angsana New"/>
                <w:sz w:val="27"/>
                <w:szCs w:val="27"/>
                <w:lang w:val="en-GB"/>
              </w:rPr>
              <w:t>Short-term loan from financial institutions decrease from transferred the right to claim over the assets</w:t>
            </w:r>
          </w:p>
        </w:tc>
        <w:tc>
          <w:tcPr>
            <w:tcW w:w="1617"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c>
          <w:tcPr>
            <w:tcW w:w="238" w:type="dxa"/>
            <w:tcBorders>
              <w:top w:val="nil"/>
              <w:left w:val="nil"/>
              <w:bottom w:val="nil"/>
              <w:right w:val="nil"/>
            </w:tcBorders>
            <w:shd w:val="clear" w:color="auto" w:fill="auto"/>
          </w:tcPr>
          <w:p w:rsidR="00395D02" w:rsidRPr="00403F74" w:rsidRDefault="00395D02" w:rsidP="00395D02">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395D02" w:rsidRPr="00403F74" w:rsidRDefault="00395D02" w:rsidP="00395D02">
            <w:pPr>
              <w:ind w:left="-108" w:right="1"/>
              <w:jc w:val="right"/>
              <w:rPr>
                <w:rFonts w:ascii="Angsana New" w:hAnsi="Angsana New"/>
                <w:sz w:val="27"/>
                <w:szCs w:val="27"/>
              </w:rPr>
            </w:pPr>
          </w:p>
          <w:p w:rsidR="00395D02" w:rsidRPr="00403F74" w:rsidRDefault="00395D02" w:rsidP="00395D02">
            <w:pPr>
              <w:ind w:left="-108" w:right="1"/>
              <w:jc w:val="right"/>
              <w:rPr>
                <w:rFonts w:ascii="Angsana New" w:hAnsi="Angsana New"/>
                <w:sz w:val="27"/>
                <w:szCs w:val="27"/>
              </w:rPr>
            </w:pPr>
          </w:p>
          <w:p w:rsidR="00395D02" w:rsidRPr="00403F74" w:rsidRDefault="00395D02" w:rsidP="00395D02">
            <w:pPr>
              <w:ind w:left="-108" w:right="1"/>
              <w:jc w:val="right"/>
              <w:rPr>
                <w:rFonts w:ascii="Angsana New" w:hAnsi="Angsana New"/>
                <w:sz w:val="27"/>
                <w:szCs w:val="27"/>
              </w:rPr>
            </w:pPr>
          </w:p>
          <w:p w:rsidR="00395D02" w:rsidRPr="00403F74" w:rsidRDefault="00395D02" w:rsidP="00395D02">
            <w:pPr>
              <w:ind w:left="-108" w:right="1"/>
              <w:jc w:val="right"/>
              <w:rPr>
                <w:rFonts w:ascii="Angsana New" w:hAnsi="Angsana New"/>
                <w:sz w:val="27"/>
                <w:szCs w:val="27"/>
              </w:rPr>
            </w:pPr>
            <w:r w:rsidRPr="00403F74">
              <w:rPr>
                <w:rFonts w:ascii="Angsana New" w:hAnsi="Angsana New"/>
                <w:sz w:val="27"/>
                <w:szCs w:val="27"/>
                <w:cs/>
              </w:rPr>
              <w:t>8</w:t>
            </w:r>
            <w:r w:rsidRPr="00403F74">
              <w:rPr>
                <w:rFonts w:ascii="Angsana New" w:hAnsi="Angsana New"/>
                <w:sz w:val="27"/>
                <w:szCs w:val="27"/>
              </w:rPr>
              <w:t>70</w:t>
            </w:r>
            <w:r w:rsidRPr="00403F74">
              <w:rPr>
                <w:rFonts w:ascii="Angsana New" w:hAnsi="Angsana New"/>
                <w:sz w:val="27"/>
                <w:szCs w:val="27"/>
                <w:cs/>
              </w:rPr>
              <w:t>,</w:t>
            </w:r>
            <w:r w:rsidRPr="00403F74">
              <w:rPr>
                <w:rFonts w:ascii="Angsana New" w:hAnsi="Angsana New"/>
                <w:sz w:val="27"/>
                <w:szCs w:val="27"/>
              </w:rPr>
              <w:t>262,564</w:t>
            </w:r>
            <w:r w:rsidRPr="00403F74">
              <w:rPr>
                <w:rFonts w:ascii="Angsana New" w:hAnsi="Angsana New"/>
                <w:sz w:val="27"/>
                <w:szCs w:val="27"/>
                <w:cs/>
              </w:rPr>
              <w:t>.</w:t>
            </w:r>
            <w:r w:rsidRPr="00403F74">
              <w:rPr>
                <w:rFonts w:ascii="Angsana New" w:hAnsi="Angsana New"/>
                <w:sz w:val="27"/>
                <w:szCs w:val="27"/>
              </w:rPr>
              <w:t>64</w:t>
            </w:r>
          </w:p>
        </w:tc>
        <w:tc>
          <w:tcPr>
            <w:tcW w:w="238" w:type="dxa"/>
            <w:tcBorders>
              <w:top w:val="nil"/>
              <w:left w:val="nil"/>
              <w:bottom w:val="nil"/>
              <w:right w:val="nil"/>
            </w:tcBorders>
            <w:shd w:val="clear" w:color="auto" w:fill="auto"/>
          </w:tcPr>
          <w:p w:rsidR="00395D02" w:rsidRPr="00403F74" w:rsidRDefault="00395D02" w:rsidP="00395D02">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c>
          <w:tcPr>
            <w:tcW w:w="236" w:type="dxa"/>
            <w:tcBorders>
              <w:top w:val="nil"/>
              <w:left w:val="nil"/>
              <w:bottom w:val="nil"/>
              <w:right w:val="nil"/>
            </w:tcBorders>
            <w:shd w:val="clear" w:color="auto" w:fill="auto"/>
          </w:tcPr>
          <w:p w:rsidR="00395D02" w:rsidRPr="00403F74" w:rsidRDefault="00395D02" w:rsidP="00395D02">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jc w:val="right"/>
              <w:rPr>
                <w:rFonts w:ascii="Angsana New" w:hAnsi="Angsana New"/>
                <w:sz w:val="27"/>
                <w:szCs w:val="27"/>
              </w:rPr>
            </w:pPr>
          </w:p>
          <w:p w:rsidR="00395D02" w:rsidRPr="00403F74" w:rsidRDefault="00395D02" w:rsidP="00395D02">
            <w:pPr>
              <w:ind w:left="-108" w:right="-106"/>
              <w:jc w:val="center"/>
              <w:rPr>
                <w:rFonts w:ascii="Angsana New" w:hAnsi="Angsana New"/>
                <w:sz w:val="27"/>
                <w:szCs w:val="27"/>
              </w:rPr>
            </w:pPr>
            <w:r w:rsidRPr="00403F74">
              <w:rPr>
                <w:rFonts w:ascii="Angsana New" w:hAnsi="Angsana New"/>
                <w:sz w:val="27"/>
                <w:szCs w:val="27"/>
                <w:cs/>
              </w:rPr>
              <w:t>-</w:t>
            </w:r>
          </w:p>
        </w:tc>
      </w:tr>
      <w:tr w:rsidR="00B83D3A" w:rsidRPr="007E61E0" w:rsidTr="00800B89">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lang w:val="en-GB"/>
              </w:rPr>
            </w:pPr>
          </w:p>
        </w:tc>
        <w:tc>
          <w:tcPr>
            <w:tcW w:w="3331" w:type="dxa"/>
            <w:gridSpan w:val="3"/>
            <w:tcBorders>
              <w:top w:val="nil"/>
              <w:left w:val="nil"/>
              <w:bottom w:val="nil"/>
              <w:right w:val="nil"/>
            </w:tcBorders>
            <w:shd w:val="clear" w:color="auto" w:fill="auto"/>
          </w:tcPr>
          <w:p w:rsidR="00B83D3A" w:rsidRPr="00AD020F" w:rsidRDefault="00B83D3A" w:rsidP="00B83D3A">
            <w:pPr>
              <w:ind w:left="-108" w:right="-108"/>
              <w:jc w:val="center"/>
              <w:rPr>
                <w:rFonts w:ascii="Angsana New" w:hAnsi="Angsana New"/>
                <w:sz w:val="27"/>
                <w:szCs w:val="27"/>
                <w:cs/>
              </w:rPr>
            </w:pPr>
            <w:r w:rsidRPr="00AD020F">
              <w:rPr>
                <w:rFonts w:ascii="Angsana New" w:hAnsi="Angsana New"/>
                <w:sz w:val="27"/>
                <w:szCs w:val="27"/>
              </w:rPr>
              <w:t>Consolidated Financial Statements</w:t>
            </w:r>
          </w:p>
        </w:tc>
        <w:tc>
          <w:tcPr>
            <w:tcW w:w="238" w:type="dxa"/>
            <w:tcBorders>
              <w:top w:val="nil"/>
              <w:left w:val="nil"/>
              <w:bottom w:val="nil"/>
              <w:right w:val="nil"/>
            </w:tcBorders>
            <w:shd w:val="clear" w:color="auto" w:fill="auto"/>
          </w:tcPr>
          <w:p w:rsidR="00B83D3A" w:rsidRPr="00AD020F" w:rsidRDefault="00B83D3A" w:rsidP="00B83D3A">
            <w:pPr>
              <w:ind w:right="-108"/>
              <w:rPr>
                <w:rFonts w:ascii="Angsana New" w:hAnsi="Angsana New"/>
                <w:sz w:val="27"/>
                <w:szCs w:val="27"/>
                <w:cs/>
              </w:rPr>
            </w:pPr>
          </w:p>
        </w:tc>
        <w:tc>
          <w:tcPr>
            <w:tcW w:w="3321" w:type="dxa"/>
            <w:gridSpan w:val="3"/>
            <w:tcBorders>
              <w:top w:val="nil"/>
              <w:left w:val="nil"/>
              <w:bottom w:val="nil"/>
              <w:right w:val="nil"/>
            </w:tcBorders>
            <w:shd w:val="clear" w:color="auto" w:fill="auto"/>
          </w:tcPr>
          <w:p w:rsidR="00B83D3A" w:rsidRPr="00AD020F" w:rsidRDefault="00B83D3A" w:rsidP="00B83D3A">
            <w:pPr>
              <w:ind w:left="-108" w:right="-108"/>
              <w:jc w:val="center"/>
              <w:rPr>
                <w:rFonts w:ascii="Angsana New" w:hAnsi="Angsana New"/>
                <w:sz w:val="27"/>
                <w:szCs w:val="27"/>
              </w:rPr>
            </w:pPr>
            <w:r w:rsidRPr="00AD020F">
              <w:rPr>
                <w:rFonts w:ascii="Angsana New" w:hAnsi="Angsana New"/>
                <w:sz w:val="27"/>
                <w:szCs w:val="27"/>
              </w:rPr>
              <w:t>Separate Financial Statements</w:t>
            </w:r>
          </w:p>
        </w:tc>
      </w:tr>
      <w:tr w:rsidR="00B83D3A" w:rsidRPr="007E61E0" w:rsidTr="00800B89">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lang w:val="en-GB"/>
              </w:rPr>
            </w:pPr>
          </w:p>
        </w:tc>
        <w:tc>
          <w:tcPr>
            <w:tcW w:w="3331" w:type="dxa"/>
            <w:gridSpan w:val="3"/>
            <w:tcBorders>
              <w:top w:val="nil"/>
              <w:left w:val="nil"/>
              <w:bottom w:val="nil"/>
              <w:right w:val="nil"/>
            </w:tcBorders>
            <w:shd w:val="clear" w:color="auto" w:fill="auto"/>
          </w:tcPr>
          <w:p w:rsidR="00B83D3A" w:rsidRPr="00AD020F" w:rsidRDefault="00B83D3A" w:rsidP="00B83D3A">
            <w:pPr>
              <w:ind w:left="-108" w:right="-108"/>
              <w:jc w:val="center"/>
              <w:rPr>
                <w:rFonts w:ascii="Angsana New" w:hAnsi="Angsana New"/>
                <w:sz w:val="27"/>
                <w:szCs w:val="27"/>
              </w:rPr>
            </w:pPr>
            <w:r w:rsidRPr="00AD020F">
              <w:rPr>
                <w:rFonts w:ascii="Angsana New" w:hAnsi="Angsana New"/>
                <w:sz w:val="27"/>
                <w:szCs w:val="27"/>
              </w:rPr>
              <w:t>For the year end</w:t>
            </w:r>
          </w:p>
        </w:tc>
        <w:tc>
          <w:tcPr>
            <w:tcW w:w="238" w:type="dxa"/>
            <w:tcBorders>
              <w:top w:val="nil"/>
              <w:left w:val="nil"/>
              <w:bottom w:val="nil"/>
              <w:right w:val="nil"/>
            </w:tcBorders>
            <w:shd w:val="clear" w:color="auto" w:fill="auto"/>
          </w:tcPr>
          <w:p w:rsidR="00B83D3A" w:rsidRPr="00AD020F" w:rsidRDefault="00B83D3A" w:rsidP="00B83D3A">
            <w:pPr>
              <w:ind w:left="-108" w:right="-108"/>
              <w:rPr>
                <w:rFonts w:ascii="Angsana New" w:hAnsi="Angsana New"/>
                <w:sz w:val="27"/>
                <w:szCs w:val="27"/>
              </w:rPr>
            </w:pPr>
          </w:p>
        </w:tc>
        <w:tc>
          <w:tcPr>
            <w:tcW w:w="3321" w:type="dxa"/>
            <w:gridSpan w:val="3"/>
            <w:tcBorders>
              <w:top w:val="nil"/>
              <w:left w:val="nil"/>
              <w:bottom w:val="nil"/>
              <w:right w:val="nil"/>
            </w:tcBorders>
            <w:shd w:val="clear" w:color="auto" w:fill="auto"/>
          </w:tcPr>
          <w:p w:rsidR="00B83D3A" w:rsidRPr="00AD020F" w:rsidRDefault="00B83D3A" w:rsidP="00B83D3A">
            <w:pPr>
              <w:ind w:left="-108" w:right="-108"/>
              <w:jc w:val="center"/>
              <w:rPr>
                <w:rFonts w:ascii="Angsana New" w:hAnsi="Angsana New"/>
                <w:sz w:val="27"/>
                <w:szCs w:val="27"/>
              </w:rPr>
            </w:pPr>
            <w:r w:rsidRPr="00AD020F">
              <w:rPr>
                <w:rFonts w:ascii="Angsana New" w:hAnsi="Angsana New"/>
                <w:sz w:val="27"/>
                <w:szCs w:val="27"/>
              </w:rPr>
              <w:t>For the year end</w:t>
            </w:r>
          </w:p>
        </w:tc>
      </w:tr>
      <w:tr w:rsidR="00B83D3A" w:rsidRPr="007E61E0" w:rsidTr="005D029D">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lang w:val="en-GB"/>
              </w:rPr>
            </w:pPr>
          </w:p>
        </w:tc>
        <w:tc>
          <w:tcPr>
            <w:tcW w:w="1617"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16</w:t>
            </w:r>
          </w:p>
        </w:tc>
        <w:tc>
          <w:tcPr>
            <w:tcW w:w="238"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cs/>
              </w:rPr>
            </w:pPr>
          </w:p>
        </w:tc>
        <w:tc>
          <w:tcPr>
            <w:tcW w:w="1476" w:type="dxa"/>
            <w:tcBorders>
              <w:top w:val="nil"/>
              <w:left w:val="nil"/>
              <w:bottom w:val="nil"/>
              <w:right w:val="nil"/>
            </w:tcBorders>
            <w:shd w:val="clear" w:color="auto" w:fill="auto"/>
          </w:tcPr>
          <w:p w:rsidR="00B83D3A" w:rsidRPr="00AD020F" w:rsidRDefault="00B83D3A" w:rsidP="00B83D3A">
            <w:pPr>
              <w:ind w:left="-106" w:right="-46"/>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15</w:t>
            </w:r>
          </w:p>
        </w:tc>
        <w:tc>
          <w:tcPr>
            <w:tcW w:w="238"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p>
        </w:tc>
        <w:tc>
          <w:tcPr>
            <w:tcW w:w="1616"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16</w:t>
            </w:r>
          </w:p>
        </w:tc>
        <w:tc>
          <w:tcPr>
            <w:tcW w:w="236"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p>
        </w:tc>
        <w:tc>
          <w:tcPr>
            <w:tcW w:w="1469" w:type="dxa"/>
            <w:tcBorders>
              <w:top w:val="nil"/>
              <w:left w:val="nil"/>
              <w:bottom w:val="nil"/>
              <w:right w:val="nil"/>
            </w:tcBorders>
            <w:shd w:val="clear" w:color="auto" w:fill="auto"/>
          </w:tcPr>
          <w:p w:rsidR="00B83D3A" w:rsidRPr="00AD020F" w:rsidRDefault="00B83D3A" w:rsidP="00B83D3A">
            <w:pPr>
              <w:ind w:left="-66" w:right="-108"/>
              <w:jc w:val="center"/>
              <w:rPr>
                <w:rFonts w:ascii="Angsana New" w:hAnsi="Angsana New"/>
                <w:sz w:val="27"/>
                <w:szCs w:val="27"/>
              </w:rPr>
            </w:pPr>
            <w:r w:rsidRPr="00AD020F">
              <w:rPr>
                <w:rFonts w:ascii="Angsana New" w:hAnsi="Angsana New"/>
                <w:sz w:val="27"/>
                <w:szCs w:val="27"/>
              </w:rPr>
              <w:t xml:space="preserve">31 </w:t>
            </w:r>
            <w:r w:rsidRPr="00AD020F">
              <w:rPr>
                <w:rFonts w:ascii="Angsana New" w:eastAsia="Angsana New" w:hAnsi="Angsana New"/>
                <w:sz w:val="27"/>
                <w:szCs w:val="27"/>
              </w:rPr>
              <w:t>December</w:t>
            </w:r>
            <w:r w:rsidRPr="00AD020F">
              <w:rPr>
                <w:rFonts w:ascii="Angsana New" w:eastAsia="Angsana New" w:hAnsi="Angsana New"/>
                <w:sz w:val="27"/>
                <w:szCs w:val="27"/>
                <w:cs/>
                <w:lang w:eastAsia="th-TH"/>
              </w:rPr>
              <w:t xml:space="preserve"> 20</w:t>
            </w:r>
            <w:r w:rsidRPr="00AD020F">
              <w:rPr>
                <w:rFonts w:ascii="Angsana New" w:eastAsia="Angsana New" w:hAnsi="Angsana New"/>
                <w:sz w:val="27"/>
                <w:szCs w:val="27"/>
              </w:rPr>
              <w:t>15</w:t>
            </w:r>
          </w:p>
        </w:tc>
      </w:tr>
      <w:tr w:rsidR="00B83D3A" w:rsidRPr="007E61E0" w:rsidTr="005D029D">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lang w:val="en-GB"/>
              </w:rPr>
            </w:pPr>
          </w:p>
        </w:tc>
        <w:tc>
          <w:tcPr>
            <w:tcW w:w="1617"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Baht</w:t>
            </w:r>
          </w:p>
        </w:tc>
        <w:tc>
          <w:tcPr>
            <w:tcW w:w="238"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u w:val="single"/>
              </w:rPr>
            </w:pPr>
          </w:p>
        </w:tc>
        <w:tc>
          <w:tcPr>
            <w:tcW w:w="1476"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Baht</w:t>
            </w:r>
          </w:p>
        </w:tc>
        <w:tc>
          <w:tcPr>
            <w:tcW w:w="238"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u w:val="single"/>
              </w:rPr>
            </w:pPr>
          </w:p>
        </w:tc>
        <w:tc>
          <w:tcPr>
            <w:tcW w:w="1616"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Baht</w:t>
            </w:r>
          </w:p>
        </w:tc>
        <w:tc>
          <w:tcPr>
            <w:tcW w:w="236"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u w:val="single"/>
              </w:rPr>
            </w:pPr>
          </w:p>
        </w:tc>
        <w:tc>
          <w:tcPr>
            <w:tcW w:w="1469" w:type="dxa"/>
            <w:tcBorders>
              <w:top w:val="nil"/>
              <w:left w:val="nil"/>
              <w:bottom w:val="nil"/>
              <w:right w:val="nil"/>
            </w:tcBorders>
            <w:shd w:val="clear" w:color="auto" w:fill="auto"/>
          </w:tcPr>
          <w:p w:rsidR="00B83D3A" w:rsidRPr="00AD020F" w:rsidRDefault="00B83D3A" w:rsidP="00B83D3A">
            <w:pPr>
              <w:jc w:val="center"/>
              <w:rPr>
                <w:rFonts w:ascii="Angsana New" w:hAnsi="Angsana New"/>
                <w:sz w:val="27"/>
                <w:szCs w:val="27"/>
              </w:rPr>
            </w:pPr>
            <w:r w:rsidRPr="00AD020F">
              <w:rPr>
                <w:rFonts w:ascii="Angsana New" w:hAnsi="Angsana New"/>
                <w:sz w:val="27"/>
                <w:szCs w:val="27"/>
              </w:rPr>
              <w:t>Baht</w:t>
            </w:r>
          </w:p>
        </w:tc>
      </w:tr>
      <w:tr w:rsidR="00B83D3A" w:rsidRPr="007E61E0" w:rsidTr="005D029D">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cs/>
              </w:rPr>
            </w:pPr>
            <w:r w:rsidRPr="007E61E0">
              <w:rPr>
                <w:rFonts w:ascii="Angsana New" w:hAnsi="Angsana New"/>
                <w:sz w:val="27"/>
                <w:szCs w:val="27"/>
              </w:rPr>
              <w:t>Advances to subsidiary and trade accounts payable decreased by offsetting debt</w:t>
            </w:r>
          </w:p>
        </w:tc>
        <w:tc>
          <w:tcPr>
            <w:tcW w:w="1617" w:type="dxa"/>
            <w:tcBorders>
              <w:top w:val="nil"/>
              <w:left w:val="nil"/>
              <w:bottom w:val="nil"/>
              <w:right w:val="nil"/>
            </w:tcBorders>
            <w:shd w:val="clear" w:color="auto" w:fill="auto"/>
          </w:tcPr>
          <w:p w:rsidR="00B83D3A" w:rsidRPr="000118C5" w:rsidRDefault="00B83D3A" w:rsidP="00B83D3A">
            <w:pPr>
              <w:ind w:left="-108"/>
              <w:jc w:val="right"/>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c>
          <w:tcPr>
            <w:tcW w:w="238" w:type="dxa"/>
            <w:tcBorders>
              <w:top w:val="nil"/>
              <w:left w:val="nil"/>
              <w:bottom w:val="nil"/>
              <w:right w:val="nil"/>
            </w:tcBorders>
            <w:shd w:val="clear" w:color="auto" w:fill="auto"/>
          </w:tcPr>
          <w:p w:rsidR="00B83D3A" w:rsidRPr="000118C5" w:rsidRDefault="00B83D3A" w:rsidP="00B83D3A">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shd w:val="clear" w:color="auto" w:fill="auto"/>
          </w:tcPr>
          <w:p w:rsidR="00B83D3A" w:rsidRPr="000118C5" w:rsidRDefault="00B83D3A" w:rsidP="00B83D3A">
            <w:pPr>
              <w:ind w:left="-108"/>
              <w:jc w:val="right"/>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c>
          <w:tcPr>
            <w:tcW w:w="238" w:type="dxa"/>
            <w:tcBorders>
              <w:top w:val="nil"/>
              <w:left w:val="nil"/>
              <w:bottom w:val="nil"/>
              <w:right w:val="nil"/>
            </w:tcBorders>
            <w:shd w:val="clear" w:color="auto" w:fill="auto"/>
          </w:tcPr>
          <w:p w:rsidR="00B83D3A" w:rsidRPr="000118C5" w:rsidRDefault="00B83D3A" w:rsidP="00B83D3A">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B83D3A" w:rsidRPr="000118C5" w:rsidRDefault="00B83D3A" w:rsidP="00B83D3A">
            <w:pPr>
              <w:ind w:left="-108" w:right="47"/>
              <w:jc w:val="right"/>
              <w:rPr>
                <w:rFonts w:ascii="Angsana New" w:hAnsi="Angsana New"/>
                <w:sz w:val="27"/>
                <w:szCs w:val="27"/>
              </w:rPr>
            </w:pPr>
          </w:p>
          <w:p w:rsidR="00B83D3A" w:rsidRPr="000118C5" w:rsidRDefault="00B83D3A" w:rsidP="00B83D3A">
            <w:pPr>
              <w:ind w:left="-108" w:right="47"/>
              <w:jc w:val="right"/>
              <w:rPr>
                <w:rFonts w:ascii="Angsana New" w:hAnsi="Angsana New"/>
                <w:sz w:val="27"/>
                <w:szCs w:val="27"/>
              </w:rPr>
            </w:pPr>
          </w:p>
          <w:p w:rsidR="00B83D3A" w:rsidRPr="000118C5" w:rsidRDefault="00B83D3A" w:rsidP="00B83D3A">
            <w:pPr>
              <w:ind w:left="-108"/>
              <w:jc w:val="right"/>
              <w:rPr>
                <w:rFonts w:ascii="Angsana New" w:hAnsi="Angsana New"/>
                <w:sz w:val="27"/>
                <w:szCs w:val="27"/>
              </w:rPr>
            </w:pPr>
            <w:r w:rsidRPr="000118C5">
              <w:rPr>
                <w:rFonts w:ascii="Angsana New" w:hAnsi="Angsana New"/>
                <w:sz w:val="27"/>
                <w:szCs w:val="27"/>
                <w:cs/>
              </w:rPr>
              <w:t>6,615</w:t>
            </w:r>
            <w:r w:rsidRPr="000118C5">
              <w:rPr>
                <w:rFonts w:ascii="Angsana New" w:hAnsi="Angsana New"/>
                <w:sz w:val="27"/>
                <w:szCs w:val="27"/>
              </w:rPr>
              <w:t>,725.05</w:t>
            </w:r>
          </w:p>
        </w:tc>
        <w:tc>
          <w:tcPr>
            <w:tcW w:w="236" w:type="dxa"/>
            <w:tcBorders>
              <w:top w:val="nil"/>
              <w:left w:val="nil"/>
              <w:bottom w:val="nil"/>
              <w:right w:val="nil"/>
            </w:tcBorders>
            <w:shd w:val="clear" w:color="auto" w:fill="auto"/>
          </w:tcPr>
          <w:p w:rsidR="00B83D3A" w:rsidRPr="000118C5" w:rsidRDefault="00B83D3A" w:rsidP="00B83D3A">
            <w:pPr>
              <w:ind w:left="-108" w:right="386"/>
              <w:jc w:val="right"/>
              <w:rPr>
                <w:rFonts w:ascii="Angsana New" w:hAnsi="Angsana New"/>
                <w:sz w:val="27"/>
                <w:szCs w:val="27"/>
              </w:rPr>
            </w:pPr>
          </w:p>
        </w:tc>
        <w:tc>
          <w:tcPr>
            <w:tcW w:w="1469" w:type="dxa"/>
            <w:tcBorders>
              <w:top w:val="nil"/>
              <w:left w:val="nil"/>
              <w:bottom w:val="nil"/>
              <w:right w:val="nil"/>
            </w:tcBorders>
            <w:shd w:val="clear" w:color="auto" w:fill="auto"/>
          </w:tcPr>
          <w:p w:rsidR="00B83D3A" w:rsidRPr="000118C5" w:rsidRDefault="00B83D3A" w:rsidP="00B83D3A">
            <w:pPr>
              <w:ind w:left="-108"/>
              <w:jc w:val="right"/>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p>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r>
      <w:tr w:rsidR="00B83D3A" w:rsidRPr="007E61E0" w:rsidTr="005D029D">
        <w:trPr>
          <w:cantSplit/>
        </w:trPr>
        <w:tc>
          <w:tcPr>
            <w:tcW w:w="2740" w:type="dxa"/>
            <w:tcBorders>
              <w:top w:val="nil"/>
              <w:left w:val="nil"/>
              <w:bottom w:val="nil"/>
              <w:right w:val="nil"/>
            </w:tcBorders>
            <w:shd w:val="clear" w:color="auto" w:fill="auto"/>
          </w:tcPr>
          <w:p w:rsidR="00B83D3A" w:rsidRPr="007E61E0" w:rsidRDefault="00B83D3A" w:rsidP="00B83D3A">
            <w:pPr>
              <w:tabs>
                <w:tab w:val="left" w:pos="360"/>
                <w:tab w:val="left" w:pos="1080"/>
              </w:tabs>
              <w:ind w:left="270" w:right="-115" w:hanging="270"/>
              <w:jc w:val="left"/>
              <w:rPr>
                <w:rFonts w:ascii="Angsana New" w:hAnsi="Angsana New"/>
                <w:sz w:val="27"/>
                <w:szCs w:val="27"/>
              </w:rPr>
            </w:pPr>
            <w:r>
              <w:rPr>
                <w:rFonts w:ascii="Angsana New" w:hAnsi="Angsana New"/>
                <w:sz w:val="27"/>
                <w:szCs w:val="27"/>
              </w:rPr>
              <w:t>A</w:t>
            </w:r>
            <w:r w:rsidRPr="00090DF3">
              <w:rPr>
                <w:rFonts w:ascii="Angsana New" w:hAnsi="Angsana New"/>
                <w:sz w:val="27"/>
                <w:szCs w:val="27"/>
              </w:rPr>
              <w:t>ccrued dividend</w:t>
            </w:r>
          </w:p>
        </w:tc>
        <w:tc>
          <w:tcPr>
            <w:tcW w:w="1617" w:type="dxa"/>
            <w:tcBorders>
              <w:top w:val="nil"/>
              <w:left w:val="nil"/>
              <w:bottom w:val="nil"/>
              <w:right w:val="nil"/>
            </w:tcBorders>
            <w:shd w:val="clear" w:color="auto" w:fill="auto"/>
          </w:tcPr>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c>
          <w:tcPr>
            <w:tcW w:w="238" w:type="dxa"/>
            <w:tcBorders>
              <w:top w:val="nil"/>
              <w:left w:val="nil"/>
              <w:bottom w:val="nil"/>
              <w:right w:val="nil"/>
            </w:tcBorders>
            <w:shd w:val="clear" w:color="auto" w:fill="auto"/>
          </w:tcPr>
          <w:p w:rsidR="00B83D3A" w:rsidRPr="000118C5" w:rsidRDefault="00B83D3A" w:rsidP="00B83D3A">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c>
          <w:tcPr>
            <w:tcW w:w="238" w:type="dxa"/>
            <w:tcBorders>
              <w:top w:val="nil"/>
              <w:left w:val="nil"/>
              <w:bottom w:val="nil"/>
              <w:right w:val="nil"/>
            </w:tcBorders>
            <w:shd w:val="clear" w:color="auto" w:fill="auto"/>
          </w:tcPr>
          <w:p w:rsidR="00B83D3A" w:rsidRPr="000118C5" w:rsidRDefault="00B83D3A" w:rsidP="00B83D3A">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B83D3A" w:rsidRPr="000118C5" w:rsidRDefault="00B83D3A" w:rsidP="00B83D3A">
            <w:pPr>
              <w:ind w:left="-108"/>
              <w:jc w:val="right"/>
              <w:rPr>
                <w:rFonts w:ascii="Angsana New" w:hAnsi="Angsana New"/>
                <w:sz w:val="27"/>
                <w:szCs w:val="27"/>
              </w:rPr>
            </w:pPr>
            <w:r w:rsidRPr="000118C5">
              <w:rPr>
                <w:rFonts w:ascii="Angsana New" w:hAnsi="Angsana New" w:hint="cs"/>
                <w:sz w:val="27"/>
                <w:szCs w:val="27"/>
                <w:cs/>
              </w:rPr>
              <w:t>3</w:t>
            </w:r>
            <w:r w:rsidRPr="000118C5">
              <w:rPr>
                <w:rFonts w:ascii="Angsana New" w:hAnsi="Angsana New"/>
                <w:sz w:val="27"/>
                <w:szCs w:val="27"/>
              </w:rPr>
              <w:t>,105,158.82</w:t>
            </w:r>
          </w:p>
        </w:tc>
        <w:tc>
          <w:tcPr>
            <w:tcW w:w="236" w:type="dxa"/>
            <w:tcBorders>
              <w:top w:val="nil"/>
              <w:left w:val="nil"/>
              <w:bottom w:val="nil"/>
              <w:right w:val="nil"/>
            </w:tcBorders>
            <w:shd w:val="clear" w:color="auto" w:fill="auto"/>
          </w:tcPr>
          <w:p w:rsidR="00B83D3A" w:rsidRPr="000118C5" w:rsidRDefault="00B83D3A" w:rsidP="00B83D3A">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B83D3A" w:rsidRPr="000118C5" w:rsidRDefault="00B83D3A" w:rsidP="00B83D3A">
            <w:pPr>
              <w:ind w:left="-108" w:right="-106"/>
              <w:jc w:val="center"/>
              <w:rPr>
                <w:rFonts w:ascii="Angsana New" w:hAnsi="Angsana New"/>
                <w:sz w:val="27"/>
                <w:szCs w:val="27"/>
              </w:rPr>
            </w:pPr>
            <w:r w:rsidRPr="000118C5">
              <w:rPr>
                <w:rFonts w:ascii="Angsana New" w:hAnsi="Angsana New"/>
                <w:sz w:val="27"/>
                <w:szCs w:val="27"/>
                <w:cs/>
              </w:rPr>
              <w:t>-</w:t>
            </w:r>
          </w:p>
        </w:tc>
      </w:tr>
    </w:tbl>
    <w:p w:rsidR="00395D02" w:rsidRPr="00B83D3A" w:rsidRDefault="00395D02" w:rsidP="009B3D35">
      <w:pPr>
        <w:rPr>
          <w:rFonts w:ascii="Angsana New" w:hAnsi="Angsana New"/>
          <w:sz w:val="30"/>
          <w:szCs w:val="30"/>
        </w:rPr>
      </w:pPr>
    </w:p>
    <w:p w:rsidR="00C31A9B" w:rsidRPr="00411410" w:rsidRDefault="00C31A9B"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rPr>
        <w:t>Guarantees</w:t>
      </w:r>
    </w:p>
    <w:p w:rsidR="00C31A9B" w:rsidRPr="00411410" w:rsidRDefault="00C31A9B" w:rsidP="00E63ABD">
      <w:pPr>
        <w:numPr>
          <w:ilvl w:val="1"/>
          <w:numId w:val="20"/>
        </w:numPr>
        <w:ind w:left="990" w:hanging="540"/>
        <w:jc w:val="thaiDistribute"/>
        <w:outlineLvl w:val="0"/>
        <w:rPr>
          <w:rFonts w:ascii="Angsana New" w:hAnsi="Angsana New"/>
          <w:sz w:val="30"/>
          <w:szCs w:val="30"/>
          <w:cs/>
          <w:lang w:val="th-TH"/>
        </w:rPr>
      </w:pPr>
      <w:r w:rsidRPr="00411410">
        <w:rPr>
          <w:rFonts w:ascii="Angsana New" w:hAnsi="Angsana New"/>
          <w:sz w:val="30"/>
          <w:szCs w:val="30"/>
          <w:cs/>
          <w:lang w:val="th-TH"/>
        </w:rPr>
        <w:t>Guarantee contract</w:t>
      </w:r>
    </w:p>
    <w:p w:rsidR="00C31A9B" w:rsidRDefault="00C31A9B" w:rsidP="00CE391D">
      <w:pPr>
        <w:ind w:left="1440"/>
        <w:jc w:val="thaiDistribute"/>
        <w:rPr>
          <w:rFonts w:ascii="Angsana New" w:hAnsi="Angsana New"/>
          <w:sz w:val="30"/>
          <w:szCs w:val="30"/>
          <w:lang w:val="en-GB"/>
        </w:rPr>
      </w:pPr>
      <w:r w:rsidRPr="00411410">
        <w:rPr>
          <w:rFonts w:ascii="Angsana New" w:hAnsi="Angsana New"/>
          <w:sz w:val="30"/>
          <w:szCs w:val="30"/>
        </w:rPr>
        <w:t>Guarantee contracts as at 3</w:t>
      </w:r>
      <w:r>
        <w:rPr>
          <w:rFonts w:ascii="Angsana New" w:hAnsi="Angsana New"/>
          <w:sz w:val="30"/>
          <w:szCs w:val="30"/>
        </w:rPr>
        <w:t>1</w:t>
      </w:r>
      <w:r w:rsidR="00126480">
        <w:rPr>
          <w:rFonts w:ascii="Angsana New" w:hAnsi="Angsana New"/>
          <w:sz w:val="30"/>
          <w:szCs w:val="30"/>
        </w:rPr>
        <w:t xml:space="preserve"> </w:t>
      </w:r>
      <w:r>
        <w:rPr>
          <w:rFonts w:ascii="Angsana New" w:hAnsi="Angsana New"/>
          <w:sz w:val="30"/>
          <w:szCs w:val="30"/>
        </w:rPr>
        <w:t>December</w:t>
      </w:r>
      <w:r w:rsidRPr="00411410">
        <w:rPr>
          <w:rFonts w:ascii="Angsana New" w:hAnsi="Angsana New"/>
          <w:sz w:val="30"/>
          <w:szCs w:val="30"/>
        </w:rPr>
        <w:t xml:space="preserve"> 201</w:t>
      </w:r>
      <w:r w:rsidR="00CE391D">
        <w:rPr>
          <w:rFonts w:ascii="Angsana New" w:hAnsi="Angsana New"/>
          <w:sz w:val="30"/>
          <w:szCs w:val="30"/>
        </w:rPr>
        <w:t>6 and 2015</w:t>
      </w:r>
      <w:r w:rsidRPr="00411410">
        <w:rPr>
          <w:rFonts w:ascii="Angsana New" w:hAnsi="Angsana New"/>
          <w:sz w:val="30"/>
          <w:szCs w:val="30"/>
        </w:rPr>
        <w:t xml:space="preserve"> comprise the following:</w:t>
      </w: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tbl>
      <w:tblPr>
        <w:tblW w:w="8595" w:type="dxa"/>
        <w:tblInd w:w="558" w:type="dxa"/>
        <w:tblLayout w:type="fixed"/>
        <w:tblLook w:val="0000"/>
      </w:tblPr>
      <w:tblGrid>
        <w:gridCol w:w="2070"/>
        <w:gridCol w:w="1665"/>
        <w:gridCol w:w="1620"/>
        <w:gridCol w:w="1620"/>
        <w:gridCol w:w="1620"/>
      </w:tblGrid>
      <w:tr w:rsidR="00CE391D" w:rsidRPr="00D7317F" w:rsidTr="00CE391D">
        <w:tc>
          <w:tcPr>
            <w:tcW w:w="2070" w:type="dxa"/>
          </w:tcPr>
          <w:p w:rsidR="00CE391D" w:rsidRPr="00D7317F" w:rsidRDefault="00CE391D" w:rsidP="000C7D11">
            <w:pPr>
              <w:jc w:val="center"/>
              <w:rPr>
                <w:rFonts w:ascii="Angsana New" w:hAnsi="Angsana New"/>
                <w:sz w:val="26"/>
                <w:szCs w:val="26"/>
                <w:u w:val="single"/>
                <w:cs/>
              </w:rPr>
            </w:pPr>
          </w:p>
        </w:tc>
        <w:tc>
          <w:tcPr>
            <w:tcW w:w="3285" w:type="dxa"/>
            <w:gridSpan w:val="2"/>
          </w:tcPr>
          <w:p w:rsidR="00CE391D" w:rsidRPr="00D7317F" w:rsidRDefault="00CE391D" w:rsidP="00632A58">
            <w:pPr>
              <w:jc w:val="center"/>
              <w:rPr>
                <w:rFonts w:ascii="Angsana New" w:hAnsi="Angsana New"/>
                <w:sz w:val="26"/>
                <w:szCs w:val="26"/>
              </w:rPr>
            </w:pPr>
            <w:r w:rsidRPr="00D7317F">
              <w:rPr>
                <w:rFonts w:ascii="Angsana New" w:hAnsi="Angsana New"/>
                <w:sz w:val="26"/>
                <w:szCs w:val="26"/>
              </w:rPr>
              <w:t>Consolidated Financial Statements</w:t>
            </w:r>
          </w:p>
        </w:tc>
        <w:tc>
          <w:tcPr>
            <w:tcW w:w="3240" w:type="dxa"/>
            <w:gridSpan w:val="2"/>
          </w:tcPr>
          <w:p w:rsidR="00CE391D" w:rsidRPr="00D7317F" w:rsidRDefault="00CE391D" w:rsidP="00632A58">
            <w:pPr>
              <w:jc w:val="center"/>
              <w:rPr>
                <w:rFonts w:ascii="Angsana New" w:hAnsi="Angsana New"/>
                <w:sz w:val="26"/>
                <w:szCs w:val="26"/>
              </w:rPr>
            </w:pPr>
            <w:r w:rsidRPr="00D7317F">
              <w:rPr>
                <w:rFonts w:ascii="Angsana New" w:hAnsi="Angsana New"/>
                <w:sz w:val="26"/>
                <w:szCs w:val="26"/>
              </w:rPr>
              <w:t>Separate Financial Statements</w:t>
            </w:r>
          </w:p>
        </w:tc>
      </w:tr>
      <w:tr w:rsidR="00CE391D" w:rsidRPr="00D7317F" w:rsidTr="00CE391D">
        <w:tc>
          <w:tcPr>
            <w:tcW w:w="2070" w:type="dxa"/>
          </w:tcPr>
          <w:p w:rsidR="00CE391D" w:rsidRPr="00D7317F" w:rsidRDefault="00CE391D" w:rsidP="000C7D11">
            <w:pPr>
              <w:jc w:val="center"/>
              <w:rPr>
                <w:rFonts w:ascii="Angsana New" w:hAnsi="Angsana New"/>
                <w:sz w:val="26"/>
                <w:szCs w:val="26"/>
                <w:u w:val="single"/>
                <w:cs/>
              </w:rPr>
            </w:pPr>
          </w:p>
        </w:tc>
        <w:tc>
          <w:tcPr>
            <w:tcW w:w="1665"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r>
      <w:tr w:rsidR="00CE391D" w:rsidRPr="00D7317F" w:rsidTr="00CE391D">
        <w:tc>
          <w:tcPr>
            <w:tcW w:w="2070" w:type="dxa"/>
          </w:tcPr>
          <w:p w:rsidR="00CE391D" w:rsidRPr="00D7317F" w:rsidRDefault="00CE391D" w:rsidP="00D81DEA">
            <w:pPr>
              <w:jc w:val="center"/>
              <w:rPr>
                <w:rFonts w:ascii="Angsana New" w:hAnsi="Angsana New"/>
                <w:sz w:val="26"/>
                <w:szCs w:val="26"/>
                <w:u w:val="single"/>
                <w:cs/>
              </w:rPr>
            </w:pPr>
          </w:p>
        </w:tc>
        <w:tc>
          <w:tcPr>
            <w:tcW w:w="1665" w:type="dxa"/>
          </w:tcPr>
          <w:p w:rsidR="00CE391D" w:rsidRPr="00D7317F" w:rsidRDefault="00CE391D" w:rsidP="00CE391D">
            <w:pPr>
              <w:ind w:left="-101" w:right="-102"/>
              <w:jc w:val="center"/>
              <w:rPr>
                <w:rFonts w:ascii="Angsana New" w:hAnsi="Angsana New"/>
                <w:sz w:val="26"/>
                <w:szCs w:val="26"/>
              </w:rPr>
            </w:pPr>
            <w:r w:rsidRPr="00D7317F">
              <w:rPr>
                <w:rFonts w:ascii="Angsana New" w:hAnsi="Angsana New"/>
                <w:sz w:val="26"/>
                <w:szCs w:val="26"/>
              </w:rPr>
              <w:t>31 December2016</w:t>
            </w:r>
          </w:p>
        </w:tc>
        <w:tc>
          <w:tcPr>
            <w:tcW w:w="1620" w:type="dxa"/>
          </w:tcPr>
          <w:p w:rsidR="00CE391D" w:rsidRPr="00D7317F" w:rsidRDefault="00CE391D" w:rsidP="00632A58">
            <w:pPr>
              <w:ind w:left="-101" w:right="-102"/>
              <w:jc w:val="center"/>
              <w:rPr>
                <w:rFonts w:ascii="Angsana New" w:hAnsi="Angsana New"/>
                <w:sz w:val="26"/>
                <w:szCs w:val="26"/>
              </w:rPr>
            </w:pPr>
            <w:r w:rsidRPr="00D7317F">
              <w:rPr>
                <w:rFonts w:ascii="Angsana New" w:hAnsi="Angsana New"/>
                <w:sz w:val="26"/>
                <w:szCs w:val="26"/>
              </w:rPr>
              <w:t>31 December2015</w:t>
            </w:r>
          </w:p>
        </w:tc>
        <w:tc>
          <w:tcPr>
            <w:tcW w:w="1620" w:type="dxa"/>
          </w:tcPr>
          <w:p w:rsidR="00CE391D" w:rsidRPr="00D7317F" w:rsidRDefault="00CE391D" w:rsidP="00CE391D">
            <w:pPr>
              <w:ind w:left="-101" w:right="-102"/>
              <w:jc w:val="center"/>
              <w:rPr>
                <w:rFonts w:ascii="Angsana New" w:hAnsi="Angsana New"/>
                <w:sz w:val="26"/>
                <w:szCs w:val="26"/>
              </w:rPr>
            </w:pPr>
            <w:r w:rsidRPr="00D7317F">
              <w:rPr>
                <w:rFonts w:ascii="Angsana New" w:hAnsi="Angsana New"/>
                <w:sz w:val="26"/>
                <w:szCs w:val="26"/>
              </w:rPr>
              <w:t>31 December2016</w:t>
            </w:r>
          </w:p>
        </w:tc>
        <w:tc>
          <w:tcPr>
            <w:tcW w:w="1620" w:type="dxa"/>
          </w:tcPr>
          <w:p w:rsidR="00CE391D" w:rsidRPr="00D7317F" w:rsidRDefault="00CE391D" w:rsidP="00CE391D">
            <w:pPr>
              <w:ind w:left="-101" w:right="-102"/>
              <w:jc w:val="center"/>
              <w:rPr>
                <w:rFonts w:ascii="Angsana New" w:hAnsi="Angsana New"/>
                <w:sz w:val="26"/>
                <w:szCs w:val="26"/>
              </w:rPr>
            </w:pPr>
            <w:r w:rsidRPr="00D7317F">
              <w:rPr>
                <w:rFonts w:ascii="Angsana New" w:hAnsi="Angsana New"/>
                <w:sz w:val="26"/>
                <w:szCs w:val="26"/>
              </w:rPr>
              <w:t>31 December2015</w:t>
            </w:r>
          </w:p>
        </w:tc>
      </w:tr>
      <w:tr w:rsidR="00CE391D" w:rsidRPr="00D7317F" w:rsidTr="00CE391D">
        <w:tc>
          <w:tcPr>
            <w:tcW w:w="2070" w:type="dxa"/>
          </w:tcPr>
          <w:p w:rsidR="00CE391D" w:rsidRPr="00D7317F" w:rsidRDefault="00CE391D" w:rsidP="00794933">
            <w:pPr>
              <w:ind w:left="-108" w:firstLine="108"/>
              <w:jc w:val="center"/>
              <w:rPr>
                <w:rFonts w:ascii="Angsana New" w:hAnsi="Angsana New"/>
                <w:sz w:val="26"/>
                <w:szCs w:val="26"/>
                <w:u w:val="single"/>
                <w:cs/>
              </w:rPr>
            </w:pPr>
          </w:p>
        </w:tc>
        <w:tc>
          <w:tcPr>
            <w:tcW w:w="1665"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r>
      <w:tr w:rsidR="006903EC" w:rsidRPr="00D7317F" w:rsidTr="00CE391D">
        <w:tc>
          <w:tcPr>
            <w:tcW w:w="2070" w:type="dxa"/>
          </w:tcPr>
          <w:p w:rsidR="006903EC" w:rsidRPr="00D7317F" w:rsidRDefault="006903EC" w:rsidP="00CE391D">
            <w:pPr>
              <w:ind w:left="162" w:hanging="270"/>
              <w:jc w:val="left"/>
              <w:rPr>
                <w:rFonts w:ascii="Angsana New" w:hAnsi="Angsana New"/>
                <w:sz w:val="26"/>
                <w:szCs w:val="26"/>
              </w:rPr>
            </w:pPr>
            <w:r w:rsidRPr="00D7317F">
              <w:rPr>
                <w:rFonts w:ascii="Angsana New" w:hAnsi="Angsana New"/>
                <w:sz w:val="26"/>
                <w:szCs w:val="26"/>
              </w:rPr>
              <w:t>Guarantee of  Subsidiary Companies’s liabilities</w:t>
            </w:r>
          </w:p>
        </w:tc>
        <w:tc>
          <w:tcPr>
            <w:tcW w:w="1665" w:type="dxa"/>
            <w:shd w:val="clear" w:color="auto" w:fill="auto"/>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shd w:val="clear" w:color="auto" w:fill="auto"/>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r>
      <w:tr w:rsidR="006903EC" w:rsidRPr="00D7317F" w:rsidTr="00CE391D">
        <w:tc>
          <w:tcPr>
            <w:tcW w:w="2070" w:type="dxa"/>
          </w:tcPr>
          <w:p w:rsidR="006903EC" w:rsidRPr="00D7317F" w:rsidRDefault="006903EC" w:rsidP="00CE391D">
            <w:pPr>
              <w:ind w:left="162" w:hanging="270"/>
              <w:jc w:val="left"/>
              <w:rPr>
                <w:rFonts w:ascii="Angsana New" w:hAnsi="Angsana New"/>
                <w:sz w:val="26"/>
                <w:szCs w:val="26"/>
              </w:rPr>
            </w:pPr>
            <w:r w:rsidRPr="00D7317F">
              <w:rPr>
                <w:rFonts w:ascii="Angsana New" w:hAnsi="Angsana New"/>
                <w:sz w:val="26"/>
                <w:szCs w:val="26"/>
              </w:rPr>
              <w:t>Guarantee of Join Venture Companies’s liabilities</w:t>
            </w:r>
          </w:p>
        </w:tc>
        <w:tc>
          <w:tcPr>
            <w:tcW w:w="1665" w:type="dxa"/>
            <w:shd w:val="clear" w:color="auto" w:fill="auto"/>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shd w:val="clear" w:color="auto" w:fill="auto"/>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c>
          <w:tcPr>
            <w:tcW w:w="1620" w:type="dxa"/>
          </w:tcPr>
          <w:p w:rsidR="006903EC" w:rsidRPr="00D7317F" w:rsidRDefault="006903EC" w:rsidP="0070042D">
            <w:pPr>
              <w:ind w:left="-153" w:right="-153"/>
              <w:jc w:val="center"/>
              <w:rPr>
                <w:rFonts w:ascii="Angsana New" w:hAnsi="Angsana New"/>
                <w:sz w:val="26"/>
                <w:szCs w:val="26"/>
              </w:rPr>
            </w:pPr>
          </w:p>
          <w:p w:rsidR="006903EC" w:rsidRPr="00D7317F" w:rsidRDefault="006903EC" w:rsidP="0070042D">
            <w:pPr>
              <w:ind w:left="-153" w:right="-153"/>
              <w:jc w:val="center"/>
              <w:rPr>
                <w:rFonts w:ascii="Angsana New" w:hAnsi="Angsana New"/>
                <w:sz w:val="26"/>
                <w:szCs w:val="26"/>
              </w:rPr>
            </w:pPr>
            <w:r w:rsidRPr="00D7317F">
              <w:rPr>
                <w:rFonts w:ascii="Angsana New" w:hAnsi="Angsana New"/>
                <w:sz w:val="26"/>
                <w:szCs w:val="26"/>
              </w:rPr>
              <w:t>-</w:t>
            </w:r>
          </w:p>
        </w:tc>
      </w:tr>
      <w:tr w:rsidR="00D7317F" w:rsidRPr="00D7317F" w:rsidTr="00CE391D">
        <w:tc>
          <w:tcPr>
            <w:tcW w:w="2070" w:type="dxa"/>
          </w:tcPr>
          <w:p w:rsidR="00D7317F" w:rsidRPr="00D7317F" w:rsidRDefault="00D7317F" w:rsidP="00D7317F">
            <w:pPr>
              <w:ind w:left="162" w:hanging="270"/>
              <w:jc w:val="left"/>
              <w:rPr>
                <w:rFonts w:ascii="Angsana New" w:hAnsi="Angsana New"/>
                <w:sz w:val="26"/>
                <w:szCs w:val="26"/>
              </w:rPr>
            </w:pPr>
            <w:r w:rsidRPr="00D7317F">
              <w:rPr>
                <w:rFonts w:ascii="Angsana New" w:hAnsi="Angsana New"/>
                <w:sz w:val="26"/>
                <w:szCs w:val="26"/>
              </w:rPr>
              <w:t>Guarantee of related Companies' liabilities</w:t>
            </w:r>
          </w:p>
        </w:tc>
        <w:tc>
          <w:tcPr>
            <w:tcW w:w="1665" w:type="dxa"/>
            <w:shd w:val="clear" w:color="auto" w:fill="auto"/>
          </w:tcPr>
          <w:p w:rsidR="00D7317F" w:rsidRPr="00D7317F" w:rsidRDefault="00D7317F" w:rsidP="00D7317F">
            <w:pPr>
              <w:ind w:right="38"/>
              <w:jc w:val="right"/>
              <w:rPr>
                <w:rFonts w:ascii="Angsana New" w:hAnsi="Angsana New"/>
                <w:sz w:val="26"/>
                <w:szCs w:val="26"/>
              </w:rPr>
            </w:pPr>
          </w:p>
          <w:p w:rsidR="00D7317F" w:rsidRPr="00D7317F" w:rsidRDefault="00D7317F" w:rsidP="00D7317F">
            <w:pPr>
              <w:ind w:left="-108" w:right="38"/>
              <w:jc w:val="right"/>
              <w:rPr>
                <w:rFonts w:ascii="Angsana New" w:hAnsi="Angsana New"/>
                <w:sz w:val="26"/>
                <w:szCs w:val="26"/>
                <w:cs/>
              </w:rPr>
            </w:pPr>
            <w:r w:rsidRPr="00D7317F">
              <w:rPr>
                <w:rFonts w:ascii="Angsana New" w:hAnsi="Angsana New"/>
                <w:sz w:val="26"/>
                <w:szCs w:val="26"/>
              </w:rPr>
              <w:t>3</w:t>
            </w:r>
            <w:r w:rsidRPr="00D7317F">
              <w:rPr>
                <w:rFonts w:ascii="Angsana New" w:hAnsi="Angsana New" w:hint="cs"/>
                <w:sz w:val="26"/>
                <w:szCs w:val="26"/>
                <w:cs/>
              </w:rPr>
              <w:t>8</w:t>
            </w:r>
            <w:r w:rsidRPr="00D7317F">
              <w:rPr>
                <w:rFonts w:ascii="Angsana New" w:hAnsi="Angsana New"/>
                <w:sz w:val="26"/>
                <w:szCs w:val="26"/>
              </w:rPr>
              <w:t>,</w:t>
            </w:r>
            <w:r w:rsidRPr="00D7317F">
              <w:rPr>
                <w:rFonts w:ascii="Angsana New" w:hAnsi="Angsana New" w:hint="cs"/>
                <w:sz w:val="26"/>
                <w:szCs w:val="26"/>
                <w:cs/>
              </w:rPr>
              <w:t>334</w:t>
            </w:r>
            <w:r w:rsidRPr="00D7317F">
              <w:rPr>
                <w:rFonts w:ascii="Angsana New" w:hAnsi="Angsana New"/>
                <w:sz w:val="26"/>
                <w:szCs w:val="26"/>
              </w:rPr>
              <w:t>,</w:t>
            </w:r>
            <w:r w:rsidRPr="00D7317F">
              <w:rPr>
                <w:rFonts w:ascii="Angsana New" w:hAnsi="Angsana New" w:hint="cs"/>
                <w:sz w:val="26"/>
                <w:szCs w:val="26"/>
                <w:cs/>
              </w:rPr>
              <w:t>380.06</w:t>
            </w:r>
          </w:p>
        </w:tc>
        <w:tc>
          <w:tcPr>
            <w:tcW w:w="1620" w:type="dxa"/>
          </w:tcPr>
          <w:p w:rsidR="00D7317F" w:rsidRPr="00D7317F" w:rsidRDefault="00D7317F" w:rsidP="00D7317F">
            <w:pPr>
              <w:ind w:right="-106"/>
              <w:jc w:val="right"/>
              <w:rPr>
                <w:rFonts w:ascii="Angsana New" w:hAnsi="Angsana New"/>
                <w:sz w:val="26"/>
                <w:szCs w:val="26"/>
              </w:rPr>
            </w:pPr>
          </w:p>
          <w:p w:rsidR="00D7317F" w:rsidRPr="00D7317F" w:rsidRDefault="00D7317F" w:rsidP="00D7317F">
            <w:pPr>
              <w:ind w:left="-108" w:right="38"/>
              <w:jc w:val="right"/>
              <w:rPr>
                <w:rFonts w:ascii="Angsana New" w:hAnsi="Angsana New"/>
                <w:sz w:val="26"/>
                <w:szCs w:val="26"/>
                <w:cs/>
              </w:rPr>
            </w:pPr>
            <w:r w:rsidRPr="00D7317F">
              <w:rPr>
                <w:rFonts w:ascii="Angsana New" w:hAnsi="Angsana New" w:hint="cs"/>
                <w:sz w:val="26"/>
                <w:szCs w:val="26"/>
                <w:cs/>
              </w:rPr>
              <w:t>91,</w:t>
            </w:r>
            <w:r w:rsidRPr="00D7317F">
              <w:rPr>
                <w:rFonts w:ascii="Angsana New" w:hAnsi="Angsana New"/>
                <w:sz w:val="26"/>
                <w:szCs w:val="26"/>
              </w:rPr>
              <w:t>609,211</w:t>
            </w:r>
            <w:r w:rsidRPr="00D7317F">
              <w:rPr>
                <w:rFonts w:ascii="Angsana New" w:hAnsi="Angsana New"/>
                <w:sz w:val="26"/>
                <w:szCs w:val="26"/>
                <w:cs/>
              </w:rPr>
              <w:t>.</w:t>
            </w:r>
            <w:r w:rsidRPr="00D7317F">
              <w:rPr>
                <w:rFonts w:ascii="Angsana New" w:hAnsi="Angsana New"/>
                <w:sz w:val="26"/>
                <w:szCs w:val="26"/>
              </w:rPr>
              <w:t>52</w:t>
            </w:r>
          </w:p>
        </w:tc>
        <w:tc>
          <w:tcPr>
            <w:tcW w:w="1620" w:type="dxa"/>
            <w:shd w:val="clear" w:color="auto" w:fill="auto"/>
          </w:tcPr>
          <w:p w:rsidR="00D7317F" w:rsidRPr="00D7317F" w:rsidRDefault="00D7317F" w:rsidP="00D7317F">
            <w:pPr>
              <w:ind w:right="72"/>
              <w:jc w:val="right"/>
              <w:rPr>
                <w:rFonts w:ascii="Angsana New" w:hAnsi="Angsana New"/>
                <w:sz w:val="26"/>
                <w:szCs w:val="26"/>
              </w:rPr>
            </w:pPr>
          </w:p>
          <w:p w:rsidR="00D7317F" w:rsidRPr="00D7317F" w:rsidRDefault="00D7317F" w:rsidP="00D7317F">
            <w:pPr>
              <w:ind w:right="72"/>
              <w:jc w:val="right"/>
              <w:rPr>
                <w:rFonts w:ascii="Angsana New" w:hAnsi="Angsana New"/>
                <w:sz w:val="26"/>
                <w:szCs w:val="26"/>
              </w:rPr>
            </w:pPr>
            <w:r w:rsidRPr="00D7317F">
              <w:rPr>
                <w:rFonts w:ascii="Angsana New" w:hAnsi="Angsana New" w:hint="cs"/>
                <w:sz w:val="26"/>
                <w:szCs w:val="26"/>
                <w:cs/>
              </w:rPr>
              <w:t>38</w:t>
            </w:r>
            <w:r w:rsidRPr="00D7317F">
              <w:rPr>
                <w:rFonts w:ascii="Angsana New" w:hAnsi="Angsana New"/>
                <w:sz w:val="26"/>
                <w:szCs w:val="26"/>
              </w:rPr>
              <w:t>,</w:t>
            </w:r>
            <w:r w:rsidRPr="00D7317F">
              <w:rPr>
                <w:rFonts w:ascii="Angsana New" w:hAnsi="Angsana New" w:hint="cs"/>
                <w:sz w:val="26"/>
                <w:szCs w:val="26"/>
                <w:cs/>
              </w:rPr>
              <w:t>334</w:t>
            </w:r>
            <w:r w:rsidRPr="00D7317F">
              <w:rPr>
                <w:rFonts w:ascii="Angsana New" w:hAnsi="Angsana New"/>
                <w:sz w:val="26"/>
                <w:szCs w:val="26"/>
              </w:rPr>
              <w:t>,</w:t>
            </w:r>
            <w:r w:rsidRPr="00D7317F">
              <w:rPr>
                <w:rFonts w:ascii="Angsana New" w:hAnsi="Angsana New" w:hint="cs"/>
                <w:sz w:val="26"/>
                <w:szCs w:val="26"/>
                <w:cs/>
              </w:rPr>
              <w:t>380.06</w:t>
            </w:r>
          </w:p>
        </w:tc>
        <w:tc>
          <w:tcPr>
            <w:tcW w:w="1620" w:type="dxa"/>
          </w:tcPr>
          <w:p w:rsidR="00D7317F" w:rsidRPr="00D7317F" w:rsidRDefault="00D7317F" w:rsidP="00D7317F">
            <w:pPr>
              <w:ind w:right="38" w:hanging="130"/>
              <w:jc w:val="right"/>
              <w:rPr>
                <w:rFonts w:ascii="Angsana New" w:hAnsi="Angsana New"/>
                <w:sz w:val="26"/>
                <w:szCs w:val="26"/>
              </w:rPr>
            </w:pPr>
          </w:p>
          <w:p w:rsidR="00D7317F" w:rsidRPr="00D7317F" w:rsidRDefault="00D7317F" w:rsidP="00D7317F">
            <w:pPr>
              <w:ind w:left="-142" w:right="38" w:firstLine="12"/>
              <w:jc w:val="right"/>
              <w:rPr>
                <w:rFonts w:ascii="Angsana New" w:hAnsi="Angsana New"/>
                <w:sz w:val="26"/>
                <w:szCs w:val="26"/>
              </w:rPr>
            </w:pPr>
            <w:r w:rsidRPr="00D7317F">
              <w:rPr>
                <w:rFonts w:ascii="Angsana New" w:hAnsi="Angsana New" w:hint="cs"/>
                <w:sz w:val="26"/>
                <w:szCs w:val="26"/>
                <w:cs/>
              </w:rPr>
              <w:t>91,</w:t>
            </w:r>
            <w:r w:rsidRPr="00D7317F">
              <w:rPr>
                <w:rFonts w:ascii="Angsana New" w:hAnsi="Angsana New"/>
                <w:sz w:val="26"/>
                <w:szCs w:val="26"/>
              </w:rPr>
              <w:t>609,211</w:t>
            </w:r>
            <w:r w:rsidRPr="00D7317F">
              <w:rPr>
                <w:rFonts w:ascii="Angsana New" w:hAnsi="Angsana New"/>
                <w:sz w:val="26"/>
                <w:szCs w:val="26"/>
                <w:cs/>
              </w:rPr>
              <w:t>.</w:t>
            </w:r>
            <w:r w:rsidRPr="00D7317F">
              <w:rPr>
                <w:rFonts w:ascii="Angsana New" w:hAnsi="Angsana New"/>
                <w:sz w:val="26"/>
                <w:szCs w:val="26"/>
              </w:rPr>
              <w:t>52</w:t>
            </w:r>
          </w:p>
        </w:tc>
      </w:tr>
    </w:tbl>
    <w:p w:rsidR="00CE391D" w:rsidRPr="00CE391D" w:rsidRDefault="00CE391D" w:rsidP="004D045C">
      <w:pPr>
        <w:ind w:left="426" w:firstLine="567"/>
        <w:jc w:val="thaiDistribute"/>
        <w:rPr>
          <w:rFonts w:ascii="Angsana New" w:hAnsi="Angsana New"/>
          <w:sz w:val="10"/>
          <w:szCs w:val="10"/>
        </w:rPr>
      </w:pPr>
    </w:p>
    <w:p w:rsidR="004D045C" w:rsidRDefault="00CE391D" w:rsidP="004D045C">
      <w:pPr>
        <w:ind w:left="426" w:firstLine="567"/>
        <w:jc w:val="thaiDistribute"/>
        <w:rPr>
          <w:rFonts w:ascii="Angsana New" w:hAnsi="Angsana New"/>
          <w:sz w:val="30"/>
          <w:szCs w:val="30"/>
        </w:rPr>
      </w:pPr>
      <w:r w:rsidRPr="0065096B">
        <w:rPr>
          <w:rFonts w:ascii="Angsana New" w:hAnsi="Angsana New"/>
          <w:sz w:val="30"/>
          <w:szCs w:val="30"/>
        </w:rPr>
        <w:t>The Company has guaranteed of credit facilities include overdraft, letter of credit, trust receipt, promissory note, forward contracts, with financial institutions to two subsidiaries of the total amount of Baht 525 million. The facility is fully guaranteed and there is land and machinery of subsidiaries company, company and one of company's committee</w:t>
      </w:r>
      <w:r>
        <w:rPr>
          <w:rFonts w:ascii="Angsana New" w:hAnsi="Angsana New"/>
          <w:sz w:val="30"/>
          <w:szCs w:val="30"/>
        </w:rPr>
        <w:t>.</w:t>
      </w:r>
    </w:p>
    <w:p w:rsidR="00CE391D" w:rsidRDefault="00CE391D" w:rsidP="004D045C">
      <w:pPr>
        <w:ind w:left="426" w:firstLine="567"/>
        <w:jc w:val="thaiDistribute"/>
        <w:rPr>
          <w:rFonts w:ascii="Angsana New" w:hAnsi="Angsana New"/>
          <w:sz w:val="30"/>
          <w:szCs w:val="30"/>
        </w:rPr>
      </w:pPr>
      <w:r w:rsidRPr="00A52D75">
        <w:rPr>
          <w:rFonts w:ascii="Angsana New" w:hAnsi="Angsana New"/>
          <w:sz w:val="30"/>
          <w:szCs w:val="30"/>
        </w:rPr>
        <w:t>The Company has loans’ guaranteed under syndicate</w:t>
      </w:r>
      <w:r>
        <w:rPr>
          <w:rFonts w:ascii="Angsana New" w:hAnsi="Angsana New"/>
          <w:sz w:val="30"/>
          <w:szCs w:val="30"/>
        </w:rPr>
        <w:t xml:space="preserve"> loan agreement for a joint venture company with its holding portion at 50%.</w:t>
      </w:r>
    </w:p>
    <w:p w:rsidR="00CE391D" w:rsidRDefault="00CE391D" w:rsidP="004D045C">
      <w:pPr>
        <w:ind w:left="426" w:firstLine="567"/>
        <w:jc w:val="thaiDistribute"/>
        <w:rPr>
          <w:rFonts w:ascii="Angsana New" w:hAnsi="Angsana New"/>
          <w:sz w:val="30"/>
          <w:szCs w:val="30"/>
        </w:rPr>
      </w:pPr>
      <w:r w:rsidRPr="00517CD2">
        <w:rPr>
          <w:rFonts w:ascii="Angsana New" w:hAnsi="Angsana New"/>
          <w:sz w:val="30"/>
          <w:szCs w:val="30"/>
        </w:rPr>
        <w:t xml:space="preserve">The Company </w:t>
      </w:r>
      <w:r w:rsidRPr="00517CD2">
        <w:rPr>
          <w:rStyle w:val="hps"/>
          <w:rFonts w:ascii="Angsana New" w:hAnsi="Angsana New"/>
          <w:sz w:val="30"/>
          <w:szCs w:val="30"/>
        </w:rPr>
        <w:t>has guaranteed on credit lines in types of hire-purchase credit and loan credit to a related company (in former, the Company’s association). T</w:t>
      </w:r>
      <w:r w:rsidRPr="00517CD2">
        <w:rPr>
          <w:rFonts w:ascii="Angsana New" w:hAnsi="Angsana New"/>
          <w:sz w:val="30"/>
          <w:szCs w:val="30"/>
        </w:rPr>
        <w:t>he Company has a written notice to such company not to use additional credit line because the Company decrease its equity interest until such company not the associated of the Company. Thus, it was suspended for use of all credit lines which the Company has guaranteed to secure such credits. If such Company need to use credits, it has to change its collaterals and the Company is in the process for release its guarantee on such credit for financial institutions.</w:t>
      </w:r>
    </w:p>
    <w:p w:rsidR="009B3D35" w:rsidRPr="008D7A17" w:rsidRDefault="009B3D35" w:rsidP="008D7A17">
      <w:pPr>
        <w:jc w:val="thaiDistribute"/>
        <w:rPr>
          <w:rFonts w:ascii="Angsana New" w:hAnsi="Angsana New"/>
          <w:sz w:val="6"/>
          <w:szCs w:val="6"/>
        </w:rPr>
      </w:pPr>
    </w:p>
    <w:p w:rsidR="00F6132E" w:rsidRPr="00411410" w:rsidRDefault="00F6132E" w:rsidP="00E63ABD">
      <w:pPr>
        <w:numPr>
          <w:ilvl w:val="1"/>
          <w:numId w:val="20"/>
        </w:numPr>
        <w:tabs>
          <w:tab w:val="left" w:pos="990"/>
        </w:tabs>
        <w:ind w:left="993" w:hanging="543"/>
        <w:jc w:val="thaiDistribute"/>
        <w:outlineLvl w:val="0"/>
        <w:rPr>
          <w:rFonts w:ascii="Angsana New" w:hAnsi="Angsana New"/>
          <w:sz w:val="30"/>
          <w:szCs w:val="30"/>
          <w:cs/>
          <w:lang w:val="th-TH"/>
        </w:rPr>
      </w:pPr>
      <w:r w:rsidRPr="00000D17">
        <w:rPr>
          <w:rFonts w:ascii="Angsana New" w:hAnsi="Angsana New"/>
          <w:sz w:val="30"/>
          <w:szCs w:val="30"/>
          <w:cs/>
          <w:lang w:val="th-TH"/>
        </w:rPr>
        <w:lastRenderedPageBreak/>
        <w:t>Bank</w:t>
      </w:r>
      <w:r w:rsidRPr="00411410">
        <w:rPr>
          <w:rFonts w:ascii="Angsana New" w:hAnsi="Angsana New"/>
          <w:sz w:val="30"/>
          <w:szCs w:val="30"/>
          <w:cs/>
          <w:lang w:val="th-TH"/>
        </w:rPr>
        <w:t xml:space="preserve"> guarantees</w:t>
      </w:r>
    </w:p>
    <w:p w:rsidR="00F6132E" w:rsidRPr="00411410" w:rsidRDefault="00F6132E" w:rsidP="00047BBD">
      <w:pPr>
        <w:ind w:left="375" w:firstLine="1065"/>
        <w:jc w:val="thaiDistribute"/>
        <w:rPr>
          <w:rFonts w:ascii="Angsana New" w:hAnsi="Angsana New"/>
          <w:sz w:val="30"/>
          <w:szCs w:val="30"/>
        </w:rPr>
      </w:pPr>
      <w:r w:rsidRPr="00411410">
        <w:rPr>
          <w:rFonts w:ascii="Angsana New" w:hAnsi="Angsana New"/>
          <w:sz w:val="30"/>
          <w:szCs w:val="30"/>
        </w:rPr>
        <w:t xml:space="preserve">The local bank had issued letters of guarantee on behalf of the Group as follow:  </w:t>
      </w:r>
    </w:p>
    <w:tbl>
      <w:tblPr>
        <w:tblW w:w="9824" w:type="dxa"/>
        <w:tblInd w:w="108" w:type="dxa"/>
        <w:tblLayout w:type="fixed"/>
        <w:tblLook w:val="0000"/>
      </w:tblPr>
      <w:tblGrid>
        <w:gridCol w:w="3420"/>
        <w:gridCol w:w="1634"/>
        <w:gridCol w:w="1620"/>
        <w:gridCol w:w="1620"/>
        <w:gridCol w:w="1530"/>
      </w:tblGrid>
      <w:tr w:rsidR="00047BBD" w:rsidRPr="00D7317F" w:rsidTr="00047BBD">
        <w:tc>
          <w:tcPr>
            <w:tcW w:w="3420" w:type="dxa"/>
          </w:tcPr>
          <w:p w:rsidR="00047BBD" w:rsidRPr="00D7317F" w:rsidRDefault="00047BBD" w:rsidP="00D81DEA">
            <w:pPr>
              <w:jc w:val="center"/>
              <w:rPr>
                <w:rFonts w:ascii="Angsana New" w:hAnsi="Angsana New"/>
                <w:sz w:val="27"/>
                <w:szCs w:val="27"/>
                <w:u w:val="single"/>
                <w:cs/>
              </w:rPr>
            </w:pPr>
          </w:p>
        </w:tc>
        <w:tc>
          <w:tcPr>
            <w:tcW w:w="3254" w:type="dxa"/>
            <w:gridSpan w:val="2"/>
          </w:tcPr>
          <w:p w:rsidR="00047BBD" w:rsidRPr="00D7317F" w:rsidRDefault="00047BBD" w:rsidP="00794933">
            <w:pPr>
              <w:jc w:val="center"/>
              <w:rPr>
                <w:rFonts w:ascii="Angsana New" w:hAnsi="Angsana New"/>
                <w:sz w:val="27"/>
                <w:szCs w:val="27"/>
              </w:rPr>
            </w:pPr>
            <w:r w:rsidRPr="00D7317F">
              <w:rPr>
                <w:rFonts w:ascii="Angsana New" w:hAnsi="Angsana New"/>
                <w:sz w:val="27"/>
                <w:szCs w:val="27"/>
              </w:rPr>
              <w:t>Consolidated Financial Statements</w:t>
            </w:r>
          </w:p>
        </w:tc>
        <w:tc>
          <w:tcPr>
            <w:tcW w:w="3150" w:type="dxa"/>
            <w:gridSpan w:val="2"/>
          </w:tcPr>
          <w:p w:rsidR="00047BBD" w:rsidRPr="00D7317F" w:rsidRDefault="00047BBD" w:rsidP="00794933">
            <w:pPr>
              <w:jc w:val="center"/>
              <w:rPr>
                <w:rFonts w:ascii="Angsana New" w:hAnsi="Angsana New"/>
                <w:sz w:val="27"/>
                <w:szCs w:val="27"/>
              </w:rPr>
            </w:pPr>
            <w:r w:rsidRPr="00D7317F">
              <w:rPr>
                <w:rFonts w:ascii="Angsana New" w:hAnsi="Angsana New"/>
                <w:sz w:val="27"/>
                <w:szCs w:val="27"/>
              </w:rPr>
              <w:t>Separate Financial Statements</w:t>
            </w:r>
          </w:p>
        </w:tc>
      </w:tr>
      <w:tr w:rsidR="00047BBD" w:rsidRPr="00D7317F" w:rsidTr="00047BBD">
        <w:tc>
          <w:tcPr>
            <w:tcW w:w="3420" w:type="dxa"/>
          </w:tcPr>
          <w:p w:rsidR="00047BBD" w:rsidRPr="00D7317F" w:rsidRDefault="00047BBD" w:rsidP="00D81DEA">
            <w:pPr>
              <w:jc w:val="center"/>
              <w:rPr>
                <w:rFonts w:ascii="Angsana New" w:hAnsi="Angsana New"/>
                <w:sz w:val="27"/>
                <w:szCs w:val="27"/>
              </w:rPr>
            </w:pPr>
          </w:p>
        </w:tc>
        <w:tc>
          <w:tcPr>
            <w:tcW w:w="1634" w:type="dxa"/>
          </w:tcPr>
          <w:p w:rsidR="00047BBD" w:rsidRPr="00D7317F" w:rsidRDefault="00047BBD" w:rsidP="0070042D">
            <w:pPr>
              <w:jc w:val="center"/>
              <w:rPr>
                <w:rFonts w:ascii="Angsana New" w:hAnsi="Angsana New"/>
                <w:sz w:val="27"/>
                <w:szCs w:val="27"/>
              </w:rPr>
            </w:pPr>
            <w:r w:rsidRPr="00D7317F">
              <w:rPr>
                <w:rFonts w:ascii="Angsana New" w:hAnsi="Angsana New"/>
                <w:sz w:val="27"/>
                <w:szCs w:val="27"/>
              </w:rPr>
              <w:t>As at</w:t>
            </w:r>
          </w:p>
        </w:tc>
        <w:tc>
          <w:tcPr>
            <w:tcW w:w="1620" w:type="dxa"/>
          </w:tcPr>
          <w:p w:rsidR="00047BBD" w:rsidRPr="00D7317F" w:rsidRDefault="00047BBD" w:rsidP="0070042D">
            <w:pPr>
              <w:jc w:val="center"/>
              <w:rPr>
                <w:rFonts w:ascii="Angsana New" w:hAnsi="Angsana New"/>
                <w:sz w:val="27"/>
                <w:szCs w:val="27"/>
              </w:rPr>
            </w:pPr>
            <w:r w:rsidRPr="00D7317F">
              <w:rPr>
                <w:rFonts w:ascii="Angsana New" w:hAnsi="Angsana New"/>
                <w:sz w:val="27"/>
                <w:szCs w:val="27"/>
              </w:rPr>
              <w:t>As at</w:t>
            </w:r>
          </w:p>
        </w:tc>
        <w:tc>
          <w:tcPr>
            <w:tcW w:w="1620" w:type="dxa"/>
          </w:tcPr>
          <w:p w:rsidR="00047BBD" w:rsidRPr="00D7317F" w:rsidRDefault="00047BBD" w:rsidP="0070042D">
            <w:pPr>
              <w:jc w:val="center"/>
              <w:rPr>
                <w:rFonts w:ascii="Angsana New" w:hAnsi="Angsana New"/>
                <w:sz w:val="27"/>
                <w:szCs w:val="27"/>
              </w:rPr>
            </w:pPr>
            <w:r w:rsidRPr="00D7317F">
              <w:rPr>
                <w:rFonts w:ascii="Angsana New" w:hAnsi="Angsana New"/>
                <w:sz w:val="27"/>
                <w:szCs w:val="27"/>
              </w:rPr>
              <w:t>As at</w:t>
            </w:r>
          </w:p>
        </w:tc>
        <w:tc>
          <w:tcPr>
            <w:tcW w:w="1530" w:type="dxa"/>
          </w:tcPr>
          <w:p w:rsidR="00047BBD" w:rsidRPr="00D7317F" w:rsidRDefault="00047BBD" w:rsidP="0070042D">
            <w:pPr>
              <w:jc w:val="center"/>
              <w:rPr>
                <w:rFonts w:ascii="Angsana New" w:hAnsi="Angsana New"/>
                <w:sz w:val="27"/>
                <w:szCs w:val="27"/>
              </w:rPr>
            </w:pPr>
            <w:r w:rsidRPr="00D7317F">
              <w:rPr>
                <w:rFonts w:ascii="Angsana New" w:hAnsi="Angsana New"/>
                <w:sz w:val="27"/>
                <w:szCs w:val="27"/>
              </w:rPr>
              <w:t>As at</w:t>
            </w:r>
          </w:p>
        </w:tc>
      </w:tr>
      <w:tr w:rsidR="00047BBD" w:rsidRPr="00D7317F" w:rsidTr="00047BBD">
        <w:tc>
          <w:tcPr>
            <w:tcW w:w="3420" w:type="dxa"/>
          </w:tcPr>
          <w:p w:rsidR="00047BBD" w:rsidRPr="00D7317F" w:rsidRDefault="00047BBD" w:rsidP="00D81DEA">
            <w:pPr>
              <w:jc w:val="center"/>
              <w:rPr>
                <w:rFonts w:ascii="Angsana New" w:hAnsi="Angsana New"/>
                <w:sz w:val="27"/>
                <w:szCs w:val="27"/>
                <w:u w:val="single"/>
                <w:cs/>
              </w:rPr>
            </w:pPr>
          </w:p>
        </w:tc>
        <w:tc>
          <w:tcPr>
            <w:tcW w:w="1634" w:type="dxa"/>
          </w:tcPr>
          <w:p w:rsidR="00047BBD" w:rsidRPr="00D7317F" w:rsidRDefault="00047BBD" w:rsidP="00632A58">
            <w:pPr>
              <w:ind w:left="-101" w:right="-102"/>
              <w:jc w:val="center"/>
              <w:rPr>
                <w:rFonts w:ascii="Angsana New" w:hAnsi="Angsana New"/>
                <w:sz w:val="27"/>
                <w:szCs w:val="27"/>
              </w:rPr>
            </w:pPr>
            <w:r w:rsidRPr="00D7317F">
              <w:rPr>
                <w:rFonts w:ascii="Angsana New" w:hAnsi="Angsana New"/>
                <w:sz w:val="27"/>
                <w:szCs w:val="27"/>
              </w:rPr>
              <w:t>31 December2016</w:t>
            </w:r>
          </w:p>
        </w:tc>
        <w:tc>
          <w:tcPr>
            <w:tcW w:w="1620" w:type="dxa"/>
          </w:tcPr>
          <w:p w:rsidR="00047BBD" w:rsidRPr="00D7317F" w:rsidRDefault="00047BBD" w:rsidP="00632A58">
            <w:pPr>
              <w:ind w:left="-101" w:right="-102"/>
              <w:jc w:val="center"/>
              <w:rPr>
                <w:rFonts w:ascii="Angsana New" w:hAnsi="Angsana New"/>
                <w:sz w:val="27"/>
                <w:szCs w:val="27"/>
              </w:rPr>
            </w:pPr>
            <w:r w:rsidRPr="00D7317F">
              <w:rPr>
                <w:rFonts w:ascii="Angsana New" w:hAnsi="Angsana New"/>
                <w:sz w:val="27"/>
                <w:szCs w:val="27"/>
              </w:rPr>
              <w:t>31 December2015</w:t>
            </w:r>
          </w:p>
        </w:tc>
        <w:tc>
          <w:tcPr>
            <w:tcW w:w="1620" w:type="dxa"/>
          </w:tcPr>
          <w:p w:rsidR="00047BBD" w:rsidRPr="00D7317F" w:rsidRDefault="00047BBD" w:rsidP="00632A58">
            <w:pPr>
              <w:ind w:left="-101" w:right="-102"/>
              <w:jc w:val="center"/>
              <w:rPr>
                <w:rFonts w:ascii="Angsana New" w:hAnsi="Angsana New"/>
                <w:sz w:val="27"/>
                <w:szCs w:val="27"/>
              </w:rPr>
            </w:pPr>
            <w:r w:rsidRPr="00D7317F">
              <w:rPr>
                <w:rFonts w:ascii="Angsana New" w:hAnsi="Angsana New"/>
                <w:sz w:val="27"/>
                <w:szCs w:val="27"/>
              </w:rPr>
              <w:t>31 December2016</w:t>
            </w:r>
          </w:p>
        </w:tc>
        <w:tc>
          <w:tcPr>
            <w:tcW w:w="1530" w:type="dxa"/>
          </w:tcPr>
          <w:p w:rsidR="00047BBD" w:rsidRPr="00D7317F" w:rsidRDefault="00047BBD" w:rsidP="00632A58">
            <w:pPr>
              <w:ind w:left="-101" w:right="-102"/>
              <w:jc w:val="center"/>
              <w:rPr>
                <w:rFonts w:ascii="Angsana New" w:hAnsi="Angsana New"/>
                <w:sz w:val="27"/>
                <w:szCs w:val="27"/>
              </w:rPr>
            </w:pPr>
            <w:r w:rsidRPr="00D7317F">
              <w:rPr>
                <w:rFonts w:ascii="Angsana New" w:hAnsi="Angsana New"/>
                <w:sz w:val="27"/>
                <w:szCs w:val="27"/>
              </w:rPr>
              <w:t>31 December2015</w:t>
            </w:r>
          </w:p>
        </w:tc>
      </w:tr>
      <w:tr w:rsidR="00D7317F" w:rsidRPr="00D7317F" w:rsidTr="00047BBD">
        <w:tc>
          <w:tcPr>
            <w:tcW w:w="3420" w:type="dxa"/>
            <w:shd w:val="clear" w:color="auto" w:fill="auto"/>
          </w:tcPr>
          <w:p w:rsidR="00D7317F" w:rsidRPr="00D7317F" w:rsidRDefault="00D7317F" w:rsidP="00D7317F">
            <w:pPr>
              <w:ind w:left="-18"/>
              <w:jc w:val="thaiDistribute"/>
              <w:rPr>
                <w:rFonts w:ascii="Angsana New" w:hAnsi="Angsana New"/>
                <w:sz w:val="27"/>
                <w:szCs w:val="27"/>
                <w:cs/>
              </w:rPr>
            </w:pPr>
            <w:r w:rsidRPr="00D7317F">
              <w:rPr>
                <w:rFonts w:ascii="Angsana New" w:hAnsi="Angsana New"/>
                <w:sz w:val="27"/>
                <w:szCs w:val="27"/>
              </w:rPr>
              <w:t xml:space="preserve">In respect of electricity usage </w:t>
            </w:r>
            <w:r w:rsidRPr="00D7317F">
              <w:rPr>
                <w:rFonts w:ascii="Angsana New" w:hAnsi="Angsana New"/>
                <w:sz w:val="27"/>
                <w:szCs w:val="27"/>
                <w:cs/>
              </w:rPr>
              <w:t>(</w:t>
            </w:r>
            <w:r w:rsidRPr="00D7317F">
              <w:rPr>
                <w:rFonts w:ascii="Angsana New" w:hAnsi="Angsana New"/>
                <w:sz w:val="27"/>
                <w:szCs w:val="27"/>
              </w:rPr>
              <w:t>Baht</w:t>
            </w:r>
            <w:r w:rsidRPr="00D7317F">
              <w:rPr>
                <w:rFonts w:ascii="Angsana New" w:hAnsi="Angsana New"/>
                <w:sz w:val="27"/>
                <w:szCs w:val="27"/>
                <w:cs/>
              </w:rPr>
              <w:t>)</w:t>
            </w:r>
          </w:p>
        </w:tc>
        <w:tc>
          <w:tcPr>
            <w:tcW w:w="1634"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109,893,700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cs/>
              </w:rPr>
              <w:t>109</w:t>
            </w:r>
            <w:r w:rsidRPr="00D7317F">
              <w:rPr>
                <w:rFonts w:ascii="Angsana New" w:hAnsi="Angsana New"/>
                <w:sz w:val="27"/>
                <w:szCs w:val="27"/>
              </w:rPr>
              <w:t>,432,500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6,962,700</w:t>
            </w:r>
            <w:r w:rsidRPr="00D7317F">
              <w:rPr>
                <w:rFonts w:ascii="Angsana New" w:hAnsi="Angsana New"/>
                <w:sz w:val="27"/>
                <w:szCs w:val="27"/>
                <w:cs/>
              </w:rPr>
              <w:t>.</w:t>
            </w:r>
            <w:r w:rsidRPr="00D7317F">
              <w:rPr>
                <w:rFonts w:ascii="Angsana New" w:hAnsi="Angsana New"/>
                <w:sz w:val="27"/>
                <w:szCs w:val="27"/>
              </w:rPr>
              <w:t>00</w:t>
            </w:r>
          </w:p>
        </w:tc>
        <w:tc>
          <w:tcPr>
            <w:tcW w:w="153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7,549,500</w:t>
            </w:r>
            <w:r w:rsidRPr="00D7317F">
              <w:rPr>
                <w:rFonts w:ascii="Angsana New" w:hAnsi="Angsana New"/>
                <w:sz w:val="27"/>
                <w:szCs w:val="27"/>
                <w:cs/>
              </w:rPr>
              <w:t>.</w:t>
            </w:r>
            <w:r w:rsidRPr="00D7317F">
              <w:rPr>
                <w:rFonts w:ascii="Angsana New" w:hAnsi="Angsana New"/>
                <w:sz w:val="27"/>
                <w:szCs w:val="27"/>
              </w:rPr>
              <w:t>00</w:t>
            </w:r>
          </w:p>
        </w:tc>
      </w:tr>
      <w:tr w:rsidR="00D7317F" w:rsidRPr="00D7317F" w:rsidTr="00047BBD">
        <w:tc>
          <w:tcPr>
            <w:tcW w:w="3420" w:type="dxa"/>
            <w:shd w:val="clear" w:color="auto" w:fill="auto"/>
          </w:tcPr>
          <w:p w:rsidR="00D7317F" w:rsidRPr="00D7317F" w:rsidRDefault="00D7317F" w:rsidP="00D7317F">
            <w:pPr>
              <w:ind w:left="-18"/>
              <w:jc w:val="thaiDistribute"/>
              <w:rPr>
                <w:rFonts w:ascii="Angsana New" w:hAnsi="Angsana New"/>
                <w:sz w:val="27"/>
                <w:szCs w:val="27"/>
              </w:rPr>
            </w:pPr>
            <w:r w:rsidRPr="00D7317F">
              <w:rPr>
                <w:rFonts w:ascii="Angsana New" w:hAnsi="Angsana New"/>
                <w:sz w:val="27"/>
                <w:szCs w:val="27"/>
              </w:rPr>
              <w:t xml:space="preserve">In respect of machine </w:t>
            </w:r>
            <w:r w:rsidRPr="00D7317F">
              <w:rPr>
                <w:rFonts w:ascii="Angsana New" w:hAnsi="Angsana New"/>
                <w:sz w:val="27"/>
                <w:szCs w:val="27"/>
                <w:cs/>
              </w:rPr>
              <w:t>(</w:t>
            </w:r>
            <w:r w:rsidRPr="00D7317F">
              <w:rPr>
                <w:rFonts w:ascii="Angsana New" w:hAnsi="Angsana New"/>
                <w:sz w:val="27"/>
                <w:szCs w:val="27"/>
              </w:rPr>
              <w:t>Baht</w:t>
            </w:r>
            <w:r w:rsidRPr="00D7317F">
              <w:rPr>
                <w:rFonts w:ascii="Angsana New" w:hAnsi="Angsana New"/>
                <w:sz w:val="27"/>
                <w:szCs w:val="27"/>
                <w:cs/>
              </w:rPr>
              <w:t>)</w:t>
            </w:r>
          </w:p>
        </w:tc>
        <w:tc>
          <w:tcPr>
            <w:tcW w:w="1634" w:type="dxa"/>
            <w:shd w:val="clear" w:color="auto" w:fill="auto"/>
          </w:tcPr>
          <w:p w:rsidR="00D7317F" w:rsidRPr="00D7317F" w:rsidRDefault="00D7317F" w:rsidP="00D7317F">
            <w:pPr>
              <w:ind w:left="-108" w:right="-108"/>
              <w:jc w:val="center"/>
              <w:rPr>
                <w:rFonts w:ascii="Angsana New" w:hAnsi="Angsana New"/>
                <w:sz w:val="27"/>
                <w:szCs w:val="27"/>
                <w:cs/>
              </w:rPr>
            </w:pPr>
            <w:r w:rsidRPr="00D7317F">
              <w:rPr>
                <w:rFonts w:ascii="Angsana New" w:hAnsi="Angsana New"/>
                <w:sz w:val="27"/>
                <w:szCs w:val="27"/>
                <w:cs/>
              </w:rPr>
              <w:t>-</w:t>
            </w:r>
          </w:p>
        </w:tc>
        <w:tc>
          <w:tcPr>
            <w:tcW w:w="1620" w:type="dxa"/>
            <w:shd w:val="clear" w:color="auto" w:fill="auto"/>
          </w:tcPr>
          <w:p w:rsidR="00D7317F" w:rsidRPr="00D7317F" w:rsidRDefault="00D7317F" w:rsidP="00D7317F">
            <w:pPr>
              <w:ind w:right="72"/>
              <w:jc w:val="right"/>
              <w:rPr>
                <w:rFonts w:ascii="Angsana New" w:hAnsi="Angsana New"/>
                <w:sz w:val="27"/>
                <w:szCs w:val="27"/>
                <w:cs/>
              </w:rPr>
            </w:pPr>
            <w:r w:rsidRPr="00D7317F">
              <w:rPr>
                <w:rFonts w:ascii="Angsana New" w:hAnsi="Angsana New"/>
                <w:sz w:val="27"/>
                <w:szCs w:val="27"/>
                <w:cs/>
              </w:rPr>
              <w:t>232</w:t>
            </w:r>
            <w:r w:rsidRPr="00D7317F">
              <w:rPr>
                <w:rFonts w:ascii="Angsana New" w:hAnsi="Angsana New"/>
                <w:sz w:val="27"/>
                <w:szCs w:val="27"/>
              </w:rPr>
              <w:t>,519,541</w:t>
            </w:r>
            <w:r w:rsidRPr="00D7317F">
              <w:rPr>
                <w:rFonts w:ascii="Angsana New" w:hAnsi="Angsana New"/>
                <w:sz w:val="27"/>
                <w:szCs w:val="27"/>
                <w:cs/>
              </w:rPr>
              <w:t>.</w:t>
            </w:r>
            <w:r w:rsidRPr="00D7317F">
              <w:rPr>
                <w:rFonts w:ascii="Angsana New" w:hAnsi="Angsana New"/>
                <w:sz w:val="27"/>
                <w:szCs w:val="27"/>
              </w:rPr>
              <w:t>86</w:t>
            </w:r>
          </w:p>
        </w:tc>
        <w:tc>
          <w:tcPr>
            <w:tcW w:w="162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53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r>
      <w:tr w:rsidR="00D7317F" w:rsidRPr="00D7317F" w:rsidTr="00047BBD">
        <w:tc>
          <w:tcPr>
            <w:tcW w:w="3420" w:type="dxa"/>
            <w:shd w:val="clear" w:color="auto" w:fill="auto"/>
          </w:tcPr>
          <w:p w:rsidR="00D7317F" w:rsidRPr="00D7317F" w:rsidRDefault="00D7317F" w:rsidP="00D7317F">
            <w:pPr>
              <w:pStyle w:val="BodyTextIndent"/>
              <w:tabs>
                <w:tab w:val="left" w:pos="425"/>
              </w:tabs>
              <w:ind w:left="-18" w:right="-108" w:firstLine="0"/>
              <w:jc w:val="thaiDistribute"/>
              <w:rPr>
                <w:rFonts w:ascii="Angsana New" w:hAnsi="Angsana New"/>
                <w:sz w:val="27"/>
                <w:szCs w:val="27"/>
                <w:cs/>
              </w:rPr>
            </w:pPr>
            <w:r w:rsidRPr="00D7317F">
              <w:rPr>
                <w:rFonts w:ascii="Angsana New" w:hAnsi="Angsana New"/>
                <w:sz w:val="27"/>
                <w:szCs w:val="27"/>
              </w:rPr>
              <w:t xml:space="preserve">In respect of purchase of gas-petroleum </w:t>
            </w:r>
            <w:r w:rsidRPr="00D7317F">
              <w:rPr>
                <w:rFonts w:ascii="Angsana New" w:hAnsi="Angsana New"/>
                <w:sz w:val="27"/>
                <w:szCs w:val="27"/>
                <w:cs/>
              </w:rPr>
              <w:t>(</w:t>
            </w:r>
            <w:r w:rsidRPr="00D7317F">
              <w:rPr>
                <w:rFonts w:ascii="Angsana New" w:hAnsi="Angsana New"/>
                <w:sz w:val="27"/>
                <w:szCs w:val="27"/>
              </w:rPr>
              <w:t>Baht</w:t>
            </w:r>
            <w:r w:rsidRPr="00D7317F">
              <w:rPr>
                <w:rFonts w:ascii="Angsana New" w:hAnsi="Angsana New"/>
                <w:sz w:val="27"/>
                <w:szCs w:val="27"/>
                <w:cs/>
              </w:rPr>
              <w:t>)</w:t>
            </w:r>
          </w:p>
        </w:tc>
        <w:tc>
          <w:tcPr>
            <w:tcW w:w="1634"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27,000,000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cs/>
              </w:rPr>
              <w:t>118</w:t>
            </w:r>
            <w:r w:rsidRPr="00D7317F">
              <w:rPr>
                <w:rFonts w:ascii="Angsana New" w:hAnsi="Angsana New"/>
                <w:sz w:val="27"/>
                <w:szCs w:val="27"/>
              </w:rPr>
              <w:t>,649,294</w:t>
            </w:r>
            <w:r w:rsidRPr="00D7317F">
              <w:rPr>
                <w:rFonts w:ascii="Angsana New" w:hAnsi="Angsana New"/>
                <w:sz w:val="27"/>
                <w:szCs w:val="27"/>
                <w:cs/>
              </w:rPr>
              <w:t>.</w:t>
            </w:r>
            <w:r w:rsidRPr="00D7317F">
              <w:rPr>
                <w:rFonts w:ascii="Angsana New" w:hAnsi="Angsana New"/>
                <w:sz w:val="27"/>
                <w:szCs w:val="27"/>
              </w:rPr>
              <w:t>82</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7,000,000</w:t>
            </w:r>
            <w:r w:rsidRPr="00D7317F">
              <w:rPr>
                <w:rFonts w:ascii="Angsana New" w:hAnsi="Angsana New"/>
                <w:sz w:val="27"/>
                <w:szCs w:val="27"/>
                <w:cs/>
              </w:rPr>
              <w:t>.</w:t>
            </w:r>
            <w:r w:rsidRPr="00D7317F">
              <w:rPr>
                <w:rFonts w:ascii="Angsana New" w:hAnsi="Angsana New"/>
                <w:sz w:val="27"/>
                <w:szCs w:val="27"/>
              </w:rPr>
              <w:t>00</w:t>
            </w:r>
          </w:p>
        </w:tc>
        <w:tc>
          <w:tcPr>
            <w:tcW w:w="153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118,649,294</w:t>
            </w:r>
            <w:r w:rsidRPr="00D7317F">
              <w:rPr>
                <w:rFonts w:ascii="Angsana New" w:hAnsi="Angsana New"/>
                <w:sz w:val="27"/>
                <w:szCs w:val="27"/>
                <w:cs/>
              </w:rPr>
              <w:t>.</w:t>
            </w:r>
            <w:r w:rsidRPr="00D7317F">
              <w:rPr>
                <w:rFonts w:ascii="Angsana New" w:hAnsi="Angsana New"/>
                <w:sz w:val="27"/>
                <w:szCs w:val="27"/>
              </w:rPr>
              <w:t>82</w:t>
            </w:r>
          </w:p>
        </w:tc>
      </w:tr>
      <w:tr w:rsidR="00D7317F" w:rsidRPr="00D7317F" w:rsidTr="00047BBD">
        <w:tc>
          <w:tcPr>
            <w:tcW w:w="3420" w:type="dxa"/>
            <w:shd w:val="clear" w:color="auto" w:fill="auto"/>
          </w:tcPr>
          <w:p w:rsidR="00D7317F" w:rsidRPr="00D7317F" w:rsidRDefault="00D7317F" w:rsidP="00D7317F">
            <w:pPr>
              <w:ind w:left="-18"/>
              <w:jc w:val="left"/>
              <w:rPr>
                <w:rFonts w:ascii="Angsana New" w:hAnsi="Angsana New"/>
                <w:spacing w:val="-8"/>
                <w:sz w:val="27"/>
                <w:szCs w:val="27"/>
                <w:cs/>
                <w:lang w:val="en-GB"/>
              </w:rPr>
            </w:pPr>
            <w:r w:rsidRPr="00D7317F">
              <w:rPr>
                <w:rFonts w:ascii="Angsana New" w:hAnsi="Angsana New"/>
                <w:sz w:val="27"/>
                <w:szCs w:val="27"/>
              </w:rPr>
              <w:t>In respect of  purchase of goods and services</w:t>
            </w:r>
          </w:p>
        </w:tc>
        <w:tc>
          <w:tcPr>
            <w:tcW w:w="1634" w:type="dxa"/>
            <w:shd w:val="clear" w:color="auto" w:fill="auto"/>
          </w:tcPr>
          <w:p w:rsidR="00D7317F" w:rsidRPr="00D7317F" w:rsidRDefault="00D7317F" w:rsidP="00D7317F">
            <w:pPr>
              <w:ind w:right="72"/>
              <w:jc w:val="right"/>
              <w:rPr>
                <w:rFonts w:ascii="Angsana New" w:hAnsi="Angsana New"/>
                <w:sz w:val="27"/>
                <w:szCs w:val="27"/>
              </w:rPr>
            </w:pPr>
          </w:p>
        </w:tc>
        <w:tc>
          <w:tcPr>
            <w:tcW w:w="1620" w:type="dxa"/>
            <w:shd w:val="clear" w:color="auto" w:fill="auto"/>
          </w:tcPr>
          <w:p w:rsidR="00D7317F" w:rsidRPr="00D7317F" w:rsidRDefault="00D7317F" w:rsidP="00D7317F">
            <w:pPr>
              <w:ind w:right="72"/>
              <w:jc w:val="right"/>
              <w:rPr>
                <w:rFonts w:ascii="Angsana New" w:hAnsi="Angsana New"/>
                <w:sz w:val="27"/>
                <w:szCs w:val="27"/>
              </w:rPr>
            </w:pPr>
          </w:p>
        </w:tc>
        <w:tc>
          <w:tcPr>
            <w:tcW w:w="1620" w:type="dxa"/>
            <w:shd w:val="clear" w:color="auto" w:fill="auto"/>
          </w:tcPr>
          <w:p w:rsidR="00D7317F" w:rsidRPr="00D7317F" w:rsidRDefault="00D7317F" w:rsidP="00D7317F">
            <w:pPr>
              <w:ind w:right="72"/>
              <w:jc w:val="center"/>
              <w:rPr>
                <w:rFonts w:ascii="Angsana New" w:hAnsi="Angsana New"/>
                <w:sz w:val="27"/>
                <w:szCs w:val="27"/>
              </w:rPr>
            </w:pPr>
          </w:p>
        </w:tc>
        <w:tc>
          <w:tcPr>
            <w:tcW w:w="1530" w:type="dxa"/>
            <w:shd w:val="clear" w:color="auto" w:fill="auto"/>
          </w:tcPr>
          <w:p w:rsidR="00D7317F" w:rsidRPr="00D7317F" w:rsidRDefault="00D7317F" w:rsidP="00D7317F">
            <w:pPr>
              <w:ind w:right="72"/>
              <w:jc w:val="center"/>
              <w:rPr>
                <w:rFonts w:ascii="Angsana New" w:hAnsi="Angsana New"/>
                <w:sz w:val="27"/>
                <w:szCs w:val="27"/>
              </w:rPr>
            </w:pPr>
          </w:p>
        </w:tc>
      </w:tr>
      <w:tr w:rsidR="00D7317F" w:rsidRPr="00D7317F" w:rsidTr="00047BBD">
        <w:tc>
          <w:tcPr>
            <w:tcW w:w="3420" w:type="dxa"/>
            <w:shd w:val="clear" w:color="auto" w:fill="auto"/>
          </w:tcPr>
          <w:p w:rsidR="00D7317F" w:rsidRPr="00D7317F" w:rsidRDefault="00D7317F" w:rsidP="00D7317F">
            <w:pPr>
              <w:ind w:left="252"/>
              <w:jc w:val="left"/>
              <w:rPr>
                <w:rFonts w:ascii="Angsana New" w:hAnsi="Angsana New"/>
                <w:spacing w:val="-8"/>
                <w:sz w:val="27"/>
                <w:szCs w:val="27"/>
                <w:cs/>
                <w:lang w:val="en-GB"/>
              </w:rPr>
            </w:pPr>
            <w:r w:rsidRPr="00D7317F">
              <w:rPr>
                <w:rFonts w:ascii="Angsana New" w:hAnsi="Angsana New"/>
                <w:sz w:val="27"/>
                <w:szCs w:val="27"/>
              </w:rPr>
              <w:t>- Thai Baht</w:t>
            </w:r>
            <w:r w:rsidRPr="00D7317F">
              <w:rPr>
                <w:rFonts w:ascii="Angsana New" w:hAnsi="Angsana New"/>
                <w:sz w:val="27"/>
                <w:szCs w:val="27"/>
                <w:cs/>
              </w:rPr>
              <w:t xml:space="preserve"> (</w:t>
            </w:r>
            <w:r w:rsidRPr="00D7317F">
              <w:rPr>
                <w:rFonts w:ascii="Angsana New" w:hAnsi="Angsana New"/>
                <w:sz w:val="27"/>
                <w:szCs w:val="27"/>
              </w:rPr>
              <w:t>Baht</w:t>
            </w:r>
            <w:r w:rsidRPr="00D7317F">
              <w:rPr>
                <w:rFonts w:ascii="Angsana New" w:hAnsi="Angsana New"/>
                <w:sz w:val="27"/>
                <w:szCs w:val="27"/>
                <w:cs/>
              </w:rPr>
              <w:t>)</w:t>
            </w:r>
          </w:p>
        </w:tc>
        <w:tc>
          <w:tcPr>
            <w:tcW w:w="1634"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20,000,000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53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r>
      <w:tr w:rsidR="00D7317F" w:rsidRPr="00D7317F" w:rsidTr="00047BBD">
        <w:tc>
          <w:tcPr>
            <w:tcW w:w="3420" w:type="dxa"/>
            <w:shd w:val="clear" w:color="auto" w:fill="auto"/>
          </w:tcPr>
          <w:p w:rsidR="00D7317F" w:rsidRPr="00D7317F" w:rsidRDefault="00D7317F" w:rsidP="00D7317F">
            <w:pPr>
              <w:ind w:left="252"/>
              <w:jc w:val="left"/>
              <w:rPr>
                <w:rFonts w:ascii="Angsana New" w:hAnsi="Angsana New"/>
                <w:spacing w:val="-8"/>
                <w:sz w:val="27"/>
                <w:szCs w:val="27"/>
                <w:cs/>
                <w:lang w:val="en-GB"/>
              </w:rPr>
            </w:pPr>
            <w:r w:rsidRPr="00D7317F">
              <w:rPr>
                <w:rFonts w:ascii="Angsana New" w:hAnsi="Angsana New"/>
                <w:spacing w:val="-8"/>
                <w:sz w:val="27"/>
                <w:szCs w:val="27"/>
                <w:lang w:val="en-GB"/>
              </w:rPr>
              <w:t>- Dollar (USD)</w:t>
            </w:r>
          </w:p>
        </w:tc>
        <w:tc>
          <w:tcPr>
            <w:tcW w:w="1634"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cs/>
              </w:rPr>
              <w:t>254</w:t>
            </w:r>
            <w:r w:rsidRPr="00D7317F">
              <w:rPr>
                <w:rFonts w:ascii="Angsana New" w:hAnsi="Angsana New"/>
                <w:sz w:val="27"/>
                <w:szCs w:val="27"/>
              </w:rPr>
              <w:t>,997</w:t>
            </w:r>
            <w:r w:rsidRPr="00D7317F">
              <w:rPr>
                <w:rFonts w:ascii="Angsana New" w:hAnsi="Angsana New"/>
                <w:sz w:val="27"/>
                <w:szCs w:val="27"/>
                <w:cs/>
              </w:rPr>
              <w:t>.</w:t>
            </w:r>
            <w:r w:rsidRPr="00D7317F">
              <w:rPr>
                <w:rFonts w:ascii="Angsana New" w:hAnsi="Angsana New"/>
                <w:sz w:val="27"/>
                <w:szCs w:val="27"/>
              </w:rPr>
              <w:t>33</w:t>
            </w:r>
          </w:p>
        </w:tc>
        <w:tc>
          <w:tcPr>
            <w:tcW w:w="162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53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r>
      <w:tr w:rsidR="00D7317F" w:rsidRPr="00D7317F" w:rsidTr="00047BBD">
        <w:tc>
          <w:tcPr>
            <w:tcW w:w="3420" w:type="dxa"/>
            <w:shd w:val="clear" w:color="auto" w:fill="auto"/>
          </w:tcPr>
          <w:p w:rsidR="00D7317F" w:rsidRPr="00D7317F" w:rsidRDefault="00D7317F" w:rsidP="00D7317F">
            <w:pPr>
              <w:ind w:left="-18" w:right="92"/>
              <w:jc w:val="left"/>
              <w:rPr>
                <w:rFonts w:ascii="Angsana New" w:hAnsi="Angsana New"/>
                <w:sz w:val="27"/>
                <w:szCs w:val="27"/>
                <w:cs/>
              </w:rPr>
            </w:pPr>
            <w:r w:rsidRPr="00D7317F">
              <w:rPr>
                <w:rFonts w:ascii="Angsana New" w:hAnsi="Angsana New"/>
                <w:sz w:val="27"/>
                <w:szCs w:val="27"/>
              </w:rPr>
              <w:t>Guarantees the use of untreated water</w:t>
            </w:r>
          </w:p>
        </w:tc>
        <w:tc>
          <w:tcPr>
            <w:tcW w:w="1634"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353,000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cs/>
              </w:rPr>
              <w:t>480</w:t>
            </w:r>
            <w:r w:rsidRPr="00D7317F">
              <w:rPr>
                <w:rFonts w:ascii="Angsana New" w:hAnsi="Angsana New"/>
                <w:sz w:val="27"/>
                <w:szCs w:val="27"/>
              </w:rPr>
              <w:t>,000,000</w:t>
            </w:r>
            <w:r w:rsidRPr="00D7317F">
              <w:rPr>
                <w:rFonts w:ascii="Angsana New" w:hAnsi="Angsana New"/>
                <w:sz w:val="27"/>
                <w:szCs w:val="27"/>
                <w:cs/>
              </w:rPr>
              <w:t>.</w:t>
            </w:r>
            <w:r w:rsidRPr="00D7317F">
              <w:rPr>
                <w:rFonts w:ascii="Angsana New" w:hAnsi="Angsana New"/>
                <w:sz w:val="27"/>
                <w:szCs w:val="27"/>
              </w:rPr>
              <w:t>00</w:t>
            </w:r>
          </w:p>
        </w:tc>
        <w:tc>
          <w:tcPr>
            <w:tcW w:w="162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c>
          <w:tcPr>
            <w:tcW w:w="1530" w:type="dxa"/>
            <w:shd w:val="clear" w:color="auto" w:fill="auto"/>
          </w:tcPr>
          <w:p w:rsidR="00D7317F" w:rsidRPr="00D7317F" w:rsidRDefault="00D7317F" w:rsidP="00D7317F">
            <w:pPr>
              <w:ind w:left="-108" w:right="-108"/>
              <w:jc w:val="center"/>
              <w:rPr>
                <w:rFonts w:ascii="Angsana New" w:hAnsi="Angsana New"/>
                <w:sz w:val="27"/>
                <w:szCs w:val="27"/>
              </w:rPr>
            </w:pPr>
            <w:r w:rsidRPr="00D7317F">
              <w:rPr>
                <w:rFonts w:ascii="Angsana New" w:hAnsi="Angsana New"/>
                <w:sz w:val="27"/>
                <w:szCs w:val="27"/>
                <w:cs/>
              </w:rPr>
              <w:t>-</w:t>
            </w:r>
          </w:p>
        </w:tc>
      </w:tr>
      <w:tr w:rsidR="00D7317F" w:rsidRPr="00D7317F" w:rsidTr="00047BBD">
        <w:tc>
          <w:tcPr>
            <w:tcW w:w="3420" w:type="dxa"/>
            <w:shd w:val="clear" w:color="auto" w:fill="auto"/>
          </w:tcPr>
          <w:p w:rsidR="00D7317F" w:rsidRPr="00D7317F" w:rsidRDefault="00D7317F" w:rsidP="00D7317F">
            <w:pPr>
              <w:ind w:left="-18"/>
              <w:jc w:val="thaiDistribute"/>
              <w:rPr>
                <w:rFonts w:ascii="Angsana New" w:hAnsi="Angsana New"/>
                <w:sz w:val="27"/>
                <w:szCs w:val="27"/>
                <w:cs/>
              </w:rPr>
            </w:pPr>
            <w:r w:rsidRPr="00D7317F">
              <w:rPr>
                <w:rFonts w:ascii="Angsana New" w:hAnsi="Angsana New"/>
                <w:sz w:val="27"/>
                <w:szCs w:val="27"/>
                <w:cs/>
              </w:rPr>
              <w:t>Aval</w:t>
            </w:r>
            <w:r w:rsidRPr="00D7317F">
              <w:rPr>
                <w:rFonts w:ascii="Angsana New" w:hAnsi="Angsana New"/>
                <w:sz w:val="27"/>
                <w:szCs w:val="27"/>
              </w:rPr>
              <w:t xml:space="preserve"> note </w:t>
            </w:r>
            <w:r w:rsidRPr="00D7317F">
              <w:rPr>
                <w:rFonts w:ascii="Angsana New" w:hAnsi="Angsana New"/>
                <w:sz w:val="27"/>
                <w:szCs w:val="27"/>
                <w:cs/>
              </w:rPr>
              <w:t>(</w:t>
            </w:r>
            <w:r w:rsidRPr="00D7317F">
              <w:rPr>
                <w:rFonts w:ascii="Angsana New" w:hAnsi="Angsana New"/>
                <w:sz w:val="27"/>
                <w:szCs w:val="27"/>
              </w:rPr>
              <w:t>Baht</w:t>
            </w:r>
            <w:r w:rsidRPr="00D7317F">
              <w:rPr>
                <w:rFonts w:ascii="Angsana New" w:hAnsi="Angsana New"/>
                <w:sz w:val="27"/>
                <w:szCs w:val="27"/>
                <w:cs/>
              </w:rPr>
              <w:t>)</w:t>
            </w:r>
          </w:p>
        </w:tc>
        <w:tc>
          <w:tcPr>
            <w:tcW w:w="1634"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hint="cs"/>
                <w:sz w:val="27"/>
                <w:szCs w:val="27"/>
                <w:cs/>
              </w:rPr>
              <w:t>852</w:t>
            </w:r>
            <w:r w:rsidRPr="00D7317F">
              <w:rPr>
                <w:rFonts w:ascii="Angsana New" w:hAnsi="Angsana New"/>
                <w:sz w:val="27"/>
                <w:szCs w:val="27"/>
              </w:rPr>
              <w:t>,</w:t>
            </w:r>
            <w:r w:rsidRPr="00D7317F">
              <w:rPr>
                <w:rFonts w:ascii="Angsana New" w:hAnsi="Angsana New" w:hint="cs"/>
                <w:sz w:val="27"/>
                <w:szCs w:val="27"/>
                <w:cs/>
              </w:rPr>
              <w:t>247</w:t>
            </w:r>
            <w:r w:rsidRPr="00D7317F">
              <w:rPr>
                <w:rFonts w:ascii="Angsana New" w:hAnsi="Angsana New"/>
                <w:sz w:val="27"/>
                <w:szCs w:val="27"/>
              </w:rPr>
              <w:t>,</w:t>
            </w:r>
            <w:r w:rsidRPr="00D7317F">
              <w:rPr>
                <w:rFonts w:ascii="Angsana New" w:hAnsi="Angsana New" w:hint="cs"/>
                <w:sz w:val="27"/>
                <w:szCs w:val="27"/>
                <w:cs/>
              </w:rPr>
              <w:t>113.46</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58,754,583</w:t>
            </w:r>
            <w:r w:rsidRPr="00D7317F">
              <w:rPr>
                <w:rFonts w:ascii="Angsana New" w:hAnsi="Angsana New"/>
                <w:sz w:val="27"/>
                <w:szCs w:val="27"/>
                <w:cs/>
              </w:rPr>
              <w:t>.</w:t>
            </w:r>
            <w:r w:rsidRPr="00D7317F">
              <w:rPr>
                <w:rFonts w:ascii="Angsana New" w:hAnsi="Angsana New"/>
                <w:sz w:val="27"/>
                <w:szCs w:val="27"/>
              </w:rPr>
              <w:t>80</w:t>
            </w:r>
          </w:p>
        </w:tc>
        <w:tc>
          <w:tcPr>
            <w:tcW w:w="162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300,000,000</w:t>
            </w:r>
            <w:r w:rsidRPr="00D7317F">
              <w:rPr>
                <w:rFonts w:ascii="Angsana New" w:hAnsi="Angsana New"/>
                <w:sz w:val="27"/>
                <w:szCs w:val="27"/>
                <w:cs/>
              </w:rPr>
              <w:t>.</w:t>
            </w:r>
            <w:r w:rsidRPr="00D7317F">
              <w:rPr>
                <w:rFonts w:ascii="Angsana New" w:hAnsi="Angsana New"/>
                <w:sz w:val="27"/>
                <w:szCs w:val="27"/>
              </w:rPr>
              <w:t>00</w:t>
            </w:r>
          </w:p>
        </w:tc>
        <w:tc>
          <w:tcPr>
            <w:tcW w:w="1530" w:type="dxa"/>
            <w:shd w:val="clear" w:color="auto" w:fill="auto"/>
          </w:tcPr>
          <w:p w:rsidR="00D7317F" w:rsidRPr="00D7317F" w:rsidRDefault="00D7317F" w:rsidP="00D7317F">
            <w:pPr>
              <w:ind w:right="72"/>
              <w:jc w:val="right"/>
              <w:rPr>
                <w:rFonts w:ascii="Angsana New" w:hAnsi="Angsana New"/>
                <w:sz w:val="27"/>
                <w:szCs w:val="27"/>
              </w:rPr>
            </w:pPr>
            <w:r w:rsidRPr="00D7317F">
              <w:rPr>
                <w:rFonts w:ascii="Angsana New" w:hAnsi="Angsana New"/>
                <w:sz w:val="27"/>
                <w:szCs w:val="27"/>
              </w:rPr>
              <w:t>33,754,583</w:t>
            </w:r>
            <w:r w:rsidRPr="00D7317F">
              <w:rPr>
                <w:rFonts w:ascii="Angsana New" w:hAnsi="Angsana New"/>
                <w:sz w:val="27"/>
                <w:szCs w:val="27"/>
                <w:cs/>
              </w:rPr>
              <w:t>.</w:t>
            </w:r>
            <w:r w:rsidRPr="00D7317F">
              <w:rPr>
                <w:rFonts w:ascii="Angsana New" w:hAnsi="Angsana New"/>
                <w:sz w:val="27"/>
                <w:szCs w:val="27"/>
              </w:rPr>
              <w:t>80</w:t>
            </w:r>
          </w:p>
        </w:tc>
      </w:tr>
    </w:tbl>
    <w:p w:rsidR="000E7E5A" w:rsidRPr="008D7A17" w:rsidRDefault="000E7E5A" w:rsidP="00D97E9A">
      <w:pPr>
        <w:tabs>
          <w:tab w:val="left" w:pos="3780"/>
        </w:tabs>
        <w:ind w:left="390"/>
        <w:jc w:val="thaiDistribute"/>
        <w:rPr>
          <w:rFonts w:ascii="Angsana New" w:hAnsi="Angsana New"/>
          <w:b/>
          <w:bCs/>
          <w:sz w:val="6"/>
          <w:szCs w:val="6"/>
          <w:lang w:val="en-GB"/>
        </w:rPr>
      </w:pPr>
    </w:p>
    <w:p w:rsidR="006275DC" w:rsidRPr="006275DC" w:rsidRDefault="006275DC" w:rsidP="00313CB6">
      <w:pPr>
        <w:ind w:left="426"/>
        <w:jc w:val="thaiDistribute"/>
        <w:rPr>
          <w:rFonts w:ascii="Angsana New" w:hAnsi="Angsana New"/>
          <w:b/>
          <w:bCs/>
          <w:sz w:val="30"/>
          <w:szCs w:val="30"/>
          <w:cs/>
        </w:rPr>
      </w:pPr>
    </w:p>
    <w:p w:rsidR="003F3B1E" w:rsidRDefault="003F3B1E"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rPr>
        <w:t>Commitments</w:t>
      </w:r>
    </w:p>
    <w:p w:rsidR="003F3B1E" w:rsidRDefault="003F3B1E" w:rsidP="00D8132B">
      <w:pPr>
        <w:ind w:left="360" w:firstLine="1080"/>
        <w:jc w:val="thaiDistribute"/>
        <w:rPr>
          <w:rFonts w:ascii="Angsana New" w:hAnsi="Angsana New"/>
          <w:sz w:val="30"/>
          <w:szCs w:val="30"/>
        </w:rPr>
      </w:pPr>
      <w:r w:rsidRPr="003F3B1E">
        <w:rPr>
          <w:rFonts w:ascii="Angsana New" w:hAnsi="Angsana New"/>
          <w:sz w:val="30"/>
          <w:szCs w:val="30"/>
        </w:rPr>
        <w:t>The Group had commitments but not yet recognized in the consolidated and company’s financial statements as follows:</w:t>
      </w:r>
    </w:p>
    <w:tbl>
      <w:tblPr>
        <w:tblW w:w="9810" w:type="dxa"/>
        <w:tblInd w:w="108" w:type="dxa"/>
        <w:tblLayout w:type="fixed"/>
        <w:tblLook w:val="0000"/>
      </w:tblPr>
      <w:tblGrid>
        <w:gridCol w:w="3420"/>
        <w:gridCol w:w="1620"/>
        <w:gridCol w:w="1620"/>
        <w:gridCol w:w="1620"/>
        <w:gridCol w:w="1530"/>
      </w:tblGrid>
      <w:tr w:rsidR="00944693" w:rsidRPr="00B0381E" w:rsidTr="00944693">
        <w:tc>
          <w:tcPr>
            <w:tcW w:w="3420" w:type="dxa"/>
          </w:tcPr>
          <w:p w:rsidR="00944693" w:rsidRPr="00B0381E" w:rsidRDefault="00944693" w:rsidP="00944693">
            <w:pPr>
              <w:ind w:left="-198"/>
              <w:jc w:val="left"/>
              <w:rPr>
                <w:rFonts w:ascii="Angsana New" w:hAnsi="Angsana New"/>
                <w:sz w:val="27"/>
                <w:szCs w:val="27"/>
                <w:u w:val="single"/>
                <w:cs/>
              </w:rPr>
            </w:pPr>
          </w:p>
        </w:tc>
        <w:tc>
          <w:tcPr>
            <w:tcW w:w="3240" w:type="dxa"/>
            <w:gridSpan w:val="2"/>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Consolidated Financial Statements</w:t>
            </w:r>
          </w:p>
        </w:tc>
        <w:tc>
          <w:tcPr>
            <w:tcW w:w="3150" w:type="dxa"/>
            <w:gridSpan w:val="2"/>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Separate Financial Statements</w:t>
            </w:r>
          </w:p>
        </w:tc>
      </w:tr>
      <w:tr w:rsidR="00944693" w:rsidRPr="00B0381E" w:rsidTr="00944693">
        <w:tc>
          <w:tcPr>
            <w:tcW w:w="3420" w:type="dxa"/>
          </w:tcPr>
          <w:p w:rsidR="00944693" w:rsidRPr="00B0381E" w:rsidRDefault="00944693" w:rsidP="000D2018">
            <w:pPr>
              <w:ind w:left="-108"/>
              <w:jc w:val="left"/>
              <w:rPr>
                <w:rFonts w:ascii="Angsana New" w:hAnsi="Angsana New"/>
                <w:sz w:val="27"/>
                <w:szCs w:val="27"/>
                <w:cs/>
              </w:rPr>
            </w:pPr>
          </w:p>
        </w:tc>
        <w:tc>
          <w:tcPr>
            <w:tcW w:w="1620" w:type="dxa"/>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As at</w:t>
            </w:r>
          </w:p>
        </w:tc>
        <w:tc>
          <w:tcPr>
            <w:tcW w:w="1620" w:type="dxa"/>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As at</w:t>
            </w:r>
          </w:p>
        </w:tc>
        <w:tc>
          <w:tcPr>
            <w:tcW w:w="1620" w:type="dxa"/>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As at</w:t>
            </w:r>
          </w:p>
        </w:tc>
        <w:tc>
          <w:tcPr>
            <w:tcW w:w="1530" w:type="dxa"/>
          </w:tcPr>
          <w:p w:rsidR="00944693" w:rsidRPr="00B0381E" w:rsidRDefault="00944693" w:rsidP="000D2018">
            <w:pPr>
              <w:jc w:val="center"/>
              <w:rPr>
                <w:rFonts w:ascii="Angsana New" w:hAnsi="Angsana New"/>
                <w:sz w:val="27"/>
                <w:szCs w:val="27"/>
              </w:rPr>
            </w:pPr>
            <w:r w:rsidRPr="00B0381E">
              <w:rPr>
                <w:rFonts w:ascii="Angsana New" w:hAnsi="Angsana New"/>
                <w:sz w:val="27"/>
                <w:szCs w:val="27"/>
              </w:rPr>
              <w:t>As at</w:t>
            </w:r>
          </w:p>
        </w:tc>
      </w:tr>
      <w:tr w:rsidR="00944693" w:rsidRPr="00B0381E" w:rsidTr="00944693">
        <w:tc>
          <w:tcPr>
            <w:tcW w:w="3420" w:type="dxa"/>
          </w:tcPr>
          <w:p w:rsidR="00944693" w:rsidRPr="00B0381E" w:rsidRDefault="00944693" w:rsidP="000D2018">
            <w:pPr>
              <w:ind w:left="-108"/>
              <w:jc w:val="left"/>
              <w:rPr>
                <w:rFonts w:ascii="Angsana New" w:hAnsi="Angsana New"/>
                <w:sz w:val="27"/>
                <w:szCs w:val="27"/>
                <w:u w:val="single"/>
                <w:cs/>
              </w:rPr>
            </w:pPr>
          </w:p>
        </w:tc>
        <w:tc>
          <w:tcPr>
            <w:tcW w:w="1620" w:type="dxa"/>
          </w:tcPr>
          <w:p w:rsidR="00944693" w:rsidRPr="00B0381E" w:rsidRDefault="00944693" w:rsidP="000D2018">
            <w:pPr>
              <w:ind w:left="-101" w:right="-102"/>
              <w:jc w:val="center"/>
              <w:rPr>
                <w:rFonts w:ascii="Angsana New" w:hAnsi="Angsana New"/>
                <w:sz w:val="27"/>
                <w:szCs w:val="27"/>
              </w:rPr>
            </w:pPr>
            <w:r w:rsidRPr="00B0381E">
              <w:rPr>
                <w:rFonts w:ascii="Angsana New" w:hAnsi="Angsana New"/>
                <w:sz w:val="27"/>
                <w:szCs w:val="27"/>
              </w:rPr>
              <w:t>31 December2016</w:t>
            </w:r>
          </w:p>
        </w:tc>
        <w:tc>
          <w:tcPr>
            <w:tcW w:w="1620" w:type="dxa"/>
          </w:tcPr>
          <w:p w:rsidR="00944693" w:rsidRPr="00B0381E" w:rsidRDefault="00944693" w:rsidP="000D2018">
            <w:pPr>
              <w:ind w:left="-101" w:right="-102"/>
              <w:jc w:val="center"/>
              <w:rPr>
                <w:rFonts w:ascii="Angsana New" w:hAnsi="Angsana New"/>
                <w:sz w:val="27"/>
                <w:szCs w:val="27"/>
              </w:rPr>
            </w:pPr>
            <w:r w:rsidRPr="00B0381E">
              <w:rPr>
                <w:rFonts w:ascii="Angsana New" w:hAnsi="Angsana New"/>
                <w:sz w:val="27"/>
                <w:szCs w:val="27"/>
              </w:rPr>
              <w:t>31 December2015</w:t>
            </w:r>
          </w:p>
        </w:tc>
        <w:tc>
          <w:tcPr>
            <w:tcW w:w="1620" w:type="dxa"/>
          </w:tcPr>
          <w:p w:rsidR="00944693" w:rsidRPr="00B0381E" w:rsidRDefault="00944693" w:rsidP="000D2018">
            <w:pPr>
              <w:ind w:left="-101" w:right="-102"/>
              <w:jc w:val="center"/>
              <w:rPr>
                <w:rFonts w:ascii="Angsana New" w:hAnsi="Angsana New"/>
                <w:sz w:val="27"/>
                <w:szCs w:val="27"/>
              </w:rPr>
            </w:pPr>
            <w:r w:rsidRPr="00B0381E">
              <w:rPr>
                <w:rFonts w:ascii="Angsana New" w:hAnsi="Angsana New"/>
                <w:sz w:val="27"/>
                <w:szCs w:val="27"/>
              </w:rPr>
              <w:t>31 December2016</w:t>
            </w:r>
          </w:p>
        </w:tc>
        <w:tc>
          <w:tcPr>
            <w:tcW w:w="1530" w:type="dxa"/>
          </w:tcPr>
          <w:p w:rsidR="00944693" w:rsidRPr="00B0381E" w:rsidRDefault="00944693" w:rsidP="000D2018">
            <w:pPr>
              <w:ind w:left="-101" w:right="-102"/>
              <w:jc w:val="center"/>
              <w:rPr>
                <w:rFonts w:ascii="Angsana New" w:hAnsi="Angsana New"/>
                <w:sz w:val="27"/>
                <w:szCs w:val="27"/>
              </w:rPr>
            </w:pPr>
            <w:r w:rsidRPr="00B0381E">
              <w:rPr>
                <w:rFonts w:ascii="Angsana New" w:hAnsi="Angsana New"/>
                <w:sz w:val="27"/>
                <w:szCs w:val="27"/>
              </w:rPr>
              <w:t>31 December2015</w:t>
            </w:r>
          </w:p>
        </w:tc>
      </w:tr>
      <w:tr w:rsidR="00B0381E" w:rsidRPr="00B0381E" w:rsidTr="00944693">
        <w:tc>
          <w:tcPr>
            <w:tcW w:w="3420" w:type="dxa"/>
          </w:tcPr>
          <w:p w:rsidR="00B0381E" w:rsidRPr="00B0381E" w:rsidRDefault="00B0381E" w:rsidP="00B0381E">
            <w:pPr>
              <w:ind w:left="-108"/>
              <w:jc w:val="thaiDistribute"/>
              <w:rPr>
                <w:rFonts w:ascii="Angsana New" w:hAnsi="Angsana New"/>
                <w:sz w:val="27"/>
                <w:szCs w:val="27"/>
              </w:rPr>
            </w:pPr>
            <w:r w:rsidRPr="00B0381E">
              <w:rPr>
                <w:rFonts w:ascii="Angsana New" w:hAnsi="Angsana New"/>
                <w:spacing w:val="-4"/>
                <w:sz w:val="27"/>
                <w:szCs w:val="27"/>
              </w:rPr>
              <w:t xml:space="preserve">Operating Lease Commitments </w:t>
            </w:r>
            <w:r w:rsidRPr="00B0381E">
              <w:rPr>
                <w:rFonts w:ascii="Angsana New" w:hAnsi="Angsana New"/>
                <w:sz w:val="27"/>
                <w:szCs w:val="27"/>
              </w:rPr>
              <w:t>(</w:t>
            </w:r>
            <w:r w:rsidRPr="00B0381E">
              <w:rPr>
                <w:rFonts w:ascii="Angsana New" w:eastAsia="Angsana New" w:hAnsi="Angsana New"/>
                <w:sz w:val="27"/>
                <w:szCs w:val="27"/>
              </w:rPr>
              <w:t>’000 Baht)</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sz w:val="27"/>
                <w:szCs w:val="27"/>
              </w:rPr>
              <w:t>47,513,005</w:t>
            </w:r>
            <w:r w:rsidRPr="00B0381E">
              <w:rPr>
                <w:rFonts w:ascii="Angsana New" w:hAnsi="Angsana New"/>
                <w:sz w:val="27"/>
                <w:szCs w:val="27"/>
                <w:cs/>
              </w:rPr>
              <w:t>.</w:t>
            </w:r>
            <w:r w:rsidRPr="00B0381E">
              <w:rPr>
                <w:rFonts w:ascii="Angsana New" w:hAnsi="Angsana New"/>
                <w:sz w:val="27"/>
                <w:szCs w:val="27"/>
              </w:rPr>
              <w:t>23</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sz w:val="27"/>
                <w:szCs w:val="27"/>
              </w:rPr>
              <w:t>113,567,438</w:t>
            </w:r>
            <w:r w:rsidRPr="00B0381E">
              <w:rPr>
                <w:rFonts w:ascii="Angsana New" w:hAnsi="Angsana New"/>
                <w:sz w:val="27"/>
                <w:szCs w:val="27"/>
                <w:cs/>
              </w:rPr>
              <w:t>.</w:t>
            </w:r>
            <w:r w:rsidRPr="00B0381E">
              <w:rPr>
                <w:rFonts w:ascii="Angsana New" w:hAnsi="Angsana New"/>
                <w:sz w:val="27"/>
                <w:szCs w:val="27"/>
              </w:rPr>
              <w:t>02</w:t>
            </w: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r w:rsidRPr="00B0381E">
              <w:rPr>
                <w:rFonts w:ascii="Angsana New" w:hAnsi="Angsana New"/>
                <w:sz w:val="27"/>
                <w:szCs w:val="27"/>
              </w:rPr>
              <w:t>28,074,582</w:t>
            </w:r>
            <w:r w:rsidRPr="00B0381E">
              <w:rPr>
                <w:rFonts w:ascii="Angsana New" w:hAnsi="Angsana New"/>
                <w:sz w:val="27"/>
                <w:szCs w:val="27"/>
                <w:cs/>
              </w:rPr>
              <w:t>.</w:t>
            </w:r>
            <w:r w:rsidRPr="00B0381E">
              <w:rPr>
                <w:rFonts w:ascii="Angsana New" w:hAnsi="Angsana New"/>
                <w:sz w:val="27"/>
                <w:szCs w:val="27"/>
              </w:rPr>
              <w:t>03</w:t>
            </w:r>
          </w:p>
        </w:tc>
        <w:tc>
          <w:tcPr>
            <w:tcW w:w="1530" w:type="dxa"/>
          </w:tcPr>
          <w:p w:rsidR="00B0381E" w:rsidRPr="00B0381E" w:rsidRDefault="00B0381E" w:rsidP="00B0381E">
            <w:pPr>
              <w:ind w:left="-108" w:right="72"/>
              <w:jc w:val="right"/>
              <w:rPr>
                <w:rFonts w:ascii="Angsana New" w:hAnsi="Angsana New"/>
                <w:sz w:val="27"/>
                <w:szCs w:val="27"/>
              </w:rPr>
            </w:pPr>
            <w:r w:rsidRPr="00B0381E">
              <w:rPr>
                <w:rFonts w:ascii="Angsana New" w:hAnsi="Angsana New"/>
                <w:sz w:val="27"/>
                <w:szCs w:val="27"/>
              </w:rPr>
              <w:t>39,387,230</w:t>
            </w:r>
            <w:r w:rsidRPr="00B0381E">
              <w:rPr>
                <w:rFonts w:ascii="Angsana New" w:hAnsi="Angsana New"/>
                <w:sz w:val="27"/>
                <w:szCs w:val="27"/>
                <w:cs/>
              </w:rPr>
              <w:t>.</w:t>
            </w:r>
            <w:r w:rsidRPr="00B0381E">
              <w:rPr>
                <w:rFonts w:ascii="Angsana New" w:hAnsi="Angsana New"/>
                <w:sz w:val="27"/>
                <w:szCs w:val="27"/>
              </w:rPr>
              <w:t>87</w:t>
            </w:r>
          </w:p>
        </w:tc>
      </w:tr>
      <w:tr w:rsidR="00B0381E" w:rsidRPr="00B0381E" w:rsidTr="00944693">
        <w:tc>
          <w:tcPr>
            <w:tcW w:w="3420" w:type="dxa"/>
          </w:tcPr>
          <w:p w:rsidR="00B0381E" w:rsidRPr="00B0381E" w:rsidRDefault="00B0381E" w:rsidP="00B0381E">
            <w:pPr>
              <w:ind w:left="-108"/>
              <w:jc w:val="thaiDistribute"/>
              <w:rPr>
                <w:rFonts w:ascii="Angsana New" w:hAnsi="Angsana New"/>
                <w:sz w:val="27"/>
                <w:szCs w:val="27"/>
              </w:rPr>
            </w:pPr>
            <w:r w:rsidRPr="00B0381E">
              <w:rPr>
                <w:rFonts w:ascii="Angsana New" w:hAnsi="Angsana New"/>
                <w:sz w:val="27"/>
                <w:szCs w:val="27"/>
              </w:rPr>
              <w:t>Capital Expenses(</w:t>
            </w:r>
            <w:r w:rsidRPr="00B0381E">
              <w:rPr>
                <w:rFonts w:ascii="Angsana New" w:eastAsia="Angsana New" w:hAnsi="Angsana New"/>
                <w:sz w:val="27"/>
                <w:szCs w:val="27"/>
              </w:rPr>
              <w:t>’000 Baht)</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hint="cs"/>
                <w:sz w:val="27"/>
                <w:szCs w:val="27"/>
                <w:cs/>
              </w:rPr>
              <w:t>481</w:t>
            </w:r>
            <w:r w:rsidRPr="00B0381E">
              <w:rPr>
                <w:rFonts w:ascii="Angsana New" w:hAnsi="Angsana New"/>
                <w:sz w:val="27"/>
                <w:szCs w:val="27"/>
              </w:rPr>
              <w:t>,</w:t>
            </w:r>
            <w:r w:rsidRPr="00B0381E">
              <w:rPr>
                <w:rFonts w:ascii="Angsana New" w:hAnsi="Angsana New" w:hint="cs"/>
                <w:sz w:val="27"/>
                <w:szCs w:val="27"/>
                <w:cs/>
              </w:rPr>
              <w:t>643.19</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sz w:val="27"/>
                <w:szCs w:val="27"/>
              </w:rPr>
              <w:t>362,007</w:t>
            </w:r>
            <w:r w:rsidRPr="00B0381E">
              <w:rPr>
                <w:rFonts w:ascii="Angsana New" w:hAnsi="Angsana New"/>
                <w:sz w:val="27"/>
                <w:szCs w:val="27"/>
                <w:cs/>
              </w:rPr>
              <w:t>.</w:t>
            </w:r>
            <w:r w:rsidRPr="00B0381E">
              <w:rPr>
                <w:rFonts w:ascii="Angsana New" w:hAnsi="Angsana New"/>
                <w:sz w:val="27"/>
                <w:szCs w:val="27"/>
              </w:rPr>
              <w:t>86</w:t>
            </w:r>
          </w:p>
        </w:tc>
        <w:tc>
          <w:tcPr>
            <w:tcW w:w="1620" w:type="dxa"/>
            <w:shd w:val="clear" w:color="auto" w:fill="auto"/>
          </w:tcPr>
          <w:p w:rsidR="00B0381E" w:rsidRPr="00B0381E" w:rsidRDefault="00B0381E" w:rsidP="00B0381E">
            <w:pPr>
              <w:ind w:left="-108" w:right="-108"/>
              <w:jc w:val="center"/>
              <w:rPr>
                <w:rFonts w:ascii="Angsana New" w:hAnsi="Angsana New"/>
                <w:sz w:val="27"/>
                <w:szCs w:val="27"/>
              </w:rPr>
            </w:pPr>
            <w:r w:rsidRPr="00B0381E">
              <w:rPr>
                <w:rFonts w:ascii="Angsana New" w:hAnsi="Angsana New"/>
                <w:sz w:val="27"/>
                <w:szCs w:val="27"/>
                <w:cs/>
              </w:rPr>
              <w:t>-</w:t>
            </w:r>
          </w:p>
        </w:tc>
        <w:tc>
          <w:tcPr>
            <w:tcW w:w="1530" w:type="dxa"/>
          </w:tcPr>
          <w:p w:rsidR="00B0381E" w:rsidRPr="00B0381E" w:rsidRDefault="00B0381E" w:rsidP="00B0381E">
            <w:pPr>
              <w:ind w:left="-108" w:right="-108"/>
              <w:jc w:val="center"/>
              <w:rPr>
                <w:rFonts w:ascii="Angsana New" w:hAnsi="Angsana New"/>
                <w:sz w:val="27"/>
                <w:szCs w:val="27"/>
              </w:rPr>
            </w:pPr>
            <w:r w:rsidRPr="00B0381E">
              <w:rPr>
                <w:rFonts w:ascii="Angsana New" w:hAnsi="Angsana New"/>
                <w:sz w:val="27"/>
                <w:szCs w:val="27"/>
                <w:cs/>
              </w:rPr>
              <w:t>-</w:t>
            </w:r>
          </w:p>
        </w:tc>
      </w:tr>
      <w:tr w:rsidR="00B0381E" w:rsidRPr="00B0381E" w:rsidTr="00944693">
        <w:tc>
          <w:tcPr>
            <w:tcW w:w="3420" w:type="dxa"/>
          </w:tcPr>
          <w:p w:rsidR="00B0381E" w:rsidRPr="00B0381E" w:rsidRDefault="00B0381E" w:rsidP="00B0381E">
            <w:pPr>
              <w:ind w:left="-108"/>
              <w:jc w:val="left"/>
              <w:rPr>
                <w:rFonts w:ascii="Angsana New" w:hAnsi="Angsana New"/>
                <w:sz w:val="27"/>
                <w:szCs w:val="27"/>
              </w:rPr>
            </w:pPr>
            <w:r w:rsidRPr="00B0381E">
              <w:rPr>
                <w:rFonts w:ascii="Angsana New" w:hAnsi="Angsana New"/>
                <w:sz w:val="27"/>
                <w:szCs w:val="27"/>
              </w:rPr>
              <w:t xml:space="preserve">Letter of Credit for Purchase of </w:t>
            </w:r>
          </w:p>
          <w:p w:rsidR="00B0381E" w:rsidRPr="00B0381E" w:rsidRDefault="00B0381E" w:rsidP="00B0381E">
            <w:pPr>
              <w:ind w:left="162"/>
              <w:jc w:val="left"/>
              <w:rPr>
                <w:rFonts w:ascii="Angsana New" w:hAnsi="Angsana New"/>
                <w:sz w:val="27"/>
                <w:szCs w:val="27"/>
                <w:cs/>
              </w:rPr>
            </w:pPr>
            <w:r w:rsidRPr="00B0381E">
              <w:rPr>
                <w:rFonts w:ascii="Angsana New" w:hAnsi="Angsana New"/>
                <w:sz w:val="27"/>
                <w:szCs w:val="27"/>
              </w:rPr>
              <w:t>Goods Commitments</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p>
        </w:tc>
        <w:tc>
          <w:tcPr>
            <w:tcW w:w="1530" w:type="dxa"/>
          </w:tcPr>
          <w:p w:rsidR="00B0381E" w:rsidRPr="00B0381E" w:rsidRDefault="00B0381E" w:rsidP="00B0381E">
            <w:pPr>
              <w:ind w:left="-108" w:right="72"/>
              <w:jc w:val="right"/>
              <w:rPr>
                <w:rFonts w:ascii="Angsana New" w:hAnsi="Angsana New"/>
                <w:sz w:val="27"/>
                <w:szCs w:val="27"/>
              </w:rPr>
            </w:pPr>
          </w:p>
        </w:tc>
      </w:tr>
      <w:tr w:rsidR="00B0381E" w:rsidRPr="00B0381E" w:rsidTr="00944693">
        <w:tc>
          <w:tcPr>
            <w:tcW w:w="3420" w:type="dxa"/>
          </w:tcPr>
          <w:p w:rsidR="00B0381E" w:rsidRPr="00B0381E" w:rsidRDefault="00B0381E" w:rsidP="00B0381E">
            <w:pPr>
              <w:numPr>
                <w:ilvl w:val="0"/>
                <w:numId w:val="1"/>
              </w:numPr>
              <w:ind w:left="276" w:hanging="180"/>
              <w:jc w:val="left"/>
              <w:rPr>
                <w:rFonts w:ascii="Angsana New" w:hAnsi="Angsana New"/>
                <w:sz w:val="27"/>
                <w:szCs w:val="27"/>
              </w:rPr>
            </w:pPr>
            <w:r w:rsidRPr="00B0381E">
              <w:rPr>
                <w:rFonts w:ascii="Angsana New" w:hAnsi="Angsana New"/>
                <w:spacing w:val="-8"/>
                <w:sz w:val="27"/>
                <w:szCs w:val="27"/>
                <w:lang w:val="en-GB"/>
              </w:rPr>
              <w:t>Thai</w:t>
            </w:r>
            <w:r w:rsidRPr="00B0381E">
              <w:rPr>
                <w:rFonts w:ascii="Angsana New" w:hAnsi="Angsana New"/>
                <w:sz w:val="27"/>
                <w:szCs w:val="27"/>
              </w:rPr>
              <w:t xml:space="preserve"> Baht (Baht)</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r w:rsidRPr="00B0381E">
              <w:rPr>
                <w:rFonts w:ascii="Angsana New" w:hAnsi="Angsana New" w:hint="cs"/>
                <w:sz w:val="27"/>
                <w:szCs w:val="27"/>
                <w:cs/>
              </w:rPr>
              <w:t>466</w:t>
            </w:r>
            <w:r w:rsidRPr="00B0381E">
              <w:rPr>
                <w:rFonts w:ascii="Angsana New" w:hAnsi="Angsana New"/>
                <w:sz w:val="27"/>
                <w:szCs w:val="27"/>
              </w:rPr>
              <w:t>,</w:t>
            </w:r>
            <w:r w:rsidRPr="00B0381E">
              <w:rPr>
                <w:rFonts w:ascii="Angsana New" w:hAnsi="Angsana New" w:hint="cs"/>
                <w:sz w:val="27"/>
                <w:szCs w:val="27"/>
                <w:cs/>
              </w:rPr>
              <w:t>875</w:t>
            </w:r>
            <w:r w:rsidRPr="00B0381E">
              <w:rPr>
                <w:rFonts w:ascii="Angsana New" w:hAnsi="Angsana New"/>
                <w:sz w:val="27"/>
                <w:szCs w:val="27"/>
              </w:rPr>
              <w:t>,</w:t>
            </w:r>
            <w:r w:rsidRPr="00B0381E">
              <w:rPr>
                <w:rFonts w:ascii="Angsana New" w:hAnsi="Angsana New" w:hint="cs"/>
                <w:sz w:val="27"/>
                <w:szCs w:val="27"/>
                <w:cs/>
              </w:rPr>
              <w:t>434</w:t>
            </w:r>
            <w:r w:rsidRPr="00B0381E">
              <w:rPr>
                <w:rFonts w:ascii="Angsana New" w:hAnsi="Angsana New"/>
                <w:sz w:val="27"/>
                <w:szCs w:val="27"/>
              </w:rPr>
              <w:t>.92</w:t>
            </w:r>
          </w:p>
        </w:tc>
        <w:tc>
          <w:tcPr>
            <w:tcW w:w="1620" w:type="dxa"/>
            <w:shd w:val="clear" w:color="auto" w:fill="auto"/>
          </w:tcPr>
          <w:p w:rsidR="00B0381E" w:rsidRPr="00B0381E" w:rsidRDefault="00B0381E" w:rsidP="00B0381E">
            <w:pPr>
              <w:ind w:left="-108" w:right="-108"/>
              <w:jc w:val="center"/>
              <w:rPr>
                <w:rFonts w:ascii="Angsana New" w:hAnsi="Angsana New"/>
                <w:sz w:val="27"/>
                <w:szCs w:val="27"/>
              </w:rPr>
            </w:pPr>
            <w:r w:rsidRPr="00B0381E">
              <w:rPr>
                <w:rFonts w:ascii="Angsana New" w:hAnsi="Angsana New" w:hint="cs"/>
                <w:sz w:val="27"/>
                <w:szCs w:val="27"/>
                <w:cs/>
              </w:rPr>
              <w:t>-</w:t>
            </w:r>
          </w:p>
        </w:tc>
        <w:tc>
          <w:tcPr>
            <w:tcW w:w="1620" w:type="dxa"/>
            <w:shd w:val="clear" w:color="auto" w:fill="auto"/>
          </w:tcPr>
          <w:p w:rsidR="00B0381E" w:rsidRPr="00B0381E" w:rsidRDefault="00B0381E" w:rsidP="00B0381E">
            <w:pPr>
              <w:ind w:left="-108" w:right="-108"/>
              <w:jc w:val="center"/>
              <w:rPr>
                <w:rFonts w:ascii="Angsana New" w:hAnsi="Angsana New"/>
                <w:sz w:val="27"/>
                <w:szCs w:val="27"/>
              </w:rPr>
            </w:pPr>
            <w:r w:rsidRPr="00B0381E">
              <w:rPr>
                <w:rFonts w:ascii="Angsana New" w:hAnsi="Angsana New"/>
                <w:sz w:val="27"/>
                <w:szCs w:val="27"/>
                <w:cs/>
              </w:rPr>
              <w:t>-</w:t>
            </w:r>
          </w:p>
        </w:tc>
        <w:tc>
          <w:tcPr>
            <w:tcW w:w="1530" w:type="dxa"/>
          </w:tcPr>
          <w:p w:rsidR="00B0381E" w:rsidRPr="00B0381E" w:rsidRDefault="00B0381E" w:rsidP="00B0381E">
            <w:pPr>
              <w:ind w:left="-108" w:right="-108"/>
              <w:jc w:val="center"/>
              <w:rPr>
                <w:rFonts w:ascii="Angsana New" w:hAnsi="Angsana New"/>
                <w:sz w:val="27"/>
                <w:szCs w:val="27"/>
              </w:rPr>
            </w:pPr>
            <w:r w:rsidRPr="00B0381E">
              <w:rPr>
                <w:rFonts w:ascii="Angsana New" w:hAnsi="Angsana New"/>
                <w:sz w:val="27"/>
                <w:szCs w:val="27"/>
                <w:cs/>
              </w:rPr>
              <w:t>-</w:t>
            </w:r>
          </w:p>
        </w:tc>
      </w:tr>
      <w:tr w:rsidR="00B0381E" w:rsidRPr="00B0381E" w:rsidTr="00944693">
        <w:tc>
          <w:tcPr>
            <w:tcW w:w="3420" w:type="dxa"/>
          </w:tcPr>
          <w:p w:rsidR="00B0381E" w:rsidRPr="00B0381E" w:rsidRDefault="00B0381E" w:rsidP="00B0381E">
            <w:pPr>
              <w:numPr>
                <w:ilvl w:val="0"/>
                <w:numId w:val="1"/>
              </w:numPr>
              <w:ind w:left="276" w:hanging="180"/>
              <w:jc w:val="left"/>
              <w:rPr>
                <w:rFonts w:ascii="Angsana New" w:hAnsi="Angsana New"/>
                <w:spacing w:val="-8"/>
                <w:sz w:val="27"/>
                <w:szCs w:val="27"/>
                <w:cs/>
                <w:lang w:val="en-GB"/>
              </w:rPr>
            </w:pPr>
            <w:r w:rsidRPr="00B0381E">
              <w:rPr>
                <w:rFonts w:ascii="Angsana New" w:hAnsi="Angsana New"/>
                <w:spacing w:val="-8"/>
                <w:sz w:val="27"/>
                <w:szCs w:val="27"/>
                <w:lang w:val="en-GB"/>
              </w:rPr>
              <w:t>Dollar (USD)</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r w:rsidRPr="00B0381E">
              <w:rPr>
                <w:rFonts w:ascii="Angsana New" w:hAnsi="Angsana New"/>
                <w:sz w:val="27"/>
                <w:szCs w:val="27"/>
              </w:rPr>
              <w:t>2,006,428.53</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r w:rsidRPr="00B0381E">
              <w:rPr>
                <w:rFonts w:ascii="Angsana New" w:hAnsi="Angsana New" w:hint="cs"/>
                <w:sz w:val="27"/>
                <w:szCs w:val="27"/>
                <w:cs/>
              </w:rPr>
              <w:t>2</w:t>
            </w:r>
            <w:r w:rsidRPr="00B0381E">
              <w:rPr>
                <w:rFonts w:ascii="Angsana New" w:hAnsi="Angsana New"/>
                <w:sz w:val="27"/>
                <w:szCs w:val="27"/>
              </w:rPr>
              <w:t>,478,634</w:t>
            </w:r>
            <w:r w:rsidRPr="00B0381E">
              <w:rPr>
                <w:rFonts w:ascii="Angsana New" w:hAnsi="Angsana New"/>
                <w:sz w:val="27"/>
                <w:szCs w:val="27"/>
                <w:cs/>
              </w:rPr>
              <w:t>.</w:t>
            </w:r>
            <w:r w:rsidRPr="00B0381E">
              <w:rPr>
                <w:rFonts w:ascii="Angsana New" w:hAnsi="Angsana New"/>
                <w:sz w:val="27"/>
                <w:szCs w:val="27"/>
              </w:rPr>
              <w:t>50</w:t>
            </w: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r w:rsidRPr="00B0381E">
              <w:rPr>
                <w:rFonts w:ascii="Angsana New" w:hAnsi="Angsana New"/>
                <w:sz w:val="27"/>
                <w:szCs w:val="27"/>
              </w:rPr>
              <w:t>573,804.52</w:t>
            </w:r>
          </w:p>
        </w:tc>
        <w:tc>
          <w:tcPr>
            <w:tcW w:w="1530" w:type="dxa"/>
          </w:tcPr>
          <w:p w:rsidR="00B0381E" w:rsidRPr="00B0381E" w:rsidRDefault="00B0381E" w:rsidP="00B0381E">
            <w:pPr>
              <w:ind w:left="-108" w:right="72"/>
              <w:jc w:val="right"/>
              <w:rPr>
                <w:rFonts w:ascii="Angsana New" w:hAnsi="Angsana New"/>
                <w:sz w:val="27"/>
                <w:szCs w:val="27"/>
              </w:rPr>
            </w:pPr>
            <w:r w:rsidRPr="00B0381E">
              <w:rPr>
                <w:rFonts w:ascii="Angsana New" w:hAnsi="Angsana New"/>
                <w:sz w:val="27"/>
                <w:szCs w:val="27"/>
              </w:rPr>
              <w:t>2,478,634</w:t>
            </w:r>
            <w:r w:rsidRPr="00B0381E">
              <w:rPr>
                <w:rFonts w:ascii="Angsana New" w:hAnsi="Angsana New"/>
                <w:sz w:val="27"/>
                <w:szCs w:val="27"/>
                <w:cs/>
              </w:rPr>
              <w:t>.</w:t>
            </w:r>
            <w:r w:rsidRPr="00B0381E">
              <w:rPr>
                <w:rFonts w:ascii="Angsana New" w:hAnsi="Angsana New"/>
                <w:sz w:val="27"/>
                <w:szCs w:val="27"/>
              </w:rPr>
              <w:t>50</w:t>
            </w:r>
          </w:p>
        </w:tc>
      </w:tr>
      <w:tr w:rsidR="00B0381E" w:rsidRPr="00B0381E" w:rsidTr="00944693">
        <w:tc>
          <w:tcPr>
            <w:tcW w:w="3420" w:type="dxa"/>
          </w:tcPr>
          <w:p w:rsidR="00B0381E" w:rsidRPr="00B0381E" w:rsidRDefault="00B0381E" w:rsidP="00B0381E">
            <w:pPr>
              <w:ind w:left="-108"/>
              <w:jc w:val="thaiDistribute"/>
              <w:rPr>
                <w:rFonts w:ascii="Angsana New" w:hAnsi="Angsana New"/>
                <w:sz w:val="27"/>
                <w:szCs w:val="27"/>
                <w:cs/>
              </w:rPr>
            </w:pPr>
            <w:r w:rsidRPr="00B0381E">
              <w:rPr>
                <w:rFonts w:ascii="Angsana New" w:hAnsi="Angsana New"/>
                <w:sz w:val="27"/>
                <w:szCs w:val="27"/>
              </w:rPr>
              <w:t xml:space="preserve">Shipping guarantee </w:t>
            </w:r>
            <w:r w:rsidRPr="00B0381E">
              <w:rPr>
                <w:rFonts w:ascii="Angsana New" w:hAnsi="Angsana New"/>
                <w:spacing w:val="-4"/>
                <w:sz w:val="27"/>
                <w:szCs w:val="27"/>
              </w:rPr>
              <w:t>Commitments</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p>
        </w:tc>
        <w:tc>
          <w:tcPr>
            <w:tcW w:w="1530" w:type="dxa"/>
          </w:tcPr>
          <w:p w:rsidR="00B0381E" w:rsidRPr="00B0381E" w:rsidRDefault="00B0381E" w:rsidP="00B0381E">
            <w:pPr>
              <w:ind w:left="-108" w:right="72"/>
              <w:jc w:val="right"/>
              <w:rPr>
                <w:rFonts w:ascii="Angsana New" w:hAnsi="Angsana New"/>
                <w:sz w:val="27"/>
                <w:szCs w:val="27"/>
              </w:rPr>
            </w:pPr>
          </w:p>
        </w:tc>
      </w:tr>
      <w:tr w:rsidR="00B0381E" w:rsidRPr="00B0381E" w:rsidTr="00944693">
        <w:tc>
          <w:tcPr>
            <w:tcW w:w="3420" w:type="dxa"/>
          </w:tcPr>
          <w:p w:rsidR="00B0381E" w:rsidRPr="00B0381E" w:rsidRDefault="00B0381E" w:rsidP="00B0381E">
            <w:pPr>
              <w:numPr>
                <w:ilvl w:val="0"/>
                <w:numId w:val="1"/>
              </w:numPr>
              <w:ind w:left="276" w:hanging="180"/>
              <w:jc w:val="left"/>
              <w:rPr>
                <w:rFonts w:ascii="Angsana New" w:hAnsi="Angsana New"/>
                <w:spacing w:val="-8"/>
                <w:sz w:val="27"/>
                <w:szCs w:val="27"/>
                <w:cs/>
                <w:lang w:val="en-GB"/>
              </w:rPr>
            </w:pPr>
            <w:r w:rsidRPr="00B0381E">
              <w:rPr>
                <w:rFonts w:ascii="Angsana New" w:hAnsi="Angsana New"/>
                <w:spacing w:val="-8"/>
                <w:sz w:val="27"/>
                <w:szCs w:val="27"/>
                <w:lang w:val="en-GB"/>
              </w:rPr>
              <w:t>Dollar (USD)</w:t>
            </w:r>
          </w:p>
        </w:tc>
        <w:tc>
          <w:tcPr>
            <w:tcW w:w="1620" w:type="dxa"/>
            <w:shd w:val="clear" w:color="auto" w:fill="auto"/>
          </w:tcPr>
          <w:p w:rsidR="00B0381E" w:rsidRPr="00B0381E" w:rsidRDefault="00B0381E" w:rsidP="00B0381E">
            <w:pPr>
              <w:ind w:left="-108" w:right="84"/>
              <w:jc w:val="right"/>
              <w:rPr>
                <w:rFonts w:ascii="Angsana New" w:hAnsi="Angsana New"/>
                <w:sz w:val="27"/>
                <w:szCs w:val="27"/>
              </w:rPr>
            </w:pPr>
            <w:r w:rsidRPr="00B0381E">
              <w:rPr>
                <w:rFonts w:ascii="Angsana New" w:hAnsi="Angsana New" w:hint="cs"/>
                <w:sz w:val="27"/>
                <w:szCs w:val="27"/>
                <w:cs/>
              </w:rPr>
              <w:t>5</w:t>
            </w:r>
            <w:r w:rsidRPr="00B0381E">
              <w:rPr>
                <w:rFonts w:ascii="Angsana New" w:hAnsi="Angsana New"/>
                <w:sz w:val="27"/>
                <w:szCs w:val="27"/>
              </w:rPr>
              <w:t>,675,763</w:t>
            </w:r>
            <w:r w:rsidRPr="00B0381E">
              <w:rPr>
                <w:rFonts w:ascii="Angsana New" w:hAnsi="Angsana New"/>
                <w:sz w:val="27"/>
                <w:szCs w:val="27"/>
                <w:cs/>
              </w:rPr>
              <w:t>.</w:t>
            </w:r>
            <w:r w:rsidRPr="00B0381E">
              <w:rPr>
                <w:rFonts w:ascii="Angsana New" w:hAnsi="Angsana New"/>
                <w:sz w:val="27"/>
                <w:szCs w:val="27"/>
              </w:rPr>
              <w:t>60</w:t>
            </w:r>
          </w:p>
        </w:tc>
        <w:tc>
          <w:tcPr>
            <w:tcW w:w="1620" w:type="dxa"/>
            <w:shd w:val="clear" w:color="auto" w:fill="auto"/>
          </w:tcPr>
          <w:p w:rsidR="00B0381E" w:rsidRPr="00B0381E" w:rsidRDefault="00B0381E" w:rsidP="00B0381E">
            <w:pPr>
              <w:ind w:left="-108" w:right="-108"/>
              <w:jc w:val="center"/>
              <w:rPr>
                <w:rFonts w:ascii="Angsana New" w:hAnsi="Angsana New"/>
                <w:sz w:val="27"/>
                <w:szCs w:val="27"/>
              </w:rPr>
            </w:pPr>
            <w:r w:rsidRPr="00B0381E">
              <w:rPr>
                <w:rFonts w:ascii="Angsana New" w:hAnsi="Angsana New" w:hint="cs"/>
                <w:sz w:val="27"/>
                <w:szCs w:val="27"/>
                <w:cs/>
              </w:rPr>
              <w:t>-</w:t>
            </w: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r w:rsidRPr="00B0381E">
              <w:rPr>
                <w:rFonts w:ascii="Angsana New" w:hAnsi="Angsana New" w:hint="cs"/>
                <w:sz w:val="27"/>
                <w:szCs w:val="27"/>
                <w:cs/>
              </w:rPr>
              <w:t>5</w:t>
            </w:r>
            <w:r w:rsidRPr="00B0381E">
              <w:rPr>
                <w:rFonts w:ascii="Angsana New" w:hAnsi="Angsana New"/>
                <w:sz w:val="27"/>
                <w:szCs w:val="27"/>
              </w:rPr>
              <w:t>,675,763</w:t>
            </w:r>
            <w:r w:rsidRPr="00B0381E">
              <w:rPr>
                <w:rFonts w:ascii="Angsana New" w:hAnsi="Angsana New"/>
                <w:sz w:val="27"/>
                <w:szCs w:val="27"/>
                <w:cs/>
              </w:rPr>
              <w:t>.</w:t>
            </w:r>
            <w:r w:rsidRPr="00B0381E">
              <w:rPr>
                <w:rFonts w:ascii="Angsana New" w:hAnsi="Angsana New"/>
                <w:sz w:val="27"/>
                <w:szCs w:val="27"/>
              </w:rPr>
              <w:t>60</w:t>
            </w:r>
          </w:p>
        </w:tc>
        <w:tc>
          <w:tcPr>
            <w:tcW w:w="1530" w:type="dxa"/>
          </w:tcPr>
          <w:p w:rsidR="00B0381E" w:rsidRPr="00B0381E" w:rsidRDefault="00B0381E" w:rsidP="00B0381E">
            <w:pPr>
              <w:ind w:left="-108" w:right="-108"/>
              <w:jc w:val="center"/>
              <w:rPr>
                <w:rFonts w:ascii="Angsana New" w:hAnsi="Angsana New"/>
                <w:sz w:val="27"/>
                <w:szCs w:val="27"/>
              </w:rPr>
            </w:pPr>
            <w:r w:rsidRPr="00B0381E">
              <w:rPr>
                <w:rFonts w:ascii="Angsana New" w:hAnsi="Angsana New" w:hint="cs"/>
                <w:sz w:val="27"/>
                <w:szCs w:val="27"/>
                <w:cs/>
              </w:rPr>
              <w:t>-</w:t>
            </w:r>
          </w:p>
        </w:tc>
      </w:tr>
      <w:tr w:rsidR="00B0381E" w:rsidRPr="00B0381E" w:rsidTr="00944693">
        <w:tc>
          <w:tcPr>
            <w:tcW w:w="3420" w:type="dxa"/>
          </w:tcPr>
          <w:p w:rsidR="00B0381E" w:rsidRPr="00B0381E" w:rsidRDefault="00B0381E" w:rsidP="00B0381E">
            <w:pPr>
              <w:ind w:left="-108"/>
              <w:jc w:val="thaiDistribute"/>
              <w:rPr>
                <w:rFonts w:ascii="Angsana New" w:hAnsi="Angsana New"/>
                <w:spacing w:val="-6"/>
                <w:sz w:val="27"/>
                <w:szCs w:val="27"/>
                <w:cs/>
              </w:rPr>
            </w:pPr>
            <w:r w:rsidRPr="00B0381E">
              <w:rPr>
                <w:rFonts w:ascii="Angsana New" w:hAnsi="Angsana New"/>
                <w:spacing w:val="-4"/>
                <w:sz w:val="27"/>
                <w:szCs w:val="27"/>
              </w:rPr>
              <w:t xml:space="preserve">Service Contract Commitments </w:t>
            </w:r>
            <w:r w:rsidRPr="00B0381E">
              <w:rPr>
                <w:rFonts w:ascii="Angsana New" w:hAnsi="Angsana New"/>
                <w:sz w:val="27"/>
                <w:szCs w:val="27"/>
              </w:rPr>
              <w:t>(</w:t>
            </w:r>
            <w:r w:rsidRPr="00B0381E">
              <w:rPr>
                <w:rFonts w:ascii="Angsana New" w:eastAsia="Angsana New" w:hAnsi="Angsana New"/>
                <w:sz w:val="27"/>
                <w:szCs w:val="27"/>
              </w:rPr>
              <w:t>’000 Baht)</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sz w:val="27"/>
                <w:szCs w:val="27"/>
              </w:rPr>
              <w:t>25,434,200</w:t>
            </w:r>
            <w:r w:rsidRPr="00B0381E">
              <w:rPr>
                <w:rFonts w:ascii="Angsana New" w:hAnsi="Angsana New"/>
                <w:sz w:val="27"/>
                <w:szCs w:val="27"/>
                <w:cs/>
              </w:rPr>
              <w:t>.</w:t>
            </w:r>
            <w:r w:rsidRPr="00B0381E">
              <w:rPr>
                <w:rFonts w:ascii="Angsana New" w:hAnsi="Angsana New"/>
                <w:sz w:val="27"/>
                <w:szCs w:val="27"/>
              </w:rPr>
              <w:t>00</w:t>
            </w:r>
          </w:p>
        </w:tc>
        <w:tc>
          <w:tcPr>
            <w:tcW w:w="1620" w:type="dxa"/>
            <w:shd w:val="clear" w:color="auto" w:fill="auto"/>
          </w:tcPr>
          <w:p w:rsidR="00B0381E" w:rsidRPr="00B0381E" w:rsidRDefault="00B0381E" w:rsidP="00B0381E">
            <w:pPr>
              <w:ind w:left="-108" w:right="84"/>
              <w:jc w:val="right"/>
              <w:rPr>
                <w:rFonts w:ascii="Angsana New" w:hAnsi="Angsana New"/>
                <w:sz w:val="27"/>
                <w:szCs w:val="27"/>
                <w:cs/>
              </w:rPr>
            </w:pPr>
            <w:r w:rsidRPr="00B0381E">
              <w:rPr>
                <w:rFonts w:ascii="Angsana New" w:hAnsi="Angsana New"/>
                <w:sz w:val="27"/>
                <w:szCs w:val="27"/>
              </w:rPr>
              <w:t>6,636,860</w:t>
            </w:r>
            <w:r w:rsidRPr="00B0381E">
              <w:rPr>
                <w:rFonts w:ascii="Angsana New" w:hAnsi="Angsana New"/>
                <w:sz w:val="27"/>
                <w:szCs w:val="27"/>
                <w:cs/>
              </w:rPr>
              <w:t>.</w:t>
            </w:r>
            <w:r w:rsidRPr="00B0381E">
              <w:rPr>
                <w:rFonts w:ascii="Angsana New" w:hAnsi="Angsana New"/>
                <w:sz w:val="27"/>
                <w:szCs w:val="27"/>
              </w:rPr>
              <w:t>05</w:t>
            </w:r>
          </w:p>
        </w:tc>
        <w:tc>
          <w:tcPr>
            <w:tcW w:w="1620" w:type="dxa"/>
            <w:shd w:val="clear" w:color="auto" w:fill="auto"/>
          </w:tcPr>
          <w:p w:rsidR="00B0381E" w:rsidRPr="00B0381E" w:rsidRDefault="00B0381E" w:rsidP="00B0381E">
            <w:pPr>
              <w:ind w:left="-108" w:right="72"/>
              <w:jc w:val="right"/>
              <w:rPr>
                <w:rFonts w:ascii="Angsana New" w:hAnsi="Angsana New"/>
                <w:sz w:val="27"/>
                <w:szCs w:val="27"/>
              </w:rPr>
            </w:pPr>
            <w:r w:rsidRPr="00B0381E">
              <w:rPr>
                <w:rFonts w:ascii="Angsana New" w:hAnsi="Angsana New"/>
                <w:sz w:val="27"/>
                <w:szCs w:val="27"/>
              </w:rPr>
              <w:t>870,000</w:t>
            </w:r>
            <w:r w:rsidRPr="00B0381E">
              <w:rPr>
                <w:rFonts w:ascii="Angsana New" w:hAnsi="Angsana New"/>
                <w:sz w:val="27"/>
                <w:szCs w:val="27"/>
                <w:cs/>
              </w:rPr>
              <w:t>.</w:t>
            </w:r>
            <w:r w:rsidRPr="00B0381E">
              <w:rPr>
                <w:rFonts w:ascii="Angsana New" w:hAnsi="Angsana New"/>
                <w:sz w:val="27"/>
                <w:szCs w:val="27"/>
              </w:rPr>
              <w:t>00</w:t>
            </w:r>
          </w:p>
        </w:tc>
        <w:tc>
          <w:tcPr>
            <w:tcW w:w="1530" w:type="dxa"/>
          </w:tcPr>
          <w:p w:rsidR="00B0381E" w:rsidRPr="00B0381E" w:rsidRDefault="00B0381E" w:rsidP="00B0381E">
            <w:pPr>
              <w:ind w:left="-108" w:right="72"/>
              <w:jc w:val="right"/>
              <w:rPr>
                <w:rFonts w:ascii="Angsana New" w:hAnsi="Angsana New"/>
                <w:sz w:val="27"/>
                <w:szCs w:val="27"/>
              </w:rPr>
            </w:pPr>
            <w:r w:rsidRPr="00B0381E">
              <w:rPr>
                <w:rFonts w:ascii="Angsana New" w:hAnsi="Angsana New" w:hint="cs"/>
                <w:sz w:val="27"/>
                <w:szCs w:val="27"/>
                <w:cs/>
              </w:rPr>
              <w:t>6</w:t>
            </w:r>
            <w:r w:rsidRPr="00B0381E">
              <w:rPr>
                <w:rFonts w:ascii="Angsana New" w:hAnsi="Angsana New"/>
                <w:sz w:val="27"/>
                <w:szCs w:val="27"/>
              </w:rPr>
              <w:t>,604,460</w:t>
            </w:r>
            <w:r w:rsidRPr="00B0381E">
              <w:rPr>
                <w:rFonts w:ascii="Angsana New" w:hAnsi="Angsana New"/>
                <w:sz w:val="27"/>
                <w:szCs w:val="27"/>
                <w:cs/>
              </w:rPr>
              <w:t>.</w:t>
            </w:r>
            <w:r w:rsidRPr="00B0381E">
              <w:rPr>
                <w:rFonts w:ascii="Angsana New" w:hAnsi="Angsana New"/>
                <w:sz w:val="27"/>
                <w:szCs w:val="27"/>
              </w:rPr>
              <w:t>05</w:t>
            </w:r>
          </w:p>
        </w:tc>
      </w:tr>
    </w:tbl>
    <w:p w:rsidR="00047BBD" w:rsidRDefault="00047BBD" w:rsidP="00313CB6">
      <w:pPr>
        <w:ind w:left="426"/>
        <w:jc w:val="thaiDistribute"/>
        <w:rPr>
          <w:rFonts w:ascii="Angsana New" w:hAnsi="Angsana New"/>
          <w:b/>
          <w:bCs/>
          <w:sz w:val="32"/>
          <w:szCs w:val="32"/>
        </w:rPr>
      </w:pPr>
      <w:bookmarkStart w:id="1" w:name="OLE_LINK3"/>
    </w:p>
    <w:p w:rsidR="00944693" w:rsidRDefault="00944693" w:rsidP="00313CB6">
      <w:pPr>
        <w:ind w:left="426"/>
        <w:jc w:val="thaiDistribute"/>
        <w:rPr>
          <w:rFonts w:ascii="Angsana New" w:hAnsi="Angsana New"/>
          <w:b/>
          <w:bCs/>
          <w:sz w:val="32"/>
          <w:szCs w:val="32"/>
        </w:rPr>
      </w:pPr>
    </w:p>
    <w:p w:rsidR="00944693" w:rsidRDefault="00944693" w:rsidP="00313CB6">
      <w:pPr>
        <w:ind w:left="426"/>
        <w:jc w:val="thaiDistribute"/>
        <w:rPr>
          <w:rFonts w:ascii="Angsana New" w:hAnsi="Angsana New"/>
          <w:b/>
          <w:bCs/>
          <w:sz w:val="32"/>
          <w:szCs w:val="32"/>
        </w:rPr>
      </w:pPr>
    </w:p>
    <w:p w:rsidR="00944693" w:rsidRDefault="00944693" w:rsidP="00313CB6">
      <w:pPr>
        <w:ind w:left="426"/>
        <w:jc w:val="thaiDistribute"/>
        <w:rPr>
          <w:rFonts w:ascii="Angsana New" w:hAnsi="Angsana New"/>
          <w:b/>
          <w:bCs/>
          <w:sz w:val="32"/>
          <w:szCs w:val="32"/>
        </w:rPr>
      </w:pPr>
    </w:p>
    <w:p w:rsidR="00944693" w:rsidRDefault="00944693" w:rsidP="00313CB6">
      <w:pPr>
        <w:ind w:left="426"/>
        <w:jc w:val="thaiDistribute"/>
        <w:rPr>
          <w:rFonts w:ascii="Angsana New" w:hAnsi="Angsana New"/>
          <w:b/>
          <w:bCs/>
          <w:sz w:val="32"/>
          <w:szCs w:val="32"/>
        </w:rPr>
      </w:pPr>
    </w:p>
    <w:p w:rsidR="00DF4303" w:rsidRPr="005003FC" w:rsidRDefault="00DF4303" w:rsidP="00E63ABD">
      <w:pPr>
        <w:numPr>
          <w:ilvl w:val="0"/>
          <w:numId w:val="20"/>
        </w:numPr>
        <w:ind w:left="426" w:hanging="426"/>
        <w:jc w:val="thaiDistribute"/>
        <w:rPr>
          <w:rFonts w:ascii="Angsana New" w:hAnsi="Angsana New"/>
          <w:b/>
          <w:bCs/>
          <w:sz w:val="32"/>
          <w:szCs w:val="32"/>
        </w:rPr>
      </w:pPr>
      <w:r w:rsidRPr="005003FC">
        <w:rPr>
          <w:rFonts w:ascii="Angsana New" w:hAnsi="Angsana New"/>
          <w:b/>
          <w:bCs/>
          <w:sz w:val="32"/>
          <w:szCs w:val="32"/>
        </w:rPr>
        <w:lastRenderedPageBreak/>
        <w:t>Lawsuits</w:t>
      </w:r>
    </w:p>
    <w:p w:rsidR="00313CB6" w:rsidRDefault="00D84BA3" w:rsidP="00D84BA3">
      <w:pPr>
        <w:pStyle w:val="ListParagraph"/>
        <w:ind w:left="450" w:firstLine="540"/>
        <w:jc w:val="thaiDistribute"/>
        <w:rPr>
          <w:rFonts w:ascii="Angsana New" w:hAnsi="Angsana New"/>
          <w:sz w:val="30"/>
          <w:szCs w:val="30"/>
        </w:rPr>
      </w:pPr>
      <w:r>
        <w:rPr>
          <w:rFonts w:ascii="Angsana New" w:hAnsi="Angsana New"/>
          <w:sz w:val="30"/>
          <w:szCs w:val="30"/>
        </w:rPr>
        <w:t>A</w:t>
      </w:r>
      <w:r w:rsidR="00047BBD" w:rsidRPr="00047BBD">
        <w:rPr>
          <w:rFonts w:ascii="Angsana New" w:hAnsi="Angsana New"/>
          <w:sz w:val="30"/>
          <w:szCs w:val="30"/>
        </w:rPr>
        <w:t>ccording to the black case no. 2 Por. 1628/2557, Quest Capital Investment Limited (a indirect related company) is prosecuted as the second defendantby a company to charged with revocation of  concession agreement and damages amounting to Baht 144.50 million, regarding to the case of acquisition of the assets of a Thai's company by auction for the Legal Execution Department. However, the Court dismissed on 14 July 2015. The plaintiff subsequently appealed and appeal court has decided to dismiss the case by denying to revoke the settlement agreement.</w:t>
      </w:r>
      <w:r w:rsidR="003222CA">
        <w:rPr>
          <w:rFonts w:ascii="Angsana New" w:hAnsi="Angsana New"/>
          <w:sz w:val="30"/>
          <w:szCs w:val="30"/>
        </w:rPr>
        <w:t xml:space="preserve"> And later on 24 November 2016, the paintiff has filed to the Supreme Court for his appeal. As at 31 December 2016, the case is in the proceeding of the Supreme Court.</w:t>
      </w:r>
    </w:p>
    <w:p w:rsidR="00634CAA" w:rsidRPr="00634CAA" w:rsidRDefault="00634CAA" w:rsidP="00D84BA3">
      <w:pPr>
        <w:pStyle w:val="ListParagraph"/>
        <w:ind w:left="450" w:firstLine="540"/>
        <w:jc w:val="thaiDistribute"/>
        <w:rPr>
          <w:rFonts w:ascii="Angsana New" w:hAnsi="Angsana New"/>
          <w:sz w:val="10"/>
          <w:szCs w:val="10"/>
        </w:rPr>
      </w:pPr>
    </w:p>
    <w:p w:rsidR="00E73E68" w:rsidRPr="007417D3" w:rsidRDefault="007417D3" w:rsidP="00E63ABD">
      <w:pPr>
        <w:numPr>
          <w:ilvl w:val="0"/>
          <w:numId w:val="20"/>
        </w:numPr>
        <w:ind w:left="450" w:hanging="450"/>
        <w:jc w:val="thaiDistribute"/>
        <w:rPr>
          <w:rFonts w:ascii="Angsana New" w:hAnsi="Angsana New"/>
          <w:b/>
          <w:bCs/>
          <w:sz w:val="30"/>
          <w:szCs w:val="30"/>
        </w:rPr>
      </w:pPr>
      <w:r w:rsidRPr="007417D3">
        <w:rPr>
          <w:rFonts w:ascii="Angsana New" w:hAnsi="Angsana New"/>
          <w:b/>
          <w:bCs/>
          <w:sz w:val="30"/>
          <w:szCs w:val="30"/>
        </w:rPr>
        <w:t>Promotional privileges</w:t>
      </w:r>
    </w:p>
    <w:p w:rsidR="00F8748C" w:rsidRPr="00F8748C" w:rsidRDefault="003D7EF4" w:rsidP="00F8748C">
      <w:pPr>
        <w:ind w:left="450" w:firstLine="540"/>
        <w:jc w:val="thaiDistribute"/>
        <w:rPr>
          <w:rFonts w:ascii="Angsana New" w:hAnsi="Angsana New"/>
          <w:sz w:val="30"/>
          <w:szCs w:val="30"/>
        </w:rPr>
      </w:pPr>
      <w:r w:rsidRPr="003D7EF4">
        <w:rPr>
          <w:rFonts w:ascii="Angsana New" w:hAnsi="Angsana New"/>
          <w:sz w:val="30"/>
          <w:szCs w:val="30"/>
        </w:rPr>
        <w:t>The Company received promotional privileges from the Board of Investment as follow:</w:t>
      </w:r>
    </w:p>
    <w:p w:rsidR="00F8748C" w:rsidRPr="00F8748C" w:rsidRDefault="0024473D" w:rsidP="00F8748C">
      <w:pPr>
        <w:ind w:left="450" w:firstLine="540"/>
        <w:jc w:val="thaiDistribute"/>
        <w:rPr>
          <w:rFonts w:ascii="Angsana New" w:hAnsi="Angsana New"/>
          <w:sz w:val="30"/>
          <w:szCs w:val="30"/>
          <w:highlight w:val="red"/>
        </w:rPr>
      </w:pPr>
      <w:r w:rsidRPr="0024473D">
        <w:rPr>
          <w:rFonts w:ascii="Angsana New" w:hAnsi="Angsana New"/>
          <w:sz w:val="30"/>
          <w:szCs w:val="30"/>
        </w:rPr>
        <w:t xml:space="preserve">Millcon Steel Public Company Limited (“The Company”) and Millcon Burapa Co., Ltd. (“Subsidiary”) was granted the promotional certificates  from the Board of Investment </w:t>
      </w:r>
      <w:r w:rsidRPr="0024473D">
        <w:rPr>
          <w:rFonts w:ascii="Angsana New" w:hAnsi="Angsana New"/>
          <w:sz w:val="30"/>
          <w:szCs w:val="30"/>
          <w:cs/>
        </w:rPr>
        <w:t xml:space="preserve">2 </w:t>
      </w:r>
      <w:r w:rsidRPr="0024473D">
        <w:rPr>
          <w:rFonts w:ascii="Angsana New" w:hAnsi="Angsana New"/>
          <w:sz w:val="30"/>
          <w:szCs w:val="30"/>
        </w:rPr>
        <w:t xml:space="preserve">promotional certificates  on  investment  promotion act B.E. </w:t>
      </w:r>
      <w:r w:rsidR="00B13456">
        <w:rPr>
          <w:rFonts w:ascii="Angsana New" w:hAnsi="Angsana New"/>
          <w:sz w:val="30"/>
          <w:szCs w:val="30"/>
        </w:rPr>
        <w:t>2520.</w:t>
      </w:r>
      <w:r w:rsidRPr="0024473D">
        <w:rPr>
          <w:rFonts w:ascii="Angsana New" w:hAnsi="Angsana New"/>
          <w:sz w:val="30"/>
          <w:szCs w:val="30"/>
        </w:rPr>
        <w:t xml:space="preserve">Under these privileges, the Company had  received exemption from import duty on machinery and raw materials or necessary supplier  imported  from oversea for export production and exemption from corporate income tax for a period of </w:t>
      </w:r>
      <w:r w:rsidRPr="0024473D">
        <w:rPr>
          <w:rFonts w:ascii="Angsana New" w:hAnsi="Angsana New"/>
          <w:sz w:val="30"/>
          <w:szCs w:val="30"/>
          <w:cs/>
        </w:rPr>
        <w:t xml:space="preserve">5-13 </w:t>
      </w:r>
      <w:r w:rsidRPr="0024473D">
        <w:rPr>
          <w:rFonts w:ascii="Angsana New" w:hAnsi="Angsana New"/>
          <w:sz w:val="30"/>
          <w:szCs w:val="30"/>
        </w:rPr>
        <w:t>years from the date of commencement of earn</w:t>
      </w:r>
      <w:r>
        <w:rPr>
          <w:rFonts w:ascii="Angsana New" w:hAnsi="Angsana New"/>
          <w:sz w:val="30"/>
          <w:szCs w:val="30"/>
        </w:rPr>
        <w:t>ing promoted revenue, as follow</w:t>
      </w:r>
      <w:r w:rsidRPr="0024473D">
        <w:rPr>
          <w:rFonts w:ascii="Angsana New" w:hAnsi="Angsana New"/>
          <w:sz w:val="30"/>
          <w:szCs w:val="30"/>
        </w:rPr>
        <w:t>:</w:t>
      </w:r>
    </w:p>
    <w:tbl>
      <w:tblPr>
        <w:tblW w:w="87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530"/>
        <w:gridCol w:w="2610"/>
        <w:gridCol w:w="1620"/>
        <w:gridCol w:w="1530"/>
      </w:tblGrid>
      <w:tr w:rsidR="006B753B" w:rsidRPr="004571DF" w:rsidTr="00075B71">
        <w:trPr>
          <w:trHeight w:val="729"/>
        </w:trPr>
        <w:tc>
          <w:tcPr>
            <w:tcW w:w="144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Certificate No.</w:t>
            </w:r>
          </w:p>
        </w:tc>
        <w:tc>
          <w:tcPr>
            <w:tcW w:w="153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Date</w:t>
            </w:r>
          </w:p>
        </w:tc>
        <w:tc>
          <w:tcPr>
            <w:tcW w:w="261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Promoted activity types</w:t>
            </w:r>
          </w:p>
        </w:tc>
        <w:tc>
          <w:tcPr>
            <w:tcW w:w="162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rPr>
            </w:pPr>
            <w:r w:rsidRPr="004571DF">
              <w:rPr>
                <w:rFonts w:ascii="Angsana New" w:hAnsi="Angsana New"/>
                <w:sz w:val="27"/>
                <w:szCs w:val="27"/>
                <w:u w:val="single"/>
              </w:rPr>
              <w:t>Commenced date</w:t>
            </w:r>
          </w:p>
          <w:p w:rsidR="006955C2"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of revenues generated</w:t>
            </w:r>
          </w:p>
        </w:tc>
        <w:tc>
          <w:tcPr>
            <w:tcW w:w="153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Expire date</w:t>
            </w:r>
          </w:p>
        </w:tc>
      </w:tr>
      <w:tr w:rsidR="004571DF" w:rsidRPr="004571DF" w:rsidTr="009B5525">
        <w:trPr>
          <w:trHeight w:val="225"/>
        </w:trPr>
        <w:tc>
          <w:tcPr>
            <w:tcW w:w="1440" w:type="dxa"/>
            <w:tcBorders>
              <w:top w:val="nil"/>
              <w:left w:val="nil"/>
              <w:bottom w:val="nil"/>
              <w:right w:val="nil"/>
            </w:tcBorders>
            <w:shd w:val="clear" w:color="auto" w:fill="auto"/>
          </w:tcPr>
          <w:p w:rsidR="004571DF" w:rsidRPr="004571DF" w:rsidRDefault="004571DF" w:rsidP="004571DF">
            <w:pPr>
              <w:ind w:left="-108" w:right="-108"/>
              <w:jc w:val="center"/>
              <w:rPr>
                <w:rFonts w:ascii="Angsana New" w:hAnsi="Angsana New"/>
                <w:sz w:val="27"/>
                <w:szCs w:val="27"/>
                <w:cs/>
              </w:rPr>
            </w:pPr>
            <w:r w:rsidRPr="004571DF">
              <w:rPr>
                <w:rFonts w:ascii="Angsana New" w:hAnsi="Angsana New" w:hint="cs"/>
                <w:sz w:val="27"/>
                <w:szCs w:val="27"/>
                <w:cs/>
              </w:rPr>
              <w:t>9021(2)/2554</w:t>
            </w:r>
          </w:p>
        </w:tc>
        <w:tc>
          <w:tcPr>
            <w:tcW w:w="153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cs/>
              </w:rPr>
            </w:pPr>
            <w:r>
              <w:rPr>
                <w:rFonts w:asciiTheme="majorBidi" w:hAnsiTheme="majorBidi" w:cstheme="majorBidi"/>
                <w:sz w:val="27"/>
                <w:szCs w:val="27"/>
              </w:rPr>
              <w:t xml:space="preserve">21 </w:t>
            </w:r>
            <w:r w:rsidR="004571DF" w:rsidRPr="004571DF">
              <w:rPr>
                <w:rFonts w:asciiTheme="majorBidi" w:hAnsiTheme="majorBidi" w:cstheme="majorBidi"/>
                <w:sz w:val="27"/>
                <w:szCs w:val="27"/>
              </w:rPr>
              <w:t xml:space="preserve">April </w:t>
            </w:r>
            <w:r w:rsidR="004571DF" w:rsidRPr="004571DF">
              <w:rPr>
                <w:rFonts w:asciiTheme="majorBidi" w:hAnsiTheme="majorBidi" w:cstheme="majorBidi"/>
                <w:sz w:val="27"/>
                <w:szCs w:val="27"/>
                <w:cs/>
              </w:rPr>
              <w:t>2011</w:t>
            </w:r>
          </w:p>
        </w:tc>
        <w:tc>
          <w:tcPr>
            <w:tcW w:w="2610" w:type="dxa"/>
            <w:tcBorders>
              <w:top w:val="nil"/>
              <w:left w:val="nil"/>
              <w:bottom w:val="nil"/>
              <w:right w:val="nil"/>
            </w:tcBorders>
            <w:shd w:val="clear" w:color="auto" w:fill="auto"/>
          </w:tcPr>
          <w:p w:rsidR="004571DF" w:rsidRPr="004571DF" w:rsidRDefault="004571DF" w:rsidP="004571DF">
            <w:pPr>
              <w:ind w:left="-18" w:right="-108"/>
              <w:jc w:val="left"/>
              <w:rPr>
                <w:rFonts w:ascii="Angsana New" w:hAnsi="Angsana New"/>
                <w:sz w:val="27"/>
                <w:szCs w:val="27"/>
                <w:cs/>
              </w:rPr>
            </w:pPr>
            <w:r w:rsidRPr="004571DF">
              <w:rPr>
                <w:rFonts w:ascii="Angsana New" w:hAnsi="Angsana New"/>
                <w:sz w:val="27"/>
                <w:szCs w:val="27"/>
              </w:rPr>
              <w:t>Section</w:t>
            </w:r>
            <w:r w:rsidRPr="004571DF">
              <w:rPr>
                <w:rFonts w:ascii="Angsana New" w:hAnsi="Angsana New" w:hint="cs"/>
                <w:sz w:val="27"/>
                <w:szCs w:val="27"/>
                <w:cs/>
              </w:rPr>
              <w:t xml:space="preserve">2.13  </w:t>
            </w:r>
            <w:r w:rsidRPr="004571DF">
              <w:rPr>
                <w:rFonts w:asciiTheme="majorBidi" w:hAnsiTheme="majorBidi" w:cstheme="majorBidi"/>
                <w:sz w:val="27"/>
                <w:szCs w:val="27"/>
              </w:rPr>
              <w:t>Steel Bar</w:t>
            </w:r>
          </w:p>
        </w:tc>
        <w:tc>
          <w:tcPr>
            <w:tcW w:w="162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15 </w:t>
            </w:r>
            <w:r w:rsidR="004571DF" w:rsidRPr="004571DF">
              <w:rPr>
                <w:rFonts w:asciiTheme="majorBidi" w:hAnsiTheme="majorBidi" w:cstheme="majorBidi"/>
                <w:sz w:val="27"/>
                <w:szCs w:val="27"/>
              </w:rPr>
              <w:t>June 2013</w:t>
            </w:r>
          </w:p>
        </w:tc>
        <w:tc>
          <w:tcPr>
            <w:tcW w:w="1530" w:type="dxa"/>
            <w:tcBorders>
              <w:top w:val="nil"/>
              <w:left w:val="nil"/>
              <w:bottom w:val="nil"/>
              <w:right w:val="nil"/>
            </w:tcBorders>
            <w:shd w:val="clear" w:color="auto" w:fill="auto"/>
          </w:tcPr>
          <w:p w:rsidR="004571DF" w:rsidRPr="004571DF" w:rsidRDefault="00075B71" w:rsidP="004571DF">
            <w:pPr>
              <w:ind w:right="-108"/>
              <w:jc w:val="center"/>
              <w:rPr>
                <w:rFonts w:asciiTheme="majorBidi" w:hAnsiTheme="majorBidi" w:cstheme="majorBidi"/>
                <w:sz w:val="27"/>
                <w:szCs w:val="27"/>
              </w:rPr>
            </w:pPr>
            <w:r>
              <w:rPr>
                <w:rFonts w:asciiTheme="majorBidi" w:hAnsiTheme="majorBidi" w:cstheme="majorBidi"/>
                <w:sz w:val="27"/>
                <w:szCs w:val="27"/>
              </w:rPr>
              <w:t xml:space="preserve">15 </w:t>
            </w:r>
            <w:r w:rsidR="004571DF" w:rsidRPr="004571DF">
              <w:rPr>
                <w:rFonts w:asciiTheme="majorBidi" w:hAnsiTheme="majorBidi" w:cstheme="majorBidi"/>
                <w:sz w:val="27"/>
                <w:szCs w:val="27"/>
              </w:rPr>
              <w:t>June 2018</w:t>
            </w:r>
          </w:p>
        </w:tc>
      </w:tr>
      <w:tr w:rsidR="004571DF" w:rsidRPr="004571DF" w:rsidTr="004571DF">
        <w:trPr>
          <w:trHeight w:val="783"/>
        </w:trPr>
        <w:tc>
          <w:tcPr>
            <w:tcW w:w="1440" w:type="dxa"/>
            <w:tcBorders>
              <w:top w:val="nil"/>
              <w:left w:val="nil"/>
              <w:bottom w:val="nil"/>
              <w:right w:val="nil"/>
            </w:tcBorders>
            <w:shd w:val="clear" w:color="auto" w:fill="auto"/>
          </w:tcPr>
          <w:p w:rsidR="004571DF" w:rsidRPr="004571DF" w:rsidRDefault="004571DF" w:rsidP="004571DF">
            <w:pPr>
              <w:ind w:left="-108" w:right="-108"/>
              <w:jc w:val="center"/>
              <w:rPr>
                <w:rFonts w:ascii="Angsana New" w:hAnsi="Angsana New"/>
                <w:sz w:val="27"/>
                <w:szCs w:val="27"/>
                <w:cs/>
              </w:rPr>
            </w:pPr>
            <w:r w:rsidRPr="004571DF">
              <w:rPr>
                <w:rFonts w:ascii="Angsana New" w:hAnsi="Angsana New" w:hint="cs"/>
                <w:sz w:val="27"/>
                <w:szCs w:val="27"/>
                <w:cs/>
              </w:rPr>
              <w:t>1653/2539</w:t>
            </w:r>
          </w:p>
        </w:tc>
        <w:tc>
          <w:tcPr>
            <w:tcW w:w="153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May 2010</w:t>
            </w:r>
          </w:p>
        </w:tc>
        <w:tc>
          <w:tcPr>
            <w:tcW w:w="2610" w:type="dxa"/>
            <w:tcBorders>
              <w:top w:val="nil"/>
              <w:left w:val="nil"/>
              <w:bottom w:val="nil"/>
              <w:right w:val="nil"/>
            </w:tcBorders>
            <w:shd w:val="clear" w:color="auto" w:fill="auto"/>
          </w:tcPr>
          <w:p w:rsidR="004571DF" w:rsidRPr="004571DF" w:rsidRDefault="004571DF" w:rsidP="004571DF">
            <w:pPr>
              <w:ind w:left="-18" w:right="-108"/>
              <w:jc w:val="left"/>
              <w:rPr>
                <w:rFonts w:ascii="Angsana New" w:hAnsi="Angsana New"/>
                <w:sz w:val="27"/>
                <w:szCs w:val="27"/>
                <w:cs/>
              </w:rPr>
            </w:pPr>
            <w:r w:rsidRPr="004571DF">
              <w:rPr>
                <w:rFonts w:ascii="Angsana New" w:hAnsi="Angsana New"/>
                <w:sz w:val="27"/>
                <w:szCs w:val="27"/>
              </w:rPr>
              <w:t>Section</w:t>
            </w:r>
            <w:r w:rsidRPr="004571DF">
              <w:rPr>
                <w:rFonts w:ascii="Angsana New" w:hAnsi="Angsana New" w:hint="cs"/>
                <w:sz w:val="27"/>
                <w:szCs w:val="27"/>
                <w:cs/>
              </w:rPr>
              <w:t xml:space="preserve">2.15 </w:t>
            </w:r>
            <w:r w:rsidRPr="004571DF">
              <w:rPr>
                <w:rFonts w:ascii="Angsana New" w:hAnsi="Angsana New"/>
                <w:sz w:val="27"/>
                <w:szCs w:val="27"/>
              </w:rPr>
              <w:t>Wire rod, Steel bar, Billet</w:t>
            </w:r>
          </w:p>
        </w:tc>
        <w:tc>
          <w:tcPr>
            <w:tcW w:w="1620" w:type="dxa"/>
            <w:tcBorders>
              <w:top w:val="nil"/>
              <w:left w:val="nil"/>
              <w:bottom w:val="nil"/>
              <w:right w:val="nil"/>
            </w:tcBorders>
            <w:shd w:val="clear" w:color="auto" w:fill="auto"/>
          </w:tcPr>
          <w:p w:rsidR="00B13456" w:rsidRDefault="00B13456" w:rsidP="004571DF">
            <w:pPr>
              <w:ind w:left="-108" w:right="-108"/>
              <w:jc w:val="center"/>
              <w:rPr>
                <w:rFonts w:asciiTheme="majorBidi" w:hAnsiTheme="majorBidi" w:cstheme="majorBidi"/>
                <w:sz w:val="27"/>
                <w:szCs w:val="27"/>
              </w:rPr>
            </w:pPr>
          </w:p>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March 2012</w:t>
            </w:r>
          </w:p>
        </w:tc>
        <w:tc>
          <w:tcPr>
            <w:tcW w:w="1530" w:type="dxa"/>
            <w:tcBorders>
              <w:top w:val="nil"/>
              <w:left w:val="nil"/>
              <w:bottom w:val="nil"/>
              <w:right w:val="nil"/>
            </w:tcBorders>
            <w:shd w:val="clear" w:color="auto" w:fill="auto"/>
          </w:tcPr>
          <w:p w:rsidR="00B13456" w:rsidRDefault="00B13456" w:rsidP="004571DF">
            <w:pPr>
              <w:ind w:left="-108" w:right="-108"/>
              <w:jc w:val="center"/>
              <w:rPr>
                <w:rFonts w:asciiTheme="majorBidi" w:hAnsiTheme="majorBidi" w:cstheme="majorBidi"/>
                <w:sz w:val="27"/>
                <w:szCs w:val="27"/>
              </w:rPr>
            </w:pPr>
          </w:p>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March 2025</w:t>
            </w:r>
          </w:p>
        </w:tc>
      </w:tr>
    </w:tbl>
    <w:p w:rsidR="00CB6C0B" w:rsidRDefault="00CB6C0B"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634CAA" w:rsidRDefault="00634CAA" w:rsidP="00CB6C0B">
      <w:pPr>
        <w:ind w:left="426"/>
        <w:jc w:val="thaiDistribute"/>
        <w:rPr>
          <w:rFonts w:ascii="Angsana New" w:hAnsi="Angsana New"/>
          <w:b/>
          <w:bCs/>
          <w:sz w:val="30"/>
          <w:szCs w:val="30"/>
        </w:rPr>
      </w:pPr>
    </w:p>
    <w:p w:rsidR="00D93CF1" w:rsidRPr="00D93CF1" w:rsidRDefault="00D93CF1" w:rsidP="00E63ABD">
      <w:pPr>
        <w:numPr>
          <w:ilvl w:val="0"/>
          <w:numId w:val="20"/>
        </w:numPr>
        <w:ind w:left="426" w:hanging="426"/>
        <w:jc w:val="thaiDistribute"/>
        <w:rPr>
          <w:rFonts w:ascii="Angsana New" w:hAnsi="Angsana New"/>
          <w:b/>
          <w:bCs/>
          <w:sz w:val="30"/>
          <w:szCs w:val="30"/>
        </w:rPr>
      </w:pPr>
      <w:r w:rsidRPr="00D93CF1">
        <w:rPr>
          <w:rFonts w:ascii="Angsana New" w:hAnsi="Angsana New"/>
          <w:b/>
          <w:bCs/>
          <w:sz w:val="30"/>
          <w:szCs w:val="30"/>
        </w:rPr>
        <w:lastRenderedPageBreak/>
        <w:t>Reclassification of accounts</w:t>
      </w:r>
    </w:p>
    <w:p w:rsidR="00BD3FEA" w:rsidRDefault="00D93CF1" w:rsidP="00BD3FEA">
      <w:pPr>
        <w:ind w:left="360" w:right="-34" w:firstLine="900"/>
        <w:jc w:val="thaiDistribute"/>
        <w:rPr>
          <w:rFonts w:ascii="Angsana New" w:hAnsi="Angsana New"/>
          <w:color w:val="000000"/>
          <w:sz w:val="30"/>
          <w:szCs w:val="30"/>
        </w:rPr>
      </w:pPr>
      <w:r w:rsidRPr="00D93CF1">
        <w:rPr>
          <w:rFonts w:ascii="Angsana New" w:hAnsi="Angsana New"/>
          <w:color w:val="000000"/>
          <w:sz w:val="30"/>
          <w:szCs w:val="30"/>
        </w:rPr>
        <w:t>The Company had reclassified some items in the comparative financial statements in order to comply with the present financial statement for current period, which does not have any affects on profit or loss for the period or shareholder’s equity already presented. The details of reclassification are as follows:</w:t>
      </w:r>
    </w:p>
    <w:tbl>
      <w:tblPr>
        <w:tblW w:w="9090" w:type="dxa"/>
        <w:tblInd w:w="468" w:type="dxa"/>
        <w:tblLook w:val="01E0"/>
      </w:tblPr>
      <w:tblGrid>
        <w:gridCol w:w="3699"/>
        <w:gridCol w:w="1783"/>
        <w:gridCol w:w="1810"/>
        <w:gridCol w:w="1798"/>
      </w:tblGrid>
      <w:tr w:rsidR="00F86FEB" w:rsidRPr="008142BB" w:rsidTr="00F86FEB">
        <w:tc>
          <w:tcPr>
            <w:tcW w:w="3699" w:type="dxa"/>
          </w:tcPr>
          <w:p w:rsidR="00F86FEB" w:rsidRPr="008142BB" w:rsidRDefault="00F86FEB" w:rsidP="00F86FEB">
            <w:pPr>
              <w:tabs>
                <w:tab w:val="left" w:pos="540"/>
                <w:tab w:val="left" w:pos="7470"/>
              </w:tabs>
              <w:ind w:left="-108" w:right="-108"/>
              <w:rPr>
                <w:rFonts w:ascii="Angsana New" w:hAnsi="Angsana New"/>
                <w:sz w:val="30"/>
                <w:szCs w:val="30"/>
                <w:cs/>
              </w:rPr>
            </w:pPr>
          </w:p>
        </w:tc>
        <w:tc>
          <w:tcPr>
            <w:tcW w:w="5391" w:type="dxa"/>
            <w:gridSpan w:val="3"/>
          </w:tcPr>
          <w:p w:rsidR="00F86FEB" w:rsidRPr="008142BB" w:rsidRDefault="00F86FEB" w:rsidP="00F86FEB">
            <w:pPr>
              <w:ind w:right="47"/>
              <w:jc w:val="center"/>
              <w:rPr>
                <w:rFonts w:ascii="Angsana New" w:hAnsi="Angsana New"/>
                <w:snapToGrid w:val="0"/>
                <w:color w:val="000000"/>
                <w:sz w:val="30"/>
                <w:szCs w:val="30"/>
                <w:lang w:eastAsia="th-TH"/>
              </w:rPr>
            </w:pPr>
            <w:r w:rsidRPr="008142BB">
              <w:rPr>
                <w:rFonts w:ascii="Angsana New" w:hAnsi="Angsana New"/>
                <w:sz w:val="30"/>
                <w:szCs w:val="30"/>
              </w:rPr>
              <w:t>Separate Financial Statements</w:t>
            </w:r>
          </w:p>
        </w:tc>
      </w:tr>
      <w:tr w:rsidR="00F86FEB" w:rsidRPr="008142BB" w:rsidTr="00F86FEB">
        <w:tc>
          <w:tcPr>
            <w:tcW w:w="3699" w:type="dxa"/>
          </w:tcPr>
          <w:p w:rsidR="00F86FEB" w:rsidRPr="008142BB" w:rsidRDefault="00F86FEB" w:rsidP="00F86FEB">
            <w:pPr>
              <w:tabs>
                <w:tab w:val="left" w:pos="540"/>
                <w:tab w:val="left" w:pos="7470"/>
              </w:tabs>
              <w:ind w:left="-108" w:right="-108"/>
              <w:rPr>
                <w:rFonts w:ascii="Angsana New" w:hAnsi="Angsana New"/>
                <w:sz w:val="30"/>
                <w:szCs w:val="30"/>
                <w:cs/>
              </w:rPr>
            </w:pPr>
          </w:p>
        </w:tc>
        <w:tc>
          <w:tcPr>
            <w:tcW w:w="1783" w:type="dxa"/>
          </w:tcPr>
          <w:p w:rsidR="00F86FEB" w:rsidRPr="008142BB" w:rsidRDefault="00F86FEB" w:rsidP="00F86FEB">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810" w:type="dxa"/>
          </w:tcPr>
          <w:p w:rsidR="00F86FEB" w:rsidRPr="008142BB" w:rsidRDefault="00F86FEB" w:rsidP="00F86FEB">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798" w:type="dxa"/>
          </w:tcPr>
          <w:p w:rsidR="00F86FEB" w:rsidRPr="008142BB" w:rsidRDefault="00F86FEB" w:rsidP="00F86FEB">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F86FEB" w:rsidRPr="008142BB" w:rsidRDefault="00F86FEB" w:rsidP="00F86FEB">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F86FEB" w:rsidRPr="008142BB" w:rsidTr="00F86FEB">
        <w:tc>
          <w:tcPr>
            <w:tcW w:w="3699" w:type="dxa"/>
          </w:tcPr>
          <w:p w:rsidR="00F86FEB" w:rsidRPr="008142BB" w:rsidRDefault="00F86FEB" w:rsidP="00F86FEB">
            <w:pPr>
              <w:tabs>
                <w:tab w:val="left" w:pos="540"/>
                <w:tab w:val="left" w:pos="7470"/>
              </w:tabs>
              <w:ind w:left="-108" w:right="-108"/>
              <w:rPr>
                <w:rFonts w:ascii="Angsana New" w:hAnsi="Angsana New"/>
                <w:sz w:val="30"/>
                <w:szCs w:val="30"/>
                <w:cs/>
              </w:rPr>
            </w:pPr>
          </w:p>
        </w:tc>
        <w:tc>
          <w:tcPr>
            <w:tcW w:w="1783" w:type="dxa"/>
          </w:tcPr>
          <w:p w:rsidR="00F86FEB" w:rsidRPr="008142BB" w:rsidRDefault="00F86FEB" w:rsidP="00F86FEB">
            <w:pPr>
              <w:tabs>
                <w:tab w:val="left" w:pos="540"/>
                <w:tab w:val="left" w:pos="7470"/>
              </w:tabs>
              <w:ind w:left="-108" w:right="-109"/>
              <w:jc w:val="center"/>
              <w:rPr>
                <w:rFonts w:ascii="Angsana New" w:hAnsi="Angsana New"/>
                <w:color w:val="000000"/>
                <w:spacing w:val="-6"/>
                <w:sz w:val="30"/>
                <w:szCs w:val="30"/>
              </w:rPr>
            </w:pPr>
            <w:r w:rsidRPr="008142BB">
              <w:rPr>
                <w:rFonts w:ascii="Angsana New" w:hAnsi="Angsana New"/>
                <w:color w:val="000000"/>
                <w:spacing w:val="-6"/>
                <w:sz w:val="30"/>
                <w:szCs w:val="30"/>
              </w:rPr>
              <w:t>Baht</w:t>
            </w:r>
          </w:p>
        </w:tc>
        <w:tc>
          <w:tcPr>
            <w:tcW w:w="1810" w:type="dxa"/>
          </w:tcPr>
          <w:p w:rsidR="00F86FEB" w:rsidRPr="008142BB" w:rsidRDefault="00F86FEB" w:rsidP="00F86FEB">
            <w:pPr>
              <w:jc w:val="center"/>
              <w:rPr>
                <w:rFonts w:ascii="Angsana New" w:hAnsi="Angsana New"/>
                <w:sz w:val="30"/>
                <w:szCs w:val="30"/>
              </w:rPr>
            </w:pPr>
            <w:r w:rsidRPr="008142BB">
              <w:rPr>
                <w:rFonts w:ascii="Angsana New" w:hAnsi="Angsana New"/>
                <w:color w:val="000000"/>
                <w:spacing w:val="-6"/>
                <w:sz w:val="30"/>
                <w:szCs w:val="30"/>
              </w:rPr>
              <w:t>Baht</w:t>
            </w:r>
          </w:p>
        </w:tc>
        <w:tc>
          <w:tcPr>
            <w:tcW w:w="1798" w:type="dxa"/>
          </w:tcPr>
          <w:p w:rsidR="00F86FEB" w:rsidRPr="008142BB" w:rsidRDefault="00F86FEB" w:rsidP="00F86FEB">
            <w:pPr>
              <w:jc w:val="center"/>
              <w:rPr>
                <w:rFonts w:ascii="Angsana New" w:hAnsi="Angsana New"/>
                <w:sz w:val="30"/>
                <w:szCs w:val="30"/>
              </w:rPr>
            </w:pPr>
            <w:r w:rsidRPr="008142BB">
              <w:rPr>
                <w:rFonts w:ascii="Angsana New" w:hAnsi="Angsana New"/>
                <w:color w:val="000000"/>
                <w:spacing w:val="-6"/>
                <w:sz w:val="30"/>
                <w:szCs w:val="30"/>
              </w:rPr>
              <w:t>Baht</w:t>
            </w:r>
          </w:p>
        </w:tc>
      </w:tr>
      <w:tr w:rsidR="00F86FEB" w:rsidRPr="008142BB" w:rsidTr="00F86FEB">
        <w:tc>
          <w:tcPr>
            <w:tcW w:w="5482" w:type="dxa"/>
            <w:gridSpan w:val="2"/>
          </w:tcPr>
          <w:p w:rsidR="00F86FEB" w:rsidRPr="008142BB" w:rsidRDefault="005830BE" w:rsidP="00F86FEB">
            <w:pPr>
              <w:tabs>
                <w:tab w:val="left" w:pos="1496"/>
              </w:tabs>
              <w:ind w:left="-108" w:right="188"/>
              <w:rPr>
                <w:rFonts w:ascii="Angsana New" w:hAnsi="Angsana New"/>
                <w:b/>
                <w:bCs/>
                <w:snapToGrid w:val="0"/>
                <w:color w:val="000000"/>
                <w:sz w:val="30"/>
                <w:szCs w:val="30"/>
                <w:cs/>
                <w:lang w:eastAsia="th-TH"/>
              </w:rPr>
            </w:pPr>
            <w:r w:rsidRPr="008142BB">
              <w:rPr>
                <w:rFonts w:ascii="Angsana New" w:hAnsi="Angsana New"/>
                <w:b/>
                <w:bCs/>
                <w:sz w:val="30"/>
                <w:szCs w:val="30"/>
              </w:rPr>
              <w:t>Statements of financial position as at 31 December 2015</w:t>
            </w:r>
          </w:p>
        </w:tc>
        <w:tc>
          <w:tcPr>
            <w:tcW w:w="1810" w:type="dxa"/>
          </w:tcPr>
          <w:p w:rsidR="00F86FEB" w:rsidRPr="008142BB" w:rsidRDefault="00F86FEB" w:rsidP="00F86FEB">
            <w:pPr>
              <w:ind w:right="48"/>
              <w:jc w:val="right"/>
              <w:rPr>
                <w:rFonts w:ascii="Angsana New" w:hAnsi="Angsana New"/>
                <w:snapToGrid w:val="0"/>
                <w:color w:val="000000"/>
                <w:sz w:val="30"/>
                <w:szCs w:val="30"/>
                <w:lang w:eastAsia="th-TH"/>
              </w:rPr>
            </w:pPr>
          </w:p>
        </w:tc>
        <w:tc>
          <w:tcPr>
            <w:tcW w:w="1798" w:type="dxa"/>
          </w:tcPr>
          <w:p w:rsidR="00F86FEB" w:rsidRPr="008142BB" w:rsidRDefault="00F86FEB" w:rsidP="00F86FEB">
            <w:pPr>
              <w:ind w:right="47"/>
              <w:jc w:val="right"/>
              <w:rPr>
                <w:rFonts w:ascii="Angsana New" w:hAnsi="Angsana New"/>
                <w:snapToGrid w:val="0"/>
                <w:color w:val="000000"/>
                <w:sz w:val="30"/>
                <w:szCs w:val="30"/>
                <w:lang w:eastAsia="th-TH"/>
              </w:rPr>
            </w:pPr>
          </w:p>
        </w:tc>
      </w:tr>
      <w:tr w:rsidR="00516DE0" w:rsidRPr="008142BB" w:rsidTr="00EF68D2">
        <w:tc>
          <w:tcPr>
            <w:tcW w:w="3699" w:type="dxa"/>
            <w:shd w:val="clear" w:color="auto" w:fill="auto"/>
          </w:tcPr>
          <w:p w:rsidR="00516DE0" w:rsidRPr="008142BB" w:rsidRDefault="00516DE0" w:rsidP="00516DE0">
            <w:pPr>
              <w:tabs>
                <w:tab w:val="left" w:pos="540"/>
                <w:tab w:val="left" w:pos="7470"/>
              </w:tabs>
              <w:ind w:left="-108" w:right="-108"/>
              <w:rPr>
                <w:rFonts w:ascii="Angsana New" w:hAnsi="Angsana New"/>
                <w:sz w:val="30"/>
                <w:szCs w:val="30"/>
                <w:cs/>
              </w:rPr>
            </w:pPr>
            <w:r>
              <w:rPr>
                <w:rFonts w:ascii="Angsana New" w:hAnsi="Angsana New"/>
                <w:sz w:val="30"/>
                <w:szCs w:val="30"/>
              </w:rPr>
              <w:t>Advance payment to r</w:t>
            </w:r>
            <w:r w:rsidRPr="00EF68D2">
              <w:rPr>
                <w:rFonts w:ascii="Angsana New" w:hAnsi="Angsana New"/>
                <w:sz w:val="30"/>
                <w:szCs w:val="30"/>
              </w:rPr>
              <w:t xml:space="preserve">elated </w:t>
            </w:r>
            <w:r>
              <w:rPr>
                <w:rFonts w:ascii="Angsana New" w:hAnsi="Angsana New"/>
                <w:sz w:val="30"/>
                <w:szCs w:val="30"/>
              </w:rPr>
              <w:t>company</w:t>
            </w:r>
          </w:p>
        </w:tc>
        <w:tc>
          <w:tcPr>
            <w:tcW w:w="1783" w:type="dxa"/>
          </w:tcPr>
          <w:p w:rsidR="00516DE0" w:rsidRPr="008142BB" w:rsidRDefault="00516DE0" w:rsidP="00516DE0">
            <w:pPr>
              <w:ind w:right="48"/>
              <w:jc w:val="right"/>
              <w:rPr>
                <w:rFonts w:ascii="Angsana New" w:hAnsi="Angsana New"/>
                <w:snapToGrid w:val="0"/>
                <w:color w:val="000000"/>
                <w:sz w:val="30"/>
                <w:szCs w:val="30"/>
                <w:lang w:eastAsia="th-TH"/>
              </w:rPr>
            </w:pPr>
            <w:r w:rsidRPr="008142BB">
              <w:rPr>
                <w:rFonts w:ascii="Angsana New" w:hAnsi="Angsana New"/>
                <w:snapToGrid w:val="0"/>
                <w:color w:val="000000"/>
                <w:sz w:val="30"/>
                <w:szCs w:val="30"/>
                <w:lang w:eastAsia="th-TH"/>
              </w:rPr>
              <w:t>1,341,115,529.89</w:t>
            </w:r>
          </w:p>
        </w:tc>
        <w:tc>
          <w:tcPr>
            <w:tcW w:w="1810" w:type="dxa"/>
          </w:tcPr>
          <w:p w:rsidR="00516DE0" w:rsidRPr="008142BB" w:rsidRDefault="00516DE0" w:rsidP="00516DE0">
            <w:pPr>
              <w:ind w:right="48"/>
              <w:jc w:val="right"/>
              <w:rPr>
                <w:rFonts w:ascii="Angsana New" w:hAnsi="Angsana New"/>
                <w:snapToGrid w:val="0"/>
                <w:color w:val="000000"/>
                <w:sz w:val="30"/>
                <w:szCs w:val="30"/>
                <w:cs/>
                <w:lang w:eastAsia="th-TH"/>
              </w:rPr>
            </w:pPr>
            <w:r w:rsidRPr="008142BB">
              <w:rPr>
                <w:rFonts w:ascii="Angsana New" w:hAnsi="Angsana New"/>
                <w:snapToGrid w:val="0"/>
                <w:color w:val="000000"/>
                <w:sz w:val="30"/>
                <w:szCs w:val="30"/>
                <w:lang w:eastAsia="th-TH"/>
              </w:rPr>
              <w:t>8,709,548.77</w:t>
            </w:r>
          </w:p>
        </w:tc>
        <w:tc>
          <w:tcPr>
            <w:tcW w:w="1798" w:type="dxa"/>
          </w:tcPr>
          <w:p w:rsidR="00516DE0" w:rsidRPr="008142BB" w:rsidRDefault="00516DE0" w:rsidP="00516DE0">
            <w:pPr>
              <w:ind w:right="47"/>
              <w:jc w:val="right"/>
              <w:rPr>
                <w:rFonts w:ascii="Angsana New" w:hAnsi="Angsana New"/>
                <w:snapToGrid w:val="0"/>
                <w:color w:val="000000"/>
                <w:sz w:val="30"/>
                <w:szCs w:val="30"/>
                <w:cs/>
                <w:lang w:eastAsia="th-TH"/>
              </w:rPr>
            </w:pPr>
            <w:r w:rsidRPr="008142BB">
              <w:rPr>
                <w:rFonts w:ascii="Angsana New" w:hAnsi="Angsana New"/>
                <w:snapToGrid w:val="0"/>
                <w:color w:val="000000"/>
                <w:sz w:val="30"/>
                <w:szCs w:val="30"/>
                <w:lang w:eastAsia="th-TH"/>
              </w:rPr>
              <w:t>1,349,825,078.66</w:t>
            </w:r>
          </w:p>
        </w:tc>
      </w:tr>
      <w:tr w:rsidR="00516DE0" w:rsidRPr="008142BB" w:rsidTr="00EF68D2">
        <w:tc>
          <w:tcPr>
            <w:tcW w:w="3699" w:type="dxa"/>
            <w:shd w:val="clear" w:color="auto" w:fill="auto"/>
          </w:tcPr>
          <w:p w:rsidR="00516DE0" w:rsidRPr="008142BB" w:rsidRDefault="00516DE0" w:rsidP="00516DE0">
            <w:pPr>
              <w:tabs>
                <w:tab w:val="left" w:pos="540"/>
                <w:tab w:val="left" w:pos="7470"/>
              </w:tabs>
              <w:ind w:left="-108" w:right="-108"/>
              <w:rPr>
                <w:rFonts w:ascii="Angsana New" w:hAnsi="Angsana New"/>
                <w:sz w:val="30"/>
                <w:szCs w:val="30"/>
                <w:cs/>
              </w:rPr>
            </w:pPr>
            <w:r w:rsidRPr="00EF68D2">
              <w:rPr>
                <w:rFonts w:ascii="Angsana New" w:hAnsi="Angsana New"/>
                <w:sz w:val="30"/>
                <w:szCs w:val="30"/>
              </w:rPr>
              <w:t>Other current assets</w:t>
            </w:r>
          </w:p>
        </w:tc>
        <w:tc>
          <w:tcPr>
            <w:tcW w:w="1783" w:type="dxa"/>
          </w:tcPr>
          <w:p w:rsidR="00516DE0" w:rsidRPr="008142BB" w:rsidRDefault="00516DE0" w:rsidP="00516DE0">
            <w:pPr>
              <w:ind w:right="48"/>
              <w:jc w:val="right"/>
              <w:rPr>
                <w:rFonts w:ascii="Angsana New" w:hAnsi="Angsana New"/>
                <w:snapToGrid w:val="0"/>
                <w:color w:val="000000"/>
                <w:sz w:val="30"/>
                <w:szCs w:val="30"/>
                <w:lang w:eastAsia="th-TH"/>
              </w:rPr>
            </w:pPr>
            <w:r w:rsidRPr="008142BB">
              <w:rPr>
                <w:rFonts w:ascii="Angsana New" w:hAnsi="Angsana New"/>
                <w:snapToGrid w:val="0"/>
                <w:color w:val="000000"/>
                <w:sz w:val="30"/>
                <w:szCs w:val="30"/>
                <w:lang w:eastAsia="th-TH"/>
              </w:rPr>
              <w:t>125,845,115.99</w:t>
            </w:r>
          </w:p>
        </w:tc>
        <w:tc>
          <w:tcPr>
            <w:tcW w:w="1810" w:type="dxa"/>
          </w:tcPr>
          <w:p w:rsidR="00516DE0" w:rsidRPr="008142BB" w:rsidRDefault="00516DE0" w:rsidP="00516DE0">
            <w:pPr>
              <w:ind w:right="48"/>
              <w:jc w:val="right"/>
              <w:rPr>
                <w:rFonts w:ascii="Angsana New" w:hAnsi="Angsana New"/>
                <w:snapToGrid w:val="0"/>
                <w:color w:val="000000"/>
                <w:sz w:val="30"/>
                <w:szCs w:val="30"/>
                <w:cs/>
                <w:lang w:eastAsia="th-TH"/>
              </w:rPr>
            </w:pPr>
            <w:r w:rsidRPr="008142BB">
              <w:rPr>
                <w:rFonts w:ascii="Angsana New" w:hAnsi="Angsana New"/>
                <w:snapToGrid w:val="0"/>
                <w:color w:val="000000"/>
                <w:sz w:val="30"/>
                <w:szCs w:val="30"/>
                <w:lang w:eastAsia="th-TH"/>
              </w:rPr>
              <w:t>(8,709,548.77)</w:t>
            </w:r>
          </w:p>
        </w:tc>
        <w:tc>
          <w:tcPr>
            <w:tcW w:w="1798" w:type="dxa"/>
          </w:tcPr>
          <w:p w:rsidR="00516DE0" w:rsidRPr="008142BB" w:rsidRDefault="00516DE0" w:rsidP="00516DE0">
            <w:pPr>
              <w:ind w:right="47"/>
              <w:jc w:val="right"/>
              <w:rPr>
                <w:rFonts w:ascii="Angsana New" w:hAnsi="Angsana New"/>
                <w:snapToGrid w:val="0"/>
                <w:color w:val="000000"/>
                <w:sz w:val="30"/>
                <w:szCs w:val="30"/>
                <w:lang w:eastAsia="th-TH"/>
              </w:rPr>
            </w:pPr>
            <w:r w:rsidRPr="008142BB">
              <w:rPr>
                <w:rFonts w:ascii="Angsana New" w:hAnsi="Angsana New"/>
                <w:snapToGrid w:val="0"/>
                <w:color w:val="000000"/>
                <w:sz w:val="30"/>
                <w:szCs w:val="30"/>
                <w:lang w:eastAsia="th-TH"/>
              </w:rPr>
              <w:t>117,135,567.22</w:t>
            </w:r>
          </w:p>
        </w:tc>
      </w:tr>
    </w:tbl>
    <w:p w:rsidR="00634CAA" w:rsidRDefault="00634CAA" w:rsidP="00634CAA">
      <w:pPr>
        <w:ind w:left="360"/>
        <w:jc w:val="thaiDistribute"/>
        <w:rPr>
          <w:rFonts w:ascii="Angsana New" w:hAnsi="Angsana New"/>
          <w:b/>
          <w:bCs/>
          <w:sz w:val="32"/>
          <w:szCs w:val="32"/>
        </w:rPr>
      </w:pPr>
    </w:p>
    <w:p w:rsidR="00BD3FEA" w:rsidRPr="00A35811" w:rsidRDefault="002A1647" w:rsidP="00E63ABD">
      <w:pPr>
        <w:numPr>
          <w:ilvl w:val="0"/>
          <w:numId w:val="20"/>
        </w:numPr>
        <w:ind w:left="360"/>
        <w:jc w:val="thaiDistribute"/>
        <w:rPr>
          <w:rFonts w:ascii="Angsana New" w:hAnsi="Angsana New"/>
          <w:b/>
          <w:bCs/>
          <w:sz w:val="32"/>
          <w:szCs w:val="32"/>
        </w:rPr>
      </w:pPr>
      <w:r>
        <w:rPr>
          <w:rFonts w:ascii="Angsana New" w:hAnsi="Angsana New"/>
          <w:b/>
          <w:bCs/>
          <w:sz w:val="32"/>
          <w:szCs w:val="32"/>
        </w:rPr>
        <w:t>The Correction of e</w:t>
      </w:r>
      <w:r w:rsidR="00A45CDD" w:rsidRPr="00A45CDD">
        <w:rPr>
          <w:rFonts w:ascii="Angsana New" w:hAnsi="Angsana New"/>
          <w:b/>
          <w:bCs/>
          <w:sz w:val="32"/>
          <w:szCs w:val="32"/>
        </w:rPr>
        <w:t>rrors of the prior year</w:t>
      </w:r>
    </w:p>
    <w:p w:rsidR="00615819" w:rsidRPr="00615819" w:rsidRDefault="00A7746A" w:rsidP="00615819">
      <w:pPr>
        <w:ind w:left="426" w:firstLine="834"/>
        <w:jc w:val="thaiDistribute"/>
        <w:rPr>
          <w:rFonts w:ascii="Angsana New" w:hAnsi="Angsana New"/>
          <w:sz w:val="32"/>
          <w:szCs w:val="32"/>
          <w:lang w:bidi="ar-SA"/>
        </w:rPr>
      </w:pPr>
      <w:r w:rsidRPr="00A7746A">
        <w:rPr>
          <w:rFonts w:ascii="Angsana New" w:hAnsi="Angsana New"/>
          <w:sz w:val="32"/>
          <w:szCs w:val="32"/>
        </w:rPr>
        <w:t xml:space="preserve">The Company has corrected an errors relating to account of land and plant leased to a subsidiary for operation which was previously </w:t>
      </w:r>
      <w:r w:rsidR="002A1647">
        <w:rPr>
          <w:rFonts w:ascii="Angsana New" w:hAnsi="Angsana New"/>
          <w:sz w:val="32"/>
          <w:szCs w:val="32"/>
        </w:rPr>
        <w:t>presented on the account of property</w:t>
      </w:r>
      <w:r w:rsidR="00E31DB8">
        <w:rPr>
          <w:rFonts w:ascii="Angsana New" w:hAnsi="Angsana New"/>
          <w:sz w:val="32"/>
          <w:szCs w:val="32"/>
        </w:rPr>
        <w:t>,</w:t>
      </w:r>
      <w:r w:rsidRPr="00A7746A">
        <w:rPr>
          <w:rFonts w:ascii="Angsana New" w:hAnsi="Angsana New"/>
          <w:sz w:val="32"/>
          <w:szCs w:val="32"/>
        </w:rPr>
        <w:t xml:space="preserve"> plant and equipment. The account is adjusted to account of investment prope</w:t>
      </w:r>
      <w:r>
        <w:rPr>
          <w:rFonts w:ascii="Angsana New" w:hAnsi="Angsana New"/>
          <w:sz w:val="32"/>
          <w:szCs w:val="32"/>
        </w:rPr>
        <w:t>rty. The details are as follows:</w:t>
      </w:r>
    </w:p>
    <w:tbl>
      <w:tblPr>
        <w:tblW w:w="8730" w:type="dxa"/>
        <w:tblInd w:w="450" w:type="dxa"/>
        <w:tblLook w:val="01E0"/>
      </w:tblPr>
      <w:tblGrid>
        <w:gridCol w:w="3549"/>
        <w:gridCol w:w="1783"/>
        <w:gridCol w:w="1699"/>
        <w:gridCol w:w="1699"/>
      </w:tblGrid>
      <w:tr w:rsidR="00BD3FEA" w:rsidRPr="00DE4143" w:rsidTr="005665AE">
        <w:tc>
          <w:tcPr>
            <w:tcW w:w="3549" w:type="dxa"/>
          </w:tcPr>
          <w:p w:rsidR="00BD3FEA" w:rsidRPr="00DE4143" w:rsidRDefault="00BD3FEA" w:rsidP="00F86FEB">
            <w:pPr>
              <w:tabs>
                <w:tab w:val="left" w:pos="540"/>
                <w:tab w:val="left" w:pos="7470"/>
              </w:tabs>
              <w:ind w:left="162" w:right="-43" w:hanging="162"/>
              <w:rPr>
                <w:rFonts w:ascii="Angsana New" w:hAnsi="Angsana New"/>
                <w:sz w:val="30"/>
                <w:szCs w:val="30"/>
              </w:rPr>
            </w:pPr>
          </w:p>
        </w:tc>
        <w:tc>
          <w:tcPr>
            <w:tcW w:w="5181" w:type="dxa"/>
            <w:gridSpan w:val="3"/>
          </w:tcPr>
          <w:p w:rsidR="00BD3FEA" w:rsidRPr="00DE4143" w:rsidRDefault="00BD3FEA" w:rsidP="00F86FEB">
            <w:pPr>
              <w:tabs>
                <w:tab w:val="left" w:pos="540"/>
                <w:tab w:val="left" w:pos="7470"/>
              </w:tabs>
              <w:ind w:left="-108" w:right="-109"/>
              <w:jc w:val="center"/>
              <w:rPr>
                <w:rFonts w:ascii="Angsana New" w:hAnsi="Angsana New"/>
                <w:color w:val="000000"/>
                <w:spacing w:val="-6"/>
                <w:sz w:val="30"/>
                <w:szCs w:val="30"/>
                <w:cs/>
              </w:rPr>
            </w:pPr>
            <w:r w:rsidRPr="00DE4143">
              <w:rPr>
                <w:rFonts w:ascii="Angsana New" w:hAnsi="Angsana New"/>
                <w:sz w:val="30"/>
                <w:szCs w:val="30"/>
              </w:rPr>
              <w:t>Separate Financial Statements</w:t>
            </w:r>
          </w:p>
        </w:tc>
      </w:tr>
      <w:tr w:rsidR="00BD3FEA" w:rsidRPr="00DE4143" w:rsidTr="005665AE">
        <w:tc>
          <w:tcPr>
            <w:tcW w:w="3549" w:type="dxa"/>
          </w:tcPr>
          <w:p w:rsidR="00BD3FEA" w:rsidRPr="00DE4143" w:rsidRDefault="00BD3FEA" w:rsidP="00F86FEB">
            <w:pPr>
              <w:tabs>
                <w:tab w:val="left" w:pos="540"/>
                <w:tab w:val="left" w:pos="7470"/>
              </w:tabs>
              <w:ind w:left="162" w:right="-43" w:hanging="162"/>
              <w:rPr>
                <w:rFonts w:ascii="Angsana New" w:hAnsi="Angsana New"/>
                <w:sz w:val="30"/>
                <w:szCs w:val="30"/>
              </w:rPr>
            </w:pPr>
          </w:p>
        </w:tc>
        <w:tc>
          <w:tcPr>
            <w:tcW w:w="1783" w:type="dxa"/>
          </w:tcPr>
          <w:p w:rsidR="00BD3FEA" w:rsidRPr="00DE4143" w:rsidRDefault="00BD3FEA" w:rsidP="00F86FEB">
            <w:pPr>
              <w:tabs>
                <w:tab w:val="left" w:pos="540"/>
                <w:tab w:val="left" w:pos="7470"/>
              </w:tabs>
              <w:ind w:left="-108" w:right="-109"/>
              <w:jc w:val="center"/>
              <w:rPr>
                <w:rFonts w:ascii="Angsana New" w:hAnsi="Angsana New"/>
                <w:color w:val="000000"/>
                <w:spacing w:val="-6"/>
                <w:sz w:val="30"/>
                <w:szCs w:val="30"/>
                <w:cs/>
              </w:rPr>
            </w:pPr>
            <w:r w:rsidRPr="00DE4143">
              <w:rPr>
                <w:rFonts w:ascii="Angsana New" w:hAnsi="Angsana New"/>
                <w:sz w:val="30"/>
                <w:szCs w:val="30"/>
              </w:rPr>
              <w:t>As previously reported</w:t>
            </w:r>
          </w:p>
        </w:tc>
        <w:tc>
          <w:tcPr>
            <w:tcW w:w="1699" w:type="dxa"/>
          </w:tcPr>
          <w:p w:rsidR="00BD3FEA" w:rsidRPr="00DE4143" w:rsidRDefault="00BD3FEA" w:rsidP="00F86FEB">
            <w:pPr>
              <w:tabs>
                <w:tab w:val="left" w:pos="540"/>
                <w:tab w:val="left" w:pos="7470"/>
              </w:tabs>
              <w:ind w:left="-108" w:right="-109"/>
              <w:jc w:val="center"/>
              <w:rPr>
                <w:rFonts w:ascii="Angsana New" w:hAnsi="Angsana New"/>
                <w:color w:val="000000"/>
                <w:spacing w:val="-6"/>
                <w:sz w:val="30"/>
                <w:szCs w:val="30"/>
                <w:cs/>
              </w:rPr>
            </w:pPr>
            <w:r w:rsidRPr="00DE4143">
              <w:rPr>
                <w:rFonts w:ascii="Angsana New" w:hAnsi="Angsana New"/>
                <w:sz w:val="30"/>
                <w:szCs w:val="30"/>
              </w:rPr>
              <w:t>Reclassified</w:t>
            </w:r>
          </w:p>
        </w:tc>
        <w:tc>
          <w:tcPr>
            <w:tcW w:w="1699" w:type="dxa"/>
          </w:tcPr>
          <w:p w:rsidR="00BD3FEA" w:rsidRPr="00DE4143" w:rsidRDefault="00BD3FEA" w:rsidP="00F86FEB">
            <w:pPr>
              <w:tabs>
                <w:tab w:val="left" w:pos="540"/>
                <w:tab w:val="left" w:pos="7470"/>
              </w:tabs>
              <w:ind w:left="-108" w:right="-109"/>
              <w:jc w:val="center"/>
              <w:rPr>
                <w:rFonts w:ascii="Angsana New" w:hAnsi="Angsana New"/>
                <w:sz w:val="30"/>
                <w:szCs w:val="30"/>
              </w:rPr>
            </w:pPr>
            <w:r w:rsidRPr="00DE4143">
              <w:rPr>
                <w:rFonts w:ascii="Angsana New" w:hAnsi="Angsana New"/>
                <w:sz w:val="30"/>
                <w:szCs w:val="30"/>
              </w:rPr>
              <w:t xml:space="preserve">As currently </w:t>
            </w:r>
          </w:p>
          <w:p w:rsidR="00BD3FEA" w:rsidRPr="00DE4143" w:rsidRDefault="00BD3FEA" w:rsidP="00F86FEB">
            <w:pPr>
              <w:tabs>
                <w:tab w:val="left" w:pos="540"/>
                <w:tab w:val="left" w:pos="7470"/>
              </w:tabs>
              <w:ind w:left="-108" w:right="-109"/>
              <w:jc w:val="center"/>
              <w:rPr>
                <w:rFonts w:ascii="Angsana New" w:hAnsi="Angsana New"/>
                <w:color w:val="000000"/>
                <w:spacing w:val="-6"/>
                <w:sz w:val="30"/>
                <w:szCs w:val="30"/>
                <w:cs/>
              </w:rPr>
            </w:pPr>
            <w:r w:rsidRPr="00DE4143">
              <w:rPr>
                <w:rFonts w:ascii="Angsana New" w:hAnsi="Angsana New"/>
                <w:sz w:val="30"/>
                <w:szCs w:val="30"/>
              </w:rPr>
              <w:t>reported</w:t>
            </w:r>
          </w:p>
        </w:tc>
      </w:tr>
      <w:tr w:rsidR="00BD3FEA" w:rsidRPr="00DE4143" w:rsidTr="005665AE">
        <w:tc>
          <w:tcPr>
            <w:tcW w:w="3549" w:type="dxa"/>
          </w:tcPr>
          <w:p w:rsidR="00BD3FEA" w:rsidRPr="00DE4143" w:rsidRDefault="00BD3FEA" w:rsidP="00F86FEB">
            <w:pPr>
              <w:tabs>
                <w:tab w:val="left" w:pos="540"/>
                <w:tab w:val="left" w:pos="7470"/>
              </w:tabs>
              <w:ind w:left="162" w:right="-43" w:hanging="162"/>
              <w:rPr>
                <w:rFonts w:ascii="Angsana New" w:hAnsi="Angsana New"/>
                <w:sz w:val="30"/>
                <w:szCs w:val="30"/>
              </w:rPr>
            </w:pPr>
          </w:p>
        </w:tc>
        <w:tc>
          <w:tcPr>
            <w:tcW w:w="1783" w:type="dxa"/>
          </w:tcPr>
          <w:p w:rsidR="00BD3FEA" w:rsidRPr="00DE4143" w:rsidRDefault="00BD3FEA" w:rsidP="00F86FEB">
            <w:pPr>
              <w:tabs>
                <w:tab w:val="left" w:pos="540"/>
                <w:tab w:val="left" w:pos="7470"/>
              </w:tabs>
              <w:ind w:left="-108" w:right="-109"/>
              <w:jc w:val="center"/>
              <w:rPr>
                <w:rFonts w:ascii="Angsana New" w:hAnsi="Angsana New"/>
                <w:color w:val="000000"/>
                <w:spacing w:val="-6"/>
                <w:sz w:val="30"/>
                <w:szCs w:val="30"/>
              </w:rPr>
            </w:pPr>
            <w:r w:rsidRPr="00DE4143">
              <w:rPr>
                <w:rFonts w:ascii="Angsana New" w:hAnsi="Angsana New"/>
                <w:color w:val="000000"/>
                <w:spacing w:val="-6"/>
                <w:sz w:val="30"/>
                <w:szCs w:val="30"/>
              </w:rPr>
              <w:t>Baht</w:t>
            </w:r>
          </w:p>
        </w:tc>
        <w:tc>
          <w:tcPr>
            <w:tcW w:w="1699" w:type="dxa"/>
          </w:tcPr>
          <w:p w:rsidR="00BD3FEA" w:rsidRPr="00DE4143" w:rsidRDefault="00BD3FEA" w:rsidP="00F86FEB">
            <w:pPr>
              <w:jc w:val="center"/>
              <w:rPr>
                <w:rFonts w:ascii="Angsana New" w:hAnsi="Angsana New"/>
                <w:sz w:val="30"/>
                <w:szCs w:val="30"/>
              </w:rPr>
            </w:pPr>
            <w:r w:rsidRPr="00DE4143">
              <w:rPr>
                <w:rFonts w:ascii="Angsana New" w:hAnsi="Angsana New"/>
                <w:color w:val="000000"/>
                <w:spacing w:val="-6"/>
                <w:sz w:val="30"/>
                <w:szCs w:val="30"/>
              </w:rPr>
              <w:t>Baht</w:t>
            </w:r>
          </w:p>
        </w:tc>
        <w:tc>
          <w:tcPr>
            <w:tcW w:w="1699" w:type="dxa"/>
          </w:tcPr>
          <w:p w:rsidR="00BD3FEA" w:rsidRPr="00DE4143" w:rsidRDefault="00BD3FEA" w:rsidP="00F86FEB">
            <w:pPr>
              <w:jc w:val="center"/>
              <w:rPr>
                <w:rFonts w:ascii="Angsana New" w:hAnsi="Angsana New"/>
                <w:sz w:val="30"/>
                <w:szCs w:val="30"/>
              </w:rPr>
            </w:pPr>
            <w:r w:rsidRPr="00DE4143">
              <w:rPr>
                <w:rFonts w:ascii="Angsana New" w:hAnsi="Angsana New"/>
                <w:color w:val="000000"/>
                <w:spacing w:val="-6"/>
                <w:sz w:val="30"/>
                <w:szCs w:val="30"/>
              </w:rPr>
              <w:t>Baht</w:t>
            </w:r>
          </w:p>
        </w:tc>
      </w:tr>
      <w:tr w:rsidR="00615819" w:rsidRPr="00DE4143" w:rsidTr="005665AE">
        <w:tc>
          <w:tcPr>
            <w:tcW w:w="5332" w:type="dxa"/>
            <w:gridSpan w:val="2"/>
          </w:tcPr>
          <w:p w:rsidR="00615819" w:rsidRPr="00615819" w:rsidRDefault="00615819" w:rsidP="00615819">
            <w:pPr>
              <w:tabs>
                <w:tab w:val="left" w:pos="540"/>
                <w:tab w:val="left" w:pos="7470"/>
              </w:tabs>
              <w:ind w:left="-32" w:right="-108"/>
              <w:rPr>
                <w:rFonts w:ascii="Angsana New" w:hAnsi="Angsana New"/>
                <w:b/>
                <w:bCs/>
                <w:sz w:val="30"/>
                <w:szCs w:val="30"/>
              </w:rPr>
            </w:pPr>
            <w:r w:rsidRPr="00DE4143">
              <w:rPr>
                <w:rFonts w:ascii="Angsana New" w:hAnsi="Angsana New"/>
                <w:b/>
                <w:bCs/>
                <w:sz w:val="30"/>
                <w:szCs w:val="30"/>
              </w:rPr>
              <w:t>Statements of financial position as at 31 December 2015</w:t>
            </w:r>
          </w:p>
        </w:tc>
        <w:tc>
          <w:tcPr>
            <w:tcW w:w="1699" w:type="dxa"/>
          </w:tcPr>
          <w:p w:rsidR="00615819" w:rsidRPr="00DE4143" w:rsidRDefault="00615819" w:rsidP="00F86FEB">
            <w:pPr>
              <w:ind w:right="48"/>
              <w:jc w:val="right"/>
              <w:rPr>
                <w:rFonts w:ascii="Angsana New" w:hAnsi="Angsana New"/>
                <w:snapToGrid w:val="0"/>
                <w:color w:val="000000"/>
                <w:sz w:val="30"/>
                <w:szCs w:val="30"/>
                <w:cs/>
                <w:lang w:eastAsia="th-TH"/>
              </w:rPr>
            </w:pPr>
          </w:p>
        </w:tc>
        <w:tc>
          <w:tcPr>
            <w:tcW w:w="1699" w:type="dxa"/>
          </w:tcPr>
          <w:p w:rsidR="00615819" w:rsidRPr="00DE4143" w:rsidRDefault="00615819" w:rsidP="00F86FEB">
            <w:pPr>
              <w:ind w:right="47"/>
              <w:jc w:val="right"/>
              <w:rPr>
                <w:rFonts w:ascii="Angsana New" w:hAnsi="Angsana New"/>
                <w:snapToGrid w:val="0"/>
                <w:color w:val="000000"/>
                <w:sz w:val="30"/>
                <w:szCs w:val="30"/>
                <w:cs/>
                <w:lang w:eastAsia="th-TH"/>
              </w:rPr>
            </w:pPr>
          </w:p>
        </w:tc>
      </w:tr>
      <w:tr w:rsidR="00BD3FEA" w:rsidRPr="00DE4143" w:rsidTr="005665AE">
        <w:tc>
          <w:tcPr>
            <w:tcW w:w="3549" w:type="dxa"/>
          </w:tcPr>
          <w:p w:rsidR="00BD3FEA" w:rsidRPr="00DE4143" w:rsidRDefault="00BD3FEA" w:rsidP="00F86FEB">
            <w:pPr>
              <w:pStyle w:val="BodyTextIndent"/>
              <w:tabs>
                <w:tab w:val="left" w:pos="1440"/>
              </w:tabs>
              <w:ind w:left="-32" w:firstLine="0"/>
              <w:jc w:val="thaiDistribute"/>
              <w:rPr>
                <w:rFonts w:ascii="Angsana New" w:hAnsi="Angsana New"/>
                <w:sz w:val="30"/>
                <w:szCs w:val="30"/>
              </w:rPr>
            </w:pPr>
            <w:r w:rsidRPr="00DE4143">
              <w:rPr>
                <w:rFonts w:ascii="Angsana New" w:hAnsi="Angsana New"/>
                <w:sz w:val="30"/>
                <w:szCs w:val="30"/>
                <w:lang w:val="en-GB"/>
              </w:rPr>
              <w:t>Investment property</w:t>
            </w:r>
          </w:p>
        </w:tc>
        <w:tc>
          <w:tcPr>
            <w:tcW w:w="1783" w:type="dxa"/>
          </w:tcPr>
          <w:p w:rsidR="00BD3FEA" w:rsidRPr="00DE4143" w:rsidRDefault="00BD3FEA" w:rsidP="00F86FEB">
            <w:pPr>
              <w:ind w:left="-62" w:right="-114"/>
              <w:jc w:val="center"/>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w:t>
            </w:r>
          </w:p>
        </w:tc>
        <w:tc>
          <w:tcPr>
            <w:tcW w:w="1699" w:type="dxa"/>
          </w:tcPr>
          <w:p w:rsidR="00BD3FEA" w:rsidRPr="00DE4143" w:rsidRDefault="00BD3FEA" w:rsidP="00F86FEB">
            <w:pPr>
              <w:ind w:right="48"/>
              <w:jc w:val="right"/>
              <w:rPr>
                <w:rFonts w:ascii="Angsana New" w:hAnsi="Angsana New"/>
                <w:snapToGrid w:val="0"/>
                <w:color w:val="000000"/>
                <w:sz w:val="30"/>
                <w:szCs w:val="30"/>
                <w:cs/>
                <w:lang w:eastAsia="th-TH"/>
              </w:rPr>
            </w:pPr>
            <w:r w:rsidRPr="00DE4143">
              <w:rPr>
                <w:rFonts w:ascii="Angsana New" w:hAnsi="Angsana New"/>
                <w:snapToGrid w:val="0"/>
                <w:color w:val="000000"/>
                <w:sz w:val="30"/>
                <w:szCs w:val="30"/>
                <w:lang w:eastAsia="th-TH"/>
              </w:rPr>
              <w:t>79,617,655.75</w:t>
            </w:r>
          </w:p>
        </w:tc>
        <w:tc>
          <w:tcPr>
            <w:tcW w:w="1699" w:type="dxa"/>
          </w:tcPr>
          <w:p w:rsidR="00BD3FEA" w:rsidRPr="00DE4143" w:rsidRDefault="00BD3FEA" w:rsidP="00F86FEB">
            <w:pPr>
              <w:ind w:right="47"/>
              <w:jc w:val="right"/>
              <w:rPr>
                <w:rFonts w:ascii="Angsana New" w:hAnsi="Angsana New"/>
                <w:snapToGrid w:val="0"/>
                <w:color w:val="000000"/>
                <w:sz w:val="30"/>
                <w:szCs w:val="30"/>
                <w:cs/>
                <w:lang w:eastAsia="th-TH"/>
              </w:rPr>
            </w:pPr>
            <w:r w:rsidRPr="00DE4143">
              <w:rPr>
                <w:rFonts w:ascii="Angsana New" w:hAnsi="Angsana New"/>
                <w:snapToGrid w:val="0"/>
                <w:color w:val="000000"/>
                <w:sz w:val="30"/>
                <w:szCs w:val="30"/>
                <w:lang w:eastAsia="th-TH"/>
              </w:rPr>
              <w:t>79,617,655.75</w:t>
            </w:r>
          </w:p>
        </w:tc>
      </w:tr>
      <w:tr w:rsidR="00BD3FEA" w:rsidRPr="00DE4143" w:rsidTr="005665AE">
        <w:tc>
          <w:tcPr>
            <w:tcW w:w="3549" w:type="dxa"/>
          </w:tcPr>
          <w:p w:rsidR="00BD3FEA" w:rsidRPr="00DE4143" w:rsidRDefault="00BD3FEA" w:rsidP="00F86FEB">
            <w:pPr>
              <w:pStyle w:val="BodyTextIndent"/>
              <w:tabs>
                <w:tab w:val="left" w:pos="1440"/>
              </w:tabs>
              <w:ind w:left="-32" w:firstLine="0"/>
              <w:jc w:val="thaiDistribute"/>
              <w:rPr>
                <w:rFonts w:ascii="Angsana New" w:hAnsi="Angsana New"/>
                <w:sz w:val="30"/>
                <w:szCs w:val="30"/>
                <w:cs/>
              </w:rPr>
            </w:pPr>
            <w:r w:rsidRPr="00DE4143">
              <w:rPr>
                <w:rFonts w:ascii="Angsana New" w:hAnsi="Angsana New"/>
                <w:sz w:val="30"/>
                <w:szCs w:val="30"/>
                <w:lang w:val="en-GB"/>
              </w:rPr>
              <w:t>Property, plant and equipment</w:t>
            </w:r>
          </w:p>
        </w:tc>
        <w:tc>
          <w:tcPr>
            <w:tcW w:w="1783"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cs/>
                <w:lang w:eastAsia="th-TH"/>
              </w:rPr>
              <w:t>1</w:t>
            </w:r>
            <w:r w:rsidRPr="00DE4143">
              <w:rPr>
                <w:rFonts w:ascii="Angsana New" w:hAnsi="Angsana New"/>
                <w:snapToGrid w:val="0"/>
                <w:color w:val="000000"/>
                <w:sz w:val="30"/>
                <w:szCs w:val="30"/>
                <w:lang w:eastAsia="th-TH"/>
              </w:rPr>
              <w:t>,878,740,406.41</w:t>
            </w:r>
          </w:p>
        </w:tc>
        <w:tc>
          <w:tcPr>
            <w:tcW w:w="1699" w:type="dxa"/>
          </w:tcPr>
          <w:p w:rsidR="00BD3FEA" w:rsidRPr="00DE4143" w:rsidRDefault="00BD3FEA" w:rsidP="00F86FEB">
            <w:pPr>
              <w:ind w:right="48"/>
              <w:jc w:val="right"/>
              <w:rPr>
                <w:rFonts w:ascii="Angsana New" w:hAnsi="Angsana New"/>
                <w:snapToGrid w:val="0"/>
                <w:color w:val="000000"/>
                <w:sz w:val="30"/>
                <w:szCs w:val="30"/>
                <w:cs/>
                <w:lang w:eastAsia="th-TH"/>
              </w:rPr>
            </w:pPr>
            <w:r w:rsidRPr="00DE4143">
              <w:rPr>
                <w:rFonts w:ascii="Angsana New" w:hAnsi="Angsana New"/>
                <w:snapToGrid w:val="0"/>
                <w:color w:val="000000"/>
                <w:sz w:val="30"/>
                <w:szCs w:val="30"/>
                <w:lang w:eastAsia="th-TH"/>
              </w:rPr>
              <w:t>(111,308,099.26)</w:t>
            </w:r>
          </w:p>
        </w:tc>
        <w:tc>
          <w:tcPr>
            <w:tcW w:w="1699" w:type="dxa"/>
          </w:tcPr>
          <w:p w:rsidR="00BD3FEA" w:rsidRPr="00DE4143" w:rsidRDefault="00BD3FEA" w:rsidP="00F86FEB">
            <w:pPr>
              <w:ind w:right="47"/>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1,767,432,307.15</w:t>
            </w:r>
          </w:p>
        </w:tc>
      </w:tr>
      <w:tr w:rsidR="00BD3FEA" w:rsidRPr="00DE4143" w:rsidTr="005665AE">
        <w:tc>
          <w:tcPr>
            <w:tcW w:w="3549" w:type="dxa"/>
          </w:tcPr>
          <w:p w:rsidR="00BD3FEA" w:rsidRPr="00DE4143" w:rsidRDefault="00BD3FEA" w:rsidP="00F86FEB">
            <w:pPr>
              <w:pStyle w:val="BodyTextIndent"/>
              <w:tabs>
                <w:tab w:val="left" w:pos="1440"/>
              </w:tabs>
              <w:ind w:left="-32" w:firstLine="0"/>
              <w:jc w:val="thaiDistribute"/>
              <w:rPr>
                <w:rFonts w:ascii="Angsana New" w:hAnsi="Angsana New"/>
                <w:sz w:val="30"/>
                <w:szCs w:val="30"/>
                <w:cs/>
              </w:rPr>
            </w:pPr>
            <w:r w:rsidRPr="00DE4143">
              <w:rPr>
                <w:rFonts w:ascii="Angsana New" w:hAnsi="Angsana New"/>
                <w:sz w:val="30"/>
                <w:szCs w:val="30"/>
              </w:rPr>
              <w:t>Deferred tax liabilities</w:t>
            </w:r>
          </w:p>
        </w:tc>
        <w:tc>
          <w:tcPr>
            <w:tcW w:w="1783"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49,784,238.76</w:t>
            </w:r>
          </w:p>
        </w:tc>
        <w:tc>
          <w:tcPr>
            <w:tcW w:w="1699"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(6,338,088.70)</w:t>
            </w:r>
          </w:p>
        </w:tc>
        <w:tc>
          <w:tcPr>
            <w:tcW w:w="1699" w:type="dxa"/>
          </w:tcPr>
          <w:p w:rsidR="00BD3FEA" w:rsidRPr="00DE4143" w:rsidRDefault="00BD3FEA" w:rsidP="00F86FEB">
            <w:pPr>
              <w:ind w:right="47"/>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43,446,150.06</w:t>
            </w:r>
          </w:p>
        </w:tc>
      </w:tr>
      <w:tr w:rsidR="00BD3FEA" w:rsidRPr="00DE4143" w:rsidTr="005665AE">
        <w:tc>
          <w:tcPr>
            <w:tcW w:w="3549" w:type="dxa"/>
          </w:tcPr>
          <w:p w:rsidR="00BD3FEA" w:rsidRPr="00DE4143" w:rsidRDefault="00BD3FEA" w:rsidP="00F86FEB">
            <w:pPr>
              <w:tabs>
                <w:tab w:val="left" w:pos="540"/>
                <w:tab w:val="left" w:pos="7470"/>
              </w:tabs>
              <w:ind w:left="-32" w:right="-108"/>
              <w:rPr>
                <w:rFonts w:ascii="Angsana New" w:hAnsi="Angsana New"/>
                <w:sz w:val="30"/>
                <w:szCs w:val="30"/>
              </w:rPr>
            </w:pPr>
            <w:r w:rsidRPr="00DE4143">
              <w:rPr>
                <w:rFonts w:ascii="Angsana New" w:hAnsi="Angsana New"/>
                <w:sz w:val="30"/>
                <w:szCs w:val="30"/>
              </w:rPr>
              <w:t>Other components of shareholders’ equity</w:t>
            </w:r>
          </w:p>
        </w:tc>
        <w:tc>
          <w:tcPr>
            <w:tcW w:w="1783"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189,119,319.60</w:t>
            </w:r>
          </w:p>
        </w:tc>
        <w:tc>
          <w:tcPr>
            <w:tcW w:w="1699" w:type="dxa"/>
          </w:tcPr>
          <w:p w:rsidR="00BD3FEA" w:rsidRPr="00DE4143" w:rsidRDefault="005665AE" w:rsidP="00F86FEB">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r w:rsidR="00BD3FEA" w:rsidRPr="00DE4143">
              <w:rPr>
                <w:rFonts w:ascii="Angsana New" w:hAnsi="Angsana New"/>
                <w:snapToGrid w:val="0"/>
                <w:color w:val="000000"/>
                <w:sz w:val="30"/>
                <w:szCs w:val="30"/>
                <w:lang w:eastAsia="th-TH"/>
              </w:rPr>
              <w:t>25,352,354.81</w:t>
            </w:r>
            <w:r>
              <w:rPr>
                <w:rFonts w:ascii="Angsana New" w:hAnsi="Angsana New"/>
                <w:snapToGrid w:val="0"/>
                <w:color w:val="000000"/>
                <w:sz w:val="30"/>
                <w:szCs w:val="30"/>
                <w:lang w:eastAsia="th-TH"/>
              </w:rPr>
              <w:t>)</w:t>
            </w:r>
          </w:p>
        </w:tc>
        <w:tc>
          <w:tcPr>
            <w:tcW w:w="1699" w:type="dxa"/>
          </w:tcPr>
          <w:p w:rsidR="00BD3FEA" w:rsidRPr="00DE4143" w:rsidRDefault="00BD3FEA" w:rsidP="00F86FEB">
            <w:pPr>
              <w:ind w:right="47"/>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163,766,964.79</w:t>
            </w:r>
          </w:p>
        </w:tc>
      </w:tr>
      <w:tr w:rsidR="00615819" w:rsidRPr="00DE4143" w:rsidTr="005665AE">
        <w:tc>
          <w:tcPr>
            <w:tcW w:w="8730" w:type="dxa"/>
            <w:gridSpan w:val="4"/>
          </w:tcPr>
          <w:p w:rsidR="00615819" w:rsidRPr="00615819" w:rsidRDefault="00615819" w:rsidP="00136796">
            <w:pPr>
              <w:tabs>
                <w:tab w:val="left" w:pos="540"/>
                <w:tab w:val="left" w:pos="7470"/>
              </w:tabs>
              <w:ind w:left="-32" w:right="-108"/>
              <w:rPr>
                <w:rFonts w:ascii="Angsana New" w:eastAsia="Cordia New" w:hAnsi="Angsana New"/>
                <w:b/>
                <w:bCs/>
                <w:sz w:val="30"/>
                <w:szCs w:val="30"/>
              </w:rPr>
            </w:pPr>
            <w:r w:rsidRPr="00DE4143">
              <w:rPr>
                <w:rFonts w:ascii="Angsana New" w:eastAsia="Cordia New" w:hAnsi="Angsana New"/>
                <w:b/>
                <w:bCs/>
                <w:sz w:val="30"/>
                <w:szCs w:val="30"/>
              </w:rPr>
              <w:t>Statement of Comprehensive Income For the year ended 31 December 2015</w:t>
            </w:r>
          </w:p>
        </w:tc>
      </w:tr>
      <w:tr w:rsidR="00BD3FEA" w:rsidRPr="00DE4143" w:rsidTr="005665AE">
        <w:tc>
          <w:tcPr>
            <w:tcW w:w="3549" w:type="dxa"/>
          </w:tcPr>
          <w:p w:rsidR="00BD3FEA" w:rsidRPr="00DE4143" w:rsidRDefault="00BD3FEA" w:rsidP="00F86FEB">
            <w:pPr>
              <w:tabs>
                <w:tab w:val="left" w:pos="540"/>
                <w:tab w:val="left" w:pos="7470"/>
              </w:tabs>
              <w:ind w:left="-32" w:right="-108"/>
              <w:rPr>
                <w:rFonts w:ascii="Angsana New" w:hAnsi="Angsana New"/>
                <w:sz w:val="30"/>
                <w:szCs w:val="30"/>
              </w:rPr>
            </w:pPr>
            <w:r w:rsidRPr="00DE4143">
              <w:rPr>
                <w:rFonts w:ascii="Angsana New" w:hAnsi="Angsana New"/>
                <w:sz w:val="30"/>
                <w:szCs w:val="30"/>
              </w:rPr>
              <w:t>Cost of sales and services</w:t>
            </w:r>
          </w:p>
        </w:tc>
        <w:tc>
          <w:tcPr>
            <w:tcW w:w="1783"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(9,339,827,892.29)</w:t>
            </w:r>
          </w:p>
        </w:tc>
        <w:tc>
          <w:tcPr>
            <w:tcW w:w="1699"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1,397,295.77</w:t>
            </w:r>
          </w:p>
        </w:tc>
        <w:tc>
          <w:tcPr>
            <w:tcW w:w="1699" w:type="dxa"/>
          </w:tcPr>
          <w:p w:rsidR="00BD3FEA" w:rsidRPr="00DE4143" w:rsidRDefault="00BD3FEA" w:rsidP="00F86FEB">
            <w:pPr>
              <w:ind w:right="47"/>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9,338,430,596.52</w:t>
            </w:r>
          </w:p>
        </w:tc>
      </w:tr>
      <w:tr w:rsidR="00BD3FEA" w:rsidRPr="00DE4143" w:rsidTr="005665AE">
        <w:tc>
          <w:tcPr>
            <w:tcW w:w="3549" w:type="dxa"/>
          </w:tcPr>
          <w:p w:rsidR="00BD3FEA" w:rsidRPr="00DE4143" w:rsidRDefault="00BD3FEA" w:rsidP="00F86FEB">
            <w:pPr>
              <w:tabs>
                <w:tab w:val="left" w:pos="540"/>
                <w:tab w:val="left" w:pos="7470"/>
              </w:tabs>
              <w:ind w:left="-32" w:right="-108"/>
              <w:rPr>
                <w:rFonts w:ascii="Angsana New" w:hAnsi="Angsana New"/>
                <w:sz w:val="30"/>
                <w:szCs w:val="30"/>
              </w:rPr>
            </w:pPr>
            <w:r w:rsidRPr="00DE4143">
              <w:rPr>
                <w:rFonts w:ascii="Angsana New" w:hAnsi="Angsana New"/>
                <w:sz w:val="30"/>
                <w:szCs w:val="30"/>
              </w:rPr>
              <w:t>Administrative expenses</w:t>
            </w:r>
          </w:p>
        </w:tc>
        <w:tc>
          <w:tcPr>
            <w:tcW w:w="1783"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(299,731,705.06)</w:t>
            </w:r>
          </w:p>
        </w:tc>
        <w:tc>
          <w:tcPr>
            <w:tcW w:w="1699" w:type="dxa"/>
          </w:tcPr>
          <w:p w:rsidR="00BD3FEA" w:rsidRPr="00DE4143" w:rsidRDefault="00BD3FEA" w:rsidP="00F86FEB">
            <w:pPr>
              <w:ind w:right="48"/>
              <w:jc w:val="right"/>
              <w:rPr>
                <w:rFonts w:ascii="Angsana New" w:hAnsi="Angsana New"/>
                <w:snapToGrid w:val="0"/>
                <w:color w:val="000000"/>
                <w:sz w:val="30"/>
                <w:szCs w:val="30"/>
                <w:lang w:eastAsia="th-TH"/>
              </w:rPr>
            </w:pPr>
            <w:r w:rsidRPr="00DE4143">
              <w:rPr>
                <w:rFonts w:ascii="Angsana New" w:hAnsi="Angsana New"/>
                <w:snapToGrid w:val="0"/>
                <w:color w:val="000000"/>
                <w:sz w:val="30"/>
                <w:szCs w:val="30"/>
                <w:lang w:eastAsia="th-TH"/>
              </w:rPr>
              <w:t>(1,397,295.77)</w:t>
            </w:r>
          </w:p>
        </w:tc>
        <w:tc>
          <w:tcPr>
            <w:tcW w:w="1699" w:type="dxa"/>
          </w:tcPr>
          <w:p w:rsidR="00BD3FEA" w:rsidRPr="00DE4143" w:rsidRDefault="00BD3FEA" w:rsidP="00F86FEB">
            <w:pPr>
              <w:ind w:right="47"/>
              <w:jc w:val="right"/>
              <w:rPr>
                <w:rFonts w:ascii="Angsana New" w:hAnsi="Angsana New"/>
                <w:snapToGrid w:val="0"/>
                <w:color w:val="000000"/>
                <w:sz w:val="30"/>
                <w:szCs w:val="30"/>
                <w:cs/>
                <w:lang w:eastAsia="th-TH"/>
              </w:rPr>
            </w:pPr>
            <w:r w:rsidRPr="00DE4143">
              <w:rPr>
                <w:rFonts w:ascii="Angsana New" w:hAnsi="Angsana New"/>
                <w:snapToGrid w:val="0"/>
                <w:color w:val="000000"/>
                <w:sz w:val="30"/>
                <w:szCs w:val="30"/>
                <w:lang w:eastAsia="th-TH"/>
              </w:rPr>
              <w:t>301,129,000.83</w:t>
            </w:r>
          </w:p>
        </w:tc>
      </w:tr>
    </w:tbl>
    <w:p w:rsidR="00BD3FEA" w:rsidRDefault="00BD3FEA" w:rsidP="00BD3FEA">
      <w:pPr>
        <w:jc w:val="thaiDistribute"/>
        <w:rPr>
          <w:rFonts w:ascii="Angsana New" w:hAnsi="Angsana New"/>
          <w:b/>
          <w:bCs/>
          <w:sz w:val="32"/>
          <w:szCs w:val="32"/>
        </w:rPr>
      </w:pPr>
    </w:p>
    <w:p w:rsidR="00634CAA" w:rsidRDefault="00634CAA" w:rsidP="00BD3FEA">
      <w:pPr>
        <w:jc w:val="thaiDistribute"/>
        <w:rPr>
          <w:rFonts w:ascii="Angsana New" w:hAnsi="Angsana New"/>
          <w:b/>
          <w:bCs/>
          <w:sz w:val="32"/>
          <w:szCs w:val="32"/>
        </w:rPr>
      </w:pPr>
    </w:p>
    <w:p w:rsidR="00634CAA" w:rsidRDefault="00634CAA" w:rsidP="00BD3FEA">
      <w:pPr>
        <w:jc w:val="thaiDistribute"/>
        <w:rPr>
          <w:rFonts w:ascii="Angsana New" w:hAnsi="Angsana New"/>
          <w:b/>
          <w:bCs/>
          <w:sz w:val="32"/>
          <w:szCs w:val="32"/>
        </w:rPr>
      </w:pPr>
    </w:p>
    <w:p w:rsidR="00634CAA" w:rsidRDefault="00634CAA" w:rsidP="00BD3FEA">
      <w:pPr>
        <w:jc w:val="thaiDistribute"/>
        <w:rPr>
          <w:rFonts w:ascii="Angsana New" w:hAnsi="Angsana New"/>
          <w:b/>
          <w:bCs/>
          <w:sz w:val="32"/>
          <w:szCs w:val="32"/>
        </w:rPr>
      </w:pPr>
    </w:p>
    <w:p w:rsidR="00DF4303" w:rsidRPr="005003FC" w:rsidRDefault="005003FC" w:rsidP="00E63ABD">
      <w:pPr>
        <w:numPr>
          <w:ilvl w:val="0"/>
          <w:numId w:val="20"/>
        </w:numPr>
        <w:ind w:left="426" w:hanging="426"/>
        <w:jc w:val="thaiDistribute"/>
        <w:rPr>
          <w:rFonts w:ascii="Angsana New" w:hAnsi="Angsana New"/>
          <w:b/>
          <w:bCs/>
          <w:sz w:val="32"/>
          <w:szCs w:val="32"/>
        </w:rPr>
      </w:pPr>
      <w:r w:rsidRPr="005003FC">
        <w:rPr>
          <w:rFonts w:ascii="Angsana New" w:hAnsi="Angsana New"/>
          <w:b/>
          <w:bCs/>
          <w:sz w:val="32"/>
          <w:szCs w:val="32"/>
        </w:rPr>
        <w:lastRenderedPageBreak/>
        <w:t>Event after r</w:t>
      </w:r>
      <w:r w:rsidR="00DF4303" w:rsidRPr="005003FC">
        <w:rPr>
          <w:rFonts w:ascii="Angsana New" w:hAnsi="Angsana New"/>
          <w:b/>
          <w:bCs/>
          <w:sz w:val="32"/>
          <w:szCs w:val="32"/>
        </w:rPr>
        <w:t>eportin</w:t>
      </w:r>
      <w:r w:rsidRPr="005003FC">
        <w:rPr>
          <w:rFonts w:ascii="Angsana New" w:hAnsi="Angsana New"/>
          <w:b/>
          <w:bCs/>
          <w:sz w:val="32"/>
          <w:szCs w:val="32"/>
        </w:rPr>
        <w:t>g p</w:t>
      </w:r>
      <w:r w:rsidR="00DF4303" w:rsidRPr="005003FC">
        <w:rPr>
          <w:rFonts w:ascii="Angsana New" w:hAnsi="Angsana New"/>
          <w:b/>
          <w:bCs/>
          <w:sz w:val="32"/>
          <w:szCs w:val="32"/>
        </w:rPr>
        <w:t>eriod</w:t>
      </w:r>
    </w:p>
    <w:p w:rsidR="005665AE" w:rsidRDefault="00F07BEB" w:rsidP="005665AE">
      <w:pPr>
        <w:pStyle w:val="ListParagraph"/>
        <w:spacing w:after="0"/>
        <w:ind w:left="450" w:firstLine="540"/>
        <w:rPr>
          <w:rFonts w:ascii="Angsana New" w:hAnsi="Angsana New"/>
          <w:sz w:val="32"/>
          <w:szCs w:val="32"/>
        </w:rPr>
      </w:pPr>
      <w:r w:rsidRPr="00F07BEB">
        <w:rPr>
          <w:rFonts w:ascii="Angsana New" w:hAnsi="Angsana New"/>
          <w:sz w:val="32"/>
          <w:szCs w:val="32"/>
        </w:rPr>
        <w:t>On 24th February 2017 at the Board of Director meeting No. 2/2017 have the si</w:t>
      </w:r>
      <w:r>
        <w:rPr>
          <w:rFonts w:ascii="Angsana New" w:hAnsi="Angsana New"/>
          <w:sz w:val="32"/>
          <w:szCs w:val="32"/>
        </w:rPr>
        <w:t>gnificant resolution as follows</w:t>
      </w:r>
      <w:r w:rsidRPr="00F07BEB">
        <w:rPr>
          <w:rFonts w:ascii="Angsana New" w:hAnsi="Angsana New"/>
          <w:sz w:val="32"/>
          <w:szCs w:val="32"/>
        </w:rPr>
        <w:t>:</w:t>
      </w:r>
    </w:p>
    <w:p w:rsidR="005665AE" w:rsidRPr="005665AE" w:rsidRDefault="005665AE" w:rsidP="00E63ABD">
      <w:pPr>
        <w:pStyle w:val="ListParagraph"/>
        <w:numPr>
          <w:ilvl w:val="1"/>
          <w:numId w:val="20"/>
        </w:numPr>
        <w:ind w:left="900" w:hanging="450"/>
        <w:jc w:val="thaiDistribute"/>
        <w:rPr>
          <w:rFonts w:ascii="Angsana New" w:hAnsi="Angsana New"/>
          <w:sz w:val="32"/>
          <w:szCs w:val="32"/>
        </w:rPr>
      </w:pPr>
      <w:r w:rsidRPr="005665AE">
        <w:rPr>
          <w:rFonts w:ascii="Angsana New" w:hAnsi="Angsana New"/>
          <w:sz w:val="30"/>
          <w:szCs w:val="30"/>
        </w:rPr>
        <w:t>According to the Board of Directors Meeting of Millcon Steel Public Company Limited (the “Company”) has passed the resolutions for the Company and its Subsidiary , Saharuam Construction Material Co.,Ltd. (“Saharuam”) enters into the Sale and Purchase Agreement for land, building and machines which the selling price will not exceed</w:t>
      </w:r>
      <w:r w:rsidR="00485B7E">
        <w:rPr>
          <w:rFonts w:ascii="Angsana New" w:hAnsi="Angsana New"/>
          <w:sz w:val="30"/>
          <w:szCs w:val="30"/>
        </w:rPr>
        <w:t xml:space="preserve"> Baht 203,235,446 </w:t>
      </w:r>
      <w:r w:rsidRPr="005665AE">
        <w:rPr>
          <w:rFonts w:ascii="Angsana New" w:hAnsi="Angsana New"/>
          <w:sz w:val="30"/>
          <w:szCs w:val="30"/>
        </w:rPr>
        <w:t>from R.S.P Steel Co.,Ltd. (“RSP”) which is the juristic p</w:t>
      </w:r>
      <w:r w:rsidR="00D073B9">
        <w:rPr>
          <w:rFonts w:ascii="Angsana New" w:hAnsi="Angsana New"/>
          <w:sz w:val="30"/>
          <w:szCs w:val="30"/>
        </w:rPr>
        <w:t>erson which connected with the C</w:t>
      </w:r>
      <w:r w:rsidRPr="005665AE">
        <w:rPr>
          <w:rFonts w:ascii="Angsana New" w:hAnsi="Angsana New"/>
          <w:sz w:val="30"/>
          <w:szCs w:val="30"/>
        </w:rPr>
        <w:t xml:space="preserve">ompany </w:t>
      </w:r>
      <w:r w:rsidR="00D073B9">
        <w:rPr>
          <w:rFonts w:ascii="Angsana New" w:hAnsi="Angsana New"/>
          <w:sz w:val="30"/>
          <w:szCs w:val="30"/>
        </w:rPr>
        <w:t>because of the director of the C</w:t>
      </w:r>
      <w:r w:rsidRPr="005665AE">
        <w:rPr>
          <w:rFonts w:ascii="Angsana New" w:hAnsi="Angsana New"/>
          <w:sz w:val="30"/>
          <w:szCs w:val="30"/>
        </w:rPr>
        <w:t>ompany has a relationship as the spouse of the</w:t>
      </w:r>
      <w:r w:rsidR="00D073B9">
        <w:rPr>
          <w:rFonts w:ascii="Angsana New" w:hAnsi="Angsana New"/>
          <w:sz w:val="30"/>
          <w:szCs w:val="30"/>
        </w:rPr>
        <w:t xml:space="preserve"> C</w:t>
      </w:r>
      <w:r w:rsidRPr="005665AE">
        <w:rPr>
          <w:rFonts w:ascii="Angsana New" w:hAnsi="Angsana New"/>
          <w:sz w:val="30"/>
          <w:szCs w:val="30"/>
        </w:rPr>
        <w:t>ompany’s director, the main purpose is for conducting sell metal and constructio</w:t>
      </w:r>
      <w:r w:rsidR="00D073B9">
        <w:rPr>
          <w:rFonts w:ascii="Angsana New" w:hAnsi="Angsana New"/>
          <w:sz w:val="30"/>
          <w:szCs w:val="30"/>
        </w:rPr>
        <w:t>n materials as the plan of the C</w:t>
      </w:r>
      <w:r w:rsidRPr="005665AE">
        <w:rPr>
          <w:rFonts w:ascii="Angsana New" w:hAnsi="Angsana New"/>
          <w:sz w:val="30"/>
          <w:szCs w:val="30"/>
        </w:rPr>
        <w:t>ompany and subsidiary, in order that such selling price is the price which mutual agreed by the company or Saharuam and RSP, which the price is not higher than market price evaluated by the independent  financial advisory approved by the Securities and Exchange Commission (SEC).</w:t>
      </w:r>
    </w:p>
    <w:p w:rsidR="005665AE" w:rsidRPr="005665AE" w:rsidRDefault="005665AE" w:rsidP="00E63ABD">
      <w:pPr>
        <w:pStyle w:val="ListParagraph"/>
        <w:numPr>
          <w:ilvl w:val="1"/>
          <w:numId w:val="20"/>
        </w:numPr>
        <w:ind w:left="900" w:hanging="450"/>
        <w:jc w:val="thaiDistribute"/>
        <w:rPr>
          <w:rFonts w:ascii="Angsana New" w:hAnsi="Angsana New"/>
          <w:sz w:val="32"/>
          <w:szCs w:val="32"/>
        </w:rPr>
      </w:pPr>
      <w:r w:rsidRPr="00A152AE">
        <w:rPr>
          <w:rFonts w:ascii="Angsana New" w:hAnsi="Angsana New"/>
          <w:sz w:val="30"/>
          <w:szCs w:val="30"/>
        </w:rPr>
        <w:t xml:space="preserve">Approved to propose the shareholders’ meeting to consider and approve the issuance and offering debenture in an amount of not exceeding Baht </w:t>
      </w:r>
      <w:r w:rsidR="00D073B9">
        <w:rPr>
          <w:rFonts w:ascii="Angsana New" w:hAnsi="Angsana New"/>
          <w:sz w:val="30"/>
          <w:szCs w:val="30"/>
        </w:rPr>
        <w:t>2</w:t>
      </w:r>
      <w:r w:rsidR="00D073B9">
        <w:rPr>
          <w:rFonts w:ascii="Angsana New" w:hAnsi="Angsana New"/>
          <w:sz w:val="30"/>
          <w:szCs w:val="30"/>
          <w:lang w:val="en-US" w:bidi="th-TH"/>
        </w:rPr>
        <w:t>,</w:t>
      </w:r>
      <w:r w:rsidR="00D073B9">
        <w:rPr>
          <w:rFonts w:ascii="Angsana New" w:hAnsi="Angsana New" w:hint="cs"/>
          <w:sz w:val="30"/>
          <w:szCs w:val="30"/>
          <w:cs/>
          <w:lang w:bidi="th-TH"/>
        </w:rPr>
        <w:t xml:space="preserve">000 </w:t>
      </w:r>
      <w:r w:rsidRPr="00A152AE">
        <w:rPr>
          <w:rFonts w:ascii="Angsana New" w:hAnsi="Angsana New"/>
          <w:sz w:val="30"/>
          <w:szCs w:val="30"/>
        </w:rPr>
        <w:t>million with the preliminary details as follows:</w:t>
      </w:r>
    </w:p>
    <w:tbl>
      <w:tblPr>
        <w:tblW w:w="8576" w:type="dxa"/>
        <w:tblInd w:w="900" w:type="dxa"/>
        <w:tblCellMar>
          <w:left w:w="0" w:type="dxa"/>
          <w:right w:w="0" w:type="dxa"/>
        </w:tblCellMar>
        <w:tblLook w:val="0600"/>
      </w:tblPr>
      <w:tblGrid>
        <w:gridCol w:w="1813"/>
        <w:gridCol w:w="6741"/>
        <w:gridCol w:w="22"/>
      </w:tblGrid>
      <w:tr w:rsidR="005665AE" w:rsidRPr="00401BA7" w:rsidTr="00D073B9">
        <w:trPr>
          <w:gridAfter w:val="1"/>
          <w:wAfter w:w="22" w:type="dxa"/>
          <w:trHeight w:val="671"/>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rPr>
            </w:pPr>
            <w:r w:rsidRPr="00DD6FCB">
              <w:rPr>
                <w:rFonts w:ascii="Angsana New" w:hAnsi="Angsana New"/>
                <w:b/>
                <w:bCs/>
                <w:sz w:val="30"/>
                <w:szCs w:val="30"/>
              </w:rPr>
              <w:t>Objective</w:t>
            </w:r>
          </w:p>
        </w:tc>
        <w:tc>
          <w:tcPr>
            <w:tcW w:w="6741"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To use for the Company’s business operation and machine refurbishment for special grade steel production.</w:t>
            </w:r>
          </w:p>
        </w:tc>
      </w:tr>
      <w:tr w:rsidR="005665AE" w:rsidRPr="00401BA7" w:rsidTr="00D073B9">
        <w:trPr>
          <w:gridAfter w:val="1"/>
          <w:wAfter w:w="22" w:type="dxa"/>
          <w:trHeight w:val="876"/>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Type</w:t>
            </w:r>
          </w:p>
        </w:tc>
        <w:tc>
          <w:tcPr>
            <w:tcW w:w="6741"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All types and all kinds of bonds (with or without collateral), depending on the appropriateness of the market conditions at the time that each bond is issued and offered</w:t>
            </w:r>
            <w:r w:rsidRPr="00E55AE3">
              <w:rPr>
                <w:rFonts w:asciiTheme="majorBidi" w:hAnsiTheme="majorBidi" w:cstheme="majorBidi"/>
                <w:sz w:val="30"/>
                <w:szCs w:val="30"/>
                <w:cs/>
              </w:rPr>
              <w:t>.</w:t>
            </w:r>
          </w:p>
        </w:tc>
      </w:tr>
      <w:tr w:rsidR="005665AE" w:rsidRPr="00401BA7" w:rsidTr="00D073B9">
        <w:trPr>
          <w:gridAfter w:val="1"/>
          <w:wAfter w:w="22" w:type="dxa"/>
          <w:trHeight w:val="1109"/>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Total value</w:t>
            </w:r>
          </w:p>
        </w:tc>
        <w:tc>
          <w:tcPr>
            <w:tcW w:w="6741" w:type="dxa"/>
            <w:tcBorders>
              <w:top w:val="nil"/>
              <w:left w:val="nil"/>
              <w:bottom w:val="nil"/>
              <w:right w:val="nil"/>
            </w:tcBorders>
            <w:shd w:val="clear" w:color="auto" w:fill="auto"/>
            <w:tcMar>
              <w:top w:w="15" w:type="dxa"/>
              <w:left w:w="15" w:type="dxa"/>
              <w:bottom w:w="0" w:type="dxa"/>
              <w:right w:w="15" w:type="dxa"/>
            </w:tcMar>
            <w:vAlign w:val="bottom"/>
            <w:hideMark/>
          </w:tcPr>
          <w:p w:rsidR="005665AE" w:rsidRPr="00E55AE3" w:rsidRDefault="005665AE" w:rsidP="001E5EDF">
            <w:pPr>
              <w:ind w:right="230"/>
              <w:jc w:val="thaiDistribute"/>
              <w:rPr>
                <w:rFonts w:asciiTheme="majorBidi" w:hAnsiTheme="majorBidi" w:cstheme="majorBidi"/>
                <w:sz w:val="30"/>
                <w:szCs w:val="30"/>
              </w:rPr>
            </w:pPr>
            <w:r w:rsidRPr="00E55AE3">
              <w:rPr>
                <w:rFonts w:asciiTheme="majorBidi" w:hAnsiTheme="majorBidi" w:cstheme="majorBidi"/>
                <w:sz w:val="30"/>
                <w:szCs w:val="30"/>
              </w:rPr>
              <w:t xml:space="preserve">Not exceeding Baht </w:t>
            </w:r>
            <w:r w:rsidRPr="00E55AE3">
              <w:rPr>
                <w:rFonts w:asciiTheme="majorBidi" w:hAnsiTheme="majorBidi" w:cstheme="majorBidi"/>
                <w:sz w:val="30"/>
                <w:szCs w:val="30"/>
                <w:cs/>
              </w:rPr>
              <w:t>2,000</w:t>
            </w:r>
            <w:r w:rsidRPr="00E55AE3">
              <w:rPr>
                <w:rFonts w:asciiTheme="majorBidi" w:hAnsiTheme="majorBidi" w:cstheme="majorBidi"/>
                <w:sz w:val="30"/>
                <w:szCs w:val="30"/>
              </w:rPr>
              <w:t xml:space="preserve"> million or in an equivalent amount in another currency</w:t>
            </w:r>
          </w:p>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In this regard, the Company is able to issue and offer additional bonds and/or issue and offer bonds in place of the existing bonds which have been redeemed within such credit line. Any bond issued by the Company at any time shall have a value not exceeding such credit line.</w:t>
            </w:r>
          </w:p>
        </w:tc>
      </w:tr>
      <w:tr w:rsidR="005665AE" w:rsidRPr="00401BA7" w:rsidTr="00D073B9">
        <w:trPr>
          <w:gridAfter w:val="1"/>
          <w:wAfter w:w="22" w:type="dxa"/>
          <w:trHeight w:val="854"/>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Term of the Bond</w:t>
            </w:r>
          </w:p>
        </w:tc>
        <w:tc>
          <w:tcPr>
            <w:tcW w:w="6741" w:type="dxa"/>
            <w:tcBorders>
              <w:top w:val="nil"/>
              <w:left w:val="nil"/>
              <w:bottom w:val="nil"/>
              <w:right w:val="nil"/>
            </w:tcBorders>
            <w:shd w:val="clear" w:color="auto" w:fill="auto"/>
            <w:tcMar>
              <w:top w:w="15" w:type="dxa"/>
              <w:left w:w="15" w:type="dxa"/>
              <w:bottom w:w="0" w:type="dxa"/>
              <w:right w:w="15" w:type="dxa"/>
            </w:tcMar>
            <w:vAlign w:val="bottom"/>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Depending on the terms and conditions of the bond issued at such time or depending on the market condition at the time of the issuance and offering of the bond.</w:t>
            </w:r>
          </w:p>
        </w:tc>
      </w:tr>
      <w:tr w:rsidR="005665AE" w:rsidRPr="00401BA7" w:rsidTr="00D073B9">
        <w:trPr>
          <w:gridAfter w:val="1"/>
          <w:wAfter w:w="22" w:type="dxa"/>
          <w:trHeight w:val="858"/>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Offering</w:t>
            </w:r>
          </w:p>
        </w:tc>
        <w:tc>
          <w:tcPr>
            <w:tcW w:w="6741" w:type="dxa"/>
            <w:tcBorders>
              <w:top w:val="nil"/>
              <w:left w:val="nil"/>
              <w:bottom w:val="nil"/>
              <w:right w:val="nil"/>
            </w:tcBorders>
            <w:shd w:val="clear" w:color="auto" w:fill="auto"/>
            <w:tcMar>
              <w:top w:w="15" w:type="dxa"/>
              <w:left w:w="15" w:type="dxa"/>
              <w:bottom w:w="0" w:type="dxa"/>
              <w:right w:w="15" w:type="dxa"/>
            </w:tcMar>
            <w:vAlign w:val="bottom"/>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To offer for one time or several times and/or as a project and/or on a revolving basis, though a public offering and/or private placement offering and/or Institutional Investor and/or High Net Worth, at the same time or at a different time.</w:t>
            </w:r>
          </w:p>
        </w:tc>
      </w:tr>
      <w:tr w:rsidR="005665AE" w:rsidRPr="00401BA7" w:rsidTr="00D073B9">
        <w:trPr>
          <w:gridAfter w:val="1"/>
          <w:wAfter w:w="22" w:type="dxa"/>
          <w:trHeight w:val="555"/>
        </w:trPr>
        <w:tc>
          <w:tcPr>
            <w:tcW w:w="1813"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Interest Rate</w:t>
            </w:r>
          </w:p>
        </w:tc>
        <w:tc>
          <w:tcPr>
            <w:tcW w:w="6741" w:type="dxa"/>
            <w:tcBorders>
              <w:top w:val="nil"/>
              <w:left w:val="nil"/>
              <w:bottom w:val="nil"/>
              <w:right w:val="nil"/>
            </w:tcBorders>
            <w:shd w:val="clear" w:color="auto" w:fill="auto"/>
            <w:tcMar>
              <w:top w:w="15" w:type="dxa"/>
              <w:left w:w="15" w:type="dxa"/>
              <w:bottom w:w="0" w:type="dxa"/>
              <w:right w:w="15"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Depending on the market condition at the time of the issuance and offering of the bond, or the terms and conditions of the bond issued at such time.</w:t>
            </w:r>
          </w:p>
        </w:tc>
      </w:tr>
      <w:tr w:rsidR="005665AE" w:rsidRPr="00401BA7" w:rsidTr="00D073B9">
        <w:trPr>
          <w:trHeight w:val="256"/>
        </w:trPr>
        <w:tc>
          <w:tcPr>
            <w:tcW w:w="1813" w:type="dxa"/>
            <w:tcBorders>
              <w:top w:val="nil"/>
              <w:left w:val="nil"/>
              <w:bottom w:val="nil"/>
              <w:right w:val="nil"/>
            </w:tcBorders>
            <w:shd w:val="clear" w:color="auto" w:fill="auto"/>
            <w:tcMar>
              <w:top w:w="14" w:type="dxa"/>
              <w:left w:w="14" w:type="dxa"/>
              <w:bottom w:w="0" w:type="dxa"/>
              <w:right w:w="14" w:type="dxa"/>
            </w:tcMar>
            <w:hideMark/>
          </w:tcPr>
          <w:p w:rsidR="005665AE" w:rsidRPr="00401BA7" w:rsidRDefault="005665AE" w:rsidP="001E5EDF">
            <w:pPr>
              <w:jc w:val="thaiDistribute"/>
              <w:rPr>
                <w:rFonts w:ascii="Angsana New" w:hAnsi="Angsana New"/>
                <w:sz w:val="30"/>
                <w:szCs w:val="30"/>
              </w:rPr>
            </w:pPr>
            <w:r w:rsidRPr="00E55AE3">
              <w:rPr>
                <w:rFonts w:asciiTheme="majorBidi" w:hAnsiTheme="majorBidi" w:cstheme="majorBidi"/>
                <w:b/>
                <w:bCs/>
                <w:sz w:val="30"/>
                <w:szCs w:val="30"/>
              </w:rPr>
              <w:lastRenderedPageBreak/>
              <w:t>Call Redemption</w:t>
            </w:r>
          </w:p>
        </w:tc>
        <w:tc>
          <w:tcPr>
            <w:tcW w:w="6763" w:type="dxa"/>
            <w:gridSpan w:val="2"/>
            <w:tcBorders>
              <w:top w:val="nil"/>
              <w:left w:val="nil"/>
              <w:bottom w:val="nil"/>
              <w:right w:val="nil"/>
            </w:tcBorders>
            <w:shd w:val="clear" w:color="auto" w:fill="auto"/>
            <w:tcMar>
              <w:top w:w="14" w:type="dxa"/>
              <w:left w:w="14" w:type="dxa"/>
              <w:bottom w:w="0" w:type="dxa"/>
              <w:right w:w="14"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sz w:val="30"/>
                <w:szCs w:val="30"/>
              </w:rPr>
              <w:t>Depending on the terms and conditions of each issuance of bonds.</w:t>
            </w:r>
          </w:p>
        </w:tc>
      </w:tr>
      <w:tr w:rsidR="005665AE" w:rsidRPr="00401BA7" w:rsidTr="00D073B9">
        <w:trPr>
          <w:trHeight w:val="3495"/>
        </w:trPr>
        <w:tc>
          <w:tcPr>
            <w:tcW w:w="1813" w:type="dxa"/>
            <w:tcBorders>
              <w:top w:val="nil"/>
              <w:left w:val="nil"/>
              <w:bottom w:val="nil"/>
              <w:right w:val="nil"/>
            </w:tcBorders>
            <w:shd w:val="clear" w:color="auto" w:fill="auto"/>
            <w:tcMar>
              <w:top w:w="14" w:type="dxa"/>
              <w:left w:w="14" w:type="dxa"/>
              <w:bottom w:w="0" w:type="dxa"/>
              <w:right w:w="14" w:type="dxa"/>
            </w:tcMar>
            <w:hideMark/>
          </w:tcPr>
          <w:p w:rsidR="005665AE" w:rsidRPr="00401BA7" w:rsidRDefault="005665AE" w:rsidP="001E5EDF">
            <w:pPr>
              <w:jc w:val="thaiDistribute"/>
              <w:rPr>
                <w:rFonts w:ascii="Angsana New" w:hAnsi="Angsana New"/>
                <w:sz w:val="30"/>
                <w:szCs w:val="30"/>
                <w:cs/>
              </w:rPr>
            </w:pPr>
            <w:r w:rsidRPr="00E55AE3">
              <w:rPr>
                <w:rFonts w:asciiTheme="majorBidi" w:hAnsiTheme="majorBidi" w:cstheme="majorBidi"/>
                <w:b/>
                <w:bCs/>
                <w:sz w:val="30"/>
                <w:szCs w:val="30"/>
              </w:rPr>
              <w:t>Other details</w:t>
            </w:r>
          </w:p>
        </w:tc>
        <w:tc>
          <w:tcPr>
            <w:tcW w:w="6763" w:type="dxa"/>
            <w:gridSpan w:val="2"/>
            <w:tcBorders>
              <w:top w:val="nil"/>
              <w:left w:val="nil"/>
              <w:bottom w:val="nil"/>
              <w:right w:val="nil"/>
            </w:tcBorders>
            <w:shd w:val="clear" w:color="auto" w:fill="auto"/>
            <w:tcMar>
              <w:top w:w="14" w:type="dxa"/>
              <w:left w:w="14" w:type="dxa"/>
              <w:bottom w:w="0" w:type="dxa"/>
              <w:right w:w="14" w:type="dxa"/>
            </w:tcMar>
            <w:hideMark/>
          </w:tcPr>
          <w:p w:rsidR="005665AE" w:rsidRPr="00E55AE3" w:rsidRDefault="005665AE" w:rsidP="001E5EDF">
            <w:pPr>
              <w:ind w:right="230"/>
              <w:jc w:val="thaiDistribute"/>
              <w:rPr>
                <w:rFonts w:asciiTheme="majorBidi" w:hAnsiTheme="majorBidi" w:cstheme="majorBidi"/>
                <w:sz w:val="30"/>
                <w:szCs w:val="30"/>
              </w:rPr>
            </w:pPr>
            <w:r w:rsidRPr="00E55AE3">
              <w:rPr>
                <w:rFonts w:asciiTheme="majorBidi" w:hAnsiTheme="majorBidi" w:cstheme="majorBidi"/>
                <w:sz w:val="30"/>
                <w:szCs w:val="30"/>
              </w:rPr>
              <w:t>Executive Committee or person whose executive committee give a power of</w:t>
            </w:r>
          </w:p>
          <w:p w:rsidR="005665AE" w:rsidRPr="00E55AE3" w:rsidRDefault="005665AE" w:rsidP="001E5EDF">
            <w:pPr>
              <w:ind w:right="230"/>
              <w:jc w:val="thaiDistribute"/>
              <w:rPr>
                <w:rFonts w:asciiTheme="majorBidi" w:hAnsiTheme="majorBidi" w:cstheme="majorBidi"/>
                <w:sz w:val="30"/>
                <w:szCs w:val="30"/>
              </w:rPr>
            </w:pPr>
            <w:r w:rsidRPr="00E55AE3">
              <w:rPr>
                <w:rFonts w:asciiTheme="majorBidi" w:hAnsiTheme="majorBidi" w:cstheme="majorBidi"/>
                <w:sz w:val="30"/>
                <w:szCs w:val="30"/>
              </w:rPr>
              <w:t>attorney to shall have the following powers:</w:t>
            </w:r>
          </w:p>
          <w:p w:rsidR="005665AE" w:rsidRPr="000538C3" w:rsidRDefault="005665AE" w:rsidP="001E5EDF">
            <w:pPr>
              <w:pStyle w:val="ListParagraph"/>
              <w:numPr>
                <w:ilvl w:val="0"/>
                <w:numId w:val="33"/>
              </w:numPr>
              <w:ind w:right="230"/>
              <w:jc w:val="thaiDistribute"/>
              <w:rPr>
                <w:rFonts w:asciiTheme="majorBidi" w:hAnsiTheme="majorBidi" w:cstheme="majorBidi"/>
                <w:color w:val="FF0000"/>
                <w:sz w:val="30"/>
                <w:szCs w:val="30"/>
              </w:rPr>
            </w:pPr>
            <w:r w:rsidRPr="000538C3">
              <w:rPr>
                <w:rFonts w:asciiTheme="majorBidi" w:hAnsiTheme="majorBidi" w:cstheme="majorBidi"/>
                <w:sz w:val="30"/>
                <w:szCs w:val="30"/>
              </w:rPr>
              <w:t>To determine details relevant to the debentures, including type, par value, price, interest rate, redemption period, as well as the details relating to the offering.</w:t>
            </w:r>
          </w:p>
          <w:p w:rsidR="005665AE" w:rsidRPr="00E55AE3" w:rsidRDefault="005665AE" w:rsidP="001E5EDF">
            <w:pPr>
              <w:pStyle w:val="ListParagraph"/>
              <w:numPr>
                <w:ilvl w:val="0"/>
                <w:numId w:val="33"/>
              </w:numPr>
              <w:spacing w:after="0" w:line="240" w:lineRule="auto"/>
              <w:ind w:right="230"/>
              <w:contextualSpacing w:val="0"/>
              <w:jc w:val="thaiDistribute"/>
              <w:rPr>
                <w:rFonts w:asciiTheme="majorBidi" w:hAnsiTheme="majorBidi" w:cstheme="majorBidi"/>
                <w:sz w:val="30"/>
                <w:szCs w:val="30"/>
              </w:rPr>
            </w:pPr>
            <w:r w:rsidRPr="00E55AE3">
              <w:rPr>
                <w:rFonts w:asciiTheme="majorBidi" w:hAnsiTheme="majorBidi" w:cstheme="majorBidi"/>
                <w:sz w:val="30"/>
                <w:szCs w:val="30"/>
              </w:rPr>
              <w:t>To appoint the financial advisor and/or the underwriter and/or credit rating institution of the issuer and/or the securities and/or any other persons where the appointment is regulated as required by the relevant rules or in any other cases which the Company deems appropriate.</w:t>
            </w:r>
          </w:p>
          <w:p w:rsidR="005665AE" w:rsidRPr="000538C3" w:rsidRDefault="005665AE" w:rsidP="001E5EDF">
            <w:pPr>
              <w:pStyle w:val="ListParagraph"/>
              <w:numPr>
                <w:ilvl w:val="0"/>
                <w:numId w:val="33"/>
              </w:numPr>
              <w:spacing w:after="0" w:line="240" w:lineRule="auto"/>
              <w:ind w:right="230"/>
              <w:contextualSpacing w:val="0"/>
              <w:jc w:val="thaiDistribute"/>
              <w:rPr>
                <w:rFonts w:asciiTheme="majorBidi" w:hAnsiTheme="majorBidi" w:cstheme="majorBidi"/>
                <w:sz w:val="30"/>
                <w:szCs w:val="30"/>
                <w:rtl/>
                <w:cs/>
              </w:rPr>
            </w:pPr>
            <w:r w:rsidRPr="00E55AE3">
              <w:rPr>
                <w:rFonts w:asciiTheme="majorBidi" w:hAnsiTheme="majorBidi" w:cstheme="majorBidi"/>
                <w:sz w:val="30"/>
                <w:szCs w:val="30"/>
              </w:rPr>
              <w:t>To deal with, negotiate, execute and/or amend the agreements and/or documentation, as well as provide information, submit documentation to the Office of the Securities and Exchange Commission and/or other agencies relating to the issuance and offering of such bonds, including the undertaking of any actions relevant to or necessary for such transaction as it deems appropriate.</w:t>
            </w:r>
          </w:p>
        </w:tc>
      </w:tr>
    </w:tbl>
    <w:p w:rsidR="00AA6D2E" w:rsidRPr="005665AE" w:rsidRDefault="00192358" w:rsidP="00E63ABD">
      <w:pPr>
        <w:pStyle w:val="ListParagraph"/>
        <w:numPr>
          <w:ilvl w:val="1"/>
          <w:numId w:val="20"/>
        </w:numPr>
        <w:ind w:left="900" w:hanging="450"/>
        <w:jc w:val="thaiDistribute"/>
        <w:rPr>
          <w:rFonts w:ascii="Angsana New" w:hAnsi="Angsana New"/>
          <w:sz w:val="32"/>
          <w:szCs w:val="32"/>
        </w:rPr>
      </w:pPr>
      <w:r w:rsidRPr="005665AE">
        <w:rPr>
          <w:rFonts w:ascii="Angsana New" w:hAnsi="Angsana New"/>
          <w:sz w:val="30"/>
          <w:szCs w:val="30"/>
        </w:rPr>
        <w:t>At the Annual General Shareholder’s meeting to consider and approve the issuance and offering of the warrants to purchase the Company’s ordinary shares No. 4 in the number of not exceeding 405,446,716 units to the Company’s existing shareholders (both the ordinary shares and the preferred shares) who subscribe for the capital ordinary shares proportionately at an offering price of Baht 0.00</w:t>
      </w:r>
      <w:r w:rsidR="00D12E43">
        <w:rPr>
          <w:rFonts w:ascii="Angsana New" w:hAnsi="Angsana New"/>
          <w:sz w:val="30"/>
          <w:szCs w:val="30"/>
        </w:rPr>
        <w:t xml:space="preserve"> and an offering ratio of 10 </w:t>
      </w:r>
      <w:r w:rsidR="001573BC">
        <w:rPr>
          <w:rFonts w:ascii="Angsana New" w:hAnsi="Angsana New"/>
          <w:sz w:val="30"/>
          <w:szCs w:val="30"/>
          <w:lang w:val="en-US" w:bidi="th-TH"/>
        </w:rPr>
        <w:t xml:space="preserve">existing </w:t>
      </w:r>
      <w:r w:rsidRPr="005665AE">
        <w:rPr>
          <w:rFonts w:ascii="Angsana New" w:hAnsi="Angsana New"/>
          <w:sz w:val="30"/>
          <w:szCs w:val="30"/>
        </w:rPr>
        <w:t>shares per 1 unit of warrants, whereby 1 unit of warrants can be exercised to purchase 1 ordinary share of the Company at an exercise price of Baht 2.20, follow description above of the warrants to purchase the Company’s ordinary shares to the Company’s existing shareholders.</w:t>
      </w:r>
    </w:p>
    <w:p w:rsidR="005665AE" w:rsidRPr="005665AE" w:rsidRDefault="005665AE" w:rsidP="00E63ABD">
      <w:pPr>
        <w:pStyle w:val="ListParagraph"/>
        <w:numPr>
          <w:ilvl w:val="1"/>
          <w:numId w:val="20"/>
        </w:numPr>
        <w:ind w:left="900" w:hanging="450"/>
        <w:jc w:val="thaiDistribute"/>
        <w:rPr>
          <w:rFonts w:ascii="Angsana New" w:hAnsi="Angsana New"/>
          <w:sz w:val="32"/>
          <w:szCs w:val="32"/>
        </w:rPr>
      </w:pPr>
      <w:r w:rsidRPr="005665AE">
        <w:rPr>
          <w:rFonts w:ascii="Angsana New" w:hAnsi="Angsana New"/>
          <w:sz w:val="30"/>
          <w:szCs w:val="30"/>
        </w:rPr>
        <w:t>Approved to propose the shareholder meeting to consider the capital reduction in amount of Baht 384,386,698.80 from Baht 2,256,452,333.60 to Baht 1,872,065,634.80 by cancelling the Company’s unissued ordinary shares in amount of 960,966,747 shares at the par value of Baht 0.40, details as follows:</w:t>
      </w:r>
    </w:p>
    <w:p w:rsidR="005665AE" w:rsidRDefault="005665AE" w:rsidP="005665AE">
      <w:pPr>
        <w:pStyle w:val="ListParagraph"/>
        <w:numPr>
          <w:ilvl w:val="0"/>
          <w:numId w:val="30"/>
        </w:numPr>
        <w:ind w:left="1170" w:hanging="180"/>
        <w:jc w:val="thaiDistribute"/>
        <w:rPr>
          <w:rFonts w:ascii="Angsana New" w:hAnsi="Angsana New"/>
          <w:sz w:val="30"/>
          <w:szCs w:val="30"/>
        </w:rPr>
      </w:pPr>
      <w:r w:rsidRPr="00B33AC7">
        <w:rPr>
          <w:rFonts w:ascii="Angsana New" w:hAnsi="Angsana New"/>
          <w:sz w:val="30"/>
          <w:szCs w:val="30"/>
        </w:rPr>
        <w:t>The amount of 200,000,000 capital increase ordinary shares at the par value of Baht 0.40 which issued by the Annual General Shareholders Meeting 1/2016, held on April 29, 2016.</w:t>
      </w:r>
    </w:p>
    <w:p w:rsidR="005665AE" w:rsidRDefault="005665AE" w:rsidP="005665AE">
      <w:pPr>
        <w:pStyle w:val="ListParagraph"/>
        <w:numPr>
          <w:ilvl w:val="0"/>
          <w:numId w:val="30"/>
        </w:numPr>
        <w:ind w:left="1170" w:hanging="180"/>
        <w:jc w:val="thaiDistribute"/>
        <w:rPr>
          <w:rFonts w:ascii="Angsana New" w:hAnsi="Angsana New"/>
          <w:sz w:val="30"/>
          <w:szCs w:val="30"/>
        </w:rPr>
      </w:pPr>
      <w:r w:rsidRPr="00192358">
        <w:rPr>
          <w:rFonts w:ascii="Angsana New" w:hAnsi="Angsana New"/>
          <w:sz w:val="30"/>
          <w:szCs w:val="30"/>
        </w:rPr>
        <w:t>Share accommodating exercise right under issued convertible denture in the amount of 80,854,563</w:t>
      </w:r>
      <w:r w:rsidR="00E514B9">
        <w:rPr>
          <w:rFonts w:ascii="Angsana New" w:hAnsi="Angsana New"/>
          <w:sz w:val="30"/>
          <w:szCs w:val="30"/>
        </w:rPr>
        <w:t xml:space="preserve"> </w:t>
      </w:r>
      <w:r w:rsidRPr="00192358">
        <w:rPr>
          <w:rFonts w:ascii="Angsana New" w:hAnsi="Angsana New"/>
          <w:sz w:val="30"/>
          <w:szCs w:val="30"/>
        </w:rPr>
        <w:t>shares</w:t>
      </w:r>
    </w:p>
    <w:p w:rsidR="00752280" w:rsidRDefault="00752280" w:rsidP="005665AE">
      <w:pPr>
        <w:pStyle w:val="ListParagraph"/>
        <w:numPr>
          <w:ilvl w:val="0"/>
          <w:numId w:val="30"/>
        </w:numPr>
        <w:ind w:left="1170" w:hanging="180"/>
        <w:jc w:val="thaiDistribute"/>
        <w:rPr>
          <w:rFonts w:ascii="Angsana New" w:hAnsi="Angsana New"/>
          <w:sz w:val="30"/>
          <w:szCs w:val="30"/>
        </w:rPr>
      </w:pPr>
      <w:r w:rsidRPr="00192358">
        <w:rPr>
          <w:rFonts w:ascii="Angsana New" w:hAnsi="Angsana New"/>
          <w:sz w:val="30"/>
          <w:szCs w:val="30"/>
        </w:rPr>
        <w:lastRenderedPageBreak/>
        <w:t>Share accommodating exercise right under warrant to purchase the ordinary shares in the amount of 680,112,184 shares allocated to the shareholders on a pro-rata basis (MILL-W2) expired and no exercise.</w:t>
      </w:r>
    </w:p>
    <w:p w:rsidR="00752280" w:rsidRPr="00752280" w:rsidRDefault="00752280" w:rsidP="00E63ABD">
      <w:pPr>
        <w:pStyle w:val="ListParagraph"/>
        <w:numPr>
          <w:ilvl w:val="1"/>
          <w:numId w:val="20"/>
        </w:numPr>
        <w:ind w:left="900" w:hanging="450"/>
        <w:jc w:val="thaiDistribute"/>
        <w:rPr>
          <w:rFonts w:ascii="Angsana New" w:hAnsi="Angsana New"/>
          <w:sz w:val="32"/>
          <w:szCs w:val="32"/>
        </w:rPr>
      </w:pPr>
      <w:r w:rsidRPr="00C60B7A">
        <w:rPr>
          <w:rFonts w:ascii="Angsana New" w:hAnsi="Angsana New"/>
          <w:sz w:val="30"/>
          <w:szCs w:val="30"/>
        </w:rPr>
        <w:t>Approve to propose the shareholder meeting to consider and approve the increase of the company’s r</w:t>
      </w:r>
      <w:r w:rsidR="00497327">
        <w:rPr>
          <w:rFonts w:ascii="Angsana New" w:hAnsi="Angsana New"/>
          <w:sz w:val="30"/>
          <w:szCs w:val="30"/>
        </w:rPr>
        <w:t>egistered capital in amount of Baht</w:t>
      </w:r>
      <w:r w:rsidRPr="00C60B7A">
        <w:rPr>
          <w:rFonts w:ascii="Angsana New" w:hAnsi="Angsana New"/>
          <w:sz w:val="30"/>
          <w:szCs w:val="30"/>
        </w:rPr>
        <w:t xml:space="preserve"> 242,178,686.40 by issuing newly ordinary shares in amount of 605,446,716  shares at the par value </w:t>
      </w:r>
      <w:r w:rsidR="00493FF1">
        <w:rPr>
          <w:rFonts w:ascii="Angsana New" w:hAnsi="Angsana New"/>
          <w:sz w:val="30"/>
          <w:szCs w:val="30"/>
        </w:rPr>
        <w:t>of Baht 0.40.</w:t>
      </w:r>
      <w:r w:rsidRPr="00C60B7A">
        <w:rPr>
          <w:rFonts w:ascii="Angsana New" w:hAnsi="Angsana New"/>
          <w:sz w:val="30"/>
          <w:szCs w:val="30"/>
        </w:rPr>
        <w:t xml:space="preserve"> The registered capital will be changed </w:t>
      </w:r>
      <w:r w:rsidR="00497327">
        <w:rPr>
          <w:rFonts w:ascii="Angsana New" w:hAnsi="Angsana New"/>
          <w:sz w:val="30"/>
          <w:szCs w:val="30"/>
        </w:rPr>
        <w:t>Baht</w:t>
      </w:r>
      <w:r w:rsidRPr="00C60B7A">
        <w:rPr>
          <w:rFonts w:ascii="Angsana New" w:hAnsi="Angsana New"/>
          <w:sz w:val="30"/>
          <w:szCs w:val="30"/>
        </w:rPr>
        <w:t xml:space="preserve"> 1,872,065,634.80 to </w:t>
      </w:r>
      <w:r w:rsidR="00493FF1">
        <w:rPr>
          <w:rFonts w:ascii="Angsana New" w:hAnsi="Angsana New"/>
          <w:sz w:val="30"/>
          <w:szCs w:val="30"/>
        </w:rPr>
        <w:t>Baht</w:t>
      </w:r>
      <w:r w:rsidRPr="00C60B7A">
        <w:rPr>
          <w:rFonts w:ascii="Angsana New" w:hAnsi="Angsana New"/>
          <w:sz w:val="30"/>
          <w:szCs w:val="30"/>
        </w:rPr>
        <w:t xml:space="preserve"> 2,114,244,321.20, details as follows:</w:t>
      </w:r>
    </w:p>
    <w:p w:rsidR="00752280" w:rsidRPr="00B33AC7" w:rsidRDefault="00752280" w:rsidP="00752280">
      <w:pPr>
        <w:pStyle w:val="ListParagraph"/>
        <w:numPr>
          <w:ilvl w:val="0"/>
          <w:numId w:val="30"/>
        </w:numPr>
        <w:ind w:left="1170" w:hanging="180"/>
        <w:jc w:val="thaiDistribute"/>
        <w:rPr>
          <w:rFonts w:ascii="Angsana New" w:hAnsi="Angsana New"/>
          <w:sz w:val="30"/>
          <w:szCs w:val="30"/>
        </w:rPr>
      </w:pPr>
      <w:r w:rsidRPr="00E55AE3">
        <w:rPr>
          <w:rFonts w:asciiTheme="majorBidi" w:hAnsiTheme="majorBidi" w:cstheme="majorBidi"/>
          <w:sz w:val="30"/>
          <w:szCs w:val="30"/>
        </w:rPr>
        <w:t>The capital increase a general mandate by Baht 80,000,000.00, by issue new ordinary 200,000,000 shares with a par value of Baht 0.40 to 4.93 percent of shares already paid – up for offering to shareholders in the private placement.</w:t>
      </w:r>
    </w:p>
    <w:p w:rsidR="00752280" w:rsidRPr="00B33AC7" w:rsidRDefault="00752280" w:rsidP="00752280">
      <w:pPr>
        <w:pStyle w:val="ListParagraph"/>
        <w:numPr>
          <w:ilvl w:val="0"/>
          <w:numId w:val="30"/>
        </w:numPr>
        <w:spacing w:after="0"/>
        <w:ind w:left="1170" w:hanging="180"/>
        <w:jc w:val="thaiDistribute"/>
        <w:rPr>
          <w:rFonts w:ascii="Angsana New" w:hAnsi="Angsana New"/>
          <w:sz w:val="30"/>
          <w:szCs w:val="30"/>
        </w:rPr>
      </w:pPr>
      <w:r w:rsidRPr="00E55AE3">
        <w:rPr>
          <w:rFonts w:asciiTheme="majorBidi" w:hAnsiTheme="majorBidi" w:cstheme="majorBidi"/>
          <w:sz w:val="30"/>
          <w:szCs w:val="30"/>
        </w:rPr>
        <w:t>Amount of Baht 162,178,686.40 by issue a new ordinary shares in the amount of 405,446,716 shares at the par value of Baht 0.40 for support the conversion right of warranty to purchase the ordinary shares No.4 for offering to the existing ordinary shareholders.</w:t>
      </w:r>
    </w:p>
    <w:p w:rsidR="00C60B7A" w:rsidRPr="00752280" w:rsidRDefault="00550933" w:rsidP="00E63ABD">
      <w:pPr>
        <w:pStyle w:val="ListParagraph"/>
        <w:numPr>
          <w:ilvl w:val="1"/>
          <w:numId w:val="20"/>
        </w:numPr>
        <w:ind w:left="900" w:hanging="450"/>
        <w:jc w:val="thaiDistribute"/>
        <w:rPr>
          <w:rFonts w:ascii="Angsana New" w:hAnsi="Angsana New"/>
          <w:sz w:val="32"/>
          <w:szCs w:val="32"/>
        </w:rPr>
      </w:pPr>
      <w:r w:rsidRPr="00752280">
        <w:rPr>
          <w:rFonts w:ascii="Angsana New" w:hAnsi="Angsana New"/>
          <w:sz w:val="30"/>
          <w:szCs w:val="30"/>
        </w:rPr>
        <w:t>Approve to propose the shareholder meeting to consider and approve the apportion of new ordinary shares as below:</w:t>
      </w:r>
    </w:p>
    <w:p w:rsidR="00550933" w:rsidRDefault="001E1D86" w:rsidP="002C6757">
      <w:pPr>
        <w:pStyle w:val="ListParagraph"/>
        <w:numPr>
          <w:ilvl w:val="0"/>
          <w:numId w:val="35"/>
        </w:numPr>
        <w:ind w:left="1170" w:hanging="180"/>
        <w:jc w:val="thaiDistribute"/>
        <w:rPr>
          <w:rFonts w:ascii="Angsana New" w:hAnsi="Angsana New"/>
          <w:sz w:val="30"/>
          <w:szCs w:val="30"/>
        </w:rPr>
      </w:pPr>
      <w:r w:rsidRPr="00550933">
        <w:rPr>
          <w:rFonts w:ascii="Angsana New" w:hAnsi="Angsana New"/>
          <w:sz w:val="30"/>
          <w:szCs w:val="30"/>
        </w:rPr>
        <w:t>Apportion of new ordinary shares not exceeding 200,000,000 shares to be offered on a private placement basis to specific persons as defined in the notification of the Capital Market Supervisory Board No. Tor Chor. 28/2551 regarding the request and the permission to propose to sell newly issued share in the share price of not less than 90% of market price as defined in the Securities and Exchange Commission and the offering price 7 – 15 working day prior to determine offer price day, the objective of shares is for support new company’s working capital and/or to payment debt.</w:t>
      </w:r>
    </w:p>
    <w:p w:rsidR="00550933" w:rsidRPr="002C6757" w:rsidRDefault="00550933" w:rsidP="002C6757">
      <w:pPr>
        <w:pStyle w:val="ListParagraph"/>
        <w:numPr>
          <w:ilvl w:val="0"/>
          <w:numId w:val="35"/>
        </w:numPr>
        <w:ind w:left="1170" w:hanging="180"/>
        <w:jc w:val="thaiDistribute"/>
        <w:rPr>
          <w:rFonts w:ascii="Angsana New" w:hAnsi="Angsana New"/>
          <w:sz w:val="30"/>
          <w:szCs w:val="30"/>
        </w:rPr>
      </w:pPr>
      <w:r w:rsidRPr="002C6757">
        <w:rPr>
          <w:rFonts w:ascii="Angsana New" w:hAnsi="Angsana New"/>
          <w:sz w:val="30"/>
          <w:szCs w:val="30"/>
        </w:rPr>
        <w:t>Apportion of new ordinary shares not exceeding 405,446,716 shares at the par value of Baht 0.40 for reserved for the exercise of right under the warrants to purchase the Company’s ordinary shares No. 4</w:t>
      </w:r>
    </w:p>
    <w:bookmarkEnd w:id="1"/>
    <w:p w:rsidR="00DE4143" w:rsidRPr="00D93CF1" w:rsidRDefault="00DE4143" w:rsidP="00E63ABD">
      <w:pPr>
        <w:numPr>
          <w:ilvl w:val="0"/>
          <w:numId w:val="20"/>
        </w:numPr>
        <w:ind w:left="426" w:hanging="426"/>
        <w:jc w:val="thaiDistribute"/>
        <w:rPr>
          <w:rFonts w:ascii="Angsana New" w:hAnsi="Angsana New"/>
          <w:b/>
          <w:bCs/>
          <w:sz w:val="30"/>
          <w:szCs w:val="30"/>
        </w:rPr>
      </w:pPr>
      <w:r w:rsidRPr="00D93CF1">
        <w:rPr>
          <w:rFonts w:ascii="Angsana New" w:hAnsi="Angsana New"/>
          <w:b/>
          <w:bCs/>
          <w:sz w:val="30"/>
          <w:szCs w:val="30"/>
        </w:rPr>
        <w:t>Approval of the financial statements</w:t>
      </w:r>
    </w:p>
    <w:p w:rsidR="00E3567B" w:rsidRPr="00D93CF1" w:rsidRDefault="00E3567B" w:rsidP="002541C6">
      <w:pPr>
        <w:ind w:left="476" w:firstLine="964"/>
        <w:jc w:val="thaiDistribute"/>
        <w:rPr>
          <w:rFonts w:ascii="Angsana New" w:hAnsi="Angsana New"/>
          <w:color w:val="000000"/>
          <w:spacing w:val="-2"/>
          <w:position w:val="-2"/>
          <w:sz w:val="30"/>
          <w:szCs w:val="30"/>
        </w:rPr>
      </w:pPr>
      <w:r w:rsidRPr="00D93CF1">
        <w:rPr>
          <w:rFonts w:ascii="Angsana New" w:hAnsi="Angsana New"/>
          <w:color w:val="000000"/>
          <w:spacing w:val="-2"/>
          <w:position w:val="-2"/>
          <w:sz w:val="30"/>
          <w:szCs w:val="30"/>
        </w:rPr>
        <w:t xml:space="preserve">The financial </w:t>
      </w:r>
      <w:r w:rsidR="00DC471D" w:rsidRPr="00D93CF1">
        <w:rPr>
          <w:rFonts w:ascii="Angsana New" w:hAnsi="Angsana New"/>
          <w:color w:val="000000"/>
          <w:spacing w:val="-2"/>
          <w:position w:val="-2"/>
          <w:sz w:val="30"/>
          <w:szCs w:val="30"/>
        </w:rPr>
        <w:t>statements</w:t>
      </w:r>
      <w:r w:rsidRPr="00D93CF1">
        <w:rPr>
          <w:rFonts w:ascii="Angsana New" w:hAnsi="Angsana New"/>
          <w:color w:val="000000"/>
          <w:spacing w:val="-2"/>
          <w:position w:val="-2"/>
          <w:sz w:val="30"/>
          <w:szCs w:val="30"/>
        </w:rPr>
        <w:t xml:space="preserve"> have been approved for issuance by MILLCON STEEL PUBLIC COMPANY LIMITED’s board of directors on </w:t>
      </w:r>
      <w:r w:rsidR="00D93CF1">
        <w:rPr>
          <w:rFonts w:ascii="Angsana New" w:hAnsi="Angsana New"/>
          <w:color w:val="000000"/>
          <w:spacing w:val="-2"/>
          <w:position w:val="-2"/>
          <w:sz w:val="30"/>
          <w:szCs w:val="30"/>
        </w:rPr>
        <w:t>24</w:t>
      </w:r>
      <w:r w:rsidR="00E514B9">
        <w:rPr>
          <w:rFonts w:ascii="Angsana New" w:hAnsi="Angsana New"/>
          <w:color w:val="000000"/>
          <w:spacing w:val="-2"/>
          <w:position w:val="-2"/>
          <w:sz w:val="30"/>
          <w:szCs w:val="30"/>
        </w:rPr>
        <w:t xml:space="preserve"> </w:t>
      </w:r>
      <w:r w:rsidR="00D93CF1">
        <w:rPr>
          <w:rFonts w:ascii="Angsana New" w:hAnsi="Angsana New"/>
          <w:color w:val="000000"/>
          <w:spacing w:val="-2"/>
          <w:position w:val="-2"/>
          <w:sz w:val="30"/>
          <w:szCs w:val="30"/>
        </w:rPr>
        <w:t>February</w:t>
      </w:r>
      <w:r w:rsidRPr="00D93CF1">
        <w:rPr>
          <w:rFonts w:ascii="Angsana New" w:hAnsi="Angsana New"/>
          <w:color w:val="000000"/>
          <w:spacing w:val="-2"/>
          <w:position w:val="-2"/>
          <w:sz w:val="30"/>
          <w:szCs w:val="30"/>
        </w:rPr>
        <w:t xml:space="preserve"> 201</w:t>
      </w:r>
      <w:r w:rsidR="00D93CF1">
        <w:rPr>
          <w:rFonts w:ascii="Angsana New" w:hAnsi="Angsana New"/>
          <w:color w:val="000000"/>
          <w:spacing w:val="-2"/>
          <w:position w:val="-2"/>
          <w:sz w:val="30"/>
          <w:szCs w:val="30"/>
        </w:rPr>
        <w:t>7</w:t>
      </w:r>
      <w:r w:rsidRPr="00D93CF1">
        <w:rPr>
          <w:rFonts w:ascii="Angsana New" w:hAnsi="Angsana New"/>
          <w:color w:val="000000"/>
          <w:spacing w:val="-2"/>
          <w:position w:val="-2"/>
          <w:sz w:val="30"/>
          <w:szCs w:val="30"/>
        </w:rPr>
        <w:t>.</w:t>
      </w:r>
    </w:p>
    <w:p w:rsidR="006678C0" w:rsidRPr="00E4418E" w:rsidRDefault="006678C0" w:rsidP="00B843C8">
      <w:pPr>
        <w:ind w:left="426" w:firstLine="708"/>
        <w:jc w:val="thaiDistribute"/>
        <w:rPr>
          <w:rFonts w:ascii="Angsana New" w:hAnsi="Angsana New"/>
          <w:sz w:val="31"/>
          <w:szCs w:val="31"/>
        </w:rPr>
      </w:pPr>
    </w:p>
    <w:p w:rsidR="004A2857" w:rsidRPr="00346EFB" w:rsidRDefault="004234B3" w:rsidP="006678C0">
      <w:pPr>
        <w:jc w:val="center"/>
        <w:rPr>
          <w:rFonts w:ascii="Angsana New" w:hAnsi="Angsana New"/>
          <w:spacing w:val="-6"/>
          <w:sz w:val="31"/>
          <w:szCs w:val="31"/>
          <w:cs/>
          <w:lang w:val="en-GB"/>
        </w:rPr>
      </w:pPr>
      <w:r w:rsidRPr="00E4418E">
        <w:rPr>
          <w:rFonts w:ascii="Angsana New" w:hAnsi="Angsana New"/>
          <w:b/>
          <w:bCs/>
          <w:sz w:val="31"/>
          <w:szCs w:val="31"/>
        </w:rPr>
        <w:t>___________________________________</w:t>
      </w:r>
    </w:p>
    <w:sectPr w:rsidR="004A2857" w:rsidRPr="00346EFB" w:rsidSect="0034358F">
      <w:type w:val="continuous"/>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A1E" w:rsidRDefault="00302A1E">
      <w:r>
        <w:separator/>
      </w:r>
    </w:p>
  </w:endnote>
  <w:endnote w:type="continuationSeparator" w:id="1">
    <w:p w:rsidR="00302A1E" w:rsidRDefault="00302A1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Default="00800B89">
    <w:pPr>
      <w:pStyle w:val="Footer"/>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Default="00800B89">
    <w:pPr>
      <w:pStyle w:val="Footer"/>
      <w:pBdr>
        <w:top w:val="single" w:sz="4" w:space="1"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Default="00800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A1E" w:rsidRDefault="00302A1E">
      <w:r>
        <w:separator/>
      </w:r>
    </w:p>
  </w:footnote>
  <w:footnote w:type="continuationSeparator" w:id="1">
    <w:p w:rsidR="00302A1E" w:rsidRDefault="00302A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Pr="004A1C21" w:rsidRDefault="00F2457C">
    <w:pPr>
      <w:pStyle w:val="Header"/>
      <w:jc w:val="center"/>
      <w:rPr>
        <w:rFonts w:ascii="Angsana New" w:hAnsi="Angsana New"/>
        <w:b/>
        <w:bCs/>
        <w:sz w:val="30"/>
        <w:szCs w:val="30"/>
      </w:rPr>
    </w:pPr>
    <w:r w:rsidRPr="004A1C21">
      <w:rPr>
        <w:rFonts w:ascii="Angsana New" w:hAnsi="Angsana New"/>
        <w:b/>
        <w:bCs/>
        <w:sz w:val="30"/>
        <w:szCs w:val="30"/>
      </w:rPr>
      <w:fldChar w:fldCharType="begin"/>
    </w:r>
    <w:r w:rsidR="00800B89" w:rsidRPr="004A1C21">
      <w:rPr>
        <w:rFonts w:ascii="Angsana New" w:hAnsi="Angsana New"/>
        <w:b/>
        <w:bCs/>
        <w:sz w:val="30"/>
        <w:szCs w:val="30"/>
      </w:rPr>
      <w:instrText xml:space="preserve"> PAGE   \* MERGEFORMAT </w:instrText>
    </w:r>
    <w:r w:rsidRPr="004A1C21">
      <w:rPr>
        <w:rFonts w:ascii="Angsana New" w:hAnsi="Angsana New"/>
        <w:b/>
        <w:bCs/>
        <w:sz w:val="30"/>
        <w:szCs w:val="30"/>
      </w:rPr>
      <w:fldChar w:fldCharType="separate"/>
    </w:r>
    <w:r w:rsidR="001573BC">
      <w:rPr>
        <w:rFonts w:ascii="Angsana New" w:hAnsi="Angsana New"/>
        <w:b/>
        <w:bCs/>
        <w:noProof/>
        <w:sz w:val="30"/>
        <w:szCs w:val="30"/>
      </w:rPr>
      <w:t>15</w:t>
    </w:r>
    <w:r w:rsidRPr="004A1C21">
      <w:rPr>
        <w:rFonts w:ascii="Angsana New" w:hAnsi="Angsana New"/>
        <w:b/>
        <w:bCs/>
        <w:sz w:val="30"/>
        <w:szCs w:val="30"/>
      </w:rPr>
      <w:fldChar w:fldCharType="end"/>
    </w:r>
  </w:p>
  <w:p w:rsidR="00800B89" w:rsidRPr="00A909CB" w:rsidRDefault="00800B89" w:rsidP="00A909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Default="00800B89">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216"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4"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800B89" w:rsidRDefault="00800B89">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800B89" w:rsidRDefault="00800B89">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พ</w:t>
    </w:r>
    <w:r>
      <w:rPr>
        <w:rFonts w:ascii="Angsana New"/>
        <w:b/>
        <w:bCs/>
        <w:sz w:val="26"/>
        <w:szCs w:val="26"/>
      </w:rPr>
      <w:t>.</w:t>
    </w:r>
    <w:r>
      <w:rPr>
        <w:rFonts w:ascii="Angsana New"/>
        <w:b/>
        <w:bCs/>
        <w:sz w:val="26"/>
        <w:szCs w:val="26"/>
        <w:cs/>
      </w:rPr>
      <w:t>ศ</w:t>
    </w:r>
    <w:r>
      <w:rPr>
        <w:rFonts w:ascii="Angsana New"/>
        <w:b/>
        <w:bCs/>
        <w:sz w:val="26"/>
        <w:szCs w:val="26"/>
      </w:rPr>
      <w:t xml:space="preserve">. 2550 </w:t>
    </w:r>
    <w:r>
      <w:rPr>
        <w:rFonts w:ascii="Angsana New"/>
        <w:b/>
        <w:bCs/>
        <w:sz w:val="26"/>
        <w:szCs w:val="26"/>
        <w:cs/>
        <w:lang w:val="th-TH"/>
      </w:rPr>
      <w:t>และ พ.ศ. 254</w:t>
    </w:r>
    <w:r>
      <w:rPr>
        <w:rFonts w:ascii="Angsana New"/>
        <w:b/>
        <w:bCs/>
        <w:sz w:val="26"/>
        <w:szCs w:val="26"/>
        <w:lang w:val="en-GB"/>
      </w:rPr>
      <w:t>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Pr="00E609CB" w:rsidRDefault="00F2457C">
    <w:pPr>
      <w:pStyle w:val="Header"/>
      <w:jc w:val="center"/>
      <w:rPr>
        <w:rFonts w:ascii="Angsana New" w:hAnsi="Angsana New"/>
        <w:b/>
        <w:bCs/>
        <w:sz w:val="32"/>
        <w:szCs w:val="32"/>
      </w:rPr>
    </w:pPr>
    <w:r w:rsidRPr="00E609CB">
      <w:rPr>
        <w:rFonts w:ascii="Angsana New" w:hAnsi="Angsana New"/>
        <w:b/>
        <w:bCs/>
        <w:sz w:val="32"/>
        <w:szCs w:val="32"/>
      </w:rPr>
      <w:fldChar w:fldCharType="begin"/>
    </w:r>
    <w:r w:rsidR="00800B89" w:rsidRPr="00E609CB">
      <w:rPr>
        <w:rFonts w:ascii="Angsana New" w:hAnsi="Angsana New"/>
        <w:b/>
        <w:bCs/>
        <w:sz w:val="32"/>
        <w:szCs w:val="32"/>
      </w:rPr>
      <w:instrText xml:space="preserve"> PAGE   \* MERGEFORMAT </w:instrText>
    </w:r>
    <w:r w:rsidRPr="00E609CB">
      <w:rPr>
        <w:rFonts w:ascii="Angsana New" w:hAnsi="Angsana New"/>
        <w:b/>
        <w:bCs/>
        <w:sz w:val="32"/>
        <w:szCs w:val="32"/>
      </w:rPr>
      <w:fldChar w:fldCharType="separate"/>
    </w:r>
    <w:r w:rsidR="001573BC">
      <w:rPr>
        <w:rFonts w:ascii="Angsana New" w:hAnsi="Angsana New"/>
        <w:b/>
        <w:bCs/>
        <w:noProof/>
        <w:sz w:val="32"/>
        <w:szCs w:val="32"/>
      </w:rPr>
      <w:t>51</w:t>
    </w:r>
    <w:r w:rsidRPr="00E609CB">
      <w:rPr>
        <w:rFonts w:ascii="Angsana New" w:hAnsi="Angsana New"/>
        <w:b/>
        <w:bCs/>
        <w:sz w:val="32"/>
        <w:szCs w:val="32"/>
      </w:rPr>
      <w:fldChar w:fldCharType="end"/>
    </w:r>
  </w:p>
  <w:p w:rsidR="00800B89" w:rsidRDefault="00800B8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89" w:rsidRDefault="00800B89">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824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5"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800B89" w:rsidRDefault="00800B89">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800B89" w:rsidRDefault="00800B89">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พ</w:t>
    </w:r>
    <w:r>
      <w:rPr>
        <w:rFonts w:ascii="Angsana New"/>
        <w:b/>
        <w:bCs/>
        <w:sz w:val="26"/>
        <w:szCs w:val="26"/>
      </w:rPr>
      <w:t>.</w:t>
    </w:r>
    <w:r>
      <w:rPr>
        <w:rFonts w:ascii="Angsana New"/>
        <w:b/>
        <w:bCs/>
        <w:sz w:val="26"/>
        <w:szCs w:val="26"/>
        <w:cs/>
      </w:rPr>
      <w:t>ศ</w:t>
    </w:r>
    <w:r>
      <w:rPr>
        <w:rFonts w:ascii="Angsana New"/>
        <w:b/>
        <w:bCs/>
        <w:sz w:val="26"/>
        <w:szCs w:val="26"/>
      </w:rPr>
      <w:t xml:space="preserve">. 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37648514"/>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926A6432"/>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34.%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C165C21"/>
    <w:multiLevelType w:val="hybridMultilevel"/>
    <w:tmpl w:val="626C2474"/>
    <w:lvl w:ilvl="0" w:tplc="E6F25B84">
      <w:start w:val="1"/>
      <w:numFmt w:val="decimal"/>
      <w:lvlText w:val="%1."/>
      <w:lvlJc w:val="left"/>
      <w:pPr>
        <w:ind w:left="720" w:hanging="360"/>
      </w:pPr>
      <w:rPr>
        <w:rFonts w:asciiTheme="majorBidi" w:eastAsia="Courier New" w:hAnsiTheme="majorBidi" w:cstheme="maj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6">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
    <w:nsid w:val="17A96583"/>
    <w:multiLevelType w:val="multilevel"/>
    <w:tmpl w:val="89FABD04"/>
    <w:lvl w:ilvl="0">
      <w:start w:val="1"/>
      <w:numFmt w:val="decimal"/>
      <w:lvlText w:val="%1."/>
      <w:lvlJc w:val="left"/>
      <w:pPr>
        <w:ind w:left="720" w:hanging="360"/>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8">
    <w:nsid w:val="24603CAF"/>
    <w:multiLevelType w:val="multilevel"/>
    <w:tmpl w:val="7BCA6E42"/>
    <w:lvl w:ilvl="0">
      <w:start w:val="19"/>
      <w:numFmt w:val="decimal"/>
      <w:lvlText w:val="%1"/>
      <w:lvlJc w:val="left"/>
      <w:pPr>
        <w:ind w:left="375" w:hanging="375"/>
      </w:pPr>
      <w:rPr>
        <w:rFonts w:hint="default"/>
      </w:rPr>
    </w:lvl>
    <w:lvl w:ilvl="1">
      <w:start w:val="1"/>
      <w:numFmt w:val="decimal"/>
      <w:lvlText w:val="34.%2"/>
      <w:lvlJc w:val="left"/>
      <w:pPr>
        <w:ind w:left="1365" w:hanging="375"/>
      </w:pPr>
      <w:rPr>
        <w:rFonts w:ascii="Angsana New" w:hAnsi="Angsana New" w:cs="Angsana New" w:hint="default"/>
        <w:sz w:val="30"/>
        <w:szCs w:val="3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9">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171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1">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nsid w:val="304A4048"/>
    <w:multiLevelType w:val="hybridMultilevel"/>
    <w:tmpl w:val="76C6F834"/>
    <w:lvl w:ilvl="0" w:tplc="31FCF24C">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1BC4310"/>
    <w:multiLevelType w:val="hybridMultilevel"/>
    <w:tmpl w:val="DFC2C582"/>
    <w:lvl w:ilvl="0" w:tplc="5C70B122">
      <w:start w:val="1"/>
      <w:numFmt w:val="decimal"/>
      <w:lvlText w:val="17.%1"/>
      <w:lvlJc w:val="left"/>
      <w:pPr>
        <w:ind w:left="1890" w:hanging="360"/>
      </w:pPr>
      <w:rPr>
        <w:rFonts w:hint="default"/>
        <w:b w:val="0"/>
        <w:bCs w:val="0"/>
        <w:i w:val="0"/>
        <w:iCs w:val="0"/>
        <w:sz w:val="32"/>
        <w:szCs w:val="3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5">
    <w:nsid w:val="3B073FCA"/>
    <w:multiLevelType w:val="hybridMultilevel"/>
    <w:tmpl w:val="E88E3B3C"/>
    <w:lvl w:ilvl="0" w:tplc="50CE8174">
      <w:start w:val="1"/>
      <w:numFmt w:val="decimal"/>
      <w:lvlText w:val="45.%1"/>
      <w:lvlJc w:val="left"/>
      <w:pPr>
        <w:ind w:left="1520" w:hanging="360"/>
      </w:pPr>
      <w:rPr>
        <w:rFonts w:hint="default"/>
        <w:b w:val="0"/>
        <w:bCs w:val="0"/>
        <w:i w:val="0"/>
        <w:iCs w:val="0"/>
        <w:sz w:val="32"/>
        <w:szCs w:val="32"/>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6">
    <w:nsid w:val="3D646A41"/>
    <w:multiLevelType w:val="hybridMultilevel"/>
    <w:tmpl w:val="D488FC16"/>
    <w:lvl w:ilvl="0" w:tplc="86EC9E0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8">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19">
    <w:nsid w:val="46E20E59"/>
    <w:multiLevelType w:val="multilevel"/>
    <w:tmpl w:val="C248FA1C"/>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0">
    <w:nsid w:val="47664EBA"/>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D660A39"/>
    <w:multiLevelType w:val="multilevel"/>
    <w:tmpl w:val="F1B8B9AC"/>
    <w:lvl w:ilvl="0">
      <w:start w:val="1"/>
      <w:numFmt w:val="decimal"/>
      <w:lvlText w:val="7.%1"/>
      <w:lvlJc w:val="left"/>
      <w:pPr>
        <w:ind w:left="1004" w:hanging="360"/>
      </w:pPr>
      <w:rPr>
        <w:rFonts w:hint="default"/>
        <w:b w:val="0"/>
        <w:bCs w:val="0"/>
        <w:lang w:bidi="th-TH"/>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nsid w:val="53774184"/>
    <w:multiLevelType w:val="hybridMultilevel"/>
    <w:tmpl w:val="46A0BFD0"/>
    <w:lvl w:ilvl="0" w:tplc="E0942E50">
      <w:start w:val="1"/>
      <w:numFmt w:val="decimal"/>
      <w:lvlText w:val="35.%1"/>
      <w:lvlJc w:val="left"/>
      <w:pPr>
        <w:ind w:left="810" w:hanging="360"/>
      </w:pPr>
      <w:rPr>
        <w:rFonts w:hint="default"/>
        <w:b w:val="0"/>
        <w:bCs w:val="0"/>
        <w:i w:val="0"/>
        <w:iCs w:val="0"/>
        <w:sz w:val="32"/>
        <w:szCs w:val="32"/>
      </w:rPr>
    </w:lvl>
    <w:lvl w:ilvl="1" w:tplc="04090019" w:tentative="1">
      <w:start w:val="1"/>
      <w:numFmt w:val="lowerLetter"/>
      <w:lvlText w:val="%2."/>
      <w:lvlJc w:val="left"/>
      <w:pPr>
        <w:ind w:left="2805" w:hanging="360"/>
      </w:pPr>
    </w:lvl>
    <w:lvl w:ilvl="2" w:tplc="0409001B" w:tentative="1">
      <w:start w:val="1"/>
      <w:numFmt w:val="lowerRoman"/>
      <w:lvlText w:val="%3."/>
      <w:lvlJc w:val="right"/>
      <w:pPr>
        <w:ind w:left="3525" w:hanging="180"/>
      </w:pPr>
    </w:lvl>
    <w:lvl w:ilvl="3" w:tplc="0409000F" w:tentative="1">
      <w:start w:val="1"/>
      <w:numFmt w:val="decimal"/>
      <w:lvlText w:val="%4."/>
      <w:lvlJc w:val="left"/>
      <w:pPr>
        <w:ind w:left="4245" w:hanging="360"/>
      </w:pPr>
    </w:lvl>
    <w:lvl w:ilvl="4" w:tplc="04090019" w:tentative="1">
      <w:start w:val="1"/>
      <w:numFmt w:val="lowerLetter"/>
      <w:lvlText w:val="%5."/>
      <w:lvlJc w:val="left"/>
      <w:pPr>
        <w:ind w:left="4965" w:hanging="360"/>
      </w:pPr>
    </w:lvl>
    <w:lvl w:ilvl="5" w:tplc="0409001B" w:tentative="1">
      <w:start w:val="1"/>
      <w:numFmt w:val="lowerRoman"/>
      <w:lvlText w:val="%6."/>
      <w:lvlJc w:val="right"/>
      <w:pPr>
        <w:ind w:left="5685" w:hanging="180"/>
      </w:pPr>
    </w:lvl>
    <w:lvl w:ilvl="6" w:tplc="0409000F" w:tentative="1">
      <w:start w:val="1"/>
      <w:numFmt w:val="decimal"/>
      <w:lvlText w:val="%7."/>
      <w:lvlJc w:val="left"/>
      <w:pPr>
        <w:ind w:left="6405" w:hanging="360"/>
      </w:pPr>
    </w:lvl>
    <w:lvl w:ilvl="7" w:tplc="04090019" w:tentative="1">
      <w:start w:val="1"/>
      <w:numFmt w:val="lowerLetter"/>
      <w:lvlText w:val="%8."/>
      <w:lvlJc w:val="left"/>
      <w:pPr>
        <w:ind w:left="7125" w:hanging="360"/>
      </w:pPr>
    </w:lvl>
    <w:lvl w:ilvl="8" w:tplc="0409001B" w:tentative="1">
      <w:start w:val="1"/>
      <w:numFmt w:val="lowerRoman"/>
      <w:lvlText w:val="%9."/>
      <w:lvlJc w:val="right"/>
      <w:pPr>
        <w:ind w:left="7845" w:hanging="180"/>
      </w:pPr>
    </w:lvl>
  </w:abstractNum>
  <w:abstractNum w:abstractNumId="23">
    <w:nsid w:val="58EF0D01"/>
    <w:multiLevelType w:val="hybridMultilevel"/>
    <w:tmpl w:val="42285E16"/>
    <w:lvl w:ilvl="0" w:tplc="31FCF24C">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nsid w:val="59770447"/>
    <w:multiLevelType w:val="multilevel"/>
    <w:tmpl w:val="455640C2"/>
    <w:lvl w:ilvl="0">
      <w:start w:val="1"/>
      <w:numFmt w:val="decimal"/>
      <w:lvlText w:val="%1."/>
      <w:lvlJc w:val="left"/>
      <w:pPr>
        <w:ind w:left="720" w:hanging="360"/>
      </w:pPr>
      <w:rPr>
        <w:rFonts w:hint="default"/>
        <w:b/>
        <w:bCs/>
        <w:sz w:val="32"/>
        <w:szCs w:val="32"/>
      </w:rPr>
    </w:lvl>
    <w:lvl w:ilvl="1">
      <w:start w:val="1"/>
      <w:numFmt w:val="decimal"/>
      <w:isLgl/>
      <w:lvlText w:val="%1.%2"/>
      <w:lvlJc w:val="left"/>
      <w:pPr>
        <w:ind w:left="567" w:hanging="141"/>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25">
    <w:nsid w:val="5CF85199"/>
    <w:multiLevelType w:val="hybridMultilevel"/>
    <w:tmpl w:val="091CD70A"/>
    <w:lvl w:ilvl="0" w:tplc="A5343232">
      <w:start w:val="1"/>
      <w:numFmt w:val="decimal"/>
      <w:lvlText w:val="14.%1"/>
      <w:lvlJc w:val="left"/>
      <w:pPr>
        <w:ind w:left="2070" w:hanging="360"/>
      </w:pPr>
      <w:rPr>
        <w:b w:val="0"/>
        <w:bCs w:val="0"/>
        <w:i w:val="0"/>
        <w:iCs w:val="0"/>
        <w:sz w:val="32"/>
        <w:szCs w:val="32"/>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26">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nsid w:val="66436CEF"/>
    <w:multiLevelType w:val="hybridMultilevel"/>
    <w:tmpl w:val="C97C29F6"/>
    <w:lvl w:ilvl="0" w:tplc="31FCF24C">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nsid w:val="6AB56849"/>
    <w:multiLevelType w:val="hybridMultilevel"/>
    <w:tmpl w:val="FD0EA1C4"/>
    <w:lvl w:ilvl="0" w:tplc="2D6AB74E">
      <w:start w:val="1"/>
      <w:numFmt w:val="decimal"/>
      <w:lvlText w:val="40.%1"/>
      <w:lvlJc w:val="left"/>
      <w:pPr>
        <w:ind w:left="1980" w:hanging="360"/>
      </w:pPr>
      <w:rPr>
        <w:rFonts w:hint="default"/>
        <w:b w:val="0"/>
        <w:bCs w:val="0"/>
        <w:i w:val="0"/>
        <w:iCs w:val="0"/>
        <w:sz w:val="32"/>
        <w:szCs w:val="3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2">
    <w:nsid w:val="74F1016B"/>
    <w:multiLevelType w:val="hybridMultilevel"/>
    <w:tmpl w:val="18663ED2"/>
    <w:lvl w:ilvl="0" w:tplc="D84EE7DC">
      <w:start w:val="1"/>
      <w:numFmt w:val="decimal"/>
      <w:lvlText w:val="42.%1"/>
      <w:lvlJc w:val="left"/>
      <w:pPr>
        <w:ind w:left="2070" w:hanging="360"/>
      </w:pPr>
      <w:rPr>
        <w:rFonts w:hint="default"/>
        <w:b w:val="0"/>
        <w:bCs w:val="0"/>
        <w:i w:val="0"/>
        <w:iCs w:val="0"/>
        <w:sz w:val="32"/>
        <w:szCs w:val="3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3">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00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0"/>
  </w:num>
  <w:num w:numId="2">
    <w:abstractNumId w:val="1"/>
  </w:num>
  <w:num w:numId="3">
    <w:abstractNumId w:val="26"/>
  </w:num>
  <w:num w:numId="4">
    <w:abstractNumId w:val="20"/>
  </w:num>
  <w:num w:numId="5">
    <w:abstractNumId w:val="29"/>
  </w:num>
  <w:num w:numId="6">
    <w:abstractNumId w:val="11"/>
  </w:num>
  <w:num w:numId="7">
    <w:abstractNumId w:val="27"/>
  </w:num>
  <w:num w:numId="8">
    <w:abstractNumId w:val="31"/>
  </w:num>
  <w:num w:numId="9">
    <w:abstractNumId w:val="9"/>
  </w:num>
  <w:num w:numId="10">
    <w:abstractNumId w:val="33"/>
  </w:num>
  <w:num w:numId="11">
    <w:abstractNumId w:val="6"/>
  </w:num>
  <w:num w:numId="12">
    <w:abstractNumId w:val="10"/>
  </w:num>
  <w:num w:numId="13">
    <w:abstractNumId w:val="34"/>
  </w:num>
  <w:num w:numId="14">
    <w:abstractNumId w:val="2"/>
  </w:num>
  <w:num w:numId="15">
    <w:abstractNumId w:val="17"/>
  </w:num>
  <w:num w:numId="16">
    <w:abstractNumId w:val="14"/>
  </w:num>
  <w:num w:numId="17">
    <w:abstractNumId w:val="19"/>
  </w:num>
  <w:num w:numId="18">
    <w:abstractNumId w:val="8"/>
  </w:num>
  <w:num w:numId="19">
    <w:abstractNumId w:val="4"/>
  </w:num>
  <w:num w:numId="20">
    <w:abstractNumId w:val="7"/>
  </w:num>
  <w:num w:numId="21">
    <w:abstractNumId w:val="18"/>
  </w:num>
  <w:num w:numId="22">
    <w:abstractNumId w:val="21"/>
  </w:num>
  <w:num w:numId="23">
    <w:abstractNumId w:val="5"/>
  </w:num>
  <w:num w:numId="24">
    <w:abstractNumId w:val="13"/>
  </w:num>
  <w:num w:numId="25">
    <w:abstractNumId w:val="22"/>
  </w:num>
  <w:num w:numId="26">
    <w:abstractNumId w:val="30"/>
  </w:num>
  <w:num w:numId="27">
    <w:abstractNumId w:val="3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 w:numId="32">
    <w:abstractNumId w:val="15"/>
  </w:num>
  <w:num w:numId="33">
    <w:abstractNumId w:val="3"/>
  </w:num>
  <w:num w:numId="34">
    <w:abstractNumId w:val="12"/>
  </w:num>
  <w:num w:numId="35">
    <w:abstractNumId w:val="23"/>
  </w:num>
  <w:num w:numId="36">
    <w:abstractNumId w:val="2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6626"/>
  </w:hdrShapeDefaults>
  <w:footnotePr>
    <w:footnote w:id="0"/>
    <w:footnote w:id="1"/>
  </w:footnotePr>
  <w:endnotePr>
    <w:endnote w:id="0"/>
    <w:endnote w:id="1"/>
  </w:endnotePr>
  <w:compat>
    <w:applyBreakingRules/>
  </w:compat>
  <w:rsids>
    <w:rsidRoot w:val="00FE467F"/>
    <w:rsid w:val="000009E6"/>
    <w:rsid w:val="00000B85"/>
    <w:rsid w:val="00000D17"/>
    <w:rsid w:val="0000108B"/>
    <w:rsid w:val="0000131B"/>
    <w:rsid w:val="000017E8"/>
    <w:rsid w:val="00001A8F"/>
    <w:rsid w:val="00001DA5"/>
    <w:rsid w:val="00001E33"/>
    <w:rsid w:val="000021B2"/>
    <w:rsid w:val="0000228E"/>
    <w:rsid w:val="00002384"/>
    <w:rsid w:val="000028D0"/>
    <w:rsid w:val="00002F4E"/>
    <w:rsid w:val="0000339A"/>
    <w:rsid w:val="000035B4"/>
    <w:rsid w:val="00003652"/>
    <w:rsid w:val="00003BB2"/>
    <w:rsid w:val="00003C40"/>
    <w:rsid w:val="0000421F"/>
    <w:rsid w:val="00004220"/>
    <w:rsid w:val="000043DB"/>
    <w:rsid w:val="0000445A"/>
    <w:rsid w:val="000046FA"/>
    <w:rsid w:val="0000517F"/>
    <w:rsid w:val="0000593D"/>
    <w:rsid w:val="00005F16"/>
    <w:rsid w:val="00006206"/>
    <w:rsid w:val="0000657D"/>
    <w:rsid w:val="000065AA"/>
    <w:rsid w:val="00006A4F"/>
    <w:rsid w:val="00006B19"/>
    <w:rsid w:val="00006EAE"/>
    <w:rsid w:val="000071F9"/>
    <w:rsid w:val="00007256"/>
    <w:rsid w:val="000074C4"/>
    <w:rsid w:val="00007741"/>
    <w:rsid w:val="00007BED"/>
    <w:rsid w:val="00007EAA"/>
    <w:rsid w:val="00010417"/>
    <w:rsid w:val="000104B9"/>
    <w:rsid w:val="000105CF"/>
    <w:rsid w:val="00010BA9"/>
    <w:rsid w:val="00011224"/>
    <w:rsid w:val="000115C9"/>
    <w:rsid w:val="000118C5"/>
    <w:rsid w:val="000119D9"/>
    <w:rsid w:val="00011EAF"/>
    <w:rsid w:val="00011FE5"/>
    <w:rsid w:val="000122AD"/>
    <w:rsid w:val="00012501"/>
    <w:rsid w:val="00012543"/>
    <w:rsid w:val="00012DBA"/>
    <w:rsid w:val="00013253"/>
    <w:rsid w:val="0001355B"/>
    <w:rsid w:val="000135D1"/>
    <w:rsid w:val="000137AB"/>
    <w:rsid w:val="00013960"/>
    <w:rsid w:val="00013B76"/>
    <w:rsid w:val="00013E87"/>
    <w:rsid w:val="00014170"/>
    <w:rsid w:val="000141A2"/>
    <w:rsid w:val="000147A5"/>
    <w:rsid w:val="00014C4D"/>
    <w:rsid w:val="00014FD9"/>
    <w:rsid w:val="00015020"/>
    <w:rsid w:val="00015321"/>
    <w:rsid w:val="000157BC"/>
    <w:rsid w:val="00015F09"/>
    <w:rsid w:val="00015F82"/>
    <w:rsid w:val="00016120"/>
    <w:rsid w:val="0001620C"/>
    <w:rsid w:val="0001650E"/>
    <w:rsid w:val="00016522"/>
    <w:rsid w:val="00016572"/>
    <w:rsid w:val="00016CA5"/>
    <w:rsid w:val="00016CC7"/>
    <w:rsid w:val="00016D48"/>
    <w:rsid w:val="000170A8"/>
    <w:rsid w:val="000171F2"/>
    <w:rsid w:val="0001721A"/>
    <w:rsid w:val="000172EF"/>
    <w:rsid w:val="00017469"/>
    <w:rsid w:val="000175D0"/>
    <w:rsid w:val="00017BE6"/>
    <w:rsid w:val="00017E74"/>
    <w:rsid w:val="0002053A"/>
    <w:rsid w:val="0002056B"/>
    <w:rsid w:val="000207E5"/>
    <w:rsid w:val="000208B2"/>
    <w:rsid w:val="0002094E"/>
    <w:rsid w:val="00020A8D"/>
    <w:rsid w:val="00020C4C"/>
    <w:rsid w:val="00020DBD"/>
    <w:rsid w:val="000216EC"/>
    <w:rsid w:val="00021744"/>
    <w:rsid w:val="00021AB8"/>
    <w:rsid w:val="0002204C"/>
    <w:rsid w:val="000220DB"/>
    <w:rsid w:val="0002245B"/>
    <w:rsid w:val="00022BBB"/>
    <w:rsid w:val="0002339C"/>
    <w:rsid w:val="000236A2"/>
    <w:rsid w:val="0002396F"/>
    <w:rsid w:val="00023BF3"/>
    <w:rsid w:val="00023FFF"/>
    <w:rsid w:val="00024625"/>
    <w:rsid w:val="00024960"/>
    <w:rsid w:val="00024C5F"/>
    <w:rsid w:val="00025117"/>
    <w:rsid w:val="000259F0"/>
    <w:rsid w:val="00025A46"/>
    <w:rsid w:val="00025BE9"/>
    <w:rsid w:val="00025D8B"/>
    <w:rsid w:val="00025F08"/>
    <w:rsid w:val="000260E3"/>
    <w:rsid w:val="00026569"/>
    <w:rsid w:val="00026FEB"/>
    <w:rsid w:val="000273ED"/>
    <w:rsid w:val="0002784F"/>
    <w:rsid w:val="00027B2A"/>
    <w:rsid w:val="00027D4A"/>
    <w:rsid w:val="0003002A"/>
    <w:rsid w:val="00030D5F"/>
    <w:rsid w:val="0003183A"/>
    <w:rsid w:val="00031989"/>
    <w:rsid w:val="00031A7F"/>
    <w:rsid w:val="00031E02"/>
    <w:rsid w:val="00031E80"/>
    <w:rsid w:val="00032321"/>
    <w:rsid w:val="00032852"/>
    <w:rsid w:val="0003289F"/>
    <w:rsid w:val="00032C16"/>
    <w:rsid w:val="00032ECB"/>
    <w:rsid w:val="00033079"/>
    <w:rsid w:val="000330C1"/>
    <w:rsid w:val="000331ED"/>
    <w:rsid w:val="00033624"/>
    <w:rsid w:val="000339F0"/>
    <w:rsid w:val="00033B14"/>
    <w:rsid w:val="00033C07"/>
    <w:rsid w:val="00033D95"/>
    <w:rsid w:val="000346FC"/>
    <w:rsid w:val="00034847"/>
    <w:rsid w:val="00034B78"/>
    <w:rsid w:val="000354B1"/>
    <w:rsid w:val="000355AE"/>
    <w:rsid w:val="000356C6"/>
    <w:rsid w:val="000356FF"/>
    <w:rsid w:val="0003574E"/>
    <w:rsid w:val="00035B6E"/>
    <w:rsid w:val="00035DEF"/>
    <w:rsid w:val="00035F84"/>
    <w:rsid w:val="0003612B"/>
    <w:rsid w:val="00036225"/>
    <w:rsid w:val="00036244"/>
    <w:rsid w:val="00036412"/>
    <w:rsid w:val="000376F0"/>
    <w:rsid w:val="00037862"/>
    <w:rsid w:val="000409E1"/>
    <w:rsid w:val="00040CA3"/>
    <w:rsid w:val="00040EE1"/>
    <w:rsid w:val="00041369"/>
    <w:rsid w:val="000414BB"/>
    <w:rsid w:val="000417BA"/>
    <w:rsid w:val="00041B6E"/>
    <w:rsid w:val="00041D5D"/>
    <w:rsid w:val="000422F1"/>
    <w:rsid w:val="000425BF"/>
    <w:rsid w:val="00042AC7"/>
    <w:rsid w:val="00042C09"/>
    <w:rsid w:val="00042CCC"/>
    <w:rsid w:val="00043229"/>
    <w:rsid w:val="0004325D"/>
    <w:rsid w:val="0004395C"/>
    <w:rsid w:val="00043EE8"/>
    <w:rsid w:val="00043FFE"/>
    <w:rsid w:val="000445B5"/>
    <w:rsid w:val="000446BF"/>
    <w:rsid w:val="0004481B"/>
    <w:rsid w:val="00044E50"/>
    <w:rsid w:val="00044F09"/>
    <w:rsid w:val="000451A2"/>
    <w:rsid w:val="0004542A"/>
    <w:rsid w:val="00045F7A"/>
    <w:rsid w:val="00046600"/>
    <w:rsid w:val="00046BBA"/>
    <w:rsid w:val="0004729E"/>
    <w:rsid w:val="000474FF"/>
    <w:rsid w:val="00047867"/>
    <w:rsid w:val="00047AC2"/>
    <w:rsid w:val="00047BBD"/>
    <w:rsid w:val="00047DB2"/>
    <w:rsid w:val="00047E2F"/>
    <w:rsid w:val="00047E87"/>
    <w:rsid w:val="0005017A"/>
    <w:rsid w:val="00050AC1"/>
    <w:rsid w:val="00050AE2"/>
    <w:rsid w:val="0005111F"/>
    <w:rsid w:val="0005128B"/>
    <w:rsid w:val="000517E7"/>
    <w:rsid w:val="00051B51"/>
    <w:rsid w:val="00051EC9"/>
    <w:rsid w:val="000524B4"/>
    <w:rsid w:val="00052988"/>
    <w:rsid w:val="00052A1E"/>
    <w:rsid w:val="00052D71"/>
    <w:rsid w:val="0005347B"/>
    <w:rsid w:val="000538C3"/>
    <w:rsid w:val="00053ABE"/>
    <w:rsid w:val="00053FFB"/>
    <w:rsid w:val="000541F1"/>
    <w:rsid w:val="00054904"/>
    <w:rsid w:val="0005492E"/>
    <w:rsid w:val="00054F63"/>
    <w:rsid w:val="0005500F"/>
    <w:rsid w:val="00055601"/>
    <w:rsid w:val="000557E0"/>
    <w:rsid w:val="0005609E"/>
    <w:rsid w:val="000566E1"/>
    <w:rsid w:val="000572A5"/>
    <w:rsid w:val="0005730E"/>
    <w:rsid w:val="0005737B"/>
    <w:rsid w:val="000575F9"/>
    <w:rsid w:val="00057C76"/>
    <w:rsid w:val="00057EA5"/>
    <w:rsid w:val="0006033F"/>
    <w:rsid w:val="000603E5"/>
    <w:rsid w:val="000609F1"/>
    <w:rsid w:val="00060AE3"/>
    <w:rsid w:val="000616E1"/>
    <w:rsid w:val="00061A78"/>
    <w:rsid w:val="00061C1B"/>
    <w:rsid w:val="000620A7"/>
    <w:rsid w:val="0006238C"/>
    <w:rsid w:val="0006242E"/>
    <w:rsid w:val="000625E5"/>
    <w:rsid w:val="00062637"/>
    <w:rsid w:val="00062A06"/>
    <w:rsid w:val="00062C9A"/>
    <w:rsid w:val="00062DBA"/>
    <w:rsid w:val="00062EE8"/>
    <w:rsid w:val="00063A56"/>
    <w:rsid w:val="00063AF7"/>
    <w:rsid w:val="00063EF6"/>
    <w:rsid w:val="00064069"/>
    <w:rsid w:val="00064B0B"/>
    <w:rsid w:val="00064C74"/>
    <w:rsid w:val="00064EFC"/>
    <w:rsid w:val="00065443"/>
    <w:rsid w:val="000658D3"/>
    <w:rsid w:val="00065B6B"/>
    <w:rsid w:val="00066151"/>
    <w:rsid w:val="00066F99"/>
    <w:rsid w:val="000670F9"/>
    <w:rsid w:val="000670FD"/>
    <w:rsid w:val="00067367"/>
    <w:rsid w:val="000676B7"/>
    <w:rsid w:val="000677C7"/>
    <w:rsid w:val="000701EB"/>
    <w:rsid w:val="00070777"/>
    <w:rsid w:val="00070D94"/>
    <w:rsid w:val="00070F77"/>
    <w:rsid w:val="00071175"/>
    <w:rsid w:val="00071281"/>
    <w:rsid w:val="000712DE"/>
    <w:rsid w:val="00071626"/>
    <w:rsid w:val="00071706"/>
    <w:rsid w:val="000717D2"/>
    <w:rsid w:val="00071A5F"/>
    <w:rsid w:val="0007307C"/>
    <w:rsid w:val="000736D9"/>
    <w:rsid w:val="00073BB2"/>
    <w:rsid w:val="00074131"/>
    <w:rsid w:val="00074625"/>
    <w:rsid w:val="0007477D"/>
    <w:rsid w:val="00074BB4"/>
    <w:rsid w:val="00075B71"/>
    <w:rsid w:val="00076048"/>
    <w:rsid w:val="000760E8"/>
    <w:rsid w:val="000765CC"/>
    <w:rsid w:val="00076AAA"/>
    <w:rsid w:val="00076D13"/>
    <w:rsid w:val="00076EEB"/>
    <w:rsid w:val="00077800"/>
    <w:rsid w:val="000779A0"/>
    <w:rsid w:val="00077BC3"/>
    <w:rsid w:val="00080173"/>
    <w:rsid w:val="00080C75"/>
    <w:rsid w:val="00080CC4"/>
    <w:rsid w:val="00080EB3"/>
    <w:rsid w:val="00080FD2"/>
    <w:rsid w:val="0008119C"/>
    <w:rsid w:val="00081844"/>
    <w:rsid w:val="00081A3A"/>
    <w:rsid w:val="00081C94"/>
    <w:rsid w:val="00081D53"/>
    <w:rsid w:val="00081EDB"/>
    <w:rsid w:val="00082574"/>
    <w:rsid w:val="00082602"/>
    <w:rsid w:val="0008284F"/>
    <w:rsid w:val="00082C8A"/>
    <w:rsid w:val="000837C6"/>
    <w:rsid w:val="00083E8C"/>
    <w:rsid w:val="00083F10"/>
    <w:rsid w:val="00083FB1"/>
    <w:rsid w:val="000843E7"/>
    <w:rsid w:val="0008464D"/>
    <w:rsid w:val="00084689"/>
    <w:rsid w:val="00084724"/>
    <w:rsid w:val="000847BC"/>
    <w:rsid w:val="0008496F"/>
    <w:rsid w:val="0008497D"/>
    <w:rsid w:val="00084A14"/>
    <w:rsid w:val="00084F43"/>
    <w:rsid w:val="000854A7"/>
    <w:rsid w:val="00085DDA"/>
    <w:rsid w:val="000861DD"/>
    <w:rsid w:val="000863B8"/>
    <w:rsid w:val="00086576"/>
    <w:rsid w:val="00086803"/>
    <w:rsid w:val="00086ACF"/>
    <w:rsid w:val="00087BF2"/>
    <w:rsid w:val="00087DC0"/>
    <w:rsid w:val="00090DDC"/>
    <w:rsid w:val="00090DF3"/>
    <w:rsid w:val="00090EAD"/>
    <w:rsid w:val="00090FE8"/>
    <w:rsid w:val="000919FA"/>
    <w:rsid w:val="00091F13"/>
    <w:rsid w:val="000929F0"/>
    <w:rsid w:val="00092A95"/>
    <w:rsid w:val="00092A9E"/>
    <w:rsid w:val="00092E03"/>
    <w:rsid w:val="000933AD"/>
    <w:rsid w:val="00093410"/>
    <w:rsid w:val="00093A77"/>
    <w:rsid w:val="00093BD7"/>
    <w:rsid w:val="00093CCD"/>
    <w:rsid w:val="00094F89"/>
    <w:rsid w:val="00095543"/>
    <w:rsid w:val="00095661"/>
    <w:rsid w:val="0009590E"/>
    <w:rsid w:val="000961A5"/>
    <w:rsid w:val="00096295"/>
    <w:rsid w:val="0009672F"/>
    <w:rsid w:val="00096918"/>
    <w:rsid w:val="00096DFE"/>
    <w:rsid w:val="0009711D"/>
    <w:rsid w:val="00097414"/>
    <w:rsid w:val="00097776"/>
    <w:rsid w:val="000A01F9"/>
    <w:rsid w:val="000A03EF"/>
    <w:rsid w:val="000A0511"/>
    <w:rsid w:val="000A0540"/>
    <w:rsid w:val="000A0760"/>
    <w:rsid w:val="000A09F0"/>
    <w:rsid w:val="000A0C58"/>
    <w:rsid w:val="000A14F4"/>
    <w:rsid w:val="000A1578"/>
    <w:rsid w:val="000A172B"/>
    <w:rsid w:val="000A1A6D"/>
    <w:rsid w:val="000A1D92"/>
    <w:rsid w:val="000A1E62"/>
    <w:rsid w:val="000A28F2"/>
    <w:rsid w:val="000A317C"/>
    <w:rsid w:val="000A319A"/>
    <w:rsid w:val="000A3BDA"/>
    <w:rsid w:val="000A3E53"/>
    <w:rsid w:val="000A46C6"/>
    <w:rsid w:val="000A4736"/>
    <w:rsid w:val="000A4D38"/>
    <w:rsid w:val="000A4D9C"/>
    <w:rsid w:val="000A5661"/>
    <w:rsid w:val="000A5AA6"/>
    <w:rsid w:val="000A5CF1"/>
    <w:rsid w:val="000A5CF8"/>
    <w:rsid w:val="000A5EAE"/>
    <w:rsid w:val="000A6453"/>
    <w:rsid w:val="000A669F"/>
    <w:rsid w:val="000A6916"/>
    <w:rsid w:val="000A6AC1"/>
    <w:rsid w:val="000A6CB9"/>
    <w:rsid w:val="000A6CBD"/>
    <w:rsid w:val="000A6F54"/>
    <w:rsid w:val="000A74BB"/>
    <w:rsid w:val="000A789B"/>
    <w:rsid w:val="000A7C0E"/>
    <w:rsid w:val="000A7CDF"/>
    <w:rsid w:val="000B03E7"/>
    <w:rsid w:val="000B0747"/>
    <w:rsid w:val="000B0D77"/>
    <w:rsid w:val="000B0F7C"/>
    <w:rsid w:val="000B0FAD"/>
    <w:rsid w:val="000B109B"/>
    <w:rsid w:val="000B1459"/>
    <w:rsid w:val="000B19E8"/>
    <w:rsid w:val="000B1F54"/>
    <w:rsid w:val="000B201A"/>
    <w:rsid w:val="000B24BA"/>
    <w:rsid w:val="000B2D21"/>
    <w:rsid w:val="000B37AB"/>
    <w:rsid w:val="000B3976"/>
    <w:rsid w:val="000B3E45"/>
    <w:rsid w:val="000B4003"/>
    <w:rsid w:val="000B4171"/>
    <w:rsid w:val="000B4754"/>
    <w:rsid w:val="000B47A6"/>
    <w:rsid w:val="000B4ADB"/>
    <w:rsid w:val="000B4AF3"/>
    <w:rsid w:val="000B532B"/>
    <w:rsid w:val="000B55F5"/>
    <w:rsid w:val="000B5943"/>
    <w:rsid w:val="000B5AEB"/>
    <w:rsid w:val="000B5D05"/>
    <w:rsid w:val="000B6E4E"/>
    <w:rsid w:val="000B70A5"/>
    <w:rsid w:val="000B735B"/>
    <w:rsid w:val="000B7506"/>
    <w:rsid w:val="000B7A52"/>
    <w:rsid w:val="000B7B4B"/>
    <w:rsid w:val="000B7BCF"/>
    <w:rsid w:val="000B7EBD"/>
    <w:rsid w:val="000C00C4"/>
    <w:rsid w:val="000C0A15"/>
    <w:rsid w:val="000C0B40"/>
    <w:rsid w:val="000C0C2F"/>
    <w:rsid w:val="000C0E84"/>
    <w:rsid w:val="000C1013"/>
    <w:rsid w:val="000C155E"/>
    <w:rsid w:val="000C174A"/>
    <w:rsid w:val="000C17B9"/>
    <w:rsid w:val="000C1B72"/>
    <w:rsid w:val="000C1DE5"/>
    <w:rsid w:val="000C1EF8"/>
    <w:rsid w:val="000C2420"/>
    <w:rsid w:val="000C2852"/>
    <w:rsid w:val="000C2A13"/>
    <w:rsid w:val="000C2ACF"/>
    <w:rsid w:val="000C2B49"/>
    <w:rsid w:val="000C2B50"/>
    <w:rsid w:val="000C2D42"/>
    <w:rsid w:val="000C31F8"/>
    <w:rsid w:val="000C32C1"/>
    <w:rsid w:val="000C38C8"/>
    <w:rsid w:val="000C3B21"/>
    <w:rsid w:val="000C3F1F"/>
    <w:rsid w:val="000C4743"/>
    <w:rsid w:val="000C4DAE"/>
    <w:rsid w:val="000C4E10"/>
    <w:rsid w:val="000C4E6A"/>
    <w:rsid w:val="000C526E"/>
    <w:rsid w:val="000C535C"/>
    <w:rsid w:val="000C5408"/>
    <w:rsid w:val="000C5609"/>
    <w:rsid w:val="000C5713"/>
    <w:rsid w:val="000C57AD"/>
    <w:rsid w:val="000C5D5E"/>
    <w:rsid w:val="000C5DF8"/>
    <w:rsid w:val="000C60A6"/>
    <w:rsid w:val="000C638D"/>
    <w:rsid w:val="000C6663"/>
    <w:rsid w:val="000C6810"/>
    <w:rsid w:val="000C6EF4"/>
    <w:rsid w:val="000C6FEA"/>
    <w:rsid w:val="000C72D3"/>
    <w:rsid w:val="000C7365"/>
    <w:rsid w:val="000C7AA3"/>
    <w:rsid w:val="000C7C54"/>
    <w:rsid w:val="000C7D11"/>
    <w:rsid w:val="000C7E52"/>
    <w:rsid w:val="000C7ED2"/>
    <w:rsid w:val="000D06D2"/>
    <w:rsid w:val="000D07A5"/>
    <w:rsid w:val="000D0A7B"/>
    <w:rsid w:val="000D1145"/>
    <w:rsid w:val="000D1295"/>
    <w:rsid w:val="000D1881"/>
    <w:rsid w:val="000D1DC3"/>
    <w:rsid w:val="000D1E2C"/>
    <w:rsid w:val="000D2018"/>
    <w:rsid w:val="000D2870"/>
    <w:rsid w:val="000D297E"/>
    <w:rsid w:val="000D2A48"/>
    <w:rsid w:val="000D2AAA"/>
    <w:rsid w:val="000D2AF0"/>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910"/>
    <w:rsid w:val="000D5A69"/>
    <w:rsid w:val="000D5E55"/>
    <w:rsid w:val="000D5EB5"/>
    <w:rsid w:val="000D62E6"/>
    <w:rsid w:val="000D6782"/>
    <w:rsid w:val="000D6C52"/>
    <w:rsid w:val="000D6CA4"/>
    <w:rsid w:val="000D727B"/>
    <w:rsid w:val="000D7335"/>
    <w:rsid w:val="000D74D0"/>
    <w:rsid w:val="000D7504"/>
    <w:rsid w:val="000D76A8"/>
    <w:rsid w:val="000D76B5"/>
    <w:rsid w:val="000D78A4"/>
    <w:rsid w:val="000D7D4D"/>
    <w:rsid w:val="000D7DE1"/>
    <w:rsid w:val="000E0109"/>
    <w:rsid w:val="000E0198"/>
    <w:rsid w:val="000E04C8"/>
    <w:rsid w:val="000E05C5"/>
    <w:rsid w:val="000E0716"/>
    <w:rsid w:val="000E0742"/>
    <w:rsid w:val="000E0BCC"/>
    <w:rsid w:val="000E0F61"/>
    <w:rsid w:val="000E10B2"/>
    <w:rsid w:val="000E17B5"/>
    <w:rsid w:val="000E2ADC"/>
    <w:rsid w:val="000E2B20"/>
    <w:rsid w:val="000E2CAB"/>
    <w:rsid w:val="000E2D5D"/>
    <w:rsid w:val="000E2EC1"/>
    <w:rsid w:val="000E2EEE"/>
    <w:rsid w:val="000E3267"/>
    <w:rsid w:val="000E3528"/>
    <w:rsid w:val="000E3F60"/>
    <w:rsid w:val="000E5418"/>
    <w:rsid w:val="000E5A5C"/>
    <w:rsid w:val="000E5A8E"/>
    <w:rsid w:val="000E5B2F"/>
    <w:rsid w:val="000E5C8A"/>
    <w:rsid w:val="000E60EB"/>
    <w:rsid w:val="000E62FE"/>
    <w:rsid w:val="000E63CB"/>
    <w:rsid w:val="000E6947"/>
    <w:rsid w:val="000E6AD5"/>
    <w:rsid w:val="000E7C4F"/>
    <w:rsid w:val="000E7DCC"/>
    <w:rsid w:val="000E7E5A"/>
    <w:rsid w:val="000F003D"/>
    <w:rsid w:val="000F0087"/>
    <w:rsid w:val="000F0418"/>
    <w:rsid w:val="000F0A3C"/>
    <w:rsid w:val="000F0B8E"/>
    <w:rsid w:val="000F0C4B"/>
    <w:rsid w:val="000F0FE6"/>
    <w:rsid w:val="000F1039"/>
    <w:rsid w:val="000F1A87"/>
    <w:rsid w:val="000F1F15"/>
    <w:rsid w:val="000F20EE"/>
    <w:rsid w:val="000F2134"/>
    <w:rsid w:val="000F23A1"/>
    <w:rsid w:val="000F24BC"/>
    <w:rsid w:val="000F25F1"/>
    <w:rsid w:val="000F2EBE"/>
    <w:rsid w:val="000F2F14"/>
    <w:rsid w:val="000F3089"/>
    <w:rsid w:val="000F36E8"/>
    <w:rsid w:val="000F39EA"/>
    <w:rsid w:val="000F3B2E"/>
    <w:rsid w:val="000F3B56"/>
    <w:rsid w:val="000F493D"/>
    <w:rsid w:val="000F4BB4"/>
    <w:rsid w:val="000F4C8B"/>
    <w:rsid w:val="000F4D67"/>
    <w:rsid w:val="000F5067"/>
    <w:rsid w:val="000F52B3"/>
    <w:rsid w:val="000F557E"/>
    <w:rsid w:val="000F5E57"/>
    <w:rsid w:val="000F5F32"/>
    <w:rsid w:val="000F60A0"/>
    <w:rsid w:val="000F683E"/>
    <w:rsid w:val="000F6B34"/>
    <w:rsid w:val="000F6C33"/>
    <w:rsid w:val="000F6CC4"/>
    <w:rsid w:val="000F6E40"/>
    <w:rsid w:val="000F740A"/>
    <w:rsid w:val="000F7552"/>
    <w:rsid w:val="001004EA"/>
    <w:rsid w:val="001005FA"/>
    <w:rsid w:val="001008AA"/>
    <w:rsid w:val="00101002"/>
    <w:rsid w:val="00101266"/>
    <w:rsid w:val="00101291"/>
    <w:rsid w:val="001012AE"/>
    <w:rsid w:val="001012DE"/>
    <w:rsid w:val="00101B56"/>
    <w:rsid w:val="00101CD2"/>
    <w:rsid w:val="00101F53"/>
    <w:rsid w:val="00101F54"/>
    <w:rsid w:val="001020AF"/>
    <w:rsid w:val="001024F2"/>
    <w:rsid w:val="00103173"/>
    <w:rsid w:val="0010332B"/>
    <w:rsid w:val="00103C1B"/>
    <w:rsid w:val="00103C67"/>
    <w:rsid w:val="00104786"/>
    <w:rsid w:val="0010485D"/>
    <w:rsid w:val="00104B6E"/>
    <w:rsid w:val="00105109"/>
    <w:rsid w:val="001054D0"/>
    <w:rsid w:val="001055C1"/>
    <w:rsid w:val="0010583F"/>
    <w:rsid w:val="00105BEC"/>
    <w:rsid w:val="00105E42"/>
    <w:rsid w:val="00106413"/>
    <w:rsid w:val="001064AF"/>
    <w:rsid w:val="00106C9B"/>
    <w:rsid w:val="00107213"/>
    <w:rsid w:val="0010726F"/>
    <w:rsid w:val="001076F6"/>
    <w:rsid w:val="00107854"/>
    <w:rsid w:val="00107A18"/>
    <w:rsid w:val="00107A3E"/>
    <w:rsid w:val="00107BEF"/>
    <w:rsid w:val="00110805"/>
    <w:rsid w:val="00110932"/>
    <w:rsid w:val="00110970"/>
    <w:rsid w:val="00110F52"/>
    <w:rsid w:val="00110FA2"/>
    <w:rsid w:val="001113A6"/>
    <w:rsid w:val="001119FF"/>
    <w:rsid w:val="00111CA4"/>
    <w:rsid w:val="001121E8"/>
    <w:rsid w:val="00112630"/>
    <w:rsid w:val="001127B9"/>
    <w:rsid w:val="0011310B"/>
    <w:rsid w:val="00113424"/>
    <w:rsid w:val="0011348F"/>
    <w:rsid w:val="0011356D"/>
    <w:rsid w:val="001137B1"/>
    <w:rsid w:val="00113A1C"/>
    <w:rsid w:val="00113AB1"/>
    <w:rsid w:val="00113D85"/>
    <w:rsid w:val="00114629"/>
    <w:rsid w:val="0011485D"/>
    <w:rsid w:val="00114B09"/>
    <w:rsid w:val="00114D38"/>
    <w:rsid w:val="001155BA"/>
    <w:rsid w:val="00115DA3"/>
    <w:rsid w:val="001161E0"/>
    <w:rsid w:val="001163C4"/>
    <w:rsid w:val="0011647C"/>
    <w:rsid w:val="001166EA"/>
    <w:rsid w:val="0011732A"/>
    <w:rsid w:val="001177F8"/>
    <w:rsid w:val="00117B94"/>
    <w:rsid w:val="00117B9E"/>
    <w:rsid w:val="0012050B"/>
    <w:rsid w:val="001209B5"/>
    <w:rsid w:val="00120A16"/>
    <w:rsid w:val="00121059"/>
    <w:rsid w:val="001211DF"/>
    <w:rsid w:val="00121D89"/>
    <w:rsid w:val="00122A10"/>
    <w:rsid w:val="00122D5C"/>
    <w:rsid w:val="00122EFD"/>
    <w:rsid w:val="00123099"/>
    <w:rsid w:val="00123350"/>
    <w:rsid w:val="00123560"/>
    <w:rsid w:val="00123AC3"/>
    <w:rsid w:val="00124050"/>
    <w:rsid w:val="0012431C"/>
    <w:rsid w:val="0012454B"/>
    <w:rsid w:val="00124873"/>
    <w:rsid w:val="001255A7"/>
    <w:rsid w:val="00125A70"/>
    <w:rsid w:val="00125C14"/>
    <w:rsid w:val="0012616B"/>
    <w:rsid w:val="00126480"/>
    <w:rsid w:val="001265E5"/>
    <w:rsid w:val="00126A71"/>
    <w:rsid w:val="00126BA3"/>
    <w:rsid w:val="00126F2E"/>
    <w:rsid w:val="001276D7"/>
    <w:rsid w:val="00127F07"/>
    <w:rsid w:val="00130299"/>
    <w:rsid w:val="00130465"/>
    <w:rsid w:val="00130531"/>
    <w:rsid w:val="0013062B"/>
    <w:rsid w:val="00130AB7"/>
    <w:rsid w:val="00130B38"/>
    <w:rsid w:val="00130BB3"/>
    <w:rsid w:val="00130C72"/>
    <w:rsid w:val="001319F7"/>
    <w:rsid w:val="00131A0F"/>
    <w:rsid w:val="00131C32"/>
    <w:rsid w:val="00131D52"/>
    <w:rsid w:val="00131E97"/>
    <w:rsid w:val="00132002"/>
    <w:rsid w:val="00132805"/>
    <w:rsid w:val="00132AFF"/>
    <w:rsid w:val="00132D41"/>
    <w:rsid w:val="00132E09"/>
    <w:rsid w:val="00133BFD"/>
    <w:rsid w:val="00133D5A"/>
    <w:rsid w:val="001343EF"/>
    <w:rsid w:val="0013449A"/>
    <w:rsid w:val="00134621"/>
    <w:rsid w:val="00134748"/>
    <w:rsid w:val="00134B27"/>
    <w:rsid w:val="00134CB2"/>
    <w:rsid w:val="00134E91"/>
    <w:rsid w:val="00134ED3"/>
    <w:rsid w:val="0013521B"/>
    <w:rsid w:val="001353CB"/>
    <w:rsid w:val="00135778"/>
    <w:rsid w:val="0013609D"/>
    <w:rsid w:val="00136137"/>
    <w:rsid w:val="00136693"/>
    <w:rsid w:val="00136796"/>
    <w:rsid w:val="001369A9"/>
    <w:rsid w:val="00136A90"/>
    <w:rsid w:val="00136D27"/>
    <w:rsid w:val="00136F0C"/>
    <w:rsid w:val="00136F26"/>
    <w:rsid w:val="001373DD"/>
    <w:rsid w:val="0013746B"/>
    <w:rsid w:val="001374F0"/>
    <w:rsid w:val="0013766A"/>
    <w:rsid w:val="00137C83"/>
    <w:rsid w:val="00137CB7"/>
    <w:rsid w:val="0014002F"/>
    <w:rsid w:val="0014069F"/>
    <w:rsid w:val="001407F8"/>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9C"/>
    <w:rsid w:val="001432DC"/>
    <w:rsid w:val="001432F3"/>
    <w:rsid w:val="0014354B"/>
    <w:rsid w:val="001437E6"/>
    <w:rsid w:val="001443E2"/>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3A4"/>
    <w:rsid w:val="0015061E"/>
    <w:rsid w:val="001507EF"/>
    <w:rsid w:val="0015095C"/>
    <w:rsid w:val="00150F74"/>
    <w:rsid w:val="00151140"/>
    <w:rsid w:val="00151621"/>
    <w:rsid w:val="001517DD"/>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BB0"/>
    <w:rsid w:val="00154CB6"/>
    <w:rsid w:val="001555E1"/>
    <w:rsid w:val="00155829"/>
    <w:rsid w:val="00155A59"/>
    <w:rsid w:val="00155AEF"/>
    <w:rsid w:val="0015618A"/>
    <w:rsid w:val="001561E2"/>
    <w:rsid w:val="001562C7"/>
    <w:rsid w:val="0015674E"/>
    <w:rsid w:val="00156774"/>
    <w:rsid w:val="00156A33"/>
    <w:rsid w:val="00156AF9"/>
    <w:rsid w:val="00156B90"/>
    <w:rsid w:val="00156CFF"/>
    <w:rsid w:val="0015724C"/>
    <w:rsid w:val="001573BC"/>
    <w:rsid w:val="001573CC"/>
    <w:rsid w:val="00157694"/>
    <w:rsid w:val="001579B4"/>
    <w:rsid w:val="00157B34"/>
    <w:rsid w:val="001601FC"/>
    <w:rsid w:val="001604DE"/>
    <w:rsid w:val="00160BB7"/>
    <w:rsid w:val="00161404"/>
    <w:rsid w:val="0016172D"/>
    <w:rsid w:val="00161762"/>
    <w:rsid w:val="001617FE"/>
    <w:rsid w:val="00162401"/>
    <w:rsid w:val="001625F2"/>
    <w:rsid w:val="001638C3"/>
    <w:rsid w:val="001639FF"/>
    <w:rsid w:val="00163BAD"/>
    <w:rsid w:val="00163E22"/>
    <w:rsid w:val="00163E3C"/>
    <w:rsid w:val="00163EC2"/>
    <w:rsid w:val="00163F04"/>
    <w:rsid w:val="00164061"/>
    <w:rsid w:val="00164125"/>
    <w:rsid w:val="001644C0"/>
    <w:rsid w:val="00164BBF"/>
    <w:rsid w:val="00164D43"/>
    <w:rsid w:val="001658F0"/>
    <w:rsid w:val="0016592B"/>
    <w:rsid w:val="00165FC0"/>
    <w:rsid w:val="0016621A"/>
    <w:rsid w:val="00166DB0"/>
    <w:rsid w:val="001672E2"/>
    <w:rsid w:val="001674BC"/>
    <w:rsid w:val="00167EC4"/>
    <w:rsid w:val="00170054"/>
    <w:rsid w:val="0017011E"/>
    <w:rsid w:val="00170A5C"/>
    <w:rsid w:val="00170B14"/>
    <w:rsid w:val="00170E7F"/>
    <w:rsid w:val="00170F0F"/>
    <w:rsid w:val="00171095"/>
    <w:rsid w:val="0017116E"/>
    <w:rsid w:val="0017158A"/>
    <w:rsid w:val="00171B4F"/>
    <w:rsid w:val="00171DBC"/>
    <w:rsid w:val="00171F57"/>
    <w:rsid w:val="0017243D"/>
    <w:rsid w:val="00172770"/>
    <w:rsid w:val="001728CD"/>
    <w:rsid w:val="0017293C"/>
    <w:rsid w:val="00172953"/>
    <w:rsid w:val="00172B02"/>
    <w:rsid w:val="00172B85"/>
    <w:rsid w:val="00172D09"/>
    <w:rsid w:val="001730D7"/>
    <w:rsid w:val="001736B0"/>
    <w:rsid w:val="001736D2"/>
    <w:rsid w:val="00173F98"/>
    <w:rsid w:val="001740BC"/>
    <w:rsid w:val="00174552"/>
    <w:rsid w:val="00174B92"/>
    <w:rsid w:val="00174D06"/>
    <w:rsid w:val="00174FAC"/>
    <w:rsid w:val="00175CA0"/>
    <w:rsid w:val="00175FA6"/>
    <w:rsid w:val="001763AE"/>
    <w:rsid w:val="00176607"/>
    <w:rsid w:val="0017661A"/>
    <w:rsid w:val="00176811"/>
    <w:rsid w:val="001768A3"/>
    <w:rsid w:val="00176B38"/>
    <w:rsid w:val="00176CB2"/>
    <w:rsid w:val="00176E19"/>
    <w:rsid w:val="0017712F"/>
    <w:rsid w:val="0017715F"/>
    <w:rsid w:val="00177849"/>
    <w:rsid w:val="00177AB6"/>
    <w:rsid w:val="0018002A"/>
    <w:rsid w:val="0018017B"/>
    <w:rsid w:val="00180283"/>
    <w:rsid w:val="00180A45"/>
    <w:rsid w:val="00180F84"/>
    <w:rsid w:val="00180FDD"/>
    <w:rsid w:val="001813D4"/>
    <w:rsid w:val="00181C70"/>
    <w:rsid w:val="00181CB3"/>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907"/>
    <w:rsid w:val="0018394D"/>
    <w:rsid w:val="00183971"/>
    <w:rsid w:val="00183B07"/>
    <w:rsid w:val="00183CDB"/>
    <w:rsid w:val="0018414F"/>
    <w:rsid w:val="00184971"/>
    <w:rsid w:val="00184A4A"/>
    <w:rsid w:val="00184CB5"/>
    <w:rsid w:val="00184EA6"/>
    <w:rsid w:val="00184EFA"/>
    <w:rsid w:val="001851CA"/>
    <w:rsid w:val="0018535F"/>
    <w:rsid w:val="00185957"/>
    <w:rsid w:val="001859AE"/>
    <w:rsid w:val="00185C31"/>
    <w:rsid w:val="00185D25"/>
    <w:rsid w:val="00185DF2"/>
    <w:rsid w:val="00186272"/>
    <w:rsid w:val="001869AE"/>
    <w:rsid w:val="00186DAC"/>
    <w:rsid w:val="00187073"/>
    <w:rsid w:val="0018791E"/>
    <w:rsid w:val="00187B18"/>
    <w:rsid w:val="00187F86"/>
    <w:rsid w:val="00190216"/>
    <w:rsid w:val="00190305"/>
    <w:rsid w:val="001905CE"/>
    <w:rsid w:val="00190865"/>
    <w:rsid w:val="001909A2"/>
    <w:rsid w:val="00190FCE"/>
    <w:rsid w:val="00191004"/>
    <w:rsid w:val="00191063"/>
    <w:rsid w:val="001910E1"/>
    <w:rsid w:val="001915B5"/>
    <w:rsid w:val="001915ED"/>
    <w:rsid w:val="00191776"/>
    <w:rsid w:val="0019185A"/>
    <w:rsid w:val="0019186B"/>
    <w:rsid w:val="00191E96"/>
    <w:rsid w:val="00191EBF"/>
    <w:rsid w:val="00192358"/>
    <w:rsid w:val="001928C7"/>
    <w:rsid w:val="00192902"/>
    <w:rsid w:val="00193622"/>
    <w:rsid w:val="00193E14"/>
    <w:rsid w:val="00193EE4"/>
    <w:rsid w:val="00193FB6"/>
    <w:rsid w:val="001941AA"/>
    <w:rsid w:val="00194AEB"/>
    <w:rsid w:val="00194CBE"/>
    <w:rsid w:val="00194E41"/>
    <w:rsid w:val="00194EFA"/>
    <w:rsid w:val="00194F79"/>
    <w:rsid w:val="0019570A"/>
    <w:rsid w:val="00195AE6"/>
    <w:rsid w:val="00195D08"/>
    <w:rsid w:val="00195F59"/>
    <w:rsid w:val="001960F1"/>
    <w:rsid w:val="001970A0"/>
    <w:rsid w:val="00197350"/>
    <w:rsid w:val="00197DF6"/>
    <w:rsid w:val="001A000B"/>
    <w:rsid w:val="001A0145"/>
    <w:rsid w:val="001A016C"/>
    <w:rsid w:val="001A0279"/>
    <w:rsid w:val="001A03E1"/>
    <w:rsid w:val="001A0587"/>
    <w:rsid w:val="001A058A"/>
    <w:rsid w:val="001A0904"/>
    <w:rsid w:val="001A0C06"/>
    <w:rsid w:val="001A0C3F"/>
    <w:rsid w:val="001A0E35"/>
    <w:rsid w:val="001A0F7E"/>
    <w:rsid w:val="001A10D8"/>
    <w:rsid w:val="001A1A4A"/>
    <w:rsid w:val="001A20D6"/>
    <w:rsid w:val="001A247E"/>
    <w:rsid w:val="001A253D"/>
    <w:rsid w:val="001A277F"/>
    <w:rsid w:val="001A2842"/>
    <w:rsid w:val="001A2BEB"/>
    <w:rsid w:val="001A2C9D"/>
    <w:rsid w:val="001A2E2D"/>
    <w:rsid w:val="001A2F02"/>
    <w:rsid w:val="001A2FDD"/>
    <w:rsid w:val="001A3019"/>
    <w:rsid w:val="001A3263"/>
    <w:rsid w:val="001A3B9A"/>
    <w:rsid w:val="001A4061"/>
    <w:rsid w:val="001A4120"/>
    <w:rsid w:val="001A45E2"/>
    <w:rsid w:val="001A4747"/>
    <w:rsid w:val="001A4AC8"/>
    <w:rsid w:val="001A5619"/>
    <w:rsid w:val="001A5D6C"/>
    <w:rsid w:val="001A6242"/>
    <w:rsid w:val="001A646C"/>
    <w:rsid w:val="001A6E01"/>
    <w:rsid w:val="001A72A8"/>
    <w:rsid w:val="001A766A"/>
    <w:rsid w:val="001A76D5"/>
    <w:rsid w:val="001A7BFC"/>
    <w:rsid w:val="001A7C05"/>
    <w:rsid w:val="001B040D"/>
    <w:rsid w:val="001B0898"/>
    <w:rsid w:val="001B095E"/>
    <w:rsid w:val="001B0C80"/>
    <w:rsid w:val="001B0E04"/>
    <w:rsid w:val="001B0E88"/>
    <w:rsid w:val="001B0FD6"/>
    <w:rsid w:val="001B1064"/>
    <w:rsid w:val="001B13D1"/>
    <w:rsid w:val="001B144E"/>
    <w:rsid w:val="001B1867"/>
    <w:rsid w:val="001B1BDC"/>
    <w:rsid w:val="001B1E4A"/>
    <w:rsid w:val="001B243D"/>
    <w:rsid w:val="001B274B"/>
    <w:rsid w:val="001B2F1A"/>
    <w:rsid w:val="001B30FD"/>
    <w:rsid w:val="001B44AE"/>
    <w:rsid w:val="001B48D4"/>
    <w:rsid w:val="001B4FB4"/>
    <w:rsid w:val="001B5033"/>
    <w:rsid w:val="001B5A40"/>
    <w:rsid w:val="001B6418"/>
    <w:rsid w:val="001B6520"/>
    <w:rsid w:val="001B668B"/>
    <w:rsid w:val="001B6D86"/>
    <w:rsid w:val="001B7101"/>
    <w:rsid w:val="001B71EE"/>
    <w:rsid w:val="001B723A"/>
    <w:rsid w:val="001B7A06"/>
    <w:rsid w:val="001B7CE4"/>
    <w:rsid w:val="001C0B31"/>
    <w:rsid w:val="001C1391"/>
    <w:rsid w:val="001C1C25"/>
    <w:rsid w:val="001C208C"/>
    <w:rsid w:val="001C2514"/>
    <w:rsid w:val="001C2745"/>
    <w:rsid w:val="001C2C16"/>
    <w:rsid w:val="001C2C4E"/>
    <w:rsid w:val="001C2E15"/>
    <w:rsid w:val="001C3750"/>
    <w:rsid w:val="001C3FB9"/>
    <w:rsid w:val="001C3FC1"/>
    <w:rsid w:val="001C4623"/>
    <w:rsid w:val="001C4CE3"/>
    <w:rsid w:val="001C4D3F"/>
    <w:rsid w:val="001C5542"/>
    <w:rsid w:val="001C6111"/>
    <w:rsid w:val="001C61C5"/>
    <w:rsid w:val="001C629C"/>
    <w:rsid w:val="001C6481"/>
    <w:rsid w:val="001C64A4"/>
    <w:rsid w:val="001C6F41"/>
    <w:rsid w:val="001C7244"/>
    <w:rsid w:val="001C729E"/>
    <w:rsid w:val="001C72D1"/>
    <w:rsid w:val="001C762C"/>
    <w:rsid w:val="001C7731"/>
    <w:rsid w:val="001C7812"/>
    <w:rsid w:val="001C7AEB"/>
    <w:rsid w:val="001C7C12"/>
    <w:rsid w:val="001D002D"/>
    <w:rsid w:val="001D00FE"/>
    <w:rsid w:val="001D0103"/>
    <w:rsid w:val="001D03B6"/>
    <w:rsid w:val="001D0962"/>
    <w:rsid w:val="001D0972"/>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41BB"/>
    <w:rsid w:val="001D43DC"/>
    <w:rsid w:val="001D43E8"/>
    <w:rsid w:val="001D452D"/>
    <w:rsid w:val="001D45E8"/>
    <w:rsid w:val="001D4954"/>
    <w:rsid w:val="001D4B94"/>
    <w:rsid w:val="001D4C96"/>
    <w:rsid w:val="001D50FF"/>
    <w:rsid w:val="001D5312"/>
    <w:rsid w:val="001D544B"/>
    <w:rsid w:val="001D548E"/>
    <w:rsid w:val="001D5A80"/>
    <w:rsid w:val="001D5DEC"/>
    <w:rsid w:val="001D6667"/>
    <w:rsid w:val="001D6ED4"/>
    <w:rsid w:val="001D7138"/>
    <w:rsid w:val="001E0507"/>
    <w:rsid w:val="001E051C"/>
    <w:rsid w:val="001E0638"/>
    <w:rsid w:val="001E07C6"/>
    <w:rsid w:val="001E0810"/>
    <w:rsid w:val="001E088C"/>
    <w:rsid w:val="001E0912"/>
    <w:rsid w:val="001E0DB9"/>
    <w:rsid w:val="001E12F4"/>
    <w:rsid w:val="001E1492"/>
    <w:rsid w:val="001E1D14"/>
    <w:rsid w:val="001E1D86"/>
    <w:rsid w:val="001E2B27"/>
    <w:rsid w:val="001E30F3"/>
    <w:rsid w:val="001E3472"/>
    <w:rsid w:val="001E3541"/>
    <w:rsid w:val="001E381A"/>
    <w:rsid w:val="001E41E5"/>
    <w:rsid w:val="001E43F8"/>
    <w:rsid w:val="001E4849"/>
    <w:rsid w:val="001E48BA"/>
    <w:rsid w:val="001E4FC2"/>
    <w:rsid w:val="001E5070"/>
    <w:rsid w:val="001E57BD"/>
    <w:rsid w:val="001E58E9"/>
    <w:rsid w:val="001E5C2F"/>
    <w:rsid w:val="001E5EDF"/>
    <w:rsid w:val="001E71EC"/>
    <w:rsid w:val="001E7468"/>
    <w:rsid w:val="001E77A3"/>
    <w:rsid w:val="001E7A62"/>
    <w:rsid w:val="001E7AD8"/>
    <w:rsid w:val="001E7C33"/>
    <w:rsid w:val="001E7F5D"/>
    <w:rsid w:val="001E7FAF"/>
    <w:rsid w:val="001F00A8"/>
    <w:rsid w:val="001F0727"/>
    <w:rsid w:val="001F081E"/>
    <w:rsid w:val="001F0B04"/>
    <w:rsid w:val="001F1279"/>
    <w:rsid w:val="001F15F6"/>
    <w:rsid w:val="001F1700"/>
    <w:rsid w:val="001F1C86"/>
    <w:rsid w:val="001F1D5E"/>
    <w:rsid w:val="001F2122"/>
    <w:rsid w:val="001F22D1"/>
    <w:rsid w:val="001F2A15"/>
    <w:rsid w:val="001F2CF3"/>
    <w:rsid w:val="001F38C4"/>
    <w:rsid w:val="001F3CE8"/>
    <w:rsid w:val="001F3E44"/>
    <w:rsid w:val="001F5F0D"/>
    <w:rsid w:val="001F6562"/>
    <w:rsid w:val="001F6A95"/>
    <w:rsid w:val="001F738A"/>
    <w:rsid w:val="001F78D6"/>
    <w:rsid w:val="001F795E"/>
    <w:rsid w:val="001F7A19"/>
    <w:rsid w:val="001F7A87"/>
    <w:rsid w:val="001F7DDF"/>
    <w:rsid w:val="0020046F"/>
    <w:rsid w:val="00200646"/>
    <w:rsid w:val="00200740"/>
    <w:rsid w:val="002007BA"/>
    <w:rsid w:val="00200903"/>
    <w:rsid w:val="0020097F"/>
    <w:rsid w:val="00200D4F"/>
    <w:rsid w:val="00200E40"/>
    <w:rsid w:val="002013BC"/>
    <w:rsid w:val="002018A3"/>
    <w:rsid w:val="0020192D"/>
    <w:rsid w:val="00201A87"/>
    <w:rsid w:val="00201ED5"/>
    <w:rsid w:val="00202352"/>
    <w:rsid w:val="00202768"/>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4238"/>
    <w:rsid w:val="00204413"/>
    <w:rsid w:val="00204703"/>
    <w:rsid w:val="00204DBF"/>
    <w:rsid w:val="0020510D"/>
    <w:rsid w:val="00205244"/>
    <w:rsid w:val="00205275"/>
    <w:rsid w:val="002052C4"/>
    <w:rsid w:val="002052ED"/>
    <w:rsid w:val="002056D6"/>
    <w:rsid w:val="002057F6"/>
    <w:rsid w:val="00205A6D"/>
    <w:rsid w:val="00205A8F"/>
    <w:rsid w:val="00205FF9"/>
    <w:rsid w:val="002069D2"/>
    <w:rsid w:val="00206C35"/>
    <w:rsid w:val="0020716C"/>
    <w:rsid w:val="00207261"/>
    <w:rsid w:val="002075CE"/>
    <w:rsid w:val="002076B8"/>
    <w:rsid w:val="00207A14"/>
    <w:rsid w:val="00207D54"/>
    <w:rsid w:val="00207F0C"/>
    <w:rsid w:val="00210871"/>
    <w:rsid w:val="0021097D"/>
    <w:rsid w:val="00210C72"/>
    <w:rsid w:val="00210EC2"/>
    <w:rsid w:val="00210EC9"/>
    <w:rsid w:val="00210F40"/>
    <w:rsid w:val="0021150E"/>
    <w:rsid w:val="002118C6"/>
    <w:rsid w:val="00211EDE"/>
    <w:rsid w:val="00211F77"/>
    <w:rsid w:val="00212315"/>
    <w:rsid w:val="002124FF"/>
    <w:rsid w:val="002128CE"/>
    <w:rsid w:val="00212D5B"/>
    <w:rsid w:val="002134E6"/>
    <w:rsid w:val="00213690"/>
    <w:rsid w:val="002136BE"/>
    <w:rsid w:val="00213749"/>
    <w:rsid w:val="002138FD"/>
    <w:rsid w:val="00213E59"/>
    <w:rsid w:val="00214299"/>
    <w:rsid w:val="0021491C"/>
    <w:rsid w:val="00214EEF"/>
    <w:rsid w:val="00215194"/>
    <w:rsid w:val="00215CE0"/>
    <w:rsid w:val="00215DB7"/>
    <w:rsid w:val="00215F5B"/>
    <w:rsid w:val="0021615E"/>
    <w:rsid w:val="002164AB"/>
    <w:rsid w:val="0021682A"/>
    <w:rsid w:val="00216842"/>
    <w:rsid w:val="00216860"/>
    <w:rsid w:val="00216A71"/>
    <w:rsid w:val="00216FEA"/>
    <w:rsid w:val="00217419"/>
    <w:rsid w:val="0021778D"/>
    <w:rsid w:val="00217859"/>
    <w:rsid w:val="00220120"/>
    <w:rsid w:val="00220472"/>
    <w:rsid w:val="002208A7"/>
    <w:rsid w:val="00220B82"/>
    <w:rsid w:val="00220D35"/>
    <w:rsid w:val="002211E2"/>
    <w:rsid w:val="0022124D"/>
    <w:rsid w:val="0022132E"/>
    <w:rsid w:val="0022198B"/>
    <w:rsid w:val="00221B03"/>
    <w:rsid w:val="00221BC2"/>
    <w:rsid w:val="00222125"/>
    <w:rsid w:val="002223EC"/>
    <w:rsid w:val="00222470"/>
    <w:rsid w:val="00222B65"/>
    <w:rsid w:val="00222B6B"/>
    <w:rsid w:val="00222DA0"/>
    <w:rsid w:val="00222FF5"/>
    <w:rsid w:val="0022310C"/>
    <w:rsid w:val="002231BC"/>
    <w:rsid w:val="0022356B"/>
    <w:rsid w:val="00223D54"/>
    <w:rsid w:val="00223F5A"/>
    <w:rsid w:val="002241C7"/>
    <w:rsid w:val="0022424A"/>
    <w:rsid w:val="00224368"/>
    <w:rsid w:val="002248A9"/>
    <w:rsid w:val="00224D47"/>
    <w:rsid w:val="00224F7B"/>
    <w:rsid w:val="0022630B"/>
    <w:rsid w:val="00226AC5"/>
    <w:rsid w:val="0022761B"/>
    <w:rsid w:val="00230118"/>
    <w:rsid w:val="002301C6"/>
    <w:rsid w:val="00230659"/>
    <w:rsid w:val="00230B53"/>
    <w:rsid w:val="00230D4E"/>
    <w:rsid w:val="00230FFE"/>
    <w:rsid w:val="00231189"/>
    <w:rsid w:val="00231317"/>
    <w:rsid w:val="0023214A"/>
    <w:rsid w:val="00232FFE"/>
    <w:rsid w:val="002333EA"/>
    <w:rsid w:val="0023367F"/>
    <w:rsid w:val="00233682"/>
    <w:rsid w:val="0023395C"/>
    <w:rsid w:val="00233A05"/>
    <w:rsid w:val="00233D72"/>
    <w:rsid w:val="00233E02"/>
    <w:rsid w:val="00233E8B"/>
    <w:rsid w:val="00233F33"/>
    <w:rsid w:val="0023426B"/>
    <w:rsid w:val="00234660"/>
    <w:rsid w:val="00234672"/>
    <w:rsid w:val="00234944"/>
    <w:rsid w:val="00234A5A"/>
    <w:rsid w:val="00234D0C"/>
    <w:rsid w:val="00234F85"/>
    <w:rsid w:val="002356B9"/>
    <w:rsid w:val="00235881"/>
    <w:rsid w:val="00235AD7"/>
    <w:rsid w:val="00235DA2"/>
    <w:rsid w:val="002362B0"/>
    <w:rsid w:val="00236344"/>
    <w:rsid w:val="00236480"/>
    <w:rsid w:val="002366E2"/>
    <w:rsid w:val="002367A7"/>
    <w:rsid w:val="00236BDA"/>
    <w:rsid w:val="00236BF5"/>
    <w:rsid w:val="00236E52"/>
    <w:rsid w:val="00236FB8"/>
    <w:rsid w:val="002376FD"/>
    <w:rsid w:val="00237CEA"/>
    <w:rsid w:val="0024006C"/>
    <w:rsid w:val="0024046B"/>
    <w:rsid w:val="002404DC"/>
    <w:rsid w:val="002409A8"/>
    <w:rsid w:val="00240CB9"/>
    <w:rsid w:val="00240DFE"/>
    <w:rsid w:val="002412E4"/>
    <w:rsid w:val="00241581"/>
    <w:rsid w:val="00241B11"/>
    <w:rsid w:val="00241E4B"/>
    <w:rsid w:val="00241EC4"/>
    <w:rsid w:val="0024263C"/>
    <w:rsid w:val="002427A0"/>
    <w:rsid w:val="00242921"/>
    <w:rsid w:val="00242A8D"/>
    <w:rsid w:val="00242BE4"/>
    <w:rsid w:val="00242D35"/>
    <w:rsid w:val="00242F80"/>
    <w:rsid w:val="00243304"/>
    <w:rsid w:val="002433E4"/>
    <w:rsid w:val="002439EE"/>
    <w:rsid w:val="00243A5B"/>
    <w:rsid w:val="00243D90"/>
    <w:rsid w:val="00244155"/>
    <w:rsid w:val="00244200"/>
    <w:rsid w:val="00244323"/>
    <w:rsid w:val="002445AD"/>
    <w:rsid w:val="0024473D"/>
    <w:rsid w:val="0024492C"/>
    <w:rsid w:val="002458DB"/>
    <w:rsid w:val="00245ADE"/>
    <w:rsid w:val="00245E6E"/>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10FA"/>
    <w:rsid w:val="00251367"/>
    <w:rsid w:val="0025183A"/>
    <w:rsid w:val="002519F0"/>
    <w:rsid w:val="00251B5E"/>
    <w:rsid w:val="00251EA7"/>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1C6"/>
    <w:rsid w:val="0025421F"/>
    <w:rsid w:val="002548C6"/>
    <w:rsid w:val="00254DB3"/>
    <w:rsid w:val="002556F6"/>
    <w:rsid w:val="0025589E"/>
    <w:rsid w:val="00255B60"/>
    <w:rsid w:val="002560A5"/>
    <w:rsid w:val="002560AA"/>
    <w:rsid w:val="00256412"/>
    <w:rsid w:val="00256641"/>
    <w:rsid w:val="002568A6"/>
    <w:rsid w:val="00256D68"/>
    <w:rsid w:val="00256FEB"/>
    <w:rsid w:val="00257205"/>
    <w:rsid w:val="0025740A"/>
    <w:rsid w:val="00257A60"/>
    <w:rsid w:val="00257AA5"/>
    <w:rsid w:val="00257C89"/>
    <w:rsid w:val="002601E4"/>
    <w:rsid w:val="002602E1"/>
    <w:rsid w:val="00260306"/>
    <w:rsid w:val="00260424"/>
    <w:rsid w:val="00260438"/>
    <w:rsid w:val="00260620"/>
    <w:rsid w:val="00260AB2"/>
    <w:rsid w:val="00260AF0"/>
    <w:rsid w:val="00260CE5"/>
    <w:rsid w:val="00260F23"/>
    <w:rsid w:val="00260F27"/>
    <w:rsid w:val="0026136F"/>
    <w:rsid w:val="002614D3"/>
    <w:rsid w:val="00261C23"/>
    <w:rsid w:val="0026256F"/>
    <w:rsid w:val="00262E93"/>
    <w:rsid w:val="002633EB"/>
    <w:rsid w:val="0026355F"/>
    <w:rsid w:val="00264311"/>
    <w:rsid w:val="00264324"/>
    <w:rsid w:val="0026435B"/>
    <w:rsid w:val="0026460A"/>
    <w:rsid w:val="00264750"/>
    <w:rsid w:val="00264D7A"/>
    <w:rsid w:val="002650AC"/>
    <w:rsid w:val="002652B7"/>
    <w:rsid w:val="00265402"/>
    <w:rsid w:val="00265969"/>
    <w:rsid w:val="00265FD7"/>
    <w:rsid w:val="00266409"/>
    <w:rsid w:val="0026651A"/>
    <w:rsid w:val="00266E54"/>
    <w:rsid w:val="00266FAC"/>
    <w:rsid w:val="00267189"/>
    <w:rsid w:val="0026720C"/>
    <w:rsid w:val="0026730E"/>
    <w:rsid w:val="0026775E"/>
    <w:rsid w:val="0026799A"/>
    <w:rsid w:val="00267AB4"/>
    <w:rsid w:val="00270219"/>
    <w:rsid w:val="0027021E"/>
    <w:rsid w:val="002704F3"/>
    <w:rsid w:val="00270513"/>
    <w:rsid w:val="00270C58"/>
    <w:rsid w:val="00271039"/>
    <w:rsid w:val="0027112D"/>
    <w:rsid w:val="00271447"/>
    <w:rsid w:val="002715E8"/>
    <w:rsid w:val="0027185F"/>
    <w:rsid w:val="002718D4"/>
    <w:rsid w:val="00271AF7"/>
    <w:rsid w:val="00271E6C"/>
    <w:rsid w:val="002720FB"/>
    <w:rsid w:val="00272688"/>
    <w:rsid w:val="00272A95"/>
    <w:rsid w:val="00272AE7"/>
    <w:rsid w:val="00272DA4"/>
    <w:rsid w:val="002730DD"/>
    <w:rsid w:val="00273D51"/>
    <w:rsid w:val="00273E66"/>
    <w:rsid w:val="002742A6"/>
    <w:rsid w:val="002744AD"/>
    <w:rsid w:val="0027499C"/>
    <w:rsid w:val="00274E6C"/>
    <w:rsid w:val="00274EEA"/>
    <w:rsid w:val="0027524A"/>
    <w:rsid w:val="00275792"/>
    <w:rsid w:val="00275B52"/>
    <w:rsid w:val="00275B6F"/>
    <w:rsid w:val="00275B95"/>
    <w:rsid w:val="00275DAF"/>
    <w:rsid w:val="00275F6B"/>
    <w:rsid w:val="00276286"/>
    <w:rsid w:val="00276299"/>
    <w:rsid w:val="002762B4"/>
    <w:rsid w:val="0027650D"/>
    <w:rsid w:val="00276991"/>
    <w:rsid w:val="00276C10"/>
    <w:rsid w:val="00276F2C"/>
    <w:rsid w:val="0027706F"/>
    <w:rsid w:val="00277195"/>
    <w:rsid w:val="00277304"/>
    <w:rsid w:val="00277335"/>
    <w:rsid w:val="00277396"/>
    <w:rsid w:val="002775BC"/>
    <w:rsid w:val="0027760F"/>
    <w:rsid w:val="0027779F"/>
    <w:rsid w:val="0027784A"/>
    <w:rsid w:val="00277B30"/>
    <w:rsid w:val="00277BE8"/>
    <w:rsid w:val="00280370"/>
    <w:rsid w:val="002805AE"/>
    <w:rsid w:val="00280658"/>
    <w:rsid w:val="00280A42"/>
    <w:rsid w:val="00280D36"/>
    <w:rsid w:val="00280E05"/>
    <w:rsid w:val="00281161"/>
    <w:rsid w:val="0028131A"/>
    <w:rsid w:val="00281DFB"/>
    <w:rsid w:val="00281E5B"/>
    <w:rsid w:val="002821CF"/>
    <w:rsid w:val="002823F2"/>
    <w:rsid w:val="00282614"/>
    <w:rsid w:val="00282A1C"/>
    <w:rsid w:val="00282BA3"/>
    <w:rsid w:val="00282C12"/>
    <w:rsid w:val="00282CD9"/>
    <w:rsid w:val="00282F6E"/>
    <w:rsid w:val="00283152"/>
    <w:rsid w:val="002831D6"/>
    <w:rsid w:val="002834FE"/>
    <w:rsid w:val="00283B6B"/>
    <w:rsid w:val="00283EDA"/>
    <w:rsid w:val="00283FC7"/>
    <w:rsid w:val="002841AE"/>
    <w:rsid w:val="002841E8"/>
    <w:rsid w:val="002842FE"/>
    <w:rsid w:val="00284575"/>
    <w:rsid w:val="0028459F"/>
    <w:rsid w:val="002846A9"/>
    <w:rsid w:val="00284C1B"/>
    <w:rsid w:val="00284D12"/>
    <w:rsid w:val="00284ED4"/>
    <w:rsid w:val="00285000"/>
    <w:rsid w:val="0028504E"/>
    <w:rsid w:val="0028547A"/>
    <w:rsid w:val="00285583"/>
    <w:rsid w:val="00285E79"/>
    <w:rsid w:val="00286444"/>
    <w:rsid w:val="002864C5"/>
    <w:rsid w:val="00286AE5"/>
    <w:rsid w:val="00286C66"/>
    <w:rsid w:val="00286CE3"/>
    <w:rsid w:val="0028736E"/>
    <w:rsid w:val="002874E9"/>
    <w:rsid w:val="0028778B"/>
    <w:rsid w:val="002879E6"/>
    <w:rsid w:val="00290813"/>
    <w:rsid w:val="002909D0"/>
    <w:rsid w:val="00290FAE"/>
    <w:rsid w:val="002910ED"/>
    <w:rsid w:val="00291280"/>
    <w:rsid w:val="002912C1"/>
    <w:rsid w:val="002915E0"/>
    <w:rsid w:val="002917A7"/>
    <w:rsid w:val="00291F99"/>
    <w:rsid w:val="002920FA"/>
    <w:rsid w:val="002921B9"/>
    <w:rsid w:val="00292571"/>
    <w:rsid w:val="002928A3"/>
    <w:rsid w:val="00292D31"/>
    <w:rsid w:val="00292D3B"/>
    <w:rsid w:val="002934F7"/>
    <w:rsid w:val="00293836"/>
    <w:rsid w:val="00293914"/>
    <w:rsid w:val="00293B70"/>
    <w:rsid w:val="0029410F"/>
    <w:rsid w:val="00294F22"/>
    <w:rsid w:val="002950C1"/>
    <w:rsid w:val="002950CC"/>
    <w:rsid w:val="002952D5"/>
    <w:rsid w:val="002957DF"/>
    <w:rsid w:val="00295CBC"/>
    <w:rsid w:val="00295FC2"/>
    <w:rsid w:val="0029628B"/>
    <w:rsid w:val="00296C9F"/>
    <w:rsid w:val="00297039"/>
    <w:rsid w:val="002972AB"/>
    <w:rsid w:val="0029768B"/>
    <w:rsid w:val="002976E0"/>
    <w:rsid w:val="00297752"/>
    <w:rsid w:val="0029791D"/>
    <w:rsid w:val="00297CA3"/>
    <w:rsid w:val="002A02FE"/>
    <w:rsid w:val="002A051B"/>
    <w:rsid w:val="002A1209"/>
    <w:rsid w:val="002A1632"/>
    <w:rsid w:val="002A1647"/>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56A"/>
    <w:rsid w:val="002A57DD"/>
    <w:rsid w:val="002A5893"/>
    <w:rsid w:val="002A5E29"/>
    <w:rsid w:val="002A601E"/>
    <w:rsid w:val="002A6284"/>
    <w:rsid w:val="002A634B"/>
    <w:rsid w:val="002A6505"/>
    <w:rsid w:val="002A66E7"/>
    <w:rsid w:val="002A6D80"/>
    <w:rsid w:val="002A6F9A"/>
    <w:rsid w:val="002A7440"/>
    <w:rsid w:val="002B042A"/>
    <w:rsid w:val="002B0586"/>
    <w:rsid w:val="002B0767"/>
    <w:rsid w:val="002B0814"/>
    <w:rsid w:val="002B0F0B"/>
    <w:rsid w:val="002B0FC4"/>
    <w:rsid w:val="002B104A"/>
    <w:rsid w:val="002B155E"/>
    <w:rsid w:val="002B18EC"/>
    <w:rsid w:val="002B2213"/>
    <w:rsid w:val="002B28EC"/>
    <w:rsid w:val="002B2B44"/>
    <w:rsid w:val="002B2E28"/>
    <w:rsid w:val="002B339F"/>
    <w:rsid w:val="002B394E"/>
    <w:rsid w:val="002B3C50"/>
    <w:rsid w:val="002B3E1F"/>
    <w:rsid w:val="002B4066"/>
    <w:rsid w:val="002B47E4"/>
    <w:rsid w:val="002B4882"/>
    <w:rsid w:val="002B49EC"/>
    <w:rsid w:val="002B49F9"/>
    <w:rsid w:val="002B4DAF"/>
    <w:rsid w:val="002B53B7"/>
    <w:rsid w:val="002B5655"/>
    <w:rsid w:val="002B576D"/>
    <w:rsid w:val="002B5D49"/>
    <w:rsid w:val="002B66FB"/>
    <w:rsid w:val="002B6AE5"/>
    <w:rsid w:val="002B6EAB"/>
    <w:rsid w:val="002B74C5"/>
    <w:rsid w:val="002B7A48"/>
    <w:rsid w:val="002B7F77"/>
    <w:rsid w:val="002C0155"/>
    <w:rsid w:val="002C0782"/>
    <w:rsid w:val="002C0815"/>
    <w:rsid w:val="002C09EB"/>
    <w:rsid w:val="002C0C19"/>
    <w:rsid w:val="002C0CE0"/>
    <w:rsid w:val="002C15ED"/>
    <w:rsid w:val="002C1719"/>
    <w:rsid w:val="002C1D9B"/>
    <w:rsid w:val="002C1F50"/>
    <w:rsid w:val="002C2012"/>
    <w:rsid w:val="002C202A"/>
    <w:rsid w:val="002C276E"/>
    <w:rsid w:val="002C2A26"/>
    <w:rsid w:val="002C2AB4"/>
    <w:rsid w:val="002C2F3A"/>
    <w:rsid w:val="002C3368"/>
    <w:rsid w:val="002C33FB"/>
    <w:rsid w:val="002C3ABA"/>
    <w:rsid w:val="002C3E36"/>
    <w:rsid w:val="002C3EB3"/>
    <w:rsid w:val="002C3FFC"/>
    <w:rsid w:val="002C4228"/>
    <w:rsid w:val="002C4236"/>
    <w:rsid w:val="002C4395"/>
    <w:rsid w:val="002C4494"/>
    <w:rsid w:val="002C4D62"/>
    <w:rsid w:val="002C57B8"/>
    <w:rsid w:val="002C581D"/>
    <w:rsid w:val="002C59F9"/>
    <w:rsid w:val="002C5B67"/>
    <w:rsid w:val="002C604C"/>
    <w:rsid w:val="002C6096"/>
    <w:rsid w:val="002C6424"/>
    <w:rsid w:val="002C6757"/>
    <w:rsid w:val="002C6C4C"/>
    <w:rsid w:val="002C6FC5"/>
    <w:rsid w:val="002C7390"/>
    <w:rsid w:val="002C782B"/>
    <w:rsid w:val="002C7DEA"/>
    <w:rsid w:val="002D023B"/>
    <w:rsid w:val="002D06FA"/>
    <w:rsid w:val="002D089B"/>
    <w:rsid w:val="002D0F07"/>
    <w:rsid w:val="002D0F56"/>
    <w:rsid w:val="002D17A0"/>
    <w:rsid w:val="002D1AFC"/>
    <w:rsid w:val="002D1B8B"/>
    <w:rsid w:val="002D1D8F"/>
    <w:rsid w:val="002D2163"/>
    <w:rsid w:val="002D232E"/>
    <w:rsid w:val="002D26F9"/>
    <w:rsid w:val="002D2C17"/>
    <w:rsid w:val="002D34D6"/>
    <w:rsid w:val="002D34FD"/>
    <w:rsid w:val="002D3C7D"/>
    <w:rsid w:val="002D3F51"/>
    <w:rsid w:val="002D3F76"/>
    <w:rsid w:val="002D3F7A"/>
    <w:rsid w:val="002D44A3"/>
    <w:rsid w:val="002D4878"/>
    <w:rsid w:val="002D4B9C"/>
    <w:rsid w:val="002D4C6E"/>
    <w:rsid w:val="002D4CCB"/>
    <w:rsid w:val="002D4E89"/>
    <w:rsid w:val="002D509C"/>
    <w:rsid w:val="002D50B4"/>
    <w:rsid w:val="002D542D"/>
    <w:rsid w:val="002D55D0"/>
    <w:rsid w:val="002D5C75"/>
    <w:rsid w:val="002D5D54"/>
    <w:rsid w:val="002D6128"/>
    <w:rsid w:val="002D663D"/>
    <w:rsid w:val="002D66D3"/>
    <w:rsid w:val="002D6D0B"/>
    <w:rsid w:val="002D6F26"/>
    <w:rsid w:val="002D6FA5"/>
    <w:rsid w:val="002D7792"/>
    <w:rsid w:val="002D7A34"/>
    <w:rsid w:val="002D7A5D"/>
    <w:rsid w:val="002D7A75"/>
    <w:rsid w:val="002E056C"/>
    <w:rsid w:val="002E0B22"/>
    <w:rsid w:val="002E0B63"/>
    <w:rsid w:val="002E0DF0"/>
    <w:rsid w:val="002E0EE8"/>
    <w:rsid w:val="002E12E7"/>
    <w:rsid w:val="002E14AA"/>
    <w:rsid w:val="002E1989"/>
    <w:rsid w:val="002E1B3E"/>
    <w:rsid w:val="002E1B52"/>
    <w:rsid w:val="002E1C95"/>
    <w:rsid w:val="002E1E97"/>
    <w:rsid w:val="002E1FF9"/>
    <w:rsid w:val="002E2A71"/>
    <w:rsid w:val="002E2BC3"/>
    <w:rsid w:val="002E2EB3"/>
    <w:rsid w:val="002E3094"/>
    <w:rsid w:val="002E356C"/>
    <w:rsid w:val="002E35F5"/>
    <w:rsid w:val="002E392B"/>
    <w:rsid w:val="002E39BC"/>
    <w:rsid w:val="002E3AC8"/>
    <w:rsid w:val="002E3F30"/>
    <w:rsid w:val="002E435C"/>
    <w:rsid w:val="002E45A7"/>
    <w:rsid w:val="002E49C4"/>
    <w:rsid w:val="002E5705"/>
    <w:rsid w:val="002E5B5F"/>
    <w:rsid w:val="002E5E05"/>
    <w:rsid w:val="002E5E60"/>
    <w:rsid w:val="002E601D"/>
    <w:rsid w:val="002E7C9E"/>
    <w:rsid w:val="002E7DEC"/>
    <w:rsid w:val="002E7F4F"/>
    <w:rsid w:val="002F00DE"/>
    <w:rsid w:val="002F05C7"/>
    <w:rsid w:val="002F07AC"/>
    <w:rsid w:val="002F07E0"/>
    <w:rsid w:val="002F0986"/>
    <w:rsid w:val="002F0B70"/>
    <w:rsid w:val="002F1020"/>
    <w:rsid w:val="002F10EE"/>
    <w:rsid w:val="002F1367"/>
    <w:rsid w:val="002F17B6"/>
    <w:rsid w:val="002F194A"/>
    <w:rsid w:val="002F1D67"/>
    <w:rsid w:val="002F2166"/>
    <w:rsid w:val="002F24B4"/>
    <w:rsid w:val="002F2759"/>
    <w:rsid w:val="002F3294"/>
    <w:rsid w:val="002F364D"/>
    <w:rsid w:val="002F3CA7"/>
    <w:rsid w:val="002F3F93"/>
    <w:rsid w:val="002F43F6"/>
    <w:rsid w:val="002F441F"/>
    <w:rsid w:val="002F447C"/>
    <w:rsid w:val="002F44A8"/>
    <w:rsid w:val="002F4990"/>
    <w:rsid w:val="002F4EBA"/>
    <w:rsid w:val="002F5216"/>
    <w:rsid w:val="002F54E2"/>
    <w:rsid w:val="002F5B27"/>
    <w:rsid w:val="002F5C8A"/>
    <w:rsid w:val="002F6739"/>
    <w:rsid w:val="002F67FF"/>
    <w:rsid w:val="002F6AE2"/>
    <w:rsid w:val="002F6B28"/>
    <w:rsid w:val="002F6D2D"/>
    <w:rsid w:val="002F736D"/>
    <w:rsid w:val="002F756A"/>
    <w:rsid w:val="00300082"/>
    <w:rsid w:val="003002EA"/>
    <w:rsid w:val="00300A93"/>
    <w:rsid w:val="00300AAC"/>
    <w:rsid w:val="00300BB4"/>
    <w:rsid w:val="00300E99"/>
    <w:rsid w:val="0030166E"/>
    <w:rsid w:val="003018C9"/>
    <w:rsid w:val="00301E98"/>
    <w:rsid w:val="003022F7"/>
    <w:rsid w:val="00302587"/>
    <w:rsid w:val="00302643"/>
    <w:rsid w:val="00302817"/>
    <w:rsid w:val="003028E1"/>
    <w:rsid w:val="00302922"/>
    <w:rsid w:val="00302A1E"/>
    <w:rsid w:val="00302B6C"/>
    <w:rsid w:val="00302D91"/>
    <w:rsid w:val="003032B0"/>
    <w:rsid w:val="003036C0"/>
    <w:rsid w:val="00304034"/>
    <w:rsid w:val="00304164"/>
    <w:rsid w:val="003041E1"/>
    <w:rsid w:val="0030485C"/>
    <w:rsid w:val="00304D37"/>
    <w:rsid w:val="00304DBA"/>
    <w:rsid w:val="00304FBD"/>
    <w:rsid w:val="003055B4"/>
    <w:rsid w:val="00305D09"/>
    <w:rsid w:val="00306111"/>
    <w:rsid w:val="00306476"/>
    <w:rsid w:val="0030671D"/>
    <w:rsid w:val="00307445"/>
    <w:rsid w:val="00307541"/>
    <w:rsid w:val="00310293"/>
    <w:rsid w:val="00310857"/>
    <w:rsid w:val="00310886"/>
    <w:rsid w:val="00310E5E"/>
    <w:rsid w:val="00310E93"/>
    <w:rsid w:val="00310F67"/>
    <w:rsid w:val="00311136"/>
    <w:rsid w:val="00311143"/>
    <w:rsid w:val="003111AC"/>
    <w:rsid w:val="0031141D"/>
    <w:rsid w:val="00311425"/>
    <w:rsid w:val="00311560"/>
    <w:rsid w:val="003115DD"/>
    <w:rsid w:val="003116DF"/>
    <w:rsid w:val="00311ED1"/>
    <w:rsid w:val="00312089"/>
    <w:rsid w:val="0031343E"/>
    <w:rsid w:val="0031367B"/>
    <w:rsid w:val="00313CB6"/>
    <w:rsid w:val="00313FC2"/>
    <w:rsid w:val="00314246"/>
    <w:rsid w:val="003142F5"/>
    <w:rsid w:val="0031441A"/>
    <w:rsid w:val="00314785"/>
    <w:rsid w:val="00314D8C"/>
    <w:rsid w:val="00314DB5"/>
    <w:rsid w:val="0031555E"/>
    <w:rsid w:val="00315A1A"/>
    <w:rsid w:val="00315CC6"/>
    <w:rsid w:val="00315DD2"/>
    <w:rsid w:val="00315E53"/>
    <w:rsid w:val="003161BB"/>
    <w:rsid w:val="0031653C"/>
    <w:rsid w:val="0031655E"/>
    <w:rsid w:val="00316E56"/>
    <w:rsid w:val="00317149"/>
    <w:rsid w:val="00317439"/>
    <w:rsid w:val="00317628"/>
    <w:rsid w:val="00317DC4"/>
    <w:rsid w:val="00320006"/>
    <w:rsid w:val="00320117"/>
    <w:rsid w:val="003201A6"/>
    <w:rsid w:val="0032058E"/>
    <w:rsid w:val="003205F0"/>
    <w:rsid w:val="00320999"/>
    <w:rsid w:val="0032171B"/>
    <w:rsid w:val="0032180C"/>
    <w:rsid w:val="00321B4A"/>
    <w:rsid w:val="003222CA"/>
    <w:rsid w:val="003228B3"/>
    <w:rsid w:val="0032313F"/>
    <w:rsid w:val="003237DD"/>
    <w:rsid w:val="00324354"/>
    <w:rsid w:val="00326492"/>
    <w:rsid w:val="00327098"/>
    <w:rsid w:val="0032751D"/>
    <w:rsid w:val="00327AE0"/>
    <w:rsid w:val="003302C3"/>
    <w:rsid w:val="00330317"/>
    <w:rsid w:val="00330DF6"/>
    <w:rsid w:val="00331A5F"/>
    <w:rsid w:val="00331BD1"/>
    <w:rsid w:val="00332402"/>
    <w:rsid w:val="00332475"/>
    <w:rsid w:val="0033256C"/>
    <w:rsid w:val="003326A3"/>
    <w:rsid w:val="00332886"/>
    <w:rsid w:val="0033294A"/>
    <w:rsid w:val="00332D98"/>
    <w:rsid w:val="00333466"/>
    <w:rsid w:val="00333D68"/>
    <w:rsid w:val="00333E92"/>
    <w:rsid w:val="003340B3"/>
    <w:rsid w:val="0033437D"/>
    <w:rsid w:val="0033438A"/>
    <w:rsid w:val="00334461"/>
    <w:rsid w:val="003345C6"/>
    <w:rsid w:val="00334B0A"/>
    <w:rsid w:val="00334CFF"/>
    <w:rsid w:val="003350F8"/>
    <w:rsid w:val="0033526B"/>
    <w:rsid w:val="003352BE"/>
    <w:rsid w:val="00335379"/>
    <w:rsid w:val="00335589"/>
    <w:rsid w:val="00335744"/>
    <w:rsid w:val="00335A38"/>
    <w:rsid w:val="00335A5A"/>
    <w:rsid w:val="00335AB2"/>
    <w:rsid w:val="00335BB5"/>
    <w:rsid w:val="00335BCE"/>
    <w:rsid w:val="0033628D"/>
    <w:rsid w:val="00336475"/>
    <w:rsid w:val="00336606"/>
    <w:rsid w:val="003368C0"/>
    <w:rsid w:val="003373BB"/>
    <w:rsid w:val="00337B89"/>
    <w:rsid w:val="00337EB1"/>
    <w:rsid w:val="003400CC"/>
    <w:rsid w:val="003411F0"/>
    <w:rsid w:val="003412D2"/>
    <w:rsid w:val="003412F6"/>
    <w:rsid w:val="00341510"/>
    <w:rsid w:val="00341C6D"/>
    <w:rsid w:val="00341FCC"/>
    <w:rsid w:val="0034207C"/>
    <w:rsid w:val="00342289"/>
    <w:rsid w:val="00342530"/>
    <w:rsid w:val="003429FB"/>
    <w:rsid w:val="00342E77"/>
    <w:rsid w:val="00342E7E"/>
    <w:rsid w:val="0034309C"/>
    <w:rsid w:val="00343181"/>
    <w:rsid w:val="0034358F"/>
    <w:rsid w:val="003439FE"/>
    <w:rsid w:val="00343EA4"/>
    <w:rsid w:val="003445F8"/>
    <w:rsid w:val="00344853"/>
    <w:rsid w:val="003448D7"/>
    <w:rsid w:val="00344B27"/>
    <w:rsid w:val="00344E25"/>
    <w:rsid w:val="00344F47"/>
    <w:rsid w:val="0034506E"/>
    <w:rsid w:val="00345230"/>
    <w:rsid w:val="0034630B"/>
    <w:rsid w:val="003469F6"/>
    <w:rsid w:val="00346D9A"/>
    <w:rsid w:val="00346EFB"/>
    <w:rsid w:val="003472C9"/>
    <w:rsid w:val="00347621"/>
    <w:rsid w:val="003476EF"/>
    <w:rsid w:val="00347AD8"/>
    <w:rsid w:val="00347D39"/>
    <w:rsid w:val="003502CF"/>
    <w:rsid w:val="003504B0"/>
    <w:rsid w:val="003504F8"/>
    <w:rsid w:val="00350938"/>
    <w:rsid w:val="0035164A"/>
    <w:rsid w:val="0035196D"/>
    <w:rsid w:val="00351B4C"/>
    <w:rsid w:val="00352898"/>
    <w:rsid w:val="00352D91"/>
    <w:rsid w:val="00352E3D"/>
    <w:rsid w:val="003532D7"/>
    <w:rsid w:val="00353788"/>
    <w:rsid w:val="00353B93"/>
    <w:rsid w:val="00353DA5"/>
    <w:rsid w:val="00353DEA"/>
    <w:rsid w:val="00353DF3"/>
    <w:rsid w:val="00353E3D"/>
    <w:rsid w:val="00353FED"/>
    <w:rsid w:val="0035450B"/>
    <w:rsid w:val="00354A1B"/>
    <w:rsid w:val="00354FB5"/>
    <w:rsid w:val="00354FF1"/>
    <w:rsid w:val="0035564A"/>
    <w:rsid w:val="00355890"/>
    <w:rsid w:val="00355923"/>
    <w:rsid w:val="00355CD9"/>
    <w:rsid w:val="00356150"/>
    <w:rsid w:val="00356481"/>
    <w:rsid w:val="003564B9"/>
    <w:rsid w:val="00356C75"/>
    <w:rsid w:val="0035708F"/>
    <w:rsid w:val="0035710E"/>
    <w:rsid w:val="0035726E"/>
    <w:rsid w:val="003573FD"/>
    <w:rsid w:val="00357437"/>
    <w:rsid w:val="00357732"/>
    <w:rsid w:val="00357735"/>
    <w:rsid w:val="00357ADE"/>
    <w:rsid w:val="00357ADF"/>
    <w:rsid w:val="00357B29"/>
    <w:rsid w:val="00357FD3"/>
    <w:rsid w:val="00360340"/>
    <w:rsid w:val="00360609"/>
    <w:rsid w:val="0036117C"/>
    <w:rsid w:val="003612DF"/>
    <w:rsid w:val="00361478"/>
    <w:rsid w:val="0036163C"/>
    <w:rsid w:val="00361939"/>
    <w:rsid w:val="00361E34"/>
    <w:rsid w:val="003622FF"/>
    <w:rsid w:val="00362D7C"/>
    <w:rsid w:val="003630C6"/>
    <w:rsid w:val="0036349A"/>
    <w:rsid w:val="003640FA"/>
    <w:rsid w:val="0036443C"/>
    <w:rsid w:val="003649FB"/>
    <w:rsid w:val="00364E88"/>
    <w:rsid w:val="003659DB"/>
    <w:rsid w:val="00365A0C"/>
    <w:rsid w:val="00365DDE"/>
    <w:rsid w:val="00365F54"/>
    <w:rsid w:val="00365F8C"/>
    <w:rsid w:val="00366041"/>
    <w:rsid w:val="0036673D"/>
    <w:rsid w:val="003668A2"/>
    <w:rsid w:val="00366AFB"/>
    <w:rsid w:val="00366EE1"/>
    <w:rsid w:val="00366F9E"/>
    <w:rsid w:val="00367B35"/>
    <w:rsid w:val="00367BF5"/>
    <w:rsid w:val="003702A6"/>
    <w:rsid w:val="00371422"/>
    <w:rsid w:val="00371530"/>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6D4"/>
    <w:rsid w:val="00374204"/>
    <w:rsid w:val="00374257"/>
    <w:rsid w:val="00374322"/>
    <w:rsid w:val="00374607"/>
    <w:rsid w:val="00374613"/>
    <w:rsid w:val="00374634"/>
    <w:rsid w:val="00374668"/>
    <w:rsid w:val="00374ACD"/>
    <w:rsid w:val="00374E28"/>
    <w:rsid w:val="0037530C"/>
    <w:rsid w:val="00375A2D"/>
    <w:rsid w:val="00375ACC"/>
    <w:rsid w:val="0037681E"/>
    <w:rsid w:val="00376A5D"/>
    <w:rsid w:val="00376D3C"/>
    <w:rsid w:val="00376F4D"/>
    <w:rsid w:val="003770E8"/>
    <w:rsid w:val="00377654"/>
    <w:rsid w:val="003776F1"/>
    <w:rsid w:val="00377929"/>
    <w:rsid w:val="00377EA0"/>
    <w:rsid w:val="003804A6"/>
    <w:rsid w:val="0038063B"/>
    <w:rsid w:val="00380C8C"/>
    <w:rsid w:val="00380ED8"/>
    <w:rsid w:val="00380F15"/>
    <w:rsid w:val="00380F6B"/>
    <w:rsid w:val="003812BB"/>
    <w:rsid w:val="00381594"/>
    <w:rsid w:val="003816B5"/>
    <w:rsid w:val="0038245C"/>
    <w:rsid w:val="003826CD"/>
    <w:rsid w:val="00382D87"/>
    <w:rsid w:val="003834A3"/>
    <w:rsid w:val="003837A3"/>
    <w:rsid w:val="0038389D"/>
    <w:rsid w:val="00383DEC"/>
    <w:rsid w:val="003840BD"/>
    <w:rsid w:val="003840F4"/>
    <w:rsid w:val="003842F5"/>
    <w:rsid w:val="003846D2"/>
    <w:rsid w:val="00384B72"/>
    <w:rsid w:val="00385114"/>
    <w:rsid w:val="003851AF"/>
    <w:rsid w:val="0038588B"/>
    <w:rsid w:val="00385E86"/>
    <w:rsid w:val="0038669E"/>
    <w:rsid w:val="00386DCB"/>
    <w:rsid w:val="00387399"/>
    <w:rsid w:val="003876CA"/>
    <w:rsid w:val="00387AAE"/>
    <w:rsid w:val="00390090"/>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D02"/>
    <w:rsid w:val="00395FA3"/>
    <w:rsid w:val="0039631C"/>
    <w:rsid w:val="0039641D"/>
    <w:rsid w:val="003965CC"/>
    <w:rsid w:val="003970AD"/>
    <w:rsid w:val="00397121"/>
    <w:rsid w:val="00397287"/>
    <w:rsid w:val="003972BF"/>
    <w:rsid w:val="0039758D"/>
    <w:rsid w:val="003977EE"/>
    <w:rsid w:val="00397A25"/>
    <w:rsid w:val="00397D47"/>
    <w:rsid w:val="00397E15"/>
    <w:rsid w:val="003A01B2"/>
    <w:rsid w:val="003A0609"/>
    <w:rsid w:val="003A10D5"/>
    <w:rsid w:val="003A1AD2"/>
    <w:rsid w:val="003A296D"/>
    <w:rsid w:val="003A2A9E"/>
    <w:rsid w:val="003A2CD1"/>
    <w:rsid w:val="003A2CEE"/>
    <w:rsid w:val="003A2DC4"/>
    <w:rsid w:val="003A3589"/>
    <w:rsid w:val="003A3957"/>
    <w:rsid w:val="003A3DA3"/>
    <w:rsid w:val="003A42FD"/>
    <w:rsid w:val="003A4455"/>
    <w:rsid w:val="003A4AD1"/>
    <w:rsid w:val="003A4B16"/>
    <w:rsid w:val="003A4BAC"/>
    <w:rsid w:val="003A4E31"/>
    <w:rsid w:val="003A4E79"/>
    <w:rsid w:val="003A5131"/>
    <w:rsid w:val="003A54DC"/>
    <w:rsid w:val="003A5A17"/>
    <w:rsid w:val="003A5CA5"/>
    <w:rsid w:val="003A5EFA"/>
    <w:rsid w:val="003A5F10"/>
    <w:rsid w:val="003A5F43"/>
    <w:rsid w:val="003A5F7F"/>
    <w:rsid w:val="003A6610"/>
    <w:rsid w:val="003A6831"/>
    <w:rsid w:val="003A6B47"/>
    <w:rsid w:val="003A6EF4"/>
    <w:rsid w:val="003A7FAC"/>
    <w:rsid w:val="003B0165"/>
    <w:rsid w:val="003B03AC"/>
    <w:rsid w:val="003B06D5"/>
    <w:rsid w:val="003B0DAE"/>
    <w:rsid w:val="003B0DE2"/>
    <w:rsid w:val="003B0DF8"/>
    <w:rsid w:val="003B0FB6"/>
    <w:rsid w:val="003B11F3"/>
    <w:rsid w:val="003B15C9"/>
    <w:rsid w:val="003B19FC"/>
    <w:rsid w:val="003B1A01"/>
    <w:rsid w:val="003B1A07"/>
    <w:rsid w:val="003B1B12"/>
    <w:rsid w:val="003B1D63"/>
    <w:rsid w:val="003B273B"/>
    <w:rsid w:val="003B27D0"/>
    <w:rsid w:val="003B2DEB"/>
    <w:rsid w:val="003B3313"/>
    <w:rsid w:val="003B38C2"/>
    <w:rsid w:val="003B3B6D"/>
    <w:rsid w:val="003B42F4"/>
    <w:rsid w:val="003B4A05"/>
    <w:rsid w:val="003B5006"/>
    <w:rsid w:val="003B547C"/>
    <w:rsid w:val="003B5634"/>
    <w:rsid w:val="003B5C7D"/>
    <w:rsid w:val="003B5FFB"/>
    <w:rsid w:val="003B60E6"/>
    <w:rsid w:val="003B71DE"/>
    <w:rsid w:val="003B7270"/>
    <w:rsid w:val="003B76B8"/>
    <w:rsid w:val="003B78BE"/>
    <w:rsid w:val="003B7C46"/>
    <w:rsid w:val="003B7DD5"/>
    <w:rsid w:val="003C0F2E"/>
    <w:rsid w:val="003C10B9"/>
    <w:rsid w:val="003C13BA"/>
    <w:rsid w:val="003C1BB2"/>
    <w:rsid w:val="003C1DDF"/>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BB8"/>
    <w:rsid w:val="003C5E76"/>
    <w:rsid w:val="003C619B"/>
    <w:rsid w:val="003C6238"/>
    <w:rsid w:val="003C62A0"/>
    <w:rsid w:val="003C754F"/>
    <w:rsid w:val="003C79C6"/>
    <w:rsid w:val="003C7E53"/>
    <w:rsid w:val="003D0608"/>
    <w:rsid w:val="003D06C7"/>
    <w:rsid w:val="003D09E8"/>
    <w:rsid w:val="003D0D07"/>
    <w:rsid w:val="003D1764"/>
    <w:rsid w:val="003D178F"/>
    <w:rsid w:val="003D1FD5"/>
    <w:rsid w:val="003D2506"/>
    <w:rsid w:val="003D2C6A"/>
    <w:rsid w:val="003D2EFD"/>
    <w:rsid w:val="003D3339"/>
    <w:rsid w:val="003D35FE"/>
    <w:rsid w:val="003D366E"/>
    <w:rsid w:val="003D3AC3"/>
    <w:rsid w:val="003D3E17"/>
    <w:rsid w:val="003D3FEC"/>
    <w:rsid w:val="003D45CD"/>
    <w:rsid w:val="003D4833"/>
    <w:rsid w:val="003D490C"/>
    <w:rsid w:val="003D4E8A"/>
    <w:rsid w:val="003D5058"/>
    <w:rsid w:val="003D5634"/>
    <w:rsid w:val="003D5838"/>
    <w:rsid w:val="003D58B0"/>
    <w:rsid w:val="003D5C40"/>
    <w:rsid w:val="003D5FC2"/>
    <w:rsid w:val="003D6093"/>
    <w:rsid w:val="003D61E7"/>
    <w:rsid w:val="003D6421"/>
    <w:rsid w:val="003D663E"/>
    <w:rsid w:val="003D69AF"/>
    <w:rsid w:val="003D6F2E"/>
    <w:rsid w:val="003D717A"/>
    <w:rsid w:val="003D76A8"/>
    <w:rsid w:val="003D777D"/>
    <w:rsid w:val="003D7ADB"/>
    <w:rsid w:val="003D7B7A"/>
    <w:rsid w:val="003D7CD6"/>
    <w:rsid w:val="003D7EF4"/>
    <w:rsid w:val="003E007A"/>
    <w:rsid w:val="003E014D"/>
    <w:rsid w:val="003E0923"/>
    <w:rsid w:val="003E0BE9"/>
    <w:rsid w:val="003E0E2B"/>
    <w:rsid w:val="003E15DE"/>
    <w:rsid w:val="003E1818"/>
    <w:rsid w:val="003E1B64"/>
    <w:rsid w:val="003E1C02"/>
    <w:rsid w:val="003E1E14"/>
    <w:rsid w:val="003E1E29"/>
    <w:rsid w:val="003E25FE"/>
    <w:rsid w:val="003E2A10"/>
    <w:rsid w:val="003E2C1F"/>
    <w:rsid w:val="003E2DC3"/>
    <w:rsid w:val="003E3435"/>
    <w:rsid w:val="003E359A"/>
    <w:rsid w:val="003E42AA"/>
    <w:rsid w:val="003E456F"/>
    <w:rsid w:val="003E46F3"/>
    <w:rsid w:val="003E4961"/>
    <w:rsid w:val="003E4B01"/>
    <w:rsid w:val="003E5342"/>
    <w:rsid w:val="003E592F"/>
    <w:rsid w:val="003E64F8"/>
    <w:rsid w:val="003E698C"/>
    <w:rsid w:val="003E7177"/>
    <w:rsid w:val="003E738B"/>
    <w:rsid w:val="003E77A9"/>
    <w:rsid w:val="003E7A62"/>
    <w:rsid w:val="003E7F01"/>
    <w:rsid w:val="003F0DAA"/>
    <w:rsid w:val="003F0E3A"/>
    <w:rsid w:val="003F0E41"/>
    <w:rsid w:val="003F0FD9"/>
    <w:rsid w:val="003F114F"/>
    <w:rsid w:val="003F136F"/>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DB6"/>
    <w:rsid w:val="003F5EA0"/>
    <w:rsid w:val="003F633C"/>
    <w:rsid w:val="003F6345"/>
    <w:rsid w:val="003F660A"/>
    <w:rsid w:val="003F6674"/>
    <w:rsid w:val="003F6686"/>
    <w:rsid w:val="003F67D1"/>
    <w:rsid w:val="003F6BFC"/>
    <w:rsid w:val="003F70E9"/>
    <w:rsid w:val="003F72CA"/>
    <w:rsid w:val="003F7670"/>
    <w:rsid w:val="003F7846"/>
    <w:rsid w:val="003F7954"/>
    <w:rsid w:val="003F7A74"/>
    <w:rsid w:val="003F7C66"/>
    <w:rsid w:val="0040001F"/>
    <w:rsid w:val="004001C9"/>
    <w:rsid w:val="00400328"/>
    <w:rsid w:val="00400433"/>
    <w:rsid w:val="00400BAA"/>
    <w:rsid w:val="004018B3"/>
    <w:rsid w:val="0040201E"/>
    <w:rsid w:val="00402068"/>
    <w:rsid w:val="00402200"/>
    <w:rsid w:val="0040228B"/>
    <w:rsid w:val="00402805"/>
    <w:rsid w:val="00403606"/>
    <w:rsid w:val="00403A39"/>
    <w:rsid w:val="00403B45"/>
    <w:rsid w:val="00403F74"/>
    <w:rsid w:val="004040E5"/>
    <w:rsid w:val="00404510"/>
    <w:rsid w:val="00404544"/>
    <w:rsid w:val="00404A79"/>
    <w:rsid w:val="00404CFD"/>
    <w:rsid w:val="004053B3"/>
    <w:rsid w:val="004053BF"/>
    <w:rsid w:val="00405713"/>
    <w:rsid w:val="00405A5B"/>
    <w:rsid w:val="00405B86"/>
    <w:rsid w:val="00405D3F"/>
    <w:rsid w:val="00405DB1"/>
    <w:rsid w:val="00405FE0"/>
    <w:rsid w:val="00406374"/>
    <w:rsid w:val="00406666"/>
    <w:rsid w:val="00406A33"/>
    <w:rsid w:val="00406E40"/>
    <w:rsid w:val="0040729C"/>
    <w:rsid w:val="00407761"/>
    <w:rsid w:val="00407880"/>
    <w:rsid w:val="00407E11"/>
    <w:rsid w:val="00407E68"/>
    <w:rsid w:val="00410016"/>
    <w:rsid w:val="0041015B"/>
    <w:rsid w:val="00410920"/>
    <w:rsid w:val="00410A05"/>
    <w:rsid w:val="004111BB"/>
    <w:rsid w:val="004114A2"/>
    <w:rsid w:val="0041178D"/>
    <w:rsid w:val="004119CC"/>
    <w:rsid w:val="00411D9D"/>
    <w:rsid w:val="0041218C"/>
    <w:rsid w:val="004124A0"/>
    <w:rsid w:val="004124F0"/>
    <w:rsid w:val="0041287F"/>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E4D"/>
    <w:rsid w:val="00415F27"/>
    <w:rsid w:val="00415F59"/>
    <w:rsid w:val="004162DD"/>
    <w:rsid w:val="00416B04"/>
    <w:rsid w:val="00417422"/>
    <w:rsid w:val="004175A1"/>
    <w:rsid w:val="00417E88"/>
    <w:rsid w:val="004200AB"/>
    <w:rsid w:val="004204A5"/>
    <w:rsid w:val="00420655"/>
    <w:rsid w:val="00420998"/>
    <w:rsid w:val="00420E43"/>
    <w:rsid w:val="00420E60"/>
    <w:rsid w:val="00421076"/>
    <w:rsid w:val="0042112E"/>
    <w:rsid w:val="00421281"/>
    <w:rsid w:val="0042160B"/>
    <w:rsid w:val="00421CFB"/>
    <w:rsid w:val="0042222B"/>
    <w:rsid w:val="00422D6F"/>
    <w:rsid w:val="00422F21"/>
    <w:rsid w:val="004233D9"/>
    <w:rsid w:val="004234B3"/>
    <w:rsid w:val="004235E2"/>
    <w:rsid w:val="004236F5"/>
    <w:rsid w:val="004239EE"/>
    <w:rsid w:val="00423AC0"/>
    <w:rsid w:val="00423EF1"/>
    <w:rsid w:val="004240EC"/>
    <w:rsid w:val="00424330"/>
    <w:rsid w:val="00424396"/>
    <w:rsid w:val="004245F3"/>
    <w:rsid w:val="00424603"/>
    <w:rsid w:val="00424848"/>
    <w:rsid w:val="00424A5A"/>
    <w:rsid w:val="00424AAA"/>
    <w:rsid w:val="00424BE6"/>
    <w:rsid w:val="0042568C"/>
    <w:rsid w:val="00425BE9"/>
    <w:rsid w:val="004264CF"/>
    <w:rsid w:val="004268A7"/>
    <w:rsid w:val="004269B6"/>
    <w:rsid w:val="00426E5A"/>
    <w:rsid w:val="00426E73"/>
    <w:rsid w:val="004275D1"/>
    <w:rsid w:val="00427711"/>
    <w:rsid w:val="00427738"/>
    <w:rsid w:val="0043000F"/>
    <w:rsid w:val="004304BC"/>
    <w:rsid w:val="004307CA"/>
    <w:rsid w:val="004308CE"/>
    <w:rsid w:val="0043097A"/>
    <w:rsid w:val="004309B0"/>
    <w:rsid w:val="00430CDD"/>
    <w:rsid w:val="00430E84"/>
    <w:rsid w:val="00431123"/>
    <w:rsid w:val="004312D4"/>
    <w:rsid w:val="004316C0"/>
    <w:rsid w:val="00431973"/>
    <w:rsid w:val="00431B09"/>
    <w:rsid w:val="00431C90"/>
    <w:rsid w:val="00431EF9"/>
    <w:rsid w:val="00432372"/>
    <w:rsid w:val="0043250D"/>
    <w:rsid w:val="004327D3"/>
    <w:rsid w:val="00432944"/>
    <w:rsid w:val="00432997"/>
    <w:rsid w:val="00432B9C"/>
    <w:rsid w:val="00433502"/>
    <w:rsid w:val="00433606"/>
    <w:rsid w:val="00433F36"/>
    <w:rsid w:val="00433F87"/>
    <w:rsid w:val="00434D5D"/>
    <w:rsid w:val="004354B3"/>
    <w:rsid w:val="0043575C"/>
    <w:rsid w:val="00435FFE"/>
    <w:rsid w:val="004362D9"/>
    <w:rsid w:val="004364D5"/>
    <w:rsid w:val="004364EA"/>
    <w:rsid w:val="0043654F"/>
    <w:rsid w:val="00436C88"/>
    <w:rsid w:val="00436DAD"/>
    <w:rsid w:val="004375CD"/>
    <w:rsid w:val="0043761E"/>
    <w:rsid w:val="004376C5"/>
    <w:rsid w:val="004376E0"/>
    <w:rsid w:val="004378AA"/>
    <w:rsid w:val="00437A7D"/>
    <w:rsid w:val="00437BA0"/>
    <w:rsid w:val="004400C5"/>
    <w:rsid w:val="004402DC"/>
    <w:rsid w:val="00440327"/>
    <w:rsid w:val="00440524"/>
    <w:rsid w:val="00440592"/>
    <w:rsid w:val="00440A63"/>
    <w:rsid w:val="00440BC2"/>
    <w:rsid w:val="00441062"/>
    <w:rsid w:val="00441230"/>
    <w:rsid w:val="00441382"/>
    <w:rsid w:val="00441680"/>
    <w:rsid w:val="004419A6"/>
    <w:rsid w:val="00441B0A"/>
    <w:rsid w:val="00441BA0"/>
    <w:rsid w:val="00441EE8"/>
    <w:rsid w:val="00441F4F"/>
    <w:rsid w:val="00442187"/>
    <w:rsid w:val="004425C5"/>
    <w:rsid w:val="0044286E"/>
    <w:rsid w:val="004429CA"/>
    <w:rsid w:val="00442A58"/>
    <w:rsid w:val="00442DF4"/>
    <w:rsid w:val="00442F88"/>
    <w:rsid w:val="004430AB"/>
    <w:rsid w:val="004441A4"/>
    <w:rsid w:val="004445B3"/>
    <w:rsid w:val="0044460A"/>
    <w:rsid w:val="0044484E"/>
    <w:rsid w:val="00444AAD"/>
    <w:rsid w:val="00444C19"/>
    <w:rsid w:val="00444E81"/>
    <w:rsid w:val="00444ED4"/>
    <w:rsid w:val="004453D2"/>
    <w:rsid w:val="004454A1"/>
    <w:rsid w:val="004454F4"/>
    <w:rsid w:val="00445539"/>
    <w:rsid w:val="004455DC"/>
    <w:rsid w:val="004455DD"/>
    <w:rsid w:val="0044578F"/>
    <w:rsid w:val="00446024"/>
    <w:rsid w:val="00446707"/>
    <w:rsid w:val="00446724"/>
    <w:rsid w:val="0044696C"/>
    <w:rsid w:val="00446C1D"/>
    <w:rsid w:val="00446D62"/>
    <w:rsid w:val="004470C5"/>
    <w:rsid w:val="0044754D"/>
    <w:rsid w:val="004476AE"/>
    <w:rsid w:val="00447B1D"/>
    <w:rsid w:val="00447E00"/>
    <w:rsid w:val="00447E84"/>
    <w:rsid w:val="00450283"/>
    <w:rsid w:val="004505F9"/>
    <w:rsid w:val="00450771"/>
    <w:rsid w:val="004511A8"/>
    <w:rsid w:val="00451875"/>
    <w:rsid w:val="00451FA6"/>
    <w:rsid w:val="00451FFF"/>
    <w:rsid w:val="0045227E"/>
    <w:rsid w:val="004522C9"/>
    <w:rsid w:val="00452AEC"/>
    <w:rsid w:val="00452AF8"/>
    <w:rsid w:val="00452F39"/>
    <w:rsid w:val="004536B7"/>
    <w:rsid w:val="00453E99"/>
    <w:rsid w:val="004545E5"/>
    <w:rsid w:val="004548AB"/>
    <w:rsid w:val="00454EDE"/>
    <w:rsid w:val="0045514A"/>
    <w:rsid w:val="00455889"/>
    <w:rsid w:val="00455B5B"/>
    <w:rsid w:val="004564F1"/>
    <w:rsid w:val="0045694C"/>
    <w:rsid w:val="00456A04"/>
    <w:rsid w:val="00456A4B"/>
    <w:rsid w:val="004571DF"/>
    <w:rsid w:val="00457C7A"/>
    <w:rsid w:val="00457D3E"/>
    <w:rsid w:val="00457D9E"/>
    <w:rsid w:val="00460A0E"/>
    <w:rsid w:val="00460AA5"/>
    <w:rsid w:val="00460B6E"/>
    <w:rsid w:val="00461298"/>
    <w:rsid w:val="004613FF"/>
    <w:rsid w:val="00461595"/>
    <w:rsid w:val="00461D1F"/>
    <w:rsid w:val="00461E25"/>
    <w:rsid w:val="0046207E"/>
    <w:rsid w:val="00462301"/>
    <w:rsid w:val="004628B0"/>
    <w:rsid w:val="0046305B"/>
    <w:rsid w:val="004633CD"/>
    <w:rsid w:val="00463494"/>
    <w:rsid w:val="004634D6"/>
    <w:rsid w:val="004635E5"/>
    <w:rsid w:val="00463C94"/>
    <w:rsid w:val="00463D08"/>
    <w:rsid w:val="004645EC"/>
    <w:rsid w:val="0046462B"/>
    <w:rsid w:val="0046480E"/>
    <w:rsid w:val="00464921"/>
    <w:rsid w:val="00464B8B"/>
    <w:rsid w:val="00464D63"/>
    <w:rsid w:val="00464F3E"/>
    <w:rsid w:val="00465273"/>
    <w:rsid w:val="004655B6"/>
    <w:rsid w:val="00465945"/>
    <w:rsid w:val="00466348"/>
    <w:rsid w:val="004663C4"/>
    <w:rsid w:val="004664B7"/>
    <w:rsid w:val="0046696B"/>
    <w:rsid w:val="0046697A"/>
    <w:rsid w:val="00466E54"/>
    <w:rsid w:val="00467023"/>
    <w:rsid w:val="00467464"/>
    <w:rsid w:val="004675E6"/>
    <w:rsid w:val="00467655"/>
    <w:rsid w:val="00467773"/>
    <w:rsid w:val="00467AEE"/>
    <w:rsid w:val="00467C8D"/>
    <w:rsid w:val="00470044"/>
    <w:rsid w:val="0047036B"/>
    <w:rsid w:val="00470D1C"/>
    <w:rsid w:val="00470EBA"/>
    <w:rsid w:val="00470ED7"/>
    <w:rsid w:val="004712E8"/>
    <w:rsid w:val="0047137B"/>
    <w:rsid w:val="00471713"/>
    <w:rsid w:val="00471C5F"/>
    <w:rsid w:val="00472215"/>
    <w:rsid w:val="00472265"/>
    <w:rsid w:val="00472427"/>
    <w:rsid w:val="00472ADC"/>
    <w:rsid w:val="00472BD0"/>
    <w:rsid w:val="00472DE8"/>
    <w:rsid w:val="00472E56"/>
    <w:rsid w:val="00473233"/>
    <w:rsid w:val="0047373A"/>
    <w:rsid w:val="0047374D"/>
    <w:rsid w:val="00473DC8"/>
    <w:rsid w:val="004742DC"/>
    <w:rsid w:val="0047480C"/>
    <w:rsid w:val="0047497A"/>
    <w:rsid w:val="00474A10"/>
    <w:rsid w:val="00475513"/>
    <w:rsid w:val="00475539"/>
    <w:rsid w:val="00476368"/>
    <w:rsid w:val="004765C2"/>
    <w:rsid w:val="00476B6C"/>
    <w:rsid w:val="00476CFC"/>
    <w:rsid w:val="004772F1"/>
    <w:rsid w:val="00477A2D"/>
    <w:rsid w:val="00477A77"/>
    <w:rsid w:val="00477E84"/>
    <w:rsid w:val="00480033"/>
    <w:rsid w:val="0048033C"/>
    <w:rsid w:val="00480725"/>
    <w:rsid w:val="004807A3"/>
    <w:rsid w:val="00480A21"/>
    <w:rsid w:val="00480B49"/>
    <w:rsid w:val="0048207E"/>
    <w:rsid w:val="00482579"/>
    <w:rsid w:val="00482C16"/>
    <w:rsid w:val="0048337D"/>
    <w:rsid w:val="0048379C"/>
    <w:rsid w:val="00483B30"/>
    <w:rsid w:val="00483BE3"/>
    <w:rsid w:val="00483E2C"/>
    <w:rsid w:val="00483F55"/>
    <w:rsid w:val="00483F66"/>
    <w:rsid w:val="0048432E"/>
    <w:rsid w:val="00484353"/>
    <w:rsid w:val="004846B7"/>
    <w:rsid w:val="00484976"/>
    <w:rsid w:val="00484FEB"/>
    <w:rsid w:val="00485058"/>
    <w:rsid w:val="00485255"/>
    <w:rsid w:val="004852E3"/>
    <w:rsid w:val="00485A3B"/>
    <w:rsid w:val="00485B7E"/>
    <w:rsid w:val="00485CE0"/>
    <w:rsid w:val="004863E8"/>
    <w:rsid w:val="00486B78"/>
    <w:rsid w:val="00486C87"/>
    <w:rsid w:val="0048708B"/>
    <w:rsid w:val="0048759E"/>
    <w:rsid w:val="004875C2"/>
    <w:rsid w:val="004875C8"/>
    <w:rsid w:val="004877A2"/>
    <w:rsid w:val="00487D4F"/>
    <w:rsid w:val="00487FAD"/>
    <w:rsid w:val="00490074"/>
    <w:rsid w:val="0049022C"/>
    <w:rsid w:val="00491102"/>
    <w:rsid w:val="004913CF"/>
    <w:rsid w:val="00491514"/>
    <w:rsid w:val="00491A2D"/>
    <w:rsid w:val="00491B5D"/>
    <w:rsid w:val="00492174"/>
    <w:rsid w:val="00492586"/>
    <w:rsid w:val="00492D69"/>
    <w:rsid w:val="00492DC9"/>
    <w:rsid w:val="00492E28"/>
    <w:rsid w:val="00493252"/>
    <w:rsid w:val="004933BE"/>
    <w:rsid w:val="0049348B"/>
    <w:rsid w:val="0049371D"/>
    <w:rsid w:val="00493C6E"/>
    <w:rsid w:val="00493FF1"/>
    <w:rsid w:val="004945B5"/>
    <w:rsid w:val="00494EC9"/>
    <w:rsid w:val="004951AC"/>
    <w:rsid w:val="0049535E"/>
    <w:rsid w:val="0049541C"/>
    <w:rsid w:val="004954E1"/>
    <w:rsid w:val="0049560C"/>
    <w:rsid w:val="004958A5"/>
    <w:rsid w:val="00496BC8"/>
    <w:rsid w:val="00496FAB"/>
    <w:rsid w:val="00497088"/>
    <w:rsid w:val="00497327"/>
    <w:rsid w:val="00497589"/>
    <w:rsid w:val="0049765F"/>
    <w:rsid w:val="00497A2F"/>
    <w:rsid w:val="00497AC4"/>
    <w:rsid w:val="00497BD7"/>
    <w:rsid w:val="004A0176"/>
    <w:rsid w:val="004A06FC"/>
    <w:rsid w:val="004A0A9B"/>
    <w:rsid w:val="004A0B74"/>
    <w:rsid w:val="004A0D1B"/>
    <w:rsid w:val="004A1006"/>
    <w:rsid w:val="004A12F0"/>
    <w:rsid w:val="004A155F"/>
    <w:rsid w:val="004A1ADA"/>
    <w:rsid w:val="004A1B37"/>
    <w:rsid w:val="004A1C21"/>
    <w:rsid w:val="004A1D9C"/>
    <w:rsid w:val="004A2857"/>
    <w:rsid w:val="004A28EE"/>
    <w:rsid w:val="004A29D0"/>
    <w:rsid w:val="004A321D"/>
    <w:rsid w:val="004A3445"/>
    <w:rsid w:val="004A3798"/>
    <w:rsid w:val="004A3B2B"/>
    <w:rsid w:val="004A3FEC"/>
    <w:rsid w:val="004A423A"/>
    <w:rsid w:val="004A4B75"/>
    <w:rsid w:val="004A4E6B"/>
    <w:rsid w:val="004A537F"/>
    <w:rsid w:val="004A54E4"/>
    <w:rsid w:val="004A5BE0"/>
    <w:rsid w:val="004A5D64"/>
    <w:rsid w:val="004A5FFC"/>
    <w:rsid w:val="004A6621"/>
    <w:rsid w:val="004A6C87"/>
    <w:rsid w:val="004A6D10"/>
    <w:rsid w:val="004A713C"/>
    <w:rsid w:val="004A7A82"/>
    <w:rsid w:val="004A7BE6"/>
    <w:rsid w:val="004A7D9B"/>
    <w:rsid w:val="004B0286"/>
    <w:rsid w:val="004B0990"/>
    <w:rsid w:val="004B0AF9"/>
    <w:rsid w:val="004B0C6A"/>
    <w:rsid w:val="004B0DA9"/>
    <w:rsid w:val="004B0E8F"/>
    <w:rsid w:val="004B107C"/>
    <w:rsid w:val="004B15E1"/>
    <w:rsid w:val="004B1A85"/>
    <w:rsid w:val="004B2128"/>
    <w:rsid w:val="004B2215"/>
    <w:rsid w:val="004B22F2"/>
    <w:rsid w:val="004B27F4"/>
    <w:rsid w:val="004B2B6A"/>
    <w:rsid w:val="004B3341"/>
    <w:rsid w:val="004B33E5"/>
    <w:rsid w:val="004B344F"/>
    <w:rsid w:val="004B3459"/>
    <w:rsid w:val="004B38E6"/>
    <w:rsid w:val="004B4D04"/>
    <w:rsid w:val="004B5256"/>
    <w:rsid w:val="004B546F"/>
    <w:rsid w:val="004B54A3"/>
    <w:rsid w:val="004B57A0"/>
    <w:rsid w:val="004B5B59"/>
    <w:rsid w:val="004B629F"/>
    <w:rsid w:val="004B684A"/>
    <w:rsid w:val="004B6D42"/>
    <w:rsid w:val="004B6FF5"/>
    <w:rsid w:val="004B7006"/>
    <w:rsid w:val="004B70B8"/>
    <w:rsid w:val="004B7117"/>
    <w:rsid w:val="004B713E"/>
    <w:rsid w:val="004B7726"/>
    <w:rsid w:val="004B7895"/>
    <w:rsid w:val="004B7B14"/>
    <w:rsid w:val="004B7CCD"/>
    <w:rsid w:val="004C07FE"/>
    <w:rsid w:val="004C0B78"/>
    <w:rsid w:val="004C0DC5"/>
    <w:rsid w:val="004C0DD6"/>
    <w:rsid w:val="004C0F1D"/>
    <w:rsid w:val="004C1067"/>
    <w:rsid w:val="004C1103"/>
    <w:rsid w:val="004C1289"/>
    <w:rsid w:val="004C12C9"/>
    <w:rsid w:val="004C13F6"/>
    <w:rsid w:val="004C17A2"/>
    <w:rsid w:val="004C2140"/>
    <w:rsid w:val="004C2824"/>
    <w:rsid w:val="004C2DD8"/>
    <w:rsid w:val="004C382B"/>
    <w:rsid w:val="004C38FA"/>
    <w:rsid w:val="004C3B03"/>
    <w:rsid w:val="004C3BE8"/>
    <w:rsid w:val="004C4370"/>
    <w:rsid w:val="004C47C4"/>
    <w:rsid w:val="004C4928"/>
    <w:rsid w:val="004C4A61"/>
    <w:rsid w:val="004C4AE4"/>
    <w:rsid w:val="004C4E39"/>
    <w:rsid w:val="004C4EA9"/>
    <w:rsid w:val="004C4F59"/>
    <w:rsid w:val="004C512B"/>
    <w:rsid w:val="004C535D"/>
    <w:rsid w:val="004C53D3"/>
    <w:rsid w:val="004C55DF"/>
    <w:rsid w:val="004C60DE"/>
    <w:rsid w:val="004C6310"/>
    <w:rsid w:val="004C65CD"/>
    <w:rsid w:val="004C665A"/>
    <w:rsid w:val="004C6886"/>
    <w:rsid w:val="004C6978"/>
    <w:rsid w:val="004C6A65"/>
    <w:rsid w:val="004C6C74"/>
    <w:rsid w:val="004C7064"/>
    <w:rsid w:val="004C709C"/>
    <w:rsid w:val="004C7442"/>
    <w:rsid w:val="004C764F"/>
    <w:rsid w:val="004C770D"/>
    <w:rsid w:val="004C79FC"/>
    <w:rsid w:val="004C7DC7"/>
    <w:rsid w:val="004D014A"/>
    <w:rsid w:val="004D045C"/>
    <w:rsid w:val="004D07CB"/>
    <w:rsid w:val="004D0D23"/>
    <w:rsid w:val="004D115D"/>
    <w:rsid w:val="004D12F7"/>
    <w:rsid w:val="004D1342"/>
    <w:rsid w:val="004D168B"/>
    <w:rsid w:val="004D1D66"/>
    <w:rsid w:val="004D1DD2"/>
    <w:rsid w:val="004D269A"/>
    <w:rsid w:val="004D27F0"/>
    <w:rsid w:val="004D28E6"/>
    <w:rsid w:val="004D299E"/>
    <w:rsid w:val="004D29DE"/>
    <w:rsid w:val="004D2F5B"/>
    <w:rsid w:val="004D36BB"/>
    <w:rsid w:val="004D3A44"/>
    <w:rsid w:val="004D3B23"/>
    <w:rsid w:val="004D3FCD"/>
    <w:rsid w:val="004D40A1"/>
    <w:rsid w:val="004D41E6"/>
    <w:rsid w:val="004D429A"/>
    <w:rsid w:val="004D432E"/>
    <w:rsid w:val="004D490E"/>
    <w:rsid w:val="004D5A24"/>
    <w:rsid w:val="004D5B63"/>
    <w:rsid w:val="004D5B6F"/>
    <w:rsid w:val="004D5F49"/>
    <w:rsid w:val="004D5F80"/>
    <w:rsid w:val="004D5FAF"/>
    <w:rsid w:val="004D6546"/>
    <w:rsid w:val="004D68BF"/>
    <w:rsid w:val="004D6AF6"/>
    <w:rsid w:val="004D6C93"/>
    <w:rsid w:val="004D7378"/>
    <w:rsid w:val="004D73D1"/>
    <w:rsid w:val="004D760B"/>
    <w:rsid w:val="004D77DE"/>
    <w:rsid w:val="004D786E"/>
    <w:rsid w:val="004D78AD"/>
    <w:rsid w:val="004D7E1D"/>
    <w:rsid w:val="004D7E79"/>
    <w:rsid w:val="004E01C6"/>
    <w:rsid w:val="004E085E"/>
    <w:rsid w:val="004E0889"/>
    <w:rsid w:val="004E0AD8"/>
    <w:rsid w:val="004E0F8A"/>
    <w:rsid w:val="004E0FAD"/>
    <w:rsid w:val="004E147D"/>
    <w:rsid w:val="004E1B10"/>
    <w:rsid w:val="004E1FF7"/>
    <w:rsid w:val="004E2044"/>
    <w:rsid w:val="004E2169"/>
    <w:rsid w:val="004E224E"/>
    <w:rsid w:val="004E2738"/>
    <w:rsid w:val="004E3072"/>
    <w:rsid w:val="004E3597"/>
    <w:rsid w:val="004E35F7"/>
    <w:rsid w:val="004E3723"/>
    <w:rsid w:val="004E3AA5"/>
    <w:rsid w:val="004E3B04"/>
    <w:rsid w:val="004E3B85"/>
    <w:rsid w:val="004E3BCF"/>
    <w:rsid w:val="004E3E94"/>
    <w:rsid w:val="004E41EF"/>
    <w:rsid w:val="004E429F"/>
    <w:rsid w:val="004E42E2"/>
    <w:rsid w:val="004E439E"/>
    <w:rsid w:val="004E48E6"/>
    <w:rsid w:val="004E495A"/>
    <w:rsid w:val="004E4ED5"/>
    <w:rsid w:val="004E59D0"/>
    <w:rsid w:val="004E5A72"/>
    <w:rsid w:val="004E5F25"/>
    <w:rsid w:val="004E6297"/>
    <w:rsid w:val="004E63BE"/>
    <w:rsid w:val="004E645E"/>
    <w:rsid w:val="004E6767"/>
    <w:rsid w:val="004E68EC"/>
    <w:rsid w:val="004E6DCE"/>
    <w:rsid w:val="004E73A8"/>
    <w:rsid w:val="004E7513"/>
    <w:rsid w:val="004E756A"/>
    <w:rsid w:val="004E764B"/>
    <w:rsid w:val="004E784D"/>
    <w:rsid w:val="004E7C28"/>
    <w:rsid w:val="004F008A"/>
    <w:rsid w:val="004F0172"/>
    <w:rsid w:val="004F03D5"/>
    <w:rsid w:val="004F0946"/>
    <w:rsid w:val="004F1048"/>
    <w:rsid w:val="004F1339"/>
    <w:rsid w:val="004F1366"/>
    <w:rsid w:val="004F19CC"/>
    <w:rsid w:val="004F1E81"/>
    <w:rsid w:val="004F20F9"/>
    <w:rsid w:val="004F245F"/>
    <w:rsid w:val="004F261B"/>
    <w:rsid w:val="004F2762"/>
    <w:rsid w:val="004F346C"/>
    <w:rsid w:val="004F358D"/>
    <w:rsid w:val="004F3BB0"/>
    <w:rsid w:val="004F4571"/>
    <w:rsid w:val="004F4775"/>
    <w:rsid w:val="004F4AC5"/>
    <w:rsid w:val="004F51E8"/>
    <w:rsid w:val="004F5915"/>
    <w:rsid w:val="004F5D14"/>
    <w:rsid w:val="004F6126"/>
    <w:rsid w:val="004F63FC"/>
    <w:rsid w:val="004F664D"/>
    <w:rsid w:val="004F6734"/>
    <w:rsid w:val="004F6EC0"/>
    <w:rsid w:val="004F712F"/>
    <w:rsid w:val="004F7131"/>
    <w:rsid w:val="004F76AF"/>
    <w:rsid w:val="004F7CB3"/>
    <w:rsid w:val="005003FC"/>
    <w:rsid w:val="00500408"/>
    <w:rsid w:val="005004F2"/>
    <w:rsid w:val="0050064C"/>
    <w:rsid w:val="0050075E"/>
    <w:rsid w:val="00500A95"/>
    <w:rsid w:val="00500C9F"/>
    <w:rsid w:val="00500E82"/>
    <w:rsid w:val="00500F47"/>
    <w:rsid w:val="00501D0D"/>
    <w:rsid w:val="00501ED2"/>
    <w:rsid w:val="005022E5"/>
    <w:rsid w:val="0050244B"/>
    <w:rsid w:val="00502AA9"/>
    <w:rsid w:val="005032DB"/>
    <w:rsid w:val="00503685"/>
    <w:rsid w:val="0050376D"/>
    <w:rsid w:val="0050391A"/>
    <w:rsid w:val="00503AFB"/>
    <w:rsid w:val="00503BB7"/>
    <w:rsid w:val="00503C5A"/>
    <w:rsid w:val="0050442D"/>
    <w:rsid w:val="005044C4"/>
    <w:rsid w:val="00504612"/>
    <w:rsid w:val="00504794"/>
    <w:rsid w:val="00504B61"/>
    <w:rsid w:val="00504BE1"/>
    <w:rsid w:val="005055F6"/>
    <w:rsid w:val="00505D90"/>
    <w:rsid w:val="00505F16"/>
    <w:rsid w:val="00505F3E"/>
    <w:rsid w:val="00506108"/>
    <w:rsid w:val="00506F2F"/>
    <w:rsid w:val="0050758D"/>
    <w:rsid w:val="005078F0"/>
    <w:rsid w:val="00507922"/>
    <w:rsid w:val="00507A36"/>
    <w:rsid w:val="00507C1A"/>
    <w:rsid w:val="005100A6"/>
    <w:rsid w:val="005102EF"/>
    <w:rsid w:val="00510841"/>
    <w:rsid w:val="00510967"/>
    <w:rsid w:val="005109FF"/>
    <w:rsid w:val="00510A5C"/>
    <w:rsid w:val="00510DCA"/>
    <w:rsid w:val="00510F40"/>
    <w:rsid w:val="00511D3A"/>
    <w:rsid w:val="005126F3"/>
    <w:rsid w:val="005129F6"/>
    <w:rsid w:val="00512DDA"/>
    <w:rsid w:val="005130E4"/>
    <w:rsid w:val="0051343F"/>
    <w:rsid w:val="00513B07"/>
    <w:rsid w:val="005142C2"/>
    <w:rsid w:val="0051436C"/>
    <w:rsid w:val="0051462B"/>
    <w:rsid w:val="0051486E"/>
    <w:rsid w:val="00514CAD"/>
    <w:rsid w:val="00514DE1"/>
    <w:rsid w:val="00514FE5"/>
    <w:rsid w:val="00515DA5"/>
    <w:rsid w:val="00516069"/>
    <w:rsid w:val="00516A0A"/>
    <w:rsid w:val="00516A27"/>
    <w:rsid w:val="00516A35"/>
    <w:rsid w:val="00516BD5"/>
    <w:rsid w:val="00516BF1"/>
    <w:rsid w:val="00516DE0"/>
    <w:rsid w:val="005172D1"/>
    <w:rsid w:val="00517328"/>
    <w:rsid w:val="0051776D"/>
    <w:rsid w:val="005177C9"/>
    <w:rsid w:val="00517A56"/>
    <w:rsid w:val="00517A9E"/>
    <w:rsid w:val="005203C6"/>
    <w:rsid w:val="0052040B"/>
    <w:rsid w:val="0052043A"/>
    <w:rsid w:val="0052077A"/>
    <w:rsid w:val="0052096D"/>
    <w:rsid w:val="00521318"/>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545"/>
    <w:rsid w:val="00525643"/>
    <w:rsid w:val="0052567C"/>
    <w:rsid w:val="00525A94"/>
    <w:rsid w:val="005265FC"/>
    <w:rsid w:val="005274CC"/>
    <w:rsid w:val="00527C55"/>
    <w:rsid w:val="00527CAB"/>
    <w:rsid w:val="0053044E"/>
    <w:rsid w:val="00530C24"/>
    <w:rsid w:val="00530C2F"/>
    <w:rsid w:val="00531102"/>
    <w:rsid w:val="005311EE"/>
    <w:rsid w:val="00531F9E"/>
    <w:rsid w:val="005320E9"/>
    <w:rsid w:val="0053226E"/>
    <w:rsid w:val="00532355"/>
    <w:rsid w:val="00532437"/>
    <w:rsid w:val="005328E1"/>
    <w:rsid w:val="005330C6"/>
    <w:rsid w:val="00533151"/>
    <w:rsid w:val="00533284"/>
    <w:rsid w:val="00533735"/>
    <w:rsid w:val="005338BB"/>
    <w:rsid w:val="00533EDE"/>
    <w:rsid w:val="00534805"/>
    <w:rsid w:val="00534D78"/>
    <w:rsid w:val="00535048"/>
    <w:rsid w:val="005351C0"/>
    <w:rsid w:val="00535EDB"/>
    <w:rsid w:val="00535FE1"/>
    <w:rsid w:val="005369BB"/>
    <w:rsid w:val="00536A03"/>
    <w:rsid w:val="00536A06"/>
    <w:rsid w:val="00536BF0"/>
    <w:rsid w:val="00536DCA"/>
    <w:rsid w:val="00537191"/>
    <w:rsid w:val="005372BD"/>
    <w:rsid w:val="005379DD"/>
    <w:rsid w:val="00537C19"/>
    <w:rsid w:val="00537D60"/>
    <w:rsid w:val="005402FD"/>
    <w:rsid w:val="00540515"/>
    <w:rsid w:val="005408E3"/>
    <w:rsid w:val="005409E0"/>
    <w:rsid w:val="00540DE5"/>
    <w:rsid w:val="00540EE4"/>
    <w:rsid w:val="00541427"/>
    <w:rsid w:val="005414C2"/>
    <w:rsid w:val="0054220A"/>
    <w:rsid w:val="00542424"/>
    <w:rsid w:val="00542915"/>
    <w:rsid w:val="00542940"/>
    <w:rsid w:val="00542BDB"/>
    <w:rsid w:val="00542CD4"/>
    <w:rsid w:val="00543043"/>
    <w:rsid w:val="005430B8"/>
    <w:rsid w:val="0054324F"/>
    <w:rsid w:val="00543779"/>
    <w:rsid w:val="00543A67"/>
    <w:rsid w:val="00543A95"/>
    <w:rsid w:val="00543C1A"/>
    <w:rsid w:val="005442A6"/>
    <w:rsid w:val="005442E6"/>
    <w:rsid w:val="00544435"/>
    <w:rsid w:val="005449B1"/>
    <w:rsid w:val="00544C1D"/>
    <w:rsid w:val="00544CB0"/>
    <w:rsid w:val="00544F88"/>
    <w:rsid w:val="00545449"/>
    <w:rsid w:val="005454AD"/>
    <w:rsid w:val="005455B4"/>
    <w:rsid w:val="00545F2F"/>
    <w:rsid w:val="005463D1"/>
    <w:rsid w:val="005463F1"/>
    <w:rsid w:val="00546401"/>
    <w:rsid w:val="00546420"/>
    <w:rsid w:val="005468BB"/>
    <w:rsid w:val="00546DA6"/>
    <w:rsid w:val="00546E33"/>
    <w:rsid w:val="00547743"/>
    <w:rsid w:val="0054795D"/>
    <w:rsid w:val="00550712"/>
    <w:rsid w:val="00550933"/>
    <w:rsid w:val="00550AEE"/>
    <w:rsid w:val="0055101B"/>
    <w:rsid w:val="005510FB"/>
    <w:rsid w:val="00551150"/>
    <w:rsid w:val="00551330"/>
    <w:rsid w:val="005517CD"/>
    <w:rsid w:val="00551BBC"/>
    <w:rsid w:val="00551C67"/>
    <w:rsid w:val="00551EEC"/>
    <w:rsid w:val="00552585"/>
    <w:rsid w:val="00552F30"/>
    <w:rsid w:val="00553144"/>
    <w:rsid w:val="0055335F"/>
    <w:rsid w:val="005536B3"/>
    <w:rsid w:val="00553727"/>
    <w:rsid w:val="0055381C"/>
    <w:rsid w:val="005538E0"/>
    <w:rsid w:val="00553F66"/>
    <w:rsid w:val="00554106"/>
    <w:rsid w:val="005543E2"/>
    <w:rsid w:val="005546AA"/>
    <w:rsid w:val="00554747"/>
    <w:rsid w:val="005549E7"/>
    <w:rsid w:val="00554C74"/>
    <w:rsid w:val="00554F46"/>
    <w:rsid w:val="00555036"/>
    <w:rsid w:val="00555479"/>
    <w:rsid w:val="00555899"/>
    <w:rsid w:val="005559D9"/>
    <w:rsid w:val="00555A48"/>
    <w:rsid w:val="00555F22"/>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04B"/>
    <w:rsid w:val="00561054"/>
    <w:rsid w:val="00561303"/>
    <w:rsid w:val="00561383"/>
    <w:rsid w:val="005621B7"/>
    <w:rsid w:val="005621DF"/>
    <w:rsid w:val="005628F0"/>
    <w:rsid w:val="005629A3"/>
    <w:rsid w:val="00562A79"/>
    <w:rsid w:val="00562C58"/>
    <w:rsid w:val="00562F60"/>
    <w:rsid w:val="00563063"/>
    <w:rsid w:val="00563116"/>
    <w:rsid w:val="005631FF"/>
    <w:rsid w:val="00563209"/>
    <w:rsid w:val="00563239"/>
    <w:rsid w:val="005633B4"/>
    <w:rsid w:val="00563581"/>
    <w:rsid w:val="00564085"/>
    <w:rsid w:val="005640F1"/>
    <w:rsid w:val="00565038"/>
    <w:rsid w:val="0056571C"/>
    <w:rsid w:val="00565B76"/>
    <w:rsid w:val="005665AE"/>
    <w:rsid w:val="005667FA"/>
    <w:rsid w:val="00566838"/>
    <w:rsid w:val="0056695B"/>
    <w:rsid w:val="0056697F"/>
    <w:rsid w:val="00566BC2"/>
    <w:rsid w:val="00566D6F"/>
    <w:rsid w:val="00566E23"/>
    <w:rsid w:val="00567035"/>
    <w:rsid w:val="005671DF"/>
    <w:rsid w:val="00567999"/>
    <w:rsid w:val="00570497"/>
    <w:rsid w:val="00570B48"/>
    <w:rsid w:val="005716A7"/>
    <w:rsid w:val="005716B4"/>
    <w:rsid w:val="00571A6F"/>
    <w:rsid w:val="00571A8C"/>
    <w:rsid w:val="00571B94"/>
    <w:rsid w:val="00571BD1"/>
    <w:rsid w:val="0057225C"/>
    <w:rsid w:val="005724AC"/>
    <w:rsid w:val="005726BA"/>
    <w:rsid w:val="0057279A"/>
    <w:rsid w:val="00572CA9"/>
    <w:rsid w:val="00572D76"/>
    <w:rsid w:val="0057349D"/>
    <w:rsid w:val="00573B32"/>
    <w:rsid w:val="00573FCB"/>
    <w:rsid w:val="00574029"/>
    <w:rsid w:val="005742C8"/>
    <w:rsid w:val="00574322"/>
    <w:rsid w:val="005743F3"/>
    <w:rsid w:val="00574C88"/>
    <w:rsid w:val="00575067"/>
    <w:rsid w:val="00575707"/>
    <w:rsid w:val="005757A6"/>
    <w:rsid w:val="005757D3"/>
    <w:rsid w:val="005766B8"/>
    <w:rsid w:val="005767DC"/>
    <w:rsid w:val="00576D9C"/>
    <w:rsid w:val="00576EDC"/>
    <w:rsid w:val="00577033"/>
    <w:rsid w:val="00577DBC"/>
    <w:rsid w:val="0058047D"/>
    <w:rsid w:val="005804BE"/>
    <w:rsid w:val="005809FC"/>
    <w:rsid w:val="00580EAE"/>
    <w:rsid w:val="00581214"/>
    <w:rsid w:val="005812CF"/>
    <w:rsid w:val="005816E9"/>
    <w:rsid w:val="00581B68"/>
    <w:rsid w:val="005821B0"/>
    <w:rsid w:val="005822D5"/>
    <w:rsid w:val="005823B7"/>
    <w:rsid w:val="005830BE"/>
    <w:rsid w:val="00583100"/>
    <w:rsid w:val="00583413"/>
    <w:rsid w:val="0058346E"/>
    <w:rsid w:val="00583B65"/>
    <w:rsid w:val="00583C92"/>
    <w:rsid w:val="00583D7A"/>
    <w:rsid w:val="005849A9"/>
    <w:rsid w:val="00584B4F"/>
    <w:rsid w:val="00584BBF"/>
    <w:rsid w:val="00584CCC"/>
    <w:rsid w:val="00584E53"/>
    <w:rsid w:val="00584E9A"/>
    <w:rsid w:val="00584ECD"/>
    <w:rsid w:val="00585125"/>
    <w:rsid w:val="005860B5"/>
    <w:rsid w:val="0058649E"/>
    <w:rsid w:val="00586828"/>
    <w:rsid w:val="0058691E"/>
    <w:rsid w:val="00586C2F"/>
    <w:rsid w:val="0058708F"/>
    <w:rsid w:val="005874CA"/>
    <w:rsid w:val="00587615"/>
    <w:rsid w:val="00587D09"/>
    <w:rsid w:val="00587D98"/>
    <w:rsid w:val="00590132"/>
    <w:rsid w:val="005901EA"/>
    <w:rsid w:val="005905CD"/>
    <w:rsid w:val="00590677"/>
    <w:rsid w:val="005906B5"/>
    <w:rsid w:val="005907BE"/>
    <w:rsid w:val="005907D6"/>
    <w:rsid w:val="005907EE"/>
    <w:rsid w:val="00590A25"/>
    <w:rsid w:val="005912C4"/>
    <w:rsid w:val="0059227E"/>
    <w:rsid w:val="00592397"/>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7F9"/>
    <w:rsid w:val="00595B0F"/>
    <w:rsid w:val="005960B2"/>
    <w:rsid w:val="00596274"/>
    <w:rsid w:val="00596681"/>
    <w:rsid w:val="005968BB"/>
    <w:rsid w:val="005969F8"/>
    <w:rsid w:val="00596DF6"/>
    <w:rsid w:val="005970F6"/>
    <w:rsid w:val="0059721A"/>
    <w:rsid w:val="0059739A"/>
    <w:rsid w:val="005A0C98"/>
    <w:rsid w:val="005A0DB6"/>
    <w:rsid w:val="005A0F39"/>
    <w:rsid w:val="005A1273"/>
    <w:rsid w:val="005A1502"/>
    <w:rsid w:val="005A160A"/>
    <w:rsid w:val="005A1F2C"/>
    <w:rsid w:val="005A23F6"/>
    <w:rsid w:val="005A2724"/>
    <w:rsid w:val="005A2877"/>
    <w:rsid w:val="005A2AB5"/>
    <w:rsid w:val="005A2EDE"/>
    <w:rsid w:val="005A34CC"/>
    <w:rsid w:val="005A3CD2"/>
    <w:rsid w:val="005A3E01"/>
    <w:rsid w:val="005A413A"/>
    <w:rsid w:val="005A436F"/>
    <w:rsid w:val="005A49EE"/>
    <w:rsid w:val="005A4ED1"/>
    <w:rsid w:val="005A52BD"/>
    <w:rsid w:val="005A5497"/>
    <w:rsid w:val="005A56B5"/>
    <w:rsid w:val="005A5897"/>
    <w:rsid w:val="005A5A72"/>
    <w:rsid w:val="005A6116"/>
    <w:rsid w:val="005A620F"/>
    <w:rsid w:val="005A64DC"/>
    <w:rsid w:val="005A6805"/>
    <w:rsid w:val="005A7263"/>
    <w:rsid w:val="005A7449"/>
    <w:rsid w:val="005A7551"/>
    <w:rsid w:val="005A7590"/>
    <w:rsid w:val="005B0352"/>
    <w:rsid w:val="005B04EA"/>
    <w:rsid w:val="005B089E"/>
    <w:rsid w:val="005B0938"/>
    <w:rsid w:val="005B09E6"/>
    <w:rsid w:val="005B10FD"/>
    <w:rsid w:val="005B110A"/>
    <w:rsid w:val="005B119C"/>
    <w:rsid w:val="005B12A8"/>
    <w:rsid w:val="005B14B0"/>
    <w:rsid w:val="005B169E"/>
    <w:rsid w:val="005B194C"/>
    <w:rsid w:val="005B1B0A"/>
    <w:rsid w:val="005B1B22"/>
    <w:rsid w:val="005B1E92"/>
    <w:rsid w:val="005B2084"/>
    <w:rsid w:val="005B2A1D"/>
    <w:rsid w:val="005B3065"/>
    <w:rsid w:val="005B3AE6"/>
    <w:rsid w:val="005B3F45"/>
    <w:rsid w:val="005B425D"/>
    <w:rsid w:val="005B43B6"/>
    <w:rsid w:val="005B44AB"/>
    <w:rsid w:val="005B4653"/>
    <w:rsid w:val="005B4A5F"/>
    <w:rsid w:val="005B4ABA"/>
    <w:rsid w:val="005B4EB9"/>
    <w:rsid w:val="005B5828"/>
    <w:rsid w:val="005B587B"/>
    <w:rsid w:val="005B59B2"/>
    <w:rsid w:val="005B5FA1"/>
    <w:rsid w:val="005B60EF"/>
    <w:rsid w:val="005B647D"/>
    <w:rsid w:val="005B6583"/>
    <w:rsid w:val="005B6ABE"/>
    <w:rsid w:val="005B6E49"/>
    <w:rsid w:val="005B6F0F"/>
    <w:rsid w:val="005B7178"/>
    <w:rsid w:val="005B71B4"/>
    <w:rsid w:val="005B72F2"/>
    <w:rsid w:val="005B74F4"/>
    <w:rsid w:val="005B757A"/>
    <w:rsid w:val="005B7A68"/>
    <w:rsid w:val="005B7A6A"/>
    <w:rsid w:val="005C0403"/>
    <w:rsid w:val="005C07F3"/>
    <w:rsid w:val="005C0955"/>
    <w:rsid w:val="005C0E92"/>
    <w:rsid w:val="005C154A"/>
    <w:rsid w:val="005C16AF"/>
    <w:rsid w:val="005C1C55"/>
    <w:rsid w:val="005C1E5D"/>
    <w:rsid w:val="005C1FF5"/>
    <w:rsid w:val="005C2DA2"/>
    <w:rsid w:val="005C2DDC"/>
    <w:rsid w:val="005C2F96"/>
    <w:rsid w:val="005C336F"/>
    <w:rsid w:val="005C3392"/>
    <w:rsid w:val="005C3CB0"/>
    <w:rsid w:val="005C3F7F"/>
    <w:rsid w:val="005C4218"/>
    <w:rsid w:val="005C47E6"/>
    <w:rsid w:val="005C482A"/>
    <w:rsid w:val="005C49D5"/>
    <w:rsid w:val="005C4D4D"/>
    <w:rsid w:val="005C50AD"/>
    <w:rsid w:val="005C56BD"/>
    <w:rsid w:val="005C577C"/>
    <w:rsid w:val="005C5AE8"/>
    <w:rsid w:val="005C640B"/>
    <w:rsid w:val="005C6CD6"/>
    <w:rsid w:val="005C773E"/>
    <w:rsid w:val="005C7C09"/>
    <w:rsid w:val="005C7D15"/>
    <w:rsid w:val="005C7DCF"/>
    <w:rsid w:val="005C7E91"/>
    <w:rsid w:val="005C7FD9"/>
    <w:rsid w:val="005D0120"/>
    <w:rsid w:val="005D029D"/>
    <w:rsid w:val="005D0607"/>
    <w:rsid w:val="005D082F"/>
    <w:rsid w:val="005D13CE"/>
    <w:rsid w:val="005D15A2"/>
    <w:rsid w:val="005D189C"/>
    <w:rsid w:val="005D18E6"/>
    <w:rsid w:val="005D208D"/>
    <w:rsid w:val="005D2147"/>
    <w:rsid w:val="005D2286"/>
    <w:rsid w:val="005D2367"/>
    <w:rsid w:val="005D23E8"/>
    <w:rsid w:val="005D240E"/>
    <w:rsid w:val="005D2416"/>
    <w:rsid w:val="005D2B0C"/>
    <w:rsid w:val="005D2B31"/>
    <w:rsid w:val="005D2DB9"/>
    <w:rsid w:val="005D3211"/>
    <w:rsid w:val="005D3377"/>
    <w:rsid w:val="005D3957"/>
    <w:rsid w:val="005D398B"/>
    <w:rsid w:val="005D3CAD"/>
    <w:rsid w:val="005D41C8"/>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92B"/>
    <w:rsid w:val="005D7A21"/>
    <w:rsid w:val="005D7D29"/>
    <w:rsid w:val="005D7F48"/>
    <w:rsid w:val="005E02AC"/>
    <w:rsid w:val="005E0650"/>
    <w:rsid w:val="005E06D6"/>
    <w:rsid w:val="005E17CD"/>
    <w:rsid w:val="005E19CB"/>
    <w:rsid w:val="005E1AF5"/>
    <w:rsid w:val="005E1E80"/>
    <w:rsid w:val="005E24DE"/>
    <w:rsid w:val="005E26AF"/>
    <w:rsid w:val="005E2A39"/>
    <w:rsid w:val="005E2CA1"/>
    <w:rsid w:val="005E341D"/>
    <w:rsid w:val="005E3A46"/>
    <w:rsid w:val="005E3D3E"/>
    <w:rsid w:val="005E3FC1"/>
    <w:rsid w:val="005E44CF"/>
    <w:rsid w:val="005E4588"/>
    <w:rsid w:val="005E4740"/>
    <w:rsid w:val="005E4D5D"/>
    <w:rsid w:val="005E4F1A"/>
    <w:rsid w:val="005E5376"/>
    <w:rsid w:val="005E54E1"/>
    <w:rsid w:val="005E57BF"/>
    <w:rsid w:val="005E57C3"/>
    <w:rsid w:val="005E5A69"/>
    <w:rsid w:val="005E5B37"/>
    <w:rsid w:val="005E5BC2"/>
    <w:rsid w:val="005E63D7"/>
    <w:rsid w:val="005E649B"/>
    <w:rsid w:val="005E687D"/>
    <w:rsid w:val="005E689E"/>
    <w:rsid w:val="005E74EC"/>
    <w:rsid w:val="005E7915"/>
    <w:rsid w:val="005E7A37"/>
    <w:rsid w:val="005E7C9C"/>
    <w:rsid w:val="005F046D"/>
    <w:rsid w:val="005F0FE3"/>
    <w:rsid w:val="005F10E7"/>
    <w:rsid w:val="005F1272"/>
    <w:rsid w:val="005F1AD9"/>
    <w:rsid w:val="005F1BC3"/>
    <w:rsid w:val="005F1D35"/>
    <w:rsid w:val="005F1E09"/>
    <w:rsid w:val="005F1FF8"/>
    <w:rsid w:val="005F2614"/>
    <w:rsid w:val="005F2897"/>
    <w:rsid w:val="005F2D53"/>
    <w:rsid w:val="005F2F01"/>
    <w:rsid w:val="005F3428"/>
    <w:rsid w:val="005F3F88"/>
    <w:rsid w:val="005F4302"/>
    <w:rsid w:val="005F43B3"/>
    <w:rsid w:val="005F46E2"/>
    <w:rsid w:val="005F48CE"/>
    <w:rsid w:val="005F4A07"/>
    <w:rsid w:val="005F4B73"/>
    <w:rsid w:val="005F4DE1"/>
    <w:rsid w:val="005F4E9B"/>
    <w:rsid w:val="005F53FE"/>
    <w:rsid w:val="005F5621"/>
    <w:rsid w:val="005F5664"/>
    <w:rsid w:val="005F5757"/>
    <w:rsid w:val="005F5A27"/>
    <w:rsid w:val="005F5BAF"/>
    <w:rsid w:val="005F5DF9"/>
    <w:rsid w:val="005F603F"/>
    <w:rsid w:val="005F624B"/>
    <w:rsid w:val="005F656E"/>
    <w:rsid w:val="005F665C"/>
    <w:rsid w:val="005F6CB6"/>
    <w:rsid w:val="005F707B"/>
    <w:rsid w:val="005F7538"/>
    <w:rsid w:val="005F770A"/>
    <w:rsid w:val="005F7ACC"/>
    <w:rsid w:val="005F7E73"/>
    <w:rsid w:val="00600068"/>
    <w:rsid w:val="00600348"/>
    <w:rsid w:val="006004C5"/>
    <w:rsid w:val="0060076F"/>
    <w:rsid w:val="0060083A"/>
    <w:rsid w:val="0060101E"/>
    <w:rsid w:val="006012E4"/>
    <w:rsid w:val="00601303"/>
    <w:rsid w:val="00601F60"/>
    <w:rsid w:val="00602AD5"/>
    <w:rsid w:val="006038E8"/>
    <w:rsid w:val="00603BD4"/>
    <w:rsid w:val="0060438E"/>
    <w:rsid w:val="0060440C"/>
    <w:rsid w:val="006044CF"/>
    <w:rsid w:val="00604548"/>
    <w:rsid w:val="0060460B"/>
    <w:rsid w:val="006046B8"/>
    <w:rsid w:val="006048FA"/>
    <w:rsid w:val="00604E95"/>
    <w:rsid w:val="00605126"/>
    <w:rsid w:val="006056A5"/>
    <w:rsid w:val="00605EB2"/>
    <w:rsid w:val="00605F99"/>
    <w:rsid w:val="0060621F"/>
    <w:rsid w:val="0060642B"/>
    <w:rsid w:val="00606735"/>
    <w:rsid w:val="00606A79"/>
    <w:rsid w:val="00606A9D"/>
    <w:rsid w:val="00606D1B"/>
    <w:rsid w:val="0060763C"/>
    <w:rsid w:val="006077AE"/>
    <w:rsid w:val="006078D3"/>
    <w:rsid w:val="00610519"/>
    <w:rsid w:val="00610ECD"/>
    <w:rsid w:val="006111A1"/>
    <w:rsid w:val="00611251"/>
    <w:rsid w:val="006116FA"/>
    <w:rsid w:val="006119EA"/>
    <w:rsid w:val="00611BCA"/>
    <w:rsid w:val="00611E69"/>
    <w:rsid w:val="00611FC3"/>
    <w:rsid w:val="006120DB"/>
    <w:rsid w:val="006125B4"/>
    <w:rsid w:val="006129D9"/>
    <w:rsid w:val="006131E0"/>
    <w:rsid w:val="006132F7"/>
    <w:rsid w:val="0061343B"/>
    <w:rsid w:val="00613A14"/>
    <w:rsid w:val="0061479D"/>
    <w:rsid w:val="0061495B"/>
    <w:rsid w:val="00614AA8"/>
    <w:rsid w:val="00614C8D"/>
    <w:rsid w:val="006151E0"/>
    <w:rsid w:val="006155FC"/>
    <w:rsid w:val="006157DC"/>
    <w:rsid w:val="00615819"/>
    <w:rsid w:val="00615B3D"/>
    <w:rsid w:val="00615DEE"/>
    <w:rsid w:val="0061680A"/>
    <w:rsid w:val="00616831"/>
    <w:rsid w:val="00616A68"/>
    <w:rsid w:val="00616C4B"/>
    <w:rsid w:val="00616E85"/>
    <w:rsid w:val="00617341"/>
    <w:rsid w:val="006173F4"/>
    <w:rsid w:val="006178D9"/>
    <w:rsid w:val="00617A12"/>
    <w:rsid w:val="00620B3E"/>
    <w:rsid w:val="0062170D"/>
    <w:rsid w:val="006217D9"/>
    <w:rsid w:val="006217DA"/>
    <w:rsid w:val="00621B92"/>
    <w:rsid w:val="00621BBE"/>
    <w:rsid w:val="00622273"/>
    <w:rsid w:val="0062296F"/>
    <w:rsid w:val="006229F0"/>
    <w:rsid w:val="00622B18"/>
    <w:rsid w:val="00622E33"/>
    <w:rsid w:val="0062306F"/>
    <w:rsid w:val="00623A85"/>
    <w:rsid w:val="00623A8F"/>
    <w:rsid w:val="00623AAE"/>
    <w:rsid w:val="00624330"/>
    <w:rsid w:val="00624599"/>
    <w:rsid w:val="00624A80"/>
    <w:rsid w:val="00624ADC"/>
    <w:rsid w:val="006257EC"/>
    <w:rsid w:val="0062580E"/>
    <w:rsid w:val="00625A86"/>
    <w:rsid w:val="006261DD"/>
    <w:rsid w:val="00626308"/>
    <w:rsid w:val="006275DC"/>
    <w:rsid w:val="00630065"/>
    <w:rsid w:val="006303CA"/>
    <w:rsid w:val="006307A1"/>
    <w:rsid w:val="00630900"/>
    <w:rsid w:val="00630E0C"/>
    <w:rsid w:val="00630E22"/>
    <w:rsid w:val="00631199"/>
    <w:rsid w:val="00631426"/>
    <w:rsid w:val="0063156C"/>
    <w:rsid w:val="006319B2"/>
    <w:rsid w:val="00631A6F"/>
    <w:rsid w:val="00631C5B"/>
    <w:rsid w:val="00631D32"/>
    <w:rsid w:val="0063216F"/>
    <w:rsid w:val="00632282"/>
    <w:rsid w:val="00632347"/>
    <w:rsid w:val="0063235D"/>
    <w:rsid w:val="00632370"/>
    <w:rsid w:val="00632476"/>
    <w:rsid w:val="0063249C"/>
    <w:rsid w:val="0063273A"/>
    <w:rsid w:val="00632809"/>
    <w:rsid w:val="00632A58"/>
    <w:rsid w:val="00632ABB"/>
    <w:rsid w:val="00632E89"/>
    <w:rsid w:val="006331A0"/>
    <w:rsid w:val="006338B1"/>
    <w:rsid w:val="0063399B"/>
    <w:rsid w:val="00634119"/>
    <w:rsid w:val="0063419D"/>
    <w:rsid w:val="006342E3"/>
    <w:rsid w:val="0063432F"/>
    <w:rsid w:val="00634CAA"/>
    <w:rsid w:val="00635056"/>
    <w:rsid w:val="006356DD"/>
    <w:rsid w:val="00635769"/>
    <w:rsid w:val="0063585F"/>
    <w:rsid w:val="00635AA5"/>
    <w:rsid w:val="00635C38"/>
    <w:rsid w:val="006360AE"/>
    <w:rsid w:val="00636856"/>
    <w:rsid w:val="006369C0"/>
    <w:rsid w:val="00636B3E"/>
    <w:rsid w:val="00636FA9"/>
    <w:rsid w:val="00637314"/>
    <w:rsid w:val="006373D5"/>
    <w:rsid w:val="00637968"/>
    <w:rsid w:val="00637F5B"/>
    <w:rsid w:val="00640145"/>
    <w:rsid w:val="00640791"/>
    <w:rsid w:val="00640917"/>
    <w:rsid w:val="00640B67"/>
    <w:rsid w:val="00640BB3"/>
    <w:rsid w:val="00640C3A"/>
    <w:rsid w:val="00640E16"/>
    <w:rsid w:val="006411C6"/>
    <w:rsid w:val="006411E9"/>
    <w:rsid w:val="006413D5"/>
    <w:rsid w:val="006413DA"/>
    <w:rsid w:val="00641484"/>
    <w:rsid w:val="0064195D"/>
    <w:rsid w:val="00641B30"/>
    <w:rsid w:val="00641EF1"/>
    <w:rsid w:val="006426A3"/>
    <w:rsid w:val="006428D6"/>
    <w:rsid w:val="00642FD8"/>
    <w:rsid w:val="00643286"/>
    <w:rsid w:val="006435D4"/>
    <w:rsid w:val="00644515"/>
    <w:rsid w:val="00644B96"/>
    <w:rsid w:val="00644F40"/>
    <w:rsid w:val="00645415"/>
    <w:rsid w:val="006455C6"/>
    <w:rsid w:val="006456F3"/>
    <w:rsid w:val="00645C05"/>
    <w:rsid w:val="00645DD9"/>
    <w:rsid w:val="00646194"/>
    <w:rsid w:val="006461AA"/>
    <w:rsid w:val="006466AA"/>
    <w:rsid w:val="00646710"/>
    <w:rsid w:val="006467FE"/>
    <w:rsid w:val="00646898"/>
    <w:rsid w:val="00646A6D"/>
    <w:rsid w:val="00646B18"/>
    <w:rsid w:val="00646BB8"/>
    <w:rsid w:val="0064729D"/>
    <w:rsid w:val="00647975"/>
    <w:rsid w:val="006479AE"/>
    <w:rsid w:val="00647B1C"/>
    <w:rsid w:val="00647BDB"/>
    <w:rsid w:val="00647DD9"/>
    <w:rsid w:val="00650056"/>
    <w:rsid w:val="00650300"/>
    <w:rsid w:val="00650359"/>
    <w:rsid w:val="00650622"/>
    <w:rsid w:val="006506FD"/>
    <w:rsid w:val="00650A47"/>
    <w:rsid w:val="00650AF6"/>
    <w:rsid w:val="00650BE8"/>
    <w:rsid w:val="00650E27"/>
    <w:rsid w:val="0065101C"/>
    <w:rsid w:val="00651141"/>
    <w:rsid w:val="006511A2"/>
    <w:rsid w:val="00651354"/>
    <w:rsid w:val="00652268"/>
    <w:rsid w:val="00652B1B"/>
    <w:rsid w:val="006533AF"/>
    <w:rsid w:val="00653688"/>
    <w:rsid w:val="00653FAC"/>
    <w:rsid w:val="006554AC"/>
    <w:rsid w:val="006554D6"/>
    <w:rsid w:val="00655904"/>
    <w:rsid w:val="00655C78"/>
    <w:rsid w:val="00655CBA"/>
    <w:rsid w:val="006560A5"/>
    <w:rsid w:val="006564A4"/>
    <w:rsid w:val="006568AF"/>
    <w:rsid w:val="00656FA6"/>
    <w:rsid w:val="00657107"/>
    <w:rsid w:val="0065759B"/>
    <w:rsid w:val="00657660"/>
    <w:rsid w:val="00657995"/>
    <w:rsid w:val="00657FC8"/>
    <w:rsid w:val="00660A82"/>
    <w:rsid w:val="006611DD"/>
    <w:rsid w:val="0066139E"/>
    <w:rsid w:val="0066180A"/>
    <w:rsid w:val="00661CEA"/>
    <w:rsid w:val="00662024"/>
    <w:rsid w:val="00662411"/>
    <w:rsid w:val="00662A81"/>
    <w:rsid w:val="00662EDC"/>
    <w:rsid w:val="00663182"/>
    <w:rsid w:val="006632E9"/>
    <w:rsid w:val="006634AB"/>
    <w:rsid w:val="00663A68"/>
    <w:rsid w:val="00663D09"/>
    <w:rsid w:val="00663D74"/>
    <w:rsid w:val="00663E30"/>
    <w:rsid w:val="00664130"/>
    <w:rsid w:val="006645A4"/>
    <w:rsid w:val="006647AF"/>
    <w:rsid w:val="00664C62"/>
    <w:rsid w:val="00664E05"/>
    <w:rsid w:val="00665340"/>
    <w:rsid w:val="006654E5"/>
    <w:rsid w:val="00665565"/>
    <w:rsid w:val="006655F9"/>
    <w:rsid w:val="00665C0D"/>
    <w:rsid w:val="00665D07"/>
    <w:rsid w:val="00665D58"/>
    <w:rsid w:val="0066618C"/>
    <w:rsid w:val="0066635C"/>
    <w:rsid w:val="0066674F"/>
    <w:rsid w:val="00666D1F"/>
    <w:rsid w:val="00666E5E"/>
    <w:rsid w:val="00666EF6"/>
    <w:rsid w:val="00666FD0"/>
    <w:rsid w:val="0066765C"/>
    <w:rsid w:val="006678C0"/>
    <w:rsid w:val="006678EA"/>
    <w:rsid w:val="006679A0"/>
    <w:rsid w:val="00667DF1"/>
    <w:rsid w:val="00667ED2"/>
    <w:rsid w:val="00670080"/>
    <w:rsid w:val="0067038B"/>
    <w:rsid w:val="006703E5"/>
    <w:rsid w:val="006707CE"/>
    <w:rsid w:val="00670BB4"/>
    <w:rsid w:val="006717D2"/>
    <w:rsid w:val="00672069"/>
    <w:rsid w:val="0067225A"/>
    <w:rsid w:val="00672708"/>
    <w:rsid w:val="006727B7"/>
    <w:rsid w:val="00672981"/>
    <w:rsid w:val="00672C09"/>
    <w:rsid w:val="00672ED2"/>
    <w:rsid w:val="0067306A"/>
    <w:rsid w:val="00673A0D"/>
    <w:rsid w:val="00673DE4"/>
    <w:rsid w:val="00673E97"/>
    <w:rsid w:val="00674426"/>
    <w:rsid w:val="0067456D"/>
    <w:rsid w:val="0067462A"/>
    <w:rsid w:val="0067476B"/>
    <w:rsid w:val="00675030"/>
    <w:rsid w:val="00675815"/>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6FD"/>
    <w:rsid w:val="00680B17"/>
    <w:rsid w:val="00681178"/>
    <w:rsid w:val="0068145F"/>
    <w:rsid w:val="00681676"/>
    <w:rsid w:val="0068214B"/>
    <w:rsid w:val="006821D2"/>
    <w:rsid w:val="00682A31"/>
    <w:rsid w:val="00682B4A"/>
    <w:rsid w:val="00682EDA"/>
    <w:rsid w:val="00683051"/>
    <w:rsid w:val="0068314C"/>
    <w:rsid w:val="00683230"/>
    <w:rsid w:val="006832BE"/>
    <w:rsid w:val="0068333E"/>
    <w:rsid w:val="006838BF"/>
    <w:rsid w:val="00683CDF"/>
    <w:rsid w:val="00684741"/>
    <w:rsid w:val="00684C2A"/>
    <w:rsid w:val="00684C94"/>
    <w:rsid w:val="00684D13"/>
    <w:rsid w:val="00684DEC"/>
    <w:rsid w:val="00684E74"/>
    <w:rsid w:val="00684FC9"/>
    <w:rsid w:val="0068523F"/>
    <w:rsid w:val="00685628"/>
    <w:rsid w:val="0068593A"/>
    <w:rsid w:val="00685E89"/>
    <w:rsid w:val="006863D4"/>
    <w:rsid w:val="00686444"/>
    <w:rsid w:val="006865D4"/>
    <w:rsid w:val="0068715F"/>
    <w:rsid w:val="00687EEC"/>
    <w:rsid w:val="006903EC"/>
    <w:rsid w:val="006906BD"/>
    <w:rsid w:val="006909CA"/>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F8B"/>
    <w:rsid w:val="00693FDF"/>
    <w:rsid w:val="006945F2"/>
    <w:rsid w:val="00694669"/>
    <w:rsid w:val="00694BA6"/>
    <w:rsid w:val="00694C89"/>
    <w:rsid w:val="00695376"/>
    <w:rsid w:val="006953B6"/>
    <w:rsid w:val="006955C2"/>
    <w:rsid w:val="006956E5"/>
    <w:rsid w:val="006959AF"/>
    <w:rsid w:val="00695A40"/>
    <w:rsid w:val="00695D8E"/>
    <w:rsid w:val="00696368"/>
    <w:rsid w:val="00696443"/>
    <w:rsid w:val="00696629"/>
    <w:rsid w:val="006966B4"/>
    <w:rsid w:val="006966CF"/>
    <w:rsid w:val="00696C04"/>
    <w:rsid w:val="0069764F"/>
    <w:rsid w:val="00697AA9"/>
    <w:rsid w:val="00697D9C"/>
    <w:rsid w:val="00697EAD"/>
    <w:rsid w:val="006A019E"/>
    <w:rsid w:val="006A071F"/>
    <w:rsid w:val="006A098E"/>
    <w:rsid w:val="006A1168"/>
    <w:rsid w:val="006A1169"/>
    <w:rsid w:val="006A1562"/>
    <w:rsid w:val="006A1C2B"/>
    <w:rsid w:val="006A1C69"/>
    <w:rsid w:val="006A2106"/>
    <w:rsid w:val="006A2378"/>
    <w:rsid w:val="006A2F2A"/>
    <w:rsid w:val="006A2F95"/>
    <w:rsid w:val="006A3049"/>
    <w:rsid w:val="006A31F0"/>
    <w:rsid w:val="006A32F1"/>
    <w:rsid w:val="006A3654"/>
    <w:rsid w:val="006A36C3"/>
    <w:rsid w:val="006A3758"/>
    <w:rsid w:val="006A3A5E"/>
    <w:rsid w:val="006A3C81"/>
    <w:rsid w:val="006A4304"/>
    <w:rsid w:val="006A4336"/>
    <w:rsid w:val="006A45DF"/>
    <w:rsid w:val="006A474E"/>
    <w:rsid w:val="006A495E"/>
    <w:rsid w:val="006A4A03"/>
    <w:rsid w:val="006A4B2A"/>
    <w:rsid w:val="006A4E05"/>
    <w:rsid w:val="006A4E8B"/>
    <w:rsid w:val="006A5409"/>
    <w:rsid w:val="006A5835"/>
    <w:rsid w:val="006A5DEF"/>
    <w:rsid w:val="006A6429"/>
    <w:rsid w:val="006A6771"/>
    <w:rsid w:val="006A6A9E"/>
    <w:rsid w:val="006A73FB"/>
    <w:rsid w:val="006A75D6"/>
    <w:rsid w:val="006A7BA2"/>
    <w:rsid w:val="006A7E67"/>
    <w:rsid w:val="006B068D"/>
    <w:rsid w:val="006B096E"/>
    <w:rsid w:val="006B0C3A"/>
    <w:rsid w:val="006B137F"/>
    <w:rsid w:val="006B1D05"/>
    <w:rsid w:val="006B1E70"/>
    <w:rsid w:val="006B1EE3"/>
    <w:rsid w:val="006B201B"/>
    <w:rsid w:val="006B2E73"/>
    <w:rsid w:val="006B311A"/>
    <w:rsid w:val="006B316B"/>
    <w:rsid w:val="006B3299"/>
    <w:rsid w:val="006B343F"/>
    <w:rsid w:val="006B35D0"/>
    <w:rsid w:val="006B37EB"/>
    <w:rsid w:val="006B3D7C"/>
    <w:rsid w:val="006B3E5F"/>
    <w:rsid w:val="006B402B"/>
    <w:rsid w:val="006B40D2"/>
    <w:rsid w:val="006B415B"/>
    <w:rsid w:val="006B491B"/>
    <w:rsid w:val="006B4D07"/>
    <w:rsid w:val="006B4D40"/>
    <w:rsid w:val="006B5233"/>
    <w:rsid w:val="006B5283"/>
    <w:rsid w:val="006B6160"/>
    <w:rsid w:val="006B617B"/>
    <w:rsid w:val="006B6613"/>
    <w:rsid w:val="006B6939"/>
    <w:rsid w:val="006B6A14"/>
    <w:rsid w:val="006B6E58"/>
    <w:rsid w:val="006B72CD"/>
    <w:rsid w:val="006B7405"/>
    <w:rsid w:val="006B753B"/>
    <w:rsid w:val="006B75E9"/>
    <w:rsid w:val="006B780C"/>
    <w:rsid w:val="006B7B5E"/>
    <w:rsid w:val="006B7C04"/>
    <w:rsid w:val="006B7EA3"/>
    <w:rsid w:val="006B7EAE"/>
    <w:rsid w:val="006B7F7D"/>
    <w:rsid w:val="006C0236"/>
    <w:rsid w:val="006C03C4"/>
    <w:rsid w:val="006C1B2E"/>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4F35"/>
    <w:rsid w:val="006C537A"/>
    <w:rsid w:val="006C53DD"/>
    <w:rsid w:val="006C5839"/>
    <w:rsid w:val="006C5F06"/>
    <w:rsid w:val="006C5F2D"/>
    <w:rsid w:val="006C620F"/>
    <w:rsid w:val="006C62A2"/>
    <w:rsid w:val="006C6861"/>
    <w:rsid w:val="006C6927"/>
    <w:rsid w:val="006C7201"/>
    <w:rsid w:val="006C75FD"/>
    <w:rsid w:val="006C78A7"/>
    <w:rsid w:val="006C7A22"/>
    <w:rsid w:val="006C7C72"/>
    <w:rsid w:val="006C7F81"/>
    <w:rsid w:val="006D042A"/>
    <w:rsid w:val="006D0A56"/>
    <w:rsid w:val="006D0AB2"/>
    <w:rsid w:val="006D1098"/>
    <w:rsid w:val="006D114F"/>
    <w:rsid w:val="006D21B5"/>
    <w:rsid w:val="006D26F7"/>
    <w:rsid w:val="006D3681"/>
    <w:rsid w:val="006D3A06"/>
    <w:rsid w:val="006D3CE0"/>
    <w:rsid w:val="006D3F4B"/>
    <w:rsid w:val="006D4218"/>
    <w:rsid w:val="006D498F"/>
    <w:rsid w:val="006D539D"/>
    <w:rsid w:val="006D5416"/>
    <w:rsid w:val="006D5668"/>
    <w:rsid w:val="006D58B4"/>
    <w:rsid w:val="006D63E8"/>
    <w:rsid w:val="006D6949"/>
    <w:rsid w:val="006D6DB1"/>
    <w:rsid w:val="006D76F4"/>
    <w:rsid w:val="006D76FE"/>
    <w:rsid w:val="006D771D"/>
    <w:rsid w:val="006D782E"/>
    <w:rsid w:val="006E03C8"/>
    <w:rsid w:val="006E05D3"/>
    <w:rsid w:val="006E08F0"/>
    <w:rsid w:val="006E0A52"/>
    <w:rsid w:val="006E0B0B"/>
    <w:rsid w:val="006E0B9B"/>
    <w:rsid w:val="006E1827"/>
    <w:rsid w:val="006E220D"/>
    <w:rsid w:val="006E246F"/>
    <w:rsid w:val="006E25E6"/>
    <w:rsid w:val="006E26B9"/>
    <w:rsid w:val="006E296C"/>
    <w:rsid w:val="006E29BE"/>
    <w:rsid w:val="006E2D3B"/>
    <w:rsid w:val="006E2D84"/>
    <w:rsid w:val="006E330C"/>
    <w:rsid w:val="006E3416"/>
    <w:rsid w:val="006E3AA5"/>
    <w:rsid w:val="006E41A0"/>
    <w:rsid w:val="006E4A28"/>
    <w:rsid w:val="006E4CB5"/>
    <w:rsid w:val="006E4CDB"/>
    <w:rsid w:val="006E4D3E"/>
    <w:rsid w:val="006E5292"/>
    <w:rsid w:val="006E52AB"/>
    <w:rsid w:val="006E57D0"/>
    <w:rsid w:val="006E5EB0"/>
    <w:rsid w:val="006E60D6"/>
    <w:rsid w:val="006E6D6B"/>
    <w:rsid w:val="006E79C8"/>
    <w:rsid w:val="006E7C39"/>
    <w:rsid w:val="006E7E1E"/>
    <w:rsid w:val="006E7ED5"/>
    <w:rsid w:val="006F00E1"/>
    <w:rsid w:val="006F0339"/>
    <w:rsid w:val="006F0659"/>
    <w:rsid w:val="006F06F3"/>
    <w:rsid w:val="006F09ED"/>
    <w:rsid w:val="006F0AE9"/>
    <w:rsid w:val="006F128E"/>
    <w:rsid w:val="006F15DC"/>
    <w:rsid w:val="006F167C"/>
    <w:rsid w:val="006F16AB"/>
    <w:rsid w:val="006F173D"/>
    <w:rsid w:val="006F1D2B"/>
    <w:rsid w:val="006F1DD9"/>
    <w:rsid w:val="006F2209"/>
    <w:rsid w:val="006F2573"/>
    <w:rsid w:val="006F25ED"/>
    <w:rsid w:val="006F2636"/>
    <w:rsid w:val="006F29D3"/>
    <w:rsid w:val="006F2DBD"/>
    <w:rsid w:val="006F33EF"/>
    <w:rsid w:val="006F3487"/>
    <w:rsid w:val="006F39FF"/>
    <w:rsid w:val="006F3A81"/>
    <w:rsid w:val="006F3CFD"/>
    <w:rsid w:val="006F40BC"/>
    <w:rsid w:val="006F489A"/>
    <w:rsid w:val="006F4ACE"/>
    <w:rsid w:val="006F566B"/>
    <w:rsid w:val="006F58EE"/>
    <w:rsid w:val="006F6648"/>
    <w:rsid w:val="006F6B83"/>
    <w:rsid w:val="006F6BE8"/>
    <w:rsid w:val="006F6BFD"/>
    <w:rsid w:val="006F6CB4"/>
    <w:rsid w:val="006F7AEE"/>
    <w:rsid w:val="006F7E17"/>
    <w:rsid w:val="006F7E60"/>
    <w:rsid w:val="007002D5"/>
    <w:rsid w:val="0070042D"/>
    <w:rsid w:val="00700722"/>
    <w:rsid w:val="007008EE"/>
    <w:rsid w:val="00700C95"/>
    <w:rsid w:val="00700CEC"/>
    <w:rsid w:val="00700F71"/>
    <w:rsid w:val="00700FF6"/>
    <w:rsid w:val="00701178"/>
    <w:rsid w:val="007011F0"/>
    <w:rsid w:val="007012C8"/>
    <w:rsid w:val="007014DA"/>
    <w:rsid w:val="0070169D"/>
    <w:rsid w:val="00701E06"/>
    <w:rsid w:val="00702001"/>
    <w:rsid w:val="0070206D"/>
    <w:rsid w:val="00702172"/>
    <w:rsid w:val="007025EA"/>
    <w:rsid w:val="0070264D"/>
    <w:rsid w:val="007026E2"/>
    <w:rsid w:val="0070272C"/>
    <w:rsid w:val="00702B7A"/>
    <w:rsid w:val="00702E3C"/>
    <w:rsid w:val="00702F38"/>
    <w:rsid w:val="00703021"/>
    <w:rsid w:val="00703024"/>
    <w:rsid w:val="0070313A"/>
    <w:rsid w:val="007033B6"/>
    <w:rsid w:val="00703505"/>
    <w:rsid w:val="007036EA"/>
    <w:rsid w:val="00703A13"/>
    <w:rsid w:val="00703E07"/>
    <w:rsid w:val="00704099"/>
    <w:rsid w:val="00704577"/>
    <w:rsid w:val="007046B9"/>
    <w:rsid w:val="007046F6"/>
    <w:rsid w:val="00704A48"/>
    <w:rsid w:val="00704AD8"/>
    <w:rsid w:val="00704AF1"/>
    <w:rsid w:val="00705149"/>
    <w:rsid w:val="00705401"/>
    <w:rsid w:val="0070573B"/>
    <w:rsid w:val="007059A7"/>
    <w:rsid w:val="00706910"/>
    <w:rsid w:val="00706CE1"/>
    <w:rsid w:val="00706E4B"/>
    <w:rsid w:val="00706E97"/>
    <w:rsid w:val="007072FE"/>
    <w:rsid w:val="0070754C"/>
    <w:rsid w:val="00707730"/>
    <w:rsid w:val="00710190"/>
    <w:rsid w:val="00710602"/>
    <w:rsid w:val="00710650"/>
    <w:rsid w:val="00710D7C"/>
    <w:rsid w:val="00710EAF"/>
    <w:rsid w:val="00710F30"/>
    <w:rsid w:val="007114FF"/>
    <w:rsid w:val="00711739"/>
    <w:rsid w:val="00711988"/>
    <w:rsid w:val="00711FA3"/>
    <w:rsid w:val="007122A4"/>
    <w:rsid w:val="007123DA"/>
    <w:rsid w:val="00712B72"/>
    <w:rsid w:val="00712B9D"/>
    <w:rsid w:val="00712CF8"/>
    <w:rsid w:val="00712E00"/>
    <w:rsid w:val="00712E2F"/>
    <w:rsid w:val="00713674"/>
    <w:rsid w:val="0071389B"/>
    <w:rsid w:val="0071399C"/>
    <w:rsid w:val="00713A71"/>
    <w:rsid w:val="00713CC9"/>
    <w:rsid w:val="0071411A"/>
    <w:rsid w:val="00714165"/>
    <w:rsid w:val="00714452"/>
    <w:rsid w:val="00714628"/>
    <w:rsid w:val="007146F9"/>
    <w:rsid w:val="00714946"/>
    <w:rsid w:val="00714F54"/>
    <w:rsid w:val="007151C5"/>
    <w:rsid w:val="007154BC"/>
    <w:rsid w:val="00715A67"/>
    <w:rsid w:val="00715A99"/>
    <w:rsid w:val="00715DD4"/>
    <w:rsid w:val="00716A2D"/>
    <w:rsid w:val="00716EC4"/>
    <w:rsid w:val="00716F62"/>
    <w:rsid w:val="00716FF4"/>
    <w:rsid w:val="00717530"/>
    <w:rsid w:val="007175CE"/>
    <w:rsid w:val="00717CB0"/>
    <w:rsid w:val="00717E60"/>
    <w:rsid w:val="00717E86"/>
    <w:rsid w:val="007201A5"/>
    <w:rsid w:val="00720C41"/>
    <w:rsid w:val="00721393"/>
    <w:rsid w:val="00721456"/>
    <w:rsid w:val="007214C4"/>
    <w:rsid w:val="00721702"/>
    <w:rsid w:val="0072176E"/>
    <w:rsid w:val="007218A4"/>
    <w:rsid w:val="00721BF4"/>
    <w:rsid w:val="00721F0B"/>
    <w:rsid w:val="00721F6E"/>
    <w:rsid w:val="0072271B"/>
    <w:rsid w:val="00722758"/>
    <w:rsid w:val="00722860"/>
    <w:rsid w:val="00722975"/>
    <w:rsid w:val="00722BF9"/>
    <w:rsid w:val="00722E07"/>
    <w:rsid w:val="00723257"/>
    <w:rsid w:val="00723391"/>
    <w:rsid w:val="0072339E"/>
    <w:rsid w:val="00723658"/>
    <w:rsid w:val="00723916"/>
    <w:rsid w:val="00723EC6"/>
    <w:rsid w:val="00723F96"/>
    <w:rsid w:val="00724377"/>
    <w:rsid w:val="007243DA"/>
    <w:rsid w:val="00724E53"/>
    <w:rsid w:val="00725023"/>
    <w:rsid w:val="00725891"/>
    <w:rsid w:val="00725DDE"/>
    <w:rsid w:val="00726794"/>
    <w:rsid w:val="0072691E"/>
    <w:rsid w:val="00726AF4"/>
    <w:rsid w:val="00726B86"/>
    <w:rsid w:val="00726CF0"/>
    <w:rsid w:val="00726F08"/>
    <w:rsid w:val="007271F8"/>
    <w:rsid w:val="007277A9"/>
    <w:rsid w:val="007302E7"/>
    <w:rsid w:val="00730577"/>
    <w:rsid w:val="00730592"/>
    <w:rsid w:val="007305CE"/>
    <w:rsid w:val="007315C6"/>
    <w:rsid w:val="007318A3"/>
    <w:rsid w:val="00731B0D"/>
    <w:rsid w:val="00731B3A"/>
    <w:rsid w:val="0073238D"/>
    <w:rsid w:val="0073273D"/>
    <w:rsid w:val="00732D57"/>
    <w:rsid w:val="00732D78"/>
    <w:rsid w:val="0073316E"/>
    <w:rsid w:val="00733319"/>
    <w:rsid w:val="007333F9"/>
    <w:rsid w:val="007335AD"/>
    <w:rsid w:val="007337B0"/>
    <w:rsid w:val="00733D3D"/>
    <w:rsid w:val="00734334"/>
    <w:rsid w:val="007348BD"/>
    <w:rsid w:val="00734F92"/>
    <w:rsid w:val="00735177"/>
    <w:rsid w:val="00735445"/>
    <w:rsid w:val="007354F7"/>
    <w:rsid w:val="00735C0B"/>
    <w:rsid w:val="00735E9C"/>
    <w:rsid w:val="007363DA"/>
    <w:rsid w:val="0073652B"/>
    <w:rsid w:val="0073655D"/>
    <w:rsid w:val="00736745"/>
    <w:rsid w:val="007372B3"/>
    <w:rsid w:val="00737419"/>
    <w:rsid w:val="00737879"/>
    <w:rsid w:val="00737A8E"/>
    <w:rsid w:val="00737E22"/>
    <w:rsid w:val="0074000A"/>
    <w:rsid w:val="00740126"/>
    <w:rsid w:val="0074014B"/>
    <w:rsid w:val="00740188"/>
    <w:rsid w:val="0074056B"/>
    <w:rsid w:val="00740E4F"/>
    <w:rsid w:val="00741204"/>
    <w:rsid w:val="007412B4"/>
    <w:rsid w:val="0074132C"/>
    <w:rsid w:val="007417D3"/>
    <w:rsid w:val="00741A60"/>
    <w:rsid w:val="00741E85"/>
    <w:rsid w:val="00741E8C"/>
    <w:rsid w:val="00741F82"/>
    <w:rsid w:val="00741FA0"/>
    <w:rsid w:val="007426C4"/>
    <w:rsid w:val="007427A0"/>
    <w:rsid w:val="00742875"/>
    <w:rsid w:val="00742916"/>
    <w:rsid w:val="0074294D"/>
    <w:rsid w:val="007431DA"/>
    <w:rsid w:val="007436F3"/>
    <w:rsid w:val="00743B91"/>
    <w:rsid w:val="00743D18"/>
    <w:rsid w:val="00743D67"/>
    <w:rsid w:val="00744027"/>
    <w:rsid w:val="00744049"/>
    <w:rsid w:val="00744472"/>
    <w:rsid w:val="00744545"/>
    <w:rsid w:val="007446FC"/>
    <w:rsid w:val="00744BA3"/>
    <w:rsid w:val="00744BD7"/>
    <w:rsid w:val="0074511F"/>
    <w:rsid w:val="007454E3"/>
    <w:rsid w:val="00745A16"/>
    <w:rsid w:val="00745D28"/>
    <w:rsid w:val="007461FD"/>
    <w:rsid w:val="00746FA6"/>
    <w:rsid w:val="00747381"/>
    <w:rsid w:val="00747431"/>
    <w:rsid w:val="007475E7"/>
    <w:rsid w:val="00747805"/>
    <w:rsid w:val="007478E4"/>
    <w:rsid w:val="00747912"/>
    <w:rsid w:val="00747B06"/>
    <w:rsid w:val="00747C59"/>
    <w:rsid w:val="00747C8E"/>
    <w:rsid w:val="007503E4"/>
    <w:rsid w:val="00750402"/>
    <w:rsid w:val="007509C7"/>
    <w:rsid w:val="00750A7D"/>
    <w:rsid w:val="00750B2A"/>
    <w:rsid w:val="00750B3E"/>
    <w:rsid w:val="00751085"/>
    <w:rsid w:val="00751221"/>
    <w:rsid w:val="00751FAC"/>
    <w:rsid w:val="00752280"/>
    <w:rsid w:val="00752296"/>
    <w:rsid w:val="00752402"/>
    <w:rsid w:val="007526F2"/>
    <w:rsid w:val="007528B5"/>
    <w:rsid w:val="00752B9A"/>
    <w:rsid w:val="00752DD3"/>
    <w:rsid w:val="00752E36"/>
    <w:rsid w:val="00753044"/>
    <w:rsid w:val="00753323"/>
    <w:rsid w:val="0075408B"/>
    <w:rsid w:val="00754157"/>
    <w:rsid w:val="00754305"/>
    <w:rsid w:val="00754895"/>
    <w:rsid w:val="00754930"/>
    <w:rsid w:val="00754BFB"/>
    <w:rsid w:val="00755028"/>
    <w:rsid w:val="00755137"/>
    <w:rsid w:val="007551C7"/>
    <w:rsid w:val="00755287"/>
    <w:rsid w:val="00755525"/>
    <w:rsid w:val="00755C9F"/>
    <w:rsid w:val="00755CD0"/>
    <w:rsid w:val="00756480"/>
    <w:rsid w:val="007569C1"/>
    <w:rsid w:val="00756A77"/>
    <w:rsid w:val="00756D93"/>
    <w:rsid w:val="00756F29"/>
    <w:rsid w:val="0075749A"/>
    <w:rsid w:val="00757604"/>
    <w:rsid w:val="00757DAA"/>
    <w:rsid w:val="00760103"/>
    <w:rsid w:val="007605D5"/>
    <w:rsid w:val="00760748"/>
    <w:rsid w:val="007608A7"/>
    <w:rsid w:val="007608C4"/>
    <w:rsid w:val="007609A0"/>
    <w:rsid w:val="00760CAC"/>
    <w:rsid w:val="007612F8"/>
    <w:rsid w:val="0076145B"/>
    <w:rsid w:val="0076155C"/>
    <w:rsid w:val="00761999"/>
    <w:rsid w:val="00761C28"/>
    <w:rsid w:val="0076204C"/>
    <w:rsid w:val="0076204D"/>
    <w:rsid w:val="0076213E"/>
    <w:rsid w:val="00762629"/>
    <w:rsid w:val="00763063"/>
    <w:rsid w:val="0076353E"/>
    <w:rsid w:val="007637FA"/>
    <w:rsid w:val="00763F36"/>
    <w:rsid w:val="00764A39"/>
    <w:rsid w:val="00764B7E"/>
    <w:rsid w:val="00764D1B"/>
    <w:rsid w:val="0076577B"/>
    <w:rsid w:val="00765AA9"/>
    <w:rsid w:val="0076603A"/>
    <w:rsid w:val="007666F5"/>
    <w:rsid w:val="0076697B"/>
    <w:rsid w:val="00766F46"/>
    <w:rsid w:val="00766FBC"/>
    <w:rsid w:val="00767524"/>
    <w:rsid w:val="007677BB"/>
    <w:rsid w:val="0077021A"/>
    <w:rsid w:val="00770486"/>
    <w:rsid w:val="00770E54"/>
    <w:rsid w:val="00770EE6"/>
    <w:rsid w:val="00771537"/>
    <w:rsid w:val="007716FC"/>
    <w:rsid w:val="007718D3"/>
    <w:rsid w:val="0077215D"/>
    <w:rsid w:val="00772475"/>
    <w:rsid w:val="00772814"/>
    <w:rsid w:val="0077283D"/>
    <w:rsid w:val="00772BC8"/>
    <w:rsid w:val="00773342"/>
    <w:rsid w:val="0077364A"/>
    <w:rsid w:val="00773E4A"/>
    <w:rsid w:val="00773E63"/>
    <w:rsid w:val="00774150"/>
    <w:rsid w:val="007743AF"/>
    <w:rsid w:val="00774586"/>
    <w:rsid w:val="007746FE"/>
    <w:rsid w:val="00774AD0"/>
    <w:rsid w:val="007754C4"/>
    <w:rsid w:val="00775BAF"/>
    <w:rsid w:val="00775BBC"/>
    <w:rsid w:val="00775E5C"/>
    <w:rsid w:val="00775EC9"/>
    <w:rsid w:val="00776650"/>
    <w:rsid w:val="007767D3"/>
    <w:rsid w:val="00776992"/>
    <w:rsid w:val="007772B8"/>
    <w:rsid w:val="00777A9D"/>
    <w:rsid w:val="00777CDA"/>
    <w:rsid w:val="00780761"/>
    <w:rsid w:val="00780A72"/>
    <w:rsid w:val="00780B6F"/>
    <w:rsid w:val="007814B3"/>
    <w:rsid w:val="00781858"/>
    <w:rsid w:val="00781CEF"/>
    <w:rsid w:val="00781F9D"/>
    <w:rsid w:val="00782CBC"/>
    <w:rsid w:val="00782DDC"/>
    <w:rsid w:val="00782F4E"/>
    <w:rsid w:val="0078335E"/>
    <w:rsid w:val="00783998"/>
    <w:rsid w:val="00783CA4"/>
    <w:rsid w:val="00783F5E"/>
    <w:rsid w:val="007848B1"/>
    <w:rsid w:val="00784C3F"/>
    <w:rsid w:val="00784D26"/>
    <w:rsid w:val="00784F06"/>
    <w:rsid w:val="00785310"/>
    <w:rsid w:val="00785335"/>
    <w:rsid w:val="0078550F"/>
    <w:rsid w:val="007859ED"/>
    <w:rsid w:val="00785BE8"/>
    <w:rsid w:val="0078612A"/>
    <w:rsid w:val="00786370"/>
    <w:rsid w:val="00786474"/>
    <w:rsid w:val="00786589"/>
    <w:rsid w:val="007869FA"/>
    <w:rsid w:val="00786AE7"/>
    <w:rsid w:val="00786CC5"/>
    <w:rsid w:val="00787165"/>
    <w:rsid w:val="007877B0"/>
    <w:rsid w:val="007879B5"/>
    <w:rsid w:val="00787CE5"/>
    <w:rsid w:val="0079021D"/>
    <w:rsid w:val="00790429"/>
    <w:rsid w:val="007905D6"/>
    <w:rsid w:val="00790764"/>
    <w:rsid w:val="00790AD6"/>
    <w:rsid w:val="00790B07"/>
    <w:rsid w:val="00790C95"/>
    <w:rsid w:val="00790CDC"/>
    <w:rsid w:val="00790DAF"/>
    <w:rsid w:val="00790F7C"/>
    <w:rsid w:val="00790FAD"/>
    <w:rsid w:val="007915C3"/>
    <w:rsid w:val="007916C2"/>
    <w:rsid w:val="00791917"/>
    <w:rsid w:val="00791950"/>
    <w:rsid w:val="00792BBE"/>
    <w:rsid w:val="0079310A"/>
    <w:rsid w:val="007933E4"/>
    <w:rsid w:val="0079347E"/>
    <w:rsid w:val="00793F96"/>
    <w:rsid w:val="007940C3"/>
    <w:rsid w:val="007943D0"/>
    <w:rsid w:val="00794882"/>
    <w:rsid w:val="00794933"/>
    <w:rsid w:val="00794FB9"/>
    <w:rsid w:val="00796063"/>
    <w:rsid w:val="00796F75"/>
    <w:rsid w:val="0079716B"/>
    <w:rsid w:val="0079730D"/>
    <w:rsid w:val="007974AD"/>
    <w:rsid w:val="00797539"/>
    <w:rsid w:val="00797713"/>
    <w:rsid w:val="00797838"/>
    <w:rsid w:val="00797D74"/>
    <w:rsid w:val="007A0226"/>
    <w:rsid w:val="007A04BC"/>
    <w:rsid w:val="007A0E5B"/>
    <w:rsid w:val="007A199D"/>
    <w:rsid w:val="007A19C7"/>
    <w:rsid w:val="007A2299"/>
    <w:rsid w:val="007A24AC"/>
    <w:rsid w:val="007A264E"/>
    <w:rsid w:val="007A275B"/>
    <w:rsid w:val="007A343D"/>
    <w:rsid w:val="007A36C9"/>
    <w:rsid w:val="007A3C51"/>
    <w:rsid w:val="007A4198"/>
    <w:rsid w:val="007A41C7"/>
    <w:rsid w:val="007A51C1"/>
    <w:rsid w:val="007A597C"/>
    <w:rsid w:val="007A5BB9"/>
    <w:rsid w:val="007A5CC7"/>
    <w:rsid w:val="007A6392"/>
    <w:rsid w:val="007A6549"/>
    <w:rsid w:val="007A68A0"/>
    <w:rsid w:val="007A7809"/>
    <w:rsid w:val="007A7955"/>
    <w:rsid w:val="007A7C76"/>
    <w:rsid w:val="007A7CC5"/>
    <w:rsid w:val="007A7F48"/>
    <w:rsid w:val="007B01B6"/>
    <w:rsid w:val="007B02C0"/>
    <w:rsid w:val="007B0DF4"/>
    <w:rsid w:val="007B0E77"/>
    <w:rsid w:val="007B0EA4"/>
    <w:rsid w:val="007B1058"/>
    <w:rsid w:val="007B126C"/>
    <w:rsid w:val="007B1866"/>
    <w:rsid w:val="007B1A7F"/>
    <w:rsid w:val="007B22FF"/>
    <w:rsid w:val="007B2A5B"/>
    <w:rsid w:val="007B2B7E"/>
    <w:rsid w:val="007B2F52"/>
    <w:rsid w:val="007B2FBF"/>
    <w:rsid w:val="007B31EC"/>
    <w:rsid w:val="007B3793"/>
    <w:rsid w:val="007B3B33"/>
    <w:rsid w:val="007B3BD4"/>
    <w:rsid w:val="007B3DCC"/>
    <w:rsid w:val="007B3EDF"/>
    <w:rsid w:val="007B4071"/>
    <w:rsid w:val="007B40F3"/>
    <w:rsid w:val="007B4172"/>
    <w:rsid w:val="007B4199"/>
    <w:rsid w:val="007B4601"/>
    <w:rsid w:val="007B466C"/>
    <w:rsid w:val="007B49D0"/>
    <w:rsid w:val="007B4BF0"/>
    <w:rsid w:val="007B51F0"/>
    <w:rsid w:val="007B525C"/>
    <w:rsid w:val="007B5279"/>
    <w:rsid w:val="007B5BCD"/>
    <w:rsid w:val="007B65F5"/>
    <w:rsid w:val="007B67C1"/>
    <w:rsid w:val="007B6A53"/>
    <w:rsid w:val="007B6BB9"/>
    <w:rsid w:val="007B707C"/>
    <w:rsid w:val="007B7211"/>
    <w:rsid w:val="007B7593"/>
    <w:rsid w:val="007B7C58"/>
    <w:rsid w:val="007B7F53"/>
    <w:rsid w:val="007B7F5A"/>
    <w:rsid w:val="007C0290"/>
    <w:rsid w:val="007C055C"/>
    <w:rsid w:val="007C0D5C"/>
    <w:rsid w:val="007C19F2"/>
    <w:rsid w:val="007C1F7D"/>
    <w:rsid w:val="007C25F2"/>
    <w:rsid w:val="007C295D"/>
    <w:rsid w:val="007C3290"/>
    <w:rsid w:val="007C3493"/>
    <w:rsid w:val="007C39A9"/>
    <w:rsid w:val="007C3A4C"/>
    <w:rsid w:val="007C3FAD"/>
    <w:rsid w:val="007C41B8"/>
    <w:rsid w:val="007C43DF"/>
    <w:rsid w:val="007C45C0"/>
    <w:rsid w:val="007C4B40"/>
    <w:rsid w:val="007C4C23"/>
    <w:rsid w:val="007C4C71"/>
    <w:rsid w:val="007C5569"/>
    <w:rsid w:val="007C5A42"/>
    <w:rsid w:val="007C5B06"/>
    <w:rsid w:val="007C64AC"/>
    <w:rsid w:val="007C6544"/>
    <w:rsid w:val="007C65AC"/>
    <w:rsid w:val="007C6611"/>
    <w:rsid w:val="007D0371"/>
    <w:rsid w:val="007D0750"/>
    <w:rsid w:val="007D0958"/>
    <w:rsid w:val="007D09DB"/>
    <w:rsid w:val="007D1133"/>
    <w:rsid w:val="007D139A"/>
    <w:rsid w:val="007D1469"/>
    <w:rsid w:val="007D14E1"/>
    <w:rsid w:val="007D17E9"/>
    <w:rsid w:val="007D1C49"/>
    <w:rsid w:val="007D1DC5"/>
    <w:rsid w:val="007D2067"/>
    <w:rsid w:val="007D2882"/>
    <w:rsid w:val="007D2F26"/>
    <w:rsid w:val="007D305B"/>
    <w:rsid w:val="007D307D"/>
    <w:rsid w:val="007D3191"/>
    <w:rsid w:val="007D3A1B"/>
    <w:rsid w:val="007D3C27"/>
    <w:rsid w:val="007D4112"/>
    <w:rsid w:val="007D422A"/>
    <w:rsid w:val="007D4535"/>
    <w:rsid w:val="007D4FFA"/>
    <w:rsid w:val="007D564F"/>
    <w:rsid w:val="007D5837"/>
    <w:rsid w:val="007D59BA"/>
    <w:rsid w:val="007D5B8C"/>
    <w:rsid w:val="007D5F98"/>
    <w:rsid w:val="007D6107"/>
    <w:rsid w:val="007D62DA"/>
    <w:rsid w:val="007D64AC"/>
    <w:rsid w:val="007D6593"/>
    <w:rsid w:val="007D697A"/>
    <w:rsid w:val="007D6A3D"/>
    <w:rsid w:val="007D706C"/>
    <w:rsid w:val="007D728E"/>
    <w:rsid w:val="007D7338"/>
    <w:rsid w:val="007D7791"/>
    <w:rsid w:val="007E03E0"/>
    <w:rsid w:val="007E061A"/>
    <w:rsid w:val="007E0A5A"/>
    <w:rsid w:val="007E11F4"/>
    <w:rsid w:val="007E1A56"/>
    <w:rsid w:val="007E1B98"/>
    <w:rsid w:val="007E2AFD"/>
    <w:rsid w:val="007E2C2E"/>
    <w:rsid w:val="007E3036"/>
    <w:rsid w:val="007E346A"/>
    <w:rsid w:val="007E3611"/>
    <w:rsid w:val="007E3698"/>
    <w:rsid w:val="007E385C"/>
    <w:rsid w:val="007E4422"/>
    <w:rsid w:val="007E467C"/>
    <w:rsid w:val="007E47DA"/>
    <w:rsid w:val="007E4898"/>
    <w:rsid w:val="007E48FC"/>
    <w:rsid w:val="007E4B03"/>
    <w:rsid w:val="007E4B94"/>
    <w:rsid w:val="007E4E7F"/>
    <w:rsid w:val="007E5163"/>
    <w:rsid w:val="007E57EF"/>
    <w:rsid w:val="007E57F8"/>
    <w:rsid w:val="007E57FE"/>
    <w:rsid w:val="007E5C3E"/>
    <w:rsid w:val="007E61E0"/>
    <w:rsid w:val="007E646F"/>
    <w:rsid w:val="007E65CF"/>
    <w:rsid w:val="007E67C4"/>
    <w:rsid w:val="007E6CBE"/>
    <w:rsid w:val="007E6E98"/>
    <w:rsid w:val="007E7120"/>
    <w:rsid w:val="007E7199"/>
    <w:rsid w:val="007E72FB"/>
    <w:rsid w:val="007E7D6F"/>
    <w:rsid w:val="007F028F"/>
    <w:rsid w:val="007F056A"/>
    <w:rsid w:val="007F07ED"/>
    <w:rsid w:val="007F0FE4"/>
    <w:rsid w:val="007F1108"/>
    <w:rsid w:val="007F137E"/>
    <w:rsid w:val="007F150D"/>
    <w:rsid w:val="007F17B0"/>
    <w:rsid w:val="007F1DF0"/>
    <w:rsid w:val="007F2185"/>
    <w:rsid w:val="007F2285"/>
    <w:rsid w:val="007F231D"/>
    <w:rsid w:val="007F2A15"/>
    <w:rsid w:val="007F2C21"/>
    <w:rsid w:val="007F3717"/>
    <w:rsid w:val="007F3BF8"/>
    <w:rsid w:val="007F3E7F"/>
    <w:rsid w:val="007F4338"/>
    <w:rsid w:val="007F456B"/>
    <w:rsid w:val="007F472B"/>
    <w:rsid w:val="007F47FE"/>
    <w:rsid w:val="007F4B01"/>
    <w:rsid w:val="007F4BBD"/>
    <w:rsid w:val="007F4C93"/>
    <w:rsid w:val="007F4E2D"/>
    <w:rsid w:val="007F50F9"/>
    <w:rsid w:val="007F60C3"/>
    <w:rsid w:val="007F64F0"/>
    <w:rsid w:val="007F6BC6"/>
    <w:rsid w:val="007F6D79"/>
    <w:rsid w:val="007F6DEA"/>
    <w:rsid w:val="007F6EBD"/>
    <w:rsid w:val="007F7150"/>
    <w:rsid w:val="007F746F"/>
    <w:rsid w:val="0080015A"/>
    <w:rsid w:val="008002E2"/>
    <w:rsid w:val="00800812"/>
    <w:rsid w:val="00800B89"/>
    <w:rsid w:val="00800CD0"/>
    <w:rsid w:val="008015FA"/>
    <w:rsid w:val="00801AFC"/>
    <w:rsid w:val="0080226D"/>
    <w:rsid w:val="00802305"/>
    <w:rsid w:val="008024AF"/>
    <w:rsid w:val="00802641"/>
    <w:rsid w:val="00802B7A"/>
    <w:rsid w:val="00802D98"/>
    <w:rsid w:val="00802FFF"/>
    <w:rsid w:val="00803455"/>
    <w:rsid w:val="008035A3"/>
    <w:rsid w:val="00803DBE"/>
    <w:rsid w:val="00804459"/>
    <w:rsid w:val="008045C6"/>
    <w:rsid w:val="00804894"/>
    <w:rsid w:val="008049F4"/>
    <w:rsid w:val="00804A41"/>
    <w:rsid w:val="00805589"/>
    <w:rsid w:val="00805DF2"/>
    <w:rsid w:val="00805EBB"/>
    <w:rsid w:val="00806191"/>
    <w:rsid w:val="008062BA"/>
    <w:rsid w:val="008064A3"/>
    <w:rsid w:val="00806616"/>
    <w:rsid w:val="008067CD"/>
    <w:rsid w:val="0080693F"/>
    <w:rsid w:val="008069FC"/>
    <w:rsid w:val="00806A0A"/>
    <w:rsid w:val="00806ACB"/>
    <w:rsid w:val="00806EF9"/>
    <w:rsid w:val="008078C8"/>
    <w:rsid w:val="0081047E"/>
    <w:rsid w:val="0081079C"/>
    <w:rsid w:val="00811146"/>
    <w:rsid w:val="00811B6B"/>
    <w:rsid w:val="00811B7F"/>
    <w:rsid w:val="00811DA5"/>
    <w:rsid w:val="008124D2"/>
    <w:rsid w:val="0081280C"/>
    <w:rsid w:val="00812AE2"/>
    <w:rsid w:val="00812B6A"/>
    <w:rsid w:val="00813556"/>
    <w:rsid w:val="00813A53"/>
    <w:rsid w:val="00814231"/>
    <w:rsid w:val="008142BB"/>
    <w:rsid w:val="00814BC2"/>
    <w:rsid w:val="00814EC3"/>
    <w:rsid w:val="00815646"/>
    <w:rsid w:val="00815769"/>
    <w:rsid w:val="0081596E"/>
    <w:rsid w:val="00815BF5"/>
    <w:rsid w:val="00816597"/>
    <w:rsid w:val="008165AA"/>
    <w:rsid w:val="00816833"/>
    <w:rsid w:val="00816A7E"/>
    <w:rsid w:val="00816CC7"/>
    <w:rsid w:val="00816CFA"/>
    <w:rsid w:val="00817BC8"/>
    <w:rsid w:val="00820872"/>
    <w:rsid w:val="0082096C"/>
    <w:rsid w:val="00820AF4"/>
    <w:rsid w:val="00820BED"/>
    <w:rsid w:val="00820CB4"/>
    <w:rsid w:val="00820D2D"/>
    <w:rsid w:val="00820E9A"/>
    <w:rsid w:val="0082165D"/>
    <w:rsid w:val="0082167D"/>
    <w:rsid w:val="0082188B"/>
    <w:rsid w:val="00821B32"/>
    <w:rsid w:val="00821C74"/>
    <w:rsid w:val="00822044"/>
    <w:rsid w:val="00822863"/>
    <w:rsid w:val="00822884"/>
    <w:rsid w:val="00822E74"/>
    <w:rsid w:val="00823A89"/>
    <w:rsid w:val="00823D44"/>
    <w:rsid w:val="0082427C"/>
    <w:rsid w:val="008242B4"/>
    <w:rsid w:val="008248C2"/>
    <w:rsid w:val="00825007"/>
    <w:rsid w:val="008252D5"/>
    <w:rsid w:val="00825851"/>
    <w:rsid w:val="00825A83"/>
    <w:rsid w:val="00825BF5"/>
    <w:rsid w:val="00825D1C"/>
    <w:rsid w:val="008268A0"/>
    <w:rsid w:val="00826A1C"/>
    <w:rsid w:val="00826A97"/>
    <w:rsid w:val="00826B08"/>
    <w:rsid w:val="00826ED8"/>
    <w:rsid w:val="00827440"/>
    <w:rsid w:val="00827605"/>
    <w:rsid w:val="00827824"/>
    <w:rsid w:val="00827BC0"/>
    <w:rsid w:val="0083028E"/>
    <w:rsid w:val="00830570"/>
    <w:rsid w:val="0083064A"/>
    <w:rsid w:val="008307DB"/>
    <w:rsid w:val="00830937"/>
    <w:rsid w:val="008309D6"/>
    <w:rsid w:val="0083128E"/>
    <w:rsid w:val="0083142B"/>
    <w:rsid w:val="00831B65"/>
    <w:rsid w:val="00831B87"/>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67"/>
    <w:rsid w:val="00834FEB"/>
    <w:rsid w:val="008350DA"/>
    <w:rsid w:val="008350EC"/>
    <w:rsid w:val="008357E1"/>
    <w:rsid w:val="00835918"/>
    <w:rsid w:val="00835B6C"/>
    <w:rsid w:val="00835B91"/>
    <w:rsid w:val="00835DCB"/>
    <w:rsid w:val="00835EB0"/>
    <w:rsid w:val="008369DE"/>
    <w:rsid w:val="00836D53"/>
    <w:rsid w:val="008376B2"/>
    <w:rsid w:val="008376DC"/>
    <w:rsid w:val="00837708"/>
    <w:rsid w:val="00837998"/>
    <w:rsid w:val="00837A3E"/>
    <w:rsid w:val="00840072"/>
    <w:rsid w:val="00840272"/>
    <w:rsid w:val="0084051F"/>
    <w:rsid w:val="00840B7F"/>
    <w:rsid w:val="008417CC"/>
    <w:rsid w:val="00841A16"/>
    <w:rsid w:val="00841C81"/>
    <w:rsid w:val="00841C99"/>
    <w:rsid w:val="00841E06"/>
    <w:rsid w:val="00842125"/>
    <w:rsid w:val="00842AEA"/>
    <w:rsid w:val="00842DF6"/>
    <w:rsid w:val="00842E1B"/>
    <w:rsid w:val="00842F35"/>
    <w:rsid w:val="008434F3"/>
    <w:rsid w:val="00843816"/>
    <w:rsid w:val="00843F42"/>
    <w:rsid w:val="00844003"/>
    <w:rsid w:val="008441A9"/>
    <w:rsid w:val="008441FB"/>
    <w:rsid w:val="00844259"/>
    <w:rsid w:val="0084435E"/>
    <w:rsid w:val="0084446A"/>
    <w:rsid w:val="00844693"/>
    <w:rsid w:val="008448F2"/>
    <w:rsid w:val="00844B25"/>
    <w:rsid w:val="00845024"/>
    <w:rsid w:val="008453A2"/>
    <w:rsid w:val="008455F2"/>
    <w:rsid w:val="00845664"/>
    <w:rsid w:val="00845676"/>
    <w:rsid w:val="00845A35"/>
    <w:rsid w:val="00845A3A"/>
    <w:rsid w:val="00845E74"/>
    <w:rsid w:val="00846223"/>
    <w:rsid w:val="0084634C"/>
    <w:rsid w:val="0084649E"/>
    <w:rsid w:val="00846822"/>
    <w:rsid w:val="00846834"/>
    <w:rsid w:val="00846A35"/>
    <w:rsid w:val="00847970"/>
    <w:rsid w:val="00847C40"/>
    <w:rsid w:val="0085006B"/>
    <w:rsid w:val="008500B3"/>
    <w:rsid w:val="0085014A"/>
    <w:rsid w:val="0085025C"/>
    <w:rsid w:val="00850287"/>
    <w:rsid w:val="0085067D"/>
    <w:rsid w:val="00850799"/>
    <w:rsid w:val="00850879"/>
    <w:rsid w:val="008508A1"/>
    <w:rsid w:val="0085131A"/>
    <w:rsid w:val="00851551"/>
    <w:rsid w:val="0085167B"/>
    <w:rsid w:val="00851801"/>
    <w:rsid w:val="008521EA"/>
    <w:rsid w:val="00852319"/>
    <w:rsid w:val="0085244D"/>
    <w:rsid w:val="00852B7A"/>
    <w:rsid w:val="008533DF"/>
    <w:rsid w:val="0085348C"/>
    <w:rsid w:val="0085387B"/>
    <w:rsid w:val="00853CB4"/>
    <w:rsid w:val="00853D1F"/>
    <w:rsid w:val="00853E13"/>
    <w:rsid w:val="00853EBF"/>
    <w:rsid w:val="0085446A"/>
    <w:rsid w:val="00854650"/>
    <w:rsid w:val="00854B9B"/>
    <w:rsid w:val="00854DCD"/>
    <w:rsid w:val="00854E95"/>
    <w:rsid w:val="008551CD"/>
    <w:rsid w:val="008556A9"/>
    <w:rsid w:val="00855783"/>
    <w:rsid w:val="00855A16"/>
    <w:rsid w:val="00855FD5"/>
    <w:rsid w:val="00856BEA"/>
    <w:rsid w:val="00856E7D"/>
    <w:rsid w:val="008576D3"/>
    <w:rsid w:val="00857B9B"/>
    <w:rsid w:val="00857FCE"/>
    <w:rsid w:val="008600D2"/>
    <w:rsid w:val="00860331"/>
    <w:rsid w:val="00860AAF"/>
    <w:rsid w:val="00860B9C"/>
    <w:rsid w:val="0086126E"/>
    <w:rsid w:val="00861372"/>
    <w:rsid w:val="00861BDD"/>
    <w:rsid w:val="00861CAD"/>
    <w:rsid w:val="00861CAF"/>
    <w:rsid w:val="00861E1E"/>
    <w:rsid w:val="00861E61"/>
    <w:rsid w:val="00861F63"/>
    <w:rsid w:val="00862233"/>
    <w:rsid w:val="00862565"/>
    <w:rsid w:val="00862AF8"/>
    <w:rsid w:val="00862D59"/>
    <w:rsid w:val="00862DFA"/>
    <w:rsid w:val="00862FC0"/>
    <w:rsid w:val="008630E2"/>
    <w:rsid w:val="00863FA7"/>
    <w:rsid w:val="008649DA"/>
    <w:rsid w:val="00864C3D"/>
    <w:rsid w:val="00864FE2"/>
    <w:rsid w:val="0086772B"/>
    <w:rsid w:val="00867D81"/>
    <w:rsid w:val="0087025B"/>
    <w:rsid w:val="00870A4D"/>
    <w:rsid w:val="0087100D"/>
    <w:rsid w:val="00871682"/>
    <w:rsid w:val="008720CC"/>
    <w:rsid w:val="008724CE"/>
    <w:rsid w:val="00872928"/>
    <w:rsid w:val="00872C2B"/>
    <w:rsid w:val="00872E3B"/>
    <w:rsid w:val="00873033"/>
    <w:rsid w:val="00873289"/>
    <w:rsid w:val="008732B2"/>
    <w:rsid w:val="0087356F"/>
    <w:rsid w:val="0087365A"/>
    <w:rsid w:val="0087394A"/>
    <w:rsid w:val="00873B14"/>
    <w:rsid w:val="00873E09"/>
    <w:rsid w:val="0087410F"/>
    <w:rsid w:val="00874928"/>
    <w:rsid w:val="0087497B"/>
    <w:rsid w:val="00874BB5"/>
    <w:rsid w:val="00874D37"/>
    <w:rsid w:val="00874DA9"/>
    <w:rsid w:val="0087553E"/>
    <w:rsid w:val="008757C1"/>
    <w:rsid w:val="008759C3"/>
    <w:rsid w:val="00875CD2"/>
    <w:rsid w:val="008761C7"/>
    <w:rsid w:val="0087633C"/>
    <w:rsid w:val="008764AC"/>
    <w:rsid w:val="0087693E"/>
    <w:rsid w:val="00876AF5"/>
    <w:rsid w:val="00877093"/>
    <w:rsid w:val="00877200"/>
    <w:rsid w:val="008773F9"/>
    <w:rsid w:val="0087745B"/>
    <w:rsid w:val="008775CB"/>
    <w:rsid w:val="00877730"/>
    <w:rsid w:val="00877A43"/>
    <w:rsid w:val="00877C6B"/>
    <w:rsid w:val="00877E09"/>
    <w:rsid w:val="0088042F"/>
    <w:rsid w:val="00880ECD"/>
    <w:rsid w:val="00881482"/>
    <w:rsid w:val="0088166A"/>
    <w:rsid w:val="0088182F"/>
    <w:rsid w:val="00881926"/>
    <w:rsid w:val="008822A3"/>
    <w:rsid w:val="00882511"/>
    <w:rsid w:val="00882560"/>
    <w:rsid w:val="008826F0"/>
    <w:rsid w:val="00882C0B"/>
    <w:rsid w:val="0088375C"/>
    <w:rsid w:val="00883C1B"/>
    <w:rsid w:val="00883D0E"/>
    <w:rsid w:val="00883D45"/>
    <w:rsid w:val="00883E23"/>
    <w:rsid w:val="00884364"/>
    <w:rsid w:val="0088485C"/>
    <w:rsid w:val="0088486B"/>
    <w:rsid w:val="008848B3"/>
    <w:rsid w:val="00884DCF"/>
    <w:rsid w:val="00884EEB"/>
    <w:rsid w:val="008853C1"/>
    <w:rsid w:val="0088559E"/>
    <w:rsid w:val="008855F1"/>
    <w:rsid w:val="00885ED9"/>
    <w:rsid w:val="00886159"/>
    <w:rsid w:val="00886410"/>
    <w:rsid w:val="00886601"/>
    <w:rsid w:val="00886731"/>
    <w:rsid w:val="0088697F"/>
    <w:rsid w:val="00886A06"/>
    <w:rsid w:val="00886A50"/>
    <w:rsid w:val="00887190"/>
    <w:rsid w:val="00887896"/>
    <w:rsid w:val="008879AA"/>
    <w:rsid w:val="00887C6A"/>
    <w:rsid w:val="00887F61"/>
    <w:rsid w:val="00890628"/>
    <w:rsid w:val="0089094E"/>
    <w:rsid w:val="00890ACD"/>
    <w:rsid w:val="00890F27"/>
    <w:rsid w:val="00891972"/>
    <w:rsid w:val="00891A13"/>
    <w:rsid w:val="00891F29"/>
    <w:rsid w:val="00891F5D"/>
    <w:rsid w:val="008923D0"/>
    <w:rsid w:val="0089240E"/>
    <w:rsid w:val="00892496"/>
    <w:rsid w:val="008928D5"/>
    <w:rsid w:val="00892AB8"/>
    <w:rsid w:val="00893459"/>
    <w:rsid w:val="00893A21"/>
    <w:rsid w:val="008941D5"/>
    <w:rsid w:val="00894345"/>
    <w:rsid w:val="008945FB"/>
    <w:rsid w:val="00894613"/>
    <w:rsid w:val="008948E8"/>
    <w:rsid w:val="00894B42"/>
    <w:rsid w:val="00894F0C"/>
    <w:rsid w:val="0089556D"/>
    <w:rsid w:val="00895599"/>
    <w:rsid w:val="00895AF9"/>
    <w:rsid w:val="00895D87"/>
    <w:rsid w:val="00895DA4"/>
    <w:rsid w:val="00895DB5"/>
    <w:rsid w:val="00896037"/>
    <w:rsid w:val="00897F67"/>
    <w:rsid w:val="008A0058"/>
    <w:rsid w:val="008A036C"/>
    <w:rsid w:val="008A04F0"/>
    <w:rsid w:val="008A090C"/>
    <w:rsid w:val="008A0A8B"/>
    <w:rsid w:val="008A1302"/>
    <w:rsid w:val="008A13B3"/>
    <w:rsid w:val="008A161A"/>
    <w:rsid w:val="008A22EC"/>
    <w:rsid w:val="008A2748"/>
    <w:rsid w:val="008A282B"/>
    <w:rsid w:val="008A30CA"/>
    <w:rsid w:val="008A3488"/>
    <w:rsid w:val="008A34DC"/>
    <w:rsid w:val="008A3B05"/>
    <w:rsid w:val="008A43A3"/>
    <w:rsid w:val="008A4B26"/>
    <w:rsid w:val="008A521A"/>
    <w:rsid w:val="008A5961"/>
    <w:rsid w:val="008A5AC2"/>
    <w:rsid w:val="008A602A"/>
    <w:rsid w:val="008A61C6"/>
    <w:rsid w:val="008A61E1"/>
    <w:rsid w:val="008A6327"/>
    <w:rsid w:val="008A6443"/>
    <w:rsid w:val="008A679A"/>
    <w:rsid w:val="008A679F"/>
    <w:rsid w:val="008A68CE"/>
    <w:rsid w:val="008A6A7F"/>
    <w:rsid w:val="008A70B5"/>
    <w:rsid w:val="008A716B"/>
    <w:rsid w:val="008A7C13"/>
    <w:rsid w:val="008A7C88"/>
    <w:rsid w:val="008A7DCD"/>
    <w:rsid w:val="008A7DFC"/>
    <w:rsid w:val="008A7FBA"/>
    <w:rsid w:val="008B007C"/>
    <w:rsid w:val="008B057E"/>
    <w:rsid w:val="008B06A2"/>
    <w:rsid w:val="008B0A42"/>
    <w:rsid w:val="008B0FBF"/>
    <w:rsid w:val="008B1455"/>
    <w:rsid w:val="008B1557"/>
    <w:rsid w:val="008B185A"/>
    <w:rsid w:val="008B1909"/>
    <w:rsid w:val="008B1D56"/>
    <w:rsid w:val="008B2083"/>
    <w:rsid w:val="008B2743"/>
    <w:rsid w:val="008B276B"/>
    <w:rsid w:val="008B2DD7"/>
    <w:rsid w:val="008B2ED9"/>
    <w:rsid w:val="008B2F67"/>
    <w:rsid w:val="008B3712"/>
    <w:rsid w:val="008B386E"/>
    <w:rsid w:val="008B42C9"/>
    <w:rsid w:val="008B4367"/>
    <w:rsid w:val="008B4476"/>
    <w:rsid w:val="008B464B"/>
    <w:rsid w:val="008B4BD4"/>
    <w:rsid w:val="008B5C6E"/>
    <w:rsid w:val="008B5F0C"/>
    <w:rsid w:val="008B61A9"/>
    <w:rsid w:val="008B667C"/>
    <w:rsid w:val="008B69E1"/>
    <w:rsid w:val="008B7A20"/>
    <w:rsid w:val="008B7BD4"/>
    <w:rsid w:val="008B7FF3"/>
    <w:rsid w:val="008C00D2"/>
    <w:rsid w:val="008C036D"/>
    <w:rsid w:val="008C08A9"/>
    <w:rsid w:val="008C0A9A"/>
    <w:rsid w:val="008C122E"/>
    <w:rsid w:val="008C2B8F"/>
    <w:rsid w:val="008C2BBB"/>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DC0"/>
    <w:rsid w:val="008C6124"/>
    <w:rsid w:val="008C6151"/>
    <w:rsid w:val="008C64AC"/>
    <w:rsid w:val="008C64E3"/>
    <w:rsid w:val="008C6DDD"/>
    <w:rsid w:val="008C6FC4"/>
    <w:rsid w:val="008C702A"/>
    <w:rsid w:val="008C72BD"/>
    <w:rsid w:val="008C7328"/>
    <w:rsid w:val="008C76C3"/>
    <w:rsid w:val="008C7AA6"/>
    <w:rsid w:val="008C7C3B"/>
    <w:rsid w:val="008D0091"/>
    <w:rsid w:val="008D00C7"/>
    <w:rsid w:val="008D0945"/>
    <w:rsid w:val="008D0BED"/>
    <w:rsid w:val="008D0CF9"/>
    <w:rsid w:val="008D0D96"/>
    <w:rsid w:val="008D19E0"/>
    <w:rsid w:val="008D24C4"/>
    <w:rsid w:val="008D2561"/>
    <w:rsid w:val="008D26E6"/>
    <w:rsid w:val="008D2860"/>
    <w:rsid w:val="008D2989"/>
    <w:rsid w:val="008D2FBC"/>
    <w:rsid w:val="008D3549"/>
    <w:rsid w:val="008D3825"/>
    <w:rsid w:val="008D3E1C"/>
    <w:rsid w:val="008D3EE7"/>
    <w:rsid w:val="008D4238"/>
    <w:rsid w:val="008D4291"/>
    <w:rsid w:val="008D450B"/>
    <w:rsid w:val="008D46BE"/>
    <w:rsid w:val="008D5168"/>
    <w:rsid w:val="008D5993"/>
    <w:rsid w:val="008D59CF"/>
    <w:rsid w:val="008D692D"/>
    <w:rsid w:val="008D697E"/>
    <w:rsid w:val="008D6C90"/>
    <w:rsid w:val="008D707C"/>
    <w:rsid w:val="008D7466"/>
    <w:rsid w:val="008D797E"/>
    <w:rsid w:val="008D7A17"/>
    <w:rsid w:val="008D7CB1"/>
    <w:rsid w:val="008D7D63"/>
    <w:rsid w:val="008E04B7"/>
    <w:rsid w:val="008E08F3"/>
    <w:rsid w:val="008E0B3F"/>
    <w:rsid w:val="008E0BC5"/>
    <w:rsid w:val="008E0C55"/>
    <w:rsid w:val="008E0E32"/>
    <w:rsid w:val="008E0EEF"/>
    <w:rsid w:val="008E1140"/>
    <w:rsid w:val="008E1870"/>
    <w:rsid w:val="008E1B86"/>
    <w:rsid w:val="008E1E50"/>
    <w:rsid w:val="008E1FD5"/>
    <w:rsid w:val="008E23E9"/>
    <w:rsid w:val="008E23EB"/>
    <w:rsid w:val="008E2B0B"/>
    <w:rsid w:val="008E333C"/>
    <w:rsid w:val="008E36BC"/>
    <w:rsid w:val="008E3971"/>
    <w:rsid w:val="008E39B8"/>
    <w:rsid w:val="008E3C64"/>
    <w:rsid w:val="008E3F1E"/>
    <w:rsid w:val="008E4030"/>
    <w:rsid w:val="008E4198"/>
    <w:rsid w:val="008E41DC"/>
    <w:rsid w:val="008E48F6"/>
    <w:rsid w:val="008E4A58"/>
    <w:rsid w:val="008E4B5B"/>
    <w:rsid w:val="008E4E11"/>
    <w:rsid w:val="008E5805"/>
    <w:rsid w:val="008E5C44"/>
    <w:rsid w:val="008E5C49"/>
    <w:rsid w:val="008E607F"/>
    <w:rsid w:val="008E6BEA"/>
    <w:rsid w:val="008E71EA"/>
    <w:rsid w:val="008E72A0"/>
    <w:rsid w:val="008E7340"/>
    <w:rsid w:val="008E7893"/>
    <w:rsid w:val="008E7A06"/>
    <w:rsid w:val="008E7DC2"/>
    <w:rsid w:val="008F051C"/>
    <w:rsid w:val="008F08B4"/>
    <w:rsid w:val="008F090E"/>
    <w:rsid w:val="008F18CC"/>
    <w:rsid w:val="008F192D"/>
    <w:rsid w:val="008F19F2"/>
    <w:rsid w:val="008F1B2F"/>
    <w:rsid w:val="008F1CCB"/>
    <w:rsid w:val="008F1FC1"/>
    <w:rsid w:val="008F2201"/>
    <w:rsid w:val="008F2D49"/>
    <w:rsid w:val="008F2EDB"/>
    <w:rsid w:val="008F38B7"/>
    <w:rsid w:val="008F3914"/>
    <w:rsid w:val="008F3E96"/>
    <w:rsid w:val="008F413D"/>
    <w:rsid w:val="008F4553"/>
    <w:rsid w:val="008F4E48"/>
    <w:rsid w:val="008F518C"/>
    <w:rsid w:val="008F58D6"/>
    <w:rsid w:val="008F59D4"/>
    <w:rsid w:val="008F605E"/>
    <w:rsid w:val="008F65D6"/>
    <w:rsid w:val="008F6AC3"/>
    <w:rsid w:val="008F735F"/>
    <w:rsid w:val="008F7409"/>
    <w:rsid w:val="008F763C"/>
    <w:rsid w:val="008F7BEF"/>
    <w:rsid w:val="009006EE"/>
    <w:rsid w:val="009007BD"/>
    <w:rsid w:val="009008DA"/>
    <w:rsid w:val="00901578"/>
    <w:rsid w:val="00901835"/>
    <w:rsid w:val="0090265D"/>
    <w:rsid w:val="00902AD5"/>
    <w:rsid w:val="00903AAA"/>
    <w:rsid w:val="00903C1A"/>
    <w:rsid w:val="00903DFE"/>
    <w:rsid w:val="009045DC"/>
    <w:rsid w:val="00904A22"/>
    <w:rsid w:val="0090539F"/>
    <w:rsid w:val="0090581C"/>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FD"/>
    <w:rsid w:val="00910A3E"/>
    <w:rsid w:val="00910D42"/>
    <w:rsid w:val="00910EA4"/>
    <w:rsid w:val="0091108A"/>
    <w:rsid w:val="009112C7"/>
    <w:rsid w:val="009114B1"/>
    <w:rsid w:val="0091163D"/>
    <w:rsid w:val="00911AEC"/>
    <w:rsid w:val="00911EC9"/>
    <w:rsid w:val="00912158"/>
    <w:rsid w:val="00912528"/>
    <w:rsid w:val="009125D2"/>
    <w:rsid w:val="0091273B"/>
    <w:rsid w:val="00912C3D"/>
    <w:rsid w:val="00912F02"/>
    <w:rsid w:val="0091312C"/>
    <w:rsid w:val="009131DF"/>
    <w:rsid w:val="0091332D"/>
    <w:rsid w:val="00913F20"/>
    <w:rsid w:val="009140E0"/>
    <w:rsid w:val="009146E8"/>
    <w:rsid w:val="00914AC0"/>
    <w:rsid w:val="00914D3A"/>
    <w:rsid w:val="00914F7A"/>
    <w:rsid w:val="00915070"/>
    <w:rsid w:val="009151CF"/>
    <w:rsid w:val="00915530"/>
    <w:rsid w:val="009157F8"/>
    <w:rsid w:val="00915F1C"/>
    <w:rsid w:val="00916009"/>
    <w:rsid w:val="0091637A"/>
    <w:rsid w:val="0091649F"/>
    <w:rsid w:val="00916B86"/>
    <w:rsid w:val="00916CA8"/>
    <w:rsid w:val="00916F23"/>
    <w:rsid w:val="009170F5"/>
    <w:rsid w:val="009171BA"/>
    <w:rsid w:val="0092008A"/>
    <w:rsid w:val="009207E8"/>
    <w:rsid w:val="00920BCD"/>
    <w:rsid w:val="00920F1F"/>
    <w:rsid w:val="00921150"/>
    <w:rsid w:val="0092145E"/>
    <w:rsid w:val="00921719"/>
    <w:rsid w:val="00921CA6"/>
    <w:rsid w:val="00921D72"/>
    <w:rsid w:val="0092246B"/>
    <w:rsid w:val="0092289B"/>
    <w:rsid w:val="00922C66"/>
    <w:rsid w:val="00922DCB"/>
    <w:rsid w:val="00922E2F"/>
    <w:rsid w:val="00922E70"/>
    <w:rsid w:val="00922EB4"/>
    <w:rsid w:val="00923C4A"/>
    <w:rsid w:val="00923C64"/>
    <w:rsid w:val="00924483"/>
    <w:rsid w:val="0092487D"/>
    <w:rsid w:val="00925093"/>
    <w:rsid w:val="00925422"/>
    <w:rsid w:val="009258F6"/>
    <w:rsid w:val="00925997"/>
    <w:rsid w:val="00925CCD"/>
    <w:rsid w:val="00926243"/>
    <w:rsid w:val="0092625E"/>
    <w:rsid w:val="009265AA"/>
    <w:rsid w:val="009265C8"/>
    <w:rsid w:val="00926629"/>
    <w:rsid w:val="009266A0"/>
    <w:rsid w:val="009268A6"/>
    <w:rsid w:val="00926968"/>
    <w:rsid w:val="00926B12"/>
    <w:rsid w:val="00926EEE"/>
    <w:rsid w:val="00926FCB"/>
    <w:rsid w:val="009274AB"/>
    <w:rsid w:val="00927943"/>
    <w:rsid w:val="00927BD7"/>
    <w:rsid w:val="00927F5E"/>
    <w:rsid w:val="00930269"/>
    <w:rsid w:val="00930C8B"/>
    <w:rsid w:val="00930E4E"/>
    <w:rsid w:val="00930FFB"/>
    <w:rsid w:val="0093134D"/>
    <w:rsid w:val="00931444"/>
    <w:rsid w:val="009321E2"/>
    <w:rsid w:val="00932505"/>
    <w:rsid w:val="009327DA"/>
    <w:rsid w:val="00932DC1"/>
    <w:rsid w:val="0093308F"/>
    <w:rsid w:val="00933271"/>
    <w:rsid w:val="00933E89"/>
    <w:rsid w:val="00933F72"/>
    <w:rsid w:val="009341CD"/>
    <w:rsid w:val="0093464F"/>
    <w:rsid w:val="009348E6"/>
    <w:rsid w:val="009349AF"/>
    <w:rsid w:val="00934F5E"/>
    <w:rsid w:val="00934FFB"/>
    <w:rsid w:val="009354E7"/>
    <w:rsid w:val="0093582E"/>
    <w:rsid w:val="00936046"/>
    <w:rsid w:val="009360F6"/>
    <w:rsid w:val="0093675E"/>
    <w:rsid w:val="00936E3F"/>
    <w:rsid w:val="009379FD"/>
    <w:rsid w:val="00937AFE"/>
    <w:rsid w:val="00937B03"/>
    <w:rsid w:val="00937F10"/>
    <w:rsid w:val="00940928"/>
    <w:rsid w:val="00940B8F"/>
    <w:rsid w:val="00940D2C"/>
    <w:rsid w:val="00940DE9"/>
    <w:rsid w:val="00940E1F"/>
    <w:rsid w:val="0094105F"/>
    <w:rsid w:val="00941CF7"/>
    <w:rsid w:val="00942A90"/>
    <w:rsid w:val="00942DFB"/>
    <w:rsid w:val="00942FBF"/>
    <w:rsid w:val="00943098"/>
    <w:rsid w:val="0094395B"/>
    <w:rsid w:val="00943CA3"/>
    <w:rsid w:val="00943DA7"/>
    <w:rsid w:val="00944087"/>
    <w:rsid w:val="00944693"/>
    <w:rsid w:val="009447A1"/>
    <w:rsid w:val="00944A2F"/>
    <w:rsid w:val="00944ED1"/>
    <w:rsid w:val="0094518B"/>
    <w:rsid w:val="009453A2"/>
    <w:rsid w:val="009453E8"/>
    <w:rsid w:val="009454FB"/>
    <w:rsid w:val="009457B3"/>
    <w:rsid w:val="009465B5"/>
    <w:rsid w:val="0094709B"/>
    <w:rsid w:val="00947293"/>
    <w:rsid w:val="00947398"/>
    <w:rsid w:val="00947964"/>
    <w:rsid w:val="00947B96"/>
    <w:rsid w:val="00947C30"/>
    <w:rsid w:val="00947D0E"/>
    <w:rsid w:val="00947DA2"/>
    <w:rsid w:val="00947F40"/>
    <w:rsid w:val="009500C9"/>
    <w:rsid w:val="0095037E"/>
    <w:rsid w:val="009507AF"/>
    <w:rsid w:val="00951CA7"/>
    <w:rsid w:val="00951FBF"/>
    <w:rsid w:val="0095239D"/>
    <w:rsid w:val="00952675"/>
    <w:rsid w:val="00952977"/>
    <w:rsid w:val="00953124"/>
    <w:rsid w:val="009536A6"/>
    <w:rsid w:val="009536D0"/>
    <w:rsid w:val="00953971"/>
    <w:rsid w:val="00953B66"/>
    <w:rsid w:val="0095470F"/>
    <w:rsid w:val="009547B0"/>
    <w:rsid w:val="00954F24"/>
    <w:rsid w:val="00955121"/>
    <w:rsid w:val="00955398"/>
    <w:rsid w:val="0095541E"/>
    <w:rsid w:val="00955B6F"/>
    <w:rsid w:val="00955C01"/>
    <w:rsid w:val="00955DE4"/>
    <w:rsid w:val="00955E9B"/>
    <w:rsid w:val="0095620F"/>
    <w:rsid w:val="00956266"/>
    <w:rsid w:val="009562CA"/>
    <w:rsid w:val="009565DC"/>
    <w:rsid w:val="0095670F"/>
    <w:rsid w:val="00956BDD"/>
    <w:rsid w:val="00956D3E"/>
    <w:rsid w:val="00957074"/>
    <w:rsid w:val="009572A5"/>
    <w:rsid w:val="0095734D"/>
    <w:rsid w:val="00957768"/>
    <w:rsid w:val="009579E2"/>
    <w:rsid w:val="00957DB5"/>
    <w:rsid w:val="00957DFE"/>
    <w:rsid w:val="00957F17"/>
    <w:rsid w:val="00960874"/>
    <w:rsid w:val="00960A0D"/>
    <w:rsid w:val="00962270"/>
    <w:rsid w:val="00962A02"/>
    <w:rsid w:val="0096344D"/>
    <w:rsid w:val="00963618"/>
    <w:rsid w:val="00963DC6"/>
    <w:rsid w:val="00964372"/>
    <w:rsid w:val="0096443E"/>
    <w:rsid w:val="00964795"/>
    <w:rsid w:val="00964B03"/>
    <w:rsid w:val="00964BB4"/>
    <w:rsid w:val="0096501F"/>
    <w:rsid w:val="00965059"/>
    <w:rsid w:val="009650E7"/>
    <w:rsid w:val="0096592A"/>
    <w:rsid w:val="00965AE2"/>
    <w:rsid w:val="00965C91"/>
    <w:rsid w:val="00965E4B"/>
    <w:rsid w:val="009661AC"/>
    <w:rsid w:val="009665FF"/>
    <w:rsid w:val="00967198"/>
    <w:rsid w:val="009672FA"/>
    <w:rsid w:val="00967587"/>
    <w:rsid w:val="00967716"/>
    <w:rsid w:val="0096791B"/>
    <w:rsid w:val="0096794B"/>
    <w:rsid w:val="00967F84"/>
    <w:rsid w:val="0097016E"/>
    <w:rsid w:val="009702FF"/>
    <w:rsid w:val="00970BCB"/>
    <w:rsid w:val="00970D65"/>
    <w:rsid w:val="0097150B"/>
    <w:rsid w:val="00971EF7"/>
    <w:rsid w:val="00971F2C"/>
    <w:rsid w:val="00971F6E"/>
    <w:rsid w:val="0097220B"/>
    <w:rsid w:val="00972730"/>
    <w:rsid w:val="00973DF1"/>
    <w:rsid w:val="00974402"/>
    <w:rsid w:val="00974522"/>
    <w:rsid w:val="00974A12"/>
    <w:rsid w:val="00974E86"/>
    <w:rsid w:val="009750E6"/>
    <w:rsid w:val="00975AEA"/>
    <w:rsid w:val="00975BED"/>
    <w:rsid w:val="00976258"/>
    <w:rsid w:val="009766CD"/>
    <w:rsid w:val="0097674A"/>
    <w:rsid w:val="00976B7A"/>
    <w:rsid w:val="00976CE8"/>
    <w:rsid w:val="00976D63"/>
    <w:rsid w:val="00977181"/>
    <w:rsid w:val="009779C2"/>
    <w:rsid w:val="00977A8D"/>
    <w:rsid w:val="00977E88"/>
    <w:rsid w:val="00977F35"/>
    <w:rsid w:val="00980302"/>
    <w:rsid w:val="00980915"/>
    <w:rsid w:val="00980C4B"/>
    <w:rsid w:val="00981092"/>
    <w:rsid w:val="009813D1"/>
    <w:rsid w:val="00981512"/>
    <w:rsid w:val="00982349"/>
    <w:rsid w:val="009825A5"/>
    <w:rsid w:val="00983058"/>
    <w:rsid w:val="009831B3"/>
    <w:rsid w:val="00983201"/>
    <w:rsid w:val="00983279"/>
    <w:rsid w:val="009836C8"/>
    <w:rsid w:val="00983774"/>
    <w:rsid w:val="00983DC1"/>
    <w:rsid w:val="00984620"/>
    <w:rsid w:val="009847F2"/>
    <w:rsid w:val="0098539D"/>
    <w:rsid w:val="00985400"/>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130A"/>
    <w:rsid w:val="00991378"/>
    <w:rsid w:val="009916CA"/>
    <w:rsid w:val="009916F8"/>
    <w:rsid w:val="009923C5"/>
    <w:rsid w:val="00992420"/>
    <w:rsid w:val="00992D54"/>
    <w:rsid w:val="00992E69"/>
    <w:rsid w:val="00992FA0"/>
    <w:rsid w:val="0099317F"/>
    <w:rsid w:val="00993641"/>
    <w:rsid w:val="009936B9"/>
    <w:rsid w:val="009936EF"/>
    <w:rsid w:val="009940C4"/>
    <w:rsid w:val="00994E0E"/>
    <w:rsid w:val="00995566"/>
    <w:rsid w:val="0099571A"/>
    <w:rsid w:val="00995B9B"/>
    <w:rsid w:val="00995CBD"/>
    <w:rsid w:val="00996397"/>
    <w:rsid w:val="009966E9"/>
    <w:rsid w:val="00996C39"/>
    <w:rsid w:val="00996D9F"/>
    <w:rsid w:val="00996F01"/>
    <w:rsid w:val="00996F8E"/>
    <w:rsid w:val="0099777F"/>
    <w:rsid w:val="009979C4"/>
    <w:rsid w:val="00997C3E"/>
    <w:rsid w:val="00997CD1"/>
    <w:rsid w:val="009A0726"/>
    <w:rsid w:val="009A07A7"/>
    <w:rsid w:val="009A0E47"/>
    <w:rsid w:val="009A1343"/>
    <w:rsid w:val="009A1597"/>
    <w:rsid w:val="009A159E"/>
    <w:rsid w:val="009A1A20"/>
    <w:rsid w:val="009A1D1B"/>
    <w:rsid w:val="009A1E64"/>
    <w:rsid w:val="009A207E"/>
    <w:rsid w:val="009A21BD"/>
    <w:rsid w:val="009A2427"/>
    <w:rsid w:val="009A2476"/>
    <w:rsid w:val="009A27F6"/>
    <w:rsid w:val="009A29F8"/>
    <w:rsid w:val="009A2A10"/>
    <w:rsid w:val="009A30C5"/>
    <w:rsid w:val="009A3114"/>
    <w:rsid w:val="009A312A"/>
    <w:rsid w:val="009A329F"/>
    <w:rsid w:val="009A3378"/>
    <w:rsid w:val="009A372A"/>
    <w:rsid w:val="009A3AAB"/>
    <w:rsid w:val="009A3F0E"/>
    <w:rsid w:val="009A4204"/>
    <w:rsid w:val="009A42AA"/>
    <w:rsid w:val="009A464D"/>
    <w:rsid w:val="009A48EC"/>
    <w:rsid w:val="009A4A65"/>
    <w:rsid w:val="009A5204"/>
    <w:rsid w:val="009A54BA"/>
    <w:rsid w:val="009A5849"/>
    <w:rsid w:val="009A5C18"/>
    <w:rsid w:val="009A66C6"/>
    <w:rsid w:val="009A679A"/>
    <w:rsid w:val="009A67A4"/>
    <w:rsid w:val="009A6910"/>
    <w:rsid w:val="009A6B4B"/>
    <w:rsid w:val="009A7193"/>
    <w:rsid w:val="009A7ACB"/>
    <w:rsid w:val="009A7C1A"/>
    <w:rsid w:val="009A7EB6"/>
    <w:rsid w:val="009B0006"/>
    <w:rsid w:val="009B02B3"/>
    <w:rsid w:val="009B0426"/>
    <w:rsid w:val="009B0890"/>
    <w:rsid w:val="009B09CE"/>
    <w:rsid w:val="009B0AA2"/>
    <w:rsid w:val="009B0B3A"/>
    <w:rsid w:val="009B0C71"/>
    <w:rsid w:val="009B0FCB"/>
    <w:rsid w:val="009B13EC"/>
    <w:rsid w:val="009B1644"/>
    <w:rsid w:val="009B1AA4"/>
    <w:rsid w:val="009B205A"/>
    <w:rsid w:val="009B20ED"/>
    <w:rsid w:val="009B2EF0"/>
    <w:rsid w:val="009B3182"/>
    <w:rsid w:val="009B3273"/>
    <w:rsid w:val="009B3432"/>
    <w:rsid w:val="009B354A"/>
    <w:rsid w:val="009B3BE5"/>
    <w:rsid w:val="009B3D35"/>
    <w:rsid w:val="009B3E24"/>
    <w:rsid w:val="009B42C8"/>
    <w:rsid w:val="009B434F"/>
    <w:rsid w:val="009B468A"/>
    <w:rsid w:val="009B4BAC"/>
    <w:rsid w:val="009B4F21"/>
    <w:rsid w:val="009B5058"/>
    <w:rsid w:val="009B5080"/>
    <w:rsid w:val="009B5415"/>
    <w:rsid w:val="009B5525"/>
    <w:rsid w:val="009B5D5E"/>
    <w:rsid w:val="009B5E8D"/>
    <w:rsid w:val="009B62B3"/>
    <w:rsid w:val="009B62CD"/>
    <w:rsid w:val="009B6473"/>
    <w:rsid w:val="009B6619"/>
    <w:rsid w:val="009B66A5"/>
    <w:rsid w:val="009B6A09"/>
    <w:rsid w:val="009B6CDE"/>
    <w:rsid w:val="009B6D34"/>
    <w:rsid w:val="009B6DA4"/>
    <w:rsid w:val="009B6EA9"/>
    <w:rsid w:val="009B6FAD"/>
    <w:rsid w:val="009C0DFC"/>
    <w:rsid w:val="009C0F90"/>
    <w:rsid w:val="009C13CA"/>
    <w:rsid w:val="009C156F"/>
    <w:rsid w:val="009C19F1"/>
    <w:rsid w:val="009C2082"/>
    <w:rsid w:val="009C274E"/>
    <w:rsid w:val="009C2C5E"/>
    <w:rsid w:val="009C2C72"/>
    <w:rsid w:val="009C2D65"/>
    <w:rsid w:val="009C2E79"/>
    <w:rsid w:val="009C32AE"/>
    <w:rsid w:val="009C3326"/>
    <w:rsid w:val="009C3D56"/>
    <w:rsid w:val="009C3E1F"/>
    <w:rsid w:val="009C3EA8"/>
    <w:rsid w:val="009C4285"/>
    <w:rsid w:val="009C480F"/>
    <w:rsid w:val="009C4E67"/>
    <w:rsid w:val="009C52DE"/>
    <w:rsid w:val="009C5772"/>
    <w:rsid w:val="009C5D5E"/>
    <w:rsid w:val="009C67EF"/>
    <w:rsid w:val="009C6B3F"/>
    <w:rsid w:val="009C6B57"/>
    <w:rsid w:val="009C6CE5"/>
    <w:rsid w:val="009C7519"/>
    <w:rsid w:val="009C7679"/>
    <w:rsid w:val="009C76F3"/>
    <w:rsid w:val="009C7932"/>
    <w:rsid w:val="009C794F"/>
    <w:rsid w:val="009D03B4"/>
    <w:rsid w:val="009D044E"/>
    <w:rsid w:val="009D04F8"/>
    <w:rsid w:val="009D05F6"/>
    <w:rsid w:val="009D0C68"/>
    <w:rsid w:val="009D1388"/>
    <w:rsid w:val="009D15F2"/>
    <w:rsid w:val="009D2239"/>
    <w:rsid w:val="009D25AC"/>
    <w:rsid w:val="009D25DC"/>
    <w:rsid w:val="009D2621"/>
    <w:rsid w:val="009D2891"/>
    <w:rsid w:val="009D295F"/>
    <w:rsid w:val="009D29D4"/>
    <w:rsid w:val="009D2B86"/>
    <w:rsid w:val="009D3030"/>
    <w:rsid w:val="009D3619"/>
    <w:rsid w:val="009D364B"/>
    <w:rsid w:val="009D3BBC"/>
    <w:rsid w:val="009D3E90"/>
    <w:rsid w:val="009D3EE3"/>
    <w:rsid w:val="009D427B"/>
    <w:rsid w:val="009D4490"/>
    <w:rsid w:val="009D44FB"/>
    <w:rsid w:val="009D4B0A"/>
    <w:rsid w:val="009D4C2B"/>
    <w:rsid w:val="009D4C72"/>
    <w:rsid w:val="009D4D54"/>
    <w:rsid w:val="009D4FBC"/>
    <w:rsid w:val="009D55D5"/>
    <w:rsid w:val="009D5D41"/>
    <w:rsid w:val="009D6380"/>
    <w:rsid w:val="009D66C1"/>
    <w:rsid w:val="009D6D1A"/>
    <w:rsid w:val="009D6D33"/>
    <w:rsid w:val="009D6FEB"/>
    <w:rsid w:val="009D701F"/>
    <w:rsid w:val="009D713F"/>
    <w:rsid w:val="009D71D3"/>
    <w:rsid w:val="009D7958"/>
    <w:rsid w:val="009D7B19"/>
    <w:rsid w:val="009D7F52"/>
    <w:rsid w:val="009E03F1"/>
    <w:rsid w:val="009E0472"/>
    <w:rsid w:val="009E063F"/>
    <w:rsid w:val="009E0DD6"/>
    <w:rsid w:val="009E0FAC"/>
    <w:rsid w:val="009E175F"/>
    <w:rsid w:val="009E194F"/>
    <w:rsid w:val="009E1CA8"/>
    <w:rsid w:val="009E1EEA"/>
    <w:rsid w:val="009E2EBC"/>
    <w:rsid w:val="009E300D"/>
    <w:rsid w:val="009E3175"/>
    <w:rsid w:val="009E35BE"/>
    <w:rsid w:val="009E39C0"/>
    <w:rsid w:val="009E3CDA"/>
    <w:rsid w:val="009E41B5"/>
    <w:rsid w:val="009E435D"/>
    <w:rsid w:val="009E45F3"/>
    <w:rsid w:val="009E4626"/>
    <w:rsid w:val="009E4821"/>
    <w:rsid w:val="009E4DE9"/>
    <w:rsid w:val="009E528A"/>
    <w:rsid w:val="009E5477"/>
    <w:rsid w:val="009E5841"/>
    <w:rsid w:val="009E6B78"/>
    <w:rsid w:val="009E6BCD"/>
    <w:rsid w:val="009E6D19"/>
    <w:rsid w:val="009E6F6D"/>
    <w:rsid w:val="009E6FA4"/>
    <w:rsid w:val="009E703D"/>
    <w:rsid w:val="009E742C"/>
    <w:rsid w:val="009E74E9"/>
    <w:rsid w:val="009E768A"/>
    <w:rsid w:val="009E7B88"/>
    <w:rsid w:val="009E7E7A"/>
    <w:rsid w:val="009E7EA3"/>
    <w:rsid w:val="009E7EB6"/>
    <w:rsid w:val="009E7F29"/>
    <w:rsid w:val="009F01A5"/>
    <w:rsid w:val="009F03DD"/>
    <w:rsid w:val="009F0944"/>
    <w:rsid w:val="009F0C41"/>
    <w:rsid w:val="009F0CB2"/>
    <w:rsid w:val="009F0D7A"/>
    <w:rsid w:val="009F0EF0"/>
    <w:rsid w:val="009F1367"/>
    <w:rsid w:val="009F1CF8"/>
    <w:rsid w:val="009F1D45"/>
    <w:rsid w:val="009F1F6F"/>
    <w:rsid w:val="009F224A"/>
    <w:rsid w:val="009F26D4"/>
    <w:rsid w:val="009F2766"/>
    <w:rsid w:val="009F2767"/>
    <w:rsid w:val="009F2A2E"/>
    <w:rsid w:val="009F2C2D"/>
    <w:rsid w:val="009F2DD1"/>
    <w:rsid w:val="009F3188"/>
    <w:rsid w:val="009F34E5"/>
    <w:rsid w:val="009F365A"/>
    <w:rsid w:val="009F383C"/>
    <w:rsid w:val="009F3AD1"/>
    <w:rsid w:val="009F3B08"/>
    <w:rsid w:val="009F3D03"/>
    <w:rsid w:val="009F3F06"/>
    <w:rsid w:val="009F3F50"/>
    <w:rsid w:val="009F405D"/>
    <w:rsid w:val="009F4217"/>
    <w:rsid w:val="009F4278"/>
    <w:rsid w:val="009F46EC"/>
    <w:rsid w:val="009F475F"/>
    <w:rsid w:val="009F4ADC"/>
    <w:rsid w:val="009F4D36"/>
    <w:rsid w:val="009F5014"/>
    <w:rsid w:val="009F5365"/>
    <w:rsid w:val="009F538B"/>
    <w:rsid w:val="009F54D1"/>
    <w:rsid w:val="009F6119"/>
    <w:rsid w:val="009F6253"/>
    <w:rsid w:val="009F64E6"/>
    <w:rsid w:val="009F6B4F"/>
    <w:rsid w:val="009F6C4C"/>
    <w:rsid w:val="009F7343"/>
    <w:rsid w:val="009F76A7"/>
    <w:rsid w:val="009F799D"/>
    <w:rsid w:val="009F79FA"/>
    <w:rsid w:val="009F7C64"/>
    <w:rsid w:val="009F7D6B"/>
    <w:rsid w:val="00A01242"/>
    <w:rsid w:val="00A0128F"/>
    <w:rsid w:val="00A016B0"/>
    <w:rsid w:val="00A02776"/>
    <w:rsid w:val="00A02953"/>
    <w:rsid w:val="00A02E7D"/>
    <w:rsid w:val="00A03193"/>
    <w:rsid w:val="00A0326E"/>
    <w:rsid w:val="00A03749"/>
    <w:rsid w:val="00A038C1"/>
    <w:rsid w:val="00A03A07"/>
    <w:rsid w:val="00A0423F"/>
    <w:rsid w:val="00A04340"/>
    <w:rsid w:val="00A04345"/>
    <w:rsid w:val="00A043F6"/>
    <w:rsid w:val="00A048A7"/>
    <w:rsid w:val="00A04E53"/>
    <w:rsid w:val="00A04F0E"/>
    <w:rsid w:val="00A04FB5"/>
    <w:rsid w:val="00A0505A"/>
    <w:rsid w:val="00A050AC"/>
    <w:rsid w:val="00A0523B"/>
    <w:rsid w:val="00A05A59"/>
    <w:rsid w:val="00A0628C"/>
    <w:rsid w:val="00A06465"/>
    <w:rsid w:val="00A0661D"/>
    <w:rsid w:val="00A06B12"/>
    <w:rsid w:val="00A06E14"/>
    <w:rsid w:val="00A06FE8"/>
    <w:rsid w:val="00A07129"/>
    <w:rsid w:val="00A076D7"/>
    <w:rsid w:val="00A078D9"/>
    <w:rsid w:val="00A07D48"/>
    <w:rsid w:val="00A07DC7"/>
    <w:rsid w:val="00A07FE2"/>
    <w:rsid w:val="00A10107"/>
    <w:rsid w:val="00A1010D"/>
    <w:rsid w:val="00A102CB"/>
    <w:rsid w:val="00A102DE"/>
    <w:rsid w:val="00A1034E"/>
    <w:rsid w:val="00A105B6"/>
    <w:rsid w:val="00A10665"/>
    <w:rsid w:val="00A10710"/>
    <w:rsid w:val="00A10AB8"/>
    <w:rsid w:val="00A10D28"/>
    <w:rsid w:val="00A11666"/>
    <w:rsid w:val="00A11853"/>
    <w:rsid w:val="00A11DA3"/>
    <w:rsid w:val="00A1304A"/>
    <w:rsid w:val="00A13201"/>
    <w:rsid w:val="00A1368B"/>
    <w:rsid w:val="00A13702"/>
    <w:rsid w:val="00A1372D"/>
    <w:rsid w:val="00A13A49"/>
    <w:rsid w:val="00A13BFB"/>
    <w:rsid w:val="00A13D89"/>
    <w:rsid w:val="00A14104"/>
    <w:rsid w:val="00A1410E"/>
    <w:rsid w:val="00A14552"/>
    <w:rsid w:val="00A14745"/>
    <w:rsid w:val="00A14C02"/>
    <w:rsid w:val="00A14C91"/>
    <w:rsid w:val="00A14FAA"/>
    <w:rsid w:val="00A152AE"/>
    <w:rsid w:val="00A156A3"/>
    <w:rsid w:val="00A1595D"/>
    <w:rsid w:val="00A15A28"/>
    <w:rsid w:val="00A15EB0"/>
    <w:rsid w:val="00A1623B"/>
    <w:rsid w:val="00A1694F"/>
    <w:rsid w:val="00A1716D"/>
    <w:rsid w:val="00A17680"/>
    <w:rsid w:val="00A178A9"/>
    <w:rsid w:val="00A178EA"/>
    <w:rsid w:val="00A17B82"/>
    <w:rsid w:val="00A20451"/>
    <w:rsid w:val="00A2087C"/>
    <w:rsid w:val="00A21690"/>
    <w:rsid w:val="00A216F1"/>
    <w:rsid w:val="00A21874"/>
    <w:rsid w:val="00A21C21"/>
    <w:rsid w:val="00A21D07"/>
    <w:rsid w:val="00A21F5F"/>
    <w:rsid w:val="00A2208F"/>
    <w:rsid w:val="00A22267"/>
    <w:rsid w:val="00A22B8D"/>
    <w:rsid w:val="00A22BF8"/>
    <w:rsid w:val="00A22F27"/>
    <w:rsid w:val="00A22F85"/>
    <w:rsid w:val="00A230E9"/>
    <w:rsid w:val="00A2328E"/>
    <w:rsid w:val="00A23599"/>
    <w:rsid w:val="00A237B5"/>
    <w:rsid w:val="00A2416E"/>
    <w:rsid w:val="00A24663"/>
    <w:rsid w:val="00A24794"/>
    <w:rsid w:val="00A24B09"/>
    <w:rsid w:val="00A24DBA"/>
    <w:rsid w:val="00A25074"/>
    <w:rsid w:val="00A25212"/>
    <w:rsid w:val="00A255F6"/>
    <w:rsid w:val="00A25757"/>
    <w:rsid w:val="00A258DB"/>
    <w:rsid w:val="00A25921"/>
    <w:rsid w:val="00A26027"/>
    <w:rsid w:val="00A26072"/>
    <w:rsid w:val="00A263CA"/>
    <w:rsid w:val="00A2653E"/>
    <w:rsid w:val="00A26647"/>
    <w:rsid w:val="00A26736"/>
    <w:rsid w:val="00A26767"/>
    <w:rsid w:val="00A26DA0"/>
    <w:rsid w:val="00A2707F"/>
    <w:rsid w:val="00A27172"/>
    <w:rsid w:val="00A27D9A"/>
    <w:rsid w:val="00A27DD2"/>
    <w:rsid w:val="00A27E92"/>
    <w:rsid w:val="00A308AD"/>
    <w:rsid w:val="00A30E5B"/>
    <w:rsid w:val="00A3114B"/>
    <w:rsid w:val="00A31587"/>
    <w:rsid w:val="00A31725"/>
    <w:rsid w:val="00A31965"/>
    <w:rsid w:val="00A31F66"/>
    <w:rsid w:val="00A3223E"/>
    <w:rsid w:val="00A322B7"/>
    <w:rsid w:val="00A32562"/>
    <w:rsid w:val="00A325B7"/>
    <w:rsid w:val="00A33008"/>
    <w:rsid w:val="00A330F1"/>
    <w:rsid w:val="00A33516"/>
    <w:rsid w:val="00A336EE"/>
    <w:rsid w:val="00A33C3C"/>
    <w:rsid w:val="00A33FC2"/>
    <w:rsid w:val="00A3493E"/>
    <w:rsid w:val="00A34B4D"/>
    <w:rsid w:val="00A34F4D"/>
    <w:rsid w:val="00A35811"/>
    <w:rsid w:val="00A35ABF"/>
    <w:rsid w:val="00A35BCE"/>
    <w:rsid w:val="00A35ECC"/>
    <w:rsid w:val="00A36334"/>
    <w:rsid w:val="00A364B0"/>
    <w:rsid w:val="00A366C8"/>
    <w:rsid w:val="00A367F0"/>
    <w:rsid w:val="00A36852"/>
    <w:rsid w:val="00A3718E"/>
    <w:rsid w:val="00A37377"/>
    <w:rsid w:val="00A3744C"/>
    <w:rsid w:val="00A37475"/>
    <w:rsid w:val="00A3767A"/>
    <w:rsid w:val="00A376AD"/>
    <w:rsid w:val="00A37788"/>
    <w:rsid w:val="00A37D40"/>
    <w:rsid w:val="00A40277"/>
    <w:rsid w:val="00A4031D"/>
    <w:rsid w:val="00A40A38"/>
    <w:rsid w:val="00A40F6D"/>
    <w:rsid w:val="00A4159B"/>
    <w:rsid w:val="00A4177C"/>
    <w:rsid w:val="00A418A4"/>
    <w:rsid w:val="00A41C15"/>
    <w:rsid w:val="00A41CA9"/>
    <w:rsid w:val="00A41FF9"/>
    <w:rsid w:val="00A42887"/>
    <w:rsid w:val="00A42C98"/>
    <w:rsid w:val="00A42E42"/>
    <w:rsid w:val="00A433C1"/>
    <w:rsid w:val="00A43B3B"/>
    <w:rsid w:val="00A43D1C"/>
    <w:rsid w:val="00A43FEF"/>
    <w:rsid w:val="00A44066"/>
    <w:rsid w:val="00A4412A"/>
    <w:rsid w:val="00A44600"/>
    <w:rsid w:val="00A44659"/>
    <w:rsid w:val="00A454F7"/>
    <w:rsid w:val="00A45CDD"/>
    <w:rsid w:val="00A45D70"/>
    <w:rsid w:val="00A46251"/>
    <w:rsid w:val="00A46730"/>
    <w:rsid w:val="00A46B27"/>
    <w:rsid w:val="00A47012"/>
    <w:rsid w:val="00A471CD"/>
    <w:rsid w:val="00A47259"/>
    <w:rsid w:val="00A476CF"/>
    <w:rsid w:val="00A47899"/>
    <w:rsid w:val="00A47C6B"/>
    <w:rsid w:val="00A47F43"/>
    <w:rsid w:val="00A500F4"/>
    <w:rsid w:val="00A502DA"/>
    <w:rsid w:val="00A50557"/>
    <w:rsid w:val="00A516B7"/>
    <w:rsid w:val="00A51707"/>
    <w:rsid w:val="00A5170C"/>
    <w:rsid w:val="00A51B35"/>
    <w:rsid w:val="00A51B56"/>
    <w:rsid w:val="00A51D42"/>
    <w:rsid w:val="00A51D55"/>
    <w:rsid w:val="00A535CC"/>
    <w:rsid w:val="00A537C5"/>
    <w:rsid w:val="00A53CFA"/>
    <w:rsid w:val="00A5451F"/>
    <w:rsid w:val="00A54637"/>
    <w:rsid w:val="00A54FB4"/>
    <w:rsid w:val="00A55241"/>
    <w:rsid w:val="00A55675"/>
    <w:rsid w:val="00A55978"/>
    <w:rsid w:val="00A55E80"/>
    <w:rsid w:val="00A55FBB"/>
    <w:rsid w:val="00A562B4"/>
    <w:rsid w:val="00A56303"/>
    <w:rsid w:val="00A5635F"/>
    <w:rsid w:val="00A563EF"/>
    <w:rsid w:val="00A564FC"/>
    <w:rsid w:val="00A56634"/>
    <w:rsid w:val="00A56773"/>
    <w:rsid w:val="00A571AD"/>
    <w:rsid w:val="00A57760"/>
    <w:rsid w:val="00A577A6"/>
    <w:rsid w:val="00A577C6"/>
    <w:rsid w:val="00A57D8E"/>
    <w:rsid w:val="00A601AC"/>
    <w:rsid w:val="00A60E9C"/>
    <w:rsid w:val="00A60FFD"/>
    <w:rsid w:val="00A6105E"/>
    <w:rsid w:val="00A61321"/>
    <w:rsid w:val="00A6145A"/>
    <w:rsid w:val="00A61D53"/>
    <w:rsid w:val="00A62187"/>
    <w:rsid w:val="00A625AB"/>
    <w:rsid w:val="00A62B78"/>
    <w:rsid w:val="00A62C98"/>
    <w:rsid w:val="00A62CDF"/>
    <w:rsid w:val="00A62E38"/>
    <w:rsid w:val="00A62EB5"/>
    <w:rsid w:val="00A63B0D"/>
    <w:rsid w:val="00A63B7E"/>
    <w:rsid w:val="00A641BF"/>
    <w:rsid w:val="00A643C9"/>
    <w:rsid w:val="00A64738"/>
    <w:rsid w:val="00A64DE1"/>
    <w:rsid w:val="00A65ADE"/>
    <w:rsid w:val="00A66120"/>
    <w:rsid w:val="00A66236"/>
    <w:rsid w:val="00A662A5"/>
    <w:rsid w:val="00A662AE"/>
    <w:rsid w:val="00A6656F"/>
    <w:rsid w:val="00A6710D"/>
    <w:rsid w:val="00A678D7"/>
    <w:rsid w:val="00A6791B"/>
    <w:rsid w:val="00A67A3D"/>
    <w:rsid w:val="00A67D50"/>
    <w:rsid w:val="00A67E1D"/>
    <w:rsid w:val="00A700DE"/>
    <w:rsid w:val="00A7030E"/>
    <w:rsid w:val="00A70808"/>
    <w:rsid w:val="00A70F48"/>
    <w:rsid w:val="00A7120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C1F"/>
    <w:rsid w:val="00A74D84"/>
    <w:rsid w:val="00A74F44"/>
    <w:rsid w:val="00A750BB"/>
    <w:rsid w:val="00A75196"/>
    <w:rsid w:val="00A75566"/>
    <w:rsid w:val="00A756C8"/>
    <w:rsid w:val="00A75CB5"/>
    <w:rsid w:val="00A766E6"/>
    <w:rsid w:val="00A7672A"/>
    <w:rsid w:val="00A7746A"/>
    <w:rsid w:val="00A77787"/>
    <w:rsid w:val="00A77C57"/>
    <w:rsid w:val="00A77C66"/>
    <w:rsid w:val="00A77DE7"/>
    <w:rsid w:val="00A77EB3"/>
    <w:rsid w:val="00A807A0"/>
    <w:rsid w:val="00A80857"/>
    <w:rsid w:val="00A80991"/>
    <w:rsid w:val="00A80B6F"/>
    <w:rsid w:val="00A80EA5"/>
    <w:rsid w:val="00A80F57"/>
    <w:rsid w:val="00A81637"/>
    <w:rsid w:val="00A82332"/>
    <w:rsid w:val="00A82402"/>
    <w:rsid w:val="00A824A3"/>
    <w:rsid w:val="00A8260E"/>
    <w:rsid w:val="00A82870"/>
    <w:rsid w:val="00A82C2F"/>
    <w:rsid w:val="00A82EAF"/>
    <w:rsid w:val="00A82F56"/>
    <w:rsid w:val="00A82F61"/>
    <w:rsid w:val="00A83796"/>
    <w:rsid w:val="00A837DB"/>
    <w:rsid w:val="00A83BD5"/>
    <w:rsid w:val="00A83C86"/>
    <w:rsid w:val="00A83D36"/>
    <w:rsid w:val="00A83DCA"/>
    <w:rsid w:val="00A84045"/>
    <w:rsid w:val="00A8457B"/>
    <w:rsid w:val="00A848E2"/>
    <w:rsid w:val="00A84C63"/>
    <w:rsid w:val="00A852A1"/>
    <w:rsid w:val="00A85843"/>
    <w:rsid w:val="00A85A95"/>
    <w:rsid w:val="00A85D89"/>
    <w:rsid w:val="00A8651C"/>
    <w:rsid w:val="00A86AF1"/>
    <w:rsid w:val="00A86DED"/>
    <w:rsid w:val="00A87A23"/>
    <w:rsid w:val="00A87B43"/>
    <w:rsid w:val="00A87CD7"/>
    <w:rsid w:val="00A87EE4"/>
    <w:rsid w:val="00A900B3"/>
    <w:rsid w:val="00A90539"/>
    <w:rsid w:val="00A9070F"/>
    <w:rsid w:val="00A909CB"/>
    <w:rsid w:val="00A90AFF"/>
    <w:rsid w:val="00A90EB6"/>
    <w:rsid w:val="00A91A56"/>
    <w:rsid w:val="00A927CB"/>
    <w:rsid w:val="00A928A2"/>
    <w:rsid w:val="00A92ADC"/>
    <w:rsid w:val="00A9313F"/>
    <w:rsid w:val="00A93485"/>
    <w:rsid w:val="00A9370F"/>
    <w:rsid w:val="00A93A8C"/>
    <w:rsid w:val="00A94048"/>
    <w:rsid w:val="00A94252"/>
    <w:rsid w:val="00A9432C"/>
    <w:rsid w:val="00A94D6C"/>
    <w:rsid w:val="00A950C0"/>
    <w:rsid w:val="00A9533B"/>
    <w:rsid w:val="00A95386"/>
    <w:rsid w:val="00A9556D"/>
    <w:rsid w:val="00A9559D"/>
    <w:rsid w:val="00A95630"/>
    <w:rsid w:val="00A95A67"/>
    <w:rsid w:val="00A95A86"/>
    <w:rsid w:val="00A95B4C"/>
    <w:rsid w:val="00A96316"/>
    <w:rsid w:val="00A96409"/>
    <w:rsid w:val="00A964A6"/>
    <w:rsid w:val="00A96587"/>
    <w:rsid w:val="00A973DE"/>
    <w:rsid w:val="00A977B3"/>
    <w:rsid w:val="00A97CA7"/>
    <w:rsid w:val="00A97EE0"/>
    <w:rsid w:val="00A97EFA"/>
    <w:rsid w:val="00AA000A"/>
    <w:rsid w:val="00AA0020"/>
    <w:rsid w:val="00AA022B"/>
    <w:rsid w:val="00AA030E"/>
    <w:rsid w:val="00AA038F"/>
    <w:rsid w:val="00AA039B"/>
    <w:rsid w:val="00AA03CF"/>
    <w:rsid w:val="00AA09F3"/>
    <w:rsid w:val="00AA0ED7"/>
    <w:rsid w:val="00AA166B"/>
    <w:rsid w:val="00AA1CBD"/>
    <w:rsid w:val="00AA1E29"/>
    <w:rsid w:val="00AA2415"/>
    <w:rsid w:val="00AA270F"/>
    <w:rsid w:val="00AA2BE8"/>
    <w:rsid w:val="00AA2D0A"/>
    <w:rsid w:val="00AA345F"/>
    <w:rsid w:val="00AA3D07"/>
    <w:rsid w:val="00AA3DC6"/>
    <w:rsid w:val="00AA4133"/>
    <w:rsid w:val="00AA440A"/>
    <w:rsid w:val="00AA46D4"/>
    <w:rsid w:val="00AA481E"/>
    <w:rsid w:val="00AA489E"/>
    <w:rsid w:val="00AA4927"/>
    <w:rsid w:val="00AA49DE"/>
    <w:rsid w:val="00AA52E7"/>
    <w:rsid w:val="00AA53A9"/>
    <w:rsid w:val="00AA5761"/>
    <w:rsid w:val="00AA58A7"/>
    <w:rsid w:val="00AA599F"/>
    <w:rsid w:val="00AA5BEA"/>
    <w:rsid w:val="00AA6195"/>
    <w:rsid w:val="00AA62B4"/>
    <w:rsid w:val="00AA667C"/>
    <w:rsid w:val="00AA6697"/>
    <w:rsid w:val="00AA6D2E"/>
    <w:rsid w:val="00AA6FA3"/>
    <w:rsid w:val="00AA7000"/>
    <w:rsid w:val="00AA703D"/>
    <w:rsid w:val="00AA7046"/>
    <w:rsid w:val="00AA709B"/>
    <w:rsid w:val="00AA761A"/>
    <w:rsid w:val="00AA7657"/>
    <w:rsid w:val="00AA767D"/>
    <w:rsid w:val="00AA7991"/>
    <w:rsid w:val="00AB0170"/>
    <w:rsid w:val="00AB0218"/>
    <w:rsid w:val="00AB03AC"/>
    <w:rsid w:val="00AB04FB"/>
    <w:rsid w:val="00AB126F"/>
    <w:rsid w:val="00AB13F7"/>
    <w:rsid w:val="00AB13FC"/>
    <w:rsid w:val="00AB1402"/>
    <w:rsid w:val="00AB147E"/>
    <w:rsid w:val="00AB150E"/>
    <w:rsid w:val="00AB1656"/>
    <w:rsid w:val="00AB16A4"/>
    <w:rsid w:val="00AB1811"/>
    <w:rsid w:val="00AB193A"/>
    <w:rsid w:val="00AB1CDD"/>
    <w:rsid w:val="00AB21FB"/>
    <w:rsid w:val="00AB2391"/>
    <w:rsid w:val="00AB2645"/>
    <w:rsid w:val="00AB266D"/>
    <w:rsid w:val="00AB2878"/>
    <w:rsid w:val="00AB290F"/>
    <w:rsid w:val="00AB2D7F"/>
    <w:rsid w:val="00AB2EF4"/>
    <w:rsid w:val="00AB35D4"/>
    <w:rsid w:val="00AB3824"/>
    <w:rsid w:val="00AB4850"/>
    <w:rsid w:val="00AB4B4E"/>
    <w:rsid w:val="00AB5E8D"/>
    <w:rsid w:val="00AB6367"/>
    <w:rsid w:val="00AB66C1"/>
    <w:rsid w:val="00AB6D2F"/>
    <w:rsid w:val="00AB7030"/>
    <w:rsid w:val="00AB7624"/>
    <w:rsid w:val="00AB7840"/>
    <w:rsid w:val="00AB7A92"/>
    <w:rsid w:val="00AB7B44"/>
    <w:rsid w:val="00AB7C42"/>
    <w:rsid w:val="00AB7C56"/>
    <w:rsid w:val="00AB7F4D"/>
    <w:rsid w:val="00AB7FBC"/>
    <w:rsid w:val="00AC05AA"/>
    <w:rsid w:val="00AC0C59"/>
    <w:rsid w:val="00AC0D51"/>
    <w:rsid w:val="00AC1119"/>
    <w:rsid w:val="00AC166D"/>
    <w:rsid w:val="00AC1924"/>
    <w:rsid w:val="00AC215A"/>
    <w:rsid w:val="00AC268B"/>
    <w:rsid w:val="00AC2835"/>
    <w:rsid w:val="00AC2CEA"/>
    <w:rsid w:val="00AC3339"/>
    <w:rsid w:val="00AC3A38"/>
    <w:rsid w:val="00AC3B22"/>
    <w:rsid w:val="00AC409E"/>
    <w:rsid w:val="00AC41F2"/>
    <w:rsid w:val="00AC47DF"/>
    <w:rsid w:val="00AC5A45"/>
    <w:rsid w:val="00AC5B6C"/>
    <w:rsid w:val="00AC5E79"/>
    <w:rsid w:val="00AC66FD"/>
    <w:rsid w:val="00AC6A23"/>
    <w:rsid w:val="00AC787D"/>
    <w:rsid w:val="00AC7B3C"/>
    <w:rsid w:val="00AC7B54"/>
    <w:rsid w:val="00AC7CB2"/>
    <w:rsid w:val="00AC7D15"/>
    <w:rsid w:val="00AC7D34"/>
    <w:rsid w:val="00AD00DB"/>
    <w:rsid w:val="00AD020F"/>
    <w:rsid w:val="00AD02FE"/>
    <w:rsid w:val="00AD0526"/>
    <w:rsid w:val="00AD077A"/>
    <w:rsid w:val="00AD078B"/>
    <w:rsid w:val="00AD08E9"/>
    <w:rsid w:val="00AD0B18"/>
    <w:rsid w:val="00AD10B5"/>
    <w:rsid w:val="00AD1232"/>
    <w:rsid w:val="00AD1633"/>
    <w:rsid w:val="00AD1682"/>
    <w:rsid w:val="00AD1896"/>
    <w:rsid w:val="00AD1EF2"/>
    <w:rsid w:val="00AD2121"/>
    <w:rsid w:val="00AD2568"/>
    <w:rsid w:val="00AD2877"/>
    <w:rsid w:val="00AD2A1E"/>
    <w:rsid w:val="00AD2CC8"/>
    <w:rsid w:val="00AD2D3A"/>
    <w:rsid w:val="00AD2EF2"/>
    <w:rsid w:val="00AD32A5"/>
    <w:rsid w:val="00AD3D00"/>
    <w:rsid w:val="00AD402F"/>
    <w:rsid w:val="00AD4079"/>
    <w:rsid w:val="00AD40B3"/>
    <w:rsid w:val="00AD4190"/>
    <w:rsid w:val="00AD42FA"/>
    <w:rsid w:val="00AD43BD"/>
    <w:rsid w:val="00AD4452"/>
    <w:rsid w:val="00AD4A94"/>
    <w:rsid w:val="00AD4CDF"/>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1087"/>
    <w:rsid w:val="00AE10B1"/>
    <w:rsid w:val="00AE1766"/>
    <w:rsid w:val="00AE1891"/>
    <w:rsid w:val="00AE1B5A"/>
    <w:rsid w:val="00AE1F08"/>
    <w:rsid w:val="00AE227F"/>
    <w:rsid w:val="00AE24DF"/>
    <w:rsid w:val="00AE27A1"/>
    <w:rsid w:val="00AE2B54"/>
    <w:rsid w:val="00AE2CFD"/>
    <w:rsid w:val="00AE2DAB"/>
    <w:rsid w:val="00AE3076"/>
    <w:rsid w:val="00AE32FF"/>
    <w:rsid w:val="00AE3541"/>
    <w:rsid w:val="00AE3863"/>
    <w:rsid w:val="00AE398E"/>
    <w:rsid w:val="00AE3E32"/>
    <w:rsid w:val="00AE413C"/>
    <w:rsid w:val="00AE43A4"/>
    <w:rsid w:val="00AE5348"/>
    <w:rsid w:val="00AE5371"/>
    <w:rsid w:val="00AE5469"/>
    <w:rsid w:val="00AE5C06"/>
    <w:rsid w:val="00AE5C8D"/>
    <w:rsid w:val="00AE5F33"/>
    <w:rsid w:val="00AE664A"/>
    <w:rsid w:val="00AE6676"/>
    <w:rsid w:val="00AE6F5E"/>
    <w:rsid w:val="00AE742C"/>
    <w:rsid w:val="00AE76A7"/>
    <w:rsid w:val="00AE7908"/>
    <w:rsid w:val="00AE7B73"/>
    <w:rsid w:val="00AE7F38"/>
    <w:rsid w:val="00AF01E1"/>
    <w:rsid w:val="00AF02B1"/>
    <w:rsid w:val="00AF0488"/>
    <w:rsid w:val="00AF04AC"/>
    <w:rsid w:val="00AF04FE"/>
    <w:rsid w:val="00AF0AF8"/>
    <w:rsid w:val="00AF111A"/>
    <w:rsid w:val="00AF12BF"/>
    <w:rsid w:val="00AF1319"/>
    <w:rsid w:val="00AF1401"/>
    <w:rsid w:val="00AF19CA"/>
    <w:rsid w:val="00AF1A91"/>
    <w:rsid w:val="00AF1BA8"/>
    <w:rsid w:val="00AF21F8"/>
    <w:rsid w:val="00AF278C"/>
    <w:rsid w:val="00AF2A8F"/>
    <w:rsid w:val="00AF2E53"/>
    <w:rsid w:val="00AF2FAC"/>
    <w:rsid w:val="00AF388D"/>
    <w:rsid w:val="00AF3B40"/>
    <w:rsid w:val="00AF409F"/>
    <w:rsid w:val="00AF41E5"/>
    <w:rsid w:val="00AF4292"/>
    <w:rsid w:val="00AF44BA"/>
    <w:rsid w:val="00AF49A9"/>
    <w:rsid w:val="00AF4AE2"/>
    <w:rsid w:val="00AF4B77"/>
    <w:rsid w:val="00AF4D02"/>
    <w:rsid w:val="00AF4F6E"/>
    <w:rsid w:val="00AF4FCA"/>
    <w:rsid w:val="00AF559D"/>
    <w:rsid w:val="00AF5D04"/>
    <w:rsid w:val="00AF63F4"/>
    <w:rsid w:val="00AF6490"/>
    <w:rsid w:val="00AF690F"/>
    <w:rsid w:val="00AF6DEA"/>
    <w:rsid w:val="00AF7325"/>
    <w:rsid w:val="00AF73E3"/>
    <w:rsid w:val="00AF752F"/>
    <w:rsid w:val="00AF798A"/>
    <w:rsid w:val="00AF7A59"/>
    <w:rsid w:val="00AF7C5A"/>
    <w:rsid w:val="00AF7C74"/>
    <w:rsid w:val="00AF7D4E"/>
    <w:rsid w:val="00AF7F9D"/>
    <w:rsid w:val="00B00176"/>
    <w:rsid w:val="00B00401"/>
    <w:rsid w:val="00B00599"/>
    <w:rsid w:val="00B00ABF"/>
    <w:rsid w:val="00B00DBA"/>
    <w:rsid w:val="00B016DF"/>
    <w:rsid w:val="00B01B97"/>
    <w:rsid w:val="00B01C89"/>
    <w:rsid w:val="00B02280"/>
    <w:rsid w:val="00B025FC"/>
    <w:rsid w:val="00B02835"/>
    <w:rsid w:val="00B0286F"/>
    <w:rsid w:val="00B02D73"/>
    <w:rsid w:val="00B032B6"/>
    <w:rsid w:val="00B03637"/>
    <w:rsid w:val="00B0381E"/>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7C8"/>
    <w:rsid w:val="00B07D9B"/>
    <w:rsid w:val="00B101FE"/>
    <w:rsid w:val="00B106E1"/>
    <w:rsid w:val="00B109EC"/>
    <w:rsid w:val="00B1121A"/>
    <w:rsid w:val="00B11356"/>
    <w:rsid w:val="00B11482"/>
    <w:rsid w:val="00B1196E"/>
    <w:rsid w:val="00B11FD5"/>
    <w:rsid w:val="00B124B0"/>
    <w:rsid w:val="00B124E3"/>
    <w:rsid w:val="00B125E6"/>
    <w:rsid w:val="00B127AB"/>
    <w:rsid w:val="00B12A78"/>
    <w:rsid w:val="00B12D62"/>
    <w:rsid w:val="00B131B1"/>
    <w:rsid w:val="00B131C7"/>
    <w:rsid w:val="00B132F0"/>
    <w:rsid w:val="00B13456"/>
    <w:rsid w:val="00B135D4"/>
    <w:rsid w:val="00B13719"/>
    <w:rsid w:val="00B13754"/>
    <w:rsid w:val="00B137C9"/>
    <w:rsid w:val="00B14040"/>
    <w:rsid w:val="00B14187"/>
    <w:rsid w:val="00B141C8"/>
    <w:rsid w:val="00B14224"/>
    <w:rsid w:val="00B14395"/>
    <w:rsid w:val="00B1439A"/>
    <w:rsid w:val="00B1444E"/>
    <w:rsid w:val="00B1513F"/>
    <w:rsid w:val="00B15318"/>
    <w:rsid w:val="00B154BF"/>
    <w:rsid w:val="00B15CE1"/>
    <w:rsid w:val="00B15E95"/>
    <w:rsid w:val="00B16461"/>
    <w:rsid w:val="00B16824"/>
    <w:rsid w:val="00B16B97"/>
    <w:rsid w:val="00B16BB4"/>
    <w:rsid w:val="00B17058"/>
    <w:rsid w:val="00B1725F"/>
    <w:rsid w:val="00B17AF6"/>
    <w:rsid w:val="00B17F0B"/>
    <w:rsid w:val="00B20123"/>
    <w:rsid w:val="00B20695"/>
    <w:rsid w:val="00B20748"/>
    <w:rsid w:val="00B20AA6"/>
    <w:rsid w:val="00B20B12"/>
    <w:rsid w:val="00B2144D"/>
    <w:rsid w:val="00B21709"/>
    <w:rsid w:val="00B217FF"/>
    <w:rsid w:val="00B21E65"/>
    <w:rsid w:val="00B22159"/>
    <w:rsid w:val="00B224C7"/>
    <w:rsid w:val="00B22699"/>
    <w:rsid w:val="00B226FF"/>
    <w:rsid w:val="00B22F2A"/>
    <w:rsid w:val="00B2325D"/>
    <w:rsid w:val="00B238FC"/>
    <w:rsid w:val="00B23B10"/>
    <w:rsid w:val="00B2496E"/>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625"/>
    <w:rsid w:val="00B31953"/>
    <w:rsid w:val="00B31D68"/>
    <w:rsid w:val="00B31E63"/>
    <w:rsid w:val="00B31F4F"/>
    <w:rsid w:val="00B320F5"/>
    <w:rsid w:val="00B3212B"/>
    <w:rsid w:val="00B32784"/>
    <w:rsid w:val="00B32A9F"/>
    <w:rsid w:val="00B33430"/>
    <w:rsid w:val="00B334CE"/>
    <w:rsid w:val="00B33AC7"/>
    <w:rsid w:val="00B33B6E"/>
    <w:rsid w:val="00B33F6B"/>
    <w:rsid w:val="00B341FC"/>
    <w:rsid w:val="00B34986"/>
    <w:rsid w:val="00B34D86"/>
    <w:rsid w:val="00B354FF"/>
    <w:rsid w:val="00B35596"/>
    <w:rsid w:val="00B3592E"/>
    <w:rsid w:val="00B361EF"/>
    <w:rsid w:val="00B3691A"/>
    <w:rsid w:val="00B36B73"/>
    <w:rsid w:val="00B36BE9"/>
    <w:rsid w:val="00B36C7E"/>
    <w:rsid w:val="00B374D9"/>
    <w:rsid w:val="00B37CBC"/>
    <w:rsid w:val="00B40597"/>
    <w:rsid w:val="00B40A5A"/>
    <w:rsid w:val="00B40D65"/>
    <w:rsid w:val="00B41232"/>
    <w:rsid w:val="00B418D1"/>
    <w:rsid w:val="00B41B4C"/>
    <w:rsid w:val="00B421F5"/>
    <w:rsid w:val="00B423F8"/>
    <w:rsid w:val="00B425E9"/>
    <w:rsid w:val="00B42E6F"/>
    <w:rsid w:val="00B430F8"/>
    <w:rsid w:val="00B436F3"/>
    <w:rsid w:val="00B43C78"/>
    <w:rsid w:val="00B43DE7"/>
    <w:rsid w:val="00B43E08"/>
    <w:rsid w:val="00B43E1C"/>
    <w:rsid w:val="00B43EBF"/>
    <w:rsid w:val="00B43FFC"/>
    <w:rsid w:val="00B444FE"/>
    <w:rsid w:val="00B44637"/>
    <w:rsid w:val="00B44A8C"/>
    <w:rsid w:val="00B44D45"/>
    <w:rsid w:val="00B4580A"/>
    <w:rsid w:val="00B4582C"/>
    <w:rsid w:val="00B45995"/>
    <w:rsid w:val="00B45AAE"/>
    <w:rsid w:val="00B45AD2"/>
    <w:rsid w:val="00B46860"/>
    <w:rsid w:val="00B469B8"/>
    <w:rsid w:val="00B46A29"/>
    <w:rsid w:val="00B46EAF"/>
    <w:rsid w:val="00B47681"/>
    <w:rsid w:val="00B47A96"/>
    <w:rsid w:val="00B47AF7"/>
    <w:rsid w:val="00B47FC8"/>
    <w:rsid w:val="00B5032F"/>
    <w:rsid w:val="00B5081A"/>
    <w:rsid w:val="00B508BE"/>
    <w:rsid w:val="00B50E09"/>
    <w:rsid w:val="00B50EEC"/>
    <w:rsid w:val="00B512E8"/>
    <w:rsid w:val="00B5137B"/>
    <w:rsid w:val="00B51744"/>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EB0"/>
    <w:rsid w:val="00B53FBE"/>
    <w:rsid w:val="00B5420C"/>
    <w:rsid w:val="00B547F1"/>
    <w:rsid w:val="00B54810"/>
    <w:rsid w:val="00B5482E"/>
    <w:rsid w:val="00B54A4C"/>
    <w:rsid w:val="00B54CC8"/>
    <w:rsid w:val="00B55635"/>
    <w:rsid w:val="00B55833"/>
    <w:rsid w:val="00B559A0"/>
    <w:rsid w:val="00B55AA5"/>
    <w:rsid w:val="00B55AAF"/>
    <w:rsid w:val="00B55BBB"/>
    <w:rsid w:val="00B55EEC"/>
    <w:rsid w:val="00B5631E"/>
    <w:rsid w:val="00B56495"/>
    <w:rsid w:val="00B5672F"/>
    <w:rsid w:val="00B568FC"/>
    <w:rsid w:val="00B56F1E"/>
    <w:rsid w:val="00B56F25"/>
    <w:rsid w:val="00B57033"/>
    <w:rsid w:val="00B571CA"/>
    <w:rsid w:val="00B5750F"/>
    <w:rsid w:val="00B57702"/>
    <w:rsid w:val="00B5784B"/>
    <w:rsid w:val="00B578C8"/>
    <w:rsid w:val="00B57C77"/>
    <w:rsid w:val="00B60F39"/>
    <w:rsid w:val="00B60F75"/>
    <w:rsid w:val="00B610A6"/>
    <w:rsid w:val="00B6114A"/>
    <w:rsid w:val="00B613D6"/>
    <w:rsid w:val="00B6238D"/>
    <w:rsid w:val="00B62B37"/>
    <w:rsid w:val="00B62BEF"/>
    <w:rsid w:val="00B62E51"/>
    <w:rsid w:val="00B63067"/>
    <w:rsid w:val="00B63E1C"/>
    <w:rsid w:val="00B641BF"/>
    <w:rsid w:val="00B64286"/>
    <w:rsid w:val="00B6433E"/>
    <w:rsid w:val="00B645D0"/>
    <w:rsid w:val="00B64CFB"/>
    <w:rsid w:val="00B64D71"/>
    <w:rsid w:val="00B651F5"/>
    <w:rsid w:val="00B65A25"/>
    <w:rsid w:val="00B65F45"/>
    <w:rsid w:val="00B65F73"/>
    <w:rsid w:val="00B66205"/>
    <w:rsid w:val="00B663C1"/>
    <w:rsid w:val="00B66478"/>
    <w:rsid w:val="00B664A3"/>
    <w:rsid w:val="00B664DE"/>
    <w:rsid w:val="00B66914"/>
    <w:rsid w:val="00B67A2A"/>
    <w:rsid w:val="00B67B93"/>
    <w:rsid w:val="00B67DF1"/>
    <w:rsid w:val="00B7012E"/>
    <w:rsid w:val="00B705E8"/>
    <w:rsid w:val="00B70E75"/>
    <w:rsid w:val="00B7115B"/>
    <w:rsid w:val="00B712E2"/>
    <w:rsid w:val="00B71705"/>
    <w:rsid w:val="00B717F4"/>
    <w:rsid w:val="00B72295"/>
    <w:rsid w:val="00B7233C"/>
    <w:rsid w:val="00B725AD"/>
    <w:rsid w:val="00B72814"/>
    <w:rsid w:val="00B729DA"/>
    <w:rsid w:val="00B72AFA"/>
    <w:rsid w:val="00B72E3D"/>
    <w:rsid w:val="00B72FAA"/>
    <w:rsid w:val="00B73467"/>
    <w:rsid w:val="00B73E64"/>
    <w:rsid w:val="00B74A5A"/>
    <w:rsid w:val="00B74E3A"/>
    <w:rsid w:val="00B74EE4"/>
    <w:rsid w:val="00B75306"/>
    <w:rsid w:val="00B75518"/>
    <w:rsid w:val="00B75763"/>
    <w:rsid w:val="00B75848"/>
    <w:rsid w:val="00B75AFF"/>
    <w:rsid w:val="00B75BA8"/>
    <w:rsid w:val="00B75CB4"/>
    <w:rsid w:val="00B75DEC"/>
    <w:rsid w:val="00B75E76"/>
    <w:rsid w:val="00B7622D"/>
    <w:rsid w:val="00B7646F"/>
    <w:rsid w:val="00B76DF7"/>
    <w:rsid w:val="00B77D89"/>
    <w:rsid w:val="00B803C1"/>
    <w:rsid w:val="00B80BA2"/>
    <w:rsid w:val="00B80D7A"/>
    <w:rsid w:val="00B80E08"/>
    <w:rsid w:val="00B81055"/>
    <w:rsid w:val="00B8190C"/>
    <w:rsid w:val="00B81BC8"/>
    <w:rsid w:val="00B82AD7"/>
    <w:rsid w:val="00B82C5B"/>
    <w:rsid w:val="00B82F7F"/>
    <w:rsid w:val="00B83447"/>
    <w:rsid w:val="00B835DE"/>
    <w:rsid w:val="00B83680"/>
    <w:rsid w:val="00B83CDD"/>
    <w:rsid w:val="00B83D3A"/>
    <w:rsid w:val="00B83DE0"/>
    <w:rsid w:val="00B843C8"/>
    <w:rsid w:val="00B84762"/>
    <w:rsid w:val="00B84829"/>
    <w:rsid w:val="00B84C25"/>
    <w:rsid w:val="00B84C3B"/>
    <w:rsid w:val="00B85199"/>
    <w:rsid w:val="00B85240"/>
    <w:rsid w:val="00B85320"/>
    <w:rsid w:val="00B8595F"/>
    <w:rsid w:val="00B8599D"/>
    <w:rsid w:val="00B861AB"/>
    <w:rsid w:val="00B86F45"/>
    <w:rsid w:val="00B87058"/>
    <w:rsid w:val="00B8772B"/>
    <w:rsid w:val="00B8778D"/>
    <w:rsid w:val="00B87E11"/>
    <w:rsid w:val="00B90446"/>
    <w:rsid w:val="00B907D5"/>
    <w:rsid w:val="00B908D3"/>
    <w:rsid w:val="00B90A64"/>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408A"/>
    <w:rsid w:val="00B9411E"/>
    <w:rsid w:val="00B94CCB"/>
    <w:rsid w:val="00B94ECE"/>
    <w:rsid w:val="00B95007"/>
    <w:rsid w:val="00B9517F"/>
    <w:rsid w:val="00B9546E"/>
    <w:rsid w:val="00B95A8F"/>
    <w:rsid w:val="00B965B2"/>
    <w:rsid w:val="00B96641"/>
    <w:rsid w:val="00B9681A"/>
    <w:rsid w:val="00B969B5"/>
    <w:rsid w:val="00B9721C"/>
    <w:rsid w:val="00B975C1"/>
    <w:rsid w:val="00B97E6B"/>
    <w:rsid w:val="00BA021B"/>
    <w:rsid w:val="00BA04B4"/>
    <w:rsid w:val="00BA0681"/>
    <w:rsid w:val="00BA0690"/>
    <w:rsid w:val="00BA0C82"/>
    <w:rsid w:val="00BA2AD4"/>
    <w:rsid w:val="00BA2DB4"/>
    <w:rsid w:val="00BA2E76"/>
    <w:rsid w:val="00BA3119"/>
    <w:rsid w:val="00BA34A7"/>
    <w:rsid w:val="00BA3860"/>
    <w:rsid w:val="00BA3931"/>
    <w:rsid w:val="00BA3D0B"/>
    <w:rsid w:val="00BA3D32"/>
    <w:rsid w:val="00BA3E08"/>
    <w:rsid w:val="00BA4D3C"/>
    <w:rsid w:val="00BA553B"/>
    <w:rsid w:val="00BA5A7A"/>
    <w:rsid w:val="00BA5B2F"/>
    <w:rsid w:val="00BA5E65"/>
    <w:rsid w:val="00BA5EDF"/>
    <w:rsid w:val="00BA6168"/>
    <w:rsid w:val="00BA6271"/>
    <w:rsid w:val="00BA651B"/>
    <w:rsid w:val="00BA7B18"/>
    <w:rsid w:val="00BA7B6E"/>
    <w:rsid w:val="00BA7BA4"/>
    <w:rsid w:val="00BA7C64"/>
    <w:rsid w:val="00BA7F97"/>
    <w:rsid w:val="00BB01A0"/>
    <w:rsid w:val="00BB01AB"/>
    <w:rsid w:val="00BB04AA"/>
    <w:rsid w:val="00BB04D7"/>
    <w:rsid w:val="00BB073D"/>
    <w:rsid w:val="00BB07BC"/>
    <w:rsid w:val="00BB0990"/>
    <w:rsid w:val="00BB0AC3"/>
    <w:rsid w:val="00BB0B90"/>
    <w:rsid w:val="00BB0C8C"/>
    <w:rsid w:val="00BB0F7F"/>
    <w:rsid w:val="00BB17E7"/>
    <w:rsid w:val="00BB18BC"/>
    <w:rsid w:val="00BB1C8A"/>
    <w:rsid w:val="00BB1ECD"/>
    <w:rsid w:val="00BB26A8"/>
    <w:rsid w:val="00BB29DF"/>
    <w:rsid w:val="00BB2C30"/>
    <w:rsid w:val="00BB351F"/>
    <w:rsid w:val="00BB382D"/>
    <w:rsid w:val="00BB38F0"/>
    <w:rsid w:val="00BB3AD5"/>
    <w:rsid w:val="00BB3CA6"/>
    <w:rsid w:val="00BB44C8"/>
    <w:rsid w:val="00BB50CA"/>
    <w:rsid w:val="00BB510A"/>
    <w:rsid w:val="00BB5194"/>
    <w:rsid w:val="00BB53B5"/>
    <w:rsid w:val="00BB53EF"/>
    <w:rsid w:val="00BB55C2"/>
    <w:rsid w:val="00BB56B4"/>
    <w:rsid w:val="00BB5C08"/>
    <w:rsid w:val="00BB68D7"/>
    <w:rsid w:val="00BB69DC"/>
    <w:rsid w:val="00BB6DE3"/>
    <w:rsid w:val="00BB71D4"/>
    <w:rsid w:val="00BB7224"/>
    <w:rsid w:val="00BB742D"/>
    <w:rsid w:val="00BB7686"/>
    <w:rsid w:val="00BB777A"/>
    <w:rsid w:val="00BB7A01"/>
    <w:rsid w:val="00BC00EF"/>
    <w:rsid w:val="00BC010F"/>
    <w:rsid w:val="00BC013F"/>
    <w:rsid w:val="00BC023B"/>
    <w:rsid w:val="00BC0389"/>
    <w:rsid w:val="00BC0C2E"/>
    <w:rsid w:val="00BC0CC1"/>
    <w:rsid w:val="00BC0CC7"/>
    <w:rsid w:val="00BC0D7C"/>
    <w:rsid w:val="00BC1662"/>
    <w:rsid w:val="00BC1804"/>
    <w:rsid w:val="00BC180D"/>
    <w:rsid w:val="00BC218C"/>
    <w:rsid w:val="00BC295D"/>
    <w:rsid w:val="00BC2C1F"/>
    <w:rsid w:val="00BC309C"/>
    <w:rsid w:val="00BC30A4"/>
    <w:rsid w:val="00BC3352"/>
    <w:rsid w:val="00BC3949"/>
    <w:rsid w:val="00BC39AB"/>
    <w:rsid w:val="00BC3DC7"/>
    <w:rsid w:val="00BC3E2F"/>
    <w:rsid w:val="00BC41B9"/>
    <w:rsid w:val="00BC46B4"/>
    <w:rsid w:val="00BC4F0A"/>
    <w:rsid w:val="00BC5C24"/>
    <w:rsid w:val="00BC600D"/>
    <w:rsid w:val="00BC62E7"/>
    <w:rsid w:val="00BC63C8"/>
    <w:rsid w:val="00BC6923"/>
    <w:rsid w:val="00BC6AC1"/>
    <w:rsid w:val="00BC6B23"/>
    <w:rsid w:val="00BC7519"/>
    <w:rsid w:val="00BC7599"/>
    <w:rsid w:val="00BC76EF"/>
    <w:rsid w:val="00BC78DB"/>
    <w:rsid w:val="00BC7ADA"/>
    <w:rsid w:val="00BC7CE9"/>
    <w:rsid w:val="00BC7D15"/>
    <w:rsid w:val="00BC7F10"/>
    <w:rsid w:val="00BD01D3"/>
    <w:rsid w:val="00BD06C3"/>
    <w:rsid w:val="00BD0923"/>
    <w:rsid w:val="00BD0DF6"/>
    <w:rsid w:val="00BD0E6A"/>
    <w:rsid w:val="00BD0EBF"/>
    <w:rsid w:val="00BD0F0C"/>
    <w:rsid w:val="00BD10E9"/>
    <w:rsid w:val="00BD1315"/>
    <w:rsid w:val="00BD1750"/>
    <w:rsid w:val="00BD177D"/>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A8E"/>
    <w:rsid w:val="00BD3B87"/>
    <w:rsid w:val="00BD3FEA"/>
    <w:rsid w:val="00BD46D6"/>
    <w:rsid w:val="00BD4D30"/>
    <w:rsid w:val="00BD520B"/>
    <w:rsid w:val="00BD60BD"/>
    <w:rsid w:val="00BD63C8"/>
    <w:rsid w:val="00BD68DE"/>
    <w:rsid w:val="00BD6F05"/>
    <w:rsid w:val="00BD7004"/>
    <w:rsid w:val="00BD7042"/>
    <w:rsid w:val="00BD724E"/>
    <w:rsid w:val="00BD744D"/>
    <w:rsid w:val="00BD76A5"/>
    <w:rsid w:val="00BD7831"/>
    <w:rsid w:val="00BD7AB2"/>
    <w:rsid w:val="00BE01E2"/>
    <w:rsid w:val="00BE067B"/>
    <w:rsid w:val="00BE0828"/>
    <w:rsid w:val="00BE0959"/>
    <w:rsid w:val="00BE0967"/>
    <w:rsid w:val="00BE0F15"/>
    <w:rsid w:val="00BE17A9"/>
    <w:rsid w:val="00BE1B24"/>
    <w:rsid w:val="00BE1BB3"/>
    <w:rsid w:val="00BE1C24"/>
    <w:rsid w:val="00BE210C"/>
    <w:rsid w:val="00BE2173"/>
    <w:rsid w:val="00BE248B"/>
    <w:rsid w:val="00BE254A"/>
    <w:rsid w:val="00BE2A16"/>
    <w:rsid w:val="00BE2B15"/>
    <w:rsid w:val="00BE3170"/>
    <w:rsid w:val="00BE3824"/>
    <w:rsid w:val="00BE3A4A"/>
    <w:rsid w:val="00BE40C9"/>
    <w:rsid w:val="00BE41C9"/>
    <w:rsid w:val="00BE43AC"/>
    <w:rsid w:val="00BE45C6"/>
    <w:rsid w:val="00BE474B"/>
    <w:rsid w:val="00BE488D"/>
    <w:rsid w:val="00BE4A6A"/>
    <w:rsid w:val="00BE4CA1"/>
    <w:rsid w:val="00BE4CD9"/>
    <w:rsid w:val="00BE52DC"/>
    <w:rsid w:val="00BE53AE"/>
    <w:rsid w:val="00BE54E2"/>
    <w:rsid w:val="00BE5C9E"/>
    <w:rsid w:val="00BE5D8F"/>
    <w:rsid w:val="00BE6029"/>
    <w:rsid w:val="00BE64FD"/>
    <w:rsid w:val="00BE6529"/>
    <w:rsid w:val="00BE6780"/>
    <w:rsid w:val="00BE6A13"/>
    <w:rsid w:val="00BE6C44"/>
    <w:rsid w:val="00BE6DCD"/>
    <w:rsid w:val="00BE6E60"/>
    <w:rsid w:val="00BE7572"/>
    <w:rsid w:val="00BE77FA"/>
    <w:rsid w:val="00BE78A4"/>
    <w:rsid w:val="00BE79EB"/>
    <w:rsid w:val="00BE7C44"/>
    <w:rsid w:val="00BF02E2"/>
    <w:rsid w:val="00BF043B"/>
    <w:rsid w:val="00BF0ACC"/>
    <w:rsid w:val="00BF0BB1"/>
    <w:rsid w:val="00BF0D48"/>
    <w:rsid w:val="00BF0FD2"/>
    <w:rsid w:val="00BF1329"/>
    <w:rsid w:val="00BF1687"/>
    <w:rsid w:val="00BF1D29"/>
    <w:rsid w:val="00BF2C38"/>
    <w:rsid w:val="00BF34BE"/>
    <w:rsid w:val="00BF3627"/>
    <w:rsid w:val="00BF36F6"/>
    <w:rsid w:val="00BF3930"/>
    <w:rsid w:val="00BF3A0F"/>
    <w:rsid w:val="00BF3B02"/>
    <w:rsid w:val="00BF3B14"/>
    <w:rsid w:val="00BF3BC1"/>
    <w:rsid w:val="00BF4025"/>
    <w:rsid w:val="00BF430E"/>
    <w:rsid w:val="00BF455F"/>
    <w:rsid w:val="00BF500E"/>
    <w:rsid w:val="00BF5101"/>
    <w:rsid w:val="00BF5594"/>
    <w:rsid w:val="00BF5692"/>
    <w:rsid w:val="00BF5D8F"/>
    <w:rsid w:val="00BF5DD7"/>
    <w:rsid w:val="00BF5EE4"/>
    <w:rsid w:val="00BF600A"/>
    <w:rsid w:val="00BF6382"/>
    <w:rsid w:val="00BF64CB"/>
    <w:rsid w:val="00BF660A"/>
    <w:rsid w:val="00BF66E9"/>
    <w:rsid w:val="00BF670B"/>
    <w:rsid w:val="00BF6967"/>
    <w:rsid w:val="00BF6B1D"/>
    <w:rsid w:val="00BF6BC3"/>
    <w:rsid w:val="00BF6C24"/>
    <w:rsid w:val="00BF6CE6"/>
    <w:rsid w:val="00BF7021"/>
    <w:rsid w:val="00BF70AD"/>
    <w:rsid w:val="00BF7264"/>
    <w:rsid w:val="00BF7CE3"/>
    <w:rsid w:val="00C00706"/>
    <w:rsid w:val="00C007A8"/>
    <w:rsid w:val="00C00872"/>
    <w:rsid w:val="00C008A4"/>
    <w:rsid w:val="00C012DC"/>
    <w:rsid w:val="00C01A9C"/>
    <w:rsid w:val="00C02454"/>
    <w:rsid w:val="00C025BD"/>
    <w:rsid w:val="00C0278D"/>
    <w:rsid w:val="00C027C5"/>
    <w:rsid w:val="00C02AB8"/>
    <w:rsid w:val="00C02DBE"/>
    <w:rsid w:val="00C03574"/>
    <w:rsid w:val="00C03D75"/>
    <w:rsid w:val="00C03F36"/>
    <w:rsid w:val="00C0413B"/>
    <w:rsid w:val="00C0427D"/>
    <w:rsid w:val="00C04429"/>
    <w:rsid w:val="00C0472C"/>
    <w:rsid w:val="00C052E4"/>
    <w:rsid w:val="00C05472"/>
    <w:rsid w:val="00C05AAD"/>
    <w:rsid w:val="00C05C62"/>
    <w:rsid w:val="00C05CA7"/>
    <w:rsid w:val="00C05F72"/>
    <w:rsid w:val="00C060E9"/>
    <w:rsid w:val="00C067E2"/>
    <w:rsid w:val="00C0699B"/>
    <w:rsid w:val="00C069A0"/>
    <w:rsid w:val="00C06A36"/>
    <w:rsid w:val="00C06BF8"/>
    <w:rsid w:val="00C07109"/>
    <w:rsid w:val="00C07441"/>
    <w:rsid w:val="00C074F8"/>
    <w:rsid w:val="00C07708"/>
    <w:rsid w:val="00C07717"/>
    <w:rsid w:val="00C078CD"/>
    <w:rsid w:val="00C07F14"/>
    <w:rsid w:val="00C10211"/>
    <w:rsid w:val="00C11220"/>
    <w:rsid w:val="00C11298"/>
    <w:rsid w:val="00C112BF"/>
    <w:rsid w:val="00C114B0"/>
    <w:rsid w:val="00C11A2E"/>
    <w:rsid w:val="00C11A57"/>
    <w:rsid w:val="00C11D52"/>
    <w:rsid w:val="00C12419"/>
    <w:rsid w:val="00C1250F"/>
    <w:rsid w:val="00C12530"/>
    <w:rsid w:val="00C12728"/>
    <w:rsid w:val="00C13257"/>
    <w:rsid w:val="00C1326E"/>
    <w:rsid w:val="00C1387B"/>
    <w:rsid w:val="00C13AB8"/>
    <w:rsid w:val="00C13ABD"/>
    <w:rsid w:val="00C14DE0"/>
    <w:rsid w:val="00C15129"/>
    <w:rsid w:val="00C15929"/>
    <w:rsid w:val="00C15AB5"/>
    <w:rsid w:val="00C15B1F"/>
    <w:rsid w:val="00C15E81"/>
    <w:rsid w:val="00C16009"/>
    <w:rsid w:val="00C1641D"/>
    <w:rsid w:val="00C165B7"/>
    <w:rsid w:val="00C165B8"/>
    <w:rsid w:val="00C165F6"/>
    <w:rsid w:val="00C1727F"/>
    <w:rsid w:val="00C172BA"/>
    <w:rsid w:val="00C1788E"/>
    <w:rsid w:val="00C17942"/>
    <w:rsid w:val="00C17FB0"/>
    <w:rsid w:val="00C17FF5"/>
    <w:rsid w:val="00C20497"/>
    <w:rsid w:val="00C20730"/>
    <w:rsid w:val="00C20A1A"/>
    <w:rsid w:val="00C212AA"/>
    <w:rsid w:val="00C21521"/>
    <w:rsid w:val="00C2158C"/>
    <w:rsid w:val="00C21934"/>
    <w:rsid w:val="00C22395"/>
    <w:rsid w:val="00C231F8"/>
    <w:rsid w:val="00C237F1"/>
    <w:rsid w:val="00C23BB1"/>
    <w:rsid w:val="00C23C4C"/>
    <w:rsid w:val="00C23E0F"/>
    <w:rsid w:val="00C23F80"/>
    <w:rsid w:val="00C2450B"/>
    <w:rsid w:val="00C24844"/>
    <w:rsid w:val="00C24B52"/>
    <w:rsid w:val="00C25238"/>
    <w:rsid w:val="00C2552A"/>
    <w:rsid w:val="00C25B8A"/>
    <w:rsid w:val="00C25CB7"/>
    <w:rsid w:val="00C25E56"/>
    <w:rsid w:val="00C26183"/>
    <w:rsid w:val="00C26284"/>
    <w:rsid w:val="00C263E6"/>
    <w:rsid w:val="00C265AB"/>
    <w:rsid w:val="00C26F51"/>
    <w:rsid w:val="00C2749E"/>
    <w:rsid w:val="00C276C0"/>
    <w:rsid w:val="00C27DF1"/>
    <w:rsid w:val="00C27EE6"/>
    <w:rsid w:val="00C27F9A"/>
    <w:rsid w:val="00C3050E"/>
    <w:rsid w:val="00C3061B"/>
    <w:rsid w:val="00C307CE"/>
    <w:rsid w:val="00C30808"/>
    <w:rsid w:val="00C308BA"/>
    <w:rsid w:val="00C30BCF"/>
    <w:rsid w:val="00C31050"/>
    <w:rsid w:val="00C31163"/>
    <w:rsid w:val="00C311E7"/>
    <w:rsid w:val="00C3144F"/>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D78"/>
    <w:rsid w:val="00C34F55"/>
    <w:rsid w:val="00C35BF6"/>
    <w:rsid w:val="00C3607A"/>
    <w:rsid w:val="00C36153"/>
    <w:rsid w:val="00C36319"/>
    <w:rsid w:val="00C363B0"/>
    <w:rsid w:val="00C36B0C"/>
    <w:rsid w:val="00C373C5"/>
    <w:rsid w:val="00C3743D"/>
    <w:rsid w:val="00C375F1"/>
    <w:rsid w:val="00C37801"/>
    <w:rsid w:val="00C37AE8"/>
    <w:rsid w:val="00C37F19"/>
    <w:rsid w:val="00C40691"/>
    <w:rsid w:val="00C407FA"/>
    <w:rsid w:val="00C4097D"/>
    <w:rsid w:val="00C40A85"/>
    <w:rsid w:val="00C40C55"/>
    <w:rsid w:val="00C410DE"/>
    <w:rsid w:val="00C412CF"/>
    <w:rsid w:val="00C41324"/>
    <w:rsid w:val="00C4140E"/>
    <w:rsid w:val="00C41485"/>
    <w:rsid w:val="00C4154B"/>
    <w:rsid w:val="00C41E95"/>
    <w:rsid w:val="00C420F0"/>
    <w:rsid w:val="00C42213"/>
    <w:rsid w:val="00C424A6"/>
    <w:rsid w:val="00C42DA8"/>
    <w:rsid w:val="00C42E8E"/>
    <w:rsid w:val="00C43122"/>
    <w:rsid w:val="00C435CA"/>
    <w:rsid w:val="00C445DB"/>
    <w:rsid w:val="00C455EC"/>
    <w:rsid w:val="00C457BD"/>
    <w:rsid w:val="00C45C29"/>
    <w:rsid w:val="00C46586"/>
    <w:rsid w:val="00C469A6"/>
    <w:rsid w:val="00C46A59"/>
    <w:rsid w:val="00C46BF6"/>
    <w:rsid w:val="00C47149"/>
    <w:rsid w:val="00C472FA"/>
    <w:rsid w:val="00C47AD7"/>
    <w:rsid w:val="00C47B11"/>
    <w:rsid w:val="00C47BC4"/>
    <w:rsid w:val="00C47C95"/>
    <w:rsid w:val="00C509E6"/>
    <w:rsid w:val="00C51032"/>
    <w:rsid w:val="00C51361"/>
    <w:rsid w:val="00C51F1F"/>
    <w:rsid w:val="00C5205D"/>
    <w:rsid w:val="00C520D5"/>
    <w:rsid w:val="00C5224D"/>
    <w:rsid w:val="00C5248B"/>
    <w:rsid w:val="00C52985"/>
    <w:rsid w:val="00C52D96"/>
    <w:rsid w:val="00C52E5C"/>
    <w:rsid w:val="00C52F4D"/>
    <w:rsid w:val="00C53235"/>
    <w:rsid w:val="00C535BB"/>
    <w:rsid w:val="00C53669"/>
    <w:rsid w:val="00C53BC7"/>
    <w:rsid w:val="00C54457"/>
    <w:rsid w:val="00C544FE"/>
    <w:rsid w:val="00C54574"/>
    <w:rsid w:val="00C5466E"/>
    <w:rsid w:val="00C54ED5"/>
    <w:rsid w:val="00C54F34"/>
    <w:rsid w:val="00C555E4"/>
    <w:rsid w:val="00C5574C"/>
    <w:rsid w:val="00C557FC"/>
    <w:rsid w:val="00C55D42"/>
    <w:rsid w:val="00C55DDB"/>
    <w:rsid w:val="00C55DDE"/>
    <w:rsid w:val="00C55F64"/>
    <w:rsid w:val="00C55FE2"/>
    <w:rsid w:val="00C565AF"/>
    <w:rsid w:val="00C5666A"/>
    <w:rsid w:val="00C5682F"/>
    <w:rsid w:val="00C574B1"/>
    <w:rsid w:val="00C57650"/>
    <w:rsid w:val="00C578ED"/>
    <w:rsid w:val="00C57C9F"/>
    <w:rsid w:val="00C606D0"/>
    <w:rsid w:val="00C60759"/>
    <w:rsid w:val="00C60B7A"/>
    <w:rsid w:val="00C615DF"/>
    <w:rsid w:val="00C61D25"/>
    <w:rsid w:val="00C61DD0"/>
    <w:rsid w:val="00C61F43"/>
    <w:rsid w:val="00C62044"/>
    <w:rsid w:val="00C620E1"/>
    <w:rsid w:val="00C62788"/>
    <w:rsid w:val="00C63330"/>
    <w:rsid w:val="00C63437"/>
    <w:rsid w:val="00C636F0"/>
    <w:rsid w:val="00C63752"/>
    <w:rsid w:val="00C638C4"/>
    <w:rsid w:val="00C64367"/>
    <w:rsid w:val="00C6458C"/>
    <w:rsid w:val="00C64C6B"/>
    <w:rsid w:val="00C65474"/>
    <w:rsid w:val="00C655DE"/>
    <w:rsid w:val="00C656F1"/>
    <w:rsid w:val="00C656FD"/>
    <w:rsid w:val="00C65F32"/>
    <w:rsid w:val="00C66004"/>
    <w:rsid w:val="00C66D7B"/>
    <w:rsid w:val="00C6711C"/>
    <w:rsid w:val="00C672BA"/>
    <w:rsid w:val="00C6772A"/>
    <w:rsid w:val="00C7002D"/>
    <w:rsid w:val="00C7012B"/>
    <w:rsid w:val="00C70560"/>
    <w:rsid w:val="00C70B19"/>
    <w:rsid w:val="00C70D21"/>
    <w:rsid w:val="00C70D28"/>
    <w:rsid w:val="00C7121C"/>
    <w:rsid w:val="00C71389"/>
    <w:rsid w:val="00C723A2"/>
    <w:rsid w:val="00C724F5"/>
    <w:rsid w:val="00C72586"/>
    <w:rsid w:val="00C727DE"/>
    <w:rsid w:val="00C72C2E"/>
    <w:rsid w:val="00C73602"/>
    <w:rsid w:val="00C73A2D"/>
    <w:rsid w:val="00C73BE5"/>
    <w:rsid w:val="00C74145"/>
    <w:rsid w:val="00C741AC"/>
    <w:rsid w:val="00C7420F"/>
    <w:rsid w:val="00C74232"/>
    <w:rsid w:val="00C74303"/>
    <w:rsid w:val="00C746EF"/>
    <w:rsid w:val="00C748AA"/>
    <w:rsid w:val="00C74AE9"/>
    <w:rsid w:val="00C74E24"/>
    <w:rsid w:val="00C753B3"/>
    <w:rsid w:val="00C760CF"/>
    <w:rsid w:val="00C762D5"/>
    <w:rsid w:val="00C769D2"/>
    <w:rsid w:val="00C76AED"/>
    <w:rsid w:val="00C76D1A"/>
    <w:rsid w:val="00C772FA"/>
    <w:rsid w:val="00C77809"/>
    <w:rsid w:val="00C80F0F"/>
    <w:rsid w:val="00C811D9"/>
    <w:rsid w:val="00C8135E"/>
    <w:rsid w:val="00C8162A"/>
    <w:rsid w:val="00C816C1"/>
    <w:rsid w:val="00C81B8F"/>
    <w:rsid w:val="00C81F48"/>
    <w:rsid w:val="00C8204A"/>
    <w:rsid w:val="00C825E0"/>
    <w:rsid w:val="00C82882"/>
    <w:rsid w:val="00C82DA2"/>
    <w:rsid w:val="00C82ECC"/>
    <w:rsid w:val="00C836E5"/>
    <w:rsid w:val="00C839E1"/>
    <w:rsid w:val="00C83FA8"/>
    <w:rsid w:val="00C84109"/>
    <w:rsid w:val="00C843AA"/>
    <w:rsid w:val="00C84A49"/>
    <w:rsid w:val="00C8595F"/>
    <w:rsid w:val="00C85A8F"/>
    <w:rsid w:val="00C85EE8"/>
    <w:rsid w:val="00C8604E"/>
    <w:rsid w:val="00C865EA"/>
    <w:rsid w:val="00C86776"/>
    <w:rsid w:val="00C8695C"/>
    <w:rsid w:val="00C869A1"/>
    <w:rsid w:val="00C86A04"/>
    <w:rsid w:val="00C86AB4"/>
    <w:rsid w:val="00C8791B"/>
    <w:rsid w:val="00C87971"/>
    <w:rsid w:val="00C87C2B"/>
    <w:rsid w:val="00C87DDF"/>
    <w:rsid w:val="00C87E85"/>
    <w:rsid w:val="00C90177"/>
    <w:rsid w:val="00C90292"/>
    <w:rsid w:val="00C904CD"/>
    <w:rsid w:val="00C9086E"/>
    <w:rsid w:val="00C90AB3"/>
    <w:rsid w:val="00C90BA7"/>
    <w:rsid w:val="00C90BC6"/>
    <w:rsid w:val="00C90E2B"/>
    <w:rsid w:val="00C91024"/>
    <w:rsid w:val="00C911BE"/>
    <w:rsid w:val="00C912BF"/>
    <w:rsid w:val="00C914E8"/>
    <w:rsid w:val="00C91806"/>
    <w:rsid w:val="00C918FF"/>
    <w:rsid w:val="00C9238E"/>
    <w:rsid w:val="00C92832"/>
    <w:rsid w:val="00C92BDA"/>
    <w:rsid w:val="00C92E79"/>
    <w:rsid w:val="00C9324D"/>
    <w:rsid w:val="00C933DD"/>
    <w:rsid w:val="00C93786"/>
    <w:rsid w:val="00C93E55"/>
    <w:rsid w:val="00C93EFD"/>
    <w:rsid w:val="00C949AF"/>
    <w:rsid w:val="00C94DED"/>
    <w:rsid w:val="00C94EA1"/>
    <w:rsid w:val="00C95299"/>
    <w:rsid w:val="00C952CC"/>
    <w:rsid w:val="00C955FD"/>
    <w:rsid w:val="00C95755"/>
    <w:rsid w:val="00C95757"/>
    <w:rsid w:val="00C95802"/>
    <w:rsid w:val="00C95CFD"/>
    <w:rsid w:val="00C95EA5"/>
    <w:rsid w:val="00C96195"/>
    <w:rsid w:val="00C965F1"/>
    <w:rsid w:val="00C969A7"/>
    <w:rsid w:val="00C96AA4"/>
    <w:rsid w:val="00C97652"/>
    <w:rsid w:val="00C97CFA"/>
    <w:rsid w:val="00C97D46"/>
    <w:rsid w:val="00C97F2C"/>
    <w:rsid w:val="00CA0109"/>
    <w:rsid w:val="00CA0282"/>
    <w:rsid w:val="00CA0505"/>
    <w:rsid w:val="00CA059B"/>
    <w:rsid w:val="00CA0949"/>
    <w:rsid w:val="00CA099D"/>
    <w:rsid w:val="00CA112B"/>
    <w:rsid w:val="00CA1D49"/>
    <w:rsid w:val="00CA1E5F"/>
    <w:rsid w:val="00CA1FBE"/>
    <w:rsid w:val="00CA23B8"/>
    <w:rsid w:val="00CA24DE"/>
    <w:rsid w:val="00CA2AD4"/>
    <w:rsid w:val="00CA3785"/>
    <w:rsid w:val="00CA37B8"/>
    <w:rsid w:val="00CA3C98"/>
    <w:rsid w:val="00CA3EB6"/>
    <w:rsid w:val="00CA423D"/>
    <w:rsid w:val="00CA4390"/>
    <w:rsid w:val="00CA4512"/>
    <w:rsid w:val="00CA4612"/>
    <w:rsid w:val="00CA4A98"/>
    <w:rsid w:val="00CA4AD5"/>
    <w:rsid w:val="00CA4D6B"/>
    <w:rsid w:val="00CA4FC9"/>
    <w:rsid w:val="00CA5202"/>
    <w:rsid w:val="00CA5DAF"/>
    <w:rsid w:val="00CA627B"/>
    <w:rsid w:val="00CA6397"/>
    <w:rsid w:val="00CA68F5"/>
    <w:rsid w:val="00CA6ACF"/>
    <w:rsid w:val="00CA73AF"/>
    <w:rsid w:val="00CA7B81"/>
    <w:rsid w:val="00CA7EC8"/>
    <w:rsid w:val="00CA7FA9"/>
    <w:rsid w:val="00CB003E"/>
    <w:rsid w:val="00CB0058"/>
    <w:rsid w:val="00CB03C2"/>
    <w:rsid w:val="00CB0A58"/>
    <w:rsid w:val="00CB0CF0"/>
    <w:rsid w:val="00CB12C2"/>
    <w:rsid w:val="00CB136A"/>
    <w:rsid w:val="00CB15F7"/>
    <w:rsid w:val="00CB1D13"/>
    <w:rsid w:val="00CB1FD2"/>
    <w:rsid w:val="00CB271E"/>
    <w:rsid w:val="00CB2CC0"/>
    <w:rsid w:val="00CB2D13"/>
    <w:rsid w:val="00CB3063"/>
    <w:rsid w:val="00CB3339"/>
    <w:rsid w:val="00CB338C"/>
    <w:rsid w:val="00CB3730"/>
    <w:rsid w:val="00CB3884"/>
    <w:rsid w:val="00CB44BE"/>
    <w:rsid w:val="00CB461C"/>
    <w:rsid w:val="00CB488E"/>
    <w:rsid w:val="00CB5030"/>
    <w:rsid w:val="00CB5279"/>
    <w:rsid w:val="00CB59E1"/>
    <w:rsid w:val="00CB5A9B"/>
    <w:rsid w:val="00CB5AF6"/>
    <w:rsid w:val="00CB64C6"/>
    <w:rsid w:val="00CB65DB"/>
    <w:rsid w:val="00CB6661"/>
    <w:rsid w:val="00CB66CA"/>
    <w:rsid w:val="00CB6C0B"/>
    <w:rsid w:val="00CB6DD8"/>
    <w:rsid w:val="00CB6F23"/>
    <w:rsid w:val="00CB70B7"/>
    <w:rsid w:val="00CB78F5"/>
    <w:rsid w:val="00CB7A74"/>
    <w:rsid w:val="00CB7D2B"/>
    <w:rsid w:val="00CB7E15"/>
    <w:rsid w:val="00CB7FBF"/>
    <w:rsid w:val="00CC02D2"/>
    <w:rsid w:val="00CC051A"/>
    <w:rsid w:val="00CC0ADB"/>
    <w:rsid w:val="00CC0B6D"/>
    <w:rsid w:val="00CC0E78"/>
    <w:rsid w:val="00CC130B"/>
    <w:rsid w:val="00CC1AD0"/>
    <w:rsid w:val="00CC1D55"/>
    <w:rsid w:val="00CC21B9"/>
    <w:rsid w:val="00CC2960"/>
    <w:rsid w:val="00CC29A3"/>
    <w:rsid w:val="00CC2CF5"/>
    <w:rsid w:val="00CC3155"/>
    <w:rsid w:val="00CC3362"/>
    <w:rsid w:val="00CC3D5D"/>
    <w:rsid w:val="00CC44F8"/>
    <w:rsid w:val="00CC4905"/>
    <w:rsid w:val="00CC4C22"/>
    <w:rsid w:val="00CC4E88"/>
    <w:rsid w:val="00CC52DB"/>
    <w:rsid w:val="00CC52F3"/>
    <w:rsid w:val="00CC55A9"/>
    <w:rsid w:val="00CC576B"/>
    <w:rsid w:val="00CC5E4B"/>
    <w:rsid w:val="00CC67FB"/>
    <w:rsid w:val="00CC6934"/>
    <w:rsid w:val="00CC6D19"/>
    <w:rsid w:val="00CC7019"/>
    <w:rsid w:val="00CC789C"/>
    <w:rsid w:val="00CC7FD7"/>
    <w:rsid w:val="00CD01EF"/>
    <w:rsid w:val="00CD04A6"/>
    <w:rsid w:val="00CD0EAB"/>
    <w:rsid w:val="00CD128E"/>
    <w:rsid w:val="00CD13E0"/>
    <w:rsid w:val="00CD14A4"/>
    <w:rsid w:val="00CD1CAE"/>
    <w:rsid w:val="00CD25F7"/>
    <w:rsid w:val="00CD260D"/>
    <w:rsid w:val="00CD26BC"/>
    <w:rsid w:val="00CD28E0"/>
    <w:rsid w:val="00CD2911"/>
    <w:rsid w:val="00CD2AF7"/>
    <w:rsid w:val="00CD3205"/>
    <w:rsid w:val="00CD3277"/>
    <w:rsid w:val="00CD34BF"/>
    <w:rsid w:val="00CD3888"/>
    <w:rsid w:val="00CD3AF5"/>
    <w:rsid w:val="00CD3E2C"/>
    <w:rsid w:val="00CD3F81"/>
    <w:rsid w:val="00CD41BD"/>
    <w:rsid w:val="00CD4277"/>
    <w:rsid w:val="00CD4344"/>
    <w:rsid w:val="00CD4601"/>
    <w:rsid w:val="00CD4D01"/>
    <w:rsid w:val="00CD4D71"/>
    <w:rsid w:val="00CD5044"/>
    <w:rsid w:val="00CD5913"/>
    <w:rsid w:val="00CD595E"/>
    <w:rsid w:val="00CD5AF4"/>
    <w:rsid w:val="00CD5CA0"/>
    <w:rsid w:val="00CD62B0"/>
    <w:rsid w:val="00CD6361"/>
    <w:rsid w:val="00CD63DB"/>
    <w:rsid w:val="00CD67AF"/>
    <w:rsid w:val="00CD6B2C"/>
    <w:rsid w:val="00CD6BF9"/>
    <w:rsid w:val="00CD7B76"/>
    <w:rsid w:val="00CE0435"/>
    <w:rsid w:val="00CE0C1B"/>
    <w:rsid w:val="00CE101B"/>
    <w:rsid w:val="00CE1827"/>
    <w:rsid w:val="00CE185B"/>
    <w:rsid w:val="00CE1D61"/>
    <w:rsid w:val="00CE1DAF"/>
    <w:rsid w:val="00CE2131"/>
    <w:rsid w:val="00CE2839"/>
    <w:rsid w:val="00CE2BAB"/>
    <w:rsid w:val="00CE3424"/>
    <w:rsid w:val="00CE3444"/>
    <w:rsid w:val="00CE345E"/>
    <w:rsid w:val="00CE391D"/>
    <w:rsid w:val="00CE3C3E"/>
    <w:rsid w:val="00CE3F35"/>
    <w:rsid w:val="00CE498D"/>
    <w:rsid w:val="00CE51D6"/>
    <w:rsid w:val="00CE5728"/>
    <w:rsid w:val="00CE5C44"/>
    <w:rsid w:val="00CE62A6"/>
    <w:rsid w:val="00CE68F8"/>
    <w:rsid w:val="00CE6CBC"/>
    <w:rsid w:val="00CE74CB"/>
    <w:rsid w:val="00CF00D7"/>
    <w:rsid w:val="00CF0414"/>
    <w:rsid w:val="00CF068F"/>
    <w:rsid w:val="00CF0A18"/>
    <w:rsid w:val="00CF0DAA"/>
    <w:rsid w:val="00CF194E"/>
    <w:rsid w:val="00CF1C32"/>
    <w:rsid w:val="00CF224A"/>
    <w:rsid w:val="00CF22F3"/>
    <w:rsid w:val="00CF27E0"/>
    <w:rsid w:val="00CF2942"/>
    <w:rsid w:val="00CF31E1"/>
    <w:rsid w:val="00CF33D1"/>
    <w:rsid w:val="00CF36EA"/>
    <w:rsid w:val="00CF3889"/>
    <w:rsid w:val="00CF4079"/>
    <w:rsid w:val="00CF411E"/>
    <w:rsid w:val="00CF43FB"/>
    <w:rsid w:val="00CF459B"/>
    <w:rsid w:val="00CF4FAE"/>
    <w:rsid w:val="00CF5740"/>
    <w:rsid w:val="00CF581F"/>
    <w:rsid w:val="00CF5882"/>
    <w:rsid w:val="00CF5C80"/>
    <w:rsid w:val="00CF5DC6"/>
    <w:rsid w:val="00CF5DF2"/>
    <w:rsid w:val="00CF5E73"/>
    <w:rsid w:val="00CF5E8C"/>
    <w:rsid w:val="00CF5EB9"/>
    <w:rsid w:val="00CF5FCC"/>
    <w:rsid w:val="00CF63C3"/>
    <w:rsid w:val="00CF7091"/>
    <w:rsid w:val="00CF7118"/>
    <w:rsid w:val="00CF7902"/>
    <w:rsid w:val="00CF7BF7"/>
    <w:rsid w:val="00CF7C65"/>
    <w:rsid w:val="00CF7DC3"/>
    <w:rsid w:val="00D00163"/>
    <w:rsid w:val="00D00C0E"/>
    <w:rsid w:val="00D00E31"/>
    <w:rsid w:val="00D01014"/>
    <w:rsid w:val="00D0122C"/>
    <w:rsid w:val="00D01394"/>
    <w:rsid w:val="00D01AB8"/>
    <w:rsid w:val="00D021FC"/>
    <w:rsid w:val="00D0263E"/>
    <w:rsid w:val="00D02A2F"/>
    <w:rsid w:val="00D02B55"/>
    <w:rsid w:val="00D02BAA"/>
    <w:rsid w:val="00D032B4"/>
    <w:rsid w:val="00D03A7D"/>
    <w:rsid w:val="00D03E9F"/>
    <w:rsid w:val="00D04996"/>
    <w:rsid w:val="00D05140"/>
    <w:rsid w:val="00D057EA"/>
    <w:rsid w:val="00D05987"/>
    <w:rsid w:val="00D05F57"/>
    <w:rsid w:val="00D062DE"/>
    <w:rsid w:val="00D0674E"/>
    <w:rsid w:val="00D06769"/>
    <w:rsid w:val="00D06B8B"/>
    <w:rsid w:val="00D073B9"/>
    <w:rsid w:val="00D10EDE"/>
    <w:rsid w:val="00D11281"/>
    <w:rsid w:val="00D113A4"/>
    <w:rsid w:val="00D11582"/>
    <w:rsid w:val="00D11868"/>
    <w:rsid w:val="00D11A7C"/>
    <w:rsid w:val="00D11B47"/>
    <w:rsid w:val="00D11BB9"/>
    <w:rsid w:val="00D11DD5"/>
    <w:rsid w:val="00D12B41"/>
    <w:rsid w:val="00D12E43"/>
    <w:rsid w:val="00D133DD"/>
    <w:rsid w:val="00D1357B"/>
    <w:rsid w:val="00D138AD"/>
    <w:rsid w:val="00D141DF"/>
    <w:rsid w:val="00D14970"/>
    <w:rsid w:val="00D14B15"/>
    <w:rsid w:val="00D14C7D"/>
    <w:rsid w:val="00D14E09"/>
    <w:rsid w:val="00D14E41"/>
    <w:rsid w:val="00D14F86"/>
    <w:rsid w:val="00D14FE8"/>
    <w:rsid w:val="00D15336"/>
    <w:rsid w:val="00D157C0"/>
    <w:rsid w:val="00D15801"/>
    <w:rsid w:val="00D15910"/>
    <w:rsid w:val="00D15C8B"/>
    <w:rsid w:val="00D16AD3"/>
    <w:rsid w:val="00D16B54"/>
    <w:rsid w:val="00D16BF9"/>
    <w:rsid w:val="00D16CA6"/>
    <w:rsid w:val="00D16CAB"/>
    <w:rsid w:val="00D171E3"/>
    <w:rsid w:val="00D171FF"/>
    <w:rsid w:val="00D17349"/>
    <w:rsid w:val="00D17409"/>
    <w:rsid w:val="00D2051A"/>
    <w:rsid w:val="00D20694"/>
    <w:rsid w:val="00D20F0B"/>
    <w:rsid w:val="00D2150C"/>
    <w:rsid w:val="00D21717"/>
    <w:rsid w:val="00D219C4"/>
    <w:rsid w:val="00D2238F"/>
    <w:rsid w:val="00D224E7"/>
    <w:rsid w:val="00D22609"/>
    <w:rsid w:val="00D22814"/>
    <w:rsid w:val="00D2314C"/>
    <w:rsid w:val="00D232DF"/>
    <w:rsid w:val="00D23304"/>
    <w:rsid w:val="00D237E0"/>
    <w:rsid w:val="00D23A78"/>
    <w:rsid w:val="00D23C88"/>
    <w:rsid w:val="00D23F47"/>
    <w:rsid w:val="00D24051"/>
    <w:rsid w:val="00D245F7"/>
    <w:rsid w:val="00D24672"/>
    <w:rsid w:val="00D24704"/>
    <w:rsid w:val="00D24A4D"/>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B45"/>
    <w:rsid w:val="00D27DB7"/>
    <w:rsid w:val="00D302A2"/>
    <w:rsid w:val="00D3052D"/>
    <w:rsid w:val="00D305F5"/>
    <w:rsid w:val="00D30BD3"/>
    <w:rsid w:val="00D30FCB"/>
    <w:rsid w:val="00D31009"/>
    <w:rsid w:val="00D31638"/>
    <w:rsid w:val="00D316DE"/>
    <w:rsid w:val="00D318B3"/>
    <w:rsid w:val="00D3193F"/>
    <w:rsid w:val="00D31D16"/>
    <w:rsid w:val="00D31D3A"/>
    <w:rsid w:val="00D31EB7"/>
    <w:rsid w:val="00D32302"/>
    <w:rsid w:val="00D32585"/>
    <w:rsid w:val="00D3271D"/>
    <w:rsid w:val="00D32980"/>
    <w:rsid w:val="00D33252"/>
    <w:rsid w:val="00D33552"/>
    <w:rsid w:val="00D33700"/>
    <w:rsid w:val="00D33B58"/>
    <w:rsid w:val="00D33D74"/>
    <w:rsid w:val="00D33E13"/>
    <w:rsid w:val="00D33EB4"/>
    <w:rsid w:val="00D344B9"/>
    <w:rsid w:val="00D34800"/>
    <w:rsid w:val="00D3498A"/>
    <w:rsid w:val="00D34E51"/>
    <w:rsid w:val="00D35B70"/>
    <w:rsid w:val="00D35CFB"/>
    <w:rsid w:val="00D35EBB"/>
    <w:rsid w:val="00D363EF"/>
    <w:rsid w:val="00D3658F"/>
    <w:rsid w:val="00D36673"/>
    <w:rsid w:val="00D36D31"/>
    <w:rsid w:val="00D36DF0"/>
    <w:rsid w:val="00D36DFB"/>
    <w:rsid w:val="00D36E3A"/>
    <w:rsid w:val="00D36ECF"/>
    <w:rsid w:val="00D3746A"/>
    <w:rsid w:val="00D37765"/>
    <w:rsid w:val="00D37A2A"/>
    <w:rsid w:val="00D37AE0"/>
    <w:rsid w:val="00D403E5"/>
    <w:rsid w:val="00D40525"/>
    <w:rsid w:val="00D40770"/>
    <w:rsid w:val="00D407FD"/>
    <w:rsid w:val="00D4081D"/>
    <w:rsid w:val="00D41375"/>
    <w:rsid w:val="00D417D2"/>
    <w:rsid w:val="00D41A8D"/>
    <w:rsid w:val="00D41C5D"/>
    <w:rsid w:val="00D41DB0"/>
    <w:rsid w:val="00D42138"/>
    <w:rsid w:val="00D42180"/>
    <w:rsid w:val="00D425C2"/>
    <w:rsid w:val="00D42604"/>
    <w:rsid w:val="00D42874"/>
    <w:rsid w:val="00D42912"/>
    <w:rsid w:val="00D42F11"/>
    <w:rsid w:val="00D4357C"/>
    <w:rsid w:val="00D43912"/>
    <w:rsid w:val="00D43A11"/>
    <w:rsid w:val="00D442E3"/>
    <w:rsid w:val="00D442F6"/>
    <w:rsid w:val="00D44887"/>
    <w:rsid w:val="00D44E82"/>
    <w:rsid w:val="00D44EDE"/>
    <w:rsid w:val="00D453C3"/>
    <w:rsid w:val="00D459A3"/>
    <w:rsid w:val="00D45D86"/>
    <w:rsid w:val="00D45DC9"/>
    <w:rsid w:val="00D45F92"/>
    <w:rsid w:val="00D46036"/>
    <w:rsid w:val="00D46088"/>
    <w:rsid w:val="00D46195"/>
    <w:rsid w:val="00D465F1"/>
    <w:rsid w:val="00D4677C"/>
    <w:rsid w:val="00D4686E"/>
    <w:rsid w:val="00D46B2F"/>
    <w:rsid w:val="00D46B85"/>
    <w:rsid w:val="00D46E56"/>
    <w:rsid w:val="00D472F1"/>
    <w:rsid w:val="00D473E9"/>
    <w:rsid w:val="00D47D27"/>
    <w:rsid w:val="00D500B5"/>
    <w:rsid w:val="00D50410"/>
    <w:rsid w:val="00D50501"/>
    <w:rsid w:val="00D50DDE"/>
    <w:rsid w:val="00D50DE0"/>
    <w:rsid w:val="00D50F45"/>
    <w:rsid w:val="00D5133C"/>
    <w:rsid w:val="00D51423"/>
    <w:rsid w:val="00D51C14"/>
    <w:rsid w:val="00D51D64"/>
    <w:rsid w:val="00D51DD1"/>
    <w:rsid w:val="00D523A9"/>
    <w:rsid w:val="00D523BB"/>
    <w:rsid w:val="00D52469"/>
    <w:rsid w:val="00D525DA"/>
    <w:rsid w:val="00D52C67"/>
    <w:rsid w:val="00D5342A"/>
    <w:rsid w:val="00D53709"/>
    <w:rsid w:val="00D53DED"/>
    <w:rsid w:val="00D54404"/>
    <w:rsid w:val="00D5525F"/>
    <w:rsid w:val="00D5582F"/>
    <w:rsid w:val="00D5587A"/>
    <w:rsid w:val="00D55C80"/>
    <w:rsid w:val="00D55DDC"/>
    <w:rsid w:val="00D561B7"/>
    <w:rsid w:val="00D56347"/>
    <w:rsid w:val="00D563D8"/>
    <w:rsid w:val="00D567C7"/>
    <w:rsid w:val="00D56E09"/>
    <w:rsid w:val="00D56EEB"/>
    <w:rsid w:val="00D56FAB"/>
    <w:rsid w:val="00D57200"/>
    <w:rsid w:val="00D577D9"/>
    <w:rsid w:val="00D57863"/>
    <w:rsid w:val="00D578F1"/>
    <w:rsid w:val="00D57ACC"/>
    <w:rsid w:val="00D57FA4"/>
    <w:rsid w:val="00D60239"/>
    <w:rsid w:val="00D607E7"/>
    <w:rsid w:val="00D60AD3"/>
    <w:rsid w:val="00D60BF1"/>
    <w:rsid w:val="00D60C2B"/>
    <w:rsid w:val="00D60F49"/>
    <w:rsid w:val="00D6120E"/>
    <w:rsid w:val="00D6126D"/>
    <w:rsid w:val="00D61DFF"/>
    <w:rsid w:val="00D623AD"/>
    <w:rsid w:val="00D623F4"/>
    <w:rsid w:val="00D625D0"/>
    <w:rsid w:val="00D62640"/>
    <w:rsid w:val="00D626CC"/>
    <w:rsid w:val="00D62748"/>
    <w:rsid w:val="00D629EC"/>
    <w:rsid w:val="00D62C82"/>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781"/>
    <w:rsid w:val="00D65D19"/>
    <w:rsid w:val="00D660E7"/>
    <w:rsid w:val="00D66FBF"/>
    <w:rsid w:val="00D6709F"/>
    <w:rsid w:val="00D67969"/>
    <w:rsid w:val="00D67B32"/>
    <w:rsid w:val="00D7004C"/>
    <w:rsid w:val="00D7064E"/>
    <w:rsid w:val="00D70702"/>
    <w:rsid w:val="00D7074F"/>
    <w:rsid w:val="00D713C4"/>
    <w:rsid w:val="00D714B6"/>
    <w:rsid w:val="00D714DE"/>
    <w:rsid w:val="00D71595"/>
    <w:rsid w:val="00D71A18"/>
    <w:rsid w:val="00D71B82"/>
    <w:rsid w:val="00D71C6F"/>
    <w:rsid w:val="00D71F03"/>
    <w:rsid w:val="00D72077"/>
    <w:rsid w:val="00D72078"/>
    <w:rsid w:val="00D72705"/>
    <w:rsid w:val="00D728B6"/>
    <w:rsid w:val="00D7317F"/>
    <w:rsid w:val="00D73311"/>
    <w:rsid w:val="00D733F9"/>
    <w:rsid w:val="00D73507"/>
    <w:rsid w:val="00D73946"/>
    <w:rsid w:val="00D73980"/>
    <w:rsid w:val="00D739F1"/>
    <w:rsid w:val="00D73D51"/>
    <w:rsid w:val="00D73D8E"/>
    <w:rsid w:val="00D747CA"/>
    <w:rsid w:val="00D748D2"/>
    <w:rsid w:val="00D74C72"/>
    <w:rsid w:val="00D74D5D"/>
    <w:rsid w:val="00D75377"/>
    <w:rsid w:val="00D75440"/>
    <w:rsid w:val="00D755C3"/>
    <w:rsid w:val="00D7569F"/>
    <w:rsid w:val="00D7572B"/>
    <w:rsid w:val="00D7595C"/>
    <w:rsid w:val="00D75EB9"/>
    <w:rsid w:val="00D7630F"/>
    <w:rsid w:val="00D763DA"/>
    <w:rsid w:val="00D76B2A"/>
    <w:rsid w:val="00D76B61"/>
    <w:rsid w:val="00D76C0A"/>
    <w:rsid w:val="00D7744C"/>
    <w:rsid w:val="00D777CB"/>
    <w:rsid w:val="00D77D3A"/>
    <w:rsid w:val="00D8085F"/>
    <w:rsid w:val="00D80B10"/>
    <w:rsid w:val="00D80D4B"/>
    <w:rsid w:val="00D8132B"/>
    <w:rsid w:val="00D8140B"/>
    <w:rsid w:val="00D815A9"/>
    <w:rsid w:val="00D8182D"/>
    <w:rsid w:val="00D81C87"/>
    <w:rsid w:val="00D81DEA"/>
    <w:rsid w:val="00D82129"/>
    <w:rsid w:val="00D8245A"/>
    <w:rsid w:val="00D8255E"/>
    <w:rsid w:val="00D8257F"/>
    <w:rsid w:val="00D82580"/>
    <w:rsid w:val="00D825EE"/>
    <w:rsid w:val="00D82E12"/>
    <w:rsid w:val="00D82EBC"/>
    <w:rsid w:val="00D82FF4"/>
    <w:rsid w:val="00D841E6"/>
    <w:rsid w:val="00D84295"/>
    <w:rsid w:val="00D84346"/>
    <w:rsid w:val="00D84531"/>
    <w:rsid w:val="00D84591"/>
    <w:rsid w:val="00D84900"/>
    <w:rsid w:val="00D84949"/>
    <w:rsid w:val="00D84981"/>
    <w:rsid w:val="00D849D3"/>
    <w:rsid w:val="00D84BA3"/>
    <w:rsid w:val="00D8507B"/>
    <w:rsid w:val="00D85428"/>
    <w:rsid w:val="00D85477"/>
    <w:rsid w:val="00D85966"/>
    <w:rsid w:val="00D85AB4"/>
    <w:rsid w:val="00D8605E"/>
    <w:rsid w:val="00D8622E"/>
    <w:rsid w:val="00D864E8"/>
    <w:rsid w:val="00D865D4"/>
    <w:rsid w:val="00D8715E"/>
    <w:rsid w:val="00D87319"/>
    <w:rsid w:val="00D87508"/>
    <w:rsid w:val="00D87A92"/>
    <w:rsid w:val="00D87D69"/>
    <w:rsid w:val="00D90580"/>
    <w:rsid w:val="00D90961"/>
    <w:rsid w:val="00D90C73"/>
    <w:rsid w:val="00D90E1E"/>
    <w:rsid w:val="00D9128F"/>
    <w:rsid w:val="00D912FE"/>
    <w:rsid w:val="00D91398"/>
    <w:rsid w:val="00D9144D"/>
    <w:rsid w:val="00D914DC"/>
    <w:rsid w:val="00D9154C"/>
    <w:rsid w:val="00D91E2D"/>
    <w:rsid w:val="00D91FC3"/>
    <w:rsid w:val="00D9206D"/>
    <w:rsid w:val="00D92576"/>
    <w:rsid w:val="00D9279D"/>
    <w:rsid w:val="00D9297A"/>
    <w:rsid w:val="00D92C22"/>
    <w:rsid w:val="00D92E3E"/>
    <w:rsid w:val="00D92F30"/>
    <w:rsid w:val="00D92F76"/>
    <w:rsid w:val="00D93624"/>
    <w:rsid w:val="00D936E1"/>
    <w:rsid w:val="00D93858"/>
    <w:rsid w:val="00D9394F"/>
    <w:rsid w:val="00D93A29"/>
    <w:rsid w:val="00D93CF1"/>
    <w:rsid w:val="00D9402D"/>
    <w:rsid w:val="00D944F1"/>
    <w:rsid w:val="00D94D50"/>
    <w:rsid w:val="00D94E1A"/>
    <w:rsid w:val="00D94E4E"/>
    <w:rsid w:val="00D95135"/>
    <w:rsid w:val="00D95382"/>
    <w:rsid w:val="00D95579"/>
    <w:rsid w:val="00D95611"/>
    <w:rsid w:val="00D958B0"/>
    <w:rsid w:val="00D95ED3"/>
    <w:rsid w:val="00D96085"/>
    <w:rsid w:val="00D9645C"/>
    <w:rsid w:val="00D96D38"/>
    <w:rsid w:val="00D96E5E"/>
    <w:rsid w:val="00D971FC"/>
    <w:rsid w:val="00D97280"/>
    <w:rsid w:val="00D97A49"/>
    <w:rsid w:val="00D97DCF"/>
    <w:rsid w:val="00D97E9A"/>
    <w:rsid w:val="00DA03CE"/>
    <w:rsid w:val="00DA07B1"/>
    <w:rsid w:val="00DA0AC1"/>
    <w:rsid w:val="00DA0FAE"/>
    <w:rsid w:val="00DA11FA"/>
    <w:rsid w:val="00DA12B2"/>
    <w:rsid w:val="00DA1FD5"/>
    <w:rsid w:val="00DA2391"/>
    <w:rsid w:val="00DA27DA"/>
    <w:rsid w:val="00DA29E1"/>
    <w:rsid w:val="00DA29F5"/>
    <w:rsid w:val="00DA2C22"/>
    <w:rsid w:val="00DA3FB4"/>
    <w:rsid w:val="00DA4015"/>
    <w:rsid w:val="00DA425F"/>
    <w:rsid w:val="00DA437D"/>
    <w:rsid w:val="00DA46C3"/>
    <w:rsid w:val="00DA4936"/>
    <w:rsid w:val="00DA49D7"/>
    <w:rsid w:val="00DA49F6"/>
    <w:rsid w:val="00DA4E60"/>
    <w:rsid w:val="00DA5258"/>
    <w:rsid w:val="00DA52F6"/>
    <w:rsid w:val="00DA5377"/>
    <w:rsid w:val="00DA5AF5"/>
    <w:rsid w:val="00DA5F86"/>
    <w:rsid w:val="00DA61EC"/>
    <w:rsid w:val="00DA65E2"/>
    <w:rsid w:val="00DA6C7B"/>
    <w:rsid w:val="00DA74AD"/>
    <w:rsid w:val="00DA75FB"/>
    <w:rsid w:val="00DB0442"/>
    <w:rsid w:val="00DB0763"/>
    <w:rsid w:val="00DB07EF"/>
    <w:rsid w:val="00DB09AD"/>
    <w:rsid w:val="00DB0E94"/>
    <w:rsid w:val="00DB1160"/>
    <w:rsid w:val="00DB180C"/>
    <w:rsid w:val="00DB1E2B"/>
    <w:rsid w:val="00DB2073"/>
    <w:rsid w:val="00DB2680"/>
    <w:rsid w:val="00DB26F0"/>
    <w:rsid w:val="00DB2729"/>
    <w:rsid w:val="00DB2DBC"/>
    <w:rsid w:val="00DB354D"/>
    <w:rsid w:val="00DB36B6"/>
    <w:rsid w:val="00DB3868"/>
    <w:rsid w:val="00DB3EEF"/>
    <w:rsid w:val="00DB4227"/>
    <w:rsid w:val="00DB424E"/>
    <w:rsid w:val="00DB4592"/>
    <w:rsid w:val="00DB45F6"/>
    <w:rsid w:val="00DB4BA3"/>
    <w:rsid w:val="00DB58BD"/>
    <w:rsid w:val="00DB60A2"/>
    <w:rsid w:val="00DB6308"/>
    <w:rsid w:val="00DB66EA"/>
    <w:rsid w:val="00DB6835"/>
    <w:rsid w:val="00DB6CEC"/>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639"/>
    <w:rsid w:val="00DC17EC"/>
    <w:rsid w:val="00DC1B1C"/>
    <w:rsid w:val="00DC1C85"/>
    <w:rsid w:val="00DC1CCD"/>
    <w:rsid w:val="00DC2960"/>
    <w:rsid w:val="00DC2AB7"/>
    <w:rsid w:val="00DC2DCC"/>
    <w:rsid w:val="00DC2E1B"/>
    <w:rsid w:val="00DC30A9"/>
    <w:rsid w:val="00DC30DB"/>
    <w:rsid w:val="00DC3428"/>
    <w:rsid w:val="00DC3A0C"/>
    <w:rsid w:val="00DC3AEC"/>
    <w:rsid w:val="00DC4360"/>
    <w:rsid w:val="00DC471D"/>
    <w:rsid w:val="00DC47ED"/>
    <w:rsid w:val="00DC4A3E"/>
    <w:rsid w:val="00DC4FBF"/>
    <w:rsid w:val="00DC500B"/>
    <w:rsid w:val="00DC5935"/>
    <w:rsid w:val="00DC5BFD"/>
    <w:rsid w:val="00DC6221"/>
    <w:rsid w:val="00DC65AC"/>
    <w:rsid w:val="00DC6922"/>
    <w:rsid w:val="00DC6AD7"/>
    <w:rsid w:val="00DC7176"/>
    <w:rsid w:val="00DC7396"/>
    <w:rsid w:val="00DC7648"/>
    <w:rsid w:val="00DC79DD"/>
    <w:rsid w:val="00DC7C6A"/>
    <w:rsid w:val="00DC7CAB"/>
    <w:rsid w:val="00DC7EB7"/>
    <w:rsid w:val="00DD0122"/>
    <w:rsid w:val="00DD024A"/>
    <w:rsid w:val="00DD0A43"/>
    <w:rsid w:val="00DD0E7E"/>
    <w:rsid w:val="00DD10AE"/>
    <w:rsid w:val="00DD1228"/>
    <w:rsid w:val="00DD1550"/>
    <w:rsid w:val="00DD1D6E"/>
    <w:rsid w:val="00DD2124"/>
    <w:rsid w:val="00DD22DD"/>
    <w:rsid w:val="00DD232E"/>
    <w:rsid w:val="00DD269A"/>
    <w:rsid w:val="00DD280A"/>
    <w:rsid w:val="00DD28F5"/>
    <w:rsid w:val="00DD2EDE"/>
    <w:rsid w:val="00DD30B8"/>
    <w:rsid w:val="00DD3344"/>
    <w:rsid w:val="00DD334F"/>
    <w:rsid w:val="00DD3780"/>
    <w:rsid w:val="00DD44FA"/>
    <w:rsid w:val="00DD4A4C"/>
    <w:rsid w:val="00DD4FDF"/>
    <w:rsid w:val="00DD54CF"/>
    <w:rsid w:val="00DD58D4"/>
    <w:rsid w:val="00DD5AE9"/>
    <w:rsid w:val="00DD5EB3"/>
    <w:rsid w:val="00DD60C4"/>
    <w:rsid w:val="00DD6133"/>
    <w:rsid w:val="00DD617A"/>
    <w:rsid w:val="00DD69E7"/>
    <w:rsid w:val="00DD6C16"/>
    <w:rsid w:val="00DD6ECB"/>
    <w:rsid w:val="00DD6FCB"/>
    <w:rsid w:val="00DD7178"/>
    <w:rsid w:val="00DD76E9"/>
    <w:rsid w:val="00DD7DB5"/>
    <w:rsid w:val="00DE053F"/>
    <w:rsid w:val="00DE065A"/>
    <w:rsid w:val="00DE0A69"/>
    <w:rsid w:val="00DE0A89"/>
    <w:rsid w:val="00DE0B0D"/>
    <w:rsid w:val="00DE0B14"/>
    <w:rsid w:val="00DE0B2D"/>
    <w:rsid w:val="00DE0D51"/>
    <w:rsid w:val="00DE0DF3"/>
    <w:rsid w:val="00DE1256"/>
    <w:rsid w:val="00DE12EB"/>
    <w:rsid w:val="00DE13B0"/>
    <w:rsid w:val="00DE1692"/>
    <w:rsid w:val="00DE1F67"/>
    <w:rsid w:val="00DE2080"/>
    <w:rsid w:val="00DE21A4"/>
    <w:rsid w:val="00DE2428"/>
    <w:rsid w:val="00DE27D6"/>
    <w:rsid w:val="00DE2809"/>
    <w:rsid w:val="00DE28D9"/>
    <w:rsid w:val="00DE2A0A"/>
    <w:rsid w:val="00DE2E8F"/>
    <w:rsid w:val="00DE34DE"/>
    <w:rsid w:val="00DE376C"/>
    <w:rsid w:val="00DE387F"/>
    <w:rsid w:val="00DE3962"/>
    <w:rsid w:val="00DE40A2"/>
    <w:rsid w:val="00DE4143"/>
    <w:rsid w:val="00DE430A"/>
    <w:rsid w:val="00DE4CBC"/>
    <w:rsid w:val="00DE5748"/>
    <w:rsid w:val="00DE5783"/>
    <w:rsid w:val="00DE57F9"/>
    <w:rsid w:val="00DE596A"/>
    <w:rsid w:val="00DE5C2E"/>
    <w:rsid w:val="00DE65AB"/>
    <w:rsid w:val="00DE6C4C"/>
    <w:rsid w:val="00DE7652"/>
    <w:rsid w:val="00DE7659"/>
    <w:rsid w:val="00DE76FB"/>
    <w:rsid w:val="00DE7DBD"/>
    <w:rsid w:val="00DE7E1F"/>
    <w:rsid w:val="00DE7FCC"/>
    <w:rsid w:val="00DF0064"/>
    <w:rsid w:val="00DF07B1"/>
    <w:rsid w:val="00DF0A16"/>
    <w:rsid w:val="00DF0CB7"/>
    <w:rsid w:val="00DF0F89"/>
    <w:rsid w:val="00DF12E9"/>
    <w:rsid w:val="00DF14A3"/>
    <w:rsid w:val="00DF1996"/>
    <w:rsid w:val="00DF1D70"/>
    <w:rsid w:val="00DF20BC"/>
    <w:rsid w:val="00DF27EA"/>
    <w:rsid w:val="00DF2A3A"/>
    <w:rsid w:val="00DF2CC3"/>
    <w:rsid w:val="00DF2CC5"/>
    <w:rsid w:val="00DF3723"/>
    <w:rsid w:val="00DF3B05"/>
    <w:rsid w:val="00DF3CDB"/>
    <w:rsid w:val="00DF3CE0"/>
    <w:rsid w:val="00DF3CFA"/>
    <w:rsid w:val="00DF3F9A"/>
    <w:rsid w:val="00DF42BB"/>
    <w:rsid w:val="00DF4303"/>
    <w:rsid w:val="00DF4495"/>
    <w:rsid w:val="00DF5127"/>
    <w:rsid w:val="00DF5393"/>
    <w:rsid w:val="00DF5542"/>
    <w:rsid w:val="00DF5CF2"/>
    <w:rsid w:val="00DF6352"/>
    <w:rsid w:val="00DF6785"/>
    <w:rsid w:val="00DF6B2F"/>
    <w:rsid w:val="00DF6DEE"/>
    <w:rsid w:val="00DF6DFF"/>
    <w:rsid w:val="00DF6E00"/>
    <w:rsid w:val="00DF7061"/>
    <w:rsid w:val="00DF76DB"/>
    <w:rsid w:val="00DF7A86"/>
    <w:rsid w:val="00DF7B74"/>
    <w:rsid w:val="00E00042"/>
    <w:rsid w:val="00E00059"/>
    <w:rsid w:val="00E01160"/>
    <w:rsid w:val="00E01187"/>
    <w:rsid w:val="00E0167D"/>
    <w:rsid w:val="00E01A5F"/>
    <w:rsid w:val="00E02030"/>
    <w:rsid w:val="00E0248F"/>
    <w:rsid w:val="00E02580"/>
    <w:rsid w:val="00E02584"/>
    <w:rsid w:val="00E025FD"/>
    <w:rsid w:val="00E027B8"/>
    <w:rsid w:val="00E02AB1"/>
    <w:rsid w:val="00E02C0F"/>
    <w:rsid w:val="00E02E3D"/>
    <w:rsid w:val="00E02EA6"/>
    <w:rsid w:val="00E03208"/>
    <w:rsid w:val="00E03F50"/>
    <w:rsid w:val="00E03FE7"/>
    <w:rsid w:val="00E04A5C"/>
    <w:rsid w:val="00E04AE8"/>
    <w:rsid w:val="00E04C8E"/>
    <w:rsid w:val="00E04D90"/>
    <w:rsid w:val="00E053A4"/>
    <w:rsid w:val="00E0553B"/>
    <w:rsid w:val="00E05BF7"/>
    <w:rsid w:val="00E0602A"/>
    <w:rsid w:val="00E060C1"/>
    <w:rsid w:val="00E06110"/>
    <w:rsid w:val="00E06558"/>
    <w:rsid w:val="00E06C45"/>
    <w:rsid w:val="00E071E0"/>
    <w:rsid w:val="00E074DF"/>
    <w:rsid w:val="00E07B9B"/>
    <w:rsid w:val="00E07F23"/>
    <w:rsid w:val="00E07FC9"/>
    <w:rsid w:val="00E10184"/>
    <w:rsid w:val="00E106DA"/>
    <w:rsid w:val="00E10AD6"/>
    <w:rsid w:val="00E11855"/>
    <w:rsid w:val="00E118CB"/>
    <w:rsid w:val="00E11985"/>
    <w:rsid w:val="00E11C2F"/>
    <w:rsid w:val="00E11E1E"/>
    <w:rsid w:val="00E121E2"/>
    <w:rsid w:val="00E12416"/>
    <w:rsid w:val="00E127C7"/>
    <w:rsid w:val="00E1280D"/>
    <w:rsid w:val="00E12CA7"/>
    <w:rsid w:val="00E135E0"/>
    <w:rsid w:val="00E13872"/>
    <w:rsid w:val="00E13969"/>
    <w:rsid w:val="00E139CE"/>
    <w:rsid w:val="00E13AA1"/>
    <w:rsid w:val="00E141AE"/>
    <w:rsid w:val="00E14265"/>
    <w:rsid w:val="00E147D7"/>
    <w:rsid w:val="00E14C36"/>
    <w:rsid w:val="00E14CAD"/>
    <w:rsid w:val="00E14D6E"/>
    <w:rsid w:val="00E15552"/>
    <w:rsid w:val="00E1576E"/>
    <w:rsid w:val="00E15C92"/>
    <w:rsid w:val="00E15E3E"/>
    <w:rsid w:val="00E16472"/>
    <w:rsid w:val="00E16CB1"/>
    <w:rsid w:val="00E16D04"/>
    <w:rsid w:val="00E16DB1"/>
    <w:rsid w:val="00E1713B"/>
    <w:rsid w:val="00E17433"/>
    <w:rsid w:val="00E174BD"/>
    <w:rsid w:val="00E175AD"/>
    <w:rsid w:val="00E1769C"/>
    <w:rsid w:val="00E200B2"/>
    <w:rsid w:val="00E206EE"/>
    <w:rsid w:val="00E20D59"/>
    <w:rsid w:val="00E2120A"/>
    <w:rsid w:val="00E21C2A"/>
    <w:rsid w:val="00E21C3F"/>
    <w:rsid w:val="00E21D17"/>
    <w:rsid w:val="00E221BB"/>
    <w:rsid w:val="00E2292A"/>
    <w:rsid w:val="00E22A07"/>
    <w:rsid w:val="00E23041"/>
    <w:rsid w:val="00E230E5"/>
    <w:rsid w:val="00E2310A"/>
    <w:rsid w:val="00E23392"/>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674E"/>
    <w:rsid w:val="00E268D7"/>
    <w:rsid w:val="00E2716E"/>
    <w:rsid w:val="00E271DB"/>
    <w:rsid w:val="00E27786"/>
    <w:rsid w:val="00E30389"/>
    <w:rsid w:val="00E30E38"/>
    <w:rsid w:val="00E31002"/>
    <w:rsid w:val="00E3109D"/>
    <w:rsid w:val="00E311C8"/>
    <w:rsid w:val="00E31DB8"/>
    <w:rsid w:val="00E31E21"/>
    <w:rsid w:val="00E31EBF"/>
    <w:rsid w:val="00E32069"/>
    <w:rsid w:val="00E328EE"/>
    <w:rsid w:val="00E32B1C"/>
    <w:rsid w:val="00E32CC4"/>
    <w:rsid w:val="00E32E26"/>
    <w:rsid w:val="00E33545"/>
    <w:rsid w:val="00E33876"/>
    <w:rsid w:val="00E3402B"/>
    <w:rsid w:val="00E340DA"/>
    <w:rsid w:val="00E340F2"/>
    <w:rsid w:val="00E347DB"/>
    <w:rsid w:val="00E34AB7"/>
    <w:rsid w:val="00E34E47"/>
    <w:rsid w:val="00E34F92"/>
    <w:rsid w:val="00E3567B"/>
    <w:rsid w:val="00E35ABD"/>
    <w:rsid w:val="00E35B65"/>
    <w:rsid w:val="00E35BAE"/>
    <w:rsid w:val="00E35D84"/>
    <w:rsid w:val="00E360C6"/>
    <w:rsid w:val="00E36125"/>
    <w:rsid w:val="00E361C6"/>
    <w:rsid w:val="00E366BD"/>
    <w:rsid w:val="00E36D7A"/>
    <w:rsid w:val="00E36E70"/>
    <w:rsid w:val="00E37016"/>
    <w:rsid w:val="00E373B3"/>
    <w:rsid w:val="00E376AD"/>
    <w:rsid w:val="00E376B9"/>
    <w:rsid w:val="00E37804"/>
    <w:rsid w:val="00E37A28"/>
    <w:rsid w:val="00E37BF8"/>
    <w:rsid w:val="00E37CA2"/>
    <w:rsid w:val="00E37F9C"/>
    <w:rsid w:val="00E4038F"/>
    <w:rsid w:val="00E4059D"/>
    <w:rsid w:val="00E40600"/>
    <w:rsid w:val="00E40633"/>
    <w:rsid w:val="00E40C7A"/>
    <w:rsid w:val="00E40D55"/>
    <w:rsid w:val="00E40F72"/>
    <w:rsid w:val="00E40FD4"/>
    <w:rsid w:val="00E4188C"/>
    <w:rsid w:val="00E419B7"/>
    <w:rsid w:val="00E41FC9"/>
    <w:rsid w:val="00E4215C"/>
    <w:rsid w:val="00E4287B"/>
    <w:rsid w:val="00E42A7F"/>
    <w:rsid w:val="00E43253"/>
    <w:rsid w:val="00E43551"/>
    <w:rsid w:val="00E438B9"/>
    <w:rsid w:val="00E43A96"/>
    <w:rsid w:val="00E43AA0"/>
    <w:rsid w:val="00E43C87"/>
    <w:rsid w:val="00E43CBB"/>
    <w:rsid w:val="00E4418E"/>
    <w:rsid w:val="00E448E1"/>
    <w:rsid w:val="00E44A84"/>
    <w:rsid w:val="00E44AF3"/>
    <w:rsid w:val="00E456F6"/>
    <w:rsid w:val="00E458D7"/>
    <w:rsid w:val="00E4596C"/>
    <w:rsid w:val="00E45B36"/>
    <w:rsid w:val="00E45C7A"/>
    <w:rsid w:val="00E46345"/>
    <w:rsid w:val="00E4654F"/>
    <w:rsid w:val="00E46B3C"/>
    <w:rsid w:val="00E47217"/>
    <w:rsid w:val="00E47647"/>
    <w:rsid w:val="00E47697"/>
    <w:rsid w:val="00E47699"/>
    <w:rsid w:val="00E47776"/>
    <w:rsid w:val="00E47B83"/>
    <w:rsid w:val="00E5064D"/>
    <w:rsid w:val="00E50764"/>
    <w:rsid w:val="00E50802"/>
    <w:rsid w:val="00E50899"/>
    <w:rsid w:val="00E508BC"/>
    <w:rsid w:val="00E508C8"/>
    <w:rsid w:val="00E50C01"/>
    <w:rsid w:val="00E514B9"/>
    <w:rsid w:val="00E517AC"/>
    <w:rsid w:val="00E51D0F"/>
    <w:rsid w:val="00E51D62"/>
    <w:rsid w:val="00E51FB5"/>
    <w:rsid w:val="00E51FDF"/>
    <w:rsid w:val="00E51FFB"/>
    <w:rsid w:val="00E52BEB"/>
    <w:rsid w:val="00E536FF"/>
    <w:rsid w:val="00E53D6D"/>
    <w:rsid w:val="00E541FB"/>
    <w:rsid w:val="00E544CF"/>
    <w:rsid w:val="00E5527C"/>
    <w:rsid w:val="00E552C4"/>
    <w:rsid w:val="00E552E2"/>
    <w:rsid w:val="00E554E0"/>
    <w:rsid w:val="00E5559A"/>
    <w:rsid w:val="00E55892"/>
    <w:rsid w:val="00E55979"/>
    <w:rsid w:val="00E55F92"/>
    <w:rsid w:val="00E560CE"/>
    <w:rsid w:val="00E567C7"/>
    <w:rsid w:val="00E569F1"/>
    <w:rsid w:val="00E56E6F"/>
    <w:rsid w:val="00E56F12"/>
    <w:rsid w:val="00E56F7B"/>
    <w:rsid w:val="00E575FB"/>
    <w:rsid w:val="00E6062F"/>
    <w:rsid w:val="00E609CB"/>
    <w:rsid w:val="00E60A8F"/>
    <w:rsid w:val="00E60D7D"/>
    <w:rsid w:val="00E61913"/>
    <w:rsid w:val="00E622D1"/>
    <w:rsid w:val="00E62850"/>
    <w:rsid w:val="00E62BA3"/>
    <w:rsid w:val="00E63443"/>
    <w:rsid w:val="00E63ABD"/>
    <w:rsid w:val="00E63B67"/>
    <w:rsid w:val="00E63F04"/>
    <w:rsid w:val="00E64667"/>
    <w:rsid w:val="00E64A77"/>
    <w:rsid w:val="00E64B8A"/>
    <w:rsid w:val="00E64C5E"/>
    <w:rsid w:val="00E64CB4"/>
    <w:rsid w:val="00E64D66"/>
    <w:rsid w:val="00E64FF9"/>
    <w:rsid w:val="00E65005"/>
    <w:rsid w:val="00E6586C"/>
    <w:rsid w:val="00E65885"/>
    <w:rsid w:val="00E65D30"/>
    <w:rsid w:val="00E65E5B"/>
    <w:rsid w:val="00E6615D"/>
    <w:rsid w:val="00E66442"/>
    <w:rsid w:val="00E66B94"/>
    <w:rsid w:val="00E66F64"/>
    <w:rsid w:val="00E67163"/>
    <w:rsid w:val="00E67373"/>
    <w:rsid w:val="00E678A6"/>
    <w:rsid w:val="00E678D5"/>
    <w:rsid w:val="00E67C15"/>
    <w:rsid w:val="00E67F45"/>
    <w:rsid w:val="00E70280"/>
    <w:rsid w:val="00E7045D"/>
    <w:rsid w:val="00E70A8E"/>
    <w:rsid w:val="00E70C31"/>
    <w:rsid w:val="00E7127C"/>
    <w:rsid w:val="00E712FB"/>
    <w:rsid w:val="00E715E4"/>
    <w:rsid w:val="00E7169B"/>
    <w:rsid w:val="00E71912"/>
    <w:rsid w:val="00E71AD1"/>
    <w:rsid w:val="00E723F0"/>
    <w:rsid w:val="00E7291C"/>
    <w:rsid w:val="00E7299F"/>
    <w:rsid w:val="00E72F1F"/>
    <w:rsid w:val="00E7306F"/>
    <w:rsid w:val="00E7308D"/>
    <w:rsid w:val="00E73222"/>
    <w:rsid w:val="00E7327C"/>
    <w:rsid w:val="00E73B9F"/>
    <w:rsid w:val="00E73DEA"/>
    <w:rsid w:val="00E73E68"/>
    <w:rsid w:val="00E73EAD"/>
    <w:rsid w:val="00E742BA"/>
    <w:rsid w:val="00E746F8"/>
    <w:rsid w:val="00E748BA"/>
    <w:rsid w:val="00E74A9B"/>
    <w:rsid w:val="00E74F33"/>
    <w:rsid w:val="00E753B9"/>
    <w:rsid w:val="00E75810"/>
    <w:rsid w:val="00E75BEE"/>
    <w:rsid w:val="00E75D06"/>
    <w:rsid w:val="00E75D83"/>
    <w:rsid w:val="00E76406"/>
    <w:rsid w:val="00E7641D"/>
    <w:rsid w:val="00E764CA"/>
    <w:rsid w:val="00E76707"/>
    <w:rsid w:val="00E7691E"/>
    <w:rsid w:val="00E76A39"/>
    <w:rsid w:val="00E77096"/>
    <w:rsid w:val="00E77302"/>
    <w:rsid w:val="00E7778E"/>
    <w:rsid w:val="00E77F6B"/>
    <w:rsid w:val="00E8056C"/>
    <w:rsid w:val="00E809DF"/>
    <w:rsid w:val="00E80E17"/>
    <w:rsid w:val="00E80F15"/>
    <w:rsid w:val="00E8131A"/>
    <w:rsid w:val="00E8155A"/>
    <w:rsid w:val="00E81C3B"/>
    <w:rsid w:val="00E81CE4"/>
    <w:rsid w:val="00E82166"/>
    <w:rsid w:val="00E82262"/>
    <w:rsid w:val="00E82F06"/>
    <w:rsid w:val="00E82F1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82"/>
    <w:rsid w:val="00E8630F"/>
    <w:rsid w:val="00E866E8"/>
    <w:rsid w:val="00E86B9B"/>
    <w:rsid w:val="00E86E6F"/>
    <w:rsid w:val="00E877BB"/>
    <w:rsid w:val="00E877DE"/>
    <w:rsid w:val="00E900CA"/>
    <w:rsid w:val="00E90756"/>
    <w:rsid w:val="00E909C1"/>
    <w:rsid w:val="00E90BDD"/>
    <w:rsid w:val="00E90CA9"/>
    <w:rsid w:val="00E90CC5"/>
    <w:rsid w:val="00E91018"/>
    <w:rsid w:val="00E910B6"/>
    <w:rsid w:val="00E915A9"/>
    <w:rsid w:val="00E91ADB"/>
    <w:rsid w:val="00E91D0F"/>
    <w:rsid w:val="00E91E6D"/>
    <w:rsid w:val="00E922BA"/>
    <w:rsid w:val="00E92416"/>
    <w:rsid w:val="00E9264D"/>
    <w:rsid w:val="00E92BEF"/>
    <w:rsid w:val="00E92C32"/>
    <w:rsid w:val="00E92C81"/>
    <w:rsid w:val="00E9316E"/>
    <w:rsid w:val="00E9328C"/>
    <w:rsid w:val="00E935C6"/>
    <w:rsid w:val="00E93676"/>
    <w:rsid w:val="00E937D9"/>
    <w:rsid w:val="00E9392D"/>
    <w:rsid w:val="00E94008"/>
    <w:rsid w:val="00E94411"/>
    <w:rsid w:val="00E9442D"/>
    <w:rsid w:val="00E951B5"/>
    <w:rsid w:val="00E9524F"/>
    <w:rsid w:val="00E95271"/>
    <w:rsid w:val="00E952E9"/>
    <w:rsid w:val="00E9541F"/>
    <w:rsid w:val="00E9578E"/>
    <w:rsid w:val="00E95A4F"/>
    <w:rsid w:val="00E95F13"/>
    <w:rsid w:val="00E96328"/>
    <w:rsid w:val="00E9642C"/>
    <w:rsid w:val="00E96499"/>
    <w:rsid w:val="00E96AE9"/>
    <w:rsid w:val="00E96EE0"/>
    <w:rsid w:val="00E97329"/>
    <w:rsid w:val="00E9751D"/>
    <w:rsid w:val="00EA0021"/>
    <w:rsid w:val="00EA0160"/>
    <w:rsid w:val="00EA06F0"/>
    <w:rsid w:val="00EA07DD"/>
    <w:rsid w:val="00EA0818"/>
    <w:rsid w:val="00EA08D5"/>
    <w:rsid w:val="00EA0BD2"/>
    <w:rsid w:val="00EA12C4"/>
    <w:rsid w:val="00EA1FCF"/>
    <w:rsid w:val="00EA2003"/>
    <w:rsid w:val="00EA25CC"/>
    <w:rsid w:val="00EA2661"/>
    <w:rsid w:val="00EA26A7"/>
    <w:rsid w:val="00EA2A5F"/>
    <w:rsid w:val="00EA2AC4"/>
    <w:rsid w:val="00EA2D1C"/>
    <w:rsid w:val="00EA370D"/>
    <w:rsid w:val="00EA3723"/>
    <w:rsid w:val="00EA3E63"/>
    <w:rsid w:val="00EA3EAF"/>
    <w:rsid w:val="00EA4579"/>
    <w:rsid w:val="00EA4863"/>
    <w:rsid w:val="00EA4FA4"/>
    <w:rsid w:val="00EA4FFC"/>
    <w:rsid w:val="00EA5165"/>
    <w:rsid w:val="00EA603A"/>
    <w:rsid w:val="00EA622A"/>
    <w:rsid w:val="00EA635D"/>
    <w:rsid w:val="00EA664D"/>
    <w:rsid w:val="00EA6B9C"/>
    <w:rsid w:val="00EA6BD5"/>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F9B"/>
    <w:rsid w:val="00EB180C"/>
    <w:rsid w:val="00EB1955"/>
    <w:rsid w:val="00EB1F91"/>
    <w:rsid w:val="00EB272B"/>
    <w:rsid w:val="00EB273B"/>
    <w:rsid w:val="00EB34E8"/>
    <w:rsid w:val="00EB356F"/>
    <w:rsid w:val="00EB361F"/>
    <w:rsid w:val="00EB36A3"/>
    <w:rsid w:val="00EB3929"/>
    <w:rsid w:val="00EB3BD3"/>
    <w:rsid w:val="00EB3F7D"/>
    <w:rsid w:val="00EB47C0"/>
    <w:rsid w:val="00EB4865"/>
    <w:rsid w:val="00EB4A7E"/>
    <w:rsid w:val="00EB4A92"/>
    <w:rsid w:val="00EB4BFD"/>
    <w:rsid w:val="00EB4E2D"/>
    <w:rsid w:val="00EB5518"/>
    <w:rsid w:val="00EB561D"/>
    <w:rsid w:val="00EB58FB"/>
    <w:rsid w:val="00EB5F12"/>
    <w:rsid w:val="00EB5F4D"/>
    <w:rsid w:val="00EB6332"/>
    <w:rsid w:val="00EB678F"/>
    <w:rsid w:val="00EB68D4"/>
    <w:rsid w:val="00EB6A28"/>
    <w:rsid w:val="00EB6B65"/>
    <w:rsid w:val="00EB7072"/>
    <w:rsid w:val="00EB71CC"/>
    <w:rsid w:val="00EC0671"/>
    <w:rsid w:val="00EC0D96"/>
    <w:rsid w:val="00EC0E17"/>
    <w:rsid w:val="00EC114D"/>
    <w:rsid w:val="00EC1574"/>
    <w:rsid w:val="00EC171A"/>
    <w:rsid w:val="00EC171F"/>
    <w:rsid w:val="00EC1865"/>
    <w:rsid w:val="00EC1898"/>
    <w:rsid w:val="00EC1E74"/>
    <w:rsid w:val="00EC1F78"/>
    <w:rsid w:val="00EC1F94"/>
    <w:rsid w:val="00EC20A2"/>
    <w:rsid w:val="00EC2367"/>
    <w:rsid w:val="00EC268E"/>
    <w:rsid w:val="00EC2769"/>
    <w:rsid w:val="00EC2A53"/>
    <w:rsid w:val="00EC2AF0"/>
    <w:rsid w:val="00EC2B8D"/>
    <w:rsid w:val="00EC352B"/>
    <w:rsid w:val="00EC3680"/>
    <w:rsid w:val="00EC3BAE"/>
    <w:rsid w:val="00EC3BB6"/>
    <w:rsid w:val="00EC3BCB"/>
    <w:rsid w:val="00EC3F8C"/>
    <w:rsid w:val="00EC4C7F"/>
    <w:rsid w:val="00EC4CAB"/>
    <w:rsid w:val="00EC5386"/>
    <w:rsid w:val="00EC56B1"/>
    <w:rsid w:val="00EC5B8A"/>
    <w:rsid w:val="00EC5CAD"/>
    <w:rsid w:val="00EC6920"/>
    <w:rsid w:val="00EC6ACF"/>
    <w:rsid w:val="00EC6BA3"/>
    <w:rsid w:val="00EC6C01"/>
    <w:rsid w:val="00EC6DF2"/>
    <w:rsid w:val="00EC6FA4"/>
    <w:rsid w:val="00EC75BA"/>
    <w:rsid w:val="00EC7690"/>
    <w:rsid w:val="00EC76F4"/>
    <w:rsid w:val="00EC7A18"/>
    <w:rsid w:val="00EC7BDF"/>
    <w:rsid w:val="00EC7C47"/>
    <w:rsid w:val="00EC7FED"/>
    <w:rsid w:val="00ED042C"/>
    <w:rsid w:val="00ED0433"/>
    <w:rsid w:val="00ED0CA6"/>
    <w:rsid w:val="00ED1051"/>
    <w:rsid w:val="00ED11D9"/>
    <w:rsid w:val="00ED1274"/>
    <w:rsid w:val="00ED1447"/>
    <w:rsid w:val="00ED1A04"/>
    <w:rsid w:val="00ED21D0"/>
    <w:rsid w:val="00ED276D"/>
    <w:rsid w:val="00ED2E5C"/>
    <w:rsid w:val="00ED317E"/>
    <w:rsid w:val="00ED32D2"/>
    <w:rsid w:val="00ED3510"/>
    <w:rsid w:val="00ED3B79"/>
    <w:rsid w:val="00ED3EE3"/>
    <w:rsid w:val="00ED4540"/>
    <w:rsid w:val="00ED4678"/>
    <w:rsid w:val="00ED46E7"/>
    <w:rsid w:val="00ED4C0C"/>
    <w:rsid w:val="00ED4DAF"/>
    <w:rsid w:val="00ED514F"/>
    <w:rsid w:val="00ED523A"/>
    <w:rsid w:val="00ED5313"/>
    <w:rsid w:val="00ED6216"/>
    <w:rsid w:val="00ED67D5"/>
    <w:rsid w:val="00ED6868"/>
    <w:rsid w:val="00ED6B41"/>
    <w:rsid w:val="00ED6D01"/>
    <w:rsid w:val="00ED6D94"/>
    <w:rsid w:val="00ED6F7F"/>
    <w:rsid w:val="00ED74C0"/>
    <w:rsid w:val="00ED74D3"/>
    <w:rsid w:val="00ED7510"/>
    <w:rsid w:val="00ED76A8"/>
    <w:rsid w:val="00ED7D9C"/>
    <w:rsid w:val="00ED7F59"/>
    <w:rsid w:val="00EE01E7"/>
    <w:rsid w:val="00EE020A"/>
    <w:rsid w:val="00EE03C3"/>
    <w:rsid w:val="00EE03CE"/>
    <w:rsid w:val="00EE0501"/>
    <w:rsid w:val="00EE0629"/>
    <w:rsid w:val="00EE0AC4"/>
    <w:rsid w:val="00EE0E6D"/>
    <w:rsid w:val="00EE19CA"/>
    <w:rsid w:val="00EE1B0F"/>
    <w:rsid w:val="00EE3240"/>
    <w:rsid w:val="00EE36C9"/>
    <w:rsid w:val="00EE37E6"/>
    <w:rsid w:val="00EE38A1"/>
    <w:rsid w:val="00EE39CE"/>
    <w:rsid w:val="00EE3A60"/>
    <w:rsid w:val="00EE44C7"/>
    <w:rsid w:val="00EE456D"/>
    <w:rsid w:val="00EE4C09"/>
    <w:rsid w:val="00EE5410"/>
    <w:rsid w:val="00EE6104"/>
    <w:rsid w:val="00EE611C"/>
    <w:rsid w:val="00EE65D5"/>
    <w:rsid w:val="00EE77E2"/>
    <w:rsid w:val="00EE78FC"/>
    <w:rsid w:val="00EE7980"/>
    <w:rsid w:val="00EF0078"/>
    <w:rsid w:val="00EF0324"/>
    <w:rsid w:val="00EF0595"/>
    <w:rsid w:val="00EF061B"/>
    <w:rsid w:val="00EF06C0"/>
    <w:rsid w:val="00EF0ACE"/>
    <w:rsid w:val="00EF0BCF"/>
    <w:rsid w:val="00EF14CC"/>
    <w:rsid w:val="00EF17F4"/>
    <w:rsid w:val="00EF1DB3"/>
    <w:rsid w:val="00EF21D8"/>
    <w:rsid w:val="00EF2B4B"/>
    <w:rsid w:val="00EF34C8"/>
    <w:rsid w:val="00EF3561"/>
    <w:rsid w:val="00EF3759"/>
    <w:rsid w:val="00EF3921"/>
    <w:rsid w:val="00EF39E0"/>
    <w:rsid w:val="00EF3A11"/>
    <w:rsid w:val="00EF4006"/>
    <w:rsid w:val="00EF4263"/>
    <w:rsid w:val="00EF42E3"/>
    <w:rsid w:val="00EF44D0"/>
    <w:rsid w:val="00EF456A"/>
    <w:rsid w:val="00EF46A3"/>
    <w:rsid w:val="00EF4898"/>
    <w:rsid w:val="00EF48D4"/>
    <w:rsid w:val="00EF4BB4"/>
    <w:rsid w:val="00EF4DE7"/>
    <w:rsid w:val="00EF50C2"/>
    <w:rsid w:val="00EF57FC"/>
    <w:rsid w:val="00EF5A3B"/>
    <w:rsid w:val="00EF5CA5"/>
    <w:rsid w:val="00EF5DEF"/>
    <w:rsid w:val="00EF6335"/>
    <w:rsid w:val="00EF64C6"/>
    <w:rsid w:val="00EF673B"/>
    <w:rsid w:val="00EF68D2"/>
    <w:rsid w:val="00EF699D"/>
    <w:rsid w:val="00EF7562"/>
    <w:rsid w:val="00EF768C"/>
    <w:rsid w:val="00EF7779"/>
    <w:rsid w:val="00EF78E9"/>
    <w:rsid w:val="00EF7C4A"/>
    <w:rsid w:val="00EF7D60"/>
    <w:rsid w:val="00EF7FAB"/>
    <w:rsid w:val="00F00116"/>
    <w:rsid w:val="00F0019A"/>
    <w:rsid w:val="00F00490"/>
    <w:rsid w:val="00F00ADA"/>
    <w:rsid w:val="00F00C32"/>
    <w:rsid w:val="00F00C38"/>
    <w:rsid w:val="00F00DE3"/>
    <w:rsid w:val="00F0108E"/>
    <w:rsid w:val="00F0129B"/>
    <w:rsid w:val="00F02231"/>
    <w:rsid w:val="00F02363"/>
    <w:rsid w:val="00F02642"/>
    <w:rsid w:val="00F026B0"/>
    <w:rsid w:val="00F03192"/>
    <w:rsid w:val="00F034DB"/>
    <w:rsid w:val="00F0438A"/>
    <w:rsid w:val="00F0458E"/>
    <w:rsid w:val="00F045AB"/>
    <w:rsid w:val="00F046D1"/>
    <w:rsid w:val="00F04875"/>
    <w:rsid w:val="00F04A2A"/>
    <w:rsid w:val="00F04E95"/>
    <w:rsid w:val="00F05788"/>
    <w:rsid w:val="00F05868"/>
    <w:rsid w:val="00F059F3"/>
    <w:rsid w:val="00F05A51"/>
    <w:rsid w:val="00F05B3A"/>
    <w:rsid w:val="00F05CC3"/>
    <w:rsid w:val="00F06029"/>
    <w:rsid w:val="00F0622D"/>
    <w:rsid w:val="00F064C8"/>
    <w:rsid w:val="00F067D8"/>
    <w:rsid w:val="00F06892"/>
    <w:rsid w:val="00F06E17"/>
    <w:rsid w:val="00F07317"/>
    <w:rsid w:val="00F07396"/>
    <w:rsid w:val="00F075BA"/>
    <w:rsid w:val="00F076C6"/>
    <w:rsid w:val="00F07832"/>
    <w:rsid w:val="00F07BEB"/>
    <w:rsid w:val="00F07D13"/>
    <w:rsid w:val="00F1041A"/>
    <w:rsid w:val="00F1063D"/>
    <w:rsid w:val="00F109CC"/>
    <w:rsid w:val="00F10B3B"/>
    <w:rsid w:val="00F10C21"/>
    <w:rsid w:val="00F10EC9"/>
    <w:rsid w:val="00F10FC8"/>
    <w:rsid w:val="00F113F7"/>
    <w:rsid w:val="00F11545"/>
    <w:rsid w:val="00F11943"/>
    <w:rsid w:val="00F11C4D"/>
    <w:rsid w:val="00F11CAD"/>
    <w:rsid w:val="00F1210B"/>
    <w:rsid w:val="00F12B7B"/>
    <w:rsid w:val="00F13094"/>
    <w:rsid w:val="00F13311"/>
    <w:rsid w:val="00F1356E"/>
    <w:rsid w:val="00F13941"/>
    <w:rsid w:val="00F13E3D"/>
    <w:rsid w:val="00F13E86"/>
    <w:rsid w:val="00F13F52"/>
    <w:rsid w:val="00F1407A"/>
    <w:rsid w:val="00F1425C"/>
    <w:rsid w:val="00F143C3"/>
    <w:rsid w:val="00F14767"/>
    <w:rsid w:val="00F14A19"/>
    <w:rsid w:val="00F14B0B"/>
    <w:rsid w:val="00F14F56"/>
    <w:rsid w:val="00F15207"/>
    <w:rsid w:val="00F156E0"/>
    <w:rsid w:val="00F15A37"/>
    <w:rsid w:val="00F15C15"/>
    <w:rsid w:val="00F15D11"/>
    <w:rsid w:val="00F15E20"/>
    <w:rsid w:val="00F16045"/>
    <w:rsid w:val="00F16D2B"/>
    <w:rsid w:val="00F17062"/>
    <w:rsid w:val="00F17377"/>
    <w:rsid w:val="00F1749D"/>
    <w:rsid w:val="00F200C5"/>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57C"/>
    <w:rsid w:val="00F24660"/>
    <w:rsid w:val="00F247CC"/>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C60"/>
    <w:rsid w:val="00F26D82"/>
    <w:rsid w:val="00F270BC"/>
    <w:rsid w:val="00F2732D"/>
    <w:rsid w:val="00F27679"/>
    <w:rsid w:val="00F27801"/>
    <w:rsid w:val="00F27E01"/>
    <w:rsid w:val="00F307DC"/>
    <w:rsid w:val="00F30975"/>
    <w:rsid w:val="00F30A46"/>
    <w:rsid w:val="00F30CD2"/>
    <w:rsid w:val="00F31032"/>
    <w:rsid w:val="00F31525"/>
    <w:rsid w:val="00F31612"/>
    <w:rsid w:val="00F319D9"/>
    <w:rsid w:val="00F31B21"/>
    <w:rsid w:val="00F3249F"/>
    <w:rsid w:val="00F326F1"/>
    <w:rsid w:val="00F327DB"/>
    <w:rsid w:val="00F32C9A"/>
    <w:rsid w:val="00F33418"/>
    <w:rsid w:val="00F336F5"/>
    <w:rsid w:val="00F33990"/>
    <w:rsid w:val="00F345FD"/>
    <w:rsid w:val="00F34708"/>
    <w:rsid w:val="00F35020"/>
    <w:rsid w:val="00F3527C"/>
    <w:rsid w:val="00F3577B"/>
    <w:rsid w:val="00F35827"/>
    <w:rsid w:val="00F35ACF"/>
    <w:rsid w:val="00F35F25"/>
    <w:rsid w:val="00F36197"/>
    <w:rsid w:val="00F36349"/>
    <w:rsid w:val="00F36DD5"/>
    <w:rsid w:val="00F37899"/>
    <w:rsid w:val="00F37B35"/>
    <w:rsid w:val="00F37D12"/>
    <w:rsid w:val="00F40681"/>
    <w:rsid w:val="00F408E4"/>
    <w:rsid w:val="00F40E7D"/>
    <w:rsid w:val="00F411BB"/>
    <w:rsid w:val="00F41648"/>
    <w:rsid w:val="00F41B1F"/>
    <w:rsid w:val="00F424DA"/>
    <w:rsid w:val="00F428F7"/>
    <w:rsid w:val="00F42B88"/>
    <w:rsid w:val="00F42F60"/>
    <w:rsid w:val="00F43380"/>
    <w:rsid w:val="00F43BF1"/>
    <w:rsid w:val="00F43C39"/>
    <w:rsid w:val="00F43CE1"/>
    <w:rsid w:val="00F440B9"/>
    <w:rsid w:val="00F441ED"/>
    <w:rsid w:val="00F444A8"/>
    <w:rsid w:val="00F44850"/>
    <w:rsid w:val="00F44D82"/>
    <w:rsid w:val="00F44ED7"/>
    <w:rsid w:val="00F44F0A"/>
    <w:rsid w:val="00F457D7"/>
    <w:rsid w:val="00F45D8A"/>
    <w:rsid w:val="00F46193"/>
    <w:rsid w:val="00F4654A"/>
    <w:rsid w:val="00F46709"/>
    <w:rsid w:val="00F46E56"/>
    <w:rsid w:val="00F4770B"/>
    <w:rsid w:val="00F47C1C"/>
    <w:rsid w:val="00F47C7C"/>
    <w:rsid w:val="00F50538"/>
    <w:rsid w:val="00F50CB9"/>
    <w:rsid w:val="00F510AA"/>
    <w:rsid w:val="00F5118B"/>
    <w:rsid w:val="00F511F9"/>
    <w:rsid w:val="00F51739"/>
    <w:rsid w:val="00F51866"/>
    <w:rsid w:val="00F52209"/>
    <w:rsid w:val="00F52864"/>
    <w:rsid w:val="00F5294C"/>
    <w:rsid w:val="00F52BE8"/>
    <w:rsid w:val="00F52E45"/>
    <w:rsid w:val="00F534BC"/>
    <w:rsid w:val="00F53829"/>
    <w:rsid w:val="00F54249"/>
    <w:rsid w:val="00F54825"/>
    <w:rsid w:val="00F54E7F"/>
    <w:rsid w:val="00F54E86"/>
    <w:rsid w:val="00F54EBF"/>
    <w:rsid w:val="00F556CA"/>
    <w:rsid w:val="00F558B7"/>
    <w:rsid w:val="00F55AA1"/>
    <w:rsid w:val="00F56498"/>
    <w:rsid w:val="00F565E6"/>
    <w:rsid w:val="00F56690"/>
    <w:rsid w:val="00F56F2F"/>
    <w:rsid w:val="00F57155"/>
    <w:rsid w:val="00F5729E"/>
    <w:rsid w:val="00F578D8"/>
    <w:rsid w:val="00F57D7C"/>
    <w:rsid w:val="00F6023E"/>
    <w:rsid w:val="00F60919"/>
    <w:rsid w:val="00F60B1D"/>
    <w:rsid w:val="00F60DBE"/>
    <w:rsid w:val="00F6132E"/>
    <w:rsid w:val="00F613D7"/>
    <w:rsid w:val="00F61AF7"/>
    <w:rsid w:val="00F61DCC"/>
    <w:rsid w:val="00F61F55"/>
    <w:rsid w:val="00F61F86"/>
    <w:rsid w:val="00F620B8"/>
    <w:rsid w:val="00F62210"/>
    <w:rsid w:val="00F62526"/>
    <w:rsid w:val="00F62942"/>
    <w:rsid w:val="00F62AA0"/>
    <w:rsid w:val="00F62C67"/>
    <w:rsid w:val="00F631D8"/>
    <w:rsid w:val="00F635D8"/>
    <w:rsid w:val="00F638D8"/>
    <w:rsid w:val="00F63BDB"/>
    <w:rsid w:val="00F64058"/>
    <w:rsid w:val="00F643AF"/>
    <w:rsid w:val="00F64BB2"/>
    <w:rsid w:val="00F64C1E"/>
    <w:rsid w:val="00F65222"/>
    <w:rsid w:val="00F65B3F"/>
    <w:rsid w:val="00F65BAE"/>
    <w:rsid w:val="00F65D61"/>
    <w:rsid w:val="00F65DC6"/>
    <w:rsid w:val="00F65E6D"/>
    <w:rsid w:val="00F65EC1"/>
    <w:rsid w:val="00F66FD8"/>
    <w:rsid w:val="00F67015"/>
    <w:rsid w:val="00F67051"/>
    <w:rsid w:val="00F678B7"/>
    <w:rsid w:val="00F67EFE"/>
    <w:rsid w:val="00F67F54"/>
    <w:rsid w:val="00F67FE7"/>
    <w:rsid w:val="00F70758"/>
    <w:rsid w:val="00F71174"/>
    <w:rsid w:val="00F712DB"/>
    <w:rsid w:val="00F71E90"/>
    <w:rsid w:val="00F725EB"/>
    <w:rsid w:val="00F72834"/>
    <w:rsid w:val="00F72DD2"/>
    <w:rsid w:val="00F73001"/>
    <w:rsid w:val="00F731A1"/>
    <w:rsid w:val="00F738D5"/>
    <w:rsid w:val="00F73B6D"/>
    <w:rsid w:val="00F73CBD"/>
    <w:rsid w:val="00F73D45"/>
    <w:rsid w:val="00F73F26"/>
    <w:rsid w:val="00F7429F"/>
    <w:rsid w:val="00F7489B"/>
    <w:rsid w:val="00F74BE9"/>
    <w:rsid w:val="00F74DE8"/>
    <w:rsid w:val="00F74EF6"/>
    <w:rsid w:val="00F74FD3"/>
    <w:rsid w:val="00F751F1"/>
    <w:rsid w:val="00F75665"/>
    <w:rsid w:val="00F75F8D"/>
    <w:rsid w:val="00F75FCD"/>
    <w:rsid w:val="00F7624A"/>
    <w:rsid w:val="00F76320"/>
    <w:rsid w:val="00F76928"/>
    <w:rsid w:val="00F76CB3"/>
    <w:rsid w:val="00F770A1"/>
    <w:rsid w:val="00F773AF"/>
    <w:rsid w:val="00F7758D"/>
    <w:rsid w:val="00F77E7F"/>
    <w:rsid w:val="00F77E97"/>
    <w:rsid w:val="00F8037F"/>
    <w:rsid w:val="00F80FC1"/>
    <w:rsid w:val="00F812AE"/>
    <w:rsid w:val="00F81345"/>
    <w:rsid w:val="00F816A0"/>
    <w:rsid w:val="00F81849"/>
    <w:rsid w:val="00F81A82"/>
    <w:rsid w:val="00F81AAF"/>
    <w:rsid w:val="00F81B76"/>
    <w:rsid w:val="00F81D4F"/>
    <w:rsid w:val="00F820D6"/>
    <w:rsid w:val="00F8235D"/>
    <w:rsid w:val="00F8249F"/>
    <w:rsid w:val="00F8274F"/>
    <w:rsid w:val="00F82873"/>
    <w:rsid w:val="00F82DE0"/>
    <w:rsid w:val="00F83B56"/>
    <w:rsid w:val="00F843DE"/>
    <w:rsid w:val="00F84420"/>
    <w:rsid w:val="00F8482B"/>
    <w:rsid w:val="00F84DF3"/>
    <w:rsid w:val="00F84FFA"/>
    <w:rsid w:val="00F8547A"/>
    <w:rsid w:val="00F854AD"/>
    <w:rsid w:val="00F85551"/>
    <w:rsid w:val="00F855CF"/>
    <w:rsid w:val="00F85998"/>
    <w:rsid w:val="00F85D22"/>
    <w:rsid w:val="00F85F1F"/>
    <w:rsid w:val="00F86DC3"/>
    <w:rsid w:val="00F86FEB"/>
    <w:rsid w:val="00F8748C"/>
    <w:rsid w:val="00F8782B"/>
    <w:rsid w:val="00F90537"/>
    <w:rsid w:val="00F90647"/>
    <w:rsid w:val="00F90C2F"/>
    <w:rsid w:val="00F91510"/>
    <w:rsid w:val="00F91BB8"/>
    <w:rsid w:val="00F91E56"/>
    <w:rsid w:val="00F9267C"/>
    <w:rsid w:val="00F92775"/>
    <w:rsid w:val="00F927C5"/>
    <w:rsid w:val="00F92DB5"/>
    <w:rsid w:val="00F9309B"/>
    <w:rsid w:val="00F93183"/>
    <w:rsid w:val="00F9319E"/>
    <w:rsid w:val="00F931EE"/>
    <w:rsid w:val="00F94198"/>
    <w:rsid w:val="00F9438B"/>
    <w:rsid w:val="00F94C08"/>
    <w:rsid w:val="00F958A6"/>
    <w:rsid w:val="00F962E4"/>
    <w:rsid w:val="00F9638D"/>
    <w:rsid w:val="00F963C6"/>
    <w:rsid w:val="00F9656A"/>
    <w:rsid w:val="00F96946"/>
    <w:rsid w:val="00F96D33"/>
    <w:rsid w:val="00F97315"/>
    <w:rsid w:val="00F974E7"/>
    <w:rsid w:val="00F97914"/>
    <w:rsid w:val="00F9792D"/>
    <w:rsid w:val="00F97E4B"/>
    <w:rsid w:val="00F97FFE"/>
    <w:rsid w:val="00FA04FF"/>
    <w:rsid w:val="00FA0681"/>
    <w:rsid w:val="00FA06D2"/>
    <w:rsid w:val="00FA1255"/>
    <w:rsid w:val="00FA1412"/>
    <w:rsid w:val="00FA14CC"/>
    <w:rsid w:val="00FA186B"/>
    <w:rsid w:val="00FA1BEA"/>
    <w:rsid w:val="00FA27FF"/>
    <w:rsid w:val="00FA2B23"/>
    <w:rsid w:val="00FA348A"/>
    <w:rsid w:val="00FA38DD"/>
    <w:rsid w:val="00FA3A0F"/>
    <w:rsid w:val="00FA3AD9"/>
    <w:rsid w:val="00FA3C9B"/>
    <w:rsid w:val="00FA3F3C"/>
    <w:rsid w:val="00FA3F43"/>
    <w:rsid w:val="00FA40DA"/>
    <w:rsid w:val="00FA438B"/>
    <w:rsid w:val="00FA4749"/>
    <w:rsid w:val="00FA5675"/>
    <w:rsid w:val="00FA57B6"/>
    <w:rsid w:val="00FA5BA5"/>
    <w:rsid w:val="00FA5DEF"/>
    <w:rsid w:val="00FA6005"/>
    <w:rsid w:val="00FA61F1"/>
    <w:rsid w:val="00FA6429"/>
    <w:rsid w:val="00FA6662"/>
    <w:rsid w:val="00FA6BD9"/>
    <w:rsid w:val="00FA6E39"/>
    <w:rsid w:val="00FA7190"/>
    <w:rsid w:val="00FA7976"/>
    <w:rsid w:val="00FA7A79"/>
    <w:rsid w:val="00FA7B46"/>
    <w:rsid w:val="00FA7FF4"/>
    <w:rsid w:val="00FB0106"/>
    <w:rsid w:val="00FB01BC"/>
    <w:rsid w:val="00FB0535"/>
    <w:rsid w:val="00FB0A11"/>
    <w:rsid w:val="00FB0ED4"/>
    <w:rsid w:val="00FB0FA0"/>
    <w:rsid w:val="00FB1947"/>
    <w:rsid w:val="00FB195E"/>
    <w:rsid w:val="00FB1EDE"/>
    <w:rsid w:val="00FB2149"/>
    <w:rsid w:val="00FB2210"/>
    <w:rsid w:val="00FB24FC"/>
    <w:rsid w:val="00FB2B42"/>
    <w:rsid w:val="00FB2D5A"/>
    <w:rsid w:val="00FB38EA"/>
    <w:rsid w:val="00FB3992"/>
    <w:rsid w:val="00FB39C5"/>
    <w:rsid w:val="00FB3EAD"/>
    <w:rsid w:val="00FB4A5D"/>
    <w:rsid w:val="00FB4AEC"/>
    <w:rsid w:val="00FB4CC2"/>
    <w:rsid w:val="00FB4FC6"/>
    <w:rsid w:val="00FB51C1"/>
    <w:rsid w:val="00FB56E3"/>
    <w:rsid w:val="00FB583F"/>
    <w:rsid w:val="00FB5971"/>
    <w:rsid w:val="00FB5ACD"/>
    <w:rsid w:val="00FB630D"/>
    <w:rsid w:val="00FB6E3A"/>
    <w:rsid w:val="00FB6F13"/>
    <w:rsid w:val="00FB786B"/>
    <w:rsid w:val="00FB7EA2"/>
    <w:rsid w:val="00FC04D8"/>
    <w:rsid w:val="00FC0936"/>
    <w:rsid w:val="00FC0AF2"/>
    <w:rsid w:val="00FC11E4"/>
    <w:rsid w:val="00FC187D"/>
    <w:rsid w:val="00FC193B"/>
    <w:rsid w:val="00FC1A2B"/>
    <w:rsid w:val="00FC1A97"/>
    <w:rsid w:val="00FC1CFD"/>
    <w:rsid w:val="00FC227F"/>
    <w:rsid w:val="00FC27B0"/>
    <w:rsid w:val="00FC340B"/>
    <w:rsid w:val="00FC3586"/>
    <w:rsid w:val="00FC3BE3"/>
    <w:rsid w:val="00FC455C"/>
    <w:rsid w:val="00FC478D"/>
    <w:rsid w:val="00FC479C"/>
    <w:rsid w:val="00FC48D3"/>
    <w:rsid w:val="00FC53F1"/>
    <w:rsid w:val="00FC56D1"/>
    <w:rsid w:val="00FC56D6"/>
    <w:rsid w:val="00FC5A33"/>
    <w:rsid w:val="00FC6093"/>
    <w:rsid w:val="00FC6492"/>
    <w:rsid w:val="00FC6849"/>
    <w:rsid w:val="00FC69AB"/>
    <w:rsid w:val="00FC6E94"/>
    <w:rsid w:val="00FC7239"/>
    <w:rsid w:val="00FC7263"/>
    <w:rsid w:val="00FC78A0"/>
    <w:rsid w:val="00FC7CA9"/>
    <w:rsid w:val="00FD00A3"/>
    <w:rsid w:val="00FD0715"/>
    <w:rsid w:val="00FD0AD3"/>
    <w:rsid w:val="00FD0E30"/>
    <w:rsid w:val="00FD15D7"/>
    <w:rsid w:val="00FD1A07"/>
    <w:rsid w:val="00FD1A32"/>
    <w:rsid w:val="00FD1A7F"/>
    <w:rsid w:val="00FD2047"/>
    <w:rsid w:val="00FD20FE"/>
    <w:rsid w:val="00FD2432"/>
    <w:rsid w:val="00FD262C"/>
    <w:rsid w:val="00FD2A24"/>
    <w:rsid w:val="00FD2D9E"/>
    <w:rsid w:val="00FD310C"/>
    <w:rsid w:val="00FD3187"/>
    <w:rsid w:val="00FD39BD"/>
    <w:rsid w:val="00FD40EF"/>
    <w:rsid w:val="00FD4356"/>
    <w:rsid w:val="00FD4459"/>
    <w:rsid w:val="00FD5141"/>
    <w:rsid w:val="00FD51C7"/>
    <w:rsid w:val="00FD59FF"/>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D64"/>
    <w:rsid w:val="00FE135E"/>
    <w:rsid w:val="00FE1820"/>
    <w:rsid w:val="00FE1FD5"/>
    <w:rsid w:val="00FE1FFE"/>
    <w:rsid w:val="00FE208C"/>
    <w:rsid w:val="00FE265E"/>
    <w:rsid w:val="00FE27DB"/>
    <w:rsid w:val="00FE286E"/>
    <w:rsid w:val="00FE2CF6"/>
    <w:rsid w:val="00FE2DC2"/>
    <w:rsid w:val="00FE30D0"/>
    <w:rsid w:val="00FE3798"/>
    <w:rsid w:val="00FE3BA7"/>
    <w:rsid w:val="00FE3C28"/>
    <w:rsid w:val="00FE467F"/>
    <w:rsid w:val="00FE48DD"/>
    <w:rsid w:val="00FE4A33"/>
    <w:rsid w:val="00FE4BD3"/>
    <w:rsid w:val="00FE4E90"/>
    <w:rsid w:val="00FE5192"/>
    <w:rsid w:val="00FE51A0"/>
    <w:rsid w:val="00FE51AB"/>
    <w:rsid w:val="00FE5226"/>
    <w:rsid w:val="00FE541D"/>
    <w:rsid w:val="00FE57EA"/>
    <w:rsid w:val="00FE5D0A"/>
    <w:rsid w:val="00FE64F0"/>
    <w:rsid w:val="00FE6E0D"/>
    <w:rsid w:val="00FE7239"/>
    <w:rsid w:val="00FE74C6"/>
    <w:rsid w:val="00FE7AC0"/>
    <w:rsid w:val="00FE7B75"/>
    <w:rsid w:val="00FF0001"/>
    <w:rsid w:val="00FF02D5"/>
    <w:rsid w:val="00FF0528"/>
    <w:rsid w:val="00FF0562"/>
    <w:rsid w:val="00FF05D5"/>
    <w:rsid w:val="00FF08E3"/>
    <w:rsid w:val="00FF09F6"/>
    <w:rsid w:val="00FF0B4A"/>
    <w:rsid w:val="00FF0BD2"/>
    <w:rsid w:val="00FF0C7D"/>
    <w:rsid w:val="00FF1187"/>
    <w:rsid w:val="00FF1388"/>
    <w:rsid w:val="00FF156A"/>
    <w:rsid w:val="00FF1AC3"/>
    <w:rsid w:val="00FF1B0A"/>
    <w:rsid w:val="00FF1E1D"/>
    <w:rsid w:val="00FF2241"/>
    <w:rsid w:val="00FF2511"/>
    <w:rsid w:val="00FF274C"/>
    <w:rsid w:val="00FF2C8A"/>
    <w:rsid w:val="00FF2C8E"/>
    <w:rsid w:val="00FF2F23"/>
    <w:rsid w:val="00FF32B8"/>
    <w:rsid w:val="00FF3728"/>
    <w:rsid w:val="00FF3D27"/>
    <w:rsid w:val="00FF3F9C"/>
    <w:rsid w:val="00FF41AF"/>
    <w:rsid w:val="00FF41E6"/>
    <w:rsid w:val="00FF4356"/>
    <w:rsid w:val="00FF4586"/>
    <w:rsid w:val="00FF49FC"/>
    <w:rsid w:val="00FF4CAD"/>
    <w:rsid w:val="00FF531B"/>
    <w:rsid w:val="00FF5AF6"/>
    <w:rsid w:val="00FF64CC"/>
    <w:rsid w:val="00FF67D8"/>
    <w:rsid w:val="00FF70F9"/>
    <w:rsid w:val="00FF72A1"/>
    <w:rsid w:val="00FF74A5"/>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F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1"/>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23"/>
      </w:numPr>
    </w:pPr>
  </w:style>
  <w:style w:type="character" w:customStyle="1" w:styleId="shorttext">
    <w:name w:val="short_text"/>
    <w:rsid w:val="00ED76A8"/>
  </w:style>
  <w:style w:type="paragraph" w:customStyle="1" w:styleId="font5">
    <w:name w:val="font5"/>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534805"/>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534805"/>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534805"/>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534805"/>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534805"/>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534805"/>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534805"/>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534805"/>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534805"/>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534805"/>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534805"/>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534805"/>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534805"/>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534805"/>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534805"/>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534805"/>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534805"/>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534805"/>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534805"/>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534805"/>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s>
</file>

<file path=word/webSettings.xml><?xml version="1.0" encoding="utf-8"?>
<w:webSettings xmlns:r="http://schemas.openxmlformats.org/officeDocument/2006/relationships" xmlns:w="http://schemas.openxmlformats.org/wordprocessingml/2006/main">
  <w:divs>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12812637">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640036461">
      <w:bodyDiv w:val="1"/>
      <w:marLeft w:val="0"/>
      <w:marRight w:val="0"/>
      <w:marTop w:val="0"/>
      <w:marBottom w:val="0"/>
      <w:divBdr>
        <w:top w:val="none" w:sz="0" w:space="0" w:color="auto"/>
        <w:left w:val="none" w:sz="0" w:space="0" w:color="auto"/>
        <w:bottom w:val="none" w:sz="0" w:space="0" w:color="auto"/>
        <w:right w:val="none" w:sz="0" w:space="0" w:color="auto"/>
      </w:divBdr>
    </w:div>
    <w:div w:id="654651658">
      <w:bodyDiv w:val="1"/>
      <w:marLeft w:val="0"/>
      <w:marRight w:val="0"/>
      <w:marTop w:val="0"/>
      <w:marBottom w:val="0"/>
      <w:divBdr>
        <w:top w:val="none" w:sz="0" w:space="0" w:color="auto"/>
        <w:left w:val="none" w:sz="0" w:space="0" w:color="auto"/>
        <w:bottom w:val="none" w:sz="0" w:space="0" w:color="auto"/>
        <w:right w:val="none" w:sz="0" w:space="0" w:color="auto"/>
      </w:divBdr>
    </w:div>
    <w:div w:id="665784338">
      <w:bodyDiv w:val="1"/>
      <w:marLeft w:val="0"/>
      <w:marRight w:val="0"/>
      <w:marTop w:val="0"/>
      <w:marBottom w:val="0"/>
      <w:divBdr>
        <w:top w:val="none" w:sz="0" w:space="0" w:color="auto"/>
        <w:left w:val="none" w:sz="0" w:space="0" w:color="auto"/>
        <w:bottom w:val="none" w:sz="0" w:space="0" w:color="auto"/>
        <w:right w:val="none" w:sz="0" w:space="0" w:color="auto"/>
      </w:divBdr>
    </w:div>
    <w:div w:id="706609428">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03759383">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45397076">
      <w:bodyDiv w:val="1"/>
      <w:marLeft w:val="0"/>
      <w:marRight w:val="0"/>
      <w:marTop w:val="0"/>
      <w:marBottom w:val="0"/>
      <w:divBdr>
        <w:top w:val="none" w:sz="0" w:space="0" w:color="auto"/>
        <w:left w:val="none" w:sz="0" w:space="0" w:color="auto"/>
        <w:bottom w:val="none" w:sz="0" w:space="0" w:color="auto"/>
        <w:right w:val="none" w:sz="0" w:space="0" w:color="auto"/>
      </w:divBdr>
    </w:div>
    <w:div w:id="1420062797">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815021860">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2022858259">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 w:id="2108192223">
      <w:bodyDiv w:val="1"/>
      <w:marLeft w:val="0"/>
      <w:marRight w:val="0"/>
      <w:marTop w:val="0"/>
      <w:marBottom w:val="0"/>
      <w:divBdr>
        <w:top w:val="none" w:sz="0" w:space="0" w:color="auto"/>
        <w:left w:val="none" w:sz="0" w:space="0" w:color="auto"/>
        <w:bottom w:val="none" w:sz="0" w:space="0" w:color="auto"/>
        <w:right w:val="none" w:sz="0" w:space="0" w:color="auto"/>
      </w:divBdr>
    </w:div>
    <w:div w:id="212784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0C2AB-E17C-4428-AB76-2DE0405D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81</Pages>
  <Words>24501</Words>
  <Characters>139662</Characters>
  <Application>Microsoft Office Word</Application>
  <DocSecurity>0</DocSecurity>
  <Lines>1163</Lines>
  <Paragraphs>327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163836</CharactersWithSpaces>
  <SharedDoc>false</SharedDoc>
  <HLinks>
    <vt:vector size="6" baseType="variant">
      <vt:variant>
        <vt:i4>917514</vt:i4>
      </vt:variant>
      <vt:variant>
        <vt:i4>0</vt:i4>
      </vt:variant>
      <vt:variant>
        <vt:i4>0</vt:i4>
      </vt:variant>
      <vt:variant>
        <vt:i4>5</vt:i4>
      </vt:variant>
      <vt:variant>
        <vt:lpwstr>https://www.google.co.th/url?sa=t&amp;rct=j&amp;q=&amp;esrc=s&amp;source=web&amp;cd=2&amp;cad=rja&amp;uact=8&amp;ved=0ahUKEwis0cqcjZ7LAhXHwo4KHc8PB4AQFggiMAE&amp;url=https%3A%2F%2Ffoursquare.com%2Fv%2Fi-generation-coltd%2F527c6054498e1209c83fab7b&amp;usg=AFQjCNH6WVo49NPtnKt0Rk7brr3pK765C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Administrater</cp:lastModifiedBy>
  <cp:revision>33</cp:revision>
  <cp:lastPrinted>2017-02-28T02:41:00Z</cp:lastPrinted>
  <dcterms:created xsi:type="dcterms:W3CDTF">2017-02-26T11:23:00Z</dcterms:created>
  <dcterms:modified xsi:type="dcterms:W3CDTF">2017-02-28T02:42:00Z</dcterms:modified>
</cp:coreProperties>
</file>