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3CC0983D" w14:textId="77777777" w:rsidR="00045E6E" w:rsidRPr="00595DF5" w:rsidRDefault="00C940FB" w:rsidP="00206D92">
            <w:pPr>
              <w:widowControl w:val="0"/>
              <w:spacing w:line="380" w:lineRule="exact"/>
              <w:rPr>
                <w:rFonts w:ascii="Angsana New" w:hAnsi="Angsana New"/>
                <w:sz w:val="34"/>
                <w:szCs w:val="34"/>
              </w:rPr>
            </w:pPr>
            <w:proofErr w:type="spellStart"/>
            <w:r w:rsidRPr="00595DF5">
              <w:rPr>
                <w:rFonts w:hAnsi="Times New Roman"/>
                <w:sz w:val="28"/>
              </w:rPr>
              <w:t>Patum</w:t>
            </w:r>
            <w:proofErr w:type="spellEnd"/>
            <w:r w:rsidRPr="00595DF5">
              <w:rPr>
                <w:rFonts w:hAnsi="Times New Roman"/>
                <w:sz w:val="28"/>
              </w:rPr>
              <w:t xml:space="preserve"> Rice Mill and Granary Public Company Limited</w:t>
            </w:r>
          </w:p>
          <w:p w14:paraId="439D218B" w14:textId="77777777" w:rsidR="00C940FB" w:rsidRPr="00595DF5" w:rsidRDefault="00C940FB" w:rsidP="00206D92">
            <w:pPr>
              <w:widowControl w:val="0"/>
              <w:spacing w:line="380" w:lineRule="exact"/>
              <w:rPr>
                <w:rFonts w:ascii="Angsana New" w:hAnsi="Angsana New"/>
                <w:sz w:val="34"/>
                <w:szCs w:val="34"/>
              </w:rPr>
            </w:pPr>
            <w:r w:rsidRPr="00595DF5">
              <w:rPr>
                <w:rFonts w:hAnsi="Times New Roman"/>
                <w:sz w:val="28"/>
              </w:rPr>
              <w:t xml:space="preserve">and </w:t>
            </w:r>
            <w:r w:rsidR="007E27C2" w:rsidRPr="00595DF5">
              <w:rPr>
                <w:rFonts w:hAnsi="Times New Roman"/>
                <w:sz w:val="28"/>
              </w:rPr>
              <w:t xml:space="preserve">its </w:t>
            </w:r>
            <w:r w:rsidRPr="00595DF5">
              <w:rPr>
                <w:rFonts w:hAnsi="Times New Roman"/>
                <w:sz w:val="28"/>
              </w:rPr>
              <w:t>subsidiaries</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77777777" w:rsidR="00C940FB" w:rsidRPr="00770620" w:rsidRDefault="006B4069" w:rsidP="006B4069">
            <w:pPr>
              <w:widowControl w:val="0"/>
              <w:spacing w:line="380" w:lineRule="exact"/>
              <w:rPr>
                <w:rFonts w:ascii="Angsana New" w:hAnsi="Angsana New"/>
                <w:spacing w:val="-6"/>
                <w:sz w:val="36"/>
                <w:szCs w:val="36"/>
              </w:rPr>
            </w:pPr>
            <w:r>
              <w:rPr>
                <w:rFonts w:hAnsi="Times New Roman"/>
                <w:sz w:val="28"/>
              </w:rPr>
              <w:t>For the three-month period ended</w:t>
            </w:r>
            <w:r w:rsidR="00C37DDB">
              <w:rPr>
                <w:rFonts w:hAnsi="Times New Roman"/>
                <w:sz w:val="28"/>
              </w:rPr>
              <w:t xml:space="preserve"> </w:t>
            </w:r>
            <w:r w:rsidR="00C37DDB">
              <w:rPr>
                <w:rFonts w:hAnsi="Times New Roman"/>
                <w:spacing w:val="-6"/>
                <w:sz w:val="28"/>
              </w:rPr>
              <w:t>31 March 2020</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6958B3">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4EF223D2" w14:textId="77777777" w:rsidR="006958B3" w:rsidRPr="00D35CF6" w:rsidRDefault="006958B3" w:rsidP="006958B3">
      <w:pPr>
        <w:spacing w:line="380" w:lineRule="exact"/>
        <w:jc w:val="both"/>
        <w:rPr>
          <w:rFonts w:ascii="Arial" w:hAnsi="Arial"/>
          <w:sz w:val="22"/>
          <w:szCs w:val="22"/>
        </w:rPr>
      </w:pPr>
      <w:r w:rsidRPr="00D35CF6">
        <w:rPr>
          <w:rFonts w:ascii="Arial" w:hAnsi="Arial"/>
          <w:sz w:val="22"/>
          <w:szCs w:val="22"/>
        </w:rPr>
        <w:t xml:space="preserve">To the Shareholders of </w:t>
      </w:r>
      <w:proofErr w:type="spellStart"/>
      <w:r w:rsidRPr="00D35CF6">
        <w:rPr>
          <w:rFonts w:ascii="Arial" w:hAnsi="Arial"/>
          <w:sz w:val="22"/>
          <w:szCs w:val="22"/>
        </w:rPr>
        <w:t>Patum</w:t>
      </w:r>
      <w:proofErr w:type="spellEnd"/>
      <w:r w:rsidRPr="00D35CF6">
        <w:rPr>
          <w:rFonts w:ascii="Arial" w:hAnsi="Arial"/>
          <w:sz w:val="22"/>
          <w:szCs w:val="22"/>
        </w:rPr>
        <w:t xml:space="preserve"> Rice Mill and Granary Public Company Limited</w:t>
      </w:r>
    </w:p>
    <w:p w14:paraId="3A55072E" w14:textId="77777777" w:rsidR="006958B3" w:rsidRPr="00D31798" w:rsidRDefault="006958B3" w:rsidP="006958B3">
      <w:pPr>
        <w:spacing w:before="240" w:after="8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proofErr w:type="spellStart"/>
      <w:r w:rsidRPr="00D31798">
        <w:rPr>
          <w:rFonts w:ascii="Arial" w:hAnsi="Arial" w:cs="Arial"/>
          <w:sz w:val="22"/>
          <w:szCs w:val="22"/>
        </w:rPr>
        <w:t>Patum</w:t>
      </w:r>
      <w:proofErr w:type="spellEnd"/>
      <w:r w:rsidRPr="00D31798">
        <w:rPr>
          <w:rFonts w:ascii="Arial" w:hAnsi="Arial" w:cs="Arial"/>
          <w:sz w:val="22"/>
          <w:szCs w:val="22"/>
        </w:rPr>
        <w:t xml:space="preserve"> Rice Mill and Granary Public Company Limited and its subsidiaries as at </w:t>
      </w:r>
      <w:r w:rsidR="00C37DDB">
        <w:rPr>
          <w:rFonts w:ascii="Arial" w:hAnsi="Arial" w:cs="Arial"/>
          <w:sz w:val="22"/>
          <w:szCs w:val="22"/>
        </w:rPr>
        <w:t>31 March 2020</w:t>
      </w:r>
      <w:r w:rsidR="007930D9" w:rsidRPr="007930D9">
        <w:rPr>
          <w:rFonts w:ascii="Arial" w:hAnsi="Arial" w:cs="Arial"/>
          <w:sz w:val="22"/>
          <w:szCs w:val="22"/>
        </w:rPr>
        <w:t xml:space="preserve">,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proofErr w:type="spellStart"/>
      <w:r w:rsidR="007930D9" w:rsidRPr="00D31798">
        <w:rPr>
          <w:rFonts w:ascii="Arial" w:hAnsi="Arial" w:cs="Arial"/>
          <w:sz w:val="22"/>
          <w:szCs w:val="22"/>
        </w:rPr>
        <w:t>Patum</w:t>
      </w:r>
      <w:proofErr w:type="spellEnd"/>
      <w:r w:rsidR="007930D9" w:rsidRPr="00D31798">
        <w:rPr>
          <w:rFonts w:ascii="Arial" w:hAnsi="Arial" w:cs="Arial"/>
          <w:sz w:val="22"/>
          <w:szCs w:val="22"/>
        </w:rPr>
        <w:t xml:space="preserve"> Rice Mill and Granary</w:t>
      </w:r>
      <w:r w:rsidR="007930D9" w:rsidRPr="007930D9">
        <w:rPr>
          <w:rFonts w:ascii="Arial" w:hAnsi="Arial" w:cs="Arial"/>
          <w:sz w:val="22"/>
          <w:szCs w:val="22"/>
        </w:rPr>
        <w:t xml:space="preserve"> Public Company Limited for 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6958B3">
      <w:pPr>
        <w:spacing w:before="80" w:after="8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6958B3">
      <w:pPr>
        <w:spacing w:before="80" w:after="8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6958B3">
      <w:pPr>
        <w:tabs>
          <w:tab w:val="left" w:pos="3352"/>
        </w:tabs>
        <w:spacing w:before="80" w:after="8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6958B3">
      <w:pPr>
        <w:spacing w:before="80" w:after="8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7A1B42E0" w14:textId="77777777" w:rsidR="002A0AC7" w:rsidRPr="002A0AC7" w:rsidRDefault="002A0AC7" w:rsidP="002A0AC7">
      <w:pPr>
        <w:pStyle w:val="ps-000-normal"/>
        <w:spacing w:before="240" w:line="380" w:lineRule="exact"/>
        <w:rPr>
          <w:rFonts w:ascii="Arial" w:hAnsi="Arial" w:cs="Arial"/>
          <w:b/>
          <w:bCs/>
          <w:color w:val="auto"/>
          <w:sz w:val="22"/>
          <w:szCs w:val="22"/>
        </w:rPr>
      </w:pPr>
      <w:r>
        <w:rPr>
          <w:rFonts w:ascii="Arial" w:hAnsi="Arial" w:cs="Arial"/>
          <w:b/>
          <w:bCs/>
          <w:color w:val="auto"/>
          <w:sz w:val="22"/>
          <w:szCs w:val="22"/>
        </w:rPr>
        <w:br w:type="page"/>
      </w:r>
      <w:r w:rsidRPr="002A0AC7">
        <w:rPr>
          <w:rFonts w:ascii="Arial" w:hAnsi="Arial" w:cs="Arial"/>
          <w:b/>
          <w:bCs/>
          <w:color w:val="auto"/>
          <w:sz w:val="22"/>
          <w:szCs w:val="22"/>
        </w:rPr>
        <w:lastRenderedPageBreak/>
        <w:t>Other Matter</w:t>
      </w:r>
    </w:p>
    <w:p w14:paraId="02E188A9" w14:textId="322403D9" w:rsidR="002A0AC7" w:rsidRPr="002A0AC7" w:rsidRDefault="00F85C26" w:rsidP="002A0AC7">
      <w:pPr>
        <w:spacing w:before="80" w:after="80" w:line="370" w:lineRule="exact"/>
        <w:rPr>
          <w:rFonts w:ascii="Arial" w:hAnsi="Arial" w:cs="Arial"/>
          <w:sz w:val="22"/>
          <w:szCs w:val="20"/>
        </w:rPr>
      </w:pPr>
      <w:r>
        <w:rPr>
          <w:rFonts w:ascii="Arial" w:hAnsi="Arial" w:cs="Browallia New"/>
          <w:sz w:val="22"/>
        </w:rPr>
        <w:t xml:space="preserve">Due to the impact of </w:t>
      </w:r>
      <w:r w:rsidR="003F7498">
        <w:rPr>
          <w:rFonts w:ascii="Arial" w:hAnsi="Arial" w:cs="Browallia New"/>
          <w:sz w:val="22"/>
        </w:rPr>
        <w:t>the 2019 Coronavirus</w:t>
      </w:r>
      <w:r>
        <w:rPr>
          <w:rFonts w:ascii="Arial" w:hAnsi="Arial" w:cs="Browallia New"/>
          <w:sz w:val="22"/>
        </w:rPr>
        <w:t xml:space="preserve"> outbreak situation, the Company has postponed the annual </w:t>
      </w:r>
      <w:r w:rsidRPr="00F85C26">
        <w:rPr>
          <w:rFonts w:ascii="Arial" w:hAnsi="Arial" w:cs="Arial"/>
          <w:sz w:val="22"/>
          <w:szCs w:val="22"/>
        </w:rPr>
        <w:t>general meeting of the Company’</w:t>
      </w:r>
      <w:bookmarkStart w:id="0" w:name="_GoBack"/>
      <w:bookmarkEnd w:id="0"/>
      <w:r w:rsidRPr="00F85C26">
        <w:rPr>
          <w:rFonts w:ascii="Arial" w:hAnsi="Arial" w:cs="Arial"/>
          <w:sz w:val="22"/>
          <w:szCs w:val="22"/>
        </w:rPr>
        <w:t xml:space="preserve">s shareholders </w:t>
      </w:r>
      <w:r w:rsidRPr="00F85C26">
        <w:rPr>
          <w:rFonts w:ascii="Arial" w:hAnsi="Arial" w:cs="Browallia New"/>
          <w:sz w:val="22"/>
        </w:rPr>
        <w:t>which results in no resolution for the appointment of the auditor of the Company for the accounting period of 2020 yet.</w:t>
      </w:r>
      <w:r w:rsidRPr="00F85C26">
        <w:rPr>
          <w:rFonts w:ascii="Arial" w:hAnsi="Arial" w:cs="Arial"/>
          <w:sz w:val="22"/>
          <w:szCs w:val="22"/>
        </w:rPr>
        <w:t xml:space="preserve"> </w:t>
      </w:r>
      <w:r w:rsidRPr="00F85C26">
        <w:rPr>
          <w:rFonts w:ascii="Arial" w:hAnsi="Arial" w:cs="Browallia New"/>
          <w:sz w:val="22"/>
        </w:rPr>
        <w:t xml:space="preserve">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w:t>
      </w:r>
      <w:proofErr w:type="gramStart"/>
      <w:r w:rsidRPr="00F85C26">
        <w:rPr>
          <w:rFonts w:ascii="Arial" w:hAnsi="Arial" w:cs="Browallia New"/>
          <w:sz w:val="22"/>
        </w:rPr>
        <w:t>is in compliance with</w:t>
      </w:r>
      <w:proofErr w:type="gramEnd"/>
      <w:r w:rsidRPr="00F85C26">
        <w:rPr>
          <w:rFonts w:ascii="Arial" w:hAnsi="Arial" w:cs="Browallia New"/>
          <w:sz w:val="22"/>
        </w:rPr>
        <w:t xml:space="preserve"> the notification of</w:t>
      </w:r>
      <w:r w:rsidRPr="00F85C26">
        <w:rPr>
          <w:rFonts w:ascii="Arial" w:hAnsi="Arial" w:cs="Browallia New" w:hint="cs"/>
          <w:sz w:val="22"/>
          <w:cs/>
        </w:rPr>
        <w:t xml:space="preserve"> </w:t>
      </w:r>
      <w:r w:rsidRPr="00F85C26">
        <w:rPr>
          <w:rFonts w:ascii="Arial" w:hAnsi="Arial" w:cs="Browallia New"/>
          <w:sz w:val="22"/>
        </w:rPr>
        <w:t>the Capital Market Supervisory Board (CMSB) No.</w:t>
      </w:r>
      <w:r w:rsidRPr="00F85C26">
        <w:rPr>
          <w:rFonts w:ascii="Arial" w:hAnsi="Arial" w:cs="Browallia New" w:hint="cs"/>
          <w:sz w:val="22"/>
          <w:cs/>
        </w:rPr>
        <w:t xml:space="preserve"> </w:t>
      </w:r>
      <w:proofErr w:type="spellStart"/>
      <w:r w:rsidRPr="00F85C26">
        <w:rPr>
          <w:rFonts w:ascii="Arial" w:hAnsi="Arial" w:cs="Browallia New"/>
          <w:sz w:val="22"/>
        </w:rPr>
        <w:t>TorChor</w:t>
      </w:r>
      <w:proofErr w:type="spellEnd"/>
      <w:r w:rsidRPr="00F85C26">
        <w:rPr>
          <w:rFonts w:ascii="Arial" w:hAnsi="Arial" w:cs="Browallia New"/>
          <w:sz w:val="22"/>
        </w:rPr>
        <w:t>. 28/2563 dated 27 March 2020.</w:t>
      </w:r>
    </w:p>
    <w:p w14:paraId="2144637C" w14:textId="77777777" w:rsidR="006958B3" w:rsidRDefault="006958B3" w:rsidP="006958B3">
      <w:pPr>
        <w:spacing w:before="120" w:after="120" w:line="380" w:lineRule="exact"/>
        <w:ind w:right="-212"/>
        <w:rPr>
          <w:rFonts w:ascii="Arial" w:hAnsi="Arial"/>
          <w:sz w:val="22"/>
          <w:szCs w:val="22"/>
        </w:rPr>
      </w:pPr>
    </w:p>
    <w:p w14:paraId="57A94658" w14:textId="77777777" w:rsidR="006958B3" w:rsidRPr="00D31798" w:rsidRDefault="006958B3" w:rsidP="006958B3">
      <w:pPr>
        <w:spacing w:before="120" w:after="120" w:line="380" w:lineRule="exact"/>
        <w:ind w:right="-212"/>
        <w:rPr>
          <w:rFonts w:ascii="Arial" w:hAnsi="Arial"/>
          <w:sz w:val="22"/>
          <w:szCs w:val="22"/>
        </w:rPr>
      </w:pPr>
    </w:p>
    <w:p w14:paraId="13FC7497" w14:textId="77777777" w:rsidR="006958B3" w:rsidRPr="00D31798" w:rsidRDefault="004B5958" w:rsidP="006958B3">
      <w:pPr>
        <w:tabs>
          <w:tab w:val="left" w:pos="720"/>
          <w:tab w:val="center" w:pos="6120"/>
        </w:tabs>
        <w:spacing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6958B3">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6958B3">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77777777" w:rsidR="003B1DB5" w:rsidRPr="00D35CF6" w:rsidRDefault="006958B3" w:rsidP="006958B3">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 xml:space="preserve">: </w:t>
      </w:r>
      <w:r w:rsidR="004E2D2A">
        <w:rPr>
          <w:rFonts w:ascii="Arial" w:hAnsi="Arial"/>
          <w:sz w:val="22"/>
          <w:szCs w:val="22"/>
        </w:rPr>
        <w:t>8 May</w:t>
      </w:r>
      <w:r w:rsidR="00C37DDB">
        <w:rPr>
          <w:rFonts w:ascii="Arial" w:hAnsi="Arial"/>
          <w:sz w:val="22"/>
          <w:szCs w:val="22"/>
        </w:rPr>
        <w:t xml:space="preserve"> 2020</w:t>
      </w:r>
    </w:p>
    <w:sectPr w:rsidR="003B1DB5" w:rsidRPr="00D35CF6" w:rsidSect="003227C0">
      <w:footerReference w:type="even" r:id="rId8"/>
      <w:footerReference w:type="default" r:id="rId9"/>
      <w:pgSz w:w="11909" w:h="16834" w:code="9"/>
      <w:pgMar w:top="2736" w:right="1080" w:bottom="81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52C4E" w14:textId="77777777" w:rsidR="00C625E1" w:rsidRDefault="00C625E1">
      <w:r>
        <w:separator/>
      </w:r>
    </w:p>
  </w:endnote>
  <w:endnote w:type="continuationSeparator" w:id="0">
    <w:p w14:paraId="3B31F87A" w14:textId="77777777" w:rsidR="00C625E1" w:rsidRDefault="00C6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23AD4" w14:textId="77777777" w:rsidR="00C625E1" w:rsidRDefault="00C625E1">
      <w:r>
        <w:separator/>
      </w:r>
    </w:p>
  </w:footnote>
  <w:footnote w:type="continuationSeparator" w:id="0">
    <w:p w14:paraId="46E1A4D2" w14:textId="77777777" w:rsidR="00C625E1" w:rsidRDefault="00C62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7F30"/>
    <w:rsid w:val="000953DE"/>
    <w:rsid w:val="000A64E2"/>
    <w:rsid w:val="000A7A19"/>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763D"/>
    <w:rsid w:val="00160695"/>
    <w:rsid w:val="00160F93"/>
    <w:rsid w:val="001719F6"/>
    <w:rsid w:val="00174923"/>
    <w:rsid w:val="00174A17"/>
    <w:rsid w:val="00174A19"/>
    <w:rsid w:val="001931F7"/>
    <w:rsid w:val="001A4FDE"/>
    <w:rsid w:val="001A7ADE"/>
    <w:rsid w:val="001B26B0"/>
    <w:rsid w:val="001B50D1"/>
    <w:rsid w:val="001B60AD"/>
    <w:rsid w:val="001D3AA2"/>
    <w:rsid w:val="001D3FF5"/>
    <w:rsid w:val="001D6768"/>
    <w:rsid w:val="00206D92"/>
    <w:rsid w:val="00206F36"/>
    <w:rsid w:val="00225489"/>
    <w:rsid w:val="0024146D"/>
    <w:rsid w:val="00252085"/>
    <w:rsid w:val="00266F71"/>
    <w:rsid w:val="002706D5"/>
    <w:rsid w:val="00275EAD"/>
    <w:rsid w:val="00284946"/>
    <w:rsid w:val="00284FC2"/>
    <w:rsid w:val="00294937"/>
    <w:rsid w:val="0029622B"/>
    <w:rsid w:val="002A0AC7"/>
    <w:rsid w:val="002B0D5F"/>
    <w:rsid w:val="002C3E40"/>
    <w:rsid w:val="002D0C09"/>
    <w:rsid w:val="002D67C0"/>
    <w:rsid w:val="002D6BEC"/>
    <w:rsid w:val="002F1733"/>
    <w:rsid w:val="002F7FF4"/>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90824"/>
    <w:rsid w:val="0039713E"/>
    <w:rsid w:val="003B1DB5"/>
    <w:rsid w:val="003B3637"/>
    <w:rsid w:val="003C09DB"/>
    <w:rsid w:val="003D5FF5"/>
    <w:rsid w:val="003D6B47"/>
    <w:rsid w:val="003E255C"/>
    <w:rsid w:val="003F21FF"/>
    <w:rsid w:val="003F32DB"/>
    <w:rsid w:val="003F6C73"/>
    <w:rsid w:val="003F7498"/>
    <w:rsid w:val="00404B51"/>
    <w:rsid w:val="00410FE9"/>
    <w:rsid w:val="00411AED"/>
    <w:rsid w:val="00412D4C"/>
    <w:rsid w:val="0042150E"/>
    <w:rsid w:val="0042544B"/>
    <w:rsid w:val="00430161"/>
    <w:rsid w:val="00443D8C"/>
    <w:rsid w:val="0044744A"/>
    <w:rsid w:val="00455CB8"/>
    <w:rsid w:val="00473C24"/>
    <w:rsid w:val="00482298"/>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7FEC"/>
    <w:rsid w:val="005450E6"/>
    <w:rsid w:val="00547051"/>
    <w:rsid w:val="00570724"/>
    <w:rsid w:val="005724E6"/>
    <w:rsid w:val="0057619B"/>
    <w:rsid w:val="005853DB"/>
    <w:rsid w:val="00592DBE"/>
    <w:rsid w:val="00595DF5"/>
    <w:rsid w:val="005A2F92"/>
    <w:rsid w:val="005B22F8"/>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51F76"/>
    <w:rsid w:val="0075736D"/>
    <w:rsid w:val="0075775E"/>
    <w:rsid w:val="00757D12"/>
    <w:rsid w:val="00770620"/>
    <w:rsid w:val="00772C92"/>
    <w:rsid w:val="00774171"/>
    <w:rsid w:val="007835FA"/>
    <w:rsid w:val="00792208"/>
    <w:rsid w:val="007930D9"/>
    <w:rsid w:val="007A0094"/>
    <w:rsid w:val="007A3C88"/>
    <w:rsid w:val="007A76D8"/>
    <w:rsid w:val="007C288A"/>
    <w:rsid w:val="007C7130"/>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62FE0"/>
    <w:rsid w:val="00874E82"/>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64E1"/>
    <w:rsid w:val="009904F3"/>
    <w:rsid w:val="009A1FAF"/>
    <w:rsid w:val="009A2267"/>
    <w:rsid w:val="009A7788"/>
    <w:rsid w:val="009B250C"/>
    <w:rsid w:val="009C2CB5"/>
    <w:rsid w:val="009C699E"/>
    <w:rsid w:val="009C78C5"/>
    <w:rsid w:val="009D20DC"/>
    <w:rsid w:val="009D26C0"/>
    <w:rsid w:val="009F149A"/>
    <w:rsid w:val="009F7EA9"/>
    <w:rsid w:val="00A00ED9"/>
    <w:rsid w:val="00A04881"/>
    <w:rsid w:val="00A16F3C"/>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75D56"/>
    <w:rsid w:val="00B846E3"/>
    <w:rsid w:val="00B87AC1"/>
    <w:rsid w:val="00B94663"/>
    <w:rsid w:val="00BA41A9"/>
    <w:rsid w:val="00BB009B"/>
    <w:rsid w:val="00BB54C3"/>
    <w:rsid w:val="00BD6937"/>
    <w:rsid w:val="00BE0716"/>
    <w:rsid w:val="00BE276C"/>
    <w:rsid w:val="00BE5C1A"/>
    <w:rsid w:val="00BF5435"/>
    <w:rsid w:val="00BF65DE"/>
    <w:rsid w:val="00BF72BC"/>
    <w:rsid w:val="00C02171"/>
    <w:rsid w:val="00C02498"/>
    <w:rsid w:val="00C03BF2"/>
    <w:rsid w:val="00C06121"/>
    <w:rsid w:val="00C13D52"/>
    <w:rsid w:val="00C30096"/>
    <w:rsid w:val="00C30B58"/>
    <w:rsid w:val="00C36906"/>
    <w:rsid w:val="00C37DDB"/>
    <w:rsid w:val="00C44389"/>
    <w:rsid w:val="00C5124C"/>
    <w:rsid w:val="00C548B2"/>
    <w:rsid w:val="00C625E1"/>
    <w:rsid w:val="00C63D1D"/>
    <w:rsid w:val="00C6408C"/>
    <w:rsid w:val="00C729B9"/>
    <w:rsid w:val="00C73AF6"/>
    <w:rsid w:val="00C940FB"/>
    <w:rsid w:val="00CB08B1"/>
    <w:rsid w:val="00CB1D47"/>
    <w:rsid w:val="00CC032A"/>
    <w:rsid w:val="00CC0F63"/>
    <w:rsid w:val="00CC5BC4"/>
    <w:rsid w:val="00CC7862"/>
    <w:rsid w:val="00CD4F87"/>
    <w:rsid w:val="00CE1617"/>
    <w:rsid w:val="00CF29D3"/>
    <w:rsid w:val="00CF3536"/>
    <w:rsid w:val="00D16197"/>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D702B"/>
    <w:rsid w:val="00DF693D"/>
    <w:rsid w:val="00DF6D63"/>
    <w:rsid w:val="00E04ADB"/>
    <w:rsid w:val="00E11F5C"/>
    <w:rsid w:val="00E16948"/>
    <w:rsid w:val="00E2166A"/>
    <w:rsid w:val="00E22364"/>
    <w:rsid w:val="00E262E7"/>
    <w:rsid w:val="00E270D5"/>
    <w:rsid w:val="00E30A8E"/>
    <w:rsid w:val="00E37320"/>
    <w:rsid w:val="00E42224"/>
    <w:rsid w:val="00E46575"/>
    <w:rsid w:val="00E502AB"/>
    <w:rsid w:val="00E621AE"/>
    <w:rsid w:val="00E77096"/>
    <w:rsid w:val="00EA3241"/>
    <w:rsid w:val="00EA4B48"/>
    <w:rsid w:val="00EB4941"/>
    <w:rsid w:val="00EB7166"/>
    <w:rsid w:val="00ED5093"/>
    <w:rsid w:val="00EF58E7"/>
    <w:rsid w:val="00EF67D8"/>
    <w:rsid w:val="00F02E59"/>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E514BE18-6424-4BC7-91F3-F4790BFD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Aranya Ruenyan</cp:lastModifiedBy>
  <cp:revision>3</cp:revision>
  <cp:lastPrinted>2020-05-09T12:12:00Z</cp:lastPrinted>
  <dcterms:created xsi:type="dcterms:W3CDTF">2020-05-07T17:01:00Z</dcterms:created>
  <dcterms:modified xsi:type="dcterms:W3CDTF">2020-05-09T12:22:00Z</dcterms:modified>
</cp:coreProperties>
</file>