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15D0EF" w14:textId="77777777" w:rsidR="00FB1F27" w:rsidRPr="00E94C88" w:rsidRDefault="00FB1F27" w:rsidP="00FB1F27">
      <w:pPr>
        <w:tabs>
          <w:tab w:val="left" w:pos="720"/>
        </w:tabs>
        <w:spacing w:line="380" w:lineRule="exact"/>
        <w:ind w:right="-43"/>
        <w:rPr>
          <w:rFonts w:ascii="Arial" w:hAnsi="Arial"/>
          <w:b/>
          <w:bCs/>
          <w:sz w:val="22"/>
          <w:szCs w:val="22"/>
        </w:rPr>
      </w:pPr>
      <w:r w:rsidRPr="00E94C88">
        <w:rPr>
          <w:rFonts w:ascii="Arial" w:hAnsi="Arial"/>
          <w:b/>
          <w:bCs/>
          <w:sz w:val="22"/>
          <w:szCs w:val="22"/>
        </w:rPr>
        <w:t xml:space="preserve">Bangkok Airways </w:t>
      </w:r>
      <w:r>
        <w:rPr>
          <w:rFonts w:ascii="Arial" w:hAnsi="Arial"/>
          <w:b/>
          <w:bCs/>
          <w:sz w:val="22"/>
          <w:szCs w:val="22"/>
        </w:rPr>
        <w:t xml:space="preserve">Public </w:t>
      </w:r>
      <w:r w:rsidRPr="00E94C88">
        <w:rPr>
          <w:rFonts w:ascii="Arial" w:hAnsi="Arial"/>
          <w:b/>
          <w:bCs/>
          <w:sz w:val="22"/>
          <w:szCs w:val="22"/>
        </w:rPr>
        <w:t>Company Limited and its subsidiaries</w:t>
      </w:r>
    </w:p>
    <w:p w14:paraId="41FD31F9" w14:textId="77777777" w:rsidR="00FB1F27" w:rsidRPr="00E94C88" w:rsidRDefault="00FB1F27" w:rsidP="00FB1F27">
      <w:pPr>
        <w:tabs>
          <w:tab w:val="left" w:pos="720"/>
        </w:tabs>
        <w:spacing w:line="380" w:lineRule="exact"/>
        <w:ind w:right="-43"/>
        <w:rPr>
          <w:rFonts w:ascii="Arial" w:hAnsi="Arial"/>
          <w:b/>
          <w:bCs/>
          <w:sz w:val="22"/>
          <w:szCs w:val="22"/>
        </w:rPr>
      </w:pPr>
      <w:r w:rsidRPr="00E94C88">
        <w:rPr>
          <w:rFonts w:ascii="Arial" w:hAnsi="Arial"/>
          <w:b/>
          <w:bCs/>
          <w:sz w:val="22"/>
          <w:szCs w:val="22"/>
        </w:rPr>
        <w:t xml:space="preserve">Notes to </w:t>
      </w:r>
      <w:r w:rsidR="00DF4985">
        <w:rPr>
          <w:rFonts w:ascii="Arial" w:hAnsi="Arial"/>
          <w:b/>
          <w:bCs/>
          <w:sz w:val="22"/>
          <w:szCs w:val="22"/>
        </w:rPr>
        <w:t xml:space="preserve">interim </w:t>
      </w:r>
      <w:r w:rsidRPr="00E94C88">
        <w:rPr>
          <w:rFonts w:ascii="Arial" w:hAnsi="Arial"/>
          <w:b/>
          <w:bCs/>
          <w:sz w:val="22"/>
          <w:szCs w:val="22"/>
        </w:rPr>
        <w:t>consolidated financial statements</w:t>
      </w:r>
    </w:p>
    <w:p w14:paraId="2972EC6F" w14:textId="08EDA6A8" w:rsidR="00FB1F27" w:rsidRPr="00E94C88" w:rsidRDefault="00FB1F27" w:rsidP="00D2178E">
      <w:pPr>
        <w:tabs>
          <w:tab w:val="left" w:pos="720"/>
        </w:tabs>
        <w:spacing w:after="360" w:line="380" w:lineRule="exact"/>
        <w:ind w:right="-43"/>
        <w:rPr>
          <w:rFonts w:ascii="Arial" w:hAnsi="Arial"/>
          <w:b/>
          <w:bCs/>
          <w:sz w:val="22"/>
          <w:szCs w:val="22"/>
        </w:rPr>
      </w:pPr>
      <w:r w:rsidRPr="00E94C88">
        <w:rPr>
          <w:rFonts w:ascii="Arial" w:hAnsi="Arial"/>
          <w:b/>
          <w:bCs/>
          <w:sz w:val="22"/>
          <w:szCs w:val="22"/>
        </w:rPr>
        <w:t xml:space="preserve">For the </w:t>
      </w:r>
      <w:r>
        <w:rPr>
          <w:rFonts w:ascii="Arial" w:hAnsi="Arial"/>
          <w:b/>
          <w:bCs/>
          <w:sz w:val="22"/>
          <w:szCs w:val="22"/>
        </w:rPr>
        <w:t xml:space="preserve">three-month </w:t>
      </w:r>
      <w:r w:rsidR="00CA19F7">
        <w:rPr>
          <w:rFonts w:ascii="Arial" w:hAnsi="Arial"/>
          <w:b/>
          <w:bCs/>
          <w:sz w:val="22"/>
          <w:szCs w:val="22"/>
        </w:rPr>
        <w:t xml:space="preserve">and six-month </w:t>
      </w:r>
      <w:r>
        <w:rPr>
          <w:rFonts w:ascii="Arial" w:hAnsi="Arial"/>
          <w:b/>
          <w:bCs/>
          <w:sz w:val="22"/>
          <w:szCs w:val="22"/>
        </w:rPr>
        <w:t>period</w:t>
      </w:r>
      <w:r w:rsidR="00527C39">
        <w:rPr>
          <w:rFonts w:ascii="Arial" w:hAnsi="Arial"/>
          <w:b/>
          <w:bCs/>
          <w:sz w:val="22"/>
          <w:szCs w:val="22"/>
        </w:rPr>
        <w:t>s</w:t>
      </w:r>
      <w:r w:rsidRPr="00E94C88">
        <w:rPr>
          <w:rFonts w:ascii="Arial" w:hAnsi="Arial"/>
          <w:b/>
          <w:bCs/>
          <w:sz w:val="22"/>
          <w:szCs w:val="22"/>
        </w:rPr>
        <w:t xml:space="preserve"> ended </w:t>
      </w:r>
      <w:r w:rsidR="00CA19F7">
        <w:rPr>
          <w:rFonts w:ascii="Arial" w:hAnsi="Arial"/>
          <w:b/>
          <w:bCs/>
          <w:sz w:val="22"/>
          <w:szCs w:val="22"/>
        </w:rPr>
        <w:t>30 June</w:t>
      </w:r>
      <w:r w:rsidR="007E47A3">
        <w:rPr>
          <w:rFonts w:ascii="Arial" w:hAnsi="Arial"/>
          <w:b/>
          <w:bCs/>
          <w:sz w:val="22"/>
          <w:szCs w:val="22"/>
        </w:rPr>
        <w:t xml:space="preserve"> </w:t>
      </w:r>
      <w:r w:rsidR="00C53CC8">
        <w:rPr>
          <w:rFonts w:ascii="Arial" w:hAnsi="Arial"/>
          <w:b/>
          <w:bCs/>
          <w:sz w:val="22"/>
          <w:szCs w:val="22"/>
        </w:rPr>
        <w:t>2022</w:t>
      </w:r>
      <w:r w:rsidRPr="00E94C88">
        <w:rPr>
          <w:rFonts w:ascii="Arial" w:hAnsi="Arial"/>
          <w:b/>
          <w:bCs/>
          <w:sz w:val="22"/>
          <w:szCs w:val="22"/>
        </w:rPr>
        <w:t xml:space="preserve"> </w:t>
      </w:r>
    </w:p>
    <w:p w14:paraId="38E52309" w14:textId="77777777" w:rsidR="00FB1F27" w:rsidRDefault="00FB1F27" w:rsidP="00B93FBE">
      <w:pPr>
        <w:tabs>
          <w:tab w:val="left" w:pos="720"/>
        </w:tabs>
        <w:spacing w:before="120" w:after="120" w:line="380" w:lineRule="exact"/>
        <w:ind w:left="540" w:hanging="540"/>
        <w:rPr>
          <w:rFonts w:ascii="Arial" w:hAnsi="Arial"/>
          <w:b/>
          <w:bCs/>
          <w:sz w:val="22"/>
          <w:szCs w:val="22"/>
        </w:rPr>
      </w:pPr>
      <w:r w:rsidRPr="001A1488">
        <w:rPr>
          <w:rFonts w:ascii="Arial" w:hAnsi="Arial"/>
          <w:b/>
          <w:bCs/>
          <w:sz w:val="22"/>
          <w:szCs w:val="22"/>
        </w:rPr>
        <w:t>1.</w:t>
      </w:r>
      <w:r w:rsidRPr="001A1488">
        <w:rPr>
          <w:rFonts w:ascii="Arial" w:hAnsi="Arial"/>
          <w:b/>
          <w:bCs/>
          <w:sz w:val="22"/>
          <w:szCs w:val="22"/>
        </w:rPr>
        <w:tab/>
        <w:t>General information</w:t>
      </w:r>
    </w:p>
    <w:p w14:paraId="2715CB3E" w14:textId="2DE74E2E" w:rsidR="00DF4985" w:rsidRPr="00DF4985" w:rsidRDefault="00FB1F27" w:rsidP="002608DA">
      <w:pPr>
        <w:tabs>
          <w:tab w:val="left" w:pos="720"/>
        </w:tabs>
        <w:spacing w:before="120" w:after="120" w:line="380" w:lineRule="exact"/>
        <w:ind w:left="540" w:hanging="540"/>
        <w:rPr>
          <w:rFonts w:ascii="Arial" w:hAnsi="Arial"/>
          <w:b/>
          <w:bCs/>
          <w:sz w:val="22"/>
          <w:szCs w:val="22"/>
        </w:rPr>
      </w:pPr>
      <w:r>
        <w:rPr>
          <w:rFonts w:ascii="Arial" w:hAnsi="Arial"/>
          <w:b/>
          <w:bCs/>
          <w:sz w:val="22"/>
          <w:szCs w:val="22"/>
        </w:rPr>
        <w:t>1.1</w:t>
      </w:r>
      <w:r>
        <w:rPr>
          <w:rFonts w:ascii="Arial" w:hAnsi="Arial"/>
          <w:b/>
          <w:bCs/>
          <w:sz w:val="22"/>
          <w:szCs w:val="22"/>
        </w:rPr>
        <w:tab/>
      </w:r>
      <w:r w:rsidR="00DF4985" w:rsidRPr="00DF4985">
        <w:rPr>
          <w:rFonts w:ascii="Arial" w:hAnsi="Arial"/>
          <w:b/>
          <w:bCs/>
          <w:sz w:val="22"/>
          <w:szCs w:val="22"/>
        </w:rPr>
        <w:t xml:space="preserve">Coronavirus disease </w:t>
      </w:r>
      <w:r w:rsidR="00DF4985">
        <w:rPr>
          <w:rFonts w:ascii="Arial" w:hAnsi="Arial"/>
          <w:b/>
          <w:bCs/>
          <w:sz w:val="22"/>
          <w:szCs w:val="22"/>
        </w:rPr>
        <w:t>2019</w:t>
      </w:r>
      <w:r w:rsidR="00DF4985" w:rsidRPr="00DF4985">
        <w:rPr>
          <w:rFonts w:ascii="Arial" w:hAnsi="Arial"/>
          <w:b/>
          <w:bCs/>
          <w:sz w:val="22"/>
          <w:szCs w:val="22"/>
        </w:rPr>
        <w:t xml:space="preserve"> </w:t>
      </w:r>
      <w:r w:rsidR="00090D49">
        <w:rPr>
          <w:rFonts w:ascii="Arial" w:hAnsi="Arial"/>
          <w:b/>
          <w:bCs/>
          <w:sz w:val="22"/>
          <w:szCs w:val="22"/>
        </w:rPr>
        <w:t>p</w:t>
      </w:r>
      <w:r w:rsidR="00DF4985" w:rsidRPr="00DF4985">
        <w:rPr>
          <w:rFonts w:ascii="Arial" w:hAnsi="Arial"/>
          <w:b/>
          <w:bCs/>
          <w:sz w:val="22"/>
          <w:szCs w:val="22"/>
        </w:rPr>
        <w:t>andemic</w:t>
      </w:r>
    </w:p>
    <w:p w14:paraId="0A22D115" w14:textId="3593E69B" w:rsidR="001F186F" w:rsidRDefault="00DF4985" w:rsidP="001F186F">
      <w:pPr>
        <w:tabs>
          <w:tab w:val="left" w:pos="4140"/>
        </w:tabs>
        <w:spacing w:before="120" w:after="120" w:line="380" w:lineRule="exact"/>
        <w:ind w:left="540" w:hanging="540"/>
        <w:jc w:val="thaiDistribute"/>
        <w:rPr>
          <w:rFonts w:ascii="Arial" w:hAnsi="Arial"/>
          <w:sz w:val="22"/>
          <w:szCs w:val="22"/>
        </w:rPr>
      </w:pPr>
      <w:r w:rsidRPr="00DF4985">
        <w:rPr>
          <w:rFonts w:ascii="Arial" w:hAnsi="Arial"/>
          <w:sz w:val="22"/>
          <w:szCs w:val="22"/>
        </w:rPr>
        <w:tab/>
      </w:r>
      <w:r w:rsidR="00F957C4" w:rsidRPr="00F957C4">
        <w:rPr>
          <w:rFonts w:ascii="Arial" w:hAnsi="Arial"/>
          <w:sz w:val="22"/>
          <w:szCs w:val="22"/>
        </w:rPr>
        <w:t xml:space="preserve">The new COVID-19 variant is more widespread, resulting in impacts on the aviation, tourism industries, including the Group’s business activities. These events have directly affected </w:t>
      </w:r>
      <w:r w:rsidR="00B97EC2">
        <w:rPr>
          <w:rFonts w:ascii="Arial" w:hAnsi="Arial" w:hint="cs"/>
          <w:sz w:val="22"/>
          <w:szCs w:val="22"/>
          <w:cs/>
        </w:rPr>
        <w:t xml:space="preserve">         </w:t>
      </w:r>
      <w:r w:rsidR="00F957C4" w:rsidRPr="00F957C4">
        <w:rPr>
          <w:rFonts w:ascii="Arial" w:hAnsi="Arial"/>
          <w:sz w:val="22"/>
          <w:szCs w:val="22"/>
        </w:rPr>
        <w:t xml:space="preserve">the Group in terms of passenger fare as well as sales and service income, </w:t>
      </w:r>
      <w:r w:rsidR="00090D49">
        <w:rPr>
          <w:rFonts w:ascii="Arial" w:hAnsi="Arial"/>
          <w:sz w:val="22"/>
          <w:szCs w:val="22"/>
        </w:rPr>
        <w:t>including</w:t>
      </w:r>
      <w:r w:rsidR="00B97EC2">
        <w:rPr>
          <w:rFonts w:ascii="Arial" w:hAnsi="Arial" w:hint="cs"/>
          <w:sz w:val="22"/>
          <w:szCs w:val="22"/>
          <w:cs/>
        </w:rPr>
        <w:t xml:space="preserve">     </w:t>
      </w:r>
      <w:r w:rsidR="00F957C4" w:rsidRPr="00F957C4">
        <w:rPr>
          <w:rFonts w:ascii="Arial" w:hAnsi="Arial"/>
          <w:sz w:val="22"/>
          <w:szCs w:val="22"/>
        </w:rPr>
        <w:t xml:space="preserve"> operating loss and total current liabilities significantly exceed</w:t>
      </w:r>
      <w:r w:rsidR="00090D49">
        <w:rPr>
          <w:rFonts w:ascii="Arial" w:hAnsi="Arial"/>
          <w:sz w:val="22"/>
          <w:szCs w:val="22"/>
        </w:rPr>
        <w:t>ed</w:t>
      </w:r>
      <w:r w:rsidR="00F957C4" w:rsidRPr="00F957C4">
        <w:rPr>
          <w:rFonts w:ascii="Arial" w:hAnsi="Arial"/>
          <w:sz w:val="22"/>
          <w:szCs w:val="22"/>
        </w:rPr>
        <w:t xml:space="preserve"> total current assets. </w:t>
      </w:r>
      <w:r w:rsidR="00B97EC2">
        <w:rPr>
          <w:rFonts w:ascii="Arial" w:hAnsi="Arial" w:hint="cs"/>
          <w:sz w:val="22"/>
          <w:szCs w:val="22"/>
          <w:cs/>
        </w:rPr>
        <w:t xml:space="preserve">           </w:t>
      </w:r>
      <w:r w:rsidR="00F957C4" w:rsidRPr="00F957C4">
        <w:rPr>
          <w:rFonts w:ascii="Arial" w:hAnsi="Arial"/>
          <w:sz w:val="22"/>
          <w:szCs w:val="22"/>
        </w:rPr>
        <w:t xml:space="preserve">These circumstances are significantly impacting the Group’s financial position, operating results, and cash flows, including compliance with debt covenants under long-term loan agreements and aircraft lease agreements at present and future. </w:t>
      </w:r>
    </w:p>
    <w:p w14:paraId="74BBD802" w14:textId="405C1C54" w:rsidR="00461C4D" w:rsidRPr="00065B13" w:rsidRDefault="00461C4D" w:rsidP="00461C4D">
      <w:pPr>
        <w:tabs>
          <w:tab w:val="left" w:pos="4140"/>
        </w:tabs>
        <w:spacing w:before="120" w:after="120" w:line="380" w:lineRule="exact"/>
        <w:ind w:left="540" w:hanging="540"/>
        <w:jc w:val="thaiDistribute"/>
        <w:rPr>
          <w:rFonts w:ascii="Arial" w:hAnsi="Arial"/>
          <w:sz w:val="22"/>
          <w:szCs w:val="22"/>
        </w:rPr>
      </w:pPr>
      <w:r w:rsidRPr="00DF4985">
        <w:rPr>
          <w:rFonts w:ascii="Arial" w:hAnsi="Arial"/>
          <w:sz w:val="22"/>
          <w:szCs w:val="22"/>
        </w:rPr>
        <w:tab/>
      </w:r>
      <w:r w:rsidR="00223CE6" w:rsidRPr="00223CE6">
        <w:rPr>
          <w:rFonts w:ascii="Arial" w:hAnsi="Arial"/>
          <w:sz w:val="22"/>
          <w:szCs w:val="22"/>
        </w:rPr>
        <w:t>At present, the Group has investments in equity instruments of listed companies that are readily convertible into working capital, available lines of credit and other financial support from financial institutions. In addition, it is implementing various measures related to sourcing additional funds, operation and management of the business, revision of business plans in response to changes in the current situation, and operating plans to manage the liquidity and cash flows of the Group. The management is confident that implementation of these measures will enable the Group to continue as a going concern. Th</w:t>
      </w:r>
      <w:r w:rsidR="00090D49">
        <w:rPr>
          <w:rFonts w:ascii="Arial" w:hAnsi="Arial"/>
          <w:sz w:val="22"/>
          <w:szCs w:val="22"/>
        </w:rPr>
        <w:t>is</w:t>
      </w:r>
      <w:r w:rsidR="00223CE6" w:rsidRPr="00223CE6">
        <w:rPr>
          <w:rFonts w:ascii="Arial" w:hAnsi="Arial"/>
          <w:sz w:val="22"/>
          <w:szCs w:val="22"/>
        </w:rPr>
        <w:t xml:space="preserve"> interim financial </w:t>
      </w:r>
      <w:r w:rsidR="00331787">
        <w:rPr>
          <w:rFonts w:ascii="Arial" w:hAnsi="Arial"/>
          <w:sz w:val="22"/>
          <w:szCs w:val="22"/>
        </w:rPr>
        <w:t>information</w:t>
      </w:r>
      <w:r w:rsidR="00223CE6" w:rsidRPr="00223CE6">
        <w:rPr>
          <w:rFonts w:ascii="Arial" w:hAnsi="Arial"/>
          <w:sz w:val="22"/>
          <w:szCs w:val="22"/>
        </w:rPr>
        <w:t xml:space="preserve"> has, therefore, been prepared on a going concern basis. However, the success of the implementation of these measures, as well as all financing plans and operating plans to manage liquidity, depends on various material internal and external factors about which there are significant uncertainties, which may raise doubt about the Group’s ability to continue as a going concern.</w:t>
      </w:r>
    </w:p>
    <w:p w14:paraId="655ACC92" w14:textId="70C7DF47" w:rsidR="00FB1F27" w:rsidRPr="001A1488" w:rsidRDefault="00FB1F27" w:rsidP="001F186F">
      <w:pPr>
        <w:tabs>
          <w:tab w:val="left" w:pos="4140"/>
        </w:tabs>
        <w:spacing w:before="120" w:after="120" w:line="380" w:lineRule="exact"/>
        <w:ind w:left="540" w:hanging="540"/>
        <w:jc w:val="thaiDistribute"/>
        <w:rPr>
          <w:rFonts w:ascii="Arial" w:hAnsi="Arial"/>
          <w:b/>
          <w:bCs/>
          <w:sz w:val="22"/>
          <w:szCs w:val="22"/>
        </w:rPr>
      </w:pPr>
      <w:r w:rsidRPr="001A1488">
        <w:rPr>
          <w:rFonts w:ascii="Arial" w:hAnsi="Arial"/>
          <w:b/>
          <w:bCs/>
          <w:sz w:val="22"/>
          <w:szCs w:val="22"/>
        </w:rPr>
        <w:t>1.</w:t>
      </w:r>
      <w:r w:rsidR="00FC35C2">
        <w:rPr>
          <w:rFonts w:ascii="Arial" w:hAnsi="Arial"/>
          <w:b/>
          <w:bCs/>
          <w:sz w:val="22"/>
          <w:szCs w:val="22"/>
        </w:rPr>
        <w:t>2</w:t>
      </w:r>
      <w:r w:rsidRPr="001A1488">
        <w:rPr>
          <w:rFonts w:ascii="Arial" w:hAnsi="Arial"/>
          <w:b/>
          <w:bCs/>
          <w:sz w:val="22"/>
          <w:szCs w:val="22"/>
        </w:rPr>
        <w:tab/>
        <w:t xml:space="preserve">Basis for </w:t>
      </w:r>
      <w:r w:rsidR="00266655">
        <w:rPr>
          <w:rFonts w:ascii="Arial" w:hAnsi="Arial"/>
          <w:b/>
          <w:bCs/>
          <w:sz w:val="22"/>
          <w:szCs w:val="22"/>
        </w:rPr>
        <w:t xml:space="preserve">the </w:t>
      </w:r>
      <w:r w:rsidRPr="001A1488">
        <w:rPr>
          <w:rFonts w:ascii="Arial" w:hAnsi="Arial"/>
          <w:b/>
          <w:bCs/>
          <w:sz w:val="22"/>
          <w:szCs w:val="22"/>
        </w:rPr>
        <w:t xml:space="preserve">preparation of interim financial </w:t>
      </w:r>
      <w:r w:rsidR="00DF4985">
        <w:rPr>
          <w:rFonts w:ascii="Arial" w:hAnsi="Arial"/>
          <w:b/>
          <w:bCs/>
          <w:sz w:val="22"/>
          <w:szCs w:val="22"/>
        </w:rPr>
        <w:t>information</w:t>
      </w:r>
    </w:p>
    <w:p w14:paraId="6766E304" w14:textId="4FF1D24C" w:rsidR="00CB79B4" w:rsidRPr="00CB79B4" w:rsidRDefault="00FB1F27" w:rsidP="00CB79B4">
      <w:pPr>
        <w:pStyle w:val="BodyTextIndent3"/>
        <w:spacing w:before="120" w:line="380" w:lineRule="exact"/>
        <w:ind w:left="540" w:hanging="540"/>
        <w:jc w:val="thaiDistribute"/>
        <w:rPr>
          <w:rFonts w:ascii="Arial" w:hAnsi="Arial"/>
          <w:sz w:val="22"/>
          <w:szCs w:val="22"/>
        </w:rPr>
      </w:pPr>
      <w:r w:rsidRPr="001A1488">
        <w:rPr>
          <w:rFonts w:ascii="Arial" w:hAnsi="Arial"/>
          <w:sz w:val="22"/>
          <w:szCs w:val="22"/>
        </w:rPr>
        <w:tab/>
      </w:r>
      <w:r w:rsidR="00984392">
        <w:rPr>
          <w:rFonts w:ascii="Arial" w:hAnsi="Arial"/>
          <w:sz w:val="22"/>
          <w:szCs w:val="22"/>
        </w:rPr>
        <w:t>This</w:t>
      </w:r>
      <w:r w:rsidR="00CB79B4" w:rsidRPr="00CB79B4">
        <w:rPr>
          <w:rFonts w:ascii="Arial" w:hAnsi="Arial"/>
          <w:sz w:val="22"/>
          <w:szCs w:val="22"/>
        </w:rPr>
        <w:t xml:space="preserve"> </w:t>
      </w:r>
      <w:r w:rsidR="00DF4985">
        <w:rPr>
          <w:rFonts w:ascii="Arial" w:hAnsi="Arial"/>
          <w:sz w:val="22"/>
          <w:szCs w:val="22"/>
        </w:rPr>
        <w:t xml:space="preserve">interim financial information </w:t>
      </w:r>
      <w:r w:rsidR="00984392">
        <w:rPr>
          <w:rFonts w:ascii="Arial" w:hAnsi="Arial"/>
          <w:sz w:val="22"/>
          <w:szCs w:val="22"/>
        </w:rPr>
        <w:t>is</w:t>
      </w:r>
      <w:r w:rsidR="00CB79B4" w:rsidRPr="00CB79B4">
        <w:rPr>
          <w:rFonts w:ascii="Arial" w:hAnsi="Arial"/>
          <w:sz w:val="22"/>
          <w:szCs w:val="22"/>
        </w:rPr>
        <w:t xml:space="preserve"> prepared in accordance with Thai Accounting Standard No. 34 Interim Financial Reporting, with the Company choosing to present condensed </w:t>
      </w:r>
      <w:r w:rsidR="00DF4985">
        <w:rPr>
          <w:rFonts w:ascii="Arial" w:hAnsi="Arial"/>
          <w:sz w:val="22"/>
          <w:szCs w:val="22"/>
        </w:rPr>
        <w:t xml:space="preserve">interim financial </w:t>
      </w:r>
      <w:r w:rsidR="00090D49">
        <w:rPr>
          <w:rFonts w:ascii="Arial" w:hAnsi="Arial"/>
          <w:sz w:val="22"/>
          <w:szCs w:val="22"/>
        </w:rPr>
        <w:t>information</w:t>
      </w:r>
      <w:r w:rsidR="00DF4985">
        <w:rPr>
          <w:rFonts w:ascii="Arial" w:hAnsi="Arial"/>
          <w:sz w:val="22"/>
          <w:szCs w:val="22"/>
        </w:rPr>
        <w:t>.</w:t>
      </w:r>
      <w:r w:rsidR="00CB79B4" w:rsidRPr="00CB79B4">
        <w:rPr>
          <w:rFonts w:ascii="Arial" w:hAnsi="Arial"/>
          <w:sz w:val="22"/>
          <w:szCs w:val="22"/>
        </w:rPr>
        <w:t xml:space="preserve"> However, the Company has presented the statements of financial position, comprehensive income, changes in shareholders' equity, and cash flows in the same format as that used for the annual financial statements.</w:t>
      </w:r>
    </w:p>
    <w:p w14:paraId="4C19310E" w14:textId="77777777" w:rsidR="00090D49" w:rsidRDefault="00090D49">
      <w:pPr>
        <w:overflowPunct/>
        <w:autoSpaceDE/>
        <w:autoSpaceDN/>
        <w:adjustRightInd/>
        <w:textAlignment w:val="auto"/>
        <w:rPr>
          <w:rFonts w:ascii="Arial" w:hAnsi="Arial"/>
          <w:sz w:val="22"/>
          <w:szCs w:val="22"/>
        </w:rPr>
      </w:pPr>
      <w:r>
        <w:rPr>
          <w:rFonts w:ascii="Arial" w:hAnsi="Arial"/>
          <w:sz w:val="22"/>
          <w:szCs w:val="22"/>
        </w:rPr>
        <w:br w:type="page"/>
      </w:r>
    </w:p>
    <w:p w14:paraId="711FF275" w14:textId="49974AB0" w:rsidR="00CB79B4" w:rsidRPr="00CB79B4" w:rsidRDefault="00CB79B4" w:rsidP="00214AA5">
      <w:pPr>
        <w:pStyle w:val="BodyTextIndent3"/>
        <w:spacing w:before="120" w:line="380" w:lineRule="exact"/>
        <w:ind w:left="540"/>
        <w:jc w:val="thaiDistribute"/>
        <w:rPr>
          <w:rFonts w:ascii="Arial" w:hAnsi="Arial"/>
          <w:sz w:val="22"/>
          <w:szCs w:val="22"/>
        </w:rPr>
      </w:pPr>
      <w:r w:rsidRPr="00CB79B4">
        <w:rPr>
          <w:rFonts w:ascii="Arial" w:hAnsi="Arial"/>
          <w:sz w:val="22"/>
          <w:szCs w:val="22"/>
        </w:rPr>
        <w:lastRenderedPageBreak/>
        <w:t>Th</w:t>
      </w:r>
      <w:r w:rsidR="00090D49">
        <w:rPr>
          <w:rFonts w:ascii="Arial" w:hAnsi="Arial"/>
          <w:sz w:val="22"/>
          <w:szCs w:val="22"/>
        </w:rPr>
        <w:t>is</w:t>
      </w:r>
      <w:r w:rsidRPr="00CB79B4">
        <w:rPr>
          <w:rFonts w:ascii="Arial" w:hAnsi="Arial"/>
          <w:sz w:val="22"/>
          <w:szCs w:val="22"/>
        </w:rPr>
        <w:t xml:space="preserve"> </w:t>
      </w:r>
      <w:r w:rsidR="00DF4985">
        <w:rPr>
          <w:rFonts w:ascii="Arial" w:hAnsi="Arial"/>
          <w:sz w:val="22"/>
          <w:szCs w:val="22"/>
        </w:rPr>
        <w:t xml:space="preserve">interim financial information </w:t>
      </w:r>
      <w:r w:rsidR="00984392">
        <w:rPr>
          <w:rFonts w:ascii="Arial" w:hAnsi="Arial"/>
          <w:sz w:val="22"/>
          <w:szCs w:val="22"/>
        </w:rPr>
        <w:t>is</w:t>
      </w:r>
      <w:r w:rsidRPr="00CB79B4">
        <w:rPr>
          <w:rFonts w:ascii="Arial" w:hAnsi="Arial"/>
          <w:sz w:val="22"/>
          <w:szCs w:val="22"/>
        </w:rPr>
        <w:t xml:space="preserve"> intended to provide information additional to that included in the latest annual financial statements. Accordingly, </w:t>
      </w:r>
      <w:r w:rsidR="00984392">
        <w:rPr>
          <w:rFonts w:ascii="Arial" w:hAnsi="Arial"/>
          <w:sz w:val="22"/>
          <w:szCs w:val="22"/>
        </w:rPr>
        <w:t>it focuses</w:t>
      </w:r>
      <w:r w:rsidRPr="00CB79B4">
        <w:rPr>
          <w:rFonts w:ascii="Arial" w:hAnsi="Arial"/>
          <w:sz w:val="22"/>
          <w:szCs w:val="22"/>
        </w:rPr>
        <w:t xml:space="preserve"> on new activities, events and circumstances so as not to duplicate information previously reported. </w:t>
      </w:r>
      <w:r w:rsidR="00984392">
        <w:rPr>
          <w:rFonts w:ascii="Arial" w:hAnsi="Arial"/>
          <w:sz w:val="22"/>
          <w:szCs w:val="22"/>
        </w:rPr>
        <w:t>This</w:t>
      </w:r>
      <w:r w:rsidRPr="00CB79B4">
        <w:rPr>
          <w:rFonts w:ascii="Arial" w:hAnsi="Arial"/>
          <w:sz w:val="22"/>
          <w:szCs w:val="22"/>
        </w:rPr>
        <w:t xml:space="preserve"> </w:t>
      </w:r>
      <w:r w:rsidR="00DF4985">
        <w:rPr>
          <w:rFonts w:ascii="Arial" w:hAnsi="Arial"/>
          <w:sz w:val="22"/>
          <w:szCs w:val="22"/>
        </w:rPr>
        <w:t xml:space="preserve">interim financial information </w:t>
      </w:r>
      <w:r w:rsidRPr="00CB79B4">
        <w:rPr>
          <w:rFonts w:ascii="Arial" w:hAnsi="Arial"/>
          <w:sz w:val="22"/>
          <w:szCs w:val="22"/>
        </w:rPr>
        <w:t>should therefore be read in conjunction with the latest annual financial statements.</w:t>
      </w:r>
    </w:p>
    <w:p w14:paraId="71A562D2" w14:textId="77777777" w:rsidR="00FB1F27" w:rsidRDefault="00CB79B4" w:rsidP="00CB79B4">
      <w:pPr>
        <w:pStyle w:val="BodyTextIndent3"/>
        <w:spacing w:before="120" w:line="380" w:lineRule="exact"/>
        <w:ind w:left="540" w:hanging="540"/>
        <w:jc w:val="thaiDistribute"/>
        <w:rPr>
          <w:rFonts w:ascii="Arial" w:hAnsi="Arial"/>
          <w:sz w:val="22"/>
          <w:szCs w:val="22"/>
        </w:rPr>
      </w:pPr>
      <w:r>
        <w:rPr>
          <w:rFonts w:ascii="Arial" w:hAnsi="Arial"/>
          <w:sz w:val="22"/>
          <w:szCs w:val="22"/>
        </w:rPr>
        <w:tab/>
      </w:r>
      <w:r w:rsidRPr="00CB79B4">
        <w:rPr>
          <w:rFonts w:ascii="Arial" w:hAnsi="Arial"/>
          <w:sz w:val="22"/>
          <w:szCs w:val="22"/>
        </w:rPr>
        <w:t xml:space="preserve">The </w:t>
      </w:r>
      <w:r w:rsidR="00DF4985">
        <w:rPr>
          <w:rFonts w:ascii="Arial" w:hAnsi="Arial"/>
          <w:sz w:val="22"/>
          <w:szCs w:val="22"/>
        </w:rPr>
        <w:t xml:space="preserve">interim financial information </w:t>
      </w:r>
      <w:r w:rsidRPr="00CB79B4">
        <w:rPr>
          <w:rFonts w:ascii="Arial" w:hAnsi="Arial"/>
          <w:sz w:val="22"/>
          <w:szCs w:val="22"/>
        </w:rPr>
        <w:t xml:space="preserve">in Thai language </w:t>
      </w:r>
      <w:r w:rsidR="00984392">
        <w:rPr>
          <w:rFonts w:ascii="Arial" w:hAnsi="Arial"/>
          <w:sz w:val="22"/>
          <w:szCs w:val="22"/>
        </w:rPr>
        <w:t>is</w:t>
      </w:r>
      <w:r w:rsidRPr="00CB79B4">
        <w:rPr>
          <w:rFonts w:ascii="Arial" w:hAnsi="Arial"/>
          <w:sz w:val="22"/>
          <w:szCs w:val="22"/>
        </w:rPr>
        <w:t xml:space="preserve"> the official statutory financial </w:t>
      </w:r>
      <w:r w:rsidR="00214AA5">
        <w:rPr>
          <w:rFonts w:ascii="Arial" w:hAnsi="Arial"/>
          <w:sz w:val="22"/>
          <w:szCs w:val="22"/>
        </w:rPr>
        <w:t>information</w:t>
      </w:r>
      <w:r w:rsidRPr="00CB79B4">
        <w:rPr>
          <w:rFonts w:ascii="Arial" w:hAnsi="Arial"/>
          <w:sz w:val="22"/>
          <w:szCs w:val="22"/>
        </w:rPr>
        <w:t xml:space="preserve"> of the Company. The </w:t>
      </w:r>
      <w:r w:rsidR="00DF4985">
        <w:rPr>
          <w:rFonts w:ascii="Arial" w:hAnsi="Arial"/>
          <w:sz w:val="22"/>
          <w:szCs w:val="22"/>
        </w:rPr>
        <w:t xml:space="preserve">interim financial information </w:t>
      </w:r>
      <w:r w:rsidRPr="00CB79B4">
        <w:rPr>
          <w:rFonts w:ascii="Arial" w:hAnsi="Arial"/>
          <w:sz w:val="22"/>
          <w:szCs w:val="22"/>
        </w:rPr>
        <w:t xml:space="preserve">in English language </w:t>
      </w:r>
      <w:r w:rsidR="00984392">
        <w:rPr>
          <w:rFonts w:ascii="Arial" w:hAnsi="Arial"/>
          <w:sz w:val="22"/>
          <w:szCs w:val="22"/>
        </w:rPr>
        <w:t>has</w:t>
      </w:r>
      <w:r w:rsidRPr="00CB79B4">
        <w:rPr>
          <w:rFonts w:ascii="Arial" w:hAnsi="Arial"/>
          <w:sz w:val="22"/>
          <w:szCs w:val="22"/>
        </w:rPr>
        <w:t xml:space="preserve"> been translated from the Thai language financial </w:t>
      </w:r>
      <w:r w:rsidR="00214AA5">
        <w:rPr>
          <w:rFonts w:ascii="Arial" w:hAnsi="Arial"/>
          <w:sz w:val="22"/>
          <w:szCs w:val="22"/>
        </w:rPr>
        <w:t>information</w:t>
      </w:r>
      <w:r w:rsidRPr="00CB79B4">
        <w:rPr>
          <w:rFonts w:ascii="Arial" w:hAnsi="Arial"/>
          <w:sz w:val="22"/>
          <w:szCs w:val="22"/>
        </w:rPr>
        <w:t>.</w:t>
      </w:r>
    </w:p>
    <w:p w14:paraId="70CCF6EA" w14:textId="25F89B99" w:rsidR="00734E15" w:rsidRPr="00F1355D" w:rsidRDefault="00734E15" w:rsidP="00734E15">
      <w:pPr>
        <w:tabs>
          <w:tab w:val="left" w:pos="1440"/>
          <w:tab w:val="left" w:pos="2880"/>
        </w:tabs>
        <w:spacing w:before="120" w:after="120" w:line="380" w:lineRule="exact"/>
        <w:ind w:left="533" w:right="-43" w:hanging="533"/>
        <w:jc w:val="thaiDistribute"/>
        <w:rPr>
          <w:rFonts w:ascii="Arial" w:hAnsi="Arial"/>
          <w:sz w:val="22"/>
          <w:szCs w:val="22"/>
        </w:rPr>
      </w:pPr>
      <w:r w:rsidRPr="00F1355D">
        <w:rPr>
          <w:rFonts w:ascii="Arial" w:hAnsi="Arial"/>
          <w:b/>
          <w:bCs/>
          <w:sz w:val="22"/>
          <w:szCs w:val="22"/>
        </w:rPr>
        <w:t>1.</w:t>
      </w:r>
      <w:r w:rsidR="00B06A3C">
        <w:rPr>
          <w:rFonts w:ascii="Arial" w:hAnsi="Arial"/>
          <w:b/>
          <w:bCs/>
          <w:sz w:val="22"/>
          <w:szCs w:val="22"/>
        </w:rPr>
        <w:t>3</w:t>
      </w:r>
      <w:r w:rsidRPr="00F1355D">
        <w:rPr>
          <w:rFonts w:ascii="Arial" w:hAnsi="Arial"/>
          <w:b/>
          <w:bCs/>
          <w:sz w:val="22"/>
          <w:szCs w:val="22"/>
        </w:rPr>
        <w:tab/>
        <w:t>Basis of consolidation</w:t>
      </w:r>
    </w:p>
    <w:p w14:paraId="3BB8BA57" w14:textId="09675C7D" w:rsidR="00176471" w:rsidRPr="00F1355D" w:rsidRDefault="00734E15" w:rsidP="00F82A3A">
      <w:pPr>
        <w:tabs>
          <w:tab w:val="left" w:pos="2160"/>
        </w:tabs>
        <w:spacing w:before="120" w:after="120" w:line="380" w:lineRule="exact"/>
        <w:ind w:left="533" w:hanging="533"/>
        <w:jc w:val="both"/>
        <w:rPr>
          <w:rFonts w:ascii="Arial" w:hAnsi="Arial"/>
          <w:sz w:val="22"/>
          <w:szCs w:val="22"/>
        </w:rPr>
      </w:pPr>
      <w:r w:rsidRPr="00F1355D">
        <w:rPr>
          <w:rFonts w:ascii="Arial" w:hAnsi="Arial"/>
          <w:sz w:val="22"/>
          <w:szCs w:val="22"/>
        </w:rPr>
        <w:tab/>
      </w:r>
      <w:r w:rsidR="00984392">
        <w:rPr>
          <w:rFonts w:ascii="Arial" w:hAnsi="Arial"/>
          <w:sz w:val="22"/>
          <w:szCs w:val="22"/>
        </w:rPr>
        <w:t>This</w:t>
      </w:r>
      <w:r w:rsidRPr="00F1355D">
        <w:rPr>
          <w:rFonts w:ascii="Arial" w:hAnsi="Arial"/>
          <w:sz w:val="22"/>
          <w:szCs w:val="22"/>
        </w:rPr>
        <w:t xml:space="preserve"> </w:t>
      </w:r>
      <w:r w:rsidR="00DF4985">
        <w:rPr>
          <w:rFonts w:ascii="Arial" w:hAnsi="Arial"/>
          <w:sz w:val="22"/>
          <w:szCs w:val="22"/>
        </w:rPr>
        <w:t>interim financial information</w:t>
      </w:r>
      <w:r w:rsidR="00176471">
        <w:rPr>
          <w:rFonts w:ascii="Arial" w:hAnsi="Arial"/>
          <w:sz w:val="22"/>
          <w:szCs w:val="22"/>
        </w:rPr>
        <w:t xml:space="preserve"> includes the interim financial information of </w:t>
      </w:r>
      <w:r w:rsidR="00B12482">
        <w:rPr>
          <w:rFonts w:ascii="Arial" w:hAnsi="Arial"/>
          <w:sz w:val="22"/>
          <w:szCs w:val="22"/>
        </w:rPr>
        <w:t xml:space="preserve">Bangkok Airways Public Company </w:t>
      </w:r>
      <w:r w:rsidR="00895281">
        <w:rPr>
          <w:rFonts w:ascii="Arial" w:hAnsi="Arial"/>
          <w:sz w:val="22"/>
          <w:szCs w:val="22"/>
        </w:rPr>
        <w:t xml:space="preserve">Limited (“the Company”) and its subsidiaries </w:t>
      </w:r>
      <w:r w:rsidR="002C4558">
        <w:rPr>
          <w:rFonts w:ascii="Arial" w:hAnsi="Arial"/>
          <w:sz w:val="22"/>
          <w:szCs w:val="22"/>
        </w:rPr>
        <w:t xml:space="preserve">(“the subsidiaries”) </w:t>
      </w:r>
      <w:r w:rsidR="006D5236">
        <w:rPr>
          <w:rFonts w:ascii="Arial" w:hAnsi="Arial"/>
          <w:sz w:val="22"/>
          <w:szCs w:val="22"/>
        </w:rPr>
        <w:t>(collectively as “the Group”) and</w:t>
      </w:r>
      <w:r w:rsidR="00DF4985">
        <w:rPr>
          <w:rFonts w:ascii="Arial" w:hAnsi="Arial"/>
          <w:sz w:val="22"/>
          <w:szCs w:val="22"/>
        </w:rPr>
        <w:t xml:space="preserve"> </w:t>
      </w:r>
      <w:r w:rsidR="00090D49">
        <w:rPr>
          <w:rFonts w:ascii="Arial" w:hAnsi="Arial"/>
          <w:sz w:val="22"/>
          <w:szCs w:val="22"/>
        </w:rPr>
        <w:t>has been</w:t>
      </w:r>
      <w:r w:rsidRPr="00F1355D">
        <w:rPr>
          <w:rFonts w:ascii="Arial" w:hAnsi="Arial"/>
          <w:sz w:val="22"/>
          <w:szCs w:val="22"/>
        </w:rPr>
        <w:t xml:space="preserve"> prepared </w:t>
      </w:r>
      <w:r w:rsidR="00090D49">
        <w:rPr>
          <w:rFonts w:ascii="Arial" w:hAnsi="Arial"/>
          <w:sz w:val="22"/>
          <w:szCs w:val="22"/>
        </w:rPr>
        <w:t>on</w:t>
      </w:r>
      <w:r w:rsidRPr="00F1355D">
        <w:rPr>
          <w:rFonts w:ascii="Arial" w:hAnsi="Arial"/>
          <w:sz w:val="22"/>
          <w:szCs w:val="22"/>
        </w:rPr>
        <w:t xml:space="preserve"> the same basis as that applied for the consolidated financial statements for </w:t>
      </w:r>
      <w:r>
        <w:rPr>
          <w:rFonts w:ascii="Arial" w:hAnsi="Arial"/>
          <w:sz w:val="22"/>
          <w:szCs w:val="22"/>
        </w:rPr>
        <w:t>the year ended</w:t>
      </w:r>
      <w:r w:rsidR="00DB5EAA">
        <w:rPr>
          <w:rFonts w:ascii="Arial" w:hAnsi="Arial" w:hint="cs"/>
          <w:sz w:val="22"/>
          <w:szCs w:val="22"/>
          <w:cs/>
        </w:rPr>
        <w:t xml:space="preserve"> </w:t>
      </w:r>
      <w:r>
        <w:rPr>
          <w:rFonts w:ascii="Arial" w:hAnsi="Arial"/>
          <w:sz w:val="22"/>
          <w:szCs w:val="22"/>
        </w:rPr>
        <w:t xml:space="preserve">31 December </w:t>
      </w:r>
      <w:r w:rsidR="00C53CC8">
        <w:rPr>
          <w:rFonts w:ascii="Arial" w:hAnsi="Arial"/>
          <w:sz w:val="22"/>
          <w:szCs w:val="22"/>
        </w:rPr>
        <w:t>2021</w:t>
      </w:r>
      <w:r w:rsidR="00090D49">
        <w:rPr>
          <w:rFonts w:ascii="Arial" w:hAnsi="Arial"/>
          <w:sz w:val="22"/>
          <w:szCs w:val="22"/>
        </w:rPr>
        <w:t>,</w:t>
      </w:r>
      <w:r w:rsidR="00266655">
        <w:rPr>
          <w:rFonts w:ascii="Arial" w:hAnsi="Arial"/>
          <w:sz w:val="22"/>
          <w:szCs w:val="22"/>
        </w:rPr>
        <w:t xml:space="preserve"> with no change in </w:t>
      </w:r>
      <w:r w:rsidR="00090D49">
        <w:rPr>
          <w:rFonts w:ascii="Arial" w:hAnsi="Arial"/>
          <w:sz w:val="22"/>
          <w:szCs w:val="22"/>
        </w:rPr>
        <w:t>former shareholding structure of subsidiari</w:t>
      </w:r>
      <w:r w:rsidR="006B46C7">
        <w:rPr>
          <w:rFonts w:ascii="Arial" w:hAnsi="Arial"/>
          <w:sz w:val="22"/>
          <w:szCs w:val="22"/>
        </w:rPr>
        <w:t>es. D</w:t>
      </w:r>
      <w:r w:rsidR="00090D49">
        <w:rPr>
          <w:rFonts w:ascii="Arial" w:hAnsi="Arial"/>
          <w:sz w:val="22"/>
          <w:szCs w:val="22"/>
        </w:rPr>
        <w:t>uring</w:t>
      </w:r>
      <w:r w:rsidR="006F4955">
        <w:rPr>
          <w:rFonts w:ascii="Arial" w:hAnsi="Arial"/>
          <w:sz w:val="22"/>
          <w:szCs w:val="22"/>
        </w:rPr>
        <w:t xml:space="preserve"> the current period, the Company invested </w:t>
      </w:r>
      <w:r w:rsidR="00090D49">
        <w:rPr>
          <w:rFonts w:ascii="Arial" w:hAnsi="Arial"/>
          <w:sz w:val="22"/>
          <w:szCs w:val="22"/>
        </w:rPr>
        <w:t xml:space="preserve">in </w:t>
      </w:r>
      <w:r w:rsidR="006F4955">
        <w:rPr>
          <w:rFonts w:ascii="Arial" w:hAnsi="Arial"/>
          <w:sz w:val="22"/>
          <w:szCs w:val="22"/>
        </w:rPr>
        <w:t xml:space="preserve">new subsidiary as </w:t>
      </w:r>
      <w:r w:rsidR="00090D49">
        <w:rPr>
          <w:rFonts w:ascii="Arial" w:hAnsi="Arial"/>
          <w:sz w:val="22"/>
          <w:szCs w:val="22"/>
        </w:rPr>
        <w:t>discussed</w:t>
      </w:r>
      <w:r w:rsidR="00817172">
        <w:rPr>
          <w:rFonts w:ascii="Arial" w:hAnsi="Arial"/>
          <w:sz w:val="22"/>
          <w:szCs w:val="22"/>
        </w:rPr>
        <w:t xml:space="preserve"> in Note</w:t>
      </w:r>
      <w:r w:rsidR="00F82A3A">
        <w:rPr>
          <w:rFonts w:ascii="Arial" w:hAnsi="Arial"/>
          <w:sz w:val="22"/>
          <w:szCs w:val="22"/>
        </w:rPr>
        <w:t xml:space="preserve"> 5 to the interim consolidated financial </w:t>
      </w:r>
      <w:r w:rsidR="00FA5869">
        <w:rPr>
          <w:rFonts w:ascii="Arial" w:hAnsi="Arial"/>
          <w:sz w:val="22"/>
          <w:szCs w:val="22"/>
        </w:rPr>
        <w:t>statements</w:t>
      </w:r>
      <w:r w:rsidR="00F82A3A">
        <w:rPr>
          <w:rFonts w:ascii="Arial" w:hAnsi="Arial"/>
          <w:sz w:val="22"/>
          <w:szCs w:val="22"/>
        </w:rPr>
        <w:t>.</w:t>
      </w:r>
    </w:p>
    <w:p w14:paraId="6B96389C" w14:textId="37A875D0" w:rsidR="007F244F" w:rsidRPr="007F244F" w:rsidRDefault="007F244F" w:rsidP="000E124C">
      <w:pPr>
        <w:tabs>
          <w:tab w:val="left" w:pos="600"/>
          <w:tab w:val="left" w:pos="900"/>
          <w:tab w:val="left" w:pos="2160"/>
          <w:tab w:val="right" w:pos="7200"/>
          <w:tab w:val="right" w:pos="8540"/>
        </w:tabs>
        <w:spacing w:before="80" w:after="100" w:line="380" w:lineRule="exact"/>
        <w:ind w:left="547" w:right="-43" w:hanging="547"/>
        <w:jc w:val="thaiDistribute"/>
        <w:rPr>
          <w:rFonts w:ascii="Arial" w:hAnsi="Arial"/>
          <w:b/>
          <w:bCs/>
          <w:sz w:val="22"/>
          <w:szCs w:val="22"/>
        </w:rPr>
      </w:pPr>
      <w:r w:rsidRPr="007F244F">
        <w:rPr>
          <w:rFonts w:ascii="Arial" w:hAnsi="Arial"/>
          <w:b/>
          <w:bCs/>
          <w:sz w:val="22"/>
          <w:szCs w:val="22"/>
        </w:rPr>
        <w:t>1.</w:t>
      </w:r>
      <w:r w:rsidR="00092BFE">
        <w:rPr>
          <w:rFonts w:ascii="Arial" w:hAnsi="Arial"/>
          <w:b/>
          <w:bCs/>
          <w:sz w:val="22"/>
          <w:szCs w:val="22"/>
        </w:rPr>
        <w:t>4</w:t>
      </w:r>
      <w:r w:rsidRPr="007F244F">
        <w:rPr>
          <w:rFonts w:ascii="Arial" w:hAnsi="Arial"/>
          <w:b/>
          <w:bCs/>
          <w:sz w:val="22"/>
          <w:szCs w:val="22"/>
        </w:rPr>
        <w:t xml:space="preserve">  </w:t>
      </w:r>
      <w:r>
        <w:rPr>
          <w:rFonts w:ascii="Arial" w:hAnsi="Arial"/>
          <w:b/>
          <w:bCs/>
          <w:sz w:val="22"/>
          <w:szCs w:val="22"/>
        </w:rPr>
        <w:tab/>
      </w:r>
      <w:r w:rsidRPr="007F244F">
        <w:rPr>
          <w:rFonts w:ascii="Arial" w:hAnsi="Arial"/>
          <w:b/>
          <w:bCs/>
          <w:sz w:val="22"/>
          <w:szCs w:val="22"/>
        </w:rPr>
        <w:t>Significant accounting policies</w:t>
      </w:r>
    </w:p>
    <w:p w14:paraId="3063E93C" w14:textId="28671B8C" w:rsidR="008B3036" w:rsidRDefault="007F244F" w:rsidP="000E124C">
      <w:pPr>
        <w:tabs>
          <w:tab w:val="left" w:pos="600"/>
          <w:tab w:val="left" w:pos="900"/>
          <w:tab w:val="left" w:pos="2160"/>
          <w:tab w:val="right" w:pos="7200"/>
          <w:tab w:val="right" w:pos="8540"/>
        </w:tabs>
        <w:spacing w:before="80" w:after="100" w:line="380" w:lineRule="exact"/>
        <w:ind w:left="547" w:right="-43" w:hanging="547"/>
        <w:jc w:val="thaiDistribute"/>
        <w:rPr>
          <w:rFonts w:ascii="Arial" w:hAnsi="Arial"/>
          <w:sz w:val="22"/>
          <w:szCs w:val="22"/>
        </w:rPr>
      </w:pPr>
      <w:r w:rsidRPr="007F244F">
        <w:rPr>
          <w:rFonts w:ascii="Arial" w:hAnsi="Arial"/>
          <w:sz w:val="22"/>
          <w:szCs w:val="22"/>
        </w:rPr>
        <w:tab/>
        <w:t>Th</w:t>
      </w:r>
      <w:r w:rsidR="00090D49">
        <w:rPr>
          <w:rFonts w:ascii="Arial" w:hAnsi="Arial"/>
          <w:sz w:val="22"/>
          <w:szCs w:val="22"/>
        </w:rPr>
        <w:t xml:space="preserve">is </w:t>
      </w:r>
      <w:r w:rsidRPr="007F244F">
        <w:rPr>
          <w:rFonts w:ascii="Arial" w:hAnsi="Arial"/>
          <w:sz w:val="22"/>
          <w:szCs w:val="22"/>
        </w:rPr>
        <w:t>interim financial information is prepared using the same accounting policies and</w:t>
      </w:r>
      <w:r w:rsidR="00B97EC2">
        <w:rPr>
          <w:rFonts w:ascii="Arial" w:hAnsi="Arial" w:hint="cs"/>
          <w:sz w:val="22"/>
          <w:szCs w:val="22"/>
          <w:cs/>
        </w:rPr>
        <w:t xml:space="preserve">    </w:t>
      </w:r>
      <w:r w:rsidRPr="007F244F">
        <w:rPr>
          <w:rFonts w:ascii="Arial" w:hAnsi="Arial"/>
          <w:sz w:val="22"/>
          <w:szCs w:val="22"/>
        </w:rPr>
        <w:t xml:space="preserve"> methods of computation as were used for the financial statements for the year ended </w:t>
      </w:r>
      <w:r>
        <w:rPr>
          <w:rFonts w:ascii="Arial" w:hAnsi="Arial"/>
          <w:sz w:val="22"/>
          <w:szCs w:val="22"/>
        </w:rPr>
        <w:t xml:space="preserve">                  </w:t>
      </w:r>
      <w:r w:rsidRPr="007F244F">
        <w:rPr>
          <w:rFonts w:ascii="Arial" w:hAnsi="Arial"/>
          <w:sz w:val="22"/>
          <w:szCs w:val="22"/>
        </w:rPr>
        <w:t xml:space="preserve">31 December </w:t>
      </w:r>
      <w:r w:rsidR="00C53CC8">
        <w:rPr>
          <w:rFonts w:ascii="Arial" w:hAnsi="Arial"/>
          <w:sz w:val="22"/>
          <w:szCs w:val="22"/>
        </w:rPr>
        <w:t>2021</w:t>
      </w:r>
      <w:r w:rsidRPr="007F244F">
        <w:rPr>
          <w:rFonts w:ascii="Arial" w:hAnsi="Arial"/>
          <w:sz w:val="22"/>
          <w:szCs w:val="22"/>
        </w:rPr>
        <w:t>.      </w:t>
      </w:r>
    </w:p>
    <w:p w14:paraId="7D06B3B3" w14:textId="7CCE1FD0" w:rsidR="007F244F" w:rsidRPr="00E77F09" w:rsidRDefault="008B3036" w:rsidP="00E77F09">
      <w:pPr>
        <w:tabs>
          <w:tab w:val="left" w:pos="600"/>
          <w:tab w:val="left" w:pos="900"/>
          <w:tab w:val="left" w:pos="2160"/>
          <w:tab w:val="right" w:pos="7200"/>
          <w:tab w:val="right" w:pos="8540"/>
        </w:tabs>
        <w:spacing w:before="80" w:after="100" w:line="380" w:lineRule="exact"/>
        <w:ind w:left="547" w:right="-43" w:hanging="547"/>
        <w:jc w:val="thaiDistribute"/>
        <w:rPr>
          <w:rFonts w:ascii="Arial" w:hAnsi="Arial" w:cs="Arial"/>
          <w:color w:val="000000" w:themeColor="text1"/>
          <w:sz w:val="22"/>
          <w:szCs w:val="22"/>
        </w:rPr>
      </w:pPr>
      <w:r>
        <w:rPr>
          <w:rFonts w:ascii="Arial" w:hAnsi="Arial" w:cs="Arial"/>
          <w:color w:val="000000" w:themeColor="text1"/>
          <w:sz w:val="22"/>
          <w:szCs w:val="22"/>
        </w:rPr>
        <w:tab/>
      </w:r>
      <w:r w:rsidRPr="00494596">
        <w:rPr>
          <w:rFonts w:ascii="Arial" w:hAnsi="Arial" w:cs="Arial"/>
          <w:color w:val="000000" w:themeColor="text1"/>
          <w:sz w:val="22"/>
          <w:szCs w:val="22"/>
        </w:rPr>
        <w:t xml:space="preserve">However, the Group has adopted the temporary </w:t>
      </w:r>
      <w:r w:rsidR="00090D49">
        <w:rPr>
          <w:rFonts w:ascii="Arial" w:hAnsi="Arial" w:cs="Arial"/>
          <w:color w:val="000000" w:themeColor="text1"/>
          <w:sz w:val="22"/>
          <w:szCs w:val="22"/>
        </w:rPr>
        <w:t>reliefs</w:t>
      </w:r>
      <w:r w:rsidRPr="00494596">
        <w:rPr>
          <w:rFonts w:ascii="Arial" w:hAnsi="Arial" w:cs="Arial"/>
          <w:color w:val="000000" w:themeColor="text1"/>
          <w:sz w:val="22"/>
          <w:szCs w:val="22"/>
          <w:cs/>
        </w:rPr>
        <w:t xml:space="preserve"> </w:t>
      </w:r>
      <w:r w:rsidRPr="00494596">
        <w:rPr>
          <w:rFonts w:ascii="Arial" w:hAnsi="Arial" w:cs="Arial"/>
          <w:color w:val="000000" w:themeColor="text1"/>
          <w:sz w:val="22"/>
          <w:szCs w:val="22"/>
        </w:rPr>
        <w:t>in accordance with TFRS 9 Financial Instruments</w:t>
      </w:r>
      <w:r w:rsidR="00A87D44">
        <w:rPr>
          <w:rFonts w:ascii="Arial" w:hAnsi="Arial" w:cs="Arial"/>
          <w:color w:val="000000" w:themeColor="text1"/>
          <w:sz w:val="22"/>
          <w:szCs w:val="22"/>
        </w:rPr>
        <w:t>,</w:t>
      </w:r>
      <w:r w:rsidRPr="00494596">
        <w:rPr>
          <w:rFonts w:ascii="Arial" w:hAnsi="Arial" w:cs="Arial"/>
          <w:color w:val="000000" w:themeColor="text1"/>
          <w:sz w:val="22"/>
          <w:szCs w:val="22"/>
        </w:rPr>
        <w:t xml:space="preserve"> TFRS 7 Disclosure of Financial Instruments</w:t>
      </w:r>
      <w:r w:rsidR="00090D49">
        <w:rPr>
          <w:rFonts w:ascii="Arial" w:hAnsi="Arial" w:cs="Arial"/>
          <w:color w:val="000000" w:themeColor="text1"/>
          <w:sz w:val="22"/>
          <w:szCs w:val="22"/>
        </w:rPr>
        <w:t xml:space="preserve"> </w:t>
      </w:r>
      <w:r w:rsidR="00A87D44">
        <w:rPr>
          <w:rFonts w:ascii="Arial" w:hAnsi="Arial" w:cs="Arial"/>
          <w:color w:val="000000" w:themeColor="text1"/>
          <w:sz w:val="22"/>
          <w:szCs w:val="22"/>
        </w:rPr>
        <w:t xml:space="preserve">and </w:t>
      </w:r>
      <w:r w:rsidR="00BD0E0A">
        <w:rPr>
          <w:rFonts w:ascii="Arial" w:hAnsi="Arial" w:cs="Arial"/>
          <w:color w:val="000000" w:themeColor="text1"/>
          <w:sz w:val="22"/>
          <w:szCs w:val="22"/>
        </w:rPr>
        <w:t>TFRS</w:t>
      </w:r>
      <w:r w:rsidR="00090D49">
        <w:rPr>
          <w:rFonts w:ascii="Arial" w:hAnsi="Arial" w:cs="Arial"/>
          <w:color w:val="000000" w:themeColor="text1"/>
          <w:sz w:val="22"/>
          <w:szCs w:val="22"/>
        </w:rPr>
        <w:t xml:space="preserve"> </w:t>
      </w:r>
      <w:r w:rsidR="00BD0E0A">
        <w:rPr>
          <w:rFonts w:ascii="Arial" w:hAnsi="Arial" w:cs="Arial"/>
          <w:color w:val="000000" w:themeColor="text1"/>
          <w:sz w:val="22"/>
          <w:szCs w:val="22"/>
        </w:rPr>
        <w:t>16 Lease</w:t>
      </w:r>
      <w:r w:rsidR="00090D49">
        <w:rPr>
          <w:rFonts w:ascii="Arial" w:hAnsi="Arial" w:cs="Arial"/>
          <w:color w:val="000000" w:themeColor="text1"/>
          <w:sz w:val="22"/>
          <w:szCs w:val="22"/>
        </w:rPr>
        <w:t>s,</w:t>
      </w:r>
      <w:r w:rsidRPr="00494596">
        <w:rPr>
          <w:rFonts w:ascii="Arial" w:hAnsi="Arial" w:cs="Arial"/>
          <w:color w:val="000000" w:themeColor="text1"/>
          <w:sz w:val="22"/>
          <w:szCs w:val="22"/>
        </w:rPr>
        <w:t xml:space="preserve"> </w:t>
      </w:r>
      <w:r w:rsidR="00090D49">
        <w:rPr>
          <w:rFonts w:ascii="Arial" w:hAnsi="Arial" w:cs="Arial"/>
          <w:color w:val="000000" w:themeColor="text1"/>
          <w:sz w:val="22"/>
          <w:szCs w:val="22"/>
        </w:rPr>
        <w:t>which apply to transactions directly affected by interest rate benchmark reform, including changes to contractual cash flows or hedging relationships arising from the replacement of the referenced interest rate benchmark with an alternative benchmark rate.</w:t>
      </w:r>
    </w:p>
    <w:p w14:paraId="5023AC56" w14:textId="6457D8D0" w:rsidR="009D49C8" w:rsidRPr="00E602F8" w:rsidRDefault="009D49C8" w:rsidP="000E124C">
      <w:pPr>
        <w:tabs>
          <w:tab w:val="left" w:pos="600"/>
          <w:tab w:val="left" w:pos="900"/>
          <w:tab w:val="left" w:pos="2160"/>
          <w:tab w:val="right" w:pos="7200"/>
          <w:tab w:val="right" w:pos="8540"/>
        </w:tabs>
        <w:spacing w:before="80" w:after="100" w:line="380" w:lineRule="exact"/>
        <w:ind w:left="547" w:right="-43" w:hanging="547"/>
        <w:jc w:val="thaiDistribute"/>
        <w:rPr>
          <w:rFonts w:ascii="Arial" w:hAnsi="Arial" w:cstheme="minorBidi"/>
          <w:sz w:val="22"/>
          <w:szCs w:val="22"/>
        </w:rPr>
      </w:pPr>
      <w:r>
        <w:rPr>
          <w:rFonts w:ascii="Arial" w:hAnsi="Arial" w:cs="Arial"/>
          <w:color w:val="000000" w:themeColor="text1"/>
          <w:sz w:val="22"/>
          <w:szCs w:val="22"/>
        </w:rPr>
        <w:tab/>
      </w:r>
      <w:r w:rsidRPr="00494596">
        <w:rPr>
          <w:rFonts w:ascii="Arial" w:hAnsi="Arial" w:cs="Arial"/>
          <w:color w:val="000000" w:themeColor="text1"/>
          <w:sz w:val="22"/>
          <w:szCs w:val="22"/>
        </w:rPr>
        <w:t xml:space="preserve">The management </w:t>
      </w:r>
      <w:r w:rsidR="00E602F8">
        <w:rPr>
          <w:rFonts w:ascii="Arial" w:hAnsi="Arial" w:cstheme="minorBidi"/>
          <w:color w:val="000000" w:themeColor="text1"/>
          <w:sz w:val="22"/>
          <w:szCs w:val="22"/>
        </w:rPr>
        <w:t>of the Group is currently in process of evaluating the plan to be executed and considering the impact of these standards on the financial statements in the year when they are adopted.</w:t>
      </w:r>
    </w:p>
    <w:p w14:paraId="0528E420" w14:textId="77777777" w:rsidR="00B61E92" w:rsidRPr="00B974FD" w:rsidRDefault="005A4531" w:rsidP="000E124C">
      <w:pPr>
        <w:tabs>
          <w:tab w:val="left" w:pos="600"/>
          <w:tab w:val="left" w:pos="900"/>
          <w:tab w:val="left" w:pos="2160"/>
          <w:tab w:val="right" w:pos="7200"/>
          <w:tab w:val="right" w:pos="8540"/>
        </w:tabs>
        <w:spacing w:before="80" w:after="100" w:line="380" w:lineRule="exact"/>
        <w:ind w:left="547" w:right="-43" w:hanging="547"/>
        <w:jc w:val="thaiDistribute"/>
        <w:rPr>
          <w:rFonts w:ascii="Arial" w:hAnsi="Arial"/>
          <w:b/>
          <w:bCs/>
          <w:sz w:val="22"/>
          <w:szCs w:val="22"/>
        </w:rPr>
      </w:pPr>
      <w:r>
        <w:rPr>
          <w:rFonts w:ascii="Arial" w:hAnsi="Arial"/>
          <w:b/>
          <w:bCs/>
          <w:sz w:val="22"/>
          <w:szCs w:val="22"/>
        </w:rPr>
        <w:t>2</w:t>
      </w:r>
      <w:r w:rsidR="00B61E92" w:rsidRPr="00B974FD">
        <w:rPr>
          <w:rFonts w:ascii="Arial" w:hAnsi="Arial"/>
          <w:b/>
          <w:bCs/>
          <w:sz w:val="22"/>
          <w:szCs w:val="22"/>
        </w:rPr>
        <w:t>.</w:t>
      </w:r>
      <w:r w:rsidR="00B61E92" w:rsidRPr="00B974FD">
        <w:rPr>
          <w:rFonts w:ascii="Arial" w:hAnsi="Arial"/>
          <w:b/>
          <w:bCs/>
          <w:sz w:val="22"/>
          <w:szCs w:val="22"/>
        </w:rPr>
        <w:tab/>
        <w:t>Related party transactions</w:t>
      </w:r>
    </w:p>
    <w:p w14:paraId="0B493638" w14:textId="661D5445" w:rsidR="00B61E92" w:rsidRDefault="00B61E92" w:rsidP="00860396">
      <w:pPr>
        <w:pStyle w:val="BodyTextIndent2"/>
        <w:ind w:left="547" w:firstLine="0"/>
        <w:rPr>
          <w:rFonts w:ascii="Arial" w:hAnsi="Arial"/>
          <w:sz w:val="22"/>
          <w:szCs w:val="22"/>
        </w:rPr>
      </w:pPr>
      <w:r w:rsidRPr="00E94C88">
        <w:rPr>
          <w:rFonts w:ascii="Arial" w:hAnsi="Arial"/>
          <w:sz w:val="22"/>
          <w:szCs w:val="22"/>
        </w:rPr>
        <w:t xml:space="preserve">During the </w:t>
      </w:r>
      <w:r>
        <w:rPr>
          <w:rFonts w:ascii="Arial" w:hAnsi="Arial"/>
          <w:sz w:val="22"/>
          <w:szCs w:val="22"/>
        </w:rPr>
        <w:t>period</w:t>
      </w:r>
      <w:r w:rsidRPr="00E94C88">
        <w:rPr>
          <w:rFonts w:ascii="Arial" w:hAnsi="Arial"/>
          <w:sz w:val="22"/>
          <w:szCs w:val="22"/>
        </w:rPr>
        <w:t xml:space="preserve">, the </w:t>
      </w:r>
      <w:r w:rsidR="00B44607">
        <w:rPr>
          <w:rFonts w:ascii="Arial" w:hAnsi="Arial"/>
          <w:sz w:val="22"/>
          <w:szCs w:val="22"/>
        </w:rPr>
        <w:t>Group</w:t>
      </w:r>
      <w:r w:rsidRPr="00E94C88">
        <w:rPr>
          <w:rFonts w:ascii="Arial" w:hAnsi="Arial"/>
          <w:sz w:val="22"/>
          <w:szCs w:val="22"/>
        </w:rPr>
        <w:t xml:space="preserve"> had significant business transactions with related parties</w:t>
      </w:r>
      <w:r w:rsidR="001F7916">
        <w:rPr>
          <w:rFonts w:ascii="Arial" w:hAnsi="Arial"/>
          <w:sz w:val="22"/>
          <w:szCs w:val="22"/>
        </w:rPr>
        <w:t xml:space="preserve"> (which </w:t>
      </w:r>
      <w:r w:rsidR="00E602F8">
        <w:rPr>
          <w:rFonts w:ascii="Arial" w:hAnsi="Arial"/>
          <w:sz w:val="22"/>
          <w:szCs w:val="22"/>
        </w:rPr>
        <w:t>the</w:t>
      </w:r>
      <w:r w:rsidR="00152C00">
        <w:rPr>
          <w:rFonts w:ascii="Arial" w:hAnsi="Arial"/>
          <w:sz w:val="22"/>
          <w:szCs w:val="22"/>
        </w:rPr>
        <w:t xml:space="preserve"> list</w:t>
      </w:r>
      <w:r w:rsidR="00B8341D">
        <w:rPr>
          <w:rFonts w:ascii="Arial" w:hAnsi="Arial"/>
          <w:sz w:val="22"/>
          <w:szCs w:val="22"/>
        </w:rPr>
        <w:t xml:space="preserve"> </w:t>
      </w:r>
      <w:r w:rsidR="00E602F8">
        <w:rPr>
          <w:rFonts w:ascii="Arial" w:hAnsi="Arial"/>
          <w:sz w:val="22"/>
          <w:szCs w:val="22"/>
        </w:rPr>
        <w:t>of</w:t>
      </w:r>
      <w:r w:rsidR="00386C5F">
        <w:rPr>
          <w:rFonts w:ascii="Arial" w:hAnsi="Arial"/>
          <w:sz w:val="22"/>
          <w:szCs w:val="22"/>
        </w:rPr>
        <w:t xml:space="preserve"> </w:t>
      </w:r>
      <w:r w:rsidR="001E6B73" w:rsidRPr="00E94C88">
        <w:rPr>
          <w:rFonts w:ascii="Arial" w:hAnsi="Arial"/>
          <w:sz w:val="22"/>
          <w:szCs w:val="22"/>
        </w:rPr>
        <w:t>those related parties</w:t>
      </w:r>
      <w:r w:rsidR="00303A28">
        <w:rPr>
          <w:rFonts w:ascii="Arial" w:hAnsi="Arial"/>
          <w:sz w:val="22"/>
          <w:szCs w:val="22"/>
        </w:rPr>
        <w:t xml:space="preserve"> </w:t>
      </w:r>
      <w:r w:rsidR="00E602F8">
        <w:rPr>
          <w:rFonts w:ascii="Arial" w:hAnsi="Arial"/>
          <w:sz w:val="22"/>
          <w:szCs w:val="22"/>
        </w:rPr>
        <w:t>and their relationships has already disclosed</w:t>
      </w:r>
      <w:r w:rsidR="00E1039C">
        <w:rPr>
          <w:rFonts w:ascii="Arial" w:hAnsi="Arial"/>
          <w:sz w:val="22"/>
          <w:szCs w:val="22"/>
        </w:rPr>
        <w:t xml:space="preserve"> </w:t>
      </w:r>
      <w:r w:rsidR="00FF7B15">
        <w:rPr>
          <w:rFonts w:ascii="Arial" w:hAnsi="Arial"/>
          <w:sz w:val="22"/>
          <w:szCs w:val="22"/>
        </w:rPr>
        <w:t>in note</w:t>
      </w:r>
      <w:r w:rsidR="00E602F8">
        <w:rPr>
          <w:rFonts w:ascii="Arial" w:hAnsi="Arial"/>
          <w:sz w:val="22"/>
          <w:szCs w:val="22"/>
        </w:rPr>
        <w:t>s</w:t>
      </w:r>
      <w:r w:rsidR="00FF7B15">
        <w:rPr>
          <w:rFonts w:ascii="Arial" w:hAnsi="Arial"/>
          <w:sz w:val="22"/>
          <w:szCs w:val="22"/>
        </w:rPr>
        <w:t xml:space="preserve"> to the financial statements for the year ended 31 December 2021)</w:t>
      </w:r>
      <w:r w:rsidRPr="00E94C88">
        <w:rPr>
          <w:rFonts w:ascii="Arial" w:hAnsi="Arial"/>
          <w:sz w:val="22"/>
          <w:szCs w:val="22"/>
        </w:rPr>
        <w:t xml:space="preserve">. Such transactions, which are </w:t>
      </w:r>
      <w:proofErr w:type="spellStart"/>
      <w:r>
        <w:rPr>
          <w:rFonts w:ascii="Arial" w:hAnsi="Arial"/>
          <w:sz w:val="22"/>
          <w:szCs w:val="22"/>
        </w:rPr>
        <w:t>summarised</w:t>
      </w:r>
      <w:proofErr w:type="spellEnd"/>
      <w:r w:rsidRPr="00E94C88">
        <w:rPr>
          <w:rFonts w:ascii="Arial" w:hAnsi="Arial"/>
          <w:sz w:val="22"/>
          <w:szCs w:val="22"/>
        </w:rPr>
        <w:t xml:space="preserve"> below, arose in the ordinary course of business</w:t>
      </w:r>
      <w:r w:rsidR="00E602F8">
        <w:rPr>
          <w:rFonts w:ascii="Arial" w:hAnsi="Arial"/>
          <w:sz w:val="22"/>
          <w:szCs w:val="22"/>
        </w:rPr>
        <w:t>. There were no significant changes in the transfer pricing policy of transactions with related parties during the current period.</w:t>
      </w:r>
    </w:p>
    <w:p w14:paraId="0BF63AA3" w14:textId="77777777" w:rsidR="00E602F8" w:rsidRDefault="00E602F8">
      <w:pPr>
        <w:overflowPunct/>
        <w:autoSpaceDE/>
        <w:autoSpaceDN/>
        <w:adjustRightInd/>
        <w:textAlignment w:val="auto"/>
        <w:rPr>
          <w:rFonts w:ascii="Arial" w:hAnsi="Arial"/>
          <w:sz w:val="22"/>
          <w:szCs w:val="22"/>
        </w:rPr>
      </w:pPr>
      <w:r>
        <w:rPr>
          <w:rFonts w:ascii="Arial" w:hAnsi="Arial"/>
          <w:sz w:val="22"/>
          <w:szCs w:val="22"/>
        </w:rPr>
        <w:br w:type="page"/>
      </w:r>
    </w:p>
    <w:p w14:paraId="0E36DAAC" w14:textId="50D8104D" w:rsidR="00E602F8" w:rsidRDefault="00E602F8" w:rsidP="00E4245A">
      <w:pPr>
        <w:pStyle w:val="BodyTextIndent2"/>
        <w:spacing w:after="0"/>
        <w:ind w:left="547" w:firstLine="0"/>
        <w:rPr>
          <w:rFonts w:ascii="Arial" w:hAnsi="Arial"/>
          <w:sz w:val="22"/>
          <w:szCs w:val="22"/>
        </w:rPr>
      </w:pPr>
      <w:r>
        <w:rPr>
          <w:rFonts w:ascii="Arial" w:hAnsi="Arial"/>
          <w:sz w:val="22"/>
          <w:szCs w:val="22"/>
        </w:rPr>
        <w:lastRenderedPageBreak/>
        <w:t>Summaries significant business transactions with related parties as follows.</w:t>
      </w:r>
    </w:p>
    <w:tbl>
      <w:tblPr>
        <w:tblW w:w="9540" w:type="dxa"/>
        <w:tblInd w:w="450" w:type="dxa"/>
        <w:tblLayout w:type="fixed"/>
        <w:tblLook w:val="0000" w:firstRow="0" w:lastRow="0" w:firstColumn="0" w:lastColumn="0" w:noHBand="0" w:noVBand="0"/>
      </w:tblPr>
      <w:tblGrid>
        <w:gridCol w:w="2847"/>
        <w:gridCol w:w="7"/>
        <w:gridCol w:w="825"/>
        <w:gridCol w:w="6"/>
        <w:gridCol w:w="823"/>
        <w:gridCol w:w="18"/>
        <w:gridCol w:w="816"/>
        <w:gridCol w:w="42"/>
        <w:gridCol w:w="792"/>
        <w:gridCol w:w="22"/>
        <w:gridCol w:w="813"/>
        <w:gridCol w:w="840"/>
        <w:gridCol w:w="840"/>
        <w:gridCol w:w="849"/>
      </w:tblGrid>
      <w:tr w:rsidR="00CA19F7" w:rsidRPr="00B61E92" w14:paraId="706C8E49" w14:textId="75F74DE0" w:rsidTr="00E4245A">
        <w:trPr>
          <w:tblHeader/>
        </w:trPr>
        <w:tc>
          <w:tcPr>
            <w:tcW w:w="2847" w:type="dxa"/>
          </w:tcPr>
          <w:p w14:paraId="12B1B4C6" w14:textId="77777777" w:rsidR="00CA19F7" w:rsidRPr="00B61E92" w:rsidRDefault="00CA19F7" w:rsidP="00461C4D">
            <w:pPr>
              <w:spacing w:line="310" w:lineRule="exact"/>
              <w:ind w:right="-108"/>
              <w:rPr>
                <w:rFonts w:ascii="Arial" w:hAnsi="Arial"/>
                <w:sz w:val="16"/>
                <w:szCs w:val="16"/>
              </w:rPr>
            </w:pPr>
          </w:p>
        </w:tc>
        <w:tc>
          <w:tcPr>
            <w:tcW w:w="6693" w:type="dxa"/>
            <w:gridSpan w:val="13"/>
          </w:tcPr>
          <w:p w14:paraId="2B7390DF" w14:textId="01635228" w:rsidR="00CA19F7" w:rsidRPr="00B61E92" w:rsidRDefault="00CA19F7" w:rsidP="00461C4D">
            <w:pPr>
              <w:tabs>
                <w:tab w:val="center" w:pos="8100"/>
              </w:tabs>
              <w:spacing w:line="310" w:lineRule="exact"/>
              <w:jc w:val="right"/>
              <w:rPr>
                <w:rFonts w:ascii="Arial" w:hAnsi="Arial"/>
                <w:sz w:val="16"/>
                <w:szCs w:val="16"/>
              </w:rPr>
            </w:pPr>
            <w:r w:rsidRPr="00B61E92">
              <w:rPr>
                <w:rFonts w:ascii="Arial" w:hAnsi="Arial"/>
                <w:sz w:val="16"/>
                <w:szCs w:val="16"/>
              </w:rPr>
              <w:t>(Unit: Million Baht)</w:t>
            </w:r>
          </w:p>
        </w:tc>
      </w:tr>
      <w:tr w:rsidR="00212FF1" w:rsidRPr="00B61E92" w14:paraId="526CBB5F" w14:textId="0B8996A7" w:rsidTr="00E4245A">
        <w:trPr>
          <w:tblHeader/>
        </w:trPr>
        <w:tc>
          <w:tcPr>
            <w:tcW w:w="2847" w:type="dxa"/>
            <w:vAlign w:val="bottom"/>
          </w:tcPr>
          <w:p w14:paraId="0F9B75DE" w14:textId="77777777" w:rsidR="00212FF1" w:rsidRPr="00B61E92" w:rsidRDefault="00212FF1" w:rsidP="00212FF1">
            <w:pPr>
              <w:spacing w:line="310" w:lineRule="exact"/>
              <w:ind w:right="-108"/>
              <w:jc w:val="center"/>
              <w:rPr>
                <w:rFonts w:ascii="Arial" w:hAnsi="Arial"/>
                <w:sz w:val="16"/>
                <w:szCs w:val="16"/>
              </w:rPr>
            </w:pPr>
          </w:p>
        </w:tc>
        <w:tc>
          <w:tcPr>
            <w:tcW w:w="3329" w:type="dxa"/>
            <w:gridSpan w:val="8"/>
            <w:vAlign w:val="bottom"/>
          </w:tcPr>
          <w:p w14:paraId="5A057620" w14:textId="262651A9" w:rsidR="00212FF1" w:rsidRPr="00B61E92" w:rsidRDefault="00212FF1" w:rsidP="00212FF1">
            <w:pPr>
              <w:pStyle w:val="Heading8"/>
              <w:pBdr>
                <w:bottom w:val="single" w:sz="4" w:space="1" w:color="auto"/>
              </w:pBdr>
              <w:spacing w:before="0" w:after="0" w:line="310" w:lineRule="exact"/>
              <w:jc w:val="center"/>
              <w:rPr>
                <w:rFonts w:ascii="Arial" w:hAnsi="Arial"/>
                <w:i w:val="0"/>
                <w:iCs w:val="0"/>
                <w:sz w:val="16"/>
                <w:szCs w:val="16"/>
              </w:rPr>
            </w:pPr>
            <w:r w:rsidRPr="00B61E92">
              <w:rPr>
                <w:rFonts w:ascii="Arial" w:hAnsi="Arial"/>
                <w:i w:val="0"/>
                <w:iCs w:val="0"/>
                <w:sz w:val="16"/>
                <w:szCs w:val="16"/>
              </w:rPr>
              <w:t xml:space="preserve">For the three-month periods ended </w:t>
            </w:r>
            <w:r>
              <w:rPr>
                <w:rFonts w:ascii="Arial" w:hAnsi="Arial"/>
                <w:i w:val="0"/>
                <w:iCs w:val="0"/>
                <w:sz w:val="16"/>
                <w:szCs w:val="16"/>
              </w:rPr>
              <w:t>30 June</w:t>
            </w:r>
          </w:p>
        </w:tc>
        <w:tc>
          <w:tcPr>
            <w:tcW w:w="3364" w:type="dxa"/>
            <w:gridSpan w:val="5"/>
            <w:vAlign w:val="bottom"/>
          </w:tcPr>
          <w:p w14:paraId="38653DC4" w14:textId="3E3AA777" w:rsidR="00212FF1" w:rsidRPr="00B61E92" w:rsidRDefault="00212FF1" w:rsidP="00212FF1">
            <w:pPr>
              <w:pStyle w:val="Heading8"/>
              <w:pBdr>
                <w:bottom w:val="single" w:sz="4" w:space="1" w:color="auto"/>
              </w:pBdr>
              <w:spacing w:before="0" w:after="0" w:line="310" w:lineRule="exact"/>
              <w:jc w:val="center"/>
              <w:rPr>
                <w:rFonts w:ascii="Arial" w:hAnsi="Arial"/>
                <w:i w:val="0"/>
                <w:iCs w:val="0"/>
                <w:sz w:val="16"/>
                <w:szCs w:val="16"/>
              </w:rPr>
            </w:pPr>
            <w:r w:rsidRPr="00B61E92">
              <w:rPr>
                <w:rFonts w:ascii="Arial" w:hAnsi="Arial"/>
                <w:i w:val="0"/>
                <w:iCs w:val="0"/>
                <w:sz w:val="16"/>
                <w:szCs w:val="16"/>
              </w:rPr>
              <w:t xml:space="preserve">For the </w:t>
            </w:r>
            <w:r w:rsidR="003105F3">
              <w:rPr>
                <w:rFonts w:ascii="Arial" w:hAnsi="Arial"/>
                <w:i w:val="0"/>
                <w:iCs w:val="0"/>
                <w:sz w:val="16"/>
                <w:szCs w:val="16"/>
              </w:rPr>
              <w:t>six</w:t>
            </w:r>
            <w:r w:rsidRPr="00B61E92">
              <w:rPr>
                <w:rFonts w:ascii="Arial" w:hAnsi="Arial"/>
                <w:i w:val="0"/>
                <w:iCs w:val="0"/>
                <w:sz w:val="16"/>
                <w:szCs w:val="16"/>
              </w:rPr>
              <w:t xml:space="preserve">-month periods ended </w:t>
            </w:r>
            <w:r>
              <w:rPr>
                <w:rFonts w:ascii="Arial" w:hAnsi="Arial"/>
                <w:i w:val="0"/>
                <w:iCs w:val="0"/>
                <w:sz w:val="16"/>
                <w:szCs w:val="16"/>
              </w:rPr>
              <w:t>30 June</w:t>
            </w:r>
          </w:p>
        </w:tc>
      </w:tr>
      <w:tr w:rsidR="00212FF1" w:rsidRPr="00B61E92" w14:paraId="33D7DD6B" w14:textId="1EFF4B6B" w:rsidTr="00E4245A">
        <w:trPr>
          <w:tblHeader/>
        </w:trPr>
        <w:tc>
          <w:tcPr>
            <w:tcW w:w="2847" w:type="dxa"/>
            <w:vAlign w:val="bottom"/>
          </w:tcPr>
          <w:p w14:paraId="305D111E" w14:textId="77777777" w:rsidR="00212FF1" w:rsidRPr="00B61E92" w:rsidRDefault="00212FF1" w:rsidP="00212FF1">
            <w:pPr>
              <w:spacing w:line="310" w:lineRule="exact"/>
              <w:ind w:right="-108"/>
              <w:jc w:val="center"/>
              <w:rPr>
                <w:rFonts w:ascii="Arial" w:hAnsi="Arial"/>
                <w:sz w:val="16"/>
                <w:szCs w:val="16"/>
              </w:rPr>
            </w:pPr>
          </w:p>
        </w:tc>
        <w:tc>
          <w:tcPr>
            <w:tcW w:w="1661" w:type="dxa"/>
            <w:gridSpan w:val="4"/>
            <w:vAlign w:val="bottom"/>
          </w:tcPr>
          <w:p w14:paraId="7D666B0F" w14:textId="311C883B" w:rsidR="00212FF1" w:rsidRPr="00B61E92" w:rsidRDefault="00212FF1" w:rsidP="00212FF1">
            <w:pPr>
              <w:pStyle w:val="Heading8"/>
              <w:pBdr>
                <w:bottom w:val="single" w:sz="4" w:space="1" w:color="auto"/>
              </w:pBdr>
              <w:spacing w:before="0" w:after="0" w:line="310" w:lineRule="exact"/>
              <w:jc w:val="center"/>
              <w:rPr>
                <w:rFonts w:ascii="Arial" w:hAnsi="Arial"/>
                <w:i w:val="0"/>
                <w:iCs w:val="0"/>
                <w:sz w:val="16"/>
                <w:szCs w:val="16"/>
              </w:rPr>
            </w:pPr>
            <w:r w:rsidRPr="00B61E92">
              <w:rPr>
                <w:rFonts w:ascii="Arial" w:hAnsi="Arial"/>
                <w:i w:val="0"/>
                <w:iCs w:val="0"/>
                <w:sz w:val="16"/>
                <w:szCs w:val="16"/>
              </w:rPr>
              <w:t xml:space="preserve">Consolidated </w:t>
            </w:r>
            <w:r>
              <w:rPr>
                <w:rFonts w:ascii="Arial" w:hAnsi="Arial"/>
                <w:i w:val="0"/>
                <w:iCs w:val="0"/>
                <w:sz w:val="16"/>
                <w:szCs w:val="16"/>
              </w:rPr>
              <w:t xml:space="preserve">         </w:t>
            </w:r>
            <w:r w:rsidRPr="00B61E92">
              <w:rPr>
                <w:rFonts w:ascii="Arial" w:hAnsi="Arial"/>
                <w:i w:val="0"/>
                <w:iCs w:val="0"/>
                <w:sz w:val="16"/>
                <w:szCs w:val="16"/>
              </w:rPr>
              <w:t>financial statements</w:t>
            </w:r>
          </w:p>
        </w:tc>
        <w:tc>
          <w:tcPr>
            <w:tcW w:w="1668" w:type="dxa"/>
            <w:gridSpan w:val="4"/>
            <w:vAlign w:val="bottom"/>
          </w:tcPr>
          <w:p w14:paraId="5D26235F" w14:textId="77777777" w:rsidR="00212FF1" w:rsidRPr="00B61E92" w:rsidRDefault="00212FF1" w:rsidP="00212FF1">
            <w:pPr>
              <w:pStyle w:val="Heading8"/>
              <w:pBdr>
                <w:bottom w:val="single" w:sz="4" w:space="1" w:color="auto"/>
              </w:pBdr>
              <w:spacing w:before="0" w:after="0" w:line="310" w:lineRule="exact"/>
              <w:jc w:val="center"/>
              <w:rPr>
                <w:rFonts w:ascii="Arial" w:hAnsi="Arial"/>
                <w:i w:val="0"/>
                <w:iCs w:val="0"/>
                <w:sz w:val="16"/>
                <w:szCs w:val="16"/>
              </w:rPr>
            </w:pPr>
            <w:r w:rsidRPr="00B61E92">
              <w:rPr>
                <w:rFonts w:ascii="Arial" w:hAnsi="Arial"/>
                <w:i w:val="0"/>
                <w:iCs w:val="0"/>
                <w:sz w:val="16"/>
                <w:szCs w:val="16"/>
              </w:rPr>
              <w:t xml:space="preserve">Separate </w:t>
            </w:r>
          </w:p>
          <w:p w14:paraId="1B27D658" w14:textId="77777777" w:rsidR="00212FF1" w:rsidRPr="00B61E92" w:rsidRDefault="00212FF1" w:rsidP="00212FF1">
            <w:pPr>
              <w:pStyle w:val="Heading8"/>
              <w:pBdr>
                <w:bottom w:val="single" w:sz="4" w:space="1" w:color="auto"/>
              </w:pBdr>
              <w:spacing w:before="0" w:after="0" w:line="310" w:lineRule="exact"/>
              <w:jc w:val="center"/>
              <w:rPr>
                <w:rFonts w:ascii="Arial" w:hAnsi="Arial"/>
                <w:i w:val="0"/>
                <w:iCs w:val="0"/>
                <w:sz w:val="16"/>
                <w:szCs w:val="16"/>
              </w:rPr>
            </w:pPr>
            <w:r w:rsidRPr="00B61E92">
              <w:rPr>
                <w:rFonts w:ascii="Arial" w:hAnsi="Arial"/>
                <w:i w:val="0"/>
                <w:iCs w:val="0"/>
                <w:sz w:val="16"/>
                <w:szCs w:val="16"/>
              </w:rPr>
              <w:t>financial statements</w:t>
            </w:r>
          </w:p>
        </w:tc>
        <w:tc>
          <w:tcPr>
            <w:tcW w:w="1675" w:type="dxa"/>
            <w:gridSpan w:val="3"/>
            <w:vAlign w:val="bottom"/>
          </w:tcPr>
          <w:p w14:paraId="16F382B6" w14:textId="7B99AF07" w:rsidR="00212FF1" w:rsidRPr="00B61E92" w:rsidRDefault="00212FF1" w:rsidP="00212FF1">
            <w:pPr>
              <w:pStyle w:val="Heading8"/>
              <w:pBdr>
                <w:bottom w:val="single" w:sz="4" w:space="1" w:color="auto"/>
              </w:pBdr>
              <w:spacing w:before="0" w:after="0" w:line="310" w:lineRule="exact"/>
              <w:jc w:val="center"/>
              <w:rPr>
                <w:rFonts w:ascii="Arial" w:hAnsi="Arial"/>
                <w:i w:val="0"/>
                <w:iCs w:val="0"/>
                <w:sz w:val="16"/>
                <w:szCs w:val="16"/>
              </w:rPr>
            </w:pPr>
            <w:r w:rsidRPr="00B61E92">
              <w:rPr>
                <w:rFonts w:ascii="Arial" w:hAnsi="Arial"/>
                <w:i w:val="0"/>
                <w:iCs w:val="0"/>
                <w:sz w:val="16"/>
                <w:szCs w:val="16"/>
              </w:rPr>
              <w:t xml:space="preserve">Consolidated </w:t>
            </w:r>
            <w:r>
              <w:rPr>
                <w:rFonts w:ascii="Arial" w:hAnsi="Arial"/>
                <w:i w:val="0"/>
                <w:iCs w:val="0"/>
                <w:sz w:val="16"/>
                <w:szCs w:val="16"/>
              </w:rPr>
              <w:t xml:space="preserve">         </w:t>
            </w:r>
            <w:r w:rsidRPr="00B61E92">
              <w:rPr>
                <w:rFonts w:ascii="Arial" w:hAnsi="Arial"/>
                <w:i w:val="0"/>
                <w:iCs w:val="0"/>
                <w:sz w:val="16"/>
                <w:szCs w:val="16"/>
              </w:rPr>
              <w:t>financial statements</w:t>
            </w:r>
          </w:p>
        </w:tc>
        <w:tc>
          <w:tcPr>
            <w:tcW w:w="1689" w:type="dxa"/>
            <w:gridSpan w:val="2"/>
            <w:vAlign w:val="bottom"/>
          </w:tcPr>
          <w:p w14:paraId="51DC8F1C" w14:textId="77777777" w:rsidR="00212FF1" w:rsidRPr="00B61E92" w:rsidRDefault="00212FF1" w:rsidP="00212FF1">
            <w:pPr>
              <w:pStyle w:val="Heading8"/>
              <w:pBdr>
                <w:bottom w:val="single" w:sz="4" w:space="1" w:color="auto"/>
              </w:pBdr>
              <w:spacing w:before="0" w:after="0" w:line="310" w:lineRule="exact"/>
              <w:jc w:val="center"/>
              <w:rPr>
                <w:rFonts w:ascii="Arial" w:hAnsi="Arial"/>
                <w:i w:val="0"/>
                <w:iCs w:val="0"/>
                <w:sz w:val="16"/>
                <w:szCs w:val="16"/>
              </w:rPr>
            </w:pPr>
            <w:r w:rsidRPr="00B61E92">
              <w:rPr>
                <w:rFonts w:ascii="Arial" w:hAnsi="Arial"/>
                <w:i w:val="0"/>
                <w:iCs w:val="0"/>
                <w:sz w:val="16"/>
                <w:szCs w:val="16"/>
              </w:rPr>
              <w:t xml:space="preserve">Separate </w:t>
            </w:r>
          </w:p>
          <w:p w14:paraId="42FCF8B9" w14:textId="156B10D9" w:rsidR="00212FF1" w:rsidRPr="00B61E92" w:rsidRDefault="00212FF1" w:rsidP="00212FF1">
            <w:pPr>
              <w:pStyle w:val="Heading8"/>
              <w:pBdr>
                <w:bottom w:val="single" w:sz="4" w:space="1" w:color="auto"/>
              </w:pBdr>
              <w:spacing w:before="0" w:after="0" w:line="310" w:lineRule="exact"/>
              <w:jc w:val="center"/>
              <w:rPr>
                <w:rFonts w:ascii="Arial" w:hAnsi="Arial"/>
                <w:i w:val="0"/>
                <w:iCs w:val="0"/>
                <w:sz w:val="16"/>
                <w:szCs w:val="16"/>
              </w:rPr>
            </w:pPr>
            <w:r w:rsidRPr="00B61E92">
              <w:rPr>
                <w:rFonts w:ascii="Arial" w:hAnsi="Arial"/>
                <w:i w:val="0"/>
                <w:iCs w:val="0"/>
                <w:sz w:val="16"/>
                <w:szCs w:val="16"/>
              </w:rPr>
              <w:t>financial statements</w:t>
            </w:r>
          </w:p>
        </w:tc>
      </w:tr>
      <w:tr w:rsidR="00212FF1" w:rsidRPr="00B61E92" w14:paraId="4881BA0A" w14:textId="7DDEBB87" w:rsidTr="00E4245A">
        <w:trPr>
          <w:tblHeader/>
        </w:trPr>
        <w:tc>
          <w:tcPr>
            <w:tcW w:w="2847" w:type="dxa"/>
          </w:tcPr>
          <w:p w14:paraId="7B5626B0" w14:textId="77777777" w:rsidR="00212FF1" w:rsidRPr="00B61E92" w:rsidRDefault="00212FF1" w:rsidP="00212FF1">
            <w:pPr>
              <w:spacing w:line="310" w:lineRule="exact"/>
              <w:ind w:right="-108"/>
              <w:rPr>
                <w:rFonts w:ascii="Arial" w:hAnsi="Arial"/>
                <w:sz w:val="16"/>
                <w:szCs w:val="16"/>
              </w:rPr>
            </w:pPr>
          </w:p>
        </w:tc>
        <w:tc>
          <w:tcPr>
            <w:tcW w:w="832" w:type="dxa"/>
            <w:gridSpan w:val="2"/>
          </w:tcPr>
          <w:p w14:paraId="33171F74" w14:textId="4A834FFA" w:rsidR="00212FF1" w:rsidRPr="00266655" w:rsidRDefault="00212FF1" w:rsidP="00212FF1">
            <w:pPr>
              <w:pBdr>
                <w:bottom w:val="single" w:sz="4" w:space="1" w:color="auto"/>
              </w:pBdr>
              <w:tabs>
                <w:tab w:val="center" w:pos="8100"/>
              </w:tabs>
              <w:spacing w:line="310" w:lineRule="exact"/>
              <w:jc w:val="center"/>
              <w:rPr>
                <w:rFonts w:ascii="Arial" w:hAnsi="Arial"/>
                <w:sz w:val="16"/>
                <w:szCs w:val="16"/>
              </w:rPr>
            </w:pPr>
            <w:r>
              <w:rPr>
                <w:rFonts w:ascii="Arial" w:hAnsi="Arial"/>
                <w:sz w:val="16"/>
                <w:szCs w:val="16"/>
              </w:rPr>
              <w:t>2022</w:t>
            </w:r>
          </w:p>
        </w:tc>
        <w:tc>
          <w:tcPr>
            <w:tcW w:w="829" w:type="dxa"/>
            <w:gridSpan w:val="2"/>
          </w:tcPr>
          <w:p w14:paraId="191E862D" w14:textId="0B6AE083" w:rsidR="00212FF1" w:rsidRPr="00266655" w:rsidRDefault="00212FF1" w:rsidP="00212FF1">
            <w:pPr>
              <w:pBdr>
                <w:bottom w:val="single" w:sz="4" w:space="1" w:color="auto"/>
              </w:pBdr>
              <w:tabs>
                <w:tab w:val="center" w:pos="8100"/>
              </w:tabs>
              <w:spacing w:line="310" w:lineRule="exact"/>
              <w:jc w:val="center"/>
              <w:rPr>
                <w:rFonts w:ascii="Arial" w:hAnsi="Arial"/>
                <w:sz w:val="16"/>
                <w:szCs w:val="16"/>
              </w:rPr>
            </w:pPr>
            <w:r>
              <w:rPr>
                <w:rFonts w:ascii="Arial" w:hAnsi="Arial"/>
                <w:sz w:val="16"/>
                <w:szCs w:val="16"/>
              </w:rPr>
              <w:t>2021</w:t>
            </w:r>
          </w:p>
        </w:tc>
        <w:tc>
          <w:tcPr>
            <w:tcW w:w="834" w:type="dxa"/>
            <w:gridSpan w:val="2"/>
          </w:tcPr>
          <w:p w14:paraId="430E2871" w14:textId="7CCF6F34" w:rsidR="00212FF1" w:rsidRPr="00266655" w:rsidRDefault="00212FF1" w:rsidP="00212FF1">
            <w:pPr>
              <w:pBdr>
                <w:bottom w:val="single" w:sz="4" w:space="1" w:color="auto"/>
              </w:pBdr>
              <w:tabs>
                <w:tab w:val="center" w:pos="8100"/>
              </w:tabs>
              <w:spacing w:line="310" w:lineRule="exact"/>
              <w:jc w:val="center"/>
              <w:rPr>
                <w:rFonts w:ascii="Arial" w:hAnsi="Arial"/>
                <w:sz w:val="16"/>
                <w:szCs w:val="16"/>
              </w:rPr>
            </w:pPr>
            <w:r>
              <w:rPr>
                <w:rFonts w:ascii="Arial" w:hAnsi="Arial"/>
                <w:sz w:val="16"/>
                <w:szCs w:val="16"/>
              </w:rPr>
              <w:t>2022</w:t>
            </w:r>
          </w:p>
        </w:tc>
        <w:tc>
          <w:tcPr>
            <w:tcW w:w="834" w:type="dxa"/>
            <w:gridSpan w:val="2"/>
          </w:tcPr>
          <w:p w14:paraId="11324474" w14:textId="7CB0EF1D" w:rsidR="00212FF1" w:rsidRPr="00266655" w:rsidRDefault="00212FF1" w:rsidP="00212FF1">
            <w:pPr>
              <w:pBdr>
                <w:bottom w:val="single" w:sz="4" w:space="1" w:color="auto"/>
              </w:pBdr>
              <w:tabs>
                <w:tab w:val="center" w:pos="8100"/>
              </w:tabs>
              <w:spacing w:line="310" w:lineRule="exact"/>
              <w:jc w:val="center"/>
              <w:rPr>
                <w:rFonts w:ascii="Arial" w:hAnsi="Arial"/>
                <w:sz w:val="16"/>
                <w:szCs w:val="16"/>
              </w:rPr>
            </w:pPr>
            <w:r>
              <w:rPr>
                <w:rFonts w:ascii="Arial" w:hAnsi="Arial"/>
                <w:sz w:val="16"/>
                <w:szCs w:val="16"/>
              </w:rPr>
              <w:t>2021</w:t>
            </w:r>
          </w:p>
        </w:tc>
        <w:tc>
          <w:tcPr>
            <w:tcW w:w="835" w:type="dxa"/>
            <w:gridSpan w:val="2"/>
          </w:tcPr>
          <w:p w14:paraId="1130B894" w14:textId="2AD23242" w:rsidR="00212FF1" w:rsidRDefault="00212FF1" w:rsidP="00212FF1">
            <w:pPr>
              <w:pBdr>
                <w:bottom w:val="single" w:sz="4" w:space="1" w:color="auto"/>
              </w:pBdr>
              <w:tabs>
                <w:tab w:val="center" w:pos="8100"/>
              </w:tabs>
              <w:spacing w:line="310" w:lineRule="exact"/>
              <w:jc w:val="center"/>
              <w:rPr>
                <w:rFonts w:ascii="Arial" w:hAnsi="Arial"/>
                <w:sz w:val="16"/>
                <w:szCs w:val="16"/>
              </w:rPr>
            </w:pPr>
            <w:r>
              <w:rPr>
                <w:rFonts w:ascii="Arial" w:hAnsi="Arial"/>
                <w:sz w:val="16"/>
                <w:szCs w:val="16"/>
              </w:rPr>
              <w:t>2022</w:t>
            </w:r>
          </w:p>
        </w:tc>
        <w:tc>
          <w:tcPr>
            <w:tcW w:w="840" w:type="dxa"/>
          </w:tcPr>
          <w:p w14:paraId="3131C6BF" w14:textId="5CDED83B" w:rsidR="00212FF1" w:rsidRDefault="00212FF1" w:rsidP="00212FF1">
            <w:pPr>
              <w:pBdr>
                <w:bottom w:val="single" w:sz="4" w:space="1" w:color="auto"/>
              </w:pBdr>
              <w:tabs>
                <w:tab w:val="center" w:pos="8100"/>
              </w:tabs>
              <w:spacing w:line="310" w:lineRule="exact"/>
              <w:jc w:val="center"/>
              <w:rPr>
                <w:rFonts w:ascii="Arial" w:hAnsi="Arial"/>
                <w:sz w:val="16"/>
                <w:szCs w:val="16"/>
              </w:rPr>
            </w:pPr>
            <w:r>
              <w:rPr>
                <w:rFonts w:ascii="Arial" w:hAnsi="Arial"/>
                <w:sz w:val="16"/>
                <w:szCs w:val="16"/>
              </w:rPr>
              <w:t>2021</w:t>
            </w:r>
          </w:p>
        </w:tc>
        <w:tc>
          <w:tcPr>
            <w:tcW w:w="840" w:type="dxa"/>
          </w:tcPr>
          <w:p w14:paraId="58975DC3" w14:textId="0F726899" w:rsidR="00212FF1" w:rsidRDefault="00212FF1" w:rsidP="00212FF1">
            <w:pPr>
              <w:pBdr>
                <w:bottom w:val="single" w:sz="4" w:space="1" w:color="auto"/>
              </w:pBdr>
              <w:tabs>
                <w:tab w:val="center" w:pos="8100"/>
              </w:tabs>
              <w:spacing w:line="310" w:lineRule="exact"/>
              <w:jc w:val="center"/>
              <w:rPr>
                <w:rFonts w:ascii="Arial" w:hAnsi="Arial"/>
                <w:sz w:val="16"/>
                <w:szCs w:val="16"/>
              </w:rPr>
            </w:pPr>
            <w:r>
              <w:rPr>
                <w:rFonts w:ascii="Arial" w:hAnsi="Arial"/>
                <w:sz w:val="16"/>
                <w:szCs w:val="16"/>
              </w:rPr>
              <w:t>2022</w:t>
            </w:r>
          </w:p>
        </w:tc>
        <w:tc>
          <w:tcPr>
            <w:tcW w:w="849" w:type="dxa"/>
          </w:tcPr>
          <w:p w14:paraId="64CD2094" w14:textId="33237173" w:rsidR="00212FF1" w:rsidRDefault="00212FF1" w:rsidP="00212FF1">
            <w:pPr>
              <w:pBdr>
                <w:bottom w:val="single" w:sz="4" w:space="1" w:color="auto"/>
              </w:pBdr>
              <w:tabs>
                <w:tab w:val="center" w:pos="8100"/>
              </w:tabs>
              <w:spacing w:line="310" w:lineRule="exact"/>
              <w:jc w:val="center"/>
              <w:rPr>
                <w:rFonts w:ascii="Arial" w:hAnsi="Arial"/>
                <w:sz w:val="16"/>
                <w:szCs w:val="16"/>
              </w:rPr>
            </w:pPr>
            <w:r>
              <w:rPr>
                <w:rFonts w:ascii="Arial" w:hAnsi="Arial"/>
                <w:sz w:val="16"/>
                <w:szCs w:val="16"/>
              </w:rPr>
              <w:t>2021</w:t>
            </w:r>
          </w:p>
        </w:tc>
      </w:tr>
      <w:tr w:rsidR="00E4245A" w:rsidRPr="00315A69" w14:paraId="57B6B8D4" w14:textId="77777777" w:rsidTr="00E4245A">
        <w:tc>
          <w:tcPr>
            <w:tcW w:w="2854" w:type="dxa"/>
            <w:gridSpan w:val="2"/>
          </w:tcPr>
          <w:p w14:paraId="7C720E0D" w14:textId="2997B33C" w:rsidR="00E4245A" w:rsidRDefault="00E4245A" w:rsidP="00E4245A">
            <w:pPr>
              <w:spacing w:line="310" w:lineRule="exact"/>
              <w:ind w:right="-108"/>
              <w:rPr>
                <w:rFonts w:ascii="Arial" w:hAnsi="Arial" w:cs="Arial"/>
                <w:sz w:val="16"/>
                <w:szCs w:val="16"/>
              </w:rPr>
            </w:pPr>
            <w:r w:rsidRPr="00B61E92">
              <w:rPr>
                <w:rFonts w:ascii="Arial" w:hAnsi="Arial"/>
                <w:sz w:val="16"/>
                <w:szCs w:val="16"/>
                <w:u w:val="single"/>
              </w:rPr>
              <w:t>Transactions with subsidiaries</w:t>
            </w:r>
          </w:p>
        </w:tc>
        <w:tc>
          <w:tcPr>
            <w:tcW w:w="831" w:type="dxa"/>
            <w:gridSpan w:val="2"/>
          </w:tcPr>
          <w:p w14:paraId="3E92010F" w14:textId="77777777" w:rsidR="00E4245A" w:rsidRDefault="00E4245A" w:rsidP="00E4245A">
            <w:pPr>
              <w:tabs>
                <w:tab w:val="decimal" w:pos="705"/>
              </w:tabs>
              <w:spacing w:line="310" w:lineRule="exact"/>
              <w:jc w:val="thaiDistribute"/>
              <w:rPr>
                <w:rFonts w:ascii="Arial" w:hAnsi="Arial" w:cs="Browallia New"/>
                <w:sz w:val="16"/>
                <w:szCs w:val="20"/>
              </w:rPr>
            </w:pPr>
          </w:p>
        </w:tc>
        <w:tc>
          <w:tcPr>
            <w:tcW w:w="841" w:type="dxa"/>
            <w:gridSpan w:val="2"/>
          </w:tcPr>
          <w:p w14:paraId="023F6B81" w14:textId="77777777" w:rsidR="00E4245A" w:rsidRPr="00212FF1" w:rsidRDefault="00E4245A" w:rsidP="00E4245A">
            <w:pPr>
              <w:tabs>
                <w:tab w:val="decimal" w:pos="705"/>
              </w:tabs>
              <w:spacing w:line="310" w:lineRule="exact"/>
              <w:jc w:val="thaiDistribute"/>
              <w:rPr>
                <w:rFonts w:ascii="Arial" w:hAnsi="Arial" w:cs="Arial"/>
                <w:sz w:val="16"/>
                <w:szCs w:val="16"/>
              </w:rPr>
            </w:pPr>
          </w:p>
        </w:tc>
        <w:tc>
          <w:tcPr>
            <w:tcW w:w="858" w:type="dxa"/>
            <w:gridSpan w:val="2"/>
          </w:tcPr>
          <w:p w14:paraId="560BD92D" w14:textId="77777777" w:rsidR="00E4245A" w:rsidRDefault="00E4245A" w:rsidP="00E4245A">
            <w:pPr>
              <w:tabs>
                <w:tab w:val="decimal" w:pos="795"/>
              </w:tabs>
              <w:spacing w:line="310" w:lineRule="exact"/>
              <w:jc w:val="thaiDistribute"/>
              <w:rPr>
                <w:rFonts w:ascii="Arial" w:hAnsi="Arial" w:cs="Arial"/>
                <w:sz w:val="16"/>
                <w:szCs w:val="16"/>
              </w:rPr>
            </w:pPr>
          </w:p>
        </w:tc>
        <w:tc>
          <w:tcPr>
            <w:tcW w:w="814" w:type="dxa"/>
            <w:gridSpan w:val="2"/>
          </w:tcPr>
          <w:p w14:paraId="1F977EB9" w14:textId="77777777" w:rsidR="00E4245A" w:rsidRPr="00212FF1" w:rsidRDefault="00E4245A" w:rsidP="00E4245A">
            <w:pPr>
              <w:tabs>
                <w:tab w:val="decimal" w:pos="705"/>
              </w:tabs>
              <w:spacing w:line="310" w:lineRule="exact"/>
              <w:jc w:val="thaiDistribute"/>
              <w:rPr>
                <w:rFonts w:ascii="Arial" w:hAnsi="Arial" w:cs="Arial"/>
                <w:sz w:val="16"/>
                <w:szCs w:val="16"/>
              </w:rPr>
            </w:pPr>
          </w:p>
        </w:tc>
        <w:tc>
          <w:tcPr>
            <w:tcW w:w="813" w:type="dxa"/>
          </w:tcPr>
          <w:p w14:paraId="11E554DA" w14:textId="77777777" w:rsidR="00E4245A" w:rsidRDefault="00E4245A" w:rsidP="00E4245A">
            <w:pPr>
              <w:tabs>
                <w:tab w:val="decimal" w:pos="705"/>
              </w:tabs>
              <w:spacing w:line="310" w:lineRule="exact"/>
              <w:jc w:val="thaiDistribute"/>
              <w:rPr>
                <w:rFonts w:ascii="Arial" w:hAnsi="Arial" w:cs="Arial"/>
                <w:sz w:val="16"/>
                <w:szCs w:val="16"/>
              </w:rPr>
            </w:pPr>
          </w:p>
        </w:tc>
        <w:tc>
          <w:tcPr>
            <w:tcW w:w="840" w:type="dxa"/>
          </w:tcPr>
          <w:p w14:paraId="25F4FA46" w14:textId="77777777" w:rsidR="00E4245A" w:rsidRPr="00212FF1" w:rsidRDefault="00E4245A" w:rsidP="00E4245A">
            <w:pPr>
              <w:tabs>
                <w:tab w:val="decimal" w:pos="705"/>
              </w:tabs>
              <w:spacing w:line="310" w:lineRule="exact"/>
              <w:jc w:val="thaiDistribute"/>
              <w:rPr>
                <w:rFonts w:ascii="Arial" w:hAnsi="Arial" w:cs="Arial"/>
                <w:sz w:val="16"/>
                <w:szCs w:val="16"/>
                <w:cs/>
              </w:rPr>
            </w:pPr>
          </w:p>
        </w:tc>
        <w:tc>
          <w:tcPr>
            <w:tcW w:w="840" w:type="dxa"/>
          </w:tcPr>
          <w:p w14:paraId="4232296B" w14:textId="77777777" w:rsidR="00E4245A" w:rsidRDefault="00E4245A" w:rsidP="00E4245A">
            <w:pPr>
              <w:tabs>
                <w:tab w:val="decimal" w:pos="705"/>
              </w:tabs>
              <w:spacing w:line="310" w:lineRule="exact"/>
              <w:jc w:val="thaiDistribute"/>
              <w:rPr>
                <w:rFonts w:ascii="Arial" w:hAnsi="Arial" w:cs="Arial"/>
                <w:sz w:val="16"/>
                <w:szCs w:val="16"/>
              </w:rPr>
            </w:pPr>
          </w:p>
        </w:tc>
        <w:tc>
          <w:tcPr>
            <w:tcW w:w="849" w:type="dxa"/>
          </w:tcPr>
          <w:p w14:paraId="196BCD7B" w14:textId="77777777" w:rsidR="00E4245A" w:rsidRPr="00212FF1" w:rsidRDefault="00E4245A" w:rsidP="00E4245A">
            <w:pPr>
              <w:tabs>
                <w:tab w:val="decimal" w:pos="705"/>
              </w:tabs>
              <w:spacing w:line="310" w:lineRule="exact"/>
              <w:jc w:val="thaiDistribute"/>
              <w:rPr>
                <w:rFonts w:ascii="Arial" w:hAnsi="Arial" w:cs="Arial"/>
                <w:sz w:val="16"/>
                <w:szCs w:val="16"/>
              </w:rPr>
            </w:pPr>
          </w:p>
        </w:tc>
      </w:tr>
      <w:tr w:rsidR="00E4245A" w:rsidRPr="00315A69" w14:paraId="3E968816" w14:textId="77777777" w:rsidTr="00E4245A">
        <w:tc>
          <w:tcPr>
            <w:tcW w:w="2854" w:type="dxa"/>
            <w:gridSpan w:val="2"/>
          </w:tcPr>
          <w:p w14:paraId="17DD925B" w14:textId="5CDBBB9D" w:rsidR="00E4245A" w:rsidRDefault="00E4245A" w:rsidP="00E4245A">
            <w:pPr>
              <w:spacing w:line="310" w:lineRule="exact"/>
              <w:ind w:right="-108"/>
              <w:rPr>
                <w:rFonts w:ascii="Arial" w:hAnsi="Arial" w:cs="Arial"/>
                <w:sz w:val="16"/>
                <w:szCs w:val="16"/>
              </w:rPr>
            </w:pPr>
            <w:r w:rsidRPr="00B61E92">
              <w:rPr>
                <w:rFonts w:ascii="Arial" w:hAnsi="Arial"/>
                <w:sz w:val="16"/>
                <w:szCs w:val="16"/>
              </w:rPr>
              <w:t xml:space="preserve">(eliminated from the consolidated </w:t>
            </w:r>
          </w:p>
        </w:tc>
        <w:tc>
          <w:tcPr>
            <w:tcW w:w="831" w:type="dxa"/>
            <w:gridSpan w:val="2"/>
          </w:tcPr>
          <w:p w14:paraId="2A4471C5" w14:textId="77777777" w:rsidR="00E4245A" w:rsidRDefault="00E4245A" w:rsidP="00E4245A">
            <w:pPr>
              <w:tabs>
                <w:tab w:val="decimal" w:pos="705"/>
              </w:tabs>
              <w:spacing w:line="310" w:lineRule="exact"/>
              <w:jc w:val="thaiDistribute"/>
              <w:rPr>
                <w:rFonts w:ascii="Arial" w:hAnsi="Arial" w:cs="Browallia New"/>
                <w:sz w:val="16"/>
                <w:szCs w:val="20"/>
              </w:rPr>
            </w:pPr>
          </w:p>
        </w:tc>
        <w:tc>
          <w:tcPr>
            <w:tcW w:w="841" w:type="dxa"/>
            <w:gridSpan w:val="2"/>
          </w:tcPr>
          <w:p w14:paraId="1ECD5BB3" w14:textId="77777777" w:rsidR="00E4245A" w:rsidRPr="00212FF1" w:rsidRDefault="00E4245A" w:rsidP="00E4245A">
            <w:pPr>
              <w:tabs>
                <w:tab w:val="decimal" w:pos="705"/>
              </w:tabs>
              <w:spacing w:line="310" w:lineRule="exact"/>
              <w:jc w:val="thaiDistribute"/>
              <w:rPr>
                <w:rFonts w:ascii="Arial" w:hAnsi="Arial" w:cs="Arial"/>
                <w:sz w:val="16"/>
                <w:szCs w:val="16"/>
              </w:rPr>
            </w:pPr>
          </w:p>
        </w:tc>
        <w:tc>
          <w:tcPr>
            <w:tcW w:w="858" w:type="dxa"/>
            <w:gridSpan w:val="2"/>
          </w:tcPr>
          <w:p w14:paraId="4743A04B" w14:textId="77777777" w:rsidR="00E4245A" w:rsidRDefault="00E4245A" w:rsidP="00E4245A">
            <w:pPr>
              <w:tabs>
                <w:tab w:val="decimal" w:pos="795"/>
              </w:tabs>
              <w:spacing w:line="310" w:lineRule="exact"/>
              <w:jc w:val="thaiDistribute"/>
              <w:rPr>
                <w:rFonts w:ascii="Arial" w:hAnsi="Arial" w:cs="Arial"/>
                <w:sz w:val="16"/>
                <w:szCs w:val="16"/>
              </w:rPr>
            </w:pPr>
          </w:p>
        </w:tc>
        <w:tc>
          <w:tcPr>
            <w:tcW w:w="814" w:type="dxa"/>
            <w:gridSpan w:val="2"/>
          </w:tcPr>
          <w:p w14:paraId="086934EA" w14:textId="77777777" w:rsidR="00E4245A" w:rsidRPr="00212FF1" w:rsidRDefault="00E4245A" w:rsidP="00E4245A">
            <w:pPr>
              <w:tabs>
                <w:tab w:val="decimal" w:pos="705"/>
              </w:tabs>
              <w:spacing w:line="310" w:lineRule="exact"/>
              <w:jc w:val="thaiDistribute"/>
              <w:rPr>
                <w:rFonts w:ascii="Arial" w:hAnsi="Arial" w:cs="Arial"/>
                <w:sz w:val="16"/>
                <w:szCs w:val="16"/>
              </w:rPr>
            </w:pPr>
          </w:p>
        </w:tc>
        <w:tc>
          <w:tcPr>
            <w:tcW w:w="813" w:type="dxa"/>
          </w:tcPr>
          <w:p w14:paraId="471FBC6A" w14:textId="77777777" w:rsidR="00E4245A" w:rsidRDefault="00E4245A" w:rsidP="00E4245A">
            <w:pPr>
              <w:tabs>
                <w:tab w:val="decimal" w:pos="705"/>
              </w:tabs>
              <w:spacing w:line="310" w:lineRule="exact"/>
              <w:jc w:val="thaiDistribute"/>
              <w:rPr>
                <w:rFonts w:ascii="Arial" w:hAnsi="Arial" w:cs="Arial"/>
                <w:sz w:val="16"/>
                <w:szCs w:val="16"/>
              </w:rPr>
            </w:pPr>
          </w:p>
        </w:tc>
        <w:tc>
          <w:tcPr>
            <w:tcW w:w="840" w:type="dxa"/>
          </w:tcPr>
          <w:p w14:paraId="278C0C52" w14:textId="77777777" w:rsidR="00E4245A" w:rsidRPr="00212FF1" w:rsidRDefault="00E4245A" w:rsidP="00E4245A">
            <w:pPr>
              <w:tabs>
                <w:tab w:val="decimal" w:pos="705"/>
              </w:tabs>
              <w:spacing w:line="310" w:lineRule="exact"/>
              <w:jc w:val="thaiDistribute"/>
              <w:rPr>
                <w:rFonts w:ascii="Arial" w:hAnsi="Arial" w:cs="Arial"/>
                <w:sz w:val="16"/>
                <w:szCs w:val="16"/>
                <w:cs/>
              </w:rPr>
            </w:pPr>
          </w:p>
        </w:tc>
        <w:tc>
          <w:tcPr>
            <w:tcW w:w="840" w:type="dxa"/>
          </w:tcPr>
          <w:p w14:paraId="42C16926" w14:textId="77777777" w:rsidR="00E4245A" w:rsidRDefault="00E4245A" w:rsidP="00E4245A">
            <w:pPr>
              <w:tabs>
                <w:tab w:val="decimal" w:pos="705"/>
              </w:tabs>
              <w:spacing w:line="310" w:lineRule="exact"/>
              <w:jc w:val="thaiDistribute"/>
              <w:rPr>
                <w:rFonts w:ascii="Arial" w:hAnsi="Arial" w:cs="Arial"/>
                <w:sz w:val="16"/>
                <w:szCs w:val="16"/>
              </w:rPr>
            </w:pPr>
          </w:p>
        </w:tc>
        <w:tc>
          <w:tcPr>
            <w:tcW w:w="849" w:type="dxa"/>
          </w:tcPr>
          <w:p w14:paraId="10EBBBF6" w14:textId="77777777" w:rsidR="00E4245A" w:rsidRPr="00212FF1" w:rsidRDefault="00E4245A" w:rsidP="00E4245A">
            <w:pPr>
              <w:tabs>
                <w:tab w:val="decimal" w:pos="705"/>
              </w:tabs>
              <w:spacing w:line="310" w:lineRule="exact"/>
              <w:jc w:val="thaiDistribute"/>
              <w:rPr>
                <w:rFonts w:ascii="Arial" w:hAnsi="Arial" w:cs="Arial"/>
                <w:sz w:val="16"/>
                <w:szCs w:val="16"/>
              </w:rPr>
            </w:pPr>
          </w:p>
        </w:tc>
      </w:tr>
      <w:tr w:rsidR="00E4245A" w:rsidRPr="00315A69" w14:paraId="4DAAF3C3" w14:textId="77777777" w:rsidTr="00E4245A">
        <w:tc>
          <w:tcPr>
            <w:tcW w:w="2854" w:type="dxa"/>
            <w:gridSpan w:val="2"/>
          </w:tcPr>
          <w:p w14:paraId="74A9D330" w14:textId="1C760BF5" w:rsidR="00E4245A" w:rsidRPr="00B61E92" w:rsidRDefault="00E4245A" w:rsidP="00E4245A">
            <w:pPr>
              <w:spacing w:line="310" w:lineRule="exact"/>
              <w:ind w:right="-108"/>
              <w:rPr>
                <w:rFonts w:ascii="Arial" w:hAnsi="Arial"/>
                <w:sz w:val="16"/>
                <w:szCs w:val="16"/>
              </w:rPr>
            </w:pPr>
            <w:r>
              <w:rPr>
                <w:rFonts w:ascii="Arial" w:hAnsi="Arial"/>
                <w:sz w:val="16"/>
                <w:szCs w:val="16"/>
              </w:rPr>
              <w:t xml:space="preserve">  </w:t>
            </w:r>
            <w:r w:rsidRPr="00B61E92">
              <w:rPr>
                <w:rFonts w:ascii="Arial" w:hAnsi="Arial"/>
                <w:sz w:val="16"/>
                <w:szCs w:val="16"/>
              </w:rPr>
              <w:t>financial statements)</w:t>
            </w:r>
          </w:p>
        </w:tc>
        <w:tc>
          <w:tcPr>
            <w:tcW w:w="831" w:type="dxa"/>
            <w:gridSpan w:val="2"/>
          </w:tcPr>
          <w:p w14:paraId="3217BD24" w14:textId="77777777" w:rsidR="00E4245A" w:rsidRDefault="00E4245A" w:rsidP="00E4245A">
            <w:pPr>
              <w:tabs>
                <w:tab w:val="decimal" w:pos="705"/>
              </w:tabs>
              <w:spacing w:line="310" w:lineRule="exact"/>
              <w:jc w:val="thaiDistribute"/>
              <w:rPr>
                <w:rFonts w:ascii="Arial" w:hAnsi="Arial" w:cs="Browallia New"/>
                <w:sz w:val="16"/>
                <w:szCs w:val="20"/>
              </w:rPr>
            </w:pPr>
          </w:p>
        </w:tc>
        <w:tc>
          <w:tcPr>
            <w:tcW w:w="841" w:type="dxa"/>
            <w:gridSpan w:val="2"/>
          </w:tcPr>
          <w:p w14:paraId="53BFECB6" w14:textId="77777777" w:rsidR="00E4245A" w:rsidRPr="00212FF1" w:rsidRDefault="00E4245A" w:rsidP="00E4245A">
            <w:pPr>
              <w:tabs>
                <w:tab w:val="decimal" w:pos="705"/>
              </w:tabs>
              <w:spacing w:line="310" w:lineRule="exact"/>
              <w:jc w:val="thaiDistribute"/>
              <w:rPr>
                <w:rFonts w:ascii="Arial" w:hAnsi="Arial" w:cs="Arial"/>
                <w:sz w:val="16"/>
                <w:szCs w:val="16"/>
              </w:rPr>
            </w:pPr>
          </w:p>
        </w:tc>
        <w:tc>
          <w:tcPr>
            <w:tcW w:w="858" w:type="dxa"/>
            <w:gridSpan w:val="2"/>
          </w:tcPr>
          <w:p w14:paraId="04E8EBC5" w14:textId="77777777" w:rsidR="00E4245A" w:rsidRDefault="00E4245A" w:rsidP="00E4245A">
            <w:pPr>
              <w:tabs>
                <w:tab w:val="decimal" w:pos="795"/>
              </w:tabs>
              <w:spacing w:line="310" w:lineRule="exact"/>
              <w:jc w:val="thaiDistribute"/>
              <w:rPr>
                <w:rFonts w:ascii="Arial" w:hAnsi="Arial" w:cs="Arial"/>
                <w:sz w:val="16"/>
                <w:szCs w:val="16"/>
              </w:rPr>
            </w:pPr>
          </w:p>
        </w:tc>
        <w:tc>
          <w:tcPr>
            <w:tcW w:w="814" w:type="dxa"/>
            <w:gridSpan w:val="2"/>
          </w:tcPr>
          <w:p w14:paraId="76A99C63" w14:textId="77777777" w:rsidR="00E4245A" w:rsidRPr="00212FF1" w:rsidRDefault="00E4245A" w:rsidP="00E4245A">
            <w:pPr>
              <w:tabs>
                <w:tab w:val="decimal" w:pos="705"/>
              </w:tabs>
              <w:spacing w:line="310" w:lineRule="exact"/>
              <w:jc w:val="thaiDistribute"/>
              <w:rPr>
                <w:rFonts w:ascii="Arial" w:hAnsi="Arial" w:cs="Arial"/>
                <w:sz w:val="16"/>
                <w:szCs w:val="16"/>
              </w:rPr>
            </w:pPr>
          </w:p>
        </w:tc>
        <w:tc>
          <w:tcPr>
            <w:tcW w:w="813" w:type="dxa"/>
          </w:tcPr>
          <w:p w14:paraId="63E1682A" w14:textId="77777777" w:rsidR="00E4245A" w:rsidRDefault="00E4245A" w:rsidP="00E4245A">
            <w:pPr>
              <w:tabs>
                <w:tab w:val="decimal" w:pos="705"/>
              </w:tabs>
              <w:spacing w:line="310" w:lineRule="exact"/>
              <w:jc w:val="thaiDistribute"/>
              <w:rPr>
                <w:rFonts w:ascii="Arial" w:hAnsi="Arial" w:cs="Arial"/>
                <w:sz w:val="16"/>
                <w:szCs w:val="16"/>
              </w:rPr>
            </w:pPr>
          </w:p>
        </w:tc>
        <w:tc>
          <w:tcPr>
            <w:tcW w:w="840" w:type="dxa"/>
          </w:tcPr>
          <w:p w14:paraId="59660A2B" w14:textId="77777777" w:rsidR="00E4245A" w:rsidRPr="00212FF1" w:rsidRDefault="00E4245A" w:rsidP="00E4245A">
            <w:pPr>
              <w:tabs>
                <w:tab w:val="decimal" w:pos="705"/>
              </w:tabs>
              <w:spacing w:line="310" w:lineRule="exact"/>
              <w:jc w:val="thaiDistribute"/>
              <w:rPr>
                <w:rFonts w:ascii="Arial" w:hAnsi="Arial" w:cs="Arial"/>
                <w:sz w:val="16"/>
                <w:szCs w:val="16"/>
                <w:cs/>
              </w:rPr>
            </w:pPr>
          </w:p>
        </w:tc>
        <w:tc>
          <w:tcPr>
            <w:tcW w:w="840" w:type="dxa"/>
          </w:tcPr>
          <w:p w14:paraId="3AA0F793" w14:textId="77777777" w:rsidR="00E4245A" w:rsidRDefault="00E4245A" w:rsidP="00E4245A">
            <w:pPr>
              <w:tabs>
                <w:tab w:val="decimal" w:pos="705"/>
              </w:tabs>
              <w:spacing w:line="310" w:lineRule="exact"/>
              <w:jc w:val="thaiDistribute"/>
              <w:rPr>
                <w:rFonts w:ascii="Arial" w:hAnsi="Arial" w:cs="Arial"/>
                <w:sz w:val="16"/>
                <w:szCs w:val="16"/>
              </w:rPr>
            </w:pPr>
          </w:p>
        </w:tc>
        <w:tc>
          <w:tcPr>
            <w:tcW w:w="849" w:type="dxa"/>
          </w:tcPr>
          <w:p w14:paraId="4C46A814" w14:textId="77777777" w:rsidR="00E4245A" w:rsidRPr="00212FF1" w:rsidRDefault="00E4245A" w:rsidP="00E4245A">
            <w:pPr>
              <w:tabs>
                <w:tab w:val="decimal" w:pos="705"/>
              </w:tabs>
              <w:spacing w:line="310" w:lineRule="exact"/>
              <w:jc w:val="thaiDistribute"/>
              <w:rPr>
                <w:rFonts w:ascii="Arial" w:hAnsi="Arial" w:cs="Arial"/>
                <w:sz w:val="16"/>
                <w:szCs w:val="16"/>
              </w:rPr>
            </w:pPr>
          </w:p>
        </w:tc>
      </w:tr>
      <w:tr w:rsidR="009B627B" w:rsidRPr="00315A69" w14:paraId="4CC0608E" w14:textId="21DE4D23" w:rsidTr="00E4245A">
        <w:tc>
          <w:tcPr>
            <w:tcW w:w="2854" w:type="dxa"/>
            <w:gridSpan w:val="2"/>
          </w:tcPr>
          <w:p w14:paraId="1717C56B" w14:textId="77777777" w:rsidR="009B627B" w:rsidRPr="00315A69" w:rsidRDefault="009B627B" w:rsidP="009B627B">
            <w:pPr>
              <w:spacing w:line="310" w:lineRule="exact"/>
              <w:ind w:right="-108"/>
              <w:rPr>
                <w:rFonts w:ascii="Arial" w:hAnsi="Arial" w:cs="Arial"/>
                <w:sz w:val="16"/>
                <w:szCs w:val="16"/>
              </w:rPr>
            </w:pPr>
            <w:r>
              <w:rPr>
                <w:rFonts w:ascii="Arial" w:hAnsi="Arial" w:cs="Arial"/>
                <w:sz w:val="16"/>
                <w:szCs w:val="16"/>
              </w:rPr>
              <w:t>Dividend income</w:t>
            </w:r>
          </w:p>
        </w:tc>
        <w:tc>
          <w:tcPr>
            <w:tcW w:w="831" w:type="dxa"/>
            <w:gridSpan w:val="2"/>
          </w:tcPr>
          <w:p w14:paraId="05FD4F86" w14:textId="4A0F6FEE" w:rsidR="009B627B" w:rsidRPr="009B627B" w:rsidRDefault="009B627B" w:rsidP="009B627B">
            <w:pPr>
              <w:tabs>
                <w:tab w:val="decimal" w:pos="705"/>
              </w:tabs>
              <w:spacing w:line="310" w:lineRule="exact"/>
              <w:jc w:val="thaiDistribute"/>
              <w:rPr>
                <w:rFonts w:ascii="Arial" w:hAnsi="Arial" w:cs="Arial"/>
                <w:sz w:val="16"/>
                <w:szCs w:val="16"/>
              </w:rPr>
            </w:pPr>
            <w:r w:rsidRPr="009B627B">
              <w:rPr>
                <w:rFonts w:ascii="Arial" w:hAnsi="Arial" w:cs="Arial" w:hint="cs"/>
                <w:sz w:val="16"/>
                <w:szCs w:val="16"/>
              </w:rPr>
              <w:t>-</w:t>
            </w:r>
          </w:p>
        </w:tc>
        <w:tc>
          <w:tcPr>
            <w:tcW w:w="841" w:type="dxa"/>
            <w:gridSpan w:val="2"/>
          </w:tcPr>
          <w:p w14:paraId="61E07D40" w14:textId="0E77F315" w:rsidR="009B627B" w:rsidRPr="00802D48" w:rsidRDefault="009B627B" w:rsidP="009B627B">
            <w:pPr>
              <w:tabs>
                <w:tab w:val="decimal" w:pos="705"/>
              </w:tabs>
              <w:spacing w:line="310" w:lineRule="exact"/>
              <w:jc w:val="thaiDistribute"/>
              <w:rPr>
                <w:rFonts w:ascii="Arial" w:hAnsi="Arial" w:cs="Arial"/>
                <w:sz w:val="16"/>
                <w:szCs w:val="16"/>
              </w:rPr>
            </w:pPr>
            <w:r w:rsidRPr="009B627B">
              <w:rPr>
                <w:rFonts w:ascii="Arial" w:hAnsi="Arial" w:cs="Arial" w:hint="cs"/>
                <w:sz w:val="16"/>
                <w:szCs w:val="16"/>
              </w:rPr>
              <w:t>-</w:t>
            </w:r>
          </w:p>
        </w:tc>
        <w:tc>
          <w:tcPr>
            <w:tcW w:w="858" w:type="dxa"/>
            <w:gridSpan w:val="2"/>
          </w:tcPr>
          <w:p w14:paraId="7C31FB94" w14:textId="042FBFDE" w:rsidR="009B627B" w:rsidRPr="00802D48" w:rsidRDefault="009B627B" w:rsidP="009B627B">
            <w:pPr>
              <w:tabs>
                <w:tab w:val="decimal" w:pos="795"/>
              </w:tabs>
              <w:spacing w:line="310" w:lineRule="exact"/>
              <w:jc w:val="thaiDistribute"/>
              <w:rPr>
                <w:rFonts w:ascii="Arial" w:hAnsi="Arial" w:cs="Arial"/>
                <w:sz w:val="16"/>
                <w:szCs w:val="16"/>
              </w:rPr>
            </w:pPr>
            <w:r w:rsidRPr="009B627B">
              <w:rPr>
                <w:rFonts w:ascii="Arial" w:hAnsi="Arial" w:cs="Arial" w:hint="cs"/>
                <w:sz w:val="16"/>
                <w:szCs w:val="16"/>
              </w:rPr>
              <w:t>-</w:t>
            </w:r>
          </w:p>
        </w:tc>
        <w:tc>
          <w:tcPr>
            <w:tcW w:w="814" w:type="dxa"/>
            <w:gridSpan w:val="2"/>
          </w:tcPr>
          <w:p w14:paraId="248D5C38" w14:textId="5A50B28F" w:rsidR="009B627B" w:rsidRPr="00847E5F" w:rsidRDefault="009B627B" w:rsidP="009B627B">
            <w:pPr>
              <w:tabs>
                <w:tab w:val="decimal" w:pos="705"/>
              </w:tabs>
              <w:spacing w:line="310" w:lineRule="exact"/>
              <w:jc w:val="thaiDistribute"/>
              <w:rPr>
                <w:rFonts w:ascii="Arial" w:hAnsi="Arial" w:cs="Arial"/>
                <w:sz w:val="16"/>
                <w:szCs w:val="16"/>
              </w:rPr>
            </w:pPr>
            <w:r w:rsidRPr="009B627B">
              <w:rPr>
                <w:rFonts w:ascii="Arial" w:hAnsi="Arial" w:cs="Arial" w:hint="cs"/>
                <w:sz w:val="16"/>
                <w:szCs w:val="16"/>
              </w:rPr>
              <w:t>-</w:t>
            </w:r>
          </w:p>
        </w:tc>
        <w:tc>
          <w:tcPr>
            <w:tcW w:w="813" w:type="dxa"/>
          </w:tcPr>
          <w:p w14:paraId="38496FE5" w14:textId="5B725B93" w:rsidR="009B627B" w:rsidRPr="00802D48" w:rsidRDefault="009B627B" w:rsidP="009B627B">
            <w:pPr>
              <w:tabs>
                <w:tab w:val="decimal" w:pos="705"/>
              </w:tabs>
              <w:spacing w:line="310" w:lineRule="exact"/>
              <w:jc w:val="thaiDistribute"/>
              <w:rPr>
                <w:rFonts w:ascii="Arial" w:hAnsi="Arial" w:cs="Arial"/>
                <w:sz w:val="16"/>
                <w:szCs w:val="16"/>
              </w:rPr>
            </w:pPr>
            <w:r w:rsidRPr="009B627B">
              <w:rPr>
                <w:rFonts w:ascii="Arial" w:hAnsi="Arial" w:cs="Arial" w:hint="cs"/>
                <w:sz w:val="16"/>
                <w:szCs w:val="16"/>
              </w:rPr>
              <w:t>-</w:t>
            </w:r>
          </w:p>
        </w:tc>
        <w:tc>
          <w:tcPr>
            <w:tcW w:w="840" w:type="dxa"/>
          </w:tcPr>
          <w:p w14:paraId="1AD383F4" w14:textId="4539D403" w:rsidR="009B627B" w:rsidRPr="00802D48" w:rsidRDefault="009B627B" w:rsidP="009B627B">
            <w:pPr>
              <w:tabs>
                <w:tab w:val="decimal" w:pos="705"/>
              </w:tabs>
              <w:spacing w:line="310" w:lineRule="exact"/>
              <w:jc w:val="thaiDistribute"/>
              <w:rPr>
                <w:rFonts w:ascii="Arial" w:hAnsi="Arial" w:cs="Arial"/>
                <w:sz w:val="16"/>
                <w:szCs w:val="16"/>
              </w:rPr>
            </w:pPr>
            <w:r w:rsidRPr="009B627B">
              <w:rPr>
                <w:rFonts w:ascii="Arial" w:hAnsi="Arial" w:cs="Arial" w:hint="cs"/>
                <w:sz w:val="16"/>
                <w:szCs w:val="16"/>
                <w:cs/>
              </w:rPr>
              <w:t>-</w:t>
            </w:r>
          </w:p>
        </w:tc>
        <w:tc>
          <w:tcPr>
            <w:tcW w:w="840" w:type="dxa"/>
          </w:tcPr>
          <w:p w14:paraId="66447A67" w14:textId="1FA5F2BB" w:rsidR="009B627B" w:rsidRPr="00802D48" w:rsidRDefault="009B627B" w:rsidP="009B627B">
            <w:pPr>
              <w:tabs>
                <w:tab w:val="decimal" w:pos="705"/>
              </w:tabs>
              <w:spacing w:line="310" w:lineRule="exact"/>
              <w:jc w:val="thaiDistribute"/>
              <w:rPr>
                <w:rFonts w:ascii="Arial" w:hAnsi="Arial" w:cs="Arial"/>
                <w:sz w:val="16"/>
                <w:szCs w:val="16"/>
              </w:rPr>
            </w:pPr>
            <w:r w:rsidRPr="009B627B">
              <w:rPr>
                <w:rFonts w:ascii="Arial" w:hAnsi="Arial" w:cs="Arial" w:hint="cs"/>
                <w:sz w:val="16"/>
                <w:szCs w:val="16"/>
              </w:rPr>
              <w:t>66</w:t>
            </w:r>
          </w:p>
        </w:tc>
        <w:tc>
          <w:tcPr>
            <w:tcW w:w="849" w:type="dxa"/>
          </w:tcPr>
          <w:p w14:paraId="68420A5C" w14:textId="0C356086" w:rsidR="009B627B" w:rsidRPr="00802D48" w:rsidRDefault="009B627B" w:rsidP="009B627B">
            <w:pPr>
              <w:tabs>
                <w:tab w:val="decimal" w:pos="705"/>
              </w:tabs>
              <w:spacing w:line="310" w:lineRule="exact"/>
              <w:jc w:val="thaiDistribute"/>
              <w:rPr>
                <w:rFonts w:ascii="Arial" w:hAnsi="Arial" w:cs="Arial"/>
                <w:sz w:val="16"/>
                <w:szCs w:val="16"/>
              </w:rPr>
            </w:pPr>
            <w:r w:rsidRPr="00212FF1">
              <w:rPr>
                <w:rFonts w:ascii="Arial" w:hAnsi="Arial" w:cs="Arial"/>
                <w:sz w:val="16"/>
                <w:szCs w:val="16"/>
              </w:rPr>
              <w:t>1</w:t>
            </w:r>
          </w:p>
        </w:tc>
      </w:tr>
      <w:tr w:rsidR="009B627B" w:rsidRPr="00315A69" w14:paraId="55CA0850" w14:textId="77777777" w:rsidTr="00E4245A">
        <w:tc>
          <w:tcPr>
            <w:tcW w:w="2854" w:type="dxa"/>
            <w:gridSpan w:val="2"/>
          </w:tcPr>
          <w:p w14:paraId="702ABE5C" w14:textId="66E45B66" w:rsidR="009B627B" w:rsidRPr="00315A69" w:rsidRDefault="00847BD1" w:rsidP="009B627B">
            <w:pPr>
              <w:spacing w:line="310" w:lineRule="exact"/>
              <w:ind w:right="-108"/>
              <w:rPr>
                <w:rFonts w:ascii="Arial" w:hAnsi="Arial" w:cs="Arial"/>
                <w:sz w:val="16"/>
                <w:szCs w:val="16"/>
              </w:rPr>
            </w:pPr>
            <w:r>
              <w:rPr>
                <w:rFonts w:ascii="Arial" w:hAnsi="Arial" w:cs="Arial"/>
                <w:sz w:val="16"/>
                <w:szCs w:val="16"/>
              </w:rPr>
              <w:t>Catering service expense</w:t>
            </w:r>
            <w:r w:rsidR="003105F3">
              <w:rPr>
                <w:rFonts w:ascii="Arial" w:hAnsi="Arial" w:cs="Arial"/>
                <w:sz w:val="16"/>
                <w:szCs w:val="16"/>
              </w:rPr>
              <w:t>s</w:t>
            </w:r>
          </w:p>
        </w:tc>
        <w:tc>
          <w:tcPr>
            <w:tcW w:w="831" w:type="dxa"/>
            <w:gridSpan w:val="2"/>
          </w:tcPr>
          <w:p w14:paraId="32D5C80F" w14:textId="7201C5E8" w:rsidR="009B627B" w:rsidRPr="00802D48" w:rsidRDefault="009B627B" w:rsidP="009B627B">
            <w:pPr>
              <w:tabs>
                <w:tab w:val="decimal" w:pos="705"/>
              </w:tabs>
              <w:spacing w:line="310" w:lineRule="exact"/>
              <w:jc w:val="thaiDistribute"/>
              <w:rPr>
                <w:rFonts w:ascii="Arial" w:hAnsi="Arial" w:cs="Arial"/>
                <w:sz w:val="16"/>
                <w:szCs w:val="16"/>
              </w:rPr>
            </w:pPr>
            <w:r w:rsidRPr="009B627B">
              <w:rPr>
                <w:rFonts w:ascii="Arial" w:hAnsi="Arial" w:cs="Arial" w:hint="cs"/>
                <w:sz w:val="16"/>
                <w:szCs w:val="16"/>
              </w:rPr>
              <w:t>-</w:t>
            </w:r>
          </w:p>
        </w:tc>
        <w:tc>
          <w:tcPr>
            <w:tcW w:w="841" w:type="dxa"/>
            <w:gridSpan w:val="2"/>
          </w:tcPr>
          <w:p w14:paraId="4E68AC02" w14:textId="5B75551C" w:rsidR="009B627B" w:rsidRPr="00212FF1" w:rsidRDefault="009B627B" w:rsidP="009B627B">
            <w:pPr>
              <w:tabs>
                <w:tab w:val="decimal" w:pos="705"/>
              </w:tabs>
              <w:spacing w:line="310" w:lineRule="exact"/>
              <w:jc w:val="thaiDistribute"/>
              <w:rPr>
                <w:rFonts w:ascii="Arial" w:hAnsi="Arial" w:cs="Arial"/>
                <w:sz w:val="16"/>
                <w:szCs w:val="16"/>
              </w:rPr>
            </w:pPr>
            <w:r w:rsidRPr="009B627B">
              <w:rPr>
                <w:rFonts w:ascii="Arial" w:hAnsi="Arial" w:cs="Arial" w:hint="cs"/>
                <w:sz w:val="16"/>
                <w:szCs w:val="16"/>
              </w:rPr>
              <w:t>-</w:t>
            </w:r>
          </w:p>
        </w:tc>
        <w:tc>
          <w:tcPr>
            <w:tcW w:w="858" w:type="dxa"/>
            <w:gridSpan w:val="2"/>
          </w:tcPr>
          <w:p w14:paraId="209BAA49" w14:textId="55E3CFDA" w:rsidR="009B627B" w:rsidRPr="00802D48" w:rsidRDefault="009B627B" w:rsidP="009B627B">
            <w:pPr>
              <w:tabs>
                <w:tab w:val="decimal" w:pos="795"/>
              </w:tabs>
              <w:spacing w:line="310" w:lineRule="exact"/>
              <w:jc w:val="thaiDistribute"/>
              <w:rPr>
                <w:rFonts w:ascii="Arial" w:hAnsi="Arial" w:cs="Arial"/>
                <w:sz w:val="16"/>
                <w:szCs w:val="16"/>
              </w:rPr>
            </w:pPr>
            <w:r w:rsidRPr="009B627B">
              <w:rPr>
                <w:rFonts w:ascii="Arial" w:hAnsi="Arial" w:cs="Arial" w:hint="cs"/>
                <w:sz w:val="16"/>
                <w:szCs w:val="16"/>
              </w:rPr>
              <w:t>8</w:t>
            </w:r>
          </w:p>
        </w:tc>
        <w:tc>
          <w:tcPr>
            <w:tcW w:w="814" w:type="dxa"/>
            <w:gridSpan w:val="2"/>
          </w:tcPr>
          <w:p w14:paraId="0EE07908" w14:textId="4C2E6CA4" w:rsidR="009B627B" w:rsidRPr="00212FF1" w:rsidRDefault="009B627B" w:rsidP="009B627B">
            <w:pPr>
              <w:tabs>
                <w:tab w:val="decimal" w:pos="705"/>
              </w:tabs>
              <w:spacing w:line="310" w:lineRule="exact"/>
              <w:jc w:val="thaiDistribute"/>
              <w:rPr>
                <w:rFonts w:ascii="Arial" w:hAnsi="Arial" w:cs="Arial"/>
                <w:sz w:val="16"/>
                <w:szCs w:val="16"/>
              </w:rPr>
            </w:pPr>
            <w:r w:rsidRPr="009B627B">
              <w:rPr>
                <w:rFonts w:ascii="Arial" w:hAnsi="Arial" w:cs="Arial" w:hint="cs"/>
                <w:sz w:val="16"/>
                <w:szCs w:val="16"/>
              </w:rPr>
              <w:t>1</w:t>
            </w:r>
          </w:p>
        </w:tc>
        <w:tc>
          <w:tcPr>
            <w:tcW w:w="813" w:type="dxa"/>
          </w:tcPr>
          <w:p w14:paraId="548FD875" w14:textId="30545C92" w:rsidR="009B627B" w:rsidRPr="00802D48" w:rsidRDefault="009B627B" w:rsidP="009B627B">
            <w:pPr>
              <w:tabs>
                <w:tab w:val="decimal" w:pos="705"/>
              </w:tabs>
              <w:spacing w:line="310" w:lineRule="exact"/>
              <w:jc w:val="thaiDistribute"/>
              <w:rPr>
                <w:rFonts w:ascii="Arial" w:hAnsi="Arial" w:cs="Arial"/>
                <w:sz w:val="16"/>
                <w:szCs w:val="16"/>
              </w:rPr>
            </w:pPr>
            <w:r w:rsidRPr="009B627B">
              <w:rPr>
                <w:rFonts w:ascii="Arial" w:hAnsi="Arial" w:cs="Arial" w:hint="cs"/>
                <w:sz w:val="16"/>
                <w:szCs w:val="16"/>
              </w:rPr>
              <w:t>-</w:t>
            </w:r>
          </w:p>
        </w:tc>
        <w:tc>
          <w:tcPr>
            <w:tcW w:w="840" w:type="dxa"/>
          </w:tcPr>
          <w:p w14:paraId="2D6FF552" w14:textId="79CA575A" w:rsidR="009B627B" w:rsidRPr="00212FF1" w:rsidRDefault="009B627B" w:rsidP="009B627B">
            <w:pPr>
              <w:tabs>
                <w:tab w:val="decimal" w:pos="705"/>
              </w:tabs>
              <w:spacing w:line="310" w:lineRule="exact"/>
              <w:jc w:val="thaiDistribute"/>
              <w:rPr>
                <w:rFonts w:ascii="Arial" w:hAnsi="Arial" w:cs="Arial"/>
                <w:sz w:val="16"/>
                <w:szCs w:val="16"/>
              </w:rPr>
            </w:pPr>
            <w:r w:rsidRPr="009B627B">
              <w:rPr>
                <w:rFonts w:ascii="Arial" w:hAnsi="Arial" w:cs="Arial" w:hint="cs"/>
                <w:sz w:val="16"/>
                <w:szCs w:val="16"/>
              </w:rPr>
              <w:t>-</w:t>
            </w:r>
          </w:p>
        </w:tc>
        <w:tc>
          <w:tcPr>
            <w:tcW w:w="840" w:type="dxa"/>
          </w:tcPr>
          <w:p w14:paraId="3B230515" w14:textId="4A8F6410" w:rsidR="009B627B" w:rsidRPr="00802D48" w:rsidRDefault="009B627B" w:rsidP="009B627B">
            <w:pPr>
              <w:tabs>
                <w:tab w:val="decimal" w:pos="705"/>
              </w:tabs>
              <w:spacing w:line="310" w:lineRule="exact"/>
              <w:jc w:val="thaiDistribute"/>
              <w:rPr>
                <w:rFonts w:ascii="Arial" w:hAnsi="Arial" w:cs="Arial"/>
                <w:sz w:val="16"/>
                <w:szCs w:val="16"/>
              </w:rPr>
            </w:pPr>
            <w:r w:rsidRPr="009B627B">
              <w:rPr>
                <w:rFonts w:ascii="Arial" w:hAnsi="Arial" w:cs="Arial" w:hint="cs"/>
                <w:sz w:val="16"/>
                <w:szCs w:val="16"/>
              </w:rPr>
              <w:t>15</w:t>
            </w:r>
          </w:p>
        </w:tc>
        <w:tc>
          <w:tcPr>
            <w:tcW w:w="849" w:type="dxa"/>
          </w:tcPr>
          <w:p w14:paraId="4986DC9B" w14:textId="4DD66C4B" w:rsidR="009B627B" w:rsidRPr="00212FF1" w:rsidRDefault="009B627B" w:rsidP="009B627B">
            <w:pPr>
              <w:tabs>
                <w:tab w:val="decimal" w:pos="705"/>
              </w:tabs>
              <w:spacing w:line="310" w:lineRule="exact"/>
              <w:jc w:val="thaiDistribute"/>
              <w:rPr>
                <w:rFonts w:ascii="Arial" w:hAnsi="Arial" w:cs="Arial"/>
                <w:sz w:val="16"/>
                <w:szCs w:val="16"/>
              </w:rPr>
            </w:pPr>
            <w:r>
              <w:rPr>
                <w:rFonts w:ascii="Arial" w:hAnsi="Arial" w:cs="Arial"/>
                <w:sz w:val="16"/>
                <w:szCs w:val="16"/>
              </w:rPr>
              <w:t>4</w:t>
            </w:r>
          </w:p>
        </w:tc>
      </w:tr>
      <w:tr w:rsidR="009B627B" w:rsidRPr="00315A69" w14:paraId="5123311C" w14:textId="489452AC" w:rsidTr="00E4245A">
        <w:tc>
          <w:tcPr>
            <w:tcW w:w="2854" w:type="dxa"/>
            <w:gridSpan w:val="2"/>
          </w:tcPr>
          <w:p w14:paraId="3BA77894" w14:textId="77777777" w:rsidR="009B627B" w:rsidRPr="00315A69" w:rsidRDefault="009B627B" w:rsidP="009B627B">
            <w:pPr>
              <w:spacing w:line="310" w:lineRule="exact"/>
              <w:ind w:right="-108"/>
              <w:rPr>
                <w:rFonts w:ascii="Arial" w:hAnsi="Arial" w:cs="Arial"/>
                <w:sz w:val="16"/>
                <w:szCs w:val="16"/>
              </w:rPr>
            </w:pPr>
            <w:r w:rsidRPr="00315A69">
              <w:rPr>
                <w:rFonts w:ascii="Arial" w:hAnsi="Arial" w:cs="Arial"/>
                <w:sz w:val="16"/>
                <w:szCs w:val="16"/>
              </w:rPr>
              <w:t>Ground service expenses</w:t>
            </w:r>
          </w:p>
        </w:tc>
        <w:tc>
          <w:tcPr>
            <w:tcW w:w="831" w:type="dxa"/>
            <w:gridSpan w:val="2"/>
          </w:tcPr>
          <w:p w14:paraId="22C9A587" w14:textId="348D7532" w:rsidR="009B627B" w:rsidRPr="00802D48" w:rsidRDefault="009B627B" w:rsidP="009B627B">
            <w:pPr>
              <w:tabs>
                <w:tab w:val="decimal" w:pos="705"/>
              </w:tabs>
              <w:spacing w:line="310" w:lineRule="exact"/>
              <w:jc w:val="thaiDistribute"/>
              <w:rPr>
                <w:rFonts w:ascii="Arial" w:hAnsi="Arial" w:cs="Arial"/>
                <w:sz w:val="16"/>
                <w:szCs w:val="16"/>
              </w:rPr>
            </w:pPr>
            <w:r w:rsidRPr="009B627B">
              <w:rPr>
                <w:rFonts w:ascii="Arial" w:hAnsi="Arial" w:cs="Arial" w:hint="cs"/>
                <w:sz w:val="16"/>
                <w:szCs w:val="16"/>
              </w:rPr>
              <w:t>-</w:t>
            </w:r>
          </w:p>
        </w:tc>
        <w:tc>
          <w:tcPr>
            <w:tcW w:w="841" w:type="dxa"/>
            <w:gridSpan w:val="2"/>
          </w:tcPr>
          <w:p w14:paraId="2CDFE4C4" w14:textId="74C78376" w:rsidR="009B627B" w:rsidRPr="00802D48" w:rsidRDefault="009B627B" w:rsidP="009B627B">
            <w:pPr>
              <w:tabs>
                <w:tab w:val="decimal" w:pos="705"/>
              </w:tabs>
              <w:spacing w:line="310" w:lineRule="exact"/>
              <w:jc w:val="thaiDistribute"/>
              <w:rPr>
                <w:rFonts w:ascii="Arial" w:hAnsi="Arial" w:cs="Arial"/>
                <w:sz w:val="16"/>
                <w:szCs w:val="16"/>
              </w:rPr>
            </w:pPr>
            <w:r w:rsidRPr="009B627B">
              <w:rPr>
                <w:rFonts w:ascii="Arial" w:hAnsi="Arial" w:cs="Arial" w:hint="cs"/>
                <w:sz w:val="16"/>
                <w:szCs w:val="16"/>
              </w:rPr>
              <w:t>-</w:t>
            </w:r>
          </w:p>
        </w:tc>
        <w:tc>
          <w:tcPr>
            <w:tcW w:w="858" w:type="dxa"/>
            <w:gridSpan w:val="2"/>
          </w:tcPr>
          <w:p w14:paraId="2457F9F0" w14:textId="3CC56FB3" w:rsidR="009B627B" w:rsidRPr="00802D48" w:rsidRDefault="009B627B" w:rsidP="009B627B">
            <w:pPr>
              <w:tabs>
                <w:tab w:val="decimal" w:pos="795"/>
              </w:tabs>
              <w:spacing w:line="310" w:lineRule="exact"/>
              <w:jc w:val="thaiDistribute"/>
              <w:rPr>
                <w:rFonts w:ascii="Arial" w:hAnsi="Arial" w:cs="Arial"/>
                <w:sz w:val="16"/>
                <w:szCs w:val="16"/>
              </w:rPr>
            </w:pPr>
            <w:r w:rsidRPr="009B627B">
              <w:rPr>
                <w:rFonts w:ascii="Arial" w:hAnsi="Arial" w:cs="Arial" w:hint="cs"/>
                <w:sz w:val="16"/>
                <w:szCs w:val="16"/>
              </w:rPr>
              <w:t>41</w:t>
            </w:r>
          </w:p>
        </w:tc>
        <w:tc>
          <w:tcPr>
            <w:tcW w:w="814" w:type="dxa"/>
            <w:gridSpan w:val="2"/>
          </w:tcPr>
          <w:p w14:paraId="5E1C31A5" w14:textId="273657E6" w:rsidR="009B627B" w:rsidRPr="00847E5F" w:rsidRDefault="009B627B" w:rsidP="009B627B">
            <w:pPr>
              <w:tabs>
                <w:tab w:val="decimal" w:pos="705"/>
              </w:tabs>
              <w:spacing w:line="310" w:lineRule="exact"/>
              <w:jc w:val="thaiDistribute"/>
              <w:rPr>
                <w:rFonts w:ascii="Arial" w:hAnsi="Arial" w:cs="Arial"/>
                <w:sz w:val="16"/>
                <w:szCs w:val="16"/>
              </w:rPr>
            </w:pPr>
            <w:r w:rsidRPr="009B627B">
              <w:rPr>
                <w:rFonts w:ascii="Arial" w:hAnsi="Arial" w:cs="Arial" w:hint="cs"/>
                <w:sz w:val="16"/>
                <w:szCs w:val="16"/>
              </w:rPr>
              <w:t>9</w:t>
            </w:r>
          </w:p>
        </w:tc>
        <w:tc>
          <w:tcPr>
            <w:tcW w:w="813" w:type="dxa"/>
          </w:tcPr>
          <w:p w14:paraId="3442152F" w14:textId="511DFD09" w:rsidR="009B627B" w:rsidRPr="00802D48" w:rsidRDefault="009B627B" w:rsidP="009B627B">
            <w:pPr>
              <w:tabs>
                <w:tab w:val="decimal" w:pos="705"/>
              </w:tabs>
              <w:spacing w:line="310" w:lineRule="exact"/>
              <w:jc w:val="thaiDistribute"/>
              <w:rPr>
                <w:rFonts w:ascii="Arial" w:hAnsi="Arial" w:cs="Arial"/>
                <w:sz w:val="16"/>
                <w:szCs w:val="16"/>
              </w:rPr>
            </w:pPr>
            <w:r w:rsidRPr="009B627B">
              <w:rPr>
                <w:rFonts w:ascii="Arial" w:hAnsi="Arial" w:cs="Arial" w:hint="cs"/>
                <w:sz w:val="16"/>
                <w:szCs w:val="16"/>
              </w:rPr>
              <w:t>-</w:t>
            </w:r>
          </w:p>
        </w:tc>
        <w:tc>
          <w:tcPr>
            <w:tcW w:w="840" w:type="dxa"/>
          </w:tcPr>
          <w:p w14:paraId="422270B3" w14:textId="25170DB4" w:rsidR="009B627B" w:rsidRPr="00802D48" w:rsidRDefault="009B627B" w:rsidP="009B627B">
            <w:pPr>
              <w:tabs>
                <w:tab w:val="decimal" w:pos="705"/>
              </w:tabs>
              <w:spacing w:line="310" w:lineRule="exact"/>
              <w:jc w:val="thaiDistribute"/>
              <w:rPr>
                <w:rFonts w:ascii="Arial" w:hAnsi="Arial" w:cs="Arial"/>
                <w:sz w:val="16"/>
                <w:szCs w:val="16"/>
              </w:rPr>
            </w:pPr>
            <w:r w:rsidRPr="009B627B">
              <w:rPr>
                <w:rFonts w:ascii="Arial" w:hAnsi="Arial" w:cs="Arial" w:hint="cs"/>
                <w:sz w:val="16"/>
                <w:szCs w:val="16"/>
              </w:rPr>
              <w:t>-</w:t>
            </w:r>
          </w:p>
        </w:tc>
        <w:tc>
          <w:tcPr>
            <w:tcW w:w="840" w:type="dxa"/>
          </w:tcPr>
          <w:p w14:paraId="0AA97AE1" w14:textId="366F5DAE" w:rsidR="009B627B" w:rsidRPr="00802D48" w:rsidRDefault="009B627B" w:rsidP="009B627B">
            <w:pPr>
              <w:tabs>
                <w:tab w:val="decimal" w:pos="705"/>
              </w:tabs>
              <w:spacing w:line="310" w:lineRule="exact"/>
              <w:jc w:val="thaiDistribute"/>
              <w:rPr>
                <w:rFonts w:ascii="Arial" w:hAnsi="Arial" w:cs="Arial"/>
                <w:sz w:val="16"/>
                <w:szCs w:val="16"/>
              </w:rPr>
            </w:pPr>
            <w:r w:rsidRPr="009B627B">
              <w:rPr>
                <w:rFonts w:ascii="Arial" w:hAnsi="Arial" w:cs="Arial" w:hint="cs"/>
                <w:sz w:val="16"/>
                <w:szCs w:val="16"/>
              </w:rPr>
              <w:t>76</w:t>
            </w:r>
          </w:p>
        </w:tc>
        <w:tc>
          <w:tcPr>
            <w:tcW w:w="849" w:type="dxa"/>
          </w:tcPr>
          <w:p w14:paraId="7D3475DC" w14:textId="7DAAEF59" w:rsidR="009B627B" w:rsidRPr="00802D48" w:rsidRDefault="00847BD1" w:rsidP="009B627B">
            <w:pPr>
              <w:tabs>
                <w:tab w:val="decimal" w:pos="705"/>
              </w:tabs>
              <w:spacing w:line="310" w:lineRule="exact"/>
              <w:jc w:val="thaiDistribute"/>
              <w:rPr>
                <w:rFonts w:ascii="Arial" w:hAnsi="Arial" w:cs="Arial"/>
                <w:sz w:val="16"/>
                <w:szCs w:val="16"/>
              </w:rPr>
            </w:pPr>
            <w:r>
              <w:rPr>
                <w:rFonts w:ascii="Arial" w:hAnsi="Arial" w:cs="Arial"/>
                <w:sz w:val="16"/>
                <w:szCs w:val="16"/>
              </w:rPr>
              <w:t>33</w:t>
            </w:r>
          </w:p>
        </w:tc>
      </w:tr>
      <w:tr w:rsidR="009B627B" w:rsidRPr="00315A69" w14:paraId="63992CEF" w14:textId="609A6FE8" w:rsidTr="00E4245A">
        <w:tc>
          <w:tcPr>
            <w:tcW w:w="2854" w:type="dxa"/>
            <w:gridSpan w:val="2"/>
          </w:tcPr>
          <w:p w14:paraId="4E1FDAA9" w14:textId="77777777" w:rsidR="009B627B" w:rsidRPr="00315A69" w:rsidRDefault="009B627B" w:rsidP="009B627B">
            <w:pPr>
              <w:spacing w:line="310" w:lineRule="exact"/>
              <w:ind w:right="-108"/>
              <w:rPr>
                <w:rFonts w:ascii="Arial" w:hAnsi="Arial" w:cs="Arial"/>
                <w:sz w:val="16"/>
                <w:szCs w:val="16"/>
              </w:rPr>
            </w:pPr>
            <w:r w:rsidRPr="00315A69">
              <w:rPr>
                <w:rFonts w:ascii="Arial" w:hAnsi="Arial" w:cs="Arial"/>
                <w:sz w:val="16"/>
                <w:szCs w:val="16"/>
              </w:rPr>
              <w:t>Food and beverage expenses</w:t>
            </w:r>
          </w:p>
        </w:tc>
        <w:tc>
          <w:tcPr>
            <w:tcW w:w="831" w:type="dxa"/>
            <w:gridSpan w:val="2"/>
          </w:tcPr>
          <w:p w14:paraId="371456EB" w14:textId="140495B2" w:rsidR="009B627B" w:rsidRPr="00802D48" w:rsidRDefault="009B627B" w:rsidP="009B627B">
            <w:pPr>
              <w:tabs>
                <w:tab w:val="decimal" w:pos="705"/>
              </w:tabs>
              <w:spacing w:line="310" w:lineRule="exact"/>
              <w:jc w:val="thaiDistribute"/>
              <w:rPr>
                <w:rFonts w:ascii="Arial" w:hAnsi="Arial" w:cs="Arial"/>
                <w:sz w:val="16"/>
                <w:szCs w:val="16"/>
                <w:cs/>
              </w:rPr>
            </w:pPr>
            <w:r w:rsidRPr="009B627B">
              <w:rPr>
                <w:rFonts w:ascii="Arial" w:hAnsi="Arial" w:cs="Arial" w:hint="cs"/>
                <w:sz w:val="16"/>
                <w:szCs w:val="16"/>
              </w:rPr>
              <w:t>-</w:t>
            </w:r>
          </w:p>
        </w:tc>
        <w:tc>
          <w:tcPr>
            <w:tcW w:w="841" w:type="dxa"/>
            <w:gridSpan w:val="2"/>
          </w:tcPr>
          <w:p w14:paraId="225740D3" w14:textId="1473BCAD" w:rsidR="009B627B" w:rsidRPr="00802D48" w:rsidRDefault="009B627B" w:rsidP="009B627B">
            <w:pPr>
              <w:tabs>
                <w:tab w:val="decimal" w:pos="705"/>
              </w:tabs>
              <w:spacing w:line="310" w:lineRule="exact"/>
              <w:jc w:val="thaiDistribute"/>
              <w:rPr>
                <w:rFonts w:ascii="Arial" w:hAnsi="Arial" w:cs="Arial"/>
                <w:sz w:val="16"/>
                <w:szCs w:val="16"/>
                <w:cs/>
              </w:rPr>
            </w:pPr>
            <w:r w:rsidRPr="009B627B">
              <w:rPr>
                <w:rFonts w:ascii="Arial" w:hAnsi="Arial" w:cs="Arial" w:hint="cs"/>
                <w:sz w:val="16"/>
                <w:szCs w:val="16"/>
              </w:rPr>
              <w:t>-</w:t>
            </w:r>
          </w:p>
        </w:tc>
        <w:tc>
          <w:tcPr>
            <w:tcW w:w="858" w:type="dxa"/>
            <w:gridSpan w:val="2"/>
          </w:tcPr>
          <w:p w14:paraId="085EB520" w14:textId="7AD9434F" w:rsidR="009B627B" w:rsidRPr="00802D48" w:rsidRDefault="009B627B" w:rsidP="009B627B">
            <w:pPr>
              <w:tabs>
                <w:tab w:val="decimal" w:pos="795"/>
              </w:tabs>
              <w:spacing w:line="310" w:lineRule="exact"/>
              <w:jc w:val="thaiDistribute"/>
              <w:rPr>
                <w:rFonts w:ascii="Arial" w:hAnsi="Arial" w:cs="Arial"/>
                <w:sz w:val="16"/>
                <w:szCs w:val="16"/>
              </w:rPr>
            </w:pPr>
            <w:r w:rsidRPr="009B627B">
              <w:rPr>
                <w:rFonts w:ascii="Arial" w:hAnsi="Arial" w:cs="Arial" w:hint="cs"/>
                <w:sz w:val="16"/>
                <w:szCs w:val="16"/>
              </w:rPr>
              <w:t>29</w:t>
            </w:r>
          </w:p>
        </w:tc>
        <w:tc>
          <w:tcPr>
            <w:tcW w:w="814" w:type="dxa"/>
            <w:gridSpan w:val="2"/>
          </w:tcPr>
          <w:p w14:paraId="34573144" w14:textId="7AD4EAEF" w:rsidR="009B627B" w:rsidRPr="00847E5F" w:rsidRDefault="009B627B" w:rsidP="009B627B">
            <w:pPr>
              <w:tabs>
                <w:tab w:val="decimal" w:pos="705"/>
              </w:tabs>
              <w:spacing w:line="310" w:lineRule="exact"/>
              <w:jc w:val="thaiDistribute"/>
              <w:rPr>
                <w:rFonts w:ascii="Arial" w:hAnsi="Arial" w:cs="Arial"/>
                <w:sz w:val="16"/>
                <w:szCs w:val="16"/>
              </w:rPr>
            </w:pPr>
            <w:r w:rsidRPr="009B627B">
              <w:rPr>
                <w:rFonts w:ascii="Arial" w:hAnsi="Arial" w:cs="Arial" w:hint="cs"/>
                <w:sz w:val="16"/>
                <w:szCs w:val="16"/>
              </w:rPr>
              <w:t>-</w:t>
            </w:r>
          </w:p>
        </w:tc>
        <w:tc>
          <w:tcPr>
            <w:tcW w:w="813" w:type="dxa"/>
          </w:tcPr>
          <w:p w14:paraId="607A4121" w14:textId="73C5F964" w:rsidR="009B627B" w:rsidRPr="00802D48" w:rsidRDefault="009B627B" w:rsidP="009B627B">
            <w:pPr>
              <w:tabs>
                <w:tab w:val="decimal" w:pos="705"/>
              </w:tabs>
              <w:spacing w:line="310" w:lineRule="exact"/>
              <w:jc w:val="thaiDistribute"/>
              <w:rPr>
                <w:rFonts w:ascii="Arial" w:hAnsi="Arial" w:cs="Arial"/>
                <w:sz w:val="16"/>
                <w:szCs w:val="16"/>
              </w:rPr>
            </w:pPr>
            <w:r w:rsidRPr="009B627B">
              <w:rPr>
                <w:rFonts w:ascii="Arial" w:hAnsi="Arial" w:cs="Arial" w:hint="cs"/>
                <w:sz w:val="16"/>
                <w:szCs w:val="16"/>
              </w:rPr>
              <w:t>-</w:t>
            </w:r>
          </w:p>
        </w:tc>
        <w:tc>
          <w:tcPr>
            <w:tcW w:w="840" w:type="dxa"/>
          </w:tcPr>
          <w:p w14:paraId="43BFFA81" w14:textId="6DE00F6E" w:rsidR="009B627B" w:rsidRPr="00802D48" w:rsidRDefault="009B627B" w:rsidP="009B627B">
            <w:pPr>
              <w:tabs>
                <w:tab w:val="decimal" w:pos="705"/>
              </w:tabs>
              <w:spacing w:line="310" w:lineRule="exact"/>
              <w:jc w:val="thaiDistribute"/>
              <w:rPr>
                <w:rFonts w:ascii="Arial" w:hAnsi="Arial" w:cs="Arial"/>
                <w:sz w:val="16"/>
                <w:szCs w:val="16"/>
              </w:rPr>
            </w:pPr>
            <w:r w:rsidRPr="009B627B">
              <w:rPr>
                <w:rFonts w:ascii="Arial" w:hAnsi="Arial" w:cs="Arial" w:hint="cs"/>
                <w:sz w:val="16"/>
                <w:szCs w:val="16"/>
              </w:rPr>
              <w:t>-</w:t>
            </w:r>
          </w:p>
        </w:tc>
        <w:tc>
          <w:tcPr>
            <w:tcW w:w="840" w:type="dxa"/>
          </w:tcPr>
          <w:p w14:paraId="64A5E540" w14:textId="33A92D2E" w:rsidR="009B627B" w:rsidRPr="00802D48" w:rsidRDefault="009B627B" w:rsidP="009B627B">
            <w:pPr>
              <w:tabs>
                <w:tab w:val="decimal" w:pos="705"/>
              </w:tabs>
              <w:spacing w:line="310" w:lineRule="exact"/>
              <w:jc w:val="thaiDistribute"/>
              <w:rPr>
                <w:rFonts w:ascii="Arial" w:hAnsi="Arial" w:cs="Arial"/>
                <w:sz w:val="16"/>
                <w:szCs w:val="16"/>
              </w:rPr>
            </w:pPr>
            <w:r w:rsidRPr="009B627B">
              <w:rPr>
                <w:rFonts w:ascii="Arial" w:hAnsi="Arial" w:cs="Arial" w:hint="cs"/>
                <w:sz w:val="16"/>
                <w:szCs w:val="16"/>
              </w:rPr>
              <w:t>50</w:t>
            </w:r>
          </w:p>
        </w:tc>
        <w:tc>
          <w:tcPr>
            <w:tcW w:w="849" w:type="dxa"/>
          </w:tcPr>
          <w:p w14:paraId="1FC40235" w14:textId="11D5E244" w:rsidR="009B627B" w:rsidRPr="00802D48" w:rsidRDefault="00847BD1" w:rsidP="009B627B">
            <w:pPr>
              <w:tabs>
                <w:tab w:val="decimal" w:pos="705"/>
              </w:tabs>
              <w:spacing w:line="310" w:lineRule="exact"/>
              <w:jc w:val="thaiDistribute"/>
              <w:rPr>
                <w:rFonts w:ascii="Arial" w:hAnsi="Arial" w:cs="Arial"/>
                <w:sz w:val="16"/>
                <w:szCs w:val="16"/>
              </w:rPr>
            </w:pPr>
            <w:r>
              <w:rPr>
                <w:rFonts w:ascii="Arial" w:hAnsi="Arial" w:cs="Arial"/>
                <w:sz w:val="16"/>
                <w:szCs w:val="16"/>
              </w:rPr>
              <w:t>10</w:t>
            </w:r>
          </w:p>
        </w:tc>
      </w:tr>
      <w:tr w:rsidR="009B627B" w:rsidRPr="00315A69" w14:paraId="5AB3E690" w14:textId="77777777" w:rsidTr="00E4245A">
        <w:tc>
          <w:tcPr>
            <w:tcW w:w="2854" w:type="dxa"/>
            <w:gridSpan w:val="2"/>
          </w:tcPr>
          <w:p w14:paraId="39B50B19" w14:textId="7DD178DB" w:rsidR="009B627B" w:rsidRPr="00315A69" w:rsidRDefault="009B627B" w:rsidP="009B627B">
            <w:pPr>
              <w:spacing w:line="310" w:lineRule="exact"/>
              <w:ind w:right="-108"/>
              <w:rPr>
                <w:rFonts w:ascii="Arial" w:hAnsi="Arial" w:cs="Arial"/>
                <w:sz w:val="16"/>
                <w:szCs w:val="16"/>
              </w:rPr>
            </w:pPr>
            <w:r w:rsidRPr="00B61E92">
              <w:rPr>
                <w:rFonts w:ascii="Arial" w:hAnsi="Arial"/>
                <w:sz w:val="16"/>
                <w:szCs w:val="16"/>
                <w:u w:val="single"/>
              </w:rPr>
              <w:t>Transactions with associates</w:t>
            </w:r>
          </w:p>
        </w:tc>
        <w:tc>
          <w:tcPr>
            <w:tcW w:w="831" w:type="dxa"/>
            <w:gridSpan w:val="2"/>
          </w:tcPr>
          <w:p w14:paraId="717796B8" w14:textId="77777777" w:rsidR="009B627B" w:rsidRDefault="009B627B" w:rsidP="009B627B">
            <w:pPr>
              <w:tabs>
                <w:tab w:val="decimal" w:pos="705"/>
              </w:tabs>
              <w:spacing w:line="310" w:lineRule="exact"/>
              <w:jc w:val="thaiDistribute"/>
              <w:rPr>
                <w:rFonts w:ascii="Arial" w:hAnsi="Arial" w:cs="Arial"/>
                <w:sz w:val="16"/>
                <w:szCs w:val="16"/>
              </w:rPr>
            </w:pPr>
          </w:p>
        </w:tc>
        <w:tc>
          <w:tcPr>
            <w:tcW w:w="841" w:type="dxa"/>
            <w:gridSpan w:val="2"/>
          </w:tcPr>
          <w:p w14:paraId="13DE17F1" w14:textId="77777777" w:rsidR="009B627B" w:rsidRPr="00212FF1" w:rsidRDefault="009B627B" w:rsidP="009B627B">
            <w:pPr>
              <w:tabs>
                <w:tab w:val="decimal" w:pos="705"/>
              </w:tabs>
              <w:spacing w:line="310" w:lineRule="exact"/>
              <w:jc w:val="thaiDistribute"/>
              <w:rPr>
                <w:rFonts w:ascii="Arial" w:hAnsi="Arial" w:cs="Arial"/>
                <w:sz w:val="16"/>
                <w:szCs w:val="16"/>
              </w:rPr>
            </w:pPr>
          </w:p>
        </w:tc>
        <w:tc>
          <w:tcPr>
            <w:tcW w:w="858" w:type="dxa"/>
            <w:gridSpan w:val="2"/>
          </w:tcPr>
          <w:p w14:paraId="4A493F35" w14:textId="77777777" w:rsidR="009B627B" w:rsidRDefault="009B627B" w:rsidP="009B627B">
            <w:pPr>
              <w:tabs>
                <w:tab w:val="decimal" w:pos="795"/>
              </w:tabs>
              <w:spacing w:line="310" w:lineRule="exact"/>
              <w:jc w:val="thaiDistribute"/>
              <w:rPr>
                <w:rFonts w:ascii="Arial" w:hAnsi="Arial" w:cs="Arial"/>
                <w:sz w:val="16"/>
                <w:szCs w:val="16"/>
              </w:rPr>
            </w:pPr>
          </w:p>
        </w:tc>
        <w:tc>
          <w:tcPr>
            <w:tcW w:w="814" w:type="dxa"/>
            <w:gridSpan w:val="2"/>
          </w:tcPr>
          <w:p w14:paraId="770AB91B" w14:textId="77777777" w:rsidR="009B627B" w:rsidRPr="00212FF1" w:rsidRDefault="009B627B" w:rsidP="009B627B">
            <w:pPr>
              <w:tabs>
                <w:tab w:val="decimal" w:pos="705"/>
              </w:tabs>
              <w:spacing w:line="310" w:lineRule="exact"/>
              <w:jc w:val="thaiDistribute"/>
              <w:rPr>
                <w:rFonts w:ascii="Arial" w:hAnsi="Arial" w:cs="Arial"/>
                <w:sz w:val="16"/>
                <w:szCs w:val="16"/>
              </w:rPr>
            </w:pPr>
          </w:p>
        </w:tc>
        <w:tc>
          <w:tcPr>
            <w:tcW w:w="813" w:type="dxa"/>
          </w:tcPr>
          <w:p w14:paraId="716C2D61" w14:textId="77777777" w:rsidR="009B627B" w:rsidRDefault="009B627B" w:rsidP="009B627B">
            <w:pPr>
              <w:tabs>
                <w:tab w:val="decimal" w:pos="705"/>
              </w:tabs>
              <w:spacing w:line="310" w:lineRule="exact"/>
              <w:jc w:val="thaiDistribute"/>
              <w:rPr>
                <w:rFonts w:ascii="Arial" w:hAnsi="Arial" w:cs="Arial"/>
                <w:sz w:val="16"/>
                <w:szCs w:val="16"/>
              </w:rPr>
            </w:pPr>
          </w:p>
        </w:tc>
        <w:tc>
          <w:tcPr>
            <w:tcW w:w="840" w:type="dxa"/>
          </w:tcPr>
          <w:p w14:paraId="5E15C3B8" w14:textId="77777777" w:rsidR="009B627B" w:rsidRPr="00212FF1" w:rsidRDefault="009B627B" w:rsidP="009B627B">
            <w:pPr>
              <w:tabs>
                <w:tab w:val="decimal" w:pos="705"/>
              </w:tabs>
              <w:spacing w:line="310" w:lineRule="exact"/>
              <w:jc w:val="thaiDistribute"/>
              <w:rPr>
                <w:rFonts w:ascii="Arial" w:hAnsi="Arial" w:cs="Arial"/>
                <w:sz w:val="16"/>
                <w:szCs w:val="16"/>
              </w:rPr>
            </w:pPr>
          </w:p>
        </w:tc>
        <w:tc>
          <w:tcPr>
            <w:tcW w:w="840" w:type="dxa"/>
          </w:tcPr>
          <w:p w14:paraId="04024FD3" w14:textId="77777777" w:rsidR="009B627B" w:rsidRDefault="009B627B" w:rsidP="009B627B">
            <w:pPr>
              <w:tabs>
                <w:tab w:val="decimal" w:pos="705"/>
              </w:tabs>
              <w:spacing w:line="310" w:lineRule="exact"/>
              <w:jc w:val="thaiDistribute"/>
              <w:rPr>
                <w:rFonts w:ascii="Arial" w:hAnsi="Arial" w:cs="Arial"/>
                <w:sz w:val="16"/>
                <w:szCs w:val="16"/>
              </w:rPr>
            </w:pPr>
          </w:p>
        </w:tc>
        <w:tc>
          <w:tcPr>
            <w:tcW w:w="849" w:type="dxa"/>
          </w:tcPr>
          <w:p w14:paraId="67BD0D4B" w14:textId="77777777" w:rsidR="009B627B" w:rsidRPr="00212FF1" w:rsidRDefault="009B627B" w:rsidP="009B627B">
            <w:pPr>
              <w:tabs>
                <w:tab w:val="decimal" w:pos="705"/>
              </w:tabs>
              <w:spacing w:line="310" w:lineRule="exact"/>
              <w:jc w:val="thaiDistribute"/>
              <w:rPr>
                <w:rFonts w:ascii="Arial" w:hAnsi="Arial" w:cs="Arial"/>
                <w:sz w:val="16"/>
                <w:szCs w:val="16"/>
              </w:rPr>
            </w:pPr>
          </w:p>
        </w:tc>
      </w:tr>
      <w:tr w:rsidR="009B627B" w:rsidRPr="00B61E92" w14:paraId="1FD5FF90" w14:textId="29E59770" w:rsidTr="00E4245A">
        <w:tc>
          <w:tcPr>
            <w:tcW w:w="2854" w:type="dxa"/>
            <w:gridSpan w:val="2"/>
          </w:tcPr>
          <w:p w14:paraId="3327CE32" w14:textId="77777777" w:rsidR="009B627B" w:rsidRPr="00B61E92" w:rsidRDefault="009B627B" w:rsidP="009B627B">
            <w:pPr>
              <w:spacing w:line="310" w:lineRule="exact"/>
              <w:ind w:right="-108"/>
              <w:rPr>
                <w:rFonts w:ascii="Arial" w:hAnsi="Arial"/>
                <w:sz w:val="16"/>
                <w:szCs w:val="16"/>
              </w:rPr>
            </w:pPr>
            <w:r w:rsidRPr="00B61E92">
              <w:rPr>
                <w:rFonts w:ascii="Arial" w:hAnsi="Arial"/>
                <w:sz w:val="16"/>
                <w:szCs w:val="16"/>
              </w:rPr>
              <w:t>Dividend income</w:t>
            </w:r>
          </w:p>
        </w:tc>
        <w:tc>
          <w:tcPr>
            <w:tcW w:w="831" w:type="dxa"/>
            <w:gridSpan w:val="2"/>
          </w:tcPr>
          <w:p w14:paraId="191E23E4" w14:textId="65CF0D94" w:rsidR="009B627B" w:rsidRPr="002139A8" w:rsidRDefault="009B627B" w:rsidP="009B627B">
            <w:pPr>
              <w:tabs>
                <w:tab w:val="decimal" w:pos="705"/>
              </w:tabs>
              <w:spacing w:line="310" w:lineRule="exact"/>
              <w:jc w:val="thaiDistribute"/>
              <w:rPr>
                <w:rFonts w:ascii="Arial" w:hAnsi="Arial" w:cs="Arial"/>
                <w:sz w:val="16"/>
                <w:szCs w:val="16"/>
              </w:rPr>
            </w:pPr>
            <w:r w:rsidRPr="009B627B">
              <w:rPr>
                <w:rFonts w:ascii="Arial" w:hAnsi="Arial" w:cs="Arial" w:hint="cs"/>
                <w:sz w:val="16"/>
                <w:szCs w:val="16"/>
              </w:rPr>
              <w:t>-</w:t>
            </w:r>
          </w:p>
        </w:tc>
        <w:tc>
          <w:tcPr>
            <w:tcW w:w="841" w:type="dxa"/>
            <w:gridSpan w:val="2"/>
          </w:tcPr>
          <w:p w14:paraId="34539F7F" w14:textId="2AD7F78C" w:rsidR="009B627B" w:rsidRPr="00847E5F" w:rsidRDefault="009B627B" w:rsidP="009B627B">
            <w:pPr>
              <w:tabs>
                <w:tab w:val="decimal" w:pos="705"/>
              </w:tabs>
              <w:spacing w:line="310" w:lineRule="exact"/>
              <w:jc w:val="thaiDistribute"/>
              <w:rPr>
                <w:rFonts w:ascii="Arial" w:hAnsi="Arial" w:cs="Arial"/>
                <w:sz w:val="16"/>
                <w:szCs w:val="16"/>
              </w:rPr>
            </w:pPr>
            <w:r w:rsidRPr="009B627B">
              <w:rPr>
                <w:rFonts w:ascii="Arial" w:hAnsi="Arial" w:cs="Arial" w:hint="cs"/>
                <w:sz w:val="16"/>
                <w:szCs w:val="16"/>
              </w:rPr>
              <w:t>-</w:t>
            </w:r>
          </w:p>
        </w:tc>
        <w:tc>
          <w:tcPr>
            <w:tcW w:w="858" w:type="dxa"/>
            <w:gridSpan w:val="2"/>
          </w:tcPr>
          <w:p w14:paraId="071A916C" w14:textId="59EC96AA" w:rsidR="009B627B" w:rsidRPr="00847E5F" w:rsidRDefault="009B627B" w:rsidP="009B627B">
            <w:pPr>
              <w:tabs>
                <w:tab w:val="decimal" w:pos="795"/>
              </w:tabs>
              <w:spacing w:line="310" w:lineRule="exact"/>
              <w:rPr>
                <w:rFonts w:ascii="Arial" w:hAnsi="Arial" w:cs="Arial"/>
                <w:sz w:val="16"/>
                <w:szCs w:val="16"/>
              </w:rPr>
            </w:pPr>
            <w:r w:rsidRPr="009B627B">
              <w:rPr>
                <w:rFonts w:ascii="Arial" w:hAnsi="Arial" w:cs="Arial" w:hint="cs"/>
                <w:sz w:val="16"/>
                <w:szCs w:val="16"/>
              </w:rPr>
              <w:t>44</w:t>
            </w:r>
          </w:p>
        </w:tc>
        <w:tc>
          <w:tcPr>
            <w:tcW w:w="814" w:type="dxa"/>
            <w:gridSpan w:val="2"/>
          </w:tcPr>
          <w:p w14:paraId="21499E40" w14:textId="589F63B8" w:rsidR="009B627B" w:rsidRPr="00847E5F" w:rsidRDefault="009B627B" w:rsidP="009B627B">
            <w:pPr>
              <w:tabs>
                <w:tab w:val="decimal" w:pos="705"/>
              </w:tabs>
              <w:spacing w:line="310" w:lineRule="exact"/>
              <w:jc w:val="thaiDistribute"/>
              <w:rPr>
                <w:rFonts w:ascii="Arial" w:hAnsi="Arial" w:cs="Arial"/>
                <w:sz w:val="16"/>
                <w:szCs w:val="16"/>
              </w:rPr>
            </w:pPr>
            <w:r w:rsidRPr="009B627B">
              <w:rPr>
                <w:rFonts w:ascii="Arial" w:hAnsi="Arial" w:cs="Arial" w:hint="cs"/>
                <w:sz w:val="16"/>
                <w:szCs w:val="16"/>
              </w:rPr>
              <w:t>191</w:t>
            </w:r>
          </w:p>
        </w:tc>
        <w:tc>
          <w:tcPr>
            <w:tcW w:w="813" w:type="dxa"/>
          </w:tcPr>
          <w:p w14:paraId="56E7985E" w14:textId="168488F9" w:rsidR="009B627B" w:rsidRDefault="009B627B" w:rsidP="009B627B">
            <w:pPr>
              <w:tabs>
                <w:tab w:val="decimal" w:pos="705"/>
              </w:tabs>
              <w:spacing w:line="310" w:lineRule="exact"/>
              <w:jc w:val="thaiDistribute"/>
              <w:rPr>
                <w:rFonts w:ascii="Arial" w:hAnsi="Arial" w:cs="Arial"/>
                <w:sz w:val="16"/>
                <w:szCs w:val="16"/>
              </w:rPr>
            </w:pPr>
            <w:r w:rsidRPr="009B627B">
              <w:rPr>
                <w:rFonts w:ascii="Arial" w:hAnsi="Arial" w:cs="Arial" w:hint="cs"/>
                <w:sz w:val="16"/>
                <w:szCs w:val="16"/>
              </w:rPr>
              <w:t>-</w:t>
            </w:r>
          </w:p>
        </w:tc>
        <w:tc>
          <w:tcPr>
            <w:tcW w:w="840" w:type="dxa"/>
          </w:tcPr>
          <w:p w14:paraId="3E981706" w14:textId="6A975B37" w:rsidR="009B627B" w:rsidRDefault="009B627B" w:rsidP="009B627B">
            <w:pPr>
              <w:tabs>
                <w:tab w:val="decimal" w:pos="705"/>
              </w:tabs>
              <w:spacing w:line="310" w:lineRule="exact"/>
              <w:jc w:val="thaiDistribute"/>
              <w:rPr>
                <w:rFonts w:ascii="Arial" w:hAnsi="Arial" w:cs="Arial"/>
                <w:sz w:val="16"/>
                <w:szCs w:val="16"/>
              </w:rPr>
            </w:pPr>
            <w:r w:rsidRPr="009B627B">
              <w:rPr>
                <w:rFonts w:ascii="Arial" w:hAnsi="Arial" w:cs="Arial" w:hint="cs"/>
                <w:sz w:val="16"/>
                <w:szCs w:val="16"/>
              </w:rPr>
              <w:t>-</w:t>
            </w:r>
          </w:p>
        </w:tc>
        <w:tc>
          <w:tcPr>
            <w:tcW w:w="840" w:type="dxa"/>
          </w:tcPr>
          <w:p w14:paraId="000BB8E5" w14:textId="68648B07" w:rsidR="009B627B" w:rsidRDefault="009B627B" w:rsidP="009B627B">
            <w:pPr>
              <w:tabs>
                <w:tab w:val="decimal" w:pos="705"/>
              </w:tabs>
              <w:spacing w:line="310" w:lineRule="exact"/>
              <w:jc w:val="thaiDistribute"/>
              <w:rPr>
                <w:rFonts w:ascii="Arial" w:hAnsi="Arial" w:cs="Arial"/>
                <w:sz w:val="16"/>
                <w:szCs w:val="16"/>
              </w:rPr>
            </w:pPr>
            <w:r w:rsidRPr="009B627B">
              <w:rPr>
                <w:rFonts w:ascii="Arial" w:hAnsi="Arial" w:cs="Arial" w:hint="cs"/>
                <w:sz w:val="16"/>
                <w:szCs w:val="16"/>
              </w:rPr>
              <w:t>147</w:t>
            </w:r>
          </w:p>
        </w:tc>
        <w:tc>
          <w:tcPr>
            <w:tcW w:w="849" w:type="dxa"/>
          </w:tcPr>
          <w:p w14:paraId="67EF7223" w14:textId="4A12A57A" w:rsidR="009B627B" w:rsidRDefault="009B627B" w:rsidP="009B627B">
            <w:pPr>
              <w:tabs>
                <w:tab w:val="decimal" w:pos="705"/>
              </w:tabs>
              <w:spacing w:line="310" w:lineRule="exact"/>
              <w:jc w:val="thaiDistribute"/>
              <w:rPr>
                <w:rFonts w:ascii="Arial" w:hAnsi="Arial" w:cs="Arial"/>
                <w:sz w:val="16"/>
                <w:szCs w:val="16"/>
              </w:rPr>
            </w:pPr>
            <w:r w:rsidRPr="00212FF1">
              <w:rPr>
                <w:rFonts w:ascii="Arial" w:hAnsi="Arial" w:cs="Arial"/>
                <w:sz w:val="16"/>
                <w:szCs w:val="16"/>
              </w:rPr>
              <w:t>271</w:t>
            </w:r>
          </w:p>
        </w:tc>
      </w:tr>
      <w:tr w:rsidR="009B627B" w:rsidRPr="00B61E92" w14:paraId="4AE15C24" w14:textId="67FA895F" w:rsidTr="00E4245A">
        <w:tc>
          <w:tcPr>
            <w:tcW w:w="2854" w:type="dxa"/>
            <w:gridSpan w:val="2"/>
          </w:tcPr>
          <w:p w14:paraId="6FBA017D" w14:textId="77777777" w:rsidR="009B627B" w:rsidRPr="00B61E92" w:rsidRDefault="009B627B" w:rsidP="009B627B">
            <w:pPr>
              <w:spacing w:line="310" w:lineRule="exact"/>
              <w:ind w:right="-108"/>
              <w:rPr>
                <w:rFonts w:ascii="Arial" w:hAnsi="Arial"/>
                <w:sz w:val="16"/>
                <w:szCs w:val="16"/>
              </w:rPr>
            </w:pPr>
            <w:r>
              <w:rPr>
                <w:rFonts w:ascii="Arial" w:hAnsi="Arial"/>
                <w:sz w:val="16"/>
                <w:szCs w:val="16"/>
              </w:rPr>
              <w:t>Finance cost</w:t>
            </w:r>
          </w:p>
        </w:tc>
        <w:tc>
          <w:tcPr>
            <w:tcW w:w="831" w:type="dxa"/>
            <w:gridSpan w:val="2"/>
          </w:tcPr>
          <w:p w14:paraId="4DD811DE" w14:textId="674661FA" w:rsidR="009B627B" w:rsidRPr="002139A8" w:rsidRDefault="009B627B" w:rsidP="009B627B">
            <w:pPr>
              <w:tabs>
                <w:tab w:val="decimal" w:pos="705"/>
              </w:tabs>
              <w:spacing w:line="310" w:lineRule="exact"/>
              <w:jc w:val="thaiDistribute"/>
              <w:rPr>
                <w:rFonts w:ascii="Arial" w:hAnsi="Arial" w:cs="Arial"/>
                <w:sz w:val="16"/>
                <w:szCs w:val="16"/>
              </w:rPr>
            </w:pPr>
            <w:r w:rsidRPr="009B627B">
              <w:rPr>
                <w:rFonts w:ascii="Arial" w:hAnsi="Arial" w:cs="Arial" w:hint="cs"/>
                <w:sz w:val="16"/>
                <w:szCs w:val="16"/>
              </w:rPr>
              <w:t>4</w:t>
            </w:r>
          </w:p>
        </w:tc>
        <w:tc>
          <w:tcPr>
            <w:tcW w:w="841" w:type="dxa"/>
            <w:gridSpan w:val="2"/>
          </w:tcPr>
          <w:p w14:paraId="75325C6B" w14:textId="61C74010" w:rsidR="009B627B" w:rsidRPr="00847E5F" w:rsidRDefault="009B627B" w:rsidP="009B627B">
            <w:pPr>
              <w:tabs>
                <w:tab w:val="decimal" w:pos="705"/>
              </w:tabs>
              <w:spacing w:line="310" w:lineRule="exact"/>
              <w:jc w:val="thaiDistribute"/>
              <w:rPr>
                <w:rFonts w:ascii="Arial" w:hAnsi="Arial" w:cs="Arial"/>
                <w:sz w:val="16"/>
                <w:szCs w:val="16"/>
              </w:rPr>
            </w:pPr>
            <w:r w:rsidRPr="009B627B">
              <w:rPr>
                <w:rFonts w:ascii="Arial" w:hAnsi="Arial" w:cs="Arial" w:hint="cs"/>
                <w:sz w:val="16"/>
                <w:szCs w:val="16"/>
              </w:rPr>
              <w:t>277</w:t>
            </w:r>
          </w:p>
        </w:tc>
        <w:tc>
          <w:tcPr>
            <w:tcW w:w="858" w:type="dxa"/>
            <w:gridSpan w:val="2"/>
          </w:tcPr>
          <w:p w14:paraId="28106EDB" w14:textId="531CB6F1" w:rsidR="009B627B" w:rsidRPr="00847E5F" w:rsidRDefault="009B627B" w:rsidP="009B627B">
            <w:pPr>
              <w:tabs>
                <w:tab w:val="decimal" w:pos="795"/>
              </w:tabs>
              <w:spacing w:line="310" w:lineRule="exact"/>
              <w:rPr>
                <w:rFonts w:ascii="Arial" w:hAnsi="Arial" w:cs="Arial"/>
                <w:sz w:val="16"/>
                <w:szCs w:val="16"/>
              </w:rPr>
            </w:pPr>
            <w:r w:rsidRPr="009B627B">
              <w:rPr>
                <w:rFonts w:ascii="Arial" w:hAnsi="Arial" w:cs="Arial" w:hint="cs"/>
                <w:sz w:val="16"/>
                <w:szCs w:val="16"/>
              </w:rPr>
              <w:t>4</w:t>
            </w:r>
          </w:p>
        </w:tc>
        <w:tc>
          <w:tcPr>
            <w:tcW w:w="814" w:type="dxa"/>
            <w:gridSpan w:val="2"/>
          </w:tcPr>
          <w:p w14:paraId="19799650" w14:textId="0066D8C3" w:rsidR="009B627B" w:rsidRPr="00847E5F" w:rsidRDefault="009B627B" w:rsidP="009B627B">
            <w:pPr>
              <w:tabs>
                <w:tab w:val="decimal" w:pos="705"/>
              </w:tabs>
              <w:spacing w:line="310" w:lineRule="exact"/>
              <w:jc w:val="thaiDistribute"/>
              <w:rPr>
                <w:rFonts w:ascii="Arial" w:hAnsi="Arial" w:cs="Arial"/>
                <w:sz w:val="16"/>
                <w:szCs w:val="16"/>
              </w:rPr>
            </w:pPr>
            <w:r w:rsidRPr="009B627B">
              <w:rPr>
                <w:rFonts w:ascii="Arial" w:hAnsi="Arial" w:cs="Arial" w:hint="cs"/>
                <w:sz w:val="16"/>
                <w:szCs w:val="16"/>
              </w:rPr>
              <w:t>277</w:t>
            </w:r>
          </w:p>
        </w:tc>
        <w:tc>
          <w:tcPr>
            <w:tcW w:w="813" w:type="dxa"/>
          </w:tcPr>
          <w:p w14:paraId="131F1F9A" w14:textId="15C4A96F" w:rsidR="009B627B" w:rsidRDefault="009B627B" w:rsidP="009B627B">
            <w:pPr>
              <w:tabs>
                <w:tab w:val="decimal" w:pos="705"/>
              </w:tabs>
              <w:spacing w:line="310" w:lineRule="exact"/>
              <w:jc w:val="thaiDistribute"/>
              <w:rPr>
                <w:rFonts w:ascii="Arial" w:hAnsi="Arial" w:cs="Arial"/>
                <w:sz w:val="16"/>
                <w:szCs w:val="16"/>
              </w:rPr>
            </w:pPr>
            <w:r w:rsidRPr="009B627B">
              <w:rPr>
                <w:rFonts w:ascii="Arial" w:hAnsi="Arial" w:cs="Arial" w:hint="cs"/>
                <w:sz w:val="16"/>
                <w:szCs w:val="16"/>
              </w:rPr>
              <w:t>7</w:t>
            </w:r>
          </w:p>
        </w:tc>
        <w:tc>
          <w:tcPr>
            <w:tcW w:w="840" w:type="dxa"/>
          </w:tcPr>
          <w:p w14:paraId="113EFD00" w14:textId="2FE083AE" w:rsidR="009B627B" w:rsidRDefault="009B627B" w:rsidP="009B627B">
            <w:pPr>
              <w:tabs>
                <w:tab w:val="decimal" w:pos="705"/>
              </w:tabs>
              <w:spacing w:line="310" w:lineRule="exact"/>
              <w:jc w:val="thaiDistribute"/>
              <w:rPr>
                <w:rFonts w:ascii="Arial" w:hAnsi="Arial" w:cs="Arial"/>
                <w:sz w:val="16"/>
                <w:szCs w:val="16"/>
              </w:rPr>
            </w:pPr>
            <w:r w:rsidRPr="009B627B">
              <w:rPr>
                <w:rFonts w:ascii="Arial" w:hAnsi="Arial" w:cs="Arial" w:hint="cs"/>
                <w:sz w:val="16"/>
                <w:szCs w:val="16"/>
              </w:rPr>
              <w:t>522</w:t>
            </w:r>
          </w:p>
        </w:tc>
        <w:tc>
          <w:tcPr>
            <w:tcW w:w="840" w:type="dxa"/>
          </w:tcPr>
          <w:p w14:paraId="6B09FE62" w14:textId="542C6AA8" w:rsidR="009B627B" w:rsidRDefault="009B627B" w:rsidP="009B627B">
            <w:pPr>
              <w:tabs>
                <w:tab w:val="decimal" w:pos="705"/>
              </w:tabs>
              <w:spacing w:line="310" w:lineRule="exact"/>
              <w:jc w:val="thaiDistribute"/>
              <w:rPr>
                <w:rFonts w:ascii="Arial" w:hAnsi="Arial" w:cs="Arial"/>
                <w:sz w:val="16"/>
                <w:szCs w:val="16"/>
              </w:rPr>
            </w:pPr>
            <w:r w:rsidRPr="009B627B">
              <w:rPr>
                <w:rFonts w:ascii="Arial" w:hAnsi="Arial" w:cs="Arial" w:hint="cs"/>
                <w:sz w:val="16"/>
                <w:szCs w:val="16"/>
              </w:rPr>
              <w:t>7</w:t>
            </w:r>
          </w:p>
        </w:tc>
        <w:tc>
          <w:tcPr>
            <w:tcW w:w="849" w:type="dxa"/>
          </w:tcPr>
          <w:p w14:paraId="1174E77E" w14:textId="27CC0D08" w:rsidR="009B627B" w:rsidRDefault="009B627B" w:rsidP="009B627B">
            <w:pPr>
              <w:tabs>
                <w:tab w:val="decimal" w:pos="705"/>
              </w:tabs>
              <w:spacing w:line="310" w:lineRule="exact"/>
              <w:jc w:val="thaiDistribute"/>
              <w:rPr>
                <w:rFonts w:ascii="Arial" w:hAnsi="Arial" w:cs="Arial"/>
                <w:sz w:val="16"/>
                <w:szCs w:val="16"/>
              </w:rPr>
            </w:pPr>
            <w:r w:rsidRPr="00212FF1">
              <w:rPr>
                <w:rFonts w:ascii="Arial" w:hAnsi="Arial" w:cs="Arial"/>
                <w:sz w:val="16"/>
                <w:szCs w:val="16"/>
              </w:rPr>
              <w:t>522</w:t>
            </w:r>
          </w:p>
        </w:tc>
      </w:tr>
      <w:tr w:rsidR="009B627B" w:rsidRPr="00B61E92" w14:paraId="42E28060" w14:textId="77777777" w:rsidTr="00E4245A">
        <w:tc>
          <w:tcPr>
            <w:tcW w:w="2854" w:type="dxa"/>
            <w:gridSpan w:val="2"/>
          </w:tcPr>
          <w:p w14:paraId="1A49AFAE" w14:textId="42080966" w:rsidR="009B627B" w:rsidRDefault="009B627B" w:rsidP="009B627B">
            <w:pPr>
              <w:spacing w:line="310" w:lineRule="exact"/>
              <w:ind w:right="-108"/>
              <w:rPr>
                <w:rFonts w:ascii="Arial" w:hAnsi="Arial"/>
                <w:sz w:val="16"/>
                <w:szCs w:val="16"/>
              </w:rPr>
            </w:pPr>
            <w:r w:rsidRPr="00B61E92">
              <w:rPr>
                <w:rFonts w:ascii="Arial" w:hAnsi="Arial"/>
                <w:sz w:val="16"/>
                <w:szCs w:val="16"/>
                <w:u w:val="single"/>
              </w:rPr>
              <w:t>Transactions with related companies</w:t>
            </w:r>
          </w:p>
        </w:tc>
        <w:tc>
          <w:tcPr>
            <w:tcW w:w="831" w:type="dxa"/>
            <w:gridSpan w:val="2"/>
          </w:tcPr>
          <w:p w14:paraId="17E575DD" w14:textId="77777777" w:rsidR="009B627B" w:rsidRDefault="009B627B" w:rsidP="009B627B">
            <w:pPr>
              <w:tabs>
                <w:tab w:val="decimal" w:pos="705"/>
              </w:tabs>
              <w:spacing w:line="310" w:lineRule="exact"/>
              <w:jc w:val="thaiDistribute"/>
              <w:rPr>
                <w:rFonts w:ascii="Arial" w:hAnsi="Arial" w:cs="Arial"/>
                <w:sz w:val="16"/>
                <w:szCs w:val="16"/>
              </w:rPr>
            </w:pPr>
          </w:p>
        </w:tc>
        <w:tc>
          <w:tcPr>
            <w:tcW w:w="841" w:type="dxa"/>
            <w:gridSpan w:val="2"/>
          </w:tcPr>
          <w:p w14:paraId="58E755FB" w14:textId="77777777" w:rsidR="009B627B" w:rsidRPr="00212FF1" w:rsidRDefault="009B627B" w:rsidP="009B627B">
            <w:pPr>
              <w:tabs>
                <w:tab w:val="decimal" w:pos="705"/>
              </w:tabs>
              <w:spacing w:line="310" w:lineRule="exact"/>
              <w:jc w:val="thaiDistribute"/>
              <w:rPr>
                <w:rFonts w:ascii="Arial" w:hAnsi="Arial" w:cs="Arial"/>
                <w:sz w:val="16"/>
                <w:szCs w:val="16"/>
              </w:rPr>
            </w:pPr>
          </w:p>
        </w:tc>
        <w:tc>
          <w:tcPr>
            <w:tcW w:w="858" w:type="dxa"/>
            <w:gridSpan w:val="2"/>
          </w:tcPr>
          <w:p w14:paraId="3DDA6EF3" w14:textId="77777777" w:rsidR="009B627B" w:rsidRDefault="009B627B" w:rsidP="009B627B">
            <w:pPr>
              <w:tabs>
                <w:tab w:val="decimal" w:pos="795"/>
              </w:tabs>
              <w:spacing w:line="310" w:lineRule="exact"/>
              <w:rPr>
                <w:rFonts w:ascii="Arial" w:hAnsi="Arial" w:cs="Arial"/>
                <w:sz w:val="16"/>
                <w:szCs w:val="16"/>
              </w:rPr>
            </w:pPr>
          </w:p>
        </w:tc>
        <w:tc>
          <w:tcPr>
            <w:tcW w:w="814" w:type="dxa"/>
            <w:gridSpan w:val="2"/>
          </w:tcPr>
          <w:p w14:paraId="7FDF4846" w14:textId="77777777" w:rsidR="009B627B" w:rsidRPr="00212FF1" w:rsidRDefault="009B627B" w:rsidP="009B627B">
            <w:pPr>
              <w:tabs>
                <w:tab w:val="decimal" w:pos="705"/>
              </w:tabs>
              <w:spacing w:line="310" w:lineRule="exact"/>
              <w:jc w:val="thaiDistribute"/>
              <w:rPr>
                <w:rFonts w:ascii="Arial" w:hAnsi="Arial" w:cs="Arial"/>
                <w:sz w:val="16"/>
                <w:szCs w:val="16"/>
              </w:rPr>
            </w:pPr>
          </w:p>
        </w:tc>
        <w:tc>
          <w:tcPr>
            <w:tcW w:w="813" w:type="dxa"/>
          </w:tcPr>
          <w:p w14:paraId="33E4AA21" w14:textId="77777777" w:rsidR="009B627B" w:rsidRDefault="009B627B" w:rsidP="009B627B">
            <w:pPr>
              <w:tabs>
                <w:tab w:val="decimal" w:pos="705"/>
              </w:tabs>
              <w:spacing w:line="310" w:lineRule="exact"/>
              <w:jc w:val="thaiDistribute"/>
              <w:rPr>
                <w:rFonts w:ascii="Arial" w:hAnsi="Arial" w:cs="Arial"/>
                <w:sz w:val="16"/>
                <w:szCs w:val="16"/>
              </w:rPr>
            </w:pPr>
          </w:p>
        </w:tc>
        <w:tc>
          <w:tcPr>
            <w:tcW w:w="840" w:type="dxa"/>
          </w:tcPr>
          <w:p w14:paraId="665F81D6" w14:textId="77777777" w:rsidR="009B627B" w:rsidRPr="00212FF1" w:rsidRDefault="009B627B" w:rsidP="009B627B">
            <w:pPr>
              <w:tabs>
                <w:tab w:val="decimal" w:pos="705"/>
              </w:tabs>
              <w:spacing w:line="310" w:lineRule="exact"/>
              <w:jc w:val="thaiDistribute"/>
              <w:rPr>
                <w:rFonts w:ascii="Arial" w:hAnsi="Arial" w:cs="Arial"/>
                <w:sz w:val="16"/>
                <w:szCs w:val="16"/>
              </w:rPr>
            </w:pPr>
          </w:p>
        </w:tc>
        <w:tc>
          <w:tcPr>
            <w:tcW w:w="840" w:type="dxa"/>
          </w:tcPr>
          <w:p w14:paraId="7904E460" w14:textId="77777777" w:rsidR="009B627B" w:rsidRDefault="009B627B" w:rsidP="009B627B">
            <w:pPr>
              <w:tabs>
                <w:tab w:val="decimal" w:pos="705"/>
              </w:tabs>
              <w:spacing w:line="310" w:lineRule="exact"/>
              <w:jc w:val="thaiDistribute"/>
              <w:rPr>
                <w:rFonts w:ascii="Arial" w:hAnsi="Arial" w:cs="Arial"/>
                <w:sz w:val="16"/>
                <w:szCs w:val="16"/>
              </w:rPr>
            </w:pPr>
          </w:p>
        </w:tc>
        <w:tc>
          <w:tcPr>
            <w:tcW w:w="849" w:type="dxa"/>
          </w:tcPr>
          <w:p w14:paraId="4BBA3DD2" w14:textId="77777777" w:rsidR="009B627B" w:rsidRPr="00212FF1" w:rsidRDefault="009B627B" w:rsidP="009B627B">
            <w:pPr>
              <w:tabs>
                <w:tab w:val="decimal" w:pos="705"/>
              </w:tabs>
              <w:spacing w:line="310" w:lineRule="exact"/>
              <w:jc w:val="thaiDistribute"/>
              <w:rPr>
                <w:rFonts w:ascii="Arial" w:hAnsi="Arial" w:cs="Arial"/>
                <w:sz w:val="16"/>
                <w:szCs w:val="16"/>
              </w:rPr>
            </w:pPr>
          </w:p>
        </w:tc>
      </w:tr>
      <w:tr w:rsidR="009B627B" w:rsidRPr="00B61E92" w14:paraId="264A6941" w14:textId="124C9536" w:rsidTr="00E4245A">
        <w:tc>
          <w:tcPr>
            <w:tcW w:w="2854" w:type="dxa"/>
            <w:gridSpan w:val="2"/>
          </w:tcPr>
          <w:p w14:paraId="5DCD2D56" w14:textId="77777777" w:rsidR="009B627B" w:rsidRPr="00B61E92" w:rsidRDefault="009B627B" w:rsidP="009B627B">
            <w:pPr>
              <w:spacing w:line="310" w:lineRule="exact"/>
              <w:ind w:right="-108"/>
              <w:rPr>
                <w:rFonts w:ascii="Arial" w:hAnsi="Arial"/>
                <w:sz w:val="16"/>
                <w:szCs w:val="16"/>
              </w:rPr>
            </w:pPr>
            <w:r w:rsidRPr="00B61E92">
              <w:rPr>
                <w:rFonts w:ascii="Arial" w:hAnsi="Arial"/>
                <w:sz w:val="16"/>
                <w:szCs w:val="16"/>
              </w:rPr>
              <w:t>Catering service income</w:t>
            </w:r>
          </w:p>
        </w:tc>
        <w:tc>
          <w:tcPr>
            <w:tcW w:w="831" w:type="dxa"/>
            <w:gridSpan w:val="2"/>
          </w:tcPr>
          <w:p w14:paraId="235112DD" w14:textId="1622EC3E" w:rsidR="009B627B" w:rsidRPr="00847E5F" w:rsidRDefault="009B627B" w:rsidP="009B627B">
            <w:pPr>
              <w:tabs>
                <w:tab w:val="decimal" w:pos="705"/>
              </w:tabs>
              <w:spacing w:line="310" w:lineRule="exact"/>
              <w:jc w:val="thaiDistribute"/>
              <w:rPr>
                <w:rFonts w:ascii="Arial" w:hAnsi="Arial" w:cs="Arial"/>
                <w:sz w:val="16"/>
                <w:szCs w:val="16"/>
              </w:rPr>
            </w:pPr>
            <w:r w:rsidRPr="009B627B">
              <w:rPr>
                <w:rFonts w:ascii="Arial" w:hAnsi="Arial" w:cs="Arial" w:hint="cs"/>
                <w:sz w:val="16"/>
                <w:szCs w:val="16"/>
              </w:rPr>
              <w:t>37</w:t>
            </w:r>
          </w:p>
        </w:tc>
        <w:tc>
          <w:tcPr>
            <w:tcW w:w="841" w:type="dxa"/>
            <w:gridSpan w:val="2"/>
          </w:tcPr>
          <w:p w14:paraId="784D5ADC" w14:textId="77565647" w:rsidR="009B627B" w:rsidRPr="00847E5F" w:rsidRDefault="009B627B" w:rsidP="009B627B">
            <w:pPr>
              <w:tabs>
                <w:tab w:val="decimal" w:pos="705"/>
              </w:tabs>
              <w:spacing w:line="310" w:lineRule="exact"/>
              <w:jc w:val="thaiDistribute"/>
              <w:rPr>
                <w:rFonts w:ascii="Arial" w:hAnsi="Arial" w:cs="Arial"/>
                <w:sz w:val="16"/>
                <w:szCs w:val="16"/>
              </w:rPr>
            </w:pPr>
            <w:r w:rsidRPr="009B627B">
              <w:rPr>
                <w:rFonts w:ascii="Arial" w:hAnsi="Arial" w:cs="Arial" w:hint="cs"/>
                <w:sz w:val="16"/>
                <w:szCs w:val="16"/>
              </w:rPr>
              <w:t>32</w:t>
            </w:r>
          </w:p>
        </w:tc>
        <w:tc>
          <w:tcPr>
            <w:tcW w:w="858" w:type="dxa"/>
            <w:gridSpan w:val="2"/>
          </w:tcPr>
          <w:p w14:paraId="4AA39B10" w14:textId="0B23D4C6" w:rsidR="009B627B" w:rsidRPr="00847E5F" w:rsidRDefault="009B627B" w:rsidP="009B627B">
            <w:pPr>
              <w:tabs>
                <w:tab w:val="decimal" w:pos="795"/>
              </w:tabs>
              <w:spacing w:line="310" w:lineRule="exact"/>
              <w:rPr>
                <w:rFonts w:ascii="Arial" w:hAnsi="Arial" w:cs="Arial"/>
                <w:sz w:val="16"/>
                <w:szCs w:val="16"/>
              </w:rPr>
            </w:pPr>
            <w:r w:rsidRPr="009B627B">
              <w:rPr>
                <w:rFonts w:ascii="Arial" w:hAnsi="Arial" w:cs="Arial" w:hint="cs"/>
                <w:sz w:val="16"/>
                <w:szCs w:val="16"/>
              </w:rPr>
              <w:t>-</w:t>
            </w:r>
          </w:p>
        </w:tc>
        <w:tc>
          <w:tcPr>
            <w:tcW w:w="814" w:type="dxa"/>
            <w:gridSpan w:val="2"/>
          </w:tcPr>
          <w:p w14:paraId="01809972" w14:textId="249EE32B" w:rsidR="009B627B" w:rsidRPr="00847E5F" w:rsidRDefault="009B627B" w:rsidP="009B627B">
            <w:pPr>
              <w:tabs>
                <w:tab w:val="decimal" w:pos="705"/>
              </w:tabs>
              <w:spacing w:line="310" w:lineRule="exact"/>
              <w:jc w:val="thaiDistribute"/>
              <w:rPr>
                <w:rFonts w:ascii="Arial" w:hAnsi="Arial" w:cs="Arial"/>
                <w:sz w:val="16"/>
                <w:szCs w:val="16"/>
              </w:rPr>
            </w:pPr>
            <w:r w:rsidRPr="009B627B">
              <w:rPr>
                <w:rFonts w:ascii="Arial" w:hAnsi="Arial" w:cs="Arial" w:hint="cs"/>
                <w:sz w:val="16"/>
                <w:szCs w:val="16"/>
              </w:rPr>
              <w:t>-</w:t>
            </w:r>
          </w:p>
        </w:tc>
        <w:tc>
          <w:tcPr>
            <w:tcW w:w="813" w:type="dxa"/>
          </w:tcPr>
          <w:p w14:paraId="7E2FE32C" w14:textId="35B76749" w:rsidR="009B627B" w:rsidRDefault="009B627B" w:rsidP="009B627B">
            <w:pPr>
              <w:tabs>
                <w:tab w:val="decimal" w:pos="705"/>
              </w:tabs>
              <w:spacing w:line="310" w:lineRule="exact"/>
              <w:jc w:val="thaiDistribute"/>
              <w:rPr>
                <w:rFonts w:ascii="Arial" w:hAnsi="Arial" w:cs="Arial"/>
                <w:sz w:val="16"/>
                <w:szCs w:val="16"/>
              </w:rPr>
            </w:pPr>
            <w:r w:rsidRPr="009B627B">
              <w:rPr>
                <w:rFonts w:ascii="Arial" w:hAnsi="Arial" w:cs="Arial" w:hint="cs"/>
                <w:sz w:val="16"/>
                <w:szCs w:val="16"/>
              </w:rPr>
              <w:t>76</w:t>
            </w:r>
          </w:p>
        </w:tc>
        <w:tc>
          <w:tcPr>
            <w:tcW w:w="840" w:type="dxa"/>
          </w:tcPr>
          <w:p w14:paraId="13200350" w14:textId="68ABD1BF" w:rsidR="009B627B" w:rsidRDefault="009B627B" w:rsidP="009B627B">
            <w:pPr>
              <w:tabs>
                <w:tab w:val="decimal" w:pos="705"/>
              </w:tabs>
              <w:spacing w:line="310" w:lineRule="exact"/>
              <w:jc w:val="thaiDistribute"/>
              <w:rPr>
                <w:rFonts w:ascii="Arial" w:hAnsi="Arial" w:cs="Arial"/>
                <w:sz w:val="16"/>
                <w:szCs w:val="16"/>
              </w:rPr>
            </w:pPr>
            <w:r w:rsidRPr="009B627B">
              <w:rPr>
                <w:rFonts w:ascii="Arial" w:hAnsi="Arial" w:cs="Arial" w:hint="cs"/>
                <w:sz w:val="16"/>
                <w:szCs w:val="16"/>
              </w:rPr>
              <w:t>55</w:t>
            </w:r>
          </w:p>
        </w:tc>
        <w:tc>
          <w:tcPr>
            <w:tcW w:w="840" w:type="dxa"/>
          </w:tcPr>
          <w:p w14:paraId="471045A1" w14:textId="1A95369F" w:rsidR="009B627B" w:rsidRDefault="009B627B" w:rsidP="009B627B">
            <w:pPr>
              <w:tabs>
                <w:tab w:val="decimal" w:pos="705"/>
              </w:tabs>
              <w:spacing w:line="310" w:lineRule="exact"/>
              <w:jc w:val="thaiDistribute"/>
              <w:rPr>
                <w:rFonts w:ascii="Arial" w:hAnsi="Arial" w:cs="Arial"/>
                <w:sz w:val="16"/>
                <w:szCs w:val="16"/>
              </w:rPr>
            </w:pPr>
            <w:r w:rsidRPr="009B627B">
              <w:rPr>
                <w:rFonts w:ascii="Arial" w:hAnsi="Arial" w:cs="Arial" w:hint="cs"/>
                <w:sz w:val="16"/>
                <w:szCs w:val="16"/>
              </w:rPr>
              <w:t>-</w:t>
            </w:r>
          </w:p>
        </w:tc>
        <w:tc>
          <w:tcPr>
            <w:tcW w:w="849" w:type="dxa"/>
          </w:tcPr>
          <w:p w14:paraId="1F04E2F5" w14:textId="5DB202C9" w:rsidR="009B627B" w:rsidRDefault="009B627B" w:rsidP="009B627B">
            <w:pPr>
              <w:tabs>
                <w:tab w:val="decimal" w:pos="705"/>
              </w:tabs>
              <w:spacing w:line="310" w:lineRule="exact"/>
              <w:jc w:val="thaiDistribute"/>
              <w:rPr>
                <w:rFonts w:ascii="Arial" w:hAnsi="Arial" w:cs="Arial"/>
                <w:sz w:val="16"/>
                <w:szCs w:val="16"/>
              </w:rPr>
            </w:pPr>
            <w:r w:rsidRPr="00212FF1">
              <w:rPr>
                <w:rFonts w:ascii="Arial" w:hAnsi="Arial" w:cs="Arial"/>
                <w:sz w:val="16"/>
                <w:szCs w:val="16"/>
              </w:rPr>
              <w:t>-</w:t>
            </w:r>
          </w:p>
        </w:tc>
      </w:tr>
      <w:tr w:rsidR="009B627B" w:rsidRPr="00B61E92" w14:paraId="73FB9D25" w14:textId="77777777" w:rsidTr="00E4245A">
        <w:tc>
          <w:tcPr>
            <w:tcW w:w="2854" w:type="dxa"/>
            <w:gridSpan w:val="2"/>
          </w:tcPr>
          <w:p w14:paraId="47B07460" w14:textId="391DEB32" w:rsidR="009B627B" w:rsidRPr="00B61E92" w:rsidRDefault="00847BD1" w:rsidP="009B627B">
            <w:pPr>
              <w:spacing w:line="310" w:lineRule="exact"/>
              <w:ind w:right="-108"/>
              <w:rPr>
                <w:rFonts w:ascii="Arial" w:hAnsi="Arial"/>
                <w:sz w:val="16"/>
                <w:szCs w:val="16"/>
              </w:rPr>
            </w:pPr>
            <w:r>
              <w:rPr>
                <w:rFonts w:ascii="Arial" w:hAnsi="Arial"/>
                <w:sz w:val="16"/>
                <w:szCs w:val="16"/>
              </w:rPr>
              <w:t>Dividend income</w:t>
            </w:r>
          </w:p>
        </w:tc>
        <w:tc>
          <w:tcPr>
            <w:tcW w:w="831" w:type="dxa"/>
            <w:gridSpan w:val="2"/>
          </w:tcPr>
          <w:p w14:paraId="576D68F4" w14:textId="3713D3B1" w:rsidR="009B627B" w:rsidRDefault="009B627B" w:rsidP="009B627B">
            <w:pPr>
              <w:tabs>
                <w:tab w:val="decimal" w:pos="705"/>
              </w:tabs>
              <w:spacing w:line="310" w:lineRule="exact"/>
              <w:jc w:val="thaiDistribute"/>
              <w:rPr>
                <w:rFonts w:ascii="Arial" w:hAnsi="Arial" w:cs="Arial"/>
                <w:sz w:val="16"/>
                <w:szCs w:val="16"/>
              </w:rPr>
            </w:pPr>
            <w:r w:rsidRPr="009B627B">
              <w:rPr>
                <w:rFonts w:ascii="Arial" w:hAnsi="Arial" w:cs="Arial" w:hint="cs"/>
                <w:sz w:val="16"/>
                <w:szCs w:val="16"/>
              </w:rPr>
              <w:t>207</w:t>
            </w:r>
          </w:p>
        </w:tc>
        <w:tc>
          <w:tcPr>
            <w:tcW w:w="841" w:type="dxa"/>
            <w:gridSpan w:val="2"/>
          </w:tcPr>
          <w:p w14:paraId="1B604FEE" w14:textId="1F7BFBCE" w:rsidR="009B627B" w:rsidRPr="00212FF1" w:rsidRDefault="009B627B" w:rsidP="009B627B">
            <w:pPr>
              <w:tabs>
                <w:tab w:val="decimal" w:pos="705"/>
              </w:tabs>
              <w:spacing w:line="310" w:lineRule="exact"/>
              <w:jc w:val="thaiDistribute"/>
              <w:rPr>
                <w:rFonts w:ascii="Arial" w:hAnsi="Arial" w:cs="Arial"/>
                <w:sz w:val="16"/>
                <w:szCs w:val="16"/>
              </w:rPr>
            </w:pPr>
            <w:r w:rsidRPr="009B627B">
              <w:rPr>
                <w:rFonts w:ascii="Arial" w:hAnsi="Arial" w:cs="Arial" w:hint="cs"/>
                <w:sz w:val="16"/>
                <w:szCs w:val="16"/>
              </w:rPr>
              <w:t>568</w:t>
            </w:r>
          </w:p>
        </w:tc>
        <w:tc>
          <w:tcPr>
            <w:tcW w:w="858" w:type="dxa"/>
            <w:gridSpan w:val="2"/>
          </w:tcPr>
          <w:p w14:paraId="58E71787" w14:textId="7784E8A1" w:rsidR="009B627B" w:rsidRPr="00847E5F" w:rsidRDefault="009B627B" w:rsidP="009B627B">
            <w:pPr>
              <w:tabs>
                <w:tab w:val="decimal" w:pos="795"/>
              </w:tabs>
              <w:spacing w:line="310" w:lineRule="exact"/>
              <w:rPr>
                <w:rFonts w:ascii="Arial" w:hAnsi="Arial" w:cs="Arial"/>
                <w:sz w:val="16"/>
                <w:szCs w:val="16"/>
              </w:rPr>
            </w:pPr>
            <w:r w:rsidRPr="009B627B">
              <w:rPr>
                <w:rFonts w:ascii="Arial" w:hAnsi="Arial" w:cs="Arial" w:hint="cs"/>
                <w:sz w:val="16"/>
                <w:szCs w:val="16"/>
              </w:rPr>
              <w:t>166</w:t>
            </w:r>
          </w:p>
        </w:tc>
        <w:tc>
          <w:tcPr>
            <w:tcW w:w="814" w:type="dxa"/>
            <w:gridSpan w:val="2"/>
          </w:tcPr>
          <w:p w14:paraId="347E8D7B" w14:textId="05A7C6D9" w:rsidR="009B627B" w:rsidRPr="00212FF1" w:rsidRDefault="009B627B" w:rsidP="009B627B">
            <w:pPr>
              <w:tabs>
                <w:tab w:val="decimal" w:pos="705"/>
              </w:tabs>
              <w:spacing w:line="310" w:lineRule="exact"/>
              <w:jc w:val="thaiDistribute"/>
              <w:rPr>
                <w:rFonts w:ascii="Arial" w:hAnsi="Arial" w:cs="Arial"/>
                <w:sz w:val="16"/>
                <w:szCs w:val="16"/>
              </w:rPr>
            </w:pPr>
            <w:r w:rsidRPr="009B627B">
              <w:rPr>
                <w:rFonts w:ascii="Arial" w:hAnsi="Arial" w:cs="Arial" w:hint="cs"/>
                <w:sz w:val="16"/>
                <w:szCs w:val="16"/>
              </w:rPr>
              <w:t>456</w:t>
            </w:r>
          </w:p>
        </w:tc>
        <w:tc>
          <w:tcPr>
            <w:tcW w:w="813" w:type="dxa"/>
          </w:tcPr>
          <w:p w14:paraId="76066FB0" w14:textId="3B05FC1E" w:rsidR="009B627B" w:rsidRDefault="009B627B" w:rsidP="009B627B">
            <w:pPr>
              <w:tabs>
                <w:tab w:val="decimal" w:pos="705"/>
              </w:tabs>
              <w:spacing w:line="310" w:lineRule="exact"/>
              <w:jc w:val="thaiDistribute"/>
              <w:rPr>
                <w:rFonts w:ascii="Arial" w:hAnsi="Arial" w:cs="Arial"/>
                <w:sz w:val="16"/>
                <w:szCs w:val="16"/>
              </w:rPr>
            </w:pPr>
            <w:r w:rsidRPr="009B627B">
              <w:rPr>
                <w:rFonts w:ascii="Arial" w:hAnsi="Arial" w:cs="Arial" w:hint="cs"/>
                <w:sz w:val="16"/>
                <w:szCs w:val="16"/>
              </w:rPr>
              <w:t>207</w:t>
            </w:r>
          </w:p>
        </w:tc>
        <w:tc>
          <w:tcPr>
            <w:tcW w:w="840" w:type="dxa"/>
          </w:tcPr>
          <w:p w14:paraId="6FF7A221" w14:textId="4B504C4E" w:rsidR="009B627B" w:rsidRPr="00212FF1" w:rsidRDefault="009B627B" w:rsidP="009B627B">
            <w:pPr>
              <w:tabs>
                <w:tab w:val="decimal" w:pos="705"/>
              </w:tabs>
              <w:spacing w:line="310" w:lineRule="exact"/>
              <w:jc w:val="thaiDistribute"/>
              <w:rPr>
                <w:rFonts w:ascii="Arial" w:hAnsi="Arial" w:cs="Arial"/>
                <w:sz w:val="16"/>
                <w:szCs w:val="16"/>
              </w:rPr>
            </w:pPr>
            <w:r w:rsidRPr="009B627B">
              <w:rPr>
                <w:rFonts w:ascii="Arial" w:hAnsi="Arial" w:cs="Arial" w:hint="cs"/>
                <w:sz w:val="16"/>
                <w:szCs w:val="16"/>
              </w:rPr>
              <w:t>568</w:t>
            </w:r>
          </w:p>
        </w:tc>
        <w:tc>
          <w:tcPr>
            <w:tcW w:w="840" w:type="dxa"/>
          </w:tcPr>
          <w:p w14:paraId="0A13BB1C" w14:textId="35A15E05" w:rsidR="009B627B" w:rsidRDefault="009B627B" w:rsidP="009B627B">
            <w:pPr>
              <w:tabs>
                <w:tab w:val="decimal" w:pos="705"/>
              </w:tabs>
              <w:spacing w:line="310" w:lineRule="exact"/>
              <w:jc w:val="thaiDistribute"/>
              <w:rPr>
                <w:rFonts w:ascii="Arial" w:hAnsi="Arial" w:cs="Arial"/>
                <w:sz w:val="16"/>
                <w:szCs w:val="16"/>
              </w:rPr>
            </w:pPr>
            <w:r w:rsidRPr="009B627B">
              <w:rPr>
                <w:rFonts w:ascii="Arial" w:hAnsi="Arial" w:cs="Arial" w:hint="cs"/>
                <w:sz w:val="16"/>
                <w:szCs w:val="16"/>
              </w:rPr>
              <w:t>166</w:t>
            </w:r>
          </w:p>
        </w:tc>
        <w:tc>
          <w:tcPr>
            <w:tcW w:w="849" w:type="dxa"/>
          </w:tcPr>
          <w:p w14:paraId="31FDE309" w14:textId="71955A1C" w:rsidR="009B627B" w:rsidRPr="00212FF1" w:rsidRDefault="009B627B" w:rsidP="009B627B">
            <w:pPr>
              <w:tabs>
                <w:tab w:val="decimal" w:pos="705"/>
              </w:tabs>
              <w:spacing w:line="310" w:lineRule="exact"/>
              <w:jc w:val="thaiDistribute"/>
              <w:rPr>
                <w:rFonts w:ascii="Arial" w:hAnsi="Arial" w:cs="Arial"/>
                <w:sz w:val="16"/>
                <w:szCs w:val="16"/>
              </w:rPr>
            </w:pPr>
            <w:r>
              <w:rPr>
                <w:rFonts w:ascii="Arial" w:hAnsi="Arial" w:cs="Arial"/>
                <w:sz w:val="16"/>
                <w:szCs w:val="16"/>
              </w:rPr>
              <w:t>456</w:t>
            </w:r>
          </w:p>
        </w:tc>
      </w:tr>
      <w:tr w:rsidR="009B627B" w:rsidRPr="00B61E92" w14:paraId="07A660DE" w14:textId="77777777" w:rsidTr="00E4245A">
        <w:tc>
          <w:tcPr>
            <w:tcW w:w="2854" w:type="dxa"/>
            <w:gridSpan w:val="2"/>
          </w:tcPr>
          <w:p w14:paraId="5F84C6D8" w14:textId="619351BD" w:rsidR="009B627B" w:rsidRPr="00B61E92" w:rsidRDefault="00847BD1" w:rsidP="009B627B">
            <w:pPr>
              <w:spacing w:line="310" w:lineRule="exact"/>
              <w:ind w:right="-108"/>
              <w:rPr>
                <w:rFonts w:ascii="Arial" w:hAnsi="Arial"/>
                <w:sz w:val="16"/>
                <w:szCs w:val="16"/>
              </w:rPr>
            </w:pPr>
            <w:r>
              <w:rPr>
                <w:rFonts w:ascii="Arial" w:hAnsi="Arial"/>
                <w:sz w:val="16"/>
                <w:szCs w:val="16"/>
              </w:rPr>
              <w:t>Management expense</w:t>
            </w:r>
            <w:r w:rsidR="003105F3">
              <w:rPr>
                <w:rFonts w:ascii="Arial" w:hAnsi="Arial"/>
                <w:sz w:val="16"/>
                <w:szCs w:val="16"/>
              </w:rPr>
              <w:t>s</w:t>
            </w:r>
          </w:p>
        </w:tc>
        <w:tc>
          <w:tcPr>
            <w:tcW w:w="831" w:type="dxa"/>
            <w:gridSpan w:val="2"/>
          </w:tcPr>
          <w:p w14:paraId="03CD2FFA" w14:textId="53D4227A" w:rsidR="009B627B" w:rsidRDefault="009B627B" w:rsidP="009B627B">
            <w:pPr>
              <w:tabs>
                <w:tab w:val="decimal" w:pos="705"/>
              </w:tabs>
              <w:spacing w:line="310" w:lineRule="exact"/>
              <w:jc w:val="thaiDistribute"/>
              <w:rPr>
                <w:rFonts w:ascii="Arial" w:hAnsi="Arial" w:cs="Arial"/>
                <w:sz w:val="16"/>
                <w:szCs w:val="16"/>
              </w:rPr>
            </w:pPr>
            <w:r w:rsidRPr="009B627B">
              <w:rPr>
                <w:rFonts w:ascii="Arial" w:hAnsi="Arial" w:cs="Arial" w:hint="cs"/>
                <w:sz w:val="16"/>
                <w:szCs w:val="16"/>
              </w:rPr>
              <w:t>3</w:t>
            </w:r>
          </w:p>
        </w:tc>
        <w:tc>
          <w:tcPr>
            <w:tcW w:w="841" w:type="dxa"/>
            <w:gridSpan w:val="2"/>
          </w:tcPr>
          <w:p w14:paraId="71B645AF" w14:textId="64BA58AA" w:rsidR="009B627B" w:rsidRPr="00212FF1" w:rsidRDefault="009B627B" w:rsidP="009B627B">
            <w:pPr>
              <w:tabs>
                <w:tab w:val="decimal" w:pos="705"/>
              </w:tabs>
              <w:spacing w:line="310" w:lineRule="exact"/>
              <w:jc w:val="thaiDistribute"/>
              <w:rPr>
                <w:rFonts w:ascii="Arial" w:hAnsi="Arial" w:cs="Arial"/>
                <w:sz w:val="16"/>
                <w:szCs w:val="16"/>
              </w:rPr>
            </w:pPr>
            <w:r w:rsidRPr="009B627B">
              <w:rPr>
                <w:rFonts w:ascii="Arial" w:hAnsi="Arial" w:cs="Arial" w:hint="cs"/>
                <w:sz w:val="16"/>
                <w:szCs w:val="16"/>
              </w:rPr>
              <w:t>16</w:t>
            </w:r>
          </w:p>
        </w:tc>
        <w:tc>
          <w:tcPr>
            <w:tcW w:w="858" w:type="dxa"/>
            <w:gridSpan w:val="2"/>
          </w:tcPr>
          <w:p w14:paraId="789C4FCB" w14:textId="7AB73218" w:rsidR="009B627B" w:rsidRPr="00847E5F" w:rsidRDefault="009B627B" w:rsidP="009B627B">
            <w:pPr>
              <w:tabs>
                <w:tab w:val="decimal" w:pos="795"/>
              </w:tabs>
              <w:spacing w:line="310" w:lineRule="exact"/>
              <w:rPr>
                <w:rFonts w:ascii="Arial" w:hAnsi="Arial" w:cs="Arial"/>
                <w:sz w:val="16"/>
                <w:szCs w:val="16"/>
              </w:rPr>
            </w:pPr>
            <w:r w:rsidRPr="009B627B">
              <w:rPr>
                <w:rFonts w:ascii="Arial" w:hAnsi="Arial" w:cs="Arial" w:hint="cs"/>
                <w:sz w:val="16"/>
                <w:szCs w:val="16"/>
              </w:rPr>
              <w:t>3</w:t>
            </w:r>
          </w:p>
        </w:tc>
        <w:tc>
          <w:tcPr>
            <w:tcW w:w="814" w:type="dxa"/>
            <w:gridSpan w:val="2"/>
          </w:tcPr>
          <w:p w14:paraId="1FAE1D74" w14:textId="4DE6B0B9" w:rsidR="009B627B" w:rsidRPr="00212FF1" w:rsidRDefault="009B627B" w:rsidP="009B627B">
            <w:pPr>
              <w:tabs>
                <w:tab w:val="decimal" w:pos="705"/>
              </w:tabs>
              <w:spacing w:line="310" w:lineRule="exact"/>
              <w:jc w:val="thaiDistribute"/>
              <w:rPr>
                <w:rFonts w:ascii="Arial" w:hAnsi="Arial" w:cs="Arial"/>
                <w:sz w:val="16"/>
                <w:szCs w:val="16"/>
              </w:rPr>
            </w:pPr>
            <w:r w:rsidRPr="009B627B">
              <w:rPr>
                <w:rFonts w:ascii="Arial" w:hAnsi="Arial" w:cs="Arial" w:hint="cs"/>
                <w:sz w:val="16"/>
                <w:szCs w:val="16"/>
              </w:rPr>
              <w:t>16</w:t>
            </w:r>
          </w:p>
        </w:tc>
        <w:tc>
          <w:tcPr>
            <w:tcW w:w="813" w:type="dxa"/>
          </w:tcPr>
          <w:p w14:paraId="75ACA49C" w14:textId="49BF48BF" w:rsidR="009B627B" w:rsidRDefault="009B627B" w:rsidP="009B627B">
            <w:pPr>
              <w:tabs>
                <w:tab w:val="decimal" w:pos="705"/>
              </w:tabs>
              <w:spacing w:line="310" w:lineRule="exact"/>
              <w:jc w:val="thaiDistribute"/>
              <w:rPr>
                <w:rFonts w:ascii="Arial" w:hAnsi="Arial" w:cs="Arial"/>
                <w:sz w:val="16"/>
                <w:szCs w:val="16"/>
              </w:rPr>
            </w:pPr>
            <w:r w:rsidRPr="009B627B">
              <w:rPr>
                <w:rFonts w:ascii="Arial" w:hAnsi="Arial" w:cs="Arial" w:hint="cs"/>
                <w:sz w:val="16"/>
                <w:szCs w:val="16"/>
              </w:rPr>
              <w:t>4</w:t>
            </w:r>
          </w:p>
        </w:tc>
        <w:tc>
          <w:tcPr>
            <w:tcW w:w="840" w:type="dxa"/>
          </w:tcPr>
          <w:p w14:paraId="7B33DAB9" w14:textId="7734EE18" w:rsidR="009B627B" w:rsidRPr="00212FF1" w:rsidRDefault="009B627B" w:rsidP="009B627B">
            <w:pPr>
              <w:tabs>
                <w:tab w:val="decimal" w:pos="705"/>
              </w:tabs>
              <w:spacing w:line="310" w:lineRule="exact"/>
              <w:jc w:val="thaiDistribute"/>
              <w:rPr>
                <w:rFonts w:ascii="Arial" w:hAnsi="Arial" w:cs="Arial"/>
                <w:sz w:val="16"/>
                <w:szCs w:val="16"/>
              </w:rPr>
            </w:pPr>
            <w:r w:rsidRPr="009B627B">
              <w:rPr>
                <w:rFonts w:ascii="Arial" w:hAnsi="Arial" w:cs="Arial" w:hint="cs"/>
                <w:sz w:val="16"/>
                <w:szCs w:val="16"/>
              </w:rPr>
              <w:t>31</w:t>
            </w:r>
          </w:p>
        </w:tc>
        <w:tc>
          <w:tcPr>
            <w:tcW w:w="840" w:type="dxa"/>
          </w:tcPr>
          <w:p w14:paraId="0F5AD456" w14:textId="248AEB61" w:rsidR="009B627B" w:rsidRDefault="009B627B" w:rsidP="009B627B">
            <w:pPr>
              <w:tabs>
                <w:tab w:val="decimal" w:pos="705"/>
              </w:tabs>
              <w:spacing w:line="310" w:lineRule="exact"/>
              <w:jc w:val="thaiDistribute"/>
              <w:rPr>
                <w:rFonts w:ascii="Arial" w:hAnsi="Arial" w:cs="Arial"/>
                <w:sz w:val="16"/>
                <w:szCs w:val="16"/>
              </w:rPr>
            </w:pPr>
            <w:r w:rsidRPr="009B627B">
              <w:rPr>
                <w:rFonts w:ascii="Arial" w:hAnsi="Arial" w:cs="Arial" w:hint="cs"/>
                <w:sz w:val="16"/>
                <w:szCs w:val="16"/>
              </w:rPr>
              <w:t>4</w:t>
            </w:r>
          </w:p>
        </w:tc>
        <w:tc>
          <w:tcPr>
            <w:tcW w:w="849" w:type="dxa"/>
          </w:tcPr>
          <w:p w14:paraId="2A9094BA" w14:textId="16CB77B5" w:rsidR="009B627B" w:rsidRPr="00212FF1" w:rsidRDefault="009B627B" w:rsidP="009B627B">
            <w:pPr>
              <w:tabs>
                <w:tab w:val="decimal" w:pos="705"/>
              </w:tabs>
              <w:spacing w:line="310" w:lineRule="exact"/>
              <w:jc w:val="thaiDistribute"/>
              <w:rPr>
                <w:rFonts w:ascii="Arial" w:hAnsi="Arial" w:cs="Arial"/>
                <w:sz w:val="16"/>
                <w:szCs w:val="16"/>
              </w:rPr>
            </w:pPr>
            <w:r>
              <w:rPr>
                <w:rFonts w:ascii="Arial" w:hAnsi="Arial" w:cs="Arial"/>
                <w:sz w:val="16"/>
                <w:szCs w:val="16"/>
              </w:rPr>
              <w:t>31</w:t>
            </w:r>
          </w:p>
        </w:tc>
      </w:tr>
      <w:tr w:rsidR="009B627B" w:rsidRPr="00B61E92" w14:paraId="0C88E250" w14:textId="77777777" w:rsidTr="00E4245A">
        <w:tc>
          <w:tcPr>
            <w:tcW w:w="2854" w:type="dxa"/>
            <w:gridSpan w:val="2"/>
          </w:tcPr>
          <w:p w14:paraId="39746F97" w14:textId="6BB398E6" w:rsidR="009B627B" w:rsidRPr="00B61E92" w:rsidRDefault="00847BD1" w:rsidP="009B627B">
            <w:pPr>
              <w:spacing w:line="310" w:lineRule="exact"/>
              <w:ind w:right="-108"/>
              <w:rPr>
                <w:rFonts w:ascii="Arial" w:hAnsi="Arial"/>
                <w:sz w:val="16"/>
                <w:szCs w:val="16"/>
              </w:rPr>
            </w:pPr>
            <w:r>
              <w:rPr>
                <w:rFonts w:ascii="Arial" w:hAnsi="Arial"/>
                <w:sz w:val="16"/>
                <w:szCs w:val="16"/>
              </w:rPr>
              <w:t>Ground service expense</w:t>
            </w:r>
            <w:r w:rsidR="003105F3">
              <w:rPr>
                <w:rFonts w:ascii="Arial" w:hAnsi="Arial"/>
                <w:sz w:val="16"/>
                <w:szCs w:val="16"/>
              </w:rPr>
              <w:t>s</w:t>
            </w:r>
          </w:p>
        </w:tc>
        <w:tc>
          <w:tcPr>
            <w:tcW w:w="831" w:type="dxa"/>
            <w:gridSpan w:val="2"/>
          </w:tcPr>
          <w:p w14:paraId="42E9C467" w14:textId="1597A0DF" w:rsidR="009B627B" w:rsidRDefault="009B627B" w:rsidP="009B627B">
            <w:pPr>
              <w:tabs>
                <w:tab w:val="decimal" w:pos="705"/>
              </w:tabs>
              <w:spacing w:line="310" w:lineRule="exact"/>
              <w:jc w:val="thaiDistribute"/>
              <w:rPr>
                <w:rFonts w:ascii="Arial" w:hAnsi="Arial" w:cs="Arial"/>
                <w:sz w:val="16"/>
                <w:szCs w:val="16"/>
              </w:rPr>
            </w:pPr>
            <w:r w:rsidRPr="009B627B">
              <w:rPr>
                <w:rFonts w:ascii="Arial" w:hAnsi="Arial" w:cs="Arial" w:hint="cs"/>
                <w:sz w:val="16"/>
                <w:szCs w:val="16"/>
              </w:rPr>
              <w:t>-</w:t>
            </w:r>
          </w:p>
        </w:tc>
        <w:tc>
          <w:tcPr>
            <w:tcW w:w="841" w:type="dxa"/>
            <w:gridSpan w:val="2"/>
          </w:tcPr>
          <w:p w14:paraId="1D208760" w14:textId="17420CF1" w:rsidR="009B627B" w:rsidRPr="00212FF1" w:rsidRDefault="009B627B" w:rsidP="009B627B">
            <w:pPr>
              <w:tabs>
                <w:tab w:val="decimal" w:pos="705"/>
              </w:tabs>
              <w:spacing w:line="310" w:lineRule="exact"/>
              <w:jc w:val="thaiDistribute"/>
              <w:rPr>
                <w:rFonts w:ascii="Arial" w:hAnsi="Arial" w:cs="Arial"/>
                <w:sz w:val="16"/>
                <w:szCs w:val="16"/>
              </w:rPr>
            </w:pPr>
            <w:r w:rsidRPr="009B627B">
              <w:rPr>
                <w:rFonts w:ascii="Arial" w:hAnsi="Arial" w:cs="Arial" w:hint="cs"/>
                <w:sz w:val="16"/>
                <w:szCs w:val="16"/>
              </w:rPr>
              <w:t>8</w:t>
            </w:r>
          </w:p>
        </w:tc>
        <w:tc>
          <w:tcPr>
            <w:tcW w:w="858" w:type="dxa"/>
            <w:gridSpan w:val="2"/>
          </w:tcPr>
          <w:p w14:paraId="03F62D32" w14:textId="363C238F" w:rsidR="009B627B" w:rsidRPr="00847E5F" w:rsidRDefault="009B627B" w:rsidP="009B627B">
            <w:pPr>
              <w:tabs>
                <w:tab w:val="decimal" w:pos="795"/>
              </w:tabs>
              <w:spacing w:line="310" w:lineRule="exact"/>
              <w:rPr>
                <w:rFonts w:ascii="Arial" w:hAnsi="Arial" w:cs="Arial"/>
                <w:sz w:val="16"/>
                <w:szCs w:val="16"/>
              </w:rPr>
            </w:pPr>
            <w:r w:rsidRPr="009B627B">
              <w:rPr>
                <w:rFonts w:ascii="Arial" w:hAnsi="Arial" w:cs="Arial" w:hint="cs"/>
                <w:sz w:val="16"/>
                <w:szCs w:val="16"/>
              </w:rPr>
              <w:t>-</w:t>
            </w:r>
          </w:p>
        </w:tc>
        <w:tc>
          <w:tcPr>
            <w:tcW w:w="814" w:type="dxa"/>
            <w:gridSpan w:val="2"/>
          </w:tcPr>
          <w:p w14:paraId="163076F0" w14:textId="2343338F" w:rsidR="009B627B" w:rsidRPr="00212FF1" w:rsidRDefault="009B627B" w:rsidP="009B627B">
            <w:pPr>
              <w:tabs>
                <w:tab w:val="decimal" w:pos="705"/>
              </w:tabs>
              <w:spacing w:line="310" w:lineRule="exact"/>
              <w:jc w:val="thaiDistribute"/>
              <w:rPr>
                <w:rFonts w:ascii="Arial" w:hAnsi="Arial" w:cs="Arial"/>
                <w:sz w:val="16"/>
                <w:szCs w:val="16"/>
              </w:rPr>
            </w:pPr>
            <w:r w:rsidRPr="009B627B">
              <w:rPr>
                <w:rFonts w:ascii="Arial" w:hAnsi="Arial" w:cs="Arial" w:hint="cs"/>
                <w:sz w:val="16"/>
                <w:szCs w:val="16"/>
              </w:rPr>
              <w:t>8</w:t>
            </w:r>
          </w:p>
        </w:tc>
        <w:tc>
          <w:tcPr>
            <w:tcW w:w="813" w:type="dxa"/>
          </w:tcPr>
          <w:p w14:paraId="5C4F8943" w14:textId="64BB8243" w:rsidR="009B627B" w:rsidRDefault="009B627B" w:rsidP="009B627B">
            <w:pPr>
              <w:tabs>
                <w:tab w:val="decimal" w:pos="705"/>
              </w:tabs>
              <w:spacing w:line="310" w:lineRule="exact"/>
              <w:jc w:val="thaiDistribute"/>
              <w:rPr>
                <w:rFonts w:ascii="Arial" w:hAnsi="Arial" w:cs="Arial"/>
                <w:sz w:val="16"/>
                <w:szCs w:val="16"/>
              </w:rPr>
            </w:pPr>
            <w:r w:rsidRPr="009B627B">
              <w:rPr>
                <w:rFonts w:ascii="Arial" w:hAnsi="Arial" w:cs="Arial" w:hint="cs"/>
                <w:sz w:val="16"/>
                <w:szCs w:val="16"/>
              </w:rPr>
              <w:t>-</w:t>
            </w:r>
          </w:p>
        </w:tc>
        <w:tc>
          <w:tcPr>
            <w:tcW w:w="840" w:type="dxa"/>
          </w:tcPr>
          <w:p w14:paraId="7251B264" w14:textId="5FEAB44A" w:rsidR="009B627B" w:rsidRPr="00212FF1" w:rsidRDefault="009B627B" w:rsidP="009B627B">
            <w:pPr>
              <w:tabs>
                <w:tab w:val="decimal" w:pos="705"/>
              </w:tabs>
              <w:spacing w:line="310" w:lineRule="exact"/>
              <w:jc w:val="thaiDistribute"/>
              <w:rPr>
                <w:rFonts w:ascii="Arial" w:hAnsi="Arial" w:cs="Arial"/>
                <w:sz w:val="16"/>
                <w:szCs w:val="16"/>
              </w:rPr>
            </w:pPr>
            <w:r w:rsidRPr="009B627B">
              <w:rPr>
                <w:rFonts w:ascii="Arial" w:hAnsi="Arial" w:cs="Arial" w:hint="cs"/>
                <w:sz w:val="16"/>
                <w:szCs w:val="16"/>
              </w:rPr>
              <w:t>20</w:t>
            </w:r>
          </w:p>
        </w:tc>
        <w:tc>
          <w:tcPr>
            <w:tcW w:w="840" w:type="dxa"/>
          </w:tcPr>
          <w:p w14:paraId="4335AB7A" w14:textId="6699E15B" w:rsidR="009B627B" w:rsidRDefault="009B627B" w:rsidP="009B627B">
            <w:pPr>
              <w:tabs>
                <w:tab w:val="decimal" w:pos="705"/>
              </w:tabs>
              <w:spacing w:line="310" w:lineRule="exact"/>
              <w:jc w:val="thaiDistribute"/>
              <w:rPr>
                <w:rFonts w:ascii="Arial" w:hAnsi="Arial" w:cs="Arial"/>
                <w:sz w:val="16"/>
                <w:szCs w:val="16"/>
              </w:rPr>
            </w:pPr>
            <w:r w:rsidRPr="009B627B">
              <w:rPr>
                <w:rFonts w:ascii="Arial" w:hAnsi="Arial" w:cs="Arial" w:hint="cs"/>
                <w:sz w:val="16"/>
                <w:szCs w:val="16"/>
              </w:rPr>
              <w:t>-</w:t>
            </w:r>
          </w:p>
        </w:tc>
        <w:tc>
          <w:tcPr>
            <w:tcW w:w="849" w:type="dxa"/>
          </w:tcPr>
          <w:p w14:paraId="7D00389D" w14:textId="5FF09792" w:rsidR="009B627B" w:rsidRPr="00212FF1" w:rsidRDefault="009B627B" w:rsidP="009B627B">
            <w:pPr>
              <w:tabs>
                <w:tab w:val="decimal" w:pos="705"/>
              </w:tabs>
              <w:spacing w:line="310" w:lineRule="exact"/>
              <w:jc w:val="thaiDistribute"/>
              <w:rPr>
                <w:rFonts w:ascii="Arial" w:hAnsi="Arial" w:cs="Arial"/>
                <w:sz w:val="16"/>
                <w:szCs w:val="16"/>
              </w:rPr>
            </w:pPr>
            <w:r>
              <w:rPr>
                <w:rFonts w:ascii="Arial" w:hAnsi="Arial" w:cs="Arial"/>
                <w:sz w:val="16"/>
                <w:szCs w:val="16"/>
              </w:rPr>
              <w:t>19</w:t>
            </w:r>
          </w:p>
        </w:tc>
      </w:tr>
      <w:tr w:rsidR="009B627B" w:rsidRPr="00B61E92" w14:paraId="4E8904B7" w14:textId="77777777" w:rsidTr="00E4245A">
        <w:tc>
          <w:tcPr>
            <w:tcW w:w="2854" w:type="dxa"/>
            <w:gridSpan w:val="2"/>
          </w:tcPr>
          <w:p w14:paraId="5A7BE3CE" w14:textId="0FC199A9" w:rsidR="009B627B" w:rsidRPr="00B61E92" w:rsidRDefault="00847BD1" w:rsidP="009B627B">
            <w:pPr>
              <w:spacing w:line="310" w:lineRule="exact"/>
              <w:ind w:right="-108"/>
              <w:rPr>
                <w:rFonts w:ascii="Arial" w:hAnsi="Arial"/>
                <w:sz w:val="16"/>
                <w:szCs w:val="16"/>
              </w:rPr>
            </w:pPr>
            <w:r>
              <w:rPr>
                <w:rFonts w:ascii="Arial" w:hAnsi="Arial"/>
                <w:sz w:val="16"/>
                <w:szCs w:val="16"/>
              </w:rPr>
              <w:t>Securit</w:t>
            </w:r>
            <w:r w:rsidR="003105F3">
              <w:rPr>
                <w:rFonts w:ascii="Arial" w:hAnsi="Arial"/>
                <w:sz w:val="16"/>
                <w:szCs w:val="16"/>
              </w:rPr>
              <w:t>y</w:t>
            </w:r>
            <w:r>
              <w:rPr>
                <w:rFonts w:ascii="Arial" w:hAnsi="Arial"/>
                <w:sz w:val="16"/>
                <w:szCs w:val="16"/>
              </w:rPr>
              <w:t xml:space="preserve"> expense</w:t>
            </w:r>
            <w:r w:rsidR="003105F3">
              <w:rPr>
                <w:rFonts w:ascii="Arial" w:hAnsi="Arial"/>
                <w:sz w:val="16"/>
                <w:szCs w:val="16"/>
              </w:rPr>
              <w:t>s</w:t>
            </w:r>
          </w:p>
        </w:tc>
        <w:tc>
          <w:tcPr>
            <w:tcW w:w="831" w:type="dxa"/>
            <w:gridSpan w:val="2"/>
          </w:tcPr>
          <w:p w14:paraId="5DDF2C87" w14:textId="6C27B296" w:rsidR="009B627B" w:rsidRDefault="009B627B" w:rsidP="009B627B">
            <w:pPr>
              <w:tabs>
                <w:tab w:val="decimal" w:pos="705"/>
              </w:tabs>
              <w:spacing w:line="310" w:lineRule="exact"/>
              <w:jc w:val="thaiDistribute"/>
              <w:rPr>
                <w:rFonts w:ascii="Arial" w:hAnsi="Arial" w:cs="Arial"/>
                <w:sz w:val="16"/>
                <w:szCs w:val="16"/>
              </w:rPr>
            </w:pPr>
            <w:r w:rsidRPr="009B627B">
              <w:rPr>
                <w:rFonts w:ascii="Arial" w:hAnsi="Arial" w:cs="Arial" w:hint="cs"/>
                <w:sz w:val="16"/>
                <w:szCs w:val="16"/>
              </w:rPr>
              <w:t>-</w:t>
            </w:r>
          </w:p>
        </w:tc>
        <w:tc>
          <w:tcPr>
            <w:tcW w:w="841" w:type="dxa"/>
            <w:gridSpan w:val="2"/>
          </w:tcPr>
          <w:p w14:paraId="55BC16F3" w14:textId="3ED33F6B" w:rsidR="009B627B" w:rsidRPr="00212FF1" w:rsidRDefault="009B627B" w:rsidP="009B627B">
            <w:pPr>
              <w:tabs>
                <w:tab w:val="decimal" w:pos="705"/>
              </w:tabs>
              <w:spacing w:line="310" w:lineRule="exact"/>
              <w:jc w:val="thaiDistribute"/>
              <w:rPr>
                <w:rFonts w:ascii="Arial" w:hAnsi="Arial" w:cs="Arial"/>
                <w:sz w:val="16"/>
                <w:szCs w:val="16"/>
              </w:rPr>
            </w:pPr>
            <w:r w:rsidRPr="009B627B">
              <w:rPr>
                <w:rFonts w:ascii="Arial" w:hAnsi="Arial" w:cs="Arial" w:hint="cs"/>
                <w:sz w:val="16"/>
                <w:szCs w:val="16"/>
              </w:rPr>
              <w:t>8</w:t>
            </w:r>
          </w:p>
        </w:tc>
        <w:tc>
          <w:tcPr>
            <w:tcW w:w="858" w:type="dxa"/>
            <w:gridSpan w:val="2"/>
          </w:tcPr>
          <w:p w14:paraId="2BC9554D" w14:textId="05FF6669" w:rsidR="009B627B" w:rsidRPr="00847E5F" w:rsidRDefault="009B627B" w:rsidP="009B627B">
            <w:pPr>
              <w:tabs>
                <w:tab w:val="decimal" w:pos="795"/>
              </w:tabs>
              <w:spacing w:line="310" w:lineRule="exact"/>
              <w:rPr>
                <w:rFonts w:ascii="Arial" w:hAnsi="Arial" w:cs="Arial"/>
                <w:sz w:val="16"/>
                <w:szCs w:val="16"/>
              </w:rPr>
            </w:pPr>
            <w:r w:rsidRPr="009B627B">
              <w:rPr>
                <w:rFonts w:ascii="Arial" w:hAnsi="Arial" w:cs="Arial" w:hint="cs"/>
                <w:sz w:val="16"/>
                <w:szCs w:val="16"/>
              </w:rPr>
              <w:t>-</w:t>
            </w:r>
          </w:p>
        </w:tc>
        <w:tc>
          <w:tcPr>
            <w:tcW w:w="814" w:type="dxa"/>
            <w:gridSpan w:val="2"/>
          </w:tcPr>
          <w:p w14:paraId="65DA2976" w14:textId="086989BA" w:rsidR="009B627B" w:rsidRPr="00212FF1" w:rsidRDefault="009B627B" w:rsidP="009B627B">
            <w:pPr>
              <w:tabs>
                <w:tab w:val="decimal" w:pos="705"/>
              </w:tabs>
              <w:spacing w:line="310" w:lineRule="exact"/>
              <w:jc w:val="thaiDistribute"/>
              <w:rPr>
                <w:rFonts w:ascii="Arial" w:hAnsi="Arial" w:cs="Arial"/>
                <w:sz w:val="16"/>
                <w:szCs w:val="16"/>
              </w:rPr>
            </w:pPr>
            <w:r w:rsidRPr="009B627B">
              <w:rPr>
                <w:rFonts w:ascii="Arial" w:hAnsi="Arial" w:cs="Arial" w:hint="cs"/>
                <w:sz w:val="16"/>
                <w:szCs w:val="16"/>
              </w:rPr>
              <w:t>8</w:t>
            </w:r>
          </w:p>
        </w:tc>
        <w:tc>
          <w:tcPr>
            <w:tcW w:w="813" w:type="dxa"/>
          </w:tcPr>
          <w:p w14:paraId="7D75806F" w14:textId="38A2CCEC" w:rsidR="009B627B" w:rsidRDefault="009B627B" w:rsidP="009B627B">
            <w:pPr>
              <w:tabs>
                <w:tab w:val="decimal" w:pos="705"/>
              </w:tabs>
              <w:spacing w:line="310" w:lineRule="exact"/>
              <w:jc w:val="thaiDistribute"/>
              <w:rPr>
                <w:rFonts w:ascii="Arial" w:hAnsi="Arial" w:cs="Arial"/>
                <w:sz w:val="16"/>
                <w:szCs w:val="16"/>
              </w:rPr>
            </w:pPr>
            <w:r w:rsidRPr="009B627B">
              <w:rPr>
                <w:rFonts w:ascii="Arial" w:hAnsi="Arial" w:cs="Arial" w:hint="cs"/>
                <w:sz w:val="16"/>
                <w:szCs w:val="16"/>
              </w:rPr>
              <w:t>-</w:t>
            </w:r>
          </w:p>
        </w:tc>
        <w:tc>
          <w:tcPr>
            <w:tcW w:w="840" w:type="dxa"/>
          </w:tcPr>
          <w:p w14:paraId="1FCD2A19" w14:textId="0041DFF3" w:rsidR="009B627B" w:rsidRPr="00212FF1" w:rsidRDefault="009B627B" w:rsidP="009B627B">
            <w:pPr>
              <w:tabs>
                <w:tab w:val="decimal" w:pos="705"/>
              </w:tabs>
              <w:spacing w:line="310" w:lineRule="exact"/>
              <w:jc w:val="thaiDistribute"/>
              <w:rPr>
                <w:rFonts w:ascii="Arial" w:hAnsi="Arial" w:cs="Arial"/>
                <w:sz w:val="16"/>
                <w:szCs w:val="16"/>
              </w:rPr>
            </w:pPr>
            <w:r w:rsidRPr="009B627B">
              <w:rPr>
                <w:rFonts w:ascii="Arial" w:hAnsi="Arial" w:cs="Arial" w:hint="cs"/>
                <w:sz w:val="16"/>
                <w:szCs w:val="16"/>
              </w:rPr>
              <w:t>16</w:t>
            </w:r>
          </w:p>
        </w:tc>
        <w:tc>
          <w:tcPr>
            <w:tcW w:w="840" w:type="dxa"/>
          </w:tcPr>
          <w:p w14:paraId="1CD4B9A8" w14:textId="7BFB05AC" w:rsidR="009B627B" w:rsidRDefault="009B627B" w:rsidP="009B627B">
            <w:pPr>
              <w:tabs>
                <w:tab w:val="decimal" w:pos="705"/>
              </w:tabs>
              <w:spacing w:line="310" w:lineRule="exact"/>
              <w:jc w:val="thaiDistribute"/>
              <w:rPr>
                <w:rFonts w:ascii="Arial" w:hAnsi="Arial" w:cs="Arial"/>
                <w:sz w:val="16"/>
                <w:szCs w:val="16"/>
              </w:rPr>
            </w:pPr>
            <w:r w:rsidRPr="009B627B">
              <w:rPr>
                <w:rFonts w:ascii="Arial" w:hAnsi="Arial" w:cs="Arial" w:hint="cs"/>
                <w:sz w:val="16"/>
                <w:szCs w:val="16"/>
              </w:rPr>
              <w:t>-</w:t>
            </w:r>
          </w:p>
        </w:tc>
        <w:tc>
          <w:tcPr>
            <w:tcW w:w="849" w:type="dxa"/>
          </w:tcPr>
          <w:p w14:paraId="27E31AD4" w14:textId="554E990C" w:rsidR="009B627B" w:rsidRPr="00212FF1" w:rsidRDefault="009B627B" w:rsidP="009B627B">
            <w:pPr>
              <w:tabs>
                <w:tab w:val="decimal" w:pos="705"/>
              </w:tabs>
              <w:spacing w:line="310" w:lineRule="exact"/>
              <w:jc w:val="thaiDistribute"/>
              <w:rPr>
                <w:rFonts w:ascii="Arial" w:hAnsi="Arial" w:cs="Arial"/>
                <w:sz w:val="16"/>
                <w:szCs w:val="16"/>
              </w:rPr>
            </w:pPr>
            <w:r>
              <w:rPr>
                <w:rFonts w:ascii="Arial" w:hAnsi="Arial" w:cs="Arial"/>
                <w:sz w:val="16"/>
                <w:szCs w:val="16"/>
              </w:rPr>
              <w:t>16</w:t>
            </w:r>
          </w:p>
        </w:tc>
      </w:tr>
      <w:tr w:rsidR="009B627B" w:rsidRPr="00B61E92" w14:paraId="0DC1055C" w14:textId="19838D2D" w:rsidTr="00E4245A">
        <w:tc>
          <w:tcPr>
            <w:tcW w:w="2854" w:type="dxa"/>
            <w:gridSpan w:val="2"/>
          </w:tcPr>
          <w:p w14:paraId="754E0AF3" w14:textId="77777777" w:rsidR="009B627B" w:rsidRPr="00B61E92" w:rsidRDefault="009B627B" w:rsidP="009B627B">
            <w:pPr>
              <w:spacing w:line="310" w:lineRule="exact"/>
              <w:ind w:right="-108"/>
              <w:rPr>
                <w:rFonts w:ascii="Arial" w:hAnsi="Arial"/>
                <w:sz w:val="16"/>
                <w:szCs w:val="16"/>
                <w:highlight w:val="yellow"/>
              </w:rPr>
            </w:pPr>
            <w:r w:rsidRPr="00B61E92">
              <w:rPr>
                <w:rFonts w:ascii="Arial" w:hAnsi="Arial"/>
                <w:sz w:val="16"/>
                <w:szCs w:val="16"/>
              </w:rPr>
              <w:t>Aeronautical radio</w:t>
            </w:r>
          </w:p>
        </w:tc>
        <w:tc>
          <w:tcPr>
            <w:tcW w:w="831" w:type="dxa"/>
            <w:gridSpan w:val="2"/>
          </w:tcPr>
          <w:p w14:paraId="4E06FCE5" w14:textId="1EF0521E" w:rsidR="009B627B" w:rsidRPr="00847E5F" w:rsidRDefault="009B627B" w:rsidP="009B627B">
            <w:pPr>
              <w:tabs>
                <w:tab w:val="decimal" w:pos="705"/>
              </w:tabs>
              <w:spacing w:line="310" w:lineRule="exact"/>
              <w:jc w:val="thaiDistribute"/>
              <w:rPr>
                <w:rFonts w:ascii="Arial" w:hAnsi="Arial" w:cs="Arial"/>
                <w:sz w:val="16"/>
                <w:szCs w:val="16"/>
              </w:rPr>
            </w:pPr>
            <w:r w:rsidRPr="009B627B">
              <w:rPr>
                <w:rFonts w:ascii="Arial" w:hAnsi="Arial" w:cs="Arial" w:hint="cs"/>
                <w:sz w:val="16"/>
                <w:szCs w:val="16"/>
              </w:rPr>
              <w:t>43</w:t>
            </w:r>
          </w:p>
        </w:tc>
        <w:tc>
          <w:tcPr>
            <w:tcW w:w="841" w:type="dxa"/>
            <w:gridSpan w:val="2"/>
          </w:tcPr>
          <w:p w14:paraId="7D20B754" w14:textId="66EBF369" w:rsidR="009B627B" w:rsidRPr="00847E5F" w:rsidRDefault="009B627B" w:rsidP="009B627B">
            <w:pPr>
              <w:tabs>
                <w:tab w:val="decimal" w:pos="705"/>
              </w:tabs>
              <w:spacing w:line="310" w:lineRule="exact"/>
              <w:jc w:val="thaiDistribute"/>
              <w:rPr>
                <w:rFonts w:ascii="Arial" w:hAnsi="Arial" w:cs="Arial"/>
                <w:sz w:val="16"/>
                <w:szCs w:val="16"/>
              </w:rPr>
            </w:pPr>
            <w:r w:rsidRPr="009B627B">
              <w:rPr>
                <w:rFonts w:ascii="Arial" w:hAnsi="Arial" w:cs="Arial" w:hint="cs"/>
                <w:sz w:val="16"/>
                <w:szCs w:val="16"/>
              </w:rPr>
              <w:t>11</w:t>
            </w:r>
          </w:p>
        </w:tc>
        <w:tc>
          <w:tcPr>
            <w:tcW w:w="858" w:type="dxa"/>
            <w:gridSpan w:val="2"/>
          </w:tcPr>
          <w:p w14:paraId="6B25FF0F" w14:textId="04E5F018" w:rsidR="009B627B" w:rsidRPr="00847E5F" w:rsidRDefault="009B627B" w:rsidP="009B627B">
            <w:pPr>
              <w:tabs>
                <w:tab w:val="decimal" w:pos="795"/>
              </w:tabs>
              <w:spacing w:line="310" w:lineRule="exact"/>
              <w:rPr>
                <w:rFonts w:ascii="Arial" w:hAnsi="Arial" w:cs="Arial"/>
                <w:sz w:val="16"/>
                <w:szCs w:val="16"/>
              </w:rPr>
            </w:pPr>
            <w:r w:rsidRPr="009B627B">
              <w:rPr>
                <w:rFonts w:ascii="Arial" w:hAnsi="Arial" w:cs="Arial" w:hint="cs"/>
                <w:sz w:val="16"/>
                <w:szCs w:val="16"/>
              </w:rPr>
              <w:t>40</w:t>
            </w:r>
          </w:p>
        </w:tc>
        <w:tc>
          <w:tcPr>
            <w:tcW w:w="814" w:type="dxa"/>
            <w:gridSpan w:val="2"/>
          </w:tcPr>
          <w:p w14:paraId="2BB6D1DF" w14:textId="069C94DB" w:rsidR="009B627B" w:rsidRPr="00847E5F" w:rsidRDefault="009B627B" w:rsidP="009B627B">
            <w:pPr>
              <w:tabs>
                <w:tab w:val="decimal" w:pos="705"/>
              </w:tabs>
              <w:spacing w:line="310" w:lineRule="exact"/>
              <w:jc w:val="thaiDistribute"/>
              <w:rPr>
                <w:rFonts w:ascii="Arial" w:hAnsi="Arial" w:cs="Arial"/>
                <w:sz w:val="16"/>
                <w:szCs w:val="16"/>
              </w:rPr>
            </w:pPr>
            <w:r w:rsidRPr="009B627B">
              <w:rPr>
                <w:rFonts w:ascii="Arial" w:hAnsi="Arial" w:cs="Arial" w:hint="cs"/>
                <w:sz w:val="16"/>
                <w:szCs w:val="16"/>
              </w:rPr>
              <w:t>11</w:t>
            </w:r>
          </w:p>
        </w:tc>
        <w:tc>
          <w:tcPr>
            <w:tcW w:w="813" w:type="dxa"/>
          </w:tcPr>
          <w:p w14:paraId="23EA0216" w14:textId="4007503A" w:rsidR="009B627B" w:rsidRDefault="009B627B" w:rsidP="009B627B">
            <w:pPr>
              <w:tabs>
                <w:tab w:val="decimal" w:pos="705"/>
              </w:tabs>
              <w:spacing w:line="310" w:lineRule="exact"/>
              <w:jc w:val="thaiDistribute"/>
              <w:rPr>
                <w:rFonts w:ascii="Arial" w:hAnsi="Arial" w:cs="Arial"/>
                <w:sz w:val="16"/>
                <w:szCs w:val="16"/>
              </w:rPr>
            </w:pPr>
            <w:r w:rsidRPr="009B627B">
              <w:rPr>
                <w:rFonts w:ascii="Arial" w:hAnsi="Arial" w:cs="Arial" w:hint="cs"/>
                <w:sz w:val="16"/>
                <w:szCs w:val="16"/>
              </w:rPr>
              <w:t>80</w:t>
            </w:r>
          </w:p>
        </w:tc>
        <w:tc>
          <w:tcPr>
            <w:tcW w:w="840" w:type="dxa"/>
          </w:tcPr>
          <w:p w14:paraId="02EE6FA6" w14:textId="01973F73" w:rsidR="009B627B" w:rsidRDefault="009B627B" w:rsidP="009B627B">
            <w:pPr>
              <w:tabs>
                <w:tab w:val="decimal" w:pos="705"/>
              </w:tabs>
              <w:spacing w:line="310" w:lineRule="exact"/>
              <w:jc w:val="thaiDistribute"/>
              <w:rPr>
                <w:rFonts w:ascii="Arial" w:hAnsi="Arial" w:cs="Arial"/>
                <w:sz w:val="16"/>
                <w:szCs w:val="16"/>
              </w:rPr>
            </w:pPr>
            <w:r w:rsidRPr="009B627B">
              <w:rPr>
                <w:rFonts w:ascii="Arial" w:hAnsi="Arial" w:cs="Arial" w:hint="cs"/>
                <w:sz w:val="16"/>
                <w:szCs w:val="16"/>
              </w:rPr>
              <w:t>30</w:t>
            </w:r>
          </w:p>
        </w:tc>
        <w:tc>
          <w:tcPr>
            <w:tcW w:w="840" w:type="dxa"/>
          </w:tcPr>
          <w:p w14:paraId="3FD3F63F" w14:textId="2269C452" w:rsidR="009B627B" w:rsidRDefault="009B627B" w:rsidP="009B627B">
            <w:pPr>
              <w:tabs>
                <w:tab w:val="decimal" w:pos="705"/>
              </w:tabs>
              <w:spacing w:line="310" w:lineRule="exact"/>
              <w:jc w:val="thaiDistribute"/>
              <w:rPr>
                <w:rFonts w:ascii="Arial" w:hAnsi="Arial" w:cs="Arial"/>
                <w:sz w:val="16"/>
                <w:szCs w:val="16"/>
              </w:rPr>
            </w:pPr>
            <w:r w:rsidRPr="009B627B">
              <w:rPr>
                <w:rFonts w:ascii="Arial" w:hAnsi="Arial" w:cs="Arial" w:hint="cs"/>
                <w:sz w:val="16"/>
                <w:szCs w:val="16"/>
              </w:rPr>
              <w:t>75</w:t>
            </w:r>
          </w:p>
        </w:tc>
        <w:tc>
          <w:tcPr>
            <w:tcW w:w="849" w:type="dxa"/>
          </w:tcPr>
          <w:p w14:paraId="66CBA55A" w14:textId="22754E26" w:rsidR="009B627B" w:rsidRDefault="009B627B" w:rsidP="009B627B">
            <w:pPr>
              <w:tabs>
                <w:tab w:val="decimal" w:pos="705"/>
              </w:tabs>
              <w:spacing w:line="310" w:lineRule="exact"/>
              <w:jc w:val="thaiDistribute"/>
              <w:rPr>
                <w:rFonts w:ascii="Arial" w:hAnsi="Arial" w:cs="Arial"/>
                <w:sz w:val="16"/>
                <w:szCs w:val="16"/>
              </w:rPr>
            </w:pPr>
            <w:r w:rsidRPr="00212FF1">
              <w:rPr>
                <w:rFonts w:ascii="Arial" w:hAnsi="Arial" w:cs="Arial"/>
                <w:sz w:val="16"/>
                <w:szCs w:val="16"/>
              </w:rPr>
              <w:t>28</w:t>
            </w:r>
          </w:p>
        </w:tc>
      </w:tr>
    </w:tbl>
    <w:p w14:paraId="49BB1872" w14:textId="334720FF" w:rsidR="00B61E92" w:rsidRDefault="00B61E92" w:rsidP="00E4245A">
      <w:pPr>
        <w:pStyle w:val="BodyTextIndent2"/>
        <w:tabs>
          <w:tab w:val="left" w:pos="1980"/>
          <w:tab w:val="right" w:pos="5400"/>
          <w:tab w:val="right" w:pos="6480"/>
          <w:tab w:val="right" w:pos="7380"/>
          <w:tab w:val="right" w:pos="8280"/>
        </w:tabs>
        <w:spacing w:after="0"/>
        <w:ind w:left="547" w:firstLine="0"/>
        <w:rPr>
          <w:rFonts w:ascii="Arial" w:hAnsi="Arial"/>
          <w:sz w:val="22"/>
          <w:szCs w:val="22"/>
        </w:rPr>
      </w:pPr>
      <w:r w:rsidRPr="00E94C88">
        <w:rPr>
          <w:rFonts w:ascii="Arial" w:hAnsi="Arial"/>
          <w:sz w:val="22"/>
          <w:szCs w:val="22"/>
        </w:rPr>
        <w:t xml:space="preserve">As at </w:t>
      </w:r>
      <w:r w:rsidR="00212FF1">
        <w:rPr>
          <w:rFonts w:ascii="Arial" w:hAnsi="Arial"/>
          <w:sz w:val="22"/>
          <w:szCs w:val="22"/>
        </w:rPr>
        <w:t>30 June</w:t>
      </w:r>
      <w:r w:rsidR="007E47A3">
        <w:rPr>
          <w:rFonts w:ascii="Arial" w:hAnsi="Arial"/>
          <w:sz w:val="22"/>
          <w:szCs w:val="22"/>
        </w:rPr>
        <w:t xml:space="preserve"> </w:t>
      </w:r>
      <w:r w:rsidR="00C53CC8">
        <w:rPr>
          <w:rFonts w:ascii="Arial" w:hAnsi="Arial"/>
          <w:sz w:val="22"/>
          <w:szCs w:val="22"/>
        </w:rPr>
        <w:t>2022</w:t>
      </w:r>
      <w:r>
        <w:rPr>
          <w:rFonts w:ascii="Arial" w:hAnsi="Arial"/>
          <w:sz w:val="22"/>
          <w:szCs w:val="22"/>
        </w:rPr>
        <w:t xml:space="preserve"> and 31 </w:t>
      </w:r>
      <w:r w:rsidRPr="00E94C88">
        <w:rPr>
          <w:rFonts w:ascii="Arial" w:hAnsi="Arial"/>
          <w:sz w:val="22"/>
          <w:szCs w:val="22"/>
        </w:rPr>
        <w:t xml:space="preserve">December </w:t>
      </w:r>
      <w:r w:rsidR="00C53CC8">
        <w:rPr>
          <w:rFonts w:ascii="Arial" w:hAnsi="Arial"/>
          <w:sz w:val="22"/>
          <w:szCs w:val="22"/>
        </w:rPr>
        <w:t>2021</w:t>
      </w:r>
      <w:r w:rsidRPr="00E94C88">
        <w:rPr>
          <w:rFonts w:ascii="Arial" w:hAnsi="Arial"/>
          <w:sz w:val="22"/>
          <w:szCs w:val="22"/>
        </w:rPr>
        <w:t>, the balances of the accounts between</w:t>
      </w:r>
      <w:r w:rsidR="00266655">
        <w:rPr>
          <w:rFonts w:ascii="Arial" w:hAnsi="Arial"/>
          <w:sz w:val="22"/>
          <w:szCs w:val="22"/>
        </w:rPr>
        <w:t xml:space="preserve">             </w:t>
      </w:r>
      <w:r w:rsidRPr="00E94C88">
        <w:rPr>
          <w:rFonts w:ascii="Arial" w:hAnsi="Arial"/>
          <w:sz w:val="22"/>
          <w:szCs w:val="22"/>
        </w:rPr>
        <w:t xml:space="preserve">the </w:t>
      </w:r>
      <w:r w:rsidR="00E602F8">
        <w:rPr>
          <w:rFonts w:ascii="Arial" w:hAnsi="Arial"/>
          <w:sz w:val="22"/>
          <w:szCs w:val="22"/>
        </w:rPr>
        <w:t>Group</w:t>
      </w:r>
      <w:r w:rsidRPr="00E94C88">
        <w:rPr>
          <w:rFonts w:ascii="Arial" w:hAnsi="Arial"/>
          <w:sz w:val="22"/>
          <w:szCs w:val="22"/>
        </w:rPr>
        <w:t xml:space="preserve"> and those related </w:t>
      </w:r>
      <w:r w:rsidR="00E602F8">
        <w:rPr>
          <w:rFonts w:ascii="Arial" w:hAnsi="Arial"/>
          <w:sz w:val="22"/>
          <w:szCs w:val="22"/>
        </w:rPr>
        <w:t>companies</w:t>
      </w:r>
      <w:r w:rsidRPr="00E94C88">
        <w:rPr>
          <w:rFonts w:ascii="Arial" w:hAnsi="Arial"/>
          <w:sz w:val="22"/>
          <w:szCs w:val="22"/>
        </w:rPr>
        <w:t xml:space="preserve"> are as follows:</w:t>
      </w:r>
    </w:p>
    <w:tbl>
      <w:tblPr>
        <w:tblW w:w="9057" w:type="dxa"/>
        <w:tblInd w:w="558" w:type="dxa"/>
        <w:tblLayout w:type="fixed"/>
        <w:tblLook w:val="0000" w:firstRow="0" w:lastRow="0" w:firstColumn="0" w:lastColumn="0" w:noHBand="0" w:noVBand="0"/>
      </w:tblPr>
      <w:tblGrid>
        <w:gridCol w:w="4392"/>
        <w:gridCol w:w="1083"/>
        <w:gridCol w:w="1242"/>
        <w:gridCol w:w="1080"/>
        <w:gridCol w:w="1260"/>
      </w:tblGrid>
      <w:tr w:rsidR="00534332" w:rsidRPr="007358A8" w14:paraId="4669F91A" w14:textId="77777777" w:rsidTr="001545F9">
        <w:tc>
          <w:tcPr>
            <w:tcW w:w="9057" w:type="dxa"/>
            <w:gridSpan w:val="5"/>
            <w:vAlign w:val="bottom"/>
          </w:tcPr>
          <w:p w14:paraId="25018577" w14:textId="77777777" w:rsidR="00534332" w:rsidRPr="007358A8" w:rsidRDefault="00534332" w:rsidP="00534332">
            <w:pPr>
              <w:tabs>
                <w:tab w:val="left" w:pos="900"/>
                <w:tab w:val="left" w:pos="1440"/>
              </w:tabs>
              <w:spacing w:line="280" w:lineRule="exact"/>
              <w:ind w:left="360" w:hanging="360"/>
              <w:jc w:val="right"/>
              <w:rPr>
                <w:rFonts w:ascii="Arial" w:hAnsi="Arial"/>
                <w:sz w:val="16"/>
                <w:szCs w:val="16"/>
                <w:cs/>
              </w:rPr>
            </w:pPr>
            <w:r w:rsidRPr="007358A8">
              <w:rPr>
                <w:rFonts w:ascii="Arial" w:hAnsi="Arial"/>
                <w:sz w:val="16"/>
                <w:szCs w:val="16"/>
              </w:rPr>
              <w:t>(Unit: Thousand Baht)</w:t>
            </w:r>
          </w:p>
        </w:tc>
      </w:tr>
      <w:tr w:rsidR="00534332" w:rsidRPr="007358A8" w14:paraId="570BDBA3" w14:textId="77777777" w:rsidTr="001545F9">
        <w:tc>
          <w:tcPr>
            <w:tcW w:w="4392" w:type="dxa"/>
            <w:vAlign w:val="bottom"/>
          </w:tcPr>
          <w:p w14:paraId="6A86303C" w14:textId="77777777" w:rsidR="00534332" w:rsidRPr="007358A8" w:rsidRDefault="00534332" w:rsidP="00534332">
            <w:pPr>
              <w:spacing w:line="280" w:lineRule="exact"/>
              <w:jc w:val="center"/>
              <w:rPr>
                <w:rFonts w:ascii="Arial" w:hAnsi="Arial"/>
                <w:sz w:val="16"/>
                <w:szCs w:val="16"/>
              </w:rPr>
            </w:pPr>
          </w:p>
        </w:tc>
        <w:tc>
          <w:tcPr>
            <w:tcW w:w="2325" w:type="dxa"/>
            <w:gridSpan w:val="2"/>
            <w:vAlign w:val="bottom"/>
          </w:tcPr>
          <w:p w14:paraId="38F56D2D" w14:textId="77777777" w:rsidR="00534332" w:rsidRPr="007358A8" w:rsidRDefault="00534332" w:rsidP="00534332">
            <w:pPr>
              <w:pBdr>
                <w:bottom w:val="single" w:sz="6" w:space="1" w:color="auto"/>
              </w:pBdr>
              <w:spacing w:line="280" w:lineRule="exact"/>
              <w:jc w:val="center"/>
              <w:rPr>
                <w:rFonts w:ascii="Arial" w:hAnsi="Arial"/>
                <w:sz w:val="16"/>
                <w:szCs w:val="16"/>
              </w:rPr>
            </w:pPr>
            <w:r w:rsidRPr="007358A8">
              <w:rPr>
                <w:rFonts w:ascii="Arial" w:hAnsi="Arial"/>
                <w:sz w:val="16"/>
                <w:szCs w:val="16"/>
              </w:rPr>
              <w:t>Consolidated</w:t>
            </w:r>
          </w:p>
          <w:p w14:paraId="3A6A2918" w14:textId="77777777" w:rsidR="00534332" w:rsidRPr="007358A8" w:rsidRDefault="00534332" w:rsidP="00534332">
            <w:pPr>
              <w:pBdr>
                <w:bottom w:val="single" w:sz="6" w:space="1" w:color="auto"/>
              </w:pBdr>
              <w:spacing w:line="280" w:lineRule="exact"/>
              <w:jc w:val="center"/>
              <w:rPr>
                <w:rFonts w:ascii="Arial" w:hAnsi="Arial"/>
                <w:sz w:val="16"/>
                <w:szCs w:val="16"/>
              </w:rPr>
            </w:pPr>
            <w:r w:rsidRPr="007358A8">
              <w:rPr>
                <w:rFonts w:ascii="Arial" w:hAnsi="Arial"/>
                <w:sz w:val="16"/>
                <w:szCs w:val="16"/>
              </w:rPr>
              <w:t>financial statements</w:t>
            </w:r>
          </w:p>
        </w:tc>
        <w:tc>
          <w:tcPr>
            <w:tcW w:w="2340" w:type="dxa"/>
            <w:gridSpan w:val="2"/>
            <w:vAlign w:val="bottom"/>
          </w:tcPr>
          <w:p w14:paraId="15B75E14" w14:textId="77777777" w:rsidR="00534332" w:rsidRPr="007358A8" w:rsidRDefault="00534332" w:rsidP="00534332">
            <w:pPr>
              <w:pBdr>
                <w:bottom w:val="single" w:sz="4" w:space="1" w:color="auto"/>
              </w:pBdr>
              <w:spacing w:line="280" w:lineRule="exact"/>
              <w:jc w:val="center"/>
              <w:rPr>
                <w:rFonts w:ascii="Arial" w:hAnsi="Arial"/>
                <w:sz w:val="16"/>
                <w:szCs w:val="16"/>
              </w:rPr>
            </w:pPr>
            <w:r w:rsidRPr="007358A8">
              <w:rPr>
                <w:rFonts w:ascii="Arial" w:hAnsi="Arial"/>
                <w:sz w:val="16"/>
                <w:szCs w:val="16"/>
              </w:rPr>
              <w:t>Separate</w:t>
            </w:r>
          </w:p>
          <w:p w14:paraId="36A0EF5F" w14:textId="77777777" w:rsidR="00534332" w:rsidRPr="007358A8" w:rsidRDefault="00534332" w:rsidP="00534332">
            <w:pPr>
              <w:pBdr>
                <w:bottom w:val="single" w:sz="4" w:space="1" w:color="auto"/>
              </w:pBdr>
              <w:spacing w:line="280" w:lineRule="exact"/>
              <w:jc w:val="center"/>
              <w:rPr>
                <w:rFonts w:ascii="Arial" w:hAnsi="Arial"/>
                <w:sz w:val="16"/>
                <w:szCs w:val="16"/>
              </w:rPr>
            </w:pPr>
            <w:r w:rsidRPr="007358A8">
              <w:rPr>
                <w:rFonts w:ascii="Arial" w:hAnsi="Arial"/>
                <w:sz w:val="16"/>
                <w:szCs w:val="16"/>
              </w:rPr>
              <w:t>financial statements</w:t>
            </w:r>
          </w:p>
        </w:tc>
      </w:tr>
      <w:tr w:rsidR="00534332" w:rsidRPr="007358A8" w14:paraId="59D47252" w14:textId="77777777" w:rsidTr="001545F9">
        <w:tc>
          <w:tcPr>
            <w:tcW w:w="4392" w:type="dxa"/>
            <w:vAlign w:val="bottom"/>
          </w:tcPr>
          <w:p w14:paraId="7CF5EB08" w14:textId="77777777" w:rsidR="00534332" w:rsidRPr="007358A8" w:rsidRDefault="00534332" w:rsidP="00534332">
            <w:pPr>
              <w:spacing w:line="280" w:lineRule="exact"/>
              <w:jc w:val="thaiDistribute"/>
              <w:rPr>
                <w:rFonts w:ascii="Arial" w:hAnsi="Arial"/>
                <w:sz w:val="16"/>
                <w:szCs w:val="16"/>
              </w:rPr>
            </w:pPr>
          </w:p>
        </w:tc>
        <w:tc>
          <w:tcPr>
            <w:tcW w:w="1083" w:type="dxa"/>
            <w:vAlign w:val="bottom"/>
          </w:tcPr>
          <w:p w14:paraId="0146848D" w14:textId="4346CE2A" w:rsidR="00534332" w:rsidRPr="007358A8" w:rsidRDefault="00212FF1" w:rsidP="00534332">
            <w:pPr>
              <w:pBdr>
                <w:bottom w:val="single" w:sz="4" w:space="1" w:color="auto"/>
              </w:pBdr>
              <w:spacing w:line="280" w:lineRule="exact"/>
              <w:jc w:val="center"/>
              <w:rPr>
                <w:rFonts w:ascii="Arial" w:hAnsi="Arial"/>
                <w:sz w:val="16"/>
                <w:szCs w:val="16"/>
              </w:rPr>
            </w:pPr>
            <w:r w:rsidRPr="00212FF1">
              <w:rPr>
                <w:rFonts w:ascii="Arial" w:hAnsi="Arial"/>
                <w:sz w:val="16"/>
                <w:szCs w:val="16"/>
              </w:rPr>
              <w:t xml:space="preserve">30 June </w:t>
            </w:r>
            <w:r w:rsidR="00534332">
              <w:rPr>
                <w:rFonts w:ascii="Arial" w:hAnsi="Arial"/>
                <w:sz w:val="16"/>
                <w:szCs w:val="16"/>
              </w:rPr>
              <w:t>2022</w:t>
            </w:r>
          </w:p>
        </w:tc>
        <w:tc>
          <w:tcPr>
            <w:tcW w:w="1242" w:type="dxa"/>
            <w:vAlign w:val="bottom"/>
          </w:tcPr>
          <w:p w14:paraId="0957C568" w14:textId="2644CC16" w:rsidR="00534332" w:rsidRPr="007358A8" w:rsidRDefault="00534332" w:rsidP="00534332">
            <w:pPr>
              <w:pBdr>
                <w:bottom w:val="single" w:sz="4" w:space="1" w:color="auto"/>
              </w:pBdr>
              <w:spacing w:line="280" w:lineRule="exact"/>
              <w:jc w:val="center"/>
              <w:rPr>
                <w:rFonts w:ascii="Arial" w:hAnsi="Arial"/>
                <w:sz w:val="16"/>
                <w:szCs w:val="16"/>
              </w:rPr>
            </w:pPr>
            <w:r>
              <w:rPr>
                <w:rFonts w:ascii="Arial" w:hAnsi="Arial"/>
                <w:sz w:val="16"/>
                <w:szCs w:val="16"/>
              </w:rPr>
              <w:t>31 December 2021</w:t>
            </w:r>
          </w:p>
        </w:tc>
        <w:tc>
          <w:tcPr>
            <w:tcW w:w="1080" w:type="dxa"/>
            <w:vAlign w:val="bottom"/>
          </w:tcPr>
          <w:p w14:paraId="073CD265" w14:textId="1FC7FCE2" w:rsidR="00534332" w:rsidRPr="007358A8" w:rsidRDefault="00212FF1" w:rsidP="00534332">
            <w:pPr>
              <w:pBdr>
                <w:bottom w:val="single" w:sz="4" w:space="1" w:color="auto"/>
              </w:pBdr>
              <w:spacing w:line="280" w:lineRule="exact"/>
              <w:jc w:val="center"/>
              <w:rPr>
                <w:rFonts w:ascii="Arial" w:hAnsi="Arial"/>
                <w:sz w:val="16"/>
                <w:szCs w:val="16"/>
              </w:rPr>
            </w:pPr>
            <w:r w:rsidRPr="00212FF1">
              <w:rPr>
                <w:rFonts w:ascii="Arial" w:hAnsi="Arial"/>
                <w:sz w:val="16"/>
                <w:szCs w:val="16"/>
              </w:rPr>
              <w:t xml:space="preserve">30 June </w:t>
            </w:r>
            <w:r w:rsidR="00534332">
              <w:rPr>
                <w:rFonts w:ascii="Arial" w:hAnsi="Arial"/>
                <w:sz w:val="16"/>
                <w:szCs w:val="16"/>
              </w:rPr>
              <w:t>2022</w:t>
            </w:r>
          </w:p>
        </w:tc>
        <w:tc>
          <w:tcPr>
            <w:tcW w:w="1260" w:type="dxa"/>
            <w:vAlign w:val="bottom"/>
          </w:tcPr>
          <w:p w14:paraId="436020BB" w14:textId="0C0A3EDE" w:rsidR="00534332" w:rsidRPr="007358A8" w:rsidRDefault="00534332" w:rsidP="00534332">
            <w:pPr>
              <w:pBdr>
                <w:bottom w:val="single" w:sz="4" w:space="1" w:color="auto"/>
              </w:pBdr>
              <w:spacing w:line="280" w:lineRule="exact"/>
              <w:jc w:val="center"/>
              <w:rPr>
                <w:rFonts w:ascii="Arial" w:hAnsi="Arial"/>
                <w:sz w:val="16"/>
                <w:szCs w:val="16"/>
              </w:rPr>
            </w:pPr>
            <w:r>
              <w:rPr>
                <w:rFonts w:ascii="Arial" w:hAnsi="Arial"/>
                <w:sz w:val="16"/>
                <w:szCs w:val="16"/>
              </w:rPr>
              <w:t>31 December 2021</w:t>
            </w:r>
          </w:p>
        </w:tc>
      </w:tr>
      <w:tr w:rsidR="00E602F8" w:rsidRPr="007358A8" w14:paraId="2F76BDD7" w14:textId="77777777" w:rsidTr="001545F9">
        <w:tc>
          <w:tcPr>
            <w:tcW w:w="4392" w:type="dxa"/>
            <w:vAlign w:val="bottom"/>
          </w:tcPr>
          <w:p w14:paraId="79D6F4D5" w14:textId="77777777" w:rsidR="00E602F8" w:rsidRPr="007358A8" w:rsidRDefault="00E602F8" w:rsidP="00E602F8">
            <w:pPr>
              <w:spacing w:line="280" w:lineRule="exact"/>
              <w:ind w:left="180" w:right="-12" w:hanging="180"/>
              <w:rPr>
                <w:rFonts w:ascii="Arial" w:hAnsi="Arial"/>
                <w:sz w:val="16"/>
                <w:szCs w:val="16"/>
              </w:rPr>
            </w:pPr>
          </w:p>
        </w:tc>
        <w:tc>
          <w:tcPr>
            <w:tcW w:w="1083" w:type="dxa"/>
          </w:tcPr>
          <w:p w14:paraId="467B85B1" w14:textId="77777777" w:rsidR="00E602F8" w:rsidRDefault="00E602F8" w:rsidP="00E602F8">
            <w:pPr>
              <w:tabs>
                <w:tab w:val="decimal" w:pos="710"/>
              </w:tabs>
              <w:spacing w:line="280" w:lineRule="exact"/>
              <w:jc w:val="center"/>
              <w:rPr>
                <w:rFonts w:ascii="Arial" w:hAnsi="Arial"/>
                <w:sz w:val="16"/>
                <w:szCs w:val="16"/>
              </w:rPr>
            </w:pPr>
          </w:p>
        </w:tc>
        <w:tc>
          <w:tcPr>
            <w:tcW w:w="1242" w:type="dxa"/>
            <w:vAlign w:val="bottom"/>
          </w:tcPr>
          <w:p w14:paraId="0BC4A9F3" w14:textId="2294A1CB" w:rsidR="00E602F8" w:rsidRPr="001F18A1" w:rsidRDefault="00E602F8" w:rsidP="00E602F8">
            <w:pPr>
              <w:spacing w:line="280" w:lineRule="exact"/>
              <w:jc w:val="center"/>
              <w:rPr>
                <w:rFonts w:ascii="Arial" w:hAnsi="Arial"/>
                <w:sz w:val="16"/>
                <w:szCs w:val="16"/>
              </w:rPr>
            </w:pPr>
            <w:r>
              <w:rPr>
                <w:rFonts w:ascii="Arial" w:hAnsi="Arial"/>
                <w:sz w:val="16"/>
                <w:szCs w:val="16"/>
              </w:rPr>
              <w:t>(Audited)</w:t>
            </w:r>
          </w:p>
        </w:tc>
        <w:tc>
          <w:tcPr>
            <w:tcW w:w="1080" w:type="dxa"/>
            <w:shd w:val="clear" w:color="auto" w:fill="auto"/>
          </w:tcPr>
          <w:p w14:paraId="12B8902B" w14:textId="77777777" w:rsidR="00E602F8" w:rsidRDefault="00E602F8" w:rsidP="00E602F8">
            <w:pPr>
              <w:tabs>
                <w:tab w:val="decimal" w:pos="707"/>
              </w:tabs>
              <w:spacing w:line="280" w:lineRule="exact"/>
              <w:jc w:val="center"/>
              <w:rPr>
                <w:rFonts w:ascii="Arial" w:hAnsi="Arial"/>
                <w:sz w:val="16"/>
                <w:szCs w:val="16"/>
              </w:rPr>
            </w:pPr>
          </w:p>
        </w:tc>
        <w:tc>
          <w:tcPr>
            <w:tcW w:w="1260" w:type="dxa"/>
            <w:vAlign w:val="bottom"/>
          </w:tcPr>
          <w:p w14:paraId="4D7F80A3" w14:textId="43BCFD05" w:rsidR="00E602F8" w:rsidRPr="001F18A1" w:rsidRDefault="00E602F8" w:rsidP="00E602F8">
            <w:pPr>
              <w:spacing w:line="280" w:lineRule="exact"/>
              <w:jc w:val="center"/>
              <w:rPr>
                <w:rFonts w:ascii="Arial" w:hAnsi="Arial"/>
                <w:sz w:val="16"/>
                <w:szCs w:val="16"/>
              </w:rPr>
            </w:pPr>
            <w:r>
              <w:rPr>
                <w:rFonts w:ascii="Arial" w:hAnsi="Arial"/>
                <w:sz w:val="16"/>
                <w:szCs w:val="16"/>
              </w:rPr>
              <w:t>(Audited)</w:t>
            </w:r>
          </w:p>
        </w:tc>
      </w:tr>
      <w:tr w:rsidR="00E602F8" w:rsidRPr="007358A8" w14:paraId="4DFBBBF2" w14:textId="77777777" w:rsidTr="001545F9">
        <w:tc>
          <w:tcPr>
            <w:tcW w:w="4392" w:type="dxa"/>
            <w:vAlign w:val="bottom"/>
          </w:tcPr>
          <w:p w14:paraId="460E2605" w14:textId="6C8F917E" w:rsidR="00E602F8" w:rsidRPr="007358A8" w:rsidRDefault="00E602F8" w:rsidP="00E602F8">
            <w:pPr>
              <w:spacing w:line="280" w:lineRule="exact"/>
              <w:ind w:left="180" w:right="-12" w:hanging="180"/>
              <w:rPr>
                <w:rFonts w:ascii="Arial" w:hAnsi="Arial"/>
                <w:sz w:val="16"/>
                <w:szCs w:val="16"/>
              </w:rPr>
            </w:pPr>
            <w:r w:rsidRPr="007358A8">
              <w:rPr>
                <w:rFonts w:ascii="Arial" w:hAnsi="Arial"/>
                <w:b/>
                <w:bCs/>
                <w:sz w:val="16"/>
                <w:szCs w:val="16"/>
                <w:u w:val="single"/>
              </w:rPr>
              <w:t>Trade and other receivables - related parties</w:t>
            </w:r>
            <w:r w:rsidRPr="007358A8">
              <w:rPr>
                <w:rFonts w:ascii="Arial" w:hAnsi="Arial"/>
                <w:b/>
                <w:bCs/>
                <w:sz w:val="16"/>
                <w:szCs w:val="16"/>
              </w:rPr>
              <w:t xml:space="preserve"> (Note </w:t>
            </w:r>
            <w:r>
              <w:rPr>
                <w:rFonts w:ascii="Arial" w:hAnsi="Arial"/>
                <w:b/>
                <w:bCs/>
                <w:sz w:val="16"/>
                <w:szCs w:val="16"/>
              </w:rPr>
              <w:t>3</w:t>
            </w:r>
            <w:r w:rsidRPr="007358A8">
              <w:rPr>
                <w:rFonts w:ascii="Arial" w:hAnsi="Arial"/>
                <w:b/>
                <w:bCs/>
                <w:sz w:val="16"/>
                <w:szCs w:val="16"/>
              </w:rPr>
              <w:t>)</w:t>
            </w:r>
          </w:p>
        </w:tc>
        <w:tc>
          <w:tcPr>
            <w:tcW w:w="1083" w:type="dxa"/>
          </w:tcPr>
          <w:p w14:paraId="27D56CC1" w14:textId="77777777" w:rsidR="00E602F8" w:rsidRDefault="00E602F8" w:rsidP="00E602F8">
            <w:pPr>
              <w:tabs>
                <w:tab w:val="decimal" w:pos="710"/>
              </w:tabs>
              <w:spacing w:line="280" w:lineRule="exact"/>
              <w:jc w:val="center"/>
              <w:rPr>
                <w:rFonts w:ascii="Arial" w:hAnsi="Arial"/>
                <w:sz w:val="16"/>
                <w:szCs w:val="16"/>
              </w:rPr>
            </w:pPr>
          </w:p>
        </w:tc>
        <w:tc>
          <w:tcPr>
            <w:tcW w:w="1242" w:type="dxa"/>
            <w:vAlign w:val="bottom"/>
          </w:tcPr>
          <w:p w14:paraId="41B9E0E9" w14:textId="77777777" w:rsidR="00E602F8" w:rsidRPr="001F18A1" w:rsidRDefault="00E602F8" w:rsidP="00E602F8">
            <w:pPr>
              <w:tabs>
                <w:tab w:val="decimal" w:pos="874"/>
              </w:tabs>
              <w:spacing w:line="280" w:lineRule="exact"/>
              <w:jc w:val="center"/>
              <w:rPr>
                <w:rFonts w:ascii="Arial" w:hAnsi="Arial"/>
                <w:sz w:val="16"/>
                <w:szCs w:val="16"/>
              </w:rPr>
            </w:pPr>
          </w:p>
        </w:tc>
        <w:tc>
          <w:tcPr>
            <w:tcW w:w="1080" w:type="dxa"/>
            <w:shd w:val="clear" w:color="auto" w:fill="auto"/>
          </w:tcPr>
          <w:p w14:paraId="12F61859" w14:textId="77777777" w:rsidR="00E602F8" w:rsidRDefault="00E602F8" w:rsidP="00E602F8">
            <w:pPr>
              <w:tabs>
                <w:tab w:val="decimal" w:pos="707"/>
              </w:tabs>
              <w:spacing w:line="280" w:lineRule="exact"/>
              <w:jc w:val="center"/>
              <w:rPr>
                <w:rFonts w:ascii="Arial" w:hAnsi="Arial"/>
                <w:sz w:val="16"/>
                <w:szCs w:val="16"/>
              </w:rPr>
            </w:pPr>
          </w:p>
        </w:tc>
        <w:tc>
          <w:tcPr>
            <w:tcW w:w="1260" w:type="dxa"/>
            <w:vAlign w:val="bottom"/>
          </w:tcPr>
          <w:p w14:paraId="0610CFAC" w14:textId="77777777" w:rsidR="00E602F8" w:rsidRPr="001F18A1" w:rsidRDefault="00E602F8" w:rsidP="00E602F8">
            <w:pPr>
              <w:tabs>
                <w:tab w:val="decimal" w:pos="900"/>
              </w:tabs>
              <w:spacing w:line="280" w:lineRule="exact"/>
              <w:jc w:val="center"/>
              <w:rPr>
                <w:rFonts w:ascii="Arial" w:hAnsi="Arial"/>
                <w:sz w:val="16"/>
                <w:szCs w:val="16"/>
              </w:rPr>
            </w:pPr>
          </w:p>
        </w:tc>
      </w:tr>
      <w:tr w:rsidR="009B627B" w:rsidRPr="007358A8" w14:paraId="04FDFA56" w14:textId="77777777" w:rsidTr="001545F9">
        <w:tc>
          <w:tcPr>
            <w:tcW w:w="4392" w:type="dxa"/>
            <w:vAlign w:val="bottom"/>
          </w:tcPr>
          <w:p w14:paraId="52056559" w14:textId="77777777" w:rsidR="009B627B" w:rsidRPr="007358A8" w:rsidRDefault="009B627B" w:rsidP="009B627B">
            <w:pPr>
              <w:spacing w:line="280" w:lineRule="exact"/>
              <w:ind w:left="180" w:right="-12" w:hanging="180"/>
              <w:rPr>
                <w:rFonts w:ascii="Arial" w:hAnsi="Arial"/>
                <w:sz w:val="16"/>
                <w:szCs w:val="16"/>
              </w:rPr>
            </w:pPr>
            <w:r w:rsidRPr="007358A8">
              <w:rPr>
                <w:rFonts w:ascii="Arial" w:hAnsi="Arial"/>
                <w:sz w:val="16"/>
                <w:szCs w:val="16"/>
              </w:rPr>
              <w:t xml:space="preserve">Subsidiaries (eliminated from </w:t>
            </w:r>
          </w:p>
          <w:p w14:paraId="340DECB6" w14:textId="77777777" w:rsidR="009B627B" w:rsidRPr="007358A8" w:rsidRDefault="009B627B" w:rsidP="009B627B">
            <w:pPr>
              <w:spacing w:line="280" w:lineRule="exact"/>
              <w:ind w:left="180" w:right="-12" w:hanging="180"/>
              <w:rPr>
                <w:rFonts w:ascii="Arial" w:hAnsi="Arial"/>
                <w:sz w:val="16"/>
                <w:szCs w:val="16"/>
              </w:rPr>
            </w:pPr>
            <w:r w:rsidRPr="007358A8">
              <w:rPr>
                <w:rFonts w:ascii="Arial" w:hAnsi="Arial"/>
                <w:sz w:val="16"/>
                <w:szCs w:val="16"/>
              </w:rPr>
              <w:t xml:space="preserve">   the consolidated financial statements)</w:t>
            </w:r>
          </w:p>
        </w:tc>
        <w:tc>
          <w:tcPr>
            <w:tcW w:w="1083" w:type="dxa"/>
          </w:tcPr>
          <w:p w14:paraId="78BDAD74" w14:textId="77777777" w:rsidR="009B627B" w:rsidRDefault="009B627B" w:rsidP="009B627B">
            <w:pPr>
              <w:tabs>
                <w:tab w:val="decimal" w:pos="800"/>
              </w:tabs>
              <w:spacing w:line="280" w:lineRule="exact"/>
              <w:jc w:val="thaiDistribute"/>
              <w:rPr>
                <w:rFonts w:ascii="Arial" w:hAnsi="Arial"/>
                <w:sz w:val="16"/>
                <w:szCs w:val="16"/>
              </w:rPr>
            </w:pPr>
          </w:p>
          <w:p w14:paraId="153ED2BE" w14:textId="5E799107" w:rsidR="009B627B" w:rsidRPr="00E050A4" w:rsidRDefault="009B627B" w:rsidP="009B627B">
            <w:pPr>
              <w:tabs>
                <w:tab w:val="decimal" w:pos="800"/>
              </w:tabs>
              <w:spacing w:line="280" w:lineRule="exact"/>
              <w:jc w:val="thaiDistribute"/>
              <w:rPr>
                <w:rFonts w:ascii="Arial" w:hAnsi="Arial"/>
                <w:sz w:val="16"/>
                <w:szCs w:val="16"/>
              </w:rPr>
            </w:pPr>
            <w:r w:rsidRPr="009B627B">
              <w:rPr>
                <w:rFonts w:ascii="Arial" w:hAnsi="Arial" w:hint="cs"/>
                <w:sz w:val="16"/>
                <w:szCs w:val="16"/>
              </w:rPr>
              <w:t>-</w:t>
            </w:r>
          </w:p>
        </w:tc>
        <w:tc>
          <w:tcPr>
            <w:tcW w:w="1242" w:type="dxa"/>
          </w:tcPr>
          <w:p w14:paraId="605290EB" w14:textId="77777777" w:rsidR="009B627B" w:rsidRDefault="009B627B" w:rsidP="009B627B">
            <w:pPr>
              <w:tabs>
                <w:tab w:val="decimal" w:pos="874"/>
              </w:tabs>
              <w:spacing w:line="280" w:lineRule="exact"/>
              <w:jc w:val="thaiDistribute"/>
              <w:rPr>
                <w:rFonts w:ascii="Arial" w:hAnsi="Arial"/>
                <w:sz w:val="16"/>
                <w:szCs w:val="16"/>
              </w:rPr>
            </w:pPr>
          </w:p>
          <w:p w14:paraId="26278796" w14:textId="1FB43B45" w:rsidR="009B627B" w:rsidRPr="00E050A4" w:rsidRDefault="009B627B" w:rsidP="009B627B">
            <w:pPr>
              <w:tabs>
                <w:tab w:val="decimal" w:pos="874"/>
              </w:tabs>
              <w:spacing w:line="280" w:lineRule="exact"/>
              <w:jc w:val="thaiDistribute"/>
              <w:rPr>
                <w:rFonts w:ascii="Arial" w:hAnsi="Arial"/>
                <w:sz w:val="16"/>
                <w:szCs w:val="16"/>
              </w:rPr>
            </w:pPr>
            <w:r w:rsidRPr="009B627B">
              <w:rPr>
                <w:rFonts w:ascii="Arial" w:hAnsi="Arial" w:hint="cs"/>
                <w:sz w:val="16"/>
                <w:szCs w:val="16"/>
              </w:rPr>
              <w:t>-</w:t>
            </w:r>
          </w:p>
        </w:tc>
        <w:tc>
          <w:tcPr>
            <w:tcW w:w="1080" w:type="dxa"/>
            <w:shd w:val="clear" w:color="auto" w:fill="auto"/>
          </w:tcPr>
          <w:p w14:paraId="25D7A7E6" w14:textId="77777777" w:rsidR="009B627B" w:rsidRDefault="009B627B" w:rsidP="009B627B">
            <w:pPr>
              <w:tabs>
                <w:tab w:val="decimal" w:pos="707"/>
              </w:tabs>
              <w:spacing w:line="280" w:lineRule="exact"/>
              <w:jc w:val="thaiDistribute"/>
              <w:rPr>
                <w:rFonts w:ascii="Arial" w:hAnsi="Arial"/>
                <w:sz w:val="16"/>
                <w:szCs w:val="16"/>
              </w:rPr>
            </w:pPr>
          </w:p>
          <w:p w14:paraId="558940AF" w14:textId="5A8E72D1" w:rsidR="009B627B" w:rsidRPr="00E050A4" w:rsidRDefault="009B627B" w:rsidP="009B627B">
            <w:pPr>
              <w:tabs>
                <w:tab w:val="decimal" w:pos="707"/>
              </w:tabs>
              <w:spacing w:line="280" w:lineRule="exact"/>
              <w:jc w:val="thaiDistribute"/>
              <w:rPr>
                <w:rFonts w:ascii="Arial" w:hAnsi="Arial"/>
                <w:sz w:val="16"/>
                <w:szCs w:val="16"/>
              </w:rPr>
            </w:pPr>
            <w:r w:rsidRPr="009B627B">
              <w:rPr>
                <w:rFonts w:ascii="Arial" w:hAnsi="Arial" w:hint="cs"/>
                <w:sz w:val="16"/>
                <w:szCs w:val="16"/>
              </w:rPr>
              <w:t>13,061</w:t>
            </w:r>
          </w:p>
        </w:tc>
        <w:tc>
          <w:tcPr>
            <w:tcW w:w="1260" w:type="dxa"/>
          </w:tcPr>
          <w:p w14:paraId="0576F14F" w14:textId="77777777" w:rsidR="009B627B" w:rsidRDefault="009B627B" w:rsidP="009B627B">
            <w:pPr>
              <w:tabs>
                <w:tab w:val="decimal" w:pos="900"/>
              </w:tabs>
              <w:spacing w:line="280" w:lineRule="exact"/>
              <w:jc w:val="thaiDistribute"/>
              <w:rPr>
                <w:rFonts w:ascii="Arial" w:hAnsi="Arial"/>
                <w:sz w:val="16"/>
                <w:szCs w:val="16"/>
              </w:rPr>
            </w:pPr>
          </w:p>
          <w:p w14:paraId="0D836673" w14:textId="6520B853" w:rsidR="009B627B" w:rsidRPr="007358A8" w:rsidRDefault="00847BD1" w:rsidP="009B627B">
            <w:pPr>
              <w:tabs>
                <w:tab w:val="decimal" w:pos="900"/>
              </w:tabs>
              <w:spacing w:line="280" w:lineRule="exact"/>
              <w:jc w:val="thaiDistribute"/>
              <w:rPr>
                <w:rFonts w:ascii="Arial" w:hAnsi="Arial"/>
                <w:sz w:val="16"/>
                <w:szCs w:val="16"/>
              </w:rPr>
            </w:pPr>
            <w:r>
              <w:rPr>
                <w:rFonts w:ascii="Arial" w:hAnsi="Arial"/>
                <w:sz w:val="16"/>
                <w:szCs w:val="16"/>
              </w:rPr>
              <w:t>10,143</w:t>
            </w:r>
          </w:p>
        </w:tc>
      </w:tr>
      <w:tr w:rsidR="009B627B" w:rsidRPr="007358A8" w14:paraId="25014D92" w14:textId="77777777" w:rsidTr="001545F9">
        <w:tc>
          <w:tcPr>
            <w:tcW w:w="4392" w:type="dxa"/>
            <w:vAlign w:val="bottom"/>
          </w:tcPr>
          <w:p w14:paraId="1E795D55" w14:textId="77777777" w:rsidR="009B627B" w:rsidRPr="007358A8" w:rsidRDefault="009B627B" w:rsidP="009B627B">
            <w:pPr>
              <w:spacing w:line="280" w:lineRule="exact"/>
              <w:ind w:left="180" w:right="-12" w:hanging="180"/>
              <w:jc w:val="thaiDistribute"/>
              <w:rPr>
                <w:rFonts w:ascii="Arial" w:hAnsi="Arial"/>
                <w:sz w:val="16"/>
                <w:szCs w:val="16"/>
              </w:rPr>
            </w:pPr>
            <w:r w:rsidRPr="007358A8">
              <w:rPr>
                <w:rFonts w:ascii="Arial" w:hAnsi="Arial"/>
                <w:sz w:val="16"/>
                <w:szCs w:val="16"/>
              </w:rPr>
              <w:t>Associates</w:t>
            </w:r>
          </w:p>
        </w:tc>
        <w:tc>
          <w:tcPr>
            <w:tcW w:w="1083" w:type="dxa"/>
            <w:shd w:val="clear" w:color="auto" w:fill="auto"/>
            <w:vAlign w:val="bottom"/>
          </w:tcPr>
          <w:p w14:paraId="30FE402D" w14:textId="4A236C1C" w:rsidR="009B627B" w:rsidRPr="00E050A4" w:rsidRDefault="009B627B" w:rsidP="009B627B">
            <w:pPr>
              <w:tabs>
                <w:tab w:val="decimal" w:pos="800"/>
              </w:tabs>
              <w:spacing w:line="280" w:lineRule="exact"/>
              <w:jc w:val="thaiDistribute"/>
              <w:rPr>
                <w:rFonts w:ascii="Arial" w:hAnsi="Arial"/>
                <w:sz w:val="16"/>
                <w:szCs w:val="16"/>
              </w:rPr>
            </w:pPr>
            <w:r w:rsidRPr="009B627B">
              <w:rPr>
                <w:rFonts w:ascii="Arial" w:hAnsi="Arial" w:hint="cs"/>
                <w:sz w:val="16"/>
                <w:szCs w:val="16"/>
              </w:rPr>
              <w:t>978</w:t>
            </w:r>
          </w:p>
        </w:tc>
        <w:tc>
          <w:tcPr>
            <w:tcW w:w="1242" w:type="dxa"/>
            <w:vAlign w:val="bottom"/>
          </w:tcPr>
          <w:p w14:paraId="24F0BDF7" w14:textId="68840D68" w:rsidR="009B627B" w:rsidRPr="00E050A4" w:rsidRDefault="009B627B" w:rsidP="009B627B">
            <w:pPr>
              <w:tabs>
                <w:tab w:val="decimal" w:pos="874"/>
              </w:tabs>
              <w:spacing w:line="280" w:lineRule="exact"/>
              <w:jc w:val="thaiDistribute"/>
              <w:rPr>
                <w:rFonts w:ascii="Arial" w:hAnsi="Arial"/>
                <w:sz w:val="16"/>
                <w:szCs w:val="16"/>
              </w:rPr>
            </w:pPr>
            <w:r w:rsidRPr="009B627B">
              <w:rPr>
                <w:rFonts w:ascii="Arial" w:hAnsi="Arial" w:hint="cs"/>
                <w:sz w:val="16"/>
                <w:szCs w:val="16"/>
              </w:rPr>
              <w:t>56,370</w:t>
            </w:r>
          </w:p>
        </w:tc>
        <w:tc>
          <w:tcPr>
            <w:tcW w:w="1080" w:type="dxa"/>
            <w:shd w:val="clear" w:color="auto" w:fill="auto"/>
            <w:vAlign w:val="bottom"/>
          </w:tcPr>
          <w:p w14:paraId="42B46860" w14:textId="703F6AA4" w:rsidR="009B627B" w:rsidRPr="00E050A4" w:rsidRDefault="009B627B" w:rsidP="009B627B">
            <w:pPr>
              <w:tabs>
                <w:tab w:val="decimal" w:pos="707"/>
              </w:tabs>
              <w:spacing w:line="280" w:lineRule="exact"/>
              <w:jc w:val="thaiDistribute"/>
              <w:rPr>
                <w:rFonts w:ascii="Arial" w:hAnsi="Arial"/>
                <w:sz w:val="16"/>
                <w:szCs w:val="16"/>
              </w:rPr>
            </w:pPr>
            <w:r w:rsidRPr="009B627B">
              <w:rPr>
                <w:rFonts w:ascii="Arial" w:hAnsi="Arial" w:hint="cs"/>
                <w:sz w:val="16"/>
                <w:szCs w:val="16"/>
              </w:rPr>
              <w:t>-</w:t>
            </w:r>
          </w:p>
        </w:tc>
        <w:tc>
          <w:tcPr>
            <w:tcW w:w="1260" w:type="dxa"/>
            <w:vAlign w:val="bottom"/>
          </w:tcPr>
          <w:p w14:paraId="1E14F4D5" w14:textId="18CE23FE" w:rsidR="009B627B" w:rsidRPr="007358A8" w:rsidRDefault="00847BD1" w:rsidP="009B627B">
            <w:pPr>
              <w:tabs>
                <w:tab w:val="decimal" w:pos="900"/>
              </w:tabs>
              <w:spacing w:line="280" w:lineRule="exact"/>
              <w:jc w:val="thaiDistribute"/>
              <w:rPr>
                <w:rFonts w:ascii="Arial" w:hAnsi="Arial"/>
                <w:sz w:val="16"/>
                <w:szCs w:val="16"/>
              </w:rPr>
            </w:pPr>
            <w:r>
              <w:rPr>
                <w:rFonts w:ascii="Arial" w:hAnsi="Arial"/>
                <w:sz w:val="16"/>
                <w:szCs w:val="16"/>
              </w:rPr>
              <w:t>55,526</w:t>
            </w:r>
          </w:p>
        </w:tc>
      </w:tr>
      <w:tr w:rsidR="009B627B" w:rsidRPr="007358A8" w14:paraId="4FA2D5B8" w14:textId="77777777" w:rsidTr="001545F9">
        <w:tc>
          <w:tcPr>
            <w:tcW w:w="4392" w:type="dxa"/>
            <w:vAlign w:val="bottom"/>
          </w:tcPr>
          <w:p w14:paraId="3E09AABD" w14:textId="77777777" w:rsidR="009B627B" w:rsidRPr="007358A8" w:rsidRDefault="009B627B" w:rsidP="009B627B">
            <w:pPr>
              <w:spacing w:line="280" w:lineRule="exact"/>
              <w:ind w:left="180" w:right="-12" w:hanging="180"/>
              <w:jc w:val="thaiDistribute"/>
              <w:rPr>
                <w:rFonts w:ascii="Arial" w:hAnsi="Arial"/>
                <w:sz w:val="16"/>
                <w:szCs w:val="16"/>
              </w:rPr>
            </w:pPr>
            <w:r w:rsidRPr="007358A8">
              <w:rPr>
                <w:rFonts w:ascii="Arial" w:hAnsi="Arial"/>
                <w:sz w:val="16"/>
                <w:szCs w:val="16"/>
              </w:rPr>
              <w:t>Related companies</w:t>
            </w:r>
          </w:p>
        </w:tc>
        <w:tc>
          <w:tcPr>
            <w:tcW w:w="1083" w:type="dxa"/>
            <w:shd w:val="clear" w:color="auto" w:fill="auto"/>
            <w:vAlign w:val="bottom"/>
          </w:tcPr>
          <w:p w14:paraId="13E7E031" w14:textId="15368567" w:rsidR="009B627B" w:rsidRPr="00E050A4" w:rsidRDefault="009B627B" w:rsidP="009B627B">
            <w:pPr>
              <w:pBdr>
                <w:bottom w:val="single" w:sz="4" w:space="1" w:color="auto"/>
              </w:pBdr>
              <w:tabs>
                <w:tab w:val="decimal" w:pos="800"/>
              </w:tabs>
              <w:spacing w:line="280" w:lineRule="exact"/>
              <w:jc w:val="thaiDistribute"/>
              <w:rPr>
                <w:rFonts w:ascii="Arial" w:hAnsi="Arial"/>
                <w:sz w:val="16"/>
                <w:szCs w:val="16"/>
              </w:rPr>
            </w:pPr>
            <w:r w:rsidRPr="009B627B">
              <w:rPr>
                <w:rFonts w:ascii="Arial" w:hAnsi="Arial" w:hint="cs"/>
                <w:sz w:val="16"/>
                <w:szCs w:val="16"/>
              </w:rPr>
              <w:t>16,457</w:t>
            </w:r>
          </w:p>
        </w:tc>
        <w:tc>
          <w:tcPr>
            <w:tcW w:w="1242" w:type="dxa"/>
            <w:vAlign w:val="bottom"/>
          </w:tcPr>
          <w:p w14:paraId="41906EE0" w14:textId="463075D1" w:rsidR="009B627B" w:rsidRPr="00E050A4" w:rsidRDefault="009B627B" w:rsidP="009B627B">
            <w:pPr>
              <w:pBdr>
                <w:bottom w:val="single" w:sz="4" w:space="1" w:color="auto"/>
              </w:pBdr>
              <w:tabs>
                <w:tab w:val="decimal" w:pos="874"/>
              </w:tabs>
              <w:spacing w:line="280" w:lineRule="exact"/>
              <w:jc w:val="thaiDistribute"/>
              <w:rPr>
                <w:rFonts w:ascii="Arial" w:hAnsi="Arial"/>
                <w:sz w:val="16"/>
                <w:szCs w:val="16"/>
              </w:rPr>
            </w:pPr>
            <w:r w:rsidRPr="009B627B">
              <w:rPr>
                <w:rFonts w:ascii="Arial" w:hAnsi="Arial" w:hint="cs"/>
                <w:sz w:val="16"/>
                <w:szCs w:val="16"/>
              </w:rPr>
              <w:t>14,862</w:t>
            </w:r>
          </w:p>
        </w:tc>
        <w:tc>
          <w:tcPr>
            <w:tcW w:w="1080" w:type="dxa"/>
            <w:shd w:val="clear" w:color="auto" w:fill="auto"/>
            <w:vAlign w:val="bottom"/>
          </w:tcPr>
          <w:p w14:paraId="5CFA4E41" w14:textId="37F5F681" w:rsidR="009B627B" w:rsidRPr="00E050A4" w:rsidRDefault="009B627B" w:rsidP="009B627B">
            <w:pPr>
              <w:pBdr>
                <w:bottom w:val="single" w:sz="4" w:space="1" w:color="auto"/>
              </w:pBdr>
              <w:tabs>
                <w:tab w:val="decimal" w:pos="707"/>
              </w:tabs>
              <w:spacing w:line="280" w:lineRule="exact"/>
              <w:jc w:val="thaiDistribute"/>
              <w:rPr>
                <w:rFonts w:ascii="Arial" w:hAnsi="Arial"/>
                <w:sz w:val="16"/>
                <w:szCs w:val="16"/>
              </w:rPr>
            </w:pPr>
            <w:r w:rsidRPr="009B627B">
              <w:rPr>
                <w:rFonts w:ascii="Arial" w:hAnsi="Arial" w:hint="cs"/>
                <w:sz w:val="16"/>
                <w:szCs w:val="16"/>
              </w:rPr>
              <w:t>2,256</w:t>
            </w:r>
          </w:p>
        </w:tc>
        <w:tc>
          <w:tcPr>
            <w:tcW w:w="1260" w:type="dxa"/>
            <w:vAlign w:val="bottom"/>
          </w:tcPr>
          <w:p w14:paraId="09990D60" w14:textId="5DA82D5E" w:rsidR="009B627B" w:rsidRPr="007358A8" w:rsidRDefault="00847BD1" w:rsidP="009B627B">
            <w:pPr>
              <w:pBdr>
                <w:bottom w:val="single" w:sz="4" w:space="1" w:color="auto"/>
              </w:pBdr>
              <w:tabs>
                <w:tab w:val="decimal" w:pos="900"/>
              </w:tabs>
              <w:spacing w:line="280" w:lineRule="exact"/>
              <w:jc w:val="thaiDistribute"/>
              <w:rPr>
                <w:rFonts w:ascii="Arial" w:hAnsi="Arial"/>
                <w:sz w:val="16"/>
                <w:szCs w:val="16"/>
              </w:rPr>
            </w:pPr>
            <w:r>
              <w:rPr>
                <w:rFonts w:ascii="Arial" w:hAnsi="Arial"/>
                <w:sz w:val="16"/>
                <w:szCs w:val="16"/>
              </w:rPr>
              <w:t>938</w:t>
            </w:r>
          </w:p>
        </w:tc>
      </w:tr>
      <w:tr w:rsidR="009B627B" w:rsidRPr="007358A8" w14:paraId="0AD8352B" w14:textId="77777777" w:rsidTr="001545F9">
        <w:tc>
          <w:tcPr>
            <w:tcW w:w="4392" w:type="dxa"/>
            <w:vAlign w:val="bottom"/>
          </w:tcPr>
          <w:p w14:paraId="34EDD660" w14:textId="77777777" w:rsidR="009B627B" w:rsidRPr="007358A8" w:rsidRDefault="009B627B" w:rsidP="009B627B">
            <w:pPr>
              <w:spacing w:line="280" w:lineRule="exact"/>
              <w:ind w:left="180" w:right="-12" w:hanging="180"/>
              <w:jc w:val="thaiDistribute"/>
              <w:rPr>
                <w:rFonts w:ascii="Arial" w:hAnsi="Arial"/>
                <w:sz w:val="16"/>
                <w:szCs w:val="16"/>
              </w:rPr>
            </w:pPr>
            <w:r w:rsidRPr="007358A8">
              <w:rPr>
                <w:rFonts w:ascii="Arial" w:hAnsi="Arial"/>
                <w:sz w:val="16"/>
                <w:szCs w:val="16"/>
              </w:rPr>
              <w:t>Total trade and other receivables - related parties</w:t>
            </w:r>
          </w:p>
        </w:tc>
        <w:tc>
          <w:tcPr>
            <w:tcW w:w="1083" w:type="dxa"/>
            <w:shd w:val="clear" w:color="auto" w:fill="auto"/>
            <w:vAlign w:val="bottom"/>
          </w:tcPr>
          <w:p w14:paraId="2345F53F" w14:textId="49FBEE82" w:rsidR="009B627B" w:rsidRPr="00E050A4" w:rsidRDefault="009B627B" w:rsidP="009B627B">
            <w:pPr>
              <w:pBdr>
                <w:bottom w:val="double" w:sz="4" w:space="1" w:color="auto"/>
              </w:pBdr>
              <w:tabs>
                <w:tab w:val="decimal" w:pos="800"/>
              </w:tabs>
              <w:spacing w:line="280" w:lineRule="exact"/>
              <w:jc w:val="thaiDistribute"/>
              <w:rPr>
                <w:rFonts w:ascii="Arial" w:hAnsi="Arial"/>
                <w:sz w:val="16"/>
                <w:szCs w:val="16"/>
              </w:rPr>
            </w:pPr>
            <w:r w:rsidRPr="009B627B">
              <w:rPr>
                <w:rFonts w:ascii="Arial" w:hAnsi="Arial" w:hint="cs"/>
                <w:sz w:val="16"/>
                <w:szCs w:val="16"/>
              </w:rPr>
              <w:t>17,435</w:t>
            </w:r>
          </w:p>
        </w:tc>
        <w:tc>
          <w:tcPr>
            <w:tcW w:w="1242" w:type="dxa"/>
            <w:vAlign w:val="bottom"/>
          </w:tcPr>
          <w:p w14:paraId="4DDE3998" w14:textId="6885ED24" w:rsidR="009B627B" w:rsidRPr="00E050A4" w:rsidRDefault="009B627B" w:rsidP="009B627B">
            <w:pPr>
              <w:pBdr>
                <w:bottom w:val="double" w:sz="4" w:space="1" w:color="auto"/>
              </w:pBdr>
              <w:tabs>
                <w:tab w:val="decimal" w:pos="874"/>
              </w:tabs>
              <w:spacing w:line="280" w:lineRule="exact"/>
              <w:jc w:val="thaiDistribute"/>
              <w:rPr>
                <w:rFonts w:ascii="Arial" w:hAnsi="Arial"/>
                <w:sz w:val="16"/>
                <w:szCs w:val="16"/>
              </w:rPr>
            </w:pPr>
            <w:r w:rsidRPr="009B627B">
              <w:rPr>
                <w:rFonts w:ascii="Arial" w:hAnsi="Arial" w:hint="cs"/>
                <w:sz w:val="16"/>
                <w:szCs w:val="16"/>
              </w:rPr>
              <w:t>71,232</w:t>
            </w:r>
          </w:p>
        </w:tc>
        <w:tc>
          <w:tcPr>
            <w:tcW w:w="1080" w:type="dxa"/>
            <w:shd w:val="clear" w:color="auto" w:fill="auto"/>
            <w:vAlign w:val="bottom"/>
          </w:tcPr>
          <w:p w14:paraId="61544F8A" w14:textId="6D270162" w:rsidR="009B627B" w:rsidRPr="00E050A4" w:rsidRDefault="009B627B" w:rsidP="009B627B">
            <w:pPr>
              <w:pBdr>
                <w:bottom w:val="double" w:sz="4" w:space="1" w:color="auto"/>
              </w:pBdr>
              <w:tabs>
                <w:tab w:val="decimal" w:pos="707"/>
              </w:tabs>
              <w:spacing w:line="280" w:lineRule="exact"/>
              <w:jc w:val="thaiDistribute"/>
              <w:rPr>
                <w:rFonts w:ascii="Arial" w:hAnsi="Arial"/>
                <w:sz w:val="16"/>
                <w:szCs w:val="16"/>
              </w:rPr>
            </w:pPr>
            <w:r w:rsidRPr="009B627B">
              <w:rPr>
                <w:rFonts w:ascii="Arial" w:hAnsi="Arial" w:hint="cs"/>
                <w:sz w:val="16"/>
                <w:szCs w:val="16"/>
              </w:rPr>
              <w:t>15,317</w:t>
            </w:r>
          </w:p>
        </w:tc>
        <w:tc>
          <w:tcPr>
            <w:tcW w:w="1260" w:type="dxa"/>
            <w:vAlign w:val="bottom"/>
          </w:tcPr>
          <w:p w14:paraId="7A7C3A5F" w14:textId="7D8F184C" w:rsidR="009B627B" w:rsidRPr="007358A8" w:rsidRDefault="00847BD1" w:rsidP="009B627B">
            <w:pPr>
              <w:pBdr>
                <w:bottom w:val="double" w:sz="4" w:space="1" w:color="auto"/>
              </w:pBdr>
              <w:tabs>
                <w:tab w:val="decimal" w:pos="900"/>
              </w:tabs>
              <w:spacing w:line="280" w:lineRule="exact"/>
              <w:jc w:val="thaiDistribute"/>
              <w:rPr>
                <w:rFonts w:ascii="Arial" w:hAnsi="Arial"/>
                <w:sz w:val="16"/>
                <w:szCs w:val="16"/>
              </w:rPr>
            </w:pPr>
            <w:r>
              <w:rPr>
                <w:rFonts w:ascii="Arial" w:hAnsi="Arial"/>
                <w:sz w:val="16"/>
                <w:szCs w:val="16"/>
              </w:rPr>
              <w:t>66,607</w:t>
            </w:r>
          </w:p>
        </w:tc>
      </w:tr>
      <w:tr w:rsidR="00E4245A" w:rsidRPr="007358A8" w14:paraId="55DAA802" w14:textId="131053EB" w:rsidTr="001545F9">
        <w:tc>
          <w:tcPr>
            <w:tcW w:w="5475" w:type="dxa"/>
            <w:gridSpan w:val="2"/>
            <w:vAlign w:val="bottom"/>
          </w:tcPr>
          <w:p w14:paraId="237C6068" w14:textId="77777777" w:rsidR="00E4245A" w:rsidRPr="007358A8" w:rsidRDefault="00E4245A" w:rsidP="00E602F8">
            <w:pPr>
              <w:tabs>
                <w:tab w:val="decimal" w:pos="792"/>
              </w:tabs>
              <w:spacing w:line="280" w:lineRule="exact"/>
              <w:jc w:val="thaiDistribute"/>
              <w:rPr>
                <w:rFonts w:ascii="Arial" w:hAnsi="Arial"/>
                <w:sz w:val="16"/>
                <w:szCs w:val="16"/>
              </w:rPr>
            </w:pPr>
            <w:r w:rsidRPr="007358A8">
              <w:rPr>
                <w:rFonts w:ascii="Arial" w:hAnsi="Arial"/>
                <w:b/>
                <w:bCs/>
                <w:sz w:val="16"/>
                <w:szCs w:val="16"/>
                <w:u w:val="single"/>
              </w:rPr>
              <w:t>Deposits - related parties</w:t>
            </w:r>
            <w:r w:rsidRPr="007358A8">
              <w:rPr>
                <w:rFonts w:ascii="Arial" w:hAnsi="Arial"/>
                <w:b/>
                <w:bCs/>
                <w:sz w:val="16"/>
                <w:szCs w:val="16"/>
              </w:rPr>
              <w:t xml:space="preserve"> </w:t>
            </w:r>
          </w:p>
        </w:tc>
        <w:tc>
          <w:tcPr>
            <w:tcW w:w="1242" w:type="dxa"/>
            <w:vAlign w:val="bottom"/>
          </w:tcPr>
          <w:p w14:paraId="758B2894" w14:textId="77777777" w:rsidR="00E4245A" w:rsidRPr="007358A8" w:rsidRDefault="00E4245A" w:rsidP="00E602F8">
            <w:pPr>
              <w:tabs>
                <w:tab w:val="decimal" w:pos="792"/>
                <w:tab w:val="decimal" w:pos="975"/>
              </w:tabs>
              <w:spacing w:line="280" w:lineRule="exact"/>
              <w:jc w:val="thaiDistribute"/>
              <w:rPr>
                <w:rFonts w:ascii="Arial" w:hAnsi="Arial"/>
                <w:sz w:val="16"/>
                <w:szCs w:val="16"/>
              </w:rPr>
            </w:pPr>
          </w:p>
        </w:tc>
        <w:tc>
          <w:tcPr>
            <w:tcW w:w="1080" w:type="dxa"/>
            <w:vAlign w:val="bottom"/>
          </w:tcPr>
          <w:p w14:paraId="76A0BBCF" w14:textId="77777777" w:rsidR="00E4245A" w:rsidRPr="007358A8" w:rsidRDefault="00E4245A" w:rsidP="00E602F8">
            <w:pPr>
              <w:tabs>
                <w:tab w:val="decimal" w:pos="792"/>
              </w:tabs>
              <w:spacing w:line="280" w:lineRule="exact"/>
              <w:jc w:val="thaiDistribute"/>
              <w:rPr>
                <w:rFonts w:ascii="Arial" w:hAnsi="Arial"/>
                <w:sz w:val="16"/>
                <w:szCs w:val="16"/>
              </w:rPr>
            </w:pPr>
          </w:p>
        </w:tc>
        <w:tc>
          <w:tcPr>
            <w:tcW w:w="1260" w:type="dxa"/>
            <w:vAlign w:val="bottom"/>
          </w:tcPr>
          <w:p w14:paraId="0F51F2C2" w14:textId="77777777" w:rsidR="00E4245A" w:rsidRPr="007358A8" w:rsidRDefault="00E4245A" w:rsidP="00E602F8">
            <w:pPr>
              <w:tabs>
                <w:tab w:val="decimal" w:pos="900"/>
              </w:tabs>
              <w:spacing w:line="280" w:lineRule="exact"/>
              <w:jc w:val="thaiDistribute"/>
              <w:rPr>
                <w:rFonts w:ascii="Arial" w:hAnsi="Arial"/>
                <w:sz w:val="16"/>
                <w:szCs w:val="16"/>
              </w:rPr>
            </w:pPr>
          </w:p>
        </w:tc>
      </w:tr>
      <w:tr w:rsidR="00E602F8" w:rsidRPr="007358A8" w14:paraId="0DD2E5D9" w14:textId="77777777" w:rsidTr="001545F9">
        <w:tc>
          <w:tcPr>
            <w:tcW w:w="4392" w:type="dxa"/>
            <w:vAlign w:val="bottom"/>
          </w:tcPr>
          <w:p w14:paraId="48F5B877" w14:textId="77777777" w:rsidR="00E602F8" w:rsidRPr="007358A8" w:rsidRDefault="00E602F8" w:rsidP="00E602F8">
            <w:pPr>
              <w:spacing w:line="280" w:lineRule="exact"/>
              <w:ind w:left="180" w:right="-12" w:hanging="180"/>
              <w:jc w:val="thaiDistribute"/>
              <w:rPr>
                <w:rFonts w:ascii="Arial" w:hAnsi="Arial"/>
                <w:sz w:val="16"/>
                <w:szCs w:val="16"/>
              </w:rPr>
            </w:pPr>
            <w:r w:rsidRPr="007358A8">
              <w:rPr>
                <w:rFonts w:ascii="Arial" w:hAnsi="Arial"/>
                <w:sz w:val="16"/>
                <w:szCs w:val="16"/>
              </w:rPr>
              <w:t>Related companies</w:t>
            </w:r>
          </w:p>
        </w:tc>
        <w:tc>
          <w:tcPr>
            <w:tcW w:w="1083" w:type="dxa"/>
            <w:shd w:val="clear" w:color="auto" w:fill="auto"/>
            <w:vAlign w:val="bottom"/>
          </w:tcPr>
          <w:p w14:paraId="15B27683" w14:textId="0AF23EF1" w:rsidR="00E602F8" w:rsidRPr="00A5766E" w:rsidRDefault="00E4245A" w:rsidP="00E4245A">
            <w:pPr>
              <w:pBdr>
                <w:bottom w:val="single" w:sz="4" w:space="1" w:color="auto"/>
              </w:pBdr>
              <w:tabs>
                <w:tab w:val="decimal" w:pos="800"/>
              </w:tabs>
              <w:spacing w:line="280" w:lineRule="exact"/>
              <w:jc w:val="thaiDistribute"/>
              <w:rPr>
                <w:rFonts w:ascii="Arial" w:hAnsi="Arial"/>
                <w:sz w:val="16"/>
                <w:szCs w:val="16"/>
              </w:rPr>
            </w:pPr>
            <w:r>
              <w:rPr>
                <w:rFonts w:ascii="Arial" w:hAnsi="Arial"/>
                <w:sz w:val="16"/>
                <w:szCs w:val="16"/>
              </w:rPr>
              <w:t>1,163</w:t>
            </w:r>
          </w:p>
        </w:tc>
        <w:tc>
          <w:tcPr>
            <w:tcW w:w="1242" w:type="dxa"/>
            <w:vAlign w:val="bottom"/>
          </w:tcPr>
          <w:p w14:paraId="7A794BCA" w14:textId="69335C78" w:rsidR="00E602F8" w:rsidRPr="00A5766E" w:rsidRDefault="00E602F8" w:rsidP="00E602F8">
            <w:pPr>
              <w:pBdr>
                <w:bottom w:val="single" w:sz="4" w:space="1" w:color="auto"/>
              </w:pBdr>
              <w:tabs>
                <w:tab w:val="decimal" w:pos="874"/>
              </w:tabs>
              <w:spacing w:line="280" w:lineRule="exact"/>
              <w:jc w:val="thaiDistribute"/>
              <w:rPr>
                <w:rFonts w:ascii="Arial" w:hAnsi="Arial"/>
                <w:sz w:val="16"/>
                <w:szCs w:val="16"/>
              </w:rPr>
            </w:pPr>
            <w:r w:rsidRPr="001F18A1">
              <w:rPr>
                <w:rFonts w:ascii="Arial" w:hAnsi="Arial"/>
                <w:sz w:val="16"/>
                <w:szCs w:val="16"/>
              </w:rPr>
              <w:t>1,093</w:t>
            </w:r>
          </w:p>
        </w:tc>
        <w:tc>
          <w:tcPr>
            <w:tcW w:w="1080" w:type="dxa"/>
            <w:shd w:val="clear" w:color="auto" w:fill="auto"/>
            <w:vAlign w:val="bottom"/>
          </w:tcPr>
          <w:p w14:paraId="1A5D7A2C" w14:textId="456424A8" w:rsidR="00E602F8" w:rsidRPr="00A5766E" w:rsidRDefault="00E4245A" w:rsidP="00E602F8">
            <w:pPr>
              <w:pBdr>
                <w:bottom w:val="single" w:sz="4" w:space="1" w:color="auto"/>
              </w:pBdr>
              <w:tabs>
                <w:tab w:val="decimal" w:pos="705"/>
              </w:tabs>
              <w:spacing w:line="280" w:lineRule="exact"/>
              <w:rPr>
                <w:rFonts w:ascii="Arial" w:hAnsi="Arial"/>
                <w:sz w:val="16"/>
                <w:szCs w:val="16"/>
              </w:rPr>
            </w:pPr>
            <w:r>
              <w:rPr>
                <w:rFonts w:ascii="Arial" w:hAnsi="Arial"/>
                <w:sz w:val="16"/>
                <w:szCs w:val="16"/>
              </w:rPr>
              <w:t>258</w:t>
            </w:r>
          </w:p>
        </w:tc>
        <w:tc>
          <w:tcPr>
            <w:tcW w:w="1260" w:type="dxa"/>
            <w:vAlign w:val="bottom"/>
          </w:tcPr>
          <w:p w14:paraId="0F24B225" w14:textId="6581767D" w:rsidR="00E602F8" w:rsidRPr="007358A8" w:rsidRDefault="00E602F8" w:rsidP="00E602F8">
            <w:pPr>
              <w:pBdr>
                <w:bottom w:val="single" w:sz="4" w:space="1" w:color="auto"/>
              </w:pBdr>
              <w:tabs>
                <w:tab w:val="decimal" w:pos="900"/>
              </w:tabs>
              <w:spacing w:line="280" w:lineRule="exact"/>
              <w:jc w:val="thaiDistribute"/>
              <w:rPr>
                <w:rFonts w:ascii="Arial" w:hAnsi="Arial"/>
                <w:sz w:val="16"/>
                <w:szCs w:val="16"/>
              </w:rPr>
            </w:pPr>
            <w:r w:rsidRPr="001F18A1">
              <w:rPr>
                <w:rFonts w:ascii="Arial" w:hAnsi="Arial"/>
                <w:sz w:val="16"/>
                <w:szCs w:val="16"/>
              </w:rPr>
              <w:t>258</w:t>
            </w:r>
          </w:p>
        </w:tc>
      </w:tr>
      <w:tr w:rsidR="00E602F8" w:rsidRPr="007358A8" w14:paraId="726EF0DC" w14:textId="77777777" w:rsidTr="001545F9">
        <w:tc>
          <w:tcPr>
            <w:tcW w:w="4392" w:type="dxa"/>
            <w:vAlign w:val="bottom"/>
          </w:tcPr>
          <w:p w14:paraId="6EC87658" w14:textId="77777777" w:rsidR="00E602F8" w:rsidRPr="007358A8" w:rsidRDefault="00E602F8" w:rsidP="00E602F8">
            <w:pPr>
              <w:spacing w:line="280" w:lineRule="exact"/>
              <w:ind w:left="180" w:right="-12" w:hanging="180"/>
              <w:rPr>
                <w:rFonts w:ascii="Arial" w:hAnsi="Arial"/>
                <w:sz w:val="16"/>
                <w:szCs w:val="16"/>
              </w:rPr>
            </w:pPr>
            <w:r w:rsidRPr="007358A8">
              <w:rPr>
                <w:rFonts w:ascii="Arial" w:hAnsi="Arial"/>
                <w:sz w:val="16"/>
                <w:szCs w:val="16"/>
              </w:rPr>
              <w:t>Total deposits - related parties</w:t>
            </w:r>
          </w:p>
        </w:tc>
        <w:tc>
          <w:tcPr>
            <w:tcW w:w="1083" w:type="dxa"/>
            <w:shd w:val="clear" w:color="auto" w:fill="auto"/>
            <w:vAlign w:val="bottom"/>
          </w:tcPr>
          <w:p w14:paraId="1B70F6DF" w14:textId="32A10CC7" w:rsidR="00E602F8" w:rsidRPr="00A5766E" w:rsidRDefault="00E4245A" w:rsidP="00E4245A">
            <w:pPr>
              <w:pBdr>
                <w:bottom w:val="double" w:sz="4" w:space="1" w:color="auto"/>
              </w:pBdr>
              <w:tabs>
                <w:tab w:val="decimal" w:pos="800"/>
              </w:tabs>
              <w:spacing w:line="280" w:lineRule="exact"/>
              <w:jc w:val="thaiDistribute"/>
              <w:rPr>
                <w:rFonts w:ascii="Arial" w:hAnsi="Arial"/>
                <w:sz w:val="16"/>
                <w:szCs w:val="16"/>
              </w:rPr>
            </w:pPr>
            <w:r>
              <w:rPr>
                <w:rFonts w:ascii="Arial" w:hAnsi="Arial"/>
                <w:sz w:val="16"/>
                <w:szCs w:val="16"/>
              </w:rPr>
              <w:t>1,163</w:t>
            </w:r>
          </w:p>
        </w:tc>
        <w:tc>
          <w:tcPr>
            <w:tcW w:w="1242" w:type="dxa"/>
            <w:vAlign w:val="bottom"/>
          </w:tcPr>
          <w:p w14:paraId="57BB87E0" w14:textId="35F979C6" w:rsidR="00E602F8" w:rsidRPr="00A5766E" w:rsidRDefault="00E602F8" w:rsidP="00E602F8">
            <w:pPr>
              <w:pBdr>
                <w:bottom w:val="double" w:sz="4" w:space="1" w:color="auto"/>
              </w:pBdr>
              <w:tabs>
                <w:tab w:val="decimal" w:pos="874"/>
              </w:tabs>
              <w:spacing w:line="280" w:lineRule="exact"/>
              <w:jc w:val="thaiDistribute"/>
              <w:rPr>
                <w:rFonts w:ascii="Arial" w:hAnsi="Arial"/>
                <w:sz w:val="16"/>
                <w:szCs w:val="16"/>
              </w:rPr>
            </w:pPr>
            <w:r w:rsidRPr="001F18A1">
              <w:rPr>
                <w:rFonts w:ascii="Arial" w:hAnsi="Arial"/>
                <w:sz w:val="16"/>
                <w:szCs w:val="16"/>
              </w:rPr>
              <w:t>1,093</w:t>
            </w:r>
          </w:p>
        </w:tc>
        <w:tc>
          <w:tcPr>
            <w:tcW w:w="1080" w:type="dxa"/>
            <w:shd w:val="clear" w:color="auto" w:fill="auto"/>
            <w:vAlign w:val="bottom"/>
          </w:tcPr>
          <w:p w14:paraId="5058856C" w14:textId="4D622CD9" w:rsidR="00E602F8" w:rsidRPr="00A5766E" w:rsidRDefault="00E4245A" w:rsidP="00E602F8">
            <w:pPr>
              <w:pBdr>
                <w:bottom w:val="double" w:sz="4" w:space="1" w:color="auto"/>
              </w:pBdr>
              <w:tabs>
                <w:tab w:val="decimal" w:pos="705"/>
              </w:tabs>
              <w:spacing w:line="280" w:lineRule="exact"/>
              <w:rPr>
                <w:rFonts w:ascii="Arial" w:hAnsi="Arial"/>
                <w:sz w:val="16"/>
                <w:szCs w:val="16"/>
              </w:rPr>
            </w:pPr>
            <w:r>
              <w:rPr>
                <w:rFonts w:ascii="Arial" w:hAnsi="Arial"/>
                <w:sz w:val="16"/>
                <w:szCs w:val="16"/>
              </w:rPr>
              <w:t>258</w:t>
            </w:r>
          </w:p>
        </w:tc>
        <w:tc>
          <w:tcPr>
            <w:tcW w:w="1260" w:type="dxa"/>
            <w:vAlign w:val="bottom"/>
          </w:tcPr>
          <w:p w14:paraId="6F037366" w14:textId="7942AF75" w:rsidR="00E602F8" w:rsidRPr="007358A8" w:rsidRDefault="00E602F8" w:rsidP="00E602F8">
            <w:pPr>
              <w:pBdr>
                <w:bottom w:val="double" w:sz="4" w:space="1" w:color="auto"/>
              </w:pBdr>
              <w:tabs>
                <w:tab w:val="decimal" w:pos="900"/>
              </w:tabs>
              <w:spacing w:line="280" w:lineRule="exact"/>
              <w:jc w:val="thaiDistribute"/>
              <w:rPr>
                <w:rFonts w:ascii="Arial" w:hAnsi="Arial"/>
                <w:sz w:val="16"/>
                <w:szCs w:val="16"/>
              </w:rPr>
            </w:pPr>
            <w:r w:rsidRPr="001F18A1">
              <w:rPr>
                <w:rFonts w:ascii="Arial" w:hAnsi="Arial"/>
                <w:sz w:val="16"/>
                <w:szCs w:val="16"/>
              </w:rPr>
              <w:t>258</w:t>
            </w:r>
          </w:p>
        </w:tc>
      </w:tr>
      <w:tr w:rsidR="00E602F8" w:rsidRPr="007358A8" w14:paraId="30E74896" w14:textId="77777777" w:rsidTr="001545F9">
        <w:tc>
          <w:tcPr>
            <w:tcW w:w="5475" w:type="dxa"/>
            <w:gridSpan w:val="2"/>
            <w:vAlign w:val="bottom"/>
          </w:tcPr>
          <w:p w14:paraId="251B1BD7" w14:textId="29BE30FC" w:rsidR="00E602F8" w:rsidRPr="007358A8" w:rsidRDefault="00E602F8" w:rsidP="00E602F8">
            <w:pPr>
              <w:tabs>
                <w:tab w:val="decimal" w:pos="702"/>
              </w:tabs>
              <w:spacing w:line="280" w:lineRule="exact"/>
              <w:jc w:val="thaiDistribute"/>
              <w:rPr>
                <w:rFonts w:ascii="Arial" w:hAnsi="Arial"/>
                <w:sz w:val="16"/>
                <w:szCs w:val="16"/>
              </w:rPr>
            </w:pPr>
            <w:r w:rsidRPr="007358A8">
              <w:rPr>
                <w:rFonts w:ascii="Arial" w:hAnsi="Arial"/>
                <w:b/>
                <w:bCs/>
                <w:sz w:val="16"/>
                <w:szCs w:val="16"/>
                <w:u w:val="single"/>
              </w:rPr>
              <w:t>Trade and other payables - related parties</w:t>
            </w:r>
          </w:p>
        </w:tc>
        <w:tc>
          <w:tcPr>
            <w:tcW w:w="1242" w:type="dxa"/>
            <w:vAlign w:val="bottom"/>
          </w:tcPr>
          <w:p w14:paraId="1C07BA95" w14:textId="77777777" w:rsidR="00E602F8" w:rsidRPr="007358A8" w:rsidRDefault="00E602F8" w:rsidP="00E602F8">
            <w:pPr>
              <w:tabs>
                <w:tab w:val="decimal" w:pos="874"/>
              </w:tabs>
              <w:spacing w:line="280" w:lineRule="exact"/>
              <w:jc w:val="thaiDistribute"/>
              <w:rPr>
                <w:rFonts w:ascii="Arial" w:hAnsi="Arial"/>
                <w:sz w:val="16"/>
                <w:szCs w:val="16"/>
              </w:rPr>
            </w:pPr>
          </w:p>
        </w:tc>
        <w:tc>
          <w:tcPr>
            <w:tcW w:w="1080" w:type="dxa"/>
            <w:vAlign w:val="bottom"/>
          </w:tcPr>
          <w:p w14:paraId="6F8DB7CC" w14:textId="77777777" w:rsidR="00E602F8" w:rsidRPr="007358A8" w:rsidRDefault="00E602F8" w:rsidP="00E602F8">
            <w:pPr>
              <w:tabs>
                <w:tab w:val="decimal" w:pos="792"/>
              </w:tabs>
              <w:spacing w:line="280" w:lineRule="exact"/>
              <w:jc w:val="thaiDistribute"/>
              <w:rPr>
                <w:rFonts w:ascii="Arial" w:hAnsi="Arial"/>
                <w:sz w:val="16"/>
                <w:szCs w:val="16"/>
              </w:rPr>
            </w:pPr>
          </w:p>
        </w:tc>
        <w:tc>
          <w:tcPr>
            <w:tcW w:w="1260" w:type="dxa"/>
            <w:vAlign w:val="bottom"/>
          </w:tcPr>
          <w:p w14:paraId="2AD10CDD" w14:textId="77777777" w:rsidR="00E602F8" w:rsidRPr="007358A8" w:rsidRDefault="00E602F8" w:rsidP="00E602F8">
            <w:pPr>
              <w:tabs>
                <w:tab w:val="decimal" w:pos="900"/>
              </w:tabs>
              <w:spacing w:line="280" w:lineRule="exact"/>
              <w:jc w:val="thaiDistribute"/>
              <w:rPr>
                <w:rFonts w:ascii="Arial" w:hAnsi="Arial"/>
                <w:sz w:val="16"/>
                <w:szCs w:val="16"/>
              </w:rPr>
            </w:pPr>
          </w:p>
        </w:tc>
      </w:tr>
      <w:tr w:rsidR="009B627B" w:rsidRPr="007358A8" w14:paraId="4871EDDF" w14:textId="77777777" w:rsidTr="001545F9">
        <w:tc>
          <w:tcPr>
            <w:tcW w:w="4392" w:type="dxa"/>
            <w:vAlign w:val="bottom"/>
          </w:tcPr>
          <w:p w14:paraId="33D87537" w14:textId="77777777" w:rsidR="009B627B" w:rsidRPr="007358A8" w:rsidRDefault="009B627B" w:rsidP="009B627B">
            <w:pPr>
              <w:spacing w:line="280" w:lineRule="exact"/>
              <w:ind w:left="180" w:right="-12" w:hanging="180"/>
              <w:rPr>
                <w:rFonts w:ascii="Arial" w:hAnsi="Arial"/>
                <w:sz w:val="16"/>
                <w:szCs w:val="16"/>
              </w:rPr>
            </w:pPr>
            <w:r w:rsidRPr="007358A8">
              <w:rPr>
                <w:rFonts w:ascii="Arial" w:hAnsi="Arial"/>
                <w:sz w:val="16"/>
                <w:szCs w:val="16"/>
              </w:rPr>
              <w:t xml:space="preserve">Subsidiaries (eliminated from </w:t>
            </w:r>
          </w:p>
          <w:p w14:paraId="121586D7" w14:textId="77777777" w:rsidR="009B627B" w:rsidRPr="007358A8" w:rsidRDefault="009B627B" w:rsidP="009B627B">
            <w:pPr>
              <w:spacing w:line="280" w:lineRule="exact"/>
              <w:ind w:left="180" w:right="-12" w:hanging="180"/>
              <w:rPr>
                <w:rFonts w:ascii="Arial" w:hAnsi="Arial"/>
                <w:sz w:val="16"/>
                <w:szCs w:val="16"/>
              </w:rPr>
            </w:pPr>
            <w:r w:rsidRPr="007358A8">
              <w:rPr>
                <w:rFonts w:ascii="Arial" w:hAnsi="Arial"/>
                <w:sz w:val="16"/>
                <w:szCs w:val="16"/>
              </w:rPr>
              <w:t xml:space="preserve">   the consolidated financial statements)</w:t>
            </w:r>
          </w:p>
        </w:tc>
        <w:tc>
          <w:tcPr>
            <w:tcW w:w="1083" w:type="dxa"/>
            <w:vAlign w:val="bottom"/>
          </w:tcPr>
          <w:p w14:paraId="5EE2A0FF" w14:textId="546E8F71" w:rsidR="009B627B" w:rsidRPr="00A5766E" w:rsidRDefault="009B627B" w:rsidP="009B627B">
            <w:pPr>
              <w:tabs>
                <w:tab w:val="decimal" w:pos="800"/>
              </w:tabs>
              <w:spacing w:line="280" w:lineRule="exact"/>
              <w:jc w:val="thaiDistribute"/>
              <w:rPr>
                <w:rFonts w:ascii="Arial" w:hAnsi="Arial"/>
                <w:sz w:val="16"/>
                <w:szCs w:val="16"/>
              </w:rPr>
            </w:pPr>
            <w:r w:rsidRPr="009B627B">
              <w:rPr>
                <w:rFonts w:ascii="Arial" w:hAnsi="Arial" w:hint="cs"/>
                <w:sz w:val="16"/>
                <w:szCs w:val="16"/>
              </w:rPr>
              <w:t>-</w:t>
            </w:r>
          </w:p>
        </w:tc>
        <w:tc>
          <w:tcPr>
            <w:tcW w:w="1242" w:type="dxa"/>
            <w:vAlign w:val="bottom"/>
          </w:tcPr>
          <w:p w14:paraId="37474E00" w14:textId="7E25B392" w:rsidR="009B627B" w:rsidRPr="00A5766E" w:rsidRDefault="009B627B" w:rsidP="009B627B">
            <w:pPr>
              <w:tabs>
                <w:tab w:val="decimal" w:pos="874"/>
              </w:tabs>
              <w:spacing w:line="280" w:lineRule="exact"/>
              <w:jc w:val="thaiDistribute"/>
              <w:rPr>
                <w:rFonts w:ascii="Arial" w:hAnsi="Arial"/>
                <w:sz w:val="16"/>
                <w:szCs w:val="16"/>
              </w:rPr>
            </w:pPr>
            <w:r w:rsidRPr="009B627B">
              <w:rPr>
                <w:rFonts w:ascii="Arial" w:hAnsi="Arial" w:hint="cs"/>
                <w:sz w:val="16"/>
                <w:szCs w:val="16"/>
              </w:rPr>
              <w:t>-</w:t>
            </w:r>
          </w:p>
        </w:tc>
        <w:tc>
          <w:tcPr>
            <w:tcW w:w="1080" w:type="dxa"/>
            <w:shd w:val="clear" w:color="auto" w:fill="auto"/>
            <w:vAlign w:val="bottom"/>
          </w:tcPr>
          <w:p w14:paraId="4588170A" w14:textId="1291FCB8" w:rsidR="009B627B" w:rsidRPr="00A5766E" w:rsidRDefault="009B627B" w:rsidP="009B627B">
            <w:pPr>
              <w:tabs>
                <w:tab w:val="decimal" w:pos="705"/>
              </w:tabs>
              <w:spacing w:line="280" w:lineRule="exact"/>
              <w:rPr>
                <w:rFonts w:ascii="Arial" w:hAnsi="Arial"/>
                <w:sz w:val="16"/>
                <w:szCs w:val="16"/>
              </w:rPr>
            </w:pPr>
            <w:r w:rsidRPr="009B627B">
              <w:rPr>
                <w:rFonts w:ascii="Arial" w:hAnsi="Arial" w:hint="cs"/>
                <w:sz w:val="16"/>
                <w:szCs w:val="16"/>
              </w:rPr>
              <w:t>58,891</w:t>
            </w:r>
          </w:p>
        </w:tc>
        <w:tc>
          <w:tcPr>
            <w:tcW w:w="1260" w:type="dxa"/>
            <w:vAlign w:val="bottom"/>
          </w:tcPr>
          <w:p w14:paraId="10E8A796" w14:textId="774B3946" w:rsidR="009B627B" w:rsidRPr="007358A8" w:rsidRDefault="009B627B" w:rsidP="009B627B">
            <w:pPr>
              <w:tabs>
                <w:tab w:val="decimal" w:pos="900"/>
              </w:tabs>
              <w:spacing w:line="280" w:lineRule="exact"/>
              <w:jc w:val="thaiDistribute"/>
              <w:rPr>
                <w:rFonts w:ascii="Arial" w:hAnsi="Arial"/>
                <w:sz w:val="16"/>
                <w:szCs w:val="16"/>
              </w:rPr>
            </w:pPr>
            <w:r w:rsidRPr="001F18A1">
              <w:rPr>
                <w:rFonts w:ascii="Arial" w:hAnsi="Arial"/>
                <w:sz w:val="16"/>
                <w:szCs w:val="16"/>
              </w:rPr>
              <w:t>38,148</w:t>
            </w:r>
          </w:p>
        </w:tc>
      </w:tr>
      <w:tr w:rsidR="009B627B" w:rsidRPr="007358A8" w14:paraId="3BB0238F" w14:textId="77777777" w:rsidTr="001545F9">
        <w:tc>
          <w:tcPr>
            <w:tcW w:w="4392" w:type="dxa"/>
            <w:vAlign w:val="bottom"/>
          </w:tcPr>
          <w:p w14:paraId="55BF6FAF" w14:textId="77777777" w:rsidR="009B627B" w:rsidRPr="007358A8" w:rsidRDefault="009B627B" w:rsidP="009B627B">
            <w:pPr>
              <w:spacing w:line="280" w:lineRule="exact"/>
              <w:ind w:left="180" w:right="-12" w:hanging="180"/>
              <w:jc w:val="thaiDistribute"/>
              <w:rPr>
                <w:rFonts w:ascii="Arial" w:hAnsi="Arial"/>
                <w:sz w:val="16"/>
                <w:szCs w:val="16"/>
              </w:rPr>
            </w:pPr>
            <w:r w:rsidRPr="007358A8">
              <w:rPr>
                <w:rFonts w:ascii="Arial" w:hAnsi="Arial"/>
                <w:sz w:val="16"/>
                <w:szCs w:val="16"/>
              </w:rPr>
              <w:t>Associates</w:t>
            </w:r>
          </w:p>
        </w:tc>
        <w:tc>
          <w:tcPr>
            <w:tcW w:w="1083" w:type="dxa"/>
            <w:vAlign w:val="bottom"/>
          </w:tcPr>
          <w:p w14:paraId="2C2C6717" w14:textId="52DD848E" w:rsidR="009B627B" w:rsidRPr="00A5766E" w:rsidRDefault="009B627B" w:rsidP="009B627B">
            <w:pPr>
              <w:tabs>
                <w:tab w:val="decimal" w:pos="800"/>
              </w:tabs>
              <w:spacing w:line="280" w:lineRule="exact"/>
              <w:jc w:val="thaiDistribute"/>
              <w:rPr>
                <w:rFonts w:ascii="Arial" w:hAnsi="Arial"/>
                <w:sz w:val="16"/>
                <w:szCs w:val="16"/>
              </w:rPr>
            </w:pPr>
            <w:r w:rsidRPr="009B627B">
              <w:rPr>
                <w:rFonts w:ascii="Arial" w:hAnsi="Arial" w:hint="cs"/>
                <w:sz w:val="16"/>
                <w:szCs w:val="16"/>
              </w:rPr>
              <w:t>11,525</w:t>
            </w:r>
          </w:p>
        </w:tc>
        <w:tc>
          <w:tcPr>
            <w:tcW w:w="1242" w:type="dxa"/>
            <w:vAlign w:val="bottom"/>
          </w:tcPr>
          <w:p w14:paraId="3E7BA104" w14:textId="1F2598A0" w:rsidR="009B627B" w:rsidRPr="00A5766E" w:rsidRDefault="009B627B" w:rsidP="009B627B">
            <w:pPr>
              <w:tabs>
                <w:tab w:val="decimal" w:pos="874"/>
              </w:tabs>
              <w:spacing w:line="280" w:lineRule="exact"/>
              <w:jc w:val="thaiDistribute"/>
              <w:rPr>
                <w:rFonts w:ascii="Arial" w:hAnsi="Arial"/>
                <w:sz w:val="16"/>
                <w:szCs w:val="16"/>
              </w:rPr>
            </w:pPr>
            <w:r w:rsidRPr="009B627B">
              <w:rPr>
                <w:rFonts w:ascii="Arial" w:hAnsi="Arial" w:hint="cs"/>
                <w:sz w:val="16"/>
                <w:szCs w:val="16"/>
              </w:rPr>
              <w:t>11,362</w:t>
            </w:r>
          </w:p>
        </w:tc>
        <w:tc>
          <w:tcPr>
            <w:tcW w:w="1080" w:type="dxa"/>
            <w:shd w:val="clear" w:color="auto" w:fill="auto"/>
            <w:vAlign w:val="bottom"/>
          </w:tcPr>
          <w:p w14:paraId="27DCF11E" w14:textId="06D2B745" w:rsidR="009B627B" w:rsidRPr="00A5766E" w:rsidRDefault="009B627B" w:rsidP="009B627B">
            <w:pPr>
              <w:tabs>
                <w:tab w:val="decimal" w:pos="705"/>
              </w:tabs>
              <w:spacing w:line="280" w:lineRule="exact"/>
              <w:rPr>
                <w:rFonts w:ascii="Arial" w:hAnsi="Arial"/>
                <w:sz w:val="16"/>
                <w:szCs w:val="16"/>
              </w:rPr>
            </w:pPr>
            <w:r w:rsidRPr="009B627B">
              <w:rPr>
                <w:rFonts w:ascii="Arial" w:hAnsi="Arial" w:hint="cs"/>
                <w:sz w:val="16"/>
                <w:szCs w:val="16"/>
              </w:rPr>
              <w:t>2,933</w:t>
            </w:r>
          </w:p>
        </w:tc>
        <w:tc>
          <w:tcPr>
            <w:tcW w:w="1260" w:type="dxa"/>
            <w:vAlign w:val="bottom"/>
          </w:tcPr>
          <w:p w14:paraId="621ADD7E" w14:textId="26D69FD4" w:rsidR="009B627B" w:rsidRPr="007358A8" w:rsidRDefault="009B627B" w:rsidP="009B627B">
            <w:pPr>
              <w:tabs>
                <w:tab w:val="decimal" w:pos="900"/>
              </w:tabs>
              <w:spacing w:line="280" w:lineRule="exact"/>
              <w:jc w:val="thaiDistribute"/>
              <w:rPr>
                <w:rFonts w:ascii="Arial" w:hAnsi="Arial"/>
                <w:sz w:val="16"/>
                <w:szCs w:val="16"/>
              </w:rPr>
            </w:pPr>
            <w:r w:rsidRPr="001F18A1">
              <w:rPr>
                <w:rFonts w:ascii="Arial" w:hAnsi="Arial"/>
                <w:sz w:val="16"/>
                <w:szCs w:val="16"/>
              </w:rPr>
              <w:t>2,964</w:t>
            </w:r>
          </w:p>
        </w:tc>
      </w:tr>
      <w:tr w:rsidR="009B627B" w:rsidRPr="007358A8" w14:paraId="1C6C6B98" w14:textId="77777777" w:rsidTr="001545F9">
        <w:tc>
          <w:tcPr>
            <w:tcW w:w="4392" w:type="dxa"/>
            <w:vAlign w:val="bottom"/>
          </w:tcPr>
          <w:p w14:paraId="6F50F74B" w14:textId="77777777" w:rsidR="009B627B" w:rsidRPr="007358A8" w:rsidRDefault="009B627B" w:rsidP="009B627B">
            <w:pPr>
              <w:spacing w:line="280" w:lineRule="exact"/>
              <w:ind w:left="180" w:right="-12" w:hanging="180"/>
              <w:jc w:val="thaiDistribute"/>
              <w:rPr>
                <w:rFonts w:ascii="Arial" w:hAnsi="Arial"/>
                <w:sz w:val="16"/>
                <w:szCs w:val="16"/>
              </w:rPr>
            </w:pPr>
            <w:r w:rsidRPr="007358A8">
              <w:rPr>
                <w:rFonts w:ascii="Arial" w:hAnsi="Arial"/>
                <w:sz w:val="16"/>
                <w:szCs w:val="16"/>
              </w:rPr>
              <w:t>Related companies</w:t>
            </w:r>
          </w:p>
        </w:tc>
        <w:tc>
          <w:tcPr>
            <w:tcW w:w="1083" w:type="dxa"/>
            <w:shd w:val="clear" w:color="auto" w:fill="auto"/>
            <w:vAlign w:val="bottom"/>
          </w:tcPr>
          <w:p w14:paraId="102BE9FE" w14:textId="50CE84F8" w:rsidR="009B627B" w:rsidRPr="00A5766E" w:rsidRDefault="009B627B" w:rsidP="009B627B">
            <w:pPr>
              <w:pBdr>
                <w:bottom w:val="single" w:sz="4" w:space="1" w:color="auto"/>
              </w:pBdr>
              <w:tabs>
                <w:tab w:val="decimal" w:pos="800"/>
              </w:tabs>
              <w:spacing w:line="280" w:lineRule="exact"/>
              <w:jc w:val="thaiDistribute"/>
              <w:rPr>
                <w:rFonts w:ascii="Arial" w:hAnsi="Arial"/>
                <w:sz w:val="16"/>
                <w:szCs w:val="16"/>
              </w:rPr>
            </w:pPr>
            <w:r w:rsidRPr="009B627B">
              <w:rPr>
                <w:rFonts w:ascii="Arial" w:hAnsi="Arial" w:hint="cs"/>
                <w:sz w:val="16"/>
                <w:szCs w:val="16"/>
              </w:rPr>
              <w:t>15,852</w:t>
            </w:r>
          </w:p>
        </w:tc>
        <w:tc>
          <w:tcPr>
            <w:tcW w:w="1242" w:type="dxa"/>
            <w:vAlign w:val="bottom"/>
          </w:tcPr>
          <w:p w14:paraId="7FBC5E8E" w14:textId="51ABD7DD" w:rsidR="009B627B" w:rsidRPr="00A5766E" w:rsidRDefault="009B627B" w:rsidP="009B627B">
            <w:pPr>
              <w:pBdr>
                <w:bottom w:val="single" w:sz="4" w:space="1" w:color="auto"/>
              </w:pBdr>
              <w:tabs>
                <w:tab w:val="decimal" w:pos="874"/>
              </w:tabs>
              <w:spacing w:line="280" w:lineRule="exact"/>
              <w:jc w:val="thaiDistribute"/>
              <w:rPr>
                <w:rFonts w:ascii="Arial" w:hAnsi="Arial"/>
                <w:sz w:val="16"/>
                <w:szCs w:val="16"/>
              </w:rPr>
            </w:pPr>
            <w:r w:rsidRPr="009B627B">
              <w:rPr>
                <w:rFonts w:ascii="Arial" w:hAnsi="Arial" w:hint="cs"/>
                <w:sz w:val="16"/>
                <w:szCs w:val="16"/>
              </w:rPr>
              <w:t>17,985</w:t>
            </w:r>
          </w:p>
        </w:tc>
        <w:tc>
          <w:tcPr>
            <w:tcW w:w="1080" w:type="dxa"/>
            <w:shd w:val="clear" w:color="auto" w:fill="auto"/>
            <w:vAlign w:val="bottom"/>
          </w:tcPr>
          <w:p w14:paraId="78847102" w14:textId="32ABF646" w:rsidR="009B627B" w:rsidRPr="00A5766E" w:rsidRDefault="009B627B" w:rsidP="009B627B">
            <w:pPr>
              <w:pBdr>
                <w:bottom w:val="single" w:sz="4" w:space="1" w:color="auto"/>
              </w:pBdr>
              <w:tabs>
                <w:tab w:val="decimal" w:pos="705"/>
              </w:tabs>
              <w:spacing w:line="280" w:lineRule="exact"/>
              <w:ind w:left="-18"/>
              <w:rPr>
                <w:rFonts w:ascii="Arial" w:hAnsi="Arial"/>
                <w:sz w:val="16"/>
                <w:szCs w:val="16"/>
              </w:rPr>
            </w:pPr>
            <w:r w:rsidRPr="009B627B">
              <w:rPr>
                <w:rFonts w:ascii="Arial" w:hAnsi="Arial" w:hint="cs"/>
                <w:sz w:val="16"/>
                <w:szCs w:val="16"/>
              </w:rPr>
              <w:t>14,695</w:t>
            </w:r>
          </w:p>
        </w:tc>
        <w:tc>
          <w:tcPr>
            <w:tcW w:w="1260" w:type="dxa"/>
            <w:vAlign w:val="bottom"/>
          </w:tcPr>
          <w:p w14:paraId="0BF04AA6" w14:textId="298F64D5" w:rsidR="009B627B" w:rsidRPr="007358A8" w:rsidRDefault="009B627B" w:rsidP="009B627B">
            <w:pPr>
              <w:pBdr>
                <w:bottom w:val="single" w:sz="4" w:space="1" w:color="auto"/>
              </w:pBdr>
              <w:tabs>
                <w:tab w:val="decimal" w:pos="900"/>
              </w:tabs>
              <w:spacing w:line="280" w:lineRule="exact"/>
              <w:jc w:val="thaiDistribute"/>
              <w:rPr>
                <w:rFonts w:ascii="Arial" w:hAnsi="Arial"/>
                <w:sz w:val="16"/>
                <w:szCs w:val="16"/>
              </w:rPr>
            </w:pPr>
            <w:r w:rsidRPr="001F18A1">
              <w:rPr>
                <w:rFonts w:ascii="Arial" w:hAnsi="Arial"/>
                <w:sz w:val="16"/>
                <w:szCs w:val="16"/>
              </w:rPr>
              <w:t>15,018</w:t>
            </w:r>
          </w:p>
        </w:tc>
      </w:tr>
      <w:tr w:rsidR="009B627B" w:rsidRPr="007358A8" w14:paraId="3FFEF3C5" w14:textId="77777777" w:rsidTr="001545F9">
        <w:tc>
          <w:tcPr>
            <w:tcW w:w="4392" w:type="dxa"/>
            <w:vAlign w:val="bottom"/>
          </w:tcPr>
          <w:p w14:paraId="06685CEC" w14:textId="77777777" w:rsidR="009B627B" w:rsidRPr="007358A8" w:rsidRDefault="009B627B" w:rsidP="009B627B">
            <w:pPr>
              <w:spacing w:line="280" w:lineRule="exact"/>
              <w:ind w:left="180" w:right="-12" w:hanging="180"/>
              <w:rPr>
                <w:rFonts w:ascii="Arial" w:hAnsi="Arial"/>
                <w:sz w:val="16"/>
                <w:szCs w:val="16"/>
              </w:rPr>
            </w:pPr>
            <w:r w:rsidRPr="007358A8">
              <w:rPr>
                <w:rFonts w:ascii="Arial" w:hAnsi="Arial"/>
                <w:sz w:val="16"/>
                <w:szCs w:val="16"/>
              </w:rPr>
              <w:t>Total trade and other payables - related parties</w:t>
            </w:r>
          </w:p>
        </w:tc>
        <w:tc>
          <w:tcPr>
            <w:tcW w:w="1083" w:type="dxa"/>
            <w:vAlign w:val="bottom"/>
          </w:tcPr>
          <w:p w14:paraId="6CC16DC6" w14:textId="30A80F0B" w:rsidR="009B627B" w:rsidRPr="00A5766E" w:rsidRDefault="009B627B" w:rsidP="009B627B">
            <w:pPr>
              <w:pBdr>
                <w:bottom w:val="double" w:sz="4" w:space="1" w:color="auto"/>
              </w:pBdr>
              <w:tabs>
                <w:tab w:val="decimal" w:pos="800"/>
              </w:tabs>
              <w:spacing w:line="280" w:lineRule="exact"/>
              <w:jc w:val="thaiDistribute"/>
              <w:rPr>
                <w:rFonts w:ascii="Arial" w:hAnsi="Arial"/>
                <w:sz w:val="16"/>
                <w:szCs w:val="16"/>
              </w:rPr>
            </w:pPr>
            <w:r w:rsidRPr="009B627B">
              <w:rPr>
                <w:rFonts w:ascii="Arial" w:hAnsi="Arial" w:hint="cs"/>
                <w:sz w:val="16"/>
                <w:szCs w:val="16"/>
              </w:rPr>
              <w:t>27,377</w:t>
            </w:r>
          </w:p>
        </w:tc>
        <w:tc>
          <w:tcPr>
            <w:tcW w:w="1242" w:type="dxa"/>
            <w:vAlign w:val="bottom"/>
          </w:tcPr>
          <w:p w14:paraId="539D2CEE" w14:textId="0AD3D5A3" w:rsidR="009B627B" w:rsidRPr="00A5766E" w:rsidRDefault="009B627B" w:rsidP="009B627B">
            <w:pPr>
              <w:pBdr>
                <w:bottom w:val="double" w:sz="4" w:space="1" w:color="auto"/>
              </w:pBdr>
              <w:tabs>
                <w:tab w:val="decimal" w:pos="874"/>
              </w:tabs>
              <w:spacing w:line="280" w:lineRule="exact"/>
              <w:jc w:val="thaiDistribute"/>
              <w:rPr>
                <w:rFonts w:ascii="Arial" w:hAnsi="Arial"/>
                <w:sz w:val="16"/>
                <w:szCs w:val="16"/>
              </w:rPr>
            </w:pPr>
            <w:r w:rsidRPr="009B627B">
              <w:rPr>
                <w:rFonts w:ascii="Arial" w:hAnsi="Arial" w:hint="cs"/>
                <w:sz w:val="16"/>
                <w:szCs w:val="16"/>
              </w:rPr>
              <w:t>29,347</w:t>
            </w:r>
          </w:p>
        </w:tc>
        <w:tc>
          <w:tcPr>
            <w:tcW w:w="1080" w:type="dxa"/>
            <w:shd w:val="clear" w:color="auto" w:fill="auto"/>
            <w:vAlign w:val="bottom"/>
          </w:tcPr>
          <w:p w14:paraId="4FD184CC" w14:textId="4C3EBAB8" w:rsidR="009B627B" w:rsidRPr="00A5766E" w:rsidRDefault="009B627B" w:rsidP="009B627B">
            <w:pPr>
              <w:pBdr>
                <w:bottom w:val="double" w:sz="4" w:space="1" w:color="auto"/>
              </w:pBdr>
              <w:tabs>
                <w:tab w:val="decimal" w:pos="705"/>
              </w:tabs>
              <w:spacing w:line="280" w:lineRule="exact"/>
              <w:rPr>
                <w:rFonts w:ascii="Arial" w:hAnsi="Arial"/>
                <w:sz w:val="16"/>
                <w:szCs w:val="16"/>
              </w:rPr>
            </w:pPr>
            <w:r w:rsidRPr="009B627B">
              <w:rPr>
                <w:rFonts w:ascii="Arial" w:hAnsi="Arial" w:hint="cs"/>
                <w:sz w:val="16"/>
                <w:szCs w:val="16"/>
              </w:rPr>
              <w:t>76,519</w:t>
            </w:r>
          </w:p>
        </w:tc>
        <w:tc>
          <w:tcPr>
            <w:tcW w:w="1260" w:type="dxa"/>
            <w:vAlign w:val="bottom"/>
          </w:tcPr>
          <w:p w14:paraId="33E053E3" w14:textId="367C937F" w:rsidR="009B627B" w:rsidRPr="007358A8" w:rsidRDefault="009B627B" w:rsidP="009B627B">
            <w:pPr>
              <w:pBdr>
                <w:bottom w:val="double" w:sz="4" w:space="1" w:color="auto"/>
              </w:pBdr>
              <w:tabs>
                <w:tab w:val="decimal" w:pos="900"/>
              </w:tabs>
              <w:spacing w:line="280" w:lineRule="exact"/>
              <w:jc w:val="thaiDistribute"/>
              <w:rPr>
                <w:rFonts w:ascii="Arial" w:hAnsi="Arial"/>
                <w:sz w:val="16"/>
                <w:szCs w:val="16"/>
              </w:rPr>
            </w:pPr>
            <w:r w:rsidRPr="001F18A1">
              <w:rPr>
                <w:rFonts w:ascii="Arial" w:hAnsi="Arial"/>
                <w:sz w:val="16"/>
                <w:szCs w:val="16"/>
              </w:rPr>
              <w:t>56,130</w:t>
            </w:r>
          </w:p>
        </w:tc>
      </w:tr>
      <w:tr w:rsidR="001545F9" w:rsidRPr="007358A8" w14:paraId="662C2314" w14:textId="77777777" w:rsidTr="00BF056D">
        <w:tc>
          <w:tcPr>
            <w:tcW w:w="9057" w:type="dxa"/>
            <w:gridSpan w:val="5"/>
            <w:vAlign w:val="bottom"/>
          </w:tcPr>
          <w:p w14:paraId="59F9FB57" w14:textId="77777777" w:rsidR="001545F9" w:rsidRPr="007358A8" w:rsidRDefault="001545F9" w:rsidP="00BF056D">
            <w:pPr>
              <w:tabs>
                <w:tab w:val="left" w:pos="900"/>
                <w:tab w:val="left" w:pos="1440"/>
              </w:tabs>
              <w:spacing w:line="280" w:lineRule="exact"/>
              <w:ind w:left="360" w:hanging="360"/>
              <w:jc w:val="right"/>
              <w:rPr>
                <w:rFonts w:ascii="Arial" w:hAnsi="Arial"/>
                <w:sz w:val="16"/>
                <w:szCs w:val="16"/>
                <w:cs/>
              </w:rPr>
            </w:pPr>
            <w:r w:rsidRPr="007358A8">
              <w:rPr>
                <w:rFonts w:ascii="Arial" w:hAnsi="Arial"/>
                <w:sz w:val="16"/>
                <w:szCs w:val="16"/>
              </w:rPr>
              <w:lastRenderedPageBreak/>
              <w:t>(Unit: Thousand Baht)</w:t>
            </w:r>
          </w:p>
        </w:tc>
      </w:tr>
      <w:tr w:rsidR="001545F9" w:rsidRPr="007358A8" w14:paraId="1E5617AC" w14:textId="77777777" w:rsidTr="00BF056D">
        <w:tc>
          <w:tcPr>
            <w:tcW w:w="4392" w:type="dxa"/>
            <w:vAlign w:val="bottom"/>
          </w:tcPr>
          <w:p w14:paraId="464A9460" w14:textId="77777777" w:rsidR="001545F9" w:rsidRPr="007358A8" w:rsidRDefault="001545F9" w:rsidP="00BF056D">
            <w:pPr>
              <w:spacing w:line="280" w:lineRule="exact"/>
              <w:jc w:val="center"/>
              <w:rPr>
                <w:rFonts w:ascii="Arial" w:hAnsi="Arial"/>
                <w:sz w:val="16"/>
                <w:szCs w:val="16"/>
              </w:rPr>
            </w:pPr>
          </w:p>
        </w:tc>
        <w:tc>
          <w:tcPr>
            <w:tcW w:w="2325" w:type="dxa"/>
            <w:gridSpan w:val="2"/>
            <w:vAlign w:val="bottom"/>
          </w:tcPr>
          <w:p w14:paraId="362B061C" w14:textId="77777777" w:rsidR="001545F9" w:rsidRPr="007358A8" w:rsidRDefault="001545F9" w:rsidP="00BF056D">
            <w:pPr>
              <w:pBdr>
                <w:bottom w:val="single" w:sz="6" w:space="1" w:color="auto"/>
              </w:pBdr>
              <w:spacing w:line="280" w:lineRule="exact"/>
              <w:jc w:val="center"/>
              <w:rPr>
                <w:rFonts w:ascii="Arial" w:hAnsi="Arial"/>
                <w:sz w:val="16"/>
                <w:szCs w:val="16"/>
              </w:rPr>
            </w:pPr>
            <w:r w:rsidRPr="007358A8">
              <w:rPr>
                <w:rFonts w:ascii="Arial" w:hAnsi="Arial"/>
                <w:sz w:val="16"/>
                <w:szCs w:val="16"/>
              </w:rPr>
              <w:t>Consolidated</w:t>
            </w:r>
          </w:p>
          <w:p w14:paraId="2B9634D8" w14:textId="77777777" w:rsidR="001545F9" w:rsidRPr="007358A8" w:rsidRDefault="001545F9" w:rsidP="00BF056D">
            <w:pPr>
              <w:pBdr>
                <w:bottom w:val="single" w:sz="6" w:space="1" w:color="auto"/>
              </w:pBdr>
              <w:spacing w:line="280" w:lineRule="exact"/>
              <w:jc w:val="center"/>
              <w:rPr>
                <w:rFonts w:ascii="Arial" w:hAnsi="Arial"/>
                <w:sz w:val="16"/>
                <w:szCs w:val="16"/>
              </w:rPr>
            </w:pPr>
            <w:r w:rsidRPr="007358A8">
              <w:rPr>
                <w:rFonts w:ascii="Arial" w:hAnsi="Arial"/>
                <w:sz w:val="16"/>
                <w:szCs w:val="16"/>
              </w:rPr>
              <w:t>financial statements</w:t>
            </w:r>
          </w:p>
        </w:tc>
        <w:tc>
          <w:tcPr>
            <w:tcW w:w="2340" w:type="dxa"/>
            <w:gridSpan w:val="2"/>
            <w:vAlign w:val="bottom"/>
          </w:tcPr>
          <w:p w14:paraId="3C75FFB0" w14:textId="77777777" w:rsidR="001545F9" w:rsidRPr="007358A8" w:rsidRDefault="001545F9" w:rsidP="00BF056D">
            <w:pPr>
              <w:pBdr>
                <w:bottom w:val="single" w:sz="4" w:space="1" w:color="auto"/>
              </w:pBdr>
              <w:spacing w:line="280" w:lineRule="exact"/>
              <w:jc w:val="center"/>
              <w:rPr>
                <w:rFonts w:ascii="Arial" w:hAnsi="Arial"/>
                <w:sz w:val="16"/>
                <w:szCs w:val="16"/>
              </w:rPr>
            </w:pPr>
            <w:r w:rsidRPr="007358A8">
              <w:rPr>
                <w:rFonts w:ascii="Arial" w:hAnsi="Arial"/>
                <w:sz w:val="16"/>
                <w:szCs w:val="16"/>
              </w:rPr>
              <w:t>Separate</w:t>
            </w:r>
          </w:p>
          <w:p w14:paraId="15DEC5C7" w14:textId="77777777" w:rsidR="001545F9" w:rsidRPr="007358A8" w:rsidRDefault="001545F9" w:rsidP="00BF056D">
            <w:pPr>
              <w:pBdr>
                <w:bottom w:val="single" w:sz="4" w:space="1" w:color="auto"/>
              </w:pBdr>
              <w:spacing w:line="280" w:lineRule="exact"/>
              <w:jc w:val="center"/>
              <w:rPr>
                <w:rFonts w:ascii="Arial" w:hAnsi="Arial"/>
                <w:sz w:val="16"/>
                <w:szCs w:val="16"/>
              </w:rPr>
            </w:pPr>
            <w:r w:rsidRPr="007358A8">
              <w:rPr>
                <w:rFonts w:ascii="Arial" w:hAnsi="Arial"/>
                <w:sz w:val="16"/>
                <w:szCs w:val="16"/>
              </w:rPr>
              <w:t>financial statements</w:t>
            </w:r>
          </w:p>
        </w:tc>
      </w:tr>
      <w:tr w:rsidR="001545F9" w:rsidRPr="007358A8" w14:paraId="2A0D5357" w14:textId="77777777" w:rsidTr="00BF056D">
        <w:tc>
          <w:tcPr>
            <w:tcW w:w="4392" w:type="dxa"/>
            <w:vAlign w:val="bottom"/>
          </w:tcPr>
          <w:p w14:paraId="67D6D3AF" w14:textId="77777777" w:rsidR="001545F9" w:rsidRPr="007358A8" w:rsidRDefault="001545F9" w:rsidP="00BF056D">
            <w:pPr>
              <w:spacing w:line="280" w:lineRule="exact"/>
              <w:jc w:val="thaiDistribute"/>
              <w:rPr>
                <w:rFonts w:ascii="Arial" w:hAnsi="Arial"/>
                <w:sz w:val="16"/>
                <w:szCs w:val="16"/>
              </w:rPr>
            </w:pPr>
          </w:p>
        </w:tc>
        <w:tc>
          <w:tcPr>
            <w:tcW w:w="1083" w:type="dxa"/>
            <w:vAlign w:val="bottom"/>
          </w:tcPr>
          <w:p w14:paraId="3783D53D" w14:textId="77777777" w:rsidR="001545F9" w:rsidRPr="007358A8" w:rsidRDefault="001545F9" w:rsidP="00BF056D">
            <w:pPr>
              <w:pBdr>
                <w:bottom w:val="single" w:sz="4" w:space="1" w:color="auto"/>
              </w:pBdr>
              <w:spacing w:line="280" w:lineRule="exact"/>
              <w:jc w:val="center"/>
              <w:rPr>
                <w:rFonts w:ascii="Arial" w:hAnsi="Arial"/>
                <w:sz w:val="16"/>
                <w:szCs w:val="16"/>
              </w:rPr>
            </w:pPr>
            <w:r w:rsidRPr="00212FF1">
              <w:rPr>
                <w:rFonts w:ascii="Arial" w:hAnsi="Arial"/>
                <w:sz w:val="16"/>
                <w:szCs w:val="16"/>
              </w:rPr>
              <w:t xml:space="preserve">30 June </w:t>
            </w:r>
            <w:r>
              <w:rPr>
                <w:rFonts w:ascii="Arial" w:hAnsi="Arial"/>
                <w:sz w:val="16"/>
                <w:szCs w:val="16"/>
              </w:rPr>
              <w:t>2022</w:t>
            </w:r>
          </w:p>
        </w:tc>
        <w:tc>
          <w:tcPr>
            <w:tcW w:w="1242" w:type="dxa"/>
            <w:vAlign w:val="bottom"/>
          </w:tcPr>
          <w:p w14:paraId="579857E1" w14:textId="77777777" w:rsidR="001545F9" w:rsidRPr="007358A8" w:rsidRDefault="001545F9" w:rsidP="00BF056D">
            <w:pPr>
              <w:pBdr>
                <w:bottom w:val="single" w:sz="4" w:space="1" w:color="auto"/>
              </w:pBdr>
              <w:spacing w:line="280" w:lineRule="exact"/>
              <w:jc w:val="center"/>
              <w:rPr>
                <w:rFonts w:ascii="Arial" w:hAnsi="Arial"/>
                <w:sz w:val="16"/>
                <w:szCs w:val="16"/>
              </w:rPr>
            </w:pPr>
            <w:r>
              <w:rPr>
                <w:rFonts w:ascii="Arial" w:hAnsi="Arial"/>
                <w:sz w:val="16"/>
                <w:szCs w:val="16"/>
              </w:rPr>
              <w:t>31 December 2021</w:t>
            </w:r>
          </w:p>
        </w:tc>
        <w:tc>
          <w:tcPr>
            <w:tcW w:w="1080" w:type="dxa"/>
            <w:vAlign w:val="bottom"/>
          </w:tcPr>
          <w:p w14:paraId="0A7040F6" w14:textId="77777777" w:rsidR="001545F9" w:rsidRPr="007358A8" w:rsidRDefault="001545F9" w:rsidP="00BF056D">
            <w:pPr>
              <w:pBdr>
                <w:bottom w:val="single" w:sz="4" w:space="1" w:color="auto"/>
              </w:pBdr>
              <w:spacing w:line="280" w:lineRule="exact"/>
              <w:jc w:val="center"/>
              <w:rPr>
                <w:rFonts w:ascii="Arial" w:hAnsi="Arial"/>
                <w:sz w:val="16"/>
                <w:szCs w:val="16"/>
              </w:rPr>
            </w:pPr>
            <w:r w:rsidRPr="00212FF1">
              <w:rPr>
                <w:rFonts w:ascii="Arial" w:hAnsi="Arial"/>
                <w:sz w:val="16"/>
                <w:szCs w:val="16"/>
              </w:rPr>
              <w:t xml:space="preserve">30 June </w:t>
            </w:r>
            <w:r>
              <w:rPr>
                <w:rFonts w:ascii="Arial" w:hAnsi="Arial"/>
                <w:sz w:val="16"/>
                <w:szCs w:val="16"/>
              </w:rPr>
              <w:t>2022</w:t>
            </w:r>
          </w:p>
        </w:tc>
        <w:tc>
          <w:tcPr>
            <w:tcW w:w="1260" w:type="dxa"/>
            <w:vAlign w:val="bottom"/>
          </w:tcPr>
          <w:p w14:paraId="0F78D844" w14:textId="77777777" w:rsidR="001545F9" w:rsidRPr="007358A8" w:rsidRDefault="001545F9" w:rsidP="00BF056D">
            <w:pPr>
              <w:pBdr>
                <w:bottom w:val="single" w:sz="4" w:space="1" w:color="auto"/>
              </w:pBdr>
              <w:spacing w:line="280" w:lineRule="exact"/>
              <w:jc w:val="center"/>
              <w:rPr>
                <w:rFonts w:ascii="Arial" w:hAnsi="Arial"/>
                <w:sz w:val="16"/>
                <w:szCs w:val="16"/>
              </w:rPr>
            </w:pPr>
            <w:r>
              <w:rPr>
                <w:rFonts w:ascii="Arial" w:hAnsi="Arial"/>
                <w:sz w:val="16"/>
                <w:szCs w:val="16"/>
              </w:rPr>
              <w:t>31 December 2021</w:t>
            </w:r>
          </w:p>
        </w:tc>
      </w:tr>
      <w:tr w:rsidR="001545F9" w:rsidRPr="007358A8" w14:paraId="725BD682" w14:textId="77777777" w:rsidTr="00BF056D">
        <w:tc>
          <w:tcPr>
            <w:tcW w:w="4392" w:type="dxa"/>
            <w:vAlign w:val="bottom"/>
          </w:tcPr>
          <w:p w14:paraId="5C42F1A4" w14:textId="77777777" w:rsidR="001545F9" w:rsidRPr="007358A8" w:rsidRDefault="001545F9" w:rsidP="00BF056D">
            <w:pPr>
              <w:spacing w:line="280" w:lineRule="exact"/>
              <w:ind w:left="180" w:right="-12" w:hanging="180"/>
              <w:rPr>
                <w:rFonts w:ascii="Arial" w:hAnsi="Arial"/>
                <w:sz w:val="16"/>
                <w:szCs w:val="16"/>
              </w:rPr>
            </w:pPr>
          </w:p>
        </w:tc>
        <w:tc>
          <w:tcPr>
            <w:tcW w:w="1083" w:type="dxa"/>
          </w:tcPr>
          <w:p w14:paraId="0F3D13E5" w14:textId="77777777" w:rsidR="001545F9" w:rsidRDefault="001545F9" w:rsidP="00BF056D">
            <w:pPr>
              <w:tabs>
                <w:tab w:val="decimal" w:pos="710"/>
              </w:tabs>
              <w:spacing w:line="280" w:lineRule="exact"/>
              <w:jc w:val="center"/>
              <w:rPr>
                <w:rFonts w:ascii="Arial" w:hAnsi="Arial"/>
                <w:sz w:val="16"/>
                <w:szCs w:val="16"/>
              </w:rPr>
            </w:pPr>
          </w:p>
        </w:tc>
        <w:tc>
          <w:tcPr>
            <w:tcW w:w="1242" w:type="dxa"/>
            <w:vAlign w:val="bottom"/>
          </w:tcPr>
          <w:p w14:paraId="35310093" w14:textId="77777777" w:rsidR="001545F9" w:rsidRPr="001F18A1" w:rsidRDefault="001545F9" w:rsidP="00BF056D">
            <w:pPr>
              <w:spacing w:line="280" w:lineRule="exact"/>
              <w:jc w:val="center"/>
              <w:rPr>
                <w:rFonts w:ascii="Arial" w:hAnsi="Arial"/>
                <w:sz w:val="16"/>
                <w:szCs w:val="16"/>
              </w:rPr>
            </w:pPr>
            <w:r>
              <w:rPr>
                <w:rFonts w:ascii="Arial" w:hAnsi="Arial"/>
                <w:sz w:val="16"/>
                <w:szCs w:val="16"/>
              </w:rPr>
              <w:t>(Audited)</w:t>
            </w:r>
          </w:p>
        </w:tc>
        <w:tc>
          <w:tcPr>
            <w:tcW w:w="1080" w:type="dxa"/>
            <w:shd w:val="clear" w:color="auto" w:fill="auto"/>
          </w:tcPr>
          <w:p w14:paraId="33EFCCB6" w14:textId="77777777" w:rsidR="001545F9" w:rsidRDefault="001545F9" w:rsidP="00BF056D">
            <w:pPr>
              <w:tabs>
                <w:tab w:val="decimal" w:pos="707"/>
              </w:tabs>
              <w:spacing w:line="280" w:lineRule="exact"/>
              <w:jc w:val="center"/>
              <w:rPr>
                <w:rFonts w:ascii="Arial" w:hAnsi="Arial"/>
                <w:sz w:val="16"/>
                <w:szCs w:val="16"/>
              </w:rPr>
            </w:pPr>
          </w:p>
        </w:tc>
        <w:tc>
          <w:tcPr>
            <w:tcW w:w="1260" w:type="dxa"/>
            <w:vAlign w:val="bottom"/>
          </w:tcPr>
          <w:p w14:paraId="118D3CA2" w14:textId="77777777" w:rsidR="001545F9" w:rsidRPr="001F18A1" w:rsidRDefault="001545F9" w:rsidP="00BF056D">
            <w:pPr>
              <w:spacing w:line="280" w:lineRule="exact"/>
              <w:jc w:val="center"/>
              <w:rPr>
                <w:rFonts w:ascii="Arial" w:hAnsi="Arial"/>
                <w:sz w:val="16"/>
                <w:szCs w:val="16"/>
              </w:rPr>
            </w:pPr>
            <w:r>
              <w:rPr>
                <w:rFonts w:ascii="Arial" w:hAnsi="Arial"/>
                <w:sz w:val="16"/>
                <w:szCs w:val="16"/>
              </w:rPr>
              <w:t>(Audited)</w:t>
            </w:r>
          </w:p>
        </w:tc>
      </w:tr>
      <w:tr w:rsidR="00E602F8" w:rsidRPr="00D64FAA" w14:paraId="0C652909" w14:textId="77777777" w:rsidTr="001545F9">
        <w:tc>
          <w:tcPr>
            <w:tcW w:w="6717" w:type="dxa"/>
            <w:gridSpan w:val="3"/>
            <w:vAlign w:val="bottom"/>
          </w:tcPr>
          <w:p w14:paraId="32DAB145" w14:textId="062C84F9" w:rsidR="00E602F8" w:rsidRPr="00D64FAA" w:rsidRDefault="00E602F8" w:rsidP="00E602F8">
            <w:pPr>
              <w:tabs>
                <w:tab w:val="decimal" w:pos="792"/>
              </w:tabs>
              <w:spacing w:line="280" w:lineRule="exact"/>
              <w:jc w:val="thaiDistribute"/>
              <w:rPr>
                <w:rFonts w:ascii="Arial" w:hAnsi="Arial"/>
                <w:b/>
                <w:bCs/>
                <w:sz w:val="16"/>
                <w:szCs w:val="16"/>
              </w:rPr>
            </w:pPr>
            <w:r w:rsidRPr="00D64FAA">
              <w:rPr>
                <w:rFonts w:ascii="Arial" w:hAnsi="Arial"/>
                <w:b/>
                <w:bCs/>
                <w:sz w:val="16"/>
                <w:szCs w:val="16"/>
                <w:u w:val="single"/>
              </w:rPr>
              <w:t>Deposits - related parties</w:t>
            </w:r>
            <w:r w:rsidRPr="00D64FAA">
              <w:rPr>
                <w:rFonts w:ascii="Arial" w:hAnsi="Arial"/>
                <w:b/>
                <w:bCs/>
                <w:sz w:val="16"/>
                <w:szCs w:val="16"/>
              </w:rPr>
              <w:t xml:space="preserve"> (presented as other current liabilities)</w:t>
            </w:r>
          </w:p>
        </w:tc>
        <w:tc>
          <w:tcPr>
            <w:tcW w:w="1080" w:type="dxa"/>
            <w:vAlign w:val="bottom"/>
          </w:tcPr>
          <w:p w14:paraId="0ACF82B4" w14:textId="77777777" w:rsidR="00E602F8" w:rsidRPr="00D64FAA" w:rsidRDefault="00E602F8" w:rsidP="00E602F8">
            <w:pPr>
              <w:tabs>
                <w:tab w:val="decimal" w:pos="795"/>
              </w:tabs>
              <w:spacing w:line="280" w:lineRule="exact"/>
              <w:jc w:val="thaiDistribute"/>
              <w:rPr>
                <w:rFonts w:ascii="Arial" w:hAnsi="Arial"/>
                <w:sz w:val="16"/>
                <w:szCs w:val="16"/>
              </w:rPr>
            </w:pPr>
          </w:p>
        </w:tc>
        <w:tc>
          <w:tcPr>
            <w:tcW w:w="1260" w:type="dxa"/>
            <w:vAlign w:val="bottom"/>
          </w:tcPr>
          <w:p w14:paraId="55D5F6AD" w14:textId="77777777" w:rsidR="00E602F8" w:rsidRPr="00D64FAA" w:rsidRDefault="00E602F8" w:rsidP="00E602F8">
            <w:pPr>
              <w:tabs>
                <w:tab w:val="decimal" w:pos="900"/>
              </w:tabs>
              <w:spacing w:line="280" w:lineRule="exact"/>
              <w:jc w:val="thaiDistribute"/>
              <w:rPr>
                <w:rFonts w:ascii="Arial" w:hAnsi="Arial"/>
                <w:sz w:val="16"/>
                <w:szCs w:val="16"/>
              </w:rPr>
            </w:pPr>
          </w:p>
        </w:tc>
      </w:tr>
      <w:tr w:rsidR="009B627B" w:rsidRPr="00A5766E" w14:paraId="1E1BAD63" w14:textId="77777777" w:rsidTr="001545F9">
        <w:tc>
          <w:tcPr>
            <w:tcW w:w="4392" w:type="dxa"/>
            <w:vAlign w:val="bottom"/>
          </w:tcPr>
          <w:p w14:paraId="1FE3FE1C" w14:textId="77777777" w:rsidR="009B627B" w:rsidRPr="00D64FAA" w:rsidRDefault="009B627B" w:rsidP="009B627B">
            <w:pPr>
              <w:spacing w:line="280" w:lineRule="exact"/>
              <w:ind w:left="180" w:right="-12" w:hanging="180"/>
              <w:rPr>
                <w:rFonts w:ascii="Arial" w:hAnsi="Arial"/>
                <w:sz w:val="16"/>
                <w:szCs w:val="16"/>
              </w:rPr>
            </w:pPr>
            <w:r w:rsidRPr="00D64FAA">
              <w:rPr>
                <w:rFonts w:ascii="Arial" w:hAnsi="Arial"/>
                <w:sz w:val="16"/>
                <w:szCs w:val="16"/>
              </w:rPr>
              <w:t>Subsidiaries (eliminated from</w:t>
            </w:r>
          </w:p>
          <w:p w14:paraId="089848B9" w14:textId="77777777" w:rsidR="009B627B" w:rsidRPr="00D64FAA" w:rsidRDefault="009B627B" w:rsidP="009B627B">
            <w:pPr>
              <w:spacing w:line="280" w:lineRule="exact"/>
              <w:ind w:right="-12"/>
              <w:rPr>
                <w:rFonts w:ascii="Arial" w:hAnsi="Arial"/>
                <w:sz w:val="16"/>
                <w:szCs w:val="16"/>
              </w:rPr>
            </w:pPr>
            <w:r w:rsidRPr="00D64FAA">
              <w:rPr>
                <w:rFonts w:ascii="Arial" w:hAnsi="Arial"/>
                <w:sz w:val="16"/>
                <w:szCs w:val="16"/>
              </w:rPr>
              <w:t xml:space="preserve">   the consolidated financial statements)</w:t>
            </w:r>
          </w:p>
        </w:tc>
        <w:tc>
          <w:tcPr>
            <w:tcW w:w="1083" w:type="dxa"/>
            <w:shd w:val="clear" w:color="auto" w:fill="auto"/>
            <w:vAlign w:val="bottom"/>
          </w:tcPr>
          <w:p w14:paraId="552A9ECC" w14:textId="0CC401C7" w:rsidR="009B627B" w:rsidRPr="00A5766E" w:rsidRDefault="009B627B" w:rsidP="009B627B">
            <w:pPr>
              <w:tabs>
                <w:tab w:val="decimal" w:pos="800"/>
              </w:tabs>
              <w:spacing w:line="280" w:lineRule="exact"/>
              <w:jc w:val="thaiDistribute"/>
              <w:rPr>
                <w:rFonts w:ascii="Arial" w:hAnsi="Arial"/>
                <w:sz w:val="16"/>
                <w:szCs w:val="16"/>
              </w:rPr>
            </w:pPr>
            <w:r w:rsidRPr="009B627B">
              <w:rPr>
                <w:rFonts w:ascii="Arial" w:hAnsi="Arial" w:hint="cs"/>
                <w:sz w:val="16"/>
                <w:szCs w:val="16"/>
              </w:rPr>
              <w:t>-</w:t>
            </w:r>
          </w:p>
        </w:tc>
        <w:tc>
          <w:tcPr>
            <w:tcW w:w="1242" w:type="dxa"/>
            <w:vAlign w:val="bottom"/>
          </w:tcPr>
          <w:p w14:paraId="5F1ADDC9" w14:textId="4466A0F1" w:rsidR="009B627B" w:rsidRPr="00A5766E" w:rsidRDefault="009B627B" w:rsidP="009B627B">
            <w:pPr>
              <w:tabs>
                <w:tab w:val="decimal" w:pos="874"/>
              </w:tabs>
              <w:spacing w:line="280" w:lineRule="exact"/>
              <w:jc w:val="thaiDistribute"/>
              <w:rPr>
                <w:rFonts w:ascii="Arial" w:hAnsi="Arial"/>
                <w:sz w:val="16"/>
                <w:szCs w:val="16"/>
              </w:rPr>
            </w:pPr>
            <w:r w:rsidRPr="009B627B">
              <w:rPr>
                <w:rFonts w:ascii="Arial" w:hAnsi="Arial" w:hint="cs"/>
                <w:sz w:val="16"/>
                <w:szCs w:val="16"/>
              </w:rPr>
              <w:t>-</w:t>
            </w:r>
          </w:p>
        </w:tc>
        <w:tc>
          <w:tcPr>
            <w:tcW w:w="1080" w:type="dxa"/>
            <w:shd w:val="clear" w:color="auto" w:fill="auto"/>
            <w:vAlign w:val="bottom"/>
          </w:tcPr>
          <w:p w14:paraId="24BB5485" w14:textId="1BDE0B00" w:rsidR="009B627B" w:rsidRPr="00A5766E" w:rsidRDefault="009B627B" w:rsidP="009B627B">
            <w:pPr>
              <w:tabs>
                <w:tab w:val="decimal" w:pos="705"/>
              </w:tabs>
              <w:spacing w:line="280" w:lineRule="exact"/>
              <w:rPr>
                <w:rFonts w:ascii="Arial" w:hAnsi="Arial"/>
                <w:sz w:val="16"/>
                <w:szCs w:val="16"/>
              </w:rPr>
            </w:pPr>
            <w:r w:rsidRPr="009B627B">
              <w:rPr>
                <w:rFonts w:ascii="Arial" w:hAnsi="Arial" w:hint="cs"/>
                <w:sz w:val="16"/>
                <w:szCs w:val="16"/>
              </w:rPr>
              <w:t>3,194</w:t>
            </w:r>
          </w:p>
        </w:tc>
        <w:tc>
          <w:tcPr>
            <w:tcW w:w="1260" w:type="dxa"/>
            <w:vAlign w:val="bottom"/>
          </w:tcPr>
          <w:p w14:paraId="41A62664" w14:textId="432BE94D" w:rsidR="009B627B" w:rsidRPr="00A5766E" w:rsidRDefault="009B627B" w:rsidP="009B627B">
            <w:pPr>
              <w:tabs>
                <w:tab w:val="decimal" w:pos="900"/>
              </w:tabs>
              <w:spacing w:line="280" w:lineRule="exact"/>
              <w:jc w:val="thaiDistribute"/>
              <w:rPr>
                <w:rFonts w:ascii="Arial" w:hAnsi="Arial"/>
                <w:sz w:val="16"/>
                <w:szCs w:val="16"/>
              </w:rPr>
            </w:pPr>
            <w:r w:rsidRPr="001F18A1">
              <w:rPr>
                <w:rFonts w:ascii="Arial" w:hAnsi="Arial"/>
                <w:sz w:val="16"/>
                <w:szCs w:val="16"/>
              </w:rPr>
              <w:t>2,849</w:t>
            </w:r>
          </w:p>
        </w:tc>
      </w:tr>
      <w:tr w:rsidR="009B627B" w:rsidRPr="00A5766E" w14:paraId="22943179" w14:textId="77777777" w:rsidTr="001545F9">
        <w:tc>
          <w:tcPr>
            <w:tcW w:w="4392" w:type="dxa"/>
            <w:vAlign w:val="bottom"/>
          </w:tcPr>
          <w:p w14:paraId="3F72D342" w14:textId="77777777" w:rsidR="009B627B" w:rsidRPr="00D64FAA" w:rsidRDefault="009B627B" w:rsidP="009B627B">
            <w:pPr>
              <w:spacing w:line="280" w:lineRule="exact"/>
              <w:ind w:left="180" w:right="-12" w:hanging="180"/>
              <w:jc w:val="thaiDistribute"/>
              <w:rPr>
                <w:rFonts w:ascii="Arial" w:hAnsi="Arial"/>
                <w:sz w:val="16"/>
                <w:szCs w:val="16"/>
              </w:rPr>
            </w:pPr>
            <w:r w:rsidRPr="00D64FAA">
              <w:rPr>
                <w:rFonts w:ascii="Arial" w:hAnsi="Arial"/>
                <w:sz w:val="16"/>
                <w:szCs w:val="16"/>
              </w:rPr>
              <w:t>Related companies</w:t>
            </w:r>
          </w:p>
        </w:tc>
        <w:tc>
          <w:tcPr>
            <w:tcW w:w="1083" w:type="dxa"/>
            <w:shd w:val="clear" w:color="auto" w:fill="auto"/>
            <w:vAlign w:val="bottom"/>
          </w:tcPr>
          <w:p w14:paraId="331F5502" w14:textId="56257F98" w:rsidR="009B627B" w:rsidRPr="00A5766E" w:rsidRDefault="009B627B" w:rsidP="009B627B">
            <w:pPr>
              <w:pBdr>
                <w:bottom w:val="single" w:sz="4" w:space="1" w:color="auto"/>
              </w:pBdr>
              <w:tabs>
                <w:tab w:val="decimal" w:pos="800"/>
              </w:tabs>
              <w:spacing w:line="280" w:lineRule="exact"/>
              <w:jc w:val="thaiDistribute"/>
              <w:rPr>
                <w:rFonts w:ascii="Arial" w:hAnsi="Arial"/>
                <w:sz w:val="16"/>
                <w:szCs w:val="16"/>
              </w:rPr>
            </w:pPr>
            <w:r w:rsidRPr="009B627B">
              <w:rPr>
                <w:rFonts w:ascii="Arial" w:hAnsi="Arial" w:hint="cs"/>
                <w:sz w:val="16"/>
                <w:szCs w:val="16"/>
              </w:rPr>
              <w:t>1,646</w:t>
            </w:r>
          </w:p>
        </w:tc>
        <w:tc>
          <w:tcPr>
            <w:tcW w:w="1242" w:type="dxa"/>
            <w:vAlign w:val="bottom"/>
          </w:tcPr>
          <w:p w14:paraId="540CF2E2" w14:textId="5608AEE0" w:rsidR="009B627B" w:rsidRPr="00A5766E" w:rsidRDefault="009B627B" w:rsidP="009B627B">
            <w:pPr>
              <w:pBdr>
                <w:bottom w:val="single" w:sz="4" w:space="1" w:color="auto"/>
              </w:pBdr>
              <w:tabs>
                <w:tab w:val="decimal" w:pos="874"/>
              </w:tabs>
              <w:spacing w:line="280" w:lineRule="exact"/>
              <w:jc w:val="thaiDistribute"/>
              <w:rPr>
                <w:rFonts w:ascii="Arial" w:hAnsi="Arial"/>
                <w:sz w:val="16"/>
                <w:szCs w:val="16"/>
              </w:rPr>
            </w:pPr>
            <w:r w:rsidRPr="009B627B">
              <w:rPr>
                <w:rFonts w:ascii="Arial" w:hAnsi="Arial" w:hint="cs"/>
                <w:sz w:val="16"/>
                <w:szCs w:val="16"/>
              </w:rPr>
              <w:t>2,231</w:t>
            </w:r>
          </w:p>
        </w:tc>
        <w:tc>
          <w:tcPr>
            <w:tcW w:w="1080" w:type="dxa"/>
            <w:shd w:val="clear" w:color="auto" w:fill="auto"/>
            <w:vAlign w:val="bottom"/>
          </w:tcPr>
          <w:p w14:paraId="0FCEBB0B" w14:textId="29116A83" w:rsidR="009B627B" w:rsidRPr="00A5766E" w:rsidRDefault="009B627B" w:rsidP="009B627B">
            <w:pPr>
              <w:pBdr>
                <w:bottom w:val="single" w:sz="4" w:space="1" w:color="auto"/>
              </w:pBdr>
              <w:tabs>
                <w:tab w:val="decimal" w:pos="705"/>
              </w:tabs>
              <w:spacing w:line="280" w:lineRule="exact"/>
              <w:rPr>
                <w:rFonts w:ascii="Arial" w:hAnsi="Arial"/>
                <w:sz w:val="16"/>
                <w:szCs w:val="16"/>
              </w:rPr>
            </w:pPr>
            <w:r w:rsidRPr="009B627B">
              <w:rPr>
                <w:rFonts w:ascii="Arial" w:hAnsi="Arial" w:hint="cs"/>
                <w:sz w:val="16"/>
                <w:szCs w:val="16"/>
              </w:rPr>
              <w:t>1,646</w:t>
            </w:r>
          </w:p>
        </w:tc>
        <w:tc>
          <w:tcPr>
            <w:tcW w:w="1260" w:type="dxa"/>
            <w:vAlign w:val="bottom"/>
          </w:tcPr>
          <w:p w14:paraId="08EA60E7" w14:textId="63088594" w:rsidR="009B627B" w:rsidRPr="00A5766E" w:rsidRDefault="009B627B" w:rsidP="009B627B">
            <w:pPr>
              <w:pBdr>
                <w:bottom w:val="single" w:sz="4" w:space="1" w:color="auto"/>
              </w:pBdr>
              <w:tabs>
                <w:tab w:val="decimal" w:pos="900"/>
              </w:tabs>
              <w:spacing w:line="280" w:lineRule="exact"/>
              <w:jc w:val="thaiDistribute"/>
              <w:rPr>
                <w:rFonts w:ascii="Arial" w:hAnsi="Arial"/>
                <w:sz w:val="16"/>
                <w:szCs w:val="16"/>
              </w:rPr>
            </w:pPr>
            <w:r w:rsidRPr="001F18A1">
              <w:rPr>
                <w:rFonts w:ascii="Arial" w:hAnsi="Arial"/>
                <w:sz w:val="16"/>
                <w:szCs w:val="16"/>
              </w:rPr>
              <w:t>2,231</w:t>
            </w:r>
          </w:p>
        </w:tc>
      </w:tr>
      <w:tr w:rsidR="009B627B" w:rsidRPr="00A5766E" w14:paraId="14FBAB44" w14:textId="77777777" w:rsidTr="001545F9">
        <w:tc>
          <w:tcPr>
            <w:tcW w:w="4392" w:type="dxa"/>
            <w:vAlign w:val="bottom"/>
          </w:tcPr>
          <w:p w14:paraId="2A3AA13C" w14:textId="77777777" w:rsidR="009B627B" w:rsidRPr="00D64FAA" w:rsidRDefault="009B627B" w:rsidP="009B627B">
            <w:pPr>
              <w:spacing w:line="280" w:lineRule="exact"/>
              <w:ind w:left="180" w:right="-12" w:hanging="180"/>
              <w:rPr>
                <w:rFonts w:ascii="Arial" w:hAnsi="Arial"/>
                <w:sz w:val="16"/>
                <w:szCs w:val="16"/>
              </w:rPr>
            </w:pPr>
            <w:r w:rsidRPr="00D64FAA">
              <w:rPr>
                <w:rFonts w:ascii="Arial" w:hAnsi="Arial"/>
                <w:sz w:val="16"/>
                <w:szCs w:val="16"/>
              </w:rPr>
              <w:t>Total deposits - related parties</w:t>
            </w:r>
          </w:p>
        </w:tc>
        <w:tc>
          <w:tcPr>
            <w:tcW w:w="1083" w:type="dxa"/>
            <w:vAlign w:val="bottom"/>
          </w:tcPr>
          <w:p w14:paraId="26485011" w14:textId="75F80F34" w:rsidR="009B627B" w:rsidRPr="00A5766E" w:rsidRDefault="009B627B" w:rsidP="009B627B">
            <w:pPr>
              <w:pBdr>
                <w:bottom w:val="double" w:sz="4" w:space="1" w:color="auto"/>
              </w:pBdr>
              <w:tabs>
                <w:tab w:val="decimal" w:pos="800"/>
              </w:tabs>
              <w:spacing w:line="280" w:lineRule="exact"/>
              <w:jc w:val="thaiDistribute"/>
              <w:rPr>
                <w:rFonts w:ascii="Arial" w:hAnsi="Arial"/>
                <w:sz w:val="16"/>
                <w:szCs w:val="16"/>
              </w:rPr>
            </w:pPr>
            <w:r w:rsidRPr="009B627B">
              <w:rPr>
                <w:rFonts w:ascii="Arial" w:hAnsi="Arial" w:hint="cs"/>
                <w:sz w:val="16"/>
                <w:szCs w:val="16"/>
              </w:rPr>
              <w:t>1,646</w:t>
            </w:r>
          </w:p>
        </w:tc>
        <w:tc>
          <w:tcPr>
            <w:tcW w:w="1242" w:type="dxa"/>
            <w:vAlign w:val="bottom"/>
          </w:tcPr>
          <w:p w14:paraId="3F346AC7" w14:textId="7821984B" w:rsidR="009B627B" w:rsidRPr="00A5766E" w:rsidRDefault="009B627B" w:rsidP="009B627B">
            <w:pPr>
              <w:pBdr>
                <w:bottom w:val="double" w:sz="4" w:space="1" w:color="auto"/>
              </w:pBdr>
              <w:tabs>
                <w:tab w:val="decimal" w:pos="874"/>
              </w:tabs>
              <w:spacing w:line="280" w:lineRule="exact"/>
              <w:jc w:val="thaiDistribute"/>
              <w:rPr>
                <w:rFonts w:ascii="Arial" w:hAnsi="Arial"/>
                <w:sz w:val="16"/>
                <w:szCs w:val="16"/>
              </w:rPr>
            </w:pPr>
            <w:r w:rsidRPr="009B627B">
              <w:rPr>
                <w:rFonts w:ascii="Arial" w:hAnsi="Arial" w:hint="cs"/>
                <w:sz w:val="16"/>
                <w:szCs w:val="16"/>
              </w:rPr>
              <w:t>2,231</w:t>
            </w:r>
          </w:p>
        </w:tc>
        <w:tc>
          <w:tcPr>
            <w:tcW w:w="1080" w:type="dxa"/>
            <w:vAlign w:val="bottom"/>
          </w:tcPr>
          <w:p w14:paraId="58F11C86" w14:textId="150B1DA9" w:rsidR="009B627B" w:rsidRPr="00A5766E" w:rsidRDefault="009B627B" w:rsidP="009B627B">
            <w:pPr>
              <w:pBdr>
                <w:bottom w:val="double" w:sz="4" w:space="1" w:color="auto"/>
              </w:pBdr>
              <w:tabs>
                <w:tab w:val="decimal" w:pos="705"/>
              </w:tabs>
              <w:spacing w:line="280" w:lineRule="exact"/>
              <w:rPr>
                <w:rFonts w:ascii="Arial" w:hAnsi="Arial"/>
                <w:sz w:val="16"/>
                <w:szCs w:val="16"/>
              </w:rPr>
            </w:pPr>
            <w:r w:rsidRPr="009B627B">
              <w:rPr>
                <w:rFonts w:ascii="Arial" w:hAnsi="Arial" w:hint="cs"/>
                <w:sz w:val="16"/>
                <w:szCs w:val="16"/>
              </w:rPr>
              <w:t>4,840</w:t>
            </w:r>
          </w:p>
        </w:tc>
        <w:tc>
          <w:tcPr>
            <w:tcW w:w="1260" w:type="dxa"/>
            <w:vAlign w:val="bottom"/>
          </w:tcPr>
          <w:p w14:paraId="34E01E6A" w14:textId="728C4FAC" w:rsidR="009B627B" w:rsidRPr="00A5766E" w:rsidRDefault="009B627B" w:rsidP="009B627B">
            <w:pPr>
              <w:pBdr>
                <w:bottom w:val="double" w:sz="4" w:space="1" w:color="auto"/>
              </w:pBdr>
              <w:tabs>
                <w:tab w:val="decimal" w:pos="900"/>
              </w:tabs>
              <w:spacing w:line="280" w:lineRule="exact"/>
              <w:jc w:val="thaiDistribute"/>
              <w:rPr>
                <w:rFonts w:ascii="Arial" w:hAnsi="Arial"/>
                <w:sz w:val="16"/>
                <w:szCs w:val="16"/>
              </w:rPr>
            </w:pPr>
            <w:r w:rsidRPr="001F18A1">
              <w:rPr>
                <w:rFonts w:ascii="Arial" w:hAnsi="Arial"/>
                <w:sz w:val="16"/>
                <w:szCs w:val="16"/>
              </w:rPr>
              <w:t>5,080</w:t>
            </w:r>
          </w:p>
        </w:tc>
      </w:tr>
    </w:tbl>
    <w:p w14:paraId="39219025" w14:textId="5464E535" w:rsidR="00B61E92" w:rsidRPr="00E94C88" w:rsidRDefault="00B61E92" w:rsidP="00B61E92">
      <w:pPr>
        <w:tabs>
          <w:tab w:val="left" w:pos="900"/>
          <w:tab w:val="left" w:pos="1440"/>
        </w:tabs>
        <w:spacing w:before="240" w:after="120" w:line="320" w:lineRule="exact"/>
        <w:ind w:left="540" w:right="-43"/>
        <w:jc w:val="thaiDistribute"/>
        <w:rPr>
          <w:rFonts w:ascii="Arial" w:hAnsi="Arial"/>
          <w:sz w:val="22"/>
          <w:szCs w:val="22"/>
          <w:u w:val="single"/>
        </w:rPr>
      </w:pPr>
      <w:r>
        <w:rPr>
          <w:rFonts w:ascii="Arial" w:hAnsi="Arial"/>
          <w:sz w:val="22"/>
          <w:szCs w:val="22"/>
          <w:u w:val="single"/>
        </w:rPr>
        <w:t>L</w:t>
      </w:r>
      <w:r w:rsidR="00B77343">
        <w:rPr>
          <w:rFonts w:ascii="Arial" w:hAnsi="Arial"/>
          <w:sz w:val="22"/>
          <w:szCs w:val="22"/>
          <w:u w:val="single"/>
        </w:rPr>
        <w:t>ong-term l</w:t>
      </w:r>
      <w:r>
        <w:rPr>
          <w:rFonts w:ascii="Arial" w:hAnsi="Arial"/>
          <w:sz w:val="22"/>
          <w:szCs w:val="22"/>
          <w:u w:val="single"/>
        </w:rPr>
        <w:t xml:space="preserve">oans to </w:t>
      </w:r>
      <w:r w:rsidR="00266655">
        <w:rPr>
          <w:rFonts w:ascii="Arial" w:hAnsi="Arial"/>
          <w:sz w:val="22"/>
          <w:szCs w:val="22"/>
          <w:u w:val="single"/>
        </w:rPr>
        <w:t>and interest receivable</w:t>
      </w:r>
      <w:r w:rsidR="00E602F8">
        <w:rPr>
          <w:rFonts w:ascii="Arial" w:hAnsi="Arial"/>
          <w:sz w:val="22"/>
          <w:szCs w:val="22"/>
          <w:u w:val="single"/>
        </w:rPr>
        <w:t>s</w:t>
      </w:r>
      <w:r w:rsidR="00266655">
        <w:rPr>
          <w:rFonts w:ascii="Arial" w:hAnsi="Arial"/>
          <w:sz w:val="22"/>
          <w:szCs w:val="22"/>
          <w:u w:val="single"/>
        </w:rPr>
        <w:t xml:space="preserve"> from </w:t>
      </w:r>
      <w:r>
        <w:rPr>
          <w:rFonts w:ascii="Arial" w:hAnsi="Arial"/>
          <w:sz w:val="22"/>
          <w:szCs w:val="22"/>
          <w:u w:val="single"/>
        </w:rPr>
        <w:t>related part</w:t>
      </w:r>
      <w:r w:rsidR="00AA0A86">
        <w:rPr>
          <w:rFonts w:ascii="Arial" w:hAnsi="Arial"/>
          <w:sz w:val="22"/>
          <w:szCs w:val="22"/>
          <w:u w:val="single"/>
        </w:rPr>
        <w:t>ies</w:t>
      </w:r>
    </w:p>
    <w:p w14:paraId="57A3A458" w14:textId="72C822C7" w:rsidR="00B61E92" w:rsidRDefault="00577FF7" w:rsidP="00E602F8">
      <w:pPr>
        <w:tabs>
          <w:tab w:val="left" w:pos="900"/>
          <w:tab w:val="left" w:pos="1440"/>
        </w:tabs>
        <w:spacing w:before="120" w:after="120" w:line="380" w:lineRule="exact"/>
        <w:ind w:left="547" w:right="-43"/>
        <w:jc w:val="thaiDistribute"/>
        <w:rPr>
          <w:rFonts w:ascii="Arial" w:hAnsi="Arial"/>
          <w:sz w:val="22"/>
          <w:szCs w:val="22"/>
        </w:rPr>
      </w:pPr>
      <w:r>
        <w:rPr>
          <w:rFonts w:ascii="Arial" w:hAnsi="Arial"/>
          <w:sz w:val="22"/>
          <w:szCs w:val="22"/>
        </w:rPr>
        <w:t>The</w:t>
      </w:r>
      <w:r w:rsidR="00B61E92" w:rsidRPr="00E94C88">
        <w:rPr>
          <w:rFonts w:ascii="Arial" w:hAnsi="Arial"/>
          <w:sz w:val="22"/>
          <w:szCs w:val="22"/>
        </w:rPr>
        <w:t xml:space="preserve"> movement</w:t>
      </w:r>
      <w:r w:rsidR="00734E15">
        <w:rPr>
          <w:rFonts w:ascii="Arial" w:hAnsi="Arial"/>
          <w:sz w:val="22"/>
          <w:szCs w:val="22"/>
        </w:rPr>
        <w:t xml:space="preserve">s </w:t>
      </w:r>
      <w:r w:rsidR="00266655">
        <w:rPr>
          <w:rFonts w:ascii="Arial" w:hAnsi="Arial"/>
          <w:sz w:val="22"/>
          <w:szCs w:val="22"/>
        </w:rPr>
        <w:t>of such</w:t>
      </w:r>
      <w:r w:rsidR="00802D48">
        <w:rPr>
          <w:rFonts w:ascii="Arial" w:hAnsi="Arial"/>
          <w:sz w:val="22"/>
          <w:szCs w:val="22"/>
        </w:rPr>
        <w:t xml:space="preserve"> </w:t>
      </w:r>
      <w:r w:rsidR="00266655">
        <w:rPr>
          <w:rFonts w:ascii="Arial" w:hAnsi="Arial"/>
          <w:sz w:val="22"/>
          <w:szCs w:val="22"/>
        </w:rPr>
        <w:t xml:space="preserve">long-term loans </w:t>
      </w:r>
      <w:r w:rsidR="000B3381">
        <w:rPr>
          <w:rFonts w:ascii="Arial" w:hAnsi="Arial"/>
          <w:sz w:val="22"/>
          <w:szCs w:val="22"/>
        </w:rPr>
        <w:t xml:space="preserve">to </w:t>
      </w:r>
      <w:r w:rsidR="00266655">
        <w:rPr>
          <w:rFonts w:ascii="Arial" w:hAnsi="Arial"/>
          <w:sz w:val="22"/>
          <w:szCs w:val="22"/>
        </w:rPr>
        <w:t>and interest receivable</w:t>
      </w:r>
      <w:r w:rsidR="00E602F8">
        <w:rPr>
          <w:rFonts w:ascii="Arial" w:hAnsi="Arial"/>
          <w:sz w:val="22"/>
          <w:szCs w:val="22"/>
        </w:rPr>
        <w:t>s</w:t>
      </w:r>
      <w:r w:rsidR="00B61E92" w:rsidRPr="00E94C88">
        <w:rPr>
          <w:rFonts w:ascii="Arial" w:hAnsi="Arial"/>
          <w:sz w:val="22"/>
          <w:szCs w:val="22"/>
        </w:rPr>
        <w:t xml:space="preserve"> are as follows:</w:t>
      </w:r>
    </w:p>
    <w:tbl>
      <w:tblPr>
        <w:tblW w:w="9180" w:type="dxa"/>
        <w:tblInd w:w="450" w:type="dxa"/>
        <w:tblLayout w:type="fixed"/>
        <w:tblLook w:val="0000" w:firstRow="0" w:lastRow="0" w:firstColumn="0" w:lastColumn="0" w:noHBand="0" w:noVBand="0"/>
      </w:tblPr>
      <w:tblGrid>
        <w:gridCol w:w="1773"/>
        <w:gridCol w:w="567"/>
        <w:gridCol w:w="1530"/>
        <w:gridCol w:w="1440"/>
        <w:gridCol w:w="1260"/>
        <w:gridCol w:w="1170"/>
        <w:gridCol w:w="1440"/>
      </w:tblGrid>
      <w:tr w:rsidR="00266655" w:rsidRPr="00266655" w14:paraId="52F9382E" w14:textId="77777777" w:rsidTr="00305739">
        <w:trPr>
          <w:cantSplit/>
        </w:trPr>
        <w:tc>
          <w:tcPr>
            <w:tcW w:w="1773" w:type="dxa"/>
          </w:tcPr>
          <w:p w14:paraId="3BE4BA0E" w14:textId="77777777" w:rsidR="00266655" w:rsidRPr="00266655" w:rsidRDefault="00266655" w:rsidP="00B61E92">
            <w:pPr>
              <w:spacing w:line="300" w:lineRule="exact"/>
              <w:ind w:right="-43"/>
              <w:jc w:val="right"/>
              <w:rPr>
                <w:rFonts w:ascii="Arial" w:hAnsi="Arial" w:cs="Arial"/>
                <w:sz w:val="18"/>
                <w:szCs w:val="18"/>
              </w:rPr>
            </w:pPr>
          </w:p>
        </w:tc>
        <w:tc>
          <w:tcPr>
            <w:tcW w:w="7407" w:type="dxa"/>
            <w:gridSpan w:val="6"/>
          </w:tcPr>
          <w:p w14:paraId="50C28F1D" w14:textId="77777777" w:rsidR="00266655" w:rsidRPr="00266655" w:rsidRDefault="00266655" w:rsidP="00B61E92">
            <w:pPr>
              <w:spacing w:line="300" w:lineRule="exact"/>
              <w:ind w:right="-43"/>
              <w:jc w:val="right"/>
              <w:rPr>
                <w:rFonts w:ascii="Arial" w:hAnsi="Arial" w:cs="Arial"/>
                <w:sz w:val="18"/>
                <w:szCs w:val="18"/>
              </w:rPr>
            </w:pPr>
            <w:r w:rsidRPr="00266655">
              <w:rPr>
                <w:rFonts w:ascii="Arial" w:hAnsi="Arial" w:cs="Arial"/>
                <w:sz w:val="18"/>
                <w:szCs w:val="18"/>
              </w:rPr>
              <w:t>(Unit: Thousand Baht)</w:t>
            </w:r>
          </w:p>
        </w:tc>
      </w:tr>
      <w:tr w:rsidR="00266655" w:rsidRPr="00266655" w14:paraId="77789BB0" w14:textId="77777777" w:rsidTr="00305739">
        <w:tc>
          <w:tcPr>
            <w:tcW w:w="2340" w:type="dxa"/>
            <w:gridSpan w:val="2"/>
          </w:tcPr>
          <w:p w14:paraId="3DED2516" w14:textId="77777777" w:rsidR="00266655" w:rsidRPr="00266655" w:rsidRDefault="00266655" w:rsidP="00266655">
            <w:pPr>
              <w:tabs>
                <w:tab w:val="decimal" w:pos="846"/>
              </w:tabs>
              <w:spacing w:line="320" w:lineRule="exact"/>
              <w:ind w:right="-43"/>
              <w:jc w:val="thaiDistribute"/>
              <w:rPr>
                <w:rFonts w:ascii="Arial" w:hAnsi="Arial" w:cs="Arial"/>
                <w:sz w:val="18"/>
                <w:szCs w:val="18"/>
              </w:rPr>
            </w:pPr>
          </w:p>
        </w:tc>
        <w:tc>
          <w:tcPr>
            <w:tcW w:w="1530" w:type="dxa"/>
          </w:tcPr>
          <w:p w14:paraId="4DB497CE" w14:textId="77777777" w:rsidR="00266655" w:rsidRPr="00266655" w:rsidRDefault="00266655" w:rsidP="00266655">
            <w:pPr>
              <w:spacing w:line="320" w:lineRule="exact"/>
              <w:ind w:right="-108"/>
              <w:jc w:val="center"/>
              <w:rPr>
                <w:rFonts w:ascii="Arial" w:hAnsi="Arial" w:cs="Arial"/>
                <w:sz w:val="18"/>
                <w:szCs w:val="18"/>
              </w:rPr>
            </w:pPr>
          </w:p>
        </w:tc>
        <w:tc>
          <w:tcPr>
            <w:tcW w:w="5310" w:type="dxa"/>
            <w:gridSpan w:val="4"/>
          </w:tcPr>
          <w:p w14:paraId="2430995F" w14:textId="77777777" w:rsidR="00266655" w:rsidRPr="00266655" w:rsidRDefault="00266655" w:rsidP="00266655">
            <w:pPr>
              <w:pBdr>
                <w:bottom w:val="single" w:sz="4" w:space="1" w:color="auto"/>
              </w:pBdr>
              <w:tabs>
                <w:tab w:val="decimal" w:pos="846"/>
              </w:tabs>
              <w:spacing w:line="320" w:lineRule="exact"/>
              <w:ind w:right="-43"/>
              <w:jc w:val="center"/>
              <w:rPr>
                <w:rFonts w:ascii="Arial" w:hAnsi="Arial" w:cs="Arial"/>
                <w:sz w:val="18"/>
                <w:szCs w:val="18"/>
              </w:rPr>
            </w:pPr>
            <w:r w:rsidRPr="00266655">
              <w:rPr>
                <w:rFonts w:ascii="Arial" w:hAnsi="Arial" w:cs="Arial"/>
                <w:sz w:val="18"/>
                <w:szCs w:val="18"/>
              </w:rPr>
              <w:t>Separate financial statements</w:t>
            </w:r>
          </w:p>
        </w:tc>
      </w:tr>
      <w:tr w:rsidR="00266655" w:rsidRPr="00266655" w14:paraId="7B5117C3" w14:textId="77777777" w:rsidTr="00305739">
        <w:tc>
          <w:tcPr>
            <w:tcW w:w="2340" w:type="dxa"/>
            <w:gridSpan w:val="2"/>
          </w:tcPr>
          <w:p w14:paraId="68F9A865" w14:textId="77777777" w:rsidR="00266655" w:rsidRPr="00266655" w:rsidRDefault="00266655" w:rsidP="00266655">
            <w:pPr>
              <w:spacing w:line="320" w:lineRule="exact"/>
              <w:ind w:right="-108"/>
              <w:jc w:val="center"/>
              <w:rPr>
                <w:rFonts w:ascii="Arial" w:hAnsi="Arial" w:cs="Arial"/>
                <w:sz w:val="18"/>
                <w:szCs w:val="18"/>
              </w:rPr>
            </w:pPr>
          </w:p>
        </w:tc>
        <w:tc>
          <w:tcPr>
            <w:tcW w:w="1530" w:type="dxa"/>
          </w:tcPr>
          <w:p w14:paraId="4CBE1577" w14:textId="77777777" w:rsidR="00266655" w:rsidRPr="00266655" w:rsidRDefault="00266655" w:rsidP="00266655">
            <w:pPr>
              <w:spacing w:line="320" w:lineRule="exact"/>
              <w:ind w:right="-43"/>
              <w:jc w:val="center"/>
              <w:rPr>
                <w:rFonts w:ascii="Arial" w:hAnsi="Arial" w:cs="Arial"/>
                <w:sz w:val="18"/>
                <w:szCs w:val="18"/>
              </w:rPr>
            </w:pPr>
          </w:p>
        </w:tc>
        <w:tc>
          <w:tcPr>
            <w:tcW w:w="1440" w:type="dxa"/>
          </w:tcPr>
          <w:p w14:paraId="334A49DA" w14:textId="77777777" w:rsidR="00266655" w:rsidRPr="00266655" w:rsidRDefault="00266655" w:rsidP="00266655">
            <w:pPr>
              <w:spacing w:line="320" w:lineRule="exact"/>
              <w:ind w:right="-43"/>
              <w:jc w:val="center"/>
              <w:rPr>
                <w:rFonts w:ascii="Arial" w:hAnsi="Arial" w:cs="Arial"/>
                <w:sz w:val="18"/>
                <w:szCs w:val="18"/>
              </w:rPr>
            </w:pPr>
            <w:r w:rsidRPr="00266655">
              <w:rPr>
                <w:rFonts w:ascii="Arial" w:hAnsi="Arial" w:cs="Arial"/>
                <w:sz w:val="18"/>
                <w:szCs w:val="18"/>
              </w:rPr>
              <w:t>Balance as at</w:t>
            </w:r>
          </w:p>
        </w:tc>
        <w:tc>
          <w:tcPr>
            <w:tcW w:w="1260" w:type="dxa"/>
          </w:tcPr>
          <w:p w14:paraId="43FFFEF2" w14:textId="77777777" w:rsidR="00266655" w:rsidRPr="00266655" w:rsidRDefault="00266655" w:rsidP="00577FF7">
            <w:pPr>
              <w:spacing w:line="320" w:lineRule="exact"/>
              <w:ind w:left="-15"/>
              <w:jc w:val="center"/>
              <w:rPr>
                <w:rFonts w:ascii="Arial" w:hAnsi="Arial" w:cs="Arial"/>
                <w:sz w:val="18"/>
                <w:szCs w:val="18"/>
              </w:rPr>
            </w:pPr>
            <w:r w:rsidRPr="00266655">
              <w:rPr>
                <w:rFonts w:ascii="Arial" w:hAnsi="Arial" w:cs="Arial"/>
                <w:sz w:val="18"/>
                <w:szCs w:val="18"/>
              </w:rPr>
              <w:t xml:space="preserve">Increase </w:t>
            </w:r>
          </w:p>
        </w:tc>
        <w:tc>
          <w:tcPr>
            <w:tcW w:w="1170" w:type="dxa"/>
          </w:tcPr>
          <w:p w14:paraId="4EE46015" w14:textId="77777777" w:rsidR="00266655" w:rsidRPr="00266655" w:rsidRDefault="00266655" w:rsidP="00266655">
            <w:pPr>
              <w:spacing w:line="320" w:lineRule="exact"/>
              <w:ind w:right="-108"/>
              <w:jc w:val="center"/>
              <w:rPr>
                <w:rFonts w:ascii="Arial" w:hAnsi="Arial" w:cs="Arial"/>
                <w:sz w:val="18"/>
                <w:szCs w:val="18"/>
              </w:rPr>
            </w:pPr>
            <w:r w:rsidRPr="00266655">
              <w:rPr>
                <w:rFonts w:ascii="Arial" w:hAnsi="Arial" w:cs="Arial"/>
                <w:sz w:val="18"/>
                <w:szCs w:val="18"/>
              </w:rPr>
              <w:t>Decrease</w:t>
            </w:r>
          </w:p>
        </w:tc>
        <w:tc>
          <w:tcPr>
            <w:tcW w:w="1440" w:type="dxa"/>
          </w:tcPr>
          <w:p w14:paraId="2A46DB20" w14:textId="77777777" w:rsidR="00266655" w:rsidRPr="00266655" w:rsidRDefault="00266655" w:rsidP="00266655">
            <w:pPr>
              <w:spacing w:line="320" w:lineRule="exact"/>
              <w:ind w:right="-43"/>
              <w:jc w:val="center"/>
              <w:rPr>
                <w:rFonts w:ascii="Arial" w:hAnsi="Arial" w:cs="Arial"/>
                <w:sz w:val="18"/>
                <w:szCs w:val="18"/>
              </w:rPr>
            </w:pPr>
            <w:r w:rsidRPr="00266655">
              <w:rPr>
                <w:rFonts w:ascii="Arial" w:hAnsi="Arial" w:cs="Arial"/>
                <w:sz w:val="18"/>
                <w:szCs w:val="18"/>
              </w:rPr>
              <w:t>Balance as at</w:t>
            </w:r>
          </w:p>
        </w:tc>
      </w:tr>
      <w:tr w:rsidR="00266655" w:rsidRPr="00266655" w14:paraId="6585CBA5" w14:textId="77777777" w:rsidTr="00305739">
        <w:tc>
          <w:tcPr>
            <w:tcW w:w="2340" w:type="dxa"/>
            <w:gridSpan w:val="2"/>
            <w:vAlign w:val="bottom"/>
          </w:tcPr>
          <w:p w14:paraId="71099C6E" w14:textId="751E16BA" w:rsidR="00266655" w:rsidRPr="00266655" w:rsidRDefault="00266655" w:rsidP="00266655">
            <w:pPr>
              <w:pBdr>
                <w:bottom w:val="single" w:sz="4" w:space="1" w:color="auto"/>
              </w:pBdr>
              <w:spacing w:line="320" w:lineRule="exact"/>
              <w:ind w:right="-108"/>
              <w:jc w:val="center"/>
              <w:rPr>
                <w:rFonts w:ascii="Arial" w:hAnsi="Arial" w:cs="Arial"/>
                <w:sz w:val="18"/>
                <w:szCs w:val="18"/>
              </w:rPr>
            </w:pPr>
            <w:r w:rsidRPr="00266655">
              <w:rPr>
                <w:rFonts w:ascii="Arial" w:hAnsi="Arial" w:cs="Arial"/>
                <w:sz w:val="18"/>
                <w:szCs w:val="18"/>
              </w:rPr>
              <w:t>L</w:t>
            </w:r>
            <w:r w:rsidR="009F5375">
              <w:rPr>
                <w:rFonts w:ascii="Arial" w:hAnsi="Arial" w:cs="Arial"/>
                <w:sz w:val="18"/>
                <w:szCs w:val="18"/>
              </w:rPr>
              <w:t>ong-term l</w:t>
            </w:r>
            <w:r w:rsidRPr="00266655">
              <w:rPr>
                <w:rFonts w:ascii="Arial" w:hAnsi="Arial" w:cs="Arial"/>
                <w:sz w:val="18"/>
                <w:szCs w:val="18"/>
              </w:rPr>
              <w:t>oans to and interest receivable</w:t>
            </w:r>
            <w:r w:rsidR="00E602F8">
              <w:rPr>
                <w:rFonts w:ascii="Arial" w:hAnsi="Arial" w:cs="Arial"/>
                <w:sz w:val="18"/>
                <w:szCs w:val="18"/>
              </w:rPr>
              <w:t>s</w:t>
            </w:r>
          </w:p>
        </w:tc>
        <w:tc>
          <w:tcPr>
            <w:tcW w:w="1530" w:type="dxa"/>
          </w:tcPr>
          <w:p w14:paraId="18C32D43" w14:textId="77777777" w:rsidR="00266655" w:rsidRPr="00266655" w:rsidRDefault="00266655" w:rsidP="00266655">
            <w:pPr>
              <w:pBdr>
                <w:bottom w:val="single" w:sz="4" w:space="1" w:color="auto"/>
              </w:pBdr>
              <w:spacing w:line="320" w:lineRule="exact"/>
              <w:ind w:right="-43"/>
              <w:jc w:val="center"/>
              <w:rPr>
                <w:rFonts w:ascii="Arial" w:hAnsi="Arial" w:cs="Arial"/>
                <w:sz w:val="18"/>
                <w:szCs w:val="18"/>
              </w:rPr>
            </w:pPr>
          </w:p>
          <w:p w14:paraId="12AC1C37" w14:textId="77777777" w:rsidR="00266655" w:rsidRPr="00266655" w:rsidRDefault="00266655" w:rsidP="00266655">
            <w:pPr>
              <w:pBdr>
                <w:bottom w:val="single" w:sz="4" w:space="1" w:color="auto"/>
              </w:pBdr>
              <w:spacing w:line="320" w:lineRule="exact"/>
              <w:ind w:right="-43"/>
              <w:jc w:val="center"/>
              <w:rPr>
                <w:rFonts w:ascii="Arial" w:hAnsi="Arial" w:cs="Arial"/>
                <w:sz w:val="18"/>
                <w:szCs w:val="18"/>
              </w:rPr>
            </w:pPr>
            <w:r w:rsidRPr="00266655">
              <w:rPr>
                <w:rFonts w:ascii="Arial" w:hAnsi="Arial" w:cs="Arial"/>
                <w:sz w:val="18"/>
                <w:szCs w:val="18"/>
              </w:rPr>
              <w:t>Related by</w:t>
            </w:r>
          </w:p>
        </w:tc>
        <w:tc>
          <w:tcPr>
            <w:tcW w:w="1440" w:type="dxa"/>
          </w:tcPr>
          <w:p w14:paraId="6FC31849" w14:textId="79772508" w:rsidR="00266655" w:rsidRPr="00266655" w:rsidRDefault="00626EF8" w:rsidP="00266655">
            <w:pPr>
              <w:pBdr>
                <w:bottom w:val="single" w:sz="4" w:space="1" w:color="auto"/>
              </w:pBdr>
              <w:spacing w:line="320" w:lineRule="exact"/>
              <w:ind w:right="-43"/>
              <w:jc w:val="center"/>
              <w:rPr>
                <w:rFonts w:ascii="Arial" w:hAnsi="Arial" w:cs="Arial"/>
                <w:sz w:val="18"/>
                <w:szCs w:val="18"/>
              </w:rPr>
            </w:pPr>
            <w:r w:rsidRPr="00626EF8">
              <w:rPr>
                <w:rFonts w:ascii="Arial" w:hAnsi="Arial" w:cs="Arial"/>
                <w:sz w:val="18"/>
                <w:szCs w:val="18"/>
              </w:rPr>
              <w:t>31 December 2021</w:t>
            </w:r>
          </w:p>
        </w:tc>
        <w:tc>
          <w:tcPr>
            <w:tcW w:w="1260" w:type="dxa"/>
          </w:tcPr>
          <w:p w14:paraId="2A878C1A" w14:textId="77777777" w:rsidR="00266655" w:rsidRPr="00266655" w:rsidRDefault="00266655" w:rsidP="00577FF7">
            <w:pPr>
              <w:pBdr>
                <w:bottom w:val="single" w:sz="4" w:space="1" w:color="auto"/>
              </w:pBdr>
              <w:spacing w:line="320" w:lineRule="exact"/>
              <w:ind w:left="-15"/>
              <w:jc w:val="center"/>
              <w:rPr>
                <w:rFonts w:ascii="Arial" w:hAnsi="Arial" w:cs="Arial"/>
                <w:sz w:val="18"/>
                <w:szCs w:val="18"/>
              </w:rPr>
            </w:pPr>
            <w:r w:rsidRPr="00266655">
              <w:rPr>
                <w:rFonts w:ascii="Arial" w:hAnsi="Arial" w:cs="Arial"/>
                <w:sz w:val="18"/>
                <w:szCs w:val="18"/>
              </w:rPr>
              <w:t>during the period</w:t>
            </w:r>
          </w:p>
        </w:tc>
        <w:tc>
          <w:tcPr>
            <w:tcW w:w="1170" w:type="dxa"/>
          </w:tcPr>
          <w:p w14:paraId="2D16845C" w14:textId="77777777" w:rsidR="00266655" w:rsidRPr="00266655" w:rsidRDefault="00266655" w:rsidP="00266655">
            <w:pPr>
              <w:pBdr>
                <w:bottom w:val="single" w:sz="4" w:space="1" w:color="auto"/>
              </w:pBdr>
              <w:spacing w:line="320" w:lineRule="exact"/>
              <w:ind w:right="-108"/>
              <w:jc w:val="center"/>
              <w:rPr>
                <w:rFonts w:ascii="Arial" w:hAnsi="Arial" w:cs="Arial"/>
                <w:sz w:val="18"/>
                <w:szCs w:val="18"/>
              </w:rPr>
            </w:pPr>
            <w:r w:rsidRPr="00266655">
              <w:rPr>
                <w:rFonts w:ascii="Arial" w:hAnsi="Arial" w:cs="Arial"/>
                <w:sz w:val="18"/>
                <w:szCs w:val="18"/>
              </w:rPr>
              <w:t>during the period</w:t>
            </w:r>
          </w:p>
        </w:tc>
        <w:tc>
          <w:tcPr>
            <w:tcW w:w="1440" w:type="dxa"/>
          </w:tcPr>
          <w:p w14:paraId="79D87448" w14:textId="77777777" w:rsidR="00212FF1" w:rsidRDefault="00212FF1" w:rsidP="00266655">
            <w:pPr>
              <w:pBdr>
                <w:bottom w:val="single" w:sz="4" w:space="1" w:color="auto"/>
              </w:pBdr>
              <w:spacing w:line="320" w:lineRule="exact"/>
              <w:ind w:right="-43"/>
              <w:jc w:val="center"/>
              <w:rPr>
                <w:rFonts w:ascii="Arial" w:hAnsi="Arial" w:cs="Arial"/>
                <w:sz w:val="18"/>
                <w:szCs w:val="18"/>
              </w:rPr>
            </w:pPr>
            <w:r w:rsidRPr="00212FF1">
              <w:rPr>
                <w:rFonts w:ascii="Arial" w:hAnsi="Arial" w:cs="Arial"/>
                <w:sz w:val="18"/>
                <w:szCs w:val="18"/>
              </w:rPr>
              <w:t xml:space="preserve">30 June </w:t>
            </w:r>
          </w:p>
          <w:p w14:paraId="53E078C4" w14:textId="7BF4CFE5" w:rsidR="00266655" w:rsidRPr="00266655" w:rsidRDefault="00C53CC8" w:rsidP="00266655">
            <w:pPr>
              <w:pBdr>
                <w:bottom w:val="single" w:sz="4" w:space="1" w:color="auto"/>
              </w:pBdr>
              <w:spacing w:line="320" w:lineRule="exact"/>
              <w:ind w:right="-43"/>
              <w:jc w:val="center"/>
              <w:rPr>
                <w:rFonts w:ascii="Arial" w:hAnsi="Arial" w:cs="Arial"/>
                <w:sz w:val="18"/>
                <w:szCs w:val="18"/>
              </w:rPr>
            </w:pPr>
            <w:r>
              <w:rPr>
                <w:rFonts w:ascii="Arial" w:hAnsi="Arial" w:cs="Arial"/>
                <w:sz w:val="18"/>
                <w:szCs w:val="18"/>
              </w:rPr>
              <w:t>2022</w:t>
            </w:r>
          </w:p>
        </w:tc>
      </w:tr>
      <w:tr w:rsidR="00860396" w:rsidRPr="00266655" w14:paraId="0D995F1F" w14:textId="77777777" w:rsidTr="00305739">
        <w:tc>
          <w:tcPr>
            <w:tcW w:w="2340" w:type="dxa"/>
            <w:gridSpan w:val="2"/>
            <w:vAlign w:val="bottom"/>
          </w:tcPr>
          <w:p w14:paraId="58E26DFA" w14:textId="77777777" w:rsidR="00860396" w:rsidRPr="00266655" w:rsidRDefault="00860396" w:rsidP="00860396">
            <w:pPr>
              <w:tabs>
                <w:tab w:val="decimal" w:pos="-18"/>
              </w:tabs>
              <w:spacing w:line="320" w:lineRule="exact"/>
              <w:rPr>
                <w:rFonts w:ascii="Arial" w:hAnsi="Arial" w:cs="Arial"/>
                <w:sz w:val="18"/>
                <w:szCs w:val="18"/>
              </w:rPr>
            </w:pPr>
            <w:r w:rsidRPr="00266655">
              <w:rPr>
                <w:rFonts w:ascii="Arial" w:hAnsi="Arial" w:cs="Arial"/>
                <w:sz w:val="18"/>
                <w:szCs w:val="18"/>
              </w:rPr>
              <w:t>Gourmet Primo Co., Ltd.</w:t>
            </w:r>
          </w:p>
        </w:tc>
        <w:tc>
          <w:tcPr>
            <w:tcW w:w="1530" w:type="dxa"/>
          </w:tcPr>
          <w:p w14:paraId="01A20563" w14:textId="77777777" w:rsidR="00860396" w:rsidRPr="00266655" w:rsidRDefault="00860396" w:rsidP="00860396">
            <w:pPr>
              <w:spacing w:line="320" w:lineRule="exact"/>
              <w:ind w:right="-108"/>
              <w:jc w:val="center"/>
              <w:rPr>
                <w:rFonts w:ascii="Arial" w:hAnsi="Arial" w:cs="Arial"/>
                <w:sz w:val="18"/>
                <w:szCs w:val="18"/>
              </w:rPr>
            </w:pPr>
            <w:r w:rsidRPr="00266655">
              <w:rPr>
                <w:rFonts w:ascii="Arial" w:hAnsi="Arial" w:cs="Arial"/>
                <w:sz w:val="18"/>
                <w:szCs w:val="18"/>
              </w:rPr>
              <w:t>Subsidiary</w:t>
            </w:r>
          </w:p>
        </w:tc>
        <w:tc>
          <w:tcPr>
            <w:tcW w:w="1440" w:type="dxa"/>
          </w:tcPr>
          <w:p w14:paraId="3FB55A37" w14:textId="67821AE9" w:rsidR="00860396" w:rsidRPr="00B44607" w:rsidRDefault="00860396" w:rsidP="00860396">
            <w:pPr>
              <w:tabs>
                <w:tab w:val="decimal" w:pos="1155"/>
              </w:tabs>
              <w:spacing w:line="320" w:lineRule="exact"/>
              <w:rPr>
                <w:rFonts w:ascii="Arial" w:hAnsi="Arial" w:cs="Browallia New"/>
                <w:sz w:val="18"/>
                <w:szCs w:val="22"/>
              </w:rPr>
            </w:pPr>
            <w:r>
              <w:rPr>
                <w:rFonts w:ascii="Arial" w:hAnsi="Arial" w:cs="Browallia New"/>
                <w:sz w:val="18"/>
                <w:szCs w:val="22"/>
              </w:rPr>
              <w:t>10</w:t>
            </w:r>
            <w:r w:rsidR="00006A6B">
              <w:rPr>
                <w:rFonts w:ascii="Arial" w:hAnsi="Arial" w:cs="Browallia New"/>
                <w:sz w:val="18"/>
                <w:szCs w:val="22"/>
              </w:rPr>
              <w:t>9</w:t>
            </w:r>
            <w:r>
              <w:rPr>
                <w:rFonts w:ascii="Arial" w:hAnsi="Arial" w:cs="Browallia New"/>
                <w:sz w:val="18"/>
                <w:szCs w:val="22"/>
              </w:rPr>
              <w:t>,</w:t>
            </w:r>
            <w:r w:rsidR="00152C00">
              <w:rPr>
                <w:rFonts w:ascii="Arial" w:hAnsi="Arial" w:cs="Browallia New"/>
                <w:sz w:val="18"/>
                <w:szCs w:val="22"/>
              </w:rPr>
              <w:t>579</w:t>
            </w:r>
          </w:p>
        </w:tc>
        <w:tc>
          <w:tcPr>
            <w:tcW w:w="1260" w:type="dxa"/>
          </w:tcPr>
          <w:p w14:paraId="2B52D31D" w14:textId="559A0997" w:rsidR="00860396" w:rsidRPr="00847E5F" w:rsidRDefault="00E4245A" w:rsidP="00860396">
            <w:pPr>
              <w:tabs>
                <w:tab w:val="decimal" w:pos="883"/>
              </w:tabs>
              <w:spacing w:line="320" w:lineRule="exact"/>
              <w:rPr>
                <w:rFonts w:ascii="Arial" w:hAnsi="Arial" w:cs="Browallia New"/>
                <w:sz w:val="18"/>
                <w:szCs w:val="22"/>
              </w:rPr>
            </w:pPr>
            <w:r>
              <w:rPr>
                <w:rFonts w:ascii="Arial" w:hAnsi="Arial" w:cs="Browallia New"/>
                <w:sz w:val="18"/>
                <w:szCs w:val="22"/>
              </w:rPr>
              <w:t>2,108</w:t>
            </w:r>
          </w:p>
        </w:tc>
        <w:tc>
          <w:tcPr>
            <w:tcW w:w="1170" w:type="dxa"/>
          </w:tcPr>
          <w:p w14:paraId="2379CA64" w14:textId="116ED1D5" w:rsidR="00860396" w:rsidRPr="00847E5F" w:rsidRDefault="00E4245A" w:rsidP="00860396">
            <w:pPr>
              <w:tabs>
                <w:tab w:val="decimal" w:pos="885"/>
              </w:tabs>
              <w:spacing w:line="320" w:lineRule="exact"/>
              <w:rPr>
                <w:rFonts w:ascii="Arial" w:hAnsi="Arial" w:cs="Browallia New"/>
                <w:sz w:val="18"/>
                <w:szCs w:val="22"/>
              </w:rPr>
            </w:pPr>
            <w:r>
              <w:rPr>
                <w:rFonts w:ascii="Arial" w:hAnsi="Arial" w:cs="Browallia New"/>
                <w:sz w:val="18"/>
                <w:szCs w:val="22"/>
              </w:rPr>
              <w:t>-</w:t>
            </w:r>
          </w:p>
        </w:tc>
        <w:tc>
          <w:tcPr>
            <w:tcW w:w="1440" w:type="dxa"/>
          </w:tcPr>
          <w:p w14:paraId="1256236A" w14:textId="44FF4C66" w:rsidR="00860396" w:rsidRPr="00847E5F" w:rsidRDefault="00E4245A" w:rsidP="00860396">
            <w:pPr>
              <w:tabs>
                <w:tab w:val="decimal" w:pos="1064"/>
              </w:tabs>
              <w:spacing w:line="320" w:lineRule="exact"/>
              <w:rPr>
                <w:rFonts w:ascii="Arial" w:hAnsi="Arial" w:cs="Browallia New"/>
                <w:sz w:val="18"/>
                <w:szCs w:val="22"/>
              </w:rPr>
            </w:pPr>
            <w:r>
              <w:rPr>
                <w:rFonts w:ascii="Arial" w:hAnsi="Arial" w:cs="Browallia New"/>
                <w:sz w:val="18"/>
                <w:szCs w:val="22"/>
              </w:rPr>
              <w:t>111,687</w:t>
            </w:r>
          </w:p>
        </w:tc>
      </w:tr>
      <w:tr w:rsidR="00860396" w:rsidRPr="00266655" w14:paraId="0698AAC1" w14:textId="77777777" w:rsidTr="00305739">
        <w:tc>
          <w:tcPr>
            <w:tcW w:w="2340" w:type="dxa"/>
            <w:gridSpan w:val="2"/>
            <w:vAlign w:val="bottom"/>
          </w:tcPr>
          <w:p w14:paraId="7A356283" w14:textId="77777777" w:rsidR="00F83EBC" w:rsidRDefault="00F83EBC" w:rsidP="00860396">
            <w:pPr>
              <w:tabs>
                <w:tab w:val="decimal" w:pos="-18"/>
              </w:tabs>
              <w:spacing w:line="320" w:lineRule="exact"/>
              <w:rPr>
                <w:rFonts w:ascii="Arial" w:hAnsi="Arial" w:cs="Arial"/>
                <w:sz w:val="18"/>
                <w:szCs w:val="18"/>
              </w:rPr>
            </w:pPr>
            <w:r>
              <w:rPr>
                <w:rFonts w:ascii="Arial" w:hAnsi="Arial" w:cs="Arial"/>
                <w:sz w:val="18"/>
                <w:szCs w:val="18"/>
              </w:rPr>
              <w:t xml:space="preserve">Bangkok Air Catering </w:t>
            </w:r>
          </w:p>
          <w:p w14:paraId="2A760CB1" w14:textId="3B388FAC" w:rsidR="00860396" w:rsidRPr="00266655" w:rsidRDefault="00F83EBC" w:rsidP="00860396">
            <w:pPr>
              <w:tabs>
                <w:tab w:val="decimal" w:pos="-18"/>
              </w:tabs>
              <w:spacing w:line="320" w:lineRule="exact"/>
              <w:rPr>
                <w:rFonts w:ascii="Arial" w:hAnsi="Arial" w:cs="Arial"/>
                <w:sz w:val="18"/>
                <w:szCs w:val="18"/>
              </w:rPr>
            </w:pPr>
            <w:r>
              <w:rPr>
                <w:rFonts w:ascii="Arial" w:hAnsi="Arial" w:cs="Arial"/>
                <w:sz w:val="18"/>
                <w:szCs w:val="18"/>
              </w:rPr>
              <w:t xml:space="preserve">   Co., Ltd.</w:t>
            </w:r>
          </w:p>
        </w:tc>
        <w:tc>
          <w:tcPr>
            <w:tcW w:w="1530" w:type="dxa"/>
          </w:tcPr>
          <w:p w14:paraId="09F830EC" w14:textId="77777777" w:rsidR="00F83EBC" w:rsidRDefault="00F83EBC" w:rsidP="00860396">
            <w:pPr>
              <w:spacing w:line="320" w:lineRule="exact"/>
              <w:ind w:right="-108"/>
              <w:jc w:val="center"/>
              <w:rPr>
                <w:rFonts w:ascii="Arial" w:hAnsi="Arial" w:cs="Arial"/>
                <w:sz w:val="18"/>
                <w:szCs w:val="18"/>
              </w:rPr>
            </w:pPr>
          </w:p>
          <w:p w14:paraId="0DD19BC6" w14:textId="13A05C0E" w:rsidR="00860396" w:rsidRPr="00266655" w:rsidRDefault="00F83EBC" w:rsidP="00860396">
            <w:pPr>
              <w:spacing w:line="320" w:lineRule="exact"/>
              <w:ind w:right="-108"/>
              <w:jc w:val="center"/>
              <w:rPr>
                <w:rFonts w:ascii="Arial" w:hAnsi="Arial" w:cs="Arial"/>
                <w:sz w:val="18"/>
                <w:szCs w:val="18"/>
              </w:rPr>
            </w:pPr>
            <w:r>
              <w:rPr>
                <w:rFonts w:ascii="Arial" w:hAnsi="Arial" w:cs="Arial"/>
                <w:sz w:val="18"/>
                <w:szCs w:val="18"/>
              </w:rPr>
              <w:t>Subsidiary</w:t>
            </w:r>
          </w:p>
        </w:tc>
        <w:tc>
          <w:tcPr>
            <w:tcW w:w="1440" w:type="dxa"/>
          </w:tcPr>
          <w:p w14:paraId="277D7613" w14:textId="77777777" w:rsidR="00F83EBC" w:rsidRDefault="00F83EBC" w:rsidP="00860396">
            <w:pPr>
              <w:pBdr>
                <w:bottom w:val="single" w:sz="4" w:space="1" w:color="auto"/>
              </w:pBdr>
              <w:tabs>
                <w:tab w:val="decimal" w:pos="1155"/>
              </w:tabs>
              <w:spacing w:line="320" w:lineRule="exact"/>
              <w:rPr>
                <w:rFonts w:ascii="Arial" w:hAnsi="Arial" w:cs="Browallia New"/>
                <w:sz w:val="18"/>
                <w:szCs w:val="22"/>
              </w:rPr>
            </w:pPr>
          </w:p>
          <w:p w14:paraId="3D51BA9F" w14:textId="03EC9E31" w:rsidR="00860396" w:rsidRDefault="00860396" w:rsidP="00860396">
            <w:pPr>
              <w:pBdr>
                <w:bottom w:val="single" w:sz="4" w:space="1" w:color="auto"/>
              </w:pBdr>
              <w:tabs>
                <w:tab w:val="decimal" w:pos="1155"/>
              </w:tabs>
              <w:spacing w:line="320" w:lineRule="exact"/>
              <w:rPr>
                <w:rFonts w:ascii="Arial" w:hAnsi="Arial" w:cs="Browallia New"/>
                <w:sz w:val="18"/>
                <w:szCs w:val="22"/>
              </w:rPr>
            </w:pPr>
            <w:r w:rsidRPr="00860396">
              <w:rPr>
                <w:rFonts w:ascii="Arial" w:hAnsi="Arial" w:cs="Browallia New" w:hint="cs"/>
                <w:sz w:val="18"/>
                <w:szCs w:val="22"/>
              </w:rPr>
              <w:t>100,986</w:t>
            </w:r>
          </w:p>
        </w:tc>
        <w:tc>
          <w:tcPr>
            <w:tcW w:w="1260" w:type="dxa"/>
          </w:tcPr>
          <w:p w14:paraId="7CF0E9A3" w14:textId="77777777" w:rsidR="00860396" w:rsidRDefault="00860396" w:rsidP="00860396">
            <w:pPr>
              <w:pBdr>
                <w:bottom w:val="single" w:sz="4" w:space="1" w:color="auto"/>
              </w:pBdr>
              <w:tabs>
                <w:tab w:val="decimal" w:pos="883"/>
              </w:tabs>
              <w:spacing w:line="320" w:lineRule="exact"/>
              <w:rPr>
                <w:rFonts w:ascii="Arial" w:hAnsi="Arial" w:cs="Browallia New"/>
                <w:sz w:val="18"/>
                <w:szCs w:val="22"/>
              </w:rPr>
            </w:pPr>
          </w:p>
          <w:p w14:paraId="03712861" w14:textId="5E754B05" w:rsidR="00E4245A" w:rsidRPr="00847E5F" w:rsidRDefault="00E4245A" w:rsidP="00860396">
            <w:pPr>
              <w:pBdr>
                <w:bottom w:val="single" w:sz="4" w:space="1" w:color="auto"/>
              </w:pBdr>
              <w:tabs>
                <w:tab w:val="decimal" w:pos="883"/>
              </w:tabs>
              <w:spacing w:line="320" w:lineRule="exact"/>
              <w:rPr>
                <w:rFonts w:ascii="Arial" w:hAnsi="Arial" w:cs="Browallia New"/>
                <w:sz w:val="18"/>
                <w:szCs w:val="22"/>
              </w:rPr>
            </w:pPr>
            <w:r>
              <w:rPr>
                <w:rFonts w:ascii="Arial" w:hAnsi="Arial" w:cs="Browallia New"/>
                <w:sz w:val="18"/>
                <w:szCs w:val="22"/>
              </w:rPr>
              <w:t>52,739</w:t>
            </w:r>
          </w:p>
        </w:tc>
        <w:tc>
          <w:tcPr>
            <w:tcW w:w="1170" w:type="dxa"/>
          </w:tcPr>
          <w:p w14:paraId="2DF277CC" w14:textId="77777777" w:rsidR="00860396" w:rsidRDefault="00860396" w:rsidP="00860396">
            <w:pPr>
              <w:pBdr>
                <w:bottom w:val="single" w:sz="4" w:space="1" w:color="auto"/>
              </w:pBdr>
              <w:tabs>
                <w:tab w:val="decimal" w:pos="885"/>
              </w:tabs>
              <w:spacing w:line="320" w:lineRule="exact"/>
              <w:rPr>
                <w:rFonts w:ascii="Arial" w:hAnsi="Arial" w:cs="Browallia New"/>
                <w:sz w:val="18"/>
                <w:szCs w:val="22"/>
              </w:rPr>
            </w:pPr>
          </w:p>
          <w:p w14:paraId="2726B0B6" w14:textId="49EA8CA6" w:rsidR="00E4245A" w:rsidRPr="00847E5F" w:rsidRDefault="00E4245A" w:rsidP="00860396">
            <w:pPr>
              <w:pBdr>
                <w:bottom w:val="single" w:sz="4" w:space="1" w:color="auto"/>
              </w:pBdr>
              <w:tabs>
                <w:tab w:val="decimal" w:pos="885"/>
              </w:tabs>
              <w:spacing w:line="320" w:lineRule="exact"/>
              <w:rPr>
                <w:rFonts w:ascii="Arial" w:hAnsi="Arial" w:cs="Browallia New"/>
                <w:sz w:val="18"/>
                <w:szCs w:val="22"/>
              </w:rPr>
            </w:pPr>
            <w:r>
              <w:rPr>
                <w:rFonts w:ascii="Arial" w:hAnsi="Arial" w:cs="Browallia New"/>
                <w:sz w:val="18"/>
                <w:szCs w:val="22"/>
              </w:rPr>
              <w:t>-</w:t>
            </w:r>
          </w:p>
        </w:tc>
        <w:tc>
          <w:tcPr>
            <w:tcW w:w="1440" w:type="dxa"/>
          </w:tcPr>
          <w:p w14:paraId="3814D90B" w14:textId="77777777" w:rsidR="00860396" w:rsidRDefault="00860396" w:rsidP="00860396">
            <w:pPr>
              <w:pBdr>
                <w:bottom w:val="single" w:sz="4" w:space="1" w:color="auto"/>
              </w:pBdr>
              <w:tabs>
                <w:tab w:val="decimal" w:pos="1064"/>
              </w:tabs>
              <w:spacing w:line="320" w:lineRule="exact"/>
              <w:rPr>
                <w:rFonts w:ascii="Arial" w:hAnsi="Arial" w:cs="Browallia New"/>
                <w:sz w:val="18"/>
                <w:szCs w:val="22"/>
              </w:rPr>
            </w:pPr>
          </w:p>
          <w:p w14:paraId="1255F4AF" w14:textId="6F7216A9" w:rsidR="00E4245A" w:rsidRPr="00847E5F" w:rsidRDefault="00E4245A" w:rsidP="00860396">
            <w:pPr>
              <w:pBdr>
                <w:bottom w:val="single" w:sz="4" w:space="1" w:color="auto"/>
              </w:pBdr>
              <w:tabs>
                <w:tab w:val="decimal" w:pos="1064"/>
              </w:tabs>
              <w:spacing w:line="320" w:lineRule="exact"/>
              <w:rPr>
                <w:rFonts w:ascii="Arial" w:hAnsi="Arial" w:cs="Browallia New"/>
                <w:sz w:val="18"/>
                <w:szCs w:val="22"/>
              </w:rPr>
            </w:pPr>
            <w:r>
              <w:rPr>
                <w:rFonts w:ascii="Arial" w:hAnsi="Arial" w:cs="Browallia New"/>
                <w:sz w:val="18"/>
                <w:szCs w:val="22"/>
              </w:rPr>
              <w:t>153,725</w:t>
            </w:r>
          </w:p>
        </w:tc>
      </w:tr>
      <w:tr w:rsidR="00860396" w:rsidRPr="00266655" w14:paraId="1516B979" w14:textId="77777777" w:rsidTr="00305739">
        <w:tc>
          <w:tcPr>
            <w:tcW w:w="2340" w:type="dxa"/>
            <w:gridSpan w:val="2"/>
            <w:vAlign w:val="bottom"/>
          </w:tcPr>
          <w:p w14:paraId="4FE2D1EC" w14:textId="77777777" w:rsidR="00860396" w:rsidRPr="00266655" w:rsidRDefault="00860396" w:rsidP="00860396">
            <w:pPr>
              <w:spacing w:line="320" w:lineRule="exact"/>
              <w:jc w:val="both"/>
              <w:rPr>
                <w:rFonts w:ascii="Arial" w:hAnsi="Arial" w:cs="Arial"/>
                <w:sz w:val="18"/>
                <w:szCs w:val="18"/>
              </w:rPr>
            </w:pPr>
            <w:r w:rsidRPr="00266655">
              <w:rPr>
                <w:rFonts w:ascii="Arial" w:hAnsi="Arial" w:cs="Arial"/>
                <w:sz w:val="18"/>
                <w:szCs w:val="18"/>
              </w:rPr>
              <w:t>Total</w:t>
            </w:r>
          </w:p>
        </w:tc>
        <w:tc>
          <w:tcPr>
            <w:tcW w:w="1530" w:type="dxa"/>
          </w:tcPr>
          <w:p w14:paraId="4B9C2446" w14:textId="77777777" w:rsidR="00860396" w:rsidRPr="00266655" w:rsidRDefault="00860396" w:rsidP="00860396">
            <w:pPr>
              <w:spacing w:line="320" w:lineRule="exact"/>
              <w:ind w:right="-108"/>
              <w:jc w:val="center"/>
              <w:rPr>
                <w:rFonts w:ascii="Arial" w:hAnsi="Arial" w:cs="Arial"/>
                <w:sz w:val="18"/>
                <w:szCs w:val="18"/>
              </w:rPr>
            </w:pPr>
          </w:p>
        </w:tc>
        <w:tc>
          <w:tcPr>
            <w:tcW w:w="1440" w:type="dxa"/>
          </w:tcPr>
          <w:p w14:paraId="40286D98" w14:textId="4CE14A51" w:rsidR="00860396" w:rsidRPr="00860396" w:rsidRDefault="00860396" w:rsidP="00860396">
            <w:pPr>
              <w:pBdr>
                <w:bottom w:val="double" w:sz="4" w:space="1" w:color="auto"/>
              </w:pBdr>
              <w:tabs>
                <w:tab w:val="decimal" w:pos="1155"/>
              </w:tabs>
              <w:spacing w:line="320" w:lineRule="exact"/>
              <w:rPr>
                <w:rFonts w:ascii="Arial" w:hAnsi="Arial" w:cs="Browallia New"/>
                <w:sz w:val="18"/>
                <w:szCs w:val="22"/>
                <w:cs/>
              </w:rPr>
            </w:pPr>
            <w:r w:rsidRPr="00860396">
              <w:rPr>
                <w:rFonts w:ascii="Arial" w:hAnsi="Arial" w:cs="Browallia New" w:hint="cs"/>
                <w:sz w:val="18"/>
                <w:szCs w:val="22"/>
              </w:rPr>
              <w:t>210,565</w:t>
            </w:r>
          </w:p>
        </w:tc>
        <w:tc>
          <w:tcPr>
            <w:tcW w:w="1260" w:type="dxa"/>
          </w:tcPr>
          <w:p w14:paraId="6A0123BA" w14:textId="443D4235" w:rsidR="00860396" w:rsidRPr="00847E5F" w:rsidRDefault="00E4245A" w:rsidP="00860396">
            <w:pPr>
              <w:pBdr>
                <w:bottom w:val="double" w:sz="4" w:space="1" w:color="auto"/>
              </w:pBdr>
              <w:tabs>
                <w:tab w:val="decimal" w:pos="883"/>
              </w:tabs>
              <w:spacing w:line="320" w:lineRule="exact"/>
              <w:rPr>
                <w:rFonts w:ascii="Arial" w:hAnsi="Arial" w:cs="Browallia New"/>
                <w:sz w:val="18"/>
                <w:szCs w:val="22"/>
                <w:cs/>
              </w:rPr>
            </w:pPr>
            <w:r>
              <w:rPr>
                <w:rFonts w:ascii="Arial" w:hAnsi="Arial" w:cs="Browallia New"/>
                <w:sz w:val="18"/>
                <w:szCs w:val="22"/>
              </w:rPr>
              <w:t>54,847</w:t>
            </w:r>
          </w:p>
        </w:tc>
        <w:tc>
          <w:tcPr>
            <w:tcW w:w="1170" w:type="dxa"/>
          </w:tcPr>
          <w:p w14:paraId="48C489A9" w14:textId="7D21CFE1" w:rsidR="00860396" w:rsidRPr="00847E5F" w:rsidRDefault="00E4245A" w:rsidP="00860396">
            <w:pPr>
              <w:pBdr>
                <w:bottom w:val="double" w:sz="4" w:space="1" w:color="auto"/>
              </w:pBdr>
              <w:tabs>
                <w:tab w:val="decimal" w:pos="885"/>
              </w:tabs>
              <w:spacing w:line="320" w:lineRule="exact"/>
              <w:rPr>
                <w:rFonts w:ascii="Arial" w:hAnsi="Arial" w:cs="Browallia New"/>
                <w:sz w:val="18"/>
                <w:szCs w:val="22"/>
              </w:rPr>
            </w:pPr>
            <w:r>
              <w:rPr>
                <w:rFonts w:ascii="Arial" w:hAnsi="Arial" w:cs="Browallia New"/>
                <w:sz w:val="18"/>
                <w:szCs w:val="22"/>
              </w:rPr>
              <w:t>-</w:t>
            </w:r>
          </w:p>
        </w:tc>
        <w:tc>
          <w:tcPr>
            <w:tcW w:w="1440" w:type="dxa"/>
          </w:tcPr>
          <w:p w14:paraId="36E1F23C" w14:textId="37258B1D" w:rsidR="00860396" w:rsidRPr="00847E5F" w:rsidRDefault="00E4245A" w:rsidP="00860396">
            <w:pPr>
              <w:pBdr>
                <w:bottom w:val="double" w:sz="4" w:space="1" w:color="auto"/>
              </w:pBdr>
              <w:tabs>
                <w:tab w:val="decimal" w:pos="1064"/>
              </w:tabs>
              <w:spacing w:line="320" w:lineRule="exact"/>
              <w:rPr>
                <w:rFonts w:ascii="Arial" w:hAnsi="Arial" w:cs="Browallia New"/>
                <w:sz w:val="18"/>
                <w:szCs w:val="22"/>
              </w:rPr>
            </w:pPr>
            <w:r>
              <w:rPr>
                <w:rFonts w:ascii="Arial" w:hAnsi="Arial" w:cs="Browallia New"/>
                <w:sz w:val="18"/>
                <w:szCs w:val="22"/>
              </w:rPr>
              <w:t>265,412</w:t>
            </w:r>
          </w:p>
        </w:tc>
      </w:tr>
    </w:tbl>
    <w:p w14:paraId="23D609FC" w14:textId="666589DE" w:rsidR="00B44607" w:rsidRPr="00E94C88" w:rsidRDefault="00B44607" w:rsidP="00B44607">
      <w:pPr>
        <w:tabs>
          <w:tab w:val="left" w:pos="900"/>
          <w:tab w:val="left" w:pos="1440"/>
        </w:tabs>
        <w:spacing w:before="240" w:after="120" w:line="380" w:lineRule="exact"/>
        <w:ind w:left="547" w:right="-43"/>
        <w:jc w:val="thaiDistribute"/>
        <w:rPr>
          <w:rFonts w:ascii="Arial" w:hAnsi="Arial"/>
          <w:sz w:val="22"/>
          <w:szCs w:val="22"/>
        </w:rPr>
      </w:pPr>
      <w:r w:rsidRPr="00E94C88">
        <w:rPr>
          <w:rFonts w:ascii="Arial" w:hAnsi="Arial"/>
          <w:sz w:val="22"/>
          <w:szCs w:val="22"/>
        </w:rPr>
        <w:t xml:space="preserve">The </w:t>
      </w:r>
      <w:r>
        <w:rPr>
          <w:rFonts w:ascii="Arial" w:hAnsi="Arial"/>
          <w:sz w:val="22"/>
          <w:szCs w:val="22"/>
        </w:rPr>
        <w:t xml:space="preserve">above long-term loans </w:t>
      </w:r>
      <w:r w:rsidR="00B97EC2">
        <w:rPr>
          <w:rFonts w:ascii="Arial" w:hAnsi="Arial"/>
          <w:sz w:val="22"/>
          <w:szCs w:val="22"/>
        </w:rPr>
        <w:t>carry</w:t>
      </w:r>
      <w:r>
        <w:rPr>
          <w:rFonts w:ascii="Arial" w:hAnsi="Arial"/>
          <w:sz w:val="22"/>
          <w:szCs w:val="22"/>
        </w:rPr>
        <w:t xml:space="preserve"> interest</w:t>
      </w:r>
      <w:r w:rsidR="00B97EC2">
        <w:rPr>
          <w:rFonts w:ascii="Arial" w:hAnsi="Arial"/>
          <w:sz w:val="22"/>
          <w:szCs w:val="22"/>
        </w:rPr>
        <w:t>s</w:t>
      </w:r>
      <w:r>
        <w:rPr>
          <w:rFonts w:ascii="Arial" w:hAnsi="Arial"/>
          <w:sz w:val="22"/>
          <w:szCs w:val="22"/>
        </w:rPr>
        <w:t xml:space="preserve"> at the rate of MLR-1 per annum and </w:t>
      </w:r>
      <w:r w:rsidR="00577FF7">
        <w:rPr>
          <w:rFonts w:ascii="Arial" w:hAnsi="Arial"/>
          <w:sz w:val="22"/>
          <w:szCs w:val="22"/>
        </w:rPr>
        <w:t>are</w:t>
      </w:r>
      <w:r>
        <w:rPr>
          <w:rFonts w:ascii="Arial" w:hAnsi="Arial"/>
          <w:sz w:val="22"/>
          <w:szCs w:val="22"/>
        </w:rPr>
        <w:t xml:space="preserve"> </w:t>
      </w:r>
      <w:r w:rsidR="00A93164">
        <w:rPr>
          <w:rFonts w:ascii="Arial" w:hAnsi="Arial"/>
          <w:sz w:val="22"/>
          <w:szCs w:val="22"/>
        </w:rPr>
        <w:t>d</w:t>
      </w:r>
      <w:r>
        <w:rPr>
          <w:rFonts w:ascii="Arial" w:hAnsi="Arial"/>
          <w:sz w:val="22"/>
          <w:szCs w:val="22"/>
        </w:rPr>
        <w:t xml:space="preserve">ue </w:t>
      </w:r>
      <w:r w:rsidR="00B97EC2">
        <w:rPr>
          <w:rFonts w:ascii="Arial" w:hAnsi="Arial"/>
          <w:sz w:val="22"/>
          <w:szCs w:val="22"/>
        </w:rPr>
        <w:t xml:space="preserve">in </w:t>
      </w:r>
      <w:r w:rsidR="00E602F8">
        <w:rPr>
          <w:rFonts w:ascii="Arial" w:hAnsi="Arial"/>
          <w:sz w:val="22"/>
          <w:szCs w:val="22"/>
        </w:rPr>
        <w:t xml:space="preserve"> September to</w:t>
      </w:r>
      <w:r>
        <w:rPr>
          <w:rFonts w:ascii="Arial" w:hAnsi="Arial"/>
          <w:sz w:val="22"/>
          <w:szCs w:val="22"/>
        </w:rPr>
        <w:t xml:space="preserve"> </w:t>
      </w:r>
      <w:r w:rsidR="008B7D66">
        <w:rPr>
          <w:rFonts w:ascii="Arial" w:hAnsi="Arial"/>
          <w:sz w:val="22"/>
          <w:szCs w:val="22"/>
        </w:rPr>
        <w:t>October 2026.</w:t>
      </w:r>
    </w:p>
    <w:p w14:paraId="6549D6C5" w14:textId="4C9C1131" w:rsidR="00D74690" w:rsidRPr="00E94C88" w:rsidRDefault="00F83EBC" w:rsidP="00F83EBC">
      <w:pPr>
        <w:tabs>
          <w:tab w:val="left" w:pos="900"/>
          <w:tab w:val="left" w:pos="1440"/>
        </w:tabs>
        <w:spacing w:before="120" w:after="120" w:line="320" w:lineRule="exact"/>
        <w:ind w:left="547" w:right="-43"/>
        <w:jc w:val="thaiDistribute"/>
        <w:rPr>
          <w:rFonts w:ascii="Arial" w:hAnsi="Arial"/>
          <w:sz w:val="22"/>
          <w:szCs w:val="22"/>
          <w:u w:val="single"/>
        </w:rPr>
      </w:pPr>
      <w:r>
        <w:rPr>
          <w:rFonts w:ascii="Arial" w:hAnsi="Arial"/>
          <w:sz w:val="22"/>
          <w:szCs w:val="22"/>
          <w:u w:val="single"/>
        </w:rPr>
        <w:t>Short</w:t>
      </w:r>
      <w:r w:rsidR="00802D48">
        <w:rPr>
          <w:rFonts w:ascii="Arial" w:hAnsi="Arial"/>
          <w:sz w:val="22"/>
          <w:szCs w:val="22"/>
          <w:u w:val="single"/>
        </w:rPr>
        <w:t xml:space="preserve">-term loan from </w:t>
      </w:r>
      <w:r w:rsidR="00152C00">
        <w:rPr>
          <w:rFonts w:ascii="Arial" w:hAnsi="Arial"/>
          <w:sz w:val="22"/>
          <w:szCs w:val="22"/>
          <w:u w:val="single"/>
        </w:rPr>
        <w:t xml:space="preserve">a </w:t>
      </w:r>
      <w:r w:rsidR="00802D48">
        <w:rPr>
          <w:rFonts w:ascii="Arial" w:hAnsi="Arial"/>
          <w:sz w:val="22"/>
          <w:szCs w:val="22"/>
          <w:u w:val="single"/>
        </w:rPr>
        <w:t>related party</w:t>
      </w:r>
    </w:p>
    <w:p w14:paraId="5CC135AE" w14:textId="282294AE" w:rsidR="00D74690" w:rsidRDefault="00577FF7" w:rsidP="00577FF7">
      <w:pPr>
        <w:tabs>
          <w:tab w:val="left" w:pos="900"/>
          <w:tab w:val="left" w:pos="1440"/>
        </w:tabs>
        <w:spacing w:before="120" w:after="120" w:line="380" w:lineRule="exact"/>
        <w:ind w:left="547" w:right="-43"/>
        <w:jc w:val="thaiDistribute"/>
        <w:rPr>
          <w:rFonts w:ascii="Arial" w:hAnsi="Arial"/>
          <w:sz w:val="22"/>
          <w:szCs w:val="22"/>
          <w:cs/>
        </w:rPr>
      </w:pPr>
      <w:r>
        <w:rPr>
          <w:rFonts w:ascii="Arial" w:hAnsi="Arial"/>
          <w:sz w:val="22"/>
          <w:szCs w:val="22"/>
        </w:rPr>
        <w:t>The</w:t>
      </w:r>
      <w:r w:rsidR="00802D48">
        <w:rPr>
          <w:rFonts w:ascii="Arial" w:hAnsi="Arial"/>
          <w:sz w:val="22"/>
          <w:szCs w:val="22"/>
        </w:rPr>
        <w:t xml:space="preserve"> movements of such loan are as follows:</w:t>
      </w:r>
    </w:p>
    <w:tbl>
      <w:tblPr>
        <w:tblW w:w="9180" w:type="dxa"/>
        <w:tblInd w:w="450" w:type="dxa"/>
        <w:tblLayout w:type="fixed"/>
        <w:tblLook w:val="0000" w:firstRow="0" w:lastRow="0" w:firstColumn="0" w:lastColumn="0" w:noHBand="0" w:noVBand="0"/>
      </w:tblPr>
      <w:tblGrid>
        <w:gridCol w:w="1773"/>
        <w:gridCol w:w="567"/>
        <w:gridCol w:w="1530"/>
        <w:gridCol w:w="1440"/>
        <w:gridCol w:w="1260"/>
        <w:gridCol w:w="1170"/>
        <w:gridCol w:w="1440"/>
      </w:tblGrid>
      <w:tr w:rsidR="00D74690" w:rsidRPr="00266655" w14:paraId="4E399067" w14:textId="77777777" w:rsidTr="00495317">
        <w:trPr>
          <w:cantSplit/>
        </w:trPr>
        <w:tc>
          <w:tcPr>
            <w:tcW w:w="1773" w:type="dxa"/>
          </w:tcPr>
          <w:p w14:paraId="7B35468C" w14:textId="77777777" w:rsidR="00D74690" w:rsidRPr="00266655" w:rsidRDefault="00D74690" w:rsidP="00495317">
            <w:pPr>
              <w:spacing w:line="300" w:lineRule="exact"/>
              <w:ind w:right="-43"/>
              <w:jc w:val="right"/>
              <w:rPr>
                <w:rFonts w:ascii="Arial" w:hAnsi="Arial" w:cs="Arial"/>
                <w:sz w:val="18"/>
                <w:szCs w:val="18"/>
              </w:rPr>
            </w:pPr>
          </w:p>
        </w:tc>
        <w:tc>
          <w:tcPr>
            <w:tcW w:w="7407" w:type="dxa"/>
            <w:gridSpan w:val="6"/>
          </w:tcPr>
          <w:p w14:paraId="45E0701B" w14:textId="77777777" w:rsidR="00D74690" w:rsidRPr="00266655" w:rsidRDefault="00D74690" w:rsidP="00495317">
            <w:pPr>
              <w:spacing w:line="300" w:lineRule="exact"/>
              <w:ind w:right="-43"/>
              <w:jc w:val="right"/>
              <w:rPr>
                <w:rFonts w:ascii="Arial" w:hAnsi="Arial" w:cs="Arial"/>
                <w:sz w:val="18"/>
                <w:szCs w:val="18"/>
              </w:rPr>
            </w:pPr>
            <w:r w:rsidRPr="00266655">
              <w:rPr>
                <w:rFonts w:ascii="Arial" w:hAnsi="Arial" w:cs="Arial"/>
                <w:sz w:val="18"/>
                <w:szCs w:val="18"/>
              </w:rPr>
              <w:t>(Unit: Thousand Baht)</w:t>
            </w:r>
          </w:p>
        </w:tc>
      </w:tr>
      <w:tr w:rsidR="00D74690" w:rsidRPr="00266655" w14:paraId="70526164" w14:textId="77777777" w:rsidTr="00495317">
        <w:tc>
          <w:tcPr>
            <w:tcW w:w="2340" w:type="dxa"/>
            <w:gridSpan w:val="2"/>
          </w:tcPr>
          <w:p w14:paraId="11659C08" w14:textId="77777777" w:rsidR="00D74690" w:rsidRPr="00266655" w:rsidRDefault="00D74690" w:rsidP="00495317">
            <w:pPr>
              <w:tabs>
                <w:tab w:val="decimal" w:pos="846"/>
              </w:tabs>
              <w:spacing w:line="320" w:lineRule="exact"/>
              <w:ind w:right="-43"/>
              <w:jc w:val="thaiDistribute"/>
              <w:rPr>
                <w:rFonts w:ascii="Arial" w:hAnsi="Arial" w:cs="Arial"/>
                <w:sz w:val="18"/>
                <w:szCs w:val="18"/>
              </w:rPr>
            </w:pPr>
          </w:p>
        </w:tc>
        <w:tc>
          <w:tcPr>
            <w:tcW w:w="1530" w:type="dxa"/>
          </w:tcPr>
          <w:p w14:paraId="021FA5DE" w14:textId="77777777" w:rsidR="00D74690" w:rsidRPr="00266655" w:rsidRDefault="00D74690" w:rsidP="00495317">
            <w:pPr>
              <w:spacing w:line="320" w:lineRule="exact"/>
              <w:ind w:right="-108"/>
              <w:jc w:val="center"/>
              <w:rPr>
                <w:rFonts w:ascii="Arial" w:hAnsi="Arial" w:cs="Arial"/>
                <w:sz w:val="18"/>
                <w:szCs w:val="18"/>
              </w:rPr>
            </w:pPr>
          </w:p>
        </w:tc>
        <w:tc>
          <w:tcPr>
            <w:tcW w:w="5310" w:type="dxa"/>
            <w:gridSpan w:val="4"/>
          </w:tcPr>
          <w:p w14:paraId="132AE9A7" w14:textId="77777777" w:rsidR="00D74690" w:rsidRPr="00266655" w:rsidRDefault="00510D7E" w:rsidP="00495317">
            <w:pPr>
              <w:pBdr>
                <w:bottom w:val="single" w:sz="4" w:space="1" w:color="auto"/>
              </w:pBdr>
              <w:tabs>
                <w:tab w:val="decimal" w:pos="846"/>
              </w:tabs>
              <w:spacing w:line="320" w:lineRule="exact"/>
              <w:ind w:right="-43"/>
              <w:jc w:val="center"/>
              <w:rPr>
                <w:rFonts w:ascii="Arial" w:hAnsi="Arial" w:cs="Arial"/>
                <w:sz w:val="18"/>
                <w:szCs w:val="18"/>
              </w:rPr>
            </w:pPr>
            <w:r>
              <w:rPr>
                <w:rFonts w:ascii="Arial" w:hAnsi="Arial" w:cs="Arial"/>
                <w:sz w:val="18"/>
                <w:szCs w:val="18"/>
              </w:rPr>
              <w:t>Consolidated and s</w:t>
            </w:r>
            <w:r w:rsidR="00D74690" w:rsidRPr="00266655">
              <w:rPr>
                <w:rFonts w:ascii="Arial" w:hAnsi="Arial" w:cs="Arial"/>
                <w:sz w:val="18"/>
                <w:szCs w:val="18"/>
              </w:rPr>
              <w:t>eparate financial statements</w:t>
            </w:r>
          </w:p>
        </w:tc>
      </w:tr>
      <w:tr w:rsidR="00577FF7" w:rsidRPr="00266655" w14:paraId="3045FCDE" w14:textId="77777777" w:rsidTr="00495317">
        <w:tc>
          <w:tcPr>
            <w:tcW w:w="2340" w:type="dxa"/>
            <w:gridSpan w:val="2"/>
          </w:tcPr>
          <w:p w14:paraId="236F333D" w14:textId="77777777" w:rsidR="00577FF7" w:rsidRPr="00266655" w:rsidRDefault="00577FF7" w:rsidP="00577FF7">
            <w:pPr>
              <w:spacing w:line="320" w:lineRule="exact"/>
              <w:ind w:right="-108"/>
              <w:jc w:val="center"/>
              <w:rPr>
                <w:rFonts w:ascii="Arial" w:hAnsi="Arial" w:cs="Arial"/>
                <w:sz w:val="18"/>
                <w:szCs w:val="18"/>
              </w:rPr>
            </w:pPr>
          </w:p>
        </w:tc>
        <w:tc>
          <w:tcPr>
            <w:tcW w:w="1530" w:type="dxa"/>
          </w:tcPr>
          <w:p w14:paraId="7C0D7303" w14:textId="77777777" w:rsidR="00577FF7" w:rsidRPr="00266655" w:rsidRDefault="00577FF7" w:rsidP="00577FF7">
            <w:pPr>
              <w:spacing w:line="320" w:lineRule="exact"/>
              <w:ind w:right="-43"/>
              <w:jc w:val="center"/>
              <w:rPr>
                <w:rFonts w:ascii="Arial" w:hAnsi="Arial" w:cs="Arial"/>
                <w:sz w:val="18"/>
                <w:szCs w:val="18"/>
              </w:rPr>
            </w:pPr>
          </w:p>
        </w:tc>
        <w:tc>
          <w:tcPr>
            <w:tcW w:w="1440" w:type="dxa"/>
          </w:tcPr>
          <w:p w14:paraId="2B0241B6" w14:textId="77777777" w:rsidR="00577FF7" w:rsidRPr="00266655" w:rsidRDefault="00577FF7" w:rsidP="00577FF7">
            <w:pPr>
              <w:spacing w:line="320" w:lineRule="exact"/>
              <w:ind w:right="-43"/>
              <w:jc w:val="center"/>
              <w:rPr>
                <w:rFonts w:ascii="Arial" w:hAnsi="Arial" w:cs="Arial"/>
                <w:sz w:val="18"/>
                <w:szCs w:val="18"/>
              </w:rPr>
            </w:pPr>
            <w:r w:rsidRPr="00266655">
              <w:rPr>
                <w:rFonts w:ascii="Arial" w:hAnsi="Arial" w:cs="Arial"/>
                <w:sz w:val="18"/>
                <w:szCs w:val="18"/>
              </w:rPr>
              <w:t>Balance as at</w:t>
            </w:r>
          </w:p>
        </w:tc>
        <w:tc>
          <w:tcPr>
            <w:tcW w:w="1260" w:type="dxa"/>
          </w:tcPr>
          <w:p w14:paraId="109FB445" w14:textId="5FEEDAE6" w:rsidR="00577FF7" w:rsidRPr="00266655" w:rsidRDefault="00577FF7" w:rsidP="00577FF7">
            <w:pPr>
              <w:spacing w:line="320" w:lineRule="exact"/>
              <w:ind w:left="-108"/>
              <w:jc w:val="center"/>
              <w:rPr>
                <w:rFonts w:ascii="Arial" w:hAnsi="Arial" w:cs="Arial"/>
                <w:sz w:val="18"/>
                <w:szCs w:val="18"/>
              </w:rPr>
            </w:pPr>
            <w:r w:rsidRPr="00266655">
              <w:rPr>
                <w:rFonts w:ascii="Arial" w:hAnsi="Arial" w:cs="Arial"/>
                <w:sz w:val="18"/>
                <w:szCs w:val="18"/>
              </w:rPr>
              <w:t xml:space="preserve">Increase </w:t>
            </w:r>
          </w:p>
        </w:tc>
        <w:tc>
          <w:tcPr>
            <w:tcW w:w="1170" w:type="dxa"/>
          </w:tcPr>
          <w:p w14:paraId="59D363AD" w14:textId="77777777" w:rsidR="00577FF7" w:rsidRPr="00266655" w:rsidRDefault="00577FF7" w:rsidP="00577FF7">
            <w:pPr>
              <w:spacing w:line="320" w:lineRule="exact"/>
              <w:ind w:right="-108"/>
              <w:jc w:val="center"/>
              <w:rPr>
                <w:rFonts w:ascii="Arial" w:hAnsi="Arial" w:cs="Arial"/>
                <w:sz w:val="18"/>
                <w:szCs w:val="18"/>
              </w:rPr>
            </w:pPr>
            <w:r w:rsidRPr="00266655">
              <w:rPr>
                <w:rFonts w:ascii="Arial" w:hAnsi="Arial" w:cs="Arial"/>
                <w:sz w:val="18"/>
                <w:szCs w:val="18"/>
              </w:rPr>
              <w:t>Decrease</w:t>
            </w:r>
          </w:p>
        </w:tc>
        <w:tc>
          <w:tcPr>
            <w:tcW w:w="1440" w:type="dxa"/>
          </w:tcPr>
          <w:p w14:paraId="1DA3CEEC" w14:textId="77777777" w:rsidR="00577FF7" w:rsidRPr="00266655" w:rsidRDefault="00577FF7" w:rsidP="00577FF7">
            <w:pPr>
              <w:spacing w:line="320" w:lineRule="exact"/>
              <w:ind w:right="-43"/>
              <w:jc w:val="center"/>
              <w:rPr>
                <w:rFonts w:ascii="Arial" w:hAnsi="Arial" w:cs="Arial"/>
                <w:sz w:val="18"/>
                <w:szCs w:val="18"/>
              </w:rPr>
            </w:pPr>
            <w:r w:rsidRPr="00266655">
              <w:rPr>
                <w:rFonts w:ascii="Arial" w:hAnsi="Arial" w:cs="Arial"/>
                <w:sz w:val="18"/>
                <w:szCs w:val="18"/>
              </w:rPr>
              <w:t>Balance as at</w:t>
            </w:r>
          </w:p>
        </w:tc>
      </w:tr>
      <w:tr w:rsidR="00577FF7" w:rsidRPr="00266655" w14:paraId="31C1E8B3" w14:textId="77777777" w:rsidTr="00495317">
        <w:tc>
          <w:tcPr>
            <w:tcW w:w="2340" w:type="dxa"/>
            <w:gridSpan w:val="2"/>
            <w:vAlign w:val="bottom"/>
          </w:tcPr>
          <w:p w14:paraId="08028EEB" w14:textId="657ADDC6" w:rsidR="00577FF7" w:rsidRPr="00266655" w:rsidRDefault="00577FF7" w:rsidP="00577FF7">
            <w:pPr>
              <w:pBdr>
                <w:bottom w:val="single" w:sz="4" w:space="1" w:color="auto"/>
              </w:pBdr>
              <w:spacing w:line="320" w:lineRule="exact"/>
              <w:ind w:right="-108"/>
              <w:jc w:val="center"/>
              <w:rPr>
                <w:rFonts w:ascii="Arial" w:hAnsi="Arial" w:cs="Arial"/>
                <w:sz w:val="18"/>
                <w:szCs w:val="18"/>
              </w:rPr>
            </w:pPr>
            <w:r>
              <w:rPr>
                <w:rFonts w:ascii="Arial" w:hAnsi="Arial" w:cs="Arial"/>
                <w:sz w:val="18"/>
                <w:szCs w:val="18"/>
              </w:rPr>
              <w:t>Short-term loan</w:t>
            </w:r>
            <w:r w:rsidRPr="00266655">
              <w:rPr>
                <w:rFonts w:ascii="Arial" w:hAnsi="Arial" w:cs="Arial"/>
                <w:sz w:val="18"/>
                <w:szCs w:val="18"/>
              </w:rPr>
              <w:t xml:space="preserve"> </w:t>
            </w:r>
          </w:p>
        </w:tc>
        <w:tc>
          <w:tcPr>
            <w:tcW w:w="1530" w:type="dxa"/>
          </w:tcPr>
          <w:p w14:paraId="65317EAC" w14:textId="77777777" w:rsidR="00577FF7" w:rsidRPr="00266655" w:rsidRDefault="00577FF7" w:rsidP="00577FF7">
            <w:pPr>
              <w:pBdr>
                <w:bottom w:val="single" w:sz="4" w:space="1" w:color="auto"/>
              </w:pBdr>
              <w:spacing w:line="320" w:lineRule="exact"/>
              <w:ind w:right="-43"/>
              <w:jc w:val="center"/>
              <w:rPr>
                <w:rFonts w:ascii="Arial" w:hAnsi="Arial" w:cs="Arial"/>
                <w:sz w:val="18"/>
                <w:szCs w:val="18"/>
              </w:rPr>
            </w:pPr>
          </w:p>
          <w:p w14:paraId="36D57A41" w14:textId="77777777" w:rsidR="00577FF7" w:rsidRPr="00266655" w:rsidRDefault="00577FF7" w:rsidP="00577FF7">
            <w:pPr>
              <w:pBdr>
                <w:bottom w:val="single" w:sz="4" w:space="1" w:color="auto"/>
              </w:pBdr>
              <w:spacing w:line="320" w:lineRule="exact"/>
              <w:ind w:right="-43"/>
              <w:jc w:val="center"/>
              <w:rPr>
                <w:rFonts w:ascii="Arial" w:hAnsi="Arial" w:cs="Arial"/>
                <w:sz w:val="18"/>
                <w:szCs w:val="18"/>
              </w:rPr>
            </w:pPr>
            <w:r w:rsidRPr="00266655">
              <w:rPr>
                <w:rFonts w:ascii="Arial" w:hAnsi="Arial" w:cs="Arial"/>
                <w:sz w:val="18"/>
                <w:szCs w:val="18"/>
              </w:rPr>
              <w:t>Related by</w:t>
            </w:r>
          </w:p>
        </w:tc>
        <w:tc>
          <w:tcPr>
            <w:tcW w:w="1440" w:type="dxa"/>
          </w:tcPr>
          <w:p w14:paraId="36BFED6D" w14:textId="09234ED3" w:rsidR="00577FF7" w:rsidRPr="00266655" w:rsidRDefault="00577FF7" w:rsidP="00577FF7">
            <w:pPr>
              <w:pBdr>
                <w:bottom w:val="single" w:sz="4" w:space="1" w:color="auto"/>
              </w:pBdr>
              <w:spacing w:line="320" w:lineRule="exact"/>
              <w:ind w:right="-43"/>
              <w:jc w:val="center"/>
              <w:rPr>
                <w:rFonts w:ascii="Arial" w:hAnsi="Arial" w:cs="Arial"/>
                <w:sz w:val="18"/>
                <w:szCs w:val="18"/>
              </w:rPr>
            </w:pPr>
            <w:r w:rsidRPr="00EA122A">
              <w:rPr>
                <w:rFonts w:ascii="Arial" w:hAnsi="Arial" w:cs="Arial"/>
                <w:sz w:val="18"/>
                <w:szCs w:val="18"/>
              </w:rPr>
              <w:t>31 December 2021</w:t>
            </w:r>
          </w:p>
        </w:tc>
        <w:tc>
          <w:tcPr>
            <w:tcW w:w="1260" w:type="dxa"/>
          </w:tcPr>
          <w:p w14:paraId="7C0431F4" w14:textId="536B4D3B" w:rsidR="00577FF7" w:rsidRPr="00266655" w:rsidRDefault="00577FF7" w:rsidP="00577FF7">
            <w:pPr>
              <w:pBdr>
                <w:bottom w:val="single" w:sz="4" w:space="1" w:color="auto"/>
              </w:pBdr>
              <w:spacing w:line="320" w:lineRule="exact"/>
              <w:jc w:val="center"/>
              <w:rPr>
                <w:rFonts w:ascii="Arial" w:hAnsi="Arial" w:cs="Arial"/>
                <w:sz w:val="18"/>
                <w:szCs w:val="18"/>
              </w:rPr>
            </w:pPr>
            <w:r w:rsidRPr="00266655">
              <w:rPr>
                <w:rFonts w:ascii="Arial" w:hAnsi="Arial" w:cs="Arial"/>
                <w:sz w:val="18"/>
                <w:szCs w:val="18"/>
              </w:rPr>
              <w:t>during the period</w:t>
            </w:r>
          </w:p>
        </w:tc>
        <w:tc>
          <w:tcPr>
            <w:tcW w:w="1170" w:type="dxa"/>
          </w:tcPr>
          <w:p w14:paraId="47FD6928" w14:textId="77777777" w:rsidR="00577FF7" w:rsidRPr="00266655" w:rsidRDefault="00577FF7" w:rsidP="00577FF7">
            <w:pPr>
              <w:pBdr>
                <w:bottom w:val="single" w:sz="4" w:space="1" w:color="auto"/>
              </w:pBdr>
              <w:spacing w:line="320" w:lineRule="exact"/>
              <w:ind w:right="-108"/>
              <w:jc w:val="center"/>
              <w:rPr>
                <w:rFonts w:ascii="Arial" w:hAnsi="Arial" w:cs="Arial"/>
                <w:sz w:val="18"/>
                <w:szCs w:val="18"/>
              </w:rPr>
            </w:pPr>
            <w:r w:rsidRPr="00266655">
              <w:rPr>
                <w:rFonts w:ascii="Arial" w:hAnsi="Arial" w:cs="Arial"/>
                <w:sz w:val="18"/>
                <w:szCs w:val="18"/>
              </w:rPr>
              <w:t>during the period</w:t>
            </w:r>
          </w:p>
        </w:tc>
        <w:tc>
          <w:tcPr>
            <w:tcW w:w="1440" w:type="dxa"/>
          </w:tcPr>
          <w:p w14:paraId="2D94D17F" w14:textId="77777777" w:rsidR="00577FF7" w:rsidRDefault="00577FF7" w:rsidP="00577FF7">
            <w:pPr>
              <w:pBdr>
                <w:bottom w:val="single" w:sz="4" w:space="1" w:color="auto"/>
              </w:pBdr>
              <w:spacing w:line="320" w:lineRule="exact"/>
              <w:ind w:right="-43"/>
              <w:jc w:val="center"/>
              <w:rPr>
                <w:rFonts w:ascii="Arial" w:hAnsi="Arial" w:cs="Arial"/>
                <w:sz w:val="18"/>
                <w:szCs w:val="18"/>
              </w:rPr>
            </w:pPr>
            <w:r w:rsidRPr="00212FF1">
              <w:rPr>
                <w:rFonts w:ascii="Arial" w:hAnsi="Arial" w:cs="Arial"/>
                <w:sz w:val="18"/>
                <w:szCs w:val="18"/>
              </w:rPr>
              <w:t xml:space="preserve">30 June </w:t>
            </w:r>
          </w:p>
          <w:p w14:paraId="5FB805C3" w14:textId="68700C4D" w:rsidR="00577FF7" w:rsidRPr="00266655" w:rsidRDefault="00577FF7" w:rsidP="00577FF7">
            <w:pPr>
              <w:pBdr>
                <w:bottom w:val="single" w:sz="4" w:space="1" w:color="auto"/>
              </w:pBdr>
              <w:spacing w:line="320" w:lineRule="exact"/>
              <w:ind w:right="-43"/>
              <w:jc w:val="center"/>
              <w:rPr>
                <w:rFonts w:ascii="Arial" w:hAnsi="Arial" w:cs="Arial"/>
                <w:sz w:val="18"/>
                <w:szCs w:val="18"/>
              </w:rPr>
            </w:pPr>
            <w:r>
              <w:rPr>
                <w:rFonts w:ascii="Arial" w:hAnsi="Arial" w:cs="Arial"/>
                <w:sz w:val="18"/>
                <w:szCs w:val="18"/>
              </w:rPr>
              <w:t>2022</w:t>
            </w:r>
          </w:p>
        </w:tc>
      </w:tr>
      <w:tr w:rsidR="00577FF7" w:rsidRPr="00266655" w14:paraId="0E5C1832" w14:textId="77777777" w:rsidTr="00212FF1">
        <w:tc>
          <w:tcPr>
            <w:tcW w:w="2340" w:type="dxa"/>
            <w:gridSpan w:val="2"/>
            <w:vAlign w:val="bottom"/>
          </w:tcPr>
          <w:p w14:paraId="7708F337" w14:textId="77777777" w:rsidR="00577FF7" w:rsidRDefault="00577FF7" w:rsidP="00577FF7">
            <w:pPr>
              <w:tabs>
                <w:tab w:val="decimal" w:pos="-18"/>
              </w:tabs>
              <w:spacing w:line="320" w:lineRule="exact"/>
              <w:rPr>
                <w:rFonts w:ascii="Arial" w:hAnsi="Arial" w:cs="Arial"/>
                <w:sz w:val="18"/>
                <w:szCs w:val="18"/>
              </w:rPr>
            </w:pPr>
            <w:r>
              <w:rPr>
                <w:rFonts w:ascii="Arial" w:hAnsi="Arial" w:cs="Arial"/>
                <w:sz w:val="18"/>
                <w:szCs w:val="18"/>
              </w:rPr>
              <w:t>U-</w:t>
            </w:r>
            <w:proofErr w:type="spellStart"/>
            <w:r>
              <w:rPr>
                <w:rFonts w:ascii="Arial" w:hAnsi="Arial" w:cs="Arial"/>
                <w:sz w:val="18"/>
                <w:szCs w:val="18"/>
              </w:rPr>
              <w:t>tapao</w:t>
            </w:r>
            <w:proofErr w:type="spellEnd"/>
            <w:r>
              <w:rPr>
                <w:rFonts w:ascii="Arial" w:hAnsi="Arial" w:cs="Arial"/>
                <w:sz w:val="18"/>
                <w:szCs w:val="18"/>
              </w:rPr>
              <w:t xml:space="preserve"> International </w:t>
            </w:r>
          </w:p>
          <w:p w14:paraId="2D677D2B" w14:textId="77777777" w:rsidR="00577FF7" w:rsidRPr="00266655" w:rsidRDefault="00577FF7" w:rsidP="00577FF7">
            <w:pPr>
              <w:tabs>
                <w:tab w:val="decimal" w:pos="-18"/>
              </w:tabs>
              <w:spacing w:line="320" w:lineRule="exact"/>
              <w:rPr>
                <w:rFonts w:ascii="Arial" w:hAnsi="Arial" w:cs="Arial"/>
                <w:sz w:val="18"/>
                <w:szCs w:val="18"/>
              </w:rPr>
            </w:pPr>
            <w:r>
              <w:rPr>
                <w:rFonts w:ascii="Arial" w:hAnsi="Arial" w:cs="Arial"/>
                <w:sz w:val="18"/>
                <w:szCs w:val="18"/>
              </w:rPr>
              <w:t xml:space="preserve">  Aviation Co., Ltd.</w:t>
            </w:r>
          </w:p>
        </w:tc>
        <w:tc>
          <w:tcPr>
            <w:tcW w:w="1530" w:type="dxa"/>
          </w:tcPr>
          <w:p w14:paraId="76399B95" w14:textId="77777777" w:rsidR="00577FF7" w:rsidRPr="00266655" w:rsidRDefault="00577FF7" w:rsidP="00577FF7">
            <w:pPr>
              <w:spacing w:line="320" w:lineRule="exact"/>
              <w:ind w:right="-108"/>
              <w:jc w:val="center"/>
              <w:rPr>
                <w:rFonts w:ascii="Arial" w:hAnsi="Arial" w:cs="Arial"/>
                <w:sz w:val="18"/>
                <w:szCs w:val="18"/>
              </w:rPr>
            </w:pPr>
            <w:r>
              <w:rPr>
                <w:rFonts w:ascii="Arial" w:hAnsi="Arial" w:cs="Arial"/>
                <w:sz w:val="18"/>
                <w:szCs w:val="18"/>
              </w:rPr>
              <w:t>Associate</w:t>
            </w:r>
          </w:p>
        </w:tc>
        <w:tc>
          <w:tcPr>
            <w:tcW w:w="1440" w:type="dxa"/>
          </w:tcPr>
          <w:p w14:paraId="1B128F7A" w14:textId="77777777" w:rsidR="00577FF7" w:rsidRDefault="00577FF7" w:rsidP="00577FF7">
            <w:pPr>
              <w:pBdr>
                <w:bottom w:val="single" w:sz="4" w:space="1" w:color="auto"/>
              </w:pBdr>
              <w:tabs>
                <w:tab w:val="decimal" w:pos="1155"/>
              </w:tabs>
              <w:spacing w:line="320" w:lineRule="exact"/>
              <w:rPr>
                <w:rFonts w:ascii="Arial" w:hAnsi="Arial" w:cs="Browallia New"/>
                <w:sz w:val="18"/>
                <w:szCs w:val="22"/>
              </w:rPr>
            </w:pPr>
          </w:p>
          <w:p w14:paraId="321707F9" w14:textId="77777777" w:rsidR="00577FF7" w:rsidRPr="00B44607" w:rsidRDefault="00577FF7" w:rsidP="00577FF7">
            <w:pPr>
              <w:pBdr>
                <w:bottom w:val="single" w:sz="4" w:space="1" w:color="auto"/>
              </w:pBdr>
              <w:tabs>
                <w:tab w:val="decimal" w:pos="1155"/>
              </w:tabs>
              <w:spacing w:line="320" w:lineRule="exact"/>
              <w:rPr>
                <w:rFonts w:ascii="Arial" w:hAnsi="Arial" w:cs="Browallia New"/>
                <w:sz w:val="18"/>
                <w:szCs w:val="22"/>
              </w:rPr>
            </w:pPr>
            <w:r>
              <w:rPr>
                <w:rFonts w:ascii="Arial" w:hAnsi="Arial" w:cs="Browallia New"/>
                <w:sz w:val="18"/>
                <w:szCs w:val="22"/>
              </w:rPr>
              <w:t>1,000,000</w:t>
            </w:r>
          </w:p>
        </w:tc>
        <w:tc>
          <w:tcPr>
            <w:tcW w:w="1260" w:type="dxa"/>
            <w:vAlign w:val="bottom"/>
          </w:tcPr>
          <w:p w14:paraId="7AC1A24E" w14:textId="296EC629" w:rsidR="00577FF7" w:rsidRPr="00847E5F" w:rsidRDefault="00577FF7" w:rsidP="00577FF7">
            <w:pPr>
              <w:pBdr>
                <w:bottom w:val="single" w:sz="4" w:space="1" w:color="auto"/>
              </w:pBdr>
              <w:tabs>
                <w:tab w:val="decimal" w:pos="975"/>
              </w:tabs>
              <w:spacing w:line="320" w:lineRule="exact"/>
              <w:rPr>
                <w:rFonts w:ascii="Arial" w:hAnsi="Arial" w:cs="Browallia New"/>
                <w:sz w:val="18"/>
                <w:szCs w:val="22"/>
              </w:rPr>
            </w:pPr>
            <w:r>
              <w:rPr>
                <w:rFonts w:ascii="Arial" w:hAnsi="Arial" w:cs="Browallia New"/>
                <w:sz w:val="18"/>
                <w:szCs w:val="22"/>
              </w:rPr>
              <w:t>-</w:t>
            </w:r>
          </w:p>
        </w:tc>
        <w:tc>
          <w:tcPr>
            <w:tcW w:w="1170" w:type="dxa"/>
            <w:vAlign w:val="bottom"/>
          </w:tcPr>
          <w:p w14:paraId="51BC033A" w14:textId="390C7FE4" w:rsidR="00577FF7" w:rsidRPr="00847E5F" w:rsidRDefault="00577FF7" w:rsidP="00577FF7">
            <w:pPr>
              <w:pBdr>
                <w:bottom w:val="single" w:sz="4" w:space="1" w:color="auto"/>
              </w:pBdr>
              <w:tabs>
                <w:tab w:val="decimal" w:pos="885"/>
              </w:tabs>
              <w:spacing w:line="320" w:lineRule="exact"/>
              <w:rPr>
                <w:rFonts w:ascii="Arial" w:hAnsi="Arial" w:cs="Browallia New"/>
                <w:sz w:val="18"/>
                <w:szCs w:val="22"/>
              </w:rPr>
            </w:pPr>
            <w:r>
              <w:rPr>
                <w:rFonts w:ascii="Arial" w:hAnsi="Arial" w:cs="Browallia New"/>
                <w:sz w:val="18"/>
                <w:szCs w:val="22"/>
              </w:rPr>
              <w:t>(731,250)</w:t>
            </w:r>
          </w:p>
        </w:tc>
        <w:tc>
          <w:tcPr>
            <w:tcW w:w="1440" w:type="dxa"/>
            <w:vAlign w:val="bottom"/>
          </w:tcPr>
          <w:p w14:paraId="5D512DEF" w14:textId="403982E4" w:rsidR="00577FF7" w:rsidRPr="00847E5F" w:rsidRDefault="00577FF7" w:rsidP="00577FF7">
            <w:pPr>
              <w:pBdr>
                <w:bottom w:val="single" w:sz="4" w:space="1" w:color="auto"/>
              </w:pBdr>
              <w:tabs>
                <w:tab w:val="decimal" w:pos="1155"/>
              </w:tabs>
              <w:spacing w:line="320" w:lineRule="exact"/>
              <w:rPr>
                <w:rFonts w:ascii="Arial" w:hAnsi="Arial" w:cs="Browallia New"/>
                <w:sz w:val="18"/>
                <w:szCs w:val="22"/>
              </w:rPr>
            </w:pPr>
            <w:r>
              <w:rPr>
                <w:rFonts w:ascii="Arial" w:hAnsi="Arial" w:cs="Browallia New"/>
                <w:sz w:val="18"/>
                <w:szCs w:val="22"/>
              </w:rPr>
              <w:t>268,750</w:t>
            </w:r>
          </w:p>
        </w:tc>
      </w:tr>
      <w:tr w:rsidR="00577FF7" w:rsidRPr="00266655" w14:paraId="5905DCA6" w14:textId="77777777" w:rsidTr="00495317">
        <w:tc>
          <w:tcPr>
            <w:tcW w:w="2340" w:type="dxa"/>
            <w:gridSpan w:val="2"/>
            <w:vAlign w:val="bottom"/>
          </w:tcPr>
          <w:p w14:paraId="7E18FEFE" w14:textId="77777777" w:rsidR="00577FF7" w:rsidRPr="00266655" w:rsidRDefault="00577FF7" w:rsidP="00577FF7">
            <w:pPr>
              <w:spacing w:line="320" w:lineRule="exact"/>
              <w:jc w:val="both"/>
              <w:rPr>
                <w:rFonts w:ascii="Arial" w:hAnsi="Arial" w:cs="Arial"/>
                <w:sz w:val="18"/>
                <w:szCs w:val="18"/>
              </w:rPr>
            </w:pPr>
            <w:r w:rsidRPr="00266655">
              <w:rPr>
                <w:rFonts w:ascii="Arial" w:hAnsi="Arial" w:cs="Arial"/>
                <w:sz w:val="18"/>
                <w:szCs w:val="18"/>
              </w:rPr>
              <w:t>Total</w:t>
            </w:r>
          </w:p>
        </w:tc>
        <w:tc>
          <w:tcPr>
            <w:tcW w:w="1530" w:type="dxa"/>
          </w:tcPr>
          <w:p w14:paraId="1FFB4565" w14:textId="77777777" w:rsidR="00577FF7" w:rsidRPr="00266655" w:rsidRDefault="00577FF7" w:rsidP="00577FF7">
            <w:pPr>
              <w:spacing w:line="320" w:lineRule="exact"/>
              <w:ind w:right="-108"/>
              <w:jc w:val="center"/>
              <w:rPr>
                <w:rFonts w:ascii="Arial" w:hAnsi="Arial" w:cs="Arial"/>
                <w:sz w:val="18"/>
                <w:szCs w:val="18"/>
              </w:rPr>
            </w:pPr>
          </w:p>
        </w:tc>
        <w:tc>
          <w:tcPr>
            <w:tcW w:w="1440" w:type="dxa"/>
          </w:tcPr>
          <w:p w14:paraId="05A1F58F" w14:textId="77777777" w:rsidR="00577FF7" w:rsidRPr="000B3381" w:rsidRDefault="00577FF7" w:rsidP="00577FF7">
            <w:pPr>
              <w:pBdr>
                <w:bottom w:val="double" w:sz="4" w:space="1" w:color="auto"/>
              </w:pBdr>
              <w:tabs>
                <w:tab w:val="decimal" w:pos="1155"/>
              </w:tabs>
              <w:spacing w:line="320" w:lineRule="exact"/>
              <w:rPr>
                <w:rFonts w:ascii="Arial" w:hAnsi="Arial" w:cs="Arial"/>
                <w:sz w:val="18"/>
                <w:szCs w:val="18"/>
                <w:cs/>
              </w:rPr>
            </w:pPr>
            <w:r>
              <w:rPr>
                <w:rFonts w:ascii="Arial" w:hAnsi="Arial" w:cs="Arial"/>
                <w:sz w:val="18"/>
                <w:szCs w:val="18"/>
              </w:rPr>
              <w:t>1,000,000</w:t>
            </w:r>
          </w:p>
        </w:tc>
        <w:tc>
          <w:tcPr>
            <w:tcW w:w="1260" w:type="dxa"/>
          </w:tcPr>
          <w:p w14:paraId="31561577" w14:textId="795F4230" w:rsidR="00577FF7" w:rsidRPr="00847E5F" w:rsidRDefault="00577FF7" w:rsidP="00577FF7">
            <w:pPr>
              <w:pBdr>
                <w:bottom w:val="double" w:sz="4" w:space="1" w:color="auto"/>
              </w:pBdr>
              <w:tabs>
                <w:tab w:val="decimal" w:pos="975"/>
              </w:tabs>
              <w:spacing w:line="320" w:lineRule="exact"/>
              <w:rPr>
                <w:rFonts w:ascii="Arial" w:hAnsi="Arial" w:cs="Browallia New"/>
                <w:sz w:val="18"/>
                <w:szCs w:val="22"/>
                <w:cs/>
              </w:rPr>
            </w:pPr>
            <w:r>
              <w:rPr>
                <w:rFonts w:ascii="Arial" w:hAnsi="Arial" w:cs="Browallia New"/>
                <w:sz w:val="18"/>
                <w:szCs w:val="22"/>
              </w:rPr>
              <w:t>-</w:t>
            </w:r>
          </w:p>
        </w:tc>
        <w:tc>
          <w:tcPr>
            <w:tcW w:w="1170" w:type="dxa"/>
          </w:tcPr>
          <w:p w14:paraId="4E8237A4" w14:textId="37A2A81E" w:rsidR="00577FF7" w:rsidRPr="00847E5F" w:rsidRDefault="00577FF7" w:rsidP="00577FF7">
            <w:pPr>
              <w:pBdr>
                <w:bottom w:val="double" w:sz="4" w:space="1" w:color="auto"/>
              </w:pBdr>
              <w:tabs>
                <w:tab w:val="decimal" w:pos="885"/>
              </w:tabs>
              <w:spacing w:line="320" w:lineRule="exact"/>
              <w:rPr>
                <w:rFonts w:ascii="Arial" w:hAnsi="Arial" w:cs="Browallia New"/>
                <w:sz w:val="18"/>
                <w:szCs w:val="22"/>
              </w:rPr>
            </w:pPr>
            <w:r>
              <w:rPr>
                <w:rFonts w:ascii="Arial" w:hAnsi="Arial" w:cs="Browallia New"/>
                <w:sz w:val="18"/>
                <w:szCs w:val="22"/>
              </w:rPr>
              <w:t>(731,250)</w:t>
            </w:r>
          </w:p>
        </w:tc>
        <w:tc>
          <w:tcPr>
            <w:tcW w:w="1440" w:type="dxa"/>
          </w:tcPr>
          <w:p w14:paraId="749D7E5E" w14:textId="2B03022F" w:rsidR="00577FF7" w:rsidRPr="00847E5F" w:rsidRDefault="00577FF7" w:rsidP="00577FF7">
            <w:pPr>
              <w:pBdr>
                <w:bottom w:val="double" w:sz="4" w:space="1" w:color="auto"/>
              </w:pBdr>
              <w:tabs>
                <w:tab w:val="decimal" w:pos="1155"/>
              </w:tabs>
              <w:spacing w:line="320" w:lineRule="exact"/>
              <w:ind w:left="-18"/>
              <w:rPr>
                <w:rFonts w:ascii="Arial" w:hAnsi="Arial" w:cs="Browallia New"/>
                <w:sz w:val="18"/>
                <w:szCs w:val="22"/>
              </w:rPr>
            </w:pPr>
            <w:r>
              <w:rPr>
                <w:rFonts w:ascii="Arial" w:hAnsi="Arial" w:cs="Browallia New"/>
                <w:sz w:val="18"/>
                <w:szCs w:val="22"/>
              </w:rPr>
              <w:t>268,750</w:t>
            </w:r>
          </w:p>
        </w:tc>
      </w:tr>
    </w:tbl>
    <w:p w14:paraId="50EEB9ED" w14:textId="37FD8FB1" w:rsidR="00D74690" w:rsidRDefault="00D74690" w:rsidP="00D74690">
      <w:pPr>
        <w:tabs>
          <w:tab w:val="left" w:pos="900"/>
          <w:tab w:val="left" w:pos="1440"/>
        </w:tabs>
        <w:spacing w:before="240" w:after="120" w:line="380" w:lineRule="exact"/>
        <w:ind w:left="547" w:right="-43"/>
        <w:jc w:val="thaiDistribute"/>
        <w:rPr>
          <w:rFonts w:ascii="Arial" w:hAnsi="Arial"/>
          <w:sz w:val="22"/>
          <w:szCs w:val="22"/>
        </w:rPr>
      </w:pPr>
      <w:r w:rsidRPr="00E94C88">
        <w:rPr>
          <w:rFonts w:ascii="Arial" w:hAnsi="Arial"/>
          <w:sz w:val="22"/>
          <w:szCs w:val="22"/>
        </w:rPr>
        <w:t xml:space="preserve">The </w:t>
      </w:r>
      <w:r>
        <w:rPr>
          <w:rFonts w:ascii="Arial" w:hAnsi="Arial"/>
          <w:sz w:val="22"/>
          <w:szCs w:val="22"/>
        </w:rPr>
        <w:t>above</w:t>
      </w:r>
      <w:r w:rsidR="00802D48">
        <w:rPr>
          <w:rFonts w:ascii="Arial" w:hAnsi="Arial" w:hint="cs"/>
          <w:sz w:val="22"/>
          <w:szCs w:val="22"/>
          <w:cs/>
        </w:rPr>
        <w:t xml:space="preserve"> </w:t>
      </w:r>
      <w:r w:rsidR="00802D48">
        <w:rPr>
          <w:rFonts w:ascii="Arial" w:hAnsi="Arial"/>
          <w:sz w:val="22"/>
          <w:szCs w:val="22"/>
        </w:rPr>
        <w:t>non-collateral</w:t>
      </w:r>
      <w:r>
        <w:rPr>
          <w:rFonts w:ascii="Arial" w:hAnsi="Arial"/>
          <w:sz w:val="22"/>
          <w:szCs w:val="22"/>
        </w:rPr>
        <w:t xml:space="preserve"> </w:t>
      </w:r>
      <w:r w:rsidR="00E602F8">
        <w:rPr>
          <w:rFonts w:ascii="Arial" w:hAnsi="Arial"/>
          <w:sz w:val="22"/>
          <w:szCs w:val="22"/>
        </w:rPr>
        <w:t>short</w:t>
      </w:r>
      <w:r>
        <w:rPr>
          <w:rFonts w:ascii="Arial" w:hAnsi="Arial"/>
          <w:sz w:val="22"/>
          <w:szCs w:val="22"/>
        </w:rPr>
        <w:t>-term loan carrie</w:t>
      </w:r>
      <w:r w:rsidR="00742297">
        <w:rPr>
          <w:rFonts w:ascii="Arial" w:hAnsi="Arial"/>
          <w:sz w:val="22"/>
          <w:szCs w:val="22"/>
        </w:rPr>
        <w:t>s</w:t>
      </w:r>
      <w:r>
        <w:rPr>
          <w:rFonts w:ascii="Arial" w:hAnsi="Arial"/>
          <w:sz w:val="22"/>
          <w:szCs w:val="22"/>
        </w:rPr>
        <w:t xml:space="preserve"> interest at the rate of </w:t>
      </w:r>
      <w:r w:rsidR="00742297">
        <w:rPr>
          <w:rFonts w:ascii="Arial" w:hAnsi="Arial"/>
          <w:sz w:val="22"/>
          <w:szCs w:val="22"/>
        </w:rPr>
        <w:t>1.25</w:t>
      </w:r>
      <w:r w:rsidR="00510D7E">
        <w:rPr>
          <w:rFonts w:ascii="Arial" w:hAnsi="Arial"/>
          <w:sz w:val="22"/>
          <w:szCs w:val="22"/>
        </w:rPr>
        <w:t xml:space="preserve">% </w:t>
      </w:r>
      <w:r w:rsidR="00742297">
        <w:rPr>
          <w:rFonts w:ascii="Arial" w:hAnsi="Arial"/>
          <w:sz w:val="22"/>
          <w:szCs w:val="22"/>
        </w:rPr>
        <w:t>per annum</w:t>
      </w:r>
      <w:r>
        <w:rPr>
          <w:rFonts w:ascii="Arial" w:hAnsi="Arial"/>
          <w:sz w:val="22"/>
          <w:szCs w:val="22"/>
        </w:rPr>
        <w:t xml:space="preserve"> and is due </w:t>
      </w:r>
      <w:r w:rsidR="0018140B">
        <w:rPr>
          <w:rFonts w:ascii="Arial" w:hAnsi="Arial"/>
          <w:sz w:val="22"/>
          <w:szCs w:val="22"/>
        </w:rPr>
        <w:t>at call</w:t>
      </w:r>
      <w:r>
        <w:rPr>
          <w:rFonts w:ascii="Arial" w:hAnsi="Arial"/>
          <w:sz w:val="22"/>
          <w:szCs w:val="22"/>
        </w:rPr>
        <w:t>.</w:t>
      </w:r>
    </w:p>
    <w:p w14:paraId="1AEA4A36" w14:textId="77777777" w:rsidR="00577FF7" w:rsidRDefault="00577FF7">
      <w:pPr>
        <w:overflowPunct/>
        <w:autoSpaceDE/>
        <w:autoSpaceDN/>
        <w:adjustRightInd/>
        <w:textAlignment w:val="auto"/>
        <w:rPr>
          <w:rFonts w:ascii="Arial" w:hAnsi="Arial"/>
          <w:sz w:val="22"/>
          <w:szCs w:val="22"/>
          <w:u w:val="single"/>
        </w:rPr>
      </w:pPr>
      <w:r>
        <w:rPr>
          <w:rFonts w:ascii="Arial" w:hAnsi="Arial"/>
          <w:sz w:val="22"/>
          <w:szCs w:val="22"/>
          <w:u w:val="single"/>
        </w:rPr>
        <w:br w:type="page"/>
      </w:r>
    </w:p>
    <w:p w14:paraId="42A17417" w14:textId="19B39F13" w:rsidR="00CA0876" w:rsidRPr="00CA0876" w:rsidRDefault="00E602F8" w:rsidP="00CA0876">
      <w:pPr>
        <w:tabs>
          <w:tab w:val="left" w:pos="900"/>
          <w:tab w:val="left" w:pos="1440"/>
        </w:tabs>
        <w:spacing w:before="120" w:after="120" w:line="380" w:lineRule="exact"/>
        <w:ind w:left="540" w:right="-43"/>
        <w:jc w:val="thaiDistribute"/>
        <w:rPr>
          <w:rFonts w:ascii="Arial" w:hAnsi="Arial"/>
          <w:sz w:val="22"/>
          <w:szCs w:val="22"/>
          <w:u w:val="single"/>
        </w:rPr>
      </w:pPr>
      <w:r>
        <w:rPr>
          <w:rFonts w:ascii="Arial" w:hAnsi="Arial"/>
          <w:sz w:val="22"/>
          <w:szCs w:val="22"/>
          <w:u w:val="single"/>
        </w:rPr>
        <w:lastRenderedPageBreak/>
        <w:t>Deferred</w:t>
      </w:r>
      <w:r w:rsidR="00CA0876" w:rsidRPr="00CA0876">
        <w:rPr>
          <w:rFonts w:ascii="Arial" w:hAnsi="Arial"/>
          <w:sz w:val="22"/>
          <w:szCs w:val="22"/>
          <w:u w:val="single"/>
        </w:rPr>
        <w:t xml:space="preserve"> revenue from a related party</w:t>
      </w:r>
    </w:p>
    <w:p w14:paraId="46EF6B53" w14:textId="111A1E4D" w:rsidR="00CA0876" w:rsidRPr="00D579CB" w:rsidRDefault="00577FF7" w:rsidP="00CA0876">
      <w:pPr>
        <w:tabs>
          <w:tab w:val="left" w:pos="900"/>
          <w:tab w:val="left" w:pos="1440"/>
        </w:tabs>
        <w:spacing w:before="120" w:after="120" w:line="380" w:lineRule="exact"/>
        <w:ind w:left="540" w:right="-43"/>
        <w:jc w:val="thaiDistribute"/>
        <w:rPr>
          <w:rFonts w:ascii="Arial" w:hAnsi="Arial"/>
          <w:sz w:val="22"/>
          <w:szCs w:val="22"/>
        </w:rPr>
      </w:pPr>
      <w:r>
        <w:rPr>
          <w:rFonts w:ascii="Arial" w:hAnsi="Arial"/>
          <w:sz w:val="22"/>
          <w:szCs w:val="22"/>
        </w:rPr>
        <w:t>The</w:t>
      </w:r>
      <w:r w:rsidR="00CA0876" w:rsidRPr="00D579CB">
        <w:rPr>
          <w:rFonts w:ascii="Arial" w:hAnsi="Arial"/>
          <w:sz w:val="22"/>
          <w:szCs w:val="22"/>
        </w:rPr>
        <w:t xml:space="preserve"> movement</w:t>
      </w:r>
      <w:r w:rsidR="00E602F8">
        <w:rPr>
          <w:rFonts w:ascii="Arial" w:hAnsi="Arial"/>
          <w:sz w:val="22"/>
          <w:szCs w:val="22"/>
        </w:rPr>
        <w:t>s</w:t>
      </w:r>
      <w:r w:rsidR="00CA0876" w:rsidRPr="00D579CB">
        <w:rPr>
          <w:rFonts w:ascii="Arial" w:hAnsi="Arial"/>
          <w:sz w:val="22"/>
          <w:szCs w:val="22"/>
        </w:rPr>
        <w:t xml:space="preserve"> of such </w:t>
      </w:r>
      <w:r w:rsidR="00E602F8">
        <w:rPr>
          <w:rFonts w:ascii="Arial" w:hAnsi="Arial"/>
          <w:sz w:val="22"/>
          <w:szCs w:val="22"/>
        </w:rPr>
        <w:t>deferred</w:t>
      </w:r>
      <w:r w:rsidR="00CA0876" w:rsidRPr="00D579CB">
        <w:rPr>
          <w:rFonts w:ascii="Arial" w:hAnsi="Arial"/>
          <w:sz w:val="22"/>
          <w:szCs w:val="22"/>
        </w:rPr>
        <w:t xml:space="preserve"> revenue are as follows:</w:t>
      </w:r>
    </w:p>
    <w:tbl>
      <w:tblPr>
        <w:tblW w:w="9180" w:type="dxa"/>
        <w:tblInd w:w="558" w:type="dxa"/>
        <w:tblLook w:val="04A0" w:firstRow="1" w:lastRow="0" w:firstColumn="1" w:lastColumn="0" w:noHBand="0" w:noVBand="1"/>
      </w:tblPr>
      <w:tblGrid>
        <w:gridCol w:w="1197"/>
        <w:gridCol w:w="1394"/>
        <w:gridCol w:w="1158"/>
        <w:gridCol w:w="1424"/>
        <w:gridCol w:w="1293"/>
        <w:gridCol w:w="1266"/>
        <w:gridCol w:w="1448"/>
      </w:tblGrid>
      <w:tr w:rsidR="00CA0876" w:rsidRPr="00D579CB" w14:paraId="43571F66" w14:textId="77777777" w:rsidTr="00832BC1">
        <w:tc>
          <w:tcPr>
            <w:tcW w:w="1197" w:type="dxa"/>
          </w:tcPr>
          <w:p w14:paraId="69F5283D" w14:textId="77777777" w:rsidR="00CA0876" w:rsidRPr="00D579CB" w:rsidRDefault="00CA0876" w:rsidP="00832BC1">
            <w:pPr>
              <w:spacing w:line="320" w:lineRule="exact"/>
              <w:jc w:val="right"/>
              <w:rPr>
                <w:rFonts w:ascii="Arial" w:hAnsi="Arial"/>
                <w:sz w:val="18"/>
                <w:szCs w:val="18"/>
              </w:rPr>
            </w:pPr>
          </w:p>
        </w:tc>
        <w:tc>
          <w:tcPr>
            <w:tcW w:w="7983" w:type="dxa"/>
            <w:gridSpan w:val="6"/>
            <w:vAlign w:val="bottom"/>
            <w:hideMark/>
          </w:tcPr>
          <w:p w14:paraId="7D15AB3C" w14:textId="77777777" w:rsidR="00CA0876" w:rsidRPr="00D579CB" w:rsidRDefault="00CA0876" w:rsidP="00832BC1">
            <w:pPr>
              <w:spacing w:line="320" w:lineRule="exact"/>
              <w:jc w:val="right"/>
              <w:rPr>
                <w:rFonts w:ascii="Arial" w:hAnsi="Arial"/>
                <w:sz w:val="18"/>
                <w:szCs w:val="18"/>
              </w:rPr>
            </w:pPr>
            <w:r w:rsidRPr="00D579CB">
              <w:rPr>
                <w:rFonts w:ascii="Arial" w:hAnsi="Arial"/>
                <w:sz w:val="18"/>
                <w:szCs w:val="18"/>
              </w:rPr>
              <w:br w:type="page"/>
              <w:t xml:space="preserve"> (Unit: Thousand Baht)</w:t>
            </w:r>
          </w:p>
        </w:tc>
      </w:tr>
      <w:tr w:rsidR="00CA0876" w:rsidRPr="00D579CB" w14:paraId="1E85462C" w14:textId="77777777" w:rsidTr="00832BC1">
        <w:trPr>
          <w:trHeight w:val="80"/>
        </w:trPr>
        <w:tc>
          <w:tcPr>
            <w:tcW w:w="2591" w:type="dxa"/>
            <w:gridSpan w:val="2"/>
            <w:vAlign w:val="bottom"/>
          </w:tcPr>
          <w:p w14:paraId="005C569D" w14:textId="77777777" w:rsidR="00CA0876" w:rsidRPr="00D579CB" w:rsidRDefault="00CA0876" w:rsidP="00832BC1">
            <w:pPr>
              <w:spacing w:line="320" w:lineRule="exact"/>
              <w:ind w:right="-45"/>
              <w:jc w:val="center"/>
              <w:rPr>
                <w:rFonts w:ascii="Arial" w:hAnsi="Arial"/>
                <w:sz w:val="18"/>
                <w:szCs w:val="18"/>
                <w:cs/>
              </w:rPr>
            </w:pPr>
          </w:p>
        </w:tc>
        <w:tc>
          <w:tcPr>
            <w:tcW w:w="1158" w:type="dxa"/>
            <w:vAlign w:val="bottom"/>
          </w:tcPr>
          <w:p w14:paraId="71736E3E" w14:textId="77777777" w:rsidR="00CA0876" w:rsidRPr="00D579CB" w:rsidRDefault="00CA0876" w:rsidP="00832BC1">
            <w:pPr>
              <w:spacing w:line="320" w:lineRule="exact"/>
              <w:ind w:right="-45"/>
              <w:jc w:val="center"/>
              <w:rPr>
                <w:rFonts w:ascii="Arial" w:hAnsi="Arial"/>
                <w:sz w:val="18"/>
                <w:szCs w:val="18"/>
              </w:rPr>
            </w:pPr>
          </w:p>
        </w:tc>
        <w:tc>
          <w:tcPr>
            <w:tcW w:w="5431" w:type="dxa"/>
            <w:gridSpan w:val="4"/>
            <w:vAlign w:val="bottom"/>
            <w:hideMark/>
          </w:tcPr>
          <w:p w14:paraId="74593CFA" w14:textId="323DB57B" w:rsidR="00CA0876" w:rsidRPr="00D579CB" w:rsidRDefault="00CA0876" w:rsidP="00832BC1">
            <w:pPr>
              <w:pBdr>
                <w:bottom w:val="single" w:sz="4" w:space="1" w:color="auto"/>
              </w:pBdr>
              <w:spacing w:line="320" w:lineRule="exact"/>
              <w:ind w:right="-45"/>
              <w:jc w:val="center"/>
              <w:rPr>
                <w:rFonts w:ascii="Arial" w:hAnsi="Arial"/>
                <w:sz w:val="18"/>
                <w:szCs w:val="18"/>
              </w:rPr>
            </w:pPr>
            <w:r w:rsidRPr="00D579CB">
              <w:rPr>
                <w:rFonts w:ascii="Arial" w:hAnsi="Arial"/>
                <w:sz w:val="18"/>
                <w:szCs w:val="18"/>
              </w:rPr>
              <w:t>Consolidated and separate financial statement</w:t>
            </w:r>
            <w:r w:rsidR="00E602F8">
              <w:rPr>
                <w:rFonts w:ascii="Arial" w:hAnsi="Arial"/>
                <w:sz w:val="18"/>
                <w:szCs w:val="18"/>
              </w:rPr>
              <w:t>s</w:t>
            </w:r>
          </w:p>
        </w:tc>
      </w:tr>
      <w:tr w:rsidR="00CA0876" w:rsidRPr="00D579CB" w14:paraId="2B2A1BD6" w14:textId="77777777" w:rsidTr="00832BC1">
        <w:trPr>
          <w:trHeight w:val="80"/>
        </w:trPr>
        <w:tc>
          <w:tcPr>
            <w:tcW w:w="2591" w:type="dxa"/>
            <w:gridSpan w:val="2"/>
            <w:vAlign w:val="bottom"/>
          </w:tcPr>
          <w:p w14:paraId="79E1C97E" w14:textId="77777777" w:rsidR="00CA0876" w:rsidRPr="00D579CB" w:rsidRDefault="00CA0876" w:rsidP="00832BC1">
            <w:pPr>
              <w:spacing w:line="320" w:lineRule="exact"/>
              <w:ind w:right="-45"/>
              <w:jc w:val="center"/>
              <w:rPr>
                <w:rFonts w:ascii="Arial" w:hAnsi="Arial"/>
                <w:sz w:val="18"/>
                <w:szCs w:val="18"/>
                <w:cs/>
              </w:rPr>
            </w:pPr>
          </w:p>
        </w:tc>
        <w:tc>
          <w:tcPr>
            <w:tcW w:w="1158" w:type="dxa"/>
            <w:vAlign w:val="bottom"/>
          </w:tcPr>
          <w:p w14:paraId="65FBD9DC" w14:textId="77777777" w:rsidR="00CA0876" w:rsidRPr="00D579CB" w:rsidRDefault="00CA0876" w:rsidP="00832BC1">
            <w:pPr>
              <w:spacing w:line="320" w:lineRule="exact"/>
              <w:ind w:right="-45"/>
              <w:jc w:val="center"/>
              <w:rPr>
                <w:rFonts w:ascii="Arial" w:hAnsi="Arial"/>
                <w:sz w:val="18"/>
                <w:szCs w:val="18"/>
              </w:rPr>
            </w:pPr>
          </w:p>
        </w:tc>
        <w:tc>
          <w:tcPr>
            <w:tcW w:w="1424" w:type="dxa"/>
            <w:vMerge w:val="restart"/>
            <w:vAlign w:val="bottom"/>
            <w:hideMark/>
          </w:tcPr>
          <w:p w14:paraId="09E1CD21" w14:textId="77777777" w:rsidR="00CA0876" w:rsidRPr="00D579CB" w:rsidRDefault="00CA0876" w:rsidP="00832BC1">
            <w:pPr>
              <w:pBdr>
                <w:bottom w:val="single" w:sz="4" w:space="1" w:color="auto"/>
              </w:pBdr>
              <w:spacing w:line="320" w:lineRule="exact"/>
              <w:ind w:right="-45"/>
              <w:jc w:val="center"/>
              <w:rPr>
                <w:rFonts w:ascii="Arial" w:hAnsi="Arial"/>
                <w:sz w:val="18"/>
                <w:szCs w:val="18"/>
              </w:rPr>
            </w:pPr>
            <w:r w:rsidRPr="00D579CB">
              <w:rPr>
                <w:rFonts w:ascii="Arial" w:hAnsi="Arial"/>
                <w:sz w:val="18"/>
                <w:szCs w:val="18"/>
              </w:rPr>
              <w:t>Balance as at</w:t>
            </w:r>
          </w:p>
          <w:p w14:paraId="3687164C" w14:textId="77777777" w:rsidR="00CA0876" w:rsidRPr="00D579CB" w:rsidRDefault="00CA0876" w:rsidP="00832BC1">
            <w:pPr>
              <w:pBdr>
                <w:bottom w:val="single" w:sz="4" w:space="1" w:color="auto"/>
              </w:pBdr>
              <w:spacing w:line="320" w:lineRule="exact"/>
              <w:ind w:right="-45"/>
              <w:jc w:val="center"/>
              <w:rPr>
                <w:rFonts w:ascii="Arial" w:hAnsi="Arial"/>
                <w:sz w:val="18"/>
                <w:szCs w:val="18"/>
              </w:rPr>
            </w:pPr>
            <w:r w:rsidRPr="00D579CB">
              <w:rPr>
                <w:rFonts w:ascii="Arial" w:hAnsi="Arial"/>
                <w:sz w:val="18"/>
                <w:szCs w:val="18"/>
              </w:rPr>
              <w:t>31 December 2021</w:t>
            </w:r>
          </w:p>
        </w:tc>
        <w:tc>
          <w:tcPr>
            <w:tcW w:w="1293" w:type="dxa"/>
            <w:vMerge w:val="restart"/>
            <w:vAlign w:val="bottom"/>
            <w:hideMark/>
          </w:tcPr>
          <w:p w14:paraId="776F3AFF" w14:textId="77777777" w:rsidR="00CA0876" w:rsidRPr="00D579CB" w:rsidRDefault="00CA0876" w:rsidP="00832BC1">
            <w:pPr>
              <w:pBdr>
                <w:bottom w:val="single" w:sz="4" w:space="1" w:color="auto"/>
              </w:pBdr>
              <w:spacing w:line="320" w:lineRule="exact"/>
              <w:ind w:right="-45"/>
              <w:jc w:val="center"/>
              <w:rPr>
                <w:rFonts w:ascii="Arial" w:hAnsi="Arial"/>
                <w:sz w:val="18"/>
                <w:szCs w:val="18"/>
              </w:rPr>
            </w:pPr>
            <w:r w:rsidRPr="00D579CB">
              <w:rPr>
                <w:rFonts w:ascii="Arial" w:hAnsi="Arial"/>
                <w:sz w:val="18"/>
                <w:szCs w:val="18"/>
              </w:rPr>
              <w:t>Increase during the period</w:t>
            </w:r>
          </w:p>
        </w:tc>
        <w:tc>
          <w:tcPr>
            <w:tcW w:w="1266" w:type="dxa"/>
            <w:vMerge w:val="restart"/>
            <w:vAlign w:val="bottom"/>
            <w:hideMark/>
          </w:tcPr>
          <w:p w14:paraId="01373D3B" w14:textId="34D689CB" w:rsidR="00CA0876" w:rsidRPr="00D579CB" w:rsidRDefault="00E602F8" w:rsidP="00832BC1">
            <w:pPr>
              <w:pBdr>
                <w:bottom w:val="single" w:sz="4" w:space="1" w:color="auto"/>
              </w:pBdr>
              <w:spacing w:line="320" w:lineRule="exact"/>
              <w:ind w:right="-45"/>
              <w:jc w:val="center"/>
              <w:rPr>
                <w:rFonts w:ascii="Arial" w:hAnsi="Arial"/>
                <w:sz w:val="18"/>
                <w:szCs w:val="18"/>
                <w:cs/>
              </w:rPr>
            </w:pPr>
            <w:r>
              <w:rPr>
                <w:rFonts w:ascii="Arial" w:hAnsi="Arial"/>
                <w:sz w:val="18"/>
                <w:szCs w:val="18"/>
              </w:rPr>
              <w:t>Recognise</w:t>
            </w:r>
            <w:r w:rsidR="00CA0876" w:rsidRPr="00D579CB">
              <w:rPr>
                <w:rFonts w:ascii="Arial" w:hAnsi="Arial"/>
                <w:sz w:val="18"/>
                <w:szCs w:val="18"/>
              </w:rPr>
              <w:t xml:space="preserve"> during the period</w:t>
            </w:r>
          </w:p>
        </w:tc>
        <w:tc>
          <w:tcPr>
            <w:tcW w:w="1448" w:type="dxa"/>
            <w:vMerge w:val="restart"/>
            <w:vAlign w:val="bottom"/>
            <w:hideMark/>
          </w:tcPr>
          <w:p w14:paraId="3F34A5D3" w14:textId="77777777" w:rsidR="00CA0876" w:rsidRPr="00D579CB" w:rsidRDefault="00CA0876" w:rsidP="00832BC1">
            <w:pPr>
              <w:pBdr>
                <w:bottom w:val="single" w:sz="4" w:space="1" w:color="auto"/>
              </w:pBdr>
              <w:spacing w:line="320" w:lineRule="exact"/>
              <w:ind w:right="-45"/>
              <w:jc w:val="center"/>
              <w:rPr>
                <w:rFonts w:ascii="Arial" w:hAnsi="Arial"/>
                <w:sz w:val="18"/>
                <w:szCs w:val="18"/>
                <w:cs/>
              </w:rPr>
            </w:pPr>
            <w:r w:rsidRPr="00D579CB">
              <w:rPr>
                <w:rFonts w:ascii="Arial" w:hAnsi="Arial"/>
                <w:sz w:val="18"/>
                <w:szCs w:val="18"/>
              </w:rPr>
              <w:t>Balance as at</w:t>
            </w:r>
          </w:p>
          <w:p w14:paraId="04AB9E81" w14:textId="77777777" w:rsidR="00212FF1" w:rsidRDefault="00212FF1" w:rsidP="00832BC1">
            <w:pPr>
              <w:pBdr>
                <w:bottom w:val="single" w:sz="4" w:space="1" w:color="auto"/>
              </w:pBdr>
              <w:spacing w:line="320" w:lineRule="exact"/>
              <w:ind w:right="-45"/>
              <w:jc w:val="center"/>
              <w:rPr>
                <w:rFonts w:ascii="Arial" w:hAnsi="Arial"/>
                <w:sz w:val="18"/>
                <w:szCs w:val="18"/>
              </w:rPr>
            </w:pPr>
            <w:r w:rsidRPr="00212FF1">
              <w:rPr>
                <w:rFonts w:ascii="Arial" w:hAnsi="Arial"/>
                <w:sz w:val="18"/>
                <w:szCs w:val="18"/>
              </w:rPr>
              <w:t xml:space="preserve">30 June </w:t>
            </w:r>
          </w:p>
          <w:p w14:paraId="61CA5BA1" w14:textId="007ADE37" w:rsidR="00CA0876" w:rsidRPr="00D579CB" w:rsidRDefault="00CA0876" w:rsidP="00832BC1">
            <w:pPr>
              <w:pBdr>
                <w:bottom w:val="single" w:sz="4" w:space="1" w:color="auto"/>
              </w:pBdr>
              <w:spacing w:line="320" w:lineRule="exact"/>
              <w:ind w:right="-45"/>
              <w:jc w:val="center"/>
              <w:rPr>
                <w:rFonts w:ascii="Arial" w:hAnsi="Arial"/>
                <w:sz w:val="18"/>
                <w:szCs w:val="18"/>
              </w:rPr>
            </w:pPr>
            <w:r w:rsidRPr="00D579CB">
              <w:rPr>
                <w:rFonts w:ascii="Arial" w:hAnsi="Arial"/>
                <w:sz w:val="18"/>
                <w:szCs w:val="18"/>
              </w:rPr>
              <w:t>2022</w:t>
            </w:r>
          </w:p>
        </w:tc>
      </w:tr>
      <w:tr w:rsidR="00CA0876" w:rsidRPr="00D579CB" w14:paraId="6763B54D" w14:textId="77777777" w:rsidTr="002663F7">
        <w:tc>
          <w:tcPr>
            <w:tcW w:w="2591" w:type="dxa"/>
            <w:gridSpan w:val="2"/>
            <w:vAlign w:val="bottom"/>
            <w:hideMark/>
          </w:tcPr>
          <w:p w14:paraId="097AAD3F" w14:textId="59457F48" w:rsidR="00CA0876" w:rsidRPr="00D579CB" w:rsidRDefault="00E602F8" w:rsidP="00832BC1">
            <w:pPr>
              <w:pBdr>
                <w:bottom w:val="single" w:sz="4" w:space="1" w:color="auto"/>
              </w:pBdr>
              <w:spacing w:line="320" w:lineRule="exact"/>
              <w:ind w:right="-45"/>
              <w:jc w:val="center"/>
              <w:rPr>
                <w:rFonts w:ascii="Arial" w:hAnsi="Arial"/>
                <w:sz w:val="18"/>
                <w:szCs w:val="18"/>
                <w:cs/>
              </w:rPr>
            </w:pPr>
            <w:r>
              <w:rPr>
                <w:rFonts w:ascii="Arial" w:hAnsi="Arial"/>
                <w:sz w:val="18"/>
                <w:szCs w:val="18"/>
              </w:rPr>
              <w:t>Deferred</w:t>
            </w:r>
            <w:r w:rsidR="00CA0876" w:rsidRPr="00D579CB">
              <w:rPr>
                <w:rFonts w:ascii="Arial" w:hAnsi="Arial"/>
                <w:sz w:val="18"/>
                <w:szCs w:val="18"/>
              </w:rPr>
              <w:t xml:space="preserve"> revenue</w:t>
            </w:r>
          </w:p>
        </w:tc>
        <w:tc>
          <w:tcPr>
            <w:tcW w:w="1158" w:type="dxa"/>
            <w:vAlign w:val="bottom"/>
            <w:hideMark/>
          </w:tcPr>
          <w:p w14:paraId="42550ED2" w14:textId="77777777" w:rsidR="00CA0876" w:rsidRPr="00D579CB" w:rsidRDefault="00CA0876" w:rsidP="00832BC1">
            <w:pPr>
              <w:pBdr>
                <w:bottom w:val="single" w:sz="4" w:space="1" w:color="auto"/>
              </w:pBdr>
              <w:spacing w:line="320" w:lineRule="exact"/>
              <w:ind w:right="-45"/>
              <w:jc w:val="center"/>
              <w:rPr>
                <w:rFonts w:ascii="Arial" w:hAnsi="Arial"/>
                <w:sz w:val="18"/>
                <w:szCs w:val="18"/>
              </w:rPr>
            </w:pPr>
            <w:r w:rsidRPr="00D579CB">
              <w:rPr>
                <w:rFonts w:ascii="Arial" w:hAnsi="Arial"/>
                <w:sz w:val="18"/>
                <w:szCs w:val="18"/>
              </w:rPr>
              <w:t>Related by</w:t>
            </w:r>
          </w:p>
        </w:tc>
        <w:tc>
          <w:tcPr>
            <w:tcW w:w="0" w:type="auto"/>
            <w:vMerge/>
            <w:vAlign w:val="center"/>
            <w:hideMark/>
          </w:tcPr>
          <w:p w14:paraId="54266C53" w14:textId="77777777" w:rsidR="00CA0876" w:rsidRPr="00D579CB" w:rsidRDefault="00CA0876" w:rsidP="00832BC1">
            <w:pPr>
              <w:rPr>
                <w:rFonts w:ascii="Arial" w:hAnsi="Arial"/>
                <w:sz w:val="18"/>
                <w:szCs w:val="18"/>
              </w:rPr>
            </w:pPr>
          </w:p>
        </w:tc>
        <w:tc>
          <w:tcPr>
            <w:tcW w:w="0" w:type="auto"/>
            <w:vMerge/>
            <w:vAlign w:val="center"/>
            <w:hideMark/>
          </w:tcPr>
          <w:p w14:paraId="6116846B" w14:textId="77777777" w:rsidR="00CA0876" w:rsidRPr="00D579CB" w:rsidRDefault="00CA0876" w:rsidP="00832BC1">
            <w:pPr>
              <w:rPr>
                <w:rFonts w:ascii="Arial" w:hAnsi="Arial"/>
                <w:sz w:val="18"/>
                <w:szCs w:val="18"/>
              </w:rPr>
            </w:pPr>
          </w:p>
        </w:tc>
        <w:tc>
          <w:tcPr>
            <w:tcW w:w="0" w:type="auto"/>
            <w:vMerge/>
            <w:vAlign w:val="center"/>
            <w:hideMark/>
          </w:tcPr>
          <w:p w14:paraId="37E2D5A9" w14:textId="77777777" w:rsidR="00CA0876" w:rsidRPr="00D579CB" w:rsidRDefault="00CA0876" w:rsidP="00832BC1">
            <w:pPr>
              <w:rPr>
                <w:rFonts w:ascii="Arial" w:hAnsi="Arial"/>
                <w:sz w:val="18"/>
                <w:szCs w:val="18"/>
              </w:rPr>
            </w:pPr>
          </w:p>
        </w:tc>
        <w:tc>
          <w:tcPr>
            <w:tcW w:w="0" w:type="auto"/>
            <w:vMerge/>
            <w:vAlign w:val="center"/>
            <w:hideMark/>
          </w:tcPr>
          <w:p w14:paraId="142B979A" w14:textId="77777777" w:rsidR="00CA0876" w:rsidRPr="00D579CB" w:rsidRDefault="00CA0876" w:rsidP="00832BC1">
            <w:pPr>
              <w:rPr>
                <w:rFonts w:ascii="Arial" w:hAnsi="Arial"/>
                <w:sz w:val="18"/>
                <w:szCs w:val="18"/>
              </w:rPr>
            </w:pPr>
          </w:p>
        </w:tc>
      </w:tr>
      <w:tr w:rsidR="00CA0876" w:rsidRPr="00D579CB" w14:paraId="004AE443" w14:textId="77777777" w:rsidTr="00212FF1">
        <w:tc>
          <w:tcPr>
            <w:tcW w:w="2591" w:type="dxa"/>
            <w:gridSpan w:val="2"/>
            <w:vAlign w:val="bottom"/>
            <w:hideMark/>
          </w:tcPr>
          <w:p w14:paraId="772F3A50" w14:textId="2773187B" w:rsidR="00CA0876" w:rsidRPr="00D579CB" w:rsidRDefault="00CA0876" w:rsidP="00832BC1">
            <w:pPr>
              <w:spacing w:line="320" w:lineRule="exact"/>
              <w:ind w:left="162" w:hanging="162"/>
              <w:rPr>
                <w:rFonts w:ascii="Arial" w:hAnsi="Arial"/>
                <w:sz w:val="18"/>
                <w:szCs w:val="18"/>
              </w:rPr>
            </w:pPr>
            <w:r w:rsidRPr="00D579CB">
              <w:rPr>
                <w:rFonts w:ascii="Arial" w:hAnsi="Arial"/>
                <w:sz w:val="18"/>
                <w:szCs w:val="18"/>
              </w:rPr>
              <w:t>U-</w:t>
            </w:r>
            <w:proofErr w:type="spellStart"/>
            <w:r w:rsidRPr="00D579CB">
              <w:rPr>
                <w:rFonts w:ascii="Arial" w:hAnsi="Arial"/>
                <w:sz w:val="18"/>
                <w:szCs w:val="18"/>
              </w:rPr>
              <w:t>tapao</w:t>
            </w:r>
            <w:proofErr w:type="spellEnd"/>
            <w:r w:rsidRPr="00D579CB">
              <w:rPr>
                <w:rFonts w:ascii="Arial" w:hAnsi="Arial"/>
                <w:sz w:val="18"/>
                <w:szCs w:val="18"/>
              </w:rPr>
              <w:t xml:space="preserve"> International </w:t>
            </w:r>
            <w:r w:rsidR="00577FF7">
              <w:rPr>
                <w:rFonts w:ascii="Arial" w:hAnsi="Arial"/>
                <w:sz w:val="18"/>
                <w:szCs w:val="18"/>
              </w:rPr>
              <w:t xml:space="preserve">  </w:t>
            </w:r>
            <w:r w:rsidRPr="00D579CB">
              <w:rPr>
                <w:rFonts w:ascii="Arial" w:hAnsi="Arial"/>
                <w:sz w:val="18"/>
                <w:szCs w:val="18"/>
              </w:rPr>
              <w:t>Aviation Co., Ltd.</w:t>
            </w:r>
          </w:p>
        </w:tc>
        <w:tc>
          <w:tcPr>
            <w:tcW w:w="1158" w:type="dxa"/>
            <w:hideMark/>
          </w:tcPr>
          <w:p w14:paraId="69DD0C1E" w14:textId="77777777" w:rsidR="00CA0876" w:rsidRPr="00D579CB" w:rsidRDefault="00CA0876" w:rsidP="00832BC1">
            <w:pPr>
              <w:spacing w:line="320" w:lineRule="exact"/>
              <w:jc w:val="center"/>
              <w:rPr>
                <w:rFonts w:ascii="Arial" w:hAnsi="Arial"/>
                <w:sz w:val="18"/>
                <w:szCs w:val="18"/>
                <w:cs/>
              </w:rPr>
            </w:pPr>
            <w:r w:rsidRPr="00D579CB">
              <w:rPr>
                <w:rFonts w:ascii="Arial" w:hAnsi="Arial"/>
                <w:sz w:val="18"/>
                <w:szCs w:val="18"/>
              </w:rPr>
              <w:t>Associate</w:t>
            </w:r>
          </w:p>
        </w:tc>
        <w:tc>
          <w:tcPr>
            <w:tcW w:w="1424" w:type="dxa"/>
            <w:vAlign w:val="bottom"/>
            <w:hideMark/>
          </w:tcPr>
          <w:p w14:paraId="6026BAE1" w14:textId="77777777" w:rsidR="00CA0876" w:rsidRPr="00D579CB" w:rsidRDefault="00CA0876" w:rsidP="002663F7">
            <w:pPr>
              <w:tabs>
                <w:tab w:val="decimal" w:pos="1132"/>
              </w:tabs>
              <w:spacing w:line="320" w:lineRule="exact"/>
              <w:rPr>
                <w:rFonts w:ascii="Arial" w:hAnsi="Arial"/>
                <w:sz w:val="18"/>
                <w:szCs w:val="18"/>
              </w:rPr>
            </w:pPr>
            <w:r w:rsidRPr="00D579CB">
              <w:rPr>
                <w:rFonts w:ascii="Arial" w:hAnsi="Arial"/>
                <w:sz w:val="18"/>
                <w:szCs w:val="18"/>
                <w:cs/>
              </w:rPr>
              <w:t>-</w:t>
            </w:r>
          </w:p>
        </w:tc>
        <w:tc>
          <w:tcPr>
            <w:tcW w:w="1293" w:type="dxa"/>
            <w:vAlign w:val="bottom"/>
          </w:tcPr>
          <w:p w14:paraId="48DC3DBA" w14:textId="75742CA0" w:rsidR="00CA0876" w:rsidRPr="00D579CB" w:rsidRDefault="00E4245A" w:rsidP="002663F7">
            <w:pPr>
              <w:tabs>
                <w:tab w:val="decimal" w:pos="929"/>
              </w:tabs>
              <w:spacing w:line="320" w:lineRule="exact"/>
              <w:rPr>
                <w:rFonts w:ascii="Arial" w:hAnsi="Arial"/>
                <w:sz w:val="18"/>
                <w:szCs w:val="18"/>
              </w:rPr>
            </w:pPr>
            <w:r>
              <w:rPr>
                <w:rFonts w:ascii="Arial" w:hAnsi="Arial"/>
                <w:sz w:val="18"/>
                <w:szCs w:val="18"/>
              </w:rPr>
              <w:t>75,035</w:t>
            </w:r>
          </w:p>
        </w:tc>
        <w:tc>
          <w:tcPr>
            <w:tcW w:w="1266" w:type="dxa"/>
            <w:vAlign w:val="bottom"/>
          </w:tcPr>
          <w:p w14:paraId="4438E94E" w14:textId="5301FD11" w:rsidR="00CA0876" w:rsidRPr="00D579CB" w:rsidRDefault="00E4245A" w:rsidP="002663F7">
            <w:pPr>
              <w:tabs>
                <w:tab w:val="decimal" w:pos="898"/>
              </w:tabs>
              <w:spacing w:line="320" w:lineRule="exact"/>
              <w:rPr>
                <w:rFonts w:ascii="Arial" w:hAnsi="Arial"/>
                <w:sz w:val="18"/>
                <w:szCs w:val="18"/>
              </w:rPr>
            </w:pPr>
            <w:r>
              <w:rPr>
                <w:rFonts w:ascii="Arial" w:hAnsi="Arial"/>
                <w:sz w:val="18"/>
                <w:szCs w:val="18"/>
              </w:rPr>
              <w:t>(3,411)</w:t>
            </w:r>
          </w:p>
        </w:tc>
        <w:tc>
          <w:tcPr>
            <w:tcW w:w="1448" w:type="dxa"/>
            <w:vAlign w:val="bottom"/>
          </w:tcPr>
          <w:p w14:paraId="565B1BEB" w14:textId="2F244B33" w:rsidR="00CA0876" w:rsidRPr="00D579CB" w:rsidRDefault="00E4245A" w:rsidP="002663F7">
            <w:pPr>
              <w:tabs>
                <w:tab w:val="decimal" w:pos="1155"/>
              </w:tabs>
              <w:spacing w:line="320" w:lineRule="exact"/>
              <w:rPr>
                <w:rFonts w:ascii="Arial" w:hAnsi="Arial"/>
                <w:sz w:val="18"/>
                <w:szCs w:val="18"/>
              </w:rPr>
            </w:pPr>
            <w:r>
              <w:rPr>
                <w:rFonts w:ascii="Arial" w:hAnsi="Arial"/>
                <w:sz w:val="18"/>
                <w:szCs w:val="18"/>
              </w:rPr>
              <w:t>71,624</w:t>
            </w:r>
          </w:p>
        </w:tc>
      </w:tr>
      <w:tr w:rsidR="00DC7D8B" w:rsidRPr="00D579CB" w14:paraId="5FAF0B54" w14:textId="77777777" w:rsidTr="00212FF1">
        <w:tc>
          <w:tcPr>
            <w:tcW w:w="2591" w:type="dxa"/>
            <w:gridSpan w:val="2"/>
            <w:vAlign w:val="bottom"/>
            <w:hideMark/>
          </w:tcPr>
          <w:p w14:paraId="44A1AC3E" w14:textId="77777777" w:rsidR="00DC7D8B" w:rsidRPr="00D579CB" w:rsidRDefault="00DC7D8B" w:rsidP="00DC7D8B">
            <w:pPr>
              <w:spacing w:line="320" w:lineRule="exact"/>
              <w:ind w:left="162" w:hanging="162"/>
              <w:rPr>
                <w:rFonts w:ascii="Arial" w:hAnsi="Arial"/>
                <w:sz w:val="18"/>
                <w:szCs w:val="18"/>
                <w:cs/>
              </w:rPr>
            </w:pPr>
            <w:r w:rsidRPr="00D579CB">
              <w:rPr>
                <w:rFonts w:ascii="Arial" w:hAnsi="Arial"/>
                <w:sz w:val="18"/>
                <w:szCs w:val="18"/>
              </w:rPr>
              <w:t>Less: Current portion*</w:t>
            </w:r>
          </w:p>
        </w:tc>
        <w:tc>
          <w:tcPr>
            <w:tcW w:w="1158" w:type="dxa"/>
          </w:tcPr>
          <w:p w14:paraId="0959A430" w14:textId="77777777" w:rsidR="00DC7D8B" w:rsidRPr="00D579CB" w:rsidRDefault="00DC7D8B" w:rsidP="00DC7D8B">
            <w:pPr>
              <w:spacing w:line="320" w:lineRule="exact"/>
              <w:jc w:val="center"/>
              <w:rPr>
                <w:rFonts w:ascii="Arial" w:hAnsi="Arial"/>
                <w:sz w:val="18"/>
                <w:szCs w:val="18"/>
              </w:rPr>
            </w:pPr>
          </w:p>
        </w:tc>
        <w:tc>
          <w:tcPr>
            <w:tcW w:w="1424" w:type="dxa"/>
            <w:vAlign w:val="bottom"/>
          </w:tcPr>
          <w:p w14:paraId="4EFC7ADC" w14:textId="045493C4" w:rsidR="00DC7D8B" w:rsidRPr="00D579CB" w:rsidRDefault="00DC7D8B" w:rsidP="002663F7">
            <w:pPr>
              <w:tabs>
                <w:tab w:val="decimal" w:pos="1132"/>
              </w:tabs>
              <w:spacing w:line="320" w:lineRule="exact"/>
              <w:rPr>
                <w:rFonts w:ascii="Arial" w:hAnsi="Arial"/>
                <w:sz w:val="18"/>
                <w:szCs w:val="18"/>
                <w:cs/>
              </w:rPr>
            </w:pPr>
          </w:p>
        </w:tc>
        <w:tc>
          <w:tcPr>
            <w:tcW w:w="1293" w:type="dxa"/>
            <w:vAlign w:val="bottom"/>
          </w:tcPr>
          <w:p w14:paraId="47023751" w14:textId="77777777" w:rsidR="00DC7D8B" w:rsidRPr="00D579CB" w:rsidRDefault="00DC7D8B" w:rsidP="00DC7D8B">
            <w:pPr>
              <w:tabs>
                <w:tab w:val="decimal" w:pos="929"/>
              </w:tabs>
              <w:spacing w:line="320" w:lineRule="exact"/>
              <w:rPr>
                <w:rFonts w:ascii="Arial" w:hAnsi="Arial"/>
                <w:sz w:val="18"/>
                <w:szCs w:val="18"/>
                <w:cs/>
              </w:rPr>
            </w:pPr>
          </w:p>
        </w:tc>
        <w:tc>
          <w:tcPr>
            <w:tcW w:w="1266" w:type="dxa"/>
            <w:vAlign w:val="bottom"/>
          </w:tcPr>
          <w:p w14:paraId="3B10FFC2" w14:textId="77777777" w:rsidR="00DC7D8B" w:rsidRPr="00D579CB" w:rsidRDefault="00DC7D8B" w:rsidP="00DC7D8B">
            <w:pPr>
              <w:tabs>
                <w:tab w:val="decimal" w:pos="898"/>
              </w:tabs>
              <w:spacing w:line="320" w:lineRule="exact"/>
              <w:rPr>
                <w:rFonts w:ascii="Arial" w:hAnsi="Arial"/>
                <w:sz w:val="18"/>
                <w:szCs w:val="18"/>
                <w:cs/>
              </w:rPr>
            </w:pPr>
          </w:p>
        </w:tc>
        <w:tc>
          <w:tcPr>
            <w:tcW w:w="1448" w:type="dxa"/>
            <w:vAlign w:val="bottom"/>
          </w:tcPr>
          <w:p w14:paraId="16308D72" w14:textId="03E36B10" w:rsidR="00DC7D8B" w:rsidRPr="00D579CB" w:rsidRDefault="00E4245A" w:rsidP="00DC7D8B">
            <w:pPr>
              <w:pBdr>
                <w:bottom w:val="single" w:sz="4" w:space="1" w:color="auto"/>
              </w:pBdr>
              <w:tabs>
                <w:tab w:val="decimal" w:pos="1155"/>
              </w:tabs>
              <w:spacing w:line="320" w:lineRule="exact"/>
              <w:rPr>
                <w:rFonts w:ascii="Arial" w:hAnsi="Arial"/>
                <w:sz w:val="18"/>
                <w:szCs w:val="18"/>
              </w:rPr>
            </w:pPr>
            <w:r>
              <w:rPr>
                <w:rFonts w:ascii="Arial" w:hAnsi="Arial"/>
                <w:sz w:val="18"/>
                <w:szCs w:val="18"/>
              </w:rPr>
              <w:t>(6,821)</w:t>
            </w:r>
          </w:p>
        </w:tc>
      </w:tr>
      <w:tr w:rsidR="00DC7D8B" w:rsidRPr="00D579CB" w14:paraId="1C97CD6C" w14:textId="77777777" w:rsidTr="00212FF1">
        <w:tc>
          <w:tcPr>
            <w:tcW w:w="2591" w:type="dxa"/>
            <w:gridSpan w:val="2"/>
            <w:vAlign w:val="bottom"/>
            <w:hideMark/>
          </w:tcPr>
          <w:p w14:paraId="59528934" w14:textId="407ED66C" w:rsidR="00DC7D8B" w:rsidRPr="00D579CB" w:rsidRDefault="00E602F8" w:rsidP="00DC7D8B">
            <w:pPr>
              <w:spacing w:line="320" w:lineRule="exact"/>
              <w:ind w:left="150" w:hanging="150"/>
              <w:rPr>
                <w:rFonts w:ascii="Arial" w:hAnsi="Arial"/>
                <w:sz w:val="18"/>
                <w:szCs w:val="18"/>
                <w:cs/>
              </w:rPr>
            </w:pPr>
            <w:r>
              <w:rPr>
                <w:rFonts w:ascii="Arial" w:hAnsi="Arial"/>
                <w:sz w:val="18"/>
                <w:szCs w:val="18"/>
              </w:rPr>
              <w:t>Deferred</w:t>
            </w:r>
            <w:r w:rsidR="00DC7D8B" w:rsidRPr="00D579CB">
              <w:rPr>
                <w:rFonts w:ascii="Arial" w:hAnsi="Arial"/>
                <w:sz w:val="18"/>
                <w:szCs w:val="18"/>
              </w:rPr>
              <w:t xml:space="preserve"> revenue, net of current portion**</w:t>
            </w:r>
          </w:p>
        </w:tc>
        <w:tc>
          <w:tcPr>
            <w:tcW w:w="1158" w:type="dxa"/>
          </w:tcPr>
          <w:p w14:paraId="4E667B1D" w14:textId="77777777" w:rsidR="00DC7D8B" w:rsidRPr="00D579CB" w:rsidRDefault="00DC7D8B" w:rsidP="00DC7D8B">
            <w:pPr>
              <w:spacing w:line="320" w:lineRule="exact"/>
              <w:jc w:val="center"/>
              <w:rPr>
                <w:rFonts w:ascii="Arial" w:hAnsi="Arial"/>
                <w:sz w:val="18"/>
                <w:szCs w:val="18"/>
                <w:cs/>
              </w:rPr>
            </w:pPr>
          </w:p>
        </w:tc>
        <w:tc>
          <w:tcPr>
            <w:tcW w:w="1424" w:type="dxa"/>
            <w:vAlign w:val="bottom"/>
          </w:tcPr>
          <w:p w14:paraId="4C8DDE9A" w14:textId="3BB56958" w:rsidR="00DC7D8B" w:rsidRPr="00D579CB" w:rsidRDefault="00DC7D8B" w:rsidP="002663F7">
            <w:pPr>
              <w:tabs>
                <w:tab w:val="decimal" w:pos="1132"/>
              </w:tabs>
              <w:spacing w:line="320" w:lineRule="exact"/>
              <w:rPr>
                <w:rFonts w:ascii="Arial" w:hAnsi="Arial"/>
                <w:sz w:val="18"/>
                <w:szCs w:val="18"/>
                <w:cs/>
              </w:rPr>
            </w:pPr>
          </w:p>
        </w:tc>
        <w:tc>
          <w:tcPr>
            <w:tcW w:w="1293" w:type="dxa"/>
            <w:vAlign w:val="bottom"/>
          </w:tcPr>
          <w:p w14:paraId="79A19654" w14:textId="77777777" w:rsidR="00DC7D8B" w:rsidRPr="00D579CB" w:rsidRDefault="00DC7D8B" w:rsidP="00DC7D8B">
            <w:pPr>
              <w:tabs>
                <w:tab w:val="decimal" w:pos="929"/>
              </w:tabs>
              <w:spacing w:line="320" w:lineRule="exact"/>
              <w:rPr>
                <w:rFonts w:ascii="Arial" w:hAnsi="Arial"/>
                <w:sz w:val="18"/>
                <w:szCs w:val="18"/>
                <w:cs/>
              </w:rPr>
            </w:pPr>
          </w:p>
        </w:tc>
        <w:tc>
          <w:tcPr>
            <w:tcW w:w="1266" w:type="dxa"/>
            <w:vAlign w:val="bottom"/>
          </w:tcPr>
          <w:p w14:paraId="4711134B" w14:textId="77777777" w:rsidR="00DC7D8B" w:rsidRPr="00D579CB" w:rsidRDefault="00DC7D8B" w:rsidP="00DC7D8B">
            <w:pPr>
              <w:tabs>
                <w:tab w:val="decimal" w:pos="898"/>
              </w:tabs>
              <w:spacing w:line="320" w:lineRule="exact"/>
              <w:rPr>
                <w:rFonts w:ascii="Arial" w:hAnsi="Arial"/>
                <w:sz w:val="18"/>
                <w:szCs w:val="18"/>
                <w:cs/>
              </w:rPr>
            </w:pPr>
          </w:p>
        </w:tc>
        <w:tc>
          <w:tcPr>
            <w:tcW w:w="1448" w:type="dxa"/>
            <w:vAlign w:val="bottom"/>
          </w:tcPr>
          <w:p w14:paraId="751E0AF8" w14:textId="0520721E" w:rsidR="00DC7D8B" w:rsidRPr="00D579CB" w:rsidRDefault="00E4245A" w:rsidP="00DC7D8B">
            <w:pPr>
              <w:pBdr>
                <w:bottom w:val="double" w:sz="4" w:space="1" w:color="auto"/>
              </w:pBdr>
              <w:tabs>
                <w:tab w:val="decimal" w:pos="1155"/>
              </w:tabs>
              <w:spacing w:line="320" w:lineRule="exact"/>
              <w:rPr>
                <w:rFonts w:ascii="Arial" w:hAnsi="Arial"/>
                <w:sz w:val="18"/>
                <w:szCs w:val="18"/>
              </w:rPr>
            </w:pPr>
            <w:r>
              <w:rPr>
                <w:rFonts w:ascii="Arial" w:hAnsi="Arial"/>
                <w:sz w:val="18"/>
                <w:szCs w:val="18"/>
              </w:rPr>
              <w:t>64,803</w:t>
            </w:r>
          </w:p>
        </w:tc>
      </w:tr>
    </w:tbl>
    <w:p w14:paraId="06B06F7F" w14:textId="77777777" w:rsidR="00CA0876" w:rsidRPr="00D579CB" w:rsidRDefault="00CA0876" w:rsidP="00CA0876">
      <w:pPr>
        <w:spacing w:line="280" w:lineRule="exact"/>
        <w:ind w:left="540"/>
        <w:rPr>
          <w:rFonts w:ascii="Arial" w:hAnsi="Arial"/>
          <w:sz w:val="18"/>
          <w:szCs w:val="18"/>
          <w:cs/>
        </w:rPr>
      </w:pPr>
      <w:r w:rsidRPr="00D579CB">
        <w:rPr>
          <w:rFonts w:ascii="Arial" w:hAnsi="Arial"/>
          <w:sz w:val="18"/>
          <w:szCs w:val="18"/>
        </w:rPr>
        <w:t>*presented as other current liabilities</w:t>
      </w:r>
    </w:p>
    <w:p w14:paraId="39B204A6" w14:textId="1F8809D9" w:rsidR="00CA0876" w:rsidRDefault="00CA0876" w:rsidP="00CA0876">
      <w:pPr>
        <w:spacing w:line="280" w:lineRule="exact"/>
        <w:ind w:left="540"/>
        <w:rPr>
          <w:rFonts w:ascii="Arial" w:hAnsi="Arial"/>
          <w:sz w:val="18"/>
          <w:szCs w:val="18"/>
        </w:rPr>
      </w:pPr>
      <w:r w:rsidRPr="00D579CB">
        <w:rPr>
          <w:rFonts w:ascii="Arial" w:hAnsi="Arial"/>
          <w:sz w:val="18"/>
          <w:szCs w:val="18"/>
        </w:rPr>
        <w:t xml:space="preserve">**presented as other </w:t>
      </w:r>
      <w:r w:rsidR="00E602F8">
        <w:rPr>
          <w:rFonts w:ascii="Arial" w:hAnsi="Arial"/>
          <w:sz w:val="18"/>
          <w:szCs w:val="18"/>
        </w:rPr>
        <w:t>non-</w:t>
      </w:r>
      <w:r w:rsidRPr="00D579CB">
        <w:rPr>
          <w:rFonts w:ascii="Arial" w:hAnsi="Arial"/>
          <w:sz w:val="18"/>
          <w:szCs w:val="18"/>
        </w:rPr>
        <w:t>current liabilities</w:t>
      </w:r>
    </w:p>
    <w:p w14:paraId="715F88F8" w14:textId="77777777" w:rsidR="00266655" w:rsidRPr="00E94C88" w:rsidRDefault="00266655" w:rsidP="00152C00">
      <w:pPr>
        <w:tabs>
          <w:tab w:val="left" w:pos="900"/>
          <w:tab w:val="left" w:pos="1440"/>
        </w:tabs>
        <w:spacing w:before="240" w:after="120" w:line="380" w:lineRule="exact"/>
        <w:ind w:left="547" w:right="-43"/>
        <w:jc w:val="thaiDistribute"/>
        <w:rPr>
          <w:rFonts w:ascii="Arial" w:hAnsi="Arial"/>
          <w:sz w:val="22"/>
          <w:szCs w:val="22"/>
          <w:u w:val="single"/>
        </w:rPr>
      </w:pPr>
      <w:r w:rsidRPr="00E94C88">
        <w:rPr>
          <w:rFonts w:ascii="Arial" w:hAnsi="Arial"/>
          <w:sz w:val="22"/>
          <w:szCs w:val="22"/>
          <w:u w:val="single"/>
        </w:rPr>
        <w:t>Guarantee obligations with related parties</w:t>
      </w:r>
    </w:p>
    <w:p w14:paraId="7916840E" w14:textId="22D2BC80" w:rsidR="00266655" w:rsidRPr="00E94C88" w:rsidRDefault="00266655" w:rsidP="00266655">
      <w:pPr>
        <w:tabs>
          <w:tab w:val="left" w:pos="900"/>
          <w:tab w:val="left" w:pos="1440"/>
        </w:tabs>
        <w:spacing w:before="120" w:after="120" w:line="380" w:lineRule="exact"/>
        <w:ind w:left="540" w:right="-43"/>
        <w:jc w:val="thaiDistribute"/>
        <w:rPr>
          <w:rFonts w:ascii="Arial" w:hAnsi="Arial"/>
          <w:sz w:val="22"/>
          <w:szCs w:val="22"/>
        </w:rPr>
      </w:pPr>
      <w:r w:rsidRPr="00E94C88">
        <w:rPr>
          <w:rFonts w:ascii="Arial" w:hAnsi="Arial"/>
          <w:sz w:val="22"/>
          <w:szCs w:val="22"/>
        </w:rPr>
        <w:t xml:space="preserve">The </w:t>
      </w:r>
      <w:r w:rsidR="00B44607">
        <w:rPr>
          <w:rFonts w:ascii="Arial" w:hAnsi="Arial"/>
          <w:sz w:val="22"/>
          <w:szCs w:val="22"/>
        </w:rPr>
        <w:t>Group ha</w:t>
      </w:r>
      <w:r w:rsidR="00152C00">
        <w:rPr>
          <w:rFonts w:ascii="Arial" w:hAnsi="Arial"/>
          <w:sz w:val="22"/>
          <w:szCs w:val="22"/>
        </w:rPr>
        <w:t>d</w:t>
      </w:r>
      <w:r w:rsidRPr="00E94C88">
        <w:rPr>
          <w:rFonts w:ascii="Arial" w:hAnsi="Arial"/>
          <w:sz w:val="22"/>
          <w:szCs w:val="22"/>
        </w:rPr>
        <w:t xml:space="preserve"> outstanding guarantee obligations with </w:t>
      </w:r>
      <w:r>
        <w:rPr>
          <w:rFonts w:ascii="Arial" w:hAnsi="Arial"/>
          <w:sz w:val="22"/>
          <w:szCs w:val="22"/>
        </w:rPr>
        <w:t>their</w:t>
      </w:r>
      <w:r w:rsidRPr="00E94C88">
        <w:rPr>
          <w:rFonts w:ascii="Arial" w:hAnsi="Arial"/>
          <w:sz w:val="22"/>
          <w:szCs w:val="22"/>
        </w:rPr>
        <w:t xml:space="preserve"> related parties,</w:t>
      </w:r>
      <w:r>
        <w:rPr>
          <w:rFonts w:ascii="Arial" w:hAnsi="Arial"/>
          <w:sz w:val="22"/>
          <w:szCs w:val="22"/>
        </w:rPr>
        <w:t xml:space="preserve"> as described in Note </w:t>
      </w:r>
      <w:r w:rsidR="00F83EBC">
        <w:rPr>
          <w:rFonts w:ascii="Arial" w:hAnsi="Arial"/>
          <w:sz w:val="22"/>
          <w:szCs w:val="22"/>
        </w:rPr>
        <w:t>14</w:t>
      </w:r>
      <w:r w:rsidR="00B44607">
        <w:rPr>
          <w:rFonts w:ascii="Arial" w:hAnsi="Arial"/>
          <w:sz w:val="22"/>
          <w:szCs w:val="22"/>
        </w:rPr>
        <w:t>.4</w:t>
      </w:r>
      <w:r w:rsidR="001851C8">
        <w:rPr>
          <w:rFonts w:ascii="Arial" w:hAnsi="Arial"/>
          <w:sz w:val="22"/>
          <w:szCs w:val="22"/>
        </w:rPr>
        <w:t xml:space="preserve"> to the interim consolidated financial statements.</w:t>
      </w:r>
    </w:p>
    <w:p w14:paraId="6FD517ED" w14:textId="1F7D3060" w:rsidR="00B61E92" w:rsidRPr="00E94C88" w:rsidRDefault="00B61E92" w:rsidP="00577FF7">
      <w:pPr>
        <w:tabs>
          <w:tab w:val="left" w:pos="900"/>
          <w:tab w:val="left" w:pos="1440"/>
        </w:tabs>
        <w:spacing w:before="120" w:after="120" w:line="360" w:lineRule="exact"/>
        <w:ind w:left="547" w:right="-43"/>
        <w:jc w:val="thaiDistribute"/>
        <w:rPr>
          <w:rFonts w:ascii="Arial" w:hAnsi="Arial"/>
          <w:sz w:val="22"/>
          <w:szCs w:val="22"/>
          <w:u w:val="single"/>
        </w:rPr>
      </w:pPr>
      <w:r w:rsidRPr="00E94C88">
        <w:rPr>
          <w:rFonts w:ascii="Arial" w:hAnsi="Arial"/>
          <w:sz w:val="22"/>
          <w:szCs w:val="22"/>
          <w:u w:val="single"/>
        </w:rPr>
        <w:t>Directors and management’s benefits</w:t>
      </w:r>
    </w:p>
    <w:p w14:paraId="5D03CF44" w14:textId="5DC9A926" w:rsidR="00B61E92" w:rsidRDefault="00B61E92" w:rsidP="00B61E92">
      <w:pPr>
        <w:tabs>
          <w:tab w:val="left" w:pos="900"/>
          <w:tab w:val="left" w:pos="1440"/>
        </w:tabs>
        <w:spacing w:before="120" w:after="120" w:line="380" w:lineRule="exact"/>
        <w:ind w:left="547" w:right="-43"/>
        <w:jc w:val="thaiDistribute"/>
      </w:pPr>
      <w:r w:rsidRPr="00E94C88">
        <w:rPr>
          <w:rFonts w:ascii="Arial" w:hAnsi="Arial"/>
          <w:sz w:val="22"/>
          <w:szCs w:val="22"/>
        </w:rPr>
        <w:t xml:space="preserve">During the </w:t>
      </w:r>
      <w:r>
        <w:rPr>
          <w:rFonts w:ascii="Arial" w:hAnsi="Arial"/>
          <w:sz w:val="22"/>
          <w:szCs w:val="22"/>
        </w:rPr>
        <w:t xml:space="preserve">three-month </w:t>
      </w:r>
      <w:r w:rsidR="00212FF1">
        <w:rPr>
          <w:rFonts w:ascii="Arial" w:hAnsi="Arial"/>
          <w:sz w:val="22"/>
          <w:szCs w:val="22"/>
        </w:rPr>
        <w:t xml:space="preserve">and six-month </w:t>
      </w:r>
      <w:r w:rsidR="007E47A3">
        <w:rPr>
          <w:rFonts w:ascii="Arial" w:hAnsi="Arial"/>
          <w:sz w:val="22"/>
          <w:szCs w:val="22"/>
        </w:rPr>
        <w:t>period</w:t>
      </w:r>
      <w:r w:rsidR="00266655">
        <w:rPr>
          <w:rFonts w:ascii="Arial" w:hAnsi="Arial"/>
          <w:sz w:val="22"/>
          <w:szCs w:val="22"/>
        </w:rPr>
        <w:t>s</w:t>
      </w:r>
      <w:r w:rsidRPr="00E94C88">
        <w:rPr>
          <w:rFonts w:ascii="Arial" w:hAnsi="Arial"/>
          <w:sz w:val="22"/>
          <w:szCs w:val="22"/>
        </w:rPr>
        <w:t xml:space="preserve"> ended </w:t>
      </w:r>
      <w:r w:rsidR="00212FF1">
        <w:rPr>
          <w:rFonts w:ascii="Arial" w:hAnsi="Arial"/>
          <w:sz w:val="22"/>
          <w:szCs w:val="22"/>
        </w:rPr>
        <w:t xml:space="preserve">30 June </w:t>
      </w:r>
      <w:r w:rsidR="00C53CC8">
        <w:rPr>
          <w:rFonts w:ascii="Arial" w:hAnsi="Arial"/>
          <w:sz w:val="22"/>
          <w:szCs w:val="22"/>
        </w:rPr>
        <w:t>2022</w:t>
      </w:r>
      <w:r>
        <w:rPr>
          <w:rFonts w:ascii="Arial" w:hAnsi="Arial"/>
          <w:sz w:val="22"/>
          <w:szCs w:val="22"/>
        </w:rPr>
        <w:t xml:space="preserve"> and</w:t>
      </w:r>
      <w:r w:rsidRPr="00E94C88">
        <w:rPr>
          <w:rFonts w:ascii="Arial" w:hAnsi="Arial"/>
          <w:sz w:val="22"/>
          <w:szCs w:val="22"/>
        </w:rPr>
        <w:t xml:space="preserve"> </w:t>
      </w:r>
      <w:r w:rsidR="00C53CC8">
        <w:rPr>
          <w:rFonts w:ascii="Arial" w:hAnsi="Arial"/>
          <w:sz w:val="22"/>
          <w:szCs w:val="22"/>
        </w:rPr>
        <w:t>2021</w:t>
      </w:r>
      <w:r w:rsidRPr="00E94C88">
        <w:rPr>
          <w:rFonts w:ascii="Arial" w:hAnsi="Arial"/>
          <w:sz w:val="22"/>
          <w:szCs w:val="22"/>
        </w:rPr>
        <w:t xml:space="preserve">, the </w:t>
      </w:r>
      <w:r w:rsidR="00B44607">
        <w:rPr>
          <w:rFonts w:ascii="Arial" w:hAnsi="Arial"/>
          <w:sz w:val="22"/>
          <w:szCs w:val="22"/>
        </w:rPr>
        <w:t>Group</w:t>
      </w:r>
      <w:r w:rsidRPr="00E94C88">
        <w:rPr>
          <w:rFonts w:ascii="Arial" w:hAnsi="Arial"/>
          <w:sz w:val="22"/>
          <w:szCs w:val="22"/>
        </w:rPr>
        <w:t xml:space="preserve"> had employee benefit expenses </w:t>
      </w:r>
      <w:r w:rsidR="006E2EBF">
        <w:rPr>
          <w:rFonts w:ascii="Arial" w:hAnsi="Arial"/>
          <w:sz w:val="22"/>
          <w:szCs w:val="22"/>
        </w:rPr>
        <w:t>payment</w:t>
      </w:r>
      <w:r w:rsidRPr="00E94C88">
        <w:rPr>
          <w:rFonts w:ascii="Arial" w:hAnsi="Arial"/>
          <w:sz w:val="22"/>
          <w:szCs w:val="22"/>
        </w:rPr>
        <w:t xml:space="preserve"> to </w:t>
      </w:r>
      <w:r w:rsidR="00E602F8">
        <w:rPr>
          <w:rFonts w:ascii="Arial" w:hAnsi="Arial"/>
          <w:sz w:val="22"/>
          <w:szCs w:val="22"/>
        </w:rPr>
        <w:t>its</w:t>
      </w:r>
      <w:r w:rsidRPr="00E94C88">
        <w:rPr>
          <w:rFonts w:ascii="Arial" w:hAnsi="Arial"/>
          <w:sz w:val="22"/>
          <w:szCs w:val="22"/>
        </w:rPr>
        <w:t xml:space="preserve"> directors and management as below.</w:t>
      </w:r>
    </w:p>
    <w:tbl>
      <w:tblPr>
        <w:tblStyle w:val="TableGrid"/>
        <w:tblW w:w="9180" w:type="dxa"/>
        <w:tblInd w:w="450" w:type="dxa"/>
        <w:tblLayout w:type="fixed"/>
        <w:tblLook w:val="04A0" w:firstRow="1" w:lastRow="0" w:firstColumn="1" w:lastColumn="0" w:noHBand="0" w:noVBand="1"/>
      </w:tblPr>
      <w:tblGrid>
        <w:gridCol w:w="3420"/>
        <w:gridCol w:w="1449"/>
        <w:gridCol w:w="1413"/>
        <w:gridCol w:w="1458"/>
        <w:gridCol w:w="1440"/>
      </w:tblGrid>
      <w:tr w:rsidR="007E47A3" w:rsidRPr="00D2178E" w14:paraId="2654149A" w14:textId="77777777" w:rsidTr="00305739">
        <w:tc>
          <w:tcPr>
            <w:tcW w:w="9180" w:type="dxa"/>
            <w:gridSpan w:val="5"/>
            <w:tcBorders>
              <w:top w:val="nil"/>
              <w:left w:val="nil"/>
              <w:bottom w:val="nil"/>
              <w:right w:val="nil"/>
            </w:tcBorders>
          </w:tcPr>
          <w:p w14:paraId="76333A64" w14:textId="77777777" w:rsidR="007E47A3" w:rsidRPr="00D2178E" w:rsidRDefault="007E47A3" w:rsidP="00530A13">
            <w:pPr>
              <w:tabs>
                <w:tab w:val="left" w:pos="600"/>
                <w:tab w:val="left" w:pos="900"/>
                <w:tab w:val="right" w:pos="7280"/>
                <w:tab w:val="right" w:pos="8540"/>
              </w:tabs>
              <w:spacing w:line="320" w:lineRule="exact"/>
              <w:ind w:right="-45"/>
              <w:jc w:val="right"/>
              <w:rPr>
                <w:rFonts w:ascii="Arial" w:hAnsi="Arial" w:cs="Arial"/>
                <w:sz w:val="20"/>
                <w:szCs w:val="20"/>
                <w:cs/>
              </w:rPr>
            </w:pPr>
            <w:r w:rsidRPr="00D2178E">
              <w:rPr>
                <w:rFonts w:ascii="Arial" w:hAnsi="Arial" w:cs="Arial"/>
                <w:sz w:val="20"/>
                <w:szCs w:val="20"/>
              </w:rPr>
              <w:t>(Unit: Million Baht)</w:t>
            </w:r>
          </w:p>
        </w:tc>
      </w:tr>
      <w:tr w:rsidR="00266655" w:rsidRPr="00D2178E" w14:paraId="266924AF" w14:textId="77777777" w:rsidTr="00305739">
        <w:tc>
          <w:tcPr>
            <w:tcW w:w="3420" w:type="dxa"/>
            <w:tcBorders>
              <w:top w:val="nil"/>
              <w:left w:val="nil"/>
              <w:bottom w:val="nil"/>
              <w:right w:val="nil"/>
            </w:tcBorders>
          </w:tcPr>
          <w:p w14:paraId="02A71E9B" w14:textId="77777777" w:rsidR="00266655" w:rsidRPr="00D2178E" w:rsidRDefault="00266655" w:rsidP="00530A13">
            <w:pPr>
              <w:tabs>
                <w:tab w:val="left" w:pos="600"/>
                <w:tab w:val="left" w:pos="900"/>
                <w:tab w:val="right" w:pos="7280"/>
                <w:tab w:val="right" w:pos="8540"/>
              </w:tabs>
              <w:spacing w:line="320" w:lineRule="exact"/>
              <w:ind w:right="-43"/>
              <w:jc w:val="center"/>
              <w:rPr>
                <w:rFonts w:ascii="Arial" w:hAnsi="Arial" w:cs="Arial"/>
                <w:sz w:val="20"/>
                <w:szCs w:val="20"/>
              </w:rPr>
            </w:pPr>
          </w:p>
        </w:tc>
        <w:tc>
          <w:tcPr>
            <w:tcW w:w="5760" w:type="dxa"/>
            <w:gridSpan w:val="4"/>
            <w:tcBorders>
              <w:top w:val="nil"/>
              <w:left w:val="nil"/>
              <w:bottom w:val="nil"/>
              <w:right w:val="nil"/>
            </w:tcBorders>
          </w:tcPr>
          <w:p w14:paraId="604DDECC" w14:textId="45E8F001" w:rsidR="00266655" w:rsidRPr="00D2178E" w:rsidRDefault="00266655" w:rsidP="00530A13">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D2178E">
              <w:rPr>
                <w:rFonts w:ascii="Arial" w:hAnsi="Arial" w:cs="Arial"/>
                <w:sz w:val="20"/>
                <w:szCs w:val="20"/>
              </w:rPr>
              <w:t xml:space="preserve">For the three-month periods ended </w:t>
            </w:r>
            <w:r w:rsidR="00530A13">
              <w:rPr>
                <w:rFonts w:ascii="Arial" w:hAnsi="Arial" w:cs="Arial"/>
                <w:sz w:val="20"/>
                <w:szCs w:val="20"/>
              </w:rPr>
              <w:t>30 June</w:t>
            </w:r>
          </w:p>
        </w:tc>
      </w:tr>
      <w:tr w:rsidR="00266655" w:rsidRPr="00D2178E" w14:paraId="2FCB3B96" w14:textId="77777777" w:rsidTr="00305739">
        <w:tc>
          <w:tcPr>
            <w:tcW w:w="3420" w:type="dxa"/>
            <w:tcBorders>
              <w:top w:val="nil"/>
              <w:left w:val="nil"/>
              <w:bottom w:val="nil"/>
              <w:right w:val="nil"/>
            </w:tcBorders>
          </w:tcPr>
          <w:p w14:paraId="2AB11F9F" w14:textId="77777777" w:rsidR="00266655" w:rsidRPr="00D2178E" w:rsidRDefault="00266655" w:rsidP="00530A13">
            <w:pPr>
              <w:tabs>
                <w:tab w:val="left" w:pos="600"/>
                <w:tab w:val="left" w:pos="900"/>
                <w:tab w:val="right" w:pos="7280"/>
                <w:tab w:val="right" w:pos="8540"/>
              </w:tabs>
              <w:spacing w:line="320" w:lineRule="exact"/>
              <w:ind w:right="-43"/>
              <w:jc w:val="center"/>
              <w:rPr>
                <w:rFonts w:ascii="Arial" w:hAnsi="Arial" w:cs="Arial"/>
                <w:sz w:val="20"/>
                <w:szCs w:val="20"/>
              </w:rPr>
            </w:pPr>
          </w:p>
        </w:tc>
        <w:tc>
          <w:tcPr>
            <w:tcW w:w="2862" w:type="dxa"/>
            <w:gridSpan w:val="2"/>
            <w:tcBorders>
              <w:top w:val="nil"/>
              <w:left w:val="nil"/>
              <w:bottom w:val="nil"/>
              <w:right w:val="nil"/>
            </w:tcBorders>
          </w:tcPr>
          <w:p w14:paraId="6816ECA1" w14:textId="77777777" w:rsidR="00266655" w:rsidRPr="00D2178E" w:rsidRDefault="00266655" w:rsidP="00530A13">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D2178E">
              <w:rPr>
                <w:rFonts w:ascii="Arial" w:hAnsi="Arial" w:cs="Arial"/>
                <w:sz w:val="20"/>
                <w:szCs w:val="20"/>
              </w:rPr>
              <w:t>Consolidated               financial statements</w:t>
            </w:r>
          </w:p>
        </w:tc>
        <w:tc>
          <w:tcPr>
            <w:tcW w:w="2898" w:type="dxa"/>
            <w:gridSpan w:val="2"/>
            <w:tcBorders>
              <w:top w:val="nil"/>
              <w:left w:val="nil"/>
              <w:bottom w:val="nil"/>
              <w:right w:val="nil"/>
            </w:tcBorders>
          </w:tcPr>
          <w:p w14:paraId="5280BC78" w14:textId="77777777" w:rsidR="00266655" w:rsidRPr="00D2178E" w:rsidRDefault="00266655" w:rsidP="00530A13">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D2178E">
              <w:rPr>
                <w:rFonts w:ascii="Arial" w:hAnsi="Arial" w:cs="Arial"/>
                <w:sz w:val="20"/>
                <w:szCs w:val="20"/>
              </w:rPr>
              <w:t>Separate                      financial statements</w:t>
            </w:r>
          </w:p>
        </w:tc>
      </w:tr>
      <w:tr w:rsidR="00266655" w:rsidRPr="00D2178E" w14:paraId="7FC871FD" w14:textId="77777777" w:rsidTr="00305739">
        <w:tc>
          <w:tcPr>
            <w:tcW w:w="3420" w:type="dxa"/>
            <w:tcBorders>
              <w:top w:val="nil"/>
              <w:left w:val="nil"/>
              <w:bottom w:val="nil"/>
              <w:right w:val="nil"/>
            </w:tcBorders>
          </w:tcPr>
          <w:p w14:paraId="22B9A3DD" w14:textId="77777777" w:rsidR="00266655" w:rsidRPr="00D2178E" w:rsidRDefault="00266655" w:rsidP="00530A13">
            <w:pPr>
              <w:tabs>
                <w:tab w:val="left" w:pos="600"/>
                <w:tab w:val="left" w:pos="900"/>
                <w:tab w:val="right" w:pos="7280"/>
                <w:tab w:val="right" w:pos="8540"/>
              </w:tabs>
              <w:spacing w:line="320" w:lineRule="exact"/>
              <w:ind w:right="-43"/>
              <w:jc w:val="thaiDistribute"/>
              <w:rPr>
                <w:rFonts w:ascii="Arial" w:hAnsi="Arial" w:cs="Arial"/>
                <w:sz w:val="20"/>
                <w:szCs w:val="20"/>
              </w:rPr>
            </w:pPr>
          </w:p>
        </w:tc>
        <w:tc>
          <w:tcPr>
            <w:tcW w:w="1449" w:type="dxa"/>
            <w:tcBorders>
              <w:top w:val="nil"/>
              <w:left w:val="nil"/>
              <w:bottom w:val="nil"/>
              <w:right w:val="nil"/>
            </w:tcBorders>
          </w:tcPr>
          <w:p w14:paraId="46D01BDE" w14:textId="3309B6DD" w:rsidR="00266655" w:rsidRPr="00266655" w:rsidRDefault="00C53CC8" w:rsidP="00530A13">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Pr>
                <w:rFonts w:ascii="Arial" w:hAnsi="Arial" w:cs="Arial"/>
                <w:sz w:val="20"/>
                <w:szCs w:val="20"/>
              </w:rPr>
              <w:t>2022</w:t>
            </w:r>
          </w:p>
        </w:tc>
        <w:tc>
          <w:tcPr>
            <w:tcW w:w="1413" w:type="dxa"/>
            <w:tcBorders>
              <w:top w:val="nil"/>
              <w:left w:val="nil"/>
              <w:bottom w:val="nil"/>
              <w:right w:val="nil"/>
            </w:tcBorders>
          </w:tcPr>
          <w:p w14:paraId="38C9F189" w14:textId="450947D9" w:rsidR="00266655" w:rsidRPr="00266655" w:rsidRDefault="00C53CC8" w:rsidP="00530A13">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Pr>
                <w:rFonts w:ascii="Arial" w:hAnsi="Arial" w:cs="Arial"/>
                <w:sz w:val="20"/>
                <w:szCs w:val="20"/>
              </w:rPr>
              <w:t>2021</w:t>
            </w:r>
          </w:p>
        </w:tc>
        <w:tc>
          <w:tcPr>
            <w:tcW w:w="1458" w:type="dxa"/>
            <w:tcBorders>
              <w:top w:val="nil"/>
              <w:left w:val="nil"/>
              <w:bottom w:val="nil"/>
              <w:right w:val="nil"/>
            </w:tcBorders>
          </w:tcPr>
          <w:p w14:paraId="3643DF19" w14:textId="56926FC9" w:rsidR="00266655" w:rsidRPr="00266655" w:rsidRDefault="00C53CC8" w:rsidP="00530A13">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Pr>
                <w:rFonts w:ascii="Arial" w:hAnsi="Arial" w:cs="Arial"/>
                <w:sz w:val="20"/>
                <w:szCs w:val="20"/>
              </w:rPr>
              <w:t>2022</w:t>
            </w:r>
          </w:p>
        </w:tc>
        <w:tc>
          <w:tcPr>
            <w:tcW w:w="1440" w:type="dxa"/>
            <w:tcBorders>
              <w:top w:val="nil"/>
              <w:left w:val="nil"/>
              <w:bottom w:val="nil"/>
              <w:right w:val="nil"/>
            </w:tcBorders>
          </w:tcPr>
          <w:p w14:paraId="64D2A31D" w14:textId="3BAB8FC8" w:rsidR="00266655" w:rsidRPr="00266655" w:rsidRDefault="00C53CC8" w:rsidP="00530A13">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Pr>
                <w:rFonts w:ascii="Arial" w:hAnsi="Arial" w:cs="Arial"/>
                <w:sz w:val="20"/>
                <w:szCs w:val="20"/>
              </w:rPr>
              <w:t>2021</w:t>
            </w:r>
          </w:p>
        </w:tc>
      </w:tr>
      <w:tr w:rsidR="00530A13" w:rsidRPr="00D2178E" w14:paraId="0BD67BC1" w14:textId="77777777" w:rsidTr="00305739">
        <w:tc>
          <w:tcPr>
            <w:tcW w:w="3420" w:type="dxa"/>
            <w:tcBorders>
              <w:top w:val="nil"/>
              <w:left w:val="nil"/>
              <w:bottom w:val="nil"/>
              <w:right w:val="nil"/>
            </w:tcBorders>
          </w:tcPr>
          <w:p w14:paraId="47C9EAAD" w14:textId="77777777" w:rsidR="00530A13" w:rsidRPr="00D2178E" w:rsidRDefault="00530A13" w:rsidP="00530A13">
            <w:pPr>
              <w:tabs>
                <w:tab w:val="left" w:pos="600"/>
                <w:tab w:val="left" w:pos="900"/>
                <w:tab w:val="right" w:pos="7280"/>
                <w:tab w:val="right" w:pos="8540"/>
              </w:tabs>
              <w:spacing w:line="320" w:lineRule="exact"/>
              <w:ind w:left="-18" w:right="-43"/>
              <w:jc w:val="thaiDistribute"/>
              <w:rPr>
                <w:rFonts w:ascii="Arial" w:hAnsi="Arial" w:cs="Arial"/>
                <w:sz w:val="20"/>
                <w:szCs w:val="20"/>
              </w:rPr>
            </w:pPr>
            <w:r w:rsidRPr="00D2178E">
              <w:rPr>
                <w:rFonts w:ascii="Arial" w:hAnsi="Arial" w:cs="Arial"/>
                <w:sz w:val="20"/>
                <w:szCs w:val="20"/>
              </w:rPr>
              <w:t>Short-term employee benefits</w:t>
            </w:r>
          </w:p>
        </w:tc>
        <w:tc>
          <w:tcPr>
            <w:tcW w:w="1449" w:type="dxa"/>
            <w:tcBorders>
              <w:top w:val="nil"/>
              <w:left w:val="nil"/>
              <w:bottom w:val="nil"/>
              <w:right w:val="nil"/>
            </w:tcBorders>
          </w:tcPr>
          <w:p w14:paraId="283CBAC0" w14:textId="092A20DE" w:rsidR="00530A13" w:rsidRPr="00847E5F" w:rsidRDefault="00E4245A" w:rsidP="00530A13">
            <w:pPr>
              <w:tabs>
                <w:tab w:val="decimal" w:pos="1065"/>
              </w:tabs>
              <w:spacing w:line="320" w:lineRule="exact"/>
              <w:rPr>
                <w:rFonts w:ascii="Arial" w:hAnsi="Arial" w:cs="Arial"/>
                <w:sz w:val="20"/>
                <w:szCs w:val="20"/>
              </w:rPr>
            </w:pPr>
            <w:r>
              <w:rPr>
                <w:rFonts w:ascii="Arial" w:hAnsi="Arial" w:cs="Arial"/>
                <w:sz w:val="20"/>
                <w:szCs w:val="20"/>
              </w:rPr>
              <w:t>45</w:t>
            </w:r>
          </w:p>
        </w:tc>
        <w:tc>
          <w:tcPr>
            <w:tcW w:w="1413" w:type="dxa"/>
            <w:tcBorders>
              <w:top w:val="nil"/>
              <w:left w:val="nil"/>
              <w:bottom w:val="nil"/>
              <w:right w:val="nil"/>
            </w:tcBorders>
          </w:tcPr>
          <w:p w14:paraId="3CD531AA" w14:textId="3943A77C" w:rsidR="00530A13" w:rsidRPr="00847E5F" w:rsidRDefault="00530A13" w:rsidP="00530A13">
            <w:pPr>
              <w:tabs>
                <w:tab w:val="decimal" w:pos="1065"/>
              </w:tabs>
              <w:spacing w:line="320" w:lineRule="exact"/>
              <w:rPr>
                <w:rFonts w:ascii="Arial" w:hAnsi="Arial" w:cs="Arial"/>
                <w:sz w:val="20"/>
                <w:szCs w:val="20"/>
              </w:rPr>
            </w:pPr>
            <w:r w:rsidRPr="00530A13">
              <w:rPr>
                <w:rFonts w:ascii="Arial" w:hAnsi="Arial" w:cs="Arial"/>
                <w:sz w:val="20"/>
                <w:szCs w:val="20"/>
              </w:rPr>
              <w:t>36</w:t>
            </w:r>
          </w:p>
        </w:tc>
        <w:tc>
          <w:tcPr>
            <w:tcW w:w="1458" w:type="dxa"/>
            <w:tcBorders>
              <w:top w:val="nil"/>
              <w:left w:val="nil"/>
              <w:bottom w:val="nil"/>
              <w:right w:val="nil"/>
            </w:tcBorders>
          </w:tcPr>
          <w:p w14:paraId="59DF1F66" w14:textId="77620B26" w:rsidR="00530A13" w:rsidRPr="00530A13" w:rsidRDefault="00E4245A" w:rsidP="00530A13">
            <w:pPr>
              <w:tabs>
                <w:tab w:val="decimal" w:pos="1065"/>
              </w:tabs>
              <w:spacing w:line="320" w:lineRule="exact"/>
              <w:rPr>
                <w:rFonts w:ascii="Arial" w:hAnsi="Arial" w:cs="Arial"/>
                <w:sz w:val="20"/>
                <w:szCs w:val="20"/>
              </w:rPr>
            </w:pPr>
            <w:r>
              <w:rPr>
                <w:rFonts w:ascii="Arial" w:hAnsi="Arial" w:cs="Arial"/>
                <w:sz w:val="20"/>
                <w:szCs w:val="20"/>
              </w:rPr>
              <w:t>23</w:t>
            </w:r>
          </w:p>
        </w:tc>
        <w:tc>
          <w:tcPr>
            <w:tcW w:w="1440" w:type="dxa"/>
            <w:tcBorders>
              <w:top w:val="nil"/>
              <w:left w:val="nil"/>
              <w:bottom w:val="nil"/>
              <w:right w:val="nil"/>
            </w:tcBorders>
          </w:tcPr>
          <w:p w14:paraId="5FC46152" w14:textId="53F273B8" w:rsidR="00530A13" w:rsidRPr="00847E5F" w:rsidRDefault="00530A13" w:rsidP="00530A13">
            <w:pPr>
              <w:tabs>
                <w:tab w:val="decimal" w:pos="1065"/>
              </w:tabs>
              <w:spacing w:line="320" w:lineRule="exact"/>
              <w:rPr>
                <w:rFonts w:ascii="Arial" w:hAnsi="Arial" w:cs="Arial"/>
                <w:sz w:val="20"/>
                <w:szCs w:val="20"/>
              </w:rPr>
            </w:pPr>
            <w:r w:rsidRPr="00530A13">
              <w:rPr>
                <w:rFonts w:ascii="Arial" w:hAnsi="Arial" w:cs="Arial"/>
                <w:sz w:val="20"/>
                <w:szCs w:val="20"/>
              </w:rPr>
              <w:t>22</w:t>
            </w:r>
          </w:p>
        </w:tc>
      </w:tr>
      <w:tr w:rsidR="00530A13" w:rsidRPr="00D2178E" w14:paraId="0D41FFE3" w14:textId="77777777" w:rsidTr="00305739">
        <w:tc>
          <w:tcPr>
            <w:tcW w:w="3420" w:type="dxa"/>
            <w:tcBorders>
              <w:top w:val="nil"/>
              <w:left w:val="nil"/>
              <w:bottom w:val="nil"/>
              <w:right w:val="nil"/>
            </w:tcBorders>
          </w:tcPr>
          <w:p w14:paraId="3E566358" w14:textId="77777777" w:rsidR="00530A13" w:rsidRPr="00D2178E" w:rsidRDefault="00530A13" w:rsidP="00530A13">
            <w:pPr>
              <w:tabs>
                <w:tab w:val="left" w:pos="600"/>
                <w:tab w:val="left" w:pos="900"/>
                <w:tab w:val="right" w:pos="7280"/>
                <w:tab w:val="right" w:pos="8540"/>
              </w:tabs>
              <w:spacing w:line="320" w:lineRule="exact"/>
              <w:ind w:left="162" w:right="-43" w:hanging="180"/>
              <w:rPr>
                <w:rFonts w:ascii="Arial" w:hAnsi="Arial" w:cs="Arial"/>
                <w:sz w:val="20"/>
                <w:szCs w:val="20"/>
              </w:rPr>
            </w:pPr>
            <w:r w:rsidRPr="00D2178E">
              <w:rPr>
                <w:rFonts w:ascii="Arial" w:hAnsi="Arial" w:cs="Arial"/>
                <w:sz w:val="20"/>
                <w:szCs w:val="20"/>
              </w:rPr>
              <w:t>Post-employment benefits</w:t>
            </w:r>
          </w:p>
        </w:tc>
        <w:tc>
          <w:tcPr>
            <w:tcW w:w="1449" w:type="dxa"/>
            <w:tcBorders>
              <w:top w:val="nil"/>
              <w:left w:val="nil"/>
              <w:bottom w:val="nil"/>
              <w:right w:val="nil"/>
            </w:tcBorders>
          </w:tcPr>
          <w:p w14:paraId="132E04B5" w14:textId="0752B67B" w:rsidR="00530A13" w:rsidRPr="00847E5F" w:rsidRDefault="00E4245A" w:rsidP="00530A13">
            <w:pPr>
              <w:pBdr>
                <w:bottom w:val="single" w:sz="4" w:space="1" w:color="auto"/>
              </w:pBdr>
              <w:tabs>
                <w:tab w:val="decimal" w:pos="1065"/>
              </w:tabs>
              <w:spacing w:line="320" w:lineRule="exact"/>
              <w:rPr>
                <w:rFonts w:ascii="Arial" w:hAnsi="Arial" w:cs="Arial"/>
                <w:sz w:val="20"/>
                <w:szCs w:val="20"/>
              </w:rPr>
            </w:pPr>
            <w:r>
              <w:rPr>
                <w:rFonts w:ascii="Arial" w:hAnsi="Arial" w:cs="Arial"/>
                <w:sz w:val="20"/>
                <w:szCs w:val="20"/>
              </w:rPr>
              <w:t>3</w:t>
            </w:r>
          </w:p>
        </w:tc>
        <w:tc>
          <w:tcPr>
            <w:tcW w:w="1413" w:type="dxa"/>
            <w:tcBorders>
              <w:top w:val="nil"/>
              <w:left w:val="nil"/>
              <w:bottom w:val="nil"/>
              <w:right w:val="nil"/>
            </w:tcBorders>
          </w:tcPr>
          <w:p w14:paraId="67775025" w14:textId="31774BD6" w:rsidR="00530A13" w:rsidRPr="00847E5F" w:rsidRDefault="00530A13" w:rsidP="00530A13">
            <w:pPr>
              <w:pBdr>
                <w:bottom w:val="single" w:sz="4" w:space="1" w:color="auto"/>
              </w:pBdr>
              <w:tabs>
                <w:tab w:val="decimal" w:pos="1065"/>
              </w:tabs>
              <w:spacing w:line="320" w:lineRule="exact"/>
              <w:rPr>
                <w:rFonts w:ascii="Arial" w:hAnsi="Arial" w:cs="Arial"/>
                <w:sz w:val="20"/>
                <w:szCs w:val="20"/>
              </w:rPr>
            </w:pPr>
            <w:r w:rsidRPr="00530A13">
              <w:rPr>
                <w:rFonts w:ascii="Arial" w:hAnsi="Arial" w:cs="Arial"/>
                <w:sz w:val="20"/>
                <w:szCs w:val="20"/>
              </w:rPr>
              <w:t>2</w:t>
            </w:r>
          </w:p>
        </w:tc>
        <w:tc>
          <w:tcPr>
            <w:tcW w:w="1458" w:type="dxa"/>
            <w:tcBorders>
              <w:top w:val="nil"/>
              <w:left w:val="nil"/>
              <w:bottom w:val="nil"/>
              <w:right w:val="nil"/>
            </w:tcBorders>
          </w:tcPr>
          <w:p w14:paraId="674A84B7" w14:textId="0B2F41F6" w:rsidR="00530A13" w:rsidRPr="00847E5F" w:rsidRDefault="00E4245A" w:rsidP="00530A13">
            <w:pPr>
              <w:pBdr>
                <w:bottom w:val="single" w:sz="4" w:space="1" w:color="auto"/>
              </w:pBdr>
              <w:tabs>
                <w:tab w:val="decimal" w:pos="1065"/>
              </w:tabs>
              <w:spacing w:line="320" w:lineRule="exact"/>
              <w:rPr>
                <w:rFonts w:ascii="Arial" w:hAnsi="Arial" w:cs="Arial"/>
                <w:sz w:val="20"/>
                <w:szCs w:val="20"/>
              </w:rPr>
            </w:pPr>
            <w:r>
              <w:rPr>
                <w:rFonts w:ascii="Arial" w:hAnsi="Arial" w:cs="Arial"/>
                <w:sz w:val="20"/>
                <w:szCs w:val="20"/>
              </w:rPr>
              <w:t>2</w:t>
            </w:r>
          </w:p>
        </w:tc>
        <w:tc>
          <w:tcPr>
            <w:tcW w:w="1440" w:type="dxa"/>
            <w:tcBorders>
              <w:top w:val="nil"/>
              <w:left w:val="nil"/>
              <w:bottom w:val="nil"/>
              <w:right w:val="nil"/>
            </w:tcBorders>
          </w:tcPr>
          <w:p w14:paraId="30D24230" w14:textId="03F1C62A" w:rsidR="00530A13" w:rsidRPr="00847E5F" w:rsidRDefault="00530A13" w:rsidP="00530A13">
            <w:pPr>
              <w:pBdr>
                <w:bottom w:val="single" w:sz="4" w:space="1" w:color="auto"/>
              </w:pBdr>
              <w:tabs>
                <w:tab w:val="decimal" w:pos="1065"/>
              </w:tabs>
              <w:spacing w:line="320" w:lineRule="exact"/>
              <w:rPr>
                <w:rFonts w:ascii="Arial" w:hAnsi="Arial" w:cs="Arial"/>
                <w:sz w:val="20"/>
                <w:szCs w:val="20"/>
              </w:rPr>
            </w:pPr>
            <w:r w:rsidRPr="00530A13">
              <w:rPr>
                <w:rFonts w:ascii="Arial" w:hAnsi="Arial" w:cs="Arial"/>
                <w:sz w:val="20"/>
                <w:szCs w:val="20"/>
              </w:rPr>
              <w:t>2</w:t>
            </w:r>
          </w:p>
        </w:tc>
      </w:tr>
      <w:tr w:rsidR="00530A13" w:rsidRPr="00D2178E" w14:paraId="4F9F10EE" w14:textId="77777777" w:rsidTr="00305739">
        <w:tc>
          <w:tcPr>
            <w:tcW w:w="3420" w:type="dxa"/>
            <w:tcBorders>
              <w:top w:val="nil"/>
              <w:left w:val="nil"/>
              <w:bottom w:val="nil"/>
              <w:right w:val="nil"/>
            </w:tcBorders>
          </w:tcPr>
          <w:p w14:paraId="38024FC7" w14:textId="77777777" w:rsidR="00530A13" w:rsidRPr="00D2178E" w:rsidRDefault="00530A13" w:rsidP="00530A13">
            <w:pPr>
              <w:tabs>
                <w:tab w:val="left" w:pos="600"/>
                <w:tab w:val="left" w:pos="900"/>
                <w:tab w:val="right" w:pos="7280"/>
                <w:tab w:val="right" w:pos="8540"/>
              </w:tabs>
              <w:spacing w:line="320" w:lineRule="exact"/>
              <w:ind w:left="-18" w:right="-43"/>
              <w:jc w:val="thaiDistribute"/>
              <w:rPr>
                <w:rFonts w:ascii="Arial" w:hAnsi="Arial" w:cs="Arial"/>
                <w:sz w:val="20"/>
                <w:szCs w:val="20"/>
                <w:cs/>
              </w:rPr>
            </w:pPr>
            <w:r w:rsidRPr="00D2178E">
              <w:rPr>
                <w:rFonts w:ascii="Arial" w:hAnsi="Arial" w:cs="Arial"/>
                <w:sz w:val="20"/>
                <w:szCs w:val="20"/>
              </w:rPr>
              <w:t>Total</w:t>
            </w:r>
          </w:p>
        </w:tc>
        <w:tc>
          <w:tcPr>
            <w:tcW w:w="1449" w:type="dxa"/>
            <w:tcBorders>
              <w:top w:val="nil"/>
              <w:left w:val="nil"/>
              <w:bottom w:val="nil"/>
              <w:right w:val="nil"/>
            </w:tcBorders>
          </w:tcPr>
          <w:p w14:paraId="4BBB547E" w14:textId="027D1F72" w:rsidR="00530A13" w:rsidRPr="00847E5F" w:rsidRDefault="00E4245A" w:rsidP="00530A13">
            <w:pPr>
              <w:pBdr>
                <w:bottom w:val="double" w:sz="4" w:space="1" w:color="auto"/>
              </w:pBdr>
              <w:tabs>
                <w:tab w:val="decimal" w:pos="1065"/>
              </w:tabs>
              <w:spacing w:line="320" w:lineRule="exact"/>
              <w:rPr>
                <w:rFonts w:ascii="Arial" w:hAnsi="Arial" w:cs="Arial"/>
                <w:sz w:val="20"/>
                <w:szCs w:val="20"/>
              </w:rPr>
            </w:pPr>
            <w:r>
              <w:rPr>
                <w:rFonts w:ascii="Arial" w:hAnsi="Arial" w:cs="Arial"/>
                <w:sz w:val="20"/>
                <w:szCs w:val="20"/>
              </w:rPr>
              <w:t>48</w:t>
            </w:r>
          </w:p>
        </w:tc>
        <w:tc>
          <w:tcPr>
            <w:tcW w:w="1413" w:type="dxa"/>
            <w:tcBorders>
              <w:top w:val="nil"/>
              <w:left w:val="nil"/>
              <w:bottom w:val="nil"/>
              <w:right w:val="nil"/>
            </w:tcBorders>
          </w:tcPr>
          <w:p w14:paraId="6CA53F63" w14:textId="15723236" w:rsidR="00530A13" w:rsidRPr="00847E5F" w:rsidRDefault="00530A13" w:rsidP="00530A13">
            <w:pPr>
              <w:pBdr>
                <w:bottom w:val="double" w:sz="4" w:space="1" w:color="auto"/>
              </w:pBdr>
              <w:tabs>
                <w:tab w:val="decimal" w:pos="1065"/>
              </w:tabs>
              <w:spacing w:line="320" w:lineRule="exact"/>
              <w:rPr>
                <w:rFonts w:ascii="Arial" w:hAnsi="Arial" w:cs="Arial"/>
                <w:sz w:val="20"/>
                <w:szCs w:val="20"/>
              </w:rPr>
            </w:pPr>
            <w:r w:rsidRPr="00530A13">
              <w:rPr>
                <w:rFonts w:ascii="Arial" w:hAnsi="Arial" w:cs="Arial"/>
                <w:sz w:val="20"/>
                <w:szCs w:val="20"/>
              </w:rPr>
              <w:t>38</w:t>
            </w:r>
          </w:p>
        </w:tc>
        <w:tc>
          <w:tcPr>
            <w:tcW w:w="1458" w:type="dxa"/>
            <w:tcBorders>
              <w:top w:val="nil"/>
              <w:left w:val="nil"/>
              <w:bottom w:val="nil"/>
              <w:right w:val="nil"/>
            </w:tcBorders>
          </w:tcPr>
          <w:p w14:paraId="1A7D9C19" w14:textId="556C6007" w:rsidR="00530A13" w:rsidRPr="00847E5F" w:rsidRDefault="00E4245A" w:rsidP="00530A13">
            <w:pPr>
              <w:pBdr>
                <w:bottom w:val="double" w:sz="4" w:space="1" w:color="auto"/>
              </w:pBdr>
              <w:tabs>
                <w:tab w:val="decimal" w:pos="1065"/>
              </w:tabs>
              <w:spacing w:line="320" w:lineRule="exact"/>
              <w:rPr>
                <w:rFonts w:ascii="Arial" w:hAnsi="Arial" w:cs="Arial"/>
                <w:sz w:val="20"/>
                <w:szCs w:val="20"/>
              </w:rPr>
            </w:pPr>
            <w:r>
              <w:rPr>
                <w:rFonts w:ascii="Arial" w:hAnsi="Arial" w:cs="Arial"/>
                <w:sz w:val="20"/>
                <w:szCs w:val="20"/>
              </w:rPr>
              <w:t>25</w:t>
            </w:r>
          </w:p>
        </w:tc>
        <w:tc>
          <w:tcPr>
            <w:tcW w:w="1440" w:type="dxa"/>
            <w:tcBorders>
              <w:top w:val="nil"/>
              <w:left w:val="nil"/>
              <w:bottom w:val="nil"/>
              <w:right w:val="nil"/>
            </w:tcBorders>
          </w:tcPr>
          <w:p w14:paraId="5FDA2A8B" w14:textId="674F861A" w:rsidR="00530A13" w:rsidRPr="00847E5F" w:rsidRDefault="00530A13" w:rsidP="00530A13">
            <w:pPr>
              <w:pBdr>
                <w:bottom w:val="double" w:sz="4" w:space="1" w:color="auto"/>
              </w:pBdr>
              <w:tabs>
                <w:tab w:val="decimal" w:pos="1065"/>
              </w:tabs>
              <w:spacing w:line="320" w:lineRule="exact"/>
              <w:rPr>
                <w:rFonts w:ascii="Arial" w:hAnsi="Arial" w:cs="Arial"/>
                <w:sz w:val="20"/>
                <w:szCs w:val="20"/>
              </w:rPr>
            </w:pPr>
            <w:r w:rsidRPr="00530A13">
              <w:rPr>
                <w:rFonts w:ascii="Arial" w:hAnsi="Arial" w:cs="Arial"/>
                <w:sz w:val="20"/>
                <w:szCs w:val="20"/>
              </w:rPr>
              <w:t>24</w:t>
            </w:r>
          </w:p>
        </w:tc>
      </w:tr>
    </w:tbl>
    <w:p w14:paraId="695BE0C0" w14:textId="04CA0B95" w:rsidR="00530A13" w:rsidRDefault="00530A13"/>
    <w:tbl>
      <w:tblPr>
        <w:tblStyle w:val="TableGrid"/>
        <w:tblW w:w="9180" w:type="dxa"/>
        <w:tblInd w:w="450" w:type="dxa"/>
        <w:tblLayout w:type="fixed"/>
        <w:tblLook w:val="04A0" w:firstRow="1" w:lastRow="0" w:firstColumn="1" w:lastColumn="0" w:noHBand="0" w:noVBand="1"/>
      </w:tblPr>
      <w:tblGrid>
        <w:gridCol w:w="3420"/>
        <w:gridCol w:w="1449"/>
        <w:gridCol w:w="1413"/>
        <w:gridCol w:w="1458"/>
        <w:gridCol w:w="1440"/>
      </w:tblGrid>
      <w:tr w:rsidR="00530A13" w:rsidRPr="00D2178E" w14:paraId="206D4B7A" w14:textId="77777777" w:rsidTr="00E4245A">
        <w:tc>
          <w:tcPr>
            <w:tcW w:w="9180" w:type="dxa"/>
            <w:gridSpan w:val="5"/>
            <w:tcBorders>
              <w:top w:val="nil"/>
              <w:left w:val="nil"/>
              <w:bottom w:val="nil"/>
              <w:right w:val="nil"/>
            </w:tcBorders>
          </w:tcPr>
          <w:p w14:paraId="3E38B465" w14:textId="3B73ED1A" w:rsidR="00530A13" w:rsidRPr="00D2178E" w:rsidRDefault="00530A13" w:rsidP="00530A13">
            <w:pPr>
              <w:tabs>
                <w:tab w:val="left" w:pos="600"/>
                <w:tab w:val="left" w:pos="900"/>
                <w:tab w:val="right" w:pos="7280"/>
                <w:tab w:val="right" w:pos="8540"/>
              </w:tabs>
              <w:spacing w:line="320" w:lineRule="exact"/>
              <w:ind w:right="-45"/>
              <w:jc w:val="right"/>
              <w:rPr>
                <w:rFonts w:ascii="Arial" w:hAnsi="Arial" w:cs="Arial"/>
                <w:sz w:val="20"/>
                <w:szCs w:val="20"/>
                <w:cs/>
              </w:rPr>
            </w:pPr>
            <w:r w:rsidRPr="00D2178E">
              <w:rPr>
                <w:rFonts w:ascii="Arial" w:hAnsi="Arial" w:cs="Arial"/>
                <w:sz w:val="20"/>
                <w:szCs w:val="20"/>
              </w:rPr>
              <w:t>(Unit: Million Baht)</w:t>
            </w:r>
          </w:p>
        </w:tc>
      </w:tr>
      <w:tr w:rsidR="00530A13" w:rsidRPr="00D2178E" w14:paraId="3D0E5548" w14:textId="77777777" w:rsidTr="00E4245A">
        <w:tc>
          <w:tcPr>
            <w:tcW w:w="3420" w:type="dxa"/>
            <w:tcBorders>
              <w:top w:val="nil"/>
              <w:left w:val="nil"/>
              <w:bottom w:val="nil"/>
              <w:right w:val="nil"/>
            </w:tcBorders>
          </w:tcPr>
          <w:p w14:paraId="1BF5576C" w14:textId="77777777" w:rsidR="00530A13" w:rsidRPr="00D2178E" w:rsidRDefault="00530A13" w:rsidP="00530A13">
            <w:pPr>
              <w:tabs>
                <w:tab w:val="left" w:pos="600"/>
                <w:tab w:val="left" w:pos="900"/>
                <w:tab w:val="right" w:pos="7280"/>
                <w:tab w:val="right" w:pos="8540"/>
              </w:tabs>
              <w:spacing w:line="320" w:lineRule="exact"/>
              <w:ind w:right="-43"/>
              <w:jc w:val="center"/>
              <w:rPr>
                <w:rFonts w:ascii="Arial" w:hAnsi="Arial" w:cs="Arial"/>
                <w:sz w:val="20"/>
                <w:szCs w:val="20"/>
              </w:rPr>
            </w:pPr>
          </w:p>
        </w:tc>
        <w:tc>
          <w:tcPr>
            <w:tcW w:w="5760" w:type="dxa"/>
            <w:gridSpan w:val="4"/>
            <w:tcBorders>
              <w:top w:val="nil"/>
              <w:left w:val="nil"/>
              <w:bottom w:val="nil"/>
              <w:right w:val="nil"/>
            </w:tcBorders>
          </w:tcPr>
          <w:p w14:paraId="2E278461" w14:textId="2E8C847C" w:rsidR="00530A13" w:rsidRPr="00D2178E" w:rsidRDefault="00530A13" w:rsidP="00530A13">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D2178E">
              <w:rPr>
                <w:rFonts w:ascii="Arial" w:hAnsi="Arial" w:cs="Arial"/>
                <w:sz w:val="20"/>
                <w:szCs w:val="20"/>
              </w:rPr>
              <w:t xml:space="preserve">For the </w:t>
            </w:r>
            <w:r>
              <w:rPr>
                <w:rFonts w:ascii="Arial" w:hAnsi="Arial" w:cs="Arial"/>
                <w:sz w:val="20"/>
                <w:szCs w:val="20"/>
              </w:rPr>
              <w:t>six</w:t>
            </w:r>
            <w:r w:rsidRPr="00D2178E">
              <w:rPr>
                <w:rFonts w:ascii="Arial" w:hAnsi="Arial" w:cs="Arial"/>
                <w:sz w:val="20"/>
                <w:szCs w:val="20"/>
              </w:rPr>
              <w:t xml:space="preserve">-month periods ended </w:t>
            </w:r>
            <w:r>
              <w:rPr>
                <w:rFonts w:ascii="Arial" w:hAnsi="Arial" w:cs="Arial"/>
                <w:sz w:val="20"/>
                <w:szCs w:val="20"/>
              </w:rPr>
              <w:t>30 June</w:t>
            </w:r>
          </w:p>
        </w:tc>
      </w:tr>
      <w:tr w:rsidR="00530A13" w:rsidRPr="00D2178E" w14:paraId="6B7E412B" w14:textId="77777777" w:rsidTr="00E4245A">
        <w:tc>
          <w:tcPr>
            <w:tcW w:w="3420" w:type="dxa"/>
            <w:tcBorders>
              <w:top w:val="nil"/>
              <w:left w:val="nil"/>
              <w:bottom w:val="nil"/>
              <w:right w:val="nil"/>
            </w:tcBorders>
          </w:tcPr>
          <w:p w14:paraId="69EA6F0A" w14:textId="77777777" w:rsidR="00530A13" w:rsidRPr="00D2178E" w:rsidRDefault="00530A13" w:rsidP="00530A13">
            <w:pPr>
              <w:tabs>
                <w:tab w:val="left" w:pos="600"/>
                <w:tab w:val="left" w:pos="900"/>
                <w:tab w:val="right" w:pos="7280"/>
                <w:tab w:val="right" w:pos="8540"/>
              </w:tabs>
              <w:spacing w:line="320" w:lineRule="exact"/>
              <w:ind w:right="-43"/>
              <w:jc w:val="center"/>
              <w:rPr>
                <w:rFonts w:ascii="Arial" w:hAnsi="Arial" w:cs="Arial"/>
                <w:sz w:val="20"/>
                <w:szCs w:val="20"/>
              </w:rPr>
            </w:pPr>
          </w:p>
        </w:tc>
        <w:tc>
          <w:tcPr>
            <w:tcW w:w="2862" w:type="dxa"/>
            <w:gridSpan w:val="2"/>
            <w:tcBorders>
              <w:top w:val="nil"/>
              <w:left w:val="nil"/>
              <w:bottom w:val="nil"/>
              <w:right w:val="nil"/>
            </w:tcBorders>
          </w:tcPr>
          <w:p w14:paraId="61B2C233" w14:textId="77777777" w:rsidR="00530A13" w:rsidRPr="00D2178E" w:rsidRDefault="00530A13" w:rsidP="00530A13">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D2178E">
              <w:rPr>
                <w:rFonts w:ascii="Arial" w:hAnsi="Arial" w:cs="Arial"/>
                <w:sz w:val="20"/>
                <w:szCs w:val="20"/>
              </w:rPr>
              <w:t>Consolidated               financial statements</w:t>
            </w:r>
          </w:p>
        </w:tc>
        <w:tc>
          <w:tcPr>
            <w:tcW w:w="2898" w:type="dxa"/>
            <w:gridSpan w:val="2"/>
            <w:tcBorders>
              <w:top w:val="nil"/>
              <w:left w:val="nil"/>
              <w:bottom w:val="nil"/>
              <w:right w:val="nil"/>
            </w:tcBorders>
          </w:tcPr>
          <w:p w14:paraId="21D10A20" w14:textId="77777777" w:rsidR="00530A13" w:rsidRPr="00D2178E" w:rsidRDefault="00530A13" w:rsidP="00530A13">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D2178E">
              <w:rPr>
                <w:rFonts w:ascii="Arial" w:hAnsi="Arial" w:cs="Arial"/>
                <w:sz w:val="20"/>
                <w:szCs w:val="20"/>
              </w:rPr>
              <w:t>Separate                      financial statements</w:t>
            </w:r>
          </w:p>
        </w:tc>
      </w:tr>
      <w:tr w:rsidR="00530A13" w:rsidRPr="00266655" w14:paraId="410E0848" w14:textId="77777777" w:rsidTr="00E4245A">
        <w:tc>
          <w:tcPr>
            <w:tcW w:w="3420" w:type="dxa"/>
            <w:tcBorders>
              <w:top w:val="nil"/>
              <w:left w:val="nil"/>
              <w:bottom w:val="nil"/>
              <w:right w:val="nil"/>
            </w:tcBorders>
          </w:tcPr>
          <w:p w14:paraId="6596FCC4" w14:textId="77777777" w:rsidR="00530A13" w:rsidRPr="00D2178E" w:rsidRDefault="00530A13" w:rsidP="00530A13">
            <w:pPr>
              <w:tabs>
                <w:tab w:val="left" w:pos="600"/>
                <w:tab w:val="left" w:pos="900"/>
                <w:tab w:val="right" w:pos="7280"/>
                <w:tab w:val="right" w:pos="8540"/>
              </w:tabs>
              <w:spacing w:line="320" w:lineRule="exact"/>
              <w:ind w:right="-43"/>
              <w:jc w:val="thaiDistribute"/>
              <w:rPr>
                <w:rFonts w:ascii="Arial" w:hAnsi="Arial" w:cs="Arial"/>
                <w:sz w:val="20"/>
                <w:szCs w:val="20"/>
              </w:rPr>
            </w:pPr>
          </w:p>
        </w:tc>
        <w:tc>
          <w:tcPr>
            <w:tcW w:w="1449" w:type="dxa"/>
            <w:tcBorders>
              <w:top w:val="nil"/>
              <w:left w:val="nil"/>
              <w:bottom w:val="nil"/>
              <w:right w:val="nil"/>
            </w:tcBorders>
          </w:tcPr>
          <w:p w14:paraId="6C6BC5A4" w14:textId="77777777" w:rsidR="00530A13" w:rsidRPr="00266655" w:rsidRDefault="00530A13" w:rsidP="00530A13">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Pr>
                <w:rFonts w:ascii="Arial" w:hAnsi="Arial" w:cs="Arial"/>
                <w:sz w:val="20"/>
                <w:szCs w:val="20"/>
              </w:rPr>
              <w:t>2022</w:t>
            </w:r>
          </w:p>
        </w:tc>
        <w:tc>
          <w:tcPr>
            <w:tcW w:w="1413" w:type="dxa"/>
            <w:tcBorders>
              <w:top w:val="nil"/>
              <w:left w:val="nil"/>
              <w:bottom w:val="nil"/>
              <w:right w:val="nil"/>
            </w:tcBorders>
          </w:tcPr>
          <w:p w14:paraId="7D8A07A1" w14:textId="77777777" w:rsidR="00530A13" w:rsidRPr="00266655" w:rsidRDefault="00530A13" w:rsidP="00530A13">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Pr>
                <w:rFonts w:ascii="Arial" w:hAnsi="Arial" w:cs="Arial"/>
                <w:sz w:val="20"/>
                <w:szCs w:val="20"/>
              </w:rPr>
              <w:t>2021</w:t>
            </w:r>
          </w:p>
        </w:tc>
        <w:tc>
          <w:tcPr>
            <w:tcW w:w="1458" w:type="dxa"/>
            <w:tcBorders>
              <w:top w:val="nil"/>
              <w:left w:val="nil"/>
              <w:bottom w:val="nil"/>
              <w:right w:val="nil"/>
            </w:tcBorders>
          </w:tcPr>
          <w:p w14:paraId="3353B0C9" w14:textId="77777777" w:rsidR="00530A13" w:rsidRPr="00266655" w:rsidRDefault="00530A13" w:rsidP="00530A13">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Pr>
                <w:rFonts w:ascii="Arial" w:hAnsi="Arial" w:cs="Arial"/>
                <w:sz w:val="20"/>
                <w:szCs w:val="20"/>
              </w:rPr>
              <w:t>2022</w:t>
            </w:r>
          </w:p>
        </w:tc>
        <w:tc>
          <w:tcPr>
            <w:tcW w:w="1440" w:type="dxa"/>
            <w:tcBorders>
              <w:top w:val="nil"/>
              <w:left w:val="nil"/>
              <w:bottom w:val="nil"/>
              <w:right w:val="nil"/>
            </w:tcBorders>
          </w:tcPr>
          <w:p w14:paraId="2CB1EE41" w14:textId="77777777" w:rsidR="00530A13" w:rsidRPr="00266655" w:rsidRDefault="00530A13" w:rsidP="00530A13">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Pr>
                <w:rFonts w:ascii="Arial" w:hAnsi="Arial" w:cs="Arial"/>
                <w:sz w:val="20"/>
                <w:szCs w:val="20"/>
              </w:rPr>
              <w:t>2021</w:t>
            </w:r>
          </w:p>
        </w:tc>
      </w:tr>
      <w:tr w:rsidR="00530A13" w:rsidRPr="00847E5F" w14:paraId="31CCCDEB" w14:textId="77777777" w:rsidTr="00E4245A">
        <w:tc>
          <w:tcPr>
            <w:tcW w:w="3420" w:type="dxa"/>
            <w:tcBorders>
              <w:top w:val="nil"/>
              <w:left w:val="nil"/>
              <w:bottom w:val="nil"/>
              <w:right w:val="nil"/>
            </w:tcBorders>
          </w:tcPr>
          <w:p w14:paraId="526095BC" w14:textId="77777777" w:rsidR="00530A13" w:rsidRPr="00D2178E" w:rsidRDefault="00530A13" w:rsidP="00530A13">
            <w:pPr>
              <w:tabs>
                <w:tab w:val="left" w:pos="600"/>
                <w:tab w:val="left" w:pos="900"/>
                <w:tab w:val="right" w:pos="7280"/>
                <w:tab w:val="right" w:pos="8540"/>
              </w:tabs>
              <w:spacing w:line="320" w:lineRule="exact"/>
              <w:ind w:left="-18" w:right="-43"/>
              <w:jc w:val="thaiDistribute"/>
              <w:rPr>
                <w:rFonts w:ascii="Arial" w:hAnsi="Arial" w:cs="Arial"/>
                <w:sz w:val="20"/>
                <w:szCs w:val="20"/>
              </w:rPr>
            </w:pPr>
            <w:r w:rsidRPr="00D2178E">
              <w:rPr>
                <w:rFonts w:ascii="Arial" w:hAnsi="Arial" w:cs="Arial"/>
                <w:sz w:val="20"/>
                <w:szCs w:val="20"/>
              </w:rPr>
              <w:t>Short-term employee benefits</w:t>
            </w:r>
          </w:p>
        </w:tc>
        <w:tc>
          <w:tcPr>
            <w:tcW w:w="1449" w:type="dxa"/>
            <w:tcBorders>
              <w:top w:val="nil"/>
              <w:left w:val="nil"/>
              <w:bottom w:val="nil"/>
              <w:right w:val="nil"/>
            </w:tcBorders>
          </w:tcPr>
          <w:p w14:paraId="5E5D367F" w14:textId="36431841" w:rsidR="00530A13" w:rsidRPr="00847E5F" w:rsidRDefault="00E4245A" w:rsidP="00530A13">
            <w:pPr>
              <w:tabs>
                <w:tab w:val="decimal" w:pos="1065"/>
              </w:tabs>
              <w:spacing w:line="320" w:lineRule="exact"/>
              <w:rPr>
                <w:rFonts w:ascii="Arial" w:hAnsi="Arial" w:cs="Arial"/>
                <w:sz w:val="20"/>
                <w:szCs w:val="20"/>
              </w:rPr>
            </w:pPr>
            <w:r>
              <w:rPr>
                <w:rFonts w:ascii="Arial" w:hAnsi="Arial" w:cs="Arial"/>
                <w:sz w:val="20"/>
                <w:szCs w:val="20"/>
              </w:rPr>
              <w:t>84</w:t>
            </w:r>
          </w:p>
        </w:tc>
        <w:tc>
          <w:tcPr>
            <w:tcW w:w="1413" w:type="dxa"/>
            <w:tcBorders>
              <w:top w:val="nil"/>
              <w:left w:val="nil"/>
              <w:bottom w:val="nil"/>
              <w:right w:val="nil"/>
            </w:tcBorders>
          </w:tcPr>
          <w:p w14:paraId="390080E0" w14:textId="72D58F52" w:rsidR="00530A13" w:rsidRPr="00847E5F" w:rsidRDefault="00530A13" w:rsidP="00530A13">
            <w:pPr>
              <w:tabs>
                <w:tab w:val="decimal" w:pos="1065"/>
              </w:tabs>
              <w:spacing w:line="320" w:lineRule="exact"/>
              <w:rPr>
                <w:rFonts w:ascii="Arial" w:hAnsi="Arial" w:cs="Arial"/>
                <w:sz w:val="20"/>
                <w:szCs w:val="20"/>
              </w:rPr>
            </w:pPr>
            <w:r w:rsidRPr="00530A13">
              <w:rPr>
                <w:rFonts w:ascii="Arial" w:hAnsi="Arial" w:cs="Arial"/>
                <w:sz w:val="20"/>
                <w:szCs w:val="20"/>
              </w:rPr>
              <w:t>77</w:t>
            </w:r>
          </w:p>
        </w:tc>
        <w:tc>
          <w:tcPr>
            <w:tcW w:w="1458" w:type="dxa"/>
            <w:tcBorders>
              <w:top w:val="nil"/>
              <w:left w:val="nil"/>
              <w:bottom w:val="nil"/>
              <w:right w:val="nil"/>
            </w:tcBorders>
          </w:tcPr>
          <w:p w14:paraId="635CE9F0" w14:textId="575F6F9B" w:rsidR="00530A13" w:rsidRPr="00530A13" w:rsidRDefault="00E4245A" w:rsidP="00530A13">
            <w:pPr>
              <w:tabs>
                <w:tab w:val="decimal" w:pos="1065"/>
              </w:tabs>
              <w:spacing w:line="320" w:lineRule="exact"/>
              <w:rPr>
                <w:rFonts w:ascii="Arial" w:hAnsi="Arial" w:cs="Arial"/>
                <w:sz w:val="20"/>
                <w:szCs w:val="20"/>
              </w:rPr>
            </w:pPr>
            <w:r>
              <w:rPr>
                <w:rFonts w:ascii="Arial" w:hAnsi="Arial" w:cs="Arial"/>
                <w:sz w:val="20"/>
                <w:szCs w:val="20"/>
              </w:rPr>
              <w:t>45</w:t>
            </w:r>
          </w:p>
        </w:tc>
        <w:tc>
          <w:tcPr>
            <w:tcW w:w="1440" w:type="dxa"/>
            <w:tcBorders>
              <w:top w:val="nil"/>
              <w:left w:val="nil"/>
              <w:bottom w:val="nil"/>
              <w:right w:val="nil"/>
            </w:tcBorders>
          </w:tcPr>
          <w:p w14:paraId="7E8790D9" w14:textId="46CE20B9" w:rsidR="00530A13" w:rsidRPr="00847E5F" w:rsidRDefault="00530A13" w:rsidP="00530A13">
            <w:pPr>
              <w:tabs>
                <w:tab w:val="decimal" w:pos="1065"/>
              </w:tabs>
              <w:spacing w:line="320" w:lineRule="exact"/>
              <w:rPr>
                <w:rFonts w:ascii="Arial" w:hAnsi="Arial" w:cs="Arial"/>
                <w:sz w:val="20"/>
                <w:szCs w:val="20"/>
              </w:rPr>
            </w:pPr>
            <w:r w:rsidRPr="00530A13">
              <w:rPr>
                <w:rFonts w:ascii="Arial" w:hAnsi="Arial" w:cs="Arial"/>
                <w:sz w:val="20"/>
                <w:szCs w:val="20"/>
              </w:rPr>
              <w:t>46</w:t>
            </w:r>
          </w:p>
        </w:tc>
      </w:tr>
      <w:tr w:rsidR="00530A13" w:rsidRPr="00847E5F" w14:paraId="22E4D774" w14:textId="77777777" w:rsidTr="00E4245A">
        <w:tc>
          <w:tcPr>
            <w:tcW w:w="3420" w:type="dxa"/>
            <w:tcBorders>
              <w:top w:val="nil"/>
              <w:left w:val="nil"/>
              <w:bottom w:val="nil"/>
              <w:right w:val="nil"/>
            </w:tcBorders>
          </w:tcPr>
          <w:p w14:paraId="1904783B" w14:textId="77777777" w:rsidR="00530A13" w:rsidRPr="00D2178E" w:rsidRDefault="00530A13" w:rsidP="00530A13">
            <w:pPr>
              <w:tabs>
                <w:tab w:val="left" w:pos="600"/>
                <w:tab w:val="left" w:pos="900"/>
                <w:tab w:val="right" w:pos="7280"/>
                <w:tab w:val="right" w:pos="8540"/>
              </w:tabs>
              <w:spacing w:line="320" w:lineRule="exact"/>
              <w:ind w:left="162" w:right="-43" w:hanging="180"/>
              <w:rPr>
                <w:rFonts w:ascii="Arial" w:hAnsi="Arial" w:cs="Arial"/>
                <w:sz w:val="20"/>
                <w:szCs w:val="20"/>
              </w:rPr>
            </w:pPr>
            <w:r w:rsidRPr="00D2178E">
              <w:rPr>
                <w:rFonts w:ascii="Arial" w:hAnsi="Arial" w:cs="Arial"/>
                <w:sz w:val="20"/>
                <w:szCs w:val="20"/>
              </w:rPr>
              <w:t>Post-employment benefits</w:t>
            </w:r>
          </w:p>
        </w:tc>
        <w:tc>
          <w:tcPr>
            <w:tcW w:w="1449" w:type="dxa"/>
            <w:tcBorders>
              <w:top w:val="nil"/>
              <w:left w:val="nil"/>
              <w:bottom w:val="nil"/>
              <w:right w:val="nil"/>
            </w:tcBorders>
          </w:tcPr>
          <w:p w14:paraId="5B852A53" w14:textId="7A3B04C2" w:rsidR="00530A13" w:rsidRPr="00847E5F" w:rsidRDefault="00E4245A" w:rsidP="00530A13">
            <w:pPr>
              <w:pBdr>
                <w:bottom w:val="single" w:sz="4" w:space="1" w:color="auto"/>
              </w:pBdr>
              <w:tabs>
                <w:tab w:val="decimal" w:pos="1065"/>
              </w:tabs>
              <w:spacing w:line="320" w:lineRule="exact"/>
              <w:rPr>
                <w:rFonts w:ascii="Arial" w:hAnsi="Arial" w:cs="Arial"/>
                <w:sz w:val="20"/>
                <w:szCs w:val="20"/>
              </w:rPr>
            </w:pPr>
            <w:r>
              <w:rPr>
                <w:rFonts w:ascii="Arial" w:hAnsi="Arial" w:cs="Arial"/>
                <w:sz w:val="20"/>
                <w:szCs w:val="20"/>
              </w:rPr>
              <w:t>7</w:t>
            </w:r>
          </w:p>
        </w:tc>
        <w:tc>
          <w:tcPr>
            <w:tcW w:w="1413" w:type="dxa"/>
            <w:tcBorders>
              <w:top w:val="nil"/>
              <w:left w:val="nil"/>
              <w:bottom w:val="nil"/>
              <w:right w:val="nil"/>
            </w:tcBorders>
          </w:tcPr>
          <w:p w14:paraId="1EB5A984" w14:textId="26FAC3AB" w:rsidR="00530A13" w:rsidRPr="00847E5F" w:rsidRDefault="00530A13" w:rsidP="00530A13">
            <w:pPr>
              <w:pBdr>
                <w:bottom w:val="single" w:sz="4" w:space="1" w:color="auto"/>
              </w:pBdr>
              <w:tabs>
                <w:tab w:val="decimal" w:pos="1065"/>
              </w:tabs>
              <w:spacing w:line="320" w:lineRule="exact"/>
              <w:rPr>
                <w:rFonts w:ascii="Arial" w:hAnsi="Arial" w:cs="Arial"/>
                <w:sz w:val="20"/>
                <w:szCs w:val="20"/>
              </w:rPr>
            </w:pPr>
            <w:r w:rsidRPr="00530A13">
              <w:rPr>
                <w:rFonts w:ascii="Arial" w:hAnsi="Arial" w:cs="Arial"/>
                <w:sz w:val="20"/>
                <w:szCs w:val="20"/>
              </w:rPr>
              <w:t>4</w:t>
            </w:r>
          </w:p>
        </w:tc>
        <w:tc>
          <w:tcPr>
            <w:tcW w:w="1458" w:type="dxa"/>
            <w:tcBorders>
              <w:top w:val="nil"/>
              <w:left w:val="nil"/>
              <w:bottom w:val="nil"/>
              <w:right w:val="nil"/>
            </w:tcBorders>
          </w:tcPr>
          <w:p w14:paraId="3A34EDFE" w14:textId="03497264" w:rsidR="00530A13" w:rsidRPr="00847E5F" w:rsidRDefault="00E4245A" w:rsidP="00530A13">
            <w:pPr>
              <w:pBdr>
                <w:bottom w:val="single" w:sz="4" w:space="1" w:color="auto"/>
              </w:pBdr>
              <w:tabs>
                <w:tab w:val="decimal" w:pos="1065"/>
              </w:tabs>
              <w:spacing w:line="320" w:lineRule="exact"/>
              <w:rPr>
                <w:rFonts w:ascii="Arial" w:hAnsi="Arial" w:cs="Arial"/>
                <w:sz w:val="20"/>
                <w:szCs w:val="20"/>
              </w:rPr>
            </w:pPr>
            <w:r>
              <w:rPr>
                <w:rFonts w:ascii="Arial" w:hAnsi="Arial" w:cs="Arial"/>
                <w:sz w:val="20"/>
                <w:szCs w:val="20"/>
              </w:rPr>
              <w:t>4</w:t>
            </w:r>
          </w:p>
        </w:tc>
        <w:tc>
          <w:tcPr>
            <w:tcW w:w="1440" w:type="dxa"/>
            <w:tcBorders>
              <w:top w:val="nil"/>
              <w:left w:val="nil"/>
              <w:bottom w:val="nil"/>
              <w:right w:val="nil"/>
            </w:tcBorders>
          </w:tcPr>
          <w:p w14:paraId="1B9AF63A" w14:textId="018ADCD9" w:rsidR="00530A13" w:rsidRPr="00847E5F" w:rsidRDefault="00530A13" w:rsidP="00530A13">
            <w:pPr>
              <w:pBdr>
                <w:bottom w:val="single" w:sz="4" w:space="1" w:color="auto"/>
              </w:pBdr>
              <w:tabs>
                <w:tab w:val="decimal" w:pos="1065"/>
              </w:tabs>
              <w:spacing w:line="320" w:lineRule="exact"/>
              <w:rPr>
                <w:rFonts w:ascii="Arial" w:hAnsi="Arial" w:cs="Arial"/>
                <w:sz w:val="20"/>
                <w:szCs w:val="20"/>
              </w:rPr>
            </w:pPr>
            <w:r w:rsidRPr="00530A13">
              <w:rPr>
                <w:rFonts w:ascii="Arial" w:hAnsi="Arial" w:cs="Arial"/>
                <w:sz w:val="20"/>
                <w:szCs w:val="20"/>
              </w:rPr>
              <w:t>3</w:t>
            </w:r>
          </w:p>
        </w:tc>
      </w:tr>
      <w:tr w:rsidR="00530A13" w:rsidRPr="00847E5F" w14:paraId="38953303" w14:textId="77777777" w:rsidTr="00E4245A">
        <w:tc>
          <w:tcPr>
            <w:tcW w:w="3420" w:type="dxa"/>
            <w:tcBorders>
              <w:top w:val="nil"/>
              <w:left w:val="nil"/>
              <w:bottom w:val="nil"/>
              <w:right w:val="nil"/>
            </w:tcBorders>
          </w:tcPr>
          <w:p w14:paraId="402A4273" w14:textId="77777777" w:rsidR="00530A13" w:rsidRPr="00D2178E" w:rsidRDefault="00530A13" w:rsidP="00530A13">
            <w:pPr>
              <w:tabs>
                <w:tab w:val="left" w:pos="600"/>
                <w:tab w:val="left" w:pos="900"/>
                <w:tab w:val="right" w:pos="7280"/>
                <w:tab w:val="right" w:pos="8540"/>
              </w:tabs>
              <w:spacing w:line="320" w:lineRule="exact"/>
              <w:ind w:left="-18" w:right="-43"/>
              <w:jc w:val="thaiDistribute"/>
              <w:rPr>
                <w:rFonts w:ascii="Arial" w:hAnsi="Arial" w:cs="Arial"/>
                <w:sz w:val="20"/>
                <w:szCs w:val="20"/>
                <w:cs/>
              </w:rPr>
            </w:pPr>
            <w:r w:rsidRPr="00D2178E">
              <w:rPr>
                <w:rFonts w:ascii="Arial" w:hAnsi="Arial" w:cs="Arial"/>
                <w:sz w:val="20"/>
                <w:szCs w:val="20"/>
              </w:rPr>
              <w:t>Total</w:t>
            </w:r>
          </w:p>
        </w:tc>
        <w:tc>
          <w:tcPr>
            <w:tcW w:w="1449" w:type="dxa"/>
            <w:tcBorders>
              <w:top w:val="nil"/>
              <w:left w:val="nil"/>
              <w:bottom w:val="nil"/>
              <w:right w:val="nil"/>
            </w:tcBorders>
          </w:tcPr>
          <w:p w14:paraId="3044104B" w14:textId="3C436B88" w:rsidR="00530A13" w:rsidRPr="00847E5F" w:rsidRDefault="00E4245A" w:rsidP="00530A13">
            <w:pPr>
              <w:pBdr>
                <w:bottom w:val="double" w:sz="4" w:space="1" w:color="auto"/>
              </w:pBdr>
              <w:tabs>
                <w:tab w:val="decimal" w:pos="1065"/>
              </w:tabs>
              <w:spacing w:line="320" w:lineRule="exact"/>
              <w:rPr>
                <w:rFonts w:ascii="Arial" w:hAnsi="Arial" w:cs="Arial"/>
                <w:sz w:val="20"/>
                <w:szCs w:val="20"/>
              </w:rPr>
            </w:pPr>
            <w:r>
              <w:rPr>
                <w:rFonts w:ascii="Arial" w:hAnsi="Arial" w:cs="Arial"/>
                <w:sz w:val="20"/>
                <w:szCs w:val="20"/>
              </w:rPr>
              <w:t>91</w:t>
            </w:r>
          </w:p>
        </w:tc>
        <w:tc>
          <w:tcPr>
            <w:tcW w:w="1413" w:type="dxa"/>
            <w:tcBorders>
              <w:top w:val="nil"/>
              <w:left w:val="nil"/>
              <w:bottom w:val="nil"/>
              <w:right w:val="nil"/>
            </w:tcBorders>
          </w:tcPr>
          <w:p w14:paraId="3E31D0E8" w14:textId="11BE400E" w:rsidR="00530A13" w:rsidRPr="00847E5F" w:rsidRDefault="00530A13" w:rsidP="00530A13">
            <w:pPr>
              <w:pBdr>
                <w:bottom w:val="double" w:sz="4" w:space="1" w:color="auto"/>
              </w:pBdr>
              <w:tabs>
                <w:tab w:val="decimal" w:pos="1065"/>
              </w:tabs>
              <w:spacing w:line="320" w:lineRule="exact"/>
              <w:rPr>
                <w:rFonts w:ascii="Arial" w:hAnsi="Arial" w:cs="Arial"/>
                <w:sz w:val="20"/>
                <w:szCs w:val="20"/>
              </w:rPr>
            </w:pPr>
            <w:r w:rsidRPr="00530A13">
              <w:rPr>
                <w:rFonts w:ascii="Arial" w:hAnsi="Arial" w:cs="Arial"/>
                <w:sz w:val="20"/>
                <w:szCs w:val="20"/>
              </w:rPr>
              <w:t>81</w:t>
            </w:r>
          </w:p>
        </w:tc>
        <w:tc>
          <w:tcPr>
            <w:tcW w:w="1458" w:type="dxa"/>
            <w:tcBorders>
              <w:top w:val="nil"/>
              <w:left w:val="nil"/>
              <w:bottom w:val="nil"/>
              <w:right w:val="nil"/>
            </w:tcBorders>
          </w:tcPr>
          <w:p w14:paraId="18282EF2" w14:textId="6C39A34F" w:rsidR="00530A13" w:rsidRPr="00847E5F" w:rsidRDefault="00E4245A" w:rsidP="00530A13">
            <w:pPr>
              <w:pBdr>
                <w:bottom w:val="double" w:sz="4" w:space="1" w:color="auto"/>
              </w:pBdr>
              <w:tabs>
                <w:tab w:val="decimal" w:pos="1065"/>
              </w:tabs>
              <w:spacing w:line="320" w:lineRule="exact"/>
              <w:rPr>
                <w:rFonts w:ascii="Arial" w:hAnsi="Arial" w:cs="Arial"/>
                <w:sz w:val="20"/>
                <w:szCs w:val="20"/>
              </w:rPr>
            </w:pPr>
            <w:r>
              <w:rPr>
                <w:rFonts w:ascii="Arial" w:hAnsi="Arial" w:cs="Arial"/>
                <w:sz w:val="20"/>
                <w:szCs w:val="20"/>
              </w:rPr>
              <w:t>49</w:t>
            </w:r>
          </w:p>
        </w:tc>
        <w:tc>
          <w:tcPr>
            <w:tcW w:w="1440" w:type="dxa"/>
            <w:tcBorders>
              <w:top w:val="nil"/>
              <w:left w:val="nil"/>
              <w:bottom w:val="nil"/>
              <w:right w:val="nil"/>
            </w:tcBorders>
          </w:tcPr>
          <w:p w14:paraId="589DCB83" w14:textId="1E124347" w:rsidR="00530A13" w:rsidRPr="00847E5F" w:rsidRDefault="00530A13" w:rsidP="00530A13">
            <w:pPr>
              <w:pBdr>
                <w:bottom w:val="double" w:sz="4" w:space="1" w:color="auto"/>
              </w:pBdr>
              <w:tabs>
                <w:tab w:val="decimal" w:pos="1065"/>
              </w:tabs>
              <w:spacing w:line="320" w:lineRule="exact"/>
              <w:rPr>
                <w:rFonts w:ascii="Arial" w:hAnsi="Arial" w:cs="Arial"/>
                <w:sz w:val="20"/>
                <w:szCs w:val="20"/>
              </w:rPr>
            </w:pPr>
            <w:r w:rsidRPr="00530A13">
              <w:rPr>
                <w:rFonts w:ascii="Arial" w:hAnsi="Arial" w:cs="Arial"/>
                <w:sz w:val="20"/>
                <w:szCs w:val="20"/>
              </w:rPr>
              <w:t>49</w:t>
            </w:r>
          </w:p>
        </w:tc>
      </w:tr>
    </w:tbl>
    <w:p w14:paraId="48BC4094" w14:textId="77777777" w:rsidR="00577FF7" w:rsidRDefault="00577FF7" w:rsidP="00A32137">
      <w:pPr>
        <w:tabs>
          <w:tab w:val="right" w:pos="7280"/>
          <w:tab w:val="right" w:pos="8540"/>
        </w:tabs>
        <w:spacing w:before="60" w:after="60" w:line="380" w:lineRule="exact"/>
        <w:ind w:left="547" w:right="-43" w:hanging="547"/>
        <w:jc w:val="thaiDistribute"/>
        <w:rPr>
          <w:rFonts w:ascii="Arial" w:hAnsi="Arial" w:cs="Arial"/>
          <w:b/>
          <w:bCs/>
          <w:sz w:val="22"/>
          <w:szCs w:val="28"/>
        </w:rPr>
      </w:pPr>
    </w:p>
    <w:p w14:paraId="7EFBEDBD" w14:textId="77777777" w:rsidR="00577FF7" w:rsidRDefault="00577FF7">
      <w:pPr>
        <w:overflowPunct/>
        <w:autoSpaceDE/>
        <w:autoSpaceDN/>
        <w:adjustRightInd/>
        <w:textAlignment w:val="auto"/>
        <w:rPr>
          <w:rFonts w:ascii="Arial" w:hAnsi="Arial" w:cs="Arial"/>
          <w:b/>
          <w:bCs/>
          <w:sz w:val="22"/>
          <w:szCs w:val="28"/>
        </w:rPr>
      </w:pPr>
      <w:r>
        <w:rPr>
          <w:rFonts w:ascii="Arial" w:hAnsi="Arial" w:cs="Arial"/>
          <w:b/>
          <w:bCs/>
          <w:sz w:val="22"/>
          <w:szCs w:val="28"/>
        </w:rPr>
        <w:br w:type="page"/>
      </w:r>
    </w:p>
    <w:p w14:paraId="6C1099F6" w14:textId="79063A6A" w:rsidR="00FB1F27" w:rsidRDefault="00860396" w:rsidP="00A32137">
      <w:pPr>
        <w:tabs>
          <w:tab w:val="right" w:pos="7280"/>
          <w:tab w:val="right" w:pos="8540"/>
        </w:tabs>
        <w:spacing w:before="60" w:after="60" w:line="380" w:lineRule="exact"/>
        <w:ind w:left="547" w:right="-43" w:hanging="547"/>
        <w:jc w:val="thaiDistribute"/>
        <w:rPr>
          <w:rFonts w:ascii="Arial" w:hAnsi="Arial" w:cs="Arial"/>
          <w:b/>
          <w:bCs/>
          <w:sz w:val="22"/>
          <w:szCs w:val="22"/>
        </w:rPr>
      </w:pPr>
      <w:r w:rsidRPr="00530A13">
        <w:rPr>
          <w:rFonts w:ascii="Arial" w:hAnsi="Arial" w:cs="Arial"/>
          <w:b/>
          <w:bCs/>
          <w:sz w:val="22"/>
          <w:szCs w:val="28"/>
        </w:rPr>
        <w:lastRenderedPageBreak/>
        <w:t>3</w:t>
      </w:r>
      <w:r w:rsidR="00FB1F27" w:rsidRPr="00530A13">
        <w:rPr>
          <w:rFonts w:ascii="Arial" w:hAnsi="Arial" w:cs="Arial"/>
          <w:b/>
          <w:bCs/>
          <w:sz w:val="22"/>
          <w:szCs w:val="22"/>
        </w:rPr>
        <w:t>.</w:t>
      </w:r>
      <w:r w:rsidR="00FB1F27" w:rsidRPr="00530A13">
        <w:rPr>
          <w:rFonts w:ascii="Arial" w:hAnsi="Arial" w:cs="Arial"/>
          <w:b/>
          <w:bCs/>
          <w:sz w:val="22"/>
          <w:szCs w:val="22"/>
        </w:rPr>
        <w:tab/>
        <w:t>Trade and</w:t>
      </w:r>
      <w:r w:rsidR="00FB1F27" w:rsidRPr="00E94C88">
        <w:rPr>
          <w:rFonts w:ascii="Arial" w:hAnsi="Arial" w:cs="Arial"/>
          <w:b/>
          <w:bCs/>
          <w:sz w:val="22"/>
          <w:szCs w:val="22"/>
        </w:rPr>
        <w:t xml:space="preserve"> other receivables</w:t>
      </w:r>
    </w:p>
    <w:p w14:paraId="5387FD51" w14:textId="77777777" w:rsidR="00534332" w:rsidRPr="00500B96" w:rsidRDefault="00534332" w:rsidP="00534332">
      <w:pPr>
        <w:tabs>
          <w:tab w:val="right" w:pos="7280"/>
          <w:tab w:val="right" w:pos="8540"/>
        </w:tabs>
        <w:spacing w:line="380" w:lineRule="exact"/>
        <w:ind w:left="547" w:right="-43" w:hanging="547"/>
        <w:jc w:val="right"/>
        <w:rPr>
          <w:rFonts w:ascii="Arial" w:hAnsi="Arial" w:cs="Arial"/>
          <w:b/>
          <w:bCs/>
          <w:sz w:val="20"/>
          <w:szCs w:val="20"/>
        </w:rPr>
      </w:pPr>
      <w:r w:rsidRPr="00500B96">
        <w:rPr>
          <w:rFonts w:ascii="Arial" w:hAnsi="Arial" w:cs="Arial"/>
          <w:sz w:val="20"/>
          <w:szCs w:val="20"/>
        </w:rPr>
        <w:t>(Unit: Thousand Baht)</w:t>
      </w:r>
    </w:p>
    <w:tbl>
      <w:tblPr>
        <w:tblW w:w="9540" w:type="dxa"/>
        <w:tblInd w:w="450" w:type="dxa"/>
        <w:tblLayout w:type="fixed"/>
        <w:tblLook w:val="0000" w:firstRow="0" w:lastRow="0" w:firstColumn="0" w:lastColumn="0" w:noHBand="0" w:noVBand="0"/>
      </w:tblPr>
      <w:tblGrid>
        <w:gridCol w:w="4320"/>
        <w:gridCol w:w="1170"/>
        <w:gridCol w:w="1422"/>
        <w:gridCol w:w="18"/>
        <w:gridCol w:w="1152"/>
        <w:gridCol w:w="18"/>
        <w:gridCol w:w="1422"/>
        <w:gridCol w:w="18"/>
      </w:tblGrid>
      <w:tr w:rsidR="00534332" w:rsidRPr="00500B96" w14:paraId="65BDCAC7" w14:textId="77777777" w:rsidTr="00B97EC2">
        <w:trPr>
          <w:tblHeader/>
        </w:trPr>
        <w:tc>
          <w:tcPr>
            <w:tcW w:w="4320" w:type="dxa"/>
          </w:tcPr>
          <w:p w14:paraId="230DF7F3" w14:textId="77777777" w:rsidR="00534332" w:rsidRPr="00500B96" w:rsidRDefault="00534332" w:rsidP="00832BC1">
            <w:pPr>
              <w:spacing w:line="340" w:lineRule="exact"/>
              <w:ind w:right="-18"/>
              <w:jc w:val="thaiDistribute"/>
              <w:rPr>
                <w:rFonts w:ascii="Arial" w:hAnsi="Arial" w:cs="Arial"/>
                <w:sz w:val="20"/>
                <w:szCs w:val="20"/>
              </w:rPr>
            </w:pPr>
          </w:p>
        </w:tc>
        <w:tc>
          <w:tcPr>
            <w:tcW w:w="2610" w:type="dxa"/>
            <w:gridSpan w:val="3"/>
            <w:vAlign w:val="bottom"/>
          </w:tcPr>
          <w:p w14:paraId="69EDF1DA" w14:textId="77777777" w:rsidR="00534332" w:rsidRPr="00500B96" w:rsidRDefault="00534332" w:rsidP="00832BC1">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500B96">
              <w:rPr>
                <w:rFonts w:ascii="Arial" w:hAnsi="Arial" w:cs="Arial"/>
                <w:sz w:val="20"/>
                <w:szCs w:val="20"/>
              </w:rPr>
              <w:t>Consolidated                          financial statements</w:t>
            </w:r>
          </w:p>
        </w:tc>
        <w:tc>
          <w:tcPr>
            <w:tcW w:w="2610" w:type="dxa"/>
            <w:gridSpan w:val="4"/>
            <w:vAlign w:val="bottom"/>
          </w:tcPr>
          <w:p w14:paraId="68642A75" w14:textId="77777777" w:rsidR="00534332" w:rsidRPr="00500B96" w:rsidRDefault="00534332" w:rsidP="00832BC1">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500B96">
              <w:rPr>
                <w:rFonts w:ascii="Arial" w:hAnsi="Arial" w:cs="Arial"/>
                <w:sz w:val="20"/>
                <w:szCs w:val="20"/>
              </w:rPr>
              <w:t>Separate                          financial statements</w:t>
            </w:r>
          </w:p>
        </w:tc>
      </w:tr>
      <w:tr w:rsidR="00534332" w:rsidRPr="00500B96" w14:paraId="572CA413" w14:textId="77777777" w:rsidTr="00B97EC2">
        <w:trPr>
          <w:tblHeader/>
        </w:trPr>
        <w:tc>
          <w:tcPr>
            <w:tcW w:w="4320" w:type="dxa"/>
          </w:tcPr>
          <w:p w14:paraId="3D19334C" w14:textId="77777777" w:rsidR="00534332" w:rsidRPr="00500B96" w:rsidRDefault="00534332" w:rsidP="00832BC1">
            <w:pPr>
              <w:spacing w:line="340" w:lineRule="exact"/>
              <w:ind w:right="-18"/>
              <w:jc w:val="thaiDistribute"/>
              <w:rPr>
                <w:rFonts w:ascii="Arial" w:hAnsi="Arial" w:cs="Arial"/>
                <w:b/>
                <w:bCs/>
                <w:sz w:val="20"/>
                <w:szCs w:val="20"/>
                <w:u w:val="single"/>
              </w:rPr>
            </w:pPr>
          </w:p>
        </w:tc>
        <w:tc>
          <w:tcPr>
            <w:tcW w:w="1170" w:type="dxa"/>
            <w:vAlign w:val="bottom"/>
          </w:tcPr>
          <w:p w14:paraId="0AD1BFE2" w14:textId="3DFF48B6" w:rsidR="00534332" w:rsidRPr="00500B96" w:rsidRDefault="00530A13" w:rsidP="00832BC1">
            <w:pPr>
              <w:pBdr>
                <w:bottom w:val="single" w:sz="4" w:space="1" w:color="auto"/>
              </w:pBdr>
              <w:spacing w:line="340" w:lineRule="exact"/>
              <w:jc w:val="center"/>
              <w:rPr>
                <w:rFonts w:ascii="Arial" w:hAnsi="Arial"/>
                <w:sz w:val="20"/>
                <w:szCs w:val="20"/>
              </w:rPr>
            </w:pPr>
            <w:r w:rsidRPr="00530A13">
              <w:rPr>
                <w:rFonts w:ascii="Arial" w:hAnsi="Arial"/>
                <w:sz w:val="20"/>
                <w:szCs w:val="20"/>
              </w:rPr>
              <w:t xml:space="preserve">30 June </w:t>
            </w:r>
            <w:r w:rsidR="00534332">
              <w:rPr>
                <w:rFonts w:ascii="Arial" w:hAnsi="Arial"/>
                <w:sz w:val="20"/>
                <w:szCs w:val="20"/>
              </w:rPr>
              <w:t>2022</w:t>
            </w:r>
          </w:p>
        </w:tc>
        <w:tc>
          <w:tcPr>
            <w:tcW w:w="1440" w:type="dxa"/>
            <w:gridSpan w:val="2"/>
            <w:vAlign w:val="bottom"/>
          </w:tcPr>
          <w:p w14:paraId="2BBAE957" w14:textId="627ADF91" w:rsidR="00534332" w:rsidRPr="00500B96" w:rsidRDefault="00534332" w:rsidP="00832BC1">
            <w:pPr>
              <w:pBdr>
                <w:bottom w:val="single" w:sz="4" w:space="1" w:color="auto"/>
              </w:pBdr>
              <w:spacing w:line="340" w:lineRule="exact"/>
              <w:jc w:val="center"/>
              <w:rPr>
                <w:rFonts w:ascii="Arial" w:hAnsi="Arial"/>
                <w:sz w:val="20"/>
                <w:szCs w:val="20"/>
              </w:rPr>
            </w:pPr>
            <w:r>
              <w:rPr>
                <w:rFonts w:ascii="Arial" w:hAnsi="Arial"/>
                <w:sz w:val="20"/>
                <w:szCs w:val="20"/>
              </w:rPr>
              <w:t>31 December 2021</w:t>
            </w:r>
          </w:p>
        </w:tc>
        <w:tc>
          <w:tcPr>
            <w:tcW w:w="1170" w:type="dxa"/>
            <w:gridSpan w:val="2"/>
            <w:vAlign w:val="bottom"/>
          </w:tcPr>
          <w:p w14:paraId="3C9676D6" w14:textId="4E84F6A7" w:rsidR="00534332" w:rsidRPr="00500B96" w:rsidRDefault="00530A13" w:rsidP="00832BC1">
            <w:pPr>
              <w:pBdr>
                <w:bottom w:val="single" w:sz="4" w:space="1" w:color="auto"/>
              </w:pBdr>
              <w:spacing w:line="340" w:lineRule="exact"/>
              <w:jc w:val="center"/>
              <w:rPr>
                <w:rFonts w:ascii="Arial" w:hAnsi="Arial"/>
                <w:sz w:val="20"/>
                <w:szCs w:val="20"/>
              </w:rPr>
            </w:pPr>
            <w:r w:rsidRPr="00530A13">
              <w:rPr>
                <w:rFonts w:ascii="Arial" w:hAnsi="Arial"/>
                <w:sz w:val="20"/>
                <w:szCs w:val="20"/>
              </w:rPr>
              <w:t xml:space="preserve">30 June </w:t>
            </w:r>
            <w:r w:rsidR="00534332">
              <w:rPr>
                <w:rFonts w:ascii="Arial" w:hAnsi="Arial"/>
                <w:sz w:val="20"/>
                <w:szCs w:val="20"/>
              </w:rPr>
              <w:t>2022</w:t>
            </w:r>
          </w:p>
        </w:tc>
        <w:tc>
          <w:tcPr>
            <w:tcW w:w="1440" w:type="dxa"/>
            <w:gridSpan w:val="2"/>
            <w:vAlign w:val="bottom"/>
          </w:tcPr>
          <w:p w14:paraId="7359CD7A" w14:textId="0B033679" w:rsidR="00534332" w:rsidRPr="00500B96" w:rsidRDefault="00534332" w:rsidP="00832BC1">
            <w:pPr>
              <w:pBdr>
                <w:bottom w:val="single" w:sz="4" w:space="1" w:color="auto"/>
              </w:pBdr>
              <w:spacing w:line="340" w:lineRule="exact"/>
              <w:jc w:val="center"/>
              <w:rPr>
                <w:rFonts w:ascii="Arial" w:hAnsi="Arial"/>
                <w:sz w:val="20"/>
                <w:szCs w:val="20"/>
              </w:rPr>
            </w:pPr>
            <w:r>
              <w:rPr>
                <w:rFonts w:ascii="Arial" w:hAnsi="Arial"/>
                <w:sz w:val="20"/>
                <w:szCs w:val="20"/>
              </w:rPr>
              <w:t>31 December 2021</w:t>
            </w:r>
          </w:p>
        </w:tc>
      </w:tr>
      <w:tr w:rsidR="00E602F8" w:rsidRPr="00500B96" w14:paraId="02F903A2" w14:textId="77777777" w:rsidTr="00B97EC2">
        <w:tc>
          <w:tcPr>
            <w:tcW w:w="5490" w:type="dxa"/>
            <w:gridSpan w:val="2"/>
          </w:tcPr>
          <w:p w14:paraId="2EEC1D6B" w14:textId="77777777" w:rsidR="00E602F8" w:rsidRPr="00500B96" w:rsidRDefault="00E602F8" w:rsidP="00832BC1">
            <w:pPr>
              <w:tabs>
                <w:tab w:val="decimal" w:pos="1002"/>
              </w:tabs>
              <w:spacing w:line="340" w:lineRule="exact"/>
              <w:ind w:right="-18"/>
              <w:rPr>
                <w:rFonts w:ascii="Arial" w:hAnsi="Arial" w:cs="Arial"/>
                <w:sz w:val="20"/>
                <w:szCs w:val="20"/>
                <w:u w:val="single"/>
              </w:rPr>
            </w:pPr>
          </w:p>
        </w:tc>
        <w:tc>
          <w:tcPr>
            <w:tcW w:w="1440" w:type="dxa"/>
            <w:gridSpan w:val="2"/>
          </w:tcPr>
          <w:p w14:paraId="33314D37" w14:textId="59BC2B86" w:rsidR="00E602F8" w:rsidRPr="00500B96" w:rsidRDefault="00E602F8" w:rsidP="00832BC1">
            <w:pPr>
              <w:spacing w:line="340" w:lineRule="exact"/>
              <w:ind w:right="-18"/>
              <w:jc w:val="center"/>
              <w:rPr>
                <w:rFonts w:ascii="Arial" w:hAnsi="Arial" w:cs="Arial"/>
                <w:sz w:val="20"/>
                <w:szCs w:val="20"/>
                <w:cs/>
              </w:rPr>
            </w:pPr>
            <w:r>
              <w:rPr>
                <w:rFonts w:ascii="Arial" w:hAnsi="Arial" w:cs="Arial"/>
                <w:sz w:val="20"/>
                <w:szCs w:val="20"/>
              </w:rPr>
              <w:t>(Audited)</w:t>
            </w:r>
          </w:p>
        </w:tc>
        <w:tc>
          <w:tcPr>
            <w:tcW w:w="1170" w:type="dxa"/>
            <w:gridSpan w:val="2"/>
          </w:tcPr>
          <w:p w14:paraId="056C0B6E" w14:textId="77777777" w:rsidR="00E602F8" w:rsidRPr="00500B96" w:rsidRDefault="00E602F8" w:rsidP="00832BC1">
            <w:pPr>
              <w:tabs>
                <w:tab w:val="decimal" w:pos="1002"/>
              </w:tabs>
              <w:spacing w:line="340" w:lineRule="exact"/>
              <w:ind w:right="-18"/>
              <w:rPr>
                <w:rFonts w:ascii="Arial" w:hAnsi="Arial" w:cs="Arial"/>
                <w:sz w:val="20"/>
                <w:szCs w:val="20"/>
                <w:cs/>
              </w:rPr>
            </w:pPr>
          </w:p>
        </w:tc>
        <w:tc>
          <w:tcPr>
            <w:tcW w:w="1440" w:type="dxa"/>
            <w:gridSpan w:val="2"/>
          </w:tcPr>
          <w:p w14:paraId="1CFF2346" w14:textId="0273BAC4" w:rsidR="00E602F8" w:rsidRPr="00500B96" w:rsidRDefault="00E602F8" w:rsidP="00832BC1">
            <w:pPr>
              <w:spacing w:line="340" w:lineRule="exact"/>
              <w:ind w:right="-18"/>
              <w:jc w:val="center"/>
              <w:rPr>
                <w:rFonts w:ascii="Arial" w:hAnsi="Arial" w:cs="Arial"/>
                <w:sz w:val="20"/>
                <w:szCs w:val="20"/>
                <w:cs/>
              </w:rPr>
            </w:pPr>
            <w:r>
              <w:rPr>
                <w:rFonts w:ascii="Arial" w:hAnsi="Arial" w:cs="Arial"/>
                <w:sz w:val="20"/>
                <w:szCs w:val="20"/>
              </w:rPr>
              <w:t>(Audited)</w:t>
            </w:r>
          </w:p>
        </w:tc>
      </w:tr>
      <w:tr w:rsidR="00152C00" w:rsidRPr="00500B96" w14:paraId="7CFE5770" w14:textId="77777777" w:rsidTr="00B97EC2">
        <w:tc>
          <w:tcPr>
            <w:tcW w:w="5490" w:type="dxa"/>
            <w:gridSpan w:val="2"/>
          </w:tcPr>
          <w:p w14:paraId="09BF9DCD" w14:textId="7117865C" w:rsidR="00152C00" w:rsidRPr="00500B96" w:rsidRDefault="00152C00" w:rsidP="00832BC1">
            <w:pPr>
              <w:tabs>
                <w:tab w:val="decimal" w:pos="1002"/>
              </w:tabs>
              <w:spacing w:line="340" w:lineRule="exact"/>
              <w:ind w:right="-18"/>
              <w:rPr>
                <w:rFonts w:ascii="Arial" w:hAnsi="Arial" w:cs="Arial"/>
                <w:sz w:val="20"/>
                <w:szCs w:val="20"/>
                <w:cs/>
              </w:rPr>
            </w:pPr>
            <w:r w:rsidRPr="00500B96">
              <w:rPr>
                <w:rFonts w:ascii="Arial" w:hAnsi="Arial" w:cs="Arial"/>
                <w:sz w:val="20"/>
                <w:szCs w:val="20"/>
                <w:u w:val="single"/>
              </w:rPr>
              <w:t>Trade receivables - related parties</w:t>
            </w:r>
            <w:r>
              <w:rPr>
                <w:rFonts w:ascii="Arial" w:hAnsi="Arial" w:cs="Arial"/>
                <w:sz w:val="20"/>
                <w:szCs w:val="20"/>
              </w:rPr>
              <w:t xml:space="preserve"> (Note 2)</w:t>
            </w:r>
          </w:p>
        </w:tc>
        <w:tc>
          <w:tcPr>
            <w:tcW w:w="1440" w:type="dxa"/>
            <w:gridSpan w:val="2"/>
          </w:tcPr>
          <w:p w14:paraId="17156750" w14:textId="77777777" w:rsidR="00152C00" w:rsidRPr="00500B96" w:rsidRDefault="00152C00" w:rsidP="00832BC1">
            <w:pPr>
              <w:tabs>
                <w:tab w:val="decimal" w:pos="1002"/>
              </w:tabs>
              <w:spacing w:line="340" w:lineRule="exact"/>
              <w:ind w:right="-18"/>
              <w:rPr>
                <w:rFonts w:ascii="Arial" w:hAnsi="Arial" w:cs="Arial"/>
                <w:sz w:val="20"/>
                <w:szCs w:val="20"/>
                <w:cs/>
              </w:rPr>
            </w:pPr>
          </w:p>
        </w:tc>
        <w:tc>
          <w:tcPr>
            <w:tcW w:w="1170" w:type="dxa"/>
            <w:gridSpan w:val="2"/>
          </w:tcPr>
          <w:p w14:paraId="2B29377D" w14:textId="77777777" w:rsidR="00152C00" w:rsidRPr="00500B96" w:rsidRDefault="00152C00" w:rsidP="00832BC1">
            <w:pPr>
              <w:tabs>
                <w:tab w:val="decimal" w:pos="1002"/>
              </w:tabs>
              <w:spacing w:line="340" w:lineRule="exact"/>
              <w:ind w:right="-18"/>
              <w:rPr>
                <w:rFonts w:ascii="Arial" w:hAnsi="Arial" w:cs="Arial"/>
                <w:sz w:val="20"/>
                <w:szCs w:val="20"/>
                <w:cs/>
              </w:rPr>
            </w:pPr>
          </w:p>
        </w:tc>
        <w:tc>
          <w:tcPr>
            <w:tcW w:w="1440" w:type="dxa"/>
            <w:gridSpan w:val="2"/>
          </w:tcPr>
          <w:p w14:paraId="67427E90" w14:textId="77777777" w:rsidR="00152C00" w:rsidRPr="00500B96" w:rsidRDefault="00152C00" w:rsidP="00832BC1">
            <w:pPr>
              <w:tabs>
                <w:tab w:val="decimal" w:pos="1002"/>
              </w:tabs>
              <w:spacing w:line="340" w:lineRule="exact"/>
              <w:ind w:right="-18"/>
              <w:rPr>
                <w:rFonts w:ascii="Arial" w:hAnsi="Arial" w:cs="Arial"/>
                <w:sz w:val="20"/>
                <w:szCs w:val="20"/>
                <w:cs/>
              </w:rPr>
            </w:pPr>
          </w:p>
        </w:tc>
      </w:tr>
      <w:tr w:rsidR="00534332" w:rsidRPr="00500B96" w14:paraId="1117302D" w14:textId="77777777" w:rsidTr="00B97EC2">
        <w:tc>
          <w:tcPr>
            <w:tcW w:w="4320" w:type="dxa"/>
          </w:tcPr>
          <w:p w14:paraId="446D70ED" w14:textId="77777777" w:rsidR="00534332" w:rsidRPr="00500B96" w:rsidRDefault="00534332" w:rsidP="00832BC1">
            <w:pPr>
              <w:spacing w:line="340" w:lineRule="exact"/>
              <w:ind w:right="-17"/>
              <w:jc w:val="thaiDistribute"/>
              <w:rPr>
                <w:rFonts w:ascii="Arial" w:hAnsi="Arial" w:cs="Arial"/>
                <w:sz w:val="20"/>
                <w:szCs w:val="20"/>
                <w:cs/>
              </w:rPr>
            </w:pPr>
            <w:r w:rsidRPr="00500B96">
              <w:rPr>
                <w:rFonts w:ascii="Arial" w:hAnsi="Arial" w:cs="Arial"/>
                <w:sz w:val="20"/>
                <w:szCs w:val="20"/>
              </w:rPr>
              <w:t>Aged on the basis of due dates</w:t>
            </w:r>
          </w:p>
        </w:tc>
        <w:tc>
          <w:tcPr>
            <w:tcW w:w="1170" w:type="dxa"/>
          </w:tcPr>
          <w:p w14:paraId="35921D13" w14:textId="77777777" w:rsidR="00534332" w:rsidRPr="00500B96" w:rsidRDefault="00534332" w:rsidP="00832BC1">
            <w:pPr>
              <w:tabs>
                <w:tab w:val="decimal" w:pos="882"/>
              </w:tabs>
              <w:spacing w:line="340" w:lineRule="exact"/>
              <w:ind w:right="-18"/>
              <w:rPr>
                <w:rFonts w:ascii="Arial" w:hAnsi="Arial" w:cs="Arial"/>
                <w:sz w:val="20"/>
                <w:szCs w:val="20"/>
              </w:rPr>
            </w:pPr>
          </w:p>
        </w:tc>
        <w:tc>
          <w:tcPr>
            <w:tcW w:w="1440" w:type="dxa"/>
            <w:gridSpan w:val="2"/>
          </w:tcPr>
          <w:p w14:paraId="417227BC" w14:textId="77777777" w:rsidR="00534332" w:rsidRPr="00500B96" w:rsidRDefault="00534332" w:rsidP="00832BC1">
            <w:pPr>
              <w:tabs>
                <w:tab w:val="decimal" w:pos="1002"/>
              </w:tabs>
              <w:spacing w:line="340" w:lineRule="exact"/>
              <w:ind w:right="-18"/>
              <w:rPr>
                <w:rFonts w:ascii="Arial" w:hAnsi="Arial" w:cs="Arial"/>
                <w:sz w:val="20"/>
                <w:szCs w:val="20"/>
              </w:rPr>
            </w:pPr>
          </w:p>
        </w:tc>
        <w:tc>
          <w:tcPr>
            <w:tcW w:w="1170" w:type="dxa"/>
            <w:gridSpan w:val="2"/>
          </w:tcPr>
          <w:p w14:paraId="536B3C39" w14:textId="77777777" w:rsidR="00534332" w:rsidRPr="00500B96" w:rsidRDefault="00534332" w:rsidP="00832BC1">
            <w:pPr>
              <w:tabs>
                <w:tab w:val="decimal" w:pos="1002"/>
              </w:tabs>
              <w:spacing w:line="340" w:lineRule="exact"/>
              <w:ind w:right="-18"/>
              <w:rPr>
                <w:rFonts w:ascii="Arial" w:hAnsi="Arial" w:cs="Arial"/>
                <w:sz w:val="20"/>
                <w:szCs w:val="20"/>
              </w:rPr>
            </w:pPr>
          </w:p>
        </w:tc>
        <w:tc>
          <w:tcPr>
            <w:tcW w:w="1440" w:type="dxa"/>
            <w:gridSpan w:val="2"/>
          </w:tcPr>
          <w:p w14:paraId="53F24A3F" w14:textId="77777777" w:rsidR="00534332" w:rsidRPr="00500B96" w:rsidRDefault="00534332" w:rsidP="00832BC1">
            <w:pPr>
              <w:tabs>
                <w:tab w:val="decimal" w:pos="1002"/>
              </w:tabs>
              <w:spacing w:line="340" w:lineRule="exact"/>
              <w:ind w:right="-18"/>
              <w:rPr>
                <w:rFonts w:ascii="Arial" w:hAnsi="Arial" w:cs="Arial"/>
                <w:sz w:val="20"/>
                <w:szCs w:val="20"/>
              </w:rPr>
            </w:pPr>
          </w:p>
        </w:tc>
      </w:tr>
      <w:tr w:rsidR="00860396" w:rsidRPr="00500B96" w14:paraId="3DCCED76" w14:textId="77777777" w:rsidTr="00B97EC2">
        <w:tc>
          <w:tcPr>
            <w:tcW w:w="4320" w:type="dxa"/>
          </w:tcPr>
          <w:p w14:paraId="419FE74B" w14:textId="0CF76952" w:rsidR="00860396" w:rsidRPr="00500B96" w:rsidRDefault="00832BC1" w:rsidP="00832BC1">
            <w:pPr>
              <w:tabs>
                <w:tab w:val="left" w:pos="162"/>
              </w:tabs>
              <w:spacing w:line="340" w:lineRule="exact"/>
              <w:ind w:right="-45"/>
              <w:jc w:val="thaiDistribute"/>
              <w:rPr>
                <w:rFonts w:ascii="Arial" w:hAnsi="Arial" w:cs="Arial"/>
                <w:sz w:val="20"/>
                <w:szCs w:val="20"/>
              </w:rPr>
            </w:pPr>
            <w:r>
              <w:rPr>
                <w:rFonts w:ascii="Arial" w:hAnsi="Arial" w:cs="Arial"/>
                <w:sz w:val="20"/>
                <w:szCs w:val="20"/>
              </w:rPr>
              <w:t xml:space="preserve">   </w:t>
            </w:r>
            <w:r w:rsidR="00860396" w:rsidRPr="00500B96">
              <w:rPr>
                <w:rFonts w:ascii="Arial" w:hAnsi="Arial" w:cs="Arial"/>
                <w:sz w:val="20"/>
                <w:szCs w:val="20"/>
              </w:rPr>
              <w:t>Not yet due</w:t>
            </w:r>
          </w:p>
        </w:tc>
        <w:tc>
          <w:tcPr>
            <w:tcW w:w="1170" w:type="dxa"/>
          </w:tcPr>
          <w:p w14:paraId="2E7903E3" w14:textId="012C9DB8" w:rsidR="00860396" w:rsidRPr="00600947" w:rsidRDefault="00E4245A" w:rsidP="00832BC1">
            <w:pPr>
              <w:tabs>
                <w:tab w:val="decimal" w:pos="887"/>
              </w:tabs>
              <w:spacing w:line="340" w:lineRule="exact"/>
              <w:ind w:right="-18"/>
              <w:rPr>
                <w:rFonts w:ascii="Arial" w:hAnsi="Arial" w:cs="Arial"/>
                <w:sz w:val="20"/>
                <w:szCs w:val="20"/>
              </w:rPr>
            </w:pPr>
            <w:r>
              <w:rPr>
                <w:rFonts w:ascii="Arial" w:hAnsi="Arial" w:cs="Arial"/>
                <w:sz w:val="20"/>
                <w:szCs w:val="20"/>
              </w:rPr>
              <w:t>17,081</w:t>
            </w:r>
          </w:p>
        </w:tc>
        <w:tc>
          <w:tcPr>
            <w:tcW w:w="1440" w:type="dxa"/>
            <w:gridSpan w:val="2"/>
          </w:tcPr>
          <w:p w14:paraId="7396D48F" w14:textId="5B5BC853" w:rsidR="00860396" w:rsidRPr="00787E7D" w:rsidRDefault="00860396" w:rsidP="00832BC1">
            <w:pPr>
              <w:tabs>
                <w:tab w:val="decimal" w:pos="1145"/>
              </w:tabs>
              <w:spacing w:line="340" w:lineRule="exact"/>
              <w:ind w:right="-18"/>
              <w:rPr>
                <w:rFonts w:ascii="Arial" w:hAnsi="Arial" w:cs="Arial"/>
                <w:sz w:val="20"/>
                <w:szCs w:val="20"/>
              </w:rPr>
            </w:pPr>
            <w:r w:rsidRPr="00860396">
              <w:rPr>
                <w:rFonts w:ascii="Arial" w:hAnsi="Arial" w:cs="Arial" w:hint="cs"/>
                <w:sz w:val="20"/>
                <w:szCs w:val="20"/>
              </w:rPr>
              <w:t>14,892</w:t>
            </w:r>
          </w:p>
        </w:tc>
        <w:tc>
          <w:tcPr>
            <w:tcW w:w="1170" w:type="dxa"/>
            <w:gridSpan w:val="2"/>
          </w:tcPr>
          <w:p w14:paraId="7C655B85" w14:textId="211DCE6F" w:rsidR="00860396" w:rsidRPr="00787E7D" w:rsidRDefault="00E4245A" w:rsidP="00832BC1">
            <w:pPr>
              <w:tabs>
                <w:tab w:val="decimal" w:pos="887"/>
              </w:tabs>
              <w:spacing w:line="340" w:lineRule="exact"/>
              <w:ind w:right="-18"/>
              <w:rPr>
                <w:rFonts w:ascii="Arial" w:hAnsi="Arial" w:cs="Arial"/>
                <w:sz w:val="20"/>
                <w:szCs w:val="20"/>
              </w:rPr>
            </w:pPr>
            <w:r>
              <w:rPr>
                <w:rFonts w:ascii="Arial" w:hAnsi="Arial" w:cs="Arial"/>
                <w:sz w:val="20"/>
                <w:szCs w:val="20"/>
              </w:rPr>
              <w:t>10,32</w:t>
            </w:r>
            <w:r w:rsidR="00B64DAA">
              <w:rPr>
                <w:rFonts w:ascii="Arial" w:hAnsi="Arial" w:cs="Arial"/>
                <w:sz w:val="20"/>
                <w:szCs w:val="20"/>
              </w:rPr>
              <w:t>5</w:t>
            </w:r>
          </w:p>
        </w:tc>
        <w:tc>
          <w:tcPr>
            <w:tcW w:w="1440" w:type="dxa"/>
            <w:gridSpan w:val="2"/>
            <w:vAlign w:val="bottom"/>
          </w:tcPr>
          <w:p w14:paraId="5774FAF8" w14:textId="2856BACD" w:rsidR="00860396" w:rsidRPr="00C92D29" w:rsidRDefault="00860396" w:rsidP="00832BC1">
            <w:pPr>
              <w:tabs>
                <w:tab w:val="decimal" w:pos="1155"/>
              </w:tabs>
              <w:spacing w:line="340" w:lineRule="exact"/>
              <w:ind w:right="-18"/>
              <w:rPr>
                <w:rFonts w:ascii="Arial" w:hAnsi="Arial" w:cs="Arial"/>
                <w:sz w:val="20"/>
                <w:szCs w:val="20"/>
              </w:rPr>
            </w:pPr>
            <w:r w:rsidRPr="00600947">
              <w:rPr>
                <w:rFonts w:ascii="Arial" w:hAnsi="Arial" w:cs="Arial"/>
                <w:sz w:val="20"/>
                <w:szCs w:val="20"/>
              </w:rPr>
              <w:t>5,676</w:t>
            </w:r>
          </w:p>
        </w:tc>
      </w:tr>
      <w:tr w:rsidR="00860396" w:rsidRPr="00500B96" w14:paraId="36911D4A" w14:textId="77777777" w:rsidTr="00B97EC2">
        <w:tc>
          <w:tcPr>
            <w:tcW w:w="4320" w:type="dxa"/>
          </w:tcPr>
          <w:p w14:paraId="79BE9AE2" w14:textId="17F14677" w:rsidR="00860396" w:rsidRPr="00500B96" w:rsidRDefault="00832BC1" w:rsidP="00832BC1">
            <w:pPr>
              <w:tabs>
                <w:tab w:val="left" w:pos="162"/>
              </w:tabs>
              <w:spacing w:line="340" w:lineRule="exact"/>
              <w:ind w:right="-45"/>
              <w:jc w:val="thaiDistribute"/>
              <w:rPr>
                <w:rFonts w:ascii="Arial" w:hAnsi="Arial" w:cs="Arial"/>
                <w:sz w:val="20"/>
                <w:szCs w:val="20"/>
              </w:rPr>
            </w:pPr>
            <w:r>
              <w:rPr>
                <w:rFonts w:ascii="Arial" w:hAnsi="Arial" w:cs="Arial"/>
                <w:sz w:val="20"/>
                <w:szCs w:val="20"/>
              </w:rPr>
              <w:t xml:space="preserve">   </w:t>
            </w:r>
            <w:r w:rsidR="00860396" w:rsidRPr="00500B96">
              <w:rPr>
                <w:rFonts w:ascii="Arial" w:hAnsi="Arial" w:cs="Arial"/>
                <w:sz w:val="20"/>
                <w:szCs w:val="20"/>
              </w:rPr>
              <w:t>Past due</w:t>
            </w:r>
          </w:p>
        </w:tc>
        <w:tc>
          <w:tcPr>
            <w:tcW w:w="1170" w:type="dxa"/>
          </w:tcPr>
          <w:p w14:paraId="2048DA32" w14:textId="77777777" w:rsidR="00860396" w:rsidRPr="00787E7D" w:rsidRDefault="00860396" w:rsidP="00832BC1">
            <w:pPr>
              <w:tabs>
                <w:tab w:val="decimal" w:pos="887"/>
              </w:tabs>
              <w:spacing w:line="340" w:lineRule="exact"/>
              <w:ind w:right="-18"/>
              <w:rPr>
                <w:rFonts w:ascii="Arial" w:hAnsi="Arial" w:cs="Arial"/>
                <w:sz w:val="20"/>
                <w:szCs w:val="20"/>
              </w:rPr>
            </w:pPr>
          </w:p>
        </w:tc>
        <w:tc>
          <w:tcPr>
            <w:tcW w:w="1440" w:type="dxa"/>
            <w:gridSpan w:val="2"/>
          </w:tcPr>
          <w:p w14:paraId="25E78103" w14:textId="77777777" w:rsidR="00860396" w:rsidRPr="00787E7D" w:rsidRDefault="00860396" w:rsidP="00832BC1">
            <w:pPr>
              <w:tabs>
                <w:tab w:val="decimal" w:pos="1145"/>
              </w:tabs>
              <w:spacing w:line="340" w:lineRule="exact"/>
              <w:ind w:right="-18"/>
              <w:rPr>
                <w:rFonts w:ascii="Arial" w:hAnsi="Arial" w:cs="Arial"/>
                <w:sz w:val="20"/>
                <w:szCs w:val="20"/>
              </w:rPr>
            </w:pPr>
          </w:p>
        </w:tc>
        <w:tc>
          <w:tcPr>
            <w:tcW w:w="1170" w:type="dxa"/>
            <w:gridSpan w:val="2"/>
          </w:tcPr>
          <w:p w14:paraId="3D4D298E" w14:textId="77777777" w:rsidR="00860396" w:rsidRPr="00787E7D" w:rsidRDefault="00860396" w:rsidP="00832BC1">
            <w:pPr>
              <w:tabs>
                <w:tab w:val="decimal" w:pos="887"/>
              </w:tabs>
              <w:spacing w:line="340" w:lineRule="exact"/>
              <w:ind w:right="-18"/>
              <w:rPr>
                <w:rFonts w:ascii="Arial" w:hAnsi="Arial" w:cs="Arial"/>
                <w:sz w:val="20"/>
                <w:szCs w:val="20"/>
              </w:rPr>
            </w:pPr>
          </w:p>
        </w:tc>
        <w:tc>
          <w:tcPr>
            <w:tcW w:w="1440" w:type="dxa"/>
            <w:gridSpan w:val="2"/>
            <w:vAlign w:val="bottom"/>
          </w:tcPr>
          <w:p w14:paraId="544001C7" w14:textId="77777777" w:rsidR="00860396" w:rsidRPr="00C92D29" w:rsidRDefault="00860396" w:rsidP="00832BC1">
            <w:pPr>
              <w:tabs>
                <w:tab w:val="decimal" w:pos="1155"/>
              </w:tabs>
              <w:spacing w:line="340" w:lineRule="exact"/>
              <w:ind w:right="-18"/>
              <w:rPr>
                <w:rFonts w:ascii="Arial" w:hAnsi="Arial" w:cs="Arial"/>
                <w:sz w:val="20"/>
                <w:szCs w:val="20"/>
              </w:rPr>
            </w:pPr>
          </w:p>
        </w:tc>
      </w:tr>
      <w:tr w:rsidR="00860396" w:rsidRPr="00500B96" w14:paraId="09791686" w14:textId="77777777" w:rsidTr="00B97EC2">
        <w:tc>
          <w:tcPr>
            <w:tcW w:w="4320" w:type="dxa"/>
          </w:tcPr>
          <w:p w14:paraId="781D6C3B" w14:textId="4A734BE1" w:rsidR="00860396" w:rsidRPr="00500B96" w:rsidRDefault="00860396" w:rsidP="00832BC1">
            <w:pPr>
              <w:tabs>
                <w:tab w:val="left" w:pos="225"/>
              </w:tabs>
              <w:spacing w:line="340" w:lineRule="exact"/>
              <w:ind w:right="-45"/>
              <w:jc w:val="thaiDistribute"/>
              <w:rPr>
                <w:rFonts w:ascii="Arial" w:hAnsi="Arial" w:cs="Arial"/>
                <w:sz w:val="20"/>
                <w:szCs w:val="20"/>
                <w:cs/>
              </w:rPr>
            </w:pPr>
            <w:r w:rsidRPr="00500B96">
              <w:rPr>
                <w:rFonts w:ascii="Arial" w:hAnsi="Arial" w:cs="Arial"/>
                <w:sz w:val="20"/>
                <w:szCs w:val="20"/>
              </w:rPr>
              <w:tab/>
            </w:r>
            <w:r w:rsidR="00832BC1">
              <w:rPr>
                <w:rFonts w:ascii="Arial" w:hAnsi="Arial" w:cs="Arial"/>
                <w:sz w:val="20"/>
                <w:szCs w:val="20"/>
              </w:rPr>
              <w:t xml:space="preserve">   </w:t>
            </w:r>
            <w:r w:rsidRPr="00500B96">
              <w:rPr>
                <w:rFonts w:ascii="Arial" w:hAnsi="Arial" w:cs="Arial"/>
                <w:sz w:val="20"/>
                <w:szCs w:val="20"/>
              </w:rPr>
              <w:t>Up to 3 months</w:t>
            </w:r>
          </w:p>
        </w:tc>
        <w:tc>
          <w:tcPr>
            <w:tcW w:w="1170" w:type="dxa"/>
          </w:tcPr>
          <w:p w14:paraId="1BCE1729" w14:textId="68240876" w:rsidR="00860396" w:rsidRPr="00787E7D" w:rsidRDefault="00E4245A" w:rsidP="00832BC1">
            <w:pPr>
              <w:tabs>
                <w:tab w:val="decimal" w:pos="887"/>
              </w:tabs>
              <w:spacing w:line="340" w:lineRule="exact"/>
              <w:ind w:right="-18"/>
              <w:rPr>
                <w:rFonts w:ascii="Arial" w:hAnsi="Arial" w:cs="Arial"/>
                <w:sz w:val="20"/>
                <w:szCs w:val="20"/>
              </w:rPr>
            </w:pPr>
            <w:r>
              <w:rPr>
                <w:rFonts w:ascii="Arial" w:hAnsi="Arial" w:cs="Arial"/>
                <w:sz w:val="20"/>
                <w:szCs w:val="20"/>
              </w:rPr>
              <w:t>316</w:t>
            </w:r>
          </w:p>
        </w:tc>
        <w:tc>
          <w:tcPr>
            <w:tcW w:w="1440" w:type="dxa"/>
            <w:gridSpan w:val="2"/>
          </w:tcPr>
          <w:p w14:paraId="4C5B3FF5" w14:textId="69633B04" w:rsidR="00860396" w:rsidRPr="00787E7D" w:rsidRDefault="00860396" w:rsidP="00832BC1">
            <w:pPr>
              <w:tabs>
                <w:tab w:val="decimal" w:pos="1145"/>
              </w:tabs>
              <w:spacing w:line="340" w:lineRule="exact"/>
              <w:ind w:right="-18"/>
              <w:rPr>
                <w:rFonts w:ascii="Arial" w:hAnsi="Arial" w:cs="Arial"/>
                <w:sz w:val="20"/>
                <w:szCs w:val="20"/>
              </w:rPr>
            </w:pPr>
            <w:r w:rsidRPr="00860396">
              <w:rPr>
                <w:rFonts w:ascii="Arial" w:hAnsi="Arial" w:cs="Arial" w:hint="cs"/>
                <w:sz w:val="20"/>
                <w:szCs w:val="20"/>
              </w:rPr>
              <w:t>290</w:t>
            </w:r>
          </w:p>
        </w:tc>
        <w:tc>
          <w:tcPr>
            <w:tcW w:w="1170" w:type="dxa"/>
            <w:gridSpan w:val="2"/>
          </w:tcPr>
          <w:p w14:paraId="63B17F74" w14:textId="7D49A4D4" w:rsidR="00860396" w:rsidRPr="00787E7D" w:rsidRDefault="00E4245A" w:rsidP="00832BC1">
            <w:pPr>
              <w:tabs>
                <w:tab w:val="decimal" w:pos="887"/>
              </w:tabs>
              <w:spacing w:line="340" w:lineRule="exact"/>
              <w:ind w:right="-18"/>
              <w:rPr>
                <w:rFonts w:ascii="Arial" w:hAnsi="Arial" w:cs="Arial"/>
                <w:sz w:val="20"/>
                <w:szCs w:val="20"/>
              </w:rPr>
            </w:pPr>
            <w:r>
              <w:rPr>
                <w:rFonts w:ascii="Arial" w:hAnsi="Arial" w:cs="Arial"/>
                <w:sz w:val="20"/>
                <w:szCs w:val="20"/>
              </w:rPr>
              <w:t>1,812</w:t>
            </w:r>
          </w:p>
        </w:tc>
        <w:tc>
          <w:tcPr>
            <w:tcW w:w="1440" w:type="dxa"/>
            <w:gridSpan w:val="2"/>
            <w:vAlign w:val="bottom"/>
          </w:tcPr>
          <w:p w14:paraId="2B738319" w14:textId="6A0E8DBA" w:rsidR="00860396" w:rsidRPr="00C92D29" w:rsidRDefault="00860396" w:rsidP="00832BC1">
            <w:pPr>
              <w:tabs>
                <w:tab w:val="decimal" w:pos="1155"/>
              </w:tabs>
              <w:spacing w:line="340" w:lineRule="exact"/>
              <w:ind w:right="-18"/>
              <w:rPr>
                <w:rFonts w:ascii="Arial" w:hAnsi="Arial" w:cs="Arial"/>
                <w:sz w:val="20"/>
                <w:szCs w:val="20"/>
              </w:rPr>
            </w:pPr>
            <w:r w:rsidRPr="00600947">
              <w:rPr>
                <w:rFonts w:ascii="Arial" w:hAnsi="Arial" w:cs="Arial"/>
                <w:sz w:val="20"/>
                <w:szCs w:val="20"/>
              </w:rPr>
              <w:t>1,880</w:t>
            </w:r>
          </w:p>
        </w:tc>
      </w:tr>
      <w:tr w:rsidR="00860396" w:rsidRPr="00500B96" w14:paraId="08BA0203" w14:textId="77777777" w:rsidTr="00B97EC2">
        <w:tc>
          <w:tcPr>
            <w:tcW w:w="4320" w:type="dxa"/>
          </w:tcPr>
          <w:p w14:paraId="0561CE40" w14:textId="4AE1897A" w:rsidR="00860396" w:rsidRPr="00500B96" w:rsidRDefault="00860396" w:rsidP="00832BC1">
            <w:pPr>
              <w:tabs>
                <w:tab w:val="left" w:pos="225"/>
              </w:tabs>
              <w:spacing w:line="340" w:lineRule="exact"/>
              <w:ind w:right="-45"/>
              <w:jc w:val="thaiDistribute"/>
              <w:rPr>
                <w:rFonts w:ascii="Arial" w:hAnsi="Arial" w:cs="Arial"/>
                <w:sz w:val="20"/>
                <w:szCs w:val="20"/>
              </w:rPr>
            </w:pPr>
            <w:r w:rsidRPr="00500B96">
              <w:rPr>
                <w:rFonts w:ascii="Arial" w:hAnsi="Arial" w:cs="Arial"/>
                <w:sz w:val="20"/>
                <w:szCs w:val="20"/>
              </w:rPr>
              <w:t xml:space="preserve"> </w:t>
            </w:r>
            <w:r w:rsidRPr="00500B96">
              <w:rPr>
                <w:rFonts w:ascii="Arial" w:hAnsi="Arial" w:cs="Arial"/>
                <w:sz w:val="20"/>
                <w:szCs w:val="20"/>
              </w:rPr>
              <w:tab/>
            </w:r>
            <w:r w:rsidR="00832BC1">
              <w:rPr>
                <w:rFonts w:ascii="Arial" w:hAnsi="Arial" w:cs="Arial"/>
                <w:sz w:val="20"/>
                <w:szCs w:val="20"/>
              </w:rPr>
              <w:t xml:space="preserve">   </w:t>
            </w:r>
            <w:r w:rsidRPr="00500B96">
              <w:rPr>
                <w:rFonts w:ascii="Arial" w:hAnsi="Arial" w:cs="Arial"/>
                <w:sz w:val="20"/>
                <w:szCs w:val="20"/>
              </w:rPr>
              <w:t>3 - 6 months</w:t>
            </w:r>
          </w:p>
        </w:tc>
        <w:tc>
          <w:tcPr>
            <w:tcW w:w="1170" w:type="dxa"/>
          </w:tcPr>
          <w:p w14:paraId="1432303D" w14:textId="5257501A" w:rsidR="00860396" w:rsidRPr="00787E7D" w:rsidRDefault="00E4245A" w:rsidP="00832BC1">
            <w:pPr>
              <w:tabs>
                <w:tab w:val="decimal" w:pos="887"/>
              </w:tabs>
              <w:spacing w:line="340" w:lineRule="exact"/>
              <w:ind w:right="-18"/>
              <w:rPr>
                <w:rFonts w:ascii="Arial" w:hAnsi="Arial" w:cs="Arial"/>
                <w:sz w:val="20"/>
                <w:szCs w:val="20"/>
              </w:rPr>
            </w:pPr>
            <w:r>
              <w:rPr>
                <w:rFonts w:ascii="Arial" w:hAnsi="Arial" w:cs="Arial"/>
                <w:sz w:val="20"/>
                <w:szCs w:val="20"/>
              </w:rPr>
              <w:t>-</w:t>
            </w:r>
          </w:p>
        </w:tc>
        <w:tc>
          <w:tcPr>
            <w:tcW w:w="1440" w:type="dxa"/>
            <w:gridSpan w:val="2"/>
          </w:tcPr>
          <w:p w14:paraId="64715678" w14:textId="0BF8CA93" w:rsidR="00860396" w:rsidRPr="00787E7D" w:rsidRDefault="00860396" w:rsidP="00832BC1">
            <w:pPr>
              <w:tabs>
                <w:tab w:val="decimal" w:pos="1145"/>
              </w:tabs>
              <w:spacing w:line="340" w:lineRule="exact"/>
              <w:ind w:right="-18"/>
              <w:rPr>
                <w:rFonts w:ascii="Arial" w:hAnsi="Arial" w:cs="Arial"/>
                <w:sz w:val="20"/>
                <w:szCs w:val="20"/>
              </w:rPr>
            </w:pPr>
            <w:r w:rsidRPr="00860396">
              <w:rPr>
                <w:rFonts w:ascii="Arial" w:hAnsi="Arial" w:cs="Arial" w:hint="cs"/>
                <w:sz w:val="20"/>
                <w:szCs w:val="20"/>
              </w:rPr>
              <w:t>280</w:t>
            </w:r>
          </w:p>
        </w:tc>
        <w:tc>
          <w:tcPr>
            <w:tcW w:w="1170" w:type="dxa"/>
            <w:gridSpan w:val="2"/>
          </w:tcPr>
          <w:p w14:paraId="6B0F3047" w14:textId="53AE55DF" w:rsidR="00860396" w:rsidRPr="00787E7D" w:rsidRDefault="00E4245A" w:rsidP="00832BC1">
            <w:pPr>
              <w:tabs>
                <w:tab w:val="decimal" w:pos="887"/>
              </w:tabs>
              <w:spacing w:line="340" w:lineRule="exact"/>
              <w:ind w:right="-18"/>
              <w:rPr>
                <w:rFonts w:ascii="Arial" w:hAnsi="Arial" w:cs="Arial"/>
                <w:sz w:val="20"/>
                <w:szCs w:val="20"/>
              </w:rPr>
            </w:pPr>
            <w:r>
              <w:rPr>
                <w:rFonts w:ascii="Arial" w:hAnsi="Arial" w:cs="Arial"/>
                <w:sz w:val="20"/>
                <w:szCs w:val="20"/>
              </w:rPr>
              <w:t>1,905</w:t>
            </w:r>
          </w:p>
        </w:tc>
        <w:tc>
          <w:tcPr>
            <w:tcW w:w="1440" w:type="dxa"/>
            <w:gridSpan w:val="2"/>
            <w:vAlign w:val="bottom"/>
          </w:tcPr>
          <w:p w14:paraId="40BC0935" w14:textId="3B92CFEE" w:rsidR="00860396" w:rsidRPr="00C92D29" w:rsidRDefault="00860396" w:rsidP="00832BC1">
            <w:pPr>
              <w:tabs>
                <w:tab w:val="decimal" w:pos="1155"/>
              </w:tabs>
              <w:spacing w:line="340" w:lineRule="exact"/>
              <w:ind w:right="-18"/>
              <w:rPr>
                <w:rFonts w:ascii="Arial" w:hAnsi="Arial" w:cs="Arial"/>
                <w:sz w:val="20"/>
                <w:szCs w:val="20"/>
              </w:rPr>
            </w:pPr>
            <w:r w:rsidRPr="00600947">
              <w:rPr>
                <w:rFonts w:ascii="Arial" w:hAnsi="Arial" w:cs="Arial"/>
                <w:sz w:val="20"/>
                <w:szCs w:val="20"/>
              </w:rPr>
              <w:t>1,608</w:t>
            </w:r>
          </w:p>
        </w:tc>
      </w:tr>
      <w:tr w:rsidR="00860396" w:rsidRPr="00500B96" w14:paraId="4C4CFD8D" w14:textId="77777777" w:rsidTr="00B97EC2">
        <w:tc>
          <w:tcPr>
            <w:tcW w:w="4320" w:type="dxa"/>
          </w:tcPr>
          <w:p w14:paraId="62EBD2B4" w14:textId="2C86F3F2" w:rsidR="00860396" w:rsidRPr="00500B96" w:rsidRDefault="00860396" w:rsidP="00832BC1">
            <w:pPr>
              <w:tabs>
                <w:tab w:val="left" w:pos="225"/>
              </w:tabs>
              <w:spacing w:line="340" w:lineRule="exact"/>
              <w:ind w:right="-45"/>
              <w:jc w:val="thaiDistribute"/>
              <w:rPr>
                <w:rFonts w:ascii="Arial" w:hAnsi="Arial" w:cs="Arial"/>
                <w:sz w:val="20"/>
                <w:szCs w:val="20"/>
              </w:rPr>
            </w:pPr>
            <w:r w:rsidRPr="00500B96">
              <w:rPr>
                <w:rFonts w:ascii="Arial" w:hAnsi="Arial" w:cs="Arial"/>
                <w:sz w:val="20"/>
                <w:szCs w:val="20"/>
              </w:rPr>
              <w:tab/>
            </w:r>
            <w:r w:rsidR="00832BC1">
              <w:rPr>
                <w:rFonts w:ascii="Arial" w:hAnsi="Arial" w:cs="Arial"/>
                <w:sz w:val="20"/>
                <w:szCs w:val="20"/>
              </w:rPr>
              <w:t xml:space="preserve">   </w:t>
            </w:r>
            <w:r w:rsidRPr="00500B96">
              <w:rPr>
                <w:rFonts w:ascii="Arial" w:hAnsi="Arial" w:cs="Arial"/>
                <w:sz w:val="20"/>
                <w:szCs w:val="20"/>
              </w:rPr>
              <w:t>6</w:t>
            </w:r>
            <w:r w:rsidRPr="00500B96">
              <w:rPr>
                <w:rFonts w:ascii="Arial" w:hAnsi="Arial" w:cs="Arial"/>
                <w:sz w:val="20"/>
                <w:szCs w:val="20"/>
                <w:cs/>
              </w:rPr>
              <w:t xml:space="preserve"> - </w:t>
            </w:r>
            <w:r w:rsidRPr="00500B96">
              <w:rPr>
                <w:rFonts w:ascii="Arial" w:hAnsi="Arial" w:cs="Arial"/>
                <w:sz w:val="20"/>
                <w:szCs w:val="20"/>
              </w:rPr>
              <w:t>12</w:t>
            </w:r>
            <w:r w:rsidRPr="00500B96">
              <w:rPr>
                <w:rFonts w:ascii="Arial" w:hAnsi="Arial" w:cs="Arial"/>
                <w:sz w:val="20"/>
                <w:szCs w:val="20"/>
                <w:cs/>
              </w:rPr>
              <w:t xml:space="preserve"> </w:t>
            </w:r>
            <w:r w:rsidRPr="00500B96">
              <w:rPr>
                <w:rFonts w:ascii="Arial" w:hAnsi="Arial" w:cs="Arial"/>
                <w:sz w:val="20"/>
                <w:szCs w:val="20"/>
              </w:rPr>
              <w:t>months</w:t>
            </w:r>
          </w:p>
        </w:tc>
        <w:tc>
          <w:tcPr>
            <w:tcW w:w="1170" w:type="dxa"/>
          </w:tcPr>
          <w:p w14:paraId="0BFF2447" w14:textId="7AA8DE6B" w:rsidR="00860396" w:rsidRPr="00787E7D" w:rsidRDefault="00E4245A" w:rsidP="00832BC1">
            <w:pPr>
              <w:tabs>
                <w:tab w:val="decimal" w:pos="887"/>
              </w:tabs>
              <w:spacing w:line="340" w:lineRule="exact"/>
              <w:ind w:right="-18"/>
              <w:rPr>
                <w:rFonts w:ascii="Arial" w:hAnsi="Arial" w:cs="Arial"/>
                <w:sz w:val="20"/>
                <w:szCs w:val="20"/>
              </w:rPr>
            </w:pPr>
            <w:r>
              <w:rPr>
                <w:rFonts w:ascii="Arial" w:hAnsi="Arial" w:cs="Arial"/>
                <w:sz w:val="20"/>
                <w:szCs w:val="20"/>
              </w:rPr>
              <w:t>-</w:t>
            </w:r>
          </w:p>
        </w:tc>
        <w:tc>
          <w:tcPr>
            <w:tcW w:w="1440" w:type="dxa"/>
            <w:gridSpan w:val="2"/>
          </w:tcPr>
          <w:p w14:paraId="561F65F3" w14:textId="02035187" w:rsidR="00860396" w:rsidRPr="00787E7D" w:rsidRDefault="00860396" w:rsidP="00832BC1">
            <w:pPr>
              <w:tabs>
                <w:tab w:val="decimal" w:pos="1145"/>
              </w:tabs>
              <w:spacing w:line="340" w:lineRule="exact"/>
              <w:ind w:right="-18"/>
              <w:rPr>
                <w:rFonts w:ascii="Arial" w:hAnsi="Arial" w:cs="Arial"/>
                <w:sz w:val="20"/>
                <w:szCs w:val="20"/>
              </w:rPr>
            </w:pPr>
            <w:r w:rsidRPr="00860396">
              <w:rPr>
                <w:rFonts w:ascii="Arial" w:hAnsi="Arial" w:cs="Arial" w:hint="cs"/>
                <w:sz w:val="20"/>
                <w:szCs w:val="20"/>
              </w:rPr>
              <w:t>428</w:t>
            </w:r>
          </w:p>
        </w:tc>
        <w:tc>
          <w:tcPr>
            <w:tcW w:w="1170" w:type="dxa"/>
            <w:gridSpan w:val="2"/>
          </w:tcPr>
          <w:p w14:paraId="0D96F0EC" w14:textId="3F03CFFF" w:rsidR="00860396" w:rsidRPr="00787E7D" w:rsidRDefault="00E4245A" w:rsidP="00832BC1">
            <w:pPr>
              <w:tabs>
                <w:tab w:val="decimal" w:pos="887"/>
              </w:tabs>
              <w:spacing w:line="340" w:lineRule="exact"/>
              <w:ind w:right="-18"/>
              <w:rPr>
                <w:rFonts w:ascii="Arial" w:hAnsi="Arial" w:cs="Arial"/>
                <w:sz w:val="20"/>
                <w:szCs w:val="20"/>
              </w:rPr>
            </w:pPr>
            <w:r>
              <w:rPr>
                <w:rFonts w:ascii="Arial" w:hAnsi="Arial" w:cs="Arial"/>
                <w:sz w:val="20"/>
                <w:szCs w:val="20"/>
              </w:rPr>
              <w:t>2,475</w:t>
            </w:r>
          </w:p>
        </w:tc>
        <w:tc>
          <w:tcPr>
            <w:tcW w:w="1440" w:type="dxa"/>
            <w:gridSpan w:val="2"/>
            <w:vAlign w:val="bottom"/>
          </w:tcPr>
          <w:p w14:paraId="72A558CF" w14:textId="46291C05" w:rsidR="00860396" w:rsidRPr="00787E7D" w:rsidRDefault="00860396" w:rsidP="00832BC1">
            <w:pPr>
              <w:tabs>
                <w:tab w:val="decimal" w:pos="1155"/>
              </w:tabs>
              <w:spacing w:line="340" w:lineRule="exact"/>
              <w:ind w:right="-18"/>
              <w:rPr>
                <w:rFonts w:ascii="Arial" w:hAnsi="Arial" w:cs="Arial"/>
                <w:sz w:val="20"/>
                <w:szCs w:val="20"/>
              </w:rPr>
            </w:pPr>
            <w:r w:rsidRPr="00600947">
              <w:rPr>
                <w:rFonts w:ascii="Arial" w:hAnsi="Arial" w:cs="Arial"/>
                <w:sz w:val="20"/>
                <w:szCs w:val="20"/>
              </w:rPr>
              <w:t>3,834</w:t>
            </w:r>
          </w:p>
        </w:tc>
      </w:tr>
      <w:tr w:rsidR="00860396" w:rsidRPr="00500B96" w14:paraId="264E3A99" w14:textId="77777777" w:rsidTr="00B97EC2">
        <w:tc>
          <w:tcPr>
            <w:tcW w:w="4320" w:type="dxa"/>
          </w:tcPr>
          <w:p w14:paraId="40A7E9E8" w14:textId="23686EBD" w:rsidR="00860396" w:rsidRPr="00500B96" w:rsidRDefault="00860396" w:rsidP="00832BC1">
            <w:pPr>
              <w:tabs>
                <w:tab w:val="left" w:pos="225"/>
              </w:tabs>
              <w:spacing w:line="340" w:lineRule="exact"/>
              <w:ind w:right="-45"/>
              <w:jc w:val="thaiDistribute"/>
              <w:rPr>
                <w:rFonts w:ascii="Arial" w:hAnsi="Arial" w:cs="Arial"/>
                <w:sz w:val="20"/>
                <w:szCs w:val="20"/>
              </w:rPr>
            </w:pPr>
            <w:r w:rsidRPr="00500B96">
              <w:rPr>
                <w:rFonts w:ascii="Arial" w:hAnsi="Arial" w:cs="Arial"/>
                <w:sz w:val="20"/>
                <w:szCs w:val="20"/>
              </w:rPr>
              <w:tab/>
            </w:r>
            <w:r w:rsidR="00832BC1">
              <w:rPr>
                <w:rFonts w:ascii="Arial" w:hAnsi="Arial" w:cs="Arial"/>
                <w:sz w:val="20"/>
                <w:szCs w:val="20"/>
              </w:rPr>
              <w:t xml:space="preserve">   </w:t>
            </w:r>
            <w:r w:rsidRPr="00500B96">
              <w:rPr>
                <w:rFonts w:ascii="Arial" w:hAnsi="Arial" w:cs="Arial"/>
                <w:sz w:val="20"/>
                <w:szCs w:val="20"/>
              </w:rPr>
              <w:t>Over</w:t>
            </w:r>
            <w:r w:rsidRPr="00500B96">
              <w:rPr>
                <w:rFonts w:ascii="Arial" w:hAnsi="Arial" w:cs="Arial"/>
                <w:sz w:val="20"/>
                <w:szCs w:val="20"/>
                <w:cs/>
              </w:rPr>
              <w:t xml:space="preserve"> </w:t>
            </w:r>
            <w:r w:rsidRPr="00500B96">
              <w:rPr>
                <w:rFonts w:ascii="Arial" w:hAnsi="Arial" w:cs="Arial"/>
                <w:sz w:val="20"/>
                <w:szCs w:val="20"/>
              </w:rPr>
              <w:t>12</w:t>
            </w:r>
            <w:r w:rsidRPr="00500B96">
              <w:rPr>
                <w:rFonts w:ascii="Arial" w:hAnsi="Arial" w:cs="Arial"/>
                <w:sz w:val="20"/>
                <w:szCs w:val="20"/>
                <w:cs/>
              </w:rPr>
              <w:t xml:space="preserve"> </w:t>
            </w:r>
            <w:r w:rsidRPr="00500B96">
              <w:rPr>
                <w:rFonts w:ascii="Arial" w:hAnsi="Arial" w:cs="Arial"/>
                <w:sz w:val="20"/>
                <w:szCs w:val="20"/>
              </w:rPr>
              <w:t>months</w:t>
            </w:r>
          </w:p>
        </w:tc>
        <w:tc>
          <w:tcPr>
            <w:tcW w:w="1170" w:type="dxa"/>
          </w:tcPr>
          <w:p w14:paraId="04C54167" w14:textId="5D6EC01A" w:rsidR="00860396" w:rsidRPr="00787E7D" w:rsidRDefault="00E4245A" w:rsidP="00832BC1">
            <w:pPr>
              <w:pBdr>
                <w:bottom w:val="single" w:sz="4" w:space="1" w:color="auto"/>
              </w:pBdr>
              <w:tabs>
                <w:tab w:val="decimal" w:pos="887"/>
              </w:tabs>
              <w:spacing w:line="340" w:lineRule="exact"/>
              <w:ind w:right="-18"/>
              <w:rPr>
                <w:rFonts w:ascii="Arial" w:hAnsi="Arial" w:cs="Arial"/>
                <w:sz w:val="20"/>
                <w:szCs w:val="20"/>
              </w:rPr>
            </w:pPr>
            <w:r>
              <w:rPr>
                <w:rFonts w:ascii="Arial" w:hAnsi="Arial" w:cs="Arial"/>
                <w:sz w:val="20"/>
                <w:szCs w:val="20"/>
              </w:rPr>
              <w:t>38</w:t>
            </w:r>
          </w:p>
        </w:tc>
        <w:tc>
          <w:tcPr>
            <w:tcW w:w="1440" w:type="dxa"/>
            <w:gridSpan w:val="2"/>
          </w:tcPr>
          <w:p w14:paraId="1E6AB0E9" w14:textId="227E3EA4" w:rsidR="00860396" w:rsidRPr="00787E7D" w:rsidRDefault="00860396" w:rsidP="00832BC1">
            <w:pPr>
              <w:pBdr>
                <w:bottom w:val="single" w:sz="4" w:space="1" w:color="auto"/>
              </w:pBdr>
              <w:tabs>
                <w:tab w:val="decimal" w:pos="1145"/>
              </w:tabs>
              <w:spacing w:line="340" w:lineRule="exact"/>
              <w:ind w:right="-18"/>
              <w:rPr>
                <w:rFonts w:ascii="Arial" w:hAnsi="Arial" w:cs="Arial"/>
                <w:sz w:val="20"/>
                <w:szCs w:val="20"/>
              </w:rPr>
            </w:pPr>
            <w:r w:rsidRPr="00860396">
              <w:rPr>
                <w:rFonts w:ascii="Arial" w:hAnsi="Arial" w:cs="Arial" w:hint="cs"/>
                <w:sz w:val="20"/>
                <w:szCs w:val="20"/>
              </w:rPr>
              <w:t>-</w:t>
            </w:r>
          </w:p>
        </w:tc>
        <w:tc>
          <w:tcPr>
            <w:tcW w:w="1170" w:type="dxa"/>
            <w:gridSpan w:val="2"/>
          </w:tcPr>
          <w:p w14:paraId="7E119FBA" w14:textId="48EDCD60" w:rsidR="00860396" w:rsidRPr="00787E7D" w:rsidRDefault="00E4245A" w:rsidP="00832BC1">
            <w:pPr>
              <w:pBdr>
                <w:bottom w:val="single" w:sz="4" w:space="1" w:color="auto"/>
              </w:pBdr>
              <w:tabs>
                <w:tab w:val="decimal" w:pos="887"/>
              </w:tabs>
              <w:spacing w:line="340" w:lineRule="exact"/>
              <w:ind w:right="-18"/>
              <w:rPr>
                <w:rFonts w:ascii="Arial" w:hAnsi="Arial" w:cs="Arial"/>
                <w:sz w:val="20"/>
                <w:szCs w:val="20"/>
              </w:rPr>
            </w:pPr>
            <w:r>
              <w:rPr>
                <w:rFonts w:ascii="Arial" w:hAnsi="Arial" w:cs="Arial"/>
                <w:sz w:val="20"/>
                <w:szCs w:val="20"/>
              </w:rPr>
              <w:t>5,158</w:t>
            </w:r>
          </w:p>
        </w:tc>
        <w:tc>
          <w:tcPr>
            <w:tcW w:w="1440" w:type="dxa"/>
            <w:gridSpan w:val="2"/>
            <w:vAlign w:val="bottom"/>
          </w:tcPr>
          <w:p w14:paraId="05298E8C" w14:textId="47F06D81" w:rsidR="00860396" w:rsidRPr="00C92D29" w:rsidRDefault="00860396" w:rsidP="00832BC1">
            <w:pPr>
              <w:pBdr>
                <w:bottom w:val="single" w:sz="4" w:space="1" w:color="auto"/>
              </w:pBdr>
              <w:tabs>
                <w:tab w:val="decimal" w:pos="1155"/>
              </w:tabs>
              <w:spacing w:line="340" w:lineRule="exact"/>
              <w:ind w:right="-18"/>
              <w:rPr>
                <w:rFonts w:ascii="Arial" w:hAnsi="Arial" w:cs="Arial"/>
                <w:sz w:val="20"/>
                <w:szCs w:val="20"/>
              </w:rPr>
            </w:pPr>
            <w:r w:rsidRPr="00600947">
              <w:rPr>
                <w:rFonts w:ascii="Arial" w:hAnsi="Arial" w:cs="Arial"/>
                <w:sz w:val="20"/>
                <w:szCs w:val="20"/>
              </w:rPr>
              <w:t>2,645</w:t>
            </w:r>
          </w:p>
        </w:tc>
      </w:tr>
      <w:tr w:rsidR="00860396" w:rsidRPr="00500B96" w14:paraId="09220091" w14:textId="77777777" w:rsidTr="00B97EC2">
        <w:tc>
          <w:tcPr>
            <w:tcW w:w="4320" w:type="dxa"/>
          </w:tcPr>
          <w:p w14:paraId="222AB9BB" w14:textId="77777777" w:rsidR="00860396" w:rsidRPr="00500B96" w:rsidRDefault="00860396" w:rsidP="00832BC1">
            <w:pPr>
              <w:tabs>
                <w:tab w:val="left" w:pos="162"/>
              </w:tabs>
              <w:spacing w:line="340" w:lineRule="exact"/>
              <w:ind w:right="-17"/>
              <w:rPr>
                <w:rFonts w:ascii="Arial" w:hAnsi="Arial" w:cs="Arial"/>
                <w:sz w:val="20"/>
                <w:szCs w:val="20"/>
              </w:rPr>
            </w:pPr>
            <w:r w:rsidRPr="00500B96">
              <w:rPr>
                <w:rFonts w:ascii="Arial" w:hAnsi="Arial" w:cs="Arial"/>
                <w:sz w:val="20"/>
                <w:szCs w:val="20"/>
              </w:rPr>
              <w:t>Total</w:t>
            </w:r>
          </w:p>
        </w:tc>
        <w:tc>
          <w:tcPr>
            <w:tcW w:w="1170" w:type="dxa"/>
          </w:tcPr>
          <w:p w14:paraId="5C23EC9C" w14:textId="25155CB3" w:rsidR="00860396" w:rsidRPr="00787E7D" w:rsidRDefault="00E4245A" w:rsidP="00832BC1">
            <w:pPr>
              <w:tabs>
                <w:tab w:val="decimal" w:pos="887"/>
              </w:tabs>
              <w:spacing w:line="340" w:lineRule="exact"/>
              <w:ind w:right="-18"/>
              <w:rPr>
                <w:rFonts w:ascii="Arial" w:hAnsi="Arial" w:cs="Arial"/>
                <w:sz w:val="20"/>
                <w:szCs w:val="20"/>
              </w:rPr>
            </w:pPr>
            <w:r>
              <w:rPr>
                <w:rFonts w:ascii="Arial" w:hAnsi="Arial" w:cs="Arial"/>
                <w:sz w:val="20"/>
                <w:szCs w:val="20"/>
              </w:rPr>
              <w:t>17,435</w:t>
            </w:r>
          </w:p>
        </w:tc>
        <w:tc>
          <w:tcPr>
            <w:tcW w:w="1440" w:type="dxa"/>
            <w:gridSpan w:val="2"/>
          </w:tcPr>
          <w:p w14:paraId="693906EB" w14:textId="3466B90F" w:rsidR="00860396" w:rsidRPr="00787E7D" w:rsidRDefault="00860396" w:rsidP="00832BC1">
            <w:pPr>
              <w:tabs>
                <w:tab w:val="decimal" w:pos="1145"/>
              </w:tabs>
              <w:spacing w:line="340" w:lineRule="exact"/>
              <w:ind w:right="-18"/>
              <w:rPr>
                <w:rFonts w:ascii="Arial" w:hAnsi="Arial" w:cs="Arial"/>
                <w:sz w:val="20"/>
                <w:szCs w:val="20"/>
              </w:rPr>
            </w:pPr>
            <w:r w:rsidRPr="00860396">
              <w:rPr>
                <w:rFonts w:ascii="Arial" w:hAnsi="Arial" w:cs="Arial" w:hint="cs"/>
                <w:sz w:val="20"/>
                <w:szCs w:val="20"/>
              </w:rPr>
              <w:t>15,890</w:t>
            </w:r>
          </w:p>
        </w:tc>
        <w:tc>
          <w:tcPr>
            <w:tcW w:w="1170" w:type="dxa"/>
            <w:gridSpan w:val="2"/>
          </w:tcPr>
          <w:p w14:paraId="4BCB54F0" w14:textId="201EA604" w:rsidR="00860396" w:rsidRPr="00787E7D" w:rsidRDefault="00E4245A" w:rsidP="00832BC1">
            <w:pPr>
              <w:tabs>
                <w:tab w:val="decimal" w:pos="887"/>
              </w:tabs>
              <w:spacing w:line="340" w:lineRule="exact"/>
              <w:ind w:right="-18"/>
              <w:rPr>
                <w:rFonts w:ascii="Arial" w:hAnsi="Arial" w:cs="Arial"/>
                <w:sz w:val="20"/>
                <w:szCs w:val="20"/>
              </w:rPr>
            </w:pPr>
            <w:r>
              <w:rPr>
                <w:rFonts w:ascii="Arial" w:hAnsi="Arial" w:cs="Arial"/>
                <w:sz w:val="20"/>
                <w:szCs w:val="20"/>
              </w:rPr>
              <w:t>21,67</w:t>
            </w:r>
            <w:r w:rsidR="00B50A2A">
              <w:rPr>
                <w:rFonts w:ascii="Arial" w:hAnsi="Arial" w:cs="Arial"/>
                <w:sz w:val="20"/>
                <w:szCs w:val="20"/>
              </w:rPr>
              <w:t>5</w:t>
            </w:r>
          </w:p>
        </w:tc>
        <w:tc>
          <w:tcPr>
            <w:tcW w:w="1440" w:type="dxa"/>
            <w:gridSpan w:val="2"/>
            <w:vAlign w:val="bottom"/>
          </w:tcPr>
          <w:p w14:paraId="528666C9" w14:textId="0CD9AB55" w:rsidR="00860396" w:rsidRPr="00C92D29" w:rsidRDefault="00860396" w:rsidP="00832BC1">
            <w:pPr>
              <w:tabs>
                <w:tab w:val="decimal" w:pos="1155"/>
              </w:tabs>
              <w:spacing w:line="340" w:lineRule="exact"/>
              <w:ind w:right="-18"/>
              <w:rPr>
                <w:rFonts w:ascii="Arial" w:hAnsi="Arial" w:cs="Arial"/>
                <w:sz w:val="20"/>
                <w:szCs w:val="20"/>
              </w:rPr>
            </w:pPr>
            <w:r w:rsidRPr="00600947">
              <w:rPr>
                <w:rFonts w:ascii="Arial" w:hAnsi="Arial" w:cs="Arial"/>
                <w:sz w:val="20"/>
                <w:szCs w:val="20"/>
              </w:rPr>
              <w:t>15,643</w:t>
            </w:r>
          </w:p>
        </w:tc>
      </w:tr>
      <w:tr w:rsidR="00860396" w:rsidRPr="00500B96" w14:paraId="3681B6F6" w14:textId="77777777" w:rsidTr="00B97EC2">
        <w:tc>
          <w:tcPr>
            <w:tcW w:w="4320" w:type="dxa"/>
          </w:tcPr>
          <w:p w14:paraId="787C8274" w14:textId="77777777" w:rsidR="00860396" w:rsidRPr="00500B96" w:rsidRDefault="00860396" w:rsidP="00832BC1">
            <w:pPr>
              <w:tabs>
                <w:tab w:val="left" w:pos="162"/>
              </w:tabs>
              <w:spacing w:line="340" w:lineRule="exact"/>
              <w:ind w:left="744" w:right="-17" w:hanging="744"/>
              <w:rPr>
                <w:rFonts w:ascii="Arial" w:hAnsi="Arial" w:cs="Arial"/>
                <w:sz w:val="20"/>
                <w:szCs w:val="20"/>
              </w:rPr>
            </w:pPr>
            <w:r w:rsidRPr="00500B96">
              <w:rPr>
                <w:rFonts w:ascii="Arial" w:hAnsi="Arial" w:cs="Arial"/>
                <w:sz w:val="20"/>
                <w:szCs w:val="20"/>
              </w:rPr>
              <w:t xml:space="preserve">Less: Allowance for </w:t>
            </w:r>
            <w:r>
              <w:rPr>
                <w:rFonts w:ascii="Arial" w:hAnsi="Arial" w:cs="Arial"/>
                <w:sz w:val="20"/>
                <w:szCs w:val="20"/>
              </w:rPr>
              <w:t xml:space="preserve">expected credit losses  </w:t>
            </w:r>
          </w:p>
        </w:tc>
        <w:tc>
          <w:tcPr>
            <w:tcW w:w="1170" w:type="dxa"/>
          </w:tcPr>
          <w:p w14:paraId="5BA59CCB" w14:textId="3F9212DF" w:rsidR="00860396" w:rsidRPr="00787E7D" w:rsidRDefault="00E4245A" w:rsidP="00832BC1">
            <w:pPr>
              <w:pBdr>
                <w:bottom w:val="single" w:sz="4" w:space="1" w:color="auto"/>
              </w:pBdr>
              <w:tabs>
                <w:tab w:val="decimal" w:pos="887"/>
              </w:tabs>
              <w:spacing w:line="340" w:lineRule="exact"/>
              <w:ind w:right="-18"/>
              <w:rPr>
                <w:rFonts w:ascii="Arial" w:hAnsi="Arial" w:cs="Arial"/>
                <w:sz w:val="20"/>
                <w:szCs w:val="20"/>
              </w:rPr>
            </w:pPr>
            <w:r>
              <w:rPr>
                <w:rFonts w:ascii="Arial" w:hAnsi="Arial" w:cs="Arial"/>
                <w:sz w:val="20"/>
                <w:szCs w:val="20"/>
              </w:rPr>
              <w:t>-</w:t>
            </w:r>
          </w:p>
        </w:tc>
        <w:tc>
          <w:tcPr>
            <w:tcW w:w="1440" w:type="dxa"/>
            <w:gridSpan w:val="2"/>
          </w:tcPr>
          <w:p w14:paraId="7B7CECF0" w14:textId="4B141494" w:rsidR="00860396" w:rsidRPr="00787E7D" w:rsidRDefault="00860396" w:rsidP="00832BC1">
            <w:pPr>
              <w:pBdr>
                <w:bottom w:val="single" w:sz="4" w:space="1" w:color="auto"/>
              </w:pBdr>
              <w:tabs>
                <w:tab w:val="decimal" w:pos="1145"/>
              </w:tabs>
              <w:spacing w:line="340" w:lineRule="exact"/>
              <w:ind w:right="-18"/>
              <w:rPr>
                <w:rFonts w:ascii="Arial" w:hAnsi="Arial" w:cs="Arial"/>
                <w:sz w:val="20"/>
                <w:szCs w:val="20"/>
              </w:rPr>
            </w:pPr>
            <w:r w:rsidRPr="00860396">
              <w:rPr>
                <w:rFonts w:ascii="Arial" w:hAnsi="Arial" w:cs="Arial" w:hint="cs"/>
                <w:sz w:val="20"/>
                <w:szCs w:val="20"/>
              </w:rPr>
              <w:t>(184)</w:t>
            </w:r>
          </w:p>
        </w:tc>
        <w:tc>
          <w:tcPr>
            <w:tcW w:w="1170" w:type="dxa"/>
            <w:gridSpan w:val="2"/>
          </w:tcPr>
          <w:p w14:paraId="029AA130" w14:textId="05161051" w:rsidR="00860396" w:rsidRPr="00787E7D" w:rsidRDefault="00E4245A" w:rsidP="00832BC1">
            <w:pPr>
              <w:pBdr>
                <w:bottom w:val="single" w:sz="4" w:space="1" w:color="auto"/>
              </w:pBdr>
              <w:tabs>
                <w:tab w:val="decimal" w:pos="887"/>
              </w:tabs>
              <w:spacing w:line="340" w:lineRule="exact"/>
              <w:ind w:right="-18"/>
              <w:rPr>
                <w:rFonts w:ascii="Arial" w:hAnsi="Arial" w:cs="Arial"/>
                <w:sz w:val="20"/>
                <w:szCs w:val="20"/>
              </w:rPr>
            </w:pPr>
            <w:r>
              <w:rPr>
                <w:rFonts w:ascii="Arial" w:hAnsi="Arial" w:cs="Arial"/>
                <w:sz w:val="20"/>
                <w:szCs w:val="20"/>
              </w:rPr>
              <w:t>(6,35</w:t>
            </w:r>
            <w:r w:rsidR="00B64DAA">
              <w:rPr>
                <w:rFonts w:ascii="Arial" w:hAnsi="Arial" w:cs="Arial"/>
                <w:sz w:val="20"/>
                <w:szCs w:val="20"/>
              </w:rPr>
              <w:t>8</w:t>
            </w:r>
            <w:r>
              <w:rPr>
                <w:rFonts w:ascii="Arial" w:hAnsi="Arial" w:cs="Arial"/>
                <w:sz w:val="20"/>
                <w:szCs w:val="20"/>
              </w:rPr>
              <w:t>)</w:t>
            </w:r>
          </w:p>
        </w:tc>
        <w:tc>
          <w:tcPr>
            <w:tcW w:w="1440" w:type="dxa"/>
            <w:gridSpan w:val="2"/>
            <w:vAlign w:val="bottom"/>
          </w:tcPr>
          <w:p w14:paraId="0126546E" w14:textId="198BA2D2" w:rsidR="00860396" w:rsidRPr="00C92D29" w:rsidRDefault="00860396" w:rsidP="00832BC1">
            <w:pPr>
              <w:pBdr>
                <w:bottom w:val="single" w:sz="4" w:space="1" w:color="auto"/>
              </w:pBdr>
              <w:tabs>
                <w:tab w:val="decimal" w:pos="1155"/>
              </w:tabs>
              <w:spacing w:line="340" w:lineRule="exact"/>
              <w:ind w:right="-18"/>
              <w:rPr>
                <w:rFonts w:ascii="Arial" w:hAnsi="Arial" w:cs="Arial"/>
                <w:sz w:val="20"/>
                <w:szCs w:val="20"/>
              </w:rPr>
            </w:pPr>
            <w:r w:rsidRPr="00600947">
              <w:rPr>
                <w:rFonts w:ascii="Arial" w:hAnsi="Arial" w:cs="Arial"/>
                <w:sz w:val="20"/>
                <w:szCs w:val="20"/>
              </w:rPr>
              <w:t>(4,562)</w:t>
            </w:r>
          </w:p>
        </w:tc>
      </w:tr>
      <w:tr w:rsidR="00860396" w:rsidRPr="00500B96" w14:paraId="6904CDB3" w14:textId="77777777" w:rsidTr="00B97EC2">
        <w:tc>
          <w:tcPr>
            <w:tcW w:w="4320" w:type="dxa"/>
          </w:tcPr>
          <w:p w14:paraId="2954D248" w14:textId="129360A3" w:rsidR="00860396" w:rsidRPr="00500B96" w:rsidRDefault="00860396" w:rsidP="00832BC1">
            <w:pPr>
              <w:tabs>
                <w:tab w:val="left" w:pos="162"/>
              </w:tabs>
              <w:spacing w:line="340" w:lineRule="exact"/>
              <w:ind w:right="-17"/>
              <w:rPr>
                <w:rFonts w:ascii="Arial" w:hAnsi="Arial" w:cs="Arial"/>
                <w:sz w:val="20"/>
                <w:szCs w:val="20"/>
              </w:rPr>
            </w:pPr>
            <w:r w:rsidRPr="00500B96">
              <w:rPr>
                <w:rFonts w:ascii="Arial" w:hAnsi="Arial" w:cs="Arial"/>
                <w:sz w:val="20"/>
                <w:szCs w:val="20"/>
              </w:rPr>
              <w:t>Total trade receivables - related parties,</w:t>
            </w:r>
            <w:r>
              <w:rPr>
                <w:rFonts w:ascii="Arial" w:hAnsi="Arial" w:cs="Arial"/>
                <w:sz w:val="20"/>
                <w:szCs w:val="20"/>
              </w:rPr>
              <w:t xml:space="preserve"> </w:t>
            </w:r>
            <w:r w:rsidRPr="00500B96">
              <w:rPr>
                <w:rFonts w:ascii="Arial" w:hAnsi="Arial" w:cs="Arial"/>
                <w:sz w:val="20"/>
                <w:szCs w:val="20"/>
              </w:rPr>
              <w:t xml:space="preserve">net  </w:t>
            </w:r>
          </w:p>
        </w:tc>
        <w:tc>
          <w:tcPr>
            <w:tcW w:w="1170" w:type="dxa"/>
          </w:tcPr>
          <w:p w14:paraId="3613CF80" w14:textId="7225C991" w:rsidR="00860396" w:rsidRPr="00787E7D" w:rsidRDefault="00E4245A" w:rsidP="00832BC1">
            <w:pPr>
              <w:pBdr>
                <w:bottom w:val="single" w:sz="4" w:space="1" w:color="auto"/>
              </w:pBdr>
              <w:tabs>
                <w:tab w:val="decimal" w:pos="887"/>
              </w:tabs>
              <w:spacing w:line="340" w:lineRule="exact"/>
              <w:ind w:right="-18"/>
              <w:rPr>
                <w:rFonts w:ascii="Arial" w:hAnsi="Arial" w:cs="Arial"/>
                <w:sz w:val="20"/>
                <w:szCs w:val="20"/>
              </w:rPr>
            </w:pPr>
            <w:r>
              <w:rPr>
                <w:rFonts w:ascii="Arial" w:hAnsi="Arial" w:cs="Arial"/>
                <w:sz w:val="20"/>
                <w:szCs w:val="20"/>
              </w:rPr>
              <w:t>17,435</w:t>
            </w:r>
          </w:p>
        </w:tc>
        <w:tc>
          <w:tcPr>
            <w:tcW w:w="1440" w:type="dxa"/>
            <w:gridSpan w:val="2"/>
          </w:tcPr>
          <w:p w14:paraId="310C35F2" w14:textId="0CF9A9B3" w:rsidR="00860396" w:rsidRPr="00787E7D" w:rsidRDefault="00860396" w:rsidP="00832BC1">
            <w:pPr>
              <w:pBdr>
                <w:bottom w:val="single" w:sz="4" w:space="1" w:color="auto"/>
              </w:pBdr>
              <w:tabs>
                <w:tab w:val="decimal" w:pos="1145"/>
              </w:tabs>
              <w:spacing w:line="340" w:lineRule="exact"/>
              <w:ind w:right="-18"/>
              <w:rPr>
                <w:rFonts w:ascii="Arial" w:hAnsi="Arial" w:cs="Arial"/>
                <w:sz w:val="20"/>
                <w:szCs w:val="20"/>
              </w:rPr>
            </w:pPr>
            <w:r w:rsidRPr="00860396">
              <w:rPr>
                <w:rFonts w:ascii="Arial" w:hAnsi="Arial" w:cs="Arial" w:hint="cs"/>
                <w:sz w:val="20"/>
                <w:szCs w:val="20"/>
              </w:rPr>
              <w:t>15,706</w:t>
            </w:r>
          </w:p>
        </w:tc>
        <w:tc>
          <w:tcPr>
            <w:tcW w:w="1170" w:type="dxa"/>
            <w:gridSpan w:val="2"/>
          </w:tcPr>
          <w:p w14:paraId="3C7E5397" w14:textId="1431B772" w:rsidR="00860396" w:rsidRPr="00787E7D" w:rsidRDefault="00E4245A" w:rsidP="00832BC1">
            <w:pPr>
              <w:pBdr>
                <w:bottom w:val="single" w:sz="4" w:space="1" w:color="auto"/>
              </w:pBdr>
              <w:tabs>
                <w:tab w:val="decimal" w:pos="887"/>
              </w:tabs>
              <w:spacing w:line="340" w:lineRule="exact"/>
              <w:ind w:right="-18"/>
              <w:rPr>
                <w:rFonts w:ascii="Arial" w:hAnsi="Arial" w:cs="Arial"/>
                <w:sz w:val="20"/>
                <w:szCs w:val="20"/>
              </w:rPr>
            </w:pPr>
            <w:r>
              <w:rPr>
                <w:rFonts w:ascii="Arial" w:hAnsi="Arial" w:cs="Arial"/>
                <w:sz w:val="20"/>
                <w:szCs w:val="20"/>
              </w:rPr>
              <w:t>15,317</w:t>
            </w:r>
          </w:p>
        </w:tc>
        <w:tc>
          <w:tcPr>
            <w:tcW w:w="1440" w:type="dxa"/>
            <w:gridSpan w:val="2"/>
            <w:vAlign w:val="bottom"/>
          </w:tcPr>
          <w:p w14:paraId="5559970E" w14:textId="0B4A0816" w:rsidR="00860396" w:rsidRPr="00C92D29" w:rsidRDefault="00860396" w:rsidP="00832BC1">
            <w:pPr>
              <w:pBdr>
                <w:bottom w:val="single" w:sz="4" w:space="1" w:color="auto"/>
              </w:pBdr>
              <w:tabs>
                <w:tab w:val="decimal" w:pos="1155"/>
              </w:tabs>
              <w:spacing w:line="340" w:lineRule="exact"/>
              <w:ind w:right="-18"/>
              <w:rPr>
                <w:rFonts w:ascii="Arial" w:hAnsi="Arial" w:cs="Arial"/>
                <w:sz w:val="20"/>
                <w:szCs w:val="20"/>
              </w:rPr>
            </w:pPr>
            <w:r w:rsidRPr="00600947">
              <w:rPr>
                <w:rFonts w:ascii="Arial" w:hAnsi="Arial" w:cs="Arial"/>
                <w:sz w:val="20"/>
                <w:szCs w:val="20"/>
              </w:rPr>
              <w:t>11,081</w:t>
            </w:r>
          </w:p>
        </w:tc>
      </w:tr>
      <w:tr w:rsidR="00534332" w:rsidRPr="00500B96" w14:paraId="421CD413" w14:textId="77777777" w:rsidTr="00B97EC2">
        <w:trPr>
          <w:gridAfter w:val="1"/>
          <w:wAfter w:w="18" w:type="dxa"/>
        </w:trPr>
        <w:tc>
          <w:tcPr>
            <w:tcW w:w="4320" w:type="dxa"/>
          </w:tcPr>
          <w:p w14:paraId="78542F28" w14:textId="21FA1F2E" w:rsidR="00534332" w:rsidRPr="00500B96" w:rsidRDefault="00534332" w:rsidP="00832BC1">
            <w:pPr>
              <w:tabs>
                <w:tab w:val="decimal" w:pos="822"/>
              </w:tabs>
              <w:spacing w:line="340" w:lineRule="exact"/>
              <w:ind w:right="-18"/>
              <w:rPr>
                <w:rFonts w:ascii="Arial" w:hAnsi="Arial" w:cs="Arial"/>
                <w:sz w:val="20"/>
                <w:szCs w:val="20"/>
                <w:cs/>
              </w:rPr>
            </w:pPr>
            <w:r w:rsidRPr="00500B96">
              <w:rPr>
                <w:rFonts w:ascii="Arial" w:hAnsi="Arial" w:cs="Arial"/>
                <w:sz w:val="20"/>
                <w:szCs w:val="20"/>
                <w:u w:val="single"/>
              </w:rPr>
              <w:t>Trade receivables - unrelated parties</w:t>
            </w:r>
          </w:p>
        </w:tc>
        <w:tc>
          <w:tcPr>
            <w:tcW w:w="1170" w:type="dxa"/>
            <w:vAlign w:val="bottom"/>
          </w:tcPr>
          <w:p w14:paraId="50A1F748" w14:textId="77777777" w:rsidR="00534332" w:rsidRPr="00787E7D" w:rsidRDefault="00534332" w:rsidP="00832BC1">
            <w:pPr>
              <w:tabs>
                <w:tab w:val="decimal" w:pos="882"/>
              </w:tabs>
              <w:spacing w:line="340" w:lineRule="exact"/>
              <w:ind w:right="-18"/>
              <w:rPr>
                <w:rFonts w:ascii="Arial" w:hAnsi="Arial" w:cs="Arial"/>
                <w:sz w:val="20"/>
                <w:szCs w:val="20"/>
                <w:cs/>
              </w:rPr>
            </w:pPr>
          </w:p>
        </w:tc>
        <w:tc>
          <w:tcPr>
            <w:tcW w:w="1422" w:type="dxa"/>
            <w:vAlign w:val="bottom"/>
          </w:tcPr>
          <w:p w14:paraId="709878C5" w14:textId="77777777" w:rsidR="00534332" w:rsidRPr="00787E7D" w:rsidRDefault="00534332" w:rsidP="00832BC1">
            <w:pPr>
              <w:tabs>
                <w:tab w:val="decimal" w:pos="882"/>
              </w:tabs>
              <w:spacing w:line="340" w:lineRule="exact"/>
              <w:ind w:right="-18"/>
              <w:rPr>
                <w:rFonts w:ascii="Arial" w:hAnsi="Arial" w:cs="Arial"/>
                <w:sz w:val="20"/>
                <w:szCs w:val="20"/>
                <w:cs/>
              </w:rPr>
            </w:pPr>
          </w:p>
        </w:tc>
        <w:tc>
          <w:tcPr>
            <w:tcW w:w="1170" w:type="dxa"/>
            <w:gridSpan w:val="2"/>
            <w:vAlign w:val="bottom"/>
          </w:tcPr>
          <w:p w14:paraId="245E01D3" w14:textId="77777777" w:rsidR="00534332" w:rsidRPr="00787E7D" w:rsidRDefault="00534332" w:rsidP="00832BC1">
            <w:pPr>
              <w:tabs>
                <w:tab w:val="decimal" w:pos="882"/>
              </w:tabs>
              <w:spacing w:line="340" w:lineRule="exact"/>
              <w:ind w:right="-18"/>
              <w:rPr>
                <w:rFonts w:ascii="Arial" w:hAnsi="Arial" w:cs="Arial"/>
                <w:sz w:val="20"/>
                <w:szCs w:val="20"/>
                <w:cs/>
              </w:rPr>
            </w:pPr>
          </w:p>
        </w:tc>
        <w:tc>
          <w:tcPr>
            <w:tcW w:w="1440" w:type="dxa"/>
            <w:gridSpan w:val="2"/>
          </w:tcPr>
          <w:p w14:paraId="4578B0A0" w14:textId="77777777" w:rsidR="00534332" w:rsidRPr="00500B96" w:rsidRDefault="00534332" w:rsidP="00832BC1">
            <w:pPr>
              <w:tabs>
                <w:tab w:val="decimal" w:pos="882"/>
              </w:tabs>
              <w:spacing w:line="340" w:lineRule="exact"/>
              <w:ind w:right="-18"/>
              <w:rPr>
                <w:rFonts w:ascii="Arial" w:hAnsi="Arial" w:cs="Arial"/>
                <w:sz w:val="20"/>
                <w:szCs w:val="20"/>
              </w:rPr>
            </w:pPr>
          </w:p>
        </w:tc>
      </w:tr>
      <w:tr w:rsidR="00534332" w:rsidRPr="00500B96" w14:paraId="01A0FC52" w14:textId="77777777" w:rsidTr="00B97EC2">
        <w:trPr>
          <w:gridAfter w:val="1"/>
          <w:wAfter w:w="18" w:type="dxa"/>
        </w:trPr>
        <w:tc>
          <w:tcPr>
            <w:tcW w:w="4320" w:type="dxa"/>
          </w:tcPr>
          <w:p w14:paraId="6700B098" w14:textId="77777777" w:rsidR="00534332" w:rsidRPr="00500B96" w:rsidRDefault="00534332" w:rsidP="00832BC1">
            <w:pPr>
              <w:spacing w:line="340" w:lineRule="exact"/>
              <w:ind w:right="-17"/>
              <w:jc w:val="thaiDistribute"/>
              <w:rPr>
                <w:rFonts w:ascii="Arial" w:hAnsi="Arial" w:cs="Arial"/>
                <w:sz w:val="20"/>
                <w:szCs w:val="20"/>
                <w:cs/>
              </w:rPr>
            </w:pPr>
            <w:r w:rsidRPr="00500B96">
              <w:rPr>
                <w:rFonts w:ascii="Arial" w:hAnsi="Arial" w:cs="Arial"/>
                <w:sz w:val="20"/>
                <w:szCs w:val="20"/>
              </w:rPr>
              <w:t>Aged on the basis of due dates</w:t>
            </w:r>
          </w:p>
        </w:tc>
        <w:tc>
          <w:tcPr>
            <w:tcW w:w="1170" w:type="dxa"/>
            <w:vAlign w:val="bottom"/>
          </w:tcPr>
          <w:p w14:paraId="2083B34D" w14:textId="77777777" w:rsidR="00534332" w:rsidRPr="00787E7D" w:rsidRDefault="00534332" w:rsidP="00832BC1">
            <w:pPr>
              <w:tabs>
                <w:tab w:val="decimal" w:pos="882"/>
              </w:tabs>
              <w:spacing w:line="340" w:lineRule="exact"/>
              <w:ind w:right="-18"/>
              <w:rPr>
                <w:rFonts w:ascii="Arial" w:hAnsi="Arial" w:cs="Arial"/>
                <w:sz w:val="20"/>
                <w:szCs w:val="20"/>
              </w:rPr>
            </w:pPr>
          </w:p>
        </w:tc>
        <w:tc>
          <w:tcPr>
            <w:tcW w:w="1422" w:type="dxa"/>
            <w:vAlign w:val="bottom"/>
          </w:tcPr>
          <w:p w14:paraId="77826304" w14:textId="77777777" w:rsidR="00534332" w:rsidRPr="00787E7D" w:rsidRDefault="00534332" w:rsidP="00832BC1">
            <w:pPr>
              <w:tabs>
                <w:tab w:val="decimal" w:pos="882"/>
              </w:tabs>
              <w:spacing w:line="340" w:lineRule="exact"/>
              <w:ind w:right="-18"/>
              <w:rPr>
                <w:rFonts w:ascii="Arial" w:hAnsi="Arial" w:cs="Arial"/>
                <w:sz w:val="20"/>
                <w:szCs w:val="20"/>
              </w:rPr>
            </w:pPr>
          </w:p>
        </w:tc>
        <w:tc>
          <w:tcPr>
            <w:tcW w:w="1170" w:type="dxa"/>
            <w:gridSpan w:val="2"/>
            <w:vAlign w:val="bottom"/>
          </w:tcPr>
          <w:p w14:paraId="601D8CAF" w14:textId="77777777" w:rsidR="00534332" w:rsidRPr="00787E7D" w:rsidRDefault="00534332" w:rsidP="00832BC1">
            <w:pPr>
              <w:tabs>
                <w:tab w:val="decimal" w:pos="882"/>
              </w:tabs>
              <w:spacing w:line="340" w:lineRule="exact"/>
              <w:ind w:right="-18"/>
              <w:rPr>
                <w:rFonts w:ascii="Arial" w:hAnsi="Arial" w:cs="Arial"/>
                <w:sz w:val="20"/>
                <w:szCs w:val="20"/>
              </w:rPr>
            </w:pPr>
          </w:p>
        </w:tc>
        <w:tc>
          <w:tcPr>
            <w:tcW w:w="1440" w:type="dxa"/>
            <w:gridSpan w:val="2"/>
          </w:tcPr>
          <w:p w14:paraId="68AAF5B4" w14:textId="77777777" w:rsidR="00534332" w:rsidRPr="00500B96" w:rsidRDefault="00534332" w:rsidP="00832BC1">
            <w:pPr>
              <w:tabs>
                <w:tab w:val="decimal" w:pos="882"/>
              </w:tabs>
              <w:spacing w:line="340" w:lineRule="exact"/>
              <w:ind w:right="-18"/>
              <w:rPr>
                <w:rFonts w:ascii="Arial" w:hAnsi="Arial" w:cs="Arial"/>
                <w:sz w:val="20"/>
                <w:szCs w:val="20"/>
              </w:rPr>
            </w:pPr>
          </w:p>
        </w:tc>
      </w:tr>
      <w:tr w:rsidR="00832BC1" w:rsidRPr="00500B96" w14:paraId="716190B6" w14:textId="77777777" w:rsidTr="00B97EC2">
        <w:trPr>
          <w:gridAfter w:val="1"/>
          <w:wAfter w:w="18" w:type="dxa"/>
        </w:trPr>
        <w:tc>
          <w:tcPr>
            <w:tcW w:w="4320" w:type="dxa"/>
          </w:tcPr>
          <w:p w14:paraId="17FC87EB" w14:textId="685001A7" w:rsidR="00832BC1" w:rsidRPr="00500B96" w:rsidRDefault="00832BC1" w:rsidP="00832BC1">
            <w:pPr>
              <w:tabs>
                <w:tab w:val="left" w:pos="162"/>
              </w:tabs>
              <w:spacing w:line="340" w:lineRule="exact"/>
              <w:ind w:right="-45"/>
              <w:jc w:val="thaiDistribute"/>
              <w:rPr>
                <w:rFonts w:ascii="Arial" w:hAnsi="Arial" w:cs="Arial"/>
                <w:sz w:val="20"/>
                <w:szCs w:val="20"/>
              </w:rPr>
            </w:pPr>
            <w:r>
              <w:rPr>
                <w:rFonts w:ascii="Arial" w:hAnsi="Arial" w:cs="Arial"/>
                <w:sz w:val="20"/>
                <w:szCs w:val="20"/>
              </w:rPr>
              <w:t xml:space="preserve">   </w:t>
            </w:r>
            <w:r w:rsidRPr="00500B96">
              <w:rPr>
                <w:rFonts w:ascii="Arial" w:hAnsi="Arial" w:cs="Arial"/>
                <w:sz w:val="20"/>
                <w:szCs w:val="20"/>
              </w:rPr>
              <w:t>Not yet due</w:t>
            </w:r>
          </w:p>
        </w:tc>
        <w:tc>
          <w:tcPr>
            <w:tcW w:w="1170" w:type="dxa"/>
          </w:tcPr>
          <w:p w14:paraId="4DF709B4" w14:textId="14A63403" w:rsidR="00832BC1" w:rsidRPr="00787E7D" w:rsidRDefault="00E4245A" w:rsidP="00832BC1">
            <w:pPr>
              <w:tabs>
                <w:tab w:val="decimal" w:pos="887"/>
              </w:tabs>
              <w:spacing w:line="340" w:lineRule="exact"/>
              <w:ind w:right="-18"/>
              <w:rPr>
                <w:rFonts w:ascii="Arial" w:hAnsi="Arial" w:cs="Arial"/>
                <w:sz w:val="20"/>
                <w:szCs w:val="20"/>
              </w:rPr>
            </w:pPr>
            <w:r>
              <w:rPr>
                <w:rFonts w:ascii="Arial" w:hAnsi="Arial" w:cs="Arial"/>
                <w:sz w:val="20"/>
                <w:szCs w:val="20"/>
              </w:rPr>
              <w:t>537,239</w:t>
            </w:r>
          </w:p>
        </w:tc>
        <w:tc>
          <w:tcPr>
            <w:tcW w:w="1422" w:type="dxa"/>
          </w:tcPr>
          <w:p w14:paraId="193C20BD" w14:textId="6CDA1003" w:rsidR="00832BC1" w:rsidRPr="00787E7D" w:rsidRDefault="00832BC1" w:rsidP="00832BC1">
            <w:pPr>
              <w:tabs>
                <w:tab w:val="decimal" w:pos="1145"/>
              </w:tabs>
              <w:spacing w:line="340" w:lineRule="exact"/>
              <w:ind w:right="-18"/>
              <w:rPr>
                <w:rFonts w:ascii="Arial" w:hAnsi="Arial" w:cs="Arial"/>
                <w:sz w:val="20"/>
                <w:szCs w:val="20"/>
              </w:rPr>
            </w:pPr>
            <w:r w:rsidRPr="00860396">
              <w:rPr>
                <w:rFonts w:ascii="Arial" w:hAnsi="Arial" w:cs="Arial" w:hint="cs"/>
                <w:sz w:val="20"/>
                <w:szCs w:val="20"/>
              </w:rPr>
              <w:t>260,652</w:t>
            </w:r>
          </w:p>
        </w:tc>
        <w:tc>
          <w:tcPr>
            <w:tcW w:w="1170" w:type="dxa"/>
            <w:gridSpan w:val="2"/>
          </w:tcPr>
          <w:p w14:paraId="32C0A277" w14:textId="38FD8B58" w:rsidR="00832BC1" w:rsidRPr="00787E7D" w:rsidRDefault="00E4245A" w:rsidP="00832BC1">
            <w:pPr>
              <w:tabs>
                <w:tab w:val="decimal" w:pos="887"/>
              </w:tabs>
              <w:spacing w:line="340" w:lineRule="exact"/>
              <w:ind w:right="-18"/>
              <w:rPr>
                <w:rFonts w:ascii="Arial" w:hAnsi="Arial" w:cs="Arial"/>
                <w:sz w:val="20"/>
                <w:szCs w:val="20"/>
              </w:rPr>
            </w:pPr>
            <w:r>
              <w:rPr>
                <w:rFonts w:ascii="Arial" w:hAnsi="Arial" w:cs="Arial"/>
                <w:sz w:val="20"/>
                <w:szCs w:val="20"/>
              </w:rPr>
              <w:t>296,769</w:t>
            </w:r>
          </w:p>
        </w:tc>
        <w:tc>
          <w:tcPr>
            <w:tcW w:w="1440" w:type="dxa"/>
            <w:gridSpan w:val="2"/>
            <w:vAlign w:val="bottom"/>
          </w:tcPr>
          <w:p w14:paraId="232584BA" w14:textId="07827289" w:rsidR="00832BC1" w:rsidRPr="00C92D29" w:rsidRDefault="00832BC1" w:rsidP="00832BC1">
            <w:pPr>
              <w:tabs>
                <w:tab w:val="decimal" w:pos="1155"/>
              </w:tabs>
              <w:spacing w:line="340" w:lineRule="exact"/>
              <w:ind w:right="-18"/>
              <w:rPr>
                <w:rFonts w:ascii="Arial" w:hAnsi="Arial" w:cs="Arial"/>
                <w:sz w:val="20"/>
                <w:szCs w:val="20"/>
              </w:rPr>
            </w:pPr>
            <w:r w:rsidRPr="00600947">
              <w:rPr>
                <w:rFonts w:ascii="Arial" w:hAnsi="Arial" w:cs="Arial"/>
                <w:sz w:val="20"/>
                <w:szCs w:val="20"/>
              </w:rPr>
              <w:t>101,340</w:t>
            </w:r>
          </w:p>
        </w:tc>
      </w:tr>
      <w:tr w:rsidR="00832BC1" w:rsidRPr="00500B96" w14:paraId="1DF1777F" w14:textId="77777777" w:rsidTr="00B97EC2">
        <w:trPr>
          <w:gridAfter w:val="1"/>
          <w:wAfter w:w="18" w:type="dxa"/>
        </w:trPr>
        <w:tc>
          <w:tcPr>
            <w:tcW w:w="4320" w:type="dxa"/>
          </w:tcPr>
          <w:p w14:paraId="46F97859" w14:textId="51DDC5CA" w:rsidR="00832BC1" w:rsidRPr="00500B96" w:rsidRDefault="00832BC1" w:rsidP="00832BC1">
            <w:pPr>
              <w:tabs>
                <w:tab w:val="left" w:pos="162"/>
              </w:tabs>
              <w:spacing w:line="340" w:lineRule="exact"/>
              <w:ind w:right="-45"/>
              <w:jc w:val="thaiDistribute"/>
              <w:rPr>
                <w:rFonts w:ascii="Arial" w:hAnsi="Arial" w:cs="Arial"/>
                <w:sz w:val="20"/>
                <w:szCs w:val="20"/>
              </w:rPr>
            </w:pPr>
            <w:r>
              <w:rPr>
                <w:rFonts w:ascii="Arial" w:hAnsi="Arial" w:cs="Arial"/>
                <w:sz w:val="20"/>
                <w:szCs w:val="20"/>
              </w:rPr>
              <w:t xml:space="preserve">   </w:t>
            </w:r>
            <w:r w:rsidRPr="00500B96">
              <w:rPr>
                <w:rFonts w:ascii="Arial" w:hAnsi="Arial" w:cs="Arial"/>
                <w:sz w:val="20"/>
                <w:szCs w:val="20"/>
              </w:rPr>
              <w:t>Past due</w:t>
            </w:r>
          </w:p>
        </w:tc>
        <w:tc>
          <w:tcPr>
            <w:tcW w:w="1170" w:type="dxa"/>
          </w:tcPr>
          <w:p w14:paraId="6B8ACD44" w14:textId="77777777" w:rsidR="00832BC1" w:rsidRPr="00787E7D" w:rsidRDefault="00832BC1" w:rsidP="00832BC1">
            <w:pPr>
              <w:tabs>
                <w:tab w:val="decimal" w:pos="887"/>
              </w:tabs>
              <w:spacing w:line="340" w:lineRule="exact"/>
              <w:ind w:right="-18"/>
              <w:rPr>
                <w:rFonts w:ascii="Arial" w:hAnsi="Arial" w:cs="Arial"/>
                <w:sz w:val="20"/>
                <w:szCs w:val="20"/>
              </w:rPr>
            </w:pPr>
          </w:p>
        </w:tc>
        <w:tc>
          <w:tcPr>
            <w:tcW w:w="1422" w:type="dxa"/>
          </w:tcPr>
          <w:p w14:paraId="46F188DD" w14:textId="77777777" w:rsidR="00832BC1" w:rsidRPr="00787E7D" w:rsidRDefault="00832BC1" w:rsidP="00832BC1">
            <w:pPr>
              <w:tabs>
                <w:tab w:val="decimal" w:pos="1145"/>
              </w:tabs>
              <w:spacing w:line="340" w:lineRule="exact"/>
              <w:ind w:right="-18"/>
              <w:rPr>
                <w:rFonts w:ascii="Arial" w:hAnsi="Arial" w:cs="Arial"/>
                <w:sz w:val="20"/>
                <w:szCs w:val="20"/>
              </w:rPr>
            </w:pPr>
          </w:p>
        </w:tc>
        <w:tc>
          <w:tcPr>
            <w:tcW w:w="1170" w:type="dxa"/>
            <w:gridSpan w:val="2"/>
          </w:tcPr>
          <w:p w14:paraId="3B1C5423" w14:textId="77777777" w:rsidR="00832BC1" w:rsidRPr="00787E7D" w:rsidRDefault="00832BC1" w:rsidP="00832BC1">
            <w:pPr>
              <w:tabs>
                <w:tab w:val="decimal" w:pos="887"/>
              </w:tabs>
              <w:spacing w:line="340" w:lineRule="exact"/>
              <w:ind w:right="-18"/>
              <w:rPr>
                <w:rFonts w:ascii="Arial" w:hAnsi="Arial" w:cs="Arial"/>
                <w:sz w:val="20"/>
                <w:szCs w:val="20"/>
              </w:rPr>
            </w:pPr>
          </w:p>
        </w:tc>
        <w:tc>
          <w:tcPr>
            <w:tcW w:w="1440" w:type="dxa"/>
            <w:gridSpan w:val="2"/>
            <w:vAlign w:val="bottom"/>
          </w:tcPr>
          <w:p w14:paraId="48D491FD" w14:textId="77777777" w:rsidR="00832BC1" w:rsidRPr="00C92D29" w:rsidRDefault="00832BC1" w:rsidP="00832BC1">
            <w:pPr>
              <w:tabs>
                <w:tab w:val="decimal" w:pos="1155"/>
              </w:tabs>
              <w:spacing w:line="340" w:lineRule="exact"/>
              <w:ind w:right="-18"/>
              <w:rPr>
                <w:rFonts w:ascii="Arial" w:hAnsi="Arial" w:cs="Arial"/>
                <w:sz w:val="20"/>
                <w:szCs w:val="20"/>
              </w:rPr>
            </w:pPr>
          </w:p>
        </w:tc>
      </w:tr>
      <w:tr w:rsidR="00832BC1" w:rsidRPr="00500B96" w14:paraId="1D0E98E6" w14:textId="77777777" w:rsidTr="00B97EC2">
        <w:trPr>
          <w:gridAfter w:val="1"/>
          <w:wAfter w:w="18" w:type="dxa"/>
        </w:trPr>
        <w:tc>
          <w:tcPr>
            <w:tcW w:w="4320" w:type="dxa"/>
          </w:tcPr>
          <w:p w14:paraId="5381FBC8" w14:textId="5D128A91" w:rsidR="00832BC1" w:rsidRPr="00500B96" w:rsidRDefault="00832BC1" w:rsidP="00832BC1">
            <w:pPr>
              <w:tabs>
                <w:tab w:val="left" w:pos="225"/>
              </w:tabs>
              <w:spacing w:line="340" w:lineRule="exact"/>
              <w:ind w:right="-45"/>
              <w:jc w:val="thaiDistribute"/>
              <w:rPr>
                <w:rFonts w:ascii="Arial" w:hAnsi="Arial" w:cs="Arial"/>
                <w:sz w:val="20"/>
                <w:szCs w:val="20"/>
                <w:cs/>
              </w:rPr>
            </w:pPr>
            <w:r w:rsidRPr="00500B96">
              <w:rPr>
                <w:rFonts w:ascii="Arial" w:hAnsi="Arial" w:cs="Arial"/>
                <w:sz w:val="20"/>
                <w:szCs w:val="20"/>
              </w:rPr>
              <w:tab/>
            </w:r>
            <w:r>
              <w:rPr>
                <w:rFonts w:ascii="Arial" w:hAnsi="Arial" w:cs="Arial"/>
                <w:sz w:val="20"/>
                <w:szCs w:val="20"/>
              </w:rPr>
              <w:t xml:space="preserve">   </w:t>
            </w:r>
            <w:r w:rsidRPr="00500B96">
              <w:rPr>
                <w:rFonts w:ascii="Arial" w:hAnsi="Arial" w:cs="Arial"/>
                <w:sz w:val="20"/>
                <w:szCs w:val="20"/>
              </w:rPr>
              <w:t>Up to 3 months</w:t>
            </w:r>
          </w:p>
        </w:tc>
        <w:tc>
          <w:tcPr>
            <w:tcW w:w="1170" w:type="dxa"/>
          </w:tcPr>
          <w:p w14:paraId="3CA50DC9" w14:textId="358FA31B" w:rsidR="00832BC1" w:rsidRPr="00787E7D" w:rsidRDefault="00E4245A" w:rsidP="00832BC1">
            <w:pPr>
              <w:tabs>
                <w:tab w:val="decimal" w:pos="887"/>
              </w:tabs>
              <w:spacing w:line="340" w:lineRule="exact"/>
              <w:ind w:right="-18"/>
              <w:rPr>
                <w:rFonts w:ascii="Arial" w:hAnsi="Arial" w:cs="Arial"/>
                <w:sz w:val="20"/>
                <w:szCs w:val="20"/>
              </w:rPr>
            </w:pPr>
            <w:r>
              <w:rPr>
                <w:rFonts w:ascii="Arial" w:hAnsi="Arial" w:cs="Arial"/>
                <w:sz w:val="20"/>
                <w:szCs w:val="20"/>
              </w:rPr>
              <w:t>40,741</w:t>
            </w:r>
          </w:p>
        </w:tc>
        <w:tc>
          <w:tcPr>
            <w:tcW w:w="1422" w:type="dxa"/>
          </w:tcPr>
          <w:p w14:paraId="230EA19A" w14:textId="69C86A88" w:rsidR="00832BC1" w:rsidRPr="00787E7D" w:rsidRDefault="00832BC1" w:rsidP="00832BC1">
            <w:pPr>
              <w:tabs>
                <w:tab w:val="decimal" w:pos="1145"/>
              </w:tabs>
              <w:spacing w:line="340" w:lineRule="exact"/>
              <w:ind w:right="-18"/>
              <w:rPr>
                <w:rFonts w:ascii="Arial" w:hAnsi="Arial" w:cs="Arial"/>
                <w:sz w:val="20"/>
                <w:szCs w:val="20"/>
              </w:rPr>
            </w:pPr>
            <w:r w:rsidRPr="00860396">
              <w:rPr>
                <w:rFonts w:ascii="Arial" w:hAnsi="Arial" w:cs="Arial" w:hint="cs"/>
                <w:sz w:val="20"/>
                <w:szCs w:val="20"/>
              </w:rPr>
              <w:t>32,726</w:t>
            </w:r>
          </w:p>
        </w:tc>
        <w:tc>
          <w:tcPr>
            <w:tcW w:w="1170" w:type="dxa"/>
            <w:gridSpan w:val="2"/>
          </w:tcPr>
          <w:p w14:paraId="035A52A9" w14:textId="493A5A86" w:rsidR="00832BC1" w:rsidRPr="00787E7D" w:rsidRDefault="00E4245A" w:rsidP="00832BC1">
            <w:pPr>
              <w:tabs>
                <w:tab w:val="decimal" w:pos="887"/>
              </w:tabs>
              <w:spacing w:line="340" w:lineRule="exact"/>
              <w:ind w:left="-18" w:right="-18"/>
              <w:rPr>
                <w:rFonts w:ascii="Arial" w:hAnsi="Arial" w:cs="Arial"/>
                <w:sz w:val="20"/>
                <w:szCs w:val="20"/>
              </w:rPr>
            </w:pPr>
            <w:r>
              <w:rPr>
                <w:rFonts w:ascii="Arial" w:hAnsi="Arial" w:cs="Arial"/>
                <w:sz w:val="20"/>
                <w:szCs w:val="20"/>
              </w:rPr>
              <w:t>32,825</w:t>
            </w:r>
          </w:p>
        </w:tc>
        <w:tc>
          <w:tcPr>
            <w:tcW w:w="1440" w:type="dxa"/>
            <w:gridSpan w:val="2"/>
            <w:vAlign w:val="bottom"/>
          </w:tcPr>
          <w:p w14:paraId="3B21DC56" w14:textId="25ED9A28" w:rsidR="00832BC1" w:rsidRPr="00C92D29" w:rsidRDefault="00832BC1" w:rsidP="00832BC1">
            <w:pPr>
              <w:tabs>
                <w:tab w:val="decimal" w:pos="1155"/>
              </w:tabs>
              <w:spacing w:line="340" w:lineRule="exact"/>
              <w:ind w:right="-18"/>
              <w:rPr>
                <w:rFonts w:ascii="Arial" w:hAnsi="Arial" w:cs="Arial"/>
                <w:sz w:val="20"/>
                <w:szCs w:val="20"/>
              </w:rPr>
            </w:pPr>
            <w:r w:rsidRPr="00600947">
              <w:rPr>
                <w:rFonts w:ascii="Arial" w:hAnsi="Arial" w:cs="Arial"/>
                <w:sz w:val="20"/>
                <w:szCs w:val="20"/>
              </w:rPr>
              <w:t>6,203</w:t>
            </w:r>
          </w:p>
        </w:tc>
      </w:tr>
      <w:tr w:rsidR="00832BC1" w:rsidRPr="00500B96" w14:paraId="260C59CE" w14:textId="77777777" w:rsidTr="00B97EC2">
        <w:trPr>
          <w:gridAfter w:val="1"/>
          <w:wAfter w:w="18" w:type="dxa"/>
        </w:trPr>
        <w:tc>
          <w:tcPr>
            <w:tcW w:w="4320" w:type="dxa"/>
          </w:tcPr>
          <w:p w14:paraId="540C783C" w14:textId="54E1978D" w:rsidR="00832BC1" w:rsidRPr="00500B96" w:rsidRDefault="00832BC1" w:rsidP="00832BC1">
            <w:pPr>
              <w:tabs>
                <w:tab w:val="left" w:pos="225"/>
              </w:tabs>
              <w:spacing w:line="340" w:lineRule="exact"/>
              <w:ind w:right="-45"/>
              <w:jc w:val="thaiDistribute"/>
              <w:rPr>
                <w:rFonts w:ascii="Arial" w:hAnsi="Arial" w:cs="Arial"/>
                <w:sz w:val="20"/>
                <w:szCs w:val="20"/>
              </w:rPr>
            </w:pPr>
            <w:r w:rsidRPr="00500B96">
              <w:rPr>
                <w:rFonts w:ascii="Arial" w:hAnsi="Arial" w:cs="Arial"/>
                <w:sz w:val="20"/>
                <w:szCs w:val="20"/>
              </w:rPr>
              <w:t xml:space="preserve"> </w:t>
            </w:r>
            <w:r w:rsidRPr="00500B96">
              <w:rPr>
                <w:rFonts w:ascii="Arial" w:hAnsi="Arial" w:cs="Arial"/>
                <w:sz w:val="20"/>
                <w:szCs w:val="20"/>
              </w:rPr>
              <w:tab/>
            </w:r>
            <w:r>
              <w:rPr>
                <w:rFonts w:ascii="Arial" w:hAnsi="Arial" w:cs="Arial"/>
                <w:sz w:val="20"/>
                <w:szCs w:val="20"/>
              </w:rPr>
              <w:t xml:space="preserve">   </w:t>
            </w:r>
            <w:r w:rsidRPr="00500B96">
              <w:rPr>
                <w:rFonts w:ascii="Arial" w:hAnsi="Arial" w:cs="Arial"/>
                <w:sz w:val="20"/>
                <w:szCs w:val="20"/>
              </w:rPr>
              <w:t>3 - 6 months</w:t>
            </w:r>
          </w:p>
        </w:tc>
        <w:tc>
          <w:tcPr>
            <w:tcW w:w="1170" w:type="dxa"/>
          </w:tcPr>
          <w:p w14:paraId="7D6D76FA" w14:textId="1DAC0731" w:rsidR="00832BC1" w:rsidRPr="00787E7D" w:rsidRDefault="00E4245A" w:rsidP="00832BC1">
            <w:pPr>
              <w:tabs>
                <w:tab w:val="decimal" w:pos="887"/>
              </w:tabs>
              <w:spacing w:line="340" w:lineRule="exact"/>
              <w:ind w:right="-18"/>
              <w:rPr>
                <w:rFonts w:ascii="Arial" w:hAnsi="Arial" w:cs="Arial"/>
                <w:sz w:val="20"/>
                <w:szCs w:val="20"/>
              </w:rPr>
            </w:pPr>
            <w:r>
              <w:rPr>
                <w:rFonts w:ascii="Arial" w:hAnsi="Arial" w:cs="Arial"/>
                <w:sz w:val="20"/>
                <w:szCs w:val="20"/>
              </w:rPr>
              <w:t>6,757</w:t>
            </w:r>
          </w:p>
        </w:tc>
        <w:tc>
          <w:tcPr>
            <w:tcW w:w="1422" w:type="dxa"/>
          </w:tcPr>
          <w:p w14:paraId="6B7A4536" w14:textId="1F2E6861" w:rsidR="00832BC1" w:rsidRPr="00787E7D" w:rsidRDefault="00832BC1" w:rsidP="00832BC1">
            <w:pPr>
              <w:tabs>
                <w:tab w:val="decimal" w:pos="1145"/>
              </w:tabs>
              <w:spacing w:line="340" w:lineRule="exact"/>
              <w:ind w:right="-18"/>
              <w:rPr>
                <w:rFonts w:ascii="Arial" w:hAnsi="Arial" w:cs="Arial"/>
                <w:sz w:val="20"/>
                <w:szCs w:val="20"/>
              </w:rPr>
            </w:pPr>
            <w:r w:rsidRPr="00860396">
              <w:rPr>
                <w:rFonts w:ascii="Arial" w:hAnsi="Arial" w:cs="Arial" w:hint="cs"/>
                <w:sz w:val="20"/>
                <w:szCs w:val="20"/>
              </w:rPr>
              <w:t>995</w:t>
            </w:r>
          </w:p>
        </w:tc>
        <w:tc>
          <w:tcPr>
            <w:tcW w:w="1170" w:type="dxa"/>
            <w:gridSpan w:val="2"/>
          </w:tcPr>
          <w:p w14:paraId="4CBE1424" w14:textId="4E188CD8" w:rsidR="00832BC1" w:rsidRPr="00787E7D" w:rsidRDefault="00E4245A" w:rsidP="00832BC1">
            <w:pPr>
              <w:tabs>
                <w:tab w:val="decimal" w:pos="887"/>
              </w:tabs>
              <w:spacing w:line="340" w:lineRule="exact"/>
              <w:ind w:right="-18"/>
              <w:rPr>
                <w:rFonts w:ascii="Arial" w:hAnsi="Arial" w:cs="Arial"/>
                <w:sz w:val="20"/>
                <w:szCs w:val="20"/>
              </w:rPr>
            </w:pPr>
            <w:r>
              <w:rPr>
                <w:rFonts w:ascii="Arial" w:hAnsi="Arial" w:cs="Arial"/>
                <w:sz w:val="20"/>
                <w:szCs w:val="20"/>
              </w:rPr>
              <w:t>1,992</w:t>
            </w:r>
          </w:p>
        </w:tc>
        <w:tc>
          <w:tcPr>
            <w:tcW w:w="1440" w:type="dxa"/>
            <w:gridSpan w:val="2"/>
            <w:vAlign w:val="bottom"/>
          </w:tcPr>
          <w:p w14:paraId="331775BB" w14:textId="5232B37D" w:rsidR="00832BC1" w:rsidRPr="00C92D29" w:rsidRDefault="00832BC1" w:rsidP="00832BC1">
            <w:pPr>
              <w:tabs>
                <w:tab w:val="decimal" w:pos="1155"/>
              </w:tabs>
              <w:spacing w:line="340" w:lineRule="exact"/>
              <w:ind w:right="-18"/>
              <w:rPr>
                <w:rFonts w:ascii="Arial" w:hAnsi="Arial" w:cs="Arial"/>
                <w:sz w:val="20"/>
                <w:szCs w:val="20"/>
              </w:rPr>
            </w:pPr>
            <w:r w:rsidRPr="00600947">
              <w:rPr>
                <w:rFonts w:ascii="Arial" w:hAnsi="Arial" w:cs="Arial"/>
                <w:sz w:val="20"/>
                <w:szCs w:val="20"/>
              </w:rPr>
              <w:t>344</w:t>
            </w:r>
          </w:p>
        </w:tc>
      </w:tr>
      <w:tr w:rsidR="00832BC1" w:rsidRPr="00500B96" w14:paraId="49FD8D37" w14:textId="77777777" w:rsidTr="00B97EC2">
        <w:trPr>
          <w:gridAfter w:val="1"/>
          <w:wAfter w:w="18" w:type="dxa"/>
        </w:trPr>
        <w:tc>
          <w:tcPr>
            <w:tcW w:w="4320" w:type="dxa"/>
          </w:tcPr>
          <w:p w14:paraId="42DE09A1" w14:textId="5E439E76" w:rsidR="00832BC1" w:rsidRPr="00500B96" w:rsidRDefault="00832BC1" w:rsidP="00832BC1">
            <w:pPr>
              <w:tabs>
                <w:tab w:val="left" w:pos="225"/>
              </w:tabs>
              <w:spacing w:line="340" w:lineRule="exact"/>
              <w:ind w:right="-45"/>
              <w:jc w:val="thaiDistribute"/>
              <w:rPr>
                <w:rFonts w:ascii="Arial" w:hAnsi="Arial" w:cs="Arial"/>
                <w:sz w:val="20"/>
                <w:szCs w:val="20"/>
              </w:rPr>
            </w:pPr>
            <w:r w:rsidRPr="00500B96">
              <w:rPr>
                <w:rFonts w:ascii="Arial" w:hAnsi="Arial" w:cs="Arial"/>
                <w:sz w:val="20"/>
                <w:szCs w:val="20"/>
              </w:rPr>
              <w:tab/>
            </w:r>
            <w:r>
              <w:rPr>
                <w:rFonts w:ascii="Arial" w:hAnsi="Arial" w:cs="Arial"/>
                <w:sz w:val="20"/>
                <w:szCs w:val="20"/>
              </w:rPr>
              <w:t xml:space="preserve">   </w:t>
            </w:r>
            <w:r w:rsidRPr="00500B96">
              <w:rPr>
                <w:rFonts w:ascii="Arial" w:hAnsi="Arial" w:cs="Arial"/>
                <w:sz w:val="20"/>
                <w:szCs w:val="20"/>
              </w:rPr>
              <w:t>6</w:t>
            </w:r>
            <w:r w:rsidRPr="00500B96">
              <w:rPr>
                <w:rFonts w:ascii="Arial" w:hAnsi="Arial" w:cs="Arial"/>
                <w:sz w:val="20"/>
                <w:szCs w:val="20"/>
                <w:cs/>
              </w:rPr>
              <w:t xml:space="preserve"> - </w:t>
            </w:r>
            <w:r w:rsidRPr="00500B96">
              <w:rPr>
                <w:rFonts w:ascii="Arial" w:hAnsi="Arial" w:cs="Arial"/>
                <w:sz w:val="20"/>
                <w:szCs w:val="20"/>
              </w:rPr>
              <w:t>12</w:t>
            </w:r>
            <w:r w:rsidRPr="00500B96">
              <w:rPr>
                <w:rFonts w:ascii="Arial" w:hAnsi="Arial" w:cs="Arial"/>
                <w:sz w:val="20"/>
                <w:szCs w:val="20"/>
                <w:cs/>
              </w:rPr>
              <w:t xml:space="preserve"> </w:t>
            </w:r>
            <w:r w:rsidRPr="00500B96">
              <w:rPr>
                <w:rFonts w:ascii="Arial" w:hAnsi="Arial" w:cs="Arial"/>
                <w:sz w:val="20"/>
                <w:szCs w:val="20"/>
              </w:rPr>
              <w:t>months</w:t>
            </w:r>
          </w:p>
        </w:tc>
        <w:tc>
          <w:tcPr>
            <w:tcW w:w="1170" w:type="dxa"/>
          </w:tcPr>
          <w:p w14:paraId="5B243E80" w14:textId="6249B349" w:rsidR="00832BC1" w:rsidRPr="00787E7D" w:rsidRDefault="00E4245A" w:rsidP="00832BC1">
            <w:pPr>
              <w:tabs>
                <w:tab w:val="decimal" w:pos="887"/>
              </w:tabs>
              <w:spacing w:line="340" w:lineRule="exact"/>
              <w:ind w:right="-18"/>
              <w:rPr>
                <w:rFonts w:ascii="Arial" w:hAnsi="Arial" w:cs="Arial"/>
                <w:sz w:val="20"/>
                <w:szCs w:val="20"/>
              </w:rPr>
            </w:pPr>
            <w:r>
              <w:rPr>
                <w:rFonts w:ascii="Arial" w:hAnsi="Arial" w:cs="Arial"/>
                <w:sz w:val="20"/>
                <w:szCs w:val="20"/>
              </w:rPr>
              <w:t>102</w:t>
            </w:r>
          </w:p>
        </w:tc>
        <w:tc>
          <w:tcPr>
            <w:tcW w:w="1422" w:type="dxa"/>
          </w:tcPr>
          <w:p w14:paraId="187EAC9D" w14:textId="0C480D9C" w:rsidR="00832BC1" w:rsidRPr="00787E7D" w:rsidRDefault="00832BC1" w:rsidP="00832BC1">
            <w:pPr>
              <w:tabs>
                <w:tab w:val="decimal" w:pos="1145"/>
              </w:tabs>
              <w:spacing w:line="340" w:lineRule="exact"/>
              <w:ind w:right="-18"/>
              <w:rPr>
                <w:rFonts w:ascii="Arial" w:hAnsi="Arial" w:cs="Arial"/>
                <w:sz w:val="20"/>
                <w:szCs w:val="20"/>
              </w:rPr>
            </w:pPr>
            <w:r w:rsidRPr="00860396">
              <w:rPr>
                <w:rFonts w:ascii="Arial" w:hAnsi="Arial" w:cs="Arial" w:hint="cs"/>
                <w:sz w:val="20"/>
                <w:szCs w:val="20"/>
              </w:rPr>
              <w:t>2,568</w:t>
            </w:r>
          </w:p>
        </w:tc>
        <w:tc>
          <w:tcPr>
            <w:tcW w:w="1170" w:type="dxa"/>
            <w:gridSpan w:val="2"/>
          </w:tcPr>
          <w:p w14:paraId="4EB0BD07" w14:textId="1EE02AB7" w:rsidR="00832BC1" w:rsidRPr="00787E7D" w:rsidRDefault="00E4245A" w:rsidP="00832BC1">
            <w:pPr>
              <w:tabs>
                <w:tab w:val="decimal" w:pos="887"/>
              </w:tabs>
              <w:spacing w:line="340" w:lineRule="exact"/>
              <w:ind w:right="-18"/>
              <w:rPr>
                <w:rFonts w:ascii="Arial" w:hAnsi="Arial" w:cs="Arial"/>
                <w:sz w:val="20"/>
                <w:szCs w:val="20"/>
              </w:rPr>
            </w:pPr>
            <w:r>
              <w:rPr>
                <w:rFonts w:ascii="Arial" w:hAnsi="Arial" w:cs="Arial"/>
                <w:sz w:val="20"/>
                <w:szCs w:val="20"/>
              </w:rPr>
              <w:t>2</w:t>
            </w:r>
          </w:p>
        </w:tc>
        <w:tc>
          <w:tcPr>
            <w:tcW w:w="1440" w:type="dxa"/>
            <w:gridSpan w:val="2"/>
            <w:vAlign w:val="bottom"/>
          </w:tcPr>
          <w:p w14:paraId="6D50A602" w14:textId="2C71E01A" w:rsidR="00832BC1" w:rsidRPr="00C92D29" w:rsidRDefault="00832BC1" w:rsidP="00832BC1">
            <w:pPr>
              <w:tabs>
                <w:tab w:val="decimal" w:pos="1155"/>
              </w:tabs>
              <w:spacing w:line="340" w:lineRule="exact"/>
              <w:ind w:right="-18"/>
              <w:rPr>
                <w:rFonts w:ascii="Arial" w:hAnsi="Arial" w:cs="Arial"/>
                <w:sz w:val="20"/>
                <w:szCs w:val="20"/>
              </w:rPr>
            </w:pPr>
            <w:r w:rsidRPr="00600947">
              <w:rPr>
                <w:rFonts w:ascii="Arial" w:hAnsi="Arial" w:cs="Arial"/>
                <w:sz w:val="20"/>
                <w:szCs w:val="20"/>
              </w:rPr>
              <w:t>916</w:t>
            </w:r>
          </w:p>
        </w:tc>
      </w:tr>
      <w:tr w:rsidR="00832BC1" w:rsidRPr="00500B96" w14:paraId="1D492D4D" w14:textId="77777777" w:rsidTr="00B97EC2">
        <w:trPr>
          <w:gridAfter w:val="1"/>
          <w:wAfter w:w="18" w:type="dxa"/>
        </w:trPr>
        <w:tc>
          <w:tcPr>
            <w:tcW w:w="4320" w:type="dxa"/>
          </w:tcPr>
          <w:p w14:paraId="1F1F65CD" w14:textId="5328AE01" w:rsidR="00832BC1" w:rsidRPr="00500B96" w:rsidRDefault="00832BC1" w:rsidP="00832BC1">
            <w:pPr>
              <w:tabs>
                <w:tab w:val="left" w:pos="225"/>
              </w:tabs>
              <w:spacing w:line="340" w:lineRule="exact"/>
              <w:ind w:right="-45"/>
              <w:jc w:val="thaiDistribute"/>
              <w:rPr>
                <w:rFonts w:ascii="Arial" w:hAnsi="Arial" w:cs="Arial"/>
                <w:sz w:val="20"/>
                <w:szCs w:val="20"/>
              </w:rPr>
            </w:pPr>
            <w:r w:rsidRPr="00500B96">
              <w:rPr>
                <w:rFonts w:ascii="Arial" w:hAnsi="Arial" w:cs="Arial"/>
                <w:sz w:val="20"/>
                <w:szCs w:val="20"/>
              </w:rPr>
              <w:tab/>
            </w:r>
            <w:r>
              <w:rPr>
                <w:rFonts w:ascii="Arial" w:hAnsi="Arial" w:cs="Arial"/>
                <w:sz w:val="20"/>
                <w:szCs w:val="20"/>
              </w:rPr>
              <w:t xml:space="preserve">   </w:t>
            </w:r>
            <w:r w:rsidRPr="00500B96">
              <w:rPr>
                <w:rFonts w:ascii="Arial" w:hAnsi="Arial" w:cs="Arial"/>
                <w:sz w:val="20"/>
                <w:szCs w:val="20"/>
              </w:rPr>
              <w:t>Over</w:t>
            </w:r>
            <w:r w:rsidRPr="00500B96">
              <w:rPr>
                <w:rFonts w:ascii="Arial" w:hAnsi="Arial" w:cs="Arial"/>
                <w:sz w:val="20"/>
                <w:szCs w:val="20"/>
                <w:cs/>
              </w:rPr>
              <w:t xml:space="preserve"> </w:t>
            </w:r>
            <w:r w:rsidRPr="00500B96">
              <w:rPr>
                <w:rFonts w:ascii="Arial" w:hAnsi="Arial" w:cs="Arial"/>
                <w:sz w:val="20"/>
                <w:szCs w:val="20"/>
              </w:rPr>
              <w:t>12</w:t>
            </w:r>
            <w:r w:rsidRPr="00500B96">
              <w:rPr>
                <w:rFonts w:ascii="Arial" w:hAnsi="Arial" w:cs="Arial"/>
                <w:sz w:val="20"/>
                <w:szCs w:val="20"/>
                <w:cs/>
              </w:rPr>
              <w:t xml:space="preserve"> </w:t>
            </w:r>
            <w:r w:rsidRPr="00500B96">
              <w:rPr>
                <w:rFonts w:ascii="Arial" w:hAnsi="Arial" w:cs="Arial"/>
                <w:sz w:val="20"/>
                <w:szCs w:val="20"/>
              </w:rPr>
              <w:t>months</w:t>
            </w:r>
          </w:p>
        </w:tc>
        <w:tc>
          <w:tcPr>
            <w:tcW w:w="1170" w:type="dxa"/>
          </w:tcPr>
          <w:p w14:paraId="129135C1" w14:textId="1C8A5B1B" w:rsidR="00832BC1" w:rsidRPr="00787E7D" w:rsidRDefault="00E4245A" w:rsidP="00832BC1">
            <w:pPr>
              <w:pBdr>
                <w:bottom w:val="single" w:sz="6" w:space="1" w:color="auto"/>
              </w:pBdr>
              <w:tabs>
                <w:tab w:val="decimal" w:pos="887"/>
              </w:tabs>
              <w:spacing w:line="340" w:lineRule="exact"/>
              <w:ind w:right="-18"/>
              <w:rPr>
                <w:rFonts w:ascii="Arial" w:hAnsi="Arial" w:cs="Arial"/>
                <w:sz w:val="20"/>
                <w:szCs w:val="20"/>
              </w:rPr>
            </w:pPr>
            <w:r>
              <w:rPr>
                <w:rFonts w:ascii="Arial" w:hAnsi="Arial" w:cs="Arial"/>
                <w:sz w:val="20"/>
                <w:szCs w:val="20"/>
              </w:rPr>
              <w:t>72,</w:t>
            </w:r>
            <w:r w:rsidR="00F477C1">
              <w:rPr>
                <w:rFonts w:ascii="Arial" w:hAnsi="Arial" w:cs="Arial"/>
                <w:sz w:val="20"/>
                <w:szCs w:val="20"/>
              </w:rPr>
              <w:t>615</w:t>
            </w:r>
          </w:p>
        </w:tc>
        <w:tc>
          <w:tcPr>
            <w:tcW w:w="1422" w:type="dxa"/>
          </w:tcPr>
          <w:p w14:paraId="67C7DD24" w14:textId="1614247F" w:rsidR="00832BC1" w:rsidRPr="00787E7D" w:rsidRDefault="00832BC1" w:rsidP="00832BC1">
            <w:pPr>
              <w:pBdr>
                <w:bottom w:val="single" w:sz="6" w:space="1" w:color="auto"/>
              </w:pBdr>
              <w:tabs>
                <w:tab w:val="decimal" w:pos="1145"/>
              </w:tabs>
              <w:spacing w:line="340" w:lineRule="exact"/>
              <w:ind w:right="-18"/>
              <w:rPr>
                <w:rFonts w:ascii="Arial" w:hAnsi="Arial" w:cs="Arial"/>
                <w:sz w:val="20"/>
                <w:szCs w:val="20"/>
              </w:rPr>
            </w:pPr>
            <w:r w:rsidRPr="00860396">
              <w:rPr>
                <w:rFonts w:ascii="Arial" w:hAnsi="Arial" w:cs="Arial" w:hint="cs"/>
                <w:sz w:val="20"/>
                <w:szCs w:val="20"/>
              </w:rPr>
              <w:t>73,425</w:t>
            </w:r>
          </w:p>
        </w:tc>
        <w:tc>
          <w:tcPr>
            <w:tcW w:w="1170" w:type="dxa"/>
            <w:gridSpan w:val="2"/>
          </w:tcPr>
          <w:p w14:paraId="797B9879" w14:textId="04346E5C" w:rsidR="00832BC1" w:rsidRPr="00787E7D" w:rsidRDefault="00E4245A" w:rsidP="00832BC1">
            <w:pPr>
              <w:pBdr>
                <w:bottom w:val="single" w:sz="6" w:space="1" w:color="auto"/>
              </w:pBdr>
              <w:tabs>
                <w:tab w:val="decimal" w:pos="887"/>
              </w:tabs>
              <w:spacing w:line="340" w:lineRule="exact"/>
              <w:ind w:right="-18"/>
              <w:rPr>
                <w:rFonts w:ascii="Arial" w:hAnsi="Arial" w:cs="Arial"/>
                <w:sz w:val="20"/>
                <w:szCs w:val="20"/>
              </w:rPr>
            </w:pPr>
            <w:r>
              <w:rPr>
                <w:rFonts w:ascii="Arial" w:hAnsi="Arial" w:cs="Arial"/>
                <w:sz w:val="20"/>
                <w:szCs w:val="20"/>
              </w:rPr>
              <w:t>32,144</w:t>
            </w:r>
          </w:p>
        </w:tc>
        <w:tc>
          <w:tcPr>
            <w:tcW w:w="1440" w:type="dxa"/>
            <w:gridSpan w:val="2"/>
            <w:vAlign w:val="bottom"/>
          </w:tcPr>
          <w:p w14:paraId="15955777" w14:textId="028F995F" w:rsidR="00832BC1" w:rsidRPr="00C92D29" w:rsidRDefault="00832BC1" w:rsidP="00832BC1">
            <w:pPr>
              <w:pBdr>
                <w:bottom w:val="single" w:sz="6" w:space="1" w:color="auto"/>
              </w:pBdr>
              <w:tabs>
                <w:tab w:val="decimal" w:pos="1155"/>
              </w:tabs>
              <w:spacing w:line="340" w:lineRule="exact"/>
              <w:ind w:right="-18"/>
              <w:rPr>
                <w:rFonts w:ascii="Arial" w:hAnsi="Arial" w:cs="Arial"/>
                <w:sz w:val="20"/>
                <w:szCs w:val="20"/>
              </w:rPr>
            </w:pPr>
            <w:r w:rsidRPr="00600947">
              <w:rPr>
                <w:rFonts w:ascii="Arial" w:hAnsi="Arial" w:cs="Arial"/>
                <w:sz w:val="20"/>
                <w:szCs w:val="20"/>
              </w:rPr>
              <w:t>32,492</w:t>
            </w:r>
          </w:p>
        </w:tc>
      </w:tr>
      <w:tr w:rsidR="00832BC1" w:rsidRPr="00500B96" w14:paraId="4863A8B1" w14:textId="77777777" w:rsidTr="00B97EC2">
        <w:trPr>
          <w:gridAfter w:val="1"/>
          <w:wAfter w:w="18" w:type="dxa"/>
        </w:trPr>
        <w:tc>
          <w:tcPr>
            <w:tcW w:w="4320" w:type="dxa"/>
          </w:tcPr>
          <w:p w14:paraId="1B5B97E0" w14:textId="77777777" w:rsidR="00832BC1" w:rsidRPr="00500B96" w:rsidRDefault="00832BC1" w:rsidP="00832BC1">
            <w:pPr>
              <w:tabs>
                <w:tab w:val="left" w:pos="162"/>
              </w:tabs>
              <w:spacing w:line="340" w:lineRule="exact"/>
              <w:ind w:right="-17"/>
              <w:rPr>
                <w:rFonts w:ascii="Arial" w:hAnsi="Arial" w:cs="Arial"/>
                <w:sz w:val="20"/>
                <w:szCs w:val="20"/>
                <w:cs/>
              </w:rPr>
            </w:pPr>
            <w:r w:rsidRPr="00500B96">
              <w:rPr>
                <w:rFonts w:ascii="Arial" w:hAnsi="Arial" w:cs="Arial"/>
                <w:sz w:val="20"/>
                <w:szCs w:val="20"/>
              </w:rPr>
              <w:t>Total</w:t>
            </w:r>
          </w:p>
        </w:tc>
        <w:tc>
          <w:tcPr>
            <w:tcW w:w="1170" w:type="dxa"/>
          </w:tcPr>
          <w:p w14:paraId="23DE28FE" w14:textId="7845DFF0" w:rsidR="00832BC1" w:rsidRPr="00787E7D" w:rsidRDefault="00F477C1" w:rsidP="00832BC1">
            <w:pPr>
              <w:tabs>
                <w:tab w:val="decimal" w:pos="887"/>
              </w:tabs>
              <w:spacing w:line="340" w:lineRule="exact"/>
              <w:ind w:right="-18"/>
              <w:rPr>
                <w:rFonts w:ascii="Arial" w:hAnsi="Arial" w:cs="Arial"/>
                <w:sz w:val="20"/>
                <w:szCs w:val="20"/>
              </w:rPr>
            </w:pPr>
            <w:r>
              <w:rPr>
                <w:rFonts w:ascii="Arial" w:hAnsi="Arial" w:cs="Arial"/>
                <w:sz w:val="20"/>
                <w:szCs w:val="20"/>
              </w:rPr>
              <w:t>657,454</w:t>
            </w:r>
          </w:p>
        </w:tc>
        <w:tc>
          <w:tcPr>
            <w:tcW w:w="1422" w:type="dxa"/>
          </w:tcPr>
          <w:p w14:paraId="1CD77018" w14:textId="290D769C" w:rsidR="00832BC1" w:rsidRPr="00787E7D" w:rsidRDefault="00832BC1" w:rsidP="00832BC1">
            <w:pPr>
              <w:tabs>
                <w:tab w:val="decimal" w:pos="1145"/>
              </w:tabs>
              <w:spacing w:line="340" w:lineRule="exact"/>
              <w:ind w:right="-18"/>
              <w:rPr>
                <w:rFonts w:ascii="Arial" w:hAnsi="Arial" w:cs="Arial"/>
                <w:sz w:val="20"/>
                <w:szCs w:val="20"/>
              </w:rPr>
            </w:pPr>
            <w:r w:rsidRPr="00860396">
              <w:rPr>
                <w:rFonts w:ascii="Arial" w:hAnsi="Arial" w:cs="Arial" w:hint="cs"/>
                <w:sz w:val="20"/>
                <w:szCs w:val="20"/>
              </w:rPr>
              <w:t>370,366</w:t>
            </w:r>
          </w:p>
        </w:tc>
        <w:tc>
          <w:tcPr>
            <w:tcW w:w="1170" w:type="dxa"/>
            <w:gridSpan w:val="2"/>
          </w:tcPr>
          <w:p w14:paraId="0FF3F7B4" w14:textId="29DF000C" w:rsidR="00832BC1" w:rsidRPr="00787E7D" w:rsidRDefault="00E4245A" w:rsidP="00832BC1">
            <w:pPr>
              <w:tabs>
                <w:tab w:val="decimal" w:pos="887"/>
              </w:tabs>
              <w:spacing w:line="340" w:lineRule="exact"/>
              <w:ind w:right="-18"/>
              <w:rPr>
                <w:rFonts w:ascii="Arial" w:hAnsi="Arial" w:cs="Arial"/>
                <w:sz w:val="20"/>
                <w:szCs w:val="20"/>
              </w:rPr>
            </w:pPr>
            <w:r>
              <w:rPr>
                <w:rFonts w:ascii="Arial" w:hAnsi="Arial" w:cs="Arial"/>
                <w:sz w:val="20"/>
                <w:szCs w:val="20"/>
              </w:rPr>
              <w:t>363,732</w:t>
            </w:r>
          </w:p>
        </w:tc>
        <w:tc>
          <w:tcPr>
            <w:tcW w:w="1440" w:type="dxa"/>
            <w:gridSpan w:val="2"/>
            <w:vAlign w:val="bottom"/>
          </w:tcPr>
          <w:p w14:paraId="1D726399" w14:textId="1FB40066" w:rsidR="00832BC1" w:rsidRPr="00C92D29" w:rsidRDefault="00832BC1" w:rsidP="00832BC1">
            <w:pPr>
              <w:tabs>
                <w:tab w:val="decimal" w:pos="1155"/>
              </w:tabs>
              <w:spacing w:line="340" w:lineRule="exact"/>
              <w:ind w:right="-18"/>
              <w:rPr>
                <w:rFonts w:ascii="Arial" w:hAnsi="Arial" w:cs="Arial"/>
                <w:sz w:val="20"/>
                <w:szCs w:val="20"/>
              </w:rPr>
            </w:pPr>
            <w:r w:rsidRPr="00600947">
              <w:rPr>
                <w:rFonts w:ascii="Arial" w:hAnsi="Arial" w:cs="Arial"/>
                <w:sz w:val="20"/>
                <w:szCs w:val="20"/>
              </w:rPr>
              <w:t>141,295</w:t>
            </w:r>
          </w:p>
        </w:tc>
      </w:tr>
      <w:tr w:rsidR="00832BC1" w:rsidRPr="00500B96" w14:paraId="58E593F2" w14:textId="77777777" w:rsidTr="00B97EC2">
        <w:trPr>
          <w:gridAfter w:val="1"/>
          <w:wAfter w:w="18" w:type="dxa"/>
        </w:trPr>
        <w:tc>
          <w:tcPr>
            <w:tcW w:w="4320" w:type="dxa"/>
          </w:tcPr>
          <w:p w14:paraId="324B6C69" w14:textId="77777777" w:rsidR="00832BC1" w:rsidRPr="00500B96" w:rsidRDefault="00832BC1" w:rsidP="00832BC1">
            <w:pPr>
              <w:tabs>
                <w:tab w:val="left" w:pos="162"/>
              </w:tabs>
              <w:spacing w:line="340" w:lineRule="exact"/>
              <w:ind w:left="744" w:right="-17" w:hanging="744"/>
              <w:rPr>
                <w:rFonts w:ascii="Arial" w:hAnsi="Arial" w:cs="Arial"/>
                <w:sz w:val="20"/>
                <w:szCs w:val="20"/>
              </w:rPr>
            </w:pPr>
            <w:r w:rsidRPr="00500B96">
              <w:rPr>
                <w:rFonts w:ascii="Arial" w:hAnsi="Arial" w:cs="Arial"/>
                <w:sz w:val="20"/>
                <w:szCs w:val="20"/>
              </w:rPr>
              <w:t xml:space="preserve">Less: Allowance for </w:t>
            </w:r>
            <w:r>
              <w:rPr>
                <w:rFonts w:ascii="Arial" w:hAnsi="Arial" w:cs="Arial"/>
                <w:sz w:val="20"/>
                <w:szCs w:val="20"/>
              </w:rPr>
              <w:t xml:space="preserve">expected credit losses  </w:t>
            </w:r>
          </w:p>
        </w:tc>
        <w:tc>
          <w:tcPr>
            <w:tcW w:w="1170" w:type="dxa"/>
          </w:tcPr>
          <w:p w14:paraId="128AD762" w14:textId="21B69B2F" w:rsidR="00832BC1" w:rsidRPr="00787E7D" w:rsidRDefault="00F477C1" w:rsidP="00832BC1">
            <w:pPr>
              <w:pBdr>
                <w:bottom w:val="single" w:sz="6" w:space="1" w:color="auto"/>
              </w:pBdr>
              <w:tabs>
                <w:tab w:val="decimal" w:pos="887"/>
              </w:tabs>
              <w:spacing w:line="340" w:lineRule="exact"/>
              <w:ind w:right="-18"/>
              <w:rPr>
                <w:rFonts w:ascii="Arial" w:hAnsi="Arial" w:cs="Arial"/>
                <w:sz w:val="20"/>
                <w:szCs w:val="20"/>
              </w:rPr>
            </w:pPr>
            <w:r>
              <w:rPr>
                <w:rFonts w:ascii="Arial" w:hAnsi="Arial" w:cs="Arial"/>
                <w:sz w:val="20"/>
                <w:szCs w:val="20"/>
              </w:rPr>
              <w:t>(74,159)</w:t>
            </w:r>
          </w:p>
        </w:tc>
        <w:tc>
          <w:tcPr>
            <w:tcW w:w="1422" w:type="dxa"/>
          </w:tcPr>
          <w:p w14:paraId="737578E8" w14:textId="3B776A5A" w:rsidR="00832BC1" w:rsidRPr="00787E7D" w:rsidRDefault="00832BC1" w:rsidP="00832BC1">
            <w:pPr>
              <w:pBdr>
                <w:bottom w:val="single" w:sz="6" w:space="1" w:color="auto"/>
              </w:pBdr>
              <w:tabs>
                <w:tab w:val="decimal" w:pos="1145"/>
              </w:tabs>
              <w:spacing w:line="340" w:lineRule="exact"/>
              <w:ind w:right="-18"/>
              <w:rPr>
                <w:rFonts w:ascii="Arial" w:hAnsi="Arial" w:cs="Arial"/>
                <w:sz w:val="20"/>
                <w:szCs w:val="20"/>
              </w:rPr>
            </w:pPr>
            <w:r w:rsidRPr="00860396">
              <w:rPr>
                <w:rFonts w:ascii="Arial" w:hAnsi="Arial" w:cs="Arial" w:hint="cs"/>
                <w:sz w:val="20"/>
                <w:szCs w:val="20"/>
              </w:rPr>
              <w:t>(72,245)</w:t>
            </w:r>
          </w:p>
        </w:tc>
        <w:tc>
          <w:tcPr>
            <w:tcW w:w="1170" w:type="dxa"/>
            <w:gridSpan w:val="2"/>
          </w:tcPr>
          <w:p w14:paraId="7CAC3FDC" w14:textId="1FB9B1CD" w:rsidR="00832BC1" w:rsidRPr="00787E7D" w:rsidRDefault="00E4245A" w:rsidP="00832BC1">
            <w:pPr>
              <w:pBdr>
                <w:bottom w:val="single" w:sz="6" w:space="1" w:color="auto"/>
              </w:pBdr>
              <w:tabs>
                <w:tab w:val="decimal" w:pos="887"/>
              </w:tabs>
              <w:spacing w:line="340" w:lineRule="exact"/>
              <w:ind w:right="-18"/>
              <w:rPr>
                <w:rFonts w:ascii="Arial" w:hAnsi="Arial" w:cs="Arial"/>
                <w:sz w:val="20"/>
                <w:szCs w:val="20"/>
              </w:rPr>
            </w:pPr>
            <w:r>
              <w:rPr>
                <w:rFonts w:ascii="Arial" w:hAnsi="Arial" w:cs="Arial"/>
                <w:sz w:val="20"/>
                <w:szCs w:val="20"/>
              </w:rPr>
              <w:t>(37,511)</w:t>
            </w:r>
          </w:p>
        </w:tc>
        <w:tc>
          <w:tcPr>
            <w:tcW w:w="1440" w:type="dxa"/>
            <w:gridSpan w:val="2"/>
            <w:vAlign w:val="bottom"/>
          </w:tcPr>
          <w:p w14:paraId="771AC431" w14:textId="67353A7A" w:rsidR="00832BC1" w:rsidRPr="00C92D29" w:rsidRDefault="00832BC1" w:rsidP="00832BC1">
            <w:pPr>
              <w:pBdr>
                <w:bottom w:val="single" w:sz="6" w:space="1" w:color="auto"/>
              </w:pBdr>
              <w:tabs>
                <w:tab w:val="decimal" w:pos="1155"/>
              </w:tabs>
              <w:spacing w:line="340" w:lineRule="exact"/>
              <w:ind w:right="-18"/>
              <w:rPr>
                <w:rFonts w:ascii="Arial" w:hAnsi="Arial" w:cs="Arial"/>
                <w:sz w:val="20"/>
                <w:szCs w:val="20"/>
              </w:rPr>
            </w:pPr>
            <w:r w:rsidRPr="00600947">
              <w:rPr>
                <w:rFonts w:ascii="Arial" w:hAnsi="Arial" w:cs="Arial"/>
                <w:sz w:val="20"/>
                <w:szCs w:val="20"/>
              </w:rPr>
              <w:t>(34,683)</w:t>
            </w:r>
          </w:p>
        </w:tc>
      </w:tr>
      <w:tr w:rsidR="00832BC1" w:rsidRPr="00500B96" w14:paraId="238157A0" w14:textId="77777777" w:rsidTr="00B97EC2">
        <w:trPr>
          <w:gridAfter w:val="1"/>
          <w:wAfter w:w="18" w:type="dxa"/>
        </w:trPr>
        <w:tc>
          <w:tcPr>
            <w:tcW w:w="4320" w:type="dxa"/>
          </w:tcPr>
          <w:p w14:paraId="7A698666" w14:textId="7D4FB400" w:rsidR="00832BC1" w:rsidRPr="00500B96" w:rsidRDefault="00832BC1" w:rsidP="00832BC1">
            <w:pPr>
              <w:tabs>
                <w:tab w:val="left" w:pos="162"/>
              </w:tabs>
              <w:spacing w:line="340" w:lineRule="exact"/>
              <w:ind w:right="-17"/>
              <w:rPr>
                <w:rFonts w:ascii="Arial" w:hAnsi="Arial" w:cs="Arial"/>
                <w:sz w:val="20"/>
                <w:szCs w:val="20"/>
              </w:rPr>
            </w:pPr>
            <w:r w:rsidRPr="00500B96">
              <w:rPr>
                <w:rFonts w:ascii="Arial" w:hAnsi="Arial" w:cs="Arial"/>
                <w:sz w:val="20"/>
                <w:szCs w:val="20"/>
              </w:rPr>
              <w:t xml:space="preserve">Total trade receivables - unrelated parties, net   </w:t>
            </w:r>
          </w:p>
        </w:tc>
        <w:tc>
          <w:tcPr>
            <w:tcW w:w="1170" w:type="dxa"/>
          </w:tcPr>
          <w:p w14:paraId="3D55EEF1" w14:textId="4522B6CB" w:rsidR="00832BC1" w:rsidRPr="00787E7D" w:rsidRDefault="00F477C1" w:rsidP="00832BC1">
            <w:pPr>
              <w:pBdr>
                <w:bottom w:val="single" w:sz="4" w:space="1" w:color="auto"/>
              </w:pBdr>
              <w:tabs>
                <w:tab w:val="decimal" w:pos="887"/>
              </w:tabs>
              <w:spacing w:line="340" w:lineRule="exact"/>
              <w:ind w:right="-18"/>
              <w:rPr>
                <w:rFonts w:ascii="Arial" w:hAnsi="Arial" w:cs="Arial"/>
                <w:sz w:val="20"/>
                <w:szCs w:val="20"/>
              </w:rPr>
            </w:pPr>
            <w:r>
              <w:rPr>
                <w:rFonts w:ascii="Arial" w:hAnsi="Arial" w:cs="Arial"/>
                <w:sz w:val="20"/>
                <w:szCs w:val="20"/>
              </w:rPr>
              <w:t>583,295</w:t>
            </w:r>
          </w:p>
        </w:tc>
        <w:tc>
          <w:tcPr>
            <w:tcW w:w="1422" w:type="dxa"/>
          </w:tcPr>
          <w:p w14:paraId="24BC5F01" w14:textId="3C91DFF7" w:rsidR="00832BC1" w:rsidRPr="00787E7D" w:rsidRDefault="00832BC1" w:rsidP="00832BC1">
            <w:pPr>
              <w:pBdr>
                <w:bottom w:val="single" w:sz="4" w:space="1" w:color="auto"/>
              </w:pBdr>
              <w:tabs>
                <w:tab w:val="decimal" w:pos="1145"/>
              </w:tabs>
              <w:spacing w:line="340" w:lineRule="exact"/>
              <w:ind w:right="-18"/>
              <w:rPr>
                <w:rFonts w:ascii="Arial" w:hAnsi="Arial" w:cs="Arial"/>
                <w:sz w:val="20"/>
                <w:szCs w:val="20"/>
              </w:rPr>
            </w:pPr>
            <w:r w:rsidRPr="00860396">
              <w:rPr>
                <w:rFonts w:ascii="Arial" w:hAnsi="Arial" w:cs="Arial" w:hint="cs"/>
                <w:sz w:val="20"/>
                <w:szCs w:val="20"/>
              </w:rPr>
              <w:t>298,121</w:t>
            </w:r>
          </w:p>
        </w:tc>
        <w:tc>
          <w:tcPr>
            <w:tcW w:w="1170" w:type="dxa"/>
            <w:gridSpan w:val="2"/>
          </w:tcPr>
          <w:p w14:paraId="69957FD4" w14:textId="672AEF09" w:rsidR="00832BC1" w:rsidRPr="00787E7D" w:rsidRDefault="00E4245A" w:rsidP="00832BC1">
            <w:pPr>
              <w:pBdr>
                <w:bottom w:val="single" w:sz="4" w:space="1" w:color="auto"/>
              </w:pBdr>
              <w:tabs>
                <w:tab w:val="decimal" w:pos="887"/>
              </w:tabs>
              <w:spacing w:line="340" w:lineRule="exact"/>
              <w:ind w:right="-18"/>
              <w:rPr>
                <w:rFonts w:ascii="Arial" w:hAnsi="Arial" w:cs="Arial"/>
                <w:sz w:val="20"/>
                <w:szCs w:val="20"/>
              </w:rPr>
            </w:pPr>
            <w:r>
              <w:rPr>
                <w:rFonts w:ascii="Arial" w:hAnsi="Arial" w:cs="Arial"/>
                <w:sz w:val="20"/>
                <w:szCs w:val="20"/>
              </w:rPr>
              <w:t>326,221</w:t>
            </w:r>
          </w:p>
        </w:tc>
        <w:tc>
          <w:tcPr>
            <w:tcW w:w="1440" w:type="dxa"/>
            <w:gridSpan w:val="2"/>
            <w:vAlign w:val="bottom"/>
          </w:tcPr>
          <w:p w14:paraId="2755D962" w14:textId="326C13A4" w:rsidR="00832BC1" w:rsidRPr="00C92D29" w:rsidRDefault="00832BC1" w:rsidP="00832BC1">
            <w:pPr>
              <w:pBdr>
                <w:bottom w:val="single" w:sz="4" w:space="1" w:color="auto"/>
              </w:pBdr>
              <w:tabs>
                <w:tab w:val="decimal" w:pos="1155"/>
              </w:tabs>
              <w:spacing w:line="340" w:lineRule="exact"/>
              <w:ind w:right="-18"/>
              <w:rPr>
                <w:rFonts w:ascii="Arial" w:hAnsi="Arial" w:cs="Arial"/>
                <w:sz w:val="20"/>
                <w:szCs w:val="20"/>
              </w:rPr>
            </w:pPr>
            <w:r w:rsidRPr="00600947">
              <w:rPr>
                <w:rFonts w:ascii="Arial" w:hAnsi="Arial" w:cs="Arial"/>
                <w:sz w:val="20"/>
                <w:szCs w:val="20"/>
              </w:rPr>
              <w:t>106,612</w:t>
            </w:r>
          </w:p>
        </w:tc>
      </w:tr>
      <w:tr w:rsidR="00832BC1" w:rsidRPr="00500B96" w14:paraId="1C85C34D" w14:textId="77777777" w:rsidTr="00B97EC2">
        <w:trPr>
          <w:gridAfter w:val="1"/>
          <w:wAfter w:w="18" w:type="dxa"/>
        </w:trPr>
        <w:tc>
          <w:tcPr>
            <w:tcW w:w="4320" w:type="dxa"/>
          </w:tcPr>
          <w:p w14:paraId="340B527E" w14:textId="77777777" w:rsidR="00832BC1" w:rsidRPr="00500B96" w:rsidRDefault="00832BC1" w:rsidP="00832BC1">
            <w:pPr>
              <w:tabs>
                <w:tab w:val="left" w:pos="162"/>
              </w:tabs>
              <w:spacing w:line="340" w:lineRule="exact"/>
              <w:ind w:right="-17"/>
              <w:rPr>
                <w:rFonts w:ascii="Arial" w:hAnsi="Arial" w:cs="Arial"/>
                <w:sz w:val="20"/>
                <w:szCs w:val="20"/>
              </w:rPr>
            </w:pPr>
            <w:r w:rsidRPr="00500B96">
              <w:rPr>
                <w:rFonts w:ascii="Arial" w:hAnsi="Arial" w:cs="Arial"/>
                <w:sz w:val="20"/>
                <w:szCs w:val="20"/>
              </w:rPr>
              <w:t>Total trade receivable</w:t>
            </w:r>
            <w:r>
              <w:rPr>
                <w:rFonts w:ascii="Arial" w:hAnsi="Arial" w:cs="Arial"/>
                <w:sz w:val="20"/>
                <w:szCs w:val="20"/>
              </w:rPr>
              <w:t>s</w:t>
            </w:r>
            <w:r w:rsidRPr="00500B96">
              <w:rPr>
                <w:rFonts w:ascii="Arial" w:hAnsi="Arial" w:cs="Arial"/>
                <w:sz w:val="20"/>
                <w:szCs w:val="20"/>
              </w:rPr>
              <w:t xml:space="preserve"> - net</w:t>
            </w:r>
          </w:p>
        </w:tc>
        <w:tc>
          <w:tcPr>
            <w:tcW w:w="1170" w:type="dxa"/>
          </w:tcPr>
          <w:p w14:paraId="31687C8C" w14:textId="7CB2BA32" w:rsidR="00832BC1" w:rsidRPr="00787E7D" w:rsidRDefault="00F477C1" w:rsidP="00832BC1">
            <w:pPr>
              <w:pBdr>
                <w:bottom w:val="single" w:sz="4" w:space="1" w:color="auto"/>
              </w:pBdr>
              <w:tabs>
                <w:tab w:val="decimal" w:pos="887"/>
              </w:tabs>
              <w:spacing w:line="340" w:lineRule="exact"/>
              <w:ind w:right="-18"/>
              <w:rPr>
                <w:rFonts w:ascii="Arial" w:hAnsi="Arial" w:cs="Arial"/>
                <w:sz w:val="20"/>
                <w:szCs w:val="20"/>
              </w:rPr>
            </w:pPr>
            <w:r>
              <w:rPr>
                <w:rFonts w:ascii="Arial" w:hAnsi="Arial" w:cs="Arial"/>
                <w:sz w:val="20"/>
                <w:szCs w:val="20"/>
              </w:rPr>
              <w:t>600,730</w:t>
            </w:r>
          </w:p>
        </w:tc>
        <w:tc>
          <w:tcPr>
            <w:tcW w:w="1422" w:type="dxa"/>
          </w:tcPr>
          <w:p w14:paraId="107ED95C" w14:textId="28E9E160" w:rsidR="00832BC1" w:rsidRPr="00787E7D" w:rsidRDefault="00832BC1" w:rsidP="00832BC1">
            <w:pPr>
              <w:pBdr>
                <w:bottom w:val="single" w:sz="4" w:space="1" w:color="auto"/>
              </w:pBdr>
              <w:tabs>
                <w:tab w:val="decimal" w:pos="1145"/>
              </w:tabs>
              <w:spacing w:line="340" w:lineRule="exact"/>
              <w:ind w:right="-18"/>
              <w:rPr>
                <w:rFonts w:ascii="Arial" w:hAnsi="Arial" w:cs="Arial"/>
                <w:sz w:val="20"/>
                <w:szCs w:val="20"/>
              </w:rPr>
            </w:pPr>
            <w:r w:rsidRPr="00860396">
              <w:rPr>
                <w:rFonts w:ascii="Arial" w:hAnsi="Arial" w:cs="Arial" w:hint="cs"/>
                <w:sz w:val="20"/>
                <w:szCs w:val="20"/>
              </w:rPr>
              <w:t>313,827</w:t>
            </w:r>
          </w:p>
        </w:tc>
        <w:tc>
          <w:tcPr>
            <w:tcW w:w="1170" w:type="dxa"/>
            <w:gridSpan w:val="2"/>
          </w:tcPr>
          <w:p w14:paraId="6D65515F" w14:textId="2A6A2366" w:rsidR="00832BC1" w:rsidRPr="00787E7D" w:rsidRDefault="00E4245A" w:rsidP="00832BC1">
            <w:pPr>
              <w:pBdr>
                <w:bottom w:val="single" w:sz="4" w:space="1" w:color="auto"/>
              </w:pBdr>
              <w:tabs>
                <w:tab w:val="decimal" w:pos="887"/>
              </w:tabs>
              <w:spacing w:line="340" w:lineRule="exact"/>
              <w:ind w:right="-18"/>
              <w:rPr>
                <w:rFonts w:ascii="Arial" w:hAnsi="Arial" w:cs="Arial"/>
                <w:sz w:val="20"/>
                <w:szCs w:val="20"/>
              </w:rPr>
            </w:pPr>
            <w:r>
              <w:rPr>
                <w:rFonts w:ascii="Arial" w:hAnsi="Arial" w:cs="Arial"/>
                <w:sz w:val="20"/>
                <w:szCs w:val="20"/>
              </w:rPr>
              <w:t>341,538</w:t>
            </w:r>
          </w:p>
        </w:tc>
        <w:tc>
          <w:tcPr>
            <w:tcW w:w="1440" w:type="dxa"/>
            <w:gridSpan w:val="2"/>
            <w:vAlign w:val="bottom"/>
          </w:tcPr>
          <w:p w14:paraId="62EF9721" w14:textId="11C8A313" w:rsidR="00832BC1" w:rsidRPr="00C92D29" w:rsidRDefault="00832BC1" w:rsidP="00832BC1">
            <w:pPr>
              <w:pBdr>
                <w:bottom w:val="single" w:sz="4" w:space="1" w:color="auto"/>
              </w:pBdr>
              <w:tabs>
                <w:tab w:val="decimal" w:pos="1155"/>
              </w:tabs>
              <w:spacing w:line="340" w:lineRule="exact"/>
              <w:ind w:right="-18"/>
              <w:rPr>
                <w:rFonts w:ascii="Arial" w:hAnsi="Arial" w:cs="Arial"/>
                <w:sz w:val="20"/>
                <w:szCs w:val="20"/>
              </w:rPr>
            </w:pPr>
            <w:r w:rsidRPr="00600947">
              <w:rPr>
                <w:rFonts w:ascii="Arial" w:hAnsi="Arial" w:cs="Arial"/>
                <w:sz w:val="20"/>
                <w:szCs w:val="20"/>
              </w:rPr>
              <w:t>117,693</w:t>
            </w:r>
          </w:p>
        </w:tc>
      </w:tr>
      <w:tr w:rsidR="00832BC1" w:rsidRPr="00500B96" w14:paraId="5B5DCDA4" w14:textId="77777777" w:rsidTr="00B97EC2">
        <w:trPr>
          <w:gridAfter w:val="1"/>
          <w:wAfter w:w="18" w:type="dxa"/>
        </w:trPr>
        <w:tc>
          <w:tcPr>
            <w:tcW w:w="4320" w:type="dxa"/>
          </w:tcPr>
          <w:p w14:paraId="52A2338B" w14:textId="77777777" w:rsidR="00832BC1" w:rsidRPr="00500B96" w:rsidRDefault="00832BC1" w:rsidP="00832BC1">
            <w:pPr>
              <w:spacing w:line="340" w:lineRule="exact"/>
              <w:ind w:left="132" w:right="-18" w:hanging="132"/>
              <w:jc w:val="thaiDistribute"/>
              <w:rPr>
                <w:rFonts w:ascii="Arial" w:hAnsi="Arial" w:cs="Arial"/>
                <w:sz w:val="20"/>
                <w:szCs w:val="20"/>
                <w:u w:val="single"/>
                <w:cs/>
              </w:rPr>
            </w:pPr>
            <w:r w:rsidRPr="00500B96">
              <w:rPr>
                <w:rFonts w:ascii="Arial" w:hAnsi="Arial" w:cs="Arial"/>
                <w:sz w:val="20"/>
                <w:szCs w:val="20"/>
                <w:u w:val="single"/>
              </w:rPr>
              <w:t>Other receivables</w:t>
            </w:r>
          </w:p>
        </w:tc>
        <w:tc>
          <w:tcPr>
            <w:tcW w:w="1170" w:type="dxa"/>
          </w:tcPr>
          <w:p w14:paraId="33A03BC8" w14:textId="77777777" w:rsidR="00832BC1" w:rsidRPr="00787E7D" w:rsidRDefault="00832BC1" w:rsidP="00832BC1">
            <w:pPr>
              <w:tabs>
                <w:tab w:val="decimal" w:pos="887"/>
              </w:tabs>
              <w:spacing w:line="340" w:lineRule="exact"/>
              <w:ind w:right="-18"/>
              <w:rPr>
                <w:rFonts w:ascii="Arial" w:hAnsi="Arial" w:cs="Arial"/>
                <w:sz w:val="20"/>
                <w:szCs w:val="20"/>
                <w:cs/>
              </w:rPr>
            </w:pPr>
          </w:p>
        </w:tc>
        <w:tc>
          <w:tcPr>
            <w:tcW w:w="1422" w:type="dxa"/>
          </w:tcPr>
          <w:p w14:paraId="25222ACB" w14:textId="77777777" w:rsidR="00832BC1" w:rsidRPr="00787E7D" w:rsidRDefault="00832BC1" w:rsidP="00832BC1">
            <w:pPr>
              <w:tabs>
                <w:tab w:val="decimal" w:pos="1145"/>
              </w:tabs>
              <w:spacing w:line="340" w:lineRule="exact"/>
              <w:ind w:right="-18"/>
              <w:rPr>
                <w:rFonts w:ascii="Arial" w:hAnsi="Arial" w:cs="Arial"/>
                <w:sz w:val="20"/>
                <w:szCs w:val="20"/>
              </w:rPr>
            </w:pPr>
          </w:p>
        </w:tc>
        <w:tc>
          <w:tcPr>
            <w:tcW w:w="1170" w:type="dxa"/>
            <w:gridSpan w:val="2"/>
          </w:tcPr>
          <w:p w14:paraId="2AD07DFF" w14:textId="77777777" w:rsidR="00832BC1" w:rsidRPr="00787E7D" w:rsidRDefault="00832BC1" w:rsidP="00832BC1">
            <w:pPr>
              <w:tabs>
                <w:tab w:val="decimal" w:pos="887"/>
              </w:tabs>
              <w:spacing w:line="340" w:lineRule="exact"/>
              <w:ind w:right="-18"/>
              <w:rPr>
                <w:rFonts w:ascii="Arial" w:hAnsi="Arial" w:cs="Arial"/>
                <w:sz w:val="20"/>
                <w:szCs w:val="20"/>
              </w:rPr>
            </w:pPr>
          </w:p>
        </w:tc>
        <w:tc>
          <w:tcPr>
            <w:tcW w:w="1440" w:type="dxa"/>
            <w:gridSpan w:val="2"/>
          </w:tcPr>
          <w:p w14:paraId="1B7E67B8" w14:textId="77777777" w:rsidR="00832BC1" w:rsidRPr="00500B96" w:rsidRDefault="00832BC1" w:rsidP="00832BC1">
            <w:pPr>
              <w:tabs>
                <w:tab w:val="decimal" w:pos="882"/>
              </w:tabs>
              <w:spacing w:line="340" w:lineRule="exact"/>
              <w:ind w:right="-18"/>
              <w:rPr>
                <w:rFonts w:ascii="Arial" w:hAnsi="Arial" w:cs="Arial"/>
                <w:sz w:val="20"/>
                <w:szCs w:val="20"/>
              </w:rPr>
            </w:pPr>
          </w:p>
        </w:tc>
      </w:tr>
      <w:tr w:rsidR="00832BC1" w:rsidRPr="00500B96" w14:paraId="48D6876B" w14:textId="77777777" w:rsidTr="00B97EC2">
        <w:trPr>
          <w:gridAfter w:val="1"/>
          <w:wAfter w:w="18" w:type="dxa"/>
        </w:trPr>
        <w:tc>
          <w:tcPr>
            <w:tcW w:w="4320" w:type="dxa"/>
          </w:tcPr>
          <w:p w14:paraId="38A6F794" w14:textId="06144653" w:rsidR="00832BC1" w:rsidRPr="00500B96" w:rsidRDefault="00832BC1" w:rsidP="00832BC1">
            <w:pPr>
              <w:spacing w:line="340" w:lineRule="exact"/>
              <w:ind w:left="132" w:right="-17" w:hanging="132"/>
              <w:rPr>
                <w:rFonts w:ascii="Arial" w:hAnsi="Arial" w:cs="Arial"/>
                <w:sz w:val="20"/>
                <w:szCs w:val="20"/>
              </w:rPr>
            </w:pPr>
            <w:r w:rsidRPr="00500B96">
              <w:rPr>
                <w:rFonts w:ascii="Arial" w:hAnsi="Arial" w:cs="Arial"/>
                <w:sz w:val="20"/>
                <w:szCs w:val="20"/>
              </w:rPr>
              <w:t>Other receivables - related parties</w:t>
            </w:r>
            <w:r>
              <w:rPr>
                <w:rFonts w:ascii="Arial" w:hAnsi="Arial" w:cs="Arial"/>
                <w:sz w:val="20"/>
                <w:szCs w:val="20"/>
              </w:rPr>
              <w:t xml:space="preserve"> (Note 2)</w:t>
            </w:r>
          </w:p>
        </w:tc>
        <w:tc>
          <w:tcPr>
            <w:tcW w:w="1170" w:type="dxa"/>
          </w:tcPr>
          <w:p w14:paraId="7874AAED" w14:textId="6F9E0979" w:rsidR="00832BC1" w:rsidRPr="00787E7D" w:rsidRDefault="00F477C1" w:rsidP="00832BC1">
            <w:pPr>
              <w:tabs>
                <w:tab w:val="decimal" w:pos="887"/>
              </w:tabs>
              <w:spacing w:line="340" w:lineRule="exact"/>
              <w:ind w:right="-18"/>
              <w:rPr>
                <w:rFonts w:ascii="Arial" w:hAnsi="Arial" w:cs="Arial"/>
                <w:sz w:val="20"/>
                <w:szCs w:val="20"/>
              </w:rPr>
            </w:pPr>
            <w:r>
              <w:rPr>
                <w:rFonts w:ascii="Arial" w:hAnsi="Arial" w:cs="Arial"/>
                <w:sz w:val="20"/>
                <w:szCs w:val="20"/>
              </w:rPr>
              <w:t>-</w:t>
            </w:r>
          </w:p>
        </w:tc>
        <w:tc>
          <w:tcPr>
            <w:tcW w:w="1422" w:type="dxa"/>
          </w:tcPr>
          <w:p w14:paraId="2ECE2ED9" w14:textId="51CF66C8" w:rsidR="00832BC1" w:rsidRPr="00787E7D" w:rsidRDefault="00832BC1" w:rsidP="00832BC1">
            <w:pPr>
              <w:tabs>
                <w:tab w:val="decimal" w:pos="1145"/>
              </w:tabs>
              <w:spacing w:line="340" w:lineRule="exact"/>
              <w:ind w:right="-18"/>
              <w:rPr>
                <w:rFonts w:ascii="Arial" w:hAnsi="Arial" w:cs="Arial"/>
                <w:sz w:val="20"/>
                <w:szCs w:val="20"/>
              </w:rPr>
            </w:pPr>
            <w:r w:rsidRPr="00860396">
              <w:rPr>
                <w:rFonts w:ascii="Arial" w:hAnsi="Arial" w:cs="Arial" w:hint="cs"/>
                <w:sz w:val="20"/>
                <w:szCs w:val="20"/>
              </w:rPr>
              <w:t>55,526</w:t>
            </w:r>
          </w:p>
        </w:tc>
        <w:tc>
          <w:tcPr>
            <w:tcW w:w="1170" w:type="dxa"/>
            <w:gridSpan w:val="2"/>
          </w:tcPr>
          <w:p w14:paraId="36E81246" w14:textId="492EC516" w:rsidR="00832BC1" w:rsidRPr="00787E7D" w:rsidRDefault="00F477C1" w:rsidP="00832BC1">
            <w:pPr>
              <w:tabs>
                <w:tab w:val="decimal" w:pos="887"/>
              </w:tabs>
              <w:spacing w:line="340" w:lineRule="exact"/>
              <w:ind w:right="-18"/>
              <w:rPr>
                <w:rFonts w:ascii="Arial" w:hAnsi="Arial" w:cs="Arial"/>
                <w:sz w:val="20"/>
                <w:szCs w:val="20"/>
              </w:rPr>
            </w:pPr>
            <w:r>
              <w:rPr>
                <w:rFonts w:ascii="Arial" w:hAnsi="Arial" w:cs="Arial"/>
                <w:sz w:val="20"/>
                <w:szCs w:val="20"/>
              </w:rPr>
              <w:t>-</w:t>
            </w:r>
          </w:p>
        </w:tc>
        <w:tc>
          <w:tcPr>
            <w:tcW w:w="1440" w:type="dxa"/>
            <w:gridSpan w:val="2"/>
            <w:vAlign w:val="bottom"/>
          </w:tcPr>
          <w:p w14:paraId="0011E04D" w14:textId="00D083FA" w:rsidR="00832BC1" w:rsidRPr="00787E7D" w:rsidRDefault="00832BC1" w:rsidP="00832BC1">
            <w:pPr>
              <w:tabs>
                <w:tab w:val="decimal" w:pos="1155"/>
              </w:tabs>
              <w:spacing w:line="340" w:lineRule="exact"/>
              <w:ind w:right="-18"/>
              <w:rPr>
                <w:rFonts w:ascii="Arial" w:hAnsi="Arial" w:cs="Arial"/>
                <w:sz w:val="20"/>
                <w:szCs w:val="20"/>
              </w:rPr>
            </w:pPr>
            <w:r w:rsidRPr="00600947">
              <w:rPr>
                <w:rFonts w:ascii="Arial" w:hAnsi="Arial" w:cs="Arial"/>
                <w:sz w:val="20"/>
                <w:szCs w:val="20"/>
              </w:rPr>
              <w:t>55,526</w:t>
            </w:r>
          </w:p>
        </w:tc>
      </w:tr>
      <w:tr w:rsidR="00832BC1" w:rsidRPr="00500B96" w14:paraId="75F94838" w14:textId="77777777" w:rsidTr="00B97EC2">
        <w:trPr>
          <w:gridAfter w:val="1"/>
          <w:wAfter w:w="18" w:type="dxa"/>
        </w:trPr>
        <w:tc>
          <w:tcPr>
            <w:tcW w:w="4320" w:type="dxa"/>
          </w:tcPr>
          <w:p w14:paraId="6915FC78" w14:textId="77777777" w:rsidR="00832BC1" w:rsidRPr="00500B96" w:rsidRDefault="00832BC1" w:rsidP="00832BC1">
            <w:pPr>
              <w:spacing w:line="340" w:lineRule="exact"/>
              <w:ind w:left="132" w:right="-17" w:hanging="132"/>
              <w:rPr>
                <w:rFonts w:ascii="Arial" w:hAnsi="Arial" w:cs="Arial"/>
                <w:sz w:val="20"/>
                <w:szCs w:val="20"/>
              </w:rPr>
            </w:pPr>
            <w:r w:rsidRPr="00500B96">
              <w:rPr>
                <w:rFonts w:ascii="Arial" w:hAnsi="Arial" w:cs="Arial"/>
                <w:sz w:val="20"/>
                <w:szCs w:val="20"/>
              </w:rPr>
              <w:t>Other receivables - unrelated parties</w:t>
            </w:r>
          </w:p>
        </w:tc>
        <w:tc>
          <w:tcPr>
            <w:tcW w:w="1170" w:type="dxa"/>
          </w:tcPr>
          <w:p w14:paraId="0B8384F4" w14:textId="097E2D08" w:rsidR="00832BC1" w:rsidRPr="00787E7D" w:rsidRDefault="00F477C1" w:rsidP="00832BC1">
            <w:pPr>
              <w:tabs>
                <w:tab w:val="decimal" w:pos="887"/>
              </w:tabs>
              <w:spacing w:line="340" w:lineRule="exact"/>
              <w:ind w:right="-18"/>
              <w:rPr>
                <w:rFonts w:ascii="Arial" w:hAnsi="Arial" w:cs="Arial"/>
                <w:sz w:val="20"/>
                <w:szCs w:val="20"/>
              </w:rPr>
            </w:pPr>
            <w:r>
              <w:rPr>
                <w:rFonts w:ascii="Arial" w:hAnsi="Arial" w:cs="Arial"/>
                <w:sz w:val="20"/>
                <w:szCs w:val="20"/>
              </w:rPr>
              <w:t>10,544</w:t>
            </w:r>
          </w:p>
        </w:tc>
        <w:tc>
          <w:tcPr>
            <w:tcW w:w="1422" w:type="dxa"/>
          </w:tcPr>
          <w:p w14:paraId="4F9033B2" w14:textId="29F34C42" w:rsidR="00832BC1" w:rsidRPr="00787E7D" w:rsidRDefault="00832BC1" w:rsidP="00832BC1">
            <w:pPr>
              <w:tabs>
                <w:tab w:val="decimal" w:pos="1145"/>
              </w:tabs>
              <w:spacing w:line="340" w:lineRule="exact"/>
              <w:ind w:right="-18"/>
              <w:rPr>
                <w:rFonts w:ascii="Arial" w:hAnsi="Arial" w:cs="Arial"/>
                <w:sz w:val="20"/>
                <w:szCs w:val="20"/>
              </w:rPr>
            </w:pPr>
            <w:r w:rsidRPr="00860396">
              <w:rPr>
                <w:rFonts w:ascii="Arial" w:hAnsi="Arial" w:cs="Arial" w:hint="cs"/>
                <w:sz w:val="20"/>
                <w:szCs w:val="20"/>
              </w:rPr>
              <w:t>12,275</w:t>
            </w:r>
          </w:p>
        </w:tc>
        <w:tc>
          <w:tcPr>
            <w:tcW w:w="1170" w:type="dxa"/>
            <w:gridSpan w:val="2"/>
          </w:tcPr>
          <w:p w14:paraId="6A1C1033" w14:textId="0EAA7E3E" w:rsidR="00832BC1" w:rsidRPr="00787E7D" w:rsidRDefault="00F477C1" w:rsidP="00832BC1">
            <w:pPr>
              <w:tabs>
                <w:tab w:val="decimal" w:pos="887"/>
              </w:tabs>
              <w:spacing w:line="340" w:lineRule="exact"/>
              <w:ind w:right="-18"/>
              <w:rPr>
                <w:rFonts w:ascii="Arial" w:hAnsi="Arial" w:cs="Arial"/>
                <w:sz w:val="20"/>
                <w:szCs w:val="20"/>
              </w:rPr>
            </w:pPr>
            <w:r>
              <w:rPr>
                <w:rFonts w:ascii="Arial" w:hAnsi="Arial" w:cs="Arial"/>
                <w:sz w:val="20"/>
                <w:szCs w:val="20"/>
              </w:rPr>
              <w:t>10,029</w:t>
            </w:r>
          </w:p>
        </w:tc>
        <w:tc>
          <w:tcPr>
            <w:tcW w:w="1440" w:type="dxa"/>
            <w:gridSpan w:val="2"/>
            <w:vAlign w:val="bottom"/>
          </w:tcPr>
          <w:p w14:paraId="51A65AE1" w14:textId="4020B09A" w:rsidR="00832BC1" w:rsidRPr="00C92D29" w:rsidRDefault="00832BC1" w:rsidP="00832BC1">
            <w:pPr>
              <w:tabs>
                <w:tab w:val="decimal" w:pos="1155"/>
              </w:tabs>
              <w:spacing w:line="340" w:lineRule="exact"/>
              <w:ind w:right="-18"/>
              <w:rPr>
                <w:rFonts w:ascii="Arial" w:hAnsi="Arial" w:cs="Arial"/>
                <w:sz w:val="20"/>
                <w:szCs w:val="20"/>
              </w:rPr>
            </w:pPr>
            <w:r w:rsidRPr="00600947">
              <w:rPr>
                <w:rFonts w:ascii="Arial" w:hAnsi="Arial" w:cs="Arial"/>
                <w:sz w:val="20"/>
                <w:szCs w:val="20"/>
              </w:rPr>
              <w:t>11,172</w:t>
            </w:r>
          </w:p>
        </w:tc>
      </w:tr>
      <w:tr w:rsidR="00832BC1" w:rsidRPr="00500B96" w14:paraId="19BC33C7" w14:textId="77777777" w:rsidTr="00B97EC2">
        <w:trPr>
          <w:gridAfter w:val="1"/>
          <w:wAfter w:w="18" w:type="dxa"/>
        </w:trPr>
        <w:tc>
          <w:tcPr>
            <w:tcW w:w="4320" w:type="dxa"/>
          </w:tcPr>
          <w:p w14:paraId="77548E6B" w14:textId="6E18ADE0" w:rsidR="00832BC1" w:rsidRPr="00500B96" w:rsidRDefault="00832BC1" w:rsidP="00832BC1">
            <w:pPr>
              <w:tabs>
                <w:tab w:val="left" w:pos="162"/>
              </w:tabs>
              <w:spacing w:line="340" w:lineRule="exact"/>
              <w:ind w:right="-17"/>
              <w:rPr>
                <w:rFonts w:ascii="Arial" w:hAnsi="Arial" w:cs="Arial"/>
                <w:sz w:val="20"/>
                <w:szCs w:val="20"/>
              </w:rPr>
            </w:pPr>
            <w:r w:rsidRPr="00500B96">
              <w:rPr>
                <w:rFonts w:ascii="Arial" w:hAnsi="Arial" w:cs="Arial"/>
                <w:sz w:val="20"/>
                <w:szCs w:val="20"/>
              </w:rPr>
              <w:t xml:space="preserve">Less: Allowance for </w:t>
            </w:r>
            <w:r>
              <w:rPr>
                <w:rFonts w:ascii="Arial" w:hAnsi="Arial" w:cs="Arial"/>
                <w:sz w:val="20"/>
                <w:szCs w:val="20"/>
              </w:rPr>
              <w:t xml:space="preserve">expected credit losses  </w:t>
            </w:r>
          </w:p>
        </w:tc>
        <w:tc>
          <w:tcPr>
            <w:tcW w:w="1170" w:type="dxa"/>
          </w:tcPr>
          <w:p w14:paraId="01E8854D" w14:textId="348B281C" w:rsidR="00832BC1" w:rsidRPr="00787E7D" w:rsidRDefault="00F477C1" w:rsidP="00832BC1">
            <w:pPr>
              <w:pBdr>
                <w:bottom w:val="single" w:sz="6" w:space="1" w:color="auto"/>
              </w:pBdr>
              <w:tabs>
                <w:tab w:val="decimal" w:pos="887"/>
              </w:tabs>
              <w:spacing w:line="340" w:lineRule="exact"/>
              <w:ind w:right="-18"/>
              <w:rPr>
                <w:rFonts w:ascii="Arial" w:hAnsi="Arial" w:cs="Arial"/>
                <w:sz w:val="20"/>
                <w:szCs w:val="20"/>
              </w:rPr>
            </w:pPr>
            <w:r>
              <w:rPr>
                <w:rFonts w:ascii="Arial" w:hAnsi="Arial" w:cs="Arial"/>
                <w:sz w:val="20"/>
                <w:szCs w:val="20"/>
              </w:rPr>
              <w:t>(9,070)</w:t>
            </w:r>
          </w:p>
        </w:tc>
        <w:tc>
          <w:tcPr>
            <w:tcW w:w="1422" w:type="dxa"/>
          </w:tcPr>
          <w:p w14:paraId="504E9A23" w14:textId="125FBE35" w:rsidR="00832BC1" w:rsidRPr="00787E7D" w:rsidRDefault="00832BC1" w:rsidP="00832BC1">
            <w:pPr>
              <w:pBdr>
                <w:bottom w:val="single" w:sz="6" w:space="1" w:color="auto"/>
              </w:pBdr>
              <w:tabs>
                <w:tab w:val="decimal" w:pos="1145"/>
              </w:tabs>
              <w:spacing w:line="340" w:lineRule="exact"/>
              <w:ind w:right="-18"/>
              <w:rPr>
                <w:rFonts w:ascii="Arial" w:hAnsi="Arial" w:cs="Arial"/>
                <w:sz w:val="20"/>
                <w:szCs w:val="20"/>
              </w:rPr>
            </w:pPr>
            <w:r w:rsidRPr="00860396">
              <w:rPr>
                <w:rFonts w:ascii="Arial" w:hAnsi="Arial" w:cs="Arial" w:hint="cs"/>
                <w:sz w:val="20"/>
                <w:szCs w:val="20"/>
              </w:rPr>
              <w:t>(9,070)</w:t>
            </w:r>
          </w:p>
        </w:tc>
        <w:tc>
          <w:tcPr>
            <w:tcW w:w="1170" w:type="dxa"/>
            <w:gridSpan w:val="2"/>
          </w:tcPr>
          <w:p w14:paraId="727C0F46" w14:textId="35BB5A2D" w:rsidR="00832BC1" w:rsidRPr="00787E7D" w:rsidRDefault="00F477C1" w:rsidP="00832BC1">
            <w:pPr>
              <w:pBdr>
                <w:bottom w:val="single" w:sz="6" w:space="1" w:color="auto"/>
              </w:pBdr>
              <w:tabs>
                <w:tab w:val="decimal" w:pos="887"/>
              </w:tabs>
              <w:spacing w:line="340" w:lineRule="exact"/>
              <w:ind w:right="-18"/>
              <w:rPr>
                <w:rFonts w:ascii="Arial" w:hAnsi="Arial" w:cs="Arial"/>
                <w:sz w:val="20"/>
                <w:szCs w:val="20"/>
              </w:rPr>
            </w:pPr>
            <w:r>
              <w:rPr>
                <w:rFonts w:ascii="Arial" w:hAnsi="Arial" w:cs="Arial"/>
                <w:sz w:val="20"/>
                <w:szCs w:val="20"/>
              </w:rPr>
              <w:t>(9,070)</w:t>
            </w:r>
          </w:p>
        </w:tc>
        <w:tc>
          <w:tcPr>
            <w:tcW w:w="1440" w:type="dxa"/>
            <w:gridSpan w:val="2"/>
            <w:vAlign w:val="bottom"/>
          </w:tcPr>
          <w:p w14:paraId="1C62EA1E" w14:textId="175F40F0" w:rsidR="00832BC1" w:rsidRPr="00C92D29" w:rsidRDefault="00832BC1" w:rsidP="00832BC1">
            <w:pPr>
              <w:pBdr>
                <w:bottom w:val="single" w:sz="6" w:space="1" w:color="auto"/>
              </w:pBdr>
              <w:tabs>
                <w:tab w:val="decimal" w:pos="1155"/>
              </w:tabs>
              <w:spacing w:line="340" w:lineRule="exact"/>
              <w:ind w:right="-18"/>
              <w:rPr>
                <w:rFonts w:ascii="Arial" w:hAnsi="Arial" w:cs="Arial"/>
                <w:sz w:val="20"/>
                <w:szCs w:val="20"/>
              </w:rPr>
            </w:pPr>
            <w:r w:rsidRPr="00600947">
              <w:rPr>
                <w:rFonts w:ascii="Arial" w:hAnsi="Arial" w:cs="Arial"/>
                <w:sz w:val="20"/>
                <w:szCs w:val="20"/>
              </w:rPr>
              <w:t>(9,070)</w:t>
            </w:r>
          </w:p>
        </w:tc>
      </w:tr>
      <w:tr w:rsidR="00832BC1" w:rsidRPr="00500B96" w14:paraId="76FF0441" w14:textId="77777777" w:rsidTr="00B97EC2">
        <w:trPr>
          <w:gridAfter w:val="1"/>
          <w:wAfter w:w="18" w:type="dxa"/>
        </w:trPr>
        <w:tc>
          <w:tcPr>
            <w:tcW w:w="4320" w:type="dxa"/>
          </w:tcPr>
          <w:p w14:paraId="641B1994" w14:textId="77777777" w:rsidR="00832BC1" w:rsidRPr="00500B96" w:rsidRDefault="00832BC1" w:rsidP="00832BC1">
            <w:pPr>
              <w:spacing w:line="340" w:lineRule="exact"/>
              <w:ind w:left="132" w:right="-17" w:hanging="132"/>
              <w:rPr>
                <w:rFonts w:ascii="Arial" w:hAnsi="Arial" w:cs="Arial"/>
                <w:sz w:val="20"/>
                <w:szCs w:val="20"/>
              </w:rPr>
            </w:pPr>
            <w:r w:rsidRPr="00500B96">
              <w:rPr>
                <w:rFonts w:ascii="Arial" w:hAnsi="Arial" w:cs="Arial"/>
                <w:sz w:val="20"/>
                <w:szCs w:val="20"/>
              </w:rPr>
              <w:t>Total other receivables - net</w:t>
            </w:r>
          </w:p>
        </w:tc>
        <w:tc>
          <w:tcPr>
            <w:tcW w:w="1170" w:type="dxa"/>
          </w:tcPr>
          <w:p w14:paraId="7EB13D1F" w14:textId="3C92BED2" w:rsidR="00832BC1" w:rsidRPr="00787E7D" w:rsidRDefault="00F477C1" w:rsidP="00832BC1">
            <w:pPr>
              <w:pBdr>
                <w:bottom w:val="single" w:sz="4" w:space="1" w:color="auto"/>
              </w:pBdr>
              <w:tabs>
                <w:tab w:val="decimal" w:pos="887"/>
              </w:tabs>
              <w:spacing w:line="340" w:lineRule="exact"/>
              <w:ind w:right="-18"/>
              <w:rPr>
                <w:rFonts w:ascii="Arial" w:hAnsi="Arial" w:cs="Arial"/>
                <w:sz w:val="20"/>
                <w:szCs w:val="20"/>
              </w:rPr>
            </w:pPr>
            <w:r>
              <w:rPr>
                <w:rFonts w:ascii="Arial" w:hAnsi="Arial" w:cs="Arial"/>
                <w:sz w:val="20"/>
                <w:szCs w:val="20"/>
              </w:rPr>
              <w:t>1,474</w:t>
            </w:r>
          </w:p>
        </w:tc>
        <w:tc>
          <w:tcPr>
            <w:tcW w:w="1422" w:type="dxa"/>
          </w:tcPr>
          <w:p w14:paraId="7082BFDA" w14:textId="76D55CAA" w:rsidR="00832BC1" w:rsidRPr="00787E7D" w:rsidRDefault="00832BC1" w:rsidP="00832BC1">
            <w:pPr>
              <w:pBdr>
                <w:bottom w:val="single" w:sz="4" w:space="1" w:color="auto"/>
              </w:pBdr>
              <w:tabs>
                <w:tab w:val="decimal" w:pos="1145"/>
              </w:tabs>
              <w:spacing w:line="340" w:lineRule="exact"/>
              <w:ind w:right="-18"/>
              <w:rPr>
                <w:rFonts w:ascii="Arial" w:hAnsi="Arial" w:cs="Arial"/>
                <w:sz w:val="20"/>
                <w:szCs w:val="20"/>
              </w:rPr>
            </w:pPr>
            <w:r w:rsidRPr="00860396">
              <w:rPr>
                <w:rFonts w:ascii="Arial" w:hAnsi="Arial" w:cs="Arial" w:hint="cs"/>
                <w:sz w:val="20"/>
                <w:szCs w:val="20"/>
              </w:rPr>
              <w:t>58,731</w:t>
            </w:r>
          </w:p>
        </w:tc>
        <w:tc>
          <w:tcPr>
            <w:tcW w:w="1170" w:type="dxa"/>
            <w:gridSpan w:val="2"/>
          </w:tcPr>
          <w:p w14:paraId="6306F61E" w14:textId="26BE9534" w:rsidR="00832BC1" w:rsidRPr="00787E7D" w:rsidRDefault="00F477C1" w:rsidP="00832BC1">
            <w:pPr>
              <w:pBdr>
                <w:bottom w:val="single" w:sz="4" w:space="1" w:color="auto"/>
              </w:pBdr>
              <w:tabs>
                <w:tab w:val="decimal" w:pos="887"/>
              </w:tabs>
              <w:spacing w:line="340" w:lineRule="exact"/>
              <w:ind w:right="-18"/>
              <w:rPr>
                <w:rFonts w:ascii="Arial" w:hAnsi="Arial" w:cs="Arial"/>
                <w:sz w:val="20"/>
                <w:szCs w:val="20"/>
              </w:rPr>
            </w:pPr>
            <w:r>
              <w:rPr>
                <w:rFonts w:ascii="Arial" w:hAnsi="Arial" w:cs="Arial"/>
                <w:sz w:val="20"/>
                <w:szCs w:val="20"/>
              </w:rPr>
              <w:t>959</w:t>
            </w:r>
          </w:p>
        </w:tc>
        <w:tc>
          <w:tcPr>
            <w:tcW w:w="1440" w:type="dxa"/>
            <w:gridSpan w:val="2"/>
            <w:vAlign w:val="bottom"/>
          </w:tcPr>
          <w:p w14:paraId="1D1CDAB5" w14:textId="211F0D2C" w:rsidR="00832BC1" w:rsidRPr="00C92D29" w:rsidRDefault="00832BC1" w:rsidP="00832BC1">
            <w:pPr>
              <w:pBdr>
                <w:bottom w:val="single" w:sz="4" w:space="1" w:color="auto"/>
              </w:pBdr>
              <w:tabs>
                <w:tab w:val="decimal" w:pos="1155"/>
              </w:tabs>
              <w:spacing w:line="340" w:lineRule="exact"/>
              <w:ind w:right="-18"/>
              <w:rPr>
                <w:rFonts w:ascii="Arial" w:hAnsi="Arial" w:cs="Arial"/>
                <w:sz w:val="20"/>
                <w:szCs w:val="20"/>
              </w:rPr>
            </w:pPr>
            <w:r w:rsidRPr="00600947">
              <w:rPr>
                <w:rFonts w:ascii="Arial" w:hAnsi="Arial" w:cs="Arial"/>
                <w:sz w:val="20"/>
                <w:szCs w:val="20"/>
              </w:rPr>
              <w:t>57,628</w:t>
            </w:r>
          </w:p>
        </w:tc>
      </w:tr>
      <w:tr w:rsidR="00832BC1" w:rsidRPr="00500B96" w14:paraId="0134905F" w14:textId="77777777" w:rsidTr="00B97EC2">
        <w:trPr>
          <w:gridAfter w:val="1"/>
          <w:wAfter w:w="18" w:type="dxa"/>
        </w:trPr>
        <w:tc>
          <w:tcPr>
            <w:tcW w:w="4320" w:type="dxa"/>
          </w:tcPr>
          <w:p w14:paraId="30531BCA" w14:textId="77777777" w:rsidR="00832BC1" w:rsidRPr="00500B96" w:rsidRDefault="00832BC1" w:rsidP="00832BC1">
            <w:pPr>
              <w:spacing w:line="340" w:lineRule="exact"/>
              <w:ind w:left="132" w:right="-17" w:hanging="132"/>
              <w:rPr>
                <w:rFonts w:ascii="Arial" w:hAnsi="Arial" w:cs="Arial"/>
                <w:sz w:val="20"/>
                <w:szCs w:val="20"/>
                <w:cs/>
              </w:rPr>
            </w:pPr>
            <w:r w:rsidRPr="00500B96">
              <w:rPr>
                <w:rFonts w:ascii="Arial" w:hAnsi="Arial" w:cs="Arial"/>
                <w:sz w:val="20"/>
                <w:szCs w:val="20"/>
              </w:rPr>
              <w:t>Total trade and other receivables - net</w:t>
            </w:r>
            <w:r w:rsidRPr="00500B96">
              <w:rPr>
                <w:rFonts w:ascii="Arial" w:hAnsi="Arial" w:cs="Arial"/>
                <w:sz w:val="20"/>
                <w:szCs w:val="20"/>
              </w:rPr>
              <w:tab/>
            </w:r>
          </w:p>
        </w:tc>
        <w:tc>
          <w:tcPr>
            <w:tcW w:w="1170" w:type="dxa"/>
          </w:tcPr>
          <w:p w14:paraId="7F5DD6B1" w14:textId="4D1B1D61" w:rsidR="00832BC1" w:rsidRPr="00787E7D" w:rsidRDefault="00F477C1" w:rsidP="00832BC1">
            <w:pPr>
              <w:pBdr>
                <w:bottom w:val="double" w:sz="4" w:space="1" w:color="auto"/>
              </w:pBdr>
              <w:tabs>
                <w:tab w:val="decimal" w:pos="887"/>
              </w:tabs>
              <w:spacing w:line="340" w:lineRule="exact"/>
              <w:ind w:right="-18"/>
              <w:rPr>
                <w:rFonts w:ascii="Arial" w:hAnsi="Arial" w:cs="Arial"/>
                <w:sz w:val="20"/>
                <w:szCs w:val="20"/>
              </w:rPr>
            </w:pPr>
            <w:r>
              <w:rPr>
                <w:rFonts w:ascii="Arial" w:hAnsi="Arial" w:cs="Arial"/>
                <w:sz w:val="20"/>
                <w:szCs w:val="20"/>
              </w:rPr>
              <w:t>602,204</w:t>
            </w:r>
          </w:p>
        </w:tc>
        <w:tc>
          <w:tcPr>
            <w:tcW w:w="1422" w:type="dxa"/>
          </w:tcPr>
          <w:p w14:paraId="4E023AFD" w14:textId="5050CD02" w:rsidR="00832BC1" w:rsidRPr="00787E7D" w:rsidRDefault="00832BC1" w:rsidP="00832BC1">
            <w:pPr>
              <w:pBdr>
                <w:bottom w:val="double" w:sz="4" w:space="1" w:color="auto"/>
              </w:pBdr>
              <w:tabs>
                <w:tab w:val="decimal" w:pos="1145"/>
              </w:tabs>
              <w:spacing w:line="340" w:lineRule="exact"/>
              <w:ind w:right="-18"/>
              <w:rPr>
                <w:rFonts w:ascii="Arial" w:hAnsi="Arial" w:cs="Arial"/>
                <w:sz w:val="20"/>
                <w:szCs w:val="20"/>
              </w:rPr>
            </w:pPr>
            <w:r w:rsidRPr="00860396">
              <w:rPr>
                <w:rFonts w:ascii="Arial" w:hAnsi="Arial" w:cs="Arial" w:hint="cs"/>
                <w:sz w:val="20"/>
                <w:szCs w:val="20"/>
              </w:rPr>
              <w:t>372,558</w:t>
            </w:r>
          </w:p>
        </w:tc>
        <w:tc>
          <w:tcPr>
            <w:tcW w:w="1170" w:type="dxa"/>
            <w:gridSpan w:val="2"/>
          </w:tcPr>
          <w:p w14:paraId="469DCAF6" w14:textId="5E74FD85" w:rsidR="00832BC1" w:rsidRPr="00787E7D" w:rsidRDefault="00F477C1" w:rsidP="00832BC1">
            <w:pPr>
              <w:pBdr>
                <w:bottom w:val="double" w:sz="4" w:space="1" w:color="auto"/>
              </w:pBdr>
              <w:tabs>
                <w:tab w:val="decimal" w:pos="887"/>
              </w:tabs>
              <w:spacing w:line="340" w:lineRule="exact"/>
              <w:ind w:right="-18"/>
              <w:rPr>
                <w:rFonts w:ascii="Arial" w:hAnsi="Arial" w:cs="Arial"/>
                <w:sz w:val="20"/>
                <w:szCs w:val="20"/>
              </w:rPr>
            </w:pPr>
            <w:r>
              <w:rPr>
                <w:rFonts w:ascii="Arial" w:hAnsi="Arial" w:cs="Arial"/>
                <w:sz w:val="20"/>
                <w:szCs w:val="20"/>
              </w:rPr>
              <w:t>342,497</w:t>
            </w:r>
          </w:p>
        </w:tc>
        <w:tc>
          <w:tcPr>
            <w:tcW w:w="1440" w:type="dxa"/>
            <w:gridSpan w:val="2"/>
            <w:vAlign w:val="bottom"/>
          </w:tcPr>
          <w:p w14:paraId="2E800B0C" w14:textId="73AF4153" w:rsidR="00832BC1" w:rsidRPr="00C92D29" w:rsidRDefault="00832BC1" w:rsidP="00832BC1">
            <w:pPr>
              <w:pBdr>
                <w:bottom w:val="double" w:sz="4" w:space="1" w:color="auto"/>
              </w:pBdr>
              <w:tabs>
                <w:tab w:val="decimal" w:pos="1155"/>
              </w:tabs>
              <w:spacing w:line="340" w:lineRule="exact"/>
              <w:ind w:right="-18"/>
              <w:rPr>
                <w:rFonts w:ascii="Arial" w:hAnsi="Arial" w:cs="Arial"/>
                <w:sz w:val="20"/>
                <w:szCs w:val="20"/>
              </w:rPr>
            </w:pPr>
            <w:r w:rsidRPr="00600947">
              <w:rPr>
                <w:rFonts w:ascii="Arial" w:hAnsi="Arial" w:cs="Arial"/>
                <w:sz w:val="20"/>
                <w:szCs w:val="20"/>
              </w:rPr>
              <w:t>175,321</w:t>
            </w:r>
          </w:p>
        </w:tc>
      </w:tr>
    </w:tbl>
    <w:p w14:paraId="1837D159" w14:textId="77777777" w:rsidR="00860396" w:rsidRDefault="00860396" w:rsidP="00B44607">
      <w:pPr>
        <w:tabs>
          <w:tab w:val="left" w:pos="2160"/>
          <w:tab w:val="left" w:pos="5400"/>
          <w:tab w:val="right" w:pos="6300"/>
          <w:tab w:val="left" w:pos="7020"/>
          <w:tab w:val="right" w:pos="7920"/>
        </w:tabs>
        <w:spacing w:before="240" w:line="380" w:lineRule="exact"/>
        <w:ind w:left="547" w:hanging="547"/>
        <w:jc w:val="both"/>
        <w:rPr>
          <w:rFonts w:ascii="Arial" w:hAnsi="Arial"/>
          <w:b/>
          <w:bCs/>
          <w:sz w:val="22"/>
          <w:szCs w:val="22"/>
        </w:rPr>
      </w:pPr>
    </w:p>
    <w:p w14:paraId="1CC42E85" w14:textId="77777777" w:rsidR="00832BC1" w:rsidRDefault="00832BC1">
      <w:pPr>
        <w:overflowPunct/>
        <w:autoSpaceDE/>
        <w:autoSpaceDN/>
        <w:adjustRightInd/>
        <w:textAlignment w:val="auto"/>
        <w:rPr>
          <w:rFonts w:ascii="Arial" w:hAnsi="Arial"/>
          <w:b/>
          <w:bCs/>
          <w:sz w:val="22"/>
          <w:szCs w:val="22"/>
        </w:rPr>
      </w:pPr>
      <w:r>
        <w:rPr>
          <w:rFonts w:ascii="Arial" w:hAnsi="Arial"/>
          <w:b/>
          <w:bCs/>
          <w:sz w:val="22"/>
          <w:szCs w:val="22"/>
        </w:rPr>
        <w:br w:type="page"/>
      </w:r>
    </w:p>
    <w:p w14:paraId="0E73494F" w14:textId="43D35081" w:rsidR="00B44607" w:rsidRDefault="00860396" w:rsidP="00D579CB">
      <w:pPr>
        <w:tabs>
          <w:tab w:val="left" w:pos="2160"/>
          <w:tab w:val="left" w:pos="5400"/>
          <w:tab w:val="right" w:pos="6300"/>
          <w:tab w:val="left" w:pos="7020"/>
          <w:tab w:val="right" w:pos="7920"/>
        </w:tabs>
        <w:spacing w:before="240" w:after="120" w:line="380" w:lineRule="exact"/>
        <w:ind w:left="547" w:hanging="547"/>
        <w:jc w:val="both"/>
        <w:rPr>
          <w:rFonts w:ascii="Arial" w:hAnsi="Arial"/>
          <w:b/>
          <w:bCs/>
          <w:sz w:val="22"/>
          <w:szCs w:val="22"/>
        </w:rPr>
      </w:pPr>
      <w:r>
        <w:rPr>
          <w:rFonts w:ascii="Arial" w:hAnsi="Arial"/>
          <w:b/>
          <w:bCs/>
          <w:sz w:val="22"/>
          <w:szCs w:val="22"/>
        </w:rPr>
        <w:lastRenderedPageBreak/>
        <w:t>4</w:t>
      </w:r>
      <w:r w:rsidR="00B44607" w:rsidRPr="00E94C88">
        <w:rPr>
          <w:rFonts w:ascii="Arial" w:hAnsi="Arial"/>
          <w:b/>
          <w:bCs/>
          <w:sz w:val="22"/>
          <w:szCs w:val="22"/>
        </w:rPr>
        <w:t xml:space="preserve">. </w:t>
      </w:r>
      <w:r w:rsidR="00B44607" w:rsidRPr="00E94C88">
        <w:rPr>
          <w:rFonts w:ascii="Arial" w:hAnsi="Arial"/>
          <w:b/>
          <w:bCs/>
          <w:sz w:val="22"/>
          <w:szCs w:val="22"/>
        </w:rPr>
        <w:tab/>
      </w:r>
      <w:r w:rsidR="00B44607">
        <w:rPr>
          <w:rFonts w:ascii="Arial" w:hAnsi="Arial"/>
          <w:b/>
          <w:bCs/>
          <w:sz w:val="22"/>
          <w:szCs w:val="22"/>
        </w:rPr>
        <w:t>Other non-current financial assets</w:t>
      </w:r>
    </w:p>
    <w:tbl>
      <w:tblPr>
        <w:tblW w:w="9394"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20"/>
        <w:gridCol w:w="1267"/>
        <w:gridCol w:w="1268"/>
        <w:gridCol w:w="1267"/>
        <w:gridCol w:w="1272"/>
      </w:tblGrid>
      <w:tr w:rsidR="00534332" w:rsidRPr="00534332" w14:paraId="7E25728C" w14:textId="77777777" w:rsidTr="00577FF7">
        <w:tc>
          <w:tcPr>
            <w:tcW w:w="9394" w:type="dxa"/>
            <w:gridSpan w:val="5"/>
            <w:tcBorders>
              <w:top w:val="nil"/>
              <w:left w:val="nil"/>
              <w:bottom w:val="nil"/>
              <w:right w:val="nil"/>
            </w:tcBorders>
            <w:shd w:val="clear" w:color="auto" w:fill="auto"/>
            <w:hideMark/>
          </w:tcPr>
          <w:p w14:paraId="54A5F7EF" w14:textId="77777777" w:rsidR="00534332" w:rsidRPr="00534332" w:rsidRDefault="00534332" w:rsidP="00534332">
            <w:pPr>
              <w:tabs>
                <w:tab w:val="left" w:pos="600"/>
                <w:tab w:val="left" w:pos="900"/>
                <w:tab w:val="right" w:pos="7280"/>
                <w:tab w:val="right" w:pos="8540"/>
              </w:tabs>
              <w:spacing w:line="320" w:lineRule="exact"/>
              <w:ind w:right="-45"/>
              <w:jc w:val="right"/>
              <w:rPr>
                <w:rFonts w:ascii="Arial" w:hAnsi="Arial" w:cs="Arial"/>
                <w:sz w:val="18"/>
                <w:szCs w:val="18"/>
              </w:rPr>
            </w:pPr>
            <w:r w:rsidRPr="00534332">
              <w:rPr>
                <w:rFonts w:ascii="Arial" w:hAnsi="Arial" w:cs="Arial"/>
                <w:sz w:val="18"/>
                <w:szCs w:val="18"/>
              </w:rPr>
              <w:t>(Unit: Thousand Baht)</w:t>
            </w:r>
          </w:p>
        </w:tc>
      </w:tr>
      <w:tr w:rsidR="00534332" w:rsidRPr="00534332" w14:paraId="73A41B9A" w14:textId="77777777" w:rsidTr="00577FF7">
        <w:tc>
          <w:tcPr>
            <w:tcW w:w="4320" w:type="dxa"/>
            <w:tcBorders>
              <w:top w:val="nil"/>
              <w:left w:val="nil"/>
              <w:bottom w:val="nil"/>
              <w:right w:val="nil"/>
            </w:tcBorders>
            <w:shd w:val="clear" w:color="auto" w:fill="auto"/>
          </w:tcPr>
          <w:p w14:paraId="7DA8662F" w14:textId="77777777" w:rsidR="00534332" w:rsidRPr="00534332" w:rsidRDefault="00534332" w:rsidP="00534332">
            <w:pPr>
              <w:tabs>
                <w:tab w:val="left" w:pos="600"/>
                <w:tab w:val="left" w:pos="900"/>
                <w:tab w:val="right" w:pos="7280"/>
                <w:tab w:val="right" w:pos="8540"/>
              </w:tabs>
              <w:spacing w:line="320" w:lineRule="exact"/>
              <w:ind w:right="-43"/>
              <w:jc w:val="center"/>
              <w:rPr>
                <w:rFonts w:ascii="Arial" w:hAnsi="Arial" w:cs="Arial"/>
                <w:sz w:val="18"/>
                <w:szCs w:val="18"/>
                <w:cs/>
              </w:rPr>
            </w:pPr>
          </w:p>
        </w:tc>
        <w:tc>
          <w:tcPr>
            <w:tcW w:w="2535" w:type="dxa"/>
            <w:gridSpan w:val="2"/>
            <w:tcBorders>
              <w:top w:val="nil"/>
              <w:left w:val="nil"/>
              <w:bottom w:val="nil"/>
              <w:right w:val="nil"/>
            </w:tcBorders>
            <w:shd w:val="clear" w:color="auto" w:fill="auto"/>
            <w:hideMark/>
          </w:tcPr>
          <w:p w14:paraId="406506B2" w14:textId="77777777" w:rsidR="00534332" w:rsidRPr="00534332" w:rsidRDefault="00534332" w:rsidP="00534332">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534332">
              <w:rPr>
                <w:rFonts w:ascii="Arial" w:hAnsi="Arial" w:cs="Arial"/>
                <w:sz w:val="18"/>
                <w:szCs w:val="18"/>
              </w:rPr>
              <w:t>Consolidated                     financial statements</w:t>
            </w:r>
          </w:p>
        </w:tc>
        <w:tc>
          <w:tcPr>
            <w:tcW w:w="2539" w:type="dxa"/>
            <w:gridSpan w:val="2"/>
            <w:tcBorders>
              <w:top w:val="nil"/>
              <w:left w:val="nil"/>
              <w:bottom w:val="nil"/>
              <w:right w:val="nil"/>
            </w:tcBorders>
            <w:shd w:val="clear" w:color="auto" w:fill="auto"/>
            <w:hideMark/>
          </w:tcPr>
          <w:p w14:paraId="7EBEAA9C" w14:textId="77777777" w:rsidR="00534332" w:rsidRPr="00534332" w:rsidRDefault="00534332" w:rsidP="00534332">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534332">
              <w:rPr>
                <w:rFonts w:ascii="Arial" w:hAnsi="Arial" w:cs="Arial"/>
                <w:sz w:val="18"/>
                <w:szCs w:val="18"/>
              </w:rPr>
              <w:t>Separate                          financial statements</w:t>
            </w:r>
          </w:p>
        </w:tc>
      </w:tr>
      <w:tr w:rsidR="00534332" w:rsidRPr="00534332" w14:paraId="57B3B86A" w14:textId="77777777" w:rsidTr="00577FF7">
        <w:tc>
          <w:tcPr>
            <w:tcW w:w="4320" w:type="dxa"/>
            <w:tcBorders>
              <w:top w:val="nil"/>
              <w:left w:val="nil"/>
              <w:bottom w:val="nil"/>
              <w:right w:val="nil"/>
            </w:tcBorders>
            <w:shd w:val="clear" w:color="auto" w:fill="auto"/>
          </w:tcPr>
          <w:p w14:paraId="79C3E9BD" w14:textId="77777777" w:rsidR="00534332" w:rsidRPr="00534332" w:rsidRDefault="00534332" w:rsidP="00534332">
            <w:pPr>
              <w:tabs>
                <w:tab w:val="left" w:pos="600"/>
                <w:tab w:val="left" w:pos="900"/>
                <w:tab w:val="right" w:pos="7280"/>
                <w:tab w:val="right" w:pos="8540"/>
              </w:tabs>
              <w:spacing w:line="320" w:lineRule="exact"/>
              <w:ind w:right="-43"/>
              <w:jc w:val="thaiDistribute"/>
              <w:rPr>
                <w:rFonts w:ascii="Arial" w:hAnsi="Arial" w:cs="Arial"/>
                <w:sz w:val="18"/>
                <w:szCs w:val="18"/>
              </w:rPr>
            </w:pPr>
          </w:p>
        </w:tc>
        <w:tc>
          <w:tcPr>
            <w:tcW w:w="1267" w:type="dxa"/>
            <w:tcBorders>
              <w:top w:val="nil"/>
              <w:left w:val="nil"/>
              <w:bottom w:val="nil"/>
              <w:right w:val="nil"/>
            </w:tcBorders>
            <w:shd w:val="clear" w:color="auto" w:fill="auto"/>
            <w:hideMark/>
          </w:tcPr>
          <w:p w14:paraId="31AB19C8" w14:textId="77777777" w:rsidR="00530A13" w:rsidRDefault="00530A13" w:rsidP="00534332">
            <w:pPr>
              <w:pBdr>
                <w:bottom w:val="single" w:sz="4" w:space="1" w:color="auto"/>
              </w:pBdr>
              <w:tabs>
                <w:tab w:val="left" w:pos="600"/>
                <w:tab w:val="left" w:pos="900"/>
                <w:tab w:val="right" w:pos="7280"/>
                <w:tab w:val="right" w:pos="8540"/>
              </w:tabs>
              <w:spacing w:line="320" w:lineRule="exact"/>
              <w:ind w:right="-45"/>
              <w:jc w:val="center"/>
              <w:rPr>
                <w:rFonts w:ascii="Arial" w:eastAsia="Arial Unicode MS" w:hAnsi="Arial" w:cs="Arial"/>
                <w:sz w:val="18"/>
                <w:szCs w:val="18"/>
              </w:rPr>
            </w:pPr>
            <w:r w:rsidRPr="00530A13">
              <w:rPr>
                <w:rFonts w:ascii="Arial" w:eastAsia="Arial Unicode MS" w:hAnsi="Arial" w:cs="Arial"/>
                <w:sz w:val="18"/>
                <w:szCs w:val="18"/>
              </w:rPr>
              <w:t xml:space="preserve">30 June </w:t>
            </w:r>
          </w:p>
          <w:p w14:paraId="6BEAEF2B" w14:textId="7409A926" w:rsidR="00534332" w:rsidRPr="00534332" w:rsidRDefault="00534332" w:rsidP="00534332">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534332">
              <w:rPr>
                <w:rFonts w:ascii="Arial" w:eastAsia="Arial Unicode MS" w:hAnsi="Arial" w:cs="Arial"/>
                <w:sz w:val="18"/>
                <w:szCs w:val="18"/>
              </w:rPr>
              <w:t>2022</w:t>
            </w:r>
          </w:p>
        </w:tc>
        <w:tc>
          <w:tcPr>
            <w:tcW w:w="1268" w:type="dxa"/>
            <w:tcBorders>
              <w:top w:val="nil"/>
              <w:left w:val="nil"/>
              <w:bottom w:val="nil"/>
              <w:right w:val="nil"/>
            </w:tcBorders>
            <w:shd w:val="clear" w:color="auto" w:fill="auto"/>
            <w:hideMark/>
          </w:tcPr>
          <w:p w14:paraId="2EE63A09" w14:textId="4B24D123" w:rsidR="00534332" w:rsidRPr="00534332" w:rsidRDefault="00534332" w:rsidP="00534332">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534332">
              <w:rPr>
                <w:rFonts w:ascii="Arial" w:eastAsia="Arial Unicode MS" w:hAnsi="Arial" w:cs="Arial"/>
                <w:sz w:val="18"/>
                <w:szCs w:val="18"/>
              </w:rPr>
              <w:t>31 December 2021</w:t>
            </w:r>
          </w:p>
        </w:tc>
        <w:tc>
          <w:tcPr>
            <w:tcW w:w="1267" w:type="dxa"/>
            <w:tcBorders>
              <w:top w:val="nil"/>
              <w:left w:val="nil"/>
              <w:bottom w:val="nil"/>
              <w:right w:val="nil"/>
            </w:tcBorders>
            <w:shd w:val="clear" w:color="auto" w:fill="auto"/>
            <w:hideMark/>
          </w:tcPr>
          <w:p w14:paraId="49D16566" w14:textId="77777777" w:rsidR="00530A13" w:rsidRDefault="00530A13" w:rsidP="00534332">
            <w:pPr>
              <w:pBdr>
                <w:bottom w:val="single" w:sz="4" w:space="1" w:color="auto"/>
              </w:pBdr>
              <w:tabs>
                <w:tab w:val="left" w:pos="600"/>
                <w:tab w:val="left" w:pos="900"/>
                <w:tab w:val="right" w:pos="7280"/>
                <w:tab w:val="right" w:pos="8540"/>
              </w:tabs>
              <w:spacing w:line="320" w:lineRule="exact"/>
              <w:ind w:right="-45"/>
              <w:jc w:val="center"/>
              <w:rPr>
                <w:rFonts w:ascii="Arial" w:eastAsia="Arial Unicode MS" w:hAnsi="Arial" w:cs="Arial"/>
                <w:sz w:val="18"/>
                <w:szCs w:val="18"/>
              </w:rPr>
            </w:pPr>
            <w:r w:rsidRPr="00530A13">
              <w:rPr>
                <w:rFonts w:ascii="Arial" w:eastAsia="Arial Unicode MS" w:hAnsi="Arial" w:cs="Arial"/>
                <w:sz w:val="18"/>
                <w:szCs w:val="18"/>
              </w:rPr>
              <w:t xml:space="preserve">30 June </w:t>
            </w:r>
          </w:p>
          <w:p w14:paraId="514D3705" w14:textId="0C08D49E" w:rsidR="00534332" w:rsidRPr="00534332" w:rsidRDefault="00534332" w:rsidP="00534332">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534332">
              <w:rPr>
                <w:rFonts w:ascii="Arial" w:eastAsia="Arial Unicode MS" w:hAnsi="Arial" w:cs="Arial"/>
                <w:sz w:val="18"/>
                <w:szCs w:val="18"/>
              </w:rPr>
              <w:t>2022</w:t>
            </w:r>
          </w:p>
        </w:tc>
        <w:tc>
          <w:tcPr>
            <w:tcW w:w="1272" w:type="dxa"/>
            <w:tcBorders>
              <w:top w:val="nil"/>
              <w:left w:val="nil"/>
              <w:bottom w:val="nil"/>
              <w:right w:val="nil"/>
            </w:tcBorders>
            <w:shd w:val="clear" w:color="auto" w:fill="auto"/>
            <w:hideMark/>
          </w:tcPr>
          <w:p w14:paraId="1A44AD29" w14:textId="0019ACA2" w:rsidR="00534332" w:rsidRPr="00534332" w:rsidRDefault="00534332" w:rsidP="00534332">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534332">
              <w:rPr>
                <w:rFonts w:ascii="Arial" w:eastAsia="Arial Unicode MS" w:hAnsi="Arial" w:cs="Arial"/>
                <w:sz w:val="18"/>
                <w:szCs w:val="18"/>
              </w:rPr>
              <w:t>31 December 2021</w:t>
            </w:r>
          </w:p>
        </w:tc>
      </w:tr>
      <w:tr w:rsidR="00832BC1" w:rsidRPr="00534332" w14:paraId="1997DF24" w14:textId="77777777" w:rsidTr="00577FF7">
        <w:tc>
          <w:tcPr>
            <w:tcW w:w="4320" w:type="dxa"/>
            <w:tcBorders>
              <w:top w:val="nil"/>
              <w:left w:val="nil"/>
              <w:bottom w:val="nil"/>
              <w:right w:val="nil"/>
            </w:tcBorders>
            <w:shd w:val="clear" w:color="auto" w:fill="auto"/>
          </w:tcPr>
          <w:p w14:paraId="490DEA57" w14:textId="77777777" w:rsidR="00832BC1" w:rsidRPr="00534332" w:rsidRDefault="00832BC1" w:rsidP="00832BC1">
            <w:pPr>
              <w:spacing w:line="320" w:lineRule="exact"/>
              <w:rPr>
                <w:rFonts w:ascii="Arial" w:hAnsi="Arial" w:cs="Arial"/>
                <w:color w:val="000000"/>
                <w:sz w:val="18"/>
                <w:szCs w:val="18"/>
                <w:u w:val="single"/>
              </w:rPr>
            </w:pPr>
          </w:p>
        </w:tc>
        <w:tc>
          <w:tcPr>
            <w:tcW w:w="1267" w:type="dxa"/>
            <w:tcBorders>
              <w:top w:val="nil"/>
              <w:left w:val="nil"/>
              <w:bottom w:val="nil"/>
              <w:right w:val="nil"/>
            </w:tcBorders>
            <w:shd w:val="clear" w:color="auto" w:fill="auto"/>
          </w:tcPr>
          <w:p w14:paraId="35E3DA6E" w14:textId="77777777" w:rsidR="00832BC1" w:rsidRPr="00534332" w:rsidRDefault="00832BC1" w:rsidP="00832BC1">
            <w:pPr>
              <w:tabs>
                <w:tab w:val="decimal" w:pos="866"/>
              </w:tabs>
              <w:spacing w:line="320" w:lineRule="exact"/>
              <w:ind w:right="-45"/>
              <w:rPr>
                <w:rFonts w:ascii="Arial" w:hAnsi="Arial" w:cs="Arial"/>
                <w:sz w:val="18"/>
                <w:szCs w:val="18"/>
              </w:rPr>
            </w:pPr>
          </w:p>
        </w:tc>
        <w:tc>
          <w:tcPr>
            <w:tcW w:w="1268" w:type="dxa"/>
            <w:tcBorders>
              <w:top w:val="nil"/>
              <w:left w:val="nil"/>
              <w:bottom w:val="nil"/>
              <w:right w:val="nil"/>
            </w:tcBorders>
            <w:shd w:val="clear" w:color="auto" w:fill="auto"/>
          </w:tcPr>
          <w:p w14:paraId="013F8B1A" w14:textId="76941B67" w:rsidR="00832BC1" w:rsidRPr="00534332" w:rsidRDefault="00832BC1" w:rsidP="00832BC1">
            <w:pPr>
              <w:spacing w:line="320" w:lineRule="exact"/>
              <w:ind w:right="-45"/>
              <w:jc w:val="center"/>
              <w:rPr>
                <w:rFonts w:ascii="Arial" w:hAnsi="Arial" w:cs="Arial"/>
                <w:sz w:val="18"/>
                <w:szCs w:val="18"/>
              </w:rPr>
            </w:pPr>
            <w:r>
              <w:rPr>
                <w:rFonts w:ascii="Arial" w:hAnsi="Arial" w:cs="Arial"/>
                <w:sz w:val="18"/>
                <w:szCs w:val="18"/>
              </w:rPr>
              <w:t>(Audited)</w:t>
            </w:r>
          </w:p>
        </w:tc>
        <w:tc>
          <w:tcPr>
            <w:tcW w:w="1267" w:type="dxa"/>
            <w:tcBorders>
              <w:top w:val="nil"/>
              <w:left w:val="nil"/>
              <w:bottom w:val="nil"/>
              <w:right w:val="nil"/>
            </w:tcBorders>
            <w:shd w:val="clear" w:color="auto" w:fill="auto"/>
          </w:tcPr>
          <w:p w14:paraId="7DC80F73" w14:textId="77777777" w:rsidR="00832BC1" w:rsidRPr="00534332" w:rsidRDefault="00832BC1" w:rsidP="00832BC1">
            <w:pPr>
              <w:tabs>
                <w:tab w:val="decimal" w:pos="866"/>
              </w:tabs>
              <w:spacing w:line="320" w:lineRule="exact"/>
              <w:ind w:right="-45"/>
              <w:rPr>
                <w:rFonts w:ascii="Arial" w:hAnsi="Arial" w:cs="Arial"/>
                <w:sz w:val="18"/>
                <w:szCs w:val="18"/>
              </w:rPr>
            </w:pPr>
          </w:p>
        </w:tc>
        <w:tc>
          <w:tcPr>
            <w:tcW w:w="1272" w:type="dxa"/>
            <w:tcBorders>
              <w:top w:val="nil"/>
              <w:left w:val="nil"/>
              <w:bottom w:val="nil"/>
              <w:right w:val="nil"/>
            </w:tcBorders>
            <w:shd w:val="clear" w:color="auto" w:fill="auto"/>
          </w:tcPr>
          <w:p w14:paraId="7F05B905" w14:textId="7BFE88FD" w:rsidR="00832BC1" w:rsidRPr="00534332" w:rsidRDefault="00832BC1" w:rsidP="00832BC1">
            <w:pPr>
              <w:tabs>
                <w:tab w:val="decimal" w:pos="866"/>
              </w:tabs>
              <w:spacing w:line="320" w:lineRule="exact"/>
              <w:ind w:right="-45"/>
              <w:rPr>
                <w:rFonts w:ascii="Arial" w:hAnsi="Arial" w:cs="Arial"/>
                <w:sz w:val="18"/>
                <w:szCs w:val="18"/>
              </w:rPr>
            </w:pPr>
            <w:r>
              <w:rPr>
                <w:rFonts w:ascii="Arial" w:hAnsi="Arial" w:cs="Arial"/>
                <w:sz w:val="18"/>
                <w:szCs w:val="18"/>
              </w:rPr>
              <w:t>(Audited)</w:t>
            </w:r>
          </w:p>
        </w:tc>
      </w:tr>
      <w:tr w:rsidR="00832BC1" w:rsidRPr="00534332" w14:paraId="4876190B" w14:textId="77777777" w:rsidTr="00577FF7">
        <w:tc>
          <w:tcPr>
            <w:tcW w:w="4320" w:type="dxa"/>
            <w:tcBorders>
              <w:top w:val="nil"/>
              <w:left w:val="nil"/>
              <w:bottom w:val="nil"/>
              <w:right w:val="nil"/>
            </w:tcBorders>
            <w:shd w:val="clear" w:color="auto" w:fill="auto"/>
            <w:hideMark/>
          </w:tcPr>
          <w:p w14:paraId="24B68F07" w14:textId="77777777" w:rsidR="00832BC1" w:rsidRPr="00534332" w:rsidRDefault="00832BC1" w:rsidP="00832BC1">
            <w:pPr>
              <w:spacing w:line="320" w:lineRule="exact"/>
              <w:rPr>
                <w:rFonts w:ascii="Arial" w:hAnsi="Arial" w:cs="Arial"/>
                <w:color w:val="000000"/>
                <w:sz w:val="18"/>
                <w:szCs w:val="18"/>
                <w:u w:val="single"/>
              </w:rPr>
            </w:pPr>
            <w:r w:rsidRPr="00534332">
              <w:rPr>
                <w:rFonts w:ascii="Arial" w:hAnsi="Arial" w:cs="Arial"/>
                <w:color w:val="000000"/>
                <w:sz w:val="18"/>
                <w:szCs w:val="18"/>
                <w:u w:val="single"/>
              </w:rPr>
              <w:t>Equity instruments designated at FVOCI</w:t>
            </w:r>
          </w:p>
        </w:tc>
        <w:tc>
          <w:tcPr>
            <w:tcW w:w="1267" w:type="dxa"/>
            <w:tcBorders>
              <w:top w:val="nil"/>
              <w:left w:val="nil"/>
              <w:bottom w:val="nil"/>
              <w:right w:val="nil"/>
            </w:tcBorders>
            <w:shd w:val="clear" w:color="auto" w:fill="auto"/>
          </w:tcPr>
          <w:p w14:paraId="0A99D531" w14:textId="77777777" w:rsidR="00832BC1" w:rsidRPr="00534332" w:rsidRDefault="00832BC1" w:rsidP="00832BC1">
            <w:pPr>
              <w:tabs>
                <w:tab w:val="decimal" w:pos="866"/>
              </w:tabs>
              <w:spacing w:line="320" w:lineRule="exact"/>
              <w:ind w:right="-45"/>
              <w:rPr>
                <w:rFonts w:ascii="Arial" w:hAnsi="Arial" w:cs="Arial"/>
                <w:sz w:val="18"/>
                <w:szCs w:val="18"/>
              </w:rPr>
            </w:pPr>
          </w:p>
        </w:tc>
        <w:tc>
          <w:tcPr>
            <w:tcW w:w="1268" w:type="dxa"/>
            <w:tcBorders>
              <w:top w:val="nil"/>
              <w:left w:val="nil"/>
              <w:bottom w:val="nil"/>
              <w:right w:val="nil"/>
            </w:tcBorders>
            <w:shd w:val="clear" w:color="auto" w:fill="auto"/>
          </w:tcPr>
          <w:p w14:paraId="4A945D84" w14:textId="77777777" w:rsidR="00832BC1" w:rsidRPr="00534332" w:rsidRDefault="00832BC1" w:rsidP="00832BC1">
            <w:pPr>
              <w:tabs>
                <w:tab w:val="decimal" w:pos="866"/>
              </w:tabs>
              <w:spacing w:line="320" w:lineRule="exact"/>
              <w:ind w:right="-45"/>
              <w:rPr>
                <w:rFonts w:ascii="Arial" w:hAnsi="Arial" w:cs="Arial"/>
                <w:sz w:val="18"/>
                <w:szCs w:val="18"/>
              </w:rPr>
            </w:pPr>
          </w:p>
        </w:tc>
        <w:tc>
          <w:tcPr>
            <w:tcW w:w="1267" w:type="dxa"/>
            <w:tcBorders>
              <w:top w:val="nil"/>
              <w:left w:val="nil"/>
              <w:bottom w:val="nil"/>
              <w:right w:val="nil"/>
            </w:tcBorders>
            <w:shd w:val="clear" w:color="auto" w:fill="auto"/>
          </w:tcPr>
          <w:p w14:paraId="38D46AF1" w14:textId="77777777" w:rsidR="00832BC1" w:rsidRPr="00534332" w:rsidRDefault="00832BC1" w:rsidP="00832BC1">
            <w:pPr>
              <w:tabs>
                <w:tab w:val="decimal" w:pos="866"/>
              </w:tabs>
              <w:spacing w:line="320" w:lineRule="exact"/>
              <w:ind w:right="-45"/>
              <w:rPr>
                <w:rFonts w:ascii="Arial" w:hAnsi="Arial" w:cs="Arial"/>
                <w:sz w:val="18"/>
                <w:szCs w:val="18"/>
              </w:rPr>
            </w:pPr>
          </w:p>
        </w:tc>
        <w:tc>
          <w:tcPr>
            <w:tcW w:w="1272" w:type="dxa"/>
            <w:tcBorders>
              <w:top w:val="nil"/>
              <w:left w:val="nil"/>
              <w:bottom w:val="nil"/>
              <w:right w:val="nil"/>
            </w:tcBorders>
            <w:shd w:val="clear" w:color="auto" w:fill="auto"/>
          </w:tcPr>
          <w:p w14:paraId="48177F29" w14:textId="77777777" w:rsidR="00832BC1" w:rsidRPr="00534332" w:rsidRDefault="00832BC1" w:rsidP="00832BC1">
            <w:pPr>
              <w:tabs>
                <w:tab w:val="decimal" w:pos="866"/>
              </w:tabs>
              <w:spacing w:line="320" w:lineRule="exact"/>
              <w:ind w:right="-45"/>
              <w:rPr>
                <w:rFonts w:ascii="Arial" w:hAnsi="Arial" w:cs="Arial"/>
                <w:sz w:val="18"/>
                <w:szCs w:val="18"/>
              </w:rPr>
            </w:pPr>
          </w:p>
        </w:tc>
      </w:tr>
      <w:tr w:rsidR="00832BC1" w:rsidRPr="00534332" w14:paraId="4F5651E4" w14:textId="77777777" w:rsidTr="00577FF7">
        <w:tc>
          <w:tcPr>
            <w:tcW w:w="4320" w:type="dxa"/>
            <w:tcBorders>
              <w:top w:val="nil"/>
              <w:left w:val="nil"/>
              <w:bottom w:val="nil"/>
              <w:right w:val="nil"/>
            </w:tcBorders>
            <w:shd w:val="clear" w:color="auto" w:fill="auto"/>
            <w:hideMark/>
          </w:tcPr>
          <w:p w14:paraId="75AB89F8" w14:textId="77777777" w:rsidR="00832BC1" w:rsidRPr="00534332" w:rsidRDefault="00832BC1" w:rsidP="00832BC1">
            <w:pPr>
              <w:spacing w:line="320" w:lineRule="exact"/>
              <w:rPr>
                <w:rFonts w:ascii="Arial" w:hAnsi="Arial" w:cs="Arial"/>
                <w:color w:val="000000"/>
                <w:sz w:val="18"/>
                <w:szCs w:val="18"/>
              </w:rPr>
            </w:pPr>
            <w:r w:rsidRPr="00534332">
              <w:rPr>
                <w:rFonts w:ascii="Arial" w:hAnsi="Arial" w:cs="Arial"/>
                <w:color w:val="000000"/>
                <w:sz w:val="18"/>
                <w:szCs w:val="18"/>
              </w:rPr>
              <w:t>Listed equity instruments</w:t>
            </w:r>
          </w:p>
        </w:tc>
        <w:tc>
          <w:tcPr>
            <w:tcW w:w="1267" w:type="dxa"/>
            <w:tcBorders>
              <w:top w:val="nil"/>
              <w:left w:val="nil"/>
              <w:bottom w:val="nil"/>
              <w:right w:val="nil"/>
            </w:tcBorders>
            <w:shd w:val="clear" w:color="auto" w:fill="auto"/>
            <w:vAlign w:val="bottom"/>
          </w:tcPr>
          <w:p w14:paraId="50D8DA2A" w14:textId="39F85B7A" w:rsidR="00832BC1" w:rsidRPr="00534332" w:rsidRDefault="00F477C1" w:rsidP="00B97EC2">
            <w:pPr>
              <w:tabs>
                <w:tab w:val="decimal" w:pos="975"/>
              </w:tabs>
              <w:spacing w:line="320" w:lineRule="exact"/>
              <w:ind w:right="-45"/>
              <w:rPr>
                <w:rFonts w:ascii="Arial" w:hAnsi="Arial" w:cs="Arial"/>
                <w:sz w:val="18"/>
                <w:szCs w:val="18"/>
              </w:rPr>
            </w:pPr>
            <w:r>
              <w:rPr>
                <w:rFonts w:ascii="Arial" w:hAnsi="Arial" w:cs="Arial"/>
                <w:sz w:val="18"/>
                <w:szCs w:val="18"/>
              </w:rPr>
              <w:t>27,657,296</w:t>
            </w:r>
          </w:p>
        </w:tc>
        <w:tc>
          <w:tcPr>
            <w:tcW w:w="1268" w:type="dxa"/>
            <w:tcBorders>
              <w:top w:val="nil"/>
              <w:left w:val="nil"/>
              <w:bottom w:val="nil"/>
              <w:right w:val="nil"/>
            </w:tcBorders>
            <w:shd w:val="clear" w:color="auto" w:fill="auto"/>
            <w:vAlign w:val="bottom"/>
            <w:hideMark/>
          </w:tcPr>
          <w:p w14:paraId="2A366CD4" w14:textId="7965CEFE" w:rsidR="00832BC1" w:rsidRPr="00534332" w:rsidRDefault="00832BC1" w:rsidP="00832BC1">
            <w:pPr>
              <w:tabs>
                <w:tab w:val="decimal" w:pos="952"/>
              </w:tabs>
              <w:spacing w:line="320" w:lineRule="exact"/>
              <w:ind w:right="-45"/>
              <w:rPr>
                <w:rFonts w:ascii="Arial" w:hAnsi="Arial" w:cs="Arial"/>
                <w:sz w:val="18"/>
                <w:szCs w:val="18"/>
              </w:rPr>
            </w:pPr>
            <w:r w:rsidRPr="00860396">
              <w:rPr>
                <w:rFonts w:ascii="Arial" w:hAnsi="Arial" w:cs="Arial" w:hint="cs"/>
                <w:sz w:val="18"/>
                <w:szCs w:val="18"/>
              </w:rPr>
              <w:t>25,398,172</w:t>
            </w:r>
          </w:p>
        </w:tc>
        <w:tc>
          <w:tcPr>
            <w:tcW w:w="1267" w:type="dxa"/>
            <w:tcBorders>
              <w:top w:val="nil"/>
              <w:left w:val="nil"/>
              <w:bottom w:val="nil"/>
              <w:right w:val="nil"/>
            </w:tcBorders>
            <w:shd w:val="clear" w:color="auto" w:fill="auto"/>
            <w:vAlign w:val="bottom"/>
          </w:tcPr>
          <w:p w14:paraId="04F9C641" w14:textId="4B8AA8C5" w:rsidR="00832BC1" w:rsidRPr="00534332" w:rsidRDefault="00F477C1" w:rsidP="00832BC1">
            <w:pPr>
              <w:tabs>
                <w:tab w:val="decimal" w:pos="952"/>
              </w:tabs>
              <w:spacing w:line="320" w:lineRule="exact"/>
              <w:ind w:right="-45"/>
              <w:rPr>
                <w:rFonts w:ascii="Arial" w:hAnsi="Arial" w:cs="Arial"/>
                <w:sz w:val="18"/>
                <w:szCs w:val="18"/>
              </w:rPr>
            </w:pPr>
            <w:r>
              <w:rPr>
                <w:rFonts w:ascii="Arial" w:hAnsi="Arial" w:cs="Arial"/>
                <w:sz w:val="18"/>
                <w:szCs w:val="18"/>
              </w:rPr>
              <w:t>22,532,296</w:t>
            </w:r>
          </w:p>
        </w:tc>
        <w:tc>
          <w:tcPr>
            <w:tcW w:w="1272" w:type="dxa"/>
            <w:tcBorders>
              <w:top w:val="nil"/>
              <w:left w:val="nil"/>
              <w:bottom w:val="nil"/>
              <w:right w:val="nil"/>
            </w:tcBorders>
            <w:shd w:val="clear" w:color="auto" w:fill="auto"/>
            <w:vAlign w:val="bottom"/>
            <w:hideMark/>
          </w:tcPr>
          <w:p w14:paraId="7D3758CB" w14:textId="20D635CD" w:rsidR="00832BC1" w:rsidRPr="00534332" w:rsidRDefault="00832BC1" w:rsidP="00832BC1">
            <w:pPr>
              <w:tabs>
                <w:tab w:val="decimal" w:pos="952"/>
              </w:tabs>
              <w:spacing w:line="320" w:lineRule="exact"/>
              <w:ind w:right="-45"/>
              <w:rPr>
                <w:rFonts w:ascii="Arial" w:hAnsi="Arial" w:cs="Arial"/>
                <w:sz w:val="18"/>
                <w:szCs w:val="18"/>
              </w:rPr>
            </w:pPr>
            <w:r w:rsidRPr="00534332">
              <w:rPr>
                <w:rFonts w:ascii="Arial" w:hAnsi="Arial" w:cs="Arial"/>
                <w:sz w:val="18"/>
                <w:szCs w:val="18"/>
              </w:rPr>
              <w:t>20,683,172</w:t>
            </w:r>
          </w:p>
        </w:tc>
      </w:tr>
      <w:tr w:rsidR="00832BC1" w:rsidRPr="00534332" w14:paraId="5FFADB90" w14:textId="77777777" w:rsidTr="00577FF7">
        <w:tc>
          <w:tcPr>
            <w:tcW w:w="4320" w:type="dxa"/>
            <w:tcBorders>
              <w:top w:val="nil"/>
              <w:left w:val="nil"/>
              <w:bottom w:val="nil"/>
              <w:right w:val="nil"/>
            </w:tcBorders>
            <w:shd w:val="clear" w:color="auto" w:fill="auto"/>
            <w:hideMark/>
          </w:tcPr>
          <w:p w14:paraId="3D907244" w14:textId="77777777" w:rsidR="00832BC1" w:rsidRPr="00534332" w:rsidRDefault="00832BC1" w:rsidP="00832BC1">
            <w:pPr>
              <w:spacing w:line="320" w:lineRule="exact"/>
              <w:rPr>
                <w:rFonts w:ascii="Arial" w:hAnsi="Arial" w:cs="Arial"/>
                <w:color w:val="000000"/>
                <w:sz w:val="18"/>
                <w:szCs w:val="18"/>
              </w:rPr>
            </w:pPr>
            <w:r w:rsidRPr="00534332">
              <w:rPr>
                <w:rFonts w:ascii="Arial" w:hAnsi="Arial" w:cs="Arial"/>
                <w:color w:val="000000"/>
                <w:sz w:val="18"/>
                <w:szCs w:val="18"/>
              </w:rPr>
              <w:t>Non-listed equity instruments</w:t>
            </w:r>
          </w:p>
        </w:tc>
        <w:tc>
          <w:tcPr>
            <w:tcW w:w="1267" w:type="dxa"/>
            <w:tcBorders>
              <w:top w:val="nil"/>
              <w:left w:val="nil"/>
              <w:bottom w:val="nil"/>
              <w:right w:val="nil"/>
            </w:tcBorders>
            <w:shd w:val="clear" w:color="auto" w:fill="auto"/>
            <w:vAlign w:val="bottom"/>
          </w:tcPr>
          <w:p w14:paraId="697C7DC2" w14:textId="22FE3BF8" w:rsidR="00832BC1" w:rsidRPr="00534332" w:rsidRDefault="00F477C1" w:rsidP="00B97EC2">
            <w:pPr>
              <w:pBdr>
                <w:bottom w:val="single" w:sz="4" w:space="1" w:color="auto"/>
              </w:pBdr>
              <w:tabs>
                <w:tab w:val="decimal" w:pos="975"/>
              </w:tabs>
              <w:spacing w:line="320" w:lineRule="exact"/>
              <w:ind w:right="-45"/>
              <w:rPr>
                <w:rFonts w:ascii="Arial" w:hAnsi="Arial" w:cs="Arial"/>
                <w:sz w:val="18"/>
                <w:szCs w:val="18"/>
              </w:rPr>
            </w:pPr>
            <w:r>
              <w:rPr>
                <w:rFonts w:ascii="Arial" w:hAnsi="Arial" w:cs="Arial"/>
                <w:sz w:val="18"/>
                <w:szCs w:val="18"/>
              </w:rPr>
              <w:t>550,956</w:t>
            </w:r>
          </w:p>
        </w:tc>
        <w:tc>
          <w:tcPr>
            <w:tcW w:w="1268" w:type="dxa"/>
            <w:tcBorders>
              <w:top w:val="nil"/>
              <w:left w:val="nil"/>
              <w:bottom w:val="nil"/>
              <w:right w:val="nil"/>
            </w:tcBorders>
            <w:shd w:val="clear" w:color="auto" w:fill="auto"/>
            <w:vAlign w:val="bottom"/>
            <w:hideMark/>
          </w:tcPr>
          <w:p w14:paraId="67F15A42" w14:textId="692CC057" w:rsidR="00832BC1" w:rsidRPr="00534332" w:rsidRDefault="00832BC1" w:rsidP="00832BC1">
            <w:pPr>
              <w:pBdr>
                <w:bottom w:val="single" w:sz="4" w:space="1" w:color="auto"/>
              </w:pBdr>
              <w:tabs>
                <w:tab w:val="decimal" w:pos="952"/>
              </w:tabs>
              <w:spacing w:line="320" w:lineRule="exact"/>
              <w:ind w:right="-45"/>
              <w:rPr>
                <w:rFonts w:ascii="Arial" w:hAnsi="Arial" w:cs="Arial"/>
                <w:sz w:val="18"/>
                <w:szCs w:val="18"/>
              </w:rPr>
            </w:pPr>
            <w:r w:rsidRPr="00860396">
              <w:rPr>
                <w:rFonts w:ascii="Arial" w:hAnsi="Arial" w:cs="Arial" w:hint="cs"/>
                <w:sz w:val="18"/>
                <w:szCs w:val="18"/>
              </w:rPr>
              <w:t>550,956</w:t>
            </w:r>
          </w:p>
        </w:tc>
        <w:tc>
          <w:tcPr>
            <w:tcW w:w="1267" w:type="dxa"/>
            <w:tcBorders>
              <w:top w:val="nil"/>
              <w:left w:val="nil"/>
              <w:bottom w:val="nil"/>
              <w:right w:val="nil"/>
            </w:tcBorders>
            <w:shd w:val="clear" w:color="auto" w:fill="auto"/>
            <w:vAlign w:val="bottom"/>
          </w:tcPr>
          <w:p w14:paraId="31208D90" w14:textId="14EB5A38" w:rsidR="00832BC1" w:rsidRPr="00534332" w:rsidRDefault="00F477C1" w:rsidP="00832BC1">
            <w:pPr>
              <w:pBdr>
                <w:bottom w:val="single" w:sz="4" w:space="1" w:color="auto"/>
              </w:pBdr>
              <w:tabs>
                <w:tab w:val="decimal" w:pos="952"/>
              </w:tabs>
              <w:spacing w:line="320" w:lineRule="exact"/>
              <w:ind w:right="-45"/>
              <w:rPr>
                <w:rFonts w:ascii="Arial" w:hAnsi="Arial" w:cs="Arial"/>
                <w:sz w:val="18"/>
                <w:szCs w:val="18"/>
              </w:rPr>
            </w:pPr>
            <w:r>
              <w:rPr>
                <w:rFonts w:ascii="Arial" w:hAnsi="Arial" w:cs="Arial"/>
                <w:sz w:val="18"/>
                <w:szCs w:val="18"/>
              </w:rPr>
              <w:t>550,956</w:t>
            </w:r>
          </w:p>
        </w:tc>
        <w:tc>
          <w:tcPr>
            <w:tcW w:w="1272" w:type="dxa"/>
            <w:tcBorders>
              <w:top w:val="nil"/>
              <w:left w:val="nil"/>
              <w:bottom w:val="nil"/>
              <w:right w:val="nil"/>
            </w:tcBorders>
            <w:shd w:val="clear" w:color="auto" w:fill="auto"/>
            <w:vAlign w:val="bottom"/>
            <w:hideMark/>
          </w:tcPr>
          <w:p w14:paraId="48E3A341" w14:textId="67F54C3C" w:rsidR="00832BC1" w:rsidRPr="00534332" w:rsidRDefault="00832BC1" w:rsidP="00832BC1">
            <w:pPr>
              <w:pBdr>
                <w:bottom w:val="single" w:sz="4" w:space="1" w:color="auto"/>
              </w:pBdr>
              <w:tabs>
                <w:tab w:val="decimal" w:pos="952"/>
              </w:tabs>
              <w:spacing w:line="320" w:lineRule="exact"/>
              <w:ind w:right="-45"/>
              <w:rPr>
                <w:rFonts w:ascii="Arial" w:hAnsi="Arial" w:cs="Arial"/>
                <w:sz w:val="18"/>
                <w:szCs w:val="18"/>
              </w:rPr>
            </w:pPr>
            <w:r w:rsidRPr="00534332">
              <w:rPr>
                <w:rFonts w:ascii="Arial" w:hAnsi="Arial" w:cs="Arial"/>
                <w:sz w:val="18"/>
                <w:szCs w:val="18"/>
              </w:rPr>
              <w:t>550,956</w:t>
            </w:r>
          </w:p>
        </w:tc>
      </w:tr>
      <w:tr w:rsidR="00832BC1" w:rsidRPr="00534332" w14:paraId="2882E39C" w14:textId="77777777" w:rsidTr="00577FF7">
        <w:tc>
          <w:tcPr>
            <w:tcW w:w="4320" w:type="dxa"/>
            <w:tcBorders>
              <w:top w:val="nil"/>
              <w:left w:val="nil"/>
              <w:bottom w:val="nil"/>
              <w:right w:val="nil"/>
            </w:tcBorders>
            <w:shd w:val="clear" w:color="auto" w:fill="auto"/>
            <w:hideMark/>
          </w:tcPr>
          <w:p w14:paraId="063F1B36" w14:textId="77777777" w:rsidR="00832BC1" w:rsidRDefault="00832BC1" w:rsidP="00832BC1">
            <w:pPr>
              <w:spacing w:line="320" w:lineRule="exact"/>
              <w:ind w:left="140" w:hanging="140"/>
              <w:rPr>
                <w:rFonts w:ascii="Arial" w:hAnsi="Arial" w:cs="Arial"/>
                <w:color w:val="000000"/>
                <w:sz w:val="18"/>
                <w:szCs w:val="18"/>
              </w:rPr>
            </w:pPr>
            <w:r w:rsidRPr="00534332">
              <w:rPr>
                <w:rFonts w:ascii="Arial" w:hAnsi="Arial" w:cs="Arial"/>
                <w:color w:val="000000"/>
                <w:sz w:val="18"/>
                <w:szCs w:val="18"/>
              </w:rPr>
              <w:t xml:space="preserve">Total equity instruments designated </w:t>
            </w:r>
          </w:p>
          <w:p w14:paraId="35C6132E" w14:textId="13ACAF20" w:rsidR="00832BC1" w:rsidRPr="00534332" w:rsidRDefault="00832BC1" w:rsidP="00832BC1">
            <w:pPr>
              <w:spacing w:line="320" w:lineRule="exact"/>
              <w:ind w:left="140" w:hanging="140"/>
              <w:rPr>
                <w:rFonts w:ascii="Arial" w:hAnsi="Arial" w:cs="Arial"/>
                <w:color w:val="000000"/>
                <w:sz w:val="18"/>
                <w:szCs w:val="18"/>
              </w:rPr>
            </w:pPr>
            <w:r>
              <w:rPr>
                <w:rFonts w:ascii="Arial" w:hAnsi="Arial" w:cs="Arial"/>
                <w:color w:val="000000"/>
                <w:sz w:val="18"/>
                <w:szCs w:val="18"/>
              </w:rPr>
              <w:t xml:space="preserve">   </w:t>
            </w:r>
            <w:r w:rsidRPr="00534332">
              <w:rPr>
                <w:rFonts w:ascii="Arial" w:hAnsi="Arial" w:cs="Arial"/>
                <w:color w:val="000000"/>
                <w:sz w:val="18"/>
                <w:szCs w:val="18"/>
              </w:rPr>
              <w:t>at FVOCI - net</w:t>
            </w:r>
          </w:p>
        </w:tc>
        <w:tc>
          <w:tcPr>
            <w:tcW w:w="1267" w:type="dxa"/>
            <w:tcBorders>
              <w:top w:val="nil"/>
              <w:left w:val="nil"/>
              <w:bottom w:val="nil"/>
              <w:right w:val="nil"/>
            </w:tcBorders>
            <w:shd w:val="clear" w:color="auto" w:fill="auto"/>
            <w:vAlign w:val="bottom"/>
          </w:tcPr>
          <w:p w14:paraId="0ADAACD2" w14:textId="137D6B37" w:rsidR="00832BC1" w:rsidRPr="00534332" w:rsidRDefault="00F477C1" w:rsidP="00B97EC2">
            <w:pPr>
              <w:pBdr>
                <w:bottom w:val="single" w:sz="4" w:space="1" w:color="auto"/>
              </w:pBdr>
              <w:tabs>
                <w:tab w:val="decimal" w:pos="975"/>
              </w:tabs>
              <w:spacing w:line="320" w:lineRule="exact"/>
              <w:ind w:right="-45"/>
              <w:rPr>
                <w:rFonts w:ascii="Arial" w:hAnsi="Arial" w:cs="Arial"/>
                <w:sz w:val="18"/>
                <w:szCs w:val="18"/>
              </w:rPr>
            </w:pPr>
            <w:r>
              <w:rPr>
                <w:rFonts w:ascii="Arial" w:hAnsi="Arial" w:cs="Arial"/>
                <w:sz w:val="18"/>
                <w:szCs w:val="18"/>
              </w:rPr>
              <w:t>28,208,252</w:t>
            </w:r>
          </w:p>
        </w:tc>
        <w:tc>
          <w:tcPr>
            <w:tcW w:w="1268" w:type="dxa"/>
            <w:tcBorders>
              <w:top w:val="nil"/>
              <w:left w:val="nil"/>
              <w:bottom w:val="nil"/>
              <w:right w:val="nil"/>
            </w:tcBorders>
            <w:shd w:val="clear" w:color="auto" w:fill="auto"/>
            <w:vAlign w:val="bottom"/>
            <w:hideMark/>
          </w:tcPr>
          <w:p w14:paraId="0224B75B" w14:textId="0DFA07BE" w:rsidR="00832BC1" w:rsidRPr="00534332" w:rsidRDefault="00832BC1" w:rsidP="00832BC1">
            <w:pPr>
              <w:pBdr>
                <w:bottom w:val="single" w:sz="4" w:space="1" w:color="auto"/>
              </w:pBdr>
              <w:tabs>
                <w:tab w:val="decimal" w:pos="952"/>
              </w:tabs>
              <w:spacing w:line="320" w:lineRule="exact"/>
              <w:ind w:right="-45"/>
              <w:rPr>
                <w:rFonts w:ascii="Arial" w:hAnsi="Arial" w:cs="Arial"/>
                <w:sz w:val="18"/>
                <w:szCs w:val="18"/>
              </w:rPr>
            </w:pPr>
            <w:r w:rsidRPr="00860396">
              <w:rPr>
                <w:rFonts w:ascii="Arial" w:hAnsi="Arial" w:cs="Arial" w:hint="cs"/>
                <w:sz w:val="18"/>
                <w:szCs w:val="18"/>
              </w:rPr>
              <w:t>25,949,128</w:t>
            </w:r>
          </w:p>
        </w:tc>
        <w:tc>
          <w:tcPr>
            <w:tcW w:w="1267" w:type="dxa"/>
            <w:tcBorders>
              <w:top w:val="nil"/>
              <w:left w:val="nil"/>
              <w:bottom w:val="nil"/>
              <w:right w:val="nil"/>
            </w:tcBorders>
            <w:shd w:val="clear" w:color="auto" w:fill="auto"/>
            <w:vAlign w:val="bottom"/>
          </w:tcPr>
          <w:p w14:paraId="559AC0F9" w14:textId="1D8309D8" w:rsidR="00832BC1" w:rsidRPr="00534332" w:rsidRDefault="00F477C1" w:rsidP="00832BC1">
            <w:pPr>
              <w:pBdr>
                <w:bottom w:val="single" w:sz="4" w:space="1" w:color="auto"/>
              </w:pBdr>
              <w:tabs>
                <w:tab w:val="decimal" w:pos="952"/>
              </w:tabs>
              <w:spacing w:line="320" w:lineRule="exact"/>
              <w:ind w:right="-45"/>
              <w:rPr>
                <w:rFonts w:ascii="Arial" w:hAnsi="Arial" w:cs="Arial"/>
                <w:sz w:val="18"/>
                <w:szCs w:val="18"/>
              </w:rPr>
            </w:pPr>
            <w:r>
              <w:rPr>
                <w:rFonts w:ascii="Arial" w:hAnsi="Arial" w:cs="Arial"/>
                <w:sz w:val="18"/>
                <w:szCs w:val="18"/>
              </w:rPr>
              <w:t>23,083,252</w:t>
            </w:r>
          </w:p>
        </w:tc>
        <w:tc>
          <w:tcPr>
            <w:tcW w:w="1272" w:type="dxa"/>
            <w:tcBorders>
              <w:top w:val="nil"/>
              <w:left w:val="nil"/>
              <w:bottom w:val="nil"/>
              <w:right w:val="nil"/>
            </w:tcBorders>
            <w:shd w:val="clear" w:color="auto" w:fill="auto"/>
            <w:vAlign w:val="bottom"/>
            <w:hideMark/>
          </w:tcPr>
          <w:p w14:paraId="2CEA0307" w14:textId="209B58E2" w:rsidR="00832BC1" w:rsidRPr="00534332" w:rsidRDefault="00832BC1" w:rsidP="00832BC1">
            <w:pPr>
              <w:pBdr>
                <w:bottom w:val="single" w:sz="4" w:space="1" w:color="auto"/>
              </w:pBdr>
              <w:tabs>
                <w:tab w:val="decimal" w:pos="952"/>
              </w:tabs>
              <w:spacing w:line="320" w:lineRule="exact"/>
              <w:ind w:right="-45"/>
              <w:rPr>
                <w:rFonts w:ascii="Arial" w:hAnsi="Arial" w:cs="Arial"/>
                <w:sz w:val="18"/>
                <w:szCs w:val="18"/>
              </w:rPr>
            </w:pPr>
            <w:r w:rsidRPr="00534332">
              <w:rPr>
                <w:rFonts w:ascii="Arial" w:hAnsi="Arial" w:cs="Arial"/>
                <w:sz w:val="18"/>
                <w:szCs w:val="18"/>
              </w:rPr>
              <w:t>21,234,128</w:t>
            </w:r>
          </w:p>
        </w:tc>
      </w:tr>
      <w:tr w:rsidR="00832BC1" w:rsidRPr="00534332" w14:paraId="6688118D" w14:textId="77777777" w:rsidTr="00577FF7">
        <w:tc>
          <w:tcPr>
            <w:tcW w:w="4320" w:type="dxa"/>
            <w:tcBorders>
              <w:top w:val="nil"/>
              <w:left w:val="nil"/>
              <w:bottom w:val="nil"/>
              <w:right w:val="nil"/>
            </w:tcBorders>
            <w:shd w:val="clear" w:color="auto" w:fill="auto"/>
            <w:hideMark/>
          </w:tcPr>
          <w:p w14:paraId="406296C3" w14:textId="77777777" w:rsidR="00832BC1" w:rsidRPr="00534332" w:rsidRDefault="00832BC1" w:rsidP="00832BC1">
            <w:pPr>
              <w:spacing w:line="320" w:lineRule="exact"/>
              <w:ind w:left="140" w:hanging="140"/>
              <w:rPr>
                <w:rFonts w:ascii="Arial" w:hAnsi="Arial" w:cs="Arial"/>
                <w:sz w:val="18"/>
                <w:szCs w:val="18"/>
                <w:u w:val="single"/>
              </w:rPr>
            </w:pPr>
            <w:r w:rsidRPr="00534332">
              <w:rPr>
                <w:rFonts w:ascii="Arial" w:hAnsi="Arial" w:cs="Arial"/>
                <w:sz w:val="18"/>
                <w:szCs w:val="18"/>
                <w:u w:val="single"/>
              </w:rPr>
              <w:t xml:space="preserve">Financial assets at </w:t>
            </w:r>
            <w:proofErr w:type="spellStart"/>
            <w:r w:rsidRPr="00534332">
              <w:rPr>
                <w:rFonts w:ascii="Arial" w:hAnsi="Arial" w:cs="Arial"/>
                <w:sz w:val="18"/>
                <w:szCs w:val="18"/>
                <w:u w:val="single"/>
              </w:rPr>
              <w:t>amortised</w:t>
            </w:r>
            <w:proofErr w:type="spellEnd"/>
            <w:r w:rsidRPr="00534332">
              <w:rPr>
                <w:rFonts w:ascii="Arial" w:hAnsi="Arial" w:cs="Arial"/>
                <w:sz w:val="18"/>
                <w:szCs w:val="18"/>
                <w:u w:val="single"/>
              </w:rPr>
              <w:t xml:space="preserve"> cost</w:t>
            </w:r>
          </w:p>
        </w:tc>
        <w:tc>
          <w:tcPr>
            <w:tcW w:w="1267" w:type="dxa"/>
            <w:tcBorders>
              <w:top w:val="nil"/>
              <w:left w:val="nil"/>
              <w:bottom w:val="nil"/>
              <w:right w:val="nil"/>
            </w:tcBorders>
            <w:shd w:val="clear" w:color="auto" w:fill="auto"/>
            <w:vAlign w:val="bottom"/>
          </w:tcPr>
          <w:p w14:paraId="213E8E6F" w14:textId="77777777" w:rsidR="00832BC1" w:rsidRPr="00534332" w:rsidRDefault="00832BC1" w:rsidP="00B97EC2">
            <w:pPr>
              <w:tabs>
                <w:tab w:val="decimal" w:pos="975"/>
              </w:tabs>
              <w:spacing w:line="320" w:lineRule="exact"/>
              <w:ind w:right="-45"/>
              <w:rPr>
                <w:rFonts w:ascii="Arial" w:hAnsi="Arial" w:cs="Arial"/>
                <w:sz w:val="18"/>
                <w:szCs w:val="18"/>
              </w:rPr>
            </w:pPr>
          </w:p>
        </w:tc>
        <w:tc>
          <w:tcPr>
            <w:tcW w:w="1268" w:type="dxa"/>
            <w:tcBorders>
              <w:top w:val="nil"/>
              <w:left w:val="nil"/>
              <w:bottom w:val="nil"/>
              <w:right w:val="nil"/>
            </w:tcBorders>
            <w:shd w:val="clear" w:color="auto" w:fill="auto"/>
            <w:vAlign w:val="bottom"/>
          </w:tcPr>
          <w:p w14:paraId="77EAF8C2" w14:textId="77777777" w:rsidR="00832BC1" w:rsidRPr="00534332" w:rsidRDefault="00832BC1" w:rsidP="00832BC1">
            <w:pPr>
              <w:tabs>
                <w:tab w:val="decimal" w:pos="952"/>
              </w:tabs>
              <w:spacing w:line="320" w:lineRule="exact"/>
              <w:ind w:right="-45"/>
              <w:rPr>
                <w:rFonts w:ascii="Arial" w:hAnsi="Arial" w:cs="Arial"/>
                <w:sz w:val="18"/>
                <w:szCs w:val="18"/>
              </w:rPr>
            </w:pPr>
          </w:p>
        </w:tc>
        <w:tc>
          <w:tcPr>
            <w:tcW w:w="1267" w:type="dxa"/>
            <w:tcBorders>
              <w:top w:val="nil"/>
              <w:left w:val="nil"/>
              <w:bottom w:val="nil"/>
              <w:right w:val="nil"/>
            </w:tcBorders>
            <w:shd w:val="clear" w:color="auto" w:fill="auto"/>
            <w:vAlign w:val="bottom"/>
          </w:tcPr>
          <w:p w14:paraId="0C5632C6" w14:textId="77777777" w:rsidR="00832BC1" w:rsidRPr="00534332" w:rsidRDefault="00832BC1" w:rsidP="00832BC1">
            <w:pPr>
              <w:tabs>
                <w:tab w:val="decimal" w:pos="952"/>
              </w:tabs>
              <w:spacing w:line="320" w:lineRule="exact"/>
              <w:ind w:right="-45"/>
              <w:rPr>
                <w:rFonts w:ascii="Arial" w:hAnsi="Arial" w:cs="Arial"/>
                <w:sz w:val="18"/>
                <w:szCs w:val="18"/>
              </w:rPr>
            </w:pPr>
          </w:p>
        </w:tc>
        <w:tc>
          <w:tcPr>
            <w:tcW w:w="1272" w:type="dxa"/>
            <w:tcBorders>
              <w:top w:val="nil"/>
              <w:left w:val="nil"/>
              <w:bottom w:val="nil"/>
              <w:right w:val="nil"/>
            </w:tcBorders>
            <w:shd w:val="clear" w:color="auto" w:fill="auto"/>
          </w:tcPr>
          <w:p w14:paraId="61E698FD" w14:textId="77777777" w:rsidR="00832BC1" w:rsidRPr="00534332" w:rsidRDefault="00832BC1" w:rsidP="00832BC1">
            <w:pPr>
              <w:tabs>
                <w:tab w:val="decimal" w:pos="952"/>
              </w:tabs>
              <w:spacing w:line="320" w:lineRule="exact"/>
              <w:ind w:right="-45"/>
              <w:rPr>
                <w:rFonts w:ascii="Arial" w:hAnsi="Arial" w:cs="Arial"/>
                <w:sz w:val="18"/>
                <w:szCs w:val="18"/>
              </w:rPr>
            </w:pPr>
          </w:p>
        </w:tc>
      </w:tr>
      <w:tr w:rsidR="00832BC1" w:rsidRPr="00534332" w14:paraId="5EFD0B04" w14:textId="77777777" w:rsidTr="00577FF7">
        <w:tc>
          <w:tcPr>
            <w:tcW w:w="4320" w:type="dxa"/>
            <w:tcBorders>
              <w:top w:val="nil"/>
              <w:left w:val="nil"/>
              <w:bottom w:val="nil"/>
              <w:right w:val="nil"/>
            </w:tcBorders>
            <w:shd w:val="clear" w:color="auto" w:fill="auto"/>
            <w:hideMark/>
          </w:tcPr>
          <w:p w14:paraId="0D1640CB" w14:textId="77777777" w:rsidR="00832BC1" w:rsidRPr="00534332" w:rsidRDefault="00832BC1" w:rsidP="00832BC1">
            <w:pPr>
              <w:spacing w:line="320" w:lineRule="exact"/>
              <w:rPr>
                <w:rFonts w:ascii="Arial" w:hAnsi="Arial" w:cs="Arial"/>
                <w:color w:val="000000"/>
                <w:sz w:val="18"/>
                <w:szCs w:val="18"/>
              </w:rPr>
            </w:pPr>
            <w:r w:rsidRPr="00534332">
              <w:rPr>
                <w:rFonts w:ascii="Arial" w:hAnsi="Arial" w:cs="Arial"/>
                <w:color w:val="000000"/>
                <w:sz w:val="18"/>
                <w:szCs w:val="18"/>
              </w:rPr>
              <w:t>Restricted bank deposits</w:t>
            </w:r>
          </w:p>
        </w:tc>
        <w:tc>
          <w:tcPr>
            <w:tcW w:w="1267" w:type="dxa"/>
            <w:tcBorders>
              <w:top w:val="nil"/>
              <w:left w:val="nil"/>
              <w:bottom w:val="nil"/>
              <w:right w:val="nil"/>
            </w:tcBorders>
            <w:shd w:val="clear" w:color="auto" w:fill="auto"/>
            <w:vAlign w:val="bottom"/>
          </w:tcPr>
          <w:p w14:paraId="29C054CF" w14:textId="4B4F605C" w:rsidR="00832BC1" w:rsidRPr="00534332" w:rsidRDefault="00F477C1" w:rsidP="00B97EC2">
            <w:pPr>
              <w:tabs>
                <w:tab w:val="decimal" w:pos="975"/>
              </w:tabs>
              <w:spacing w:line="320" w:lineRule="exact"/>
              <w:ind w:right="-45"/>
              <w:rPr>
                <w:rFonts w:ascii="Arial" w:hAnsi="Arial" w:cs="Arial"/>
                <w:sz w:val="18"/>
                <w:szCs w:val="18"/>
              </w:rPr>
            </w:pPr>
            <w:r>
              <w:rPr>
                <w:rFonts w:ascii="Arial" w:hAnsi="Arial" w:cs="Arial"/>
                <w:sz w:val="18"/>
                <w:szCs w:val="18"/>
              </w:rPr>
              <w:t>7,898</w:t>
            </w:r>
          </w:p>
        </w:tc>
        <w:tc>
          <w:tcPr>
            <w:tcW w:w="1268" w:type="dxa"/>
            <w:tcBorders>
              <w:top w:val="nil"/>
              <w:left w:val="nil"/>
              <w:bottom w:val="nil"/>
              <w:right w:val="nil"/>
            </w:tcBorders>
            <w:shd w:val="clear" w:color="auto" w:fill="auto"/>
            <w:vAlign w:val="bottom"/>
            <w:hideMark/>
          </w:tcPr>
          <w:p w14:paraId="5282515B" w14:textId="21495124" w:rsidR="00832BC1" w:rsidRPr="00534332" w:rsidRDefault="00832BC1" w:rsidP="00832BC1">
            <w:pPr>
              <w:tabs>
                <w:tab w:val="decimal" w:pos="952"/>
              </w:tabs>
              <w:spacing w:line="320" w:lineRule="exact"/>
              <w:ind w:right="-45"/>
              <w:rPr>
                <w:rFonts w:ascii="Arial" w:hAnsi="Arial" w:cs="Arial"/>
                <w:sz w:val="18"/>
                <w:szCs w:val="18"/>
              </w:rPr>
            </w:pPr>
            <w:r w:rsidRPr="00860396">
              <w:rPr>
                <w:rFonts w:ascii="Arial" w:hAnsi="Arial" w:cs="Arial" w:hint="cs"/>
                <w:sz w:val="18"/>
                <w:szCs w:val="18"/>
              </w:rPr>
              <w:t>7,787</w:t>
            </w:r>
          </w:p>
        </w:tc>
        <w:tc>
          <w:tcPr>
            <w:tcW w:w="1267" w:type="dxa"/>
            <w:tcBorders>
              <w:top w:val="nil"/>
              <w:left w:val="nil"/>
              <w:bottom w:val="nil"/>
              <w:right w:val="nil"/>
            </w:tcBorders>
            <w:shd w:val="clear" w:color="auto" w:fill="auto"/>
            <w:vAlign w:val="bottom"/>
          </w:tcPr>
          <w:p w14:paraId="6C77E6D3" w14:textId="6A243FCF" w:rsidR="00832BC1" w:rsidRPr="00534332" w:rsidRDefault="00F477C1" w:rsidP="00832BC1">
            <w:pPr>
              <w:tabs>
                <w:tab w:val="decimal" w:pos="952"/>
              </w:tabs>
              <w:spacing w:line="320" w:lineRule="exact"/>
              <w:ind w:right="-45"/>
              <w:rPr>
                <w:rFonts w:ascii="Arial" w:hAnsi="Arial" w:cs="Arial"/>
                <w:sz w:val="18"/>
                <w:szCs w:val="18"/>
              </w:rPr>
            </w:pPr>
            <w:r>
              <w:rPr>
                <w:rFonts w:ascii="Arial" w:hAnsi="Arial" w:cs="Arial"/>
                <w:sz w:val="18"/>
                <w:szCs w:val="18"/>
              </w:rPr>
              <w:t>7,898</w:t>
            </w:r>
          </w:p>
        </w:tc>
        <w:tc>
          <w:tcPr>
            <w:tcW w:w="1272" w:type="dxa"/>
            <w:tcBorders>
              <w:top w:val="nil"/>
              <w:left w:val="nil"/>
              <w:bottom w:val="nil"/>
              <w:right w:val="nil"/>
            </w:tcBorders>
            <w:shd w:val="clear" w:color="auto" w:fill="auto"/>
            <w:vAlign w:val="bottom"/>
            <w:hideMark/>
          </w:tcPr>
          <w:p w14:paraId="4EDF1387" w14:textId="59FEDC58" w:rsidR="00832BC1" w:rsidRPr="00534332" w:rsidRDefault="00832BC1" w:rsidP="00832BC1">
            <w:pPr>
              <w:tabs>
                <w:tab w:val="decimal" w:pos="952"/>
              </w:tabs>
              <w:spacing w:line="320" w:lineRule="exact"/>
              <w:ind w:right="-45"/>
              <w:rPr>
                <w:rFonts w:ascii="Arial" w:hAnsi="Arial" w:cs="Arial"/>
                <w:sz w:val="18"/>
                <w:szCs w:val="18"/>
              </w:rPr>
            </w:pPr>
            <w:r w:rsidRPr="00534332">
              <w:rPr>
                <w:rFonts w:ascii="Arial" w:hAnsi="Arial" w:cs="Arial"/>
                <w:sz w:val="18"/>
                <w:szCs w:val="18"/>
              </w:rPr>
              <w:t>7,787</w:t>
            </w:r>
          </w:p>
        </w:tc>
      </w:tr>
      <w:tr w:rsidR="00832BC1" w:rsidRPr="00534332" w14:paraId="11F8E085" w14:textId="77777777" w:rsidTr="00577FF7">
        <w:tc>
          <w:tcPr>
            <w:tcW w:w="4320" w:type="dxa"/>
            <w:tcBorders>
              <w:top w:val="nil"/>
              <w:left w:val="nil"/>
              <w:bottom w:val="nil"/>
              <w:right w:val="nil"/>
            </w:tcBorders>
            <w:shd w:val="clear" w:color="auto" w:fill="auto"/>
          </w:tcPr>
          <w:p w14:paraId="2C9C84A7" w14:textId="50DBA84D" w:rsidR="00832BC1" w:rsidRPr="005949D1" w:rsidRDefault="00832BC1" w:rsidP="00832BC1">
            <w:pPr>
              <w:spacing w:line="320" w:lineRule="exact"/>
              <w:ind w:left="160" w:hanging="160"/>
              <w:rPr>
                <w:rFonts w:ascii="Arial" w:hAnsi="Arial" w:cs="Arial"/>
                <w:color w:val="000000"/>
                <w:sz w:val="18"/>
                <w:szCs w:val="18"/>
              </w:rPr>
            </w:pPr>
            <w:r w:rsidRPr="003765DD">
              <w:rPr>
                <w:rFonts w:ascii="Arial" w:hAnsi="Arial" w:cs="Arial"/>
                <w:color w:val="000000"/>
                <w:sz w:val="18"/>
                <w:szCs w:val="18"/>
                <w:u w:val="single"/>
              </w:rPr>
              <w:t xml:space="preserve">Derivative assets </w:t>
            </w:r>
            <w:r>
              <w:rPr>
                <w:rFonts w:ascii="Arial" w:hAnsi="Arial" w:cs="Arial"/>
                <w:color w:val="000000"/>
                <w:sz w:val="18"/>
                <w:szCs w:val="18"/>
                <w:u w:val="single"/>
              </w:rPr>
              <w:t>at</w:t>
            </w:r>
            <w:r w:rsidRPr="003765DD">
              <w:rPr>
                <w:rFonts w:ascii="Arial" w:hAnsi="Arial" w:cs="Arial"/>
                <w:color w:val="000000"/>
                <w:sz w:val="18"/>
                <w:szCs w:val="18"/>
                <w:u w:val="single"/>
              </w:rPr>
              <w:t xml:space="preserve"> FVOCI</w:t>
            </w:r>
            <w:r>
              <w:rPr>
                <w:rFonts w:ascii="Arial" w:hAnsi="Arial" w:cs="Arial"/>
                <w:color w:val="000000"/>
                <w:sz w:val="18"/>
                <w:szCs w:val="18"/>
              </w:rPr>
              <w:t xml:space="preserve"> (designated as </w:t>
            </w:r>
            <w:r w:rsidR="00B97EC2">
              <w:rPr>
                <w:rFonts w:ascii="Arial" w:hAnsi="Arial" w:cs="Arial"/>
                <w:color w:val="000000"/>
                <w:sz w:val="18"/>
                <w:szCs w:val="18"/>
              </w:rPr>
              <w:t xml:space="preserve">   </w:t>
            </w:r>
            <w:r w:rsidR="00577FF7">
              <w:rPr>
                <w:rFonts w:ascii="Arial" w:hAnsi="Arial" w:cs="Arial"/>
                <w:color w:val="000000"/>
                <w:sz w:val="18"/>
                <w:szCs w:val="18"/>
              </w:rPr>
              <w:t xml:space="preserve">   </w:t>
            </w:r>
            <w:r>
              <w:rPr>
                <w:rFonts w:ascii="Arial" w:hAnsi="Arial" w:cs="Arial"/>
                <w:color w:val="000000"/>
                <w:sz w:val="18"/>
                <w:szCs w:val="18"/>
              </w:rPr>
              <w:t>cash</w:t>
            </w:r>
            <w:r w:rsidR="00B97EC2">
              <w:rPr>
                <w:rFonts w:ascii="Arial" w:hAnsi="Arial" w:cs="Arial"/>
                <w:color w:val="000000"/>
                <w:sz w:val="18"/>
                <w:szCs w:val="18"/>
              </w:rPr>
              <w:t xml:space="preserve"> </w:t>
            </w:r>
            <w:r>
              <w:rPr>
                <w:rFonts w:ascii="Arial" w:hAnsi="Arial" w:cs="Arial"/>
                <w:color w:val="000000"/>
                <w:sz w:val="18"/>
                <w:szCs w:val="18"/>
              </w:rPr>
              <w:t>flow hedging instruments)</w:t>
            </w:r>
          </w:p>
        </w:tc>
        <w:tc>
          <w:tcPr>
            <w:tcW w:w="1267" w:type="dxa"/>
            <w:tcBorders>
              <w:top w:val="nil"/>
              <w:left w:val="nil"/>
              <w:bottom w:val="nil"/>
              <w:right w:val="nil"/>
            </w:tcBorders>
            <w:shd w:val="clear" w:color="auto" w:fill="auto"/>
            <w:vAlign w:val="bottom"/>
          </w:tcPr>
          <w:p w14:paraId="0B99B93D" w14:textId="77777777" w:rsidR="00832BC1" w:rsidRPr="00534332" w:rsidRDefault="00832BC1" w:rsidP="00B97EC2">
            <w:pPr>
              <w:tabs>
                <w:tab w:val="decimal" w:pos="975"/>
              </w:tabs>
              <w:spacing w:line="320" w:lineRule="exact"/>
              <w:ind w:right="-45"/>
              <w:rPr>
                <w:rFonts w:ascii="Arial" w:hAnsi="Arial" w:cs="Arial"/>
                <w:sz w:val="18"/>
                <w:szCs w:val="18"/>
              </w:rPr>
            </w:pPr>
          </w:p>
        </w:tc>
        <w:tc>
          <w:tcPr>
            <w:tcW w:w="1268" w:type="dxa"/>
            <w:tcBorders>
              <w:top w:val="nil"/>
              <w:left w:val="nil"/>
              <w:bottom w:val="nil"/>
              <w:right w:val="nil"/>
            </w:tcBorders>
            <w:shd w:val="clear" w:color="auto" w:fill="auto"/>
            <w:vAlign w:val="bottom"/>
          </w:tcPr>
          <w:p w14:paraId="2363FFFA" w14:textId="77777777" w:rsidR="00832BC1" w:rsidRPr="00534332" w:rsidRDefault="00832BC1" w:rsidP="00832BC1">
            <w:pPr>
              <w:tabs>
                <w:tab w:val="decimal" w:pos="952"/>
              </w:tabs>
              <w:spacing w:line="320" w:lineRule="exact"/>
              <w:ind w:right="-45"/>
              <w:rPr>
                <w:rFonts w:ascii="Arial" w:hAnsi="Arial" w:cs="Arial"/>
                <w:sz w:val="18"/>
                <w:szCs w:val="18"/>
              </w:rPr>
            </w:pPr>
          </w:p>
        </w:tc>
        <w:tc>
          <w:tcPr>
            <w:tcW w:w="1267" w:type="dxa"/>
            <w:tcBorders>
              <w:top w:val="nil"/>
              <w:left w:val="nil"/>
              <w:bottom w:val="nil"/>
              <w:right w:val="nil"/>
            </w:tcBorders>
            <w:shd w:val="clear" w:color="auto" w:fill="auto"/>
            <w:vAlign w:val="bottom"/>
          </w:tcPr>
          <w:p w14:paraId="4E5FD0BE" w14:textId="77777777" w:rsidR="00832BC1" w:rsidRPr="00534332" w:rsidRDefault="00832BC1" w:rsidP="00832BC1">
            <w:pPr>
              <w:tabs>
                <w:tab w:val="decimal" w:pos="952"/>
              </w:tabs>
              <w:spacing w:line="320" w:lineRule="exact"/>
              <w:ind w:right="-45"/>
              <w:rPr>
                <w:rFonts w:ascii="Arial" w:hAnsi="Arial" w:cs="Arial"/>
                <w:sz w:val="18"/>
                <w:szCs w:val="18"/>
              </w:rPr>
            </w:pPr>
          </w:p>
        </w:tc>
        <w:tc>
          <w:tcPr>
            <w:tcW w:w="1272" w:type="dxa"/>
            <w:tcBorders>
              <w:top w:val="nil"/>
              <w:left w:val="nil"/>
              <w:bottom w:val="nil"/>
              <w:right w:val="nil"/>
            </w:tcBorders>
            <w:shd w:val="clear" w:color="auto" w:fill="auto"/>
            <w:vAlign w:val="bottom"/>
          </w:tcPr>
          <w:p w14:paraId="4CD7E855" w14:textId="77777777" w:rsidR="00832BC1" w:rsidRPr="00534332" w:rsidRDefault="00832BC1" w:rsidP="00832BC1">
            <w:pPr>
              <w:tabs>
                <w:tab w:val="decimal" w:pos="952"/>
              </w:tabs>
              <w:spacing w:line="320" w:lineRule="exact"/>
              <w:ind w:right="-45"/>
              <w:rPr>
                <w:rFonts w:ascii="Arial" w:hAnsi="Arial" w:cs="Arial"/>
                <w:sz w:val="18"/>
                <w:szCs w:val="18"/>
              </w:rPr>
            </w:pPr>
          </w:p>
        </w:tc>
      </w:tr>
      <w:tr w:rsidR="00832BC1" w:rsidRPr="00534332" w14:paraId="01A04BED" w14:textId="77777777" w:rsidTr="00577FF7">
        <w:tc>
          <w:tcPr>
            <w:tcW w:w="4320" w:type="dxa"/>
            <w:tcBorders>
              <w:top w:val="nil"/>
              <w:left w:val="nil"/>
              <w:bottom w:val="nil"/>
              <w:right w:val="nil"/>
            </w:tcBorders>
            <w:shd w:val="clear" w:color="auto" w:fill="auto"/>
            <w:hideMark/>
          </w:tcPr>
          <w:p w14:paraId="13CA076A" w14:textId="3738C5A9" w:rsidR="00832BC1" w:rsidRPr="00534332" w:rsidRDefault="00832BC1" w:rsidP="00832BC1">
            <w:pPr>
              <w:spacing w:line="320" w:lineRule="exact"/>
              <w:rPr>
                <w:rFonts w:ascii="Arial" w:hAnsi="Arial" w:cs="Arial"/>
                <w:color w:val="000000"/>
                <w:sz w:val="18"/>
                <w:szCs w:val="18"/>
              </w:rPr>
            </w:pPr>
            <w:r w:rsidRPr="00534332">
              <w:rPr>
                <w:rFonts w:ascii="Arial" w:hAnsi="Arial" w:cs="Arial"/>
                <w:color w:val="000000"/>
                <w:sz w:val="18"/>
                <w:szCs w:val="18"/>
              </w:rPr>
              <w:t>Cross currency and interest rate swap</w:t>
            </w:r>
            <w:r>
              <w:rPr>
                <w:rFonts w:ascii="Arial" w:hAnsi="Arial" w:cs="Arial"/>
                <w:color w:val="000000"/>
                <w:sz w:val="18"/>
                <w:szCs w:val="18"/>
              </w:rPr>
              <w:t xml:space="preserve"> agreement</w:t>
            </w:r>
            <w:r w:rsidR="00577FF7">
              <w:rPr>
                <w:rFonts w:ascii="Arial" w:hAnsi="Arial" w:cs="Arial"/>
                <w:color w:val="000000"/>
                <w:sz w:val="18"/>
                <w:szCs w:val="18"/>
              </w:rPr>
              <w:t>s</w:t>
            </w:r>
          </w:p>
        </w:tc>
        <w:tc>
          <w:tcPr>
            <w:tcW w:w="1267" w:type="dxa"/>
            <w:tcBorders>
              <w:top w:val="nil"/>
              <w:left w:val="nil"/>
              <w:bottom w:val="nil"/>
              <w:right w:val="nil"/>
            </w:tcBorders>
            <w:shd w:val="clear" w:color="auto" w:fill="auto"/>
            <w:vAlign w:val="bottom"/>
          </w:tcPr>
          <w:p w14:paraId="488B30B8" w14:textId="5C7581AD" w:rsidR="00832BC1" w:rsidRPr="00534332" w:rsidRDefault="00F477C1" w:rsidP="00B97EC2">
            <w:pPr>
              <w:tabs>
                <w:tab w:val="decimal" w:pos="975"/>
              </w:tabs>
              <w:spacing w:line="320" w:lineRule="exact"/>
              <w:ind w:right="-45"/>
              <w:rPr>
                <w:rFonts w:ascii="Arial" w:hAnsi="Arial" w:cs="Arial"/>
                <w:sz w:val="18"/>
                <w:szCs w:val="18"/>
              </w:rPr>
            </w:pPr>
            <w:r>
              <w:rPr>
                <w:rFonts w:ascii="Arial" w:hAnsi="Arial" w:cs="Arial"/>
                <w:sz w:val="18"/>
                <w:szCs w:val="18"/>
              </w:rPr>
              <w:t>63,960</w:t>
            </w:r>
          </w:p>
        </w:tc>
        <w:tc>
          <w:tcPr>
            <w:tcW w:w="1268" w:type="dxa"/>
            <w:tcBorders>
              <w:top w:val="nil"/>
              <w:left w:val="nil"/>
              <w:bottom w:val="nil"/>
              <w:right w:val="nil"/>
            </w:tcBorders>
            <w:shd w:val="clear" w:color="auto" w:fill="auto"/>
            <w:vAlign w:val="bottom"/>
            <w:hideMark/>
          </w:tcPr>
          <w:p w14:paraId="1ED8DA10" w14:textId="7FCF59D3" w:rsidR="00832BC1" w:rsidRPr="00534332" w:rsidRDefault="00832BC1" w:rsidP="00832BC1">
            <w:pPr>
              <w:tabs>
                <w:tab w:val="decimal" w:pos="952"/>
              </w:tabs>
              <w:spacing w:line="320" w:lineRule="exact"/>
              <w:ind w:right="-45"/>
              <w:rPr>
                <w:rFonts w:ascii="Arial" w:hAnsi="Arial" w:cs="Arial"/>
                <w:sz w:val="18"/>
                <w:szCs w:val="18"/>
              </w:rPr>
            </w:pPr>
            <w:r w:rsidRPr="00860396">
              <w:rPr>
                <w:rFonts w:ascii="Arial" w:hAnsi="Arial" w:cs="Arial" w:hint="cs"/>
                <w:sz w:val="18"/>
                <w:szCs w:val="18"/>
              </w:rPr>
              <w:t>8,108</w:t>
            </w:r>
          </w:p>
        </w:tc>
        <w:tc>
          <w:tcPr>
            <w:tcW w:w="1267" w:type="dxa"/>
            <w:tcBorders>
              <w:top w:val="nil"/>
              <w:left w:val="nil"/>
              <w:bottom w:val="nil"/>
              <w:right w:val="nil"/>
            </w:tcBorders>
            <w:shd w:val="clear" w:color="auto" w:fill="auto"/>
            <w:vAlign w:val="bottom"/>
          </w:tcPr>
          <w:p w14:paraId="00325BC7" w14:textId="782A6A03" w:rsidR="00832BC1" w:rsidRPr="00534332" w:rsidRDefault="00F477C1" w:rsidP="00832BC1">
            <w:pPr>
              <w:tabs>
                <w:tab w:val="decimal" w:pos="952"/>
              </w:tabs>
              <w:spacing w:line="320" w:lineRule="exact"/>
              <w:ind w:right="-45"/>
              <w:rPr>
                <w:rFonts w:ascii="Arial" w:hAnsi="Arial" w:cs="Arial"/>
                <w:sz w:val="18"/>
                <w:szCs w:val="18"/>
              </w:rPr>
            </w:pPr>
            <w:r>
              <w:rPr>
                <w:rFonts w:ascii="Arial" w:hAnsi="Arial" w:cs="Arial"/>
                <w:sz w:val="18"/>
                <w:szCs w:val="18"/>
              </w:rPr>
              <w:t>63,960</w:t>
            </w:r>
          </w:p>
        </w:tc>
        <w:tc>
          <w:tcPr>
            <w:tcW w:w="1272" w:type="dxa"/>
            <w:tcBorders>
              <w:top w:val="nil"/>
              <w:left w:val="nil"/>
              <w:bottom w:val="nil"/>
              <w:right w:val="nil"/>
            </w:tcBorders>
            <w:shd w:val="clear" w:color="auto" w:fill="auto"/>
            <w:vAlign w:val="bottom"/>
            <w:hideMark/>
          </w:tcPr>
          <w:p w14:paraId="26F78B1B" w14:textId="727DAD05" w:rsidR="00832BC1" w:rsidRPr="00534332" w:rsidRDefault="00832BC1" w:rsidP="00832BC1">
            <w:pPr>
              <w:tabs>
                <w:tab w:val="decimal" w:pos="952"/>
              </w:tabs>
              <w:spacing w:line="320" w:lineRule="exact"/>
              <w:ind w:right="-45"/>
              <w:rPr>
                <w:rFonts w:ascii="Arial" w:hAnsi="Arial" w:cs="Arial"/>
                <w:sz w:val="18"/>
                <w:szCs w:val="18"/>
              </w:rPr>
            </w:pPr>
            <w:r w:rsidRPr="00860396">
              <w:rPr>
                <w:rFonts w:ascii="Arial" w:hAnsi="Arial" w:cs="Arial" w:hint="cs"/>
                <w:sz w:val="18"/>
                <w:szCs w:val="18"/>
              </w:rPr>
              <w:t>8,108</w:t>
            </w:r>
          </w:p>
        </w:tc>
      </w:tr>
      <w:tr w:rsidR="00832BC1" w:rsidRPr="00534332" w14:paraId="7D700551" w14:textId="77777777" w:rsidTr="00577FF7">
        <w:tc>
          <w:tcPr>
            <w:tcW w:w="4320" w:type="dxa"/>
            <w:tcBorders>
              <w:top w:val="nil"/>
              <w:left w:val="nil"/>
              <w:bottom w:val="nil"/>
              <w:right w:val="nil"/>
            </w:tcBorders>
            <w:shd w:val="clear" w:color="auto" w:fill="auto"/>
          </w:tcPr>
          <w:p w14:paraId="7E22ABB3" w14:textId="1803C14F" w:rsidR="00832BC1" w:rsidRPr="00534332" w:rsidRDefault="00832BC1" w:rsidP="00832BC1">
            <w:pPr>
              <w:spacing w:line="320" w:lineRule="exact"/>
              <w:rPr>
                <w:rFonts w:ascii="Arial" w:hAnsi="Arial" w:cs="Arial"/>
                <w:color w:val="000000"/>
                <w:sz w:val="18"/>
                <w:szCs w:val="18"/>
              </w:rPr>
            </w:pPr>
            <w:r>
              <w:rPr>
                <w:rFonts w:ascii="Arial" w:hAnsi="Arial" w:cs="Arial"/>
                <w:color w:val="000000"/>
                <w:sz w:val="18"/>
                <w:szCs w:val="18"/>
              </w:rPr>
              <w:t>Interest rate swap agreement</w:t>
            </w:r>
            <w:r w:rsidR="00577FF7">
              <w:rPr>
                <w:rFonts w:ascii="Arial" w:hAnsi="Arial" w:cs="Arial"/>
                <w:color w:val="000000"/>
                <w:sz w:val="18"/>
                <w:szCs w:val="18"/>
              </w:rPr>
              <w:t>s</w:t>
            </w:r>
          </w:p>
        </w:tc>
        <w:tc>
          <w:tcPr>
            <w:tcW w:w="1267" w:type="dxa"/>
            <w:tcBorders>
              <w:top w:val="nil"/>
              <w:left w:val="nil"/>
              <w:bottom w:val="nil"/>
              <w:right w:val="nil"/>
            </w:tcBorders>
            <w:shd w:val="clear" w:color="auto" w:fill="auto"/>
            <w:vAlign w:val="bottom"/>
          </w:tcPr>
          <w:p w14:paraId="1321FFA5" w14:textId="45E5231B" w:rsidR="00832BC1" w:rsidRPr="00534332" w:rsidRDefault="00F477C1" w:rsidP="00B97EC2">
            <w:pPr>
              <w:pBdr>
                <w:bottom w:val="single" w:sz="4" w:space="1" w:color="auto"/>
              </w:pBdr>
              <w:tabs>
                <w:tab w:val="decimal" w:pos="975"/>
              </w:tabs>
              <w:spacing w:line="320" w:lineRule="exact"/>
              <w:ind w:right="-45"/>
              <w:rPr>
                <w:rFonts w:ascii="Arial" w:hAnsi="Arial" w:cs="Arial"/>
                <w:sz w:val="18"/>
                <w:szCs w:val="18"/>
              </w:rPr>
            </w:pPr>
            <w:r>
              <w:rPr>
                <w:rFonts w:ascii="Arial" w:hAnsi="Arial" w:cs="Arial"/>
                <w:sz w:val="18"/>
                <w:szCs w:val="18"/>
              </w:rPr>
              <w:t>12,354</w:t>
            </w:r>
          </w:p>
        </w:tc>
        <w:tc>
          <w:tcPr>
            <w:tcW w:w="1268" w:type="dxa"/>
            <w:tcBorders>
              <w:top w:val="nil"/>
              <w:left w:val="nil"/>
              <w:bottom w:val="nil"/>
              <w:right w:val="nil"/>
            </w:tcBorders>
            <w:shd w:val="clear" w:color="auto" w:fill="auto"/>
            <w:vAlign w:val="bottom"/>
          </w:tcPr>
          <w:p w14:paraId="1A591C1C" w14:textId="39C428A2" w:rsidR="00832BC1" w:rsidRPr="00534332" w:rsidRDefault="00832BC1" w:rsidP="00832BC1">
            <w:pPr>
              <w:pBdr>
                <w:bottom w:val="single" w:sz="4" w:space="1" w:color="auto"/>
              </w:pBdr>
              <w:tabs>
                <w:tab w:val="decimal" w:pos="952"/>
              </w:tabs>
              <w:spacing w:line="320" w:lineRule="exact"/>
              <w:ind w:right="-45"/>
              <w:rPr>
                <w:rFonts w:ascii="Arial" w:hAnsi="Arial" w:cs="Arial"/>
                <w:sz w:val="18"/>
                <w:szCs w:val="18"/>
              </w:rPr>
            </w:pPr>
            <w:r w:rsidRPr="00860396">
              <w:rPr>
                <w:rFonts w:ascii="Arial" w:hAnsi="Arial" w:cs="Arial" w:hint="cs"/>
                <w:sz w:val="18"/>
                <w:szCs w:val="18"/>
              </w:rPr>
              <w:t>-</w:t>
            </w:r>
          </w:p>
        </w:tc>
        <w:tc>
          <w:tcPr>
            <w:tcW w:w="1267" w:type="dxa"/>
            <w:tcBorders>
              <w:top w:val="nil"/>
              <w:left w:val="nil"/>
              <w:bottom w:val="nil"/>
              <w:right w:val="nil"/>
            </w:tcBorders>
            <w:shd w:val="clear" w:color="auto" w:fill="auto"/>
            <w:vAlign w:val="bottom"/>
          </w:tcPr>
          <w:p w14:paraId="6798165E" w14:textId="5B36EE0F" w:rsidR="00832BC1" w:rsidRPr="00534332" w:rsidRDefault="00F477C1" w:rsidP="00832BC1">
            <w:pPr>
              <w:pBdr>
                <w:bottom w:val="single" w:sz="4" w:space="1" w:color="auto"/>
              </w:pBdr>
              <w:tabs>
                <w:tab w:val="decimal" w:pos="952"/>
              </w:tabs>
              <w:spacing w:line="320" w:lineRule="exact"/>
              <w:ind w:right="-45"/>
              <w:rPr>
                <w:rFonts w:ascii="Arial" w:hAnsi="Arial" w:cs="Arial"/>
                <w:sz w:val="18"/>
                <w:szCs w:val="18"/>
              </w:rPr>
            </w:pPr>
            <w:r>
              <w:rPr>
                <w:rFonts w:ascii="Arial" w:hAnsi="Arial" w:cs="Arial"/>
                <w:sz w:val="18"/>
                <w:szCs w:val="18"/>
              </w:rPr>
              <w:t>11,282</w:t>
            </w:r>
          </w:p>
        </w:tc>
        <w:tc>
          <w:tcPr>
            <w:tcW w:w="1272" w:type="dxa"/>
            <w:tcBorders>
              <w:top w:val="nil"/>
              <w:left w:val="nil"/>
              <w:bottom w:val="nil"/>
              <w:right w:val="nil"/>
            </w:tcBorders>
            <w:shd w:val="clear" w:color="auto" w:fill="auto"/>
            <w:vAlign w:val="bottom"/>
          </w:tcPr>
          <w:p w14:paraId="509EF6D4" w14:textId="7E4B8757" w:rsidR="00832BC1" w:rsidRPr="00534332" w:rsidRDefault="00832BC1" w:rsidP="00832BC1">
            <w:pPr>
              <w:pBdr>
                <w:bottom w:val="single" w:sz="4" w:space="1" w:color="auto"/>
              </w:pBdr>
              <w:tabs>
                <w:tab w:val="decimal" w:pos="952"/>
              </w:tabs>
              <w:spacing w:line="320" w:lineRule="exact"/>
              <w:ind w:right="-45"/>
              <w:rPr>
                <w:rFonts w:ascii="Arial" w:hAnsi="Arial" w:cs="Arial"/>
                <w:sz w:val="18"/>
                <w:szCs w:val="18"/>
              </w:rPr>
            </w:pPr>
            <w:r w:rsidRPr="00860396">
              <w:rPr>
                <w:rFonts w:ascii="Arial" w:hAnsi="Arial" w:cs="Arial" w:hint="cs"/>
                <w:sz w:val="18"/>
                <w:szCs w:val="18"/>
              </w:rPr>
              <w:t>-</w:t>
            </w:r>
          </w:p>
        </w:tc>
      </w:tr>
      <w:tr w:rsidR="00832BC1" w:rsidRPr="00534332" w14:paraId="5BA8C6F3" w14:textId="77777777" w:rsidTr="00577FF7">
        <w:tc>
          <w:tcPr>
            <w:tcW w:w="4320" w:type="dxa"/>
            <w:tcBorders>
              <w:top w:val="nil"/>
              <w:left w:val="nil"/>
              <w:bottom w:val="nil"/>
              <w:right w:val="nil"/>
            </w:tcBorders>
            <w:shd w:val="clear" w:color="auto" w:fill="auto"/>
            <w:hideMark/>
          </w:tcPr>
          <w:p w14:paraId="7D8D7F09" w14:textId="77777777" w:rsidR="00832BC1" w:rsidRPr="00534332" w:rsidRDefault="00832BC1" w:rsidP="00832BC1">
            <w:pPr>
              <w:spacing w:line="320" w:lineRule="exact"/>
              <w:rPr>
                <w:rFonts w:ascii="Arial" w:hAnsi="Arial" w:cs="Arial"/>
                <w:color w:val="000000"/>
                <w:sz w:val="18"/>
                <w:szCs w:val="18"/>
              </w:rPr>
            </w:pPr>
            <w:r w:rsidRPr="00534332">
              <w:rPr>
                <w:rFonts w:ascii="Arial" w:hAnsi="Arial" w:cs="Arial"/>
                <w:color w:val="000000"/>
                <w:sz w:val="18"/>
                <w:szCs w:val="18"/>
              </w:rPr>
              <w:t>Total other non-current financial assets - net</w:t>
            </w:r>
          </w:p>
        </w:tc>
        <w:tc>
          <w:tcPr>
            <w:tcW w:w="1267" w:type="dxa"/>
            <w:tcBorders>
              <w:top w:val="nil"/>
              <w:left w:val="nil"/>
              <w:bottom w:val="nil"/>
              <w:right w:val="nil"/>
            </w:tcBorders>
            <w:shd w:val="clear" w:color="auto" w:fill="auto"/>
            <w:vAlign w:val="bottom"/>
          </w:tcPr>
          <w:p w14:paraId="384F8876" w14:textId="076AE4FE" w:rsidR="00832BC1" w:rsidRPr="00534332" w:rsidRDefault="00F477C1" w:rsidP="00B97EC2">
            <w:pPr>
              <w:pBdr>
                <w:bottom w:val="double" w:sz="4" w:space="1" w:color="auto"/>
              </w:pBdr>
              <w:tabs>
                <w:tab w:val="decimal" w:pos="975"/>
              </w:tabs>
              <w:spacing w:line="320" w:lineRule="exact"/>
              <w:ind w:right="-45"/>
              <w:rPr>
                <w:rFonts w:ascii="Arial" w:hAnsi="Arial" w:cs="Arial"/>
                <w:sz w:val="18"/>
                <w:szCs w:val="18"/>
              </w:rPr>
            </w:pPr>
            <w:r>
              <w:rPr>
                <w:rFonts w:ascii="Arial" w:hAnsi="Arial" w:cs="Arial"/>
                <w:sz w:val="18"/>
                <w:szCs w:val="18"/>
              </w:rPr>
              <w:t>28,292,464</w:t>
            </w:r>
          </w:p>
        </w:tc>
        <w:tc>
          <w:tcPr>
            <w:tcW w:w="1268" w:type="dxa"/>
            <w:tcBorders>
              <w:top w:val="nil"/>
              <w:left w:val="nil"/>
              <w:bottom w:val="nil"/>
              <w:right w:val="nil"/>
            </w:tcBorders>
            <w:shd w:val="clear" w:color="auto" w:fill="auto"/>
            <w:vAlign w:val="bottom"/>
            <w:hideMark/>
          </w:tcPr>
          <w:p w14:paraId="5E32F68D" w14:textId="7E944A2A" w:rsidR="00832BC1" w:rsidRPr="00534332" w:rsidRDefault="00832BC1" w:rsidP="00832BC1">
            <w:pPr>
              <w:pBdr>
                <w:bottom w:val="double" w:sz="4" w:space="1" w:color="auto"/>
              </w:pBdr>
              <w:tabs>
                <w:tab w:val="decimal" w:pos="952"/>
              </w:tabs>
              <w:spacing w:line="320" w:lineRule="exact"/>
              <w:ind w:right="-45"/>
              <w:rPr>
                <w:rFonts w:ascii="Arial" w:hAnsi="Arial" w:cs="Arial"/>
                <w:sz w:val="18"/>
                <w:szCs w:val="18"/>
              </w:rPr>
            </w:pPr>
            <w:r w:rsidRPr="00860396">
              <w:rPr>
                <w:rFonts w:ascii="Arial" w:hAnsi="Arial" w:cs="Arial" w:hint="cs"/>
                <w:sz w:val="18"/>
                <w:szCs w:val="18"/>
              </w:rPr>
              <w:t>25,965,023</w:t>
            </w:r>
          </w:p>
        </w:tc>
        <w:tc>
          <w:tcPr>
            <w:tcW w:w="1267" w:type="dxa"/>
            <w:tcBorders>
              <w:top w:val="nil"/>
              <w:left w:val="nil"/>
              <w:bottom w:val="nil"/>
              <w:right w:val="nil"/>
            </w:tcBorders>
            <w:shd w:val="clear" w:color="auto" w:fill="auto"/>
            <w:vAlign w:val="bottom"/>
          </w:tcPr>
          <w:p w14:paraId="64295756" w14:textId="77ADC3ED" w:rsidR="00832BC1" w:rsidRPr="00534332" w:rsidRDefault="00F477C1" w:rsidP="00832BC1">
            <w:pPr>
              <w:pBdr>
                <w:bottom w:val="double" w:sz="4" w:space="1" w:color="auto"/>
              </w:pBdr>
              <w:tabs>
                <w:tab w:val="decimal" w:pos="952"/>
              </w:tabs>
              <w:spacing w:line="320" w:lineRule="exact"/>
              <w:ind w:right="-45"/>
              <w:rPr>
                <w:rFonts w:ascii="Arial" w:hAnsi="Arial" w:cs="Arial"/>
                <w:sz w:val="18"/>
                <w:szCs w:val="18"/>
              </w:rPr>
            </w:pPr>
            <w:r>
              <w:rPr>
                <w:rFonts w:ascii="Arial" w:hAnsi="Arial" w:cs="Arial"/>
                <w:sz w:val="18"/>
                <w:szCs w:val="18"/>
              </w:rPr>
              <w:t>23,166,392</w:t>
            </w:r>
          </w:p>
        </w:tc>
        <w:tc>
          <w:tcPr>
            <w:tcW w:w="1272" w:type="dxa"/>
            <w:tcBorders>
              <w:top w:val="nil"/>
              <w:left w:val="nil"/>
              <w:bottom w:val="nil"/>
              <w:right w:val="nil"/>
            </w:tcBorders>
            <w:shd w:val="clear" w:color="auto" w:fill="auto"/>
            <w:vAlign w:val="bottom"/>
            <w:hideMark/>
          </w:tcPr>
          <w:p w14:paraId="21086F76" w14:textId="1EC1D5F6" w:rsidR="00832BC1" w:rsidRPr="00534332" w:rsidRDefault="00832BC1" w:rsidP="00832BC1">
            <w:pPr>
              <w:pBdr>
                <w:bottom w:val="double" w:sz="4" w:space="1" w:color="auto"/>
              </w:pBdr>
              <w:tabs>
                <w:tab w:val="decimal" w:pos="952"/>
              </w:tabs>
              <w:spacing w:line="320" w:lineRule="exact"/>
              <w:ind w:right="-43"/>
              <w:rPr>
                <w:rFonts w:ascii="Arial" w:hAnsi="Arial" w:cs="Arial"/>
                <w:sz w:val="18"/>
                <w:szCs w:val="18"/>
              </w:rPr>
            </w:pPr>
            <w:r w:rsidRPr="00860396">
              <w:rPr>
                <w:rFonts w:ascii="Arial" w:hAnsi="Arial" w:cs="Arial" w:hint="cs"/>
                <w:sz w:val="18"/>
                <w:szCs w:val="18"/>
              </w:rPr>
              <w:t>21,250,023</w:t>
            </w:r>
          </w:p>
        </w:tc>
      </w:tr>
    </w:tbl>
    <w:p w14:paraId="07DD2918" w14:textId="43AB6FE0" w:rsidR="00D579CB" w:rsidRDefault="00742297" w:rsidP="00B44607">
      <w:pPr>
        <w:tabs>
          <w:tab w:val="right" w:pos="7200"/>
          <w:tab w:val="right" w:pos="8540"/>
        </w:tabs>
        <w:spacing w:before="240" w:after="120" w:line="380" w:lineRule="exact"/>
        <w:ind w:left="547" w:hanging="547"/>
        <w:jc w:val="both"/>
        <w:rPr>
          <w:rFonts w:ascii="Arial" w:eastAsia="Arial Unicode MS" w:hAnsi="Arial" w:cs="Arial"/>
          <w:sz w:val="22"/>
          <w:szCs w:val="22"/>
        </w:rPr>
      </w:pPr>
      <w:r>
        <w:rPr>
          <w:rFonts w:ascii="Arial" w:eastAsia="Arial Unicode MS" w:hAnsi="Arial" w:cs="Arial"/>
          <w:sz w:val="22"/>
          <w:szCs w:val="22"/>
        </w:rPr>
        <w:tab/>
      </w:r>
      <w:r w:rsidR="00D579CB">
        <w:rPr>
          <w:rFonts w:ascii="Arial" w:eastAsia="Arial Unicode MS" w:hAnsi="Arial" w:cs="Arial"/>
          <w:sz w:val="22"/>
          <w:szCs w:val="22"/>
        </w:rPr>
        <w:t xml:space="preserve">Equity instruments were measured </w:t>
      </w:r>
      <w:r w:rsidR="00832BC1">
        <w:rPr>
          <w:rFonts w:ascii="Arial" w:eastAsia="Arial Unicode MS" w:hAnsi="Arial" w:cs="Arial"/>
          <w:sz w:val="22"/>
          <w:szCs w:val="22"/>
        </w:rPr>
        <w:t xml:space="preserve">at </w:t>
      </w:r>
      <w:r w:rsidR="00D579CB">
        <w:rPr>
          <w:rFonts w:ascii="Arial" w:eastAsia="Arial Unicode MS" w:hAnsi="Arial" w:cs="Arial"/>
          <w:sz w:val="22"/>
          <w:szCs w:val="22"/>
        </w:rPr>
        <w:t xml:space="preserve">fair value </w:t>
      </w:r>
      <w:r w:rsidR="00832BC1">
        <w:rPr>
          <w:rFonts w:ascii="Arial" w:eastAsia="Arial Unicode MS" w:hAnsi="Arial" w:cs="Arial"/>
          <w:sz w:val="22"/>
          <w:szCs w:val="22"/>
        </w:rPr>
        <w:t>with hierarchy</w:t>
      </w:r>
      <w:r w:rsidR="00D579CB">
        <w:rPr>
          <w:rFonts w:ascii="Arial" w:eastAsia="Arial Unicode MS" w:hAnsi="Arial" w:cs="Arial"/>
          <w:sz w:val="22"/>
          <w:szCs w:val="22"/>
        </w:rPr>
        <w:t xml:space="preserve"> level 1 and 3, derivative assets </w:t>
      </w:r>
      <w:r w:rsidR="00832BC1">
        <w:rPr>
          <w:rFonts w:ascii="Arial" w:eastAsia="Arial Unicode MS" w:hAnsi="Arial" w:cs="Arial"/>
          <w:sz w:val="22"/>
          <w:szCs w:val="22"/>
        </w:rPr>
        <w:t>were measured at fair value with hierarchy level 2 and</w:t>
      </w:r>
      <w:r w:rsidR="00D579CB">
        <w:rPr>
          <w:rFonts w:ascii="Arial" w:eastAsia="Arial Unicode MS" w:hAnsi="Arial" w:cs="Arial"/>
          <w:sz w:val="22"/>
          <w:szCs w:val="22"/>
        </w:rPr>
        <w:t xml:space="preserve"> there </w:t>
      </w:r>
      <w:r w:rsidR="00832BC1">
        <w:rPr>
          <w:rFonts w:ascii="Arial" w:eastAsia="Arial Unicode MS" w:hAnsi="Arial" w:cs="Arial"/>
          <w:sz w:val="22"/>
          <w:szCs w:val="22"/>
        </w:rPr>
        <w:t>were</w:t>
      </w:r>
      <w:r w:rsidR="00D579CB">
        <w:rPr>
          <w:rFonts w:ascii="Arial" w:eastAsia="Arial Unicode MS" w:hAnsi="Arial" w:cs="Arial"/>
          <w:sz w:val="22"/>
          <w:szCs w:val="22"/>
        </w:rPr>
        <w:t xml:space="preserve"> no transfers within the fair value hierarchy</w:t>
      </w:r>
      <w:r w:rsidR="00B97EC2">
        <w:rPr>
          <w:rFonts w:ascii="Arial" w:eastAsia="Arial Unicode MS" w:hAnsi="Arial" w:cs="Arial"/>
          <w:sz w:val="22"/>
          <w:szCs w:val="22"/>
        </w:rPr>
        <w:t xml:space="preserve"> during the current period.</w:t>
      </w:r>
    </w:p>
    <w:p w14:paraId="1262378D" w14:textId="529E2C9F" w:rsidR="00B44607" w:rsidRDefault="00D579CB" w:rsidP="00D579CB">
      <w:pPr>
        <w:tabs>
          <w:tab w:val="right" w:pos="7200"/>
          <w:tab w:val="right" w:pos="8540"/>
        </w:tabs>
        <w:spacing w:before="120" w:after="120" w:line="380" w:lineRule="exact"/>
        <w:ind w:left="547" w:hanging="547"/>
        <w:jc w:val="both"/>
        <w:rPr>
          <w:rFonts w:ascii="Arial" w:eastAsia="Arial Unicode MS" w:hAnsi="Arial" w:cs="Arial"/>
          <w:sz w:val="22"/>
          <w:szCs w:val="22"/>
        </w:rPr>
      </w:pPr>
      <w:r>
        <w:rPr>
          <w:rFonts w:ascii="Arial" w:eastAsia="Arial Unicode MS" w:hAnsi="Arial" w:cs="Arial"/>
          <w:sz w:val="22"/>
          <w:szCs w:val="22"/>
        </w:rPr>
        <w:tab/>
      </w:r>
      <w:r w:rsidR="00B44607">
        <w:rPr>
          <w:rFonts w:ascii="Arial" w:eastAsia="Arial Unicode MS" w:hAnsi="Arial" w:cs="Arial"/>
          <w:sz w:val="22"/>
          <w:szCs w:val="22"/>
        </w:rPr>
        <w:t>A</w:t>
      </w:r>
      <w:r w:rsidR="00B44607" w:rsidRPr="00E94C88">
        <w:rPr>
          <w:rFonts w:ascii="Arial" w:eastAsia="Arial Unicode MS" w:hAnsi="Arial" w:cs="Arial"/>
          <w:sz w:val="22"/>
          <w:szCs w:val="22"/>
        </w:rPr>
        <w:t xml:space="preserve">s at </w:t>
      </w:r>
      <w:r w:rsidR="00530A13">
        <w:rPr>
          <w:rFonts w:ascii="Arial" w:hAnsi="Arial"/>
          <w:sz w:val="22"/>
          <w:szCs w:val="22"/>
        </w:rPr>
        <w:t xml:space="preserve">30 June </w:t>
      </w:r>
      <w:r w:rsidR="00C53CC8">
        <w:rPr>
          <w:rFonts w:ascii="Arial" w:eastAsia="Arial Unicode MS" w:hAnsi="Arial" w:cs="Arial"/>
          <w:sz w:val="22"/>
          <w:szCs w:val="22"/>
        </w:rPr>
        <w:t>2022</w:t>
      </w:r>
      <w:r w:rsidR="00B44607">
        <w:rPr>
          <w:rFonts w:ascii="Arial" w:eastAsia="Arial Unicode MS" w:hAnsi="Arial" w:cs="Arial"/>
          <w:sz w:val="22"/>
          <w:szCs w:val="22"/>
        </w:rPr>
        <w:t>, c</w:t>
      </w:r>
      <w:r w:rsidR="00B44607" w:rsidRPr="00E94C88">
        <w:rPr>
          <w:rFonts w:ascii="Arial" w:eastAsia="Arial Unicode MS" w:hAnsi="Arial" w:cs="Arial"/>
          <w:sz w:val="22"/>
          <w:szCs w:val="22"/>
        </w:rPr>
        <w:t xml:space="preserve">ertain </w:t>
      </w:r>
      <w:r w:rsidR="00152493">
        <w:rPr>
          <w:rFonts w:ascii="Arial" w:eastAsia="Arial Unicode MS" w:hAnsi="Arial" w:cs="Arial"/>
          <w:sz w:val="22"/>
          <w:szCs w:val="22"/>
        </w:rPr>
        <w:t xml:space="preserve">investments in equity of </w:t>
      </w:r>
      <w:r w:rsidR="00832BC1">
        <w:rPr>
          <w:rFonts w:ascii="Arial" w:eastAsia="Arial Unicode MS" w:hAnsi="Arial" w:cs="Arial"/>
          <w:sz w:val="22"/>
          <w:szCs w:val="22"/>
        </w:rPr>
        <w:t xml:space="preserve">a </w:t>
      </w:r>
      <w:r w:rsidR="00152493">
        <w:rPr>
          <w:rFonts w:ascii="Arial" w:eastAsia="Arial Unicode MS" w:hAnsi="Arial" w:cs="Arial"/>
          <w:sz w:val="22"/>
          <w:szCs w:val="22"/>
        </w:rPr>
        <w:t>listed company</w:t>
      </w:r>
      <w:r w:rsidR="00B44607" w:rsidRPr="00E94C88">
        <w:rPr>
          <w:rFonts w:ascii="Arial" w:eastAsia="Arial Unicode MS" w:hAnsi="Arial" w:cs="Arial"/>
          <w:sz w:val="22"/>
          <w:szCs w:val="22"/>
        </w:rPr>
        <w:t xml:space="preserve"> with </w:t>
      </w:r>
      <w:r w:rsidR="00832BC1">
        <w:rPr>
          <w:rFonts w:ascii="Arial" w:eastAsia="Arial Unicode MS" w:hAnsi="Arial" w:cs="Arial"/>
          <w:sz w:val="22"/>
          <w:szCs w:val="22"/>
        </w:rPr>
        <w:t xml:space="preserve">a fair </w:t>
      </w:r>
      <w:r w:rsidR="00B44607" w:rsidRPr="00E94C88">
        <w:rPr>
          <w:rFonts w:ascii="Arial" w:eastAsia="Arial Unicode MS" w:hAnsi="Arial" w:cs="Arial"/>
          <w:sz w:val="22"/>
          <w:szCs w:val="22"/>
        </w:rPr>
        <w:t xml:space="preserve">value amounting to Baht </w:t>
      </w:r>
      <w:r w:rsidR="00F477C1">
        <w:rPr>
          <w:rFonts w:ascii="Arial" w:eastAsia="Arial Unicode MS" w:hAnsi="Arial" w:cs="Browallia New"/>
          <w:sz w:val="22"/>
          <w:szCs w:val="28"/>
        </w:rPr>
        <w:t>16,906</w:t>
      </w:r>
      <w:r w:rsidR="00B44607">
        <w:rPr>
          <w:rFonts w:ascii="Arial" w:eastAsia="Arial Unicode MS" w:hAnsi="Arial" w:cs="Arial"/>
          <w:sz w:val="22"/>
          <w:szCs w:val="22"/>
        </w:rPr>
        <w:t xml:space="preserve"> million (31 December </w:t>
      </w:r>
      <w:r w:rsidR="00C53CC8">
        <w:rPr>
          <w:rFonts w:ascii="Arial" w:eastAsia="Arial Unicode MS" w:hAnsi="Arial" w:cs="Arial"/>
          <w:sz w:val="22"/>
          <w:szCs w:val="22"/>
        </w:rPr>
        <w:t>2021</w:t>
      </w:r>
      <w:r w:rsidR="00B44607" w:rsidRPr="00E94C88">
        <w:rPr>
          <w:rFonts w:ascii="Arial" w:eastAsia="Arial Unicode MS" w:hAnsi="Arial" w:cs="Arial"/>
          <w:sz w:val="22"/>
          <w:szCs w:val="22"/>
        </w:rPr>
        <w:t xml:space="preserve">: Baht </w:t>
      </w:r>
      <w:r w:rsidR="00B02C2B">
        <w:rPr>
          <w:rFonts w:ascii="Arial" w:eastAsia="Arial Unicode MS" w:hAnsi="Arial" w:cs="Arial"/>
          <w:sz w:val="22"/>
          <w:szCs w:val="22"/>
        </w:rPr>
        <w:t>15,553</w:t>
      </w:r>
      <w:r w:rsidR="00B44607">
        <w:rPr>
          <w:rFonts w:ascii="Arial" w:eastAsia="Arial Unicode MS" w:hAnsi="Arial" w:cs="Arial"/>
          <w:sz w:val="22"/>
          <w:szCs w:val="22"/>
        </w:rPr>
        <w:t xml:space="preserve"> </w:t>
      </w:r>
      <w:r w:rsidR="00B44607" w:rsidRPr="00E94C88">
        <w:rPr>
          <w:rFonts w:ascii="Arial" w:eastAsia="Arial Unicode MS" w:hAnsi="Arial" w:cs="Arial"/>
          <w:sz w:val="22"/>
          <w:szCs w:val="22"/>
        </w:rPr>
        <w:t xml:space="preserve">million) </w:t>
      </w:r>
      <w:r w:rsidR="00832BC1">
        <w:rPr>
          <w:rFonts w:ascii="Arial" w:eastAsia="Arial Unicode MS" w:hAnsi="Arial" w:cs="Arial"/>
          <w:sz w:val="22"/>
          <w:szCs w:val="22"/>
        </w:rPr>
        <w:t>have been</w:t>
      </w:r>
      <w:r w:rsidR="00B44607" w:rsidRPr="00E94C88">
        <w:rPr>
          <w:rFonts w:ascii="Arial" w:eastAsia="Arial Unicode MS" w:hAnsi="Arial" w:cs="Arial"/>
          <w:sz w:val="22"/>
          <w:szCs w:val="22"/>
        </w:rPr>
        <w:t xml:space="preserve"> used as collateral for </w:t>
      </w:r>
      <w:r w:rsidR="00527F29">
        <w:rPr>
          <w:rFonts w:ascii="Arial" w:eastAsia="Arial Unicode MS" w:hAnsi="Arial" w:cs="Arial"/>
          <w:sz w:val="22"/>
          <w:szCs w:val="22"/>
        </w:rPr>
        <w:t>short-term loans from financial instit</w:t>
      </w:r>
      <w:r w:rsidR="008E52AB">
        <w:rPr>
          <w:rFonts w:ascii="Arial" w:eastAsia="Arial Unicode MS" w:hAnsi="Arial" w:cs="Arial"/>
          <w:sz w:val="22"/>
          <w:szCs w:val="22"/>
        </w:rPr>
        <w:t>utions</w:t>
      </w:r>
      <w:r w:rsidR="00832BC1">
        <w:rPr>
          <w:rFonts w:ascii="Arial" w:eastAsia="Arial Unicode MS" w:hAnsi="Arial" w:cs="Arial"/>
          <w:sz w:val="22"/>
          <w:szCs w:val="22"/>
        </w:rPr>
        <w:t xml:space="preserve"> as discussed</w:t>
      </w:r>
      <w:r w:rsidR="00B44607">
        <w:rPr>
          <w:rFonts w:ascii="Arial" w:eastAsia="Arial Unicode MS" w:hAnsi="Arial" w:cs="Arial"/>
          <w:sz w:val="22"/>
          <w:szCs w:val="22"/>
        </w:rPr>
        <w:t xml:space="preserve"> in Note </w:t>
      </w:r>
      <w:r>
        <w:rPr>
          <w:rFonts w:ascii="Arial" w:eastAsia="Arial Unicode MS" w:hAnsi="Arial" w:cs="Arial"/>
          <w:sz w:val="22"/>
          <w:szCs w:val="22"/>
        </w:rPr>
        <w:t>8</w:t>
      </w:r>
      <w:r w:rsidR="00742297">
        <w:rPr>
          <w:rFonts w:ascii="Arial" w:eastAsia="Arial Unicode MS" w:hAnsi="Arial" w:cs="Arial"/>
          <w:sz w:val="22"/>
          <w:szCs w:val="22"/>
        </w:rPr>
        <w:t xml:space="preserve"> </w:t>
      </w:r>
      <w:r w:rsidR="00832BC1">
        <w:rPr>
          <w:rFonts w:ascii="Arial" w:eastAsia="Arial Unicode MS" w:hAnsi="Arial" w:cs="Arial"/>
          <w:sz w:val="22"/>
          <w:szCs w:val="22"/>
        </w:rPr>
        <w:t xml:space="preserve">to the interim consolidated financial statements </w:t>
      </w:r>
      <w:r w:rsidR="00742297">
        <w:rPr>
          <w:rFonts w:ascii="Arial" w:eastAsia="Arial Unicode MS" w:hAnsi="Arial" w:cs="Arial"/>
          <w:sz w:val="22"/>
          <w:szCs w:val="22"/>
        </w:rPr>
        <w:t xml:space="preserve">and </w:t>
      </w:r>
      <w:r w:rsidR="008E52AB">
        <w:rPr>
          <w:rFonts w:ascii="Arial" w:eastAsia="Arial Unicode MS" w:hAnsi="Arial" w:cs="Arial"/>
          <w:sz w:val="22"/>
          <w:szCs w:val="22"/>
        </w:rPr>
        <w:t>long-term loans</w:t>
      </w:r>
      <w:r w:rsidR="00742297">
        <w:rPr>
          <w:rFonts w:ascii="Arial" w:eastAsia="Arial Unicode MS" w:hAnsi="Arial" w:cs="Arial"/>
          <w:sz w:val="22"/>
          <w:szCs w:val="22"/>
        </w:rPr>
        <w:t xml:space="preserve"> as </w:t>
      </w:r>
      <w:r w:rsidR="00832BC1">
        <w:rPr>
          <w:rFonts w:ascii="Arial" w:eastAsia="Arial Unicode MS" w:hAnsi="Arial" w:cs="Arial"/>
          <w:sz w:val="22"/>
          <w:szCs w:val="22"/>
        </w:rPr>
        <w:t>discussed</w:t>
      </w:r>
      <w:r w:rsidR="00742297">
        <w:rPr>
          <w:rFonts w:ascii="Arial" w:eastAsia="Arial Unicode MS" w:hAnsi="Arial" w:cs="Arial"/>
          <w:sz w:val="22"/>
          <w:szCs w:val="22"/>
        </w:rPr>
        <w:t xml:space="preserve"> in Note </w:t>
      </w:r>
      <w:r>
        <w:rPr>
          <w:rFonts w:ascii="Arial" w:eastAsia="Arial Unicode MS" w:hAnsi="Arial" w:cs="Arial"/>
          <w:sz w:val="22"/>
          <w:szCs w:val="22"/>
        </w:rPr>
        <w:t>9</w:t>
      </w:r>
      <w:r w:rsidR="00984392">
        <w:rPr>
          <w:rFonts w:ascii="Arial" w:eastAsia="Arial Unicode MS" w:hAnsi="Arial" w:cs="Arial"/>
          <w:sz w:val="22"/>
          <w:szCs w:val="22"/>
        </w:rPr>
        <w:t xml:space="preserve"> to the interim consolidated financial statements.</w:t>
      </w:r>
    </w:p>
    <w:p w14:paraId="5F50FF2F" w14:textId="4DFAE720" w:rsidR="0095700B" w:rsidRDefault="0095700B" w:rsidP="00832BC1">
      <w:pPr>
        <w:tabs>
          <w:tab w:val="left" w:pos="2160"/>
          <w:tab w:val="left" w:pos="5400"/>
          <w:tab w:val="right" w:pos="6300"/>
          <w:tab w:val="left" w:pos="7020"/>
          <w:tab w:val="right" w:pos="7920"/>
        </w:tabs>
        <w:spacing w:before="120" w:after="120" w:line="380" w:lineRule="exact"/>
        <w:ind w:left="547" w:hanging="547"/>
        <w:jc w:val="both"/>
        <w:rPr>
          <w:rFonts w:ascii="Arial" w:hAnsi="Arial"/>
          <w:b/>
          <w:bCs/>
          <w:sz w:val="22"/>
          <w:szCs w:val="22"/>
        </w:rPr>
      </w:pPr>
      <w:r>
        <w:rPr>
          <w:rFonts w:ascii="Arial" w:hAnsi="Arial"/>
          <w:b/>
          <w:bCs/>
          <w:sz w:val="22"/>
          <w:szCs w:val="22"/>
        </w:rPr>
        <w:t>5</w:t>
      </w:r>
      <w:r w:rsidRPr="00E94C88">
        <w:rPr>
          <w:rFonts w:ascii="Arial" w:hAnsi="Arial"/>
          <w:b/>
          <w:bCs/>
          <w:sz w:val="22"/>
          <w:szCs w:val="22"/>
        </w:rPr>
        <w:t xml:space="preserve">. </w:t>
      </w:r>
      <w:r w:rsidRPr="00E94C88">
        <w:rPr>
          <w:rFonts w:ascii="Arial" w:hAnsi="Arial"/>
          <w:b/>
          <w:bCs/>
          <w:sz w:val="22"/>
          <w:szCs w:val="22"/>
        </w:rPr>
        <w:tab/>
      </w:r>
      <w:r>
        <w:rPr>
          <w:rFonts w:ascii="Arial" w:hAnsi="Arial"/>
          <w:b/>
          <w:bCs/>
          <w:sz w:val="22"/>
          <w:szCs w:val="22"/>
        </w:rPr>
        <w:t>Investments in subsidiaries</w:t>
      </w:r>
    </w:p>
    <w:p w14:paraId="2D8187C6" w14:textId="1922AAF4" w:rsidR="0095700B" w:rsidRDefault="0095700B" w:rsidP="00832BC1">
      <w:pPr>
        <w:tabs>
          <w:tab w:val="left" w:pos="2160"/>
          <w:tab w:val="left" w:pos="5400"/>
          <w:tab w:val="right" w:pos="6300"/>
          <w:tab w:val="left" w:pos="7020"/>
          <w:tab w:val="right" w:pos="7920"/>
        </w:tabs>
        <w:spacing w:before="120" w:after="120" w:line="380" w:lineRule="exact"/>
        <w:ind w:left="547" w:hanging="547"/>
        <w:jc w:val="both"/>
        <w:rPr>
          <w:rFonts w:ascii="Arial" w:hAnsi="Arial"/>
          <w:sz w:val="22"/>
          <w:szCs w:val="22"/>
        </w:rPr>
      </w:pPr>
      <w:r>
        <w:rPr>
          <w:rFonts w:ascii="Arial" w:hAnsi="Arial"/>
          <w:b/>
          <w:bCs/>
          <w:sz w:val="22"/>
          <w:szCs w:val="22"/>
        </w:rPr>
        <w:tab/>
      </w:r>
      <w:r w:rsidRPr="00D579CB">
        <w:rPr>
          <w:rFonts w:ascii="Arial" w:hAnsi="Arial"/>
          <w:sz w:val="22"/>
          <w:szCs w:val="22"/>
        </w:rPr>
        <w:t xml:space="preserve">On 24 March 2022, a meeting of the Board of Directors of the Company approved to </w:t>
      </w:r>
      <w:r w:rsidR="00832BC1">
        <w:rPr>
          <w:rFonts w:ascii="Arial" w:hAnsi="Arial"/>
          <w:sz w:val="22"/>
          <w:szCs w:val="22"/>
        </w:rPr>
        <w:t>set up</w:t>
      </w:r>
      <w:r w:rsidRPr="00D579CB">
        <w:rPr>
          <w:rFonts w:ascii="Arial" w:hAnsi="Arial"/>
          <w:sz w:val="22"/>
          <w:szCs w:val="22"/>
        </w:rPr>
        <w:t xml:space="preserve"> Bangkok REIT </w:t>
      </w:r>
      <w:r w:rsidR="00832BC1">
        <w:rPr>
          <w:rFonts w:ascii="Arial" w:hAnsi="Arial"/>
          <w:sz w:val="22"/>
          <w:szCs w:val="22"/>
        </w:rPr>
        <w:t>M</w:t>
      </w:r>
      <w:r w:rsidRPr="00D579CB">
        <w:rPr>
          <w:rFonts w:ascii="Arial" w:hAnsi="Arial"/>
          <w:sz w:val="22"/>
          <w:szCs w:val="22"/>
        </w:rPr>
        <w:t xml:space="preserve">anagement Co., Ltd., a new subsidiary, </w:t>
      </w:r>
      <w:r w:rsidR="00832BC1">
        <w:rPr>
          <w:rFonts w:ascii="Arial" w:hAnsi="Arial"/>
          <w:sz w:val="22"/>
          <w:szCs w:val="22"/>
        </w:rPr>
        <w:t>for engaging in the</w:t>
      </w:r>
      <w:r w:rsidRPr="00D579CB">
        <w:rPr>
          <w:rFonts w:ascii="Arial" w:hAnsi="Arial"/>
          <w:sz w:val="22"/>
          <w:szCs w:val="22"/>
        </w:rPr>
        <w:t xml:space="preserve"> REIT manager</w:t>
      </w:r>
      <w:r w:rsidR="00832BC1">
        <w:rPr>
          <w:rFonts w:ascii="Arial" w:hAnsi="Arial"/>
          <w:sz w:val="22"/>
          <w:szCs w:val="22"/>
        </w:rPr>
        <w:t>, with the</w:t>
      </w:r>
      <w:r w:rsidRPr="00D579CB">
        <w:rPr>
          <w:rFonts w:ascii="Arial" w:hAnsi="Arial"/>
          <w:sz w:val="22"/>
          <w:szCs w:val="22"/>
        </w:rPr>
        <w:t xml:space="preserve"> registered </w:t>
      </w:r>
      <w:r w:rsidR="00832BC1">
        <w:rPr>
          <w:rFonts w:ascii="Arial" w:hAnsi="Arial"/>
          <w:sz w:val="22"/>
          <w:szCs w:val="22"/>
        </w:rPr>
        <w:t xml:space="preserve">share </w:t>
      </w:r>
      <w:r w:rsidRPr="00D579CB">
        <w:rPr>
          <w:rFonts w:ascii="Arial" w:hAnsi="Arial"/>
          <w:sz w:val="22"/>
          <w:szCs w:val="22"/>
        </w:rPr>
        <w:t>capital of Baht 15 million</w:t>
      </w:r>
      <w:r w:rsidR="00832BC1">
        <w:rPr>
          <w:rFonts w:ascii="Arial" w:hAnsi="Arial"/>
          <w:sz w:val="22"/>
          <w:szCs w:val="22"/>
        </w:rPr>
        <w:t xml:space="preserve">. </w:t>
      </w:r>
      <w:r w:rsidRPr="00D579CB">
        <w:rPr>
          <w:rFonts w:ascii="Arial" w:hAnsi="Arial"/>
          <w:sz w:val="22"/>
          <w:szCs w:val="22"/>
        </w:rPr>
        <w:t xml:space="preserve">Bangkok Airways Holding Co., Ltd., the Company’s subsidiary, </w:t>
      </w:r>
      <w:r w:rsidR="00832BC1">
        <w:rPr>
          <w:rFonts w:ascii="Arial" w:hAnsi="Arial"/>
          <w:sz w:val="22"/>
          <w:szCs w:val="22"/>
        </w:rPr>
        <w:t>will hold 99.99 percent of shareholding</w:t>
      </w:r>
      <w:r w:rsidRPr="00D579CB">
        <w:rPr>
          <w:rFonts w:ascii="Arial" w:hAnsi="Arial"/>
          <w:sz w:val="22"/>
          <w:szCs w:val="22"/>
        </w:rPr>
        <w:t xml:space="preserve">. In this regard, </w:t>
      </w:r>
      <w:r w:rsidR="00832BC1">
        <w:rPr>
          <w:rFonts w:ascii="Arial" w:hAnsi="Arial"/>
          <w:sz w:val="22"/>
          <w:szCs w:val="22"/>
        </w:rPr>
        <w:t>Bangkok REIT Management Co., Ltd.</w:t>
      </w:r>
      <w:r w:rsidRPr="00D579CB">
        <w:rPr>
          <w:rFonts w:ascii="Arial" w:hAnsi="Arial"/>
          <w:sz w:val="22"/>
          <w:szCs w:val="22"/>
        </w:rPr>
        <w:t xml:space="preserve"> already received </w:t>
      </w:r>
      <w:r w:rsidR="00832BC1">
        <w:rPr>
          <w:rFonts w:ascii="Arial" w:hAnsi="Arial"/>
          <w:sz w:val="22"/>
          <w:szCs w:val="22"/>
        </w:rPr>
        <w:t>such share subscription</w:t>
      </w:r>
      <w:r w:rsidRPr="00D579CB">
        <w:rPr>
          <w:rFonts w:ascii="Arial" w:hAnsi="Arial"/>
          <w:sz w:val="22"/>
          <w:szCs w:val="22"/>
        </w:rPr>
        <w:t xml:space="preserve"> and registered </w:t>
      </w:r>
      <w:r w:rsidR="00832BC1">
        <w:rPr>
          <w:rFonts w:ascii="Arial" w:hAnsi="Arial"/>
          <w:sz w:val="22"/>
          <w:szCs w:val="22"/>
        </w:rPr>
        <w:t>the incorporation with the</w:t>
      </w:r>
      <w:r w:rsidRPr="00D579CB">
        <w:rPr>
          <w:rFonts w:ascii="Arial" w:hAnsi="Arial"/>
          <w:sz w:val="22"/>
          <w:szCs w:val="22"/>
        </w:rPr>
        <w:t xml:space="preserve"> Ministry of Commerce on 24 March 2022.</w:t>
      </w:r>
    </w:p>
    <w:p w14:paraId="07E970D4" w14:textId="77777777" w:rsidR="00847BD1" w:rsidRDefault="00847BD1" w:rsidP="00847BD1">
      <w:pPr>
        <w:tabs>
          <w:tab w:val="left" w:pos="2160"/>
          <w:tab w:val="left" w:pos="5400"/>
          <w:tab w:val="right" w:pos="6300"/>
          <w:tab w:val="left" w:pos="7020"/>
          <w:tab w:val="right" w:pos="7920"/>
        </w:tabs>
        <w:spacing w:before="120" w:after="120" w:line="380" w:lineRule="exact"/>
        <w:ind w:left="547" w:hanging="547"/>
        <w:jc w:val="both"/>
        <w:rPr>
          <w:rFonts w:ascii="Arial" w:hAnsi="Arial"/>
          <w:b/>
          <w:bCs/>
          <w:sz w:val="22"/>
          <w:szCs w:val="22"/>
        </w:rPr>
      </w:pPr>
      <w:r>
        <w:rPr>
          <w:rFonts w:ascii="Arial" w:hAnsi="Arial"/>
          <w:b/>
          <w:bCs/>
          <w:sz w:val="22"/>
          <w:szCs w:val="22"/>
        </w:rPr>
        <w:tab/>
      </w:r>
    </w:p>
    <w:p w14:paraId="3429C343" w14:textId="77777777" w:rsidR="00847BD1" w:rsidRDefault="00847BD1">
      <w:pPr>
        <w:overflowPunct/>
        <w:autoSpaceDE/>
        <w:autoSpaceDN/>
        <w:adjustRightInd/>
        <w:textAlignment w:val="auto"/>
        <w:rPr>
          <w:rFonts w:ascii="Arial" w:hAnsi="Arial"/>
          <w:b/>
          <w:bCs/>
          <w:sz w:val="22"/>
          <w:szCs w:val="22"/>
        </w:rPr>
      </w:pPr>
      <w:r>
        <w:rPr>
          <w:rFonts w:ascii="Arial" w:hAnsi="Arial"/>
          <w:b/>
          <w:bCs/>
          <w:sz w:val="22"/>
          <w:szCs w:val="22"/>
        </w:rPr>
        <w:br w:type="page"/>
      </w:r>
    </w:p>
    <w:p w14:paraId="12D8D2A5" w14:textId="767392BE" w:rsidR="00847BD1" w:rsidRPr="00847BD1" w:rsidRDefault="00847BD1" w:rsidP="00847BD1">
      <w:pPr>
        <w:tabs>
          <w:tab w:val="left" w:pos="2160"/>
          <w:tab w:val="left" w:pos="5400"/>
          <w:tab w:val="right" w:pos="6300"/>
          <w:tab w:val="left" w:pos="7020"/>
          <w:tab w:val="right" w:pos="7920"/>
        </w:tabs>
        <w:spacing w:before="120" w:after="120" w:line="380" w:lineRule="exact"/>
        <w:ind w:left="547" w:hanging="547"/>
        <w:jc w:val="both"/>
        <w:rPr>
          <w:rFonts w:ascii="Arial" w:hAnsi="Arial"/>
          <w:sz w:val="22"/>
          <w:szCs w:val="22"/>
        </w:rPr>
      </w:pPr>
      <w:r w:rsidRPr="00847BD1">
        <w:rPr>
          <w:rFonts w:ascii="Arial" w:hAnsi="Arial"/>
          <w:sz w:val="22"/>
          <w:szCs w:val="22"/>
        </w:rPr>
        <w:lastRenderedPageBreak/>
        <w:tab/>
        <w:t xml:space="preserve">On 8 June 2022, a meeting of the Board of Directors of Gourmet </w:t>
      </w:r>
      <w:r w:rsidR="00577FF7">
        <w:rPr>
          <w:rFonts w:ascii="Arial" w:hAnsi="Arial"/>
          <w:sz w:val="22"/>
          <w:szCs w:val="22"/>
        </w:rPr>
        <w:t>P</w:t>
      </w:r>
      <w:r w:rsidRPr="00847BD1">
        <w:rPr>
          <w:rFonts w:ascii="Arial" w:hAnsi="Arial"/>
          <w:sz w:val="22"/>
          <w:szCs w:val="22"/>
        </w:rPr>
        <w:t>rimo Co., Ltd. (the subsidiary of Bangkok Airways Holding Co., Ltd.) approved to call up</w:t>
      </w:r>
      <w:r w:rsidR="00577FF7">
        <w:rPr>
          <w:rFonts w:ascii="Arial" w:hAnsi="Arial"/>
          <w:sz w:val="22"/>
          <w:szCs w:val="22"/>
        </w:rPr>
        <w:t xml:space="preserve"> the remaining</w:t>
      </w:r>
      <w:r w:rsidRPr="00847BD1">
        <w:rPr>
          <w:rFonts w:ascii="Arial" w:hAnsi="Arial"/>
          <w:sz w:val="22"/>
          <w:szCs w:val="22"/>
        </w:rPr>
        <w:t xml:space="preserve"> 25 percent of issued share capital or Baht 2.5 per share from shareholders. This constitutes a total called up capital of Baht 8.75 million. </w:t>
      </w:r>
      <w:r w:rsidR="00577FF7">
        <w:rPr>
          <w:rFonts w:ascii="Arial" w:hAnsi="Arial"/>
          <w:sz w:val="22"/>
          <w:szCs w:val="22"/>
        </w:rPr>
        <w:t>Gourmet Primo Co., Ltd.</w:t>
      </w:r>
      <w:r w:rsidRPr="00847BD1">
        <w:rPr>
          <w:rFonts w:ascii="Arial" w:hAnsi="Arial"/>
          <w:sz w:val="22"/>
          <w:szCs w:val="22"/>
        </w:rPr>
        <w:t xml:space="preserve"> already received such payment on 24 June 2022.</w:t>
      </w:r>
    </w:p>
    <w:p w14:paraId="2315C0EF" w14:textId="5DF074BD" w:rsidR="00847BD1" w:rsidRPr="00847BD1" w:rsidRDefault="00847BD1" w:rsidP="00847BD1">
      <w:pPr>
        <w:tabs>
          <w:tab w:val="left" w:pos="2160"/>
          <w:tab w:val="left" w:pos="5400"/>
          <w:tab w:val="right" w:pos="6300"/>
          <w:tab w:val="left" w:pos="7020"/>
          <w:tab w:val="right" w:pos="7920"/>
        </w:tabs>
        <w:spacing w:before="120" w:after="120" w:line="380" w:lineRule="exact"/>
        <w:ind w:left="547" w:hanging="547"/>
        <w:jc w:val="both"/>
        <w:rPr>
          <w:rFonts w:ascii="Arial" w:hAnsi="Arial"/>
          <w:sz w:val="22"/>
          <w:szCs w:val="22"/>
        </w:rPr>
      </w:pPr>
      <w:r w:rsidRPr="00847BD1">
        <w:rPr>
          <w:rFonts w:ascii="Arial" w:hAnsi="Arial"/>
          <w:sz w:val="22"/>
          <w:szCs w:val="22"/>
        </w:rPr>
        <w:tab/>
        <w:t>On 15 June 2022, the Extraordinary General Meeting of shareholders of Gourmet Primo</w:t>
      </w:r>
      <w:r w:rsidR="00577FF7">
        <w:rPr>
          <w:rFonts w:ascii="Arial" w:hAnsi="Arial"/>
          <w:sz w:val="22"/>
          <w:szCs w:val="22"/>
        </w:rPr>
        <w:t xml:space="preserve">       </w:t>
      </w:r>
      <w:r w:rsidRPr="00847BD1">
        <w:rPr>
          <w:rFonts w:ascii="Arial" w:hAnsi="Arial"/>
          <w:sz w:val="22"/>
          <w:szCs w:val="22"/>
        </w:rPr>
        <w:t xml:space="preserve"> Co., Ltd. (the subsidiary of Bangkok Airways Holding Co., Ltd.) approved the increase of the registered share capital from Baht 135 million (13,500,000 ordinary shares of Baht 10 each) to Baht 160 million (16,000,000 ordinary shares of Baht 10 each), through the issuance </w:t>
      </w:r>
      <w:r w:rsidR="00577FF7">
        <w:rPr>
          <w:rFonts w:ascii="Arial" w:hAnsi="Arial"/>
          <w:sz w:val="22"/>
          <w:szCs w:val="22"/>
        </w:rPr>
        <w:t xml:space="preserve">of </w:t>
      </w:r>
      <w:r w:rsidRPr="00847BD1">
        <w:rPr>
          <w:rFonts w:ascii="Arial" w:hAnsi="Arial"/>
          <w:sz w:val="22"/>
          <w:szCs w:val="22"/>
        </w:rPr>
        <w:t xml:space="preserve">2,500,000 additional ordinary shares with a par value of </w:t>
      </w:r>
      <w:r w:rsidR="00577FF7">
        <w:rPr>
          <w:rFonts w:ascii="Arial" w:hAnsi="Arial"/>
          <w:sz w:val="22"/>
          <w:szCs w:val="22"/>
        </w:rPr>
        <w:t>Baht 1</w:t>
      </w:r>
      <w:r w:rsidRPr="00847BD1">
        <w:rPr>
          <w:rFonts w:ascii="Arial" w:hAnsi="Arial"/>
          <w:sz w:val="22"/>
          <w:szCs w:val="22"/>
        </w:rPr>
        <w:t xml:space="preserve">0 each, for offering to its existing shareholders. Gourmet Primo Co., Ltd. already received such payment and registered the increase of its </w:t>
      </w:r>
      <w:r w:rsidR="00577FF7">
        <w:rPr>
          <w:rFonts w:ascii="Arial" w:hAnsi="Arial"/>
          <w:sz w:val="22"/>
          <w:szCs w:val="22"/>
        </w:rPr>
        <w:t xml:space="preserve">share </w:t>
      </w:r>
      <w:r w:rsidRPr="00847BD1">
        <w:rPr>
          <w:rFonts w:ascii="Arial" w:hAnsi="Arial"/>
          <w:sz w:val="22"/>
          <w:szCs w:val="22"/>
        </w:rPr>
        <w:t>capital with the Ministry of Commerce on 24 June 2022.</w:t>
      </w:r>
    </w:p>
    <w:p w14:paraId="182632B8" w14:textId="16AC2DA8" w:rsidR="00A22759" w:rsidRPr="00964263" w:rsidRDefault="00A22759" w:rsidP="003F5BE5">
      <w:pPr>
        <w:tabs>
          <w:tab w:val="left" w:pos="2160"/>
          <w:tab w:val="left" w:pos="5400"/>
          <w:tab w:val="right" w:pos="6300"/>
          <w:tab w:val="left" w:pos="7020"/>
          <w:tab w:val="right" w:pos="7920"/>
        </w:tabs>
        <w:spacing w:before="120" w:after="120" w:line="380" w:lineRule="exact"/>
        <w:ind w:left="547" w:hanging="547"/>
        <w:jc w:val="both"/>
        <w:rPr>
          <w:rFonts w:ascii="Arial" w:hAnsi="Arial" w:cs="Arial"/>
          <w:sz w:val="14"/>
          <w:szCs w:val="14"/>
        </w:rPr>
      </w:pPr>
      <w:r>
        <w:rPr>
          <w:rFonts w:ascii="Arial" w:hAnsi="Arial"/>
          <w:sz w:val="22"/>
          <w:szCs w:val="22"/>
        </w:rPr>
        <w:tab/>
      </w:r>
      <w:r w:rsidRPr="00A22759">
        <w:rPr>
          <w:rFonts w:ascii="Arial" w:hAnsi="Arial"/>
          <w:sz w:val="22"/>
          <w:szCs w:val="22"/>
        </w:rPr>
        <w:t>Details of investments in subsidiaries as presented in separate financial statements.</w:t>
      </w:r>
    </w:p>
    <w:tbl>
      <w:tblPr>
        <w:tblW w:w="9864" w:type="dxa"/>
        <w:tblInd w:w="18" w:type="dxa"/>
        <w:tblLayout w:type="fixed"/>
        <w:tblLook w:val="0000" w:firstRow="0" w:lastRow="0" w:firstColumn="0" w:lastColumn="0" w:noHBand="0" w:noVBand="0"/>
      </w:tblPr>
      <w:tblGrid>
        <w:gridCol w:w="2142"/>
        <w:gridCol w:w="933"/>
        <w:gridCol w:w="1029"/>
        <w:gridCol w:w="934"/>
        <w:gridCol w:w="956"/>
        <w:gridCol w:w="933"/>
        <w:gridCol w:w="957"/>
        <w:gridCol w:w="934"/>
        <w:gridCol w:w="1046"/>
      </w:tblGrid>
      <w:tr w:rsidR="003F5BE5" w:rsidRPr="00964263" w14:paraId="4174DDF2" w14:textId="77777777" w:rsidTr="00A22759">
        <w:trPr>
          <w:trHeight w:val="70"/>
        </w:trPr>
        <w:tc>
          <w:tcPr>
            <w:tcW w:w="2142" w:type="dxa"/>
            <w:tcBorders>
              <w:top w:val="nil"/>
              <w:left w:val="nil"/>
              <w:bottom w:val="nil"/>
              <w:right w:val="nil"/>
            </w:tcBorders>
            <w:vAlign w:val="bottom"/>
          </w:tcPr>
          <w:p w14:paraId="4E3DA8B6" w14:textId="77777777" w:rsidR="003F5BE5" w:rsidRPr="00964263" w:rsidRDefault="003F5BE5" w:rsidP="003F5BE5">
            <w:pPr>
              <w:spacing w:line="240" w:lineRule="exact"/>
              <w:jc w:val="right"/>
              <w:rPr>
                <w:rFonts w:ascii="Arial" w:hAnsi="Arial" w:cs="Arial"/>
                <w:sz w:val="14"/>
                <w:szCs w:val="14"/>
              </w:rPr>
            </w:pPr>
          </w:p>
        </w:tc>
        <w:tc>
          <w:tcPr>
            <w:tcW w:w="1962" w:type="dxa"/>
            <w:gridSpan w:val="2"/>
            <w:tcBorders>
              <w:top w:val="nil"/>
              <w:left w:val="nil"/>
              <w:bottom w:val="nil"/>
              <w:right w:val="nil"/>
            </w:tcBorders>
            <w:vAlign w:val="bottom"/>
          </w:tcPr>
          <w:p w14:paraId="2E7E2389" w14:textId="77777777" w:rsidR="003F5BE5" w:rsidRPr="00964263" w:rsidRDefault="003F5BE5" w:rsidP="003F5BE5">
            <w:pPr>
              <w:spacing w:line="240" w:lineRule="exact"/>
              <w:jc w:val="right"/>
              <w:rPr>
                <w:rFonts w:ascii="Arial" w:hAnsi="Arial" w:cs="Arial"/>
                <w:sz w:val="14"/>
                <w:szCs w:val="14"/>
              </w:rPr>
            </w:pPr>
          </w:p>
        </w:tc>
        <w:tc>
          <w:tcPr>
            <w:tcW w:w="1890" w:type="dxa"/>
            <w:gridSpan w:val="2"/>
            <w:tcBorders>
              <w:top w:val="nil"/>
              <w:left w:val="nil"/>
              <w:bottom w:val="nil"/>
              <w:right w:val="nil"/>
            </w:tcBorders>
            <w:vAlign w:val="bottom"/>
          </w:tcPr>
          <w:p w14:paraId="38261B4F" w14:textId="77777777" w:rsidR="003F5BE5" w:rsidRPr="00964263" w:rsidRDefault="003F5BE5" w:rsidP="003F5BE5">
            <w:pPr>
              <w:tabs>
                <w:tab w:val="right" w:pos="7200"/>
                <w:tab w:val="right" w:pos="8540"/>
              </w:tabs>
              <w:spacing w:line="240" w:lineRule="exact"/>
              <w:ind w:left="-18"/>
              <w:jc w:val="right"/>
              <w:rPr>
                <w:rFonts w:ascii="Arial" w:hAnsi="Arial" w:cs="Arial"/>
                <w:sz w:val="14"/>
                <w:szCs w:val="14"/>
              </w:rPr>
            </w:pPr>
          </w:p>
        </w:tc>
        <w:tc>
          <w:tcPr>
            <w:tcW w:w="1890" w:type="dxa"/>
            <w:gridSpan w:val="2"/>
            <w:tcBorders>
              <w:top w:val="nil"/>
              <w:left w:val="nil"/>
              <w:bottom w:val="nil"/>
              <w:right w:val="nil"/>
            </w:tcBorders>
            <w:vAlign w:val="bottom"/>
          </w:tcPr>
          <w:p w14:paraId="28F265B1" w14:textId="77777777" w:rsidR="003F5BE5" w:rsidRPr="00964263" w:rsidRDefault="003F5BE5" w:rsidP="003F5BE5">
            <w:pPr>
              <w:tabs>
                <w:tab w:val="right" w:pos="7200"/>
                <w:tab w:val="right" w:pos="8540"/>
              </w:tabs>
              <w:spacing w:line="240" w:lineRule="exact"/>
              <w:jc w:val="right"/>
              <w:rPr>
                <w:rFonts w:ascii="Arial" w:hAnsi="Arial" w:cs="Arial"/>
                <w:sz w:val="14"/>
                <w:szCs w:val="14"/>
              </w:rPr>
            </w:pPr>
          </w:p>
        </w:tc>
        <w:tc>
          <w:tcPr>
            <w:tcW w:w="1980" w:type="dxa"/>
            <w:gridSpan w:val="2"/>
            <w:tcBorders>
              <w:top w:val="nil"/>
              <w:left w:val="nil"/>
              <w:bottom w:val="nil"/>
              <w:right w:val="nil"/>
            </w:tcBorders>
          </w:tcPr>
          <w:p w14:paraId="7633EF6B" w14:textId="0381350B" w:rsidR="003F5BE5" w:rsidRDefault="003F5BE5" w:rsidP="003F5BE5">
            <w:pPr>
              <w:tabs>
                <w:tab w:val="right" w:pos="7200"/>
                <w:tab w:val="right" w:pos="8540"/>
              </w:tabs>
              <w:spacing w:line="240" w:lineRule="exact"/>
              <w:jc w:val="right"/>
              <w:rPr>
                <w:rFonts w:ascii="Arial" w:hAnsi="Arial" w:cs="Arial"/>
                <w:sz w:val="14"/>
                <w:szCs w:val="14"/>
              </w:rPr>
            </w:pPr>
            <w:r w:rsidRPr="00964263">
              <w:rPr>
                <w:rFonts w:ascii="Arial" w:hAnsi="Arial" w:cs="Arial"/>
                <w:sz w:val="14"/>
                <w:szCs w:val="14"/>
              </w:rPr>
              <w:t xml:space="preserve">(Unit: Thousand </w:t>
            </w:r>
            <w:r>
              <w:rPr>
                <w:rFonts w:ascii="Arial" w:hAnsi="Arial" w:cs="Arial"/>
                <w:sz w:val="14"/>
                <w:szCs w:val="14"/>
              </w:rPr>
              <w:t>Baht)</w:t>
            </w:r>
          </w:p>
        </w:tc>
      </w:tr>
      <w:tr w:rsidR="00A22759" w:rsidRPr="00964263" w14:paraId="303BA333" w14:textId="77777777" w:rsidTr="00A22759">
        <w:trPr>
          <w:trHeight w:val="70"/>
        </w:trPr>
        <w:tc>
          <w:tcPr>
            <w:tcW w:w="2142" w:type="dxa"/>
            <w:tcBorders>
              <w:top w:val="nil"/>
              <w:left w:val="nil"/>
              <w:bottom w:val="nil"/>
              <w:right w:val="nil"/>
            </w:tcBorders>
            <w:vAlign w:val="bottom"/>
          </w:tcPr>
          <w:p w14:paraId="0C748E72" w14:textId="77777777" w:rsidR="00A22759" w:rsidRPr="00964263" w:rsidRDefault="00A22759" w:rsidP="003F5BE5">
            <w:pPr>
              <w:pBdr>
                <w:bottom w:val="single" w:sz="4" w:space="1" w:color="auto"/>
              </w:pBdr>
              <w:spacing w:line="240" w:lineRule="exact"/>
              <w:jc w:val="center"/>
              <w:rPr>
                <w:rFonts w:ascii="Arial" w:hAnsi="Arial" w:cs="Arial"/>
                <w:sz w:val="14"/>
                <w:szCs w:val="14"/>
                <w:cs/>
              </w:rPr>
            </w:pPr>
            <w:r w:rsidRPr="00964263">
              <w:rPr>
                <w:rFonts w:ascii="Arial" w:hAnsi="Arial" w:cs="Arial"/>
                <w:sz w:val="14"/>
                <w:szCs w:val="14"/>
              </w:rPr>
              <w:t>Company’s name</w:t>
            </w:r>
          </w:p>
        </w:tc>
        <w:tc>
          <w:tcPr>
            <w:tcW w:w="1962" w:type="dxa"/>
            <w:gridSpan w:val="2"/>
            <w:tcBorders>
              <w:top w:val="nil"/>
              <w:left w:val="nil"/>
              <w:bottom w:val="nil"/>
              <w:right w:val="nil"/>
            </w:tcBorders>
            <w:vAlign w:val="bottom"/>
          </w:tcPr>
          <w:p w14:paraId="6E895778" w14:textId="77777777" w:rsidR="00A22759" w:rsidRPr="00964263" w:rsidRDefault="00A22759" w:rsidP="003F5BE5">
            <w:pPr>
              <w:pBdr>
                <w:bottom w:val="single" w:sz="4" w:space="1" w:color="auto"/>
              </w:pBdr>
              <w:spacing w:line="240" w:lineRule="exact"/>
              <w:jc w:val="center"/>
              <w:rPr>
                <w:rFonts w:ascii="Arial" w:hAnsi="Arial" w:cs="Arial"/>
                <w:sz w:val="14"/>
                <w:szCs w:val="14"/>
                <w:cs/>
              </w:rPr>
            </w:pPr>
            <w:r w:rsidRPr="00964263">
              <w:rPr>
                <w:rFonts w:ascii="Arial" w:hAnsi="Arial" w:cs="Arial"/>
                <w:sz w:val="14"/>
                <w:szCs w:val="14"/>
              </w:rPr>
              <w:t>Paid-up capital</w:t>
            </w:r>
          </w:p>
        </w:tc>
        <w:tc>
          <w:tcPr>
            <w:tcW w:w="1890" w:type="dxa"/>
            <w:gridSpan w:val="2"/>
            <w:tcBorders>
              <w:top w:val="nil"/>
              <w:left w:val="nil"/>
              <w:bottom w:val="nil"/>
              <w:right w:val="nil"/>
            </w:tcBorders>
            <w:vAlign w:val="bottom"/>
          </w:tcPr>
          <w:p w14:paraId="25ED8F4E" w14:textId="77777777" w:rsidR="00A22759" w:rsidRPr="00964263" w:rsidRDefault="00A22759" w:rsidP="003F5BE5">
            <w:pPr>
              <w:pBdr>
                <w:bottom w:val="single" w:sz="4" w:space="1" w:color="auto"/>
              </w:pBdr>
              <w:tabs>
                <w:tab w:val="right" w:pos="7200"/>
                <w:tab w:val="right" w:pos="8540"/>
              </w:tabs>
              <w:spacing w:line="240" w:lineRule="exact"/>
              <w:ind w:left="-18"/>
              <w:jc w:val="center"/>
              <w:rPr>
                <w:rFonts w:ascii="Arial" w:hAnsi="Arial" w:cs="Arial"/>
                <w:sz w:val="14"/>
                <w:szCs w:val="14"/>
                <w:cs/>
              </w:rPr>
            </w:pPr>
            <w:r w:rsidRPr="00964263">
              <w:rPr>
                <w:rFonts w:ascii="Arial" w:hAnsi="Arial" w:cs="Arial"/>
                <w:sz w:val="14"/>
                <w:szCs w:val="14"/>
              </w:rPr>
              <w:t>Shareholding percentage</w:t>
            </w:r>
          </w:p>
        </w:tc>
        <w:tc>
          <w:tcPr>
            <w:tcW w:w="1890" w:type="dxa"/>
            <w:gridSpan w:val="2"/>
            <w:tcBorders>
              <w:top w:val="nil"/>
              <w:left w:val="nil"/>
              <w:bottom w:val="nil"/>
              <w:right w:val="nil"/>
            </w:tcBorders>
            <w:vAlign w:val="bottom"/>
          </w:tcPr>
          <w:p w14:paraId="259F6ECA" w14:textId="77777777" w:rsidR="00A22759" w:rsidRPr="00964263" w:rsidRDefault="00A22759" w:rsidP="003F5BE5">
            <w:pPr>
              <w:pBdr>
                <w:bottom w:val="single" w:sz="4" w:space="1" w:color="auto"/>
              </w:pBdr>
              <w:tabs>
                <w:tab w:val="right" w:pos="7200"/>
                <w:tab w:val="right" w:pos="8540"/>
              </w:tabs>
              <w:spacing w:line="240" w:lineRule="exact"/>
              <w:jc w:val="center"/>
              <w:rPr>
                <w:rFonts w:ascii="Arial" w:hAnsi="Arial" w:cs="Arial"/>
                <w:sz w:val="14"/>
                <w:szCs w:val="14"/>
                <w:cs/>
              </w:rPr>
            </w:pPr>
            <w:r w:rsidRPr="00964263">
              <w:rPr>
                <w:rFonts w:ascii="Arial" w:hAnsi="Arial" w:cs="Arial"/>
                <w:sz w:val="14"/>
                <w:szCs w:val="14"/>
              </w:rPr>
              <w:t>Cost</w:t>
            </w:r>
          </w:p>
        </w:tc>
        <w:tc>
          <w:tcPr>
            <w:tcW w:w="1980" w:type="dxa"/>
            <w:gridSpan w:val="2"/>
            <w:tcBorders>
              <w:top w:val="nil"/>
              <w:left w:val="nil"/>
              <w:bottom w:val="nil"/>
              <w:right w:val="nil"/>
            </w:tcBorders>
          </w:tcPr>
          <w:p w14:paraId="706A11D9" w14:textId="77777777" w:rsidR="00A22759" w:rsidRPr="00964263" w:rsidRDefault="00A22759" w:rsidP="003F5BE5">
            <w:pPr>
              <w:pBdr>
                <w:bottom w:val="single" w:sz="4" w:space="1" w:color="auto"/>
              </w:pBdr>
              <w:tabs>
                <w:tab w:val="right" w:pos="7200"/>
                <w:tab w:val="right" w:pos="8540"/>
              </w:tabs>
              <w:spacing w:line="240" w:lineRule="exact"/>
              <w:jc w:val="center"/>
              <w:rPr>
                <w:rFonts w:ascii="Arial" w:hAnsi="Arial" w:cs="Arial"/>
                <w:sz w:val="14"/>
                <w:szCs w:val="14"/>
              </w:rPr>
            </w:pPr>
            <w:r>
              <w:rPr>
                <w:rFonts w:ascii="Arial" w:hAnsi="Arial" w:cs="Arial"/>
                <w:sz w:val="14"/>
                <w:szCs w:val="14"/>
              </w:rPr>
              <w:t>Carrying amounts     based on equity method</w:t>
            </w:r>
          </w:p>
        </w:tc>
      </w:tr>
      <w:tr w:rsidR="00A22759" w:rsidRPr="00964263" w14:paraId="0915D3DA" w14:textId="77777777" w:rsidTr="00A22759">
        <w:trPr>
          <w:trHeight w:val="70"/>
        </w:trPr>
        <w:tc>
          <w:tcPr>
            <w:tcW w:w="2142" w:type="dxa"/>
            <w:tcBorders>
              <w:top w:val="nil"/>
              <w:left w:val="nil"/>
              <w:bottom w:val="nil"/>
              <w:right w:val="nil"/>
            </w:tcBorders>
          </w:tcPr>
          <w:p w14:paraId="7AF0AE9F" w14:textId="77777777" w:rsidR="00A22759" w:rsidRPr="00964263" w:rsidRDefault="00A22759" w:rsidP="003F5BE5">
            <w:pPr>
              <w:spacing w:line="240" w:lineRule="exact"/>
              <w:ind w:left="183" w:right="-58"/>
              <w:rPr>
                <w:rFonts w:ascii="Arial" w:hAnsi="Arial" w:cs="Arial"/>
                <w:sz w:val="14"/>
                <w:szCs w:val="14"/>
                <w:cs/>
              </w:rPr>
            </w:pPr>
          </w:p>
        </w:tc>
        <w:tc>
          <w:tcPr>
            <w:tcW w:w="933" w:type="dxa"/>
            <w:tcBorders>
              <w:top w:val="nil"/>
              <w:left w:val="nil"/>
              <w:bottom w:val="nil"/>
              <w:right w:val="nil"/>
            </w:tcBorders>
          </w:tcPr>
          <w:p w14:paraId="7E67F475" w14:textId="4DD412BA" w:rsidR="00A22759" w:rsidRPr="00964263" w:rsidRDefault="00530A13" w:rsidP="003F5BE5">
            <w:pPr>
              <w:pBdr>
                <w:bottom w:val="single" w:sz="6" w:space="1" w:color="auto"/>
              </w:pBdr>
              <w:spacing w:line="240" w:lineRule="exact"/>
              <w:jc w:val="center"/>
              <w:rPr>
                <w:rFonts w:ascii="Arial" w:hAnsi="Arial" w:cs="Arial"/>
                <w:sz w:val="14"/>
                <w:szCs w:val="14"/>
              </w:rPr>
            </w:pPr>
            <w:r w:rsidRPr="00530A13">
              <w:rPr>
                <w:rFonts w:ascii="Arial" w:hAnsi="Arial" w:cs="Arial"/>
                <w:sz w:val="12"/>
                <w:szCs w:val="12"/>
              </w:rPr>
              <w:t xml:space="preserve">30 June </w:t>
            </w:r>
            <w:r w:rsidR="00A22759">
              <w:rPr>
                <w:rFonts w:ascii="Arial" w:hAnsi="Arial" w:cs="Arial"/>
                <w:sz w:val="12"/>
                <w:szCs w:val="12"/>
              </w:rPr>
              <w:t>2022</w:t>
            </w:r>
          </w:p>
        </w:tc>
        <w:tc>
          <w:tcPr>
            <w:tcW w:w="1029" w:type="dxa"/>
            <w:tcBorders>
              <w:top w:val="nil"/>
              <w:left w:val="nil"/>
              <w:bottom w:val="nil"/>
              <w:right w:val="nil"/>
            </w:tcBorders>
          </w:tcPr>
          <w:p w14:paraId="751A1F84" w14:textId="77777777" w:rsidR="00A22759" w:rsidRPr="00964263" w:rsidRDefault="00A22759" w:rsidP="003F5BE5">
            <w:pPr>
              <w:pBdr>
                <w:bottom w:val="single" w:sz="6" w:space="1" w:color="auto"/>
              </w:pBdr>
              <w:spacing w:line="240" w:lineRule="exact"/>
              <w:jc w:val="center"/>
              <w:rPr>
                <w:rFonts w:ascii="Arial" w:hAnsi="Arial" w:cs="Arial"/>
                <w:sz w:val="14"/>
                <w:szCs w:val="14"/>
              </w:rPr>
            </w:pPr>
            <w:r w:rsidRPr="00506192">
              <w:rPr>
                <w:rFonts w:ascii="Arial" w:hAnsi="Arial" w:cs="Arial"/>
                <w:sz w:val="12"/>
                <w:szCs w:val="12"/>
              </w:rPr>
              <w:t>3</w:t>
            </w:r>
            <w:r>
              <w:rPr>
                <w:rFonts w:ascii="Arial" w:hAnsi="Arial" w:cs="Arial"/>
                <w:sz w:val="12"/>
                <w:szCs w:val="12"/>
              </w:rPr>
              <w:t xml:space="preserve">1 </w:t>
            </w:r>
            <w:r w:rsidRPr="00506192">
              <w:rPr>
                <w:rFonts w:ascii="Arial" w:hAnsi="Arial" w:cs="Arial"/>
                <w:sz w:val="12"/>
                <w:szCs w:val="12"/>
              </w:rPr>
              <w:t xml:space="preserve">December </w:t>
            </w:r>
            <w:r>
              <w:rPr>
                <w:rFonts w:ascii="Arial" w:hAnsi="Arial" w:cs="Arial"/>
                <w:sz w:val="12"/>
                <w:szCs w:val="12"/>
              </w:rPr>
              <w:t>2021</w:t>
            </w:r>
          </w:p>
        </w:tc>
        <w:tc>
          <w:tcPr>
            <w:tcW w:w="934" w:type="dxa"/>
            <w:tcBorders>
              <w:top w:val="nil"/>
              <w:left w:val="nil"/>
              <w:bottom w:val="nil"/>
              <w:right w:val="nil"/>
            </w:tcBorders>
          </w:tcPr>
          <w:p w14:paraId="06380444" w14:textId="326CA8C8" w:rsidR="00A22759" w:rsidRPr="00964263" w:rsidRDefault="00530A13" w:rsidP="003F5BE5">
            <w:pPr>
              <w:pBdr>
                <w:bottom w:val="single" w:sz="6" w:space="1" w:color="auto"/>
              </w:pBdr>
              <w:spacing w:line="240" w:lineRule="exact"/>
              <w:jc w:val="center"/>
              <w:rPr>
                <w:rFonts w:ascii="Arial" w:hAnsi="Arial" w:cs="Arial"/>
                <w:sz w:val="14"/>
                <w:szCs w:val="14"/>
              </w:rPr>
            </w:pPr>
            <w:r w:rsidRPr="00530A13">
              <w:rPr>
                <w:rFonts w:ascii="Arial" w:hAnsi="Arial" w:cs="Arial"/>
                <w:sz w:val="12"/>
                <w:szCs w:val="12"/>
              </w:rPr>
              <w:t xml:space="preserve">30 June </w:t>
            </w:r>
            <w:r w:rsidR="00A22759">
              <w:rPr>
                <w:rFonts w:ascii="Arial" w:hAnsi="Arial" w:cs="Arial"/>
                <w:sz w:val="12"/>
                <w:szCs w:val="12"/>
              </w:rPr>
              <w:t>2022</w:t>
            </w:r>
          </w:p>
        </w:tc>
        <w:tc>
          <w:tcPr>
            <w:tcW w:w="956" w:type="dxa"/>
            <w:tcBorders>
              <w:top w:val="nil"/>
              <w:left w:val="nil"/>
              <w:bottom w:val="nil"/>
              <w:right w:val="nil"/>
            </w:tcBorders>
          </w:tcPr>
          <w:p w14:paraId="2E085B2D" w14:textId="77777777" w:rsidR="00A22759" w:rsidRPr="00964263" w:rsidRDefault="00A22759" w:rsidP="003F5BE5">
            <w:pPr>
              <w:pBdr>
                <w:bottom w:val="single" w:sz="6" w:space="1" w:color="auto"/>
              </w:pBdr>
              <w:spacing w:line="240" w:lineRule="exact"/>
              <w:jc w:val="center"/>
              <w:rPr>
                <w:rFonts w:ascii="Arial" w:hAnsi="Arial" w:cs="Arial"/>
                <w:sz w:val="14"/>
                <w:szCs w:val="14"/>
              </w:rPr>
            </w:pPr>
            <w:r w:rsidRPr="00506192">
              <w:rPr>
                <w:rFonts w:ascii="Arial" w:hAnsi="Arial" w:cs="Arial"/>
                <w:sz w:val="12"/>
                <w:szCs w:val="12"/>
              </w:rPr>
              <w:t>3</w:t>
            </w:r>
            <w:r>
              <w:rPr>
                <w:rFonts w:ascii="Arial" w:hAnsi="Arial" w:cs="Arial"/>
                <w:sz w:val="12"/>
                <w:szCs w:val="12"/>
              </w:rPr>
              <w:t xml:space="preserve">1 </w:t>
            </w:r>
            <w:r w:rsidRPr="00506192">
              <w:rPr>
                <w:rFonts w:ascii="Arial" w:hAnsi="Arial" w:cs="Arial"/>
                <w:sz w:val="12"/>
                <w:szCs w:val="12"/>
              </w:rPr>
              <w:t xml:space="preserve">December </w:t>
            </w:r>
            <w:r>
              <w:rPr>
                <w:rFonts w:ascii="Arial" w:hAnsi="Arial" w:cs="Arial"/>
                <w:sz w:val="12"/>
                <w:szCs w:val="12"/>
              </w:rPr>
              <w:t>2021</w:t>
            </w:r>
          </w:p>
        </w:tc>
        <w:tc>
          <w:tcPr>
            <w:tcW w:w="933" w:type="dxa"/>
            <w:tcBorders>
              <w:top w:val="nil"/>
              <w:left w:val="nil"/>
              <w:bottom w:val="nil"/>
              <w:right w:val="nil"/>
            </w:tcBorders>
          </w:tcPr>
          <w:p w14:paraId="119EA937" w14:textId="1732F9A4" w:rsidR="00A22759" w:rsidRPr="00964263" w:rsidRDefault="00530A13" w:rsidP="003F5BE5">
            <w:pPr>
              <w:pBdr>
                <w:bottom w:val="single" w:sz="6" w:space="1" w:color="auto"/>
              </w:pBdr>
              <w:spacing w:line="240" w:lineRule="exact"/>
              <w:jc w:val="center"/>
              <w:rPr>
                <w:rFonts w:ascii="Arial" w:hAnsi="Arial" w:cs="Arial"/>
                <w:sz w:val="14"/>
                <w:szCs w:val="14"/>
              </w:rPr>
            </w:pPr>
            <w:r w:rsidRPr="00530A13">
              <w:rPr>
                <w:rFonts w:ascii="Arial" w:hAnsi="Arial" w:cs="Arial"/>
                <w:sz w:val="12"/>
                <w:szCs w:val="12"/>
              </w:rPr>
              <w:t>30 June</w:t>
            </w:r>
            <w:r w:rsidR="00A22759">
              <w:rPr>
                <w:rFonts w:ascii="Arial" w:hAnsi="Arial" w:cs="Arial"/>
                <w:sz w:val="12"/>
                <w:szCs w:val="12"/>
              </w:rPr>
              <w:t xml:space="preserve">   2022</w:t>
            </w:r>
          </w:p>
        </w:tc>
        <w:tc>
          <w:tcPr>
            <w:tcW w:w="957" w:type="dxa"/>
            <w:tcBorders>
              <w:top w:val="nil"/>
              <w:left w:val="nil"/>
              <w:bottom w:val="nil"/>
              <w:right w:val="nil"/>
            </w:tcBorders>
          </w:tcPr>
          <w:p w14:paraId="0ECE4A9F" w14:textId="77777777" w:rsidR="00A22759" w:rsidRPr="00964263" w:rsidRDefault="00A22759" w:rsidP="003F5BE5">
            <w:pPr>
              <w:pBdr>
                <w:bottom w:val="single" w:sz="6" w:space="1" w:color="auto"/>
              </w:pBdr>
              <w:spacing w:line="240" w:lineRule="exact"/>
              <w:jc w:val="center"/>
              <w:rPr>
                <w:rFonts w:ascii="Arial" w:hAnsi="Arial" w:cs="Arial"/>
                <w:sz w:val="14"/>
                <w:szCs w:val="14"/>
              </w:rPr>
            </w:pPr>
            <w:r w:rsidRPr="00506192">
              <w:rPr>
                <w:rFonts w:ascii="Arial" w:hAnsi="Arial" w:cs="Arial"/>
                <w:sz w:val="12"/>
                <w:szCs w:val="12"/>
              </w:rPr>
              <w:t>3</w:t>
            </w:r>
            <w:r>
              <w:rPr>
                <w:rFonts w:ascii="Arial" w:hAnsi="Arial" w:cs="Arial"/>
                <w:sz w:val="12"/>
                <w:szCs w:val="12"/>
              </w:rPr>
              <w:t xml:space="preserve">1 </w:t>
            </w:r>
            <w:r w:rsidRPr="00506192">
              <w:rPr>
                <w:rFonts w:ascii="Arial" w:hAnsi="Arial" w:cs="Arial"/>
                <w:sz w:val="12"/>
                <w:szCs w:val="12"/>
              </w:rPr>
              <w:t xml:space="preserve">December </w:t>
            </w:r>
            <w:r>
              <w:rPr>
                <w:rFonts w:ascii="Arial" w:hAnsi="Arial" w:cs="Arial"/>
                <w:sz w:val="12"/>
                <w:szCs w:val="12"/>
              </w:rPr>
              <w:t>2021</w:t>
            </w:r>
          </w:p>
        </w:tc>
        <w:tc>
          <w:tcPr>
            <w:tcW w:w="934" w:type="dxa"/>
            <w:tcBorders>
              <w:top w:val="nil"/>
              <w:left w:val="nil"/>
              <w:bottom w:val="nil"/>
              <w:right w:val="nil"/>
            </w:tcBorders>
          </w:tcPr>
          <w:p w14:paraId="1B116C9D" w14:textId="03523AE1" w:rsidR="00A22759" w:rsidRPr="00964263" w:rsidRDefault="00530A13" w:rsidP="003F5BE5">
            <w:pPr>
              <w:pBdr>
                <w:bottom w:val="single" w:sz="6" w:space="1" w:color="auto"/>
              </w:pBdr>
              <w:spacing w:line="240" w:lineRule="exact"/>
              <w:jc w:val="center"/>
              <w:rPr>
                <w:rFonts w:ascii="Arial" w:hAnsi="Arial" w:cs="Arial"/>
                <w:sz w:val="14"/>
                <w:szCs w:val="14"/>
              </w:rPr>
            </w:pPr>
            <w:r w:rsidRPr="00530A13">
              <w:rPr>
                <w:rFonts w:ascii="Arial" w:hAnsi="Arial" w:cs="Arial"/>
                <w:sz w:val="12"/>
                <w:szCs w:val="12"/>
              </w:rPr>
              <w:t xml:space="preserve">30 June </w:t>
            </w:r>
            <w:r w:rsidR="00A22759">
              <w:rPr>
                <w:rFonts w:ascii="Arial" w:hAnsi="Arial" w:cs="Arial"/>
                <w:sz w:val="12"/>
                <w:szCs w:val="12"/>
              </w:rPr>
              <w:t>2022</w:t>
            </w:r>
          </w:p>
        </w:tc>
        <w:tc>
          <w:tcPr>
            <w:tcW w:w="1046" w:type="dxa"/>
            <w:tcBorders>
              <w:top w:val="nil"/>
              <w:left w:val="nil"/>
              <w:bottom w:val="nil"/>
              <w:right w:val="nil"/>
            </w:tcBorders>
          </w:tcPr>
          <w:p w14:paraId="06807504" w14:textId="77777777" w:rsidR="00A22759" w:rsidRPr="00964263" w:rsidRDefault="00A22759" w:rsidP="003F5BE5">
            <w:pPr>
              <w:pBdr>
                <w:bottom w:val="single" w:sz="6" w:space="1" w:color="auto"/>
              </w:pBdr>
              <w:spacing w:line="240" w:lineRule="exact"/>
              <w:jc w:val="center"/>
              <w:rPr>
                <w:rFonts w:ascii="Arial" w:hAnsi="Arial" w:cs="Arial"/>
                <w:sz w:val="14"/>
                <w:szCs w:val="14"/>
              </w:rPr>
            </w:pPr>
            <w:r w:rsidRPr="00506192">
              <w:rPr>
                <w:rFonts w:ascii="Arial" w:hAnsi="Arial" w:cs="Arial"/>
                <w:sz w:val="12"/>
                <w:szCs w:val="12"/>
              </w:rPr>
              <w:t>3</w:t>
            </w:r>
            <w:r>
              <w:rPr>
                <w:rFonts w:ascii="Arial" w:hAnsi="Arial" w:cs="Arial"/>
                <w:sz w:val="12"/>
                <w:szCs w:val="12"/>
              </w:rPr>
              <w:t xml:space="preserve">1 </w:t>
            </w:r>
            <w:r w:rsidRPr="00506192">
              <w:rPr>
                <w:rFonts w:ascii="Arial" w:hAnsi="Arial" w:cs="Arial"/>
                <w:sz w:val="12"/>
                <w:szCs w:val="12"/>
              </w:rPr>
              <w:t xml:space="preserve">December </w:t>
            </w:r>
            <w:r>
              <w:rPr>
                <w:rFonts w:ascii="Arial" w:hAnsi="Arial" w:cs="Arial"/>
                <w:sz w:val="12"/>
                <w:szCs w:val="12"/>
              </w:rPr>
              <w:t>2021</w:t>
            </w:r>
          </w:p>
        </w:tc>
      </w:tr>
      <w:tr w:rsidR="00A22759" w:rsidRPr="00964263" w14:paraId="5A02A8D3" w14:textId="77777777" w:rsidTr="00A22759">
        <w:trPr>
          <w:trHeight w:val="351"/>
        </w:trPr>
        <w:tc>
          <w:tcPr>
            <w:tcW w:w="2142" w:type="dxa"/>
            <w:tcBorders>
              <w:top w:val="nil"/>
              <w:left w:val="nil"/>
              <w:bottom w:val="nil"/>
              <w:right w:val="nil"/>
            </w:tcBorders>
          </w:tcPr>
          <w:p w14:paraId="256D0AEB" w14:textId="77777777" w:rsidR="00A22759" w:rsidRPr="00964263" w:rsidRDefault="00A22759" w:rsidP="003F5BE5">
            <w:pPr>
              <w:spacing w:line="240" w:lineRule="exact"/>
              <w:ind w:right="-58"/>
              <w:rPr>
                <w:rFonts w:ascii="Arial" w:hAnsi="Arial" w:cs="Arial"/>
                <w:sz w:val="14"/>
                <w:szCs w:val="14"/>
                <w:cs/>
              </w:rPr>
            </w:pPr>
          </w:p>
        </w:tc>
        <w:tc>
          <w:tcPr>
            <w:tcW w:w="933" w:type="dxa"/>
            <w:tcBorders>
              <w:top w:val="nil"/>
              <w:left w:val="nil"/>
              <w:bottom w:val="nil"/>
              <w:right w:val="nil"/>
            </w:tcBorders>
            <w:vAlign w:val="bottom"/>
          </w:tcPr>
          <w:p w14:paraId="6348A01A" w14:textId="77777777" w:rsidR="00A22759" w:rsidRPr="00964263" w:rsidRDefault="00A22759" w:rsidP="003F5BE5">
            <w:pPr>
              <w:spacing w:line="240" w:lineRule="exact"/>
              <w:jc w:val="center"/>
              <w:rPr>
                <w:rFonts w:ascii="Arial" w:hAnsi="Arial" w:cs="Arial"/>
                <w:sz w:val="14"/>
                <w:szCs w:val="14"/>
              </w:rPr>
            </w:pPr>
          </w:p>
        </w:tc>
        <w:tc>
          <w:tcPr>
            <w:tcW w:w="1029" w:type="dxa"/>
            <w:tcBorders>
              <w:top w:val="nil"/>
              <w:left w:val="nil"/>
              <w:bottom w:val="nil"/>
              <w:right w:val="nil"/>
            </w:tcBorders>
            <w:vAlign w:val="bottom"/>
          </w:tcPr>
          <w:p w14:paraId="7432F144" w14:textId="77777777" w:rsidR="00A22759" w:rsidRPr="00964263" w:rsidRDefault="00A22759" w:rsidP="003F5BE5">
            <w:pPr>
              <w:spacing w:line="240" w:lineRule="exact"/>
              <w:jc w:val="center"/>
              <w:rPr>
                <w:rFonts w:ascii="Arial" w:hAnsi="Arial" w:cs="Arial"/>
                <w:sz w:val="14"/>
                <w:szCs w:val="14"/>
              </w:rPr>
            </w:pPr>
          </w:p>
        </w:tc>
        <w:tc>
          <w:tcPr>
            <w:tcW w:w="934" w:type="dxa"/>
            <w:tcBorders>
              <w:top w:val="nil"/>
              <w:left w:val="nil"/>
              <w:bottom w:val="nil"/>
              <w:right w:val="nil"/>
            </w:tcBorders>
          </w:tcPr>
          <w:p w14:paraId="615EA627" w14:textId="77777777" w:rsidR="00A22759" w:rsidRPr="00964263" w:rsidRDefault="00A22759" w:rsidP="003F5BE5">
            <w:pPr>
              <w:spacing w:line="240" w:lineRule="exact"/>
              <w:jc w:val="center"/>
              <w:rPr>
                <w:rFonts w:ascii="Arial" w:hAnsi="Arial" w:cs="Arial"/>
                <w:sz w:val="14"/>
                <w:szCs w:val="14"/>
              </w:rPr>
            </w:pPr>
            <w:r w:rsidRPr="00964263">
              <w:rPr>
                <w:rFonts w:ascii="Arial" w:hAnsi="Arial" w:cs="Arial"/>
                <w:sz w:val="14"/>
                <w:szCs w:val="14"/>
              </w:rPr>
              <w:t>(%)</w:t>
            </w:r>
          </w:p>
        </w:tc>
        <w:tc>
          <w:tcPr>
            <w:tcW w:w="956" w:type="dxa"/>
            <w:tcBorders>
              <w:top w:val="nil"/>
              <w:left w:val="nil"/>
              <w:bottom w:val="nil"/>
              <w:right w:val="nil"/>
            </w:tcBorders>
          </w:tcPr>
          <w:p w14:paraId="0719081A" w14:textId="77777777" w:rsidR="00A22759" w:rsidRPr="00964263" w:rsidRDefault="00A22759" w:rsidP="003F5BE5">
            <w:pPr>
              <w:spacing w:line="240" w:lineRule="exact"/>
              <w:jc w:val="center"/>
              <w:rPr>
                <w:rFonts w:ascii="Arial" w:hAnsi="Arial" w:cs="Arial"/>
                <w:sz w:val="14"/>
                <w:szCs w:val="14"/>
              </w:rPr>
            </w:pPr>
            <w:r w:rsidRPr="00964263">
              <w:rPr>
                <w:rFonts w:ascii="Arial" w:hAnsi="Arial" w:cs="Arial"/>
                <w:sz w:val="14"/>
                <w:szCs w:val="14"/>
              </w:rPr>
              <w:t>(%)</w:t>
            </w:r>
          </w:p>
        </w:tc>
        <w:tc>
          <w:tcPr>
            <w:tcW w:w="933" w:type="dxa"/>
            <w:tcBorders>
              <w:top w:val="nil"/>
              <w:left w:val="nil"/>
              <w:bottom w:val="nil"/>
              <w:right w:val="nil"/>
            </w:tcBorders>
          </w:tcPr>
          <w:p w14:paraId="6658906E" w14:textId="77777777" w:rsidR="00A22759" w:rsidRPr="00964263" w:rsidRDefault="00A22759" w:rsidP="003F5BE5">
            <w:pPr>
              <w:spacing w:line="240" w:lineRule="exact"/>
              <w:ind w:left="-108"/>
              <w:jc w:val="right"/>
              <w:rPr>
                <w:rFonts w:ascii="Arial" w:hAnsi="Arial" w:cs="Arial"/>
                <w:sz w:val="14"/>
                <w:szCs w:val="14"/>
              </w:rPr>
            </w:pPr>
          </w:p>
        </w:tc>
        <w:tc>
          <w:tcPr>
            <w:tcW w:w="957" w:type="dxa"/>
            <w:tcBorders>
              <w:top w:val="nil"/>
              <w:left w:val="nil"/>
              <w:bottom w:val="nil"/>
              <w:right w:val="nil"/>
            </w:tcBorders>
          </w:tcPr>
          <w:p w14:paraId="6EA9B4A2" w14:textId="77777777" w:rsidR="00A22759" w:rsidRPr="00964263" w:rsidRDefault="00A22759" w:rsidP="003F5BE5">
            <w:pPr>
              <w:spacing w:line="240" w:lineRule="exact"/>
              <w:ind w:left="-108"/>
              <w:jc w:val="center"/>
              <w:rPr>
                <w:rFonts w:ascii="Arial" w:hAnsi="Arial" w:cs="Arial"/>
                <w:sz w:val="14"/>
                <w:szCs w:val="14"/>
              </w:rPr>
            </w:pPr>
            <w:r>
              <w:rPr>
                <w:rFonts w:ascii="Arial" w:hAnsi="Arial" w:cs="Arial"/>
                <w:sz w:val="14"/>
                <w:szCs w:val="14"/>
              </w:rPr>
              <w:t>(Audited)</w:t>
            </w:r>
          </w:p>
        </w:tc>
        <w:tc>
          <w:tcPr>
            <w:tcW w:w="934" w:type="dxa"/>
            <w:tcBorders>
              <w:top w:val="nil"/>
              <w:left w:val="nil"/>
              <w:bottom w:val="nil"/>
              <w:right w:val="nil"/>
            </w:tcBorders>
          </w:tcPr>
          <w:p w14:paraId="7F83A189" w14:textId="77777777" w:rsidR="00A22759" w:rsidRPr="00964263" w:rsidRDefault="00A22759" w:rsidP="003F5BE5">
            <w:pPr>
              <w:spacing w:line="240" w:lineRule="exact"/>
              <w:ind w:left="-108"/>
              <w:jc w:val="right"/>
              <w:rPr>
                <w:rFonts w:ascii="Arial" w:hAnsi="Arial" w:cs="Arial"/>
                <w:sz w:val="14"/>
                <w:szCs w:val="14"/>
              </w:rPr>
            </w:pPr>
          </w:p>
        </w:tc>
        <w:tc>
          <w:tcPr>
            <w:tcW w:w="1046" w:type="dxa"/>
            <w:tcBorders>
              <w:top w:val="nil"/>
              <w:left w:val="nil"/>
              <w:bottom w:val="nil"/>
              <w:right w:val="nil"/>
            </w:tcBorders>
          </w:tcPr>
          <w:p w14:paraId="77D8FA2E" w14:textId="77777777" w:rsidR="00A22759" w:rsidRPr="00964263" w:rsidRDefault="00A22759" w:rsidP="003F5BE5">
            <w:pPr>
              <w:spacing w:line="240" w:lineRule="exact"/>
              <w:ind w:left="-108"/>
              <w:jc w:val="right"/>
              <w:rPr>
                <w:rFonts w:ascii="Arial" w:hAnsi="Arial" w:cs="Arial"/>
                <w:sz w:val="14"/>
                <w:szCs w:val="14"/>
              </w:rPr>
            </w:pPr>
            <w:r>
              <w:rPr>
                <w:rFonts w:ascii="Arial" w:hAnsi="Arial" w:cs="Arial"/>
                <w:sz w:val="14"/>
                <w:szCs w:val="14"/>
              </w:rPr>
              <w:t>(Audited)</w:t>
            </w:r>
          </w:p>
        </w:tc>
      </w:tr>
      <w:tr w:rsidR="00A22759" w:rsidRPr="00964263" w14:paraId="1676DE23" w14:textId="77777777" w:rsidTr="00A22759">
        <w:tc>
          <w:tcPr>
            <w:tcW w:w="2142" w:type="dxa"/>
            <w:tcBorders>
              <w:top w:val="nil"/>
              <w:left w:val="nil"/>
              <w:bottom w:val="nil"/>
              <w:right w:val="nil"/>
            </w:tcBorders>
          </w:tcPr>
          <w:p w14:paraId="33139912" w14:textId="79918936" w:rsidR="00A22759" w:rsidRPr="00964263" w:rsidRDefault="00A22759" w:rsidP="003F5BE5">
            <w:pPr>
              <w:tabs>
                <w:tab w:val="left" w:pos="2160"/>
                <w:tab w:val="center" w:pos="6480"/>
                <w:tab w:val="center" w:pos="7920"/>
              </w:tabs>
              <w:spacing w:line="240" w:lineRule="exact"/>
              <w:ind w:left="162" w:right="-58" w:hanging="162"/>
              <w:rPr>
                <w:rFonts w:ascii="Arial" w:eastAsia="Arial Unicode MS" w:hAnsi="Arial" w:cs="Arial"/>
                <w:sz w:val="14"/>
                <w:szCs w:val="14"/>
              </w:rPr>
            </w:pPr>
            <w:r w:rsidRPr="00964263">
              <w:rPr>
                <w:rFonts w:ascii="Arial" w:eastAsia="Arial Unicode MS" w:hAnsi="Arial" w:cs="Arial"/>
                <w:sz w:val="14"/>
                <w:szCs w:val="14"/>
              </w:rPr>
              <w:t>Worldwide Flight Services Bangkok Air Ground Handling Co.,</w:t>
            </w:r>
            <w:r>
              <w:rPr>
                <w:rFonts w:ascii="Arial" w:eastAsia="Arial Unicode MS" w:hAnsi="Arial" w:cs="Arial"/>
                <w:sz w:val="14"/>
                <w:szCs w:val="14"/>
              </w:rPr>
              <w:t xml:space="preserve"> </w:t>
            </w:r>
            <w:r w:rsidRPr="00964263">
              <w:rPr>
                <w:rFonts w:ascii="Arial" w:eastAsia="Arial Unicode MS" w:hAnsi="Arial" w:cs="Arial"/>
                <w:sz w:val="14"/>
                <w:szCs w:val="14"/>
              </w:rPr>
              <w:t>Ltd.</w:t>
            </w:r>
          </w:p>
        </w:tc>
        <w:tc>
          <w:tcPr>
            <w:tcW w:w="933" w:type="dxa"/>
            <w:tcBorders>
              <w:top w:val="nil"/>
              <w:left w:val="nil"/>
              <w:bottom w:val="nil"/>
              <w:right w:val="nil"/>
            </w:tcBorders>
            <w:vAlign w:val="bottom"/>
          </w:tcPr>
          <w:p w14:paraId="11E40908" w14:textId="30332FD4" w:rsidR="00A22759" w:rsidRPr="00964263" w:rsidRDefault="00A22759" w:rsidP="003F5BE5">
            <w:pPr>
              <w:tabs>
                <w:tab w:val="decimal" w:pos="702"/>
              </w:tabs>
              <w:spacing w:line="240" w:lineRule="exact"/>
              <w:ind w:left="-18"/>
              <w:jc w:val="both"/>
              <w:rPr>
                <w:rFonts w:ascii="Arial" w:hAnsi="Arial" w:cs="Arial"/>
                <w:sz w:val="14"/>
                <w:szCs w:val="14"/>
                <w:cs/>
              </w:rPr>
            </w:pPr>
            <w:r w:rsidRPr="00964263">
              <w:rPr>
                <w:rFonts w:ascii="Arial" w:hAnsi="Arial" w:cs="Arial"/>
                <w:sz w:val="14"/>
                <w:szCs w:val="14"/>
              </w:rPr>
              <w:t>670,000</w:t>
            </w:r>
          </w:p>
        </w:tc>
        <w:tc>
          <w:tcPr>
            <w:tcW w:w="1029" w:type="dxa"/>
            <w:tcBorders>
              <w:top w:val="nil"/>
              <w:left w:val="nil"/>
              <w:bottom w:val="nil"/>
              <w:right w:val="nil"/>
            </w:tcBorders>
            <w:vAlign w:val="bottom"/>
          </w:tcPr>
          <w:p w14:paraId="743B21F0" w14:textId="4CCE0F53" w:rsidR="00A22759" w:rsidRPr="00964263" w:rsidRDefault="00A22759" w:rsidP="003F5BE5">
            <w:pPr>
              <w:tabs>
                <w:tab w:val="decimal" w:pos="702"/>
              </w:tabs>
              <w:spacing w:line="240" w:lineRule="exact"/>
              <w:ind w:left="-18"/>
              <w:jc w:val="both"/>
              <w:rPr>
                <w:rFonts w:ascii="Arial" w:hAnsi="Arial" w:cs="Arial"/>
                <w:sz w:val="14"/>
                <w:szCs w:val="14"/>
                <w:cs/>
              </w:rPr>
            </w:pPr>
            <w:r w:rsidRPr="00964263">
              <w:rPr>
                <w:rFonts w:ascii="Arial" w:hAnsi="Arial" w:cs="Arial"/>
                <w:sz w:val="14"/>
                <w:szCs w:val="14"/>
              </w:rPr>
              <w:t>670,000</w:t>
            </w:r>
          </w:p>
        </w:tc>
        <w:tc>
          <w:tcPr>
            <w:tcW w:w="934" w:type="dxa"/>
            <w:tcBorders>
              <w:top w:val="nil"/>
              <w:left w:val="nil"/>
              <w:bottom w:val="nil"/>
              <w:right w:val="nil"/>
            </w:tcBorders>
            <w:vAlign w:val="bottom"/>
          </w:tcPr>
          <w:p w14:paraId="1B91F092" w14:textId="5570FE4C" w:rsidR="00A22759" w:rsidRPr="00EB2528" w:rsidRDefault="00A22759" w:rsidP="003F5BE5">
            <w:pPr>
              <w:tabs>
                <w:tab w:val="decimal" w:pos="332"/>
              </w:tabs>
              <w:spacing w:line="240" w:lineRule="exact"/>
              <w:jc w:val="both"/>
              <w:rPr>
                <w:rFonts w:ascii="Arial" w:hAnsi="Arial" w:cs="Arial"/>
                <w:sz w:val="14"/>
                <w:szCs w:val="14"/>
                <w:cs/>
              </w:rPr>
            </w:pPr>
            <w:r w:rsidRPr="00EB2528">
              <w:rPr>
                <w:rFonts w:ascii="Arial" w:hAnsi="Arial" w:cs="Arial"/>
                <w:sz w:val="14"/>
                <w:szCs w:val="14"/>
              </w:rPr>
              <w:t>98.88</w:t>
            </w:r>
          </w:p>
        </w:tc>
        <w:tc>
          <w:tcPr>
            <w:tcW w:w="956" w:type="dxa"/>
            <w:tcBorders>
              <w:top w:val="nil"/>
              <w:left w:val="nil"/>
              <w:bottom w:val="nil"/>
              <w:right w:val="nil"/>
            </w:tcBorders>
            <w:vAlign w:val="bottom"/>
          </w:tcPr>
          <w:p w14:paraId="48C6D898" w14:textId="0F294519" w:rsidR="00A22759" w:rsidRPr="00964263" w:rsidRDefault="00A22759" w:rsidP="003F5BE5">
            <w:pPr>
              <w:tabs>
                <w:tab w:val="decimal" w:pos="332"/>
              </w:tabs>
              <w:spacing w:line="240" w:lineRule="exact"/>
              <w:jc w:val="both"/>
              <w:rPr>
                <w:rFonts w:ascii="Arial" w:hAnsi="Arial" w:cs="Arial"/>
                <w:sz w:val="14"/>
                <w:szCs w:val="14"/>
                <w:cs/>
              </w:rPr>
            </w:pPr>
            <w:r>
              <w:rPr>
                <w:rFonts w:ascii="Arial" w:hAnsi="Arial" w:cs="Arial"/>
                <w:sz w:val="14"/>
                <w:szCs w:val="14"/>
              </w:rPr>
              <w:t>98.88</w:t>
            </w:r>
          </w:p>
        </w:tc>
        <w:tc>
          <w:tcPr>
            <w:tcW w:w="933" w:type="dxa"/>
            <w:tcBorders>
              <w:top w:val="nil"/>
              <w:left w:val="nil"/>
              <w:bottom w:val="nil"/>
              <w:right w:val="nil"/>
            </w:tcBorders>
            <w:vAlign w:val="bottom"/>
          </w:tcPr>
          <w:p w14:paraId="0F702AF8" w14:textId="737A7AA3" w:rsidR="00A22759" w:rsidRPr="00787E7D" w:rsidRDefault="00F477C1" w:rsidP="003F5BE5">
            <w:pPr>
              <w:tabs>
                <w:tab w:val="decimal" w:pos="657"/>
              </w:tabs>
              <w:spacing w:line="240" w:lineRule="exact"/>
              <w:ind w:left="-18"/>
              <w:rPr>
                <w:rFonts w:ascii="Arial" w:hAnsi="Arial" w:cs="Browallia New"/>
                <w:sz w:val="14"/>
                <w:szCs w:val="17"/>
              </w:rPr>
            </w:pPr>
            <w:r>
              <w:rPr>
                <w:rFonts w:ascii="Arial" w:hAnsi="Arial" w:cs="Browallia New"/>
                <w:sz w:val="14"/>
                <w:szCs w:val="17"/>
              </w:rPr>
              <w:t>739,924</w:t>
            </w:r>
          </w:p>
        </w:tc>
        <w:tc>
          <w:tcPr>
            <w:tcW w:w="957" w:type="dxa"/>
            <w:tcBorders>
              <w:top w:val="nil"/>
              <w:left w:val="nil"/>
              <w:bottom w:val="nil"/>
              <w:right w:val="nil"/>
            </w:tcBorders>
            <w:vAlign w:val="bottom"/>
          </w:tcPr>
          <w:p w14:paraId="5D2D2736" w14:textId="1F954A9C" w:rsidR="00A22759" w:rsidRPr="00C92D29" w:rsidRDefault="00A22759" w:rsidP="003F5BE5">
            <w:pPr>
              <w:tabs>
                <w:tab w:val="decimal" w:pos="657"/>
              </w:tabs>
              <w:spacing w:line="240" w:lineRule="exact"/>
              <w:ind w:left="-18"/>
              <w:rPr>
                <w:rFonts w:ascii="Arial" w:hAnsi="Arial" w:cs="Arial"/>
                <w:sz w:val="14"/>
                <w:szCs w:val="14"/>
              </w:rPr>
            </w:pPr>
            <w:r>
              <w:rPr>
                <w:rFonts w:ascii="Arial" w:hAnsi="Arial" w:cs="Arial"/>
                <w:sz w:val="14"/>
                <w:szCs w:val="14"/>
              </w:rPr>
              <w:t>739,924</w:t>
            </w:r>
          </w:p>
        </w:tc>
        <w:tc>
          <w:tcPr>
            <w:tcW w:w="934" w:type="dxa"/>
            <w:tcBorders>
              <w:top w:val="nil"/>
              <w:left w:val="nil"/>
              <w:bottom w:val="nil"/>
              <w:right w:val="nil"/>
            </w:tcBorders>
            <w:vAlign w:val="bottom"/>
          </w:tcPr>
          <w:p w14:paraId="28462885" w14:textId="275D437D" w:rsidR="00A22759" w:rsidRPr="00787E7D" w:rsidRDefault="00F477C1" w:rsidP="003F5BE5">
            <w:pPr>
              <w:tabs>
                <w:tab w:val="decimal" w:pos="657"/>
              </w:tabs>
              <w:spacing w:line="240" w:lineRule="exact"/>
              <w:ind w:left="-18"/>
              <w:rPr>
                <w:rFonts w:ascii="Arial" w:hAnsi="Arial" w:cs="Browallia New"/>
                <w:sz w:val="14"/>
                <w:szCs w:val="17"/>
              </w:rPr>
            </w:pPr>
            <w:r>
              <w:rPr>
                <w:rFonts w:ascii="Arial" w:hAnsi="Arial" w:cs="Browallia New"/>
                <w:sz w:val="14"/>
                <w:szCs w:val="17"/>
              </w:rPr>
              <w:t>828,509</w:t>
            </w:r>
          </w:p>
        </w:tc>
        <w:tc>
          <w:tcPr>
            <w:tcW w:w="1046" w:type="dxa"/>
            <w:tcBorders>
              <w:top w:val="nil"/>
              <w:left w:val="nil"/>
              <w:bottom w:val="nil"/>
              <w:right w:val="nil"/>
            </w:tcBorders>
            <w:vAlign w:val="bottom"/>
          </w:tcPr>
          <w:p w14:paraId="268D515B" w14:textId="1C74C476" w:rsidR="00A22759" w:rsidRPr="00C92D29" w:rsidRDefault="00A22759" w:rsidP="003F5BE5">
            <w:pPr>
              <w:tabs>
                <w:tab w:val="decimal" w:pos="780"/>
              </w:tabs>
              <w:spacing w:line="240" w:lineRule="exact"/>
              <w:ind w:left="-18"/>
              <w:rPr>
                <w:rFonts w:ascii="Arial" w:hAnsi="Arial" w:cs="Arial"/>
                <w:sz w:val="14"/>
                <w:szCs w:val="14"/>
              </w:rPr>
            </w:pPr>
            <w:r>
              <w:rPr>
                <w:rFonts w:ascii="Arial" w:hAnsi="Arial" w:cs="Arial"/>
                <w:sz w:val="14"/>
                <w:szCs w:val="14"/>
              </w:rPr>
              <w:t>790,536</w:t>
            </w:r>
          </w:p>
        </w:tc>
      </w:tr>
      <w:tr w:rsidR="00A22759" w:rsidRPr="00964263" w14:paraId="7CDABE46" w14:textId="77777777" w:rsidTr="00A22759">
        <w:tc>
          <w:tcPr>
            <w:tcW w:w="2142" w:type="dxa"/>
            <w:tcBorders>
              <w:top w:val="nil"/>
              <w:left w:val="nil"/>
              <w:bottom w:val="nil"/>
              <w:right w:val="nil"/>
            </w:tcBorders>
          </w:tcPr>
          <w:p w14:paraId="6934A287" w14:textId="0C57A909" w:rsidR="00A22759" w:rsidRPr="00964263" w:rsidRDefault="00A22759" w:rsidP="003F5BE5">
            <w:pPr>
              <w:tabs>
                <w:tab w:val="center" w:pos="6480"/>
                <w:tab w:val="center" w:pos="7920"/>
              </w:tabs>
              <w:spacing w:line="240" w:lineRule="exact"/>
              <w:ind w:left="162" w:right="-58" w:hanging="162"/>
              <w:rPr>
                <w:rFonts w:ascii="Arial" w:eastAsia="Arial Unicode MS" w:hAnsi="Arial" w:cs="Arial"/>
                <w:sz w:val="14"/>
                <w:szCs w:val="14"/>
              </w:rPr>
            </w:pPr>
            <w:r w:rsidRPr="00964263">
              <w:rPr>
                <w:rFonts w:ascii="Arial" w:eastAsia="Arial Unicode MS" w:hAnsi="Arial" w:cs="Arial"/>
                <w:sz w:val="14"/>
                <w:szCs w:val="14"/>
              </w:rPr>
              <w:t xml:space="preserve">Bangkok Airways Holding </w:t>
            </w:r>
            <w:r w:rsidR="003F5BE5">
              <w:rPr>
                <w:rFonts w:ascii="Arial" w:eastAsia="Arial Unicode MS" w:hAnsi="Arial" w:cs="Arial"/>
                <w:sz w:val="14"/>
                <w:szCs w:val="14"/>
              </w:rPr>
              <w:t xml:space="preserve"> </w:t>
            </w:r>
            <w:r w:rsidRPr="00964263">
              <w:rPr>
                <w:rFonts w:ascii="Arial" w:eastAsia="Arial Unicode MS" w:hAnsi="Arial" w:cs="Arial"/>
                <w:sz w:val="14"/>
                <w:szCs w:val="14"/>
              </w:rPr>
              <w:t>Co.,</w:t>
            </w:r>
            <w:r>
              <w:rPr>
                <w:rFonts w:ascii="Arial" w:eastAsia="Arial Unicode MS" w:hAnsi="Arial" w:cs="Arial"/>
                <w:sz w:val="14"/>
                <w:szCs w:val="14"/>
              </w:rPr>
              <w:t xml:space="preserve"> </w:t>
            </w:r>
            <w:r w:rsidRPr="00964263">
              <w:rPr>
                <w:rFonts w:ascii="Arial" w:eastAsia="Arial Unicode MS" w:hAnsi="Arial" w:cs="Arial"/>
                <w:sz w:val="14"/>
                <w:szCs w:val="14"/>
              </w:rPr>
              <w:t>Ltd.</w:t>
            </w:r>
          </w:p>
        </w:tc>
        <w:tc>
          <w:tcPr>
            <w:tcW w:w="933" w:type="dxa"/>
            <w:tcBorders>
              <w:top w:val="nil"/>
              <w:left w:val="nil"/>
              <w:bottom w:val="nil"/>
              <w:right w:val="nil"/>
            </w:tcBorders>
            <w:vAlign w:val="bottom"/>
          </w:tcPr>
          <w:p w14:paraId="38004D42" w14:textId="6CCD1C23" w:rsidR="00A22759" w:rsidRPr="00964263" w:rsidRDefault="00A22759" w:rsidP="003F5BE5">
            <w:pPr>
              <w:tabs>
                <w:tab w:val="decimal" w:pos="702"/>
              </w:tabs>
              <w:spacing w:line="240" w:lineRule="exact"/>
              <w:ind w:left="-18"/>
              <w:jc w:val="both"/>
              <w:rPr>
                <w:rFonts w:ascii="Arial" w:hAnsi="Arial" w:cs="Arial"/>
                <w:sz w:val="14"/>
                <w:szCs w:val="14"/>
                <w:cs/>
              </w:rPr>
            </w:pPr>
            <w:r w:rsidRPr="00964263">
              <w:rPr>
                <w:rFonts w:ascii="Arial" w:hAnsi="Arial" w:cs="Arial"/>
                <w:sz w:val="14"/>
                <w:szCs w:val="14"/>
              </w:rPr>
              <w:t>1,001,000</w:t>
            </w:r>
          </w:p>
        </w:tc>
        <w:tc>
          <w:tcPr>
            <w:tcW w:w="1029" w:type="dxa"/>
            <w:tcBorders>
              <w:top w:val="nil"/>
              <w:left w:val="nil"/>
              <w:bottom w:val="nil"/>
              <w:right w:val="nil"/>
            </w:tcBorders>
            <w:vAlign w:val="bottom"/>
          </w:tcPr>
          <w:p w14:paraId="76D45E9F" w14:textId="63DB5534" w:rsidR="00A22759" w:rsidRPr="00964263" w:rsidRDefault="00A22759" w:rsidP="003F5BE5">
            <w:pPr>
              <w:tabs>
                <w:tab w:val="decimal" w:pos="702"/>
              </w:tabs>
              <w:spacing w:line="240" w:lineRule="exact"/>
              <w:ind w:left="-18"/>
              <w:jc w:val="both"/>
              <w:rPr>
                <w:rFonts w:ascii="Arial" w:hAnsi="Arial" w:cs="Arial"/>
                <w:sz w:val="14"/>
                <w:szCs w:val="14"/>
                <w:cs/>
              </w:rPr>
            </w:pPr>
            <w:r w:rsidRPr="00964263">
              <w:rPr>
                <w:rFonts w:ascii="Arial" w:hAnsi="Arial" w:cs="Arial"/>
                <w:sz w:val="14"/>
                <w:szCs w:val="14"/>
              </w:rPr>
              <w:t>1,001,000</w:t>
            </w:r>
          </w:p>
        </w:tc>
        <w:tc>
          <w:tcPr>
            <w:tcW w:w="934" w:type="dxa"/>
            <w:tcBorders>
              <w:top w:val="nil"/>
              <w:left w:val="nil"/>
              <w:bottom w:val="nil"/>
              <w:right w:val="nil"/>
            </w:tcBorders>
            <w:vAlign w:val="bottom"/>
          </w:tcPr>
          <w:p w14:paraId="4C3EE788" w14:textId="451EE444" w:rsidR="00A22759" w:rsidRPr="00EB2528" w:rsidRDefault="00A22759" w:rsidP="003F5BE5">
            <w:pPr>
              <w:tabs>
                <w:tab w:val="decimal" w:pos="332"/>
              </w:tabs>
              <w:spacing w:line="240" w:lineRule="exact"/>
              <w:jc w:val="both"/>
              <w:rPr>
                <w:rFonts w:ascii="Arial" w:hAnsi="Arial" w:cs="Arial"/>
                <w:sz w:val="14"/>
                <w:szCs w:val="14"/>
                <w:cs/>
              </w:rPr>
            </w:pPr>
            <w:r w:rsidRPr="00EB2528">
              <w:rPr>
                <w:rFonts w:ascii="Arial" w:hAnsi="Arial" w:cs="Arial"/>
                <w:sz w:val="14"/>
                <w:szCs w:val="14"/>
              </w:rPr>
              <w:t>99.99</w:t>
            </w:r>
          </w:p>
        </w:tc>
        <w:tc>
          <w:tcPr>
            <w:tcW w:w="956" w:type="dxa"/>
            <w:tcBorders>
              <w:top w:val="nil"/>
              <w:left w:val="nil"/>
              <w:bottom w:val="nil"/>
              <w:right w:val="nil"/>
            </w:tcBorders>
            <w:vAlign w:val="bottom"/>
          </w:tcPr>
          <w:p w14:paraId="24452A4B" w14:textId="0C71D91B" w:rsidR="00A22759" w:rsidRPr="00964263" w:rsidRDefault="00A22759" w:rsidP="003F5BE5">
            <w:pPr>
              <w:tabs>
                <w:tab w:val="decimal" w:pos="332"/>
              </w:tabs>
              <w:spacing w:line="240" w:lineRule="exact"/>
              <w:jc w:val="both"/>
              <w:rPr>
                <w:rFonts w:ascii="Arial" w:hAnsi="Arial" w:cs="Arial"/>
                <w:sz w:val="14"/>
                <w:szCs w:val="14"/>
                <w:cs/>
              </w:rPr>
            </w:pPr>
            <w:r w:rsidRPr="00964263">
              <w:rPr>
                <w:rFonts w:ascii="Arial" w:hAnsi="Arial" w:cs="Arial"/>
                <w:sz w:val="14"/>
                <w:szCs w:val="14"/>
              </w:rPr>
              <w:t>99.99</w:t>
            </w:r>
          </w:p>
        </w:tc>
        <w:tc>
          <w:tcPr>
            <w:tcW w:w="933" w:type="dxa"/>
            <w:tcBorders>
              <w:top w:val="nil"/>
              <w:left w:val="nil"/>
              <w:bottom w:val="nil"/>
              <w:right w:val="nil"/>
            </w:tcBorders>
            <w:vAlign w:val="bottom"/>
          </w:tcPr>
          <w:p w14:paraId="0C744994" w14:textId="6E6D3E61" w:rsidR="00A22759" w:rsidRPr="00C92D29" w:rsidRDefault="00F477C1" w:rsidP="003F5BE5">
            <w:pPr>
              <w:pBdr>
                <w:bottom w:val="single" w:sz="4" w:space="1" w:color="auto"/>
              </w:pBdr>
              <w:tabs>
                <w:tab w:val="decimal" w:pos="657"/>
              </w:tabs>
              <w:spacing w:line="240" w:lineRule="exact"/>
              <w:ind w:left="-18"/>
              <w:rPr>
                <w:rFonts w:ascii="Arial" w:hAnsi="Arial" w:cs="Arial"/>
                <w:sz w:val="14"/>
                <w:szCs w:val="14"/>
              </w:rPr>
            </w:pPr>
            <w:r>
              <w:rPr>
                <w:rFonts w:ascii="Arial" w:hAnsi="Arial" w:cs="Arial"/>
                <w:sz w:val="14"/>
                <w:szCs w:val="14"/>
              </w:rPr>
              <w:t>1,000,999</w:t>
            </w:r>
          </w:p>
        </w:tc>
        <w:tc>
          <w:tcPr>
            <w:tcW w:w="957" w:type="dxa"/>
            <w:tcBorders>
              <w:top w:val="nil"/>
              <w:left w:val="nil"/>
              <w:bottom w:val="nil"/>
              <w:right w:val="nil"/>
            </w:tcBorders>
            <w:vAlign w:val="bottom"/>
          </w:tcPr>
          <w:p w14:paraId="64376D6F" w14:textId="0CF8F63B" w:rsidR="00A22759" w:rsidRPr="00C92D29" w:rsidRDefault="00A22759" w:rsidP="003F5BE5">
            <w:pPr>
              <w:pBdr>
                <w:bottom w:val="single" w:sz="4" w:space="1" w:color="auto"/>
              </w:pBdr>
              <w:tabs>
                <w:tab w:val="decimal" w:pos="657"/>
              </w:tabs>
              <w:spacing w:line="240" w:lineRule="exact"/>
              <w:ind w:left="-18"/>
              <w:rPr>
                <w:rFonts w:ascii="Arial" w:hAnsi="Arial" w:cs="Arial"/>
                <w:sz w:val="14"/>
                <w:szCs w:val="14"/>
              </w:rPr>
            </w:pPr>
            <w:r>
              <w:rPr>
                <w:rFonts w:ascii="Arial" w:hAnsi="Arial" w:cs="Arial"/>
                <w:sz w:val="14"/>
                <w:szCs w:val="14"/>
              </w:rPr>
              <w:t>1,000,999</w:t>
            </w:r>
          </w:p>
        </w:tc>
        <w:tc>
          <w:tcPr>
            <w:tcW w:w="934" w:type="dxa"/>
            <w:tcBorders>
              <w:top w:val="nil"/>
              <w:left w:val="nil"/>
              <w:bottom w:val="nil"/>
              <w:right w:val="nil"/>
            </w:tcBorders>
            <w:vAlign w:val="bottom"/>
          </w:tcPr>
          <w:p w14:paraId="3D6E1DC8" w14:textId="44984C67" w:rsidR="00A22759" w:rsidRPr="00A22759" w:rsidRDefault="00F477C1" w:rsidP="003F5BE5">
            <w:pPr>
              <w:pBdr>
                <w:bottom w:val="single" w:sz="4" w:space="1" w:color="auto"/>
              </w:pBdr>
              <w:tabs>
                <w:tab w:val="decimal" w:pos="657"/>
              </w:tabs>
              <w:spacing w:line="240" w:lineRule="exact"/>
              <w:ind w:left="-18"/>
              <w:rPr>
                <w:rFonts w:ascii="Arial" w:hAnsi="Arial" w:cs="Browallia New"/>
                <w:sz w:val="14"/>
                <w:szCs w:val="17"/>
              </w:rPr>
            </w:pPr>
            <w:r>
              <w:rPr>
                <w:rFonts w:ascii="Arial" w:hAnsi="Arial" w:cs="Browallia New"/>
                <w:sz w:val="14"/>
                <w:szCs w:val="17"/>
              </w:rPr>
              <w:t>4,223,095</w:t>
            </w:r>
          </w:p>
        </w:tc>
        <w:tc>
          <w:tcPr>
            <w:tcW w:w="1046" w:type="dxa"/>
            <w:tcBorders>
              <w:top w:val="nil"/>
              <w:left w:val="nil"/>
              <w:bottom w:val="nil"/>
              <w:right w:val="nil"/>
            </w:tcBorders>
            <w:vAlign w:val="bottom"/>
          </w:tcPr>
          <w:p w14:paraId="44794F0F" w14:textId="407BDADB" w:rsidR="00A22759" w:rsidRPr="00C92D29" w:rsidRDefault="00A22759" w:rsidP="003F5BE5">
            <w:pPr>
              <w:pBdr>
                <w:bottom w:val="single" w:sz="4" w:space="1" w:color="auto"/>
              </w:pBdr>
              <w:tabs>
                <w:tab w:val="decimal" w:pos="780"/>
              </w:tabs>
              <w:spacing w:line="240" w:lineRule="exact"/>
              <w:ind w:left="-18"/>
              <w:rPr>
                <w:rFonts w:ascii="Arial" w:hAnsi="Arial" w:cs="Arial"/>
                <w:sz w:val="14"/>
                <w:szCs w:val="14"/>
              </w:rPr>
            </w:pPr>
            <w:r>
              <w:rPr>
                <w:rFonts w:ascii="Arial" w:hAnsi="Arial" w:cs="Arial"/>
                <w:sz w:val="14"/>
                <w:szCs w:val="14"/>
              </w:rPr>
              <w:t>3,943,936</w:t>
            </w:r>
          </w:p>
        </w:tc>
      </w:tr>
      <w:tr w:rsidR="00A22759" w:rsidRPr="00964263" w14:paraId="3525E1C3" w14:textId="77777777" w:rsidTr="00A22759">
        <w:tc>
          <w:tcPr>
            <w:tcW w:w="2142" w:type="dxa"/>
            <w:tcBorders>
              <w:top w:val="nil"/>
              <w:left w:val="nil"/>
              <w:bottom w:val="nil"/>
              <w:right w:val="nil"/>
            </w:tcBorders>
          </w:tcPr>
          <w:p w14:paraId="6EC27CBC" w14:textId="77777777" w:rsidR="00A22759" w:rsidRPr="00964263" w:rsidRDefault="00A22759" w:rsidP="003F5BE5">
            <w:pPr>
              <w:tabs>
                <w:tab w:val="left" w:pos="2160"/>
                <w:tab w:val="center" w:pos="6480"/>
                <w:tab w:val="center" w:pos="7920"/>
              </w:tabs>
              <w:spacing w:line="240" w:lineRule="exact"/>
              <w:ind w:left="162" w:right="-58" w:hanging="162"/>
              <w:rPr>
                <w:rFonts w:ascii="Arial" w:eastAsia="Arial Unicode MS" w:hAnsi="Arial" w:cs="Arial"/>
                <w:sz w:val="14"/>
                <w:szCs w:val="14"/>
              </w:rPr>
            </w:pPr>
            <w:r>
              <w:rPr>
                <w:rFonts w:ascii="Arial" w:eastAsia="Arial Unicode MS" w:hAnsi="Arial" w:cs="Arial"/>
                <w:sz w:val="14"/>
                <w:szCs w:val="14"/>
              </w:rPr>
              <w:t>Total</w:t>
            </w:r>
          </w:p>
        </w:tc>
        <w:tc>
          <w:tcPr>
            <w:tcW w:w="933" w:type="dxa"/>
            <w:tcBorders>
              <w:top w:val="nil"/>
              <w:left w:val="nil"/>
              <w:bottom w:val="nil"/>
              <w:right w:val="nil"/>
            </w:tcBorders>
          </w:tcPr>
          <w:p w14:paraId="36383B7F" w14:textId="77777777" w:rsidR="00A22759" w:rsidRPr="00964263" w:rsidRDefault="00A22759" w:rsidP="003F5BE5">
            <w:pPr>
              <w:tabs>
                <w:tab w:val="decimal" w:pos="702"/>
              </w:tabs>
              <w:spacing w:line="240" w:lineRule="exact"/>
              <w:ind w:left="-18"/>
              <w:jc w:val="both"/>
              <w:rPr>
                <w:rFonts w:ascii="Arial" w:hAnsi="Arial" w:cs="Arial"/>
                <w:sz w:val="14"/>
                <w:szCs w:val="14"/>
                <w:cs/>
              </w:rPr>
            </w:pPr>
          </w:p>
        </w:tc>
        <w:tc>
          <w:tcPr>
            <w:tcW w:w="1029" w:type="dxa"/>
            <w:tcBorders>
              <w:top w:val="nil"/>
              <w:left w:val="nil"/>
              <w:bottom w:val="nil"/>
              <w:right w:val="nil"/>
            </w:tcBorders>
          </w:tcPr>
          <w:p w14:paraId="264F5313" w14:textId="77777777" w:rsidR="00A22759" w:rsidRPr="00964263" w:rsidRDefault="00A22759" w:rsidP="003F5BE5">
            <w:pPr>
              <w:tabs>
                <w:tab w:val="decimal" w:pos="702"/>
              </w:tabs>
              <w:spacing w:line="240" w:lineRule="exact"/>
              <w:ind w:left="-18"/>
              <w:jc w:val="both"/>
              <w:rPr>
                <w:rFonts w:ascii="Arial" w:hAnsi="Arial" w:cs="Arial"/>
                <w:sz w:val="14"/>
                <w:szCs w:val="14"/>
              </w:rPr>
            </w:pPr>
          </w:p>
        </w:tc>
        <w:tc>
          <w:tcPr>
            <w:tcW w:w="934" w:type="dxa"/>
            <w:tcBorders>
              <w:top w:val="nil"/>
              <w:left w:val="nil"/>
              <w:bottom w:val="nil"/>
              <w:right w:val="nil"/>
            </w:tcBorders>
          </w:tcPr>
          <w:p w14:paraId="4C32D4DF" w14:textId="77777777" w:rsidR="00A22759" w:rsidRPr="00964263" w:rsidRDefault="00A22759" w:rsidP="003F5BE5">
            <w:pPr>
              <w:tabs>
                <w:tab w:val="decimal" w:pos="332"/>
              </w:tabs>
              <w:spacing w:line="240" w:lineRule="exact"/>
              <w:ind w:left="-18"/>
              <w:jc w:val="both"/>
              <w:rPr>
                <w:rFonts w:ascii="Arial" w:hAnsi="Arial" w:cs="Arial"/>
                <w:sz w:val="14"/>
                <w:szCs w:val="14"/>
                <w:cs/>
              </w:rPr>
            </w:pPr>
          </w:p>
        </w:tc>
        <w:tc>
          <w:tcPr>
            <w:tcW w:w="956" w:type="dxa"/>
            <w:tcBorders>
              <w:top w:val="nil"/>
              <w:left w:val="nil"/>
              <w:bottom w:val="nil"/>
              <w:right w:val="nil"/>
            </w:tcBorders>
          </w:tcPr>
          <w:p w14:paraId="551D481A" w14:textId="77777777" w:rsidR="00A22759" w:rsidRPr="00964263" w:rsidRDefault="00A22759" w:rsidP="003F5BE5">
            <w:pPr>
              <w:tabs>
                <w:tab w:val="decimal" w:pos="332"/>
              </w:tabs>
              <w:spacing w:line="240" w:lineRule="exact"/>
              <w:ind w:left="-18"/>
              <w:jc w:val="both"/>
              <w:rPr>
                <w:rFonts w:ascii="Arial" w:hAnsi="Arial" w:cs="Arial"/>
                <w:sz w:val="14"/>
                <w:szCs w:val="14"/>
              </w:rPr>
            </w:pPr>
          </w:p>
        </w:tc>
        <w:tc>
          <w:tcPr>
            <w:tcW w:w="933" w:type="dxa"/>
            <w:tcBorders>
              <w:top w:val="nil"/>
              <w:left w:val="nil"/>
              <w:bottom w:val="nil"/>
              <w:right w:val="nil"/>
            </w:tcBorders>
            <w:vAlign w:val="bottom"/>
          </w:tcPr>
          <w:p w14:paraId="5F63E629" w14:textId="3FFEFE3C" w:rsidR="00A22759" w:rsidRPr="00C92D29" w:rsidRDefault="00F477C1" w:rsidP="003F5BE5">
            <w:pPr>
              <w:pBdr>
                <w:bottom w:val="double" w:sz="4" w:space="1" w:color="auto"/>
              </w:pBdr>
              <w:tabs>
                <w:tab w:val="decimal" w:pos="657"/>
              </w:tabs>
              <w:spacing w:line="240" w:lineRule="exact"/>
              <w:ind w:left="-18"/>
              <w:rPr>
                <w:rFonts w:ascii="Arial" w:hAnsi="Arial" w:cs="Arial"/>
                <w:sz w:val="14"/>
                <w:szCs w:val="14"/>
              </w:rPr>
            </w:pPr>
            <w:r>
              <w:rPr>
                <w:rFonts w:ascii="Arial" w:hAnsi="Arial" w:cs="Arial"/>
                <w:sz w:val="14"/>
                <w:szCs w:val="14"/>
              </w:rPr>
              <w:t>1,740,923</w:t>
            </w:r>
          </w:p>
        </w:tc>
        <w:tc>
          <w:tcPr>
            <w:tcW w:w="957" w:type="dxa"/>
            <w:tcBorders>
              <w:top w:val="nil"/>
              <w:left w:val="nil"/>
              <w:bottom w:val="nil"/>
              <w:right w:val="nil"/>
            </w:tcBorders>
            <w:vAlign w:val="bottom"/>
          </w:tcPr>
          <w:p w14:paraId="16818F22" w14:textId="2F3DFC77" w:rsidR="00A22759" w:rsidRPr="00C92D29" w:rsidRDefault="00A22759" w:rsidP="003F5BE5">
            <w:pPr>
              <w:pBdr>
                <w:bottom w:val="double" w:sz="4" w:space="1" w:color="auto"/>
              </w:pBdr>
              <w:tabs>
                <w:tab w:val="decimal" w:pos="657"/>
              </w:tabs>
              <w:spacing w:line="240" w:lineRule="exact"/>
              <w:ind w:left="-18"/>
              <w:rPr>
                <w:rFonts w:ascii="Arial" w:hAnsi="Arial" w:cs="Arial"/>
                <w:sz w:val="14"/>
                <w:szCs w:val="14"/>
              </w:rPr>
            </w:pPr>
            <w:r w:rsidRPr="00A22759">
              <w:rPr>
                <w:rFonts w:ascii="Arial" w:hAnsi="Arial" w:cs="Arial"/>
                <w:sz w:val="14"/>
                <w:szCs w:val="14"/>
              </w:rPr>
              <w:t>1,740,923</w:t>
            </w:r>
          </w:p>
        </w:tc>
        <w:tc>
          <w:tcPr>
            <w:tcW w:w="934" w:type="dxa"/>
            <w:tcBorders>
              <w:top w:val="nil"/>
              <w:left w:val="nil"/>
              <w:bottom w:val="nil"/>
              <w:right w:val="nil"/>
            </w:tcBorders>
            <w:vAlign w:val="bottom"/>
          </w:tcPr>
          <w:p w14:paraId="035CD5D6" w14:textId="77FA6DF5" w:rsidR="00A22759" w:rsidRPr="00A22759" w:rsidRDefault="00F477C1" w:rsidP="003F5BE5">
            <w:pPr>
              <w:pBdr>
                <w:bottom w:val="double" w:sz="4" w:space="1" w:color="auto"/>
              </w:pBdr>
              <w:tabs>
                <w:tab w:val="decimal" w:pos="657"/>
              </w:tabs>
              <w:spacing w:line="240" w:lineRule="exact"/>
              <w:ind w:left="-18"/>
              <w:rPr>
                <w:rFonts w:ascii="Arial" w:hAnsi="Arial" w:cs="Browallia New"/>
                <w:sz w:val="14"/>
                <w:szCs w:val="17"/>
              </w:rPr>
            </w:pPr>
            <w:r>
              <w:rPr>
                <w:rFonts w:ascii="Arial" w:hAnsi="Arial" w:cs="Browallia New"/>
                <w:sz w:val="14"/>
                <w:szCs w:val="17"/>
              </w:rPr>
              <w:t>5,051,604</w:t>
            </w:r>
          </w:p>
        </w:tc>
        <w:tc>
          <w:tcPr>
            <w:tcW w:w="1046" w:type="dxa"/>
            <w:tcBorders>
              <w:top w:val="nil"/>
              <w:left w:val="nil"/>
              <w:bottom w:val="nil"/>
              <w:right w:val="nil"/>
            </w:tcBorders>
            <w:vAlign w:val="bottom"/>
          </w:tcPr>
          <w:p w14:paraId="1B8414FD" w14:textId="795982D1" w:rsidR="00A22759" w:rsidRPr="00C92D29" w:rsidRDefault="00A22759" w:rsidP="003F5BE5">
            <w:pPr>
              <w:pBdr>
                <w:bottom w:val="double" w:sz="4" w:space="1" w:color="auto"/>
              </w:pBdr>
              <w:tabs>
                <w:tab w:val="decimal" w:pos="780"/>
              </w:tabs>
              <w:spacing w:line="240" w:lineRule="exact"/>
              <w:ind w:left="-18"/>
              <w:rPr>
                <w:rFonts w:ascii="Arial" w:hAnsi="Arial" w:cs="Arial"/>
                <w:sz w:val="14"/>
                <w:szCs w:val="14"/>
              </w:rPr>
            </w:pPr>
            <w:r>
              <w:rPr>
                <w:rFonts w:ascii="Arial" w:hAnsi="Arial" w:cs="Arial"/>
                <w:sz w:val="14"/>
                <w:szCs w:val="14"/>
              </w:rPr>
              <w:t>4,734,472</w:t>
            </w:r>
          </w:p>
        </w:tc>
      </w:tr>
    </w:tbl>
    <w:p w14:paraId="1F3479F0" w14:textId="6EF913A8" w:rsidR="00D579CB" w:rsidRDefault="00D579CB" w:rsidP="00A22759">
      <w:pPr>
        <w:spacing w:before="240" w:after="120" w:line="380" w:lineRule="exact"/>
        <w:ind w:left="547"/>
        <w:jc w:val="both"/>
        <w:rPr>
          <w:rFonts w:ascii="Arial" w:eastAsia="Arial Unicode MS" w:hAnsi="Arial" w:cs="Arial Unicode MS"/>
          <w:sz w:val="22"/>
          <w:szCs w:val="22"/>
        </w:rPr>
      </w:pPr>
      <w:r w:rsidRPr="004150C4">
        <w:rPr>
          <w:rFonts w:ascii="Arial" w:eastAsia="Arial Unicode MS" w:hAnsi="Arial" w:cs="Arial Unicode MS"/>
          <w:sz w:val="22"/>
          <w:szCs w:val="22"/>
        </w:rPr>
        <w:t>The Company presented the negative investment value based on equity method as “Provision for transaction under equity method of investment</w:t>
      </w:r>
      <w:r w:rsidR="00832BC1">
        <w:rPr>
          <w:rFonts w:ascii="Arial" w:eastAsia="Arial Unicode MS" w:hAnsi="Arial" w:cs="Arial Unicode MS"/>
          <w:sz w:val="22"/>
          <w:szCs w:val="22"/>
        </w:rPr>
        <w:t>s</w:t>
      </w:r>
      <w:r w:rsidRPr="004150C4">
        <w:rPr>
          <w:rFonts w:ascii="Arial" w:eastAsia="Arial Unicode MS" w:hAnsi="Arial" w:cs="Arial Unicode MS"/>
          <w:sz w:val="22"/>
          <w:szCs w:val="22"/>
        </w:rPr>
        <w:t xml:space="preserve"> in subsidiar</w:t>
      </w:r>
      <w:r w:rsidR="009B12F5">
        <w:rPr>
          <w:rFonts w:ascii="Arial" w:eastAsia="Arial Unicode MS" w:hAnsi="Arial" w:cs="Arial Unicode MS"/>
          <w:sz w:val="22"/>
          <w:szCs w:val="22"/>
        </w:rPr>
        <w:t>ies</w:t>
      </w:r>
      <w:r w:rsidRPr="004150C4">
        <w:rPr>
          <w:rFonts w:ascii="Arial" w:eastAsia="Arial Unicode MS" w:hAnsi="Arial" w:cs="Arial Unicode MS"/>
          <w:sz w:val="22"/>
          <w:szCs w:val="22"/>
        </w:rPr>
        <w:t>” was detailed as follows:</w:t>
      </w:r>
    </w:p>
    <w:tbl>
      <w:tblPr>
        <w:tblW w:w="9864" w:type="dxa"/>
        <w:tblInd w:w="18" w:type="dxa"/>
        <w:tblLayout w:type="fixed"/>
        <w:tblLook w:val="0000" w:firstRow="0" w:lastRow="0" w:firstColumn="0" w:lastColumn="0" w:noHBand="0" w:noVBand="0"/>
      </w:tblPr>
      <w:tblGrid>
        <w:gridCol w:w="2142"/>
        <w:gridCol w:w="933"/>
        <w:gridCol w:w="1029"/>
        <w:gridCol w:w="934"/>
        <w:gridCol w:w="956"/>
        <w:gridCol w:w="933"/>
        <w:gridCol w:w="957"/>
        <w:gridCol w:w="934"/>
        <w:gridCol w:w="1046"/>
      </w:tblGrid>
      <w:tr w:rsidR="003F5BE5" w:rsidRPr="00964263" w14:paraId="667F6375" w14:textId="77777777" w:rsidTr="00CA19F7">
        <w:trPr>
          <w:trHeight w:val="70"/>
        </w:trPr>
        <w:tc>
          <w:tcPr>
            <w:tcW w:w="2142" w:type="dxa"/>
            <w:tcBorders>
              <w:top w:val="nil"/>
              <w:left w:val="nil"/>
              <w:bottom w:val="nil"/>
              <w:right w:val="nil"/>
            </w:tcBorders>
            <w:vAlign w:val="bottom"/>
          </w:tcPr>
          <w:p w14:paraId="4EB3F44F" w14:textId="77777777" w:rsidR="003F5BE5" w:rsidRPr="00964263" w:rsidRDefault="003F5BE5" w:rsidP="003F5BE5">
            <w:pPr>
              <w:spacing w:line="240" w:lineRule="exact"/>
              <w:jc w:val="right"/>
              <w:rPr>
                <w:rFonts w:ascii="Arial" w:hAnsi="Arial" w:cs="Arial"/>
                <w:sz w:val="14"/>
                <w:szCs w:val="14"/>
              </w:rPr>
            </w:pPr>
          </w:p>
        </w:tc>
        <w:tc>
          <w:tcPr>
            <w:tcW w:w="1962" w:type="dxa"/>
            <w:gridSpan w:val="2"/>
            <w:tcBorders>
              <w:top w:val="nil"/>
              <w:left w:val="nil"/>
              <w:bottom w:val="nil"/>
              <w:right w:val="nil"/>
            </w:tcBorders>
            <w:vAlign w:val="bottom"/>
          </w:tcPr>
          <w:p w14:paraId="68B05356" w14:textId="77777777" w:rsidR="003F5BE5" w:rsidRPr="00964263" w:rsidRDefault="003F5BE5" w:rsidP="003F5BE5">
            <w:pPr>
              <w:spacing w:line="240" w:lineRule="exact"/>
              <w:jc w:val="right"/>
              <w:rPr>
                <w:rFonts w:ascii="Arial" w:hAnsi="Arial" w:cs="Arial"/>
                <w:sz w:val="14"/>
                <w:szCs w:val="14"/>
              </w:rPr>
            </w:pPr>
          </w:p>
        </w:tc>
        <w:tc>
          <w:tcPr>
            <w:tcW w:w="1890" w:type="dxa"/>
            <w:gridSpan w:val="2"/>
            <w:tcBorders>
              <w:top w:val="nil"/>
              <w:left w:val="nil"/>
              <w:bottom w:val="nil"/>
              <w:right w:val="nil"/>
            </w:tcBorders>
            <w:vAlign w:val="bottom"/>
          </w:tcPr>
          <w:p w14:paraId="4F7A05E0" w14:textId="77777777" w:rsidR="003F5BE5" w:rsidRPr="00964263" w:rsidRDefault="003F5BE5" w:rsidP="003F5BE5">
            <w:pPr>
              <w:tabs>
                <w:tab w:val="right" w:pos="7200"/>
                <w:tab w:val="right" w:pos="8540"/>
              </w:tabs>
              <w:spacing w:line="240" w:lineRule="exact"/>
              <w:ind w:left="-18"/>
              <w:jc w:val="right"/>
              <w:rPr>
                <w:rFonts w:ascii="Arial" w:hAnsi="Arial" w:cs="Arial"/>
                <w:sz w:val="14"/>
                <w:szCs w:val="14"/>
              </w:rPr>
            </w:pPr>
          </w:p>
        </w:tc>
        <w:tc>
          <w:tcPr>
            <w:tcW w:w="1890" w:type="dxa"/>
            <w:gridSpan w:val="2"/>
            <w:tcBorders>
              <w:top w:val="nil"/>
              <w:left w:val="nil"/>
              <w:bottom w:val="nil"/>
              <w:right w:val="nil"/>
            </w:tcBorders>
            <w:vAlign w:val="bottom"/>
          </w:tcPr>
          <w:p w14:paraId="174030FA" w14:textId="77777777" w:rsidR="003F5BE5" w:rsidRPr="00964263" w:rsidRDefault="003F5BE5" w:rsidP="003F5BE5">
            <w:pPr>
              <w:tabs>
                <w:tab w:val="right" w:pos="7200"/>
                <w:tab w:val="right" w:pos="8540"/>
              </w:tabs>
              <w:spacing w:line="240" w:lineRule="exact"/>
              <w:jc w:val="right"/>
              <w:rPr>
                <w:rFonts w:ascii="Arial" w:hAnsi="Arial" w:cs="Arial"/>
                <w:sz w:val="14"/>
                <w:szCs w:val="14"/>
              </w:rPr>
            </w:pPr>
          </w:p>
        </w:tc>
        <w:tc>
          <w:tcPr>
            <w:tcW w:w="1980" w:type="dxa"/>
            <w:gridSpan w:val="2"/>
            <w:tcBorders>
              <w:top w:val="nil"/>
              <w:left w:val="nil"/>
              <w:bottom w:val="nil"/>
              <w:right w:val="nil"/>
            </w:tcBorders>
          </w:tcPr>
          <w:p w14:paraId="14A3AF0E" w14:textId="77777777" w:rsidR="003F5BE5" w:rsidRDefault="003F5BE5" w:rsidP="003F5BE5">
            <w:pPr>
              <w:tabs>
                <w:tab w:val="right" w:pos="7200"/>
                <w:tab w:val="right" w:pos="8540"/>
              </w:tabs>
              <w:spacing w:line="240" w:lineRule="exact"/>
              <w:jc w:val="right"/>
              <w:rPr>
                <w:rFonts w:ascii="Arial" w:hAnsi="Arial" w:cs="Arial"/>
                <w:sz w:val="14"/>
                <w:szCs w:val="14"/>
              </w:rPr>
            </w:pPr>
            <w:r w:rsidRPr="00964263">
              <w:rPr>
                <w:rFonts w:ascii="Arial" w:hAnsi="Arial" w:cs="Arial"/>
                <w:sz w:val="14"/>
                <w:szCs w:val="14"/>
              </w:rPr>
              <w:t xml:space="preserve">(Unit: Thousand </w:t>
            </w:r>
            <w:r>
              <w:rPr>
                <w:rFonts w:ascii="Arial" w:hAnsi="Arial" w:cs="Arial"/>
                <w:sz w:val="14"/>
                <w:szCs w:val="14"/>
              </w:rPr>
              <w:t>Baht)</w:t>
            </w:r>
          </w:p>
        </w:tc>
      </w:tr>
      <w:tr w:rsidR="00534332" w:rsidRPr="00964263" w14:paraId="6F77A4EE" w14:textId="77777777" w:rsidTr="001962C0">
        <w:trPr>
          <w:trHeight w:val="70"/>
        </w:trPr>
        <w:tc>
          <w:tcPr>
            <w:tcW w:w="2142" w:type="dxa"/>
            <w:tcBorders>
              <w:top w:val="nil"/>
              <w:left w:val="nil"/>
              <w:bottom w:val="nil"/>
              <w:right w:val="nil"/>
            </w:tcBorders>
            <w:vAlign w:val="bottom"/>
          </w:tcPr>
          <w:p w14:paraId="15953C53" w14:textId="77777777" w:rsidR="00534332" w:rsidRPr="00964263" w:rsidRDefault="00534332" w:rsidP="003F5BE5">
            <w:pPr>
              <w:pBdr>
                <w:bottom w:val="single" w:sz="4" w:space="1" w:color="auto"/>
              </w:pBdr>
              <w:spacing w:line="240" w:lineRule="exact"/>
              <w:jc w:val="center"/>
              <w:rPr>
                <w:rFonts w:ascii="Arial" w:hAnsi="Arial" w:cs="Arial"/>
                <w:sz w:val="14"/>
                <w:szCs w:val="14"/>
                <w:cs/>
              </w:rPr>
            </w:pPr>
            <w:r w:rsidRPr="00964263">
              <w:rPr>
                <w:rFonts w:ascii="Arial" w:hAnsi="Arial" w:cs="Arial"/>
                <w:sz w:val="14"/>
                <w:szCs w:val="14"/>
              </w:rPr>
              <w:t>Company’s name</w:t>
            </w:r>
          </w:p>
        </w:tc>
        <w:tc>
          <w:tcPr>
            <w:tcW w:w="1962" w:type="dxa"/>
            <w:gridSpan w:val="2"/>
            <w:tcBorders>
              <w:top w:val="nil"/>
              <w:left w:val="nil"/>
              <w:bottom w:val="nil"/>
              <w:right w:val="nil"/>
            </w:tcBorders>
            <w:vAlign w:val="bottom"/>
          </w:tcPr>
          <w:p w14:paraId="193804E9" w14:textId="77777777" w:rsidR="00534332" w:rsidRPr="00964263" w:rsidRDefault="00534332" w:rsidP="003F5BE5">
            <w:pPr>
              <w:pBdr>
                <w:bottom w:val="single" w:sz="4" w:space="1" w:color="auto"/>
              </w:pBdr>
              <w:spacing w:line="240" w:lineRule="exact"/>
              <w:jc w:val="center"/>
              <w:rPr>
                <w:rFonts w:ascii="Arial" w:hAnsi="Arial" w:cs="Arial"/>
                <w:sz w:val="14"/>
                <w:szCs w:val="14"/>
                <w:cs/>
              </w:rPr>
            </w:pPr>
            <w:r w:rsidRPr="00964263">
              <w:rPr>
                <w:rFonts w:ascii="Arial" w:hAnsi="Arial" w:cs="Arial"/>
                <w:sz w:val="14"/>
                <w:szCs w:val="14"/>
              </w:rPr>
              <w:t>Paid-up capital</w:t>
            </w:r>
          </w:p>
        </w:tc>
        <w:tc>
          <w:tcPr>
            <w:tcW w:w="1890" w:type="dxa"/>
            <w:gridSpan w:val="2"/>
            <w:tcBorders>
              <w:top w:val="nil"/>
              <w:left w:val="nil"/>
              <w:bottom w:val="nil"/>
              <w:right w:val="nil"/>
            </w:tcBorders>
            <w:vAlign w:val="bottom"/>
          </w:tcPr>
          <w:p w14:paraId="1521206F" w14:textId="77777777" w:rsidR="00534332" w:rsidRPr="00964263" w:rsidRDefault="00534332" w:rsidP="003F5BE5">
            <w:pPr>
              <w:pBdr>
                <w:bottom w:val="single" w:sz="4" w:space="1" w:color="auto"/>
              </w:pBdr>
              <w:tabs>
                <w:tab w:val="right" w:pos="7200"/>
                <w:tab w:val="right" w:pos="8540"/>
              </w:tabs>
              <w:spacing w:line="240" w:lineRule="exact"/>
              <w:ind w:left="-18"/>
              <w:jc w:val="center"/>
              <w:rPr>
                <w:rFonts w:ascii="Arial" w:hAnsi="Arial" w:cs="Arial"/>
                <w:sz w:val="14"/>
                <w:szCs w:val="14"/>
                <w:cs/>
              </w:rPr>
            </w:pPr>
            <w:r w:rsidRPr="00964263">
              <w:rPr>
                <w:rFonts w:ascii="Arial" w:hAnsi="Arial" w:cs="Arial"/>
                <w:sz w:val="14"/>
                <w:szCs w:val="14"/>
              </w:rPr>
              <w:t>Shareholding percentage</w:t>
            </w:r>
          </w:p>
        </w:tc>
        <w:tc>
          <w:tcPr>
            <w:tcW w:w="1890" w:type="dxa"/>
            <w:gridSpan w:val="2"/>
            <w:tcBorders>
              <w:top w:val="nil"/>
              <w:left w:val="nil"/>
              <w:bottom w:val="nil"/>
              <w:right w:val="nil"/>
            </w:tcBorders>
            <w:vAlign w:val="bottom"/>
          </w:tcPr>
          <w:p w14:paraId="32E6083C" w14:textId="77777777" w:rsidR="00534332" w:rsidRPr="00964263" w:rsidRDefault="00534332" w:rsidP="003F5BE5">
            <w:pPr>
              <w:pBdr>
                <w:bottom w:val="single" w:sz="4" w:space="1" w:color="auto"/>
              </w:pBdr>
              <w:tabs>
                <w:tab w:val="right" w:pos="7200"/>
                <w:tab w:val="right" w:pos="8540"/>
              </w:tabs>
              <w:spacing w:line="240" w:lineRule="exact"/>
              <w:jc w:val="center"/>
              <w:rPr>
                <w:rFonts w:ascii="Arial" w:hAnsi="Arial" w:cs="Arial"/>
                <w:sz w:val="14"/>
                <w:szCs w:val="14"/>
                <w:cs/>
              </w:rPr>
            </w:pPr>
            <w:r w:rsidRPr="00964263">
              <w:rPr>
                <w:rFonts w:ascii="Arial" w:hAnsi="Arial" w:cs="Arial"/>
                <w:sz w:val="14"/>
                <w:szCs w:val="14"/>
              </w:rPr>
              <w:t>Cost</w:t>
            </w:r>
          </w:p>
        </w:tc>
        <w:tc>
          <w:tcPr>
            <w:tcW w:w="1980" w:type="dxa"/>
            <w:gridSpan w:val="2"/>
            <w:tcBorders>
              <w:top w:val="nil"/>
              <w:left w:val="nil"/>
              <w:bottom w:val="nil"/>
              <w:right w:val="nil"/>
            </w:tcBorders>
          </w:tcPr>
          <w:p w14:paraId="3DD6AB55" w14:textId="77777777" w:rsidR="00534332" w:rsidRPr="00964263" w:rsidRDefault="00534332" w:rsidP="003F5BE5">
            <w:pPr>
              <w:pBdr>
                <w:bottom w:val="single" w:sz="4" w:space="1" w:color="auto"/>
              </w:pBdr>
              <w:tabs>
                <w:tab w:val="right" w:pos="7200"/>
                <w:tab w:val="right" w:pos="8540"/>
              </w:tabs>
              <w:spacing w:line="240" w:lineRule="exact"/>
              <w:jc w:val="center"/>
              <w:rPr>
                <w:rFonts w:ascii="Arial" w:hAnsi="Arial" w:cs="Arial"/>
                <w:sz w:val="14"/>
                <w:szCs w:val="14"/>
              </w:rPr>
            </w:pPr>
            <w:r>
              <w:rPr>
                <w:rFonts w:ascii="Arial" w:hAnsi="Arial" w:cs="Arial"/>
                <w:sz w:val="14"/>
                <w:szCs w:val="14"/>
              </w:rPr>
              <w:t>Carrying amounts     based on equity method</w:t>
            </w:r>
          </w:p>
        </w:tc>
      </w:tr>
      <w:tr w:rsidR="001962C0" w:rsidRPr="00964263" w14:paraId="07466587" w14:textId="77777777" w:rsidTr="001962C0">
        <w:trPr>
          <w:trHeight w:val="70"/>
        </w:trPr>
        <w:tc>
          <w:tcPr>
            <w:tcW w:w="2142" w:type="dxa"/>
            <w:tcBorders>
              <w:top w:val="nil"/>
              <w:left w:val="nil"/>
              <w:bottom w:val="nil"/>
              <w:right w:val="nil"/>
            </w:tcBorders>
          </w:tcPr>
          <w:p w14:paraId="5BFF427C" w14:textId="77777777" w:rsidR="001962C0" w:rsidRPr="00964263" w:rsidRDefault="001962C0" w:rsidP="003F5BE5">
            <w:pPr>
              <w:spacing w:line="240" w:lineRule="exact"/>
              <w:ind w:left="183" w:right="-58"/>
              <w:rPr>
                <w:rFonts w:ascii="Arial" w:hAnsi="Arial" w:cs="Arial"/>
                <w:sz w:val="14"/>
                <w:szCs w:val="14"/>
                <w:cs/>
              </w:rPr>
            </w:pPr>
          </w:p>
        </w:tc>
        <w:tc>
          <w:tcPr>
            <w:tcW w:w="933" w:type="dxa"/>
            <w:tcBorders>
              <w:top w:val="nil"/>
              <w:left w:val="nil"/>
              <w:bottom w:val="nil"/>
              <w:right w:val="nil"/>
            </w:tcBorders>
          </w:tcPr>
          <w:p w14:paraId="6AA66AFB" w14:textId="5A526850" w:rsidR="001962C0" w:rsidRPr="00964263" w:rsidRDefault="00530A13" w:rsidP="003F5BE5">
            <w:pPr>
              <w:pBdr>
                <w:bottom w:val="single" w:sz="6" w:space="1" w:color="auto"/>
              </w:pBdr>
              <w:spacing w:line="240" w:lineRule="exact"/>
              <w:jc w:val="center"/>
              <w:rPr>
                <w:rFonts w:ascii="Arial" w:hAnsi="Arial" w:cs="Arial"/>
                <w:sz w:val="14"/>
                <w:szCs w:val="14"/>
              </w:rPr>
            </w:pPr>
            <w:r w:rsidRPr="00530A13">
              <w:rPr>
                <w:rFonts w:ascii="Arial" w:hAnsi="Arial" w:cs="Arial"/>
                <w:sz w:val="12"/>
                <w:szCs w:val="12"/>
              </w:rPr>
              <w:t>30 June</w:t>
            </w:r>
            <w:r w:rsidR="001962C0" w:rsidRPr="00506192">
              <w:rPr>
                <w:rFonts w:ascii="Arial" w:hAnsi="Arial" w:cs="Arial"/>
                <w:sz w:val="12"/>
                <w:szCs w:val="12"/>
              </w:rPr>
              <w:t xml:space="preserve"> </w:t>
            </w:r>
            <w:r w:rsidR="001962C0">
              <w:rPr>
                <w:rFonts w:ascii="Arial" w:hAnsi="Arial" w:cs="Arial"/>
                <w:sz w:val="12"/>
                <w:szCs w:val="12"/>
              </w:rPr>
              <w:t xml:space="preserve">    2022</w:t>
            </w:r>
          </w:p>
        </w:tc>
        <w:tc>
          <w:tcPr>
            <w:tcW w:w="1029" w:type="dxa"/>
            <w:tcBorders>
              <w:top w:val="nil"/>
              <w:left w:val="nil"/>
              <w:bottom w:val="nil"/>
              <w:right w:val="nil"/>
            </w:tcBorders>
          </w:tcPr>
          <w:p w14:paraId="0D631A85" w14:textId="460AB12F" w:rsidR="001962C0" w:rsidRPr="00964263" w:rsidRDefault="001962C0" w:rsidP="003F5BE5">
            <w:pPr>
              <w:pBdr>
                <w:bottom w:val="single" w:sz="6" w:space="1" w:color="auto"/>
              </w:pBdr>
              <w:spacing w:line="240" w:lineRule="exact"/>
              <w:jc w:val="center"/>
              <w:rPr>
                <w:rFonts w:ascii="Arial" w:hAnsi="Arial" w:cs="Arial"/>
                <w:sz w:val="14"/>
                <w:szCs w:val="14"/>
              </w:rPr>
            </w:pPr>
            <w:r w:rsidRPr="00506192">
              <w:rPr>
                <w:rFonts w:ascii="Arial" w:hAnsi="Arial" w:cs="Arial"/>
                <w:sz w:val="12"/>
                <w:szCs w:val="12"/>
              </w:rPr>
              <w:t>3</w:t>
            </w:r>
            <w:r>
              <w:rPr>
                <w:rFonts w:ascii="Arial" w:hAnsi="Arial" w:cs="Arial"/>
                <w:sz w:val="12"/>
                <w:szCs w:val="12"/>
              </w:rPr>
              <w:t xml:space="preserve">1 </w:t>
            </w:r>
            <w:r w:rsidRPr="00506192">
              <w:rPr>
                <w:rFonts w:ascii="Arial" w:hAnsi="Arial" w:cs="Arial"/>
                <w:sz w:val="12"/>
                <w:szCs w:val="12"/>
              </w:rPr>
              <w:t xml:space="preserve">December </w:t>
            </w:r>
            <w:r>
              <w:rPr>
                <w:rFonts w:ascii="Arial" w:hAnsi="Arial" w:cs="Arial"/>
                <w:sz w:val="12"/>
                <w:szCs w:val="12"/>
              </w:rPr>
              <w:t>2021</w:t>
            </w:r>
          </w:p>
        </w:tc>
        <w:tc>
          <w:tcPr>
            <w:tcW w:w="934" w:type="dxa"/>
            <w:tcBorders>
              <w:top w:val="nil"/>
              <w:left w:val="nil"/>
              <w:bottom w:val="nil"/>
              <w:right w:val="nil"/>
            </w:tcBorders>
          </w:tcPr>
          <w:p w14:paraId="2DFD130B" w14:textId="5FE081D7" w:rsidR="001962C0" w:rsidRPr="00964263" w:rsidRDefault="00530A13" w:rsidP="003F5BE5">
            <w:pPr>
              <w:pBdr>
                <w:bottom w:val="single" w:sz="6" w:space="1" w:color="auto"/>
              </w:pBdr>
              <w:spacing w:line="240" w:lineRule="exact"/>
              <w:jc w:val="center"/>
              <w:rPr>
                <w:rFonts w:ascii="Arial" w:hAnsi="Arial" w:cs="Arial"/>
                <w:sz w:val="14"/>
                <w:szCs w:val="14"/>
              </w:rPr>
            </w:pPr>
            <w:r w:rsidRPr="00530A13">
              <w:rPr>
                <w:rFonts w:ascii="Arial" w:hAnsi="Arial" w:cs="Arial"/>
                <w:sz w:val="12"/>
                <w:szCs w:val="12"/>
              </w:rPr>
              <w:t xml:space="preserve">30 June </w:t>
            </w:r>
            <w:r w:rsidR="001962C0">
              <w:rPr>
                <w:rFonts w:ascii="Arial" w:hAnsi="Arial" w:cs="Arial"/>
                <w:sz w:val="12"/>
                <w:szCs w:val="12"/>
              </w:rPr>
              <w:t>2022</w:t>
            </w:r>
          </w:p>
        </w:tc>
        <w:tc>
          <w:tcPr>
            <w:tcW w:w="956" w:type="dxa"/>
            <w:tcBorders>
              <w:top w:val="nil"/>
              <w:left w:val="nil"/>
              <w:bottom w:val="nil"/>
              <w:right w:val="nil"/>
            </w:tcBorders>
          </w:tcPr>
          <w:p w14:paraId="60D065B6" w14:textId="69CE7B13" w:rsidR="001962C0" w:rsidRPr="00964263" w:rsidRDefault="001962C0" w:rsidP="003F5BE5">
            <w:pPr>
              <w:pBdr>
                <w:bottom w:val="single" w:sz="6" w:space="1" w:color="auto"/>
              </w:pBdr>
              <w:spacing w:line="240" w:lineRule="exact"/>
              <w:jc w:val="center"/>
              <w:rPr>
                <w:rFonts w:ascii="Arial" w:hAnsi="Arial" w:cs="Arial"/>
                <w:sz w:val="14"/>
                <w:szCs w:val="14"/>
              </w:rPr>
            </w:pPr>
            <w:r w:rsidRPr="00506192">
              <w:rPr>
                <w:rFonts w:ascii="Arial" w:hAnsi="Arial" w:cs="Arial"/>
                <w:sz w:val="12"/>
                <w:szCs w:val="12"/>
              </w:rPr>
              <w:t>3</w:t>
            </w:r>
            <w:r>
              <w:rPr>
                <w:rFonts w:ascii="Arial" w:hAnsi="Arial" w:cs="Arial"/>
                <w:sz w:val="12"/>
                <w:szCs w:val="12"/>
              </w:rPr>
              <w:t xml:space="preserve">1 </w:t>
            </w:r>
            <w:r w:rsidRPr="00506192">
              <w:rPr>
                <w:rFonts w:ascii="Arial" w:hAnsi="Arial" w:cs="Arial"/>
                <w:sz w:val="12"/>
                <w:szCs w:val="12"/>
              </w:rPr>
              <w:t xml:space="preserve">December </w:t>
            </w:r>
            <w:r>
              <w:rPr>
                <w:rFonts w:ascii="Arial" w:hAnsi="Arial" w:cs="Arial"/>
                <w:sz w:val="12"/>
                <w:szCs w:val="12"/>
              </w:rPr>
              <w:t>2021</w:t>
            </w:r>
          </w:p>
        </w:tc>
        <w:tc>
          <w:tcPr>
            <w:tcW w:w="933" w:type="dxa"/>
            <w:tcBorders>
              <w:top w:val="nil"/>
              <w:left w:val="nil"/>
              <w:bottom w:val="nil"/>
              <w:right w:val="nil"/>
            </w:tcBorders>
          </w:tcPr>
          <w:p w14:paraId="35DAD35B" w14:textId="7078E391" w:rsidR="001962C0" w:rsidRPr="00964263" w:rsidRDefault="00530A13" w:rsidP="003F5BE5">
            <w:pPr>
              <w:pBdr>
                <w:bottom w:val="single" w:sz="6" w:space="1" w:color="auto"/>
              </w:pBdr>
              <w:spacing w:line="240" w:lineRule="exact"/>
              <w:jc w:val="center"/>
              <w:rPr>
                <w:rFonts w:ascii="Arial" w:hAnsi="Arial" w:cs="Arial"/>
                <w:sz w:val="14"/>
                <w:szCs w:val="14"/>
              </w:rPr>
            </w:pPr>
            <w:r w:rsidRPr="00530A13">
              <w:rPr>
                <w:rFonts w:ascii="Arial" w:hAnsi="Arial" w:cs="Arial"/>
                <w:sz w:val="12"/>
                <w:szCs w:val="12"/>
              </w:rPr>
              <w:t xml:space="preserve">30 June </w:t>
            </w:r>
            <w:r w:rsidR="001962C0">
              <w:rPr>
                <w:rFonts w:ascii="Arial" w:hAnsi="Arial" w:cs="Arial"/>
                <w:sz w:val="12"/>
                <w:szCs w:val="12"/>
              </w:rPr>
              <w:t>2022</w:t>
            </w:r>
          </w:p>
        </w:tc>
        <w:tc>
          <w:tcPr>
            <w:tcW w:w="957" w:type="dxa"/>
            <w:tcBorders>
              <w:top w:val="nil"/>
              <w:left w:val="nil"/>
              <w:bottom w:val="nil"/>
              <w:right w:val="nil"/>
            </w:tcBorders>
          </w:tcPr>
          <w:p w14:paraId="26EB148A" w14:textId="55FB0508" w:rsidR="001962C0" w:rsidRPr="00964263" w:rsidRDefault="001962C0" w:rsidP="003F5BE5">
            <w:pPr>
              <w:pBdr>
                <w:bottom w:val="single" w:sz="6" w:space="1" w:color="auto"/>
              </w:pBdr>
              <w:spacing w:line="240" w:lineRule="exact"/>
              <w:jc w:val="center"/>
              <w:rPr>
                <w:rFonts w:ascii="Arial" w:hAnsi="Arial" w:cs="Arial"/>
                <w:sz w:val="14"/>
                <w:szCs w:val="14"/>
              </w:rPr>
            </w:pPr>
            <w:r w:rsidRPr="00506192">
              <w:rPr>
                <w:rFonts w:ascii="Arial" w:hAnsi="Arial" w:cs="Arial"/>
                <w:sz w:val="12"/>
                <w:szCs w:val="12"/>
              </w:rPr>
              <w:t>3</w:t>
            </w:r>
            <w:r>
              <w:rPr>
                <w:rFonts w:ascii="Arial" w:hAnsi="Arial" w:cs="Arial"/>
                <w:sz w:val="12"/>
                <w:szCs w:val="12"/>
              </w:rPr>
              <w:t xml:space="preserve">1 </w:t>
            </w:r>
            <w:r w:rsidRPr="00506192">
              <w:rPr>
                <w:rFonts w:ascii="Arial" w:hAnsi="Arial" w:cs="Arial"/>
                <w:sz w:val="12"/>
                <w:szCs w:val="12"/>
              </w:rPr>
              <w:t xml:space="preserve">December </w:t>
            </w:r>
            <w:r>
              <w:rPr>
                <w:rFonts w:ascii="Arial" w:hAnsi="Arial" w:cs="Arial"/>
                <w:sz w:val="12"/>
                <w:szCs w:val="12"/>
              </w:rPr>
              <w:t>2021</w:t>
            </w:r>
          </w:p>
        </w:tc>
        <w:tc>
          <w:tcPr>
            <w:tcW w:w="934" w:type="dxa"/>
            <w:tcBorders>
              <w:top w:val="nil"/>
              <w:left w:val="nil"/>
              <w:bottom w:val="nil"/>
              <w:right w:val="nil"/>
            </w:tcBorders>
          </w:tcPr>
          <w:p w14:paraId="237FBABE" w14:textId="1B280077" w:rsidR="001962C0" w:rsidRPr="00964263" w:rsidRDefault="00530A13" w:rsidP="003F5BE5">
            <w:pPr>
              <w:pBdr>
                <w:bottom w:val="single" w:sz="6" w:space="1" w:color="auto"/>
              </w:pBdr>
              <w:spacing w:line="240" w:lineRule="exact"/>
              <w:jc w:val="center"/>
              <w:rPr>
                <w:rFonts w:ascii="Arial" w:hAnsi="Arial" w:cs="Arial"/>
                <w:sz w:val="14"/>
                <w:szCs w:val="14"/>
              </w:rPr>
            </w:pPr>
            <w:r w:rsidRPr="00530A13">
              <w:rPr>
                <w:rFonts w:ascii="Arial" w:hAnsi="Arial" w:cs="Arial"/>
                <w:sz w:val="12"/>
                <w:szCs w:val="12"/>
              </w:rPr>
              <w:t xml:space="preserve">30 June </w:t>
            </w:r>
            <w:r w:rsidR="001962C0">
              <w:rPr>
                <w:rFonts w:ascii="Arial" w:hAnsi="Arial" w:cs="Arial"/>
                <w:sz w:val="12"/>
                <w:szCs w:val="12"/>
              </w:rPr>
              <w:t>2022</w:t>
            </w:r>
          </w:p>
        </w:tc>
        <w:tc>
          <w:tcPr>
            <w:tcW w:w="1046" w:type="dxa"/>
            <w:tcBorders>
              <w:top w:val="nil"/>
              <w:left w:val="nil"/>
              <w:bottom w:val="nil"/>
              <w:right w:val="nil"/>
            </w:tcBorders>
          </w:tcPr>
          <w:p w14:paraId="762BBEDF" w14:textId="1C875884" w:rsidR="001962C0" w:rsidRPr="00964263" w:rsidRDefault="001962C0" w:rsidP="003F5BE5">
            <w:pPr>
              <w:pBdr>
                <w:bottom w:val="single" w:sz="6" w:space="1" w:color="auto"/>
              </w:pBdr>
              <w:spacing w:line="240" w:lineRule="exact"/>
              <w:jc w:val="center"/>
              <w:rPr>
                <w:rFonts w:ascii="Arial" w:hAnsi="Arial" w:cs="Arial"/>
                <w:sz w:val="14"/>
                <w:szCs w:val="14"/>
              </w:rPr>
            </w:pPr>
            <w:r w:rsidRPr="00506192">
              <w:rPr>
                <w:rFonts w:ascii="Arial" w:hAnsi="Arial" w:cs="Arial"/>
                <w:sz w:val="12"/>
                <w:szCs w:val="12"/>
              </w:rPr>
              <w:t>3</w:t>
            </w:r>
            <w:r>
              <w:rPr>
                <w:rFonts w:ascii="Arial" w:hAnsi="Arial" w:cs="Arial"/>
                <w:sz w:val="12"/>
                <w:szCs w:val="12"/>
              </w:rPr>
              <w:t xml:space="preserve">1 </w:t>
            </w:r>
            <w:r w:rsidRPr="00506192">
              <w:rPr>
                <w:rFonts w:ascii="Arial" w:hAnsi="Arial" w:cs="Arial"/>
                <w:sz w:val="12"/>
                <w:szCs w:val="12"/>
              </w:rPr>
              <w:t xml:space="preserve">December </w:t>
            </w:r>
            <w:r>
              <w:rPr>
                <w:rFonts w:ascii="Arial" w:hAnsi="Arial" w:cs="Arial"/>
                <w:sz w:val="12"/>
                <w:szCs w:val="12"/>
              </w:rPr>
              <w:t>2021</w:t>
            </w:r>
          </w:p>
        </w:tc>
      </w:tr>
      <w:tr w:rsidR="001962C0" w:rsidRPr="00964263" w14:paraId="00387EEB" w14:textId="77777777" w:rsidTr="001962C0">
        <w:trPr>
          <w:trHeight w:val="351"/>
        </w:trPr>
        <w:tc>
          <w:tcPr>
            <w:tcW w:w="2142" w:type="dxa"/>
            <w:tcBorders>
              <w:top w:val="nil"/>
              <w:left w:val="nil"/>
              <w:bottom w:val="nil"/>
              <w:right w:val="nil"/>
            </w:tcBorders>
          </w:tcPr>
          <w:p w14:paraId="32B1B0E7" w14:textId="77777777" w:rsidR="001962C0" w:rsidRPr="00964263" w:rsidRDefault="001962C0" w:rsidP="003F5BE5">
            <w:pPr>
              <w:spacing w:line="240" w:lineRule="exact"/>
              <w:ind w:right="-58"/>
              <w:rPr>
                <w:rFonts w:ascii="Arial" w:hAnsi="Arial" w:cs="Arial"/>
                <w:sz w:val="14"/>
                <w:szCs w:val="14"/>
                <w:cs/>
              </w:rPr>
            </w:pPr>
          </w:p>
        </w:tc>
        <w:tc>
          <w:tcPr>
            <w:tcW w:w="933" w:type="dxa"/>
            <w:tcBorders>
              <w:top w:val="nil"/>
              <w:left w:val="nil"/>
              <w:bottom w:val="nil"/>
              <w:right w:val="nil"/>
            </w:tcBorders>
            <w:vAlign w:val="bottom"/>
          </w:tcPr>
          <w:p w14:paraId="65DC64FC" w14:textId="77777777" w:rsidR="001962C0" w:rsidRPr="00964263" w:rsidRDefault="001962C0" w:rsidP="003F5BE5">
            <w:pPr>
              <w:spacing w:line="240" w:lineRule="exact"/>
              <w:jc w:val="center"/>
              <w:rPr>
                <w:rFonts w:ascii="Arial" w:hAnsi="Arial" w:cs="Arial"/>
                <w:sz w:val="14"/>
                <w:szCs w:val="14"/>
              </w:rPr>
            </w:pPr>
          </w:p>
        </w:tc>
        <w:tc>
          <w:tcPr>
            <w:tcW w:w="1029" w:type="dxa"/>
            <w:tcBorders>
              <w:top w:val="nil"/>
              <w:left w:val="nil"/>
              <w:bottom w:val="nil"/>
              <w:right w:val="nil"/>
            </w:tcBorders>
            <w:vAlign w:val="bottom"/>
          </w:tcPr>
          <w:p w14:paraId="531AF3EF" w14:textId="77777777" w:rsidR="001962C0" w:rsidRPr="00964263" w:rsidRDefault="001962C0" w:rsidP="003F5BE5">
            <w:pPr>
              <w:spacing w:line="240" w:lineRule="exact"/>
              <w:jc w:val="center"/>
              <w:rPr>
                <w:rFonts w:ascii="Arial" w:hAnsi="Arial" w:cs="Arial"/>
                <w:sz w:val="14"/>
                <w:szCs w:val="14"/>
              </w:rPr>
            </w:pPr>
          </w:p>
        </w:tc>
        <w:tc>
          <w:tcPr>
            <w:tcW w:w="934" w:type="dxa"/>
            <w:tcBorders>
              <w:top w:val="nil"/>
              <w:left w:val="nil"/>
              <w:bottom w:val="nil"/>
              <w:right w:val="nil"/>
            </w:tcBorders>
          </w:tcPr>
          <w:p w14:paraId="4C0CF03D" w14:textId="77777777" w:rsidR="001962C0" w:rsidRPr="00964263" w:rsidRDefault="001962C0" w:rsidP="003F5BE5">
            <w:pPr>
              <w:spacing w:line="240" w:lineRule="exact"/>
              <w:jc w:val="center"/>
              <w:rPr>
                <w:rFonts w:ascii="Arial" w:hAnsi="Arial" w:cs="Arial"/>
                <w:sz w:val="14"/>
                <w:szCs w:val="14"/>
              </w:rPr>
            </w:pPr>
            <w:r w:rsidRPr="00964263">
              <w:rPr>
                <w:rFonts w:ascii="Arial" w:hAnsi="Arial" w:cs="Arial"/>
                <w:sz w:val="14"/>
                <w:szCs w:val="14"/>
              </w:rPr>
              <w:t>(%)</w:t>
            </w:r>
          </w:p>
        </w:tc>
        <w:tc>
          <w:tcPr>
            <w:tcW w:w="956" w:type="dxa"/>
            <w:tcBorders>
              <w:top w:val="nil"/>
              <w:left w:val="nil"/>
              <w:bottom w:val="nil"/>
              <w:right w:val="nil"/>
            </w:tcBorders>
          </w:tcPr>
          <w:p w14:paraId="27693AE3" w14:textId="77777777" w:rsidR="001962C0" w:rsidRPr="00964263" w:rsidRDefault="001962C0" w:rsidP="003F5BE5">
            <w:pPr>
              <w:spacing w:line="240" w:lineRule="exact"/>
              <w:jc w:val="center"/>
              <w:rPr>
                <w:rFonts w:ascii="Arial" w:hAnsi="Arial" w:cs="Arial"/>
                <w:sz w:val="14"/>
                <w:szCs w:val="14"/>
              </w:rPr>
            </w:pPr>
            <w:r w:rsidRPr="00964263">
              <w:rPr>
                <w:rFonts w:ascii="Arial" w:hAnsi="Arial" w:cs="Arial"/>
                <w:sz w:val="14"/>
                <w:szCs w:val="14"/>
              </w:rPr>
              <w:t>(%)</w:t>
            </w:r>
          </w:p>
        </w:tc>
        <w:tc>
          <w:tcPr>
            <w:tcW w:w="933" w:type="dxa"/>
            <w:tcBorders>
              <w:top w:val="nil"/>
              <w:left w:val="nil"/>
              <w:bottom w:val="nil"/>
              <w:right w:val="nil"/>
            </w:tcBorders>
          </w:tcPr>
          <w:p w14:paraId="0B04F16E" w14:textId="77777777" w:rsidR="001962C0" w:rsidRPr="00964263" w:rsidRDefault="001962C0" w:rsidP="003F5BE5">
            <w:pPr>
              <w:spacing w:line="240" w:lineRule="exact"/>
              <w:ind w:left="-108"/>
              <w:jc w:val="right"/>
              <w:rPr>
                <w:rFonts w:ascii="Arial" w:hAnsi="Arial" w:cs="Arial"/>
                <w:sz w:val="14"/>
                <w:szCs w:val="14"/>
              </w:rPr>
            </w:pPr>
          </w:p>
        </w:tc>
        <w:tc>
          <w:tcPr>
            <w:tcW w:w="957" w:type="dxa"/>
            <w:tcBorders>
              <w:top w:val="nil"/>
              <w:left w:val="nil"/>
              <w:bottom w:val="nil"/>
              <w:right w:val="nil"/>
            </w:tcBorders>
          </w:tcPr>
          <w:p w14:paraId="57AED011" w14:textId="34A78AF0" w:rsidR="001962C0" w:rsidRPr="00964263" w:rsidRDefault="001962C0" w:rsidP="003F5BE5">
            <w:pPr>
              <w:spacing w:line="240" w:lineRule="exact"/>
              <w:ind w:left="-108"/>
              <w:jc w:val="center"/>
              <w:rPr>
                <w:rFonts w:ascii="Arial" w:hAnsi="Arial" w:cs="Arial"/>
                <w:sz w:val="14"/>
                <w:szCs w:val="14"/>
              </w:rPr>
            </w:pPr>
            <w:r>
              <w:rPr>
                <w:rFonts w:ascii="Arial" w:hAnsi="Arial" w:cs="Arial"/>
                <w:sz w:val="14"/>
                <w:szCs w:val="14"/>
              </w:rPr>
              <w:t>(Audited)</w:t>
            </w:r>
          </w:p>
        </w:tc>
        <w:tc>
          <w:tcPr>
            <w:tcW w:w="934" w:type="dxa"/>
            <w:tcBorders>
              <w:top w:val="nil"/>
              <w:left w:val="nil"/>
              <w:bottom w:val="nil"/>
              <w:right w:val="nil"/>
            </w:tcBorders>
          </w:tcPr>
          <w:p w14:paraId="68710479" w14:textId="77777777" w:rsidR="001962C0" w:rsidRPr="00964263" w:rsidRDefault="001962C0" w:rsidP="003F5BE5">
            <w:pPr>
              <w:spacing w:line="240" w:lineRule="exact"/>
              <w:ind w:left="-108"/>
              <w:jc w:val="right"/>
              <w:rPr>
                <w:rFonts w:ascii="Arial" w:hAnsi="Arial" w:cs="Arial"/>
                <w:sz w:val="14"/>
                <w:szCs w:val="14"/>
              </w:rPr>
            </w:pPr>
          </w:p>
        </w:tc>
        <w:tc>
          <w:tcPr>
            <w:tcW w:w="1046" w:type="dxa"/>
            <w:tcBorders>
              <w:top w:val="nil"/>
              <w:left w:val="nil"/>
              <w:bottom w:val="nil"/>
              <w:right w:val="nil"/>
            </w:tcBorders>
          </w:tcPr>
          <w:p w14:paraId="52C5902A" w14:textId="7F34F4BC" w:rsidR="001962C0" w:rsidRPr="00964263" w:rsidRDefault="001962C0" w:rsidP="003F5BE5">
            <w:pPr>
              <w:spacing w:line="240" w:lineRule="exact"/>
              <w:ind w:left="-108"/>
              <w:jc w:val="right"/>
              <w:rPr>
                <w:rFonts w:ascii="Arial" w:hAnsi="Arial" w:cs="Arial"/>
                <w:sz w:val="14"/>
                <w:szCs w:val="14"/>
              </w:rPr>
            </w:pPr>
            <w:r>
              <w:rPr>
                <w:rFonts w:ascii="Arial" w:hAnsi="Arial" w:cs="Arial"/>
                <w:sz w:val="14"/>
                <w:szCs w:val="14"/>
              </w:rPr>
              <w:t>(Audited)</w:t>
            </w:r>
          </w:p>
        </w:tc>
      </w:tr>
      <w:tr w:rsidR="00534332" w:rsidRPr="00964263" w14:paraId="05153DAF" w14:textId="77777777" w:rsidTr="001962C0">
        <w:tc>
          <w:tcPr>
            <w:tcW w:w="2142" w:type="dxa"/>
            <w:tcBorders>
              <w:top w:val="nil"/>
              <w:left w:val="nil"/>
              <w:bottom w:val="nil"/>
              <w:right w:val="nil"/>
            </w:tcBorders>
          </w:tcPr>
          <w:p w14:paraId="1269A0D1" w14:textId="77777777" w:rsidR="00534332" w:rsidRPr="00964263" w:rsidRDefault="00534332" w:rsidP="003F5BE5">
            <w:pPr>
              <w:tabs>
                <w:tab w:val="left" w:pos="2160"/>
                <w:tab w:val="center" w:pos="6480"/>
                <w:tab w:val="center" w:pos="7920"/>
              </w:tabs>
              <w:spacing w:line="240" w:lineRule="exact"/>
              <w:ind w:left="162" w:right="-58" w:hanging="162"/>
              <w:rPr>
                <w:rFonts w:ascii="Arial" w:eastAsia="Arial Unicode MS" w:hAnsi="Arial" w:cs="Arial"/>
                <w:sz w:val="14"/>
                <w:szCs w:val="14"/>
              </w:rPr>
            </w:pPr>
            <w:r w:rsidRPr="00964263">
              <w:rPr>
                <w:rFonts w:ascii="Arial" w:eastAsia="Arial Unicode MS" w:hAnsi="Arial" w:cs="Arial"/>
                <w:sz w:val="14"/>
                <w:szCs w:val="14"/>
              </w:rPr>
              <w:t>Bangkok Air Catering Co.,</w:t>
            </w:r>
            <w:r>
              <w:rPr>
                <w:rFonts w:ascii="Arial" w:eastAsia="Arial Unicode MS" w:hAnsi="Arial" w:cs="Arial"/>
                <w:sz w:val="14"/>
                <w:szCs w:val="14"/>
              </w:rPr>
              <w:t xml:space="preserve"> </w:t>
            </w:r>
            <w:r w:rsidRPr="00964263">
              <w:rPr>
                <w:rFonts w:ascii="Arial" w:eastAsia="Arial Unicode MS" w:hAnsi="Arial" w:cs="Arial"/>
                <w:sz w:val="14"/>
                <w:szCs w:val="14"/>
              </w:rPr>
              <w:t>Ltd.</w:t>
            </w:r>
          </w:p>
        </w:tc>
        <w:tc>
          <w:tcPr>
            <w:tcW w:w="933" w:type="dxa"/>
            <w:tcBorders>
              <w:top w:val="nil"/>
              <w:left w:val="nil"/>
              <w:bottom w:val="nil"/>
              <w:right w:val="nil"/>
            </w:tcBorders>
          </w:tcPr>
          <w:p w14:paraId="794B222E" w14:textId="553C6C67" w:rsidR="00534332" w:rsidRPr="00964263" w:rsidRDefault="00B02C2B" w:rsidP="003F5BE5">
            <w:pPr>
              <w:tabs>
                <w:tab w:val="decimal" w:pos="702"/>
              </w:tabs>
              <w:spacing w:line="240" w:lineRule="exact"/>
              <w:ind w:left="-18"/>
              <w:jc w:val="both"/>
              <w:rPr>
                <w:rFonts w:ascii="Arial" w:hAnsi="Arial" w:cs="Arial"/>
                <w:sz w:val="14"/>
                <w:szCs w:val="14"/>
                <w:cs/>
              </w:rPr>
            </w:pPr>
            <w:r>
              <w:rPr>
                <w:rFonts w:ascii="Arial" w:hAnsi="Arial" w:cs="Arial"/>
                <w:sz w:val="14"/>
                <w:szCs w:val="14"/>
              </w:rPr>
              <w:t>500,000</w:t>
            </w:r>
          </w:p>
        </w:tc>
        <w:tc>
          <w:tcPr>
            <w:tcW w:w="1029" w:type="dxa"/>
            <w:tcBorders>
              <w:top w:val="nil"/>
              <w:left w:val="nil"/>
              <w:bottom w:val="nil"/>
              <w:right w:val="nil"/>
            </w:tcBorders>
          </w:tcPr>
          <w:p w14:paraId="526B2604" w14:textId="77777777" w:rsidR="00534332" w:rsidRPr="00964263" w:rsidRDefault="00534332" w:rsidP="003F5BE5">
            <w:pPr>
              <w:tabs>
                <w:tab w:val="decimal" w:pos="702"/>
              </w:tabs>
              <w:spacing w:line="240" w:lineRule="exact"/>
              <w:ind w:left="-18"/>
              <w:jc w:val="both"/>
              <w:rPr>
                <w:rFonts w:ascii="Arial" w:hAnsi="Arial" w:cs="Arial"/>
                <w:sz w:val="14"/>
                <w:szCs w:val="14"/>
                <w:cs/>
              </w:rPr>
            </w:pPr>
            <w:r w:rsidRPr="00964263">
              <w:rPr>
                <w:rFonts w:ascii="Arial" w:hAnsi="Arial" w:cs="Arial"/>
                <w:sz w:val="14"/>
                <w:szCs w:val="14"/>
              </w:rPr>
              <w:t>500,000</w:t>
            </w:r>
          </w:p>
        </w:tc>
        <w:tc>
          <w:tcPr>
            <w:tcW w:w="934" w:type="dxa"/>
            <w:tcBorders>
              <w:top w:val="nil"/>
              <w:left w:val="nil"/>
              <w:bottom w:val="nil"/>
              <w:right w:val="nil"/>
            </w:tcBorders>
            <w:vAlign w:val="bottom"/>
          </w:tcPr>
          <w:p w14:paraId="739E5BAA" w14:textId="45966307" w:rsidR="00534332" w:rsidRPr="00EB2528" w:rsidRDefault="00B02C2B" w:rsidP="003F5BE5">
            <w:pPr>
              <w:tabs>
                <w:tab w:val="decimal" w:pos="332"/>
              </w:tabs>
              <w:spacing w:line="240" w:lineRule="exact"/>
              <w:jc w:val="both"/>
              <w:rPr>
                <w:rFonts w:ascii="Arial" w:hAnsi="Arial" w:cs="Arial"/>
                <w:sz w:val="14"/>
                <w:szCs w:val="14"/>
                <w:cs/>
              </w:rPr>
            </w:pPr>
            <w:r>
              <w:rPr>
                <w:rFonts w:ascii="Arial" w:hAnsi="Arial" w:cs="Arial"/>
                <w:sz w:val="14"/>
                <w:szCs w:val="14"/>
              </w:rPr>
              <w:t>90.00</w:t>
            </w:r>
          </w:p>
        </w:tc>
        <w:tc>
          <w:tcPr>
            <w:tcW w:w="956" w:type="dxa"/>
            <w:tcBorders>
              <w:top w:val="nil"/>
              <w:left w:val="nil"/>
              <w:bottom w:val="nil"/>
              <w:right w:val="nil"/>
            </w:tcBorders>
          </w:tcPr>
          <w:p w14:paraId="1D2F7E66" w14:textId="77777777" w:rsidR="00534332" w:rsidRPr="00964263" w:rsidRDefault="00534332" w:rsidP="003F5BE5">
            <w:pPr>
              <w:tabs>
                <w:tab w:val="decimal" w:pos="332"/>
              </w:tabs>
              <w:spacing w:line="240" w:lineRule="exact"/>
              <w:jc w:val="both"/>
              <w:rPr>
                <w:rFonts w:ascii="Arial" w:hAnsi="Arial" w:cs="Arial"/>
                <w:sz w:val="14"/>
                <w:szCs w:val="14"/>
                <w:cs/>
              </w:rPr>
            </w:pPr>
            <w:r w:rsidRPr="00964263">
              <w:rPr>
                <w:rFonts w:ascii="Arial" w:hAnsi="Arial" w:cs="Arial"/>
                <w:sz w:val="14"/>
                <w:szCs w:val="14"/>
              </w:rPr>
              <w:t>90.00</w:t>
            </w:r>
          </w:p>
        </w:tc>
        <w:tc>
          <w:tcPr>
            <w:tcW w:w="933" w:type="dxa"/>
            <w:tcBorders>
              <w:top w:val="nil"/>
              <w:left w:val="nil"/>
              <w:bottom w:val="nil"/>
              <w:right w:val="nil"/>
            </w:tcBorders>
            <w:vAlign w:val="bottom"/>
          </w:tcPr>
          <w:p w14:paraId="4210C96D" w14:textId="48A2DF40" w:rsidR="00534332" w:rsidRPr="00787E7D" w:rsidRDefault="00F477C1" w:rsidP="003F5BE5">
            <w:pPr>
              <w:tabs>
                <w:tab w:val="decimal" w:pos="657"/>
              </w:tabs>
              <w:spacing w:line="240" w:lineRule="exact"/>
              <w:ind w:left="-18"/>
              <w:rPr>
                <w:rFonts w:ascii="Arial" w:hAnsi="Arial" w:cs="Browallia New"/>
                <w:sz w:val="14"/>
                <w:szCs w:val="17"/>
              </w:rPr>
            </w:pPr>
            <w:r>
              <w:rPr>
                <w:rFonts w:ascii="Arial" w:hAnsi="Arial" w:cs="Browallia New"/>
                <w:sz w:val="14"/>
                <w:szCs w:val="17"/>
              </w:rPr>
              <w:t>579,469</w:t>
            </w:r>
          </w:p>
        </w:tc>
        <w:tc>
          <w:tcPr>
            <w:tcW w:w="957" w:type="dxa"/>
            <w:tcBorders>
              <w:top w:val="nil"/>
              <w:left w:val="nil"/>
              <w:bottom w:val="nil"/>
              <w:right w:val="nil"/>
            </w:tcBorders>
            <w:vAlign w:val="bottom"/>
          </w:tcPr>
          <w:p w14:paraId="190C212F" w14:textId="77777777" w:rsidR="00534332" w:rsidRPr="00C92D29" w:rsidRDefault="00534332" w:rsidP="003F5BE5">
            <w:pPr>
              <w:tabs>
                <w:tab w:val="decimal" w:pos="657"/>
              </w:tabs>
              <w:spacing w:line="240" w:lineRule="exact"/>
              <w:ind w:left="-18"/>
              <w:rPr>
                <w:rFonts w:ascii="Arial" w:hAnsi="Arial" w:cs="Arial"/>
                <w:sz w:val="14"/>
                <w:szCs w:val="14"/>
              </w:rPr>
            </w:pPr>
            <w:r>
              <w:rPr>
                <w:rFonts w:ascii="Arial" w:hAnsi="Arial" w:cs="Browallia New"/>
                <w:sz w:val="14"/>
                <w:szCs w:val="17"/>
              </w:rPr>
              <w:t>579,469</w:t>
            </w:r>
          </w:p>
        </w:tc>
        <w:tc>
          <w:tcPr>
            <w:tcW w:w="934" w:type="dxa"/>
            <w:tcBorders>
              <w:top w:val="nil"/>
              <w:left w:val="nil"/>
              <w:bottom w:val="nil"/>
              <w:right w:val="nil"/>
            </w:tcBorders>
            <w:vAlign w:val="bottom"/>
          </w:tcPr>
          <w:p w14:paraId="0161BF9A" w14:textId="153B13B5" w:rsidR="00534332" w:rsidRPr="00787E7D" w:rsidRDefault="00B50A2A" w:rsidP="003F5BE5">
            <w:pPr>
              <w:tabs>
                <w:tab w:val="decimal" w:pos="657"/>
              </w:tabs>
              <w:spacing w:line="240" w:lineRule="exact"/>
              <w:ind w:left="-18"/>
              <w:rPr>
                <w:rFonts w:ascii="Arial" w:hAnsi="Arial" w:cs="Browallia New"/>
                <w:sz w:val="14"/>
                <w:szCs w:val="17"/>
              </w:rPr>
            </w:pPr>
            <w:r>
              <w:rPr>
                <w:rFonts w:ascii="Arial" w:hAnsi="Arial" w:cs="Browallia New"/>
                <w:sz w:val="14"/>
                <w:szCs w:val="17"/>
              </w:rPr>
              <w:t>508,170</w:t>
            </w:r>
          </w:p>
        </w:tc>
        <w:tc>
          <w:tcPr>
            <w:tcW w:w="1046" w:type="dxa"/>
            <w:tcBorders>
              <w:top w:val="nil"/>
              <w:left w:val="nil"/>
              <w:bottom w:val="nil"/>
              <w:right w:val="nil"/>
            </w:tcBorders>
            <w:vAlign w:val="bottom"/>
          </w:tcPr>
          <w:p w14:paraId="1E001AEA" w14:textId="272FDCE5" w:rsidR="00534332" w:rsidRPr="00C92D29" w:rsidRDefault="0095700B" w:rsidP="003F5BE5">
            <w:pPr>
              <w:tabs>
                <w:tab w:val="decimal" w:pos="780"/>
              </w:tabs>
              <w:spacing w:line="240" w:lineRule="exact"/>
              <w:ind w:left="-18"/>
              <w:rPr>
                <w:rFonts w:ascii="Arial" w:hAnsi="Arial" w:cs="Arial"/>
                <w:sz w:val="14"/>
                <w:szCs w:val="14"/>
              </w:rPr>
            </w:pPr>
            <w:r>
              <w:rPr>
                <w:rFonts w:ascii="Arial" w:hAnsi="Arial" w:cs="Browallia New"/>
                <w:sz w:val="14"/>
                <w:szCs w:val="17"/>
              </w:rPr>
              <w:t>405,930</w:t>
            </w:r>
          </w:p>
        </w:tc>
      </w:tr>
      <w:tr w:rsidR="00B02C2B" w:rsidRPr="00964263" w14:paraId="69BDF852" w14:textId="77777777" w:rsidTr="001962C0">
        <w:tc>
          <w:tcPr>
            <w:tcW w:w="2142" w:type="dxa"/>
            <w:tcBorders>
              <w:top w:val="nil"/>
              <w:left w:val="nil"/>
              <w:bottom w:val="nil"/>
              <w:right w:val="nil"/>
            </w:tcBorders>
          </w:tcPr>
          <w:p w14:paraId="2CD13AB4" w14:textId="6907E5FB" w:rsidR="00B02C2B" w:rsidRPr="00964263" w:rsidRDefault="00B02C2B" w:rsidP="003F5BE5">
            <w:pPr>
              <w:tabs>
                <w:tab w:val="center" w:pos="6480"/>
                <w:tab w:val="center" w:pos="7920"/>
              </w:tabs>
              <w:spacing w:line="240" w:lineRule="exact"/>
              <w:ind w:left="162" w:right="-58" w:hanging="162"/>
              <w:rPr>
                <w:rFonts w:ascii="Arial" w:eastAsia="Arial Unicode MS" w:hAnsi="Arial" w:cs="Arial"/>
                <w:sz w:val="14"/>
                <w:szCs w:val="14"/>
              </w:rPr>
            </w:pPr>
            <w:r w:rsidRPr="00964263">
              <w:rPr>
                <w:rFonts w:ascii="Arial" w:eastAsia="Arial Unicode MS" w:hAnsi="Arial" w:cs="Arial"/>
                <w:sz w:val="14"/>
                <w:szCs w:val="14"/>
              </w:rPr>
              <w:t>Bangkok Airways Ground Services Co.,</w:t>
            </w:r>
            <w:r>
              <w:rPr>
                <w:rFonts w:ascii="Arial" w:eastAsia="Arial Unicode MS" w:hAnsi="Arial" w:cs="Arial"/>
                <w:sz w:val="14"/>
                <w:szCs w:val="14"/>
              </w:rPr>
              <w:t xml:space="preserve"> </w:t>
            </w:r>
            <w:r w:rsidRPr="00964263">
              <w:rPr>
                <w:rFonts w:ascii="Arial" w:eastAsia="Arial Unicode MS" w:hAnsi="Arial" w:cs="Arial"/>
                <w:sz w:val="14"/>
                <w:szCs w:val="14"/>
              </w:rPr>
              <w:t>Ltd.</w:t>
            </w:r>
          </w:p>
        </w:tc>
        <w:tc>
          <w:tcPr>
            <w:tcW w:w="933" w:type="dxa"/>
            <w:tcBorders>
              <w:top w:val="nil"/>
              <w:left w:val="nil"/>
              <w:bottom w:val="nil"/>
              <w:right w:val="nil"/>
            </w:tcBorders>
          </w:tcPr>
          <w:p w14:paraId="1B52105A" w14:textId="77777777" w:rsidR="00B02C2B" w:rsidRDefault="00B02C2B" w:rsidP="003F5BE5">
            <w:pPr>
              <w:tabs>
                <w:tab w:val="decimal" w:pos="702"/>
              </w:tabs>
              <w:spacing w:line="240" w:lineRule="exact"/>
              <w:ind w:left="-18"/>
              <w:jc w:val="both"/>
              <w:rPr>
                <w:rFonts w:ascii="Arial" w:hAnsi="Arial" w:cs="Arial"/>
                <w:sz w:val="14"/>
                <w:szCs w:val="14"/>
              </w:rPr>
            </w:pPr>
          </w:p>
          <w:p w14:paraId="71C5DA4A" w14:textId="3D6308B6" w:rsidR="00B02C2B" w:rsidRPr="00964263" w:rsidRDefault="00B02C2B" w:rsidP="003F5BE5">
            <w:pPr>
              <w:tabs>
                <w:tab w:val="decimal" w:pos="702"/>
              </w:tabs>
              <w:spacing w:line="240" w:lineRule="exact"/>
              <w:ind w:left="-18"/>
              <w:jc w:val="both"/>
              <w:rPr>
                <w:rFonts w:ascii="Arial" w:hAnsi="Arial" w:cs="Arial"/>
                <w:sz w:val="14"/>
                <w:szCs w:val="14"/>
                <w:cs/>
              </w:rPr>
            </w:pPr>
            <w:r w:rsidRPr="00B02C2B">
              <w:rPr>
                <w:rFonts w:ascii="Arial" w:hAnsi="Arial" w:cs="Arial" w:hint="cs"/>
                <w:sz w:val="14"/>
                <w:szCs w:val="14"/>
              </w:rPr>
              <w:t>250</w:t>
            </w:r>
          </w:p>
        </w:tc>
        <w:tc>
          <w:tcPr>
            <w:tcW w:w="1029" w:type="dxa"/>
            <w:tcBorders>
              <w:top w:val="nil"/>
              <w:left w:val="nil"/>
              <w:bottom w:val="nil"/>
              <w:right w:val="nil"/>
            </w:tcBorders>
          </w:tcPr>
          <w:p w14:paraId="1D255CBA" w14:textId="77777777" w:rsidR="00B02C2B" w:rsidRDefault="00B02C2B" w:rsidP="003F5BE5">
            <w:pPr>
              <w:tabs>
                <w:tab w:val="decimal" w:pos="702"/>
              </w:tabs>
              <w:spacing w:line="240" w:lineRule="exact"/>
              <w:ind w:left="-18"/>
              <w:jc w:val="both"/>
              <w:rPr>
                <w:rFonts w:ascii="Arial" w:hAnsi="Arial" w:cs="Arial"/>
                <w:sz w:val="14"/>
                <w:szCs w:val="14"/>
              </w:rPr>
            </w:pPr>
          </w:p>
          <w:p w14:paraId="4E542CFD" w14:textId="2A125A77" w:rsidR="00B02C2B" w:rsidRPr="00964263" w:rsidRDefault="00B02C2B" w:rsidP="003F5BE5">
            <w:pPr>
              <w:tabs>
                <w:tab w:val="decimal" w:pos="702"/>
              </w:tabs>
              <w:spacing w:line="240" w:lineRule="exact"/>
              <w:ind w:left="-18"/>
              <w:jc w:val="both"/>
              <w:rPr>
                <w:rFonts w:ascii="Arial" w:hAnsi="Arial" w:cs="Arial"/>
                <w:sz w:val="14"/>
                <w:szCs w:val="14"/>
                <w:cs/>
              </w:rPr>
            </w:pPr>
            <w:r w:rsidRPr="00B02C2B">
              <w:rPr>
                <w:rFonts w:ascii="Arial" w:hAnsi="Arial" w:cs="Arial" w:hint="cs"/>
                <w:sz w:val="14"/>
                <w:szCs w:val="14"/>
              </w:rPr>
              <w:t>250</w:t>
            </w:r>
          </w:p>
        </w:tc>
        <w:tc>
          <w:tcPr>
            <w:tcW w:w="934" w:type="dxa"/>
            <w:tcBorders>
              <w:top w:val="nil"/>
              <w:left w:val="nil"/>
              <w:bottom w:val="nil"/>
              <w:right w:val="nil"/>
            </w:tcBorders>
            <w:vAlign w:val="bottom"/>
          </w:tcPr>
          <w:p w14:paraId="0E4EB32A" w14:textId="02C41990" w:rsidR="00B02C2B" w:rsidRPr="00EB2528" w:rsidRDefault="00B02C2B" w:rsidP="003F5BE5">
            <w:pPr>
              <w:tabs>
                <w:tab w:val="decimal" w:pos="332"/>
              </w:tabs>
              <w:spacing w:line="240" w:lineRule="exact"/>
              <w:jc w:val="both"/>
              <w:rPr>
                <w:rFonts w:ascii="Arial" w:hAnsi="Arial" w:cs="Arial"/>
                <w:sz w:val="14"/>
                <w:szCs w:val="14"/>
                <w:cs/>
              </w:rPr>
            </w:pPr>
            <w:r w:rsidRPr="00B02C2B">
              <w:rPr>
                <w:rFonts w:ascii="Arial" w:hAnsi="Arial" w:cs="Arial" w:hint="cs"/>
                <w:sz w:val="14"/>
                <w:szCs w:val="14"/>
              </w:rPr>
              <w:t>99.99</w:t>
            </w:r>
          </w:p>
        </w:tc>
        <w:tc>
          <w:tcPr>
            <w:tcW w:w="956" w:type="dxa"/>
            <w:tcBorders>
              <w:top w:val="nil"/>
              <w:left w:val="nil"/>
              <w:bottom w:val="nil"/>
              <w:right w:val="nil"/>
            </w:tcBorders>
            <w:vAlign w:val="bottom"/>
          </w:tcPr>
          <w:p w14:paraId="7C3C1025" w14:textId="23D262E0" w:rsidR="00B02C2B" w:rsidRPr="00964263" w:rsidRDefault="00B02C2B" w:rsidP="003F5BE5">
            <w:pPr>
              <w:tabs>
                <w:tab w:val="decimal" w:pos="332"/>
              </w:tabs>
              <w:spacing w:line="240" w:lineRule="exact"/>
              <w:jc w:val="both"/>
              <w:rPr>
                <w:rFonts w:ascii="Arial" w:hAnsi="Arial" w:cs="Arial"/>
                <w:sz w:val="14"/>
                <w:szCs w:val="14"/>
                <w:cs/>
              </w:rPr>
            </w:pPr>
            <w:r w:rsidRPr="00B02C2B">
              <w:rPr>
                <w:rFonts w:ascii="Arial" w:hAnsi="Arial" w:cs="Arial" w:hint="cs"/>
                <w:sz w:val="14"/>
                <w:szCs w:val="14"/>
              </w:rPr>
              <w:t>99.99</w:t>
            </w:r>
          </w:p>
        </w:tc>
        <w:tc>
          <w:tcPr>
            <w:tcW w:w="933" w:type="dxa"/>
            <w:tcBorders>
              <w:top w:val="nil"/>
              <w:left w:val="nil"/>
              <w:bottom w:val="nil"/>
              <w:right w:val="nil"/>
            </w:tcBorders>
            <w:vAlign w:val="bottom"/>
          </w:tcPr>
          <w:p w14:paraId="27445CFF" w14:textId="1A3AE8E8" w:rsidR="00B02C2B" w:rsidRPr="00C92D29" w:rsidRDefault="00F477C1" w:rsidP="003F5BE5">
            <w:pPr>
              <w:pBdr>
                <w:bottom w:val="single" w:sz="4" w:space="1" w:color="auto"/>
              </w:pBdr>
              <w:tabs>
                <w:tab w:val="decimal" w:pos="657"/>
              </w:tabs>
              <w:spacing w:line="240" w:lineRule="exact"/>
              <w:ind w:left="-18"/>
              <w:rPr>
                <w:rFonts w:ascii="Arial" w:hAnsi="Arial" w:cs="Arial"/>
                <w:sz w:val="14"/>
                <w:szCs w:val="14"/>
              </w:rPr>
            </w:pPr>
            <w:r>
              <w:rPr>
                <w:rFonts w:ascii="Arial" w:hAnsi="Arial" w:cs="Arial"/>
                <w:sz w:val="14"/>
                <w:szCs w:val="14"/>
              </w:rPr>
              <w:t>250</w:t>
            </w:r>
          </w:p>
        </w:tc>
        <w:tc>
          <w:tcPr>
            <w:tcW w:w="957" w:type="dxa"/>
            <w:tcBorders>
              <w:top w:val="nil"/>
              <w:left w:val="nil"/>
              <w:bottom w:val="nil"/>
              <w:right w:val="nil"/>
            </w:tcBorders>
            <w:vAlign w:val="bottom"/>
          </w:tcPr>
          <w:p w14:paraId="04B0585D" w14:textId="503C5D46" w:rsidR="00B02C2B" w:rsidRPr="00C92D29" w:rsidRDefault="00B02C2B" w:rsidP="003F5BE5">
            <w:pPr>
              <w:pBdr>
                <w:bottom w:val="single" w:sz="4" w:space="1" w:color="auto"/>
              </w:pBdr>
              <w:tabs>
                <w:tab w:val="decimal" w:pos="657"/>
              </w:tabs>
              <w:spacing w:line="240" w:lineRule="exact"/>
              <w:ind w:left="-18"/>
              <w:rPr>
                <w:rFonts w:ascii="Arial" w:hAnsi="Arial" w:cs="Arial"/>
                <w:sz w:val="14"/>
                <w:szCs w:val="14"/>
              </w:rPr>
            </w:pPr>
            <w:r w:rsidRPr="00B02C2B">
              <w:rPr>
                <w:rFonts w:ascii="Arial" w:hAnsi="Arial" w:cs="Arial" w:hint="cs"/>
                <w:sz w:val="14"/>
                <w:szCs w:val="14"/>
              </w:rPr>
              <w:t>250</w:t>
            </w:r>
          </w:p>
        </w:tc>
        <w:tc>
          <w:tcPr>
            <w:tcW w:w="934" w:type="dxa"/>
            <w:tcBorders>
              <w:top w:val="nil"/>
              <w:left w:val="nil"/>
              <w:bottom w:val="nil"/>
              <w:right w:val="nil"/>
            </w:tcBorders>
            <w:vAlign w:val="bottom"/>
          </w:tcPr>
          <w:p w14:paraId="7C3AA453" w14:textId="743AB03B" w:rsidR="00B02C2B" w:rsidRPr="00C92D29" w:rsidRDefault="00B50A2A" w:rsidP="003F5BE5">
            <w:pPr>
              <w:pBdr>
                <w:bottom w:val="single" w:sz="4" w:space="1" w:color="auto"/>
              </w:pBdr>
              <w:tabs>
                <w:tab w:val="decimal" w:pos="657"/>
              </w:tabs>
              <w:spacing w:line="240" w:lineRule="exact"/>
              <w:ind w:left="-18"/>
              <w:rPr>
                <w:rFonts w:ascii="Arial" w:hAnsi="Arial" w:cs="Arial"/>
                <w:sz w:val="14"/>
                <w:szCs w:val="14"/>
              </w:rPr>
            </w:pPr>
            <w:r>
              <w:rPr>
                <w:rFonts w:ascii="Arial" w:hAnsi="Arial" w:cs="Arial"/>
                <w:sz w:val="14"/>
                <w:szCs w:val="14"/>
              </w:rPr>
              <w:t>2,054</w:t>
            </w:r>
          </w:p>
        </w:tc>
        <w:tc>
          <w:tcPr>
            <w:tcW w:w="1046" w:type="dxa"/>
            <w:tcBorders>
              <w:top w:val="nil"/>
              <w:left w:val="nil"/>
              <w:bottom w:val="nil"/>
              <w:right w:val="nil"/>
            </w:tcBorders>
            <w:vAlign w:val="bottom"/>
          </w:tcPr>
          <w:p w14:paraId="70BEFB5C" w14:textId="7BE5312B" w:rsidR="00B02C2B" w:rsidRPr="00C92D29" w:rsidRDefault="00B02C2B" w:rsidP="003F5BE5">
            <w:pPr>
              <w:pBdr>
                <w:bottom w:val="single" w:sz="4" w:space="1" w:color="auto"/>
              </w:pBdr>
              <w:tabs>
                <w:tab w:val="decimal" w:pos="780"/>
              </w:tabs>
              <w:spacing w:line="240" w:lineRule="exact"/>
              <w:ind w:left="-18"/>
              <w:rPr>
                <w:rFonts w:ascii="Arial" w:hAnsi="Arial" w:cs="Arial"/>
                <w:sz w:val="14"/>
                <w:szCs w:val="14"/>
              </w:rPr>
            </w:pPr>
            <w:r w:rsidRPr="00B02C2B">
              <w:rPr>
                <w:rFonts w:ascii="Arial" w:hAnsi="Arial" w:cs="Arial" w:hint="cs"/>
                <w:sz w:val="14"/>
                <w:szCs w:val="14"/>
              </w:rPr>
              <w:t>3,754</w:t>
            </w:r>
          </w:p>
        </w:tc>
      </w:tr>
      <w:tr w:rsidR="00B02C2B" w:rsidRPr="00964263" w14:paraId="673EC930" w14:textId="77777777" w:rsidTr="001962C0">
        <w:tc>
          <w:tcPr>
            <w:tcW w:w="2142" w:type="dxa"/>
            <w:tcBorders>
              <w:top w:val="nil"/>
              <w:left w:val="nil"/>
              <w:bottom w:val="nil"/>
              <w:right w:val="nil"/>
            </w:tcBorders>
          </w:tcPr>
          <w:p w14:paraId="37EC6464" w14:textId="77777777" w:rsidR="00B02C2B" w:rsidRPr="00964263" w:rsidRDefault="00B02C2B" w:rsidP="003F5BE5">
            <w:pPr>
              <w:tabs>
                <w:tab w:val="left" w:pos="2160"/>
                <w:tab w:val="center" w:pos="6480"/>
                <w:tab w:val="center" w:pos="7920"/>
              </w:tabs>
              <w:spacing w:line="240" w:lineRule="exact"/>
              <w:ind w:left="162" w:right="-58" w:hanging="162"/>
              <w:rPr>
                <w:rFonts w:ascii="Arial" w:eastAsia="Arial Unicode MS" w:hAnsi="Arial" w:cs="Arial"/>
                <w:sz w:val="14"/>
                <w:szCs w:val="14"/>
              </w:rPr>
            </w:pPr>
            <w:r>
              <w:rPr>
                <w:rFonts w:ascii="Arial" w:eastAsia="Arial Unicode MS" w:hAnsi="Arial" w:cs="Arial"/>
                <w:sz w:val="14"/>
                <w:szCs w:val="14"/>
              </w:rPr>
              <w:t>Total</w:t>
            </w:r>
          </w:p>
        </w:tc>
        <w:tc>
          <w:tcPr>
            <w:tcW w:w="933" w:type="dxa"/>
            <w:tcBorders>
              <w:top w:val="nil"/>
              <w:left w:val="nil"/>
              <w:bottom w:val="nil"/>
              <w:right w:val="nil"/>
            </w:tcBorders>
          </w:tcPr>
          <w:p w14:paraId="02D41AD0" w14:textId="77777777" w:rsidR="00B02C2B" w:rsidRPr="00964263" w:rsidRDefault="00B02C2B" w:rsidP="003F5BE5">
            <w:pPr>
              <w:tabs>
                <w:tab w:val="decimal" w:pos="702"/>
              </w:tabs>
              <w:spacing w:line="240" w:lineRule="exact"/>
              <w:ind w:left="-18"/>
              <w:jc w:val="both"/>
              <w:rPr>
                <w:rFonts w:ascii="Arial" w:hAnsi="Arial" w:cs="Arial"/>
                <w:sz w:val="14"/>
                <w:szCs w:val="14"/>
                <w:cs/>
              </w:rPr>
            </w:pPr>
          </w:p>
        </w:tc>
        <w:tc>
          <w:tcPr>
            <w:tcW w:w="1029" w:type="dxa"/>
            <w:tcBorders>
              <w:top w:val="nil"/>
              <w:left w:val="nil"/>
              <w:bottom w:val="nil"/>
              <w:right w:val="nil"/>
            </w:tcBorders>
          </w:tcPr>
          <w:p w14:paraId="1E153FCF" w14:textId="77777777" w:rsidR="00B02C2B" w:rsidRPr="00964263" w:rsidRDefault="00B02C2B" w:rsidP="003F5BE5">
            <w:pPr>
              <w:tabs>
                <w:tab w:val="decimal" w:pos="702"/>
              </w:tabs>
              <w:spacing w:line="240" w:lineRule="exact"/>
              <w:ind w:left="-18"/>
              <w:jc w:val="both"/>
              <w:rPr>
                <w:rFonts w:ascii="Arial" w:hAnsi="Arial" w:cs="Arial"/>
                <w:sz w:val="14"/>
                <w:szCs w:val="14"/>
              </w:rPr>
            </w:pPr>
          </w:p>
        </w:tc>
        <w:tc>
          <w:tcPr>
            <w:tcW w:w="934" w:type="dxa"/>
            <w:tcBorders>
              <w:top w:val="nil"/>
              <w:left w:val="nil"/>
              <w:bottom w:val="nil"/>
              <w:right w:val="nil"/>
            </w:tcBorders>
          </w:tcPr>
          <w:p w14:paraId="303D9C0E" w14:textId="77777777" w:rsidR="00B02C2B" w:rsidRPr="00964263" w:rsidRDefault="00B02C2B" w:rsidP="003F5BE5">
            <w:pPr>
              <w:tabs>
                <w:tab w:val="decimal" w:pos="332"/>
              </w:tabs>
              <w:spacing w:line="240" w:lineRule="exact"/>
              <w:ind w:left="-18"/>
              <w:jc w:val="both"/>
              <w:rPr>
                <w:rFonts w:ascii="Arial" w:hAnsi="Arial" w:cs="Arial"/>
                <w:sz w:val="14"/>
                <w:szCs w:val="14"/>
                <w:cs/>
              </w:rPr>
            </w:pPr>
          </w:p>
        </w:tc>
        <w:tc>
          <w:tcPr>
            <w:tcW w:w="956" w:type="dxa"/>
            <w:tcBorders>
              <w:top w:val="nil"/>
              <w:left w:val="nil"/>
              <w:bottom w:val="nil"/>
              <w:right w:val="nil"/>
            </w:tcBorders>
          </w:tcPr>
          <w:p w14:paraId="469883E0" w14:textId="77777777" w:rsidR="00B02C2B" w:rsidRPr="00964263" w:rsidRDefault="00B02C2B" w:rsidP="003F5BE5">
            <w:pPr>
              <w:tabs>
                <w:tab w:val="decimal" w:pos="332"/>
              </w:tabs>
              <w:spacing w:line="240" w:lineRule="exact"/>
              <w:ind w:left="-18"/>
              <w:jc w:val="both"/>
              <w:rPr>
                <w:rFonts w:ascii="Arial" w:hAnsi="Arial" w:cs="Arial"/>
                <w:sz w:val="14"/>
                <w:szCs w:val="14"/>
              </w:rPr>
            </w:pPr>
          </w:p>
        </w:tc>
        <w:tc>
          <w:tcPr>
            <w:tcW w:w="933" w:type="dxa"/>
            <w:tcBorders>
              <w:top w:val="nil"/>
              <w:left w:val="nil"/>
              <w:bottom w:val="nil"/>
              <w:right w:val="nil"/>
            </w:tcBorders>
            <w:vAlign w:val="bottom"/>
          </w:tcPr>
          <w:p w14:paraId="64080A74" w14:textId="09687242" w:rsidR="00B02C2B" w:rsidRPr="00C92D29" w:rsidRDefault="00F477C1" w:rsidP="003F5BE5">
            <w:pPr>
              <w:pBdr>
                <w:bottom w:val="double" w:sz="4" w:space="1" w:color="auto"/>
              </w:pBdr>
              <w:tabs>
                <w:tab w:val="decimal" w:pos="657"/>
              </w:tabs>
              <w:spacing w:line="240" w:lineRule="exact"/>
              <w:ind w:left="-18"/>
              <w:rPr>
                <w:rFonts w:ascii="Arial" w:hAnsi="Arial" w:cs="Arial"/>
                <w:sz w:val="14"/>
                <w:szCs w:val="14"/>
              </w:rPr>
            </w:pPr>
            <w:r>
              <w:rPr>
                <w:rFonts w:ascii="Arial" w:hAnsi="Arial" w:cs="Arial"/>
                <w:sz w:val="14"/>
                <w:szCs w:val="14"/>
              </w:rPr>
              <w:t>579,719</w:t>
            </w:r>
          </w:p>
        </w:tc>
        <w:tc>
          <w:tcPr>
            <w:tcW w:w="957" w:type="dxa"/>
            <w:tcBorders>
              <w:top w:val="nil"/>
              <w:left w:val="nil"/>
              <w:bottom w:val="nil"/>
              <w:right w:val="nil"/>
            </w:tcBorders>
            <w:vAlign w:val="bottom"/>
          </w:tcPr>
          <w:p w14:paraId="2385FB6E" w14:textId="2E7A241D" w:rsidR="00B02C2B" w:rsidRPr="00C92D29" w:rsidRDefault="00B02C2B" w:rsidP="003F5BE5">
            <w:pPr>
              <w:pBdr>
                <w:bottom w:val="double" w:sz="4" w:space="1" w:color="auto"/>
              </w:pBdr>
              <w:tabs>
                <w:tab w:val="decimal" w:pos="657"/>
              </w:tabs>
              <w:spacing w:line="240" w:lineRule="exact"/>
              <w:ind w:left="-18"/>
              <w:rPr>
                <w:rFonts w:ascii="Arial" w:hAnsi="Arial" w:cs="Arial"/>
                <w:sz w:val="14"/>
                <w:szCs w:val="14"/>
              </w:rPr>
            </w:pPr>
            <w:r w:rsidRPr="00B02C2B">
              <w:rPr>
                <w:rFonts w:ascii="Arial" w:hAnsi="Arial" w:cs="Arial" w:hint="cs"/>
                <w:sz w:val="14"/>
                <w:szCs w:val="14"/>
              </w:rPr>
              <w:t>579,719</w:t>
            </w:r>
          </w:p>
        </w:tc>
        <w:tc>
          <w:tcPr>
            <w:tcW w:w="934" w:type="dxa"/>
            <w:tcBorders>
              <w:top w:val="nil"/>
              <w:left w:val="nil"/>
              <w:bottom w:val="nil"/>
              <w:right w:val="nil"/>
            </w:tcBorders>
            <w:vAlign w:val="bottom"/>
          </w:tcPr>
          <w:p w14:paraId="660B6507" w14:textId="7552F440" w:rsidR="00B02C2B" w:rsidRPr="00C92D29" w:rsidRDefault="00B50A2A" w:rsidP="003F5BE5">
            <w:pPr>
              <w:pBdr>
                <w:bottom w:val="double" w:sz="4" w:space="1" w:color="auto"/>
              </w:pBdr>
              <w:tabs>
                <w:tab w:val="decimal" w:pos="657"/>
              </w:tabs>
              <w:spacing w:line="240" w:lineRule="exact"/>
              <w:ind w:left="-18"/>
              <w:rPr>
                <w:rFonts w:ascii="Arial" w:hAnsi="Arial" w:cs="Arial"/>
                <w:sz w:val="14"/>
                <w:szCs w:val="14"/>
              </w:rPr>
            </w:pPr>
            <w:r>
              <w:rPr>
                <w:rFonts w:ascii="Arial" w:hAnsi="Arial" w:cs="Arial"/>
                <w:sz w:val="14"/>
                <w:szCs w:val="14"/>
              </w:rPr>
              <w:t>510,224</w:t>
            </w:r>
          </w:p>
        </w:tc>
        <w:tc>
          <w:tcPr>
            <w:tcW w:w="1046" w:type="dxa"/>
            <w:tcBorders>
              <w:top w:val="nil"/>
              <w:left w:val="nil"/>
              <w:bottom w:val="nil"/>
              <w:right w:val="nil"/>
            </w:tcBorders>
            <w:vAlign w:val="bottom"/>
          </w:tcPr>
          <w:p w14:paraId="5E2FB4FA" w14:textId="337D9015" w:rsidR="00B02C2B" w:rsidRPr="00C92D29" w:rsidRDefault="00B02C2B" w:rsidP="003F5BE5">
            <w:pPr>
              <w:pBdr>
                <w:bottom w:val="double" w:sz="4" w:space="1" w:color="auto"/>
              </w:pBdr>
              <w:tabs>
                <w:tab w:val="decimal" w:pos="780"/>
              </w:tabs>
              <w:spacing w:line="240" w:lineRule="exact"/>
              <w:ind w:left="-18"/>
              <w:rPr>
                <w:rFonts w:ascii="Arial" w:hAnsi="Arial" w:cs="Arial"/>
                <w:sz w:val="14"/>
                <w:szCs w:val="14"/>
              </w:rPr>
            </w:pPr>
            <w:r w:rsidRPr="00B02C2B">
              <w:rPr>
                <w:rFonts w:ascii="Arial" w:hAnsi="Arial" w:cs="Arial" w:hint="cs"/>
                <w:sz w:val="14"/>
                <w:szCs w:val="14"/>
              </w:rPr>
              <w:t>409,684</w:t>
            </w:r>
          </w:p>
        </w:tc>
      </w:tr>
    </w:tbl>
    <w:p w14:paraId="39818EF0" w14:textId="77777777" w:rsidR="00847BD1" w:rsidRDefault="00847BD1" w:rsidP="004A3635">
      <w:pPr>
        <w:tabs>
          <w:tab w:val="left" w:pos="2160"/>
          <w:tab w:val="center" w:pos="6840"/>
          <w:tab w:val="center" w:pos="8280"/>
        </w:tabs>
        <w:spacing w:before="240" w:after="120" w:line="360" w:lineRule="exact"/>
        <w:ind w:left="547" w:right="-43" w:hanging="547"/>
        <w:jc w:val="thaiDistribute"/>
        <w:rPr>
          <w:rFonts w:ascii="Arial" w:hAnsi="Arial"/>
          <w:b/>
          <w:bCs/>
          <w:sz w:val="22"/>
          <w:szCs w:val="22"/>
        </w:rPr>
      </w:pPr>
    </w:p>
    <w:p w14:paraId="7810D837" w14:textId="77777777" w:rsidR="00847BD1" w:rsidRDefault="00847BD1">
      <w:pPr>
        <w:overflowPunct/>
        <w:autoSpaceDE/>
        <w:autoSpaceDN/>
        <w:adjustRightInd/>
        <w:textAlignment w:val="auto"/>
        <w:rPr>
          <w:rFonts w:ascii="Arial" w:hAnsi="Arial"/>
          <w:b/>
          <w:bCs/>
          <w:sz w:val="22"/>
          <w:szCs w:val="22"/>
        </w:rPr>
      </w:pPr>
      <w:r>
        <w:rPr>
          <w:rFonts w:ascii="Arial" w:hAnsi="Arial"/>
          <w:b/>
          <w:bCs/>
          <w:sz w:val="22"/>
          <w:szCs w:val="22"/>
        </w:rPr>
        <w:br w:type="page"/>
      </w:r>
    </w:p>
    <w:p w14:paraId="6FA8E39C" w14:textId="3A555E56" w:rsidR="004A3635" w:rsidRPr="000177A8" w:rsidRDefault="004A3635" w:rsidP="004A3635">
      <w:pPr>
        <w:tabs>
          <w:tab w:val="left" w:pos="2160"/>
          <w:tab w:val="center" w:pos="6840"/>
          <w:tab w:val="center" w:pos="8280"/>
        </w:tabs>
        <w:spacing w:before="240" w:after="120" w:line="360" w:lineRule="exact"/>
        <w:ind w:left="547" w:right="-43" w:hanging="547"/>
        <w:jc w:val="thaiDistribute"/>
        <w:rPr>
          <w:rFonts w:ascii="Arial" w:hAnsi="Arial"/>
          <w:sz w:val="22"/>
          <w:szCs w:val="22"/>
        </w:rPr>
      </w:pPr>
      <w:r>
        <w:rPr>
          <w:rFonts w:ascii="Arial" w:hAnsi="Arial"/>
          <w:b/>
          <w:bCs/>
          <w:sz w:val="22"/>
          <w:szCs w:val="22"/>
        </w:rPr>
        <w:lastRenderedPageBreak/>
        <w:t>6.</w:t>
      </w:r>
      <w:r w:rsidRPr="00E94C88">
        <w:rPr>
          <w:rFonts w:ascii="Arial" w:hAnsi="Arial"/>
          <w:b/>
          <w:bCs/>
          <w:sz w:val="22"/>
          <w:szCs w:val="22"/>
        </w:rPr>
        <w:tab/>
        <w:t>Property, plant and equipment</w:t>
      </w:r>
    </w:p>
    <w:p w14:paraId="3D30CEF5" w14:textId="09BF62AA" w:rsidR="004A3635" w:rsidRPr="00C957B0" w:rsidRDefault="004A3635" w:rsidP="004A3635">
      <w:pPr>
        <w:spacing w:before="120" w:after="120" w:line="380" w:lineRule="exact"/>
        <w:ind w:left="540" w:right="-43"/>
        <w:jc w:val="thaiDistribute"/>
        <w:rPr>
          <w:rFonts w:ascii="Arial" w:hAnsi="Arial"/>
          <w:sz w:val="22"/>
          <w:szCs w:val="22"/>
        </w:rPr>
      </w:pPr>
      <w:r w:rsidRPr="00C957B0">
        <w:rPr>
          <w:rFonts w:ascii="Arial" w:hAnsi="Arial"/>
          <w:sz w:val="22"/>
          <w:szCs w:val="22"/>
        </w:rPr>
        <w:t xml:space="preserve">Movements of property, plant and equipment </w:t>
      </w:r>
      <w:r w:rsidR="001962C0">
        <w:rPr>
          <w:rFonts w:ascii="Arial" w:hAnsi="Arial"/>
          <w:sz w:val="22"/>
          <w:szCs w:val="22"/>
        </w:rPr>
        <w:t>for</w:t>
      </w:r>
      <w:r w:rsidRPr="00C957B0">
        <w:rPr>
          <w:rFonts w:ascii="Arial" w:hAnsi="Arial"/>
          <w:sz w:val="22"/>
          <w:szCs w:val="22"/>
        </w:rPr>
        <w:t xml:space="preserve"> the </w:t>
      </w:r>
      <w:r w:rsidR="00530A13">
        <w:rPr>
          <w:rFonts w:ascii="Arial" w:hAnsi="Arial"/>
          <w:sz w:val="22"/>
          <w:szCs w:val="22"/>
        </w:rPr>
        <w:t>six</w:t>
      </w:r>
      <w:r>
        <w:rPr>
          <w:rFonts w:ascii="Arial" w:hAnsi="Arial"/>
          <w:sz w:val="22"/>
          <w:szCs w:val="22"/>
        </w:rPr>
        <w:t xml:space="preserve">-month </w:t>
      </w:r>
      <w:r w:rsidRPr="00C957B0">
        <w:rPr>
          <w:rFonts w:ascii="Arial" w:hAnsi="Arial"/>
          <w:sz w:val="22"/>
          <w:szCs w:val="22"/>
        </w:rPr>
        <w:t>period ended</w:t>
      </w:r>
      <w:r>
        <w:rPr>
          <w:rFonts w:ascii="Arial" w:hAnsi="Arial"/>
          <w:sz w:val="22"/>
          <w:szCs w:val="22"/>
        </w:rPr>
        <w:t xml:space="preserve"> </w:t>
      </w:r>
      <w:r w:rsidR="00530A13">
        <w:rPr>
          <w:rFonts w:ascii="Arial" w:hAnsi="Arial"/>
          <w:sz w:val="22"/>
          <w:szCs w:val="22"/>
        </w:rPr>
        <w:t xml:space="preserve">30 June </w:t>
      </w:r>
      <w:r>
        <w:rPr>
          <w:rFonts w:ascii="Arial" w:hAnsi="Arial"/>
          <w:sz w:val="22"/>
          <w:szCs w:val="22"/>
        </w:rPr>
        <w:t>2022</w:t>
      </w:r>
      <w:r w:rsidRPr="00C957B0">
        <w:rPr>
          <w:rFonts w:ascii="Arial" w:hAnsi="Arial"/>
          <w:sz w:val="22"/>
          <w:szCs w:val="22"/>
          <w:cs/>
        </w:rPr>
        <w:t xml:space="preserve"> </w:t>
      </w:r>
      <w:r w:rsidRPr="00C957B0">
        <w:rPr>
          <w:rFonts w:ascii="Arial" w:hAnsi="Arial"/>
          <w:sz w:val="22"/>
          <w:szCs w:val="22"/>
        </w:rPr>
        <w:t xml:space="preserve">are </w:t>
      </w:r>
      <w:proofErr w:type="spellStart"/>
      <w:r w:rsidRPr="00C957B0">
        <w:rPr>
          <w:rFonts w:ascii="Arial" w:hAnsi="Arial"/>
          <w:sz w:val="22"/>
          <w:szCs w:val="22"/>
        </w:rPr>
        <w:t>summarised</w:t>
      </w:r>
      <w:proofErr w:type="spellEnd"/>
      <w:r w:rsidRPr="00C957B0">
        <w:rPr>
          <w:rFonts w:ascii="Arial" w:hAnsi="Arial"/>
          <w:sz w:val="22"/>
          <w:szCs w:val="22"/>
        </w:rPr>
        <w:t xml:space="preserve"> below</w:t>
      </w:r>
      <w:r w:rsidR="001962C0">
        <w:rPr>
          <w:rFonts w:ascii="Arial" w:hAnsi="Arial"/>
          <w:sz w:val="22"/>
          <w:szCs w:val="22"/>
        </w:rPr>
        <w:t>:</w:t>
      </w:r>
    </w:p>
    <w:p w14:paraId="14806D71" w14:textId="77777777" w:rsidR="004A3635" w:rsidRPr="003E6F6B" w:rsidRDefault="004A3635" w:rsidP="004A3635">
      <w:pPr>
        <w:spacing w:line="300" w:lineRule="exact"/>
        <w:ind w:left="418" w:firstLine="979"/>
        <w:jc w:val="right"/>
        <w:rPr>
          <w:rFonts w:ascii="Arial" w:eastAsia="Arial Unicode MS" w:hAnsi="Arial" w:cs="Arial"/>
          <w:sz w:val="20"/>
          <w:szCs w:val="20"/>
        </w:rPr>
      </w:pPr>
      <w:r w:rsidRPr="003E6F6B">
        <w:rPr>
          <w:rFonts w:ascii="Arial" w:eastAsia="Arial Unicode MS" w:hAnsi="Arial" w:cs="Arial"/>
          <w:sz w:val="20"/>
          <w:szCs w:val="20"/>
          <w:cs/>
        </w:rPr>
        <w:t xml:space="preserve"> (</w:t>
      </w:r>
      <w:r w:rsidRPr="003E6F6B">
        <w:rPr>
          <w:rFonts w:ascii="Arial" w:eastAsia="Arial Unicode MS" w:hAnsi="Arial" w:cs="Arial"/>
          <w:sz w:val="20"/>
          <w:szCs w:val="20"/>
        </w:rPr>
        <w:t>Unit: Thousand Baht</w:t>
      </w:r>
      <w:r w:rsidRPr="003E6F6B">
        <w:rPr>
          <w:rFonts w:ascii="Arial" w:eastAsia="Arial Unicode MS" w:hAnsi="Arial" w:cs="Arial"/>
          <w:sz w:val="20"/>
          <w:szCs w:val="20"/>
          <w:cs/>
        </w:rPr>
        <w:t>)</w:t>
      </w:r>
    </w:p>
    <w:tbl>
      <w:tblPr>
        <w:tblW w:w="9192" w:type="dxa"/>
        <w:tblInd w:w="348" w:type="dxa"/>
        <w:tblLayout w:type="fixed"/>
        <w:tblLook w:val="0000" w:firstRow="0" w:lastRow="0" w:firstColumn="0" w:lastColumn="0" w:noHBand="0" w:noVBand="0"/>
      </w:tblPr>
      <w:tblGrid>
        <w:gridCol w:w="5232"/>
        <w:gridCol w:w="1980"/>
        <w:gridCol w:w="1980"/>
      </w:tblGrid>
      <w:tr w:rsidR="004A3635" w:rsidRPr="003E6F6B" w14:paraId="54D33583" w14:textId="77777777" w:rsidTr="00F83EBC">
        <w:trPr>
          <w:cantSplit/>
        </w:trPr>
        <w:tc>
          <w:tcPr>
            <w:tcW w:w="5232" w:type="dxa"/>
          </w:tcPr>
          <w:p w14:paraId="1DF332C3" w14:textId="77777777" w:rsidR="004A3635" w:rsidRPr="003E6F6B" w:rsidRDefault="004A3635" w:rsidP="003F5BE5">
            <w:pPr>
              <w:pStyle w:val="BodyText2"/>
              <w:spacing w:before="0" w:after="0"/>
              <w:ind w:left="32" w:right="0"/>
              <w:jc w:val="distribute"/>
              <w:rPr>
                <w:rFonts w:ascii="Arial" w:eastAsia="Arial Unicode MS" w:hAnsi="Arial" w:cs="Arial"/>
                <w:sz w:val="20"/>
                <w:szCs w:val="20"/>
              </w:rPr>
            </w:pPr>
          </w:p>
        </w:tc>
        <w:tc>
          <w:tcPr>
            <w:tcW w:w="1980" w:type="dxa"/>
            <w:vAlign w:val="bottom"/>
          </w:tcPr>
          <w:p w14:paraId="15EF2AD9" w14:textId="77777777" w:rsidR="004A3635" w:rsidRPr="00984392" w:rsidRDefault="004A3635" w:rsidP="003F5BE5">
            <w:pPr>
              <w:pBdr>
                <w:bottom w:val="single" w:sz="4" w:space="1" w:color="auto"/>
              </w:pBdr>
              <w:tabs>
                <w:tab w:val="center" w:pos="8010"/>
              </w:tabs>
              <w:spacing w:line="360" w:lineRule="exact"/>
              <w:ind w:right="-18"/>
              <w:jc w:val="center"/>
              <w:rPr>
                <w:rFonts w:ascii="Arial" w:hAnsi="Arial" w:cs="Arial"/>
                <w:sz w:val="20"/>
                <w:szCs w:val="20"/>
              </w:rPr>
            </w:pPr>
            <w:r w:rsidRPr="00984392">
              <w:rPr>
                <w:rFonts w:ascii="Arial" w:hAnsi="Arial" w:cs="Arial"/>
                <w:sz w:val="20"/>
                <w:szCs w:val="20"/>
              </w:rPr>
              <w:t>Consolidated financial statements</w:t>
            </w:r>
          </w:p>
        </w:tc>
        <w:tc>
          <w:tcPr>
            <w:tcW w:w="1980" w:type="dxa"/>
            <w:vAlign w:val="bottom"/>
          </w:tcPr>
          <w:p w14:paraId="134B8FAA" w14:textId="77777777" w:rsidR="004A3635" w:rsidRPr="00984392" w:rsidRDefault="004A3635" w:rsidP="003F5BE5">
            <w:pPr>
              <w:pBdr>
                <w:bottom w:val="single" w:sz="4" w:space="1" w:color="auto"/>
              </w:pBdr>
              <w:tabs>
                <w:tab w:val="center" w:pos="8010"/>
              </w:tabs>
              <w:spacing w:line="360" w:lineRule="exact"/>
              <w:ind w:right="-18"/>
              <w:jc w:val="center"/>
              <w:rPr>
                <w:rFonts w:ascii="Arial" w:hAnsi="Arial" w:cs="Arial"/>
                <w:sz w:val="20"/>
                <w:szCs w:val="20"/>
              </w:rPr>
            </w:pPr>
            <w:r w:rsidRPr="00984392">
              <w:rPr>
                <w:rFonts w:ascii="Arial" w:hAnsi="Arial" w:cs="Arial"/>
                <w:sz w:val="20"/>
                <w:szCs w:val="20"/>
              </w:rPr>
              <w:t>Separate</w:t>
            </w:r>
            <w:r>
              <w:rPr>
                <w:rFonts w:ascii="Arial" w:hAnsi="Arial" w:cstheme="minorBidi" w:hint="cs"/>
                <w:sz w:val="20"/>
                <w:szCs w:val="20"/>
                <w:cs/>
              </w:rPr>
              <w:t xml:space="preserve">        </w:t>
            </w:r>
            <w:r w:rsidRPr="00984392">
              <w:rPr>
                <w:rFonts w:ascii="Arial" w:hAnsi="Arial" w:cs="Arial"/>
                <w:sz w:val="20"/>
                <w:szCs w:val="20"/>
              </w:rPr>
              <w:t xml:space="preserve"> financial statements</w:t>
            </w:r>
          </w:p>
        </w:tc>
      </w:tr>
      <w:tr w:rsidR="004A3635" w:rsidRPr="003E6F6B" w14:paraId="7298B079" w14:textId="77777777" w:rsidTr="00F83EBC">
        <w:trPr>
          <w:trHeight w:val="117"/>
        </w:trPr>
        <w:tc>
          <w:tcPr>
            <w:tcW w:w="5232" w:type="dxa"/>
            <w:vAlign w:val="bottom"/>
          </w:tcPr>
          <w:p w14:paraId="45B8CABD" w14:textId="77777777" w:rsidR="004A3635" w:rsidRPr="001962C0" w:rsidRDefault="004A3635" w:rsidP="003F5BE5">
            <w:pPr>
              <w:pStyle w:val="BodyText2"/>
              <w:spacing w:before="0" w:after="0"/>
              <w:ind w:left="84"/>
              <w:jc w:val="left"/>
              <w:rPr>
                <w:rFonts w:ascii="Arial" w:eastAsia="Arial Unicode MS" w:hAnsi="Arial" w:cs="Arial"/>
                <w:b/>
                <w:bCs/>
                <w:sz w:val="20"/>
                <w:szCs w:val="20"/>
              </w:rPr>
            </w:pPr>
            <w:r w:rsidRPr="001962C0">
              <w:rPr>
                <w:rFonts w:ascii="Arial" w:eastAsia="Arial Unicode MS" w:hAnsi="Arial" w:cs="Arial"/>
                <w:b/>
                <w:bCs/>
                <w:sz w:val="20"/>
                <w:szCs w:val="20"/>
              </w:rPr>
              <w:t>Net book value as at 1 January 2022</w:t>
            </w:r>
          </w:p>
        </w:tc>
        <w:tc>
          <w:tcPr>
            <w:tcW w:w="1980" w:type="dxa"/>
          </w:tcPr>
          <w:p w14:paraId="5D46A0EE" w14:textId="59EA5120" w:rsidR="004A3635" w:rsidRPr="003E6F6B" w:rsidRDefault="00F477C1" w:rsidP="003F5BE5">
            <w:pPr>
              <w:pStyle w:val="BodyText2"/>
              <w:tabs>
                <w:tab w:val="clear" w:pos="720"/>
                <w:tab w:val="decimal" w:pos="1605"/>
              </w:tabs>
              <w:spacing w:before="0" w:after="0"/>
              <w:jc w:val="both"/>
              <w:rPr>
                <w:rFonts w:ascii="Arial" w:hAnsi="Arial" w:cs="Arial"/>
                <w:sz w:val="20"/>
                <w:szCs w:val="20"/>
              </w:rPr>
            </w:pPr>
            <w:r>
              <w:rPr>
                <w:rFonts w:ascii="Arial" w:hAnsi="Arial" w:cs="Arial"/>
                <w:sz w:val="20"/>
                <w:szCs w:val="20"/>
              </w:rPr>
              <w:t>8,927,241</w:t>
            </w:r>
          </w:p>
        </w:tc>
        <w:tc>
          <w:tcPr>
            <w:tcW w:w="1980" w:type="dxa"/>
          </w:tcPr>
          <w:p w14:paraId="7998B65B" w14:textId="2410BB7C" w:rsidR="004A3635" w:rsidRPr="003E6F6B" w:rsidRDefault="00F477C1" w:rsidP="003F5BE5">
            <w:pPr>
              <w:pStyle w:val="BodyText2"/>
              <w:tabs>
                <w:tab w:val="clear" w:pos="720"/>
                <w:tab w:val="decimal" w:pos="1605"/>
              </w:tabs>
              <w:spacing w:before="0" w:after="0"/>
              <w:jc w:val="both"/>
              <w:rPr>
                <w:rFonts w:ascii="Arial" w:hAnsi="Arial" w:cs="Arial"/>
                <w:sz w:val="20"/>
                <w:szCs w:val="20"/>
              </w:rPr>
            </w:pPr>
            <w:r>
              <w:rPr>
                <w:rFonts w:ascii="Arial" w:hAnsi="Arial" w:cs="Arial"/>
                <w:sz w:val="20"/>
                <w:szCs w:val="20"/>
              </w:rPr>
              <w:t>7,216,333</w:t>
            </w:r>
          </w:p>
        </w:tc>
      </w:tr>
      <w:tr w:rsidR="004A3635" w:rsidRPr="003E6F6B" w14:paraId="5B8252D6" w14:textId="77777777" w:rsidTr="00F83EBC">
        <w:trPr>
          <w:trHeight w:val="117"/>
        </w:trPr>
        <w:tc>
          <w:tcPr>
            <w:tcW w:w="5232" w:type="dxa"/>
            <w:vAlign w:val="bottom"/>
          </w:tcPr>
          <w:p w14:paraId="66B7160E" w14:textId="35FE6E50" w:rsidR="004A3635" w:rsidRPr="003E7B77" w:rsidRDefault="004A3635" w:rsidP="003F5BE5">
            <w:pPr>
              <w:pStyle w:val="BodyText2"/>
              <w:spacing w:before="0" w:after="0"/>
              <w:ind w:left="84"/>
              <w:jc w:val="left"/>
              <w:rPr>
                <w:rFonts w:ascii="Arial" w:eastAsia="Arial Unicode MS" w:hAnsi="Arial" w:cs="Arial"/>
                <w:sz w:val="20"/>
                <w:szCs w:val="20"/>
              </w:rPr>
            </w:pPr>
            <w:r>
              <w:rPr>
                <w:rFonts w:ascii="Arial" w:eastAsia="Arial Unicode MS" w:hAnsi="Arial" w:cs="Arial"/>
                <w:sz w:val="20"/>
                <w:szCs w:val="20"/>
              </w:rPr>
              <w:t>Acquisitions</w:t>
            </w:r>
            <w:r w:rsidR="00FE06BF">
              <w:rPr>
                <w:rFonts w:ascii="Arial" w:eastAsia="Arial Unicode MS" w:hAnsi="Arial" w:cs="Arial"/>
                <w:sz w:val="20"/>
                <w:szCs w:val="20"/>
              </w:rPr>
              <w:t xml:space="preserve"> during the period</w:t>
            </w:r>
            <w:r>
              <w:rPr>
                <w:rFonts w:ascii="Arial" w:eastAsia="Arial Unicode MS" w:hAnsi="Arial" w:cs="Arial"/>
                <w:sz w:val="20"/>
                <w:szCs w:val="20"/>
              </w:rPr>
              <w:t xml:space="preserve"> - at cost</w:t>
            </w:r>
          </w:p>
        </w:tc>
        <w:tc>
          <w:tcPr>
            <w:tcW w:w="1980" w:type="dxa"/>
          </w:tcPr>
          <w:p w14:paraId="18D5F9EB" w14:textId="7D31EE8B" w:rsidR="004A3635" w:rsidRDefault="00F477C1" w:rsidP="003F5BE5">
            <w:pPr>
              <w:pStyle w:val="BodyText2"/>
              <w:tabs>
                <w:tab w:val="clear" w:pos="720"/>
                <w:tab w:val="decimal" w:pos="1605"/>
              </w:tabs>
              <w:spacing w:before="0" w:after="0"/>
              <w:jc w:val="both"/>
              <w:rPr>
                <w:rFonts w:ascii="Arial" w:hAnsi="Arial" w:cs="Arial"/>
                <w:sz w:val="20"/>
                <w:szCs w:val="20"/>
              </w:rPr>
            </w:pPr>
            <w:r>
              <w:rPr>
                <w:rFonts w:ascii="Arial" w:hAnsi="Arial" w:cs="Arial"/>
                <w:sz w:val="20"/>
                <w:szCs w:val="20"/>
              </w:rPr>
              <w:t>89,083</w:t>
            </w:r>
          </w:p>
        </w:tc>
        <w:tc>
          <w:tcPr>
            <w:tcW w:w="1980" w:type="dxa"/>
          </w:tcPr>
          <w:p w14:paraId="63E17640" w14:textId="150F350A" w:rsidR="004A3635" w:rsidRDefault="00F477C1" w:rsidP="003F5BE5">
            <w:pPr>
              <w:pStyle w:val="BodyText2"/>
              <w:tabs>
                <w:tab w:val="clear" w:pos="720"/>
                <w:tab w:val="decimal" w:pos="1605"/>
              </w:tabs>
              <w:spacing w:before="0" w:after="0"/>
              <w:jc w:val="both"/>
              <w:rPr>
                <w:rFonts w:ascii="Arial" w:hAnsi="Arial" w:cs="Arial"/>
                <w:sz w:val="20"/>
                <w:szCs w:val="20"/>
              </w:rPr>
            </w:pPr>
            <w:r>
              <w:rPr>
                <w:rFonts w:ascii="Arial" w:hAnsi="Arial" w:cs="Arial"/>
                <w:sz w:val="20"/>
                <w:szCs w:val="20"/>
              </w:rPr>
              <w:t>82,398</w:t>
            </w:r>
          </w:p>
        </w:tc>
      </w:tr>
      <w:tr w:rsidR="004A3635" w:rsidRPr="003E6F6B" w14:paraId="255331ED" w14:textId="77777777" w:rsidTr="00F83EBC">
        <w:trPr>
          <w:trHeight w:val="117"/>
        </w:trPr>
        <w:tc>
          <w:tcPr>
            <w:tcW w:w="5232" w:type="dxa"/>
            <w:vAlign w:val="bottom"/>
          </w:tcPr>
          <w:p w14:paraId="17EF8988" w14:textId="77777777" w:rsidR="001962C0" w:rsidRDefault="004A3635" w:rsidP="003F5BE5">
            <w:pPr>
              <w:pStyle w:val="BodyText2"/>
              <w:spacing w:before="0" w:after="0"/>
              <w:ind w:left="84"/>
              <w:jc w:val="left"/>
              <w:rPr>
                <w:rFonts w:ascii="Arial" w:eastAsia="Arial Unicode MS" w:hAnsi="Arial" w:cs="Arial"/>
                <w:sz w:val="20"/>
                <w:szCs w:val="20"/>
              </w:rPr>
            </w:pPr>
            <w:r>
              <w:rPr>
                <w:rFonts w:ascii="Arial" w:eastAsia="Arial Unicode MS" w:hAnsi="Arial" w:cs="Arial"/>
                <w:sz w:val="20"/>
                <w:szCs w:val="20"/>
              </w:rPr>
              <w:t>Disposal</w:t>
            </w:r>
            <w:r w:rsidR="001962C0">
              <w:rPr>
                <w:rFonts w:ascii="Arial" w:eastAsia="Arial Unicode MS" w:hAnsi="Arial" w:cs="Arial"/>
                <w:sz w:val="20"/>
                <w:szCs w:val="20"/>
              </w:rPr>
              <w:t>s</w:t>
            </w:r>
            <w:r>
              <w:rPr>
                <w:rFonts w:ascii="Arial" w:eastAsia="Arial Unicode MS" w:hAnsi="Arial" w:cs="Arial"/>
                <w:sz w:val="20"/>
                <w:szCs w:val="20"/>
              </w:rPr>
              <w:t xml:space="preserve"> </w:t>
            </w:r>
            <w:r w:rsidR="00FE06BF">
              <w:rPr>
                <w:rFonts w:ascii="Arial" w:eastAsia="Arial Unicode MS" w:hAnsi="Arial" w:cs="Arial"/>
                <w:sz w:val="20"/>
                <w:szCs w:val="20"/>
              </w:rPr>
              <w:t>during the peri</w:t>
            </w:r>
            <w:r w:rsidR="001962C0">
              <w:rPr>
                <w:rFonts w:ascii="Arial" w:eastAsia="Arial Unicode MS" w:hAnsi="Arial" w:cs="Arial"/>
                <w:sz w:val="20"/>
                <w:szCs w:val="20"/>
              </w:rPr>
              <w:t xml:space="preserve">od </w:t>
            </w:r>
            <w:r>
              <w:rPr>
                <w:rFonts w:ascii="Arial" w:eastAsia="Arial Unicode MS" w:hAnsi="Arial" w:cs="Arial"/>
                <w:sz w:val="20"/>
                <w:szCs w:val="20"/>
              </w:rPr>
              <w:t xml:space="preserve">- net book value </w:t>
            </w:r>
          </w:p>
          <w:p w14:paraId="31B0B090" w14:textId="7776A324" w:rsidR="004A3635" w:rsidRPr="003E7B77" w:rsidRDefault="001962C0" w:rsidP="003F5BE5">
            <w:pPr>
              <w:pStyle w:val="BodyText2"/>
              <w:spacing w:before="0" w:after="0"/>
              <w:ind w:left="84"/>
              <w:jc w:val="left"/>
              <w:rPr>
                <w:rFonts w:ascii="Arial" w:eastAsia="Arial Unicode MS" w:hAnsi="Arial" w:cs="Arial"/>
                <w:sz w:val="20"/>
                <w:szCs w:val="20"/>
              </w:rPr>
            </w:pPr>
            <w:r>
              <w:rPr>
                <w:rFonts w:ascii="Arial" w:eastAsia="Arial Unicode MS" w:hAnsi="Arial" w:cs="Arial"/>
                <w:sz w:val="20"/>
                <w:szCs w:val="20"/>
              </w:rPr>
              <w:t xml:space="preserve">   </w:t>
            </w:r>
            <w:r w:rsidR="004A3635">
              <w:rPr>
                <w:rFonts w:ascii="Arial" w:eastAsia="Arial Unicode MS" w:hAnsi="Arial" w:cs="Arial"/>
                <w:sz w:val="20"/>
                <w:szCs w:val="20"/>
              </w:rPr>
              <w:t>at disposal date</w:t>
            </w:r>
          </w:p>
        </w:tc>
        <w:tc>
          <w:tcPr>
            <w:tcW w:w="1980" w:type="dxa"/>
          </w:tcPr>
          <w:p w14:paraId="59DA1C76" w14:textId="77777777" w:rsidR="004A3635" w:rsidRDefault="004A3635" w:rsidP="003F5BE5">
            <w:pPr>
              <w:pStyle w:val="BodyText2"/>
              <w:tabs>
                <w:tab w:val="clear" w:pos="720"/>
                <w:tab w:val="decimal" w:pos="1605"/>
              </w:tabs>
              <w:spacing w:before="0" w:after="0"/>
              <w:jc w:val="both"/>
              <w:rPr>
                <w:rFonts w:ascii="Arial" w:hAnsi="Arial" w:cs="Arial"/>
                <w:sz w:val="20"/>
                <w:szCs w:val="20"/>
              </w:rPr>
            </w:pPr>
          </w:p>
          <w:p w14:paraId="62724F77" w14:textId="3E3B227C" w:rsidR="00F477C1" w:rsidRDefault="00F477C1" w:rsidP="003F5BE5">
            <w:pPr>
              <w:pStyle w:val="BodyText2"/>
              <w:tabs>
                <w:tab w:val="clear" w:pos="720"/>
                <w:tab w:val="decimal" w:pos="1605"/>
              </w:tabs>
              <w:spacing w:before="0" w:after="0"/>
              <w:jc w:val="both"/>
              <w:rPr>
                <w:rFonts w:ascii="Arial" w:hAnsi="Arial" w:cs="Arial"/>
                <w:sz w:val="20"/>
                <w:szCs w:val="20"/>
              </w:rPr>
            </w:pPr>
            <w:r>
              <w:rPr>
                <w:rFonts w:ascii="Arial" w:hAnsi="Arial" w:cs="Arial"/>
                <w:sz w:val="20"/>
                <w:szCs w:val="20"/>
              </w:rPr>
              <w:t>(4,612)</w:t>
            </w:r>
          </w:p>
        </w:tc>
        <w:tc>
          <w:tcPr>
            <w:tcW w:w="1980" w:type="dxa"/>
          </w:tcPr>
          <w:p w14:paraId="04A604EC" w14:textId="77777777" w:rsidR="004A3635" w:rsidRDefault="004A3635" w:rsidP="003F5BE5">
            <w:pPr>
              <w:pStyle w:val="BodyText2"/>
              <w:tabs>
                <w:tab w:val="clear" w:pos="720"/>
                <w:tab w:val="decimal" w:pos="1605"/>
              </w:tabs>
              <w:spacing w:before="0" w:after="0"/>
              <w:jc w:val="both"/>
              <w:rPr>
                <w:rFonts w:ascii="Arial" w:hAnsi="Arial" w:cs="Arial"/>
                <w:sz w:val="20"/>
                <w:szCs w:val="20"/>
              </w:rPr>
            </w:pPr>
          </w:p>
          <w:p w14:paraId="565F6930" w14:textId="7DB34BE6" w:rsidR="00F477C1" w:rsidRDefault="00F477C1" w:rsidP="003F5BE5">
            <w:pPr>
              <w:pStyle w:val="BodyText2"/>
              <w:tabs>
                <w:tab w:val="clear" w:pos="720"/>
                <w:tab w:val="decimal" w:pos="1605"/>
              </w:tabs>
              <w:spacing w:before="0" w:after="0"/>
              <w:jc w:val="both"/>
              <w:rPr>
                <w:rFonts w:ascii="Arial" w:hAnsi="Arial" w:cs="Arial"/>
                <w:sz w:val="20"/>
                <w:szCs w:val="20"/>
              </w:rPr>
            </w:pPr>
            <w:r>
              <w:rPr>
                <w:rFonts w:ascii="Arial" w:hAnsi="Arial" w:cs="Arial"/>
                <w:sz w:val="20"/>
                <w:szCs w:val="20"/>
              </w:rPr>
              <w:t>(208)</w:t>
            </w:r>
          </w:p>
        </w:tc>
      </w:tr>
      <w:tr w:rsidR="004A3635" w:rsidRPr="003E6F6B" w14:paraId="77DDCBED" w14:textId="77777777" w:rsidTr="00F83EBC">
        <w:trPr>
          <w:trHeight w:val="117"/>
        </w:trPr>
        <w:tc>
          <w:tcPr>
            <w:tcW w:w="5232" w:type="dxa"/>
            <w:vAlign w:val="bottom"/>
          </w:tcPr>
          <w:p w14:paraId="03AF22A0" w14:textId="77777777" w:rsidR="004A3635" w:rsidRPr="003E7B77" w:rsidRDefault="004A3635" w:rsidP="003F5BE5">
            <w:pPr>
              <w:pStyle w:val="BodyText2"/>
              <w:spacing w:before="0" w:after="0"/>
              <w:ind w:left="84"/>
              <w:jc w:val="left"/>
              <w:rPr>
                <w:rFonts w:ascii="Arial" w:eastAsia="Arial Unicode MS" w:hAnsi="Arial" w:cs="Arial"/>
                <w:sz w:val="20"/>
                <w:szCs w:val="20"/>
              </w:rPr>
            </w:pPr>
            <w:r w:rsidRPr="003E7B77">
              <w:rPr>
                <w:rFonts w:ascii="Arial" w:eastAsia="Arial Unicode MS" w:hAnsi="Arial" w:cs="Arial"/>
                <w:sz w:val="20"/>
                <w:szCs w:val="20"/>
              </w:rPr>
              <w:t>Depreciation</w:t>
            </w:r>
            <w:r>
              <w:rPr>
                <w:rFonts w:ascii="Arial" w:eastAsia="Arial Unicode MS" w:hAnsi="Arial" w:cs="Arial"/>
                <w:sz w:val="20"/>
                <w:szCs w:val="20"/>
              </w:rPr>
              <w:t xml:space="preserve"> for the period</w:t>
            </w:r>
          </w:p>
        </w:tc>
        <w:tc>
          <w:tcPr>
            <w:tcW w:w="1980" w:type="dxa"/>
          </w:tcPr>
          <w:p w14:paraId="70CFF936" w14:textId="284CC126" w:rsidR="004A3635" w:rsidRPr="00A15B2E" w:rsidRDefault="00F477C1" w:rsidP="003F5BE5">
            <w:pPr>
              <w:pStyle w:val="BodyText2"/>
              <w:pBdr>
                <w:bottom w:val="single" w:sz="4" w:space="1" w:color="auto"/>
              </w:pBdr>
              <w:tabs>
                <w:tab w:val="clear" w:pos="720"/>
                <w:tab w:val="decimal" w:pos="1605"/>
              </w:tabs>
              <w:spacing w:before="0" w:after="0"/>
              <w:jc w:val="both"/>
              <w:rPr>
                <w:rFonts w:ascii="Arial" w:hAnsi="Arial" w:cs="Arial"/>
                <w:sz w:val="20"/>
                <w:szCs w:val="20"/>
              </w:rPr>
            </w:pPr>
            <w:r>
              <w:rPr>
                <w:rFonts w:ascii="Arial" w:hAnsi="Arial" w:cs="Arial"/>
                <w:sz w:val="20"/>
                <w:szCs w:val="20"/>
              </w:rPr>
              <w:t>(385,927)</w:t>
            </w:r>
          </w:p>
        </w:tc>
        <w:tc>
          <w:tcPr>
            <w:tcW w:w="1980" w:type="dxa"/>
          </w:tcPr>
          <w:p w14:paraId="75988972" w14:textId="58294013" w:rsidR="004A3635" w:rsidRPr="00A15B2E" w:rsidRDefault="00F477C1" w:rsidP="003F5BE5">
            <w:pPr>
              <w:pStyle w:val="BodyText2"/>
              <w:pBdr>
                <w:bottom w:val="single" w:sz="4" w:space="1" w:color="auto"/>
              </w:pBdr>
              <w:tabs>
                <w:tab w:val="clear" w:pos="720"/>
                <w:tab w:val="decimal" w:pos="1605"/>
              </w:tabs>
              <w:spacing w:before="0" w:after="0"/>
              <w:jc w:val="both"/>
              <w:rPr>
                <w:rFonts w:ascii="Arial" w:hAnsi="Arial" w:cs="Arial"/>
                <w:sz w:val="20"/>
                <w:szCs w:val="20"/>
              </w:rPr>
            </w:pPr>
            <w:r>
              <w:rPr>
                <w:rFonts w:ascii="Arial" w:hAnsi="Arial" w:cs="Arial"/>
                <w:sz w:val="20"/>
                <w:szCs w:val="20"/>
              </w:rPr>
              <w:t>(278,004)</w:t>
            </w:r>
          </w:p>
        </w:tc>
      </w:tr>
      <w:tr w:rsidR="004A3635" w:rsidRPr="003E6F6B" w14:paraId="10973177" w14:textId="77777777" w:rsidTr="00F83EBC">
        <w:trPr>
          <w:trHeight w:val="72"/>
        </w:trPr>
        <w:tc>
          <w:tcPr>
            <w:tcW w:w="5232" w:type="dxa"/>
            <w:vAlign w:val="bottom"/>
          </w:tcPr>
          <w:p w14:paraId="12E54A7F" w14:textId="45A876F5" w:rsidR="004A3635" w:rsidRPr="001962C0" w:rsidRDefault="004A3635" w:rsidP="003F5BE5">
            <w:pPr>
              <w:pStyle w:val="BodyText2"/>
              <w:spacing w:before="0" w:after="0"/>
              <w:ind w:left="84"/>
              <w:jc w:val="left"/>
              <w:rPr>
                <w:rFonts w:ascii="Arial" w:eastAsia="Arial Unicode MS" w:hAnsi="Arial" w:cs="Arial"/>
                <w:b/>
                <w:bCs/>
                <w:sz w:val="20"/>
                <w:szCs w:val="20"/>
              </w:rPr>
            </w:pPr>
            <w:r w:rsidRPr="001962C0">
              <w:rPr>
                <w:rFonts w:ascii="Arial" w:eastAsia="Arial Unicode MS" w:hAnsi="Arial" w:cs="Arial"/>
                <w:b/>
                <w:bCs/>
                <w:sz w:val="20"/>
                <w:szCs w:val="20"/>
              </w:rPr>
              <w:t xml:space="preserve">Net book value as at </w:t>
            </w:r>
            <w:r w:rsidR="00530A13" w:rsidRPr="00530A13">
              <w:rPr>
                <w:rFonts w:ascii="Arial" w:eastAsia="Arial Unicode MS" w:hAnsi="Arial" w:cs="Arial"/>
                <w:b/>
                <w:bCs/>
                <w:sz w:val="20"/>
                <w:szCs w:val="20"/>
              </w:rPr>
              <w:t xml:space="preserve">30 June </w:t>
            </w:r>
            <w:r w:rsidRPr="001962C0">
              <w:rPr>
                <w:rFonts w:ascii="Arial" w:eastAsia="Arial Unicode MS" w:hAnsi="Arial" w:cs="Arial"/>
                <w:b/>
                <w:bCs/>
                <w:sz w:val="20"/>
                <w:szCs w:val="20"/>
              </w:rPr>
              <w:t>2022</w:t>
            </w:r>
          </w:p>
        </w:tc>
        <w:tc>
          <w:tcPr>
            <w:tcW w:w="1980" w:type="dxa"/>
          </w:tcPr>
          <w:p w14:paraId="0167A64F" w14:textId="76BD47EB" w:rsidR="004A3635" w:rsidRPr="00A15B2E" w:rsidRDefault="00F477C1" w:rsidP="003F5BE5">
            <w:pPr>
              <w:pStyle w:val="BodyText2"/>
              <w:pBdr>
                <w:bottom w:val="double" w:sz="4" w:space="1" w:color="auto"/>
              </w:pBdr>
              <w:tabs>
                <w:tab w:val="clear" w:pos="720"/>
                <w:tab w:val="decimal" w:pos="1605"/>
              </w:tabs>
              <w:spacing w:before="0" w:after="0"/>
              <w:jc w:val="both"/>
              <w:rPr>
                <w:rFonts w:ascii="Arial" w:hAnsi="Arial" w:cs="Arial"/>
                <w:sz w:val="20"/>
                <w:szCs w:val="20"/>
              </w:rPr>
            </w:pPr>
            <w:r>
              <w:rPr>
                <w:rFonts w:ascii="Arial" w:hAnsi="Arial" w:cs="Arial"/>
                <w:sz w:val="20"/>
                <w:szCs w:val="20"/>
              </w:rPr>
              <w:t>8,625,785</w:t>
            </w:r>
          </w:p>
        </w:tc>
        <w:tc>
          <w:tcPr>
            <w:tcW w:w="1980" w:type="dxa"/>
          </w:tcPr>
          <w:p w14:paraId="0063D2B6" w14:textId="42277F33" w:rsidR="004A3635" w:rsidRPr="00A15B2E" w:rsidRDefault="00F477C1" w:rsidP="003F5BE5">
            <w:pPr>
              <w:pStyle w:val="BodyText2"/>
              <w:pBdr>
                <w:bottom w:val="double" w:sz="4" w:space="1" w:color="auto"/>
              </w:pBdr>
              <w:tabs>
                <w:tab w:val="clear" w:pos="720"/>
                <w:tab w:val="decimal" w:pos="1605"/>
              </w:tabs>
              <w:spacing w:before="0" w:after="0"/>
              <w:jc w:val="both"/>
              <w:rPr>
                <w:rFonts w:ascii="Arial" w:hAnsi="Arial" w:cs="Arial"/>
                <w:sz w:val="20"/>
                <w:szCs w:val="20"/>
              </w:rPr>
            </w:pPr>
            <w:r>
              <w:rPr>
                <w:rFonts w:ascii="Arial" w:hAnsi="Arial" w:cs="Arial"/>
                <w:sz w:val="20"/>
                <w:szCs w:val="20"/>
              </w:rPr>
              <w:t>7,020,519</w:t>
            </w:r>
          </w:p>
        </w:tc>
      </w:tr>
    </w:tbl>
    <w:p w14:paraId="13515AB1" w14:textId="6C744BEB" w:rsidR="004A3635" w:rsidRDefault="004A3635" w:rsidP="004A3635">
      <w:pPr>
        <w:tabs>
          <w:tab w:val="left" w:pos="2160"/>
          <w:tab w:val="right" w:pos="7200"/>
          <w:tab w:val="right" w:pos="8540"/>
        </w:tabs>
        <w:spacing w:before="240" w:after="120" w:line="380" w:lineRule="exact"/>
        <w:ind w:left="547" w:hanging="547"/>
        <w:jc w:val="both"/>
        <w:rPr>
          <w:rFonts w:ascii="Arial" w:eastAsia="Arial Unicode MS" w:hAnsi="Arial" w:cs="Arial"/>
          <w:sz w:val="22"/>
          <w:szCs w:val="22"/>
        </w:rPr>
      </w:pPr>
      <w:r w:rsidRPr="00B974FD">
        <w:rPr>
          <w:rFonts w:ascii="Arial" w:eastAsia="Arial Unicode MS" w:hAnsi="Arial" w:cs="Arial"/>
          <w:sz w:val="22"/>
          <w:szCs w:val="22"/>
        </w:rPr>
        <w:tab/>
      </w:r>
      <w:r w:rsidR="00256EBA" w:rsidRPr="00256EBA">
        <w:rPr>
          <w:rFonts w:ascii="Arial" w:eastAsia="Arial Unicode MS" w:hAnsi="Arial" w:cs="Arial"/>
          <w:sz w:val="22"/>
          <w:szCs w:val="22"/>
        </w:rPr>
        <w:t xml:space="preserve">As at </w:t>
      </w:r>
      <w:r w:rsidR="00530A13">
        <w:rPr>
          <w:rFonts w:ascii="Arial" w:hAnsi="Arial"/>
          <w:sz w:val="22"/>
          <w:szCs w:val="22"/>
        </w:rPr>
        <w:t xml:space="preserve">30 June </w:t>
      </w:r>
      <w:r w:rsidR="00256EBA" w:rsidRPr="00256EBA">
        <w:rPr>
          <w:rFonts w:ascii="Arial" w:eastAsia="Arial Unicode MS" w:hAnsi="Arial" w:cs="Arial"/>
          <w:sz w:val="22"/>
          <w:szCs w:val="22"/>
        </w:rPr>
        <w:t>202</w:t>
      </w:r>
      <w:r w:rsidR="00256EBA">
        <w:rPr>
          <w:rFonts w:ascii="Arial" w:eastAsia="Arial Unicode MS" w:hAnsi="Arial" w:cs="Arial"/>
          <w:sz w:val="22"/>
          <w:szCs w:val="22"/>
        </w:rPr>
        <w:t>2</w:t>
      </w:r>
      <w:r w:rsidR="00256EBA" w:rsidRPr="00256EBA">
        <w:rPr>
          <w:rFonts w:ascii="Arial" w:eastAsia="Arial Unicode MS" w:hAnsi="Arial" w:cs="Arial"/>
          <w:sz w:val="22"/>
          <w:szCs w:val="22"/>
        </w:rPr>
        <w:t xml:space="preserve">, the Group </w:t>
      </w:r>
      <w:r w:rsidR="001962C0">
        <w:rPr>
          <w:rFonts w:ascii="Arial" w:eastAsia="Arial Unicode MS" w:hAnsi="Arial" w:cs="Arial"/>
          <w:sz w:val="22"/>
          <w:szCs w:val="22"/>
        </w:rPr>
        <w:t xml:space="preserve">has </w:t>
      </w:r>
      <w:r w:rsidR="00256EBA" w:rsidRPr="00256EBA">
        <w:rPr>
          <w:rFonts w:ascii="Arial" w:eastAsia="Arial Unicode MS" w:hAnsi="Arial" w:cs="Arial"/>
          <w:sz w:val="22"/>
          <w:szCs w:val="22"/>
        </w:rPr>
        <w:t xml:space="preserve">mortgaged its land and buildings, including Samui Airport and its facilities, with net book value approximately Baht </w:t>
      </w:r>
      <w:r w:rsidR="00F477C1">
        <w:rPr>
          <w:rFonts w:ascii="Arial" w:eastAsia="Arial Unicode MS" w:hAnsi="Arial" w:cs="Arial"/>
          <w:sz w:val="22"/>
          <w:szCs w:val="22"/>
        </w:rPr>
        <w:t>1,780</w:t>
      </w:r>
      <w:r w:rsidR="00256EBA" w:rsidRPr="00256EBA">
        <w:rPr>
          <w:rFonts w:ascii="Arial" w:eastAsia="Arial Unicode MS" w:hAnsi="Arial" w:cs="Arial"/>
          <w:sz w:val="22"/>
          <w:szCs w:val="22"/>
        </w:rPr>
        <w:t xml:space="preserve"> million</w:t>
      </w:r>
      <w:r w:rsidR="00256EBA">
        <w:rPr>
          <w:rFonts w:ascii="Arial" w:eastAsia="Arial Unicode MS" w:hAnsi="Arial" w:cs="Arial"/>
          <w:sz w:val="22"/>
          <w:szCs w:val="22"/>
        </w:rPr>
        <w:t xml:space="preserve"> (31 December 2021: Baht 1,794 million)</w:t>
      </w:r>
      <w:r w:rsidR="00256EBA" w:rsidRPr="00256EBA">
        <w:rPr>
          <w:rFonts w:ascii="Arial" w:eastAsia="Arial Unicode MS" w:hAnsi="Arial" w:cs="Arial"/>
          <w:sz w:val="22"/>
          <w:szCs w:val="22"/>
        </w:rPr>
        <w:t xml:space="preserve"> and registered business collateral for 4 ATR aircrafts to secure loan facilities of the subsidiaries and as collateral against long-term loans as discussed in Note </w:t>
      </w:r>
      <w:r w:rsidR="00256EBA">
        <w:rPr>
          <w:rFonts w:ascii="Arial" w:eastAsia="Arial Unicode MS" w:hAnsi="Arial" w:cs="Arial"/>
          <w:sz w:val="22"/>
          <w:szCs w:val="22"/>
        </w:rPr>
        <w:t>9</w:t>
      </w:r>
      <w:r w:rsidR="00256EBA" w:rsidRPr="00256EBA">
        <w:rPr>
          <w:rFonts w:ascii="Arial" w:eastAsia="Arial Unicode MS" w:hAnsi="Arial" w:cs="Arial"/>
          <w:sz w:val="22"/>
          <w:szCs w:val="22"/>
        </w:rPr>
        <w:t xml:space="preserve"> </w:t>
      </w:r>
      <w:r w:rsidR="00256EBA" w:rsidRPr="00162D29">
        <w:rPr>
          <w:rFonts w:ascii="Arial" w:eastAsia="Arial Unicode MS" w:hAnsi="Arial" w:cs="Arial"/>
          <w:sz w:val="22"/>
          <w:szCs w:val="22"/>
        </w:rPr>
        <w:t>to the interim consolidated financial statements</w:t>
      </w:r>
      <w:r w:rsidR="00256EBA">
        <w:rPr>
          <w:rFonts w:ascii="Arial" w:eastAsia="Arial Unicode MS" w:hAnsi="Arial" w:cs="Arial"/>
          <w:sz w:val="22"/>
          <w:szCs w:val="22"/>
        </w:rPr>
        <w:t>.</w:t>
      </w:r>
    </w:p>
    <w:p w14:paraId="450A5F7F" w14:textId="66BF9B75" w:rsidR="004A3635" w:rsidRDefault="00B02C2B" w:rsidP="001962C0">
      <w:pPr>
        <w:tabs>
          <w:tab w:val="left" w:pos="540"/>
          <w:tab w:val="left" w:pos="2160"/>
          <w:tab w:val="center" w:pos="6840"/>
          <w:tab w:val="center" w:pos="8280"/>
        </w:tabs>
        <w:spacing w:before="120" w:after="120" w:line="380" w:lineRule="exact"/>
        <w:ind w:right="-43"/>
        <w:rPr>
          <w:rFonts w:ascii="Arial" w:hAnsi="Arial"/>
          <w:b/>
          <w:bCs/>
          <w:sz w:val="22"/>
          <w:szCs w:val="22"/>
        </w:rPr>
      </w:pPr>
      <w:r>
        <w:rPr>
          <w:rFonts w:ascii="Arial" w:hAnsi="Arial"/>
          <w:b/>
          <w:bCs/>
          <w:sz w:val="22"/>
          <w:szCs w:val="22"/>
        </w:rPr>
        <w:t>7</w:t>
      </w:r>
      <w:r w:rsidR="00FB1F27" w:rsidRPr="00E94C88">
        <w:rPr>
          <w:rFonts w:ascii="Arial" w:hAnsi="Arial"/>
          <w:b/>
          <w:bCs/>
          <w:sz w:val="22"/>
          <w:szCs w:val="22"/>
        </w:rPr>
        <w:t>.</w:t>
      </w:r>
      <w:r w:rsidR="00426B11">
        <w:rPr>
          <w:rFonts w:ascii="Arial" w:hAnsi="Arial"/>
          <w:b/>
          <w:bCs/>
          <w:sz w:val="22"/>
          <w:szCs w:val="22"/>
        </w:rPr>
        <w:t xml:space="preserve">  </w:t>
      </w:r>
      <w:r w:rsidR="001962C0">
        <w:rPr>
          <w:rFonts w:ascii="Arial" w:hAnsi="Arial"/>
          <w:b/>
          <w:bCs/>
          <w:sz w:val="22"/>
          <w:szCs w:val="22"/>
        </w:rPr>
        <w:tab/>
      </w:r>
      <w:r w:rsidR="00D579CB">
        <w:rPr>
          <w:rFonts w:ascii="Arial" w:hAnsi="Arial"/>
          <w:b/>
          <w:bCs/>
          <w:sz w:val="22"/>
          <w:szCs w:val="22"/>
        </w:rPr>
        <w:t>Lease</w:t>
      </w:r>
      <w:r w:rsidR="001962C0">
        <w:rPr>
          <w:rFonts w:ascii="Arial" w:hAnsi="Arial"/>
          <w:b/>
          <w:bCs/>
          <w:sz w:val="22"/>
          <w:szCs w:val="22"/>
        </w:rPr>
        <w:t>s</w:t>
      </w:r>
    </w:p>
    <w:p w14:paraId="6EC7C348" w14:textId="620BA2C0" w:rsidR="00FB1F27" w:rsidRDefault="004A3635" w:rsidP="00D579CB">
      <w:pPr>
        <w:tabs>
          <w:tab w:val="left" w:pos="2160"/>
          <w:tab w:val="center" w:pos="6840"/>
          <w:tab w:val="center" w:pos="8280"/>
        </w:tabs>
        <w:spacing w:before="120" w:after="120" w:line="380" w:lineRule="exact"/>
        <w:ind w:left="547" w:right="-43" w:hanging="547"/>
        <w:jc w:val="thaiDistribute"/>
        <w:rPr>
          <w:rFonts w:ascii="Arial" w:hAnsi="Arial"/>
          <w:b/>
          <w:bCs/>
          <w:sz w:val="22"/>
          <w:szCs w:val="22"/>
          <w:cs/>
        </w:rPr>
      </w:pPr>
      <w:r>
        <w:rPr>
          <w:rFonts w:ascii="Arial" w:hAnsi="Arial"/>
          <w:b/>
          <w:bCs/>
          <w:sz w:val="22"/>
          <w:szCs w:val="22"/>
        </w:rPr>
        <w:t>7.1</w:t>
      </w:r>
      <w:r>
        <w:rPr>
          <w:rFonts w:ascii="Arial" w:hAnsi="Arial"/>
          <w:b/>
          <w:bCs/>
          <w:sz w:val="22"/>
          <w:szCs w:val="22"/>
        </w:rPr>
        <w:tab/>
      </w:r>
      <w:r w:rsidR="00D579CB">
        <w:rPr>
          <w:rFonts w:ascii="Arial" w:hAnsi="Arial"/>
          <w:b/>
          <w:bCs/>
          <w:sz w:val="22"/>
          <w:szCs w:val="22"/>
        </w:rPr>
        <w:t>Right-of-use assets</w:t>
      </w:r>
    </w:p>
    <w:p w14:paraId="009B9646" w14:textId="77794947" w:rsidR="00F87DF0" w:rsidRDefault="00FB1F27" w:rsidP="001962C0">
      <w:pPr>
        <w:tabs>
          <w:tab w:val="left" w:pos="2160"/>
          <w:tab w:val="center" w:pos="6840"/>
          <w:tab w:val="center" w:pos="8280"/>
        </w:tabs>
        <w:spacing w:before="120" w:after="120" w:line="380" w:lineRule="exact"/>
        <w:ind w:left="547" w:right="-43" w:hanging="547"/>
        <w:jc w:val="thaiDistribute"/>
        <w:rPr>
          <w:rFonts w:ascii="Arial" w:hAnsi="Arial"/>
          <w:sz w:val="22"/>
          <w:szCs w:val="22"/>
        </w:rPr>
      </w:pPr>
      <w:r w:rsidRPr="00E94C88">
        <w:rPr>
          <w:rFonts w:ascii="Arial" w:hAnsi="Arial"/>
          <w:b/>
          <w:bCs/>
          <w:sz w:val="22"/>
          <w:szCs w:val="22"/>
        </w:rPr>
        <w:tab/>
      </w:r>
      <w:r w:rsidR="00F524B6">
        <w:rPr>
          <w:rFonts w:ascii="Arial" w:hAnsi="Arial"/>
          <w:sz w:val="22"/>
          <w:szCs w:val="22"/>
        </w:rPr>
        <w:t xml:space="preserve">Movements of </w:t>
      </w:r>
      <w:r w:rsidR="00D579CB">
        <w:rPr>
          <w:rFonts w:ascii="Arial" w:hAnsi="Arial"/>
          <w:sz w:val="22"/>
          <w:szCs w:val="22"/>
        </w:rPr>
        <w:t>right-of-use assets</w:t>
      </w:r>
      <w:r w:rsidR="00F524B6">
        <w:rPr>
          <w:rFonts w:ascii="Arial" w:hAnsi="Arial"/>
          <w:sz w:val="22"/>
          <w:szCs w:val="22"/>
        </w:rPr>
        <w:t xml:space="preserve"> </w:t>
      </w:r>
      <w:r w:rsidR="001962C0">
        <w:rPr>
          <w:rFonts w:ascii="Arial" w:hAnsi="Arial"/>
          <w:sz w:val="22"/>
          <w:szCs w:val="22"/>
        </w:rPr>
        <w:t>for</w:t>
      </w:r>
      <w:r w:rsidR="00734E15">
        <w:rPr>
          <w:rFonts w:ascii="Arial" w:hAnsi="Arial"/>
          <w:sz w:val="22"/>
          <w:szCs w:val="22"/>
        </w:rPr>
        <w:t xml:space="preserve"> the </w:t>
      </w:r>
      <w:r w:rsidR="00530A13">
        <w:rPr>
          <w:rFonts w:ascii="Arial" w:hAnsi="Arial"/>
          <w:sz w:val="22"/>
          <w:szCs w:val="22"/>
        </w:rPr>
        <w:t>six</w:t>
      </w:r>
      <w:r w:rsidR="00734E15">
        <w:rPr>
          <w:rFonts w:ascii="Arial" w:hAnsi="Arial"/>
          <w:sz w:val="22"/>
          <w:szCs w:val="22"/>
        </w:rPr>
        <w:t>-month period ended</w:t>
      </w:r>
      <w:r w:rsidR="00D579CB">
        <w:rPr>
          <w:rFonts w:ascii="Arial" w:hAnsi="Arial"/>
          <w:sz w:val="22"/>
          <w:szCs w:val="22"/>
        </w:rPr>
        <w:t xml:space="preserve"> </w:t>
      </w:r>
      <w:r w:rsidR="00530A13">
        <w:rPr>
          <w:rFonts w:ascii="Arial" w:hAnsi="Arial"/>
          <w:sz w:val="22"/>
          <w:szCs w:val="22"/>
        </w:rPr>
        <w:t xml:space="preserve">30 June </w:t>
      </w:r>
      <w:r w:rsidR="00C53CC8">
        <w:rPr>
          <w:rFonts w:ascii="Arial" w:hAnsi="Arial"/>
          <w:sz w:val="22"/>
          <w:szCs w:val="22"/>
        </w:rPr>
        <w:t>2022</w:t>
      </w:r>
      <w:r w:rsidR="00F524B6">
        <w:rPr>
          <w:rFonts w:ascii="Arial" w:hAnsi="Arial"/>
          <w:sz w:val="22"/>
          <w:szCs w:val="22"/>
        </w:rPr>
        <w:t xml:space="preserve"> </w:t>
      </w:r>
      <w:r w:rsidR="00734E15">
        <w:rPr>
          <w:rFonts w:ascii="Arial" w:hAnsi="Arial"/>
          <w:sz w:val="22"/>
          <w:szCs w:val="22"/>
        </w:rPr>
        <w:t xml:space="preserve">are </w:t>
      </w:r>
      <w:proofErr w:type="spellStart"/>
      <w:r w:rsidR="00734E15">
        <w:rPr>
          <w:rFonts w:ascii="Arial" w:hAnsi="Arial"/>
          <w:sz w:val="22"/>
          <w:szCs w:val="22"/>
        </w:rPr>
        <w:t>summarised</w:t>
      </w:r>
      <w:proofErr w:type="spellEnd"/>
      <w:r w:rsidR="00F524B6">
        <w:rPr>
          <w:rFonts w:ascii="Arial" w:hAnsi="Arial"/>
          <w:sz w:val="22"/>
          <w:szCs w:val="22"/>
        </w:rPr>
        <w:t xml:space="preserve"> below</w:t>
      </w:r>
      <w:r w:rsidR="001962C0">
        <w:rPr>
          <w:rFonts w:ascii="Arial" w:hAnsi="Arial"/>
          <w:sz w:val="22"/>
          <w:szCs w:val="22"/>
        </w:rPr>
        <w:t>:</w:t>
      </w:r>
    </w:p>
    <w:tbl>
      <w:tblPr>
        <w:tblW w:w="9090" w:type="dxa"/>
        <w:tblInd w:w="450" w:type="dxa"/>
        <w:tblLayout w:type="fixed"/>
        <w:tblLook w:val="04A0" w:firstRow="1" w:lastRow="0" w:firstColumn="1" w:lastColumn="0" w:noHBand="0" w:noVBand="1"/>
      </w:tblPr>
      <w:tblGrid>
        <w:gridCol w:w="5040"/>
        <w:gridCol w:w="1998"/>
        <w:gridCol w:w="2052"/>
      </w:tblGrid>
      <w:tr w:rsidR="006D0359" w:rsidRPr="00984392" w14:paraId="2518D22A" w14:textId="77777777" w:rsidTr="001C1634">
        <w:tc>
          <w:tcPr>
            <w:tcW w:w="9090" w:type="dxa"/>
            <w:gridSpan w:val="3"/>
          </w:tcPr>
          <w:p w14:paraId="6BE0AB4E" w14:textId="77777777" w:rsidR="006D0359" w:rsidRPr="00984392" w:rsidRDefault="006D0359" w:rsidP="00B97EC2">
            <w:pPr>
              <w:tabs>
                <w:tab w:val="right" w:pos="1033"/>
              </w:tabs>
              <w:spacing w:line="380" w:lineRule="exact"/>
              <w:ind w:right="-72"/>
              <w:jc w:val="right"/>
              <w:rPr>
                <w:rFonts w:ascii="Arial" w:hAnsi="Arial" w:cs="Arial"/>
                <w:sz w:val="20"/>
                <w:szCs w:val="20"/>
                <w:cs/>
              </w:rPr>
            </w:pPr>
            <w:r w:rsidRPr="00984392">
              <w:rPr>
                <w:rFonts w:ascii="Arial" w:hAnsi="Arial" w:cs="Arial"/>
                <w:sz w:val="20"/>
                <w:szCs w:val="20"/>
              </w:rPr>
              <w:t xml:space="preserve">        (Unit: Thousand Baht)</w:t>
            </w:r>
          </w:p>
        </w:tc>
      </w:tr>
      <w:tr w:rsidR="00F524B6" w:rsidRPr="00984392" w14:paraId="6F3BF580" w14:textId="77777777" w:rsidTr="001C1634">
        <w:tc>
          <w:tcPr>
            <w:tcW w:w="5040" w:type="dxa"/>
          </w:tcPr>
          <w:p w14:paraId="444359D1" w14:textId="77777777" w:rsidR="00F524B6" w:rsidRPr="00984392" w:rsidRDefault="00F524B6" w:rsidP="00B97EC2">
            <w:pPr>
              <w:spacing w:line="380" w:lineRule="exact"/>
              <w:ind w:left="151" w:hanging="151"/>
              <w:jc w:val="center"/>
              <w:outlineLvl w:val="0"/>
              <w:rPr>
                <w:rFonts w:ascii="Arial" w:hAnsi="Arial" w:cs="Arial"/>
                <w:sz w:val="20"/>
                <w:szCs w:val="20"/>
              </w:rPr>
            </w:pPr>
          </w:p>
        </w:tc>
        <w:tc>
          <w:tcPr>
            <w:tcW w:w="1998" w:type="dxa"/>
            <w:vAlign w:val="bottom"/>
          </w:tcPr>
          <w:p w14:paraId="66D9887B" w14:textId="77777777" w:rsidR="00F524B6" w:rsidRPr="00984392" w:rsidRDefault="00F524B6" w:rsidP="00B97EC2">
            <w:pPr>
              <w:pBdr>
                <w:bottom w:val="single" w:sz="4" w:space="1" w:color="auto"/>
              </w:pBdr>
              <w:tabs>
                <w:tab w:val="center" w:pos="8010"/>
              </w:tabs>
              <w:spacing w:line="380" w:lineRule="exact"/>
              <w:ind w:right="-18"/>
              <w:jc w:val="center"/>
              <w:rPr>
                <w:rFonts w:ascii="Arial" w:hAnsi="Arial" w:cs="Arial"/>
                <w:sz w:val="20"/>
                <w:szCs w:val="20"/>
              </w:rPr>
            </w:pPr>
            <w:r w:rsidRPr="00984392">
              <w:rPr>
                <w:rFonts w:ascii="Arial" w:hAnsi="Arial" w:cs="Arial"/>
                <w:sz w:val="20"/>
                <w:szCs w:val="20"/>
              </w:rPr>
              <w:t>Consolidated financial statements</w:t>
            </w:r>
          </w:p>
        </w:tc>
        <w:tc>
          <w:tcPr>
            <w:tcW w:w="2052" w:type="dxa"/>
            <w:vAlign w:val="bottom"/>
          </w:tcPr>
          <w:p w14:paraId="4255C38E" w14:textId="77777777" w:rsidR="00F524B6" w:rsidRPr="00984392" w:rsidRDefault="00F524B6" w:rsidP="00B97EC2">
            <w:pPr>
              <w:pBdr>
                <w:bottom w:val="single" w:sz="4" w:space="1" w:color="auto"/>
              </w:pBdr>
              <w:tabs>
                <w:tab w:val="center" w:pos="8010"/>
              </w:tabs>
              <w:spacing w:line="380" w:lineRule="exact"/>
              <w:ind w:right="-18"/>
              <w:jc w:val="center"/>
              <w:rPr>
                <w:rFonts w:ascii="Arial" w:hAnsi="Arial" w:cs="Arial"/>
                <w:sz w:val="20"/>
                <w:szCs w:val="20"/>
              </w:rPr>
            </w:pPr>
            <w:r w:rsidRPr="00984392">
              <w:rPr>
                <w:rFonts w:ascii="Arial" w:hAnsi="Arial" w:cs="Arial"/>
                <w:sz w:val="20"/>
                <w:szCs w:val="20"/>
              </w:rPr>
              <w:t>Separate</w:t>
            </w:r>
            <w:r w:rsidR="003477FE">
              <w:rPr>
                <w:rFonts w:ascii="Arial" w:hAnsi="Arial" w:cstheme="minorBidi" w:hint="cs"/>
                <w:sz w:val="20"/>
                <w:szCs w:val="20"/>
                <w:cs/>
              </w:rPr>
              <w:t xml:space="preserve">        </w:t>
            </w:r>
            <w:r w:rsidRPr="00984392">
              <w:rPr>
                <w:rFonts w:ascii="Arial" w:hAnsi="Arial" w:cs="Arial"/>
                <w:sz w:val="20"/>
                <w:szCs w:val="20"/>
              </w:rPr>
              <w:t xml:space="preserve"> financial statements</w:t>
            </w:r>
          </w:p>
        </w:tc>
      </w:tr>
      <w:tr w:rsidR="00B02C2B" w:rsidRPr="00984392" w14:paraId="7923952F" w14:textId="77777777" w:rsidTr="001C1634">
        <w:tc>
          <w:tcPr>
            <w:tcW w:w="5040" w:type="dxa"/>
            <w:vAlign w:val="bottom"/>
          </w:tcPr>
          <w:p w14:paraId="6A462450" w14:textId="632DCB5D" w:rsidR="00B02C2B" w:rsidRPr="001962C0" w:rsidRDefault="00B02C2B" w:rsidP="00B97EC2">
            <w:pPr>
              <w:spacing w:line="380" w:lineRule="exact"/>
              <w:ind w:left="151" w:right="-74" w:hanging="151"/>
              <w:rPr>
                <w:rFonts w:ascii="Arial" w:hAnsi="Arial" w:cs="Arial"/>
                <w:b/>
                <w:bCs/>
                <w:sz w:val="20"/>
                <w:szCs w:val="20"/>
                <w:cs/>
              </w:rPr>
            </w:pPr>
            <w:r w:rsidRPr="001962C0">
              <w:rPr>
                <w:rFonts w:ascii="Arial" w:hAnsi="Arial" w:cs="Arial"/>
                <w:b/>
                <w:bCs/>
                <w:sz w:val="20"/>
                <w:szCs w:val="20"/>
              </w:rPr>
              <w:t>Net book value as at 1 January 2022</w:t>
            </w:r>
          </w:p>
        </w:tc>
        <w:tc>
          <w:tcPr>
            <w:tcW w:w="1998" w:type="dxa"/>
          </w:tcPr>
          <w:p w14:paraId="1FEBF1CC" w14:textId="2822657A" w:rsidR="00B02C2B" w:rsidRPr="00B02C2B" w:rsidRDefault="00F477C1" w:rsidP="00B97EC2">
            <w:pPr>
              <w:tabs>
                <w:tab w:val="decimal" w:pos="1605"/>
              </w:tabs>
              <w:spacing w:line="380" w:lineRule="exact"/>
              <w:jc w:val="both"/>
              <w:rPr>
                <w:rFonts w:ascii="Arial" w:hAnsi="Arial" w:cs="Arial"/>
                <w:sz w:val="20"/>
                <w:szCs w:val="20"/>
              </w:rPr>
            </w:pPr>
            <w:r>
              <w:rPr>
                <w:rFonts w:ascii="Arial" w:hAnsi="Arial" w:cs="Arial"/>
                <w:sz w:val="20"/>
                <w:szCs w:val="20"/>
              </w:rPr>
              <w:t>6,966,402</w:t>
            </w:r>
          </w:p>
        </w:tc>
        <w:tc>
          <w:tcPr>
            <w:tcW w:w="2052" w:type="dxa"/>
          </w:tcPr>
          <w:p w14:paraId="39A7E5B1" w14:textId="71D5E1DC" w:rsidR="00B02C2B" w:rsidRPr="00B02C2B" w:rsidRDefault="00F477C1" w:rsidP="00B97EC2">
            <w:pPr>
              <w:tabs>
                <w:tab w:val="decimal" w:pos="1680"/>
              </w:tabs>
              <w:spacing w:line="380" w:lineRule="exact"/>
              <w:jc w:val="both"/>
              <w:rPr>
                <w:rFonts w:ascii="Arial" w:hAnsi="Arial" w:cs="Arial"/>
                <w:sz w:val="20"/>
                <w:szCs w:val="20"/>
              </w:rPr>
            </w:pPr>
            <w:r>
              <w:rPr>
                <w:rFonts w:ascii="Arial" w:hAnsi="Arial" w:cs="Arial"/>
                <w:sz w:val="20"/>
                <w:szCs w:val="20"/>
              </w:rPr>
              <w:t>6,567,486</w:t>
            </w:r>
          </w:p>
        </w:tc>
      </w:tr>
      <w:tr w:rsidR="00B02C2B" w:rsidRPr="00984392" w14:paraId="1EE84819" w14:textId="77777777" w:rsidTr="001C1634">
        <w:tc>
          <w:tcPr>
            <w:tcW w:w="5040" w:type="dxa"/>
            <w:vAlign w:val="bottom"/>
          </w:tcPr>
          <w:p w14:paraId="045EAC90" w14:textId="6079544E" w:rsidR="00B02C2B" w:rsidRPr="00984392" w:rsidRDefault="001962C0" w:rsidP="00B97EC2">
            <w:pPr>
              <w:spacing w:line="380" w:lineRule="exact"/>
              <w:ind w:left="151" w:right="-74" w:hanging="151"/>
              <w:rPr>
                <w:rFonts w:ascii="Arial" w:hAnsi="Arial" w:cs="Arial"/>
                <w:sz w:val="20"/>
                <w:szCs w:val="20"/>
              </w:rPr>
            </w:pPr>
            <w:r>
              <w:rPr>
                <w:rFonts w:ascii="Arial" w:hAnsi="Arial" w:cs="Arial"/>
                <w:sz w:val="20"/>
                <w:szCs w:val="20"/>
              </w:rPr>
              <w:t>Addition</w:t>
            </w:r>
            <w:r w:rsidR="00D579CB">
              <w:rPr>
                <w:rFonts w:ascii="Arial" w:hAnsi="Arial" w:cs="Arial"/>
                <w:sz w:val="20"/>
                <w:szCs w:val="20"/>
              </w:rPr>
              <w:t xml:space="preserve"> during the period</w:t>
            </w:r>
          </w:p>
        </w:tc>
        <w:tc>
          <w:tcPr>
            <w:tcW w:w="1998" w:type="dxa"/>
          </w:tcPr>
          <w:p w14:paraId="3F0EC849" w14:textId="4D77951E" w:rsidR="00B02C2B" w:rsidRPr="00B02C2B" w:rsidRDefault="00F477C1" w:rsidP="00B97EC2">
            <w:pPr>
              <w:tabs>
                <w:tab w:val="decimal" w:pos="1605"/>
              </w:tabs>
              <w:spacing w:line="380" w:lineRule="exact"/>
              <w:jc w:val="both"/>
              <w:rPr>
                <w:rFonts w:ascii="Arial" w:hAnsi="Arial" w:cs="Arial"/>
                <w:sz w:val="20"/>
                <w:szCs w:val="20"/>
              </w:rPr>
            </w:pPr>
            <w:r>
              <w:rPr>
                <w:rFonts w:ascii="Arial" w:hAnsi="Arial" w:cs="Arial"/>
                <w:sz w:val="20"/>
                <w:szCs w:val="20"/>
              </w:rPr>
              <w:t>19,742</w:t>
            </w:r>
          </w:p>
        </w:tc>
        <w:tc>
          <w:tcPr>
            <w:tcW w:w="2052" w:type="dxa"/>
          </w:tcPr>
          <w:p w14:paraId="352671CB" w14:textId="78A89398" w:rsidR="00B02C2B" w:rsidRPr="00B02C2B" w:rsidRDefault="00F477C1" w:rsidP="00B97EC2">
            <w:pPr>
              <w:tabs>
                <w:tab w:val="decimal" w:pos="1680"/>
              </w:tabs>
              <w:spacing w:line="380" w:lineRule="exact"/>
              <w:jc w:val="both"/>
              <w:rPr>
                <w:rFonts w:ascii="Arial" w:hAnsi="Arial" w:cs="Arial"/>
                <w:sz w:val="20"/>
                <w:szCs w:val="20"/>
              </w:rPr>
            </w:pPr>
            <w:r>
              <w:rPr>
                <w:rFonts w:ascii="Arial" w:hAnsi="Arial" w:cs="Arial"/>
                <w:sz w:val="20"/>
                <w:szCs w:val="20"/>
              </w:rPr>
              <w:t>13,209</w:t>
            </w:r>
          </w:p>
        </w:tc>
      </w:tr>
      <w:tr w:rsidR="00B02C2B" w:rsidRPr="00984392" w14:paraId="21DB1C00" w14:textId="77777777" w:rsidTr="001C1634">
        <w:tc>
          <w:tcPr>
            <w:tcW w:w="5040" w:type="dxa"/>
            <w:vAlign w:val="bottom"/>
          </w:tcPr>
          <w:p w14:paraId="6AC1ECA8" w14:textId="62240E52" w:rsidR="00B02C2B" w:rsidRPr="00984392" w:rsidRDefault="001962C0" w:rsidP="00B97EC2">
            <w:pPr>
              <w:spacing w:line="380" w:lineRule="exact"/>
              <w:ind w:left="151" w:right="-74" w:hanging="151"/>
              <w:rPr>
                <w:rFonts w:ascii="Arial" w:hAnsi="Arial" w:cs="Arial"/>
                <w:sz w:val="20"/>
                <w:szCs w:val="20"/>
              </w:rPr>
            </w:pPr>
            <w:r>
              <w:rPr>
                <w:rFonts w:ascii="Arial" w:hAnsi="Arial" w:cs="Arial"/>
                <w:sz w:val="20"/>
                <w:szCs w:val="20"/>
              </w:rPr>
              <w:t>Decrease from</w:t>
            </w:r>
            <w:r w:rsidR="00D579CB">
              <w:rPr>
                <w:rFonts w:ascii="Arial" w:hAnsi="Arial" w:cs="Arial"/>
                <w:sz w:val="20"/>
                <w:szCs w:val="20"/>
              </w:rPr>
              <w:t xml:space="preserve"> lease agreements</w:t>
            </w:r>
            <w:r>
              <w:rPr>
                <w:rFonts w:ascii="Arial" w:hAnsi="Arial" w:cs="Arial"/>
                <w:sz w:val="20"/>
                <w:szCs w:val="20"/>
              </w:rPr>
              <w:t xml:space="preserve"> adjustments</w:t>
            </w:r>
          </w:p>
        </w:tc>
        <w:tc>
          <w:tcPr>
            <w:tcW w:w="1998" w:type="dxa"/>
          </w:tcPr>
          <w:p w14:paraId="2CA0C904" w14:textId="29A8E9CC" w:rsidR="00B02C2B" w:rsidRPr="00B02C2B" w:rsidRDefault="00F477C1" w:rsidP="00B97EC2">
            <w:pPr>
              <w:tabs>
                <w:tab w:val="decimal" w:pos="1605"/>
              </w:tabs>
              <w:spacing w:line="380" w:lineRule="exact"/>
              <w:jc w:val="both"/>
              <w:rPr>
                <w:rFonts w:ascii="Arial" w:hAnsi="Arial" w:cs="Arial"/>
                <w:sz w:val="20"/>
                <w:szCs w:val="20"/>
              </w:rPr>
            </w:pPr>
            <w:r>
              <w:rPr>
                <w:rFonts w:ascii="Arial" w:hAnsi="Arial" w:cs="Arial"/>
                <w:sz w:val="20"/>
                <w:szCs w:val="20"/>
              </w:rPr>
              <w:t>(68,576)</w:t>
            </w:r>
          </w:p>
        </w:tc>
        <w:tc>
          <w:tcPr>
            <w:tcW w:w="2052" w:type="dxa"/>
          </w:tcPr>
          <w:p w14:paraId="2F4C6C15" w14:textId="088A347C" w:rsidR="00B02C2B" w:rsidRPr="00B02C2B" w:rsidRDefault="00F477C1" w:rsidP="00B97EC2">
            <w:pPr>
              <w:tabs>
                <w:tab w:val="decimal" w:pos="1680"/>
              </w:tabs>
              <w:spacing w:line="380" w:lineRule="exact"/>
              <w:jc w:val="both"/>
              <w:rPr>
                <w:rFonts w:ascii="Arial" w:hAnsi="Arial" w:cs="Arial"/>
                <w:sz w:val="20"/>
                <w:szCs w:val="20"/>
              </w:rPr>
            </w:pPr>
            <w:r>
              <w:rPr>
                <w:rFonts w:ascii="Arial" w:hAnsi="Arial" w:cs="Arial"/>
                <w:sz w:val="20"/>
                <w:szCs w:val="20"/>
              </w:rPr>
              <w:t>(68,576)</w:t>
            </w:r>
          </w:p>
        </w:tc>
      </w:tr>
      <w:tr w:rsidR="00B02C2B" w:rsidRPr="00984392" w14:paraId="5230B72A" w14:textId="77777777" w:rsidTr="001C1634">
        <w:tc>
          <w:tcPr>
            <w:tcW w:w="5040" w:type="dxa"/>
            <w:vAlign w:val="bottom"/>
          </w:tcPr>
          <w:p w14:paraId="651F1CC4" w14:textId="77777777" w:rsidR="00B02C2B" w:rsidRPr="00984392" w:rsidRDefault="00B02C2B" w:rsidP="00B97EC2">
            <w:pPr>
              <w:spacing w:line="380" w:lineRule="exact"/>
              <w:ind w:left="151" w:right="-74" w:hanging="151"/>
              <w:rPr>
                <w:rFonts w:ascii="Arial" w:hAnsi="Arial" w:cs="Arial"/>
                <w:sz w:val="20"/>
                <w:szCs w:val="20"/>
              </w:rPr>
            </w:pPr>
            <w:r w:rsidRPr="00984392">
              <w:rPr>
                <w:rFonts w:ascii="Arial" w:hAnsi="Arial" w:cs="Arial"/>
                <w:sz w:val="20"/>
                <w:szCs w:val="20"/>
              </w:rPr>
              <w:t>Depreciation</w:t>
            </w:r>
            <w:r>
              <w:rPr>
                <w:rFonts w:ascii="Arial" w:hAnsi="Arial" w:cs="Arial"/>
                <w:sz w:val="20"/>
                <w:szCs w:val="20"/>
              </w:rPr>
              <w:t xml:space="preserve"> for the period</w:t>
            </w:r>
          </w:p>
        </w:tc>
        <w:tc>
          <w:tcPr>
            <w:tcW w:w="1998" w:type="dxa"/>
          </w:tcPr>
          <w:p w14:paraId="759F6C3B" w14:textId="2C532A12" w:rsidR="00B02C2B" w:rsidRPr="00B02C2B" w:rsidRDefault="00F477C1" w:rsidP="00B97EC2">
            <w:pPr>
              <w:pBdr>
                <w:bottom w:val="single" w:sz="4" w:space="1" w:color="auto"/>
              </w:pBdr>
              <w:tabs>
                <w:tab w:val="decimal" w:pos="1605"/>
              </w:tabs>
              <w:spacing w:line="380" w:lineRule="exact"/>
              <w:jc w:val="both"/>
              <w:rPr>
                <w:rFonts w:ascii="Arial" w:hAnsi="Arial" w:cs="Arial"/>
                <w:sz w:val="20"/>
                <w:szCs w:val="20"/>
              </w:rPr>
            </w:pPr>
            <w:r>
              <w:rPr>
                <w:rFonts w:ascii="Arial" w:hAnsi="Arial" w:cs="Arial"/>
                <w:sz w:val="20"/>
                <w:szCs w:val="20"/>
              </w:rPr>
              <w:t>(802,146)</w:t>
            </w:r>
          </w:p>
        </w:tc>
        <w:tc>
          <w:tcPr>
            <w:tcW w:w="2052" w:type="dxa"/>
          </w:tcPr>
          <w:p w14:paraId="00081C42" w14:textId="19DFAA93" w:rsidR="00B02C2B" w:rsidRPr="00B02C2B" w:rsidRDefault="00F477C1" w:rsidP="00B97EC2">
            <w:pPr>
              <w:pBdr>
                <w:bottom w:val="single" w:sz="4" w:space="1" w:color="auto"/>
              </w:pBdr>
              <w:tabs>
                <w:tab w:val="decimal" w:pos="1680"/>
              </w:tabs>
              <w:spacing w:line="380" w:lineRule="exact"/>
              <w:jc w:val="both"/>
              <w:rPr>
                <w:rFonts w:ascii="Arial" w:hAnsi="Arial" w:cs="Arial"/>
                <w:sz w:val="20"/>
                <w:szCs w:val="20"/>
              </w:rPr>
            </w:pPr>
            <w:r>
              <w:rPr>
                <w:rFonts w:ascii="Arial" w:hAnsi="Arial" w:cs="Arial"/>
                <w:sz w:val="20"/>
                <w:szCs w:val="20"/>
              </w:rPr>
              <w:t>(756,520)</w:t>
            </w:r>
          </w:p>
        </w:tc>
      </w:tr>
      <w:tr w:rsidR="00B02C2B" w:rsidRPr="00984392" w14:paraId="084CDBFD" w14:textId="77777777" w:rsidTr="00B97EC2">
        <w:trPr>
          <w:trHeight w:val="351"/>
        </w:trPr>
        <w:tc>
          <w:tcPr>
            <w:tcW w:w="5040" w:type="dxa"/>
            <w:vAlign w:val="bottom"/>
          </w:tcPr>
          <w:p w14:paraId="31EFA006" w14:textId="71481AA0" w:rsidR="00B02C2B" w:rsidRPr="001962C0" w:rsidRDefault="00B02C2B" w:rsidP="00B97EC2">
            <w:pPr>
              <w:spacing w:line="380" w:lineRule="exact"/>
              <w:ind w:left="151" w:right="-74" w:hanging="151"/>
              <w:rPr>
                <w:rFonts w:ascii="Arial" w:hAnsi="Arial" w:cs="Arial"/>
                <w:b/>
                <w:bCs/>
                <w:sz w:val="20"/>
                <w:szCs w:val="20"/>
              </w:rPr>
            </w:pPr>
            <w:r w:rsidRPr="001962C0">
              <w:rPr>
                <w:rFonts w:ascii="Arial" w:hAnsi="Arial" w:cs="Arial"/>
                <w:b/>
                <w:bCs/>
                <w:sz w:val="20"/>
                <w:szCs w:val="20"/>
              </w:rPr>
              <w:t xml:space="preserve">Net book value as at </w:t>
            </w:r>
            <w:r w:rsidR="00530A13" w:rsidRPr="00530A13">
              <w:rPr>
                <w:rFonts w:ascii="Arial" w:hAnsi="Arial" w:cs="Arial"/>
                <w:b/>
                <w:bCs/>
                <w:sz w:val="20"/>
                <w:szCs w:val="20"/>
              </w:rPr>
              <w:t xml:space="preserve">30 June </w:t>
            </w:r>
            <w:r w:rsidRPr="001962C0">
              <w:rPr>
                <w:rFonts w:ascii="Arial" w:hAnsi="Arial" w:cs="Arial"/>
                <w:b/>
                <w:bCs/>
                <w:sz w:val="20"/>
                <w:szCs w:val="20"/>
              </w:rPr>
              <w:t>2022</w:t>
            </w:r>
          </w:p>
        </w:tc>
        <w:tc>
          <w:tcPr>
            <w:tcW w:w="1998" w:type="dxa"/>
          </w:tcPr>
          <w:p w14:paraId="50DADE85" w14:textId="73ABCFD5" w:rsidR="00B02C2B" w:rsidRPr="00B02C2B" w:rsidRDefault="00F477C1" w:rsidP="00B97EC2">
            <w:pPr>
              <w:pBdr>
                <w:bottom w:val="double" w:sz="4" w:space="1" w:color="auto"/>
              </w:pBdr>
              <w:tabs>
                <w:tab w:val="decimal" w:pos="1605"/>
              </w:tabs>
              <w:spacing w:line="380" w:lineRule="exact"/>
              <w:jc w:val="both"/>
              <w:rPr>
                <w:rFonts w:ascii="Arial" w:hAnsi="Arial" w:cs="Arial"/>
                <w:sz w:val="20"/>
                <w:szCs w:val="20"/>
              </w:rPr>
            </w:pPr>
            <w:r>
              <w:rPr>
                <w:rFonts w:ascii="Arial" w:hAnsi="Arial" w:cs="Arial"/>
                <w:sz w:val="20"/>
                <w:szCs w:val="20"/>
              </w:rPr>
              <w:t>6,115,422</w:t>
            </w:r>
          </w:p>
        </w:tc>
        <w:tc>
          <w:tcPr>
            <w:tcW w:w="2052" w:type="dxa"/>
          </w:tcPr>
          <w:p w14:paraId="77977412" w14:textId="78E1D693" w:rsidR="00B02C2B" w:rsidRPr="00B02C2B" w:rsidRDefault="00F477C1" w:rsidP="00B97EC2">
            <w:pPr>
              <w:pBdr>
                <w:bottom w:val="double" w:sz="4" w:space="1" w:color="auto"/>
              </w:pBdr>
              <w:tabs>
                <w:tab w:val="decimal" w:pos="1680"/>
              </w:tabs>
              <w:spacing w:line="380" w:lineRule="exact"/>
              <w:jc w:val="both"/>
              <w:rPr>
                <w:rFonts w:ascii="Arial" w:hAnsi="Arial" w:cs="Arial"/>
                <w:sz w:val="20"/>
                <w:szCs w:val="20"/>
              </w:rPr>
            </w:pPr>
            <w:r>
              <w:rPr>
                <w:rFonts w:ascii="Arial" w:hAnsi="Arial" w:cs="Arial"/>
                <w:sz w:val="20"/>
                <w:szCs w:val="20"/>
              </w:rPr>
              <w:t>5,755,599</w:t>
            </w:r>
          </w:p>
        </w:tc>
      </w:tr>
    </w:tbl>
    <w:p w14:paraId="014E45B3" w14:textId="7A22477D" w:rsidR="00CD7527" w:rsidRPr="00162D29" w:rsidRDefault="00CD7527" w:rsidP="00CD7527">
      <w:pPr>
        <w:spacing w:before="240" w:after="120" w:line="380" w:lineRule="exact"/>
        <w:ind w:left="547"/>
        <w:jc w:val="thaiDistribute"/>
        <w:rPr>
          <w:rFonts w:ascii="Arial" w:hAnsi="Arial"/>
          <w:sz w:val="22"/>
          <w:szCs w:val="22"/>
        </w:rPr>
      </w:pPr>
      <w:r w:rsidRPr="00162D29">
        <w:rPr>
          <w:rFonts w:ascii="Arial" w:hAnsi="Arial"/>
          <w:sz w:val="22"/>
          <w:szCs w:val="22"/>
        </w:rPr>
        <w:t xml:space="preserve">As at </w:t>
      </w:r>
      <w:r w:rsidR="00530A13" w:rsidRPr="00530A13">
        <w:rPr>
          <w:rFonts w:ascii="Arial" w:hAnsi="Arial"/>
          <w:sz w:val="22"/>
          <w:szCs w:val="22"/>
        </w:rPr>
        <w:t xml:space="preserve">30 June </w:t>
      </w:r>
      <w:r w:rsidRPr="00162D29">
        <w:rPr>
          <w:rFonts w:ascii="Arial" w:hAnsi="Arial"/>
          <w:sz w:val="22"/>
          <w:szCs w:val="22"/>
        </w:rPr>
        <w:t>2022 and 31 December 2021, 9 aircrafts of the Company were under conditional sale agreements. The Company treats these conditional sale agreements as leases and treats the seller per the agreements as the lessor of the aircraft. The lessor</w:t>
      </w:r>
      <w:r w:rsidR="001962C0">
        <w:rPr>
          <w:rFonts w:ascii="Arial" w:hAnsi="Arial"/>
          <w:sz w:val="22"/>
          <w:szCs w:val="22"/>
        </w:rPr>
        <w:t>s</w:t>
      </w:r>
      <w:r w:rsidRPr="00162D29">
        <w:rPr>
          <w:rFonts w:ascii="Arial" w:hAnsi="Arial"/>
          <w:sz w:val="22"/>
          <w:szCs w:val="22"/>
        </w:rPr>
        <w:t xml:space="preserve"> of the aircraft has subleased them from the owners. </w:t>
      </w:r>
    </w:p>
    <w:p w14:paraId="32D49661" w14:textId="2E298015" w:rsidR="00CD7527" w:rsidRPr="00162D29" w:rsidRDefault="001962C0" w:rsidP="00CD7527">
      <w:pPr>
        <w:spacing w:before="120" w:after="120" w:line="380" w:lineRule="exact"/>
        <w:ind w:left="547"/>
        <w:jc w:val="thaiDistribute"/>
        <w:rPr>
          <w:rFonts w:ascii="Arial" w:hAnsi="Arial"/>
          <w:sz w:val="22"/>
          <w:szCs w:val="22"/>
        </w:rPr>
      </w:pPr>
      <w:r>
        <w:rPr>
          <w:rFonts w:ascii="Arial" w:hAnsi="Arial"/>
          <w:sz w:val="22"/>
          <w:szCs w:val="22"/>
        </w:rPr>
        <w:lastRenderedPageBreak/>
        <w:t>T</w:t>
      </w:r>
      <w:r w:rsidR="00CD7527" w:rsidRPr="00162D29">
        <w:rPr>
          <w:rFonts w:ascii="Arial" w:hAnsi="Arial"/>
          <w:sz w:val="22"/>
          <w:szCs w:val="22"/>
        </w:rPr>
        <w:t>he Aircraft Lease Agreement</w:t>
      </w:r>
      <w:r>
        <w:rPr>
          <w:rFonts w:ascii="Arial" w:hAnsi="Arial"/>
          <w:sz w:val="22"/>
          <w:szCs w:val="22"/>
        </w:rPr>
        <w:t>s</w:t>
      </w:r>
      <w:r w:rsidR="00CD7527" w:rsidRPr="00162D29">
        <w:rPr>
          <w:rFonts w:ascii="Arial" w:hAnsi="Arial"/>
          <w:sz w:val="22"/>
          <w:szCs w:val="22"/>
        </w:rPr>
        <w:t xml:space="preserve"> of 9 aircrafts</w:t>
      </w:r>
      <w:r>
        <w:rPr>
          <w:rFonts w:ascii="Arial" w:hAnsi="Arial"/>
          <w:sz w:val="22"/>
          <w:szCs w:val="22"/>
        </w:rPr>
        <w:t xml:space="preserve"> specifies the </w:t>
      </w:r>
      <w:r w:rsidR="00CD7527" w:rsidRPr="00162D29">
        <w:rPr>
          <w:rFonts w:ascii="Arial" w:hAnsi="Arial"/>
          <w:sz w:val="22"/>
          <w:szCs w:val="22"/>
        </w:rPr>
        <w:t xml:space="preserve">conditions </w:t>
      </w:r>
      <w:r>
        <w:rPr>
          <w:rFonts w:ascii="Arial" w:hAnsi="Arial"/>
          <w:sz w:val="22"/>
          <w:szCs w:val="22"/>
        </w:rPr>
        <w:t>and</w:t>
      </w:r>
      <w:r w:rsidR="00CD7527" w:rsidRPr="00162D29">
        <w:rPr>
          <w:rFonts w:ascii="Arial" w:hAnsi="Arial"/>
          <w:sz w:val="22"/>
          <w:szCs w:val="22"/>
        </w:rPr>
        <w:t xml:space="preserve"> the right of the lessor to buy the aircraft from the owner. However, if the lessors do not comply with conditions in the Aircraft Lease Agreement</w:t>
      </w:r>
      <w:r>
        <w:rPr>
          <w:rFonts w:ascii="Arial" w:hAnsi="Arial"/>
          <w:sz w:val="22"/>
          <w:szCs w:val="22"/>
        </w:rPr>
        <w:t>s</w:t>
      </w:r>
      <w:r w:rsidR="00CD7527" w:rsidRPr="00162D29">
        <w:rPr>
          <w:rFonts w:ascii="Arial" w:hAnsi="Arial"/>
          <w:sz w:val="22"/>
          <w:szCs w:val="22"/>
        </w:rPr>
        <w:t>, the owner has the right to take back the aircraft</w:t>
      </w:r>
      <w:r>
        <w:rPr>
          <w:rFonts w:ascii="Arial" w:hAnsi="Arial"/>
          <w:sz w:val="22"/>
          <w:szCs w:val="22"/>
        </w:rPr>
        <w:t>s</w:t>
      </w:r>
      <w:r w:rsidR="00CD7527" w:rsidRPr="00162D29">
        <w:rPr>
          <w:rFonts w:ascii="Arial" w:hAnsi="Arial"/>
          <w:sz w:val="22"/>
          <w:szCs w:val="22"/>
        </w:rPr>
        <w:t xml:space="preserve">, and in that event the Company would not be able to </w:t>
      </w:r>
      <w:proofErr w:type="spellStart"/>
      <w:r w:rsidR="00CD7527" w:rsidRPr="00162D29">
        <w:rPr>
          <w:rFonts w:ascii="Arial" w:hAnsi="Arial"/>
          <w:sz w:val="22"/>
          <w:szCs w:val="22"/>
        </w:rPr>
        <w:t>utilise</w:t>
      </w:r>
      <w:proofErr w:type="spellEnd"/>
      <w:r w:rsidR="00CD7527" w:rsidRPr="00162D29">
        <w:rPr>
          <w:rFonts w:ascii="Arial" w:hAnsi="Arial"/>
          <w:sz w:val="22"/>
          <w:szCs w:val="22"/>
        </w:rPr>
        <w:t xml:space="preserve"> or take ownership of the aircraft</w:t>
      </w:r>
      <w:r>
        <w:rPr>
          <w:rFonts w:ascii="Arial" w:hAnsi="Arial"/>
          <w:sz w:val="22"/>
          <w:szCs w:val="22"/>
        </w:rPr>
        <w:t>s</w:t>
      </w:r>
      <w:r w:rsidR="00CD7527" w:rsidRPr="00162D29">
        <w:rPr>
          <w:rFonts w:ascii="Arial" w:hAnsi="Arial"/>
          <w:sz w:val="22"/>
          <w:szCs w:val="22"/>
        </w:rPr>
        <w:t>, even if the Company has made the agreed payments to the lessor. Under the Aircraft Lease Agreement</w:t>
      </w:r>
      <w:r>
        <w:rPr>
          <w:rFonts w:ascii="Arial" w:hAnsi="Arial"/>
          <w:sz w:val="22"/>
          <w:szCs w:val="22"/>
        </w:rPr>
        <w:t>s</w:t>
      </w:r>
      <w:r w:rsidR="00CD7527" w:rsidRPr="00162D29">
        <w:rPr>
          <w:rFonts w:ascii="Arial" w:hAnsi="Arial"/>
          <w:sz w:val="22"/>
          <w:szCs w:val="22"/>
        </w:rPr>
        <w:t xml:space="preserve">, the Company will take ownership of the aircraft when it pays the </w:t>
      </w:r>
      <w:r>
        <w:rPr>
          <w:rFonts w:ascii="Arial" w:hAnsi="Arial"/>
          <w:sz w:val="22"/>
          <w:szCs w:val="22"/>
        </w:rPr>
        <w:t>last</w:t>
      </w:r>
      <w:r w:rsidR="00CD7527" w:rsidRPr="00162D29">
        <w:rPr>
          <w:rFonts w:ascii="Arial" w:hAnsi="Arial"/>
          <w:sz w:val="22"/>
          <w:szCs w:val="22"/>
        </w:rPr>
        <w:t xml:space="preserve"> installment to the lessor and the owner of the aircraft transfers ownership to the lessor.</w:t>
      </w:r>
    </w:p>
    <w:p w14:paraId="555CF0DB" w14:textId="1D63DD97" w:rsidR="00D579CB" w:rsidRDefault="00D579CB" w:rsidP="00D579CB">
      <w:pPr>
        <w:tabs>
          <w:tab w:val="left" w:pos="2160"/>
          <w:tab w:val="center" w:pos="6840"/>
          <w:tab w:val="center" w:pos="8280"/>
        </w:tabs>
        <w:spacing w:before="120" w:after="120" w:line="380" w:lineRule="exact"/>
        <w:ind w:left="547" w:right="-43" w:hanging="547"/>
        <w:jc w:val="thaiDistribute"/>
        <w:rPr>
          <w:rFonts w:ascii="Arial" w:hAnsi="Arial"/>
          <w:b/>
          <w:bCs/>
          <w:sz w:val="22"/>
          <w:szCs w:val="22"/>
        </w:rPr>
      </w:pPr>
      <w:r>
        <w:rPr>
          <w:rFonts w:ascii="Arial" w:hAnsi="Arial"/>
          <w:b/>
          <w:bCs/>
          <w:sz w:val="22"/>
          <w:szCs w:val="22"/>
        </w:rPr>
        <w:t>7.2</w:t>
      </w:r>
      <w:r>
        <w:rPr>
          <w:rFonts w:ascii="Arial" w:hAnsi="Arial"/>
          <w:b/>
          <w:bCs/>
          <w:sz w:val="22"/>
          <w:szCs w:val="22"/>
        </w:rPr>
        <w:tab/>
        <w:t>Lease liabilities</w:t>
      </w:r>
    </w:p>
    <w:tbl>
      <w:tblPr>
        <w:tblW w:w="9180" w:type="dxa"/>
        <w:tblInd w:w="450" w:type="dxa"/>
        <w:tblLayout w:type="fixed"/>
        <w:tblLook w:val="0000" w:firstRow="0" w:lastRow="0" w:firstColumn="0" w:lastColumn="0" w:noHBand="0" w:noVBand="0"/>
      </w:tblPr>
      <w:tblGrid>
        <w:gridCol w:w="2764"/>
        <w:gridCol w:w="903"/>
        <w:gridCol w:w="1299"/>
        <w:gridCol w:w="832"/>
        <w:gridCol w:w="614"/>
        <w:gridCol w:w="1318"/>
        <w:gridCol w:w="1450"/>
      </w:tblGrid>
      <w:tr w:rsidR="00D579CB" w:rsidRPr="00547380" w14:paraId="2CA1F6E2" w14:textId="77777777" w:rsidTr="002139A8">
        <w:tc>
          <w:tcPr>
            <w:tcW w:w="2764" w:type="dxa"/>
          </w:tcPr>
          <w:p w14:paraId="355A3C08" w14:textId="77777777" w:rsidR="00D579CB" w:rsidRPr="00547380" w:rsidRDefault="00D579CB" w:rsidP="002139A8">
            <w:pPr>
              <w:spacing w:line="340" w:lineRule="exact"/>
              <w:ind w:right="-18"/>
              <w:jc w:val="thaiDistribute"/>
              <w:rPr>
                <w:rFonts w:ascii="Angsana New" w:hAnsi="Angsana New"/>
                <w:sz w:val="20"/>
                <w:szCs w:val="20"/>
              </w:rPr>
            </w:pPr>
            <w:r w:rsidRPr="00547380">
              <w:rPr>
                <w:rFonts w:ascii="Angsana New" w:hAnsi="Angsana New" w:hint="cs"/>
                <w:b/>
                <w:bCs/>
                <w:sz w:val="20"/>
                <w:szCs w:val="20"/>
                <w:cs/>
              </w:rPr>
              <w:tab/>
            </w:r>
            <w:r w:rsidRPr="00547380">
              <w:rPr>
                <w:rFonts w:ascii="Angsana New" w:hAnsi="Angsana New"/>
                <w:b/>
                <w:bCs/>
                <w:sz w:val="20"/>
                <w:szCs w:val="20"/>
              </w:rPr>
              <w:tab/>
            </w:r>
            <w:r w:rsidRPr="00547380">
              <w:rPr>
                <w:rFonts w:ascii="Angsana New" w:hAnsi="Angsana New"/>
                <w:sz w:val="20"/>
                <w:szCs w:val="20"/>
              </w:rPr>
              <w:tab/>
            </w:r>
          </w:p>
        </w:tc>
        <w:tc>
          <w:tcPr>
            <w:tcW w:w="3034" w:type="dxa"/>
            <w:gridSpan w:val="3"/>
          </w:tcPr>
          <w:p w14:paraId="61BDD12D" w14:textId="77777777" w:rsidR="00D579CB" w:rsidRPr="00547380" w:rsidRDefault="00D579CB" w:rsidP="002139A8">
            <w:pPr>
              <w:tabs>
                <w:tab w:val="left" w:pos="600"/>
                <w:tab w:val="left" w:pos="900"/>
                <w:tab w:val="right" w:pos="7280"/>
                <w:tab w:val="right" w:pos="8540"/>
              </w:tabs>
              <w:spacing w:line="340" w:lineRule="exact"/>
              <w:ind w:right="-45"/>
              <w:jc w:val="right"/>
              <w:rPr>
                <w:rFonts w:ascii="Arial" w:hAnsi="Arial" w:cs="Arial"/>
                <w:sz w:val="20"/>
                <w:szCs w:val="20"/>
                <w:cs/>
              </w:rPr>
            </w:pPr>
          </w:p>
        </w:tc>
        <w:tc>
          <w:tcPr>
            <w:tcW w:w="3382" w:type="dxa"/>
            <w:gridSpan w:val="3"/>
          </w:tcPr>
          <w:p w14:paraId="4A0E961F" w14:textId="77777777" w:rsidR="00D579CB" w:rsidRPr="00547380" w:rsidRDefault="00D579CB" w:rsidP="002139A8">
            <w:pPr>
              <w:tabs>
                <w:tab w:val="left" w:pos="600"/>
                <w:tab w:val="left" w:pos="900"/>
                <w:tab w:val="right" w:pos="7280"/>
                <w:tab w:val="right" w:pos="8540"/>
              </w:tabs>
              <w:spacing w:line="340" w:lineRule="exact"/>
              <w:ind w:right="-45"/>
              <w:jc w:val="right"/>
              <w:rPr>
                <w:rFonts w:ascii="Arial" w:hAnsi="Arial" w:cs="Arial"/>
                <w:sz w:val="20"/>
                <w:szCs w:val="20"/>
                <w:cs/>
              </w:rPr>
            </w:pPr>
            <w:r w:rsidRPr="00547380">
              <w:rPr>
                <w:rFonts w:ascii="Arial" w:hAnsi="Arial" w:cs="Arial"/>
                <w:sz w:val="20"/>
                <w:szCs w:val="20"/>
              </w:rPr>
              <w:t>(Unit: Thousand Baht)</w:t>
            </w:r>
          </w:p>
        </w:tc>
      </w:tr>
      <w:tr w:rsidR="00D579CB" w:rsidRPr="00547380" w14:paraId="3783934C" w14:textId="77777777" w:rsidTr="002139A8">
        <w:tc>
          <w:tcPr>
            <w:tcW w:w="3667" w:type="dxa"/>
            <w:gridSpan w:val="2"/>
          </w:tcPr>
          <w:p w14:paraId="5C890ADA" w14:textId="77777777" w:rsidR="00D579CB" w:rsidRPr="00547380" w:rsidRDefault="00D579CB" w:rsidP="002139A8">
            <w:pPr>
              <w:spacing w:line="340" w:lineRule="exact"/>
              <w:ind w:right="-18"/>
              <w:jc w:val="thaiDistribute"/>
              <w:rPr>
                <w:rFonts w:ascii="Angsana New" w:hAnsi="Angsana New"/>
                <w:sz w:val="20"/>
                <w:szCs w:val="20"/>
              </w:rPr>
            </w:pPr>
          </w:p>
        </w:tc>
        <w:tc>
          <w:tcPr>
            <w:tcW w:w="2745" w:type="dxa"/>
            <w:gridSpan w:val="3"/>
            <w:vAlign w:val="bottom"/>
          </w:tcPr>
          <w:p w14:paraId="1072235E" w14:textId="77777777" w:rsidR="00D579CB" w:rsidRPr="00547380" w:rsidRDefault="00D579CB" w:rsidP="002139A8">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547380">
              <w:rPr>
                <w:rFonts w:ascii="Arial" w:hAnsi="Arial"/>
                <w:sz w:val="20"/>
                <w:szCs w:val="20"/>
              </w:rPr>
              <w:t>Consolidated                     financial statements</w:t>
            </w:r>
          </w:p>
        </w:tc>
        <w:tc>
          <w:tcPr>
            <w:tcW w:w="2768" w:type="dxa"/>
            <w:gridSpan w:val="2"/>
            <w:vAlign w:val="bottom"/>
          </w:tcPr>
          <w:p w14:paraId="05C37C48" w14:textId="77777777" w:rsidR="00D579CB" w:rsidRPr="00547380" w:rsidRDefault="00D579CB" w:rsidP="002139A8">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547380">
              <w:rPr>
                <w:rFonts w:ascii="Arial" w:hAnsi="Arial"/>
                <w:sz w:val="20"/>
                <w:szCs w:val="20"/>
              </w:rPr>
              <w:t>Separate                          financial statements</w:t>
            </w:r>
          </w:p>
        </w:tc>
      </w:tr>
      <w:tr w:rsidR="00D579CB" w:rsidRPr="00180B48" w14:paraId="046456E3" w14:textId="77777777" w:rsidTr="002139A8">
        <w:tc>
          <w:tcPr>
            <w:tcW w:w="3667" w:type="dxa"/>
            <w:gridSpan w:val="2"/>
          </w:tcPr>
          <w:p w14:paraId="4DB6ACD7" w14:textId="77777777" w:rsidR="00D579CB" w:rsidRPr="00547380" w:rsidRDefault="00D579CB" w:rsidP="002139A8">
            <w:pPr>
              <w:spacing w:line="340" w:lineRule="exact"/>
              <w:ind w:right="-18"/>
              <w:jc w:val="thaiDistribute"/>
              <w:rPr>
                <w:rFonts w:ascii="Angsana New" w:hAnsi="Angsana New"/>
                <w:b/>
                <w:bCs/>
                <w:sz w:val="20"/>
                <w:szCs w:val="20"/>
                <w:u w:val="single"/>
              </w:rPr>
            </w:pPr>
          </w:p>
        </w:tc>
        <w:tc>
          <w:tcPr>
            <w:tcW w:w="1299" w:type="dxa"/>
          </w:tcPr>
          <w:p w14:paraId="741192F6" w14:textId="4EE531D0" w:rsidR="00D579CB" w:rsidRPr="00180B48" w:rsidRDefault="00530A13" w:rsidP="002139A8">
            <w:pPr>
              <w:pBdr>
                <w:bottom w:val="single" w:sz="4" w:space="1" w:color="auto"/>
              </w:pBdr>
              <w:tabs>
                <w:tab w:val="right" w:pos="7280"/>
                <w:tab w:val="right" w:pos="8540"/>
              </w:tabs>
              <w:spacing w:line="340" w:lineRule="exact"/>
              <w:jc w:val="center"/>
              <w:rPr>
                <w:rFonts w:ascii="Arial" w:hAnsi="Arial" w:cs="Arial"/>
                <w:sz w:val="20"/>
                <w:szCs w:val="20"/>
              </w:rPr>
            </w:pPr>
            <w:r w:rsidRPr="00530A13">
              <w:rPr>
                <w:rFonts w:ascii="Arial" w:hAnsi="Arial" w:cs="Arial"/>
                <w:sz w:val="20"/>
                <w:szCs w:val="20"/>
              </w:rPr>
              <w:t xml:space="preserve">30 June </w:t>
            </w:r>
            <w:r w:rsidR="00D579CB">
              <w:rPr>
                <w:rFonts w:ascii="Arial" w:hAnsi="Arial" w:cs="Arial"/>
                <w:sz w:val="20"/>
                <w:szCs w:val="20"/>
              </w:rPr>
              <w:t>2022</w:t>
            </w:r>
          </w:p>
        </w:tc>
        <w:tc>
          <w:tcPr>
            <w:tcW w:w="1446" w:type="dxa"/>
            <w:gridSpan w:val="2"/>
          </w:tcPr>
          <w:p w14:paraId="613FE5EB" w14:textId="77777777" w:rsidR="00D579CB" w:rsidRPr="00180B48" w:rsidRDefault="00D579CB" w:rsidP="002139A8">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Pr>
                <w:rFonts w:ascii="Arial" w:hAnsi="Arial" w:cs="Arial"/>
                <w:sz w:val="20"/>
                <w:szCs w:val="20"/>
              </w:rPr>
              <w:t>31 December 2021</w:t>
            </w:r>
          </w:p>
        </w:tc>
        <w:tc>
          <w:tcPr>
            <w:tcW w:w="1318" w:type="dxa"/>
          </w:tcPr>
          <w:p w14:paraId="6B6460A1" w14:textId="7164E348" w:rsidR="00D579CB" w:rsidRPr="00180B48" w:rsidRDefault="00530A13" w:rsidP="002139A8">
            <w:pPr>
              <w:pBdr>
                <w:bottom w:val="single" w:sz="4" w:space="1" w:color="auto"/>
              </w:pBdr>
              <w:tabs>
                <w:tab w:val="right" w:pos="7280"/>
                <w:tab w:val="right" w:pos="8540"/>
              </w:tabs>
              <w:spacing w:line="340" w:lineRule="exact"/>
              <w:jc w:val="center"/>
              <w:rPr>
                <w:rFonts w:ascii="Arial" w:hAnsi="Arial" w:cs="Arial"/>
                <w:sz w:val="20"/>
                <w:szCs w:val="20"/>
              </w:rPr>
            </w:pPr>
            <w:r w:rsidRPr="00530A13">
              <w:rPr>
                <w:rFonts w:ascii="Arial" w:hAnsi="Arial" w:cs="Arial"/>
                <w:sz w:val="20"/>
                <w:szCs w:val="20"/>
              </w:rPr>
              <w:t xml:space="preserve">30 June </w:t>
            </w:r>
            <w:r w:rsidR="00D579CB">
              <w:rPr>
                <w:rFonts w:ascii="Arial" w:hAnsi="Arial" w:cs="Arial"/>
                <w:sz w:val="20"/>
                <w:szCs w:val="20"/>
              </w:rPr>
              <w:t>2022</w:t>
            </w:r>
          </w:p>
        </w:tc>
        <w:tc>
          <w:tcPr>
            <w:tcW w:w="1450" w:type="dxa"/>
          </w:tcPr>
          <w:p w14:paraId="04DBEEC9" w14:textId="77777777" w:rsidR="00D579CB" w:rsidRPr="00180B48" w:rsidRDefault="00D579CB" w:rsidP="002139A8">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Pr>
                <w:rFonts w:ascii="Arial" w:hAnsi="Arial" w:cs="Arial"/>
                <w:sz w:val="20"/>
                <w:szCs w:val="20"/>
              </w:rPr>
              <w:t>31 December 2021</w:t>
            </w:r>
          </w:p>
        </w:tc>
      </w:tr>
      <w:tr w:rsidR="00D579CB" w:rsidRPr="006C2900" w14:paraId="42134A2D" w14:textId="77777777" w:rsidTr="002139A8">
        <w:tc>
          <w:tcPr>
            <w:tcW w:w="3667" w:type="dxa"/>
            <w:gridSpan w:val="2"/>
          </w:tcPr>
          <w:p w14:paraId="1865E8FB" w14:textId="77777777" w:rsidR="00D579CB" w:rsidRPr="004A3635" w:rsidRDefault="00D579CB" w:rsidP="002139A8">
            <w:pPr>
              <w:spacing w:line="340" w:lineRule="exact"/>
              <w:ind w:left="252" w:right="-198" w:hanging="252"/>
              <w:rPr>
                <w:rFonts w:ascii="Browallia New" w:hAnsi="Browallia New" w:cs="Browallia New"/>
                <w:sz w:val="20"/>
                <w:szCs w:val="20"/>
                <w:cs/>
              </w:rPr>
            </w:pPr>
          </w:p>
        </w:tc>
        <w:tc>
          <w:tcPr>
            <w:tcW w:w="1299" w:type="dxa"/>
            <w:vAlign w:val="bottom"/>
          </w:tcPr>
          <w:p w14:paraId="18A7A699" w14:textId="77777777" w:rsidR="00D579CB" w:rsidRPr="004A3635" w:rsidRDefault="00D579CB" w:rsidP="002139A8">
            <w:pPr>
              <w:tabs>
                <w:tab w:val="decimal" w:pos="972"/>
              </w:tabs>
              <w:spacing w:line="340" w:lineRule="exact"/>
              <w:ind w:right="-29"/>
              <w:jc w:val="thaiDistribute"/>
              <w:rPr>
                <w:rFonts w:ascii="Arial" w:hAnsi="Arial" w:cs="Arial"/>
                <w:sz w:val="20"/>
                <w:szCs w:val="20"/>
              </w:rPr>
            </w:pPr>
          </w:p>
        </w:tc>
        <w:tc>
          <w:tcPr>
            <w:tcW w:w="1446" w:type="dxa"/>
            <w:gridSpan w:val="2"/>
            <w:vAlign w:val="bottom"/>
          </w:tcPr>
          <w:p w14:paraId="72AF0502" w14:textId="77777777" w:rsidR="00D579CB" w:rsidRPr="004A3635" w:rsidRDefault="00D579CB" w:rsidP="002139A8">
            <w:pPr>
              <w:spacing w:line="340" w:lineRule="exact"/>
              <w:ind w:right="-29"/>
              <w:jc w:val="center"/>
              <w:rPr>
                <w:rFonts w:ascii="Arial" w:hAnsi="Arial" w:cs="Arial"/>
                <w:sz w:val="20"/>
                <w:szCs w:val="20"/>
              </w:rPr>
            </w:pPr>
            <w:r>
              <w:rPr>
                <w:rFonts w:ascii="Arial" w:hAnsi="Arial" w:cs="Arial"/>
                <w:sz w:val="20"/>
                <w:szCs w:val="20"/>
              </w:rPr>
              <w:t>(Audited)</w:t>
            </w:r>
          </w:p>
        </w:tc>
        <w:tc>
          <w:tcPr>
            <w:tcW w:w="1318" w:type="dxa"/>
            <w:vAlign w:val="bottom"/>
          </w:tcPr>
          <w:p w14:paraId="3F601E3B" w14:textId="77777777" w:rsidR="00D579CB" w:rsidRPr="004A3635" w:rsidRDefault="00D579CB" w:rsidP="002139A8">
            <w:pPr>
              <w:tabs>
                <w:tab w:val="decimal" w:pos="972"/>
              </w:tabs>
              <w:spacing w:line="340" w:lineRule="exact"/>
              <w:ind w:right="-29"/>
              <w:jc w:val="thaiDistribute"/>
              <w:rPr>
                <w:rFonts w:ascii="Arial" w:hAnsi="Arial" w:cs="Arial"/>
                <w:sz w:val="20"/>
                <w:szCs w:val="20"/>
              </w:rPr>
            </w:pPr>
          </w:p>
        </w:tc>
        <w:tc>
          <w:tcPr>
            <w:tcW w:w="1450" w:type="dxa"/>
            <w:vAlign w:val="bottom"/>
          </w:tcPr>
          <w:p w14:paraId="657484B0" w14:textId="77777777" w:rsidR="00D579CB" w:rsidRPr="004A3635" w:rsidRDefault="00D579CB" w:rsidP="002139A8">
            <w:pPr>
              <w:tabs>
                <w:tab w:val="decimal" w:pos="1140"/>
              </w:tabs>
              <w:spacing w:line="340" w:lineRule="exact"/>
              <w:ind w:right="-29"/>
              <w:jc w:val="thaiDistribute"/>
              <w:rPr>
                <w:rFonts w:ascii="Arial" w:hAnsi="Arial" w:cs="Arial"/>
                <w:sz w:val="20"/>
                <w:szCs w:val="20"/>
              </w:rPr>
            </w:pPr>
            <w:r>
              <w:rPr>
                <w:rFonts w:ascii="Arial" w:hAnsi="Arial" w:cs="Arial"/>
                <w:sz w:val="20"/>
                <w:szCs w:val="20"/>
              </w:rPr>
              <w:t>(Audited)</w:t>
            </w:r>
          </w:p>
        </w:tc>
      </w:tr>
      <w:tr w:rsidR="00D579CB" w:rsidRPr="006C2900" w14:paraId="48FFAB38" w14:textId="77777777" w:rsidTr="002139A8">
        <w:tc>
          <w:tcPr>
            <w:tcW w:w="3667" w:type="dxa"/>
            <w:gridSpan w:val="2"/>
          </w:tcPr>
          <w:p w14:paraId="79116BF2" w14:textId="0F2E949C" w:rsidR="00D579CB" w:rsidRPr="004A3635" w:rsidRDefault="00D579CB" w:rsidP="002139A8">
            <w:pPr>
              <w:spacing w:line="340" w:lineRule="exact"/>
              <w:ind w:left="252" w:right="-198" w:hanging="252"/>
              <w:rPr>
                <w:rFonts w:ascii="Arial" w:hAnsi="Arial" w:cs="Arial"/>
                <w:sz w:val="20"/>
                <w:szCs w:val="20"/>
              </w:rPr>
            </w:pPr>
            <w:r w:rsidRPr="00D579CB">
              <w:rPr>
                <w:rFonts w:ascii="Arial" w:hAnsi="Arial" w:cs="Arial"/>
                <w:sz w:val="20"/>
                <w:szCs w:val="20"/>
              </w:rPr>
              <w:t>Lease</w:t>
            </w:r>
            <w:r>
              <w:rPr>
                <w:rFonts w:ascii="Arial" w:hAnsi="Arial" w:cs="Arial"/>
                <w:sz w:val="20"/>
                <w:szCs w:val="20"/>
              </w:rPr>
              <w:t xml:space="preserve"> </w:t>
            </w:r>
            <w:r w:rsidRPr="00D579CB">
              <w:rPr>
                <w:rFonts w:ascii="Arial" w:hAnsi="Arial" w:cs="Arial"/>
                <w:sz w:val="20"/>
                <w:szCs w:val="20"/>
              </w:rPr>
              <w:t>payment</w:t>
            </w:r>
            <w:r w:rsidR="001962C0">
              <w:rPr>
                <w:rFonts w:ascii="Arial" w:hAnsi="Arial" w:cs="Arial"/>
                <w:sz w:val="20"/>
                <w:szCs w:val="20"/>
              </w:rPr>
              <w:t>s</w:t>
            </w:r>
          </w:p>
        </w:tc>
        <w:tc>
          <w:tcPr>
            <w:tcW w:w="1299" w:type="dxa"/>
            <w:vAlign w:val="bottom"/>
          </w:tcPr>
          <w:p w14:paraId="2C672DAF" w14:textId="0F5B9E00" w:rsidR="00D579CB" w:rsidRPr="004A3635" w:rsidRDefault="0055656B" w:rsidP="002139A8">
            <w:pPr>
              <w:tabs>
                <w:tab w:val="decimal" w:pos="990"/>
              </w:tabs>
              <w:spacing w:line="340" w:lineRule="exact"/>
              <w:ind w:right="-29"/>
              <w:jc w:val="thaiDistribute"/>
              <w:rPr>
                <w:rFonts w:ascii="Arial" w:hAnsi="Arial" w:cs="Arial"/>
                <w:sz w:val="20"/>
                <w:szCs w:val="20"/>
              </w:rPr>
            </w:pPr>
            <w:r>
              <w:rPr>
                <w:rFonts w:ascii="Arial" w:hAnsi="Arial" w:cs="Arial"/>
                <w:sz w:val="20"/>
                <w:szCs w:val="20"/>
              </w:rPr>
              <w:t>4,902,157</w:t>
            </w:r>
          </w:p>
        </w:tc>
        <w:tc>
          <w:tcPr>
            <w:tcW w:w="1446" w:type="dxa"/>
            <w:gridSpan w:val="2"/>
            <w:vAlign w:val="bottom"/>
          </w:tcPr>
          <w:p w14:paraId="0D505557" w14:textId="6BBDD9B6" w:rsidR="00D579CB" w:rsidRPr="004A3635" w:rsidRDefault="00D579CB" w:rsidP="002139A8">
            <w:pPr>
              <w:tabs>
                <w:tab w:val="decimal" w:pos="1140"/>
              </w:tabs>
              <w:spacing w:line="340" w:lineRule="exact"/>
              <w:ind w:right="-29"/>
              <w:jc w:val="thaiDistribute"/>
              <w:rPr>
                <w:rFonts w:ascii="Arial" w:hAnsi="Arial" w:cs="Arial"/>
                <w:sz w:val="20"/>
                <w:szCs w:val="20"/>
              </w:rPr>
            </w:pPr>
            <w:r w:rsidRPr="00D579CB">
              <w:rPr>
                <w:rFonts w:ascii="Arial" w:hAnsi="Arial" w:cs="Arial" w:hint="cs"/>
                <w:sz w:val="20"/>
                <w:szCs w:val="20"/>
              </w:rPr>
              <w:t>5,702,661</w:t>
            </w:r>
          </w:p>
        </w:tc>
        <w:tc>
          <w:tcPr>
            <w:tcW w:w="1318" w:type="dxa"/>
            <w:vAlign w:val="bottom"/>
          </w:tcPr>
          <w:p w14:paraId="5DE69803" w14:textId="17941A6B" w:rsidR="00D579CB" w:rsidRPr="004A3635" w:rsidRDefault="0055656B" w:rsidP="002139A8">
            <w:pPr>
              <w:tabs>
                <w:tab w:val="decimal" w:pos="990"/>
              </w:tabs>
              <w:spacing w:line="340" w:lineRule="exact"/>
              <w:ind w:right="-29"/>
              <w:jc w:val="thaiDistribute"/>
              <w:rPr>
                <w:rFonts w:ascii="Arial" w:hAnsi="Arial" w:cs="Arial"/>
                <w:sz w:val="20"/>
                <w:szCs w:val="20"/>
              </w:rPr>
            </w:pPr>
            <w:r>
              <w:rPr>
                <w:rFonts w:ascii="Arial" w:hAnsi="Arial" w:cs="Arial"/>
                <w:sz w:val="20"/>
                <w:szCs w:val="20"/>
              </w:rPr>
              <w:t>4,429,118</w:t>
            </w:r>
          </w:p>
        </w:tc>
        <w:tc>
          <w:tcPr>
            <w:tcW w:w="1450" w:type="dxa"/>
            <w:vAlign w:val="bottom"/>
          </w:tcPr>
          <w:p w14:paraId="726287C6" w14:textId="7140E912" w:rsidR="00D579CB" w:rsidRPr="004A3635" w:rsidRDefault="00D579CB" w:rsidP="002139A8">
            <w:pPr>
              <w:tabs>
                <w:tab w:val="decimal" w:pos="1140"/>
              </w:tabs>
              <w:spacing w:line="340" w:lineRule="exact"/>
              <w:ind w:right="-29"/>
              <w:jc w:val="thaiDistribute"/>
              <w:rPr>
                <w:rFonts w:ascii="Arial" w:hAnsi="Arial" w:cs="Arial"/>
                <w:sz w:val="20"/>
                <w:szCs w:val="20"/>
              </w:rPr>
            </w:pPr>
            <w:r w:rsidRPr="00D579CB">
              <w:rPr>
                <w:rFonts w:ascii="Arial" w:hAnsi="Arial" w:cs="Arial" w:hint="cs"/>
                <w:sz w:val="20"/>
                <w:szCs w:val="20"/>
              </w:rPr>
              <w:t>5,182,666</w:t>
            </w:r>
          </w:p>
        </w:tc>
      </w:tr>
      <w:tr w:rsidR="00D579CB" w:rsidRPr="006C2900" w14:paraId="5C5E3201" w14:textId="77777777" w:rsidTr="002139A8">
        <w:tc>
          <w:tcPr>
            <w:tcW w:w="3667" w:type="dxa"/>
            <w:gridSpan w:val="2"/>
          </w:tcPr>
          <w:p w14:paraId="13585997" w14:textId="0AFBB041" w:rsidR="00D579CB" w:rsidRPr="004A3635" w:rsidRDefault="00D579CB" w:rsidP="002139A8">
            <w:pPr>
              <w:spacing w:line="340" w:lineRule="exact"/>
              <w:ind w:left="252" w:hanging="252"/>
              <w:rPr>
                <w:rFonts w:ascii="Arial" w:hAnsi="Arial" w:cs="Arial"/>
                <w:sz w:val="20"/>
                <w:szCs w:val="20"/>
                <w:cs/>
              </w:rPr>
            </w:pPr>
            <w:r>
              <w:rPr>
                <w:rFonts w:ascii="Arial" w:hAnsi="Arial" w:cs="Arial"/>
                <w:sz w:val="20"/>
                <w:szCs w:val="20"/>
              </w:rPr>
              <w:t>Less: Deferred interest expenses</w:t>
            </w:r>
          </w:p>
        </w:tc>
        <w:tc>
          <w:tcPr>
            <w:tcW w:w="1299" w:type="dxa"/>
            <w:vAlign w:val="bottom"/>
          </w:tcPr>
          <w:p w14:paraId="3F71ABF4" w14:textId="1EF48AF0" w:rsidR="00D579CB" w:rsidRPr="004A3635" w:rsidRDefault="0055656B" w:rsidP="002139A8">
            <w:pPr>
              <w:pBdr>
                <w:bottom w:val="single" w:sz="4" w:space="1" w:color="auto"/>
              </w:pBdr>
              <w:tabs>
                <w:tab w:val="decimal" w:pos="990"/>
              </w:tabs>
              <w:spacing w:line="340" w:lineRule="exact"/>
              <w:ind w:right="-29"/>
              <w:jc w:val="thaiDistribute"/>
              <w:rPr>
                <w:rFonts w:ascii="Arial" w:hAnsi="Arial" w:cs="Arial"/>
                <w:sz w:val="20"/>
                <w:szCs w:val="20"/>
              </w:rPr>
            </w:pPr>
            <w:r>
              <w:rPr>
                <w:rFonts w:ascii="Arial" w:hAnsi="Arial" w:cs="Arial"/>
                <w:sz w:val="20"/>
                <w:szCs w:val="20"/>
              </w:rPr>
              <w:t>(289,667)</w:t>
            </w:r>
          </w:p>
        </w:tc>
        <w:tc>
          <w:tcPr>
            <w:tcW w:w="1446" w:type="dxa"/>
            <w:gridSpan w:val="2"/>
            <w:vAlign w:val="bottom"/>
          </w:tcPr>
          <w:p w14:paraId="06DE8F07" w14:textId="30D09ABA" w:rsidR="00D579CB" w:rsidRPr="004A3635" w:rsidRDefault="00D579CB" w:rsidP="002139A8">
            <w:pPr>
              <w:pBdr>
                <w:bottom w:val="single" w:sz="4" w:space="1" w:color="auto"/>
              </w:pBdr>
              <w:tabs>
                <w:tab w:val="decimal" w:pos="1140"/>
              </w:tabs>
              <w:spacing w:line="340" w:lineRule="exact"/>
              <w:ind w:right="-29"/>
              <w:jc w:val="thaiDistribute"/>
              <w:rPr>
                <w:rFonts w:ascii="Arial" w:hAnsi="Arial" w:cs="Arial"/>
                <w:sz w:val="20"/>
                <w:szCs w:val="20"/>
              </w:rPr>
            </w:pPr>
            <w:r w:rsidRPr="00D579CB">
              <w:rPr>
                <w:rFonts w:ascii="Arial" w:hAnsi="Arial" w:cs="Arial" w:hint="cs"/>
                <w:sz w:val="20"/>
                <w:szCs w:val="20"/>
              </w:rPr>
              <w:t>(344,510)</w:t>
            </w:r>
          </w:p>
        </w:tc>
        <w:tc>
          <w:tcPr>
            <w:tcW w:w="1318" w:type="dxa"/>
            <w:vAlign w:val="bottom"/>
          </w:tcPr>
          <w:p w14:paraId="2321BBCA" w14:textId="429CFD59" w:rsidR="00D579CB" w:rsidRPr="004A3635" w:rsidRDefault="0055656B" w:rsidP="002139A8">
            <w:pPr>
              <w:pBdr>
                <w:bottom w:val="single" w:sz="4" w:space="1" w:color="auto"/>
              </w:pBdr>
              <w:tabs>
                <w:tab w:val="decimal" w:pos="990"/>
              </w:tabs>
              <w:spacing w:line="340" w:lineRule="exact"/>
              <w:ind w:right="-29"/>
              <w:jc w:val="thaiDistribute"/>
              <w:rPr>
                <w:rFonts w:ascii="Arial" w:hAnsi="Arial" w:cs="Arial"/>
                <w:sz w:val="20"/>
                <w:szCs w:val="20"/>
              </w:rPr>
            </w:pPr>
            <w:r>
              <w:rPr>
                <w:rFonts w:ascii="Arial" w:hAnsi="Arial" w:cs="Arial"/>
                <w:sz w:val="20"/>
                <w:szCs w:val="20"/>
              </w:rPr>
              <w:t>(252,735)</w:t>
            </w:r>
          </w:p>
        </w:tc>
        <w:tc>
          <w:tcPr>
            <w:tcW w:w="1450" w:type="dxa"/>
            <w:vAlign w:val="bottom"/>
          </w:tcPr>
          <w:p w14:paraId="602DE95B" w14:textId="7079260B" w:rsidR="00D579CB" w:rsidRPr="004A3635" w:rsidRDefault="00D579CB" w:rsidP="002139A8">
            <w:pPr>
              <w:pBdr>
                <w:bottom w:val="single" w:sz="4" w:space="1" w:color="auto"/>
              </w:pBdr>
              <w:tabs>
                <w:tab w:val="decimal" w:pos="1140"/>
              </w:tabs>
              <w:spacing w:line="340" w:lineRule="exact"/>
              <w:ind w:right="-29"/>
              <w:jc w:val="thaiDistribute"/>
              <w:rPr>
                <w:rFonts w:ascii="Arial" w:hAnsi="Arial" w:cs="Arial"/>
                <w:sz w:val="20"/>
                <w:szCs w:val="20"/>
              </w:rPr>
            </w:pPr>
            <w:r w:rsidRPr="00D579CB">
              <w:rPr>
                <w:rFonts w:ascii="Arial" w:hAnsi="Arial" w:cs="Arial" w:hint="cs"/>
                <w:sz w:val="20"/>
                <w:szCs w:val="20"/>
              </w:rPr>
              <w:t>(300,026)</w:t>
            </w:r>
          </w:p>
        </w:tc>
      </w:tr>
      <w:tr w:rsidR="00D579CB" w:rsidRPr="006C2900" w14:paraId="6F7A98EA" w14:textId="77777777" w:rsidTr="002139A8">
        <w:trPr>
          <w:trHeight w:val="351"/>
        </w:trPr>
        <w:tc>
          <w:tcPr>
            <w:tcW w:w="3667" w:type="dxa"/>
            <w:gridSpan w:val="2"/>
          </w:tcPr>
          <w:p w14:paraId="24B14A6C" w14:textId="1568A1A8" w:rsidR="00D579CB" w:rsidRPr="004A3635" w:rsidRDefault="00D579CB" w:rsidP="002139A8">
            <w:pPr>
              <w:spacing w:line="340" w:lineRule="exact"/>
              <w:ind w:left="252" w:hanging="252"/>
              <w:rPr>
                <w:rFonts w:ascii="Arial" w:hAnsi="Arial" w:cs="Arial"/>
                <w:sz w:val="20"/>
                <w:szCs w:val="20"/>
                <w:cs/>
              </w:rPr>
            </w:pPr>
            <w:r>
              <w:rPr>
                <w:rFonts w:ascii="Arial" w:hAnsi="Arial" w:cs="Arial"/>
                <w:sz w:val="20"/>
                <w:szCs w:val="20"/>
              </w:rPr>
              <w:t>Total</w:t>
            </w:r>
          </w:p>
        </w:tc>
        <w:tc>
          <w:tcPr>
            <w:tcW w:w="1299" w:type="dxa"/>
            <w:vAlign w:val="bottom"/>
          </w:tcPr>
          <w:p w14:paraId="4080E6F4" w14:textId="6FDFE994" w:rsidR="00D579CB" w:rsidRPr="004A3635" w:rsidRDefault="0055656B" w:rsidP="002139A8">
            <w:pPr>
              <w:tabs>
                <w:tab w:val="decimal" w:pos="990"/>
              </w:tabs>
              <w:spacing w:line="340" w:lineRule="exact"/>
              <w:ind w:right="-29"/>
              <w:jc w:val="thaiDistribute"/>
              <w:rPr>
                <w:rFonts w:ascii="Arial" w:hAnsi="Arial" w:cs="Arial"/>
                <w:sz w:val="20"/>
                <w:szCs w:val="20"/>
              </w:rPr>
            </w:pPr>
            <w:r>
              <w:rPr>
                <w:rFonts w:ascii="Arial" w:hAnsi="Arial" w:cs="Arial"/>
                <w:sz w:val="20"/>
                <w:szCs w:val="20"/>
              </w:rPr>
              <w:t>4,612,490</w:t>
            </w:r>
          </w:p>
        </w:tc>
        <w:tc>
          <w:tcPr>
            <w:tcW w:w="1446" w:type="dxa"/>
            <w:gridSpan w:val="2"/>
            <w:vAlign w:val="bottom"/>
          </w:tcPr>
          <w:p w14:paraId="2C28F0B0" w14:textId="75A67B39" w:rsidR="00D579CB" w:rsidRPr="004A3635" w:rsidRDefault="00D579CB" w:rsidP="002139A8">
            <w:pPr>
              <w:tabs>
                <w:tab w:val="decimal" w:pos="1140"/>
              </w:tabs>
              <w:spacing w:line="340" w:lineRule="exact"/>
              <w:ind w:right="-29"/>
              <w:jc w:val="thaiDistribute"/>
              <w:rPr>
                <w:rFonts w:ascii="Arial" w:hAnsi="Arial" w:cs="Arial"/>
                <w:sz w:val="20"/>
                <w:szCs w:val="20"/>
              </w:rPr>
            </w:pPr>
            <w:r w:rsidRPr="00D579CB">
              <w:rPr>
                <w:rFonts w:ascii="Arial" w:hAnsi="Arial" w:cs="Arial" w:hint="cs"/>
                <w:sz w:val="20"/>
                <w:szCs w:val="20"/>
              </w:rPr>
              <w:t>5,358,151</w:t>
            </w:r>
          </w:p>
        </w:tc>
        <w:tc>
          <w:tcPr>
            <w:tcW w:w="1318" w:type="dxa"/>
            <w:vAlign w:val="bottom"/>
          </w:tcPr>
          <w:p w14:paraId="39A665CE" w14:textId="1F1DD56A" w:rsidR="00D579CB" w:rsidRPr="004A3635" w:rsidRDefault="0055656B" w:rsidP="002139A8">
            <w:pPr>
              <w:tabs>
                <w:tab w:val="decimal" w:pos="990"/>
              </w:tabs>
              <w:spacing w:line="340" w:lineRule="exact"/>
              <w:ind w:right="-29"/>
              <w:jc w:val="thaiDistribute"/>
              <w:rPr>
                <w:rFonts w:ascii="Arial" w:hAnsi="Arial" w:cs="Arial"/>
                <w:sz w:val="20"/>
                <w:szCs w:val="20"/>
              </w:rPr>
            </w:pPr>
            <w:r>
              <w:rPr>
                <w:rFonts w:ascii="Arial" w:hAnsi="Arial" w:cs="Arial"/>
                <w:sz w:val="20"/>
                <w:szCs w:val="20"/>
              </w:rPr>
              <w:t>4,176,383</w:t>
            </w:r>
          </w:p>
        </w:tc>
        <w:tc>
          <w:tcPr>
            <w:tcW w:w="1450" w:type="dxa"/>
            <w:vAlign w:val="bottom"/>
          </w:tcPr>
          <w:p w14:paraId="3F9C6FD2" w14:textId="36CA33C1" w:rsidR="00D579CB" w:rsidRPr="004A3635" w:rsidRDefault="00D579CB" w:rsidP="002139A8">
            <w:pPr>
              <w:tabs>
                <w:tab w:val="decimal" w:pos="1140"/>
              </w:tabs>
              <w:spacing w:line="340" w:lineRule="exact"/>
              <w:ind w:right="-29"/>
              <w:jc w:val="thaiDistribute"/>
              <w:rPr>
                <w:rFonts w:ascii="Arial" w:hAnsi="Arial" w:cs="Arial"/>
                <w:sz w:val="20"/>
                <w:szCs w:val="20"/>
              </w:rPr>
            </w:pPr>
            <w:r w:rsidRPr="00D579CB">
              <w:rPr>
                <w:rFonts w:ascii="Arial" w:hAnsi="Arial" w:cs="Arial" w:hint="cs"/>
                <w:sz w:val="20"/>
                <w:szCs w:val="20"/>
              </w:rPr>
              <w:t>4,882,640</w:t>
            </w:r>
          </w:p>
        </w:tc>
      </w:tr>
      <w:tr w:rsidR="00D579CB" w:rsidRPr="006C2900" w14:paraId="738776A8" w14:textId="77777777" w:rsidTr="002139A8">
        <w:tc>
          <w:tcPr>
            <w:tcW w:w="3667" w:type="dxa"/>
            <w:gridSpan w:val="2"/>
          </w:tcPr>
          <w:p w14:paraId="4D4929BD" w14:textId="548200FE" w:rsidR="00D579CB" w:rsidRPr="004A3635" w:rsidRDefault="00D579CB" w:rsidP="002139A8">
            <w:pPr>
              <w:spacing w:line="340" w:lineRule="exact"/>
              <w:ind w:left="252" w:hanging="252"/>
              <w:rPr>
                <w:rFonts w:ascii="Arial" w:hAnsi="Arial" w:cs="Arial"/>
                <w:sz w:val="20"/>
                <w:szCs w:val="20"/>
                <w:cs/>
              </w:rPr>
            </w:pPr>
            <w:r>
              <w:rPr>
                <w:rFonts w:ascii="Arial" w:hAnsi="Arial" w:cs="Arial"/>
                <w:sz w:val="20"/>
                <w:szCs w:val="20"/>
              </w:rPr>
              <w:t>Less: Portion due within one year</w:t>
            </w:r>
          </w:p>
        </w:tc>
        <w:tc>
          <w:tcPr>
            <w:tcW w:w="1299" w:type="dxa"/>
            <w:vAlign w:val="bottom"/>
          </w:tcPr>
          <w:p w14:paraId="0AD324AF" w14:textId="47EDCAB8" w:rsidR="00D579CB" w:rsidRPr="004A3635" w:rsidRDefault="0055656B" w:rsidP="002139A8">
            <w:pPr>
              <w:pBdr>
                <w:bottom w:val="single" w:sz="4" w:space="1" w:color="auto"/>
              </w:pBdr>
              <w:tabs>
                <w:tab w:val="decimal" w:pos="990"/>
              </w:tabs>
              <w:spacing w:line="340" w:lineRule="exact"/>
              <w:ind w:right="-29"/>
              <w:jc w:val="thaiDistribute"/>
              <w:rPr>
                <w:rFonts w:ascii="Arial" w:hAnsi="Arial" w:cs="Arial"/>
                <w:sz w:val="20"/>
                <w:szCs w:val="20"/>
              </w:rPr>
            </w:pPr>
            <w:r>
              <w:rPr>
                <w:rFonts w:ascii="Arial" w:hAnsi="Arial" w:cs="Arial"/>
                <w:sz w:val="20"/>
                <w:szCs w:val="20"/>
              </w:rPr>
              <w:t>(1,875,938)</w:t>
            </w:r>
          </w:p>
        </w:tc>
        <w:tc>
          <w:tcPr>
            <w:tcW w:w="1446" w:type="dxa"/>
            <w:gridSpan w:val="2"/>
            <w:vAlign w:val="bottom"/>
          </w:tcPr>
          <w:p w14:paraId="61330C10" w14:textId="671BE012" w:rsidR="00D579CB" w:rsidRPr="004A3635" w:rsidRDefault="00D579CB" w:rsidP="002139A8">
            <w:pPr>
              <w:pBdr>
                <w:bottom w:val="single" w:sz="4" w:space="1" w:color="auto"/>
              </w:pBdr>
              <w:tabs>
                <w:tab w:val="decimal" w:pos="1140"/>
              </w:tabs>
              <w:spacing w:line="340" w:lineRule="exact"/>
              <w:ind w:right="-29"/>
              <w:jc w:val="thaiDistribute"/>
              <w:rPr>
                <w:rFonts w:ascii="Arial" w:hAnsi="Arial" w:cs="Arial"/>
                <w:sz w:val="20"/>
                <w:szCs w:val="20"/>
              </w:rPr>
            </w:pPr>
            <w:r w:rsidRPr="00D579CB">
              <w:rPr>
                <w:rFonts w:ascii="Arial" w:hAnsi="Arial" w:cs="Arial" w:hint="cs"/>
                <w:sz w:val="20"/>
                <w:szCs w:val="20"/>
              </w:rPr>
              <w:t>(3,229,532)</w:t>
            </w:r>
          </w:p>
        </w:tc>
        <w:tc>
          <w:tcPr>
            <w:tcW w:w="1318" w:type="dxa"/>
            <w:vAlign w:val="bottom"/>
          </w:tcPr>
          <w:p w14:paraId="7E62AE61" w14:textId="4374875F" w:rsidR="00D579CB" w:rsidRPr="004A3635" w:rsidRDefault="0055656B" w:rsidP="002139A8">
            <w:pPr>
              <w:pBdr>
                <w:bottom w:val="single" w:sz="4" w:space="1" w:color="auto"/>
              </w:pBdr>
              <w:tabs>
                <w:tab w:val="decimal" w:pos="990"/>
              </w:tabs>
              <w:spacing w:line="340" w:lineRule="exact"/>
              <w:ind w:right="-29"/>
              <w:jc w:val="thaiDistribute"/>
              <w:rPr>
                <w:rFonts w:ascii="Arial" w:hAnsi="Arial" w:cs="Arial"/>
                <w:sz w:val="20"/>
                <w:szCs w:val="20"/>
              </w:rPr>
            </w:pPr>
            <w:r>
              <w:rPr>
                <w:rFonts w:ascii="Arial" w:hAnsi="Arial" w:cs="Arial"/>
                <w:sz w:val="20"/>
                <w:szCs w:val="20"/>
              </w:rPr>
              <w:t>(1,783,861)</w:t>
            </w:r>
          </w:p>
        </w:tc>
        <w:tc>
          <w:tcPr>
            <w:tcW w:w="1450" w:type="dxa"/>
            <w:vAlign w:val="bottom"/>
          </w:tcPr>
          <w:p w14:paraId="2AC8C703" w14:textId="054D0698" w:rsidR="00D579CB" w:rsidRPr="004A3635" w:rsidRDefault="00D579CB" w:rsidP="002139A8">
            <w:pPr>
              <w:pBdr>
                <w:bottom w:val="single" w:sz="4" w:space="1" w:color="auto"/>
              </w:pBdr>
              <w:tabs>
                <w:tab w:val="decimal" w:pos="1140"/>
              </w:tabs>
              <w:spacing w:line="340" w:lineRule="exact"/>
              <w:ind w:right="-29"/>
              <w:jc w:val="thaiDistribute"/>
              <w:rPr>
                <w:rFonts w:ascii="Arial" w:hAnsi="Arial" w:cs="Arial"/>
                <w:sz w:val="20"/>
                <w:szCs w:val="20"/>
              </w:rPr>
            </w:pPr>
            <w:r w:rsidRPr="00D579CB">
              <w:rPr>
                <w:rFonts w:ascii="Arial" w:hAnsi="Arial" w:cs="Arial" w:hint="cs"/>
                <w:sz w:val="20"/>
                <w:szCs w:val="20"/>
              </w:rPr>
              <w:t>(3,139,891)</w:t>
            </w:r>
          </w:p>
        </w:tc>
      </w:tr>
      <w:tr w:rsidR="00D579CB" w:rsidRPr="006C2900" w14:paraId="228EB1E3" w14:textId="77777777" w:rsidTr="002139A8">
        <w:tc>
          <w:tcPr>
            <w:tcW w:w="3667" w:type="dxa"/>
            <w:gridSpan w:val="2"/>
          </w:tcPr>
          <w:p w14:paraId="64E7E56F" w14:textId="6EA59288" w:rsidR="00D579CB" w:rsidRPr="004A3635" w:rsidRDefault="00D579CB" w:rsidP="002139A8">
            <w:pPr>
              <w:spacing w:line="340" w:lineRule="exact"/>
              <w:ind w:left="342" w:hanging="360"/>
              <w:rPr>
                <w:rFonts w:ascii="Arial" w:hAnsi="Arial" w:cs="Arial"/>
                <w:sz w:val="20"/>
                <w:szCs w:val="20"/>
                <w:cs/>
              </w:rPr>
            </w:pPr>
            <w:r w:rsidRPr="00D579CB">
              <w:rPr>
                <w:rFonts w:ascii="Arial" w:hAnsi="Arial" w:cs="Arial"/>
                <w:sz w:val="20"/>
                <w:szCs w:val="20"/>
              </w:rPr>
              <w:t>Lease</w:t>
            </w:r>
            <w:r>
              <w:rPr>
                <w:rFonts w:ascii="Arial" w:hAnsi="Arial" w:cs="Arial"/>
                <w:sz w:val="20"/>
                <w:szCs w:val="20"/>
              </w:rPr>
              <w:t xml:space="preserve"> liabilities - net of current portion</w:t>
            </w:r>
          </w:p>
        </w:tc>
        <w:tc>
          <w:tcPr>
            <w:tcW w:w="1299" w:type="dxa"/>
            <w:vAlign w:val="bottom"/>
          </w:tcPr>
          <w:p w14:paraId="2F59C8F7" w14:textId="22319ADE" w:rsidR="00D579CB" w:rsidRPr="004A3635" w:rsidRDefault="0055656B" w:rsidP="002139A8">
            <w:pPr>
              <w:pBdr>
                <w:bottom w:val="double" w:sz="4" w:space="1" w:color="auto"/>
              </w:pBdr>
              <w:tabs>
                <w:tab w:val="decimal" w:pos="990"/>
              </w:tabs>
              <w:spacing w:line="340" w:lineRule="exact"/>
              <w:ind w:right="-29"/>
              <w:jc w:val="thaiDistribute"/>
              <w:rPr>
                <w:rFonts w:ascii="Arial" w:hAnsi="Arial" w:cs="Arial"/>
                <w:sz w:val="20"/>
                <w:szCs w:val="20"/>
              </w:rPr>
            </w:pPr>
            <w:r>
              <w:rPr>
                <w:rFonts w:ascii="Arial" w:hAnsi="Arial" w:cs="Arial"/>
                <w:sz w:val="20"/>
                <w:szCs w:val="20"/>
              </w:rPr>
              <w:t>2,736,552</w:t>
            </w:r>
          </w:p>
        </w:tc>
        <w:tc>
          <w:tcPr>
            <w:tcW w:w="1446" w:type="dxa"/>
            <w:gridSpan w:val="2"/>
            <w:vAlign w:val="bottom"/>
          </w:tcPr>
          <w:p w14:paraId="227F65F4" w14:textId="3C6D00A5" w:rsidR="00D579CB" w:rsidRPr="004A3635" w:rsidRDefault="00D579CB" w:rsidP="002139A8">
            <w:pPr>
              <w:pBdr>
                <w:bottom w:val="double" w:sz="4" w:space="1" w:color="auto"/>
              </w:pBdr>
              <w:tabs>
                <w:tab w:val="decimal" w:pos="1140"/>
              </w:tabs>
              <w:spacing w:line="340" w:lineRule="exact"/>
              <w:ind w:right="-29"/>
              <w:jc w:val="thaiDistribute"/>
              <w:rPr>
                <w:rFonts w:ascii="Arial" w:hAnsi="Arial" w:cs="Arial"/>
                <w:sz w:val="20"/>
                <w:szCs w:val="20"/>
              </w:rPr>
            </w:pPr>
            <w:r w:rsidRPr="00D579CB">
              <w:rPr>
                <w:rFonts w:ascii="Arial" w:hAnsi="Arial" w:cs="Arial" w:hint="cs"/>
                <w:sz w:val="20"/>
                <w:szCs w:val="20"/>
              </w:rPr>
              <w:t>2,128,619</w:t>
            </w:r>
          </w:p>
        </w:tc>
        <w:tc>
          <w:tcPr>
            <w:tcW w:w="1318" w:type="dxa"/>
            <w:vAlign w:val="bottom"/>
          </w:tcPr>
          <w:p w14:paraId="0C76FA4A" w14:textId="27A74C24" w:rsidR="00D579CB" w:rsidRPr="004A3635" w:rsidRDefault="0055656B" w:rsidP="002139A8">
            <w:pPr>
              <w:pBdr>
                <w:bottom w:val="double" w:sz="4" w:space="1" w:color="auto"/>
              </w:pBdr>
              <w:tabs>
                <w:tab w:val="decimal" w:pos="990"/>
              </w:tabs>
              <w:spacing w:line="340" w:lineRule="exact"/>
              <w:ind w:right="-29"/>
              <w:jc w:val="thaiDistribute"/>
              <w:rPr>
                <w:rFonts w:ascii="Arial" w:hAnsi="Arial" w:cs="Arial"/>
                <w:sz w:val="20"/>
                <w:szCs w:val="20"/>
              </w:rPr>
            </w:pPr>
            <w:r>
              <w:rPr>
                <w:rFonts w:ascii="Arial" w:hAnsi="Arial" w:cs="Arial"/>
                <w:sz w:val="20"/>
                <w:szCs w:val="20"/>
              </w:rPr>
              <w:t>2,392,522</w:t>
            </w:r>
          </w:p>
        </w:tc>
        <w:tc>
          <w:tcPr>
            <w:tcW w:w="1450" w:type="dxa"/>
            <w:vAlign w:val="bottom"/>
          </w:tcPr>
          <w:p w14:paraId="4B6CA8A5" w14:textId="3B454F64" w:rsidR="00D579CB" w:rsidRPr="004A3635" w:rsidRDefault="00D579CB" w:rsidP="002139A8">
            <w:pPr>
              <w:pBdr>
                <w:bottom w:val="double" w:sz="4" w:space="1" w:color="auto"/>
              </w:pBdr>
              <w:tabs>
                <w:tab w:val="decimal" w:pos="1140"/>
              </w:tabs>
              <w:spacing w:line="340" w:lineRule="exact"/>
              <w:ind w:right="-29"/>
              <w:jc w:val="thaiDistribute"/>
              <w:rPr>
                <w:rFonts w:ascii="Arial" w:hAnsi="Arial" w:cs="Arial"/>
                <w:sz w:val="20"/>
                <w:szCs w:val="20"/>
              </w:rPr>
            </w:pPr>
            <w:r w:rsidRPr="00D579CB">
              <w:rPr>
                <w:rFonts w:ascii="Arial" w:hAnsi="Arial" w:cs="Arial" w:hint="cs"/>
                <w:sz w:val="20"/>
                <w:szCs w:val="20"/>
              </w:rPr>
              <w:t>1,742,749</w:t>
            </w:r>
          </w:p>
        </w:tc>
      </w:tr>
    </w:tbl>
    <w:p w14:paraId="698297F3" w14:textId="2E5069D1" w:rsidR="00D579CB" w:rsidRDefault="00D579CB" w:rsidP="00D579CB">
      <w:pPr>
        <w:spacing w:before="240" w:after="120" w:line="380" w:lineRule="exact"/>
        <w:ind w:left="547"/>
        <w:jc w:val="thaiDistribute"/>
        <w:rPr>
          <w:rFonts w:ascii="Arial" w:hAnsi="Arial"/>
          <w:sz w:val="22"/>
          <w:szCs w:val="22"/>
        </w:rPr>
      </w:pPr>
      <w:r>
        <w:rPr>
          <w:rFonts w:ascii="Arial" w:hAnsi="Arial"/>
          <w:sz w:val="22"/>
          <w:szCs w:val="22"/>
        </w:rPr>
        <w:t>Movement</w:t>
      </w:r>
      <w:r w:rsidR="001962C0">
        <w:rPr>
          <w:rFonts w:ascii="Arial" w:hAnsi="Arial"/>
          <w:sz w:val="22"/>
          <w:szCs w:val="22"/>
        </w:rPr>
        <w:t>s</w:t>
      </w:r>
      <w:r>
        <w:rPr>
          <w:rFonts w:ascii="Arial" w:hAnsi="Arial"/>
          <w:sz w:val="22"/>
          <w:szCs w:val="22"/>
        </w:rPr>
        <w:t xml:space="preserve"> of lease liabilities for the </w:t>
      </w:r>
      <w:r w:rsidR="00530A13">
        <w:rPr>
          <w:rFonts w:ascii="Arial" w:hAnsi="Arial"/>
          <w:sz w:val="22"/>
          <w:szCs w:val="22"/>
        </w:rPr>
        <w:t>six</w:t>
      </w:r>
      <w:r w:rsidR="007B3856">
        <w:rPr>
          <w:rFonts w:ascii="Arial" w:hAnsi="Arial"/>
          <w:sz w:val="22"/>
          <w:szCs w:val="22"/>
        </w:rPr>
        <w:t>-month period</w:t>
      </w:r>
      <w:r>
        <w:rPr>
          <w:rFonts w:ascii="Arial" w:hAnsi="Arial"/>
          <w:sz w:val="22"/>
          <w:szCs w:val="22"/>
        </w:rPr>
        <w:t xml:space="preserve"> ended </w:t>
      </w:r>
      <w:r w:rsidR="00530A13">
        <w:rPr>
          <w:rFonts w:ascii="Arial" w:hAnsi="Arial"/>
          <w:sz w:val="22"/>
          <w:szCs w:val="22"/>
        </w:rPr>
        <w:t xml:space="preserve">30 June </w:t>
      </w:r>
      <w:r>
        <w:rPr>
          <w:rFonts w:ascii="Arial" w:hAnsi="Arial"/>
          <w:sz w:val="22"/>
          <w:szCs w:val="22"/>
        </w:rPr>
        <w:t xml:space="preserve">2022 </w:t>
      </w:r>
      <w:r w:rsidR="001962C0">
        <w:rPr>
          <w:rFonts w:ascii="Arial" w:hAnsi="Arial"/>
          <w:sz w:val="22"/>
          <w:szCs w:val="22"/>
        </w:rPr>
        <w:t>are</w:t>
      </w:r>
      <w:r>
        <w:rPr>
          <w:rFonts w:ascii="Arial" w:hAnsi="Arial"/>
          <w:sz w:val="22"/>
          <w:szCs w:val="22"/>
        </w:rPr>
        <w:t xml:space="preserve"> </w:t>
      </w:r>
      <w:proofErr w:type="spellStart"/>
      <w:r>
        <w:rPr>
          <w:rFonts w:ascii="Arial" w:hAnsi="Arial"/>
          <w:sz w:val="22"/>
          <w:szCs w:val="22"/>
        </w:rPr>
        <w:t>summarised</w:t>
      </w:r>
      <w:proofErr w:type="spellEnd"/>
      <w:r>
        <w:rPr>
          <w:rFonts w:ascii="Arial" w:hAnsi="Arial"/>
          <w:sz w:val="22"/>
          <w:szCs w:val="22"/>
        </w:rPr>
        <w:t xml:space="preserve"> below:</w:t>
      </w:r>
    </w:p>
    <w:tbl>
      <w:tblPr>
        <w:tblW w:w="9090" w:type="dxa"/>
        <w:tblInd w:w="450" w:type="dxa"/>
        <w:tblLayout w:type="fixed"/>
        <w:tblLook w:val="04A0" w:firstRow="1" w:lastRow="0" w:firstColumn="1" w:lastColumn="0" w:noHBand="0" w:noVBand="1"/>
      </w:tblPr>
      <w:tblGrid>
        <w:gridCol w:w="4950"/>
        <w:gridCol w:w="2070"/>
        <w:gridCol w:w="2070"/>
      </w:tblGrid>
      <w:tr w:rsidR="00B02C2B" w:rsidRPr="00D579CB" w14:paraId="04FB7235" w14:textId="77777777" w:rsidTr="001962C0">
        <w:trPr>
          <w:cantSplit/>
        </w:trPr>
        <w:tc>
          <w:tcPr>
            <w:tcW w:w="4950" w:type="dxa"/>
          </w:tcPr>
          <w:p w14:paraId="6FC6BBA3" w14:textId="77777777" w:rsidR="00B02C2B" w:rsidRPr="00D579CB" w:rsidRDefault="00B02C2B" w:rsidP="002139A8">
            <w:pPr>
              <w:spacing w:line="340" w:lineRule="exact"/>
              <w:ind w:left="29"/>
              <w:rPr>
                <w:rFonts w:ascii="Arial" w:hAnsi="Arial" w:cs="Arial"/>
                <w:color w:val="000000"/>
                <w:spacing w:val="-4"/>
                <w:sz w:val="20"/>
                <w:szCs w:val="20"/>
              </w:rPr>
            </w:pPr>
          </w:p>
        </w:tc>
        <w:tc>
          <w:tcPr>
            <w:tcW w:w="4140" w:type="dxa"/>
            <w:gridSpan w:val="2"/>
            <w:hideMark/>
          </w:tcPr>
          <w:p w14:paraId="361955C0" w14:textId="2803EF8C" w:rsidR="00B02C2B" w:rsidRPr="00D579CB" w:rsidRDefault="00B02C2B" w:rsidP="002139A8">
            <w:pPr>
              <w:spacing w:line="340" w:lineRule="exact"/>
              <w:ind w:left="29"/>
              <w:jc w:val="right"/>
              <w:rPr>
                <w:rFonts w:ascii="Arial" w:hAnsi="Arial" w:cs="Arial"/>
                <w:color w:val="000000"/>
                <w:spacing w:val="-4"/>
                <w:sz w:val="20"/>
                <w:szCs w:val="20"/>
                <w:u w:val="single"/>
              </w:rPr>
            </w:pPr>
            <w:r w:rsidRPr="00D579CB">
              <w:rPr>
                <w:rFonts w:ascii="Arial" w:hAnsi="Arial" w:cs="Arial"/>
                <w:color w:val="000000"/>
                <w:spacing w:val="-4"/>
                <w:sz w:val="20"/>
                <w:szCs w:val="20"/>
              </w:rPr>
              <w:t>(</w:t>
            </w:r>
            <w:r w:rsidR="00D579CB" w:rsidRPr="00547380">
              <w:rPr>
                <w:rFonts w:ascii="Arial" w:hAnsi="Arial" w:cs="Arial"/>
                <w:sz w:val="20"/>
                <w:szCs w:val="20"/>
              </w:rPr>
              <w:t>Unit: Thousand Baht</w:t>
            </w:r>
            <w:r w:rsidRPr="00D579CB">
              <w:rPr>
                <w:rFonts w:ascii="Arial" w:hAnsi="Arial" w:cs="Arial"/>
                <w:color w:val="000000"/>
                <w:spacing w:val="-4"/>
                <w:sz w:val="20"/>
                <w:szCs w:val="20"/>
              </w:rPr>
              <w:t>)</w:t>
            </w:r>
          </w:p>
        </w:tc>
      </w:tr>
      <w:tr w:rsidR="00D579CB" w:rsidRPr="00D579CB" w14:paraId="1D90B6C4" w14:textId="77777777" w:rsidTr="001962C0">
        <w:trPr>
          <w:cantSplit/>
        </w:trPr>
        <w:tc>
          <w:tcPr>
            <w:tcW w:w="4950" w:type="dxa"/>
          </w:tcPr>
          <w:p w14:paraId="3D590B5C" w14:textId="77777777" w:rsidR="00D579CB" w:rsidRPr="00D579CB" w:rsidRDefault="00D579CB" w:rsidP="002139A8">
            <w:pPr>
              <w:spacing w:line="340" w:lineRule="exact"/>
              <w:ind w:left="32"/>
              <w:rPr>
                <w:rFonts w:ascii="Arial" w:hAnsi="Arial" w:cs="Arial"/>
                <w:color w:val="000000"/>
                <w:spacing w:val="-4"/>
                <w:sz w:val="20"/>
                <w:szCs w:val="20"/>
              </w:rPr>
            </w:pPr>
          </w:p>
        </w:tc>
        <w:tc>
          <w:tcPr>
            <w:tcW w:w="2070" w:type="dxa"/>
            <w:vAlign w:val="bottom"/>
            <w:hideMark/>
          </w:tcPr>
          <w:p w14:paraId="1C15936D" w14:textId="78556D33" w:rsidR="00D579CB" w:rsidRPr="00D579CB" w:rsidRDefault="00D579CB" w:rsidP="002139A8">
            <w:pPr>
              <w:pBdr>
                <w:bottom w:val="single" w:sz="4" w:space="1" w:color="auto"/>
              </w:pBdr>
              <w:spacing w:line="340" w:lineRule="exact"/>
              <w:ind w:left="32"/>
              <w:jc w:val="center"/>
              <w:rPr>
                <w:rFonts w:ascii="Arial" w:hAnsi="Arial" w:cs="Arial"/>
                <w:color w:val="000000"/>
                <w:spacing w:val="-4"/>
                <w:sz w:val="20"/>
                <w:szCs w:val="20"/>
              </w:rPr>
            </w:pPr>
            <w:r w:rsidRPr="00547380">
              <w:rPr>
                <w:rFonts w:ascii="Arial" w:hAnsi="Arial"/>
                <w:sz w:val="20"/>
                <w:szCs w:val="20"/>
              </w:rPr>
              <w:t>Consolidated                     financial statements</w:t>
            </w:r>
          </w:p>
        </w:tc>
        <w:tc>
          <w:tcPr>
            <w:tcW w:w="2070" w:type="dxa"/>
            <w:vAlign w:val="bottom"/>
            <w:hideMark/>
          </w:tcPr>
          <w:p w14:paraId="70238420" w14:textId="60BD09FD" w:rsidR="00D579CB" w:rsidRPr="00D579CB" w:rsidRDefault="00D579CB" w:rsidP="002139A8">
            <w:pPr>
              <w:pBdr>
                <w:bottom w:val="single" w:sz="4" w:space="1" w:color="auto"/>
              </w:pBdr>
              <w:spacing w:line="340" w:lineRule="exact"/>
              <w:ind w:left="32"/>
              <w:jc w:val="center"/>
              <w:rPr>
                <w:rFonts w:ascii="Arial" w:hAnsi="Arial" w:cs="Arial"/>
                <w:color w:val="000000"/>
                <w:spacing w:val="-4"/>
                <w:sz w:val="20"/>
                <w:szCs w:val="20"/>
              </w:rPr>
            </w:pPr>
            <w:r w:rsidRPr="00547380">
              <w:rPr>
                <w:rFonts w:ascii="Arial" w:hAnsi="Arial"/>
                <w:sz w:val="20"/>
                <w:szCs w:val="20"/>
              </w:rPr>
              <w:t>Separate                          financial statements</w:t>
            </w:r>
          </w:p>
        </w:tc>
      </w:tr>
      <w:tr w:rsidR="00D579CB" w:rsidRPr="00D579CB" w14:paraId="1AF9E995" w14:textId="77777777" w:rsidTr="00530A13">
        <w:tc>
          <w:tcPr>
            <w:tcW w:w="4950" w:type="dxa"/>
            <w:hideMark/>
          </w:tcPr>
          <w:p w14:paraId="53C0406A" w14:textId="3D173FA5" w:rsidR="00D579CB" w:rsidRPr="00D579CB" w:rsidRDefault="00D579CB" w:rsidP="002139A8">
            <w:pPr>
              <w:spacing w:line="340" w:lineRule="exact"/>
              <w:rPr>
                <w:rFonts w:ascii="Arial" w:hAnsi="Arial"/>
                <w:b/>
                <w:bCs/>
                <w:sz w:val="20"/>
                <w:szCs w:val="20"/>
              </w:rPr>
            </w:pPr>
            <w:r w:rsidRPr="00D579CB">
              <w:rPr>
                <w:rFonts w:ascii="Arial" w:hAnsi="Arial"/>
                <w:b/>
                <w:bCs/>
                <w:sz w:val="20"/>
                <w:szCs w:val="20"/>
              </w:rPr>
              <w:t xml:space="preserve">Balance </w:t>
            </w:r>
            <w:r w:rsidR="001962C0">
              <w:rPr>
                <w:rFonts w:ascii="Arial" w:hAnsi="Arial"/>
                <w:b/>
                <w:bCs/>
                <w:sz w:val="20"/>
                <w:szCs w:val="20"/>
              </w:rPr>
              <w:t xml:space="preserve">as </w:t>
            </w:r>
            <w:r w:rsidRPr="00D579CB">
              <w:rPr>
                <w:rFonts w:ascii="Arial" w:hAnsi="Arial"/>
                <w:b/>
                <w:bCs/>
                <w:sz w:val="20"/>
                <w:szCs w:val="20"/>
              </w:rPr>
              <w:t xml:space="preserve">at </w:t>
            </w:r>
            <w:r w:rsidR="00BE59B8">
              <w:rPr>
                <w:rFonts w:ascii="Arial" w:hAnsi="Arial"/>
                <w:b/>
                <w:bCs/>
                <w:sz w:val="20"/>
                <w:szCs w:val="20"/>
              </w:rPr>
              <w:t>1 January 2022</w:t>
            </w:r>
          </w:p>
        </w:tc>
        <w:tc>
          <w:tcPr>
            <w:tcW w:w="2070" w:type="dxa"/>
          </w:tcPr>
          <w:p w14:paraId="1173F9BA" w14:textId="4D0C6E72" w:rsidR="00D579CB" w:rsidRPr="00D579CB" w:rsidRDefault="0055656B" w:rsidP="001962C0">
            <w:pPr>
              <w:tabs>
                <w:tab w:val="decimal" w:pos="1695"/>
              </w:tabs>
              <w:spacing w:line="340" w:lineRule="exact"/>
              <w:ind w:right="-18"/>
              <w:jc w:val="thaiDistribute"/>
              <w:rPr>
                <w:rFonts w:ascii="Arial" w:hAnsi="Arial" w:cs="Arial"/>
                <w:spacing w:val="-4"/>
                <w:sz w:val="20"/>
                <w:szCs w:val="20"/>
                <w:cs/>
              </w:rPr>
            </w:pPr>
            <w:r>
              <w:rPr>
                <w:rFonts w:ascii="Arial" w:hAnsi="Arial" w:cs="Arial"/>
                <w:spacing w:val="-4"/>
                <w:sz w:val="20"/>
                <w:szCs w:val="20"/>
              </w:rPr>
              <w:t>5,358,151</w:t>
            </w:r>
          </w:p>
        </w:tc>
        <w:tc>
          <w:tcPr>
            <w:tcW w:w="2070" w:type="dxa"/>
          </w:tcPr>
          <w:p w14:paraId="29401888" w14:textId="055F0DD8" w:rsidR="00D579CB" w:rsidRPr="00D579CB" w:rsidRDefault="0055656B" w:rsidP="001962C0">
            <w:pPr>
              <w:tabs>
                <w:tab w:val="decimal" w:pos="1695"/>
              </w:tabs>
              <w:spacing w:line="340" w:lineRule="exact"/>
              <w:ind w:right="-18"/>
              <w:jc w:val="thaiDistribute"/>
              <w:rPr>
                <w:rFonts w:ascii="Arial" w:hAnsi="Arial" w:cs="Arial"/>
                <w:spacing w:val="-4"/>
                <w:sz w:val="20"/>
                <w:szCs w:val="20"/>
              </w:rPr>
            </w:pPr>
            <w:r>
              <w:rPr>
                <w:rFonts w:ascii="Arial" w:hAnsi="Arial" w:cs="Arial"/>
                <w:spacing w:val="-4"/>
                <w:sz w:val="20"/>
                <w:szCs w:val="20"/>
              </w:rPr>
              <w:t>4,882,640</w:t>
            </w:r>
          </w:p>
        </w:tc>
      </w:tr>
      <w:tr w:rsidR="00D579CB" w:rsidRPr="00D579CB" w14:paraId="4F95C308" w14:textId="77777777" w:rsidTr="00530A13">
        <w:tc>
          <w:tcPr>
            <w:tcW w:w="4950" w:type="dxa"/>
            <w:hideMark/>
          </w:tcPr>
          <w:p w14:paraId="0082BA3F" w14:textId="14737F1F" w:rsidR="00D579CB" w:rsidRPr="00D579CB" w:rsidRDefault="00D579CB" w:rsidP="002139A8">
            <w:pPr>
              <w:spacing w:line="340" w:lineRule="exact"/>
              <w:rPr>
                <w:rFonts w:ascii="Arial" w:hAnsi="Arial"/>
                <w:sz w:val="20"/>
                <w:szCs w:val="20"/>
              </w:rPr>
            </w:pPr>
            <w:r w:rsidRPr="00D579CB">
              <w:rPr>
                <w:rFonts w:ascii="Arial" w:hAnsi="Arial"/>
                <w:sz w:val="20"/>
                <w:szCs w:val="20"/>
              </w:rPr>
              <w:t>Additions</w:t>
            </w:r>
          </w:p>
        </w:tc>
        <w:tc>
          <w:tcPr>
            <w:tcW w:w="2070" w:type="dxa"/>
          </w:tcPr>
          <w:p w14:paraId="322FB072" w14:textId="4D2CE587" w:rsidR="00D579CB" w:rsidRPr="00D579CB" w:rsidRDefault="00B50A2A" w:rsidP="001962C0">
            <w:pPr>
              <w:tabs>
                <w:tab w:val="decimal" w:pos="1695"/>
              </w:tabs>
              <w:spacing w:line="340" w:lineRule="exact"/>
              <w:ind w:right="-18"/>
              <w:jc w:val="thaiDistribute"/>
              <w:rPr>
                <w:rFonts w:ascii="Arial" w:hAnsi="Arial" w:cs="Arial"/>
                <w:spacing w:val="-4"/>
                <w:sz w:val="20"/>
                <w:szCs w:val="20"/>
              </w:rPr>
            </w:pPr>
            <w:r>
              <w:rPr>
                <w:rFonts w:ascii="Arial" w:hAnsi="Arial" w:cs="Arial"/>
                <w:spacing w:val="-4"/>
                <w:sz w:val="20"/>
                <w:szCs w:val="20"/>
              </w:rPr>
              <w:t>19,742</w:t>
            </w:r>
          </w:p>
        </w:tc>
        <w:tc>
          <w:tcPr>
            <w:tcW w:w="2070" w:type="dxa"/>
          </w:tcPr>
          <w:p w14:paraId="6A90C9AC" w14:textId="455A8041" w:rsidR="00D579CB" w:rsidRPr="00D579CB" w:rsidRDefault="00B50A2A" w:rsidP="001962C0">
            <w:pPr>
              <w:tabs>
                <w:tab w:val="decimal" w:pos="1695"/>
              </w:tabs>
              <w:spacing w:line="340" w:lineRule="exact"/>
              <w:ind w:right="-18"/>
              <w:jc w:val="thaiDistribute"/>
              <w:rPr>
                <w:rFonts w:ascii="Arial" w:hAnsi="Arial" w:cs="Arial"/>
                <w:spacing w:val="-4"/>
                <w:sz w:val="20"/>
                <w:szCs w:val="20"/>
              </w:rPr>
            </w:pPr>
            <w:r>
              <w:rPr>
                <w:rFonts w:ascii="Arial" w:hAnsi="Arial" w:cs="Arial"/>
                <w:spacing w:val="-4"/>
                <w:sz w:val="20"/>
                <w:szCs w:val="20"/>
              </w:rPr>
              <w:t>13,209</w:t>
            </w:r>
          </w:p>
        </w:tc>
      </w:tr>
      <w:tr w:rsidR="00D579CB" w:rsidRPr="00D579CB" w14:paraId="6D5C162A" w14:textId="77777777" w:rsidTr="00530A13">
        <w:tc>
          <w:tcPr>
            <w:tcW w:w="4950" w:type="dxa"/>
            <w:hideMark/>
          </w:tcPr>
          <w:p w14:paraId="3F67EF82" w14:textId="31026ACC" w:rsidR="00D579CB" w:rsidRPr="00D579CB" w:rsidRDefault="00D579CB" w:rsidP="002139A8">
            <w:pPr>
              <w:spacing w:line="340" w:lineRule="exact"/>
              <w:rPr>
                <w:rFonts w:ascii="Arial" w:hAnsi="Arial"/>
                <w:sz w:val="20"/>
                <w:szCs w:val="20"/>
              </w:rPr>
            </w:pPr>
            <w:r w:rsidRPr="00D579CB">
              <w:rPr>
                <w:rFonts w:ascii="Arial" w:hAnsi="Arial"/>
                <w:sz w:val="20"/>
                <w:szCs w:val="20"/>
              </w:rPr>
              <w:t>Accretion of interest</w:t>
            </w:r>
          </w:p>
        </w:tc>
        <w:tc>
          <w:tcPr>
            <w:tcW w:w="2070" w:type="dxa"/>
          </w:tcPr>
          <w:p w14:paraId="115C33C2" w14:textId="213BFF86" w:rsidR="00D579CB" w:rsidRPr="00D579CB" w:rsidRDefault="0055656B" w:rsidP="001962C0">
            <w:pPr>
              <w:tabs>
                <w:tab w:val="decimal" w:pos="1695"/>
              </w:tabs>
              <w:spacing w:line="340" w:lineRule="exact"/>
              <w:ind w:right="-18"/>
              <w:jc w:val="thaiDistribute"/>
              <w:rPr>
                <w:rFonts w:ascii="Arial" w:hAnsi="Arial" w:cs="Arial"/>
                <w:spacing w:val="-4"/>
                <w:sz w:val="20"/>
                <w:szCs w:val="20"/>
                <w:cs/>
              </w:rPr>
            </w:pPr>
            <w:r>
              <w:rPr>
                <w:rFonts w:ascii="Arial" w:hAnsi="Arial" w:cs="Arial"/>
                <w:spacing w:val="-4"/>
                <w:sz w:val="20"/>
                <w:szCs w:val="20"/>
              </w:rPr>
              <w:t>66,083</w:t>
            </w:r>
          </w:p>
        </w:tc>
        <w:tc>
          <w:tcPr>
            <w:tcW w:w="2070" w:type="dxa"/>
          </w:tcPr>
          <w:p w14:paraId="193A51AD" w14:textId="655D0B28" w:rsidR="00D579CB" w:rsidRPr="00D579CB" w:rsidRDefault="0055656B" w:rsidP="001962C0">
            <w:pPr>
              <w:tabs>
                <w:tab w:val="decimal" w:pos="1695"/>
              </w:tabs>
              <w:spacing w:line="340" w:lineRule="exact"/>
              <w:ind w:right="-18"/>
              <w:jc w:val="thaiDistribute"/>
              <w:rPr>
                <w:rFonts w:ascii="Arial" w:hAnsi="Arial" w:cs="Arial"/>
                <w:spacing w:val="-4"/>
                <w:sz w:val="20"/>
                <w:szCs w:val="20"/>
              </w:rPr>
            </w:pPr>
            <w:r>
              <w:rPr>
                <w:rFonts w:ascii="Arial" w:hAnsi="Arial" w:cs="Arial"/>
                <w:spacing w:val="-4"/>
                <w:sz w:val="20"/>
                <w:szCs w:val="20"/>
              </w:rPr>
              <w:t>57,64</w:t>
            </w:r>
            <w:r w:rsidR="00B64DAA">
              <w:rPr>
                <w:rFonts w:ascii="Arial" w:hAnsi="Arial" w:cs="Arial"/>
                <w:spacing w:val="-4"/>
                <w:sz w:val="20"/>
                <w:szCs w:val="20"/>
              </w:rPr>
              <w:t>3</w:t>
            </w:r>
          </w:p>
        </w:tc>
      </w:tr>
      <w:tr w:rsidR="00D579CB" w:rsidRPr="00D579CB" w14:paraId="1BDAE581" w14:textId="77777777" w:rsidTr="00530A13">
        <w:tc>
          <w:tcPr>
            <w:tcW w:w="4950" w:type="dxa"/>
            <w:hideMark/>
          </w:tcPr>
          <w:p w14:paraId="00CB2B91" w14:textId="38C4AF4A" w:rsidR="00D579CB" w:rsidRPr="00D579CB" w:rsidRDefault="00D579CB" w:rsidP="002139A8">
            <w:pPr>
              <w:spacing w:line="340" w:lineRule="exact"/>
              <w:rPr>
                <w:rFonts w:ascii="Arial" w:hAnsi="Arial"/>
                <w:sz w:val="20"/>
                <w:szCs w:val="20"/>
              </w:rPr>
            </w:pPr>
            <w:r w:rsidRPr="00D579CB">
              <w:rPr>
                <w:rFonts w:ascii="Arial" w:hAnsi="Arial"/>
                <w:sz w:val="20"/>
                <w:szCs w:val="20"/>
              </w:rPr>
              <w:t>Repayments</w:t>
            </w:r>
          </w:p>
        </w:tc>
        <w:tc>
          <w:tcPr>
            <w:tcW w:w="2070" w:type="dxa"/>
          </w:tcPr>
          <w:p w14:paraId="0D531925" w14:textId="12F111C8" w:rsidR="00D579CB" w:rsidRPr="00D579CB" w:rsidRDefault="0055656B" w:rsidP="001962C0">
            <w:pPr>
              <w:tabs>
                <w:tab w:val="decimal" w:pos="1695"/>
              </w:tabs>
              <w:spacing w:line="340" w:lineRule="exact"/>
              <w:ind w:right="-18"/>
              <w:jc w:val="thaiDistribute"/>
              <w:rPr>
                <w:rFonts w:ascii="Arial" w:hAnsi="Arial" w:cs="Arial"/>
                <w:spacing w:val="-4"/>
                <w:sz w:val="20"/>
                <w:szCs w:val="20"/>
                <w:cs/>
              </w:rPr>
            </w:pPr>
            <w:r>
              <w:rPr>
                <w:rFonts w:ascii="Arial" w:hAnsi="Arial" w:cs="Arial"/>
                <w:spacing w:val="-4"/>
                <w:sz w:val="20"/>
                <w:szCs w:val="20"/>
              </w:rPr>
              <w:t>(</w:t>
            </w:r>
            <w:r w:rsidR="00B50A2A">
              <w:rPr>
                <w:rFonts w:ascii="Arial" w:hAnsi="Arial" w:cs="Arial"/>
                <w:spacing w:val="-4"/>
                <w:sz w:val="20"/>
                <w:szCs w:val="20"/>
              </w:rPr>
              <w:t>916,877</w:t>
            </w:r>
            <w:r>
              <w:rPr>
                <w:rFonts w:ascii="Arial" w:hAnsi="Arial" w:cs="Arial"/>
                <w:spacing w:val="-4"/>
                <w:sz w:val="20"/>
                <w:szCs w:val="20"/>
              </w:rPr>
              <w:t>)</w:t>
            </w:r>
          </w:p>
        </w:tc>
        <w:tc>
          <w:tcPr>
            <w:tcW w:w="2070" w:type="dxa"/>
          </w:tcPr>
          <w:p w14:paraId="47F84E26" w14:textId="20226331" w:rsidR="00D579CB" w:rsidRPr="00D579CB" w:rsidRDefault="00B50A2A" w:rsidP="001962C0">
            <w:pPr>
              <w:tabs>
                <w:tab w:val="decimal" w:pos="1695"/>
              </w:tabs>
              <w:spacing w:line="340" w:lineRule="exact"/>
              <w:ind w:right="-18"/>
              <w:jc w:val="thaiDistribute"/>
              <w:rPr>
                <w:rFonts w:ascii="Arial" w:hAnsi="Arial" w:cs="Arial"/>
                <w:spacing w:val="-4"/>
                <w:sz w:val="20"/>
                <w:szCs w:val="20"/>
              </w:rPr>
            </w:pPr>
            <w:r>
              <w:rPr>
                <w:rFonts w:ascii="Arial" w:hAnsi="Arial" w:cs="Arial"/>
                <w:spacing w:val="-4"/>
                <w:sz w:val="20"/>
                <w:szCs w:val="20"/>
              </w:rPr>
              <w:t>(862,500)</w:t>
            </w:r>
          </w:p>
        </w:tc>
      </w:tr>
      <w:tr w:rsidR="00D579CB" w:rsidRPr="00D579CB" w14:paraId="04F16503" w14:textId="77777777" w:rsidTr="00530A13">
        <w:tc>
          <w:tcPr>
            <w:tcW w:w="4950" w:type="dxa"/>
            <w:hideMark/>
          </w:tcPr>
          <w:p w14:paraId="37A351FE" w14:textId="559621BF" w:rsidR="00D579CB" w:rsidRPr="00D579CB" w:rsidRDefault="00D579CB" w:rsidP="002139A8">
            <w:pPr>
              <w:spacing w:line="340" w:lineRule="exact"/>
              <w:rPr>
                <w:rFonts w:ascii="Arial" w:hAnsi="Arial"/>
                <w:sz w:val="20"/>
                <w:szCs w:val="20"/>
              </w:rPr>
            </w:pPr>
            <w:r w:rsidRPr="00D579CB">
              <w:rPr>
                <w:rFonts w:ascii="Arial" w:hAnsi="Arial"/>
                <w:sz w:val="20"/>
                <w:szCs w:val="20"/>
              </w:rPr>
              <w:t xml:space="preserve">Decrease from </w:t>
            </w:r>
            <w:r w:rsidR="001962C0">
              <w:rPr>
                <w:rFonts w:ascii="Arial" w:hAnsi="Arial"/>
                <w:sz w:val="20"/>
                <w:szCs w:val="20"/>
              </w:rPr>
              <w:t>lease agreements adjustments</w:t>
            </w:r>
          </w:p>
        </w:tc>
        <w:tc>
          <w:tcPr>
            <w:tcW w:w="2070" w:type="dxa"/>
          </w:tcPr>
          <w:p w14:paraId="0F8D45BB" w14:textId="0CE335F9" w:rsidR="00D579CB" w:rsidRPr="00D579CB" w:rsidRDefault="0055656B" w:rsidP="001962C0">
            <w:pPr>
              <w:tabs>
                <w:tab w:val="decimal" w:pos="1695"/>
              </w:tabs>
              <w:spacing w:line="340" w:lineRule="exact"/>
              <w:ind w:right="-18"/>
              <w:jc w:val="thaiDistribute"/>
              <w:rPr>
                <w:rFonts w:ascii="Arial" w:hAnsi="Arial" w:cs="Arial"/>
                <w:spacing w:val="-4"/>
                <w:sz w:val="20"/>
                <w:szCs w:val="20"/>
                <w:cs/>
              </w:rPr>
            </w:pPr>
            <w:r>
              <w:rPr>
                <w:rFonts w:ascii="Arial" w:hAnsi="Arial" w:cs="Arial"/>
                <w:spacing w:val="-4"/>
                <w:sz w:val="20"/>
                <w:szCs w:val="20"/>
              </w:rPr>
              <w:t>(</w:t>
            </w:r>
            <w:r w:rsidR="00B64DAA">
              <w:rPr>
                <w:rFonts w:ascii="Arial" w:hAnsi="Arial" w:cs="Arial"/>
                <w:spacing w:val="-4"/>
                <w:sz w:val="20"/>
                <w:szCs w:val="20"/>
              </w:rPr>
              <w:t>68,576</w:t>
            </w:r>
            <w:r>
              <w:rPr>
                <w:rFonts w:ascii="Arial" w:hAnsi="Arial" w:cs="Arial"/>
                <w:spacing w:val="-4"/>
                <w:sz w:val="20"/>
                <w:szCs w:val="20"/>
              </w:rPr>
              <w:t>)</w:t>
            </w:r>
          </w:p>
        </w:tc>
        <w:tc>
          <w:tcPr>
            <w:tcW w:w="2070" w:type="dxa"/>
          </w:tcPr>
          <w:p w14:paraId="39B8E336" w14:textId="02AA2A2C" w:rsidR="00D579CB" w:rsidRPr="00D579CB" w:rsidRDefault="00B64DAA" w:rsidP="001962C0">
            <w:pPr>
              <w:tabs>
                <w:tab w:val="decimal" w:pos="1695"/>
              </w:tabs>
              <w:spacing w:line="340" w:lineRule="exact"/>
              <w:ind w:right="-18"/>
              <w:jc w:val="thaiDistribute"/>
              <w:rPr>
                <w:rFonts w:ascii="Arial" w:hAnsi="Arial" w:cs="Arial"/>
                <w:spacing w:val="-4"/>
                <w:sz w:val="20"/>
                <w:szCs w:val="20"/>
              </w:rPr>
            </w:pPr>
            <w:r>
              <w:rPr>
                <w:rFonts w:ascii="Arial" w:hAnsi="Arial" w:cs="Arial"/>
                <w:spacing w:val="-4"/>
                <w:sz w:val="20"/>
                <w:szCs w:val="20"/>
              </w:rPr>
              <w:t>(68,576)</w:t>
            </w:r>
          </w:p>
        </w:tc>
      </w:tr>
      <w:tr w:rsidR="00D579CB" w:rsidRPr="00D579CB" w14:paraId="5AAAF63E" w14:textId="77777777" w:rsidTr="00530A13">
        <w:tc>
          <w:tcPr>
            <w:tcW w:w="4950" w:type="dxa"/>
            <w:hideMark/>
          </w:tcPr>
          <w:p w14:paraId="3BBCE820" w14:textId="70258B43" w:rsidR="00D579CB" w:rsidRPr="00D579CB" w:rsidRDefault="00D579CB" w:rsidP="002139A8">
            <w:pPr>
              <w:spacing w:line="340" w:lineRule="exact"/>
              <w:rPr>
                <w:rFonts w:ascii="Arial" w:hAnsi="Arial"/>
                <w:sz w:val="20"/>
                <w:szCs w:val="20"/>
              </w:rPr>
            </w:pPr>
            <w:proofErr w:type="spellStart"/>
            <w:r w:rsidRPr="00D579CB">
              <w:rPr>
                <w:rFonts w:ascii="Arial" w:hAnsi="Arial"/>
                <w:sz w:val="20"/>
                <w:szCs w:val="20"/>
              </w:rPr>
              <w:t>Unrealised</w:t>
            </w:r>
            <w:proofErr w:type="spellEnd"/>
            <w:r w:rsidRPr="00D579CB">
              <w:rPr>
                <w:rFonts w:ascii="Arial" w:hAnsi="Arial"/>
                <w:sz w:val="20"/>
                <w:szCs w:val="20"/>
              </w:rPr>
              <w:t xml:space="preserve"> </w:t>
            </w:r>
            <w:r w:rsidR="00ED7012">
              <w:rPr>
                <w:rFonts w:ascii="Arial" w:hAnsi="Arial"/>
                <w:sz w:val="20"/>
                <w:szCs w:val="20"/>
              </w:rPr>
              <w:t>loss</w:t>
            </w:r>
            <w:r w:rsidRPr="00D579CB">
              <w:rPr>
                <w:rFonts w:ascii="Arial" w:hAnsi="Arial"/>
                <w:sz w:val="20"/>
                <w:szCs w:val="20"/>
              </w:rPr>
              <w:t xml:space="preserve"> on exchange</w:t>
            </w:r>
            <w:r w:rsidR="001962C0">
              <w:rPr>
                <w:rFonts w:ascii="Arial" w:hAnsi="Arial"/>
                <w:sz w:val="20"/>
                <w:szCs w:val="20"/>
              </w:rPr>
              <w:t xml:space="preserve"> rate</w:t>
            </w:r>
          </w:p>
        </w:tc>
        <w:tc>
          <w:tcPr>
            <w:tcW w:w="2070" w:type="dxa"/>
          </w:tcPr>
          <w:p w14:paraId="5921EAC4" w14:textId="1DA2A4A3" w:rsidR="00D579CB" w:rsidRPr="00D579CB" w:rsidRDefault="0055656B" w:rsidP="001962C0">
            <w:pPr>
              <w:pBdr>
                <w:bottom w:val="single" w:sz="4" w:space="1" w:color="auto"/>
              </w:pBdr>
              <w:tabs>
                <w:tab w:val="decimal" w:pos="1695"/>
              </w:tabs>
              <w:spacing w:line="340" w:lineRule="exact"/>
              <w:ind w:right="-18"/>
              <w:jc w:val="thaiDistribute"/>
              <w:rPr>
                <w:rFonts w:ascii="Arial" w:hAnsi="Arial" w:cs="Arial"/>
                <w:spacing w:val="-4"/>
                <w:sz w:val="20"/>
                <w:szCs w:val="20"/>
              </w:rPr>
            </w:pPr>
            <w:r>
              <w:rPr>
                <w:rFonts w:ascii="Arial" w:hAnsi="Arial" w:cs="Arial"/>
                <w:spacing w:val="-4"/>
                <w:sz w:val="20"/>
                <w:szCs w:val="20"/>
              </w:rPr>
              <w:t>153,967</w:t>
            </w:r>
          </w:p>
        </w:tc>
        <w:tc>
          <w:tcPr>
            <w:tcW w:w="2070" w:type="dxa"/>
          </w:tcPr>
          <w:p w14:paraId="05384490" w14:textId="02FDF6D7" w:rsidR="00D579CB" w:rsidRPr="00D579CB" w:rsidRDefault="0055656B" w:rsidP="001962C0">
            <w:pPr>
              <w:pBdr>
                <w:bottom w:val="single" w:sz="4" w:space="1" w:color="auto"/>
              </w:pBdr>
              <w:tabs>
                <w:tab w:val="decimal" w:pos="1695"/>
              </w:tabs>
              <w:spacing w:line="340" w:lineRule="exact"/>
              <w:ind w:right="-18"/>
              <w:jc w:val="thaiDistribute"/>
              <w:rPr>
                <w:rFonts w:ascii="Arial" w:hAnsi="Arial" w:cs="Arial"/>
                <w:spacing w:val="-4"/>
                <w:sz w:val="20"/>
                <w:szCs w:val="20"/>
              </w:rPr>
            </w:pPr>
            <w:r>
              <w:rPr>
                <w:rFonts w:ascii="Arial" w:hAnsi="Arial" w:cs="Arial"/>
                <w:spacing w:val="-4"/>
                <w:sz w:val="20"/>
                <w:szCs w:val="20"/>
              </w:rPr>
              <w:t>153,967</w:t>
            </w:r>
          </w:p>
        </w:tc>
      </w:tr>
      <w:tr w:rsidR="00D579CB" w:rsidRPr="00D579CB" w14:paraId="54FEC32D" w14:textId="77777777" w:rsidTr="00530A13">
        <w:tc>
          <w:tcPr>
            <w:tcW w:w="4950" w:type="dxa"/>
            <w:hideMark/>
          </w:tcPr>
          <w:p w14:paraId="6BB58F9F" w14:textId="7204FDA9" w:rsidR="00D579CB" w:rsidRPr="00D579CB" w:rsidRDefault="00D579CB" w:rsidP="002139A8">
            <w:pPr>
              <w:spacing w:line="340" w:lineRule="exact"/>
              <w:rPr>
                <w:rFonts w:ascii="Arial" w:hAnsi="Arial"/>
                <w:b/>
                <w:bCs/>
                <w:sz w:val="20"/>
                <w:szCs w:val="20"/>
              </w:rPr>
            </w:pPr>
            <w:r w:rsidRPr="00D579CB">
              <w:rPr>
                <w:rFonts w:ascii="Arial" w:hAnsi="Arial"/>
                <w:b/>
                <w:bCs/>
                <w:sz w:val="20"/>
                <w:szCs w:val="20"/>
              </w:rPr>
              <w:t xml:space="preserve">Balance </w:t>
            </w:r>
            <w:r w:rsidR="001962C0">
              <w:rPr>
                <w:rFonts w:ascii="Arial" w:hAnsi="Arial"/>
                <w:b/>
                <w:bCs/>
                <w:sz w:val="20"/>
                <w:szCs w:val="20"/>
              </w:rPr>
              <w:t xml:space="preserve">as </w:t>
            </w:r>
            <w:r w:rsidRPr="00D579CB">
              <w:rPr>
                <w:rFonts w:ascii="Arial" w:hAnsi="Arial"/>
                <w:b/>
                <w:bCs/>
                <w:sz w:val="20"/>
                <w:szCs w:val="20"/>
              </w:rPr>
              <w:t xml:space="preserve">at </w:t>
            </w:r>
            <w:r w:rsidR="00530A13" w:rsidRPr="00530A13">
              <w:rPr>
                <w:rFonts w:ascii="Arial" w:hAnsi="Arial"/>
                <w:b/>
                <w:bCs/>
                <w:sz w:val="20"/>
                <w:szCs w:val="20"/>
              </w:rPr>
              <w:t xml:space="preserve">30 June </w:t>
            </w:r>
            <w:r w:rsidR="00006FAC">
              <w:rPr>
                <w:rFonts w:ascii="Arial" w:hAnsi="Arial"/>
                <w:b/>
                <w:bCs/>
                <w:sz w:val="20"/>
                <w:szCs w:val="20"/>
              </w:rPr>
              <w:t>2022</w:t>
            </w:r>
          </w:p>
        </w:tc>
        <w:tc>
          <w:tcPr>
            <w:tcW w:w="2070" w:type="dxa"/>
          </w:tcPr>
          <w:p w14:paraId="2F53C491" w14:textId="3B6F4E38" w:rsidR="00D579CB" w:rsidRPr="00D579CB" w:rsidRDefault="0055656B" w:rsidP="001962C0">
            <w:pPr>
              <w:pBdr>
                <w:bottom w:val="double" w:sz="4" w:space="1" w:color="auto"/>
              </w:pBdr>
              <w:tabs>
                <w:tab w:val="decimal" w:pos="1695"/>
              </w:tabs>
              <w:spacing w:line="340" w:lineRule="exact"/>
              <w:ind w:right="-18"/>
              <w:jc w:val="thaiDistribute"/>
              <w:rPr>
                <w:rFonts w:ascii="Arial" w:hAnsi="Arial" w:cs="Arial"/>
                <w:spacing w:val="-4"/>
                <w:sz w:val="20"/>
                <w:szCs w:val="20"/>
              </w:rPr>
            </w:pPr>
            <w:r>
              <w:rPr>
                <w:rFonts w:ascii="Arial" w:hAnsi="Arial" w:cs="Arial"/>
                <w:spacing w:val="-4"/>
                <w:sz w:val="20"/>
                <w:szCs w:val="20"/>
              </w:rPr>
              <w:t>4,612,490</w:t>
            </w:r>
          </w:p>
        </w:tc>
        <w:tc>
          <w:tcPr>
            <w:tcW w:w="2070" w:type="dxa"/>
          </w:tcPr>
          <w:p w14:paraId="3BA8C79E" w14:textId="3C988F55" w:rsidR="00D579CB" w:rsidRPr="00D579CB" w:rsidRDefault="0055656B" w:rsidP="001962C0">
            <w:pPr>
              <w:pBdr>
                <w:bottom w:val="double" w:sz="4" w:space="1" w:color="auto"/>
              </w:pBdr>
              <w:tabs>
                <w:tab w:val="decimal" w:pos="1695"/>
              </w:tabs>
              <w:spacing w:line="340" w:lineRule="exact"/>
              <w:ind w:right="-18"/>
              <w:jc w:val="thaiDistribute"/>
              <w:rPr>
                <w:rFonts w:ascii="Arial" w:hAnsi="Arial" w:cs="Arial"/>
                <w:spacing w:val="-4"/>
                <w:sz w:val="20"/>
                <w:szCs w:val="20"/>
              </w:rPr>
            </w:pPr>
            <w:r>
              <w:rPr>
                <w:rFonts w:ascii="Arial" w:hAnsi="Arial" w:cs="Arial"/>
                <w:spacing w:val="-4"/>
                <w:sz w:val="20"/>
                <w:szCs w:val="20"/>
              </w:rPr>
              <w:t>4,176,383</w:t>
            </w:r>
          </w:p>
        </w:tc>
      </w:tr>
    </w:tbl>
    <w:p w14:paraId="27DDA9D4" w14:textId="71DFC2C6" w:rsidR="00D579CB" w:rsidRDefault="001962C0" w:rsidP="00D579CB">
      <w:pPr>
        <w:spacing w:before="240" w:after="120" w:line="380" w:lineRule="exact"/>
        <w:ind w:left="547"/>
        <w:jc w:val="thaiDistribute"/>
        <w:rPr>
          <w:rFonts w:ascii="Arial" w:hAnsi="Arial"/>
          <w:sz w:val="22"/>
          <w:szCs w:val="22"/>
        </w:rPr>
      </w:pPr>
      <w:r>
        <w:rPr>
          <w:rFonts w:ascii="Arial" w:hAnsi="Arial"/>
          <w:sz w:val="22"/>
          <w:szCs w:val="22"/>
        </w:rPr>
        <w:t>T</w:t>
      </w:r>
      <w:r w:rsidR="00D579CB">
        <w:rPr>
          <w:rFonts w:ascii="Arial" w:hAnsi="Arial"/>
          <w:sz w:val="22"/>
          <w:szCs w:val="22"/>
        </w:rPr>
        <w:t xml:space="preserve">he Company entered into interest rate swap agreement, and cross currency and interest </w:t>
      </w:r>
      <w:r>
        <w:rPr>
          <w:rFonts w:ascii="Arial" w:hAnsi="Arial"/>
          <w:sz w:val="22"/>
          <w:szCs w:val="22"/>
        </w:rPr>
        <w:t xml:space="preserve">rate </w:t>
      </w:r>
      <w:r w:rsidR="00D579CB">
        <w:rPr>
          <w:rFonts w:ascii="Arial" w:hAnsi="Arial"/>
          <w:sz w:val="22"/>
          <w:szCs w:val="22"/>
        </w:rPr>
        <w:t>swap agreements</w:t>
      </w:r>
      <w:r w:rsidR="00BA48A2">
        <w:rPr>
          <w:rFonts w:ascii="Arial" w:hAnsi="Arial"/>
          <w:sz w:val="22"/>
          <w:szCs w:val="22"/>
        </w:rPr>
        <w:t xml:space="preserve"> </w:t>
      </w:r>
      <w:r>
        <w:rPr>
          <w:rFonts w:ascii="Arial" w:hAnsi="Arial"/>
          <w:sz w:val="22"/>
          <w:szCs w:val="22"/>
        </w:rPr>
        <w:t xml:space="preserve">to hedge interest rate risk and exchange rate risk for lease liabilities of aircrafts as presented </w:t>
      </w:r>
      <w:r w:rsidR="00047321">
        <w:rPr>
          <w:rFonts w:ascii="Arial" w:hAnsi="Arial"/>
          <w:sz w:val="22"/>
          <w:szCs w:val="22"/>
        </w:rPr>
        <w:t xml:space="preserve">in the </w:t>
      </w:r>
      <w:r>
        <w:rPr>
          <w:rFonts w:ascii="Arial" w:hAnsi="Arial"/>
          <w:sz w:val="22"/>
          <w:szCs w:val="22"/>
        </w:rPr>
        <w:t>Group’s</w:t>
      </w:r>
      <w:r w:rsidR="00047321">
        <w:rPr>
          <w:rFonts w:ascii="Arial" w:hAnsi="Arial"/>
          <w:sz w:val="22"/>
          <w:szCs w:val="22"/>
        </w:rPr>
        <w:t xml:space="preserve"> financial statements for the year ended 31 December 202</w:t>
      </w:r>
      <w:r w:rsidR="000E7CBA">
        <w:rPr>
          <w:rFonts w:ascii="Arial" w:hAnsi="Arial"/>
          <w:sz w:val="22"/>
          <w:szCs w:val="22"/>
        </w:rPr>
        <w:t>1</w:t>
      </w:r>
      <w:r w:rsidR="00047321">
        <w:rPr>
          <w:rFonts w:ascii="Arial" w:hAnsi="Arial"/>
          <w:sz w:val="22"/>
          <w:szCs w:val="22"/>
        </w:rPr>
        <w:t>.</w:t>
      </w:r>
    </w:p>
    <w:p w14:paraId="4B6EE37B" w14:textId="2D0B60BC" w:rsidR="00A754BE" w:rsidRDefault="001962C0" w:rsidP="002139A8">
      <w:pPr>
        <w:spacing w:before="120" w:after="120" w:line="380" w:lineRule="exact"/>
        <w:ind w:left="547"/>
        <w:jc w:val="thaiDistribute"/>
        <w:rPr>
          <w:rFonts w:ascii="Arial" w:hAnsi="Arial"/>
          <w:sz w:val="22"/>
          <w:szCs w:val="22"/>
        </w:rPr>
      </w:pPr>
      <w:r>
        <w:rPr>
          <w:rFonts w:ascii="Arial" w:hAnsi="Arial"/>
          <w:sz w:val="22"/>
          <w:szCs w:val="22"/>
        </w:rPr>
        <w:lastRenderedPageBreak/>
        <w:t>The Aircraft Lease Agreements contain covenants as specified in the agreements that, among other things, require the Company to maintain certain financial ratio.</w:t>
      </w:r>
      <w:r w:rsidR="00691292">
        <w:rPr>
          <w:rFonts w:ascii="Arial" w:hAnsi="Arial"/>
          <w:sz w:val="22"/>
          <w:szCs w:val="22"/>
        </w:rPr>
        <w:t xml:space="preserve"> A</w:t>
      </w:r>
      <w:r w:rsidR="00A754BE">
        <w:rPr>
          <w:rFonts w:ascii="Arial" w:hAnsi="Arial"/>
          <w:sz w:val="22"/>
          <w:szCs w:val="22"/>
        </w:rPr>
        <w:t xml:space="preserve">s at 31 December 2021, the Company was unable to maintain financial ratio as prescribed in the </w:t>
      </w:r>
      <w:r>
        <w:rPr>
          <w:rFonts w:ascii="Arial" w:hAnsi="Arial"/>
          <w:sz w:val="22"/>
          <w:szCs w:val="22"/>
        </w:rPr>
        <w:t>A</w:t>
      </w:r>
      <w:r w:rsidR="00A754BE">
        <w:rPr>
          <w:rFonts w:ascii="Arial" w:hAnsi="Arial"/>
          <w:sz w:val="22"/>
          <w:szCs w:val="22"/>
        </w:rPr>
        <w:t>ircraft</w:t>
      </w:r>
      <w:r>
        <w:rPr>
          <w:rFonts w:ascii="Arial" w:hAnsi="Arial"/>
          <w:sz w:val="22"/>
          <w:szCs w:val="22"/>
        </w:rPr>
        <w:t xml:space="preserve"> Lease Agreements</w:t>
      </w:r>
      <w:r w:rsidR="00A754BE">
        <w:rPr>
          <w:rFonts w:ascii="Arial" w:hAnsi="Arial"/>
          <w:sz w:val="22"/>
          <w:szCs w:val="22"/>
        </w:rPr>
        <w:t xml:space="preserve">. </w:t>
      </w:r>
      <w:r>
        <w:rPr>
          <w:rFonts w:ascii="Arial" w:hAnsi="Arial"/>
          <w:sz w:val="22"/>
          <w:szCs w:val="22"/>
        </w:rPr>
        <w:t>The</w:t>
      </w:r>
      <w:r w:rsidR="00A754BE">
        <w:rPr>
          <w:rFonts w:ascii="Arial" w:hAnsi="Arial"/>
          <w:sz w:val="22"/>
          <w:szCs w:val="22"/>
        </w:rPr>
        <w:t xml:space="preserve"> Company</w:t>
      </w:r>
      <w:r>
        <w:rPr>
          <w:rFonts w:ascii="Arial" w:hAnsi="Arial"/>
          <w:sz w:val="22"/>
          <w:szCs w:val="22"/>
        </w:rPr>
        <w:t>, therefore</w:t>
      </w:r>
      <w:r w:rsidR="00B97EC2">
        <w:rPr>
          <w:rFonts w:ascii="Arial" w:hAnsi="Arial"/>
          <w:sz w:val="22"/>
          <w:szCs w:val="22"/>
        </w:rPr>
        <w:t>,</w:t>
      </w:r>
      <w:r w:rsidR="00A754BE">
        <w:rPr>
          <w:rFonts w:ascii="Arial" w:hAnsi="Arial"/>
          <w:sz w:val="22"/>
          <w:szCs w:val="22"/>
        </w:rPr>
        <w:t xml:space="preserve"> classified </w:t>
      </w:r>
      <w:r>
        <w:rPr>
          <w:rFonts w:ascii="Arial" w:hAnsi="Arial"/>
          <w:sz w:val="22"/>
          <w:szCs w:val="22"/>
        </w:rPr>
        <w:t xml:space="preserve">lease </w:t>
      </w:r>
      <w:r w:rsidR="00A754BE">
        <w:rPr>
          <w:rFonts w:ascii="Arial" w:hAnsi="Arial"/>
          <w:sz w:val="22"/>
          <w:szCs w:val="22"/>
        </w:rPr>
        <w:t xml:space="preserve">liabilities </w:t>
      </w:r>
      <w:r>
        <w:rPr>
          <w:rFonts w:ascii="Arial" w:hAnsi="Arial"/>
          <w:sz w:val="22"/>
          <w:szCs w:val="22"/>
        </w:rPr>
        <w:t>of</w:t>
      </w:r>
      <w:r w:rsidR="00A754BE">
        <w:rPr>
          <w:rFonts w:ascii="Arial" w:hAnsi="Arial"/>
          <w:sz w:val="22"/>
          <w:szCs w:val="22"/>
        </w:rPr>
        <w:t xml:space="preserve"> aircraft</w:t>
      </w:r>
      <w:r>
        <w:rPr>
          <w:rFonts w:ascii="Arial" w:hAnsi="Arial"/>
          <w:sz w:val="22"/>
          <w:szCs w:val="22"/>
        </w:rPr>
        <w:t>s</w:t>
      </w:r>
      <w:r w:rsidR="00A754BE">
        <w:rPr>
          <w:rFonts w:ascii="Arial" w:hAnsi="Arial"/>
          <w:sz w:val="22"/>
          <w:szCs w:val="22"/>
        </w:rPr>
        <w:t xml:space="preserve"> </w:t>
      </w:r>
      <w:r>
        <w:rPr>
          <w:rFonts w:ascii="Arial" w:hAnsi="Arial"/>
          <w:sz w:val="22"/>
          <w:szCs w:val="22"/>
        </w:rPr>
        <w:t>amounting to</w:t>
      </w:r>
      <w:r w:rsidR="00A754BE">
        <w:rPr>
          <w:rFonts w:ascii="Arial" w:hAnsi="Arial"/>
          <w:sz w:val="22"/>
          <w:szCs w:val="22"/>
        </w:rPr>
        <w:t xml:space="preserve"> Baht 2,364 million as current portion of lease liabilities presented as current liabilities in the statement of financial position. However, as at </w:t>
      </w:r>
      <w:r w:rsidR="00530A13">
        <w:rPr>
          <w:rFonts w:ascii="Arial" w:hAnsi="Arial"/>
          <w:sz w:val="22"/>
          <w:szCs w:val="22"/>
        </w:rPr>
        <w:t xml:space="preserve">30 June </w:t>
      </w:r>
      <w:r w:rsidR="00A754BE">
        <w:rPr>
          <w:rFonts w:ascii="Arial" w:hAnsi="Arial"/>
          <w:sz w:val="22"/>
          <w:szCs w:val="22"/>
        </w:rPr>
        <w:t xml:space="preserve">2022, the Company received waiver letters for some aircraft lease agreements from lessors. Therefore, the Company classified </w:t>
      </w:r>
      <w:r>
        <w:rPr>
          <w:rFonts w:ascii="Arial" w:hAnsi="Arial"/>
          <w:sz w:val="22"/>
          <w:szCs w:val="22"/>
        </w:rPr>
        <w:t xml:space="preserve">lease </w:t>
      </w:r>
      <w:r w:rsidR="00A754BE">
        <w:rPr>
          <w:rFonts w:ascii="Arial" w:hAnsi="Arial"/>
          <w:sz w:val="22"/>
          <w:szCs w:val="22"/>
        </w:rPr>
        <w:t xml:space="preserve">liabilities </w:t>
      </w:r>
      <w:r>
        <w:rPr>
          <w:rFonts w:ascii="Arial" w:hAnsi="Arial"/>
          <w:sz w:val="22"/>
          <w:szCs w:val="22"/>
        </w:rPr>
        <w:t>of</w:t>
      </w:r>
      <w:r w:rsidR="00A754BE">
        <w:rPr>
          <w:rFonts w:ascii="Arial" w:hAnsi="Arial"/>
          <w:sz w:val="22"/>
          <w:szCs w:val="22"/>
        </w:rPr>
        <w:t xml:space="preserve"> aircraft </w:t>
      </w:r>
      <w:r>
        <w:rPr>
          <w:rFonts w:ascii="Arial" w:hAnsi="Arial"/>
          <w:sz w:val="22"/>
          <w:szCs w:val="22"/>
        </w:rPr>
        <w:t>for which</w:t>
      </w:r>
      <w:r w:rsidR="00A754BE">
        <w:rPr>
          <w:rFonts w:ascii="Arial" w:hAnsi="Arial"/>
          <w:sz w:val="22"/>
          <w:szCs w:val="22"/>
        </w:rPr>
        <w:t xml:space="preserve"> no waiver letter from the lessor of Baht </w:t>
      </w:r>
      <w:r w:rsidR="00B64DAA">
        <w:rPr>
          <w:rFonts w:ascii="Arial" w:hAnsi="Arial"/>
          <w:sz w:val="22"/>
          <w:szCs w:val="22"/>
        </w:rPr>
        <w:t>312</w:t>
      </w:r>
      <w:r w:rsidR="00A754BE">
        <w:rPr>
          <w:rFonts w:ascii="Arial" w:hAnsi="Arial"/>
          <w:sz w:val="22"/>
          <w:szCs w:val="22"/>
        </w:rPr>
        <w:t xml:space="preserve"> million as  current portion of lease liabilities presented </w:t>
      </w:r>
      <w:r>
        <w:rPr>
          <w:rFonts w:ascii="Arial" w:hAnsi="Arial"/>
          <w:sz w:val="22"/>
          <w:szCs w:val="22"/>
        </w:rPr>
        <w:t>as</w:t>
      </w:r>
      <w:r w:rsidR="00A754BE">
        <w:rPr>
          <w:rFonts w:ascii="Arial" w:hAnsi="Arial"/>
          <w:sz w:val="22"/>
          <w:szCs w:val="22"/>
        </w:rPr>
        <w:t xml:space="preserve"> current liabilities in the statement of financial position.</w:t>
      </w:r>
    </w:p>
    <w:p w14:paraId="1E2532E7" w14:textId="7CAFB7BD" w:rsidR="00DA3B70" w:rsidRPr="00A754BE" w:rsidRDefault="004A3635" w:rsidP="00A754BE">
      <w:pPr>
        <w:tabs>
          <w:tab w:val="left" w:pos="2160"/>
          <w:tab w:val="center" w:pos="6840"/>
          <w:tab w:val="center" w:pos="8280"/>
        </w:tabs>
        <w:spacing w:before="120" w:after="120" w:line="380" w:lineRule="exact"/>
        <w:ind w:left="547" w:right="-43" w:hanging="547"/>
        <w:jc w:val="thaiDistribute"/>
        <w:rPr>
          <w:rFonts w:ascii="Arial" w:hAnsi="Arial"/>
          <w:b/>
          <w:bCs/>
          <w:sz w:val="22"/>
          <w:szCs w:val="22"/>
        </w:rPr>
      </w:pPr>
      <w:r w:rsidRPr="00A754BE">
        <w:rPr>
          <w:rFonts w:ascii="Arial" w:hAnsi="Arial"/>
          <w:b/>
          <w:bCs/>
          <w:sz w:val="22"/>
          <w:szCs w:val="22"/>
        </w:rPr>
        <w:t>8</w:t>
      </w:r>
      <w:r w:rsidR="00DA3B70" w:rsidRPr="00A754BE">
        <w:rPr>
          <w:rFonts w:ascii="Arial" w:hAnsi="Arial"/>
          <w:b/>
          <w:bCs/>
          <w:sz w:val="22"/>
          <w:szCs w:val="22"/>
        </w:rPr>
        <w:t xml:space="preserve">. </w:t>
      </w:r>
      <w:r w:rsidR="00DA3B70" w:rsidRPr="00A754BE">
        <w:rPr>
          <w:rFonts w:ascii="Arial" w:hAnsi="Arial"/>
          <w:b/>
          <w:bCs/>
          <w:sz w:val="22"/>
          <w:szCs w:val="22"/>
        </w:rPr>
        <w:tab/>
      </w:r>
      <w:r w:rsidR="00CD7527">
        <w:rPr>
          <w:rFonts w:ascii="Arial" w:hAnsi="Arial"/>
          <w:b/>
          <w:bCs/>
          <w:sz w:val="22"/>
          <w:szCs w:val="22"/>
        </w:rPr>
        <w:t>Bank overdraft and s</w:t>
      </w:r>
      <w:r w:rsidR="00DA3B70" w:rsidRPr="00A754BE">
        <w:rPr>
          <w:rFonts w:ascii="Arial" w:hAnsi="Arial"/>
          <w:b/>
          <w:bCs/>
          <w:sz w:val="22"/>
          <w:szCs w:val="22"/>
        </w:rPr>
        <w:t>hort-term loan</w:t>
      </w:r>
      <w:r w:rsidR="00D35C1E" w:rsidRPr="00A754BE">
        <w:rPr>
          <w:rFonts w:ascii="Arial" w:hAnsi="Arial"/>
          <w:b/>
          <w:bCs/>
          <w:sz w:val="22"/>
          <w:szCs w:val="22"/>
        </w:rPr>
        <w:t>s</w:t>
      </w:r>
      <w:r w:rsidR="00DA3B70" w:rsidRPr="00A754BE">
        <w:rPr>
          <w:rFonts w:ascii="Arial" w:hAnsi="Arial"/>
          <w:b/>
          <w:bCs/>
          <w:sz w:val="22"/>
          <w:szCs w:val="22"/>
        </w:rPr>
        <w:t xml:space="preserve"> from financial institution</w:t>
      </w:r>
      <w:r w:rsidR="005C5A9D">
        <w:rPr>
          <w:rFonts w:ascii="Arial" w:hAnsi="Arial"/>
          <w:b/>
          <w:bCs/>
          <w:sz w:val="22"/>
          <w:szCs w:val="22"/>
        </w:rPr>
        <w:t>s</w:t>
      </w:r>
    </w:p>
    <w:tbl>
      <w:tblPr>
        <w:tblW w:w="9882" w:type="dxa"/>
        <w:tblInd w:w="-90" w:type="dxa"/>
        <w:tblLook w:val="01E0" w:firstRow="1" w:lastRow="1" w:firstColumn="1" w:lastColumn="1" w:noHBand="0" w:noVBand="0"/>
      </w:tblPr>
      <w:tblGrid>
        <w:gridCol w:w="1587"/>
        <w:gridCol w:w="393"/>
        <w:gridCol w:w="1440"/>
        <w:gridCol w:w="1530"/>
        <w:gridCol w:w="1174"/>
        <w:gridCol w:w="1326"/>
        <w:gridCol w:w="1170"/>
        <w:gridCol w:w="1262"/>
      </w:tblGrid>
      <w:tr w:rsidR="004F2A73" w:rsidRPr="00091CC5" w14:paraId="30C0D0A1" w14:textId="77777777" w:rsidTr="002139A8">
        <w:tc>
          <w:tcPr>
            <w:tcW w:w="1587" w:type="dxa"/>
          </w:tcPr>
          <w:p w14:paraId="02846350" w14:textId="77777777" w:rsidR="004F2A73" w:rsidRPr="00091CC5" w:rsidRDefault="004F2A73" w:rsidP="002139A8">
            <w:pPr>
              <w:tabs>
                <w:tab w:val="left" w:pos="600"/>
                <w:tab w:val="left" w:pos="900"/>
                <w:tab w:val="right" w:pos="7280"/>
                <w:tab w:val="right" w:pos="8540"/>
              </w:tabs>
              <w:spacing w:line="340" w:lineRule="exact"/>
              <w:ind w:right="-45"/>
              <w:jc w:val="right"/>
              <w:rPr>
                <w:rFonts w:ascii="Arial" w:hAnsi="Arial" w:cs="Arial"/>
                <w:sz w:val="18"/>
                <w:szCs w:val="18"/>
              </w:rPr>
            </w:pPr>
          </w:p>
        </w:tc>
        <w:tc>
          <w:tcPr>
            <w:tcW w:w="8295" w:type="dxa"/>
            <w:gridSpan w:val="7"/>
          </w:tcPr>
          <w:p w14:paraId="2BE2A42B" w14:textId="77777777" w:rsidR="004F2A73" w:rsidRPr="00091CC5" w:rsidRDefault="004F2A73" w:rsidP="002139A8">
            <w:pPr>
              <w:tabs>
                <w:tab w:val="left" w:pos="600"/>
                <w:tab w:val="left" w:pos="900"/>
                <w:tab w:val="right" w:pos="7280"/>
                <w:tab w:val="right" w:pos="8540"/>
              </w:tabs>
              <w:spacing w:line="340" w:lineRule="exact"/>
              <w:ind w:right="-45"/>
              <w:jc w:val="right"/>
              <w:rPr>
                <w:rFonts w:ascii="Arial" w:hAnsi="Arial" w:cs="Arial"/>
                <w:sz w:val="18"/>
                <w:szCs w:val="18"/>
              </w:rPr>
            </w:pPr>
            <w:r w:rsidRPr="00091CC5">
              <w:rPr>
                <w:rFonts w:ascii="Arial" w:hAnsi="Arial" w:cs="Arial"/>
                <w:sz w:val="18"/>
                <w:szCs w:val="18"/>
              </w:rPr>
              <w:t>(Unit: Thousand Baht)</w:t>
            </w:r>
          </w:p>
        </w:tc>
      </w:tr>
      <w:tr w:rsidR="004F2A73" w:rsidRPr="00091CC5" w14:paraId="4C90D7D6" w14:textId="77777777" w:rsidTr="002139A8">
        <w:tc>
          <w:tcPr>
            <w:tcW w:w="1980" w:type="dxa"/>
            <w:gridSpan w:val="2"/>
          </w:tcPr>
          <w:p w14:paraId="70107425" w14:textId="77777777" w:rsidR="004F2A73" w:rsidRPr="00091CC5" w:rsidRDefault="004F2A73" w:rsidP="002139A8">
            <w:pPr>
              <w:spacing w:line="340" w:lineRule="exact"/>
              <w:jc w:val="thaiDistribute"/>
              <w:rPr>
                <w:rFonts w:ascii="Angsana New" w:hAnsi="Angsana New"/>
                <w:sz w:val="18"/>
                <w:szCs w:val="18"/>
              </w:rPr>
            </w:pPr>
          </w:p>
        </w:tc>
        <w:tc>
          <w:tcPr>
            <w:tcW w:w="2970" w:type="dxa"/>
            <w:gridSpan w:val="2"/>
          </w:tcPr>
          <w:p w14:paraId="4244B078" w14:textId="77777777" w:rsidR="004F2A73" w:rsidRPr="00091CC5" w:rsidRDefault="004F2A73" w:rsidP="002139A8">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091CC5">
              <w:rPr>
                <w:rFonts w:ascii="Arial" w:hAnsi="Arial" w:cs="Arial"/>
                <w:sz w:val="18"/>
                <w:szCs w:val="18"/>
              </w:rPr>
              <w:t xml:space="preserve">Interest rate               </w:t>
            </w:r>
            <w:r>
              <w:rPr>
                <w:rFonts w:ascii="Arial" w:hAnsi="Arial" w:cs="Arial"/>
                <w:sz w:val="18"/>
                <w:szCs w:val="18"/>
              </w:rPr>
              <w:t xml:space="preserve">    </w:t>
            </w:r>
            <w:r w:rsidRPr="00091CC5">
              <w:rPr>
                <w:rFonts w:ascii="Arial" w:hAnsi="Arial" w:cs="Arial"/>
                <w:sz w:val="18"/>
                <w:szCs w:val="18"/>
              </w:rPr>
              <w:t xml:space="preserve">  </w:t>
            </w:r>
            <w:r w:rsidRPr="00091CC5">
              <w:rPr>
                <w:rFonts w:ascii="Arial" w:hAnsi="Arial" w:cs="Arial"/>
                <w:sz w:val="18"/>
                <w:szCs w:val="18"/>
                <w:cs/>
              </w:rPr>
              <w:t xml:space="preserve">(% </w:t>
            </w:r>
            <w:r w:rsidRPr="00091CC5">
              <w:rPr>
                <w:rFonts w:ascii="Arial" w:hAnsi="Arial" w:cs="Arial"/>
                <w:sz w:val="18"/>
                <w:szCs w:val="18"/>
              </w:rPr>
              <w:t>per annum)</w:t>
            </w:r>
          </w:p>
        </w:tc>
        <w:tc>
          <w:tcPr>
            <w:tcW w:w="2500" w:type="dxa"/>
            <w:gridSpan w:val="2"/>
          </w:tcPr>
          <w:p w14:paraId="6032BD57" w14:textId="77777777" w:rsidR="004F2A73" w:rsidRPr="00091CC5" w:rsidRDefault="004F2A73" w:rsidP="002139A8">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cs/>
              </w:rPr>
            </w:pPr>
            <w:r w:rsidRPr="00091CC5">
              <w:rPr>
                <w:rFonts w:ascii="Arial" w:hAnsi="Arial" w:cs="Arial"/>
                <w:sz w:val="18"/>
                <w:szCs w:val="18"/>
              </w:rPr>
              <w:t>Consolidated                     financial statements</w:t>
            </w:r>
          </w:p>
        </w:tc>
        <w:tc>
          <w:tcPr>
            <w:tcW w:w="2432" w:type="dxa"/>
            <w:gridSpan w:val="2"/>
          </w:tcPr>
          <w:p w14:paraId="159692F7" w14:textId="77777777" w:rsidR="004F2A73" w:rsidRPr="00091CC5" w:rsidRDefault="004F2A73" w:rsidP="002139A8">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cs/>
              </w:rPr>
            </w:pPr>
            <w:r w:rsidRPr="00091CC5">
              <w:rPr>
                <w:rFonts w:ascii="Arial" w:hAnsi="Arial" w:cs="Arial"/>
                <w:sz w:val="18"/>
                <w:szCs w:val="18"/>
              </w:rPr>
              <w:t>Separate                     financial statements</w:t>
            </w:r>
          </w:p>
        </w:tc>
      </w:tr>
      <w:tr w:rsidR="004F2A73" w:rsidRPr="004F2A73" w14:paraId="42C9C27F" w14:textId="77777777" w:rsidTr="002139A8">
        <w:tc>
          <w:tcPr>
            <w:tcW w:w="1980" w:type="dxa"/>
            <w:gridSpan w:val="2"/>
          </w:tcPr>
          <w:p w14:paraId="6BB4F8DE" w14:textId="77777777" w:rsidR="004F2A73" w:rsidRPr="004F2A73" w:rsidRDefault="004F2A73" w:rsidP="002139A8">
            <w:pPr>
              <w:spacing w:line="340" w:lineRule="exact"/>
              <w:jc w:val="thaiDistribute"/>
              <w:rPr>
                <w:rFonts w:ascii="Angsana New" w:hAnsi="Angsana New"/>
                <w:sz w:val="18"/>
                <w:szCs w:val="18"/>
              </w:rPr>
            </w:pPr>
          </w:p>
        </w:tc>
        <w:tc>
          <w:tcPr>
            <w:tcW w:w="1440" w:type="dxa"/>
          </w:tcPr>
          <w:p w14:paraId="05DB6A32" w14:textId="77777777" w:rsidR="00530A13" w:rsidRDefault="00530A13" w:rsidP="002139A8">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530A13">
              <w:rPr>
                <w:rFonts w:ascii="Arial" w:hAnsi="Arial" w:cs="Arial"/>
                <w:sz w:val="18"/>
                <w:szCs w:val="18"/>
              </w:rPr>
              <w:t xml:space="preserve">30 June </w:t>
            </w:r>
          </w:p>
          <w:p w14:paraId="18BC4B78" w14:textId="79A9E5A2" w:rsidR="004F2A73" w:rsidRPr="004F2A73" w:rsidRDefault="004F2A73" w:rsidP="002139A8">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4F2A73">
              <w:rPr>
                <w:rFonts w:ascii="Arial" w:hAnsi="Arial" w:cs="Arial"/>
                <w:sz w:val="18"/>
                <w:szCs w:val="18"/>
              </w:rPr>
              <w:t>2022</w:t>
            </w:r>
          </w:p>
        </w:tc>
        <w:tc>
          <w:tcPr>
            <w:tcW w:w="1530" w:type="dxa"/>
          </w:tcPr>
          <w:p w14:paraId="0AA806F3" w14:textId="5E75C32A" w:rsidR="004F2A73" w:rsidRPr="004F2A73" w:rsidRDefault="004F2A73" w:rsidP="002139A8">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4F2A73">
              <w:rPr>
                <w:rFonts w:ascii="Arial" w:hAnsi="Arial" w:cs="Arial"/>
                <w:sz w:val="18"/>
                <w:szCs w:val="18"/>
              </w:rPr>
              <w:t>31 December 2021</w:t>
            </w:r>
          </w:p>
        </w:tc>
        <w:tc>
          <w:tcPr>
            <w:tcW w:w="1174" w:type="dxa"/>
          </w:tcPr>
          <w:p w14:paraId="6B1F4F46" w14:textId="718D4B27" w:rsidR="004F2A73" w:rsidRPr="004F2A73" w:rsidRDefault="00530A13" w:rsidP="002139A8">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530A13">
              <w:rPr>
                <w:rFonts w:ascii="Arial" w:hAnsi="Arial" w:cs="Arial"/>
                <w:sz w:val="18"/>
                <w:szCs w:val="18"/>
              </w:rPr>
              <w:t xml:space="preserve">30 June </w:t>
            </w:r>
            <w:r w:rsidR="004F2A73" w:rsidRPr="004F2A73">
              <w:rPr>
                <w:rFonts w:ascii="Arial" w:hAnsi="Arial" w:cs="Arial"/>
                <w:sz w:val="18"/>
                <w:szCs w:val="18"/>
              </w:rPr>
              <w:t>2022</w:t>
            </w:r>
          </w:p>
        </w:tc>
        <w:tc>
          <w:tcPr>
            <w:tcW w:w="1326" w:type="dxa"/>
          </w:tcPr>
          <w:p w14:paraId="2B3116B5" w14:textId="52A235C9" w:rsidR="004F2A73" w:rsidRPr="004F2A73" w:rsidRDefault="004F2A73" w:rsidP="002139A8">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4F2A73">
              <w:rPr>
                <w:rFonts w:ascii="Arial" w:hAnsi="Arial" w:cs="Arial"/>
                <w:sz w:val="18"/>
                <w:szCs w:val="18"/>
              </w:rPr>
              <w:t>31 December    2021</w:t>
            </w:r>
          </w:p>
        </w:tc>
        <w:tc>
          <w:tcPr>
            <w:tcW w:w="1170" w:type="dxa"/>
          </w:tcPr>
          <w:p w14:paraId="1540F559" w14:textId="0CF2F54E" w:rsidR="004F2A73" w:rsidRPr="004F2A73" w:rsidRDefault="00530A13" w:rsidP="002139A8">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530A13">
              <w:rPr>
                <w:rFonts w:ascii="Arial" w:hAnsi="Arial" w:cs="Arial"/>
                <w:sz w:val="18"/>
                <w:szCs w:val="18"/>
              </w:rPr>
              <w:t xml:space="preserve">30 June </w:t>
            </w:r>
            <w:r w:rsidR="004F2A73" w:rsidRPr="004F2A73">
              <w:rPr>
                <w:rFonts w:ascii="Arial" w:hAnsi="Arial" w:cs="Arial"/>
                <w:sz w:val="18"/>
                <w:szCs w:val="18"/>
              </w:rPr>
              <w:t>2022</w:t>
            </w:r>
          </w:p>
        </w:tc>
        <w:tc>
          <w:tcPr>
            <w:tcW w:w="1262" w:type="dxa"/>
          </w:tcPr>
          <w:p w14:paraId="781117C4" w14:textId="7799D93A" w:rsidR="004F2A73" w:rsidRPr="004F2A73" w:rsidRDefault="004F2A73" w:rsidP="002139A8">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4F2A73">
              <w:rPr>
                <w:rFonts w:ascii="Arial" w:hAnsi="Arial" w:cs="Arial"/>
                <w:sz w:val="18"/>
                <w:szCs w:val="18"/>
              </w:rPr>
              <w:t>31 December   2021</w:t>
            </w:r>
          </w:p>
        </w:tc>
      </w:tr>
      <w:tr w:rsidR="004A3635" w:rsidRPr="00091CC5" w14:paraId="14AFE420" w14:textId="77777777" w:rsidTr="002139A8">
        <w:tc>
          <w:tcPr>
            <w:tcW w:w="1980" w:type="dxa"/>
            <w:gridSpan w:val="2"/>
          </w:tcPr>
          <w:p w14:paraId="439B5F20" w14:textId="77777777" w:rsidR="004A3635" w:rsidRPr="00091CC5" w:rsidRDefault="004A3635" w:rsidP="002139A8">
            <w:pPr>
              <w:spacing w:line="340" w:lineRule="exact"/>
              <w:ind w:left="194" w:right="-72" w:hanging="194"/>
              <w:rPr>
                <w:rFonts w:ascii="Arial" w:hAnsi="Arial" w:cs="Arial"/>
                <w:sz w:val="18"/>
                <w:szCs w:val="18"/>
              </w:rPr>
            </w:pPr>
          </w:p>
        </w:tc>
        <w:tc>
          <w:tcPr>
            <w:tcW w:w="1440" w:type="dxa"/>
          </w:tcPr>
          <w:p w14:paraId="3A9D2F6F" w14:textId="77777777" w:rsidR="004A3635" w:rsidRPr="004A3635" w:rsidRDefault="004A3635" w:rsidP="002139A8">
            <w:pPr>
              <w:spacing w:line="340" w:lineRule="exact"/>
              <w:ind w:right="-72"/>
              <w:jc w:val="center"/>
              <w:rPr>
                <w:rFonts w:ascii="Arial" w:hAnsi="Arial" w:cs="Arial"/>
                <w:sz w:val="18"/>
                <w:szCs w:val="18"/>
              </w:rPr>
            </w:pPr>
          </w:p>
        </w:tc>
        <w:tc>
          <w:tcPr>
            <w:tcW w:w="1530" w:type="dxa"/>
          </w:tcPr>
          <w:p w14:paraId="3B3182E0" w14:textId="77777777" w:rsidR="004A3635" w:rsidRPr="004A3635" w:rsidRDefault="004A3635" w:rsidP="002139A8">
            <w:pPr>
              <w:spacing w:line="340" w:lineRule="exact"/>
              <w:ind w:right="-72"/>
              <w:jc w:val="center"/>
              <w:rPr>
                <w:rFonts w:ascii="Arial" w:hAnsi="Arial" w:cs="Arial"/>
                <w:sz w:val="18"/>
                <w:szCs w:val="18"/>
              </w:rPr>
            </w:pPr>
          </w:p>
        </w:tc>
        <w:tc>
          <w:tcPr>
            <w:tcW w:w="1174" w:type="dxa"/>
          </w:tcPr>
          <w:p w14:paraId="7576A523" w14:textId="171EE8F5" w:rsidR="004A3635" w:rsidRPr="004A3635" w:rsidRDefault="004A3635" w:rsidP="002139A8">
            <w:pPr>
              <w:tabs>
                <w:tab w:val="decimal" w:pos="915"/>
              </w:tabs>
              <w:spacing w:line="340" w:lineRule="exact"/>
              <w:ind w:right="-72"/>
              <w:rPr>
                <w:rFonts w:ascii="Arial" w:hAnsi="Arial" w:cs="Arial"/>
                <w:sz w:val="18"/>
                <w:szCs w:val="18"/>
              </w:rPr>
            </w:pPr>
          </w:p>
        </w:tc>
        <w:tc>
          <w:tcPr>
            <w:tcW w:w="1326" w:type="dxa"/>
          </w:tcPr>
          <w:p w14:paraId="63AA20C8" w14:textId="391D419B" w:rsidR="004A3635" w:rsidRPr="004A3635" w:rsidRDefault="004A3635" w:rsidP="002139A8">
            <w:pPr>
              <w:spacing w:line="340" w:lineRule="exact"/>
              <w:ind w:right="-72"/>
              <w:jc w:val="center"/>
              <w:rPr>
                <w:rFonts w:ascii="Arial" w:hAnsi="Arial" w:cs="Arial"/>
                <w:sz w:val="18"/>
                <w:szCs w:val="18"/>
              </w:rPr>
            </w:pPr>
            <w:r>
              <w:rPr>
                <w:rFonts w:ascii="Arial" w:hAnsi="Arial" w:cs="Arial"/>
                <w:sz w:val="18"/>
                <w:szCs w:val="18"/>
              </w:rPr>
              <w:t>(Audited)</w:t>
            </w:r>
          </w:p>
        </w:tc>
        <w:tc>
          <w:tcPr>
            <w:tcW w:w="1170" w:type="dxa"/>
          </w:tcPr>
          <w:p w14:paraId="10B8763F" w14:textId="77777777" w:rsidR="004A3635" w:rsidRPr="004A3635" w:rsidRDefault="004A3635" w:rsidP="002139A8">
            <w:pPr>
              <w:tabs>
                <w:tab w:val="decimal" w:pos="915"/>
              </w:tabs>
              <w:spacing w:line="340" w:lineRule="exact"/>
              <w:ind w:right="-72"/>
              <w:rPr>
                <w:rFonts w:ascii="Arial" w:hAnsi="Arial" w:cs="Arial"/>
                <w:sz w:val="18"/>
                <w:szCs w:val="18"/>
              </w:rPr>
            </w:pPr>
          </w:p>
        </w:tc>
        <w:tc>
          <w:tcPr>
            <w:tcW w:w="1262" w:type="dxa"/>
          </w:tcPr>
          <w:p w14:paraId="0F9CFD58" w14:textId="768BA858" w:rsidR="004A3635" w:rsidRPr="004A3635" w:rsidRDefault="004A3635" w:rsidP="002139A8">
            <w:pPr>
              <w:tabs>
                <w:tab w:val="decimal" w:pos="990"/>
              </w:tabs>
              <w:spacing w:line="340" w:lineRule="exact"/>
              <w:ind w:right="-72"/>
              <w:rPr>
                <w:rFonts w:ascii="Arial" w:hAnsi="Arial" w:cs="Arial"/>
                <w:sz w:val="18"/>
                <w:szCs w:val="18"/>
              </w:rPr>
            </w:pPr>
            <w:r>
              <w:rPr>
                <w:rFonts w:ascii="Arial" w:hAnsi="Arial" w:cs="Arial"/>
                <w:sz w:val="18"/>
                <w:szCs w:val="18"/>
              </w:rPr>
              <w:t>(Audited)</w:t>
            </w:r>
          </w:p>
        </w:tc>
      </w:tr>
      <w:tr w:rsidR="004A3635" w:rsidRPr="00091CC5" w14:paraId="6A34CFB0" w14:textId="77777777" w:rsidTr="002139A8">
        <w:tc>
          <w:tcPr>
            <w:tcW w:w="1980" w:type="dxa"/>
            <w:gridSpan w:val="2"/>
          </w:tcPr>
          <w:p w14:paraId="7A7877E0" w14:textId="4ECEE455" w:rsidR="004A3635" w:rsidRPr="00091CC5" w:rsidRDefault="00162D29" w:rsidP="002139A8">
            <w:pPr>
              <w:spacing w:line="340" w:lineRule="exact"/>
              <w:ind w:left="194" w:right="-72" w:hanging="194"/>
              <w:rPr>
                <w:rFonts w:ascii="Arial" w:hAnsi="Arial" w:cs="Arial"/>
                <w:sz w:val="18"/>
                <w:szCs w:val="18"/>
              </w:rPr>
            </w:pPr>
            <w:r>
              <w:rPr>
                <w:rFonts w:ascii="Arial" w:hAnsi="Arial" w:cs="Arial"/>
                <w:sz w:val="18"/>
                <w:szCs w:val="18"/>
              </w:rPr>
              <w:t>Bank overdraft</w:t>
            </w:r>
          </w:p>
        </w:tc>
        <w:tc>
          <w:tcPr>
            <w:tcW w:w="1440" w:type="dxa"/>
          </w:tcPr>
          <w:p w14:paraId="7A9BC621" w14:textId="0A433DDF" w:rsidR="004A3635" w:rsidRPr="004A3635" w:rsidRDefault="004A3635" w:rsidP="002139A8">
            <w:pPr>
              <w:spacing w:line="340" w:lineRule="exact"/>
              <w:ind w:right="-72"/>
              <w:jc w:val="center"/>
              <w:rPr>
                <w:rFonts w:ascii="Arial" w:hAnsi="Arial" w:cs="Arial"/>
                <w:sz w:val="18"/>
                <w:szCs w:val="18"/>
              </w:rPr>
            </w:pPr>
            <w:r w:rsidRPr="004A3635">
              <w:rPr>
                <w:rFonts w:ascii="Arial" w:hAnsi="Arial" w:cs="Arial"/>
                <w:sz w:val="18"/>
                <w:szCs w:val="18"/>
              </w:rPr>
              <w:t>MOR</w:t>
            </w:r>
          </w:p>
        </w:tc>
        <w:tc>
          <w:tcPr>
            <w:tcW w:w="1530" w:type="dxa"/>
          </w:tcPr>
          <w:p w14:paraId="450CE6A2" w14:textId="50A94218" w:rsidR="004A3635" w:rsidRPr="004A3635" w:rsidRDefault="004A3635" w:rsidP="002139A8">
            <w:pPr>
              <w:spacing w:line="340" w:lineRule="exact"/>
              <w:ind w:right="-72"/>
              <w:jc w:val="center"/>
              <w:rPr>
                <w:rFonts w:ascii="Arial" w:hAnsi="Arial" w:cs="Arial"/>
                <w:sz w:val="18"/>
                <w:szCs w:val="18"/>
              </w:rPr>
            </w:pPr>
            <w:r w:rsidRPr="004A3635">
              <w:rPr>
                <w:rFonts w:ascii="Arial" w:hAnsi="Arial" w:cs="Arial"/>
                <w:sz w:val="18"/>
                <w:szCs w:val="18"/>
              </w:rPr>
              <w:t>-</w:t>
            </w:r>
          </w:p>
        </w:tc>
        <w:tc>
          <w:tcPr>
            <w:tcW w:w="1174" w:type="dxa"/>
          </w:tcPr>
          <w:p w14:paraId="1AF8BE6E" w14:textId="39CA4D2B" w:rsidR="004A3635" w:rsidRPr="00091CC5" w:rsidRDefault="00F477C1" w:rsidP="002139A8">
            <w:pPr>
              <w:tabs>
                <w:tab w:val="decimal" w:pos="915"/>
              </w:tabs>
              <w:spacing w:line="340" w:lineRule="exact"/>
              <w:ind w:right="-72"/>
              <w:rPr>
                <w:rFonts w:ascii="Arial" w:hAnsi="Arial" w:cs="Arial"/>
                <w:sz w:val="18"/>
                <w:szCs w:val="18"/>
              </w:rPr>
            </w:pPr>
            <w:r>
              <w:rPr>
                <w:rFonts w:ascii="Arial" w:hAnsi="Arial" w:cs="Arial"/>
                <w:sz w:val="18"/>
                <w:szCs w:val="18"/>
              </w:rPr>
              <w:t>19,342</w:t>
            </w:r>
          </w:p>
        </w:tc>
        <w:tc>
          <w:tcPr>
            <w:tcW w:w="1326" w:type="dxa"/>
          </w:tcPr>
          <w:p w14:paraId="53AE32D0" w14:textId="67FA2EE3" w:rsidR="004A3635" w:rsidRDefault="004A3635" w:rsidP="002139A8">
            <w:pPr>
              <w:tabs>
                <w:tab w:val="decimal" w:pos="1050"/>
              </w:tabs>
              <w:spacing w:line="340" w:lineRule="exact"/>
              <w:ind w:right="-72"/>
              <w:rPr>
                <w:rFonts w:ascii="Arial" w:hAnsi="Arial" w:cs="Arial"/>
                <w:sz w:val="18"/>
                <w:szCs w:val="18"/>
              </w:rPr>
            </w:pPr>
            <w:r w:rsidRPr="004A3635">
              <w:rPr>
                <w:rFonts w:ascii="Arial" w:hAnsi="Arial" w:cs="Arial" w:hint="cs"/>
                <w:sz w:val="18"/>
                <w:szCs w:val="18"/>
              </w:rPr>
              <w:t>-</w:t>
            </w:r>
          </w:p>
        </w:tc>
        <w:tc>
          <w:tcPr>
            <w:tcW w:w="1170" w:type="dxa"/>
          </w:tcPr>
          <w:p w14:paraId="5CE03FE2" w14:textId="20FF3421" w:rsidR="004A3635" w:rsidRPr="00091CC5" w:rsidRDefault="00F477C1" w:rsidP="002139A8">
            <w:pPr>
              <w:tabs>
                <w:tab w:val="decimal" w:pos="915"/>
              </w:tabs>
              <w:spacing w:line="340" w:lineRule="exact"/>
              <w:ind w:right="-72"/>
              <w:rPr>
                <w:rFonts w:ascii="Arial" w:hAnsi="Arial" w:cs="Arial"/>
                <w:sz w:val="18"/>
                <w:szCs w:val="18"/>
              </w:rPr>
            </w:pPr>
            <w:r>
              <w:rPr>
                <w:rFonts w:ascii="Arial" w:hAnsi="Arial" w:cs="Arial"/>
                <w:sz w:val="18"/>
                <w:szCs w:val="18"/>
              </w:rPr>
              <w:t>-</w:t>
            </w:r>
          </w:p>
        </w:tc>
        <w:tc>
          <w:tcPr>
            <w:tcW w:w="1262" w:type="dxa"/>
          </w:tcPr>
          <w:p w14:paraId="21FFB7A4" w14:textId="1F2E642F" w:rsidR="004A3635" w:rsidRDefault="004A3635" w:rsidP="002139A8">
            <w:pPr>
              <w:tabs>
                <w:tab w:val="decimal" w:pos="990"/>
              </w:tabs>
              <w:spacing w:line="340" w:lineRule="exact"/>
              <w:ind w:right="-72"/>
              <w:rPr>
                <w:rFonts w:ascii="Arial" w:hAnsi="Arial" w:cs="Arial"/>
                <w:sz w:val="18"/>
                <w:szCs w:val="18"/>
              </w:rPr>
            </w:pPr>
            <w:r w:rsidRPr="004A3635">
              <w:rPr>
                <w:rFonts w:ascii="Arial" w:hAnsi="Arial" w:cs="Arial" w:hint="cs"/>
                <w:sz w:val="18"/>
                <w:szCs w:val="18"/>
              </w:rPr>
              <w:t>-</w:t>
            </w:r>
          </w:p>
        </w:tc>
      </w:tr>
      <w:tr w:rsidR="004A3635" w:rsidRPr="00091CC5" w14:paraId="1C995EEC" w14:textId="77777777" w:rsidTr="002139A8">
        <w:tc>
          <w:tcPr>
            <w:tcW w:w="1980" w:type="dxa"/>
            <w:gridSpan w:val="2"/>
          </w:tcPr>
          <w:p w14:paraId="51376B8F" w14:textId="77777777" w:rsidR="004A3635" w:rsidRPr="00091CC5" w:rsidRDefault="004A3635" w:rsidP="002139A8">
            <w:pPr>
              <w:spacing w:line="340" w:lineRule="exact"/>
              <w:ind w:left="194" w:right="-72" w:hanging="194"/>
              <w:rPr>
                <w:rFonts w:ascii="Arial" w:hAnsi="Arial" w:cs="Arial"/>
                <w:sz w:val="18"/>
                <w:szCs w:val="18"/>
              </w:rPr>
            </w:pPr>
            <w:r w:rsidRPr="00091CC5">
              <w:rPr>
                <w:rFonts w:ascii="Arial" w:hAnsi="Arial" w:cs="Arial"/>
                <w:sz w:val="18"/>
                <w:szCs w:val="18"/>
              </w:rPr>
              <w:t>Short-term loans from financial institution</w:t>
            </w:r>
            <w:r>
              <w:rPr>
                <w:rFonts w:ascii="Arial" w:hAnsi="Arial" w:cs="Arial"/>
                <w:sz w:val="18"/>
                <w:szCs w:val="18"/>
              </w:rPr>
              <w:t>s</w:t>
            </w:r>
          </w:p>
        </w:tc>
        <w:tc>
          <w:tcPr>
            <w:tcW w:w="1440" w:type="dxa"/>
          </w:tcPr>
          <w:p w14:paraId="56263C97" w14:textId="47916993" w:rsidR="004A3635" w:rsidRPr="004A3635" w:rsidRDefault="009B627B" w:rsidP="002139A8">
            <w:pPr>
              <w:spacing w:line="340" w:lineRule="exact"/>
              <w:ind w:right="-72"/>
              <w:jc w:val="center"/>
              <w:rPr>
                <w:rFonts w:ascii="Arial" w:hAnsi="Arial" w:cs="Arial"/>
                <w:sz w:val="18"/>
                <w:szCs w:val="18"/>
              </w:rPr>
            </w:pPr>
            <w:r>
              <w:rPr>
                <w:rFonts w:ascii="Arial" w:hAnsi="Arial" w:cs="Arial"/>
                <w:sz w:val="18"/>
                <w:szCs w:val="18"/>
              </w:rPr>
              <w:t>2.8 - 3.6,</w:t>
            </w:r>
            <w:r w:rsidR="004A3635" w:rsidRPr="004A3635">
              <w:rPr>
                <w:rFonts w:ascii="Arial" w:hAnsi="Arial" w:cs="Arial"/>
                <w:sz w:val="18"/>
                <w:szCs w:val="18"/>
              </w:rPr>
              <w:t xml:space="preserve"> MMR, MRR</w:t>
            </w:r>
            <w:r w:rsidR="001962C0">
              <w:rPr>
                <w:rFonts w:ascii="Arial" w:hAnsi="Arial" w:cs="Arial"/>
                <w:sz w:val="18"/>
                <w:szCs w:val="18"/>
              </w:rPr>
              <w:t>,</w:t>
            </w:r>
            <w:r w:rsidR="004A3635" w:rsidRPr="004A3635">
              <w:rPr>
                <w:rFonts w:ascii="Arial" w:hAnsi="Arial" w:cs="Arial"/>
                <w:sz w:val="18"/>
                <w:szCs w:val="18"/>
              </w:rPr>
              <w:t xml:space="preserve"> MLR and </w:t>
            </w:r>
            <w:r w:rsidR="002139A8">
              <w:rPr>
                <w:rFonts w:ascii="Arial" w:hAnsi="Arial" w:cs="Arial"/>
                <w:sz w:val="18"/>
                <w:szCs w:val="18"/>
              </w:rPr>
              <w:t xml:space="preserve">     </w:t>
            </w:r>
            <w:r w:rsidR="004A3635" w:rsidRPr="004A3635">
              <w:rPr>
                <w:rFonts w:ascii="Arial" w:hAnsi="Arial" w:cs="Arial"/>
                <w:sz w:val="18"/>
                <w:szCs w:val="18"/>
              </w:rPr>
              <w:t>MLR-1.5</w:t>
            </w:r>
          </w:p>
        </w:tc>
        <w:tc>
          <w:tcPr>
            <w:tcW w:w="1530" w:type="dxa"/>
          </w:tcPr>
          <w:p w14:paraId="13EF5F6D" w14:textId="6CD9442B" w:rsidR="004A3635" w:rsidRPr="004A3635" w:rsidRDefault="00847BD1" w:rsidP="002139A8">
            <w:pPr>
              <w:spacing w:line="340" w:lineRule="exact"/>
              <w:ind w:right="-72"/>
              <w:jc w:val="center"/>
              <w:rPr>
                <w:rFonts w:ascii="Arial" w:hAnsi="Arial" w:cs="Arial"/>
                <w:sz w:val="18"/>
                <w:szCs w:val="18"/>
              </w:rPr>
            </w:pPr>
            <w:r>
              <w:rPr>
                <w:rFonts w:ascii="Arial" w:hAnsi="Arial" w:cs="Arial"/>
                <w:sz w:val="18"/>
                <w:szCs w:val="18"/>
              </w:rPr>
              <w:t>2.8 - 3.5</w:t>
            </w:r>
            <w:r w:rsidR="001962C0">
              <w:rPr>
                <w:rFonts w:ascii="Arial" w:hAnsi="Arial" w:cs="Arial"/>
                <w:sz w:val="18"/>
                <w:szCs w:val="18"/>
              </w:rPr>
              <w:t>,</w:t>
            </w:r>
            <w:r w:rsidR="004A3635" w:rsidRPr="004A3635">
              <w:rPr>
                <w:rFonts w:ascii="Arial" w:hAnsi="Arial" w:cs="Arial"/>
                <w:sz w:val="18"/>
                <w:szCs w:val="18"/>
              </w:rPr>
              <w:t xml:space="preserve"> MMR, MRR</w:t>
            </w:r>
            <w:r w:rsidR="001962C0">
              <w:rPr>
                <w:rFonts w:ascii="Arial" w:hAnsi="Arial" w:cs="Arial"/>
                <w:sz w:val="18"/>
                <w:szCs w:val="18"/>
              </w:rPr>
              <w:t>,</w:t>
            </w:r>
            <w:r w:rsidR="004A3635" w:rsidRPr="004A3635">
              <w:rPr>
                <w:rFonts w:ascii="Arial" w:hAnsi="Arial" w:cs="Arial"/>
                <w:sz w:val="18"/>
                <w:szCs w:val="18"/>
              </w:rPr>
              <w:t xml:space="preserve"> MLR and </w:t>
            </w:r>
            <w:r w:rsidR="001962C0">
              <w:rPr>
                <w:rFonts w:ascii="Arial" w:hAnsi="Arial" w:cs="Arial"/>
                <w:sz w:val="18"/>
                <w:szCs w:val="18"/>
              </w:rPr>
              <w:t xml:space="preserve">   </w:t>
            </w:r>
            <w:r w:rsidR="004A3635" w:rsidRPr="004A3635">
              <w:rPr>
                <w:rFonts w:ascii="Arial" w:hAnsi="Arial" w:cs="Arial"/>
                <w:sz w:val="18"/>
                <w:szCs w:val="18"/>
              </w:rPr>
              <w:t>MLR-1.5</w:t>
            </w:r>
          </w:p>
        </w:tc>
        <w:tc>
          <w:tcPr>
            <w:tcW w:w="1174" w:type="dxa"/>
          </w:tcPr>
          <w:p w14:paraId="612C81A8" w14:textId="602FC302" w:rsidR="004A3635" w:rsidRPr="00091CC5" w:rsidRDefault="00F477C1" w:rsidP="002139A8">
            <w:pPr>
              <w:tabs>
                <w:tab w:val="decimal" w:pos="915"/>
              </w:tabs>
              <w:spacing w:line="340" w:lineRule="exact"/>
              <w:ind w:right="-72"/>
              <w:rPr>
                <w:rFonts w:ascii="Arial" w:hAnsi="Arial" w:cs="Arial"/>
                <w:sz w:val="18"/>
                <w:szCs w:val="18"/>
              </w:rPr>
            </w:pPr>
            <w:r>
              <w:rPr>
                <w:rFonts w:ascii="Arial" w:hAnsi="Arial" w:cs="Arial"/>
                <w:sz w:val="18"/>
                <w:szCs w:val="18"/>
              </w:rPr>
              <w:t>1,830,000</w:t>
            </w:r>
          </w:p>
        </w:tc>
        <w:tc>
          <w:tcPr>
            <w:tcW w:w="1326" w:type="dxa"/>
          </w:tcPr>
          <w:p w14:paraId="0376F88E" w14:textId="67B43BA9" w:rsidR="004A3635" w:rsidRPr="00091CC5" w:rsidRDefault="004A3635" w:rsidP="002139A8">
            <w:pPr>
              <w:tabs>
                <w:tab w:val="decimal" w:pos="1050"/>
              </w:tabs>
              <w:spacing w:line="340" w:lineRule="exact"/>
              <w:ind w:right="-72"/>
              <w:rPr>
                <w:rFonts w:ascii="Arial" w:hAnsi="Arial" w:cs="Arial"/>
                <w:sz w:val="18"/>
                <w:szCs w:val="18"/>
              </w:rPr>
            </w:pPr>
            <w:r w:rsidRPr="004A3635">
              <w:rPr>
                <w:rFonts w:ascii="Arial" w:hAnsi="Arial" w:cs="Arial" w:hint="cs"/>
                <w:sz w:val="18"/>
                <w:szCs w:val="18"/>
              </w:rPr>
              <w:t>917,000</w:t>
            </w:r>
          </w:p>
        </w:tc>
        <w:tc>
          <w:tcPr>
            <w:tcW w:w="1170" w:type="dxa"/>
          </w:tcPr>
          <w:p w14:paraId="062A0FFE" w14:textId="4FFC7B63" w:rsidR="004A3635" w:rsidRPr="00091CC5" w:rsidRDefault="00F477C1" w:rsidP="002139A8">
            <w:pPr>
              <w:tabs>
                <w:tab w:val="decimal" w:pos="915"/>
              </w:tabs>
              <w:spacing w:line="340" w:lineRule="exact"/>
              <w:ind w:right="-72"/>
              <w:rPr>
                <w:rFonts w:ascii="Arial" w:hAnsi="Arial" w:cs="Arial"/>
                <w:sz w:val="18"/>
                <w:szCs w:val="18"/>
              </w:rPr>
            </w:pPr>
            <w:r>
              <w:rPr>
                <w:rFonts w:ascii="Arial" w:hAnsi="Arial" w:cs="Arial"/>
                <w:sz w:val="18"/>
                <w:szCs w:val="18"/>
              </w:rPr>
              <w:t>1,620,000</w:t>
            </w:r>
          </w:p>
        </w:tc>
        <w:tc>
          <w:tcPr>
            <w:tcW w:w="1262" w:type="dxa"/>
          </w:tcPr>
          <w:p w14:paraId="16B443CA" w14:textId="266D9941" w:rsidR="004A3635" w:rsidRPr="00091CC5" w:rsidRDefault="004A3635" w:rsidP="002139A8">
            <w:pPr>
              <w:tabs>
                <w:tab w:val="decimal" w:pos="990"/>
              </w:tabs>
              <w:spacing w:line="340" w:lineRule="exact"/>
              <w:ind w:right="-72"/>
              <w:rPr>
                <w:rFonts w:ascii="Arial" w:hAnsi="Arial" w:cs="Arial"/>
                <w:sz w:val="18"/>
                <w:szCs w:val="18"/>
              </w:rPr>
            </w:pPr>
            <w:r w:rsidRPr="004A3635">
              <w:rPr>
                <w:rFonts w:ascii="Arial" w:hAnsi="Arial" w:cs="Arial" w:hint="cs"/>
                <w:sz w:val="18"/>
                <w:szCs w:val="18"/>
              </w:rPr>
              <w:t>720,000</w:t>
            </w:r>
          </w:p>
        </w:tc>
      </w:tr>
      <w:tr w:rsidR="004A3635" w:rsidRPr="00091CC5" w14:paraId="54E4E284" w14:textId="77777777" w:rsidTr="002139A8">
        <w:tc>
          <w:tcPr>
            <w:tcW w:w="1980" w:type="dxa"/>
            <w:gridSpan w:val="2"/>
          </w:tcPr>
          <w:p w14:paraId="42DB4299" w14:textId="77777777" w:rsidR="004A3635" w:rsidRPr="00091CC5" w:rsidRDefault="004A3635" w:rsidP="002139A8">
            <w:pPr>
              <w:spacing w:line="340" w:lineRule="exact"/>
              <w:ind w:right="-72"/>
              <w:rPr>
                <w:rFonts w:ascii="Arial" w:hAnsi="Arial" w:cs="Arial"/>
                <w:sz w:val="18"/>
                <w:szCs w:val="18"/>
              </w:rPr>
            </w:pPr>
            <w:r w:rsidRPr="00091CC5">
              <w:rPr>
                <w:rFonts w:ascii="Arial" w:hAnsi="Arial" w:cs="Arial"/>
                <w:sz w:val="18"/>
                <w:szCs w:val="18"/>
              </w:rPr>
              <w:t>Total</w:t>
            </w:r>
          </w:p>
        </w:tc>
        <w:tc>
          <w:tcPr>
            <w:tcW w:w="1440" w:type="dxa"/>
          </w:tcPr>
          <w:p w14:paraId="7096D0A1" w14:textId="77777777" w:rsidR="004A3635" w:rsidRPr="00091CC5" w:rsidRDefault="004A3635" w:rsidP="002139A8">
            <w:pPr>
              <w:spacing w:line="340" w:lineRule="exact"/>
              <w:ind w:right="-72"/>
              <w:rPr>
                <w:rFonts w:ascii="Arial" w:hAnsi="Arial" w:cs="Arial"/>
                <w:sz w:val="18"/>
                <w:szCs w:val="18"/>
              </w:rPr>
            </w:pPr>
          </w:p>
        </w:tc>
        <w:tc>
          <w:tcPr>
            <w:tcW w:w="1530" w:type="dxa"/>
          </w:tcPr>
          <w:p w14:paraId="64CEA3A7" w14:textId="77777777" w:rsidR="004A3635" w:rsidRPr="00091CC5" w:rsidRDefault="004A3635" w:rsidP="002139A8">
            <w:pPr>
              <w:spacing w:line="340" w:lineRule="exact"/>
              <w:ind w:right="-72"/>
              <w:rPr>
                <w:rFonts w:ascii="Arial" w:hAnsi="Arial" w:cs="Arial"/>
                <w:sz w:val="18"/>
                <w:szCs w:val="18"/>
              </w:rPr>
            </w:pPr>
          </w:p>
        </w:tc>
        <w:tc>
          <w:tcPr>
            <w:tcW w:w="1174" w:type="dxa"/>
            <w:vAlign w:val="bottom"/>
          </w:tcPr>
          <w:p w14:paraId="66691E8C" w14:textId="012F3475" w:rsidR="004A3635" w:rsidRPr="00091CC5" w:rsidRDefault="00F477C1" w:rsidP="002139A8">
            <w:pPr>
              <w:pBdr>
                <w:top w:val="single" w:sz="4" w:space="1" w:color="auto"/>
                <w:bottom w:val="double" w:sz="4" w:space="1" w:color="auto"/>
              </w:pBdr>
              <w:tabs>
                <w:tab w:val="decimal" w:pos="915"/>
              </w:tabs>
              <w:spacing w:line="340" w:lineRule="exact"/>
              <w:ind w:right="-72"/>
              <w:rPr>
                <w:rFonts w:ascii="Arial" w:hAnsi="Arial" w:cs="Arial"/>
                <w:sz w:val="18"/>
                <w:szCs w:val="18"/>
              </w:rPr>
            </w:pPr>
            <w:r>
              <w:rPr>
                <w:rFonts w:ascii="Arial" w:hAnsi="Arial" w:cs="Arial"/>
                <w:sz w:val="18"/>
                <w:szCs w:val="18"/>
              </w:rPr>
              <w:t>1,849,342</w:t>
            </w:r>
          </w:p>
        </w:tc>
        <w:tc>
          <w:tcPr>
            <w:tcW w:w="1326" w:type="dxa"/>
            <w:vAlign w:val="bottom"/>
          </w:tcPr>
          <w:p w14:paraId="69C5DBBD" w14:textId="32789242" w:rsidR="004A3635" w:rsidRPr="00091CC5" w:rsidRDefault="004A3635" w:rsidP="002139A8">
            <w:pPr>
              <w:pBdr>
                <w:top w:val="single" w:sz="4" w:space="1" w:color="auto"/>
                <w:bottom w:val="double" w:sz="4" w:space="1" w:color="auto"/>
              </w:pBdr>
              <w:tabs>
                <w:tab w:val="decimal" w:pos="1050"/>
              </w:tabs>
              <w:spacing w:line="340" w:lineRule="exact"/>
              <w:ind w:right="-72"/>
              <w:rPr>
                <w:rFonts w:ascii="Arial" w:hAnsi="Arial" w:cs="Arial"/>
                <w:sz w:val="18"/>
                <w:szCs w:val="18"/>
              </w:rPr>
            </w:pPr>
            <w:r>
              <w:rPr>
                <w:rFonts w:ascii="Arial" w:hAnsi="Arial" w:cs="Arial"/>
                <w:sz w:val="18"/>
                <w:szCs w:val="18"/>
              </w:rPr>
              <w:t>917,000</w:t>
            </w:r>
          </w:p>
        </w:tc>
        <w:tc>
          <w:tcPr>
            <w:tcW w:w="1170" w:type="dxa"/>
            <w:vAlign w:val="bottom"/>
          </w:tcPr>
          <w:p w14:paraId="668BDDAA" w14:textId="2591E130" w:rsidR="004A3635" w:rsidRPr="00091CC5" w:rsidRDefault="00F477C1" w:rsidP="002139A8">
            <w:pPr>
              <w:pBdr>
                <w:top w:val="single" w:sz="4" w:space="1" w:color="auto"/>
                <w:bottom w:val="double" w:sz="4" w:space="1" w:color="auto"/>
              </w:pBdr>
              <w:tabs>
                <w:tab w:val="decimal" w:pos="915"/>
              </w:tabs>
              <w:spacing w:line="340" w:lineRule="exact"/>
              <w:ind w:right="-72"/>
              <w:rPr>
                <w:rFonts w:ascii="Arial" w:hAnsi="Arial" w:cs="Arial"/>
                <w:sz w:val="18"/>
                <w:szCs w:val="18"/>
              </w:rPr>
            </w:pPr>
            <w:r>
              <w:rPr>
                <w:rFonts w:ascii="Arial" w:hAnsi="Arial" w:cs="Arial"/>
                <w:sz w:val="18"/>
                <w:szCs w:val="18"/>
              </w:rPr>
              <w:t>1,620,000</w:t>
            </w:r>
          </w:p>
        </w:tc>
        <w:tc>
          <w:tcPr>
            <w:tcW w:w="1262" w:type="dxa"/>
            <w:vAlign w:val="bottom"/>
          </w:tcPr>
          <w:p w14:paraId="1EC3B434" w14:textId="5112CD64" w:rsidR="004A3635" w:rsidRPr="00091CC5" w:rsidRDefault="004A3635" w:rsidP="002139A8">
            <w:pPr>
              <w:pBdr>
                <w:top w:val="single" w:sz="4" w:space="1" w:color="auto"/>
                <w:bottom w:val="double" w:sz="4" w:space="1" w:color="auto"/>
              </w:pBdr>
              <w:tabs>
                <w:tab w:val="decimal" w:pos="990"/>
              </w:tabs>
              <w:spacing w:line="340" w:lineRule="exact"/>
              <w:ind w:right="-72"/>
              <w:rPr>
                <w:rFonts w:ascii="Arial" w:hAnsi="Arial" w:cs="Arial"/>
                <w:sz w:val="18"/>
                <w:szCs w:val="18"/>
              </w:rPr>
            </w:pPr>
            <w:r>
              <w:rPr>
                <w:rFonts w:ascii="Arial" w:hAnsi="Arial" w:cs="Arial"/>
                <w:sz w:val="18"/>
                <w:szCs w:val="18"/>
              </w:rPr>
              <w:t>720,000</w:t>
            </w:r>
          </w:p>
        </w:tc>
      </w:tr>
    </w:tbl>
    <w:p w14:paraId="137FD7C4" w14:textId="7B804A7F" w:rsidR="00CD7527" w:rsidRPr="00162D29" w:rsidRDefault="00CD7527" w:rsidP="00CD7527">
      <w:pPr>
        <w:tabs>
          <w:tab w:val="left" w:pos="900"/>
          <w:tab w:val="left" w:pos="2160"/>
          <w:tab w:val="left" w:pos="2880"/>
        </w:tabs>
        <w:spacing w:before="240" w:after="120" w:line="380" w:lineRule="exact"/>
        <w:ind w:left="547" w:right="-43"/>
        <w:jc w:val="both"/>
        <w:rPr>
          <w:rFonts w:ascii="Arial" w:hAnsi="Arial"/>
          <w:sz w:val="22"/>
          <w:szCs w:val="22"/>
        </w:rPr>
      </w:pPr>
      <w:r w:rsidRPr="00162D29">
        <w:rPr>
          <w:rFonts w:ascii="Arial" w:hAnsi="Arial"/>
          <w:sz w:val="22"/>
          <w:szCs w:val="22"/>
        </w:rPr>
        <w:t xml:space="preserve">As at </w:t>
      </w:r>
      <w:r w:rsidR="00530A13">
        <w:rPr>
          <w:rFonts w:ascii="Arial" w:hAnsi="Arial"/>
          <w:sz w:val="22"/>
          <w:szCs w:val="22"/>
        </w:rPr>
        <w:t xml:space="preserve">30 June </w:t>
      </w:r>
      <w:r w:rsidRPr="00162D29">
        <w:rPr>
          <w:rFonts w:ascii="Arial" w:hAnsi="Arial"/>
          <w:sz w:val="22"/>
          <w:szCs w:val="22"/>
        </w:rPr>
        <w:t xml:space="preserve">2022, </w:t>
      </w:r>
      <w:r w:rsidR="001962C0">
        <w:rPr>
          <w:rFonts w:ascii="Arial" w:hAnsi="Arial"/>
          <w:sz w:val="22"/>
          <w:szCs w:val="22"/>
        </w:rPr>
        <w:t xml:space="preserve">such short-term loans of </w:t>
      </w:r>
      <w:r w:rsidR="0096653D">
        <w:rPr>
          <w:rFonts w:ascii="Arial" w:hAnsi="Arial"/>
          <w:sz w:val="22"/>
          <w:szCs w:val="22"/>
        </w:rPr>
        <w:t xml:space="preserve">the Company </w:t>
      </w:r>
      <w:r w:rsidR="001962C0">
        <w:rPr>
          <w:rFonts w:ascii="Arial" w:hAnsi="Arial"/>
          <w:sz w:val="22"/>
          <w:szCs w:val="22"/>
        </w:rPr>
        <w:t>are secured by pledging</w:t>
      </w:r>
      <w:r w:rsidR="007639D7">
        <w:rPr>
          <w:rFonts w:ascii="Arial" w:hAnsi="Arial"/>
          <w:sz w:val="22"/>
          <w:szCs w:val="22"/>
        </w:rPr>
        <w:t xml:space="preserve"> </w:t>
      </w:r>
      <w:r w:rsidR="007639D7" w:rsidRPr="00162D29">
        <w:rPr>
          <w:rFonts w:ascii="Arial" w:hAnsi="Arial"/>
          <w:sz w:val="22"/>
          <w:szCs w:val="22"/>
        </w:rPr>
        <w:t xml:space="preserve">investments in equity instruments of listed company with a fair value of Baht </w:t>
      </w:r>
      <w:r w:rsidR="00F477C1">
        <w:rPr>
          <w:rFonts w:ascii="Arial" w:hAnsi="Arial"/>
          <w:sz w:val="22"/>
          <w:szCs w:val="22"/>
        </w:rPr>
        <w:t>2,028</w:t>
      </w:r>
      <w:r w:rsidR="007639D7" w:rsidRPr="00162D29">
        <w:rPr>
          <w:rFonts w:ascii="Arial" w:hAnsi="Arial"/>
          <w:sz w:val="22"/>
          <w:szCs w:val="22"/>
        </w:rPr>
        <w:t xml:space="preserve"> million</w:t>
      </w:r>
      <w:r w:rsidR="001962C0">
        <w:rPr>
          <w:rFonts w:ascii="Arial" w:hAnsi="Arial"/>
          <w:sz w:val="22"/>
          <w:szCs w:val="22"/>
        </w:rPr>
        <w:t xml:space="preserve">     </w:t>
      </w:r>
      <w:r w:rsidR="00E4285C">
        <w:rPr>
          <w:rFonts w:ascii="Arial" w:hAnsi="Arial"/>
          <w:sz w:val="22"/>
          <w:szCs w:val="22"/>
        </w:rPr>
        <w:t xml:space="preserve"> </w:t>
      </w:r>
      <w:r w:rsidR="007639D7" w:rsidRPr="00162D29">
        <w:rPr>
          <w:rFonts w:ascii="Arial" w:hAnsi="Arial"/>
          <w:sz w:val="22"/>
          <w:szCs w:val="22"/>
        </w:rPr>
        <w:t xml:space="preserve">(31 December 2021: Baht 1,866 million) as </w:t>
      </w:r>
      <w:r w:rsidR="001962C0">
        <w:rPr>
          <w:rFonts w:ascii="Arial" w:hAnsi="Arial"/>
          <w:sz w:val="22"/>
          <w:szCs w:val="22"/>
        </w:rPr>
        <w:t>discussed</w:t>
      </w:r>
      <w:r w:rsidR="007639D7" w:rsidRPr="00162D29">
        <w:rPr>
          <w:rFonts w:ascii="Arial" w:hAnsi="Arial"/>
          <w:sz w:val="22"/>
          <w:szCs w:val="22"/>
        </w:rPr>
        <w:t xml:space="preserve"> in Note 4</w:t>
      </w:r>
      <w:r w:rsidR="007639D7" w:rsidRPr="00162D29">
        <w:rPr>
          <w:rFonts w:ascii="Arial" w:eastAsia="Arial Unicode MS" w:hAnsi="Arial" w:cs="Arial"/>
          <w:sz w:val="22"/>
          <w:szCs w:val="22"/>
        </w:rPr>
        <w:t xml:space="preserve"> to the interim consolidated financial statement</w:t>
      </w:r>
      <w:r w:rsidR="001962C0">
        <w:rPr>
          <w:rFonts w:ascii="Arial" w:eastAsia="Arial Unicode MS" w:hAnsi="Arial" w:cs="Arial"/>
          <w:sz w:val="22"/>
          <w:szCs w:val="22"/>
        </w:rPr>
        <w:t>s. S</w:t>
      </w:r>
      <w:r w:rsidR="00906984">
        <w:rPr>
          <w:rFonts w:ascii="Arial" w:hAnsi="Arial"/>
          <w:sz w:val="22"/>
          <w:szCs w:val="22"/>
        </w:rPr>
        <w:t xml:space="preserve">hort-term loans of </w:t>
      </w:r>
      <w:r w:rsidR="007A3E32">
        <w:rPr>
          <w:rFonts w:ascii="Arial" w:hAnsi="Arial"/>
          <w:sz w:val="22"/>
          <w:szCs w:val="22"/>
        </w:rPr>
        <w:t xml:space="preserve">subsidiaries </w:t>
      </w:r>
      <w:r w:rsidR="00906984">
        <w:rPr>
          <w:rFonts w:ascii="Arial" w:hAnsi="Arial"/>
          <w:sz w:val="22"/>
          <w:szCs w:val="22"/>
        </w:rPr>
        <w:t xml:space="preserve">which </w:t>
      </w:r>
      <w:r w:rsidR="001962C0">
        <w:rPr>
          <w:rFonts w:ascii="Arial" w:hAnsi="Arial"/>
          <w:sz w:val="22"/>
          <w:szCs w:val="22"/>
        </w:rPr>
        <w:t>are secured</w:t>
      </w:r>
      <w:r w:rsidR="00906984">
        <w:rPr>
          <w:rFonts w:ascii="Arial" w:hAnsi="Arial"/>
          <w:sz w:val="22"/>
          <w:szCs w:val="22"/>
        </w:rPr>
        <w:t xml:space="preserve"> by </w:t>
      </w:r>
      <w:r w:rsidR="001962C0">
        <w:rPr>
          <w:rFonts w:ascii="Arial" w:hAnsi="Arial"/>
          <w:sz w:val="22"/>
          <w:szCs w:val="22"/>
        </w:rPr>
        <w:t>guarantees provided by the</w:t>
      </w:r>
      <w:r w:rsidR="003D02D1">
        <w:rPr>
          <w:rFonts w:ascii="Arial" w:hAnsi="Arial"/>
          <w:sz w:val="22"/>
          <w:szCs w:val="22"/>
        </w:rPr>
        <w:t xml:space="preserve"> </w:t>
      </w:r>
      <w:r w:rsidR="00577FF7">
        <w:rPr>
          <w:rFonts w:ascii="Arial" w:hAnsi="Arial"/>
          <w:sz w:val="22"/>
          <w:szCs w:val="22"/>
        </w:rPr>
        <w:t xml:space="preserve">other </w:t>
      </w:r>
      <w:r w:rsidR="003D02D1">
        <w:rPr>
          <w:rFonts w:ascii="Arial" w:hAnsi="Arial"/>
          <w:sz w:val="22"/>
          <w:szCs w:val="22"/>
        </w:rPr>
        <w:t>subsidiar</w:t>
      </w:r>
      <w:r w:rsidR="001962C0">
        <w:rPr>
          <w:rFonts w:ascii="Arial" w:hAnsi="Arial"/>
          <w:sz w:val="22"/>
          <w:szCs w:val="22"/>
        </w:rPr>
        <w:t>ies</w:t>
      </w:r>
      <w:r w:rsidR="00577FF7">
        <w:rPr>
          <w:rFonts w:ascii="Arial" w:hAnsi="Arial"/>
          <w:sz w:val="22"/>
          <w:szCs w:val="22"/>
        </w:rPr>
        <w:t xml:space="preserve"> in the Group</w:t>
      </w:r>
      <w:r w:rsidR="001962C0">
        <w:rPr>
          <w:rFonts w:ascii="Arial" w:hAnsi="Arial"/>
          <w:sz w:val="22"/>
          <w:szCs w:val="22"/>
        </w:rPr>
        <w:t xml:space="preserve"> </w:t>
      </w:r>
      <w:r w:rsidRPr="00162D29">
        <w:rPr>
          <w:rFonts w:ascii="Arial" w:hAnsi="Arial"/>
          <w:sz w:val="22"/>
          <w:szCs w:val="22"/>
        </w:rPr>
        <w:t xml:space="preserve">as </w:t>
      </w:r>
      <w:r w:rsidR="001962C0">
        <w:rPr>
          <w:rFonts w:ascii="Arial" w:hAnsi="Arial"/>
          <w:sz w:val="22"/>
          <w:szCs w:val="22"/>
        </w:rPr>
        <w:t>discussed</w:t>
      </w:r>
      <w:r w:rsidRPr="00162D29">
        <w:rPr>
          <w:rFonts w:ascii="Arial" w:hAnsi="Arial"/>
          <w:sz w:val="22"/>
          <w:szCs w:val="22"/>
        </w:rPr>
        <w:t xml:space="preserve"> in Note 14.4 </w:t>
      </w:r>
      <w:r w:rsidR="00256EBA" w:rsidRPr="00162D29">
        <w:rPr>
          <w:rFonts w:ascii="Arial" w:eastAsia="Arial Unicode MS" w:hAnsi="Arial" w:cs="Arial"/>
          <w:sz w:val="22"/>
          <w:szCs w:val="22"/>
        </w:rPr>
        <w:t>to the interim consolidated financial statements</w:t>
      </w:r>
      <w:r w:rsidR="00256EBA" w:rsidRPr="00162D29">
        <w:rPr>
          <w:rFonts w:ascii="Arial" w:hAnsi="Arial"/>
          <w:sz w:val="22"/>
          <w:szCs w:val="22"/>
        </w:rPr>
        <w:t xml:space="preserve"> </w:t>
      </w:r>
      <w:r w:rsidRPr="00162D29">
        <w:rPr>
          <w:rFonts w:ascii="Arial" w:hAnsi="Arial"/>
          <w:sz w:val="22"/>
          <w:szCs w:val="22"/>
        </w:rPr>
        <w:t>and will be matured within 3 months from the issue</w:t>
      </w:r>
      <w:r w:rsidR="00152C00">
        <w:rPr>
          <w:rFonts w:ascii="Arial" w:hAnsi="Arial"/>
          <w:sz w:val="22"/>
          <w:szCs w:val="22"/>
        </w:rPr>
        <w:t>d</w:t>
      </w:r>
      <w:r w:rsidRPr="00162D29">
        <w:rPr>
          <w:rFonts w:ascii="Arial" w:hAnsi="Arial"/>
          <w:sz w:val="22"/>
          <w:szCs w:val="22"/>
        </w:rPr>
        <w:t xml:space="preserve"> date</w:t>
      </w:r>
      <w:r w:rsidR="001962C0">
        <w:rPr>
          <w:rFonts w:ascii="Arial" w:hAnsi="Arial"/>
          <w:sz w:val="22"/>
          <w:szCs w:val="22"/>
        </w:rPr>
        <w:t>s.</w:t>
      </w:r>
    </w:p>
    <w:p w14:paraId="2A8536E6" w14:textId="5437B813" w:rsidR="00CD7527" w:rsidRDefault="00CD7527" w:rsidP="00CD7527">
      <w:pPr>
        <w:tabs>
          <w:tab w:val="left" w:pos="900"/>
          <w:tab w:val="left" w:pos="2160"/>
          <w:tab w:val="left" w:pos="2880"/>
        </w:tabs>
        <w:spacing w:before="120" w:after="120" w:line="380" w:lineRule="exact"/>
        <w:ind w:left="547" w:right="-43"/>
        <w:jc w:val="both"/>
        <w:rPr>
          <w:rFonts w:ascii="Arial" w:hAnsi="Arial"/>
          <w:sz w:val="22"/>
          <w:szCs w:val="22"/>
        </w:rPr>
      </w:pPr>
      <w:r w:rsidRPr="00162D29">
        <w:rPr>
          <w:rFonts w:ascii="Arial" w:hAnsi="Arial"/>
          <w:sz w:val="22"/>
          <w:szCs w:val="22"/>
        </w:rPr>
        <w:t xml:space="preserve">As at </w:t>
      </w:r>
      <w:r w:rsidR="00530A13">
        <w:rPr>
          <w:rFonts w:ascii="Arial" w:hAnsi="Arial"/>
          <w:sz w:val="22"/>
          <w:szCs w:val="22"/>
        </w:rPr>
        <w:t xml:space="preserve">30 June </w:t>
      </w:r>
      <w:r w:rsidRPr="00162D29">
        <w:rPr>
          <w:rFonts w:ascii="Arial" w:hAnsi="Arial"/>
          <w:sz w:val="22"/>
          <w:szCs w:val="22"/>
        </w:rPr>
        <w:t>2022, the short-term credit facilities of the Group which ha</w:t>
      </w:r>
      <w:r w:rsidR="0081499A">
        <w:rPr>
          <w:rFonts w:ascii="Arial" w:hAnsi="Arial"/>
          <w:sz w:val="22"/>
          <w:szCs w:val="22"/>
        </w:rPr>
        <w:t>d</w:t>
      </w:r>
      <w:r w:rsidRPr="00162D29">
        <w:rPr>
          <w:rFonts w:ascii="Arial" w:hAnsi="Arial"/>
          <w:sz w:val="22"/>
          <w:szCs w:val="22"/>
        </w:rPr>
        <w:t xml:space="preserve"> not yet been drawdown amounted to Baht </w:t>
      </w:r>
      <w:r w:rsidR="00F477C1">
        <w:rPr>
          <w:rFonts w:ascii="Arial" w:hAnsi="Arial"/>
          <w:sz w:val="22"/>
          <w:szCs w:val="22"/>
        </w:rPr>
        <w:t>1,110</w:t>
      </w:r>
      <w:r w:rsidRPr="00162D29">
        <w:rPr>
          <w:rFonts w:ascii="Arial" w:hAnsi="Arial"/>
          <w:sz w:val="22"/>
          <w:szCs w:val="22"/>
        </w:rPr>
        <w:t xml:space="preserve"> million (31 December 2021: Baht 2,373 million).</w:t>
      </w:r>
    </w:p>
    <w:p w14:paraId="6C90AF9F" w14:textId="77777777" w:rsidR="00847BD1" w:rsidRDefault="00847BD1">
      <w:pPr>
        <w:overflowPunct/>
        <w:autoSpaceDE/>
        <w:autoSpaceDN/>
        <w:adjustRightInd/>
        <w:textAlignment w:val="auto"/>
        <w:rPr>
          <w:rFonts w:ascii="Arial" w:hAnsi="Arial"/>
          <w:b/>
          <w:bCs/>
          <w:sz w:val="22"/>
          <w:szCs w:val="22"/>
        </w:rPr>
      </w:pPr>
      <w:r>
        <w:rPr>
          <w:rFonts w:ascii="Arial" w:hAnsi="Arial"/>
          <w:b/>
          <w:bCs/>
          <w:sz w:val="22"/>
          <w:szCs w:val="22"/>
        </w:rPr>
        <w:br w:type="page"/>
      </w:r>
    </w:p>
    <w:p w14:paraId="6C4A1B40" w14:textId="66191D94" w:rsidR="00FB1F27" w:rsidRDefault="004A3635" w:rsidP="002139A8">
      <w:pPr>
        <w:tabs>
          <w:tab w:val="left" w:pos="1080"/>
          <w:tab w:val="left" w:pos="2880"/>
        </w:tabs>
        <w:spacing w:before="120" w:after="120" w:line="380" w:lineRule="exact"/>
        <w:ind w:left="547" w:right="-43" w:hanging="547"/>
        <w:jc w:val="thaiDistribute"/>
        <w:rPr>
          <w:rFonts w:ascii="Arial" w:hAnsi="Arial"/>
          <w:b/>
          <w:bCs/>
          <w:sz w:val="22"/>
          <w:szCs w:val="22"/>
        </w:rPr>
      </w:pPr>
      <w:r>
        <w:rPr>
          <w:rFonts w:ascii="Arial" w:hAnsi="Arial"/>
          <w:b/>
          <w:bCs/>
          <w:sz w:val="22"/>
          <w:szCs w:val="22"/>
        </w:rPr>
        <w:lastRenderedPageBreak/>
        <w:t>9</w:t>
      </w:r>
      <w:r w:rsidR="00FB1F27" w:rsidRPr="00E94C88">
        <w:rPr>
          <w:rFonts w:ascii="Arial" w:hAnsi="Arial"/>
          <w:b/>
          <w:bCs/>
          <w:sz w:val="22"/>
          <w:szCs w:val="22"/>
        </w:rPr>
        <w:t>.</w:t>
      </w:r>
      <w:r w:rsidR="00FB1F27" w:rsidRPr="00E94C88">
        <w:rPr>
          <w:rFonts w:ascii="Arial" w:hAnsi="Arial"/>
          <w:b/>
          <w:bCs/>
          <w:sz w:val="22"/>
          <w:szCs w:val="22"/>
        </w:rPr>
        <w:tab/>
        <w:t>Long-term loans</w:t>
      </w:r>
    </w:p>
    <w:tbl>
      <w:tblPr>
        <w:tblW w:w="9300" w:type="dxa"/>
        <w:tblInd w:w="450" w:type="dxa"/>
        <w:tblLayout w:type="fixed"/>
        <w:tblLook w:val="0000" w:firstRow="0" w:lastRow="0" w:firstColumn="0" w:lastColumn="0" w:noHBand="0" w:noVBand="0"/>
      </w:tblPr>
      <w:tblGrid>
        <w:gridCol w:w="2764"/>
        <w:gridCol w:w="1016"/>
        <w:gridCol w:w="1299"/>
        <w:gridCol w:w="839"/>
        <w:gridCol w:w="607"/>
        <w:gridCol w:w="1318"/>
        <w:gridCol w:w="1450"/>
        <w:gridCol w:w="7"/>
      </w:tblGrid>
      <w:tr w:rsidR="004A3635" w:rsidRPr="00547380" w14:paraId="3611D246" w14:textId="77777777" w:rsidTr="002139A8">
        <w:tc>
          <w:tcPr>
            <w:tcW w:w="2764" w:type="dxa"/>
          </w:tcPr>
          <w:p w14:paraId="2B558DD8" w14:textId="77777777" w:rsidR="004A3635" w:rsidRPr="00547380" w:rsidRDefault="004A3635" w:rsidP="00D579CB">
            <w:pPr>
              <w:spacing w:line="340" w:lineRule="exact"/>
              <w:ind w:right="-18"/>
              <w:jc w:val="thaiDistribute"/>
              <w:rPr>
                <w:rFonts w:ascii="Angsana New" w:hAnsi="Angsana New"/>
                <w:sz w:val="20"/>
                <w:szCs w:val="20"/>
              </w:rPr>
            </w:pPr>
            <w:bookmarkStart w:id="0" w:name="_Hlk68110946"/>
            <w:r w:rsidRPr="00547380">
              <w:rPr>
                <w:rFonts w:ascii="Angsana New" w:hAnsi="Angsana New" w:hint="cs"/>
                <w:b/>
                <w:bCs/>
                <w:sz w:val="20"/>
                <w:szCs w:val="20"/>
                <w:cs/>
              </w:rPr>
              <w:tab/>
            </w:r>
            <w:r w:rsidRPr="00547380">
              <w:rPr>
                <w:rFonts w:ascii="Angsana New" w:hAnsi="Angsana New"/>
                <w:b/>
                <w:bCs/>
                <w:sz w:val="20"/>
                <w:szCs w:val="20"/>
              </w:rPr>
              <w:tab/>
            </w:r>
            <w:r w:rsidRPr="00547380">
              <w:rPr>
                <w:rFonts w:ascii="Angsana New" w:hAnsi="Angsana New"/>
                <w:sz w:val="20"/>
                <w:szCs w:val="20"/>
              </w:rPr>
              <w:tab/>
            </w:r>
          </w:p>
        </w:tc>
        <w:tc>
          <w:tcPr>
            <w:tcW w:w="3154" w:type="dxa"/>
            <w:gridSpan w:val="3"/>
          </w:tcPr>
          <w:p w14:paraId="0C2F6985" w14:textId="77777777" w:rsidR="004A3635" w:rsidRPr="00547380" w:rsidRDefault="004A3635" w:rsidP="00D579CB">
            <w:pPr>
              <w:tabs>
                <w:tab w:val="left" w:pos="600"/>
                <w:tab w:val="left" w:pos="900"/>
                <w:tab w:val="right" w:pos="7280"/>
                <w:tab w:val="right" w:pos="8540"/>
              </w:tabs>
              <w:spacing w:line="340" w:lineRule="exact"/>
              <w:ind w:right="-45"/>
              <w:jc w:val="right"/>
              <w:rPr>
                <w:rFonts w:ascii="Arial" w:hAnsi="Arial" w:cs="Arial"/>
                <w:sz w:val="20"/>
                <w:szCs w:val="20"/>
                <w:cs/>
              </w:rPr>
            </w:pPr>
          </w:p>
        </w:tc>
        <w:tc>
          <w:tcPr>
            <w:tcW w:w="3382" w:type="dxa"/>
            <w:gridSpan w:val="4"/>
          </w:tcPr>
          <w:p w14:paraId="11EFC2D3" w14:textId="77777777" w:rsidR="004A3635" w:rsidRPr="00547380" w:rsidRDefault="004A3635" w:rsidP="00D579CB">
            <w:pPr>
              <w:tabs>
                <w:tab w:val="left" w:pos="600"/>
                <w:tab w:val="left" w:pos="900"/>
                <w:tab w:val="right" w:pos="7280"/>
                <w:tab w:val="right" w:pos="8540"/>
              </w:tabs>
              <w:spacing w:line="340" w:lineRule="exact"/>
              <w:ind w:right="-45"/>
              <w:jc w:val="right"/>
              <w:rPr>
                <w:rFonts w:ascii="Arial" w:hAnsi="Arial" w:cs="Arial"/>
                <w:sz w:val="20"/>
                <w:szCs w:val="20"/>
                <w:cs/>
              </w:rPr>
            </w:pPr>
            <w:r w:rsidRPr="00547380">
              <w:rPr>
                <w:rFonts w:ascii="Arial" w:hAnsi="Arial" w:cs="Arial"/>
                <w:sz w:val="20"/>
                <w:szCs w:val="20"/>
              </w:rPr>
              <w:t>(Unit: Thousand Baht)</w:t>
            </w:r>
          </w:p>
        </w:tc>
      </w:tr>
      <w:tr w:rsidR="004A3635" w:rsidRPr="00547380" w14:paraId="3A2238E6" w14:textId="77777777" w:rsidTr="002139A8">
        <w:trPr>
          <w:gridAfter w:val="1"/>
          <w:wAfter w:w="7" w:type="dxa"/>
        </w:trPr>
        <w:tc>
          <w:tcPr>
            <w:tcW w:w="3780" w:type="dxa"/>
            <w:gridSpan w:val="2"/>
          </w:tcPr>
          <w:p w14:paraId="64BC950E" w14:textId="77777777" w:rsidR="004A3635" w:rsidRPr="00547380" w:rsidRDefault="004A3635" w:rsidP="00F83EBC">
            <w:pPr>
              <w:spacing w:line="340" w:lineRule="exact"/>
              <w:ind w:right="-18"/>
              <w:jc w:val="thaiDistribute"/>
              <w:rPr>
                <w:rFonts w:ascii="Angsana New" w:hAnsi="Angsana New"/>
                <w:sz w:val="20"/>
                <w:szCs w:val="20"/>
              </w:rPr>
            </w:pPr>
          </w:p>
        </w:tc>
        <w:tc>
          <w:tcPr>
            <w:tcW w:w="2745" w:type="dxa"/>
            <w:gridSpan w:val="3"/>
            <w:vAlign w:val="bottom"/>
          </w:tcPr>
          <w:p w14:paraId="31AF1AD2" w14:textId="77777777" w:rsidR="004A3635" w:rsidRPr="00547380" w:rsidRDefault="004A3635" w:rsidP="00F83EBC">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547380">
              <w:rPr>
                <w:rFonts w:ascii="Arial" w:hAnsi="Arial"/>
                <w:sz w:val="20"/>
                <w:szCs w:val="20"/>
              </w:rPr>
              <w:t>Consolidated                     financial statements</w:t>
            </w:r>
          </w:p>
        </w:tc>
        <w:tc>
          <w:tcPr>
            <w:tcW w:w="2768" w:type="dxa"/>
            <w:gridSpan w:val="2"/>
            <w:vAlign w:val="bottom"/>
          </w:tcPr>
          <w:p w14:paraId="25A4B0E0" w14:textId="77777777" w:rsidR="004A3635" w:rsidRPr="00547380" w:rsidRDefault="004A3635" w:rsidP="00F83EBC">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547380">
              <w:rPr>
                <w:rFonts w:ascii="Arial" w:hAnsi="Arial"/>
                <w:sz w:val="20"/>
                <w:szCs w:val="20"/>
              </w:rPr>
              <w:t>Separate                          financial statements</w:t>
            </w:r>
          </w:p>
        </w:tc>
      </w:tr>
      <w:tr w:rsidR="004A3635" w:rsidRPr="00180B48" w14:paraId="47BDD9E0" w14:textId="77777777" w:rsidTr="002139A8">
        <w:trPr>
          <w:gridAfter w:val="1"/>
          <w:wAfter w:w="7" w:type="dxa"/>
        </w:trPr>
        <w:tc>
          <w:tcPr>
            <w:tcW w:w="3780" w:type="dxa"/>
            <w:gridSpan w:val="2"/>
          </w:tcPr>
          <w:p w14:paraId="4DED99E2" w14:textId="77777777" w:rsidR="004A3635" w:rsidRPr="00547380" w:rsidRDefault="004A3635" w:rsidP="00F83EBC">
            <w:pPr>
              <w:spacing w:line="340" w:lineRule="exact"/>
              <w:ind w:right="-18"/>
              <w:jc w:val="thaiDistribute"/>
              <w:rPr>
                <w:rFonts w:ascii="Angsana New" w:hAnsi="Angsana New"/>
                <w:b/>
                <w:bCs/>
                <w:sz w:val="20"/>
                <w:szCs w:val="20"/>
                <w:u w:val="single"/>
              </w:rPr>
            </w:pPr>
          </w:p>
        </w:tc>
        <w:tc>
          <w:tcPr>
            <w:tcW w:w="1299" w:type="dxa"/>
          </w:tcPr>
          <w:p w14:paraId="632A35D7" w14:textId="77777777" w:rsidR="00530A13" w:rsidRDefault="00530A13" w:rsidP="00F83EBC">
            <w:pPr>
              <w:pBdr>
                <w:bottom w:val="single" w:sz="4" w:space="1" w:color="auto"/>
              </w:pBdr>
              <w:tabs>
                <w:tab w:val="left" w:pos="600"/>
                <w:tab w:val="left" w:pos="900"/>
                <w:tab w:val="right" w:pos="7280"/>
                <w:tab w:val="right" w:pos="8540"/>
              </w:tabs>
              <w:spacing w:line="340" w:lineRule="exact"/>
              <w:ind w:right="-198"/>
              <w:jc w:val="center"/>
              <w:rPr>
                <w:rFonts w:ascii="Arial" w:hAnsi="Arial" w:cs="Arial"/>
                <w:sz w:val="20"/>
                <w:szCs w:val="20"/>
              </w:rPr>
            </w:pPr>
            <w:r w:rsidRPr="00530A13">
              <w:rPr>
                <w:rFonts w:ascii="Arial" w:hAnsi="Arial" w:cs="Arial"/>
                <w:sz w:val="20"/>
                <w:szCs w:val="20"/>
              </w:rPr>
              <w:t xml:space="preserve">30 June </w:t>
            </w:r>
          </w:p>
          <w:p w14:paraId="2F355423" w14:textId="4BDC72BA" w:rsidR="004A3635" w:rsidRPr="00180B48" w:rsidRDefault="004A3635" w:rsidP="00F83EBC">
            <w:pPr>
              <w:pBdr>
                <w:bottom w:val="single" w:sz="4" w:space="1" w:color="auto"/>
              </w:pBdr>
              <w:tabs>
                <w:tab w:val="left" w:pos="600"/>
                <w:tab w:val="left" w:pos="900"/>
                <w:tab w:val="right" w:pos="7280"/>
                <w:tab w:val="right" w:pos="8540"/>
              </w:tabs>
              <w:spacing w:line="340" w:lineRule="exact"/>
              <w:ind w:right="-198"/>
              <w:jc w:val="center"/>
              <w:rPr>
                <w:rFonts w:ascii="Arial" w:hAnsi="Arial" w:cs="Arial"/>
                <w:sz w:val="20"/>
                <w:szCs w:val="20"/>
              </w:rPr>
            </w:pPr>
            <w:r>
              <w:rPr>
                <w:rFonts w:ascii="Arial" w:hAnsi="Arial" w:cs="Arial"/>
                <w:sz w:val="20"/>
                <w:szCs w:val="20"/>
              </w:rPr>
              <w:t>2022</w:t>
            </w:r>
          </w:p>
        </w:tc>
        <w:tc>
          <w:tcPr>
            <w:tcW w:w="1446" w:type="dxa"/>
            <w:gridSpan w:val="2"/>
          </w:tcPr>
          <w:p w14:paraId="2BE97ECF" w14:textId="77777777" w:rsidR="004A3635" w:rsidRPr="00180B48" w:rsidRDefault="004A3635" w:rsidP="00F83EBC">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Pr>
                <w:rFonts w:ascii="Arial" w:hAnsi="Arial" w:cs="Arial"/>
                <w:sz w:val="20"/>
                <w:szCs w:val="20"/>
              </w:rPr>
              <w:t>31 December 2021</w:t>
            </w:r>
          </w:p>
        </w:tc>
        <w:tc>
          <w:tcPr>
            <w:tcW w:w="1318" w:type="dxa"/>
          </w:tcPr>
          <w:p w14:paraId="37B2989A" w14:textId="0FD52B24" w:rsidR="004A3635" w:rsidRPr="00180B48" w:rsidRDefault="00530A13" w:rsidP="00F83EBC">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530A13">
              <w:rPr>
                <w:rFonts w:ascii="Arial" w:hAnsi="Arial" w:cs="Arial"/>
                <w:sz w:val="20"/>
                <w:szCs w:val="20"/>
              </w:rPr>
              <w:t xml:space="preserve">30 June </w:t>
            </w:r>
            <w:r w:rsidR="004A3635">
              <w:rPr>
                <w:rFonts w:ascii="Arial" w:hAnsi="Arial" w:cs="Arial"/>
                <w:sz w:val="20"/>
                <w:szCs w:val="20"/>
              </w:rPr>
              <w:t>2022</w:t>
            </w:r>
          </w:p>
        </w:tc>
        <w:tc>
          <w:tcPr>
            <w:tcW w:w="1450" w:type="dxa"/>
          </w:tcPr>
          <w:p w14:paraId="599517C6" w14:textId="77777777" w:rsidR="004A3635" w:rsidRPr="00180B48" w:rsidRDefault="004A3635" w:rsidP="00F83EBC">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Pr>
                <w:rFonts w:ascii="Arial" w:hAnsi="Arial" w:cs="Arial"/>
                <w:sz w:val="20"/>
                <w:szCs w:val="20"/>
              </w:rPr>
              <w:t>31 December 2021</w:t>
            </w:r>
          </w:p>
        </w:tc>
      </w:tr>
      <w:tr w:rsidR="004A3635" w:rsidRPr="006C2900" w14:paraId="2ED62593" w14:textId="77777777" w:rsidTr="002139A8">
        <w:trPr>
          <w:gridAfter w:val="1"/>
          <w:wAfter w:w="7" w:type="dxa"/>
        </w:trPr>
        <w:tc>
          <w:tcPr>
            <w:tcW w:w="3780" w:type="dxa"/>
            <w:gridSpan w:val="2"/>
          </w:tcPr>
          <w:p w14:paraId="3CF8BF75" w14:textId="77777777" w:rsidR="004A3635" w:rsidRPr="004A3635" w:rsidRDefault="004A3635" w:rsidP="004A3635">
            <w:pPr>
              <w:spacing w:line="380" w:lineRule="exact"/>
              <w:ind w:left="252" w:right="-198" w:hanging="252"/>
              <w:rPr>
                <w:rFonts w:ascii="Browallia New" w:hAnsi="Browallia New" w:cs="Browallia New"/>
                <w:sz w:val="20"/>
                <w:szCs w:val="20"/>
                <w:cs/>
              </w:rPr>
            </w:pPr>
          </w:p>
        </w:tc>
        <w:tc>
          <w:tcPr>
            <w:tcW w:w="1299" w:type="dxa"/>
            <w:vAlign w:val="bottom"/>
          </w:tcPr>
          <w:p w14:paraId="2DD5CCB0" w14:textId="77777777" w:rsidR="004A3635" w:rsidRPr="004A3635" w:rsidRDefault="004A3635" w:rsidP="004A3635">
            <w:pPr>
              <w:tabs>
                <w:tab w:val="decimal" w:pos="972"/>
              </w:tabs>
              <w:spacing w:line="380" w:lineRule="exact"/>
              <w:ind w:right="-29"/>
              <w:jc w:val="thaiDistribute"/>
              <w:rPr>
                <w:rFonts w:ascii="Arial" w:hAnsi="Arial" w:cs="Arial"/>
                <w:sz w:val="20"/>
                <w:szCs w:val="20"/>
              </w:rPr>
            </w:pPr>
          </w:p>
        </w:tc>
        <w:tc>
          <w:tcPr>
            <w:tcW w:w="1446" w:type="dxa"/>
            <w:gridSpan w:val="2"/>
            <w:vAlign w:val="bottom"/>
          </w:tcPr>
          <w:p w14:paraId="7E1A45F7" w14:textId="2D891CA9" w:rsidR="004A3635" w:rsidRPr="004A3635" w:rsidRDefault="004A3635" w:rsidP="004A3635">
            <w:pPr>
              <w:spacing w:line="380" w:lineRule="exact"/>
              <w:ind w:right="-29"/>
              <w:jc w:val="center"/>
              <w:rPr>
                <w:rFonts w:ascii="Arial" w:hAnsi="Arial" w:cs="Arial"/>
                <w:sz w:val="20"/>
                <w:szCs w:val="20"/>
              </w:rPr>
            </w:pPr>
            <w:r>
              <w:rPr>
                <w:rFonts w:ascii="Arial" w:hAnsi="Arial" w:cs="Arial"/>
                <w:sz w:val="20"/>
                <w:szCs w:val="20"/>
              </w:rPr>
              <w:t>(Audited)</w:t>
            </w:r>
          </w:p>
        </w:tc>
        <w:tc>
          <w:tcPr>
            <w:tcW w:w="1318" w:type="dxa"/>
            <w:vAlign w:val="bottom"/>
          </w:tcPr>
          <w:p w14:paraId="50FB0040" w14:textId="77777777" w:rsidR="004A3635" w:rsidRPr="004A3635" w:rsidRDefault="004A3635" w:rsidP="004A3635">
            <w:pPr>
              <w:tabs>
                <w:tab w:val="decimal" w:pos="972"/>
              </w:tabs>
              <w:spacing w:line="380" w:lineRule="exact"/>
              <w:ind w:right="-29"/>
              <w:jc w:val="thaiDistribute"/>
              <w:rPr>
                <w:rFonts w:ascii="Arial" w:hAnsi="Arial" w:cs="Arial"/>
                <w:sz w:val="20"/>
                <w:szCs w:val="20"/>
              </w:rPr>
            </w:pPr>
          </w:p>
        </w:tc>
        <w:tc>
          <w:tcPr>
            <w:tcW w:w="1450" w:type="dxa"/>
            <w:vAlign w:val="bottom"/>
          </w:tcPr>
          <w:p w14:paraId="48458A44" w14:textId="5D729F74" w:rsidR="004A3635" w:rsidRPr="004A3635" w:rsidRDefault="004A3635" w:rsidP="004A3635">
            <w:pPr>
              <w:tabs>
                <w:tab w:val="decimal" w:pos="1140"/>
              </w:tabs>
              <w:spacing w:line="380" w:lineRule="exact"/>
              <w:ind w:right="-29"/>
              <w:jc w:val="thaiDistribute"/>
              <w:rPr>
                <w:rFonts w:ascii="Arial" w:hAnsi="Arial" w:cs="Arial"/>
                <w:sz w:val="20"/>
                <w:szCs w:val="20"/>
              </w:rPr>
            </w:pPr>
            <w:r>
              <w:rPr>
                <w:rFonts w:ascii="Arial" w:hAnsi="Arial" w:cs="Arial"/>
                <w:sz w:val="20"/>
                <w:szCs w:val="20"/>
              </w:rPr>
              <w:t>(Audited)</w:t>
            </w:r>
          </w:p>
        </w:tc>
      </w:tr>
      <w:tr w:rsidR="00162D29" w:rsidRPr="006C2900" w14:paraId="7AE1FD45" w14:textId="77777777" w:rsidTr="002139A8">
        <w:trPr>
          <w:gridAfter w:val="1"/>
          <w:wAfter w:w="7" w:type="dxa"/>
        </w:trPr>
        <w:tc>
          <w:tcPr>
            <w:tcW w:w="3780" w:type="dxa"/>
            <w:gridSpan w:val="2"/>
          </w:tcPr>
          <w:p w14:paraId="595C4323" w14:textId="1F1C3120" w:rsidR="00162D29" w:rsidRPr="004A3635" w:rsidRDefault="00162D29" w:rsidP="00162D29">
            <w:pPr>
              <w:spacing w:line="380" w:lineRule="exact"/>
              <w:ind w:left="252" w:right="-198" w:hanging="252"/>
              <w:rPr>
                <w:rFonts w:ascii="Arial" w:hAnsi="Arial" w:cs="Arial"/>
                <w:sz w:val="20"/>
                <w:szCs w:val="20"/>
              </w:rPr>
            </w:pPr>
            <w:r>
              <w:rPr>
                <w:rFonts w:ascii="Arial" w:hAnsi="Arial"/>
                <w:sz w:val="20"/>
                <w:szCs w:val="20"/>
              </w:rPr>
              <w:t>Long-term loans</w:t>
            </w:r>
            <w:r w:rsidRPr="00737456">
              <w:rPr>
                <w:rFonts w:ascii="Arial" w:hAnsi="Arial"/>
                <w:sz w:val="20"/>
                <w:szCs w:val="20"/>
              </w:rPr>
              <w:t xml:space="preserve">                     </w:t>
            </w:r>
          </w:p>
        </w:tc>
        <w:tc>
          <w:tcPr>
            <w:tcW w:w="1299" w:type="dxa"/>
            <w:vAlign w:val="bottom"/>
          </w:tcPr>
          <w:p w14:paraId="43886A9C" w14:textId="62FF2239" w:rsidR="00162D29" w:rsidRPr="004A3635" w:rsidRDefault="0055656B" w:rsidP="00162D29">
            <w:pPr>
              <w:tabs>
                <w:tab w:val="decimal" w:pos="972"/>
              </w:tabs>
              <w:spacing w:line="380" w:lineRule="exact"/>
              <w:ind w:right="-29"/>
              <w:jc w:val="thaiDistribute"/>
              <w:rPr>
                <w:rFonts w:ascii="Arial" w:hAnsi="Arial" w:cs="Arial"/>
                <w:sz w:val="20"/>
                <w:szCs w:val="20"/>
              </w:rPr>
            </w:pPr>
            <w:r>
              <w:rPr>
                <w:rFonts w:ascii="Arial" w:hAnsi="Arial" w:cs="Arial"/>
                <w:sz w:val="20"/>
                <w:szCs w:val="20"/>
              </w:rPr>
              <w:t>20,204,945</w:t>
            </w:r>
          </w:p>
        </w:tc>
        <w:tc>
          <w:tcPr>
            <w:tcW w:w="1446" w:type="dxa"/>
            <w:gridSpan w:val="2"/>
            <w:vAlign w:val="bottom"/>
          </w:tcPr>
          <w:p w14:paraId="636EB4CB" w14:textId="1B2F8AF1" w:rsidR="00162D29" w:rsidRPr="004A3635" w:rsidRDefault="00162D29" w:rsidP="00162D29">
            <w:pPr>
              <w:tabs>
                <w:tab w:val="decimal" w:pos="1050"/>
              </w:tabs>
              <w:spacing w:line="380" w:lineRule="exact"/>
              <w:ind w:right="-29"/>
              <w:jc w:val="thaiDistribute"/>
              <w:rPr>
                <w:rFonts w:ascii="Arial" w:hAnsi="Arial" w:cs="Arial"/>
                <w:sz w:val="20"/>
                <w:szCs w:val="20"/>
              </w:rPr>
            </w:pPr>
            <w:r w:rsidRPr="004A3635">
              <w:rPr>
                <w:rFonts w:ascii="Arial" w:hAnsi="Arial" w:cs="Arial"/>
                <w:sz w:val="20"/>
                <w:szCs w:val="20"/>
              </w:rPr>
              <w:t>20,213,188</w:t>
            </w:r>
          </w:p>
        </w:tc>
        <w:tc>
          <w:tcPr>
            <w:tcW w:w="1318" w:type="dxa"/>
            <w:vAlign w:val="bottom"/>
          </w:tcPr>
          <w:p w14:paraId="291AAC95" w14:textId="4EE5437C" w:rsidR="00162D29" w:rsidRPr="004A3635" w:rsidRDefault="0055656B" w:rsidP="00162D29">
            <w:pPr>
              <w:tabs>
                <w:tab w:val="decimal" w:pos="972"/>
              </w:tabs>
              <w:spacing w:line="380" w:lineRule="exact"/>
              <w:ind w:right="-29"/>
              <w:jc w:val="thaiDistribute"/>
              <w:rPr>
                <w:rFonts w:ascii="Arial" w:hAnsi="Arial" w:cs="Arial"/>
                <w:sz w:val="20"/>
                <w:szCs w:val="20"/>
              </w:rPr>
            </w:pPr>
            <w:r>
              <w:rPr>
                <w:rFonts w:ascii="Arial" w:hAnsi="Arial" w:cs="Arial"/>
                <w:sz w:val="20"/>
                <w:szCs w:val="20"/>
              </w:rPr>
              <w:t>18,754,358</w:t>
            </w:r>
          </w:p>
        </w:tc>
        <w:tc>
          <w:tcPr>
            <w:tcW w:w="1450" w:type="dxa"/>
            <w:vAlign w:val="bottom"/>
          </w:tcPr>
          <w:p w14:paraId="7F5BABFD" w14:textId="23BCF16E" w:rsidR="00162D29" w:rsidRPr="004A3635" w:rsidRDefault="00162D29" w:rsidP="00162D29">
            <w:pPr>
              <w:tabs>
                <w:tab w:val="decimal" w:pos="1140"/>
              </w:tabs>
              <w:spacing w:line="380" w:lineRule="exact"/>
              <w:ind w:right="-29"/>
              <w:jc w:val="thaiDistribute"/>
              <w:rPr>
                <w:rFonts w:ascii="Arial" w:hAnsi="Arial" w:cs="Arial"/>
                <w:sz w:val="20"/>
                <w:szCs w:val="20"/>
              </w:rPr>
            </w:pPr>
            <w:r w:rsidRPr="004A3635">
              <w:rPr>
                <w:rFonts w:ascii="Arial" w:hAnsi="Arial" w:cs="Arial"/>
                <w:sz w:val="20"/>
                <w:szCs w:val="20"/>
              </w:rPr>
              <w:t>18,809,321</w:t>
            </w:r>
          </w:p>
        </w:tc>
      </w:tr>
      <w:tr w:rsidR="00162D29" w:rsidRPr="006C2900" w14:paraId="05BE2D2C" w14:textId="77777777" w:rsidTr="002139A8">
        <w:trPr>
          <w:gridAfter w:val="1"/>
          <w:wAfter w:w="7" w:type="dxa"/>
        </w:trPr>
        <w:tc>
          <w:tcPr>
            <w:tcW w:w="3780" w:type="dxa"/>
            <w:gridSpan w:val="2"/>
          </w:tcPr>
          <w:p w14:paraId="4ABE43B7" w14:textId="11DD9764" w:rsidR="00162D29" w:rsidRPr="004A3635" w:rsidRDefault="00162D29" w:rsidP="00162D29">
            <w:pPr>
              <w:spacing w:line="380" w:lineRule="exact"/>
              <w:ind w:left="252" w:hanging="252"/>
              <w:rPr>
                <w:rFonts w:ascii="Arial" w:hAnsi="Arial" w:cs="Arial"/>
                <w:sz w:val="20"/>
                <w:szCs w:val="20"/>
                <w:cs/>
              </w:rPr>
            </w:pPr>
            <w:r>
              <w:rPr>
                <w:rFonts w:ascii="Arial" w:hAnsi="Arial"/>
                <w:sz w:val="20"/>
                <w:szCs w:val="20"/>
              </w:rPr>
              <w:t>Less: Deferred financial fee</w:t>
            </w:r>
          </w:p>
        </w:tc>
        <w:tc>
          <w:tcPr>
            <w:tcW w:w="1299" w:type="dxa"/>
            <w:vAlign w:val="bottom"/>
          </w:tcPr>
          <w:p w14:paraId="0038A2DE" w14:textId="626C0F40" w:rsidR="00162D29" w:rsidRPr="004A3635" w:rsidRDefault="0055656B" w:rsidP="00162D29">
            <w:pPr>
              <w:pBdr>
                <w:bottom w:val="single" w:sz="4" w:space="1" w:color="auto"/>
              </w:pBdr>
              <w:tabs>
                <w:tab w:val="decimal" w:pos="972"/>
              </w:tabs>
              <w:spacing w:line="380" w:lineRule="exact"/>
              <w:ind w:right="-29"/>
              <w:jc w:val="thaiDistribute"/>
              <w:rPr>
                <w:rFonts w:ascii="Arial" w:hAnsi="Arial" w:cs="Arial"/>
                <w:sz w:val="20"/>
                <w:szCs w:val="20"/>
              </w:rPr>
            </w:pPr>
            <w:r>
              <w:rPr>
                <w:rFonts w:ascii="Arial" w:hAnsi="Arial" w:cs="Arial"/>
                <w:sz w:val="20"/>
                <w:szCs w:val="20"/>
              </w:rPr>
              <w:t>(137,626)</w:t>
            </w:r>
          </w:p>
        </w:tc>
        <w:tc>
          <w:tcPr>
            <w:tcW w:w="1446" w:type="dxa"/>
            <w:gridSpan w:val="2"/>
            <w:vAlign w:val="bottom"/>
          </w:tcPr>
          <w:p w14:paraId="17CCDAE5" w14:textId="7BB3132B" w:rsidR="00162D29" w:rsidRPr="004A3635" w:rsidRDefault="00162D29" w:rsidP="00162D29">
            <w:pPr>
              <w:pBdr>
                <w:bottom w:val="single" w:sz="4" w:space="1" w:color="auto"/>
              </w:pBdr>
              <w:tabs>
                <w:tab w:val="decimal" w:pos="1050"/>
              </w:tabs>
              <w:spacing w:line="380" w:lineRule="exact"/>
              <w:ind w:right="-29"/>
              <w:jc w:val="thaiDistribute"/>
              <w:rPr>
                <w:rFonts w:ascii="Arial" w:hAnsi="Arial" w:cs="Arial"/>
                <w:sz w:val="20"/>
                <w:szCs w:val="20"/>
              </w:rPr>
            </w:pPr>
            <w:r w:rsidRPr="004A3635">
              <w:rPr>
                <w:rFonts w:ascii="Arial" w:hAnsi="Arial" w:cs="Arial"/>
                <w:sz w:val="20"/>
                <w:szCs w:val="20"/>
              </w:rPr>
              <w:t>(56,139)</w:t>
            </w:r>
          </w:p>
        </w:tc>
        <w:tc>
          <w:tcPr>
            <w:tcW w:w="1318" w:type="dxa"/>
            <w:vAlign w:val="bottom"/>
          </w:tcPr>
          <w:p w14:paraId="28F6382B" w14:textId="2879322D" w:rsidR="00162D29" w:rsidRPr="004A3635" w:rsidRDefault="0055656B" w:rsidP="00162D29">
            <w:pPr>
              <w:pBdr>
                <w:bottom w:val="single" w:sz="4" w:space="1" w:color="auto"/>
              </w:pBdr>
              <w:tabs>
                <w:tab w:val="decimal" w:pos="972"/>
              </w:tabs>
              <w:spacing w:line="380" w:lineRule="exact"/>
              <w:ind w:right="-29"/>
              <w:jc w:val="thaiDistribute"/>
              <w:rPr>
                <w:rFonts w:ascii="Arial" w:hAnsi="Arial" w:cs="Arial"/>
                <w:sz w:val="20"/>
                <w:szCs w:val="20"/>
              </w:rPr>
            </w:pPr>
            <w:r>
              <w:rPr>
                <w:rFonts w:ascii="Arial" w:hAnsi="Arial" w:cs="Arial"/>
                <w:sz w:val="20"/>
                <w:szCs w:val="20"/>
              </w:rPr>
              <w:t>(137,626)</w:t>
            </w:r>
          </w:p>
        </w:tc>
        <w:tc>
          <w:tcPr>
            <w:tcW w:w="1450" w:type="dxa"/>
            <w:vAlign w:val="bottom"/>
          </w:tcPr>
          <w:p w14:paraId="08D59B94" w14:textId="53A69F5D" w:rsidR="00162D29" w:rsidRPr="004A3635" w:rsidRDefault="00162D29" w:rsidP="00162D29">
            <w:pPr>
              <w:pBdr>
                <w:bottom w:val="single" w:sz="4" w:space="1" w:color="auto"/>
              </w:pBdr>
              <w:tabs>
                <w:tab w:val="decimal" w:pos="1140"/>
              </w:tabs>
              <w:spacing w:line="380" w:lineRule="exact"/>
              <w:ind w:right="-29"/>
              <w:jc w:val="thaiDistribute"/>
              <w:rPr>
                <w:rFonts w:ascii="Arial" w:hAnsi="Arial" w:cs="Arial"/>
                <w:sz w:val="20"/>
                <w:szCs w:val="20"/>
              </w:rPr>
            </w:pPr>
            <w:r w:rsidRPr="004A3635">
              <w:rPr>
                <w:rFonts w:ascii="Arial" w:hAnsi="Arial" w:cs="Arial"/>
                <w:sz w:val="20"/>
                <w:szCs w:val="20"/>
              </w:rPr>
              <w:t>(56,139)</w:t>
            </w:r>
          </w:p>
        </w:tc>
      </w:tr>
      <w:tr w:rsidR="00162D29" w:rsidRPr="006C2900" w14:paraId="047B57F9" w14:textId="77777777" w:rsidTr="002139A8">
        <w:trPr>
          <w:gridAfter w:val="1"/>
          <w:wAfter w:w="7" w:type="dxa"/>
        </w:trPr>
        <w:tc>
          <w:tcPr>
            <w:tcW w:w="3780" w:type="dxa"/>
            <w:gridSpan w:val="2"/>
          </w:tcPr>
          <w:p w14:paraId="6BD7B17F" w14:textId="45F43245" w:rsidR="00162D29" w:rsidRPr="004A3635" w:rsidRDefault="00162D29" w:rsidP="00162D29">
            <w:pPr>
              <w:spacing w:line="380" w:lineRule="exact"/>
              <w:ind w:left="252" w:hanging="252"/>
              <w:rPr>
                <w:rFonts w:ascii="Arial" w:hAnsi="Arial" w:cs="Arial"/>
                <w:sz w:val="20"/>
                <w:szCs w:val="20"/>
                <w:cs/>
              </w:rPr>
            </w:pPr>
            <w:r>
              <w:rPr>
                <w:rFonts w:ascii="Arial" w:hAnsi="Arial"/>
                <w:sz w:val="20"/>
                <w:szCs w:val="20"/>
              </w:rPr>
              <w:t>Long-term loans - net</w:t>
            </w:r>
            <w:r w:rsidRPr="00737456">
              <w:rPr>
                <w:rFonts w:ascii="Arial" w:hAnsi="Arial"/>
                <w:sz w:val="20"/>
                <w:szCs w:val="20"/>
              </w:rPr>
              <w:t xml:space="preserve">                     </w:t>
            </w:r>
          </w:p>
        </w:tc>
        <w:tc>
          <w:tcPr>
            <w:tcW w:w="1299" w:type="dxa"/>
            <w:vAlign w:val="bottom"/>
          </w:tcPr>
          <w:p w14:paraId="4CC13E09" w14:textId="3CAC458E" w:rsidR="00162D29" w:rsidRPr="004A3635" w:rsidRDefault="0055656B" w:rsidP="00162D29">
            <w:pPr>
              <w:tabs>
                <w:tab w:val="decimal" w:pos="972"/>
              </w:tabs>
              <w:spacing w:line="380" w:lineRule="exact"/>
              <w:ind w:right="-29"/>
              <w:jc w:val="thaiDistribute"/>
              <w:rPr>
                <w:rFonts w:ascii="Arial" w:hAnsi="Arial" w:cs="Arial"/>
                <w:sz w:val="20"/>
                <w:szCs w:val="20"/>
              </w:rPr>
            </w:pPr>
            <w:r>
              <w:rPr>
                <w:rFonts w:ascii="Arial" w:hAnsi="Arial" w:cs="Arial"/>
                <w:sz w:val="20"/>
                <w:szCs w:val="20"/>
              </w:rPr>
              <w:t>20,067,319</w:t>
            </w:r>
          </w:p>
        </w:tc>
        <w:tc>
          <w:tcPr>
            <w:tcW w:w="1446" w:type="dxa"/>
            <w:gridSpan w:val="2"/>
            <w:vAlign w:val="bottom"/>
          </w:tcPr>
          <w:p w14:paraId="2C75C480" w14:textId="17D790A5" w:rsidR="00162D29" w:rsidRPr="004A3635" w:rsidRDefault="00162D29" w:rsidP="00162D29">
            <w:pPr>
              <w:tabs>
                <w:tab w:val="decimal" w:pos="1050"/>
              </w:tabs>
              <w:spacing w:line="380" w:lineRule="exact"/>
              <w:ind w:right="-29"/>
              <w:jc w:val="thaiDistribute"/>
              <w:rPr>
                <w:rFonts w:ascii="Arial" w:hAnsi="Arial" w:cs="Arial"/>
                <w:sz w:val="20"/>
                <w:szCs w:val="20"/>
              </w:rPr>
            </w:pPr>
            <w:r w:rsidRPr="004A3635">
              <w:rPr>
                <w:rFonts w:ascii="Arial" w:hAnsi="Arial" w:cs="Arial"/>
                <w:sz w:val="20"/>
                <w:szCs w:val="20"/>
              </w:rPr>
              <w:t>20,157,049</w:t>
            </w:r>
          </w:p>
        </w:tc>
        <w:tc>
          <w:tcPr>
            <w:tcW w:w="1318" w:type="dxa"/>
            <w:vAlign w:val="bottom"/>
          </w:tcPr>
          <w:p w14:paraId="3D002530" w14:textId="52266117" w:rsidR="00162D29" w:rsidRPr="004A3635" w:rsidRDefault="0055656B" w:rsidP="00162D29">
            <w:pPr>
              <w:tabs>
                <w:tab w:val="decimal" w:pos="972"/>
              </w:tabs>
              <w:spacing w:line="380" w:lineRule="exact"/>
              <w:ind w:right="-29"/>
              <w:jc w:val="thaiDistribute"/>
              <w:rPr>
                <w:rFonts w:ascii="Arial" w:hAnsi="Arial" w:cs="Arial"/>
                <w:sz w:val="20"/>
                <w:szCs w:val="20"/>
              </w:rPr>
            </w:pPr>
            <w:r>
              <w:rPr>
                <w:rFonts w:ascii="Arial" w:hAnsi="Arial" w:cs="Arial"/>
                <w:sz w:val="20"/>
                <w:szCs w:val="20"/>
              </w:rPr>
              <w:t>18,616,732</w:t>
            </w:r>
          </w:p>
        </w:tc>
        <w:tc>
          <w:tcPr>
            <w:tcW w:w="1450" w:type="dxa"/>
            <w:vAlign w:val="bottom"/>
          </w:tcPr>
          <w:p w14:paraId="499F6F3D" w14:textId="562284A2" w:rsidR="00162D29" w:rsidRPr="004A3635" w:rsidRDefault="00162D29" w:rsidP="00162D29">
            <w:pPr>
              <w:tabs>
                <w:tab w:val="decimal" w:pos="1140"/>
              </w:tabs>
              <w:spacing w:line="380" w:lineRule="exact"/>
              <w:ind w:right="-29"/>
              <w:jc w:val="thaiDistribute"/>
              <w:rPr>
                <w:rFonts w:ascii="Arial" w:hAnsi="Arial" w:cs="Arial"/>
                <w:sz w:val="20"/>
                <w:szCs w:val="20"/>
              </w:rPr>
            </w:pPr>
            <w:r w:rsidRPr="004A3635">
              <w:rPr>
                <w:rFonts w:ascii="Arial" w:hAnsi="Arial" w:cs="Arial"/>
                <w:sz w:val="20"/>
                <w:szCs w:val="20"/>
              </w:rPr>
              <w:t>18,753,182</w:t>
            </w:r>
          </w:p>
        </w:tc>
      </w:tr>
      <w:tr w:rsidR="00162D29" w:rsidRPr="006C2900" w14:paraId="1937BFB0" w14:textId="77777777" w:rsidTr="002139A8">
        <w:trPr>
          <w:gridAfter w:val="1"/>
          <w:wAfter w:w="7" w:type="dxa"/>
        </w:trPr>
        <w:tc>
          <w:tcPr>
            <w:tcW w:w="3780" w:type="dxa"/>
            <w:gridSpan w:val="2"/>
          </w:tcPr>
          <w:p w14:paraId="0AEA92A6" w14:textId="6529BB28" w:rsidR="00162D29" w:rsidRPr="004A3635" w:rsidRDefault="00162D29" w:rsidP="00162D29">
            <w:pPr>
              <w:spacing w:line="380" w:lineRule="exact"/>
              <w:ind w:left="252" w:hanging="252"/>
              <w:rPr>
                <w:rFonts w:ascii="Arial" w:hAnsi="Arial" w:cs="Arial"/>
                <w:sz w:val="20"/>
                <w:szCs w:val="20"/>
                <w:cs/>
              </w:rPr>
            </w:pPr>
            <w:r>
              <w:rPr>
                <w:rFonts w:ascii="Arial" w:hAnsi="Arial"/>
                <w:sz w:val="20"/>
                <w:szCs w:val="20"/>
              </w:rPr>
              <w:t>Less: Current portion</w:t>
            </w:r>
          </w:p>
        </w:tc>
        <w:tc>
          <w:tcPr>
            <w:tcW w:w="1299" w:type="dxa"/>
            <w:vAlign w:val="bottom"/>
          </w:tcPr>
          <w:p w14:paraId="64089DB4" w14:textId="209F45CD" w:rsidR="00162D29" w:rsidRPr="004A3635" w:rsidRDefault="0055656B" w:rsidP="00162D29">
            <w:pPr>
              <w:pBdr>
                <w:bottom w:val="single" w:sz="4" w:space="1" w:color="auto"/>
              </w:pBdr>
              <w:tabs>
                <w:tab w:val="decimal" w:pos="972"/>
              </w:tabs>
              <w:spacing w:line="380" w:lineRule="exact"/>
              <w:ind w:right="-29"/>
              <w:jc w:val="thaiDistribute"/>
              <w:rPr>
                <w:rFonts w:ascii="Arial" w:hAnsi="Arial" w:cs="Arial"/>
                <w:sz w:val="20"/>
                <w:szCs w:val="20"/>
              </w:rPr>
            </w:pPr>
            <w:r>
              <w:rPr>
                <w:rFonts w:ascii="Arial" w:hAnsi="Arial" w:cs="Arial"/>
                <w:sz w:val="20"/>
                <w:szCs w:val="20"/>
              </w:rPr>
              <w:t>(</w:t>
            </w:r>
            <w:r w:rsidR="003C4C4E">
              <w:rPr>
                <w:rFonts w:ascii="Arial" w:hAnsi="Arial" w:cs="Arial"/>
                <w:sz w:val="20"/>
                <w:szCs w:val="20"/>
              </w:rPr>
              <w:t>645,533</w:t>
            </w:r>
            <w:r>
              <w:rPr>
                <w:rFonts w:ascii="Arial" w:hAnsi="Arial" w:cs="Arial"/>
                <w:sz w:val="20"/>
                <w:szCs w:val="20"/>
              </w:rPr>
              <w:t>)</w:t>
            </w:r>
          </w:p>
        </w:tc>
        <w:tc>
          <w:tcPr>
            <w:tcW w:w="1446" w:type="dxa"/>
            <w:gridSpan w:val="2"/>
            <w:vAlign w:val="bottom"/>
          </w:tcPr>
          <w:p w14:paraId="3996F375" w14:textId="659C5BB3" w:rsidR="00162D29" w:rsidRPr="004A3635" w:rsidRDefault="00162D29" w:rsidP="00162D29">
            <w:pPr>
              <w:pBdr>
                <w:bottom w:val="single" w:sz="4" w:space="1" w:color="auto"/>
              </w:pBdr>
              <w:tabs>
                <w:tab w:val="decimal" w:pos="1050"/>
              </w:tabs>
              <w:spacing w:line="380" w:lineRule="exact"/>
              <w:ind w:right="-29"/>
              <w:jc w:val="thaiDistribute"/>
              <w:rPr>
                <w:rFonts w:ascii="Arial" w:hAnsi="Arial" w:cs="Arial"/>
                <w:sz w:val="20"/>
                <w:szCs w:val="20"/>
              </w:rPr>
            </w:pPr>
            <w:r w:rsidRPr="004A3635">
              <w:rPr>
                <w:rFonts w:ascii="Arial" w:hAnsi="Arial" w:cs="Arial"/>
                <w:sz w:val="20"/>
                <w:szCs w:val="20"/>
              </w:rPr>
              <w:t>(15,616,970)</w:t>
            </w:r>
          </w:p>
        </w:tc>
        <w:tc>
          <w:tcPr>
            <w:tcW w:w="1318" w:type="dxa"/>
            <w:vAlign w:val="bottom"/>
          </w:tcPr>
          <w:p w14:paraId="6F06AD03" w14:textId="68D31D79" w:rsidR="00162D29" w:rsidRPr="004A3635" w:rsidRDefault="0055656B" w:rsidP="00162D29">
            <w:pPr>
              <w:pBdr>
                <w:bottom w:val="single" w:sz="4" w:space="1" w:color="auto"/>
              </w:pBdr>
              <w:tabs>
                <w:tab w:val="decimal" w:pos="972"/>
              </w:tabs>
              <w:spacing w:line="380" w:lineRule="exact"/>
              <w:ind w:right="-29"/>
              <w:jc w:val="thaiDistribute"/>
              <w:rPr>
                <w:rFonts w:ascii="Arial" w:hAnsi="Arial" w:cs="Arial"/>
                <w:sz w:val="20"/>
                <w:szCs w:val="20"/>
              </w:rPr>
            </w:pPr>
            <w:r>
              <w:rPr>
                <w:rFonts w:ascii="Arial" w:hAnsi="Arial" w:cs="Arial"/>
                <w:sz w:val="20"/>
                <w:szCs w:val="20"/>
              </w:rPr>
              <w:t>(196,984)</w:t>
            </w:r>
          </w:p>
        </w:tc>
        <w:tc>
          <w:tcPr>
            <w:tcW w:w="1450" w:type="dxa"/>
            <w:vAlign w:val="bottom"/>
          </w:tcPr>
          <w:p w14:paraId="6E28404D" w14:textId="7CFA2CCD" w:rsidR="00162D29" w:rsidRPr="004A3635" w:rsidRDefault="00162D29" w:rsidP="00162D29">
            <w:pPr>
              <w:pBdr>
                <w:bottom w:val="single" w:sz="4" w:space="1" w:color="auto"/>
              </w:pBdr>
              <w:tabs>
                <w:tab w:val="decimal" w:pos="1140"/>
              </w:tabs>
              <w:spacing w:line="380" w:lineRule="exact"/>
              <w:ind w:right="-29"/>
              <w:jc w:val="thaiDistribute"/>
              <w:rPr>
                <w:rFonts w:ascii="Arial" w:hAnsi="Arial" w:cs="Arial"/>
                <w:sz w:val="20"/>
                <w:szCs w:val="20"/>
              </w:rPr>
            </w:pPr>
            <w:r w:rsidRPr="004A3635">
              <w:rPr>
                <w:rFonts w:ascii="Arial" w:hAnsi="Arial" w:cs="Arial"/>
                <w:sz w:val="20"/>
                <w:szCs w:val="20"/>
              </w:rPr>
              <w:t>(15,139,311)</w:t>
            </w:r>
          </w:p>
        </w:tc>
      </w:tr>
      <w:tr w:rsidR="00162D29" w:rsidRPr="006C2900" w14:paraId="54F883EC" w14:textId="77777777" w:rsidTr="002139A8">
        <w:trPr>
          <w:gridAfter w:val="1"/>
          <w:wAfter w:w="7" w:type="dxa"/>
        </w:trPr>
        <w:tc>
          <w:tcPr>
            <w:tcW w:w="3780" w:type="dxa"/>
            <w:gridSpan w:val="2"/>
          </w:tcPr>
          <w:p w14:paraId="0AC18434" w14:textId="15181997" w:rsidR="00162D29" w:rsidRPr="004A3635" w:rsidRDefault="00162D29" w:rsidP="00162D29">
            <w:pPr>
              <w:spacing w:line="380" w:lineRule="exact"/>
              <w:ind w:left="342" w:hanging="360"/>
              <w:rPr>
                <w:rFonts w:ascii="Arial" w:hAnsi="Arial" w:cs="Arial"/>
                <w:sz w:val="20"/>
                <w:szCs w:val="20"/>
                <w:cs/>
              </w:rPr>
            </w:pPr>
            <w:r>
              <w:rPr>
                <w:rFonts w:ascii="Arial" w:hAnsi="Arial"/>
                <w:sz w:val="20"/>
                <w:szCs w:val="20"/>
              </w:rPr>
              <w:t>Long-term loans - net of current portion</w:t>
            </w:r>
            <w:r w:rsidRPr="00737456">
              <w:rPr>
                <w:rFonts w:ascii="Arial" w:hAnsi="Arial"/>
                <w:sz w:val="20"/>
                <w:szCs w:val="20"/>
              </w:rPr>
              <w:t xml:space="preserve">                 </w:t>
            </w:r>
          </w:p>
        </w:tc>
        <w:tc>
          <w:tcPr>
            <w:tcW w:w="1299" w:type="dxa"/>
            <w:vAlign w:val="bottom"/>
          </w:tcPr>
          <w:p w14:paraId="3CF97A62" w14:textId="6CDC1E4C" w:rsidR="00162D29" w:rsidRPr="004A3635" w:rsidRDefault="0055656B" w:rsidP="00162D29">
            <w:pPr>
              <w:pBdr>
                <w:bottom w:val="double" w:sz="4" w:space="1" w:color="auto"/>
              </w:pBdr>
              <w:tabs>
                <w:tab w:val="decimal" w:pos="972"/>
              </w:tabs>
              <w:spacing w:line="380" w:lineRule="exact"/>
              <w:ind w:right="-29"/>
              <w:jc w:val="thaiDistribute"/>
              <w:rPr>
                <w:rFonts w:ascii="Arial" w:hAnsi="Arial" w:cs="Arial"/>
                <w:sz w:val="20"/>
                <w:szCs w:val="20"/>
              </w:rPr>
            </w:pPr>
            <w:r>
              <w:rPr>
                <w:rFonts w:ascii="Arial" w:hAnsi="Arial" w:cs="Arial"/>
                <w:sz w:val="20"/>
                <w:szCs w:val="20"/>
              </w:rPr>
              <w:t>19,</w:t>
            </w:r>
            <w:r w:rsidR="003C4C4E">
              <w:rPr>
                <w:rFonts w:ascii="Arial" w:hAnsi="Arial" w:cs="Arial"/>
                <w:sz w:val="20"/>
                <w:szCs w:val="20"/>
              </w:rPr>
              <w:t>421,786</w:t>
            </w:r>
          </w:p>
        </w:tc>
        <w:tc>
          <w:tcPr>
            <w:tcW w:w="1446" w:type="dxa"/>
            <w:gridSpan w:val="2"/>
            <w:vAlign w:val="bottom"/>
          </w:tcPr>
          <w:p w14:paraId="49D8E3FB" w14:textId="7D6A64D3" w:rsidR="00162D29" w:rsidRPr="004A3635" w:rsidRDefault="00162D29" w:rsidP="00162D29">
            <w:pPr>
              <w:pBdr>
                <w:bottom w:val="double" w:sz="4" w:space="1" w:color="auto"/>
              </w:pBdr>
              <w:tabs>
                <w:tab w:val="decimal" w:pos="1050"/>
              </w:tabs>
              <w:spacing w:line="380" w:lineRule="exact"/>
              <w:ind w:right="-29"/>
              <w:jc w:val="thaiDistribute"/>
              <w:rPr>
                <w:rFonts w:ascii="Arial" w:hAnsi="Arial" w:cs="Arial"/>
                <w:sz w:val="20"/>
                <w:szCs w:val="20"/>
              </w:rPr>
            </w:pPr>
            <w:r w:rsidRPr="004A3635">
              <w:rPr>
                <w:rFonts w:ascii="Arial" w:hAnsi="Arial" w:cs="Arial"/>
                <w:sz w:val="20"/>
                <w:szCs w:val="20"/>
              </w:rPr>
              <w:t>4,540,079</w:t>
            </w:r>
          </w:p>
        </w:tc>
        <w:tc>
          <w:tcPr>
            <w:tcW w:w="1318" w:type="dxa"/>
            <w:vAlign w:val="bottom"/>
          </w:tcPr>
          <w:p w14:paraId="20AF00FB" w14:textId="7685F1CF" w:rsidR="00162D29" w:rsidRPr="004A3635" w:rsidRDefault="0055656B" w:rsidP="00162D29">
            <w:pPr>
              <w:pBdr>
                <w:bottom w:val="double" w:sz="4" w:space="1" w:color="auto"/>
              </w:pBdr>
              <w:tabs>
                <w:tab w:val="decimal" w:pos="972"/>
              </w:tabs>
              <w:spacing w:line="380" w:lineRule="exact"/>
              <w:ind w:right="-29"/>
              <w:jc w:val="thaiDistribute"/>
              <w:rPr>
                <w:rFonts w:ascii="Arial" w:hAnsi="Arial" w:cs="Arial"/>
                <w:sz w:val="20"/>
                <w:szCs w:val="20"/>
              </w:rPr>
            </w:pPr>
            <w:r>
              <w:rPr>
                <w:rFonts w:ascii="Arial" w:hAnsi="Arial" w:cs="Arial"/>
                <w:sz w:val="20"/>
                <w:szCs w:val="20"/>
              </w:rPr>
              <w:t>18,419,748</w:t>
            </w:r>
          </w:p>
        </w:tc>
        <w:tc>
          <w:tcPr>
            <w:tcW w:w="1450" w:type="dxa"/>
            <w:vAlign w:val="bottom"/>
          </w:tcPr>
          <w:p w14:paraId="74C56D21" w14:textId="3AC90695" w:rsidR="00162D29" w:rsidRPr="004A3635" w:rsidRDefault="00162D29" w:rsidP="00162D29">
            <w:pPr>
              <w:pBdr>
                <w:bottom w:val="double" w:sz="4" w:space="1" w:color="auto"/>
              </w:pBdr>
              <w:tabs>
                <w:tab w:val="decimal" w:pos="1140"/>
              </w:tabs>
              <w:spacing w:line="380" w:lineRule="exact"/>
              <w:ind w:right="-29"/>
              <w:jc w:val="thaiDistribute"/>
              <w:rPr>
                <w:rFonts w:ascii="Arial" w:hAnsi="Arial" w:cs="Arial"/>
                <w:sz w:val="20"/>
                <w:szCs w:val="20"/>
              </w:rPr>
            </w:pPr>
            <w:r w:rsidRPr="004A3635">
              <w:rPr>
                <w:rFonts w:ascii="Arial" w:hAnsi="Arial" w:cs="Arial"/>
                <w:sz w:val="20"/>
                <w:szCs w:val="20"/>
              </w:rPr>
              <w:t>3,613,871</w:t>
            </w:r>
          </w:p>
        </w:tc>
      </w:tr>
    </w:tbl>
    <w:bookmarkEnd w:id="0"/>
    <w:p w14:paraId="1846F68B" w14:textId="3A9F15D4" w:rsidR="00FB1F27" w:rsidRPr="00C957B0" w:rsidRDefault="00FB1F27" w:rsidP="00FB1F27">
      <w:pPr>
        <w:spacing w:before="240" w:line="380" w:lineRule="exact"/>
        <w:ind w:left="547" w:right="-43"/>
        <w:jc w:val="thaiDistribute"/>
        <w:rPr>
          <w:rFonts w:ascii="Arial" w:hAnsi="Arial"/>
          <w:sz w:val="22"/>
          <w:szCs w:val="22"/>
        </w:rPr>
      </w:pPr>
      <w:r w:rsidRPr="00C957B0">
        <w:rPr>
          <w:rFonts w:ascii="Arial" w:hAnsi="Arial"/>
          <w:sz w:val="22"/>
          <w:szCs w:val="22"/>
        </w:rPr>
        <w:t>Movements of</w:t>
      </w:r>
      <w:r w:rsidR="00C42802">
        <w:rPr>
          <w:rFonts w:ascii="Arial" w:hAnsi="Arial"/>
          <w:sz w:val="22"/>
          <w:szCs w:val="22"/>
        </w:rPr>
        <w:t xml:space="preserve"> </w:t>
      </w:r>
      <w:r>
        <w:rPr>
          <w:rFonts w:ascii="Arial" w:hAnsi="Arial"/>
          <w:sz w:val="22"/>
          <w:szCs w:val="22"/>
        </w:rPr>
        <w:t>long-term loans</w:t>
      </w:r>
      <w:r w:rsidRPr="00C957B0">
        <w:rPr>
          <w:rFonts w:ascii="Arial" w:hAnsi="Arial"/>
          <w:sz w:val="22"/>
          <w:szCs w:val="22"/>
        </w:rPr>
        <w:t xml:space="preserve"> </w:t>
      </w:r>
      <w:r w:rsidR="001962C0">
        <w:rPr>
          <w:rFonts w:ascii="Arial" w:hAnsi="Arial"/>
          <w:sz w:val="22"/>
          <w:szCs w:val="22"/>
        </w:rPr>
        <w:t>for</w:t>
      </w:r>
      <w:r w:rsidRPr="00C957B0">
        <w:rPr>
          <w:rFonts w:ascii="Arial" w:hAnsi="Arial"/>
          <w:sz w:val="22"/>
          <w:szCs w:val="22"/>
        </w:rPr>
        <w:t xml:space="preserve"> the </w:t>
      </w:r>
      <w:r w:rsidR="00530A13">
        <w:rPr>
          <w:rFonts w:ascii="Arial" w:hAnsi="Arial"/>
          <w:sz w:val="22"/>
          <w:szCs w:val="22"/>
        </w:rPr>
        <w:t>six</w:t>
      </w:r>
      <w:r>
        <w:rPr>
          <w:rFonts w:ascii="Arial" w:hAnsi="Arial"/>
          <w:sz w:val="22"/>
          <w:szCs w:val="22"/>
        </w:rPr>
        <w:t xml:space="preserve">-month </w:t>
      </w:r>
      <w:r w:rsidRPr="00C957B0">
        <w:rPr>
          <w:rFonts w:ascii="Arial" w:hAnsi="Arial"/>
          <w:sz w:val="22"/>
          <w:szCs w:val="22"/>
        </w:rPr>
        <w:t>period ended</w:t>
      </w:r>
      <w:r w:rsidR="001962C0">
        <w:rPr>
          <w:rFonts w:ascii="Arial" w:hAnsi="Arial"/>
          <w:sz w:val="22"/>
          <w:szCs w:val="22"/>
        </w:rPr>
        <w:t xml:space="preserve"> </w:t>
      </w:r>
      <w:r w:rsidR="00530A13">
        <w:rPr>
          <w:rFonts w:ascii="Arial" w:hAnsi="Arial"/>
          <w:sz w:val="22"/>
          <w:szCs w:val="22"/>
        </w:rPr>
        <w:t xml:space="preserve">30 June </w:t>
      </w:r>
      <w:r w:rsidR="00C53CC8">
        <w:rPr>
          <w:rFonts w:ascii="Arial" w:hAnsi="Arial"/>
          <w:sz w:val="22"/>
          <w:szCs w:val="22"/>
        </w:rPr>
        <w:t>2022</w:t>
      </w:r>
      <w:r w:rsidR="00C42802">
        <w:rPr>
          <w:rFonts w:ascii="Arial" w:hAnsi="Arial"/>
          <w:sz w:val="22"/>
          <w:szCs w:val="22"/>
        </w:rPr>
        <w:t xml:space="preserve"> </w:t>
      </w:r>
      <w:r w:rsidR="00734E15">
        <w:rPr>
          <w:rFonts w:ascii="Arial" w:hAnsi="Arial"/>
          <w:sz w:val="22"/>
          <w:szCs w:val="22"/>
        </w:rPr>
        <w:t>are</w:t>
      </w:r>
      <w:r>
        <w:rPr>
          <w:rFonts w:ascii="Arial" w:hAnsi="Arial"/>
          <w:sz w:val="22"/>
          <w:szCs w:val="22"/>
        </w:rPr>
        <w:t xml:space="preserve"> </w:t>
      </w:r>
      <w:proofErr w:type="spellStart"/>
      <w:r w:rsidRPr="00C957B0">
        <w:rPr>
          <w:rFonts w:ascii="Arial" w:hAnsi="Arial"/>
          <w:sz w:val="22"/>
          <w:szCs w:val="22"/>
        </w:rPr>
        <w:t>summarised</w:t>
      </w:r>
      <w:proofErr w:type="spellEnd"/>
      <w:r w:rsidRPr="00C957B0">
        <w:rPr>
          <w:rFonts w:ascii="Arial" w:hAnsi="Arial"/>
          <w:sz w:val="22"/>
          <w:szCs w:val="22"/>
        </w:rPr>
        <w:t xml:space="preserve"> below</w:t>
      </w:r>
      <w:r w:rsidR="001962C0">
        <w:rPr>
          <w:rFonts w:ascii="Arial" w:hAnsi="Arial"/>
          <w:sz w:val="22"/>
          <w:szCs w:val="22"/>
        </w:rPr>
        <w:t>:</w:t>
      </w:r>
    </w:p>
    <w:p w14:paraId="756CFCE6" w14:textId="61A4F049" w:rsidR="00FB1F27" w:rsidRPr="006D0359" w:rsidRDefault="00577FF7" w:rsidP="00577FF7">
      <w:pPr>
        <w:spacing w:before="120" w:line="380" w:lineRule="exact"/>
        <w:ind w:left="418" w:firstLine="979"/>
        <w:jc w:val="right"/>
        <w:rPr>
          <w:rFonts w:ascii="Arial" w:eastAsia="Arial Unicode MS" w:hAnsi="Arial" w:cs="Arial Unicode MS"/>
          <w:sz w:val="20"/>
          <w:szCs w:val="20"/>
        </w:rPr>
      </w:pPr>
      <w:r>
        <w:rPr>
          <w:rFonts w:ascii="Arial" w:eastAsia="Arial Unicode MS" w:hAnsi="Arial" w:cs="Arial Unicode MS"/>
          <w:sz w:val="20"/>
          <w:szCs w:val="20"/>
        </w:rPr>
        <w:t>(</w:t>
      </w:r>
      <w:r w:rsidR="00FB1F27" w:rsidRPr="006D0359">
        <w:rPr>
          <w:rFonts w:ascii="Arial" w:eastAsia="Arial Unicode MS" w:hAnsi="Arial" w:cs="Arial Unicode MS"/>
          <w:sz w:val="20"/>
          <w:szCs w:val="20"/>
        </w:rPr>
        <w:t>Unit: Thousand Baht</w:t>
      </w:r>
      <w:r w:rsidR="00FB1F27" w:rsidRPr="006D0359">
        <w:rPr>
          <w:rFonts w:ascii="Arial" w:eastAsia="Arial Unicode MS" w:hAnsi="Arial" w:cs="Arial Unicode MS"/>
          <w:sz w:val="20"/>
          <w:szCs w:val="20"/>
          <w:cs/>
        </w:rPr>
        <w:t>)</w:t>
      </w:r>
    </w:p>
    <w:tbl>
      <w:tblPr>
        <w:tblW w:w="9192" w:type="dxa"/>
        <w:tblInd w:w="348" w:type="dxa"/>
        <w:tblLayout w:type="fixed"/>
        <w:tblLook w:val="0000" w:firstRow="0" w:lastRow="0" w:firstColumn="0" w:lastColumn="0" w:noHBand="0" w:noVBand="0"/>
      </w:tblPr>
      <w:tblGrid>
        <w:gridCol w:w="5052"/>
        <w:gridCol w:w="2070"/>
        <w:gridCol w:w="2070"/>
      </w:tblGrid>
      <w:tr w:rsidR="00C42802" w:rsidRPr="006D0359" w14:paraId="4EA78CC4" w14:textId="77777777" w:rsidTr="006427C7">
        <w:trPr>
          <w:cantSplit/>
        </w:trPr>
        <w:tc>
          <w:tcPr>
            <w:tcW w:w="5052" w:type="dxa"/>
          </w:tcPr>
          <w:p w14:paraId="712EEB8D" w14:textId="77777777" w:rsidR="00C42802" w:rsidRPr="006D0359" w:rsidRDefault="00C42802" w:rsidP="002139A8">
            <w:pPr>
              <w:pStyle w:val="BodyText2"/>
              <w:spacing w:before="0" w:after="0"/>
              <w:ind w:left="32"/>
              <w:jc w:val="distribute"/>
              <w:rPr>
                <w:rFonts w:ascii="Arial" w:eastAsia="Arial Unicode MS" w:hAnsi="Arial" w:cs="Arial Unicode MS"/>
                <w:sz w:val="20"/>
                <w:szCs w:val="20"/>
              </w:rPr>
            </w:pPr>
          </w:p>
        </w:tc>
        <w:tc>
          <w:tcPr>
            <w:tcW w:w="2070" w:type="dxa"/>
          </w:tcPr>
          <w:p w14:paraId="300F84EC" w14:textId="77777777" w:rsidR="00C42802" w:rsidRPr="006D0359" w:rsidRDefault="00C42802" w:rsidP="002139A8">
            <w:pPr>
              <w:pBdr>
                <w:bottom w:val="single" w:sz="6" w:space="1" w:color="auto"/>
              </w:pBdr>
              <w:tabs>
                <w:tab w:val="right" w:pos="7200"/>
                <w:tab w:val="right" w:pos="8540"/>
              </w:tabs>
              <w:spacing w:line="360" w:lineRule="exact"/>
              <w:jc w:val="center"/>
              <w:rPr>
                <w:rFonts w:ascii="Arial" w:eastAsia="Arial Unicode MS" w:hAnsi="Arial" w:cs="Arial Unicode MS"/>
                <w:sz w:val="20"/>
                <w:szCs w:val="20"/>
              </w:rPr>
            </w:pPr>
            <w:r w:rsidRPr="006D0359">
              <w:rPr>
                <w:rFonts w:ascii="Arial" w:eastAsia="Arial Unicode MS" w:hAnsi="Arial" w:cs="Arial Unicode MS"/>
                <w:sz w:val="20"/>
                <w:szCs w:val="20"/>
              </w:rPr>
              <w:t>Consolidated financial statements</w:t>
            </w:r>
          </w:p>
        </w:tc>
        <w:tc>
          <w:tcPr>
            <w:tcW w:w="2070" w:type="dxa"/>
          </w:tcPr>
          <w:p w14:paraId="5E6B1F95" w14:textId="77777777" w:rsidR="00C42802" w:rsidRPr="006D0359" w:rsidRDefault="00C42802" w:rsidP="002139A8">
            <w:pPr>
              <w:pBdr>
                <w:bottom w:val="single" w:sz="6" w:space="1" w:color="auto"/>
              </w:pBdr>
              <w:tabs>
                <w:tab w:val="right" w:pos="7200"/>
                <w:tab w:val="right" w:pos="8540"/>
              </w:tabs>
              <w:spacing w:line="360" w:lineRule="exact"/>
              <w:jc w:val="center"/>
              <w:rPr>
                <w:rFonts w:ascii="Arial" w:eastAsia="Arial Unicode MS" w:hAnsi="Arial" w:cs="Arial Unicode MS"/>
                <w:sz w:val="20"/>
                <w:szCs w:val="20"/>
              </w:rPr>
            </w:pPr>
            <w:r>
              <w:rPr>
                <w:rFonts w:ascii="Arial" w:eastAsia="Arial Unicode MS" w:hAnsi="Arial" w:cs="Arial Unicode MS"/>
                <w:sz w:val="20"/>
                <w:szCs w:val="20"/>
              </w:rPr>
              <w:t>Separate</w:t>
            </w:r>
            <w:r w:rsidR="00984392">
              <w:rPr>
                <w:rFonts w:ascii="Arial" w:eastAsia="Arial Unicode MS" w:hAnsi="Arial" w:cs="Arial Unicode MS"/>
                <w:sz w:val="20"/>
                <w:szCs w:val="20"/>
              </w:rPr>
              <w:t xml:space="preserve">    </w:t>
            </w:r>
            <w:r w:rsidRPr="006D0359">
              <w:rPr>
                <w:rFonts w:ascii="Arial" w:eastAsia="Arial Unicode MS" w:hAnsi="Arial" w:cs="Arial Unicode MS"/>
                <w:sz w:val="20"/>
                <w:szCs w:val="20"/>
              </w:rPr>
              <w:t xml:space="preserve"> financial statements</w:t>
            </w:r>
          </w:p>
        </w:tc>
      </w:tr>
      <w:tr w:rsidR="00FA63D7" w:rsidRPr="006D0359" w14:paraId="2B936F11" w14:textId="77777777" w:rsidTr="00534332">
        <w:trPr>
          <w:trHeight w:val="153"/>
        </w:trPr>
        <w:tc>
          <w:tcPr>
            <w:tcW w:w="5052" w:type="dxa"/>
            <w:vAlign w:val="bottom"/>
          </w:tcPr>
          <w:p w14:paraId="0CD01BCA" w14:textId="791E9A2C" w:rsidR="00FA63D7" w:rsidRPr="001962C0" w:rsidRDefault="00FA63D7" w:rsidP="002139A8">
            <w:pPr>
              <w:pStyle w:val="BodyText2"/>
              <w:spacing w:before="0" w:after="0"/>
              <w:ind w:left="90"/>
              <w:jc w:val="left"/>
              <w:rPr>
                <w:rFonts w:ascii="Arial" w:eastAsia="Arial Unicode MS" w:hAnsi="Arial" w:cs="Arial"/>
                <w:b/>
                <w:bCs/>
                <w:sz w:val="20"/>
                <w:szCs w:val="20"/>
              </w:rPr>
            </w:pPr>
            <w:r w:rsidRPr="001962C0">
              <w:rPr>
                <w:rFonts w:ascii="Arial" w:eastAsia="Arial Unicode MS" w:hAnsi="Arial" w:cs="Arial"/>
                <w:b/>
                <w:bCs/>
                <w:sz w:val="20"/>
                <w:szCs w:val="20"/>
              </w:rPr>
              <w:t>Balance as at 1 January 2022</w:t>
            </w:r>
          </w:p>
        </w:tc>
        <w:tc>
          <w:tcPr>
            <w:tcW w:w="2070" w:type="dxa"/>
          </w:tcPr>
          <w:p w14:paraId="26C6CD08" w14:textId="2BEF28FF" w:rsidR="00FA63D7" w:rsidRPr="006D0359" w:rsidRDefault="0055656B" w:rsidP="002139A8">
            <w:pPr>
              <w:pStyle w:val="BodyText2"/>
              <w:tabs>
                <w:tab w:val="clear" w:pos="720"/>
                <w:tab w:val="decimal" w:pos="1785"/>
              </w:tabs>
              <w:spacing w:before="0" w:after="0"/>
              <w:jc w:val="left"/>
              <w:rPr>
                <w:rFonts w:ascii="Arial" w:hAnsi="Arial" w:cs="Arial"/>
                <w:sz w:val="20"/>
                <w:szCs w:val="20"/>
              </w:rPr>
            </w:pPr>
            <w:r>
              <w:rPr>
                <w:rFonts w:ascii="Arial" w:hAnsi="Arial" w:cs="Arial"/>
                <w:sz w:val="20"/>
                <w:szCs w:val="20"/>
              </w:rPr>
              <w:t>20,157,049</w:t>
            </w:r>
          </w:p>
        </w:tc>
        <w:tc>
          <w:tcPr>
            <w:tcW w:w="2070" w:type="dxa"/>
          </w:tcPr>
          <w:p w14:paraId="33B46BAC" w14:textId="7CD8E9AD" w:rsidR="00FA63D7" w:rsidRPr="006D0359" w:rsidRDefault="0055656B" w:rsidP="002139A8">
            <w:pPr>
              <w:pStyle w:val="BodyText2"/>
              <w:tabs>
                <w:tab w:val="clear" w:pos="720"/>
                <w:tab w:val="decimal" w:pos="1785"/>
              </w:tabs>
              <w:spacing w:before="0" w:after="0"/>
              <w:jc w:val="left"/>
              <w:rPr>
                <w:rFonts w:ascii="Arial" w:hAnsi="Arial" w:cs="Arial"/>
                <w:sz w:val="20"/>
                <w:szCs w:val="20"/>
              </w:rPr>
            </w:pPr>
            <w:r>
              <w:rPr>
                <w:rFonts w:ascii="Arial" w:hAnsi="Arial" w:cs="Arial"/>
                <w:sz w:val="20"/>
                <w:szCs w:val="20"/>
              </w:rPr>
              <w:t>18,753,182</w:t>
            </w:r>
          </w:p>
        </w:tc>
      </w:tr>
      <w:tr w:rsidR="004A3635" w:rsidRPr="006D0359" w14:paraId="2FD49E9F" w14:textId="77777777" w:rsidTr="00534332">
        <w:trPr>
          <w:trHeight w:val="153"/>
        </w:trPr>
        <w:tc>
          <w:tcPr>
            <w:tcW w:w="5052" w:type="dxa"/>
            <w:vAlign w:val="bottom"/>
          </w:tcPr>
          <w:p w14:paraId="30086773" w14:textId="21884FCD" w:rsidR="004A3635" w:rsidRPr="006D0359" w:rsidRDefault="00162D29" w:rsidP="002139A8">
            <w:pPr>
              <w:pStyle w:val="BodyText2"/>
              <w:tabs>
                <w:tab w:val="clear" w:pos="720"/>
                <w:tab w:val="left" w:pos="630"/>
              </w:tabs>
              <w:spacing w:before="0" w:after="0"/>
              <w:ind w:left="90"/>
              <w:jc w:val="left"/>
              <w:rPr>
                <w:rFonts w:ascii="Arial" w:eastAsia="Arial Unicode MS" w:hAnsi="Arial" w:cs="Arial"/>
                <w:sz w:val="20"/>
                <w:szCs w:val="20"/>
              </w:rPr>
            </w:pPr>
            <w:r>
              <w:rPr>
                <w:rFonts w:ascii="Arial" w:eastAsia="Arial Unicode MS" w:hAnsi="Arial" w:cs="Arial"/>
                <w:sz w:val="20"/>
                <w:szCs w:val="20"/>
              </w:rPr>
              <w:t xml:space="preserve">Add: </w:t>
            </w:r>
            <w:r>
              <w:rPr>
                <w:rFonts w:ascii="Arial" w:eastAsia="Arial Unicode MS" w:hAnsi="Arial" w:cs="Arial"/>
                <w:sz w:val="20"/>
                <w:szCs w:val="20"/>
              </w:rPr>
              <w:tab/>
              <w:t>Additional borrowing</w:t>
            </w:r>
            <w:r w:rsidR="001962C0">
              <w:rPr>
                <w:rFonts w:ascii="Arial" w:eastAsia="Arial Unicode MS" w:hAnsi="Arial" w:cs="Arial"/>
                <w:sz w:val="20"/>
                <w:szCs w:val="20"/>
              </w:rPr>
              <w:t>s</w:t>
            </w:r>
          </w:p>
        </w:tc>
        <w:tc>
          <w:tcPr>
            <w:tcW w:w="2070" w:type="dxa"/>
          </w:tcPr>
          <w:p w14:paraId="4D75864F" w14:textId="329A7FA5" w:rsidR="004A3635" w:rsidRDefault="0055656B" w:rsidP="002139A8">
            <w:pPr>
              <w:pStyle w:val="BodyText2"/>
              <w:tabs>
                <w:tab w:val="clear" w:pos="720"/>
                <w:tab w:val="decimal" w:pos="1785"/>
              </w:tabs>
              <w:spacing w:before="0" w:after="0"/>
              <w:jc w:val="left"/>
              <w:rPr>
                <w:rFonts w:ascii="Arial" w:hAnsi="Arial" w:cs="Arial"/>
                <w:sz w:val="20"/>
                <w:szCs w:val="20"/>
              </w:rPr>
            </w:pPr>
            <w:r>
              <w:rPr>
                <w:rFonts w:ascii="Arial" w:hAnsi="Arial" w:cs="Arial"/>
                <w:sz w:val="20"/>
                <w:szCs w:val="20"/>
              </w:rPr>
              <w:t>60,000</w:t>
            </w:r>
          </w:p>
        </w:tc>
        <w:tc>
          <w:tcPr>
            <w:tcW w:w="2070" w:type="dxa"/>
          </w:tcPr>
          <w:p w14:paraId="30AE753E" w14:textId="6C1FB3B5" w:rsidR="004A3635" w:rsidRDefault="0055656B" w:rsidP="002139A8">
            <w:pPr>
              <w:pStyle w:val="BodyText2"/>
              <w:tabs>
                <w:tab w:val="clear" w:pos="720"/>
                <w:tab w:val="decimal" w:pos="1785"/>
              </w:tabs>
              <w:spacing w:before="0" w:after="0"/>
              <w:jc w:val="left"/>
              <w:rPr>
                <w:rFonts w:ascii="Arial" w:hAnsi="Arial" w:cs="Arial"/>
                <w:sz w:val="20"/>
                <w:szCs w:val="20"/>
              </w:rPr>
            </w:pPr>
            <w:r>
              <w:rPr>
                <w:rFonts w:ascii="Arial" w:hAnsi="Arial" w:cs="Arial"/>
                <w:sz w:val="20"/>
                <w:szCs w:val="20"/>
              </w:rPr>
              <w:t>-</w:t>
            </w:r>
          </w:p>
        </w:tc>
      </w:tr>
      <w:tr w:rsidR="004A3635" w:rsidRPr="006D0359" w14:paraId="5C009A19" w14:textId="77777777" w:rsidTr="00534332">
        <w:trPr>
          <w:trHeight w:val="153"/>
        </w:trPr>
        <w:tc>
          <w:tcPr>
            <w:tcW w:w="5052" w:type="dxa"/>
            <w:vAlign w:val="bottom"/>
          </w:tcPr>
          <w:p w14:paraId="46363FE2" w14:textId="32F0E1C3" w:rsidR="004A3635" w:rsidRPr="006D0359" w:rsidRDefault="00162D29" w:rsidP="002139A8">
            <w:pPr>
              <w:pStyle w:val="BodyText2"/>
              <w:tabs>
                <w:tab w:val="clear" w:pos="720"/>
                <w:tab w:val="left" w:pos="630"/>
              </w:tabs>
              <w:spacing w:before="0" w:after="0"/>
              <w:ind w:left="90"/>
              <w:jc w:val="left"/>
              <w:rPr>
                <w:rFonts w:ascii="Arial" w:eastAsia="Arial Unicode MS" w:hAnsi="Arial" w:cs="Arial"/>
                <w:sz w:val="20"/>
                <w:szCs w:val="20"/>
              </w:rPr>
            </w:pPr>
            <w:r>
              <w:rPr>
                <w:rFonts w:ascii="Arial" w:eastAsia="Arial Unicode MS" w:hAnsi="Arial" w:cs="Arial"/>
                <w:sz w:val="20"/>
                <w:szCs w:val="20"/>
              </w:rPr>
              <w:t xml:space="preserve">     </w:t>
            </w:r>
            <w:r>
              <w:rPr>
                <w:rFonts w:ascii="Arial" w:eastAsia="Arial Unicode MS" w:hAnsi="Arial" w:cs="Arial"/>
                <w:sz w:val="20"/>
                <w:szCs w:val="20"/>
              </w:rPr>
              <w:tab/>
              <w:t>Accretion of interests</w:t>
            </w:r>
          </w:p>
        </w:tc>
        <w:tc>
          <w:tcPr>
            <w:tcW w:w="2070" w:type="dxa"/>
          </w:tcPr>
          <w:p w14:paraId="2A3D9FBD" w14:textId="25A472D1" w:rsidR="004A3635" w:rsidRDefault="0055656B" w:rsidP="002139A8">
            <w:pPr>
              <w:pStyle w:val="BodyText2"/>
              <w:tabs>
                <w:tab w:val="clear" w:pos="720"/>
                <w:tab w:val="decimal" w:pos="1785"/>
              </w:tabs>
              <w:spacing w:before="0" w:after="0"/>
              <w:jc w:val="left"/>
              <w:rPr>
                <w:rFonts w:ascii="Arial" w:hAnsi="Arial" w:cs="Arial"/>
                <w:sz w:val="20"/>
                <w:szCs w:val="20"/>
              </w:rPr>
            </w:pPr>
            <w:r>
              <w:rPr>
                <w:rFonts w:ascii="Arial" w:hAnsi="Arial" w:cs="Arial"/>
                <w:sz w:val="20"/>
                <w:szCs w:val="20"/>
              </w:rPr>
              <w:t>32,121</w:t>
            </w:r>
          </w:p>
        </w:tc>
        <w:tc>
          <w:tcPr>
            <w:tcW w:w="2070" w:type="dxa"/>
          </w:tcPr>
          <w:p w14:paraId="1925D8F3" w14:textId="54EECF88" w:rsidR="004A3635" w:rsidRDefault="0055656B" w:rsidP="002139A8">
            <w:pPr>
              <w:pStyle w:val="BodyText2"/>
              <w:tabs>
                <w:tab w:val="clear" w:pos="720"/>
                <w:tab w:val="decimal" w:pos="1785"/>
              </w:tabs>
              <w:spacing w:before="0" w:after="0"/>
              <w:jc w:val="left"/>
              <w:rPr>
                <w:rFonts w:ascii="Arial" w:hAnsi="Arial" w:cs="Arial"/>
                <w:sz w:val="20"/>
                <w:szCs w:val="20"/>
              </w:rPr>
            </w:pPr>
            <w:r>
              <w:rPr>
                <w:rFonts w:ascii="Arial" w:hAnsi="Arial" w:cs="Arial"/>
                <w:sz w:val="20"/>
                <w:szCs w:val="20"/>
              </w:rPr>
              <w:t>32,121</w:t>
            </w:r>
          </w:p>
        </w:tc>
      </w:tr>
      <w:tr w:rsidR="004A3635" w:rsidRPr="006D0359" w14:paraId="49831763" w14:textId="77777777" w:rsidTr="006427C7">
        <w:trPr>
          <w:trHeight w:val="153"/>
        </w:trPr>
        <w:tc>
          <w:tcPr>
            <w:tcW w:w="5052" w:type="dxa"/>
            <w:vAlign w:val="bottom"/>
          </w:tcPr>
          <w:p w14:paraId="5218A0E3" w14:textId="5E11B2C1" w:rsidR="004A3635" w:rsidRPr="006D0359" w:rsidRDefault="00162D29" w:rsidP="002139A8">
            <w:pPr>
              <w:pStyle w:val="BodyText2"/>
              <w:tabs>
                <w:tab w:val="clear" w:pos="720"/>
                <w:tab w:val="left" w:pos="630"/>
              </w:tabs>
              <w:spacing w:before="0" w:after="0"/>
              <w:ind w:left="90"/>
              <w:jc w:val="left"/>
              <w:rPr>
                <w:rFonts w:ascii="Arial" w:eastAsia="Arial Unicode MS" w:hAnsi="Arial" w:cs="Arial"/>
                <w:sz w:val="20"/>
                <w:szCs w:val="20"/>
              </w:rPr>
            </w:pPr>
            <w:r>
              <w:rPr>
                <w:rFonts w:ascii="Arial" w:eastAsia="Arial Unicode MS" w:hAnsi="Arial" w:cs="Arial"/>
                <w:sz w:val="20"/>
                <w:szCs w:val="20"/>
              </w:rPr>
              <w:tab/>
            </w:r>
            <w:proofErr w:type="spellStart"/>
            <w:r>
              <w:rPr>
                <w:rFonts w:ascii="Arial" w:eastAsia="Arial Unicode MS" w:hAnsi="Arial" w:cs="Arial"/>
                <w:sz w:val="20"/>
                <w:szCs w:val="20"/>
              </w:rPr>
              <w:t>Amortisation</w:t>
            </w:r>
            <w:proofErr w:type="spellEnd"/>
            <w:r>
              <w:rPr>
                <w:rFonts w:ascii="Arial" w:eastAsia="Arial Unicode MS" w:hAnsi="Arial" w:cs="Arial"/>
                <w:sz w:val="20"/>
                <w:szCs w:val="20"/>
              </w:rPr>
              <w:t xml:space="preserve"> of finance charges</w:t>
            </w:r>
          </w:p>
        </w:tc>
        <w:tc>
          <w:tcPr>
            <w:tcW w:w="2070" w:type="dxa"/>
          </w:tcPr>
          <w:p w14:paraId="15E109C5" w14:textId="70B92287" w:rsidR="004A3635" w:rsidRPr="006C2900" w:rsidRDefault="0055656B" w:rsidP="002139A8">
            <w:pPr>
              <w:pStyle w:val="BodyText2"/>
              <w:tabs>
                <w:tab w:val="clear" w:pos="720"/>
                <w:tab w:val="decimal" w:pos="1785"/>
              </w:tabs>
              <w:spacing w:before="0" w:after="0"/>
              <w:jc w:val="left"/>
              <w:rPr>
                <w:rFonts w:ascii="Arial" w:hAnsi="Arial" w:cs="Arial"/>
                <w:sz w:val="20"/>
                <w:szCs w:val="20"/>
              </w:rPr>
            </w:pPr>
            <w:r>
              <w:rPr>
                <w:rFonts w:ascii="Arial" w:hAnsi="Arial" w:cs="Arial"/>
                <w:sz w:val="20"/>
                <w:szCs w:val="20"/>
              </w:rPr>
              <w:t>4,623</w:t>
            </w:r>
          </w:p>
        </w:tc>
        <w:tc>
          <w:tcPr>
            <w:tcW w:w="2070" w:type="dxa"/>
          </w:tcPr>
          <w:p w14:paraId="75409438" w14:textId="0874D851" w:rsidR="004A3635" w:rsidRPr="006C2900" w:rsidRDefault="0055656B" w:rsidP="002139A8">
            <w:pPr>
              <w:pStyle w:val="BodyText2"/>
              <w:tabs>
                <w:tab w:val="clear" w:pos="720"/>
                <w:tab w:val="decimal" w:pos="1785"/>
              </w:tabs>
              <w:spacing w:before="0" w:after="0"/>
              <w:jc w:val="left"/>
              <w:rPr>
                <w:rFonts w:ascii="Arial" w:hAnsi="Arial" w:cs="Arial"/>
                <w:sz w:val="20"/>
                <w:szCs w:val="20"/>
              </w:rPr>
            </w:pPr>
            <w:r>
              <w:rPr>
                <w:rFonts w:ascii="Arial" w:hAnsi="Arial" w:cs="Arial"/>
                <w:sz w:val="20"/>
                <w:szCs w:val="20"/>
              </w:rPr>
              <w:t>4,623</w:t>
            </w:r>
          </w:p>
        </w:tc>
      </w:tr>
      <w:tr w:rsidR="004A3635" w:rsidRPr="006D0359" w14:paraId="79F0B5E6" w14:textId="77777777" w:rsidTr="006427C7">
        <w:trPr>
          <w:trHeight w:val="153"/>
        </w:trPr>
        <w:tc>
          <w:tcPr>
            <w:tcW w:w="5052" w:type="dxa"/>
            <w:vAlign w:val="bottom"/>
          </w:tcPr>
          <w:p w14:paraId="4525124C" w14:textId="056A2B9D" w:rsidR="004A3635" w:rsidRPr="006D0359" w:rsidRDefault="004A3635" w:rsidP="002139A8">
            <w:pPr>
              <w:pStyle w:val="BodyText2"/>
              <w:tabs>
                <w:tab w:val="clear" w:pos="720"/>
                <w:tab w:val="left" w:pos="630"/>
              </w:tabs>
              <w:spacing w:before="0" w:after="0"/>
              <w:ind w:left="90"/>
              <w:jc w:val="left"/>
              <w:rPr>
                <w:rFonts w:ascii="Arial" w:eastAsia="Arial Unicode MS" w:hAnsi="Arial" w:cs="Arial"/>
                <w:sz w:val="20"/>
                <w:szCs w:val="20"/>
              </w:rPr>
            </w:pPr>
            <w:r w:rsidRPr="006D0359">
              <w:rPr>
                <w:rFonts w:ascii="Arial" w:eastAsia="Arial Unicode MS" w:hAnsi="Arial" w:cs="Arial"/>
                <w:sz w:val="20"/>
                <w:szCs w:val="20"/>
              </w:rPr>
              <w:t>Less:</w:t>
            </w:r>
            <w:r w:rsidR="00162D29">
              <w:rPr>
                <w:rFonts w:ascii="Arial" w:eastAsia="Arial Unicode MS" w:hAnsi="Arial" w:cs="Arial"/>
                <w:sz w:val="20"/>
                <w:szCs w:val="20"/>
              </w:rPr>
              <w:tab/>
            </w:r>
            <w:r w:rsidRPr="006D0359">
              <w:rPr>
                <w:rFonts w:ascii="Arial" w:eastAsia="Arial Unicode MS" w:hAnsi="Arial" w:cs="Arial"/>
                <w:sz w:val="20"/>
                <w:szCs w:val="20"/>
              </w:rPr>
              <w:t>Repayment</w:t>
            </w:r>
            <w:r w:rsidR="001962C0">
              <w:rPr>
                <w:rFonts w:ascii="Arial" w:eastAsia="Arial Unicode MS" w:hAnsi="Arial" w:cs="Arial"/>
                <w:sz w:val="20"/>
                <w:szCs w:val="20"/>
              </w:rPr>
              <w:t>s</w:t>
            </w:r>
          </w:p>
        </w:tc>
        <w:tc>
          <w:tcPr>
            <w:tcW w:w="2070" w:type="dxa"/>
          </w:tcPr>
          <w:p w14:paraId="3A3BC593" w14:textId="4E9D8C26" w:rsidR="004A3635" w:rsidRPr="006C2900" w:rsidRDefault="0055656B" w:rsidP="002139A8">
            <w:pPr>
              <w:pStyle w:val="BodyText2"/>
              <w:tabs>
                <w:tab w:val="clear" w:pos="720"/>
                <w:tab w:val="decimal" w:pos="1785"/>
              </w:tabs>
              <w:spacing w:before="0" w:after="0"/>
              <w:jc w:val="left"/>
              <w:rPr>
                <w:rFonts w:ascii="Arial" w:hAnsi="Arial" w:cs="Arial"/>
                <w:sz w:val="20"/>
                <w:szCs w:val="20"/>
              </w:rPr>
            </w:pPr>
            <w:r>
              <w:rPr>
                <w:rFonts w:ascii="Arial" w:hAnsi="Arial" w:cs="Arial"/>
                <w:sz w:val="20"/>
                <w:szCs w:val="20"/>
              </w:rPr>
              <w:t>(165,226)</w:t>
            </w:r>
          </w:p>
        </w:tc>
        <w:tc>
          <w:tcPr>
            <w:tcW w:w="2070" w:type="dxa"/>
          </w:tcPr>
          <w:p w14:paraId="22177BAF" w14:textId="794E5FEB" w:rsidR="004A3635" w:rsidRPr="006C2900" w:rsidRDefault="0055656B" w:rsidP="002139A8">
            <w:pPr>
              <w:pStyle w:val="BodyText2"/>
              <w:tabs>
                <w:tab w:val="clear" w:pos="720"/>
                <w:tab w:val="decimal" w:pos="1785"/>
              </w:tabs>
              <w:spacing w:before="0" w:after="0"/>
              <w:jc w:val="left"/>
              <w:rPr>
                <w:rFonts w:ascii="Arial" w:hAnsi="Arial" w:cs="Arial"/>
                <w:sz w:val="20"/>
                <w:szCs w:val="20"/>
              </w:rPr>
            </w:pPr>
            <w:r>
              <w:rPr>
                <w:rFonts w:ascii="Arial" w:hAnsi="Arial" w:cs="Arial"/>
                <w:sz w:val="20"/>
                <w:szCs w:val="20"/>
              </w:rPr>
              <w:t>(151,946)</w:t>
            </w:r>
          </w:p>
        </w:tc>
      </w:tr>
      <w:tr w:rsidR="004A3635" w:rsidRPr="006D0359" w14:paraId="093F29EC" w14:textId="77777777" w:rsidTr="006427C7">
        <w:trPr>
          <w:trHeight w:val="153"/>
        </w:trPr>
        <w:tc>
          <w:tcPr>
            <w:tcW w:w="5052" w:type="dxa"/>
            <w:vAlign w:val="bottom"/>
          </w:tcPr>
          <w:p w14:paraId="382D3D84" w14:textId="3E798572" w:rsidR="004A3635" w:rsidRPr="006D0359" w:rsidRDefault="00162D29" w:rsidP="002139A8">
            <w:pPr>
              <w:pStyle w:val="BodyText2"/>
              <w:tabs>
                <w:tab w:val="clear" w:pos="720"/>
                <w:tab w:val="left" w:pos="630"/>
              </w:tabs>
              <w:spacing w:before="0" w:after="0"/>
              <w:ind w:left="90"/>
              <w:jc w:val="left"/>
              <w:rPr>
                <w:rFonts w:ascii="Arial" w:eastAsia="Arial Unicode MS" w:hAnsi="Arial" w:cs="Arial"/>
                <w:sz w:val="20"/>
                <w:szCs w:val="20"/>
              </w:rPr>
            </w:pPr>
            <w:r>
              <w:rPr>
                <w:rFonts w:ascii="Arial" w:eastAsia="Arial Unicode MS" w:hAnsi="Arial" w:cs="Arial"/>
                <w:sz w:val="20"/>
                <w:szCs w:val="20"/>
              </w:rPr>
              <w:tab/>
              <w:t>Payment of financ</w:t>
            </w:r>
            <w:r w:rsidR="001962C0">
              <w:rPr>
                <w:rFonts w:ascii="Arial" w:eastAsia="Arial Unicode MS" w:hAnsi="Arial" w:cs="Arial"/>
                <w:sz w:val="20"/>
                <w:szCs w:val="20"/>
              </w:rPr>
              <w:t>e</w:t>
            </w:r>
            <w:r>
              <w:rPr>
                <w:rFonts w:ascii="Arial" w:eastAsia="Arial Unicode MS" w:hAnsi="Arial" w:cs="Arial"/>
                <w:sz w:val="20"/>
                <w:szCs w:val="20"/>
              </w:rPr>
              <w:t xml:space="preserve"> charges</w:t>
            </w:r>
          </w:p>
        </w:tc>
        <w:tc>
          <w:tcPr>
            <w:tcW w:w="2070" w:type="dxa"/>
          </w:tcPr>
          <w:p w14:paraId="3A9DCA58" w14:textId="273E6743" w:rsidR="004A3635" w:rsidRPr="006C2900" w:rsidRDefault="0055656B" w:rsidP="002139A8">
            <w:pPr>
              <w:pStyle w:val="BodyText2"/>
              <w:tabs>
                <w:tab w:val="clear" w:pos="720"/>
                <w:tab w:val="decimal" w:pos="1785"/>
              </w:tabs>
              <w:spacing w:before="0" w:after="0"/>
              <w:jc w:val="left"/>
              <w:rPr>
                <w:rFonts w:ascii="Arial" w:hAnsi="Arial" w:cs="Arial"/>
                <w:sz w:val="20"/>
                <w:szCs w:val="20"/>
              </w:rPr>
            </w:pPr>
            <w:r>
              <w:rPr>
                <w:rFonts w:ascii="Arial" w:hAnsi="Arial" w:cs="Arial"/>
                <w:sz w:val="20"/>
                <w:szCs w:val="20"/>
              </w:rPr>
              <w:t>(90,000)</w:t>
            </w:r>
          </w:p>
        </w:tc>
        <w:tc>
          <w:tcPr>
            <w:tcW w:w="2070" w:type="dxa"/>
          </w:tcPr>
          <w:p w14:paraId="52686031" w14:textId="47CB2C1F" w:rsidR="004A3635" w:rsidRPr="006C2900" w:rsidRDefault="0055656B" w:rsidP="002139A8">
            <w:pPr>
              <w:pStyle w:val="BodyText2"/>
              <w:tabs>
                <w:tab w:val="clear" w:pos="720"/>
                <w:tab w:val="decimal" w:pos="1785"/>
              </w:tabs>
              <w:spacing w:before="0" w:after="0"/>
              <w:jc w:val="left"/>
              <w:rPr>
                <w:rFonts w:ascii="Arial" w:hAnsi="Arial" w:cs="Arial"/>
                <w:sz w:val="20"/>
                <w:szCs w:val="20"/>
              </w:rPr>
            </w:pPr>
            <w:r>
              <w:rPr>
                <w:rFonts w:ascii="Arial" w:hAnsi="Arial" w:cs="Arial"/>
                <w:sz w:val="20"/>
                <w:szCs w:val="20"/>
              </w:rPr>
              <w:t>(90,000)</w:t>
            </w:r>
          </w:p>
        </w:tc>
      </w:tr>
      <w:tr w:rsidR="004A3635" w:rsidRPr="006D0359" w14:paraId="19B59883" w14:textId="77777777" w:rsidTr="006427C7">
        <w:trPr>
          <w:trHeight w:val="144"/>
        </w:trPr>
        <w:tc>
          <w:tcPr>
            <w:tcW w:w="5052" w:type="dxa"/>
            <w:vAlign w:val="bottom"/>
          </w:tcPr>
          <w:p w14:paraId="227F23C7" w14:textId="6066F2C0" w:rsidR="004A3635" w:rsidRPr="006D0359" w:rsidRDefault="004A3635" w:rsidP="002139A8">
            <w:pPr>
              <w:pStyle w:val="BodyText2"/>
              <w:spacing w:before="0" w:after="0"/>
              <w:ind w:left="90"/>
              <w:jc w:val="left"/>
              <w:rPr>
                <w:rFonts w:ascii="Arial" w:eastAsia="Arial Unicode MS" w:hAnsi="Arial" w:cs="Arial"/>
                <w:sz w:val="20"/>
                <w:szCs w:val="20"/>
              </w:rPr>
            </w:pPr>
            <w:proofErr w:type="spellStart"/>
            <w:r>
              <w:rPr>
                <w:rFonts w:ascii="Arial" w:eastAsia="Arial Unicode MS" w:hAnsi="Arial" w:cs="Arial"/>
                <w:sz w:val="20"/>
                <w:szCs w:val="20"/>
              </w:rPr>
              <w:t>Unrealised</w:t>
            </w:r>
            <w:proofErr w:type="spellEnd"/>
            <w:r>
              <w:rPr>
                <w:rFonts w:ascii="Arial" w:eastAsia="Arial Unicode MS" w:hAnsi="Arial" w:cs="Arial"/>
                <w:sz w:val="20"/>
                <w:szCs w:val="20"/>
              </w:rPr>
              <w:t xml:space="preserve"> </w:t>
            </w:r>
            <w:r w:rsidR="00ED7012">
              <w:rPr>
                <w:rFonts w:ascii="Arial" w:eastAsia="Arial Unicode MS" w:hAnsi="Arial" w:cs="Arial"/>
                <w:sz w:val="20"/>
                <w:szCs w:val="20"/>
              </w:rPr>
              <w:t>loss</w:t>
            </w:r>
            <w:r>
              <w:rPr>
                <w:rFonts w:ascii="Arial" w:eastAsia="Arial Unicode MS" w:hAnsi="Arial" w:cs="Arial"/>
                <w:sz w:val="20"/>
                <w:szCs w:val="20"/>
              </w:rPr>
              <w:t xml:space="preserve"> on exchange rate</w:t>
            </w:r>
          </w:p>
        </w:tc>
        <w:tc>
          <w:tcPr>
            <w:tcW w:w="2070" w:type="dxa"/>
          </w:tcPr>
          <w:p w14:paraId="028C6070" w14:textId="77E35627" w:rsidR="004A3635" w:rsidRPr="004A3635" w:rsidRDefault="0055656B" w:rsidP="002139A8">
            <w:pPr>
              <w:pStyle w:val="BodyText2"/>
              <w:pBdr>
                <w:bottom w:val="single" w:sz="4" w:space="1" w:color="auto"/>
              </w:pBdr>
              <w:tabs>
                <w:tab w:val="clear" w:pos="720"/>
                <w:tab w:val="decimal" w:pos="1785"/>
              </w:tabs>
              <w:spacing w:before="0" w:after="0"/>
              <w:jc w:val="left"/>
              <w:rPr>
                <w:rFonts w:ascii="Arial" w:hAnsi="Arial" w:cs="Arial"/>
                <w:sz w:val="20"/>
                <w:szCs w:val="20"/>
              </w:rPr>
            </w:pPr>
            <w:r>
              <w:rPr>
                <w:rFonts w:ascii="Arial" w:hAnsi="Arial" w:cs="Arial"/>
                <w:sz w:val="20"/>
                <w:szCs w:val="20"/>
              </w:rPr>
              <w:t>68,752</w:t>
            </w:r>
          </w:p>
        </w:tc>
        <w:tc>
          <w:tcPr>
            <w:tcW w:w="2070" w:type="dxa"/>
          </w:tcPr>
          <w:p w14:paraId="5E5C65AD" w14:textId="5E78CC9A" w:rsidR="004A3635" w:rsidRPr="006C2900" w:rsidRDefault="0055656B" w:rsidP="002139A8">
            <w:pPr>
              <w:pStyle w:val="BodyText2"/>
              <w:pBdr>
                <w:bottom w:val="single" w:sz="4" w:space="1" w:color="auto"/>
              </w:pBdr>
              <w:tabs>
                <w:tab w:val="clear" w:pos="720"/>
                <w:tab w:val="decimal" w:pos="1785"/>
              </w:tabs>
              <w:spacing w:before="0" w:after="0"/>
              <w:jc w:val="left"/>
              <w:rPr>
                <w:rFonts w:ascii="Arial" w:hAnsi="Arial" w:cs="Arial"/>
                <w:sz w:val="20"/>
                <w:szCs w:val="20"/>
                <w:cs/>
              </w:rPr>
            </w:pPr>
            <w:r>
              <w:rPr>
                <w:rFonts w:ascii="Arial" w:hAnsi="Arial" w:cs="Arial"/>
                <w:sz w:val="20"/>
                <w:szCs w:val="20"/>
              </w:rPr>
              <w:t>68,752</w:t>
            </w:r>
          </w:p>
        </w:tc>
      </w:tr>
      <w:tr w:rsidR="004A3635" w:rsidRPr="006D0359" w14:paraId="3A577F55" w14:textId="77777777" w:rsidTr="006427C7">
        <w:trPr>
          <w:trHeight w:val="270"/>
        </w:trPr>
        <w:tc>
          <w:tcPr>
            <w:tcW w:w="5052" w:type="dxa"/>
            <w:vAlign w:val="bottom"/>
          </w:tcPr>
          <w:p w14:paraId="66A88AF7" w14:textId="45833ACB" w:rsidR="004A3635" w:rsidRPr="001962C0" w:rsidRDefault="004A3635" w:rsidP="002139A8">
            <w:pPr>
              <w:pStyle w:val="BodyText2"/>
              <w:spacing w:before="0" w:after="0"/>
              <w:ind w:left="90"/>
              <w:jc w:val="left"/>
              <w:rPr>
                <w:rFonts w:ascii="Arial" w:eastAsia="Arial Unicode MS" w:hAnsi="Arial" w:cs="Arial"/>
                <w:b/>
                <w:bCs/>
                <w:sz w:val="20"/>
                <w:szCs w:val="20"/>
              </w:rPr>
            </w:pPr>
            <w:r w:rsidRPr="001962C0">
              <w:rPr>
                <w:rFonts w:ascii="Arial" w:eastAsia="Arial Unicode MS" w:hAnsi="Arial" w:cs="Arial"/>
                <w:b/>
                <w:bCs/>
                <w:sz w:val="20"/>
                <w:szCs w:val="20"/>
              </w:rPr>
              <w:t xml:space="preserve">Balance as at </w:t>
            </w:r>
            <w:r w:rsidR="00530A13" w:rsidRPr="00530A13">
              <w:rPr>
                <w:rFonts w:ascii="Arial" w:eastAsia="Arial Unicode MS" w:hAnsi="Arial" w:cs="Arial"/>
                <w:b/>
                <w:bCs/>
                <w:sz w:val="20"/>
                <w:szCs w:val="20"/>
              </w:rPr>
              <w:t xml:space="preserve">30 June </w:t>
            </w:r>
            <w:r w:rsidRPr="001962C0">
              <w:rPr>
                <w:rFonts w:ascii="Arial" w:eastAsia="Arial Unicode MS" w:hAnsi="Arial" w:cs="Arial"/>
                <w:b/>
                <w:bCs/>
                <w:sz w:val="20"/>
                <w:szCs w:val="20"/>
              </w:rPr>
              <w:t>2022</w:t>
            </w:r>
          </w:p>
        </w:tc>
        <w:tc>
          <w:tcPr>
            <w:tcW w:w="2070" w:type="dxa"/>
          </w:tcPr>
          <w:p w14:paraId="6AE81A77" w14:textId="6587F46D" w:rsidR="004A3635" w:rsidRPr="004A3635" w:rsidRDefault="0055656B" w:rsidP="002139A8">
            <w:pPr>
              <w:pStyle w:val="BodyText2"/>
              <w:pBdr>
                <w:bottom w:val="double" w:sz="4" w:space="1" w:color="auto"/>
              </w:pBdr>
              <w:tabs>
                <w:tab w:val="clear" w:pos="720"/>
                <w:tab w:val="decimal" w:pos="1785"/>
              </w:tabs>
              <w:spacing w:before="0" w:after="0"/>
              <w:jc w:val="left"/>
              <w:rPr>
                <w:rFonts w:ascii="Arial" w:hAnsi="Arial" w:cs="Arial"/>
                <w:sz w:val="20"/>
                <w:szCs w:val="20"/>
              </w:rPr>
            </w:pPr>
            <w:r>
              <w:rPr>
                <w:rFonts w:ascii="Arial" w:hAnsi="Arial" w:cs="Arial"/>
                <w:sz w:val="20"/>
                <w:szCs w:val="20"/>
              </w:rPr>
              <w:t>20,067,319</w:t>
            </w:r>
          </w:p>
        </w:tc>
        <w:tc>
          <w:tcPr>
            <w:tcW w:w="2070" w:type="dxa"/>
          </w:tcPr>
          <w:p w14:paraId="654C4748" w14:textId="055DAE27" w:rsidR="004A3635" w:rsidRPr="006C2900" w:rsidRDefault="0055656B" w:rsidP="002139A8">
            <w:pPr>
              <w:pStyle w:val="BodyText2"/>
              <w:pBdr>
                <w:bottom w:val="double" w:sz="4" w:space="1" w:color="auto"/>
              </w:pBdr>
              <w:tabs>
                <w:tab w:val="clear" w:pos="720"/>
                <w:tab w:val="decimal" w:pos="1785"/>
              </w:tabs>
              <w:spacing w:before="0" w:after="0"/>
              <w:jc w:val="left"/>
              <w:rPr>
                <w:rFonts w:ascii="Arial" w:hAnsi="Arial" w:cs="Arial"/>
                <w:sz w:val="20"/>
                <w:szCs w:val="20"/>
                <w:cs/>
              </w:rPr>
            </w:pPr>
            <w:r>
              <w:rPr>
                <w:rFonts w:ascii="Arial" w:hAnsi="Arial" w:cs="Arial"/>
                <w:sz w:val="20"/>
                <w:szCs w:val="20"/>
              </w:rPr>
              <w:t>18,616,732</w:t>
            </w:r>
          </w:p>
        </w:tc>
      </w:tr>
    </w:tbl>
    <w:p w14:paraId="784D01D5" w14:textId="5AF15232" w:rsidR="00CD7527" w:rsidRPr="00CD7527" w:rsidRDefault="00CD7527" w:rsidP="00CD7527">
      <w:pPr>
        <w:tabs>
          <w:tab w:val="left" w:pos="900"/>
          <w:tab w:val="left" w:pos="2160"/>
          <w:tab w:val="left" w:pos="2880"/>
        </w:tabs>
        <w:spacing w:before="240" w:after="120" w:line="380" w:lineRule="exact"/>
        <w:ind w:left="547" w:right="-43"/>
        <w:jc w:val="both"/>
        <w:rPr>
          <w:rFonts w:ascii="Arial" w:hAnsi="Arial"/>
          <w:sz w:val="22"/>
          <w:szCs w:val="22"/>
        </w:rPr>
      </w:pPr>
      <w:r w:rsidRPr="00CD7527">
        <w:rPr>
          <w:rFonts w:ascii="Arial" w:hAnsi="Arial"/>
          <w:sz w:val="22"/>
          <w:szCs w:val="22"/>
        </w:rPr>
        <w:t xml:space="preserve">Such long-term loans are secured by listed equity instruments that mortgaged shares are not less than 368.5 million shares, or the fair value is not less than Baht </w:t>
      </w:r>
      <w:r w:rsidR="0055656B">
        <w:rPr>
          <w:rFonts w:ascii="Arial" w:hAnsi="Arial"/>
          <w:sz w:val="22"/>
          <w:szCs w:val="22"/>
        </w:rPr>
        <w:t>8,391.5</w:t>
      </w:r>
      <w:r w:rsidRPr="00CD7527">
        <w:rPr>
          <w:rFonts w:ascii="Arial" w:hAnsi="Arial"/>
          <w:sz w:val="22"/>
          <w:szCs w:val="22"/>
        </w:rPr>
        <w:t xml:space="preserve"> million. </w:t>
      </w:r>
      <w:r>
        <w:rPr>
          <w:rFonts w:ascii="Arial" w:hAnsi="Arial"/>
          <w:sz w:val="22"/>
          <w:szCs w:val="22"/>
        </w:rPr>
        <w:t>A</w:t>
      </w:r>
      <w:r w:rsidRPr="00CD7527">
        <w:rPr>
          <w:rFonts w:ascii="Arial" w:hAnsi="Arial"/>
          <w:sz w:val="22"/>
          <w:szCs w:val="22"/>
        </w:rPr>
        <w:t xml:space="preserve">s at </w:t>
      </w:r>
      <w:r w:rsidR="001962C0">
        <w:rPr>
          <w:rFonts w:ascii="Arial" w:hAnsi="Arial"/>
          <w:sz w:val="22"/>
          <w:szCs w:val="22"/>
        </w:rPr>
        <w:t xml:space="preserve">    </w:t>
      </w:r>
      <w:r w:rsidR="00530A13">
        <w:rPr>
          <w:rFonts w:ascii="Arial" w:hAnsi="Arial"/>
          <w:sz w:val="22"/>
          <w:szCs w:val="22"/>
        </w:rPr>
        <w:t xml:space="preserve">30 June </w:t>
      </w:r>
      <w:r w:rsidRPr="00CD7527">
        <w:rPr>
          <w:rFonts w:ascii="Arial" w:hAnsi="Arial"/>
          <w:sz w:val="22"/>
          <w:szCs w:val="22"/>
        </w:rPr>
        <w:t xml:space="preserve">2022, the </w:t>
      </w:r>
      <w:r w:rsidR="001962C0">
        <w:rPr>
          <w:rFonts w:ascii="Arial" w:hAnsi="Arial"/>
          <w:sz w:val="22"/>
          <w:szCs w:val="22"/>
        </w:rPr>
        <w:t>fair</w:t>
      </w:r>
      <w:r w:rsidRPr="00CD7527">
        <w:rPr>
          <w:rFonts w:ascii="Arial" w:hAnsi="Arial"/>
          <w:sz w:val="22"/>
          <w:szCs w:val="22"/>
        </w:rPr>
        <w:t xml:space="preserve"> value of the secured listed equity instruments </w:t>
      </w:r>
      <w:r w:rsidR="00577FF7">
        <w:rPr>
          <w:rFonts w:ascii="Arial" w:hAnsi="Arial"/>
          <w:sz w:val="22"/>
          <w:szCs w:val="22"/>
        </w:rPr>
        <w:t>was</w:t>
      </w:r>
      <w:r w:rsidRPr="00CD7527">
        <w:rPr>
          <w:rFonts w:ascii="Arial" w:hAnsi="Arial"/>
          <w:sz w:val="22"/>
          <w:szCs w:val="22"/>
        </w:rPr>
        <w:t xml:space="preserve"> Baht </w:t>
      </w:r>
      <w:r w:rsidR="0055656B">
        <w:rPr>
          <w:rFonts w:ascii="Arial" w:hAnsi="Arial"/>
          <w:sz w:val="22"/>
          <w:szCs w:val="22"/>
        </w:rPr>
        <w:t>14,878</w:t>
      </w:r>
      <w:r w:rsidRPr="00CD7527">
        <w:rPr>
          <w:rFonts w:ascii="Arial" w:hAnsi="Arial"/>
          <w:sz w:val="22"/>
          <w:szCs w:val="22"/>
        </w:rPr>
        <w:t xml:space="preserve"> million </w:t>
      </w:r>
      <w:r w:rsidR="001962C0">
        <w:rPr>
          <w:rFonts w:ascii="Arial" w:hAnsi="Arial"/>
          <w:sz w:val="22"/>
          <w:szCs w:val="22"/>
        </w:rPr>
        <w:t>(31 December 2021: Baht 13,687 million)</w:t>
      </w:r>
      <w:r w:rsidRPr="00CD7527">
        <w:rPr>
          <w:rFonts w:ascii="Arial" w:hAnsi="Arial"/>
          <w:sz w:val="22"/>
          <w:szCs w:val="22"/>
        </w:rPr>
        <w:t xml:space="preserve"> as </w:t>
      </w:r>
      <w:r w:rsidR="001962C0">
        <w:rPr>
          <w:rFonts w:ascii="Arial" w:hAnsi="Arial"/>
          <w:sz w:val="22"/>
          <w:szCs w:val="22"/>
        </w:rPr>
        <w:t>discussed</w:t>
      </w:r>
      <w:r w:rsidRPr="00CD7527">
        <w:rPr>
          <w:rFonts w:ascii="Arial" w:hAnsi="Arial"/>
          <w:sz w:val="22"/>
          <w:szCs w:val="22"/>
        </w:rPr>
        <w:t xml:space="preserve"> in Note 4 to the interim consolidated financial statements. The Company has registered business collateral to mortgage its land and buildings</w:t>
      </w:r>
      <w:r w:rsidR="00152C00">
        <w:rPr>
          <w:rFonts w:ascii="Arial" w:hAnsi="Arial"/>
          <w:sz w:val="22"/>
          <w:szCs w:val="22"/>
        </w:rPr>
        <w:t xml:space="preserve">, </w:t>
      </w:r>
      <w:r w:rsidR="001962C0">
        <w:rPr>
          <w:rFonts w:ascii="Arial" w:hAnsi="Arial"/>
          <w:sz w:val="22"/>
          <w:szCs w:val="22"/>
        </w:rPr>
        <w:t xml:space="preserve">certain investment properties </w:t>
      </w:r>
      <w:r w:rsidR="00152C00">
        <w:rPr>
          <w:rFonts w:ascii="Arial" w:hAnsi="Arial"/>
          <w:sz w:val="22"/>
          <w:szCs w:val="22"/>
        </w:rPr>
        <w:t xml:space="preserve">and </w:t>
      </w:r>
      <w:r w:rsidRPr="00CD7527">
        <w:rPr>
          <w:rFonts w:ascii="Arial" w:hAnsi="Arial"/>
          <w:sz w:val="22"/>
          <w:szCs w:val="22"/>
        </w:rPr>
        <w:t xml:space="preserve">4 ATR aircrafts to secure loans as </w:t>
      </w:r>
      <w:r w:rsidR="001962C0">
        <w:rPr>
          <w:rFonts w:ascii="Arial" w:hAnsi="Arial"/>
          <w:sz w:val="22"/>
          <w:szCs w:val="22"/>
        </w:rPr>
        <w:t>discussed</w:t>
      </w:r>
      <w:r w:rsidRPr="00CD7527">
        <w:rPr>
          <w:rFonts w:ascii="Arial" w:hAnsi="Arial"/>
          <w:sz w:val="22"/>
          <w:szCs w:val="22"/>
        </w:rPr>
        <w:t xml:space="preserve"> in Note 6 to the interim consolidated financial statements, including guarantees for subsidiaries as </w:t>
      </w:r>
      <w:r w:rsidR="001962C0">
        <w:rPr>
          <w:rFonts w:ascii="Arial" w:hAnsi="Arial"/>
          <w:sz w:val="22"/>
          <w:szCs w:val="22"/>
        </w:rPr>
        <w:t>discussed</w:t>
      </w:r>
      <w:r w:rsidR="001962C0" w:rsidRPr="00CD7527">
        <w:rPr>
          <w:rFonts w:ascii="Arial" w:hAnsi="Arial"/>
          <w:sz w:val="22"/>
          <w:szCs w:val="22"/>
        </w:rPr>
        <w:t xml:space="preserve"> </w:t>
      </w:r>
      <w:r w:rsidRPr="00CD7527">
        <w:rPr>
          <w:rFonts w:ascii="Arial" w:hAnsi="Arial"/>
          <w:sz w:val="22"/>
          <w:szCs w:val="22"/>
        </w:rPr>
        <w:t>in Note 14.4 to the interim consolidated financial statements.</w:t>
      </w:r>
    </w:p>
    <w:p w14:paraId="0E9CC450" w14:textId="77777777" w:rsidR="00847BD1" w:rsidRDefault="00847BD1">
      <w:pPr>
        <w:overflowPunct/>
        <w:autoSpaceDE/>
        <w:autoSpaceDN/>
        <w:adjustRightInd/>
        <w:textAlignment w:val="auto"/>
        <w:rPr>
          <w:rFonts w:ascii="Arial" w:hAnsi="Arial"/>
          <w:sz w:val="22"/>
          <w:szCs w:val="22"/>
        </w:rPr>
      </w:pPr>
      <w:r>
        <w:rPr>
          <w:rFonts w:ascii="Arial" w:hAnsi="Arial"/>
          <w:sz w:val="22"/>
          <w:szCs w:val="22"/>
        </w:rPr>
        <w:br w:type="page"/>
      </w:r>
    </w:p>
    <w:p w14:paraId="3ECAED0C" w14:textId="05AE6672" w:rsidR="00CD7527" w:rsidRPr="00CD7527" w:rsidRDefault="00CD7527" w:rsidP="001962C0">
      <w:pPr>
        <w:tabs>
          <w:tab w:val="left" w:pos="900"/>
          <w:tab w:val="left" w:pos="2160"/>
          <w:tab w:val="left" w:pos="2880"/>
        </w:tabs>
        <w:spacing w:before="120" w:after="120" w:line="380" w:lineRule="exact"/>
        <w:ind w:left="547" w:right="-43"/>
        <w:jc w:val="both"/>
        <w:rPr>
          <w:rFonts w:ascii="Arial" w:hAnsi="Arial"/>
          <w:sz w:val="22"/>
          <w:szCs w:val="22"/>
        </w:rPr>
      </w:pPr>
      <w:r w:rsidRPr="00CD7527">
        <w:rPr>
          <w:rFonts w:ascii="Arial" w:hAnsi="Arial"/>
          <w:sz w:val="22"/>
          <w:szCs w:val="22"/>
        </w:rPr>
        <w:lastRenderedPageBreak/>
        <w:t xml:space="preserve">The loan agreements contain </w:t>
      </w:r>
      <w:r w:rsidR="001962C0">
        <w:rPr>
          <w:rFonts w:ascii="Arial" w:hAnsi="Arial"/>
          <w:sz w:val="22"/>
          <w:szCs w:val="22"/>
        </w:rPr>
        <w:t>covenants</w:t>
      </w:r>
      <w:r w:rsidRPr="00CD7527">
        <w:rPr>
          <w:rFonts w:ascii="Arial" w:hAnsi="Arial"/>
          <w:sz w:val="22"/>
          <w:szCs w:val="22"/>
        </w:rPr>
        <w:t xml:space="preserve"> as specified in the agreements</w:t>
      </w:r>
      <w:r w:rsidR="00934617">
        <w:rPr>
          <w:rFonts w:ascii="Arial" w:hAnsi="Arial"/>
          <w:sz w:val="22"/>
          <w:szCs w:val="22"/>
        </w:rPr>
        <w:t xml:space="preserve"> </w:t>
      </w:r>
      <w:r w:rsidR="001962C0">
        <w:rPr>
          <w:rFonts w:ascii="Arial" w:hAnsi="Arial"/>
          <w:sz w:val="22"/>
          <w:szCs w:val="22"/>
        </w:rPr>
        <w:t>that, among other things, require the Group to maintain certain</w:t>
      </w:r>
      <w:r w:rsidR="00934617">
        <w:rPr>
          <w:rFonts w:ascii="Arial" w:hAnsi="Arial"/>
          <w:sz w:val="22"/>
          <w:szCs w:val="22"/>
        </w:rPr>
        <w:t xml:space="preserve"> </w:t>
      </w:r>
      <w:r w:rsidRPr="00CD7527">
        <w:rPr>
          <w:rFonts w:ascii="Arial" w:hAnsi="Arial"/>
          <w:sz w:val="22"/>
          <w:szCs w:val="22"/>
        </w:rPr>
        <w:t>debt to equity and debt service coverage ratios</w:t>
      </w:r>
      <w:r w:rsidR="000E618C">
        <w:rPr>
          <w:rFonts w:ascii="Arial" w:hAnsi="Arial"/>
          <w:sz w:val="22"/>
          <w:szCs w:val="22"/>
        </w:rPr>
        <w:t xml:space="preserve"> </w:t>
      </w:r>
      <w:r w:rsidRPr="00CD7527">
        <w:rPr>
          <w:rFonts w:ascii="Arial" w:hAnsi="Arial"/>
          <w:sz w:val="22"/>
          <w:szCs w:val="22"/>
        </w:rPr>
        <w:t>and defaults on any other debt obligations of the Company within 30 days from the date they are due according to the agreements</w:t>
      </w:r>
      <w:r w:rsidR="0046629C">
        <w:rPr>
          <w:rFonts w:ascii="Arial" w:hAnsi="Arial"/>
          <w:sz w:val="22"/>
          <w:szCs w:val="22"/>
        </w:rPr>
        <w:t xml:space="preserve">. </w:t>
      </w:r>
      <w:r w:rsidR="00B80AC7">
        <w:rPr>
          <w:rFonts w:ascii="Arial" w:hAnsi="Arial"/>
          <w:sz w:val="22"/>
          <w:szCs w:val="22"/>
        </w:rPr>
        <w:t>(</w:t>
      </w:r>
      <w:r w:rsidR="0046629C">
        <w:rPr>
          <w:rFonts w:ascii="Arial" w:hAnsi="Arial"/>
          <w:sz w:val="22"/>
          <w:szCs w:val="22"/>
        </w:rPr>
        <w:t>As</w:t>
      </w:r>
      <w:r w:rsidRPr="00CD7527">
        <w:rPr>
          <w:rFonts w:ascii="Arial" w:hAnsi="Arial"/>
          <w:sz w:val="22"/>
          <w:szCs w:val="22"/>
        </w:rPr>
        <w:t xml:space="preserve"> at 31 December 2021, the </w:t>
      </w:r>
      <w:r w:rsidR="00CF7D01">
        <w:rPr>
          <w:rFonts w:ascii="Arial" w:hAnsi="Arial"/>
          <w:sz w:val="22"/>
          <w:szCs w:val="22"/>
        </w:rPr>
        <w:t>Group</w:t>
      </w:r>
      <w:r w:rsidRPr="00CD7527">
        <w:rPr>
          <w:rFonts w:ascii="Arial" w:hAnsi="Arial"/>
          <w:sz w:val="22"/>
          <w:szCs w:val="22"/>
        </w:rPr>
        <w:t xml:space="preserve"> was unable to maintain such debt to equity and debt service coverage ratios according to the agreements. The Group, therefore, classified long-term loans amounting to Baht </w:t>
      </w:r>
      <w:r w:rsidR="0051242F">
        <w:rPr>
          <w:rFonts w:ascii="Arial" w:hAnsi="Arial"/>
          <w:sz w:val="22"/>
          <w:szCs w:val="22"/>
        </w:rPr>
        <w:t>15,002</w:t>
      </w:r>
      <w:r w:rsidRPr="00CD7527">
        <w:rPr>
          <w:rFonts w:ascii="Arial" w:hAnsi="Arial"/>
          <w:sz w:val="22"/>
          <w:szCs w:val="22"/>
        </w:rPr>
        <w:t xml:space="preserve"> million (Separate financial statement</w:t>
      </w:r>
      <w:r w:rsidR="00B80AC7">
        <w:rPr>
          <w:rFonts w:ascii="Arial" w:hAnsi="Arial"/>
          <w:sz w:val="22"/>
          <w:szCs w:val="22"/>
        </w:rPr>
        <w:t>s</w:t>
      </w:r>
      <w:r w:rsidRPr="00CD7527">
        <w:rPr>
          <w:rFonts w:ascii="Arial" w:hAnsi="Arial"/>
          <w:sz w:val="22"/>
          <w:szCs w:val="22"/>
        </w:rPr>
        <w:t xml:space="preserve">: Baht </w:t>
      </w:r>
      <w:r w:rsidR="0051242F">
        <w:rPr>
          <w:rFonts w:ascii="Arial" w:hAnsi="Arial"/>
          <w:sz w:val="22"/>
          <w:szCs w:val="22"/>
        </w:rPr>
        <w:t>14,950</w:t>
      </w:r>
      <w:r w:rsidRPr="00CD7527">
        <w:rPr>
          <w:rFonts w:ascii="Arial" w:hAnsi="Arial"/>
          <w:sz w:val="22"/>
          <w:szCs w:val="22"/>
        </w:rPr>
        <w:t xml:space="preserve"> million) as current liabilities</w:t>
      </w:r>
      <w:r w:rsidR="00B80AC7">
        <w:rPr>
          <w:rFonts w:ascii="Arial" w:hAnsi="Arial"/>
          <w:sz w:val="22"/>
          <w:szCs w:val="22"/>
        </w:rPr>
        <w:t xml:space="preserve">). </w:t>
      </w:r>
      <w:r w:rsidRPr="00CD7527">
        <w:rPr>
          <w:rFonts w:ascii="Arial" w:hAnsi="Arial"/>
          <w:sz w:val="22"/>
          <w:szCs w:val="22"/>
        </w:rPr>
        <w:t xml:space="preserve">However, as at </w:t>
      </w:r>
      <w:r w:rsidR="007D030A">
        <w:rPr>
          <w:rFonts w:ascii="Arial" w:hAnsi="Arial"/>
          <w:sz w:val="22"/>
          <w:szCs w:val="22"/>
        </w:rPr>
        <w:t xml:space="preserve">30 June </w:t>
      </w:r>
      <w:r w:rsidRPr="00CD7527">
        <w:rPr>
          <w:rFonts w:ascii="Arial" w:hAnsi="Arial"/>
          <w:sz w:val="22"/>
          <w:szCs w:val="22"/>
        </w:rPr>
        <w:t xml:space="preserve">2022, the Group </w:t>
      </w:r>
      <w:r w:rsidR="00B97EC2">
        <w:rPr>
          <w:rFonts w:ascii="Arial" w:hAnsi="Arial"/>
          <w:sz w:val="22"/>
          <w:szCs w:val="22"/>
        </w:rPr>
        <w:t xml:space="preserve">already </w:t>
      </w:r>
      <w:r w:rsidRPr="00CD7527">
        <w:rPr>
          <w:rFonts w:ascii="Arial" w:hAnsi="Arial"/>
          <w:sz w:val="22"/>
          <w:szCs w:val="22"/>
        </w:rPr>
        <w:t>obtained all waiver letter</w:t>
      </w:r>
      <w:r w:rsidR="00B80AC7">
        <w:rPr>
          <w:rFonts w:ascii="Arial" w:hAnsi="Arial"/>
          <w:sz w:val="22"/>
          <w:szCs w:val="22"/>
        </w:rPr>
        <w:t>s</w:t>
      </w:r>
      <w:r w:rsidRPr="00CD7527">
        <w:rPr>
          <w:rFonts w:ascii="Arial" w:hAnsi="Arial"/>
          <w:sz w:val="22"/>
          <w:szCs w:val="22"/>
        </w:rPr>
        <w:t xml:space="preserve"> from bank</w:t>
      </w:r>
      <w:r w:rsidR="00900F92">
        <w:rPr>
          <w:rFonts w:ascii="Arial" w:hAnsi="Arial"/>
          <w:sz w:val="22"/>
          <w:szCs w:val="22"/>
        </w:rPr>
        <w:t>s</w:t>
      </w:r>
      <w:r w:rsidRPr="00CD7527">
        <w:rPr>
          <w:rFonts w:ascii="Arial" w:hAnsi="Arial"/>
          <w:sz w:val="22"/>
          <w:szCs w:val="22"/>
        </w:rPr>
        <w:t>.</w:t>
      </w:r>
    </w:p>
    <w:p w14:paraId="09F4C2F3" w14:textId="2F23DA93" w:rsidR="00CD7527" w:rsidRDefault="00B97EC2" w:rsidP="00152C00">
      <w:pPr>
        <w:tabs>
          <w:tab w:val="left" w:pos="900"/>
          <w:tab w:val="left" w:pos="2160"/>
          <w:tab w:val="left" w:pos="2880"/>
        </w:tabs>
        <w:spacing w:before="120" w:after="120" w:line="380" w:lineRule="exact"/>
        <w:ind w:left="547" w:right="-43"/>
        <w:jc w:val="both"/>
        <w:rPr>
          <w:rFonts w:ascii="Arial" w:hAnsi="Arial"/>
          <w:sz w:val="22"/>
          <w:szCs w:val="22"/>
        </w:rPr>
      </w:pPr>
      <w:r>
        <w:rPr>
          <w:rFonts w:ascii="Arial" w:hAnsi="Arial"/>
          <w:sz w:val="22"/>
          <w:szCs w:val="22"/>
        </w:rPr>
        <w:t>The</w:t>
      </w:r>
      <w:r w:rsidR="00CD7527" w:rsidRPr="00CD7527">
        <w:rPr>
          <w:rFonts w:ascii="Arial" w:hAnsi="Arial"/>
          <w:sz w:val="22"/>
          <w:szCs w:val="22"/>
        </w:rPr>
        <w:t xml:space="preserve"> subsidiary entered into interest rate swap agreement with the bank </w:t>
      </w:r>
      <w:r w:rsidR="00B80AC7">
        <w:rPr>
          <w:rFonts w:ascii="Arial" w:hAnsi="Arial"/>
          <w:sz w:val="22"/>
          <w:szCs w:val="22"/>
        </w:rPr>
        <w:t xml:space="preserve">to hedge interest rate risk for its partial long-term loan </w:t>
      </w:r>
      <w:r>
        <w:rPr>
          <w:rFonts w:ascii="Arial" w:hAnsi="Arial"/>
          <w:sz w:val="22"/>
          <w:szCs w:val="22"/>
        </w:rPr>
        <w:t xml:space="preserve">from bank </w:t>
      </w:r>
      <w:r w:rsidR="00B80AC7">
        <w:rPr>
          <w:rFonts w:ascii="Arial" w:hAnsi="Arial"/>
          <w:sz w:val="22"/>
          <w:szCs w:val="22"/>
        </w:rPr>
        <w:t xml:space="preserve">as presented </w:t>
      </w:r>
      <w:r w:rsidR="00D41EEC">
        <w:rPr>
          <w:rFonts w:ascii="Arial" w:hAnsi="Arial"/>
          <w:sz w:val="22"/>
          <w:szCs w:val="22"/>
        </w:rPr>
        <w:t xml:space="preserve">in the </w:t>
      </w:r>
      <w:r w:rsidR="00B80AC7">
        <w:rPr>
          <w:rFonts w:ascii="Arial" w:hAnsi="Arial"/>
          <w:sz w:val="22"/>
          <w:szCs w:val="22"/>
        </w:rPr>
        <w:t xml:space="preserve">Group’s </w:t>
      </w:r>
      <w:r w:rsidR="00D41EEC">
        <w:rPr>
          <w:rFonts w:ascii="Arial" w:hAnsi="Arial"/>
          <w:sz w:val="22"/>
          <w:szCs w:val="22"/>
        </w:rPr>
        <w:t>fi</w:t>
      </w:r>
      <w:r w:rsidR="00E4285C">
        <w:rPr>
          <w:rFonts w:ascii="Arial" w:hAnsi="Arial"/>
          <w:sz w:val="22"/>
          <w:szCs w:val="22"/>
        </w:rPr>
        <w:t>nancial statements for the year ended</w:t>
      </w:r>
      <w:r>
        <w:rPr>
          <w:rFonts w:ascii="Arial" w:hAnsi="Arial"/>
          <w:sz w:val="22"/>
          <w:szCs w:val="22"/>
        </w:rPr>
        <w:t xml:space="preserve"> </w:t>
      </w:r>
      <w:r w:rsidR="00E4285C">
        <w:rPr>
          <w:rFonts w:ascii="Arial" w:hAnsi="Arial"/>
          <w:sz w:val="22"/>
          <w:szCs w:val="22"/>
        </w:rPr>
        <w:t>31 December 202</w:t>
      </w:r>
      <w:r w:rsidR="000E7CBA">
        <w:rPr>
          <w:rFonts w:ascii="Arial" w:hAnsi="Arial"/>
          <w:sz w:val="22"/>
          <w:szCs w:val="22"/>
        </w:rPr>
        <w:t>1</w:t>
      </w:r>
      <w:r w:rsidR="00CD7527" w:rsidRPr="00CD7527">
        <w:rPr>
          <w:rFonts w:ascii="Arial" w:hAnsi="Arial"/>
          <w:sz w:val="22"/>
          <w:szCs w:val="22"/>
        </w:rPr>
        <w:t>.</w:t>
      </w:r>
    </w:p>
    <w:p w14:paraId="0D850502" w14:textId="5F2C65F6" w:rsidR="00847BD1" w:rsidRDefault="00577FF7" w:rsidP="00152C00">
      <w:pPr>
        <w:tabs>
          <w:tab w:val="left" w:pos="900"/>
          <w:tab w:val="left" w:pos="2160"/>
          <w:tab w:val="left" w:pos="2880"/>
        </w:tabs>
        <w:spacing w:before="120" w:after="120" w:line="380" w:lineRule="exact"/>
        <w:ind w:left="547" w:right="-43"/>
        <w:jc w:val="both"/>
        <w:rPr>
          <w:rFonts w:ascii="Arial" w:hAnsi="Arial"/>
          <w:sz w:val="22"/>
          <w:szCs w:val="22"/>
        </w:rPr>
      </w:pPr>
      <w:r>
        <w:rPr>
          <w:rFonts w:ascii="Arial" w:hAnsi="Arial"/>
          <w:sz w:val="22"/>
          <w:szCs w:val="22"/>
        </w:rPr>
        <w:t>Furthermore, o</w:t>
      </w:r>
      <w:r w:rsidR="00847BD1">
        <w:rPr>
          <w:rFonts w:ascii="Arial" w:hAnsi="Arial"/>
          <w:sz w:val="22"/>
          <w:szCs w:val="22"/>
        </w:rPr>
        <w:t>n 30 June 2022 and 18 July 2022, the subsidiar</w:t>
      </w:r>
      <w:r>
        <w:rPr>
          <w:rFonts w:ascii="Arial" w:hAnsi="Arial"/>
          <w:sz w:val="22"/>
          <w:szCs w:val="22"/>
        </w:rPr>
        <w:t>ies</w:t>
      </w:r>
      <w:r w:rsidR="00847BD1">
        <w:rPr>
          <w:rFonts w:ascii="Arial" w:hAnsi="Arial"/>
          <w:sz w:val="22"/>
          <w:szCs w:val="22"/>
        </w:rPr>
        <w:t xml:space="preserve"> entered into amendment agreements with a bank. The </w:t>
      </w:r>
      <w:r>
        <w:rPr>
          <w:rFonts w:ascii="Arial" w:hAnsi="Arial"/>
          <w:sz w:val="22"/>
          <w:szCs w:val="22"/>
        </w:rPr>
        <w:t xml:space="preserve">subsidiaries have </w:t>
      </w:r>
      <w:r w:rsidR="00847BD1">
        <w:rPr>
          <w:rFonts w:ascii="Arial" w:hAnsi="Arial"/>
          <w:sz w:val="22"/>
          <w:szCs w:val="22"/>
        </w:rPr>
        <w:t>to pay interest on a monthly basis, effective from May 2022. The principal will be repaid in semi-annually installments as specified in the amendment agreements, effective from December 2022 and to be completed within December 2026.</w:t>
      </w:r>
    </w:p>
    <w:p w14:paraId="70A26B84" w14:textId="5C2899A3" w:rsidR="002139A8" w:rsidRPr="00CD7527" w:rsidRDefault="00805669" w:rsidP="00152C00">
      <w:pPr>
        <w:tabs>
          <w:tab w:val="left" w:pos="900"/>
          <w:tab w:val="left" w:pos="2160"/>
          <w:tab w:val="left" w:pos="2880"/>
        </w:tabs>
        <w:spacing w:before="120" w:after="120" w:line="380" w:lineRule="exact"/>
        <w:ind w:left="547" w:right="-43"/>
        <w:jc w:val="both"/>
        <w:rPr>
          <w:rFonts w:ascii="Arial" w:hAnsi="Arial"/>
          <w:sz w:val="22"/>
          <w:szCs w:val="22"/>
        </w:rPr>
      </w:pPr>
      <w:r>
        <w:rPr>
          <w:rFonts w:ascii="Arial" w:hAnsi="Arial"/>
          <w:sz w:val="22"/>
          <w:szCs w:val="22"/>
        </w:rPr>
        <w:t>During the perio</w:t>
      </w:r>
      <w:r w:rsidR="00E977B5">
        <w:rPr>
          <w:rFonts w:ascii="Arial" w:hAnsi="Arial"/>
          <w:sz w:val="22"/>
          <w:szCs w:val="22"/>
        </w:rPr>
        <w:t>d</w:t>
      </w:r>
      <w:r>
        <w:rPr>
          <w:rFonts w:ascii="Arial" w:hAnsi="Arial"/>
          <w:sz w:val="22"/>
          <w:szCs w:val="22"/>
        </w:rPr>
        <w:t xml:space="preserve">, the Group </w:t>
      </w:r>
      <w:r w:rsidR="00D74F5D">
        <w:rPr>
          <w:rFonts w:ascii="Arial" w:hAnsi="Arial"/>
          <w:sz w:val="22"/>
          <w:szCs w:val="22"/>
        </w:rPr>
        <w:t>had alread</w:t>
      </w:r>
      <w:r w:rsidR="00BC2528">
        <w:rPr>
          <w:rFonts w:ascii="Arial" w:hAnsi="Arial"/>
          <w:sz w:val="22"/>
          <w:szCs w:val="22"/>
        </w:rPr>
        <w:t xml:space="preserve">y drawdown </w:t>
      </w:r>
      <w:r w:rsidR="00152C00">
        <w:rPr>
          <w:rFonts w:ascii="Arial" w:hAnsi="Arial"/>
          <w:sz w:val="22"/>
          <w:szCs w:val="22"/>
        </w:rPr>
        <w:t xml:space="preserve">all </w:t>
      </w:r>
      <w:r w:rsidR="00973D43">
        <w:rPr>
          <w:rFonts w:ascii="Arial" w:hAnsi="Arial"/>
          <w:sz w:val="22"/>
          <w:szCs w:val="22"/>
        </w:rPr>
        <w:t xml:space="preserve">credit facilities </w:t>
      </w:r>
      <w:r w:rsidR="00E977B5">
        <w:rPr>
          <w:rFonts w:ascii="Arial" w:hAnsi="Arial"/>
          <w:sz w:val="22"/>
          <w:szCs w:val="22"/>
        </w:rPr>
        <w:t xml:space="preserve">of </w:t>
      </w:r>
      <w:r w:rsidR="00CD7527" w:rsidRPr="00CD7527">
        <w:rPr>
          <w:rFonts w:ascii="Arial" w:hAnsi="Arial"/>
          <w:sz w:val="22"/>
          <w:szCs w:val="22"/>
        </w:rPr>
        <w:t xml:space="preserve">long-term </w:t>
      </w:r>
      <w:r w:rsidR="00E977B5">
        <w:rPr>
          <w:rFonts w:ascii="Arial" w:hAnsi="Arial"/>
          <w:sz w:val="22"/>
          <w:szCs w:val="22"/>
        </w:rPr>
        <w:t>loan</w:t>
      </w:r>
      <w:r w:rsidR="00B80AC7">
        <w:rPr>
          <w:rFonts w:ascii="Arial" w:hAnsi="Arial"/>
          <w:sz w:val="22"/>
          <w:szCs w:val="22"/>
        </w:rPr>
        <w:t>s</w:t>
      </w:r>
      <w:r w:rsidR="00CD7527" w:rsidRPr="00CD7527">
        <w:rPr>
          <w:rFonts w:ascii="Arial" w:hAnsi="Arial"/>
          <w:sz w:val="22"/>
          <w:szCs w:val="22"/>
        </w:rPr>
        <w:t>.</w:t>
      </w:r>
    </w:p>
    <w:p w14:paraId="745AD751" w14:textId="5FFDDAB8" w:rsidR="00152493" w:rsidRPr="00152493" w:rsidRDefault="00ED6E2B" w:rsidP="00984392">
      <w:pPr>
        <w:tabs>
          <w:tab w:val="right" w:pos="7280"/>
          <w:tab w:val="right" w:pos="8540"/>
        </w:tabs>
        <w:spacing w:before="240" w:after="120"/>
        <w:ind w:left="547" w:right="-43" w:hanging="547"/>
        <w:jc w:val="thaiDistribute"/>
        <w:rPr>
          <w:rFonts w:ascii="Arial" w:hAnsi="Arial" w:cs="Arial"/>
          <w:b/>
          <w:bCs/>
          <w:sz w:val="22"/>
          <w:szCs w:val="22"/>
        </w:rPr>
      </w:pPr>
      <w:r>
        <w:rPr>
          <w:rFonts w:ascii="Arial" w:hAnsi="Arial" w:cs="Arial"/>
          <w:b/>
          <w:bCs/>
          <w:sz w:val="22"/>
          <w:szCs w:val="22"/>
        </w:rPr>
        <w:t>10</w:t>
      </w:r>
      <w:r w:rsidR="00152493" w:rsidRPr="00152493">
        <w:rPr>
          <w:rFonts w:ascii="Arial" w:hAnsi="Arial" w:cs="Arial"/>
          <w:b/>
          <w:bCs/>
          <w:sz w:val="22"/>
          <w:szCs w:val="22"/>
        </w:rPr>
        <w:t>.</w:t>
      </w:r>
      <w:r w:rsidR="00152493" w:rsidRPr="00152493">
        <w:rPr>
          <w:rFonts w:ascii="Arial" w:hAnsi="Arial" w:cs="Arial"/>
          <w:b/>
          <w:bCs/>
          <w:sz w:val="22"/>
          <w:szCs w:val="22"/>
        </w:rPr>
        <w:tab/>
        <w:t>Other non-current financial liabilities</w:t>
      </w:r>
    </w:p>
    <w:tbl>
      <w:tblPr>
        <w:tblW w:w="9210" w:type="dxa"/>
        <w:tblInd w:w="360" w:type="dxa"/>
        <w:tblLayout w:type="fixed"/>
        <w:tblLook w:val="0000" w:firstRow="0" w:lastRow="0" w:firstColumn="0" w:lastColumn="0" w:noHBand="0" w:noVBand="0"/>
      </w:tblPr>
      <w:tblGrid>
        <w:gridCol w:w="3690"/>
        <w:gridCol w:w="1380"/>
        <w:gridCol w:w="1380"/>
        <w:gridCol w:w="1380"/>
        <w:gridCol w:w="1380"/>
      </w:tblGrid>
      <w:tr w:rsidR="00152493" w:rsidRPr="00984392" w14:paraId="07822874" w14:textId="77777777" w:rsidTr="00A87865">
        <w:tc>
          <w:tcPr>
            <w:tcW w:w="3690" w:type="dxa"/>
          </w:tcPr>
          <w:p w14:paraId="5C033137" w14:textId="77777777" w:rsidR="00152493" w:rsidRPr="00984392" w:rsidRDefault="00152493" w:rsidP="00984392">
            <w:pPr>
              <w:spacing w:line="340" w:lineRule="exact"/>
              <w:ind w:right="-18"/>
              <w:jc w:val="thaiDistribute"/>
              <w:rPr>
                <w:rFonts w:ascii="Arial" w:hAnsi="Arial" w:cs="Arial"/>
                <w:sz w:val="19"/>
                <w:szCs w:val="19"/>
              </w:rPr>
            </w:pPr>
            <w:r w:rsidRPr="00984392">
              <w:rPr>
                <w:rFonts w:ascii="Arial" w:hAnsi="Arial" w:cs="Arial"/>
                <w:b/>
                <w:bCs/>
                <w:sz w:val="19"/>
                <w:szCs w:val="19"/>
                <w:cs/>
              </w:rPr>
              <w:tab/>
            </w:r>
            <w:r w:rsidRPr="00984392">
              <w:rPr>
                <w:rFonts w:ascii="Arial" w:hAnsi="Arial" w:cs="Arial"/>
                <w:b/>
                <w:bCs/>
                <w:sz w:val="19"/>
                <w:szCs w:val="19"/>
              </w:rPr>
              <w:tab/>
            </w:r>
            <w:r w:rsidRPr="00984392">
              <w:rPr>
                <w:rFonts w:ascii="Arial" w:hAnsi="Arial" w:cs="Arial"/>
                <w:sz w:val="19"/>
                <w:szCs w:val="19"/>
              </w:rPr>
              <w:tab/>
            </w:r>
          </w:p>
        </w:tc>
        <w:tc>
          <w:tcPr>
            <w:tcW w:w="2760" w:type="dxa"/>
            <w:gridSpan w:val="2"/>
          </w:tcPr>
          <w:p w14:paraId="0183EF50" w14:textId="77777777" w:rsidR="00152493" w:rsidRPr="00984392" w:rsidRDefault="00152493" w:rsidP="00984392">
            <w:pPr>
              <w:tabs>
                <w:tab w:val="left" w:pos="600"/>
                <w:tab w:val="left" w:pos="900"/>
                <w:tab w:val="right" w:pos="7280"/>
                <w:tab w:val="right" w:pos="8540"/>
              </w:tabs>
              <w:spacing w:line="340" w:lineRule="exact"/>
              <w:ind w:right="-45"/>
              <w:jc w:val="right"/>
              <w:rPr>
                <w:rFonts w:ascii="Arial" w:hAnsi="Arial" w:cs="Arial"/>
                <w:sz w:val="19"/>
                <w:szCs w:val="19"/>
                <w:cs/>
              </w:rPr>
            </w:pPr>
          </w:p>
        </w:tc>
        <w:tc>
          <w:tcPr>
            <w:tcW w:w="2760" w:type="dxa"/>
            <w:gridSpan w:val="2"/>
          </w:tcPr>
          <w:p w14:paraId="3D808BDB" w14:textId="77777777" w:rsidR="00152493" w:rsidRPr="00984392" w:rsidRDefault="00152493" w:rsidP="00984392">
            <w:pPr>
              <w:tabs>
                <w:tab w:val="left" w:pos="600"/>
                <w:tab w:val="left" w:pos="900"/>
                <w:tab w:val="right" w:pos="7280"/>
                <w:tab w:val="right" w:pos="8540"/>
              </w:tabs>
              <w:spacing w:line="340" w:lineRule="exact"/>
              <w:ind w:right="-45"/>
              <w:jc w:val="right"/>
              <w:rPr>
                <w:rFonts w:ascii="Arial" w:hAnsi="Arial" w:cs="Arial"/>
                <w:sz w:val="19"/>
                <w:szCs w:val="19"/>
                <w:cs/>
              </w:rPr>
            </w:pPr>
            <w:r w:rsidRPr="00984392">
              <w:rPr>
                <w:rFonts w:ascii="Arial" w:hAnsi="Arial" w:cs="Arial"/>
                <w:sz w:val="19"/>
                <w:szCs w:val="19"/>
              </w:rPr>
              <w:t>(Unit: Thousand Baht)</w:t>
            </w:r>
          </w:p>
        </w:tc>
      </w:tr>
      <w:tr w:rsidR="00152493" w:rsidRPr="00984392" w14:paraId="7CAE0566" w14:textId="77777777" w:rsidTr="00A87865">
        <w:tc>
          <w:tcPr>
            <w:tcW w:w="3690" w:type="dxa"/>
          </w:tcPr>
          <w:p w14:paraId="2756AB8E" w14:textId="77777777" w:rsidR="00152493" w:rsidRPr="00984392" w:rsidRDefault="00152493" w:rsidP="00984392">
            <w:pPr>
              <w:spacing w:line="340" w:lineRule="exact"/>
              <w:ind w:right="-18"/>
              <w:jc w:val="thaiDistribute"/>
              <w:rPr>
                <w:rFonts w:ascii="Arial" w:hAnsi="Arial" w:cs="Arial"/>
                <w:sz w:val="19"/>
                <w:szCs w:val="19"/>
              </w:rPr>
            </w:pPr>
          </w:p>
        </w:tc>
        <w:tc>
          <w:tcPr>
            <w:tcW w:w="2760" w:type="dxa"/>
            <w:gridSpan w:val="2"/>
            <w:vAlign w:val="bottom"/>
          </w:tcPr>
          <w:p w14:paraId="43003004" w14:textId="77777777" w:rsidR="00152493" w:rsidRPr="00984392" w:rsidRDefault="00152493" w:rsidP="00984392">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9"/>
                <w:szCs w:val="19"/>
              </w:rPr>
            </w:pPr>
            <w:r w:rsidRPr="00984392">
              <w:rPr>
                <w:rFonts w:ascii="Arial" w:hAnsi="Arial" w:cs="Arial"/>
                <w:sz w:val="19"/>
                <w:szCs w:val="19"/>
              </w:rPr>
              <w:t>Consolidated                     financial statements</w:t>
            </w:r>
          </w:p>
        </w:tc>
        <w:tc>
          <w:tcPr>
            <w:tcW w:w="2760" w:type="dxa"/>
            <w:gridSpan w:val="2"/>
            <w:vAlign w:val="bottom"/>
          </w:tcPr>
          <w:p w14:paraId="793EE397" w14:textId="77777777" w:rsidR="00152493" w:rsidRPr="00984392" w:rsidRDefault="00152493" w:rsidP="00984392">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9"/>
                <w:szCs w:val="19"/>
              </w:rPr>
            </w:pPr>
            <w:r w:rsidRPr="00984392">
              <w:rPr>
                <w:rFonts w:ascii="Arial" w:hAnsi="Arial" w:cs="Arial"/>
                <w:sz w:val="19"/>
                <w:szCs w:val="19"/>
              </w:rPr>
              <w:t>Separate                          financial statements</w:t>
            </w:r>
          </w:p>
        </w:tc>
      </w:tr>
      <w:tr w:rsidR="00152493" w:rsidRPr="00984392" w14:paraId="4C307467" w14:textId="77777777" w:rsidTr="00A87865">
        <w:tc>
          <w:tcPr>
            <w:tcW w:w="3690" w:type="dxa"/>
          </w:tcPr>
          <w:p w14:paraId="3B120979" w14:textId="77777777" w:rsidR="00152493" w:rsidRPr="00984392" w:rsidRDefault="00152493" w:rsidP="00984392">
            <w:pPr>
              <w:spacing w:line="340" w:lineRule="exact"/>
              <w:ind w:right="-18"/>
              <w:jc w:val="thaiDistribute"/>
              <w:rPr>
                <w:rFonts w:ascii="Arial" w:hAnsi="Arial" w:cs="Arial"/>
                <w:b/>
                <w:bCs/>
                <w:sz w:val="19"/>
                <w:szCs w:val="19"/>
                <w:u w:val="single"/>
              </w:rPr>
            </w:pPr>
          </w:p>
        </w:tc>
        <w:tc>
          <w:tcPr>
            <w:tcW w:w="1380" w:type="dxa"/>
          </w:tcPr>
          <w:p w14:paraId="53F0ED5F" w14:textId="77777777" w:rsidR="007D030A" w:rsidRDefault="007D030A" w:rsidP="00984392">
            <w:pPr>
              <w:pBdr>
                <w:bottom w:val="single" w:sz="6" w:space="1" w:color="auto"/>
              </w:pBdr>
              <w:spacing w:line="340" w:lineRule="exact"/>
              <w:ind w:left="-18" w:right="-23"/>
              <w:jc w:val="center"/>
              <w:rPr>
                <w:rFonts w:ascii="Arial" w:eastAsia="Arial Unicode MS" w:hAnsi="Arial" w:cs="Arial"/>
                <w:sz w:val="19"/>
                <w:szCs w:val="19"/>
              </w:rPr>
            </w:pPr>
            <w:r w:rsidRPr="007D030A">
              <w:rPr>
                <w:rFonts w:ascii="Arial" w:eastAsia="Arial Unicode MS" w:hAnsi="Arial" w:cs="Arial"/>
                <w:sz w:val="19"/>
                <w:szCs w:val="19"/>
              </w:rPr>
              <w:t xml:space="preserve">30 June </w:t>
            </w:r>
          </w:p>
          <w:p w14:paraId="78121D0E" w14:textId="72702965" w:rsidR="00152493" w:rsidRPr="00984392" w:rsidRDefault="00C53CC8" w:rsidP="00984392">
            <w:pPr>
              <w:pBdr>
                <w:bottom w:val="single" w:sz="6" w:space="1" w:color="auto"/>
              </w:pBdr>
              <w:spacing w:line="340" w:lineRule="exact"/>
              <w:ind w:left="-18" w:right="-23"/>
              <w:jc w:val="center"/>
              <w:rPr>
                <w:rFonts w:ascii="Arial" w:eastAsia="Arial Unicode MS" w:hAnsi="Arial" w:cs="Arial"/>
                <w:sz w:val="19"/>
                <w:szCs w:val="19"/>
              </w:rPr>
            </w:pPr>
            <w:r>
              <w:rPr>
                <w:rFonts w:ascii="Arial" w:eastAsia="Arial Unicode MS" w:hAnsi="Arial" w:cs="Arial"/>
                <w:sz w:val="19"/>
                <w:szCs w:val="19"/>
              </w:rPr>
              <w:t>2022</w:t>
            </w:r>
          </w:p>
        </w:tc>
        <w:tc>
          <w:tcPr>
            <w:tcW w:w="1380" w:type="dxa"/>
          </w:tcPr>
          <w:p w14:paraId="69F18B5C" w14:textId="343FD3EC" w:rsidR="00152493" w:rsidRPr="00984392" w:rsidRDefault="00152493" w:rsidP="00984392">
            <w:pPr>
              <w:pBdr>
                <w:bottom w:val="single" w:sz="6" w:space="1" w:color="auto"/>
              </w:pBdr>
              <w:spacing w:line="340" w:lineRule="exact"/>
              <w:ind w:left="-18" w:right="-23"/>
              <w:jc w:val="center"/>
              <w:rPr>
                <w:rFonts w:ascii="Arial" w:eastAsia="Arial Unicode MS" w:hAnsi="Arial" w:cs="Arial"/>
                <w:sz w:val="19"/>
                <w:szCs w:val="19"/>
              </w:rPr>
            </w:pPr>
            <w:r w:rsidRPr="00984392">
              <w:rPr>
                <w:rFonts w:ascii="Arial" w:eastAsia="Arial Unicode MS" w:hAnsi="Arial" w:cs="Arial"/>
                <w:sz w:val="19"/>
                <w:szCs w:val="19"/>
              </w:rPr>
              <w:t xml:space="preserve">31 December </w:t>
            </w:r>
            <w:r w:rsidR="00C53CC8">
              <w:rPr>
                <w:rFonts w:ascii="Arial" w:eastAsia="Arial Unicode MS" w:hAnsi="Arial" w:cs="Arial"/>
                <w:sz w:val="19"/>
                <w:szCs w:val="19"/>
              </w:rPr>
              <w:t>2021</w:t>
            </w:r>
          </w:p>
        </w:tc>
        <w:tc>
          <w:tcPr>
            <w:tcW w:w="1380" w:type="dxa"/>
          </w:tcPr>
          <w:p w14:paraId="00450226" w14:textId="77777777" w:rsidR="007D030A" w:rsidRDefault="007D030A" w:rsidP="00984392">
            <w:pPr>
              <w:pBdr>
                <w:bottom w:val="single" w:sz="6" w:space="1" w:color="auto"/>
              </w:pBdr>
              <w:spacing w:line="340" w:lineRule="exact"/>
              <w:ind w:left="-18" w:right="-23"/>
              <w:jc w:val="center"/>
              <w:rPr>
                <w:rFonts w:ascii="Arial" w:eastAsia="Arial Unicode MS" w:hAnsi="Arial" w:cs="Arial"/>
                <w:sz w:val="19"/>
                <w:szCs w:val="19"/>
              </w:rPr>
            </w:pPr>
            <w:r w:rsidRPr="007D030A">
              <w:rPr>
                <w:rFonts w:ascii="Arial" w:eastAsia="Arial Unicode MS" w:hAnsi="Arial" w:cs="Arial"/>
                <w:sz w:val="19"/>
                <w:szCs w:val="19"/>
              </w:rPr>
              <w:t xml:space="preserve">30 June </w:t>
            </w:r>
          </w:p>
          <w:p w14:paraId="206BE84E" w14:textId="14118C6E" w:rsidR="00152493" w:rsidRPr="00984392" w:rsidRDefault="00C53CC8" w:rsidP="00984392">
            <w:pPr>
              <w:pBdr>
                <w:bottom w:val="single" w:sz="6" w:space="1" w:color="auto"/>
              </w:pBdr>
              <w:spacing w:line="340" w:lineRule="exact"/>
              <w:ind w:left="-18" w:right="-23"/>
              <w:jc w:val="center"/>
              <w:rPr>
                <w:rFonts w:ascii="Arial" w:eastAsia="Arial Unicode MS" w:hAnsi="Arial" w:cs="Arial"/>
                <w:sz w:val="19"/>
                <w:szCs w:val="19"/>
              </w:rPr>
            </w:pPr>
            <w:r>
              <w:rPr>
                <w:rFonts w:ascii="Arial" w:eastAsia="Arial Unicode MS" w:hAnsi="Arial" w:cs="Arial"/>
                <w:sz w:val="19"/>
                <w:szCs w:val="19"/>
              </w:rPr>
              <w:t>2022</w:t>
            </w:r>
          </w:p>
        </w:tc>
        <w:tc>
          <w:tcPr>
            <w:tcW w:w="1380" w:type="dxa"/>
          </w:tcPr>
          <w:p w14:paraId="66BBC2E3" w14:textId="319E2E26" w:rsidR="00152493" w:rsidRPr="00984392" w:rsidRDefault="00152493" w:rsidP="00984392">
            <w:pPr>
              <w:pBdr>
                <w:bottom w:val="single" w:sz="6" w:space="1" w:color="auto"/>
              </w:pBdr>
              <w:spacing w:line="340" w:lineRule="exact"/>
              <w:ind w:left="-18" w:right="-23"/>
              <w:jc w:val="center"/>
              <w:rPr>
                <w:rFonts w:ascii="Arial" w:eastAsia="Arial Unicode MS" w:hAnsi="Arial" w:cs="Arial"/>
                <w:sz w:val="19"/>
                <w:szCs w:val="19"/>
              </w:rPr>
            </w:pPr>
            <w:r w:rsidRPr="00984392">
              <w:rPr>
                <w:rFonts w:ascii="Arial" w:eastAsia="Arial Unicode MS" w:hAnsi="Arial" w:cs="Arial"/>
                <w:sz w:val="19"/>
                <w:szCs w:val="19"/>
              </w:rPr>
              <w:t xml:space="preserve">31 December </w:t>
            </w:r>
            <w:r w:rsidR="00C53CC8">
              <w:rPr>
                <w:rFonts w:ascii="Arial" w:eastAsia="Arial Unicode MS" w:hAnsi="Arial" w:cs="Arial"/>
                <w:sz w:val="19"/>
                <w:szCs w:val="19"/>
              </w:rPr>
              <w:t>2021</w:t>
            </w:r>
          </w:p>
        </w:tc>
      </w:tr>
      <w:tr w:rsidR="00ED6E2B" w:rsidRPr="00984392" w14:paraId="0250DF5D" w14:textId="77777777" w:rsidTr="00A87865">
        <w:trPr>
          <w:trHeight w:val="189"/>
        </w:trPr>
        <w:tc>
          <w:tcPr>
            <w:tcW w:w="3690" w:type="dxa"/>
          </w:tcPr>
          <w:p w14:paraId="5374D7CC" w14:textId="77777777" w:rsidR="00ED6E2B" w:rsidRPr="00984392" w:rsidRDefault="00ED6E2B" w:rsidP="00ED6E2B">
            <w:pPr>
              <w:spacing w:line="340" w:lineRule="exact"/>
              <w:ind w:left="-45" w:right="-17"/>
              <w:rPr>
                <w:rFonts w:ascii="Arial" w:hAnsi="Arial" w:cs="Arial"/>
                <w:sz w:val="19"/>
                <w:szCs w:val="19"/>
              </w:rPr>
            </w:pPr>
          </w:p>
        </w:tc>
        <w:tc>
          <w:tcPr>
            <w:tcW w:w="1380" w:type="dxa"/>
            <w:vAlign w:val="bottom"/>
          </w:tcPr>
          <w:p w14:paraId="4487963C" w14:textId="77777777" w:rsidR="00ED6E2B" w:rsidRPr="00984392" w:rsidRDefault="00ED6E2B" w:rsidP="00ED6E2B">
            <w:pPr>
              <w:tabs>
                <w:tab w:val="decimal" w:pos="1152"/>
              </w:tabs>
              <w:spacing w:line="340" w:lineRule="exact"/>
              <w:ind w:right="-17"/>
              <w:rPr>
                <w:rFonts w:ascii="Arial" w:hAnsi="Arial" w:cs="Arial"/>
                <w:sz w:val="19"/>
                <w:szCs w:val="19"/>
              </w:rPr>
            </w:pPr>
          </w:p>
        </w:tc>
        <w:tc>
          <w:tcPr>
            <w:tcW w:w="1380" w:type="dxa"/>
            <w:vAlign w:val="bottom"/>
          </w:tcPr>
          <w:p w14:paraId="209B4F92" w14:textId="237B81C8" w:rsidR="00ED6E2B" w:rsidRPr="00984392" w:rsidRDefault="00ED6E2B" w:rsidP="00ED6E2B">
            <w:pPr>
              <w:spacing w:line="340" w:lineRule="exact"/>
              <w:ind w:right="-17"/>
              <w:jc w:val="center"/>
              <w:rPr>
                <w:rFonts w:ascii="Arial" w:hAnsi="Arial" w:cs="Arial"/>
                <w:sz w:val="19"/>
                <w:szCs w:val="19"/>
              </w:rPr>
            </w:pPr>
            <w:r>
              <w:rPr>
                <w:rFonts w:ascii="Arial" w:hAnsi="Arial" w:cs="Arial"/>
                <w:sz w:val="19"/>
                <w:szCs w:val="19"/>
              </w:rPr>
              <w:t>(Audited)</w:t>
            </w:r>
          </w:p>
        </w:tc>
        <w:tc>
          <w:tcPr>
            <w:tcW w:w="1380" w:type="dxa"/>
            <w:vAlign w:val="bottom"/>
          </w:tcPr>
          <w:p w14:paraId="01484A5E" w14:textId="77777777" w:rsidR="00ED6E2B" w:rsidRPr="00984392" w:rsidRDefault="00ED6E2B" w:rsidP="00ED6E2B">
            <w:pPr>
              <w:tabs>
                <w:tab w:val="decimal" w:pos="1152"/>
              </w:tabs>
              <w:spacing w:line="340" w:lineRule="exact"/>
              <w:ind w:right="-17"/>
              <w:rPr>
                <w:rFonts w:ascii="Arial" w:hAnsi="Arial" w:cs="Arial"/>
                <w:sz w:val="19"/>
                <w:szCs w:val="19"/>
              </w:rPr>
            </w:pPr>
          </w:p>
        </w:tc>
        <w:tc>
          <w:tcPr>
            <w:tcW w:w="1380" w:type="dxa"/>
            <w:vAlign w:val="bottom"/>
          </w:tcPr>
          <w:p w14:paraId="4D599FB6" w14:textId="3EA8F19E" w:rsidR="00ED6E2B" w:rsidRPr="00984392" w:rsidRDefault="00ED6E2B" w:rsidP="00ED6E2B">
            <w:pPr>
              <w:spacing w:line="340" w:lineRule="exact"/>
              <w:ind w:right="-17"/>
              <w:jc w:val="center"/>
              <w:rPr>
                <w:rFonts w:ascii="Arial" w:hAnsi="Arial" w:cs="Arial"/>
                <w:sz w:val="19"/>
                <w:szCs w:val="19"/>
              </w:rPr>
            </w:pPr>
            <w:r>
              <w:rPr>
                <w:rFonts w:ascii="Arial" w:hAnsi="Arial" w:cs="Arial"/>
                <w:sz w:val="19"/>
                <w:szCs w:val="19"/>
              </w:rPr>
              <w:t>(Audited)</w:t>
            </w:r>
          </w:p>
        </w:tc>
      </w:tr>
      <w:tr w:rsidR="00ED6E2B" w:rsidRPr="00984392" w14:paraId="383681DC" w14:textId="77777777" w:rsidTr="00A87865">
        <w:trPr>
          <w:trHeight w:val="189"/>
        </w:trPr>
        <w:tc>
          <w:tcPr>
            <w:tcW w:w="3690" w:type="dxa"/>
          </w:tcPr>
          <w:p w14:paraId="79EE6982" w14:textId="05568A13" w:rsidR="00ED6E2B" w:rsidRPr="00984392" w:rsidRDefault="00ED6E2B" w:rsidP="00ED6E2B">
            <w:pPr>
              <w:spacing w:line="340" w:lineRule="exact"/>
              <w:ind w:left="-45" w:right="-17"/>
              <w:rPr>
                <w:rFonts w:ascii="Arial" w:hAnsi="Arial" w:cs="Arial"/>
                <w:sz w:val="19"/>
                <w:szCs w:val="19"/>
              </w:rPr>
            </w:pPr>
          </w:p>
        </w:tc>
        <w:tc>
          <w:tcPr>
            <w:tcW w:w="1380" w:type="dxa"/>
            <w:vAlign w:val="bottom"/>
          </w:tcPr>
          <w:p w14:paraId="4A52951D" w14:textId="77777777" w:rsidR="00ED6E2B" w:rsidRPr="00984392" w:rsidRDefault="00ED6E2B" w:rsidP="00ED6E2B">
            <w:pPr>
              <w:tabs>
                <w:tab w:val="decimal" w:pos="1152"/>
              </w:tabs>
              <w:spacing w:line="340" w:lineRule="exact"/>
              <w:ind w:right="-17"/>
              <w:rPr>
                <w:rFonts w:ascii="Arial" w:hAnsi="Arial" w:cs="Arial"/>
                <w:sz w:val="19"/>
                <w:szCs w:val="19"/>
              </w:rPr>
            </w:pPr>
          </w:p>
        </w:tc>
        <w:tc>
          <w:tcPr>
            <w:tcW w:w="1380" w:type="dxa"/>
            <w:vAlign w:val="bottom"/>
          </w:tcPr>
          <w:p w14:paraId="5D2F6129" w14:textId="77777777" w:rsidR="00ED6E2B" w:rsidRPr="00984392" w:rsidRDefault="00ED6E2B" w:rsidP="00ED6E2B">
            <w:pPr>
              <w:tabs>
                <w:tab w:val="decimal" w:pos="1152"/>
              </w:tabs>
              <w:spacing w:line="340" w:lineRule="exact"/>
              <w:ind w:right="-17"/>
              <w:rPr>
                <w:rFonts w:ascii="Arial" w:hAnsi="Arial" w:cs="Arial"/>
                <w:sz w:val="19"/>
                <w:szCs w:val="19"/>
              </w:rPr>
            </w:pPr>
          </w:p>
        </w:tc>
        <w:tc>
          <w:tcPr>
            <w:tcW w:w="1380" w:type="dxa"/>
            <w:vAlign w:val="bottom"/>
          </w:tcPr>
          <w:p w14:paraId="7DAF43BF" w14:textId="77777777" w:rsidR="00ED6E2B" w:rsidRPr="00984392" w:rsidRDefault="00ED6E2B" w:rsidP="00ED6E2B">
            <w:pPr>
              <w:tabs>
                <w:tab w:val="decimal" w:pos="1152"/>
              </w:tabs>
              <w:spacing w:line="340" w:lineRule="exact"/>
              <w:ind w:right="-17"/>
              <w:rPr>
                <w:rFonts w:ascii="Arial" w:hAnsi="Arial" w:cs="Arial"/>
                <w:sz w:val="19"/>
                <w:szCs w:val="19"/>
              </w:rPr>
            </w:pPr>
          </w:p>
        </w:tc>
        <w:tc>
          <w:tcPr>
            <w:tcW w:w="1380" w:type="dxa"/>
            <w:vAlign w:val="bottom"/>
          </w:tcPr>
          <w:p w14:paraId="47C6FF21" w14:textId="77777777" w:rsidR="00ED6E2B" w:rsidRPr="00984392" w:rsidRDefault="00ED6E2B" w:rsidP="00ED6E2B">
            <w:pPr>
              <w:tabs>
                <w:tab w:val="decimal" w:pos="1152"/>
              </w:tabs>
              <w:spacing w:line="340" w:lineRule="exact"/>
              <w:ind w:right="-17"/>
              <w:rPr>
                <w:rFonts w:ascii="Arial" w:hAnsi="Arial" w:cs="Arial"/>
                <w:sz w:val="19"/>
                <w:szCs w:val="19"/>
              </w:rPr>
            </w:pPr>
          </w:p>
        </w:tc>
      </w:tr>
      <w:tr w:rsidR="00ED6E2B" w:rsidRPr="00984392" w14:paraId="112B6B9F" w14:textId="77777777" w:rsidTr="00F83EBC">
        <w:trPr>
          <w:trHeight w:val="189"/>
        </w:trPr>
        <w:tc>
          <w:tcPr>
            <w:tcW w:w="3690" w:type="dxa"/>
          </w:tcPr>
          <w:p w14:paraId="3E777C6B" w14:textId="77777777" w:rsidR="00B97EC2" w:rsidRDefault="00162D29" w:rsidP="00EC7AA9">
            <w:pPr>
              <w:spacing w:line="340" w:lineRule="exact"/>
              <w:ind w:left="338" w:right="-17" w:hanging="383"/>
              <w:rPr>
                <w:rFonts w:ascii="Arial" w:hAnsi="Arial" w:cs="Arial"/>
                <w:sz w:val="19"/>
                <w:szCs w:val="19"/>
              </w:rPr>
            </w:pPr>
            <w:r w:rsidRPr="00162D29">
              <w:rPr>
                <w:rFonts w:ascii="Arial" w:hAnsi="Arial" w:cs="Arial"/>
                <w:sz w:val="19"/>
                <w:szCs w:val="19"/>
                <w:u w:val="single"/>
              </w:rPr>
              <w:t>Derivative liabilities at FVOCI</w:t>
            </w:r>
            <w:r w:rsidR="00EC7AA9">
              <w:rPr>
                <w:rFonts w:ascii="Arial" w:hAnsi="Arial" w:cs="Arial"/>
                <w:sz w:val="19"/>
                <w:szCs w:val="19"/>
              </w:rPr>
              <w:t xml:space="preserve"> (</w:t>
            </w:r>
            <w:r w:rsidR="00B80AC7">
              <w:rPr>
                <w:rFonts w:ascii="Arial" w:hAnsi="Arial" w:cs="Arial"/>
                <w:sz w:val="19"/>
                <w:szCs w:val="19"/>
              </w:rPr>
              <w:t xml:space="preserve">designated </w:t>
            </w:r>
          </w:p>
          <w:p w14:paraId="4D77BA99" w14:textId="2FF01EFA" w:rsidR="00ED6E2B" w:rsidRPr="00EC7AA9" w:rsidRDefault="00B97EC2" w:rsidP="00EC7AA9">
            <w:pPr>
              <w:spacing w:line="340" w:lineRule="exact"/>
              <w:ind w:left="338" w:right="-17" w:hanging="383"/>
              <w:rPr>
                <w:rFonts w:ascii="Arial" w:hAnsi="Arial" w:cs="Arial"/>
                <w:sz w:val="19"/>
                <w:szCs w:val="19"/>
              </w:rPr>
            </w:pPr>
            <w:r>
              <w:rPr>
                <w:rFonts w:ascii="Arial" w:hAnsi="Arial" w:cs="Arial"/>
                <w:sz w:val="19"/>
                <w:szCs w:val="19"/>
              </w:rPr>
              <w:t xml:space="preserve">  </w:t>
            </w:r>
            <w:r w:rsidR="00EC7AA9">
              <w:rPr>
                <w:rFonts w:ascii="Arial" w:hAnsi="Arial" w:cs="Arial"/>
                <w:sz w:val="19"/>
                <w:szCs w:val="19"/>
              </w:rPr>
              <w:t>as cash</w:t>
            </w:r>
            <w:r w:rsidR="00B80AC7">
              <w:rPr>
                <w:rFonts w:ascii="Arial" w:hAnsi="Arial" w:cs="Arial"/>
                <w:sz w:val="19"/>
                <w:szCs w:val="19"/>
              </w:rPr>
              <w:t xml:space="preserve"> </w:t>
            </w:r>
            <w:r w:rsidR="00EC7AA9">
              <w:rPr>
                <w:rFonts w:ascii="Arial" w:hAnsi="Arial" w:cs="Arial"/>
                <w:sz w:val="19"/>
                <w:szCs w:val="19"/>
              </w:rPr>
              <w:t>flow hedg</w:t>
            </w:r>
            <w:r w:rsidR="00B80AC7">
              <w:rPr>
                <w:rFonts w:ascii="Arial" w:hAnsi="Arial" w:cs="Arial"/>
                <w:sz w:val="19"/>
                <w:szCs w:val="19"/>
              </w:rPr>
              <w:t>ing</w:t>
            </w:r>
            <w:r w:rsidR="00EC7AA9">
              <w:rPr>
                <w:rFonts w:ascii="Arial" w:hAnsi="Arial" w:cs="Arial"/>
                <w:sz w:val="19"/>
                <w:szCs w:val="19"/>
              </w:rPr>
              <w:t xml:space="preserve"> instruments)</w:t>
            </w:r>
          </w:p>
        </w:tc>
        <w:tc>
          <w:tcPr>
            <w:tcW w:w="1380" w:type="dxa"/>
          </w:tcPr>
          <w:p w14:paraId="053E6F4E" w14:textId="260991D3" w:rsidR="00ED6E2B" w:rsidRPr="00ED6E2B" w:rsidRDefault="00ED6E2B" w:rsidP="00ED6E2B">
            <w:pPr>
              <w:tabs>
                <w:tab w:val="decimal" w:pos="1095"/>
              </w:tabs>
              <w:spacing w:line="340" w:lineRule="exact"/>
              <w:ind w:right="-17"/>
              <w:rPr>
                <w:rFonts w:ascii="Arial" w:hAnsi="Arial" w:cs="Arial"/>
                <w:sz w:val="19"/>
                <w:szCs w:val="19"/>
              </w:rPr>
            </w:pPr>
          </w:p>
        </w:tc>
        <w:tc>
          <w:tcPr>
            <w:tcW w:w="1380" w:type="dxa"/>
          </w:tcPr>
          <w:p w14:paraId="4740B025" w14:textId="281418D6" w:rsidR="00ED6E2B" w:rsidRPr="00ED6E2B" w:rsidRDefault="00ED6E2B" w:rsidP="00ED6E2B">
            <w:pPr>
              <w:tabs>
                <w:tab w:val="decimal" w:pos="1095"/>
              </w:tabs>
              <w:spacing w:line="340" w:lineRule="exact"/>
              <w:ind w:right="-17"/>
              <w:rPr>
                <w:rFonts w:ascii="Arial" w:hAnsi="Arial" w:cs="Arial"/>
                <w:sz w:val="19"/>
                <w:szCs w:val="19"/>
              </w:rPr>
            </w:pPr>
          </w:p>
        </w:tc>
        <w:tc>
          <w:tcPr>
            <w:tcW w:w="1380" w:type="dxa"/>
          </w:tcPr>
          <w:p w14:paraId="17B246BF" w14:textId="2F77F58E" w:rsidR="00ED6E2B" w:rsidRPr="00ED6E2B" w:rsidRDefault="00ED6E2B" w:rsidP="00ED6E2B">
            <w:pPr>
              <w:tabs>
                <w:tab w:val="decimal" w:pos="1095"/>
              </w:tabs>
              <w:spacing w:line="340" w:lineRule="exact"/>
              <w:ind w:right="-17"/>
              <w:rPr>
                <w:rFonts w:ascii="Arial" w:hAnsi="Arial" w:cs="Arial"/>
                <w:sz w:val="19"/>
                <w:szCs w:val="19"/>
              </w:rPr>
            </w:pPr>
          </w:p>
        </w:tc>
        <w:tc>
          <w:tcPr>
            <w:tcW w:w="1380" w:type="dxa"/>
          </w:tcPr>
          <w:p w14:paraId="2D50D5EB" w14:textId="72FEAE77" w:rsidR="00ED6E2B" w:rsidRPr="00ED6E2B" w:rsidRDefault="00ED6E2B" w:rsidP="00ED6E2B">
            <w:pPr>
              <w:tabs>
                <w:tab w:val="decimal" w:pos="1095"/>
              </w:tabs>
              <w:spacing w:line="340" w:lineRule="exact"/>
              <w:ind w:right="-17"/>
              <w:rPr>
                <w:rFonts w:ascii="Arial" w:hAnsi="Arial" w:cs="Arial"/>
                <w:sz w:val="19"/>
                <w:szCs w:val="19"/>
              </w:rPr>
            </w:pPr>
          </w:p>
        </w:tc>
      </w:tr>
      <w:tr w:rsidR="00ED6E2B" w:rsidRPr="00984392" w14:paraId="6FC208C9" w14:textId="77777777" w:rsidTr="00F83EBC">
        <w:trPr>
          <w:trHeight w:val="189"/>
        </w:trPr>
        <w:tc>
          <w:tcPr>
            <w:tcW w:w="3690" w:type="dxa"/>
          </w:tcPr>
          <w:p w14:paraId="632A4A19" w14:textId="2B2C4C3C" w:rsidR="00ED6E2B" w:rsidRPr="00984392" w:rsidRDefault="00162D29" w:rsidP="00ED6E2B">
            <w:pPr>
              <w:spacing w:line="340" w:lineRule="exact"/>
              <w:ind w:left="-45" w:right="-17"/>
              <w:rPr>
                <w:rFonts w:ascii="Arial" w:hAnsi="Arial" w:cs="Arial"/>
                <w:sz w:val="19"/>
                <w:szCs w:val="19"/>
              </w:rPr>
            </w:pPr>
            <w:r>
              <w:rPr>
                <w:rFonts w:ascii="Arial" w:hAnsi="Arial" w:cs="Arial"/>
                <w:sz w:val="19"/>
                <w:szCs w:val="19"/>
              </w:rPr>
              <w:t>Interest rate swap</w:t>
            </w:r>
            <w:r w:rsidR="00B97EC2">
              <w:rPr>
                <w:rFonts w:ascii="Arial" w:hAnsi="Arial" w:cs="Arial"/>
                <w:sz w:val="19"/>
                <w:szCs w:val="19"/>
              </w:rPr>
              <w:t xml:space="preserve"> agreements</w:t>
            </w:r>
          </w:p>
        </w:tc>
        <w:tc>
          <w:tcPr>
            <w:tcW w:w="1380" w:type="dxa"/>
          </w:tcPr>
          <w:p w14:paraId="68699CB6" w14:textId="789D8CC3" w:rsidR="00ED6E2B" w:rsidRPr="00ED6E2B" w:rsidRDefault="00F477C1" w:rsidP="00ED6E2B">
            <w:pPr>
              <w:tabs>
                <w:tab w:val="decimal" w:pos="1095"/>
              </w:tabs>
              <w:spacing w:line="340" w:lineRule="exact"/>
              <w:ind w:right="-17"/>
              <w:rPr>
                <w:rFonts w:ascii="Arial" w:hAnsi="Arial" w:cs="Arial"/>
                <w:sz w:val="19"/>
                <w:szCs w:val="19"/>
              </w:rPr>
            </w:pPr>
            <w:r>
              <w:rPr>
                <w:rFonts w:ascii="Arial" w:hAnsi="Arial" w:cs="Arial"/>
                <w:sz w:val="19"/>
                <w:szCs w:val="19"/>
              </w:rPr>
              <w:t>-</w:t>
            </w:r>
          </w:p>
        </w:tc>
        <w:tc>
          <w:tcPr>
            <w:tcW w:w="1380" w:type="dxa"/>
          </w:tcPr>
          <w:p w14:paraId="36ADE715" w14:textId="60AE9F50" w:rsidR="00ED6E2B" w:rsidRPr="00ED6E2B" w:rsidRDefault="00ED6E2B" w:rsidP="00ED6E2B">
            <w:pPr>
              <w:tabs>
                <w:tab w:val="decimal" w:pos="1095"/>
              </w:tabs>
              <w:spacing w:line="340" w:lineRule="exact"/>
              <w:ind w:right="-17"/>
              <w:rPr>
                <w:rFonts w:ascii="Arial" w:hAnsi="Arial" w:cs="Arial"/>
                <w:sz w:val="19"/>
                <w:szCs w:val="19"/>
              </w:rPr>
            </w:pPr>
            <w:r w:rsidRPr="00ED6E2B">
              <w:rPr>
                <w:rFonts w:ascii="Arial" w:hAnsi="Arial" w:cs="Arial"/>
                <w:sz w:val="19"/>
                <w:szCs w:val="19"/>
              </w:rPr>
              <w:t>14,561</w:t>
            </w:r>
          </w:p>
        </w:tc>
        <w:tc>
          <w:tcPr>
            <w:tcW w:w="1380" w:type="dxa"/>
          </w:tcPr>
          <w:p w14:paraId="4886D8DC" w14:textId="4F2E0934" w:rsidR="00ED6E2B" w:rsidRPr="00ED6E2B" w:rsidRDefault="00F477C1" w:rsidP="00ED6E2B">
            <w:pPr>
              <w:tabs>
                <w:tab w:val="decimal" w:pos="1095"/>
              </w:tabs>
              <w:spacing w:line="340" w:lineRule="exact"/>
              <w:ind w:right="-17"/>
              <w:rPr>
                <w:rFonts w:ascii="Arial" w:hAnsi="Arial" w:cs="Arial"/>
                <w:sz w:val="19"/>
                <w:szCs w:val="19"/>
              </w:rPr>
            </w:pPr>
            <w:r>
              <w:rPr>
                <w:rFonts w:ascii="Arial" w:hAnsi="Arial" w:cs="Arial"/>
                <w:sz w:val="19"/>
                <w:szCs w:val="19"/>
              </w:rPr>
              <w:t>-</w:t>
            </w:r>
          </w:p>
        </w:tc>
        <w:tc>
          <w:tcPr>
            <w:tcW w:w="1380" w:type="dxa"/>
          </w:tcPr>
          <w:p w14:paraId="783A4DA7" w14:textId="181828DC" w:rsidR="00ED6E2B" w:rsidRPr="00ED6E2B" w:rsidRDefault="00ED6E2B" w:rsidP="00ED6E2B">
            <w:pPr>
              <w:tabs>
                <w:tab w:val="decimal" w:pos="1095"/>
              </w:tabs>
              <w:spacing w:line="340" w:lineRule="exact"/>
              <w:ind w:right="-17"/>
              <w:rPr>
                <w:rFonts w:ascii="Arial" w:hAnsi="Arial" w:cs="Arial"/>
                <w:sz w:val="19"/>
                <w:szCs w:val="19"/>
              </w:rPr>
            </w:pPr>
            <w:r w:rsidRPr="00ED6E2B">
              <w:rPr>
                <w:rFonts w:ascii="Arial" w:hAnsi="Arial" w:cs="Arial"/>
                <w:sz w:val="19"/>
                <w:szCs w:val="19"/>
              </w:rPr>
              <w:t>6,820</w:t>
            </w:r>
          </w:p>
        </w:tc>
      </w:tr>
      <w:tr w:rsidR="00ED6E2B" w:rsidRPr="00984392" w14:paraId="05EAC22F" w14:textId="77777777" w:rsidTr="00F83EBC">
        <w:tc>
          <w:tcPr>
            <w:tcW w:w="3690" w:type="dxa"/>
          </w:tcPr>
          <w:p w14:paraId="16D93883" w14:textId="7CDC7136" w:rsidR="00B80AC7" w:rsidRDefault="00162D29" w:rsidP="00ED6E2B">
            <w:pPr>
              <w:spacing w:line="340" w:lineRule="exact"/>
              <w:ind w:left="-45" w:right="-17"/>
              <w:rPr>
                <w:rFonts w:ascii="Arial" w:hAnsi="Arial" w:cs="Arial"/>
                <w:sz w:val="19"/>
                <w:szCs w:val="19"/>
              </w:rPr>
            </w:pPr>
            <w:r>
              <w:rPr>
                <w:rFonts w:ascii="Arial" w:hAnsi="Arial" w:cs="Arial"/>
                <w:sz w:val="19"/>
                <w:szCs w:val="19"/>
              </w:rPr>
              <w:t xml:space="preserve">Cross currency and interest rate </w:t>
            </w:r>
            <w:r w:rsidR="00B97EC2">
              <w:rPr>
                <w:rFonts w:ascii="Arial" w:hAnsi="Arial" w:cs="Arial"/>
                <w:sz w:val="19"/>
                <w:szCs w:val="19"/>
              </w:rPr>
              <w:t>swap</w:t>
            </w:r>
          </w:p>
          <w:p w14:paraId="1E20ABD7" w14:textId="29E12820" w:rsidR="00ED6E2B" w:rsidRPr="00984392" w:rsidRDefault="00B80AC7" w:rsidP="00ED6E2B">
            <w:pPr>
              <w:spacing w:line="340" w:lineRule="exact"/>
              <w:ind w:left="-45" w:right="-17"/>
              <w:rPr>
                <w:rFonts w:ascii="Arial" w:hAnsi="Arial" w:cs="Arial"/>
                <w:sz w:val="19"/>
                <w:szCs w:val="19"/>
                <w:cs/>
              </w:rPr>
            </w:pPr>
            <w:r>
              <w:rPr>
                <w:rFonts w:ascii="Arial" w:hAnsi="Arial" w:cs="Arial"/>
                <w:sz w:val="19"/>
                <w:szCs w:val="19"/>
              </w:rPr>
              <w:t xml:space="preserve">  agreements</w:t>
            </w:r>
          </w:p>
        </w:tc>
        <w:tc>
          <w:tcPr>
            <w:tcW w:w="1380" w:type="dxa"/>
            <w:vAlign w:val="bottom"/>
          </w:tcPr>
          <w:p w14:paraId="666D258E" w14:textId="23C226AC" w:rsidR="00ED6E2B" w:rsidRPr="00ED6E2B" w:rsidRDefault="00F477C1" w:rsidP="00ED6E2B">
            <w:pPr>
              <w:pBdr>
                <w:bottom w:val="single" w:sz="4" w:space="1" w:color="auto"/>
              </w:pBdr>
              <w:tabs>
                <w:tab w:val="decimal" w:pos="1095"/>
              </w:tabs>
              <w:spacing w:line="340" w:lineRule="exact"/>
              <w:ind w:right="-17"/>
              <w:rPr>
                <w:rFonts w:ascii="Arial" w:hAnsi="Arial" w:cs="Arial"/>
                <w:sz w:val="19"/>
                <w:szCs w:val="19"/>
              </w:rPr>
            </w:pPr>
            <w:r>
              <w:rPr>
                <w:rFonts w:ascii="Arial" w:hAnsi="Arial" w:cs="Arial"/>
                <w:sz w:val="19"/>
                <w:szCs w:val="19"/>
              </w:rPr>
              <w:t>917</w:t>
            </w:r>
          </w:p>
        </w:tc>
        <w:tc>
          <w:tcPr>
            <w:tcW w:w="1380" w:type="dxa"/>
            <w:vAlign w:val="bottom"/>
          </w:tcPr>
          <w:p w14:paraId="0446993F" w14:textId="5DA55E6B" w:rsidR="00ED6E2B" w:rsidRPr="00ED6E2B" w:rsidRDefault="00ED6E2B" w:rsidP="00ED6E2B">
            <w:pPr>
              <w:pBdr>
                <w:bottom w:val="single" w:sz="4" w:space="1" w:color="auto"/>
              </w:pBdr>
              <w:tabs>
                <w:tab w:val="decimal" w:pos="1095"/>
              </w:tabs>
              <w:spacing w:line="340" w:lineRule="exact"/>
              <w:ind w:right="-17"/>
              <w:rPr>
                <w:rFonts w:ascii="Arial" w:hAnsi="Arial" w:cs="Arial"/>
                <w:sz w:val="19"/>
                <w:szCs w:val="19"/>
                <w:cs/>
              </w:rPr>
            </w:pPr>
            <w:r w:rsidRPr="00ED6E2B">
              <w:rPr>
                <w:rFonts w:ascii="Arial" w:hAnsi="Arial" w:cs="Arial"/>
                <w:sz w:val="19"/>
                <w:szCs w:val="19"/>
              </w:rPr>
              <w:t>113,725</w:t>
            </w:r>
          </w:p>
        </w:tc>
        <w:tc>
          <w:tcPr>
            <w:tcW w:w="1380" w:type="dxa"/>
            <w:vAlign w:val="bottom"/>
          </w:tcPr>
          <w:p w14:paraId="2371C581" w14:textId="5CBAB0D2" w:rsidR="00ED6E2B" w:rsidRPr="00ED6E2B" w:rsidRDefault="00F477C1" w:rsidP="00ED6E2B">
            <w:pPr>
              <w:pBdr>
                <w:bottom w:val="single" w:sz="4" w:space="1" w:color="auto"/>
              </w:pBdr>
              <w:tabs>
                <w:tab w:val="decimal" w:pos="1095"/>
              </w:tabs>
              <w:spacing w:line="340" w:lineRule="exact"/>
              <w:ind w:right="-17"/>
              <w:rPr>
                <w:rFonts w:ascii="Arial" w:hAnsi="Arial" w:cs="Arial"/>
                <w:sz w:val="19"/>
                <w:szCs w:val="19"/>
              </w:rPr>
            </w:pPr>
            <w:r>
              <w:rPr>
                <w:rFonts w:ascii="Arial" w:hAnsi="Arial" w:cs="Arial"/>
                <w:sz w:val="19"/>
                <w:szCs w:val="19"/>
              </w:rPr>
              <w:t>917</w:t>
            </w:r>
          </w:p>
        </w:tc>
        <w:tc>
          <w:tcPr>
            <w:tcW w:w="1380" w:type="dxa"/>
            <w:vAlign w:val="bottom"/>
          </w:tcPr>
          <w:p w14:paraId="5EB2A181" w14:textId="014053D3" w:rsidR="00ED6E2B" w:rsidRPr="00ED6E2B" w:rsidRDefault="00ED6E2B" w:rsidP="00ED6E2B">
            <w:pPr>
              <w:pBdr>
                <w:bottom w:val="single" w:sz="4" w:space="1" w:color="auto"/>
              </w:pBdr>
              <w:tabs>
                <w:tab w:val="decimal" w:pos="1095"/>
              </w:tabs>
              <w:spacing w:line="340" w:lineRule="exact"/>
              <w:ind w:right="-17"/>
              <w:rPr>
                <w:rFonts w:ascii="Arial" w:hAnsi="Arial" w:cs="Arial"/>
                <w:sz w:val="19"/>
                <w:szCs w:val="19"/>
                <w:cs/>
              </w:rPr>
            </w:pPr>
            <w:r w:rsidRPr="00ED6E2B">
              <w:rPr>
                <w:rFonts w:ascii="Arial" w:hAnsi="Arial" w:cs="Arial"/>
                <w:sz w:val="19"/>
                <w:szCs w:val="19"/>
              </w:rPr>
              <w:t>113,725</w:t>
            </w:r>
          </w:p>
        </w:tc>
      </w:tr>
      <w:tr w:rsidR="00ED6E2B" w:rsidRPr="00984392" w14:paraId="4C153B29" w14:textId="77777777" w:rsidTr="00A87865">
        <w:tc>
          <w:tcPr>
            <w:tcW w:w="3690" w:type="dxa"/>
          </w:tcPr>
          <w:p w14:paraId="1A284344" w14:textId="0469CE7A" w:rsidR="00ED6E2B" w:rsidRPr="00984392" w:rsidRDefault="00B80AC7" w:rsidP="00ED6E2B">
            <w:pPr>
              <w:spacing w:line="340" w:lineRule="exact"/>
              <w:ind w:left="-45" w:right="-17"/>
              <w:rPr>
                <w:rFonts w:ascii="Arial" w:hAnsi="Arial" w:cs="Arial"/>
                <w:sz w:val="19"/>
                <w:szCs w:val="19"/>
                <w:cs/>
              </w:rPr>
            </w:pPr>
            <w:r>
              <w:rPr>
                <w:rFonts w:ascii="Arial" w:hAnsi="Arial" w:cs="Arial"/>
                <w:sz w:val="19"/>
                <w:szCs w:val="19"/>
              </w:rPr>
              <w:t>Total other non-current financial liabilities</w:t>
            </w:r>
          </w:p>
        </w:tc>
        <w:tc>
          <w:tcPr>
            <w:tcW w:w="1380" w:type="dxa"/>
          </w:tcPr>
          <w:p w14:paraId="15A95867" w14:textId="4D8AD5BB" w:rsidR="00ED6E2B" w:rsidRPr="00ED6E2B" w:rsidRDefault="00F477C1" w:rsidP="00ED6E2B">
            <w:pPr>
              <w:pBdr>
                <w:bottom w:val="double" w:sz="4" w:space="1" w:color="auto"/>
              </w:pBdr>
              <w:tabs>
                <w:tab w:val="decimal" w:pos="1095"/>
              </w:tabs>
              <w:spacing w:line="340" w:lineRule="exact"/>
              <w:ind w:right="-17"/>
              <w:rPr>
                <w:rFonts w:ascii="Arial" w:hAnsi="Arial" w:cs="Arial"/>
                <w:sz w:val="19"/>
                <w:szCs w:val="19"/>
              </w:rPr>
            </w:pPr>
            <w:r>
              <w:rPr>
                <w:rFonts w:ascii="Arial" w:hAnsi="Arial" w:cs="Arial"/>
                <w:sz w:val="19"/>
                <w:szCs w:val="19"/>
              </w:rPr>
              <w:t>917</w:t>
            </w:r>
          </w:p>
        </w:tc>
        <w:tc>
          <w:tcPr>
            <w:tcW w:w="1380" w:type="dxa"/>
          </w:tcPr>
          <w:p w14:paraId="1CB132F3" w14:textId="7C5BC5F2" w:rsidR="00ED6E2B" w:rsidRPr="00ED6E2B" w:rsidRDefault="00ED6E2B" w:rsidP="00ED6E2B">
            <w:pPr>
              <w:pBdr>
                <w:bottom w:val="double" w:sz="4" w:space="1" w:color="auto"/>
              </w:pBdr>
              <w:tabs>
                <w:tab w:val="decimal" w:pos="1095"/>
              </w:tabs>
              <w:spacing w:line="340" w:lineRule="exact"/>
              <w:ind w:right="-17"/>
              <w:rPr>
                <w:rFonts w:ascii="Arial" w:hAnsi="Arial" w:cs="Arial"/>
                <w:sz w:val="19"/>
                <w:szCs w:val="19"/>
                <w:cs/>
              </w:rPr>
            </w:pPr>
            <w:r w:rsidRPr="00ED6E2B">
              <w:rPr>
                <w:rFonts w:ascii="Arial" w:hAnsi="Arial" w:cs="Arial"/>
                <w:sz w:val="19"/>
                <w:szCs w:val="19"/>
              </w:rPr>
              <w:t>128,286</w:t>
            </w:r>
          </w:p>
        </w:tc>
        <w:tc>
          <w:tcPr>
            <w:tcW w:w="1380" w:type="dxa"/>
          </w:tcPr>
          <w:p w14:paraId="54FC4B59" w14:textId="46065ED4" w:rsidR="00ED6E2B" w:rsidRPr="00F477C1" w:rsidRDefault="00F477C1" w:rsidP="00ED6E2B">
            <w:pPr>
              <w:pBdr>
                <w:bottom w:val="double" w:sz="4" w:space="1" w:color="auto"/>
              </w:pBdr>
              <w:tabs>
                <w:tab w:val="decimal" w:pos="1095"/>
              </w:tabs>
              <w:spacing w:line="340" w:lineRule="exact"/>
              <w:ind w:right="-17"/>
              <w:rPr>
                <w:rFonts w:ascii="Arial" w:hAnsi="Arial" w:cstheme="minorBidi"/>
                <w:sz w:val="19"/>
                <w:szCs w:val="19"/>
                <w:cs/>
              </w:rPr>
            </w:pPr>
            <w:r>
              <w:rPr>
                <w:rFonts w:ascii="Arial" w:hAnsi="Arial" w:cs="Arial"/>
                <w:sz w:val="19"/>
                <w:szCs w:val="19"/>
              </w:rPr>
              <w:t>917</w:t>
            </w:r>
          </w:p>
        </w:tc>
        <w:tc>
          <w:tcPr>
            <w:tcW w:w="1380" w:type="dxa"/>
          </w:tcPr>
          <w:p w14:paraId="6DE38293" w14:textId="13F55279" w:rsidR="00ED6E2B" w:rsidRPr="00ED6E2B" w:rsidRDefault="00ED6E2B" w:rsidP="00ED6E2B">
            <w:pPr>
              <w:pBdr>
                <w:bottom w:val="double" w:sz="4" w:space="1" w:color="auto"/>
              </w:pBdr>
              <w:tabs>
                <w:tab w:val="decimal" w:pos="1095"/>
              </w:tabs>
              <w:spacing w:line="340" w:lineRule="exact"/>
              <w:ind w:right="-17"/>
              <w:rPr>
                <w:rFonts w:ascii="Arial" w:hAnsi="Arial" w:cs="Arial"/>
                <w:sz w:val="19"/>
                <w:szCs w:val="19"/>
                <w:cs/>
              </w:rPr>
            </w:pPr>
            <w:r w:rsidRPr="00ED6E2B">
              <w:rPr>
                <w:rFonts w:ascii="Arial" w:hAnsi="Arial" w:cs="Arial"/>
                <w:sz w:val="19"/>
                <w:szCs w:val="19"/>
              </w:rPr>
              <w:t>120,545</w:t>
            </w:r>
          </w:p>
        </w:tc>
      </w:tr>
    </w:tbl>
    <w:p w14:paraId="48397176" w14:textId="099F478C" w:rsidR="00162D29" w:rsidRDefault="00C222A0" w:rsidP="00162D29">
      <w:pPr>
        <w:tabs>
          <w:tab w:val="left" w:pos="900"/>
          <w:tab w:val="left" w:pos="2160"/>
          <w:tab w:val="left" w:pos="2880"/>
        </w:tabs>
        <w:spacing w:before="240" w:after="120" w:line="380" w:lineRule="exact"/>
        <w:ind w:left="547" w:right="-43"/>
        <w:jc w:val="both"/>
        <w:rPr>
          <w:rFonts w:ascii="Arial" w:hAnsi="Arial"/>
          <w:sz w:val="22"/>
          <w:szCs w:val="22"/>
        </w:rPr>
      </w:pPr>
      <w:r>
        <w:rPr>
          <w:rFonts w:ascii="Arial" w:hAnsi="Arial"/>
          <w:sz w:val="22"/>
          <w:szCs w:val="22"/>
        </w:rPr>
        <w:t>Derivative liabilities were measured</w:t>
      </w:r>
      <w:r w:rsidR="00B80AC7">
        <w:rPr>
          <w:rFonts w:ascii="Arial" w:hAnsi="Arial"/>
          <w:sz w:val="22"/>
          <w:szCs w:val="22"/>
        </w:rPr>
        <w:t xml:space="preserve"> at</w:t>
      </w:r>
      <w:r>
        <w:rPr>
          <w:rFonts w:ascii="Arial" w:hAnsi="Arial"/>
          <w:sz w:val="22"/>
          <w:szCs w:val="22"/>
        </w:rPr>
        <w:t xml:space="preserve"> fair value </w:t>
      </w:r>
      <w:r w:rsidR="00B80AC7">
        <w:rPr>
          <w:rFonts w:ascii="Arial" w:hAnsi="Arial"/>
          <w:sz w:val="22"/>
          <w:szCs w:val="22"/>
        </w:rPr>
        <w:t xml:space="preserve">with hierarchy </w:t>
      </w:r>
      <w:r>
        <w:rPr>
          <w:rFonts w:ascii="Arial" w:hAnsi="Arial"/>
          <w:sz w:val="22"/>
          <w:szCs w:val="22"/>
        </w:rPr>
        <w:t>level 2</w:t>
      </w:r>
      <w:r w:rsidR="00B80AC7">
        <w:rPr>
          <w:rFonts w:ascii="Arial" w:hAnsi="Arial"/>
          <w:sz w:val="22"/>
          <w:szCs w:val="22"/>
        </w:rPr>
        <w:t xml:space="preserve"> and </w:t>
      </w:r>
      <w:r w:rsidR="002A35F5">
        <w:rPr>
          <w:rFonts w:ascii="Arial" w:hAnsi="Arial"/>
          <w:sz w:val="22"/>
          <w:szCs w:val="22"/>
        </w:rPr>
        <w:t xml:space="preserve">there </w:t>
      </w:r>
      <w:r w:rsidR="00B80AC7">
        <w:rPr>
          <w:rFonts w:ascii="Arial" w:hAnsi="Arial"/>
          <w:sz w:val="22"/>
          <w:szCs w:val="22"/>
        </w:rPr>
        <w:t>were</w:t>
      </w:r>
      <w:r w:rsidR="002A35F5">
        <w:rPr>
          <w:rFonts w:ascii="Arial" w:hAnsi="Arial"/>
          <w:sz w:val="22"/>
          <w:szCs w:val="22"/>
        </w:rPr>
        <w:t xml:space="preserve"> </w:t>
      </w:r>
      <w:r>
        <w:rPr>
          <w:rFonts w:ascii="Arial" w:hAnsi="Arial"/>
          <w:sz w:val="22"/>
          <w:szCs w:val="22"/>
        </w:rPr>
        <w:t>no trans</w:t>
      </w:r>
      <w:r w:rsidR="002A35F5">
        <w:rPr>
          <w:rFonts w:ascii="Arial" w:hAnsi="Arial"/>
          <w:sz w:val="22"/>
          <w:szCs w:val="22"/>
        </w:rPr>
        <w:t>fer</w:t>
      </w:r>
      <w:r>
        <w:rPr>
          <w:rFonts w:ascii="Arial" w:hAnsi="Arial"/>
          <w:sz w:val="22"/>
          <w:szCs w:val="22"/>
        </w:rPr>
        <w:t>s within the fair value hierarchy</w:t>
      </w:r>
      <w:r w:rsidR="00B80AC7">
        <w:rPr>
          <w:rFonts w:ascii="Arial" w:hAnsi="Arial"/>
          <w:sz w:val="22"/>
          <w:szCs w:val="22"/>
        </w:rPr>
        <w:t xml:space="preserve"> during the current period.</w:t>
      </w:r>
    </w:p>
    <w:p w14:paraId="17E81BE0" w14:textId="77777777" w:rsidR="00847BD1" w:rsidRDefault="00847BD1">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0FA03ECB" w14:textId="51A09104" w:rsidR="00162D29" w:rsidRPr="00152493" w:rsidRDefault="007E766A" w:rsidP="00162D29">
      <w:pPr>
        <w:tabs>
          <w:tab w:val="right" w:pos="7280"/>
          <w:tab w:val="right" w:pos="8540"/>
        </w:tabs>
        <w:spacing w:before="240" w:after="120"/>
        <w:ind w:left="547" w:right="-43" w:hanging="547"/>
        <w:jc w:val="thaiDistribute"/>
        <w:rPr>
          <w:rFonts w:ascii="Arial" w:hAnsi="Arial" w:cs="Arial"/>
          <w:b/>
          <w:bCs/>
          <w:sz w:val="22"/>
          <w:szCs w:val="22"/>
        </w:rPr>
      </w:pPr>
      <w:r>
        <w:rPr>
          <w:rFonts w:ascii="Arial" w:hAnsi="Arial" w:cs="Arial"/>
          <w:b/>
          <w:bCs/>
          <w:sz w:val="22"/>
          <w:szCs w:val="22"/>
        </w:rPr>
        <w:lastRenderedPageBreak/>
        <w:t>11</w:t>
      </w:r>
      <w:r w:rsidR="00162D29" w:rsidRPr="00152493">
        <w:rPr>
          <w:rFonts w:ascii="Arial" w:hAnsi="Arial" w:cs="Arial"/>
          <w:b/>
          <w:bCs/>
          <w:sz w:val="22"/>
          <w:szCs w:val="22"/>
        </w:rPr>
        <w:t>.</w:t>
      </w:r>
      <w:r w:rsidR="00162D29" w:rsidRPr="00152493">
        <w:rPr>
          <w:rFonts w:ascii="Arial" w:hAnsi="Arial" w:cs="Arial"/>
          <w:b/>
          <w:bCs/>
          <w:sz w:val="22"/>
          <w:szCs w:val="22"/>
        </w:rPr>
        <w:tab/>
      </w:r>
      <w:r w:rsidR="00162D29">
        <w:rPr>
          <w:rFonts w:ascii="Arial" w:hAnsi="Arial" w:cs="Arial"/>
          <w:b/>
          <w:bCs/>
          <w:sz w:val="22"/>
          <w:szCs w:val="22"/>
        </w:rPr>
        <w:t>Treasury stock</w:t>
      </w:r>
      <w:r w:rsidR="00B80AC7">
        <w:rPr>
          <w:rFonts w:ascii="Arial" w:hAnsi="Arial" w:cs="Arial"/>
          <w:b/>
          <w:bCs/>
          <w:sz w:val="22"/>
          <w:szCs w:val="22"/>
        </w:rPr>
        <w:t>s</w:t>
      </w:r>
    </w:p>
    <w:p w14:paraId="69D4AACE" w14:textId="406EE012" w:rsidR="007E766A" w:rsidRDefault="007E766A" w:rsidP="007E766A">
      <w:pPr>
        <w:spacing w:before="120" w:after="120" w:line="380" w:lineRule="exact"/>
        <w:ind w:left="540"/>
        <w:jc w:val="thaiDistribute"/>
        <w:rPr>
          <w:rFonts w:ascii="Arial" w:hAnsi="Arial"/>
          <w:sz w:val="22"/>
          <w:szCs w:val="22"/>
        </w:rPr>
      </w:pPr>
      <w:r w:rsidRPr="007E766A">
        <w:rPr>
          <w:rFonts w:ascii="Arial" w:hAnsi="Arial"/>
          <w:sz w:val="22"/>
          <w:szCs w:val="22"/>
        </w:rPr>
        <w:t>On 23 September 2021, the Board of Directors’ Meeting resolved to approve the Company disposing of treasury stocks amounting to 40 million shares from the first share repurchase program, from 8 October 2021 to 3 March 2022 on the Stock Exchange of Thailand.</w:t>
      </w:r>
    </w:p>
    <w:p w14:paraId="1EA98F0F" w14:textId="293F670B" w:rsidR="007E766A" w:rsidRPr="007E766A" w:rsidRDefault="007E766A" w:rsidP="007E766A">
      <w:pPr>
        <w:spacing w:before="120" w:after="120" w:line="380" w:lineRule="exact"/>
        <w:ind w:left="540"/>
        <w:jc w:val="thaiDistribute"/>
        <w:rPr>
          <w:rFonts w:ascii="Arial" w:hAnsi="Arial"/>
          <w:sz w:val="22"/>
          <w:szCs w:val="22"/>
        </w:rPr>
      </w:pPr>
      <w:r w:rsidRPr="007E766A">
        <w:rPr>
          <w:rFonts w:ascii="Arial" w:hAnsi="Arial"/>
          <w:sz w:val="22"/>
          <w:szCs w:val="22"/>
        </w:rPr>
        <w:t>The movements of the treasury stocks during</w:t>
      </w:r>
      <w:r w:rsidR="00B80AC7">
        <w:rPr>
          <w:rFonts w:ascii="Arial" w:hAnsi="Arial"/>
          <w:sz w:val="22"/>
          <w:szCs w:val="22"/>
        </w:rPr>
        <w:t xml:space="preserve"> the</w:t>
      </w:r>
      <w:r w:rsidRPr="007E766A">
        <w:rPr>
          <w:rFonts w:ascii="Arial" w:hAnsi="Arial"/>
          <w:sz w:val="22"/>
          <w:szCs w:val="22"/>
        </w:rPr>
        <w:t xml:space="preserve"> </w:t>
      </w:r>
      <w:r w:rsidR="007D030A">
        <w:rPr>
          <w:rFonts w:ascii="Arial" w:hAnsi="Arial"/>
          <w:sz w:val="22"/>
          <w:szCs w:val="22"/>
        </w:rPr>
        <w:t>six</w:t>
      </w:r>
      <w:r w:rsidRPr="007E766A">
        <w:rPr>
          <w:rFonts w:ascii="Arial" w:hAnsi="Arial"/>
          <w:sz w:val="22"/>
          <w:szCs w:val="22"/>
        </w:rPr>
        <w:t>-month period ended</w:t>
      </w:r>
      <w:r w:rsidR="00B80AC7">
        <w:rPr>
          <w:rFonts w:ascii="Arial" w:hAnsi="Arial"/>
          <w:sz w:val="22"/>
          <w:szCs w:val="22"/>
        </w:rPr>
        <w:t xml:space="preserve"> </w:t>
      </w:r>
      <w:r w:rsidR="007D030A">
        <w:rPr>
          <w:rFonts w:ascii="Arial" w:hAnsi="Arial"/>
          <w:sz w:val="22"/>
          <w:szCs w:val="22"/>
        </w:rPr>
        <w:t xml:space="preserve">30 June </w:t>
      </w:r>
      <w:r w:rsidR="00B80AC7">
        <w:rPr>
          <w:rFonts w:ascii="Arial" w:hAnsi="Arial"/>
          <w:sz w:val="22"/>
          <w:szCs w:val="22"/>
        </w:rPr>
        <w:t xml:space="preserve">2022 </w:t>
      </w:r>
      <w:r w:rsidRPr="007E766A">
        <w:rPr>
          <w:rFonts w:ascii="Arial" w:hAnsi="Arial"/>
          <w:sz w:val="22"/>
          <w:szCs w:val="22"/>
        </w:rPr>
        <w:t>are presented as follows.</w:t>
      </w:r>
    </w:p>
    <w:tbl>
      <w:tblPr>
        <w:tblW w:w="9468" w:type="dxa"/>
        <w:tblInd w:w="450" w:type="dxa"/>
        <w:tblLayout w:type="fixed"/>
        <w:tblLook w:val="01E0" w:firstRow="1" w:lastRow="1" w:firstColumn="1" w:lastColumn="1" w:noHBand="0" w:noVBand="0"/>
      </w:tblPr>
      <w:tblGrid>
        <w:gridCol w:w="4140"/>
        <w:gridCol w:w="1907"/>
        <w:gridCol w:w="1801"/>
        <w:gridCol w:w="1620"/>
      </w:tblGrid>
      <w:tr w:rsidR="007E766A" w14:paraId="76DA5BC1" w14:textId="77777777" w:rsidTr="00B80AC7">
        <w:trPr>
          <w:trHeight w:val="261"/>
        </w:trPr>
        <w:tc>
          <w:tcPr>
            <w:tcW w:w="4140" w:type="dxa"/>
          </w:tcPr>
          <w:p w14:paraId="69E1ED57" w14:textId="77777777" w:rsidR="007E766A" w:rsidRDefault="007E766A" w:rsidP="002139A8">
            <w:pPr>
              <w:spacing w:line="340" w:lineRule="exact"/>
              <w:ind w:right="54"/>
              <w:jc w:val="center"/>
              <w:rPr>
                <w:rFonts w:ascii="Arial" w:hAnsi="Arial" w:cs="Arial"/>
                <w:sz w:val="20"/>
                <w:szCs w:val="20"/>
              </w:rPr>
            </w:pPr>
          </w:p>
        </w:tc>
        <w:tc>
          <w:tcPr>
            <w:tcW w:w="1907" w:type="dxa"/>
          </w:tcPr>
          <w:p w14:paraId="1B5B19F8" w14:textId="77777777" w:rsidR="007E766A" w:rsidRDefault="007E766A" w:rsidP="002139A8">
            <w:pPr>
              <w:pBdr>
                <w:bottom w:val="single" w:sz="4" w:space="1" w:color="auto"/>
              </w:pBdr>
              <w:spacing w:line="340" w:lineRule="exact"/>
              <w:ind w:right="-18"/>
              <w:jc w:val="center"/>
              <w:rPr>
                <w:rFonts w:ascii="Arial" w:hAnsi="Arial" w:cs="Arial"/>
                <w:sz w:val="20"/>
                <w:szCs w:val="20"/>
              </w:rPr>
            </w:pPr>
          </w:p>
          <w:p w14:paraId="11000022" w14:textId="77777777" w:rsidR="007E766A" w:rsidRDefault="007E766A" w:rsidP="002139A8">
            <w:pPr>
              <w:pBdr>
                <w:bottom w:val="single" w:sz="4" w:space="1" w:color="auto"/>
              </w:pBdr>
              <w:spacing w:line="340" w:lineRule="exact"/>
              <w:ind w:right="-18"/>
              <w:jc w:val="center"/>
              <w:rPr>
                <w:rFonts w:ascii="Arial" w:hAnsi="Arial" w:cs="Arial"/>
                <w:sz w:val="20"/>
                <w:szCs w:val="20"/>
              </w:rPr>
            </w:pPr>
            <w:r>
              <w:rPr>
                <w:rFonts w:ascii="Arial" w:hAnsi="Arial" w:cs="Arial"/>
                <w:sz w:val="20"/>
                <w:szCs w:val="20"/>
              </w:rPr>
              <w:t>Number of shares</w:t>
            </w:r>
          </w:p>
        </w:tc>
        <w:tc>
          <w:tcPr>
            <w:tcW w:w="1801" w:type="dxa"/>
          </w:tcPr>
          <w:p w14:paraId="4811E54E" w14:textId="77777777" w:rsidR="007E766A" w:rsidRDefault="007E766A" w:rsidP="002139A8">
            <w:pPr>
              <w:pBdr>
                <w:bottom w:val="single" w:sz="4" w:space="1" w:color="auto"/>
              </w:pBdr>
              <w:spacing w:line="340" w:lineRule="exact"/>
              <w:ind w:right="-18"/>
              <w:jc w:val="center"/>
              <w:rPr>
                <w:rFonts w:ascii="Arial" w:hAnsi="Arial" w:cs="Arial"/>
                <w:sz w:val="20"/>
                <w:szCs w:val="20"/>
                <w:cs/>
              </w:rPr>
            </w:pPr>
          </w:p>
          <w:p w14:paraId="7196A9B7" w14:textId="77777777" w:rsidR="007E766A" w:rsidRDefault="007E766A" w:rsidP="002139A8">
            <w:pPr>
              <w:pBdr>
                <w:bottom w:val="single" w:sz="4" w:space="1" w:color="auto"/>
              </w:pBdr>
              <w:spacing w:line="340" w:lineRule="exact"/>
              <w:ind w:right="-18"/>
              <w:jc w:val="center"/>
              <w:rPr>
                <w:rFonts w:ascii="Arial" w:hAnsi="Arial" w:cs="Arial"/>
                <w:sz w:val="20"/>
                <w:szCs w:val="20"/>
              </w:rPr>
            </w:pPr>
            <w:r>
              <w:rPr>
                <w:rFonts w:ascii="Arial" w:hAnsi="Arial" w:cs="Arial"/>
                <w:sz w:val="20"/>
                <w:szCs w:val="20"/>
              </w:rPr>
              <w:t>Share repurchase</w:t>
            </w:r>
          </w:p>
        </w:tc>
        <w:tc>
          <w:tcPr>
            <w:tcW w:w="1620" w:type="dxa"/>
            <w:hideMark/>
          </w:tcPr>
          <w:p w14:paraId="3BF9BD27" w14:textId="77777777" w:rsidR="007E766A" w:rsidRDefault="007E766A" w:rsidP="002139A8">
            <w:pPr>
              <w:pBdr>
                <w:bottom w:val="single" w:sz="4" w:space="1" w:color="auto"/>
              </w:pBdr>
              <w:spacing w:line="340" w:lineRule="exact"/>
              <w:ind w:right="-18"/>
              <w:jc w:val="center"/>
              <w:rPr>
                <w:rFonts w:ascii="Arial" w:hAnsi="Arial" w:cs="Arial"/>
                <w:sz w:val="20"/>
                <w:szCs w:val="20"/>
                <w:cs/>
              </w:rPr>
            </w:pPr>
            <w:r>
              <w:rPr>
                <w:rFonts w:ascii="Arial" w:hAnsi="Arial" w:cs="Arial"/>
                <w:sz w:val="20"/>
                <w:szCs w:val="20"/>
              </w:rPr>
              <w:t xml:space="preserve">Average price </w:t>
            </w:r>
            <w:r>
              <w:rPr>
                <w:rFonts w:ascii="Arial" w:hAnsi="Arial" w:cs="Arial"/>
                <w:sz w:val="20"/>
                <w:szCs w:val="20"/>
              </w:rPr>
              <w:br/>
              <w:t>per share</w:t>
            </w:r>
          </w:p>
        </w:tc>
      </w:tr>
      <w:tr w:rsidR="007E766A" w14:paraId="71B24AFE" w14:textId="77777777" w:rsidTr="00B80AC7">
        <w:trPr>
          <w:trHeight w:val="261"/>
        </w:trPr>
        <w:tc>
          <w:tcPr>
            <w:tcW w:w="4140" w:type="dxa"/>
          </w:tcPr>
          <w:p w14:paraId="31FEEC1B" w14:textId="77777777" w:rsidR="007E766A" w:rsidRDefault="007E766A" w:rsidP="002139A8">
            <w:pPr>
              <w:spacing w:line="340" w:lineRule="exact"/>
              <w:ind w:right="54"/>
              <w:jc w:val="center"/>
              <w:rPr>
                <w:rFonts w:ascii="Arial" w:hAnsi="Arial" w:cs="Arial"/>
                <w:sz w:val="20"/>
                <w:szCs w:val="20"/>
              </w:rPr>
            </w:pPr>
          </w:p>
        </w:tc>
        <w:tc>
          <w:tcPr>
            <w:tcW w:w="1907" w:type="dxa"/>
            <w:hideMark/>
          </w:tcPr>
          <w:p w14:paraId="1BB49E5A" w14:textId="5FBAB381" w:rsidR="007E766A" w:rsidRDefault="002139A8" w:rsidP="002139A8">
            <w:pPr>
              <w:spacing w:line="340" w:lineRule="exact"/>
              <w:ind w:right="-18"/>
              <w:jc w:val="center"/>
              <w:rPr>
                <w:rFonts w:ascii="Arial" w:hAnsi="Arial" w:cs="Arial"/>
                <w:sz w:val="20"/>
                <w:szCs w:val="20"/>
              </w:rPr>
            </w:pPr>
            <w:r>
              <w:rPr>
                <w:rFonts w:ascii="Arial" w:hAnsi="Arial"/>
                <w:sz w:val="20"/>
                <w:szCs w:val="20"/>
              </w:rPr>
              <w:t>(</w:t>
            </w:r>
            <w:r w:rsidR="007E766A">
              <w:rPr>
                <w:rFonts w:ascii="Arial" w:hAnsi="Arial" w:cs="Arial"/>
                <w:sz w:val="20"/>
                <w:szCs w:val="20"/>
              </w:rPr>
              <w:t>Thousand shares</w:t>
            </w:r>
            <w:r>
              <w:rPr>
                <w:rFonts w:ascii="Arial" w:hAnsi="Arial"/>
                <w:sz w:val="20"/>
                <w:szCs w:val="20"/>
              </w:rPr>
              <w:t>)</w:t>
            </w:r>
          </w:p>
        </w:tc>
        <w:tc>
          <w:tcPr>
            <w:tcW w:w="1801" w:type="dxa"/>
            <w:hideMark/>
          </w:tcPr>
          <w:p w14:paraId="7B2BB4AA" w14:textId="34108086" w:rsidR="007E766A" w:rsidRDefault="002139A8" w:rsidP="002139A8">
            <w:pPr>
              <w:spacing w:line="340" w:lineRule="exact"/>
              <w:ind w:right="-18"/>
              <w:jc w:val="center"/>
              <w:rPr>
                <w:rFonts w:ascii="Arial" w:hAnsi="Arial" w:cs="Arial"/>
                <w:sz w:val="20"/>
                <w:szCs w:val="20"/>
                <w:cs/>
              </w:rPr>
            </w:pPr>
            <w:r>
              <w:rPr>
                <w:rFonts w:ascii="Arial" w:hAnsi="Arial"/>
                <w:sz w:val="20"/>
                <w:szCs w:val="20"/>
              </w:rPr>
              <w:t>(</w:t>
            </w:r>
            <w:r w:rsidR="007E766A">
              <w:rPr>
                <w:rFonts w:ascii="Arial" w:hAnsi="Arial" w:cs="Arial"/>
                <w:sz w:val="20"/>
                <w:szCs w:val="20"/>
              </w:rPr>
              <w:t>Thousand Baht</w:t>
            </w:r>
            <w:r>
              <w:rPr>
                <w:rFonts w:ascii="Arial" w:hAnsi="Arial"/>
                <w:sz w:val="20"/>
                <w:szCs w:val="20"/>
              </w:rPr>
              <w:t>)</w:t>
            </w:r>
          </w:p>
        </w:tc>
        <w:tc>
          <w:tcPr>
            <w:tcW w:w="1620" w:type="dxa"/>
            <w:hideMark/>
          </w:tcPr>
          <w:p w14:paraId="56BED305" w14:textId="21B48FD1" w:rsidR="007E766A" w:rsidRDefault="007E766A" w:rsidP="002139A8">
            <w:pPr>
              <w:spacing w:line="340" w:lineRule="exact"/>
              <w:ind w:right="-18"/>
              <w:jc w:val="center"/>
              <w:rPr>
                <w:rFonts w:ascii="Arial" w:hAnsi="Arial" w:cs="Arial"/>
                <w:sz w:val="20"/>
                <w:szCs w:val="20"/>
                <w:cs/>
              </w:rPr>
            </w:pPr>
            <w:r>
              <w:rPr>
                <w:rFonts w:ascii="Arial" w:hAnsi="Arial" w:cs="Arial"/>
                <w:sz w:val="20"/>
                <w:szCs w:val="20"/>
              </w:rPr>
              <w:t>(Baht</w:t>
            </w:r>
            <w:r w:rsidR="002139A8">
              <w:rPr>
                <w:rFonts w:ascii="Arial" w:hAnsi="Arial"/>
                <w:sz w:val="20"/>
                <w:szCs w:val="20"/>
              </w:rPr>
              <w:t>)</w:t>
            </w:r>
          </w:p>
        </w:tc>
      </w:tr>
      <w:tr w:rsidR="007E766A" w14:paraId="282D41A0" w14:textId="77777777" w:rsidTr="007D030A">
        <w:trPr>
          <w:trHeight w:val="74"/>
        </w:trPr>
        <w:tc>
          <w:tcPr>
            <w:tcW w:w="4140" w:type="dxa"/>
            <w:hideMark/>
          </w:tcPr>
          <w:p w14:paraId="5FF3ECDB" w14:textId="77777777" w:rsidR="007E766A" w:rsidRDefault="007E766A" w:rsidP="002139A8">
            <w:pPr>
              <w:spacing w:line="340" w:lineRule="exact"/>
              <w:ind w:right="54"/>
              <w:rPr>
                <w:rFonts w:ascii="Arial" w:hAnsi="Arial" w:cs="Arial"/>
                <w:sz w:val="20"/>
                <w:szCs w:val="20"/>
                <w:cs/>
              </w:rPr>
            </w:pPr>
            <w:r>
              <w:rPr>
                <w:rFonts w:ascii="Arial" w:hAnsi="Arial" w:cs="Arial"/>
                <w:sz w:val="20"/>
                <w:szCs w:val="20"/>
              </w:rPr>
              <w:t>Treasury stocks as at 1 January 2022</w:t>
            </w:r>
          </w:p>
        </w:tc>
        <w:tc>
          <w:tcPr>
            <w:tcW w:w="1907" w:type="dxa"/>
          </w:tcPr>
          <w:p w14:paraId="2BD26DB1" w14:textId="3C1F043F" w:rsidR="007E766A" w:rsidRDefault="009B627B" w:rsidP="002139A8">
            <w:pPr>
              <w:tabs>
                <w:tab w:val="decimal" w:pos="1419"/>
              </w:tabs>
              <w:spacing w:line="340" w:lineRule="exact"/>
              <w:ind w:right="-18"/>
              <w:jc w:val="both"/>
              <w:rPr>
                <w:rFonts w:ascii="Arial" w:hAnsi="Arial" w:cs="Arial"/>
                <w:sz w:val="20"/>
                <w:szCs w:val="20"/>
              </w:rPr>
            </w:pPr>
            <w:r>
              <w:rPr>
                <w:rFonts w:ascii="Arial" w:hAnsi="Arial" w:cs="Arial"/>
                <w:sz w:val="20"/>
                <w:szCs w:val="20"/>
              </w:rPr>
              <w:t>37,834</w:t>
            </w:r>
          </w:p>
        </w:tc>
        <w:tc>
          <w:tcPr>
            <w:tcW w:w="1801" w:type="dxa"/>
          </w:tcPr>
          <w:p w14:paraId="42C6FADD" w14:textId="471429D4" w:rsidR="007E766A" w:rsidRDefault="009B627B" w:rsidP="002139A8">
            <w:pPr>
              <w:tabs>
                <w:tab w:val="decimal" w:pos="1419"/>
              </w:tabs>
              <w:spacing w:line="340" w:lineRule="exact"/>
              <w:ind w:right="-18"/>
              <w:jc w:val="both"/>
              <w:rPr>
                <w:rFonts w:ascii="Arial" w:hAnsi="Arial" w:cs="Arial"/>
                <w:sz w:val="20"/>
                <w:szCs w:val="20"/>
                <w:cs/>
              </w:rPr>
            </w:pPr>
            <w:r>
              <w:rPr>
                <w:rFonts w:ascii="Arial" w:hAnsi="Arial" w:cs="Arial"/>
                <w:sz w:val="20"/>
                <w:szCs w:val="20"/>
              </w:rPr>
              <w:t>464,936</w:t>
            </w:r>
          </w:p>
        </w:tc>
        <w:tc>
          <w:tcPr>
            <w:tcW w:w="1620" w:type="dxa"/>
          </w:tcPr>
          <w:p w14:paraId="6692C8C6" w14:textId="7FEFD8B6" w:rsidR="007E766A" w:rsidRDefault="009B627B" w:rsidP="002139A8">
            <w:pPr>
              <w:tabs>
                <w:tab w:val="decimal" w:pos="706"/>
              </w:tabs>
              <w:spacing w:line="340" w:lineRule="exact"/>
              <w:ind w:right="-18"/>
              <w:rPr>
                <w:rFonts w:ascii="Arial" w:hAnsi="Arial" w:cs="Arial"/>
                <w:sz w:val="20"/>
                <w:szCs w:val="20"/>
                <w:cs/>
              </w:rPr>
            </w:pPr>
            <w:r>
              <w:rPr>
                <w:rFonts w:ascii="Arial" w:hAnsi="Arial" w:cs="Arial"/>
                <w:sz w:val="20"/>
                <w:szCs w:val="20"/>
              </w:rPr>
              <w:t>12.29</w:t>
            </w:r>
          </w:p>
        </w:tc>
      </w:tr>
      <w:tr w:rsidR="007E766A" w14:paraId="2C1A1660" w14:textId="77777777" w:rsidTr="007D030A">
        <w:trPr>
          <w:trHeight w:val="74"/>
        </w:trPr>
        <w:tc>
          <w:tcPr>
            <w:tcW w:w="4140" w:type="dxa"/>
            <w:hideMark/>
          </w:tcPr>
          <w:p w14:paraId="6B3B6DF7" w14:textId="63348C7F" w:rsidR="007E766A" w:rsidRDefault="00B80AC7" w:rsidP="002139A8">
            <w:pPr>
              <w:spacing w:line="340" w:lineRule="exact"/>
              <w:ind w:right="-36"/>
              <w:rPr>
                <w:rFonts w:ascii="Arial" w:hAnsi="Arial" w:cs="Arial"/>
                <w:color w:val="000000"/>
                <w:sz w:val="20"/>
                <w:szCs w:val="20"/>
              </w:rPr>
            </w:pPr>
            <w:r>
              <w:rPr>
                <w:rFonts w:ascii="Arial" w:hAnsi="Arial" w:cs="Arial"/>
                <w:color w:val="000000"/>
                <w:sz w:val="20"/>
                <w:szCs w:val="20"/>
              </w:rPr>
              <w:t>Resales of treasury stocks</w:t>
            </w:r>
            <w:r w:rsidR="007E766A">
              <w:rPr>
                <w:rFonts w:ascii="Arial" w:hAnsi="Arial" w:cs="Arial"/>
                <w:color w:val="000000"/>
                <w:sz w:val="20"/>
                <w:szCs w:val="20"/>
              </w:rPr>
              <w:t xml:space="preserve"> during the </w:t>
            </w:r>
            <w:r w:rsidR="00BF14DB">
              <w:rPr>
                <w:rFonts w:ascii="Arial" w:hAnsi="Arial" w:cs="Arial"/>
                <w:color w:val="000000"/>
                <w:sz w:val="20"/>
                <w:szCs w:val="20"/>
              </w:rPr>
              <w:t>period</w:t>
            </w:r>
          </w:p>
        </w:tc>
        <w:tc>
          <w:tcPr>
            <w:tcW w:w="1907" w:type="dxa"/>
            <w:vAlign w:val="bottom"/>
          </w:tcPr>
          <w:p w14:paraId="61F68A93" w14:textId="79A9DEE6" w:rsidR="007E766A" w:rsidRDefault="009B627B" w:rsidP="002139A8">
            <w:pPr>
              <w:pBdr>
                <w:bottom w:val="single" w:sz="4" w:space="1" w:color="auto"/>
              </w:pBdr>
              <w:tabs>
                <w:tab w:val="decimal" w:pos="1419"/>
              </w:tabs>
              <w:spacing w:line="340" w:lineRule="exact"/>
              <w:ind w:right="-18"/>
              <w:jc w:val="both"/>
              <w:rPr>
                <w:rFonts w:ascii="Arial" w:hAnsi="Arial" w:cs="Arial"/>
                <w:sz w:val="20"/>
                <w:szCs w:val="20"/>
                <w:cs/>
              </w:rPr>
            </w:pPr>
            <w:r>
              <w:rPr>
                <w:rFonts w:ascii="Arial" w:hAnsi="Arial" w:cs="Arial"/>
                <w:sz w:val="20"/>
                <w:szCs w:val="20"/>
              </w:rPr>
              <w:t>(37,834)</w:t>
            </w:r>
          </w:p>
        </w:tc>
        <w:tc>
          <w:tcPr>
            <w:tcW w:w="1801" w:type="dxa"/>
            <w:vAlign w:val="bottom"/>
          </w:tcPr>
          <w:p w14:paraId="4A2F0E55" w14:textId="3A547617" w:rsidR="007E766A" w:rsidRDefault="009B627B" w:rsidP="002139A8">
            <w:pPr>
              <w:pBdr>
                <w:bottom w:val="single" w:sz="4" w:space="1" w:color="auto"/>
              </w:pBdr>
              <w:tabs>
                <w:tab w:val="decimal" w:pos="1419"/>
              </w:tabs>
              <w:spacing w:line="340" w:lineRule="exact"/>
              <w:ind w:right="-18"/>
              <w:jc w:val="both"/>
              <w:rPr>
                <w:rFonts w:ascii="Arial" w:hAnsi="Arial" w:cs="Arial"/>
                <w:sz w:val="20"/>
                <w:szCs w:val="20"/>
              </w:rPr>
            </w:pPr>
            <w:r>
              <w:rPr>
                <w:rFonts w:ascii="Arial" w:hAnsi="Arial" w:cs="Arial"/>
                <w:sz w:val="20"/>
                <w:szCs w:val="20"/>
              </w:rPr>
              <w:t>(464,936)</w:t>
            </w:r>
          </w:p>
        </w:tc>
        <w:tc>
          <w:tcPr>
            <w:tcW w:w="1620" w:type="dxa"/>
          </w:tcPr>
          <w:p w14:paraId="0A45A00F" w14:textId="1B2EB762" w:rsidR="007E766A" w:rsidRDefault="009B627B" w:rsidP="002139A8">
            <w:pPr>
              <w:tabs>
                <w:tab w:val="decimal" w:pos="706"/>
              </w:tabs>
              <w:spacing w:line="340" w:lineRule="exact"/>
              <w:ind w:right="-18"/>
              <w:rPr>
                <w:rFonts w:ascii="Arial" w:hAnsi="Arial" w:cs="Arial"/>
                <w:sz w:val="20"/>
                <w:szCs w:val="20"/>
              </w:rPr>
            </w:pPr>
            <w:r>
              <w:rPr>
                <w:rFonts w:ascii="Arial" w:hAnsi="Arial" w:cs="Arial"/>
                <w:sz w:val="20"/>
                <w:szCs w:val="20"/>
              </w:rPr>
              <w:t>12.29</w:t>
            </w:r>
          </w:p>
        </w:tc>
      </w:tr>
      <w:tr w:rsidR="007E766A" w14:paraId="5221F600" w14:textId="77777777" w:rsidTr="007D030A">
        <w:trPr>
          <w:trHeight w:val="74"/>
        </w:trPr>
        <w:tc>
          <w:tcPr>
            <w:tcW w:w="4140" w:type="dxa"/>
            <w:hideMark/>
          </w:tcPr>
          <w:p w14:paraId="7FD919D1" w14:textId="075C97FF" w:rsidR="007E766A" w:rsidRDefault="007E766A" w:rsidP="002139A8">
            <w:pPr>
              <w:spacing w:line="340" w:lineRule="exact"/>
              <w:ind w:left="164" w:right="-36" w:hanging="164"/>
              <w:rPr>
                <w:rFonts w:ascii="Arial" w:hAnsi="Arial" w:cs="Arial"/>
                <w:sz w:val="20"/>
                <w:szCs w:val="20"/>
                <w:cs/>
              </w:rPr>
            </w:pPr>
            <w:r>
              <w:rPr>
                <w:rFonts w:ascii="Arial" w:hAnsi="Arial" w:cs="Arial"/>
                <w:sz w:val="20"/>
                <w:szCs w:val="20"/>
              </w:rPr>
              <w:t xml:space="preserve">Treasury stocks as at </w:t>
            </w:r>
            <w:r w:rsidR="007D030A" w:rsidRPr="007D030A">
              <w:rPr>
                <w:rFonts w:ascii="Arial" w:hAnsi="Arial" w:cs="Arial"/>
                <w:sz w:val="20"/>
                <w:szCs w:val="20"/>
              </w:rPr>
              <w:t xml:space="preserve">30 June </w:t>
            </w:r>
            <w:r>
              <w:rPr>
                <w:rFonts w:ascii="Arial" w:hAnsi="Arial" w:cs="Arial"/>
                <w:sz w:val="20"/>
                <w:szCs w:val="20"/>
              </w:rPr>
              <w:t>2022</w:t>
            </w:r>
          </w:p>
        </w:tc>
        <w:tc>
          <w:tcPr>
            <w:tcW w:w="1907" w:type="dxa"/>
          </w:tcPr>
          <w:p w14:paraId="46C068ED" w14:textId="6A3DEE69" w:rsidR="007E766A" w:rsidRDefault="009B627B" w:rsidP="002139A8">
            <w:pPr>
              <w:pBdr>
                <w:bottom w:val="double" w:sz="4" w:space="1" w:color="auto"/>
              </w:pBdr>
              <w:tabs>
                <w:tab w:val="decimal" w:pos="1419"/>
              </w:tabs>
              <w:spacing w:line="340" w:lineRule="exact"/>
              <w:ind w:right="-18"/>
              <w:jc w:val="both"/>
              <w:rPr>
                <w:rFonts w:ascii="Arial" w:hAnsi="Arial" w:cs="Arial"/>
                <w:sz w:val="20"/>
                <w:szCs w:val="20"/>
                <w:cs/>
              </w:rPr>
            </w:pPr>
            <w:r>
              <w:rPr>
                <w:rFonts w:ascii="Arial" w:hAnsi="Arial" w:cs="Arial"/>
                <w:sz w:val="20"/>
                <w:szCs w:val="20"/>
              </w:rPr>
              <w:t>-</w:t>
            </w:r>
          </w:p>
        </w:tc>
        <w:tc>
          <w:tcPr>
            <w:tcW w:w="1801" w:type="dxa"/>
          </w:tcPr>
          <w:p w14:paraId="5E862BA1" w14:textId="64F01ABE" w:rsidR="007E766A" w:rsidRDefault="009B627B" w:rsidP="002139A8">
            <w:pPr>
              <w:pBdr>
                <w:bottom w:val="double" w:sz="4" w:space="1" w:color="auto"/>
              </w:pBdr>
              <w:tabs>
                <w:tab w:val="decimal" w:pos="1419"/>
              </w:tabs>
              <w:spacing w:line="340" w:lineRule="exact"/>
              <w:ind w:right="-18"/>
              <w:jc w:val="both"/>
              <w:rPr>
                <w:rFonts w:ascii="Arial" w:hAnsi="Arial" w:cs="Arial"/>
                <w:sz w:val="20"/>
                <w:szCs w:val="20"/>
              </w:rPr>
            </w:pPr>
            <w:r>
              <w:rPr>
                <w:rFonts w:ascii="Arial" w:hAnsi="Arial" w:cs="Arial"/>
                <w:sz w:val="20"/>
                <w:szCs w:val="20"/>
              </w:rPr>
              <w:t>-</w:t>
            </w:r>
          </w:p>
        </w:tc>
        <w:tc>
          <w:tcPr>
            <w:tcW w:w="1620" w:type="dxa"/>
          </w:tcPr>
          <w:p w14:paraId="5C44B007" w14:textId="77777777" w:rsidR="007E766A" w:rsidRDefault="007E766A" w:rsidP="002139A8">
            <w:pPr>
              <w:tabs>
                <w:tab w:val="decimal" w:pos="706"/>
              </w:tabs>
              <w:spacing w:line="340" w:lineRule="exact"/>
              <w:ind w:right="-18"/>
              <w:rPr>
                <w:rFonts w:ascii="Arial" w:hAnsi="Arial" w:cs="Arial"/>
                <w:sz w:val="20"/>
                <w:szCs w:val="20"/>
              </w:rPr>
            </w:pPr>
          </w:p>
        </w:tc>
      </w:tr>
      <w:tr w:rsidR="007E766A" w14:paraId="1F96FA03" w14:textId="77777777" w:rsidTr="00B80AC7">
        <w:trPr>
          <w:trHeight w:val="74"/>
        </w:trPr>
        <w:tc>
          <w:tcPr>
            <w:tcW w:w="4140" w:type="dxa"/>
          </w:tcPr>
          <w:p w14:paraId="7BE748B2" w14:textId="77777777" w:rsidR="007E766A" w:rsidRDefault="007E766A">
            <w:pPr>
              <w:spacing w:line="220" w:lineRule="exact"/>
              <w:ind w:left="164" w:right="-36" w:hanging="164"/>
              <w:rPr>
                <w:rFonts w:ascii="Arial" w:hAnsi="Arial" w:cs="Arial"/>
                <w:sz w:val="20"/>
                <w:szCs w:val="20"/>
              </w:rPr>
            </w:pPr>
          </w:p>
        </w:tc>
        <w:tc>
          <w:tcPr>
            <w:tcW w:w="1907" w:type="dxa"/>
          </w:tcPr>
          <w:p w14:paraId="72DCC7AD" w14:textId="77777777" w:rsidR="007E766A" w:rsidRDefault="007E766A">
            <w:pPr>
              <w:tabs>
                <w:tab w:val="decimal" w:pos="1419"/>
              </w:tabs>
              <w:spacing w:line="220" w:lineRule="exact"/>
              <w:ind w:right="-18"/>
              <w:jc w:val="both"/>
              <w:rPr>
                <w:rFonts w:ascii="Arial" w:hAnsi="Arial" w:cs="Arial"/>
                <w:sz w:val="20"/>
                <w:szCs w:val="20"/>
              </w:rPr>
            </w:pPr>
          </w:p>
        </w:tc>
        <w:tc>
          <w:tcPr>
            <w:tcW w:w="1801" w:type="dxa"/>
          </w:tcPr>
          <w:p w14:paraId="1AE53129" w14:textId="77777777" w:rsidR="007E766A" w:rsidRDefault="007E766A">
            <w:pPr>
              <w:tabs>
                <w:tab w:val="decimal" w:pos="1419"/>
              </w:tabs>
              <w:spacing w:line="220" w:lineRule="exact"/>
              <w:ind w:right="-18"/>
              <w:jc w:val="both"/>
              <w:rPr>
                <w:rFonts w:ascii="Arial" w:hAnsi="Arial" w:cs="Arial"/>
                <w:sz w:val="20"/>
                <w:szCs w:val="20"/>
                <w:cs/>
              </w:rPr>
            </w:pPr>
          </w:p>
        </w:tc>
        <w:tc>
          <w:tcPr>
            <w:tcW w:w="1620" w:type="dxa"/>
          </w:tcPr>
          <w:p w14:paraId="659BA85E" w14:textId="77777777" w:rsidR="007E766A" w:rsidRDefault="007E766A">
            <w:pPr>
              <w:tabs>
                <w:tab w:val="decimal" w:pos="706"/>
              </w:tabs>
              <w:spacing w:line="220" w:lineRule="exact"/>
              <w:ind w:right="-18"/>
              <w:rPr>
                <w:rFonts w:ascii="Arial" w:hAnsi="Arial" w:cs="Arial"/>
                <w:sz w:val="20"/>
                <w:szCs w:val="20"/>
              </w:rPr>
            </w:pPr>
          </w:p>
        </w:tc>
      </w:tr>
      <w:tr w:rsidR="007E766A" w14:paraId="77BA1131" w14:textId="77777777" w:rsidTr="00B80AC7">
        <w:trPr>
          <w:trHeight w:val="261"/>
        </w:trPr>
        <w:tc>
          <w:tcPr>
            <w:tcW w:w="4140" w:type="dxa"/>
          </w:tcPr>
          <w:p w14:paraId="7E021316" w14:textId="77777777" w:rsidR="007E766A" w:rsidRDefault="007E766A" w:rsidP="002139A8">
            <w:pPr>
              <w:spacing w:line="340" w:lineRule="exact"/>
              <w:ind w:right="54"/>
              <w:jc w:val="center"/>
              <w:rPr>
                <w:rFonts w:ascii="Arial" w:hAnsi="Arial" w:cs="Arial"/>
                <w:sz w:val="20"/>
                <w:szCs w:val="20"/>
              </w:rPr>
            </w:pPr>
          </w:p>
        </w:tc>
        <w:tc>
          <w:tcPr>
            <w:tcW w:w="1907" w:type="dxa"/>
          </w:tcPr>
          <w:p w14:paraId="30A33691" w14:textId="77777777" w:rsidR="007E766A" w:rsidRDefault="007E766A" w:rsidP="002139A8">
            <w:pPr>
              <w:pBdr>
                <w:bottom w:val="single" w:sz="4" w:space="1" w:color="auto"/>
              </w:pBdr>
              <w:spacing w:line="340" w:lineRule="exact"/>
              <w:ind w:right="-18"/>
              <w:jc w:val="center"/>
              <w:rPr>
                <w:rFonts w:ascii="Arial" w:hAnsi="Arial" w:cs="Arial"/>
                <w:sz w:val="20"/>
                <w:szCs w:val="20"/>
              </w:rPr>
            </w:pPr>
          </w:p>
          <w:p w14:paraId="00713105" w14:textId="77777777" w:rsidR="007E766A" w:rsidRDefault="007E766A" w:rsidP="002139A8">
            <w:pPr>
              <w:pBdr>
                <w:bottom w:val="single" w:sz="4" w:space="1" w:color="auto"/>
              </w:pBdr>
              <w:spacing w:line="340" w:lineRule="exact"/>
              <w:ind w:right="-18"/>
              <w:jc w:val="center"/>
              <w:rPr>
                <w:rFonts w:ascii="Angsana New" w:hAnsi="Angsana New" w:cstheme="minorBidi"/>
                <w:sz w:val="28"/>
                <w:szCs w:val="28"/>
              </w:rPr>
            </w:pPr>
            <w:r>
              <w:rPr>
                <w:rFonts w:ascii="Arial" w:hAnsi="Arial" w:cs="Arial"/>
                <w:sz w:val="20"/>
                <w:szCs w:val="20"/>
              </w:rPr>
              <w:t>Number of shares</w:t>
            </w:r>
          </w:p>
        </w:tc>
        <w:tc>
          <w:tcPr>
            <w:tcW w:w="1801" w:type="dxa"/>
          </w:tcPr>
          <w:p w14:paraId="11724637" w14:textId="77777777" w:rsidR="007E766A" w:rsidRDefault="007E766A" w:rsidP="002139A8">
            <w:pPr>
              <w:pBdr>
                <w:bottom w:val="single" w:sz="4" w:space="1" w:color="auto"/>
              </w:pBdr>
              <w:spacing w:line="340" w:lineRule="exact"/>
              <w:ind w:right="-18"/>
              <w:jc w:val="center"/>
              <w:rPr>
                <w:rFonts w:ascii="Arial" w:hAnsi="Arial" w:cs="Arial"/>
                <w:sz w:val="20"/>
                <w:szCs w:val="20"/>
                <w:cs/>
              </w:rPr>
            </w:pPr>
          </w:p>
          <w:p w14:paraId="67FC64B3" w14:textId="77777777" w:rsidR="007E766A" w:rsidRDefault="007E766A" w:rsidP="002139A8">
            <w:pPr>
              <w:pBdr>
                <w:bottom w:val="single" w:sz="4" w:space="1" w:color="auto"/>
              </w:pBdr>
              <w:spacing w:line="340" w:lineRule="exact"/>
              <w:ind w:right="-18"/>
              <w:jc w:val="center"/>
              <w:rPr>
                <w:rFonts w:ascii="Angsana New" w:hAnsi="Angsana New" w:cstheme="minorBidi"/>
                <w:sz w:val="28"/>
                <w:szCs w:val="28"/>
              </w:rPr>
            </w:pPr>
            <w:r>
              <w:rPr>
                <w:rFonts w:ascii="Arial" w:hAnsi="Arial" w:cs="Arial"/>
                <w:sz w:val="20"/>
                <w:szCs w:val="20"/>
              </w:rPr>
              <w:t>Total value</w:t>
            </w:r>
          </w:p>
        </w:tc>
        <w:tc>
          <w:tcPr>
            <w:tcW w:w="1620" w:type="dxa"/>
            <w:hideMark/>
          </w:tcPr>
          <w:p w14:paraId="58B01FA0" w14:textId="77777777" w:rsidR="007E766A" w:rsidRDefault="007E766A" w:rsidP="002139A8">
            <w:pPr>
              <w:pBdr>
                <w:bottom w:val="single" w:sz="4" w:space="1" w:color="auto"/>
              </w:pBdr>
              <w:spacing w:line="340" w:lineRule="exact"/>
              <w:ind w:right="-18"/>
              <w:jc w:val="center"/>
              <w:rPr>
                <w:rFonts w:ascii="Angsana New" w:hAnsi="Angsana New"/>
                <w:sz w:val="28"/>
                <w:cs/>
              </w:rPr>
            </w:pPr>
            <w:r>
              <w:rPr>
                <w:rFonts w:ascii="Arial" w:hAnsi="Arial" w:cs="Arial"/>
                <w:sz w:val="20"/>
                <w:szCs w:val="20"/>
              </w:rPr>
              <w:t xml:space="preserve">Average price </w:t>
            </w:r>
            <w:r>
              <w:rPr>
                <w:rFonts w:ascii="Arial" w:hAnsi="Arial" w:cs="Arial"/>
                <w:sz w:val="20"/>
                <w:szCs w:val="20"/>
              </w:rPr>
              <w:br/>
              <w:t>per share</w:t>
            </w:r>
          </w:p>
        </w:tc>
      </w:tr>
      <w:tr w:rsidR="002139A8" w14:paraId="6CECCC14" w14:textId="77777777" w:rsidTr="00B80AC7">
        <w:trPr>
          <w:trHeight w:val="306"/>
        </w:trPr>
        <w:tc>
          <w:tcPr>
            <w:tcW w:w="4140" w:type="dxa"/>
          </w:tcPr>
          <w:p w14:paraId="38327D5C" w14:textId="77777777" w:rsidR="002139A8" w:rsidRDefault="002139A8" w:rsidP="002139A8">
            <w:pPr>
              <w:spacing w:line="340" w:lineRule="exact"/>
              <w:ind w:right="54"/>
              <w:jc w:val="center"/>
              <w:rPr>
                <w:rFonts w:ascii="Arial" w:hAnsi="Arial" w:cs="Arial"/>
                <w:sz w:val="20"/>
                <w:szCs w:val="20"/>
              </w:rPr>
            </w:pPr>
          </w:p>
        </w:tc>
        <w:tc>
          <w:tcPr>
            <w:tcW w:w="1907" w:type="dxa"/>
            <w:hideMark/>
          </w:tcPr>
          <w:p w14:paraId="0400164E" w14:textId="647C1A3B" w:rsidR="002139A8" w:rsidRDefault="002139A8" w:rsidP="002139A8">
            <w:pPr>
              <w:spacing w:line="340" w:lineRule="exact"/>
              <w:ind w:right="-18"/>
              <w:jc w:val="center"/>
              <w:rPr>
                <w:rFonts w:ascii="Angsana New" w:hAnsi="Angsana New" w:cstheme="minorBidi"/>
                <w:sz w:val="28"/>
                <w:szCs w:val="28"/>
              </w:rPr>
            </w:pPr>
            <w:r>
              <w:rPr>
                <w:rFonts w:ascii="Arial" w:hAnsi="Arial"/>
                <w:sz w:val="20"/>
                <w:szCs w:val="20"/>
              </w:rPr>
              <w:t>(</w:t>
            </w:r>
            <w:r>
              <w:rPr>
                <w:rFonts w:ascii="Arial" w:hAnsi="Arial" w:cs="Arial"/>
                <w:sz w:val="20"/>
                <w:szCs w:val="20"/>
              </w:rPr>
              <w:t>Thousand shares</w:t>
            </w:r>
            <w:r>
              <w:rPr>
                <w:rFonts w:ascii="Arial" w:hAnsi="Arial"/>
                <w:sz w:val="20"/>
                <w:szCs w:val="20"/>
              </w:rPr>
              <w:t>)</w:t>
            </w:r>
          </w:p>
        </w:tc>
        <w:tc>
          <w:tcPr>
            <w:tcW w:w="1801" w:type="dxa"/>
            <w:hideMark/>
          </w:tcPr>
          <w:p w14:paraId="126466AF" w14:textId="160ED886" w:rsidR="002139A8" w:rsidRDefault="002139A8" w:rsidP="002139A8">
            <w:pPr>
              <w:spacing w:line="340" w:lineRule="exact"/>
              <w:ind w:right="-18"/>
              <w:jc w:val="center"/>
              <w:rPr>
                <w:rFonts w:ascii="Angsana New" w:hAnsi="Angsana New"/>
                <w:sz w:val="28"/>
                <w:cs/>
              </w:rPr>
            </w:pPr>
            <w:r>
              <w:rPr>
                <w:rFonts w:ascii="Arial" w:hAnsi="Arial"/>
                <w:sz w:val="20"/>
                <w:szCs w:val="20"/>
              </w:rPr>
              <w:t>(</w:t>
            </w:r>
            <w:r>
              <w:rPr>
                <w:rFonts w:ascii="Arial" w:hAnsi="Arial" w:cs="Arial"/>
                <w:sz w:val="20"/>
                <w:szCs w:val="20"/>
              </w:rPr>
              <w:t>Thousand Baht</w:t>
            </w:r>
            <w:r>
              <w:rPr>
                <w:rFonts w:ascii="Arial" w:hAnsi="Arial"/>
                <w:sz w:val="20"/>
                <w:szCs w:val="20"/>
              </w:rPr>
              <w:t>)</w:t>
            </w:r>
          </w:p>
        </w:tc>
        <w:tc>
          <w:tcPr>
            <w:tcW w:w="1620" w:type="dxa"/>
            <w:hideMark/>
          </w:tcPr>
          <w:p w14:paraId="30C411D4" w14:textId="46DE8142" w:rsidR="002139A8" w:rsidRDefault="002139A8" w:rsidP="002139A8">
            <w:pPr>
              <w:spacing w:line="340" w:lineRule="exact"/>
              <w:ind w:right="-18"/>
              <w:jc w:val="center"/>
              <w:rPr>
                <w:rFonts w:ascii="Angsana New" w:hAnsi="Angsana New"/>
                <w:sz w:val="28"/>
                <w:cs/>
              </w:rPr>
            </w:pPr>
            <w:r>
              <w:rPr>
                <w:rFonts w:ascii="Arial" w:hAnsi="Arial" w:cs="Arial"/>
                <w:sz w:val="20"/>
                <w:szCs w:val="20"/>
              </w:rPr>
              <w:t>(Baht</w:t>
            </w:r>
            <w:r>
              <w:rPr>
                <w:rFonts w:ascii="Arial" w:hAnsi="Arial"/>
                <w:sz w:val="20"/>
                <w:szCs w:val="20"/>
              </w:rPr>
              <w:t>)</w:t>
            </w:r>
          </w:p>
        </w:tc>
      </w:tr>
      <w:tr w:rsidR="002139A8" w14:paraId="20A29BAD" w14:textId="77777777" w:rsidTr="00B80AC7">
        <w:trPr>
          <w:trHeight w:val="74"/>
        </w:trPr>
        <w:tc>
          <w:tcPr>
            <w:tcW w:w="4140" w:type="dxa"/>
            <w:hideMark/>
          </w:tcPr>
          <w:p w14:paraId="535E01D7" w14:textId="6E4FE3D1" w:rsidR="002139A8" w:rsidRDefault="00B80AC7" w:rsidP="002139A8">
            <w:pPr>
              <w:spacing w:line="340" w:lineRule="exact"/>
              <w:ind w:right="54"/>
              <w:rPr>
                <w:rFonts w:ascii="Arial" w:hAnsi="Arial" w:cs="Arial"/>
                <w:sz w:val="20"/>
                <w:szCs w:val="20"/>
                <w:cs/>
              </w:rPr>
            </w:pPr>
            <w:r>
              <w:rPr>
                <w:rFonts w:ascii="Arial" w:hAnsi="Arial" w:cs="Arial"/>
                <w:sz w:val="20"/>
                <w:szCs w:val="20"/>
              </w:rPr>
              <w:t>Resale price</w:t>
            </w:r>
            <w:r w:rsidR="002139A8">
              <w:rPr>
                <w:rFonts w:ascii="Arial" w:hAnsi="Arial" w:cs="Arial"/>
                <w:sz w:val="20"/>
                <w:szCs w:val="20"/>
              </w:rPr>
              <w:t xml:space="preserve"> of treasury stocks</w:t>
            </w:r>
          </w:p>
        </w:tc>
        <w:tc>
          <w:tcPr>
            <w:tcW w:w="1907" w:type="dxa"/>
            <w:hideMark/>
          </w:tcPr>
          <w:p w14:paraId="58798892" w14:textId="77777777" w:rsidR="002139A8" w:rsidRDefault="002139A8" w:rsidP="002139A8">
            <w:pPr>
              <w:tabs>
                <w:tab w:val="decimal" w:pos="1419"/>
              </w:tabs>
              <w:spacing w:line="340" w:lineRule="exact"/>
              <w:ind w:right="-18"/>
              <w:jc w:val="both"/>
              <w:rPr>
                <w:rFonts w:ascii="Arial" w:hAnsi="Arial" w:cs="Arial"/>
                <w:sz w:val="20"/>
                <w:szCs w:val="20"/>
              </w:rPr>
            </w:pPr>
            <w:r>
              <w:rPr>
                <w:rFonts w:ascii="Arial" w:hAnsi="Arial" w:cs="Arial"/>
                <w:sz w:val="20"/>
                <w:szCs w:val="20"/>
              </w:rPr>
              <w:t>37,834</w:t>
            </w:r>
          </w:p>
        </w:tc>
        <w:tc>
          <w:tcPr>
            <w:tcW w:w="1801" w:type="dxa"/>
            <w:hideMark/>
          </w:tcPr>
          <w:p w14:paraId="49791F5B" w14:textId="77777777" w:rsidR="002139A8" w:rsidRDefault="002139A8" w:rsidP="002139A8">
            <w:pPr>
              <w:tabs>
                <w:tab w:val="decimal" w:pos="1419"/>
              </w:tabs>
              <w:spacing w:line="340" w:lineRule="exact"/>
              <w:ind w:right="-18"/>
              <w:jc w:val="both"/>
              <w:rPr>
                <w:rFonts w:ascii="Arial" w:hAnsi="Arial" w:cs="Arial"/>
                <w:sz w:val="20"/>
                <w:szCs w:val="20"/>
                <w:cs/>
              </w:rPr>
            </w:pPr>
            <w:r>
              <w:rPr>
                <w:rFonts w:ascii="Arial" w:hAnsi="Arial" w:cs="Arial"/>
                <w:sz w:val="20"/>
                <w:szCs w:val="20"/>
              </w:rPr>
              <w:t>364,119</w:t>
            </w:r>
          </w:p>
        </w:tc>
        <w:tc>
          <w:tcPr>
            <w:tcW w:w="1620" w:type="dxa"/>
            <w:hideMark/>
          </w:tcPr>
          <w:p w14:paraId="46B4C97D" w14:textId="77777777" w:rsidR="002139A8" w:rsidRDefault="002139A8" w:rsidP="002139A8">
            <w:pPr>
              <w:tabs>
                <w:tab w:val="decimal" w:pos="706"/>
              </w:tabs>
              <w:spacing w:line="340" w:lineRule="exact"/>
              <w:ind w:right="-18"/>
              <w:rPr>
                <w:rFonts w:ascii="Arial" w:hAnsi="Arial" w:cs="Arial"/>
                <w:sz w:val="20"/>
                <w:szCs w:val="20"/>
                <w:cs/>
              </w:rPr>
            </w:pPr>
            <w:r>
              <w:rPr>
                <w:rFonts w:ascii="Arial" w:hAnsi="Arial" w:cs="Arial"/>
                <w:sz w:val="20"/>
                <w:szCs w:val="20"/>
              </w:rPr>
              <w:t>9.62</w:t>
            </w:r>
          </w:p>
        </w:tc>
      </w:tr>
      <w:tr w:rsidR="002139A8" w14:paraId="7442B979" w14:textId="77777777" w:rsidTr="00B80AC7">
        <w:trPr>
          <w:trHeight w:val="74"/>
        </w:trPr>
        <w:tc>
          <w:tcPr>
            <w:tcW w:w="4140" w:type="dxa"/>
            <w:hideMark/>
          </w:tcPr>
          <w:p w14:paraId="193AF878" w14:textId="7E07F985" w:rsidR="002139A8" w:rsidRDefault="00B80AC7" w:rsidP="002139A8">
            <w:pPr>
              <w:spacing w:line="340" w:lineRule="exact"/>
              <w:ind w:right="-36"/>
              <w:rPr>
                <w:rFonts w:ascii="Arial" w:hAnsi="Arial" w:cs="Arial"/>
                <w:color w:val="000000"/>
                <w:sz w:val="20"/>
                <w:szCs w:val="20"/>
              </w:rPr>
            </w:pPr>
            <w:r>
              <w:rPr>
                <w:rFonts w:ascii="Arial" w:hAnsi="Arial" w:cs="Arial"/>
                <w:sz w:val="20"/>
                <w:szCs w:val="20"/>
              </w:rPr>
              <w:t>Repurchase cost</w:t>
            </w:r>
            <w:r w:rsidR="002139A8">
              <w:rPr>
                <w:rFonts w:ascii="Arial" w:hAnsi="Arial" w:cs="Arial"/>
                <w:sz w:val="20"/>
                <w:szCs w:val="20"/>
              </w:rPr>
              <w:t xml:space="preserve"> of treasury stocks</w:t>
            </w:r>
          </w:p>
        </w:tc>
        <w:tc>
          <w:tcPr>
            <w:tcW w:w="1907" w:type="dxa"/>
            <w:vAlign w:val="bottom"/>
            <w:hideMark/>
          </w:tcPr>
          <w:p w14:paraId="065AC50D" w14:textId="77777777" w:rsidR="002139A8" w:rsidRDefault="002139A8" w:rsidP="002139A8">
            <w:pPr>
              <w:tabs>
                <w:tab w:val="decimal" w:pos="1419"/>
              </w:tabs>
              <w:spacing w:line="340" w:lineRule="exact"/>
              <w:ind w:right="-18"/>
              <w:jc w:val="both"/>
              <w:rPr>
                <w:rFonts w:ascii="Arial" w:hAnsi="Arial" w:cs="Arial"/>
                <w:sz w:val="20"/>
                <w:szCs w:val="20"/>
                <w:cs/>
              </w:rPr>
            </w:pPr>
            <w:r>
              <w:rPr>
                <w:rFonts w:ascii="Arial" w:hAnsi="Arial" w:cs="Arial"/>
                <w:sz w:val="20"/>
                <w:szCs w:val="20"/>
              </w:rPr>
              <w:t>(37,834)</w:t>
            </w:r>
          </w:p>
        </w:tc>
        <w:tc>
          <w:tcPr>
            <w:tcW w:w="1801" w:type="dxa"/>
            <w:vAlign w:val="bottom"/>
            <w:hideMark/>
          </w:tcPr>
          <w:p w14:paraId="634632B3" w14:textId="77777777" w:rsidR="002139A8" w:rsidRDefault="002139A8" w:rsidP="002139A8">
            <w:pPr>
              <w:pBdr>
                <w:bottom w:val="single" w:sz="4" w:space="1" w:color="auto"/>
              </w:pBdr>
              <w:tabs>
                <w:tab w:val="decimal" w:pos="1419"/>
              </w:tabs>
              <w:spacing w:line="340" w:lineRule="exact"/>
              <w:ind w:right="-18"/>
              <w:jc w:val="both"/>
              <w:rPr>
                <w:rFonts w:ascii="Arial" w:hAnsi="Arial" w:cs="Arial"/>
                <w:sz w:val="20"/>
                <w:szCs w:val="20"/>
              </w:rPr>
            </w:pPr>
            <w:r>
              <w:rPr>
                <w:rFonts w:ascii="Arial" w:hAnsi="Arial" w:cs="Arial"/>
                <w:sz w:val="20"/>
                <w:szCs w:val="20"/>
              </w:rPr>
              <w:t>(464,936)</w:t>
            </w:r>
          </w:p>
        </w:tc>
        <w:tc>
          <w:tcPr>
            <w:tcW w:w="1620" w:type="dxa"/>
            <w:hideMark/>
          </w:tcPr>
          <w:p w14:paraId="1713F8F6" w14:textId="689AD334" w:rsidR="002139A8" w:rsidRDefault="002139A8" w:rsidP="002139A8">
            <w:pPr>
              <w:tabs>
                <w:tab w:val="decimal" w:pos="706"/>
              </w:tabs>
              <w:spacing w:line="340" w:lineRule="exact"/>
              <w:ind w:right="-18"/>
              <w:rPr>
                <w:rFonts w:ascii="Arial" w:hAnsi="Arial" w:cs="Arial"/>
                <w:sz w:val="20"/>
                <w:szCs w:val="20"/>
              </w:rPr>
            </w:pPr>
            <w:r>
              <w:rPr>
                <w:rFonts w:ascii="Arial" w:hAnsi="Arial" w:cs="Arial"/>
                <w:sz w:val="20"/>
                <w:szCs w:val="20"/>
              </w:rPr>
              <w:t>12.29</w:t>
            </w:r>
          </w:p>
        </w:tc>
      </w:tr>
      <w:tr w:rsidR="002139A8" w14:paraId="568EEA34" w14:textId="77777777" w:rsidTr="00B80AC7">
        <w:trPr>
          <w:trHeight w:val="74"/>
        </w:trPr>
        <w:tc>
          <w:tcPr>
            <w:tcW w:w="4140" w:type="dxa"/>
            <w:hideMark/>
          </w:tcPr>
          <w:p w14:paraId="3ED25B6E" w14:textId="6CEEAEC9" w:rsidR="002139A8" w:rsidRDefault="002139A8" w:rsidP="002139A8">
            <w:pPr>
              <w:spacing w:line="340" w:lineRule="exact"/>
              <w:ind w:left="164" w:right="-36" w:hanging="164"/>
              <w:rPr>
                <w:rFonts w:ascii="Arial" w:hAnsi="Arial" w:cs="Arial"/>
                <w:sz w:val="20"/>
                <w:szCs w:val="20"/>
                <w:cs/>
              </w:rPr>
            </w:pPr>
            <w:r>
              <w:rPr>
                <w:rFonts w:ascii="Arial" w:hAnsi="Arial" w:cs="Arial"/>
                <w:sz w:val="20"/>
                <w:szCs w:val="20"/>
              </w:rPr>
              <w:t xml:space="preserve">Difference between </w:t>
            </w:r>
            <w:r w:rsidR="00B80AC7">
              <w:rPr>
                <w:rFonts w:ascii="Arial" w:hAnsi="Arial" w:cs="Arial"/>
                <w:sz w:val="20"/>
                <w:szCs w:val="20"/>
              </w:rPr>
              <w:t>resale price</w:t>
            </w:r>
            <w:r>
              <w:rPr>
                <w:rFonts w:ascii="Arial" w:hAnsi="Arial" w:cs="Arial"/>
                <w:sz w:val="20"/>
                <w:szCs w:val="20"/>
              </w:rPr>
              <w:t xml:space="preserve"> of treasury stocks and </w:t>
            </w:r>
            <w:r w:rsidR="00B80AC7">
              <w:rPr>
                <w:rFonts w:ascii="Arial" w:hAnsi="Arial" w:cs="Arial"/>
                <w:sz w:val="20"/>
                <w:szCs w:val="20"/>
              </w:rPr>
              <w:t>repurchase cost</w:t>
            </w:r>
            <w:r>
              <w:rPr>
                <w:rFonts w:ascii="Arial" w:hAnsi="Arial" w:cs="Arial"/>
                <w:sz w:val="20"/>
                <w:szCs w:val="20"/>
              </w:rPr>
              <w:t xml:space="preserve"> of treasury stocks</w:t>
            </w:r>
          </w:p>
        </w:tc>
        <w:tc>
          <w:tcPr>
            <w:tcW w:w="1907" w:type="dxa"/>
          </w:tcPr>
          <w:p w14:paraId="270A6A32" w14:textId="77777777" w:rsidR="002139A8" w:rsidRDefault="002139A8" w:rsidP="002139A8">
            <w:pPr>
              <w:tabs>
                <w:tab w:val="decimal" w:pos="1419"/>
              </w:tabs>
              <w:spacing w:line="340" w:lineRule="exact"/>
              <w:ind w:right="-18"/>
              <w:jc w:val="both"/>
              <w:rPr>
                <w:rFonts w:ascii="Arial" w:hAnsi="Arial" w:cs="Arial"/>
                <w:sz w:val="20"/>
                <w:szCs w:val="20"/>
                <w:cs/>
              </w:rPr>
            </w:pPr>
          </w:p>
        </w:tc>
        <w:tc>
          <w:tcPr>
            <w:tcW w:w="1801" w:type="dxa"/>
            <w:vAlign w:val="bottom"/>
            <w:hideMark/>
          </w:tcPr>
          <w:p w14:paraId="5598D4D5" w14:textId="77777777" w:rsidR="002139A8" w:rsidRDefault="002139A8" w:rsidP="002139A8">
            <w:pPr>
              <w:pBdr>
                <w:bottom w:val="double" w:sz="4" w:space="1" w:color="auto"/>
              </w:pBdr>
              <w:tabs>
                <w:tab w:val="decimal" w:pos="1419"/>
              </w:tabs>
              <w:spacing w:line="340" w:lineRule="exact"/>
              <w:ind w:right="-18"/>
              <w:rPr>
                <w:rFonts w:ascii="Arial" w:hAnsi="Arial" w:cs="Arial"/>
                <w:sz w:val="20"/>
                <w:szCs w:val="20"/>
              </w:rPr>
            </w:pPr>
            <w:r>
              <w:rPr>
                <w:rFonts w:ascii="Arial" w:hAnsi="Arial" w:cs="Arial"/>
                <w:sz w:val="20"/>
                <w:szCs w:val="20"/>
              </w:rPr>
              <w:t>(100,817)</w:t>
            </w:r>
          </w:p>
        </w:tc>
        <w:tc>
          <w:tcPr>
            <w:tcW w:w="1620" w:type="dxa"/>
          </w:tcPr>
          <w:p w14:paraId="6329D2F5" w14:textId="77777777" w:rsidR="002139A8" w:rsidRDefault="002139A8" w:rsidP="002139A8">
            <w:pPr>
              <w:tabs>
                <w:tab w:val="decimal" w:pos="706"/>
              </w:tabs>
              <w:spacing w:line="340" w:lineRule="exact"/>
              <w:ind w:right="-18"/>
              <w:rPr>
                <w:rFonts w:ascii="Arial" w:hAnsi="Arial" w:cs="Arial"/>
                <w:sz w:val="20"/>
                <w:szCs w:val="20"/>
              </w:rPr>
            </w:pPr>
          </w:p>
        </w:tc>
      </w:tr>
    </w:tbl>
    <w:p w14:paraId="43BBA7A1" w14:textId="4CEAF757" w:rsidR="007E766A" w:rsidRPr="007E766A" w:rsidRDefault="007E766A" w:rsidP="007E766A">
      <w:pPr>
        <w:spacing w:before="240" w:after="120" w:line="380" w:lineRule="exact"/>
        <w:ind w:left="547"/>
        <w:jc w:val="thaiDistribute"/>
        <w:rPr>
          <w:rFonts w:ascii="Arial" w:hAnsi="Arial"/>
          <w:sz w:val="22"/>
          <w:szCs w:val="22"/>
        </w:rPr>
      </w:pPr>
      <w:r w:rsidRPr="007E766A">
        <w:rPr>
          <w:rFonts w:ascii="Arial" w:hAnsi="Arial"/>
          <w:sz w:val="22"/>
          <w:szCs w:val="22"/>
        </w:rPr>
        <w:t xml:space="preserve">The Company </w:t>
      </w:r>
      <w:r w:rsidR="00B80AC7">
        <w:rPr>
          <w:rFonts w:ascii="Arial" w:hAnsi="Arial"/>
          <w:sz w:val="22"/>
          <w:szCs w:val="22"/>
        </w:rPr>
        <w:t>recorded</w:t>
      </w:r>
      <w:r w:rsidRPr="007E766A">
        <w:rPr>
          <w:rFonts w:ascii="Arial" w:hAnsi="Arial"/>
          <w:sz w:val="22"/>
          <w:szCs w:val="22"/>
        </w:rPr>
        <w:t xml:space="preserve"> the difference between </w:t>
      </w:r>
      <w:r w:rsidR="00B80AC7">
        <w:rPr>
          <w:rFonts w:ascii="Arial" w:hAnsi="Arial"/>
          <w:sz w:val="22"/>
          <w:szCs w:val="22"/>
        </w:rPr>
        <w:t>resale price</w:t>
      </w:r>
      <w:r w:rsidRPr="007E766A">
        <w:rPr>
          <w:rFonts w:ascii="Arial" w:hAnsi="Arial"/>
          <w:sz w:val="22"/>
          <w:szCs w:val="22"/>
        </w:rPr>
        <w:t xml:space="preserve"> of treasury stocks and </w:t>
      </w:r>
      <w:r w:rsidR="00B80AC7">
        <w:rPr>
          <w:rFonts w:ascii="Arial" w:hAnsi="Arial"/>
          <w:sz w:val="22"/>
          <w:szCs w:val="22"/>
        </w:rPr>
        <w:t>repurchase cost</w:t>
      </w:r>
      <w:r w:rsidRPr="007E766A">
        <w:rPr>
          <w:rFonts w:ascii="Arial" w:hAnsi="Arial"/>
          <w:sz w:val="22"/>
          <w:szCs w:val="22"/>
        </w:rPr>
        <w:t xml:space="preserve"> of treasury stocks </w:t>
      </w:r>
      <w:r w:rsidR="00B80AC7">
        <w:rPr>
          <w:rFonts w:ascii="Arial" w:hAnsi="Arial"/>
          <w:sz w:val="22"/>
          <w:szCs w:val="22"/>
        </w:rPr>
        <w:t>in</w:t>
      </w:r>
      <w:r w:rsidRPr="007E766A">
        <w:rPr>
          <w:rFonts w:ascii="Arial" w:hAnsi="Arial"/>
          <w:sz w:val="22"/>
          <w:szCs w:val="22"/>
        </w:rPr>
        <w:t xml:space="preserve"> “Premium on ordinary share</w:t>
      </w:r>
      <w:r w:rsidR="00B80AC7">
        <w:rPr>
          <w:rFonts w:ascii="Arial" w:hAnsi="Arial"/>
          <w:sz w:val="22"/>
          <w:szCs w:val="22"/>
        </w:rPr>
        <w:t>s</w:t>
      </w:r>
      <w:r w:rsidRPr="007E766A">
        <w:rPr>
          <w:rFonts w:ascii="Arial" w:hAnsi="Arial"/>
          <w:sz w:val="22"/>
          <w:szCs w:val="22"/>
        </w:rPr>
        <w:t>” and reversed treasury stock</w:t>
      </w:r>
      <w:r w:rsidR="00B80AC7">
        <w:rPr>
          <w:rFonts w:ascii="Arial" w:hAnsi="Arial"/>
          <w:sz w:val="22"/>
          <w:szCs w:val="22"/>
        </w:rPr>
        <w:t>s</w:t>
      </w:r>
      <w:r w:rsidRPr="007E766A">
        <w:rPr>
          <w:rFonts w:ascii="Arial" w:hAnsi="Arial"/>
          <w:sz w:val="22"/>
          <w:szCs w:val="22"/>
        </w:rPr>
        <w:t xml:space="preserve"> reserve of Baht 465 million from “Appropriated retained earnings - others” to “Unappropriated retained earnings” in the statement of financial position.</w:t>
      </w:r>
    </w:p>
    <w:p w14:paraId="520CFEA3" w14:textId="56960A14" w:rsidR="007E766A" w:rsidRDefault="006B46C7" w:rsidP="007E766A">
      <w:pPr>
        <w:spacing w:before="120" w:after="120" w:line="380" w:lineRule="exact"/>
        <w:ind w:left="547"/>
        <w:jc w:val="thaiDistribute"/>
        <w:rPr>
          <w:rFonts w:ascii="Arial" w:hAnsi="Arial"/>
          <w:sz w:val="22"/>
          <w:szCs w:val="22"/>
        </w:rPr>
      </w:pPr>
      <w:r>
        <w:rPr>
          <w:rFonts w:ascii="Arial" w:hAnsi="Arial"/>
          <w:sz w:val="22"/>
          <w:szCs w:val="22"/>
        </w:rPr>
        <w:t>Up to the present</w:t>
      </w:r>
      <w:r w:rsidR="007E766A" w:rsidRPr="007E766A">
        <w:rPr>
          <w:rFonts w:ascii="Arial" w:hAnsi="Arial"/>
          <w:sz w:val="22"/>
          <w:szCs w:val="22"/>
        </w:rPr>
        <w:t xml:space="preserve">, the Company </w:t>
      </w:r>
      <w:r>
        <w:rPr>
          <w:rFonts w:ascii="Arial" w:hAnsi="Arial"/>
          <w:sz w:val="22"/>
          <w:szCs w:val="22"/>
        </w:rPr>
        <w:t xml:space="preserve">has </w:t>
      </w:r>
      <w:r w:rsidR="00B80AC7">
        <w:rPr>
          <w:rFonts w:ascii="Arial" w:hAnsi="Arial"/>
          <w:sz w:val="22"/>
          <w:szCs w:val="22"/>
        </w:rPr>
        <w:t>re</w:t>
      </w:r>
      <w:r w:rsidR="007E766A" w:rsidRPr="007E766A">
        <w:rPr>
          <w:rFonts w:ascii="Arial" w:hAnsi="Arial"/>
          <w:sz w:val="22"/>
          <w:szCs w:val="22"/>
        </w:rPr>
        <w:t>sold all treasury stocks through the Stock Exchange of Thailand.</w:t>
      </w:r>
    </w:p>
    <w:p w14:paraId="1FA7DF37" w14:textId="77777777" w:rsidR="00847BD1" w:rsidRDefault="00847BD1">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3576C041" w14:textId="3E82168C" w:rsidR="009A6361" w:rsidRPr="000C4B0C" w:rsidRDefault="00ED6E2B" w:rsidP="007E766A">
      <w:pPr>
        <w:spacing w:before="120" w:after="120" w:line="380" w:lineRule="exact"/>
        <w:ind w:left="540" w:hanging="540"/>
        <w:jc w:val="both"/>
        <w:rPr>
          <w:rFonts w:ascii="Arial" w:hAnsi="Arial"/>
          <w:b/>
          <w:bCs/>
          <w:sz w:val="22"/>
          <w:szCs w:val="22"/>
        </w:rPr>
      </w:pPr>
      <w:r>
        <w:rPr>
          <w:rFonts w:ascii="Arial" w:hAnsi="Arial" w:cs="Arial"/>
          <w:b/>
          <w:bCs/>
          <w:sz w:val="22"/>
          <w:szCs w:val="22"/>
        </w:rPr>
        <w:lastRenderedPageBreak/>
        <w:t>12</w:t>
      </w:r>
      <w:r w:rsidR="004565E5" w:rsidRPr="00E94C88">
        <w:rPr>
          <w:rFonts w:ascii="Arial" w:hAnsi="Arial" w:cs="Arial"/>
          <w:b/>
          <w:bCs/>
          <w:sz w:val="22"/>
          <w:szCs w:val="22"/>
        </w:rPr>
        <w:t>.</w:t>
      </w:r>
      <w:r w:rsidR="004565E5" w:rsidRPr="00E94C88">
        <w:rPr>
          <w:rFonts w:ascii="Arial" w:hAnsi="Arial" w:cs="Arial"/>
          <w:b/>
          <w:bCs/>
          <w:sz w:val="22"/>
          <w:szCs w:val="22"/>
        </w:rPr>
        <w:tab/>
      </w:r>
      <w:r w:rsidR="009A6361" w:rsidRPr="000C4B0C">
        <w:rPr>
          <w:rFonts w:ascii="Arial" w:hAnsi="Arial"/>
          <w:b/>
          <w:bCs/>
          <w:sz w:val="22"/>
          <w:szCs w:val="22"/>
        </w:rPr>
        <w:t>Income tax</w:t>
      </w:r>
    </w:p>
    <w:p w14:paraId="27BA465F" w14:textId="10EAFFB3" w:rsidR="009A6361" w:rsidRDefault="009A6361" w:rsidP="007E766A">
      <w:pPr>
        <w:spacing w:before="120" w:after="120" w:line="380" w:lineRule="exact"/>
        <w:ind w:left="540" w:hanging="540"/>
        <w:jc w:val="both"/>
        <w:rPr>
          <w:rFonts w:ascii="Arial" w:hAnsi="Arial"/>
          <w:sz w:val="22"/>
          <w:szCs w:val="22"/>
        </w:rPr>
      </w:pPr>
      <w:r w:rsidRPr="000C4B0C">
        <w:rPr>
          <w:rFonts w:ascii="Arial" w:hAnsi="Arial"/>
          <w:sz w:val="22"/>
          <w:szCs w:val="22"/>
        </w:rPr>
        <w:tab/>
        <w:t>Interim corporate income tax was calculated on profit before income tax for the period, using the estimated effective tax rate for the year.</w:t>
      </w:r>
    </w:p>
    <w:p w14:paraId="2260235C" w14:textId="040B367A" w:rsidR="00B80AC7" w:rsidRDefault="00B80AC7" w:rsidP="007E766A">
      <w:pPr>
        <w:spacing w:before="120" w:after="120" w:line="380" w:lineRule="exact"/>
        <w:ind w:left="540" w:hanging="540"/>
        <w:jc w:val="both"/>
        <w:rPr>
          <w:rFonts w:ascii="Arial" w:hAnsi="Arial"/>
          <w:sz w:val="22"/>
          <w:szCs w:val="22"/>
        </w:rPr>
      </w:pPr>
      <w:r>
        <w:rPr>
          <w:rFonts w:ascii="Arial" w:hAnsi="Arial"/>
          <w:sz w:val="22"/>
          <w:szCs w:val="22"/>
        </w:rPr>
        <w:tab/>
        <w:t xml:space="preserve">Income </w:t>
      </w:r>
      <w:r w:rsidRPr="000C4B0C">
        <w:rPr>
          <w:rFonts w:ascii="Arial" w:hAnsi="Arial"/>
          <w:sz w:val="22"/>
          <w:szCs w:val="22"/>
        </w:rPr>
        <w:t xml:space="preserve">tax </w:t>
      </w:r>
      <w:r>
        <w:rPr>
          <w:rFonts w:ascii="Arial" w:hAnsi="Arial"/>
          <w:sz w:val="22"/>
          <w:szCs w:val="22"/>
        </w:rPr>
        <w:t xml:space="preserve">expenses (revenues) </w:t>
      </w:r>
      <w:r w:rsidRPr="000C4B0C">
        <w:rPr>
          <w:rFonts w:ascii="Arial" w:hAnsi="Arial"/>
          <w:sz w:val="22"/>
          <w:szCs w:val="22"/>
        </w:rPr>
        <w:t>for the three-month</w:t>
      </w:r>
      <w:r>
        <w:rPr>
          <w:rFonts w:ascii="Arial" w:hAnsi="Arial"/>
          <w:sz w:val="22"/>
          <w:szCs w:val="22"/>
        </w:rPr>
        <w:t xml:space="preserve"> </w:t>
      </w:r>
      <w:r w:rsidR="000C4FA1">
        <w:rPr>
          <w:rFonts w:ascii="Arial" w:hAnsi="Arial"/>
          <w:sz w:val="22"/>
          <w:szCs w:val="22"/>
        </w:rPr>
        <w:t xml:space="preserve">and six-month </w:t>
      </w:r>
      <w:r>
        <w:rPr>
          <w:rFonts w:ascii="Arial" w:hAnsi="Arial"/>
          <w:sz w:val="22"/>
          <w:szCs w:val="22"/>
        </w:rPr>
        <w:t>periods</w:t>
      </w:r>
      <w:r w:rsidRPr="000C4B0C">
        <w:rPr>
          <w:rFonts w:ascii="Arial" w:hAnsi="Arial"/>
          <w:sz w:val="22"/>
          <w:szCs w:val="22"/>
        </w:rPr>
        <w:t xml:space="preserve"> ended </w:t>
      </w:r>
      <w:r w:rsidR="000C4FA1">
        <w:rPr>
          <w:rFonts w:ascii="Arial" w:hAnsi="Arial"/>
          <w:sz w:val="22"/>
          <w:szCs w:val="22"/>
        </w:rPr>
        <w:t>30 June</w:t>
      </w:r>
      <w:r>
        <w:rPr>
          <w:rFonts w:ascii="Arial" w:hAnsi="Arial"/>
          <w:sz w:val="22"/>
          <w:szCs w:val="22"/>
        </w:rPr>
        <w:t xml:space="preserve"> 2022</w:t>
      </w:r>
      <w:r w:rsidRPr="000C4B0C">
        <w:rPr>
          <w:rFonts w:ascii="Arial" w:hAnsi="Arial"/>
          <w:sz w:val="22"/>
          <w:szCs w:val="22"/>
        </w:rPr>
        <w:t xml:space="preserve"> and </w:t>
      </w:r>
      <w:r>
        <w:rPr>
          <w:rFonts w:ascii="Arial" w:hAnsi="Arial"/>
          <w:sz w:val="22"/>
          <w:szCs w:val="22"/>
        </w:rPr>
        <w:t>2021</w:t>
      </w:r>
      <w:r w:rsidRPr="000C4B0C">
        <w:rPr>
          <w:rFonts w:ascii="Arial" w:hAnsi="Arial"/>
          <w:sz w:val="22"/>
          <w:szCs w:val="22"/>
        </w:rPr>
        <w:t xml:space="preserve"> are made up as follows:</w:t>
      </w:r>
    </w:p>
    <w:tbl>
      <w:tblPr>
        <w:tblW w:w="9120" w:type="dxa"/>
        <w:tblInd w:w="450" w:type="dxa"/>
        <w:tblLayout w:type="fixed"/>
        <w:tblLook w:val="0000" w:firstRow="0" w:lastRow="0" w:firstColumn="0" w:lastColumn="0" w:noHBand="0" w:noVBand="0"/>
      </w:tblPr>
      <w:tblGrid>
        <w:gridCol w:w="3600"/>
        <w:gridCol w:w="1380"/>
        <w:gridCol w:w="1380"/>
        <w:gridCol w:w="1380"/>
        <w:gridCol w:w="1380"/>
      </w:tblGrid>
      <w:tr w:rsidR="00AF1019" w:rsidRPr="006B6DD5" w14:paraId="66DC84BA" w14:textId="77777777" w:rsidTr="009D72A9">
        <w:tc>
          <w:tcPr>
            <w:tcW w:w="3600" w:type="dxa"/>
          </w:tcPr>
          <w:p w14:paraId="66898BE1" w14:textId="77777777" w:rsidR="00AF1019" w:rsidRPr="006B6DD5" w:rsidRDefault="00AF1019" w:rsidP="000C4FA1">
            <w:pPr>
              <w:spacing w:line="320" w:lineRule="exact"/>
              <w:ind w:right="-18"/>
              <w:jc w:val="thaiDistribute"/>
              <w:rPr>
                <w:rFonts w:ascii="Arial" w:hAnsi="Arial" w:cs="Arial"/>
                <w:sz w:val="18"/>
                <w:szCs w:val="18"/>
              </w:rPr>
            </w:pPr>
            <w:r w:rsidRPr="006B6DD5">
              <w:rPr>
                <w:rFonts w:ascii="Arial" w:hAnsi="Arial" w:cs="Arial"/>
                <w:b/>
                <w:bCs/>
                <w:sz w:val="18"/>
                <w:szCs w:val="18"/>
                <w:cs/>
              </w:rPr>
              <w:tab/>
            </w:r>
            <w:r w:rsidRPr="006B6DD5">
              <w:rPr>
                <w:rFonts w:ascii="Arial" w:hAnsi="Arial" w:cs="Arial"/>
                <w:b/>
                <w:bCs/>
                <w:sz w:val="18"/>
                <w:szCs w:val="18"/>
              </w:rPr>
              <w:tab/>
            </w:r>
            <w:r w:rsidRPr="006B6DD5">
              <w:rPr>
                <w:rFonts w:ascii="Arial" w:hAnsi="Arial" w:cs="Arial"/>
                <w:sz w:val="18"/>
                <w:szCs w:val="18"/>
              </w:rPr>
              <w:tab/>
            </w:r>
          </w:p>
        </w:tc>
        <w:tc>
          <w:tcPr>
            <w:tcW w:w="2760" w:type="dxa"/>
            <w:gridSpan w:val="2"/>
          </w:tcPr>
          <w:p w14:paraId="45C822A3" w14:textId="77777777" w:rsidR="00AF1019" w:rsidRPr="006B6DD5" w:rsidRDefault="00AF1019" w:rsidP="000C4FA1">
            <w:pPr>
              <w:tabs>
                <w:tab w:val="left" w:pos="600"/>
                <w:tab w:val="left" w:pos="900"/>
                <w:tab w:val="right" w:pos="7280"/>
                <w:tab w:val="right" w:pos="8540"/>
              </w:tabs>
              <w:spacing w:line="320" w:lineRule="exact"/>
              <w:ind w:right="-45"/>
              <w:jc w:val="right"/>
              <w:rPr>
                <w:rFonts w:ascii="Arial" w:hAnsi="Arial" w:cs="Arial"/>
                <w:sz w:val="18"/>
                <w:szCs w:val="18"/>
                <w:cs/>
              </w:rPr>
            </w:pPr>
          </w:p>
        </w:tc>
        <w:tc>
          <w:tcPr>
            <w:tcW w:w="2760" w:type="dxa"/>
            <w:gridSpan w:val="2"/>
          </w:tcPr>
          <w:p w14:paraId="29E59046" w14:textId="77777777" w:rsidR="00AF1019" w:rsidRPr="006B6DD5" w:rsidRDefault="00AF1019" w:rsidP="000C4FA1">
            <w:pPr>
              <w:tabs>
                <w:tab w:val="left" w:pos="600"/>
                <w:tab w:val="left" w:pos="900"/>
                <w:tab w:val="right" w:pos="7280"/>
                <w:tab w:val="right" w:pos="8540"/>
              </w:tabs>
              <w:spacing w:line="320" w:lineRule="exact"/>
              <w:ind w:right="-45"/>
              <w:jc w:val="right"/>
              <w:rPr>
                <w:rFonts w:ascii="Arial" w:hAnsi="Arial" w:cs="Arial"/>
                <w:sz w:val="18"/>
                <w:szCs w:val="18"/>
                <w:cs/>
              </w:rPr>
            </w:pPr>
            <w:r w:rsidRPr="006B6DD5">
              <w:rPr>
                <w:rFonts w:ascii="Arial" w:hAnsi="Arial" w:cs="Arial"/>
                <w:sz w:val="18"/>
                <w:szCs w:val="18"/>
              </w:rPr>
              <w:t>(Unit: Thousand Baht)</w:t>
            </w:r>
          </w:p>
        </w:tc>
      </w:tr>
      <w:tr w:rsidR="00B80AC7" w:rsidRPr="006B6DD5" w14:paraId="592B811A" w14:textId="77777777" w:rsidTr="00A22759">
        <w:tc>
          <w:tcPr>
            <w:tcW w:w="3600" w:type="dxa"/>
          </w:tcPr>
          <w:p w14:paraId="5143C4FD" w14:textId="77777777" w:rsidR="00B80AC7" w:rsidRPr="006B6DD5" w:rsidRDefault="00B80AC7" w:rsidP="000C4FA1">
            <w:pPr>
              <w:spacing w:line="320" w:lineRule="exact"/>
              <w:ind w:right="-18"/>
              <w:jc w:val="thaiDistribute"/>
              <w:rPr>
                <w:rFonts w:ascii="Arial" w:hAnsi="Arial" w:cs="Arial"/>
                <w:sz w:val="18"/>
                <w:szCs w:val="18"/>
              </w:rPr>
            </w:pPr>
          </w:p>
        </w:tc>
        <w:tc>
          <w:tcPr>
            <w:tcW w:w="5520" w:type="dxa"/>
            <w:gridSpan w:val="4"/>
            <w:vAlign w:val="bottom"/>
          </w:tcPr>
          <w:p w14:paraId="1A7D6F82" w14:textId="78AE79A8" w:rsidR="00B80AC7" w:rsidRPr="006B6DD5" w:rsidRDefault="00B80AC7" w:rsidP="000C4FA1">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Pr>
                <w:rFonts w:ascii="Arial" w:hAnsi="Arial" w:cs="Arial"/>
                <w:sz w:val="18"/>
                <w:szCs w:val="18"/>
              </w:rPr>
              <w:t xml:space="preserve">For the three-month periods ended </w:t>
            </w:r>
            <w:r w:rsidR="000C4FA1" w:rsidRPr="000C4FA1">
              <w:rPr>
                <w:rFonts w:ascii="Arial" w:hAnsi="Arial" w:cs="Arial"/>
                <w:sz w:val="18"/>
                <w:szCs w:val="18"/>
              </w:rPr>
              <w:t>30 June</w:t>
            </w:r>
          </w:p>
        </w:tc>
      </w:tr>
      <w:tr w:rsidR="00AF1019" w:rsidRPr="006B6DD5" w14:paraId="3DC266DB" w14:textId="77777777" w:rsidTr="009D72A9">
        <w:tc>
          <w:tcPr>
            <w:tcW w:w="3600" w:type="dxa"/>
          </w:tcPr>
          <w:p w14:paraId="34DCAF5C" w14:textId="77777777" w:rsidR="00AF1019" w:rsidRPr="006B6DD5" w:rsidRDefault="00AF1019" w:rsidP="000C4FA1">
            <w:pPr>
              <w:spacing w:line="320" w:lineRule="exact"/>
              <w:ind w:right="-18"/>
              <w:jc w:val="thaiDistribute"/>
              <w:rPr>
                <w:rFonts w:ascii="Arial" w:hAnsi="Arial" w:cs="Arial"/>
                <w:sz w:val="18"/>
                <w:szCs w:val="18"/>
              </w:rPr>
            </w:pPr>
          </w:p>
        </w:tc>
        <w:tc>
          <w:tcPr>
            <w:tcW w:w="2760" w:type="dxa"/>
            <w:gridSpan w:val="2"/>
            <w:vAlign w:val="bottom"/>
          </w:tcPr>
          <w:p w14:paraId="11402375" w14:textId="77777777" w:rsidR="00AF1019" w:rsidRPr="006B6DD5" w:rsidRDefault="00AF1019" w:rsidP="000C4FA1">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6B6DD5">
              <w:rPr>
                <w:rFonts w:ascii="Arial" w:hAnsi="Arial" w:cs="Arial"/>
                <w:sz w:val="18"/>
                <w:szCs w:val="18"/>
              </w:rPr>
              <w:t xml:space="preserve">Consolidated </w:t>
            </w:r>
          </w:p>
          <w:p w14:paraId="649CFA78" w14:textId="77777777" w:rsidR="00AF1019" w:rsidRPr="006B6DD5" w:rsidRDefault="00AF1019" w:rsidP="000C4FA1">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6B6DD5">
              <w:rPr>
                <w:rFonts w:ascii="Arial" w:hAnsi="Arial" w:cs="Arial"/>
                <w:sz w:val="18"/>
                <w:szCs w:val="18"/>
              </w:rPr>
              <w:t>financial statements</w:t>
            </w:r>
          </w:p>
        </w:tc>
        <w:tc>
          <w:tcPr>
            <w:tcW w:w="2760" w:type="dxa"/>
            <w:gridSpan w:val="2"/>
            <w:vAlign w:val="bottom"/>
          </w:tcPr>
          <w:p w14:paraId="7541CBEB" w14:textId="77777777" w:rsidR="00AF1019" w:rsidRPr="006B6DD5" w:rsidRDefault="00AF1019" w:rsidP="000C4FA1">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6B6DD5">
              <w:rPr>
                <w:rFonts w:ascii="Arial" w:hAnsi="Arial" w:cs="Arial"/>
                <w:sz w:val="18"/>
                <w:szCs w:val="18"/>
              </w:rPr>
              <w:t xml:space="preserve">Separate </w:t>
            </w:r>
          </w:p>
          <w:p w14:paraId="78390003" w14:textId="77777777" w:rsidR="00AF1019" w:rsidRPr="006B6DD5" w:rsidRDefault="00AF1019" w:rsidP="000C4FA1">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6B6DD5">
              <w:rPr>
                <w:rFonts w:ascii="Arial" w:hAnsi="Arial" w:cs="Arial"/>
                <w:sz w:val="18"/>
                <w:szCs w:val="18"/>
              </w:rPr>
              <w:t>financial statements</w:t>
            </w:r>
          </w:p>
        </w:tc>
      </w:tr>
      <w:tr w:rsidR="00AF1019" w:rsidRPr="006B6DD5" w14:paraId="5465E3D6" w14:textId="77777777" w:rsidTr="009D72A9">
        <w:tc>
          <w:tcPr>
            <w:tcW w:w="3600" w:type="dxa"/>
          </w:tcPr>
          <w:p w14:paraId="65F0AB75" w14:textId="77777777" w:rsidR="00AF1019" w:rsidRPr="006B6DD5" w:rsidRDefault="00AF1019" w:rsidP="000C4FA1">
            <w:pPr>
              <w:spacing w:line="320" w:lineRule="exact"/>
              <w:ind w:right="-18"/>
              <w:jc w:val="thaiDistribute"/>
              <w:rPr>
                <w:rFonts w:ascii="Arial" w:hAnsi="Arial" w:cs="Arial"/>
                <w:b/>
                <w:bCs/>
                <w:sz w:val="18"/>
                <w:szCs w:val="18"/>
                <w:u w:val="single"/>
              </w:rPr>
            </w:pPr>
          </w:p>
        </w:tc>
        <w:tc>
          <w:tcPr>
            <w:tcW w:w="1380" w:type="dxa"/>
          </w:tcPr>
          <w:p w14:paraId="5CEEA7C8" w14:textId="35B097D9" w:rsidR="00AF1019" w:rsidRPr="006B6DD5" w:rsidRDefault="00C53CC8" w:rsidP="000C4FA1">
            <w:pPr>
              <w:pBdr>
                <w:bottom w:val="single" w:sz="4" w:space="1" w:color="auto"/>
              </w:pBdr>
              <w:tabs>
                <w:tab w:val="left" w:pos="600"/>
                <w:tab w:val="right" w:pos="7280"/>
                <w:tab w:val="right" w:pos="8540"/>
              </w:tabs>
              <w:spacing w:line="320" w:lineRule="exact"/>
              <w:ind w:right="-45"/>
              <w:jc w:val="center"/>
              <w:rPr>
                <w:rFonts w:ascii="Arial" w:hAnsi="Arial" w:cs="Arial"/>
                <w:sz w:val="18"/>
                <w:szCs w:val="18"/>
              </w:rPr>
            </w:pPr>
            <w:r>
              <w:rPr>
                <w:rFonts w:ascii="Arial" w:hAnsi="Arial" w:cs="Arial"/>
                <w:sz w:val="18"/>
                <w:szCs w:val="18"/>
              </w:rPr>
              <w:t>2022</w:t>
            </w:r>
          </w:p>
        </w:tc>
        <w:tc>
          <w:tcPr>
            <w:tcW w:w="1380" w:type="dxa"/>
          </w:tcPr>
          <w:p w14:paraId="4AA77C4C" w14:textId="7875B4BB" w:rsidR="00AF1019" w:rsidRPr="006B6DD5" w:rsidRDefault="00C53CC8" w:rsidP="000C4FA1">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Pr>
                <w:rFonts w:ascii="Arial" w:hAnsi="Arial" w:cs="Arial"/>
                <w:sz w:val="18"/>
                <w:szCs w:val="18"/>
              </w:rPr>
              <w:t>2021</w:t>
            </w:r>
          </w:p>
        </w:tc>
        <w:tc>
          <w:tcPr>
            <w:tcW w:w="1380" w:type="dxa"/>
          </w:tcPr>
          <w:p w14:paraId="165844E1" w14:textId="65475DB5" w:rsidR="00AF1019" w:rsidRPr="006B6DD5" w:rsidRDefault="00C53CC8" w:rsidP="000C4FA1">
            <w:pPr>
              <w:pBdr>
                <w:bottom w:val="single" w:sz="4" w:space="1" w:color="auto"/>
              </w:pBdr>
              <w:tabs>
                <w:tab w:val="left" w:pos="600"/>
                <w:tab w:val="right" w:pos="7280"/>
                <w:tab w:val="right" w:pos="8540"/>
              </w:tabs>
              <w:spacing w:line="320" w:lineRule="exact"/>
              <w:ind w:right="-45"/>
              <w:jc w:val="center"/>
              <w:rPr>
                <w:rFonts w:ascii="Arial" w:hAnsi="Arial" w:cs="Arial"/>
                <w:sz w:val="18"/>
                <w:szCs w:val="18"/>
              </w:rPr>
            </w:pPr>
            <w:r>
              <w:rPr>
                <w:rFonts w:ascii="Arial" w:hAnsi="Arial" w:cs="Arial"/>
                <w:sz w:val="18"/>
                <w:szCs w:val="18"/>
              </w:rPr>
              <w:t>2022</w:t>
            </w:r>
          </w:p>
        </w:tc>
        <w:tc>
          <w:tcPr>
            <w:tcW w:w="1380" w:type="dxa"/>
          </w:tcPr>
          <w:p w14:paraId="53573A56" w14:textId="573B41BE" w:rsidR="00AF1019" w:rsidRPr="006B6DD5" w:rsidRDefault="00C53CC8" w:rsidP="000C4FA1">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Pr>
                <w:rFonts w:ascii="Arial" w:hAnsi="Arial" w:cs="Arial"/>
                <w:sz w:val="18"/>
                <w:szCs w:val="18"/>
              </w:rPr>
              <w:t>2021</w:t>
            </w:r>
          </w:p>
        </w:tc>
      </w:tr>
      <w:tr w:rsidR="00AF1019" w:rsidRPr="006B6DD5" w14:paraId="0FA8A5FA" w14:textId="77777777" w:rsidTr="009D72A9">
        <w:tc>
          <w:tcPr>
            <w:tcW w:w="3600" w:type="dxa"/>
            <w:vAlign w:val="bottom"/>
          </w:tcPr>
          <w:p w14:paraId="63E2667A" w14:textId="77777777" w:rsidR="00AF1019" w:rsidRPr="006B6DD5" w:rsidRDefault="00AF1019" w:rsidP="000C4FA1">
            <w:pPr>
              <w:tabs>
                <w:tab w:val="left" w:pos="1440"/>
              </w:tabs>
              <w:spacing w:line="320" w:lineRule="exact"/>
              <w:ind w:left="312" w:hanging="270"/>
              <w:rPr>
                <w:rFonts w:ascii="Arial" w:hAnsi="Arial"/>
                <w:b/>
                <w:bCs/>
                <w:sz w:val="18"/>
                <w:szCs w:val="18"/>
              </w:rPr>
            </w:pPr>
            <w:r w:rsidRPr="006B6DD5">
              <w:rPr>
                <w:rFonts w:ascii="Arial" w:hAnsi="Arial"/>
                <w:b/>
                <w:bCs/>
                <w:sz w:val="18"/>
                <w:szCs w:val="18"/>
              </w:rPr>
              <w:t>Current income tax:</w:t>
            </w:r>
          </w:p>
        </w:tc>
        <w:tc>
          <w:tcPr>
            <w:tcW w:w="1380" w:type="dxa"/>
            <w:vAlign w:val="bottom"/>
          </w:tcPr>
          <w:p w14:paraId="7F823912" w14:textId="77777777" w:rsidR="00AF1019" w:rsidRPr="006B6DD5" w:rsidRDefault="00AF1019" w:rsidP="000C4FA1">
            <w:pPr>
              <w:tabs>
                <w:tab w:val="decimal" w:pos="1062"/>
              </w:tabs>
              <w:spacing w:line="320" w:lineRule="exact"/>
              <w:ind w:left="72" w:right="-63"/>
              <w:rPr>
                <w:rFonts w:ascii="Arial" w:hAnsi="Arial"/>
                <w:spacing w:val="-4"/>
                <w:sz w:val="18"/>
                <w:szCs w:val="18"/>
              </w:rPr>
            </w:pPr>
          </w:p>
        </w:tc>
        <w:tc>
          <w:tcPr>
            <w:tcW w:w="1380" w:type="dxa"/>
            <w:vAlign w:val="bottom"/>
          </w:tcPr>
          <w:p w14:paraId="41D4772D" w14:textId="77777777" w:rsidR="00AF1019" w:rsidRPr="006B6DD5" w:rsidRDefault="00AF1019" w:rsidP="000C4FA1">
            <w:pPr>
              <w:tabs>
                <w:tab w:val="decimal" w:pos="1062"/>
              </w:tabs>
              <w:spacing w:line="320" w:lineRule="exact"/>
              <w:ind w:left="72" w:right="-63"/>
              <w:rPr>
                <w:rFonts w:ascii="Arial" w:hAnsi="Arial"/>
                <w:spacing w:val="-4"/>
                <w:sz w:val="18"/>
                <w:szCs w:val="18"/>
              </w:rPr>
            </w:pPr>
          </w:p>
        </w:tc>
        <w:tc>
          <w:tcPr>
            <w:tcW w:w="1380" w:type="dxa"/>
            <w:vAlign w:val="bottom"/>
          </w:tcPr>
          <w:p w14:paraId="0EECDB22" w14:textId="77777777" w:rsidR="00AF1019" w:rsidRPr="006B6DD5" w:rsidRDefault="00AF1019" w:rsidP="000C4FA1">
            <w:pPr>
              <w:tabs>
                <w:tab w:val="decimal" w:pos="1062"/>
              </w:tabs>
              <w:spacing w:line="320" w:lineRule="exact"/>
              <w:ind w:right="-18"/>
              <w:rPr>
                <w:rFonts w:ascii="Arial" w:hAnsi="Arial" w:cs="Arial"/>
                <w:sz w:val="18"/>
                <w:szCs w:val="18"/>
              </w:rPr>
            </w:pPr>
          </w:p>
        </w:tc>
        <w:tc>
          <w:tcPr>
            <w:tcW w:w="1380" w:type="dxa"/>
            <w:vAlign w:val="bottom"/>
          </w:tcPr>
          <w:p w14:paraId="2F9F5C67" w14:textId="77777777" w:rsidR="00AF1019" w:rsidRPr="006B6DD5" w:rsidRDefault="00AF1019" w:rsidP="000C4FA1">
            <w:pPr>
              <w:tabs>
                <w:tab w:val="decimal" w:pos="1062"/>
              </w:tabs>
              <w:spacing w:line="320" w:lineRule="exact"/>
              <w:ind w:right="-18"/>
              <w:rPr>
                <w:rFonts w:ascii="Arial" w:hAnsi="Arial" w:cs="Arial"/>
                <w:sz w:val="18"/>
                <w:szCs w:val="18"/>
              </w:rPr>
            </w:pPr>
          </w:p>
        </w:tc>
      </w:tr>
      <w:tr w:rsidR="000C4FA1" w:rsidRPr="006B6DD5" w14:paraId="75533C54" w14:textId="77777777" w:rsidTr="009D72A9">
        <w:tc>
          <w:tcPr>
            <w:tcW w:w="3600" w:type="dxa"/>
            <w:vAlign w:val="bottom"/>
          </w:tcPr>
          <w:p w14:paraId="53F41108" w14:textId="77777777" w:rsidR="000C4FA1" w:rsidRPr="006B6DD5" w:rsidRDefault="000C4FA1" w:rsidP="000C4FA1">
            <w:pPr>
              <w:tabs>
                <w:tab w:val="left" w:pos="1440"/>
              </w:tabs>
              <w:spacing w:line="320" w:lineRule="exact"/>
              <w:ind w:left="312" w:hanging="270"/>
              <w:rPr>
                <w:rFonts w:ascii="Arial" w:hAnsi="Arial"/>
                <w:sz w:val="18"/>
                <w:szCs w:val="18"/>
              </w:rPr>
            </w:pPr>
            <w:r w:rsidRPr="006B6DD5">
              <w:rPr>
                <w:rFonts w:ascii="Arial" w:hAnsi="Arial"/>
                <w:sz w:val="18"/>
                <w:szCs w:val="18"/>
              </w:rPr>
              <w:t>Interim corporate income</w:t>
            </w:r>
            <w:r>
              <w:rPr>
                <w:rFonts w:ascii="Arial" w:hAnsi="Arial"/>
                <w:sz w:val="18"/>
                <w:szCs w:val="18"/>
              </w:rPr>
              <w:t xml:space="preserve"> </w:t>
            </w:r>
            <w:r w:rsidRPr="006B6DD5">
              <w:rPr>
                <w:rFonts w:ascii="Arial" w:hAnsi="Arial"/>
                <w:sz w:val="18"/>
                <w:szCs w:val="18"/>
              </w:rPr>
              <w:t>tax charge</w:t>
            </w:r>
          </w:p>
        </w:tc>
        <w:tc>
          <w:tcPr>
            <w:tcW w:w="1380" w:type="dxa"/>
            <w:vAlign w:val="bottom"/>
          </w:tcPr>
          <w:p w14:paraId="553E35FF" w14:textId="28564471" w:rsidR="000C4FA1" w:rsidRPr="006B6DD5" w:rsidRDefault="003C4C4E" w:rsidP="000C4FA1">
            <w:pPr>
              <w:tabs>
                <w:tab w:val="decimal" w:pos="1062"/>
              </w:tabs>
              <w:spacing w:line="320" w:lineRule="exact"/>
              <w:ind w:right="-18"/>
              <w:rPr>
                <w:rFonts w:ascii="Arial" w:hAnsi="Arial" w:cs="Arial"/>
                <w:sz w:val="18"/>
                <w:szCs w:val="18"/>
              </w:rPr>
            </w:pPr>
            <w:r>
              <w:rPr>
                <w:rFonts w:ascii="Arial" w:hAnsi="Arial" w:cs="Arial"/>
                <w:sz w:val="18"/>
                <w:szCs w:val="18"/>
              </w:rPr>
              <w:t>17,959</w:t>
            </w:r>
          </w:p>
        </w:tc>
        <w:tc>
          <w:tcPr>
            <w:tcW w:w="1380" w:type="dxa"/>
            <w:vAlign w:val="bottom"/>
          </w:tcPr>
          <w:p w14:paraId="4EAA6C86" w14:textId="590C362D" w:rsidR="000C4FA1" w:rsidRPr="006B6DD5" w:rsidRDefault="000C4FA1" w:rsidP="000C4FA1">
            <w:pPr>
              <w:tabs>
                <w:tab w:val="decimal" w:pos="1062"/>
              </w:tabs>
              <w:spacing w:line="320" w:lineRule="exact"/>
              <w:ind w:right="-18"/>
              <w:rPr>
                <w:rFonts w:ascii="Arial" w:hAnsi="Arial" w:cs="Arial"/>
                <w:sz w:val="18"/>
                <w:szCs w:val="18"/>
              </w:rPr>
            </w:pPr>
            <w:r>
              <w:rPr>
                <w:rFonts w:ascii="Arial" w:hAnsi="Arial" w:cs="Arial"/>
                <w:sz w:val="18"/>
                <w:szCs w:val="18"/>
              </w:rPr>
              <w:t>10,967</w:t>
            </w:r>
          </w:p>
        </w:tc>
        <w:tc>
          <w:tcPr>
            <w:tcW w:w="1380" w:type="dxa"/>
            <w:vAlign w:val="bottom"/>
          </w:tcPr>
          <w:p w14:paraId="7B12384D" w14:textId="6B9899CB" w:rsidR="000C4FA1" w:rsidRPr="006B6DD5" w:rsidRDefault="003C4C4E" w:rsidP="000C4FA1">
            <w:pPr>
              <w:tabs>
                <w:tab w:val="decimal" w:pos="1062"/>
              </w:tabs>
              <w:spacing w:line="320" w:lineRule="exact"/>
              <w:ind w:right="-18"/>
              <w:rPr>
                <w:rFonts w:ascii="Arial" w:hAnsi="Arial" w:cs="Arial"/>
                <w:sz w:val="18"/>
                <w:szCs w:val="18"/>
              </w:rPr>
            </w:pPr>
            <w:r>
              <w:rPr>
                <w:rFonts w:ascii="Arial" w:hAnsi="Arial" w:cs="Arial"/>
                <w:sz w:val="18"/>
                <w:szCs w:val="18"/>
              </w:rPr>
              <w:t>167</w:t>
            </w:r>
          </w:p>
        </w:tc>
        <w:tc>
          <w:tcPr>
            <w:tcW w:w="1380" w:type="dxa"/>
            <w:vAlign w:val="bottom"/>
          </w:tcPr>
          <w:p w14:paraId="0506EA32" w14:textId="796C9EC6" w:rsidR="000C4FA1" w:rsidRPr="006B6DD5" w:rsidRDefault="000C4FA1" w:rsidP="000C4FA1">
            <w:pPr>
              <w:tabs>
                <w:tab w:val="decimal" w:pos="1062"/>
              </w:tabs>
              <w:spacing w:line="320" w:lineRule="exact"/>
              <w:ind w:right="-18"/>
              <w:rPr>
                <w:rFonts w:ascii="Arial" w:hAnsi="Arial" w:cs="Arial"/>
                <w:sz w:val="18"/>
                <w:szCs w:val="18"/>
              </w:rPr>
            </w:pPr>
            <w:r>
              <w:rPr>
                <w:rFonts w:ascii="Arial" w:hAnsi="Arial" w:cs="Arial"/>
                <w:sz w:val="18"/>
                <w:szCs w:val="18"/>
              </w:rPr>
              <w:t>-</w:t>
            </w:r>
          </w:p>
        </w:tc>
      </w:tr>
      <w:tr w:rsidR="000C4FA1" w:rsidRPr="006B6DD5" w14:paraId="01398E43" w14:textId="77777777" w:rsidTr="009D72A9">
        <w:tc>
          <w:tcPr>
            <w:tcW w:w="3600" w:type="dxa"/>
            <w:vAlign w:val="bottom"/>
          </w:tcPr>
          <w:p w14:paraId="2C62084D" w14:textId="7107C4AC" w:rsidR="000C4FA1" w:rsidRPr="006B6DD5" w:rsidRDefault="000C4FA1" w:rsidP="000C4FA1">
            <w:pPr>
              <w:tabs>
                <w:tab w:val="left" w:pos="1440"/>
              </w:tabs>
              <w:spacing w:line="320" w:lineRule="exact"/>
              <w:ind w:left="166" w:hanging="124"/>
              <w:rPr>
                <w:rFonts w:ascii="Arial" w:hAnsi="Arial"/>
                <w:sz w:val="18"/>
                <w:szCs w:val="18"/>
              </w:rPr>
            </w:pPr>
            <w:r>
              <w:rPr>
                <w:rFonts w:ascii="Arial" w:hAnsi="Arial"/>
                <w:sz w:val="18"/>
                <w:szCs w:val="18"/>
              </w:rPr>
              <w:t>Adjustment in respect of income tax of previous year</w:t>
            </w:r>
          </w:p>
        </w:tc>
        <w:tc>
          <w:tcPr>
            <w:tcW w:w="1380" w:type="dxa"/>
            <w:vAlign w:val="bottom"/>
          </w:tcPr>
          <w:p w14:paraId="47E54D63" w14:textId="6C7B2765" w:rsidR="000C4FA1" w:rsidRDefault="003C4C4E" w:rsidP="000C4FA1">
            <w:pPr>
              <w:tabs>
                <w:tab w:val="decimal" w:pos="1062"/>
              </w:tabs>
              <w:spacing w:line="320" w:lineRule="exact"/>
              <w:ind w:right="-18"/>
              <w:rPr>
                <w:rFonts w:ascii="Arial" w:hAnsi="Arial" w:cs="Arial"/>
                <w:sz w:val="18"/>
                <w:szCs w:val="18"/>
              </w:rPr>
            </w:pPr>
            <w:r>
              <w:rPr>
                <w:rFonts w:ascii="Arial" w:hAnsi="Arial" w:cs="Arial"/>
                <w:sz w:val="18"/>
                <w:szCs w:val="18"/>
              </w:rPr>
              <w:t>-</w:t>
            </w:r>
          </w:p>
        </w:tc>
        <w:tc>
          <w:tcPr>
            <w:tcW w:w="1380" w:type="dxa"/>
            <w:vAlign w:val="bottom"/>
          </w:tcPr>
          <w:p w14:paraId="42D69985" w14:textId="5714107C" w:rsidR="000C4FA1" w:rsidRDefault="000C4FA1" w:rsidP="000C4FA1">
            <w:pPr>
              <w:tabs>
                <w:tab w:val="decimal" w:pos="1062"/>
              </w:tabs>
              <w:spacing w:line="320" w:lineRule="exact"/>
              <w:ind w:right="-18"/>
              <w:rPr>
                <w:rFonts w:ascii="Arial" w:hAnsi="Arial" w:cs="Arial"/>
                <w:sz w:val="18"/>
                <w:szCs w:val="18"/>
              </w:rPr>
            </w:pPr>
            <w:r>
              <w:rPr>
                <w:rFonts w:ascii="Arial" w:hAnsi="Arial" w:cs="Arial"/>
                <w:sz w:val="18"/>
                <w:szCs w:val="18"/>
              </w:rPr>
              <w:t>11,29</w:t>
            </w:r>
            <w:r w:rsidRPr="000C4FA1">
              <w:rPr>
                <w:rFonts w:ascii="Arial" w:hAnsi="Arial" w:cs="Arial"/>
                <w:sz w:val="18"/>
                <w:szCs w:val="18"/>
              </w:rPr>
              <w:t>2</w:t>
            </w:r>
          </w:p>
        </w:tc>
        <w:tc>
          <w:tcPr>
            <w:tcW w:w="1380" w:type="dxa"/>
            <w:vAlign w:val="bottom"/>
          </w:tcPr>
          <w:p w14:paraId="3DCC52E4" w14:textId="5850E12D" w:rsidR="000C4FA1" w:rsidRDefault="003C4C4E" w:rsidP="000C4FA1">
            <w:pPr>
              <w:tabs>
                <w:tab w:val="decimal" w:pos="1062"/>
              </w:tabs>
              <w:spacing w:line="320" w:lineRule="exact"/>
              <w:ind w:right="-18"/>
              <w:rPr>
                <w:rFonts w:ascii="Arial" w:hAnsi="Arial" w:cs="Arial"/>
                <w:sz w:val="18"/>
                <w:szCs w:val="18"/>
              </w:rPr>
            </w:pPr>
            <w:r>
              <w:rPr>
                <w:rFonts w:ascii="Arial" w:hAnsi="Arial" w:cs="Arial"/>
                <w:sz w:val="18"/>
                <w:szCs w:val="18"/>
              </w:rPr>
              <w:t>-</w:t>
            </w:r>
          </w:p>
        </w:tc>
        <w:tc>
          <w:tcPr>
            <w:tcW w:w="1380" w:type="dxa"/>
            <w:vAlign w:val="bottom"/>
          </w:tcPr>
          <w:p w14:paraId="6294CAEB" w14:textId="3D4DA9D9" w:rsidR="000C4FA1" w:rsidRDefault="000C4FA1" w:rsidP="000C4FA1">
            <w:pPr>
              <w:tabs>
                <w:tab w:val="decimal" w:pos="1062"/>
              </w:tabs>
              <w:spacing w:line="320" w:lineRule="exact"/>
              <w:ind w:right="-18"/>
              <w:rPr>
                <w:rFonts w:ascii="Arial" w:hAnsi="Arial" w:cs="Arial"/>
                <w:sz w:val="18"/>
                <w:szCs w:val="18"/>
              </w:rPr>
            </w:pPr>
            <w:r>
              <w:rPr>
                <w:rFonts w:ascii="Arial" w:hAnsi="Arial" w:cs="Arial"/>
                <w:sz w:val="18"/>
                <w:szCs w:val="18"/>
              </w:rPr>
              <w:t>10,980</w:t>
            </w:r>
          </w:p>
        </w:tc>
      </w:tr>
      <w:tr w:rsidR="000C4FA1" w:rsidRPr="006B6DD5" w14:paraId="11C513EB" w14:textId="77777777" w:rsidTr="009D72A9">
        <w:tc>
          <w:tcPr>
            <w:tcW w:w="3600" w:type="dxa"/>
            <w:vAlign w:val="bottom"/>
          </w:tcPr>
          <w:p w14:paraId="153E5D40" w14:textId="77777777" w:rsidR="000C4FA1" w:rsidRPr="006B6DD5" w:rsidRDefault="000C4FA1" w:rsidP="000C4FA1">
            <w:pPr>
              <w:tabs>
                <w:tab w:val="left" w:pos="567"/>
                <w:tab w:val="left" w:pos="1134"/>
                <w:tab w:val="left" w:pos="1701"/>
              </w:tabs>
              <w:spacing w:line="320" w:lineRule="exact"/>
              <w:ind w:left="312" w:right="-108" w:hanging="270"/>
              <w:rPr>
                <w:rFonts w:ascii="Arial" w:hAnsi="Arial"/>
                <w:b/>
                <w:bCs/>
                <w:color w:val="000000"/>
                <w:sz w:val="18"/>
                <w:szCs w:val="18"/>
              </w:rPr>
            </w:pPr>
            <w:r w:rsidRPr="006B6DD5">
              <w:rPr>
                <w:rFonts w:ascii="Arial" w:hAnsi="Arial"/>
                <w:b/>
                <w:bCs/>
                <w:color w:val="000000"/>
                <w:sz w:val="18"/>
                <w:szCs w:val="18"/>
              </w:rPr>
              <w:t>Deferred tax:</w:t>
            </w:r>
          </w:p>
        </w:tc>
        <w:tc>
          <w:tcPr>
            <w:tcW w:w="1380" w:type="dxa"/>
            <w:vAlign w:val="bottom"/>
          </w:tcPr>
          <w:p w14:paraId="148C281C" w14:textId="77777777" w:rsidR="000C4FA1" w:rsidRPr="006B6DD5" w:rsidRDefault="000C4FA1" w:rsidP="000C4FA1">
            <w:pPr>
              <w:tabs>
                <w:tab w:val="decimal" w:pos="1062"/>
              </w:tabs>
              <w:spacing w:line="320" w:lineRule="exact"/>
              <w:ind w:right="-18"/>
              <w:rPr>
                <w:rFonts w:ascii="Arial" w:hAnsi="Arial" w:cs="Arial"/>
                <w:sz w:val="18"/>
                <w:szCs w:val="18"/>
              </w:rPr>
            </w:pPr>
          </w:p>
        </w:tc>
        <w:tc>
          <w:tcPr>
            <w:tcW w:w="1380" w:type="dxa"/>
            <w:vAlign w:val="bottom"/>
          </w:tcPr>
          <w:p w14:paraId="5FEB7510" w14:textId="77777777" w:rsidR="000C4FA1" w:rsidRPr="006B6DD5" w:rsidRDefault="000C4FA1" w:rsidP="000C4FA1">
            <w:pPr>
              <w:tabs>
                <w:tab w:val="decimal" w:pos="1062"/>
              </w:tabs>
              <w:spacing w:line="320" w:lineRule="exact"/>
              <w:ind w:right="-18"/>
              <w:rPr>
                <w:rFonts w:ascii="Arial" w:hAnsi="Arial" w:cs="Arial"/>
                <w:sz w:val="18"/>
                <w:szCs w:val="18"/>
              </w:rPr>
            </w:pPr>
          </w:p>
        </w:tc>
        <w:tc>
          <w:tcPr>
            <w:tcW w:w="1380" w:type="dxa"/>
            <w:vAlign w:val="bottom"/>
          </w:tcPr>
          <w:p w14:paraId="66F6DE2C" w14:textId="77777777" w:rsidR="000C4FA1" w:rsidRPr="006B6DD5" w:rsidRDefault="000C4FA1" w:rsidP="000C4FA1">
            <w:pPr>
              <w:tabs>
                <w:tab w:val="decimal" w:pos="1062"/>
              </w:tabs>
              <w:spacing w:line="320" w:lineRule="exact"/>
              <w:ind w:right="-18"/>
              <w:rPr>
                <w:rFonts w:ascii="Arial" w:hAnsi="Arial" w:cs="Arial"/>
                <w:sz w:val="18"/>
                <w:szCs w:val="18"/>
              </w:rPr>
            </w:pPr>
          </w:p>
        </w:tc>
        <w:tc>
          <w:tcPr>
            <w:tcW w:w="1380" w:type="dxa"/>
            <w:vAlign w:val="bottom"/>
          </w:tcPr>
          <w:p w14:paraId="27B62563" w14:textId="77777777" w:rsidR="000C4FA1" w:rsidRPr="006B6DD5" w:rsidRDefault="000C4FA1" w:rsidP="000C4FA1">
            <w:pPr>
              <w:tabs>
                <w:tab w:val="decimal" w:pos="1062"/>
              </w:tabs>
              <w:spacing w:line="320" w:lineRule="exact"/>
              <w:ind w:right="-18"/>
              <w:rPr>
                <w:rFonts w:ascii="Arial" w:hAnsi="Arial" w:cs="Arial"/>
                <w:sz w:val="18"/>
                <w:szCs w:val="18"/>
              </w:rPr>
            </w:pPr>
          </w:p>
        </w:tc>
      </w:tr>
      <w:tr w:rsidR="000C4FA1" w:rsidRPr="006B6DD5" w14:paraId="13CF81CD" w14:textId="77777777" w:rsidTr="009D72A9">
        <w:tc>
          <w:tcPr>
            <w:tcW w:w="3600" w:type="dxa"/>
            <w:vAlign w:val="bottom"/>
          </w:tcPr>
          <w:p w14:paraId="5099E6C0" w14:textId="77777777" w:rsidR="000C4FA1" w:rsidRPr="006B6DD5" w:rsidRDefault="000C4FA1" w:rsidP="000C4FA1">
            <w:pPr>
              <w:tabs>
                <w:tab w:val="left" w:pos="567"/>
                <w:tab w:val="left" w:pos="1134"/>
                <w:tab w:val="left" w:pos="1701"/>
              </w:tabs>
              <w:spacing w:line="320" w:lineRule="exact"/>
              <w:ind w:left="165" w:hanging="123"/>
              <w:rPr>
                <w:rFonts w:ascii="Arial" w:hAnsi="Arial"/>
                <w:sz w:val="18"/>
                <w:szCs w:val="18"/>
              </w:rPr>
            </w:pPr>
            <w:r w:rsidRPr="006B6DD5">
              <w:rPr>
                <w:rFonts w:ascii="Arial" w:hAnsi="Arial"/>
                <w:sz w:val="18"/>
                <w:szCs w:val="18"/>
              </w:rPr>
              <w:t xml:space="preserve">Relating to origination and reversal of temporary differences  </w:t>
            </w:r>
          </w:p>
        </w:tc>
        <w:tc>
          <w:tcPr>
            <w:tcW w:w="1380" w:type="dxa"/>
            <w:vAlign w:val="bottom"/>
          </w:tcPr>
          <w:p w14:paraId="3B363F6C" w14:textId="542CFC07" w:rsidR="000C4FA1" w:rsidRPr="006B6DD5" w:rsidRDefault="003C4C4E" w:rsidP="000C4FA1">
            <w:pPr>
              <w:pBdr>
                <w:bottom w:val="single" w:sz="4" w:space="1" w:color="auto"/>
              </w:pBdr>
              <w:tabs>
                <w:tab w:val="decimal" w:pos="1062"/>
              </w:tabs>
              <w:spacing w:line="320" w:lineRule="exact"/>
              <w:ind w:right="-18"/>
              <w:rPr>
                <w:rFonts w:ascii="Arial" w:hAnsi="Arial" w:cs="Arial"/>
                <w:sz w:val="18"/>
                <w:szCs w:val="18"/>
              </w:rPr>
            </w:pPr>
            <w:r>
              <w:rPr>
                <w:rFonts w:ascii="Arial" w:hAnsi="Arial" w:cs="Arial"/>
                <w:sz w:val="18"/>
                <w:szCs w:val="18"/>
              </w:rPr>
              <w:t>(18,631)</w:t>
            </w:r>
          </w:p>
        </w:tc>
        <w:tc>
          <w:tcPr>
            <w:tcW w:w="1380" w:type="dxa"/>
            <w:vAlign w:val="bottom"/>
          </w:tcPr>
          <w:p w14:paraId="2B2BECC0" w14:textId="41BC988A" w:rsidR="000C4FA1" w:rsidRPr="006B6DD5" w:rsidRDefault="000C4FA1" w:rsidP="000C4FA1">
            <w:pPr>
              <w:pBdr>
                <w:bottom w:val="single" w:sz="4" w:space="1" w:color="auto"/>
              </w:pBdr>
              <w:tabs>
                <w:tab w:val="decimal" w:pos="1062"/>
              </w:tabs>
              <w:spacing w:line="320" w:lineRule="exact"/>
              <w:ind w:right="-18"/>
              <w:rPr>
                <w:rFonts w:ascii="Arial" w:hAnsi="Arial" w:cs="Arial"/>
                <w:sz w:val="18"/>
                <w:szCs w:val="18"/>
              </w:rPr>
            </w:pPr>
            <w:r>
              <w:rPr>
                <w:rFonts w:ascii="Arial" w:hAnsi="Arial" w:cs="Arial"/>
                <w:sz w:val="18"/>
                <w:szCs w:val="18"/>
              </w:rPr>
              <w:t>(27,458)</w:t>
            </w:r>
          </w:p>
        </w:tc>
        <w:tc>
          <w:tcPr>
            <w:tcW w:w="1380" w:type="dxa"/>
            <w:vAlign w:val="bottom"/>
          </w:tcPr>
          <w:p w14:paraId="4F264569" w14:textId="047777E5" w:rsidR="000C4FA1" w:rsidRPr="006B6DD5" w:rsidRDefault="003C4C4E" w:rsidP="000C4FA1">
            <w:pPr>
              <w:pBdr>
                <w:bottom w:val="single" w:sz="4" w:space="1" w:color="auto"/>
              </w:pBdr>
              <w:tabs>
                <w:tab w:val="decimal" w:pos="1062"/>
              </w:tabs>
              <w:spacing w:line="320" w:lineRule="exact"/>
              <w:ind w:right="-18"/>
              <w:rPr>
                <w:rFonts w:ascii="Arial" w:hAnsi="Arial" w:cs="Arial"/>
                <w:sz w:val="18"/>
                <w:szCs w:val="18"/>
              </w:rPr>
            </w:pPr>
            <w:r>
              <w:rPr>
                <w:rFonts w:ascii="Arial" w:hAnsi="Arial" w:cs="Arial"/>
                <w:sz w:val="18"/>
                <w:szCs w:val="18"/>
              </w:rPr>
              <w:t>(17,722)</w:t>
            </w:r>
          </w:p>
        </w:tc>
        <w:tc>
          <w:tcPr>
            <w:tcW w:w="1380" w:type="dxa"/>
            <w:vAlign w:val="bottom"/>
          </w:tcPr>
          <w:p w14:paraId="0A41A7D0" w14:textId="3FDCC92E" w:rsidR="000C4FA1" w:rsidRPr="006B6DD5" w:rsidRDefault="000C4FA1" w:rsidP="000C4FA1">
            <w:pPr>
              <w:pBdr>
                <w:bottom w:val="single" w:sz="4" w:space="1" w:color="auto"/>
              </w:pBdr>
              <w:tabs>
                <w:tab w:val="decimal" w:pos="1062"/>
              </w:tabs>
              <w:spacing w:line="320" w:lineRule="exact"/>
              <w:ind w:right="-18"/>
              <w:rPr>
                <w:rFonts w:ascii="Arial" w:hAnsi="Arial" w:cs="Arial"/>
                <w:sz w:val="18"/>
                <w:szCs w:val="18"/>
              </w:rPr>
            </w:pPr>
            <w:r>
              <w:rPr>
                <w:rFonts w:ascii="Arial" w:hAnsi="Arial" w:cs="Arial"/>
                <w:sz w:val="18"/>
                <w:szCs w:val="18"/>
              </w:rPr>
              <w:t>(36,705)</w:t>
            </w:r>
          </w:p>
        </w:tc>
      </w:tr>
      <w:tr w:rsidR="000C4FA1" w:rsidRPr="006B6DD5" w14:paraId="0787123C" w14:textId="77777777" w:rsidTr="009D72A9">
        <w:tc>
          <w:tcPr>
            <w:tcW w:w="3600" w:type="dxa"/>
            <w:vAlign w:val="bottom"/>
          </w:tcPr>
          <w:p w14:paraId="1AB34188" w14:textId="791A16EE" w:rsidR="000C4FA1" w:rsidRPr="006B24B9" w:rsidRDefault="000C4FA1" w:rsidP="000C4FA1">
            <w:pPr>
              <w:tabs>
                <w:tab w:val="left" w:pos="567"/>
                <w:tab w:val="left" w:pos="1134"/>
                <w:tab w:val="left" w:pos="1701"/>
              </w:tabs>
              <w:spacing w:line="320" w:lineRule="exact"/>
              <w:ind w:left="165" w:hanging="123"/>
              <w:rPr>
                <w:rFonts w:ascii="Arial" w:hAnsi="Arial"/>
                <w:b/>
                <w:bCs/>
                <w:color w:val="000000"/>
                <w:sz w:val="18"/>
                <w:szCs w:val="18"/>
              </w:rPr>
            </w:pPr>
            <w:r w:rsidRPr="006B24B9">
              <w:rPr>
                <w:rFonts w:ascii="Arial" w:hAnsi="Arial"/>
                <w:b/>
                <w:bCs/>
                <w:color w:val="000000"/>
                <w:sz w:val="18"/>
                <w:szCs w:val="18"/>
              </w:rPr>
              <w:t xml:space="preserve">Income tax </w:t>
            </w:r>
            <w:r>
              <w:rPr>
                <w:rFonts w:ascii="Arial" w:hAnsi="Arial"/>
                <w:b/>
                <w:bCs/>
                <w:color w:val="000000"/>
                <w:sz w:val="18"/>
                <w:szCs w:val="18"/>
              </w:rPr>
              <w:t>revenues</w:t>
            </w:r>
            <w:r w:rsidRPr="006B24B9">
              <w:rPr>
                <w:rFonts w:ascii="Arial" w:hAnsi="Arial"/>
                <w:b/>
                <w:bCs/>
                <w:color w:val="000000"/>
                <w:sz w:val="18"/>
                <w:szCs w:val="18"/>
              </w:rPr>
              <w:t xml:space="preserve"> </w:t>
            </w:r>
            <w:r w:rsidRPr="006B24B9">
              <w:rPr>
                <w:rFonts w:ascii="Arial" w:hAnsi="Arial"/>
                <w:b/>
                <w:bCs/>
                <w:sz w:val="18"/>
                <w:szCs w:val="18"/>
              </w:rPr>
              <w:t>reported</w:t>
            </w:r>
            <w:r w:rsidRPr="006B24B9">
              <w:rPr>
                <w:rFonts w:ascii="Arial" w:hAnsi="Arial"/>
                <w:b/>
                <w:bCs/>
                <w:color w:val="000000"/>
                <w:sz w:val="18"/>
                <w:szCs w:val="18"/>
              </w:rPr>
              <w:t xml:space="preserve"> in</w:t>
            </w:r>
            <w:r w:rsidR="00577FF7">
              <w:rPr>
                <w:rFonts w:ascii="Arial" w:hAnsi="Arial"/>
                <w:b/>
                <w:bCs/>
                <w:color w:val="000000"/>
                <w:sz w:val="18"/>
                <w:szCs w:val="18"/>
              </w:rPr>
              <w:t xml:space="preserve">   </w:t>
            </w:r>
            <w:r w:rsidRPr="006B24B9">
              <w:rPr>
                <w:rFonts w:ascii="Arial" w:hAnsi="Arial"/>
                <w:b/>
                <w:bCs/>
                <w:color w:val="000000"/>
                <w:sz w:val="18"/>
                <w:szCs w:val="18"/>
              </w:rPr>
              <w:t xml:space="preserve"> </w:t>
            </w:r>
            <w:r>
              <w:rPr>
                <w:rFonts w:ascii="Arial" w:hAnsi="Arial"/>
                <w:b/>
                <w:bCs/>
                <w:color w:val="000000"/>
                <w:sz w:val="18"/>
                <w:szCs w:val="18"/>
              </w:rPr>
              <w:t>profit or loss</w:t>
            </w:r>
          </w:p>
        </w:tc>
        <w:tc>
          <w:tcPr>
            <w:tcW w:w="1380" w:type="dxa"/>
            <w:vAlign w:val="bottom"/>
          </w:tcPr>
          <w:p w14:paraId="69E5D0C0" w14:textId="206581BA" w:rsidR="000C4FA1" w:rsidRPr="006B6DD5" w:rsidRDefault="003C4C4E" w:rsidP="000C4FA1">
            <w:pPr>
              <w:pBdr>
                <w:bottom w:val="double" w:sz="4" w:space="1" w:color="auto"/>
              </w:pBdr>
              <w:tabs>
                <w:tab w:val="decimal" w:pos="1062"/>
              </w:tabs>
              <w:spacing w:line="320" w:lineRule="exact"/>
              <w:ind w:right="-18"/>
              <w:rPr>
                <w:rFonts w:ascii="Arial" w:hAnsi="Arial" w:cs="Arial"/>
                <w:sz w:val="18"/>
                <w:szCs w:val="18"/>
              </w:rPr>
            </w:pPr>
            <w:r>
              <w:rPr>
                <w:rFonts w:ascii="Arial" w:hAnsi="Arial" w:cs="Arial"/>
                <w:sz w:val="18"/>
                <w:szCs w:val="18"/>
              </w:rPr>
              <w:t>(672)</w:t>
            </w:r>
          </w:p>
        </w:tc>
        <w:tc>
          <w:tcPr>
            <w:tcW w:w="1380" w:type="dxa"/>
            <w:vAlign w:val="bottom"/>
          </w:tcPr>
          <w:p w14:paraId="3086477E" w14:textId="78B7271E" w:rsidR="000C4FA1" w:rsidRPr="006B6DD5" w:rsidRDefault="000C4FA1" w:rsidP="000C4FA1">
            <w:pPr>
              <w:pBdr>
                <w:bottom w:val="double" w:sz="4" w:space="1" w:color="auto"/>
              </w:pBdr>
              <w:tabs>
                <w:tab w:val="decimal" w:pos="1062"/>
              </w:tabs>
              <w:spacing w:line="320" w:lineRule="exact"/>
              <w:ind w:right="-18"/>
              <w:rPr>
                <w:rFonts w:ascii="Arial" w:hAnsi="Arial" w:cs="Arial"/>
                <w:sz w:val="18"/>
                <w:szCs w:val="18"/>
              </w:rPr>
            </w:pPr>
            <w:r>
              <w:rPr>
                <w:rFonts w:ascii="Arial" w:hAnsi="Arial" w:cs="Arial"/>
                <w:sz w:val="18"/>
                <w:szCs w:val="18"/>
              </w:rPr>
              <w:t>(5,199)</w:t>
            </w:r>
          </w:p>
        </w:tc>
        <w:tc>
          <w:tcPr>
            <w:tcW w:w="1380" w:type="dxa"/>
            <w:vAlign w:val="bottom"/>
          </w:tcPr>
          <w:p w14:paraId="2A717C46" w14:textId="0AAEBC51" w:rsidR="000C4FA1" w:rsidRPr="006B6DD5" w:rsidRDefault="003C4C4E" w:rsidP="000C4FA1">
            <w:pPr>
              <w:pBdr>
                <w:bottom w:val="double" w:sz="4" w:space="1" w:color="auto"/>
              </w:pBdr>
              <w:tabs>
                <w:tab w:val="decimal" w:pos="1062"/>
              </w:tabs>
              <w:spacing w:line="320" w:lineRule="exact"/>
              <w:ind w:right="-18"/>
              <w:rPr>
                <w:rFonts w:ascii="Arial" w:hAnsi="Arial" w:cs="Arial"/>
                <w:sz w:val="18"/>
                <w:szCs w:val="18"/>
              </w:rPr>
            </w:pPr>
            <w:r>
              <w:rPr>
                <w:rFonts w:ascii="Arial" w:hAnsi="Arial" w:cs="Arial"/>
                <w:sz w:val="18"/>
                <w:szCs w:val="18"/>
              </w:rPr>
              <w:t>(17,555)</w:t>
            </w:r>
          </w:p>
        </w:tc>
        <w:tc>
          <w:tcPr>
            <w:tcW w:w="1380" w:type="dxa"/>
            <w:vAlign w:val="bottom"/>
          </w:tcPr>
          <w:p w14:paraId="5EB9588D" w14:textId="5047E393" w:rsidR="000C4FA1" w:rsidRPr="006B6DD5" w:rsidRDefault="000C4FA1" w:rsidP="000C4FA1">
            <w:pPr>
              <w:pBdr>
                <w:bottom w:val="double" w:sz="4" w:space="1" w:color="auto"/>
              </w:pBdr>
              <w:tabs>
                <w:tab w:val="decimal" w:pos="1062"/>
              </w:tabs>
              <w:spacing w:line="320" w:lineRule="exact"/>
              <w:ind w:right="-18"/>
              <w:rPr>
                <w:rFonts w:ascii="Arial" w:hAnsi="Arial" w:cs="Arial"/>
                <w:sz w:val="18"/>
                <w:szCs w:val="18"/>
              </w:rPr>
            </w:pPr>
            <w:r>
              <w:rPr>
                <w:rFonts w:ascii="Arial" w:hAnsi="Arial" w:cs="Arial"/>
                <w:sz w:val="18"/>
                <w:szCs w:val="18"/>
              </w:rPr>
              <w:t>(25,725)</w:t>
            </w:r>
          </w:p>
        </w:tc>
      </w:tr>
    </w:tbl>
    <w:p w14:paraId="58E2AFE4" w14:textId="0B82A981" w:rsidR="000C4FA1" w:rsidRDefault="000C4FA1"/>
    <w:tbl>
      <w:tblPr>
        <w:tblW w:w="9120" w:type="dxa"/>
        <w:tblInd w:w="450" w:type="dxa"/>
        <w:tblLayout w:type="fixed"/>
        <w:tblLook w:val="0000" w:firstRow="0" w:lastRow="0" w:firstColumn="0" w:lastColumn="0" w:noHBand="0" w:noVBand="0"/>
      </w:tblPr>
      <w:tblGrid>
        <w:gridCol w:w="3600"/>
        <w:gridCol w:w="1380"/>
        <w:gridCol w:w="1380"/>
        <w:gridCol w:w="1380"/>
        <w:gridCol w:w="1380"/>
      </w:tblGrid>
      <w:tr w:rsidR="000C4FA1" w:rsidRPr="006B6DD5" w14:paraId="5A8B9CD0" w14:textId="77777777" w:rsidTr="00E4245A">
        <w:tc>
          <w:tcPr>
            <w:tcW w:w="3600" w:type="dxa"/>
          </w:tcPr>
          <w:p w14:paraId="26CFE467" w14:textId="49B5A75E" w:rsidR="000C4FA1" w:rsidRPr="006B6DD5" w:rsidRDefault="000C4FA1" w:rsidP="000C4FA1">
            <w:pPr>
              <w:spacing w:line="320" w:lineRule="exact"/>
              <w:ind w:right="-18"/>
              <w:jc w:val="thaiDistribute"/>
              <w:rPr>
                <w:rFonts w:ascii="Arial" w:hAnsi="Arial" w:cs="Arial"/>
                <w:sz w:val="18"/>
                <w:szCs w:val="18"/>
              </w:rPr>
            </w:pPr>
            <w:r w:rsidRPr="006B6DD5">
              <w:rPr>
                <w:rFonts w:ascii="Arial" w:hAnsi="Arial" w:cs="Arial"/>
                <w:b/>
                <w:bCs/>
                <w:sz w:val="18"/>
                <w:szCs w:val="18"/>
                <w:cs/>
              </w:rPr>
              <w:tab/>
            </w:r>
            <w:r w:rsidRPr="006B6DD5">
              <w:rPr>
                <w:rFonts w:ascii="Arial" w:hAnsi="Arial" w:cs="Arial"/>
                <w:b/>
                <w:bCs/>
                <w:sz w:val="18"/>
                <w:szCs w:val="18"/>
              </w:rPr>
              <w:tab/>
            </w:r>
            <w:r w:rsidRPr="006B6DD5">
              <w:rPr>
                <w:rFonts w:ascii="Arial" w:hAnsi="Arial" w:cs="Arial"/>
                <w:sz w:val="18"/>
                <w:szCs w:val="18"/>
              </w:rPr>
              <w:tab/>
            </w:r>
          </w:p>
        </w:tc>
        <w:tc>
          <w:tcPr>
            <w:tcW w:w="2760" w:type="dxa"/>
            <w:gridSpan w:val="2"/>
          </w:tcPr>
          <w:p w14:paraId="107A1445" w14:textId="77777777" w:rsidR="000C4FA1" w:rsidRPr="006B6DD5" w:rsidRDefault="000C4FA1" w:rsidP="000C4FA1">
            <w:pPr>
              <w:tabs>
                <w:tab w:val="left" w:pos="600"/>
                <w:tab w:val="left" w:pos="900"/>
                <w:tab w:val="right" w:pos="7280"/>
                <w:tab w:val="right" w:pos="8540"/>
              </w:tabs>
              <w:spacing w:line="320" w:lineRule="exact"/>
              <w:ind w:right="-45"/>
              <w:jc w:val="right"/>
              <w:rPr>
                <w:rFonts w:ascii="Arial" w:hAnsi="Arial" w:cs="Arial"/>
                <w:sz w:val="18"/>
                <w:szCs w:val="18"/>
                <w:cs/>
              </w:rPr>
            </w:pPr>
          </w:p>
        </w:tc>
        <w:tc>
          <w:tcPr>
            <w:tcW w:w="2760" w:type="dxa"/>
            <w:gridSpan w:val="2"/>
          </w:tcPr>
          <w:p w14:paraId="36684E2B" w14:textId="77777777" w:rsidR="000C4FA1" w:rsidRPr="006B6DD5" w:rsidRDefault="000C4FA1" w:rsidP="000C4FA1">
            <w:pPr>
              <w:tabs>
                <w:tab w:val="left" w:pos="600"/>
                <w:tab w:val="left" w:pos="900"/>
                <w:tab w:val="right" w:pos="7280"/>
                <w:tab w:val="right" w:pos="8540"/>
              </w:tabs>
              <w:spacing w:line="320" w:lineRule="exact"/>
              <w:ind w:right="-45"/>
              <w:jc w:val="right"/>
              <w:rPr>
                <w:rFonts w:ascii="Arial" w:hAnsi="Arial" w:cs="Arial"/>
                <w:sz w:val="18"/>
                <w:szCs w:val="18"/>
                <w:cs/>
              </w:rPr>
            </w:pPr>
            <w:r w:rsidRPr="006B6DD5">
              <w:rPr>
                <w:rFonts w:ascii="Arial" w:hAnsi="Arial" w:cs="Arial"/>
                <w:sz w:val="18"/>
                <w:szCs w:val="18"/>
              </w:rPr>
              <w:t>(Unit: Thousand Baht)</w:t>
            </w:r>
          </w:p>
        </w:tc>
      </w:tr>
      <w:tr w:rsidR="000C4FA1" w:rsidRPr="006B6DD5" w14:paraId="00D22656" w14:textId="77777777" w:rsidTr="00E4245A">
        <w:tc>
          <w:tcPr>
            <w:tcW w:w="3600" w:type="dxa"/>
          </w:tcPr>
          <w:p w14:paraId="390BC58F" w14:textId="77777777" w:rsidR="000C4FA1" w:rsidRPr="006B6DD5" w:rsidRDefault="000C4FA1" w:rsidP="000C4FA1">
            <w:pPr>
              <w:spacing w:line="320" w:lineRule="exact"/>
              <w:ind w:right="-18"/>
              <w:jc w:val="thaiDistribute"/>
              <w:rPr>
                <w:rFonts w:ascii="Arial" w:hAnsi="Arial" w:cs="Arial"/>
                <w:sz w:val="18"/>
                <w:szCs w:val="18"/>
              </w:rPr>
            </w:pPr>
          </w:p>
        </w:tc>
        <w:tc>
          <w:tcPr>
            <w:tcW w:w="5520" w:type="dxa"/>
            <w:gridSpan w:val="4"/>
            <w:vAlign w:val="bottom"/>
          </w:tcPr>
          <w:p w14:paraId="13A6CB4E" w14:textId="5CBC894F" w:rsidR="000C4FA1" w:rsidRPr="006B6DD5" w:rsidRDefault="000C4FA1" w:rsidP="000C4FA1">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Pr>
                <w:rFonts w:ascii="Arial" w:hAnsi="Arial" w:cs="Arial"/>
                <w:sz w:val="18"/>
                <w:szCs w:val="18"/>
              </w:rPr>
              <w:t xml:space="preserve">For the six-month periods ended </w:t>
            </w:r>
            <w:r w:rsidRPr="000C4FA1">
              <w:rPr>
                <w:rFonts w:ascii="Arial" w:hAnsi="Arial" w:cs="Arial"/>
                <w:sz w:val="18"/>
                <w:szCs w:val="18"/>
              </w:rPr>
              <w:t>30 June</w:t>
            </w:r>
          </w:p>
        </w:tc>
      </w:tr>
      <w:tr w:rsidR="000C4FA1" w:rsidRPr="006B6DD5" w14:paraId="5CE601E3" w14:textId="77777777" w:rsidTr="00E4245A">
        <w:tc>
          <w:tcPr>
            <w:tcW w:w="3600" w:type="dxa"/>
          </w:tcPr>
          <w:p w14:paraId="19157129" w14:textId="77777777" w:rsidR="000C4FA1" w:rsidRPr="006B6DD5" w:rsidRDefault="000C4FA1" w:rsidP="000C4FA1">
            <w:pPr>
              <w:spacing w:line="320" w:lineRule="exact"/>
              <w:ind w:right="-18"/>
              <w:jc w:val="thaiDistribute"/>
              <w:rPr>
                <w:rFonts w:ascii="Arial" w:hAnsi="Arial" w:cs="Arial"/>
                <w:sz w:val="18"/>
                <w:szCs w:val="18"/>
              </w:rPr>
            </w:pPr>
          </w:p>
        </w:tc>
        <w:tc>
          <w:tcPr>
            <w:tcW w:w="2760" w:type="dxa"/>
            <w:gridSpan w:val="2"/>
            <w:vAlign w:val="bottom"/>
          </w:tcPr>
          <w:p w14:paraId="66A2E30C" w14:textId="77777777" w:rsidR="000C4FA1" w:rsidRPr="006B6DD5" w:rsidRDefault="000C4FA1" w:rsidP="000C4FA1">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6B6DD5">
              <w:rPr>
                <w:rFonts w:ascii="Arial" w:hAnsi="Arial" w:cs="Arial"/>
                <w:sz w:val="18"/>
                <w:szCs w:val="18"/>
              </w:rPr>
              <w:t xml:space="preserve">Consolidated </w:t>
            </w:r>
          </w:p>
          <w:p w14:paraId="11ED2EB3" w14:textId="77777777" w:rsidR="000C4FA1" w:rsidRPr="006B6DD5" w:rsidRDefault="000C4FA1" w:rsidP="000C4FA1">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6B6DD5">
              <w:rPr>
                <w:rFonts w:ascii="Arial" w:hAnsi="Arial" w:cs="Arial"/>
                <w:sz w:val="18"/>
                <w:szCs w:val="18"/>
              </w:rPr>
              <w:t>financial statements</w:t>
            </w:r>
          </w:p>
        </w:tc>
        <w:tc>
          <w:tcPr>
            <w:tcW w:w="2760" w:type="dxa"/>
            <w:gridSpan w:val="2"/>
            <w:vAlign w:val="bottom"/>
          </w:tcPr>
          <w:p w14:paraId="5325310A" w14:textId="77777777" w:rsidR="000C4FA1" w:rsidRPr="006B6DD5" w:rsidRDefault="000C4FA1" w:rsidP="000C4FA1">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6B6DD5">
              <w:rPr>
                <w:rFonts w:ascii="Arial" w:hAnsi="Arial" w:cs="Arial"/>
                <w:sz w:val="18"/>
                <w:szCs w:val="18"/>
              </w:rPr>
              <w:t xml:space="preserve">Separate </w:t>
            </w:r>
          </w:p>
          <w:p w14:paraId="54D72652" w14:textId="77777777" w:rsidR="000C4FA1" w:rsidRPr="006B6DD5" w:rsidRDefault="000C4FA1" w:rsidP="000C4FA1">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6B6DD5">
              <w:rPr>
                <w:rFonts w:ascii="Arial" w:hAnsi="Arial" w:cs="Arial"/>
                <w:sz w:val="18"/>
                <w:szCs w:val="18"/>
              </w:rPr>
              <w:t>financial statements</w:t>
            </w:r>
          </w:p>
        </w:tc>
      </w:tr>
      <w:tr w:rsidR="000C4FA1" w:rsidRPr="006B6DD5" w14:paraId="30B55CC8" w14:textId="77777777" w:rsidTr="00E4245A">
        <w:tc>
          <w:tcPr>
            <w:tcW w:w="3600" w:type="dxa"/>
          </w:tcPr>
          <w:p w14:paraId="7EE34318" w14:textId="77777777" w:rsidR="000C4FA1" w:rsidRPr="006B6DD5" w:rsidRDefault="000C4FA1" w:rsidP="000C4FA1">
            <w:pPr>
              <w:spacing w:line="320" w:lineRule="exact"/>
              <w:ind w:right="-18"/>
              <w:jc w:val="thaiDistribute"/>
              <w:rPr>
                <w:rFonts w:ascii="Arial" w:hAnsi="Arial" w:cs="Arial"/>
                <w:b/>
                <w:bCs/>
                <w:sz w:val="18"/>
                <w:szCs w:val="18"/>
                <w:u w:val="single"/>
              </w:rPr>
            </w:pPr>
          </w:p>
        </w:tc>
        <w:tc>
          <w:tcPr>
            <w:tcW w:w="1380" w:type="dxa"/>
          </w:tcPr>
          <w:p w14:paraId="6F91E38E" w14:textId="77777777" w:rsidR="000C4FA1" w:rsidRPr="006B6DD5" w:rsidRDefault="000C4FA1" w:rsidP="000C4FA1">
            <w:pPr>
              <w:pBdr>
                <w:bottom w:val="single" w:sz="4" w:space="1" w:color="auto"/>
              </w:pBdr>
              <w:tabs>
                <w:tab w:val="left" w:pos="600"/>
                <w:tab w:val="right" w:pos="7280"/>
                <w:tab w:val="right" w:pos="8540"/>
              </w:tabs>
              <w:spacing w:line="320" w:lineRule="exact"/>
              <w:ind w:right="-45"/>
              <w:jc w:val="center"/>
              <w:rPr>
                <w:rFonts w:ascii="Arial" w:hAnsi="Arial" w:cs="Arial"/>
                <w:sz w:val="18"/>
                <w:szCs w:val="18"/>
              </w:rPr>
            </w:pPr>
            <w:r>
              <w:rPr>
                <w:rFonts w:ascii="Arial" w:hAnsi="Arial" w:cs="Arial"/>
                <w:sz w:val="18"/>
                <w:szCs w:val="18"/>
              </w:rPr>
              <w:t>2022</w:t>
            </w:r>
          </w:p>
        </w:tc>
        <w:tc>
          <w:tcPr>
            <w:tcW w:w="1380" w:type="dxa"/>
          </w:tcPr>
          <w:p w14:paraId="4AD3B7E5" w14:textId="77777777" w:rsidR="000C4FA1" w:rsidRPr="006B6DD5" w:rsidRDefault="000C4FA1" w:rsidP="000C4FA1">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Pr>
                <w:rFonts w:ascii="Arial" w:hAnsi="Arial" w:cs="Arial"/>
                <w:sz w:val="18"/>
                <w:szCs w:val="18"/>
              </w:rPr>
              <w:t>2021</w:t>
            </w:r>
          </w:p>
        </w:tc>
        <w:tc>
          <w:tcPr>
            <w:tcW w:w="1380" w:type="dxa"/>
          </w:tcPr>
          <w:p w14:paraId="3742A907" w14:textId="77777777" w:rsidR="000C4FA1" w:rsidRPr="006B6DD5" w:rsidRDefault="000C4FA1" w:rsidP="000C4FA1">
            <w:pPr>
              <w:pBdr>
                <w:bottom w:val="single" w:sz="4" w:space="1" w:color="auto"/>
              </w:pBdr>
              <w:tabs>
                <w:tab w:val="left" w:pos="600"/>
                <w:tab w:val="right" w:pos="7280"/>
                <w:tab w:val="right" w:pos="8540"/>
              </w:tabs>
              <w:spacing w:line="320" w:lineRule="exact"/>
              <w:ind w:right="-45"/>
              <w:jc w:val="center"/>
              <w:rPr>
                <w:rFonts w:ascii="Arial" w:hAnsi="Arial" w:cs="Arial"/>
                <w:sz w:val="18"/>
                <w:szCs w:val="18"/>
              </w:rPr>
            </w:pPr>
            <w:r>
              <w:rPr>
                <w:rFonts w:ascii="Arial" w:hAnsi="Arial" w:cs="Arial"/>
                <w:sz w:val="18"/>
                <w:szCs w:val="18"/>
              </w:rPr>
              <w:t>2022</w:t>
            </w:r>
          </w:p>
        </w:tc>
        <w:tc>
          <w:tcPr>
            <w:tcW w:w="1380" w:type="dxa"/>
          </w:tcPr>
          <w:p w14:paraId="135B4D68" w14:textId="77777777" w:rsidR="000C4FA1" w:rsidRPr="006B6DD5" w:rsidRDefault="000C4FA1" w:rsidP="000C4FA1">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Pr>
                <w:rFonts w:ascii="Arial" w:hAnsi="Arial" w:cs="Arial"/>
                <w:sz w:val="18"/>
                <w:szCs w:val="18"/>
              </w:rPr>
              <w:t>2021</w:t>
            </w:r>
          </w:p>
        </w:tc>
      </w:tr>
      <w:tr w:rsidR="000C4FA1" w:rsidRPr="006B6DD5" w14:paraId="6A57D75E" w14:textId="77777777" w:rsidTr="00E4245A">
        <w:tc>
          <w:tcPr>
            <w:tcW w:w="3600" w:type="dxa"/>
            <w:vAlign w:val="bottom"/>
          </w:tcPr>
          <w:p w14:paraId="38B541DE" w14:textId="77777777" w:rsidR="000C4FA1" w:rsidRPr="006B6DD5" w:rsidRDefault="000C4FA1" w:rsidP="000C4FA1">
            <w:pPr>
              <w:tabs>
                <w:tab w:val="left" w:pos="1440"/>
              </w:tabs>
              <w:spacing w:line="320" w:lineRule="exact"/>
              <w:ind w:left="312" w:hanging="270"/>
              <w:rPr>
                <w:rFonts w:ascii="Arial" w:hAnsi="Arial"/>
                <w:b/>
                <w:bCs/>
                <w:sz w:val="18"/>
                <w:szCs w:val="18"/>
              </w:rPr>
            </w:pPr>
            <w:r w:rsidRPr="006B6DD5">
              <w:rPr>
                <w:rFonts w:ascii="Arial" w:hAnsi="Arial"/>
                <w:b/>
                <w:bCs/>
                <w:sz w:val="18"/>
                <w:szCs w:val="18"/>
              </w:rPr>
              <w:t>Current income tax:</w:t>
            </w:r>
          </w:p>
        </w:tc>
        <w:tc>
          <w:tcPr>
            <w:tcW w:w="1380" w:type="dxa"/>
            <w:vAlign w:val="bottom"/>
          </w:tcPr>
          <w:p w14:paraId="1CACB9FE" w14:textId="77777777" w:rsidR="000C4FA1" w:rsidRPr="006B6DD5" w:rsidRDefault="000C4FA1" w:rsidP="000C4FA1">
            <w:pPr>
              <w:tabs>
                <w:tab w:val="decimal" w:pos="1062"/>
              </w:tabs>
              <w:spacing w:line="320" w:lineRule="exact"/>
              <w:ind w:left="72" w:right="-63"/>
              <w:rPr>
                <w:rFonts w:ascii="Arial" w:hAnsi="Arial"/>
                <w:spacing w:val="-4"/>
                <w:sz w:val="18"/>
                <w:szCs w:val="18"/>
              </w:rPr>
            </w:pPr>
          </w:p>
        </w:tc>
        <w:tc>
          <w:tcPr>
            <w:tcW w:w="1380" w:type="dxa"/>
            <w:vAlign w:val="bottom"/>
          </w:tcPr>
          <w:p w14:paraId="2967FEAC" w14:textId="77777777" w:rsidR="000C4FA1" w:rsidRPr="006B6DD5" w:rsidRDefault="000C4FA1" w:rsidP="000C4FA1">
            <w:pPr>
              <w:tabs>
                <w:tab w:val="decimal" w:pos="1062"/>
              </w:tabs>
              <w:spacing w:line="320" w:lineRule="exact"/>
              <w:ind w:left="72" w:right="-63"/>
              <w:rPr>
                <w:rFonts w:ascii="Arial" w:hAnsi="Arial"/>
                <w:spacing w:val="-4"/>
                <w:sz w:val="18"/>
                <w:szCs w:val="18"/>
              </w:rPr>
            </w:pPr>
          </w:p>
        </w:tc>
        <w:tc>
          <w:tcPr>
            <w:tcW w:w="1380" w:type="dxa"/>
            <w:vAlign w:val="bottom"/>
          </w:tcPr>
          <w:p w14:paraId="15A1C535" w14:textId="77777777" w:rsidR="000C4FA1" w:rsidRPr="006B6DD5" w:rsidRDefault="000C4FA1" w:rsidP="000C4FA1">
            <w:pPr>
              <w:tabs>
                <w:tab w:val="decimal" w:pos="1062"/>
              </w:tabs>
              <w:spacing w:line="320" w:lineRule="exact"/>
              <w:ind w:right="-18"/>
              <w:rPr>
                <w:rFonts w:ascii="Arial" w:hAnsi="Arial" w:cs="Arial"/>
                <w:sz w:val="18"/>
                <w:szCs w:val="18"/>
              </w:rPr>
            </w:pPr>
          </w:p>
        </w:tc>
        <w:tc>
          <w:tcPr>
            <w:tcW w:w="1380" w:type="dxa"/>
            <w:vAlign w:val="bottom"/>
          </w:tcPr>
          <w:p w14:paraId="7A1748FC" w14:textId="77777777" w:rsidR="000C4FA1" w:rsidRPr="006B6DD5" w:rsidRDefault="000C4FA1" w:rsidP="000C4FA1">
            <w:pPr>
              <w:tabs>
                <w:tab w:val="decimal" w:pos="1062"/>
              </w:tabs>
              <w:spacing w:line="320" w:lineRule="exact"/>
              <w:ind w:right="-18"/>
              <w:rPr>
                <w:rFonts w:ascii="Arial" w:hAnsi="Arial" w:cs="Arial"/>
                <w:sz w:val="18"/>
                <w:szCs w:val="18"/>
              </w:rPr>
            </w:pPr>
          </w:p>
        </w:tc>
      </w:tr>
      <w:tr w:rsidR="000C4FA1" w:rsidRPr="006B6DD5" w14:paraId="7B0F26E3" w14:textId="77777777" w:rsidTr="00E4245A">
        <w:tc>
          <w:tcPr>
            <w:tcW w:w="3600" w:type="dxa"/>
            <w:vAlign w:val="bottom"/>
          </w:tcPr>
          <w:p w14:paraId="46EE19AC" w14:textId="77777777" w:rsidR="000C4FA1" w:rsidRPr="006B6DD5" w:rsidRDefault="000C4FA1" w:rsidP="000C4FA1">
            <w:pPr>
              <w:tabs>
                <w:tab w:val="left" w:pos="1440"/>
              </w:tabs>
              <w:spacing w:line="320" w:lineRule="exact"/>
              <w:ind w:left="312" w:hanging="270"/>
              <w:rPr>
                <w:rFonts w:ascii="Arial" w:hAnsi="Arial"/>
                <w:sz w:val="18"/>
                <w:szCs w:val="18"/>
              </w:rPr>
            </w:pPr>
            <w:r w:rsidRPr="006B6DD5">
              <w:rPr>
                <w:rFonts w:ascii="Arial" w:hAnsi="Arial"/>
                <w:sz w:val="18"/>
                <w:szCs w:val="18"/>
              </w:rPr>
              <w:t>Interim corporate income</w:t>
            </w:r>
            <w:r>
              <w:rPr>
                <w:rFonts w:ascii="Arial" w:hAnsi="Arial"/>
                <w:sz w:val="18"/>
                <w:szCs w:val="18"/>
              </w:rPr>
              <w:t xml:space="preserve"> </w:t>
            </w:r>
            <w:r w:rsidRPr="006B6DD5">
              <w:rPr>
                <w:rFonts w:ascii="Arial" w:hAnsi="Arial"/>
                <w:sz w:val="18"/>
                <w:szCs w:val="18"/>
              </w:rPr>
              <w:t>tax charge</w:t>
            </w:r>
          </w:p>
        </w:tc>
        <w:tc>
          <w:tcPr>
            <w:tcW w:w="1380" w:type="dxa"/>
            <w:vAlign w:val="bottom"/>
          </w:tcPr>
          <w:p w14:paraId="375BC43C" w14:textId="7CDA809D" w:rsidR="000C4FA1" w:rsidRPr="006B6DD5" w:rsidRDefault="003C4C4E" w:rsidP="000C4FA1">
            <w:pPr>
              <w:tabs>
                <w:tab w:val="decimal" w:pos="1062"/>
              </w:tabs>
              <w:spacing w:line="320" w:lineRule="exact"/>
              <w:ind w:right="-18"/>
              <w:rPr>
                <w:rFonts w:ascii="Arial" w:hAnsi="Arial" w:cs="Arial"/>
                <w:sz w:val="18"/>
                <w:szCs w:val="18"/>
              </w:rPr>
            </w:pPr>
            <w:r>
              <w:rPr>
                <w:rFonts w:ascii="Arial" w:hAnsi="Arial" w:cs="Arial"/>
                <w:sz w:val="18"/>
                <w:szCs w:val="18"/>
              </w:rPr>
              <w:t>33,461</w:t>
            </w:r>
          </w:p>
        </w:tc>
        <w:tc>
          <w:tcPr>
            <w:tcW w:w="1380" w:type="dxa"/>
            <w:vAlign w:val="bottom"/>
          </w:tcPr>
          <w:p w14:paraId="56840916" w14:textId="69E0A01F" w:rsidR="000C4FA1" w:rsidRPr="006B6DD5" w:rsidRDefault="000C4FA1" w:rsidP="000C4FA1">
            <w:pPr>
              <w:tabs>
                <w:tab w:val="decimal" w:pos="1062"/>
              </w:tabs>
              <w:spacing w:line="320" w:lineRule="exact"/>
              <w:ind w:right="-18"/>
              <w:rPr>
                <w:rFonts w:ascii="Arial" w:hAnsi="Arial" w:cs="Arial"/>
                <w:sz w:val="18"/>
                <w:szCs w:val="18"/>
              </w:rPr>
            </w:pPr>
            <w:r>
              <w:rPr>
                <w:rFonts w:ascii="Arial" w:hAnsi="Arial" w:cs="Arial"/>
                <w:sz w:val="18"/>
                <w:szCs w:val="18"/>
              </w:rPr>
              <w:t>11,280</w:t>
            </w:r>
          </w:p>
        </w:tc>
        <w:tc>
          <w:tcPr>
            <w:tcW w:w="1380" w:type="dxa"/>
            <w:vAlign w:val="bottom"/>
          </w:tcPr>
          <w:p w14:paraId="225D8249" w14:textId="13E7760E" w:rsidR="000C4FA1" w:rsidRPr="006B6DD5" w:rsidRDefault="003C4C4E" w:rsidP="000C4FA1">
            <w:pPr>
              <w:tabs>
                <w:tab w:val="decimal" w:pos="1062"/>
              </w:tabs>
              <w:spacing w:line="320" w:lineRule="exact"/>
              <w:ind w:right="-18"/>
              <w:rPr>
                <w:rFonts w:ascii="Arial" w:hAnsi="Arial" w:cs="Arial"/>
                <w:sz w:val="18"/>
                <w:szCs w:val="18"/>
              </w:rPr>
            </w:pPr>
            <w:r>
              <w:rPr>
                <w:rFonts w:ascii="Arial" w:hAnsi="Arial" w:cs="Arial"/>
                <w:sz w:val="18"/>
                <w:szCs w:val="18"/>
              </w:rPr>
              <w:t>167</w:t>
            </w:r>
          </w:p>
        </w:tc>
        <w:tc>
          <w:tcPr>
            <w:tcW w:w="1380" w:type="dxa"/>
            <w:vAlign w:val="bottom"/>
          </w:tcPr>
          <w:p w14:paraId="785BF692" w14:textId="12EACC07" w:rsidR="000C4FA1" w:rsidRPr="006B6DD5" w:rsidRDefault="000C4FA1" w:rsidP="000C4FA1">
            <w:pPr>
              <w:tabs>
                <w:tab w:val="decimal" w:pos="1062"/>
              </w:tabs>
              <w:spacing w:line="320" w:lineRule="exact"/>
              <w:ind w:right="-18"/>
              <w:rPr>
                <w:rFonts w:ascii="Arial" w:hAnsi="Arial" w:cs="Arial"/>
                <w:sz w:val="18"/>
                <w:szCs w:val="18"/>
              </w:rPr>
            </w:pPr>
            <w:r>
              <w:rPr>
                <w:rFonts w:ascii="Arial" w:hAnsi="Arial" w:cs="Arial"/>
                <w:sz w:val="18"/>
                <w:szCs w:val="18"/>
              </w:rPr>
              <w:t>-</w:t>
            </w:r>
          </w:p>
        </w:tc>
      </w:tr>
      <w:tr w:rsidR="000C4FA1" w14:paraId="2CFE0049" w14:textId="77777777" w:rsidTr="00E4245A">
        <w:tc>
          <w:tcPr>
            <w:tcW w:w="3600" w:type="dxa"/>
            <w:vAlign w:val="bottom"/>
          </w:tcPr>
          <w:p w14:paraId="0F53C961" w14:textId="77777777" w:rsidR="000C4FA1" w:rsidRPr="006B6DD5" w:rsidRDefault="000C4FA1" w:rsidP="000C4FA1">
            <w:pPr>
              <w:tabs>
                <w:tab w:val="left" w:pos="1440"/>
              </w:tabs>
              <w:spacing w:line="320" w:lineRule="exact"/>
              <w:ind w:left="166" w:hanging="124"/>
              <w:rPr>
                <w:rFonts w:ascii="Arial" w:hAnsi="Arial"/>
                <w:sz w:val="18"/>
                <w:szCs w:val="18"/>
              </w:rPr>
            </w:pPr>
            <w:r>
              <w:rPr>
                <w:rFonts w:ascii="Arial" w:hAnsi="Arial"/>
                <w:sz w:val="18"/>
                <w:szCs w:val="18"/>
              </w:rPr>
              <w:t>Adjustment in respect of income tax of previous year</w:t>
            </w:r>
          </w:p>
        </w:tc>
        <w:tc>
          <w:tcPr>
            <w:tcW w:w="1380" w:type="dxa"/>
            <w:vAlign w:val="bottom"/>
          </w:tcPr>
          <w:p w14:paraId="1C614BE8" w14:textId="3014176F" w:rsidR="000C4FA1" w:rsidRDefault="003C4C4E" w:rsidP="000C4FA1">
            <w:pPr>
              <w:tabs>
                <w:tab w:val="decimal" w:pos="1062"/>
              </w:tabs>
              <w:spacing w:line="320" w:lineRule="exact"/>
              <w:ind w:right="-18"/>
              <w:rPr>
                <w:rFonts w:ascii="Arial" w:hAnsi="Arial" w:cs="Arial"/>
                <w:sz w:val="18"/>
                <w:szCs w:val="18"/>
              </w:rPr>
            </w:pPr>
            <w:r>
              <w:rPr>
                <w:rFonts w:ascii="Arial" w:hAnsi="Arial" w:cs="Arial"/>
                <w:sz w:val="18"/>
                <w:szCs w:val="18"/>
              </w:rPr>
              <w:t>-</w:t>
            </w:r>
          </w:p>
        </w:tc>
        <w:tc>
          <w:tcPr>
            <w:tcW w:w="1380" w:type="dxa"/>
            <w:vAlign w:val="bottom"/>
          </w:tcPr>
          <w:p w14:paraId="5BA9C990" w14:textId="60F57850" w:rsidR="000C4FA1" w:rsidRDefault="000C4FA1" w:rsidP="000C4FA1">
            <w:pPr>
              <w:tabs>
                <w:tab w:val="decimal" w:pos="1062"/>
              </w:tabs>
              <w:spacing w:line="320" w:lineRule="exact"/>
              <w:ind w:right="-18"/>
              <w:rPr>
                <w:rFonts w:ascii="Arial" w:hAnsi="Arial" w:cs="Arial"/>
                <w:sz w:val="18"/>
                <w:szCs w:val="18"/>
              </w:rPr>
            </w:pPr>
            <w:r>
              <w:rPr>
                <w:rFonts w:ascii="Arial" w:hAnsi="Arial" w:cs="Arial"/>
                <w:sz w:val="18"/>
                <w:szCs w:val="18"/>
              </w:rPr>
              <w:t>11,292</w:t>
            </w:r>
          </w:p>
        </w:tc>
        <w:tc>
          <w:tcPr>
            <w:tcW w:w="1380" w:type="dxa"/>
            <w:vAlign w:val="bottom"/>
          </w:tcPr>
          <w:p w14:paraId="1BA681B1" w14:textId="31A8B427" w:rsidR="000C4FA1" w:rsidRDefault="003C4C4E" w:rsidP="000C4FA1">
            <w:pPr>
              <w:tabs>
                <w:tab w:val="decimal" w:pos="1062"/>
              </w:tabs>
              <w:spacing w:line="320" w:lineRule="exact"/>
              <w:ind w:right="-18"/>
              <w:rPr>
                <w:rFonts w:ascii="Arial" w:hAnsi="Arial" w:cs="Arial"/>
                <w:sz w:val="18"/>
                <w:szCs w:val="18"/>
              </w:rPr>
            </w:pPr>
            <w:r>
              <w:rPr>
                <w:rFonts w:ascii="Arial" w:hAnsi="Arial" w:cs="Arial"/>
                <w:sz w:val="18"/>
                <w:szCs w:val="18"/>
              </w:rPr>
              <w:t>-</w:t>
            </w:r>
          </w:p>
        </w:tc>
        <w:tc>
          <w:tcPr>
            <w:tcW w:w="1380" w:type="dxa"/>
            <w:vAlign w:val="bottom"/>
          </w:tcPr>
          <w:p w14:paraId="5DCA17C0" w14:textId="5C40988A" w:rsidR="000C4FA1" w:rsidRDefault="000C4FA1" w:rsidP="000C4FA1">
            <w:pPr>
              <w:tabs>
                <w:tab w:val="decimal" w:pos="1062"/>
              </w:tabs>
              <w:spacing w:line="320" w:lineRule="exact"/>
              <w:ind w:right="-18"/>
              <w:rPr>
                <w:rFonts w:ascii="Arial" w:hAnsi="Arial" w:cs="Arial"/>
                <w:sz w:val="18"/>
                <w:szCs w:val="18"/>
              </w:rPr>
            </w:pPr>
            <w:r>
              <w:rPr>
                <w:rFonts w:ascii="Arial" w:hAnsi="Arial" w:cs="Arial"/>
                <w:sz w:val="18"/>
                <w:szCs w:val="18"/>
              </w:rPr>
              <w:t>10,980</w:t>
            </w:r>
          </w:p>
        </w:tc>
      </w:tr>
      <w:tr w:rsidR="000C4FA1" w:rsidRPr="006B6DD5" w14:paraId="7AD73CBA" w14:textId="77777777" w:rsidTr="00E4245A">
        <w:tc>
          <w:tcPr>
            <w:tcW w:w="3600" w:type="dxa"/>
            <w:vAlign w:val="bottom"/>
          </w:tcPr>
          <w:p w14:paraId="275DBAB3" w14:textId="77777777" w:rsidR="000C4FA1" w:rsidRPr="006B6DD5" w:rsidRDefault="000C4FA1" w:rsidP="000C4FA1">
            <w:pPr>
              <w:tabs>
                <w:tab w:val="left" w:pos="567"/>
                <w:tab w:val="left" w:pos="1134"/>
                <w:tab w:val="left" w:pos="1701"/>
              </w:tabs>
              <w:spacing w:line="320" w:lineRule="exact"/>
              <w:ind w:left="312" w:right="-108" w:hanging="270"/>
              <w:rPr>
                <w:rFonts w:ascii="Arial" w:hAnsi="Arial"/>
                <w:b/>
                <w:bCs/>
                <w:color w:val="000000"/>
                <w:sz w:val="18"/>
                <w:szCs w:val="18"/>
              </w:rPr>
            </w:pPr>
            <w:r w:rsidRPr="006B6DD5">
              <w:rPr>
                <w:rFonts w:ascii="Arial" w:hAnsi="Arial"/>
                <w:b/>
                <w:bCs/>
                <w:color w:val="000000"/>
                <w:sz w:val="18"/>
                <w:szCs w:val="18"/>
              </w:rPr>
              <w:t>Deferred tax:</w:t>
            </w:r>
          </w:p>
        </w:tc>
        <w:tc>
          <w:tcPr>
            <w:tcW w:w="1380" w:type="dxa"/>
            <w:vAlign w:val="bottom"/>
          </w:tcPr>
          <w:p w14:paraId="51D0381F" w14:textId="77777777" w:rsidR="000C4FA1" w:rsidRPr="006B6DD5" w:rsidRDefault="000C4FA1" w:rsidP="000C4FA1">
            <w:pPr>
              <w:tabs>
                <w:tab w:val="decimal" w:pos="1062"/>
              </w:tabs>
              <w:spacing w:line="320" w:lineRule="exact"/>
              <w:ind w:right="-18"/>
              <w:rPr>
                <w:rFonts w:ascii="Arial" w:hAnsi="Arial" w:cs="Arial"/>
                <w:sz w:val="18"/>
                <w:szCs w:val="18"/>
              </w:rPr>
            </w:pPr>
          </w:p>
        </w:tc>
        <w:tc>
          <w:tcPr>
            <w:tcW w:w="1380" w:type="dxa"/>
            <w:vAlign w:val="bottom"/>
          </w:tcPr>
          <w:p w14:paraId="3C05E7F6" w14:textId="77777777" w:rsidR="000C4FA1" w:rsidRPr="006B6DD5" w:rsidRDefault="000C4FA1" w:rsidP="000C4FA1">
            <w:pPr>
              <w:tabs>
                <w:tab w:val="decimal" w:pos="1062"/>
              </w:tabs>
              <w:spacing w:line="320" w:lineRule="exact"/>
              <w:ind w:right="-18"/>
              <w:rPr>
                <w:rFonts w:ascii="Arial" w:hAnsi="Arial" w:cs="Arial"/>
                <w:sz w:val="18"/>
                <w:szCs w:val="18"/>
              </w:rPr>
            </w:pPr>
          </w:p>
        </w:tc>
        <w:tc>
          <w:tcPr>
            <w:tcW w:w="1380" w:type="dxa"/>
            <w:vAlign w:val="bottom"/>
          </w:tcPr>
          <w:p w14:paraId="49A09505" w14:textId="77777777" w:rsidR="000C4FA1" w:rsidRPr="006B6DD5" w:rsidRDefault="000C4FA1" w:rsidP="000C4FA1">
            <w:pPr>
              <w:tabs>
                <w:tab w:val="decimal" w:pos="1062"/>
              </w:tabs>
              <w:spacing w:line="320" w:lineRule="exact"/>
              <w:ind w:right="-18"/>
              <w:rPr>
                <w:rFonts w:ascii="Arial" w:hAnsi="Arial" w:cs="Arial"/>
                <w:sz w:val="18"/>
                <w:szCs w:val="18"/>
              </w:rPr>
            </w:pPr>
          </w:p>
        </w:tc>
        <w:tc>
          <w:tcPr>
            <w:tcW w:w="1380" w:type="dxa"/>
            <w:vAlign w:val="bottom"/>
          </w:tcPr>
          <w:p w14:paraId="3081B3B0" w14:textId="77777777" w:rsidR="000C4FA1" w:rsidRPr="006B6DD5" w:rsidRDefault="000C4FA1" w:rsidP="000C4FA1">
            <w:pPr>
              <w:tabs>
                <w:tab w:val="decimal" w:pos="1062"/>
              </w:tabs>
              <w:spacing w:line="320" w:lineRule="exact"/>
              <w:ind w:right="-18"/>
              <w:rPr>
                <w:rFonts w:ascii="Arial" w:hAnsi="Arial" w:cs="Arial"/>
                <w:sz w:val="18"/>
                <w:szCs w:val="18"/>
              </w:rPr>
            </w:pPr>
          </w:p>
        </w:tc>
      </w:tr>
      <w:tr w:rsidR="000C4FA1" w:rsidRPr="006B6DD5" w14:paraId="547F6335" w14:textId="77777777" w:rsidTr="00E4245A">
        <w:tc>
          <w:tcPr>
            <w:tcW w:w="3600" w:type="dxa"/>
            <w:vAlign w:val="bottom"/>
          </w:tcPr>
          <w:p w14:paraId="2E41AAF3" w14:textId="77777777" w:rsidR="000C4FA1" w:rsidRPr="006B6DD5" w:rsidRDefault="000C4FA1" w:rsidP="000C4FA1">
            <w:pPr>
              <w:tabs>
                <w:tab w:val="left" w:pos="567"/>
                <w:tab w:val="left" w:pos="1134"/>
                <w:tab w:val="left" w:pos="1701"/>
              </w:tabs>
              <w:spacing w:line="320" w:lineRule="exact"/>
              <w:ind w:left="165" w:hanging="123"/>
              <w:rPr>
                <w:rFonts w:ascii="Arial" w:hAnsi="Arial"/>
                <w:sz w:val="18"/>
                <w:szCs w:val="18"/>
              </w:rPr>
            </w:pPr>
            <w:r w:rsidRPr="006B6DD5">
              <w:rPr>
                <w:rFonts w:ascii="Arial" w:hAnsi="Arial"/>
                <w:sz w:val="18"/>
                <w:szCs w:val="18"/>
              </w:rPr>
              <w:t xml:space="preserve">Relating to origination and reversal of temporary differences  </w:t>
            </w:r>
          </w:p>
        </w:tc>
        <w:tc>
          <w:tcPr>
            <w:tcW w:w="1380" w:type="dxa"/>
            <w:vAlign w:val="bottom"/>
          </w:tcPr>
          <w:p w14:paraId="2847FE07" w14:textId="5773B9FD" w:rsidR="000C4FA1" w:rsidRPr="006B6DD5" w:rsidRDefault="003C4C4E" w:rsidP="000C4FA1">
            <w:pPr>
              <w:pBdr>
                <w:bottom w:val="single" w:sz="4" w:space="1" w:color="auto"/>
              </w:pBdr>
              <w:tabs>
                <w:tab w:val="decimal" w:pos="1062"/>
              </w:tabs>
              <w:spacing w:line="320" w:lineRule="exact"/>
              <w:ind w:right="-18"/>
              <w:rPr>
                <w:rFonts w:ascii="Arial" w:hAnsi="Arial" w:cs="Arial"/>
                <w:sz w:val="18"/>
                <w:szCs w:val="18"/>
              </w:rPr>
            </w:pPr>
            <w:r>
              <w:rPr>
                <w:rFonts w:ascii="Arial" w:hAnsi="Arial" w:cs="Arial"/>
                <w:sz w:val="18"/>
                <w:szCs w:val="18"/>
              </w:rPr>
              <w:t>21,468</w:t>
            </w:r>
          </w:p>
        </w:tc>
        <w:tc>
          <w:tcPr>
            <w:tcW w:w="1380" w:type="dxa"/>
            <w:vAlign w:val="bottom"/>
          </w:tcPr>
          <w:p w14:paraId="6CE90C89" w14:textId="783C9AE9" w:rsidR="000C4FA1" w:rsidRPr="006B6DD5" w:rsidRDefault="000C4FA1" w:rsidP="000C4FA1">
            <w:pPr>
              <w:pBdr>
                <w:bottom w:val="single" w:sz="4" w:space="1" w:color="auto"/>
              </w:pBdr>
              <w:tabs>
                <w:tab w:val="decimal" w:pos="1062"/>
              </w:tabs>
              <w:spacing w:line="320" w:lineRule="exact"/>
              <w:ind w:right="-18"/>
              <w:rPr>
                <w:rFonts w:ascii="Arial" w:hAnsi="Arial" w:cs="Arial"/>
                <w:sz w:val="18"/>
                <w:szCs w:val="18"/>
              </w:rPr>
            </w:pPr>
            <w:r>
              <w:rPr>
                <w:rFonts w:ascii="Arial" w:hAnsi="Arial" w:cs="Arial"/>
                <w:sz w:val="18"/>
                <w:szCs w:val="18"/>
              </w:rPr>
              <w:t>(129,878)</w:t>
            </w:r>
          </w:p>
        </w:tc>
        <w:tc>
          <w:tcPr>
            <w:tcW w:w="1380" w:type="dxa"/>
            <w:vAlign w:val="bottom"/>
          </w:tcPr>
          <w:p w14:paraId="4392D43D" w14:textId="5FA9E7C0" w:rsidR="000C4FA1" w:rsidRPr="006B6DD5" w:rsidRDefault="003C4C4E" w:rsidP="000C4FA1">
            <w:pPr>
              <w:pBdr>
                <w:bottom w:val="single" w:sz="4" w:space="1" w:color="auto"/>
              </w:pBdr>
              <w:tabs>
                <w:tab w:val="decimal" w:pos="1062"/>
              </w:tabs>
              <w:spacing w:line="320" w:lineRule="exact"/>
              <w:ind w:right="-18"/>
              <w:rPr>
                <w:rFonts w:ascii="Arial" w:hAnsi="Arial" w:cs="Arial"/>
                <w:sz w:val="18"/>
                <w:szCs w:val="18"/>
              </w:rPr>
            </w:pPr>
            <w:r>
              <w:rPr>
                <w:rFonts w:ascii="Arial" w:hAnsi="Arial" w:cs="Arial"/>
                <w:sz w:val="18"/>
                <w:szCs w:val="18"/>
              </w:rPr>
              <w:t>25,009</w:t>
            </w:r>
          </w:p>
        </w:tc>
        <w:tc>
          <w:tcPr>
            <w:tcW w:w="1380" w:type="dxa"/>
            <w:vAlign w:val="bottom"/>
          </w:tcPr>
          <w:p w14:paraId="72E4F45C" w14:textId="4B18AE22" w:rsidR="000C4FA1" w:rsidRPr="006B6DD5" w:rsidRDefault="000C4FA1" w:rsidP="000C4FA1">
            <w:pPr>
              <w:pBdr>
                <w:bottom w:val="single" w:sz="4" w:space="1" w:color="auto"/>
              </w:pBdr>
              <w:tabs>
                <w:tab w:val="decimal" w:pos="1062"/>
              </w:tabs>
              <w:spacing w:line="320" w:lineRule="exact"/>
              <w:ind w:right="-18"/>
              <w:rPr>
                <w:rFonts w:ascii="Arial" w:hAnsi="Arial" w:cs="Arial"/>
                <w:sz w:val="18"/>
                <w:szCs w:val="18"/>
              </w:rPr>
            </w:pPr>
            <w:r>
              <w:rPr>
                <w:rFonts w:ascii="Arial" w:hAnsi="Arial" w:cs="Arial"/>
                <w:sz w:val="18"/>
                <w:szCs w:val="18"/>
              </w:rPr>
              <w:t>(107,152)</w:t>
            </w:r>
          </w:p>
        </w:tc>
      </w:tr>
      <w:tr w:rsidR="000C4FA1" w:rsidRPr="006B6DD5" w14:paraId="15326767" w14:textId="77777777" w:rsidTr="00E4245A">
        <w:tc>
          <w:tcPr>
            <w:tcW w:w="3600" w:type="dxa"/>
            <w:vAlign w:val="bottom"/>
          </w:tcPr>
          <w:p w14:paraId="360DD6C6" w14:textId="77777777" w:rsidR="000C4FA1" w:rsidRPr="006B24B9" w:rsidRDefault="000C4FA1" w:rsidP="000C4FA1">
            <w:pPr>
              <w:tabs>
                <w:tab w:val="left" w:pos="567"/>
                <w:tab w:val="left" w:pos="1134"/>
                <w:tab w:val="left" w:pos="1701"/>
              </w:tabs>
              <w:spacing w:line="320" w:lineRule="exact"/>
              <w:ind w:left="165" w:hanging="123"/>
              <w:rPr>
                <w:rFonts w:ascii="Arial" w:hAnsi="Arial"/>
                <w:b/>
                <w:bCs/>
                <w:color w:val="000000"/>
                <w:sz w:val="18"/>
                <w:szCs w:val="18"/>
              </w:rPr>
            </w:pPr>
            <w:r w:rsidRPr="006B24B9">
              <w:rPr>
                <w:rFonts w:ascii="Arial" w:hAnsi="Arial"/>
                <w:b/>
                <w:bCs/>
                <w:color w:val="000000"/>
                <w:sz w:val="18"/>
                <w:szCs w:val="18"/>
              </w:rPr>
              <w:t xml:space="preserve">Income tax </w:t>
            </w:r>
            <w:r>
              <w:rPr>
                <w:rFonts w:ascii="Arial" w:hAnsi="Arial"/>
                <w:b/>
                <w:bCs/>
                <w:color w:val="000000"/>
                <w:sz w:val="18"/>
                <w:szCs w:val="18"/>
              </w:rPr>
              <w:t>expenses (revenues)</w:t>
            </w:r>
            <w:r w:rsidRPr="006B24B9">
              <w:rPr>
                <w:rFonts w:ascii="Arial" w:hAnsi="Arial"/>
                <w:b/>
                <w:bCs/>
                <w:color w:val="000000"/>
                <w:sz w:val="18"/>
                <w:szCs w:val="18"/>
              </w:rPr>
              <w:t xml:space="preserve"> </w:t>
            </w:r>
            <w:r w:rsidRPr="006B24B9">
              <w:rPr>
                <w:rFonts w:ascii="Arial" w:hAnsi="Arial"/>
                <w:b/>
                <w:bCs/>
                <w:sz w:val="18"/>
                <w:szCs w:val="18"/>
              </w:rPr>
              <w:t>reported</w:t>
            </w:r>
            <w:r w:rsidRPr="006B24B9">
              <w:rPr>
                <w:rFonts w:ascii="Arial" w:hAnsi="Arial"/>
                <w:b/>
                <w:bCs/>
                <w:color w:val="000000"/>
                <w:sz w:val="18"/>
                <w:szCs w:val="18"/>
              </w:rPr>
              <w:t xml:space="preserve"> in </w:t>
            </w:r>
            <w:r>
              <w:rPr>
                <w:rFonts w:ascii="Arial" w:hAnsi="Arial"/>
                <w:b/>
                <w:bCs/>
                <w:color w:val="000000"/>
                <w:sz w:val="18"/>
                <w:szCs w:val="18"/>
              </w:rPr>
              <w:t>profit or loss</w:t>
            </w:r>
          </w:p>
        </w:tc>
        <w:tc>
          <w:tcPr>
            <w:tcW w:w="1380" w:type="dxa"/>
            <w:vAlign w:val="bottom"/>
          </w:tcPr>
          <w:p w14:paraId="4BF540B2" w14:textId="4C4973DE" w:rsidR="000C4FA1" w:rsidRPr="006B6DD5" w:rsidRDefault="003C4C4E" w:rsidP="000C4FA1">
            <w:pPr>
              <w:pBdr>
                <w:bottom w:val="double" w:sz="4" w:space="1" w:color="auto"/>
              </w:pBdr>
              <w:tabs>
                <w:tab w:val="decimal" w:pos="1062"/>
              </w:tabs>
              <w:spacing w:line="320" w:lineRule="exact"/>
              <w:ind w:right="-18"/>
              <w:rPr>
                <w:rFonts w:ascii="Arial" w:hAnsi="Arial" w:cs="Arial"/>
                <w:sz w:val="18"/>
                <w:szCs w:val="18"/>
              </w:rPr>
            </w:pPr>
            <w:r>
              <w:rPr>
                <w:rFonts w:ascii="Arial" w:hAnsi="Arial" w:cs="Arial"/>
                <w:sz w:val="18"/>
                <w:szCs w:val="18"/>
              </w:rPr>
              <w:t>54,929</w:t>
            </w:r>
          </w:p>
        </w:tc>
        <w:tc>
          <w:tcPr>
            <w:tcW w:w="1380" w:type="dxa"/>
            <w:vAlign w:val="bottom"/>
          </w:tcPr>
          <w:p w14:paraId="1ABFD38B" w14:textId="1C8C63C4" w:rsidR="000C4FA1" w:rsidRPr="006B6DD5" w:rsidRDefault="000C4FA1" w:rsidP="000C4FA1">
            <w:pPr>
              <w:pBdr>
                <w:bottom w:val="double" w:sz="4" w:space="1" w:color="auto"/>
              </w:pBdr>
              <w:tabs>
                <w:tab w:val="decimal" w:pos="1062"/>
              </w:tabs>
              <w:spacing w:line="320" w:lineRule="exact"/>
              <w:ind w:right="-18"/>
              <w:rPr>
                <w:rFonts w:ascii="Arial" w:hAnsi="Arial" w:cs="Arial"/>
                <w:sz w:val="18"/>
                <w:szCs w:val="18"/>
              </w:rPr>
            </w:pPr>
            <w:r>
              <w:rPr>
                <w:rFonts w:ascii="Arial" w:hAnsi="Arial" w:cs="Arial"/>
                <w:sz w:val="18"/>
                <w:szCs w:val="18"/>
              </w:rPr>
              <w:t>(107,306)</w:t>
            </w:r>
          </w:p>
        </w:tc>
        <w:tc>
          <w:tcPr>
            <w:tcW w:w="1380" w:type="dxa"/>
            <w:vAlign w:val="bottom"/>
          </w:tcPr>
          <w:p w14:paraId="4C233E08" w14:textId="6C732B70" w:rsidR="000C4FA1" w:rsidRPr="006B6DD5" w:rsidRDefault="003C4C4E" w:rsidP="000C4FA1">
            <w:pPr>
              <w:pBdr>
                <w:bottom w:val="double" w:sz="4" w:space="1" w:color="auto"/>
              </w:pBdr>
              <w:tabs>
                <w:tab w:val="decimal" w:pos="1062"/>
              </w:tabs>
              <w:spacing w:line="320" w:lineRule="exact"/>
              <w:ind w:right="-18"/>
              <w:rPr>
                <w:rFonts w:ascii="Arial" w:hAnsi="Arial" w:cs="Arial"/>
                <w:sz w:val="18"/>
                <w:szCs w:val="18"/>
              </w:rPr>
            </w:pPr>
            <w:r>
              <w:rPr>
                <w:rFonts w:ascii="Arial" w:hAnsi="Arial" w:cs="Arial"/>
                <w:sz w:val="18"/>
                <w:szCs w:val="18"/>
              </w:rPr>
              <w:t>25,176</w:t>
            </w:r>
          </w:p>
        </w:tc>
        <w:tc>
          <w:tcPr>
            <w:tcW w:w="1380" w:type="dxa"/>
            <w:vAlign w:val="bottom"/>
          </w:tcPr>
          <w:p w14:paraId="7F0F9E21" w14:textId="114702D2" w:rsidR="000C4FA1" w:rsidRPr="006B6DD5" w:rsidRDefault="000C4FA1" w:rsidP="000C4FA1">
            <w:pPr>
              <w:pBdr>
                <w:bottom w:val="double" w:sz="4" w:space="1" w:color="auto"/>
              </w:pBdr>
              <w:tabs>
                <w:tab w:val="decimal" w:pos="1062"/>
              </w:tabs>
              <w:spacing w:line="320" w:lineRule="exact"/>
              <w:ind w:right="-18"/>
              <w:rPr>
                <w:rFonts w:ascii="Arial" w:hAnsi="Arial" w:cs="Arial"/>
                <w:sz w:val="18"/>
                <w:szCs w:val="18"/>
              </w:rPr>
            </w:pPr>
            <w:r>
              <w:rPr>
                <w:rFonts w:ascii="Arial" w:hAnsi="Arial" w:cs="Arial"/>
                <w:sz w:val="18"/>
                <w:szCs w:val="18"/>
              </w:rPr>
              <w:t>(96,172)</w:t>
            </w:r>
          </w:p>
        </w:tc>
      </w:tr>
    </w:tbl>
    <w:p w14:paraId="39A33629" w14:textId="77777777" w:rsidR="00847BD1" w:rsidRDefault="00847BD1" w:rsidP="00537E0C">
      <w:pPr>
        <w:overflowPunct/>
        <w:autoSpaceDE/>
        <w:autoSpaceDN/>
        <w:adjustRightInd/>
        <w:spacing w:before="240" w:after="240" w:line="380" w:lineRule="exact"/>
        <w:ind w:left="540"/>
        <w:jc w:val="thaiDistribute"/>
        <w:textAlignment w:val="auto"/>
        <w:rPr>
          <w:rFonts w:ascii="Arial" w:hAnsi="Arial" w:cs="Cordia New"/>
          <w:sz w:val="22"/>
        </w:rPr>
      </w:pPr>
    </w:p>
    <w:p w14:paraId="48E9D675" w14:textId="77777777" w:rsidR="00847BD1" w:rsidRDefault="00847BD1">
      <w:pPr>
        <w:overflowPunct/>
        <w:autoSpaceDE/>
        <w:autoSpaceDN/>
        <w:adjustRightInd/>
        <w:textAlignment w:val="auto"/>
        <w:rPr>
          <w:rFonts w:ascii="Arial" w:hAnsi="Arial" w:cs="Cordia New"/>
          <w:sz w:val="22"/>
        </w:rPr>
      </w:pPr>
      <w:r>
        <w:rPr>
          <w:rFonts w:ascii="Arial" w:hAnsi="Arial" w:cs="Cordia New"/>
          <w:sz w:val="22"/>
        </w:rPr>
        <w:br w:type="page"/>
      </w:r>
    </w:p>
    <w:p w14:paraId="63D348AF" w14:textId="456182F5" w:rsidR="009A6361" w:rsidRPr="000C4B0C" w:rsidRDefault="009A6361" w:rsidP="00537E0C">
      <w:pPr>
        <w:overflowPunct/>
        <w:autoSpaceDE/>
        <w:autoSpaceDN/>
        <w:adjustRightInd/>
        <w:spacing w:before="240" w:after="240" w:line="380" w:lineRule="exact"/>
        <w:ind w:left="540"/>
        <w:jc w:val="thaiDistribute"/>
        <w:textAlignment w:val="auto"/>
        <w:rPr>
          <w:rFonts w:ascii="Arial" w:hAnsi="Arial" w:cs="Arial"/>
          <w:sz w:val="22"/>
          <w:szCs w:val="22"/>
        </w:rPr>
      </w:pPr>
      <w:r w:rsidRPr="000C4B0C">
        <w:rPr>
          <w:rFonts w:ascii="Arial" w:hAnsi="Arial" w:cs="Cordia New"/>
          <w:sz w:val="22"/>
        </w:rPr>
        <w:lastRenderedPageBreak/>
        <w:t xml:space="preserve">The amounts of income tax relating to each component of </w:t>
      </w:r>
      <w:r w:rsidRPr="000C4B0C">
        <w:rPr>
          <w:rFonts w:ascii="Arial" w:hAnsi="Arial" w:cs="Arial"/>
          <w:sz w:val="22"/>
          <w:szCs w:val="22"/>
        </w:rPr>
        <w:t xml:space="preserve">other comprehensive income </w:t>
      </w:r>
      <w:r w:rsidRPr="000C4B0C">
        <w:rPr>
          <w:rFonts w:ascii="Arial" w:hAnsi="Arial"/>
          <w:sz w:val="22"/>
          <w:szCs w:val="22"/>
        </w:rPr>
        <w:t>fo</w:t>
      </w:r>
      <w:r w:rsidR="00B15E33">
        <w:rPr>
          <w:rFonts w:ascii="Arial" w:hAnsi="Arial"/>
          <w:sz w:val="22"/>
          <w:szCs w:val="22"/>
        </w:rPr>
        <w:t>r the three-month</w:t>
      </w:r>
      <w:r w:rsidR="001136E3">
        <w:rPr>
          <w:rFonts w:ascii="Arial" w:hAnsi="Arial"/>
          <w:sz w:val="22"/>
          <w:szCs w:val="22"/>
        </w:rPr>
        <w:t xml:space="preserve"> </w:t>
      </w:r>
      <w:r w:rsidR="000C4FA1">
        <w:rPr>
          <w:rFonts w:ascii="Arial" w:hAnsi="Arial"/>
          <w:sz w:val="22"/>
          <w:szCs w:val="22"/>
        </w:rPr>
        <w:t xml:space="preserve">and six-month </w:t>
      </w:r>
      <w:r w:rsidR="00C42802">
        <w:rPr>
          <w:rFonts w:ascii="Arial" w:hAnsi="Arial"/>
          <w:sz w:val="22"/>
          <w:szCs w:val="22"/>
        </w:rPr>
        <w:t xml:space="preserve">periods </w:t>
      </w:r>
      <w:r w:rsidR="00B15E33">
        <w:rPr>
          <w:rFonts w:ascii="Arial" w:hAnsi="Arial"/>
          <w:sz w:val="22"/>
          <w:szCs w:val="22"/>
        </w:rPr>
        <w:t xml:space="preserve">ended </w:t>
      </w:r>
      <w:r w:rsidR="000C4FA1">
        <w:rPr>
          <w:rFonts w:ascii="Arial" w:hAnsi="Arial"/>
          <w:sz w:val="22"/>
          <w:szCs w:val="22"/>
        </w:rPr>
        <w:t>30 June</w:t>
      </w:r>
      <w:r w:rsidR="007E47A3">
        <w:rPr>
          <w:rFonts w:ascii="Arial" w:hAnsi="Arial"/>
          <w:sz w:val="22"/>
          <w:szCs w:val="22"/>
        </w:rPr>
        <w:t xml:space="preserve"> </w:t>
      </w:r>
      <w:r w:rsidR="00C53CC8">
        <w:rPr>
          <w:rFonts w:ascii="Arial" w:hAnsi="Arial"/>
          <w:sz w:val="22"/>
          <w:szCs w:val="22"/>
        </w:rPr>
        <w:t>2022</w:t>
      </w:r>
      <w:r w:rsidRPr="000C4B0C">
        <w:rPr>
          <w:rFonts w:ascii="Arial" w:hAnsi="Arial"/>
          <w:sz w:val="22"/>
          <w:szCs w:val="22"/>
        </w:rPr>
        <w:t xml:space="preserve"> and </w:t>
      </w:r>
      <w:r w:rsidR="00C53CC8">
        <w:rPr>
          <w:rFonts w:ascii="Arial" w:hAnsi="Arial"/>
          <w:sz w:val="22"/>
          <w:szCs w:val="22"/>
        </w:rPr>
        <w:t>2021</w:t>
      </w:r>
      <w:r w:rsidRPr="000C4B0C">
        <w:rPr>
          <w:rFonts w:ascii="Arial" w:hAnsi="Arial"/>
          <w:sz w:val="22"/>
          <w:szCs w:val="22"/>
        </w:rPr>
        <w:t xml:space="preserve"> </w:t>
      </w:r>
      <w:r w:rsidRPr="000C4B0C">
        <w:rPr>
          <w:rFonts w:ascii="Arial" w:hAnsi="Arial" w:cs="Arial"/>
          <w:sz w:val="22"/>
          <w:szCs w:val="22"/>
        </w:rPr>
        <w:t>are as follows:</w:t>
      </w:r>
    </w:p>
    <w:tbl>
      <w:tblPr>
        <w:tblW w:w="9120" w:type="dxa"/>
        <w:tblInd w:w="360" w:type="dxa"/>
        <w:tblLayout w:type="fixed"/>
        <w:tblLook w:val="0000" w:firstRow="0" w:lastRow="0" w:firstColumn="0" w:lastColumn="0" w:noHBand="0" w:noVBand="0"/>
      </w:tblPr>
      <w:tblGrid>
        <w:gridCol w:w="3600"/>
        <w:gridCol w:w="1380"/>
        <w:gridCol w:w="1380"/>
        <w:gridCol w:w="1380"/>
        <w:gridCol w:w="1380"/>
      </w:tblGrid>
      <w:tr w:rsidR="00AF1019" w:rsidRPr="009D72A9" w14:paraId="5AD773E5" w14:textId="77777777" w:rsidTr="00B80AC7">
        <w:tc>
          <w:tcPr>
            <w:tcW w:w="3600" w:type="dxa"/>
          </w:tcPr>
          <w:p w14:paraId="3B9846F4" w14:textId="77777777" w:rsidR="00AF1019" w:rsidRPr="009D72A9" w:rsidRDefault="00AF1019" w:rsidP="006B46C7">
            <w:pPr>
              <w:spacing w:line="340" w:lineRule="exact"/>
              <w:ind w:right="-18"/>
              <w:jc w:val="thaiDistribute"/>
              <w:rPr>
                <w:rFonts w:ascii="Arial" w:hAnsi="Arial" w:cs="Arial"/>
                <w:sz w:val="18"/>
                <w:szCs w:val="18"/>
              </w:rPr>
            </w:pPr>
            <w:r w:rsidRPr="009D72A9">
              <w:rPr>
                <w:rFonts w:ascii="Arial" w:hAnsi="Arial" w:cs="Arial"/>
                <w:b/>
                <w:bCs/>
                <w:sz w:val="18"/>
                <w:szCs w:val="18"/>
                <w:cs/>
              </w:rPr>
              <w:tab/>
            </w:r>
            <w:r w:rsidRPr="009D72A9">
              <w:rPr>
                <w:rFonts w:ascii="Arial" w:hAnsi="Arial" w:cs="Arial"/>
                <w:b/>
                <w:bCs/>
                <w:sz w:val="18"/>
                <w:szCs w:val="18"/>
              </w:rPr>
              <w:tab/>
            </w:r>
            <w:r w:rsidRPr="009D72A9">
              <w:rPr>
                <w:rFonts w:ascii="Arial" w:hAnsi="Arial" w:cs="Arial"/>
                <w:sz w:val="18"/>
                <w:szCs w:val="18"/>
              </w:rPr>
              <w:tab/>
            </w:r>
          </w:p>
        </w:tc>
        <w:tc>
          <w:tcPr>
            <w:tcW w:w="2760" w:type="dxa"/>
            <w:gridSpan w:val="2"/>
          </w:tcPr>
          <w:p w14:paraId="5BE6CF43" w14:textId="77777777" w:rsidR="00AF1019" w:rsidRPr="009D72A9" w:rsidRDefault="00AF1019" w:rsidP="006B46C7">
            <w:pPr>
              <w:tabs>
                <w:tab w:val="left" w:pos="600"/>
                <w:tab w:val="left" w:pos="900"/>
                <w:tab w:val="right" w:pos="7280"/>
                <w:tab w:val="right" w:pos="8540"/>
              </w:tabs>
              <w:spacing w:line="340" w:lineRule="exact"/>
              <w:ind w:right="-45"/>
              <w:jc w:val="right"/>
              <w:rPr>
                <w:rFonts w:ascii="Arial" w:hAnsi="Arial" w:cs="Arial"/>
                <w:sz w:val="18"/>
                <w:szCs w:val="18"/>
                <w:cs/>
              </w:rPr>
            </w:pPr>
          </w:p>
        </w:tc>
        <w:tc>
          <w:tcPr>
            <w:tcW w:w="2760" w:type="dxa"/>
            <w:gridSpan w:val="2"/>
          </w:tcPr>
          <w:p w14:paraId="40AA2843" w14:textId="77777777" w:rsidR="00AF1019" w:rsidRPr="009D72A9" w:rsidRDefault="00AF1019" w:rsidP="006B46C7">
            <w:pPr>
              <w:tabs>
                <w:tab w:val="left" w:pos="600"/>
                <w:tab w:val="left" w:pos="900"/>
                <w:tab w:val="right" w:pos="7280"/>
                <w:tab w:val="right" w:pos="8540"/>
              </w:tabs>
              <w:spacing w:line="340" w:lineRule="exact"/>
              <w:ind w:right="-45"/>
              <w:jc w:val="right"/>
              <w:rPr>
                <w:rFonts w:ascii="Arial" w:hAnsi="Arial" w:cs="Arial"/>
                <w:sz w:val="18"/>
                <w:szCs w:val="18"/>
                <w:cs/>
              </w:rPr>
            </w:pPr>
            <w:r w:rsidRPr="009D72A9">
              <w:rPr>
                <w:rFonts w:ascii="Arial" w:hAnsi="Arial" w:cs="Arial"/>
                <w:sz w:val="18"/>
                <w:szCs w:val="18"/>
              </w:rPr>
              <w:t>(Unit: Thousand Baht)</w:t>
            </w:r>
          </w:p>
        </w:tc>
      </w:tr>
      <w:tr w:rsidR="00B80AC7" w:rsidRPr="009D72A9" w14:paraId="1DCB9869" w14:textId="77777777" w:rsidTr="00B80AC7">
        <w:tc>
          <w:tcPr>
            <w:tcW w:w="3600" w:type="dxa"/>
          </w:tcPr>
          <w:p w14:paraId="58994042" w14:textId="77777777" w:rsidR="00B80AC7" w:rsidRPr="009D72A9" w:rsidRDefault="00B80AC7" w:rsidP="006B46C7">
            <w:pPr>
              <w:spacing w:line="340" w:lineRule="exact"/>
              <w:ind w:right="-18"/>
              <w:jc w:val="thaiDistribute"/>
              <w:rPr>
                <w:rFonts w:ascii="Arial" w:hAnsi="Arial" w:cs="Arial"/>
                <w:sz w:val="18"/>
                <w:szCs w:val="18"/>
              </w:rPr>
            </w:pPr>
          </w:p>
        </w:tc>
        <w:tc>
          <w:tcPr>
            <w:tcW w:w="5520" w:type="dxa"/>
            <w:gridSpan w:val="4"/>
            <w:vAlign w:val="bottom"/>
          </w:tcPr>
          <w:p w14:paraId="4B3A7C9E" w14:textId="2063CE15" w:rsidR="00B80AC7" w:rsidRPr="009D72A9" w:rsidRDefault="00B80AC7" w:rsidP="006B46C7">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Pr>
                <w:rFonts w:ascii="Arial" w:hAnsi="Arial" w:cs="Arial"/>
                <w:sz w:val="18"/>
                <w:szCs w:val="18"/>
              </w:rPr>
              <w:t xml:space="preserve">For the three-month periods ended </w:t>
            </w:r>
            <w:r w:rsidR="000C4FA1" w:rsidRPr="000C4FA1">
              <w:rPr>
                <w:rFonts w:ascii="Arial" w:hAnsi="Arial" w:cs="Arial"/>
                <w:sz w:val="18"/>
                <w:szCs w:val="18"/>
              </w:rPr>
              <w:t>30 June</w:t>
            </w:r>
          </w:p>
        </w:tc>
      </w:tr>
      <w:tr w:rsidR="00AF1019" w:rsidRPr="009D72A9" w14:paraId="740148A5" w14:textId="77777777" w:rsidTr="00B80AC7">
        <w:tc>
          <w:tcPr>
            <w:tcW w:w="3600" w:type="dxa"/>
          </w:tcPr>
          <w:p w14:paraId="16860511" w14:textId="77777777" w:rsidR="00AF1019" w:rsidRPr="009D72A9" w:rsidRDefault="00AF1019" w:rsidP="006B46C7">
            <w:pPr>
              <w:spacing w:line="340" w:lineRule="exact"/>
              <w:ind w:right="-18"/>
              <w:jc w:val="thaiDistribute"/>
              <w:rPr>
                <w:rFonts w:ascii="Arial" w:hAnsi="Arial" w:cs="Arial"/>
                <w:sz w:val="18"/>
                <w:szCs w:val="18"/>
              </w:rPr>
            </w:pPr>
          </w:p>
        </w:tc>
        <w:tc>
          <w:tcPr>
            <w:tcW w:w="2760" w:type="dxa"/>
            <w:gridSpan w:val="2"/>
            <w:vAlign w:val="bottom"/>
          </w:tcPr>
          <w:p w14:paraId="2E7D0DBB" w14:textId="77777777" w:rsidR="00AF1019" w:rsidRPr="009D72A9" w:rsidRDefault="00AF1019" w:rsidP="006B46C7">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9D72A9">
              <w:rPr>
                <w:rFonts w:ascii="Arial" w:hAnsi="Arial" w:cs="Arial"/>
                <w:sz w:val="18"/>
                <w:szCs w:val="18"/>
              </w:rPr>
              <w:t xml:space="preserve">Consolidated </w:t>
            </w:r>
          </w:p>
          <w:p w14:paraId="0E848D63" w14:textId="77777777" w:rsidR="00AF1019" w:rsidRPr="009D72A9" w:rsidRDefault="00AF1019" w:rsidP="006B46C7">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9D72A9">
              <w:rPr>
                <w:rFonts w:ascii="Arial" w:hAnsi="Arial" w:cs="Arial"/>
                <w:sz w:val="18"/>
                <w:szCs w:val="18"/>
              </w:rPr>
              <w:t>financial statements</w:t>
            </w:r>
          </w:p>
        </w:tc>
        <w:tc>
          <w:tcPr>
            <w:tcW w:w="2760" w:type="dxa"/>
            <w:gridSpan w:val="2"/>
            <w:vAlign w:val="bottom"/>
          </w:tcPr>
          <w:p w14:paraId="0E30C943" w14:textId="77777777" w:rsidR="00AF1019" w:rsidRPr="009D72A9" w:rsidRDefault="00AF1019" w:rsidP="006B46C7">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9D72A9">
              <w:rPr>
                <w:rFonts w:ascii="Arial" w:hAnsi="Arial" w:cs="Arial"/>
                <w:sz w:val="18"/>
                <w:szCs w:val="18"/>
              </w:rPr>
              <w:t xml:space="preserve">Separate </w:t>
            </w:r>
          </w:p>
          <w:p w14:paraId="00A5CEF5" w14:textId="77777777" w:rsidR="00AF1019" w:rsidRPr="009D72A9" w:rsidRDefault="00AF1019" w:rsidP="006B46C7">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9D72A9">
              <w:rPr>
                <w:rFonts w:ascii="Arial" w:hAnsi="Arial" w:cs="Arial"/>
                <w:sz w:val="18"/>
                <w:szCs w:val="18"/>
              </w:rPr>
              <w:t>financial statements</w:t>
            </w:r>
          </w:p>
        </w:tc>
      </w:tr>
      <w:tr w:rsidR="00AF1019" w:rsidRPr="009D72A9" w14:paraId="76C1CB7D" w14:textId="77777777" w:rsidTr="00B80AC7">
        <w:tc>
          <w:tcPr>
            <w:tcW w:w="3600" w:type="dxa"/>
          </w:tcPr>
          <w:p w14:paraId="704CD242" w14:textId="77777777" w:rsidR="00AF1019" w:rsidRPr="009D72A9" w:rsidRDefault="00AF1019" w:rsidP="006B46C7">
            <w:pPr>
              <w:spacing w:line="340" w:lineRule="exact"/>
              <w:ind w:right="-18"/>
              <w:jc w:val="thaiDistribute"/>
              <w:rPr>
                <w:rFonts w:ascii="Arial" w:hAnsi="Arial" w:cs="Arial"/>
                <w:b/>
                <w:bCs/>
                <w:sz w:val="18"/>
                <w:szCs w:val="18"/>
                <w:u w:val="single"/>
              </w:rPr>
            </w:pPr>
          </w:p>
        </w:tc>
        <w:tc>
          <w:tcPr>
            <w:tcW w:w="1380" w:type="dxa"/>
          </w:tcPr>
          <w:p w14:paraId="4E2B1E25" w14:textId="55983537" w:rsidR="00AF1019" w:rsidRPr="009D72A9" w:rsidRDefault="00C53CC8" w:rsidP="006B46C7">
            <w:pPr>
              <w:pBdr>
                <w:bottom w:val="single" w:sz="4" w:space="1" w:color="auto"/>
              </w:pBdr>
              <w:tabs>
                <w:tab w:val="left" w:pos="600"/>
                <w:tab w:val="right" w:pos="7280"/>
                <w:tab w:val="right" w:pos="8540"/>
              </w:tabs>
              <w:spacing w:line="340" w:lineRule="exact"/>
              <w:ind w:right="-45"/>
              <w:jc w:val="center"/>
              <w:rPr>
                <w:rFonts w:ascii="Arial" w:hAnsi="Arial" w:cs="Arial"/>
                <w:sz w:val="18"/>
                <w:szCs w:val="18"/>
              </w:rPr>
            </w:pPr>
            <w:r>
              <w:rPr>
                <w:rFonts w:ascii="Arial" w:hAnsi="Arial" w:cs="Arial"/>
                <w:sz w:val="18"/>
                <w:szCs w:val="18"/>
              </w:rPr>
              <w:t>2022</w:t>
            </w:r>
          </w:p>
        </w:tc>
        <w:tc>
          <w:tcPr>
            <w:tcW w:w="1380" w:type="dxa"/>
          </w:tcPr>
          <w:p w14:paraId="67304822" w14:textId="55329893" w:rsidR="00AF1019" w:rsidRPr="009D72A9" w:rsidRDefault="00C53CC8" w:rsidP="006B46C7">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Pr>
                <w:rFonts w:ascii="Arial" w:hAnsi="Arial" w:cs="Arial"/>
                <w:sz w:val="18"/>
                <w:szCs w:val="18"/>
              </w:rPr>
              <w:t>2021</w:t>
            </w:r>
          </w:p>
        </w:tc>
        <w:tc>
          <w:tcPr>
            <w:tcW w:w="1380" w:type="dxa"/>
          </w:tcPr>
          <w:p w14:paraId="424C2043" w14:textId="3180865C" w:rsidR="00AF1019" w:rsidRPr="009D72A9" w:rsidRDefault="00C53CC8" w:rsidP="006B46C7">
            <w:pPr>
              <w:pBdr>
                <w:bottom w:val="single" w:sz="4" w:space="1" w:color="auto"/>
              </w:pBdr>
              <w:tabs>
                <w:tab w:val="left" w:pos="600"/>
                <w:tab w:val="right" w:pos="7280"/>
                <w:tab w:val="right" w:pos="8540"/>
              </w:tabs>
              <w:spacing w:line="340" w:lineRule="exact"/>
              <w:ind w:right="-45"/>
              <w:jc w:val="center"/>
              <w:rPr>
                <w:rFonts w:ascii="Arial" w:hAnsi="Arial" w:cs="Arial"/>
                <w:sz w:val="18"/>
                <w:szCs w:val="18"/>
              </w:rPr>
            </w:pPr>
            <w:r>
              <w:rPr>
                <w:rFonts w:ascii="Arial" w:hAnsi="Arial" w:cs="Arial"/>
                <w:sz w:val="18"/>
                <w:szCs w:val="18"/>
              </w:rPr>
              <w:t>2022</w:t>
            </w:r>
          </w:p>
        </w:tc>
        <w:tc>
          <w:tcPr>
            <w:tcW w:w="1380" w:type="dxa"/>
          </w:tcPr>
          <w:p w14:paraId="7D7E70FE" w14:textId="4CE7FC60" w:rsidR="00AF1019" w:rsidRPr="009D72A9" w:rsidRDefault="00C53CC8" w:rsidP="006B46C7">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Pr>
                <w:rFonts w:ascii="Arial" w:hAnsi="Arial" w:cs="Arial"/>
                <w:sz w:val="18"/>
                <w:szCs w:val="18"/>
              </w:rPr>
              <w:t>2021</w:t>
            </w:r>
          </w:p>
        </w:tc>
      </w:tr>
      <w:tr w:rsidR="000C4FA1" w:rsidRPr="009D72A9" w14:paraId="238C2877" w14:textId="77777777" w:rsidTr="00B80AC7">
        <w:tc>
          <w:tcPr>
            <w:tcW w:w="3600" w:type="dxa"/>
          </w:tcPr>
          <w:p w14:paraId="03A86723" w14:textId="77777777" w:rsidR="000C4FA1" w:rsidRPr="009D72A9" w:rsidRDefault="000C4FA1" w:rsidP="000C4FA1">
            <w:pPr>
              <w:tabs>
                <w:tab w:val="left" w:pos="567"/>
                <w:tab w:val="left" w:pos="1134"/>
                <w:tab w:val="left" w:pos="1701"/>
              </w:tabs>
              <w:spacing w:line="340" w:lineRule="exact"/>
              <w:ind w:left="210" w:right="-18" w:hanging="138"/>
              <w:rPr>
                <w:rFonts w:ascii="Arial" w:hAnsi="Arial" w:cs="Arial"/>
                <w:sz w:val="18"/>
                <w:szCs w:val="18"/>
              </w:rPr>
            </w:pPr>
            <w:r w:rsidRPr="009D72A9">
              <w:rPr>
                <w:rFonts w:ascii="Arial" w:hAnsi="Arial" w:cs="Arial"/>
                <w:sz w:val="18"/>
                <w:szCs w:val="18"/>
              </w:rPr>
              <w:t>Deferred tax relating to:</w:t>
            </w:r>
          </w:p>
          <w:p w14:paraId="6E894C67" w14:textId="6C6D9C4C" w:rsidR="000C4FA1" w:rsidRPr="009D72A9" w:rsidRDefault="000C4FA1" w:rsidP="000C4FA1">
            <w:pPr>
              <w:tabs>
                <w:tab w:val="left" w:pos="567"/>
                <w:tab w:val="left" w:pos="1134"/>
                <w:tab w:val="left" w:pos="1701"/>
              </w:tabs>
              <w:spacing w:line="340" w:lineRule="exact"/>
              <w:ind w:left="210" w:right="-18" w:hanging="138"/>
              <w:rPr>
                <w:rFonts w:ascii="Arial" w:hAnsi="Arial" w:cs="Arial"/>
                <w:sz w:val="18"/>
                <w:szCs w:val="18"/>
              </w:rPr>
            </w:pPr>
            <w:r w:rsidRPr="009D72A9">
              <w:rPr>
                <w:rFonts w:ascii="Arial" w:hAnsi="Arial" w:cs="Arial"/>
                <w:sz w:val="18"/>
                <w:szCs w:val="18"/>
              </w:rPr>
              <w:t xml:space="preserve">  </w:t>
            </w:r>
            <w:r>
              <w:rPr>
                <w:rFonts w:ascii="Arial" w:hAnsi="Arial" w:cs="Arial"/>
                <w:sz w:val="18"/>
                <w:szCs w:val="18"/>
              </w:rPr>
              <w:t>Gain</w:t>
            </w:r>
            <w:r w:rsidRPr="009D72A9">
              <w:rPr>
                <w:rFonts w:ascii="Arial" w:hAnsi="Arial" w:cs="Arial"/>
                <w:sz w:val="18"/>
                <w:szCs w:val="18"/>
              </w:rPr>
              <w:t xml:space="preserve"> on changes in value </w:t>
            </w:r>
          </w:p>
          <w:p w14:paraId="24450F72" w14:textId="77777777" w:rsidR="000C4FA1" w:rsidRPr="009D72A9" w:rsidRDefault="000C4FA1" w:rsidP="000C4FA1">
            <w:pPr>
              <w:tabs>
                <w:tab w:val="left" w:pos="567"/>
                <w:tab w:val="left" w:pos="1134"/>
                <w:tab w:val="left" w:pos="1701"/>
              </w:tabs>
              <w:spacing w:line="340" w:lineRule="exact"/>
              <w:ind w:left="210" w:right="-18" w:hanging="138"/>
              <w:rPr>
                <w:rFonts w:ascii="Arial" w:hAnsi="Arial" w:cs="Arial"/>
                <w:sz w:val="18"/>
                <w:szCs w:val="18"/>
              </w:rPr>
            </w:pPr>
            <w:r w:rsidRPr="009D72A9">
              <w:rPr>
                <w:rFonts w:ascii="Arial" w:hAnsi="Arial" w:cs="Arial"/>
                <w:sz w:val="18"/>
                <w:szCs w:val="18"/>
              </w:rPr>
              <w:t xml:space="preserve"> </w:t>
            </w:r>
            <w:r w:rsidRPr="009D72A9">
              <w:rPr>
                <w:rFonts w:ascii="Arial" w:hAnsi="Arial" w:cs="Arial"/>
                <w:sz w:val="18"/>
                <w:szCs w:val="18"/>
              </w:rPr>
              <w:tab/>
              <w:t xml:space="preserve">  of investments in equity </w:t>
            </w:r>
          </w:p>
          <w:p w14:paraId="086E3DFE" w14:textId="77777777" w:rsidR="000C4FA1" w:rsidRPr="009D72A9" w:rsidRDefault="000C4FA1" w:rsidP="000C4FA1">
            <w:pPr>
              <w:tabs>
                <w:tab w:val="left" w:pos="567"/>
                <w:tab w:val="left" w:pos="1134"/>
                <w:tab w:val="left" w:pos="1701"/>
              </w:tabs>
              <w:spacing w:line="340" w:lineRule="exact"/>
              <w:ind w:left="210" w:right="-18" w:hanging="138"/>
              <w:rPr>
                <w:rFonts w:ascii="Arial" w:hAnsi="Arial" w:cs="Arial"/>
                <w:sz w:val="18"/>
                <w:szCs w:val="18"/>
              </w:rPr>
            </w:pPr>
            <w:r w:rsidRPr="009D72A9">
              <w:rPr>
                <w:rFonts w:ascii="Arial" w:hAnsi="Arial" w:cs="Arial"/>
                <w:sz w:val="18"/>
                <w:szCs w:val="18"/>
              </w:rPr>
              <w:tab/>
              <w:t xml:space="preserve">  designated at fair valu</w:t>
            </w:r>
            <w:r>
              <w:rPr>
                <w:rFonts w:ascii="Arial" w:hAnsi="Arial" w:cs="Arial"/>
                <w:sz w:val="18"/>
                <w:szCs w:val="18"/>
              </w:rPr>
              <w:t>e</w:t>
            </w:r>
          </w:p>
        </w:tc>
        <w:tc>
          <w:tcPr>
            <w:tcW w:w="1380" w:type="dxa"/>
            <w:vAlign w:val="bottom"/>
          </w:tcPr>
          <w:p w14:paraId="084CE7E2" w14:textId="6626D561" w:rsidR="000C4FA1" w:rsidRPr="009D72A9" w:rsidRDefault="003C4C4E" w:rsidP="000C4FA1">
            <w:pPr>
              <w:tabs>
                <w:tab w:val="decimal" w:pos="1110"/>
              </w:tabs>
              <w:spacing w:line="340" w:lineRule="exact"/>
              <w:ind w:right="-18"/>
              <w:rPr>
                <w:rFonts w:ascii="Arial" w:hAnsi="Arial" w:cs="Arial"/>
                <w:sz w:val="18"/>
                <w:szCs w:val="18"/>
              </w:rPr>
            </w:pPr>
            <w:r>
              <w:rPr>
                <w:rFonts w:ascii="Arial" w:hAnsi="Arial" w:cs="Arial"/>
                <w:sz w:val="18"/>
                <w:szCs w:val="18"/>
              </w:rPr>
              <w:t>(38,408)</w:t>
            </w:r>
          </w:p>
        </w:tc>
        <w:tc>
          <w:tcPr>
            <w:tcW w:w="1380" w:type="dxa"/>
            <w:vAlign w:val="bottom"/>
          </w:tcPr>
          <w:p w14:paraId="09687BD5" w14:textId="79FF2FDB" w:rsidR="000C4FA1" w:rsidRPr="009D72A9" w:rsidRDefault="000C4FA1" w:rsidP="000C4FA1">
            <w:pPr>
              <w:tabs>
                <w:tab w:val="decimal" w:pos="1110"/>
              </w:tabs>
              <w:spacing w:line="340" w:lineRule="exact"/>
              <w:ind w:right="-18"/>
              <w:rPr>
                <w:rFonts w:ascii="Arial" w:hAnsi="Arial" w:cs="Arial"/>
                <w:sz w:val="18"/>
                <w:szCs w:val="18"/>
              </w:rPr>
            </w:pPr>
            <w:r>
              <w:rPr>
                <w:rFonts w:ascii="Arial" w:hAnsi="Arial" w:cs="Arial"/>
                <w:sz w:val="18"/>
                <w:szCs w:val="18"/>
              </w:rPr>
              <w:t>(319,547)</w:t>
            </w:r>
          </w:p>
        </w:tc>
        <w:tc>
          <w:tcPr>
            <w:tcW w:w="1380" w:type="dxa"/>
            <w:vAlign w:val="bottom"/>
          </w:tcPr>
          <w:p w14:paraId="08634CBC" w14:textId="631134DC" w:rsidR="000C4FA1" w:rsidRPr="009D72A9" w:rsidRDefault="003C4C4E" w:rsidP="000C4FA1">
            <w:pPr>
              <w:tabs>
                <w:tab w:val="decimal" w:pos="1110"/>
              </w:tabs>
              <w:spacing w:line="340" w:lineRule="exact"/>
              <w:ind w:right="-18"/>
              <w:rPr>
                <w:rFonts w:ascii="Arial" w:hAnsi="Arial" w:cs="Arial"/>
                <w:sz w:val="18"/>
                <w:szCs w:val="18"/>
              </w:rPr>
            </w:pPr>
            <w:r>
              <w:rPr>
                <w:rFonts w:ascii="Arial" w:hAnsi="Arial" w:cs="Arial"/>
                <w:sz w:val="18"/>
                <w:szCs w:val="18"/>
              </w:rPr>
              <w:t>(38,408)</w:t>
            </w:r>
          </w:p>
        </w:tc>
        <w:tc>
          <w:tcPr>
            <w:tcW w:w="1380" w:type="dxa"/>
            <w:vAlign w:val="bottom"/>
          </w:tcPr>
          <w:p w14:paraId="64837E2B" w14:textId="2C399C28" w:rsidR="000C4FA1" w:rsidRPr="009D72A9" w:rsidRDefault="000C4FA1" w:rsidP="000C4FA1">
            <w:pPr>
              <w:tabs>
                <w:tab w:val="decimal" w:pos="1110"/>
              </w:tabs>
              <w:spacing w:line="340" w:lineRule="exact"/>
              <w:ind w:right="-18"/>
              <w:rPr>
                <w:rFonts w:ascii="Arial" w:hAnsi="Arial" w:cs="Arial"/>
                <w:sz w:val="18"/>
                <w:szCs w:val="18"/>
              </w:rPr>
            </w:pPr>
            <w:r>
              <w:rPr>
                <w:rFonts w:ascii="Arial" w:hAnsi="Arial" w:cs="Arial"/>
                <w:sz w:val="18"/>
                <w:szCs w:val="18"/>
              </w:rPr>
              <w:t>(258,047)</w:t>
            </w:r>
          </w:p>
        </w:tc>
      </w:tr>
      <w:tr w:rsidR="000C4FA1" w:rsidRPr="009D72A9" w14:paraId="26E10C44" w14:textId="77777777" w:rsidTr="00B80AC7">
        <w:tc>
          <w:tcPr>
            <w:tcW w:w="3600" w:type="dxa"/>
          </w:tcPr>
          <w:p w14:paraId="52F925D6" w14:textId="1F6F4572" w:rsidR="000C4FA1" w:rsidRPr="009D72A9" w:rsidRDefault="00577FF7" w:rsidP="000C4FA1">
            <w:pPr>
              <w:tabs>
                <w:tab w:val="left" w:pos="567"/>
                <w:tab w:val="left" w:pos="1134"/>
                <w:tab w:val="left" w:pos="1701"/>
              </w:tabs>
              <w:spacing w:line="340" w:lineRule="exact"/>
              <w:ind w:left="210" w:right="-18" w:hanging="138"/>
              <w:rPr>
                <w:rFonts w:ascii="Arial" w:hAnsi="Arial" w:cs="Arial"/>
                <w:sz w:val="18"/>
                <w:szCs w:val="18"/>
              </w:rPr>
            </w:pPr>
            <w:r>
              <w:rPr>
                <w:rFonts w:ascii="Arial" w:hAnsi="Arial" w:cs="Arial"/>
                <w:sz w:val="18"/>
                <w:szCs w:val="18"/>
              </w:rPr>
              <w:t>Loss (gain)</w:t>
            </w:r>
            <w:r w:rsidR="00ED7012">
              <w:rPr>
                <w:rFonts w:ascii="Arial" w:hAnsi="Arial" w:cs="Arial"/>
                <w:sz w:val="18"/>
                <w:szCs w:val="18"/>
              </w:rPr>
              <w:t xml:space="preserve"> </w:t>
            </w:r>
            <w:r w:rsidR="000C4FA1">
              <w:rPr>
                <w:rFonts w:ascii="Arial" w:hAnsi="Arial" w:cs="Arial"/>
                <w:sz w:val="18"/>
                <w:szCs w:val="18"/>
              </w:rPr>
              <w:t>on</w:t>
            </w:r>
            <w:r w:rsidR="000C4FA1" w:rsidRPr="009D72A9">
              <w:rPr>
                <w:rFonts w:ascii="Arial" w:hAnsi="Arial" w:cs="Arial"/>
                <w:sz w:val="18"/>
                <w:szCs w:val="18"/>
              </w:rPr>
              <w:t xml:space="preserve"> cash flow hedges</w:t>
            </w:r>
          </w:p>
        </w:tc>
        <w:tc>
          <w:tcPr>
            <w:tcW w:w="1380" w:type="dxa"/>
            <w:vAlign w:val="bottom"/>
          </w:tcPr>
          <w:p w14:paraId="3B2D5CF5" w14:textId="468273C2" w:rsidR="000C4FA1" w:rsidRPr="009D72A9" w:rsidRDefault="003C4C4E" w:rsidP="000C4FA1">
            <w:pPr>
              <w:pBdr>
                <w:bottom w:val="single" w:sz="4" w:space="1" w:color="auto"/>
              </w:pBdr>
              <w:tabs>
                <w:tab w:val="decimal" w:pos="1110"/>
              </w:tabs>
              <w:spacing w:line="340" w:lineRule="exact"/>
              <w:ind w:right="-18"/>
              <w:rPr>
                <w:rFonts w:ascii="Arial" w:hAnsi="Arial" w:cs="Arial"/>
                <w:sz w:val="18"/>
                <w:szCs w:val="18"/>
              </w:rPr>
            </w:pPr>
            <w:r>
              <w:rPr>
                <w:rFonts w:ascii="Arial" w:hAnsi="Arial" w:cs="Arial"/>
                <w:sz w:val="18"/>
                <w:szCs w:val="18"/>
              </w:rPr>
              <w:t>(1,</w:t>
            </w:r>
            <w:r w:rsidR="00B50A2A">
              <w:rPr>
                <w:rFonts w:ascii="Arial" w:hAnsi="Arial" w:cs="Arial"/>
                <w:sz w:val="18"/>
                <w:szCs w:val="18"/>
              </w:rPr>
              <w:t>262</w:t>
            </w:r>
            <w:r>
              <w:rPr>
                <w:rFonts w:ascii="Arial" w:hAnsi="Arial" w:cs="Arial"/>
                <w:sz w:val="18"/>
                <w:szCs w:val="18"/>
              </w:rPr>
              <w:t>)</w:t>
            </w:r>
          </w:p>
        </w:tc>
        <w:tc>
          <w:tcPr>
            <w:tcW w:w="1380" w:type="dxa"/>
            <w:vAlign w:val="bottom"/>
          </w:tcPr>
          <w:p w14:paraId="5653F127" w14:textId="62906080" w:rsidR="000C4FA1" w:rsidRPr="009D72A9" w:rsidRDefault="000C4FA1" w:rsidP="000C4FA1">
            <w:pPr>
              <w:pBdr>
                <w:bottom w:val="single" w:sz="4" w:space="1" w:color="auto"/>
              </w:pBdr>
              <w:tabs>
                <w:tab w:val="decimal" w:pos="1110"/>
              </w:tabs>
              <w:spacing w:line="340" w:lineRule="exact"/>
              <w:ind w:right="-18"/>
              <w:rPr>
                <w:rFonts w:ascii="Arial" w:hAnsi="Arial" w:cs="Arial"/>
                <w:sz w:val="18"/>
                <w:szCs w:val="18"/>
              </w:rPr>
            </w:pPr>
            <w:r>
              <w:rPr>
                <w:rFonts w:ascii="Arial" w:hAnsi="Arial" w:cs="Arial"/>
                <w:sz w:val="18"/>
                <w:szCs w:val="18"/>
              </w:rPr>
              <w:t>7</w:t>
            </w:r>
          </w:p>
        </w:tc>
        <w:tc>
          <w:tcPr>
            <w:tcW w:w="1380" w:type="dxa"/>
            <w:vAlign w:val="bottom"/>
          </w:tcPr>
          <w:p w14:paraId="6D575050" w14:textId="50D62FB2" w:rsidR="000C4FA1" w:rsidRPr="009D72A9" w:rsidRDefault="003C4C4E" w:rsidP="000C4FA1">
            <w:pPr>
              <w:pBdr>
                <w:bottom w:val="single" w:sz="4" w:space="1" w:color="auto"/>
              </w:pBdr>
              <w:tabs>
                <w:tab w:val="decimal" w:pos="1110"/>
              </w:tabs>
              <w:spacing w:line="340" w:lineRule="exact"/>
              <w:ind w:right="-18"/>
              <w:rPr>
                <w:rFonts w:ascii="Arial" w:hAnsi="Arial" w:cs="Arial"/>
                <w:sz w:val="18"/>
                <w:szCs w:val="18"/>
              </w:rPr>
            </w:pPr>
            <w:r>
              <w:rPr>
                <w:rFonts w:ascii="Arial" w:hAnsi="Arial" w:cs="Arial"/>
                <w:sz w:val="18"/>
                <w:szCs w:val="18"/>
              </w:rPr>
              <w:t>(1,048)</w:t>
            </w:r>
          </w:p>
        </w:tc>
        <w:tc>
          <w:tcPr>
            <w:tcW w:w="1380" w:type="dxa"/>
            <w:vAlign w:val="bottom"/>
          </w:tcPr>
          <w:p w14:paraId="49B10386" w14:textId="4DD7AABD" w:rsidR="000C4FA1" w:rsidRPr="009D72A9" w:rsidRDefault="000C4FA1" w:rsidP="000C4FA1">
            <w:pPr>
              <w:pBdr>
                <w:bottom w:val="single" w:sz="4" w:space="1" w:color="auto"/>
              </w:pBdr>
              <w:tabs>
                <w:tab w:val="decimal" w:pos="1110"/>
              </w:tabs>
              <w:spacing w:line="340" w:lineRule="exact"/>
              <w:ind w:right="-18"/>
              <w:rPr>
                <w:rFonts w:ascii="Arial" w:hAnsi="Arial" w:cs="Arial"/>
                <w:sz w:val="18"/>
                <w:szCs w:val="18"/>
              </w:rPr>
            </w:pPr>
            <w:r>
              <w:rPr>
                <w:rFonts w:ascii="Arial" w:hAnsi="Arial" w:cs="Arial"/>
                <w:sz w:val="18"/>
                <w:szCs w:val="18"/>
              </w:rPr>
              <w:t>-</w:t>
            </w:r>
          </w:p>
        </w:tc>
      </w:tr>
      <w:tr w:rsidR="000C4FA1" w:rsidRPr="009D72A9" w14:paraId="483A03EB" w14:textId="77777777" w:rsidTr="00B80AC7">
        <w:tc>
          <w:tcPr>
            <w:tcW w:w="3600" w:type="dxa"/>
          </w:tcPr>
          <w:p w14:paraId="22A0455A" w14:textId="77777777" w:rsidR="000C4FA1" w:rsidRPr="009D72A9" w:rsidRDefault="000C4FA1" w:rsidP="000C4FA1">
            <w:pPr>
              <w:tabs>
                <w:tab w:val="left" w:pos="567"/>
                <w:tab w:val="left" w:pos="1134"/>
                <w:tab w:val="left" w:pos="1701"/>
              </w:tabs>
              <w:spacing w:line="340" w:lineRule="exact"/>
              <w:ind w:left="162" w:right="-18" w:hanging="90"/>
              <w:rPr>
                <w:rFonts w:ascii="Arial" w:hAnsi="Arial" w:cs="Arial"/>
                <w:sz w:val="18"/>
                <w:szCs w:val="18"/>
              </w:rPr>
            </w:pPr>
          </w:p>
        </w:tc>
        <w:tc>
          <w:tcPr>
            <w:tcW w:w="1380" w:type="dxa"/>
            <w:vAlign w:val="bottom"/>
          </w:tcPr>
          <w:p w14:paraId="79914D75" w14:textId="4867F631" w:rsidR="000C4FA1" w:rsidRPr="009D72A9" w:rsidRDefault="003C4C4E" w:rsidP="000C4FA1">
            <w:pPr>
              <w:pBdr>
                <w:bottom w:val="double" w:sz="4" w:space="1" w:color="auto"/>
              </w:pBdr>
              <w:tabs>
                <w:tab w:val="decimal" w:pos="1110"/>
              </w:tabs>
              <w:spacing w:line="340" w:lineRule="exact"/>
              <w:ind w:right="-18"/>
              <w:rPr>
                <w:rFonts w:ascii="Arial" w:hAnsi="Arial" w:cs="Arial"/>
                <w:sz w:val="18"/>
                <w:szCs w:val="18"/>
              </w:rPr>
            </w:pPr>
            <w:r>
              <w:rPr>
                <w:rFonts w:ascii="Arial" w:hAnsi="Arial" w:cs="Arial"/>
                <w:sz w:val="18"/>
                <w:szCs w:val="18"/>
              </w:rPr>
              <w:t>(39,</w:t>
            </w:r>
            <w:r w:rsidR="00B50A2A">
              <w:rPr>
                <w:rFonts w:ascii="Arial" w:hAnsi="Arial" w:cs="Arial"/>
                <w:sz w:val="18"/>
                <w:szCs w:val="18"/>
              </w:rPr>
              <w:t>670</w:t>
            </w:r>
            <w:r>
              <w:rPr>
                <w:rFonts w:ascii="Arial" w:hAnsi="Arial" w:cs="Arial"/>
                <w:sz w:val="18"/>
                <w:szCs w:val="18"/>
              </w:rPr>
              <w:t>)</w:t>
            </w:r>
          </w:p>
        </w:tc>
        <w:tc>
          <w:tcPr>
            <w:tcW w:w="1380" w:type="dxa"/>
            <w:vAlign w:val="bottom"/>
          </w:tcPr>
          <w:p w14:paraId="56557172" w14:textId="41682233" w:rsidR="000C4FA1" w:rsidRPr="009D72A9" w:rsidRDefault="000C4FA1" w:rsidP="000C4FA1">
            <w:pPr>
              <w:pBdr>
                <w:bottom w:val="double" w:sz="4" w:space="1" w:color="auto"/>
              </w:pBdr>
              <w:tabs>
                <w:tab w:val="decimal" w:pos="1110"/>
              </w:tabs>
              <w:spacing w:line="340" w:lineRule="exact"/>
              <w:ind w:right="-18"/>
              <w:rPr>
                <w:rFonts w:ascii="Arial" w:hAnsi="Arial" w:cs="Arial"/>
                <w:sz w:val="18"/>
                <w:szCs w:val="18"/>
              </w:rPr>
            </w:pPr>
            <w:r>
              <w:rPr>
                <w:rFonts w:ascii="Arial" w:hAnsi="Arial" w:cs="Arial"/>
                <w:sz w:val="18"/>
                <w:szCs w:val="18"/>
              </w:rPr>
              <w:t>(319,540)</w:t>
            </w:r>
          </w:p>
        </w:tc>
        <w:tc>
          <w:tcPr>
            <w:tcW w:w="1380" w:type="dxa"/>
            <w:vAlign w:val="bottom"/>
          </w:tcPr>
          <w:p w14:paraId="26EE0AA4" w14:textId="0B07799D" w:rsidR="000C4FA1" w:rsidRPr="009D72A9" w:rsidRDefault="003C4C4E" w:rsidP="000C4FA1">
            <w:pPr>
              <w:pBdr>
                <w:bottom w:val="double" w:sz="4" w:space="1" w:color="auto"/>
              </w:pBdr>
              <w:tabs>
                <w:tab w:val="decimal" w:pos="1110"/>
              </w:tabs>
              <w:spacing w:line="340" w:lineRule="exact"/>
              <w:ind w:right="-18"/>
              <w:rPr>
                <w:rFonts w:ascii="Arial" w:hAnsi="Arial" w:cs="Arial"/>
                <w:sz w:val="18"/>
                <w:szCs w:val="18"/>
              </w:rPr>
            </w:pPr>
            <w:r>
              <w:rPr>
                <w:rFonts w:ascii="Arial" w:hAnsi="Arial" w:cs="Arial"/>
                <w:sz w:val="18"/>
                <w:szCs w:val="18"/>
              </w:rPr>
              <w:t>(39,456)</w:t>
            </w:r>
          </w:p>
        </w:tc>
        <w:tc>
          <w:tcPr>
            <w:tcW w:w="1380" w:type="dxa"/>
            <w:vAlign w:val="bottom"/>
          </w:tcPr>
          <w:p w14:paraId="151B0275" w14:textId="57317334" w:rsidR="000C4FA1" w:rsidRPr="009D72A9" w:rsidRDefault="000C4FA1" w:rsidP="000C4FA1">
            <w:pPr>
              <w:pBdr>
                <w:bottom w:val="double" w:sz="4" w:space="1" w:color="auto"/>
              </w:pBdr>
              <w:tabs>
                <w:tab w:val="decimal" w:pos="1110"/>
              </w:tabs>
              <w:spacing w:line="340" w:lineRule="exact"/>
              <w:ind w:right="-18"/>
              <w:rPr>
                <w:rFonts w:ascii="Arial" w:hAnsi="Arial" w:cs="Arial"/>
                <w:sz w:val="18"/>
                <w:szCs w:val="18"/>
              </w:rPr>
            </w:pPr>
            <w:r>
              <w:rPr>
                <w:rFonts w:ascii="Arial" w:hAnsi="Arial" w:cs="Arial"/>
                <w:sz w:val="18"/>
                <w:szCs w:val="18"/>
              </w:rPr>
              <w:t>(258,047)</w:t>
            </w:r>
          </w:p>
        </w:tc>
      </w:tr>
    </w:tbl>
    <w:p w14:paraId="7A58A37C" w14:textId="3584D4A4" w:rsidR="000C4FA1" w:rsidRDefault="000C4FA1"/>
    <w:tbl>
      <w:tblPr>
        <w:tblW w:w="9120" w:type="dxa"/>
        <w:tblInd w:w="360" w:type="dxa"/>
        <w:tblLayout w:type="fixed"/>
        <w:tblLook w:val="0000" w:firstRow="0" w:lastRow="0" w:firstColumn="0" w:lastColumn="0" w:noHBand="0" w:noVBand="0"/>
      </w:tblPr>
      <w:tblGrid>
        <w:gridCol w:w="3600"/>
        <w:gridCol w:w="1380"/>
        <w:gridCol w:w="1380"/>
        <w:gridCol w:w="1380"/>
        <w:gridCol w:w="1380"/>
      </w:tblGrid>
      <w:tr w:rsidR="000C4FA1" w:rsidRPr="009D72A9" w14:paraId="780B2D7B" w14:textId="77777777" w:rsidTr="00E4245A">
        <w:tc>
          <w:tcPr>
            <w:tcW w:w="3600" w:type="dxa"/>
          </w:tcPr>
          <w:p w14:paraId="757A2D08" w14:textId="08B7482D" w:rsidR="000C4FA1" w:rsidRPr="009D72A9" w:rsidRDefault="000C4FA1" w:rsidP="00E4245A">
            <w:pPr>
              <w:spacing w:line="340" w:lineRule="exact"/>
              <w:ind w:right="-18"/>
              <w:jc w:val="thaiDistribute"/>
              <w:rPr>
                <w:rFonts w:ascii="Arial" w:hAnsi="Arial" w:cs="Arial"/>
                <w:sz w:val="18"/>
                <w:szCs w:val="18"/>
              </w:rPr>
            </w:pPr>
            <w:r w:rsidRPr="009D72A9">
              <w:rPr>
                <w:rFonts w:ascii="Arial" w:hAnsi="Arial" w:cs="Arial"/>
                <w:b/>
                <w:bCs/>
                <w:sz w:val="18"/>
                <w:szCs w:val="18"/>
                <w:cs/>
              </w:rPr>
              <w:tab/>
            </w:r>
            <w:r w:rsidRPr="009D72A9">
              <w:rPr>
                <w:rFonts w:ascii="Arial" w:hAnsi="Arial" w:cs="Arial"/>
                <w:b/>
                <w:bCs/>
                <w:sz w:val="18"/>
                <w:szCs w:val="18"/>
              </w:rPr>
              <w:tab/>
            </w:r>
            <w:r w:rsidRPr="009D72A9">
              <w:rPr>
                <w:rFonts w:ascii="Arial" w:hAnsi="Arial" w:cs="Arial"/>
                <w:sz w:val="18"/>
                <w:szCs w:val="18"/>
              </w:rPr>
              <w:tab/>
            </w:r>
          </w:p>
        </w:tc>
        <w:tc>
          <w:tcPr>
            <w:tcW w:w="2760" w:type="dxa"/>
            <w:gridSpan w:val="2"/>
          </w:tcPr>
          <w:p w14:paraId="6B1E79D3" w14:textId="77777777" w:rsidR="000C4FA1" w:rsidRPr="009D72A9" w:rsidRDefault="000C4FA1" w:rsidP="00E4245A">
            <w:pPr>
              <w:tabs>
                <w:tab w:val="left" w:pos="600"/>
                <w:tab w:val="left" w:pos="900"/>
                <w:tab w:val="right" w:pos="7280"/>
                <w:tab w:val="right" w:pos="8540"/>
              </w:tabs>
              <w:spacing w:line="340" w:lineRule="exact"/>
              <w:ind w:right="-45"/>
              <w:jc w:val="right"/>
              <w:rPr>
                <w:rFonts w:ascii="Arial" w:hAnsi="Arial" w:cs="Arial"/>
                <w:sz w:val="18"/>
                <w:szCs w:val="18"/>
                <w:cs/>
              </w:rPr>
            </w:pPr>
          </w:p>
        </w:tc>
        <w:tc>
          <w:tcPr>
            <w:tcW w:w="2760" w:type="dxa"/>
            <w:gridSpan w:val="2"/>
          </w:tcPr>
          <w:p w14:paraId="0B347F7A" w14:textId="77777777" w:rsidR="000C4FA1" w:rsidRPr="009D72A9" w:rsidRDefault="000C4FA1" w:rsidP="00E4245A">
            <w:pPr>
              <w:tabs>
                <w:tab w:val="left" w:pos="600"/>
                <w:tab w:val="left" w:pos="900"/>
                <w:tab w:val="right" w:pos="7280"/>
                <w:tab w:val="right" w:pos="8540"/>
              </w:tabs>
              <w:spacing w:line="340" w:lineRule="exact"/>
              <w:ind w:right="-45"/>
              <w:jc w:val="right"/>
              <w:rPr>
                <w:rFonts w:ascii="Arial" w:hAnsi="Arial" w:cs="Arial"/>
                <w:sz w:val="18"/>
                <w:szCs w:val="18"/>
                <w:cs/>
              </w:rPr>
            </w:pPr>
            <w:r w:rsidRPr="009D72A9">
              <w:rPr>
                <w:rFonts w:ascii="Arial" w:hAnsi="Arial" w:cs="Arial"/>
                <w:sz w:val="18"/>
                <w:szCs w:val="18"/>
              </w:rPr>
              <w:t>(Unit: Thousand Baht)</w:t>
            </w:r>
          </w:p>
        </w:tc>
      </w:tr>
      <w:tr w:rsidR="000C4FA1" w:rsidRPr="009D72A9" w14:paraId="570B5D11" w14:textId="77777777" w:rsidTr="00E4245A">
        <w:tc>
          <w:tcPr>
            <w:tcW w:w="3600" w:type="dxa"/>
          </w:tcPr>
          <w:p w14:paraId="5FDCB06F" w14:textId="77777777" w:rsidR="000C4FA1" w:rsidRPr="009D72A9" w:rsidRDefault="000C4FA1" w:rsidP="00E4245A">
            <w:pPr>
              <w:spacing w:line="340" w:lineRule="exact"/>
              <w:ind w:right="-18"/>
              <w:jc w:val="thaiDistribute"/>
              <w:rPr>
                <w:rFonts w:ascii="Arial" w:hAnsi="Arial" w:cs="Arial"/>
                <w:sz w:val="18"/>
                <w:szCs w:val="18"/>
              </w:rPr>
            </w:pPr>
          </w:p>
        </w:tc>
        <w:tc>
          <w:tcPr>
            <w:tcW w:w="5520" w:type="dxa"/>
            <w:gridSpan w:val="4"/>
            <w:vAlign w:val="bottom"/>
          </w:tcPr>
          <w:p w14:paraId="306969C4" w14:textId="0A794EB4" w:rsidR="000C4FA1" w:rsidRPr="009D72A9" w:rsidRDefault="000C4FA1" w:rsidP="00E4245A">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Pr>
                <w:rFonts w:ascii="Arial" w:hAnsi="Arial" w:cs="Arial"/>
                <w:sz w:val="18"/>
                <w:szCs w:val="18"/>
              </w:rPr>
              <w:t xml:space="preserve">For the six-month periods ended </w:t>
            </w:r>
            <w:r w:rsidRPr="000C4FA1">
              <w:rPr>
                <w:rFonts w:ascii="Arial" w:hAnsi="Arial" w:cs="Arial"/>
                <w:sz w:val="18"/>
                <w:szCs w:val="18"/>
              </w:rPr>
              <w:t>30 June</w:t>
            </w:r>
          </w:p>
        </w:tc>
      </w:tr>
      <w:tr w:rsidR="000C4FA1" w:rsidRPr="009D72A9" w14:paraId="48016550" w14:textId="77777777" w:rsidTr="00E4245A">
        <w:tc>
          <w:tcPr>
            <w:tcW w:w="3600" w:type="dxa"/>
          </w:tcPr>
          <w:p w14:paraId="69FE3F59" w14:textId="77777777" w:rsidR="000C4FA1" w:rsidRPr="009D72A9" w:rsidRDefault="000C4FA1" w:rsidP="00E4245A">
            <w:pPr>
              <w:spacing w:line="340" w:lineRule="exact"/>
              <w:ind w:right="-18"/>
              <w:jc w:val="thaiDistribute"/>
              <w:rPr>
                <w:rFonts w:ascii="Arial" w:hAnsi="Arial" w:cs="Arial"/>
                <w:sz w:val="18"/>
                <w:szCs w:val="18"/>
              </w:rPr>
            </w:pPr>
          </w:p>
        </w:tc>
        <w:tc>
          <w:tcPr>
            <w:tcW w:w="2760" w:type="dxa"/>
            <w:gridSpan w:val="2"/>
            <w:vAlign w:val="bottom"/>
          </w:tcPr>
          <w:p w14:paraId="59D121EE" w14:textId="77777777" w:rsidR="000C4FA1" w:rsidRPr="009D72A9" w:rsidRDefault="000C4FA1" w:rsidP="00E4245A">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9D72A9">
              <w:rPr>
                <w:rFonts w:ascii="Arial" w:hAnsi="Arial" w:cs="Arial"/>
                <w:sz w:val="18"/>
                <w:szCs w:val="18"/>
              </w:rPr>
              <w:t xml:space="preserve">Consolidated </w:t>
            </w:r>
          </w:p>
          <w:p w14:paraId="470F972E" w14:textId="77777777" w:rsidR="000C4FA1" w:rsidRPr="009D72A9" w:rsidRDefault="000C4FA1" w:rsidP="00E4245A">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9D72A9">
              <w:rPr>
                <w:rFonts w:ascii="Arial" w:hAnsi="Arial" w:cs="Arial"/>
                <w:sz w:val="18"/>
                <w:szCs w:val="18"/>
              </w:rPr>
              <w:t>financial statements</w:t>
            </w:r>
          </w:p>
        </w:tc>
        <w:tc>
          <w:tcPr>
            <w:tcW w:w="2760" w:type="dxa"/>
            <w:gridSpan w:val="2"/>
            <w:vAlign w:val="bottom"/>
          </w:tcPr>
          <w:p w14:paraId="3C2792E2" w14:textId="77777777" w:rsidR="000C4FA1" w:rsidRPr="009D72A9" w:rsidRDefault="000C4FA1" w:rsidP="00E4245A">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9D72A9">
              <w:rPr>
                <w:rFonts w:ascii="Arial" w:hAnsi="Arial" w:cs="Arial"/>
                <w:sz w:val="18"/>
                <w:szCs w:val="18"/>
              </w:rPr>
              <w:t xml:space="preserve">Separate </w:t>
            </w:r>
          </w:p>
          <w:p w14:paraId="553AB367" w14:textId="77777777" w:rsidR="000C4FA1" w:rsidRPr="009D72A9" w:rsidRDefault="000C4FA1" w:rsidP="00E4245A">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9D72A9">
              <w:rPr>
                <w:rFonts w:ascii="Arial" w:hAnsi="Arial" w:cs="Arial"/>
                <w:sz w:val="18"/>
                <w:szCs w:val="18"/>
              </w:rPr>
              <w:t>financial statements</w:t>
            </w:r>
          </w:p>
        </w:tc>
      </w:tr>
      <w:tr w:rsidR="000C4FA1" w:rsidRPr="009D72A9" w14:paraId="2FD30A80" w14:textId="77777777" w:rsidTr="00E4245A">
        <w:tc>
          <w:tcPr>
            <w:tcW w:w="3600" w:type="dxa"/>
          </w:tcPr>
          <w:p w14:paraId="7898814E" w14:textId="77777777" w:rsidR="000C4FA1" w:rsidRPr="009D72A9" w:rsidRDefault="000C4FA1" w:rsidP="00E4245A">
            <w:pPr>
              <w:spacing w:line="340" w:lineRule="exact"/>
              <w:ind w:right="-18"/>
              <w:jc w:val="thaiDistribute"/>
              <w:rPr>
                <w:rFonts w:ascii="Arial" w:hAnsi="Arial" w:cs="Arial"/>
                <w:b/>
                <w:bCs/>
                <w:sz w:val="18"/>
                <w:szCs w:val="18"/>
                <w:u w:val="single"/>
              </w:rPr>
            </w:pPr>
          </w:p>
        </w:tc>
        <w:tc>
          <w:tcPr>
            <w:tcW w:w="1380" w:type="dxa"/>
          </w:tcPr>
          <w:p w14:paraId="0DA585F9" w14:textId="77777777" w:rsidR="000C4FA1" w:rsidRPr="009D72A9" w:rsidRDefault="000C4FA1" w:rsidP="00E4245A">
            <w:pPr>
              <w:pBdr>
                <w:bottom w:val="single" w:sz="4" w:space="1" w:color="auto"/>
              </w:pBdr>
              <w:tabs>
                <w:tab w:val="left" w:pos="600"/>
                <w:tab w:val="right" w:pos="7280"/>
                <w:tab w:val="right" w:pos="8540"/>
              </w:tabs>
              <w:spacing w:line="340" w:lineRule="exact"/>
              <w:ind w:right="-45"/>
              <w:jc w:val="center"/>
              <w:rPr>
                <w:rFonts w:ascii="Arial" w:hAnsi="Arial" w:cs="Arial"/>
                <w:sz w:val="18"/>
                <w:szCs w:val="18"/>
              </w:rPr>
            </w:pPr>
            <w:r>
              <w:rPr>
                <w:rFonts w:ascii="Arial" w:hAnsi="Arial" w:cs="Arial"/>
                <w:sz w:val="18"/>
                <w:szCs w:val="18"/>
              </w:rPr>
              <w:t>2022</w:t>
            </w:r>
          </w:p>
        </w:tc>
        <w:tc>
          <w:tcPr>
            <w:tcW w:w="1380" w:type="dxa"/>
          </w:tcPr>
          <w:p w14:paraId="22116605" w14:textId="77777777" w:rsidR="000C4FA1" w:rsidRPr="009D72A9" w:rsidRDefault="000C4FA1" w:rsidP="00E4245A">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Pr>
                <w:rFonts w:ascii="Arial" w:hAnsi="Arial" w:cs="Arial"/>
                <w:sz w:val="18"/>
                <w:szCs w:val="18"/>
              </w:rPr>
              <w:t>2021</w:t>
            </w:r>
          </w:p>
        </w:tc>
        <w:tc>
          <w:tcPr>
            <w:tcW w:w="1380" w:type="dxa"/>
          </w:tcPr>
          <w:p w14:paraId="10838903" w14:textId="77777777" w:rsidR="000C4FA1" w:rsidRPr="009D72A9" w:rsidRDefault="000C4FA1" w:rsidP="00E4245A">
            <w:pPr>
              <w:pBdr>
                <w:bottom w:val="single" w:sz="4" w:space="1" w:color="auto"/>
              </w:pBdr>
              <w:tabs>
                <w:tab w:val="left" w:pos="600"/>
                <w:tab w:val="right" w:pos="7280"/>
                <w:tab w:val="right" w:pos="8540"/>
              </w:tabs>
              <w:spacing w:line="340" w:lineRule="exact"/>
              <w:ind w:right="-45"/>
              <w:jc w:val="center"/>
              <w:rPr>
                <w:rFonts w:ascii="Arial" w:hAnsi="Arial" w:cs="Arial"/>
                <w:sz w:val="18"/>
                <w:szCs w:val="18"/>
              </w:rPr>
            </w:pPr>
            <w:r>
              <w:rPr>
                <w:rFonts w:ascii="Arial" w:hAnsi="Arial" w:cs="Arial"/>
                <w:sz w:val="18"/>
                <w:szCs w:val="18"/>
              </w:rPr>
              <w:t>2022</w:t>
            </w:r>
          </w:p>
        </w:tc>
        <w:tc>
          <w:tcPr>
            <w:tcW w:w="1380" w:type="dxa"/>
          </w:tcPr>
          <w:p w14:paraId="212BFE99" w14:textId="77777777" w:rsidR="000C4FA1" w:rsidRPr="009D72A9" w:rsidRDefault="000C4FA1" w:rsidP="00E4245A">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Pr>
                <w:rFonts w:ascii="Arial" w:hAnsi="Arial" w:cs="Arial"/>
                <w:sz w:val="18"/>
                <w:szCs w:val="18"/>
              </w:rPr>
              <w:t>2021</w:t>
            </w:r>
          </w:p>
        </w:tc>
      </w:tr>
      <w:tr w:rsidR="000C4FA1" w:rsidRPr="009D72A9" w14:paraId="124BDBDF" w14:textId="77777777" w:rsidTr="00E4245A">
        <w:tc>
          <w:tcPr>
            <w:tcW w:w="3600" w:type="dxa"/>
          </w:tcPr>
          <w:p w14:paraId="4E469EF3" w14:textId="77777777" w:rsidR="000C4FA1" w:rsidRPr="009D72A9" w:rsidRDefault="000C4FA1" w:rsidP="000C4FA1">
            <w:pPr>
              <w:tabs>
                <w:tab w:val="left" w:pos="567"/>
                <w:tab w:val="left" w:pos="1134"/>
                <w:tab w:val="left" w:pos="1701"/>
              </w:tabs>
              <w:spacing w:line="340" w:lineRule="exact"/>
              <w:ind w:left="210" w:right="-18" w:hanging="138"/>
              <w:rPr>
                <w:rFonts w:ascii="Arial" w:hAnsi="Arial" w:cs="Arial"/>
                <w:sz w:val="18"/>
                <w:szCs w:val="18"/>
              </w:rPr>
            </w:pPr>
            <w:r w:rsidRPr="009D72A9">
              <w:rPr>
                <w:rFonts w:ascii="Arial" w:hAnsi="Arial" w:cs="Arial"/>
                <w:sz w:val="18"/>
                <w:szCs w:val="18"/>
              </w:rPr>
              <w:t>Deferred tax relating to:</w:t>
            </w:r>
          </w:p>
          <w:p w14:paraId="064CB0F0" w14:textId="77777777" w:rsidR="000C4FA1" w:rsidRPr="009D72A9" w:rsidRDefault="000C4FA1" w:rsidP="000C4FA1">
            <w:pPr>
              <w:tabs>
                <w:tab w:val="left" w:pos="567"/>
                <w:tab w:val="left" w:pos="1134"/>
                <w:tab w:val="left" w:pos="1701"/>
              </w:tabs>
              <w:spacing w:line="340" w:lineRule="exact"/>
              <w:ind w:left="210" w:right="-18" w:hanging="138"/>
              <w:rPr>
                <w:rFonts w:ascii="Arial" w:hAnsi="Arial" w:cs="Arial"/>
                <w:sz w:val="18"/>
                <w:szCs w:val="18"/>
              </w:rPr>
            </w:pPr>
            <w:r w:rsidRPr="009D72A9">
              <w:rPr>
                <w:rFonts w:ascii="Arial" w:hAnsi="Arial" w:cs="Arial"/>
                <w:sz w:val="18"/>
                <w:szCs w:val="18"/>
              </w:rPr>
              <w:t xml:space="preserve">  </w:t>
            </w:r>
            <w:r>
              <w:rPr>
                <w:rFonts w:ascii="Arial" w:hAnsi="Arial" w:cs="Arial"/>
                <w:sz w:val="18"/>
                <w:szCs w:val="18"/>
              </w:rPr>
              <w:t>Gain</w:t>
            </w:r>
            <w:r w:rsidRPr="009D72A9">
              <w:rPr>
                <w:rFonts w:ascii="Arial" w:hAnsi="Arial" w:cs="Arial"/>
                <w:sz w:val="18"/>
                <w:szCs w:val="18"/>
              </w:rPr>
              <w:t xml:space="preserve"> on changes in value </w:t>
            </w:r>
          </w:p>
          <w:p w14:paraId="472CA6CD" w14:textId="77777777" w:rsidR="000C4FA1" w:rsidRPr="009D72A9" w:rsidRDefault="000C4FA1" w:rsidP="000C4FA1">
            <w:pPr>
              <w:tabs>
                <w:tab w:val="left" w:pos="567"/>
                <w:tab w:val="left" w:pos="1134"/>
                <w:tab w:val="left" w:pos="1701"/>
              </w:tabs>
              <w:spacing w:line="340" w:lineRule="exact"/>
              <w:ind w:left="210" w:right="-18" w:hanging="138"/>
              <w:rPr>
                <w:rFonts w:ascii="Arial" w:hAnsi="Arial" w:cs="Arial"/>
                <w:sz w:val="18"/>
                <w:szCs w:val="18"/>
              </w:rPr>
            </w:pPr>
            <w:r w:rsidRPr="009D72A9">
              <w:rPr>
                <w:rFonts w:ascii="Arial" w:hAnsi="Arial" w:cs="Arial"/>
                <w:sz w:val="18"/>
                <w:szCs w:val="18"/>
              </w:rPr>
              <w:t xml:space="preserve"> </w:t>
            </w:r>
            <w:r w:rsidRPr="009D72A9">
              <w:rPr>
                <w:rFonts w:ascii="Arial" w:hAnsi="Arial" w:cs="Arial"/>
                <w:sz w:val="18"/>
                <w:szCs w:val="18"/>
              </w:rPr>
              <w:tab/>
              <w:t xml:space="preserve">  of investments in equity </w:t>
            </w:r>
          </w:p>
          <w:p w14:paraId="1707E87B" w14:textId="77777777" w:rsidR="000C4FA1" w:rsidRPr="009D72A9" w:rsidRDefault="000C4FA1" w:rsidP="000C4FA1">
            <w:pPr>
              <w:tabs>
                <w:tab w:val="left" w:pos="567"/>
                <w:tab w:val="left" w:pos="1134"/>
                <w:tab w:val="left" w:pos="1701"/>
              </w:tabs>
              <w:spacing w:line="340" w:lineRule="exact"/>
              <w:ind w:left="210" w:right="-18" w:hanging="138"/>
              <w:rPr>
                <w:rFonts w:ascii="Arial" w:hAnsi="Arial" w:cs="Arial"/>
                <w:sz w:val="18"/>
                <w:szCs w:val="18"/>
              </w:rPr>
            </w:pPr>
            <w:r w:rsidRPr="009D72A9">
              <w:rPr>
                <w:rFonts w:ascii="Arial" w:hAnsi="Arial" w:cs="Arial"/>
                <w:sz w:val="18"/>
                <w:szCs w:val="18"/>
              </w:rPr>
              <w:tab/>
              <w:t xml:space="preserve">  designated at fair valu</w:t>
            </w:r>
            <w:r>
              <w:rPr>
                <w:rFonts w:ascii="Arial" w:hAnsi="Arial" w:cs="Arial"/>
                <w:sz w:val="18"/>
                <w:szCs w:val="18"/>
              </w:rPr>
              <w:t>e</w:t>
            </w:r>
          </w:p>
        </w:tc>
        <w:tc>
          <w:tcPr>
            <w:tcW w:w="1380" w:type="dxa"/>
            <w:vAlign w:val="bottom"/>
          </w:tcPr>
          <w:p w14:paraId="256E80A4" w14:textId="29784EA9" w:rsidR="000C4FA1" w:rsidRPr="009D72A9" w:rsidRDefault="003C4C4E" w:rsidP="000C4FA1">
            <w:pPr>
              <w:tabs>
                <w:tab w:val="decimal" w:pos="1110"/>
              </w:tabs>
              <w:spacing w:line="340" w:lineRule="exact"/>
              <w:ind w:right="-18"/>
              <w:rPr>
                <w:rFonts w:ascii="Arial" w:hAnsi="Arial" w:cs="Arial"/>
                <w:sz w:val="18"/>
                <w:szCs w:val="18"/>
              </w:rPr>
            </w:pPr>
            <w:r>
              <w:rPr>
                <w:rFonts w:ascii="Arial" w:hAnsi="Arial" w:cs="Arial"/>
                <w:sz w:val="18"/>
                <w:szCs w:val="18"/>
              </w:rPr>
              <w:t>(451,825)</w:t>
            </w:r>
          </w:p>
        </w:tc>
        <w:tc>
          <w:tcPr>
            <w:tcW w:w="1380" w:type="dxa"/>
            <w:vAlign w:val="bottom"/>
          </w:tcPr>
          <w:p w14:paraId="1B49D1C5" w14:textId="7D41A893" w:rsidR="000C4FA1" w:rsidRPr="009D72A9" w:rsidRDefault="000C4FA1" w:rsidP="000C4FA1">
            <w:pPr>
              <w:tabs>
                <w:tab w:val="decimal" w:pos="1110"/>
              </w:tabs>
              <w:spacing w:line="340" w:lineRule="exact"/>
              <w:ind w:right="-18"/>
              <w:rPr>
                <w:rFonts w:ascii="Arial" w:hAnsi="Arial" w:cs="Arial"/>
                <w:sz w:val="18"/>
                <w:szCs w:val="18"/>
              </w:rPr>
            </w:pPr>
            <w:r>
              <w:rPr>
                <w:rFonts w:ascii="Arial" w:hAnsi="Arial" w:cs="Arial"/>
                <w:sz w:val="18"/>
                <w:szCs w:val="18"/>
              </w:rPr>
              <w:t>(522,531)</w:t>
            </w:r>
          </w:p>
        </w:tc>
        <w:tc>
          <w:tcPr>
            <w:tcW w:w="1380" w:type="dxa"/>
            <w:vAlign w:val="bottom"/>
          </w:tcPr>
          <w:p w14:paraId="7A014343" w14:textId="594A5169" w:rsidR="000C4FA1" w:rsidRPr="009D72A9" w:rsidRDefault="003C4C4E" w:rsidP="000C4FA1">
            <w:pPr>
              <w:tabs>
                <w:tab w:val="decimal" w:pos="1110"/>
              </w:tabs>
              <w:spacing w:line="340" w:lineRule="exact"/>
              <w:ind w:right="-18"/>
              <w:rPr>
                <w:rFonts w:ascii="Arial" w:hAnsi="Arial" w:cs="Arial"/>
                <w:sz w:val="18"/>
                <w:szCs w:val="18"/>
              </w:rPr>
            </w:pPr>
            <w:r>
              <w:rPr>
                <w:rFonts w:ascii="Arial" w:hAnsi="Arial" w:cs="Arial"/>
                <w:sz w:val="18"/>
                <w:szCs w:val="18"/>
              </w:rPr>
              <w:t>(369,825)</w:t>
            </w:r>
          </w:p>
        </w:tc>
        <w:tc>
          <w:tcPr>
            <w:tcW w:w="1380" w:type="dxa"/>
            <w:vAlign w:val="bottom"/>
          </w:tcPr>
          <w:p w14:paraId="1D7E533C" w14:textId="13673218" w:rsidR="000C4FA1" w:rsidRPr="009D72A9" w:rsidRDefault="000C4FA1" w:rsidP="000C4FA1">
            <w:pPr>
              <w:tabs>
                <w:tab w:val="decimal" w:pos="1110"/>
              </w:tabs>
              <w:spacing w:line="340" w:lineRule="exact"/>
              <w:ind w:right="-18"/>
              <w:rPr>
                <w:rFonts w:ascii="Arial" w:hAnsi="Arial" w:cs="Arial"/>
                <w:sz w:val="18"/>
                <w:szCs w:val="18"/>
              </w:rPr>
            </w:pPr>
            <w:r>
              <w:rPr>
                <w:rFonts w:ascii="Arial" w:hAnsi="Arial" w:cs="Arial"/>
                <w:sz w:val="18"/>
                <w:szCs w:val="18"/>
              </w:rPr>
              <w:t>(428,231)</w:t>
            </w:r>
          </w:p>
        </w:tc>
      </w:tr>
      <w:tr w:rsidR="000C4FA1" w:rsidRPr="009D72A9" w14:paraId="0BA70AEF" w14:textId="77777777" w:rsidTr="00E4245A">
        <w:tc>
          <w:tcPr>
            <w:tcW w:w="3600" w:type="dxa"/>
          </w:tcPr>
          <w:p w14:paraId="033EC0E6" w14:textId="77777777" w:rsidR="000C4FA1" w:rsidRPr="009D72A9" w:rsidRDefault="000C4FA1" w:rsidP="000C4FA1">
            <w:pPr>
              <w:tabs>
                <w:tab w:val="left" w:pos="567"/>
                <w:tab w:val="left" w:pos="1134"/>
                <w:tab w:val="left" w:pos="1701"/>
              </w:tabs>
              <w:spacing w:line="340" w:lineRule="exact"/>
              <w:ind w:left="210" w:right="-18" w:hanging="138"/>
              <w:rPr>
                <w:rFonts w:ascii="Arial" w:hAnsi="Arial" w:cs="Arial"/>
                <w:sz w:val="18"/>
                <w:szCs w:val="18"/>
              </w:rPr>
            </w:pPr>
            <w:r>
              <w:rPr>
                <w:rFonts w:ascii="Arial" w:hAnsi="Arial" w:cs="Arial"/>
                <w:sz w:val="18"/>
                <w:szCs w:val="18"/>
              </w:rPr>
              <w:t>Gain on</w:t>
            </w:r>
            <w:r w:rsidRPr="009D72A9">
              <w:rPr>
                <w:rFonts w:ascii="Arial" w:hAnsi="Arial" w:cs="Arial"/>
                <w:sz w:val="18"/>
                <w:szCs w:val="18"/>
              </w:rPr>
              <w:t xml:space="preserve"> cash flow hedges</w:t>
            </w:r>
          </w:p>
        </w:tc>
        <w:tc>
          <w:tcPr>
            <w:tcW w:w="1380" w:type="dxa"/>
            <w:vAlign w:val="bottom"/>
          </w:tcPr>
          <w:p w14:paraId="197AE497" w14:textId="5982A7C8" w:rsidR="000C4FA1" w:rsidRPr="009D72A9" w:rsidRDefault="003C4C4E" w:rsidP="000C4FA1">
            <w:pPr>
              <w:pBdr>
                <w:bottom w:val="single" w:sz="4" w:space="1" w:color="auto"/>
              </w:pBdr>
              <w:tabs>
                <w:tab w:val="decimal" w:pos="1110"/>
              </w:tabs>
              <w:spacing w:line="340" w:lineRule="exact"/>
              <w:ind w:right="-18"/>
              <w:rPr>
                <w:rFonts w:ascii="Arial" w:hAnsi="Arial" w:cs="Arial"/>
                <w:sz w:val="18"/>
                <w:szCs w:val="18"/>
              </w:rPr>
            </w:pPr>
            <w:r>
              <w:rPr>
                <w:rFonts w:ascii="Arial" w:hAnsi="Arial" w:cs="Arial"/>
                <w:sz w:val="18"/>
                <w:szCs w:val="18"/>
              </w:rPr>
              <w:t>(</w:t>
            </w:r>
            <w:r w:rsidR="00B50A2A">
              <w:rPr>
                <w:rFonts w:ascii="Arial" w:hAnsi="Arial" w:cs="Arial"/>
                <w:sz w:val="18"/>
                <w:szCs w:val="18"/>
              </w:rPr>
              <w:t>1,262</w:t>
            </w:r>
            <w:r>
              <w:rPr>
                <w:rFonts w:ascii="Arial" w:hAnsi="Arial" w:cs="Arial"/>
                <w:sz w:val="18"/>
                <w:szCs w:val="18"/>
              </w:rPr>
              <w:t>)</w:t>
            </w:r>
          </w:p>
        </w:tc>
        <w:tc>
          <w:tcPr>
            <w:tcW w:w="1380" w:type="dxa"/>
            <w:vAlign w:val="bottom"/>
          </w:tcPr>
          <w:p w14:paraId="1AA02EB4" w14:textId="15C7E75F" w:rsidR="000C4FA1" w:rsidRPr="009D72A9" w:rsidRDefault="000C4FA1" w:rsidP="000C4FA1">
            <w:pPr>
              <w:pBdr>
                <w:bottom w:val="single" w:sz="4" w:space="1" w:color="auto"/>
              </w:pBdr>
              <w:tabs>
                <w:tab w:val="decimal" w:pos="1110"/>
              </w:tabs>
              <w:spacing w:line="340" w:lineRule="exact"/>
              <w:ind w:right="-18"/>
              <w:rPr>
                <w:rFonts w:ascii="Arial" w:hAnsi="Arial" w:cs="Arial"/>
                <w:sz w:val="18"/>
                <w:szCs w:val="18"/>
              </w:rPr>
            </w:pPr>
            <w:r>
              <w:rPr>
                <w:rFonts w:ascii="Arial" w:hAnsi="Arial" w:cs="Arial"/>
                <w:sz w:val="18"/>
                <w:szCs w:val="18"/>
              </w:rPr>
              <w:t>(808)</w:t>
            </w:r>
          </w:p>
        </w:tc>
        <w:tc>
          <w:tcPr>
            <w:tcW w:w="1380" w:type="dxa"/>
            <w:vAlign w:val="bottom"/>
          </w:tcPr>
          <w:p w14:paraId="0E2C8290" w14:textId="39E84AA9" w:rsidR="000C4FA1" w:rsidRPr="009D72A9" w:rsidRDefault="003C4C4E" w:rsidP="000C4FA1">
            <w:pPr>
              <w:pBdr>
                <w:bottom w:val="single" w:sz="4" w:space="1" w:color="auto"/>
              </w:pBdr>
              <w:tabs>
                <w:tab w:val="decimal" w:pos="1110"/>
              </w:tabs>
              <w:spacing w:line="340" w:lineRule="exact"/>
              <w:ind w:right="-18"/>
              <w:rPr>
                <w:rFonts w:ascii="Arial" w:hAnsi="Arial" w:cs="Arial"/>
                <w:sz w:val="18"/>
                <w:szCs w:val="18"/>
              </w:rPr>
            </w:pPr>
            <w:r>
              <w:rPr>
                <w:rFonts w:ascii="Arial" w:hAnsi="Arial" w:cs="Arial"/>
                <w:sz w:val="18"/>
                <w:szCs w:val="18"/>
              </w:rPr>
              <w:t>(1,048)</w:t>
            </w:r>
          </w:p>
        </w:tc>
        <w:tc>
          <w:tcPr>
            <w:tcW w:w="1380" w:type="dxa"/>
            <w:vAlign w:val="bottom"/>
          </w:tcPr>
          <w:p w14:paraId="5C99999D" w14:textId="1D35FBF8" w:rsidR="000C4FA1" w:rsidRPr="009D72A9" w:rsidRDefault="000C4FA1" w:rsidP="000C4FA1">
            <w:pPr>
              <w:pBdr>
                <w:bottom w:val="single" w:sz="4" w:space="1" w:color="auto"/>
              </w:pBdr>
              <w:tabs>
                <w:tab w:val="decimal" w:pos="1110"/>
              </w:tabs>
              <w:spacing w:line="340" w:lineRule="exact"/>
              <w:ind w:right="-18"/>
              <w:rPr>
                <w:rFonts w:ascii="Arial" w:hAnsi="Arial" w:cs="Arial"/>
                <w:sz w:val="18"/>
                <w:szCs w:val="18"/>
              </w:rPr>
            </w:pPr>
            <w:r>
              <w:rPr>
                <w:rFonts w:ascii="Arial" w:hAnsi="Arial" w:cs="Arial"/>
                <w:sz w:val="18"/>
                <w:szCs w:val="18"/>
              </w:rPr>
              <w:t>-</w:t>
            </w:r>
          </w:p>
        </w:tc>
      </w:tr>
      <w:tr w:rsidR="000C4FA1" w:rsidRPr="009D72A9" w14:paraId="4E0DF686" w14:textId="77777777" w:rsidTr="00E4245A">
        <w:tc>
          <w:tcPr>
            <w:tcW w:w="3600" w:type="dxa"/>
          </w:tcPr>
          <w:p w14:paraId="225B1FB5" w14:textId="77777777" w:rsidR="000C4FA1" w:rsidRPr="009D72A9" w:rsidRDefault="000C4FA1" w:rsidP="000C4FA1">
            <w:pPr>
              <w:tabs>
                <w:tab w:val="left" w:pos="567"/>
                <w:tab w:val="left" w:pos="1134"/>
                <w:tab w:val="left" w:pos="1701"/>
              </w:tabs>
              <w:spacing w:line="340" w:lineRule="exact"/>
              <w:ind w:left="162" w:right="-18" w:hanging="90"/>
              <w:rPr>
                <w:rFonts w:ascii="Arial" w:hAnsi="Arial" w:cs="Arial"/>
                <w:sz w:val="18"/>
                <w:szCs w:val="18"/>
              </w:rPr>
            </w:pPr>
          </w:p>
        </w:tc>
        <w:tc>
          <w:tcPr>
            <w:tcW w:w="1380" w:type="dxa"/>
            <w:vAlign w:val="bottom"/>
          </w:tcPr>
          <w:p w14:paraId="1CDC3507" w14:textId="72166236" w:rsidR="000C4FA1" w:rsidRPr="009D72A9" w:rsidRDefault="003C4C4E" w:rsidP="000C4FA1">
            <w:pPr>
              <w:pBdr>
                <w:bottom w:val="double" w:sz="4" w:space="1" w:color="auto"/>
              </w:pBdr>
              <w:tabs>
                <w:tab w:val="decimal" w:pos="1110"/>
              </w:tabs>
              <w:spacing w:line="340" w:lineRule="exact"/>
              <w:ind w:right="-18"/>
              <w:rPr>
                <w:rFonts w:ascii="Arial" w:hAnsi="Arial" w:cs="Arial"/>
                <w:sz w:val="18"/>
                <w:szCs w:val="18"/>
              </w:rPr>
            </w:pPr>
            <w:r>
              <w:rPr>
                <w:rFonts w:ascii="Arial" w:hAnsi="Arial" w:cs="Arial"/>
                <w:sz w:val="18"/>
                <w:szCs w:val="18"/>
              </w:rPr>
              <w:t>(45</w:t>
            </w:r>
            <w:r w:rsidR="00B50A2A">
              <w:rPr>
                <w:rFonts w:ascii="Arial" w:hAnsi="Arial" w:cs="Arial"/>
                <w:sz w:val="18"/>
                <w:szCs w:val="18"/>
              </w:rPr>
              <w:t>3,087</w:t>
            </w:r>
            <w:r>
              <w:rPr>
                <w:rFonts w:ascii="Arial" w:hAnsi="Arial" w:cs="Arial"/>
                <w:sz w:val="18"/>
                <w:szCs w:val="18"/>
              </w:rPr>
              <w:t>)</w:t>
            </w:r>
          </w:p>
        </w:tc>
        <w:tc>
          <w:tcPr>
            <w:tcW w:w="1380" w:type="dxa"/>
            <w:vAlign w:val="bottom"/>
          </w:tcPr>
          <w:p w14:paraId="46EB11F4" w14:textId="76429AB8" w:rsidR="000C4FA1" w:rsidRPr="009D72A9" w:rsidRDefault="000C4FA1" w:rsidP="000C4FA1">
            <w:pPr>
              <w:pBdr>
                <w:bottom w:val="double" w:sz="4" w:space="1" w:color="auto"/>
              </w:pBdr>
              <w:tabs>
                <w:tab w:val="decimal" w:pos="1110"/>
              </w:tabs>
              <w:spacing w:line="340" w:lineRule="exact"/>
              <w:ind w:right="-18"/>
              <w:rPr>
                <w:rFonts w:ascii="Arial" w:hAnsi="Arial" w:cs="Arial"/>
                <w:sz w:val="18"/>
                <w:szCs w:val="18"/>
              </w:rPr>
            </w:pPr>
            <w:r>
              <w:rPr>
                <w:rFonts w:ascii="Arial" w:hAnsi="Arial" w:cs="Arial"/>
                <w:sz w:val="18"/>
                <w:szCs w:val="18"/>
              </w:rPr>
              <w:t>(523,339)</w:t>
            </w:r>
          </w:p>
        </w:tc>
        <w:tc>
          <w:tcPr>
            <w:tcW w:w="1380" w:type="dxa"/>
            <w:vAlign w:val="bottom"/>
          </w:tcPr>
          <w:p w14:paraId="431C9143" w14:textId="0CB62CF2" w:rsidR="000C4FA1" w:rsidRPr="009D72A9" w:rsidRDefault="003C4C4E" w:rsidP="000C4FA1">
            <w:pPr>
              <w:pBdr>
                <w:bottom w:val="double" w:sz="4" w:space="1" w:color="auto"/>
              </w:pBdr>
              <w:tabs>
                <w:tab w:val="decimal" w:pos="1110"/>
              </w:tabs>
              <w:spacing w:line="340" w:lineRule="exact"/>
              <w:ind w:right="-18"/>
              <w:rPr>
                <w:rFonts w:ascii="Arial" w:hAnsi="Arial" w:cs="Arial"/>
                <w:sz w:val="18"/>
                <w:szCs w:val="18"/>
              </w:rPr>
            </w:pPr>
            <w:r>
              <w:rPr>
                <w:rFonts w:ascii="Arial" w:hAnsi="Arial" w:cs="Arial"/>
                <w:sz w:val="18"/>
                <w:szCs w:val="18"/>
              </w:rPr>
              <w:t>(370,873)</w:t>
            </w:r>
          </w:p>
        </w:tc>
        <w:tc>
          <w:tcPr>
            <w:tcW w:w="1380" w:type="dxa"/>
            <w:vAlign w:val="bottom"/>
          </w:tcPr>
          <w:p w14:paraId="39FD8617" w14:textId="4152622D" w:rsidR="000C4FA1" w:rsidRPr="009D72A9" w:rsidRDefault="000C4FA1" w:rsidP="000C4FA1">
            <w:pPr>
              <w:pBdr>
                <w:bottom w:val="double" w:sz="4" w:space="1" w:color="auto"/>
              </w:pBdr>
              <w:tabs>
                <w:tab w:val="decimal" w:pos="1110"/>
              </w:tabs>
              <w:spacing w:line="340" w:lineRule="exact"/>
              <w:ind w:right="-18"/>
              <w:rPr>
                <w:rFonts w:ascii="Arial" w:hAnsi="Arial" w:cs="Arial"/>
                <w:sz w:val="18"/>
                <w:szCs w:val="18"/>
              </w:rPr>
            </w:pPr>
            <w:r>
              <w:rPr>
                <w:rFonts w:ascii="Arial" w:hAnsi="Arial" w:cs="Arial"/>
                <w:sz w:val="18"/>
                <w:szCs w:val="18"/>
              </w:rPr>
              <w:t>(428,231)</w:t>
            </w:r>
          </w:p>
        </w:tc>
      </w:tr>
    </w:tbl>
    <w:p w14:paraId="524CAFB8" w14:textId="77777777" w:rsidR="00222A1E" w:rsidRPr="005416AF" w:rsidRDefault="00222A1E" w:rsidP="005416AF">
      <w:pPr>
        <w:tabs>
          <w:tab w:val="left" w:pos="567"/>
        </w:tabs>
        <w:spacing w:before="120" w:after="120" w:line="380" w:lineRule="exact"/>
        <w:ind w:left="634"/>
        <w:jc w:val="thaiDistribute"/>
        <w:rPr>
          <w:rFonts w:ascii="Arial" w:hAnsi="Arial"/>
          <w:sz w:val="22"/>
          <w:szCs w:val="22"/>
        </w:rPr>
        <w:sectPr w:rsidR="00222A1E" w:rsidRPr="005416AF" w:rsidSect="001C1634">
          <w:headerReference w:type="default" r:id="rId8"/>
          <w:footerReference w:type="default" r:id="rId9"/>
          <w:pgSz w:w="11909" w:h="16834" w:code="9"/>
          <w:pgMar w:top="1296" w:right="1080" w:bottom="1080" w:left="1296" w:header="706" w:footer="706" w:gutter="0"/>
          <w:cols w:space="720"/>
          <w:docGrid w:linePitch="360"/>
        </w:sectPr>
      </w:pPr>
    </w:p>
    <w:p w14:paraId="62FDFB8F" w14:textId="31DF4580" w:rsidR="0011750E" w:rsidRPr="002769AA" w:rsidRDefault="00DA28B5" w:rsidP="00C42802">
      <w:pPr>
        <w:tabs>
          <w:tab w:val="left" w:pos="567"/>
        </w:tabs>
        <w:spacing w:before="60" w:after="60" w:line="380" w:lineRule="exact"/>
        <w:jc w:val="thaiDistribute"/>
        <w:rPr>
          <w:rFonts w:ascii="Arial" w:hAnsi="Arial" w:cs="Arial"/>
          <w:b/>
          <w:bCs/>
          <w:sz w:val="22"/>
          <w:szCs w:val="22"/>
        </w:rPr>
      </w:pPr>
      <w:r>
        <w:rPr>
          <w:rFonts w:ascii="Arial" w:hAnsi="Arial"/>
          <w:b/>
          <w:bCs/>
          <w:sz w:val="22"/>
          <w:szCs w:val="22"/>
        </w:rPr>
        <w:lastRenderedPageBreak/>
        <w:t>13</w:t>
      </w:r>
      <w:r w:rsidR="00325984" w:rsidRPr="002769AA">
        <w:rPr>
          <w:rFonts w:ascii="Arial" w:hAnsi="Arial"/>
          <w:b/>
          <w:bCs/>
          <w:sz w:val="22"/>
          <w:szCs w:val="22"/>
        </w:rPr>
        <w:t>.</w:t>
      </w:r>
      <w:r w:rsidR="00325984" w:rsidRPr="002769AA">
        <w:rPr>
          <w:rFonts w:ascii="Arial" w:hAnsi="Arial"/>
          <w:b/>
          <w:bCs/>
          <w:sz w:val="22"/>
          <w:szCs w:val="22"/>
        </w:rPr>
        <w:tab/>
      </w:r>
      <w:r w:rsidR="0011750E" w:rsidRPr="002769AA">
        <w:rPr>
          <w:rFonts w:ascii="Arial" w:hAnsi="Arial" w:cs="Arial"/>
          <w:b/>
          <w:bCs/>
          <w:sz w:val="22"/>
          <w:szCs w:val="22"/>
        </w:rPr>
        <w:t>Segment information</w:t>
      </w:r>
    </w:p>
    <w:p w14:paraId="6EE28FE7" w14:textId="457121A0" w:rsidR="00152C00" w:rsidRDefault="00B15E33" w:rsidP="00A93164">
      <w:pPr>
        <w:spacing w:before="60" w:after="60" w:line="380" w:lineRule="exact"/>
        <w:ind w:left="547" w:hanging="7"/>
        <w:jc w:val="thaiDistribute"/>
        <w:rPr>
          <w:rFonts w:ascii="Arial" w:eastAsiaTheme="minorHAnsi" w:hAnsi="Arial" w:cstheme="minorBidi"/>
          <w:sz w:val="22"/>
          <w:szCs w:val="22"/>
        </w:rPr>
      </w:pPr>
      <w:r w:rsidRPr="00B15E33">
        <w:rPr>
          <w:rFonts w:ascii="Arial" w:eastAsiaTheme="minorHAnsi" w:hAnsi="Arial" w:cstheme="minorBidi"/>
          <w:sz w:val="22"/>
          <w:szCs w:val="22"/>
        </w:rPr>
        <w:t xml:space="preserve">The </w:t>
      </w:r>
      <w:r w:rsidR="00B80AC7">
        <w:rPr>
          <w:rFonts w:ascii="Arial" w:eastAsiaTheme="minorHAnsi" w:hAnsi="Arial" w:cstheme="minorBidi"/>
          <w:sz w:val="22"/>
          <w:szCs w:val="22"/>
        </w:rPr>
        <w:t>G</w:t>
      </w:r>
      <w:r w:rsidR="00222A1E">
        <w:rPr>
          <w:rFonts w:ascii="Arial" w:eastAsiaTheme="minorHAnsi" w:hAnsi="Arial" w:cstheme="minorBidi"/>
          <w:sz w:val="22"/>
          <w:szCs w:val="22"/>
        </w:rPr>
        <w:t>roup is</w:t>
      </w:r>
      <w:r w:rsidRPr="00B15E33">
        <w:rPr>
          <w:rFonts w:ascii="Arial" w:eastAsiaTheme="minorHAnsi" w:hAnsi="Arial" w:cstheme="minorBidi"/>
          <w:sz w:val="22"/>
          <w:szCs w:val="22"/>
        </w:rPr>
        <w:t xml:space="preserve"> </w:t>
      </w:r>
      <w:proofErr w:type="spellStart"/>
      <w:r w:rsidRPr="00B15E33">
        <w:rPr>
          <w:rFonts w:ascii="Arial" w:eastAsiaTheme="minorHAnsi" w:hAnsi="Arial" w:cstheme="minorBidi"/>
          <w:sz w:val="22"/>
          <w:szCs w:val="22"/>
        </w:rPr>
        <w:t>organised</w:t>
      </w:r>
      <w:proofErr w:type="spellEnd"/>
      <w:r w:rsidRPr="00B15E33">
        <w:rPr>
          <w:rFonts w:ascii="Arial" w:eastAsiaTheme="minorHAnsi" w:hAnsi="Arial" w:cstheme="minorBidi"/>
          <w:sz w:val="22"/>
          <w:szCs w:val="22"/>
        </w:rPr>
        <w:t xml:space="preserve"> into business units based on its </w:t>
      </w:r>
      <w:r w:rsidR="00B5709B">
        <w:rPr>
          <w:rFonts w:ascii="Arial" w:eastAsiaTheme="minorHAnsi" w:hAnsi="Arial" w:cstheme="minorBidi"/>
          <w:sz w:val="22"/>
          <w:szCs w:val="22"/>
        </w:rPr>
        <w:t xml:space="preserve">products and </w:t>
      </w:r>
      <w:r w:rsidRPr="00B15E33">
        <w:rPr>
          <w:rFonts w:ascii="Arial" w:eastAsiaTheme="minorHAnsi" w:hAnsi="Arial" w:cstheme="minorBidi"/>
          <w:sz w:val="22"/>
          <w:szCs w:val="22"/>
        </w:rPr>
        <w:t>services.</w:t>
      </w:r>
      <w:r w:rsidR="00C42802">
        <w:rPr>
          <w:rFonts w:ascii="Arial" w:eastAsiaTheme="minorHAnsi" w:hAnsi="Arial" w:cstheme="minorBidi"/>
          <w:sz w:val="22"/>
          <w:szCs w:val="22"/>
        </w:rPr>
        <w:t xml:space="preserve"> During the current period, the </w:t>
      </w:r>
      <w:r w:rsidR="00222A1E">
        <w:rPr>
          <w:rFonts w:ascii="Arial" w:eastAsiaTheme="minorHAnsi" w:hAnsi="Arial" w:cstheme="minorBidi"/>
          <w:sz w:val="22"/>
          <w:szCs w:val="22"/>
        </w:rPr>
        <w:t>Group has</w:t>
      </w:r>
      <w:r w:rsidRPr="00B15E33">
        <w:rPr>
          <w:rFonts w:ascii="Arial" w:eastAsiaTheme="minorHAnsi" w:hAnsi="Arial" w:cstheme="minorBidi"/>
          <w:sz w:val="22"/>
          <w:szCs w:val="22"/>
        </w:rPr>
        <w:t xml:space="preserve"> not changed the </w:t>
      </w:r>
      <w:proofErr w:type="spellStart"/>
      <w:r w:rsidRPr="00B15E33">
        <w:rPr>
          <w:rFonts w:ascii="Arial" w:eastAsiaTheme="minorHAnsi" w:hAnsi="Arial" w:cstheme="minorBidi"/>
          <w:sz w:val="22"/>
          <w:szCs w:val="22"/>
        </w:rPr>
        <w:t>organisation</w:t>
      </w:r>
      <w:proofErr w:type="spellEnd"/>
      <w:r w:rsidRPr="00B15E33">
        <w:rPr>
          <w:rFonts w:ascii="Arial" w:eastAsiaTheme="minorHAnsi" w:hAnsi="Arial" w:cstheme="minorBidi"/>
          <w:sz w:val="22"/>
          <w:szCs w:val="22"/>
        </w:rPr>
        <w:t xml:space="preserve"> of </w:t>
      </w:r>
      <w:r w:rsidR="00B80AC7">
        <w:rPr>
          <w:rFonts w:ascii="Arial" w:eastAsiaTheme="minorHAnsi" w:hAnsi="Arial" w:cstheme="minorBidi"/>
          <w:sz w:val="22"/>
          <w:szCs w:val="22"/>
        </w:rPr>
        <w:t>its</w:t>
      </w:r>
      <w:r w:rsidRPr="00B15E33">
        <w:rPr>
          <w:rFonts w:ascii="Arial" w:eastAsiaTheme="minorHAnsi" w:hAnsi="Arial" w:cstheme="minorBidi"/>
          <w:sz w:val="22"/>
          <w:szCs w:val="22"/>
        </w:rPr>
        <w:t xml:space="preserve"> reportable segments</w:t>
      </w:r>
      <w:r w:rsidR="00752733">
        <w:rPr>
          <w:rFonts w:ascii="Arial" w:eastAsiaTheme="minorHAnsi" w:hAnsi="Arial" w:cstheme="minorBidi"/>
          <w:sz w:val="22"/>
          <w:szCs w:val="22"/>
        </w:rPr>
        <w:t xml:space="preserve"> from the </w:t>
      </w:r>
      <w:r w:rsidR="00B80AC7">
        <w:rPr>
          <w:rFonts w:ascii="Arial" w:eastAsiaTheme="minorHAnsi" w:hAnsi="Arial" w:cstheme="minorBidi"/>
          <w:sz w:val="22"/>
          <w:szCs w:val="22"/>
        </w:rPr>
        <w:t>last</w:t>
      </w:r>
      <w:r w:rsidR="00152C00">
        <w:rPr>
          <w:rFonts w:ascii="Arial" w:eastAsiaTheme="minorHAnsi" w:hAnsi="Arial" w:cstheme="minorBidi"/>
          <w:sz w:val="22"/>
          <w:szCs w:val="22"/>
        </w:rPr>
        <w:t xml:space="preserve"> </w:t>
      </w:r>
      <w:r w:rsidR="00752733">
        <w:rPr>
          <w:rFonts w:ascii="Arial" w:eastAsiaTheme="minorHAnsi" w:hAnsi="Arial" w:cstheme="minorBidi"/>
          <w:sz w:val="22"/>
          <w:szCs w:val="22"/>
        </w:rPr>
        <w:t>annual financial statements</w:t>
      </w:r>
      <w:r w:rsidR="00A93164">
        <w:rPr>
          <w:rFonts w:ascii="Arial" w:eastAsiaTheme="minorHAnsi" w:hAnsi="Arial" w:cstheme="minorBidi"/>
          <w:sz w:val="22"/>
          <w:szCs w:val="22"/>
        </w:rPr>
        <w:t xml:space="preserve">. </w:t>
      </w:r>
    </w:p>
    <w:p w14:paraId="44A8955C" w14:textId="6D0BE5A7" w:rsidR="002D7443" w:rsidRPr="00B15E33" w:rsidRDefault="002D7443" w:rsidP="00A93164">
      <w:pPr>
        <w:spacing w:before="60" w:after="60" w:line="380" w:lineRule="exact"/>
        <w:ind w:left="547" w:hanging="7"/>
        <w:jc w:val="thaiDistribute"/>
        <w:rPr>
          <w:rFonts w:ascii="Arial" w:eastAsiaTheme="minorHAnsi" w:hAnsi="Arial" w:cstheme="minorBidi"/>
          <w:sz w:val="22"/>
          <w:szCs w:val="22"/>
        </w:rPr>
      </w:pPr>
      <w:r>
        <w:rPr>
          <w:rFonts w:ascii="Arial" w:eastAsiaTheme="minorHAnsi" w:hAnsi="Arial" w:cstheme="minorBidi"/>
          <w:sz w:val="22"/>
          <w:szCs w:val="22"/>
        </w:rPr>
        <w:t>The following table present</w:t>
      </w:r>
      <w:r w:rsidR="00A14623">
        <w:rPr>
          <w:rFonts w:ascii="Arial" w:eastAsiaTheme="minorHAnsi" w:hAnsi="Arial" w:cstheme="minorBidi"/>
          <w:sz w:val="22"/>
          <w:szCs w:val="22"/>
        </w:rPr>
        <w:t>s</w:t>
      </w:r>
      <w:r>
        <w:rPr>
          <w:rFonts w:ascii="Arial" w:eastAsiaTheme="minorHAnsi" w:hAnsi="Arial" w:cstheme="minorBidi"/>
          <w:sz w:val="22"/>
          <w:szCs w:val="22"/>
        </w:rPr>
        <w:t xml:space="preserve"> revenue and profit </w:t>
      </w:r>
      <w:r w:rsidR="00594CB6">
        <w:rPr>
          <w:rFonts w:ascii="Arial" w:eastAsiaTheme="minorHAnsi" w:hAnsi="Arial" w:cstheme="minorBidi"/>
          <w:sz w:val="22"/>
          <w:szCs w:val="22"/>
        </w:rPr>
        <w:t xml:space="preserve">(loss) </w:t>
      </w:r>
      <w:r>
        <w:rPr>
          <w:rFonts w:ascii="Arial" w:eastAsiaTheme="minorHAnsi" w:hAnsi="Arial" w:cstheme="minorBidi"/>
          <w:sz w:val="22"/>
          <w:szCs w:val="22"/>
        </w:rPr>
        <w:t xml:space="preserve">information regarding the </w:t>
      </w:r>
      <w:r w:rsidR="00222A1E">
        <w:rPr>
          <w:rFonts w:ascii="Arial" w:eastAsiaTheme="minorHAnsi" w:hAnsi="Arial" w:cstheme="minorBidi"/>
          <w:sz w:val="22"/>
          <w:szCs w:val="22"/>
        </w:rPr>
        <w:t>Group’s</w:t>
      </w:r>
      <w:r>
        <w:rPr>
          <w:rFonts w:ascii="Arial" w:eastAsiaTheme="minorHAnsi" w:hAnsi="Arial" w:cstheme="minorBidi"/>
          <w:sz w:val="22"/>
          <w:szCs w:val="22"/>
        </w:rPr>
        <w:t xml:space="preserve"> operating segments for the three-month</w:t>
      </w:r>
      <w:r w:rsidR="00847BD1">
        <w:rPr>
          <w:rFonts w:ascii="Arial" w:eastAsiaTheme="minorHAnsi" w:hAnsi="Arial" w:cstheme="minorBidi"/>
          <w:sz w:val="22"/>
          <w:szCs w:val="22"/>
        </w:rPr>
        <w:t xml:space="preserve"> and </w:t>
      </w:r>
      <w:r w:rsidR="00322292">
        <w:rPr>
          <w:rFonts w:ascii="Arial" w:eastAsiaTheme="minorHAnsi" w:hAnsi="Arial" w:cstheme="minorBidi"/>
          <w:sz w:val="22"/>
          <w:szCs w:val="22"/>
        </w:rPr>
        <w:t xml:space="preserve">six-month </w:t>
      </w:r>
      <w:r w:rsidR="00AF1019">
        <w:rPr>
          <w:rFonts w:ascii="Arial" w:eastAsiaTheme="minorHAnsi" w:hAnsi="Arial" w:cstheme="minorBidi"/>
          <w:sz w:val="22"/>
          <w:szCs w:val="22"/>
        </w:rPr>
        <w:t>period</w:t>
      </w:r>
      <w:r w:rsidR="00C42802">
        <w:rPr>
          <w:rFonts w:ascii="Arial" w:eastAsiaTheme="minorHAnsi" w:hAnsi="Arial" w:cstheme="minorBidi"/>
          <w:sz w:val="22"/>
          <w:szCs w:val="22"/>
        </w:rPr>
        <w:t>s</w:t>
      </w:r>
      <w:r>
        <w:rPr>
          <w:rFonts w:ascii="Arial" w:eastAsiaTheme="minorHAnsi" w:hAnsi="Arial" w:cstheme="minorBidi"/>
          <w:sz w:val="22"/>
          <w:szCs w:val="22"/>
        </w:rPr>
        <w:t xml:space="preserve"> </w:t>
      </w:r>
      <w:r w:rsidR="00B80AC7">
        <w:rPr>
          <w:rFonts w:ascii="Arial" w:eastAsiaTheme="minorHAnsi" w:hAnsi="Arial" w:cstheme="minorBidi"/>
          <w:sz w:val="22"/>
          <w:szCs w:val="22"/>
        </w:rPr>
        <w:t xml:space="preserve">ended </w:t>
      </w:r>
      <w:r w:rsidR="00322292">
        <w:rPr>
          <w:rFonts w:ascii="Arial" w:eastAsiaTheme="minorHAnsi" w:hAnsi="Arial" w:cstheme="minorBidi"/>
          <w:sz w:val="22"/>
          <w:szCs w:val="22"/>
        </w:rPr>
        <w:t>30 June</w:t>
      </w:r>
      <w:r w:rsidR="007E47A3">
        <w:rPr>
          <w:rFonts w:ascii="Arial" w:eastAsiaTheme="minorHAnsi" w:hAnsi="Arial" w:cstheme="minorBidi"/>
          <w:sz w:val="22"/>
          <w:szCs w:val="22"/>
        </w:rPr>
        <w:t xml:space="preserve"> </w:t>
      </w:r>
      <w:r w:rsidR="00C53CC8">
        <w:rPr>
          <w:rFonts w:ascii="Arial" w:eastAsiaTheme="minorHAnsi" w:hAnsi="Arial" w:cstheme="minorBidi"/>
          <w:sz w:val="22"/>
          <w:szCs w:val="22"/>
        </w:rPr>
        <w:t>2022</w:t>
      </w:r>
      <w:r>
        <w:rPr>
          <w:rFonts w:ascii="Arial" w:eastAsiaTheme="minorHAnsi" w:hAnsi="Arial" w:cstheme="minorBidi"/>
          <w:sz w:val="22"/>
          <w:szCs w:val="22"/>
        </w:rPr>
        <w:t xml:space="preserve"> and </w:t>
      </w:r>
      <w:r w:rsidR="00C53CC8">
        <w:rPr>
          <w:rFonts w:ascii="Arial" w:eastAsiaTheme="minorHAnsi" w:hAnsi="Arial" w:cstheme="minorBidi"/>
          <w:sz w:val="22"/>
          <w:szCs w:val="22"/>
        </w:rPr>
        <w:t>2021</w:t>
      </w:r>
      <w:r>
        <w:rPr>
          <w:rFonts w:ascii="Arial" w:eastAsiaTheme="minorHAnsi" w:hAnsi="Arial" w:cstheme="minorBidi"/>
          <w:sz w:val="22"/>
          <w:szCs w:val="22"/>
        </w:rPr>
        <w:t>.</w:t>
      </w:r>
    </w:p>
    <w:tbl>
      <w:tblPr>
        <w:tblpPr w:leftFromText="180" w:rightFromText="180" w:vertAnchor="text" w:tblpY="1"/>
        <w:tblOverlap w:val="never"/>
        <w:tblW w:w="14526" w:type="dxa"/>
        <w:tblLayout w:type="fixed"/>
        <w:tblLook w:val="0000" w:firstRow="0" w:lastRow="0" w:firstColumn="0" w:lastColumn="0" w:noHBand="0" w:noVBand="0"/>
      </w:tblPr>
      <w:tblGrid>
        <w:gridCol w:w="4320"/>
        <w:gridCol w:w="851"/>
        <w:gridCol w:w="850"/>
        <w:gridCol w:w="120"/>
        <w:gridCol w:w="731"/>
        <w:gridCol w:w="850"/>
        <w:gridCol w:w="240"/>
        <w:gridCol w:w="611"/>
        <w:gridCol w:w="850"/>
        <w:gridCol w:w="851"/>
        <w:gridCol w:w="850"/>
        <w:gridCol w:w="900"/>
        <w:gridCol w:w="801"/>
        <w:gridCol w:w="851"/>
        <w:gridCol w:w="850"/>
      </w:tblGrid>
      <w:tr w:rsidR="00AF1019" w:rsidRPr="002D7443" w14:paraId="0ED4E7EB" w14:textId="77777777" w:rsidTr="009D72A9">
        <w:trPr>
          <w:tblHeader/>
        </w:trPr>
        <w:tc>
          <w:tcPr>
            <w:tcW w:w="4320" w:type="dxa"/>
          </w:tcPr>
          <w:p w14:paraId="1276C04B" w14:textId="77777777" w:rsidR="00AF1019" w:rsidRPr="002D7443" w:rsidRDefault="00AF1019" w:rsidP="00E91C61">
            <w:pPr>
              <w:pStyle w:val="Heading1"/>
              <w:spacing w:before="0" w:after="0" w:line="240" w:lineRule="exact"/>
              <w:rPr>
                <w:rFonts w:cs="Arial"/>
                <w:sz w:val="14"/>
                <w:szCs w:val="14"/>
                <w:cs/>
              </w:rPr>
            </w:pPr>
          </w:p>
        </w:tc>
        <w:tc>
          <w:tcPr>
            <w:tcW w:w="1821" w:type="dxa"/>
            <w:gridSpan w:val="3"/>
          </w:tcPr>
          <w:p w14:paraId="70BBB6DD" w14:textId="77777777" w:rsidR="00AF1019" w:rsidRPr="002D7443" w:rsidRDefault="00AF1019" w:rsidP="00E91C61">
            <w:pPr>
              <w:spacing w:line="240" w:lineRule="exact"/>
              <w:jc w:val="right"/>
              <w:rPr>
                <w:rFonts w:ascii="Arial" w:hAnsi="Arial" w:cs="Arial"/>
                <w:sz w:val="14"/>
                <w:szCs w:val="14"/>
              </w:rPr>
            </w:pPr>
          </w:p>
        </w:tc>
        <w:tc>
          <w:tcPr>
            <w:tcW w:w="1821" w:type="dxa"/>
            <w:gridSpan w:val="3"/>
          </w:tcPr>
          <w:p w14:paraId="6C633046" w14:textId="77777777" w:rsidR="00AF1019" w:rsidRPr="002D7443" w:rsidRDefault="00AF1019" w:rsidP="00E91C61">
            <w:pPr>
              <w:spacing w:line="240" w:lineRule="exact"/>
              <w:jc w:val="right"/>
              <w:rPr>
                <w:rFonts w:ascii="Arial" w:hAnsi="Arial" w:cs="Arial"/>
                <w:sz w:val="14"/>
                <w:szCs w:val="14"/>
              </w:rPr>
            </w:pPr>
          </w:p>
        </w:tc>
        <w:tc>
          <w:tcPr>
            <w:tcW w:w="6564" w:type="dxa"/>
            <w:gridSpan w:val="8"/>
          </w:tcPr>
          <w:p w14:paraId="343FCE2A" w14:textId="77777777" w:rsidR="00AF1019" w:rsidRPr="002D7443" w:rsidRDefault="00AF1019" w:rsidP="00E91C61">
            <w:pPr>
              <w:spacing w:line="240" w:lineRule="exact"/>
              <w:jc w:val="right"/>
              <w:rPr>
                <w:rFonts w:ascii="Arial" w:hAnsi="Arial" w:cs="Arial"/>
                <w:sz w:val="14"/>
                <w:szCs w:val="14"/>
              </w:rPr>
            </w:pPr>
            <w:r w:rsidRPr="002D7443">
              <w:rPr>
                <w:rFonts w:ascii="Arial" w:hAnsi="Arial" w:cs="Arial"/>
                <w:sz w:val="14"/>
                <w:szCs w:val="14"/>
              </w:rPr>
              <w:t>(Unit: Million Baht)</w:t>
            </w:r>
          </w:p>
        </w:tc>
      </w:tr>
      <w:tr w:rsidR="00AF1019" w:rsidRPr="002D7443" w14:paraId="59CC772E" w14:textId="77777777" w:rsidTr="009D72A9">
        <w:trPr>
          <w:tblHeader/>
        </w:trPr>
        <w:tc>
          <w:tcPr>
            <w:tcW w:w="4320" w:type="dxa"/>
          </w:tcPr>
          <w:p w14:paraId="18D1E0DD" w14:textId="77777777" w:rsidR="00AF1019" w:rsidRPr="002D7443" w:rsidRDefault="00AF1019" w:rsidP="00E91C61">
            <w:pPr>
              <w:pStyle w:val="Heading1"/>
              <w:spacing w:before="0" w:after="0" w:line="240" w:lineRule="exact"/>
              <w:rPr>
                <w:rFonts w:cs="Arial"/>
                <w:sz w:val="14"/>
                <w:szCs w:val="14"/>
                <w:cs/>
              </w:rPr>
            </w:pPr>
          </w:p>
        </w:tc>
        <w:tc>
          <w:tcPr>
            <w:tcW w:w="10206" w:type="dxa"/>
            <w:gridSpan w:val="14"/>
            <w:vAlign w:val="bottom"/>
          </w:tcPr>
          <w:p w14:paraId="46AC447E" w14:textId="76817ADE" w:rsidR="00AF1019" w:rsidRPr="002D7443" w:rsidRDefault="00AF1019" w:rsidP="00E91C61">
            <w:pPr>
              <w:pBdr>
                <w:bottom w:val="single" w:sz="4" w:space="1" w:color="auto"/>
              </w:pBdr>
              <w:spacing w:line="240" w:lineRule="exact"/>
              <w:jc w:val="center"/>
              <w:rPr>
                <w:rFonts w:ascii="Arial" w:hAnsi="Arial" w:cs="Arial"/>
                <w:sz w:val="14"/>
                <w:szCs w:val="14"/>
              </w:rPr>
            </w:pPr>
            <w:r w:rsidRPr="002D7443">
              <w:rPr>
                <w:rFonts w:ascii="Arial" w:hAnsi="Arial" w:cs="Arial"/>
                <w:sz w:val="14"/>
                <w:szCs w:val="14"/>
              </w:rPr>
              <w:t xml:space="preserve">For the three-month periods ended </w:t>
            </w:r>
            <w:r w:rsidR="009972DB" w:rsidRPr="009972DB">
              <w:rPr>
                <w:rFonts w:ascii="Arial" w:hAnsi="Arial" w:cs="Arial"/>
                <w:sz w:val="14"/>
                <w:szCs w:val="14"/>
              </w:rPr>
              <w:t>30 June</w:t>
            </w:r>
          </w:p>
        </w:tc>
      </w:tr>
      <w:tr w:rsidR="00AF1019" w:rsidRPr="002D7443" w14:paraId="61F98C22" w14:textId="77777777" w:rsidTr="009D72A9">
        <w:trPr>
          <w:tblHeader/>
        </w:trPr>
        <w:tc>
          <w:tcPr>
            <w:tcW w:w="4320" w:type="dxa"/>
          </w:tcPr>
          <w:p w14:paraId="1404FEA6" w14:textId="77777777" w:rsidR="00AF1019" w:rsidRPr="002D7443" w:rsidRDefault="00AF1019" w:rsidP="00E91C61">
            <w:pPr>
              <w:pStyle w:val="Heading1"/>
              <w:spacing w:before="0" w:after="0" w:line="240" w:lineRule="exact"/>
              <w:rPr>
                <w:rFonts w:cs="Arial"/>
                <w:sz w:val="14"/>
                <w:szCs w:val="14"/>
                <w:cs/>
              </w:rPr>
            </w:pPr>
          </w:p>
        </w:tc>
        <w:tc>
          <w:tcPr>
            <w:tcW w:w="1701" w:type="dxa"/>
            <w:gridSpan w:val="2"/>
            <w:vAlign w:val="bottom"/>
          </w:tcPr>
          <w:p w14:paraId="1EA9DF1A" w14:textId="77777777" w:rsidR="00AF1019" w:rsidRPr="002D7443" w:rsidRDefault="00AF1019" w:rsidP="00E91C61">
            <w:pPr>
              <w:pBdr>
                <w:bottom w:val="single" w:sz="4" w:space="1" w:color="auto"/>
              </w:pBdr>
              <w:spacing w:line="240" w:lineRule="exact"/>
              <w:jc w:val="center"/>
              <w:rPr>
                <w:rFonts w:ascii="Arial" w:hAnsi="Arial" w:cs="Arial"/>
                <w:sz w:val="14"/>
                <w:szCs w:val="14"/>
              </w:rPr>
            </w:pPr>
            <w:r w:rsidRPr="002D7443">
              <w:rPr>
                <w:rFonts w:ascii="Arial" w:hAnsi="Arial" w:cs="Arial"/>
                <w:sz w:val="14"/>
                <w:szCs w:val="14"/>
              </w:rPr>
              <w:t>Airlines segment</w:t>
            </w:r>
          </w:p>
        </w:tc>
        <w:tc>
          <w:tcPr>
            <w:tcW w:w="1701" w:type="dxa"/>
            <w:gridSpan w:val="3"/>
            <w:vAlign w:val="bottom"/>
          </w:tcPr>
          <w:p w14:paraId="75E0B625" w14:textId="77777777" w:rsidR="00AF1019" w:rsidRPr="002D7443" w:rsidRDefault="00AF1019" w:rsidP="00E91C61">
            <w:pPr>
              <w:pBdr>
                <w:bottom w:val="single" w:sz="4" w:space="1" w:color="auto"/>
              </w:pBdr>
              <w:spacing w:line="240" w:lineRule="exact"/>
              <w:jc w:val="center"/>
              <w:rPr>
                <w:rFonts w:ascii="Arial" w:hAnsi="Arial" w:cs="Arial"/>
                <w:sz w:val="14"/>
                <w:szCs w:val="14"/>
              </w:rPr>
            </w:pPr>
            <w:r w:rsidRPr="002D7443">
              <w:rPr>
                <w:rFonts w:ascii="Arial" w:hAnsi="Arial" w:cs="Arial"/>
                <w:sz w:val="14"/>
                <w:szCs w:val="14"/>
              </w:rPr>
              <w:t>Airports segment</w:t>
            </w:r>
          </w:p>
        </w:tc>
        <w:tc>
          <w:tcPr>
            <w:tcW w:w="1701" w:type="dxa"/>
            <w:gridSpan w:val="3"/>
            <w:vAlign w:val="bottom"/>
          </w:tcPr>
          <w:p w14:paraId="48B89124" w14:textId="77777777" w:rsidR="00AF1019" w:rsidRPr="002D7443" w:rsidRDefault="00AF1019" w:rsidP="00E91C61">
            <w:pPr>
              <w:pBdr>
                <w:bottom w:val="single" w:sz="4" w:space="1" w:color="auto"/>
              </w:pBdr>
              <w:spacing w:line="240" w:lineRule="exact"/>
              <w:jc w:val="center"/>
              <w:rPr>
                <w:rFonts w:ascii="Arial" w:hAnsi="Arial" w:cs="Arial"/>
                <w:sz w:val="14"/>
                <w:szCs w:val="14"/>
              </w:rPr>
            </w:pPr>
            <w:r w:rsidRPr="002D7443">
              <w:rPr>
                <w:rFonts w:ascii="Arial" w:hAnsi="Arial" w:cs="Arial"/>
                <w:sz w:val="14"/>
                <w:szCs w:val="14"/>
              </w:rPr>
              <w:t xml:space="preserve">Supporting </w:t>
            </w:r>
            <w:r w:rsidR="00C42802">
              <w:rPr>
                <w:rFonts w:ascii="Arial" w:hAnsi="Arial" w:cs="Arial"/>
                <w:sz w:val="14"/>
                <w:szCs w:val="14"/>
              </w:rPr>
              <w:t>a</w:t>
            </w:r>
            <w:r w:rsidRPr="002D7443">
              <w:rPr>
                <w:rFonts w:ascii="Arial" w:hAnsi="Arial" w:cs="Arial"/>
                <w:sz w:val="14"/>
                <w:szCs w:val="14"/>
              </w:rPr>
              <w:t xml:space="preserve">irlines </w:t>
            </w:r>
            <w:r w:rsidR="00C42802">
              <w:rPr>
                <w:rFonts w:ascii="Arial" w:hAnsi="Arial" w:cs="Arial"/>
                <w:sz w:val="14"/>
                <w:szCs w:val="14"/>
              </w:rPr>
              <w:t>b</w:t>
            </w:r>
            <w:r w:rsidRPr="002D7443">
              <w:rPr>
                <w:rFonts w:ascii="Arial" w:hAnsi="Arial" w:cs="Arial"/>
                <w:sz w:val="14"/>
                <w:szCs w:val="14"/>
              </w:rPr>
              <w:t>usiness segments</w:t>
            </w:r>
          </w:p>
        </w:tc>
        <w:tc>
          <w:tcPr>
            <w:tcW w:w="1701" w:type="dxa"/>
            <w:gridSpan w:val="2"/>
            <w:vAlign w:val="bottom"/>
          </w:tcPr>
          <w:p w14:paraId="6BA4FAE7" w14:textId="77777777" w:rsidR="00AF1019" w:rsidRPr="002D7443" w:rsidRDefault="00AF1019" w:rsidP="00E91C61">
            <w:pPr>
              <w:pBdr>
                <w:bottom w:val="single" w:sz="4" w:space="1" w:color="auto"/>
              </w:pBdr>
              <w:spacing w:line="240" w:lineRule="exact"/>
              <w:jc w:val="center"/>
              <w:rPr>
                <w:rFonts w:ascii="Arial" w:hAnsi="Arial" w:cs="Arial"/>
                <w:sz w:val="14"/>
                <w:szCs w:val="14"/>
              </w:rPr>
            </w:pPr>
            <w:r w:rsidRPr="002D7443">
              <w:rPr>
                <w:rFonts w:ascii="Arial" w:hAnsi="Arial" w:cs="Arial"/>
                <w:sz w:val="14"/>
                <w:szCs w:val="14"/>
              </w:rPr>
              <w:t>Other segments</w:t>
            </w:r>
          </w:p>
        </w:tc>
        <w:tc>
          <w:tcPr>
            <w:tcW w:w="1701" w:type="dxa"/>
            <w:gridSpan w:val="2"/>
          </w:tcPr>
          <w:p w14:paraId="5ED601AB" w14:textId="3288F795" w:rsidR="00AF1019" w:rsidRPr="002D7443" w:rsidRDefault="00B80AC7" w:rsidP="00E91C61">
            <w:pPr>
              <w:pBdr>
                <w:bottom w:val="single" w:sz="4" w:space="1" w:color="auto"/>
              </w:pBdr>
              <w:spacing w:line="240" w:lineRule="exact"/>
              <w:jc w:val="center"/>
              <w:rPr>
                <w:rFonts w:ascii="Arial" w:hAnsi="Arial" w:cs="Arial"/>
                <w:sz w:val="14"/>
                <w:szCs w:val="14"/>
              </w:rPr>
            </w:pPr>
            <w:r>
              <w:rPr>
                <w:rFonts w:ascii="Arial" w:hAnsi="Arial" w:cs="Arial"/>
                <w:sz w:val="14"/>
                <w:szCs w:val="14"/>
              </w:rPr>
              <w:t>Adjustments and eliminations</w:t>
            </w:r>
          </w:p>
        </w:tc>
        <w:tc>
          <w:tcPr>
            <w:tcW w:w="1701" w:type="dxa"/>
            <w:gridSpan w:val="2"/>
            <w:vAlign w:val="bottom"/>
          </w:tcPr>
          <w:p w14:paraId="530AD77C" w14:textId="77777777" w:rsidR="00AF1019" w:rsidRPr="002D7443" w:rsidRDefault="00C42802" w:rsidP="00E91C61">
            <w:pPr>
              <w:pBdr>
                <w:bottom w:val="single" w:sz="4" w:space="1" w:color="auto"/>
              </w:pBdr>
              <w:spacing w:line="240" w:lineRule="exact"/>
              <w:jc w:val="center"/>
              <w:rPr>
                <w:rFonts w:ascii="Arial" w:hAnsi="Arial" w:cs="Arial"/>
                <w:sz w:val="14"/>
                <w:szCs w:val="14"/>
              </w:rPr>
            </w:pPr>
            <w:r>
              <w:rPr>
                <w:rFonts w:ascii="Arial" w:hAnsi="Arial" w:cs="Arial"/>
                <w:sz w:val="14"/>
                <w:szCs w:val="14"/>
              </w:rPr>
              <w:t>Consolidate</w:t>
            </w:r>
            <w:r w:rsidR="009075FE">
              <w:rPr>
                <w:rFonts w:ascii="Arial" w:hAnsi="Arial" w:cs="Arial"/>
                <w:sz w:val="14"/>
                <w:szCs w:val="14"/>
              </w:rPr>
              <w:t>d</w:t>
            </w:r>
            <w:r w:rsidR="00832CA1">
              <w:rPr>
                <w:rFonts w:ascii="Arial" w:hAnsi="Arial" w:cs="Arial"/>
                <w:sz w:val="14"/>
                <w:szCs w:val="14"/>
              </w:rPr>
              <w:t xml:space="preserve">     </w:t>
            </w:r>
            <w:r>
              <w:rPr>
                <w:rFonts w:ascii="Arial" w:hAnsi="Arial" w:cs="Arial"/>
                <w:sz w:val="14"/>
                <w:szCs w:val="14"/>
              </w:rPr>
              <w:t xml:space="preserve"> financial statements</w:t>
            </w:r>
          </w:p>
        </w:tc>
      </w:tr>
      <w:tr w:rsidR="00AF1019" w:rsidRPr="002D7443" w14:paraId="52F07B7D" w14:textId="77777777" w:rsidTr="009D72A9">
        <w:trPr>
          <w:tblHeader/>
        </w:trPr>
        <w:tc>
          <w:tcPr>
            <w:tcW w:w="4320" w:type="dxa"/>
          </w:tcPr>
          <w:p w14:paraId="3D81D742" w14:textId="77777777" w:rsidR="00AF1019" w:rsidRPr="002D7443" w:rsidRDefault="00AF1019" w:rsidP="00E91C61">
            <w:pPr>
              <w:spacing w:line="240" w:lineRule="exact"/>
              <w:rPr>
                <w:rFonts w:ascii="Arial" w:hAnsi="Arial" w:cs="Arial"/>
                <w:sz w:val="14"/>
                <w:szCs w:val="14"/>
                <w:cs/>
              </w:rPr>
            </w:pPr>
          </w:p>
        </w:tc>
        <w:tc>
          <w:tcPr>
            <w:tcW w:w="851" w:type="dxa"/>
          </w:tcPr>
          <w:p w14:paraId="392BCFD3" w14:textId="5DA13B0D" w:rsidR="00AF1019" w:rsidRPr="002D7443" w:rsidRDefault="00C53CC8" w:rsidP="00E91C61">
            <w:pPr>
              <w:pBdr>
                <w:bottom w:val="single" w:sz="4" w:space="1" w:color="auto"/>
              </w:pBdr>
              <w:spacing w:line="240" w:lineRule="exact"/>
              <w:jc w:val="center"/>
              <w:rPr>
                <w:rFonts w:ascii="Arial" w:hAnsi="Arial" w:cs="Arial"/>
                <w:sz w:val="14"/>
                <w:szCs w:val="14"/>
              </w:rPr>
            </w:pPr>
            <w:r>
              <w:rPr>
                <w:rFonts w:ascii="Arial" w:hAnsi="Arial" w:cs="Arial"/>
                <w:sz w:val="14"/>
                <w:szCs w:val="14"/>
              </w:rPr>
              <w:t>2022</w:t>
            </w:r>
          </w:p>
        </w:tc>
        <w:tc>
          <w:tcPr>
            <w:tcW w:w="850" w:type="dxa"/>
          </w:tcPr>
          <w:p w14:paraId="60D0AB1D" w14:textId="1BB75366" w:rsidR="00AF1019" w:rsidRPr="002D7443" w:rsidRDefault="00C53CC8" w:rsidP="00E91C61">
            <w:pPr>
              <w:pBdr>
                <w:bottom w:val="single" w:sz="4" w:space="1" w:color="auto"/>
              </w:pBdr>
              <w:spacing w:line="240" w:lineRule="exact"/>
              <w:jc w:val="center"/>
              <w:rPr>
                <w:rFonts w:ascii="Arial" w:hAnsi="Arial" w:cs="Arial"/>
                <w:sz w:val="14"/>
                <w:szCs w:val="14"/>
              </w:rPr>
            </w:pPr>
            <w:r>
              <w:rPr>
                <w:rFonts w:ascii="Arial" w:hAnsi="Arial" w:cs="Arial"/>
                <w:sz w:val="14"/>
                <w:szCs w:val="14"/>
              </w:rPr>
              <w:t>2021</w:t>
            </w:r>
          </w:p>
        </w:tc>
        <w:tc>
          <w:tcPr>
            <w:tcW w:w="851" w:type="dxa"/>
            <w:gridSpan w:val="2"/>
          </w:tcPr>
          <w:p w14:paraId="40417318" w14:textId="331ED2EB" w:rsidR="00AF1019" w:rsidRPr="002D7443" w:rsidRDefault="00C53CC8" w:rsidP="00E91C61">
            <w:pPr>
              <w:pBdr>
                <w:bottom w:val="single" w:sz="4" w:space="1" w:color="auto"/>
              </w:pBdr>
              <w:spacing w:line="240" w:lineRule="exact"/>
              <w:jc w:val="center"/>
              <w:rPr>
                <w:rFonts w:ascii="Arial" w:hAnsi="Arial" w:cs="Arial"/>
                <w:sz w:val="14"/>
                <w:szCs w:val="14"/>
              </w:rPr>
            </w:pPr>
            <w:r>
              <w:rPr>
                <w:rFonts w:ascii="Arial" w:hAnsi="Arial" w:cs="Arial"/>
                <w:sz w:val="14"/>
                <w:szCs w:val="14"/>
              </w:rPr>
              <w:t>2022</w:t>
            </w:r>
          </w:p>
        </w:tc>
        <w:tc>
          <w:tcPr>
            <w:tcW w:w="850" w:type="dxa"/>
          </w:tcPr>
          <w:p w14:paraId="29E9275A" w14:textId="27324451" w:rsidR="00AF1019" w:rsidRPr="002D7443" w:rsidRDefault="00C53CC8" w:rsidP="00E91C61">
            <w:pPr>
              <w:pBdr>
                <w:bottom w:val="single" w:sz="4" w:space="1" w:color="auto"/>
              </w:pBdr>
              <w:spacing w:line="240" w:lineRule="exact"/>
              <w:jc w:val="center"/>
              <w:rPr>
                <w:rFonts w:ascii="Arial" w:hAnsi="Arial" w:cs="Arial"/>
                <w:sz w:val="14"/>
                <w:szCs w:val="14"/>
              </w:rPr>
            </w:pPr>
            <w:r>
              <w:rPr>
                <w:rFonts w:ascii="Arial" w:hAnsi="Arial" w:cs="Arial"/>
                <w:sz w:val="14"/>
                <w:szCs w:val="14"/>
              </w:rPr>
              <w:t>2021</w:t>
            </w:r>
          </w:p>
        </w:tc>
        <w:tc>
          <w:tcPr>
            <w:tcW w:w="851" w:type="dxa"/>
            <w:gridSpan w:val="2"/>
          </w:tcPr>
          <w:p w14:paraId="7097740B" w14:textId="2C1AE8A9" w:rsidR="00AF1019" w:rsidRPr="002D7443" w:rsidRDefault="00C53CC8" w:rsidP="00E91C61">
            <w:pPr>
              <w:pBdr>
                <w:bottom w:val="single" w:sz="4" w:space="1" w:color="auto"/>
              </w:pBdr>
              <w:spacing w:line="240" w:lineRule="exact"/>
              <w:jc w:val="center"/>
              <w:rPr>
                <w:rFonts w:ascii="Arial" w:hAnsi="Arial" w:cs="Arial"/>
                <w:sz w:val="14"/>
                <w:szCs w:val="14"/>
              </w:rPr>
            </w:pPr>
            <w:r>
              <w:rPr>
                <w:rFonts w:ascii="Arial" w:hAnsi="Arial" w:cs="Arial"/>
                <w:sz w:val="14"/>
                <w:szCs w:val="14"/>
              </w:rPr>
              <w:t>2022</w:t>
            </w:r>
          </w:p>
        </w:tc>
        <w:tc>
          <w:tcPr>
            <w:tcW w:w="850" w:type="dxa"/>
          </w:tcPr>
          <w:p w14:paraId="7D4BCDB7" w14:textId="4536A877" w:rsidR="00AF1019" w:rsidRPr="002D7443" w:rsidRDefault="00C53CC8" w:rsidP="00E91C61">
            <w:pPr>
              <w:pBdr>
                <w:bottom w:val="single" w:sz="4" w:space="1" w:color="auto"/>
              </w:pBdr>
              <w:spacing w:line="240" w:lineRule="exact"/>
              <w:jc w:val="center"/>
              <w:rPr>
                <w:rFonts w:ascii="Arial" w:hAnsi="Arial" w:cs="Arial"/>
                <w:sz w:val="14"/>
                <w:szCs w:val="14"/>
              </w:rPr>
            </w:pPr>
            <w:r>
              <w:rPr>
                <w:rFonts w:ascii="Arial" w:hAnsi="Arial" w:cs="Arial"/>
                <w:sz w:val="14"/>
                <w:szCs w:val="14"/>
              </w:rPr>
              <w:t>2021</w:t>
            </w:r>
          </w:p>
        </w:tc>
        <w:tc>
          <w:tcPr>
            <w:tcW w:w="851" w:type="dxa"/>
          </w:tcPr>
          <w:p w14:paraId="601FF245" w14:textId="343C07D2" w:rsidR="00AF1019" w:rsidRPr="002D7443" w:rsidRDefault="00C53CC8" w:rsidP="00E91C61">
            <w:pPr>
              <w:pBdr>
                <w:bottom w:val="single" w:sz="4" w:space="1" w:color="auto"/>
              </w:pBdr>
              <w:spacing w:line="240" w:lineRule="exact"/>
              <w:jc w:val="center"/>
              <w:rPr>
                <w:rFonts w:ascii="Arial" w:hAnsi="Arial" w:cs="Arial"/>
                <w:sz w:val="14"/>
                <w:szCs w:val="14"/>
              </w:rPr>
            </w:pPr>
            <w:r>
              <w:rPr>
                <w:rFonts w:ascii="Arial" w:hAnsi="Arial" w:cs="Arial"/>
                <w:sz w:val="14"/>
                <w:szCs w:val="14"/>
              </w:rPr>
              <w:t>2022</w:t>
            </w:r>
          </w:p>
        </w:tc>
        <w:tc>
          <w:tcPr>
            <w:tcW w:w="850" w:type="dxa"/>
          </w:tcPr>
          <w:p w14:paraId="449E2698" w14:textId="0C240A98" w:rsidR="00AF1019" w:rsidRPr="002D7443" w:rsidRDefault="00C53CC8" w:rsidP="00E91C61">
            <w:pPr>
              <w:pBdr>
                <w:bottom w:val="single" w:sz="4" w:space="1" w:color="auto"/>
              </w:pBdr>
              <w:spacing w:line="240" w:lineRule="exact"/>
              <w:jc w:val="center"/>
              <w:rPr>
                <w:rFonts w:ascii="Arial" w:hAnsi="Arial" w:cs="Arial"/>
                <w:sz w:val="14"/>
                <w:szCs w:val="14"/>
              </w:rPr>
            </w:pPr>
            <w:r>
              <w:rPr>
                <w:rFonts w:ascii="Arial" w:hAnsi="Arial" w:cs="Arial"/>
                <w:sz w:val="14"/>
                <w:szCs w:val="14"/>
              </w:rPr>
              <w:t>2021</w:t>
            </w:r>
          </w:p>
        </w:tc>
        <w:tc>
          <w:tcPr>
            <w:tcW w:w="900" w:type="dxa"/>
          </w:tcPr>
          <w:p w14:paraId="023B73C8" w14:textId="1B704EFE" w:rsidR="00AF1019" w:rsidRPr="002D7443" w:rsidRDefault="00C53CC8" w:rsidP="00E91C61">
            <w:pPr>
              <w:pBdr>
                <w:bottom w:val="single" w:sz="4" w:space="1" w:color="auto"/>
              </w:pBdr>
              <w:spacing w:line="240" w:lineRule="exact"/>
              <w:jc w:val="center"/>
              <w:rPr>
                <w:rFonts w:ascii="Arial" w:hAnsi="Arial" w:cs="Arial"/>
                <w:sz w:val="14"/>
                <w:szCs w:val="14"/>
              </w:rPr>
            </w:pPr>
            <w:r>
              <w:rPr>
                <w:rFonts w:ascii="Arial" w:hAnsi="Arial" w:cs="Arial"/>
                <w:sz w:val="14"/>
                <w:szCs w:val="14"/>
              </w:rPr>
              <w:t>2022</w:t>
            </w:r>
          </w:p>
        </w:tc>
        <w:tc>
          <w:tcPr>
            <w:tcW w:w="801" w:type="dxa"/>
          </w:tcPr>
          <w:p w14:paraId="3DD57BF9" w14:textId="575E4D1B" w:rsidR="00AF1019" w:rsidRPr="002D7443" w:rsidRDefault="00C53CC8" w:rsidP="00E91C61">
            <w:pPr>
              <w:pBdr>
                <w:bottom w:val="single" w:sz="4" w:space="1" w:color="auto"/>
              </w:pBdr>
              <w:spacing w:line="240" w:lineRule="exact"/>
              <w:jc w:val="center"/>
              <w:rPr>
                <w:rFonts w:ascii="Arial" w:hAnsi="Arial" w:cs="Arial"/>
                <w:sz w:val="14"/>
                <w:szCs w:val="14"/>
              </w:rPr>
            </w:pPr>
            <w:r>
              <w:rPr>
                <w:rFonts w:ascii="Arial" w:hAnsi="Arial" w:cs="Arial"/>
                <w:sz w:val="14"/>
                <w:szCs w:val="14"/>
              </w:rPr>
              <w:t>2021</w:t>
            </w:r>
          </w:p>
        </w:tc>
        <w:tc>
          <w:tcPr>
            <w:tcW w:w="851" w:type="dxa"/>
          </w:tcPr>
          <w:p w14:paraId="4201E1C4" w14:textId="2BDCB199" w:rsidR="00AF1019" w:rsidRPr="002D7443" w:rsidRDefault="00C53CC8" w:rsidP="00E91C61">
            <w:pPr>
              <w:pBdr>
                <w:bottom w:val="single" w:sz="4" w:space="1" w:color="auto"/>
              </w:pBdr>
              <w:spacing w:line="240" w:lineRule="exact"/>
              <w:jc w:val="center"/>
              <w:rPr>
                <w:rFonts w:ascii="Arial" w:hAnsi="Arial" w:cs="Arial"/>
                <w:sz w:val="14"/>
                <w:szCs w:val="14"/>
              </w:rPr>
            </w:pPr>
            <w:r>
              <w:rPr>
                <w:rFonts w:ascii="Arial" w:hAnsi="Arial" w:cs="Arial"/>
                <w:sz w:val="14"/>
                <w:szCs w:val="14"/>
              </w:rPr>
              <w:t>2022</w:t>
            </w:r>
          </w:p>
        </w:tc>
        <w:tc>
          <w:tcPr>
            <w:tcW w:w="850" w:type="dxa"/>
          </w:tcPr>
          <w:p w14:paraId="5D3EF2AB" w14:textId="2140A8E7" w:rsidR="00AF1019" w:rsidRPr="002D7443" w:rsidRDefault="00C53CC8" w:rsidP="00E91C61">
            <w:pPr>
              <w:pBdr>
                <w:bottom w:val="single" w:sz="4" w:space="1" w:color="auto"/>
              </w:pBdr>
              <w:spacing w:line="240" w:lineRule="exact"/>
              <w:jc w:val="center"/>
              <w:rPr>
                <w:rFonts w:ascii="Arial" w:hAnsi="Arial" w:cs="Arial"/>
                <w:sz w:val="14"/>
                <w:szCs w:val="14"/>
              </w:rPr>
            </w:pPr>
            <w:r>
              <w:rPr>
                <w:rFonts w:ascii="Arial" w:hAnsi="Arial" w:cs="Arial"/>
                <w:sz w:val="14"/>
                <w:szCs w:val="14"/>
              </w:rPr>
              <w:t>2021</w:t>
            </w:r>
          </w:p>
        </w:tc>
      </w:tr>
      <w:tr w:rsidR="009972DB" w:rsidRPr="002D7443" w14:paraId="621B0E7B" w14:textId="77777777" w:rsidTr="009D72A9">
        <w:tc>
          <w:tcPr>
            <w:tcW w:w="4320" w:type="dxa"/>
            <w:vAlign w:val="bottom"/>
          </w:tcPr>
          <w:p w14:paraId="6EBE3D6E" w14:textId="77777777" w:rsidR="009972DB" w:rsidRPr="002D7443" w:rsidRDefault="009972DB" w:rsidP="009972DB">
            <w:pPr>
              <w:spacing w:line="240" w:lineRule="exact"/>
              <w:ind w:left="132" w:hanging="132"/>
              <w:rPr>
                <w:rFonts w:ascii="Arial" w:hAnsi="Arial" w:cs="Arial"/>
                <w:sz w:val="14"/>
                <w:szCs w:val="14"/>
                <w:cs/>
              </w:rPr>
            </w:pPr>
            <w:r w:rsidRPr="002D7443">
              <w:rPr>
                <w:rFonts w:ascii="Arial" w:hAnsi="Arial" w:cs="Arial"/>
                <w:sz w:val="14"/>
                <w:szCs w:val="14"/>
              </w:rPr>
              <w:t>Revenue from external customers</w:t>
            </w:r>
          </w:p>
        </w:tc>
        <w:tc>
          <w:tcPr>
            <w:tcW w:w="851" w:type="dxa"/>
            <w:vAlign w:val="bottom"/>
          </w:tcPr>
          <w:p w14:paraId="134788B2" w14:textId="12597958" w:rsidR="009972DB" w:rsidRPr="00495317" w:rsidRDefault="003C4C4E" w:rsidP="009972DB">
            <w:pPr>
              <w:tabs>
                <w:tab w:val="decimal" w:pos="564"/>
              </w:tabs>
              <w:spacing w:line="240" w:lineRule="exact"/>
              <w:rPr>
                <w:rFonts w:ascii="Arial" w:hAnsi="Arial" w:cs="Arial"/>
                <w:sz w:val="14"/>
                <w:szCs w:val="14"/>
              </w:rPr>
            </w:pPr>
            <w:r>
              <w:rPr>
                <w:rFonts w:ascii="Arial" w:hAnsi="Arial" w:cs="Arial"/>
                <w:sz w:val="14"/>
                <w:szCs w:val="14"/>
              </w:rPr>
              <w:t>1,573</w:t>
            </w:r>
          </w:p>
        </w:tc>
        <w:tc>
          <w:tcPr>
            <w:tcW w:w="850" w:type="dxa"/>
            <w:vAlign w:val="bottom"/>
          </w:tcPr>
          <w:p w14:paraId="3A53BF26" w14:textId="6E55F27F" w:rsidR="009972DB" w:rsidRPr="00495317" w:rsidRDefault="009972DB" w:rsidP="009972DB">
            <w:pPr>
              <w:tabs>
                <w:tab w:val="decimal" w:pos="564"/>
              </w:tabs>
              <w:spacing w:line="240" w:lineRule="exact"/>
              <w:rPr>
                <w:rFonts w:ascii="Arial" w:hAnsi="Arial" w:cs="Arial"/>
                <w:sz w:val="14"/>
                <w:szCs w:val="14"/>
              </w:rPr>
            </w:pPr>
            <w:r>
              <w:rPr>
                <w:rFonts w:ascii="Arial" w:hAnsi="Arial" w:cs="Arial"/>
                <w:sz w:val="14"/>
                <w:szCs w:val="14"/>
              </w:rPr>
              <w:t>212</w:t>
            </w:r>
          </w:p>
        </w:tc>
        <w:tc>
          <w:tcPr>
            <w:tcW w:w="851" w:type="dxa"/>
            <w:gridSpan w:val="2"/>
            <w:vAlign w:val="bottom"/>
          </w:tcPr>
          <w:p w14:paraId="39D8EE45" w14:textId="6155D39D" w:rsidR="009972DB" w:rsidRPr="00495317" w:rsidRDefault="003C4C4E" w:rsidP="009972DB">
            <w:pPr>
              <w:tabs>
                <w:tab w:val="decimal" w:pos="564"/>
              </w:tabs>
              <w:spacing w:line="240" w:lineRule="exact"/>
              <w:rPr>
                <w:rFonts w:ascii="Arial" w:hAnsi="Arial" w:cs="Arial"/>
                <w:sz w:val="14"/>
                <w:szCs w:val="14"/>
              </w:rPr>
            </w:pPr>
            <w:r>
              <w:rPr>
                <w:rFonts w:ascii="Arial" w:hAnsi="Arial" w:cs="Arial"/>
                <w:sz w:val="14"/>
                <w:szCs w:val="14"/>
              </w:rPr>
              <w:t>50</w:t>
            </w:r>
          </w:p>
        </w:tc>
        <w:tc>
          <w:tcPr>
            <w:tcW w:w="850" w:type="dxa"/>
            <w:vAlign w:val="bottom"/>
          </w:tcPr>
          <w:p w14:paraId="5239A242" w14:textId="7F6B6667" w:rsidR="009972DB" w:rsidRPr="00495317" w:rsidRDefault="009972DB" w:rsidP="009972DB">
            <w:pPr>
              <w:tabs>
                <w:tab w:val="decimal" w:pos="564"/>
              </w:tabs>
              <w:spacing w:line="240" w:lineRule="exact"/>
              <w:rPr>
                <w:rFonts w:ascii="Arial" w:hAnsi="Arial" w:cs="Arial"/>
                <w:sz w:val="14"/>
                <w:szCs w:val="14"/>
              </w:rPr>
            </w:pPr>
            <w:r>
              <w:rPr>
                <w:rFonts w:ascii="Arial" w:hAnsi="Arial" w:cs="Arial"/>
                <w:sz w:val="14"/>
                <w:szCs w:val="14"/>
              </w:rPr>
              <w:t>9</w:t>
            </w:r>
          </w:p>
        </w:tc>
        <w:tc>
          <w:tcPr>
            <w:tcW w:w="851" w:type="dxa"/>
            <w:gridSpan w:val="2"/>
            <w:vAlign w:val="bottom"/>
          </w:tcPr>
          <w:p w14:paraId="0812ABFA" w14:textId="2B91D5E2" w:rsidR="009972DB" w:rsidRPr="00495317" w:rsidRDefault="003C4C4E" w:rsidP="009972DB">
            <w:pPr>
              <w:tabs>
                <w:tab w:val="decimal" w:pos="564"/>
              </w:tabs>
              <w:spacing w:line="240" w:lineRule="exact"/>
              <w:rPr>
                <w:rFonts w:ascii="Arial" w:hAnsi="Arial" w:cs="Arial"/>
                <w:sz w:val="14"/>
                <w:szCs w:val="14"/>
              </w:rPr>
            </w:pPr>
            <w:r>
              <w:rPr>
                <w:rFonts w:ascii="Arial" w:hAnsi="Arial" w:cs="Arial"/>
                <w:sz w:val="14"/>
                <w:szCs w:val="14"/>
              </w:rPr>
              <w:t>409</w:t>
            </w:r>
          </w:p>
        </w:tc>
        <w:tc>
          <w:tcPr>
            <w:tcW w:w="850" w:type="dxa"/>
            <w:vAlign w:val="bottom"/>
          </w:tcPr>
          <w:p w14:paraId="4F5C3BCF" w14:textId="53002F91" w:rsidR="009972DB" w:rsidRPr="00495317" w:rsidRDefault="009972DB" w:rsidP="009972DB">
            <w:pPr>
              <w:tabs>
                <w:tab w:val="decimal" w:pos="564"/>
              </w:tabs>
              <w:spacing w:line="240" w:lineRule="exact"/>
              <w:rPr>
                <w:rFonts w:ascii="Arial" w:hAnsi="Arial" w:cs="Arial"/>
                <w:sz w:val="14"/>
                <w:szCs w:val="14"/>
              </w:rPr>
            </w:pPr>
            <w:r>
              <w:rPr>
                <w:rFonts w:ascii="Arial" w:hAnsi="Arial" w:cs="Arial"/>
                <w:sz w:val="14"/>
                <w:szCs w:val="14"/>
              </w:rPr>
              <w:t>272</w:t>
            </w:r>
          </w:p>
        </w:tc>
        <w:tc>
          <w:tcPr>
            <w:tcW w:w="851" w:type="dxa"/>
            <w:vAlign w:val="bottom"/>
          </w:tcPr>
          <w:p w14:paraId="206F5190" w14:textId="3E120B67" w:rsidR="009972DB" w:rsidRPr="00495317" w:rsidRDefault="003C4C4E" w:rsidP="009972DB">
            <w:pPr>
              <w:tabs>
                <w:tab w:val="decimal" w:pos="564"/>
              </w:tabs>
              <w:spacing w:line="240" w:lineRule="exact"/>
              <w:rPr>
                <w:rFonts w:ascii="Arial" w:hAnsi="Arial" w:cs="Arial"/>
                <w:sz w:val="14"/>
                <w:szCs w:val="14"/>
              </w:rPr>
            </w:pPr>
            <w:r>
              <w:rPr>
                <w:rFonts w:ascii="Arial" w:hAnsi="Arial" w:cs="Arial"/>
                <w:sz w:val="14"/>
                <w:szCs w:val="14"/>
              </w:rPr>
              <w:t>121</w:t>
            </w:r>
          </w:p>
        </w:tc>
        <w:tc>
          <w:tcPr>
            <w:tcW w:w="850" w:type="dxa"/>
            <w:vAlign w:val="bottom"/>
          </w:tcPr>
          <w:p w14:paraId="6998C139" w14:textId="634A8B5F" w:rsidR="009972DB" w:rsidRPr="00495317" w:rsidRDefault="009972DB" w:rsidP="009972DB">
            <w:pPr>
              <w:tabs>
                <w:tab w:val="decimal" w:pos="564"/>
              </w:tabs>
              <w:spacing w:line="240" w:lineRule="exact"/>
              <w:rPr>
                <w:rFonts w:ascii="Arial" w:hAnsi="Arial" w:cs="Arial"/>
                <w:sz w:val="14"/>
                <w:szCs w:val="14"/>
              </w:rPr>
            </w:pPr>
            <w:r>
              <w:rPr>
                <w:rFonts w:ascii="Arial" w:hAnsi="Arial" w:cs="Arial"/>
                <w:sz w:val="14"/>
                <w:szCs w:val="14"/>
              </w:rPr>
              <w:t>80</w:t>
            </w:r>
          </w:p>
        </w:tc>
        <w:tc>
          <w:tcPr>
            <w:tcW w:w="900" w:type="dxa"/>
            <w:vAlign w:val="bottom"/>
          </w:tcPr>
          <w:p w14:paraId="2439A597" w14:textId="554C3FDD" w:rsidR="009972DB" w:rsidRPr="00495317" w:rsidRDefault="003C4C4E" w:rsidP="009972DB">
            <w:pPr>
              <w:tabs>
                <w:tab w:val="decimal" w:pos="564"/>
              </w:tabs>
              <w:spacing w:line="240" w:lineRule="exact"/>
              <w:rPr>
                <w:rFonts w:ascii="Arial" w:hAnsi="Arial" w:cs="Arial"/>
                <w:sz w:val="14"/>
                <w:szCs w:val="14"/>
              </w:rPr>
            </w:pPr>
            <w:r>
              <w:rPr>
                <w:rFonts w:ascii="Arial" w:hAnsi="Arial" w:cs="Arial"/>
                <w:sz w:val="14"/>
                <w:szCs w:val="14"/>
              </w:rPr>
              <w:t>-</w:t>
            </w:r>
          </w:p>
        </w:tc>
        <w:tc>
          <w:tcPr>
            <w:tcW w:w="801" w:type="dxa"/>
            <w:vAlign w:val="bottom"/>
          </w:tcPr>
          <w:p w14:paraId="52924B53" w14:textId="7DF38429" w:rsidR="009972DB" w:rsidRPr="00495317" w:rsidRDefault="009972DB" w:rsidP="009972DB">
            <w:pPr>
              <w:tabs>
                <w:tab w:val="decimal" w:pos="564"/>
              </w:tabs>
              <w:spacing w:line="240" w:lineRule="exact"/>
              <w:rPr>
                <w:rFonts w:ascii="Arial" w:hAnsi="Arial" w:cs="Arial"/>
                <w:sz w:val="14"/>
                <w:szCs w:val="14"/>
              </w:rPr>
            </w:pPr>
            <w:r>
              <w:rPr>
                <w:rFonts w:ascii="Arial" w:hAnsi="Arial" w:cs="Arial"/>
                <w:sz w:val="14"/>
                <w:szCs w:val="14"/>
              </w:rPr>
              <w:t>-</w:t>
            </w:r>
          </w:p>
        </w:tc>
        <w:tc>
          <w:tcPr>
            <w:tcW w:w="851" w:type="dxa"/>
            <w:vAlign w:val="bottom"/>
          </w:tcPr>
          <w:p w14:paraId="51609534" w14:textId="0C2A0C97" w:rsidR="009972DB" w:rsidRPr="00495317" w:rsidRDefault="003C4C4E" w:rsidP="009972DB">
            <w:pPr>
              <w:tabs>
                <w:tab w:val="decimal" w:pos="564"/>
              </w:tabs>
              <w:spacing w:line="240" w:lineRule="exact"/>
              <w:rPr>
                <w:rFonts w:ascii="Arial" w:hAnsi="Arial" w:cs="Arial"/>
                <w:sz w:val="14"/>
                <w:szCs w:val="14"/>
              </w:rPr>
            </w:pPr>
            <w:r>
              <w:rPr>
                <w:rFonts w:ascii="Arial" w:hAnsi="Arial" w:cs="Arial"/>
                <w:sz w:val="14"/>
                <w:szCs w:val="14"/>
              </w:rPr>
              <w:t>2,153</w:t>
            </w:r>
          </w:p>
        </w:tc>
        <w:tc>
          <w:tcPr>
            <w:tcW w:w="850" w:type="dxa"/>
            <w:vAlign w:val="bottom"/>
          </w:tcPr>
          <w:p w14:paraId="0148D4DF" w14:textId="26C56A59" w:rsidR="009972DB" w:rsidRPr="004C6F4A" w:rsidRDefault="009972DB" w:rsidP="009972DB">
            <w:pPr>
              <w:tabs>
                <w:tab w:val="decimal" w:pos="564"/>
              </w:tabs>
              <w:spacing w:line="240" w:lineRule="exact"/>
              <w:rPr>
                <w:rFonts w:ascii="Arial" w:hAnsi="Arial" w:cs="Arial"/>
                <w:sz w:val="14"/>
                <w:szCs w:val="14"/>
              </w:rPr>
            </w:pPr>
            <w:r>
              <w:rPr>
                <w:rFonts w:ascii="Arial" w:hAnsi="Arial" w:cs="Arial"/>
                <w:sz w:val="14"/>
                <w:szCs w:val="14"/>
              </w:rPr>
              <w:t>573</w:t>
            </w:r>
          </w:p>
        </w:tc>
      </w:tr>
      <w:tr w:rsidR="009972DB" w:rsidRPr="002D7443" w14:paraId="6B24BEBE" w14:textId="77777777" w:rsidTr="009D72A9">
        <w:trPr>
          <w:trHeight w:val="80"/>
        </w:trPr>
        <w:tc>
          <w:tcPr>
            <w:tcW w:w="4320" w:type="dxa"/>
            <w:vAlign w:val="bottom"/>
          </w:tcPr>
          <w:p w14:paraId="4307699D" w14:textId="354F8C71" w:rsidR="009972DB" w:rsidRPr="002D7443" w:rsidRDefault="009972DB" w:rsidP="009972DB">
            <w:pPr>
              <w:spacing w:line="240" w:lineRule="exact"/>
              <w:rPr>
                <w:rFonts w:ascii="Arial" w:hAnsi="Arial" w:cs="Arial"/>
                <w:sz w:val="14"/>
                <w:szCs w:val="14"/>
                <w:cs/>
              </w:rPr>
            </w:pPr>
            <w:r w:rsidRPr="002D7443">
              <w:rPr>
                <w:rFonts w:ascii="Arial" w:hAnsi="Arial" w:cs="Arial"/>
                <w:sz w:val="14"/>
                <w:szCs w:val="14"/>
              </w:rPr>
              <w:t>Inter</w:t>
            </w:r>
            <w:r>
              <w:rPr>
                <w:rFonts w:ascii="Arial" w:hAnsi="Arial" w:cs="Arial"/>
                <w:sz w:val="14"/>
                <w:szCs w:val="14"/>
              </w:rPr>
              <w:t>-s</w:t>
            </w:r>
            <w:r w:rsidRPr="002D7443">
              <w:rPr>
                <w:rFonts w:ascii="Arial" w:hAnsi="Arial" w:cs="Arial"/>
                <w:sz w:val="14"/>
                <w:szCs w:val="14"/>
              </w:rPr>
              <w:t>egment revenue</w:t>
            </w:r>
          </w:p>
        </w:tc>
        <w:tc>
          <w:tcPr>
            <w:tcW w:w="851" w:type="dxa"/>
            <w:vAlign w:val="bottom"/>
          </w:tcPr>
          <w:p w14:paraId="0E6B84AE" w14:textId="17F9F2A8" w:rsidR="009972DB" w:rsidRPr="00495317" w:rsidRDefault="003C4C4E" w:rsidP="009972DB">
            <w:pPr>
              <w:pBdr>
                <w:bottom w:val="single" w:sz="4" w:space="1" w:color="auto"/>
              </w:pBdr>
              <w:tabs>
                <w:tab w:val="decimal" w:pos="564"/>
              </w:tabs>
              <w:spacing w:line="240" w:lineRule="exact"/>
              <w:rPr>
                <w:rFonts w:ascii="Arial" w:hAnsi="Arial" w:cs="Arial"/>
                <w:sz w:val="14"/>
                <w:szCs w:val="14"/>
              </w:rPr>
            </w:pPr>
            <w:r>
              <w:rPr>
                <w:rFonts w:ascii="Arial" w:hAnsi="Arial" w:cs="Arial"/>
                <w:sz w:val="14"/>
                <w:szCs w:val="14"/>
              </w:rPr>
              <w:t>-</w:t>
            </w:r>
          </w:p>
        </w:tc>
        <w:tc>
          <w:tcPr>
            <w:tcW w:w="850" w:type="dxa"/>
            <w:vAlign w:val="bottom"/>
          </w:tcPr>
          <w:p w14:paraId="4DCDB61E" w14:textId="17B21071" w:rsidR="009972DB" w:rsidRPr="00495317" w:rsidRDefault="009972DB" w:rsidP="009972DB">
            <w:pPr>
              <w:pBdr>
                <w:bottom w:val="single" w:sz="4" w:space="1" w:color="auto"/>
              </w:pBdr>
              <w:tabs>
                <w:tab w:val="decimal" w:pos="564"/>
              </w:tabs>
              <w:spacing w:line="240" w:lineRule="exact"/>
              <w:rPr>
                <w:rFonts w:ascii="Arial" w:hAnsi="Arial" w:cs="Arial"/>
                <w:sz w:val="14"/>
                <w:szCs w:val="14"/>
              </w:rPr>
            </w:pPr>
            <w:r>
              <w:rPr>
                <w:rFonts w:ascii="Arial" w:hAnsi="Arial" w:cs="Arial"/>
                <w:sz w:val="14"/>
                <w:szCs w:val="14"/>
              </w:rPr>
              <w:t>-</w:t>
            </w:r>
          </w:p>
        </w:tc>
        <w:tc>
          <w:tcPr>
            <w:tcW w:w="851" w:type="dxa"/>
            <w:gridSpan w:val="2"/>
            <w:vAlign w:val="bottom"/>
          </w:tcPr>
          <w:p w14:paraId="67D06B7F" w14:textId="6ADEDF1C" w:rsidR="009972DB" w:rsidRPr="00495317" w:rsidRDefault="003C4C4E" w:rsidP="009972DB">
            <w:pPr>
              <w:pBdr>
                <w:bottom w:val="single" w:sz="4" w:space="1" w:color="auto"/>
              </w:pBdr>
              <w:tabs>
                <w:tab w:val="decimal" w:pos="564"/>
              </w:tabs>
              <w:spacing w:line="240" w:lineRule="exact"/>
              <w:rPr>
                <w:rFonts w:ascii="Arial" w:hAnsi="Arial" w:cs="Arial"/>
                <w:sz w:val="14"/>
                <w:szCs w:val="14"/>
              </w:rPr>
            </w:pPr>
            <w:r>
              <w:rPr>
                <w:rFonts w:ascii="Arial" w:hAnsi="Arial" w:cs="Arial"/>
                <w:sz w:val="14"/>
                <w:szCs w:val="14"/>
              </w:rPr>
              <w:t>-</w:t>
            </w:r>
          </w:p>
        </w:tc>
        <w:tc>
          <w:tcPr>
            <w:tcW w:w="850" w:type="dxa"/>
            <w:vAlign w:val="bottom"/>
          </w:tcPr>
          <w:p w14:paraId="41B8D5BB" w14:textId="6F8B61B6" w:rsidR="009972DB" w:rsidRPr="00495317" w:rsidRDefault="009972DB" w:rsidP="009972DB">
            <w:pPr>
              <w:pBdr>
                <w:bottom w:val="single" w:sz="4" w:space="1" w:color="auto"/>
              </w:pBdr>
              <w:tabs>
                <w:tab w:val="decimal" w:pos="564"/>
              </w:tabs>
              <w:spacing w:line="240" w:lineRule="exact"/>
              <w:rPr>
                <w:rFonts w:ascii="Arial" w:hAnsi="Arial" w:cs="Arial"/>
                <w:sz w:val="14"/>
                <w:szCs w:val="14"/>
              </w:rPr>
            </w:pPr>
            <w:r>
              <w:rPr>
                <w:rFonts w:ascii="Arial" w:hAnsi="Arial" w:cs="Arial"/>
                <w:sz w:val="14"/>
                <w:szCs w:val="14"/>
              </w:rPr>
              <w:t>-</w:t>
            </w:r>
          </w:p>
        </w:tc>
        <w:tc>
          <w:tcPr>
            <w:tcW w:w="851" w:type="dxa"/>
            <w:gridSpan w:val="2"/>
            <w:vAlign w:val="bottom"/>
          </w:tcPr>
          <w:p w14:paraId="6AEC44AB" w14:textId="50E546F3" w:rsidR="009972DB" w:rsidRPr="00495317" w:rsidRDefault="003C4C4E" w:rsidP="009972DB">
            <w:pPr>
              <w:pBdr>
                <w:bottom w:val="single" w:sz="4" w:space="1" w:color="auto"/>
              </w:pBdr>
              <w:tabs>
                <w:tab w:val="decimal" w:pos="564"/>
              </w:tabs>
              <w:spacing w:line="240" w:lineRule="exact"/>
              <w:rPr>
                <w:rFonts w:ascii="Arial" w:hAnsi="Arial" w:cs="Arial"/>
                <w:sz w:val="14"/>
                <w:szCs w:val="14"/>
              </w:rPr>
            </w:pPr>
            <w:r>
              <w:rPr>
                <w:rFonts w:ascii="Arial" w:hAnsi="Arial" w:cs="Arial"/>
                <w:sz w:val="14"/>
                <w:szCs w:val="14"/>
              </w:rPr>
              <w:t>79</w:t>
            </w:r>
          </w:p>
        </w:tc>
        <w:tc>
          <w:tcPr>
            <w:tcW w:w="850" w:type="dxa"/>
            <w:vAlign w:val="bottom"/>
          </w:tcPr>
          <w:p w14:paraId="051336E1" w14:textId="48B9769C" w:rsidR="009972DB" w:rsidRPr="00495317" w:rsidRDefault="009972DB" w:rsidP="009972DB">
            <w:pPr>
              <w:pBdr>
                <w:bottom w:val="single" w:sz="4" w:space="1" w:color="auto"/>
              </w:pBdr>
              <w:tabs>
                <w:tab w:val="decimal" w:pos="564"/>
              </w:tabs>
              <w:spacing w:line="240" w:lineRule="exact"/>
              <w:rPr>
                <w:rFonts w:ascii="Arial" w:hAnsi="Arial" w:cs="Arial"/>
                <w:sz w:val="14"/>
                <w:szCs w:val="14"/>
              </w:rPr>
            </w:pPr>
            <w:r>
              <w:rPr>
                <w:rFonts w:ascii="Arial" w:hAnsi="Arial" w:cs="Arial"/>
                <w:sz w:val="14"/>
                <w:szCs w:val="14"/>
              </w:rPr>
              <w:t>17</w:t>
            </w:r>
          </w:p>
        </w:tc>
        <w:tc>
          <w:tcPr>
            <w:tcW w:w="851" w:type="dxa"/>
            <w:vAlign w:val="bottom"/>
          </w:tcPr>
          <w:p w14:paraId="4D2D18CC" w14:textId="51FFCC33" w:rsidR="009972DB" w:rsidRPr="00495317" w:rsidRDefault="003C4C4E" w:rsidP="009972DB">
            <w:pPr>
              <w:pBdr>
                <w:bottom w:val="single" w:sz="4" w:space="1" w:color="auto"/>
              </w:pBdr>
              <w:tabs>
                <w:tab w:val="decimal" w:pos="564"/>
              </w:tabs>
              <w:spacing w:line="240" w:lineRule="exact"/>
              <w:rPr>
                <w:rFonts w:ascii="Arial" w:hAnsi="Arial" w:cs="Arial"/>
                <w:sz w:val="14"/>
                <w:szCs w:val="14"/>
              </w:rPr>
            </w:pPr>
            <w:r>
              <w:rPr>
                <w:rFonts w:ascii="Arial" w:hAnsi="Arial" w:cs="Arial"/>
                <w:sz w:val="14"/>
                <w:szCs w:val="14"/>
              </w:rPr>
              <w:t>12</w:t>
            </w:r>
          </w:p>
        </w:tc>
        <w:tc>
          <w:tcPr>
            <w:tcW w:w="850" w:type="dxa"/>
            <w:vAlign w:val="bottom"/>
          </w:tcPr>
          <w:p w14:paraId="561D39C0" w14:textId="5185376E" w:rsidR="009972DB" w:rsidRPr="00495317" w:rsidRDefault="009972DB" w:rsidP="009972DB">
            <w:pPr>
              <w:pBdr>
                <w:bottom w:val="single" w:sz="4" w:space="1" w:color="auto"/>
              </w:pBdr>
              <w:tabs>
                <w:tab w:val="decimal" w:pos="564"/>
              </w:tabs>
              <w:spacing w:line="240" w:lineRule="exact"/>
              <w:rPr>
                <w:rFonts w:ascii="Arial" w:hAnsi="Arial" w:cs="Arial"/>
                <w:sz w:val="14"/>
                <w:szCs w:val="14"/>
              </w:rPr>
            </w:pPr>
            <w:r>
              <w:rPr>
                <w:rFonts w:ascii="Arial" w:hAnsi="Arial" w:cs="Arial"/>
                <w:sz w:val="14"/>
                <w:szCs w:val="14"/>
              </w:rPr>
              <w:t>3</w:t>
            </w:r>
          </w:p>
        </w:tc>
        <w:tc>
          <w:tcPr>
            <w:tcW w:w="900" w:type="dxa"/>
            <w:vAlign w:val="bottom"/>
          </w:tcPr>
          <w:p w14:paraId="3A3D6D51" w14:textId="5DF9B105" w:rsidR="009972DB" w:rsidRPr="00495317" w:rsidRDefault="003C4C4E" w:rsidP="009972DB">
            <w:pPr>
              <w:pBdr>
                <w:bottom w:val="single" w:sz="4" w:space="1" w:color="auto"/>
              </w:pBdr>
              <w:tabs>
                <w:tab w:val="decimal" w:pos="564"/>
              </w:tabs>
              <w:spacing w:line="240" w:lineRule="exact"/>
              <w:rPr>
                <w:rFonts w:ascii="Arial" w:hAnsi="Arial" w:cs="Arial"/>
                <w:sz w:val="14"/>
                <w:szCs w:val="14"/>
              </w:rPr>
            </w:pPr>
            <w:r>
              <w:rPr>
                <w:rFonts w:ascii="Arial" w:hAnsi="Arial" w:cs="Arial"/>
                <w:sz w:val="14"/>
                <w:szCs w:val="14"/>
              </w:rPr>
              <w:t>(91)</w:t>
            </w:r>
          </w:p>
        </w:tc>
        <w:tc>
          <w:tcPr>
            <w:tcW w:w="801" w:type="dxa"/>
            <w:vAlign w:val="bottom"/>
          </w:tcPr>
          <w:p w14:paraId="61978BD9" w14:textId="3BFB78B6" w:rsidR="009972DB" w:rsidRPr="00495317" w:rsidRDefault="009972DB" w:rsidP="009972DB">
            <w:pPr>
              <w:pBdr>
                <w:bottom w:val="single" w:sz="4" w:space="1" w:color="auto"/>
              </w:pBdr>
              <w:tabs>
                <w:tab w:val="decimal" w:pos="564"/>
              </w:tabs>
              <w:spacing w:line="240" w:lineRule="exact"/>
              <w:rPr>
                <w:rFonts w:ascii="Arial" w:hAnsi="Arial" w:cs="Arial"/>
                <w:sz w:val="14"/>
                <w:szCs w:val="14"/>
              </w:rPr>
            </w:pPr>
            <w:r>
              <w:rPr>
                <w:rFonts w:ascii="Arial" w:hAnsi="Arial" w:cs="Arial"/>
                <w:sz w:val="14"/>
                <w:szCs w:val="14"/>
              </w:rPr>
              <w:t>(20)</w:t>
            </w:r>
          </w:p>
        </w:tc>
        <w:tc>
          <w:tcPr>
            <w:tcW w:w="851" w:type="dxa"/>
            <w:vAlign w:val="bottom"/>
          </w:tcPr>
          <w:p w14:paraId="0DDCF25B" w14:textId="25D5B210" w:rsidR="009972DB" w:rsidRPr="00495317" w:rsidRDefault="003C4C4E" w:rsidP="009972DB">
            <w:pPr>
              <w:pBdr>
                <w:bottom w:val="single" w:sz="4" w:space="1" w:color="auto"/>
              </w:pBdr>
              <w:tabs>
                <w:tab w:val="decimal" w:pos="564"/>
              </w:tabs>
              <w:spacing w:line="240" w:lineRule="exact"/>
              <w:rPr>
                <w:rFonts w:ascii="Arial" w:hAnsi="Arial" w:cs="Arial"/>
                <w:sz w:val="14"/>
                <w:szCs w:val="14"/>
              </w:rPr>
            </w:pPr>
            <w:r>
              <w:rPr>
                <w:rFonts w:ascii="Arial" w:hAnsi="Arial" w:cs="Arial"/>
                <w:sz w:val="14"/>
                <w:szCs w:val="14"/>
              </w:rPr>
              <w:t>-</w:t>
            </w:r>
          </w:p>
        </w:tc>
        <w:tc>
          <w:tcPr>
            <w:tcW w:w="850" w:type="dxa"/>
            <w:vAlign w:val="bottom"/>
          </w:tcPr>
          <w:p w14:paraId="704A3D76" w14:textId="5B1CBE97" w:rsidR="009972DB" w:rsidRPr="004C6F4A" w:rsidRDefault="009972DB" w:rsidP="009972DB">
            <w:pPr>
              <w:pBdr>
                <w:bottom w:val="single" w:sz="4" w:space="1" w:color="auto"/>
              </w:pBdr>
              <w:tabs>
                <w:tab w:val="decimal" w:pos="564"/>
              </w:tabs>
              <w:spacing w:line="240" w:lineRule="exact"/>
              <w:rPr>
                <w:rFonts w:ascii="Arial" w:hAnsi="Arial" w:cs="Arial"/>
                <w:sz w:val="14"/>
                <w:szCs w:val="14"/>
              </w:rPr>
            </w:pPr>
            <w:r>
              <w:rPr>
                <w:rFonts w:ascii="Arial" w:hAnsi="Arial" w:cs="Arial"/>
                <w:sz w:val="14"/>
                <w:szCs w:val="14"/>
              </w:rPr>
              <w:t>-</w:t>
            </w:r>
          </w:p>
        </w:tc>
      </w:tr>
      <w:tr w:rsidR="009972DB" w:rsidRPr="002D7443" w14:paraId="39A4C09D" w14:textId="77777777" w:rsidTr="009D72A9">
        <w:tc>
          <w:tcPr>
            <w:tcW w:w="4320" w:type="dxa"/>
            <w:vAlign w:val="bottom"/>
          </w:tcPr>
          <w:p w14:paraId="7BB667FF" w14:textId="47CBA33E" w:rsidR="009972DB" w:rsidRPr="002D7443" w:rsidRDefault="009972DB" w:rsidP="009972DB">
            <w:pPr>
              <w:pStyle w:val="Footer"/>
              <w:tabs>
                <w:tab w:val="clear" w:pos="4153"/>
                <w:tab w:val="clear" w:pos="8306"/>
              </w:tabs>
              <w:spacing w:line="240" w:lineRule="exact"/>
              <w:rPr>
                <w:rFonts w:ascii="Arial" w:hAnsi="Arial" w:cs="Arial"/>
                <w:sz w:val="14"/>
                <w:szCs w:val="14"/>
                <w:cs/>
              </w:rPr>
            </w:pPr>
            <w:r w:rsidRPr="002D7443">
              <w:rPr>
                <w:rFonts w:ascii="Arial" w:hAnsi="Arial" w:cs="Arial"/>
                <w:sz w:val="14"/>
                <w:szCs w:val="14"/>
              </w:rPr>
              <w:t>Total revenue</w:t>
            </w:r>
          </w:p>
        </w:tc>
        <w:tc>
          <w:tcPr>
            <w:tcW w:w="851" w:type="dxa"/>
            <w:vAlign w:val="bottom"/>
          </w:tcPr>
          <w:p w14:paraId="1FC08DE9" w14:textId="5F178E6A" w:rsidR="009972DB" w:rsidRPr="00495317" w:rsidRDefault="003C4C4E" w:rsidP="009972DB">
            <w:pPr>
              <w:pBdr>
                <w:bottom w:val="double" w:sz="4" w:space="1" w:color="auto"/>
              </w:pBdr>
              <w:tabs>
                <w:tab w:val="decimal" w:pos="564"/>
              </w:tabs>
              <w:spacing w:line="240" w:lineRule="exact"/>
              <w:rPr>
                <w:rFonts w:ascii="Arial" w:hAnsi="Arial" w:cs="Arial"/>
                <w:sz w:val="14"/>
                <w:szCs w:val="14"/>
              </w:rPr>
            </w:pPr>
            <w:r>
              <w:rPr>
                <w:rFonts w:ascii="Arial" w:hAnsi="Arial" w:cs="Arial"/>
                <w:sz w:val="14"/>
                <w:szCs w:val="14"/>
              </w:rPr>
              <w:t>1,573</w:t>
            </w:r>
          </w:p>
        </w:tc>
        <w:tc>
          <w:tcPr>
            <w:tcW w:w="850" w:type="dxa"/>
            <w:vAlign w:val="bottom"/>
          </w:tcPr>
          <w:p w14:paraId="3910E941" w14:textId="42D5121B" w:rsidR="009972DB" w:rsidRPr="00495317" w:rsidRDefault="009972DB" w:rsidP="009972DB">
            <w:pPr>
              <w:pBdr>
                <w:bottom w:val="double" w:sz="4" w:space="1" w:color="auto"/>
              </w:pBdr>
              <w:tabs>
                <w:tab w:val="decimal" w:pos="564"/>
              </w:tabs>
              <w:spacing w:line="240" w:lineRule="exact"/>
              <w:rPr>
                <w:rFonts w:ascii="Arial" w:hAnsi="Arial" w:cs="Arial"/>
                <w:sz w:val="14"/>
                <w:szCs w:val="14"/>
              </w:rPr>
            </w:pPr>
            <w:r>
              <w:rPr>
                <w:rFonts w:ascii="Arial" w:hAnsi="Arial" w:cs="Arial"/>
                <w:sz w:val="14"/>
                <w:szCs w:val="14"/>
              </w:rPr>
              <w:t>212</w:t>
            </w:r>
          </w:p>
        </w:tc>
        <w:tc>
          <w:tcPr>
            <w:tcW w:w="851" w:type="dxa"/>
            <w:gridSpan w:val="2"/>
            <w:vAlign w:val="bottom"/>
          </w:tcPr>
          <w:p w14:paraId="58D132A3" w14:textId="39FD3887" w:rsidR="009972DB" w:rsidRPr="00495317" w:rsidRDefault="003C4C4E" w:rsidP="009972DB">
            <w:pPr>
              <w:pBdr>
                <w:bottom w:val="double" w:sz="4" w:space="1" w:color="auto"/>
              </w:pBdr>
              <w:tabs>
                <w:tab w:val="decimal" w:pos="564"/>
              </w:tabs>
              <w:spacing w:line="240" w:lineRule="exact"/>
              <w:rPr>
                <w:rFonts w:ascii="Arial" w:hAnsi="Arial" w:cs="Arial"/>
                <w:sz w:val="14"/>
                <w:szCs w:val="14"/>
              </w:rPr>
            </w:pPr>
            <w:r>
              <w:rPr>
                <w:rFonts w:ascii="Arial" w:hAnsi="Arial" w:cs="Arial"/>
                <w:sz w:val="14"/>
                <w:szCs w:val="14"/>
              </w:rPr>
              <w:t>50</w:t>
            </w:r>
          </w:p>
        </w:tc>
        <w:tc>
          <w:tcPr>
            <w:tcW w:w="850" w:type="dxa"/>
            <w:vAlign w:val="bottom"/>
          </w:tcPr>
          <w:p w14:paraId="6C9070C0" w14:textId="51174ACC" w:rsidR="009972DB" w:rsidRPr="00495317" w:rsidRDefault="009972DB" w:rsidP="009972DB">
            <w:pPr>
              <w:pBdr>
                <w:bottom w:val="double" w:sz="4" w:space="1" w:color="auto"/>
              </w:pBdr>
              <w:tabs>
                <w:tab w:val="decimal" w:pos="564"/>
              </w:tabs>
              <w:spacing w:line="240" w:lineRule="exact"/>
              <w:rPr>
                <w:rFonts w:ascii="Arial" w:hAnsi="Arial" w:cs="Arial"/>
                <w:sz w:val="14"/>
                <w:szCs w:val="14"/>
              </w:rPr>
            </w:pPr>
            <w:r>
              <w:rPr>
                <w:rFonts w:ascii="Arial" w:hAnsi="Arial" w:cs="Arial"/>
                <w:sz w:val="14"/>
                <w:szCs w:val="14"/>
              </w:rPr>
              <w:t>9</w:t>
            </w:r>
          </w:p>
        </w:tc>
        <w:tc>
          <w:tcPr>
            <w:tcW w:w="851" w:type="dxa"/>
            <w:gridSpan w:val="2"/>
            <w:vAlign w:val="bottom"/>
          </w:tcPr>
          <w:p w14:paraId="7C427846" w14:textId="550E140D" w:rsidR="009972DB" w:rsidRPr="00495317" w:rsidRDefault="003C4C4E" w:rsidP="009972DB">
            <w:pPr>
              <w:pBdr>
                <w:bottom w:val="double" w:sz="4" w:space="1" w:color="auto"/>
              </w:pBdr>
              <w:tabs>
                <w:tab w:val="decimal" w:pos="564"/>
              </w:tabs>
              <w:spacing w:line="240" w:lineRule="exact"/>
              <w:rPr>
                <w:rFonts w:ascii="Arial" w:hAnsi="Arial" w:cs="Arial"/>
                <w:sz w:val="14"/>
                <w:szCs w:val="14"/>
              </w:rPr>
            </w:pPr>
            <w:r>
              <w:rPr>
                <w:rFonts w:ascii="Arial" w:hAnsi="Arial" w:cs="Arial"/>
                <w:sz w:val="14"/>
                <w:szCs w:val="14"/>
              </w:rPr>
              <w:t>488</w:t>
            </w:r>
          </w:p>
        </w:tc>
        <w:tc>
          <w:tcPr>
            <w:tcW w:w="850" w:type="dxa"/>
            <w:vAlign w:val="bottom"/>
          </w:tcPr>
          <w:p w14:paraId="1D0CFF75" w14:textId="3E1A4C77" w:rsidR="009972DB" w:rsidRPr="00495317" w:rsidRDefault="009972DB" w:rsidP="009972DB">
            <w:pPr>
              <w:pBdr>
                <w:bottom w:val="double" w:sz="4" w:space="1" w:color="auto"/>
              </w:pBdr>
              <w:tabs>
                <w:tab w:val="decimal" w:pos="564"/>
              </w:tabs>
              <w:spacing w:line="240" w:lineRule="exact"/>
              <w:rPr>
                <w:rFonts w:ascii="Arial" w:hAnsi="Arial" w:cs="Arial"/>
                <w:sz w:val="14"/>
                <w:szCs w:val="14"/>
              </w:rPr>
            </w:pPr>
            <w:r>
              <w:rPr>
                <w:rFonts w:ascii="Arial" w:hAnsi="Arial" w:cs="Arial"/>
                <w:sz w:val="14"/>
                <w:szCs w:val="14"/>
              </w:rPr>
              <w:t>289</w:t>
            </w:r>
          </w:p>
        </w:tc>
        <w:tc>
          <w:tcPr>
            <w:tcW w:w="851" w:type="dxa"/>
            <w:vAlign w:val="bottom"/>
          </w:tcPr>
          <w:p w14:paraId="16B0DFE2" w14:textId="2D9B778F" w:rsidR="009972DB" w:rsidRPr="00495317" w:rsidRDefault="003C4C4E" w:rsidP="009972DB">
            <w:pPr>
              <w:pBdr>
                <w:bottom w:val="double" w:sz="4" w:space="1" w:color="auto"/>
              </w:pBdr>
              <w:tabs>
                <w:tab w:val="decimal" w:pos="564"/>
              </w:tabs>
              <w:spacing w:line="240" w:lineRule="exact"/>
              <w:rPr>
                <w:rFonts w:ascii="Arial" w:hAnsi="Arial" w:cs="Arial"/>
                <w:sz w:val="14"/>
                <w:szCs w:val="14"/>
              </w:rPr>
            </w:pPr>
            <w:r>
              <w:rPr>
                <w:rFonts w:ascii="Arial" w:hAnsi="Arial" w:cs="Arial"/>
                <w:sz w:val="14"/>
                <w:szCs w:val="14"/>
              </w:rPr>
              <w:t>133</w:t>
            </w:r>
          </w:p>
        </w:tc>
        <w:tc>
          <w:tcPr>
            <w:tcW w:w="850" w:type="dxa"/>
            <w:vAlign w:val="bottom"/>
          </w:tcPr>
          <w:p w14:paraId="1A89934E" w14:textId="412E5323" w:rsidR="009972DB" w:rsidRPr="00495317" w:rsidRDefault="009972DB" w:rsidP="009972DB">
            <w:pPr>
              <w:pBdr>
                <w:bottom w:val="double" w:sz="4" w:space="1" w:color="auto"/>
              </w:pBdr>
              <w:tabs>
                <w:tab w:val="decimal" w:pos="564"/>
              </w:tabs>
              <w:spacing w:line="240" w:lineRule="exact"/>
              <w:rPr>
                <w:rFonts w:ascii="Arial" w:hAnsi="Arial" w:cs="Arial"/>
                <w:sz w:val="14"/>
                <w:szCs w:val="14"/>
              </w:rPr>
            </w:pPr>
            <w:r>
              <w:rPr>
                <w:rFonts w:ascii="Arial" w:hAnsi="Arial" w:cs="Arial"/>
                <w:sz w:val="14"/>
                <w:szCs w:val="14"/>
              </w:rPr>
              <w:t>83</w:t>
            </w:r>
          </w:p>
        </w:tc>
        <w:tc>
          <w:tcPr>
            <w:tcW w:w="900" w:type="dxa"/>
            <w:vAlign w:val="bottom"/>
          </w:tcPr>
          <w:p w14:paraId="2AE4E5A3" w14:textId="607B98DD" w:rsidR="009972DB" w:rsidRPr="00495317" w:rsidRDefault="003C4C4E" w:rsidP="009972DB">
            <w:pPr>
              <w:pBdr>
                <w:bottom w:val="double" w:sz="4" w:space="1" w:color="auto"/>
              </w:pBdr>
              <w:tabs>
                <w:tab w:val="decimal" w:pos="564"/>
              </w:tabs>
              <w:spacing w:line="240" w:lineRule="exact"/>
              <w:rPr>
                <w:rFonts w:ascii="Arial" w:hAnsi="Arial" w:cs="Arial"/>
                <w:sz w:val="14"/>
                <w:szCs w:val="14"/>
              </w:rPr>
            </w:pPr>
            <w:r>
              <w:rPr>
                <w:rFonts w:ascii="Arial" w:hAnsi="Arial" w:cs="Arial"/>
                <w:sz w:val="14"/>
                <w:szCs w:val="14"/>
              </w:rPr>
              <w:t>(91)</w:t>
            </w:r>
          </w:p>
        </w:tc>
        <w:tc>
          <w:tcPr>
            <w:tcW w:w="801" w:type="dxa"/>
            <w:vAlign w:val="bottom"/>
          </w:tcPr>
          <w:p w14:paraId="2A4A70F0" w14:textId="425E33F5" w:rsidR="009972DB" w:rsidRPr="00495317" w:rsidRDefault="009972DB" w:rsidP="009972DB">
            <w:pPr>
              <w:pBdr>
                <w:bottom w:val="double" w:sz="4" w:space="1" w:color="auto"/>
              </w:pBdr>
              <w:tabs>
                <w:tab w:val="decimal" w:pos="564"/>
              </w:tabs>
              <w:spacing w:line="240" w:lineRule="exact"/>
              <w:rPr>
                <w:rFonts w:ascii="Arial" w:hAnsi="Arial" w:cs="Arial"/>
                <w:sz w:val="14"/>
                <w:szCs w:val="14"/>
              </w:rPr>
            </w:pPr>
            <w:r>
              <w:rPr>
                <w:rFonts w:ascii="Arial" w:hAnsi="Arial" w:cs="Arial"/>
                <w:sz w:val="14"/>
                <w:szCs w:val="14"/>
              </w:rPr>
              <w:t>(20)</w:t>
            </w:r>
          </w:p>
        </w:tc>
        <w:tc>
          <w:tcPr>
            <w:tcW w:w="851" w:type="dxa"/>
            <w:vAlign w:val="bottom"/>
          </w:tcPr>
          <w:p w14:paraId="04DB6F0C" w14:textId="214E776F" w:rsidR="009972DB" w:rsidRPr="00495317" w:rsidRDefault="003C4C4E" w:rsidP="009972DB">
            <w:pPr>
              <w:pBdr>
                <w:bottom w:val="double" w:sz="4" w:space="1" w:color="auto"/>
              </w:pBdr>
              <w:tabs>
                <w:tab w:val="decimal" w:pos="564"/>
              </w:tabs>
              <w:spacing w:line="240" w:lineRule="exact"/>
              <w:rPr>
                <w:rFonts w:ascii="Arial" w:hAnsi="Arial" w:cs="Arial"/>
                <w:sz w:val="14"/>
                <w:szCs w:val="14"/>
              </w:rPr>
            </w:pPr>
            <w:r>
              <w:rPr>
                <w:rFonts w:ascii="Arial" w:hAnsi="Arial" w:cs="Arial"/>
                <w:sz w:val="14"/>
                <w:szCs w:val="14"/>
              </w:rPr>
              <w:t>2,153</w:t>
            </w:r>
          </w:p>
        </w:tc>
        <w:tc>
          <w:tcPr>
            <w:tcW w:w="850" w:type="dxa"/>
            <w:vAlign w:val="bottom"/>
          </w:tcPr>
          <w:p w14:paraId="713FDA40" w14:textId="0E4D7394" w:rsidR="009972DB" w:rsidRPr="004C6F4A" w:rsidRDefault="009972DB" w:rsidP="009972DB">
            <w:pPr>
              <w:pBdr>
                <w:bottom w:val="double" w:sz="4" w:space="1" w:color="auto"/>
              </w:pBdr>
              <w:tabs>
                <w:tab w:val="decimal" w:pos="564"/>
              </w:tabs>
              <w:spacing w:line="240" w:lineRule="exact"/>
              <w:rPr>
                <w:rFonts w:ascii="Arial" w:hAnsi="Arial" w:cs="Arial"/>
                <w:sz w:val="14"/>
                <w:szCs w:val="14"/>
              </w:rPr>
            </w:pPr>
            <w:r>
              <w:rPr>
                <w:rFonts w:ascii="Arial" w:hAnsi="Arial" w:cs="Arial"/>
                <w:sz w:val="14"/>
                <w:szCs w:val="14"/>
              </w:rPr>
              <w:t>573</w:t>
            </w:r>
          </w:p>
        </w:tc>
      </w:tr>
      <w:tr w:rsidR="009972DB" w:rsidRPr="002D7443" w14:paraId="4264601B" w14:textId="77777777" w:rsidTr="009D72A9">
        <w:tc>
          <w:tcPr>
            <w:tcW w:w="4320" w:type="dxa"/>
            <w:shd w:val="clear" w:color="auto" w:fill="auto"/>
            <w:vAlign w:val="bottom"/>
          </w:tcPr>
          <w:p w14:paraId="007E0827" w14:textId="77777777" w:rsidR="009972DB" w:rsidRPr="002D7443" w:rsidRDefault="009972DB" w:rsidP="009972DB">
            <w:pPr>
              <w:spacing w:line="240" w:lineRule="exact"/>
              <w:rPr>
                <w:rFonts w:ascii="Arial" w:hAnsi="Arial" w:cs="Arial"/>
                <w:sz w:val="14"/>
                <w:szCs w:val="14"/>
                <w:cs/>
              </w:rPr>
            </w:pPr>
            <w:r w:rsidRPr="002D7443">
              <w:rPr>
                <w:rFonts w:ascii="Arial" w:hAnsi="Arial" w:cs="Arial"/>
                <w:sz w:val="14"/>
                <w:szCs w:val="14"/>
              </w:rPr>
              <w:t xml:space="preserve">Segment operating profit </w:t>
            </w:r>
            <w:r>
              <w:rPr>
                <w:rFonts w:ascii="Arial" w:hAnsi="Arial" w:cs="Arial"/>
                <w:sz w:val="14"/>
                <w:szCs w:val="14"/>
              </w:rPr>
              <w:t>(loss)</w:t>
            </w:r>
          </w:p>
        </w:tc>
        <w:tc>
          <w:tcPr>
            <w:tcW w:w="851" w:type="dxa"/>
            <w:vAlign w:val="bottom"/>
          </w:tcPr>
          <w:p w14:paraId="7E0B6DB9" w14:textId="45C45C7D" w:rsidR="009972DB" w:rsidRPr="00495317" w:rsidRDefault="003C4C4E" w:rsidP="009972DB">
            <w:pPr>
              <w:tabs>
                <w:tab w:val="decimal" w:pos="564"/>
              </w:tabs>
              <w:spacing w:line="240" w:lineRule="exact"/>
              <w:rPr>
                <w:rFonts w:ascii="Arial" w:hAnsi="Arial" w:cs="Arial"/>
                <w:sz w:val="14"/>
                <w:szCs w:val="14"/>
              </w:rPr>
            </w:pPr>
            <w:r>
              <w:rPr>
                <w:rFonts w:ascii="Arial" w:hAnsi="Arial" w:cs="Arial"/>
                <w:sz w:val="14"/>
                <w:szCs w:val="14"/>
              </w:rPr>
              <w:t>(</w:t>
            </w:r>
            <w:r w:rsidR="00847BD1">
              <w:rPr>
                <w:rFonts w:ascii="Arial" w:hAnsi="Arial" w:cs="Arial"/>
                <w:sz w:val="14"/>
                <w:szCs w:val="14"/>
              </w:rPr>
              <w:t>322</w:t>
            </w:r>
            <w:r>
              <w:rPr>
                <w:rFonts w:ascii="Arial" w:hAnsi="Arial" w:cs="Arial"/>
                <w:sz w:val="14"/>
                <w:szCs w:val="14"/>
              </w:rPr>
              <w:t>)</w:t>
            </w:r>
          </w:p>
        </w:tc>
        <w:tc>
          <w:tcPr>
            <w:tcW w:w="850" w:type="dxa"/>
            <w:vAlign w:val="bottom"/>
          </w:tcPr>
          <w:p w14:paraId="177D3CD5" w14:textId="59FDC2C5" w:rsidR="009972DB" w:rsidRPr="00495317" w:rsidRDefault="009972DB" w:rsidP="009972DB">
            <w:pPr>
              <w:tabs>
                <w:tab w:val="decimal" w:pos="564"/>
              </w:tabs>
              <w:spacing w:line="240" w:lineRule="exact"/>
              <w:rPr>
                <w:rFonts w:ascii="Arial" w:hAnsi="Arial" w:cs="Arial"/>
                <w:sz w:val="14"/>
                <w:szCs w:val="14"/>
              </w:rPr>
            </w:pPr>
            <w:r>
              <w:rPr>
                <w:rFonts w:ascii="Arial" w:hAnsi="Arial" w:cs="Arial"/>
                <w:sz w:val="14"/>
                <w:szCs w:val="14"/>
              </w:rPr>
              <w:t>(843)</w:t>
            </w:r>
          </w:p>
        </w:tc>
        <w:tc>
          <w:tcPr>
            <w:tcW w:w="851" w:type="dxa"/>
            <w:gridSpan w:val="2"/>
            <w:vAlign w:val="bottom"/>
          </w:tcPr>
          <w:p w14:paraId="3A9388AD" w14:textId="15019B56" w:rsidR="009972DB" w:rsidRPr="00495317" w:rsidRDefault="003C4C4E" w:rsidP="009972DB">
            <w:pPr>
              <w:tabs>
                <w:tab w:val="decimal" w:pos="564"/>
              </w:tabs>
              <w:spacing w:line="240" w:lineRule="exact"/>
              <w:rPr>
                <w:rFonts w:ascii="Arial" w:hAnsi="Arial" w:cs="Arial"/>
                <w:sz w:val="14"/>
                <w:szCs w:val="14"/>
              </w:rPr>
            </w:pPr>
            <w:r>
              <w:rPr>
                <w:rFonts w:ascii="Arial" w:hAnsi="Arial" w:cs="Arial"/>
                <w:sz w:val="14"/>
                <w:szCs w:val="14"/>
              </w:rPr>
              <w:t>(33)</w:t>
            </w:r>
          </w:p>
        </w:tc>
        <w:tc>
          <w:tcPr>
            <w:tcW w:w="850" w:type="dxa"/>
            <w:vAlign w:val="bottom"/>
          </w:tcPr>
          <w:p w14:paraId="48EF31C2" w14:textId="1E9BFE3F" w:rsidR="009972DB" w:rsidRPr="00495317" w:rsidRDefault="009972DB" w:rsidP="009972DB">
            <w:pPr>
              <w:tabs>
                <w:tab w:val="decimal" w:pos="564"/>
              </w:tabs>
              <w:spacing w:line="240" w:lineRule="exact"/>
              <w:rPr>
                <w:rFonts w:ascii="Arial" w:hAnsi="Arial" w:cs="Arial"/>
                <w:sz w:val="14"/>
                <w:szCs w:val="14"/>
              </w:rPr>
            </w:pPr>
            <w:r>
              <w:rPr>
                <w:rFonts w:ascii="Arial" w:hAnsi="Arial" w:cs="Arial"/>
                <w:sz w:val="14"/>
                <w:szCs w:val="14"/>
              </w:rPr>
              <w:t>(64)</w:t>
            </w:r>
          </w:p>
        </w:tc>
        <w:tc>
          <w:tcPr>
            <w:tcW w:w="851" w:type="dxa"/>
            <w:gridSpan w:val="2"/>
            <w:vAlign w:val="bottom"/>
          </w:tcPr>
          <w:p w14:paraId="1B54C24F" w14:textId="748D4C49" w:rsidR="009972DB" w:rsidRPr="00495317" w:rsidRDefault="00847BD1" w:rsidP="009972DB">
            <w:pPr>
              <w:tabs>
                <w:tab w:val="decimal" w:pos="564"/>
              </w:tabs>
              <w:spacing w:line="240" w:lineRule="exact"/>
              <w:rPr>
                <w:rFonts w:ascii="Arial" w:hAnsi="Arial" w:cs="Arial"/>
                <w:sz w:val="14"/>
                <w:szCs w:val="14"/>
              </w:rPr>
            </w:pPr>
            <w:r>
              <w:rPr>
                <w:rFonts w:ascii="Arial" w:hAnsi="Arial" w:cs="Arial"/>
                <w:sz w:val="14"/>
                <w:szCs w:val="14"/>
              </w:rPr>
              <w:t>54</w:t>
            </w:r>
          </w:p>
        </w:tc>
        <w:tc>
          <w:tcPr>
            <w:tcW w:w="850" w:type="dxa"/>
            <w:vAlign w:val="bottom"/>
          </w:tcPr>
          <w:p w14:paraId="1DAF1A95" w14:textId="116AF792" w:rsidR="009972DB" w:rsidRPr="00495317" w:rsidRDefault="009972DB" w:rsidP="009972DB">
            <w:pPr>
              <w:tabs>
                <w:tab w:val="decimal" w:pos="564"/>
              </w:tabs>
              <w:spacing w:line="240" w:lineRule="exact"/>
              <w:rPr>
                <w:rFonts w:ascii="Arial" w:hAnsi="Arial" w:cs="Arial"/>
                <w:sz w:val="14"/>
                <w:szCs w:val="14"/>
              </w:rPr>
            </w:pPr>
            <w:r>
              <w:rPr>
                <w:rFonts w:ascii="Arial" w:hAnsi="Arial" w:cs="Arial"/>
                <w:sz w:val="14"/>
                <w:szCs w:val="14"/>
              </w:rPr>
              <w:t>30</w:t>
            </w:r>
          </w:p>
        </w:tc>
        <w:tc>
          <w:tcPr>
            <w:tcW w:w="851" w:type="dxa"/>
            <w:vAlign w:val="bottom"/>
          </w:tcPr>
          <w:p w14:paraId="619B7D59" w14:textId="407128AA" w:rsidR="009972DB" w:rsidRPr="00495317" w:rsidRDefault="00847BD1" w:rsidP="009972DB">
            <w:pPr>
              <w:tabs>
                <w:tab w:val="decimal" w:pos="564"/>
              </w:tabs>
              <w:spacing w:line="240" w:lineRule="exact"/>
              <w:rPr>
                <w:rFonts w:ascii="Arial" w:hAnsi="Arial" w:cs="Arial"/>
                <w:sz w:val="14"/>
                <w:szCs w:val="14"/>
              </w:rPr>
            </w:pPr>
            <w:r>
              <w:rPr>
                <w:rFonts w:ascii="Arial" w:hAnsi="Arial" w:cs="Arial"/>
                <w:sz w:val="14"/>
                <w:szCs w:val="14"/>
              </w:rPr>
              <w:t>(17)</w:t>
            </w:r>
          </w:p>
        </w:tc>
        <w:tc>
          <w:tcPr>
            <w:tcW w:w="850" w:type="dxa"/>
            <w:vAlign w:val="bottom"/>
          </w:tcPr>
          <w:p w14:paraId="2524BA84" w14:textId="55DEE51A" w:rsidR="009972DB" w:rsidRPr="00495317" w:rsidRDefault="009972DB" w:rsidP="009972DB">
            <w:pPr>
              <w:tabs>
                <w:tab w:val="decimal" w:pos="564"/>
              </w:tabs>
              <w:spacing w:line="240" w:lineRule="exact"/>
              <w:rPr>
                <w:rFonts w:ascii="Arial" w:hAnsi="Arial" w:cs="Arial"/>
                <w:sz w:val="14"/>
                <w:szCs w:val="14"/>
              </w:rPr>
            </w:pPr>
            <w:r>
              <w:rPr>
                <w:rFonts w:ascii="Arial" w:hAnsi="Arial" w:cs="Arial"/>
                <w:sz w:val="14"/>
                <w:szCs w:val="14"/>
              </w:rPr>
              <w:t>(14)</w:t>
            </w:r>
          </w:p>
        </w:tc>
        <w:tc>
          <w:tcPr>
            <w:tcW w:w="900" w:type="dxa"/>
            <w:vAlign w:val="bottom"/>
          </w:tcPr>
          <w:p w14:paraId="0D14251C" w14:textId="2F626F3A" w:rsidR="009972DB" w:rsidRPr="00495317" w:rsidRDefault="003C4C4E" w:rsidP="009972DB">
            <w:pPr>
              <w:tabs>
                <w:tab w:val="decimal" w:pos="564"/>
              </w:tabs>
              <w:spacing w:line="240" w:lineRule="exact"/>
              <w:rPr>
                <w:rFonts w:ascii="Arial" w:hAnsi="Arial" w:cs="Arial"/>
                <w:sz w:val="14"/>
                <w:szCs w:val="14"/>
              </w:rPr>
            </w:pPr>
            <w:r>
              <w:rPr>
                <w:rFonts w:ascii="Arial" w:hAnsi="Arial" w:cs="Arial"/>
                <w:sz w:val="14"/>
                <w:szCs w:val="14"/>
              </w:rPr>
              <w:t>-</w:t>
            </w:r>
          </w:p>
        </w:tc>
        <w:tc>
          <w:tcPr>
            <w:tcW w:w="801" w:type="dxa"/>
            <w:vAlign w:val="bottom"/>
          </w:tcPr>
          <w:p w14:paraId="58E05DC4" w14:textId="32388FD9" w:rsidR="009972DB" w:rsidRPr="00495317" w:rsidRDefault="009972DB" w:rsidP="009972DB">
            <w:pPr>
              <w:tabs>
                <w:tab w:val="decimal" w:pos="564"/>
              </w:tabs>
              <w:spacing w:line="240" w:lineRule="exact"/>
              <w:rPr>
                <w:rFonts w:ascii="Arial" w:hAnsi="Arial" w:cs="Arial"/>
                <w:sz w:val="14"/>
                <w:szCs w:val="14"/>
              </w:rPr>
            </w:pPr>
            <w:r>
              <w:rPr>
                <w:rFonts w:ascii="Arial" w:hAnsi="Arial" w:cs="Arial"/>
                <w:sz w:val="14"/>
                <w:szCs w:val="14"/>
              </w:rPr>
              <w:t>-</w:t>
            </w:r>
          </w:p>
        </w:tc>
        <w:tc>
          <w:tcPr>
            <w:tcW w:w="851" w:type="dxa"/>
            <w:vAlign w:val="bottom"/>
          </w:tcPr>
          <w:p w14:paraId="327A03B1" w14:textId="5C8AD1D9" w:rsidR="009972DB" w:rsidRPr="00495317" w:rsidRDefault="00847BD1" w:rsidP="009972DB">
            <w:pPr>
              <w:tabs>
                <w:tab w:val="decimal" w:pos="564"/>
              </w:tabs>
              <w:spacing w:line="240" w:lineRule="exact"/>
              <w:rPr>
                <w:rFonts w:ascii="Arial" w:hAnsi="Arial" w:cs="Arial"/>
                <w:sz w:val="14"/>
                <w:szCs w:val="14"/>
              </w:rPr>
            </w:pPr>
            <w:r>
              <w:rPr>
                <w:rFonts w:ascii="Arial" w:hAnsi="Arial" w:cs="Arial"/>
                <w:sz w:val="14"/>
                <w:szCs w:val="14"/>
              </w:rPr>
              <w:t>(318)</w:t>
            </w:r>
          </w:p>
        </w:tc>
        <w:tc>
          <w:tcPr>
            <w:tcW w:w="850" w:type="dxa"/>
            <w:vAlign w:val="bottom"/>
          </w:tcPr>
          <w:p w14:paraId="0DEC6ED3" w14:textId="73D5AB04" w:rsidR="009972DB" w:rsidRPr="004C6F4A" w:rsidRDefault="009972DB" w:rsidP="009972DB">
            <w:pPr>
              <w:tabs>
                <w:tab w:val="decimal" w:pos="564"/>
              </w:tabs>
              <w:spacing w:line="240" w:lineRule="exact"/>
              <w:rPr>
                <w:rFonts w:ascii="Arial" w:hAnsi="Arial" w:cs="Arial"/>
                <w:sz w:val="14"/>
                <w:szCs w:val="14"/>
              </w:rPr>
            </w:pPr>
            <w:r>
              <w:rPr>
                <w:rFonts w:ascii="Arial" w:hAnsi="Arial" w:cs="Arial"/>
                <w:sz w:val="14"/>
                <w:szCs w:val="14"/>
              </w:rPr>
              <w:t>(891)</w:t>
            </w:r>
          </w:p>
        </w:tc>
      </w:tr>
      <w:tr w:rsidR="00FA63D7" w:rsidRPr="002D7443" w14:paraId="4F7A45F1" w14:textId="77777777" w:rsidTr="009D72A9">
        <w:tc>
          <w:tcPr>
            <w:tcW w:w="4320" w:type="dxa"/>
            <w:shd w:val="clear" w:color="auto" w:fill="auto"/>
            <w:vAlign w:val="bottom"/>
          </w:tcPr>
          <w:p w14:paraId="1FC7C247" w14:textId="77777777" w:rsidR="00FA63D7" w:rsidRPr="002D7443" w:rsidRDefault="00FA63D7" w:rsidP="00FA63D7">
            <w:pPr>
              <w:pStyle w:val="Footer"/>
              <w:tabs>
                <w:tab w:val="clear" w:pos="4153"/>
                <w:tab w:val="clear" w:pos="8306"/>
              </w:tabs>
              <w:spacing w:line="240" w:lineRule="exact"/>
              <w:rPr>
                <w:rFonts w:ascii="Arial" w:hAnsi="Arial" w:cs="Arial"/>
                <w:sz w:val="14"/>
                <w:szCs w:val="14"/>
              </w:rPr>
            </w:pPr>
            <w:r w:rsidRPr="002D7443">
              <w:rPr>
                <w:rFonts w:ascii="Arial" w:hAnsi="Arial" w:cs="Arial"/>
                <w:sz w:val="14"/>
                <w:szCs w:val="14"/>
              </w:rPr>
              <w:t>Unallocated income and expenses:</w:t>
            </w:r>
          </w:p>
        </w:tc>
        <w:tc>
          <w:tcPr>
            <w:tcW w:w="851" w:type="dxa"/>
            <w:vAlign w:val="bottom"/>
          </w:tcPr>
          <w:p w14:paraId="4D74E8CC" w14:textId="77777777" w:rsidR="00FA63D7" w:rsidRPr="002D7443" w:rsidRDefault="00FA63D7" w:rsidP="00FA63D7">
            <w:pPr>
              <w:tabs>
                <w:tab w:val="decimal" w:pos="564"/>
              </w:tabs>
              <w:spacing w:line="240" w:lineRule="exact"/>
              <w:rPr>
                <w:rFonts w:ascii="Arial" w:hAnsi="Arial" w:cs="Arial"/>
                <w:sz w:val="14"/>
                <w:szCs w:val="14"/>
              </w:rPr>
            </w:pPr>
          </w:p>
        </w:tc>
        <w:tc>
          <w:tcPr>
            <w:tcW w:w="850" w:type="dxa"/>
            <w:vAlign w:val="bottom"/>
          </w:tcPr>
          <w:p w14:paraId="1913AD22" w14:textId="77777777" w:rsidR="00FA63D7" w:rsidRPr="002D7443" w:rsidRDefault="00FA63D7" w:rsidP="00FA63D7">
            <w:pPr>
              <w:tabs>
                <w:tab w:val="decimal" w:pos="564"/>
                <w:tab w:val="decimal" w:pos="624"/>
              </w:tabs>
              <w:spacing w:line="240" w:lineRule="exact"/>
              <w:rPr>
                <w:rFonts w:ascii="Arial" w:hAnsi="Arial" w:cs="Arial"/>
                <w:sz w:val="14"/>
                <w:szCs w:val="14"/>
              </w:rPr>
            </w:pPr>
          </w:p>
        </w:tc>
        <w:tc>
          <w:tcPr>
            <w:tcW w:w="851" w:type="dxa"/>
            <w:gridSpan w:val="2"/>
            <w:vAlign w:val="bottom"/>
          </w:tcPr>
          <w:p w14:paraId="22E5AEB8" w14:textId="77777777" w:rsidR="00FA63D7" w:rsidRPr="002D7443" w:rsidRDefault="00FA63D7" w:rsidP="00FA63D7">
            <w:pPr>
              <w:tabs>
                <w:tab w:val="decimal" w:pos="564"/>
              </w:tabs>
              <w:spacing w:line="240" w:lineRule="exact"/>
              <w:rPr>
                <w:rFonts w:ascii="Arial" w:hAnsi="Arial" w:cs="Arial"/>
                <w:sz w:val="14"/>
                <w:szCs w:val="14"/>
              </w:rPr>
            </w:pPr>
          </w:p>
        </w:tc>
        <w:tc>
          <w:tcPr>
            <w:tcW w:w="850" w:type="dxa"/>
            <w:vAlign w:val="bottom"/>
          </w:tcPr>
          <w:p w14:paraId="606C999D" w14:textId="77777777" w:rsidR="00FA63D7" w:rsidRPr="002D7443" w:rsidRDefault="00FA63D7" w:rsidP="00FA63D7">
            <w:pPr>
              <w:tabs>
                <w:tab w:val="decimal" w:pos="564"/>
              </w:tabs>
              <w:spacing w:line="240" w:lineRule="exact"/>
              <w:rPr>
                <w:rFonts w:ascii="Arial" w:hAnsi="Arial" w:cs="Arial"/>
                <w:sz w:val="14"/>
                <w:szCs w:val="14"/>
              </w:rPr>
            </w:pPr>
          </w:p>
        </w:tc>
        <w:tc>
          <w:tcPr>
            <w:tcW w:w="851" w:type="dxa"/>
            <w:gridSpan w:val="2"/>
            <w:vAlign w:val="bottom"/>
          </w:tcPr>
          <w:p w14:paraId="414E14E5" w14:textId="77777777" w:rsidR="00FA63D7" w:rsidRPr="002D7443" w:rsidRDefault="00FA63D7" w:rsidP="00FA63D7">
            <w:pPr>
              <w:tabs>
                <w:tab w:val="decimal" w:pos="564"/>
              </w:tabs>
              <w:spacing w:line="240" w:lineRule="exact"/>
              <w:rPr>
                <w:rFonts w:ascii="Arial" w:hAnsi="Arial" w:cs="Arial"/>
                <w:sz w:val="14"/>
                <w:szCs w:val="14"/>
              </w:rPr>
            </w:pPr>
          </w:p>
        </w:tc>
        <w:tc>
          <w:tcPr>
            <w:tcW w:w="850" w:type="dxa"/>
            <w:vAlign w:val="bottom"/>
          </w:tcPr>
          <w:p w14:paraId="6B846E81" w14:textId="77777777" w:rsidR="00FA63D7" w:rsidRPr="002D7443" w:rsidRDefault="00FA63D7" w:rsidP="00FA63D7">
            <w:pPr>
              <w:tabs>
                <w:tab w:val="decimal" w:pos="564"/>
              </w:tabs>
              <w:spacing w:line="240" w:lineRule="exact"/>
              <w:rPr>
                <w:rFonts w:ascii="Arial" w:hAnsi="Arial" w:cs="Arial"/>
                <w:sz w:val="14"/>
                <w:szCs w:val="14"/>
              </w:rPr>
            </w:pPr>
          </w:p>
        </w:tc>
        <w:tc>
          <w:tcPr>
            <w:tcW w:w="851" w:type="dxa"/>
            <w:vAlign w:val="bottom"/>
          </w:tcPr>
          <w:p w14:paraId="5290387C" w14:textId="77777777" w:rsidR="00FA63D7" w:rsidRPr="002D7443" w:rsidRDefault="00FA63D7" w:rsidP="00FA63D7">
            <w:pPr>
              <w:tabs>
                <w:tab w:val="decimal" w:pos="564"/>
              </w:tabs>
              <w:spacing w:line="240" w:lineRule="exact"/>
              <w:rPr>
                <w:rFonts w:ascii="Arial" w:hAnsi="Arial" w:cs="Arial"/>
                <w:sz w:val="14"/>
                <w:szCs w:val="14"/>
              </w:rPr>
            </w:pPr>
          </w:p>
        </w:tc>
        <w:tc>
          <w:tcPr>
            <w:tcW w:w="850" w:type="dxa"/>
            <w:vAlign w:val="bottom"/>
          </w:tcPr>
          <w:p w14:paraId="01D3BD00" w14:textId="77777777" w:rsidR="00FA63D7" w:rsidRPr="002D7443" w:rsidRDefault="00FA63D7" w:rsidP="00FA63D7">
            <w:pPr>
              <w:tabs>
                <w:tab w:val="decimal" w:pos="564"/>
              </w:tabs>
              <w:spacing w:line="240" w:lineRule="exact"/>
              <w:rPr>
                <w:rFonts w:ascii="Arial" w:hAnsi="Arial" w:cs="Arial"/>
                <w:sz w:val="14"/>
                <w:szCs w:val="14"/>
              </w:rPr>
            </w:pPr>
          </w:p>
        </w:tc>
        <w:tc>
          <w:tcPr>
            <w:tcW w:w="900" w:type="dxa"/>
          </w:tcPr>
          <w:p w14:paraId="33065535" w14:textId="77777777" w:rsidR="00FA63D7" w:rsidRPr="002D7443" w:rsidRDefault="00FA63D7" w:rsidP="00FA63D7">
            <w:pPr>
              <w:tabs>
                <w:tab w:val="decimal" w:pos="564"/>
              </w:tabs>
              <w:spacing w:line="240" w:lineRule="exact"/>
              <w:rPr>
                <w:rFonts w:ascii="Arial" w:hAnsi="Arial" w:cs="Arial"/>
                <w:sz w:val="14"/>
                <w:szCs w:val="14"/>
              </w:rPr>
            </w:pPr>
          </w:p>
        </w:tc>
        <w:tc>
          <w:tcPr>
            <w:tcW w:w="801" w:type="dxa"/>
          </w:tcPr>
          <w:p w14:paraId="14FFB28B" w14:textId="77777777" w:rsidR="00FA63D7" w:rsidRPr="002D7443" w:rsidRDefault="00FA63D7" w:rsidP="00FA63D7">
            <w:pPr>
              <w:tabs>
                <w:tab w:val="decimal" w:pos="564"/>
              </w:tabs>
              <w:spacing w:line="240" w:lineRule="exact"/>
              <w:rPr>
                <w:rFonts w:ascii="Arial" w:hAnsi="Arial" w:cs="Arial"/>
                <w:sz w:val="14"/>
                <w:szCs w:val="14"/>
              </w:rPr>
            </w:pPr>
          </w:p>
        </w:tc>
        <w:tc>
          <w:tcPr>
            <w:tcW w:w="851" w:type="dxa"/>
            <w:vAlign w:val="bottom"/>
          </w:tcPr>
          <w:p w14:paraId="30713246" w14:textId="77777777" w:rsidR="00FA63D7" w:rsidRPr="002D7443" w:rsidRDefault="00FA63D7" w:rsidP="00FA63D7">
            <w:pPr>
              <w:tabs>
                <w:tab w:val="decimal" w:pos="564"/>
              </w:tabs>
              <w:spacing w:line="240" w:lineRule="exact"/>
              <w:rPr>
                <w:rFonts w:ascii="Arial" w:hAnsi="Arial" w:cs="Arial"/>
                <w:sz w:val="14"/>
                <w:szCs w:val="14"/>
              </w:rPr>
            </w:pPr>
          </w:p>
        </w:tc>
        <w:tc>
          <w:tcPr>
            <w:tcW w:w="850" w:type="dxa"/>
            <w:vAlign w:val="bottom"/>
          </w:tcPr>
          <w:p w14:paraId="01A26E9E" w14:textId="77777777" w:rsidR="00FA63D7" w:rsidRPr="002D7443" w:rsidRDefault="00FA63D7" w:rsidP="00FA63D7">
            <w:pPr>
              <w:tabs>
                <w:tab w:val="decimal" w:pos="564"/>
              </w:tabs>
              <w:spacing w:line="240" w:lineRule="exact"/>
              <w:rPr>
                <w:rFonts w:ascii="Arial" w:hAnsi="Arial" w:cs="Arial"/>
                <w:sz w:val="14"/>
                <w:szCs w:val="14"/>
              </w:rPr>
            </w:pPr>
          </w:p>
        </w:tc>
      </w:tr>
      <w:tr w:rsidR="009972DB" w:rsidRPr="002D7443" w14:paraId="37979147" w14:textId="77777777" w:rsidTr="009D72A9">
        <w:tc>
          <w:tcPr>
            <w:tcW w:w="4320" w:type="dxa"/>
            <w:vAlign w:val="bottom"/>
          </w:tcPr>
          <w:p w14:paraId="12B1ED88" w14:textId="10E1264D" w:rsidR="009972DB" w:rsidRPr="002D7443" w:rsidRDefault="009972DB" w:rsidP="009972DB">
            <w:pPr>
              <w:spacing w:line="240" w:lineRule="exact"/>
              <w:ind w:left="120"/>
              <w:rPr>
                <w:rFonts w:ascii="Arial" w:hAnsi="Arial" w:cs="Arial"/>
                <w:sz w:val="14"/>
                <w:szCs w:val="14"/>
              </w:rPr>
            </w:pPr>
            <w:r>
              <w:rPr>
                <w:rFonts w:ascii="Arial" w:hAnsi="Arial" w:cs="Arial"/>
                <w:sz w:val="14"/>
                <w:szCs w:val="14"/>
              </w:rPr>
              <w:t>Dividend income</w:t>
            </w:r>
          </w:p>
        </w:tc>
        <w:tc>
          <w:tcPr>
            <w:tcW w:w="851" w:type="dxa"/>
            <w:vAlign w:val="bottom"/>
          </w:tcPr>
          <w:p w14:paraId="4EF24230" w14:textId="77777777" w:rsidR="009972DB" w:rsidRPr="002D7443" w:rsidRDefault="009972DB" w:rsidP="009972DB">
            <w:pPr>
              <w:tabs>
                <w:tab w:val="decimal" w:pos="792"/>
              </w:tabs>
              <w:spacing w:line="240" w:lineRule="exact"/>
              <w:rPr>
                <w:rFonts w:ascii="Arial" w:hAnsi="Arial" w:cs="Arial"/>
                <w:sz w:val="14"/>
                <w:szCs w:val="14"/>
              </w:rPr>
            </w:pPr>
          </w:p>
        </w:tc>
        <w:tc>
          <w:tcPr>
            <w:tcW w:w="850" w:type="dxa"/>
            <w:vAlign w:val="bottom"/>
          </w:tcPr>
          <w:p w14:paraId="3EE205BA" w14:textId="77777777" w:rsidR="009972DB" w:rsidRPr="002D7443" w:rsidRDefault="009972DB" w:rsidP="009972DB">
            <w:pPr>
              <w:tabs>
                <w:tab w:val="decimal" w:pos="624"/>
              </w:tabs>
              <w:spacing w:line="240" w:lineRule="exact"/>
              <w:rPr>
                <w:rFonts w:ascii="Arial" w:hAnsi="Arial" w:cs="Arial"/>
                <w:sz w:val="14"/>
                <w:szCs w:val="14"/>
              </w:rPr>
            </w:pPr>
          </w:p>
        </w:tc>
        <w:tc>
          <w:tcPr>
            <w:tcW w:w="851" w:type="dxa"/>
            <w:gridSpan w:val="2"/>
            <w:vAlign w:val="bottom"/>
          </w:tcPr>
          <w:p w14:paraId="000285B1" w14:textId="77777777" w:rsidR="009972DB" w:rsidRPr="002D7443" w:rsidRDefault="009972DB" w:rsidP="009972DB">
            <w:pPr>
              <w:tabs>
                <w:tab w:val="decimal" w:pos="496"/>
              </w:tabs>
              <w:spacing w:line="240" w:lineRule="exact"/>
              <w:rPr>
                <w:rFonts w:ascii="Arial" w:hAnsi="Arial" w:cs="Arial"/>
                <w:sz w:val="14"/>
                <w:szCs w:val="14"/>
              </w:rPr>
            </w:pPr>
          </w:p>
        </w:tc>
        <w:tc>
          <w:tcPr>
            <w:tcW w:w="850" w:type="dxa"/>
            <w:vAlign w:val="bottom"/>
          </w:tcPr>
          <w:p w14:paraId="7BCF97F6" w14:textId="77777777" w:rsidR="009972DB" w:rsidRPr="002D7443" w:rsidRDefault="009972DB" w:rsidP="009972DB">
            <w:pPr>
              <w:tabs>
                <w:tab w:val="decimal" w:pos="496"/>
              </w:tabs>
              <w:spacing w:line="240" w:lineRule="exact"/>
              <w:rPr>
                <w:rFonts w:ascii="Arial" w:hAnsi="Arial" w:cs="Arial"/>
                <w:sz w:val="14"/>
                <w:szCs w:val="14"/>
              </w:rPr>
            </w:pPr>
          </w:p>
        </w:tc>
        <w:tc>
          <w:tcPr>
            <w:tcW w:w="851" w:type="dxa"/>
            <w:gridSpan w:val="2"/>
            <w:vAlign w:val="bottom"/>
          </w:tcPr>
          <w:p w14:paraId="6605AF34" w14:textId="77777777" w:rsidR="009972DB" w:rsidRPr="002D7443" w:rsidRDefault="009972DB" w:rsidP="009972DB">
            <w:pPr>
              <w:tabs>
                <w:tab w:val="decimal" w:pos="792"/>
              </w:tabs>
              <w:spacing w:line="240" w:lineRule="exact"/>
              <w:rPr>
                <w:rFonts w:ascii="Arial" w:hAnsi="Arial" w:cs="Arial"/>
                <w:sz w:val="14"/>
                <w:szCs w:val="14"/>
              </w:rPr>
            </w:pPr>
          </w:p>
        </w:tc>
        <w:tc>
          <w:tcPr>
            <w:tcW w:w="850" w:type="dxa"/>
            <w:vAlign w:val="bottom"/>
          </w:tcPr>
          <w:p w14:paraId="031F48D1" w14:textId="77777777" w:rsidR="009972DB" w:rsidRPr="002D7443" w:rsidRDefault="009972DB" w:rsidP="009972DB">
            <w:pPr>
              <w:tabs>
                <w:tab w:val="decimal" w:pos="792"/>
              </w:tabs>
              <w:spacing w:line="240" w:lineRule="exact"/>
              <w:rPr>
                <w:rFonts w:ascii="Arial" w:hAnsi="Arial" w:cs="Arial"/>
                <w:sz w:val="14"/>
                <w:szCs w:val="14"/>
              </w:rPr>
            </w:pPr>
          </w:p>
        </w:tc>
        <w:tc>
          <w:tcPr>
            <w:tcW w:w="851" w:type="dxa"/>
            <w:vAlign w:val="bottom"/>
          </w:tcPr>
          <w:p w14:paraId="6239351E" w14:textId="77777777" w:rsidR="009972DB" w:rsidRPr="002D7443" w:rsidRDefault="009972DB" w:rsidP="009972DB">
            <w:pPr>
              <w:tabs>
                <w:tab w:val="decimal" w:pos="792"/>
              </w:tabs>
              <w:spacing w:line="240" w:lineRule="exact"/>
              <w:rPr>
                <w:rFonts w:ascii="Arial" w:hAnsi="Arial" w:cs="Arial"/>
                <w:sz w:val="14"/>
                <w:szCs w:val="14"/>
              </w:rPr>
            </w:pPr>
          </w:p>
        </w:tc>
        <w:tc>
          <w:tcPr>
            <w:tcW w:w="850" w:type="dxa"/>
            <w:vAlign w:val="bottom"/>
          </w:tcPr>
          <w:p w14:paraId="47B7ACC5" w14:textId="77777777" w:rsidR="009972DB" w:rsidRPr="002D7443" w:rsidRDefault="009972DB" w:rsidP="009972DB">
            <w:pPr>
              <w:tabs>
                <w:tab w:val="decimal" w:pos="792"/>
              </w:tabs>
              <w:spacing w:line="240" w:lineRule="exact"/>
              <w:rPr>
                <w:rFonts w:ascii="Arial" w:hAnsi="Arial" w:cs="Arial"/>
                <w:sz w:val="14"/>
                <w:szCs w:val="14"/>
              </w:rPr>
            </w:pPr>
          </w:p>
        </w:tc>
        <w:tc>
          <w:tcPr>
            <w:tcW w:w="900" w:type="dxa"/>
          </w:tcPr>
          <w:p w14:paraId="6C6BEF7C" w14:textId="77777777" w:rsidR="009972DB" w:rsidRPr="002D7443" w:rsidRDefault="009972DB" w:rsidP="009972DB">
            <w:pPr>
              <w:tabs>
                <w:tab w:val="decimal" w:pos="564"/>
              </w:tabs>
              <w:spacing w:line="240" w:lineRule="exact"/>
              <w:rPr>
                <w:rFonts w:ascii="Arial" w:hAnsi="Arial" w:cs="Arial"/>
                <w:sz w:val="14"/>
                <w:szCs w:val="14"/>
              </w:rPr>
            </w:pPr>
          </w:p>
        </w:tc>
        <w:tc>
          <w:tcPr>
            <w:tcW w:w="801" w:type="dxa"/>
          </w:tcPr>
          <w:p w14:paraId="03CF53CC" w14:textId="77777777" w:rsidR="009972DB" w:rsidRPr="002D7443" w:rsidRDefault="009972DB" w:rsidP="009972DB">
            <w:pPr>
              <w:tabs>
                <w:tab w:val="decimal" w:pos="564"/>
              </w:tabs>
              <w:spacing w:line="240" w:lineRule="exact"/>
              <w:rPr>
                <w:rFonts w:ascii="Arial" w:hAnsi="Arial" w:cs="Arial"/>
                <w:sz w:val="14"/>
                <w:szCs w:val="14"/>
              </w:rPr>
            </w:pPr>
          </w:p>
        </w:tc>
        <w:tc>
          <w:tcPr>
            <w:tcW w:w="851" w:type="dxa"/>
            <w:vAlign w:val="bottom"/>
          </w:tcPr>
          <w:p w14:paraId="43CE7461" w14:textId="5FC85D32" w:rsidR="009972DB" w:rsidRPr="00495317" w:rsidRDefault="003C4C4E" w:rsidP="009972DB">
            <w:pPr>
              <w:tabs>
                <w:tab w:val="decimal" w:pos="564"/>
              </w:tabs>
              <w:spacing w:line="240" w:lineRule="exact"/>
              <w:rPr>
                <w:rFonts w:ascii="Arial" w:hAnsi="Arial" w:cs="Arial"/>
                <w:sz w:val="14"/>
                <w:szCs w:val="14"/>
              </w:rPr>
            </w:pPr>
            <w:r>
              <w:rPr>
                <w:rFonts w:ascii="Arial" w:hAnsi="Arial" w:cs="Arial"/>
                <w:sz w:val="14"/>
                <w:szCs w:val="14"/>
              </w:rPr>
              <w:t>207</w:t>
            </w:r>
          </w:p>
        </w:tc>
        <w:tc>
          <w:tcPr>
            <w:tcW w:w="850" w:type="dxa"/>
            <w:vAlign w:val="bottom"/>
          </w:tcPr>
          <w:p w14:paraId="62537AB6" w14:textId="04ED1635" w:rsidR="009972DB" w:rsidRPr="004C6F4A" w:rsidRDefault="009972DB" w:rsidP="009972DB">
            <w:pPr>
              <w:tabs>
                <w:tab w:val="decimal" w:pos="564"/>
              </w:tabs>
              <w:spacing w:line="240" w:lineRule="exact"/>
              <w:rPr>
                <w:rFonts w:ascii="Arial" w:hAnsi="Arial" w:cs="Arial"/>
                <w:sz w:val="14"/>
                <w:szCs w:val="14"/>
              </w:rPr>
            </w:pPr>
            <w:r>
              <w:rPr>
                <w:rFonts w:ascii="Arial" w:hAnsi="Arial" w:cs="Arial"/>
                <w:sz w:val="14"/>
                <w:szCs w:val="14"/>
              </w:rPr>
              <w:t>568</w:t>
            </w:r>
          </w:p>
        </w:tc>
      </w:tr>
      <w:tr w:rsidR="009972DB" w:rsidRPr="002D7443" w14:paraId="1DEE32E8" w14:textId="77777777" w:rsidTr="009D72A9">
        <w:tc>
          <w:tcPr>
            <w:tcW w:w="4320" w:type="dxa"/>
            <w:vAlign w:val="bottom"/>
          </w:tcPr>
          <w:p w14:paraId="4DADF4D3" w14:textId="596F3DDE" w:rsidR="009972DB" w:rsidRDefault="009972DB" w:rsidP="009972DB">
            <w:pPr>
              <w:spacing w:line="240" w:lineRule="exact"/>
              <w:ind w:left="120"/>
              <w:rPr>
                <w:rFonts w:ascii="Arial" w:hAnsi="Arial" w:cs="Arial"/>
                <w:sz w:val="14"/>
                <w:szCs w:val="14"/>
              </w:rPr>
            </w:pPr>
            <w:r>
              <w:rPr>
                <w:rFonts w:ascii="Arial" w:hAnsi="Arial" w:cs="Arial"/>
                <w:sz w:val="14"/>
                <w:szCs w:val="14"/>
              </w:rPr>
              <w:t>Finance</w:t>
            </w:r>
            <w:r w:rsidRPr="002D7443">
              <w:rPr>
                <w:rFonts w:ascii="Arial" w:hAnsi="Arial" w:cs="Arial"/>
                <w:sz w:val="14"/>
                <w:szCs w:val="14"/>
              </w:rPr>
              <w:t xml:space="preserve"> income</w:t>
            </w:r>
          </w:p>
        </w:tc>
        <w:tc>
          <w:tcPr>
            <w:tcW w:w="851" w:type="dxa"/>
            <w:vAlign w:val="bottom"/>
          </w:tcPr>
          <w:p w14:paraId="259617D9" w14:textId="77777777" w:rsidR="009972DB" w:rsidRPr="002D7443" w:rsidRDefault="009972DB" w:rsidP="009972DB">
            <w:pPr>
              <w:tabs>
                <w:tab w:val="decimal" w:pos="792"/>
              </w:tabs>
              <w:spacing w:line="240" w:lineRule="exact"/>
              <w:rPr>
                <w:rFonts w:ascii="Arial" w:hAnsi="Arial" w:cs="Arial"/>
                <w:sz w:val="14"/>
                <w:szCs w:val="14"/>
              </w:rPr>
            </w:pPr>
          </w:p>
        </w:tc>
        <w:tc>
          <w:tcPr>
            <w:tcW w:w="850" w:type="dxa"/>
            <w:vAlign w:val="bottom"/>
          </w:tcPr>
          <w:p w14:paraId="0A1DA778" w14:textId="77777777" w:rsidR="009972DB" w:rsidRPr="002D7443" w:rsidRDefault="009972DB" w:rsidP="009972DB">
            <w:pPr>
              <w:tabs>
                <w:tab w:val="decimal" w:pos="624"/>
              </w:tabs>
              <w:spacing w:line="240" w:lineRule="exact"/>
              <w:rPr>
                <w:rFonts w:ascii="Arial" w:hAnsi="Arial" w:cs="Arial"/>
                <w:sz w:val="14"/>
                <w:szCs w:val="14"/>
              </w:rPr>
            </w:pPr>
          </w:p>
        </w:tc>
        <w:tc>
          <w:tcPr>
            <w:tcW w:w="851" w:type="dxa"/>
            <w:gridSpan w:val="2"/>
            <w:vAlign w:val="bottom"/>
          </w:tcPr>
          <w:p w14:paraId="2EAE4C95" w14:textId="77777777" w:rsidR="009972DB" w:rsidRPr="002D7443" w:rsidRDefault="009972DB" w:rsidP="009972DB">
            <w:pPr>
              <w:tabs>
                <w:tab w:val="decimal" w:pos="496"/>
              </w:tabs>
              <w:spacing w:line="240" w:lineRule="exact"/>
              <w:rPr>
                <w:rFonts w:ascii="Arial" w:hAnsi="Arial" w:cs="Arial"/>
                <w:sz w:val="14"/>
                <w:szCs w:val="14"/>
              </w:rPr>
            </w:pPr>
          </w:p>
        </w:tc>
        <w:tc>
          <w:tcPr>
            <w:tcW w:w="850" w:type="dxa"/>
            <w:vAlign w:val="bottom"/>
          </w:tcPr>
          <w:p w14:paraId="6FBCCD7D" w14:textId="77777777" w:rsidR="009972DB" w:rsidRPr="002D7443" w:rsidRDefault="009972DB" w:rsidP="009972DB">
            <w:pPr>
              <w:tabs>
                <w:tab w:val="decimal" w:pos="496"/>
              </w:tabs>
              <w:spacing w:line="240" w:lineRule="exact"/>
              <w:rPr>
                <w:rFonts w:ascii="Arial" w:hAnsi="Arial" w:cs="Arial"/>
                <w:sz w:val="14"/>
                <w:szCs w:val="14"/>
              </w:rPr>
            </w:pPr>
          </w:p>
        </w:tc>
        <w:tc>
          <w:tcPr>
            <w:tcW w:w="851" w:type="dxa"/>
            <w:gridSpan w:val="2"/>
            <w:vAlign w:val="bottom"/>
          </w:tcPr>
          <w:p w14:paraId="39241AB0" w14:textId="77777777" w:rsidR="009972DB" w:rsidRPr="002D7443" w:rsidRDefault="009972DB" w:rsidP="009972DB">
            <w:pPr>
              <w:tabs>
                <w:tab w:val="decimal" w:pos="792"/>
              </w:tabs>
              <w:spacing w:line="240" w:lineRule="exact"/>
              <w:rPr>
                <w:rFonts w:ascii="Arial" w:hAnsi="Arial" w:cs="Arial"/>
                <w:sz w:val="14"/>
                <w:szCs w:val="14"/>
              </w:rPr>
            </w:pPr>
          </w:p>
        </w:tc>
        <w:tc>
          <w:tcPr>
            <w:tcW w:w="850" w:type="dxa"/>
            <w:vAlign w:val="bottom"/>
          </w:tcPr>
          <w:p w14:paraId="3920A988" w14:textId="77777777" w:rsidR="009972DB" w:rsidRPr="002D7443" w:rsidRDefault="009972DB" w:rsidP="009972DB">
            <w:pPr>
              <w:tabs>
                <w:tab w:val="decimal" w:pos="792"/>
              </w:tabs>
              <w:spacing w:line="240" w:lineRule="exact"/>
              <w:rPr>
                <w:rFonts w:ascii="Arial" w:hAnsi="Arial" w:cs="Arial"/>
                <w:sz w:val="14"/>
                <w:szCs w:val="14"/>
              </w:rPr>
            </w:pPr>
          </w:p>
        </w:tc>
        <w:tc>
          <w:tcPr>
            <w:tcW w:w="851" w:type="dxa"/>
            <w:vAlign w:val="bottom"/>
          </w:tcPr>
          <w:p w14:paraId="351486D8" w14:textId="77777777" w:rsidR="009972DB" w:rsidRPr="002D7443" w:rsidRDefault="009972DB" w:rsidP="009972DB">
            <w:pPr>
              <w:tabs>
                <w:tab w:val="decimal" w:pos="792"/>
              </w:tabs>
              <w:spacing w:line="240" w:lineRule="exact"/>
              <w:rPr>
                <w:rFonts w:ascii="Arial" w:hAnsi="Arial" w:cs="Arial"/>
                <w:sz w:val="14"/>
                <w:szCs w:val="14"/>
              </w:rPr>
            </w:pPr>
          </w:p>
        </w:tc>
        <w:tc>
          <w:tcPr>
            <w:tcW w:w="850" w:type="dxa"/>
            <w:vAlign w:val="bottom"/>
          </w:tcPr>
          <w:p w14:paraId="6F85EE66" w14:textId="77777777" w:rsidR="009972DB" w:rsidRPr="002D7443" w:rsidRDefault="009972DB" w:rsidP="009972DB">
            <w:pPr>
              <w:tabs>
                <w:tab w:val="decimal" w:pos="792"/>
              </w:tabs>
              <w:spacing w:line="240" w:lineRule="exact"/>
              <w:rPr>
                <w:rFonts w:ascii="Arial" w:hAnsi="Arial" w:cs="Arial"/>
                <w:sz w:val="14"/>
                <w:szCs w:val="14"/>
              </w:rPr>
            </w:pPr>
          </w:p>
        </w:tc>
        <w:tc>
          <w:tcPr>
            <w:tcW w:w="900" w:type="dxa"/>
          </w:tcPr>
          <w:p w14:paraId="0017A868" w14:textId="77777777" w:rsidR="009972DB" w:rsidRPr="002D7443" w:rsidRDefault="009972DB" w:rsidP="009972DB">
            <w:pPr>
              <w:tabs>
                <w:tab w:val="decimal" w:pos="564"/>
              </w:tabs>
              <w:spacing w:line="240" w:lineRule="exact"/>
              <w:rPr>
                <w:rFonts w:ascii="Arial" w:hAnsi="Arial" w:cs="Arial"/>
                <w:sz w:val="14"/>
                <w:szCs w:val="14"/>
              </w:rPr>
            </w:pPr>
          </w:p>
        </w:tc>
        <w:tc>
          <w:tcPr>
            <w:tcW w:w="801" w:type="dxa"/>
          </w:tcPr>
          <w:p w14:paraId="26A4603F" w14:textId="77777777" w:rsidR="009972DB" w:rsidRPr="002D7443" w:rsidRDefault="009972DB" w:rsidP="009972DB">
            <w:pPr>
              <w:tabs>
                <w:tab w:val="decimal" w:pos="564"/>
              </w:tabs>
              <w:spacing w:line="240" w:lineRule="exact"/>
              <w:rPr>
                <w:rFonts w:ascii="Arial" w:hAnsi="Arial" w:cs="Arial"/>
                <w:sz w:val="14"/>
                <w:szCs w:val="14"/>
              </w:rPr>
            </w:pPr>
          </w:p>
        </w:tc>
        <w:tc>
          <w:tcPr>
            <w:tcW w:w="851" w:type="dxa"/>
            <w:vAlign w:val="bottom"/>
          </w:tcPr>
          <w:p w14:paraId="0B0D08CA" w14:textId="24AC2221" w:rsidR="009972DB" w:rsidRPr="00DA28B5" w:rsidRDefault="003C4C4E" w:rsidP="009972DB">
            <w:pPr>
              <w:tabs>
                <w:tab w:val="decimal" w:pos="564"/>
              </w:tabs>
              <w:spacing w:line="240" w:lineRule="exact"/>
              <w:rPr>
                <w:rFonts w:ascii="Arial" w:hAnsi="Arial" w:cs="Arial"/>
                <w:sz w:val="14"/>
                <w:szCs w:val="14"/>
              </w:rPr>
            </w:pPr>
            <w:r>
              <w:rPr>
                <w:rFonts w:ascii="Arial" w:hAnsi="Arial" w:cs="Arial"/>
                <w:sz w:val="14"/>
                <w:szCs w:val="14"/>
              </w:rPr>
              <w:t>2</w:t>
            </w:r>
          </w:p>
        </w:tc>
        <w:tc>
          <w:tcPr>
            <w:tcW w:w="850" w:type="dxa"/>
            <w:vAlign w:val="bottom"/>
          </w:tcPr>
          <w:p w14:paraId="0E16DB78" w14:textId="1679AD26" w:rsidR="009972DB" w:rsidRPr="00495317" w:rsidRDefault="009972DB" w:rsidP="009972DB">
            <w:pPr>
              <w:tabs>
                <w:tab w:val="decimal" w:pos="564"/>
              </w:tabs>
              <w:spacing w:line="240" w:lineRule="exact"/>
              <w:rPr>
                <w:rFonts w:ascii="Arial" w:hAnsi="Arial" w:cs="Arial"/>
                <w:sz w:val="14"/>
                <w:szCs w:val="14"/>
              </w:rPr>
            </w:pPr>
            <w:r>
              <w:rPr>
                <w:rFonts w:ascii="Arial" w:hAnsi="Arial" w:cs="Arial"/>
                <w:sz w:val="14"/>
                <w:szCs w:val="14"/>
              </w:rPr>
              <w:t>2</w:t>
            </w:r>
          </w:p>
        </w:tc>
      </w:tr>
      <w:tr w:rsidR="009972DB" w:rsidRPr="002D7443" w14:paraId="63904DC8" w14:textId="77777777" w:rsidTr="009D72A9">
        <w:tc>
          <w:tcPr>
            <w:tcW w:w="4320" w:type="dxa"/>
            <w:vAlign w:val="bottom"/>
          </w:tcPr>
          <w:p w14:paraId="4CAD1F9E" w14:textId="7DB007BE" w:rsidR="009972DB" w:rsidRPr="002D7443" w:rsidRDefault="00577FF7" w:rsidP="009972DB">
            <w:pPr>
              <w:spacing w:line="240" w:lineRule="exact"/>
              <w:ind w:left="120"/>
              <w:rPr>
                <w:rFonts w:ascii="Arial" w:hAnsi="Arial" w:cs="Arial"/>
                <w:sz w:val="14"/>
                <w:szCs w:val="14"/>
              </w:rPr>
            </w:pPr>
            <w:r>
              <w:rPr>
                <w:rFonts w:ascii="Arial" w:hAnsi="Arial" w:cs="Arial"/>
                <w:sz w:val="14"/>
                <w:szCs w:val="14"/>
              </w:rPr>
              <w:t>Loss</w:t>
            </w:r>
            <w:r w:rsidR="009972DB" w:rsidRPr="002D7443">
              <w:rPr>
                <w:rFonts w:ascii="Arial" w:hAnsi="Arial" w:cs="Arial"/>
                <w:sz w:val="14"/>
                <w:szCs w:val="14"/>
              </w:rPr>
              <w:t xml:space="preserve"> on exchange rate</w:t>
            </w:r>
          </w:p>
        </w:tc>
        <w:tc>
          <w:tcPr>
            <w:tcW w:w="851" w:type="dxa"/>
            <w:vAlign w:val="bottom"/>
          </w:tcPr>
          <w:p w14:paraId="28A2CD89" w14:textId="77777777" w:rsidR="009972DB" w:rsidRPr="002D7443" w:rsidRDefault="009972DB" w:rsidP="009972DB">
            <w:pPr>
              <w:tabs>
                <w:tab w:val="decimal" w:pos="792"/>
              </w:tabs>
              <w:spacing w:line="240" w:lineRule="exact"/>
              <w:rPr>
                <w:rFonts w:ascii="Arial" w:hAnsi="Arial" w:cs="Arial"/>
                <w:sz w:val="14"/>
                <w:szCs w:val="14"/>
              </w:rPr>
            </w:pPr>
          </w:p>
        </w:tc>
        <w:tc>
          <w:tcPr>
            <w:tcW w:w="850" w:type="dxa"/>
            <w:vAlign w:val="bottom"/>
          </w:tcPr>
          <w:p w14:paraId="08B3D225" w14:textId="77777777" w:rsidR="009972DB" w:rsidRPr="002D7443" w:rsidRDefault="009972DB" w:rsidP="009972DB">
            <w:pPr>
              <w:tabs>
                <w:tab w:val="decimal" w:pos="624"/>
              </w:tabs>
              <w:spacing w:line="240" w:lineRule="exact"/>
              <w:rPr>
                <w:rFonts w:ascii="Arial" w:hAnsi="Arial" w:cs="Arial"/>
                <w:sz w:val="14"/>
                <w:szCs w:val="14"/>
              </w:rPr>
            </w:pPr>
          </w:p>
        </w:tc>
        <w:tc>
          <w:tcPr>
            <w:tcW w:w="851" w:type="dxa"/>
            <w:gridSpan w:val="2"/>
            <w:vAlign w:val="bottom"/>
          </w:tcPr>
          <w:p w14:paraId="759192F4" w14:textId="77777777" w:rsidR="009972DB" w:rsidRPr="002D7443" w:rsidRDefault="009972DB" w:rsidP="009972DB">
            <w:pPr>
              <w:tabs>
                <w:tab w:val="decimal" w:pos="496"/>
              </w:tabs>
              <w:spacing w:line="240" w:lineRule="exact"/>
              <w:rPr>
                <w:rFonts w:ascii="Arial" w:hAnsi="Arial" w:cs="Arial"/>
                <w:sz w:val="14"/>
                <w:szCs w:val="14"/>
              </w:rPr>
            </w:pPr>
          </w:p>
        </w:tc>
        <w:tc>
          <w:tcPr>
            <w:tcW w:w="850" w:type="dxa"/>
            <w:vAlign w:val="bottom"/>
          </w:tcPr>
          <w:p w14:paraId="6CBF9FB6" w14:textId="77777777" w:rsidR="009972DB" w:rsidRPr="002D7443" w:rsidRDefault="009972DB" w:rsidP="009972DB">
            <w:pPr>
              <w:tabs>
                <w:tab w:val="decimal" w:pos="496"/>
              </w:tabs>
              <w:spacing w:line="240" w:lineRule="exact"/>
              <w:rPr>
                <w:rFonts w:ascii="Arial" w:hAnsi="Arial" w:cs="Arial"/>
                <w:sz w:val="14"/>
                <w:szCs w:val="14"/>
              </w:rPr>
            </w:pPr>
          </w:p>
        </w:tc>
        <w:tc>
          <w:tcPr>
            <w:tcW w:w="851" w:type="dxa"/>
            <w:gridSpan w:val="2"/>
            <w:vAlign w:val="bottom"/>
          </w:tcPr>
          <w:p w14:paraId="0E5EF9BD" w14:textId="77777777" w:rsidR="009972DB" w:rsidRPr="002D7443" w:rsidRDefault="009972DB" w:rsidP="009972DB">
            <w:pPr>
              <w:tabs>
                <w:tab w:val="decimal" w:pos="792"/>
              </w:tabs>
              <w:spacing w:line="240" w:lineRule="exact"/>
              <w:rPr>
                <w:rFonts w:ascii="Arial" w:hAnsi="Arial" w:cs="Arial"/>
                <w:sz w:val="14"/>
                <w:szCs w:val="14"/>
              </w:rPr>
            </w:pPr>
          </w:p>
        </w:tc>
        <w:tc>
          <w:tcPr>
            <w:tcW w:w="850" w:type="dxa"/>
            <w:vAlign w:val="bottom"/>
          </w:tcPr>
          <w:p w14:paraId="6C9F7B6F" w14:textId="77777777" w:rsidR="009972DB" w:rsidRPr="002D7443" w:rsidRDefault="009972DB" w:rsidP="009972DB">
            <w:pPr>
              <w:tabs>
                <w:tab w:val="decimal" w:pos="792"/>
              </w:tabs>
              <w:spacing w:line="240" w:lineRule="exact"/>
              <w:rPr>
                <w:rFonts w:ascii="Arial" w:hAnsi="Arial" w:cs="Arial"/>
                <w:sz w:val="14"/>
                <w:szCs w:val="14"/>
              </w:rPr>
            </w:pPr>
          </w:p>
        </w:tc>
        <w:tc>
          <w:tcPr>
            <w:tcW w:w="851" w:type="dxa"/>
            <w:vAlign w:val="bottom"/>
          </w:tcPr>
          <w:p w14:paraId="3D4F3EDF" w14:textId="77777777" w:rsidR="009972DB" w:rsidRPr="002D7443" w:rsidRDefault="009972DB" w:rsidP="009972DB">
            <w:pPr>
              <w:tabs>
                <w:tab w:val="decimal" w:pos="792"/>
              </w:tabs>
              <w:spacing w:line="240" w:lineRule="exact"/>
              <w:rPr>
                <w:rFonts w:ascii="Arial" w:hAnsi="Arial" w:cs="Arial"/>
                <w:sz w:val="14"/>
                <w:szCs w:val="14"/>
              </w:rPr>
            </w:pPr>
          </w:p>
        </w:tc>
        <w:tc>
          <w:tcPr>
            <w:tcW w:w="850" w:type="dxa"/>
            <w:vAlign w:val="bottom"/>
          </w:tcPr>
          <w:p w14:paraId="242BBA12" w14:textId="77777777" w:rsidR="009972DB" w:rsidRPr="002D7443" w:rsidRDefault="009972DB" w:rsidP="009972DB">
            <w:pPr>
              <w:tabs>
                <w:tab w:val="decimal" w:pos="792"/>
              </w:tabs>
              <w:spacing w:line="240" w:lineRule="exact"/>
              <w:rPr>
                <w:rFonts w:ascii="Arial" w:hAnsi="Arial" w:cs="Arial"/>
                <w:sz w:val="14"/>
                <w:szCs w:val="14"/>
              </w:rPr>
            </w:pPr>
          </w:p>
        </w:tc>
        <w:tc>
          <w:tcPr>
            <w:tcW w:w="900" w:type="dxa"/>
          </w:tcPr>
          <w:p w14:paraId="3C8DFBD6" w14:textId="77777777" w:rsidR="009972DB" w:rsidRPr="002D7443" w:rsidRDefault="009972DB" w:rsidP="009972DB">
            <w:pPr>
              <w:tabs>
                <w:tab w:val="decimal" w:pos="564"/>
              </w:tabs>
              <w:spacing w:line="240" w:lineRule="exact"/>
              <w:rPr>
                <w:rFonts w:ascii="Arial" w:hAnsi="Arial" w:cs="Arial"/>
                <w:sz w:val="14"/>
                <w:szCs w:val="14"/>
              </w:rPr>
            </w:pPr>
          </w:p>
        </w:tc>
        <w:tc>
          <w:tcPr>
            <w:tcW w:w="801" w:type="dxa"/>
          </w:tcPr>
          <w:p w14:paraId="2E031C88" w14:textId="77777777" w:rsidR="009972DB" w:rsidRPr="002D7443" w:rsidRDefault="009972DB" w:rsidP="009972DB">
            <w:pPr>
              <w:tabs>
                <w:tab w:val="decimal" w:pos="564"/>
              </w:tabs>
              <w:spacing w:line="240" w:lineRule="exact"/>
              <w:rPr>
                <w:rFonts w:ascii="Arial" w:hAnsi="Arial" w:cs="Arial"/>
                <w:sz w:val="14"/>
                <w:szCs w:val="14"/>
              </w:rPr>
            </w:pPr>
          </w:p>
        </w:tc>
        <w:tc>
          <w:tcPr>
            <w:tcW w:w="851" w:type="dxa"/>
            <w:vAlign w:val="bottom"/>
          </w:tcPr>
          <w:p w14:paraId="486A5470" w14:textId="269F2AAE" w:rsidR="009972DB" w:rsidRPr="00495317" w:rsidRDefault="003C4C4E" w:rsidP="009972DB">
            <w:pPr>
              <w:tabs>
                <w:tab w:val="decimal" w:pos="564"/>
              </w:tabs>
              <w:spacing w:line="240" w:lineRule="exact"/>
              <w:rPr>
                <w:rFonts w:ascii="Arial" w:hAnsi="Arial" w:cs="Arial"/>
                <w:sz w:val="14"/>
                <w:szCs w:val="14"/>
              </w:rPr>
            </w:pPr>
            <w:r>
              <w:rPr>
                <w:rFonts w:ascii="Arial" w:hAnsi="Arial" w:cs="Arial"/>
                <w:sz w:val="14"/>
                <w:szCs w:val="14"/>
              </w:rPr>
              <w:t>(221)</w:t>
            </w:r>
          </w:p>
        </w:tc>
        <w:tc>
          <w:tcPr>
            <w:tcW w:w="850" w:type="dxa"/>
            <w:vAlign w:val="bottom"/>
          </w:tcPr>
          <w:p w14:paraId="32362E05" w14:textId="3939DF80" w:rsidR="009972DB" w:rsidRPr="004C6F4A" w:rsidRDefault="009972DB" w:rsidP="009972DB">
            <w:pPr>
              <w:tabs>
                <w:tab w:val="decimal" w:pos="564"/>
              </w:tabs>
              <w:spacing w:line="240" w:lineRule="exact"/>
              <w:rPr>
                <w:rFonts w:ascii="Arial" w:hAnsi="Arial" w:cs="Arial"/>
                <w:sz w:val="14"/>
                <w:szCs w:val="14"/>
              </w:rPr>
            </w:pPr>
            <w:r>
              <w:rPr>
                <w:rFonts w:ascii="Arial" w:hAnsi="Arial" w:cs="Arial"/>
                <w:sz w:val="14"/>
                <w:szCs w:val="14"/>
              </w:rPr>
              <w:t>(96)</w:t>
            </w:r>
          </w:p>
        </w:tc>
      </w:tr>
      <w:tr w:rsidR="009972DB" w:rsidRPr="002D7443" w14:paraId="5F626123" w14:textId="77777777" w:rsidTr="009D72A9">
        <w:tc>
          <w:tcPr>
            <w:tcW w:w="4320" w:type="dxa"/>
            <w:vAlign w:val="bottom"/>
          </w:tcPr>
          <w:p w14:paraId="3204D4F0" w14:textId="77777777" w:rsidR="009972DB" w:rsidRPr="002D7443" w:rsidRDefault="009972DB" w:rsidP="009972DB">
            <w:pPr>
              <w:spacing w:line="240" w:lineRule="exact"/>
              <w:ind w:left="120"/>
              <w:rPr>
                <w:rFonts w:ascii="Arial" w:hAnsi="Arial" w:cs="Arial"/>
                <w:sz w:val="14"/>
                <w:szCs w:val="14"/>
                <w:cs/>
              </w:rPr>
            </w:pPr>
            <w:r w:rsidRPr="002D7443">
              <w:rPr>
                <w:rFonts w:ascii="Arial" w:hAnsi="Arial" w:cs="Arial"/>
                <w:sz w:val="14"/>
                <w:szCs w:val="14"/>
              </w:rPr>
              <w:t>Other income</w:t>
            </w:r>
          </w:p>
        </w:tc>
        <w:tc>
          <w:tcPr>
            <w:tcW w:w="851" w:type="dxa"/>
            <w:vAlign w:val="bottom"/>
          </w:tcPr>
          <w:p w14:paraId="7E69C883" w14:textId="77777777" w:rsidR="009972DB" w:rsidRPr="002D7443" w:rsidRDefault="009972DB" w:rsidP="009972DB">
            <w:pPr>
              <w:tabs>
                <w:tab w:val="decimal" w:pos="792"/>
              </w:tabs>
              <w:spacing w:line="240" w:lineRule="exact"/>
              <w:rPr>
                <w:rFonts w:ascii="Arial" w:hAnsi="Arial" w:cs="Arial"/>
                <w:sz w:val="14"/>
                <w:szCs w:val="14"/>
              </w:rPr>
            </w:pPr>
          </w:p>
        </w:tc>
        <w:tc>
          <w:tcPr>
            <w:tcW w:w="850" w:type="dxa"/>
            <w:vAlign w:val="bottom"/>
          </w:tcPr>
          <w:p w14:paraId="3B3E34D0" w14:textId="77777777" w:rsidR="009972DB" w:rsidRPr="002D7443" w:rsidRDefault="009972DB" w:rsidP="009972DB">
            <w:pPr>
              <w:tabs>
                <w:tab w:val="decimal" w:pos="624"/>
              </w:tabs>
              <w:spacing w:line="240" w:lineRule="exact"/>
              <w:rPr>
                <w:rFonts w:ascii="Arial" w:hAnsi="Arial" w:cs="Arial"/>
                <w:sz w:val="14"/>
                <w:szCs w:val="14"/>
              </w:rPr>
            </w:pPr>
          </w:p>
        </w:tc>
        <w:tc>
          <w:tcPr>
            <w:tcW w:w="851" w:type="dxa"/>
            <w:gridSpan w:val="2"/>
            <w:vAlign w:val="bottom"/>
          </w:tcPr>
          <w:p w14:paraId="5C7CE6B4" w14:textId="77777777" w:rsidR="009972DB" w:rsidRPr="002D7443" w:rsidRDefault="009972DB" w:rsidP="009972DB">
            <w:pPr>
              <w:tabs>
                <w:tab w:val="decimal" w:pos="496"/>
              </w:tabs>
              <w:spacing w:line="240" w:lineRule="exact"/>
              <w:rPr>
                <w:rFonts w:ascii="Arial" w:hAnsi="Arial" w:cs="Arial"/>
                <w:sz w:val="14"/>
                <w:szCs w:val="14"/>
              </w:rPr>
            </w:pPr>
          </w:p>
        </w:tc>
        <w:tc>
          <w:tcPr>
            <w:tcW w:w="850" w:type="dxa"/>
            <w:vAlign w:val="bottom"/>
          </w:tcPr>
          <w:p w14:paraId="3EAB6ABF" w14:textId="77777777" w:rsidR="009972DB" w:rsidRPr="002D7443" w:rsidRDefault="009972DB" w:rsidP="009972DB">
            <w:pPr>
              <w:tabs>
                <w:tab w:val="decimal" w:pos="496"/>
              </w:tabs>
              <w:spacing w:line="240" w:lineRule="exact"/>
              <w:rPr>
                <w:rFonts w:ascii="Arial" w:hAnsi="Arial" w:cs="Arial"/>
                <w:sz w:val="14"/>
                <w:szCs w:val="14"/>
              </w:rPr>
            </w:pPr>
          </w:p>
        </w:tc>
        <w:tc>
          <w:tcPr>
            <w:tcW w:w="851" w:type="dxa"/>
            <w:gridSpan w:val="2"/>
            <w:vAlign w:val="bottom"/>
          </w:tcPr>
          <w:p w14:paraId="512AF5AE" w14:textId="77777777" w:rsidR="009972DB" w:rsidRPr="002D7443" w:rsidRDefault="009972DB" w:rsidP="009972DB">
            <w:pPr>
              <w:tabs>
                <w:tab w:val="decimal" w:pos="792"/>
              </w:tabs>
              <w:spacing w:line="240" w:lineRule="exact"/>
              <w:rPr>
                <w:rFonts w:ascii="Arial" w:hAnsi="Arial" w:cs="Arial"/>
                <w:sz w:val="14"/>
                <w:szCs w:val="14"/>
              </w:rPr>
            </w:pPr>
          </w:p>
        </w:tc>
        <w:tc>
          <w:tcPr>
            <w:tcW w:w="850" w:type="dxa"/>
            <w:vAlign w:val="bottom"/>
          </w:tcPr>
          <w:p w14:paraId="781FFB4F" w14:textId="77777777" w:rsidR="009972DB" w:rsidRPr="002D7443" w:rsidRDefault="009972DB" w:rsidP="009972DB">
            <w:pPr>
              <w:tabs>
                <w:tab w:val="decimal" w:pos="792"/>
              </w:tabs>
              <w:spacing w:line="240" w:lineRule="exact"/>
              <w:rPr>
                <w:rFonts w:ascii="Arial" w:hAnsi="Arial" w:cs="Arial"/>
                <w:sz w:val="14"/>
                <w:szCs w:val="14"/>
              </w:rPr>
            </w:pPr>
          </w:p>
        </w:tc>
        <w:tc>
          <w:tcPr>
            <w:tcW w:w="851" w:type="dxa"/>
            <w:vAlign w:val="bottom"/>
          </w:tcPr>
          <w:p w14:paraId="7DF90380" w14:textId="77777777" w:rsidR="009972DB" w:rsidRPr="002D7443" w:rsidRDefault="009972DB" w:rsidP="009972DB">
            <w:pPr>
              <w:tabs>
                <w:tab w:val="decimal" w:pos="792"/>
              </w:tabs>
              <w:spacing w:line="240" w:lineRule="exact"/>
              <w:rPr>
                <w:rFonts w:ascii="Arial" w:hAnsi="Arial" w:cs="Arial"/>
                <w:sz w:val="14"/>
                <w:szCs w:val="14"/>
              </w:rPr>
            </w:pPr>
          </w:p>
        </w:tc>
        <w:tc>
          <w:tcPr>
            <w:tcW w:w="850" w:type="dxa"/>
            <w:vAlign w:val="bottom"/>
          </w:tcPr>
          <w:p w14:paraId="550844CD" w14:textId="77777777" w:rsidR="009972DB" w:rsidRPr="002D7443" w:rsidRDefault="009972DB" w:rsidP="009972DB">
            <w:pPr>
              <w:tabs>
                <w:tab w:val="decimal" w:pos="792"/>
              </w:tabs>
              <w:spacing w:line="240" w:lineRule="exact"/>
              <w:rPr>
                <w:rFonts w:ascii="Arial" w:hAnsi="Arial" w:cs="Arial"/>
                <w:sz w:val="14"/>
                <w:szCs w:val="14"/>
              </w:rPr>
            </w:pPr>
          </w:p>
        </w:tc>
        <w:tc>
          <w:tcPr>
            <w:tcW w:w="900" w:type="dxa"/>
          </w:tcPr>
          <w:p w14:paraId="39445DB1" w14:textId="77777777" w:rsidR="009972DB" w:rsidRPr="002D7443" w:rsidRDefault="009972DB" w:rsidP="009972DB">
            <w:pPr>
              <w:tabs>
                <w:tab w:val="decimal" w:pos="564"/>
              </w:tabs>
              <w:spacing w:line="240" w:lineRule="exact"/>
              <w:rPr>
                <w:rFonts w:ascii="Arial" w:hAnsi="Arial" w:cs="Arial"/>
                <w:sz w:val="14"/>
                <w:szCs w:val="14"/>
              </w:rPr>
            </w:pPr>
          </w:p>
        </w:tc>
        <w:tc>
          <w:tcPr>
            <w:tcW w:w="801" w:type="dxa"/>
          </w:tcPr>
          <w:p w14:paraId="0ECB1463" w14:textId="77777777" w:rsidR="009972DB" w:rsidRPr="002D7443" w:rsidRDefault="009972DB" w:rsidP="009972DB">
            <w:pPr>
              <w:tabs>
                <w:tab w:val="decimal" w:pos="564"/>
              </w:tabs>
              <w:spacing w:line="240" w:lineRule="exact"/>
              <w:rPr>
                <w:rFonts w:ascii="Arial" w:hAnsi="Arial" w:cs="Arial"/>
                <w:sz w:val="14"/>
                <w:szCs w:val="14"/>
              </w:rPr>
            </w:pPr>
          </w:p>
        </w:tc>
        <w:tc>
          <w:tcPr>
            <w:tcW w:w="851" w:type="dxa"/>
            <w:vAlign w:val="bottom"/>
          </w:tcPr>
          <w:p w14:paraId="1FD9DF93" w14:textId="5367EBDC" w:rsidR="009972DB" w:rsidRPr="00495317" w:rsidRDefault="003C4C4E" w:rsidP="009972DB">
            <w:pPr>
              <w:tabs>
                <w:tab w:val="decimal" w:pos="564"/>
              </w:tabs>
              <w:spacing w:line="240" w:lineRule="exact"/>
              <w:rPr>
                <w:rFonts w:ascii="Arial" w:hAnsi="Arial" w:cs="Arial"/>
                <w:sz w:val="14"/>
                <w:szCs w:val="14"/>
              </w:rPr>
            </w:pPr>
            <w:r>
              <w:rPr>
                <w:rFonts w:ascii="Arial" w:hAnsi="Arial" w:cs="Arial"/>
                <w:sz w:val="14"/>
                <w:szCs w:val="14"/>
              </w:rPr>
              <w:t>1</w:t>
            </w:r>
            <w:r w:rsidR="00847BD1">
              <w:rPr>
                <w:rFonts w:ascii="Arial" w:hAnsi="Arial" w:cs="Arial"/>
                <w:sz w:val="14"/>
                <w:szCs w:val="14"/>
              </w:rPr>
              <w:t>60</w:t>
            </w:r>
          </w:p>
        </w:tc>
        <w:tc>
          <w:tcPr>
            <w:tcW w:w="850" w:type="dxa"/>
            <w:vAlign w:val="bottom"/>
          </w:tcPr>
          <w:p w14:paraId="0462DA6E" w14:textId="405056A8" w:rsidR="009972DB" w:rsidRPr="004C6F4A" w:rsidRDefault="009972DB" w:rsidP="009972DB">
            <w:pPr>
              <w:tabs>
                <w:tab w:val="decimal" w:pos="564"/>
              </w:tabs>
              <w:spacing w:line="240" w:lineRule="exact"/>
              <w:rPr>
                <w:rFonts w:ascii="Arial" w:hAnsi="Arial" w:cs="Arial"/>
                <w:sz w:val="14"/>
                <w:szCs w:val="14"/>
              </w:rPr>
            </w:pPr>
            <w:r>
              <w:rPr>
                <w:rFonts w:ascii="Arial" w:hAnsi="Arial" w:cs="Arial"/>
                <w:sz w:val="14"/>
                <w:szCs w:val="14"/>
              </w:rPr>
              <w:t>112</w:t>
            </w:r>
          </w:p>
        </w:tc>
      </w:tr>
      <w:tr w:rsidR="009972DB" w:rsidRPr="002D7443" w14:paraId="45A35472" w14:textId="77777777" w:rsidTr="009D72A9">
        <w:tc>
          <w:tcPr>
            <w:tcW w:w="4320" w:type="dxa"/>
            <w:vAlign w:val="bottom"/>
          </w:tcPr>
          <w:p w14:paraId="5C3557E0" w14:textId="77777777" w:rsidR="009972DB" w:rsidRPr="002D7443" w:rsidRDefault="009972DB" w:rsidP="009972DB">
            <w:pPr>
              <w:spacing w:line="240" w:lineRule="exact"/>
              <w:ind w:left="120"/>
              <w:rPr>
                <w:rFonts w:ascii="Arial" w:hAnsi="Arial" w:cs="Arial"/>
                <w:sz w:val="14"/>
                <w:szCs w:val="14"/>
                <w:cs/>
                <w:lang w:eastAsia="zh-CN"/>
              </w:rPr>
            </w:pPr>
            <w:r w:rsidRPr="002D7443">
              <w:rPr>
                <w:rFonts w:ascii="Arial" w:hAnsi="Arial" w:cs="Arial"/>
                <w:sz w:val="14"/>
                <w:szCs w:val="14"/>
                <w:lang w:eastAsia="zh-CN"/>
              </w:rPr>
              <w:t xml:space="preserve">Selling </w:t>
            </w:r>
            <w:r>
              <w:rPr>
                <w:rFonts w:ascii="Arial" w:hAnsi="Arial" w:cs="Arial"/>
                <w:sz w:val="14"/>
                <w:szCs w:val="14"/>
                <w:lang w:eastAsia="zh-CN"/>
              </w:rPr>
              <w:t xml:space="preserve">and distribution </w:t>
            </w:r>
            <w:r w:rsidRPr="002D7443">
              <w:rPr>
                <w:rFonts w:ascii="Arial" w:hAnsi="Arial" w:cs="Arial"/>
                <w:sz w:val="14"/>
                <w:szCs w:val="14"/>
                <w:lang w:eastAsia="zh-CN"/>
              </w:rPr>
              <w:t>expenses</w:t>
            </w:r>
          </w:p>
        </w:tc>
        <w:tc>
          <w:tcPr>
            <w:tcW w:w="851" w:type="dxa"/>
            <w:vAlign w:val="bottom"/>
          </w:tcPr>
          <w:p w14:paraId="05791641" w14:textId="77777777" w:rsidR="009972DB" w:rsidRPr="002D7443" w:rsidRDefault="009972DB" w:rsidP="009972DB">
            <w:pPr>
              <w:tabs>
                <w:tab w:val="decimal" w:pos="792"/>
              </w:tabs>
              <w:spacing w:line="240" w:lineRule="exact"/>
              <w:rPr>
                <w:rFonts w:ascii="Arial" w:hAnsi="Arial" w:cs="Arial"/>
                <w:sz w:val="14"/>
                <w:szCs w:val="14"/>
              </w:rPr>
            </w:pPr>
          </w:p>
        </w:tc>
        <w:tc>
          <w:tcPr>
            <w:tcW w:w="850" w:type="dxa"/>
            <w:vAlign w:val="bottom"/>
          </w:tcPr>
          <w:p w14:paraId="115761FB" w14:textId="77777777" w:rsidR="009972DB" w:rsidRPr="002D7443" w:rsidRDefault="009972DB" w:rsidP="009972DB">
            <w:pPr>
              <w:tabs>
                <w:tab w:val="decimal" w:pos="624"/>
              </w:tabs>
              <w:spacing w:line="240" w:lineRule="exact"/>
              <w:rPr>
                <w:rFonts w:ascii="Arial" w:hAnsi="Arial" w:cs="Arial"/>
                <w:sz w:val="14"/>
                <w:szCs w:val="14"/>
              </w:rPr>
            </w:pPr>
          </w:p>
        </w:tc>
        <w:tc>
          <w:tcPr>
            <w:tcW w:w="851" w:type="dxa"/>
            <w:gridSpan w:val="2"/>
            <w:vAlign w:val="bottom"/>
          </w:tcPr>
          <w:p w14:paraId="60568DA8" w14:textId="77777777" w:rsidR="009972DB" w:rsidRPr="002D7443" w:rsidRDefault="009972DB" w:rsidP="009972DB">
            <w:pPr>
              <w:tabs>
                <w:tab w:val="decimal" w:pos="496"/>
              </w:tabs>
              <w:spacing w:line="240" w:lineRule="exact"/>
              <w:rPr>
                <w:rFonts w:ascii="Arial" w:hAnsi="Arial" w:cs="Arial"/>
                <w:sz w:val="14"/>
                <w:szCs w:val="14"/>
              </w:rPr>
            </w:pPr>
          </w:p>
        </w:tc>
        <w:tc>
          <w:tcPr>
            <w:tcW w:w="850" w:type="dxa"/>
            <w:vAlign w:val="bottom"/>
          </w:tcPr>
          <w:p w14:paraId="73855E10" w14:textId="77777777" w:rsidR="009972DB" w:rsidRPr="002D7443" w:rsidRDefault="009972DB" w:rsidP="009972DB">
            <w:pPr>
              <w:tabs>
                <w:tab w:val="decimal" w:pos="496"/>
              </w:tabs>
              <w:spacing w:line="240" w:lineRule="exact"/>
              <w:rPr>
                <w:rFonts w:ascii="Arial" w:hAnsi="Arial" w:cs="Arial"/>
                <w:sz w:val="14"/>
                <w:szCs w:val="14"/>
              </w:rPr>
            </w:pPr>
          </w:p>
        </w:tc>
        <w:tc>
          <w:tcPr>
            <w:tcW w:w="851" w:type="dxa"/>
            <w:gridSpan w:val="2"/>
            <w:vAlign w:val="bottom"/>
          </w:tcPr>
          <w:p w14:paraId="5E768B90" w14:textId="77777777" w:rsidR="009972DB" w:rsidRPr="002D7443" w:rsidRDefault="009972DB" w:rsidP="009972DB">
            <w:pPr>
              <w:tabs>
                <w:tab w:val="decimal" w:pos="792"/>
              </w:tabs>
              <w:spacing w:line="240" w:lineRule="exact"/>
              <w:rPr>
                <w:rFonts w:ascii="Arial" w:hAnsi="Arial" w:cs="Arial"/>
                <w:sz w:val="14"/>
                <w:szCs w:val="14"/>
              </w:rPr>
            </w:pPr>
          </w:p>
        </w:tc>
        <w:tc>
          <w:tcPr>
            <w:tcW w:w="850" w:type="dxa"/>
            <w:vAlign w:val="bottom"/>
          </w:tcPr>
          <w:p w14:paraId="04D507FB" w14:textId="77777777" w:rsidR="009972DB" w:rsidRPr="002D7443" w:rsidRDefault="009972DB" w:rsidP="009972DB">
            <w:pPr>
              <w:tabs>
                <w:tab w:val="decimal" w:pos="792"/>
              </w:tabs>
              <w:spacing w:line="240" w:lineRule="exact"/>
              <w:rPr>
                <w:rFonts w:ascii="Arial" w:hAnsi="Arial" w:cs="Arial"/>
                <w:sz w:val="14"/>
                <w:szCs w:val="14"/>
              </w:rPr>
            </w:pPr>
          </w:p>
        </w:tc>
        <w:tc>
          <w:tcPr>
            <w:tcW w:w="851" w:type="dxa"/>
            <w:vAlign w:val="bottom"/>
          </w:tcPr>
          <w:p w14:paraId="7B9FD48A" w14:textId="77777777" w:rsidR="009972DB" w:rsidRPr="002D7443" w:rsidRDefault="009972DB" w:rsidP="009972DB">
            <w:pPr>
              <w:tabs>
                <w:tab w:val="decimal" w:pos="792"/>
              </w:tabs>
              <w:spacing w:line="240" w:lineRule="exact"/>
              <w:rPr>
                <w:rFonts w:ascii="Arial" w:hAnsi="Arial" w:cs="Arial"/>
                <w:sz w:val="14"/>
                <w:szCs w:val="14"/>
              </w:rPr>
            </w:pPr>
          </w:p>
        </w:tc>
        <w:tc>
          <w:tcPr>
            <w:tcW w:w="850" w:type="dxa"/>
            <w:vAlign w:val="bottom"/>
          </w:tcPr>
          <w:p w14:paraId="3DA9A05A" w14:textId="77777777" w:rsidR="009972DB" w:rsidRPr="002D7443" w:rsidRDefault="009972DB" w:rsidP="009972DB">
            <w:pPr>
              <w:tabs>
                <w:tab w:val="decimal" w:pos="792"/>
              </w:tabs>
              <w:spacing w:line="240" w:lineRule="exact"/>
              <w:rPr>
                <w:rFonts w:ascii="Arial" w:hAnsi="Arial" w:cs="Arial"/>
                <w:sz w:val="14"/>
                <w:szCs w:val="14"/>
              </w:rPr>
            </w:pPr>
          </w:p>
        </w:tc>
        <w:tc>
          <w:tcPr>
            <w:tcW w:w="900" w:type="dxa"/>
          </w:tcPr>
          <w:p w14:paraId="2F797E07" w14:textId="77777777" w:rsidR="009972DB" w:rsidRPr="002D7443" w:rsidRDefault="009972DB" w:rsidP="009972DB">
            <w:pPr>
              <w:tabs>
                <w:tab w:val="decimal" w:pos="564"/>
              </w:tabs>
              <w:spacing w:line="240" w:lineRule="exact"/>
              <w:rPr>
                <w:rFonts w:ascii="Arial" w:hAnsi="Arial" w:cs="Arial"/>
                <w:sz w:val="14"/>
                <w:szCs w:val="14"/>
              </w:rPr>
            </w:pPr>
          </w:p>
        </w:tc>
        <w:tc>
          <w:tcPr>
            <w:tcW w:w="801" w:type="dxa"/>
          </w:tcPr>
          <w:p w14:paraId="62E4AA82" w14:textId="77777777" w:rsidR="009972DB" w:rsidRPr="002D7443" w:rsidRDefault="009972DB" w:rsidP="009972DB">
            <w:pPr>
              <w:tabs>
                <w:tab w:val="decimal" w:pos="564"/>
              </w:tabs>
              <w:spacing w:line="240" w:lineRule="exact"/>
              <w:rPr>
                <w:rFonts w:ascii="Arial" w:hAnsi="Arial" w:cs="Arial"/>
                <w:sz w:val="14"/>
                <w:szCs w:val="14"/>
              </w:rPr>
            </w:pPr>
          </w:p>
        </w:tc>
        <w:tc>
          <w:tcPr>
            <w:tcW w:w="851" w:type="dxa"/>
            <w:vAlign w:val="bottom"/>
          </w:tcPr>
          <w:p w14:paraId="796E2081" w14:textId="33ECAB01" w:rsidR="009972DB" w:rsidRPr="00495317" w:rsidRDefault="003C4C4E" w:rsidP="009972DB">
            <w:pPr>
              <w:tabs>
                <w:tab w:val="decimal" w:pos="564"/>
              </w:tabs>
              <w:spacing w:line="240" w:lineRule="exact"/>
              <w:rPr>
                <w:rFonts w:ascii="Arial" w:hAnsi="Arial" w:cs="Arial"/>
                <w:sz w:val="14"/>
                <w:szCs w:val="14"/>
              </w:rPr>
            </w:pPr>
            <w:r>
              <w:rPr>
                <w:rFonts w:ascii="Arial" w:hAnsi="Arial" w:cs="Arial"/>
                <w:sz w:val="14"/>
                <w:szCs w:val="14"/>
              </w:rPr>
              <w:t>(</w:t>
            </w:r>
            <w:r w:rsidR="00B50A2A">
              <w:rPr>
                <w:rFonts w:ascii="Arial" w:hAnsi="Arial" w:cs="Arial"/>
                <w:sz w:val="14"/>
                <w:szCs w:val="14"/>
              </w:rPr>
              <w:t>1</w:t>
            </w:r>
            <w:r w:rsidR="00847BD1">
              <w:rPr>
                <w:rFonts w:ascii="Arial" w:hAnsi="Arial" w:cs="Arial"/>
                <w:sz w:val="14"/>
                <w:szCs w:val="14"/>
              </w:rPr>
              <w:t>79</w:t>
            </w:r>
            <w:r>
              <w:rPr>
                <w:rFonts w:ascii="Arial" w:hAnsi="Arial" w:cs="Arial"/>
                <w:sz w:val="14"/>
                <w:szCs w:val="14"/>
              </w:rPr>
              <w:t>)</w:t>
            </w:r>
          </w:p>
        </w:tc>
        <w:tc>
          <w:tcPr>
            <w:tcW w:w="850" w:type="dxa"/>
            <w:vAlign w:val="bottom"/>
          </w:tcPr>
          <w:p w14:paraId="10E1E88E" w14:textId="155CF1B9" w:rsidR="009972DB" w:rsidRPr="004C6F4A" w:rsidRDefault="009972DB" w:rsidP="009972DB">
            <w:pPr>
              <w:tabs>
                <w:tab w:val="decimal" w:pos="564"/>
              </w:tabs>
              <w:spacing w:line="240" w:lineRule="exact"/>
              <w:rPr>
                <w:rFonts w:ascii="Arial" w:hAnsi="Arial" w:cs="Arial"/>
                <w:sz w:val="14"/>
                <w:szCs w:val="14"/>
              </w:rPr>
            </w:pPr>
            <w:r>
              <w:rPr>
                <w:rFonts w:ascii="Arial" w:hAnsi="Arial" w:cs="Arial"/>
                <w:sz w:val="14"/>
                <w:szCs w:val="14"/>
              </w:rPr>
              <w:t>(62)</w:t>
            </w:r>
          </w:p>
        </w:tc>
      </w:tr>
      <w:tr w:rsidR="009972DB" w:rsidRPr="002D7443" w14:paraId="3399EF44" w14:textId="77777777" w:rsidTr="009D72A9">
        <w:tc>
          <w:tcPr>
            <w:tcW w:w="4320" w:type="dxa"/>
            <w:vAlign w:val="bottom"/>
          </w:tcPr>
          <w:p w14:paraId="25EB707C" w14:textId="77777777" w:rsidR="009972DB" w:rsidRPr="002D7443" w:rsidRDefault="009972DB" w:rsidP="009972DB">
            <w:pPr>
              <w:spacing w:line="240" w:lineRule="exact"/>
              <w:ind w:left="120"/>
              <w:rPr>
                <w:rFonts w:ascii="Arial" w:hAnsi="Arial" w:cs="Arial"/>
                <w:sz w:val="14"/>
                <w:szCs w:val="14"/>
                <w:cs/>
                <w:lang w:eastAsia="zh-CN"/>
              </w:rPr>
            </w:pPr>
            <w:r w:rsidRPr="002D7443">
              <w:rPr>
                <w:rFonts w:ascii="Arial" w:hAnsi="Arial" w:cs="Arial"/>
                <w:sz w:val="14"/>
                <w:szCs w:val="14"/>
                <w:lang w:eastAsia="zh-CN"/>
              </w:rPr>
              <w:t>Administrative expenses</w:t>
            </w:r>
          </w:p>
        </w:tc>
        <w:tc>
          <w:tcPr>
            <w:tcW w:w="851" w:type="dxa"/>
            <w:vAlign w:val="bottom"/>
          </w:tcPr>
          <w:p w14:paraId="5446FB12" w14:textId="77777777" w:rsidR="009972DB" w:rsidRPr="002D7443" w:rsidRDefault="009972DB" w:rsidP="009972DB">
            <w:pPr>
              <w:tabs>
                <w:tab w:val="decimal" w:pos="792"/>
              </w:tabs>
              <w:spacing w:line="240" w:lineRule="exact"/>
              <w:rPr>
                <w:rFonts w:ascii="Arial" w:hAnsi="Arial" w:cs="Arial"/>
                <w:sz w:val="14"/>
                <w:szCs w:val="14"/>
              </w:rPr>
            </w:pPr>
          </w:p>
        </w:tc>
        <w:tc>
          <w:tcPr>
            <w:tcW w:w="850" w:type="dxa"/>
            <w:vAlign w:val="bottom"/>
          </w:tcPr>
          <w:p w14:paraId="421AB9F4" w14:textId="77777777" w:rsidR="009972DB" w:rsidRPr="002D7443" w:rsidRDefault="009972DB" w:rsidP="009972DB">
            <w:pPr>
              <w:tabs>
                <w:tab w:val="decimal" w:pos="624"/>
              </w:tabs>
              <w:spacing w:line="240" w:lineRule="exact"/>
              <w:rPr>
                <w:rFonts w:ascii="Arial" w:hAnsi="Arial" w:cs="Arial"/>
                <w:sz w:val="14"/>
                <w:szCs w:val="14"/>
              </w:rPr>
            </w:pPr>
          </w:p>
        </w:tc>
        <w:tc>
          <w:tcPr>
            <w:tcW w:w="851" w:type="dxa"/>
            <w:gridSpan w:val="2"/>
            <w:vAlign w:val="bottom"/>
          </w:tcPr>
          <w:p w14:paraId="165CAC5F" w14:textId="77777777" w:rsidR="009972DB" w:rsidRPr="002D7443" w:rsidRDefault="009972DB" w:rsidP="009972DB">
            <w:pPr>
              <w:tabs>
                <w:tab w:val="decimal" w:pos="496"/>
              </w:tabs>
              <w:spacing w:line="240" w:lineRule="exact"/>
              <w:rPr>
                <w:rFonts w:ascii="Arial" w:hAnsi="Arial" w:cs="Arial"/>
                <w:sz w:val="14"/>
                <w:szCs w:val="14"/>
              </w:rPr>
            </w:pPr>
          </w:p>
        </w:tc>
        <w:tc>
          <w:tcPr>
            <w:tcW w:w="850" w:type="dxa"/>
            <w:vAlign w:val="bottom"/>
          </w:tcPr>
          <w:p w14:paraId="7C4D6D1C" w14:textId="77777777" w:rsidR="009972DB" w:rsidRPr="002D7443" w:rsidRDefault="009972DB" w:rsidP="009972DB">
            <w:pPr>
              <w:tabs>
                <w:tab w:val="decimal" w:pos="496"/>
              </w:tabs>
              <w:spacing w:line="240" w:lineRule="exact"/>
              <w:rPr>
                <w:rFonts w:ascii="Arial" w:hAnsi="Arial" w:cs="Arial"/>
                <w:sz w:val="14"/>
                <w:szCs w:val="14"/>
              </w:rPr>
            </w:pPr>
          </w:p>
        </w:tc>
        <w:tc>
          <w:tcPr>
            <w:tcW w:w="851" w:type="dxa"/>
            <w:gridSpan w:val="2"/>
            <w:vAlign w:val="bottom"/>
          </w:tcPr>
          <w:p w14:paraId="415FB8A4" w14:textId="77777777" w:rsidR="009972DB" w:rsidRPr="002D7443" w:rsidRDefault="009972DB" w:rsidP="009972DB">
            <w:pPr>
              <w:tabs>
                <w:tab w:val="decimal" w:pos="792"/>
              </w:tabs>
              <w:spacing w:line="240" w:lineRule="exact"/>
              <w:rPr>
                <w:rFonts w:ascii="Arial" w:hAnsi="Arial" w:cs="Arial"/>
                <w:sz w:val="14"/>
                <w:szCs w:val="14"/>
              </w:rPr>
            </w:pPr>
          </w:p>
        </w:tc>
        <w:tc>
          <w:tcPr>
            <w:tcW w:w="850" w:type="dxa"/>
            <w:vAlign w:val="bottom"/>
          </w:tcPr>
          <w:p w14:paraId="103B53F5" w14:textId="77777777" w:rsidR="009972DB" w:rsidRPr="002D7443" w:rsidRDefault="009972DB" w:rsidP="009972DB">
            <w:pPr>
              <w:tabs>
                <w:tab w:val="decimal" w:pos="792"/>
              </w:tabs>
              <w:spacing w:line="240" w:lineRule="exact"/>
              <w:rPr>
                <w:rFonts w:ascii="Arial" w:hAnsi="Arial" w:cs="Arial"/>
                <w:sz w:val="14"/>
                <w:szCs w:val="14"/>
              </w:rPr>
            </w:pPr>
          </w:p>
        </w:tc>
        <w:tc>
          <w:tcPr>
            <w:tcW w:w="851" w:type="dxa"/>
            <w:vAlign w:val="bottom"/>
          </w:tcPr>
          <w:p w14:paraId="4F109274" w14:textId="77777777" w:rsidR="009972DB" w:rsidRPr="002D7443" w:rsidRDefault="009972DB" w:rsidP="009972DB">
            <w:pPr>
              <w:tabs>
                <w:tab w:val="decimal" w:pos="792"/>
              </w:tabs>
              <w:spacing w:line="240" w:lineRule="exact"/>
              <w:rPr>
                <w:rFonts w:ascii="Arial" w:hAnsi="Arial" w:cs="Arial"/>
                <w:sz w:val="14"/>
                <w:szCs w:val="14"/>
              </w:rPr>
            </w:pPr>
          </w:p>
        </w:tc>
        <w:tc>
          <w:tcPr>
            <w:tcW w:w="850" w:type="dxa"/>
            <w:vAlign w:val="bottom"/>
          </w:tcPr>
          <w:p w14:paraId="49CF4BAD" w14:textId="77777777" w:rsidR="009972DB" w:rsidRPr="002D7443" w:rsidRDefault="009972DB" w:rsidP="009972DB">
            <w:pPr>
              <w:tabs>
                <w:tab w:val="decimal" w:pos="792"/>
              </w:tabs>
              <w:spacing w:line="240" w:lineRule="exact"/>
              <w:rPr>
                <w:rFonts w:ascii="Arial" w:hAnsi="Arial" w:cs="Arial"/>
                <w:sz w:val="14"/>
                <w:szCs w:val="14"/>
              </w:rPr>
            </w:pPr>
          </w:p>
        </w:tc>
        <w:tc>
          <w:tcPr>
            <w:tcW w:w="900" w:type="dxa"/>
          </w:tcPr>
          <w:p w14:paraId="3096F607" w14:textId="77777777" w:rsidR="009972DB" w:rsidRPr="002D7443" w:rsidRDefault="009972DB" w:rsidP="009972DB">
            <w:pPr>
              <w:tabs>
                <w:tab w:val="decimal" w:pos="564"/>
              </w:tabs>
              <w:spacing w:line="240" w:lineRule="exact"/>
              <w:rPr>
                <w:rFonts w:ascii="Arial" w:hAnsi="Arial" w:cs="Arial"/>
                <w:sz w:val="14"/>
                <w:szCs w:val="14"/>
              </w:rPr>
            </w:pPr>
          </w:p>
        </w:tc>
        <w:tc>
          <w:tcPr>
            <w:tcW w:w="801" w:type="dxa"/>
          </w:tcPr>
          <w:p w14:paraId="2A693DA4" w14:textId="77777777" w:rsidR="009972DB" w:rsidRPr="002D7443" w:rsidRDefault="009972DB" w:rsidP="009972DB">
            <w:pPr>
              <w:tabs>
                <w:tab w:val="decimal" w:pos="564"/>
              </w:tabs>
              <w:spacing w:line="240" w:lineRule="exact"/>
              <w:rPr>
                <w:rFonts w:ascii="Arial" w:hAnsi="Arial" w:cs="Arial"/>
                <w:sz w:val="14"/>
                <w:szCs w:val="14"/>
              </w:rPr>
            </w:pPr>
          </w:p>
        </w:tc>
        <w:tc>
          <w:tcPr>
            <w:tcW w:w="851" w:type="dxa"/>
            <w:vAlign w:val="bottom"/>
          </w:tcPr>
          <w:p w14:paraId="226E80EA" w14:textId="19B2FB97" w:rsidR="009972DB" w:rsidRPr="00495317" w:rsidRDefault="003C4C4E" w:rsidP="009972DB">
            <w:pPr>
              <w:tabs>
                <w:tab w:val="decimal" w:pos="564"/>
              </w:tabs>
              <w:spacing w:line="240" w:lineRule="exact"/>
              <w:rPr>
                <w:rFonts w:ascii="Arial" w:hAnsi="Arial" w:cs="Arial"/>
                <w:sz w:val="14"/>
                <w:szCs w:val="14"/>
              </w:rPr>
            </w:pPr>
            <w:r>
              <w:rPr>
                <w:rFonts w:ascii="Arial" w:hAnsi="Arial" w:cs="Arial"/>
                <w:sz w:val="14"/>
                <w:szCs w:val="14"/>
              </w:rPr>
              <w:t>(309)</w:t>
            </w:r>
          </w:p>
        </w:tc>
        <w:tc>
          <w:tcPr>
            <w:tcW w:w="850" w:type="dxa"/>
            <w:vAlign w:val="bottom"/>
          </w:tcPr>
          <w:p w14:paraId="04545DAA" w14:textId="2AE44A56" w:rsidR="009972DB" w:rsidRPr="004C6F4A" w:rsidRDefault="009972DB" w:rsidP="009972DB">
            <w:pPr>
              <w:tabs>
                <w:tab w:val="decimal" w:pos="564"/>
              </w:tabs>
              <w:spacing w:line="240" w:lineRule="exact"/>
              <w:rPr>
                <w:rFonts w:ascii="Arial" w:hAnsi="Arial" w:cs="Arial"/>
                <w:sz w:val="14"/>
                <w:szCs w:val="14"/>
              </w:rPr>
            </w:pPr>
            <w:r>
              <w:rPr>
                <w:rFonts w:ascii="Arial" w:hAnsi="Arial" w:cs="Arial"/>
                <w:sz w:val="14"/>
                <w:szCs w:val="14"/>
              </w:rPr>
              <w:t>(311)</w:t>
            </w:r>
          </w:p>
        </w:tc>
      </w:tr>
      <w:tr w:rsidR="009972DB" w:rsidRPr="002D7443" w14:paraId="395B9B60" w14:textId="77777777" w:rsidTr="009D72A9">
        <w:tc>
          <w:tcPr>
            <w:tcW w:w="4320" w:type="dxa"/>
            <w:vAlign w:val="bottom"/>
          </w:tcPr>
          <w:p w14:paraId="337CD97F" w14:textId="1663654A" w:rsidR="009972DB" w:rsidRPr="002D7443" w:rsidRDefault="009972DB" w:rsidP="009972DB">
            <w:pPr>
              <w:spacing w:line="240" w:lineRule="exact"/>
              <w:ind w:left="120"/>
              <w:rPr>
                <w:rFonts w:ascii="Arial" w:hAnsi="Arial" w:cs="Arial"/>
                <w:sz w:val="14"/>
                <w:szCs w:val="14"/>
                <w:lang w:eastAsia="zh-CN"/>
              </w:rPr>
            </w:pPr>
            <w:r>
              <w:rPr>
                <w:rFonts w:ascii="Arial" w:hAnsi="Arial" w:cs="Arial"/>
                <w:sz w:val="14"/>
                <w:szCs w:val="14"/>
                <w:lang w:eastAsia="zh-CN"/>
              </w:rPr>
              <w:t>Gain on derivatives</w:t>
            </w:r>
          </w:p>
        </w:tc>
        <w:tc>
          <w:tcPr>
            <w:tcW w:w="851" w:type="dxa"/>
            <w:vAlign w:val="bottom"/>
          </w:tcPr>
          <w:p w14:paraId="57B0B627" w14:textId="77777777" w:rsidR="009972DB" w:rsidRPr="002D7443" w:rsidRDefault="009972DB" w:rsidP="009972DB">
            <w:pPr>
              <w:tabs>
                <w:tab w:val="decimal" w:pos="792"/>
              </w:tabs>
              <w:spacing w:line="240" w:lineRule="exact"/>
              <w:rPr>
                <w:rFonts w:ascii="Arial" w:hAnsi="Arial" w:cs="Arial"/>
                <w:sz w:val="14"/>
                <w:szCs w:val="14"/>
              </w:rPr>
            </w:pPr>
          </w:p>
        </w:tc>
        <w:tc>
          <w:tcPr>
            <w:tcW w:w="850" w:type="dxa"/>
            <w:vAlign w:val="bottom"/>
          </w:tcPr>
          <w:p w14:paraId="3148C7EA" w14:textId="77777777" w:rsidR="009972DB" w:rsidRPr="002D7443" w:rsidRDefault="009972DB" w:rsidP="009972DB">
            <w:pPr>
              <w:tabs>
                <w:tab w:val="decimal" w:pos="624"/>
              </w:tabs>
              <w:spacing w:line="240" w:lineRule="exact"/>
              <w:rPr>
                <w:rFonts w:ascii="Arial" w:hAnsi="Arial" w:cs="Arial"/>
                <w:sz w:val="14"/>
                <w:szCs w:val="14"/>
              </w:rPr>
            </w:pPr>
          </w:p>
        </w:tc>
        <w:tc>
          <w:tcPr>
            <w:tcW w:w="851" w:type="dxa"/>
            <w:gridSpan w:val="2"/>
            <w:vAlign w:val="bottom"/>
          </w:tcPr>
          <w:p w14:paraId="502A3C5D" w14:textId="77777777" w:rsidR="009972DB" w:rsidRPr="002D7443" w:rsidRDefault="009972DB" w:rsidP="009972DB">
            <w:pPr>
              <w:tabs>
                <w:tab w:val="decimal" w:pos="496"/>
              </w:tabs>
              <w:spacing w:line="240" w:lineRule="exact"/>
              <w:rPr>
                <w:rFonts w:ascii="Arial" w:hAnsi="Arial" w:cs="Arial"/>
                <w:sz w:val="14"/>
                <w:szCs w:val="14"/>
              </w:rPr>
            </w:pPr>
          </w:p>
        </w:tc>
        <w:tc>
          <w:tcPr>
            <w:tcW w:w="850" w:type="dxa"/>
            <w:vAlign w:val="bottom"/>
          </w:tcPr>
          <w:p w14:paraId="7F5AAC40" w14:textId="77777777" w:rsidR="009972DB" w:rsidRPr="002D7443" w:rsidRDefault="009972DB" w:rsidP="009972DB">
            <w:pPr>
              <w:tabs>
                <w:tab w:val="decimal" w:pos="496"/>
              </w:tabs>
              <w:spacing w:line="240" w:lineRule="exact"/>
              <w:rPr>
                <w:rFonts w:ascii="Arial" w:hAnsi="Arial" w:cs="Arial"/>
                <w:sz w:val="14"/>
                <w:szCs w:val="14"/>
              </w:rPr>
            </w:pPr>
          </w:p>
        </w:tc>
        <w:tc>
          <w:tcPr>
            <w:tcW w:w="851" w:type="dxa"/>
            <w:gridSpan w:val="2"/>
            <w:vAlign w:val="bottom"/>
          </w:tcPr>
          <w:p w14:paraId="548F05BD" w14:textId="77777777" w:rsidR="009972DB" w:rsidRPr="002D7443" w:rsidRDefault="009972DB" w:rsidP="009972DB">
            <w:pPr>
              <w:tabs>
                <w:tab w:val="decimal" w:pos="792"/>
              </w:tabs>
              <w:spacing w:line="240" w:lineRule="exact"/>
              <w:rPr>
                <w:rFonts w:ascii="Arial" w:hAnsi="Arial" w:cs="Arial"/>
                <w:sz w:val="14"/>
                <w:szCs w:val="14"/>
              </w:rPr>
            </w:pPr>
          </w:p>
        </w:tc>
        <w:tc>
          <w:tcPr>
            <w:tcW w:w="850" w:type="dxa"/>
            <w:vAlign w:val="bottom"/>
          </w:tcPr>
          <w:p w14:paraId="0DDC127C" w14:textId="77777777" w:rsidR="009972DB" w:rsidRPr="002D7443" w:rsidRDefault="009972DB" w:rsidP="009972DB">
            <w:pPr>
              <w:tabs>
                <w:tab w:val="decimal" w:pos="792"/>
              </w:tabs>
              <w:spacing w:line="240" w:lineRule="exact"/>
              <w:rPr>
                <w:rFonts w:ascii="Arial" w:hAnsi="Arial" w:cs="Arial"/>
                <w:sz w:val="14"/>
                <w:szCs w:val="14"/>
              </w:rPr>
            </w:pPr>
          </w:p>
        </w:tc>
        <w:tc>
          <w:tcPr>
            <w:tcW w:w="851" w:type="dxa"/>
            <w:vAlign w:val="bottom"/>
          </w:tcPr>
          <w:p w14:paraId="4EBDC4F6" w14:textId="77777777" w:rsidR="009972DB" w:rsidRPr="002D7443" w:rsidRDefault="009972DB" w:rsidP="009972DB">
            <w:pPr>
              <w:tabs>
                <w:tab w:val="decimal" w:pos="792"/>
              </w:tabs>
              <w:spacing w:line="240" w:lineRule="exact"/>
              <w:rPr>
                <w:rFonts w:ascii="Arial" w:hAnsi="Arial" w:cs="Arial"/>
                <w:sz w:val="14"/>
                <w:szCs w:val="14"/>
              </w:rPr>
            </w:pPr>
          </w:p>
        </w:tc>
        <w:tc>
          <w:tcPr>
            <w:tcW w:w="850" w:type="dxa"/>
            <w:vAlign w:val="bottom"/>
          </w:tcPr>
          <w:p w14:paraId="6139E7C2" w14:textId="77777777" w:rsidR="009972DB" w:rsidRPr="002D7443" w:rsidRDefault="009972DB" w:rsidP="009972DB">
            <w:pPr>
              <w:tabs>
                <w:tab w:val="decimal" w:pos="792"/>
              </w:tabs>
              <w:spacing w:line="240" w:lineRule="exact"/>
              <w:rPr>
                <w:rFonts w:ascii="Arial" w:hAnsi="Arial" w:cs="Arial"/>
                <w:sz w:val="14"/>
                <w:szCs w:val="14"/>
              </w:rPr>
            </w:pPr>
          </w:p>
        </w:tc>
        <w:tc>
          <w:tcPr>
            <w:tcW w:w="900" w:type="dxa"/>
          </w:tcPr>
          <w:p w14:paraId="057CE7E1" w14:textId="77777777" w:rsidR="009972DB" w:rsidRPr="002D7443" w:rsidRDefault="009972DB" w:rsidP="009972DB">
            <w:pPr>
              <w:tabs>
                <w:tab w:val="decimal" w:pos="564"/>
              </w:tabs>
              <w:spacing w:line="240" w:lineRule="exact"/>
              <w:rPr>
                <w:rFonts w:ascii="Arial" w:hAnsi="Arial" w:cs="Arial"/>
                <w:sz w:val="14"/>
                <w:szCs w:val="14"/>
              </w:rPr>
            </w:pPr>
          </w:p>
        </w:tc>
        <w:tc>
          <w:tcPr>
            <w:tcW w:w="801" w:type="dxa"/>
          </w:tcPr>
          <w:p w14:paraId="23D85385" w14:textId="77777777" w:rsidR="009972DB" w:rsidRPr="002D7443" w:rsidRDefault="009972DB" w:rsidP="009972DB">
            <w:pPr>
              <w:tabs>
                <w:tab w:val="decimal" w:pos="564"/>
              </w:tabs>
              <w:spacing w:line="240" w:lineRule="exact"/>
              <w:rPr>
                <w:rFonts w:ascii="Arial" w:hAnsi="Arial" w:cs="Arial"/>
                <w:sz w:val="14"/>
                <w:szCs w:val="14"/>
              </w:rPr>
            </w:pPr>
          </w:p>
        </w:tc>
        <w:tc>
          <w:tcPr>
            <w:tcW w:w="851" w:type="dxa"/>
            <w:vAlign w:val="bottom"/>
          </w:tcPr>
          <w:p w14:paraId="3D08D24F" w14:textId="026A9146" w:rsidR="009972DB" w:rsidRPr="00495317" w:rsidRDefault="003C4C4E" w:rsidP="009972DB">
            <w:pPr>
              <w:tabs>
                <w:tab w:val="decimal" w:pos="564"/>
              </w:tabs>
              <w:spacing w:line="240" w:lineRule="exact"/>
              <w:rPr>
                <w:rFonts w:ascii="Arial" w:hAnsi="Arial" w:cs="Arial"/>
                <w:sz w:val="14"/>
                <w:szCs w:val="14"/>
              </w:rPr>
            </w:pPr>
            <w:r>
              <w:rPr>
                <w:rFonts w:ascii="Arial" w:hAnsi="Arial" w:cs="Arial"/>
                <w:sz w:val="14"/>
                <w:szCs w:val="14"/>
              </w:rPr>
              <w:t>1</w:t>
            </w:r>
          </w:p>
        </w:tc>
        <w:tc>
          <w:tcPr>
            <w:tcW w:w="850" w:type="dxa"/>
            <w:vAlign w:val="bottom"/>
          </w:tcPr>
          <w:p w14:paraId="1678F4FF" w14:textId="2FB46434" w:rsidR="009972DB" w:rsidRPr="004C6F4A" w:rsidRDefault="009972DB" w:rsidP="009972DB">
            <w:pPr>
              <w:tabs>
                <w:tab w:val="decimal" w:pos="564"/>
              </w:tabs>
              <w:spacing w:line="240" w:lineRule="exact"/>
              <w:rPr>
                <w:rFonts w:ascii="Arial" w:hAnsi="Arial" w:cs="Arial"/>
                <w:sz w:val="14"/>
                <w:szCs w:val="14"/>
              </w:rPr>
            </w:pPr>
            <w:r>
              <w:rPr>
                <w:rFonts w:ascii="Arial" w:hAnsi="Arial" w:cs="Arial"/>
                <w:sz w:val="14"/>
                <w:szCs w:val="14"/>
              </w:rPr>
              <w:t>189</w:t>
            </w:r>
          </w:p>
        </w:tc>
      </w:tr>
      <w:tr w:rsidR="009972DB" w:rsidRPr="002D7443" w14:paraId="544BB1D3" w14:textId="77777777" w:rsidTr="009D72A9">
        <w:tc>
          <w:tcPr>
            <w:tcW w:w="4320" w:type="dxa"/>
            <w:vAlign w:val="bottom"/>
          </w:tcPr>
          <w:p w14:paraId="0A648952" w14:textId="77777777" w:rsidR="009972DB" w:rsidRPr="002D7443" w:rsidRDefault="009972DB" w:rsidP="009972DB">
            <w:pPr>
              <w:spacing w:line="240" w:lineRule="exact"/>
              <w:ind w:left="120"/>
              <w:rPr>
                <w:rFonts w:ascii="Arial" w:hAnsi="Arial" w:cs="Arial"/>
                <w:sz w:val="14"/>
                <w:szCs w:val="14"/>
                <w:lang w:eastAsia="zh-CN"/>
              </w:rPr>
            </w:pPr>
            <w:r>
              <w:rPr>
                <w:rFonts w:ascii="Arial" w:hAnsi="Arial" w:cs="Arial"/>
                <w:sz w:val="14"/>
                <w:szCs w:val="14"/>
                <w:lang w:eastAsia="zh-CN"/>
              </w:rPr>
              <w:t>Other expenses</w:t>
            </w:r>
          </w:p>
        </w:tc>
        <w:tc>
          <w:tcPr>
            <w:tcW w:w="851" w:type="dxa"/>
            <w:vAlign w:val="bottom"/>
          </w:tcPr>
          <w:p w14:paraId="4DF4C14A" w14:textId="77777777" w:rsidR="009972DB" w:rsidRPr="002D7443" w:rsidRDefault="009972DB" w:rsidP="009972DB">
            <w:pPr>
              <w:tabs>
                <w:tab w:val="decimal" w:pos="792"/>
              </w:tabs>
              <w:spacing w:line="240" w:lineRule="exact"/>
              <w:rPr>
                <w:rFonts w:ascii="Arial" w:hAnsi="Arial" w:cs="Arial"/>
                <w:sz w:val="14"/>
                <w:szCs w:val="14"/>
              </w:rPr>
            </w:pPr>
          </w:p>
        </w:tc>
        <w:tc>
          <w:tcPr>
            <w:tcW w:w="850" w:type="dxa"/>
            <w:vAlign w:val="bottom"/>
          </w:tcPr>
          <w:p w14:paraId="41A81E0E" w14:textId="77777777" w:rsidR="009972DB" w:rsidRPr="002D7443" w:rsidRDefault="009972DB" w:rsidP="009972DB">
            <w:pPr>
              <w:tabs>
                <w:tab w:val="decimal" w:pos="624"/>
              </w:tabs>
              <w:spacing w:line="240" w:lineRule="exact"/>
              <w:rPr>
                <w:rFonts w:ascii="Arial" w:hAnsi="Arial" w:cs="Arial"/>
                <w:sz w:val="14"/>
                <w:szCs w:val="14"/>
              </w:rPr>
            </w:pPr>
          </w:p>
        </w:tc>
        <w:tc>
          <w:tcPr>
            <w:tcW w:w="851" w:type="dxa"/>
            <w:gridSpan w:val="2"/>
            <w:vAlign w:val="bottom"/>
          </w:tcPr>
          <w:p w14:paraId="6995E7AF" w14:textId="77777777" w:rsidR="009972DB" w:rsidRPr="002D7443" w:rsidRDefault="009972DB" w:rsidP="009972DB">
            <w:pPr>
              <w:tabs>
                <w:tab w:val="decimal" w:pos="496"/>
              </w:tabs>
              <w:spacing w:line="240" w:lineRule="exact"/>
              <w:rPr>
                <w:rFonts w:ascii="Arial" w:hAnsi="Arial" w:cs="Arial"/>
                <w:sz w:val="14"/>
                <w:szCs w:val="14"/>
              </w:rPr>
            </w:pPr>
          </w:p>
        </w:tc>
        <w:tc>
          <w:tcPr>
            <w:tcW w:w="850" w:type="dxa"/>
            <w:vAlign w:val="bottom"/>
          </w:tcPr>
          <w:p w14:paraId="36E6144B" w14:textId="77777777" w:rsidR="009972DB" w:rsidRPr="002D7443" w:rsidRDefault="009972DB" w:rsidP="009972DB">
            <w:pPr>
              <w:tabs>
                <w:tab w:val="decimal" w:pos="496"/>
              </w:tabs>
              <w:spacing w:line="240" w:lineRule="exact"/>
              <w:rPr>
                <w:rFonts w:ascii="Arial" w:hAnsi="Arial" w:cs="Arial"/>
                <w:sz w:val="14"/>
                <w:szCs w:val="14"/>
              </w:rPr>
            </w:pPr>
          </w:p>
        </w:tc>
        <w:tc>
          <w:tcPr>
            <w:tcW w:w="851" w:type="dxa"/>
            <w:gridSpan w:val="2"/>
            <w:vAlign w:val="bottom"/>
          </w:tcPr>
          <w:p w14:paraId="33A5546B" w14:textId="77777777" w:rsidR="009972DB" w:rsidRPr="002D7443" w:rsidRDefault="009972DB" w:rsidP="009972DB">
            <w:pPr>
              <w:tabs>
                <w:tab w:val="decimal" w:pos="792"/>
              </w:tabs>
              <w:spacing w:line="240" w:lineRule="exact"/>
              <w:rPr>
                <w:rFonts w:ascii="Arial" w:hAnsi="Arial" w:cs="Arial"/>
                <w:sz w:val="14"/>
                <w:szCs w:val="14"/>
              </w:rPr>
            </w:pPr>
          </w:p>
        </w:tc>
        <w:tc>
          <w:tcPr>
            <w:tcW w:w="850" w:type="dxa"/>
            <w:vAlign w:val="bottom"/>
          </w:tcPr>
          <w:p w14:paraId="68A4582C" w14:textId="77777777" w:rsidR="009972DB" w:rsidRPr="002D7443" w:rsidRDefault="009972DB" w:rsidP="009972DB">
            <w:pPr>
              <w:tabs>
                <w:tab w:val="decimal" w:pos="792"/>
              </w:tabs>
              <w:spacing w:line="240" w:lineRule="exact"/>
              <w:rPr>
                <w:rFonts w:ascii="Arial" w:hAnsi="Arial" w:cs="Arial"/>
                <w:sz w:val="14"/>
                <w:szCs w:val="14"/>
              </w:rPr>
            </w:pPr>
          </w:p>
        </w:tc>
        <w:tc>
          <w:tcPr>
            <w:tcW w:w="851" w:type="dxa"/>
            <w:vAlign w:val="bottom"/>
          </w:tcPr>
          <w:p w14:paraId="03D77EE2" w14:textId="77777777" w:rsidR="009972DB" w:rsidRPr="002D7443" w:rsidRDefault="009972DB" w:rsidP="009972DB">
            <w:pPr>
              <w:tabs>
                <w:tab w:val="decimal" w:pos="792"/>
              </w:tabs>
              <w:spacing w:line="240" w:lineRule="exact"/>
              <w:rPr>
                <w:rFonts w:ascii="Arial" w:hAnsi="Arial" w:cs="Arial"/>
                <w:sz w:val="14"/>
                <w:szCs w:val="14"/>
              </w:rPr>
            </w:pPr>
          </w:p>
        </w:tc>
        <w:tc>
          <w:tcPr>
            <w:tcW w:w="850" w:type="dxa"/>
            <w:vAlign w:val="bottom"/>
          </w:tcPr>
          <w:p w14:paraId="7D2B50FB" w14:textId="77777777" w:rsidR="009972DB" w:rsidRPr="002D7443" w:rsidRDefault="009972DB" w:rsidP="009972DB">
            <w:pPr>
              <w:tabs>
                <w:tab w:val="decimal" w:pos="792"/>
              </w:tabs>
              <w:spacing w:line="240" w:lineRule="exact"/>
              <w:rPr>
                <w:rFonts w:ascii="Arial" w:hAnsi="Arial" w:cs="Arial"/>
                <w:sz w:val="14"/>
                <w:szCs w:val="14"/>
              </w:rPr>
            </w:pPr>
          </w:p>
        </w:tc>
        <w:tc>
          <w:tcPr>
            <w:tcW w:w="900" w:type="dxa"/>
          </w:tcPr>
          <w:p w14:paraId="01CEA5D3" w14:textId="77777777" w:rsidR="009972DB" w:rsidRPr="002D7443" w:rsidRDefault="009972DB" w:rsidP="009972DB">
            <w:pPr>
              <w:tabs>
                <w:tab w:val="decimal" w:pos="564"/>
              </w:tabs>
              <w:spacing w:line="240" w:lineRule="exact"/>
              <w:rPr>
                <w:rFonts w:ascii="Arial" w:hAnsi="Arial" w:cs="Arial"/>
                <w:sz w:val="14"/>
                <w:szCs w:val="14"/>
              </w:rPr>
            </w:pPr>
          </w:p>
        </w:tc>
        <w:tc>
          <w:tcPr>
            <w:tcW w:w="801" w:type="dxa"/>
          </w:tcPr>
          <w:p w14:paraId="6FBC2DD9" w14:textId="77777777" w:rsidR="009972DB" w:rsidRPr="002D7443" w:rsidRDefault="009972DB" w:rsidP="009972DB">
            <w:pPr>
              <w:tabs>
                <w:tab w:val="decimal" w:pos="564"/>
              </w:tabs>
              <w:spacing w:line="240" w:lineRule="exact"/>
              <w:rPr>
                <w:rFonts w:ascii="Arial" w:hAnsi="Arial" w:cs="Arial"/>
                <w:sz w:val="14"/>
                <w:szCs w:val="14"/>
              </w:rPr>
            </w:pPr>
          </w:p>
        </w:tc>
        <w:tc>
          <w:tcPr>
            <w:tcW w:w="851" w:type="dxa"/>
            <w:vAlign w:val="bottom"/>
          </w:tcPr>
          <w:p w14:paraId="2137BF65" w14:textId="4D53CD7F" w:rsidR="009972DB" w:rsidRPr="00495317" w:rsidRDefault="003C4C4E" w:rsidP="009972DB">
            <w:pPr>
              <w:tabs>
                <w:tab w:val="decimal" w:pos="564"/>
              </w:tabs>
              <w:spacing w:line="240" w:lineRule="exact"/>
              <w:rPr>
                <w:rFonts w:ascii="Arial" w:hAnsi="Arial" w:cs="Arial"/>
                <w:sz w:val="14"/>
                <w:szCs w:val="14"/>
              </w:rPr>
            </w:pPr>
            <w:r>
              <w:rPr>
                <w:rFonts w:ascii="Arial" w:hAnsi="Arial" w:cs="Arial"/>
                <w:sz w:val="14"/>
                <w:szCs w:val="14"/>
              </w:rPr>
              <w:t>-</w:t>
            </w:r>
          </w:p>
        </w:tc>
        <w:tc>
          <w:tcPr>
            <w:tcW w:w="850" w:type="dxa"/>
            <w:vAlign w:val="bottom"/>
          </w:tcPr>
          <w:p w14:paraId="72B63CE9" w14:textId="3F463D50" w:rsidR="009972DB" w:rsidRPr="004C6F4A" w:rsidRDefault="009972DB" w:rsidP="009972DB">
            <w:pPr>
              <w:tabs>
                <w:tab w:val="decimal" w:pos="564"/>
              </w:tabs>
              <w:spacing w:line="240" w:lineRule="exact"/>
              <w:rPr>
                <w:rFonts w:ascii="Arial" w:hAnsi="Arial" w:cs="Arial"/>
                <w:sz w:val="14"/>
                <w:szCs w:val="14"/>
              </w:rPr>
            </w:pPr>
            <w:r>
              <w:rPr>
                <w:rFonts w:ascii="Arial" w:hAnsi="Arial" w:cs="Arial"/>
                <w:sz w:val="14"/>
                <w:szCs w:val="14"/>
              </w:rPr>
              <w:t>(3)</w:t>
            </w:r>
          </w:p>
        </w:tc>
      </w:tr>
      <w:tr w:rsidR="009972DB" w:rsidRPr="002D7443" w14:paraId="6465C871" w14:textId="77777777" w:rsidTr="009D72A9">
        <w:tc>
          <w:tcPr>
            <w:tcW w:w="4320" w:type="dxa"/>
            <w:vAlign w:val="bottom"/>
          </w:tcPr>
          <w:p w14:paraId="76F1DD2A" w14:textId="77777777" w:rsidR="009972DB" w:rsidRDefault="009972DB" w:rsidP="009972DB">
            <w:pPr>
              <w:spacing w:line="240" w:lineRule="exact"/>
              <w:ind w:left="120"/>
              <w:rPr>
                <w:rFonts w:ascii="Arial" w:hAnsi="Arial" w:cs="Arial"/>
                <w:sz w:val="14"/>
                <w:szCs w:val="14"/>
                <w:lang w:eastAsia="zh-CN"/>
              </w:rPr>
            </w:pPr>
            <w:r w:rsidRPr="002D7443">
              <w:rPr>
                <w:rFonts w:ascii="Arial" w:hAnsi="Arial" w:cs="Arial"/>
                <w:sz w:val="14"/>
                <w:szCs w:val="14"/>
              </w:rPr>
              <w:t>Share of profit from investments in associates</w:t>
            </w:r>
          </w:p>
        </w:tc>
        <w:tc>
          <w:tcPr>
            <w:tcW w:w="851" w:type="dxa"/>
            <w:vAlign w:val="bottom"/>
          </w:tcPr>
          <w:p w14:paraId="37BE9B94" w14:textId="77777777" w:rsidR="009972DB" w:rsidRPr="002D7443" w:rsidRDefault="009972DB" w:rsidP="009972DB">
            <w:pPr>
              <w:tabs>
                <w:tab w:val="decimal" w:pos="792"/>
              </w:tabs>
              <w:spacing w:line="240" w:lineRule="exact"/>
              <w:rPr>
                <w:rFonts w:ascii="Arial" w:hAnsi="Arial" w:cs="Arial"/>
                <w:sz w:val="14"/>
                <w:szCs w:val="14"/>
              </w:rPr>
            </w:pPr>
          </w:p>
        </w:tc>
        <w:tc>
          <w:tcPr>
            <w:tcW w:w="850" w:type="dxa"/>
            <w:vAlign w:val="bottom"/>
          </w:tcPr>
          <w:p w14:paraId="26635868" w14:textId="77777777" w:rsidR="009972DB" w:rsidRPr="002D7443" w:rsidRDefault="009972DB" w:rsidP="009972DB">
            <w:pPr>
              <w:tabs>
                <w:tab w:val="decimal" w:pos="624"/>
              </w:tabs>
              <w:spacing w:line="240" w:lineRule="exact"/>
              <w:rPr>
                <w:rFonts w:ascii="Arial" w:hAnsi="Arial" w:cs="Arial"/>
                <w:sz w:val="14"/>
                <w:szCs w:val="14"/>
              </w:rPr>
            </w:pPr>
          </w:p>
        </w:tc>
        <w:tc>
          <w:tcPr>
            <w:tcW w:w="851" w:type="dxa"/>
            <w:gridSpan w:val="2"/>
            <w:vAlign w:val="bottom"/>
          </w:tcPr>
          <w:p w14:paraId="4C4346E0" w14:textId="77777777" w:rsidR="009972DB" w:rsidRPr="002D7443" w:rsidRDefault="009972DB" w:rsidP="009972DB">
            <w:pPr>
              <w:tabs>
                <w:tab w:val="decimal" w:pos="496"/>
              </w:tabs>
              <w:spacing w:line="240" w:lineRule="exact"/>
              <w:rPr>
                <w:rFonts w:ascii="Arial" w:hAnsi="Arial" w:cs="Arial"/>
                <w:sz w:val="14"/>
                <w:szCs w:val="14"/>
              </w:rPr>
            </w:pPr>
          </w:p>
        </w:tc>
        <w:tc>
          <w:tcPr>
            <w:tcW w:w="850" w:type="dxa"/>
            <w:vAlign w:val="bottom"/>
          </w:tcPr>
          <w:p w14:paraId="4C02E8F3" w14:textId="77777777" w:rsidR="009972DB" w:rsidRPr="002D7443" w:rsidRDefault="009972DB" w:rsidP="009972DB">
            <w:pPr>
              <w:tabs>
                <w:tab w:val="decimal" w:pos="496"/>
              </w:tabs>
              <w:spacing w:line="240" w:lineRule="exact"/>
              <w:rPr>
                <w:rFonts w:ascii="Arial" w:hAnsi="Arial" w:cs="Arial"/>
                <w:sz w:val="14"/>
                <w:szCs w:val="14"/>
              </w:rPr>
            </w:pPr>
          </w:p>
        </w:tc>
        <w:tc>
          <w:tcPr>
            <w:tcW w:w="851" w:type="dxa"/>
            <w:gridSpan w:val="2"/>
            <w:vAlign w:val="bottom"/>
          </w:tcPr>
          <w:p w14:paraId="26AF897F" w14:textId="77777777" w:rsidR="009972DB" w:rsidRPr="002D7443" w:rsidRDefault="009972DB" w:rsidP="009972DB">
            <w:pPr>
              <w:tabs>
                <w:tab w:val="decimal" w:pos="792"/>
              </w:tabs>
              <w:spacing w:line="240" w:lineRule="exact"/>
              <w:rPr>
                <w:rFonts w:ascii="Arial" w:hAnsi="Arial" w:cs="Arial"/>
                <w:sz w:val="14"/>
                <w:szCs w:val="14"/>
              </w:rPr>
            </w:pPr>
          </w:p>
        </w:tc>
        <w:tc>
          <w:tcPr>
            <w:tcW w:w="850" w:type="dxa"/>
            <w:vAlign w:val="bottom"/>
          </w:tcPr>
          <w:p w14:paraId="373A9119" w14:textId="77777777" w:rsidR="009972DB" w:rsidRPr="002D7443" w:rsidRDefault="009972DB" w:rsidP="009972DB">
            <w:pPr>
              <w:tabs>
                <w:tab w:val="decimal" w:pos="792"/>
              </w:tabs>
              <w:spacing w:line="240" w:lineRule="exact"/>
              <w:rPr>
                <w:rFonts w:ascii="Arial" w:hAnsi="Arial" w:cs="Arial"/>
                <w:sz w:val="14"/>
                <w:szCs w:val="14"/>
              </w:rPr>
            </w:pPr>
          </w:p>
        </w:tc>
        <w:tc>
          <w:tcPr>
            <w:tcW w:w="851" w:type="dxa"/>
            <w:vAlign w:val="bottom"/>
          </w:tcPr>
          <w:p w14:paraId="5CDD3C41" w14:textId="77777777" w:rsidR="009972DB" w:rsidRPr="002D7443" w:rsidRDefault="009972DB" w:rsidP="009972DB">
            <w:pPr>
              <w:tabs>
                <w:tab w:val="decimal" w:pos="792"/>
              </w:tabs>
              <w:spacing w:line="240" w:lineRule="exact"/>
              <w:rPr>
                <w:rFonts w:ascii="Arial" w:hAnsi="Arial" w:cs="Arial"/>
                <w:sz w:val="14"/>
                <w:szCs w:val="14"/>
              </w:rPr>
            </w:pPr>
          </w:p>
        </w:tc>
        <w:tc>
          <w:tcPr>
            <w:tcW w:w="850" w:type="dxa"/>
            <w:vAlign w:val="bottom"/>
          </w:tcPr>
          <w:p w14:paraId="2E5D7117" w14:textId="77777777" w:rsidR="009972DB" w:rsidRPr="002D7443" w:rsidRDefault="009972DB" w:rsidP="009972DB">
            <w:pPr>
              <w:tabs>
                <w:tab w:val="decimal" w:pos="792"/>
              </w:tabs>
              <w:spacing w:line="240" w:lineRule="exact"/>
              <w:rPr>
                <w:rFonts w:ascii="Arial" w:hAnsi="Arial" w:cs="Arial"/>
                <w:sz w:val="14"/>
                <w:szCs w:val="14"/>
              </w:rPr>
            </w:pPr>
          </w:p>
        </w:tc>
        <w:tc>
          <w:tcPr>
            <w:tcW w:w="900" w:type="dxa"/>
          </w:tcPr>
          <w:p w14:paraId="51C85346" w14:textId="77777777" w:rsidR="009972DB" w:rsidRPr="002D7443" w:rsidRDefault="009972DB" w:rsidP="009972DB">
            <w:pPr>
              <w:tabs>
                <w:tab w:val="decimal" w:pos="564"/>
              </w:tabs>
              <w:spacing w:line="240" w:lineRule="exact"/>
              <w:rPr>
                <w:rFonts w:ascii="Arial" w:hAnsi="Arial" w:cs="Arial"/>
                <w:sz w:val="14"/>
                <w:szCs w:val="14"/>
              </w:rPr>
            </w:pPr>
          </w:p>
        </w:tc>
        <w:tc>
          <w:tcPr>
            <w:tcW w:w="801" w:type="dxa"/>
          </w:tcPr>
          <w:p w14:paraId="0D2F8F0E" w14:textId="77777777" w:rsidR="009972DB" w:rsidRPr="002D7443" w:rsidRDefault="009972DB" w:rsidP="009972DB">
            <w:pPr>
              <w:tabs>
                <w:tab w:val="decimal" w:pos="564"/>
              </w:tabs>
              <w:spacing w:line="240" w:lineRule="exact"/>
              <w:rPr>
                <w:rFonts w:ascii="Arial" w:hAnsi="Arial" w:cs="Arial"/>
                <w:sz w:val="14"/>
                <w:szCs w:val="14"/>
              </w:rPr>
            </w:pPr>
          </w:p>
        </w:tc>
        <w:tc>
          <w:tcPr>
            <w:tcW w:w="851" w:type="dxa"/>
            <w:vAlign w:val="bottom"/>
          </w:tcPr>
          <w:p w14:paraId="748FD1C4" w14:textId="71BF1579" w:rsidR="009972DB" w:rsidRPr="00495317" w:rsidRDefault="003C4C4E" w:rsidP="009972DB">
            <w:pPr>
              <w:tabs>
                <w:tab w:val="decimal" w:pos="564"/>
              </w:tabs>
              <w:spacing w:line="240" w:lineRule="exact"/>
              <w:rPr>
                <w:rFonts w:ascii="Arial" w:hAnsi="Arial" w:cs="Arial"/>
                <w:sz w:val="14"/>
                <w:szCs w:val="14"/>
              </w:rPr>
            </w:pPr>
            <w:r>
              <w:rPr>
                <w:rFonts w:ascii="Arial" w:hAnsi="Arial" w:cs="Arial"/>
                <w:sz w:val="14"/>
                <w:szCs w:val="14"/>
              </w:rPr>
              <w:t>10</w:t>
            </w:r>
            <w:r w:rsidR="00847BD1">
              <w:rPr>
                <w:rFonts w:ascii="Arial" w:hAnsi="Arial" w:cs="Arial"/>
                <w:sz w:val="14"/>
                <w:szCs w:val="14"/>
              </w:rPr>
              <w:t>3</w:t>
            </w:r>
          </w:p>
        </w:tc>
        <w:tc>
          <w:tcPr>
            <w:tcW w:w="850" w:type="dxa"/>
            <w:vAlign w:val="bottom"/>
          </w:tcPr>
          <w:p w14:paraId="4C6F498F" w14:textId="314FF9C3" w:rsidR="009972DB" w:rsidRPr="002D7443" w:rsidRDefault="009972DB" w:rsidP="009972DB">
            <w:pPr>
              <w:tabs>
                <w:tab w:val="decimal" w:pos="564"/>
              </w:tabs>
              <w:spacing w:line="240" w:lineRule="exact"/>
              <w:rPr>
                <w:rFonts w:ascii="Arial" w:hAnsi="Arial" w:cs="Arial"/>
                <w:sz w:val="14"/>
                <w:szCs w:val="14"/>
              </w:rPr>
            </w:pPr>
            <w:r>
              <w:rPr>
                <w:rFonts w:ascii="Arial" w:hAnsi="Arial" w:cs="Arial"/>
                <w:sz w:val="14"/>
                <w:szCs w:val="14"/>
              </w:rPr>
              <w:t>154</w:t>
            </w:r>
          </w:p>
        </w:tc>
      </w:tr>
      <w:tr w:rsidR="009972DB" w:rsidRPr="002D7443" w14:paraId="3596C5F0" w14:textId="77777777" w:rsidTr="009D72A9">
        <w:tc>
          <w:tcPr>
            <w:tcW w:w="4320" w:type="dxa"/>
            <w:vAlign w:val="bottom"/>
          </w:tcPr>
          <w:p w14:paraId="2FC77A8F" w14:textId="77777777" w:rsidR="009972DB" w:rsidRPr="002D7443" w:rsidRDefault="009972DB" w:rsidP="009972DB">
            <w:pPr>
              <w:spacing w:line="240" w:lineRule="exact"/>
              <w:ind w:left="120"/>
              <w:rPr>
                <w:rFonts w:ascii="Arial" w:hAnsi="Arial" w:cs="Arial"/>
                <w:sz w:val="14"/>
                <w:szCs w:val="14"/>
                <w:cs/>
              </w:rPr>
            </w:pPr>
            <w:r w:rsidRPr="002D7443">
              <w:rPr>
                <w:rFonts w:ascii="Arial" w:hAnsi="Arial" w:cs="Arial"/>
                <w:sz w:val="14"/>
                <w:szCs w:val="14"/>
              </w:rPr>
              <w:t>Financ</w:t>
            </w:r>
            <w:r>
              <w:rPr>
                <w:rFonts w:ascii="Arial" w:hAnsi="Arial" w:cs="Arial"/>
                <w:sz w:val="14"/>
                <w:szCs w:val="14"/>
              </w:rPr>
              <w:t>e</w:t>
            </w:r>
            <w:r w:rsidRPr="002D7443">
              <w:rPr>
                <w:rFonts w:ascii="Arial" w:hAnsi="Arial" w:cs="Arial"/>
                <w:sz w:val="14"/>
                <w:szCs w:val="14"/>
              </w:rPr>
              <w:t xml:space="preserve"> cost</w:t>
            </w:r>
          </w:p>
        </w:tc>
        <w:tc>
          <w:tcPr>
            <w:tcW w:w="851" w:type="dxa"/>
            <w:vAlign w:val="bottom"/>
          </w:tcPr>
          <w:p w14:paraId="12B57BD2" w14:textId="77777777" w:rsidR="009972DB" w:rsidRPr="002D7443" w:rsidRDefault="009972DB" w:rsidP="009972DB">
            <w:pPr>
              <w:tabs>
                <w:tab w:val="decimal" w:pos="792"/>
              </w:tabs>
              <w:spacing w:line="240" w:lineRule="exact"/>
              <w:rPr>
                <w:rFonts w:ascii="Arial" w:hAnsi="Arial" w:cs="Arial"/>
                <w:sz w:val="14"/>
                <w:szCs w:val="14"/>
              </w:rPr>
            </w:pPr>
          </w:p>
        </w:tc>
        <w:tc>
          <w:tcPr>
            <w:tcW w:w="850" w:type="dxa"/>
            <w:vAlign w:val="bottom"/>
          </w:tcPr>
          <w:p w14:paraId="575BDFC9" w14:textId="77777777" w:rsidR="009972DB" w:rsidRPr="002D7443" w:rsidRDefault="009972DB" w:rsidP="009972DB">
            <w:pPr>
              <w:tabs>
                <w:tab w:val="decimal" w:pos="624"/>
              </w:tabs>
              <w:spacing w:line="240" w:lineRule="exact"/>
              <w:rPr>
                <w:rFonts w:ascii="Arial" w:hAnsi="Arial" w:cs="Arial"/>
                <w:sz w:val="14"/>
                <w:szCs w:val="14"/>
              </w:rPr>
            </w:pPr>
          </w:p>
        </w:tc>
        <w:tc>
          <w:tcPr>
            <w:tcW w:w="851" w:type="dxa"/>
            <w:gridSpan w:val="2"/>
            <w:vAlign w:val="bottom"/>
          </w:tcPr>
          <w:p w14:paraId="7AA4FA35" w14:textId="77777777" w:rsidR="009972DB" w:rsidRPr="002D7443" w:rsidRDefault="009972DB" w:rsidP="009972DB">
            <w:pPr>
              <w:tabs>
                <w:tab w:val="decimal" w:pos="496"/>
              </w:tabs>
              <w:spacing w:line="240" w:lineRule="exact"/>
              <w:rPr>
                <w:rFonts w:ascii="Arial" w:hAnsi="Arial" w:cs="Arial"/>
                <w:sz w:val="14"/>
                <w:szCs w:val="14"/>
              </w:rPr>
            </w:pPr>
          </w:p>
        </w:tc>
        <w:tc>
          <w:tcPr>
            <w:tcW w:w="850" w:type="dxa"/>
            <w:vAlign w:val="bottom"/>
          </w:tcPr>
          <w:p w14:paraId="261FBB71" w14:textId="77777777" w:rsidR="009972DB" w:rsidRPr="002D7443" w:rsidRDefault="009972DB" w:rsidP="009972DB">
            <w:pPr>
              <w:tabs>
                <w:tab w:val="decimal" w:pos="496"/>
              </w:tabs>
              <w:spacing w:line="240" w:lineRule="exact"/>
              <w:rPr>
                <w:rFonts w:ascii="Arial" w:hAnsi="Arial" w:cs="Arial"/>
                <w:sz w:val="14"/>
                <w:szCs w:val="14"/>
              </w:rPr>
            </w:pPr>
          </w:p>
        </w:tc>
        <w:tc>
          <w:tcPr>
            <w:tcW w:w="851" w:type="dxa"/>
            <w:gridSpan w:val="2"/>
            <w:vAlign w:val="bottom"/>
          </w:tcPr>
          <w:p w14:paraId="2A669F04" w14:textId="77777777" w:rsidR="009972DB" w:rsidRPr="002D7443" w:rsidRDefault="009972DB" w:rsidP="009972DB">
            <w:pPr>
              <w:tabs>
                <w:tab w:val="decimal" w:pos="792"/>
              </w:tabs>
              <w:spacing w:line="240" w:lineRule="exact"/>
              <w:rPr>
                <w:rFonts w:ascii="Arial" w:hAnsi="Arial" w:cs="Arial"/>
                <w:sz w:val="14"/>
                <w:szCs w:val="14"/>
              </w:rPr>
            </w:pPr>
          </w:p>
        </w:tc>
        <w:tc>
          <w:tcPr>
            <w:tcW w:w="850" w:type="dxa"/>
            <w:vAlign w:val="bottom"/>
          </w:tcPr>
          <w:p w14:paraId="3DEF2270" w14:textId="77777777" w:rsidR="009972DB" w:rsidRPr="002D7443" w:rsidRDefault="009972DB" w:rsidP="009972DB">
            <w:pPr>
              <w:tabs>
                <w:tab w:val="decimal" w:pos="792"/>
              </w:tabs>
              <w:spacing w:line="240" w:lineRule="exact"/>
              <w:rPr>
                <w:rFonts w:ascii="Arial" w:hAnsi="Arial" w:cs="Arial"/>
                <w:sz w:val="14"/>
                <w:szCs w:val="14"/>
              </w:rPr>
            </w:pPr>
          </w:p>
        </w:tc>
        <w:tc>
          <w:tcPr>
            <w:tcW w:w="851" w:type="dxa"/>
            <w:vAlign w:val="bottom"/>
          </w:tcPr>
          <w:p w14:paraId="1A08EF31" w14:textId="77777777" w:rsidR="009972DB" w:rsidRPr="002D7443" w:rsidRDefault="009972DB" w:rsidP="009972DB">
            <w:pPr>
              <w:tabs>
                <w:tab w:val="decimal" w:pos="792"/>
              </w:tabs>
              <w:spacing w:line="240" w:lineRule="exact"/>
              <w:rPr>
                <w:rFonts w:ascii="Arial" w:hAnsi="Arial" w:cs="Arial"/>
                <w:sz w:val="14"/>
                <w:szCs w:val="14"/>
              </w:rPr>
            </w:pPr>
          </w:p>
        </w:tc>
        <w:tc>
          <w:tcPr>
            <w:tcW w:w="850" w:type="dxa"/>
            <w:vAlign w:val="bottom"/>
          </w:tcPr>
          <w:p w14:paraId="63CCEFBC" w14:textId="77777777" w:rsidR="009972DB" w:rsidRPr="002D7443" w:rsidRDefault="009972DB" w:rsidP="009972DB">
            <w:pPr>
              <w:tabs>
                <w:tab w:val="decimal" w:pos="792"/>
              </w:tabs>
              <w:spacing w:line="240" w:lineRule="exact"/>
              <w:rPr>
                <w:rFonts w:ascii="Arial" w:hAnsi="Arial" w:cs="Arial"/>
                <w:sz w:val="14"/>
                <w:szCs w:val="14"/>
              </w:rPr>
            </w:pPr>
          </w:p>
        </w:tc>
        <w:tc>
          <w:tcPr>
            <w:tcW w:w="900" w:type="dxa"/>
          </w:tcPr>
          <w:p w14:paraId="4815DD55" w14:textId="77777777" w:rsidR="009972DB" w:rsidRPr="002D7443" w:rsidRDefault="009972DB" w:rsidP="009972DB">
            <w:pPr>
              <w:tabs>
                <w:tab w:val="decimal" w:pos="564"/>
              </w:tabs>
              <w:spacing w:line="240" w:lineRule="exact"/>
              <w:rPr>
                <w:rFonts w:ascii="Arial" w:hAnsi="Arial" w:cs="Arial"/>
                <w:sz w:val="14"/>
                <w:szCs w:val="14"/>
              </w:rPr>
            </w:pPr>
          </w:p>
        </w:tc>
        <w:tc>
          <w:tcPr>
            <w:tcW w:w="801" w:type="dxa"/>
          </w:tcPr>
          <w:p w14:paraId="09D8DE26" w14:textId="77777777" w:rsidR="009972DB" w:rsidRPr="002D7443" w:rsidRDefault="009972DB" w:rsidP="009972DB">
            <w:pPr>
              <w:tabs>
                <w:tab w:val="decimal" w:pos="564"/>
              </w:tabs>
              <w:spacing w:line="240" w:lineRule="exact"/>
              <w:rPr>
                <w:rFonts w:ascii="Arial" w:hAnsi="Arial" w:cs="Arial"/>
                <w:sz w:val="14"/>
                <w:szCs w:val="14"/>
              </w:rPr>
            </w:pPr>
          </w:p>
        </w:tc>
        <w:tc>
          <w:tcPr>
            <w:tcW w:w="851" w:type="dxa"/>
            <w:vAlign w:val="bottom"/>
          </w:tcPr>
          <w:p w14:paraId="5FCF0A3B" w14:textId="5316ED06" w:rsidR="009972DB" w:rsidRPr="00495317" w:rsidRDefault="003C4C4E" w:rsidP="009972DB">
            <w:pPr>
              <w:tabs>
                <w:tab w:val="decimal" w:pos="564"/>
              </w:tabs>
              <w:spacing w:line="240" w:lineRule="exact"/>
              <w:rPr>
                <w:rFonts w:ascii="Arial" w:hAnsi="Arial" w:cs="Arial"/>
                <w:sz w:val="14"/>
                <w:szCs w:val="14"/>
              </w:rPr>
            </w:pPr>
            <w:r>
              <w:rPr>
                <w:rFonts w:ascii="Arial" w:hAnsi="Arial" w:cs="Arial"/>
                <w:sz w:val="14"/>
                <w:szCs w:val="14"/>
              </w:rPr>
              <w:t>(299)</w:t>
            </w:r>
          </w:p>
        </w:tc>
        <w:tc>
          <w:tcPr>
            <w:tcW w:w="850" w:type="dxa"/>
            <w:vAlign w:val="bottom"/>
          </w:tcPr>
          <w:p w14:paraId="24C85CA4" w14:textId="3E11DA0B" w:rsidR="009972DB" w:rsidRPr="004C6F4A" w:rsidRDefault="009972DB" w:rsidP="009972DB">
            <w:pPr>
              <w:tabs>
                <w:tab w:val="decimal" w:pos="564"/>
              </w:tabs>
              <w:spacing w:line="240" w:lineRule="exact"/>
              <w:rPr>
                <w:rFonts w:ascii="Arial" w:hAnsi="Arial" w:cs="Arial"/>
                <w:sz w:val="14"/>
                <w:szCs w:val="14"/>
              </w:rPr>
            </w:pPr>
            <w:r>
              <w:rPr>
                <w:rFonts w:ascii="Arial" w:hAnsi="Arial" w:cs="Arial"/>
                <w:sz w:val="14"/>
                <w:szCs w:val="14"/>
              </w:rPr>
              <w:t>(365)</w:t>
            </w:r>
          </w:p>
        </w:tc>
      </w:tr>
      <w:tr w:rsidR="009972DB" w:rsidRPr="002D7443" w14:paraId="2321E020" w14:textId="77777777" w:rsidTr="009D72A9">
        <w:tc>
          <w:tcPr>
            <w:tcW w:w="4320" w:type="dxa"/>
            <w:vAlign w:val="bottom"/>
          </w:tcPr>
          <w:p w14:paraId="7434512A" w14:textId="7F742BB1" w:rsidR="009972DB" w:rsidRPr="002D7443" w:rsidRDefault="009972DB" w:rsidP="009972DB">
            <w:pPr>
              <w:spacing w:line="240" w:lineRule="exact"/>
              <w:ind w:left="120"/>
              <w:rPr>
                <w:rFonts w:ascii="Arial" w:hAnsi="Arial" w:cs="Arial"/>
                <w:sz w:val="14"/>
                <w:szCs w:val="14"/>
                <w:cs/>
              </w:rPr>
            </w:pPr>
            <w:r w:rsidRPr="002D7443">
              <w:rPr>
                <w:rFonts w:ascii="Arial" w:hAnsi="Arial" w:cs="Arial"/>
                <w:sz w:val="14"/>
                <w:szCs w:val="14"/>
              </w:rPr>
              <w:t xml:space="preserve">Income tax </w:t>
            </w:r>
            <w:r>
              <w:rPr>
                <w:rFonts w:ascii="Arial" w:hAnsi="Arial" w:cs="Arial"/>
                <w:sz w:val="14"/>
                <w:szCs w:val="14"/>
              </w:rPr>
              <w:t xml:space="preserve">revenues </w:t>
            </w:r>
          </w:p>
        </w:tc>
        <w:tc>
          <w:tcPr>
            <w:tcW w:w="851" w:type="dxa"/>
            <w:vAlign w:val="bottom"/>
          </w:tcPr>
          <w:p w14:paraId="161AB551" w14:textId="77777777" w:rsidR="009972DB" w:rsidRPr="002D7443" w:rsidRDefault="009972DB" w:rsidP="009972DB">
            <w:pPr>
              <w:tabs>
                <w:tab w:val="decimal" w:pos="792"/>
              </w:tabs>
              <w:spacing w:line="240" w:lineRule="exact"/>
              <w:rPr>
                <w:rFonts w:ascii="Arial" w:hAnsi="Arial" w:cs="Arial"/>
                <w:sz w:val="14"/>
                <w:szCs w:val="14"/>
              </w:rPr>
            </w:pPr>
          </w:p>
        </w:tc>
        <w:tc>
          <w:tcPr>
            <w:tcW w:w="850" w:type="dxa"/>
            <w:vAlign w:val="bottom"/>
          </w:tcPr>
          <w:p w14:paraId="19AA9E0C" w14:textId="77777777" w:rsidR="009972DB" w:rsidRPr="002D7443" w:rsidRDefault="009972DB" w:rsidP="009972DB">
            <w:pPr>
              <w:tabs>
                <w:tab w:val="decimal" w:pos="624"/>
              </w:tabs>
              <w:spacing w:line="240" w:lineRule="exact"/>
              <w:rPr>
                <w:rFonts w:ascii="Arial" w:hAnsi="Arial" w:cs="Arial"/>
                <w:sz w:val="14"/>
                <w:szCs w:val="14"/>
              </w:rPr>
            </w:pPr>
          </w:p>
        </w:tc>
        <w:tc>
          <w:tcPr>
            <w:tcW w:w="851" w:type="dxa"/>
            <w:gridSpan w:val="2"/>
            <w:vAlign w:val="bottom"/>
          </w:tcPr>
          <w:p w14:paraId="417DFFFC" w14:textId="77777777" w:rsidR="009972DB" w:rsidRPr="002D7443" w:rsidRDefault="009972DB" w:rsidP="009972DB">
            <w:pPr>
              <w:tabs>
                <w:tab w:val="decimal" w:pos="496"/>
              </w:tabs>
              <w:spacing w:line="240" w:lineRule="exact"/>
              <w:rPr>
                <w:rFonts w:ascii="Arial" w:hAnsi="Arial" w:cs="Arial"/>
                <w:sz w:val="14"/>
                <w:szCs w:val="14"/>
              </w:rPr>
            </w:pPr>
          </w:p>
        </w:tc>
        <w:tc>
          <w:tcPr>
            <w:tcW w:w="850" w:type="dxa"/>
            <w:vAlign w:val="bottom"/>
          </w:tcPr>
          <w:p w14:paraId="19D24748" w14:textId="77777777" w:rsidR="009972DB" w:rsidRPr="002D7443" w:rsidRDefault="009972DB" w:rsidP="009972DB">
            <w:pPr>
              <w:tabs>
                <w:tab w:val="decimal" w:pos="496"/>
              </w:tabs>
              <w:spacing w:line="240" w:lineRule="exact"/>
              <w:rPr>
                <w:rFonts w:ascii="Arial" w:hAnsi="Arial" w:cs="Arial"/>
                <w:sz w:val="14"/>
                <w:szCs w:val="14"/>
              </w:rPr>
            </w:pPr>
          </w:p>
        </w:tc>
        <w:tc>
          <w:tcPr>
            <w:tcW w:w="851" w:type="dxa"/>
            <w:gridSpan w:val="2"/>
            <w:vAlign w:val="bottom"/>
          </w:tcPr>
          <w:p w14:paraId="33055BBD" w14:textId="77777777" w:rsidR="009972DB" w:rsidRPr="002D7443" w:rsidRDefault="009972DB" w:rsidP="009972DB">
            <w:pPr>
              <w:tabs>
                <w:tab w:val="decimal" w:pos="792"/>
              </w:tabs>
              <w:spacing w:line="240" w:lineRule="exact"/>
              <w:rPr>
                <w:rFonts w:ascii="Arial" w:hAnsi="Arial" w:cs="Arial"/>
                <w:sz w:val="14"/>
                <w:szCs w:val="14"/>
              </w:rPr>
            </w:pPr>
          </w:p>
        </w:tc>
        <w:tc>
          <w:tcPr>
            <w:tcW w:w="850" w:type="dxa"/>
            <w:vAlign w:val="bottom"/>
          </w:tcPr>
          <w:p w14:paraId="6F9D3F8B" w14:textId="77777777" w:rsidR="009972DB" w:rsidRPr="002D7443" w:rsidRDefault="009972DB" w:rsidP="009972DB">
            <w:pPr>
              <w:tabs>
                <w:tab w:val="decimal" w:pos="792"/>
              </w:tabs>
              <w:spacing w:line="240" w:lineRule="exact"/>
              <w:rPr>
                <w:rFonts w:ascii="Arial" w:hAnsi="Arial" w:cs="Arial"/>
                <w:sz w:val="14"/>
                <w:szCs w:val="14"/>
              </w:rPr>
            </w:pPr>
          </w:p>
        </w:tc>
        <w:tc>
          <w:tcPr>
            <w:tcW w:w="851" w:type="dxa"/>
            <w:vAlign w:val="bottom"/>
          </w:tcPr>
          <w:p w14:paraId="7E9BA82F" w14:textId="77777777" w:rsidR="009972DB" w:rsidRPr="002D7443" w:rsidRDefault="009972DB" w:rsidP="009972DB">
            <w:pPr>
              <w:tabs>
                <w:tab w:val="decimal" w:pos="792"/>
              </w:tabs>
              <w:spacing w:line="240" w:lineRule="exact"/>
              <w:rPr>
                <w:rFonts w:ascii="Arial" w:hAnsi="Arial" w:cs="Arial"/>
                <w:sz w:val="14"/>
                <w:szCs w:val="14"/>
              </w:rPr>
            </w:pPr>
          </w:p>
        </w:tc>
        <w:tc>
          <w:tcPr>
            <w:tcW w:w="850" w:type="dxa"/>
            <w:vAlign w:val="bottom"/>
          </w:tcPr>
          <w:p w14:paraId="34901A78" w14:textId="77777777" w:rsidR="009972DB" w:rsidRPr="002D7443" w:rsidRDefault="009972DB" w:rsidP="009972DB">
            <w:pPr>
              <w:tabs>
                <w:tab w:val="decimal" w:pos="792"/>
              </w:tabs>
              <w:spacing w:line="240" w:lineRule="exact"/>
              <w:rPr>
                <w:rFonts w:ascii="Arial" w:hAnsi="Arial" w:cs="Arial"/>
                <w:sz w:val="14"/>
                <w:szCs w:val="14"/>
              </w:rPr>
            </w:pPr>
          </w:p>
        </w:tc>
        <w:tc>
          <w:tcPr>
            <w:tcW w:w="900" w:type="dxa"/>
          </w:tcPr>
          <w:p w14:paraId="17545021" w14:textId="77777777" w:rsidR="009972DB" w:rsidRPr="002D7443" w:rsidRDefault="009972DB" w:rsidP="009972DB">
            <w:pPr>
              <w:tabs>
                <w:tab w:val="decimal" w:pos="564"/>
              </w:tabs>
              <w:spacing w:line="240" w:lineRule="exact"/>
              <w:rPr>
                <w:rFonts w:ascii="Arial" w:hAnsi="Arial" w:cs="Arial"/>
                <w:sz w:val="14"/>
                <w:szCs w:val="14"/>
              </w:rPr>
            </w:pPr>
          </w:p>
        </w:tc>
        <w:tc>
          <w:tcPr>
            <w:tcW w:w="801" w:type="dxa"/>
          </w:tcPr>
          <w:p w14:paraId="1892AFFF" w14:textId="77777777" w:rsidR="009972DB" w:rsidRPr="002D7443" w:rsidRDefault="009972DB" w:rsidP="009972DB">
            <w:pPr>
              <w:tabs>
                <w:tab w:val="decimal" w:pos="564"/>
              </w:tabs>
              <w:spacing w:line="240" w:lineRule="exact"/>
              <w:rPr>
                <w:rFonts w:ascii="Arial" w:hAnsi="Arial" w:cs="Arial"/>
                <w:sz w:val="14"/>
                <w:szCs w:val="14"/>
              </w:rPr>
            </w:pPr>
          </w:p>
        </w:tc>
        <w:tc>
          <w:tcPr>
            <w:tcW w:w="851" w:type="dxa"/>
            <w:vAlign w:val="bottom"/>
          </w:tcPr>
          <w:p w14:paraId="4E769158" w14:textId="1111BAE9" w:rsidR="009972DB" w:rsidRPr="00495317" w:rsidRDefault="00B50A2A" w:rsidP="009972DB">
            <w:pPr>
              <w:tabs>
                <w:tab w:val="decimal" w:pos="564"/>
              </w:tabs>
              <w:spacing w:line="240" w:lineRule="exact"/>
              <w:rPr>
                <w:rFonts w:ascii="Arial" w:hAnsi="Arial" w:cs="Arial"/>
                <w:sz w:val="14"/>
                <w:szCs w:val="14"/>
              </w:rPr>
            </w:pPr>
            <w:r>
              <w:rPr>
                <w:rFonts w:ascii="Arial" w:hAnsi="Arial" w:cs="Arial"/>
                <w:sz w:val="14"/>
                <w:szCs w:val="14"/>
              </w:rPr>
              <w:t>1</w:t>
            </w:r>
          </w:p>
        </w:tc>
        <w:tc>
          <w:tcPr>
            <w:tcW w:w="850" w:type="dxa"/>
            <w:vAlign w:val="bottom"/>
          </w:tcPr>
          <w:p w14:paraId="35B2B04A" w14:textId="264CAFE6" w:rsidR="009972DB" w:rsidRPr="004C6F4A" w:rsidRDefault="009972DB" w:rsidP="009972DB">
            <w:pPr>
              <w:tabs>
                <w:tab w:val="decimal" w:pos="564"/>
              </w:tabs>
              <w:spacing w:line="240" w:lineRule="exact"/>
              <w:rPr>
                <w:rFonts w:ascii="Arial" w:hAnsi="Arial" w:cs="Arial"/>
                <w:sz w:val="14"/>
                <w:szCs w:val="14"/>
              </w:rPr>
            </w:pPr>
            <w:r>
              <w:rPr>
                <w:rFonts w:ascii="Arial" w:hAnsi="Arial" w:cs="Arial"/>
                <w:sz w:val="14"/>
                <w:szCs w:val="14"/>
              </w:rPr>
              <w:t>5</w:t>
            </w:r>
          </w:p>
        </w:tc>
      </w:tr>
      <w:tr w:rsidR="009972DB" w:rsidRPr="002D7443" w14:paraId="1B6ECA00" w14:textId="77777777" w:rsidTr="009D72A9">
        <w:tc>
          <w:tcPr>
            <w:tcW w:w="4320" w:type="dxa"/>
            <w:vAlign w:val="bottom"/>
          </w:tcPr>
          <w:p w14:paraId="659FEBE9" w14:textId="77777777" w:rsidR="009972DB" w:rsidRPr="002D7443" w:rsidRDefault="009972DB" w:rsidP="009972DB">
            <w:pPr>
              <w:tabs>
                <w:tab w:val="decimal" w:pos="496"/>
              </w:tabs>
              <w:spacing w:line="240" w:lineRule="exact"/>
              <w:rPr>
                <w:rFonts w:ascii="Arial" w:hAnsi="Arial" w:cs="Arial"/>
                <w:sz w:val="14"/>
                <w:szCs w:val="14"/>
              </w:rPr>
            </w:pPr>
            <w:r w:rsidRPr="002D7443">
              <w:rPr>
                <w:rFonts w:ascii="Arial" w:hAnsi="Arial" w:cs="Arial"/>
                <w:sz w:val="14"/>
                <w:szCs w:val="14"/>
              </w:rPr>
              <w:t>Non-controlling interests of the subsidiaries</w:t>
            </w:r>
          </w:p>
        </w:tc>
        <w:tc>
          <w:tcPr>
            <w:tcW w:w="851" w:type="dxa"/>
            <w:vAlign w:val="bottom"/>
          </w:tcPr>
          <w:p w14:paraId="432A4401" w14:textId="77777777" w:rsidR="009972DB" w:rsidRPr="002D7443" w:rsidRDefault="009972DB" w:rsidP="009972DB">
            <w:pPr>
              <w:tabs>
                <w:tab w:val="decimal" w:pos="792"/>
              </w:tabs>
              <w:spacing w:line="240" w:lineRule="exact"/>
              <w:rPr>
                <w:rFonts w:ascii="Arial" w:hAnsi="Arial" w:cs="Arial"/>
                <w:sz w:val="14"/>
                <w:szCs w:val="14"/>
              </w:rPr>
            </w:pPr>
          </w:p>
        </w:tc>
        <w:tc>
          <w:tcPr>
            <w:tcW w:w="850" w:type="dxa"/>
            <w:vAlign w:val="bottom"/>
          </w:tcPr>
          <w:p w14:paraId="477FA597" w14:textId="77777777" w:rsidR="009972DB" w:rsidRPr="002D7443" w:rsidRDefault="009972DB" w:rsidP="009972DB">
            <w:pPr>
              <w:tabs>
                <w:tab w:val="decimal" w:pos="792"/>
              </w:tabs>
              <w:spacing w:line="240" w:lineRule="exact"/>
              <w:rPr>
                <w:rFonts w:ascii="Arial" w:hAnsi="Arial" w:cs="Arial"/>
                <w:sz w:val="14"/>
                <w:szCs w:val="14"/>
              </w:rPr>
            </w:pPr>
          </w:p>
        </w:tc>
        <w:tc>
          <w:tcPr>
            <w:tcW w:w="851" w:type="dxa"/>
            <w:gridSpan w:val="2"/>
            <w:vAlign w:val="bottom"/>
          </w:tcPr>
          <w:p w14:paraId="070079C9" w14:textId="77777777" w:rsidR="009972DB" w:rsidRPr="002D7443" w:rsidRDefault="009972DB" w:rsidP="009972DB">
            <w:pPr>
              <w:tabs>
                <w:tab w:val="decimal" w:pos="792"/>
              </w:tabs>
              <w:spacing w:line="240" w:lineRule="exact"/>
              <w:rPr>
                <w:rFonts w:ascii="Arial" w:hAnsi="Arial" w:cs="Arial"/>
                <w:sz w:val="14"/>
                <w:szCs w:val="14"/>
              </w:rPr>
            </w:pPr>
          </w:p>
        </w:tc>
        <w:tc>
          <w:tcPr>
            <w:tcW w:w="850" w:type="dxa"/>
            <w:vAlign w:val="bottom"/>
          </w:tcPr>
          <w:p w14:paraId="384CC506" w14:textId="77777777" w:rsidR="009972DB" w:rsidRPr="002D7443" w:rsidRDefault="009972DB" w:rsidP="009972DB">
            <w:pPr>
              <w:tabs>
                <w:tab w:val="decimal" w:pos="792"/>
              </w:tabs>
              <w:spacing w:line="240" w:lineRule="exact"/>
              <w:rPr>
                <w:rFonts w:ascii="Arial" w:hAnsi="Arial" w:cs="Arial"/>
                <w:sz w:val="14"/>
                <w:szCs w:val="14"/>
              </w:rPr>
            </w:pPr>
          </w:p>
        </w:tc>
        <w:tc>
          <w:tcPr>
            <w:tcW w:w="851" w:type="dxa"/>
            <w:gridSpan w:val="2"/>
            <w:vAlign w:val="bottom"/>
          </w:tcPr>
          <w:p w14:paraId="742F4913" w14:textId="77777777" w:rsidR="009972DB" w:rsidRPr="002D7443" w:rsidRDefault="009972DB" w:rsidP="009972DB">
            <w:pPr>
              <w:tabs>
                <w:tab w:val="decimal" w:pos="564"/>
              </w:tabs>
              <w:spacing w:line="240" w:lineRule="exact"/>
              <w:rPr>
                <w:rFonts w:ascii="Arial" w:hAnsi="Arial" w:cs="Arial"/>
                <w:sz w:val="14"/>
                <w:szCs w:val="14"/>
              </w:rPr>
            </w:pPr>
          </w:p>
        </w:tc>
        <w:tc>
          <w:tcPr>
            <w:tcW w:w="850" w:type="dxa"/>
            <w:vAlign w:val="bottom"/>
          </w:tcPr>
          <w:p w14:paraId="55134C32" w14:textId="77777777" w:rsidR="009972DB" w:rsidRPr="002D7443" w:rsidRDefault="009972DB" w:rsidP="009972DB">
            <w:pPr>
              <w:tabs>
                <w:tab w:val="decimal" w:pos="564"/>
              </w:tabs>
              <w:spacing w:line="240" w:lineRule="exact"/>
              <w:rPr>
                <w:rFonts w:ascii="Arial" w:hAnsi="Arial" w:cs="Arial"/>
                <w:sz w:val="14"/>
                <w:szCs w:val="14"/>
              </w:rPr>
            </w:pPr>
          </w:p>
        </w:tc>
        <w:tc>
          <w:tcPr>
            <w:tcW w:w="851" w:type="dxa"/>
            <w:vAlign w:val="bottom"/>
          </w:tcPr>
          <w:p w14:paraId="605F0263" w14:textId="77777777" w:rsidR="009972DB" w:rsidRPr="002D7443" w:rsidRDefault="009972DB" w:rsidP="009972DB">
            <w:pPr>
              <w:tabs>
                <w:tab w:val="decimal" w:pos="792"/>
              </w:tabs>
              <w:spacing w:line="240" w:lineRule="exact"/>
              <w:rPr>
                <w:rFonts w:ascii="Arial" w:hAnsi="Arial" w:cs="Arial"/>
                <w:sz w:val="14"/>
                <w:szCs w:val="14"/>
              </w:rPr>
            </w:pPr>
          </w:p>
        </w:tc>
        <w:tc>
          <w:tcPr>
            <w:tcW w:w="850" w:type="dxa"/>
          </w:tcPr>
          <w:p w14:paraId="37EB8335" w14:textId="77777777" w:rsidR="009972DB" w:rsidRPr="002D7443" w:rsidRDefault="009972DB" w:rsidP="009972DB">
            <w:pPr>
              <w:tabs>
                <w:tab w:val="decimal" w:pos="564"/>
              </w:tabs>
              <w:spacing w:line="240" w:lineRule="exact"/>
              <w:rPr>
                <w:rFonts w:ascii="Arial" w:hAnsi="Arial" w:cs="Arial"/>
                <w:sz w:val="14"/>
                <w:szCs w:val="14"/>
              </w:rPr>
            </w:pPr>
          </w:p>
        </w:tc>
        <w:tc>
          <w:tcPr>
            <w:tcW w:w="900" w:type="dxa"/>
          </w:tcPr>
          <w:p w14:paraId="611549AA" w14:textId="77777777" w:rsidR="009972DB" w:rsidRPr="002D7443" w:rsidRDefault="009972DB" w:rsidP="009972DB">
            <w:pPr>
              <w:tabs>
                <w:tab w:val="decimal" w:pos="564"/>
              </w:tabs>
              <w:spacing w:line="240" w:lineRule="exact"/>
              <w:rPr>
                <w:rFonts w:ascii="Arial" w:hAnsi="Arial" w:cs="Arial"/>
                <w:sz w:val="14"/>
                <w:szCs w:val="14"/>
              </w:rPr>
            </w:pPr>
          </w:p>
        </w:tc>
        <w:tc>
          <w:tcPr>
            <w:tcW w:w="801" w:type="dxa"/>
          </w:tcPr>
          <w:p w14:paraId="08B7EE8E" w14:textId="77777777" w:rsidR="009972DB" w:rsidRPr="002D7443" w:rsidRDefault="009972DB" w:rsidP="009972DB">
            <w:pPr>
              <w:tabs>
                <w:tab w:val="decimal" w:pos="564"/>
              </w:tabs>
              <w:spacing w:line="240" w:lineRule="exact"/>
              <w:rPr>
                <w:rFonts w:ascii="Arial" w:hAnsi="Arial" w:cs="Arial"/>
                <w:sz w:val="14"/>
                <w:szCs w:val="14"/>
              </w:rPr>
            </w:pPr>
          </w:p>
        </w:tc>
        <w:tc>
          <w:tcPr>
            <w:tcW w:w="851" w:type="dxa"/>
            <w:vAlign w:val="bottom"/>
          </w:tcPr>
          <w:p w14:paraId="1347715D" w14:textId="1EB7E782" w:rsidR="009972DB" w:rsidRPr="00495317" w:rsidRDefault="00847BD1" w:rsidP="009972DB">
            <w:pPr>
              <w:pBdr>
                <w:bottom w:val="single" w:sz="4" w:space="1" w:color="auto"/>
              </w:pBdr>
              <w:tabs>
                <w:tab w:val="decimal" w:pos="564"/>
              </w:tabs>
              <w:spacing w:line="240" w:lineRule="exact"/>
              <w:rPr>
                <w:rFonts w:ascii="Arial" w:hAnsi="Arial" w:cs="Arial"/>
                <w:sz w:val="14"/>
                <w:szCs w:val="14"/>
              </w:rPr>
            </w:pPr>
            <w:r>
              <w:rPr>
                <w:rFonts w:ascii="Arial" w:hAnsi="Arial" w:cs="Arial"/>
                <w:sz w:val="14"/>
                <w:szCs w:val="14"/>
              </w:rPr>
              <w:t>5</w:t>
            </w:r>
          </w:p>
        </w:tc>
        <w:tc>
          <w:tcPr>
            <w:tcW w:w="850" w:type="dxa"/>
            <w:vAlign w:val="bottom"/>
          </w:tcPr>
          <w:p w14:paraId="36D4C3F8" w14:textId="3F312597" w:rsidR="009972DB" w:rsidRPr="002D7443" w:rsidRDefault="009972DB" w:rsidP="009972DB">
            <w:pPr>
              <w:pBdr>
                <w:bottom w:val="single" w:sz="4" w:space="1" w:color="auto"/>
              </w:pBdr>
              <w:tabs>
                <w:tab w:val="decimal" w:pos="564"/>
              </w:tabs>
              <w:spacing w:line="240" w:lineRule="exact"/>
              <w:rPr>
                <w:rFonts w:ascii="Arial" w:hAnsi="Arial" w:cs="Arial"/>
                <w:sz w:val="14"/>
                <w:szCs w:val="14"/>
              </w:rPr>
            </w:pPr>
            <w:r>
              <w:rPr>
                <w:rFonts w:ascii="Arial" w:hAnsi="Arial" w:cs="Arial"/>
                <w:sz w:val="14"/>
                <w:szCs w:val="14"/>
              </w:rPr>
              <w:t>12</w:t>
            </w:r>
          </w:p>
        </w:tc>
      </w:tr>
      <w:tr w:rsidR="009972DB" w:rsidRPr="002D7443" w14:paraId="1C887064" w14:textId="77777777" w:rsidTr="009D72A9">
        <w:tc>
          <w:tcPr>
            <w:tcW w:w="6021" w:type="dxa"/>
            <w:gridSpan w:val="3"/>
            <w:vAlign w:val="bottom"/>
          </w:tcPr>
          <w:p w14:paraId="044831BA" w14:textId="7E3185FF" w:rsidR="009972DB" w:rsidRPr="002D7443" w:rsidRDefault="009972DB" w:rsidP="009972DB">
            <w:pPr>
              <w:tabs>
                <w:tab w:val="decimal" w:pos="496"/>
              </w:tabs>
              <w:spacing w:line="240" w:lineRule="exact"/>
              <w:rPr>
                <w:rFonts w:ascii="Arial" w:hAnsi="Arial" w:cs="Arial"/>
                <w:sz w:val="14"/>
                <w:szCs w:val="14"/>
              </w:rPr>
            </w:pPr>
            <w:r>
              <w:rPr>
                <w:rFonts w:ascii="Arial" w:hAnsi="Arial" w:cs="Arial"/>
                <w:sz w:val="14"/>
                <w:szCs w:val="14"/>
              </w:rPr>
              <w:t>Loss attributable to equity holders of the Company</w:t>
            </w:r>
          </w:p>
        </w:tc>
        <w:tc>
          <w:tcPr>
            <w:tcW w:w="851" w:type="dxa"/>
            <w:gridSpan w:val="2"/>
            <w:vAlign w:val="bottom"/>
          </w:tcPr>
          <w:p w14:paraId="60A86A3C" w14:textId="77777777" w:rsidR="009972DB" w:rsidRPr="002D7443" w:rsidRDefault="009972DB" w:rsidP="009972DB">
            <w:pPr>
              <w:tabs>
                <w:tab w:val="decimal" w:pos="496"/>
              </w:tabs>
              <w:spacing w:line="240" w:lineRule="exact"/>
              <w:rPr>
                <w:rFonts w:ascii="Arial" w:hAnsi="Arial" w:cs="Arial"/>
                <w:sz w:val="14"/>
                <w:szCs w:val="14"/>
              </w:rPr>
            </w:pPr>
          </w:p>
        </w:tc>
        <w:tc>
          <w:tcPr>
            <w:tcW w:w="850" w:type="dxa"/>
            <w:vAlign w:val="bottom"/>
          </w:tcPr>
          <w:p w14:paraId="38006C72" w14:textId="77777777" w:rsidR="009972DB" w:rsidRPr="002D7443" w:rsidRDefault="009972DB" w:rsidP="009972DB">
            <w:pPr>
              <w:tabs>
                <w:tab w:val="decimal" w:pos="792"/>
              </w:tabs>
              <w:spacing w:line="240" w:lineRule="exact"/>
              <w:rPr>
                <w:rFonts w:ascii="Arial" w:hAnsi="Arial" w:cs="Arial"/>
                <w:sz w:val="14"/>
                <w:szCs w:val="14"/>
              </w:rPr>
            </w:pPr>
          </w:p>
        </w:tc>
        <w:tc>
          <w:tcPr>
            <w:tcW w:w="851" w:type="dxa"/>
            <w:gridSpan w:val="2"/>
            <w:vAlign w:val="bottom"/>
          </w:tcPr>
          <w:p w14:paraId="034D136E" w14:textId="77777777" w:rsidR="009972DB" w:rsidRPr="002D7443" w:rsidRDefault="009972DB" w:rsidP="009972DB">
            <w:pPr>
              <w:tabs>
                <w:tab w:val="decimal" w:pos="792"/>
              </w:tabs>
              <w:spacing w:line="240" w:lineRule="exact"/>
              <w:rPr>
                <w:rFonts w:ascii="Arial" w:hAnsi="Arial" w:cs="Arial"/>
                <w:sz w:val="14"/>
                <w:szCs w:val="14"/>
              </w:rPr>
            </w:pPr>
          </w:p>
        </w:tc>
        <w:tc>
          <w:tcPr>
            <w:tcW w:w="850" w:type="dxa"/>
            <w:vAlign w:val="bottom"/>
          </w:tcPr>
          <w:p w14:paraId="3EEF1769" w14:textId="77777777" w:rsidR="009972DB" w:rsidRPr="002D7443" w:rsidRDefault="009972DB" w:rsidP="009972DB">
            <w:pPr>
              <w:tabs>
                <w:tab w:val="decimal" w:pos="792"/>
              </w:tabs>
              <w:spacing w:line="240" w:lineRule="exact"/>
              <w:rPr>
                <w:rFonts w:ascii="Arial" w:hAnsi="Arial" w:cs="Arial"/>
                <w:sz w:val="14"/>
                <w:szCs w:val="14"/>
              </w:rPr>
            </w:pPr>
          </w:p>
        </w:tc>
        <w:tc>
          <w:tcPr>
            <w:tcW w:w="851" w:type="dxa"/>
            <w:vAlign w:val="bottom"/>
          </w:tcPr>
          <w:p w14:paraId="7561F6AD" w14:textId="77777777" w:rsidR="009972DB" w:rsidRPr="002D7443" w:rsidRDefault="009972DB" w:rsidP="009972DB">
            <w:pPr>
              <w:tabs>
                <w:tab w:val="decimal" w:pos="792"/>
              </w:tabs>
              <w:spacing w:line="240" w:lineRule="exact"/>
              <w:rPr>
                <w:rFonts w:ascii="Arial" w:hAnsi="Arial" w:cs="Arial"/>
                <w:sz w:val="14"/>
                <w:szCs w:val="14"/>
              </w:rPr>
            </w:pPr>
          </w:p>
        </w:tc>
        <w:tc>
          <w:tcPr>
            <w:tcW w:w="850" w:type="dxa"/>
          </w:tcPr>
          <w:p w14:paraId="4A415265" w14:textId="77777777" w:rsidR="009972DB" w:rsidRPr="002D7443" w:rsidRDefault="009972DB" w:rsidP="009972DB">
            <w:pPr>
              <w:tabs>
                <w:tab w:val="decimal" w:pos="564"/>
              </w:tabs>
              <w:spacing w:line="240" w:lineRule="exact"/>
              <w:rPr>
                <w:rFonts w:ascii="Arial" w:hAnsi="Arial" w:cs="Arial"/>
                <w:sz w:val="14"/>
                <w:szCs w:val="14"/>
              </w:rPr>
            </w:pPr>
          </w:p>
        </w:tc>
        <w:tc>
          <w:tcPr>
            <w:tcW w:w="900" w:type="dxa"/>
          </w:tcPr>
          <w:p w14:paraId="4702B6CC" w14:textId="77777777" w:rsidR="009972DB" w:rsidRPr="002D7443" w:rsidRDefault="009972DB" w:rsidP="009972DB">
            <w:pPr>
              <w:tabs>
                <w:tab w:val="decimal" w:pos="564"/>
              </w:tabs>
              <w:spacing w:line="240" w:lineRule="exact"/>
              <w:rPr>
                <w:rFonts w:ascii="Arial" w:hAnsi="Arial" w:cs="Arial"/>
                <w:sz w:val="14"/>
                <w:szCs w:val="14"/>
              </w:rPr>
            </w:pPr>
          </w:p>
        </w:tc>
        <w:tc>
          <w:tcPr>
            <w:tcW w:w="801" w:type="dxa"/>
          </w:tcPr>
          <w:p w14:paraId="4E2B7C3C" w14:textId="77777777" w:rsidR="009972DB" w:rsidRPr="002D7443" w:rsidRDefault="009972DB" w:rsidP="009972DB">
            <w:pPr>
              <w:tabs>
                <w:tab w:val="decimal" w:pos="564"/>
              </w:tabs>
              <w:spacing w:line="240" w:lineRule="exact"/>
              <w:rPr>
                <w:rFonts w:ascii="Arial" w:hAnsi="Arial" w:cs="Arial"/>
                <w:sz w:val="14"/>
                <w:szCs w:val="14"/>
              </w:rPr>
            </w:pPr>
          </w:p>
        </w:tc>
        <w:tc>
          <w:tcPr>
            <w:tcW w:w="851" w:type="dxa"/>
            <w:vAlign w:val="bottom"/>
          </w:tcPr>
          <w:p w14:paraId="7549F89D" w14:textId="7D5ED4BC" w:rsidR="009972DB" w:rsidRPr="002D7443" w:rsidRDefault="003C4C4E" w:rsidP="009972DB">
            <w:pPr>
              <w:pBdr>
                <w:bottom w:val="double" w:sz="4" w:space="1" w:color="auto"/>
              </w:pBdr>
              <w:tabs>
                <w:tab w:val="decimal" w:pos="564"/>
              </w:tabs>
              <w:spacing w:line="240" w:lineRule="exact"/>
              <w:rPr>
                <w:rFonts w:ascii="Arial" w:hAnsi="Arial" w:cs="Arial"/>
                <w:sz w:val="14"/>
                <w:szCs w:val="14"/>
              </w:rPr>
            </w:pPr>
            <w:r>
              <w:rPr>
                <w:rFonts w:ascii="Arial" w:hAnsi="Arial" w:cs="Arial"/>
                <w:sz w:val="14"/>
                <w:szCs w:val="14"/>
              </w:rPr>
              <w:t>(84</w:t>
            </w:r>
            <w:r w:rsidR="00847BD1">
              <w:rPr>
                <w:rFonts w:ascii="Arial" w:hAnsi="Arial" w:cs="Arial"/>
                <w:sz w:val="14"/>
                <w:szCs w:val="14"/>
              </w:rPr>
              <w:t>7</w:t>
            </w:r>
            <w:r>
              <w:rPr>
                <w:rFonts w:ascii="Arial" w:hAnsi="Arial" w:cs="Arial"/>
                <w:sz w:val="14"/>
                <w:szCs w:val="14"/>
              </w:rPr>
              <w:t>)</w:t>
            </w:r>
          </w:p>
        </w:tc>
        <w:tc>
          <w:tcPr>
            <w:tcW w:w="850" w:type="dxa"/>
            <w:vAlign w:val="bottom"/>
          </w:tcPr>
          <w:p w14:paraId="31D391AD" w14:textId="4BFC81A7" w:rsidR="009972DB" w:rsidRPr="002D7443" w:rsidRDefault="009972DB" w:rsidP="009972DB">
            <w:pPr>
              <w:pBdr>
                <w:bottom w:val="double" w:sz="4" w:space="1" w:color="auto"/>
              </w:pBdr>
              <w:tabs>
                <w:tab w:val="decimal" w:pos="564"/>
              </w:tabs>
              <w:spacing w:line="240" w:lineRule="exact"/>
              <w:rPr>
                <w:rFonts w:ascii="Arial" w:hAnsi="Arial" w:cs="Arial"/>
                <w:sz w:val="14"/>
                <w:szCs w:val="14"/>
              </w:rPr>
            </w:pPr>
            <w:r>
              <w:rPr>
                <w:rFonts w:ascii="Arial" w:hAnsi="Arial" w:cs="Arial"/>
                <w:sz w:val="14"/>
                <w:szCs w:val="14"/>
              </w:rPr>
              <w:t>(686)</w:t>
            </w:r>
          </w:p>
        </w:tc>
      </w:tr>
    </w:tbl>
    <w:p w14:paraId="696A025F" w14:textId="77777777" w:rsidR="009972DB" w:rsidRDefault="009972DB">
      <w:r>
        <w:rPr>
          <w:b/>
          <w:bCs/>
        </w:rPr>
        <w:br w:type="page"/>
      </w:r>
    </w:p>
    <w:tbl>
      <w:tblPr>
        <w:tblpPr w:leftFromText="180" w:rightFromText="180" w:vertAnchor="text" w:tblpY="1"/>
        <w:tblOverlap w:val="never"/>
        <w:tblW w:w="14526" w:type="dxa"/>
        <w:tblLayout w:type="fixed"/>
        <w:tblLook w:val="0000" w:firstRow="0" w:lastRow="0" w:firstColumn="0" w:lastColumn="0" w:noHBand="0" w:noVBand="0"/>
      </w:tblPr>
      <w:tblGrid>
        <w:gridCol w:w="4320"/>
        <w:gridCol w:w="851"/>
        <w:gridCol w:w="850"/>
        <w:gridCol w:w="120"/>
        <w:gridCol w:w="731"/>
        <w:gridCol w:w="850"/>
        <w:gridCol w:w="240"/>
        <w:gridCol w:w="611"/>
        <w:gridCol w:w="850"/>
        <w:gridCol w:w="851"/>
        <w:gridCol w:w="850"/>
        <w:gridCol w:w="900"/>
        <w:gridCol w:w="801"/>
        <w:gridCol w:w="851"/>
        <w:gridCol w:w="850"/>
      </w:tblGrid>
      <w:tr w:rsidR="009972DB" w:rsidRPr="002D7443" w14:paraId="002AD0AB" w14:textId="77777777" w:rsidTr="00E4245A">
        <w:trPr>
          <w:tblHeader/>
        </w:trPr>
        <w:tc>
          <w:tcPr>
            <w:tcW w:w="4320" w:type="dxa"/>
          </w:tcPr>
          <w:p w14:paraId="4A191B2E" w14:textId="62C2E221" w:rsidR="009972DB" w:rsidRPr="002D7443" w:rsidRDefault="009972DB" w:rsidP="00E4245A">
            <w:pPr>
              <w:pStyle w:val="Heading1"/>
              <w:spacing w:before="0" w:after="0" w:line="240" w:lineRule="exact"/>
              <w:rPr>
                <w:rFonts w:cs="Arial"/>
                <w:sz w:val="14"/>
                <w:szCs w:val="14"/>
                <w:cs/>
              </w:rPr>
            </w:pPr>
          </w:p>
        </w:tc>
        <w:tc>
          <w:tcPr>
            <w:tcW w:w="1821" w:type="dxa"/>
            <w:gridSpan w:val="3"/>
          </w:tcPr>
          <w:p w14:paraId="40348B14" w14:textId="77777777" w:rsidR="009972DB" w:rsidRPr="002D7443" w:rsidRDefault="009972DB" w:rsidP="00E4245A">
            <w:pPr>
              <w:spacing w:line="240" w:lineRule="exact"/>
              <w:jc w:val="right"/>
              <w:rPr>
                <w:rFonts w:ascii="Arial" w:hAnsi="Arial" w:cs="Arial"/>
                <w:sz w:val="14"/>
                <w:szCs w:val="14"/>
              </w:rPr>
            </w:pPr>
          </w:p>
        </w:tc>
        <w:tc>
          <w:tcPr>
            <w:tcW w:w="1821" w:type="dxa"/>
            <w:gridSpan w:val="3"/>
          </w:tcPr>
          <w:p w14:paraId="3AC8502A" w14:textId="77777777" w:rsidR="009972DB" w:rsidRPr="002D7443" w:rsidRDefault="009972DB" w:rsidP="00E4245A">
            <w:pPr>
              <w:spacing w:line="240" w:lineRule="exact"/>
              <w:jc w:val="right"/>
              <w:rPr>
                <w:rFonts w:ascii="Arial" w:hAnsi="Arial" w:cs="Arial"/>
                <w:sz w:val="14"/>
                <w:szCs w:val="14"/>
              </w:rPr>
            </w:pPr>
          </w:p>
        </w:tc>
        <w:tc>
          <w:tcPr>
            <w:tcW w:w="6564" w:type="dxa"/>
            <w:gridSpan w:val="8"/>
          </w:tcPr>
          <w:p w14:paraId="31B82331" w14:textId="77777777" w:rsidR="009972DB" w:rsidRPr="002D7443" w:rsidRDefault="009972DB" w:rsidP="00E4245A">
            <w:pPr>
              <w:spacing w:line="240" w:lineRule="exact"/>
              <w:jc w:val="right"/>
              <w:rPr>
                <w:rFonts w:ascii="Arial" w:hAnsi="Arial" w:cs="Arial"/>
                <w:sz w:val="14"/>
                <w:szCs w:val="14"/>
              </w:rPr>
            </w:pPr>
            <w:r w:rsidRPr="002D7443">
              <w:rPr>
                <w:rFonts w:ascii="Arial" w:hAnsi="Arial" w:cs="Arial"/>
                <w:sz w:val="14"/>
                <w:szCs w:val="14"/>
              </w:rPr>
              <w:t>(Unit: Million Baht)</w:t>
            </w:r>
          </w:p>
        </w:tc>
      </w:tr>
      <w:tr w:rsidR="009972DB" w:rsidRPr="002D7443" w14:paraId="2C8BB44B" w14:textId="77777777" w:rsidTr="00E4245A">
        <w:trPr>
          <w:tblHeader/>
        </w:trPr>
        <w:tc>
          <w:tcPr>
            <w:tcW w:w="4320" w:type="dxa"/>
          </w:tcPr>
          <w:p w14:paraId="0593D6A3" w14:textId="77777777" w:rsidR="009972DB" w:rsidRPr="002D7443" w:rsidRDefault="009972DB" w:rsidP="00E4245A">
            <w:pPr>
              <w:pStyle w:val="Heading1"/>
              <w:spacing w:before="0" w:after="0" w:line="240" w:lineRule="exact"/>
              <w:rPr>
                <w:rFonts w:cs="Arial"/>
                <w:sz w:val="14"/>
                <w:szCs w:val="14"/>
                <w:cs/>
              </w:rPr>
            </w:pPr>
          </w:p>
        </w:tc>
        <w:tc>
          <w:tcPr>
            <w:tcW w:w="10206" w:type="dxa"/>
            <w:gridSpan w:val="14"/>
            <w:vAlign w:val="bottom"/>
          </w:tcPr>
          <w:p w14:paraId="139DECA2" w14:textId="55A388EE" w:rsidR="009972DB" w:rsidRPr="002D7443" w:rsidRDefault="009972DB" w:rsidP="00E4245A">
            <w:pPr>
              <w:pBdr>
                <w:bottom w:val="single" w:sz="4" w:space="1" w:color="auto"/>
              </w:pBdr>
              <w:spacing w:line="240" w:lineRule="exact"/>
              <w:jc w:val="center"/>
              <w:rPr>
                <w:rFonts w:ascii="Arial" w:hAnsi="Arial" w:cs="Arial"/>
                <w:sz w:val="14"/>
                <w:szCs w:val="14"/>
              </w:rPr>
            </w:pPr>
            <w:r w:rsidRPr="002D7443">
              <w:rPr>
                <w:rFonts w:ascii="Arial" w:hAnsi="Arial" w:cs="Arial"/>
                <w:sz w:val="14"/>
                <w:szCs w:val="14"/>
              </w:rPr>
              <w:t xml:space="preserve">For the </w:t>
            </w:r>
            <w:r>
              <w:rPr>
                <w:rFonts w:ascii="Arial" w:hAnsi="Arial" w:cs="Arial"/>
                <w:sz w:val="14"/>
                <w:szCs w:val="14"/>
              </w:rPr>
              <w:t>six</w:t>
            </w:r>
            <w:r w:rsidRPr="002D7443">
              <w:rPr>
                <w:rFonts w:ascii="Arial" w:hAnsi="Arial" w:cs="Arial"/>
                <w:sz w:val="14"/>
                <w:szCs w:val="14"/>
              </w:rPr>
              <w:t xml:space="preserve">-month periods ended </w:t>
            </w:r>
            <w:r w:rsidRPr="009972DB">
              <w:rPr>
                <w:rFonts w:ascii="Arial" w:hAnsi="Arial" w:cs="Arial"/>
                <w:sz w:val="14"/>
                <w:szCs w:val="14"/>
              </w:rPr>
              <w:t>30 June</w:t>
            </w:r>
          </w:p>
        </w:tc>
      </w:tr>
      <w:tr w:rsidR="009972DB" w:rsidRPr="002D7443" w14:paraId="268168B5" w14:textId="77777777" w:rsidTr="00E4245A">
        <w:trPr>
          <w:tblHeader/>
        </w:trPr>
        <w:tc>
          <w:tcPr>
            <w:tcW w:w="4320" w:type="dxa"/>
          </w:tcPr>
          <w:p w14:paraId="06905FB4" w14:textId="77777777" w:rsidR="009972DB" w:rsidRPr="002D7443" w:rsidRDefault="009972DB" w:rsidP="00E4245A">
            <w:pPr>
              <w:pStyle w:val="Heading1"/>
              <w:spacing w:before="0" w:after="0" w:line="240" w:lineRule="exact"/>
              <w:rPr>
                <w:rFonts w:cs="Arial"/>
                <w:sz w:val="14"/>
                <w:szCs w:val="14"/>
                <w:cs/>
              </w:rPr>
            </w:pPr>
          </w:p>
        </w:tc>
        <w:tc>
          <w:tcPr>
            <w:tcW w:w="1701" w:type="dxa"/>
            <w:gridSpan w:val="2"/>
            <w:vAlign w:val="bottom"/>
          </w:tcPr>
          <w:p w14:paraId="6BB42BEE" w14:textId="77777777" w:rsidR="009972DB" w:rsidRPr="002D7443" w:rsidRDefault="009972DB" w:rsidP="00E4245A">
            <w:pPr>
              <w:pBdr>
                <w:bottom w:val="single" w:sz="4" w:space="1" w:color="auto"/>
              </w:pBdr>
              <w:spacing w:line="240" w:lineRule="exact"/>
              <w:jc w:val="center"/>
              <w:rPr>
                <w:rFonts w:ascii="Arial" w:hAnsi="Arial" w:cs="Arial"/>
                <w:sz w:val="14"/>
                <w:szCs w:val="14"/>
              </w:rPr>
            </w:pPr>
            <w:r w:rsidRPr="002D7443">
              <w:rPr>
                <w:rFonts w:ascii="Arial" w:hAnsi="Arial" w:cs="Arial"/>
                <w:sz w:val="14"/>
                <w:szCs w:val="14"/>
              </w:rPr>
              <w:t>Airlines segment</w:t>
            </w:r>
          </w:p>
        </w:tc>
        <w:tc>
          <w:tcPr>
            <w:tcW w:w="1701" w:type="dxa"/>
            <w:gridSpan w:val="3"/>
            <w:vAlign w:val="bottom"/>
          </w:tcPr>
          <w:p w14:paraId="7A06401B" w14:textId="77777777" w:rsidR="009972DB" w:rsidRPr="002D7443" w:rsidRDefault="009972DB" w:rsidP="00E4245A">
            <w:pPr>
              <w:pBdr>
                <w:bottom w:val="single" w:sz="4" w:space="1" w:color="auto"/>
              </w:pBdr>
              <w:spacing w:line="240" w:lineRule="exact"/>
              <w:jc w:val="center"/>
              <w:rPr>
                <w:rFonts w:ascii="Arial" w:hAnsi="Arial" w:cs="Arial"/>
                <w:sz w:val="14"/>
                <w:szCs w:val="14"/>
              </w:rPr>
            </w:pPr>
            <w:r w:rsidRPr="002D7443">
              <w:rPr>
                <w:rFonts w:ascii="Arial" w:hAnsi="Arial" w:cs="Arial"/>
                <w:sz w:val="14"/>
                <w:szCs w:val="14"/>
              </w:rPr>
              <w:t>Airports segment</w:t>
            </w:r>
          </w:p>
        </w:tc>
        <w:tc>
          <w:tcPr>
            <w:tcW w:w="1701" w:type="dxa"/>
            <w:gridSpan w:val="3"/>
            <w:vAlign w:val="bottom"/>
          </w:tcPr>
          <w:p w14:paraId="5CD650F4" w14:textId="77777777" w:rsidR="009972DB" w:rsidRPr="002D7443" w:rsidRDefault="009972DB" w:rsidP="00E4245A">
            <w:pPr>
              <w:pBdr>
                <w:bottom w:val="single" w:sz="4" w:space="1" w:color="auto"/>
              </w:pBdr>
              <w:spacing w:line="240" w:lineRule="exact"/>
              <w:jc w:val="center"/>
              <w:rPr>
                <w:rFonts w:ascii="Arial" w:hAnsi="Arial" w:cs="Arial"/>
                <w:sz w:val="14"/>
                <w:szCs w:val="14"/>
              </w:rPr>
            </w:pPr>
            <w:r w:rsidRPr="002D7443">
              <w:rPr>
                <w:rFonts w:ascii="Arial" w:hAnsi="Arial" w:cs="Arial"/>
                <w:sz w:val="14"/>
                <w:szCs w:val="14"/>
              </w:rPr>
              <w:t xml:space="preserve">Supporting </w:t>
            </w:r>
            <w:r>
              <w:rPr>
                <w:rFonts w:ascii="Arial" w:hAnsi="Arial" w:cs="Arial"/>
                <w:sz w:val="14"/>
                <w:szCs w:val="14"/>
              </w:rPr>
              <w:t>a</w:t>
            </w:r>
            <w:r w:rsidRPr="002D7443">
              <w:rPr>
                <w:rFonts w:ascii="Arial" w:hAnsi="Arial" w:cs="Arial"/>
                <w:sz w:val="14"/>
                <w:szCs w:val="14"/>
              </w:rPr>
              <w:t xml:space="preserve">irlines </w:t>
            </w:r>
            <w:r>
              <w:rPr>
                <w:rFonts w:ascii="Arial" w:hAnsi="Arial" w:cs="Arial"/>
                <w:sz w:val="14"/>
                <w:szCs w:val="14"/>
              </w:rPr>
              <w:t>b</w:t>
            </w:r>
            <w:r w:rsidRPr="002D7443">
              <w:rPr>
                <w:rFonts w:ascii="Arial" w:hAnsi="Arial" w:cs="Arial"/>
                <w:sz w:val="14"/>
                <w:szCs w:val="14"/>
              </w:rPr>
              <w:t>usiness segments</w:t>
            </w:r>
          </w:p>
        </w:tc>
        <w:tc>
          <w:tcPr>
            <w:tcW w:w="1701" w:type="dxa"/>
            <w:gridSpan w:val="2"/>
            <w:vAlign w:val="bottom"/>
          </w:tcPr>
          <w:p w14:paraId="24EC984E" w14:textId="77777777" w:rsidR="009972DB" w:rsidRPr="002D7443" w:rsidRDefault="009972DB" w:rsidP="00E4245A">
            <w:pPr>
              <w:pBdr>
                <w:bottom w:val="single" w:sz="4" w:space="1" w:color="auto"/>
              </w:pBdr>
              <w:spacing w:line="240" w:lineRule="exact"/>
              <w:jc w:val="center"/>
              <w:rPr>
                <w:rFonts w:ascii="Arial" w:hAnsi="Arial" w:cs="Arial"/>
                <w:sz w:val="14"/>
                <w:szCs w:val="14"/>
              </w:rPr>
            </w:pPr>
            <w:r w:rsidRPr="002D7443">
              <w:rPr>
                <w:rFonts w:ascii="Arial" w:hAnsi="Arial" w:cs="Arial"/>
                <w:sz w:val="14"/>
                <w:szCs w:val="14"/>
              </w:rPr>
              <w:t>Other segments</w:t>
            </w:r>
          </w:p>
        </w:tc>
        <w:tc>
          <w:tcPr>
            <w:tcW w:w="1701" w:type="dxa"/>
            <w:gridSpan w:val="2"/>
          </w:tcPr>
          <w:p w14:paraId="239B9EE3" w14:textId="77777777" w:rsidR="009972DB" w:rsidRPr="002D7443" w:rsidRDefault="009972DB" w:rsidP="00E4245A">
            <w:pPr>
              <w:pBdr>
                <w:bottom w:val="single" w:sz="4" w:space="1" w:color="auto"/>
              </w:pBdr>
              <w:spacing w:line="240" w:lineRule="exact"/>
              <w:jc w:val="center"/>
              <w:rPr>
                <w:rFonts w:ascii="Arial" w:hAnsi="Arial" w:cs="Arial"/>
                <w:sz w:val="14"/>
                <w:szCs w:val="14"/>
              </w:rPr>
            </w:pPr>
            <w:r>
              <w:rPr>
                <w:rFonts w:ascii="Arial" w:hAnsi="Arial" w:cs="Arial"/>
                <w:sz w:val="14"/>
                <w:szCs w:val="14"/>
              </w:rPr>
              <w:t>Adjustments and eliminations</w:t>
            </w:r>
          </w:p>
        </w:tc>
        <w:tc>
          <w:tcPr>
            <w:tcW w:w="1701" w:type="dxa"/>
            <w:gridSpan w:val="2"/>
            <w:vAlign w:val="bottom"/>
          </w:tcPr>
          <w:p w14:paraId="242B26EF" w14:textId="77777777" w:rsidR="009972DB" w:rsidRPr="002D7443" w:rsidRDefault="009972DB" w:rsidP="00E4245A">
            <w:pPr>
              <w:pBdr>
                <w:bottom w:val="single" w:sz="4" w:space="1" w:color="auto"/>
              </w:pBdr>
              <w:spacing w:line="240" w:lineRule="exact"/>
              <w:jc w:val="center"/>
              <w:rPr>
                <w:rFonts w:ascii="Arial" w:hAnsi="Arial" w:cs="Arial"/>
                <w:sz w:val="14"/>
                <w:szCs w:val="14"/>
              </w:rPr>
            </w:pPr>
            <w:r>
              <w:rPr>
                <w:rFonts w:ascii="Arial" w:hAnsi="Arial" w:cs="Arial"/>
                <w:sz w:val="14"/>
                <w:szCs w:val="14"/>
              </w:rPr>
              <w:t>Consolidated      financial statements</w:t>
            </w:r>
          </w:p>
        </w:tc>
      </w:tr>
      <w:tr w:rsidR="009972DB" w:rsidRPr="002D7443" w14:paraId="70DCA96D" w14:textId="77777777" w:rsidTr="00E4245A">
        <w:trPr>
          <w:tblHeader/>
        </w:trPr>
        <w:tc>
          <w:tcPr>
            <w:tcW w:w="4320" w:type="dxa"/>
          </w:tcPr>
          <w:p w14:paraId="4D9A9EFA" w14:textId="77777777" w:rsidR="009972DB" w:rsidRPr="002D7443" w:rsidRDefault="009972DB" w:rsidP="00E4245A">
            <w:pPr>
              <w:spacing w:line="240" w:lineRule="exact"/>
              <w:rPr>
                <w:rFonts w:ascii="Arial" w:hAnsi="Arial" w:cs="Arial"/>
                <w:sz w:val="14"/>
                <w:szCs w:val="14"/>
                <w:cs/>
              </w:rPr>
            </w:pPr>
          </w:p>
        </w:tc>
        <w:tc>
          <w:tcPr>
            <w:tcW w:w="851" w:type="dxa"/>
          </w:tcPr>
          <w:p w14:paraId="3FD1B1A4" w14:textId="77777777" w:rsidR="009972DB" w:rsidRPr="002D7443" w:rsidRDefault="009972DB" w:rsidP="00E4245A">
            <w:pPr>
              <w:pBdr>
                <w:bottom w:val="single" w:sz="4" w:space="1" w:color="auto"/>
              </w:pBdr>
              <w:spacing w:line="240" w:lineRule="exact"/>
              <w:jc w:val="center"/>
              <w:rPr>
                <w:rFonts w:ascii="Arial" w:hAnsi="Arial" w:cs="Arial"/>
                <w:sz w:val="14"/>
                <w:szCs w:val="14"/>
              </w:rPr>
            </w:pPr>
            <w:r>
              <w:rPr>
                <w:rFonts w:ascii="Arial" w:hAnsi="Arial" w:cs="Arial"/>
                <w:sz w:val="14"/>
                <w:szCs w:val="14"/>
              </w:rPr>
              <w:t>2022</w:t>
            </w:r>
          </w:p>
        </w:tc>
        <w:tc>
          <w:tcPr>
            <w:tcW w:w="850" w:type="dxa"/>
          </w:tcPr>
          <w:p w14:paraId="6A98ABBB" w14:textId="77777777" w:rsidR="009972DB" w:rsidRPr="002D7443" w:rsidRDefault="009972DB" w:rsidP="00E4245A">
            <w:pPr>
              <w:pBdr>
                <w:bottom w:val="single" w:sz="4" w:space="1" w:color="auto"/>
              </w:pBdr>
              <w:spacing w:line="240" w:lineRule="exact"/>
              <w:jc w:val="center"/>
              <w:rPr>
                <w:rFonts w:ascii="Arial" w:hAnsi="Arial" w:cs="Arial"/>
                <w:sz w:val="14"/>
                <w:szCs w:val="14"/>
              </w:rPr>
            </w:pPr>
            <w:r>
              <w:rPr>
                <w:rFonts w:ascii="Arial" w:hAnsi="Arial" w:cs="Arial"/>
                <w:sz w:val="14"/>
                <w:szCs w:val="14"/>
              </w:rPr>
              <w:t>2021</w:t>
            </w:r>
          </w:p>
        </w:tc>
        <w:tc>
          <w:tcPr>
            <w:tcW w:w="851" w:type="dxa"/>
            <w:gridSpan w:val="2"/>
          </w:tcPr>
          <w:p w14:paraId="7E0105E3" w14:textId="77777777" w:rsidR="009972DB" w:rsidRPr="002D7443" w:rsidRDefault="009972DB" w:rsidP="00E4245A">
            <w:pPr>
              <w:pBdr>
                <w:bottom w:val="single" w:sz="4" w:space="1" w:color="auto"/>
              </w:pBdr>
              <w:spacing w:line="240" w:lineRule="exact"/>
              <w:jc w:val="center"/>
              <w:rPr>
                <w:rFonts w:ascii="Arial" w:hAnsi="Arial" w:cs="Arial"/>
                <w:sz w:val="14"/>
                <w:szCs w:val="14"/>
              </w:rPr>
            </w:pPr>
            <w:r>
              <w:rPr>
                <w:rFonts w:ascii="Arial" w:hAnsi="Arial" w:cs="Arial"/>
                <w:sz w:val="14"/>
                <w:szCs w:val="14"/>
              </w:rPr>
              <w:t>2022</w:t>
            </w:r>
          </w:p>
        </w:tc>
        <w:tc>
          <w:tcPr>
            <w:tcW w:w="850" w:type="dxa"/>
          </w:tcPr>
          <w:p w14:paraId="084BD752" w14:textId="77777777" w:rsidR="009972DB" w:rsidRPr="002D7443" w:rsidRDefault="009972DB" w:rsidP="00E4245A">
            <w:pPr>
              <w:pBdr>
                <w:bottom w:val="single" w:sz="4" w:space="1" w:color="auto"/>
              </w:pBdr>
              <w:spacing w:line="240" w:lineRule="exact"/>
              <w:jc w:val="center"/>
              <w:rPr>
                <w:rFonts w:ascii="Arial" w:hAnsi="Arial" w:cs="Arial"/>
                <w:sz w:val="14"/>
                <w:szCs w:val="14"/>
              </w:rPr>
            </w:pPr>
            <w:r>
              <w:rPr>
                <w:rFonts w:ascii="Arial" w:hAnsi="Arial" w:cs="Arial"/>
                <w:sz w:val="14"/>
                <w:szCs w:val="14"/>
              </w:rPr>
              <w:t>2021</w:t>
            </w:r>
          </w:p>
        </w:tc>
        <w:tc>
          <w:tcPr>
            <w:tcW w:w="851" w:type="dxa"/>
            <w:gridSpan w:val="2"/>
          </w:tcPr>
          <w:p w14:paraId="60901005" w14:textId="77777777" w:rsidR="009972DB" w:rsidRPr="002D7443" w:rsidRDefault="009972DB" w:rsidP="00E4245A">
            <w:pPr>
              <w:pBdr>
                <w:bottom w:val="single" w:sz="4" w:space="1" w:color="auto"/>
              </w:pBdr>
              <w:spacing w:line="240" w:lineRule="exact"/>
              <w:jc w:val="center"/>
              <w:rPr>
                <w:rFonts w:ascii="Arial" w:hAnsi="Arial" w:cs="Arial"/>
                <w:sz w:val="14"/>
                <w:szCs w:val="14"/>
              </w:rPr>
            </w:pPr>
            <w:r>
              <w:rPr>
                <w:rFonts w:ascii="Arial" w:hAnsi="Arial" w:cs="Arial"/>
                <w:sz w:val="14"/>
                <w:szCs w:val="14"/>
              </w:rPr>
              <w:t>2022</w:t>
            </w:r>
          </w:p>
        </w:tc>
        <w:tc>
          <w:tcPr>
            <w:tcW w:w="850" w:type="dxa"/>
          </w:tcPr>
          <w:p w14:paraId="11C3889B" w14:textId="77777777" w:rsidR="009972DB" w:rsidRPr="002D7443" w:rsidRDefault="009972DB" w:rsidP="00E4245A">
            <w:pPr>
              <w:pBdr>
                <w:bottom w:val="single" w:sz="4" w:space="1" w:color="auto"/>
              </w:pBdr>
              <w:spacing w:line="240" w:lineRule="exact"/>
              <w:jc w:val="center"/>
              <w:rPr>
                <w:rFonts w:ascii="Arial" w:hAnsi="Arial" w:cs="Arial"/>
                <w:sz w:val="14"/>
                <w:szCs w:val="14"/>
              </w:rPr>
            </w:pPr>
            <w:r>
              <w:rPr>
                <w:rFonts w:ascii="Arial" w:hAnsi="Arial" w:cs="Arial"/>
                <w:sz w:val="14"/>
                <w:szCs w:val="14"/>
              </w:rPr>
              <w:t>2021</w:t>
            </w:r>
          </w:p>
        </w:tc>
        <w:tc>
          <w:tcPr>
            <w:tcW w:w="851" w:type="dxa"/>
          </w:tcPr>
          <w:p w14:paraId="155C4E4B" w14:textId="77777777" w:rsidR="009972DB" w:rsidRPr="002D7443" w:rsidRDefault="009972DB" w:rsidP="00E4245A">
            <w:pPr>
              <w:pBdr>
                <w:bottom w:val="single" w:sz="4" w:space="1" w:color="auto"/>
              </w:pBdr>
              <w:spacing w:line="240" w:lineRule="exact"/>
              <w:jc w:val="center"/>
              <w:rPr>
                <w:rFonts w:ascii="Arial" w:hAnsi="Arial" w:cs="Arial"/>
                <w:sz w:val="14"/>
                <w:szCs w:val="14"/>
              </w:rPr>
            </w:pPr>
            <w:r>
              <w:rPr>
                <w:rFonts w:ascii="Arial" w:hAnsi="Arial" w:cs="Arial"/>
                <w:sz w:val="14"/>
                <w:szCs w:val="14"/>
              </w:rPr>
              <w:t>2022</w:t>
            </w:r>
          </w:p>
        </w:tc>
        <w:tc>
          <w:tcPr>
            <w:tcW w:w="850" w:type="dxa"/>
          </w:tcPr>
          <w:p w14:paraId="11345EA1" w14:textId="77777777" w:rsidR="009972DB" w:rsidRPr="002D7443" w:rsidRDefault="009972DB" w:rsidP="00E4245A">
            <w:pPr>
              <w:pBdr>
                <w:bottom w:val="single" w:sz="4" w:space="1" w:color="auto"/>
              </w:pBdr>
              <w:spacing w:line="240" w:lineRule="exact"/>
              <w:jc w:val="center"/>
              <w:rPr>
                <w:rFonts w:ascii="Arial" w:hAnsi="Arial" w:cs="Arial"/>
                <w:sz w:val="14"/>
                <w:szCs w:val="14"/>
              </w:rPr>
            </w:pPr>
            <w:r>
              <w:rPr>
                <w:rFonts w:ascii="Arial" w:hAnsi="Arial" w:cs="Arial"/>
                <w:sz w:val="14"/>
                <w:szCs w:val="14"/>
              </w:rPr>
              <w:t>2021</w:t>
            </w:r>
          </w:p>
        </w:tc>
        <w:tc>
          <w:tcPr>
            <w:tcW w:w="900" w:type="dxa"/>
          </w:tcPr>
          <w:p w14:paraId="211EEFA0" w14:textId="77777777" w:rsidR="009972DB" w:rsidRPr="002D7443" w:rsidRDefault="009972DB" w:rsidP="00E4245A">
            <w:pPr>
              <w:pBdr>
                <w:bottom w:val="single" w:sz="4" w:space="1" w:color="auto"/>
              </w:pBdr>
              <w:spacing w:line="240" w:lineRule="exact"/>
              <w:jc w:val="center"/>
              <w:rPr>
                <w:rFonts w:ascii="Arial" w:hAnsi="Arial" w:cs="Arial"/>
                <w:sz w:val="14"/>
                <w:szCs w:val="14"/>
              </w:rPr>
            </w:pPr>
            <w:r>
              <w:rPr>
                <w:rFonts w:ascii="Arial" w:hAnsi="Arial" w:cs="Arial"/>
                <w:sz w:val="14"/>
                <w:szCs w:val="14"/>
              </w:rPr>
              <w:t>2022</w:t>
            </w:r>
          </w:p>
        </w:tc>
        <w:tc>
          <w:tcPr>
            <w:tcW w:w="801" w:type="dxa"/>
          </w:tcPr>
          <w:p w14:paraId="3ADB9C40" w14:textId="77777777" w:rsidR="009972DB" w:rsidRPr="002D7443" w:rsidRDefault="009972DB" w:rsidP="00E4245A">
            <w:pPr>
              <w:pBdr>
                <w:bottom w:val="single" w:sz="4" w:space="1" w:color="auto"/>
              </w:pBdr>
              <w:spacing w:line="240" w:lineRule="exact"/>
              <w:jc w:val="center"/>
              <w:rPr>
                <w:rFonts w:ascii="Arial" w:hAnsi="Arial" w:cs="Arial"/>
                <w:sz w:val="14"/>
                <w:szCs w:val="14"/>
              </w:rPr>
            </w:pPr>
            <w:r>
              <w:rPr>
                <w:rFonts w:ascii="Arial" w:hAnsi="Arial" w:cs="Arial"/>
                <w:sz w:val="14"/>
                <w:szCs w:val="14"/>
              </w:rPr>
              <w:t>2021</w:t>
            </w:r>
          </w:p>
        </w:tc>
        <w:tc>
          <w:tcPr>
            <w:tcW w:w="851" w:type="dxa"/>
          </w:tcPr>
          <w:p w14:paraId="160615E6" w14:textId="77777777" w:rsidR="009972DB" w:rsidRPr="002D7443" w:rsidRDefault="009972DB" w:rsidP="00E4245A">
            <w:pPr>
              <w:pBdr>
                <w:bottom w:val="single" w:sz="4" w:space="1" w:color="auto"/>
              </w:pBdr>
              <w:spacing w:line="240" w:lineRule="exact"/>
              <w:jc w:val="center"/>
              <w:rPr>
                <w:rFonts w:ascii="Arial" w:hAnsi="Arial" w:cs="Arial"/>
                <w:sz w:val="14"/>
                <w:szCs w:val="14"/>
              </w:rPr>
            </w:pPr>
            <w:r>
              <w:rPr>
                <w:rFonts w:ascii="Arial" w:hAnsi="Arial" w:cs="Arial"/>
                <w:sz w:val="14"/>
                <w:szCs w:val="14"/>
              </w:rPr>
              <w:t>2022</w:t>
            </w:r>
          </w:p>
        </w:tc>
        <w:tc>
          <w:tcPr>
            <w:tcW w:w="850" w:type="dxa"/>
          </w:tcPr>
          <w:p w14:paraId="0282D972" w14:textId="77777777" w:rsidR="009972DB" w:rsidRPr="002D7443" w:rsidRDefault="009972DB" w:rsidP="00E4245A">
            <w:pPr>
              <w:pBdr>
                <w:bottom w:val="single" w:sz="4" w:space="1" w:color="auto"/>
              </w:pBdr>
              <w:spacing w:line="240" w:lineRule="exact"/>
              <w:jc w:val="center"/>
              <w:rPr>
                <w:rFonts w:ascii="Arial" w:hAnsi="Arial" w:cs="Arial"/>
                <w:sz w:val="14"/>
                <w:szCs w:val="14"/>
              </w:rPr>
            </w:pPr>
            <w:r>
              <w:rPr>
                <w:rFonts w:ascii="Arial" w:hAnsi="Arial" w:cs="Arial"/>
                <w:sz w:val="14"/>
                <w:szCs w:val="14"/>
              </w:rPr>
              <w:t>2021</w:t>
            </w:r>
          </w:p>
        </w:tc>
      </w:tr>
      <w:tr w:rsidR="009972DB" w:rsidRPr="004C6F4A" w14:paraId="37423FB5" w14:textId="77777777" w:rsidTr="00E4245A">
        <w:tc>
          <w:tcPr>
            <w:tcW w:w="4320" w:type="dxa"/>
            <w:vAlign w:val="bottom"/>
          </w:tcPr>
          <w:p w14:paraId="5C5CB196" w14:textId="77777777" w:rsidR="009972DB" w:rsidRPr="002D7443" w:rsidRDefault="009972DB" w:rsidP="009972DB">
            <w:pPr>
              <w:spacing w:line="240" w:lineRule="exact"/>
              <w:ind w:left="132" w:hanging="132"/>
              <w:rPr>
                <w:rFonts w:ascii="Arial" w:hAnsi="Arial" w:cs="Arial"/>
                <w:sz w:val="14"/>
                <w:szCs w:val="14"/>
                <w:cs/>
              </w:rPr>
            </w:pPr>
            <w:r w:rsidRPr="002D7443">
              <w:rPr>
                <w:rFonts w:ascii="Arial" w:hAnsi="Arial" w:cs="Arial"/>
                <w:sz w:val="14"/>
                <w:szCs w:val="14"/>
              </w:rPr>
              <w:t>Revenue from external customers</w:t>
            </w:r>
          </w:p>
        </w:tc>
        <w:tc>
          <w:tcPr>
            <w:tcW w:w="851" w:type="dxa"/>
            <w:vAlign w:val="bottom"/>
          </w:tcPr>
          <w:p w14:paraId="6B15A321" w14:textId="1E7D08DE" w:rsidR="009972DB" w:rsidRPr="00495317" w:rsidRDefault="003C4C4E" w:rsidP="009972DB">
            <w:pPr>
              <w:tabs>
                <w:tab w:val="decimal" w:pos="564"/>
              </w:tabs>
              <w:spacing w:line="240" w:lineRule="exact"/>
              <w:rPr>
                <w:rFonts w:ascii="Arial" w:hAnsi="Arial" w:cs="Arial"/>
                <w:sz w:val="14"/>
                <w:szCs w:val="14"/>
              </w:rPr>
            </w:pPr>
            <w:r>
              <w:rPr>
                <w:rFonts w:ascii="Arial" w:hAnsi="Arial" w:cs="Arial"/>
                <w:sz w:val="14"/>
                <w:szCs w:val="14"/>
              </w:rPr>
              <w:t>2,512</w:t>
            </w:r>
          </w:p>
        </w:tc>
        <w:tc>
          <w:tcPr>
            <w:tcW w:w="850" w:type="dxa"/>
            <w:vAlign w:val="bottom"/>
          </w:tcPr>
          <w:p w14:paraId="38200873" w14:textId="324CCA2F" w:rsidR="009972DB" w:rsidRPr="00495317" w:rsidRDefault="009972DB" w:rsidP="009972DB">
            <w:pPr>
              <w:tabs>
                <w:tab w:val="decimal" w:pos="564"/>
              </w:tabs>
              <w:spacing w:line="240" w:lineRule="exact"/>
              <w:rPr>
                <w:rFonts w:ascii="Arial" w:hAnsi="Arial" w:cs="Arial"/>
                <w:sz w:val="14"/>
                <w:szCs w:val="14"/>
              </w:rPr>
            </w:pPr>
            <w:r>
              <w:rPr>
                <w:rFonts w:ascii="Arial" w:hAnsi="Arial" w:cs="Arial"/>
                <w:sz w:val="14"/>
                <w:szCs w:val="14"/>
              </w:rPr>
              <w:t>515</w:t>
            </w:r>
          </w:p>
        </w:tc>
        <w:tc>
          <w:tcPr>
            <w:tcW w:w="851" w:type="dxa"/>
            <w:gridSpan w:val="2"/>
            <w:vAlign w:val="bottom"/>
          </w:tcPr>
          <w:p w14:paraId="3FF0E723" w14:textId="08E68C6A" w:rsidR="009972DB" w:rsidRPr="00495317" w:rsidRDefault="003C4C4E" w:rsidP="009972DB">
            <w:pPr>
              <w:tabs>
                <w:tab w:val="decimal" w:pos="564"/>
              </w:tabs>
              <w:spacing w:line="240" w:lineRule="exact"/>
              <w:rPr>
                <w:rFonts w:ascii="Arial" w:hAnsi="Arial" w:cs="Arial"/>
                <w:sz w:val="14"/>
                <w:szCs w:val="14"/>
              </w:rPr>
            </w:pPr>
            <w:r>
              <w:rPr>
                <w:rFonts w:ascii="Arial" w:hAnsi="Arial" w:cs="Arial"/>
                <w:sz w:val="14"/>
                <w:szCs w:val="14"/>
              </w:rPr>
              <w:t>85</w:t>
            </w:r>
          </w:p>
        </w:tc>
        <w:tc>
          <w:tcPr>
            <w:tcW w:w="850" w:type="dxa"/>
            <w:vAlign w:val="bottom"/>
          </w:tcPr>
          <w:p w14:paraId="17E00EDF" w14:textId="5B476D76" w:rsidR="009972DB" w:rsidRPr="00495317" w:rsidRDefault="009972DB" w:rsidP="009972DB">
            <w:pPr>
              <w:tabs>
                <w:tab w:val="decimal" w:pos="564"/>
              </w:tabs>
              <w:spacing w:line="240" w:lineRule="exact"/>
              <w:rPr>
                <w:rFonts w:ascii="Arial" w:hAnsi="Arial" w:cs="Arial"/>
                <w:sz w:val="14"/>
                <w:szCs w:val="14"/>
              </w:rPr>
            </w:pPr>
            <w:r>
              <w:rPr>
                <w:rFonts w:ascii="Arial" w:hAnsi="Arial" w:cs="Arial"/>
                <w:sz w:val="14"/>
                <w:szCs w:val="14"/>
              </w:rPr>
              <w:t>21</w:t>
            </w:r>
          </w:p>
        </w:tc>
        <w:tc>
          <w:tcPr>
            <w:tcW w:w="851" w:type="dxa"/>
            <w:gridSpan w:val="2"/>
            <w:vAlign w:val="bottom"/>
          </w:tcPr>
          <w:p w14:paraId="09A73CBC" w14:textId="28CF2A4E" w:rsidR="009972DB" w:rsidRPr="00495317" w:rsidRDefault="003C4C4E" w:rsidP="009972DB">
            <w:pPr>
              <w:tabs>
                <w:tab w:val="decimal" w:pos="564"/>
              </w:tabs>
              <w:spacing w:line="240" w:lineRule="exact"/>
              <w:rPr>
                <w:rFonts w:ascii="Arial" w:hAnsi="Arial" w:cs="Arial"/>
                <w:sz w:val="14"/>
                <w:szCs w:val="14"/>
              </w:rPr>
            </w:pPr>
            <w:r>
              <w:rPr>
                <w:rFonts w:ascii="Arial" w:hAnsi="Arial" w:cs="Arial"/>
                <w:sz w:val="14"/>
                <w:szCs w:val="14"/>
              </w:rPr>
              <w:t>808</w:t>
            </w:r>
          </w:p>
        </w:tc>
        <w:tc>
          <w:tcPr>
            <w:tcW w:w="850" w:type="dxa"/>
            <w:vAlign w:val="bottom"/>
          </w:tcPr>
          <w:p w14:paraId="6FD1A2DB" w14:textId="1654BC3E" w:rsidR="009972DB" w:rsidRPr="00495317" w:rsidRDefault="009972DB" w:rsidP="009972DB">
            <w:pPr>
              <w:tabs>
                <w:tab w:val="decimal" w:pos="564"/>
              </w:tabs>
              <w:spacing w:line="240" w:lineRule="exact"/>
              <w:rPr>
                <w:rFonts w:ascii="Arial" w:hAnsi="Arial" w:cs="Arial"/>
                <w:sz w:val="14"/>
                <w:szCs w:val="14"/>
              </w:rPr>
            </w:pPr>
            <w:r>
              <w:rPr>
                <w:rFonts w:ascii="Arial" w:hAnsi="Arial" w:cs="Arial"/>
                <w:sz w:val="14"/>
                <w:szCs w:val="14"/>
              </w:rPr>
              <w:t>554</w:t>
            </w:r>
          </w:p>
        </w:tc>
        <w:tc>
          <w:tcPr>
            <w:tcW w:w="851" w:type="dxa"/>
            <w:vAlign w:val="bottom"/>
          </w:tcPr>
          <w:p w14:paraId="58618BFD" w14:textId="3CCEC4F7" w:rsidR="009972DB" w:rsidRPr="00495317" w:rsidRDefault="003C4C4E" w:rsidP="009972DB">
            <w:pPr>
              <w:tabs>
                <w:tab w:val="decimal" w:pos="564"/>
              </w:tabs>
              <w:spacing w:line="240" w:lineRule="exact"/>
              <w:rPr>
                <w:rFonts w:ascii="Arial" w:hAnsi="Arial" w:cs="Arial"/>
                <w:sz w:val="14"/>
                <w:szCs w:val="14"/>
              </w:rPr>
            </w:pPr>
            <w:r>
              <w:rPr>
                <w:rFonts w:ascii="Arial" w:hAnsi="Arial" w:cs="Arial"/>
                <w:sz w:val="14"/>
                <w:szCs w:val="14"/>
              </w:rPr>
              <w:t>226</w:t>
            </w:r>
          </w:p>
        </w:tc>
        <w:tc>
          <w:tcPr>
            <w:tcW w:w="850" w:type="dxa"/>
            <w:vAlign w:val="bottom"/>
          </w:tcPr>
          <w:p w14:paraId="3144606C" w14:textId="7889FE15" w:rsidR="009972DB" w:rsidRPr="00495317" w:rsidRDefault="009972DB" w:rsidP="009972DB">
            <w:pPr>
              <w:tabs>
                <w:tab w:val="decimal" w:pos="564"/>
              </w:tabs>
              <w:spacing w:line="240" w:lineRule="exact"/>
              <w:rPr>
                <w:rFonts w:ascii="Arial" w:hAnsi="Arial" w:cs="Arial"/>
                <w:sz w:val="14"/>
                <w:szCs w:val="14"/>
              </w:rPr>
            </w:pPr>
            <w:r>
              <w:rPr>
                <w:rFonts w:ascii="Arial" w:hAnsi="Arial" w:cs="Arial"/>
                <w:sz w:val="14"/>
                <w:szCs w:val="14"/>
              </w:rPr>
              <w:t>154</w:t>
            </w:r>
          </w:p>
        </w:tc>
        <w:tc>
          <w:tcPr>
            <w:tcW w:w="900" w:type="dxa"/>
            <w:vAlign w:val="bottom"/>
          </w:tcPr>
          <w:p w14:paraId="2733DE36" w14:textId="63670820" w:rsidR="009972DB" w:rsidRPr="00495317" w:rsidRDefault="003C4C4E" w:rsidP="009972DB">
            <w:pPr>
              <w:tabs>
                <w:tab w:val="decimal" w:pos="564"/>
              </w:tabs>
              <w:spacing w:line="240" w:lineRule="exact"/>
              <w:rPr>
                <w:rFonts w:ascii="Arial" w:hAnsi="Arial" w:cs="Arial"/>
                <w:sz w:val="14"/>
                <w:szCs w:val="14"/>
              </w:rPr>
            </w:pPr>
            <w:r>
              <w:rPr>
                <w:rFonts w:ascii="Arial" w:hAnsi="Arial" w:cs="Arial"/>
                <w:sz w:val="14"/>
                <w:szCs w:val="14"/>
              </w:rPr>
              <w:t>-</w:t>
            </w:r>
          </w:p>
        </w:tc>
        <w:tc>
          <w:tcPr>
            <w:tcW w:w="801" w:type="dxa"/>
            <w:vAlign w:val="bottom"/>
          </w:tcPr>
          <w:p w14:paraId="0BE08254" w14:textId="38275EF4" w:rsidR="009972DB" w:rsidRPr="00495317" w:rsidRDefault="009972DB" w:rsidP="009972DB">
            <w:pPr>
              <w:tabs>
                <w:tab w:val="decimal" w:pos="564"/>
              </w:tabs>
              <w:spacing w:line="240" w:lineRule="exact"/>
              <w:rPr>
                <w:rFonts w:ascii="Arial" w:hAnsi="Arial" w:cs="Arial"/>
                <w:sz w:val="14"/>
                <w:szCs w:val="14"/>
              </w:rPr>
            </w:pPr>
            <w:r>
              <w:rPr>
                <w:rFonts w:ascii="Arial" w:hAnsi="Arial" w:cs="Arial"/>
                <w:sz w:val="14"/>
                <w:szCs w:val="14"/>
              </w:rPr>
              <w:t>-</w:t>
            </w:r>
          </w:p>
        </w:tc>
        <w:tc>
          <w:tcPr>
            <w:tcW w:w="851" w:type="dxa"/>
            <w:vAlign w:val="bottom"/>
          </w:tcPr>
          <w:p w14:paraId="3EF499A5" w14:textId="7F56FA81" w:rsidR="009972DB" w:rsidRPr="00495317" w:rsidRDefault="003C4C4E" w:rsidP="009972DB">
            <w:pPr>
              <w:tabs>
                <w:tab w:val="decimal" w:pos="564"/>
              </w:tabs>
              <w:spacing w:line="240" w:lineRule="exact"/>
              <w:rPr>
                <w:rFonts w:ascii="Arial" w:hAnsi="Arial" w:cs="Arial"/>
                <w:sz w:val="14"/>
                <w:szCs w:val="14"/>
              </w:rPr>
            </w:pPr>
            <w:r>
              <w:rPr>
                <w:rFonts w:ascii="Arial" w:hAnsi="Arial" w:cs="Arial"/>
                <w:sz w:val="14"/>
                <w:szCs w:val="14"/>
              </w:rPr>
              <w:t>3,631</w:t>
            </w:r>
          </w:p>
        </w:tc>
        <w:tc>
          <w:tcPr>
            <w:tcW w:w="850" w:type="dxa"/>
            <w:vAlign w:val="bottom"/>
          </w:tcPr>
          <w:p w14:paraId="48B73392" w14:textId="75B81242" w:rsidR="009972DB" w:rsidRPr="004C6F4A" w:rsidRDefault="009972DB" w:rsidP="009972DB">
            <w:pPr>
              <w:tabs>
                <w:tab w:val="decimal" w:pos="564"/>
              </w:tabs>
              <w:spacing w:line="240" w:lineRule="exact"/>
              <w:rPr>
                <w:rFonts w:ascii="Arial" w:hAnsi="Arial" w:cs="Arial"/>
                <w:sz w:val="14"/>
                <w:szCs w:val="14"/>
              </w:rPr>
            </w:pPr>
            <w:r>
              <w:rPr>
                <w:rFonts w:ascii="Arial" w:hAnsi="Arial" w:cs="Arial"/>
                <w:sz w:val="14"/>
                <w:szCs w:val="14"/>
              </w:rPr>
              <w:t>1,244</w:t>
            </w:r>
          </w:p>
        </w:tc>
      </w:tr>
      <w:tr w:rsidR="009972DB" w:rsidRPr="004C6F4A" w14:paraId="0C44F609" w14:textId="77777777" w:rsidTr="00E4245A">
        <w:trPr>
          <w:trHeight w:val="80"/>
        </w:trPr>
        <w:tc>
          <w:tcPr>
            <w:tcW w:w="4320" w:type="dxa"/>
            <w:vAlign w:val="bottom"/>
          </w:tcPr>
          <w:p w14:paraId="0392CA2A" w14:textId="77777777" w:rsidR="009972DB" w:rsidRPr="002D7443" w:rsidRDefault="009972DB" w:rsidP="009972DB">
            <w:pPr>
              <w:spacing w:line="240" w:lineRule="exact"/>
              <w:rPr>
                <w:rFonts w:ascii="Arial" w:hAnsi="Arial" w:cs="Arial"/>
                <w:sz w:val="14"/>
                <w:szCs w:val="14"/>
                <w:cs/>
              </w:rPr>
            </w:pPr>
            <w:r w:rsidRPr="002D7443">
              <w:rPr>
                <w:rFonts w:ascii="Arial" w:hAnsi="Arial" w:cs="Arial"/>
                <w:sz w:val="14"/>
                <w:szCs w:val="14"/>
              </w:rPr>
              <w:t>Inter</w:t>
            </w:r>
            <w:r>
              <w:rPr>
                <w:rFonts w:ascii="Arial" w:hAnsi="Arial" w:cs="Arial"/>
                <w:sz w:val="14"/>
                <w:szCs w:val="14"/>
              </w:rPr>
              <w:t>-s</w:t>
            </w:r>
            <w:r w:rsidRPr="002D7443">
              <w:rPr>
                <w:rFonts w:ascii="Arial" w:hAnsi="Arial" w:cs="Arial"/>
                <w:sz w:val="14"/>
                <w:szCs w:val="14"/>
              </w:rPr>
              <w:t>egment revenue</w:t>
            </w:r>
          </w:p>
        </w:tc>
        <w:tc>
          <w:tcPr>
            <w:tcW w:w="851" w:type="dxa"/>
            <w:vAlign w:val="bottom"/>
          </w:tcPr>
          <w:p w14:paraId="316264B5" w14:textId="46D51B27" w:rsidR="009972DB" w:rsidRPr="00495317" w:rsidRDefault="003C4C4E" w:rsidP="009972DB">
            <w:pPr>
              <w:pBdr>
                <w:bottom w:val="single" w:sz="4" w:space="1" w:color="auto"/>
              </w:pBdr>
              <w:tabs>
                <w:tab w:val="decimal" w:pos="564"/>
              </w:tabs>
              <w:spacing w:line="240" w:lineRule="exact"/>
              <w:rPr>
                <w:rFonts w:ascii="Arial" w:hAnsi="Arial" w:cs="Arial"/>
                <w:sz w:val="14"/>
                <w:szCs w:val="14"/>
              </w:rPr>
            </w:pPr>
            <w:r>
              <w:rPr>
                <w:rFonts w:ascii="Arial" w:hAnsi="Arial" w:cs="Arial"/>
                <w:sz w:val="14"/>
                <w:szCs w:val="14"/>
              </w:rPr>
              <w:t>-</w:t>
            </w:r>
          </w:p>
        </w:tc>
        <w:tc>
          <w:tcPr>
            <w:tcW w:w="850" w:type="dxa"/>
            <w:vAlign w:val="bottom"/>
          </w:tcPr>
          <w:p w14:paraId="26BE371E" w14:textId="186E9380" w:rsidR="009972DB" w:rsidRPr="00495317" w:rsidRDefault="009972DB" w:rsidP="009972DB">
            <w:pPr>
              <w:pBdr>
                <w:bottom w:val="single" w:sz="4" w:space="1" w:color="auto"/>
              </w:pBdr>
              <w:tabs>
                <w:tab w:val="decimal" w:pos="564"/>
              </w:tabs>
              <w:spacing w:line="240" w:lineRule="exact"/>
              <w:rPr>
                <w:rFonts w:ascii="Arial" w:hAnsi="Arial" w:cs="Arial"/>
                <w:sz w:val="14"/>
                <w:szCs w:val="14"/>
              </w:rPr>
            </w:pPr>
            <w:r>
              <w:rPr>
                <w:rFonts w:ascii="Arial" w:hAnsi="Arial" w:cs="Arial"/>
                <w:sz w:val="14"/>
                <w:szCs w:val="14"/>
              </w:rPr>
              <w:t>-</w:t>
            </w:r>
          </w:p>
        </w:tc>
        <w:tc>
          <w:tcPr>
            <w:tcW w:w="851" w:type="dxa"/>
            <w:gridSpan w:val="2"/>
            <w:vAlign w:val="bottom"/>
          </w:tcPr>
          <w:p w14:paraId="6A5538B0" w14:textId="787F7D68" w:rsidR="009972DB" w:rsidRPr="00495317" w:rsidRDefault="003C4C4E" w:rsidP="009972DB">
            <w:pPr>
              <w:pBdr>
                <w:bottom w:val="single" w:sz="4" w:space="1" w:color="auto"/>
              </w:pBdr>
              <w:tabs>
                <w:tab w:val="decimal" w:pos="564"/>
              </w:tabs>
              <w:spacing w:line="240" w:lineRule="exact"/>
              <w:rPr>
                <w:rFonts w:ascii="Arial" w:hAnsi="Arial" w:cs="Arial"/>
                <w:sz w:val="14"/>
                <w:szCs w:val="14"/>
              </w:rPr>
            </w:pPr>
            <w:r>
              <w:rPr>
                <w:rFonts w:ascii="Arial" w:hAnsi="Arial" w:cs="Arial"/>
                <w:sz w:val="14"/>
                <w:szCs w:val="14"/>
              </w:rPr>
              <w:t>-</w:t>
            </w:r>
          </w:p>
        </w:tc>
        <w:tc>
          <w:tcPr>
            <w:tcW w:w="850" w:type="dxa"/>
            <w:vAlign w:val="bottom"/>
          </w:tcPr>
          <w:p w14:paraId="626C9A04" w14:textId="58A57EF5" w:rsidR="009972DB" w:rsidRPr="00495317" w:rsidRDefault="009972DB" w:rsidP="009972DB">
            <w:pPr>
              <w:pBdr>
                <w:bottom w:val="single" w:sz="4" w:space="1" w:color="auto"/>
              </w:pBdr>
              <w:tabs>
                <w:tab w:val="decimal" w:pos="564"/>
              </w:tabs>
              <w:spacing w:line="240" w:lineRule="exact"/>
              <w:rPr>
                <w:rFonts w:ascii="Arial" w:hAnsi="Arial" w:cs="Arial"/>
                <w:sz w:val="14"/>
                <w:szCs w:val="14"/>
              </w:rPr>
            </w:pPr>
            <w:r>
              <w:rPr>
                <w:rFonts w:ascii="Arial" w:hAnsi="Arial" w:cs="Arial"/>
                <w:sz w:val="14"/>
                <w:szCs w:val="14"/>
              </w:rPr>
              <w:t>-</w:t>
            </w:r>
          </w:p>
        </w:tc>
        <w:tc>
          <w:tcPr>
            <w:tcW w:w="851" w:type="dxa"/>
            <w:gridSpan w:val="2"/>
            <w:vAlign w:val="bottom"/>
          </w:tcPr>
          <w:p w14:paraId="7B5D82BC" w14:textId="1BD106A6" w:rsidR="009972DB" w:rsidRPr="00495317" w:rsidRDefault="003C4C4E" w:rsidP="009972DB">
            <w:pPr>
              <w:pBdr>
                <w:bottom w:val="single" w:sz="4" w:space="1" w:color="auto"/>
              </w:pBdr>
              <w:tabs>
                <w:tab w:val="decimal" w:pos="564"/>
              </w:tabs>
              <w:spacing w:line="240" w:lineRule="exact"/>
              <w:rPr>
                <w:rFonts w:ascii="Arial" w:hAnsi="Arial" w:cs="Arial"/>
                <w:sz w:val="14"/>
                <w:szCs w:val="14"/>
              </w:rPr>
            </w:pPr>
            <w:r>
              <w:rPr>
                <w:rFonts w:ascii="Arial" w:hAnsi="Arial" w:cs="Arial"/>
                <w:sz w:val="14"/>
                <w:szCs w:val="14"/>
              </w:rPr>
              <w:t>142</w:t>
            </w:r>
          </w:p>
        </w:tc>
        <w:tc>
          <w:tcPr>
            <w:tcW w:w="850" w:type="dxa"/>
            <w:vAlign w:val="bottom"/>
          </w:tcPr>
          <w:p w14:paraId="4D6D6D18" w14:textId="11D04269" w:rsidR="009972DB" w:rsidRPr="00495317" w:rsidRDefault="009972DB" w:rsidP="009972DB">
            <w:pPr>
              <w:pBdr>
                <w:bottom w:val="single" w:sz="4" w:space="1" w:color="auto"/>
              </w:pBdr>
              <w:tabs>
                <w:tab w:val="decimal" w:pos="564"/>
              </w:tabs>
              <w:spacing w:line="240" w:lineRule="exact"/>
              <w:rPr>
                <w:rFonts w:ascii="Arial" w:hAnsi="Arial" w:cs="Arial"/>
                <w:sz w:val="14"/>
                <w:szCs w:val="14"/>
              </w:rPr>
            </w:pPr>
            <w:r>
              <w:rPr>
                <w:rFonts w:ascii="Arial" w:hAnsi="Arial" w:cs="Arial"/>
                <w:sz w:val="14"/>
                <w:szCs w:val="14"/>
              </w:rPr>
              <w:t>48</w:t>
            </w:r>
          </w:p>
        </w:tc>
        <w:tc>
          <w:tcPr>
            <w:tcW w:w="851" w:type="dxa"/>
            <w:vAlign w:val="bottom"/>
          </w:tcPr>
          <w:p w14:paraId="79FF02DD" w14:textId="32EBF0C1" w:rsidR="009972DB" w:rsidRPr="00495317" w:rsidRDefault="003C4C4E" w:rsidP="009972DB">
            <w:pPr>
              <w:pBdr>
                <w:bottom w:val="single" w:sz="4" w:space="1" w:color="auto"/>
              </w:pBdr>
              <w:tabs>
                <w:tab w:val="decimal" w:pos="564"/>
              </w:tabs>
              <w:spacing w:line="240" w:lineRule="exact"/>
              <w:rPr>
                <w:rFonts w:ascii="Arial" w:hAnsi="Arial" w:cs="Arial"/>
                <w:sz w:val="14"/>
                <w:szCs w:val="14"/>
              </w:rPr>
            </w:pPr>
            <w:r>
              <w:rPr>
                <w:rFonts w:ascii="Arial" w:hAnsi="Arial" w:cs="Arial"/>
                <w:sz w:val="14"/>
                <w:szCs w:val="14"/>
              </w:rPr>
              <w:t>21</w:t>
            </w:r>
          </w:p>
        </w:tc>
        <w:tc>
          <w:tcPr>
            <w:tcW w:w="850" w:type="dxa"/>
            <w:vAlign w:val="bottom"/>
          </w:tcPr>
          <w:p w14:paraId="471DCD9F" w14:textId="54B70671" w:rsidR="009972DB" w:rsidRPr="00495317" w:rsidRDefault="009972DB" w:rsidP="009972DB">
            <w:pPr>
              <w:pBdr>
                <w:bottom w:val="single" w:sz="4" w:space="1" w:color="auto"/>
              </w:pBdr>
              <w:tabs>
                <w:tab w:val="decimal" w:pos="564"/>
              </w:tabs>
              <w:spacing w:line="240" w:lineRule="exact"/>
              <w:rPr>
                <w:rFonts w:ascii="Arial" w:hAnsi="Arial" w:cs="Arial"/>
                <w:sz w:val="14"/>
                <w:szCs w:val="14"/>
              </w:rPr>
            </w:pPr>
            <w:r>
              <w:rPr>
                <w:rFonts w:ascii="Arial" w:hAnsi="Arial" w:cs="Arial"/>
                <w:sz w:val="14"/>
                <w:szCs w:val="14"/>
              </w:rPr>
              <w:t>4</w:t>
            </w:r>
          </w:p>
        </w:tc>
        <w:tc>
          <w:tcPr>
            <w:tcW w:w="900" w:type="dxa"/>
            <w:vAlign w:val="bottom"/>
          </w:tcPr>
          <w:p w14:paraId="5D6637FC" w14:textId="2EAD35F6" w:rsidR="009972DB" w:rsidRPr="00495317" w:rsidRDefault="003C4C4E" w:rsidP="009972DB">
            <w:pPr>
              <w:pBdr>
                <w:bottom w:val="single" w:sz="4" w:space="1" w:color="auto"/>
              </w:pBdr>
              <w:tabs>
                <w:tab w:val="decimal" w:pos="564"/>
              </w:tabs>
              <w:spacing w:line="240" w:lineRule="exact"/>
              <w:rPr>
                <w:rFonts w:ascii="Arial" w:hAnsi="Arial" w:cs="Arial"/>
                <w:sz w:val="14"/>
                <w:szCs w:val="14"/>
              </w:rPr>
            </w:pPr>
            <w:r>
              <w:rPr>
                <w:rFonts w:ascii="Arial" w:hAnsi="Arial" w:cs="Arial"/>
                <w:sz w:val="14"/>
                <w:szCs w:val="14"/>
              </w:rPr>
              <w:t>(163)</w:t>
            </w:r>
          </w:p>
        </w:tc>
        <w:tc>
          <w:tcPr>
            <w:tcW w:w="801" w:type="dxa"/>
            <w:vAlign w:val="bottom"/>
          </w:tcPr>
          <w:p w14:paraId="357E959D" w14:textId="17D287E0" w:rsidR="009972DB" w:rsidRPr="00495317" w:rsidRDefault="009972DB" w:rsidP="009972DB">
            <w:pPr>
              <w:pBdr>
                <w:bottom w:val="single" w:sz="4" w:space="1" w:color="auto"/>
              </w:pBdr>
              <w:tabs>
                <w:tab w:val="decimal" w:pos="564"/>
              </w:tabs>
              <w:spacing w:line="240" w:lineRule="exact"/>
              <w:rPr>
                <w:rFonts w:ascii="Arial" w:hAnsi="Arial" w:cs="Arial"/>
                <w:sz w:val="14"/>
                <w:szCs w:val="14"/>
              </w:rPr>
            </w:pPr>
            <w:r>
              <w:rPr>
                <w:rFonts w:ascii="Arial" w:hAnsi="Arial" w:cs="Arial"/>
                <w:sz w:val="14"/>
                <w:szCs w:val="14"/>
              </w:rPr>
              <w:t>(52)</w:t>
            </w:r>
          </w:p>
        </w:tc>
        <w:tc>
          <w:tcPr>
            <w:tcW w:w="851" w:type="dxa"/>
            <w:vAlign w:val="bottom"/>
          </w:tcPr>
          <w:p w14:paraId="543E846C" w14:textId="45FBD85D" w:rsidR="009972DB" w:rsidRPr="00495317" w:rsidRDefault="003C4C4E" w:rsidP="009972DB">
            <w:pPr>
              <w:pBdr>
                <w:bottom w:val="single" w:sz="4" w:space="1" w:color="auto"/>
              </w:pBdr>
              <w:tabs>
                <w:tab w:val="decimal" w:pos="564"/>
              </w:tabs>
              <w:spacing w:line="240" w:lineRule="exact"/>
              <w:rPr>
                <w:rFonts w:ascii="Arial" w:hAnsi="Arial" w:cs="Arial"/>
                <w:sz w:val="14"/>
                <w:szCs w:val="14"/>
              </w:rPr>
            </w:pPr>
            <w:r>
              <w:rPr>
                <w:rFonts w:ascii="Arial" w:hAnsi="Arial" w:cs="Arial"/>
                <w:sz w:val="14"/>
                <w:szCs w:val="14"/>
              </w:rPr>
              <w:t>-</w:t>
            </w:r>
          </w:p>
        </w:tc>
        <w:tc>
          <w:tcPr>
            <w:tcW w:w="850" w:type="dxa"/>
            <w:vAlign w:val="bottom"/>
          </w:tcPr>
          <w:p w14:paraId="7D6AFBA5" w14:textId="3A04E1EA" w:rsidR="009972DB" w:rsidRPr="004C6F4A" w:rsidRDefault="009972DB" w:rsidP="009972DB">
            <w:pPr>
              <w:pBdr>
                <w:bottom w:val="single" w:sz="4" w:space="1" w:color="auto"/>
              </w:pBdr>
              <w:tabs>
                <w:tab w:val="decimal" w:pos="564"/>
              </w:tabs>
              <w:spacing w:line="240" w:lineRule="exact"/>
              <w:rPr>
                <w:rFonts w:ascii="Arial" w:hAnsi="Arial" w:cs="Arial"/>
                <w:sz w:val="14"/>
                <w:szCs w:val="14"/>
              </w:rPr>
            </w:pPr>
            <w:r>
              <w:rPr>
                <w:rFonts w:ascii="Arial" w:hAnsi="Arial" w:cs="Arial"/>
                <w:sz w:val="14"/>
                <w:szCs w:val="14"/>
              </w:rPr>
              <w:t>-</w:t>
            </w:r>
          </w:p>
        </w:tc>
      </w:tr>
      <w:tr w:rsidR="009972DB" w:rsidRPr="004C6F4A" w14:paraId="05AA43EA" w14:textId="77777777" w:rsidTr="00E4245A">
        <w:tc>
          <w:tcPr>
            <w:tcW w:w="4320" w:type="dxa"/>
            <w:vAlign w:val="bottom"/>
          </w:tcPr>
          <w:p w14:paraId="4C9F6BF2" w14:textId="77777777" w:rsidR="009972DB" w:rsidRPr="002D7443" w:rsidRDefault="009972DB" w:rsidP="009972DB">
            <w:pPr>
              <w:pStyle w:val="Footer"/>
              <w:tabs>
                <w:tab w:val="clear" w:pos="4153"/>
                <w:tab w:val="clear" w:pos="8306"/>
              </w:tabs>
              <w:spacing w:line="240" w:lineRule="exact"/>
              <w:rPr>
                <w:rFonts w:ascii="Arial" w:hAnsi="Arial" w:cs="Arial"/>
                <w:sz w:val="14"/>
                <w:szCs w:val="14"/>
                <w:cs/>
              </w:rPr>
            </w:pPr>
            <w:r w:rsidRPr="002D7443">
              <w:rPr>
                <w:rFonts w:ascii="Arial" w:hAnsi="Arial" w:cs="Arial"/>
                <w:sz w:val="14"/>
                <w:szCs w:val="14"/>
              </w:rPr>
              <w:t>Total revenue</w:t>
            </w:r>
          </w:p>
        </w:tc>
        <w:tc>
          <w:tcPr>
            <w:tcW w:w="851" w:type="dxa"/>
            <w:vAlign w:val="bottom"/>
          </w:tcPr>
          <w:p w14:paraId="1AFCF0FE" w14:textId="292B76B5" w:rsidR="009972DB" w:rsidRPr="00495317" w:rsidRDefault="003C4C4E" w:rsidP="009972DB">
            <w:pPr>
              <w:pBdr>
                <w:bottom w:val="double" w:sz="4" w:space="1" w:color="auto"/>
              </w:pBdr>
              <w:tabs>
                <w:tab w:val="decimal" w:pos="564"/>
              </w:tabs>
              <w:spacing w:line="240" w:lineRule="exact"/>
              <w:rPr>
                <w:rFonts w:ascii="Arial" w:hAnsi="Arial" w:cs="Arial"/>
                <w:sz w:val="14"/>
                <w:szCs w:val="14"/>
              </w:rPr>
            </w:pPr>
            <w:r>
              <w:rPr>
                <w:rFonts w:ascii="Arial" w:hAnsi="Arial" w:cs="Arial"/>
                <w:sz w:val="14"/>
                <w:szCs w:val="14"/>
              </w:rPr>
              <w:t>2,512</w:t>
            </w:r>
          </w:p>
        </w:tc>
        <w:tc>
          <w:tcPr>
            <w:tcW w:w="850" w:type="dxa"/>
            <w:vAlign w:val="bottom"/>
          </w:tcPr>
          <w:p w14:paraId="74B5FE16" w14:textId="2084F306" w:rsidR="009972DB" w:rsidRPr="00495317" w:rsidRDefault="009972DB" w:rsidP="009972DB">
            <w:pPr>
              <w:pBdr>
                <w:bottom w:val="double" w:sz="4" w:space="1" w:color="auto"/>
              </w:pBdr>
              <w:tabs>
                <w:tab w:val="decimal" w:pos="564"/>
              </w:tabs>
              <w:spacing w:line="240" w:lineRule="exact"/>
              <w:rPr>
                <w:rFonts w:ascii="Arial" w:hAnsi="Arial" w:cs="Arial"/>
                <w:sz w:val="14"/>
                <w:szCs w:val="14"/>
              </w:rPr>
            </w:pPr>
            <w:r>
              <w:rPr>
                <w:rFonts w:ascii="Arial" w:hAnsi="Arial" w:cs="Arial"/>
                <w:sz w:val="14"/>
                <w:szCs w:val="14"/>
              </w:rPr>
              <w:t>515</w:t>
            </w:r>
          </w:p>
        </w:tc>
        <w:tc>
          <w:tcPr>
            <w:tcW w:w="851" w:type="dxa"/>
            <w:gridSpan w:val="2"/>
            <w:vAlign w:val="bottom"/>
          </w:tcPr>
          <w:p w14:paraId="04E18C94" w14:textId="56FA20A3" w:rsidR="009972DB" w:rsidRPr="00495317" w:rsidRDefault="003C4C4E" w:rsidP="009972DB">
            <w:pPr>
              <w:pBdr>
                <w:bottom w:val="double" w:sz="4" w:space="1" w:color="auto"/>
              </w:pBdr>
              <w:tabs>
                <w:tab w:val="decimal" w:pos="564"/>
              </w:tabs>
              <w:spacing w:line="240" w:lineRule="exact"/>
              <w:rPr>
                <w:rFonts w:ascii="Arial" w:hAnsi="Arial" w:cs="Arial"/>
                <w:sz w:val="14"/>
                <w:szCs w:val="14"/>
              </w:rPr>
            </w:pPr>
            <w:r>
              <w:rPr>
                <w:rFonts w:ascii="Arial" w:hAnsi="Arial" w:cs="Arial"/>
                <w:sz w:val="14"/>
                <w:szCs w:val="14"/>
              </w:rPr>
              <w:t>85</w:t>
            </w:r>
          </w:p>
        </w:tc>
        <w:tc>
          <w:tcPr>
            <w:tcW w:w="850" w:type="dxa"/>
            <w:vAlign w:val="bottom"/>
          </w:tcPr>
          <w:p w14:paraId="5BDAC389" w14:textId="59AEDF2F" w:rsidR="009972DB" w:rsidRPr="00495317" w:rsidRDefault="009972DB" w:rsidP="009972DB">
            <w:pPr>
              <w:pBdr>
                <w:bottom w:val="double" w:sz="4" w:space="1" w:color="auto"/>
              </w:pBdr>
              <w:tabs>
                <w:tab w:val="decimal" w:pos="564"/>
              </w:tabs>
              <w:spacing w:line="240" w:lineRule="exact"/>
              <w:rPr>
                <w:rFonts w:ascii="Arial" w:hAnsi="Arial" w:cs="Arial"/>
                <w:sz w:val="14"/>
                <w:szCs w:val="14"/>
              </w:rPr>
            </w:pPr>
            <w:r>
              <w:rPr>
                <w:rFonts w:ascii="Arial" w:hAnsi="Arial" w:cs="Arial"/>
                <w:sz w:val="14"/>
                <w:szCs w:val="14"/>
              </w:rPr>
              <w:t>21</w:t>
            </w:r>
          </w:p>
        </w:tc>
        <w:tc>
          <w:tcPr>
            <w:tcW w:w="851" w:type="dxa"/>
            <w:gridSpan w:val="2"/>
            <w:vAlign w:val="bottom"/>
          </w:tcPr>
          <w:p w14:paraId="728C3A54" w14:textId="66E4641E" w:rsidR="009972DB" w:rsidRPr="00495317" w:rsidRDefault="003C4C4E" w:rsidP="009972DB">
            <w:pPr>
              <w:pBdr>
                <w:bottom w:val="double" w:sz="4" w:space="1" w:color="auto"/>
              </w:pBdr>
              <w:tabs>
                <w:tab w:val="decimal" w:pos="564"/>
              </w:tabs>
              <w:spacing w:line="240" w:lineRule="exact"/>
              <w:rPr>
                <w:rFonts w:ascii="Arial" w:hAnsi="Arial" w:cs="Arial"/>
                <w:sz w:val="14"/>
                <w:szCs w:val="14"/>
              </w:rPr>
            </w:pPr>
            <w:r>
              <w:rPr>
                <w:rFonts w:ascii="Arial" w:hAnsi="Arial" w:cs="Arial"/>
                <w:sz w:val="14"/>
                <w:szCs w:val="14"/>
              </w:rPr>
              <w:t>950</w:t>
            </w:r>
          </w:p>
        </w:tc>
        <w:tc>
          <w:tcPr>
            <w:tcW w:w="850" w:type="dxa"/>
            <w:vAlign w:val="bottom"/>
          </w:tcPr>
          <w:p w14:paraId="08A6A75F" w14:textId="24E2FA7D" w:rsidR="009972DB" w:rsidRPr="00495317" w:rsidRDefault="009972DB" w:rsidP="009972DB">
            <w:pPr>
              <w:pBdr>
                <w:bottom w:val="double" w:sz="4" w:space="1" w:color="auto"/>
              </w:pBdr>
              <w:tabs>
                <w:tab w:val="decimal" w:pos="564"/>
              </w:tabs>
              <w:spacing w:line="240" w:lineRule="exact"/>
              <w:rPr>
                <w:rFonts w:ascii="Arial" w:hAnsi="Arial" w:cs="Arial"/>
                <w:sz w:val="14"/>
                <w:szCs w:val="14"/>
              </w:rPr>
            </w:pPr>
            <w:r>
              <w:rPr>
                <w:rFonts w:ascii="Arial" w:hAnsi="Arial" w:cs="Arial"/>
                <w:sz w:val="14"/>
                <w:szCs w:val="14"/>
              </w:rPr>
              <w:t>602</w:t>
            </w:r>
          </w:p>
        </w:tc>
        <w:tc>
          <w:tcPr>
            <w:tcW w:w="851" w:type="dxa"/>
            <w:vAlign w:val="bottom"/>
          </w:tcPr>
          <w:p w14:paraId="7C6FAEEA" w14:textId="30F30D7B" w:rsidR="009972DB" w:rsidRPr="00495317" w:rsidRDefault="003C4C4E" w:rsidP="009972DB">
            <w:pPr>
              <w:pBdr>
                <w:bottom w:val="double" w:sz="4" w:space="1" w:color="auto"/>
              </w:pBdr>
              <w:tabs>
                <w:tab w:val="decimal" w:pos="564"/>
              </w:tabs>
              <w:spacing w:line="240" w:lineRule="exact"/>
              <w:rPr>
                <w:rFonts w:ascii="Arial" w:hAnsi="Arial" w:cs="Arial"/>
                <w:sz w:val="14"/>
                <w:szCs w:val="14"/>
              </w:rPr>
            </w:pPr>
            <w:r>
              <w:rPr>
                <w:rFonts w:ascii="Arial" w:hAnsi="Arial" w:cs="Arial"/>
                <w:sz w:val="14"/>
                <w:szCs w:val="14"/>
              </w:rPr>
              <w:t>247</w:t>
            </w:r>
          </w:p>
        </w:tc>
        <w:tc>
          <w:tcPr>
            <w:tcW w:w="850" w:type="dxa"/>
            <w:vAlign w:val="bottom"/>
          </w:tcPr>
          <w:p w14:paraId="63964B2E" w14:textId="6143516F" w:rsidR="009972DB" w:rsidRPr="00495317" w:rsidRDefault="009972DB" w:rsidP="009972DB">
            <w:pPr>
              <w:pBdr>
                <w:bottom w:val="double" w:sz="4" w:space="1" w:color="auto"/>
              </w:pBdr>
              <w:tabs>
                <w:tab w:val="decimal" w:pos="564"/>
              </w:tabs>
              <w:spacing w:line="240" w:lineRule="exact"/>
              <w:rPr>
                <w:rFonts w:ascii="Arial" w:hAnsi="Arial" w:cs="Arial"/>
                <w:sz w:val="14"/>
                <w:szCs w:val="14"/>
              </w:rPr>
            </w:pPr>
            <w:r>
              <w:rPr>
                <w:rFonts w:ascii="Arial" w:hAnsi="Arial" w:cs="Arial"/>
                <w:sz w:val="14"/>
                <w:szCs w:val="14"/>
              </w:rPr>
              <w:t>158</w:t>
            </w:r>
          </w:p>
        </w:tc>
        <w:tc>
          <w:tcPr>
            <w:tcW w:w="900" w:type="dxa"/>
            <w:vAlign w:val="bottom"/>
          </w:tcPr>
          <w:p w14:paraId="17CF0D70" w14:textId="38951466" w:rsidR="009972DB" w:rsidRPr="00495317" w:rsidRDefault="003C4C4E" w:rsidP="009972DB">
            <w:pPr>
              <w:pBdr>
                <w:bottom w:val="double" w:sz="4" w:space="1" w:color="auto"/>
              </w:pBdr>
              <w:tabs>
                <w:tab w:val="decimal" w:pos="564"/>
              </w:tabs>
              <w:spacing w:line="240" w:lineRule="exact"/>
              <w:rPr>
                <w:rFonts w:ascii="Arial" w:hAnsi="Arial" w:cs="Arial"/>
                <w:sz w:val="14"/>
                <w:szCs w:val="14"/>
              </w:rPr>
            </w:pPr>
            <w:r>
              <w:rPr>
                <w:rFonts w:ascii="Arial" w:hAnsi="Arial" w:cs="Arial"/>
                <w:sz w:val="14"/>
                <w:szCs w:val="14"/>
              </w:rPr>
              <w:t>(163)</w:t>
            </w:r>
          </w:p>
        </w:tc>
        <w:tc>
          <w:tcPr>
            <w:tcW w:w="801" w:type="dxa"/>
            <w:vAlign w:val="bottom"/>
          </w:tcPr>
          <w:p w14:paraId="7D434079" w14:textId="37D6AC73" w:rsidR="009972DB" w:rsidRPr="00495317" w:rsidRDefault="009972DB" w:rsidP="009972DB">
            <w:pPr>
              <w:pBdr>
                <w:bottom w:val="double" w:sz="4" w:space="1" w:color="auto"/>
              </w:pBdr>
              <w:tabs>
                <w:tab w:val="decimal" w:pos="564"/>
              </w:tabs>
              <w:spacing w:line="240" w:lineRule="exact"/>
              <w:rPr>
                <w:rFonts w:ascii="Arial" w:hAnsi="Arial" w:cs="Arial"/>
                <w:sz w:val="14"/>
                <w:szCs w:val="14"/>
              </w:rPr>
            </w:pPr>
            <w:r>
              <w:rPr>
                <w:rFonts w:ascii="Arial" w:hAnsi="Arial" w:cs="Arial"/>
                <w:sz w:val="14"/>
                <w:szCs w:val="14"/>
              </w:rPr>
              <w:t>(52)</w:t>
            </w:r>
          </w:p>
        </w:tc>
        <w:tc>
          <w:tcPr>
            <w:tcW w:w="851" w:type="dxa"/>
            <w:vAlign w:val="bottom"/>
          </w:tcPr>
          <w:p w14:paraId="180D6A67" w14:textId="4487FC94" w:rsidR="009972DB" w:rsidRPr="00495317" w:rsidRDefault="003C4C4E" w:rsidP="009972DB">
            <w:pPr>
              <w:pBdr>
                <w:bottom w:val="double" w:sz="4" w:space="1" w:color="auto"/>
              </w:pBdr>
              <w:tabs>
                <w:tab w:val="decimal" w:pos="564"/>
              </w:tabs>
              <w:spacing w:line="240" w:lineRule="exact"/>
              <w:rPr>
                <w:rFonts w:ascii="Arial" w:hAnsi="Arial" w:cs="Arial"/>
                <w:sz w:val="14"/>
                <w:szCs w:val="14"/>
              </w:rPr>
            </w:pPr>
            <w:r>
              <w:rPr>
                <w:rFonts w:ascii="Arial" w:hAnsi="Arial" w:cs="Arial"/>
                <w:sz w:val="14"/>
                <w:szCs w:val="14"/>
              </w:rPr>
              <w:t>3,631</w:t>
            </w:r>
          </w:p>
        </w:tc>
        <w:tc>
          <w:tcPr>
            <w:tcW w:w="850" w:type="dxa"/>
            <w:vAlign w:val="bottom"/>
          </w:tcPr>
          <w:p w14:paraId="55B7C26A" w14:textId="5FB0DCDA" w:rsidR="009972DB" w:rsidRPr="004C6F4A" w:rsidRDefault="009972DB" w:rsidP="009972DB">
            <w:pPr>
              <w:pBdr>
                <w:bottom w:val="double" w:sz="4" w:space="1" w:color="auto"/>
              </w:pBdr>
              <w:tabs>
                <w:tab w:val="decimal" w:pos="564"/>
              </w:tabs>
              <w:spacing w:line="240" w:lineRule="exact"/>
              <w:rPr>
                <w:rFonts w:ascii="Arial" w:hAnsi="Arial" w:cs="Arial"/>
                <w:sz w:val="14"/>
                <w:szCs w:val="14"/>
              </w:rPr>
            </w:pPr>
            <w:r>
              <w:rPr>
                <w:rFonts w:ascii="Arial" w:hAnsi="Arial" w:cs="Arial"/>
                <w:sz w:val="14"/>
                <w:szCs w:val="14"/>
              </w:rPr>
              <w:t>1,244</w:t>
            </w:r>
          </w:p>
        </w:tc>
      </w:tr>
      <w:tr w:rsidR="009972DB" w:rsidRPr="004C6F4A" w14:paraId="63C02E0B" w14:textId="77777777" w:rsidTr="00E4245A">
        <w:tc>
          <w:tcPr>
            <w:tcW w:w="4320" w:type="dxa"/>
            <w:shd w:val="clear" w:color="auto" w:fill="auto"/>
            <w:vAlign w:val="bottom"/>
          </w:tcPr>
          <w:p w14:paraId="6FFC0E98" w14:textId="77777777" w:rsidR="009972DB" w:rsidRPr="002D7443" w:rsidRDefault="009972DB" w:rsidP="009972DB">
            <w:pPr>
              <w:spacing w:line="240" w:lineRule="exact"/>
              <w:rPr>
                <w:rFonts w:ascii="Arial" w:hAnsi="Arial" w:cs="Arial"/>
                <w:sz w:val="14"/>
                <w:szCs w:val="14"/>
                <w:cs/>
              </w:rPr>
            </w:pPr>
            <w:r w:rsidRPr="002D7443">
              <w:rPr>
                <w:rFonts w:ascii="Arial" w:hAnsi="Arial" w:cs="Arial"/>
                <w:sz w:val="14"/>
                <w:szCs w:val="14"/>
              </w:rPr>
              <w:t xml:space="preserve">Segment operating profit </w:t>
            </w:r>
            <w:r>
              <w:rPr>
                <w:rFonts w:ascii="Arial" w:hAnsi="Arial" w:cs="Arial"/>
                <w:sz w:val="14"/>
                <w:szCs w:val="14"/>
              </w:rPr>
              <w:t>(loss)</w:t>
            </w:r>
          </w:p>
        </w:tc>
        <w:tc>
          <w:tcPr>
            <w:tcW w:w="851" w:type="dxa"/>
            <w:vAlign w:val="bottom"/>
          </w:tcPr>
          <w:p w14:paraId="33C8CBF7" w14:textId="72044B2A" w:rsidR="009972DB" w:rsidRPr="00495317" w:rsidRDefault="003C4C4E" w:rsidP="009972DB">
            <w:pPr>
              <w:tabs>
                <w:tab w:val="decimal" w:pos="564"/>
              </w:tabs>
              <w:spacing w:line="240" w:lineRule="exact"/>
              <w:rPr>
                <w:rFonts w:ascii="Arial" w:hAnsi="Arial" w:cs="Arial"/>
                <w:sz w:val="14"/>
                <w:szCs w:val="14"/>
              </w:rPr>
            </w:pPr>
            <w:r>
              <w:rPr>
                <w:rFonts w:ascii="Arial" w:hAnsi="Arial" w:cs="Arial"/>
                <w:sz w:val="14"/>
                <w:szCs w:val="14"/>
              </w:rPr>
              <w:t>(</w:t>
            </w:r>
            <w:r w:rsidR="00B50A2A">
              <w:rPr>
                <w:rFonts w:ascii="Arial" w:hAnsi="Arial" w:cs="Arial"/>
                <w:sz w:val="14"/>
                <w:szCs w:val="14"/>
              </w:rPr>
              <w:t>910</w:t>
            </w:r>
            <w:r>
              <w:rPr>
                <w:rFonts w:ascii="Arial" w:hAnsi="Arial" w:cs="Arial"/>
                <w:sz w:val="14"/>
                <w:szCs w:val="14"/>
              </w:rPr>
              <w:t>)</w:t>
            </w:r>
          </w:p>
        </w:tc>
        <w:tc>
          <w:tcPr>
            <w:tcW w:w="850" w:type="dxa"/>
            <w:vAlign w:val="bottom"/>
          </w:tcPr>
          <w:p w14:paraId="39458831" w14:textId="17899652" w:rsidR="009972DB" w:rsidRPr="00495317" w:rsidRDefault="009972DB" w:rsidP="009972DB">
            <w:pPr>
              <w:tabs>
                <w:tab w:val="decimal" w:pos="564"/>
              </w:tabs>
              <w:spacing w:line="240" w:lineRule="exact"/>
              <w:rPr>
                <w:rFonts w:ascii="Arial" w:hAnsi="Arial" w:cs="Arial"/>
                <w:sz w:val="14"/>
                <w:szCs w:val="14"/>
              </w:rPr>
            </w:pPr>
            <w:r>
              <w:rPr>
                <w:rFonts w:ascii="Arial" w:hAnsi="Arial" w:cs="Arial"/>
                <w:sz w:val="14"/>
                <w:szCs w:val="14"/>
              </w:rPr>
              <w:t>(1,641)</w:t>
            </w:r>
          </w:p>
        </w:tc>
        <w:tc>
          <w:tcPr>
            <w:tcW w:w="851" w:type="dxa"/>
            <w:gridSpan w:val="2"/>
            <w:vAlign w:val="bottom"/>
          </w:tcPr>
          <w:p w14:paraId="3B8681E3" w14:textId="6BD4C15C" w:rsidR="009972DB" w:rsidRPr="00495317" w:rsidRDefault="003C4C4E" w:rsidP="009972DB">
            <w:pPr>
              <w:tabs>
                <w:tab w:val="decimal" w:pos="564"/>
              </w:tabs>
              <w:spacing w:line="240" w:lineRule="exact"/>
              <w:rPr>
                <w:rFonts w:ascii="Arial" w:hAnsi="Arial" w:cs="Arial"/>
                <w:sz w:val="14"/>
                <w:szCs w:val="14"/>
              </w:rPr>
            </w:pPr>
            <w:r>
              <w:rPr>
                <w:rFonts w:ascii="Arial" w:hAnsi="Arial" w:cs="Arial"/>
                <w:sz w:val="14"/>
                <w:szCs w:val="14"/>
              </w:rPr>
              <w:t>(66)</w:t>
            </w:r>
          </w:p>
        </w:tc>
        <w:tc>
          <w:tcPr>
            <w:tcW w:w="850" w:type="dxa"/>
            <w:vAlign w:val="bottom"/>
          </w:tcPr>
          <w:p w14:paraId="3231C33F" w14:textId="5A4AF1FC" w:rsidR="009972DB" w:rsidRPr="00495317" w:rsidRDefault="009972DB" w:rsidP="009972DB">
            <w:pPr>
              <w:tabs>
                <w:tab w:val="decimal" w:pos="564"/>
              </w:tabs>
              <w:spacing w:line="240" w:lineRule="exact"/>
              <w:rPr>
                <w:rFonts w:ascii="Arial" w:hAnsi="Arial" w:cs="Arial"/>
                <w:sz w:val="14"/>
                <w:szCs w:val="14"/>
              </w:rPr>
            </w:pPr>
            <w:r>
              <w:rPr>
                <w:rFonts w:ascii="Arial" w:hAnsi="Arial" w:cs="Arial"/>
                <w:sz w:val="14"/>
                <w:szCs w:val="14"/>
              </w:rPr>
              <w:t>(126)</w:t>
            </w:r>
          </w:p>
        </w:tc>
        <w:tc>
          <w:tcPr>
            <w:tcW w:w="851" w:type="dxa"/>
            <w:gridSpan w:val="2"/>
            <w:vAlign w:val="bottom"/>
          </w:tcPr>
          <w:p w14:paraId="3A1C234D" w14:textId="648EDE95" w:rsidR="009972DB" w:rsidRPr="00495317" w:rsidRDefault="003C4C4E" w:rsidP="009972DB">
            <w:pPr>
              <w:tabs>
                <w:tab w:val="decimal" w:pos="564"/>
              </w:tabs>
              <w:spacing w:line="240" w:lineRule="exact"/>
              <w:rPr>
                <w:rFonts w:ascii="Arial" w:hAnsi="Arial" w:cs="Arial"/>
                <w:sz w:val="14"/>
                <w:szCs w:val="14"/>
              </w:rPr>
            </w:pPr>
            <w:r>
              <w:rPr>
                <w:rFonts w:ascii="Arial" w:hAnsi="Arial" w:cs="Arial"/>
                <w:sz w:val="14"/>
                <w:szCs w:val="14"/>
              </w:rPr>
              <w:t>126</w:t>
            </w:r>
          </w:p>
        </w:tc>
        <w:tc>
          <w:tcPr>
            <w:tcW w:w="850" w:type="dxa"/>
            <w:vAlign w:val="bottom"/>
          </w:tcPr>
          <w:p w14:paraId="64830B86" w14:textId="35FFDA27" w:rsidR="009972DB" w:rsidRPr="00495317" w:rsidRDefault="009972DB" w:rsidP="009972DB">
            <w:pPr>
              <w:tabs>
                <w:tab w:val="decimal" w:pos="564"/>
              </w:tabs>
              <w:spacing w:line="240" w:lineRule="exact"/>
              <w:rPr>
                <w:rFonts w:ascii="Arial" w:hAnsi="Arial" w:cs="Arial"/>
                <w:sz w:val="14"/>
                <w:szCs w:val="14"/>
              </w:rPr>
            </w:pPr>
            <w:r>
              <w:rPr>
                <w:rFonts w:ascii="Arial" w:hAnsi="Arial" w:cs="Arial"/>
                <w:sz w:val="14"/>
                <w:szCs w:val="14"/>
              </w:rPr>
              <w:t>52</w:t>
            </w:r>
          </w:p>
        </w:tc>
        <w:tc>
          <w:tcPr>
            <w:tcW w:w="851" w:type="dxa"/>
            <w:vAlign w:val="bottom"/>
          </w:tcPr>
          <w:p w14:paraId="125E099F" w14:textId="7D491AAF" w:rsidR="009972DB" w:rsidRPr="00495317" w:rsidRDefault="003C4C4E" w:rsidP="009972DB">
            <w:pPr>
              <w:tabs>
                <w:tab w:val="decimal" w:pos="564"/>
              </w:tabs>
              <w:spacing w:line="240" w:lineRule="exact"/>
              <w:rPr>
                <w:rFonts w:ascii="Arial" w:hAnsi="Arial" w:cs="Arial"/>
                <w:sz w:val="14"/>
                <w:szCs w:val="14"/>
              </w:rPr>
            </w:pPr>
            <w:r>
              <w:rPr>
                <w:rFonts w:ascii="Arial" w:hAnsi="Arial" w:cs="Arial"/>
                <w:sz w:val="14"/>
                <w:szCs w:val="14"/>
              </w:rPr>
              <w:t>(32)</w:t>
            </w:r>
          </w:p>
        </w:tc>
        <w:tc>
          <w:tcPr>
            <w:tcW w:w="850" w:type="dxa"/>
            <w:vAlign w:val="bottom"/>
          </w:tcPr>
          <w:p w14:paraId="3CA3C87E" w14:textId="53389820" w:rsidR="009972DB" w:rsidRPr="00495317" w:rsidRDefault="009972DB" w:rsidP="009972DB">
            <w:pPr>
              <w:tabs>
                <w:tab w:val="decimal" w:pos="564"/>
              </w:tabs>
              <w:spacing w:line="240" w:lineRule="exact"/>
              <w:rPr>
                <w:rFonts w:ascii="Arial" w:hAnsi="Arial" w:cs="Arial"/>
                <w:sz w:val="14"/>
                <w:szCs w:val="14"/>
              </w:rPr>
            </w:pPr>
            <w:r>
              <w:rPr>
                <w:rFonts w:ascii="Arial" w:hAnsi="Arial" w:cs="Arial"/>
                <w:sz w:val="14"/>
                <w:szCs w:val="14"/>
              </w:rPr>
              <w:t>(24)</w:t>
            </w:r>
          </w:p>
        </w:tc>
        <w:tc>
          <w:tcPr>
            <w:tcW w:w="900" w:type="dxa"/>
            <w:vAlign w:val="bottom"/>
          </w:tcPr>
          <w:p w14:paraId="724F584C" w14:textId="7891B836" w:rsidR="009972DB" w:rsidRPr="00495317" w:rsidRDefault="003C4C4E" w:rsidP="009972DB">
            <w:pPr>
              <w:tabs>
                <w:tab w:val="decimal" w:pos="564"/>
              </w:tabs>
              <w:spacing w:line="240" w:lineRule="exact"/>
              <w:rPr>
                <w:rFonts w:ascii="Arial" w:hAnsi="Arial" w:cs="Arial"/>
                <w:sz w:val="14"/>
                <w:szCs w:val="14"/>
              </w:rPr>
            </w:pPr>
            <w:r>
              <w:rPr>
                <w:rFonts w:ascii="Arial" w:hAnsi="Arial" w:cs="Arial"/>
                <w:sz w:val="14"/>
                <w:szCs w:val="14"/>
              </w:rPr>
              <w:t>-</w:t>
            </w:r>
          </w:p>
        </w:tc>
        <w:tc>
          <w:tcPr>
            <w:tcW w:w="801" w:type="dxa"/>
            <w:vAlign w:val="bottom"/>
          </w:tcPr>
          <w:p w14:paraId="68FB433C" w14:textId="28F577B3" w:rsidR="009972DB" w:rsidRPr="00495317" w:rsidRDefault="009972DB" w:rsidP="009972DB">
            <w:pPr>
              <w:tabs>
                <w:tab w:val="decimal" w:pos="564"/>
              </w:tabs>
              <w:spacing w:line="240" w:lineRule="exact"/>
              <w:rPr>
                <w:rFonts w:ascii="Arial" w:hAnsi="Arial" w:cs="Arial"/>
                <w:sz w:val="14"/>
                <w:szCs w:val="14"/>
              </w:rPr>
            </w:pPr>
            <w:r>
              <w:rPr>
                <w:rFonts w:ascii="Arial" w:hAnsi="Arial" w:cs="Arial"/>
                <w:sz w:val="14"/>
                <w:szCs w:val="14"/>
              </w:rPr>
              <w:t>-</w:t>
            </w:r>
          </w:p>
        </w:tc>
        <w:tc>
          <w:tcPr>
            <w:tcW w:w="851" w:type="dxa"/>
            <w:vAlign w:val="bottom"/>
          </w:tcPr>
          <w:p w14:paraId="0A4F36BB" w14:textId="3B73E0A5" w:rsidR="009972DB" w:rsidRPr="00495317" w:rsidRDefault="00B50A2A" w:rsidP="009972DB">
            <w:pPr>
              <w:tabs>
                <w:tab w:val="decimal" w:pos="564"/>
              </w:tabs>
              <w:spacing w:line="240" w:lineRule="exact"/>
              <w:rPr>
                <w:rFonts w:ascii="Arial" w:hAnsi="Arial" w:cs="Arial"/>
                <w:sz w:val="14"/>
                <w:szCs w:val="14"/>
              </w:rPr>
            </w:pPr>
            <w:r>
              <w:rPr>
                <w:rFonts w:ascii="Arial" w:hAnsi="Arial" w:cs="Arial"/>
                <w:sz w:val="14"/>
                <w:szCs w:val="14"/>
              </w:rPr>
              <w:t>(882)</w:t>
            </w:r>
          </w:p>
        </w:tc>
        <w:tc>
          <w:tcPr>
            <w:tcW w:w="850" w:type="dxa"/>
            <w:vAlign w:val="bottom"/>
          </w:tcPr>
          <w:p w14:paraId="1BF366EC" w14:textId="5FBC4612" w:rsidR="009972DB" w:rsidRPr="004C6F4A" w:rsidRDefault="009972DB" w:rsidP="009972DB">
            <w:pPr>
              <w:tabs>
                <w:tab w:val="decimal" w:pos="564"/>
              </w:tabs>
              <w:spacing w:line="240" w:lineRule="exact"/>
              <w:rPr>
                <w:rFonts w:ascii="Arial" w:hAnsi="Arial" w:cs="Arial"/>
                <w:sz w:val="14"/>
                <w:szCs w:val="14"/>
              </w:rPr>
            </w:pPr>
            <w:r>
              <w:rPr>
                <w:rFonts w:ascii="Arial" w:hAnsi="Arial" w:cs="Arial"/>
                <w:sz w:val="14"/>
                <w:szCs w:val="14"/>
              </w:rPr>
              <w:t>(1,739)</w:t>
            </w:r>
          </w:p>
        </w:tc>
      </w:tr>
      <w:tr w:rsidR="009972DB" w:rsidRPr="002D7443" w14:paraId="1738AD3B" w14:textId="77777777" w:rsidTr="00E4245A">
        <w:tc>
          <w:tcPr>
            <w:tcW w:w="4320" w:type="dxa"/>
            <w:shd w:val="clear" w:color="auto" w:fill="auto"/>
            <w:vAlign w:val="bottom"/>
          </w:tcPr>
          <w:p w14:paraId="5EB352AE" w14:textId="77777777" w:rsidR="009972DB" w:rsidRPr="002D7443" w:rsidRDefault="009972DB" w:rsidP="00E4245A">
            <w:pPr>
              <w:pStyle w:val="Footer"/>
              <w:tabs>
                <w:tab w:val="clear" w:pos="4153"/>
                <w:tab w:val="clear" w:pos="8306"/>
              </w:tabs>
              <w:spacing w:line="240" w:lineRule="exact"/>
              <w:rPr>
                <w:rFonts w:ascii="Arial" w:hAnsi="Arial" w:cs="Arial"/>
                <w:sz w:val="14"/>
                <w:szCs w:val="14"/>
              </w:rPr>
            </w:pPr>
            <w:r w:rsidRPr="002D7443">
              <w:rPr>
                <w:rFonts w:ascii="Arial" w:hAnsi="Arial" w:cs="Arial"/>
                <w:sz w:val="14"/>
                <w:szCs w:val="14"/>
              </w:rPr>
              <w:t>Unallocated income and expenses:</w:t>
            </w:r>
          </w:p>
        </w:tc>
        <w:tc>
          <w:tcPr>
            <w:tcW w:w="851" w:type="dxa"/>
            <w:vAlign w:val="bottom"/>
          </w:tcPr>
          <w:p w14:paraId="2077D2A0" w14:textId="77777777" w:rsidR="009972DB" w:rsidRPr="002D7443" w:rsidRDefault="009972DB" w:rsidP="00E4245A">
            <w:pPr>
              <w:tabs>
                <w:tab w:val="decimal" w:pos="564"/>
              </w:tabs>
              <w:spacing w:line="240" w:lineRule="exact"/>
              <w:rPr>
                <w:rFonts w:ascii="Arial" w:hAnsi="Arial" w:cs="Arial"/>
                <w:sz w:val="14"/>
                <w:szCs w:val="14"/>
              </w:rPr>
            </w:pPr>
          </w:p>
        </w:tc>
        <w:tc>
          <w:tcPr>
            <w:tcW w:w="850" w:type="dxa"/>
            <w:vAlign w:val="bottom"/>
          </w:tcPr>
          <w:p w14:paraId="2FD80FCE" w14:textId="77777777" w:rsidR="009972DB" w:rsidRPr="002D7443" w:rsidRDefault="009972DB" w:rsidP="00E4245A">
            <w:pPr>
              <w:tabs>
                <w:tab w:val="decimal" w:pos="564"/>
                <w:tab w:val="decimal" w:pos="624"/>
              </w:tabs>
              <w:spacing w:line="240" w:lineRule="exact"/>
              <w:rPr>
                <w:rFonts w:ascii="Arial" w:hAnsi="Arial" w:cs="Arial"/>
                <w:sz w:val="14"/>
                <w:szCs w:val="14"/>
              </w:rPr>
            </w:pPr>
          </w:p>
        </w:tc>
        <w:tc>
          <w:tcPr>
            <w:tcW w:w="851" w:type="dxa"/>
            <w:gridSpan w:val="2"/>
            <w:vAlign w:val="bottom"/>
          </w:tcPr>
          <w:p w14:paraId="0EE316D9" w14:textId="77777777" w:rsidR="009972DB" w:rsidRPr="002D7443" w:rsidRDefault="009972DB" w:rsidP="00E4245A">
            <w:pPr>
              <w:tabs>
                <w:tab w:val="decimal" w:pos="564"/>
              </w:tabs>
              <w:spacing w:line="240" w:lineRule="exact"/>
              <w:rPr>
                <w:rFonts w:ascii="Arial" w:hAnsi="Arial" w:cs="Arial"/>
                <w:sz w:val="14"/>
                <w:szCs w:val="14"/>
              </w:rPr>
            </w:pPr>
          </w:p>
        </w:tc>
        <w:tc>
          <w:tcPr>
            <w:tcW w:w="850" w:type="dxa"/>
            <w:vAlign w:val="bottom"/>
          </w:tcPr>
          <w:p w14:paraId="38F04179" w14:textId="77777777" w:rsidR="009972DB" w:rsidRPr="002D7443" w:rsidRDefault="009972DB" w:rsidP="00E4245A">
            <w:pPr>
              <w:tabs>
                <w:tab w:val="decimal" w:pos="564"/>
              </w:tabs>
              <w:spacing w:line="240" w:lineRule="exact"/>
              <w:rPr>
                <w:rFonts w:ascii="Arial" w:hAnsi="Arial" w:cs="Arial"/>
                <w:sz w:val="14"/>
                <w:szCs w:val="14"/>
              </w:rPr>
            </w:pPr>
          </w:p>
        </w:tc>
        <w:tc>
          <w:tcPr>
            <w:tcW w:w="851" w:type="dxa"/>
            <w:gridSpan w:val="2"/>
            <w:vAlign w:val="bottom"/>
          </w:tcPr>
          <w:p w14:paraId="740C9319" w14:textId="77777777" w:rsidR="009972DB" w:rsidRPr="002D7443" w:rsidRDefault="009972DB" w:rsidP="00E4245A">
            <w:pPr>
              <w:tabs>
                <w:tab w:val="decimal" w:pos="564"/>
              </w:tabs>
              <w:spacing w:line="240" w:lineRule="exact"/>
              <w:rPr>
                <w:rFonts w:ascii="Arial" w:hAnsi="Arial" w:cs="Arial"/>
                <w:sz w:val="14"/>
                <w:szCs w:val="14"/>
              </w:rPr>
            </w:pPr>
          </w:p>
        </w:tc>
        <w:tc>
          <w:tcPr>
            <w:tcW w:w="850" w:type="dxa"/>
            <w:vAlign w:val="bottom"/>
          </w:tcPr>
          <w:p w14:paraId="2174259D" w14:textId="77777777" w:rsidR="009972DB" w:rsidRPr="002D7443" w:rsidRDefault="009972DB" w:rsidP="00E4245A">
            <w:pPr>
              <w:tabs>
                <w:tab w:val="decimal" w:pos="564"/>
              </w:tabs>
              <w:spacing w:line="240" w:lineRule="exact"/>
              <w:rPr>
                <w:rFonts w:ascii="Arial" w:hAnsi="Arial" w:cs="Arial"/>
                <w:sz w:val="14"/>
                <w:szCs w:val="14"/>
              </w:rPr>
            </w:pPr>
          </w:p>
        </w:tc>
        <w:tc>
          <w:tcPr>
            <w:tcW w:w="851" w:type="dxa"/>
            <w:vAlign w:val="bottom"/>
          </w:tcPr>
          <w:p w14:paraId="7FD3B180" w14:textId="77777777" w:rsidR="009972DB" w:rsidRPr="002D7443" w:rsidRDefault="009972DB" w:rsidP="00E4245A">
            <w:pPr>
              <w:tabs>
                <w:tab w:val="decimal" w:pos="564"/>
              </w:tabs>
              <w:spacing w:line="240" w:lineRule="exact"/>
              <w:rPr>
                <w:rFonts w:ascii="Arial" w:hAnsi="Arial" w:cs="Arial"/>
                <w:sz w:val="14"/>
                <w:szCs w:val="14"/>
              </w:rPr>
            </w:pPr>
          </w:p>
        </w:tc>
        <w:tc>
          <w:tcPr>
            <w:tcW w:w="850" w:type="dxa"/>
            <w:vAlign w:val="bottom"/>
          </w:tcPr>
          <w:p w14:paraId="774D87EA" w14:textId="77777777" w:rsidR="009972DB" w:rsidRPr="002D7443" w:rsidRDefault="009972DB" w:rsidP="00E4245A">
            <w:pPr>
              <w:tabs>
                <w:tab w:val="decimal" w:pos="564"/>
              </w:tabs>
              <w:spacing w:line="240" w:lineRule="exact"/>
              <w:rPr>
                <w:rFonts w:ascii="Arial" w:hAnsi="Arial" w:cs="Arial"/>
                <w:sz w:val="14"/>
                <w:szCs w:val="14"/>
              </w:rPr>
            </w:pPr>
          </w:p>
        </w:tc>
        <w:tc>
          <w:tcPr>
            <w:tcW w:w="900" w:type="dxa"/>
          </w:tcPr>
          <w:p w14:paraId="74640521" w14:textId="77777777" w:rsidR="009972DB" w:rsidRPr="002D7443" w:rsidRDefault="009972DB" w:rsidP="00E4245A">
            <w:pPr>
              <w:tabs>
                <w:tab w:val="decimal" w:pos="564"/>
              </w:tabs>
              <w:spacing w:line="240" w:lineRule="exact"/>
              <w:rPr>
                <w:rFonts w:ascii="Arial" w:hAnsi="Arial" w:cs="Arial"/>
                <w:sz w:val="14"/>
                <w:szCs w:val="14"/>
              </w:rPr>
            </w:pPr>
          </w:p>
        </w:tc>
        <w:tc>
          <w:tcPr>
            <w:tcW w:w="801" w:type="dxa"/>
          </w:tcPr>
          <w:p w14:paraId="3C25BD32" w14:textId="77777777" w:rsidR="009972DB" w:rsidRPr="002D7443" w:rsidRDefault="009972DB" w:rsidP="00E4245A">
            <w:pPr>
              <w:tabs>
                <w:tab w:val="decimal" w:pos="564"/>
              </w:tabs>
              <w:spacing w:line="240" w:lineRule="exact"/>
              <w:rPr>
                <w:rFonts w:ascii="Arial" w:hAnsi="Arial" w:cs="Arial"/>
                <w:sz w:val="14"/>
                <w:szCs w:val="14"/>
              </w:rPr>
            </w:pPr>
          </w:p>
        </w:tc>
        <w:tc>
          <w:tcPr>
            <w:tcW w:w="851" w:type="dxa"/>
            <w:vAlign w:val="bottom"/>
          </w:tcPr>
          <w:p w14:paraId="0ED80AE6" w14:textId="77777777" w:rsidR="009972DB" w:rsidRPr="002D7443" w:rsidRDefault="009972DB" w:rsidP="00E4245A">
            <w:pPr>
              <w:tabs>
                <w:tab w:val="decimal" w:pos="564"/>
              </w:tabs>
              <w:spacing w:line="240" w:lineRule="exact"/>
              <w:rPr>
                <w:rFonts w:ascii="Arial" w:hAnsi="Arial" w:cs="Arial"/>
                <w:sz w:val="14"/>
                <w:szCs w:val="14"/>
              </w:rPr>
            </w:pPr>
          </w:p>
        </w:tc>
        <w:tc>
          <w:tcPr>
            <w:tcW w:w="850" w:type="dxa"/>
            <w:vAlign w:val="bottom"/>
          </w:tcPr>
          <w:p w14:paraId="1126C3F8" w14:textId="77777777" w:rsidR="009972DB" w:rsidRPr="002D7443" w:rsidRDefault="009972DB" w:rsidP="00E4245A">
            <w:pPr>
              <w:tabs>
                <w:tab w:val="decimal" w:pos="564"/>
              </w:tabs>
              <w:spacing w:line="240" w:lineRule="exact"/>
              <w:rPr>
                <w:rFonts w:ascii="Arial" w:hAnsi="Arial" w:cs="Arial"/>
                <w:sz w:val="14"/>
                <w:szCs w:val="14"/>
              </w:rPr>
            </w:pPr>
          </w:p>
        </w:tc>
      </w:tr>
      <w:tr w:rsidR="009972DB" w:rsidRPr="004C6F4A" w14:paraId="263ABCC6" w14:textId="77777777" w:rsidTr="00E4245A">
        <w:tc>
          <w:tcPr>
            <w:tcW w:w="4320" w:type="dxa"/>
            <w:vAlign w:val="bottom"/>
          </w:tcPr>
          <w:p w14:paraId="745A6362" w14:textId="77777777" w:rsidR="009972DB" w:rsidRPr="002D7443" w:rsidRDefault="009972DB" w:rsidP="009972DB">
            <w:pPr>
              <w:spacing w:line="240" w:lineRule="exact"/>
              <w:ind w:left="120"/>
              <w:rPr>
                <w:rFonts w:ascii="Arial" w:hAnsi="Arial" w:cs="Arial"/>
                <w:sz w:val="14"/>
                <w:szCs w:val="14"/>
              </w:rPr>
            </w:pPr>
            <w:r>
              <w:rPr>
                <w:rFonts w:ascii="Arial" w:hAnsi="Arial" w:cs="Arial"/>
                <w:sz w:val="14"/>
                <w:szCs w:val="14"/>
              </w:rPr>
              <w:t>Dividend income</w:t>
            </w:r>
          </w:p>
        </w:tc>
        <w:tc>
          <w:tcPr>
            <w:tcW w:w="851" w:type="dxa"/>
            <w:vAlign w:val="bottom"/>
          </w:tcPr>
          <w:p w14:paraId="4AA39439" w14:textId="77777777" w:rsidR="009972DB" w:rsidRPr="002D7443" w:rsidRDefault="009972DB" w:rsidP="009972DB">
            <w:pPr>
              <w:tabs>
                <w:tab w:val="decimal" w:pos="792"/>
              </w:tabs>
              <w:spacing w:line="240" w:lineRule="exact"/>
              <w:rPr>
                <w:rFonts w:ascii="Arial" w:hAnsi="Arial" w:cs="Arial"/>
                <w:sz w:val="14"/>
                <w:szCs w:val="14"/>
              </w:rPr>
            </w:pPr>
          </w:p>
        </w:tc>
        <w:tc>
          <w:tcPr>
            <w:tcW w:w="850" w:type="dxa"/>
            <w:vAlign w:val="bottom"/>
          </w:tcPr>
          <w:p w14:paraId="007A1EA9" w14:textId="77777777" w:rsidR="009972DB" w:rsidRPr="002D7443" w:rsidRDefault="009972DB" w:rsidP="009972DB">
            <w:pPr>
              <w:tabs>
                <w:tab w:val="decimal" w:pos="624"/>
              </w:tabs>
              <w:spacing w:line="240" w:lineRule="exact"/>
              <w:rPr>
                <w:rFonts w:ascii="Arial" w:hAnsi="Arial" w:cs="Arial"/>
                <w:sz w:val="14"/>
                <w:szCs w:val="14"/>
              </w:rPr>
            </w:pPr>
          </w:p>
        </w:tc>
        <w:tc>
          <w:tcPr>
            <w:tcW w:w="851" w:type="dxa"/>
            <w:gridSpan w:val="2"/>
            <w:vAlign w:val="bottom"/>
          </w:tcPr>
          <w:p w14:paraId="67F6E59A" w14:textId="77777777" w:rsidR="009972DB" w:rsidRPr="002D7443" w:rsidRDefault="009972DB" w:rsidP="009972DB">
            <w:pPr>
              <w:tabs>
                <w:tab w:val="decimal" w:pos="496"/>
              </w:tabs>
              <w:spacing w:line="240" w:lineRule="exact"/>
              <w:rPr>
                <w:rFonts w:ascii="Arial" w:hAnsi="Arial" w:cs="Arial"/>
                <w:sz w:val="14"/>
                <w:szCs w:val="14"/>
              </w:rPr>
            </w:pPr>
          </w:p>
        </w:tc>
        <w:tc>
          <w:tcPr>
            <w:tcW w:w="850" w:type="dxa"/>
            <w:vAlign w:val="bottom"/>
          </w:tcPr>
          <w:p w14:paraId="05D3253C" w14:textId="77777777" w:rsidR="009972DB" w:rsidRPr="002D7443" w:rsidRDefault="009972DB" w:rsidP="009972DB">
            <w:pPr>
              <w:tabs>
                <w:tab w:val="decimal" w:pos="496"/>
              </w:tabs>
              <w:spacing w:line="240" w:lineRule="exact"/>
              <w:rPr>
                <w:rFonts w:ascii="Arial" w:hAnsi="Arial" w:cs="Arial"/>
                <w:sz w:val="14"/>
                <w:szCs w:val="14"/>
              </w:rPr>
            </w:pPr>
          </w:p>
        </w:tc>
        <w:tc>
          <w:tcPr>
            <w:tcW w:w="851" w:type="dxa"/>
            <w:gridSpan w:val="2"/>
            <w:vAlign w:val="bottom"/>
          </w:tcPr>
          <w:p w14:paraId="10481709" w14:textId="77777777" w:rsidR="009972DB" w:rsidRPr="002D7443" w:rsidRDefault="009972DB" w:rsidP="009972DB">
            <w:pPr>
              <w:tabs>
                <w:tab w:val="decimal" w:pos="792"/>
              </w:tabs>
              <w:spacing w:line="240" w:lineRule="exact"/>
              <w:rPr>
                <w:rFonts w:ascii="Arial" w:hAnsi="Arial" w:cs="Arial"/>
                <w:sz w:val="14"/>
                <w:szCs w:val="14"/>
              </w:rPr>
            </w:pPr>
          </w:p>
        </w:tc>
        <w:tc>
          <w:tcPr>
            <w:tcW w:w="850" w:type="dxa"/>
            <w:vAlign w:val="bottom"/>
          </w:tcPr>
          <w:p w14:paraId="38A87C80" w14:textId="77777777" w:rsidR="009972DB" w:rsidRPr="002D7443" w:rsidRDefault="009972DB" w:rsidP="009972DB">
            <w:pPr>
              <w:tabs>
                <w:tab w:val="decimal" w:pos="792"/>
              </w:tabs>
              <w:spacing w:line="240" w:lineRule="exact"/>
              <w:rPr>
                <w:rFonts w:ascii="Arial" w:hAnsi="Arial" w:cs="Arial"/>
                <w:sz w:val="14"/>
                <w:szCs w:val="14"/>
              </w:rPr>
            </w:pPr>
          </w:p>
        </w:tc>
        <w:tc>
          <w:tcPr>
            <w:tcW w:w="851" w:type="dxa"/>
            <w:vAlign w:val="bottom"/>
          </w:tcPr>
          <w:p w14:paraId="32BD183D" w14:textId="77777777" w:rsidR="009972DB" w:rsidRPr="002D7443" w:rsidRDefault="009972DB" w:rsidP="009972DB">
            <w:pPr>
              <w:tabs>
                <w:tab w:val="decimal" w:pos="792"/>
              </w:tabs>
              <w:spacing w:line="240" w:lineRule="exact"/>
              <w:rPr>
                <w:rFonts w:ascii="Arial" w:hAnsi="Arial" w:cs="Arial"/>
                <w:sz w:val="14"/>
                <w:szCs w:val="14"/>
              </w:rPr>
            </w:pPr>
          </w:p>
        </w:tc>
        <w:tc>
          <w:tcPr>
            <w:tcW w:w="850" w:type="dxa"/>
            <w:vAlign w:val="bottom"/>
          </w:tcPr>
          <w:p w14:paraId="1B57988E" w14:textId="77777777" w:rsidR="009972DB" w:rsidRPr="002D7443" w:rsidRDefault="009972DB" w:rsidP="009972DB">
            <w:pPr>
              <w:tabs>
                <w:tab w:val="decimal" w:pos="792"/>
              </w:tabs>
              <w:spacing w:line="240" w:lineRule="exact"/>
              <w:rPr>
                <w:rFonts w:ascii="Arial" w:hAnsi="Arial" w:cs="Arial"/>
                <w:sz w:val="14"/>
                <w:szCs w:val="14"/>
              </w:rPr>
            </w:pPr>
          </w:p>
        </w:tc>
        <w:tc>
          <w:tcPr>
            <w:tcW w:w="900" w:type="dxa"/>
          </w:tcPr>
          <w:p w14:paraId="0A844280" w14:textId="77777777" w:rsidR="009972DB" w:rsidRPr="002D7443" w:rsidRDefault="009972DB" w:rsidP="009972DB">
            <w:pPr>
              <w:tabs>
                <w:tab w:val="decimal" w:pos="564"/>
              </w:tabs>
              <w:spacing w:line="240" w:lineRule="exact"/>
              <w:rPr>
                <w:rFonts w:ascii="Arial" w:hAnsi="Arial" w:cs="Arial"/>
                <w:sz w:val="14"/>
                <w:szCs w:val="14"/>
              </w:rPr>
            </w:pPr>
          </w:p>
        </w:tc>
        <w:tc>
          <w:tcPr>
            <w:tcW w:w="801" w:type="dxa"/>
          </w:tcPr>
          <w:p w14:paraId="0EF7E3D9" w14:textId="77777777" w:rsidR="009972DB" w:rsidRPr="002D7443" w:rsidRDefault="009972DB" w:rsidP="009972DB">
            <w:pPr>
              <w:tabs>
                <w:tab w:val="decimal" w:pos="564"/>
              </w:tabs>
              <w:spacing w:line="240" w:lineRule="exact"/>
              <w:rPr>
                <w:rFonts w:ascii="Arial" w:hAnsi="Arial" w:cs="Arial"/>
                <w:sz w:val="14"/>
                <w:szCs w:val="14"/>
              </w:rPr>
            </w:pPr>
          </w:p>
        </w:tc>
        <w:tc>
          <w:tcPr>
            <w:tcW w:w="851" w:type="dxa"/>
            <w:vAlign w:val="bottom"/>
          </w:tcPr>
          <w:p w14:paraId="56ECA9E9" w14:textId="7FBADE2F" w:rsidR="009972DB" w:rsidRPr="00495317" w:rsidRDefault="003C4C4E" w:rsidP="009972DB">
            <w:pPr>
              <w:tabs>
                <w:tab w:val="decimal" w:pos="564"/>
              </w:tabs>
              <w:spacing w:line="240" w:lineRule="exact"/>
              <w:rPr>
                <w:rFonts w:ascii="Arial" w:hAnsi="Arial" w:cs="Arial"/>
                <w:sz w:val="14"/>
                <w:szCs w:val="14"/>
              </w:rPr>
            </w:pPr>
            <w:r>
              <w:rPr>
                <w:rFonts w:ascii="Arial" w:hAnsi="Arial" w:cs="Arial"/>
                <w:sz w:val="14"/>
                <w:szCs w:val="14"/>
              </w:rPr>
              <w:t>207</w:t>
            </w:r>
          </w:p>
        </w:tc>
        <w:tc>
          <w:tcPr>
            <w:tcW w:w="850" w:type="dxa"/>
            <w:vAlign w:val="bottom"/>
          </w:tcPr>
          <w:p w14:paraId="503F44AF" w14:textId="375F9E0E" w:rsidR="009972DB" w:rsidRPr="004C6F4A" w:rsidRDefault="009972DB" w:rsidP="009972DB">
            <w:pPr>
              <w:tabs>
                <w:tab w:val="decimal" w:pos="564"/>
              </w:tabs>
              <w:spacing w:line="240" w:lineRule="exact"/>
              <w:rPr>
                <w:rFonts w:ascii="Arial" w:hAnsi="Arial" w:cs="Arial"/>
                <w:sz w:val="14"/>
                <w:szCs w:val="14"/>
              </w:rPr>
            </w:pPr>
            <w:r>
              <w:rPr>
                <w:rFonts w:ascii="Arial" w:hAnsi="Arial" w:cs="Arial"/>
                <w:sz w:val="14"/>
                <w:szCs w:val="14"/>
              </w:rPr>
              <w:t>568</w:t>
            </w:r>
          </w:p>
        </w:tc>
      </w:tr>
      <w:tr w:rsidR="009972DB" w:rsidRPr="00495317" w14:paraId="5FAC0993" w14:textId="77777777" w:rsidTr="00E4245A">
        <w:tc>
          <w:tcPr>
            <w:tcW w:w="4320" w:type="dxa"/>
            <w:vAlign w:val="bottom"/>
          </w:tcPr>
          <w:p w14:paraId="3668D18B" w14:textId="77777777" w:rsidR="009972DB" w:rsidRDefault="009972DB" w:rsidP="009972DB">
            <w:pPr>
              <w:spacing w:line="240" w:lineRule="exact"/>
              <w:ind w:left="120"/>
              <w:rPr>
                <w:rFonts w:ascii="Arial" w:hAnsi="Arial" w:cs="Arial"/>
                <w:sz w:val="14"/>
                <w:szCs w:val="14"/>
              </w:rPr>
            </w:pPr>
            <w:r>
              <w:rPr>
                <w:rFonts w:ascii="Arial" w:hAnsi="Arial" w:cs="Arial"/>
                <w:sz w:val="14"/>
                <w:szCs w:val="14"/>
              </w:rPr>
              <w:t>Finance</w:t>
            </w:r>
            <w:r w:rsidRPr="002D7443">
              <w:rPr>
                <w:rFonts w:ascii="Arial" w:hAnsi="Arial" w:cs="Arial"/>
                <w:sz w:val="14"/>
                <w:szCs w:val="14"/>
              </w:rPr>
              <w:t xml:space="preserve"> income</w:t>
            </w:r>
          </w:p>
        </w:tc>
        <w:tc>
          <w:tcPr>
            <w:tcW w:w="851" w:type="dxa"/>
            <w:vAlign w:val="bottom"/>
          </w:tcPr>
          <w:p w14:paraId="6E3BA4A0" w14:textId="77777777" w:rsidR="009972DB" w:rsidRPr="002D7443" w:rsidRDefault="009972DB" w:rsidP="009972DB">
            <w:pPr>
              <w:tabs>
                <w:tab w:val="decimal" w:pos="792"/>
              </w:tabs>
              <w:spacing w:line="240" w:lineRule="exact"/>
              <w:rPr>
                <w:rFonts w:ascii="Arial" w:hAnsi="Arial" w:cs="Arial"/>
                <w:sz w:val="14"/>
                <w:szCs w:val="14"/>
              </w:rPr>
            </w:pPr>
          </w:p>
        </w:tc>
        <w:tc>
          <w:tcPr>
            <w:tcW w:w="850" w:type="dxa"/>
            <w:vAlign w:val="bottom"/>
          </w:tcPr>
          <w:p w14:paraId="012773E2" w14:textId="77777777" w:rsidR="009972DB" w:rsidRPr="002D7443" w:rsidRDefault="009972DB" w:rsidP="009972DB">
            <w:pPr>
              <w:tabs>
                <w:tab w:val="decimal" w:pos="624"/>
              </w:tabs>
              <w:spacing w:line="240" w:lineRule="exact"/>
              <w:rPr>
                <w:rFonts w:ascii="Arial" w:hAnsi="Arial" w:cs="Arial"/>
                <w:sz w:val="14"/>
                <w:szCs w:val="14"/>
              </w:rPr>
            </w:pPr>
          </w:p>
        </w:tc>
        <w:tc>
          <w:tcPr>
            <w:tcW w:w="851" w:type="dxa"/>
            <w:gridSpan w:val="2"/>
            <w:vAlign w:val="bottom"/>
          </w:tcPr>
          <w:p w14:paraId="61954BFD" w14:textId="77777777" w:rsidR="009972DB" w:rsidRPr="002D7443" w:rsidRDefault="009972DB" w:rsidP="009972DB">
            <w:pPr>
              <w:tabs>
                <w:tab w:val="decimal" w:pos="496"/>
              </w:tabs>
              <w:spacing w:line="240" w:lineRule="exact"/>
              <w:rPr>
                <w:rFonts w:ascii="Arial" w:hAnsi="Arial" w:cs="Arial"/>
                <w:sz w:val="14"/>
                <w:szCs w:val="14"/>
              </w:rPr>
            </w:pPr>
          </w:p>
        </w:tc>
        <w:tc>
          <w:tcPr>
            <w:tcW w:w="850" w:type="dxa"/>
            <w:vAlign w:val="bottom"/>
          </w:tcPr>
          <w:p w14:paraId="37910D2B" w14:textId="77777777" w:rsidR="009972DB" w:rsidRPr="002D7443" w:rsidRDefault="009972DB" w:rsidP="009972DB">
            <w:pPr>
              <w:tabs>
                <w:tab w:val="decimal" w:pos="496"/>
              </w:tabs>
              <w:spacing w:line="240" w:lineRule="exact"/>
              <w:rPr>
                <w:rFonts w:ascii="Arial" w:hAnsi="Arial" w:cs="Arial"/>
                <w:sz w:val="14"/>
                <w:szCs w:val="14"/>
              </w:rPr>
            </w:pPr>
          </w:p>
        </w:tc>
        <w:tc>
          <w:tcPr>
            <w:tcW w:w="851" w:type="dxa"/>
            <w:gridSpan w:val="2"/>
            <w:vAlign w:val="bottom"/>
          </w:tcPr>
          <w:p w14:paraId="52B2EAE9" w14:textId="77777777" w:rsidR="009972DB" w:rsidRPr="002D7443" w:rsidRDefault="009972DB" w:rsidP="009972DB">
            <w:pPr>
              <w:tabs>
                <w:tab w:val="decimal" w:pos="792"/>
              </w:tabs>
              <w:spacing w:line="240" w:lineRule="exact"/>
              <w:rPr>
                <w:rFonts w:ascii="Arial" w:hAnsi="Arial" w:cs="Arial"/>
                <w:sz w:val="14"/>
                <w:szCs w:val="14"/>
              </w:rPr>
            </w:pPr>
          </w:p>
        </w:tc>
        <w:tc>
          <w:tcPr>
            <w:tcW w:w="850" w:type="dxa"/>
            <w:vAlign w:val="bottom"/>
          </w:tcPr>
          <w:p w14:paraId="34EAC0A4" w14:textId="77777777" w:rsidR="009972DB" w:rsidRPr="002D7443" w:rsidRDefault="009972DB" w:rsidP="009972DB">
            <w:pPr>
              <w:tabs>
                <w:tab w:val="decimal" w:pos="792"/>
              </w:tabs>
              <w:spacing w:line="240" w:lineRule="exact"/>
              <w:rPr>
                <w:rFonts w:ascii="Arial" w:hAnsi="Arial" w:cs="Arial"/>
                <w:sz w:val="14"/>
                <w:szCs w:val="14"/>
              </w:rPr>
            </w:pPr>
          </w:p>
        </w:tc>
        <w:tc>
          <w:tcPr>
            <w:tcW w:w="851" w:type="dxa"/>
            <w:vAlign w:val="bottom"/>
          </w:tcPr>
          <w:p w14:paraId="2CED1ECF" w14:textId="77777777" w:rsidR="009972DB" w:rsidRPr="002D7443" w:rsidRDefault="009972DB" w:rsidP="009972DB">
            <w:pPr>
              <w:tabs>
                <w:tab w:val="decimal" w:pos="792"/>
              </w:tabs>
              <w:spacing w:line="240" w:lineRule="exact"/>
              <w:rPr>
                <w:rFonts w:ascii="Arial" w:hAnsi="Arial" w:cs="Arial"/>
                <w:sz w:val="14"/>
                <w:szCs w:val="14"/>
              </w:rPr>
            </w:pPr>
          </w:p>
        </w:tc>
        <w:tc>
          <w:tcPr>
            <w:tcW w:w="850" w:type="dxa"/>
            <w:vAlign w:val="bottom"/>
          </w:tcPr>
          <w:p w14:paraId="1FC3ACC4" w14:textId="77777777" w:rsidR="009972DB" w:rsidRPr="002D7443" w:rsidRDefault="009972DB" w:rsidP="009972DB">
            <w:pPr>
              <w:tabs>
                <w:tab w:val="decimal" w:pos="792"/>
              </w:tabs>
              <w:spacing w:line="240" w:lineRule="exact"/>
              <w:rPr>
                <w:rFonts w:ascii="Arial" w:hAnsi="Arial" w:cs="Arial"/>
                <w:sz w:val="14"/>
                <w:szCs w:val="14"/>
              </w:rPr>
            </w:pPr>
          </w:p>
        </w:tc>
        <w:tc>
          <w:tcPr>
            <w:tcW w:w="900" w:type="dxa"/>
          </w:tcPr>
          <w:p w14:paraId="30C78C35" w14:textId="77777777" w:rsidR="009972DB" w:rsidRPr="002D7443" w:rsidRDefault="009972DB" w:rsidP="009972DB">
            <w:pPr>
              <w:tabs>
                <w:tab w:val="decimal" w:pos="564"/>
              </w:tabs>
              <w:spacing w:line="240" w:lineRule="exact"/>
              <w:rPr>
                <w:rFonts w:ascii="Arial" w:hAnsi="Arial" w:cs="Arial"/>
                <w:sz w:val="14"/>
                <w:szCs w:val="14"/>
              </w:rPr>
            </w:pPr>
          </w:p>
        </w:tc>
        <w:tc>
          <w:tcPr>
            <w:tcW w:w="801" w:type="dxa"/>
          </w:tcPr>
          <w:p w14:paraId="725A9F26" w14:textId="77777777" w:rsidR="009972DB" w:rsidRPr="002D7443" w:rsidRDefault="009972DB" w:rsidP="009972DB">
            <w:pPr>
              <w:tabs>
                <w:tab w:val="decimal" w:pos="564"/>
              </w:tabs>
              <w:spacing w:line="240" w:lineRule="exact"/>
              <w:rPr>
                <w:rFonts w:ascii="Arial" w:hAnsi="Arial" w:cs="Arial"/>
                <w:sz w:val="14"/>
                <w:szCs w:val="14"/>
              </w:rPr>
            </w:pPr>
          </w:p>
        </w:tc>
        <w:tc>
          <w:tcPr>
            <w:tcW w:w="851" w:type="dxa"/>
            <w:vAlign w:val="bottom"/>
          </w:tcPr>
          <w:p w14:paraId="1998631A" w14:textId="3EEAAE0E" w:rsidR="009972DB" w:rsidRPr="00DA28B5" w:rsidRDefault="003C4C4E" w:rsidP="009972DB">
            <w:pPr>
              <w:tabs>
                <w:tab w:val="decimal" w:pos="564"/>
              </w:tabs>
              <w:spacing w:line="240" w:lineRule="exact"/>
              <w:rPr>
                <w:rFonts w:ascii="Arial" w:hAnsi="Arial" w:cs="Arial"/>
                <w:sz w:val="14"/>
                <w:szCs w:val="14"/>
              </w:rPr>
            </w:pPr>
            <w:r>
              <w:rPr>
                <w:rFonts w:ascii="Arial" w:hAnsi="Arial" w:cs="Arial"/>
                <w:sz w:val="14"/>
                <w:szCs w:val="14"/>
              </w:rPr>
              <w:t>3</w:t>
            </w:r>
          </w:p>
        </w:tc>
        <w:tc>
          <w:tcPr>
            <w:tcW w:w="850" w:type="dxa"/>
            <w:vAlign w:val="bottom"/>
          </w:tcPr>
          <w:p w14:paraId="061E9E50" w14:textId="17947831" w:rsidR="009972DB" w:rsidRPr="00495317" w:rsidRDefault="009972DB" w:rsidP="009972DB">
            <w:pPr>
              <w:tabs>
                <w:tab w:val="decimal" w:pos="564"/>
              </w:tabs>
              <w:spacing w:line="240" w:lineRule="exact"/>
              <w:rPr>
                <w:rFonts w:ascii="Arial" w:hAnsi="Arial" w:cs="Arial"/>
                <w:sz w:val="14"/>
                <w:szCs w:val="14"/>
              </w:rPr>
            </w:pPr>
            <w:r>
              <w:rPr>
                <w:rFonts w:ascii="Arial" w:hAnsi="Arial" w:cs="Arial"/>
                <w:sz w:val="14"/>
                <w:szCs w:val="14"/>
              </w:rPr>
              <w:t>3</w:t>
            </w:r>
          </w:p>
        </w:tc>
      </w:tr>
      <w:tr w:rsidR="009972DB" w:rsidRPr="004C6F4A" w14:paraId="4CA1606F" w14:textId="77777777" w:rsidTr="00E4245A">
        <w:tc>
          <w:tcPr>
            <w:tcW w:w="4320" w:type="dxa"/>
            <w:vAlign w:val="bottom"/>
          </w:tcPr>
          <w:p w14:paraId="65F8342D" w14:textId="7B796219" w:rsidR="009972DB" w:rsidRPr="002D7443" w:rsidRDefault="00577FF7" w:rsidP="009972DB">
            <w:pPr>
              <w:spacing w:line="240" w:lineRule="exact"/>
              <w:ind w:left="120"/>
              <w:rPr>
                <w:rFonts w:ascii="Arial" w:hAnsi="Arial" w:cs="Arial"/>
                <w:sz w:val="14"/>
                <w:szCs w:val="14"/>
              </w:rPr>
            </w:pPr>
            <w:r>
              <w:rPr>
                <w:rFonts w:ascii="Arial" w:hAnsi="Arial" w:cs="Arial"/>
                <w:sz w:val="14"/>
                <w:szCs w:val="14"/>
              </w:rPr>
              <w:t>Loss</w:t>
            </w:r>
            <w:r w:rsidR="009972DB" w:rsidRPr="002D7443">
              <w:rPr>
                <w:rFonts w:ascii="Arial" w:hAnsi="Arial" w:cs="Arial"/>
                <w:sz w:val="14"/>
                <w:szCs w:val="14"/>
              </w:rPr>
              <w:t xml:space="preserve"> on exchange rate</w:t>
            </w:r>
          </w:p>
        </w:tc>
        <w:tc>
          <w:tcPr>
            <w:tcW w:w="851" w:type="dxa"/>
            <w:vAlign w:val="bottom"/>
          </w:tcPr>
          <w:p w14:paraId="7DF69223" w14:textId="77777777" w:rsidR="009972DB" w:rsidRPr="002D7443" w:rsidRDefault="009972DB" w:rsidP="009972DB">
            <w:pPr>
              <w:tabs>
                <w:tab w:val="decimal" w:pos="792"/>
              </w:tabs>
              <w:spacing w:line="240" w:lineRule="exact"/>
              <w:rPr>
                <w:rFonts w:ascii="Arial" w:hAnsi="Arial" w:cs="Arial"/>
                <w:sz w:val="14"/>
                <w:szCs w:val="14"/>
              </w:rPr>
            </w:pPr>
          </w:p>
        </w:tc>
        <w:tc>
          <w:tcPr>
            <w:tcW w:w="850" w:type="dxa"/>
            <w:vAlign w:val="bottom"/>
          </w:tcPr>
          <w:p w14:paraId="77514937" w14:textId="77777777" w:rsidR="009972DB" w:rsidRPr="002D7443" w:rsidRDefault="009972DB" w:rsidP="009972DB">
            <w:pPr>
              <w:tabs>
                <w:tab w:val="decimal" w:pos="624"/>
              </w:tabs>
              <w:spacing w:line="240" w:lineRule="exact"/>
              <w:rPr>
                <w:rFonts w:ascii="Arial" w:hAnsi="Arial" w:cs="Arial"/>
                <w:sz w:val="14"/>
                <w:szCs w:val="14"/>
              </w:rPr>
            </w:pPr>
          </w:p>
        </w:tc>
        <w:tc>
          <w:tcPr>
            <w:tcW w:w="851" w:type="dxa"/>
            <w:gridSpan w:val="2"/>
            <w:vAlign w:val="bottom"/>
          </w:tcPr>
          <w:p w14:paraId="0472B09B" w14:textId="77777777" w:rsidR="009972DB" w:rsidRPr="002D7443" w:rsidRDefault="009972DB" w:rsidP="009972DB">
            <w:pPr>
              <w:tabs>
                <w:tab w:val="decimal" w:pos="496"/>
              </w:tabs>
              <w:spacing w:line="240" w:lineRule="exact"/>
              <w:rPr>
                <w:rFonts w:ascii="Arial" w:hAnsi="Arial" w:cs="Arial"/>
                <w:sz w:val="14"/>
                <w:szCs w:val="14"/>
              </w:rPr>
            </w:pPr>
          </w:p>
        </w:tc>
        <w:tc>
          <w:tcPr>
            <w:tcW w:w="850" w:type="dxa"/>
            <w:vAlign w:val="bottom"/>
          </w:tcPr>
          <w:p w14:paraId="3EEDD3E5" w14:textId="77777777" w:rsidR="009972DB" w:rsidRPr="002D7443" w:rsidRDefault="009972DB" w:rsidP="009972DB">
            <w:pPr>
              <w:tabs>
                <w:tab w:val="decimal" w:pos="496"/>
              </w:tabs>
              <w:spacing w:line="240" w:lineRule="exact"/>
              <w:rPr>
                <w:rFonts w:ascii="Arial" w:hAnsi="Arial" w:cs="Arial"/>
                <w:sz w:val="14"/>
                <w:szCs w:val="14"/>
              </w:rPr>
            </w:pPr>
          </w:p>
        </w:tc>
        <w:tc>
          <w:tcPr>
            <w:tcW w:w="851" w:type="dxa"/>
            <w:gridSpan w:val="2"/>
            <w:vAlign w:val="bottom"/>
          </w:tcPr>
          <w:p w14:paraId="44E6CAC3" w14:textId="77777777" w:rsidR="009972DB" w:rsidRPr="002D7443" w:rsidRDefault="009972DB" w:rsidP="009972DB">
            <w:pPr>
              <w:tabs>
                <w:tab w:val="decimal" w:pos="792"/>
              </w:tabs>
              <w:spacing w:line="240" w:lineRule="exact"/>
              <w:rPr>
                <w:rFonts w:ascii="Arial" w:hAnsi="Arial" w:cs="Arial"/>
                <w:sz w:val="14"/>
                <w:szCs w:val="14"/>
              </w:rPr>
            </w:pPr>
          </w:p>
        </w:tc>
        <w:tc>
          <w:tcPr>
            <w:tcW w:w="850" w:type="dxa"/>
            <w:vAlign w:val="bottom"/>
          </w:tcPr>
          <w:p w14:paraId="64FD7B1F" w14:textId="77777777" w:rsidR="009972DB" w:rsidRPr="002D7443" w:rsidRDefault="009972DB" w:rsidP="009972DB">
            <w:pPr>
              <w:tabs>
                <w:tab w:val="decimal" w:pos="792"/>
              </w:tabs>
              <w:spacing w:line="240" w:lineRule="exact"/>
              <w:rPr>
                <w:rFonts w:ascii="Arial" w:hAnsi="Arial" w:cs="Arial"/>
                <w:sz w:val="14"/>
                <w:szCs w:val="14"/>
              </w:rPr>
            </w:pPr>
          </w:p>
        </w:tc>
        <w:tc>
          <w:tcPr>
            <w:tcW w:w="851" w:type="dxa"/>
            <w:vAlign w:val="bottom"/>
          </w:tcPr>
          <w:p w14:paraId="6B693DC2" w14:textId="77777777" w:rsidR="009972DB" w:rsidRPr="002D7443" w:rsidRDefault="009972DB" w:rsidP="009972DB">
            <w:pPr>
              <w:tabs>
                <w:tab w:val="decimal" w:pos="792"/>
              </w:tabs>
              <w:spacing w:line="240" w:lineRule="exact"/>
              <w:rPr>
                <w:rFonts w:ascii="Arial" w:hAnsi="Arial" w:cs="Arial"/>
                <w:sz w:val="14"/>
                <w:szCs w:val="14"/>
              </w:rPr>
            </w:pPr>
          </w:p>
        </w:tc>
        <w:tc>
          <w:tcPr>
            <w:tcW w:w="850" w:type="dxa"/>
            <w:vAlign w:val="bottom"/>
          </w:tcPr>
          <w:p w14:paraId="3F733217" w14:textId="77777777" w:rsidR="009972DB" w:rsidRPr="002D7443" w:rsidRDefault="009972DB" w:rsidP="009972DB">
            <w:pPr>
              <w:tabs>
                <w:tab w:val="decimal" w:pos="792"/>
              </w:tabs>
              <w:spacing w:line="240" w:lineRule="exact"/>
              <w:rPr>
                <w:rFonts w:ascii="Arial" w:hAnsi="Arial" w:cs="Arial"/>
                <w:sz w:val="14"/>
                <w:szCs w:val="14"/>
              </w:rPr>
            </w:pPr>
          </w:p>
        </w:tc>
        <w:tc>
          <w:tcPr>
            <w:tcW w:w="900" w:type="dxa"/>
          </w:tcPr>
          <w:p w14:paraId="41556483" w14:textId="77777777" w:rsidR="009972DB" w:rsidRPr="002D7443" w:rsidRDefault="009972DB" w:rsidP="009972DB">
            <w:pPr>
              <w:tabs>
                <w:tab w:val="decimal" w:pos="564"/>
              </w:tabs>
              <w:spacing w:line="240" w:lineRule="exact"/>
              <w:rPr>
                <w:rFonts w:ascii="Arial" w:hAnsi="Arial" w:cs="Arial"/>
                <w:sz w:val="14"/>
                <w:szCs w:val="14"/>
              </w:rPr>
            </w:pPr>
          </w:p>
        </w:tc>
        <w:tc>
          <w:tcPr>
            <w:tcW w:w="801" w:type="dxa"/>
          </w:tcPr>
          <w:p w14:paraId="03FDCC5C" w14:textId="77777777" w:rsidR="009972DB" w:rsidRPr="002D7443" w:rsidRDefault="009972DB" w:rsidP="009972DB">
            <w:pPr>
              <w:tabs>
                <w:tab w:val="decimal" w:pos="564"/>
              </w:tabs>
              <w:spacing w:line="240" w:lineRule="exact"/>
              <w:rPr>
                <w:rFonts w:ascii="Arial" w:hAnsi="Arial" w:cs="Arial"/>
                <w:sz w:val="14"/>
                <w:szCs w:val="14"/>
              </w:rPr>
            </w:pPr>
          </w:p>
        </w:tc>
        <w:tc>
          <w:tcPr>
            <w:tcW w:w="851" w:type="dxa"/>
            <w:vAlign w:val="bottom"/>
          </w:tcPr>
          <w:p w14:paraId="3A95A5F0" w14:textId="52E6FAC2" w:rsidR="009972DB" w:rsidRPr="00495317" w:rsidRDefault="003C4C4E" w:rsidP="009972DB">
            <w:pPr>
              <w:tabs>
                <w:tab w:val="decimal" w:pos="564"/>
              </w:tabs>
              <w:spacing w:line="240" w:lineRule="exact"/>
              <w:rPr>
                <w:rFonts w:ascii="Arial" w:hAnsi="Arial" w:cs="Arial"/>
                <w:sz w:val="14"/>
                <w:szCs w:val="14"/>
              </w:rPr>
            </w:pPr>
            <w:r>
              <w:rPr>
                <w:rFonts w:ascii="Arial" w:hAnsi="Arial" w:cs="Arial"/>
                <w:sz w:val="14"/>
                <w:szCs w:val="14"/>
              </w:rPr>
              <w:t>(184)</w:t>
            </w:r>
          </w:p>
        </w:tc>
        <w:tc>
          <w:tcPr>
            <w:tcW w:w="850" w:type="dxa"/>
            <w:vAlign w:val="bottom"/>
          </w:tcPr>
          <w:p w14:paraId="1A0BAABA" w14:textId="14735DBA" w:rsidR="009972DB" w:rsidRPr="004C6F4A" w:rsidRDefault="009972DB" w:rsidP="009972DB">
            <w:pPr>
              <w:tabs>
                <w:tab w:val="decimal" w:pos="564"/>
              </w:tabs>
              <w:spacing w:line="240" w:lineRule="exact"/>
              <w:rPr>
                <w:rFonts w:ascii="Arial" w:hAnsi="Arial" w:cs="Arial"/>
                <w:sz w:val="14"/>
                <w:szCs w:val="14"/>
              </w:rPr>
            </w:pPr>
            <w:r>
              <w:rPr>
                <w:rFonts w:ascii="Arial" w:hAnsi="Arial" w:cs="Arial"/>
                <w:sz w:val="14"/>
                <w:szCs w:val="14"/>
              </w:rPr>
              <w:t>(263)</w:t>
            </w:r>
          </w:p>
        </w:tc>
      </w:tr>
      <w:tr w:rsidR="009972DB" w:rsidRPr="004C6F4A" w14:paraId="11C25FD9" w14:textId="77777777" w:rsidTr="00E4245A">
        <w:tc>
          <w:tcPr>
            <w:tcW w:w="4320" w:type="dxa"/>
            <w:vAlign w:val="bottom"/>
          </w:tcPr>
          <w:p w14:paraId="65FD6B5F" w14:textId="77777777" w:rsidR="009972DB" w:rsidRPr="002D7443" w:rsidRDefault="009972DB" w:rsidP="009972DB">
            <w:pPr>
              <w:spacing w:line="240" w:lineRule="exact"/>
              <w:ind w:left="120"/>
              <w:rPr>
                <w:rFonts w:ascii="Arial" w:hAnsi="Arial" w:cs="Arial"/>
                <w:sz w:val="14"/>
                <w:szCs w:val="14"/>
                <w:cs/>
              </w:rPr>
            </w:pPr>
            <w:r w:rsidRPr="002D7443">
              <w:rPr>
                <w:rFonts w:ascii="Arial" w:hAnsi="Arial" w:cs="Arial"/>
                <w:sz w:val="14"/>
                <w:szCs w:val="14"/>
              </w:rPr>
              <w:t>Other income</w:t>
            </w:r>
          </w:p>
        </w:tc>
        <w:tc>
          <w:tcPr>
            <w:tcW w:w="851" w:type="dxa"/>
            <w:vAlign w:val="bottom"/>
          </w:tcPr>
          <w:p w14:paraId="460D0EAD" w14:textId="77777777" w:rsidR="009972DB" w:rsidRPr="002D7443" w:rsidRDefault="009972DB" w:rsidP="009972DB">
            <w:pPr>
              <w:tabs>
                <w:tab w:val="decimal" w:pos="792"/>
              </w:tabs>
              <w:spacing w:line="240" w:lineRule="exact"/>
              <w:rPr>
                <w:rFonts w:ascii="Arial" w:hAnsi="Arial" w:cs="Arial"/>
                <w:sz w:val="14"/>
                <w:szCs w:val="14"/>
              </w:rPr>
            </w:pPr>
          </w:p>
        </w:tc>
        <w:tc>
          <w:tcPr>
            <w:tcW w:w="850" w:type="dxa"/>
            <w:vAlign w:val="bottom"/>
          </w:tcPr>
          <w:p w14:paraId="7DF8E3A7" w14:textId="77777777" w:rsidR="009972DB" w:rsidRPr="002D7443" w:rsidRDefault="009972DB" w:rsidP="009972DB">
            <w:pPr>
              <w:tabs>
                <w:tab w:val="decimal" w:pos="624"/>
              </w:tabs>
              <w:spacing w:line="240" w:lineRule="exact"/>
              <w:rPr>
                <w:rFonts w:ascii="Arial" w:hAnsi="Arial" w:cs="Arial"/>
                <w:sz w:val="14"/>
                <w:szCs w:val="14"/>
              </w:rPr>
            </w:pPr>
          </w:p>
        </w:tc>
        <w:tc>
          <w:tcPr>
            <w:tcW w:w="851" w:type="dxa"/>
            <w:gridSpan w:val="2"/>
            <w:vAlign w:val="bottom"/>
          </w:tcPr>
          <w:p w14:paraId="50427195" w14:textId="77777777" w:rsidR="009972DB" w:rsidRPr="002D7443" w:rsidRDefault="009972DB" w:rsidP="009972DB">
            <w:pPr>
              <w:tabs>
                <w:tab w:val="decimal" w:pos="496"/>
              </w:tabs>
              <w:spacing w:line="240" w:lineRule="exact"/>
              <w:rPr>
                <w:rFonts w:ascii="Arial" w:hAnsi="Arial" w:cs="Arial"/>
                <w:sz w:val="14"/>
                <w:szCs w:val="14"/>
              </w:rPr>
            </w:pPr>
          </w:p>
        </w:tc>
        <w:tc>
          <w:tcPr>
            <w:tcW w:w="850" w:type="dxa"/>
            <w:vAlign w:val="bottom"/>
          </w:tcPr>
          <w:p w14:paraId="200C3AF8" w14:textId="77777777" w:rsidR="009972DB" w:rsidRPr="002D7443" w:rsidRDefault="009972DB" w:rsidP="009972DB">
            <w:pPr>
              <w:tabs>
                <w:tab w:val="decimal" w:pos="496"/>
              </w:tabs>
              <w:spacing w:line="240" w:lineRule="exact"/>
              <w:rPr>
                <w:rFonts w:ascii="Arial" w:hAnsi="Arial" w:cs="Arial"/>
                <w:sz w:val="14"/>
                <w:szCs w:val="14"/>
              </w:rPr>
            </w:pPr>
          </w:p>
        </w:tc>
        <w:tc>
          <w:tcPr>
            <w:tcW w:w="851" w:type="dxa"/>
            <w:gridSpan w:val="2"/>
            <w:vAlign w:val="bottom"/>
          </w:tcPr>
          <w:p w14:paraId="103F0DC5" w14:textId="77777777" w:rsidR="009972DB" w:rsidRPr="002D7443" w:rsidRDefault="009972DB" w:rsidP="009972DB">
            <w:pPr>
              <w:tabs>
                <w:tab w:val="decimal" w:pos="792"/>
              </w:tabs>
              <w:spacing w:line="240" w:lineRule="exact"/>
              <w:rPr>
                <w:rFonts w:ascii="Arial" w:hAnsi="Arial" w:cs="Arial"/>
                <w:sz w:val="14"/>
                <w:szCs w:val="14"/>
              </w:rPr>
            </w:pPr>
          </w:p>
        </w:tc>
        <w:tc>
          <w:tcPr>
            <w:tcW w:w="850" w:type="dxa"/>
            <w:vAlign w:val="bottom"/>
          </w:tcPr>
          <w:p w14:paraId="5DFFF197" w14:textId="77777777" w:rsidR="009972DB" w:rsidRPr="002D7443" w:rsidRDefault="009972DB" w:rsidP="009972DB">
            <w:pPr>
              <w:tabs>
                <w:tab w:val="decimal" w:pos="792"/>
              </w:tabs>
              <w:spacing w:line="240" w:lineRule="exact"/>
              <w:rPr>
                <w:rFonts w:ascii="Arial" w:hAnsi="Arial" w:cs="Arial"/>
                <w:sz w:val="14"/>
                <w:szCs w:val="14"/>
              </w:rPr>
            </w:pPr>
          </w:p>
        </w:tc>
        <w:tc>
          <w:tcPr>
            <w:tcW w:w="851" w:type="dxa"/>
            <w:vAlign w:val="bottom"/>
          </w:tcPr>
          <w:p w14:paraId="3EE42272" w14:textId="77777777" w:rsidR="009972DB" w:rsidRPr="002D7443" w:rsidRDefault="009972DB" w:rsidP="009972DB">
            <w:pPr>
              <w:tabs>
                <w:tab w:val="decimal" w:pos="792"/>
              </w:tabs>
              <w:spacing w:line="240" w:lineRule="exact"/>
              <w:rPr>
                <w:rFonts w:ascii="Arial" w:hAnsi="Arial" w:cs="Arial"/>
                <w:sz w:val="14"/>
                <w:szCs w:val="14"/>
              </w:rPr>
            </w:pPr>
          </w:p>
        </w:tc>
        <w:tc>
          <w:tcPr>
            <w:tcW w:w="850" w:type="dxa"/>
            <w:vAlign w:val="bottom"/>
          </w:tcPr>
          <w:p w14:paraId="510A3B2A" w14:textId="77777777" w:rsidR="009972DB" w:rsidRPr="002D7443" w:rsidRDefault="009972DB" w:rsidP="009972DB">
            <w:pPr>
              <w:tabs>
                <w:tab w:val="decimal" w:pos="792"/>
              </w:tabs>
              <w:spacing w:line="240" w:lineRule="exact"/>
              <w:rPr>
                <w:rFonts w:ascii="Arial" w:hAnsi="Arial" w:cs="Arial"/>
                <w:sz w:val="14"/>
                <w:szCs w:val="14"/>
              </w:rPr>
            </w:pPr>
          </w:p>
        </w:tc>
        <w:tc>
          <w:tcPr>
            <w:tcW w:w="900" w:type="dxa"/>
          </w:tcPr>
          <w:p w14:paraId="108CAC9A" w14:textId="77777777" w:rsidR="009972DB" w:rsidRPr="002D7443" w:rsidRDefault="009972DB" w:rsidP="009972DB">
            <w:pPr>
              <w:tabs>
                <w:tab w:val="decimal" w:pos="564"/>
              </w:tabs>
              <w:spacing w:line="240" w:lineRule="exact"/>
              <w:rPr>
                <w:rFonts w:ascii="Arial" w:hAnsi="Arial" w:cs="Arial"/>
                <w:sz w:val="14"/>
                <w:szCs w:val="14"/>
              </w:rPr>
            </w:pPr>
          </w:p>
        </w:tc>
        <w:tc>
          <w:tcPr>
            <w:tcW w:w="801" w:type="dxa"/>
          </w:tcPr>
          <w:p w14:paraId="7FC64A76" w14:textId="77777777" w:rsidR="009972DB" w:rsidRPr="002D7443" w:rsidRDefault="009972DB" w:rsidP="009972DB">
            <w:pPr>
              <w:tabs>
                <w:tab w:val="decimal" w:pos="564"/>
              </w:tabs>
              <w:spacing w:line="240" w:lineRule="exact"/>
              <w:rPr>
                <w:rFonts w:ascii="Arial" w:hAnsi="Arial" w:cs="Arial"/>
                <w:sz w:val="14"/>
                <w:szCs w:val="14"/>
              </w:rPr>
            </w:pPr>
          </w:p>
        </w:tc>
        <w:tc>
          <w:tcPr>
            <w:tcW w:w="851" w:type="dxa"/>
            <w:vAlign w:val="bottom"/>
          </w:tcPr>
          <w:p w14:paraId="75238BBF" w14:textId="284C90C6" w:rsidR="009972DB" w:rsidRPr="00495317" w:rsidRDefault="003C4C4E" w:rsidP="009972DB">
            <w:pPr>
              <w:tabs>
                <w:tab w:val="decimal" w:pos="564"/>
              </w:tabs>
              <w:spacing w:line="240" w:lineRule="exact"/>
              <w:rPr>
                <w:rFonts w:ascii="Arial" w:hAnsi="Arial" w:cs="Arial"/>
                <w:sz w:val="14"/>
                <w:szCs w:val="14"/>
              </w:rPr>
            </w:pPr>
            <w:r>
              <w:rPr>
                <w:rFonts w:ascii="Arial" w:hAnsi="Arial" w:cs="Arial"/>
                <w:sz w:val="14"/>
                <w:szCs w:val="14"/>
              </w:rPr>
              <w:t>343</w:t>
            </w:r>
          </w:p>
        </w:tc>
        <w:tc>
          <w:tcPr>
            <w:tcW w:w="850" w:type="dxa"/>
            <w:vAlign w:val="bottom"/>
          </w:tcPr>
          <w:p w14:paraId="6FB51A64" w14:textId="1A5F9B1B" w:rsidR="009972DB" w:rsidRPr="004C6F4A" w:rsidRDefault="009972DB" w:rsidP="009972DB">
            <w:pPr>
              <w:tabs>
                <w:tab w:val="decimal" w:pos="564"/>
              </w:tabs>
              <w:spacing w:line="240" w:lineRule="exact"/>
              <w:rPr>
                <w:rFonts w:ascii="Arial" w:hAnsi="Arial" w:cs="Arial"/>
                <w:sz w:val="14"/>
                <w:szCs w:val="14"/>
              </w:rPr>
            </w:pPr>
            <w:r>
              <w:rPr>
                <w:rFonts w:ascii="Arial" w:hAnsi="Arial" w:cs="Arial"/>
                <w:sz w:val="14"/>
                <w:szCs w:val="14"/>
              </w:rPr>
              <w:t>551</w:t>
            </w:r>
          </w:p>
        </w:tc>
      </w:tr>
      <w:tr w:rsidR="009972DB" w:rsidRPr="004C6F4A" w14:paraId="3D04F9E7" w14:textId="77777777" w:rsidTr="00E4245A">
        <w:tc>
          <w:tcPr>
            <w:tcW w:w="4320" w:type="dxa"/>
            <w:vAlign w:val="bottom"/>
          </w:tcPr>
          <w:p w14:paraId="68E3C280" w14:textId="77777777" w:rsidR="009972DB" w:rsidRPr="002D7443" w:rsidRDefault="009972DB" w:rsidP="009972DB">
            <w:pPr>
              <w:spacing w:line="240" w:lineRule="exact"/>
              <w:ind w:left="120"/>
              <w:rPr>
                <w:rFonts w:ascii="Arial" w:hAnsi="Arial" w:cs="Arial"/>
                <w:sz w:val="14"/>
                <w:szCs w:val="14"/>
                <w:cs/>
                <w:lang w:eastAsia="zh-CN"/>
              </w:rPr>
            </w:pPr>
            <w:r w:rsidRPr="002D7443">
              <w:rPr>
                <w:rFonts w:ascii="Arial" w:hAnsi="Arial" w:cs="Arial"/>
                <w:sz w:val="14"/>
                <w:szCs w:val="14"/>
                <w:lang w:eastAsia="zh-CN"/>
              </w:rPr>
              <w:t xml:space="preserve">Selling </w:t>
            </w:r>
            <w:r>
              <w:rPr>
                <w:rFonts w:ascii="Arial" w:hAnsi="Arial" w:cs="Arial"/>
                <w:sz w:val="14"/>
                <w:szCs w:val="14"/>
                <w:lang w:eastAsia="zh-CN"/>
              </w:rPr>
              <w:t xml:space="preserve">and distribution </w:t>
            </w:r>
            <w:r w:rsidRPr="002D7443">
              <w:rPr>
                <w:rFonts w:ascii="Arial" w:hAnsi="Arial" w:cs="Arial"/>
                <w:sz w:val="14"/>
                <w:szCs w:val="14"/>
                <w:lang w:eastAsia="zh-CN"/>
              </w:rPr>
              <w:t>expenses</w:t>
            </w:r>
          </w:p>
        </w:tc>
        <w:tc>
          <w:tcPr>
            <w:tcW w:w="851" w:type="dxa"/>
            <w:vAlign w:val="bottom"/>
          </w:tcPr>
          <w:p w14:paraId="04A98AF6" w14:textId="77777777" w:rsidR="009972DB" w:rsidRPr="002D7443" w:rsidRDefault="009972DB" w:rsidP="009972DB">
            <w:pPr>
              <w:tabs>
                <w:tab w:val="decimal" w:pos="792"/>
              </w:tabs>
              <w:spacing w:line="240" w:lineRule="exact"/>
              <w:rPr>
                <w:rFonts w:ascii="Arial" w:hAnsi="Arial" w:cs="Arial"/>
                <w:sz w:val="14"/>
                <w:szCs w:val="14"/>
              </w:rPr>
            </w:pPr>
          </w:p>
        </w:tc>
        <w:tc>
          <w:tcPr>
            <w:tcW w:w="850" w:type="dxa"/>
            <w:vAlign w:val="bottom"/>
          </w:tcPr>
          <w:p w14:paraId="7744A667" w14:textId="77777777" w:rsidR="009972DB" w:rsidRPr="002D7443" w:rsidRDefault="009972DB" w:rsidP="009972DB">
            <w:pPr>
              <w:tabs>
                <w:tab w:val="decimal" w:pos="624"/>
              </w:tabs>
              <w:spacing w:line="240" w:lineRule="exact"/>
              <w:rPr>
                <w:rFonts w:ascii="Arial" w:hAnsi="Arial" w:cs="Arial"/>
                <w:sz w:val="14"/>
                <w:szCs w:val="14"/>
              </w:rPr>
            </w:pPr>
          </w:p>
        </w:tc>
        <w:tc>
          <w:tcPr>
            <w:tcW w:w="851" w:type="dxa"/>
            <w:gridSpan w:val="2"/>
            <w:vAlign w:val="bottom"/>
          </w:tcPr>
          <w:p w14:paraId="1FB0AF9C" w14:textId="77777777" w:rsidR="009972DB" w:rsidRPr="002D7443" w:rsidRDefault="009972DB" w:rsidP="009972DB">
            <w:pPr>
              <w:tabs>
                <w:tab w:val="decimal" w:pos="496"/>
              </w:tabs>
              <w:spacing w:line="240" w:lineRule="exact"/>
              <w:rPr>
                <w:rFonts w:ascii="Arial" w:hAnsi="Arial" w:cs="Arial"/>
                <w:sz w:val="14"/>
                <w:szCs w:val="14"/>
              </w:rPr>
            </w:pPr>
          </w:p>
        </w:tc>
        <w:tc>
          <w:tcPr>
            <w:tcW w:w="850" w:type="dxa"/>
            <w:vAlign w:val="bottom"/>
          </w:tcPr>
          <w:p w14:paraId="584DC69E" w14:textId="77777777" w:rsidR="009972DB" w:rsidRPr="002D7443" w:rsidRDefault="009972DB" w:rsidP="009972DB">
            <w:pPr>
              <w:tabs>
                <w:tab w:val="decimal" w:pos="496"/>
              </w:tabs>
              <w:spacing w:line="240" w:lineRule="exact"/>
              <w:rPr>
                <w:rFonts w:ascii="Arial" w:hAnsi="Arial" w:cs="Arial"/>
                <w:sz w:val="14"/>
                <w:szCs w:val="14"/>
              </w:rPr>
            </w:pPr>
          </w:p>
        </w:tc>
        <w:tc>
          <w:tcPr>
            <w:tcW w:w="851" w:type="dxa"/>
            <w:gridSpan w:val="2"/>
            <w:vAlign w:val="bottom"/>
          </w:tcPr>
          <w:p w14:paraId="3AC97829" w14:textId="77777777" w:rsidR="009972DB" w:rsidRPr="002D7443" w:rsidRDefault="009972DB" w:rsidP="009972DB">
            <w:pPr>
              <w:tabs>
                <w:tab w:val="decimal" w:pos="792"/>
              </w:tabs>
              <w:spacing w:line="240" w:lineRule="exact"/>
              <w:rPr>
                <w:rFonts w:ascii="Arial" w:hAnsi="Arial" w:cs="Arial"/>
                <w:sz w:val="14"/>
                <w:szCs w:val="14"/>
              </w:rPr>
            </w:pPr>
          </w:p>
        </w:tc>
        <w:tc>
          <w:tcPr>
            <w:tcW w:w="850" w:type="dxa"/>
            <w:vAlign w:val="bottom"/>
          </w:tcPr>
          <w:p w14:paraId="5E1391C9" w14:textId="77777777" w:rsidR="009972DB" w:rsidRPr="002D7443" w:rsidRDefault="009972DB" w:rsidP="009972DB">
            <w:pPr>
              <w:tabs>
                <w:tab w:val="decimal" w:pos="792"/>
              </w:tabs>
              <w:spacing w:line="240" w:lineRule="exact"/>
              <w:rPr>
                <w:rFonts w:ascii="Arial" w:hAnsi="Arial" w:cs="Arial"/>
                <w:sz w:val="14"/>
                <w:szCs w:val="14"/>
              </w:rPr>
            </w:pPr>
          </w:p>
        </w:tc>
        <w:tc>
          <w:tcPr>
            <w:tcW w:w="851" w:type="dxa"/>
            <w:vAlign w:val="bottom"/>
          </w:tcPr>
          <w:p w14:paraId="2FCCC481" w14:textId="77777777" w:rsidR="009972DB" w:rsidRPr="002D7443" w:rsidRDefault="009972DB" w:rsidP="009972DB">
            <w:pPr>
              <w:tabs>
                <w:tab w:val="decimal" w:pos="792"/>
              </w:tabs>
              <w:spacing w:line="240" w:lineRule="exact"/>
              <w:rPr>
                <w:rFonts w:ascii="Arial" w:hAnsi="Arial" w:cs="Arial"/>
                <w:sz w:val="14"/>
                <w:szCs w:val="14"/>
              </w:rPr>
            </w:pPr>
          </w:p>
        </w:tc>
        <w:tc>
          <w:tcPr>
            <w:tcW w:w="850" w:type="dxa"/>
            <w:vAlign w:val="bottom"/>
          </w:tcPr>
          <w:p w14:paraId="5D9B65B3" w14:textId="77777777" w:rsidR="009972DB" w:rsidRPr="002D7443" w:rsidRDefault="009972DB" w:rsidP="009972DB">
            <w:pPr>
              <w:tabs>
                <w:tab w:val="decimal" w:pos="792"/>
              </w:tabs>
              <w:spacing w:line="240" w:lineRule="exact"/>
              <w:rPr>
                <w:rFonts w:ascii="Arial" w:hAnsi="Arial" w:cs="Arial"/>
                <w:sz w:val="14"/>
                <w:szCs w:val="14"/>
              </w:rPr>
            </w:pPr>
          </w:p>
        </w:tc>
        <w:tc>
          <w:tcPr>
            <w:tcW w:w="900" w:type="dxa"/>
          </w:tcPr>
          <w:p w14:paraId="2D995FE4" w14:textId="77777777" w:rsidR="009972DB" w:rsidRPr="002D7443" w:rsidRDefault="009972DB" w:rsidP="009972DB">
            <w:pPr>
              <w:tabs>
                <w:tab w:val="decimal" w:pos="564"/>
              </w:tabs>
              <w:spacing w:line="240" w:lineRule="exact"/>
              <w:rPr>
                <w:rFonts w:ascii="Arial" w:hAnsi="Arial" w:cs="Arial"/>
                <w:sz w:val="14"/>
                <w:szCs w:val="14"/>
              </w:rPr>
            </w:pPr>
          </w:p>
        </w:tc>
        <w:tc>
          <w:tcPr>
            <w:tcW w:w="801" w:type="dxa"/>
          </w:tcPr>
          <w:p w14:paraId="70007BD3" w14:textId="77777777" w:rsidR="009972DB" w:rsidRPr="002D7443" w:rsidRDefault="009972DB" w:rsidP="009972DB">
            <w:pPr>
              <w:tabs>
                <w:tab w:val="decimal" w:pos="564"/>
              </w:tabs>
              <w:spacing w:line="240" w:lineRule="exact"/>
              <w:rPr>
                <w:rFonts w:ascii="Arial" w:hAnsi="Arial" w:cs="Arial"/>
                <w:sz w:val="14"/>
                <w:szCs w:val="14"/>
              </w:rPr>
            </w:pPr>
          </w:p>
        </w:tc>
        <w:tc>
          <w:tcPr>
            <w:tcW w:w="851" w:type="dxa"/>
            <w:vAlign w:val="bottom"/>
          </w:tcPr>
          <w:p w14:paraId="5D9B513A" w14:textId="24851B07" w:rsidR="009972DB" w:rsidRPr="00495317" w:rsidRDefault="003C4C4E" w:rsidP="009972DB">
            <w:pPr>
              <w:tabs>
                <w:tab w:val="decimal" w:pos="564"/>
              </w:tabs>
              <w:spacing w:line="240" w:lineRule="exact"/>
              <w:rPr>
                <w:rFonts w:ascii="Arial" w:hAnsi="Arial" w:cs="Arial"/>
                <w:sz w:val="14"/>
                <w:szCs w:val="14"/>
              </w:rPr>
            </w:pPr>
            <w:r>
              <w:rPr>
                <w:rFonts w:ascii="Arial" w:hAnsi="Arial" w:cs="Arial"/>
                <w:sz w:val="14"/>
                <w:szCs w:val="14"/>
              </w:rPr>
              <w:t>(318)</w:t>
            </w:r>
          </w:p>
        </w:tc>
        <w:tc>
          <w:tcPr>
            <w:tcW w:w="850" w:type="dxa"/>
            <w:vAlign w:val="bottom"/>
          </w:tcPr>
          <w:p w14:paraId="2A87F66A" w14:textId="5CFE0D11" w:rsidR="009972DB" w:rsidRPr="004C6F4A" w:rsidRDefault="009972DB" w:rsidP="009972DB">
            <w:pPr>
              <w:tabs>
                <w:tab w:val="decimal" w:pos="564"/>
              </w:tabs>
              <w:spacing w:line="240" w:lineRule="exact"/>
              <w:rPr>
                <w:rFonts w:ascii="Arial" w:hAnsi="Arial" w:cs="Arial"/>
                <w:sz w:val="14"/>
                <w:szCs w:val="14"/>
              </w:rPr>
            </w:pPr>
            <w:r>
              <w:rPr>
                <w:rFonts w:ascii="Arial" w:hAnsi="Arial" w:cs="Arial"/>
                <w:sz w:val="14"/>
                <w:szCs w:val="14"/>
              </w:rPr>
              <w:t>(118)</w:t>
            </w:r>
          </w:p>
        </w:tc>
      </w:tr>
      <w:tr w:rsidR="009972DB" w:rsidRPr="004C6F4A" w14:paraId="5E2A6F5B" w14:textId="77777777" w:rsidTr="00E4245A">
        <w:tc>
          <w:tcPr>
            <w:tcW w:w="4320" w:type="dxa"/>
            <w:vAlign w:val="bottom"/>
          </w:tcPr>
          <w:p w14:paraId="02F3F202" w14:textId="77777777" w:rsidR="009972DB" w:rsidRPr="002D7443" w:rsidRDefault="009972DB" w:rsidP="009972DB">
            <w:pPr>
              <w:spacing w:line="240" w:lineRule="exact"/>
              <w:ind w:left="120"/>
              <w:rPr>
                <w:rFonts w:ascii="Arial" w:hAnsi="Arial" w:cs="Arial"/>
                <w:sz w:val="14"/>
                <w:szCs w:val="14"/>
                <w:cs/>
                <w:lang w:eastAsia="zh-CN"/>
              </w:rPr>
            </w:pPr>
            <w:r w:rsidRPr="002D7443">
              <w:rPr>
                <w:rFonts w:ascii="Arial" w:hAnsi="Arial" w:cs="Arial"/>
                <w:sz w:val="14"/>
                <w:szCs w:val="14"/>
                <w:lang w:eastAsia="zh-CN"/>
              </w:rPr>
              <w:t>Administrative expenses</w:t>
            </w:r>
          </w:p>
        </w:tc>
        <w:tc>
          <w:tcPr>
            <w:tcW w:w="851" w:type="dxa"/>
            <w:vAlign w:val="bottom"/>
          </w:tcPr>
          <w:p w14:paraId="6397D718" w14:textId="77777777" w:rsidR="009972DB" w:rsidRPr="002D7443" w:rsidRDefault="009972DB" w:rsidP="009972DB">
            <w:pPr>
              <w:tabs>
                <w:tab w:val="decimal" w:pos="792"/>
              </w:tabs>
              <w:spacing w:line="240" w:lineRule="exact"/>
              <w:rPr>
                <w:rFonts w:ascii="Arial" w:hAnsi="Arial" w:cs="Arial"/>
                <w:sz w:val="14"/>
                <w:szCs w:val="14"/>
              </w:rPr>
            </w:pPr>
          </w:p>
        </w:tc>
        <w:tc>
          <w:tcPr>
            <w:tcW w:w="850" w:type="dxa"/>
            <w:vAlign w:val="bottom"/>
          </w:tcPr>
          <w:p w14:paraId="53239F8B" w14:textId="77777777" w:rsidR="009972DB" w:rsidRPr="002D7443" w:rsidRDefault="009972DB" w:rsidP="009972DB">
            <w:pPr>
              <w:tabs>
                <w:tab w:val="decimal" w:pos="624"/>
              </w:tabs>
              <w:spacing w:line="240" w:lineRule="exact"/>
              <w:rPr>
                <w:rFonts w:ascii="Arial" w:hAnsi="Arial" w:cs="Arial"/>
                <w:sz w:val="14"/>
                <w:szCs w:val="14"/>
              </w:rPr>
            </w:pPr>
          </w:p>
        </w:tc>
        <w:tc>
          <w:tcPr>
            <w:tcW w:w="851" w:type="dxa"/>
            <w:gridSpan w:val="2"/>
            <w:vAlign w:val="bottom"/>
          </w:tcPr>
          <w:p w14:paraId="18AC7097" w14:textId="77777777" w:rsidR="009972DB" w:rsidRPr="002D7443" w:rsidRDefault="009972DB" w:rsidP="009972DB">
            <w:pPr>
              <w:tabs>
                <w:tab w:val="decimal" w:pos="496"/>
              </w:tabs>
              <w:spacing w:line="240" w:lineRule="exact"/>
              <w:rPr>
                <w:rFonts w:ascii="Arial" w:hAnsi="Arial" w:cs="Arial"/>
                <w:sz w:val="14"/>
                <w:szCs w:val="14"/>
              </w:rPr>
            </w:pPr>
          </w:p>
        </w:tc>
        <w:tc>
          <w:tcPr>
            <w:tcW w:w="850" w:type="dxa"/>
            <w:vAlign w:val="bottom"/>
          </w:tcPr>
          <w:p w14:paraId="2A680335" w14:textId="77777777" w:rsidR="009972DB" w:rsidRPr="002D7443" w:rsidRDefault="009972DB" w:rsidP="009972DB">
            <w:pPr>
              <w:tabs>
                <w:tab w:val="decimal" w:pos="496"/>
              </w:tabs>
              <w:spacing w:line="240" w:lineRule="exact"/>
              <w:rPr>
                <w:rFonts w:ascii="Arial" w:hAnsi="Arial" w:cs="Arial"/>
                <w:sz w:val="14"/>
                <w:szCs w:val="14"/>
              </w:rPr>
            </w:pPr>
          </w:p>
        </w:tc>
        <w:tc>
          <w:tcPr>
            <w:tcW w:w="851" w:type="dxa"/>
            <w:gridSpan w:val="2"/>
            <w:vAlign w:val="bottom"/>
          </w:tcPr>
          <w:p w14:paraId="734FE47D" w14:textId="77777777" w:rsidR="009972DB" w:rsidRPr="002D7443" w:rsidRDefault="009972DB" w:rsidP="009972DB">
            <w:pPr>
              <w:tabs>
                <w:tab w:val="decimal" w:pos="792"/>
              </w:tabs>
              <w:spacing w:line="240" w:lineRule="exact"/>
              <w:rPr>
                <w:rFonts w:ascii="Arial" w:hAnsi="Arial" w:cs="Arial"/>
                <w:sz w:val="14"/>
                <w:szCs w:val="14"/>
              </w:rPr>
            </w:pPr>
          </w:p>
        </w:tc>
        <w:tc>
          <w:tcPr>
            <w:tcW w:w="850" w:type="dxa"/>
            <w:vAlign w:val="bottom"/>
          </w:tcPr>
          <w:p w14:paraId="5AFD8040" w14:textId="77777777" w:rsidR="009972DB" w:rsidRPr="002D7443" w:rsidRDefault="009972DB" w:rsidP="009972DB">
            <w:pPr>
              <w:tabs>
                <w:tab w:val="decimal" w:pos="792"/>
              </w:tabs>
              <w:spacing w:line="240" w:lineRule="exact"/>
              <w:rPr>
                <w:rFonts w:ascii="Arial" w:hAnsi="Arial" w:cs="Arial"/>
                <w:sz w:val="14"/>
                <w:szCs w:val="14"/>
              </w:rPr>
            </w:pPr>
          </w:p>
        </w:tc>
        <w:tc>
          <w:tcPr>
            <w:tcW w:w="851" w:type="dxa"/>
            <w:vAlign w:val="bottom"/>
          </w:tcPr>
          <w:p w14:paraId="4A2E065E" w14:textId="77777777" w:rsidR="009972DB" w:rsidRPr="002D7443" w:rsidRDefault="009972DB" w:rsidP="009972DB">
            <w:pPr>
              <w:tabs>
                <w:tab w:val="decimal" w:pos="792"/>
              </w:tabs>
              <w:spacing w:line="240" w:lineRule="exact"/>
              <w:rPr>
                <w:rFonts w:ascii="Arial" w:hAnsi="Arial" w:cs="Arial"/>
                <w:sz w:val="14"/>
                <w:szCs w:val="14"/>
              </w:rPr>
            </w:pPr>
          </w:p>
        </w:tc>
        <w:tc>
          <w:tcPr>
            <w:tcW w:w="850" w:type="dxa"/>
            <w:vAlign w:val="bottom"/>
          </w:tcPr>
          <w:p w14:paraId="62B72C4C" w14:textId="77777777" w:rsidR="009972DB" w:rsidRPr="002D7443" w:rsidRDefault="009972DB" w:rsidP="009972DB">
            <w:pPr>
              <w:tabs>
                <w:tab w:val="decimal" w:pos="792"/>
              </w:tabs>
              <w:spacing w:line="240" w:lineRule="exact"/>
              <w:rPr>
                <w:rFonts w:ascii="Arial" w:hAnsi="Arial" w:cs="Arial"/>
                <w:sz w:val="14"/>
                <w:szCs w:val="14"/>
              </w:rPr>
            </w:pPr>
          </w:p>
        </w:tc>
        <w:tc>
          <w:tcPr>
            <w:tcW w:w="900" w:type="dxa"/>
          </w:tcPr>
          <w:p w14:paraId="282B4BE2" w14:textId="77777777" w:rsidR="009972DB" w:rsidRPr="002D7443" w:rsidRDefault="009972DB" w:rsidP="009972DB">
            <w:pPr>
              <w:tabs>
                <w:tab w:val="decimal" w:pos="564"/>
              </w:tabs>
              <w:spacing w:line="240" w:lineRule="exact"/>
              <w:rPr>
                <w:rFonts w:ascii="Arial" w:hAnsi="Arial" w:cs="Arial"/>
                <w:sz w:val="14"/>
                <w:szCs w:val="14"/>
              </w:rPr>
            </w:pPr>
          </w:p>
        </w:tc>
        <w:tc>
          <w:tcPr>
            <w:tcW w:w="801" w:type="dxa"/>
          </w:tcPr>
          <w:p w14:paraId="200AE2A3" w14:textId="77777777" w:rsidR="009972DB" w:rsidRPr="002D7443" w:rsidRDefault="009972DB" w:rsidP="009972DB">
            <w:pPr>
              <w:tabs>
                <w:tab w:val="decimal" w:pos="564"/>
              </w:tabs>
              <w:spacing w:line="240" w:lineRule="exact"/>
              <w:rPr>
                <w:rFonts w:ascii="Arial" w:hAnsi="Arial" w:cs="Arial"/>
                <w:sz w:val="14"/>
                <w:szCs w:val="14"/>
              </w:rPr>
            </w:pPr>
          </w:p>
        </w:tc>
        <w:tc>
          <w:tcPr>
            <w:tcW w:w="851" w:type="dxa"/>
            <w:vAlign w:val="bottom"/>
          </w:tcPr>
          <w:p w14:paraId="5CA55045" w14:textId="061DDCF0" w:rsidR="009972DB" w:rsidRPr="00495317" w:rsidRDefault="003C4C4E" w:rsidP="009972DB">
            <w:pPr>
              <w:tabs>
                <w:tab w:val="decimal" w:pos="564"/>
              </w:tabs>
              <w:spacing w:line="240" w:lineRule="exact"/>
              <w:rPr>
                <w:rFonts w:ascii="Arial" w:hAnsi="Arial" w:cs="Arial"/>
                <w:sz w:val="14"/>
                <w:szCs w:val="14"/>
              </w:rPr>
            </w:pPr>
            <w:r>
              <w:rPr>
                <w:rFonts w:ascii="Arial" w:hAnsi="Arial" w:cs="Arial"/>
                <w:sz w:val="14"/>
                <w:szCs w:val="14"/>
              </w:rPr>
              <w:t>(616)</w:t>
            </w:r>
          </w:p>
        </w:tc>
        <w:tc>
          <w:tcPr>
            <w:tcW w:w="850" w:type="dxa"/>
            <w:vAlign w:val="bottom"/>
          </w:tcPr>
          <w:p w14:paraId="4D0544BA" w14:textId="032A7C78" w:rsidR="009972DB" w:rsidRPr="004C6F4A" w:rsidRDefault="009972DB" w:rsidP="009972DB">
            <w:pPr>
              <w:tabs>
                <w:tab w:val="decimal" w:pos="564"/>
              </w:tabs>
              <w:spacing w:line="240" w:lineRule="exact"/>
              <w:rPr>
                <w:rFonts w:ascii="Arial" w:hAnsi="Arial" w:cs="Arial"/>
                <w:sz w:val="14"/>
                <w:szCs w:val="14"/>
              </w:rPr>
            </w:pPr>
            <w:r>
              <w:rPr>
                <w:rFonts w:ascii="Arial" w:hAnsi="Arial" w:cs="Arial"/>
                <w:sz w:val="14"/>
                <w:szCs w:val="14"/>
              </w:rPr>
              <w:t>(603)</w:t>
            </w:r>
          </w:p>
        </w:tc>
      </w:tr>
      <w:tr w:rsidR="009972DB" w:rsidRPr="004C6F4A" w14:paraId="222C0283" w14:textId="77777777" w:rsidTr="00E4245A">
        <w:tc>
          <w:tcPr>
            <w:tcW w:w="4320" w:type="dxa"/>
            <w:vAlign w:val="bottom"/>
          </w:tcPr>
          <w:p w14:paraId="1CFEE375" w14:textId="77777777" w:rsidR="009972DB" w:rsidRPr="002D7443" w:rsidRDefault="009972DB" w:rsidP="009972DB">
            <w:pPr>
              <w:spacing w:line="240" w:lineRule="exact"/>
              <w:ind w:left="120"/>
              <w:rPr>
                <w:rFonts w:ascii="Arial" w:hAnsi="Arial" w:cs="Arial"/>
                <w:sz w:val="14"/>
                <w:szCs w:val="14"/>
                <w:lang w:eastAsia="zh-CN"/>
              </w:rPr>
            </w:pPr>
            <w:r>
              <w:rPr>
                <w:rFonts w:ascii="Arial" w:hAnsi="Arial" w:cs="Arial"/>
                <w:sz w:val="14"/>
                <w:szCs w:val="14"/>
                <w:lang w:eastAsia="zh-CN"/>
              </w:rPr>
              <w:t>Gain on derivatives</w:t>
            </w:r>
          </w:p>
        </w:tc>
        <w:tc>
          <w:tcPr>
            <w:tcW w:w="851" w:type="dxa"/>
            <w:vAlign w:val="bottom"/>
          </w:tcPr>
          <w:p w14:paraId="7968BA78" w14:textId="77777777" w:rsidR="009972DB" w:rsidRPr="002D7443" w:rsidRDefault="009972DB" w:rsidP="009972DB">
            <w:pPr>
              <w:tabs>
                <w:tab w:val="decimal" w:pos="792"/>
              </w:tabs>
              <w:spacing w:line="240" w:lineRule="exact"/>
              <w:rPr>
                <w:rFonts w:ascii="Arial" w:hAnsi="Arial" w:cs="Arial"/>
                <w:sz w:val="14"/>
                <w:szCs w:val="14"/>
              </w:rPr>
            </w:pPr>
          </w:p>
        </w:tc>
        <w:tc>
          <w:tcPr>
            <w:tcW w:w="850" w:type="dxa"/>
            <w:vAlign w:val="bottom"/>
          </w:tcPr>
          <w:p w14:paraId="41C68BEC" w14:textId="77777777" w:rsidR="009972DB" w:rsidRPr="002D7443" w:rsidRDefault="009972DB" w:rsidP="009972DB">
            <w:pPr>
              <w:tabs>
                <w:tab w:val="decimal" w:pos="624"/>
              </w:tabs>
              <w:spacing w:line="240" w:lineRule="exact"/>
              <w:rPr>
                <w:rFonts w:ascii="Arial" w:hAnsi="Arial" w:cs="Arial"/>
                <w:sz w:val="14"/>
                <w:szCs w:val="14"/>
              </w:rPr>
            </w:pPr>
          </w:p>
        </w:tc>
        <w:tc>
          <w:tcPr>
            <w:tcW w:w="851" w:type="dxa"/>
            <w:gridSpan w:val="2"/>
            <w:vAlign w:val="bottom"/>
          </w:tcPr>
          <w:p w14:paraId="78F2C029" w14:textId="77777777" w:rsidR="009972DB" w:rsidRPr="002D7443" w:rsidRDefault="009972DB" w:rsidP="009972DB">
            <w:pPr>
              <w:tabs>
                <w:tab w:val="decimal" w:pos="496"/>
              </w:tabs>
              <w:spacing w:line="240" w:lineRule="exact"/>
              <w:rPr>
                <w:rFonts w:ascii="Arial" w:hAnsi="Arial" w:cs="Arial"/>
                <w:sz w:val="14"/>
                <w:szCs w:val="14"/>
              </w:rPr>
            </w:pPr>
          </w:p>
        </w:tc>
        <w:tc>
          <w:tcPr>
            <w:tcW w:w="850" w:type="dxa"/>
            <w:vAlign w:val="bottom"/>
          </w:tcPr>
          <w:p w14:paraId="13C2E686" w14:textId="77777777" w:rsidR="009972DB" w:rsidRPr="002D7443" w:rsidRDefault="009972DB" w:rsidP="009972DB">
            <w:pPr>
              <w:tabs>
                <w:tab w:val="decimal" w:pos="496"/>
              </w:tabs>
              <w:spacing w:line="240" w:lineRule="exact"/>
              <w:rPr>
                <w:rFonts w:ascii="Arial" w:hAnsi="Arial" w:cs="Arial"/>
                <w:sz w:val="14"/>
                <w:szCs w:val="14"/>
              </w:rPr>
            </w:pPr>
          </w:p>
        </w:tc>
        <w:tc>
          <w:tcPr>
            <w:tcW w:w="851" w:type="dxa"/>
            <w:gridSpan w:val="2"/>
            <w:vAlign w:val="bottom"/>
          </w:tcPr>
          <w:p w14:paraId="37125F73" w14:textId="77777777" w:rsidR="009972DB" w:rsidRPr="002D7443" w:rsidRDefault="009972DB" w:rsidP="009972DB">
            <w:pPr>
              <w:tabs>
                <w:tab w:val="decimal" w:pos="792"/>
              </w:tabs>
              <w:spacing w:line="240" w:lineRule="exact"/>
              <w:rPr>
                <w:rFonts w:ascii="Arial" w:hAnsi="Arial" w:cs="Arial"/>
                <w:sz w:val="14"/>
                <w:szCs w:val="14"/>
              </w:rPr>
            </w:pPr>
          </w:p>
        </w:tc>
        <w:tc>
          <w:tcPr>
            <w:tcW w:w="850" w:type="dxa"/>
            <w:vAlign w:val="bottom"/>
          </w:tcPr>
          <w:p w14:paraId="56E47E2A" w14:textId="77777777" w:rsidR="009972DB" w:rsidRPr="002D7443" w:rsidRDefault="009972DB" w:rsidP="009972DB">
            <w:pPr>
              <w:tabs>
                <w:tab w:val="decimal" w:pos="792"/>
              </w:tabs>
              <w:spacing w:line="240" w:lineRule="exact"/>
              <w:rPr>
                <w:rFonts w:ascii="Arial" w:hAnsi="Arial" w:cs="Arial"/>
                <w:sz w:val="14"/>
                <w:szCs w:val="14"/>
              </w:rPr>
            </w:pPr>
          </w:p>
        </w:tc>
        <w:tc>
          <w:tcPr>
            <w:tcW w:w="851" w:type="dxa"/>
            <w:vAlign w:val="bottom"/>
          </w:tcPr>
          <w:p w14:paraId="16C904BA" w14:textId="77777777" w:rsidR="009972DB" w:rsidRPr="002D7443" w:rsidRDefault="009972DB" w:rsidP="009972DB">
            <w:pPr>
              <w:tabs>
                <w:tab w:val="decimal" w:pos="792"/>
              </w:tabs>
              <w:spacing w:line="240" w:lineRule="exact"/>
              <w:rPr>
                <w:rFonts w:ascii="Arial" w:hAnsi="Arial" w:cs="Arial"/>
                <w:sz w:val="14"/>
                <w:szCs w:val="14"/>
              </w:rPr>
            </w:pPr>
          </w:p>
        </w:tc>
        <w:tc>
          <w:tcPr>
            <w:tcW w:w="850" w:type="dxa"/>
            <w:vAlign w:val="bottom"/>
          </w:tcPr>
          <w:p w14:paraId="38C70386" w14:textId="77777777" w:rsidR="009972DB" w:rsidRPr="002D7443" w:rsidRDefault="009972DB" w:rsidP="009972DB">
            <w:pPr>
              <w:tabs>
                <w:tab w:val="decimal" w:pos="792"/>
              </w:tabs>
              <w:spacing w:line="240" w:lineRule="exact"/>
              <w:rPr>
                <w:rFonts w:ascii="Arial" w:hAnsi="Arial" w:cs="Arial"/>
                <w:sz w:val="14"/>
                <w:szCs w:val="14"/>
              </w:rPr>
            </w:pPr>
          </w:p>
        </w:tc>
        <w:tc>
          <w:tcPr>
            <w:tcW w:w="900" w:type="dxa"/>
          </w:tcPr>
          <w:p w14:paraId="45DF0F1C" w14:textId="77777777" w:rsidR="009972DB" w:rsidRPr="002D7443" w:rsidRDefault="009972DB" w:rsidP="009972DB">
            <w:pPr>
              <w:tabs>
                <w:tab w:val="decimal" w:pos="564"/>
              </w:tabs>
              <w:spacing w:line="240" w:lineRule="exact"/>
              <w:rPr>
                <w:rFonts w:ascii="Arial" w:hAnsi="Arial" w:cs="Arial"/>
                <w:sz w:val="14"/>
                <w:szCs w:val="14"/>
              </w:rPr>
            </w:pPr>
          </w:p>
        </w:tc>
        <w:tc>
          <w:tcPr>
            <w:tcW w:w="801" w:type="dxa"/>
          </w:tcPr>
          <w:p w14:paraId="19538070" w14:textId="77777777" w:rsidR="009972DB" w:rsidRPr="002D7443" w:rsidRDefault="009972DB" w:rsidP="009972DB">
            <w:pPr>
              <w:tabs>
                <w:tab w:val="decimal" w:pos="564"/>
              </w:tabs>
              <w:spacing w:line="240" w:lineRule="exact"/>
              <w:rPr>
                <w:rFonts w:ascii="Arial" w:hAnsi="Arial" w:cs="Arial"/>
                <w:sz w:val="14"/>
                <w:szCs w:val="14"/>
              </w:rPr>
            </w:pPr>
          </w:p>
        </w:tc>
        <w:tc>
          <w:tcPr>
            <w:tcW w:w="851" w:type="dxa"/>
            <w:vAlign w:val="bottom"/>
          </w:tcPr>
          <w:p w14:paraId="3373054E" w14:textId="42B18DBF" w:rsidR="009972DB" w:rsidRPr="00495317" w:rsidRDefault="003C4C4E" w:rsidP="009972DB">
            <w:pPr>
              <w:tabs>
                <w:tab w:val="decimal" w:pos="564"/>
              </w:tabs>
              <w:spacing w:line="240" w:lineRule="exact"/>
              <w:rPr>
                <w:rFonts w:ascii="Arial" w:hAnsi="Arial" w:cs="Arial"/>
                <w:sz w:val="14"/>
                <w:szCs w:val="14"/>
              </w:rPr>
            </w:pPr>
            <w:r>
              <w:rPr>
                <w:rFonts w:ascii="Arial" w:hAnsi="Arial" w:cs="Arial"/>
                <w:sz w:val="14"/>
                <w:szCs w:val="14"/>
              </w:rPr>
              <w:t>1</w:t>
            </w:r>
          </w:p>
        </w:tc>
        <w:tc>
          <w:tcPr>
            <w:tcW w:w="850" w:type="dxa"/>
            <w:vAlign w:val="bottom"/>
          </w:tcPr>
          <w:p w14:paraId="5E9F5926" w14:textId="5F95448B" w:rsidR="009972DB" w:rsidRPr="004C6F4A" w:rsidRDefault="009972DB" w:rsidP="009972DB">
            <w:pPr>
              <w:tabs>
                <w:tab w:val="decimal" w:pos="564"/>
              </w:tabs>
              <w:spacing w:line="240" w:lineRule="exact"/>
              <w:rPr>
                <w:rFonts w:ascii="Arial" w:hAnsi="Arial" w:cs="Arial"/>
                <w:sz w:val="14"/>
                <w:szCs w:val="14"/>
              </w:rPr>
            </w:pPr>
            <w:r>
              <w:rPr>
                <w:rFonts w:ascii="Arial" w:hAnsi="Arial" w:cs="Arial"/>
                <w:sz w:val="14"/>
                <w:szCs w:val="14"/>
              </w:rPr>
              <w:t>437</w:t>
            </w:r>
          </w:p>
        </w:tc>
      </w:tr>
      <w:tr w:rsidR="009972DB" w:rsidRPr="004C6F4A" w14:paraId="4050F46D" w14:textId="77777777" w:rsidTr="00E4245A">
        <w:tc>
          <w:tcPr>
            <w:tcW w:w="4320" w:type="dxa"/>
            <w:vAlign w:val="bottom"/>
          </w:tcPr>
          <w:p w14:paraId="0D693129" w14:textId="77777777" w:rsidR="009972DB" w:rsidRPr="002D7443" w:rsidRDefault="009972DB" w:rsidP="009972DB">
            <w:pPr>
              <w:spacing w:line="240" w:lineRule="exact"/>
              <w:ind w:left="120"/>
              <w:rPr>
                <w:rFonts w:ascii="Arial" w:hAnsi="Arial" w:cs="Arial"/>
                <w:sz w:val="14"/>
                <w:szCs w:val="14"/>
                <w:lang w:eastAsia="zh-CN"/>
              </w:rPr>
            </w:pPr>
            <w:r>
              <w:rPr>
                <w:rFonts w:ascii="Arial" w:hAnsi="Arial" w:cs="Arial"/>
                <w:sz w:val="14"/>
                <w:szCs w:val="14"/>
                <w:lang w:eastAsia="zh-CN"/>
              </w:rPr>
              <w:t>Other expenses</w:t>
            </w:r>
          </w:p>
        </w:tc>
        <w:tc>
          <w:tcPr>
            <w:tcW w:w="851" w:type="dxa"/>
            <w:vAlign w:val="bottom"/>
          </w:tcPr>
          <w:p w14:paraId="178FB602" w14:textId="77777777" w:rsidR="009972DB" w:rsidRPr="002D7443" w:rsidRDefault="009972DB" w:rsidP="009972DB">
            <w:pPr>
              <w:tabs>
                <w:tab w:val="decimal" w:pos="792"/>
              </w:tabs>
              <w:spacing w:line="240" w:lineRule="exact"/>
              <w:rPr>
                <w:rFonts w:ascii="Arial" w:hAnsi="Arial" w:cs="Arial"/>
                <w:sz w:val="14"/>
                <w:szCs w:val="14"/>
              </w:rPr>
            </w:pPr>
          </w:p>
        </w:tc>
        <w:tc>
          <w:tcPr>
            <w:tcW w:w="850" w:type="dxa"/>
            <w:vAlign w:val="bottom"/>
          </w:tcPr>
          <w:p w14:paraId="7F462278" w14:textId="77777777" w:rsidR="009972DB" w:rsidRPr="002D7443" w:rsidRDefault="009972DB" w:rsidP="009972DB">
            <w:pPr>
              <w:tabs>
                <w:tab w:val="decimal" w:pos="624"/>
              </w:tabs>
              <w:spacing w:line="240" w:lineRule="exact"/>
              <w:rPr>
                <w:rFonts w:ascii="Arial" w:hAnsi="Arial" w:cs="Arial"/>
                <w:sz w:val="14"/>
                <w:szCs w:val="14"/>
              </w:rPr>
            </w:pPr>
          </w:p>
        </w:tc>
        <w:tc>
          <w:tcPr>
            <w:tcW w:w="851" w:type="dxa"/>
            <w:gridSpan w:val="2"/>
            <w:vAlign w:val="bottom"/>
          </w:tcPr>
          <w:p w14:paraId="40A55B31" w14:textId="77777777" w:rsidR="009972DB" w:rsidRPr="002D7443" w:rsidRDefault="009972DB" w:rsidP="009972DB">
            <w:pPr>
              <w:tabs>
                <w:tab w:val="decimal" w:pos="496"/>
              </w:tabs>
              <w:spacing w:line="240" w:lineRule="exact"/>
              <w:rPr>
                <w:rFonts w:ascii="Arial" w:hAnsi="Arial" w:cs="Arial"/>
                <w:sz w:val="14"/>
                <w:szCs w:val="14"/>
              </w:rPr>
            </w:pPr>
          </w:p>
        </w:tc>
        <w:tc>
          <w:tcPr>
            <w:tcW w:w="850" w:type="dxa"/>
            <w:vAlign w:val="bottom"/>
          </w:tcPr>
          <w:p w14:paraId="22A83B8C" w14:textId="77777777" w:rsidR="009972DB" w:rsidRPr="002D7443" w:rsidRDefault="009972DB" w:rsidP="009972DB">
            <w:pPr>
              <w:tabs>
                <w:tab w:val="decimal" w:pos="496"/>
              </w:tabs>
              <w:spacing w:line="240" w:lineRule="exact"/>
              <w:rPr>
                <w:rFonts w:ascii="Arial" w:hAnsi="Arial" w:cs="Arial"/>
                <w:sz w:val="14"/>
                <w:szCs w:val="14"/>
              </w:rPr>
            </w:pPr>
          </w:p>
        </w:tc>
        <w:tc>
          <w:tcPr>
            <w:tcW w:w="851" w:type="dxa"/>
            <w:gridSpan w:val="2"/>
            <w:vAlign w:val="bottom"/>
          </w:tcPr>
          <w:p w14:paraId="2B012E0C" w14:textId="77777777" w:rsidR="009972DB" w:rsidRPr="002D7443" w:rsidRDefault="009972DB" w:rsidP="009972DB">
            <w:pPr>
              <w:tabs>
                <w:tab w:val="decimal" w:pos="792"/>
              </w:tabs>
              <w:spacing w:line="240" w:lineRule="exact"/>
              <w:rPr>
                <w:rFonts w:ascii="Arial" w:hAnsi="Arial" w:cs="Arial"/>
                <w:sz w:val="14"/>
                <w:szCs w:val="14"/>
              </w:rPr>
            </w:pPr>
          </w:p>
        </w:tc>
        <w:tc>
          <w:tcPr>
            <w:tcW w:w="850" w:type="dxa"/>
            <w:vAlign w:val="bottom"/>
          </w:tcPr>
          <w:p w14:paraId="67504113" w14:textId="77777777" w:rsidR="009972DB" w:rsidRPr="002D7443" w:rsidRDefault="009972DB" w:rsidP="009972DB">
            <w:pPr>
              <w:tabs>
                <w:tab w:val="decimal" w:pos="792"/>
              </w:tabs>
              <w:spacing w:line="240" w:lineRule="exact"/>
              <w:rPr>
                <w:rFonts w:ascii="Arial" w:hAnsi="Arial" w:cs="Arial"/>
                <w:sz w:val="14"/>
                <w:szCs w:val="14"/>
              </w:rPr>
            </w:pPr>
          </w:p>
        </w:tc>
        <w:tc>
          <w:tcPr>
            <w:tcW w:w="851" w:type="dxa"/>
            <w:vAlign w:val="bottom"/>
          </w:tcPr>
          <w:p w14:paraId="0CDD5105" w14:textId="77777777" w:rsidR="009972DB" w:rsidRPr="002D7443" w:rsidRDefault="009972DB" w:rsidP="009972DB">
            <w:pPr>
              <w:tabs>
                <w:tab w:val="decimal" w:pos="792"/>
              </w:tabs>
              <w:spacing w:line="240" w:lineRule="exact"/>
              <w:rPr>
                <w:rFonts w:ascii="Arial" w:hAnsi="Arial" w:cs="Arial"/>
                <w:sz w:val="14"/>
                <w:szCs w:val="14"/>
              </w:rPr>
            </w:pPr>
          </w:p>
        </w:tc>
        <w:tc>
          <w:tcPr>
            <w:tcW w:w="850" w:type="dxa"/>
            <w:vAlign w:val="bottom"/>
          </w:tcPr>
          <w:p w14:paraId="2179DB80" w14:textId="77777777" w:rsidR="009972DB" w:rsidRPr="002D7443" w:rsidRDefault="009972DB" w:rsidP="009972DB">
            <w:pPr>
              <w:tabs>
                <w:tab w:val="decimal" w:pos="792"/>
              </w:tabs>
              <w:spacing w:line="240" w:lineRule="exact"/>
              <w:rPr>
                <w:rFonts w:ascii="Arial" w:hAnsi="Arial" w:cs="Arial"/>
                <w:sz w:val="14"/>
                <w:szCs w:val="14"/>
              </w:rPr>
            </w:pPr>
          </w:p>
        </w:tc>
        <w:tc>
          <w:tcPr>
            <w:tcW w:w="900" w:type="dxa"/>
          </w:tcPr>
          <w:p w14:paraId="5AE67732" w14:textId="77777777" w:rsidR="009972DB" w:rsidRPr="002D7443" w:rsidRDefault="009972DB" w:rsidP="009972DB">
            <w:pPr>
              <w:tabs>
                <w:tab w:val="decimal" w:pos="564"/>
              </w:tabs>
              <w:spacing w:line="240" w:lineRule="exact"/>
              <w:rPr>
                <w:rFonts w:ascii="Arial" w:hAnsi="Arial" w:cs="Arial"/>
                <w:sz w:val="14"/>
                <w:szCs w:val="14"/>
              </w:rPr>
            </w:pPr>
          </w:p>
        </w:tc>
        <w:tc>
          <w:tcPr>
            <w:tcW w:w="801" w:type="dxa"/>
          </w:tcPr>
          <w:p w14:paraId="56778DC2" w14:textId="77777777" w:rsidR="009972DB" w:rsidRPr="002D7443" w:rsidRDefault="009972DB" w:rsidP="009972DB">
            <w:pPr>
              <w:tabs>
                <w:tab w:val="decimal" w:pos="564"/>
              </w:tabs>
              <w:spacing w:line="240" w:lineRule="exact"/>
              <w:rPr>
                <w:rFonts w:ascii="Arial" w:hAnsi="Arial" w:cs="Arial"/>
                <w:sz w:val="14"/>
                <w:szCs w:val="14"/>
              </w:rPr>
            </w:pPr>
          </w:p>
        </w:tc>
        <w:tc>
          <w:tcPr>
            <w:tcW w:w="851" w:type="dxa"/>
            <w:vAlign w:val="bottom"/>
          </w:tcPr>
          <w:p w14:paraId="43862817" w14:textId="3097B8D2" w:rsidR="009972DB" w:rsidRPr="00495317" w:rsidRDefault="003C4C4E" w:rsidP="009972DB">
            <w:pPr>
              <w:tabs>
                <w:tab w:val="decimal" w:pos="564"/>
              </w:tabs>
              <w:spacing w:line="240" w:lineRule="exact"/>
              <w:rPr>
                <w:rFonts w:ascii="Arial" w:hAnsi="Arial" w:cs="Arial"/>
                <w:sz w:val="14"/>
                <w:szCs w:val="14"/>
              </w:rPr>
            </w:pPr>
            <w:r>
              <w:rPr>
                <w:rFonts w:ascii="Arial" w:hAnsi="Arial" w:cs="Arial"/>
                <w:sz w:val="14"/>
                <w:szCs w:val="14"/>
              </w:rPr>
              <w:t>-</w:t>
            </w:r>
          </w:p>
        </w:tc>
        <w:tc>
          <w:tcPr>
            <w:tcW w:w="850" w:type="dxa"/>
            <w:vAlign w:val="bottom"/>
          </w:tcPr>
          <w:p w14:paraId="0CBCC151" w14:textId="71767013" w:rsidR="009972DB" w:rsidRPr="004C6F4A" w:rsidRDefault="009972DB" w:rsidP="009972DB">
            <w:pPr>
              <w:tabs>
                <w:tab w:val="decimal" w:pos="564"/>
              </w:tabs>
              <w:spacing w:line="240" w:lineRule="exact"/>
              <w:rPr>
                <w:rFonts w:ascii="Arial" w:hAnsi="Arial" w:cs="Arial"/>
                <w:sz w:val="14"/>
                <w:szCs w:val="14"/>
              </w:rPr>
            </w:pPr>
            <w:r>
              <w:rPr>
                <w:rFonts w:ascii="Arial" w:hAnsi="Arial" w:cs="Arial"/>
                <w:sz w:val="14"/>
                <w:szCs w:val="14"/>
              </w:rPr>
              <w:t>(4)</w:t>
            </w:r>
          </w:p>
        </w:tc>
      </w:tr>
      <w:tr w:rsidR="009972DB" w:rsidRPr="002D7443" w14:paraId="48AF25A5" w14:textId="77777777" w:rsidTr="00E4245A">
        <w:tc>
          <w:tcPr>
            <w:tcW w:w="4320" w:type="dxa"/>
            <w:vAlign w:val="bottom"/>
          </w:tcPr>
          <w:p w14:paraId="7CBDD5AE" w14:textId="77777777" w:rsidR="009972DB" w:rsidRDefault="009972DB" w:rsidP="009972DB">
            <w:pPr>
              <w:spacing w:line="240" w:lineRule="exact"/>
              <w:ind w:left="120"/>
              <w:rPr>
                <w:rFonts w:ascii="Arial" w:hAnsi="Arial" w:cs="Arial"/>
                <w:sz w:val="14"/>
                <w:szCs w:val="14"/>
                <w:lang w:eastAsia="zh-CN"/>
              </w:rPr>
            </w:pPr>
            <w:r w:rsidRPr="002D7443">
              <w:rPr>
                <w:rFonts w:ascii="Arial" w:hAnsi="Arial" w:cs="Arial"/>
                <w:sz w:val="14"/>
                <w:szCs w:val="14"/>
              </w:rPr>
              <w:t>Share of profit from investments in associates</w:t>
            </w:r>
          </w:p>
        </w:tc>
        <w:tc>
          <w:tcPr>
            <w:tcW w:w="851" w:type="dxa"/>
            <w:vAlign w:val="bottom"/>
          </w:tcPr>
          <w:p w14:paraId="19BB7D7B" w14:textId="77777777" w:rsidR="009972DB" w:rsidRPr="002D7443" w:rsidRDefault="009972DB" w:rsidP="009972DB">
            <w:pPr>
              <w:tabs>
                <w:tab w:val="decimal" w:pos="792"/>
              </w:tabs>
              <w:spacing w:line="240" w:lineRule="exact"/>
              <w:rPr>
                <w:rFonts w:ascii="Arial" w:hAnsi="Arial" w:cs="Arial"/>
                <w:sz w:val="14"/>
                <w:szCs w:val="14"/>
              </w:rPr>
            </w:pPr>
          </w:p>
        </w:tc>
        <w:tc>
          <w:tcPr>
            <w:tcW w:w="850" w:type="dxa"/>
            <w:vAlign w:val="bottom"/>
          </w:tcPr>
          <w:p w14:paraId="48C9A888" w14:textId="77777777" w:rsidR="009972DB" w:rsidRPr="002D7443" w:rsidRDefault="009972DB" w:rsidP="009972DB">
            <w:pPr>
              <w:tabs>
                <w:tab w:val="decimal" w:pos="624"/>
              </w:tabs>
              <w:spacing w:line="240" w:lineRule="exact"/>
              <w:rPr>
                <w:rFonts w:ascii="Arial" w:hAnsi="Arial" w:cs="Arial"/>
                <w:sz w:val="14"/>
                <w:szCs w:val="14"/>
              </w:rPr>
            </w:pPr>
          </w:p>
        </w:tc>
        <w:tc>
          <w:tcPr>
            <w:tcW w:w="851" w:type="dxa"/>
            <w:gridSpan w:val="2"/>
            <w:vAlign w:val="bottom"/>
          </w:tcPr>
          <w:p w14:paraId="7B5342DE" w14:textId="77777777" w:rsidR="009972DB" w:rsidRPr="002D7443" w:rsidRDefault="009972DB" w:rsidP="009972DB">
            <w:pPr>
              <w:tabs>
                <w:tab w:val="decimal" w:pos="496"/>
              </w:tabs>
              <w:spacing w:line="240" w:lineRule="exact"/>
              <w:rPr>
                <w:rFonts w:ascii="Arial" w:hAnsi="Arial" w:cs="Arial"/>
                <w:sz w:val="14"/>
                <w:szCs w:val="14"/>
              </w:rPr>
            </w:pPr>
          </w:p>
        </w:tc>
        <w:tc>
          <w:tcPr>
            <w:tcW w:w="850" w:type="dxa"/>
            <w:vAlign w:val="bottom"/>
          </w:tcPr>
          <w:p w14:paraId="44393A35" w14:textId="77777777" w:rsidR="009972DB" w:rsidRPr="002D7443" w:rsidRDefault="009972DB" w:rsidP="009972DB">
            <w:pPr>
              <w:tabs>
                <w:tab w:val="decimal" w:pos="496"/>
              </w:tabs>
              <w:spacing w:line="240" w:lineRule="exact"/>
              <w:rPr>
                <w:rFonts w:ascii="Arial" w:hAnsi="Arial" w:cs="Arial"/>
                <w:sz w:val="14"/>
                <w:szCs w:val="14"/>
              </w:rPr>
            </w:pPr>
          </w:p>
        </w:tc>
        <w:tc>
          <w:tcPr>
            <w:tcW w:w="851" w:type="dxa"/>
            <w:gridSpan w:val="2"/>
            <w:vAlign w:val="bottom"/>
          </w:tcPr>
          <w:p w14:paraId="627ACAF5" w14:textId="77777777" w:rsidR="009972DB" w:rsidRPr="002D7443" w:rsidRDefault="009972DB" w:rsidP="009972DB">
            <w:pPr>
              <w:tabs>
                <w:tab w:val="decimal" w:pos="792"/>
              </w:tabs>
              <w:spacing w:line="240" w:lineRule="exact"/>
              <w:rPr>
                <w:rFonts w:ascii="Arial" w:hAnsi="Arial" w:cs="Arial"/>
                <w:sz w:val="14"/>
                <w:szCs w:val="14"/>
              </w:rPr>
            </w:pPr>
          </w:p>
        </w:tc>
        <w:tc>
          <w:tcPr>
            <w:tcW w:w="850" w:type="dxa"/>
            <w:vAlign w:val="bottom"/>
          </w:tcPr>
          <w:p w14:paraId="1BC912B1" w14:textId="77777777" w:rsidR="009972DB" w:rsidRPr="002D7443" w:rsidRDefault="009972DB" w:rsidP="009972DB">
            <w:pPr>
              <w:tabs>
                <w:tab w:val="decimal" w:pos="792"/>
              </w:tabs>
              <w:spacing w:line="240" w:lineRule="exact"/>
              <w:rPr>
                <w:rFonts w:ascii="Arial" w:hAnsi="Arial" w:cs="Arial"/>
                <w:sz w:val="14"/>
                <w:szCs w:val="14"/>
              </w:rPr>
            </w:pPr>
          </w:p>
        </w:tc>
        <w:tc>
          <w:tcPr>
            <w:tcW w:w="851" w:type="dxa"/>
            <w:vAlign w:val="bottom"/>
          </w:tcPr>
          <w:p w14:paraId="0BDEC32E" w14:textId="77777777" w:rsidR="009972DB" w:rsidRPr="002D7443" w:rsidRDefault="009972DB" w:rsidP="009972DB">
            <w:pPr>
              <w:tabs>
                <w:tab w:val="decimal" w:pos="792"/>
              </w:tabs>
              <w:spacing w:line="240" w:lineRule="exact"/>
              <w:rPr>
                <w:rFonts w:ascii="Arial" w:hAnsi="Arial" w:cs="Arial"/>
                <w:sz w:val="14"/>
                <w:szCs w:val="14"/>
              </w:rPr>
            </w:pPr>
          </w:p>
        </w:tc>
        <w:tc>
          <w:tcPr>
            <w:tcW w:w="850" w:type="dxa"/>
            <w:vAlign w:val="bottom"/>
          </w:tcPr>
          <w:p w14:paraId="7BF27BFF" w14:textId="77777777" w:rsidR="009972DB" w:rsidRPr="002D7443" w:rsidRDefault="009972DB" w:rsidP="009972DB">
            <w:pPr>
              <w:tabs>
                <w:tab w:val="decimal" w:pos="792"/>
              </w:tabs>
              <w:spacing w:line="240" w:lineRule="exact"/>
              <w:rPr>
                <w:rFonts w:ascii="Arial" w:hAnsi="Arial" w:cs="Arial"/>
                <w:sz w:val="14"/>
                <w:szCs w:val="14"/>
              </w:rPr>
            </w:pPr>
          </w:p>
        </w:tc>
        <w:tc>
          <w:tcPr>
            <w:tcW w:w="900" w:type="dxa"/>
          </w:tcPr>
          <w:p w14:paraId="208BDFFF" w14:textId="77777777" w:rsidR="009972DB" w:rsidRPr="002D7443" w:rsidRDefault="009972DB" w:rsidP="009972DB">
            <w:pPr>
              <w:tabs>
                <w:tab w:val="decimal" w:pos="564"/>
              </w:tabs>
              <w:spacing w:line="240" w:lineRule="exact"/>
              <w:rPr>
                <w:rFonts w:ascii="Arial" w:hAnsi="Arial" w:cs="Arial"/>
                <w:sz w:val="14"/>
                <w:szCs w:val="14"/>
              </w:rPr>
            </w:pPr>
          </w:p>
        </w:tc>
        <w:tc>
          <w:tcPr>
            <w:tcW w:w="801" w:type="dxa"/>
          </w:tcPr>
          <w:p w14:paraId="311D04F1" w14:textId="77777777" w:rsidR="009972DB" w:rsidRPr="002D7443" w:rsidRDefault="009972DB" w:rsidP="009972DB">
            <w:pPr>
              <w:tabs>
                <w:tab w:val="decimal" w:pos="564"/>
              </w:tabs>
              <w:spacing w:line="240" w:lineRule="exact"/>
              <w:rPr>
                <w:rFonts w:ascii="Arial" w:hAnsi="Arial" w:cs="Arial"/>
                <w:sz w:val="14"/>
                <w:szCs w:val="14"/>
              </w:rPr>
            </w:pPr>
          </w:p>
        </w:tc>
        <w:tc>
          <w:tcPr>
            <w:tcW w:w="851" w:type="dxa"/>
            <w:vAlign w:val="bottom"/>
          </w:tcPr>
          <w:p w14:paraId="41535A15" w14:textId="0C6A9894" w:rsidR="009972DB" w:rsidRPr="00495317" w:rsidRDefault="003C4C4E" w:rsidP="009972DB">
            <w:pPr>
              <w:tabs>
                <w:tab w:val="decimal" w:pos="564"/>
              </w:tabs>
              <w:spacing w:line="240" w:lineRule="exact"/>
              <w:rPr>
                <w:rFonts w:ascii="Arial" w:hAnsi="Arial" w:cs="Arial"/>
                <w:sz w:val="14"/>
                <w:szCs w:val="14"/>
              </w:rPr>
            </w:pPr>
            <w:r>
              <w:rPr>
                <w:rFonts w:ascii="Arial" w:hAnsi="Arial" w:cs="Arial"/>
                <w:sz w:val="14"/>
                <w:szCs w:val="14"/>
              </w:rPr>
              <w:t>207</w:t>
            </w:r>
          </w:p>
        </w:tc>
        <w:tc>
          <w:tcPr>
            <w:tcW w:w="850" w:type="dxa"/>
            <w:vAlign w:val="bottom"/>
          </w:tcPr>
          <w:p w14:paraId="35B3AAE0" w14:textId="60776566" w:rsidR="009972DB" w:rsidRPr="002D7443" w:rsidRDefault="009972DB" w:rsidP="009972DB">
            <w:pPr>
              <w:tabs>
                <w:tab w:val="decimal" w:pos="564"/>
              </w:tabs>
              <w:spacing w:line="240" w:lineRule="exact"/>
              <w:rPr>
                <w:rFonts w:ascii="Arial" w:hAnsi="Arial" w:cs="Arial"/>
                <w:sz w:val="14"/>
                <w:szCs w:val="14"/>
              </w:rPr>
            </w:pPr>
            <w:r>
              <w:rPr>
                <w:rFonts w:ascii="Arial" w:hAnsi="Arial" w:cs="Arial"/>
                <w:sz w:val="14"/>
                <w:szCs w:val="14"/>
              </w:rPr>
              <w:t>306</w:t>
            </w:r>
          </w:p>
        </w:tc>
      </w:tr>
      <w:tr w:rsidR="009972DB" w:rsidRPr="004C6F4A" w14:paraId="027B3A17" w14:textId="77777777" w:rsidTr="00E4245A">
        <w:tc>
          <w:tcPr>
            <w:tcW w:w="4320" w:type="dxa"/>
            <w:vAlign w:val="bottom"/>
          </w:tcPr>
          <w:p w14:paraId="024415B8" w14:textId="77777777" w:rsidR="009972DB" w:rsidRPr="002D7443" w:rsidRDefault="009972DB" w:rsidP="009972DB">
            <w:pPr>
              <w:spacing w:line="240" w:lineRule="exact"/>
              <w:ind w:left="120"/>
              <w:rPr>
                <w:rFonts w:ascii="Arial" w:hAnsi="Arial" w:cs="Arial"/>
                <w:sz w:val="14"/>
                <w:szCs w:val="14"/>
                <w:cs/>
              </w:rPr>
            </w:pPr>
            <w:r w:rsidRPr="002D7443">
              <w:rPr>
                <w:rFonts w:ascii="Arial" w:hAnsi="Arial" w:cs="Arial"/>
                <w:sz w:val="14"/>
                <w:szCs w:val="14"/>
              </w:rPr>
              <w:t>Financ</w:t>
            </w:r>
            <w:r>
              <w:rPr>
                <w:rFonts w:ascii="Arial" w:hAnsi="Arial" w:cs="Arial"/>
                <w:sz w:val="14"/>
                <w:szCs w:val="14"/>
              </w:rPr>
              <w:t>e</w:t>
            </w:r>
            <w:r w:rsidRPr="002D7443">
              <w:rPr>
                <w:rFonts w:ascii="Arial" w:hAnsi="Arial" w:cs="Arial"/>
                <w:sz w:val="14"/>
                <w:szCs w:val="14"/>
              </w:rPr>
              <w:t xml:space="preserve"> cost</w:t>
            </w:r>
          </w:p>
        </w:tc>
        <w:tc>
          <w:tcPr>
            <w:tcW w:w="851" w:type="dxa"/>
            <w:vAlign w:val="bottom"/>
          </w:tcPr>
          <w:p w14:paraId="0901E11B" w14:textId="77777777" w:rsidR="009972DB" w:rsidRPr="002D7443" w:rsidRDefault="009972DB" w:rsidP="009972DB">
            <w:pPr>
              <w:tabs>
                <w:tab w:val="decimal" w:pos="792"/>
              </w:tabs>
              <w:spacing w:line="240" w:lineRule="exact"/>
              <w:rPr>
                <w:rFonts w:ascii="Arial" w:hAnsi="Arial" w:cs="Arial"/>
                <w:sz w:val="14"/>
                <w:szCs w:val="14"/>
              </w:rPr>
            </w:pPr>
          </w:p>
        </w:tc>
        <w:tc>
          <w:tcPr>
            <w:tcW w:w="850" w:type="dxa"/>
            <w:vAlign w:val="bottom"/>
          </w:tcPr>
          <w:p w14:paraId="28257133" w14:textId="77777777" w:rsidR="009972DB" w:rsidRPr="002D7443" w:rsidRDefault="009972DB" w:rsidP="009972DB">
            <w:pPr>
              <w:tabs>
                <w:tab w:val="decimal" w:pos="624"/>
              </w:tabs>
              <w:spacing w:line="240" w:lineRule="exact"/>
              <w:rPr>
                <w:rFonts w:ascii="Arial" w:hAnsi="Arial" w:cs="Arial"/>
                <w:sz w:val="14"/>
                <w:szCs w:val="14"/>
              </w:rPr>
            </w:pPr>
          </w:p>
        </w:tc>
        <w:tc>
          <w:tcPr>
            <w:tcW w:w="851" w:type="dxa"/>
            <w:gridSpan w:val="2"/>
            <w:vAlign w:val="bottom"/>
          </w:tcPr>
          <w:p w14:paraId="3F747853" w14:textId="77777777" w:rsidR="009972DB" w:rsidRPr="002D7443" w:rsidRDefault="009972DB" w:rsidP="009972DB">
            <w:pPr>
              <w:tabs>
                <w:tab w:val="decimal" w:pos="496"/>
              </w:tabs>
              <w:spacing w:line="240" w:lineRule="exact"/>
              <w:rPr>
                <w:rFonts w:ascii="Arial" w:hAnsi="Arial" w:cs="Arial"/>
                <w:sz w:val="14"/>
                <w:szCs w:val="14"/>
              </w:rPr>
            </w:pPr>
          </w:p>
        </w:tc>
        <w:tc>
          <w:tcPr>
            <w:tcW w:w="850" w:type="dxa"/>
            <w:vAlign w:val="bottom"/>
          </w:tcPr>
          <w:p w14:paraId="7238EBB1" w14:textId="77777777" w:rsidR="009972DB" w:rsidRPr="002D7443" w:rsidRDefault="009972DB" w:rsidP="009972DB">
            <w:pPr>
              <w:tabs>
                <w:tab w:val="decimal" w:pos="496"/>
              </w:tabs>
              <w:spacing w:line="240" w:lineRule="exact"/>
              <w:rPr>
                <w:rFonts w:ascii="Arial" w:hAnsi="Arial" w:cs="Arial"/>
                <w:sz w:val="14"/>
                <w:szCs w:val="14"/>
              </w:rPr>
            </w:pPr>
          </w:p>
        </w:tc>
        <w:tc>
          <w:tcPr>
            <w:tcW w:w="851" w:type="dxa"/>
            <w:gridSpan w:val="2"/>
            <w:vAlign w:val="bottom"/>
          </w:tcPr>
          <w:p w14:paraId="0CB6DE3D" w14:textId="77777777" w:rsidR="009972DB" w:rsidRPr="002D7443" w:rsidRDefault="009972DB" w:rsidP="009972DB">
            <w:pPr>
              <w:tabs>
                <w:tab w:val="decimal" w:pos="792"/>
              </w:tabs>
              <w:spacing w:line="240" w:lineRule="exact"/>
              <w:rPr>
                <w:rFonts w:ascii="Arial" w:hAnsi="Arial" w:cs="Arial"/>
                <w:sz w:val="14"/>
                <w:szCs w:val="14"/>
              </w:rPr>
            </w:pPr>
          </w:p>
        </w:tc>
        <w:tc>
          <w:tcPr>
            <w:tcW w:w="850" w:type="dxa"/>
            <w:vAlign w:val="bottom"/>
          </w:tcPr>
          <w:p w14:paraId="5E78843A" w14:textId="77777777" w:rsidR="009972DB" w:rsidRPr="002D7443" w:rsidRDefault="009972DB" w:rsidP="009972DB">
            <w:pPr>
              <w:tabs>
                <w:tab w:val="decimal" w:pos="792"/>
              </w:tabs>
              <w:spacing w:line="240" w:lineRule="exact"/>
              <w:rPr>
                <w:rFonts w:ascii="Arial" w:hAnsi="Arial" w:cs="Arial"/>
                <w:sz w:val="14"/>
                <w:szCs w:val="14"/>
              </w:rPr>
            </w:pPr>
          </w:p>
        </w:tc>
        <w:tc>
          <w:tcPr>
            <w:tcW w:w="851" w:type="dxa"/>
            <w:vAlign w:val="bottom"/>
          </w:tcPr>
          <w:p w14:paraId="50759C81" w14:textId="77777777" w:rsidR="009972DB" w:rsidRPr="002D7443" w:rsidRDefault="009972DB" w:rsidP="009972DB">
            <w:pPr>
              <w:tabs>
                <w:tab w:val="decimal" w:pos="792"/>
              </w:tabs>
              <w:spacing w:line="240" w:lineRule="exact"/>
              <w:rPr>
                <w:rFonts w:ascii="Arial" w:hAnsi="Arial" w:cs="Arial"/>
                <w:sz w:val="14"/>
                <w:szCs w:val="14"/>
              </w:rPr>
            </w:pPr>
          </w:p>
        </w:tc>
        <w:tc>
          <w:tcPr>
            <w:tcW w:w="850" w:type="dxa"/>
            <w:vAlign w:val="bottom"/>
          </w:tcPr>
          <w:p w14:paraId="4B01EF3B" w14:textId="77777777" w:rsidR="009972DB" w:rsidRPr="002D7443" w:rsidRDefault="009972DB" w:rsidP="009972DB">
            <w:pPr>
              <w:tabs>
                <w:tab w:val="decimal" w:pos="792"/>
              </w:tabs>
              <w:spacing w:line="240" w:lineRule="exact"/>
              <w:rPr>
                <w:rFonts w:ascii="Arial" w:hAnsi="Arial" w:cs="Arial"/>
                <w:sz w:val="14"/>
                <w:szCs w:val="14"/>
              </w:rPr>
            </w:pPr>
          </w:p>
        </w:tc>
        <w:tc>
          <w:tcPr>
            <w:tcW w:w="900" w:type="dxa"/>
          </w:tcPr>
          <w:p w14:paraId="244399A1" w14:textId="77777777" w:rsidR="009972DB" w:rsidRPr="002D7443" w:rsidRDefault="009972DB" w:rsidP="009972DB">
            <w:pPr>
              <w:tabs>
                <w:tab w:val="decimal" w:pos="564"/>
              </w:tabs>
              <w:spacing w:line="240" w:lineRule="exact"/>
              <w:rPr>
                <w:rFonts w:ascii="Arial" w:hAnsi="Arial" w:cs="Arial"/>
                <w:sz w:val="14"/>
                <w:szCs w:val="14"/>
              </w:rPr>
            </w:pPr>
          </w:p>
        </w:tc>
        <w:tc>
          <w:tcPr>
            <w:tcW w:w="801" w:type="dxa"/>
          </w:tcPr>
          <w:p w14:paraId="50697E3E" w14:textId="77777777" w:rsidR="009972DB" w:rsidRPr="002D7443" w:rsidRDefault="009972DB" w:rsidP="009972DB">
            <w:pPr>
              <w:tabs>
                <w:tab w:val="decimal" w:pos="564"/>
              </w:tabs>
              <w:spacing w:line="240" w:lineRule="exact"/>
              <w:rPr>
                <w:rFonts w:ascii="Arial" w:hAnsi="Arial" w:cs="Arial"/>
                <w:sz w:val="14"/>
                <w:szCs w:val="14"/>
              </w:rPr>
            </w:pPr>
          </w:p>
        </w:tc>
        <w:tc>
          <w:tcPr>
            <w:tcW w:w="851" w:type="dxa"/>
            <w:vAlign w:val="bottom"/>
          </w:tcPr>
          <w:p w14:paraId="7A1CF8AC" w14:textId="3478A85B" w:rsidR="009972DB" w:rsidRPr="00495317" w:rsidRDefault="003C4C4E" w:rsidP="009972DB">
            <w:pPr>
              <w:tabs>
                <w:tab w:val="decimal" w:pos="564"/>
              </w:tabs>
              <w:spacing w:line="240" w:lineRule="exact"/>
              <w:rPr>
                <w:rFonts w:ascii="Arial" w:hAnsi="Arial" w:cs="Arial"/>
                <w:sz w:val="14"/>
                <w:szCs w:val="14"/>
              </w:rPr>
            </w:pPr>
            <w:r>
              <w:rPr>
                <w:rFonts w:ascii="Arial" w:hAnsi="Arial" w:cs="Arial"/>
                <w:sz w:val="14"/>
                <w:szCs w:val="14"/>
              </w:rPr>
              <w:t>(584)</w:t>
            </w:r>
          </w:p>
        </w:tc>
        <w:tc>
          <w:tcPr>
            <w:tcW w:w="850" w:type="dxa"/>
            <w:vAlign w:val="bottom"/>
          </w:tcPr>
          <w:p w14:paraId="447CCAC1" w14:textId="62D3868E" w:rsidR="009972DB" w:rsidRPr="004C6F4A" w:rsidRDefault="009972DB" w:rsidP="009972DB">
            <w:pPr>
              <w:tabs>
                <w:tab w:val="decimal" w:pos="564"/>
              </w:tabs>
              <w:spacing w:line="240" w:lineRule="exact"/>
              <w:rPr>
                <w:rFonts w:ascii="Arial" w:hAnsi="Arial" w:cs="Arial"/>
                <w:sz w:val="14"/>
                <w:szCs w:val="14"/>
              </w:rPr>
            </w:pPr>
            <w:r>
              <w:rPr>
                <w:rFonts w:ascii="Arial" w:hAnsi="Arial" w:cs="Arial"/>
                <w:sz w:val="14"/>
                <w:szCs w:val="14"/>
              </w:rPr>
              <w:t>(700)</w:t>
            </w:r>
          </w:p>
        </w:tc>
      </w:tr>
      <w:tr w:rsidR="009972DB" w:rsidRPr="004C6F4A" w14:paraId="2BCE19B7" w14:textId="77777777" w:rsidTr="00E4245A">
        <w:tc>
          <w:tcPr>
            <w:tcW w:w="4320" w:type="dxa"/>
            <w:vAlign w:val="bottom"/>
          </w:tcPr>
          <w:p w14:paraId="4C702E04" w14:textId="77777777" w:rsidR="009972DB" w:rsidRPr="002D7443" w:rsidRDefault="009972DB" w:rsidP="009972DB">
            <w:pPr>
              <w:spacing w:line="240" w:lineRule="exact"/>
              <w:ind w:left="120"/>
              <w:rPr>
                <w:rFonts w:ascii="Arial" w:hAnsi="Arial" w:cs="Arial"/>
                <w:sz w:val="14"/>
                <w:szCs w:val="14"/>
                <w:cs/>
              </w:rPr>
            </w:pPr>
            <w:r w:rsidRPr="002D7443">
              <w:rPr>
                <w:rFonts w:ascii="Arial" w:hAnsi="Arial" w:cs="Arial"/>
                <w:sz w:val="14"/>
                <w:szCs w:val="14"/>
              </w:rPr>
              <w:t xml:space="preserve">Income tax </w:t>
            </w:r>
            <w:r>
              <w:rPr>
                <w:rFonts w:ascii="Arial" w:hAnsi="Arial" w:cs="Arial"/>
                <w:sz w:val="14"/>
                <w:szCs w:val="14"/>
              </w:rPr>
              <w:t>revenues (expenses)</w:t>
            </w:r>
          </w:p>
        </w:tc>
        <w:tc>
          <w:tcPr>
            <w:tcW w:w="851" w:type="dxa"/>
            <w:vAlign w:val="bottom"/>
          </w:tcPr>
          <w:p w14:paraId="06A22900" w14:textId="77777777" w:rsidR="009972DB" w:rsidRPr="002D7443" w:rsidRDefault="009972DB" w:rsidP="009972DB">
            <w:pPr>
              <w:tabs>
                <w:tab w:val="decimal" w:pos="792"/>
              </w:tabs>
              <w:spacing w:line="240" w:lineRule="exact"/>
              <w:rPr>
                <w:rFonts w:ascii="Arial" w:hAnsi="Arial" w:cs="Arial"/>
                <w:sz w:val="14"/>
                <w:szCs w:val="14"/>
              </w:rPr>
            </w:pPr>
          </w:p>
        </w:tc>
        <w:tc>
          <w:tcPr>
            <w:tcW w:w="850" w:type="dxa"/>
            <w:vAlign w:val="bottom"/>
          </w:tcPr>
          <w:p w14:paraId="160B8B71" w14:textId="77777777" w:rsidR="009972DB" w:rsidRPr="002D7443" w:rsidRDefault="009972DB" w:rsidP="009972DB">
            <w:pPr>
              <w:tabs>
                <w:tab w:val="decimal" w:pos="624"/>
              </w:tabs>
              <w:spacing w:line="240" w:lineRule="exact"/>
              <w:rPr>
                <w:rFonts w:ascii="Arial" w:hAnsi="Arial" w:cs="Arial"/>
                <w:sz w:val="14"/>
                <w:szCs w:val="14"/>
              </w:rPr>
            </w:pPr>
          </w:p>
        </w:tc>
        <w:tc>
          <w:tcPr>
            <w:tcW w:w="851" w:type="dxa"/>
            <w:gridSpan w:val="2"/>
            <w:vAlign w:val="bottom"/>
          </w:tcPr>
          <w:p w14:paraId="53F1287E" w14:textId="77777777" w:rsidR="009972DB" w:rsidRPr="002D7443" w:rsidRDefault="009972DB" w:rsidP="009972DB">
            <w:pPr>
              <w:tabs>
                <w:tab w:val="decimal" w:pos="496"/>
              </w:tabs>
              <w:spacing w:line="240" w:lineRule="exact"/>
              <w:rPr>
                <w:rFonts w:ascii="Arial" w:hAnsi="Arial" w:cs="Arial"/>
                <w:sz w:val="14"/>
                <w:szCs w:val="14"/>
              </w:rPr>
            </w:pPr>
          </w:p>
        </w:tc>
        <w:tc>
          <w:tcPr>
            <w:tcW w:w="850" w:type="dxa"/>
            <w:vAlign w:val="bottom"/>
          </w:tcPr>
          <w:p w14:paraId="65AB5DAF" w14:textId="77777777" w:rsidR="009972DB" w:rsidRPr="002D7443" w:rsidRDefault="009972DB" w:rsidP="009972DB">
            <w:pPr>
              <w:tabs>
                <w:tab w:val="decimal" w:pos="496"/>
              </w:tabs>
              <w:spacing w:line="240" w:lineRule="exact"/>
              <w:rPr>
                <w:rFonts w:ascii="Arial" w:hAnsi="Arial" w:cs="Arial"/>
                <w:sz w:val="14"/>
                <w:szCs w:val="14"/>
              </w:rPr>
            </w:pPr>
          </w:p>
        </w:tc>
        <w:tc>
          <w:tcPr>
            <w:tcW w:w="851" w:type="dxa"/>
            <w:gridSpan w:val="2"/>
            <w:vAlign w:val="bottom"/>
          </w:tcPr>
          <w:p w14:paraId="7A3602B3" w14:textId="77777777" w:rsidR="009972DB" w:rsidRPr="002D7443" w:rsidRDefault="009972DB" w:rsidP="009972DB">
            <w:pPr>
              <w:tabs>
                <w:tab w:val="decimal" w:pos="792"/>
              </w:tabs>
              <w:spacing w:line="240" w:lineRule="exact"/>
              <w:rPr>
                <w:rFonts w:ascii="Arial" w:hAnsi="Arial" w:cs="Arial"/>
                <w:sz w:val="14"/>
                <w:szCs w:val="14"/>
              </w:rPr>
            </w:pPr>
          </w:p>
        </w:tc>
        <w:tc>
          <w:tcPr>
            <w:tcW w:w="850" w:type="dxa"/>
            <w:vAlign w:val="bottom"/>
          </w:tcPr>
          <w:p w14:paraId="05127E19" w14:textId="77777777" w:rsidR="009972DB" w:rsidRPr="002D7443" w:rsidRDefault="009972DB" w:rsidP="009972DB">
            <w:pPr>
              <w:tabs>
                <w:tab w:val="decimal" w:pos="792"/>
              </w:tabs>
              <w:spacing w:line="240" w:lineRule="exact"/>
              <w:rPr>
                <w:rFonts w:ascii="Arial" w:hAnsi="Arial" w:cs="Arial"/>
                <w:sz w:val="14"/>
                <w:szCs w:val="14"/>
              </w:rPr>
            </w:pPr>
          </w:p>
        </w:tc>
        <w:tc>
          <w:tcPr>
            <w:tcW w:w="851" w:type="dxa"/>
            <w:vAlign w:val="bottom"/>
          </w:tcPr>
          <w:p w14:paraId="317C3C4E" w14:textId="77777777" w:rsidR="009972DB" w:rsidRPr="002D7443" w:rsidRDefault="009972DB" w:rsidP="009972DB">
            <w:pPr>
              <w:tabs>
                <w:tab w:val="decimal" w:pos="792"/>
              </w:tabs>
              <w:spacing w:line="240" w:lineRule="exact"/>
              <w:rPr>
                <w:rFonts w:ascii="Arial" w:hAnsi="Arial" w:cs="Arial"/>
                <w:sz w:val="14"/>
                <w:szCs w:val="14"/>
              </w:rPr>
            </w:pPr>
          </w:p>
        </w:tc>
        <w:tc>
          <w:tcPr>
            <w:tcW w:w="850" w:type="dxa"/>
            <w:vAlign w:val="bottom"/>
          </w:tcPr>
          <w:p w14:paraId="06225129" w14:textId="77777777" w:rsidR="009972DB" w:rsidRPr="002D7443" w:rsidRDefault="009972DB" w:rsidP="009972DB">
            <w:pPr>
              <w:tabs>
                <w:tab w:val="decimal" w:pos="792"/>
              </w:tabs>
              <w:spacing w:line="240" w:lineRule="exact"/>
              <w:rPr>
                <w:rFonts w:ascii="Arial" w:hAnsi="Arial" w:cs="Arial"/>
                <w:sz w:val="14"/>
                <w:szCs w:val="14"/>
              </w:rPr>
            </w:pPr>
          </w:p>
        </w:tc>
        <w:tc>
          <w:tcPr>
            <w:tcW w:w="900" w:type="dxa"/>
          </w:tcPr>
          <w:p w14:paraId="6D9036AF" w14:textId="77777777" w:rsidR="009972DB" w:rsidRPr="002D7443" w:rsidRDefault="009972DB" w:rsidP="009972DB">
            <w:pPr>
              <w:tabs>
                <w:tab w:val="decimal" w:pos="564"/>
              </w:tabs>
              <w:spacing w:line="240" w:lineRule="exact"/>
              <w:rPr>
                <w:rFonts w:ascii="Arial" w:hAnsi="Arial" w:cs="Arial"/>
                <w:sz w:val="14"/>
                <w:szCs w:val="14"/>
              </w:rPr>
            </w:pPr>
          </w:p>
        </w:tc>
        <w:tc>
          <w:tcPr>
            <w:tcW w:w="801" w:type="dxa"/>
          </w:tcPr>
          <w:p w14:paraId="508EB888" w14:textId="77777777" w:rsidR="009972DB" w:rsidRPr="002D7443" w:rsidRDefault="009972DB" w:rsidP="009972DB">
            <w:pPr>
              <w:tabs>
                <w:tab w:val="decimal" w:pos="564"/>
              </w:tabs>
              <w:spacing w:line="240" w:lineRule="exact"/>
              <w:rPr>
                <w:rFonts w:ascii="Arial" w:hAnsi="Arial" w:cs="Arial"/>
                <w:sz w:val="14"/>
                <w:szCs w:val="14"/>
              </w:rPr>
            </w:pPr>
          </w:p>
        </w:tc>
        <w:tc>
          <w:tcPr>
            <w:tcW w:w="851" w:type="dxa"/>
            <w:vAlign w:val="bottom"/>
          </w:tcPr>
          <w:p w14:paraId="0E4A150C" w14:textId="56724294" w:rsidR="009972DB" w:rsidRPr="00495317" w:rsidRDefault="003C4C4E" w:rsidP="009972DB">
            <w:pPr>
              <w:tabs>
                <w:tab w:val="decimal" w:pos="564"/>
              </w:tabs>
              <w:spacing w:line="240" w:lineRule="exact"/>
              <w:rPr>
                <w:rFonts w:ascii="Arial" w:hAnsi="Arial" w:cs="Arial"/>
                <w:sz w:val="14"/>
                <w:szCs w:val="14"/>
              </w:rPr>
            </w:pPr>
            <w:r>
              <w:rPr>
                <w:rFonts w:ascii="Arial" w:hAnsi="Arial" w:cs="Arial"/>
                <w:sz w:val="14"/>
                <w:szCs w:val="14"/>
              </w:rPr>
              <w:t>(</w:t>
            </w:r>
            <w:r w:rsidR="00B50A2A">
              <w:rPr>
                <w:rFonts w:ascii="Arial" w:hAnsi="Arial" w:cs="Arial"/>
                <w:sz w:val="14"/>
                <w:szCs w:val="14"/>
              </w:rPr>
              <w:t>55</w:t>
            </w:r>
            <w:r>
              <w:rPr>
                <w:rFonts w:ascii="Arial" w:hAnsi="Arial" w:cs="Arial"/>
                <w:sz w:val="14"/>
                <w:szCs w:val="14"/>
              </w:rPr>
              <w:t>)</w:t>
            </w:r>
          </w:p>
        </w:tc>
        <w:tc>
          <w:tcPr>
            <w:tcW w:w="850" w:type="dxa"/>
            <w:vAlign w:val="bottom"/>
          </w:tcPr>
          <w:p w14:paraId="4B162674" w14:textId="4739CE6E" w:rsidR="009972DB" w:rsidRPr="004C6F4A" w:rsidRDefault="009972DB" w:rsidP="009972DB">
            <w:pPr>
              <w:tabs>
                <w:tab w:val="decimal" w:pos="564"/>
              </w:tabs>
              <w:spacing w:line="240" w:lineRule="exact"/>
              <w:rPr>
                <w:rFonts w:ascii="Arial" w:hAnsi="Arial" w:cs="Arial"/>
                <w:sz w:val="14"/>
                <w:szCs w:val="14"/>
              </w:rPr>
            </w:pPr>
            <w:r>
              <w:rPr>
                <w:rFonts w:ascii="Arial" w:hAnsi="Arial" w:cs="Arial"/>
                <w:sz w:val="14"/>
                <w:szCs w:val="14"/>
              </w:rPr>
              <w:t>107</w:t>
            </w:r>
          </w:p>
        </w:tc>
      </w:tr>
      <w:tr w:rsidR="009972DB" w:rsidRPr="002D7443" w14:paraId="4310D22C" w14:textId="77777777" w:rsidTr="00E4245A">
        <w:tc>
          <w:tcPr>
            <w:tcW w:w="4320" w:type="dxa"/>
            <w:vAlign w:val="bottom"/>
          </w:tcPr>
          <w:p w14:paraId="1CBD58B3" w14:textId="77777777" w:rsidR="009972DB" w:rsidRPr="002D7443" w:rsidRDefault="009972DB" w:rsidP="009972DB">
            <w:pPr>
              <w:tabs>
                <w:tab w:val="decimal" w:pos="496"/>
              </w:tabs>
              <w:spacing w:line="240" w:lineRule="exact"/>
              <w:rPr>
                <w:rFonts w:ascii="Arial" w:hAnsi="Arial" w:cs="Arial"/>
                <w:sz w:val="14"/>
                <w:szCs w:val="14"/>
              </w:rPr>
            </w:pPr>
            <w:r w:rsidRPr="002D7443">
              <w:rPr>
                <w:rFonts w:ascii="Arial" w:hAnsi="Arial" w:cs="Arial"/>
                <w:sz w:val="14"/>
                <w:szCs w:val="14"/>
              </w:rPr>
              <w:t>Non-controlling interests of the subsidiaries</w:t>
            </w:r>
          </w:p>
        </w:tc>
        <w:tc>
          <w:tcPr>
            <w:tcW w:w="851" w:type="dxa"/>
            <w:vAlign w:val="bottom"/>
          </w:tcPr>
          <w:p w14:paraId="27008EFD" w14:textId="77777777" w:rsidR="009972DB" w:rsidRPr="002D7443" w:rsidRDefault="009972DB" w:rsidP="009972DB">
            <w:pPr>
              <w:tabs>
                <w:tab w:val="decimal" w:pos="792"/>
              </w:tabs>
              <w:spacing w:line="240" w:lineRule="exact"/>
              <w:rPr>
                <w:rFonts w:ascii="Arial" w:hAnsi="Arial" w:cs="Arial"/>
                <w:sz w:val="14"/>
                <w:szCs w:val="14"/>
              </w:rPr>
            </w:pPr>
          </w:p>
        </w:tc>
        <w:tc>
          <w:tcPr>
            <w:tcW w:w="850" w:type="dxa"/>
            <w:vAlign w:val="bottom"/>
          </w:tcPr>
          <w:p w14:paraId="5B7A5015" w14:textId="77777777" w:rsidR="009972DB" w:rsidRPr="002D7443" w:rsidRDefault="009972DB" w:rsidP="009972DB">
            <w:pPr>
              <w:tabs>
                <w:tab w:val="decimal" w:pos="792"/>
              </w:tabs>
              <w:spacing w:line="240" w:lineRule="exact"/>
              <w:rPr>
                <w:rFonts w:ascii="Arial" w:hAnsi="Arial" w:cs="Arial"/>
                <w:sz w:val="14"/>
                <w:szCs w:val="14"/>
              </w:rPr>
            </w:pPr>
          </w:p>
        </w:tc>
        <w:tc>
          <w:tcPr>
            <w:tcW w:w="851" w:type="dxa"/>
            <w:gridSpan w:val="2"/>
            <w:vAlign w:val="bottom"/>
          </w:tcPr>
          <w:p w14:paraId="7E5F1D1A" w14:textId="77777777" w:rsidR="009972DB" w:rsidRPr="002D7443" w:rsidRDefault="009972DB" w:rsidP="009972DB">
            <w:pPr>
              <w:tabs>
                <w:tab w:val="decimal" w:pos="792"/>
              </w:tabs>
              <w:spacing w:line="240" w:lineRule="exact"/>
              <w:rPr>
                <w:rFonts w:ascii="Arial" w:hAnsi="Arial" w:cs="Arial"/>
                <w:sz w:val="14"/>
                <w:szCs w:val="14"/>
              </w:rPr>
            </w:pPr>
          </w:p>
        </w:tc>
        <w:tc>
          <w:tcPr>
            <w:tcW w:w="850" w:type="dxa"/>
            <w:vAlign w:val="bottom"/>
          </w:tcPr>
          <w:p w14:paraId="21EC68BB" w14:textId="77777777" w:rsidR="009972DB" w:rsidRPr="002D7443" w:rsidRDefault="009972DB" w:rsidP="009972DB">
            <w:pPr>
              <w:tabs>
                <w:tab w:val="decimal" w:pos="792"/>
              </w:tabs>
              <w:spacing w:line="240" w:lineRule="exact"/>
              <w:rPr>
                <w:rFonts w:ascii="Arial" w:hAnsi="Arial" w:cs="Arial"/>
                <w:sz w:val="14"/>
                <w:szCs w:val="14"/>
              </w:rPr>
            </w:pPr>
          </w:p>
        </w:tc>
        <w:tc>
          <w:tcPr>
            <w:tcW w:w="851" w:type="dxa"/>
            <w:gridSpan w:val="2"/>
            <w:vAlign w:val="bottom"/>
          </w:tcPr>
          <w:p w14:paraId="057A9232" w14:textId="77777777" w:rsidR="009972DB" w:rsidRPr="002D7443" w:rsidRDefault="009972DB" w:rsidP="009972DB">
            <w:pPr>
              <w:tabs>
                <w:tab w:val="decimal" w:pos="564"/>
              </w:tabs>
              <w:spacing w:line="240" w:lineRule="exact"/>
              <w:rPr>
                <w:rFonts w:ascii="Arial" w:hAnsi="Arial" w:cs="Arial"/>
                <w:sz w:val="14"/>
                <w:szCs w:val="14"/>
              </w:rPr>
            </w:pPr>
          </w:p>
        </w:tc>
        <w:tc>
          <w:tcPr>
            <w:tcW w:w="850" w:type="dxa"/>
            <w:vAlign w:val="bottom"/>
          </w:tcPr>
          <w:p w14:paraId="4A474DD9" w14:textId="77777777" w:rsidR="009972DB" w:rsidRPr="002D7443" w:rsidRDefault="009972DB" w:rsidP="009972DB">
            <w:pPr>
              <w:tabs>
                <w:tab w:val="decimal" w:pos="564"/>
              </w:tabs>
              <w:spacing w:line="240" w:lineRule="exact"/>
              <w:rPr>
                <w:rFonts w:ascii="Arial" w:hAnsi="Arial" w:cs="Arial"/>
                <w:sz w:val="14"/>
                <w:szCs w:val="14"/>
              </w:rPr>
            </w:pPr>
          </w:p>
        </w:tc>
        <w:tc>
          <w:tcPr>
            <w:tcW w:w="851" w:type="dxa"/>
            <w:vAlign w:val="bottom"/>
          </w:tcPr>
          <w:p w14:paraId="2C8254D3" w14:textId="77777777" w:rsidR="009972DB" w:rsidRPr="002D7443" w:rsidRDefault="009972DB" w:rsidP="009972DB">
            <w:pPr>
              <w:tabs>
                <w:tab w:val="decimal" w:pos="792"/>
              </w:tabs>
              <w:spacing w:line="240" w:lineRule="exact"/>
              <w:rPr>
                <w:rFonts w:ascii="Arial" w:hAnsi="Arial" w:cs="Arial"/>
                <w:sz w:val="14"/>
                <w:szCs w:val="14"/>
              </w:rPr>
            </w:pPr>
          </w:p>
        </w:tc>
        <w:tc>
          <w:tcPr>
            <w:tcW w:w="850" w:type="dxa"/>
          </w:tcPr>
          <w:p w14:paraId="1EFCF813" w14:textId="77777777" w:rsidR="009972DB" w:rsidRPr="002D7443" w:rsidRDefault="009972DB" w:rsidP="009972DB">
            <w:pPr>
              <w:tabs>
                <w:tab w:val="decimal" w:pos="564"/>
              </w:tabs>
              <w:spacing w:line="240" w:lineRule="exact"/>
              <w:rPr>
                <w:rFonts w:ascii="Arial" w:hAnsi="Arial" w:cs="Arial"/>
                <w:sz w:val="14"/>
                <w:szCs w:val="14"/>
              </w:rPr>
            </w:pPr>
          </w:p>
        </w:tc>
        <w:tc>
          <w:tcPr>
            <w:tcW w:w="900" w:type="dxa"/>
          </w:tcPr>
          <w:p w14:paraId="69C5A713" w14:textId="77777777" w:rsidR="009972DB" w:rsidRPr="002D7443" w:rsidRDefault="009972DB" w:rsidP="009972DB">
            <w:pPr>
              <w:tabs>
                <w:tab w:val="decimal" w:pos="564"/>
              </w:tabs>
              <w:spacing w:line="240" w:lineRule="exact"/>
              <w:rPr>
                <w:rFonts w:ascii="Arial" w:hAnsi="Arial" w:cs="Arial"/>
                <w:sz w:val="14"/>
                <w:szCs w:val="14"/>
              </w:rPr>
            </w:pPr>
          </w:p>
        </w:tc>
        <w:tc>
          <w:tcPr>
            <w:tcW w:w="801" w:type="dxa"/>
          </w:tcPr>
          <w:p w14:paraId="5EA76A41" w14:textId="77777777" w:rsidR="009972DB" w:rsidRPr="002D7443" w:rsidRDefault="009972DB" w:rsidP="009972DB">
            <w:pPr>
              <w:tabs>
                <w:tab w:val="decimal" w:pos="564"/>
              </w:tabs>
              <w:spacing w:line="240" w:lineRule="exact"/>
              <w:rPr>
                <w:rFonts w:ascii="Arial" w:hAnsi="Arial" w:cs="Arial"/>
                <w:sz w:val="14"/>
                <w:szCs w:val="14"/>
              </w:rPr>
            </w:pPr>
          </w:p>
        </w:tc>
        <w:tc>
          <w:tcPr>
            <w:tcW w:w="851" w:type="dxa"/>
            <w:vAlign w:val="bottom"/>
          </w:tcPr>
          <w:p w14:paraId="57A41E19" w14:textId="2892A412" w:rsidR="009972DB" w:rsidRPr="00495317" w:rsidRDefault="00B50A2A" w:rsidP="009972DB">
            <w:pPr>
              <w:pBdr>
                <w:bottom w:val="single" w:sz="4" w:space="1" w:color="auto"/>
              </w:pBdr>
              <w:tabs>
                <w:tab w:val="decimal" w:pos="564"/>
              </w:tabs>
              <w:spacing w:line="240" w:lineRule="exact"/>
              <w:rPr>
                <w:rFonts w:ascii="Arial" w:hAnsi="Arial" w:cs="Arial"/>
                <w:sz w:val="14"/>
                <w:szCs w:val="14"/>
              </w:rPr>
            </w:pPr>
            <w:r>
              <w:rPr>
                <w:rFonts w:ascii="Arial" w:hAnsi="Arial" w:cs="Arial"/>
                <w:sz w:val="14"/>
                <w:szCs w:val="14"/>
              </w:rPr>
              <w:t>11</w:t>
            </w:r>
          </w:p>
        </w:tc>
        <w:tc>
          <w:tcPr>
            <w:tcW w:w="850" w:type="dxa"/>
            <w:vAlign w:val="bottom"/>
          </w:tcPr>
          <w:p w14:paraId="4E2380CB" w14:textId="1874A578" w:rsidR="009972DB" w:rsidRPr="002D7443" w:rsidRDefault="009972DB" w:rsidP="009972DB">
            <w:pPr>
              <w:pBdr>
                <w:bottom w:val="single" w:sz="4" w:space="1" w:color="auto"/>
              </w:pBdr>
              <w:tabs>
                <w:tab w:val="decimal" w:pos="564"/>
              </w:tabs>
              <w:spacing w:line="240" w:lineRule="exact"/>
              <w:rPr>
                <w:rFonts w:ascii="Arial" w:hAnsi="Arial" w:cs="Arial"/>
                <w:sz w:val="14"/>
                <w:szCs w:val="14"/>
              </w:rPr>
            </w:pPr>
            <w:r>
              <w:rPr>
                <w:rFonts w:ascii="Arial" w:hAnsi="Arial" w:cs="Arial"/>
                <w:sz w:val="14"/>
                <w:szCs w:val="14"/>
              </w:rPr>
              <w:t>23</w:t>
            </w:r>
          </w:p>
        </w:tc>
      </w:tr>
      <w:tr w:rsidR="009972DB" w:rsidRPr="002D7443" w14:paraId="5BAEFA3D" w14:textId="77777777" w:rsidTr="00E4245A">
        <w:tc>
          <w:tcPr>
            <w:tcW w:w="6021" w:type="dxa"/>
            <w:gridSpan w:val="3"/>
            <w:vAlign w:val="bottom"/>
          </w:tcPr>
          <w:p w14:paraId="775BC76F" w14:textId="77777777" w:rsidR="009972DB" w:rsidRPr="002D7443" w:rsidRDefault="009972DB" w:rsidP="009972DB">
            <w:pPr>
              <w:tabs>
                <w:tab w:val="decimal" w:pos="496"/>
              </w:tabs>
              <w:spacing w:line="240" w:lineRule="exact"/>
              <w:rPr>
                <w:rFonts w:ascii="Arial" w:hAnsi="Arial" w:cs="Arial"/>
                <w:sz w:val="14"/>
                <w:szCs w:val="14"/>
              </w:rPr>
            </w:pPr>
            <w:r>
              <w:rPr>
                <w:rFonts w:ascii="Arial" w:hAnsi="Arial" w:cs="Arial"/>
                <w:sz w:val="14"/>
                <w:szCs w:val="14"/>
              </w:rPr>
              <w:t>Loss attributable to equity holders of the Company</w:t>
            </w:r>
          </w:p>
        </w:tc>
        <w:tc>
          <w:tcPr>
            <w:tcW w:w="851" w:type="dxa"/>
            <w:gridSpan w:val="2"/>
            <w:vAlign w:val="bottom"/>
          </w:tcPr>
          <w:p w14:paraId="16FEEB48" w14:textId="77777777" w:rsidR="009972DB" w:rsidRPr="002D7443" w:rsidRDefault="009972DB" w:rsidP="009972DB">
            <w:pPr>
              <w:tabs>
                <w:tab w:val="decimal" w:pos="496"/>
              </w:tabs>
              <w:spacing w:line="240" w:lineRule="exact"/>
              <w:rPr>
                <w:rFonts w:ascii="Arial" w:hAnsi="Arial" w:cs="Arial"/>
                <w:sz w:val="14"/>
                <w:szCs w:val="14"/>
              </w:rPr>
            </w:pPr>
          </w:p>
        </w:tc>
        <w:tc>
          <w:tcPr>
            <w:tcW w:w="850" w:type="dxa"/>
            <w:vAlign w:val="bottom"/>
          </w:tcPr>
          <w:p w14:paraId="4C94E9AB" w14:textId="77777777" w:rsidR="009972DB" w:rsidRPr="002D7443" w:rsidRDefault="009972DB" w:rsidP="009972DB">
            <w:pPr>
              <w:tabs>
                <w:tab w:val="decimal" w:pos="792"/>
              </w:tabs>
              <w:spacing w:line="240" w:lineRule="exact"/>
              <w:rPr>
                <w:rFonts w:ascii="Arial" w:hAnsi="Arial" w:cs="Arial"/>
                <w:sz w:val="14"/>
                <w:szCs w:val="14"/>
              </w:rPr>
            </w:pPr>
          </w:p>
        </w:tc>
        <w:tc>
          <w:tcPr>
            <w:tcW w:w="851" w:type="dxa"/>
            <w:gridSpan w:val="2"/>
            <w:vAlign w:val="bottom"/>
          </w:tcPr>
          <w:p w14:paraId="07D52E06" w14:textId="77777777" w:rsidR="009972DB" w:rsidRPr="002D7443" w:rsidRDefault="009972DB" w:rsidP="009972DB">
            <w:pPr>
              <w:tabs>
                <w:tab w:val="decimal" w:pos="792"/>
              </w:tabs>
              <w:spacing w:line="240" w:lineRule="exact"/>
              <w:rPr>
                <w:rFonts w:ascii="Arial" w:hAnsi="Arial" w:cs="Arial"/>
                <w:sz w:val="14"/>
                <w:szCs w:val="14"/>
              </w:rPr>
            </w:pPr>
          </w:p>
        </w:tc>
        <w:tc>
          <w:tcPr>
            <w:tcW w:w="850" w:type="dxa"/>
            <w:vAlign w:val="bottom"/>
          </w:tcPr>
          <w:p w14:paraId="18535B0C" w14:textId="77777777" w:rsidR="009972DB" w:rsidRPr="002D7443" w:rsidRDefault="009972DB" w:rsidP="009972DB">
            <w:pPr>
              <w:tabs>
                <w:tab w:val="decimal" w:pos="792"/>
              </w:tabs>
              <w:spacing w:line="240" w:lineRule="exact"/>
              <w:rPr>
                <w:rFonts w:ascii="Arial" w:hAnsi="Arial" w:cs="Arial"/>
                <w:sz w:val="14"/>
                <w:szCs w:val="14"/>
              </w:rPr>
            </w:pPr>
          </w:p>
        </w:tc>
        <w:tc>
          <w:tcPr>
            <w:tcW w:w="851" w:type="dxa"/>
            <w:vAlign w:val="bottom"/>
          </w:tcPr>
          <w:p w14:paraId="50D89E0B" w14:textId="77777777" w:rsidR="009972DB" w:rsidRPr="002D7443" w:rsidRDefault="009972DB" w:rsidP="009972DB">
            <w:pPr>
              <w:tabs>
                <w:tab w:val="decimal" w:pos="792"/>
              </w:tabs>
              <w:spacing w:line="240" w:lineRule="exact"/>
              <w:rPr>
                <w:rFonts w:ascii="Arial" w:hAnsi="Arial" w:cs="Arial"/>
                <w:sz w:val="14"/>
                <w:szCs w:val="14"/>
              </w:rPr>
            </w:pPr>
          </w:p>
        </w:tc>
        <w:tc>
          <w:tcPr>
            <w:tcW w:w="850" w:type="dxa"/>
          </w:tcPr>
          <w:p w14:paraId="2133FF2A" w14:textId="77777777" w:rsidR="009972DB" w:rsidRPr="002D7443" w:rsidRDefault="009972DB" w:rsidP="009972DB">
            <w:pPr>
              <w:tabs>
                <w:tab w:val="decimal" w:pos="564"/>
              </w:tabs>
              <w:spacing w:line="240" w:lineRule="exact"/>
              <w:rPr>
                <w:rFonts w:ascii="Arial" w:hAnsi="Arial" w:cs="Arial"/>
                <w:sz w:val="14"/>
                <w:szCs w:val="14"/>
              </w:rPr>
            </w:pPr>
          </w:p>
        </w:tc>
        <w:tc>
          <w:tcPr>
            <w:tcW w:w="900" w:type="dxa"/>
          </w:tcPr>
          <w:p w14:paraId="62D0A8B3" w14:textId="77777777" w:rsidR="009972DB" w:rsidRPr="002D7443" w:rsidRDefault="009972DB" w:rsidP="009972DB">
            <w:pPr>
              <w:tabs>
                <w:tab w:val="decimal" w:pos="564"/>
              </w:tabs>
              <w:spacing w:line="240" w:lineRule="exact"/>
              <w:rPr>
                <w:rFonts w:ascii="Arial" w:hAnsi="Arial" w:cs="Arial"/>
                <w:sz w:val="14"/>
                <w:szCs w:val="14"/>
              </w:rPr>
            </w:pPr>
          </w:p>
        </w:tc>
        <w:tc>
          <w:tcPr>
            <w:tcW w:w="801" w:type="dxa"/>
          </w:tcPr>
          <w:p w14:paraId="79E4CEF0" w14:textId="77777777" w:rsidR="009972DB" w:rsidRPr="002D7443" w:rsidRDefault="009972DB" w:rsidP="009972DB">
            <w:pPr>
              <w:tabs>
                <w:tab w:val="decimal" w:pos="564"/>
              </w:tabs>
              <w:spacing w:line="240" w:lineRule="exact"/>
              <w:rPr>
                <w:rFonts w:ascii="Arial" w:hAnsi="Arial" w:cs="Arial"/>
                <w:sz w:val="14"/>
                <w:szCs w:val="14"/>
              </w:rPr>
            </w:pPr>
          </w:p>
        </w:tc>
        <w:tc>
          <w:tcPr>
            <w:tcW w:w="851" w:type="dxa"/>
            <w:vAlign w:val="bottom"/>
          </w:tcPr>
          <w:p w14:paraId="59E3CD50" w14:textId="41765F0B" w:rsidR="009972DB" w:rsidRPr="002D7443" w:rsidRDefault="003C4C4E" w:rsidP="009972DB">
            <w:pPr>
              <w:pBdr>
                <w:bottom w:val="double" w:sz="4" w:space="1" w:color="auto"/>
              </w:pBdr>
              <w:tabs>
                <w:tab w:val="decimal" w:pos="564"/>
              </w:tabs>
              <w:spacing w:line="240" w:lineRule="exact"/>
              <w:rPr>
                <w:rFonts w:ascii="Arial" w:hAnsi="Arial" w:cs="Arial"/>
                <w:sz w:val="14"/>
                <w:szCs w:val="14"/>
              </w:rPr>
            </w:pPr>
            <w:r>
              <w:rPr>
                <w:rFonts w:ascii="Arial" w:hAnsi="Arial" w:cs="Arial"/>
                <w:sz w:val="14"/>
                <w:szCs w:val="14"/>
              </w:rPr>
              <w:t>(1,867)</w:t>
            </w:r>
          </w:p>
        </w:tc>
        <w:tc>
          <w:tcPr>
            <w:tcW w:w="850" w:type="dxa"/>
            <w:vAlign w:val="bottom"/>
          </w:tcPr>
          <w:p w14:paraId="13486748" w14:textId="3D2C6388" w:rsidR="009972DB" w:rsidRPr="002D7443" w:rsidRDefault="009972DB" w:rsidP="009972DB">
            <w:pPr>
              <w:pBdr>
                <w:bottom w:val="double" w:sz="4" w:space="1" w:color="auto"/>
              </w:pBdr>
              <w:tabs>
                <w:tab w:val="decimal" w:pos="564"/>
              </w:tabs>
              <w:spacing w:line="240" w:lineRule="exact"/>
              <w:rPr>
                <w:rFonts w:ascii="Arial" w:hAnsi="Arial" w:cs="Arial"/>
                <w:sz w:val="14"/>
                <w:szCs w:val="14"/>
              </w:rPr>
            </w:pPr>
            <w:r>
              <w:rPr>
                <w:rFonts w:ascii="Arial" w:hAnsi="Arial" w:cs="Arial"/>
                <w:sz w:val="14"/>
                <w:szCs w:val="14"/>
              </w:rPr>
              <w:t>(1,432)</w:t>
            </w:r>
          </w:p>
        </w:tc>
      </w:tr>
    </w:tbl>
    <w:p w14:paraId="394C7E4D" w14:textId="77777777" w:rsidR="00E91C61" w:rsidRPr="0082399D" w:rsidRDefault="00E91C61" w:rsidP="0082399D">
      <w:pPr>
        <w:rPr>
          <w:rFonts w:ascii="Arial" w:hAnsi="Arial"/>
          <w:sz w:val="22"/>
          <w:szCs w:val="22"/>
        </w:rPr>
        <w:sectPr w:rsidR="00E91C61" w:rsidRPr="0082399D" w:rsidSect="00C34E73">
          <w:pgSz w:w="16834" w:h="11909" w:orient="landscape" w:code="9"/>
          <w:pgMar w:top="1800" w:right="1296" w:bottom="1080" w:left="1080" w:header="706" w:footer="706" w:gutter="0"/>
          <w:cols w:space="720"/>
          <w:docGrid w:linePitch="360"/>
        </w:sectPr>
      </w:pPr>
    </w:p>
    <w:p w14:paraId="42D0C4CA" w14:textId="03498350" w:rsidR="00502B70" w:rsidRPr="00E94C88" w:rsidRDefault="00DA28B5" w:rsidP="00DA28B5">
      <w:pPr>
        <w:tabs>
          <w:tab w:val="left" w:pos="2160"/>
          <w:tab w:val="right" w:pos="7200"/>
          <w:tab w:val="right" w:pos="8540"/>
        </w:tabs>
        <w:spacing w:before="120" w:after="120" w:line="380" w:lineRule="exact"/>
        <w:ind w:left="547" w:right="-43" w:hanging="547"/>
        <w:jc w:val="thaiDistribute"/>
        <w:rPr>
          <w:rFonts w:ascii="Arial" w:hAnsi="Arial"/>
          <w:b/>
          <w:bCs/>
          <w:sz w:val="22"/>
          <w:szCs w:val="22"/>
        </w:rPr>
      </w:pPr>
      <w:r>
        <w:rPr>
          <w:rFonts w:ascii="Arial" w:hAnsi="Arial"/>
          <w:b/>
          <w:bCs/>
          <w:sz w:val="22"/>
          <w:szCs w:val="22"/>
        </w:rPr>
        <w:lastRenderedPageBreak/>
        <w:t>14</w:t>
      </w:r>
      <w:r w:rsidR="00325984" w:rsidRPr="00E94C88">
        <w:rPr>
          <w:rFonts w:ascii="Arial" w:hAnsi="Arial"/>
          <w:b/>
          <w:bCs/>
          <w:sz w:val="22"/>
          <w:szCs w:val="22"/>
        </w:rPr>
        <w:t>.</w:t>
      </w:r>
      <w:r w:rsidR="00325984" w:rsidRPr="00E94C88">
        <w:rPr>
          <w:rFonts w:ascii="Arial" w:hAnsi="Arial"/>
          <w:b/>
          <w:bCs/>
          <w:sz w:val="22"/>
          <w:szCs w:val="22"/>
        </w:rPr>
        <w:tab/>
        <w:t>Commitments and contingent liabilities</w:t>
      </w:r>
    </w:p>
    <w:p w14:paraId="5E1A485B" w14:textId="623A5098" w:rsidR="002D7443" w:rsidRPr="00B5356E" w:rsidRDefault="00DA28B5" w:rsidP="00A93164">
      <w:pPr>
        <w:tabs>
          <w:tab w:val="left" w:pos="2880"/>
          <w:tab w:val="left" w:pos="5760"/>
          <w:tab w:val="decimal" w:pos="6660"/>
          <w:tab w:val="left" w:pos="7110"/>
          <w:tab w:val="decimal" w:pos="7920"/>
        </w:tabs>
        <w:spacing w:before="120" w:after="120" w:line="380" w:lineRule="exact"/>
        <w:ind w:left="540" w:hanging="540"/>
        <w:jc w:val="both"/>
        <w:rPr>
          <w:rFonts w:ascii="Arial" w:eastAsia="Arial Unicode MS" w:hAnsi="Arial" w:cs="Arial"/>
          <w:b/>
          <w:bCs/>
          <w:sz w:val="22"/>
          <w:szCs w:val="22"/>
        </w:rPr>
      </w:pPr>
      <w:r>
        <w:rPr>
          <w:rFonts w:ascii="Arial" w:eastAsia="Arial Unicode MS" w:hAnsi="Arial" w:cs="Arial"/>
          <w:b/>
          <w:bCs/>
          <w:sz w:val="22"/>
          <w:szCs w:val="22"/>
        </w:rPr>
        <w:t>14</w:t>
      </w:r>
      <w:r w:rsidR="002D7443" w:rsidRPr="00B5356E">
        <w:rPr>
          <w:rFonts w:ascii="Arial" w:eastAsia="Arial Unicode MS" w:hAnsi="Arial" w:cs="Arial"/>
          <w:b/>
          <w:bCs/>
          <w:sz w:val="22"/>
          <w:szCs w:val="22"/>
        </w:rPr>
        <w:t>.</w:t>
      </w:r>
      <w:r w:rsidR="002D7443">
        <w:rPr>
          <w:rFonts w:ascii="Arial" w:eastAsia="Arial Unicode MS" w:hAnsi="Arial" w:cs="Arial"/>
          <w:b/>
          <w:bCs/>
          <w:sz w:val="22"/>
          <w:szCs w:val="22"/>
        </w:rPr>
        <w:t>1</w:t>
      </w:r>
      <w:r w:rsidR="002D7443" w:rsidRPr="00B5356E">
        <w:rPr>
          <w:rFonts w:ascii="Arial" w:eastAsia="Arial Unicode MS" w:hAnsi="Arial" w:cs="Arial"/>
          <w:b/>
          <w:bCs/>
          <w:sz w:val="22"/>
          <w:szCs w:val="22"/>
        </w:rPr>
        <w:tab/>
        <w:t>Capital commitments</w:t>
      </w:r>
    </w:p>
    <w:p w14:paraId="3156B622" w14:textId="75438B43" w:rsidR="002D7443" w:rsidRPr="00B5356E" w:rsidRDefault="002D7443" w:rsidP="00A93164">
      <w:pPr>
        <w:tabs>
          <w:tab w:val="left" w:pos="2880"/>
          <w:tab w:val="left" w:pos="5760"/>
          <w:tab w:val="decimal" w:pos="6660"/>
          <w:tab w:val="left" w:pos="7110"/>
          <w:tab w:val="decimal" w:pos="7920"/>
        </w:tabs>
        <w:spacing w:before="120" w:after="120" w:line="380" w:lineRule="exact"/>
        <w:ind w:left="540" w:hanging="540"/>
        <w:jc w:val="both"/>
        <w:rPr>
          <w:rFonts w:ascii="Arial" w:eastAsia="Arial Unicode MS" w:hAnsi="Arial" w:cs="Arial"/>
          <w:sz w:val="22"/>
          <w:szCs w:val="22"/>
        </w:rPr>
      </w:pPr>
      <w:r w:rsidRPr="005C1641">
        <w:rPr>
          <w:rFonts w:ascii="Arial" w:eastAsia="Arial Unicode MS" w:hAnsi="Arial" w:cs="Arial"/>
          <w:sz w:val="22"/>
          <w:szCs w:val="22"/>
        </w:rPr>
        <w:tab/>
        <w:t xml:space="preserve">As at </w:t>
      </w:r>
      <w:r w:rsidR="0042636D">
        <w:rPr>
          <w:rFonts w:ascii="Arial" w:eastAsia="Arial Unicode MS" w:hAnsi="Arial" w:cstheme="minorBidi"/>
          <w:color w:val="000000"/>
          <w:sz w:val="22"/>
          <w:szCs w:val="22"/>
        </w:rPr>
        <w:t>30 June</w:t>
      </w:r>
      <w:r w:rsidR="007E47A3">
        <w:rPr>
          <w:rFonts w:ascii="Arial" w:eastAsia="Arial Unicode MS" w:hAnsi="Arial" w:cs="Arial"/>
          <w:color w:val="000000"/>
          <w:sz w:val="22"/>
          <w:szCs w:val="22"/>
        </w:rPr>
        <w:t xml:space="preserve"> </w:t>
      </w:r>
      <w:r w:rsidR="00C53CC8">
        <w:rPr>
          <w:rFonts w:ascii="Arial" w:eastAsia="Arial Unicode MS" w:hAnsi="Arial" w:cs="Arial"/>
          <w:color w:val="000000"/>
          <w:sz w:val="22"/>
          <w:szCs w:val="22"/>
        </w:rPr>
        <w:t>2022</w:t>
      </w:r>
      <w:r w:rsidRPr="005C1641">
        <w:rPr>
          <w:rFonts w:ascii="Arial" w:eastAsia="Arial Unicode MS" w:hAnsi="Arial" w:cs="Arial"/>
          <w:sz w:val="22"/>
          <w:szCs w:val="22"/>
        </w:rPr>
        <w:t xml:space="preserve">, the </w:t>
      </w:r>
      <w:r w:rsidR="00D00F71">
        <w:rPr>
          <w:rFonts w:ascii="Arial" w:eastAsia="Arial Unicode MS" w:hAnsi="Arial" w:cs="Arial"/>
          <w:sz w:val="22"/>
          <w:szCs w:val="22"/>
        </w:rPr>
        <w:t>Group</w:t>
      </w:r>
      <w:r w:rsidR="003E7B77">
        <w:rPr>
          <w:rFonts w:ascii="Arial" w:eastAsia="Arial Unicode MS" w:hAnsi="Arial" w:cs="Arial"/>
          <w:sz w:val="22"/>
          <w:szCs w:val="22"/>
        </w:rPr>
        <w:t xml:space="preserve"> </w:t>
      </w:r>
      <w:r w:rsidRPr="005C1641">
        <w:rPr>
          <w:rFonts w:ascii="Arial" w:eastAsia="Arial Unicode MS" w:hAnsi="Arial" w:cs="Arial"/>
          <w:sz w:val="22"/>
          <w:szCs w:val="22"/>
        </w:rPr>
        <w:t>had capital commitments of</w:t>
      </w:r>
      <w:r>
        <w:rPr>
          <w:rFonts w:ascii="Arial" w:eastAsia="Arial Unicode MS" w:hAnsi="Arial" w:cs="Arial"/>
          <w:sz w:val="22"/>
          <w:szCs w:val="22"/>
        </w:rPr>
        <w:t xml:space="preserve"> Baht</w:t>
      </w:r>
      <w:r w:rsidRPr="00B5356E">
        <w:rPr>
          <w:rFonts w:ascii="Arial" w:eastAsia="Arial Unicode MS" w:hAnsi="Arial" w:cs="Arial"/>
          <w:sz w:val="22"/>
          <w:szCs w:val="22"/>
        </w:rPr>
        <w:t xml:space="preserve"> </w:t>
      </w:r>
      <w:r w:rsidR="00847BD1">
        <w:rPr>
          <w:rFonts w:ascii="Arial" w:eastAsia="Arial Unicode MS" w:hAnsi="Arial" w:cs="Browallia New"/>
          <w:sz w:val="22"/>
          <w:szCs w:val="28"/>
        </w:rPr>
        <w:t>54</w:t>
      </w:r>
      <w:r w:rsidRPr="00B5356E">
        <w:rPr>
          <w:rFonts w:ascii="Arial" w:eastAsia="Arial Unicode MS" w:hAnsi="Arial" w:cs="Arial"/>
          <w:sz w:val="22"/>
          <w:szCs w:val="22"/>
        </w:rPr>
        <w:t xml:space="preserve"> millio</w:t>
      </w:r>
      <w:r w:rsidR="006066AE">
        <w:rPr>
          <w:rFonts w:ascii="Arial" w:eastAsia="Arial Unicode MS" w:hAnsi="Arial" w:cs="Arial"/>
          <w:sz w:val="22"/>
          <w:szCs w:val="22"/>
        </w:rPr>
        <w:t>n</w:t>
      </w:r>
      <w:r w:rsidR="00894AC9">
        <w:rPr>
          <w:rFonts w:ascii="Arial" w:eastAsia="Arial Unicode MS" w:hAnsi="Arial" w:cs="Arial"/>
          <w:sz w:val="22"/>
          <w:szCs w:val="22"/>
        </w:rPr>
        <w:t xml:space="preserve"> and</w:t>
      </w:r>
      <w:r w:rsidR="00B5709B">
        <w:rPr>
          <w:rFonts w:ascii="Arial" w:eastAsia="Arial Unicode MS" w:hAnsi="Arial" w:cs="Arial"/>
          <w:sz w:val="22"/>
          <w:szCs w:val="22"/>
        </w:rPr>
        <w:t xml:space="preserve"> </w:t>
      </w:r>
      <w:r w:rsidR="008F5B5B">
        <w:rPr>
          <w:rFonts w:ascii="Arial" w:eastAsia="Arial Unicode MS" w:hAnsi="Arial" w:cs="Arial"/>
          <w:sz w:val="22"/>
          <w:szCs w:val="22"/>
        </w:rPr>
        <w:t xml:space="preserve">SGD </w:t>
      </w:r>
      <w:r w:rsidR="00F477C1">
        <w:rPr>
          <w:rFonts w:ascii="Arial" w:eastAsia="Arial Unicode MS" w:hAnsi="Arial" w:cs="Arial"/>
          <w:sz w:val="22"/>
          <w:szCs w:val="22"/>
        </w:rPr>
        <w:t>0.45</w:t>
      </w:r>
      <w:r w:rsidR="00AF1019">
        <w:rPr>
          <w:rFonts w:ascii="Arial" w:eastAsia="Arial Unicode MS" w:hAnsi="Arial" w:cs="Arial"/>
          <w:sz w:val="22"/>
          <w:szCs w:val="22"/>
        </w:rPr>
        <w:t xml:space="preserve"> </w:t>
      </w:r>
      <w:r w:rsidR="008F5B5B">
        <w:rPr>
          <w:rFonts w:ascii="Arial" w:eastAsia="Arial Unicode MS" w:hAnsi="Arial" w:cs="Arial"/>
          <w:sz w:val="22"/>
          <w:szCs w:val="22"/>
        </w:rPr>
        <w:t>million</w:t>
      </w:r>
      <w:r>
        <w:rPr>
          <w:rFonts w:ascii="Arial" w:eastAsia="Arial Unicode MS" w:hAnsi="Arial" w:cs="Arial"/>
          <w:sz w:val="22"/>
          <w:szCs w:val="22"/>
        </w:rPr>
        <w:t xml:space="preserve"> (31 </w:t>
      </w:r>
      <w:r w:rsidRPr="00960292">
        <w:rPr>
          <w:rFonts w:ascii="Arial" w:eastAsia="Arial Unicode MS" w:hAnsi="Arial" w:cs="Arial"/>
          <w:color w:val="000000"/>
          <w:sz w:val="22"/>
          <w:szCs w:val="22"/>
        </w:rPr>
        <w:t xml:space="preserve">December </w:t>
      </w:r>
      <w:r w:rsidR="00C53CC8">
        <w:rPr>
          <w:rFonts w:ascii="Arial" w:eastAsia="Arial Unicode MS" w:hAnsi="Arial" w:cs="Arial"/>
          <w:sz w:val="22"/>
          <w:szCs w:val="22"/>
        </w:rPr>
        <w:t>2021</w:t>
      </w:r>
      <w:r>
        <w:rPr>
          <w:rFonts w:ascii="Arial" w:eastAsia="Arial Unicode MS" w:hAnsi="Arial" w:cs="Arial"/>
          <w:sz w:val="22"/>
          <w:szCs w:val="22"/>
        </w:rPr>
        <w:t>: Baht</w:t>
      </w:r>
      <w:r w:rsidRPr="00B5356E">
        <w:rPr>
          <w:rFonts w:ascii="Arial" w:eastAsia="Arial Unicode MS" w:hAnsi="Arial" w:cs="Arial"/>
          <w:sz w:val="22"/>
          <w:szCs w:val="22"/>
        </w:rPr>
        <w:t xml:space="preserve"> </w:t>
      </w:r>
      <w:r w:rsidR="00DA28B5">
        <w:rPr>
          <w:rFonts w:ascii="Arial" w:eastAsia="Arial Unicode MS" w:hAnsi="Arial" w:cs="Arial"/>
          <w:sz w:val="22"/>
          <w:szCs w:val="22"/>
        </w:rPr>
        <w:t>64</w:t>
      </w:r>
      <w:r w:rsidRPr="00B5356E">
        <w:rPr>
          <w:rFonts w:ascii="Arial" w:eastAsia="Arial Unicode MS" w:hAnsi="Arial" w:cs="Arial"/>
          <w:sz w:val="22"/>
          <w:szCs w:val="22"/>
        </w:rPr>
        <w:t xml:space="preserve"> million</w:t>
      </w:r>
      <w:r w:rsidR="006066AE">
        <w:rPr>
          <w:rFonts w:ascii="Arial" w:eastAsia="Arial Unicode MS" w:hAnsi="Arial" w:cs="Arial"/>
          <w:sz w:val="22"/>
          <w:szCs w:val="22"/>
        </w:rPr>
        <w:t xml:space="preserve"> and</w:t>
      </w:r>
      <w:r w:rsidR="00D00F71">
        <w:rPr>
          <w:rFonts w:ascii="Arial" w:eastAsia="Arial Unicode MS" w:hAnsi="Arial" w:cs="Arial"/>
          <w:sz w:val="22"/>
          <w:szCs w:val="22"/>
        </w:rPr>
        <w:t xml:space="preserve"> </w:t>
      </w:r>
      <w:r w:rsidR="00C42802">
        <w:rPr>
          <w:rFonts w:ascii="Arial" w:eastAsia="Arial Unicode MS" w:hAnsi="Arial" w:cs="Arial"/>
          <w:sz w:val="22"/>
          <w:szCs w:val="22"/>
        </w:rPr>
        <w:t xml:space="preserve">SGD </w:t>
      </w:r>
      <w:r w:rsidR="00DA28B5">
        <w:rPr>
          <w:rFonts w:ascii="Arial" w:eastAsia="Arial Unicode MS" w:hAnsi="Arial" w:cs="Arial"/>
          <w:sz w:val="22"/>
          <w:szCs w:val="22"/>
        </w:rPr>
        <w:t>0.46</w:t>
      </w:r>
      <w:r w:rsidR="006066AE">
        <w:rPr>
          <w:rFonts w:ascii="Arial" w:eastAsia="Arial Unicode MS" w:hAnsi="Arial" w:cs="Arial"/>
          <w:sz w:val="22"/>
          <w:szCs w:val="22"/>
        </w:rPr>
        <w:t xml:space="preserve"> million</w:t>
      </w:r>
      <w:r w:rsidRPr="00B5356E">
        <w:rPr>
          <w:rFonts w:ascii="Arial" w:eastAsia="Arial Unicode MS" w:hAnsi="Arial" w:cs="Arial"/>
          <w:sz w:val="22"/>
          <w:szCs w:val="22"/>
        </w:rPr>
        <w:t>)</w:t>
      </w:r>
      <w:r w:rsidR="00B5709B">
        <w:rPr>
          <w:rFonts w:ascii="Arial" w:eastAsia="Arial Unicode MS" w:hAnsi="Arial" w:cs="Arial"/>
          <w:sz w:val="22"/>
          <w:szCs w:val="22"/>
        </w:rPr>
        <w:t xml:space="preserve"> </w:t>
      </w:r>
      <w:r w:rsidR="00E727FF">
        <w:rPr>
          <w:rFonts w:ascii="Arial" w:eastAsia="Arial Unicode MS" w:hAnsi="Arial" w:cs="Arial"/>
          <w:sz w:val="22"/>
          <w:szCs w:val="22"/>
        </w:rPr>
        <w:t>(</w:t>
      </w:r>
      <w:r w:rsidR="003E7B77">
        <w:rPr>
          <w:rFonts w:ascii="Arial" w:eastAsia="Arial Unicode MS" w:hAnsi="Arial" w:cs="Arial"/>
          <w:sz w:val="22"/>
          <w:szCs w:val="22"/>
        </w:rPr>
        <w:t>S</w:t>
      </w:r>
      <w:r w:rsidR="00E727FF">
        <w:rPr>
          <w:rFonts w:ascii="Arial" w:eastAsia="Arial Unicode MS" w:hAnsi="Arial" w:cs="Arial"/>
          <w:sz w:val="22"/>
          <w:szCs w:val="22"/>
        </w:rPr>
        <w:t>eparate financial statement</w:t>
      </w:r>
      <w:r w:rsidR="00B97EC2">
        <w:rPr>
          <w:rFonts w:ascii="Arial" w:eastAsia="Arial Unicode MS" w:hAnsi="Arial" w:cs="Arial"/>
          <w:sz w:val="22"/>
          <w:szCs w:val="22"/>
        </w:rPr>
        <w:t>s</w:t>
      </w:r>
      <w:r w:rsidR="00E727FF">
        <w:rPr>
          <w:rFonts w:ascii="Arial" w:eastAsia="Arial Unicode MS" w:hAnsi="Arial" w:cs="Arial"/>
          <w:sz w:val="22"/>
          <w:szCs w:val="22"/>
        </w:rPr>
        <w:t xml:space="preserve">: Baht </w:t>
      </w:r>
      <w:r w:rsidR="00F477C1">
        <w:rPr>
          <w:rFonts w:ascii="Arial" w:eastAsia="Arial Unicode MS" w:hAnsi="Arial" w:cs="Arial"/>
          <w:sz w:val="22"/>
          <w:szCs w:val="22"/>
        </w:rPr>
        <w:t>54</w:t>
      </w:r>
      <w:r w:rsidR="006B6DD5">
        <w:rPr>
          <w:rFonts w:ascii="Arial" w:eastAsia="Arial Unicode MS" w:hAnsi="Arial" w:cs="Arial"/>
          <w:sz w:val="22"/>
          <w:szCs w:val="22"/>
        </w:rPr>
        <w:t xml:space="preserve"> </w:t>
      </w:r>
      <w:r w:rsidR="00E727FF">
        <w:rPr>
          <w:rFonts w:ascii="Arial" w:eastAsia="Arial Unicode MS" w:hAnsi="Arial" w:cs="Arial"/>
          <w:sz w:val="22"/>
          <w:szCs w:val="22"/>
        </w:rPr>
        <w:t>million</w:t>
      </w:r>
      <w:r w:rsidR="00894AC9">
        <w:rPr>
          <w:rFonts w:ascii="Arial" w:eastAsia="Arial Unicode MS" w:hAnsi="Arial" w:cs="Arial"/>
          <w:sz w:val="22"/>
          <w:szCs w:val="22"/>
        </w:rPr>
        <w:t xml:space="preserve"> and </w:t>
      </w:r>
      <w:r w:rsidR="008F5B5B">
        <w:rPr>
          <w:rFonts w:ascii="Arial" w:eastAsia="Arial Unicode MS" w:hAnsi="Arial" w:cs="Arial"/>
          <w:sz w:val="22"/>
          <w:szCs w:val="22"/>
        </w:rPr>
        <w:t xml:space="preserve">SGD </w:t>
      </w:r>
      <w:r w:rsidR="00F477C1">
        <w:rPr>
          <w:rFonts w:ascii="Arial" w:eastAsia="Arial Unicode MS" w:hAnsi="Arial" w:cs="Arial"/>
          <w:sz w:val="22"/>
          <w:szCs w:val="22"/>
        </w:rPr>
        <w:t>0.45</w:t>
      </w:r>
      <w:r w:rsidR="008F5B5B">
        <w:rPr>
          <w:rFonts w:ascii="Arial" w:eastAsia="Arial Unicode MS" w:hAnsi="Arial" w:cs="Arial"/>
          <w:sz w:val="22"/>
          <w:szCs w:val="22"/>
        </w:rPr>
        <w:t xml:space="preserve"> million</w:t>
      </w:r>
      <w:r w:rsidR="009075FE">
        <w:rPr>
          <w:rFonts w:ascii="Arial" w:eastAsia="Arial Unicode MS" w:hAnsi="Arial" w:cs="Arial"/>
          <w:sz w:val="22"/>
          <w:szCs w:val="22"/>
        </w:rPr>
        <w:t xml:space="preserve"> </w:t>
      </w:r>
      <w:r w:rsidR="00E727FF">
        <w:rPr>
          <w:rFonts w:ascii="Arial" w:eastAsia="Arial Unicode MS" w:hAnsi="Arial" w:cs="Arial"/>
          <w:sz w:val="22"/>
          <w:szCs w:val="22"/>
        </w:rPr>
        <w:t xml:space="preserve">(31 December </w:t>
      </w:r>
      <w:r w:rsidR="00C53CC8">
        <w:rPr>
          <w:rFonts w:ascii="Arial" w:eastAsia="Arial Unicode MS" w:hAnsi="Arial" w:cs="Arial"/>
          <w:sz w:val="22"/>
          <w:szCs w:val="22"/>
        </w:rPr>
        <w:t>2021</w:t>
      </w:r>
      <w:r w:rsidR="00E727FF">
        <w:rPr>
          <w:rFonts w:ascii="Arial" w:eastAsia="Arial Unicode MS" w:hAnsi="Arial" w:cs="Arial"/>
          <w:sz w:val="22"/>
          <w:szCs w:val="22"/>
        </w:rPr>
        <w:t xml:space="preserve">: Baht </w:t>
      </w:r>
      <w:r w:rsidR="007E766A">
        <w:rPr>
          <w:rFonts w:ascii="Arial" w:eastAsia="Arial Unicode MS" w:hAnsi="Arial" w:cs="Arial"/>
          <w:sz w:val="22"/>
          <w:szCs w:val="22"/>
        </w:rPr>
        <w:t>63</w:t>
      </w:r>
      <w:r w:rsidR="00C42802">
        <w:rPr>
          <w:rFonts w:ascii="Arial" w:eastAsia="Arial Unicode MS" w:hAnsi="Arial" w:cs="Arial"/>
          <w:sz w:val="22"/>
          <w:szCs w:val="22"/>
        </w:rPr>
        <w:t xml:space="preserve"> million </w:t>
      </w:r>
      <w:r w:rsidR="00D25552">
        <w:rPr>
          <w:rFonts w:ascii="Arial" w:eastAsia="Arial Unicode MS" w:hAnsi="Arial" w:cs="Arial"/>
          <w:sz w:val="22"/>
          <w:szCs w:val="22"/>
        </w:rPr>
        <w:t xml:space="preserve">and SGD </w:t>
      </w:r>
      <w:r w:rsidR="007E766A">
        <w:rPr>
          <w:rFonts w:ascii="Arial" w:eastAsia="Arial Unicode MS" w:hAnsi="Arial" w:cs="Arial"/>
          <w:sz w:val="22"/>
          <w:szCs w:val="22"/>
        </w:rPr>
        <w:t>0.46</w:t>
      </w:r>
      <w:r w:rsidR="00D25552">
        <w:rPr>
          <w:rFonts w:ascii="Arial" w:eastAsia="Arial Unicode MS" w:hAnsi="Arial" w:cs="Arial"/>
          <w:sz w:val="22"/>
          <w:szCs w:val="22"/>
        </w:rPr>
        <w:t xml:space="preserve"> million</w:t>
      </w:r>
      <w:r w:rsidR="00E727FF">
        <w:rPr>
          <w:rFonts w:ascii="Arial" w:eastAsia="Arial Unicode MS" w:hAnsi="Arial" w:cs="Arial"/>
          <w:sz w:val="22"/>
          <w:szCs w:val="22"/>
        </w:rPr>
        <w:t>))</w:t>
      </w:r>
      <w:r w:rsidR="00B80AC7">
        <w:rPr>
          <w:rFonts w:ascii="Arial" w:eastAsia="Arial Unicode MS" w:hAnsi="Arial" w:cs="Arial"/>
          <w:sz w:val="22"/>
          <w:szCs w:val="22"/>
        </w:rPr>
        <w:t xml:space="preserve"> </w:t>
      </w:r>
      <w:r w:rsidR="00B80AC7" w:rsidRPr="00B5356E">
        <w:rPr>
          <w:rFonts w:ascii="Arial" w:eastAsia="Arial Unicode MS" w:hAnsi="Arial" w:cs="Arial"/>
          <w:sz w:val="22"/>
          <w:szCs w:val="22"/>
        </w:rPr>
        <w:t xml:space="preserve">mainly </w:t>
      </w:r>
      <w:r w:rsidR="00B80AC7">
        <w:rPr>
          <w:rFonts w:ascii="Arial" w:eastAsia="Arial Unicode MS" w:hAnsi="Arial" w:cs="Arial"/>
          <w:sz w:val="22"/>
          <w:szCs w:val="22"/>
        </w:rPr>
        <w:t>relating to acquisition of land and buildings improvement</w:t>
      </w:r>
      <w:r w:rsidR="00B80AC7" w:rsidRPr="00B5356E">
        <w:rPr>
          <w:rFonts w:ascii="Arial" w:eastAsia="Arial Unicode MS" w:hAnsi="Arial" w:cs="Arial"/>
          <w:sz w:val="22"/>
          <w:szCs w:val="22"/>
        </w:rPr>
        <w:t xml:space="preserve"> </w:t>
      </w:r>
      <w:r w:rsidR="00B80AC7">
        <w:rPr>
          <w:rFonts w:ascii="Arial" w:eastAsia="Arial Unicode MS" w:hAnsi="Arial" w:cs="Arial"/>
          <w:sz w:val="22"/>
          <w:szCs w:val="22"/>
        </w:rPr>
        <w:t>construction.</w:t>
      </w:r>
    </w:p>
    <w:p w14:paraId="6695FF7B" w14:textId="6D7DAA68" w:rsidR="007F244F" w:rsidRPr="007F244F" w:rsidRDefault="00DA28B5" w:rsidP="007F244F">
      <w:pPr>
        <w:spacing w:before="120" w:after="120" w:line="380" w:lineRule="exact"/>
        <w:ind w:left="540" w:hanging="540"/>
        <w:jc w:val="both"/>
        <w:rPr>
          <w:rFonts w:ascii="Arial" w:hAnsi="Arial" w:cs="Arial"/>
          <w:b/>
          <w:bCs/>
          <w:sz w:val="22"/>
          <w:szCs w:val="22"/>
        </w:rPr>
      </w:pPr>
      <w:r>
        <w:rPr>
          <w:rFonts w:ascii="Arial" w:hAnsi="Arial" w:cs="Arial"/>
          <w:b/>
          <w:bCs/>
          <w:sz w:val="22"/>
          <w:szCs w:val="22"/>
        </w:rPr>
        <w:t>14</w:t>
      </w:r>
      <w:r w:rsidR="007F244F" w:rsidRPr="007F244F">
        <w:rPr>
          <w:rFonts w:ascii="Arial" w:hAnsi="Arial" w:cs="Arial"/>
          <w:b/>
          <w:bCs/>
          <w:sz w:val="22"/>
          <w:szCs w:val="22"/>
        </w:rPr>
        <w:t>.2</w:t>
      </w:r>
      <w:bookmarkStart w:id="1" w:name="_Hlk36454025"/>
      <w:r w:rsidR="007F244F">
        <w:rPr>
          <w:rFonts w:ascii="Arial" w:hAnsi="Arial" w:cs="Arial"/>
          <w:b/>
          <w:bCs/>
          <w:sz w:val="22"/>
          <w:szCs w:val="22"/>
        </w:rPr>
        <w:tab/>
      </w:r>
      <w:r w:rsidR="00B80AC7">
        <w:rPr>
          <w:rFonts w:ascii="Arial" w:hAnsi="Arial" w:cs="Arial"/>
          <w:b/>
          <w:bCs/>
          <w:sz w:val="22"/>
          <w:szCs w:val="22"/>
        </w:rPr>
        <w:t>Operation</w:t>
      </w:r>
      <w:r w:rsidR="007F244F" w:rsidRPr="007F244F">
        <w:rPr>
          <w:rFonts w:ascii="Cordia New" w:hAnsi="Cordia New" w:cs="Cordia New"/>
          <w:b/>
          <w:bCs/>
          <w:sz w:val="22"/>
          <w:szCs w:val="22"/>
          <w:cs/>
        </w:rPr>
        <w:t xml:space="preserve"> </w:t>
      </w:r>
      <w:r w:rsidR="007F244F" w:rsidRPr="007F244F">
        <w:rPr>
          <w:rFonts w:ascii="Arial" w:hAnsi="Arial" w:cs="Arial"/>
          <w:b/>
          <w:bCs/>
          <w:sz w:val="22"/>
          <w:szCs w:val="22"/>
        </w:rPr>
        <w:t>and service agreement commitments</w:t>
      </w:r>
    </w:p>
    <w:bookmarkEnd w:id="1"/>
    <w:p w14:paraId="2376F650" w14:textId="497F58C9" w:rsidR="007F244F" w:rsidRPr="007F244F" w:rsidRDefault="007F244F" w:rsidP="007F244F">
      <w:pPr>
        <w:spacing w:before="120" w:after="120" w:line="380" w:lineRule="exact"/>
        <w:ind w:left="540" w:hanging="540"/>
        <w:jc w:val="both"/>
        <w:rPr>
          <w:rFonts w:ascii="Arial" w:hAnsi="Arial" w:cs="Arial"/>
          <w:sz w:val="22"/>
          <w:szCs w:val="22"/>
        </w:rPr>
      </w:pPr>
      <w:r w:rsidRPr="007F244F">
        <w:rPr>
          <w:rFonts w:ascii="Arial" w:hAnsi="Arial" w:cs="Arial"/>
          <w:sz w:val="22"/>
          <w:szCs w:val="22"/>
        </w:rPr>
        <w:t>        </w:t>
      </w:r>
      <w:r>
        <w:rPr>
          <w:rFonts w:ascii="Arial" w:hAnsi="Arial" w:cs="Arial"/>
          <w:sz w:val="22"/>
          <w:szCs w:val="22"/>
        </w:rPr>
        <w:tab/>
      </w:r>
      <w:r w:rsidRPr="007F244F">
        <w:rPr>
          <w:rFonts w:ascii="Arial" w:hAnsi="Arial" w:cs="Arial"/>
          <w:sz w:val="22"/>
          <w:szCs w:val="22"/>
        </w:rPr>
        <w:t xml:space="preserve">The Group has entered into </w:t>
      </w:r>
      <w:r w:rsidR="00B80AC7">
        <w:rPr>
          <w:rFonts w:ascii="Arial" w:hAnsi="Arial" w:cs="Arial"/>
          <w:sz w:val="22"/>
          <w:szCs w:val="22"/>
        </w:rPr>
        <w:t>ground service equipment and maintenance facilities project, catering project</w:t>
      </w:r>
      <w:r w:rsidRPr="007F244F">
        <w:rPr>
          <w:rFonts w:ascii="Arial" w:hAnsi="Arial" w:cs="Arial"/>
          <w:sz w:val="22"/>
          <w:szCs w:val="22"/>
        </w:rPr>
        <w:t>, service agreements, short-term lease</w:t>
      </w:r>
      <w:r w:rsidR="00510D7E">
        <w:rPr>
          <w:rFonts w:ascii="Arial" w:hAnsi="Arial" w:cs="Arial"/>
          <w:sz w:val="22"/>
          <w:szCs w:val="22"/>
        </w:rPr>
        <w:t xml:space="preserve"> agreements</w:t>
      </w:r>
      <w:r w:rsidRPr="007F244F">
        <w:rPr>
          <w:rFonts w:ascii="Arial" w:hAnsi="Arial" w:cs="Arial"/>
          <w:sz w:val="22"/>
          <w:szCs w:val="22"/>
        </w:rPr>
        <w:t xml:space="preserve"> and leases of low-value assets. The terms of the agreements are generally between</w:t>
      </w:r>
      <w:r>
        <w:rPr>
          <w:rFonts w:ascii="Arial" w:hAnsi="Arial" w:cs="Arial"/>
          <w:sz w:val="22"/>
          <w:szCs w:val="22"/>
        </w:rPr>
        <w:t xml:space="preserve"> </w:t>
      </w:r>
      <w:r w:rsidRPr="007F244F">
        <w:rPr>
          <w:rFonts w:ascii="Arial" w:hAnsi="Arial" w:cs="Arial"/>
          <w:sz w:val="22"/>
          <w:szCs w:val="22"/>
        </w:rPr>
        <w:t>1 to 20 years.</w:t>
      </w:r>
    </w:p>
    <w:p w14:paraId="25D432BB" w14:textId="2A56B0C1" w:rsidR="007F244F" w:rsidRPr="007F244F" w:rsidRDefault="007F244F" w:rsidP="007F244F">
      <w:pPr>
        <w:spacing w:before="120" w:after="120" w:line="380" w:lineRule="exact"/>
        <w:ind w:left="540" w:hanging="540"/>
        <w:jc w:val="both"/>
        <w:rPr>
          <w:rFonts w:ascii="Arial" w:hAnsi="Arial" w:cs="Arial"/>
          <w:sz w:val="22"/>
          <w:szCs w:val="22"/>
        </w:rPr>
      </w:pPr>
      <w:r w:rsidRPr="007F244F">
        <w:rPr>
          <w:rFonts w:ascii="Angsana New" w:hAnsi="Angsana New" w:hint="cs"/>
          <w:sz w:val="22"/>
          <w:szCs w:val="22"/>
        </w:rPr>
        <w:t>             </w:t>
      </w:r>
      <w:r>
        <w:rPr>
          <w:rFonts w:ascii="Angsana New" w:hAnsi="Angsana New"/>
          <w:sz w:val="22"/>
          <w:szCs w:val="22"/>
        </w:rPr>
        <w:tab/>
      </w:r>
      <w:r w:rsidRPr="007F244F">
        <w:rPr>
          <w:rFonts w:ascii="Arial" w:hAnsi="Arial" w:cs="Arial"/>
          <w:sz w:val="22"/>
          <w:szCs w:val="22"/>
        </w:rPr>
        <w:t xml:space="preserve">As at </w:t>
      </w:r>
      <w:r w:rsidR="0042636D">
        <w:rPr>
          <w:rFonts w:ascii="Arial" w:eastAsia="Arial Unicode MS" w:hAnsi="Arial" w:cstheme="minorBidi"/>
          <w:color w:val="000000"/>
          <w:sz w:val="22"/>
          <w:szCs w:val="22"/>
        </w:rPr>
        <w:t>30 June</w:t>
      </w:r>
      <w:r w:rsidR="0042636D">
        <w:rPr>
          <w:rFonts w:ascii="Arial" w:eastAsia="Arial Unicode MS" w:hAnsi="Arial" w:cs="Arial"/>
          <w:color w:val="000000"/>
          <w:sz w:val="22"/>
          <w:szCs w:val="22"/>
        </w:rPr>
        <w:t xml:space="preserve"> </w:t>
      </w:r>
      <w:r w:rsidR="00C53CC8">
        <w:rPr>
          <w:rFonts w:ascii="Arial" w:hAnsi="Arial" w:cs="Arial"/>
          <w:sz w:val="22"/>
          <w:szCs w:val="22"/>
        </w:rPr>
        <w:t>2022</w:t>
      </w:r>
      <w:r w:rsidRPr="007F244F">
        <w:rPr>
          <w:rFonts w:ascii="Arial" w:hAnsi="Arial" w:cs="Arial"/>
          <w:sz w:val="22"/>
          <w:szCs w:val="22"/>
        </w:rPr>
        <w:t xml:space="preserve"> and 31 December </w:t>
      </w:r>
      <w:r w:rsidR="00C53CC8">
        <w:rPr>
          <w:rFonts w:ascii="Arial" w:hAnsi="Arial" w:cs="Arial"/>
          <w:sz w:val="22"/>
          <w:szCs w:val="22"/>
        </w:rPr>
        <w:t>2021</w:t>
      </w:r>
      <w:r w:rsidRPr="007F244F">
        <w:rPr>
          <w:rFonts w:ascii="Arial" w:hAnsi="Arial" w:cs="Arial"/>
          <w:sz w:val="22"/>
          <w:szCs w:val="22"/>
        </w:rPr>
        <w:t>, the Group ha</w:t>
      </w:r>
      <w:r w:rsidR="00475ECE">
        <w:rPr>
          <w:rFonts w:ascii="Arial" w:hAnsi="Arial" w:cs="Arial"/>
          <w:sz w:val="22"/>
          <w:szCs w:val="22"/>
        </w:rPr>
        <w:t>d</w:t>
      </w:r>
      <w:r w:rsidRPr="007F244F">
        <w:rPr>
          <w:rFonts w:ascii="Arial" w:hAnsi="Arial" w:cs="Arial"/>
          <w:sz w:val="22"/>
          <w:szCs w:val="22"/>
        </w:rPr>
        <w:t xml:space="preserve"> future minimum payments required under non-cancellable agreements as follows.</w:t>
      </w:r>
    </w:p>
    <w:tbl>
      <w:tblPr>
        <w:tblW w:w="8892" w:type="dxa"/>
        <w:tblInd w:w="630" w:type="dxa"/>
        <w:tblCellMar>
          <w:left w:w="0" w:type="dxa"/>
          <w:right w:w="0" w:type="dxa"/>
        </w:tblCellMar>
        <w:tblLook w:val="04A0" w:firstRow="1" w:lastRow="0" w:firstColumn="1" w:lastColumn="0" w:noHBand="0" w:noVBand="1"/>
      </w:tblPr>
      <w:tblGrid>
        <w:gridCol w:w="3600"/>
        <w:gridCol w:w="1260"/>
        <w:gridCol w:w="1373"/>
        <w:gridCol w:w="1237"/>
        <w:gridCol w:w="1422"/>
      </w:tblGrid>
      <w:tr w:rsidR="007F244F" w14:paraId="6736DE10" w14:textId="77777777" w:rsidTr="007F244F">
        <w:tc>
          <w:tcPr>
            <w:tcW w:w="3600" w:type="dxa"/>
            <w:tcMar>
              <w:top w:w="0" w:type="dxa"/>
              <w:left w:w="108" w:type="dxa"/>
              <w:bottom w:w="0" w:type="dxa"/>
              <w:right w:w="108" w:type="dxa"/>
            </w:tcMar>
          </w:tcPr>
          <w:p w14:paraId="58AAF757" w14:textId="77777777" w:rsidR="007F244F" w:rsidRDefault="007F244F">
            <w:pPr>
              <w:spacing w:line="380" w:lineRule="exact"/>
              <w:ind w:left="372" w:right="-43"/>
              <w:jc w:val="both"/>
              <w:rPr>
                <w:rFonts w:ascii="Arial" w:hAnsi="Arial" w:cs="Arial"/>
                <w:sz w:val="20"/>
                <w:szCs w:val="20"/>
              </w:rPr>
            </w:pPr>
          </w:p>
        </w:tc>
        <w:tc>
          <w:tcPr>
            <w:tcW w:w="2633" w:type="dxa"/>
            <w:gridSpan w:val="2"/>
            <w:tcMar>
              <w:top w:w="0" w:type="dxa"/>
              <w:left w:w="108" w:type="dxa"/>
              <w:bottom w:w="0" w:type="dxa"/>
              <w:right w:w="108" w:type="dxa"/>
            </w:tcMar>
            <w:hideMark/>
          </w:tcPr>
          <w:p w14:paraId="31DFA26B" w14:textId="77777777" w:rsidR="007F244F" w:rsidRDefault="007F244F" w:rsidP="00510D7E">
            <w:pPr>
              <w:pBdr>
                <w:bottom w:val="single" w:sz="4" w:space="1" w:color="auto"/>
              </w:pBdr>
              <w:spacing w:line="340" w:lineRule="exact"/>
              <w:ind w:right="-43"/>
              <w:jc w:val="center"/>
              <w:rPr>
                <w:rFonts w:ascii="Arial" w:hAnsi="Arial" w:cs="Arial"/>
                <w:sz w:val="20"/>
                <w:szCs w:val="20"/>
              </w:rPr>
            </w:pPr>
            <w:r>
              <w:rPr>
                <w:rFonts w:ascii="Arial" w:hAnsi="Arial" w:cs="Arial"/>
                <w:sz w:val="20"/>
                <w:szCs w:val="20"/>
              </w:rPr>
              <w:t xml:space="preserve">Consolidated </w:t>
            </w:r>
          </w:p>
          <w:p w14:paraId="6B66A63B" w14:textId="77777777" w:rsidR="007F244F" w:rsidRDefault="007F244F" w:rsidP="00510D7E">
            <w:pPr>
              <w:pBdr>
                <w:bottom w:val="single" w:sz="4" w:space="1" w:color="auto"/>
              </w:pBdr>
              <w:spacing w:line="340" w:lineRule="exact"/>
              <w:ind w:right="-43"/>
              <w:jc w:val="center"/>
              <w:rPr>
                <w:rFonts w:ascii="Arial" w:hAnsi="Arial" w:cs="Arial"/>
                <w:sz w:val="20"/>
                <w:szCs w:val="20"/>
              </w:rPr>
            </w:pPr>
            <w:r>
              <w:rPr>
                <w:rFonts w:ascii="Arial" w:hAnsi="Arial" w:cs="Arial"/>
                <w:sz w:val="20"/>
                <w:szCs w:val="20"/>
              </w:rPr>
              <w:t>financial statements</w:t>
            </w:r>
          </w:p>
        </w:tc>
        <w:tc>
          <w:tcPr>
            <w:tcW w:w="2659" w:type="dxa"/>
            <w:gridSpan w:val="2"/>
            <w:tcMar>
              <w:top w:w="0" w:type="dxa"/>
              <w:left w:w="108" w:type="dxa"/>
              <w:bottom w:w="0" w:type="dxa"/>
              <w:right w:w="108" w:type="dxa"/>
            </w:tcMar>
            <w:vAlign w:val="bottom"/>
            <w:hideMark/>
          </w:tcPr>
          <w:p w14:paraId="5C040A96" w14:textId="77777777" w:rsidR="007F244F" w:rsidRDefault="007F244F" w:rsidP="00510D7E">
            <w:pPr>
              <w:pBdr>
                <w:bottom w:val="single" w:sz="4" w:space="1" w:color="auto"/>
              </w:pBdr>
              <w:spacing w:line="340" w:lineRule="exact"/>
              <w:ind w:right="-43"/>
              <w:jc w:val="center"/>
              <w:rPr>
                <w:rFonts w:ascii="Arial" w:hAnsi="Arial" w:cs="Arial"/>
                <w:sz w:val="20"/>
                <w:szCs w:val="20"/>
              </w:rPr>
            </w:pPr>
            <w:r>
              <w:rPr>
                <w:rFonts w:ascii="Arial" w:hAnsi="Arial" w:cs="Arial"/>
                <w:sz w:val="20"/>
                <w:szCs w:val="20"/>
              </w:rPr>
              <w:t xml:space="preserve">Separate </w:t>
            </w:r>
          </w:p>
          <w:p w14:paraId="2216FEBA" w14:textId="77777777" w:rsidR="007F244F" w:rsidRDefault="007F244F" w:rsidP="00510D7E">
            <w:pPr>
              <w:pBdr>
                <w:bottom w:val="single" w:sz="4" w:space="1" w:color="auto"/>
              </w:pBdr>
              <w:spacing w:line="340" w:lineRule="exact"/>
              <w:ind w:right="-43"/>
              <w:jc w:val="center"/>
              <w:rPr>
                <w:rFonts w:ascii="Arial" w:hAnsi="Arial" w:cs="Arial"/>
                <w:sz w:val="20"/>
                <w:szCs w:val="20"/>
              </w:rPr>
            </w:pPr>
            <w:r>
              <w:rPr>
                <w:rFonts w:ascii="Arial" w:hAnsi="Arial" w:cs="Arial"/>
                <w:sz w:val="20"/>
                <w:szCs w:val="20"/>
              </w:rPr>
              <w:t>financial statements</w:t>
            </w:r>
          </w:p>
        </w:tc>
      </w:tr>
      <w:tr w:rsidR="007F244F" w14:paraId="5A3244D7" w14:textId="77777777" w:rsidTr="007F244F">
        <w:tc>
          <w:tcPr>
            <w:tcW w:w="3600" w:type="dxa"/>
            <w:tcMar>
              <w:top w:w="0" w:type="dxa"/>
              <w:left w:w="108" w:type="dxa"/>
              <w:bottom w:w="0" w:type="dxa"/>
              <w:right w:w="108" w:type="dxa"/>
            </w:tcMar>
          </w:tcPr>
          <w:p w14:paraId="3EF20A5E" w14:textId="77777777" w:rsidR="007F244F" w:rsidRDefault="007F244F">
            <w:pPr>
              <w:spacing w:line="380" w:lineRule="exact"/>
              <w:ind w:left="612" w:right="-43"/>
              <w:jc w:val="both"/>
              <w:rPr>
                <w:rFonts w:ascii="Arial" w:hAnsi="Arial" w:cs="Arial"/>
                <w:sz w:val="20"/>
                <w:szCs w:val="20"/>
              </w:rPr>
            </w:pPr>
          </w:p>
        </w:tc>
        <w:tc>
          <w:tcPr>
            <w:tcW w:w="1260" w:type="dxa"/>
            <w:tcMar>
              <w:top w:w="0" w:type="dxa"/>
              <w:left w:w="108" w:type="dxa"/>
              <w:bottom w:w="0" w:type="dxa"/>
              <w:right w:w="108" w:type="dxa"/>
            </w:tcMar>
            <w:hideMark/>
          </w:tcPr>
          <w:p w14:paraId="668489F8" w14:textId="3FAA5F0B" w:rsidR="007F244F" w:rsidRDefault="0042636D">
            <w:pPr>
              <w:spacing w:line="340" w:lineRule="exact"/>
              <w:ind w:left="-14"/>
              <w:jc w:val="center"/>
              <w:rPr>
                <w:rFonts w:ascii="Arial" w:hAnsi="Arial" w:cs="Arial"/>
                <w:sz w:val="20"/>
                <w:szCs w:val="20"/>
              </w:rPr>
            </w:pPr>
            <w:r w:rsidRPr="0042636D">
              <w:rPr>
                <w:rFonts w:ascii="Arial" w:hAnsi="Arial" w:cs="Arial"/>
                <w:sz w:val="20"/>
                <w:szCs w:val="20"/>
              </w:rPr>
              <w:t>30 June</w:t>
            </w:r>
          </w:p>
        </w:tc>
        <w:tc>
          <w:tcPr>
            <w:tcW w:w="1373" w:type="dxa"/>
            <w:tcMar>
              <w:top w:w="0" w:type="dxa"/>
              <w:left w:w="108" w:type="dxa"/>
              <w:bottom w:w="0" w:type="dxa"/>
              <w:right w:w="108" w:type="dxa"/>
            </w:tcMar>
            <w:hideMark/>
          </w:tcPr>
          <w:p w14:paraId="05ADD66C" w14:textId="77777777" w:rsidR="007F244F" w:rsidRDefault="007F244F">
            <w:pPr>
              <w:spacing w:line="340" w:lineRule="exact"/>
              <w:ind w:left="-85"/>
              <w:jc w:val="center"/>
              <w:rPr>
                <w:rFonts w:ascii="Arial" w:hAnsi="Arial" w:cs="Arial"/>
                <w:sz w:val="20"/>
                <w:szCs w:val="20"/>
              </w:rPr>
            </w:pPr>
            <w:r>
              <w:rPr>
                <w:rFonts w:ascii="Arial" w:hAnsi="Arial" w:cs="Arial"/>
                <w:sz w:val="20"/>
                <w:szCs w:val="20"/>
              </w:rPr>
              <w:t xml:space="preserve">31 December </w:t>
            </w:r>
          </w:p>
        </w:tc>
        <w:tc>
          <w:tcPr>
            <w:tcW w:w="1237" w:type="dxa"/>
            <w:tcMar>
              <w:top w:w="0" w:type="dxa"/>
              <w:left w:w="108" w:type="dxa"/>
              <w:bottom w:w="0" w:type="dxa"/>
              <w:right w:w="108" w:type="dxa"/>
            </w:tcMar>
            <w:hideMark/>
          </w:tcPr>
          <w:p w14:paraId="7907B337" w14:textId="1FC947D0" w:rsidR="007F244F" w:rsidRDefault="0042636D">
            <w:pPr>
              <w:spacing w:line="340" w:lineRule="exact"/>
              <w:ind w:left="-14"/>
              <w:jc w:val="center"/>
              <w:rPr>
                <w:rFonts w:ascii="Arial" w:hAnsi="Arial" w:cs="Arial"/>
                <w:sz w:val="20"/>
                <w:szCs w:val="20"/>
              </w:rPr>
            </w:pPr>
            <w:r w:rsidRPr="0042636D">
              <w:rPr>
                <w:rFonts w:ascii="Arial" w:hAnsi="Arial" w:cs="Arial"/>
                <w:sz w:val="20"/>
                <w:szCs w:val="20"/>
              </w:rPr>
              <w:t>30 June</w:t>
            </w:r>
          </w:p>
        </w:tc>
        <w:tc>
          <w:tcPr>
            <w:tcW w:w="1422" w:type="dxa"/>
            <w:tcMar>
              <w:top w:w="0" w:type="dxa"/>
              <w:left w:w="108" w:type="dxa"/>
              <w:bottom w:w="0" w:type="dxa"/>
              <w:right w:w="108" w:type="dxa"/>
            </w:tcMar>
            <w:hideMark/>
          </w:tcPr>
          <w:p w14:paraId="377337D9" w14:textId="77777777" w:rsidR="007F244F" w:rsidRDefault="007F244F">
            <w:pPr>
              <w:spacing w:line="340" w:lineRule="exact"/>
              <w:ind w:left="-85"/>
              <w:jc w:val="center"/>
              <w:rPr>
                <w:rFonts w:ascii="Arial" w:hAnsi="Arial" w:cs="Arial"/>
                <w:sz w:val="20"/>
                <w:szCs w:val="20"/>
              </w:rPr>
            </w:pPr>
            <w:r>
              <w:rPr>
                <w:rFonts w:ascii="Arial" w:hAnsi="Arial" w:cs="Arial"/>
                <w:sz w:val="20"/>
                <w:szCs w:val="20"/>
              </w:rPr>
              <w:t xml:space="preserve">31 December </w:t>
            </w:r>
          </w:p>
        </w:tc>
      </w:tr>
      <w:tr w:rsidR="007F244F" w14:paraId="616CDF1A" w14:textId="77777777" w:rsidTr="007F244F">
        <w:tc>
          <w:tcPr>
            <w:tcW w:w="3600" w:type="dxa"/>
            <w:tcMar>
              <w:top w:w="0" w:type="dxa"/>
              <w:left w:w="108" w:type="dxa"/>
              <w:bottom w:w="0" w:type="dxa"/>
              <w:right w:w="108" w:type="dxa"/>
            </w:tcMar>
          </w:tcPr>
          <w:p w14:paraId="5587D11C" w14:textId="77777777" w:rsidR="007F244F" w:rsidRDefault="007F244F">
            <w:pPr>
              <w:spacing w:line="380" w:lineRule="exact"/>
              <w:ind w:left="612" w:right="-43"/>
              <w:jc w:val="both"/>
              <w:rPr>
                <w:rFonts w:ascii="Arial" w:hAnsi="Arial" w:cs="Arial"/>
                <w:sz w:val="20"/>
                <w:szCs w:val="20"/>
              </w:rPr>
            </w:pPr>
          </w:p>
        </w:tc>
        <w:tc>
          <w:tcPr>
            <w:tcW w:w="1260" w:type="dxa"/>
            <w:tcMar>
              <w:top w:w="0" w:type="dxa"/>
              <w:left w:w="108" w:type="dxa"/>
              <w:bottom w:w="0" w:type="dxa"/>
              <w:right w:w="108" w:type="dxa"/>
            </w:tcMar>
            <w:hideMark/>
          </w:tcPr>
          <w:p w14:paraId="566DF351" w14:textId="468644F9" w:rsidR="007F244F" w:rsidRDefault="00C53CC8" w:rsidP="00510D7E">
            <w:pPr>
              <w:pBdr>
                <w:bottom w:val="single" w:sz="4" w:space="1" w:color="auto"/>
              </w:pBdr>
              <w:spacing w:line="340" w:lineRule="exact"/>
              <w:ind w:left="-14"/>
              <w:jc w:val="center"/>
              <w:rPr>
                <w:rFonts w:ascii="Arial" w:hAnsi="Arial" w:cs="Arial"/>
                <w:sz w:val="20"/>
                <w:szCs w:val="20"/>
              </w:rPr>
            </w:pPr>
            <w:r>
              <w:rPr>
                <w:rFonts w:ascii="Arial" w:hAnsi="Arial" w:cs="Arial"/>
                <w:sz w:val="20"/>
                <w:szCs w:val="20"/>
              </w:rPr>
              <w:t>2022</w:t>
            </w:r>
          </w:p>
        </w:tc>
        <w:tc>
          <w:tcPr>
            <w:tcW w:w="1373" w:type="dxa"/>
            <w:tcMar>
              <w:top w:w="0" w:type="dxa"/>
              <w:left w:w="108" w:type="dxa"/>
              <w:bottom w:w="0" w:type="dxa"/>
              <w:right w:w="108" w:type="dxa"/>
            </w:tcMar>
            <w:hideMark/>
          </w:tcPr>
          <w:p w14:paraId="531C4397" w14:textId="2E400F5F" w:rsidR="007F244F" w:rsidRDefault="00C53CC8" w:rsidP="00510D7E">
            <w:pPr>
              <w:pBdr>
                <w:bottom w:val="single" w:sz="4" w:space="1" w:color="auto"/>
              </w:pBdr>
              <w:spacing w:line="340" w:lineRule="exact"/>
              <w:ind w:left="-14"/>
              <w:jc w:val="center"/>
              <w:rPr>
                <w:rFonts w:ascii="Arial" w:hAnsi="Arial" w:cs="Arial"/>
                <w:sz w:val="20"/>
                <w:szCs w:val="20"/>
              </w:rPr>
            </w:pPr>
            <w:r>
              <w:rPr>
                <w:rFonts w:ascii="Arial" w:hAnsi="Arial" w:cs="Arial"/>
                <w:sz w:val="20"/>
                <w:szCs w:val="20"/>
              </w:rPr>
              <w:t>2021</w:t>
            </w:r>
          </w:p>
        </w:tc>
        <w:tc>
          <w:tcPr>
            <w:tcW w:w="1237" w:type="dxa"/>
            <w:tcMar>
              <w:top w:w="0" w:type="dxa"/>
              <w:left w:w="108" w:type="dxa"/>
              <w:bottom w:w="0" w:type="dxa"/>
              <w:right w:w="108" w:type="dxa"/>
            </w:tcMar>
            <w:hideMark/>
          </w:tcPr>
          <w:p w14:paraId="7E59D789" w14:textId="2AC2548F" w:rsidR="007F244F" w:rsidRDefault="00C53CC8" w:rsidP="00510D7E">
            <w:pPr>
              <w:pBdr>
                <w:bottom w:val="single" w:sz="4" w:space="1" w:color="auto"/>
              </w:pBdr>
              <w:spacing w:line="340" w:lineRule="exact"/>
              <w:ind w:left="-14"/>
              <w:jc w:val="center"/>
              <w:rPr>
                <w:rFonts w:ascii="Arial" w:hAnsi="Arial" w:cs="Arial"/>
                <w:sz w:val="20"/>
                <w:szCs w:val="20"/>
              </w:rPr>
            </w:pPr>
            <w:r>
              <w:rPr>
                <w:rFonts w:ascii="Arial" w:hAnsi="Arial" w:cs="Arial"/>
                <w:sz w:val="20"/>
                <w:szCs w:val="20"/>
              </w:rPr>
              <w:t>2022</w:t>
            </w:r>
          </w:p>
        </w:tc>
        <w:tc>
          <w:tcPr>
            <w:tcW w:w="1422" w:type="dxa"/>
            <w:tcMar>
              <w:top w:w="0" w:type="dxa"/>
              <w:left w:w="108" w:type="dxa"/>
              <w:bottom w:w="0" w:type="dxa"/>
              <w:right w:w="108" w:type="dxa"/>
            </w:tcMar>
            <w:hideMark/>
          </w:tcPr>
          <w:p w14:paraId="57AEA13F" w14:textId="41D9BE4E" w:rsidR="007F244F" w:rsidRDefault="00C53CC8" w:rsidP="00510D7E">
            <w:pPr>
              <w:pBdr>
                <w:bottom w:val="single" w:sz="4" w:space="1" w:color="auto"/>
              </w:pBdr>
              <w:spacing w:line="340" w:lineRule="exact"/>
              <w:ind w:left="-14"/>
              <w:jc w:val="center"/>
              <w:rPr>
                <w:rFonts w:ascii="Arial" w:hAnsi="Arial" w:cs="Arial"/>
                <w:sz w:val="20"/>
                <w:szCs w:val="20"/>
              </w:rPr>
            </w:pPr>
            <w:r>
              <w:rPr>
                <w:rFonts w:ascii="Arial" w:hAnsi="Arial" w:cs="Arial"/>
                <w:sz w:val="20"/>
                <w:szCs w:val="20"/>
              </w:rPr>
              <w:t>2021</w:t>
            </w:r>
          </w:p>
        </w:tc>
      </w:tr>
      <w:tr w:rsidR="00B80AC7" w14:paraId="7CFB5589" w14:textId="77777777" w:rsidTr="007F244F">
        <w:tc>
          <w:tcPr>
            <w:tcW w:w="3600" w:type="dxa"/>
            <w:tcMar>
              <w:top w:w="0" w:type="dxa"/>
              <w:left w:w="108" w:type="dxa"/>
              <w:bottom w:w="0" w:type="dxa"/>
              <w:right w:w="108" w:type="dxa"/>
            </w:tcMar>
          </w:tcPr>
          <w:p w14:paraId="6DCD7821" w14:textId="77777777" w:rsidR="00B80AC7" w:rsidRDefault="00B80AC7" w:rsidP="00B80AC7">
            <w:pPr>
              <w:spacing w:line="380" w:lineRule="exact"/>
              <w:ind w:left="372" w:right="-43"/>
              <w:jc w:val="both"/>
              <w:rPr>
                <w:rFonts w:ascii="Arial" w:hAnsi="Arial" w:cs="Arial"/>
                <w:sz w:val="20"/>
                <w:szCs w:val="20"/>
              </w:rPr>
            </w:pPr>
          </w:p>
        </w:tc>
        <w:tc>
          <w:tcPr>
            <w:tcW w:w="1260" w:type="dxa"/>
            <w:tcMar>
              <w:top w:w="0" w:type="dxa"/>
              <w:left w:w="108" w:type="dxa"/>
              <w:bottom w:w="0" w:type="dxa"/>
              <w:right w:w="108" w:type="dxa"/>
            </w:tcMar>
          </w:tcPr>
          <w:p w14:paraId="7E868312" w14:textId="77777777" w:rsidR="00B80AC7" w:rsidRDefault="00B80AC7" w:rsidP="00B80AC7">
            <w:pPr>
              <w:spacing w:line="380" w:lineRule="exact"/>
              <w:ind w:right="-43"/>
              <w:rPr>
                <w:rFonts w:ascii="Arial" w:hAnsi="Arial" w:cs="Arial"/>
                <w:sz w:val="20"/>
                <w:szCs w:val="20"/>
              </w:rPr>
            </w:pPr>
          </w:p>
        </w:tc>
        <w:tc>
          <w:tcPr>
            <w:tcW w:w="1373" w:type="dxa"/>
            <w:tcMar>
              <w:top w:w="0" w:type="dxa"/>
              <w:left w:w="108" w:type="dxa"/>
              <w:bottom w:w="0" w:type="dxa"/>
              <w:right w:w="108" w:type="dxa"/>
            </w:tcMar>
          </w:tcPr>
          <w:p w14:paraId="095F37C3" w14:textId="7902F8C8" w:rsidR="00B80AC7" w:rsidRDefault="00B80AC7" w:rsidP="00B80AC7">
            <w:pPr>
              <w:spacing w:line="380" w:lineRule="exact"/>
              <w:ind w:right="-43"/>
              <w:jc w:val="center"/>
              <w:rPr>
                <w:rFonts w:ascii="Arial" w:hAnsi="Arial" w:cs="Arial"/>
                <w:sz w:val="20"/>
                <w:szCs w:val="20"/>
              </w:rPr>
            </w:pPr>
            <w:r>
              <w:rPr>
                <w:rFonts w:ascii="Arial" w:hAnsi="Arial" w:cs="Arial"/>
                <w:sz w:val="20"/>
                <w:szCs w:val="20"/>
              </w:rPr>
              <w:t>(Audited)</w:t>
            </w:r>
          </w:p>
        </w:tc>
        <w:tc>
          <w:tcPr>
            <w:tcW w:w="1237" w:type="dxa"/>
            <w:tcMar>
              <w:top w:w="0" w:type="dxa"/>
              <w:left w:w="108" w:type="dxa"/>
              <w:bottom w:w="0" w:type="dxa"/>
              <w:right w:w="108" w:type="dxa"/>
            </w:tcMar>
          </w:tcPr>
          <w:p w14:paraId="24EAEECF" w14:textId="77777777" w:rsidR="00B80AC7" w:rsidRDefault="00B80AC7" w:rsidP="00B80AC7">
            <w:pPr>
              <w:spacing w:line="380" w:lineRule="exact"/>
              <w:ind w:right="-43"/>
              <w:rPr>
                <w:rFonts w:ascii="Arial" w:hAnsi="Arial" w:cs="Arial"/>
                <w:sz w:val="20"/>
                <w:szCs w:val="20"/>
              </w:rPr>
            </w:pPr>
          </w:p>
        </w:tc>
        <w:tc>
          <w:tcPr>
            <w:tcW w:w="1422" w:type="dxa"/>
            <w:tcMar>
              <w:top w:w="0" w:type="dxa"/>
              <w:left w:w="108" w:type="dxa"/>
              <w:bottom w:w="0" w:type="dxa"/>
              <w:right w:w="108" w:type="dxa"/>
            </w:tcMar>
          </w:tcPr>
          <w:p w14:paraId="63D8532A" w14:textId="6BDBB814" w:rsidR="00B80AC7" w:rsidRDefault="00B80AC7" w:rsidP="00B80AC7">
            <w:pPr>
              <w:spacing w:line="380" w:lineRule="exact"/>
              <w:ind w:right="-43"/>
              <w:jc w:val="center"/>
              <w:rPr>
                <w:rFonts w:ascii="Arial" w:hAnsi="Arial" w:cs="Arial"/>
                <w:sz w:val="20"/>
                <w:szCs w:val="20"/>
              </w:rPr>
            </w:pPr>
            <w:r>
              <w:rPr>
                <w:rFonts w:ascii="Arial" w:hAnsi="Arial" w:cs="Arial"/>
                <w:sz w:val="20"/>
                <w:szCs w:val="20"/>
              </w:rPr>
              <w:t>(Audited)</w:t>
            </w:r>
          </w:p>
        </w:tc>
      </w:tr>
      <w:tr w:rsidR="00B80AC7" w14:paraId="0EA5D99B" w14:textId="77777777" w:rsidTr="007F244F">
        <w:tc>
          <w:tcPr>
            <w:tcW w:w="3600" w:type="dxa"/>
            <w:tcMar>
              <w:top w:w="0" w:type="dxa"/>
              <w:left w:w="108" w:type="dxa"/>
              <w:bottom w:w="0" w:type="dxa"/>
              <w:right w:w="108" w:type="dxa"/>
            </w:tcMar>
            <w:hideMark/>
          </w:tcPr>
          <w:p w14:paraId="28B7D3E5" w14:textId="77777777" w:rsidR="00B80AC7" w:rsidRDefault="00B80AC7" w:rsidP="00B80AC7">
            <w:pPr>
              <w:spacing w:line="380" w:lineRule="exact"/>
              <w:ind w:left="372" w:right="-43"/>
              <w:jc w:val="both"/>
              <w:rPr>
                <w:rFonts w:ascii="Arial" w:hAnsi="Arial" w:cs="Arial"/>
                <w:sz w:val="20"/>
                <w:szCs w:val="20"/>
              </w:rPr>
            </w:pPr>
            <w:r>
              <w:rPr>
                <w:rFonts w:ascii="Arial" w:hAnsi="Arial" w:cs="Arial"/>
                <w:sz w:val="20"/>
                <w:szCs w:val="20"/>
              </w:rPr>
              <w:t>Payable</w:t>
            </w:r>
          </w:p>
        </w:tc>
        <w:tc>
          <w:tcPr>
            <w:tcW w:w="1260" w:type="dxa"/>
            <w:tcMar>
              <w:top w:w="0" w:type="dxa"/>
              <w:left w:w="108" w:type="dxa"/>
              <w:bottom w:w="0" w:type="dxa"/>
              <w:right w:w="108" w:type="dxa"/>
            </w:tcMar>
          </w:tcPr>
          <w:p w14:paraId="2F48BDCD" w14:textId="77777777" w:rsidR="00B80AC7" w:rsidRDefault="00B80AC7" w:rsidP="00B80AC7">
            <w:pPr>
              <w:spacing w:line="380" w:lineRule="exact"/>
              <w:ind w:right="-43"/>
              <w:rPr>
                <w:rFonts w:ascii="Arial" w:hAnsi="Arial" w:cs="Arial"/>
                <w:sz w:val="20"/>
                <w:szCs w:val="20"/>
              </w:rPr>
            </w:pPr>
          </w:p>
        </w:tc>
        <w:tc>
          <w:tcPr>
            <w:tcW w:w="1373" w:type="dxa"/>
            <w:tcMar>
              <w:top w:w="0" w:type="dxa"/>
              <w:left w:w="108" w:type="dxa"/>
              <w:bottom w:w="0" w:type="dxa"/>
              <w:right w:w="108" w:type="dxa"/>
            </w:tcMar>
          </w:tcPr>
          <w:p w14:paraId="14A63180" w14:textId="77777777" w:rsidR="00B80AC7" w:rsidRDefault="00B80AC7" w:rsidP="00B80AC7">
            <w:pPr>
              <w:spacing w:line="380" w:lineRule="exact"/>
              <w:ind w:right="-43"/>
              <w:rPr>
                <w:rFonts w:ascii="Arial" w:hAnsi="Arial" w:cs="Arial"/>
                <w:sz w:val="20"/>
                <w:szCs w:val="20"/>
              </w:rPr>
            </w:pPr>
          </w:p>
        </w:tc>
        <w:tc>
          <w:tcPr>
            <w:tcW w:w="1237" w:type="dxa"/>
            <w:tcMar>
              <w:top w:w="0" w:type="dxa"/>
              <w:left w:w="108" w:type="dxa"/>
              <w:bottom w:w="0" w:type="dxa"/>
              <w:right w:w="108" w:type="dxa"/>
            </w:tcMar>
          </w:tcPr>
          <w:p w14:paraId="46C5AEAD" w14:textId="77777777" w:rsidR="00B80AC7" w:rsidRDefault="00B80AC7" w:rsidP="00B80AC7">
            <w:pPr>
              <w:spacing w:line="380" w:lineRule="exact"/>
              <w:ind w:right="-43"/>
              <w:rPr>
                <w:rFonts w:ascii="Arial" w:hAnsi="Arial" w:cs="Arial"/>
                <w:sz w:val="20"/>
                <w:szCs w:val="20"/>
              </w:rPr>
            </w:pPr>
          </w:p>
        </w:tc>
        <w:tc>
          <w:tcPr>
            <w:tcW w:w="1422" w:type="dxa"/>
            <w:tcMar>
              <w:top w:w="0" w:type="dxa"/>
              <w:left w:w="108" w:type="dxa"/>
              <w:bottom w:w="0" w:type="dxa"/>
              <w:right w:w="108" w:type="dxa"/>
            </w:tcMar>
          </w:tcPr>
          <w:p w14:paraId="28CAFF03" w14:textId="77777777" w:rsidR="00B80AC7" w:rsidRDefault="00B80AC7" w:rsidP="00B80AC7">
            <w:pPr>
              <w:spacing w:line="380" w:lineRule="exact"/>
              <w:ind w:right="-43"/>
              <w:rPr>
                <w:rFonts w:ascii="Arial" w:hAnsi="Arial" w:cs="Arial"/>
                <w:sz w:val="20"/>
                <w:szCs w:val="20"/>
              </w:rPr>
            </w:pPr>
          </w:p>
        </w:tc>
      </w:tr>
      <w:tr w:rsidR="00B80AC7" w14:paraId="75772875" w14:textId="77777777" w:rsidTr="007D3EDA">
        <w:tc>
          <w:tcPr>
            <w:tcW w:w="3600" w:type="dxa"/>
            <w:tcMar>
              <w:top w:w="0" w:type="dxa"/>
              <w:left w:w="108" w:type="dxa"/>
              <w:bottom w:w="0" w:type="dxa"/>
              <w:right w:w="108" w:type="dxa"/>
            </w:tcMar>
            <w:hideMark/>
          </w:tcPr>
          <w:p w14:paraId="0B99B5AD" w14:textId="77777777" w:rsidR="00B80AC7" w:rsidRDefault="00B80AC7" w:rsidP="00B80AC7">
            <w:pPr>
              <w:spacing w:line="380" w:lineRule="exact"/>
              <w:ind w:left="612" w:right="-43"/>
              <w:jc w:val="both"/>
              <w:rPr>
                <w:rFonts w:ascii="Arial" w:hAnsi="Arial" w:cs="Arial"/>
                <w:sz w:val="20"/>
                <w:szCs w:val="20"/>
              </w:rPr>
            </w:pPr>
            <w:r>
              <w:rPr>
                <w:rFonts w:ascii="Arial" w:hAnsi="Arial" w:cs="Arial"/>
                <w:sz w:val="20"/>
                <w:szCs w:val="20"/>
              </w:rPr>
              <w:t>In up to 1 year</w:t>
            </w:r>
          </w:p>
        </w:tc>
        <w:tc>
          <w:tcPr>
            <w:tcW w:w="1260" w:type="dxa"/>
            <w:tcMar>
              <w:top w:w="0" w:type="dxa"/>
              <w:left w:w="108" w:type="dxa"/>
              <w:bottom w:w="0" w:type="dxa"/>
              <w:right w:w="108" w:type="dxa"/>
            </w:tcMar>
            <w:vAlign w:val="bottom"/>
          </w:tcPr>
          <w:p w14:paraId="22DB6153" w14:textId="6C5C1D27" w:rsidR="00B80AC7" w:rsidRPr="00DA28B5" w:rsidRDefault="00F477C1" w:rsidP="00B80AC7">
            <w:pPr>
              <w:spacing w:line="380" w:lineRule="exact"/>
              <w:ind w:right="27"/>
              <w:jc w:val="right"/>
              <w:rPr>
                <w:rFonts w:ascii="Arial" w:hAnsi="Arial" w:cs="Arial"/>
                <w:color w:val="000000"/>
                <w:sz w:val="20"/>
                <w:szCs w:val="20"/>
              </w:rPr>
            </w:pPr>
            <w:r>
              <w:rPr>
                <w:rFonts w:ascii="Arial" w:hAnsi="Arial" w:cs="Arial"/>
                <w:color w:val="000000"/>
                <w:sz w:val="20"/>
                <w:szCs w:val="20"/>
              </w:rPr>
              <w:t>580</w:t>
            </w:r>
          </w:p>
        </w:tc>
        <w:tc>
          <w:tcPr>
            <w:tcW w:w="1373" w:type="dxa"/>
            <w:tcMar>
              <w:top w:w="0" w:type="dxa"/>
              <w:left w:w="108" w:type="dxa"/>
              <w:bottom w:w="0" w:type="dxa"/>
              <w:right w:w="108" w:type="dxa"/>
            </w:tcMar>
            <w:vAlign w:val="bottom"/>
          </w:tcPr>
          <w:p w14:paraId="55317ED3" w14:textId="7FB7623E" w:rsidR="00B80AC7" w:rsidRPr="00DA28B5" w:rsidRDefault="00B80AC7" w:rsidP="00B80AC7">
            <w:pPr>
              <w:spacing w:line="380" w:lineRule="exact"/>
              <w:ind w:right="27"/>
              <w:jc w:val="right"/>
              <w:rPr>
                <w:rFonts w:ascii="Arial" w:hAnsi="Arial" w:cs="Arial"/>
                <w:color w:val="000000"/>
                <w:sz w:val="20"/>
                <w:szCs w:val="20"/>
              </w:rPr>
            </w:pPr>
            <w:r w:rsidRPr="00DA28B5">
              <w:rPr>
                <w:rFonts w:ascii="Arial" w:hAnsi="Arial" w:cs="Arial"/>
                <w:sz w:val="20"/>
                <w:szCs w:val="20"/>
              </w:rPr>
              <w:t>404</w:t>
            </w:r>
          </w:p>
        </w:tc>
        <w:tc>
          <w:tcPr>
            <w:tcW w:w="1237" w:type="dxa"/>
            <w:tcMar>
              <w:top w:w="0" w:type="dxa"/>
              <w:left w:w="108" w:type="dxa"/>
              <w:bottom w:w="0" w:type="dxa"/>
              <w:right w:w="108" w:type="dxa"/>
            </w:tcMar>
            <w:vAlign w:val="bottom"/>
          </w:tcPr>
          <w:p w14:paraId="66DB3E0A" w14:textId="3F97E782" w:rsidR="00B80AC7" w:rsidRPr="00DA28B5" w:rsidRDefault="00F477C1" w:rsidP="00B80AC7">
            <w:pPr>
              <w:spacing w:line="380" w:lineRule="exact"/>
              <w:ind w:right="27"/>
              <w:jc w:val="right"/>
              <w:rPr>
                <w:rFonts w:ascii="Arial" w:hAnsi="Arial" w:cs="Arial"/>
                <w:color w:val="000000"/>
                <w:sz w:val="20"/>
                <w:szCs w:val="20"/>
              </w:rPr>
            </w:pPr>
            <w:r>
              <w:rPr>
                <w:rFonts w:ascii="Arial" w:hAnsi="Arial" w:cs="Arial"/>
                <w:color w:val="000000"/>
                <w:sz w:val="20"/>
                <w:szCs w:val="20"/>
              </w:rPr>
              <w:t>338</w:t>
            </w:r>
          </w:p>
        </w:tc>
        <w:tc>
          <w:tcPr>
            <w:tcW w:w="1422" w:type="dxa"/>
            <w:tcMar>
              <w:top w:w="0" w:type="dxa"/>
              <w:left w:w="108" w:type="dxa"/>
              <w:bottom w:w="0" w:type="dxa"/>
              <w:right w:w="108" w:type="dxa"/>
            </w:tcMar>
            <w:vAlign w:val="bottom"/>
          </w:tcPr>
          <w:p w14:paraId="03E7FA3A" w14:textId="09DB6203" w:rsidR="00B80AC7" w:rsidRPr="00DA28B5" w:rsidRDefault="00B80AC7" w:rsidP="00B80AC7">
            <w:pPr>
              <w:spacing w:line="380" w:lineRule="exact"/>
              <w:ind w:right="27"/>
              <w:jc w:val="right"/>
              <w:rPr>
                <w:rFonts w:ascii="Arial" w:hAnsi="Arial" w:cs="Arial"/>
                <w:color w:val="000000"/>
                <w:sz w:val="20"/>
                <w:szCs w:val="20"/>
              </w:rPr>
            </w:pPr>
            <w:r w:rsidRPr="00DA28B5">
              <w:rPr>
                <w:rFonts w:ascii="Arial" w:hAnsi="Arial" w:cs="Arial"/>
                <w:sz w:val="20"/>
                <w:szCs w:val="20"/>
              </w:rPr>
              <w:t>255</w:t>
            </w:r>
          </w:p>
        </w:tc>
      </w:tr>
      <w:tr w:rsidR="00B80AC7" w14:paraId="14D5FDD3" w14:textId="77777777" w:rsidTr="007D3EDA">
        <w:tc>
          <w:tcPr>
            <w:tcW w:w="3600" w:type="dxa"/>
            <w:tcMar>
              <w:top w:w="0" w:type="dxa"/>
              <w:left w:w="108" w:type="dxa"/>
              <w:bottom w:w="0" w:type="dxa"/>
              <w:right w:w="108" w:type="dxa"/>
            </w:tcMar>
            <w:hideMark/>
          </w:tcPr>
          <w:p w14:paraId="775802D7" w14:textId="77777777" w:rsidR="00B80AC7" w:rsidRDefault="00B80AC7" w:rsidP="00B80AC7">
            <w:pPr>
              <w:spacing w:line="380" w:lineRule="exact"/>
              <w:ind w:left="612" w:right="-108"/>
              <w:jc w:val="both"/>
              <w:rPr>
                <w:rFonts w:ascii="Arial" w:hAnsi="Arial" w:cs="Arial"/>
                <w:sz w:val="20"/>
                <w:szCs w:val="20"/>
              </w:rPr>
            </w:pPr>
            <w:r>
              <w:rPr>
                <w:rFonts w:ascii="Arial" w:hAnsi="Arial" w:cs="Arial"/>
                <w:sz w:val="20"/>
                <w:szCs w:val="20"/>
              </w:rPr>
              <w:t>In over 1 and up to 5 years</w:t>
            </w:r>
          </w:p>
        </w:tc>
        <w:tc>
          <w:tcPr>
            <w:tcW w:w="1260" w:type="dxa"/>
            <w:tcMar>
              <w:top w:w="0" w:type="dxa"/>
              <w:left w:w="108" w:type="dxa"/>
              <w:bottom w:w="0" w:type="dxa"/>
              <w:right w:w="108" w:type="dxa"/>
            </w:tcMar>
            <w:vAlign w:val="bottom"/>
          </w:tcPr>
          <w:p w14:paraId="0671F981" w14:textId="50C10528" w:rsidR="00B80AC7" w:rsidRPr="00DA28B5" w:rsidRDefault="00F477C1" w:rsidP="00B80AC7">
            <w:pPr>
              <w:spacing w:line="380" w:lineRule="exact"/>
              <w:ind w:right="27"/>
              <w:jc w:val="right"/>
              <w:rPr>
                <w:rFonts w:ascii="Arial" w:hAnsi="Arial" w:cs="Arial"/>
                <w:color w:val="000000"/>
                <w:sz w:val="20"/>
                <w:szCs w:val="20"/>
              </w:rPr>
            </w:pPr>
            <w:r>
              <w:rPr>
                <w:rFonts w:ascii="Arial" w:hAnsi="Arial" w:cs="Arial"/>
                <w:color w:val="000000"/>
                <w:sz w:val="20"/>
                <w:szCs w:val="20"/>
              </w:rPr>
              <w:t>1,894</w:t>
            </w:r>
          </w:p>
        </w:tc>
        <w:tc>
          <w:tcPr>
            <w:tcW w:w="1373" w:type="dxa"/>
            <w:tcMar>
              <w:top w:w="0" w:type="dxa"/>
              <w:left w:w="108" w:type="dxa"/>
              <w:bottom w:w="0" w:type="dxa"/>
              <w:right w:w="108" w:type="dxa"/>
            </w:tcMar>
            <w:vAlign w:val="bottom"/>
          </w:tcPr>
          <w:p w14:paraId="5D7D8607" w14:textId="36E4D84E" w:rsidR="00B80AC7" w:rsidRPr="00DA28B5" w:rsidRDefault="00B80AC7" w:rsidP="00B80AC7">
            <w:pPr>
              <w:spacing w:line="380" w:lineRule="exact"/>
              <w:ind w:right="27"/>
              <w:jc w:val="right"/>
              <w:rPr>
                <w:rFonts w:ascii="Arial" w:hAnsi="Arial" w:cs="Arial"/>
                <w:color w:val="000000"/>
                <w:sz w:val="20"/>
                <w:szCs w:val="20"/>
              </w:rPr>
            </w:pPr>
            <w:r w:rsidRPr="00DA28B5">
              <w:rPr>
                <w:rFonts w:ascii="Arial" w:hAnsi="Arial" w:cs="Arial"/>
                <w:sz w:val="20"/>
                <w:szCs w:val="20"/>
              </w:rPr>
              <w:t>2,042</w:t>
            </w:r>
          </w:p>
        </w:tc>
        <w:tc>
          <w:tcPr>
            <w:tcW w:w="1237" w:type="dxa"/>
            <w:tcMar>
              <w:top w:w="0" w:type="dxa"/>
              <w:left w:w="108" w:type="dxa"/>
              <w:bottom w:w="0" w:type="dxa"/>
              <w:right w:w="108" w:type="dxa"/>
            </w:tcMar>
            <w:vAlign w:val="bottom"/>
          </w:tcPr>
          <w:p w14:paraId="338BB547" w14:textId="00C217A5" w:rsidR="00B80AC7" w:rsidRPr="00DA28B5" w:rsidRDefault="00F477C1" w:rsidP="00B80AC7">
            <w:pPr>
              <w:spacing w:line="380" w:lineRule="exact"/>
              <w:ind w:right="27"/>
              <w:jc w:val="right"/>
              <w:rPr>
                <w:rFonts w:ascii="Arial" w:hAnsi="Arial" w:cs="Arial"/>
                <w:color w:val="000000"/>
                <w:sz w:val="20"/>
                <w:szCs w:val="20"/>
              </w:rPr>
            </w:pPr>
            <w:r>
              <w:rPr>
                <w:rFonts w:ascii="Arial" w:hAnsi="Arial" w:cs="Arial"/>
                <w:color w:val="000000"/>
                <w:sz w:val="20"/>
                <w:szCs w:val="20"/>
              </w:rPr>
              <w:t>257</w:t>
            </w:r>
          </w:p>
        </w:tc>
        <w:tc>
          <w:tcPr>
            <w:tcW w:w="1422" w:type="dxa"/>
            <w:tcMar>
              <w:top w:w="0" w:type="dxa"/>
              <w:left w:w="108" w:type="dxa"/>
              <w:bottom w:w="0" w:type="dxa"/>
              <w:right w:w="108" w:type="dxa"/>
            </w:tcMar>
            <w:vAlign w:val="bottom"/>
          </w:tcPr>
          <w:p w14:paraId="11B62C81" w14:textId="48D0D5DC" w:rsidR="00B80AC7" w:rsidRPr="00DA28B5" w:rsidRDefault="00B80AC7" w:rsidP="00B80AC7">
            <w:pPr>
              <w:spacing w:line="380" w:lineRule="exact"/>
              <w:ind w:right="27"/>
              <w:jc w:val="right"/>
              <w:rPr>
                <w:rFonts w:ascii="Arial" w:hAnsi="Arial" w:cs="Arial"/>
                <w:color w:val="000000"/>
                <w:sz w:val="20"/>
                <w:szCs w:val="20"/>
                <w:cs/>
              </w:rPr>
            </w:pPr>
            <w:r w:rsidRPr="00DA28B5">
              <w:rPr>
                <w:rFonts w:ascii="Arial" w:hAnsi="Arial" w:cs="Arial"/>
                <w:sz w:val="20"/>
                <w:szCs w:val="20"/>
              </w:rPr>
              <w:t>255</w:t>
            </w:r>
          </w:p>
        </w:tc>
      </w:tr>
      <w:tr w:rsidR="00B80AC7" w14:paraId="60043773" w14:textId="77777777" w:rsidTr="007D3EDA">
        <w:tc>
          <w:tcPr>
            <w:tcW w:w="3600" w:type="dxa"/>
            <w:tcMar>
              <w:top w:w="0" w:type="dxa"/>
              <w:left w:w="108" w:type="dxa"/>
              <w:bottom w:w="0" w:type="dxa"/>
              <w:right w:w="108" w:type="dxa"/>
            </w:tcMar>
            <w:hideMark/>
          </w:tcPr>
          <w:p w14:paraId="70773A87" w14:textId="77777777" w:rsidR="00B80AC7" w:rsidRDefault="00B80AC7" w:rsidP="00B80AC7">
            <w:pPr>
              <w:spacing w:line="380" w:lineRule="exact"/>
              <w:ind w:left="612" w:right="-43"/>
              <w:jc w:val="both"/>
              <w:rPr>
                <w:rFonts w:ascii="Arial" w:hAnsi="Arial" w:cs="Arial"/>
                <w:sz w:val="20"/>
                <w:szCs w:val="20"/>
                <w:cs/>
              </w:rPr>
            </w:pPr>
            <w:r>
              <w:rPr>
                <w:rFonts w:ascii="Arial" w:hAnsi="Arial" w:cs="Arial"/>
                <w:sz w:val="20"/>
                <w:szCs w:val="20"/>
              </w:rPr>
              <w:t>In over 5 years</w:t>
            </w:r>
          </w:p>
        </w:tc>
        <w:tc>
          <w:tcPr>
            <w:tcW w:w="1260" w:type="dxa"/>
            <w:tcMar>
              <w:top w:w="0" w:type="dxa"/>
              <w:left w:w="108" w:type="dxa"/>
              <w:bottom w:w="0" w:type="dxa"/>
              <w:right w:w="108" w:type="dxa"/>
            </w:tcMar>
            <w:vAlign w:val="bottom"/>
          </w:tcPr>
          <w:p w14:paraId="290D33B2" w14:textId="3111D382" w:rsidR="00B80AC7" w:rsidRPr="00DA28B5" w:rsidRDefault="00F477C1" w:rsidP="00B80AC7">
            <w:pPr>
              <w:spacing w:line="380" w:lineRule="exact"/>
              <w:ind w:right="27"/>
              <w:jc w:val="right"/>
              <w:rPr>
                <w:rFonts w:ascii="Arial" w:hAnsi="Arial" w:cs="Arial"/>
                <w:color w:val="000000"/>
                <w:sz w:val="20"/>
                <w:szCs w:val="20"/>
                <w:cs/>
              </w:rPr>
            </w:pPr>
            <w:r>
              <w:rPr>
                <w:rFonts w:ascii="Arial" w:hAnsi="Arial" w:cs="Arial"/>
                <w:color w:val="000000"/>
                <w:sz w:val="20"/>
                <w:szCs w:val="20"/>
              </w:rPr>
              <w:t>2</w:t>
            </w:r>
          </w:p>
        </w:tc>
        <w:tc>
          <w:tcPr>
            <w:tcW w:w="1373" w:type="dxa"/>
            <w:tcMar>
              <w:top w:w="0" w:type="dxa"/>
              <w:left w:w="108" w:type="dxa"/>
              <w:bottom w:w="0" w:type="dxa"/>
              <w:right w:w="108" w:type="dxa"/>
            </w:tcMar>
            <w:vAlign w:val="bottom"/>
          </w:tcPr>
          <w:p w14:paraId="7A8507CE" w14:textId="1690FBD9" w:rsidR="00B80AC7" w:rsidRPr="00DA28B5" w:rsidRDefault="00F477C1" w:rsidP="00B80AC7">
            <w:pPr>
              <w:spacing w:line="380" w:lineRule="exact"/>
              <w:ind w:right="27"/>
              <w:jc w:val="right"/>
              <w:rPr>
                <w:rFonts w:ascii="Arial" w:hAnsi="Arial" w:cs="Arial"/>
                <w:color w:val="000000"/>
                <w:sz w:val="20"/>
                <w:szCs w:val="20"/>
                <w:cs/>
              </w:rPr>
            </w:pPr>
            <w:r>
              <w:rPr>
                <w:rFonts w:ascii="Arial" w:hAnsi="Arial" w:cs="Arial"/>
                <w:color w:val="000000"/>
                <w:sz w:val="20"/>
                <w:szCs w:val="20"/>
              </w:rPr>
              <w:t>3</w:t>
            </w:r>
          </w:p>
        </w:tc>
        <w:tc>
          <w:tcPr>
            <w:tcW w:w="1237" w:type="dxa"/>
            <w:tcMar>
              <w:top w:w="0" w:type="dxa"/>
              <w:left w:w="108" w:type="dxa"/>
              <w:bottom w:w="0" w:type="dxa"/>
              <w:right w:w="108" w:type="dxa"/>
            </w:tcMar>
            <w:vAlign w:val="bottom"/>
          </w:tcPr>
          <w:p w14:paraId="5C89695D" w14:textId="531A6968" w:rsidR="00B80AC7" w:rsidRPr="00DA28B5" w:rsidRDefault="00F477C1" w:rsidP="00B80AC7">
            <w:pPr>
              <w:spacing w:line="380" w:lineRule="exact"/>
              <w:ind w:right="27"/>
              <w:jc w:val="right"/>
              <w:rPr>
                <w:rFonts w:ascii="Arial" w:hAnsi="Arial" w:cs="Arial"/>
                <w:color w:val="000000"/>
                <w:sz w:val="20"/>
                <w:szCs w:val="20"/>
              </w:rPr>
            </w:pPr>
            <w:r>
              <w:rPr>
                <w:rFonts w:ascii="Arial" w:hAnsi="Arial" w:cs="Arial"/>
                <w:color w:val="000000"/>
                <w:sz w:val="20"/>
                <w:szCs w:val="20"/>
              </w:rPr>
              <w:t>2</w:t>
            </w:r>
          </w:p>
        </w:tc>
        <w:tc>
          <w:tcPr>
            <w:tcW w:w="1422" w:type="dxa"/>
            <w:tcMar>
              <w:top w:w="0" w:type="dxa"/>
              <w:left w:w="108" w:type="dxa"/>
              <w:bottom w:w="0" w:type="dxa"/>
              <w:right w:w="108" w:type="dxa"/>
            </w:tcMar>
            <w:vAlign w:val="bottom"/>
          </w:tcPr>
          <w:p w14:paraId="1E9BF49F" w14:textId="74916B61" w:rsidR="00B80AC7" w:rsidRPr="00DA28B5" w:rsidRDefault="00B80AC7" w:rsidP="00B80AC7">
            <w:pPr>
              <w:spacing w:line="380" w:lineRule="exact"/>
              <w:ind w:right="27"/>
              <w:jc w:val="right"/>
              <w:rPr>
                <w:rFonts w:ascii="Arial" w:hAnsi="Arial" w:cs="Arial"/>
                <w:color w:val="000000"/>
                <w:sz w:val="20"/>
                <w:szCs w:val="20"/>
                <w:cs/>
              </w:rPr>
            </w:pPr>
            <w:r w:rsidRPr="00DA28B5">
              <w:rPr>
                <w:rFonts w:ascii="Arial" w:hAnsi="Arial" w:cs="Arial"/>
                <w:sz w:val="20"/>
                <w:szCs w:val="20"/>
              </w:rPr>
              <w:t>3</w:t>
            </w:r>
          </w:p>
        </w:tc>
      </w:tr>
    </w:tbl>
    <w:p w14:paraId="10E7CCD8" w14:textId="0178DBA3" w:rsidR="0026409C" w:rsidRPr="00E94C88" w:rsidRDefault="00DA28B5" w:rsidP="007E766A">
      <w:pPr>
        <w:tabs>
          <w:tab w:val="left" w:pos="2880"/>
          <w:tab w:val="left" w:pos="5760"/>
          <w:tab w:val="decimal" w:pos="6660"/>
          <w:tab w:val="left" w:pos="7110"/>
          <w:tab w:val="decimal" w:pos="7920"/>
        </w:tabs>
        <w:spacing w:before="240" w:after="120" w:line="380" w:lineRule="exact"/>
        <w:ind w:left="533" w:hanging="547"/>
        <w:jc w:val="both"/>
        <w:rPr>
          <w:rFonts w:ascii="Arial" w:eastAsia="Arial Unicode MS" w:hAnsi="Arial" w:cs="Arial"/>
          <w:b/>
          <w:bCs/>
          <w:color w:val="000000"/>
          <w:sz w:val="22"/>
          <w:szCs w:val="22"/>
        </w:rPr>
      </w:pPr>
      <w:r>
        <w:rPr>
          <w:rFonts w:ascii="Arial" w:eastAsia="Arial Unicode MS" w:hAnsi="Arial" w:cs="Browallia New"/>
          <w:b/>
          <w:bCs/>
          <w:sz w:val="22"/>
          <w:szCs w:val="28"/>
        </w:rPr>
        <w:t>14</w:t>
      </w:r>
      <w:r w:rsidR="0026409C" w:rsidRPr="00E94C88">
        <w:rPr>
          <w:rFonts w:ascii="Arial" w:eastAsia="Arial Unicode MS" w:hAnsi="Arial" w:cs="Arial"/>
          <w:b/>
          <w:bCs/>
          <w:sz w:val="22"/>
          <w:szCs w:val="22"/>
        </w:rPr>
        <w:t>.</w:t>
      </w:r>
      <w:r w:rsidR="0026409C">
        <w:rPr>
          <w:rFonts w:ascii="Arial" w:eastAsia="Arial Unicode MS" w:hAnsi="Arial" w:cs="Arial"/>
          <w:b/>
          <w:bCs/>
          <w:sz w:val="22"/>
          <w:szCs w:val="22"/>
        </w:rPr>
        <w:t>3</w:t>
      </w:r>
      <w:r w:rsidR="0026409C" w:rsidRPr="00E94C88">
        <w:rPr>
          <w:rFonts w:ascii="Arial" w:eastAsia="Arial Unicode MS" w:hAnsi="Arial" w:cs="Arial"/>
          <w:b/>
          <w:bCs/>
          <w:sz w:val="22"/>
          <w:szCs w:val="22"/>
        </w:rPr>
        <w:tab/>
      </w:r>
      <w:r w:rsidR="00BB3EF2">
        <w:rPr>
          <w:rFonts w:ascii="Arial" w:eastAsia="Arial Unicode MS" w:hAnsi="Arial" w:cs="Arial"/>
          <w:b/>
          <w:bCs/>
          <w:color w:val="000000"/>
          <w:sz w:val="22"/>
          <w:szCs w:val="22"/>
        </w:rPr>
        <w:t>Letter of guarantees</w:t>
      </w:r>
    </w:p>
    <w:p w14:paraId="27AA47B9" w14:textId="2514E0C6" w:rsidR="00A13B63" w:rsidRDefault="00D00F71" w:rsidP="00A93164">
      <w:pPr>
        <w:tabs>
          <w:tab w:val="left" w:pos="360"/>
          <w:tab w:val="left" w:pos="2880"/>
          <w:tab w:val="left" w:pos="5760"/>
          <w:tab w:val="decimal" w:pos="6660"/>
          <w:tab w:val="left" w:pos="7110"/>
          <w:tab w:val="decimal" w:pos="7920"/>
        </w:tabs>
        <w:spacing w:before="120" w:after="120" w:line="380" w:lineRule="exact"/>
        <w:ind w:left="540" w:hanging="551"/>
        <w:jc w:val="both"/>
        <w:rPr>
          <w:rFonts w:ascii="Arial" w:hAnsi="Arial"/>
          <w:sz w:val="22"/>
          <w:szCs w:val="22"/>
        </w:rPr>
      </w:pPr>
      <w:r>
        <w:rPr>
          <w:rFonts w:ascii="Arial" w:hAnsi="Arial"/>
          <w:sz w:val="22"/>
          <w:szCs w:val="22"/>
        </w:rPr>
        <w:tab/>
      </w:r>
      <w:r w:rsidR="00A13B63">
        <w:rPr>
          <w:rFonts w:ascii="Arial" w:hAnsi="Arial"/>
          <w:sz w:val="22"/>
          <w:szCs w:val="22"/>
        </w:rPr>
        <w:tab/>
      </w:r>
      <w:r w:rsidR="004B3941">
        <w:rPr>
          <w:rFonts w:ascii="Arial" w:hAnsi="Arial"/>
          <w:sz w:val="22"/>
          <w:szCs w:val="22"/>
        </w:rPr>
        <w:t>The</w:t>
      </w:r>
      <w:r w:rsidR="00B80AC7">
        <w:rPr>
          <w:rFonts w:ascii="Arial" w:hAnsi="Arial"/>
          <w:sz w:val="22"/>
          <w:szCs w:val="22"/>
        </w:rPr>
        <w:t xml:space="preserve">re were the following </w:t>
      </w:r>
      <w:r w:rsidR="00A13B63" w:rsidRPr="001251CF">
        <w:rPr>
          <w:rFonts w:ascii="Arial" w:hAnsi="Arial"/>
          <w:sz w:val="22"/>
          <w:szCs w:val="22"/>
        </w:rPr>
        <w:t xml:space="preserve">outstanding bank guarantees issued by the banks in respect of certain performance bonds required in the normal course of business by the </w:t>
      </w:r>
      <w:r>
        <w:rPr>
          <w:rFonts w:ascii="Arial" w:hAnsi="Arial"/>
          <w:sz w:val="22"/>
          <w:szCs w:val="22"/>
        </w:rPr>
        <w:t>Group</w:t>
      </w:r>
      <w:r w:rsidR="005C75D7">
        <w:rPr>
          <w:rFonts w:ascii="Arial" w:hAnsi="Arial"/>
          <w:sz w:val="22"/>
          <w:szCs w:val="22"/>
        </w:rPr>
        <w:t xml:space="preserve"> as follows</w:t>
      </w:r>
      <w:r w:rsidR="00A13B63" w:rsidRPr="001251CF">
        <w:rPr>
          <w:rFonts w:ascii="Arial" w:hAnsi="Arial"/>
          <w:sz w:val="22"/>
          <w:szCs w:val="22"/>
        </w:rPr>
        <w:t>.</w:t>
      </w:r>
    </w:p>
    <w:tbl>
      <w:tblPr>
        <w:tblW w:w="9594" w:type="dxa"/>
        <w:tblLayout w:type="fixed"/>
        <w:tblLook w:val="0000" w:firstRow="0" w:lastRow="0" w:firstColumn="0" w:lastColumn="0" w:noHBand="0" w:noVBand="0"/>
      </w:tblPr>
      <w:tblGrid>
        <w:gridCol w:w="4392"/>
        <w:gridCol w:w="1260"/>
        <w:gridCol w:w="1332"/>
        <w:gridCol w:w="1260"/>
        <w:gridCol w:w="1350"/>
      </w:tblGrid>
      <w:tr w:rsidR="007D3EDA" w:rsidRPr="00F22EDC" w14:paraId="0C357B5A" w14:textId="77777777" w:rsidTr="007D3EDA">
        <w:tc>
          <w:tcPr>
            <w:tcW w:w="4392" w:type="dxa"/>
          </w:tcPr>
          <w:p w14:paraId="5885B688" w14:textId="77777777" w:rsidR="007D3EDA" w:rsidRPr="007D3EDA" w:rsidRDefault="007D3EDA" w:rsidP="00B80AC7">
            <w:pPr>
              <w:spacing w:line="320" w:lineRule="exact"/>
              <w:ind w:right="-36"/>
              <w:jc w:val="center"/>
              <w:rPr>
                <w:rFonts w:ascii="Arial" w:hAnsi="Arial" w:cs="Arial"/>
                <w:sz w:val="18"/>
                <w:szCs w:val="18"/>
              </w:rPr>
            </w:pPr>
          </w:p>
        </w:tc>
        <w:tc>
          <w:tcPr>
            <w:tcW w:w="2592" w:type="dxa"/>
            <w:gridSpan w:val="2"/>
          </w:tcPr>
          <w:p w14:paraId="1CB85A13" w14:textId="77777777" w:rsidR="007D3EDA" w:rsidRPr="007D3EDA" w:rsidRDefault="007D3EDA" w:rsidP="00B80AC7">
            <w:pPr>
              <w:pBdr>
                <w:bottom w:val="single" w:sz="4" w:space="1" w:color="auto"/>
              </w:pBdr>
              <w:spacing w:line="320" w:lineRule="exact"/>
              <w:ind w:right="-36"/>
              <w:jc w:val="center"/>
              <w:rPr>
                <w:rFonts w:ascii="Arial" w:hAnsi="Arial" w:cs="Arial"/>
                <w:sz w:val="18"/>
                <w:szCs w:val="18"/>
                <w:cs/>
              </w:rPr>
            </w:pPr>
            <w:r w:rsidRPr="007D3EDA">
              <w:rPr>
                <w:rFonts w:ascii="Arial" w:hAnsi="Arial" w:cs="Arial"/>
                <w:sz w:val="18"/>
                <w:szCs w:val="18"/>
              </w:rPr>
              <w:t>Consolidated                  financial statements</w:t>
            </w:r>
          </w:p>
        </w:tc>
        <w:tc>
          <w:tcPr>
            <w:tcW w:w="2610" w:type="dxa"/>
            <w:gridSpan w:val="2"/>
          </w:tcPr>
          <w:p w14:paraId="67644199" w14:textId="77777777" w:rsidR="007D3EDA" w:rsidRPr="007D3EDA" w:rsidRDefault="007D3EDA" w:rsidP="00B80AC7">
            <w:pPr>
              <w:pBdr>
                <w:bottom w:val="single" w:sz="4" w:space="1" w:color="auto"/>
              </w:pBdr>
              <w:spacing w:line="320" w:lineRule="exact"/>
              <w:ind w:right="-36"/>
              <w:jc w:val="center"/>
              <w:rPr>
                <w:rFonts w:ascii="Arial" w:hAnsi="Arial" w:cs="Arial"/>
                <w:sz w:val="18"/>
                <w:szCs w:val="18"/>
              </w:rPr>
            </w:pPr>
            <w:r w:rsidRPr="007D3EDA">
              <w:rPr>
                <w:rFonts w:ascii="Arial" w:hAnsi="Arial" w:cs="Arial"/>
                <w:sz w:val="18"/>
                <w:szCs w:val="18"/>
              </w:rPr>
              <w:t>Separate                           financial statements</w:t>
            </w:r>
          </w:p>
        </w:tc>
      </w:tr>
      <w:tr w:rsidR="007D3EDA" w:rsidRPr="00F22EDC" w14:paraId="1CD79643" w14:textId="77777777" w:rsidTr="007D3EDA">
        <w:tc>
          <w:tcPr>
            <w:tcW w:w="4392" w:type="dxa"/>
          </w:tcPr>
          <w:p w14:paraId="7AC9ED54" w14:textId="77777777" w:rsidR="007D3EDA" w:rsidRPr="007D3EDA" w:rsidRDefault="007D3EDA" w:rsidP="00B80AC7">
            <w:pPr>
              <w:spacing w:line="320" w:lineRule="exact"/>
              <w:ind w:right="-36"/>
              <w:jc w:val="center"/>
              <w:rPr>
                <w:rFonts w:ascii="Arial" w:hAnsi="Arial" w:cs="Arial"/>
                <w:sz w:val="18"/>
                <w:szCs w:val="18"/>
              </w:rPr>
            </w:pPr>
          </w:p>
        </w:tc>
        <w:tc>
          <w:tcPr>
            <w:tcW w:w="1260" w:type="dxa"/>
          </w:tcPr>
          <w:p w14:paraId="2FA2B437" w14:textId="35D3048D" w:rsidR="007D3EDA" w:rsidRPr="007D3EDA" w:rsidRDefault="0042636D" w:rsidP="00B80AC7">
            <w:pPr>
              <w:pBdr>
                <w:bottom w:val="single" w:sz="4" w:space="1" w:color="auto"/>
              </w:pBdr>
              <w:spacing w:line="320" w:lineRule="exact"/>
              <w:ind w:right="-36"/>
              <w:jc w:val="center"/>
              <w:rPr>
                <w:rFonts w:ascii="Arial" w:hAnsi="Arial" w:cs="Arial"/>
                <w:sz w:val="18"/>
                <w:szCs w:val="18"/>
                <w:cs/>
              </w:rPr>
            </w:pPr>
            <w:r w:rsidRPr="0042636D">
              <w:rPr>
                <w:rFonts w:ascii="Arial" w:hAnsi="Arial" w:cs="Arial"/>
                <w:sz w:val="18"/>
                <w:szCs w:val="18"/>
              </w:rPr>
              <w:t xml:space="preserve">30 June </w:t>
            </w:r>
            <w:r w:rsidR="007D3EDA" w:rsidRPr="007D3EDA">
              <w:rPr>
                <w:rFonts w:ascii="Arial" w:hAnsi="Arial" w:cs="Arial"/>
                <w:sz w:val="18"/>
                <w:szCs w:val="18"/>
              </w:rPr>
              <w:t>2022</w:t>
            </w:r>
          </w:p>
        </w:tc>
        <w:tc>
          <w:tcPr>
            <w:tcW w:w="1332" w:type="dxa"/>
          </w:tcPr>
          <w:p w14:paraId="0FE86FD6" w14:textId="0577994B" w:rsidR="007D3EDA" w:rsidRPr="007D3EDA" w:rsidRDefault="007D3EDA" w:rsidP="00B80AC7">
            <w:pPr>
              <w:pBdr>
                <w:bottom w:val="single" w:sz="4" w:space="1" w:color="auto"/>
              </w:pBdr>
              <w:spacing w:line="320" w:lineRule="exact"/>
              <w:ind w:right="-36"/>
              <w:jc w:val="center"/>
              <w:rPr>
                <w:rFonts w:ascii="Arial" w:hAnsi="Arial" w:cs="Arial"/>
                <w:sz w:val="18"/>
                <w:szCs w:val="18"/>
                <w:cs/>
              </w:rPr>
            </w:pPr>
            <w:r w:rsidRPr="007D3EDA">
              <w:rPr>
                <w:rFonts w:ascii="Arial" w:hAnsi="Arial" w:cs="Arial"/>
                <w:sz w:val="18"/>
                <w:szCs w:val="18"/>
              </w:rPr>
              <w:t>31 December 2021</w:t>
            </w:r>
          </w:p>
        </w:tc>
        <w:tc>
          <w:tcPr>
            <w:tcW w:w="1260" w:type="dxa"/>
          </w:tcPr>
          <w:p w14:paraId="63170DA7" w14:textId="70C25934" w:rsidR="007D3EDA" w:rsidRPr="007D3EDA" w:rsidRDefault="0042636D" w:rsidP="00B80AC7">
            <w:pPr>
              <w:pBdr>
                <w:bottom w:val="single" w:sz="4" w:space="1" w:color="auto"/>
              </w:pBdr>
              <w:spacing w:line="320" w:lineRule="exact"/>
              <w:ind w:right="-36"/>
              <w:jc w:val="center"/>
              <w:rPr>
                <w:rFonts w:ascii="Arial" w:hAnsi="Arial" w:cs="Arial"/>
                <w:sz w:val="18"/>
                <w:szCs w:val="18"/>
                <w:cs/>
              </w:rPr>
            </w:pPr>
            <w:r w:rsidRPr="0042636D">
              <w:rPr>
                <w:rFonts w:ascii="Arial" w:hAnsi="Arial" w:cs="Arial"/>
                <w:sz w:val="18"/>
                <w:szCs w:val="18"/>
              </w:rPr>
              <w:t xml:space="preserve">30 June </w:t>
            </w:r>
            <w:r w:rsidR="007D3EDA" w:rsidRPr="007D3EDA">
              <w:rPr>
                <w:rFonts w:ascii="Arial" w:hAnsi="Arial" w:cs="Arial"/>
                <w:sz w:val="18"/>
                <w:szCs w:val="18"/>
              </w:rPr>
              <w:t>2022</w:t>
            </w:r>
          </w:p>
        </w:tc>
        <w:tc>
          <w:tcPr>
            <w:tcW w:w="1350" w:type="dxa"/>
          </w:tcPr>
          <w:p w14:paraId="0673A041" w14:textId="207FA13F" w:rsidR="007D3EDA" w:rsidRPr="007D3EDA" w:rsidRDefault="007D3EDA" w:rsidP="00B80AC7">
            <w:pPr>
              <w:pBdr>
                <w:bottom w:val="single" w:sz="4" w:space="1" w:color="auto"/>
              </w:pBdr>
              <w:spacing w:line="320" w:lineRule="exact"/>
              <w:ind w:right="-36"/>
              <w:jc w:val="center"/>
              <w:rPr>
                <w:rFonts w:ascii="Arial" w:hAnsi="Arial" w:cs="Arial"/>
                <w:sz w:val="18"/>
                <w:szCs w:val="18"/>
                <w:cs/>
              </w:rPr>
            </w:pPr>
            <w:r w:rsidRPr="007D3EDA">
              <w:rPr>
                <w:rFonts w:ascii="Arial" w:hAnsi="Arial" w:cs="Arial"/>
                <w:sz w:val="18"/>
                <w:szCs w:val="18"/>
              </w:rPr>
              <w:t>31 December 2021</w:t>
            </w:r>
          </w:p>
        </w:tc>
      </w:tr>
      <w:tr w:rsidR="007D3EDA" w:rsidRPr="00F22EDC" w14:paraId="044DAE27" w14:textId="77777777" w:rsidTr="007D3EDA">
        <w:tc>
          <w:tcPr>
            <w:tcW w:w="4392" w:type="dxa"/>
          </w:tcPr>
          <w:p w14:paraId="15AC481B" w14:textId="77777777" w:rsidR="007D3EDA" w:rsidRPr="007D3EDA" w:rsidRDefault="007D3EDA" w:rsidP="00B80AC7">
            <w:pPr>
              <w:tabs>
                <w:tab w:val="left" w:pos="162"/>
                <w:tab w:val="left" w:pos="312"/>
                <w:tab w:val="left" w:pos="432"/>
                <w:tab w:val="left" w:pos="597"/>
              </w:tabs>
              <w:spacing w:line="320" w:lineRule="exact"/>
              <w:ind w:left="162" w:right="-108" w:hanging="162"/>
              <w:rPr>
                <w:rFonts w:ascii="Arial" w:hAnsi="Arial" w:cs="Arial"/>
                <w:sz w:val="18"/>
                <w:szCs w:val="18"/>
              </w:rPr>
            </w:pPr>
          </w:p>
        </w:tc>
        <w:tc>
          <w:tcPr>
            <w:tcW w:w="1260" w:type="dxa"/>
          </w:tcPr>
          <w:p w14:paraId="0D56FD64" w14:textId="77777777" w:rsidR="007D3EDA" w:rsidRPr="007D3EDA" w:rsidRDefault="007D3EDA" w:rsidP="00B80AC7">
            <w:pPr>
              <w:spacing w:line="320" w:lineRule="exact"/>
              <w:ind w:right="-36"/>
              <w:jc w:val="center"/>
              <w:rPr>
                <w:rFonts w:ascii="Arial" w:hAnsi="Arial" w:cs="Arial"/>
                <w:sz w:val="18"/>
                <w:szCs w:val="18"/>
              </w:rPr>
            </w:pPr>
            <w:r w:rsidRPr="007D3EDA">
              <w:rPr>
                <w:rFonts w:ascii="Arial" w:hAnsi="Arial" w:cs="Arial"/>
                <w:sz w:val="18"/>
                <w:szCs w:val="18"/>
              </w:rPr>
              <w:t>(Million)</w:t>
            </w:r>
          </w:p>
        </w:tc>
        <w:tc>
          <w:tcPr>
            <w:tcW w:w="1332" w:type="dxa"/>
          </w:tcPr>
          <w:p w14:paraId="5D43A70A" w14:textId="77777777" w:rsidR="007D3EDA" w:rsidRPr="007D3EDA" w:rsidRDefault="007D3EDA" w:rsidP="00B80AC7">
            <w:pPr>
              <w:spacing w:line="320" w:lineRule="exact"/>
              <w:ind w:right="-36"/>
              <w:jc w:val="center"/>
              <w:rPr>
                <w:rFonts w:ascii="Arial" w:hAnsi="Arial" w:cs="Arial"/>
                <w:sz w:val="18"/>
                <w:szCs w:val="18"/>
              </w:rPr>
            </w:pPr>
            <w:r w:rsidRPr="007D3EDA">
              <w:rPr>
                <w:rFonts w:ascii="Arial" w:hAnsi="Arial" w:cs="Arial"/>
                <w:sz w:val="18"/>
                <w:szCs w:val="18"/>
              </w:rPr>
              <w:t>(Million)</w:t>
            </w:r>
          </w:p>
        </w:tc>
        <w:tc>
          <w:tcPr>
            <w:tcW w:w="1260" w:type="dxa"/>
          </w:tcPr>
          <w:p w14:paraId="076C0FF1" w14:textId="77777777" w:rsidR="007D3EDA" w:rsidRPr="007D3EDA" w:rsidRDefault="007D3EDA" w:rsidP="00B80AC7">
            <w:pPr>
              <w:spacing w:line="320" w:lineRule="exact"/>
              <w:ind w:right="-36"/>
              <w:jc w:val="center"/>
              <w:rPr>
                <w:rFonts w:ascii="Arial" w:hAnsi="Arial" w:cs="Arial"/>
                <w:sz w:val="18"/>
                <w:szCs w:val="18"/>
              </w:rPr>
            </w:pPr>
            <w:r w:rsidRPr="007D3EDA">
              <w:rPr>
                <w:rFonts w:ascii="Arial" w:hAnsi="Arial" w:cs="Arial"/>
                <w:sz w:val="18"/>
                <w:szCs w:val="18"/>
              </w:rPr>
              <w:t>(Million)</w:t>
            </w:r>
          </w:p>
        </w:tc>
        <w:tc>
          <w:tcPr>
            <w:tcW w:w="1350" w:type="dxa"/>
          </w:tcPr>
          <w:p w14:paraId="57AC33D7" w14:textId="77777777" w:rsidR="007D3EDA" w:rsidRPr="007D3EDA" w:rsidRDefault="007D3EDA" w:rsidP="00B80AC7">
            <w:pPr>
              <w:spacing w:line="320" w:lineRule="exact"/>
              <w:ind w:right="-36"/>
              <w:jc w:val="center"/>
              <w:rPr>
                <w:rFonts w:ascii="Arial" w:hAnsi="Arial" w:cs="Arial"/>
                <w:sz w:val="18"/>
                <w:szCs w:val="18"/>
              </w:rPr>
            </w:pPr>
            <w:r w:rsidRPr="007D3EDA">
              <w:rPr>
                <w:rFonts w:ascii="Arial" w:hAnsi="Arial" w:cs="Arial"/>
                <w:sz w:val="18"/>
                <w:szCs w:val="18"/>
              </w:rPr>
              <w:t>(Million)</w:t>
            </w:r>
          </w:p>
        </w:tc>
      </w:tr>
      <w:tr w:rsidR="00B80AC7" w:rsidRPr="00F22EDC" w14:paraId="7C1EF283" w14:textId="77777777" w:rsidTr="007D3EDA">
        <w:tc>
          <w:tcPr>
            <w:tcW w:w="4392" w:type="dxa"/>
          </w:tcPr>
          <w:p w14:paraId="41249CAC" w14:textId="77777777" w:rsidR="00B80AC7" w:rsidRPr="007D3EDA" w:rsidRDefault="00B80AC7" w:rsidP="00B80AC7">
            <w:pPr>
              <w:tabs>
                <w:tab w:val="left" w:pos="162"/>
                <w:tab w:val="left" w:pos="312"/>
                <w:tab w:val="left" w:pos="432"/>
                <w:tab w:val="left" w:pos="597"/>
              </w:tabs>
              <w:spacing w:line="320" w:lineRule="exact"/>
              <w:ind w:left="162" w:right="-108" w:hanging="162"/>
              <w:rPr>
                <w:rFonts w:ascii="Arial" w:hAnsi="Arial" w:cs="Arial"/>
                <w:sz w:val="18"/>
                <w:szCs w:val="18"/>
              </w:rPr>
            </w:pPr>
          </w:p>
        </w:tc>
        <w:tc>
          <w:tcPr>
            <w:tcW w:w="1260" w:type="dxa"/>
          </w:tcPr>
          <w:p w14:paraId="349B3F23" w14:textId="77777777" w:rsidR="00B80AC7" w:rsidRPr="007D3EDA" w:rsidRDefault="00B80AC7" w:rsidP="00B80AC7">
            <w:pPr>
              <w:spacing w:line="320" w:lineRule="exact"/>
              <w:ind w:right="-36"/>
              <w:jc w:val="center"/>
              <w:rPr>
                <w:rFonts w:ascii="Arial" w:hAnsi="Arial" w:cs="Arial"/>
                <w:sz w:val="18"/>
                <w:szCs w:val="18"/>
              </w:rPr>
            </w:pPr>
          </w:p>
        </w:tc>
        <w:tc>
          <w:tcPr>
            <w:tcW w:w="1332" w:type="dxa"/>
          </w:tcPr>
          <w:p w14:paraId="42D1F496" w14:textId="1FC540B9" w:rsidR="00B80AC7" w:rsidRPr="007D3EDA" w:rsidRDefault="00B80AC7" w:rsidP="00B80AC7">
            <w:pPr>
              <w:spacing w:line="320" w:lineRule="exact"/>
              <w:ind w:right="-36"/>
              <w:jc w:val="center"/>
              <w:rPr>
                <w:rFonts w:ascii="Arial" w:hAnsi="Arial" w:cs="Arial"/>
                <w:sz w:val="18"/>
                <w:szCs w:val="18"/>
              </w:rPr>
            </w:pPr>
            <w:r>
              <w:rPr>
                <w:rFonts w:ascii="Arial" w:hAnsi="Arial" w:cs="Arial"/>
                <w:sz w:val="18"/>
                <w:szCs w:val="18"/>
              </w:rPr>
              <w:t>(Audited)</w:t>
            </w:r>
          </w:p>
        </w:tc>
        <w:tc>
          <w:tcPr>
            <w:tcW w:w="1260" w:type="dxa"/>
          </w:tcPr>
          <w:p w14:paraId="0BA0F44A" w14:textId="77777777" w:rsidR="00B80AC7" w:rsidRPr="007D3EDA" w:rsidRDefault="00B80AC7" w:rsidP="00B80AC7">
            <w:pPr>
              <w:spacing w:line="320" w:lineRule="exact"/>
              <w:ind w:right="-36"/>
              <w:jc w:val="center"/>
              <w:rPr>
                <w:rFonts w:ascii="Arial" w:hAnsi="Arial" w:cs="Arial"/>
                <w:sz w:val="18"/>
                <w:szCs w:val="18"/>
              </w:rPr>
            </w:pPr>
          </w:p>
        </w:tc>
        <w:tc>
          <w:tcPr>
            <w:tcW w:w="1350" w:type="dxa"/>
          </w:tcPr>
          <w:p w14:paraId="38C86D89" w14:textId="629D69F7" w:rsidR="00B80AC7" w:rsidRPr="007D3EDA" w:rsidRDefault="00B80AC7" w:rsidP="00B80AC7">
            <w:pPr>
              <w:spacing w:line="320" w:lineRule="exact"/>
              <w:ind w:right="-36"/>
              <w:jc w:val="center"/>
              <w:rPr>
                <w:rFonts w:ascii="Arial" w:hAnsi="Arial" w:cs="Arial"/>
                <w:sz w:val="18"/>
                <w:szCs w:val="18"/>
              </w:rPr>
            </w:pPr>
            <w:r>
              <w:rPr>
                <w:rFonts w:ascii="Arial" w:hAnsi="Arial" w:cs="Arial"/>
                <w:sz w:val="18"/>
                <w:szCs w:val="18"/>
              </w:rPr>
              <w:t>(Audited)</w:t>
            </w:r>
          </w:p>
        </w:tc>
      </w:tr>
      <w:tr w:rsidR="007D3EDA" w:rsidRPr="00F22EDC" w14:paraId="015603AB" w14:textId="77777777" w:rsidTr="007D3EDA">
        <w:tc>
          <w:tcPr>
            <w:tcW w:w="4392" w:type="dxa"/>
          </w:tcPr>
          <w:p w14:paraId="331EC8FD" w14:textId="2CFFC10E" w:rsidR="007D3EDA" w:rsidRPr="007D3EDA" w:rsidRDefault="007D3EDA" w:rsidP="00B80AC7">
            <w:pPr>
              <w:tabs>
                <w:tab w:val="left" w:pos="162"/>
                <w:tab w:val="left" w:pos="312"/>
                <w:tab w:val="left" w:pos="432"/>
                <w:tab w:val="left" w:pos="597"/>
              </w:tabs>
              <w:spacing w:line="320" w:lineRule="exact"/>
              <w:ind w:left="162" w:right="-108" w:hanging="162"/>
              <w:rPr>
                <w:rFonts w:ascii="Arial" w:hAnsi="Arial" w:cs="Arial"/>
                <w:sz w:val="18"/>
                <w:szCs w:val="18"/>
              </w:rPr>
            </w:pPr>
            <w:r w:rsidRPr="007D3EDA">
              <w:rPr>
                <w:rFonts w:ascii="Arial" w:hAnsi="Arial" w:cs="Arial"/>
                <w:sz w:val="18"/>
                <w:szCs w:val="18"/>
              </w:rPr>
              <w:t>Letter of guarantees for land and building</w:t>
            </w:r>
            <w:r w:rsidR="00B80AC7">
              <w:rPr>
                <w:rFonts w:ascii="Arial" w:hAnsi="Arial" w:cs="Arial"/>
                <w:sz w:val="18"/>
                <w:szCs w:val="18"/>
              </w:rPr>
              <w:t>s</w:t>
            </w:r>
            <w:r w:rsidRPr="007D3EDA">
              <w:rPr>
                <w:rFonts w:ascii="Arial" w:hAnsi="Arial" w:cs="Arial"/>
                <w:sz w:val="18"/>
                <w:szCs w:val="18"/>
              </w:rPr>
              <w:t xml:space="preserve"> rental</w:t>
            </w:r>
          </w:p>
        </w:tc>
        <w:tc>
          <w:tcPr>
            <w:tcW w:w="1260" w:type="dxa"/>
          </w:tcPr>
          <w:p w14:paraId="3F115BF1" w14:textId="77777777" w:rsidR="007D3EDA" w:rsidRPr="007D3EDA" w:rsidRDefault="007D3EDA" w:rsidP="00B80AC7">
            <w:pPr>
              <w:tabs>
                <w:tab w:val="decimal" w:pos="882"/>
              </w:tabs>
              <w:spacing w:line="320" w:lineRule="exact"/>
              <w:ind w:right="-36"/>
              <w:rPr>
                <w:rFonts w:ascii="Arial" w:hAnsi="Arial" w:cs="Arial"/>
                <w:sz w:val="18"/>
                <w:szCs w:val="18"/>
              </w:rPr>
            </w:pPr>
          </w:p>
        </w:tc>
        <w:tc>
          <w:tcPr>
            <w:tcW w:w="1332" w:type="dxa"/>
          </w:tcPr>
          <w:p w14:paraId="1800F1B6" w14:textId="77777777" w:rsidR="007D3EDA" w:rsidRPr="007D3EDA" w:rsidRDefault="007D3EDA" w:rsidP="00B80AC7">
            <w:pPr>
              <w:tabs>
                <w:tab w:val="decimal" w:pos="882"/>
              </w:tabs>
              <w:spacing w:line="320" w:lineRule="exact"/>
              <w:ind w:right="-36"/>
              <w:rPr>
                <w:rFonts w:ascii="Arial" w:hAnsi="Arial" w:cs="Arial"/>
                <w:sz w:val="18"/>
                <w:szCs w:val="18"/>
              </w:rPr>
            </w:pPr>
          </w:p>
        </w:tc>
        <w:tc>
          <w:tcPr>
            <w:tcW w:w="1260" w:type="dxa"/>
          </w:tcPr>
          <w:p w14:paraId="77459FB1" w14:textId="77777777" w:rsidR="007D3EDA" w:rsidRPr="007D3EDA" w:rsidRDefault="007D3EDA" w:rsidP="00B80AC7">
            <w:pPr>
              <w:tabs>
                <w:tab w:val="decimal" w:pos="882"/>
              </w:tabs>
              <w:spacing w:line="320" w:lineRule="exact"/>
              <w:ind w:right="-36"/>
              <w:rPr>
                <w:rFonts w:ascii="Arial" w:hAnsi="Arial" w:cs="Arial"/>
                <w:sz w:val="18"/>
                <w:szCs w:val="18"/>
              </w:rPr>
            </w:pPr>
          </w:p>
        </w:tc>
        <w:tc>
          <w:tcPr>
            <w:tcW w:w="1350" w:type="dxa"/>
          </w:tcPr>
          <w:p w14:paraId="450C3B91" w14:textId="77777777" w:rsidR="007D3EDA" w:rsidRPr="007D3EDA" w:rsidRDefault="007D3EDA" w:rsidP="00B80AC7">
            <w:pPr>
              <w:tabs>
                <w:tab w:val="decimal" w:pos="882"/>
              </w:tabs>
              <w:spacing w:line="320" w:lineRule="exact"/>
              <w:ind w:right="-36"/>
              <w:rPr>
                <w:rFonts w:ascii="Arial" w:hAnsi="Arial" w:cs="Arial"/>
                <w:sz w:val="18"/>
                <w:szCs w:val="18"/>
              </w:rPr>
            </w:pPr>
          </w:p>
        </w:tc>
      </w:tr>
      <w:tr w:rsidR="00DA28B5" w:rsidRPr="005A1435" w14:paraId="10B47983" w14:textId="77777777" w:rsidTr="00F83EBC">
        <w:tc>
          <w:tcPr>
            <w:tcW w:w="4392" w:type="dxa"/>
          </w:tcPr>
          <w:p w14:paraId="5BD7705D" w14:textId="77777777" w:rsidR="00DA28B5" w:rsidRPr="007D3EDA" w:rsidRDefault="00DA28B5" w:rsidP="00B80AC7">
            <w:pPr>
              <w:tabs>
                <w:tab w:val="left" w:pos="162"/>
                <w:tab w:val="left" w:pos="312"/>
                <w:tab w:val="left" w:pos="432"/>
                <w:tab w:val="left" w:pos="597"/>
              </w:tabs>
              <w:spacing w:line="320" w:lineRule="exact"/>
              <w:ind w:left="162" w:right="-108" w:hanging="162"/>
              <w:rPr>
                <w:rFonts w:ascii="Arial" w:hAnsi="Arial" w:cs="Arial"/>
                <w:sz w:val="18"/>
                <w:szCs w:val="18"/>
              </w:rPr>
            </w:pPr>
            <w:r w:rsidRPr="007D3EDA">
              <w:rPr>
                <w:rFonts w:ascii="Arial" w:hAnsi="Arial" w:cs="Arial"/>
                <w:sz w:val="18"/>
                <w:szCs w:val="18"/>
              </w:rPr>
              <w:t xml:space="preserve">   Baht</w:t>
            </w:r>
          </w:p>
        </w:tc>
        <w:tc>
          <w:tcPr>
            <w:tcW w:w="1260" w:type="dxa"/>
          </w:tcPr>
          <w:p w14:paraId="72FE974B" w14:textId="628CEE85" w:rsidR="00DA28B5" w:rsidRPr="007D3EDA" w:rsidRDefault="00F477C1" w:rsidP="00B80AC7">
            <w:pPr>
              <w:spacing w:line="320" w:lineRule="exact"/>
              <w:ind w:right="165"/>
              <w:jc w:val="right"/>
              <w:rPr>
                <w:rFonts w:ascii="Arial" w:hAnsi="Arial" w:cs="Arial"/>
                <w:sz w:val="18"/>
                <w:szCs w:val="18"/>
              </w:rPr>
            </w:pPr>
            <w:r>
              <w:rPr>
                <w:rFonts w:ascii="Arial" w:hAnsi="Arial" w:cs="Arial"/>
                <w:sz w:val="18"/>
                <w:szCs w:val="18"/>
              </w:rPr>
              <w:t>72.08</w:t>
            </w:r>
          </w:p>
        </w:tc>
        <w:tc>
          <w:tcPr>
            <w:tcW w:w="1332" w:type="dxa"/>
          </w:tcPr>
          <w:p w14:paraId="2BFF190D" w14:textId="5654B947" w:rsidR="00DA28B5" w:rsidRPr="007D3EDA" w:rsidRDefault="00DA28B5" w:rsidP="00B80AC7">
            <w:pPr>
              <w:spacing w:line="320" w:lineRule="exact"/>
              <w:ind w:right="165"/>
              <w:jc w:val="right"/>
              <w:rPr>
                <w:rFonts w:ascii="Arial" w:hAnsi="Arial" w:cs="Arial"/>
                <w:sz w:val="18"/>
                <w:szCs w:val="18"/>
              </w:rPr>
            </w:pPr>
            <w:r w:rsidRPr="00DA28B5">
              <w:rPr>
                <w:rFonts w:ascii="Arial" w:hAnsi="Arial" w:cs="Arial" w:hint="cs"/>
                <w:sz w:val="18"/>
                <w:szCs w:val="18"/>
              </w:rPr>
              <w:t>89.08</w:t>
            </w:r>
          </w:p>
        </w:tc>
        <w:tc>
          <w:tcPr>
            <w:tcW w:w="1260" w:type="dxa"/>
          </w:tcPr>
          <w:p w14:paraId="7470C47D" w14:textId="1C0D636A" w:rsidR="00DA28B5" w:rsidRPr="007D3EDA" w:rsidRDefault="00F477C1" w:rsidP="00B80AC7">
            <w:pPr>
              <w:spacing w:line="320" w:lineRule="exact"/>
              <w:ind w:right="165"/>
              <w:jc w:val="right"/>
              <w:rPr>
                <w:rFonts w:ascii="Arial" w:hAnsi="Arial" w:cs="Arial"/>
                <w:sz w:val="18"/>
                <w:szCs w:val="18"/>
              </w:rPr>
            </w:pPr>
            <w:r>
              <w:rPr>
                <w:rFonts w:ascii="Arial" w:hAnsi="Arial" w:cs="Arial"/>
                <w:sz w:val="18"/>
                <w:szCs w:val="18"/>
              </w:rPr>
              <w:t>37.94</w:t>
            </w:r>
          </w:p>
        </w:tc>
        <w:tc>
          <w:tcPr>
            <w:tcW w:w="1350" w:type="dxa"/>
            <w:vAlign w:val="bottom"/>
          </w:tcPr>
          <w:p w14:paraId="252ED52A" w14:textId="50C5F937" w:rsidR="00DA28B5" w:rsidRPr="007D3EDA" w:rsidRDefault="00DA28B5" w:rsidP="00B80AC7">
            <w:pPr>
              <w:spacing w:line="320" w:lineRule="exact"/>
              <w:ind w:right="165"/>
              <w:jc w:val="right"/>
              <w:rPr>
                <w:rFonts w:ascii="Arial" w:hAnsi="Arial" w:cs="Arial"/>
                <w:sz w:val="18"/>
                <w:szCs w:val="18"/>
              </w:rPr>
            </w:pPr>
            <w:r w:rsidRPr="007D3EDA">
              <w:rPr>
                <w:rFonts w:ascii="Arial" w:hAnsi="Arial" w:cs="Arial"/>
                <w:sz w:val="18"/>
                <w:szCs w:val="18"/>
              </w:rPr>
              <w:t>37.94</w:t>
            </w:r>
          </w:p>
        </w:tc>
      </w:tr>
      <w:tr w:rsidR="00DA28B5" w:rsidRPr="00B92578" w14:paraId="4F13A6F1" w14:textId="77777777" w:rsidTr="00F83EBC">
        <w:tc>
          <w:tcPr>
            <w:tcW w:w="4392" w:type="dxa"/>
          </w:tcPr>
          <w:p w14:paraId="76A6547A" w14:textId="77777777" w:rsidR="00DA28B5" w:rsidRPr="007D3EDA" w:rsidRDefault="00DA28B5" w:rsidP="00B80AC7">
            <w:pPr>
              <w:tabs>
                <w:tab w:val="left" w:pos="162"/>
                <w:tab w:val="left" w:pos="312"/>
                <w:tab w:val="left" w:pos="432"/>
                <w:tab w:val="left" w:pos="597"/>
              </w:tabs>
              <w:spacing w:line="320" w:lineRule="exact"/>
              <w:ind w:left="162" w:right="-108" w:hanging="162"/>
              <w:rPr>
                <w:rFonts w:ascii="Arial" w:hAnsi="Arial" w:cs="Arial"/>
                <w:sz w:val="18"/>
                <w:szCs w:val="18"/>
              </w:rPr>
            </w:pPr>
            <w:r w:rsidRPr="007D3EDA">
              <w:rPr>
                <w:rFonts w:ascii="Arial" w:hAnsi="Arial" w:cs="Arial"/>
                <w:sz w:val="18"/>
                <w:szCs w:val="18"/>
              </w:rPr>
              <w:tab/>
              <w:t xml:space="preserve"> USD</w:t>
            </w:r>
          </w:p>
        </w:tc>
        <w:tc>
          <w:tcPr>
            <w:tcW w:w="1260" w:type="dxa"/>
          </w:tcPr>
          <w:p w14:paraId="6603CDDF" w14:textId="70E7BEB7" w:rsidR="00DA28B5" w:rsidRPr="007D3EDA" w:rsidRDefault="00F477C1" w:rsidP="00B80AC7">
            <w:pPr>
              <w:spacing w:line="320" w:lineRule="exact"/>
              <w:ind w:right="165"/>
              <w:jc w:val="right"/>
              <w:rPr>
                <w:rFonts w:ascii="Arial" w:hAnsi="Arial" w:cs="Arial"/>
                <w:sz w:val="18"/>
                <w:szCs w:val="18"/>
              </w:rPr>
            </w:pPr>
            <w:r>
              <w:rPr>
                <w:rFonts w:ascii="Arial" w:hAnsi="Arial" w:cs="Arial"/>
                <w:sz w:val="18"/>
                <w:szCs w:val="18"/>
              </w:rPr>
              <w:t>0.77</w:t>
            </w:r>
          </w:p>
        </w:tc>
        <w:tc>
          <w:tcPr>
            <w:tcW w:w="1332" w:type="dxa"/>
          </w:tcPr>
          <w:p w14:paraId="3AFDC019" w14:textId="2348A172" w:rsidR="00DA28B5" w:rsidRPr="007D3EDA" w:rsidRDefault="00DA28B5" w:rsidP="00B80AC7">
            <w:pPr>
              <w:spacing w:line="320" w:lineRule="exact"/>
              <w:ind w:right="165"/>
              <w:jc w:val="right"/>
              <w:rPr>
                <w:rFonts w:ascii="Arial" w:hAnsi="Arial" w:cs="Arial"/>
                <w:sz w:val="18"/>
                <w:szCs w:val="18"/>
              </w:rPr>
            </w:pPr>
            <w:r w:rsidRPr="00DA28B5">
              <w:rPr>
                <w:rFonts w:ascii="Arial" w:hAnsi="Arial" w:cs="Arial" w:hint="cs"/>
                <w:sz w:val="18"/>
                <w:szCs w:val="18"/>
              </w:rPr>
              <w:t>0.77</w:t>
            </w:r>
          </w:p>
        </w:tc>
        <w:tc>
          <w:tcPr>
            <w:tcW w:w="1260" w:type="dxa"/>
          </w:tcPr>
          <w:p w14:paraId="33BF61FD" w14:textId="31CC0937" w:rsidR="00DA28B5" w:rsidRPr="007D3EDA" w:rsidRDefault="00F477C1" w:rsidP="00B80AC7">
            <w:pPr>
              <w:spacing w:line="320" w:lineRule="exact"/>
              <w:ind w:right="165"/>
              <w:jc w:val="right"/>
              <w:rPr>
                <w:rFonts w:ascii="Arial" w:hAnsi="Arial" w:cs="Arial"/>
                <w:sz w:val="18"/>
                <w:szCs w:val="18"/>
              </w:rPr>
            </w:pPr>
            <w:r>
              <w:rPr>
                <w:rFonts w:ascii="Arial" w:hAnsi="Arial" w:cs="Arial"/>
                <w:sz w:val="18"/>
                <w:szCs w:val="18"/>
              </w:rPr>
              <w:t>0.77</w:t>
            </w:r>
          </w:p>
        </w:tc>
        <w:tc>
          <w:tcPr>
            <w:tcW w:w="1350" w:type="dxa"/>
            <w:vAlign w:val="bottom"/>
          </w:tcPr>
          <w:p w14:paraId="501EF7C2" w14:textId="6CCD59BF" w:rsidR="00DA28B5" w:rsidRPr="007D3EDA" w:rsidRDefault="00DA28B5" w:rsidP="00B80AC7">
            <w:pPr>
              <w:spacing w:line="320" w:lineRule="exact"/>
              <w:ind w:right="165"/>
              <w:jc w:val="right"/>
              <w:rPr>
                <w:rFonts w:ascii="Arial" w:hAnsi="Arial" w:cs="Arial"/>
                <w:sz w:val="18"/>
                <w:szCs w:val="18"/>
              </w:rPr>
            </w:pPr>
            <w:r w:rsidRPr="007D3EDA">
              <w:rPr>
                <w:rFonts w:ascii="Arial" w:hAnsi="Arial" w:cs="Arial"/>
                <w:sz w:val="18"/>
                <w:szCs w:val="18"/>
              </w:rPr>
              <w:t>0.77</w:t>
            </w:r>
          </w:p>
        </w:tc>
      </w:tr>
      <w:tr w:rsidR="00DA28B5" w:rsidRPr="005A1435" w14:paraId="6E5D6E62" w14:textId="77777777" w:rsidTr="00F83EBC">
        <w:tc>
          <w:tcPr>
            <w:tcW w:w="4392" w:type="dxa"/>
          </w:tcPr>
          <w:p w14:paraId="3FF840BF" w14:textId="77777777" w:rsidR="00DA28B5" w:rsidRPr="007D3EDA" w:rsidRDefault="00DA28B5" w:rsidP="00B80AC7">
            <w:pPr>
              <w:tabs>
                <w:tab w:val="left" w:pos="162"/>
                <w:tab w:val="left" w:pos="312"/>
                <w:tab w:val="left" w:pos="432"/>
                <w:tab w:val="left" w:pos="597"/>
              </w:tabs>
              <w:spacing w:line="320" w:lineRule="exact"/>
              <w:ind w:left="162" w:right="-108" w:hanging="162"/>
              <w:rPr>
                <w:rFonts w:ascii="Arial" w:hAnsi="Arial" w:cs="Arial"/>
                <w:sz w:val="18"/>
                <w:szCs w:val="18"/>
              </w:rPr>
            </w:pPr>
            <w:r w:rsidRPr="007D3EDA">
              <w:rPr>
                <w:rFonts w:ascii="Arial" w:hAnsi="Arial" w:cs="Arial"/>
                <w:sz w:val="18"/>
                <w:szCs w:val="18"/>
              </w:rPr>
              <w:t xml:space="preserve">Letter of guarantees for purchase of aircraft fuel </w:t>
            </w:r>
            <w:r w:rsidRPr="007D3EDA">
              <w:rPr>
                <w:rFonts w:ascii="Arial" w:hAnsi="Arial" w:cs="Arial"/>
                <w:sz w:val="18"/>
                <w:szCs w:val="18"/>
                <w:cs/>
              </w:rPr>
              <w:t xml:space="preserve"> </w:t>
            </w:r>
          </w:p>
        </w:tc>
        <w:tc>
          <w:tcPr>
            <w:tcW w:w="1260" w:type="dxa"/>
          </w:tcPr>
          <w:p w14:paraId="31D8A705" w14:textId="77777777" w:rsidR="00DA28B5" w:rsidRPr="007D3EDA" w:rsidRDefault="00DA28B5" w:rsidP="00B80AC7">
            <w:pPr>
              <w:spacing w:line="320" w:lineRule="exact"/>
              <w:ind w:right="165"/>
              <w:jc w:val="right"/>
              <w:rPr>
                <w:rFonts w:ascii="Arial" w:hAnsi="Arial" w:cs="Arial"/>
                <w:sz w:val="18"/>
                <w:szCs w:val="18"/>
              </w:rPr>
            </w:pPr>
          </w:p>
        </w:tc>
        <w:tc>
          <w:tcPr>
            <w:tcW w:w="1332" w:type="dxa"/>
          </w:tcPr>
          <w:p w14:paraId="5F8C372B" w14:textId="77777777" w:rsidR="00DA28B5" w:rsidRPr="007D3EDA" w:rsidRDefault="00DA28B5" w:rsidP="00B80AC7">
            <w:pPr>
              <w:spacing w:line="320" w:lineRule="exact"/>
              <w:ind w:right="165"/>
              <w:jc w:val="right"/>
              <w:rPr>
                <w:rFonts w:ascii="Arial" w:hAnsi="Arial" w:cs="Arial"/>
                <w:sz w:val="18"/>
                <w:szCs w:val="18"/>
              </w:rPr>
            </w:pPr>
          </w:p>
        </w:tc>
        <w:tc>
          <w:tcPr>
            <w:tcW w:w="1260" w:type="dxa"/>
          </w:tcPr>
          <w:p w14:paraId="212D49FC" w14:textId="77777777" w:rsidR="00DA28B5" w:rsidRPr="007D3EDA" w:rsidRDefault="00DA28B5" w:rsidP="00B80AC7">
            <w:pPr>
              <w:spacing w:line="320" w:lineRule="exact"/>
              <w:ind w:right="165"/>
              <w:jc w:val="right"/>
              <w:rPr>
                <w:rFonts w:ascii="Arial" w:hAnsi="Arial" w:cs="Arial"/>
                <w:sz w:val="18"/>
                <w:szCs w:val="18"/>
              </w:rPr>
            </w:pPr>
          </w:p>
        </w:tc>
        <w:tc>
          <w:tcPr>
            <w:tcW w:w="1350" w:type="dxa"/>
            <w:vAlign w:val="bottom"/>
          </w:tcPr>
          <w:p w14:paraId="617C0876" w14:textId="77777777" w:rsidR="00DA28B5" w:rsidRPr="007D3EDA" w:rsidRDefault="00DA28B5" w:rsidP="00B80AC7">
            <w:pPr>
              <w:spacing w:line="320" w:lineRule="exact"/>
              <w:ind w:right="165"/>
              <w:jc w:val="right"/>
              <w:rPr>
                <w:rFonts w:ascii="Arial" w:hAnsi="Arial" w:cs="Arial"/>
                <w:sz w:val="18"/>
                <w:szCs w:val="18"/>
              </w:rPr>
            </w:pPr>
          </w:p>
        </w:tc>
      </w:tr>
      <w:tr w:rsidR="00DA28B5" w:rsidRPr="005A1435" w14:paraId="47AF8C5F" w14:textId="77777777" w:rsidTr="00F83EBC">
        <w:tc>
          <w:tcPr>
            <w:tcW w:w="4392" w:type="dxa"/>
          </w:tcPr>
          <w:p w14:paraId="11608570" w14:textId="77777777" w:rsidR="00DA28B5" w:rsidRPr="007D3EDA" w:rsidRDefault="00DA28B5" w:rsidP="00B80AC7">
            <w:pPr>
              <w:tabs>
                <w:tab w:val="left" w:pos="162"/>
                <w:tab w:val="left" w:pos="312"/>
                <w:tab w:val="left" w:pos="432"/>
                <w:tab w:val="left" w:pos="597"/>
              </w:tabs>
              <w:spacing w:line="320" w:lineRule="exact"/>
              <w:ind w:left="162" w:right="-108" w:hanging="162"/>
              <w:rPr>
                <w:rFonts w:ascii="Arial" w:hAnsi="Arial" w:cs="Arial"/>
                <w:sz w:val="18"/>
                <w:szCs w:val="18"/>
              </w:rPr>
            </w:pPr>
            <w:r w:rsidRPr="007D3EDA">
              <w:rPr>
                <w:rFonts w:ascii="Arial" w:hAnsi="Arial" w:cs="Arial"/>
                <w:sz w:val="18"/>
                <w:szCs w:val="18"/>
              </w:rPr>
              <w:t xml:space="preserve">   Baht</w:t>
            </w:r>
          </w:p>
        </w:tc>
        <w:tc>
          <w:tcPr>
            <w:tcW w:w="1260" w:type="dxa"/>
          </w:tcPr>
          <w:p w14:paraId="3EEBD974" w14:textId="5B146C29" w:rsidR="00DA28B5" w:rsidRPr="007D3EDA" w:rsidRDefault="00F477C1" w:rsidP="00B80AC7">
            <w:pPr>
              <w:spacing w:line="320" w:lineRule="exact"/>
              <w:ind w:right="165"/>
              <w:jc w:val="right"/>
              <w:rPr>
                <w:rFonts w:ascii="Arial" w:hAnsi="Arial" w:cs="Arial"/>
                <w:sz w:val="18"/>
                <w:szCs w:val="18"/>
              </w:rPr>
            </w:pPr>
            <w:r>
              <w:rPr>
                <w:rFonts w:ascii="Arial" w:hAnsi="Arial" w:cs="Arial"/>
                <w:sz w:val="18"/>
                <w:szCs w:val="18"/>
              </w:rPr>
              <w:t>20.05</w:t>
            </w:r>
          </w:p>
        </w:tc>
        <w:tc>
          <w:tcPr>
            <w:tcW w:w="1332" w:type="dxa"/>
          </w:tcPr>
          <w:p w14:paraId="790200B8" w14:textId="756E8A06" w:rsidR="00DA28B5" w:rsidRPr="007D3EDA" w:rsidRDefault="00DA28B5" w:rsidP="00B80AC7">
            <w:pPr>
              <w:spacing w:line="320" w:lineRule="exact"/>
              <w:ind w:right="165"/>
              <w:jc w:val="right"/>
              <w:rPr>
                <w:rFonts w:ascii="Arial" w:hAnsi="Arial" w:cs="Arial"/>
                <w:sz w:val="18"/>
                <w:szCs w:val="18"/>
              </w:rPr>
            </w:pPr>
            <w:r w:rsidRPr="00DA28B5">
              <w:rPr>
                <w:rFonts w:ascii="Arial" w:hAnsi="Arial" w:cs="Arial" w:hint="cs"/>
                <w:sz w:val="18"/>
                <w:szCs w:val="18"/>
              </w:rPr>
              <w:t>20.05</w:t>
            </w:r>
          </w:p>
        </w:tc>
        <w:tc>
          <w:tcPr>
            <w:tcW w:w="1260" w:type="dxa"/>
          </w:tcPr>
          <w:p w14:paraId="5CE27AEB" w14:textId="73F9E704" w:rsidR="00DA28B5" w:rsidRPr="007D3EDA" w:rsidRDefault="00F477C1" w:rsidP="00B80AC7">
            <w:pPr>
              <w:spacing w:line="320" w:lineRule="exact"/>
              <w:ind w:right="165"/>
              <w:jc w:val="right"/>
              <w:rPr>
                <w:rFonts w:ascii="Arial" w:hAnsi="Arial" w:cs="Arial"/>
                <w:sz w:val="18"/>
                <w:szCs w:val="18"/>
              </w:rPr>
            </w:pPr>
            <w:r>
              <w:rPr>
                <w:rFonts w:ascii="Arial" w:hAnsi="Arial" w:cs="Arial"/>
                <w:sz w:val="18"/>
                <w:szCs w:val="18"/>
              </w:rPr>
              <w:t>20.05</w:t>
            </w:r>
          </w:p>
        </w:tc>
        <w:tc>
          <w:tcPr>
            <w:tcW w:w="1350" w:type="dxa"/>
            <w:vAlign w:val="bottom"/>
          </w:tcPr>
          <w:p w14:paraId="77926EBF" w14:textId="127C1CAE" w:rsidR="00DA28B5" w:rsidRPr="007D3EDA" w:rsidRDefault="00DA28B5" w:rsidP="00B80AC7">
            <w:pPr>
              <w:spacing w:line="320" w:lineRule="exact"/>
              <w:ind w:right="165"/>
              <w:jc w:val="right"/>
              <w:rPr>
                <w:rFonts w:ascii="Arial" w:hAnsi="Arial" w:cs="Arial"/>
                <w:sz w:val="18"/>
                <w:szCs w:val="18"/>
              </w:rPr>
            </w:pPr>
            <w:r w:rsidRPr="007D3EDA">
              <w:rPr>
                <w:rFonts w:ascii="Arial" w:hAnsi="Arial" w:cs="Arial"/>
                <w:sz w:val="18"/>
                <w:szCs w:val="18"/>
              </w:rPr>
              <w:t>20.05</w:t>
            </w:r>
          </w:p>
        </w:tc>
      </w:tr>
      <w:tr w:rsidR="007E766A" w:rsidRPr="00F22EDC" w14:paraId="0CF622FD" w14:textId="77777777" w:rsidTr="0095700B">
        <w:tc>
          <w:tcPr>
            <w:tcW w:w="4392" w:type="dxa"/>
          </w:tcPr>
          <w:p w14:paraId="75B4DC7F" w14:textId="77777777" w:rsidR="007E766A" w:rsidRPr="007D3EDA" w:rsidRDefault="007E766A" w:rsidP="0095700B">
            <w:pPr>
              <w:spacing w:line="360" w:lineRule="exact"/>
              <w:ind w:right="-36"/>
              <w:jc w:val="center"/>
              <w:rPr>
                <w:rFonts w:ascii="Arial" w:hAnsi="Arial" w:cs="Arial"/>
                <w:sz w:val="18"/>
                <w:szCs w:val="18"/>
              </w:rPr>
            </w:pPr>
          </w:p>
        </w:tc>
        <w:tc>
          <w:tcPr>
            <w:tcW w:w="2592" w:type="dxa"/>
            <w:gridSpan w:val="2"/>
          </w:tcPr>
          <w:p w14:paraId="367BECD9" w14:textId="77777777" w:rsidR="007E766A" w:rsidRPr="007D3EDA" w:rsidRDefault="007E766A" w:rsidP="0095700B">
            <w:pPr>
              <w:pBdr>
                <w:bottom w:val="single" w:sz="4" w:space="1" w:color="auto"/>
              </w:pBdr>
              <w:spacing w:line="360" w:lineRule="exact"/>
              <w:ind w:right="-36"/>
              <w:jc w:val="center"/>
              <w:rPr>
                <w:rFonts w:ascii="Arial" w:hAnsi="Arial" w:cs="Arial"/>
                <w:sz w:val="18"/>
                <w:szCs w:val="18"/>
                <w:cs/>
              </w:rPr>
            </w:pPr>
            <w:r w:rsidRPr="007D3EDA">
              <w:rPr>
                <w:rFonts w:ascii="Arial" w:hAnsi="Arial" w:cs="Arial"/>
                <w:sz w:val="18"/>
                <w:szCs w:val="18"/>
              </w:rPr>
              <w:t>Consolidated                  financial statements</w:t>
            </w:r>
          </w:p>
        </w:tc>
        <w:tc>
          <w:tcPr>
            <w:tcW w:w="2610" w:type="dxa"/>
            <w:gridSpan w:val="2"/>
          </w:tcPr>
          <w:p w14:paraId="4B3A0C49" w14:textId="77777777" w:rsidR="007E766A" w:rsidRPr="007D3EDA" w:rsidRDefault="007E766A" w:rsidP="0095700B">
            <w:pPr>
              <w:pBdr>
                <w:bottom w:val="single" w:sz="4" w:space="1" w:color="auto"/>
              </w:pBdr>
              <w:spacing w:line="360" w:lineRule="exact"/>
              <w:ind w:right="-36"/>
              <w:jc w:val="center"/>
              <w:rPr>
                <w:rFonts w:ascii="Arial" w:hAnsi="Arial" w:cs="Arial"/>
                <w:sz w:val="18"/>
                <w:szCs w:val="18"/>
              </w:rPr>
            </w:pPr>
            <w:r w:rsidRPr="007D3EDA">
              <w:rPr>
                <w:rFonts w:ascii="Arial" w:hAnsi="Arial" w:cs="Arial"/>
                <w:sz w:val="18"/>
                <w:szCs w:val="18"/>
              </w:rPr>
              <w:t>Separate                           financial statements</w:t>
            </w:r>
          </w:p>
        </w:tc>
      </w:tr>
      <w:tr w:rsidR="007E766A" w:rsidRPr="00F22EDC" w14:paraId="0A2DC048" w14:textId="77777777" w:rsidTr="0095700B">
        <w:tc>
          <w:tcPr>
            <w:tcW w:w="4392" w:type="dxa"/>
          </w:tcPr>
          <w:p w14:paraId="59A90EEA" w14:textId="77777777" w:rsidR="007E766A" w:rsidRPr="007D3EDA" w:rsidRDefault="007E766A" w:rsidP="0095700B">
            <w:pPr>
              <w:spacing w:line="360" w:lineRule="exact"/>
              <w:ind w:right="-36"/>
              <w:jc w:val="center"/>
              <w:rPr>
                <w:rFonts w:ascii="Arial" w:hAnsi="Arial" w:cs="Arial"/>
                <w:sz w:val="18"/>
                <w:szCs w:val="18"/>
              </w:rPr>
            </w:pPr>
          </w:p>
        </w:tc>
        <w:tc>
          <w:tcPr>
            <w:tcW w:w="1260" w:type="dxa"/>
          </w:tcPr>
          <w:p w14:paraId="45ADFA07" w14:textId="26DEBC51" w:rsidR="007E766A" w:rsidRPr="007D3EDA" w:rsidRDefault="0042636D" w:rsidP="0095700B">
            <w:pPr>
              <w:pBdr>
                <w:bottom w:val="single" w:sz="4" w:space="1" w:color="auto"/>
              </w:pBdr>
              <w:spacing w:line="360" w:lineRule="exact"/>
              <w:ind w:right="-36"/>
              <w:jc w:val="center"/>
              <w:rPr>
                <w:rFonts w:ascii="Arial" w:hAnsi="Arial" w:cs="Arial"/>
                <w:sz w:val="18"/>
                <w:szCs w:val="18"/>
                <w:cs/>
              </w:rPr>
            </w:pPr>
            <w:r w:rsidRPr="0042636D">
              <w:rPr>
                <w:rFonts w:ascii="Arial" w:hAnsi="Arial" w:cs="Arial"/>
                <w:sz w:val="18"/>
                <w:szCs w:val="18"/>
              </w:rPr>
              <w:t xml:space="preserve">30 June </w:t>
            </w:r>
            <w:r w:rsidR="007E766A" w:rsidRPr="007D3EDA">
              <w:rPr>
                <w:rFonts w:ascii="Arial" w:hAnsi="Arial" w:cs="Arial"/>
                <w:sz w:val="18"/>
                <w:szCs w:val="18"/>
              </w:rPr>
              <w:t>2022</w:t>
            </w:r>
          </w:p>
        </w:tc>
        <w:tc>
          <w:tcPr>
            <w:tcW w:w="1332" w:type="dxa"/>
          </w:tcPr>
          <w:p w14:paraId="3E5DC246" w14:textId="77777777" w:rsidR="007E766A" w:rsidRPr="007D3EDA" w:rsidRDefault="007E766A" w:rsidP="0095700B">
            <w:pPr>
              <w:pBdr>
                <w:bottom w:val="single" w:sz="4" w:space="1" w:color="auto"/>
              </w:pBdr>
              <w:spacing w:line="360" w:lineRule="exact"/>
              <w:ind w:right="-36"/>
              <w:jc w:val="center"/>
              <w:rPr>
                <w:rFonts w:ascii="Arial" w:hAnsi="Arial" w:cs="Arial"/>
                <w:sz w:val="18"/>
                <w:szCs w:val="18"/>
                <w:cs/>
              </w:rPr>
            </w:pPr>
            <w:r w:rsidRPr="007D3EDA">
              <w:rPr>
                <w:rFonts w:ascii="Arial" w:hAnsi="Arial" w:cs="Arial"/>
                <w:sz w:val="18"/>
                <w:szCs w:val="18"/>
              </w:rPr>
              <w:t>31 December 2021</w:t>
            </w:r>
          </w:p>
        </w:tc>
        <w:tc>
          <w:tcPr>
            <w:tcW w:w="1260" w:type="dxa"/>
          </w:tcPr>
          <w:p w14:paraId="2DF2C834" w14:textId="74412744" w:rsidR="007E766A" w:rsidRPr="007D3EDA" w:rsidRDefault="0042636D" w:rsidP="0095700B">
            <w:pPr>
              <w:pBdr>
                <w:bottom w:val="single" w:sz="4" w:space="1" w:color="auto"/>
              </w:pBdr>
              <w:spacing w:line="360" w:lineRule="exact"/>
              <w:ind w:right="-36"/>
              <w:jc w:val="center"/>
              <w:rPr>
                <w:rFonts w:ascii="Arial" w:hAnsi="Arial" w:cs="Arial"/>
                <w:sz w:val="18"/>
                <w:szCs w:val="18"/>
                <w:cs/>
              </w:rPr>
            </w:pPr>
            <w:r w:rsidRPr="0042636D">
              <w:rPr>
                <w:rFonts w:ascii="Arial" w:hAnsi="Arial" w:cs="Arial"/>
                <w:sz w:val="18"/>
                <w:szCs w:val="18"/>
              </w:rPr>
              <w:t xml:space="preserve">30 June </w:t>
            </w:r>
            <w:r w:rsidR="007E766A" w:rsidRPr="007D3EDA">
              <w:rPr>
                <w:rFonts w:ascii="Arial" w:hAnsi="Arial" w:cs="Arial"/>
                <w:sz w:val="18"/>
                <w:szCs w:val="18"/>
              </w:rPr>
              <w:t>2022</w:t>
            </w:r>
          </w:p>
        </w:tc>
        <w:tc>
          <w:tcPr>
            <w:tcW w:w="1350" w:type="dxa"/>
          </w:tcPr>
          <w:p w14:paraId="55F74563" w14:textId="77777777" w:rsidR="007E766A" w:rsidRPr="007D3EDA" w:rsidRDefault="007E766A" w:rsidP="0095700B">
            <w:pPr>
              <w:pBdr>
                <w:bottom w:val="single" w:sz="4" w:space="1" w:color="auto"/>
              </w:pBdr>
              <w:spacing w:line="360" w:lineRule="exact"/>
              <w:ind w:right="-36"/>
              <w:jc w:val="center"/>
              <w:rPr>
                <w:rFonts w:ascii="Arial" w:hAnsi="Arial" w:cs="Arial"/>
                <w:sz w:val="18"/>
                <w:szCs w:val="18"/>
                <w:cs/>
              </w:rPr>
            </w:pPr>
            <w:r w:rsidRPr="007D3EDA">
              <w:rPr>
                <w:rFonts w:ascii="Arial" w:hAnsi="Arial" w:cs="Arial"/>
                <w:sz w:val="18"/>
                <w:szCs w:val="18"/>
              </w:rPr>
              <w:t>31 December 2021</w:t>
            </w:r>
          </w:p>
        </w:tc>
      </w:tr>
      <w:tr w:rsidR="007E766A" w:rsidRPr="00F22EDC" w14:paraId="3AAD652C" w14:textId="77777777" w:rsidTr="0095700B">
        <w:tc>
          <w:tcPr>
            <w:tcW w:w="4392" w:type="dxa"/>
          </w:tcPr>
          <w:p w14:paraId="1836516A" w14:textId="77777777" w:rsidR="007E766A" w:rsidRPr="007D3EDA" w:rsidRDefault="007E766A" w:rsidP="0095700B">
            <w:pPr>
              <w:tabs>
                <w:tab w:val="left" w:pos="162"/>
                <w:tab w:val="left" w:pos="312"/>
                <w:tab w:val="left" w:pos="432"/>
                <w:tab w:val="left" w:pos="597"/>
              </w:tabs>
              <w:spacing w:line="360" w:lineRule="exact"/>
              <w:ind w:left="162" w:right="-108" w:hanging="162"/>
              <w:rPr>
                <w:rFonts w:ascii="Arial" w:hAnsi="Arial" w:cs="Arial"/>
                <w:sz w:val="18"/>
                <w:szCs w:val="18"/>
              </w:rPr>
            </w:pPr>
          </w:p>
        </w:tc>
        <w:tc>
          <w:tcPr>
            <w:tcW w:w="1260" w:type="dxa"/>
          </w:tcPr>
          <w:p w14:paraId="76DE1F61" w14:textId="77777777" w:rsidR="007E766A" w:rsidRPr="007D3EDA" w:rsidRDefault="007E766A" w:rsidP="0095700B">
            <w:pPr>
              <w:spacing w:line="360" w:lineRule="exact"/>
              <w:ind w:right="-36"/>
              <w:jc w:val="center"/>
              <w:rPr>
                <w:rFonts w:ascii="Arial" w:hAnsi="Arial" w:cs="Arial"/>
                <w:sz w:val="18"/>
                <w:szCs w:val="18"/>
              </w:rPr>
            </w:pPr>
            <w:r w:rsidRPr="007D3EDA">
              <w:rPr>
                <w:rFonts w:ascii="Arial" w:hAnsi="Arial" w:cs="Arial"/>
                <w:sz w:val="18"/>
                <w:szCs w:val="18"/>
              </w:rPr>
              <w:t>(Million)</w:t>
            </w:r>
          </w:p>
        </w:tc>
        <w:tc>
          <w:tcPr>
            <w:tcW w:w="1332" w:type="dxa"/>
          </w:tcPr>
          <w:p w14:paraId="4266BE34" w14:textId="77777777" w:rsidR="007E766A" w:rsidRPr="007D3EDA" w:rsidRDefault="007E766A" w:rsidP="0095700B">
            <w:pPr>
              <w:spacing w:line="360" w:lineRule="exact"/>
              <w:ind w:right="-36"/>
              <w:jc w:val="center"/>
              <w:rPr>
                <w:rFonts w:ascii="Arial" w:hAnsi="Arial" w:cs="Arial"/>
                <w:sz w:val="18"/>
                <w:szCs w:val="18"/>
              </w:rPr>
            </w:pPr>
            <w:r w:rsidRPr="007D3EDA">
              <w:rPr>
                <w:rFonts w:ascii="Arial" w:hAnsi="Arial" w:cs="Arial"/>
                <w:sz w:val="18"/>
                <w:szCs w:val="18"/>
              </w:rPr>
              <w:t>(Million)</w:t>
            </w:r>
          </w:p>
        </w:tc>
        <w:tc>
          <w:tcPr>
            <w:tcW w:w="1260" w:type="dxa"/>
          </w:tcPr>
          <w:p w14:paraId="7A9BB55E" w14:textId="77777777" w:rsidR="007E766A" w:rsidRPr="007D3EDA" w:rsidRDefault="007E766A" w:rsidP="0095700B">
            <w:pPr>
              <w:spacing w:line="360" w:lineRule="exact"/>
              <w:ind w:right="-36"/>
              <w:jc w:val="center"/>
              <w:rPr>
                <w:rFonts w:ascii="Arial" w:hAnsi="Arial" w:cs="Arial"/>
                <w:sz w:val="18"/>
                <w:szCs w:val="18"/>
              </w:rPr>
            </w:pPr>
            <w:r w:rsidRPr="007D3EDA">
              <w:rPr>
                <w:rFonts w:ascii="Arial" w:hAnsi="Arial" w:cs="Arial"/>
                <w:sz w:val="18"/>
                <w:szCs w:val="18"/>
              </w:rPr>
              <w:t>(Million)</w:t>
            </w:r>
          </w:p>
        </w:tc>
        <w:tc>
          <w:tcPr>
            <w:tcW w:w="1350" w:type="dxa"/>
          </w:tcPr>
          <w:p w14:paraId="4289C73E" w14:textId="77777777" w:rsidR="007E766A" w:rsidRPr="007D3EDA" w:rsidRDefault="007E766A" w:rsidP="0095700B">
            <w:pPr>
              <w:spacing w:line="360" w:lineRule="exact"/>
              <w:ind w:right="-36"/>
              <w:jc w:val="center"/>
              <w:rPr>
                <w:rFonts w:ascii="Arial" w:hAnsi="Arial" w:cs="Arial"/>
                <w:sz w:val="18"/>
                <w:szCs w:val="18"/>
              </w:rPr>
            </w:pPr>
            <w:r w:rsidRPr="007D3EDA">
              <w:rPr>
                <w:rFonts w:ascii="Arial" w:hAnsi="Arial" w:cs="Arial"/>
                <w:sz w:val="18"/>
                <w:szCs w:val="18"/>
              </w:rPr>
              <w:t>(Million)</w:t>
            </w:r>
          </w:p>
        </w:tc>
      </w:tr>
      <w:tr w:rsidR="00B80AC7" w:rsidRPr="00F22EDC" w14:paraId="27F97E45" w14:textId="77777777" w:rsidTr="00A22759">
        <w:tc>
          <w:tcPr>
            <w:tcW w:w="4392" w:type="dxa"/>
          </w:tcPr>
          <w:p w14:paraId="5A84E39A" w14:textId="77777777" w:rsidR="00B80AC7" w:rsidRPr="007D3EDA" w:rsidRDefault="00B80AC7" w:rsidP="00A22759">
            <w:pPr>
              <w:tabs>
                <w:tab w:val="left" w:pos="162"/>
                <w:tab w:val="left" w:pos="312"/>
                <w:tab w:val="left" w:pos="432"/>
                <w:tab w:val="left" w:pos="597"/>
              </w:tabs>
              <w:spacing w:line="320" w:lineRule="exact"/>
              <w:ind w:left="162" w:right="-108" w:hanging="162"/>
              <w:rPr>
                <w:rFonts w:ascii="Arial" w:hAnsi="Arial" w:cs="Arial"/>
                <w:sz w:val="18"/>
                <w:szCs w:val="18"/>
              </w:rPr>
            </w:pPr>
          </w:p>
        </w:tc>
        <w:tc>
          <w:tcPr>
            <w:tcW w:w="1260" w:type="dxa"/>
          </w:tcPr>
          <w:p w14:paraId="371C6B61" w14:textId="77777777" w:rsidR="00B80AC7" w:rsidRPr="007D3EDA" w:rsidRDefault="00B80AC7" w:rsidP="00A22759">
            <w:pPr>
              <w:spacing w:line="320" w:lineRule="exact"/>
              <w:ind w:right="-36"/>
              <w:jc w:val="center"/>
              <w:rPr>
                <w:rFonts w:ascii="Arial" w:hAnsi="Arial" w:cs="Arial"/>
                <w:sz w:val="18"/>
                <w:szCs w:val="18"/>
              </w:rPr>
            </w:pPr>
          </w:p>
        </w:tc>
        <w:tc>
          <w:tcPr>
            <w:tcW w:w="1332" w:type="dxa"/>
          </w:tcPr>
          <w:p w14:paraId="5850394F" w14:textId="77777777" w:rsidR="00B80AC7" w:rsidRPr="007D3EDA" w:rsidRDefault="00B80AC7" w:rsidP="00A22759">
            <w:pPr>
              <w:spacing w:line="320" w:lineRule="exact"/>
              <w:ind w:right="-36"/>
              <w:jc w:val="center"/>
              <w:rPr>
                <w:rFonts w:ascii="Arial" w:hAnsi="Arial" w:cs="Arial"/>
                <w:sz w:val="18"/>
                <w:szCs w:val="18"/>
              </w:rPr>
            </w:pPr>
            <w:r>
              <w:rPr>
                <w:rFonts w:ascii="Arial" w:hAnsi="Arial" w:cs="Arial"/>
                <w:sz w:val="18"/>
                <w:szCs w:val="18"/>
              </w:rPr>
              <w:t>(Audited)</w:t>
            </w:r>
          </w:p>
        </w:tc>
        <w:tc>
          <w:tcPr>
            <w:tcW w:w="1260" w:type="dxa"/>
          </w:tcPr>
          <w:p w14:paraId="18B37A12" w14:textId="77777777" w:rsidR="00B80AC7" w:rsidRPr="007D3EDA" w:rsidRDefault="00B80AC7" w:rsidP="00A22759">
            <w:pPr>
              <w:spacing w:line="320" w:lineRule="exact"/>
              <w:ind w:right="-36"/>
              <w:jc w:val="center"/>
              <w:rPr>
                <w:rFonts w:ascii="Arial" w:hAnsi="Arial" w:cs="Arial"/>
                <w:sz w:val="18"/>
                <w:szCs w:val="18"/>
              </w:rPr>
            </w:pPr>
          </w:p>
        </w:tc>
        <w:tc>
          <w:tcPr>
            <w:tcW w:w="1350" w:type="dxa"/>
          </w:tcPr>
          <w:p w14:paraId="385ECD5F" w14:textId="77777777" w:rsidR="00B80AC7" w:rsidRPr="007D3EDA" w:rsidRDefault="00B80AC7" w:rsidP="00A22759">
            <w:pPr>
              <w:spacing w:line="320" w:lineRule="exact"/>
              <w:ind w:right="-36"/>
              <w:jc w:val="center"/>
              <w:rPr>
                <w:rFonts w:ascii="Arial" w:hAnsi="Arial" w:cs="Arial"/>
                <w:sz w:val="18"/>
                <w:szCs w:val="18"/>
              </w:rPr>
            </w:pPr>
            <w:r>
              <w:rPr>
                <w:rFonts w:ascii="Arial" w:hAnsi="Arial" w:cs="Arial"/>
                <w:sz w:val="18"/>
                <w:szCs w:val="18"/>
              </w:rPr>
              <w:t>(Audited)</w:t>
            </w:r>
          </w:p>
        </w:tc>
      </w:tr>
      <w:tr w:rsidR="00DA28B5" w:rsidRPr="005A1435" w14:paraId="3DFE00FE" w14:textId="77777777" w:rsidTr="00F83EBC">
        <w:tc>
          <w:tcPr>
            <w:tcW w:w="4392" w:type="dxa"/>
          </w:tcPr>
          <w:p w14:paraId="34A9036F" w14:textId="616B0E37" w:rsidR="00DA28B5" w:rsidRPr="007D3EDA" w:rsidRDefault="00DA28B5" w:rsidP="00DA28B5">
            <w:pPr>
              <w:tabs>
                <w:tab w:val="left" w:pos="162"/>
                <w:tab w:val="left" w:pos="312"/>
                <w:tab w:val="left" w:pos="432"/>
                <w:tab w:val="left" w:pos="597"/>
              </w:tabs>
              <w:spacing w:line="360" w:lineRule="exact"/>
              <w:ind w:left="162" w:right="-108" w:hanging="162"/>
              <w:rPr>
                <w:rFonts w:ascii="Arial" w:hAnsi="Arial" w:cs="Arial"/>
                <w:sz w:val="18"/>
                <w:szCs w:val="18"/>
              </w:rPr>
            </w:pPr>
            <w:r w:rsidRPr="007D3EDA">
              <w:rPr>
                <w:rFonts w:ascii="Arial" w:hAnsi="Arial" w:cs="Arial"/>
                <w:sz w:val="18"/>
                <w:szCs w:val="18"/>
              </w:rPr>
              <w:t>Letter of guarantees for the operational right contract</w:t>
            </w:r>
          </w:p>
        </w:tc>
        <w:tc>
          <w:tcPr>
            <w:tcW w:w="1260" w:type="dxa"/>
          </w:tcPr>
          <w:p w14:paraId="52F59AE1" w14:textId="6FE51CD9" w:rsidR="00DA28B5" w:rsidRPr="007D3EDA" w:rsidRDefault="00DA28B5" w:rsidP="00DA28B5">
            <w:pPr>
              <w:spacing w:line="360" w:lineRule="exact"/>
              <w:ind w:right="165"/>
              <w:jc w:val="right"/>
              <w:rPr>
                <w:rFonts w:ascii="Arial" w:hAnsi="Arial" w:cs="Arial"/>
                <w:sz w:val="18"/>
                <w:szCs w:val="18"/>
              </w:rPr>
            </w:pPr>
          </w:p>
        </w:tc>
        <w:tc>
          <w:tcPr>
            <w:tcW w:w="1332" w:type="dxa"/>
          </w:tcPr>
          <w:p w14:paraId="3343969C" w14:textId="3C504EA0" w:rsidR="00DA28B5" w:rsidRPr="007D3EDA" w:rsidRDefault="00DA28B5" w:rsidP="00DA28B5">
            <w:pPr>
              <w:spacing w:line="360" w:lineRule="exact"/>
              <w:ind w:right="165"/>
              <w:jc w:val="right"/>
              <w:rPr>
                <w:rFonts w:ascii="Arial" w:hAnsi="Arial" w:cs="Arial"/>
                <w:sz w:val="18"/>
                <w:szCs w:val="18"/>
              </w:rPr>
            </w:pPr>
          </w:p>
        </w:tc>
        <w:tc>
          <w:tcPr>
            <w:tcW w:w="1260" w:type="dxa"/>
          </w:tcPr>
          <w:p w14:paraId="42F5B597" w14:textId="50392BC0" w:rsidR="00DA28B5" w:rsidRPr="007D3EDA" w:rsidRDefault="00DA28B5" w:rsidP="00DA28B5">
            <w:pPr>
              <w:spacing w:line="360" w:lineRule="exact"/>
              <w:ind w:right="165"/>
              <w:jc w:val="right"/>
              <w:rPr>
                <w:rFonts w:ascii="Arial" w:hAnsi="Arial" w:cs="Arial"/>
                <w:sz w:val="18"/>
                <w:szCs w:val="18"/>
              </w:rPr>
            </w:pPr>
          </w:p>
        </w:tc>
        <w:tc>
          <w:tcPr>
            <w:tcW w:w="1350" w:type="dxa"/>
            <w:vAlign w:val="bottom"/>
          </w:tcPr>
          <w:p w14:paraId="6744304E" w14:textId="77777777" w:rsidR="00DA28B5" w:rsidRPr="007D3EDA" w:rsidRDefault="00DA28B5" w:rsidP="00DA28B5">
            <w:pPr>
              <w:spacing w:line="360" w:lineRule="exact"/>
              <w:ind w:right="165"/>
              <w:jc w:val="right"/>
              <w:rPr>
                <w:rFonts w:ascii="Arial" w:hAnsi="Arial" w:cs="Arial"/>
                <w:sz w:val="18"/>
                <w:szCs w:val="18"/>
              </w:rPr>
            </w:pPr>
          </w:p>
        </w:tc>
      </w:tr>
      <w:tr w:rsidR="00256EBA" w:rsidRPr="005A1435" w14:paraId="2AAC1470" w14:textId="77777777" w:rsidTr="00F83EBC">
        <w:tc>
          <w:tcPr>
            <w:tcW w:w="4392" w:type="dxa"/>
          </w:tcPr>
          <w:p w14:paraId="5478F640" w14:textId="77777777" w:rsidR="00256EBA" w:rsidRPr="007D3EDA" w:rsidRDefault="00256EBA" w:rsidP="00256EBA">
            <w:pPr>
              <w:tabs>
                <w:tab w:val="left" w:pos="162"/>
                <w:tab w:val="left" w:pos="312"/>
                <w:tab w:val="left" w:pos="432"/>
                <w:tab w:val="left" w:pos="597"/>
              </w:tabs>
              <w:spacing w:line="360" w:lineRule="exact"/>
              <w:ind w:left="162" w:right="-108" w:hanging="162"/>
              <w:rPr>
                <w:rFonts w:ascii="Arial" w:hAnsi="Arial" w:cs="Arial"/>
                <w:sz w:val="18"/>
                <w:szCs w:val="18"/>
              </w:rPr>
            </w:pPr>
            <w:r w:rsidRPr="007D3EDA">
              <w:rPr>
                <w:rFonts w:ascii="Arial" w:hAnsi="Arial" w:cs="Arial"/>
                <w:sz w:val="18"/>
                <w:szCs w:val="18"/>
              </w:rPr>
              <w:t xml:space="preserve">   Baht</w:t>
            </w:r>
          </w:p>
        </w:tc>
        <w:tc>
          <w:tcPr>
            <w:tcW w:w="1260" w:type="dxa"/>
          </w:tcPr>
          <w:p w14:paraId="3F8BD742" w14:textId="0B944DC1" w:rsidR="00256EBA" w:rsidRPr="007D3EDA" w:rsidRDefault="00F477C1" w:rsidP="00256EBA">
            <w:pPr>
              <w:spacing w:line="360" w:lineRule="exact"/>
              <w:ind w:right="165"/>
              <w:jc w:val="right"/>
              <w:rPr>
                <w:rFonts w:ascii="Arial" w:hAnsi="Arial" w:cs="Arial"/>
                <w:sz w:val="18"/>
                <w:szCs w:val="18"/>
              </w:rPr>
            </w:pPr>
            <w:r>
              <w:rPr>
                <w:rFonts w:ascii="Arial" w:hAnsi="Arial" w:cs="Arial"/>
                <w:sz w:val="18"/>
                <w:szCs w:val="18"/>
              </w:rPr>
              <w:t>424.27</w:t>
            </w:r>
          </w:p>
        </w:tc>
        <w:tc>
          <w:tcPr>
            <w:tcW w:w="1332" w:type="dxa"/>
          </w:tcPr>
          <w:p w14:paraId="72CDC8EE" w14:textId="410209F3" w:rsidR="00256EBA" w:rsidRPr="007D3EDA" w:rsidRDefault="00256EBA" w:rsidP="00256EBA">
            <w:pPr>
              <w:spacing w:line="360" w:lineRule="exact"/>
              <w:ind w:right="165"/>
              <w:jc w:val="right"/>
              <w:rPr>
                <w:rFonts w:ascii="Arial" w:hAnsi="Arial" w:cs="Arial"/>
                <w:sz w:val="18"/>
                <w:szCs w:val="18"/>
              </w:rPr>
            </w:pPr>
            <w:r w:rsidRPr="00DA28B5">
              <w:rPr>
                <w:rFonts w:ascii="Arial" w:hAnsi="Arial" w:cs="Arial" w:hint="cs"/>
                <w:sz w:val="18"/>
                <w:szCs w:val="18"/>
              </w:rPr>
              <w:t>558.27</w:t>
            </w:r>
          </w:p>
        </w:tc>
        <w:tc>
          <w:tcPr>
            <w:tcW w:w="1260" w:type="dxa"/>
          </w:tcPr>
          <w:p w14:paraId="5BA23703" w14:textId="5377A8B3" w:rsidR="00256EBA" w:rsidRPr="007D3EDA" w:rsidRDefault="00F477C1" w:rsidP="00256EBA">
            <w:pPr>
              <w:spacing w:line="360" w:lineRule="exact"/>
              <w:ind w:right="165"/>
              <w:jc w:val="right"/>
              <w:rPr>
                <w:rFonts w:ascii="Arial" w:hAnsi="Arial" w:cs="Arial"/>
                <w:sz w:val="18"/>
                <w:szCs w:val="18"/>
              </w:rPr>
            </w:pPr>
            <w:r>
              <w:rPr>
                <w:rFonts w:ascii="Arial" w:hAnsi="Arial" w:cs="Arial"/>
                <w:sz w:val="18"/>
                <w:szCs w:val="18"/>
              </w:rPr>
              <w:t>-</w:t>
            </w:r>
          </w:p>
        </w:tc>
        <w:tc>
          <w:tcPr>
            <w:tcW w:w="1350" w:type="dxa"/>
            <w:vAlign w:val="bottom"/>
          </w:tcPr>
          <w:p w14:paraId="7925654C" w14:textId="4390B109" w:rsidR="00256EBA" w:rsidRPr="007D3EDA" w:rsidRDefault="00256EBA" w:rsidP="00256EBA">
            <w:pPr>
              <w:spacing w:line="360" w:lineRule="exact"/>
              <w:ind w:right="165"/>
              <w:jc w:val="right"/>
              <w:rPr>
                <w:rFonts w:ascii="Arial" w:hAnsi="Arial" w:cs="Arial"/>
                <w:sz w:val="18"/>
                <w:szCs w:val="18"/>
              </w:rPr>
            </w:pPr>
            <w:r>
              <w:rPr>
                <w:rFonts w:ascii="Arial" w:hAnsi="Arial" w:cs="Arial"/>
                <w:sz w:val="18"/>
                <w:szCs w:val="18"/>
              </w:rPr>
              <w:t>-</w:t>
            </w:r>
          </w:p>
        </w:tc>
      </w:tr>
      <w:tr w:rsidR="00256EBA" w:rsidRPr="00F22EDC" w14:paraId="60FED599" w14:textId="77777777" w:rsidTr="00F83EBC">
        <w:tc>
          <w:tcPr>
            <w:tcW w:w="4392" w:type="dxa"/>
          </w:tcPr>
          <w:p w14:paraId="2698E208" w14:textId="77777777" w:rsidR="00256EBA" w:rsidRPr="007D3EDA" w:rsidRDefault="00256EBA" w:rsidP="00256EBA">
            <w:pPr>
              <w:tabs>
                <w:tab w:val="left" w:pos="162"/>
                <w:tab w:val="left" w:pos="312"/>
                <w:tab w:val="left" w:pos="432"/>
                <w:tab w:val="left" w:pos="597"/>
              </w:tabs>
              <w:spacing w:line="360" w:lineRule="exact"/>
              <w:ind w:left="162" w:right="-108" w:hanging="162"/>
              <w:rPr>
                <w:rFonts w:ascii="Arial" w:hAnsi="Arial" w:cs="Arial"/>
                <w:sz w:val="18"/>
                <w:szCs w:val="18"/>
              </w:rPr>
            </w:pPr>
            <w:r w:rsidRPr="007D3EDA">
              <w:rPr>
                <w:rFonts w:ascii="Arial" w:hAnsi="Arial" w:cs="Arial"/>
                <w:sz w:val="18"/>
                <w:szCs w:val="18"/>
              </w:rPr>
              <w:t>Letter of guarantees for payments due to creditors</w:t>
            </w:r>
          </w:p>
        </w:tc>
        <w:tc>
          <w:tcPr>
            <w:tcW w:w="1260" w:type="dxa"/>
          </w:tcPr>
          <w:p w14:paraId="52242279" w14:textId="1000C962" w:rsidR="00256EBA" w:rsidRPr="007D3EDA" w:rsidRDefault="00256EBA" w:rsidP="00256EBA">
            <w:pPr>
              <w:spacing w:line="360" w:lineRule="exact"/>
              <w:ind w:right="165"/>
              <w:jc w:val="right"/>
              <w:rPr>
                <w:rFonts w:ascii="Arial" w:hAnsi="Arial" w:cs="Arial"/>
                <w:sz w:val="18"/>
                <w:szCs w:val="18"/>
              </w:rPr>
            </w:pPr>
          </w:p>
        </w:tc>
        <w:tc>
          <w:tcPr>
            <w:tcW w:w="1332" w:type="dxa"/>
          </w:tcPr>
          <w:p w14:paraId="4F4B666E" w14:textId="45315117" w:rsidR="00256EBA" w:rsidRPr="007D3EDA" w:rsidRDefault="00256EBA" w:rsidP="00256EBA">
            <w:pPr>
              <w:spacing w:line="360" w:lineRule="exact"/>
              <w:ind w:right="165"/>
              <w:jc w:val="right"/>
              <w:rPr>
                <w:rFonts w:ascii="Arial" w:hAnsi="Arial" w:cs="Arial"/>
                <w:sz w:val="18"/>
                <w:szCs w:val="18"/>
              </w:rPr>
            </w:pPr>
          </w:p>
        </w:tc>
        <w:tc>
          <w:tcPr>
            <w:tcW w:w="1260" w:type="dxa"/>
          </w:tcPr>
          <w:p w14:paraId="1AA56813" w14:textId="03573FA5" w:rsidR="00256EBA" w:rsidRPr="007D3EDA" w:rsidRDefault="00256EBA" w:rsidP="00256EBA">
            <w:pPr>
              <w:spacing w:line="360" w:lineRule="exact"/>
              <w:ind w:right="165"/>
              <w:jc w:val="right"/>
              <w:rPr>
                <w:rFonts w:ascii="Arial" w:hAnsi="Arial" w:cs="Arial"/>
                <w:sz w:val="18"/>
                <w:szCs w:val="18"/>
              </w:rPr>
            </w:pPr>
          </w:p>
        </w:tc>
        <w:tc>
          <w:tcPr>
            <w:tcW w:w="1350" w:type="dxa"/>
            <w:vAlign w:val="bottom"/>
          </w:tcPr>
          <w:p w14:paraId="569659C6" w14:textId="77777777" w:rsidR="00256EBA" w:rsidRPr="007D3EDA" w:rsidRDefault="00256EBA" w:rsidP="00256EBA">
            <w:pPr>
              <w:spacing w:line="360" w:lineRule="exact"/>
              <w:ind w:right="165"/>
              <w:jc w:val="right"/>
              <w:rPr>
                <w:rFonts w:ascii="Arial" w:hAnsi="Arial" w:cs="Arial"/>
                <w:sz w:val="18"/>
                <w:szCs w:val="18"/>
              </w:rPr>
            </w:pPr>
          </w:p>
        </w:tc>
      </w:tr>
      <w:tr w:rsidR="00256EBA" w:rsidRPr="005A1435" w14:paraId="1C80F497" w14:textId="77777777" w:rsidTr="00F83EBC">
        <w:tc>
          <w:tcPr>
            <w:tcW w:w="4392" w:type="dxa"/>
          </w:tcPr>
          <w:p w14:paraId="2B55322A" w14:textId="77777777" w:rsidR="00256EBA" w:rsidRPr="007D3EDA" w:rsidRDefault="00256EBA" w:rsidP="00256EBA">
            <w:pPr>
              <w:tabs>
                <w:tab w:val="left" w:pos="162"/>
                <w:tab w:val="left" w:pos="312"/>
                <w:tab w:val="left" w:pos="432"/>
                <w:tab w:val="left" w:pos="597"/>
              </w:tabs>
              <w:spacing w:line="360" w:lineRule="exact"/>
              <w:ind w:left="162" w:right="-108" w:hanging="162"/>
              <w:rPr>
                <w:rFonts w:ascii="Arial" w:hAnsi="Arial" w:cs="Arial"/>
                <w:sz w:val="18"/>
                <w:szCs w:val="18"/>
              </w:rPr>
            </w:pPr>
            <w:r w:rsidRPr="007D3EDA">
              <w:rPr>
                <w:rFonts w:ascii="Arial" w:hAnsi="Arial" w:cs="Arial"/>
                <w:sz w:val="18"/>
                <w:szCs w:val="18"/>
              </w:rPr>
              <w:t xml:space="preserve">   Baht</w:t>
            </w:r>
          </w:p>
        </w:tc>
        <w:tc>
          <w:tcPr>
            <w:tcW w:w="1260" w:type="dxa"/>
          </w:tcPr>
          <w:p w14:paraId="7E723817" w14:textId="52A74DAE" w:rsidR="00256EBA" w:rsidRPr="007D3EDA" w:rsidRDefault="00F477C1" w:rsidP="00256EBA">
            <w:pPr>
              <w:spacing w:line="360" w:lineRule="exact"/>
              <w:ind w:right="165"/>
              <w:jc w:val="right"/>
              <w:rPr>
                <w:rFonts w:ascii="Arial" w:hAnsi="Arial" w:cs="Arial"/>
                <w:sz w:val="18"/>
                <w:szCs w:val="18"/>
              </w:rPr>
            </w:pPr>
            <w:r>
              <w:rPr>
                <w:rFonts w:ascii="Arial" w:hAnsi="Arial" w:cs="Arial"/>
                <w:sz w:val="18"/>
                <w:szCs w:val="18"/>
              </w:rPr>
              <w:t>33.76</w:t>
            </w:r>
          </w:p>
        </w:tc>
        <w:tc>
          <w:tcPr>
            <w:tcW w:w="1332" w:type="dxa"/>
          </w:tcPr>
          <w:p w14:paraId="7EDECB74" w14:textId="14DD0FEF" w:rsidR="00256EBA" w:rsidRPr="007D3EDA" w:rsidRDefault="00256EBA" w:rsidP="00256EBA">
            <w:pPr>
              <w:spacing w:line="360" w:lineRule="exact"/>
              <w:ind w:right="165"/>
              <w:jc w:val="right"/>
              <w:rPr>
                <w:rFonts w:ascii="Arial" w:hAnsi="Arial" w:cs="Arial"/>
                <w:sz w:val="18"/>
                <w:szCs w:val="18"/>
              </w:rPr>
            </w:pPr>
            <w:r w:rsidRPr="00DA28B5">
              <w:rPr>
                <w:rFonts w:ascii="Arial" w:hAnsi="Arial" w:cs="Arial" w:hint="cs"/>
                <w:sz w:val="18"/>
                <w:szCs w:val="18"/>
              </w:rPr>
              <w:t>33.56</w:t>
            </w:r>
          </w:p>
        </w:tc>
        <w:tc>
          <w:tcPr>
            <w:tcW w:w="1260" w:type="dxa"/>
          </w:tcPr>
          <w:p w14:paraId="44302025" w14:textId="775C0046" w:rsidR="00256EBA" w:rsidRPr="007D3EDA" w:rsidRDefault="00F477C1" w:rsidP="00256EBA">
            <w:pPr>
              <w:spacing w:line="360" w:lineRule="exact"/>
              <w:ind w:right="165"/>
              <w:jc w:val="right"/>
              <w:rPr>
                <w:rFonts w:ascii="Arial" w:hAnsi="Arial" w:cs="Arial"/>
                <w:sz w:val="18"/>
                <w:szCs w:val="18"/>
              </w:rPr>
            </w:pPr>
            <w:r>
              <w:rPr>
                <w:rFonts w:ascii="Arial" w:hAnsi="Arial" w:cs="Arial"/>
                <w:sz w:val="18"/>
                <w:szCs w:val="18"/>
              </w:rPr>
              <w:t>-</w:t>
            </w:r>
          </w:p>
        </w:tc>
        <w:tc>
          <w:tcPr>
            <w:tcW w:w="1350" w:type="dxa"/>
            <w:vAlign w:val="bottom"/>
          </w:tcPr>
          <w:p w14:paraId="054E00CA" w14:textId="093A68E8" w:rsidR="00256EBA" w:rsidRPr="007D3EDA" w:rsidRDefault="00256EBA" w:rsidP="00256EBA">
            <w:pPr>
              <w:spacing w:line="360" w:lineRule="exact"/>
              <w:ind w:right="165"/>
              <w:jc w:val="right"/>
              <w:rPr>
                <w:rFonts w:ascii="Arial" w:hAnsi="Arial" w:cs="Arial"/>
                <w:sz w:val="18"/>
                <w:szCs w:val="18"/>
              </w:rPr>
            </w:pPr>
            <w:r>
              <w:rPr>
                <w:rFonts w:ascii="Arial" w:hAnsi="Arial" w:cs="Arial"/>
                <w:sz w:val="18"/>
                <w:szCs w:val="18"/>
              </w:rPr>
              <w:t>-</w:t>
            </w:r>
          </w:p>
        </w:tc>
      </w:tr>
      <w:tr w:rsidR="00256EBA" w:rsidRPr="005A1435" w14:paraId="714B4D00" w14:textId="77777777" w:rsidTr="00F83EBC">
        <w:tc>
          <w:tcPr>
            <w:tcW w:w="4392" w:type="dxa"/>
          </w:tcPr>
          <w:p w14:paraId="1A3408F8" w14:textId="77777777" w:rsidR="00256EBA" w:rsidRPr="007D3EDA" w:rsidRDefault="00256EBA" w:rsidP="00256EBA">
            <w:pPr>
              <w:tabs>
                <w:tab w:val="left" w:pos="162"/>
                <w:tab w:val="left" w:pos="312"/>
                <w:tab w:val="left" w:pos="432"/>
                <w:tab w:val="left" w:pos="597"/>
              </w:tabs>
              <w:spacing w:line="360" w:lineRule="exact"/>
              <w:ind w:left="162" w:right="-108" w:hanging="162"/>
              <w:rPr>
                <w:rFonts w:ascii="Arial" w:hAnsi="Arial" w:cs="Arial"/>
                <w:sz w:val="18"/>
                <w:szCs w:val="18"/>
                <w:cs/>
              </w:rPr>
            </w:pPr>
            <w:r w:rsidRPr="007D3EDA">
              <w:rPr>
                <w:rFonts w:ascii="Arial" w:hAnsi="Arial" w:cs="Arial"/>
                <w:sz w:val="18"/>
                <w:szCs w:val="18"/>
              </w:rPr>
              <w:t xml:space="preserve">   MYR</w:t>
            </w:r>
          </w:p>
        </w:tc>
        <w:tc>
          <w:tcPr>
            <w:tcW w:w="1260" w:type="dxa"/>
          </w:tcPr>
          <w:p w14:paraId="5948C9D7" w14:textId="1BF0CD76" w:rsidR="00256EBA" w:rsidRPr="007D3EDA" w:rsidRDefault="00F477C1" w:rsidP="00256EBA">
            <w:pPr>
              <w:spacing w:line="360" w:lineRule="exact"/>
              <w:ind w:right="165"/>
              <w:jc w:val="right"/>
              <w:rPr>
                <w:rFonts w:ascii="Arial" w:hAnsi="Arial" w:cs="Arial"/>
                <w:sz w:val="18"/>
                <w:szCs w:val="18"/>
              </w:rPr>
            </w:pPr>
            <w:r>
              <w:rPr>
                <w:rFonts w:ascii="Arial" w:hAnsi="Arial" w:cs="Arial"/>
                <w:sz w:val="18"/>
                <w:szCs w:val="18"/>
              </w:rPr>
              <w:t>0.02</w:t>
            </w:r>
          </w:p>
        </w:tc>
        <w:tc>
          <w:tcPr>
            <w:tcW w:w="1332" w:type="dxa"/>
          </w:tcPr>
          <w:p w14:paraId="58741C57" w14:textId="36BDA8D5" w:rsidR="00256EBA" w:rsidRPr="007D3EDA" w:rsidRDefault="00256EBA" w:rsidP="00256EBA">
            <w:pPr>
              <w:spacing w:line="360" w:lineRule="exact"/>
              <w:ind w:right="165"/>
              <w:jc w:val="right"/>
              <w:rPr>
                <w:rFonts w:ascii="Arial" w:hAnsi="Arial" w:cs="Arial"/>
                <w:sz w:val="18"/>
                <w:szCs w:val="18"/>
              </w:rPr>
            </w:pPr>
            <w:r w:rsidRPr="00DA28B5">
              <w:rPr>
                <w:rFonts w:ascii="Arial" w:hAnsi="Arial" w:cs="Arial" w:hint="cs"/>
                <w:sz w:val="18"/>
                <w:szCs w:val="18"/>
              </w:rPr>
              <w:t>0.02</w:t>
            </w:r>
          </w:p>
        </w:tc>
        <w:tc>
          <w:tcPr>
            <w:tcW w:w="1260" w:type="dxa"/>
          </w:tcPr>
          <w:p w14:paraId="79700A45" w14:textId="6578A57A" w:rsidR="00256EBA" w:rsidRPr="007D3EDA" w:rsidRDefault="00F477C1" w:rsidP="00256EBA">
            <w:pPr>
              <w:spacing w:line="360" w:lineRule="exact"/>
              <w:ind w:right="165"/>
              <w:jc w:val="right"/>
              <w:rPr>
                <w:rFonts w:ascii="Arial" w:hAnsi="Arial" w:cs="Arial"/>
                <w:sz w:val="18"/>
                <w:szCs w:val="18"/>
              </w:rPr>
            </w:pPr>
            <w:r>
              <w:rPr>
                <w:rFonts w:ascii="Arial" w:hAnsi="Arial" w:cs="Arial"/>
                <w:sz w:val="18"/>
                <w:szCs w:val="18"/>
              </w:rPr>
              <w:t>0.02</w:t>
            </w:r>
          </w:p>
        </w:tc>
        <w:tc>
          <w:tcPr>
            <w:tcW w:w="1350" w:type="dxa"/>
            <w:vAlign w:val="bottom"/>
          </w:tcPr>
          <w:p w14:paraId="5A470302" w14:textId="41A634CB" w:rsidR="00256EBA" w:rsidRPr="007D3EDA" w:rsidRDefault="00256EBA" w:rsidP="00256EBA">
            <w:pPr>
              <w:spacing w:line="360" w:lineRule="exact"/>
              <w:ind w:right="165"/>
              <w:jc w:val="right"/>
              <w:rPr>
                <w:rFonts w:ascii="Arial" w:hAnsi="Arial" w:cs="Arial"/>
                <w:sz w:val="18"/>
                <w:szCs w:val="18"/>
              </w:rPr>
            </w:pPr>
            <w:r>
              <w:rPr>
                <w:rFonts w:ascii="Arial" w:hAnsi="Arial" w:cs="Arial"/>
                <w:sz w:val="18"/>
                <w:szCs w:val="18"/>
              </w:rPr>
              <w:t>0.02</w:t>
            </w:r>
          </w:p>
        </w:tc>
      </w:tr>
      <w:tr w:rsidR="00256EBA" w:rsidRPr="005A1435" w14:paraId="7485CB6C" w14:textId="77777777" w:rsidTr="00F83EBC">
        <w:tc>
          <w:tcPr>
            <w:tcW w:w="4392" w:type="dxa"/>
          </w:tcPr>
          <w:p w14:paraId="70D5DAB4" w14:textId="77777777" w:rsidR="00256EBA" w:rsidRPr="007D3EDA" w:rsidRDefault="00256EBA" w:rsidP="00256EBA">
            <w:pPr>
              <w:tabs>
                <w:tab w:val="left" w:pos="162"/>
                <w:tab w:val="left" w:pos="312"/>
                <w:tab w:val="left" w:pos="432"/>
                <w:tab w:val="left" w:pos="597"/>
              </w:tabs>
              <w:spacing w:line="360" w:lineRule="exact"/>
              <w:ind w:left="162" w:right="-108" w:hanging="162"/>
              <w:rPr>
                <w:rFonts w:ascii="Arial" w:hAnsi="Arial" w:cs="Arial"/>
                <w:sz w:val="18"/>
                <w:szCs w:val="18"/>
                <w:cs/>
              </w:rPr>
            </w:pPr>
            <w:r w:rsidRPr="007D3EDA">
              <w:rPr>
                <w:rFonts w:ascii="Arial" w:hAnsi="Arial" w:cs="Arial"/>
                <w:sz w:val="18"/>
                <w:szCs w:val="18"/>
              </w:rPr>
              <w:t xml:space="preserve">   SGD</w:t>
            </w:r>
          </w:p>
        </w:tc>
        <w:tc>
          <w:tcPr>
            <w:tcW w:w="1260" w:type="dxa"/>
          </w:tcPr>
          <w:p w14:paraId="57342632" w14:textId="15ED602E" w:rsidR="00256EBA" w:rsidRPr="007D3EDA" w:rsidRDefault="00F477C1" w:rsidP="00256EBA">
            <w:pPr>
              <w:spacing w:line="360" w:lineRule="exact"/>
              <w:ind w:right="165"/>
              <w:jc w:val="right"/>
              <w:rPr>
                <w:rFonts w:ascii="Arial" w:hAnsi="Arial" w:cs="Arial"/>
                <w:sz w:val="18"/>
                <w:szCs w:val="18"/>
              </w:rPr>
            </w:pPr>
            <w:r>
              <w:rPr>
                <w:rFonts w:ascii="Arial" w:hAnsi="Arial" w:cs="Arial"/>
                <w:sz w:val="18"/>
                <w:szCs w:val="18"/>
              </w:rPr>
              <w:t>0.25</w:t>
            </w:r>
          </w:p>
        </w:tc>
        <w:tc>
          <w:tcPr>
            <w:tcW w:w="1332" w:type="dxa"/>
          </w:tcPr>
          <w:p w14:paraId="06AA4148" w14:textId="5808A728" w:rsidR="00256EBA" w:rsidRPr="007D3EDA" w:rsidRDefault="00256EBA" w:rsidP="00256EBA">
            <w:pPr>
              <w:spacing w:line="360" w:lineRule="exact"/>
              <w:ind w:right="165"/>
              <w:jc w:val="right"/>
              <w:rPr>
                <w:rFonts w:ascii="Arial" w:hAnsi="Arial" w:cs="Arial"/>
                <w:sz w:val="18"/>
                <w:szCs w:val="18"/>
              </w:rPr>
            </w:pPr>
            <w:r w:rsidRPr="00DA28B5">
              <w:rPr>
                <w:rFonts w:ascii="Arial" w:hAnsi="Arial" w:cs="Arial" w:hint="cs"/>
                <w:sz w:val="18"/>
                <w:szCs w:val="18"/>
              </w:rPr>
              <w:t>0.25</w:t>
            </w:r>
          </w:p>
        </w:tc>
        <w:tc>
          <w:tcPr>
            <w:tcW w:w="1260" w:type="dxa"/>
          </w:tcPr>
          <w:p w14:paraId="4C9716F6" w14:textId="467BF4ED" w:rsidR="00256EBA" w:rsidRPr="007D3EDA" w:rsidRDefault="00F477C1" w:rsidP="00256EBA">
            <w:pPr>
              <w:spacing w:line="360" w:lineRule="exact"/>
              <w:ind w:right="165"/>
              <w:jc w:val="right"/>
              <w:rPr>
                <w:rFonts w:ascii="Arial" w:hAnsi="Arial" w:cs="Arial"/>
                <w:sz w:val="18"/>
                <w:szCs w:val="18"/>
              </w:rPr>
            </w:pPr>
            <w:r>
              <w:rPr>
                <w:rFonts w:ascii="Arial" w:hAnsi="Arial" w:cs="Arial"/>
                <w:sz w:val="18"/>
                <w:szCs w:val="18"/>
              </w:rPr>
              <w:t>0.25</w:t>
            </w:r>
          </w:p>
        </w:tc>
        <w:tc>
          <w:tcPr>
            <w:tcW w:w="1350" w:type="dxa"/>
            <w:vAlign w:val="bottom"/>
          </w:tcPr>
          <w:p w14:paraId="5B58B0DC" w14:textId="204419B4" w:rsidR="00256EBA" w:rsidRPr="007D3EDA" w:rsidRDefault="00256EBA" w:rsidP="00256EBA">
            <w:pPr>
              <w:spacing w:line="360" w:lineRule="exact"/>
              <w:ind w:right="165"/>
              <w:jc w:val="right"/>
              <w:rPr>
                <w:rFonts w:ascii="Arial" w:hAnsi="Arial" w:cs="Arial"/>
                <w:sz w:val="18"/>
                <w:szCs w:val="18"/>
              </w:rPr>
            </w:pPr>
            <w:r w:rsidRPr="007D3EDA">
              <w:rPr>
                <w:rFonts w:ascii="Arial" w:hAnsi="Arial" w:cs="Arial"/>
                <w:sz w:val="18"/>
                <w:szCs w:val="18"/>
              </w:rPr>
              <w:t>0.2</w:t>
            </w:r>
            <w:r>
              <w:rPr>
                <w:rFonts w:ascii="Arial" w:hAnsi="Arial" w:cs="Arial"/>
                <w:sz w:val="18"/>
                <w:szCs w:val="18"/>
              </w:rPr>
              <w:t>5</w:t>
            </w:r>
          </w:p>
        </w:tc>
      </w:tr>
      <w:tr w:rsidR="00256EBA" w14:paraId="35CB65F3" w14:textId="77777777" w:rsidTr="007D3EDA">
        <w:tc>
          <w:tcPr>
            <w:tcW w:w="4392" w:type="dxa"/>
          </w:tcPr>
          <w:p w14:paraId="6780A563" w14:textId="77777777" w:rsidR="00256EBA" w:rsidRPr="007D3EDA" w:rsidRDefault="00256EBA" w:rsidP="00256EBA">
            <w:pPr>
              <w:tabs>
                <w:tab w:val="left" w:pos="162"/>
                <w:tab w:val="left" w:pos="312"/>
                <w:tab w:val="left" w:pos="432"/>
                <w:tab w:val="left" w:pos="597"/>
              </w:tabs>
              <w:spacing w:line="360" w:lineRule="exact"/>
              <w:ind w:left="162" w:right="-108" w:hanging="162"/>
              <w:rPr>
                <w:rFonts w:ascii="Arial" w:hAnsi="Arial" w:cs="Arial"/>
                <w:sz w:val="18"/>
                <w:szCs w:val="18"/>
              </w:rPr>
            </w:pPr>
            <w:r w:rsidRPr="007D3EDA">
              <w:rPr>
                <w:rFonts w:ascii="Arial" w:hAnsi="Arial" w:cs="Arial"/>
                <w:sz w:val="18"/>
                <w:szCs w:val="18"/>
              </w:rPr>
              <w:t>Letter of guarantees for government agency projects</w:t>
            </w:r>
          </w:p>
        </w:tc>
        <w:tc>
          <w:tcPr>
            <w:tcW w:w="1260" w:type="dxa"/>
            <w:vAlign w:val="bottom"/>
          </w:tcPr>
          <w:p w14:paraId="4D55B423" w14:textId="77777777" w:rsidR="00256EBA" w:rsidRPr="007D3EDA" w:rsidRDefault="00256EBA" w:rsidP="00256EBA">
            <w:pPr>
              <w:spacing w:line="360" w:lineRule="exact"/>
              <w:ind w:right="165"/>
              <w:jc w:val="right"/>
              <w:rPr>
                <w:rFonts w:ascii="Arial" w:hAnsi="Arial" w:cs="Arial"/>
                <w:sz w:val="18"/>
                <w:szCs w:val="18"/>
              </w:rPr>
            </w:pPr>
          </w:p>
        </w:tc>
        <w:tc>
          <w:tcPr>
            <w:tcW w:w="1332" w:type="dxa"/>
            <w:vAlign w:val="bottom"/>
          </w:tcPr>
          <w:p w14:paraId="6BEC6F24" w14:textId="77777777" w:rsidR="00256EBA" w:rsidRPr="007D3EDA" w:rsidRDefault="00256EBA" w:rsidP="00256EBA">
            <w:pPr>
              <w:spacing w:line="360" w:lineRule="exact"/>
              <w:ind w:right="165"/>
              <w:jc w:val="right"/>
              <w:rPr>
                <w:rFonts w:ascii="Arial" w:hAnsi="Arial" w:cs="Arial"/>
                <w:sz w:val="18"/>
                <w:szCs w:val="18"/>
              </w:rPr>
            </w:pPr>
          </w:p>
        </w:tc>
        <w:tc>
          <w:tcPr>
            <w:tcW w:w="1260" w:type="dxa"/>
            <w:vAlign w:val="bottom"/>
          </w:tcPr>
          <w:p w14:paraId="68709C68" w14:textId="77777777" w:rsidR="00256EBA" w:rsidRPr="007D3EDA" w:rsidRDefault="00256EBA" w:rsidP="00256EBA">
            <w:pPr>
              <w:spacing w:line="360" w:lineRule="exact"/>
              <w:ind w:right="165"/>
              <w:jc w:val="right"/>
              <w:rPr>
                <w:rFonts w:ascii="Arial" w:hAnsi="Arial" w:cs="Arial"/>
                <w:sz w:val="18"/>
                <w:szCs w:val="18"/>
              </w:rPr>
            </w:pPr>
          </w:p>
        </w:tc>
        <w:tc>
          <w:tcPr>
            <w:tcW w:w="1350" w:type="dxa"/>
            <w:vAlign w:val="bottom"/>
          </w:tcPr>
          <w:p w14:paraId="432D2403" w14:textId="77777777" w:rsidR="00256EBA" w:rsidRPr="007D3EDA" w:rsidRDefault="00256EBA" w:rsidP="00256EBA">
            <w:pPr>
              <w:spacing w:line="360" w:lineRule="exact"/>
              <w:ind w:right="165"/>
              <w:jc w:val="right"/>
              <w:rPr>
                <w:rFonts w:ascii="Arial" w:hAnsi="Arial" w:cs="Arial"/>
                <w:sz w:val="18"/>
                <w:szCs w:val="18"/>
              </w:rPr>
            </w:pPr>
          </w:p>
        </w:tc>
      </w:tr>
      <w:tr w:rsidR="00256EBA" w:rsidRPr="005A1435" w14:paraId="658529D6" w14:textId="77777777" w:rsidTr="00F83EBC">
        <w:tc>
          <w:tcPr>
            <w:tcW w:w="4392" w:type="dxa"/>
          </w:tcPr>
          <w:p w14:paraId="5712F378" w14:textId="77777777" w:rsidR="00256EBA" w:rsidRPr="007D3EDA" w:rsidRDefault="00256EBA" w:rsidP="00256EBA">
            <w:pPr>
              <w:tabs>
                <w:tab w:val="left" w:pos="162"/>
                <w:tab w:val="left" w:pos="312"/>
                <w:tab w:val="left" w:pos="432"/>
                <w:tab w:val="left" w:pos="597"/>
              </w:tabs>
              <w:spacing w:line="360" w:lineRule="exact"/>
              <w:ind w:left="162" w:right="-108" w:hanging="162"/>
              <w:rPr>
                <w:rFonts w:ascii="Arial" w:hAnsi="Arial" w:cs="Arial"/>
                <w:sz w:val="18"/>
                <w:szCs w:val="18"/>
              </w:rPr>
            </w:pPr>
            <w:r w:rsidRPr="007D3EDA">
              <w:rPr>
                <w:rFonts w:ascii="Arial" w:hAnsi="Arial" w:cs="Arial"/>
                <w:sz w:val="18"/>
                <w:szCs w:val="18"/>
              </w:rPr>
              <w:t xml:space="preserve">   Baht</w:t>
            </w:r>
          </w:p>
        </w:tc>
        <w:tc>
          <w:tcPr>
            <w:tcW w:w="1260" w:type="dxa"/>
          </w:tcPr>
          <w:p w14:paraId="0D13146B" w14:textId="286CBC2E" w:rsidR="00256EBA" w:rsidRPr="007D3EDA" w:rsidRDefault="00F477C1" w:rsidP="00256EBA">
            <w:pPr>
              <w:spacing w:line="360" w:lineRule="exact"/>
              <w:ind w:right="165"/>
              <w:jc w:val="right"/>
              <w:rPr>
                <w:rFonts w:ascii="Arial" w:hAnsi="Arial" w:cs="Arial"/>
                <w:sz w:val="18"/>
                <w:szCs w:val="18"/>
              </w:rPr>
            </w:pPr>
            <w:r>
              <w:rPr>
                <w:rFonts w:ascii="Arial" w:hAnsi="Arial" w:cs="Arial"/>
                <w:sz w:val="18"/>
                <w:szCs w:val="18"/>
              </w:rPr>
              <w:t>12.99</w:t>
            </w:r>
          </w:p>
        </w:tc>
        <w:tc>
          <w:tcPr>
            <w:tcW w:w="1332" w:type="dxa"/>
          </w:tcPr>
          <w:p w14:paraId="30030DD6" w14:textId="6B03EC13" w:rsidR="00256EBA" w:rsidRPr="007D3EDA" w:rsidRDefault="00256EBA" w:rsidP="00256EBA">
            <w:pPr>
              <w:spacing w:line="360" w:lineRule="exact"/>
              <w:ind w:right="165"/>
              <w:jc w:val="right"/>
              <w:rPr>
                <w:rFonts w:ascii="Arial" w:hAnsi="Arial" w:cs="Arial"/>
                <w:sz w:val="18"/>
                <w:szCs w:val="18"/>
              </w:rPr>
            </w:pPr>
            <w:r w:rsidRPr="00DA28B5">
              <w:rPr>
                <w:rFonts w:ascii="Arial" w:hAnsi="Arial" w:cs="Arial" w:hint="cs"/>
                <w:sz w:val="18"/>
                <w:szCs w:val="18"/>
              </w:rPr>
              <w:t>12.99</w:t>
            </w:r>
          </w:p>
        </w:tc>
        <w:tc>
          <w:tcPr>
            <w:tcW w:w="1260" w:type="dxa"/>
          </w:tcPr>
          <w:p w14:paraId="003690BB" w14:textId="6E7C0381" w:rsidR="00256EBA" w:rsidRPr="007D3EDA" w:rsidRDefault="00F477C1" w:rsidP="00256EBA">
            <w:pPr>
              <w:spacing w:line="360" w:lineRule="exact"/>
              <w:ind w:right="165"/>
              <w:jc w:val="right"/>
              <w:rPr>
                <w:rFonts w:ascii="Arial" w:hAnsi="Arial" w:cs="Arial"/>
                <w:sz w:val="18"/>
                <w:szCs w:val="18"/>
              </w:rPr>
            </w:pPr>
            <w:r>
              <w:rPr>
                <w:rFonts w:ascii="Arial" w:hAnsi="Arial" w:cs="Arial"/>
                <w:sz w:val="18"/>
                <w:szCs w:val="18"/>
              </w:rPr>
              <w:t>-</w:t>
            </w:r>
          </w:p>
        </w:tc>
        <w:tc>
          <w:tcPr>
            <w:tcW w:w="1350" w:type="dxa"/>
            <w:vAlign w:val="bottom"/>
          </w:tcPr>
          <w:p w14:paraId="485AFC12" w14:textId="74EA4015" w:rsidR="00256EBA" w:rsidRPr="007D3EDA" w:rsidRDefault="00256EBA" w:rsidP="00256EBA">
            <w:pPr>
              <w:spacing w:line="360" w:lineRule="exact"/>
              <w:ind w:right="165"/>
              <w:jc w:val="right"/>
              <w:rPr>
                <w:rFonts w:ascii="Arial" w:hAnsi="Arial" w:cs="Arial"/>
                <w:sz w:val="18"/>
                <w:szCs w:val="18"/>
              </w:rPr>
            </w:pPr>
            <w:r w:rsidRPr="007D3EDA">
              <w:rPr>
                <w:rFonts w:ascii="Arial" w:hAnsi="Arial" w:cs="Arial"/>
                <w:sz w:val="18"/>
                <w:szCs w:val="18"/>
              </w:rPr>
              <w:t>-</w:t>
            </w:r>
          </w:p>
        </w:tc>
      </w:tr>
      <w:tr w:rsidR="00256EBA" w:rsidRPr="00F22EDC" w14:paraId="029B4BBF" w14:textId="77777777" w:rsidTr="00F83EBC">
        <w:tc>
          <w:tcPr>
            <w:tcW w:w="4392" w:type="dxa"/>
          </w:tcPr>
          <w:p w14:paraId="40A2E32A" w14:textId="77777777" w:rsidR="00256EBA" w:rsidRPr="007D3EDA" w:rsidRDefault="00256EBA" w:rsidP="00256EBA">
            <w:pPr>
              <w:tabs>
                <w:tab w:val="left" w:pos="162"/>
                <w:tab w:val="left" w:pos="312"/>
                <w:tab w:val="left" w:pos="432"/>
                <w:tab w:val="left" w:pos="597"/>
              </w:tabs>
              <w:spacing w:line="360" w:lineRule="exact"/>
              <w:ind w:left="162" w:right="-108" w:hanging="162"/>
              <w:rPr>
                <w:rFonts w:ascii="Arial" w:hAnsi="Arial" w:cs="Arial"/>
                <w:sz w:val="18"/>
                <w:szCs w:val="18"/>
              </w:rPr>
            </w:pPr>
            <w:r w:rsidRPr="007D3EDA">
              <w:rPr>
                <w:rFonts w:ascii="Arial" w:hAnsi="Arial" w:cs="Arial"/>
                <w:sz w:val="18"/>
                <w:szCs w:val="18"/>
              </w:rPr>
              <w:t>Other letter of guarantees</w:t>
            </w:r>
          </w:p>
        </w:tc>
        <w:tc>
          <w:tcPr>
            <w:tcW w:w="1260" w:type="dxa"/>
          </w:tcPr>
          <w:p w14:paraId="43F195BA" w14:textId="77777777" w:rsidR="00256EBA" w:rsidRPr="007D3EDA" w:rsidRDefault="00256EBA" w:rsidP="00256EBA">
            <w:pPr>
              <w:spacing w:line="360" w:lineRule="exact"/>
              <w:ind w:right="165"/>
              <w:jc w:val="right"/>
              <w:rPr>
                <w:rFonts w:ascii="Arial" w:hAnsi="Arial" w:cs="Arial"/>
                <w:sz w:val="18"/>
                <w:szCs w:val="18"/>
              </w:rPr>
            </w:pPr>
          </w:p>
        </w:tc>
        <w:tc>
          <w:tcPr>
            <w:tcW w:w="1332" w:type="dxa"/>
          </w:tcPr>
          <w:p w14:paraId="2609E7C0" w14:textId="77777777" w:rsidR="00256EBA" w:rsidRPr="007D3EDA" w:rsidRDefault="00256EBA" w:rsidP="00256EBA">
            <w:pPr>
              <w:spacing w:line="360" w:lineRule="exact"/>
              <w:ind w:right="165"/>
              <w:jc w:val="right"/>
              <w:rPr>
                <w:rFonts w:ascii="Arial" w:hAnsi="Arial" w:cs="Arial"/>
                <w:sz w:val="18"/>
                <w:szCs w:val="18"/>
              </w:rPr>
            </w:pPr>
          </w:p>
        </w:tc>
        <w:tc>
          <w:tcPr>
            <w:tcW w:w="1260" w:type="dxa"/>
          </w:tcPr>
          <w:p w14:paraId="650C68CB" w14:textId="77777777" w:rsidR="00256EBA" w:rsidRPr="007D3EDA" w:rsidRDefault="00256EBA" w:rsidP="00256EBA">
            <w:pPr>
              <w:spacing w:line="360" w:lineRule="exact"/>
              <w:ind w:right="165"/>
              <w:jc w:val="right"/>
              <w:rPr>
                <w:rFonts w:ascii="Arial" w:hAnsi="Arial" w:cs="Arial"/>
                <w:sz w:val="18"/>
                <w:szCs w:val="18"/>
              </w:rPr>
            </w:pPr>
          </w:p>
        </w:tc>
        <w:tc>
          <w:tcPr>
            <w:tcW w:w="1350" w:type="dxa"/>
            <w:vAlign w:val="bottom"/>
          </w:tcPr>
          <w:p w14:paraId="281D2EDB" w14:textId="77777777" w:rsidR="00256EBA" w:rsidRPr="007D3EDA" w:rsidRDefault="00256EBA" w:rsidP="00256EBA">
            <w:pPr>
              <w:spacing w:line="360" w:lineRule="exact"/>
              <w:ind w:right="165"/>
              <w:jc w:val="right"/>
              <w:rPr>
                <w:rFonts w:ascii="Arial" w:hAnsi="Arial" w:cs="Arial"/>
                <w:sz w:val="18"/>
                <w:szCs w:val="18"/>
              </w:rPr>
            </w:pPr>
          </w:p>
        </w:tc>
      </w:tr>
      <w:tr w:rsidR="00256EBA" w:rsidRPr="005A1435" w14:paraId="1037ACD2" w14:textId="77777777" w:rsidTr="00F83EBC">
        <w:tc>
          <w:tcPr>
            <w:tcW w:w="4392" w:type="dxa"/>
          </w:tcPr>
          <w:p w14:paraId="1AB59D1B" w14:textId="77777777" w:rsidR="00256EBA" w:rsidRPr="007D3EDA" w:rsidRDefault="00256EBA" w:rsidP="00256EBA">
            <w:pPr>
              <w:tabs>
                <w:tab w:val="left" w:pos="162"/>
                <w:tab w:val="left" w:pos="312"/>
                <w:tab w:val="left" w:pos="432"/>
                <w:tab w:val="left" w:pos="597"/>
              </w:tabs>
              <w:spacing w:line="360" w:lineRule="exact"/>
              <w:ind w:left="162" w:right="-108" w:hanging="162"/>
              <w:rPr>
                <w:rFonts w:ascii="Arial" w:hAnsi="Arial" w:cs="Arial"/>
                <w:sz w:val="18"/>
                <w:szCs w:val="18"/>
              </w:rPr>
            </w:pPr>
            <w:r w:rsidRPr="007D3EDA">
              <w:rPr>
                <w:rFonts w:ascii="Arial" w:hAnsi="Arial" w:cs="Arial"/>
                <w:sz w:val="18"/>
                <w:szCs w:val="18"/>
              </w:rPr>
              <w:t xml:space="preserve">   Baht</w:t>
            </w:r>
          </w:p>
        </w:tc>
        <w:tc>
          <w:tcPr>
            <w:tcW w:w="1260" w:type="dxa"/>
          </w:tcPr>
          <w:p w14:paraId="4458C98F" w14:textId="213AB469" w:rsidR="00256EBA" w:rsidRPr="007D3EDA" w:rsidRDefault="00F477C1" w:rsidP="00256EBA">
            <w:pPr>
              <w:spacing w:line="360" w:lineRule="exact"/>
              <w:ind w:right="165"/>
              <w:jc w:val="right"/>
              <w:rPr>
                <w:rFonts w:ascii="Arial" w:hAnsi="Arial" w:cs="Arial"/>
                <w:sz w:val="18"/>
                <w:szCs w:val="18"/>
              </w:rPr>
            </w:pPr>
            <w:r>
              <w:rPr>
                <w:rFonts w:ascii="Arial" w:hAnsi="Arial" w:cs="Arial"/>
                <w:sz w:val="18"/>
                <w:szCs w:val="18"/>
              </w:rPr>
              <w:t>23.77</w:t>
            </w:r>
          </w:p>
        </w:tc>
        <w:tc>
          <w:tcPr>
            <w:tcW w:w="1332" w:type="dxa"/>
          </w:tcPr>
          <w:p w14:paraId="1D395F00" w14:textId="66414BFC" w:rsidR="00256EBA" w:rsidRPr="007D3EDA" w:rsidRDefault="00256EBA" w:rsidP="00256EBA">
            <w:pPr>
              <w:spacing w:line="360" w:lineRule="exact"/>
              <w:ind w:right="165"/>
              <w:jc w:val="right"/>
              <w:rPr>
                <w:rFonts w:ascii="Arial" w:hAnsi="Arial" w:cs="Arial"/>
                <w:sz w:val="18"/>
                <w:szCs w:val="18"/>
              </w:rPr>
            </w:pPr>
            <w:r w:rsidRPr="00DA28B5">
              <w:rPr>
                <w:rFonts w:ascii="Arial" w:hAnsi="Arial" w:cs="Arial" w:hint="cs"/>
                <w:sz w:val="18"/>
                <w:szCs w:val="18"/>
              </w:rPr>
              <w:t>23.77</w:t>
            </w:r>
          </w:p>
        </w:tc>
        <w:tc>
          <w:tcPr>
            <w:tcW w:w="1260" w:type="dxa"/>
          </w:tcPr>
          <w:p w14:paraId="3CFE33A1" w14:textId="5DD0C9BD" w:rsidR="00256EBA" w:rsidRPr="007D3EDA" w:rsidRDefault="00F477C1" w:rsidP="00256EBA">
            <w:pPr>
              <w:spacing w:line="360" w:lineRule="exact"/>
              <w:ind w:right="165"/>
              <w:jc w:val="right"/>
              <w:rPr>
                <w:rFonts w:ascii="Arial" w:hAnsi="Arial" w:cs="Arial"/>
                <w:sz w:val="18"/>
                <w:szCs w:val="18"/>
              </w:rPr>
            </w:pPr>
            <w:r>
              <w:rPr>
                <w:rFonts w:ascii="Arial" w:hAnsi="Arial" w:cs="Arial"/>
                <w:sz w:val="18"/>
                <w:szCs w:val="18"/>
              </w:rPr>
              <w:t>22.77</w:t>
            </w:r>
          </w:p>
        </w:tc>
        <w:tc>
          <w:tcPr>
            <w:tcW w:w="1350" w:type="dxa"/>
            <w:vAlign w:val="bottom"/>
          </w:tcPr>
          <w:p w14:paraId="7F0F7CE7" w14:textId="1F551EBC" w:rsidR="00256EBA" w:rsidRPr="007D3EDA" w:rsidRDefault="00256EBA" w:rsidP="00256EBA">
            <w:pPr>
              <w:spacing w:line="360" w:lineRule="exact"/>
              <w:ind w:right="165"/>
              <w:jc w:val="right"/>
              <w:rPr>
                <w:rFonts w:ascii="Arial" w:hAnsi="Arial" w:cs="Arial"/>
                <w:sz w:val="18"/>
                <w:szCs w:val="18"/>
              </w:rPr>
            </w:pPr>
            <w:r w:rsidRPr="007D3EDA">
              <w:rPr>
                <w:rFonts w:ascii="Arial" w:hAnsi="Arial" w:cs="Arial"/>
                <w:sz w:val="18"/>
                <w:szCs w:val="18"/>
              </w:rPr>
              <w:t>22.77</w:t>
            </w:r>
          </w:p>
        </w:tc>
      </w:tr>
      <w:tr w:rsidR="00256EBA" w:rsidRPr="005A1435" w14:paraId="6E8E5F72" w14:textId="77777777" w:rsidTr="00F83EBC">
        <w:tc>
          <w:tcPr>
            <w:tcW w:w="4392" w:type="dxa"/>
          </w:tcPr>
          <w:p w14:paraId="6BCCA447" w14:textId="77777777" w:rsidR="00256EBA" w:rsidRPr="007D3EDA" w:rsidRDefault="00256EBA" w:rsidP="00256EBA">
            <w:pPr>
              <w:tabs>
                <w:tab w:val="left" w:pos="162"/>
                <w:tab w:val="left" w:pos="312"/>
                <w:tab w:val="left" w:pos="432"/>
                <w:tab w:val="left" w:pos="597"/>
              </w:tabs>
              <w:spacing w:line="360" w:lineRule="exact"/>
              <w:ind w:left="162" w:right="-108" w:hanging="162"/>
              <w:rPr>
                <w:rFonts w:ascii="Arial" w:hAnsi="Arial" w:cs="Arial"/>
                <w:sz w:val="18"/>
                <w:szCs w:val="18"/>
              </w:rPr>
            </w:pPr>
            <w:r w:rsidRPr="007D3EDA">
              <w:rPr>
                <w:rFonts w:ascii="Arial" w:hAnsi="Arial" w:cs="Arial"/>
                <w:sz w:val="18"/>
                <w:szCs w:val="18"/>
              </w:rPr>
              <w:t xml:space="preserve">   MYR</w:t>
            </w:r>
          </w:p>
        </w:tc>
        <w:tc>
          <w:tcPr>
            <w:tcW w:w="1260" w:type="dxa"/>
          </w:tcPr>
          <w:p w14:paraId="24C73154" w14:textId="31C8E6F9" w:rsidR="00256EBA" w:rsidRPr="007D3EDA" w:rsidRDefault="00F477C1" w:rsidP="00256EBA">
            <w:pPr>
              <w:spacing w:line="360" w:lineRule="exact"/>
              <w:ind w:right="165"/>
              <w:jc w:val="right"/>
              <w:rPr>
                <w:rFonts w:ascii="Arial" w:hAnsi="Arial" w:cs="Arial"/>
                <w:sz w:val="18"/>
                <w:szCs w:val="18"/>
              </w:rPr>
            </w:pPr>
            <w:r>
              <w:rPr>
                <w:rFonts w:ascii="Arial" w:hAnsi="Arial" w:cs="Arial"/>
                <w:sz w:val="18"/>
                <w:szCs w:val="18"/>
              </w:rPr>
              <w:t>1.00</w:t>
            </w:r>
          </w:p>
        </w:tc>
        <w:tc>
          <w:tcPr>
            <w:tcW w:w="1332" w:type="dxa"/>
          </w:tcPr>
          <w:p w14:paraId="08BC2EF9" w14:textId="6E84D0F1" w:rsidR="00256EBA" w:rsidRPr="007D3EDA" w:rsidRDefault="00256EBA" w:rsidP="00256EBA">
            <w:pPr>
              <w:spacing w:line="360" w:lineRule="exact"/>
              <w:ind w:right="165"/>
              <w:jc w:val="right"/>
              <w:rPr>
                <w:rFonts w:ascii="Arial" w:hAnsi="Arial" w:cs="Arial"/>
                <w:sz w:val="18"/>
                <w:szCs w:val="18"/>
                <w:cs/>
              </w:rPr>
            </w:pPr>
            <w:r w:rsidRPr="00DA28B5">
              <w:rPr>
                <w:rFonts w:ascii="Arial" w:hAnsi="Arial" w:cs="Arial" w:hint="cs"/>
                <w:sz w:val="18"/>
                <w:szCs w:val="18"/>
              </w:rPr>
              <w:t>1.00</w:t>
            </w:r>
          </w:p>
        </w:tc>
        <w:tc>
          <w:tcPr>
            <w:tcW w:w="1260" w:type="dxa"/>
          </w:tcPr>
          <w:p w14:paraId="3662B690" w14:textId="4FF3065F" w:rsidR="00256EBA" w:rsidRPr="007D3EDA" w:rsidRDefault="00F477C1" w:rsidP="00256EBA">
            <w:pPr>
              <w:spacing w:line="360" w:lineRule="exact"/>
              <w:ind w:right="165"/>
              <w:jc w:val="right"/>
              <w:rPr>
                <w:rFonts w:ascii="Arial" w:hAnsi="Arial" w:cs="Arial"/>
                <w:sz w:val="18"/>
                <w:szCs w:val="18"/>
                <w:cs/>
              </w:rPr>
            </w:pPr>
            <w:r>
              <w:rPr>
                <w:rFonts w:ascii="Arial" w:hAnsi="Arial" w:cs="Arial"/>
                <w:sz w:val="18"/>
                <w:szCs w:val="18"/>
              </w:rPr>
              <w:t>1.00</w:t>
            </w:r>
          </w:p>
        </w:tc>
        <w:tc>
          <w:tcPr>
            <w:tcW w:w="1350" w:type="dxa"/>
            <w:vAlign w:val="bottom"/>
          </w:tcPr>
          <w:p w14:paraId="04027D52" w14:textId="123EEEA5" w:rsidR="00256EBA" w:rsidRPr="007D3EDA" w:rsidRDefault="00256EBA" w:rsidP="00256EBA">
            <w:pPr>
              <w:spacing w:line="360" w:lineRule="exact"/>
              <w:ind w:right="165"/>
              <w:jc w:val="right"/>
              <w:rPr>
                <w:rFonts w:ascii="Arial" w:hAnsi="Arial" w:cs="Arial"/>
                <w:sz w:val="18"/>
                <w:szCs w:val="18"/>
                <w:cs/>
              </w:rPr>
            </w:pPr>
            <w:r w:rsidRPr="007D3EDA">
              <w:rPr>
                <w:rFonts w:ascii="Arial" w:hAnsi="Arial" w:cs="Arial"/>
                <w:sz w:val="18"/>
                <w:szCs w:val="18"/>
              </w:rPr>
              <w:t>1.00</w:t>
            </w:r>
          </w:p>
        </w:tc>
      </w:tr>
    </w:tbl>
    <w:p w14:paraId="0030E572" w14:textId="2D9F4425" w:rsidR="00120099" w:rsidRDefault="00DA28B5" w:rsidP="00513CD9">
      <w:pPr>
        <w:tabs>
          <w:tab w:val="left" w:pos="540"/>
          <w:tab w:val="left" w:pos="2880"/>
          <w:tab w:val="left" w:pos="5760"/>
          <w:tab w:val="decimal" w:pos="6660"/>
          <w:tab w:val="left" w:pos="7110"/>
          <w:tab w:val="decimal" w:pos="7920"/>
        </w:tabs>
        <w:spacing w:before="240" w:after="120" w:line="380" w:lineRule="exact"/>
        <w:ind w:left="720" w:hanging="720"/>
        <w:jc w:val="both"/>
        <w:rPr>
          <w:rFonts w:ascii="Arial" w:hAnsi="Arial" w:cs="Arial"/>
          <w:b/>
          <w:bCs/>
          <w:sz w:val="22"/>
          <w:szCs w:val="22"/>
        </w:rPr>
      </w:pPr>
      <w:r>
        <w:rPr>
          <w:rFonts w:ascii="Arial" w:eastAsia="Arial Unicode MS" w:hAnsi="Arial" w:cs="Arial"/>
          <w:b/>
          <w:bCs/>
          <w:sz w:val="22"/>
          <w:szCs w:val="22"/>
        </w:rPr>
        <w:t>14</w:t>
      </w:r>
      <w:r w:rsidR="00120099">
        <w:rPr>
          <w:rFonts w:ascii="Arial" w:eastAsia="Arial Unicode MS" w:hAnsi="Arial" w:cs="Arial"/>
          <w:b/>
          <w:bCs/>
          <w:sz w:val="22"/>
          <w:szCs w:val="22"/>
        </w:rPr>
        <w:t>.</w:t>
      </w:r>
      <w:r w:rsidR="00A81701">
        <w:rPr>
          <w:rFonts w:ascii="Arial" w:eastAsia="Arial Unicode MS" w:hAnsi="Arial" w:cs="Arial"/>
          <w:b/>
          <w:bCs/>
          <w:sz w:val="22"/>
          <w:szCs w:val="22"/>
        </w:rPr>
        <w:t>4</w:t>
      </w:r>
      <w:r w:rsidR="00120099" w:rsidRPr="00E94C88">
        <w:rPr>
          <w:rFonts w:ascii="Arial" w:eastAsia="Arial Unicode MS" w:hAnsi="Arial" w:cs="Arial"/>
          <w:b/>
          <w:bCs/>
          <w:sz w:val="22"/>
          <w:szCs w:val="22"/>
        </w:rPr>
        <w:tab/>
      </w:r>
      <w:r w:rsidR="00120099">
        <w:rPr>
          <w:rFonts w:ascii="Arial" w:eastAsia="Arial Unicode MS" w:hAnsi="Arial" w:cs="Arial"/>
          <w:b/>
          <w:bCs/>
          <w:sz w:val="22"/>
          <w:szCs w:val="22"/>
        </w:rPr>
        <w:tab/>
      </w:r>
      <w:r w:rsidR="00BB3EF2">
        <w:rPr>
          <w:rFonts w:ascii="Arial" w:hAnsi="Arial" w:cs="Arial"/>
          <w:b/>
          <w:bCs/>
          <w:sz w:val="22"/>
          <w:szCs w:val="22"/>
        </w:rPr>
        <w:t>Guarantees</w:t>
      </w:r>
    </w:p>
    <w:p w14:paraId="6EDEF132" w14:textId="1AF9FA5B" w:rsidR="00E57591" w:rsidRDefault="00DA28B5" w:rsidP="00A13B63">
      <w:pPr>
        <w:tabs>
          <w:tab w:val="left" w:pos="360"/>
        </w:tabs>
        <w:spacing w:before="120" w:after="120" w:line="380" w:lineRule="exact"/>
        <w:ind w:left="720" w:right="-43" w:hanging="720"/>
        <w:jc w:val="thaiDistribute"/>
        <w:rPr>
          <w:rFonts w:ascii="Arial" w:hAnsi="Arial" w:cs="Cordia New"/>
          <w:sz w:val="22"/>
          <w:szCs w:val="28"/>
        </w:rPr>
      </w:pPr>
      <w:r>
        <w:rPr>
          <w:rFonts w:ascii="Arial" w:hAnsi="Arial" w:cs="Arial"/>
          <w:sz w:val="22"/>
          <w:szCs w:val="22"/>
        </w:rPr>
        <w:t>14</w:t>
      </w:r>
      <w:r w:rsidR="00A93164">
        <w:rPr>
          <w:rFonts w:ascii="Arial" w:hAnsi="Arial" w:cs="Arial"/>
          <w:sz w:val="22"/>
          <w:szCs w:val="22"/>
        </w:rPr>
        <w:t>.4.</w:t>
      </w:r>
      <w:r w:rsidR="00495317">
        <w:rPr>
          <w:rFonts w:ascii="Arial" w:hAnsi="Arial" w:cs="Arial"/>
          <w:sz w:val="22"/>
          <w:szCs w:val="22"/>
        </w:rPr>
        <w:t>1</w:t>
      </w:r>
      <w:r w:rsidR="00780B6D">
        <w:rPr>
          <w:rFonts w:ascii="Arial" w:hAnsi="Arial" w:cs="Arial"/>
          <w:sz w:val="22"/>
          <w:szCs w:val="22"/>
        </w:rPr>
        <w:tab/>
      </w:r>
      <w:r w:rsidR="000B2ADB">
        <w:rPr>
          <w:rFonts w:ascii="Arial" w:hAnsi="Arial" w:cs="Arial"/>
          <w:sz w:val="22"/>
          <w:szCs w:val="22"/>
        </w:rPr>
        <w:t xml:space="preserve">As at </w:t>
      </w:r>
      <w:r w:rsidR="0042636D">
        <w:rPr>
          <w:rFonts w:ascii="Arial" w:eastAsia="Arial Unicode MS" w:hAnsi="Arial" w:cstheme="minorBidi"/>
          <w:color w:val="000000"/>
          <w:sz w:val="22"/>
          <w:szCs w:val="22"/>
        </w:rPr>
        <w:t>30 June</w:t>
      </w:r>
      <w:r w:rsidR="0042636D">
        <w:rPr>
          <w:rFonts w:ascii="Arial" w:eastAsia="Arial Unicode MS" w:hAnsi="Arial" w:cs="Arial"/>
          <w:color w:val="000000"/>
          <w:sz w:val="22"/>
          <w:szCs w:val="22"/>
        </w:rPr>
        <w:t xml:space="preserve"> </w:t>
      </w:r>
      <w:r w:rsidR="00C53CC8">
        <w:rPr>
          <w:rFonts w:ascii="Arial" w:hAnsi="Arial" w:cs="Arial"/>
          <w:sz w:val="22"/>
          <w:szCs w:val="22"/>
        </w:rPr>
        <w:t>2022</w:t>
      </w:r>
      <w:r w:rsidR="00631D6B">
        <w:rPr>
          <w:rFonts w:ascii="Arial" w:hAnsi="Arial" w:cs="Arial"/>
          <w:sz w:val="22"/>
          <w:szCs w:val="22"/>
        </w:rPr>
        <w:t xml:space="preserve"> and 31 </w:t>
      </w:r>
      <w:r w:rsidR="00E57591" w:rsidRPr="00104266">
        <w:rPr>
          <w:rFonts w:ascii="Arial" w:hAnsi="Arial" w:cs="Arial"/>
          <w:sz w:val="22"/>
          <w:szCs w:val="22"/>
        </w:rPr>
        <w:t>December</w:t>
      </w:r>
      <w:r w:rsidR="00E57591" w:rsidRPr="00104266">
        <w:rPr>
          <w:rFonts w:ascii="Arial" w:hAnsi="Arial" w:cs="Arial"/>
          <w:sz w:val="22"/>
          <w:szCs w:val="22"/>
          <w:cs/>
        </w:rPr>
        <w:t xml:space="preserve"> </w:t>
      </w:r>
      <w:r w:rsidR="00C53CC8">
        <w:rPr>
          <w:rFonts w:ascii="Arial" w:hAnsi="Arial"/>
          <w:sz w:val="22"/>
          <w:szCs w:val="22"/>
        </w:rPr>
        <w:t>2021</w:t>
      </w:r>
      <w:r w:rsidR="00E57591" w:rsidRPr="00104266">
        <w:rPr>
          <w:rFonts w:ascii="Arial" w:hAnsi="Arial" w:cs="Arial"/>
          <w:sz w:val="22"/>
          <w:szCs w:val="22"/>
        </w:rPr>
        <w:t>,</w:t>
      </w:r>
      <w:r w:rsidR="00E57591" w:rsidRPr="00104266">
        <w:rPr>
          <w:rFonts w:ascii="Arial" w:hAnsi="Arial" w:cs="Arial"/>
          <w:sz w:val="22"/>
          <w:szCs w:val="22"/>
          <w:cs/>
        </w:rPr>
        <w:t xml:space="preserve"> </w:t>
      </w:r>
      <w:r w:rsidR="00E57591" w:rsidRPr="00104266">
        <w:rPr>
          <w:rFonts w:ascii="Arial" w:hAnsi="Arial" w:cs="Arial"/>
          <w:sz w:val="22"/>
          <w:szCs w:val="22"/>
        </w:rPr>
        <w:t xml:space="preserve">subsidiaries </w:t>
      </w:r>
      <w:r w:rsidR="003067CD">
        <w:rPr>
          <w:rFonts w:ascii="Arial" w:hAnsi="Arial" w:cs="Browallia New"/>
          <w:sz w:val="22"/>
          <w:szCs w:val="28"/>
        </w:rPr>
        <w:t>had</w:t>
      </w:r>
      <w:r w:rsidR="00E57591" w:rsidRPr="00104266">
        <w:rPr>
          <w:rFonts w:ascii="Arial" w:hAnsi="Arial" w:cs="Arial"/>
          <w:sz w:val="22"/>
          <w:szCs w:val="22"/>
        </w:rPr>
        <w:t xml:space="preserve"> the following </w:t>
      </w:r>
      <w:r w:rsidR="00E57591" w:rsidRPr="00104266">
        <w:rPr>
          <w:rFonts w:ascii="Arial" w:hAnsi="Arial" w:cs="Arial"/>
          <w:sz w:val="22"/>
          <w:szCs w:val="28"/>
        </w:rPr>
        <w:t xml:space="preserve">contingent liabilities in respect of </w:t>
      </w:r>
      <w:r w:rsidR="00780B6D">
        <w:rPr>
          <w:rFonts w:ascii="Arial" w:hAnsi="Arial" w:cs="Arial"/>
          <w:sz w:val="22"/>
          <w:szCs w:val="28"/>
        </w:rPr>
        <w:t xml:space="preserve">guarantees for </w:t>
      </w:r>
      <w:r w:rsidR="00B77343">
        <w:rPr>
          <w:rFonts w:ascii="Arial" w:hAnsi="Arial" w:cs="Arial"/>
          <w:sz w:val="22"/>
          <w:szCs w:val="28"/>
        </w:rPr>
        <w:t>short-term loan</w:t>
      </w:r>
      <w:r w:rsidR="00E91C61">
        <w:rPr>
          <w:rFonts w:ascii="Arial" w:hAnsi="Arial" w:cs="Arial"/>
          <w:sz w:val="22"/>
          <w:szCs w:val="28"/>
        </w:rPr>
        <w:t>s</w:t>
      </w:r>
      <w:r w:rsidR="00B77343">
        <w:rPr>
          <w:rFonts w:ascii="Arial" w:hAnsi="Arial" w:cs="Arial"/>
          <w:sz w:val="22"/>
          <w:szCs w:val="28"/>
        </w:rPr>
        <w:t xml:space="preserve"> from financial institution</w:t>
      </w:r>
      <w:r w:rsidR="003067CD">
        <w:rPr>
          <w:rFonts w:ascii="Arial" w:hAnsi="Arial" w:cs="Arial"/>
          <w:sz w:val="22"/>
          <w:szCs w:val="28"/>
        </w:rPr>
        <w:t>s</w:t>
      </w:r>
      <w:r w:rsidR="00B77343">
        <w:rPr>
          <w:rFonts w:ascii="Arial" w:hAnsi="Arial" w:cs="Arial"/>
          <w:sz w:val="22"/>
          <w:szCs w:val="28"/>
        </w:rPr>
        <w:t>, long-term loans</w:t>
      </w:r>
      <w:r w:rsidR="007E5D87">
        <w:rPr>
          <w:rFonts w:ascii="Arial" w:hAnsi="Arial" w:cs="Arial"/>
          <w:sz w:val="22"/>
          <w:szCs w:val="28"/>
        </w:rPr>
        <w:t>,</w:t>
      </w:r>
      <w:r w:rsidR="00780B6D">
        <w:rPr>
          <w:rFonts w:ascii="Arial" w:hAnsi="Arial" w:cs="Arial"/>
          <w:sz w:val="22"/>
          <w:szCs w:val="28"/>
        </w:rPr>
        <w:t xml:space="preserve"> bank overdraft facilities</w:t>
      </w:r>
      <w:r w:rsidR="007E5D87">
        <w:rPr>
          <w:rFonts w:ascii="Arial" w:hAnsi="Arial" w:cs="Arial"/>
          <w:sz w:val="22"/>
          <w:szCs w:val="28"/>
        </w:rPr>
        <w:t>, leases, letter of credit facilities, trust receipts and f</w:t>
      </w:r>
      <w:r w:rsidR="007E5D87" w:rsidRPr="007E5D87">
        <w:rPr>
          <w:rFonts w:ascii="Arial" w:hAnsi="Arial" w:cs="Arial"/>
          <w:sz w:val="22"/>
          <w:szCs w:val="28"/>
        </w:rPr>
        <w:t>oreign currency forward contract</w:t>
      </w:r>
      <w:r w:rsidR="007E5D87">
        <w:rPr>
          <w:rFonts w:ascii="Arial" w:hAnsi="Arial" w:cs="Arial"/>
          <w:sz w:val="22"/>
          <w:szCs w:val="28"/>
        </w:rPr>
        <w:t xml:space="preserve"> facilities</w:t>
      </w:r>
      <w:r w:rsidR="00422C87">
        <w:rPr>
          <w:rFonts w:ascii="Arial" w:hAnsi="Arial" w:cs="Cordia New"/>
          <w:sz w:val="22"/>
          <w:szCs w:val="28"/>
        </w:rPr>
        <w:t xml:space="preserve"> as follows.</w:t>
      </w:r>
    </w:p>
    <w:p w14:paraId="5E41CCC6" w14:textId="34B43F93" w:rsidR="00874752" w:rsidRPr="009900BF" w:rsidRDefault="00874752" w:rsidP="00874752">
      <w:pPr>
        <w:tabs>
          <w:tab w:val="left" w:pos="900"/>
        </w:tabs>
        <w:spacing w:before="120" w:after="120" w:line="380" w:lineRule="exact"/>
        <w:ind w:left="360" w:right="-61" w:hanging="360"/>
        <w:jc w:val="right"/>
        <w:rPr>
          <w:rFonts w:ascii="Arial" w:hAnsi="Arial"/>
          <w:sz w:val="18"/>
          <w:szCs w:val="18"/>
        </w:rPr>
      </w:pPr>
      <w:r w:rsidRPr="009900BF">
        <w:rPr>
          <w:rFonts w:ascii="Arial" w:hAnsi="Arial"/>
          <w:sz w:val="18"/>
          <w:szCs w:val="18"/>
        </w:rPr>
        <w:t>(Unit: Million Baht</w:t>
      </w:r>
      <w:r>
        <w:rPr>
          <w:rFonts w:ascii="Arial" w:hAnsi="Arial"/>
          <w:sz w:val="18"/>
          <w:szCs w:val="18"/>
        </w:rPr>
        <w:t>)</w:t>
      </w:r>
    </w:p>
    <w:tbl>
      <w:tblPr>
        <w:tblW w:w="9529" w:type="dxa"/>
        <w:tblLayout w:type="fixed"/>
        <w:tblLook w:val="01E0" w:firstRow="1" w:lastRow="1" w:firstColumn="1" w:lastColumn="1" w:noHBand="0" w:noVBand="0"/>
      </w:tblPr>
      <w:tblGrid>
        <w:gridCol w:w="2981"/>
        <w:gridCol w:w="4039"/>
        <w:gridCol w:w="1134"/>
        <w:gridCol w:w="1375"/>
      </w:tblGrid>
      <w:tr w:rsidR="00874752" w:rsidRPr="00E11224" w14:paraId="6F0AB293" w14:textId="77777777" w:rsidTr="00D95377">
        <w:tc>
          <w:tcPr>
            <w:tcW w:w="2981" w:type="dxa"/>
          </w:tcPr>
          <w:p w14:paraId="1D59C1FE" w14:textId="77777777" w:rsidR="00874752" w:rsidRDefault="00874752" w:rsidP="00874752">
            <w:pPr>
              <w:pBdr>
                <w:bottom w:val="single" w:sz="4" w:space="1" w:color="auto"/>
              </w:pBdr>
              <w:spacing w:line="300" w:lineRule="exact"/>
              <w:ind w:right="54"/>
              <w:jc w:val="center"/>
              <w:rPr>
                <w:rFonts w:ascii="Arial" w:hAnsi="Arial"/>
                <w:sz w:val="18"/>
                <w:szCs w:val="18"/>
              </w:rPr>
            </w:pPr>
          </w:p>
          <w:p w14:paraId="1773DCA2" w14:textId="77777777" w:rsidR="00874752" w:rsidRPr="00E11224" w:rsidRDefault="00874752" w:rsidP="00874752">
            <w:pPr>
              <w:pBdr>
                <w:bottom w:val="single" w:sz="4" w:space="1" w:color="auto"/>
              </w:pBdr>
              <w:spacing w:line="300" w:lineRule="exact"/>
              <w:ind w:right="54"/>
              <w:jc w:val="center"/>
              <w:rPr>
                <w:rFonts w:ascii="Arial" w:hAnsi="Arial" w:cs="Arial"/>
                <w:sz w:val="18"/>
                <w:szCs w:val="18"/>
                <w:cs/>
              </w:rPr>
            </w:pPr>
            <w:r w:rsidRPr="00E11224">
              <w:rPr>
                <w:rFonts w:ascii="Arial" w:hAnsi="Arial"/>
                <w:sz w:val="18"/>
                <w:szCs w:val="18"/>
              </w:rPr>
              <w:t>Guarantor</w:t>
            </w:r>
          </w:p>
        </w:tc>
        <w:tc>
          <w:tcPr>
            <w:tcW w:w="4039" w:type="dxa"/>
          </w:tcPr>
          <w:p w14:paraId="52E3DE89" w14:textId="77777777" w:rsidR="00874752" w:rsidRDefault="00874752" w:rsidP="00874752">
            <w:pPr>
              <w:pBdr>
                <w:bottom w:val="single" w:sz="4" w:space="1" w:color="auto"/>
              </w:pBdr>
              <w:spacing w:line="300" w:lineRule="exact"/>
              <w:ind w:right="36"/>
              <w:jc w:val="center"/>
              <w:rPr>
                <w:rFonts w:ascii="Arial" w:hAnsi="Arial"/>
                <w:sz w:val="18"/>
                <w:szCs w:val="18"/>
              </w:rPr>
            </w:pPr>
          </w:p>
          <w:p w14:paraId="0ADD03A4" w14:textId="77777777" w:rsidR="00874752" w:rsidRPr="00E11224" w:rsidRDefault="00874752" w:rsidP="00874752">
            <w:pPr>
              <w:pBdr>
                <w:bottom w:val="single" w:sz="4" w:space="1" w:color="auto"/>
              </w:pBdr>
              <w:spacing w:line="300" w:lineRule="exact"/>
              <w:ind w:right="36"/>
              <w:jc w:val="center"/>
              <w:rPr>
                <w:rFonts w:ascii="Arial" w:hAnsi="Arial" w:cs="Arial"/>
                <w:sz w:val="18"/>
                <w:szCs w:val="18"/>
              </w:rPr>
            </w:pPr>
            <w:r w:rsidRPr="00E11224">
              <w:rPr>
                <w:rFonts w:ascii="Arial" w:hAnsi="Arial"/>
                <w:sz w:val="18"/>
                <w:szCs w:val="18"/>
              </w:rPr>
              <w:t>Guarantee</w:t>
            </w:r>
          </w:p>
        </w:tc>
        <w:tc>
          <w:tcPr>
            <w:tcW w:w="1134" w:type="dxa"/>
          </w:tcPr>
          <w:p w14:paraId="5BE16432" w14:textId="586A7FC7" w:rsidR="00874752" w:rsidRPr="00E11224" w:rsidRDefault="0042636D" w:rsidP="00874752">
            <w:pPr>
              <w:pBdr>
                <w:bottom w:val="single" w:sz="4" w:space="1" w:color="auto"/>
              </w:pBdr>
              <w:spacing w:line="300" w:lineRule="exact"/>
              <w:ind w:right="36"/>
              <w:jc w:val="center"/>
              <w:rPr>
                <w:rFonts w:ascii="Arial" w:hAnsi="Arial" w:cs="Arial"/>
                <w:sz w:val="18"/>
                <w:szCs w:val="18"/>
              </w:rPr>
            </w:pPr>
            <w:r w:rsidRPr="0042636D">
              <w:rPr>
                <w:rFonts w:ascii="Arial" w:hAnsi="Arial" w:cs="Arial"/>
                <w:sz w:val="18"/>
                <w:szCs w:val="18"/>
              </w:rPr>
              <w:t xml:space="preserve">30 June </w:t>
            </w:r>
            <w:r w:rsidR="00C53CC8">
              <w:rPr>
                <w:rFonts w:ascii="Arial" w:hAnsi="Arial" w:cs="Arial"/>
                <w:sz w:val="18"/>
                <w:szCs w:val="18"/>
              </w:rPr>
              <w:t>2022</w:t>
            </w:r>
          </w:p>
        </w:tc>
        <w:tc>
          <w:tcPr>
            <w:tcW w:w="1375" w:type="dxa"/>
          </w:tcPr>
          <w:p w14:paraId="70CDC627" w14:textId="77777777" w:rsidR="00874752" w:rsidRPr="00E11224" w:rsidRDefault="00874752" w:rsidP="00874752">
            <w:pPr>
              <w:pBdr>
                <w:bottom w:val="single" w:sz="4" w:space="1" w:color="auto"/>
              </w:pBdr>
              <w:spacing w:line="300" w:lineRule="exact"/>
              <w:ind w:right="36"/>
              <w:jc w:val="center"/>
              <w:rPr>
                <w:rFonts w:ascii="Arial" w:hAnsi="Arial" w:cs="Arial"/>
                <w:sz w:val="18"/>
                <w:szCs w:val="18"/>
              </w:rPr>
            </w:pPr>
            <w:r>
              <w:rPr>
                <w:rFonts w:ascii="Arial" w:hAnsi="Arial" w:cs="Arial"/>
                <w:sz w:val="18"/>
                <w:szCs w:val="18"/>
              </w:rPr>
              <w:t xml:space="preserve">31 </w:t>
            </w:r>
            <w:r w:rsidRPr="00E11224">
              <w:rPr>
                <w:rFonts w:ascii="Arial" w:hAnsi="Arial" w:cs="Arial"/>
                <w:sz w:val="18"/>
                <w:szCs w:val="18"/>
              </w:rPr>
              <w:t xml:space="preserve">December </w:t>
            </w:r>
          </w:p>
          <w:p w14:paraId="2137A6E7" w14:textId="24AE05D8" w:rsidR="00874752" w:rsidRPr="00E11224" w:rsidRDefault="00C53CC8" w:rsidP="00874752">
            <w:pPr>
              <w:pBdr>
                <w:bottom w:val="single" w:sz="4" w:space="1" w:color="auto"/>
              </w:pBdr>
              <w:spacing w:line="300" w:lineRule="exact"/>
              <w:ind w:right="36"/>
              <w:jc w:val="center"/>
              <w:rPr>
                <w:rFonts w:ascii="Arial" w:hAnsi="Arial" w:cs="Arial"/>
                <w:sz w:val="18"/>
                <w:szCs w:val="18"/>
              </w:rPr>
            </w:pPr>
            <w:r>
              <w:rPr>
                <w:rFonts w:ascii="Arial" w:hAnsi="Arial" w:cs="Arial"/>
                <w:sz w:val="18"/>
                <w:szCs w:val="18"/>
              </w:rPr>
              <w:t>2021</w:t>
            </w:r>
          </w:p>
        </w:tc>
      </w:tr>
      <w:tr w:rsidR="00B80AC7" w:rsidRPr="00D95377" w14:paraId="2058F972" w14:textId="77777777" w:rsidTr="00D95377">
        <w:trPr>
          <w:trHeight w:val="80"/>
        </w:trPr>
        <w:tc>
          <w:tcPr>
            <w:tcW w:w="2981" w:type="dxa"/>
          </w:tcPr>
          <w:p w14:paraId="6AF204D1" w14:textId="77777777" w:rsidR="00B80AC7" w:rsidRDefault="00B80AC7" w:rsidP="00DA28B5">
            <w:pPr>
              <w:pStyle w:val="BodyText"/>
              <w:spacing w:after="0" w:line="380" w:lineRule="exact"/>
              <w:ind w:right="-130"/>
              <w:jc w:val="both"/>
              <w:rPr>
                <w:rFonts w:ascii="Arial" w:hAnsi="Arial"/>
                <w:sz w:val="18"/>
                <w:szCs w:val="18"/>
              </w:rPr>
            </w:pPr>
          </w:p>
        </w:tc>
        <w:tc>
          <w:tcPr>
            <w:tcW w:w="4039" w:type="dxa"/>
          </w:tcPr>
          <w:p w14:paraId="61AFB365" w14:textId="77777777" w:rsidR="00B80AC7" w:rsidRDefault="00B80AC7" w:rsidP="00DA28B5">
            <w:pPr>
              <w:pStyle w:val="BodyText"/>
              <w:spacing w:after="0" w:line="380" w:lineRule="exact"/>
              <w:ind w:right="-130"/>
              <w:jc w:val="both"/>
              <w:rPr>
                <w:rFonts w:ascii="Arial" w:hAnsi="Arial"/>
                <w:sz w:val="18"/>
                <w:szCs w:val="18"/>
              </w:rPr>
            </w:pPr>
          </w:p>
        </w:tc>
        <w:tc>
          <w:tcPr>
            <w:tcW w:w="1134" w:type="dxa"/>
          </w:tcPr>
          <w:p w14:paraId="2C821211" w14:textId="77777777" w:rsidR="00B80AC7" w:rsidRPr="00DA28B5" w:rsidRDefault="00B80AC7" w:rsidP="00DA28B5">
            <w:pPr>
              <w:tabs>
                <w:tab w:val="decimal" w:pos="785"/>
              </w:tabs>
              <w:spacing w:line="380" w:lineRule="exact"/>
              <w:ind w:right="72"/>
              <w:jc w:val="both"/>
              <w:rPr>
                <w:rFonts w:ascii="Arial" w:hAnsi="Arial" w:cs="Browallia New"/>
                <w:sz w:val="18"/>
                <w:szCs w:val="22"/>
              </w:rPr>
            </w:pPr>
          </w:p>
        </w:tc>
        <w:tc>
          <w:tcPr>
            <w:tcW w:w="1375" w:type="dxa"/>
          </w:tcPr>
          <w:p w14:paraId="14FBF0FE" w14:textId="78C80D8E" w:rsidR="00B80AC7" w:rsidRDefault="00B80AC7" w:rsidP="00B80AC7">
            <w:pPr>
              <w:spacing w:line="380" w:lineRule="exact"/>
              <w:ind w:right="72"/>
              <w:jc w:val="center"/>
              <w:rPr>
                <w:rFonts w:ascii="Arial" w:hAnsi="Arial" w:cs="Browallia New"/>
                <w:sz w:val="18"/>
                <w:szCs w:val="22"/>
              </w:rPr>
            </w:pPr>
            <w:r>
              <w:rPr>
                <w:rFonts w:ascii="Arial" w:hAnsi="Arial" w:cs="Browallia New"/>
                <w:sz w:val="18"/>
                <w:szCs w:val="22"/>
              </w:rPr>
              <w:t>(Audited)</w:t>
            </w:r>
          </w:p>
        </w:tc>
      </w:tr>
      <w:tr w:rsidR="00DA28B5" w:rsidRPr="00D95377" w14:paraId="5FC139F6" w14:textId="77777777" w:rsidTr="00D95377">
        <w:trPr>
          <w:trHeight w:val="80"/>
        </w:trPr>
        <w:tc>
          <w:tcPr>
            <w:tcW w:w="2981" w:type="dxa"/>
          </w:tcPr>
          <w:p w14:paraId="08719642" w14:textId="675C9615" w:rsidR="00DA28B5" w:rsidRPr="00D95377" w:rsidRDefault="00DA28B5" w:rsidP="00DA28B5">
            <w:pPr>
              <w:pStyle w:val="BodyText"/>
              <w:spacing w:after="0" w:line="380" w:lineRule="exact"/>
              <w:ind w:right="-130"/>
              <w:jc w:val="both"/>
              <w:rPr>
                <w:rFonts w:ascii="Arial" w:hAnsi="Arial" w:cs="Arial"/>
                <w:sz w:val="18"/>
                <w:szCs w:val="18"/>
              </w:rPr>
            </w:pPr>
            <w:r>
              <w:rPr>
                <w:rFonts w:ascii="Arial" w:hAnsi="Arial"/>
                <w:sz w:val="18"/>
                <w:szCs w:val="18"/>
              </w:rPr>
              <w:t>Bangkok Air Catering Co., Ltd.</w:t>
            </w:r>
          </w:p>
        </w:tc>
        <w:tc>
          <w:tcPr>
            <w:tcW w:w="4039" w:type="dxa"/>
          </w:tcPr>
          <w:p w14:paraId="089E2857" w14:textId="3C74938D" w:rsidR="00DA28B5" w:rsidRPr="00D95377" w:rsidRDefault="00DA28B5" w:rsidP="00DA28B5">
            <w:pPr>
              <w:pStyle w:val="BodyText"/>
              <w:spacing w:after="0" w:line="380" w:lineRule="exact"/>
              <w:ind w:right="-130"/>
              <w:jc w:val="both"/>
              <w:rPr>
                <w:rFonts w:ascii="Arial" w:hAnsi="Arial" w:cs="Arial"/>
                <w:sz w:val="18"/>
                <w:szCs w:val="18"/>
                <w:cs/>
              </w:rPr>
            </w:pPr>
            <w:r>
              <w:rPr>
                <w:rFonts w:ascii="Arial" w:hAnsi="Arial"/>
                <w:sz w:val="18"/>
                <w:szCs w:val="18"/>
              </w:rPr>
              <w:t>BAC Gourmet House Co., Ltd.</w:t>
            </w:r>
          </w:p>
        </w:tc>
        <w:tc>
          <w:tcPr>
            <w:tcW w:w="1134" w:type="dxa"/>
          </w:tcPr>
          <w:p w14:paraId="367E3439" w14:textId="3B785930" w:rsidR="00DA28B5" w:rsidRPr="00DA28B5" w:rsidRDefault="00F477C1" w:rsidP="00DA28B5">
            <w:pPr>
              <w:tabs>
                <w:tab w:val="decimal" w:pos="785"/>
              </w:tabs>
              <w:spacing w:line="380" w:lineRule="exact"/>
              <w:ind w:right="72"/>
              <w:jc w:val="both"/>
              <w:rPr>
                <w:rFonts w:ascii="Arial" w:hAnsi="Arial" w:cs="Browallia New"/>
                <w:sz w:val="18"/>
                <w:szCs w:val="22"/>
              </w:rPr>
            </w:pPr>
            <w:r>
              <w:rPr>
                <w:rFonts w:ascii="Arial" w:hAnsi="Arial" w:cs="Browallia New"/>
                <w:sz w:val="18"/>
                <w:szCs w:val="22"/>
              </w:rPr>
              <w:t>133</w:t>
            </w:r>
          </w:p>
        </w:tc>
        <w:tc>
          <w:tcPr>
            <w:tcW w:w="1375" w:type="dxa"/>
          </w:tcPr>
          <w:p w14:paraId="22A64567" w14:textId="705D5213" w:rsidR="00DA28B5" w:rsidRPr="00D95377" w:rsidRDefault="00DA28B5" w:rsidP="00DA28B5">
            <w:pPr>
              <w:tabs>
                <w:tab w:val="decimal" w:pos="1005"/>
              </w:tabs>
              <w:spacing w:line="380" w:lineRule="exact"/>
              <w:ind w:right="72"/>
              <w:jc w:val="both"/>
              <w:rPr>
                <w:rFonts w:ascii="Arial" w:hAnsi="Arial" w:cs="Browallia New"/>
                <w:sz w:val="18"/>
                <w:szCs w:val="18"/>
              </w:rPr>
            </w:pPr>
            <w:r>
              <w:rPr>
                <w:rFonts w:ascii="Arial" w:hAnsi="Arial" w:cs="Browallia New"/>
                <w:sz w:val="18"/>
                <w:szCs w:val="22"/>
              </w:rPr>
              <w:t>133</w:t>
            </w:r>
          </w:p>
        </w:tc>
      </w:tr>
      <w:tr w:rsidR="00DA28B5" w:rsidRPr="00D95377" w14:paraId="3856576E" w14:textId="77777777" w:rsidTr="00D95377">
        <w:trPr>
          <w:trHeight w:val="80"/>
        </w:trPr>
        <w:tc>
          <w:tcPr>
            <w:tcW w:w="2981" w:type="dxa"/>
          </w:tcPr>
          <w:p w14:paraId="12D97F64" w14:textId="6429AFC8" w:rsidR="00DA28B5" w:rsidRPr="00D95377" w:rsidRDefault="00DA28B5" w:rsidP="00DA28B5">
            <w:pPr>
              <w:pStyle w:val="BodyText"/>
              <w:spacing w:after="0" w:line="380" w:lineRule="exact"/>
              <w:ind w:right="-130"/>
              <w:jc w:val="both"/>
              <w:rPr>
                <w:rFonts w:ascii="Arial" w:hAnsi="Arial"/>
                <w:sz w:val="18"/>
                <w:szCs w:val="18"/>
              </w:rPr>
            </w:pPr>
            <w:r>
              <w:rPr>
                <w:rFonts w:ascii="Arial" w:hAnsi="Arial"/>
                <w:sz w:val="18"/>
                <w:szCs w:val="18"/>
              </w:rPr>
              <w:t>Bangkok Air Catering Co., Ltd.</w:t>
            </w:r>
          </w:p>
        </w:tc>
        <w:tc>
          <w:tcPr>
            <w:tcW w:w="4039" w:type="dxa"/>
          </w:tcPr>
          <w:p w14:paraId="3CF8DDD2" w14:textId="55B57209" w:rsidR="00DA28B5" w:rsidRPr="00D95377" w:rsidRDefault="00DA28B5" w:rsidP="00DA28B5">
            <w:pPr>
              <w:pStyle w:val="BodyText"/>
              <w:spacing w:after="0" w:line="380" w:lineRule="exact"/>
              <w:ind w:right="-130"/>
              <w:jc w:val="both"/>
              <w:rPr>
                <w:rFonts w:ascii="Arial" w:hAnsi="Arial"/>
                <w:sz w:val="18"/>
                <w:szCs w:val="18"/>
                <w:cs/>
              </w:rPr>
            </w:pPr>
            <w:r>
              <w:rPr>
                <w:rFonts w:ascii="Arial" w:hAnsi="Arial"/>
                <w:sz w:val="18"/>
                <w:szCs w:val="18"/>
              </w:rPr>
              <w:t>Bangkok Air Catering Samui Co., Ltd.</w:t>
            </w:r>
          </w:p>
        </w:tc>
        <w:tc>
          <w:tcPr>
            <w:tcW w:w="1134" w:type="dxa"/>
          </w:tcPr>
          <w:p w14:paraId="3262877F" w14:textId="5D7F121A" w:rsidR="00DA28B5" w:rsidRPr="00DA28B5" w:rsidRDefault="00F477C1" w:rsidP="00DA28B5">
            <w:pPr>
              <w:tabs>
                <w:tab w:val="decimal" w:pos="785"/>
              </w:tabs>
              <w:spacing w:line="380" w:lineRule="exact"/>
              <w:ind w:right="72"/>
              <w:jc w:val="both"/>
              <w:rPr>
                <w:rFonts w:ascii="Arial" w:hAnsi="Arial" w:cs="Browallia New"/>
                <w:sz w:val="18"/>
                <w:szCs w:val="22"/>
                <w:cs/>
              </w:rPr>
            </w:pPr>
            <w:r>
              <w:rPr>
                <w:rFonts w:ascii="Arial" w:hAnsi="Arial" w:cs="Browallia New"/>
                <w:sz w:val="18"/>
                <w:szCs w:val="22"/>
              </w:rPr>
              <w:t>46</w:t>
            </w:r>
          </w:p>
        </w:tc>
        <w:tc>
          <w:tcPr>
            <w:tcW w:w="1375" w:type="dxa"/>
          </w:tcPr>
          <w:p w14:paraId="08F4F48C" w14:textId="1795CC06" w:rsidR="00DA28B5" w:rsidRPr="00D95377" w:rsidRDefault="00DA28B5" w:rsidP="00DA28B5">
            <w:pPr>
              <w:tabs>
                <w:tab w:val="decimal" w:pos="1005"/>
              </w:tabs>
              <w:spacing w:line="380" w:lineRule="exact"/>
              <w:ind w:right="72"/>
              <w:jc w:val="both"/>
              <w:rPr>
                <w:rFonts w:ascii="Arial" w:hAnsi="Arial" w:cs="Arial"/>
                <w:sz w:val="18"/>
                <w:szCs w:val="18"/>
                <w:cs/>
              </w:rPr>
            </w:pPr>
            <w:r>
              <w:rPr>
                <w:rFonts w:ascii="Arial" w:hAnsi="Arial" w:cs="Arial"/>
                <w:sz w:val="18"/>
                <w:szCs w:val="18"/>
              </w:rPr>
              <w:t>46</w:t>
            </w:r>
          </w:p>
        </w:tc>
      </w:tr>
      <w:tr w:rsidR="00DA28B5" w:rsidRPr="00D95377" w14:paraId="715B1C42" w14:textId="77777777" w:rsidTr="00D95377">
        <w:trPr>
          <w:trHeight w:val="80"/>
        </w:trPr>
        <w:tc>
          <w:tcPr>
            <w:tcW w:w="2981" w:type="dxa"/>
          </w:tcPr>
          <w:p w14:paraId="6364F61E" w14:textId="1AA93B12" w:rsidR="00DA28B5" w:rsidRPr="00D95377" w:rsidRDefault="00DA28B5" w:rsidP="00DA28B5">
            <w:pPr>
              <w:pStyle w:val="BodyText"/>
              <w:spacing w:after="0" w:line="380" w:lineRule="exact"/>
              <w:ind w:right="-130"/>
              <w:jc w:val="both"/>
              <w:rPr>
                <w:rFonts w:ascii="Arial" w:hAnsi="Arial"/>
                <w:sz w:val="18"/>
                <w:szCs w:val="18"/>
              </w:rPr>
            </w:pPr>
            <w:r>
              <w:rPr>
                <w:rFonts w:ascii="Arial" w:hAnsi="Arial"/>
                <w:sz w:val="18"/>
                <w:szCs w:val="18"/>
              </w:rPr>
              <w:t>Bangkok Air Catering Co., Ltd.</w:t>
            </w:r>
          </w:p>
        </w:tc>
        <w:tc>
          <w:tcPr>
            <w:tcW w:w="4039" w:type="dxa"/>
          </w:tcPr>
          <w:p w14:paraId="3342D0F7" w14:textId="1E90BC9C" w:rsidR="00DA28B5" w:rsidRPr="00D95377" w:rsidRDefault="00DA28B5" w:rsidP="00DA28B5">
            <w:pPr>
              <w:pStyle w:val="BodyText"/>
              <w:spacing w:after="0" w:line="380" w:lineRule="exact"/>
              <w:ind w:right="-130"/>
              <w:jc w:val="both"/>
              <w:rPr>
                <w:rFonts w:ascii="Arial" w:hAnsi="Arial"/>
                <w:sz w:val="18"/>
                <w:szCs w:val="18"/>
                <w:cs/>
              </w:rPr>
            </w:pPr>
            <w:r>
              <w:rPr>
                <w:rFonts w:ascii="Arial" w:hAnsi="Arial"/>
                <w:sz w:val="18"/>
                <w:szCs w:val="18"/>
              </w:rPr>
              <w:t>Bangkok Air Catering Phuket Co., Ltd.</w:t>
            </w:r>
          </w:p>
        </w:tc>
        <w:tc>
          <w:tcPr>
            <w:tcW w:w="1134" w:type="dxa"/>
          </w:tcPr>
          <w:p w14:paraId="25575512" w14:textId="1AB75969" w:rsidR="00DA28B5" w:rsidRPr="00DA28B5" w:rsidRDefault="00F477C1" w:rsidP="00DA28B5">
            <w:pPr>
              <w:tabs>
                <w:tab w:val="decimal" w:pos="785"/>
              </w:tabs>
              <w:spacing w:line="380" w:lineRule="exact"/>
              <w:ind w:right="72"/>
              <w:jc w:val="both"/>
              <w:rPr>
                <w:rFonts w:ascii="Arial" w:hAnsi="Arial" w:cs="Browallia New"/>
                <w:sz w:val="18"/>
                <w:szCs w:val="22"/>
                <w:cs/>
              </w:rPr>
            </w:pPr>
            <w:r>
              <w:rPr>
                <w:rFonts w:ascii="Arial" w:hAnsi="Arial" w:cs="Browallia New"/>
                <w:sz w:val="18"/>
                <w:szCs w:val="22"/>
              </w:rPr>
              <w:t>455</w:t>
            </w:r>
          </w:p>
        </w:tc>
        <w:tc>
          <w:tcPr>
            <w:tcW w:w="1375" w:type="dxa"/>
          </w:tcPr>
          <w:p w14:paraId="22675601" w14:textId="6596CED3" w:rsidR="00DA28B5" w:rsidRPr="00D95377" w:rsidRDefault="007E766A" w:rsidP="00DA28B5">
            <w:pPr>
              <w:tabs>
                <w:tab w:val="decimal" w:pos="1005"/>
              </w:tabs>
              <w:spacing w:line="380" w:lineRule="exact"/>
              <w:ind w:right="72"/>
              <w:jc w:val="both"/>
              <w:rPr>
                <w:rFonts w:ascii="Arial" w:hAnsi="Arial" w:cs="Arial"/>
                <w:sz w:val="18"/>
                <w:szCs w:val="18"/>
                <w:cs/>
              </w:rPr>
            </w:pPr>
            <w:r>
              <w:rPr>
                <w:rFonts w:ascii="Arial" w:hAnsi="Arial" w:cs="Arial"/>
                <w:sz w:val="18"/>
                <w:szCs w:val="18"/>
              </w:rPr>
              <w:t>455</w:t>
            </w:r>
          </w:p>
        </w:tc>
      </w:tr>
      <w:tr w:rsidR="00DA28B5" w:rsidRPr="00D95377" w14:paraId="3232A6BB" w14:textId="77777777" w:rsidTr="00D95377">
        <w:trPr>
          <w:trHeight w:val="80"/>
        </w:trPr>
        <w:tc>
          <w:tcPr>
            <w:tcW w:w="2981" w:type="dxa"/>
          </w:tcPr>
          <w:p w14:paraId="4F57FD25" w14:textId="27845B66" w:rsidR="00DA28B5" w:rsidRPr="00D95377" w:rsidRDefault="00DA28B5" w:rsidP="00DA28B5">
            <w:pPr>
              <w:pStyle w:val="BodyText"/>
              <w:spacing w:after="0" w:line="380" w:lineRule="exact"/>
              <w:ind w:right="-130"/>
              <w:jc w:val="both"/>
              <w:rPr>
                <w:rFonts w:ascii="Arial" w:hAnsi="Arial"/>
                <w:sz w:val="18"/>
                <w:szCs w:val="18"/>
              </w:rPr>
            </w:pPr>
            <w:r>
              <w:rPr>
                <w:rFonts w:ascii="Arial" w:hAnsi="Arial"/>
                <w:sz w:val="18"/>
                <w:szCs w:val="18"/>
              </w:rPr>
              <w:t>Bangkok Air Catering Co., Ltd.</w:t>
            </w:r>
          </w:p>
        </w:tc>
        <w:tc>
          <w:tcPr>
            <w:tcW w:w="4039" w:type="dxa"/>
          </w:tcPr>
          <w:p w14:paraId="7D97674E" w14:textId="4274680C" w:rsidR="00DA28B5" w:rsidRPr="00D95377" w:rsidRDefault="00DA28B5" w:rsidP="00DA28B5">
            <w:pPr>
              <w:pStyle w:val="BodyText"/>
              <w:spacing w:after="0" w:line="380" w:lineRule="exact"/>
              <w:ind w:right="-130"/>
              <w:jc w:val="both"/>
              <w:rPr>
                <w:rFonts w:ascii="Arial" w:hAnsi="Arial"/>
                <w:sz w:val="18"/>
                <w:szCs w:val="18"/>
              </w:rPr>
            </w:pPr>
            <w:r>
              <w:rPr>
                <w:rFonts w:ascii="Arial" w:hAnsi="Arial"/>
                <w:sz w:val="18"/>
                <w:szCs w:val="18"/>
              </w:rPr>
              <w:t>Bangkok Air Catering Chiang Mai Co., Ltd.</w:t>
            </w:r>
          </w:p>
        </w:tc>
        <w:tc>
          <w:tcPr>
            <w:tcW w:w="1134" w:type="dxa"/>
          </w:tcPr>
          <w:p w14:paraId="346306A2" w14:textId="4D882CA3" w:rsidR="00DA28B5" w:rsidRPr="00DA28B5" w:rsidRDefault="00F477C1" w:rsidP="00DA28B5">
            <w:pPr>
              <w:tabs>
                <w:tab w:val="decimal" w:pos="785"/>
              </w:tabs>
              <w:spacing w:line="380" w:lineRule="exact"/>
              <w:ind w:right="72"/>
              <w:jc w:val="both"/>
              <w:rPr>
                <w:rFonts w:ascii="Arial" w:hAnsi="Arial" w:cs="Browallia New"/>
                <w:sz w:val="18"/>
                <w:szCs w:val="22"/>
              </w:rPr>
            </w:pPr>
            <w:r>
              <w:rPr>
                <w:rFonts w:ascii="Arial" w:hAnsi="Arial" w:cs="Browallia New"/>
                <w:sz w:val="18"/>
                <w:szCs w:val="22"/>
              </w:rPr>
              <w:t>315</w:t>
            </w:r>
          </w:p>
        </w:tc>
        <w:tc>
          <w:tcPr>
            <w:tcW w:w="1375" w:type="dxa"/>
          </w:tcPr>
          <w:p w14:paraId="560252E3" w14:textId="108CE033" w:rsidR="00DA28B5" w:rsidRPr="00D95377" w:rsidRDefault="00DA28B5" w:rsidP="00DA28B5">
            <w:pPr>
              <w:tabs>
                <w:tab w:val="decimal" w:pos="1005"/>
              </w:tabs>
              <w:spacing w:line="380" w:lineRule="exact"/>
              <w:ind w:right="72"/>
              <w:jc w:val="both"/>
              <w:rPr>
                <w:rFonts w:ascii="Arial" w:hAnsi="Arial" w:cs="Arial"/>
                <w:sz w:val="18"/>
                <w:szCs w:val="18"/>
              </w:rPr>
            </w:pPr>
            <w:r>
              <w:rPr>
                <w:rFonts w:ascii="Arial" w:hAnsi="Arial" w:cs="Arial"/>
                <w:sz w:val="18"/>
                <w:szCs w:val="18"/>
              </w:rPr>
              <w:t>315</w:t>
            </w:r>
          </w:p>
        </w:tc>
      </w:tr>
      <w:tr w:rsidR="00DA28B5" w:rsidRPr="00D95377" w14:paraId="4C7B9054" w14:textId="77777777" w:rsidTr="00D95377">
        <w:trPr>
          <w:trHeight w:val="80"/>
        </w:trPr>
        <w:tc>
          <w:tcPr>
            <w:tcW w:w="2981" w:type="dxa"/>
          </w:tcPr>
          <w:p w14:paraId="5C332CB9" w14:textId="37159F92" w:rsidR="00DA28B5" w:rsidRPr="00D95377" w:rsidRDefault="00DA28B5" w:rsidP="00DA28B5">
            <w:pPr>
              <w:pStyle w:val="BodyText"/>
              <w:spacing w:after="0" w:line="380" w:lineRule="exact"/>
              <w:ind w:right="-130"/>
              <w:jc w:val="both"/>
              <w:rPr>
                <w:rFonts w:ascii="Arial" w:hAnsi="Arial"/>
                <w:sz w:val="18"/>
                <w:szCs w:val="18"/>
              </w:rPr>
            </w:pPr>
            <w:r>
              <w:rPr>
                <w:rFonts w:ascii="Arial" w:hAnsi="Arial"/>
                <w:sz w:val="18"/>
                <w:szCs w:val="18"/>
              </w:rPr>
              <w:t>Bangkok Air Catering Co., Ltd.</w:t>
            </w:r>
          </w:p>
        </w:tc>
        <w:tc>
          <w:tcPr>
            <w:tcW w:w="4039" w:type="dxa"/>
          </w:tcPr>
          <w:p w14:paraId="3247986A" w14:textId="76492C75" w:rsidR="00DA28B5" w:rsidRPr="00D95377" w:rsidRDefault="00DA28B5" w:rsidP="00DA28B5">
            <w:pPr>
              <w:pStyle w:val="BodyText"/>
              <w:spacing w:after="0" w:line="380" w:lineRule="exact"/>
              <w:ind w:right="-299"/>
              <w:jc w:val="both"/>
              <w:rPr>
                <w:rFonts w:ascii="Arial" w:hAnsi="Arial"/>
                <w:sz w:val="18"/>
                <w:szCs w:val="18"/>
                <w:cs/>
              </w:rPr>
            </w:pPr>
            <w:r>
              <w:rPr>
                <w:rFonts w:ascii="Arial" w:hAnsi="Arial"/>
                <w:sz w:val="18"/>
                <w:szCs w:val="18"/>
              </w:rPr>
              <w:t>Bangkok Air Catering Don Mueang Co., Ltd.</w:t>
            </w:r>
          </w:p>
        </w:tc>
        <w:tc>
          <w:tcPr>
            <w:tcW w:w="1134" w:type="dxa"/>
          </w:tcPr>
          <w:p w14:paraId="7FAEE0DD" w14:textId="3BDDC985" w:rsidR="00DA28B5" w:rsidRPr="00DA28B5" w:rsidRDefault="00F477C1" w:rsidP="00DA28B5">
            <w:pPr>
              <w:tabs>
                <w:tab w:val="decimal" w:pos="785"/>
              </w:tabs>
              <w:spacing w:line="380" w:lineRule="exact"/>
              <w:ind w:right="72"/>
              <w:jc w:val="both"/>
              <w:rPr>
                <w:rFonts w:ascii="Arial" w:hAnsi="Arial" w:cs="Browallia New"/>
                <w:sz w:val="18"/>
                <w:szCs w:val="22"/>
              </w:rPr>
            </w:pPr>
            <w:r>
              <w:rPr>
                <w:rFonts w:ascii="Arial" w:hAnsi="Arial" w:cs="Browallia New"/>
                <w:sz w:val="18"/>
                <w:szCs w:val="22"/>
              </w:rPr>
              <w:t>91</w:t>
            </w:r>
          </w:p>
        </w:tc>
        <w:tc>
          <w:tcPr>
            <w:tcW w:w="1375" w:type="dxa"/>
          </w:tcPr>
          <w:p w14:paraId="72F56DA0" w14:textId="15BC38B4" w:rsidR="00DA28B5" w:rsidRPr="00D95377" w:rsidRDefault="00DA28B5" w:rsidP="00DA28B5">
            <w:pPr>
              <w:tabs>
                <w:tab w:val="decimal" w:pos="1005"/>
              </w:tabs>
              <w:spacing w:line="380" w:lineRule="exact"/>
              <w:ind w:right="72"/>
              <w:jc w:val="both"/>
              <w:rPr>
                <w:rFonts w:ascii="Arial" w:hAnsi="Arial" w:cs="Arial"/>
                <w:sz w:val="18"/>
                <w:szCs w:val="18"/>
              </w:rPr>
            </w:pPr>
            <w:r>
              <w:rPr>
                <w:rFonts w:ascii="Arial" w:hAnsi="Arial" w:cs="Arial"/>
                <w:sz w:val="18"/>
                <w:szCs w:val="18"/>
              </w:rPr>
              <w:t>91</w:t>
            </w:r>
          </w:p>
        </w:tc>
      </w:tr>
      <w:tr w:rsidR="00DA28B5" w:rsidRPr="00D95377" w14:paraId="19B64CC1" w14:textId="77777777" w:rsidTr="00D95377">
        <w:trPr>
          <w:trHeight w:val="80"/>
        </w:trPr>
        <w:tc>
          <w:tcPr>
            <w:tcW w:w="2981" w:type="dxa"/>
          </w:tcPr>
          <w:p w14:paraId="3B5CD470" w14:textId="757429E5" w:rsidR="00DA28B5" w:rsidRPr="00D95377" w:rsidRDefault="00DA28B5" w:rsidP="00DA28B5">
            <w:pPr>
              <w:pStyle w:val="BodyText"/>
              <w:spacing w:after="0" w:line="380" w:lineRule="exact"/>
              <w:ind w:right="-130"/>
              <w:jc w:val="both"/>
              <w:rPr>
                <w:rFonts w:ascii="Arial" w:hAnsi="Arial"/>
                <w:sz w:val="18"/>
                <w:szCs w:val="18"/>
              </w:rPr>
            </w:pPr>
            <w:r>
              <w:rPr>
                <w:rFonts w:ascii="Arial" w:hAnsi="Arial"/>
                <w:sz w:val="18"/>
                <w:szCs w:val="18"/>
              </w:rPr>
              <w:t>Bangkok Airways Holding Co., Ltd.</w:t>
            </w:r>
          </w:p>
        </w:tc>
        <w:tc>
          <w:tcPr>
            <w:tcW w:w="4039" w:type="dxa"/>
          </w:tcPr>
          <w:p w14:paraId="734E9211" w14:textId="1139248C" w:rsidR="00DA28B5" w:rsidRPr="00D95377" w:rsidRDefault="00DA28B5" w:rsidP="00DA28B5">
            <w:pPr>
              <w:pStyle w:val="BodyText"/>
              <w:spacing w:after="0" w:line="380" w:lineRule="exact"/>
              <w:ind w:right="-130"/>
              <w:jc w:val="both"/>
              <w:rPr>
                <w:rFonts w:ascii="Arial" w:hAnsi="Arial"/>
                <w:sz w:val="18"/>
                <w:szCs w:val="18"/>
              </w:rPr>
            </w:pPr>
            <w:r>
              <w:rPr>
                <w:rFonts w:ascii="Arial" w:hAnsi="Arial"/>
                <w:sz w:val="18"/>
                <w:szCs w:val="18"/>
              </w:rPr>
              <w:t>Gourmet Primo Co., Ltd.</w:t>
            </w:r>
          </w:p>
        </w:tc>
        <w:tc>
          <w:tcPr>
            <w:tcW w:w="1134" w:type="dxa"/>
          </w:tcPr>
          <w:p w14:paraId="28469E06" w14:textId="005508C6" w:rsidR="00DA28B5" w:rsidRPr="00DA28B5" w:rsidRDefault="00F477C1" w:rsidP="00DA28B5">
            <w:pPr>
              <w:pBdr>
                <w:bottom w:val="single" w:sz="4" w:space="1" w:color="auto"/>
              </w:pBdr>
              <w:tabs>
                <w:tab w:val="decimal" w:pos="785"/>
              </w:tabs>
              <w:spacing w:line="380" w:lineRule="exact"/>
              <w:ind w:right="72"/>
              <w:jc w:val="both"/>
              <w:rPr>
                <w:rFonts w:ascii="Arial" w:hAnsi="Arial" w:cs="Browallia New"/>
                <w:sz w:val="18"/>
                <w:szCs w:val="22"/>
              </w:rPr>
            </w:pPr>
            <w:r>
              <w:rPr>
                <w:rFonts w:ascii="Arial" w:hAnsi="Arial" w:cs="Browallia New"/>
                <w:sz w:val="18"/>
                <w:szCs w:val="22"/>
              </w:rPr>
              <w:t>304</w:t>
            </w:r>
          </w:p>
        </w:tc>
        <w:tc>
          <w:tcPr>
            <w:tcW w:w="1375" w:type="dxa"/>
          </w:tcPr>
          <w:p w14:paraId="38290BCB" w14:textId="2B509E09" w:rsidR="00DA28B5" w:rsidRPr="00D95377" w:rsidRDefault="00DA28B5" w:rsidP="00DA28B5">
            <w:pPr>
              <w:pBdr>
                <w:bottom w:val="single" w:sz="4" w:space="1" w:color="auto"/>
              </w:pBdr>
              <w:tabs>
                <w:tab w:val="decimal" w:pos="1005"/>
              </w:tabs>
              <w:spacing w:line="380" w:lineRule="exact"/>
              <w:ind w:right="72"/>
              <w:jc w:val="both"/>
              <w:rPr>
                <w:rFonts w:ascii="Arial" w:hAnsi="Arial" w:cs="Arial"/>
                <w:sz w:val="18"/>
                <w:szCs w:val="18"/>
              </w:rPr>
            </w:pPr>
            <w:r>
              <w:rPr>
                <w:rFonts w:ascii="Arial" w:hAnsi="Arial" w:cs="Arial"/>
                <w:sz w:val="18"/>
                <w:szCs w:val="18"/>
              </w:rPr>
              <w:t>304</w:t>
            </w:r>
          </w:p>
        </w:tc>
      </w:tr>
      <w:tr w:rsidR="00DA28B5" w:rsidRPr="00D95377" w14:paraId="106890F9" w14:textId="77777777" w:rsidTr="00D95377">
        <w:trPr>
          <w:trHeight w:val="80"/>
        </w:trPr>
        <w:tc>
          <w:tcPr>
            <w:tcW w:w="2981" w:type="dxa"/>
          </w:tcPr>
          <w:p w14:paraId="01AB5212" w14:textId="77777777" w:rsidR="00DA28B5" w:rsidRPr="00D95377" w:rsidRDefault="00DA28B5" w:rsidP="00DA28B5">
            <w:pPr>
              <w:pStyle w:val="BodyText"/>
              <w:spacing w:after="0" w:line="380" w:lineRule="exact"/>
              <w:ind w:right="-130"/>
              <w:jc w:val="both"/>
              <w:rPr>
                <w:rFonts w:ascii="Arial" w:hAnsi="Arial"/>
                <w:sz w:val="18"/>
                <w:szCs w:val="18"/>
              </w:rPr>
            </w:pPr>
          </w:p>
        </w:tc>
        <w:tc>
          <w:tcPr>
            <w:tcW w:w="4039" w:type="dxa"/>
          </w:tcPr>
          <w:p w14:paraId="24783ABB" w14:textId="77777777" w:rsidR="00DA28B5" w:rsidRPr="00D95377" w:rsidRDefault="00DA28B5" w:rsidP="00DA28B5">
            <w:pPr>
              <w:pStyle w:val="BodyText"/>
              <w:spacing w:after="0" w:line="380" w:lineRule="exact"/>
              <w:ind w:right="-130"/>
              <w:jc w:val="both"/>
              <w:rPr>
                <w:rFonts w:ascii="Arial" w:hAnsi="Arial"/>
                <w:sz w:val="18"/>
                <w:szCs w:val="18"/>
              </w:rPr>
            </w:pPr>
          </w:p>
        </w:tc>
        <w:tc>
          <w:tcPr>
            <w:tcW w:w="1134" w:type="dxa"/>
          </w:tcPr>
          <w:p w14:paraId="3371E8A3" w14:textId="19A53AD8" w:rsidR="00DA28B5" w:rsidRPr="00DA28B5" w:rsidRDefault="00F477C1" w:rsidP="00DA28B5">
            <w:pPr>
              <w:pBdr>
                <w:bottom w:val="double" w:sz="4" w:space="1" w:color="auto"/>
              </w:pBdr>
              <w:tabs>
                <w:tab w:val="decimal" w:pos="785"/>
              </w:tabs>
              <w:spacing w:line="380" w:lineRule="exact"/>
              <w:ind w:right="72"/>
              <w:jc w:val="both"/>
              <w:rPr>
                <w:rFonts w:ascii="Arial" w:hAnsi="Arial" w:cs="Browallia New"/>
                <w:sz w:val="18"/>
                <w:szCs w:val="22"/>
              </w:rPr>
            </w:pPr>
            <w:r>
              <w:rPr>
                <w:rFonts w:ascii="Arial" w:hAnsi="Arial" w:cs="Browallia New"/>
                <w:sz w:val="18"/>
                <w:szCs w:val="22"/>
              </w:rPr>
              <w:t>1,344</w:t>
            </w:r>
          </w:p>
        </w:tc>
        <w:tc>
          <w:tcPr>
            <w:tcW w:w="1375" w:type="dxa"/>
          </w:tcPr>
          <w:p w14:paraId="33F67162" w14:textId="45E74C6E" w:rsidR="00DA28B5" w:rsidRPr="00D95377" w:rsidRDefault="00DA28B5" w:rsidP="00DA28B5">
            <w:pPr>
              <w:pBdr>
                <w:bottom w:val="double" w:sz="4" w:space="1" w:color="auto"/>
              </w:pBdr>
              <w:tabs>
                <w:tab w:val="decimal" w:pos="1005"/>
              </w:tabs>
              <w:spacing w:line="380" w:lineRule="exact"/>
              <w:ind w:right="72"/>
              <w:jc w:val="both"/>
              <w:rPr>
                <w:rFonts w:ascii="Arial" w:hAnsi="Arial" w:cs="Arial"/>
                <w:sz w:val="18"/>
                <w:szCs w:val="18"/>
              </w:rPr>
            </w:pPr>
            <w:r>
              <w:rPr>
                <w:rFonts w:ascii="Arial" w:hAnsi="Arial" w:cs="Arial"/>
                <w:sz w:val="18"/>
                <w:szCs w:val="18"/>
              </w:rPr>
              <w:t>1,</w:t>
            </w:r>
            <w:r w:rsidR="007E766A">
              <w:rPr>
                <w:rFonts w:ascii="Arial" w:hAnsi="Arial" w:cs="Arial"/>
                <w:sz w:val="18"/>
                <w:szCs w:val="18"/>
              </w:rPr>
              <w:t>344</w:t>
            </w:r>
          </w:p>
        </w:tc>
      </w:tr>
    </w:tbl>
    <w:p w14:paraId="29CECFA5" w14:textId="77777777" w:rsidR="007E766A" w:rsidRDefault="007E766A" w:rsidP="004F2E0C">
      <w:pPr>
        <w:tabs>
          <w:tab w:val="left" w:pos="540"/>
          <w:tab w:val="left" w:pos="2880"/>
          <w:tab w:val="left" w:pos="5760"/>
          <w:tab w:val="decimal" w:pos="6660"/>
          <w:tab w:val="left" w:pos="7110"/>
          <w:tab w:val="decimal" w:pos="7920"/>
        </w:tabs>
        <w:spacing w:before="240" w:after="120" w:line="380" w:lineRule="exact"/>
        <w:ind w:left="720" w:hanging="720"/>
        <w:jc w:val="thaiDistribute"/>
        <w:rPr>
          <w:rFonts w:ascii="Arial" w:hAnsi="Arial" w:cs="Arial"/>
          <w:sz w:val="22"/>
          <w:szCs w:val="22"/>
        </w:rPr>
      </w:pPr>
    </w:p>
    <w:p w14:paraId="7D72485C" w14:textId="77777777" w:rsidR="007E766A" w:rsidRDefault="007E766A">
      <w:pPr>
        <w:overflowPunct/>
        <w:autoSpaceDE/>
        <w:autoSpaceDN/>
        <w:adjustRightInd/>
        <w:textAlignment w:val="auto"/>
        <w:rPr>
          <w:rFonts w:ascii="Arial" w:hAnsi="Arial" w:cs="Arial"/>
          <w:sz w:val="22"/>
          <w:szCs w:val="22"/>
        </w:rPr>
      </w:pPr>
      <w:r>
        <w:rPr>
          <w:rFonts w:ascii="Arial" w:hAnsi="Arial" w:cs="Arial"/>
          <w:sz w:val="22"/>
          <w:szCs w:val="22"/>
        </w:rPr>
        <w:br w:type="page"/>
      </w:r>
    </w:p>
    <w:p w14:paraId="168E682B" w14:textId="4A2D90F7" w:rsidR="004F2E0C" w:rsidRPr="004F2E0C" w:rsidRDefault="00DA28B5" w:rsidP="004F2E0C">
      <w:pPr>
        <w:tabs>
          <w:tab w:val="left" w:pos="540"/>
          <w:tab w:val="left" w:pos="2880"/>
          <w:tab w:val="left" w:pos="5760"/>
          <w:tab w:val="decimal" w:pos="6660"/>
          <w:tab w:val="left" w:pos="7110"/>
          <w:tab w:val="decimal" w:pos="7920"/>
        </w:tabs>
        <w:spacing w:before="240" w:after="120" w:line="380" w:lineRule="exact"/>
        <w:ind w:left="720" w:hanging="720"/>
        <w:jc w:val="thaiDistribute"/>
        <w:rPr>
          <w:rFonts w:ascii="Arial" w:hAnsi="Arial" w:cs="Arial"/>
          <w:sz w:val="22"/>
          <w:szCs w:val="22"/>
        </w:rPr>
      </w:pPr>
      <w:r>
        <w:rPr>
          <w:rFonts w:ascii="Arial" w:hAnsi="Arial" w:cs="Arial"/>
          <w:sz w:val="22"/>
          <w:szCs w:val="22"/>
        </w:rPr>
        <w:lastRenderedPageBreak/>
        <w:t>14</w:t>
      </w:r>
      <w:r w:rsidR="004F2E0C" w:rsidRPr="003067CD">
        <w:rPr>
          <w:rFonts w:ascii="Arial" w:hAnsi="Arial" w:cs="Arial"/>
          <w:sz w:val="22"/>
          <w:szCs w:val="22"/>
        </w:rPr>
        <w:t>.4.2</w:t>
      </w:r>
      <w:r w:rsidR="004F2E0C" w:rsidRPr="004F2E0C">
        <w:rPr>
          <w:sz w:val="22"/>
          <w:szCs w:val="22"/>
        </w:rPr>
        <w:t xml:space="preserve"> </w:t>
      </w:r>
      <w:r w:rsidR="00B80AC7">
        <w:rPr>
          <w:sz w:val="22"/>
          <w:szCs w:val="22"/>
        </w:rPr>
        <w:tab/>
      </w:r>
      <w:r w:rsidR="004F2E0C" w:rsidRPr="004F2E0C">
        <w:rPr>
          <w:rFonts w:ascii="Arial" w:hAnsi="Arial" w:cs="Arial"/>
          <w:sz w:val="22"/>
          <w:szCs w:val="22"/>
        </w:rPr>
        <w:t xml:space="preserve">The Company received an approval of credit facility of letter of guarantee from a commercial bank amounting to Baht </w:t>
      </w:r>
      <w:r w:rsidR="00C751CA">
        <w:rPr>
          <w:rFonts w:ascii="Arial" w:hAnsi="Arial" w:cs="Arial"/>
          <w:sz w:val="22"/>
          <w:szCs w:val="22"/>
        </w:rPr>
        <w:t>2,025</w:t>
      </w:r>
      <w:r w:rsidR="004F2E0C" w:rsidRPr="004F2E0C">
        <w:rPr>
          <w:rFonts w:ascii="Arial" w:hAnsi="Arial" w:cs="Arial"/>
          <w:sz w:val="22"/>
          <w:szCs w:val="22"/>
        </w:rPr>
        <w:t xml:space="preserve"> million. The Company used such credit facility to issue letter of guarantee for the joint venture (U-</w:t>
      </w:r>
      <w:proofErr w:type="spellStart"/>
      <w:r w:rsidR="004F2E0C" w:rsidRPr="004F2E0C">
        <w:rPr>
          <w:rFonts w:ascii="Arial" w:hAnsi="Arial" w:cs="Arial"/>
          <w:sz w:val="22"/>
          <w:szCs w:val="22"/>
        </w:rPr>
        <w:t>tapao</w:t>
      </w:r>
      <w:proofErr w:type="spellEnd"/>
      <w:r w:rsidR="004F2E0C" w:rsidRPr="004F2E0C">
        <w:rPr>
          <w:rFonts w:ascii="Arial" w:hAnsi="Arial" w:cs="Arial"/>
          <w:sz w:val="22"/>
          <w:szCs w:val="22"/>
        </w:rPr>
        <w:t xml:space="preserve"> International Aviation Company Limited) to guarantee compliance with the joint venture contract for the U-</w:t>
      </w:r>
      <w:proofErr w:type="spellStart"/>
      <w:r w:rsidR="004F2E0C" w:rsidRPr="004F2E0C">
        <w:rPr>
          <w:rFonts w:ascii="Arial" w:hAnsi="Arial" w:cs="Arial"/>
          <w:sz w:val="22"/>
          <w:szCs w:val="22"/>
        </w:rPr>
        <w:t>tapao</w:t>
      </w:r>
      <w:proofErr w:type="spellEnd"/>
      <w:r w:rsidR="004F2E0C" w:rsidRPr="004F2E0C">
        <w:rPr>
          <w:rFonts w:ascii="Arial" w:hAnsi="Arial" w:cs="Arial"/>
          <w:sz w:val="22"/>
          <w:szCs w:val="22"/>
        </w:rPr>
        <w:t xml:space="preserve"> International Airport and Eastern Airport City Development Project. In addition, the Company also provided the guarantee of not exceeding Baht </w:t>
      </w:r>
      <w:r w:rsidR="00C751CA">
        <w:rPr>
          <w:rFonts w:ascii="Arial" w:hAnsi="Arial" w:cs="Arial"/>
          <w:sz w:val="22"/>
          <w:szCs w:val="22"/>
        </w:rPr>
        <w:t>13,251</w:t>
      </w:r>
      <w:r w:rsidR="004F2E0C" w:rsidRPr="004F2E0C">
        <w:rPr>
          <w:rFonts w:ascii="Arial" w:hAnsi="Arial" w:cs="Arial"/>
          <w:sz w:val="22"/>
          <w:szCs w:val="22"/>
        </w:rPr>
        <w:t xml:space="preserve"> million to Eastern Economic Corridor Office for the damages exceeding the amount of bank guarantee above.</w:t>
      </w:r>
    </w:p>
    <w:p w14:paraId="653CF426" w14:textId="77777777" w:rsidR="007E766A" w:rsidRPr="007E766A" w:rsidRDefault="007E766A" w:rsidP="007E766A">
      <w:pPr>
        <w:tabs>
          <w:tab w:val="left" w:pos="2880"/>
          <w:tab w:val="left" w:pos="5760"/>
          <w:tab w:val="decimal" w:pos="6660"/>
          <w:tab w:val="left" w:pos="7110"/>
          <w:tab w:val="decimal" w:pos="7920"/>
        </w:tabs>
        <w:spacing w:before="120" w:after="120" w:line="360" w:lineRule="exact"/>
        <w:ind w:left="720" w:hanging="720"/>
        <w:jc w:val="both"/>
        <w:rPr>
          <w:rFonts w:ascii="Arial" w:eastAsia="Arial Unicode MS" w:hAnsi="Arial" w:cs="Arial"/>
          <w:b/>
          <w:bCs/>
          <w:sz w:val="22"/>
          <w:szCs w:val="22"/>
        </w:rPr>
      </w:pPr>
      <w:r w:rsidRPr="007E766A">
        <w:rPr>
          <w:rFonts w:ascii="Arial" w:eastAsia="Arial Unicode MS" w:hAnsi="Arial" w:cs="Arial"/>
          <w:b/>
          <w:bCs/>
          <w:color w:val="000000"/>
          <w:sz w:val="22"/>
          <w:szCs w:val="22"/>
        </w:rPr>
        <w:t>15.</w:t>
      </w:r>
      <w:r w:rsidRPr="007E766A">
        <w:rPr>
          <w:rFonts w:ascii="Arial" w:eastAsia="Arial Unicode MS" w:hAnsi="Arial" w:cs="Arial"/>
          <w:b/>
          <w:bCs/>
          <w:color w:val="000000"/>
          <w:sz w:val="22"/>
          <w:szCs w:val="22"/>
        </w:rPr>
        <w:tab/>
        <w:t>Litigations</w:t>
      </w:r>
    </w:p>
    <w:p w14:paraId="6E6F3975" w14:textId="77777777" w:rsidR="007E766A" w:rsidRPr="007E766A" w:rsidRDefault="007E766A" w:rsidP="007E766A">
      <w:pPr>
        <w:tabs>
          <w:tab w:val="left" w:pos="2880"/>
          <w:tab w:val="left" w:pos="5760"/>
          <w:tab w:val="decimal" w:pos="6660"/>
          <w:tab w:val="left" w:pos="7110"/>
          <w:tab w:val="decimal" w:pos="7920"/>
        </w:tabs>
        <w:spacing w:before="120" w:after="120" w:line="380" w:lineRule="exact"/>
        <w:ind w:left="720" w:hanging="720"/>
        <w:jc w:val="both"/>
        <w:rPr>
          <w:rFonts w:ascii="Arial" w:eastAsiaTheme="minorHAnsi" w:hAnsi="Arial" w:cs="Arial"/>
          <w:b/>
          <w:bCs/>
          <w:i/>
          <w:iCs/>
          <w:sz w:val="22"/>
          <w:szCs w:val="22"/>
          <w:u w:val="single"/>
        </w:rPr>
      </w:pPr>
      <w:r w:rsidRPr="007E766A">
        <w:rPr>
          <w:rFonts w:ascii="Arial" w:eastAsiaTheme="minorHAnsi" w:hAnsi="Arial" w:cs="Arial"/>
          <w:sz w:val="22"/>
          <w:szCs w:val="22"/>
        </w:rPr>
        <w:tab/>
      </w:r>
      <w:r w:rsidRPr="007E766A">
        <w:rPr>
          <w:rFonts w:ascii="Arial" w:eastAsiaTheme="minorHAnsi" w:hAnsi="Arial" w:cs="Arial"/>
          <w:b/>
          <w:bCs/>
          <w:i/>
          <w:iCs/>
          <w:sz w:val="22"/>
          <w:szCs w:val="22"/>
          <w:u w:val="single"/>
        </w:rPr>
        <w:t>The Company</w:t>
      </w:r>
    </w:p>
    <w:p w14:paraId="5C8172B6" w14:textId="6B92E03D" w:rsidR="00F477C1" w:rsidRDefault="007E766A" w:rsidP="007E766A">
      <w:pPr>
        <w:pStyle w:val="NormalWeb"/>
        <w:spacing w:before="120" w:beforeAutospacing="0" w:after="120" w:afterAutospacing="0" w:line="380" w:lineRule="exact"/>
        <w:ind w:left="720" w:hanging="720"/>
        <w:jc w:val="both"/>
        <w:rPr>
          <w:rFonts w:ascii="Arial" w:hAnsi="Arial" w:cs="Arial"/>
          <w:sz w:val="22"/>
          <w:szCs w:val="22"/>
        </w:rPr>
      </w:pPr>
      <w:r w:rsidRPr="007E766A">
        <w:rPr>
          <w:rFonts w:ascii="Arial" w:hAnsi="Arial" w:cs="Arial"/>
          <w:sz w:val="22"/>
          <w:szCs w:val="22"/>
        </w:rPr>
        <w:t>15.1</w:t>
      </w:r>
      <w:r w:rsidRPr="007E766A">
        <w:rPr>
          <w:rFonts w:ascii="Arial" w:hAnsi="Arial" w:cs="Arial"/>
          <w:sz w:val="22"/>
          <w:szCs w:val="22"/>
        </w:rPr>
        <w:tab/>
      </w:r>
      <w:r w:rsidR="00847BD1">
        <w:rPr>
          <w:rFonts w:ascii="Arial" w:hAnsi="Arial" w:cs="Arial"/>
          <w:sz w:val="22"/>
          <w:szCs w:val="22"/>
        </w:rPr>
        <w:t>In February 2022</w:t>
      </w:r>
      <w:r w:rsidRPr="007E766A">
        <w:rPr>
          <w:rFonts w:ascii="Arial" w:hAnsi="Arial" w:cs="Arial"/>
          <w:sz w:val="22"/>
          <w:szCs w:val="22"/>
        </w:rPr>
        <w:t xml:space="preserve">, the Company </w:t>
      </w:r>
      <w:r w:rsidR="00E37283">
        <w:rPr>
          <w:rFonts w:ascii="Arial" w:hAnsi="Arial" w:cs="Arial"/>
          <w:sz w:val="22"/>
          <w:szCs w:val="22"/>
        </w:rPr>
        <w:t>had</w:t>
      </w:r>
      <w:r w:rsidRPr="007E766A">
        <w:rPr>
          <w:rFonts w:ascii="Arial" w:hAnsi="Arial" w:cs="Arial"/>
          <w:sz w:val="22"/>
          <w:szCs w:val="22"/>
        </w:rPr>
        <w:t xml:space="preserve"> been sued by its 2 former employees, claiming severance payment due to unfair termination amounting to Baht</w:t>
      </w:r>
      <w:r w:rsidR="00577FF7">
        <w:rPr>
          <w:rFonts w:ascii="Arial" w:hAnsi="Arial" w:cs="Arial"/>
          <w:sz w:val="22"/>
          <w:szCs w:val="22"/>
        </w:rPr>
        <w:t xml:space="preserve"> </w:t>
      </w:r>
      <w:r w:rsidRPr="007E766A">
        <w:rPr>
          <w:rFonts w:ascii="Arial" w:hAnsi="Arial" w:cs="Arial"/>
          <w:sz w:val="22"/>
          <w:szCs w:val="22"/>
        </w:rPr>
        <w:t>46 million together with the interest and surcharge thereon at the rate of 7.5% and 15%</w:t>
      </w:r>
      <w:r w:rsidR="00577FF7">
        <w:rPr>
          <w:rFonts w:ascii="Arial" w:hAnsi="Arial" w:cs="Arial"/>
          <w:sz w:val="22"/>
          <w:szCs w:val="22"/>
        </w:rPr>
        <w:t xml:space="preserve"> </w:t>
      </w:r>
      <w:r w:rsidRPr="007E766A">
        <w:rPr>
          <w:rFonts w:ascii="Arial" w:hAnsi="Arial" w:cs="Arial"/>
          <w:sz w:val="22"/>
          <w:szCs w:val="22"/>
        </w:rPr>
        <w:t xml:space="preserve">per annum, respectively. </w:t>
      </w:r>
      <w:r w:rsidR="00847BD1">
        <w:rPr>
          <w:rFonts w:ascii="Arial" w:hAnsi="Arial" w:cs="Arial"/>
          <w:sz w:val="22"/>
          <w:szCs w:val="22"/>
        </w:rPr>
        <w:t>The Court therefore ordered to proceed the cases by setting the issues and fixed trial date in April 2023.</w:t>
      </w:r>
      <w:r w:rsidR="00EA799A">
        <w:rPr>
          <w:rFonts w:ascii="Arial" w:hAnsi="Arial" w:cs="Arial"/>
          <w:sz w:val="22"/>
          <w:szCs w:val="22"/>
        </w:rPr>
        <w:t xml:space="preserve"> In this regard, the Company’s management believes that the result of such cases will not significantly affect the Company’s financial position.</w:t>
      </w:r>
    </w:p>
    <w:p w14:paraId="3BFC2DAC" w14:textId="4076FD3C" w:rsidR="007E766A" w:rsidRPr="007E766A" w:rsidRDefault="00F477C1" w:rsidP="007E766A">
      <w:pPr>
        <w:pStyle w:val="NormalWeb"/>
        <w:spacing w:before="120" w:beforeAutospacing="0" w:after="120" w:afterAutospacing="0" w:line="380" w:lineRule="exact"/>
        <w:ind w:left="720" w:hanging="720"/>
        <w:jc w:val="both"/>
        <w:rPr>
          <w:rFonts w:ascii="Arial" w:hAnsi="Arial" w:cs="Arial"/>
          <w:sz w:val="22"/>
          <w:szCs w:val="22"/>
        </w:rPr>
      </w:pPr>
      <w:r>
        <w:rPr>
          <w:rFonts w:ascii="Arial" w:hAnsi="Arial" w:cs="Arial"/>
          <w:sz w:val="22"/>
          <w:szCs w:val="22"/>
        </w:rPr>
        <w:t>15.2</w:t>
      </w:r>
      <w:r>
        <w:rPr>
          <w:rFonts w:ascii="Arial" w:hAnsi="Arial" w:cs="Arial"/>
          <w:sz w:val="22"/>
          <w:szCs w:val="22"/>
        </w:rPr>
        <w:tab/>
      </w:r>
      <w:r w:rsidR="00847BD1">
        <w:rPr>
          <w:rFonts w:ascii="Arial" w:hAnsi="Arial" w:cstheme="minorBidi"/>
          <w:sz w:val="22"/>
          <w:szCs w:val="22"/>
        </w:rPr>
        <w:t>In April 2022, the Company had been sued by its former</w:t>
      </w:r>
      <w:r w:rsidR="008661B8">
        <w:rPr>
          <w:rFonts w:ascii="Arial" w:hAnsi="Arial" w:cstheme="minorBidi"/>
          <w:sz w:val="22"/>
          <w:szCs w:val="22"/>
        </w:rPr>
        <w:t xml:space="preserve"> </w:t>
      </w:r>
      <w:r w:rsidR="008661B8" w:rsidRPr="008661B8">
        <w:rPr>
          <w:rFonts w:ascii="Arial" w:hAnsi="Arial" w:cs="Arial"/>
          <w:sz w:val="22"/>
          <w:szCs w:val="22"/>
        </w:rPr>
        <w:t>employee, claiming severance payment due to unf</w:t>
      </w:r>
      <w:r w:rsidR="008661B8">
        <w:rPr>
          <w:rFonts w:ascii="Arial" w:hAnsi="Arial" w:cs="Arial"/>
          <w:sz w:val="22"/>
          <w:szCs w:val="22"/>
        </w:rPr>
        <w:t xml:space="preserve">air termination amounting to Baht 1.9 million together with the interest </w:t>
      </w:r>
      <w:r w:rsidR="00577FF7">
        <w:rPr>
          <w:rFonts w:ascii="Arial" w:hAnsi="Arial" w:cs="Arial"/>
          <w:sz w:val="22"/>
          <w:szCs w:val="22"/>
        </w:rPr>
        <w:t xml:space="preserve">thereon </w:t>
      </w:r>
      <w:r w:rsidR="008661B8">
        <w:rPr>
          <w:rFonts w:ascii="Arial" w:hAnsi="Arial" w:cs="Arial"/>
          <w:sz w:val="22"/>
          <w:szCs w:val="22"/>
        </w:rPr>
        <w:t xml:space="preserve">at the rate </w:t>
      </w:r>
      <w:r w:rsidR="00577FF7">
        <w:rPr>
          <w:rFonts w:ascii="Arial" w:hAnsi="Arial" w:cs="Arial"/>
          <w:sz w:val="22"/>
          <w:szCs w:val="22"/>
        </w:rPr>
        <w:t xml:space="preserve">of </w:t>
      </w:r>
      <w:r w:rsidR="008661B8">
        <w:rPr>
          <w:rFonts w:ascii="Arial" w:hAnsi="Arial" w:cs="Arial"/>
          <w:sz w:val="22"/>
          <w:szCs w:val="22"/>
        </w:rPr>
        <w:t xml:space="preserve">15% per annum. The Court therefore fixed </w:t>
      </w:r>
      <w:r w:rsidR="00577FF7">
        <w:rPr>
          <w:rFonts w:ascii="Arial" w:hAnsi="Arial" w:cs="Arial"/>
          <w:sz w:val="22"/>
          <w:szCs w:val="22"/>
        </w:rPr>
        <w:t>trial</w:t>
      </w:r>
      <w:r w:rsidR="008661B8">
        <w:rPr>
          <w:rFonts w:ascii="Arial" w:hAnsi="Arial" w:cs="Arial"/>
          <w:sz w:val="22"/>
          <w:szCs w:val="22"/>
        </w:rPr>
        <w:t xml:space="preserve"> date in September 2022.</w:t>
      </w:r>
      <w:r w:rsidR="00EA799A" w:rsidRPr="00EA799A">
        <w:rPr>
          <w:rFonts w:ascii="Arial" w:hAnsi="Arial" w:cs="Arial"/>
          <w:sz w:val="22"/>
          <w:szCs w:val="22"/>
        </w:rPr>
        <w:t xml:space="preserve"> </w:t>
      </w:r>
      <w:r w:rsidR="00EA799A">
        <w:rPr>
          <w:rFonts w:ascii="Arial" w:hAnsi="Arial" w:cs="Arial"/>
          <w:sz w:val="22"/>
          <w:szCs w:val="22"/>
        </w:rPr>
        <w:t xml:space="preserve">In this regard, the Company’s management believes that the result of such case </w:t>
      </w:r>
      <w:r w:rsidR="00527C39">
        <w:rPr>
          <w:rFonts w:ascii="Arial" w:hAnsi="Arial" w:cs="Arial"/>
          <w:sz w:val="22"/>
          <w:szCs w:val="22"/>
        </w:rPr>
        <w:t xml:space="preserve">   </w:t>
      </w:r>
      <w:r w:rsidR="00EA799A">
        <w:rPr>
          <w:rFonts w:ascii="Arial" w:hAnsi="Arial" w:cs="Arial"/>
          <w:sz w:val="22"/>
          <w:szCs w:val="22"/>
        </w:rPr>
        <w:t>will not significantly affect the Company’s financial position.</w:t>
      </w:r>
    </w:p>
    <w:p w14:paraId="5470F62D" w14:textId="77777777" w:rsidR="007E766A" w:rsidRPr="007E766A" w:rsidRDefault="007E766A" w:rsidP="007E766A">
      <w:pPr>
        <w:tabs>
          <w:tab w:val="left" w:pos="2880"/>
          <w:tab w:val="left" w:pos="5760"/>
          <w:tab w:val="decimal" w:pos="6660"/>
          <w:tab w:val="left" w:pos="7110"/>
          <w:tab w:val="decimal" w:pos="7920"/>
        </w:tabs>
        <w:spacing w:before="120" w:after="120" w:line="380" w:lineRule="exact"/>
        <w:ind w:left="720" w:hanging="720"/>
        <w:jc w:val="both"/>
        <w:rPr>
          <w:rFonts w:ascii="Arial" w:eastAsia="Arial Unicode MS" w:hAnsi="Arial" w:cs="Arial"/>
          <w:b/>
          <w:bCs/>
          <w:i/>
          <w:iCs/>
          <w:color w:val="000000"/>
          <w:sz w:val="22"/>
          <w:szCs w:val="22"/>
          <w:u w:val="single"/>
        </w:rPr>
      </w:pPr>
      <w:r w:rsidRPr="007E766A">
        <w:rPr>
          <w:rFonts w:ascii="Arial" w:eastAsia="Arial Unicode MS" w:hAnsi="Arial" w:cs="Arial"/>
          <w:b/>
          <w:bCs/>
          <w:i/>
          <w:iCs/>
          <w:color w:val="000000"/>
          <w:sz w:val="22"/>
          <w:szCs w:val="22"/>
        </w:rPr>
        <w:tab/>
      </w:r>
      <w:r w:rsidRPr="007E766A">
        <w:rPr>
          <w:rFonts w:ascii="Arial" w:eastAsia="Arial Unicode MS" w:hAnsi="Arial" w:cs="Arial"/>
          <w:b/>
          <w:bCs/>
          <w:i/>
          <w:iCs/>
          <w:color w:val="000000"/>
          <w:sz w:val="22"/>
          <w:szCs w:val="22"/>
          <w:u w:val="single"/>
        </w:rPr>
        <w:t>Subsidiaries</w:t>
      </w:r>
      <w:bookmarkStart w:id="2" w:name="_Hlk48317909"/>
    </w:p>
    <w:bookmarkEnd w:id="2"/>
    <w:p w14:paraId="0CA0FC42" w14:textId="45D54CF5" w:rsidR="007E766A" w:rsidRDefault="007E766A" w:rsidP="00EF71B2">
      <w:pPr>
        <w:pStyle w:val="NormalWeb"/>
        <w:spacing w:before="120" w:beforeAutospacing="0" w:after="120" w:afterAutospacing="0" w:line="380" w:lineRule="exact"/>
        <w:ind w:left="720" w:hanging="720"/>
        <w:jc w:val="both"/>
        <w:rPr>
          <w:rFonts w:ascii="Arial" w:eastAsia="Calibri" w:hAnsi="Arial" w:cs="Arial"/>
          <w:sz w:val="22"/>
          <w:szCs w:val="22"/>
        </w:rPr>
      </w:pPr>
      <w:r>
        <w:rPr>
          <w:rFonts w:ascii="Arial" w:hAnsi="Arial" w:cs="Arial"/>
          <w:sz w:val="22"/>
          <w:szCs w:val="22"/>
        </w:rPr>
        <w:t>15.</w:t>
      </w:r>
      <w:r w:rsidR="00F477C1">
        <w:rPr>
          <w:rFonts w:ascii="Arial" w:hAnsi="Arial" w:cs="Arial"/>
          <w:sz w:val="22"/>
          <w:szCs w:val="22"/>
        </w:rPr>
        <w:t>3</w:t>
      </w:r>
      <w:r>
        <w:rPr>
          <w:rFonts w:ascii="Arial" w:hAnsi="Arial" w:cs="Arial"/>
          <w:sz w:val="22"/>
          <w:szCs w:val="22"/>
        </w:rPr>
        <w:t xml:space="preserve"> </w:t>
      </w:r>
      <w:r>
        <w:rPr>
          <w:rFonts w:ascii="Arial" w:hAnsi="Arial" w:cs="Arial"/>
          <w:sz w:val="22"/>
          <w:szCs w:val="22"/>
        </w:rPr>
        <w:tab/>
        <w:t xml:space="preserve">In July 2020, a subsidiary was sued by its former employee, claiming severance payment due to an unfair termination amounting to Baht 5 million together with the interest thereon at the rate of 7.5% per annum. </w:t>
      </w:r>
      <w:r w:rsidR="00B80AC7">
        <w:rPr>
          <w:rFonts w:ascii="Arial" w:eastAsia="MS Mincho" w:hAnsi="Arial" w:cs="Arial"/>
          <w:color w:val="000000"/>
          <w:sz w:val="22"/>
          <w:szCs w:val="22"/>
        </w:rPr>
        <w:t>Subsequently, o</w:t>
      </w:r>
      <w:r>
        <w:rPr>
          <w:rFonts w:ascii="Arial" w:eastAsia="MS Mincho" w:hAnsi="Arial" w:cs="Arial"/>
          <w:color w:val="000000"/>
          <w:sz w:val="22"/>
          <w:szCs w:val="22"/>
        </w:rPr>
        <w:t>n 15 March 2022</w:t>
      </w:r>
      <w:r w:rsidR="00152C00">
        <w:rPr>
          <w:rFonts w:ascii="Arial" w:eastAsia="MS Mincho" w:hAnsi="Arial" w:cs="Arial"/>
          <w:color w:val="000000"/>
          <w:sz w:val="22"/>
          <w:szCs w:val="22"/>
        </w:rPr>
        <w:t>,</w:t>
      </w:r>
      <w:r>
        <w:rPr>
          <w:rFonts w:ascii="Arial" w:eastAsia="MS Mincho" w:hAnsi="Arial" w:cs="Arial"/>
          <w:color w:val="000000"/>
          <w:sz w:val="22"/>
          <w:szCs w:val="22"/>
        </w:rPr>
        <w:t xml:space="preserve"> the Central </w:t>
      </w:r>
      <w:proofErr w:type="spellStart"/>
      <w:r>
        <w:rPr>
          <w:rFonts w:ascii="Arial" w:eastAsia="MS Mincho" w:hAnsi="Arial" w:cs="Arial"/>
          <w:color w:val="000000"/>
          <w:sz w:val="22"/>
          <w:szCs w:val="22"/>
        </w:rPr>
        <w:t>Labour</w:t>
      </w:r>
      <w:proofErr w:type="spellEnd"/>
      <w:r>
        <w:rPr>
          <w:rFonts w:ascii="Arial" w:eastAsia="MS Mincho" w:hAnsi="Arial" w:cs="Arial"/>
          <w:color w:val="000000"/>
          <w:sz w:val="22"/>
          <w:szCs w:val="22"/>
        </w:rPr>
        <w:t xml:space="preserve"> Court judged the subsidiary to win </w:t>
      </w:r>
      <w:r w:rsidR="00D01E9C">
        <w:rPr>
          <w:rFonts w:ascii="Arial" w:eastAsia="MS Mincho" w:hAnsi="Arial" w:cs="Arial"/>
          <w:color w:val="000000"/>
          <w:sz w:val="22"/>
          <w:szCs w:val="22"/>
        </w:rPr>
        <w:t>the</w:t>
      </w:r>
      <w:r>
        <w:rPr>
          <w:rFonts w:ascii="Arial" w:eastAsia="MS Mincho" w:hAnsi="Arial" w:cs="Arial"/>
          <w:color w:val="000000"/>
          <w:sz w:val="22"/>
          <w:szCs w:val="22"/>
        </w:rPr>
        <w:t xml:space="preserve"> case</w:t>
      </w:r>
      <w:r>
        <w:rPr>
          <w:rFonts w:hint="cs"/>
        </w:rPr>
        <w:t xml:space="preserve"> </w:t>
      </w:r>
      <w:r>
        <w:rPr>
          <w:rFonts w:ascii="Arial" w:eastAsia="MS Mincho" w:hAnsi="Arial" w:cs="Arial"/>
          <w:color w:val="000000"/>
          <w:sz w:val="22"/>
          <w:szCs w:val="22"/>
        </w:rPr>
        <w:t xml:space="preserve">and to not pay subsidies. Therefore, the case </w:t>
      </w:r>
      <w:r w:rsidR="00B80AC7">
        <w:rPr>
          <w:rFonts w:ascii="Arial" w:eastAsia="MS Mincho" w:hAnsi="Arial" w:cs="Arial"/>
          <w:color w:val="000000"/>
          <w:sz w:val="22"/>
          <w:szCs w:val="22"/>
        </w:rPr>
        <w:t>is</w:t>
      </w:r>
      <w:r>
        <w:rPr>
          <w:rFonts w:ascii="Arial" w:eastAsia="MS Mincho" w:hAnsi="Arial" w:cs="Arial"/>
          <w:color w:val="000000"/>
          <w:sz w:val="22"/>
          <w:szCs w:val="22"/>
        </w:rPr>
        <w:t xml:space="preserve"> an end.</w:t>
      </w:r>
    </w:p>
    <w:p w14:paraId="65EC3FD6" w14:textId="59AA4610" w:rsidR="00B80AC7" w:rsidRDefault="007E766A" w:rsidP="00EF71B2">
      <w:pPr>
        <w:pStyle w:val="NormalWeb"/>
        <w:spacing w:before="120" w:beforeAutospacing="0" w:after="120" w:afterAutospacing="0" w:line="380" w:lineRule="exact"/>
        <w:ind w:left="720" w:hanging="720"/>
        <w:jc w:val="both"/>
        <w:rPr>
          <w:rFonts w:ascii="Arial" w:hAnsi="Arial" w:cs="Arial"/>
          <w:spacing w:val="-4"/>
          <w:sz w:val="22"/>
          <w:szCs w:val="22"/>
        </w:rPr>
      </w:pPr>
      <w:r>
        <w:rPr>
          <w:rFonts w:ascii="Arial" w:hAnsi="Arial" w:cs="Arial"/>
          <w:spacing w:val="-4"/>
          <w:sz w:val="22"/>
          <w:szCs w:val="22"/>
        </w:rPr>
        <w:t>15.</w:t>
      </w:r>
      <w:r w:rsidR="00F477C1">
        <w:rPr>
          <w:rFonts w:ascii="Arial" w:hAnsi="Arial" w:cs="Arial"/>
          <w:spacing w:val="-4"/>
          <w:sz w:val="22"/>
          <w:szCs w:val="22"/>
        </w:rPr>
        <w:t>4</w:t>
      </w:r>
      <w:r>
        <w:rPr>
          <w:rFonts w:ascii="Arial" w:hAnsi="Arial" w:cs="Arial"/>
          <w:spacing w:val="-4"/>
          <w:sz w:val="22"/>
          <w:szCs w:val="22"/>
        </w:rPr>
        <w:tab/>
        <w:t>In January 2021, a subsidiary and an associate were sued by an injured person for compensation of Baht 42.8 million with interest thereon at the rate of 7.5% per annum</w:t>
      </w:r>
      <w:r>
        <w:rPr>
          <w:rFonts w:ascii="Times New Roman" w:hAnsi="Times New Roman" w:cs="Times New Roman"/>
          <w:sz w:val="22"/>
          <w:szCs w:val="22"/>
        </w:rPr>
        <w:t xml:space="preserve"> </w:t>
      </w:r>
      <w:r>
        <w:rPr>
          <w:rFonts w:ascii="Arial" w:hAnsi="Arial" w:cs="Arial"/>
          <w:spacing w:val="-4"/>
          <w:sz w:val="22"/>
          <w:szCs w:val="22"/>
        </w:rPr>
        <w:t>for negligent act causing serious injury to a person while performing duty. The case is currently being considered by the Civil Court.</w:t>
      </w:r>
      <w:r>
        <w:rPr>
          <w:rFonts w:ascii="Times New Roman" w:hAnsi="Times New Roman" w:cs="Times New Roman"/>
          <w:sz w:val="22"/>
          <w:szCs w:val="22"/>
        </w:rPr>
        <w:t xml:space="preserve"> </w:t>
      </w:r>
      <w:r>
        <w:rPr>
          <w:rFonts w:ascii="Arial" w:hAnsi="Arial" w:cs="Arial"/>
          <w:spacing w:val="-4"/>
          <w:sz w:val="22"/>
          <w:szCs w:val="22"/>
        </w:rPr>
        <w:t>However, the subsidiary and the associate are assured that the accidental damage will be covered by the insurance claim. Therefore, the subsidiary and the associate did not record the damages and provision from this lawsuit.</w:t>
      </w:r>
    </w:p>
    <w:p w14:paraId="4FB54F15" w14:textId="77777777" w:rsidR="008661B8" w:rsidRDefault="008661B8">
      <w:pPr>
        <w:overflowPunct/>
        <w:autoSpaceDE/>
        <w:autoSpaceDN/>
        <w:adjustRightInd/>
        <w:textAlignment w:val="auto"/>
        <w:rPr>
          <w:rFonts w:ascii="Arial" w:hAnsi="Arial"/>
          <w:b/>
          <w:bCs/>
          <w:sz w:val="22"/>
          <w:szCs w:val="22"/>
        </w:rPr>
      </w:pPr>
      <w:r>
        <w:rPr>
          <w:rFonts w:ascii="Arial" w:hAnsi="Arial"/>
          <w:b/>
          <w:bCs/>
          <w:sz w:val="22"/>
          <w:szCs w:val="22"/>
        </w:rPr>
        <w:br w:type="page"/>
      </w:r>
    </w:p>
    <w:p w14:paraId="7E1AFF82" w14:textId="19A4509D" w:rsidR="00EF71B2" w:rsidRPr="00EF71B2" w:rsidRDefault="00473EFC" w:rsidP="008661B8">
      <w:pPr>
        <w:spacing w:before="120" w:after="120" w:line="380" w:lineRule="exact"/>
        <w:ind w:left="540" w:hanging="540"/>
        <w:jc w:val="thaiDistribute"/>
        <w:rPr>
          <w:rFonts w:ascii="Arial" w:hAnsi="Arial" w:cs="Arial"/>
          <w:b/>
          <w:bCs/>
          <w:sz w:val="22"/>
          <w:szCs w:val="22"/>
        </w:rPr>
      </w:pPr>
      <w:r>
        <w:rPr>
          <w:rFonts w:ascii="Arial" w:hAnsi="Arial"/>
          <w:b/>
          <w:bCs/>
          <w:sz w:val="22"/>
          <w:szCs w:val="22"/>
        </w:rPr>
        <w:lastRenderedPageBreak/>
        <w:t>16</w:t>
      </w:r>
      <w:r w:rsidR="006A1023" w:rsidRPr="006A1023">
        <w:rPr>
          <w:rFonts w:ascii="Arial" w:hAnsi="Arial"/>
          <w:b/>
          <w:bCs/>
          <w:sz w:val="22"/>
          <w:szCs w:val="22"/>
        </w:rPr>
        <w:t>.</w:t>
      </w:r>
      <w:r w:rsidR="00A37F34" w:rsidRPr="006A1023">
        <w:rPr>
          <w:rFonts w:ascii="Arial" w:hAnsi="Arial" w:hint="cs"/>
          <w:b/>
          <w:bCs/>
          <w:sz w:val="22"/>
          <w:szCs w:val="22"/>
          <w:cs/>
        </w:rPr>
        <w:tab/>
      </w:r>
      <w:r w:rsidR="00EF71B2" w:rsidRPr="00EF71B2">
        <w:rPr>
          <w:rFonts w:ascii="Arial" w:hAnsi="Arial" w:cs="Arial"/>
          <w:b/>
          <w:bCs/>
          <w:sz w:val="22"/>
          <w:szCs w:val="22"/>
        </w:rPr>
        <w:t>Fair value of financial instruments</w:t>
      </w:r>
    </w:p>
    <w:p w14:paraId="6CC920D3" w14:textId="523A72F3" w:rsidR="00EF71B2" w:rsidRPr="00EF71B2" w:rsidRDefault="00B80AC7" w:rsidP="008661B8">
      <w:pPr>
        <w:spacing w:before="120" w:after="120" w:line="380" w:lineRule="exact"/>
        <w:ind w:left="540" w:hanging="540"/>
        <w:jc w:val="both"/>
        <w:rPr>
          <w:rFonts w:ascii="Arial" w:hAnsi="Arial" w:cs="Arial"/>
          <w:sz w:val="22"/>
          <w:szCs w:val="22"/>
        </w:rPr>
      </w:pPr>
      <w:r>
        <w:rPr>
          <w:rFonts w:ascii="Arial" w:hAnsi="Arial" w:cs="Arial"/>
          <w:sz w:val="22"/>
          <w:szCs w:val="22"/>
        </w:rPr>
        <w:tab/>
      </w:r>
      <w:r w:rsidR="00EF71B2" w:rsidRPr="00EF71B2">
        <w:rPr>
          <w:rFonts w:ascii="Arial" w:hAnsi="Arial" w:cs="Arial"/>
          <w:sz w:val="22"/>
          <w:szCs w:val="22"/>
        </w:rPr>
        <w:t>Since the majority of the Group’s financial instruments are short-term in nature or carrying interest at rates close to the market interest rates, their fair value is not expected to be materially different from the amounts presented in the statement of financial position.</w:t>
      </w:r>
      <w:r w:rsidR="00E9010C">
        <w:rPr>
          <w:rFonts w:ascii="Arial" w:hAnsi="Arial" w:cs="Arial"/>
          <w:sz w:val="22"/>
          <w:szCs w:val="22"/>
        </w:rPr>
        <w:t xml:space="preserve"> </w:t>
      </w:r>
      <w:r>
        <w:rPr>
          <w:rFonts w:ascii="Arial" w:hAnsi="Arial" w:cs="Arial"/>
          <w:sz w:val="22"/>
          <w:szCs w:val="22"/>
        </w:rPr>
        <w:t xml:space="preserve">There were no changes in the methods and the assumptions used to estimate the fair value of financial instruments as presented in the Group’s financial statements for the year ended </w:t>
      </w:r>
      <w:r w:rsidR="008661B8">
        <w:rPr>
          <w:rFonts w:ascii="Arial" w:hAnsi="Arial" w:cs="Arial"/>
          <w:sz w:val="22"/>
          <w:szCs w:val="22"/>
        </w:rPr>
        <w:t xml:space="preserve">                       </w:t>
      </w:r>
      <w:r>
        <w:rPr>
          <w:rFonts w:ascii="Arial" w:hAnsi="Arial" w:cs="Arial"/>
          <w:sz w:val="22"/>
          <w:szCs w:val="22"/>
        </w:rPr>
        <w:t>31 December 2021.</w:t>
      </w:r>
    </w:p>
    <w:p w14:paraId="018F226C" w14:textId="6E8B8E11" w:rsidR="00424372" w:rsidRPr="007D15BC" w:rsidRDefault="00473EFC" w:rsidP="00F13AE5">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Arial"/>
          <w:sz w:val="22"/>
          <w:szCs w:val="22"/>
        </w:rPr>
      </w:pPr>
      <w:r>
        <w:rPr>
          <w:rFonts w:ascii="Arial" w:hAnsi="Arial" w:cs="Arial"/>
          <w:b/>
          <w:bCs/>
          <w:sz w:val="22"/>
          <w:szCs w:val="22"/>
        </w:rPr>
        <w:t>1</w:t>
      </w:r>
      <w:r w:rsidR="00416E81">
        <w:rPr>
          <w:rFonts w:ascii="Arial" w:hAnsi="Arial" w:cs="Arial"/>
          <w:b/>
          <w:bCs/>
          <w:sz w:val="22"/>
          <w:szCs w:val="22"/>
        </w:rPr>
        <w:t>7</w:t>
      </w:r>
      <w:r w:rsidR="00F13AE5" w:rsidRPr="007D15BC">
        <w:rPr>
          <w:rFonts w:ascii="Arial" w:hAnsi="Arial" w:cs="Arial"/>
          <w:b/>
          <w:bCs/>
          <w:sz w:val="22"/>
          <w:szCs w:val="22"/>
        </w:rPr>
        <w:t>.</w:t>
      </w:r>
      <w:r w:rsidR="00F13AE5" w:rsidRPr="007D15BC">
        <w:rPr>
          <w:rFonts w:ascii="Arial" w:hAnsi="Arial" w:cs="Arial"/>
          <w:b/>
          <w:bCs/>
          <w:sz w:val="22"/>
          <w:szCs w:val="22"/>
        </w:rPr>
        <w:tab/>
      </w:r>
      <w:r w:rsidR="007D15BC" w:rsidRPr="007D15BC">
        <w:rPr>
          <w:rFonts w:ascii="Arial" w:hAnsi="Arial" w:cs="Arial"/>
          <w:b/>
          <w:bCs/>
          <w:sz w:val="22"/>
          <w:szCs w:val="22"/>
        </w:rPr>
        <w:t>Events after the reporting period</w:t>
      </w:r>
    </w:p>
    <w:p w14:paraId="34420171" w14:textId="20927DD5" w:rsidR="008661B8" w:rsidRPr="007D15BC" w:rsidRDefault="008661B8" w:rsidP="008661B8">
      <w:pPr>
        <w:spacing w:before="120" w:after="120" w:line="380" w:lineRule="exact"/>
        <w:ind w:left="540"/>
        <w:jc w:val="both"/>
        <w:rPr>
          <w:rFonts w:ascii="Arial" w:hAnsi="Arial"/>
          <w:b/>
          <w:bCs/>
          <w:i/>
          <w:iCs/>
          <w:sz w:val="22"/>
          <w:szCs w:val="22"/>
          <w:u w:val="single"/>
          <w:cs/>
        </w:rPr>
      </w:pPr>
      <w:r>
        <w:rPr>
          <w:rFonts w:ascii="Arial" w:hAnsi="Arial" w:cs="Arial"/>
          <w:b/>
          <w:bCs/>
          <w:i/>
          <w:iCs/>
          <w:sz w:val="22"/>
          <w:szCs w:val="22"/>
          <w:u w:val="single"/>
        </w:rPr>
        <w:t>The Company</w:t>
      </w:r>
    </w:p>
    <w:p w14:paraId="633E2A89" w14:textId="08CA6CC1" w:rsidR="008661B8" w:rsidRPr="00426B11" w:rsidRDefault="008661B8" w:rsidP="008661B8">
      <w:pPr>
        <w:spacing w:before="120" w:after="120" w:line="380" w:lineRule="exact"/>
        <w:ind w:left="540"/>
        <w:jc w:val="both"/>
        <w:rPr>
          <w:rFonts w:ascii="Arial" w:hAnsi="Arial" w:cs="Browallia New"/>
          <w:sz w:val="22"/>
          <w:szCs w:val="22"/>
        </w:rPr>
      </w:pPr>
      <w:r>
        <w:rPr>
          <w:rFonts w:ascii="Arial" w:hAnsi="Arial" w:cs="Arial"/>
          <w:sz w:val="22"/>
          <w:szCs w:val="22"/>
        </w:rPr>
        <w:t xml:space="preserve">On 2 August 2022, the Company completed the registration of Bangkok Airport Management </w:t>
      </w:r>
      <w:r w:rsidR="00577FF7">
        <w:rPr>
          <w:rFonts w:ascii="Arial" w:hAnsi="Arial" w:cs="Arial"/>
          <w:sz w:val="22"/>
          <w:szCs w:val="22"/>
        </w:rPr>
        <w:t>Co., Ltd., a new subsidiary, for engaging in the</w:t>
      </w:r>
      <w:r>
        <w:rPr>
          <w:rFonts w:ascii="Arial" w:hAnsi="Arial" w:cs="Arial"/>
          <w:sz w:val="22"/>
          <w:szCs w:val="22"/>
        </w:rPr>
        <w:t xml:space="preserve"> development and management of public airport</w:t>
      </w:r>
      <w:r w:rsidR="00577FF7">
        <w:rPr>
          <w:rFonts w:ascii="Arial" w:hAnsi="Arial" w:cs="Arial"/>
          <w:sz w:val="22"/>
          <w:szCs w:val="22"/>
        </w:rPr>
        <w:t xml:space="preserve">, in accordance with the resolution of the Company’s Board of Directors meeting on </w:t>
      </w:r>
      <w:r w:rsidR="0045060F">
        <w:rPr>
          <w:rFonts w:ascii="Arial" w:hAnsi="Arial" w:cs="Arial"/>
          <w:sz w:val="22"/>
          <w:szCs w:val="22"/>
        </w:rPr>
        <w:t xml:space="preserve">   </w:t>
      </w:r>
      <w:r w:rsidR="00577FF7">
        <w:rPr>
          <w:rFonts w:ascii="Arial" w:hAnsi="Arial" w:cs="Arial"/>
          <w:sz w:val="22"/>
          <w:szCs w:val="22"/>
        </w:rPr>
        <w:t>25 November 2021, with the registered share capital of Baht 100 million.</w:t>
      </w:r>
      <w:r w:rsidR="0045060F">
        <w:rPr>
          <w:rFonts w:ascii="Arial" w:hAnsi="Arial" w:cs="Arial"/>
          <w:sz w:val="22"/>
          <w:szCs w:val="22"/>
        </w:rPr>
        <w:t xml:space="preserve"> </w:t>
      </w:r>
      <w:r w:rsidR="00577FF7">
        <w:rPr>
          <w:rFonts w:ascii="Arial" w:hAnsi="Arial" w:cs="Arial"/>
          <w:sz w:val="22"/>
          <w:szCs w:val="22"/>
        </w:rPr>
        <w:t>The Company will hold 100% of shareholding.</w:t>
      </w:r>
    </w:p>
    <w:p w14:paraId="15425679" w14:textId="312CF368" w:rsidR="00885263" w:rsidRPr="00885263" w:rsidRDefault="00885263" w:rsidP="00885263">
      <w:pPr>
        <w:spacing w:before="120" w:after="120" w:line="380" w:lineRule="exact"/>
        <w:ind w:left="540"/>
        <w:jc w:val="both"/>
        <w:rPr>
          <w:rFonts w:ascii="Arial" w:hAnsi="Arial" w:cs="Arial"/>
          <w:sz w:val="22"/>
          <w:szCs w:val="22"/>
        </w:rPr>
      </w:pPr>
      <w:r w:rsidRPr="00885263">
        <w:rPr>
          <w:rFonts w:ascii="Arial" w:hAnsi="Arial" w:cs="Arial"/>
          <w:sz w:val="22"/>
          <w:szCs w:val="22"/>
        </w:rPr>
        <w:t xml:space="preserve">On 5 August 2022, the Company’s Board of Directors Meeting approved </w:t>
      </w:r>
      <w:r w:rsidR="0045060F">
        <w:rPr>
          <w:rFonts w:ascii="Arial" w:hAnsi="Arial" w:cs="Arial"/>
          <w:sz w:val="22"/>
          <w:szCs w:val="22"/>
        </w:rPr>
        <w:t>a</w:t>
      </w:r>
      <w:r w:rsidRPr="00885263">
        <w:rPr>
          <w:rFonts w:ascii="Arial" w:hAnsi="Arial" w:cs="Arial"/>
          <w:sz w:val="22"/>
          <w:szCs w:val="22"/>
        </w:rPr>
        <w:t xml:space="preserve"> resolution to enter</w:t>
      </w:r>
      <w:r w:rsidRPr="00885263">
        <w:rPr>
          <w:rFonts w:ascii="Arial" w:hAnsi="Arial" w:cs="Arial" w:hint="cs"/>
          <w:sz w:val="22"/>
          <w:szCs w:val="22"/>
          <w:cs/>
        </w:rPr>
        <w:t xml:space="preserve"> </w:t>
      </w:r>
      <w:r w:rsidRPr="00885263">
        <w:rPr>
          <w:rFonts w:ascii="Arial" w:hAnsi="Arial" w:cs="Arial"/>
          <w:sz w:val="22"/>
          <w:szCs w:val="22"/>
        </w:rPr>
        <w:t>into acquisition</w:t>
      </w:r>
      <w:r w:rsidR="0045060F">
        <w:rPr>
          <w:rFonts w:ascii="Arial" w:hAnsi="Arial" w:cs="Arial"/>
          <w:sz w:val="22"/>
          <w:szCs w:val="22"/>
        </w:rPr>
        <w:t>s</w:t>
      </w:r>
      <w:r w:rsidRPr="00885263">
        <w:rPr>
          <w:rFonts w:ascii="Arial" w:hAnsi="Arial" w:cs="Arial"/>
          <w:sz w:val="22"/>
          <w:szCs w:val="22"/>
        </w:rPr>
        <w:t xml:space="preserve"> and disposition</w:t>
      </w:r>
      <w:r w:rsidR="0045060F">
        <w:rPr>
          <w:rFonts w:ascii="Arial" w:hAnsi="Arial" w:cs="Arial"/>
          <w:sz w:val="22"/>
          <w:szCs w:val="22"/>
        </w:rPr>
        <w:t xml:space="preserve">s of assets </w:t>
      </w:r>
      <w:r w:rsidRPr="00885263">
        <w:rPr>
          <w:rFonts w:ascii="Arial" w:hAnsi="Arial" w:cs="Arial"/>
          <w:sz w:val="22"/>
          <w:szCs w:val="22"/>
        </w:rPr>
        <w:t>and other</w:t>
      </w:r>
      <w:r w:rsidR="0045060F">
        <w:rPr>
          <w:rFonts w:ascii="Arial" w:hAnsi="Arial" w:cs="Arial"/>
          <w:sz w:val="22"/>
          <w:szCs w:val="22"/>
        </w:rPr>
        <w:t xml:space="preserve"> related</w:t>
      </w:r>
      <w:r w:rsidRPr="00885263">
        <w:rPr>
          <w:rFonts w:ascii="Arial" w:hAnsi="Arial" w:cs="Arial"/>
          <w:sz w:val="22"/>
          <w:szCs w:val="22"/>
        </w:rPr>
        <w:t xml:space="preserve"> transactions for BA Airport Leasehold Real Estate Investment Trust (the “BAREIT”)</w:t>
      </w:r>
      <w:r w:rsidR="00DB76CE" w:rsidRPr="00DB76CE">
        <w:rPr>
          <w:rFonts w:ascii="Arial" w:hAnsi="Arial" w:cs="Arial"/>
          <w:sz w:val="22"/>
          <w:szCs w:val="22"/>
        </w:rPr>
        <w:t xml:space="preserve">, </w:t>
      </w:r>
      <w:r w:rsidR="0045060F">
        <w:rPr>
          <w:rFonts w:ascii="Arial" w:hAnsi="Arial" w:cs="Arial"/>
          <w:sz w:val="22"/>
          <w:szCs w:val="22"/>
        </w:rPr>
        <w:t>and</w:t>
      </w:r>
      <w:r w:rsidR="00DB76CE" w:rsidRPr="00DB76CE">
        <w:rPr>
          <w:rFonts w:ascii="Arial" w:hAnsi="Arial" w:cs="Arial"/>
          <w:sz w:val="22"/>
          <w:szCs w:val="22"/>
        </w:rPr>
        <w:t xml:space="preserve"> to approve </w:t>
      </w:r>
      <w:r w:rsidR="0045060F">
        <w:rPr>
          <w:rFonts w:ascii="Arial" w:hAnsi="Arial" w:cs="Arial"/>
          <w:sz w:val="22"/>
          <w:szCs w:val="22"/>
        </w:rPr>
        <w:t xml:space="preserve">transactions by </w:t>
      </w:r>
      <w:r w:rsidR="00DB76CE" w:rsidRPr="00DB76CE">
        <w:rPr>
          <w:rFonts w:ascii="Arial" w:hAnsi="Arial" w:cs="Arial"/>
          <w:sz w:val="22"/>
          <w:szCs w:val="22"/>
        </w:rPr>
        <w:t>the Company and/or its associated persons related to the acquisition of the Trust Units of BAREIT</w:t>
      </w:r>
      <w:r w:rsidR="0045060F">
        <w:rPr>
          <w:rFonts w:ascii="Arial" w:hAnsi="Arial" w:cs="Arial"/>
          <w:sz w:val="22"/>
          <w:szCs w:val="22"/>
        </w:rPr>
        <w:t xml:space="preserve">, as well as approval of </w:t>
      </w:r>
      <w:r w:rsidR="00DB76CE" w:rsidRPr="00DB76CE">
        <w:rPr>
          <w:rFonts w:ascii="Arial" w:hAnsi="Arial" w:cs="Arial"/>
          <w:sz w:val="22"/>
          <w:szCs w:val="22"/>
        </w:rPr>
        <w:t xml:space="preserve">the persons appointed by the Company’s Board of Directors with authority to take any actions necessary </w:t>
      </w:r>
      <w:r w:rsidR="0045060F">
        <w:rPr>
          <w:rFonts w:ascii="Arial" w:hAnsi="Arial" w:cs="Arial"/>
          <w:sz w:val="22"/>
          <w:szCs w:val="22"/>
        </w:rPr>
        <w:t xml:space="preserve">to </w:t>
      </w:r>
      <w:r w:rsidR="00DB76CE" w:rsidRPr="00DB76CE">
        <w:rPr>
          <w:rFonts w:ascii="Arial" w:hAnsi="Arial" w:cs="Arial"/>
          <w:sz w:val="22"/>
          <w:szCs w:val="22"/>
        </w:rPr>
        <w:t>or in connection with and beneficial to acquisition</w:t>
      </w:r>
      <w:r w:rsidR="0045060F">
        <w:rPr>
          <w:rFonts w:ascii="Arial" w:hAnsi="Arial" w:cs="Arial"/>
          <w:sz w:val="22"/>
          <w:szCs w:val="22"/>
        </w:rPr>
        <w:t>s</w:t>
      </w:r>
      <w:r w:rsidR="00DB76CE" w:rsidRPr="00DB76CE">
        <w:rPr>
          <w:rFonts w:ascii="Arial" w:hAnsi="Arial" w:cs="Arial"/>
          <w:sz w:val="22"/>
          <w:szCs w:val="22"/>
        </w:rPr>
        <w:t xml:space="preserve"> and disposition</w:t>
      </w:r>
      <w:r w:rsidR="0045060F">
        <w:rPr>
          <w:rFonts w:ascii="Arial" w:hAnsi="Arial" w:cs="Arial"/>
          <w:sz w:val="22"/>
          <w:szCs w:val="22"/>
        </w:rPr>
        <w:t xml:space="preserve">s of assets for </w:t>
      </w:r>
      <w:r w:rsidR="00DB76CE" w:rsidRPr="00DB76CE">
        <w:rPr>
          <w:rFonts w:ascii="Arial" w:hAnsi="Arial" w:cs="Arial"/>
          <w:sz w:val="22"/>
          <w:szCs w:val="22"/>
        </w:rPr>
        <w:t>BAREIT, as detailed in Information Memorandum on the Acquisition and Disposition of Assets as a result of the Entering into the Asset Acquisition and Disposition Transactions for BAREIT of Bangkok Airways Public Company Limited</w:t>
      </w:r>
      <w:r w:rsidR="006246FA">
        <w:rPr>
          <w:rFonts w:ascii="Arial" w:hAnsi="Arial" w:cs="Arial"/>
          <w:sz w:val="22"/>
          <w:szCs w:val="22"/>
        </w:rPr>
        <w:t xml:space="preserve"> and other relevance information </w:t>
      </w:r>
      <w:r w:rsidR="00DB76CE" w:rsidRPr="00DB76CE">
        <w:rPr>
          <w:rFonts w:ascii="Arial" w:hAnsi="Arial" w:cs="Arial"/>
          <w:sz w:val="22"/>
          <w:szCs w:val="22"/>
        </w:rPr>
        <w:t xml:space="preserve">which </w:t>
      </w:r>
      <w:r w:rsidR="0045060F">
        <w:rPr>
          <w:rFonts w:ascii="Arial" w:hAnsi="Arial" w:cs="Arial"/>
          <w:sz w:val="22"/>
          <w:szCs w:val="22"/>
        </w:rPr>
        <w:t>has been</w:t>
      </w:r>
      <w:r w:rsidR="00DB76CE" w:rsidRPr="00DB76CE">
        <w:rPr>
          <w:rFonts w:ascii="Arial" w:hAnsi="Arial" w:cs="Arial"/>
          <w:sz w:val="22"/>
          <w:szCs w:val="22"/>
        </w:rPr>
        <w:t xml:space="preserve"> publicly announced.</w:t>
      </w:r>
    </w:p>
    <w:p w14:paraId="6B284A7F" w14:textId="2481624C" w:rsidR="007D15BC" w:rsidRPr="007D15BC" w:rsidRDefault="00ED7012" w:rsidP="007D15BC">
      <w:pPr>
        <w:spacing w:before="120" w:after="120" w:line="380" w:lineRule="exact"/>
        <w:ind w:left="540"/>
        <w:jc w:val="both"/>
        <w:rPr>
          <w:rFonts w:ascii="Arial" w:hAnsi="Arial"/>
          <w:b/>
          <w:bCs/>
          <w:i/>
          <w:iCs/>
          <w:sz w:val="22"/>
          <w:szCs w:val="22"/>
          <w:u w:val="single"/>
          <w:cs/>
        </w:rPr>
      </w:pPr>
      <w:r>
        <w:rPr>
          <w:rFonts w:ascii="Arial" w:hAnsi="Arial" w:cs="Arial"/>
          <w:b/>
          <w:bCs/>
          <w:i/>
          <w:iCs/>
          <w:sz w:val="22"/>
          <w:szCs w:val="22"/>
          <w:u w:val="single"/>
        </w:rPr>
        <w:t>Associate</w:t>
      </w:r>
    </w:p>
    <w:p w14:paraId="26DC6102" w14:textId="17091BE5" w:rsidR="00EF71B2" w:rsidRPr="00426B11" w:rsidRDefault="00ED7012" w:rsidP="00426B11">
      <w:pPr>
        <w:spacing w:before="120" w:after="120" w:line="380" w:lineRule="exact"/>
        <w:ind w:left="540"/>
        <w:jc w:val="both"/>
        <w:rPr>
          <w:rFonts w:ascii="Arial" w:hAnsi="Arial" w:cs="Browallia New"/>
          <w:sz w:val="22"/>
          <w:szCs w:val="22"/>
        </w:rPr>
      </w:pPr>
      <w:r>
        <w:rPr>
          <w:rFonts w:ascii="Arial" w:hAnsi="Arial" w:cs="Arial"/>
          <w:sz w:val="22"/>
          <w:szCs w:val="22"/>
        </w:rPr>
        <w:t xml:space="preserve">On </w:t>
      </w:r>
      <w:r w:rsidR="00577FF7">
        <w:rPr>
          <w:rFonts w:ascii="Arial" w:hAnsi="Arial" w:cs="Arial"/>
          <w:sz w:val="22"/>
          <w:szCs w:val="22"/>
        </w:rPr>
        <w:t>20</w:t>
      </w:r>
      <w:r>
        <w:rPr>
          <w:rFonts w:ascii="Arial" w:hAnsi="Arial" w:cs="Arial"/>
          <w:sz w:val="22"/>
          <w:szCs w:val="22"/>
        </w:rPr>
        <w:t xml:space="preserve"> July 2022, a meeting of the Board of Directors of WFS-PG Cargo Co., Ltd.                    (“The associate”) passed a resolution for the payment of the third interim dividend from the operation results in 2022 of Baht </w:t>
      </w:r>
      <w:r w:rsidR="00577FF7">
        <w:rPr>
          <w:rFonts w:ascii="Arial" w:hAnsi="Arial" w:cs="Arial"/>
          <w:sz w:val="22"/>
          <w:szCs w:val="22"/>
        </w:rPr>
        <w:t>8</w:t>
      </w:r>
      <w:r>
        <w:rPr>
          <w:rFonts w:ascii="Arial" w:hAnsi="Arial" w:cs="Arial"/>
          <w:sz w:val="22"/>
          <w:szCs w:val="22"/>
        </w:rPr>
        <w:t xml:space="preserve"> per share, amounting to Baht </w:t>
      </w:r>
      <w:r w:rsidR="00577FF7">
        <w:rPr>
          <w:rFonts w:ascii="Arial" w:hAnsi="Arial" w:cs="Arial"/>
          <w:sz w:val="22"/>
          <w:szCs w:val="22"/>
        </w:rPr>
        <w:t>240</w:t>
      </w:r>
      <w:r>
        <w:rPr>
          <w:rFonts w:ascii="Arial" w:hAnsi="Arial" w:cs="Arial"/>
          <w:sz w:val="22"/>
          <w:szCs w:val="22"/>
        </w:rPr>
        <w:t xml:space="preserve"> million. The associate already paid such dividend on </w:t>
      </w:r>
      <w:r w:rsidR="00577FF7">
        <w:rPr>
          <w:rFonts w:ascii="Arial" w:hAnsi="Arial" w:cs="Arial"/>
          <w:sz w:val="22"/>
          <w:szCs w:val="22"/>
        </w:rPr>
        <w:t>27</w:t>
      </w:r>
      <w:r>
        <w:rPr>
          <w:rFonts w:ascii="Arial" w:hAnsi="Arial" w:cs="Arial"/>
          <w:sz w:val="22"/>
          <w:szCs w:val="22"/>
        </w:rPr>
        <w:t xml:space="preserve"> </w:t>
      </w:r>
      <w:r w:rsidR="00577FF7">
        <w:rPr>
          <w:rFonts w:ascii="Arial" w:hAnsi="Arial" w:cs="Arial"/>
          <w:sz w:val="22"/>
          <w:szCs w:val="22"/>
        </w:rPr>
        <w:t>July</w:t>
      </w:r>
      <w:r>
        <w:rPr>
          <w:rFonts w:ascii="Arial" w:hAnsi="Arial" w:cs="Arial"/>
          <w:sz w:val="22"/>
          <w:szCs w:val="22"/>
        </w:rPr>
        <w:t xml:space="preserve"> 2022.</w:t>
      </w:r>
    </w:p>
    <w:p w14:paraId="1D4E2783" w14:textId="3835CBE5" w:rsidR="00B45961" w:rsidRPr="00E94C88" w:rsidRDefault="00B80AC7" w:rsidP="00D25552">
      <w:pPr>
        <w:tabs>
          <w:tab w:val="left" w:pos="2880"/>
          <w:tab w:val="left" w:pos="5760"/>
          <w:tab w:val="decimal" w:pos="6660"/>
          <w:tab w:val="left" w:pos="7110"/>
          <w:tab w:val="decimal" w:pos="7920"/>
        </w:tabs>
        <w:spacing w:before="120" w:after="120" w:line="380" w:lineRule="exact"/>
        <w:ind w:left="547" w:right="-43" w:hanging="540"/>
        <w:jc w:val="both"/>
        <w:rPr>
          <w:rFonts w:ascii="Arial" w:hAnsi="Arial" w:cs="Arial"/>
          <w:sz w:val="22"/>
          <w:szCs w:val="22"/>
        </w:rPr>
      </w:pPr>
      <w:r>
        <w:rPr>
          <w:rFonts w:ascii="Arial" w:hAnsi="Arial" w:cs="Arial"/>
          <w:b/>
          <w:bCs/>
          <w:sz w:val="22"/>
          <w:szCs w:val="22"/>
        </w:rPr>
        <w:t>18</w:t>
      </w:r>
      <w:r w:rsidR="00470FF5" w:rsidRPr="00E94C88">
        <w:rPr>
          <w:rFonts w:ascii="Arial" w:hAnsi="Arial" w:cs="Arial"/>
          <w:b/>
          <w:bCs/>
          <w:sz w:val="22"/>
          <w:szCs w:val="22"/>
        </w:rPr>
        <w:t>.</w:t>
      </w:r>
      <w:r w:rsidR="00470FF5" w:rsidRPr="00E94C88">
        <w:rPr>
          <w:rFonts w:ascii="Arial" w:hAnsi="Arial" w:cs="Arial"/>
          <w:b/>
          <w:bCs/>
          <w:sz w:val="22"/>
          <w:szCs w:val="22"/>
        </w:rPr>
        <w:tab/>
        <w:t xml:space="preserve">Approval of </w:t>
      </w:r>
      <w:r>
        <w:rPr>
          <w:rFonts w:ascii="Arial" w:hAnsi="Arial" w:cs="Arial"/>
          <w:b/>
          <w:bCs/>
          <w:sz w:val="22"/>
          <w:szCs w:val="22"/>
        </w:rPr>
        <w:t xml:space="preserve">interim </w:t>
      </w:r>
      <w:r w:rsidR="00470FF5" w:rsidRPr="00E94C88">
        <w:rPr>
          <w:rFonts w:ascii="Arial" w:hAnsi="Arial" w:cs="Arial"/>
          <w:b/>
          <w:bCs/>
          <w:sz w:val="22"/>
          <w:szCs w:val="22"/>
        </w:rPr>
        <w:t xml:space="preserve">financial </w:t>
      </w:r>
      <w:r w:rsidR="00965085">
        <w:rPr>
          <w:rFonts w:ascii="Arial" w:hAnsi="Arial" w:cs="Arial"/>
          <w:b/>
          <w:bCs/>
          <w:sz w:val="22"/>
          <w:szCs w:val="22"/>
        </w:rPr>
        <w:t>information</w:t>
      </w:r>
    </w:p>
    <w:p w14:paraId="37B23916" w14:textId="0CA5ED4D" w:rsidR="004A3635" w:rsidRDefault="00E253EF" w:rsidP="00D25552">
      <w:pPr>
        <w:overflowPunct/>
        <w:spacing w:before="120" w:after="120" w:line="380" w:lineRule="exact"/>
        <w:ind w:left="547"/>
        <w:jc w:val="thaiDistribute"/>
        <w:textAlignment w:val="auto"/>
        <w:rPr>
          <w:rFonts w:ascii="Arial" w:hAnsi="Arial" w:cs="Arial"/>
          <w:sz w:val="22"/>
          <w:szCs w:val="22"/>
        </w:rPr>
      </w:pPr>
      <w:r>
        <w:rPr>
          <w:rFonts w:ascii="Arial" w:hAnsi="Arial" w:cs="Arial"/>
          <w:sz w:val="22"/>
          <w:szCs w:val="22"/>
        </w:rPr>
        <w:t>This</w:t>
      </w:r>
      <w:r w:rsidR="003D6B90" w:rsidRPr="009C1871">
        <w:rPr>
          <w:rFonts w:ascii="Arial" w:hAnsi="Arial" w:cs="Arial"/>
          <w:sz w:val="22"/>
          <w:szCs w:val="22"/>
        </w:rPr>
        <w:t xml:space="preserve"> </w:t>
      </w:r>
      <w:r w:rsidR="00DF4985">
        <w:rPr>
          <w:rFonts w:ascii="Arial" w:hAnsi="Arial" w:cs="Arial"/>
          <w:sz w:val="22"/>
          <w:szCs w:val="22"/>
        </w:rPr>
        <w:t>interim financial information</w:t>
      </w:r>
      <w:r w:rsidR="00965085">
        <w:rPr>
          <w:rFonts w:ascii="Arial" w:hAnsi="Arial" w:cs="Arial"/>
          <w:sz w:val="22"/>
          <w:szCs w:val="22"/>
        </w:rPr>
        <w:t xml:space="preserve"> </w:t>
      </w:r>
      <w:r>
        <w:rPr>
          <w:rFonts w:ascii="Arial" w:hAnsi="Arial" w:cs="Arial"/>
          <w:sz w:val="22"/>
          <w:szCs w:val="22"/>
        </w:rPr>
        <w:t>was</w:t>
      </w:r>
      <w:r w:rsidR="00B45961" w:rsidRPr="009C1871">
        <w:rPr>
          <w:rFonts w:ascii="Arial" w:hAnsi="Arial" w:cs="Arial"/>
          <w:sz w:val="22"/>
          <w:szCs w:val="22"/>
        </w:rPr>
        <w:t xml:space="preserve"> </w:t>
      </w:r>
      <w:proofErr w:type="spellStart"/>
      <w:r w:rsidR="00B45961" w:rsidRPr="009C1871">
        <w:rPr>
          <w:rFonts w:ascii="Arial" w:hAnsi="Arial" w:cs="Arial"/>
          <w:sz w:val="22"/>
          <w:szCs w:val="22"/>
        </w:rPr>
        <w:t>authorised</w:t>
      </w:r>
      <w:proofErr w:type="spellEnd"/>
      <w:r w:rsidR="00B45961" w:rsidRPr="009C1871">
        <w:rPr>
          <w:rFonts w:ascii="Arial" w:hAnsi="Arial" w:cs="Arial"/>
          <w:sz w:val="22"/>
          <w:szCs w:val="22"/>
        </w:rPr>
        <w:t xml:space="preserve"> for issue by the Company’s </w:t>
      </w:r>
      <w:proofErr w:type="spellStart"/>
      <w:r w:rsidR="004341DA">
        <w:rPr>
          <w:rFonts w:ascii="Arial" w:hAnsi="Arial" w:cs="Browallia New"/>
          <w:sz w:val="22"/>
          <w:szCs w:val="28"/>
        </w:rPr>
        <w:t>authorised</w:t>
      </w:r>
      <w:proofErr w:type="spellEnd"/>
      <w:r w:rsidR="004341DA">
        <w:rPr>
          <w:rFonts w:ascii="Arial" w:hAnsi="Arial" w:cs="Browallia New"/>
          <w:sz w:val="22"/>
          <w:szCs w:val="28"/>
        </w:rPr>
        <w:t xml:space="preserve"> d</w:t>
      </w:r>
      <w:r w:rsidR="00593958" w:rsidRPr="009C1871">
        <w:rPr>
          <w:rFonts w:ascii="Arial" w:hAnsi="Arial" w:cs="Arial"/>
          <w:sz w:val="22"/>
          <w:szCs w:val="22"/>
        </w:rPr>
        <w:t xml:space="preserve">irectors </w:t>
      </w:r>
      <w:r w:rsidR="003D6B90" w:rsidRPr="009C1871">
        <w:rPr>
          <w:rFonts w:ascii="Arial" w:hAnsi="Arial" w:cs="Arial"/>
          <w:sz w:val="22"/>
          <w:szCs w:val="22"/>
        </w:rPr>
        <w:t>on</w:t>
      </w:r>
      <w:r w:rsidR="00ED648D">
        <w:rPr>
          <w:rFonts w:ascii="Arial" w:hAnsi="Arial" w:cs="Arial"/>
          <w:sz w:val="22"/>
          <w:szCs w:val="22"/>
        </w:rPr>
        <w:t xml:space="preserve"> </w:t>
      </w:r>
      <w:r w:rsidR="00885263">
        <w:rPr>
          <w:rFonts w:ascii="Arial" w:hAnsi="Arial" w:cs="Arial"/>
          <w:sz w:val="22"/>
          <w:szCs w:val="22"/>
        </w:rPr>
        <w:t>10</w:t>
      </w:r>
      <w:r w:rsidR="008661B8">
        <w:rPr>
          <w:rFonts w:ascii="Arial" w:hAnsi="Arial" w:cs="Arial"/>
          <w:sz w:val="22"/>
          <w:szCs w:val="22"/>
        </w:rPr>
        <w:t xml:space="preserve"> August</w:t>
      </w:r>
      <w:r w:rsidR="00ED648D">
        <w:rPr>
          <w:rFonts w:ascii="Arial" w:hAnsi="Arial" w:cs="Arial"/>
          <w:sz w:val="22"/>
          <w:szCs w:val="22"/>
        </w:rPr>
        <w:t xml:space="preserve"> </w:t>
      </w:r>
      <w:r w:rsidR="00C53CC8">
        <w:rPr>
          <w:rFonts w:ascii="Arial" w:hAnsi="Arial" w:cs="Arial"/>
          <w:sz w:val="22"/>
          <w:szCs w:val="22"/>
        </w:rPr>
        <w:t>2022</w:t>
      </w:r>
      <w:r w:rsidR="00A93164">
        <w:rPr>
          <w:rFonts w:ascii="Arial" w:hAnsi="Arial" w:cs="Arial"/>
          <w:sz w:val="22"/>
          <w:szCs w:val="22"/>
        </w:rPr>
        <w:t>.</w:t>
      </w:r>
    </w:p>
    <w:sectPr w:rsidR="004A3635" w:rsidSect="00A45A72">
      <w:pgSz w:w="11909" w:h="16834" w:code="9"/>
      <w:pgMar w:top="1296" w:right="1080" w:bottom="1080" w:left="1296"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7BE235" w14:textId="77777777" w:rsidR="007B2442" w:rsidRDefault="007B2442" w:rsidP="008442C1">
      <w:r>
        <w:separator/>
      </w:r>
    </w:p>
  </w:endnote>
  <w:endnote w:type="continuationSeparator" w:id="0">
    <w:p w14:paraId="282E69CE" w14:textId="77777777" w:rsidR="007B2442" w:rsidRDefault="007B2442" w:rsidP="008442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rowalliaUPC">
    <w:panose1 w:val="020B0604020202020204"/>
    <w:charset w:val="00"/>
    <w:family w:val="swiss"/>
    <w:pitch w:val="variable"/>
    <w:sig w:usb0="81000003" w:usb1="00000000" w:usb2="00000000" w:usb3="00000000" w:csb0="00010001" w:csb1="00000000"/>
  </w:font>
  <w:font w:name="EY Gothic Cond Demi">
    <w:charset w:val="00"/>
    <w:family w:val="auto"/>
    <w:pitch w:val="variable"/>
    <w:sig w:usb0="800000A7" w:usb1="00000040" w:usb2="00000000" w:usb3="00000000" w:csb0="00000009"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Arial Unicode MS">
    <w:altName w:val="Yu Gothic"/>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7455856"/>
      <w:docPartObj>
        <w:docPartGallery w:val="Page Numbers (Bottom of Page)"/>
        <w:docPartUnique/>
      </w:docPartObj>
    </w:sdtPr>
    <w:sdtEndPr>
      <w:rPr>
        <w:rFonts w:ascii="Arial" w:hAnsi="Arial" w:cs="Arial"/>
        <w:noProof/>
        <w:sz w:val="22"/>
        <w:szCs w:val="22"/>
      </w:rPr>
    </w:sdtEndPr>
    <w:sdtContent>
      <w:p w14:paraId="4CDF0403" w14:textId="77777777" w:rsidR="00E4245A" w:rsidRPr="00E472E5" w:rsidRDefault="00E4245A" w:rsidP="00E472E5">
        <w:pPr>
          <w:pStyle w:val="Footer"/>
          <w:jc w:val="right"/>
          <w:rPr>
            <w:rFonts w:ascii="Arial" w:hAnsi="Arial" w:cs="Arial"/>
            <w:sz w:val="22"/>
            <w:szCs w:val="22"/>
          </w:rPr>
        </w:pPr>
        <w:r w:rsidRPr="001F1158">
          <w:rPr>
            <w:rFonts w:ascii="Arial" w:hAnsi="Arial" w:cs="Arial"/>
            <w:sz w:val="22"/>
            <w:szCs w:val="22"/>
          </w:rPr>
          <w:fldChar w:fldCharType="begin"/>
        </w:r>
        <w:r w:rsidRPr="001F1158">
          <w:rPr>
            <w:rFonts w:ascii="Arial" w:hAnsi="Arial" w:cs="Arial"/>
            <w:sz w:val="22"/>
            <w:szCs w:val="22"/>
          </w:rPr>
          <w:instrText xml:space="preserve"> PAGE   \* MERGEFORMAT </w:instrText>
        </w:r>
        <w:r w:rsidRPr="001F1158">
          <w:rPr>
            <w:rFonts w:ascii="Arial" w:hAnsi="Arial" w:cs="Arial"/>
            <w:sz w:val="22"/>
            <w:szCs w:val="22"/>
          </w:rPr>
          <w:fldChar w:fldCharType="separate"/>
        </w:r>
        <w:r>
          <w:rPr>
            <w:rFonts w:ascii="Arial" w:hAnsi="Arial" w:cs="Arial"/>
            <w:noProof/>
            <w:sz w:val="22"/>
            <w:szCs w:val="22"/>
          </w:rPr>
          <w:t>53</w:t>
        </w:r>
        <w:r w:rsidRPr="001F1158">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648A4C" w14:textId="77777777" w:rsidR="007B2442" w:rsidRDefault="007B2442" w:rsidP="008442C1">
      <w:r>
        <w:separator/>
      </w:r>
    </w:p>
  </w:footnote>
  <w:footnote w:type="continuationSeparator" w:id="0">
    <w:p w14:paraId="49376E32" w14:textId="77777777" w:rsidR="007B2442" w:rsidRDefault="007B2442" w:rsidP="008442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5B2058" w14:textId="77777777" w:rsidR="00E4245A" w:rsidRPr="000D19F4" w:rsidRDefault="00E4245A" w:rsidP="000D19F4">
    <w:pPr>
      <w:pStyle w:val="Header"/>
      <w:jc w:val="right"/>
      <w:rPr>
        <w:rFonts w:ascii="Arial" w:hAnsi="Arial" w:cs="Arial"/>
        <w:sz w:val="22"/>
        <w:szCs w:val="22"/>
      </w:rPr>
    </w:pPr>
    <w:r w:rsidRPr="000D19F4">
      <w:rPr>
        <w:rFonts w:ascii="Arial" w:hAnsi="Arial" w:cs="Arial"/>
        <w:sz w:val="22"/>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772489"/>
    <w:multiLevelType w:val="hybridMultilevel"/>
    <w:tmpl w:val="AF9462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6CD7CDE"/>
    <w:multiLevelType w:val="multilevel"/>
    <w:tmpl w:val="0DC477A4"/>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2" w15:restartNumberingAfterBreak="0">
    <w:nsid w:val="1AF14627"/>
    <w:multiLevelType w:val="multilevel"/>
    <w:tmpl w:val="5D0AB564"/>
    <w:lvl w:ilvl="0">
      <w:start w:val="1"/>
      <w:numFmt w:val="none"/>
      <w:lvlText w:val="2.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3" w15:restartNumberingAfterBreak="0">
    <w:nsid w:val="204E7B3C"/>
    <w:multiLevelType w:val="hybridMultilevel"/>
    <w:tmpl w:val="0DCA3BFC"/>
    <w:lvl w:ilvl="0" w:tplc="4D82C5AE">
      <w:start w:val="1"/>
      <w:numFmt w:val="decimal"/>
      <w:lvlText w:val="2.%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start w:val="1"/>
      <w:numFmt w:val="bullet"/>
      <w:lvlText w:val="o"/>
      <w:lvlJc w:val="left"/>
      <w:pPr>
        <w:ind w:left="1680" w:hanging="360"/>
      </w:pPr>
      <w:rPr>
        <w:rFonts w:ascii="Courier New" w:hAnsi="Courier New" w:cs="Courier New" w:hint="default"/>
      </w:rPr>
    </w:lvl>
    <w:lvl w:ilvl="2" w:tplc="04090005">
      <w:start w:val="1"/>
      <w:numFmt w:val="bullet"/>
      <w:lvlText w:val=""/>
      <w:lvlJc w:val="left"/>
      <w:pPr>
        <w:ind w:left="2400" w:hanging="360"/>
      </w:pPr>
      <w:rPr>
        <w:rFonts w:ascii="Wingdings" w:hAnsi="Wingdings" w:hint="default"/>
      </w:rPr>
    </w:lvl>
    <w:lvl w:ilvl="3" w:tplc="04090001">
      <w:start w:val="1"/>
      <w:numFmt w:val="bullet"/>
      <w:lvlText w:val=""/>
      <w:lvlJc w:val="left"/>
      <w:pPr>
        <w:ind w:left="3120" w:hanging="360"/>
      </w:pPr>
      <w:rPr>
        <w:rFonts w:ascii="Symbol" w:hAnsi="Symbol" w:hint="default"/>
      </w:rPr>
    </w:lvl>
    <w:lvl w:ilvl="4" w:tplc="04090003">
      <w:start w:val="1"/>
      <w:numFmt w:val="bullet"/>
      <w:lvlText w:val="o"/>
      <w:lvlJc w:val="left"/>
      <w:pPr>
        <w:ind w:left="3840" w:hanging="360"/>
      </w:pPr>
      <w:rPr>
        <w:rFonts w:ascii="Courier New" w:hAnsi="Courier New" w:cs="Courier New" w:hint="default"/>
      </w:rPr>
    </w:lvl>
    <w:lvl w:ilvl="5" w:tplc="04090005">
      <w:start w:val="1"/>
      <w:numFmt w:val="bullet"/>
      <w:lvlText w:val=""/>
      <w:lvlJc w:val="left"/>
      <w:pPr>
        <w:ind w:left="4560" w:hanging="360"/>
      </w:pPr>
      <w:rPr>
        <w:rFonts w:ascii="Wingdings" w:hAnsi="Wingdings" w:hint="default"/>
      </w:rPr>
    </w:lvl>
    <w:lvl w:ilvl="6" w:tplc="04090001">
      <w:start w:val="1"/>
      <w:numFmt w:val="bullet"/>
      <w:lvlText w:val=""/>
      <w:lvlJc w:val="left"/>
      <w:pPr>
        <w:ind w:left="5280" w:hanging="360"/>
      </w:pPr>
      <w:rPr>
        <w:rFonts w:ascii="Symbol" w:hAnsi="Symbol" w:hint="default"/>
      </w:rPr>
    </w:lvl>
    <w:lvl w:ilvl="7" w:tplc="04090003">
      <w:start w:val="1"/>
      <w:numFmt w:val="bullet"/>
      <w:lvlText w:val="o"/>
      <w:lvlJc w:val="left"/>
      <w:pPr>
        <w:ind w:left="6000" w:hanging="360"/>
      </w:pPr>
      <w:rPr>
        <w:rFonts w:ascii="Courier New" w:hAnsi="Courier New" w:cs="Courier New" w:hint="default"/>
      </w:rPr>
    </w:lvl>
    <w:lvl w:ilvl="8" w:tplc="04090005">
      <w:start w:val="1"/>
      <w:numFmt w:val="bullet"/>
      <w:lvlText w:val=""/>
      <w:lvlJc w:val="left"/>
      <w:pPr>
        <w:ind w:left="6720" w:hanging="360"/>
      </w:pPr>
      <w:rPr>
        <w:rFonts w:ascii="Wingdings" w:hAnsi="Wingdings" w:hint="default"/>
      </w:rPr>
    </w:lvl>
  </w:abstractNum>
  <w:abstractNum w:abstractNumId="5" w15:restartNumberingAfterBreak="0">
    <w:nsid w:val="24F20B51"/>
    <w:multiLevelType w:val="hybridMultilevel"/>
    <w:tmpl w:val="97F066B8"/>
    <w:lvl w:ilvl="0" w:tplc="7DEE8B46">
      <w:start w:val="1"/>
      <w:numFmt w:val="bullet"/>
      <w:lvlText w:val=""/>
      <w:lvlJc w:val="left"/>
      <w:pPr>
        <w:tabs>
          <w:tab w:val="num" w:pos="2250"/>
        </w:tabs>
        <w:ind w:left="2250" w:hanging="360"/>
      </w:pPr>
      <w:rPr>
        <w:rFonts w:ascii="Symbol" w:hAnsi="Symbol" w:hint="default"/>
        <w:sz w:val="20"/>
      </w:rPr>
    </w:lvl>
    <w:lvl w:ilvl="1" w:tplc="04090003" w:tentative="1">
      <w:start w:val="1"/>
      <w:numFmt w:val="bullet"/>
      <w:lvlText w:val="o"/>
      <w:lvlJc w:val="left"/>
      <w:pPr>
        <w:tabs>
          <w:tab w:val="num" w:pos="2970"/>
        </w:tabs>
        <w:ind w:left="2970" w:hanging="360"/>
      </w:pPr>
      <w:rPr>
        <w:rFonts w:ascii="Courier New" w:hAnsi="Courier New" w:hint="default"/>
      </w:rPr>
    </w:lvl>
    <w:lvl w:ilvl="2" w:tplc="04090005" w:tentative="1">
      <w:start w:val="1"/>
      <w:numFmt w:val="bullet"/>
      <w:lvlText w:val=""/>
      <w:lvlJc w:val="left"/>
      <w:pPr>
        <w:tabs>
          <w:tab w:val="num" w:pos="3690"/>
        </w:tabs>
        <w:ind w:left="3690" w:hanging="360"/>
      </w:pPr>
      <w:rPr>
        <w:rFonts w:ascii="Wingdings" w:hAnsi="Wingdings" w:hint="default"/>
      </w:rPr>
    </w:lvl>
    <w:lvl w:ilvl="3" w:tplc="04090001" w:tentative="1">
      <w:start w:val="1"/>
      <w:numFmt w:val="bullet"/>
      <w:lvlText w:val=""/>
      <w:lvlJc w:val="left"/>
      <w:pPr>
        <w:tabs>
          <w:tab w:val="num" w:pos="4410"/>
        </w:tabs>
        <w:ind w:left="4410" w:hanging="360"/>
      </w:pPr>
      <w:rPr>
        <w:rFonts w:ascii="Symbol" w:hAnsi="Symbol" w:hint="default"/>
      </w:rPr>
    </w:lvl>
    <w:lvl w:ilvl="4" w:tplc="04090003" w:tentative="1">
      <w:start w:val="1"/>
      <w:numFmt w:val="bullet"/>
      <w:lvlText w:val="o"/>
      <w:lvlJc w:val="left"/>
      <w:pPr>
        <w:tabs>
          <w:tab w:val="num" w:pos="5130"/>
        </w:tabs>
        <w:ind w:left="5130" w:hanging="360"/>
      </w:pPr>
      <w:rPr>
        <w:rFonts w:ascii="Courier New" w:hAnsi="Courier New" w:hint="default"/>
      </w:rPr>
    </w:lvl>
    <w:lvl w:ilvl="5" w:tplc="04090005" w:tentative="1">
      <w:start w:val="1"/>
      <w:numFmt w:val="bullet"/>
      <w:lvlText w:val=""/>
      <w:lvlJc w:val="left"/>
      <w:pPr>
        <w:tabs>
          <w:tab w:val="num" w:pos="5850"/>
        </w:tabs>
        <w:ind w:left="5850" w:hanging="360"/>
      </w:pPr>
      <w:rPr>
        <w:rFonts w:ascii="Wingdings" w:hAnsi="Wingdings" w:hint="default"/>
      </w:rPr>
    </w:lvl>
    <w:lvl w:ilvl="6" w:tplc="04090001" w:tentative="1">
      <w:start w:val="1"/>
      <w:numFmt w:val="bullet"/>
      <w:lvlText w:val=""/>
      <w:lvlJc w:val="left"/>
      <w:pPr>
        <w:tabs>
          <w:tab w:val="num" w:pos="6570"/>
        </w:tabs>
        <w:ind w:left="6570" w:hanging="360"/>
      </w:pPr>
      <w:rPr>
        <w:rFonts w:ascii="Symbol" w:hAnsi="Symbol" w:hint="default"/>
      </w:rPr>
    </w:lvl>
    <w:lvl w:ilvl="7" w:tplc="04090003" w:tentative="1">
      <w:start w:val="1"/>
      <w:numFmt w:val="bullet"/>
      <w:lvlText w:val="o"/>
      <w:lvlJc w:val="left"/>
      <w:pPr>
        <w:tabs>
          <w:tab w:val="num" w:pos="7290"/>
        </w:tabs>
        <w:ind w:left="7290" w:hanging="360"/>
      </w:pPr>
      <w:rPr>
        <w:rFonts w:ascii="Courier New" w:hAnsi="Courier New" w:hint="default"/>
      </w:rPr>
    </w:lvl>
    <w:lvl w:ilvl="8" w:tplc="04090005" w:tentative="1">
      <w:start w:val="1"/>
      <w:numFmt w:val="bullet"/>
      <w:lvlText w:val=""/>
      <w:lvlJc w:val="left"/>
      <w:pPr>
        <w:tabs>
          <w:tab w:val="num" w:pos="8010"/>
        </w:tabs>
        <w:ind w:left="8010" w:hanging="360"/>
      </w:pPr>
      <w:rPr>
        <w:rFonts w:ascii="Wingdings" w:hAnsi="Wingdings" w:hint="default"/>
      </w:rPr>
    </w:lvl>
  </w:abstractNum>
  <w:abstractNum w:abstractNumId="6" w15:restartNumberingAfterBreak="0">
    <w:nsid w:val="328F685E"/>
    <w:multiLevelType w:val="hybridMultilevel"/>
    <w:tmpl w:val="B31238DC"/>
    <w:lvl w:ilvl="0" w:tplc="899A7270">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38C9473D"/>
    <w:multiLevelType w:val="hybridMultilevel"/>
    <w:tmpl w:val="D0CE0A7C"/>
    <w:lvl w:ilvl="0" w:tplc="FE828410">
      <w:numFmt w:val="bullet"/>
      <w:lvlText w:val="-"/>
      <w:lvlJc w:val="left"/>
      <w:pPr>
        <w:tabs>
          <w:tab w:val="num" w:pos="1465"/>
        </w:tabs>
        <w:ind w:left="1465" w:hanging="360"/>
      </w:pPr>
      <w:rPr>
        <w:rFonts w:ascii="Angsana New" w:eastAsia="Times New Roman" w:hAnsi="Angsana New" w:cs="Angsana New" w:hint="default"/>
      </w:rPr>
    </w:lvl>
    <w:lvl w:ilvl="1" w:tplc="04090003" w:tentative="1">
      <w:start w:val="1"/>
      <w:numFmt w:val="bullet"/>
      <w:lvlText w:val="o"/>
      <w:lvlJc w:val="left"/>
      <w:pPr>
        <w:tabs>
          <w:tab w:val="num" w:pos="2185"/>
        </w:tabs>
        <w:ind w:left="2185" w:hanging="360"/>
      </w:pPr>
      <w:rPr>
        <w:rFonts w:ascii="Courier New" w:hAnsi="Courier New" w:hint="default"/>
      </w:rPr>
    </w:lvl>
    <w:lvl w:ilvl="2" w:tplc="04090005" w:tentative="1">
      <w:start w:val="1"/>
      <w:numFmt w:val="bullet"/>
      <w:lvlText w:val=""/>
      <w:lvlJc w:val="left"/>
      <w:pPr>
        <w:tabs>
          <w:tab w:val="num" w:pos="2905"/>
        </w:tabs>
        <w:ind w:left="2905" w:hanging="360"/>
      </w:pPr>
      <w:rPr>
        <w:rFonts w:ascii="Wingdings" w:hAnsi="Wingdings" w:hint="default"/>
      </w:rPr>
    </w:lvl>
    <w:lvl w:ilvl="3" w:tplc="04090001" w:tentative="1">
      <w:start w:val="1"/>
      <w:numFmt w:val="bullet"/>
      <w:lvlText w:val=""/>
      <w:lvlJc w:val="left"/>
      <w:pPr>
        <w:tabs>
          <w:tab w:val="num" w:pos="3625"/>
        </w:tabs>
        <w:ind w:left="3625" w:hanging="360"/>
      </w:pPr>
      <w:rPr>
        <w:rFonts w:ascii="Symbol" w:hAnsi="Symbol" w:hint="default"/>
      </w:rPr>
    </w:lvl>
    <w:lvl w:ilvl="4" w:tplc="04090003" w:tentative="1">
      <w:start w:val="1"/>
      <w:numFmt w:val="bullet"/>
      <w:lvlText w:val="o"/>
      <w:lvlJc w:val="left"/>
      <w:pPr>
        <w:tabs>
          <w:tab w:val="num" w:pos="4345"/>
        </w:tabs>
        <w:ind w:left="4345" w:hanging="360"/>
      </w:pPr>
      <w:rPr>
        <w:rFonts w:ascii="Courier New" w:hAnsi="Courier New" w:hint="default"/>
      </w:rPr>
    </w:lvl>
    <w:lvl w:ilvl="5" w:tplc="04090005" w:tentative="1">
      <w:start w:val="1"/>
      <w:numFmt w:val="bullet"/>
      <w:lvlText w:val=""/>
      <w:lvlJc w:val="left"/>
      <w:pPr>
        <w:tabs>
          <w:tab w:val="num" w:pos="5065"/>
        </w:tabs>
        <w:ind w:left="5065" w:hanging="360"/>
      </w:pPr>
      <w:rPr>
        <w:rFonts w:ascii="Wingdings" w:hAnsi="Wingdings" w:hint="default"/>
      </w:rPr>
    </w:lvl>
    <w:lvl w:ilvl="6" w:tplc="04090001" w:tentative="1">
      <w:start w:val="1"/>
      <w:numFmt w:val="bullet"/>
      <w:lvlText w:val=""/>
      <w:lvlJc w:val="left"/>
      <w:pPr>
        <w:tabs>
          <w:tab w:val="num" w:pos="5785"/>
        </w:tabs>
        <w:ind w:left="5785" w:hanging="360"/>
      </w:pPr>
      <w:rPr>
        <w:rFonts w:ascii="Symbol" w:hAnsi="Symbol" w:hint="default"/>
      </w:rPr>
    </w:lvl>
    <w:lvl w:ilvl="7" w:tplc="04090003" w:tentative="1">
      <w:start w:val="1"/>
      <w:numFmt w:val="bullet"/>
      <w:lvlText w:val="o"/>
      <w:lvlJc w:val="left"/>
      <w:pPr>
        <w:tabs>
          <w:tab w:val="num" w:pos="6505"/>
        </w:tabs>
        <w:ind w:left="6505" w:hanging="360"/>
      </w:pPr>
      <w:rPr>
        <w:rFonts w:ascii="Courier New" w:hAnsi="Courier New" w:hint="default"/>
      </w:rPr>
    </w:lvl>
    <w:lvl w:ilvl="8" w:tplc="04090005" w:tentative="1">
      <w:start w:val="1"/>
      <w:numFmt w:val="bullet"/>
      <w:lvlText w:val=""/>
      <w:lvlJc w:val="left"/>
      <w:pPr>
        <w:tabs>
          <w:tab w:val="num" w:pos="7225"/>
        </w:tabs>
        <w:ind w:left="7225" w:hanging="360"/>
      </w:pPr>
      <w:rPr>
        <w:rFonts w:ascii="Wingdings" w:hAnsi="Wingdings" w:hint="default"/>
      </w:rPr>
    </w:lvl>
  </w:abstractNum>
  <w:abstractNum w:abstractNumId="8" w15:restartNumberingAfterBreak="0">
    <w:nsid w:val="3940130D"/>
    <w:multiLevelType w:val="hybridMultilevel"/>
    <w:tmpl w:val="F77013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C4B4156"/>
    <w:multiLevelType w:val="hybridMultilevel"/>
    <w:tmpl w:val="8B20CB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D941537"/>
    <w:multiLevelType w:val="hybridMultilevel"/>
    <w:tmpl w:val="1370F55A"/>
    <w:lvl w:ilvl="0" w:tplc="8C307AB6">
      <w:start w:val="1"/>
      <w:numFmt w:val="bullet"/>
      <w:lvlText w:val="-"/>
      <w:lvlJc w:val="left"/>
      <w:pPr>
        <w:tabs>
          <w:tab w:val="num" w:pos="1224"/>
        </w:tabs>
        <w:ind w:left="1224" w:hanging="360"/>
      </w:pPr>
      <w:rPr>
        <w:rFonts w:ascii="Times New Roman" w:hAnsi="Times New Roman" w:hint="default"/>
      </w:rPr>
    </w:lvl>
    <w:lvl w:ilvl="1" w:tplc="04090003" w:tentative="1">
      <w:start w:val="1"/>
      <w:numFmt w:val="bullet"/>
      <w:lvlText w:val="o"/>
      <w:lvlJc w:val="left"/>
      <w:pPr>
        <w:tabs>
          <w:tab w:val="num" w:pos="1944"/>
        </w:tabs>
        <w:ind w:left="1944" w:hanging="360"/>
      </w:pPr>
      <w:rPr>
        <w:rFonts w:ascii="Courier New" w:hAnsi="Courier New" w:hint="default"/>
      </w:rPr>
    </w:lvl>
    <w:lvl w:ilvl="2" w:tplc="04090005" w:tentative="1">
      <w:start w:val="1"/>
      <w:numFmt w:val="bullet"/>
      <w:lvlText w:val=""/>
      <w:lvlJc w:val="left"/>
      <w:pPr>
        <w:tabs>
          <w:tab w:val="num" w:pos="2664"/>
        </w:tabs>
        <w:ind w:left="2664" w:hanging="360"/>
      </w:pPr>
      <w:rPr>
        <w:rFonts w:ascii="Wingdings" w:hAnsi="Wingdings" w:hint="default"/>
      </w:rPr>
    </w:lvl>
    <w:lvl w:ilvl="3" w:tplc="04090001" w:tentative="1">
      <w:start w:val="1"/>
      <w:numFmt w:val="bullet"/>
      <w:lvlText w:val=""/>
      <w:lvlJc w:val="left"/>
      <w:pPr>
        <w:tabs>
          <w:tab w:val="num" w:pos="3384"/>
        </w:tabs>
        <w:ind w:left="3384" w:hanging="360"/>
      </w:pPr>
      <w:rPr>
        <w:rFonts w:ascii="Symbol" w:hAnsi="Symbol" w:hint="default"/>
      </w:rPr>
    </w:lvl>
    <w:lvl w:ilvl="4" w:tplc="04090003" w:tentative="1">
      <w:start w:val="1"/>
      <w:numFmt w:val="bullet"/>
      <w:lvlText w:val="o"/>
      <w:lvlJc w:val="left"/>
      <w:pPr>
        <w:tabs>
          <w:tab w:val="num" w:pos="4104"/>
        </w:tabs>
        <w:ind w:left="4104" w:hanging="360"/>
      </w:pPr>
      <w:rPr>
        <w:rFonts w:ascii="Courier New" w:hAnsi="Courier New" w:hint="default"/>
      </w:rPr>
    </w:lvl>
    <w:lvl w:ilvl="5" w:tplc="04090005" w:tentative="1">
      <w:start w:val="1"/>
      <w:numFmt w:val="bullet"/>
      <w:lvlText w:val=""/>
      <w:lvlJc w:val="left"/>
      <w:pPr>
        <w:tabs>
          <w:tab w:val="num" w:pos="4824"/>
        </w:tabs>
        <w:ind w:left="4824" w:hanging="360"/>
      </w:pPr>
      <w:rPr>
        <w:rFonts w:ascii="Wingdings" w:hAnsi="Wingdings" w:hint="default"/>
      </w:rPr>
    </w:lvl>
    <w:lvl w:ilvl="6" w:tplc="04090001" w:tentative="1">
      <w:start w:val="1"/>
      <w:numFmt w:val="bullet"/>
      <w:lvlText w:val=""/>
      <w:lvlJc w:val="left"/>
      <w:pPr>
        <w:tabs>
          <w:tab w:val="num" w:pos="5544"/>
        </w:tabs>
        <w:ind w:left="5544" w:hanging="360"/>
      </w:pPr>
      <w:rPr>
        <w:rFonts w:ascii="Symbol" w:hAnsi="Symbol" w:hint="default"/>
      </w:rPr>
    </w:lvl>
    <w:lvl w:ilvl="7" w:tplc="04090003" w:tentative="1">
      <w:start w:val="1"/>
      <w:numFmt w:val="bullet"/>
      <w:lvlText w:val="o"/>
      <w:lvlJc w:val="left"/>
      <w:pPr>
        <w:tabs>
          <w:tab w:val="num" w:pos="6264"/>
        </w:tabs>
        <w:ind w:left="6264" w:hanging="360"/>
      </w:pPr>
      <w:rPr>
        <w:rFonts w:ascii="Courier New" w:hAnsi="Courier New" w:hint="default"/>
      </w:rPr>
    </w:lvl>
    <w:lvl w:ilvl="8" w:tplc="04090005" w:tentative="1">
      <w:start w:val="1"/>
      <w:numFmt w:val="bullet"/>
      <w:lvlText w:val=""/>
      <w:lvlJc w:val="left"/>
      <w:pPr>
        <w:tabs>
          <w:tab w:val="num" w:pos="6984"/>
        </w:tabs>
        <w:ind w:left="6984" w:hanging="360"/>
      </w:pPr>
      <w:rPr>
        <w:rFonts w:ascii="Wingdings" w:hAnsi="Wingdings" w:hint="default"/>
      </w:rPr>
    </w:lvl>
  </w:abstractNum>
  <w:abstractNum w:abstractNumId="11" w15:restartNumberingAfterBreak="0">
    <w:nsid w:val="47D742AF"/>
    <w:multiLevelType w:val="singleLevel"/>
    <w:tmpl w:val="FD428CD8"/>
    <w:lvl w:ilvl="0">
      <w:start w:val="1"/>
      <w:numFmt w:val="decimal"/>
      <w:lvlText w:val="%1."/>
      <w:legacy w:legacy="1" w:legacySpace="0" w:legacyIndent="283"/>
      <w:lvlJc w:val="left"/>
      <w:pPr>
        <w:ind w:left="643" w:hanging="283"/>
      </w:pPr>
    </w:lvl>
  </w:abstractNum>
  <w:abstractNum w:abstractNumId="12" w15:restartNumberingAfterBreak="0">
    <w:nsid w:val="4A4B7004"/>
    <w:multiLevelType w:val="hybridMultilevel"/>
    <w:tmpl w:val="DA547042"/>
    <w:lvl w:ilvl="0" w:tplc="8FE23558">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BA117D1"/>
    <w:multiLevelType w:val="multilevel"/>
    <w:tmpl w:val="29AC2C18"/>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14" w15:restartNumberingAfterBreak="0">
    <w:nsid w:val="4F98503F"/>
    <w:multiLevelType w:val="hybridMultilevel"/>
    <w:tmpl w:val="F420F570"/>
    <w:lvl w:ilvl="0" w:tplc="25E40520">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FAF2D43"/>
    <w:multiLevelType w:val="hybridMultilevel"/>
    <w:tmpl w:val="1A627CAE"/>
    <w:lvl w:ilvl="0" w:tplc="CFB4BFFE">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2340"/>
        </w:tabs>
        <w:ind w:left="2340" w:hanging="360"/>
      </w:pPr>
      <w:rPr>
        <w:rFonts w:ascii="Courier New" w:hAnsi="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16"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574F36EE"/>
    <w:multiLevelType w:val="multilevel"/>
    <w:tmpl w:val="0862D9D6"/>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sz w:val="32"/>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18" w15:restartNumberingAfterBreak="0">
    <w:nsid w:val="575F21A2"/>
    <w:multiLevelType w:val="hybridMultilevel"/>
    <w:tmpl w:val="130E7F2E"/>
    <w:lvl w:ilvl="0" w:tplc="0409000F">
      <w:start w:val="1"/>
      <w:numFmt w:val="decimal"/>
      <w:lvlText w:val="%1."/>
      <w:lvlJc w:val="left"/>
      <w:pPr>
        <w:tabs>
          <w:tab w:val="num" w:pos="1224"/>
        </w:tabs>
        <w:ind w:left="1224" w:hanging="360"/>
      </w:p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19" w15:restartNumberingAfterBreak="0">
    <w:nsid w:val="5BF05AB4"/>
    <w:multiLevelType w:val="hybridMultilevel"/>
    <w:tmpl w:val="067C0D1E"/>
    <w:lvl w:ilvl="0" w:tplc="8C307AB6">
      <w:start w:val="1"/>
      <w:numFmt w:val="bullet"/>
      <w:lvlText w:val="-"/>
      <w:lvlJc w:val="left"/>
      <w:pPr>
        <w:tabs>
          <w:tab w:val="num" w:pos="1224"/>
        </w:tabs>
        <w:ind w:left="1224" w:hanging="360"/>
      </w:pPr>
      <w:rPr>
        <w:rFonts w:ascii="Times New Roman" w:hAnsi="Times New Roman" w:hint="default"/>
      </w:r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20"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21"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2" w15:restartNumberingAfterBreak="0">
    <w:nsid w:val="62563892"/>
    <w:multiLevelType w:val="hybridMultilevel"/>
    <w:tmpl w:val="2A44BB0E"/>
    <w:lvl w:ilvl="0" w:tplc="69D8E7BE">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3" w15:restartNumberingAfterBreak="0">
    <w:nsid w:val="62701DF9"/>
    <w:multiLevelType w:val="hybridMultilevel"/>
    <w:tmpl w:val="11F685C4"/>
    <w:lvl w:ilvl="0" w:tplc="7DEE8B46">
      <w:start w:val="1"/>
      <w:numFmt w:val="bullet"/>
      <w:lvlText w:val=""/>
      <w:lvlJc w:val="left"/>
      <w:pPr>
        <w:tabs>
          <w:tab w:val="num" w:pos="1800"/>
        </w:tabs>
        <w:ind w:left="1800" w:hanging="360"/>
      </w:pPr>
      <w:rPr>
        <w:rFonts w:ascii="Symbol" w:hAnsi="Symbol" w:hint="default"/>
        <w:sz w:val="20"/>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4"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69B63CBC"/>
    <w:multiLevelType w:val="hybridMultilevel"/>
    <w:tmpl w:val="73947790"/>
    <w:lvl w:ilvl="0" w:tplc="38FA25F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6F920863"/>
    <w:multiLevelType w:val="hybridMultilevel"/>
    <w:tmpl w:val="D1A2E6DA"/>
    <w:lvl w:ilvl="0" w:tplc="F212498C">
      <w:start w:val="1"/>
      <w:numFmt w:val="decimal"/>
      <w:lvlText w:val="%1)"/>
      <w:lvlJc w:val="left"/>
      <w:pPr>
        <w:ind w:left="1262" w:hanging="360"/>
      </w:pPr>
    </w:lvl>
    <w:lvl w:ilvl="1" w:tplc="04090019" w:tentative="1">
      <w:start w:val="1"/>
      <w:numFmt w:val="lowerLetter"/>
      <w:lvlText w:val="%2."/>
      <w:lvlJc w:val="left"/>
      <w:pPr>
        <w:ind w:left="1982" w:hanging="360"/>
      </w:pPr>
    </w:lvl>
    <w:lvl w:ilvl="2" w:tplc="0409001B" w:tentative="1">
      <w:start w:val="1"/>
      <w:numFmt w:val="lowerRoman"/>
      <w:lvlText w:val="%3."/>
      <w:lvlJc w:val="right"/>
      <w:pPr>
        <w:ind w:left="2702" w:hanging="180"/>
      </w:pPr>
    </w:lvl>
    <w:lvl w:ilvl="3" w:tplc="0409000F" w:tentative="1">
      <w:start w:val="1"/>
      <w:numFmt w:val="decimal"/>
      <w:lvlText w:val="%4."/>
      <w:lvlJc w:val="left"/>
      <w:pPr>
        <w:ind w:left="3422" w:hanging="360"/>
      </w:pPr>
    </w:lvl>
    <w:lvl w:ilvl="4" w:tplc="04090019" w:tentative="1">
      <w:start w:val="1"/>
      <w:numFmt w:val="lowerLetter"/>
      <w:lvlText w:val="%5."/>
      <w:lvlJc w:val="left"/>
      <w:pPr>
        <w:ind w:left="4142" w:hanging="360"/>
      </w:pPr>
    </w:lvl>
    <w:lvl w:ilvl="5" w:tplc="0409001B" w:tentative="1">
      <w:start w:val="1"/>
      <w:numFmt w:val="lowerRoman"/>
      <w:lvlText w:val="%6."/>
      <w:lvlJc w:val="right"/>
      <w:pPr>
        <w:ind w:left="4862" w:hanging="180"/>
      </w:pPr>
    </w:lvl>
    <w:lvl w:ilvl="6" w:tplc="0409000F" w:tentative="1">
      <w:start w:val="1"/>
      <w:numFmt w:val="decimal"/>
      <w:lvlText w:val="%7."/>
      <w:lvlJc w:val="left"/>
      <w:pPr>
        <w:ind w:left="5582" w:hanging="360"/>
      </w:pPr>
    </w:lvl>
    <w:lvl w:ilvl="7" w:tplc="04090019" w:tentative="1">
      <w:start w:val="1"/>
      <w:numFmt w:val="lowerLetter"/>
      <w:lvlText w:val="%8."/>
      <w:lvlJc w:val="left"/>
      <w:pPr>
        <w:ind w:left="6302" w:hanging="360"/>
      </w:pPr>
    </w:lvl>
    <w:lvl w:ilvl="8" w:tplc="0409001B" w:tentative="1">
      <w:start w:val="1"/>
      <w:numFmt w:val="lowerRoman"/>
      <w:lvlText w:val="%9."/>
      <w:lvlJc w:val="right"/>
      <w:pPr>
        <w:ind w:left="7022" w:hanging="180"/>
      </w:pPr>
    </w:lvl>
  </w:abstractNum>
  <w:abstractNum w:abstractNumId="27"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13F4657"/>
    <w:multiLevelType w:val="hybridMultilevel"/>
    <w:tmpl w:val="9038347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Theme="minorHAns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30" w15:restartNumberingAfterBreak="0">
    <w:nsid w:val="79E64F0A"/>
    <w:multiLevelType w:val="singleLevel"/>
    <w:tmpl w:val="1046CCF0"/>
    <w:lvl w:ilvl="0">
      <w:start w:val="1"/>
      <w:numFmt w:val="decimal"/>
      <w:lvlText w:val="%1."/>
      <w:legacy w:legacy="1" w:legacySpace="0" w:legacyIndent="360"/>
      <w:lvlJc w:val="left"/>
      <w:pPr>
        <w:ind w:left="360" w:hanging="360"/>
      </w:pPr>
    </w:lvl>
  </w:abstractNum>
  <w:num w:numId="1" w16cid:durableId="518013182">
    <w:abstractNumId w:val="11"/>
  </w:num>
  <w:num w:numId="2" w16cid:durableId="2123261792">
    <w:abstractNumId w:val="30"/>
  </w:num>
  <w:num w:numId="3" w16cid:durableId="129247976">
    <w:abstractNumId w:val="14"/>
  </w:num>
  <w:num w:numId="4" w16cid:durableId="524440779">
    <w:abstractNumId w:val="12"/>
  </w:num>
  <w:num w:numId="5" w16cid:durableId="154997866">
    <w:abstractNumId w:val="28"/>
  </w:num>
  <w:num w:numId="6" w16cid:durableId="1788087744">
    <w:abstractNumId w:val="5"/>
  </w:num>
  <w:num w:numId="7" w16cid:durableId="446046216">
    <w:abstractNumId w:val="23"/>
  </w:num>
  <w:num w:numId="8" w16cid:durableId="1813056840">
    <w:abstractNumId w:val="7"/>
  </w:num>
  <w:num w:numId="9" w16cid:durableId="1935361436">
    <w:abstractNumId w:val="18"/>
  </w:num>
  <w:num w:numId="10" w16cid:durableId="1625498212">
    <w:abstractNumId w:val="19"/>
  </w:num>
  <w:num w:numId="11" w16cid:durableId="1636137750">
    <w:abstractNumId w:val="10"/>
  </w:num>
  <w:num w:numId="12" w16cid:durableId="1648196583">
    <w:abstractNumId w:val="15"/>
  </w:num>
  <w:num w:numId="13" w16cid:durableId="1044721016">
    <w:abstractNumId w:val="3"/>
  </w:num>
  <w:num w:numId="14" w16cid:durableId="2047170282">
    <w:abstractNumId w:val="1"/>
  </w:num>
  <w:num w:numId="15" w16cid:durableId="192231906">
    <w:abstractNumId w:val="2"/>
  </w:num>
  <w:num w:numId="16" w16cid:durableId="1645694521">
    <w:abstractNumId w:val="17"/>
  </w:num>
  <w:num w:numId="17" w16cid:durableId="1052584503">
    <w:abstractNumId w:val="13"/>
  </w:num>
  <w:num w:numId="18" w16cid:durableId="602420380">
    <w:abstractNumId w:val="25"/>
  </w:num>
  <w:num w:numId="19" w16cid:durableId="899025294">
    <w:abstractNumId w:val="0"/>
  </w:num>
  <w:num w:numId="20" w16cid:durableId="1667633636">
    <w:abstractNumId w:val="16"/>
  </w:num>
  <w:num w:numId="21" w16cid:durableId="23676558">
    <w:abstractNumId w:val="21"/>
  </w:num>
  <w:num w:numId="22" w16cid:durableId="1166241417">
    <w:abstractNumId w:val="20"/>
  </w:num>
  <w:num w:numId="23" w16cid:durableId="2076009537">
    <w:abstractNumId w:val="27"/>
  </w:num>
  <w:num w:numId="24" w16cid:durableId="1662926299">
    <w:abstractNumId w:val="24"/>
  </w:num>
  <w:num w:numId="25" w16cid:durableId="903100730">
    <w:abstractNumId w:val="8"/>
  </w:num>
  <w:num w:numId="26" w16cid:durableId="98453747">
    <w:abstractNumId w:val="6"/>
  </w:num>
  <w:num w:numId="27" w16cid:durableId="176083434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552732">
    <w:abstractNumId w:val="26"/>
  </w:num>
  <w:num w:numId="29" w16cid:durableId="1258248169">
    <w:abstractNumId w:val="9"/>
  </w:num>
  <w:num w:numId="30" w16cid:durableId="698120798">
    <w:abstractNumId w:val="29"/>
  </w:num>
  <w:num w:numId="31" w16cid:durableId="45587922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6D48"/>
    <w:rsid w:val="00000120"/>
    <w:rsid w:val="000013DB"/>
    <w:rsid w:val="0000220B"/>
    <w:rsid w:val="00004666"/>
    <w:rsid w:val="00006A6B"/>
    <w:rsid w:val="00006E0A"/>
    <w:rsid w:val="00006EA1"/>
    <w:rsid w:val="00006FAC"/>
    <w:rsid w:val="0000759E"/>
    <w:rsid w:val="00007669"/>
    <w:rsid w:val="00007B86"/>
    <w:rsid w:val="00007C51"/>
    <w:rsid w:val="00007D2B"/>
    <w:rsid w:val="000117D9"/>
    <w:rsid w:val="000133A2"/>
    <w:rsid w:val="000139C7"/>
    <w:rsid w:val="00013EAF"/>
    <w:rsid w:val="00014CFE"/>
    <w:rsid w:val="000150AE"/>
    <w:rsid w:val="00015D5C"/>
    <w:rsid w:val="00015E57"/>
    <w:rsid w:val="000177A8"/>
    <w:rsid w:val="00017E92"/>
    <w:rsid w:val="0002050D"/>
    <w:rsid w:val="00020C07"/>
    <w:rsid w:val="0002123A"/>
    <w:rsid w:val="00022208"/>
    <w:rsid w:val="000224AC"/>
    <w:rsid w:val="00022536"/>
    <w:rsid w:val="00023402"/>
    <w:rsid w:val="00023BC6"/>
    <w:rsid w:val="00024389"/>
    <w:rsid w:val="00024B5F"/>
    <w:rsid w:val="00026CC5"/>
    <w:rsid w:val="00026EF4"/>
    <w:rsid w:val="00027E4A"/>
    <w:rsid w:val="000330D5"/>
    <w:rsid w:val="00034303"/>
    <w:rsid w:val="0003664B"/>
    <w:rsid w:val="000374A0"/>
    <w:rsid w:val="00037BD8"/>
    <w:rsid w:val="0004010F"/>
    <w:rsid w:val="0004040F"/>
    <w:rsid w:val="00040BE3"/>
    <w:rsid w:val="00040C91"/>
    <w:rsid w:val="0004189B"/>
    <w:rsid w:val="00041A70"/>
    <w:rsid w:val="00041C12"/>
    <w:rsid w:val="00041CBE"/>
    <w:rsid w:val="00042469"/>
    <w:rsid w:val="00042F31"/>
    <w:rsid w:val="00043F22"/>
    <w:rsid w:val="000444D7"/>
    <w:rsid w:val="00044F6F"/>
    <w:rsid w:val="00044F92"/>
    <w:rsid w:val="00045877"/>
    <w:rsid w:val="00045C1E"/>
    <w:rsid w:val="00046980"/>
    <w:rsid w:val="00047321"/>
    <w:rsid w:val="00047E8D"/>
    <w:rsid w:val="000509E3"/>
    <w:rsid w:val="0005165D"/>
    <w:rsid w:val="000518A3"/>
    <w:rsid w:val="00052020"/>
    <w:rsid w:val="000521D4"/>
    <w:rsid w:val="00052481"/>
    <w:rsid w:val="000528D0"/>
    <w:rsid w:val="00053BF0"/>
    <w:rsid w:val="00055BC4"/>
    <w:rsid w:val="00056C22"/>
    <w:rsid w:val="0005709E"/>
    <w:rsid w:val="0005759D"/>
    <w:rsid w:val="000612DC"/>
    <w:rsid w:val="00061944"/>
    <w:rsid w:val="00061B23"/>
    <w:rsid w:val="00062621"/>
    <w:rsid w:val="00062B6D"/>
    <w:rsid w:val="00062C0F"/>
    <w:rsid w:val="00062DA4"/>
    <w:rsid w:val="00062F42"/>
    <w:rsid w:val="00063E3E"/>
    <w:rsid w:val="000642FB"/>
    <w:rsid w:val="00064CB5"/>
    <w:rsid w:val="00065149"/>
    <w:rsid w:val="00065AB2"/>
    <w:rsid w:val="00066629"/>
    <w:rsid w:val="00067C33"/>
    <w:rsid w:val="00067C69"/>
    <w:rsid w:val="00070C9D"/>
    <w:rsid w:val="00071631"/>
    <w:rsid w:val="0007185D"/>
    <w:rsid w:val="00072D1C"/>
    <w:rsid w:val="0007338B"/>
    <w:rsid w:val="0007371F"/>
    <w:rsid w:val="00074083"/>
    <w:rsid w:val="00074880"/>
    <w:rsid w:val="000749B5"/>
    <w:rsid w:val="00074D81"/>
    <w:rsid w:val="00074D89"/>
    <w:rsid w:val="000750AB"/>
    <w:rsid w:val="000756C0"/>
    <w:rsid w:val="000758DB"/>
    <w:rsid w:val="00076485"/>
    <w:rsid w:val="00076C96"/>
    <w:rsid w:val="00076CF5"/>
    <w:rsid w:val="00076EB9"/>
    <w:rsid w:val="0007706C"/>
    <w:rsid w:val="00077588"/>
    <w:rsid w:val="00080758"/>
    <w:rsid w:val="000812EA"/>
    <w:rsid w:val="00081A8E"/>
    <w:rsid w:val="00081C44"/>
    <w:rsid w:val="00081FBC"/>
    <w:rsid w:val="00082B29"/>
    <w:rsid w:val="00082B54"/>
    <w:rsid w:val="00082F9E"/>
    <w:rsid w:val="000834AD"/>
    <w:rsid w:val="000844E2"/>
    <w:rsid w:val="000853CE"/>
    <w:rsid w:val="0008584B"/>
    <w:rsid w:val="000870D2"/>
    <w:rsid w:val="000900DA"/>
    <w:rsid w:val="00090456"/>
    <w:rsid w:val="00090D49"/>
    <w:rsid w:val="00091A94"/>
    <w:rsid w:val="00091D1F"/>
    <w:rsid w:val="00092139"/>
    <w:rsid w:val="0009290D"/>
    <w:rsid w:val="00092BFE"/>
    <w:rsid w:val="00092E66"/>
    <w:rsid w:val="000951E7"/>
    <w:rsid w:val="000954EE"/>
    <w:rsid w:val="00095960"/>
    <w:rsid w:val="00095F80"/>
    <w:rsid w:val="0009629F"/>
    <w:rsid w:val="00096DAA"/>
    <w:rsid w:val="000A02AB"/>
    <w:rsid w:val="000A10B6"/>
    <w:rsid w:val="000A11FE"/>
    <w:rsid w:val="000A2367"/>
    <w:rsid w:val="000A2C7B"/>
    <w:rsid w:val="000A366D"/>
    <w:rsid w:val="000A3BC0"/>
    <w:rsid w:val="000A40F7"/>
    <w:rsid w:val="000A415C"/>
    <w:rsid w:val="000A4395"/>
    <w:rsid w:val="000A5730"/>
    <w:rsid w:val="000A6D12"/>
    <w:rsid w:val="000B104F"/>
    <w:rsid w:val="000B28A8"/>
    <w:rsid w:val="000B2ADB"/>
    <w:rsid w:val="000B2B58"/>
    <w:rsid w:val="000B2EB7"/>
    <w:rsid w:val="000B2ED1"/>
    <w:rsid w:val="000B3381"/>
    <w:rsid w:val="000B3DC0"/>
    <w:rsid w:val="000B3DDF"/>
    <w:rsid w:val="000B429E"/>
    <w:rsid w:val="000B44D5"/>
    <w:rsid w:val="000B4557"/>
    <w:rsid w:val="000B4A52"/>
    <w:rsid w:val="000B5031"/>
    <w:rsid w:val="000B612A"/>
    <w:rsid w:val="000B6D3D"/>
    <w:rsid w:val="000B7EA5"/>
    <w:rsid w:val="000C05A7"/>
    <w:rsid w:val="000C1566"/>
    <w:rsid w:val="000C1C43"/>
    <w:rsid w:val="000C41C8"/>
    <w:rsid w:val="000C4FA1"/>
    <w:rsid w:val="000C5D36"/>
    <w:rsid w:val="000C60CB"/>
    <w:rsid w:val="000C70D0"/>
    <w:rsid w:val="000C796F"/>
    <w:rsid w:val="000C7B16"/>
    <w:rsid w:val="000D08ED"/>
    <w:rsid w:val="000D0CC7"/>
    <w:rsid w:val="000D18AC"/>
    <w:rsid w:val="000D19F4"/>
    <w:rsid w:val="000D1FEA"/>
    <w:rsid w:val="000D20F1"/>
    <w:rsid w:val="000D37BB"/>
    <w:rsid w:val="000D400A"/>
    <w:rsid w:val="000D4734"/>
    <w:rsid w:val="000D498D"/>
    <w:rsid w:val="000D50CF"/>
    <w:rsid w:val="000D602F"/>
    <w:rsid w:val="000D6099"/>
    <w:rsid w:val="000D68F3"/>
    <w:rsid w:val="000D7047"/>
    <w:rsid w:val="000D74FC"/>
    <w:rsid w:val="000D76E5"/>
    <w:rsid w:val="000D7753"/>
    <w:rsid w:val="000D7BDA"/>
    <w:rsid w:val="000D7FC3"/>
    <w:rsid w:val="000E03D8"/>
    <w:rsid w:val="000E0FB6"/>
    <w:rsid w:val="000E1086"/>
    <w:rsid w:val="000E124C"/>
    <w:rsid w:val="000E1282"/>
    <w:rsid w:val="000E1DD8"/>
    <w:rsid w:val="000E2476"/>
    <w:rsid w:val="000E2EC6"/>
    <w:rsid w:val="000E4197"/>
    <w:rsid w:val="000E618C"/>
    <w:rsid w:val="000E658E"/>
    <w:rsid w:val="000E689A"/>
    <w:rsid w:val="000E787F"/>
    <w:rsid w:val="000E7CBA"/>
    <w:rsid w:val="000F0421"/>
    <w:rsid w:val="000F1C26"/>
    <w:rsid w:val="000F3BCB"/>
    <w:rsid w:val="000F3CF0"/>
    <w:rsid w:val="000F49BB"/>
    <w:rsid w:val="000F4D94"/>
    <w:rsid w:val="000F55B7"/>
    <w:rsid w:val="000F5E5C"/>
    <w:rsid w:val="000F62A5"/>
    <w:rsid w:val="000F6B95"/>
    <w:rsid w:val="000F6C27"/>
    <w:rsid w:val="000F6C2C"/>
    <w:rsid w:val="000F7B4C"/>
    <w:rsid w:val="001003E3"/>
    <w:rsid w:val="00101BDA"/>
    <w:rsid w:val="00102692"/>
    <w:rsid w:val="00103635"/>
    <w:rsid w:val="00103DEF"/>
    <w:rsid w:val="00104266"/>
    <w:rsid w:val="00104F6C"/>
    <w:rsid w:val="00110FF7"/>
    <w:rsid w:val="00112A30"/>
    <w:rsid w:val="001136E3"/>
    <w:rsid w:val="001145FB"/>
    <w:rsid w:val="0011464C"/>
    <w:rsid w:val="001156ED"/>
    <w:rsid w:val="00115ABB"/>
    <w:rsid w:val="00115FEF"/>
    <w:rsid w:val="00116525"/>
    <w:rsid w:val="0011750E"/>
    <w:rsid w:val="00117F22"/>
    <w:rsid w:val="00120099"/>
    <w:rsid w:val="001206E0"/>
    <w:rsid w:val="00120A13"/>
    <w:rsid w:val="00120AE2"/>
    <w:rsid w:val="00121608"/>
    <w:rsid w:val="001231F1"/>
    <w:rsid w:val="00124416"/>
    <w:rsid w:val="00124800"/>
    <w:rsid w:val="001261B2"/>
    <w:rsid w:val="00126DAB"/>
    <w:rsid w:val="00127CB1"/>
    <w:rsid w:val="00131FE7"/>
    <w:rsid w:val="00132686"/>
    <w:rsid w:val="001329C8"/>
    <w:rsid w:val="00132BDF"/>
    <w:rsid w:val="00132E7F"/>
    <w:rsid w:val="00132F48"/>
    <w:rsid w:val="00134A2D"/>
    <w:rsid w:val="00134E93"/>
    <w:rsid w:val="001357CA"/>
    <w:rsid w:val="00135ECC"/>
    <w:rsid w:val="00135FDA"/>
    <w:rsid w:val="001363AD"/>
    <w:rsid w:val="001373AF"/>
    <w:rsid w:val="00137441"/>
    <w:rsid w:val="00140650"/>
    <w:rsid w:val="00140DE2"/>
    <w:rsid w:val="00140DE7"/>
    <w:rsid w:val="001410B3"/>
    <w:rsid w:val="00141AE1"/>
    <w:rsid w:val="00141EE5"/>
    <w:rsid w:val="001421BC"/>
    <w:rsid w:val="00142D91"/>
    <w:rsid w:val="00142DCE"/>
    <w:rsid w:val="0014366B"/>
    <w:rsid w:val="001444C5"/>
    <w:rsid w:val="001445D3"/>
    <w:rsid w:val="00144D95"/>
    <w:rsid w:val="00145192"/>
    <w:rsid w:val="001454FA"/>
    <w:rsid w:val="00145EF3"/>
    <w:rsid w:val="00146E22"/>
    <w:rsid w:val="0014793E"/>
    <w:rsid w:val="0015098B"/>
    <w:rsid w:val="00151657"/>
    <w:rsid w:val="00151DE5"/>
    <w:rsid w:val="00151FE4"/>
    <w:rsid w:val="001523D5"/>
    <w:rsid w:val="00152493"/>
    <w:rsid w:val="00152C00"/>
    <w:rsid w:val="001534DB"/>
    <w:rsid w:val="00153B52"/>
    <w:rsid w:val="001545F9"/>
    <w:rsid w:val="0015479E"/>
    <w:rsid w:val="00155327"/>
    <w:rsid w:val="0015558E"/>
    <w:rsid w:val="001556AD"/>
    <w:rsid w:val="00156487"/>
    <w:rsid w:val="00156A52"/>
    <w:rsid w:val="00157C68"/>
    <w:rsid w:val="0016010B"/>
    <w:rsid w:val="001611FB"/>
    <w:rsid w:val="001613FA"/>
    <w:rsid w:val="00162D29"/>
    <w:rsid w:val="00163307"/>
    <w:rsid w:val="001639DE"/>
    <w:rsid w:val="0016400F"/>
    <w:rsid w:val="001646F3"/>
    <w:rsid w:val="001653D9"/>
    <w:rsid w:val="00165CF2"/>
    <w:rsid w:val="0016790C"/>
    <w:rsid w:val="001717E8"/>
    <w:rsid w:val="001725BC"/>
    <w:rsid w:val="00172752"/>
    <w:rsid w:val="00173AC2"/>
    <w:rsid w:val="001746B5"/>
    <w:rsid w:val="00174920"/>
    <w:rsid w:val="00174A54"/>
    <w:rsid w:val="00174B01"/>
    <w:rsid w:val="00175623"/>
    <w:rsid w:val="00175B5F"/>
    <w:rsid w:val="00175E0B"/>
    <w:rsid w:val="00176471"/>
    <w:rsid w:val="001766EC"/>
    <w:rsid w:val="00176DF9"/>
    <w:rsid w:val="00177107"/>
    <w:rsid w:val="00177393"/>
    <w:rsid w:val="00177D9C"/>
    <w:rsid w:val="00180644"/>
    <w:rsid w:val="00180F99"/>
    <w:rsid w:val="0018140B"/>
    <w:rsid w:val="00181D39"/>
    <w:rsid w:val="00182173"/>
    <w:rsid w:val="00183292"/>
    <w:rsid w:val="0018329C"/>
    <w:rsid w:val="001837DC"/>
    <w:rsid w:val="001851C8"/>
    <w:rsid w:val="00185281"/>
    <w:rsid w:val="001858D7"/>
    <w:rsid w:val="00185D23"/>
    <w:rsid w:val="001861AC"/>
    <w:rsid w:val="00186793"/>
    <w:rsid w:val="001869D4"/>
    <w:rsid w:val="00187F9F"/>
    <w:rsid w:val="00190358"/>
    <w:rsid w:val="00190513"/>
    <w:rsid w:val="00190924"/>
    <w:rsid w:val="00190B8E"/>
    <w:rsid w:val="001912DD"/>
    <w:rsid w:val="00191773"/>
    <w:rsid w:val="00192715"/>
    <w:rsid w:val="00192887"/>
    <w:rsid w:val="00192AAE"/>
    <w:rsid w:val="00193298"/>
    <w:rsid w:val="00193E4F"/>
    <w:rsid w:val="00195759"/>
    <w:rsid w:val="001962C0"/>
    <w:rsid w:val="00196810"/>
    <w:rsid w:val="001A20EC"/>
    <w:rsid w:val="001A293B"/>
    <w:rsid w:val="001A31C4"/>
    <w:rsid w:val="001A398A"/>
    <w:rsid w:val="001A4B03"/>
    <w:rsid w:val="001A4C9A"/>
    <w:rsid w:val="001A4DEE"/>
    <w:rsid w:val="001A6253"/>
    <w:rsid w:val="001A76E2"/>
    <w:rsid w:val="001A79DA"/>
    <w:rsid w:val="001B1CF3"/>
    <w:rsid w:val="001B3933"/>
    <w:rsid w:val="001B3CE6"/>
    <w:rsid w:val="001B43AD"/>
    <w:rsid w:val="001B603B"/>
    <w:rsid w:val="001B60DD"/>
    <w:rsid w:val="001B71F7"/>
    <w:rsid w:val="001C005C"/>
    <w:rsid w:val="001C0878"/>
    <w:rsid w:val="001C0AE5"/>
    <w:rsid w:val="001C1634"/>
    <w:rsid w:val="001C17B4"/>
    <w:rsid w:val="001C208E"/>
    <w:rsid w:val="001C220B"/>
    <w:rsid w:val="001C310D"/>
    <w:rsid w:val="001C3AD6"/>
    <w:rsid w:val="001C3DDB"/>
    <w:rsid w:val="001C4015"/>
    <w:rsid w:val="001C5D19"/>
    <w:rsid w:val="001C6FBD"/>
    <w:rsid w:val="001D01C5"/>
    <w:rsid w:val="001D099E"/>
    <w:rsid w:val="001D15EB"/>
    <w:rsid w:val="001D1615"/>
    <w:rsid w:val="001D1619"/>
    <w:rsid w:val="001D2085"/>
    <w:rsid w:val="001D219C"/>
    <w:rsid w:val="001D2DF6"/>
    <w:rsid w:val="001D37CB"/>
    <w:rsid w:val="001D3840"/>
    <w:rsid w:val="001D65E5"/>
    <w:rsid w:val="001E0682"/>
    <w:rsid w:val="001E0C91"/>
    <w:rsid w:val="001E2963"/>
    <w:rsid w:val="001E2CAB"/>
    <w:rsid w:val="001E4158"/>
    <w:rsid w:val="001E5635"/>
    <w:rsid w:val="001E597E"/>
    <w:rsid w:val="001E5C6A"/>
    <w:rsid w:val="001E61E9"/>
    <w:rsid w:val="001E6B73"/>
    <w:rsid w:val="001E6BC0"/>
    <w:rsid w:val="001F0251"/>
    <w:rsid w:val="001F041C"/>
    <w:rsid w:val="001F043B"/>
    <w:rsid w:val="001F0A44"/>
    <w:rsid w:val="001F0A51"/>
    <w:rsid w:val="001F1110"/>
    <w:rsid w:val="001F1158"/>
    <w:rsid w:val="001F186F"/>
    <w:rsid w:val="001F1D0A"/>
    <w:rsid w:val="001F2109"/>
    <w:rsid w:val="001F4C16"/>
    <w:rsid w:val="001F5A1B"/>
    <w:rsid w:val="001F5D67"/>
    <w:rsid w:val="001F630A"/>
    <w:rsid w:val="001F6393"/>
    <w:rsid w:val="001F7916"/>
    <w:rsid w:val="001F7E70"/>
    <w:rsid w:val="00201125"/>
    <w:rsid w:val="002014D4"/>
    <w:rsid w:val="00201864"/>
    <w:rsid w:val="00201F6D"/>
    <w:rsid w:val="00202689"/>
    <w:rsid w:val="00202F86"/>
    <w:rsid w:val="002031A6"/>
    <w:rsid w:val="00203BE5"/>
    <w:rsid w:val="002043B8"/>
    <w:rsid w:val="002058CF"/>
    <w:rsid w:val="0020597E"/>
    <w:rsid w:val="00205D75"/>
    <w:rsid w:val="00206218"/>
    <w:rsid w:val="00206414"/>
    <w:rsid w:val="002111CC"/>
    <w:rsid w:val="00211AAC"/>
    <w:rsid w:val="0021250D"/>
    <w:rsid w:val="0021267D"/>
    <w:rsid w:val="00212FF1"/>
    <w:rsid w:val="00213779"/>
    <w:rsid w:val="002139A8"/>
    <w:rsid w:val="002143B5"/>
    <w:rsid w:val="00214AA5"/>
    <w:rsid w:val="00214F60"/>
    <w:rsid w:val="0021544E"/>
    <w:rsid w:val="00215B1C"/>
    <w:rsid w:val="002171C1"/>
    <w:rsid w:val="002177FF"/>
    <w:rsid w:val="00217890"/>
    <w:rsid w:val="00220EB6"/>
    <w:rsid w:val="00220FDD"/>
    <w:rsid w:val="00221085"/>
    <w:rsid w:val="00221C87"/>
    <w:rsid w:val="0022207F"/>
    <w:rsid w:val="00222099"/>
    <w:rsid w:val="002220D2"/>
    <w:rsid w:val="00222A1E"/>
    <w:rsid w:val="00222BE4"/>
    <w:rsid w:val="00223CE6"/>
    <w:rsid w:val="00223DE5"/>
    <w:rsid w:val="00224E7B"/>
    <w:rsid w:val="00224FEC"/>
    <w:rsid w:val="002250E3"/>
    <w:rsid w:val="00225630"/>
    <w:rsid w:val="00225F0D"/>
    <w:rsid w:val="00227889"/>
    <w:rsid w:val="002310D4"/>
    <w:rsid w:val="002332D5"/>
    <w:rsid w:val="0023376B"/>
    <w:rsid w:val="00233BC4"/>
    <w:rsid w:val="00234529"/>
    <w:rsid w:val="0023488D"/>
    <w:rsid w:val="002356A0"/>
    <w:rsid w:val="00236487"/>
    <w:rsid w:val="00236E3F"/>
    <w:rsid w:val="00236EB1"/>
    <w:rsid w:val="002370DE"/>
    <w:rsid w:val="002377B2"/>
    <w:rsid w:val="00240356"/>
    <w:rsid w:val="002405DF"/>
    <w:rsid w:val="0024083C"/>
    <w:rsid w:val="0024110C"/>
    <w:rsid w:val="002418C7"/>
    <w:rsid w:val="00241E59"/>
    <w:rsid w:val="0024203B"/>
    <w:rsid w:val="0024279F"/>
    <w:rsid w:val="002450B0"/>
    <w:rsid w:val="00245987"/>
    <w:rsid w:val="00250261"/>
    <w:rsid w:val="00250AD1"/>
    <w:rsid w:val="00250CBF"/>
    <w:rsid w:val="002510AF"/>
    <w:rsid w:val="0025176B"/>
    <w:rsid w:val="00251D09"/>
    <w:rsid w:val="00252098"/>
    <w:rsid w:val="002531B2"/>
    <w:rsid w:val="0025392C"/>
    <w:rsid w:val="00253FA3"/>
    <w:rsid w:val="0025432A"/>
    <w:rsid w:val="002568E1"/>
    <w:rsid w:val="00256EBA"/>
    <w:rsid w:val="00257019"/>
    <w:rsid w:val="002605DF"/>
    <w:rsid w:val="00260685"/>
    <w:rsid w:val="002608A2"/>
    <w:rsid w:val="002608DA"/>
    <w:rsid w:val="00260DC0"/>
    <w:rsid w:val="00261E05"/>
    <w:rsid w:val="0026228B"/>
    <w:rsid w:val="00263E10"/>
    <w:rsid w:val="0026409C"/>
    <w:rsid w:val="00265407"/>
    <w:rsid w:val="00265CB3"/>
    <w:rsid w:val="00266240"/>
    <w:rsid w:val="002663EA"/>
    <w:rsid w:val="002663F7"/>
    <w:rsid w:val="00266655"/>
    <w:rsid w:val="00266CE0"/>
    <w:rsid w:val="00267106"/>
    <w:rsid w:val="00267121"/>
    <w:rsid w:val="00267396"/>
    <w:rsid w:val="002708DC"/>
    <w:rsid w:val="00270A0F"/>
    <w:rsid w:val="00270FDF"/>
    <w:rsid w:val="00271380"/>
    <w:rsid w:val="002725EF"/>
    <w:rsid w:val="00272926"/>
    <w:rsid w:val="00272B7D"/>
    <w:rsid w:val="00272CEB"/>
    <w:rsid w:val="002755B2"/>
    <w:rsid w:val="002759F5"/>
    <w:rsid w:val="00276147"/>
    <w:rsid w:val="00276838"/>
    <w:rsid w:val="002769AA"/>
    <w:rsid w:val="00276ACF"/>
    <w:rsid w:val="00276B47"/>
    <w:rsid w:val="00276B62"/>
    <w:rsid w:val="002774ED"/>
    <w:rsid w:val="0027770D"/>
    <w:rsid w:val="00277B5D"/>
    <w:rsid w:val="002805C1"/>
    <w:rsid w:val="00280D96"/>
    <w:rsid w:val="002810BA"/>
    <w:rsid w:val="002814CD"/>
    <w:rsid w:val="00281597"/>
    <w:rsid w:val="002816D7"/>
    <w:rsid w:val="00281BA4"/>
    <w:rsid w:val="002823AB"/>
    <w:rsid w:val="002830CE"/>
    <w:rsid w:val="00285882"/>
    <w:rsid w:val="00285F44"/>
    <w:rsid w:val="002866FE"/>
    <w:rsid w:val="00286C1D"/>
    <w:rsid w:val="002870C5"/>
    <w:rsid w:val="0028730F"/>
    <w:rsid w:val="0028757A"/>
    <w:rsid w:val="00287AA2"/>
    <w:rsid w:val="00287DE8"/>
    <w:rsid w:val="00287FEE"/>
    <w:rsid w:val="002903FD"/>
    <w:rsid w:val="002905A6"/>
    <w:rsid w:val="00290FB3"/>
    <w:rsid w:val="00291767"/>
    <w:rsid w:val="00291FF6"/>
    <w:rsid w:val="002927A7"/>
    <w:rsid w:val="002929BF"/>
    <w:rsid w:val="00293A6B"/>
    <w:rsid w:val="00294F84"/>
    <w:rsid w:val="00296317"/>
    <w:rsid w:val="002A0097"/>
    <w:rsid w:val="002A0330"/>
    <w:rsid w:val="002A06E9"/>
    <w:rsid w:val="002A210D"/>
    <w:rsid w:val="002A35F5"/>
    <w:rsid w:val="002A3C23"/>
    <w:rsid w:val="002A4A2D"/>
    <w:rsid w:val="002A4A9A"/>
    <w:rsid w:val="002A536F"/>
    <w:rsid w:val="002A596E"/>
    <w:rsid w:val="002A5ADE"/>
    <w:rsid w:val="002A5F75"/>
    <w:rsid w:val="002A63E5"/>
    <w:rsid w:val="002A7499"/>
    <w:rsid w:val="002A74C9"/>
    <w:rsid w:val="002A762C"/>
    <w:rsid w:val="002A7AA7"/>
    <w:rsid w:val="002B065D"/>
    <w:rsid w:val="002B18C8"/>
    <w:rsid w:val="002B1AEE"/>
    <w:rsid w:val="002B204A"/>
    <w:rsid w:val="002B23D5"/>
    <w:rsid w:val="002B2ABD"/>
    <w:rsid w:val="002B2C50"/>
    <w:rsid w:val="002B3452"/>
    <w:rsid w:val="002B3AC9"/>
    <w:rsid w:val="002B455C"/>
    <w:rsid w:val="002B5DAF"/>
    <w:rsid w:val="002B6B07"/>
    <w:rsid w:val="002B6B0B"/>
    <w:rsid w:val="002B70DD"/>
    <w:rsid w:val="002C0755"/>
    <w:rsid w:val="002C07C2"/>
    <w:rsid w:val="002C23F6"/>
    <w:rsid w:val="002C2F90"/>
    <w:rsid w:val="002C30A2"/>
    <w:rsid w:val="002C3D3D"/>
    <w:rsid w:val="002C43B5"/>
    <w:rsid w:val="002C43E0"/>
    <w:rsid w:val="002C44E0"/>
    <w:rsid w:val="002C4558"/>
    <w:rsid w:val="002C492D"/>
    <w:rsid w:val="002C4A9B"/>
    <w:rsid w:val="002C57AD"/>
    <w:rsid w:val="002C6588"/>
    <w:rsid w:val="002C7656"/>
    <w:rsid w:val="002C7984"/>
    <w:rsid w:val="002C7E50"/>
    <w:rsid w:val="002D0759"/>
    <w:rsid w:val="002D0AB3"/>
    <w:rsid w:val="002D145E"/>
    <w:rsid w:val="002D29CF"/>
    <w:rsid w:val="002D2B16"/>
    <w:rsid w:val="002D368E"/>
    <w:rsid w:val="002D47CB"/>
    <w:rsid w:val="002D52C3"/>
    <w:rsid w:val="002D543D"/>
    <w:rsid w:val="002D5C3F"/>
    <w:rsid w:val="002D7443"/>
    <w:rsid w:val="002E015B"/>
    <w:rsid w:val="002E1126"/>
    <w:rsid w:val="002E1628"/>
    <w:rsid w:val="002E2665"/>
    <w:rsid w:val="002E3369"/>
    <w:rsid w:val="002E3B29"/>
    <w:rsid w:val="002E3C95"/>
    <w:rsid w:val="002E410C"/>
    <w:rsid w:val="002E5A31"/>
    <w:rsid w:val="002E5FBE"/>
    <w:rsid w:val="002E6713"/>
    <w:rsid w:val="002F0A67"/>
    <w:rsid w:val="002F0DF7"/>
    <w:rsid w:val="002F1838"/>
    <w:rsid w:val="002F19CC"/>
    <w:rsid w:val="002F1B71"/>
    <w:rsid w:val="002F1E18"/>
    <w:rsid w:val="002F208C"/>
    <w:rsid w:val="002F28B8"/>
    <w:rsid w:val="002F2F65"/>
    <w:rsid w:val="002F393F"/>
    <w:rsid w:val="002F3EB8"/>
    <w:rsid w:val="002F4190"/>
    <w:rsid w:val="002F4715"/>
    <w:rsid w:val="002F516E"/>
    <w:rsid w:val="002F55FE"/>
    <w:rsid w:val="002F64FB"/>
    <w:rsid w:val="002F6AF0"/>
    <w:rsid w:val="002F6C3F"/>
    <w:rsid w:val="002F6E18"/>
    <w:rsid w:val="002F7472"/>
    <w:rsid w:val="002F78E1"/>
    <w:rsid w:val="002F7B73"/>
    <w:rsid w:val="00300D78"/>
    <w:rsid w:val="003032B3"/>
    <w:rsid w:val="00303978"/>
    <w:rsid w:val="00303A28"/>
    <w:rsid w:val="00303B32"/>
    <w:rsid w:val="00304046"/>
    <w:rsid w:val="00304717"/>
    <w:rsid w:val="00305739"/>
    <w:rsid w:val="003067CD"/>
    <w:rsid w:val="003068CB"/>
    <w:rsid w:val="00307DDD"/>
    <w:rsid w:val="003103E6"/>
    <w:rsid w:val="003105F3"/>
    <w:rsid w:val="00310F25"/>
    <w:rsid w:val="00311525"/>
    <w:rsid w:val="003136FA"/>
    <w:rsid w:val="00314332"/>
    <w:rsid w:val="00314344"/>
    <w:rsid w:val="0031451A"/>
    <w:rsid w:val="003147DB"/>
    <w:rsid w:val="003158E7"/>
    <w:rsid w:val="00315A69"/>
    <w:rsid w:val="0031618A"/>
    <w:rsid w:val="0031668A"/>
    <w:rsid w:val="00316960"/>
    <w:rsid w:val="00316A4B"/>
    <w:rsid w:val="00316EE8"/>
    <w:rsid w:val="0031707E"/>
    <w:rsid w:val="0031716E"/>
    <w:rsid w:val="00317191"/>
    <w:rsid w:val="0031734F"/>
    <w:rsid w:val="00320512"/>
    <w:rsid w:val="003208D0"/>
    <w:rsid w:val="00321226"/>
    <w:rsid w:val="00321A99"/>
    <w:rsid w:val="00321CDB"/>
    <w:rsid w:val="00321EB2"/>
    <w:rsid w:val="00322263"/>
    <w:rsid w:val="00322292"/>
    <w:rsid w:val="0032244D"/>
    <w:rsid w:val="0032272A"/>
    <w:rsid w:val="00322CE5"/>
    <w:rsid w:val="00324913"/>
    <w:rsid w:val="003249BA"/>
    <w:rsid w:val="00325658"/>
    <w:rsid w:val="00325984"/>
    <w:rsid w:val="00331419"/>
    <w:rsid w:val="00331787"/>
    <w:rsid w:val="00331972"/>
    <w:rsid w:val="00332985"/>
    <w:rsid w:val="00333B52"/>
    <w:rsid w:val="00334341"/>
    <w:rsid w:val="00334D46"/>
    <w:rsid w:val="00335EAD"/>
    <w:rsid w:val="00335EE7"/>
    <w:rsid w:val="0033729D"/>
    <w:rsid w:val="00337555"/>
    <w:rsid w:val="00337D86"/>
    <w:rsid w:val="003401E4"/>
    <w:rsid w:val="00340ED3"/>
    <w:rsid w:val="00341402"/>
    <w:rsid w:val="00341B31"/>
    <w:rsid w:val="00341DB6"/>
    <w:rsid w:val="00343D0B"/>
    <w:rsid w:val="00344658"/>
    <w:rsid w:val="003447CB"/>
    <w:rsid w:val="003447F7"/>
    <w:rsid w:val="00344958"/>
    <w:rsid w:val="00346247"/>
    <w:rsid w:val="00346345"/>
    <w:rsid w:val="003466AF"/>
    <w:rsid w:val="00346701"/>
    <w:rsid w:val="003473C5"/>
    <w:rsid w:val="0034744F"/>
    <w:rsid w:val="003477FE"/>
    <w:rsid w:val="00347D5A"/>
    <w:rsid w:val="00347ECA"/>
    <w:rsid w:val="00347FB0"/>
    <w:rsid w:val="00351623"/>
    <w:rsid w:val="00351653"/>
    <w:rsid w:val="003518EC"/>
    <w:rsid w:val="00351C93"/>
    <w:rsid w:val="003523F9"/>
    <w:rsid w:val="00352829"/>
    <w:rsid w:val="00352B02"/>
    <w:rsid w:val="00353F22"/>
    <w:rsid w:val="00354446"/>
    <w:rsid w:val="003545CC"/>
    <w:rsid w:val="003547C4"/>
    <w:rsid w:val="003554C6"/>
    <w:rsid w:val="00355582"/>
    <w:rsid w:val="0035585C"/>
    <w:rsid w:val="00355DE1"/>
    <w:rsid w:val="00355E0E"/>
    <w:rsid w:val="00355E37"/>
    <w:rsid w:val="00355E7F"/>
    <w:rsid w:val="00355EAD"/>
    <w:rsid w:val="00360079"/>
    <w:rsid w:val="003611EB"/>
    <w:rsid w:val="0036136B"/>
    <w:rsid w:val="003619F4"/>
    <w:rsid w:val="00361CF2"/>
    <w:rsid w:val="00364BD6"/>
    <w:rsid w:val="00364BEB"/>
    <w:rsid w:val="00364DA8"/>
    <w:rsid w:val="0036558C"/>
    <w:rsid w:val="003673E8"/>
    <w:rsid w:val="003705A1"/>
    <w:rsid w:val="00370D79"/>
    <w:rsid w:val="0037184A"/>
    <w:rsid w:val="00371F9E"/>
    <w:rsid w:val="00373675"/>
    <w:rsid w:val="003749EB"/>
    <w:rsid w:val="00374E09"/>
    <w:rsid w:val="003752E3"/>
    <w:rsid w:val="00375684"/>
    <w:rsid w:val="0037622E"/>
    <w:rsid w:val="003765DD"/>
    <w:rsid w:val="00376F7F"/>
    <w:rsid w:val="003773E2"/>
    <w:rsid w:val="00377CE1"/>
    <w:rsid w:val="00380022"/>
    <w:rsid w:val="003802D9"/>
    <w:rsid w:val="003804A5"/>
    <w:rsid w:val="003809AF"/>
    <w:rsid w:val="003815B0"/>
    <w:rsid w:val="00382538"/>
    <w:rsid w:val="00383168"/>
    <w:rsid w:val="00383EE8"/>
    <w:rsid w:val="00383F06"/>
    <w:rsid w:val="003845B3"/>
    <w:rsid w:val="003849DB"/>
    <w:rsid w:val="0038606E"/>
    <w:rsid w:val="00386519"/>
    <w:rsid w:val="00386C5F"/>
    <w:rsid w:val="00390484"/>
    <w:rsid w:val="00391624"/>
    <w:rsid w:val="0039252D"/>
    <w:rsid w:val="00392861"/>
    <w:rsid w:val="003933F0"/>
    <w:rsid w:val="00393D21"/>
    <w:rsid w:val="0039685D"/>
    <w:rsid w:val="00397803"/>
    <w:rsid w:val="0039780F"/>
    <w:rsid w:val="00397DA6"/>
    <w:rsid w:val="003A050B"/>
    <w:rsid w:val="003A0D5D"/>
    <w:rsid w:val="003A115C"/>
    <w:rsid w:val="003A3375"/>
    <w:rsid w:val="003A347D"/>
    <w:rsid w:val="003A39A7"/>
    <w:rsid w:val="003A3E87"/>
    <w:rsid w:val="003A4D45"/>
    <w:rsid w:val="003A5064"/>
    <w:rsid w:val="003A5535"/>
    <w:rsid w:val="003A57F7"/>
    <w:rsid w:val="003A5982"/>
    <w:rsid w:val="003A6454"/>
    <w:rsid w:val="003A64C9"/>
    <w:rsid w:val="003A6588"/>
    <w:rsid w:val="003A6A85"/>
    <w:rsid w:val="003A6D0D"/>
    <w:rsid w:val="003A7C50"/>
    <w:rsid w:val="003B1485"/>
    <w:rsid w:val="003B18A1"/>
    <w:rsid w:val="003B2B58"/>
    <w:rsid w:val="003B3A08"/>
    <w:rsid w:val="003B433D"/>
    <w:rsid w:val="003B5028"/>
    <w:rsid w:val="003B538A"/>
    <w:rsid w:val="003B5DAD"/>
    <w:rsid w:val="003B6508"/>
    <w:rsid w:val="003B7F54"/>
    <w:rsid w:val="003C0416"/>
    <w:rsid w:val="003C0A1E"/>
    <w:rsid w:val="003C177A"/>
    <w:rsid w:val="003C1F19"/>
    <w:rsid w:val="003C1F2E"/>
    <w:rsid w:val="003C2904"/>
    <w:rsid w:val="003C2B4C"/>
    <w:rsid w:val="003C2EF1"/>
    <w:rsid w:val="003C312F"/>
    <w:rsid w:val="003C393E"/>
    <w:rsid w:val="003C401B"/>
    <w:rsid w:val="003C41CD"/>
    <w:rsid w:val="003C4C4E"/>
    <w:rsid w:val="003C5485"/>
    <w:rsid w:val="003C59D4"/>
    <w:rsid w:val="003C5E0C"/>
    <w:rsid w:val="003C6064"/>
    <w:rsid w:val="003C7038"/>
    <w:rsid w:val="003C7475"/>
    <w:rsid w:val="003C7B78"/>
    <w:rsid w:val="003D02D1"/>
    <w:rsid w:val="003D0B56"/>
    <w:rsid w:val="003D18EB"/>
    <w:rsid w:val="003D293C"/>
    <w:rsid w:val="003D3FBF"/>
    <w:rsid w:val="003D43E8"/>
    <w:rsid w:val="003D6B90"/>
    <w:rsid w:val="003D7007"/>
    <w:rsid w:val="003D7091"/>
    <w:rsid w:val="003D7819"/>
    <w:rsid w:val="003D79F2"/>
    <w:rsid w:val="003E002A"/>
    <w:rsid w:val="003E06FA"/>
    <w:rsid w:val="003E0905"/>
    <w:rsid w:val="003E1093"/>
    <w:rsid w:val="003E1104"/>
    <w:rsid w:val="003E1E1B"/>
    <w:rsid w:val="003E24DF"/>
    <w:rsid w:val="003E3DE9"/>
    <w:rsid w:val="003E3EE3"/>
    <w:rsid w:val="003E4AA7"/>
    <w:rsid w:val="003E4F2C"/>
    <w:rsid w:val="003E556A"/>
    <w:rsid w:val="003E559A"/>
    <w:rsid w:val="003E5A66"/>
    <w:rsid w:val="003E5D7A"/>
    <w:rsid w:val="003E686E"/>
    <w:rsid w:val="003E6A1B"/>
    <w:rsid w:val="003E6E02"/>
    <w:rsid w:val="003E6F6B"/>
    <w:rsid w:val="003E7B77"/>
    <w:rsid w:val="003F014B"/>
    <w:rsid w:val="003F06A7"/>
    <w:rsid w:val="003F0753"/>
    <w:rsid w:val="003F113E"/>
    <w:rsid w:val="003F1318"/>
    <w:rsid w:val="003F17E1"/>
    <w:rsid w:val="003F3497"/>
    <w:rsid w:val="003F384A"/>
    <w:rsid w:val="003F4037"/>
    <w:rsid w:val="003F49C1"/>
    <w:rsid w:val="003F4D47"/>
    <w:rsid w:val="003F4DDA"/>
    <w:rsid w:val="003F4E01"/>
    <w:rsid w:val="003F4E0B"/>
    <w:rsid w:val="003F598A"/>
    <w:rsid w:val="003F5BE5"/>
    <w:rsid w:val="003F6439"/>
    <w:rsid w:val="004003D0"/>
    <w:rsid w:val="0040169A"/>
    <w:rsid w:val="00401AE7"/>
    <w:rsid w:val="0040295E"/>
    <w:rsid w:val="004029A5"/>
    <w:rsid w:val="004034B2"/>
    <w:rsid w:val="004049D7"/>
    <w:rsid w:val="0040554E"/>
    <w:rsid w:val="00405709"/>
    <w:rsid w:val="00405DE8"/>
    <w:rsid w:val="00406090"/>
    <w:rsid w:val="00406713"/>
    <w:rsid w:val="00407640"/>
    <w:rsid w:val="00407935"/>
    <w:rsid w:val="00410247"/>
    <w:rsid w:val="0041025B"/>
    <w:rsid w:val="00410E83"/>
    <w:rsid w:val="004114C2"/>
    <w:rsid w:val="00412CCC"/>
    <w:rsid w:val="00413607"/>
    <w:rsid w:val="00413F0C"/>
    <w:rsid w:val="00414014"/>
    <w:rsid w:val="00414597"/>
    <w:rsid w:val="00414A10"/>
    <w:rsid w:val="00414E04"/>
    <w:rsid w:val="00414F94"/>
    <w:rsid w:val="004150C4"/>
    <w:rsid w:val="0041559D"/>
    <w:rsid w:val="00416E81"/>
    <w:rsid w:val="0041707D"/>
    <w:rsid w:val="004172B9"/>
    <w:rsid w:val="0041735D"/>
    <w:rsid w:val="004174A6"/>
    <w:rsid w:val="00420565"/>
    <w:rsid w:val="004209BE"/>
    <w:rsid w:val="00420C2C"/>
    <w:rsid w:val="00420EE3"/>
    <w:rsid w:val="0042104D"/>
    <w:rsid w:val="004212C2"/>
    <w:rsid w:val="00422C87"/>
    <w:rsid w:val="004233B7"/>
    <w:rsid w:val="0042374D"/>
    <w:rsid w:val="00423BCA"/>
    <w:rsid w:val="00423C05"/>
    <w:rsid w:val="00424372"/>
    <w:rsid w:val="00424C35"/>
    <w:rsid w:val="00425AA0"/>
    <w:rsid w:val="0042636D"/>
    <w:rsid w:val="004269ED"/>
    <w:rsid w:val="004269F6"/>
    <w:rsid w:val="00426B11"/>
    <w:rsid w:val="004271CF"/>
    <w:rsid w:val="004277F7"/>
    <w:rsid w:val="00427950"/>
    <w:rsid w:val="00430909"/>
    <w:rsid w:val="004312AB"/>
    <w:rsid w:val="004323FA"/>
    <w:rsid w:val="004341DA"/>
    <w:rsid w:val="004349A1"/>
    <w:rsid w:val="004355B5"/>
    <w:rsid w:val="00435ACF"/>
    <w:rsid w:val="00435EA8"/>
    <w:rsid w:val="004370A0"/>
    <w:rsid w:val="00437357"/>
    <w:rsid w:val="00440472"/>
    <w:rsid w:val="00440C61"/>
    <w:rsid w:val="0044100E"/>
    <w:rsid w:val="004415CF"/>
    <w:rsid w:val="0044295D"/>
    <w:rsid w:val="00442EC4"/>
    <w:rsid w:val="0044377B"/>
    <w:rsid w:val="00443BD2"/>
    <w:rsid w:val="00445208"/>
    <w:rsid w:val="0044551E"/>
    <w:rsid w:val="00445A49"/>
    <w:rsid w:val="00445CEA"/>
    <w:rsid w:val="00445F5F"/>
    <w:rsid w:val="004462B2"/>
    <w:rsid w:val="00446A05"/>
    <w:rsid w:val="00446B03"/>
    <w:rsid w:val="00447877"/>
    <w:rsid w:val="00447889"/>
    <w:rsid w:val="0045060F"/>
    <w:rsid w:val="00450D0A"/>
    <w:rsid w:val="00451A69"/>
    <w:rsid w:val="0045274F"/>
    <w:rsid w:val="00452840"/>
    <w:rsid w:val="00454BE4"/>
    <w:rsid w:val="00455887"/>
    <w:rsid w:val="004565E5"/>
    <w:rsid w:val="0045797C"/>
    <w:rsid w:val="00457F48"/>
    <w:rsid w:val="004603B5"/>
    <w:rsid w:val="004619E3"/>
    <w:rsid w:val="00461C4D"/>
    <w:rsid w:val="004628AA"/>
    <w:rsid w:val="00462B9F"/>
    <w:rsid w:val="0046322E"/>
    <w:rsid w:val="0046495A"/>
    <w:rsid w:val="004659C6"/>
    <w:rsid w:val="0046629C"/>
    <w:rsid w:val="00466336"/>
    <w:rsid w:val="00466E1A"/>
    <w:rsid w:val="0046748D"/>
    <w:rsid w:val="00470E29"/>
    <w:rsid w:val="00470FF5"/>
    <w:rsid w:val="0047123F"/>
    <w:rsid w:val="00471D30"/>
    <w:rsid w:val="0047217F"/>
    <w:rsid w:val="0047249D"/>
    <w:rsid w:val="004724B6"/>
    <w:rsid w:val="00472D57"/>
    <w:rsid w:val="00473EFC"/>
    <w:rsid w:val="0047464F"/>
    <w:rsid w:val="00474A47"/>
    <w:rsid w:val="00475389"/>
    <w:rsid w:val="004753B7"/>
    <w:rsid w:val="00475ECE"/>
    <w:rsid w:val="004765CC"/>
    <w:rsid w:val="00476E70"/>
    <w:rsid w:val="00477DD6"/>
    <w:rsid w:val="00477EEC"/>
    <w:rsid w:val="00477EFB"/>
    <w:rsid w:val="004804B7"/>
    <w:rsid w:val="00480581"/>
    <w:rsid w:val="00480C76"/>
    <w:rsid w:val="00480D56"/>
    <w:rsid w:val="004813D5"/>
    <w:rsid w:val="00481B5A"/>
    <w:rsid w:val="0048241E"/>
    <w:rsid w:val="00483305"/>
    <w:rsid w:val="0048467A"/>
    <w:rsid w:val="0048587E"/>
    <w:rsid w:val="00485C79"/>
    <w:rsid w:val="004861B1"/>
    <w:rsid w:val="00486491"/>
    <w:rsid w:val="00486EEC"/>
    <w:rsid w:val="00490176"/>
    <w:rsid w:val="00490407"/>
    <w:rsid w:val="0049064F"/>
    <w:rsid w:val="00491BDE"/>
    <w:rsid w:val="00493060"/>
    <w:rsid w:val="00494346"/>
    <w:rsid w:val="00494596"/>
    <w:rsid w:val="0049492C"/>
    <w:rsid w:val="00494B0A"/>
    <w:rsid w:val="00494DD5"/>
    <w:rsid w:val="00495256"/>
    <w:rsid w:val="00495317"/>
    <w:rsid w:val="0049597F"/>
    <w:rsid w:val="00495A75"/>
    <w:rsid w:val="0049650E"/>
    <w:rsid w:val="00496B0A"/>
    <w:rsid w:val="00497477"/>
    <w:rsid w:val="00497894"/>
    <w:rsid w:val="004978A7"/>
    <w:rsid w:val="004A0C4D"/>
    <w:rsid w:val="004A0EA7"/>
    <w:rsid w:val="004A1944"/>
    <w:rsid w:val="004A19AC"/>
    <w:rsid w:val="004A1CB1"/>
    <w:rsid w:val="004A1D47"/>
    <w:rsid w:val="004A1DBC"/>
    <w:rsid w:val="004A1F95"/>
    <w:rsid w:val="004A2213"/>
    <w:rsid w:val="004A23B9"/>
    <w:rsid w:val="004A3635"/>
    <w:rsid w:val="004A3A29"/>
    <w:rsid w:val="004A3D0A"/>
    <w:rsid w:val="004A54AC"/>
    <w:rsid w:val="004A5BDC"/>
    <w:rsid w:val="004A5D8B"/>
    <w:rsid w:val="004A7301"/>
    <w:rsid w:val="004B019A"/>
    <w:rsid w:val="004B0C3F"/>
    <w:rsid w:val="004B1AD8"/>
    <w:rsid w:val="004B1D0B"/>
    <w:rsid w:val="004B3286"/>
    <w:rsid w:val="004B360D"/>
    <w:rsid w:val="004B3941"/>
    <w:rsid w:val="004B4B4D"/>
    <w:rsid w:val="004B5544"/>
    <w:rsid w:val="004B5672"/>
    <w:rsid w:val="004B5D17"/>
    <w:rsid w:val="004B74DE"/>
    <w:rsid w:val="004B74E1"/>
    <w:rsid w:val="004B790A"/>
    <w:rsid w:val="004B7F2A"/>
    <w:rsid w:val="004C0AC2"/>
    <w:rsid w:val="004C0AD8"/>
    <w:rsid w:val="004C1312"/>
    <w:rsid w:val="004C1DF7"/>
    <w:rsid w:val="004C267A"/>
    <w:rsid w:val="004C311D"/>
    <w:rsid w:val="004C321F"/>
    <w:rsid w:val="004C3C66"/>
    <w:rsid w:val="004C3D6C"/>
    <w:rsid w:val="004C4204"/>
    <w:rsid w:val="004C4ECA"/>
    <w:rsid w:val="004C5290"/>
    <w:rsid w:val="004C5C75"/>
    <w:rsid w:val="004C6E9D"/>
    <w:rsid w:val="004C6F4A"/>
    <w:rsid w:val="004C6FB5"/>
    <w:rsid w:val="004C7A03"/>
    <w:rsid w:val="004C7D73"/>
    <w:rsid w:val="004C7EDE"/>
    <w:rsid w:val="004D0C94"/>
    <w:rsid w:val="004D1577"/>
    <w:rsid w:val="004D1DBC"/>
    <w:rsid w:val="004D29CF"/>
    <w:rsid w:val="004D336B"/>
    <w:rsid w:val="004D45F2"/>
    <w:rsid w:val="004D47E7"/>
    <w:rsid w:val="004D5295"/>
    <w:rsid w:val="004D5ADD"/>
    <w:rsid w:val="004D5E92"/>
    <w:rsid w:val="004D66C3"/>
    <w:rsid w:val="004D6911"/>
    <w:rsid w:val="004D76F1"/>
    <w:rsid w:val="004E28B3"/>
    <w:rsid w:val="004E2A42"/>
    <w:rsid w:val="004E2BD3"/>
    <w:rsid w:val="004E2DFF"/>
    <w:rsid w:val="004E303F"/>
    <w:rsid w:val="004E3929"/>
    <w:rsid w:val="004E3EE7"/>
    <w:rsid w:val="004E3F98"/>
    <w:rsid w:val="004E4949"/>
    <w:rsid w:val="004E4F18"/>
    <w:rsid w:val="004E5E8F"/>
    <w:rsid w:val="004E5F7B"/>
    <w:rsid w:val="004E6397"/>
    <w:rsid w:val="004E7181"/>
    <w:rsid w:val="004E74F9"/>
    <w:rsid w:val="004E79B5"/>
    <w:rsid w:val="004F02B4"/>
    <w:rsid w:val="004F0998"/>
    <w:rsid w:val="004F0C58"/>
    <w:rsid w:val="004F112E"/>
    <w:rsid w:val="004F13B5"/>
    <w:rsid w:val="004F1497"/>
    <w:rsid w:val="004F257C"/>
    <w:rsid w:val="004F2A73"/>
    <w:rsid w:val="004F2AD9"/>
    <w:rsid w:val="004F2E0C"/>
    <w:rsid w:val="004F31F4"/>
    <w:rsid w:val="004F3932"/>
    <w:rsid w:val="004F5A90"/>
    <w:rsid w:val="004F5B82"/>
    <w:rsid w:val="004F63C1"/>
    <w:rsid w:val="004F65ED"/>
    <w:rsid w:val="004F68C2"/>
    <w:rsid w:val="004F77A0"/>
    <w:rsid w:val="004F7C61"/>
    <w:rsid w:val="004F7C97"/>
    <w:rsid w:val="0050016F"/>
    <w:rsid w:val="005015F7"/>
    <w:rsid w:val="00502B70"/>
    <w:rsid w:val="00502E83"/>
    <w:rsid w:val="0050377E"/>
    <w:rsid w:val="005043B2"/>
    <w:rsid w:val="005049CC"/>
    <w:rsid w:val="00504C1A"/>
    <w:rsid w:val="00504E47"/>
    <w:rsid w:val="0050596B"/>
    <w:rsid w:val="00505D54"/>
    <w:rsid w:val="00506192"/>
    <w:rsid w:val="00506507"/>
    <w:rsid w:val="00506735"/>
    <w:rsid w:val="00507DFA"/>
    <w:rsid w:val="00510D7E"/>
    <w:rsid w:val="00511C1A"/>
    <w:rsid w:val="0051242F"/>
    <w:rsid w:val="0051292E"/>
    <w:rsid w:val="005135C9"/>
    <w:rsid w:val="00513A33"/>
    <w:rsid w:val="00513CD9"/>
    <w:rsid w:val="00514479"/>
    <w:rsid w:val="005159C4"/>
    <w:rsid w:val="00515C56"/>
    <w:rsid w:val="005165B2"/>
    <w:rsid w:val="00517125"/>
    <w:rsid w:val="00520BF9"/>
    <w:rsid w:val="005210B0"/>
    <w:rsid w:val="0052125D"/>
    <w:rsid w:val="0052245B"/>
    <w:rsid w:val="00522CB2"/>
    <w:rsid w:val="00522E95"/>
    <w:rsid w:val="00523FB1"/>
    <w:rsid w:val="00526725"/>
    <w:rsid w:val="00526D92"/>
    <w:rsid w:val="00527C39"/>
    <w:rsid w:val="00527C74"/>
    <w:rsid w:val="00527F29"/>
    <w:rsid w:val="00530A13"/>
    <w:rsid w:val="005334C5"/>
    <w:rsid w:val="00533C2C"/>
    <w:rsid w:val="0053409E"/>
    <w:rsid w:val="00534332"/>
    <w:rsid w:val="00534964"/>
    <w:rsid w:val="0053559C"/>
    <w:rsid w:val="00535915"/>
    <w:rsid w:val="00535AF0"/>
    <w:rsid w:val="00536A54"/>
    <w:rsid w:val="00537A63"/>
    <w:rsid w:val="00537D20"/>
    <w:rsid w:val="00537E0C"/>
    <w:rsid w:val="00541085"/>
    <w:rsid w:val="00541204"/>
    <w:rsid w:val="005416AF"/>
    <w:rsid w:val="00541C3F"/>
    <w:rsid w:val="00542CD0"/>
    <w:rsid w:val="00542D43"/>
    <w:rsid w:val="00542FDF"/>
    <w:rsid w:val="00543B96"/>
    <w:rsid w:val="00544271"/>
    <w:rsid w:val="00544833"/>
    <w:rsid w:val="0054536B"/>
    <w:rsid w:val="00545664"/>
    <w:rsid w:val="0054669C"/>
    <w:rsid w:val="00546E73"/>
    <w:rsid w:val="00546FB0"/>
    <w:rsid w:val="0054766B"/>
    <w:rsid w:val="0055096C"/>
    <w:rsid w:val="00551A57"/>
    <w:rsid w:val="00551E63"/>
    <w:rsid w:val="0055216F"/>
    <w:rsid w:val="0055281D"/>
    <w:rsid w:val="00552858"/>
    <w:rsid w:val="00552980"/>
    <w:rsid w:val="00553922"/>
    <w:rsid w:val="00553B67"/>
    <w:rsid w:val="00554BA4"/>
    <w:rsid w:val="0055656B"/>
    <w:rsid w:val="005576AA"/>
    <w:rsid w:val="00557A9A"/>
    <w:rsid w:val="005607FA"/>
    <w:rsid w:val="00561A4C"/>
    <w:rsid w:val="00561F0F"/>
    <w:rsid w:val="005630F2"/>
    <w:rsid w:val="005642C1"/>
    <w:rsid w:val="0056470D"/>
    <w:rsid w:val="00564CA1"/>
    <w:rsid w:val="00565698"/>
    <w:rsid w:val="005677C5"/>
    <w:rsid w:val="0057017B"/>
    <w:rsid w:val="005704F5"/>
    <w:rsid w:val="00571048"/>
    <w:rsid w:val="005716B4"/>
    <w:rsid w:val="00571707"/>
    <w:rsid w:val="00571F2D"/>
    <w:rsid w:val="00572650"/>
    <w:rsid w:val="005727CE"/>
    <w:rsid w:val="00572CCC"/>
    <w:rsid w:val="00572E56"/>
    <w:rsid w:val="0057316A"/>
    <w:rsid w:val="005753D7"/>
    <w:rsid w:val="00575575"/>
    <w:rsid w:val="00576C05"/>
    <w:rsid w:val="005775CE"/>
    <w:rsid w:val="00577FF7"/>
    <w:rsid w:val="00580DE2"/>
    <w:rsid w:val="00582413"/>
    <w:rsid w:val="0058269A"/>
    <w:rsid w:val="005830D7"/>
    <w:rsid w:val="00583124"/>
    <w:rsid w:val="00583139"/>
    <w:rsid w:val="00583329"/>
    <w:rsid w:val="005833DF"/>
    <w:rsid w:val="0058400A"/>
    <w:rsid w:val="00584854"/>
    <w:rsid w:val="0058538E"/>
    <w:rsid w:val="005860EF"/>
    <w:rsid w:val="005874AD"/>
    <w:rsid w:val="00590DCD"/>
    <w:rsid w:val="005912A9"/>
    <w:rsid w:val="00591610"/>
    <w:rsid w:val="00591B5B"/>
    <w:rsid w:val="00591D5D"/>
    <w:rsid w:val="005920E8"/>
    <w:rsid w:val="005926D4"/>
    <w:rsid w:val="00593958"/>
    <w:rsid w:val="00593CEB"/>
    <w:rsid w:val="00593ED9"/>
    <w:rsid w:val="00594014"/>
    <w:rsid w:val="005949D1"/>
    <w:rsid w:val="00594BCD"/>
    <w:rsid w:val="00594CB6"/>
    <w:rsid w:val="00595177"/>
    <w:rsid w:val="005957D4"/>
    <w:rsid w:val="005958FA"/>
    <w:rsid w:val="00595C15"/>
    <w:rsid w:val="00596E75"/>
    <w:rsid w:val="00596F7B"/>
    <w:rsid w:val="005A1331"/>
    <w:rsid w:val="005A1429"/>
    <w:rsid w:val="005A1A74"/>
    <w:rsid w:val="005A229C"/>
    <w:rsid w:val="005A4204"/>
    <w:rsid w:val="005A4531"/>
    <w:rsid w:val="005A65F8"/>
    <w:rsid w:val="005A6858"/>
    <w:rsid w:val="005A6FA3"/>
    <w:rsid w:val="005A7FC5"/>
    <w:rsid w:val="005B0602"/>
    <w:rsid w:val="005B0B2B"/>
    <w:rsid w:val="005B35C4"/>
    <w:rsid w:val="005B53A3"/>
    <w:rsid w:val="005B62AC"/>
    <w:rsid w:val="005B6BEB"/>
    <w:rsid w:val="005B75D9"/>
    <w:rsid w:val="005C08DD"/>
    <w:rsid w:val="005C0DC3"/>
    <w:rsid w:val="005C1022"/>
    <w:rsid w:val="005C1330"/>
    <w:rsid w:val="005C1641"/>
    <w:rsid w:val="005C17B6"/>
    <w:rsid w:val="005C25DF"/>
    <w:rsid w:val="005C2D62"/>
    <w:rsid w:val="005C2EE7"/>
    <w:rsid w:val="005C35BD"/>
    <w:rsid w:val="005C4799"/>
    <w:rsid w:val="005C5A9D"/>
    <w:rsid w:val="005C5BA1"/>
    <w:rsid w:val="005C7301"/>
    <w:rsid w:val="005C75D7"/>
    <w:rsid w:val="005C7A0B"/>
    <w:rsid w:val="005C7A55"/>
    <w:rsid w:val="005D0CEE"/>
    <w:rsid w:val="005D111E"/>
    <w:rsid w:val="005D25D2"/>
    <w:rsid w:val="005D2AE2"/>
    <w:rsid w:val="005D2BDB"/>
    <w:rsid w:val="005D2E35"/>
    <w:rsid w:val="005D3A04"/>
    <w:rsid w:val="005D3C98"/>
    <w:rsid w:val="005D454B"/>
    <w:rsid w:val="005D5B9A"/>
    <w:rsid w:val="005D6E3D"/>
    <w:rsid w:val="005D7D3D"/>
    <w:rsid w:val="005E0F59"/>
    <w:rsid w:val="005E1646"/>
    <w:rsid w:val="005E1AF6"/>
    <w:rsid w:val="005E2112"/>
    <w:rsid w:val="005E3241"/>
    <w:rsid w:val="005E388A"/>
    <w:rsid w:val="005E3E83"/>
    <w:rsid w:val="005E3FAB"/>
    <w:rsid w:val="005E41C1"/>
    <w:rsid w:val="005E5882"/>
    <w:rsid w:val="005E5A14"/>
    <w:rsid w:val="005E5ADD"/>
    <w:rsid w:val="005E5B9A"/>
    <w:rsid w:val="005E6111"/>
    <w:rsid w:val="005E772F"/>
    <w:rsid w:val="005E7754"/>
    <w:rsid w:val="005F196A"/>
    <w:rsid w:val="005F1DD6"/>
    <w:rsid w:val="005F1EB9"/>
    <w:rsid w:val="005F22C4"/>
    <w:rsid w:val="005F2434"/>
    <w:rsid w:val="005F3B1E"/>
    <w:rsid w:val="005F3DF4"/>
    <w:rsid w:val="005F5B96"/>
    <w:rsid w:val="005F5CA0"/>
    <w:rsid w:val="005F5F0A"/>
    <w:rsid w:val="005F6FEF"/>
    <w:rsid w:val="005F7872"/>
    <w:rsid w:val="005F79DC"/>
    <w:rsid w:val="00600A16"/>
    <w:rsid w:val="00601C6B"/>
    <w:rsid w:val="006023DE"/>
    <w:rsid w:val="00602DCD"/>
    <w:rsid w:val="00603179"/>
    <w:rsid w:val="0060324D"/>
    <w:rsid w:val="006043A4"/>
    <w:rsid w:val="00605E95"/>
    <w:rsid w:val="006066AE"/>
    <w:rsid w:val="00606842"/>
    <w:rsid w:val="00607155"/>
    <w:rsid w:val="006101E6"/>
    <w:rsid w:val="006108F6"/>
    <w:rsid w:val="00610C60"/>
    <w:rsid w:val="006121C1"/>
    <w:rsid w:val="006125C8"/>
    <w:rsid w:val="00612E28"/>
    <w:rsid w:val="0061428F"/>
    <w:rsid w:val="00614ADC"/>
    <w:rsid w:val="00614D43"/>
    <w:rsid w:val="006168B0"/>
    <w:rsid w:val="00616F72"/>
    <w:rsid w:val="00616FC8"/>
    <w:rsid w:val="0062152C"/>
    <w:rsid w:val="00621A7E"/>
    <w:rsid w:val="00622539"/>
    <w:rsid w:val="00622DFD"/>
    <w:rsid w:val="00622F93"/>
    <w:rsid w:val="006230CE"/>
    <w:rsid w:val="00623201"/>
    <w:rsid w:val="006239C8"/>
    <w:rsid w:val="00624587"/>
    <w:rsid w:val="006246FA"/>
    <w:rsid w:val="0062519C"/>
    <w:rsid w:val="00625F80"/>
    <w:rsid w:val="0062626C"/>
    <w:rsid w:val="00626B90"/>
    <w:rsid w:val="00626EF8"/>
    <w:rsid w:val="0062723C"/>
    <w:rsid w:val="00627E6C"/>
    <w:rsid w:val="006308A3"/>
    <w:rsid w:val="00630B08"/>
    <w:rsid w:val="00631D6B"/>
    <w:rsid w:val="0063404A"/>
    <w:rsid w:val="00634214"/>
    <w:rsid w:val="006356C0"/>
    <w:rsid w:val="00636381"/>
    <w:rsid w:val="00636760"/>
    <w:rsid w:val="0063686E"/>
    <w:rsid w:val="006368DB"/>
    <w:rsid w:val="006409C9"/>
    <w:rsid w:val="00640D63"/>
    <w:rsid w:val="00641D75"/>
    <w:rsid w:val="006427C7"/>
    <w:rsid w:val="00643800"/>
    <w:rsid w:val="006438EF"/>
    <w:rsid w:val="0064423C"/>
    <w:rsid w:val="00644F69"/>
    <w:rsid w:val="006459E1"/>
    <w:rsid w:val="006469D4"/>
    <w:rsid w:val="006471A1"/>
    <w:rsid w:val="00647D1B"/>
    <w:rsid w:val="00650B2F"/>
    <w:rsid w:val="00651332"/>
    <w:rsid w:val="00651D2F"/>
    <w:rsid w:val="00653503"/>
    <w:rsid w:val="00653DCD"/>
    <w:rsid w:val="00654BA4"/>
    <w:rsid w:val="00655020"/>
    <w:rsid w:val="006553ED"/>
    <w:rsid w:val="006554FD"/>
    <w:rsid w:val="0065619C"/>
    <w:rsid w:val="00656CC4"/>
    <w:rsid w:val="006608DE"/>
    <w:rsid w:val="006614F7"/>
    <w:rsid w:val="0066152F"/>
    <w:rsid w:val="00661C4F"/>
    <w:rsid w:val="00661EC1"/>
    <w:rsid w:val="006629BC"/>
    <w:rsid w:val="00663E4F"/>
    <w:rsid w:val="006645B9"/>
    <w:rsid w:val="00665402"/>
    <w:rsid w:val="0066544E"/>
    <w:rsid w:val="00666291"/>
    <w:rsid w:val="0066747A"/>
    <w:rsid w:val="006676DF"/>
    <w:rsid w:val="00667B88"/>
    <w:rsid w:val="00670328"/>
    <w:rsid w:val="00670DA4"/>
    <w:rsid w:val="006710BF"/>
    <w:rsid w:val="006719DF"/>
    <w:rsid w:val="00671D93"/>
    <w:rsid w:val="00672226"/>
    <w:rsid w:val="00672C04"/>
    <w:rsid w:val="006733AA"/>
    <w:rsid w:val="006734DB"/>
    <w:rsid w:val="006747FA"/>
    <w:rsid w:val="006757FE"/>
    <w:rsid w:val="00675A01"/>
    <w:rsid w:val="00676B53"/>
    <w:rsid w:val="00676FBD"/>
    <w:rsid w:val="006774A3"/>
    <w:rsid w:val="00680ABC"/>
    <w:rsid w:val="00680E6B"/>
    <w:rsid w:val="00680E80"/>
    <w:rsid w:val="00681388"/>
    <w:rsid w:val="006814CE"/>
    <w:rsid w:val="0068180D"/>
    <w:rsid w:val="00681A89"/>
    <w:rsid w:val="0068283D"/>
    <w:rsid w:val="00682986"/>
    <w:rsid w:val="006830F8"/>
    <w:rsid w:val="00685D8A"/>
    <w:rsid w:val="00685DCC"/>
    <w:rsid w:val="00685F2B"/>
    <w:rsid w:val="00690FB6"/>
    <w:rsid w:val="00691292"/>
    <w:rsid w:val="0069178A"/>
    <w:rsid w:val="00692196"/>
    <w:rsid w:val="00693AE1"/>
    <w:rsid w:val="00693AE6"/>
    <w:rsid w:val="00693C2B"/>
    <w:rsid w:val="00695126"/>
    <w:rsid w:val="00695BF9"/>
    <w:rsid w:val="00695D97"/>
    <w:rsid w:val="00695FF5"/>
    <w:rsid w:val="00697F24"/>
    <w:rsid w:val="006A0375"/>
    <w:rsid w:val="006A04BE"/>
    <w:rsid w:val="006A05C1"/>
    <w:rsid w:val="006A1023"/>
    <w:rsid w:val="006A143E"/>
    <w:rsid w:val="006A145F"/>
    <w:rsid w:val="006A276F"/>
    <w:rsid w:val="006A2EC6"/>
    <w:rsid w:val="006A3B0C"/>
    <w:rsid w:val="006A4004"/>
    <w:rsid w:val="006A5BB1"/>
    <w:rsid w:val="006A6D02"/>
    <w:rsid w:val="006A75A1"/>
    <w:rsid w:val="006A770C"/>
    <w:rsid w:val="006A7ACD"/>
    <w:rsid w:val="006B068B"/>
    <w:rsid w:val="006B07FD"/>
    <w:rsid w:val="006B0D68"/>
    <w:rsid w:val="006B1420"/>
    <w:rsid w:val="006B1E84"/>
    <w:rsid w:val="006B2263"/>
    <w:rsid w:val="006B23B0"/>
    <w:rsid w:val="006B24B9"/>
    <w:rsid w:val="006B28C9"/>
    <w:rsid w:val="006B37D6"/>
    <w:rsid w:val="006B3E47"/>
    <w:rsid w:val="006B3E9B"/>
    <w:rsid w:val="006B41BB"/>
    <w:rsid w:val="006B46C7"/>
    <w:rsid w:val="006B50FA"/>
    <w:rsid w:val="006B57E4"/>
    <w:rsid w:val="006B5A7D"/>
    <w:rsid w:val="006B6DD5"/>
    <w:rsid w:val="006B703B"/>
    <w:rsid w:val="006C08A9"/>
    <w:rsid w:val="006C1415"/>
    <w:rsid w:val="006C181F"/>
    <w:rsid w:val="006C23ED"/>
    <w:rsid w:val="006C28C5"/>
    <w:rsid w:val="006C2900"/>
    <w:rsid w:val="006C296C"/>
    <w:rsid w:val="006C4A0D"/>
    <w:rsid w:val="006C5352"/>
    <w:rsid w:val="006C6364"/>
    <w:rsid w:val="006C7B43"/>
    <w:rsid w:val="006D0359"/>
    <w:rsid w:val="006D055E"/>
    <w:rsid w:val="006D1480"/>
    <w:rsid w:val="006D2230"/>
    <w:rsid w:val="006D2236"/>
    <w:rsid w:val="006D2B29"/>
    <w:rsid w:val="006D4464"/>
    <w:rsid w:val="006D4A95"/>
    <w:rsid w:val="006D5236"/>
    <w:rsid w:val="006D53C4"/>
    <w:rsid w:val="006D559E"/>
    <w:rsid w:val="006D58EF"/>
    <w:rsid w:val="006D5976"/>
    <w:rsid w:val="006D6044"/>
    <w:rsid w:val="006D6772"/>
    <w:rsid w:val="006D6C3B"/>
    <w:rsid w:val="006E1CE8"/>
    <w:rsid w:val="006E1F6D"/>
    <w:rsid w:val="006E2EBF"/>
    <w:rsid w:val="006E3F70"/>
    <w:rsid w:val="006E545A"/>
    <w:rsid w:val="006E6358"/>
    <w:rsid w:val="006E658B"/>
    <w:rsid w:val="006E6849"/>
    <w:rsid w:val="006E6909"/>
    <w:rsid w:val="006F0F66"/>
    <w:rsid w:val="006F202D"/>
    <w:rsid w:val="006F2802"/>
    <w:rsid w:val="006F2B18"/>
    <w:rsid w:val="006F31BB"/>
    <w:rsid w:val="006F4019"/>
    <w:rsid w:val="006F4955"/>
    <w:rsid w:val="006F4BDD"/>
    <w:rsid w:val="006F52A2"/>
    <w:rsid w:val="006F60A0"/>
    <w:rsid w:val="006F61E4"/>
    <w:rsid w:val="006F76D1"/>
    <w:rsid w:val="007001F0"/>
    <w:rsid w:val="00700A27"/>
    <w:rsid w:val="007013BF"/>
    <w:rsid w:val="00701C0A"/>
    <w:rsid w:val="00702448"/>
    <w:rsid w:val="00702A1A"/>
    <w:rsid w:val="00702A78"/>
    <w:rsid w:val="00702C19"/>
    <w:rsid w:val="00702DD2"/>
    <w:rsid w:val="00703169"/>
    <w:rsid w:val="00703BBA"/>
    <w:rsid w:val="00704ABD"/>
    <w:rsid w:val="00704C0A"/>
    <w:rsid w:val="00705532"/>
    <w:rsid w:val="00705D5F"/>
    <w:rsid w:val="00706334"/>
    <w:rsid w:val="007063B0"/>
    <w:rsid w:val="00706E71"/>
    <w:rsid w:val="00707904"/>
    <w:rsid w:val="0071035B"/>
    <w:rsid w:val="00710538"/>
    <w:rsid w:val="00710C10"/>
    <w:rsid w:val="0071255A"/>
    <w:rsid w:val="007126B2"/>
    <w:rsid w:val="007126EA"/>
    <w:rsid w:val="00712C31"/>
    <w:rsid w:val="00713185"/>
    <w:rsid w:val="00713B0C"/>
    <w:rsid w:val="00714B11"/>
    <w:rsid w:val="00715255"/>
    <w:rsid w:val="00716118"/>
    <w:rsid w:val="007161C8"/>
    <w:rsid w:val="00716F1B"/>
    <w:rsid w:val="00717A53"/>
    <w:rsid w:val="00717AEE"/>
    <w:rsid w:val="00717E92"/>
    <w:rsid w:val="00720561"/>
    <w:rsid w:val="00720DDC"/>
    <w:rsid w:val="007214D8"/>
    <w:rsid w:val="0072338A"/>
    <w:rsid w:val="0072344C"/>
    <w:rsid w:val="00724632"/>
    <w:rsid w:val="00726105"/>
    <w:rsid w:val="00727A39"/>
    <w:rsid w:val="00730147"/>
    <w:rsid w:val="0073036E"/>
    <w:rsid w:val="00730943"/>
    <w:rsid w:val="00730C6A"/>
    <w:rsid w:val="00731F06"/>
    <w:rsid w:val="007327BD"/>
    <w:rsid w:val="00733171"/>
    <w:rsid w:val="007337E1"/>
    <w:rsid w:val="00734C42"/>
    <w:rsid w:val="00734E15"/>
    <w:rsid w:val="00735008"/>
    <w:rsid w:val="0073562B"/>
    <w:rsid w:val="007360AB"/>
    <w:rsid w:val="00736A09"/>
    <w:rsid w:val="00737498"/>
    <w:rsid w:val="00737FCE"/>
    <w:rsid w:val="007403D7"/>
    <w:rsid w:val="0074190E"/>
    <w:rsid w:val="00741A66"/>
    <w:rsid w:val="00742297"/>
    <w:rsid w:val="00742671"/>
    <w:rsid w:val="00743368"/>
    <w:rsid w:val="007446BC"/>
    <w:rsid w:val="0074579E"/>
    <w:rsid w:val="00745BA3"/>
    <w:rsid w:val="00750F2B"/>
    <w:rsid w:val="00751220"/>
    <w:rsid w:val="00751432"/>
    <w:rsid w:val="0075188E"/>
    <w:rsid w:val="00752114"/>
    <w:rsid w:val="0075271E"/>
    <w:rsid w:val="00752733"/>
    <w:rsid w:val="00752818"/>
    <w:rsid w:val="007535B5"/>
    <w:rsid w:val="00757EA1"/>
    <w:rsid w:val="00757FD0"/>
    <w:rsid w:val="00760DF7"/>
    <w:rsid w:val="007614DC"/>
    <w:rsid w:val="00761513"/>
    <w:rsid w:val="00761571"/>
    <w:rsid w:val="00763181"/>
    <w:rsid w:val="00763300"/>
    <w:rsid w:val="007639D7"/>
    <w:rsid w:val="00763BCC"/>
    <w:rsid w:val="007649D4"/>
    <w:rsid w:val="00766071"/>
    <w:rsid w:val="007665F7"/>
    <w:rsid w:val="00766841"/>
    <w:rsid w:val="00766FB6"/>
    <w:rsid w:val="00767319"/>
    <w:rsid w:val="007675BF"/>
    <w:rsid w:val="00770098"/>
    <w:rsid w:val="0077106E"/>
    <w:rsid w:val="00771A05"/>
    <w:rsid w:val="00771DB8"/>
    <w:rsid w:val="0077239B"/>
    <w:rsid w:val="0077291C"/>
    <w:rsid w:val="00774FAD"/>
    <w:rsid w:val="00775499"/>
    <w:rsid w:val="00775E36"/>
    <w:rsid w:val="0077644C"/>
    <w:rsid w:val="00777302"/>
    <w:rsid w:val="0078005A"/>
    <w:rsid w:val="0078020B"/>
    <w:rsid w:val="0078046C"/>
    <w:rsid w:val="00780B6D"/>
    <w:rsid w:val="00781EB5"/>
    <w:rsid w:val="00781F54"/>
    <w:rsid w:val="00781FFC"/>
    <w:rsid w:val="007837DF"/>
    <w:rsid w:val="00783A17"/>
    <w:rsid w:val="00783E14"/>
    <w:rsid w:val="00784C43"/>
    <w:rsid w:val="00785967"/>
    <w:rsid w:val="00785D1B"/>
    <w:rsid w:val="00787188"/>
    <w:rsid w:val="00790E8F"/>
    <w:rsid w:val="00791B86"/>
    <w:rsid w:val="007931AF"/>
    <w:rsid w:val="0079339D"/>
    <w:rsid w:val="00793726"/>
    <w:rsid w:val="00794896"/>
    <w:rsid w:val="00794B02"/>
    <w:rsid w:val="00795195"/>
    <w:rsid w:val="0079578B"/>
    <w:rsid w:val="0079587B"/>
    <w:rsid w:val="00795914"/>
    <w:rsid w:val="00796034"/>
    <w:rsid w:val="007967ED"/>
    <w:rsid w:val="007A0381"/>
    <w:rsid w:val="007A1094"/>
    <w:rsid w:val="007A17D9"/>
    <w:rsid w:val="007A2967"/>
    <w:rsid w:val="007A2BAE"/>
    <w:rsid w:val="007A3462"/>
    <w:rsid w:val="007A3BA1"/>
    <w:rsid w:val="007A3E32"/>
    <w:rsid w:val="007A4322"/>
    <w:rsid w:val="007A4A27"/>
    <w:rsid w:val="007A4C95"/>
    <w:rsid w:val="007A5652"/>
    <w:rsid w:val="007A6336"/>
    <w:rsid w:val="007A637A"/>
    <w:rsid w:val="007A652D"/>
    <w:rsid w:val="007A78E8"/>
    <w:rsid w:val="007B011F"/>
    <w:rsid w:val="007B0975"/>
    <w:rsid w:val="007B0D44"/>
    <w:rsid w:val="007B21FC"/>
    <w:rsid w:val="007B2442"/>
    <w:rsid w:val="007B2899"/>
    <w:rsid w:val="007B333B"/>
    <w:rsid w:val="007B3856"/>
    <w:rsid w:val="007B3E8C"/>
    <w:rsid w:val="007B4106"/>
    <w:rsid w:val="007B45F1"/>
    <w:rsid w:val="007B523B"/>
    <w:rsid w:val="007B588E"/>
    <w:rsid w:val="007B6CFC"/>
    <w:rsid w:val="007B6E2F"/>
    <w:rsid w:val="007C0B12"/>
    <w:rsid w:val="007C0D9C"/>
    <w:rsid w:val="007C1D5A"/>
    <w:rsid w:val="007C2707"/>
    <w:rsid w:val="007C29DB"/>
    <w:rsid w:val="007C2A94"/>
    <w:rsid w:val="007C30A3"/>
    <w:rsid w:val="007C367D"/>
    <w:rsid w:val="007C4F1A"/>
    <w:rsid w:val="007C5461"/>
    <w:rsid w:val="007C568A"/>
    <w:rsid w:val="007C5F59"/>
    <w:rsid w:val="007C636D"/>
    <w:rsid w:val="007C7758"/>
    <w:rsid w:val="007C7FD0"/>
    <w:rsid w:val="007D030A"/>
    <w:rsid w:val="007D04AA"/>
    <w:rsid w:val="007D0937"/>
    <w:rsid w:val="007D0C4A"/>
    <w:rsid w:val="007D0CD6"/>
    <w:rsid w:val="007D0D03"/>
    <w:rsid w:val="007D0F2A"/>
    <w:rsid w:val="007D15BC"/>
    <w:rsid w:val="007D1CFF"/>
    <w:rsid w:val="007D2013"/>
    <w:rsid w:val="007D2CEB"/>
    <w:rsid w:val="007D360E"/>
    <w:rsid w:val="007D36B1"/>
    <w:rsid w:val="007D3752"/>
    <w:rsid w:val="007D3EDA"/>
    <w:rsid w:val="007D4525"/>
    <w:rsid w:val="007D4930"/>
    <w:rsid w:val="007D4EB9"/>
    <w:rsid w:val="007D5841"/>
    <w:rsid w:val="007D64D1"/>
    <w:rsid w:val="007D6C16"/>
    <w:rsid w:val="007D6E94"/>
    <w:rsid w:val="007D7014"/>
    <w:rsid w:val="007D7889"/>
    <w:rsid w:val="007E09E9"/>
    <w:rsid w:val="007E0B4A"/>
    <w:rsid w:val="007E141D"/>
    <w:rsid w:val="007E1C54"/>
    <w:rsid w:val="007E266F"/>
    <w:rsid w:val="007E2BAA"/>
    <w:rsid w:val="007E3E19"/>
    <w:rsid w:val="007E4072"/>
    <w:rsid w:val="007E47A3"/>
    <w:rsid w:val="007E504D"/>
    <w:rsid w:val="007E54B6"/>
    <w:rsid w:val="007E56DF"/>
    <w:rsid w:val="007E5C66"/>
    <w:rsid w:val="007E5D87"/>
    <w:rsid w:val="007E68FC"/>
    <w:rsid w:val="007E756C"/>
    <w:rsid w:val="007E766A"/>
    <w:rsid w:val="007E7A71"/>
    <w:rsid w:val="007F04C5"/>
    <w:rsid w:val="007F1735"/>
    <w:rsid w:val="007F1BCD"/>
    <w:rsid w:val="007F244F"/>
    <w:rsid w:val="007F2B09"/>
    <w:rsid w:val="007F2DA3"/>
    <w:rsid w:val="007F3EDC"/>
    <w:rsid w:val="007F4089"/>
    <w:rsid w:val="007F412B"/>
    <w:rsid w:val="007F431A"/>
    <w:rsid w:val="007F504F"/>
    <w:rsid w:val="007F51E3"/>
    <w:rsid w:val="007F779A"/>
    <w:rsid w:val="00800D02"/>
    <w:rsid w:val="00801070"/>
    <w:rsid w:val="00801149"/>
    <w:rsid w:val="00802517"/>
    <w:rsid w:val="00802D48"/>
    <w:rsid w:val="00803581"/>
    <w:rsid w:val="00804A9A"/>
    <w:rsid w:val="00804CBE"/>
    <w:rsid w:val="00804F44"/>
    <w:rsid w:val="00805434"/>
    <w:rsid w:val="008054BF"/>
    <w:rsid w:val="00805669"/>
    <w:rsid w:val="00805B44"/>
    <w:rsid w:val="00805B8C"/>
    <w:rsid w:val="00805FF2"/>
    <w:rsid w:val="0080700B"/>
    <w:rsid w:val="008075D9"/>
    <w:rsid w:val="00807785"/>
    <w:rsid w:val="00807B1A"/>
    <w:rsid w:val="008117EA"/>
    <w:rsid w:val="00811F18"/>
    <w:rsid w:val="00811F1A"/>
    <w:rsid w:val="00812FD7"/>
    <w:rsid w:val="008135F6"/>
    <w:rsid w:val="0081369F"/>
    <w:rsid w:val="008137DE"/>
    <w:rsid w:val="00813C45"/>
    <w:rsid w:val="0081499A"/>
    <w:rsid w:val="00814A55"/>
    <w:rsid w:val="00814E2F"/>
    <w:rsid w:val="0081695C"/>
    <w:rsid w:val="00817172"/>
    <w:rsid w:val="008176B7"/>
    <w:rsid w:val="00817DC2"/>
    <w:rsid w:val="00817DD1"/>
    <w:rsid w:val="008205D0"/>
    <w:rsid w:val="00821CBF"/>
    <w:rsid w:val="00822170"/>
    <w:rsid w:val="00823227"/>
    <w:rsid w:val="0082389C"/>
    <w:rsid w:val="0082399D"/>
    <w:rsid w:val="00824786"/>
    <w:rsid w:val="00824E59"/>
    <w:rsid w:val="00824EDF"/>
    <w:rsid w:val="008255C7"/>
    <w:rsid w:val="008256F1"/>
    <w:rsid w:val="008257E3"/>
    <w:rsid w:val="008268F8"/>
    <w:rsid w:val="00826F17"/>
    <w:rsid w:val="0082742E"/>
    <w:rsid w:val="00831628"/>
    <w:rsid w:val="008317EB"/>
    <w:rsid w:val="008324EB"/>
    <w:rsid w:val="00832BC1"/>
    <w:rsid w:val="00832CA1"/>
    <w:rsid w:val="008339A0"/>
    <w:rsid w:val="00833A97"/>
    <w:rsid w:val="00833D06"/>
    <w:rsid w:val="00834725"/>
    <w:rsid w:val="00834A1C"/>
    <w:rsid w:val="0083512A"/>
    <w:rsid w:val="008372D1"/>
    <w:rsid w:val="008377DD"/>
    <w:rsid w:val="00840DD2"/>
    <w:rsid w:val="0084259C"/>
    <w:rsid w:val="00842CBA"/>
    <w:rsid w:val="008430A9"/>
    <w:rsid w:val="00843A62"/>
    <w:rsid w:val="00843BB9"/>
    <w:rsid w:val="008442C1"/>
    <w:rsid w:val="00844F68"/>
    <w:rsid w:val="0084558A"/>
    <w:rsid w:val="008459C4"/>
    <w:rsid w:val="00845B0C"/>
    <w:rsid w:val="0084756E"/>
    <w:rsid w:val="00847BD1"/>
    <w:rsid w:val="00847E5F"/>
    <w:rsid w:val="00851EA6"/>
    <w:rsid w:val="008525D8"/>
    <w:rsid w:val="00853B16"/>
    <w:rsid w:val="0085424D"/>
    <w:rsid w:val="00854CD3"/>
    <w:rsid w:val="0085560A"/>
    <w:rsid w:val="008557EC"/>
    <w:rsid w:val="00855D25"/>
    <w:rsid w:val="00855E7E"/>
    <w:rsid w:val="00857A29"/>
    <w:rsid w:val="00857D37"/>
    <w:rsid w:val="00860396"/>
    <w:rsid w:val="00861745"/>
    <w:rsid w:val="00862499"/>
    <w:rsid w:val="00862EBD"/>
    <w:rsid w:val="008633AF"/>
    <w:rsid w:val="00863531"/>
    <w:rsid w:val="0086394D"/>
    <w:rsid w:val="008643B5"/>
    <w:rsid w:val="00864A29"/>
    <w:rsid w:val="0086529C"/>
    <w:rsid w:val="008661B8"/>
    <w:rsid w:val="0086644E"/>
    <w:rsid w:val="00867B62"/>
    <w:rsid w:val="00867B74"/>
    <w:rsid w:val="008701F0"/>
    <w:rsid w:val="008703E3"/>
    <w:rsid w:val="00872305"/>
    <w:rsid w:val="00872508"/>
    <w:rsid w:val="0087255E"/>
    <w:rsid w:val="00873310"/>
    <w:rsid w:val="008737EB"/>
    <w:rsid w:val="00873E83"/>
    <w:rsid w:val="00874752"/>
    <w:rsid w:val="00874AA3"/>
    <w:rsid w:val="008754E5"/>
    <w:rsid w:val="00875FF8"/>
    <w:rsid w:val="008768C3"/>
    <w:rsid w:val="008769B5"/>
    <w:rsid w:val="00876DCB"/>
    <w:rsid w:val="00877562"/>
    <w:rsid w:val="00877B41"/>
    <w:rsid w:val="00877F49"/>
    <w:rsid w:val="0088053C"/>
    <w:rsid w:val="00880921"/>
    <w:rsid w:val="00880EB7"/>
    <w:rsid w:val="00881BD1"/>
    <w:rsid w:val="00881F9A"/>
    <w:rsid w:val="00882206"/>
    <w:rsid w:val="00882F37"/>
    <w:rsid w:val="00882FDF"/>
    <w:rsid w:val="0088323F"/>
    <w:rsid w:val="00883524"/>
    <w:rsid w:val="00884667"/>
    <w:rsid w:val="008846C8"/>
    <w:rsid w:val="00884A10"/>
    <w:rsid w:val="00884A28"/>
    <w:rsid w:val="00885263"/>
    <w:rsid w:val="00885AF5"/>
    <w:rsid w:val="00887551"/>
    <w:rsid w:val="008876F6"/>
    <w:rsid w:val="00890A8C"/>
    <w:rsid w:val="008914CF"/>
    <w:rsid w:val="008918A3"/>
    <w:rsid w:val="008924D4"/>
    <w:rsid w:val="00894626"/>
    <w:rsid w:val="00894762"/>
    <w:rsid w:val="00894AC9"/>
    <w:rsid w:val="00895281"/>
    <w:rsid w:val="00895709"/>
    <w:rsid w:val="00895A5E"/>
    <w:rsid w:val="00896038"/>
    <w:rsid w:val="008974CB"/>
    <w:rsid w:val="008979A6"/>
    <w:rsid w:val="008A08D9"/>
    <w:rsid w:val="008A1DA9"/>
    <w:rsid w:val="008A25A3"/>
    <w:rsid w:val="008A3999"/>
    <w:rsid w:val="008A3F02"/>
    <w:rsid w:val="008A3FD2"/>
    <w:rsid w:val="008A456A"/>
    <w:rsid w:val="008A486F"/>
    <w:rsid w:val="008A5829"/>
    <w:rsid w:val="008A699E"/>
    <w:rsid w:val="008A71BD"/>
    <w:rsid w:val="008A794A"/>
    <w:rsid w:val="008A795C"/>
    <w:rsid w:val="008A7960"/>
    <w:rsid w:val="008A7A43"/>
    <w:rsid w:val="008B044D"/>
    <w:rsid w:val="008B093F"/>
    <w:rsid w:val="008B0AD5"/>
    <w:rsid w:val="008B103E"/>
    <w:rsid w:val="008B20E3"/>
    <w:rsid w:val="008B25D4"/>
    <w:rsid w:val="008B26D6"/>
    <w:rsid w:val="008B280B"/>
    <w:rsid w:val="008B2DCA"/>
    <w:rsid w:val="008B3036"/>
    <w:rsid w:val="008B31DC"/>
    <w:rsid w:val="008B32BE"/>
    <w:rsid w:val="008B383C"/>
    <w:rsid w:val="008B3F6D"/>
    <w:rsid w:val="008B4BC2"/>
    <w:rsid w:val="008B65B0"/>
    <w:rsid w:val="008B7D66"/>
    <w:rsid w:val="008C002C"/>
    <w:rsid w:val="008C0342"/>
    <w:rsid w:val="008C0823"/>
    <w:rsid w:val="008C0CF2"/>
    <w:rsid w:val="008C0D72"/>
    <w:rsid w:val="008C2203"/>
    <w:rsid w:val="008C23D9"/>
    <w:rsid w:val="008C24C8"/>
    <w:rsid w:val="008C26DA"/>
    <w:rsid w:val="008C2C43"/>
    <w:rsid w:val="008C43BF"/>
    <w:rsid w:val="008C4D45"/>
    <w:rsid w:val="008C5E0C"/>
    <w:rsid w:val="008C5F40"/>
    <w:rsid w:val="008C7889"/>
    <w:rsid w:val="008C7F9A"/>
    <w:rsid w:val="008C7FA3"/>
    <w:rsid w:val="008D0250"/>
    <w:rsid w:val="008D04BB"/>
    <w:rsid w:val="008D17F8"/>
    <w:rsid w:val="008D193F"/>
    <w:rsid w:val="008D19B0"/>
    <w:rsid w:val="008D1B01"/>
    <w:rsid w:val="008D30DF"/>
    <w:rsid w:val="008D3671"/>
    <w:rsid w:val="008D3BD6"/>
    <w:rsid w:val="008D40EE"/>
    <w:rsid w:val="008D41B9"/>
    <w:rsid w:val="008D557F"/>
    <w:rsid w:val="008D5BE0"/>
    <w:rsid w:val="008D5CFE"/>
    <w:rsid w:val="008D5DF5"/>
    <w:rsid w:val="008D6906"/>
    <w:rsid w:val="008D6BFC"/>
    <w:rsid w:val="008D72FA"/>
    <w:rsid w:val="008E13CC"/>
    <w:rsid w:val="008E176F"/>
    <w:rsid w:val="008E19DD"/>
    <w:rsid w:val="008E1A6C"/>
    <w:rsid w:val="008E1E0C"/>
    <w:rsid w:val="008E2995"/>
    <w:rsid w:val="008E428C"/>
    <w:rsid w:val="008E4E77"/>
    <w:rsid w:val="008E52AB"/>
    <w:rsid w:val="008E5A4C"/>
    <w:rsid w:val="008E6E1D"/>
    <w:rsid w:val="008E6F2D"/>
    <w:rsid w:val="008E7948"/>
    <w:rsid w:val="008F0266"/>
    <w:rsid w:val="008F0B71"/>
    <w:rsid w:val="008F18B6"/>
    <w:rsid w:val="008F18B7"/>
    <w:rsid w:val="008F1CF2"/>
    <w:rsid w:val="008F26B0"/>
    <w:rsid w:val="008F2765"/>
    <w:rsid w:val="008F2C7A"/>
    <w:rsid w:val="008F4650"/>
    <w:rsid w:val="008F481F"/>
    <w:rsid w:val="008F49C7"/>
    <w:rsid w:val="008F5B5B"/>
    <w:rsid w:val="008F6005"/>
    <w:rsid w:val="008F76A2"/>
    <w:rsid w:val="00900226"/>
    <w:rsid w:val="0090081F"/>
    <w:rsid w:val="00900CA2"/>
    <w:rsid w:val="00900F17"/>
    <w:rsid w:val="00900F92"/>
    <w:rsid w:val="00901662"/>
    <w:rsid w:val="009018E4"/>
    <w:rsid w:val="00901FDE"/>
    <w:rsid w:val="009039CA"/>
    <w:rsid w:val="00905595"/>
    <w:rsid w:val="00906976"/>
    <w:rsid w:val="00906984"/>
    <w:rsid w:val="009075FE"/>
    <w:rsid w:val="00907F84"/>
    <w:rsid w:val="00910418"/>
    <w:rsid w:val="009108E7"/>
    <w:rsid w:val="00910F1E"/>
    <w:rsid w:val="0091116F"/>
    <w:rsid w:val="0091136F"/>
    <w:rsid w:val="00911ECB"/>
    <w:rsid w:val="0091218B"/>
    <w:rsid w:val="009148D2"/>
    <w:rsid w:val="00914E87"/>
    <w:rsid w:val="00916590"/>
    <w:rsid w:val="009174EE"/>
    <w:rsid w:val="009177FB"/>
    <w:rsid w:val="00920082"/>
    <w:rsid w:val="00921F03"/>
    <w:rsid w:val="0092273B"/>
    <w:rsid w:val="00922B9F"/>
    <w:rsid w:val="0092310B"/>
    <w:rsid w:val="0092496F"/>
    <w:rsid w:val="009249C1"/>
    <w:rsid w:val="009249CD"/>
    <w:rsid w:val="00924AB5"/>
    <w:rsid w:val="0092544A"/>
    <w:rsid w:val="0092582C"/>
    <w:rsid w:val="00925EE0"/>
    <w:rsid w:val="00927B3E"/>
    <w:rsid w:val="00927D66"/>
    <w:rsid w:val="009300B7"/>
    <w:rsid w:val="009305E9"/>
    <w:rsid w:val="0093064C"/>
    <w:rsid w:val="00934291"/>
    <w:rsid w:val="00934617"/>
    <w:rsid w:val="00934C1F"/>
    <w:rsid w:val="009368E0"/>
    <w:rsid w:val="00936F27"/>
    <w:rsid w:val="00937330"/>
    <w:rsid w:val="00937945"/>
    <w:rsid w:val="00937B84"/>
    <w:rsid w:val="00940151"/>
    <w:rsid w:val="00940E4C"/>
    <w:rsid w:val="00941575"/>
    <w:rsid w:val="00942F00"/>
    <w:rsid w:val="00944740"/>
    <w:rsid w:val="00945D7E"/>
    <w:rsid w:val="00945FAD"/>
    <w:rsid w:val="009464E6"/>
    <w:rsid w:val="00946773"/>
    <w:rsid w:val="00946879"/>
    <w:rsid w:val="00946B9A"/>
    <w:rsid w:val="00946F8E"/>
    <w:rsid w:val="009470CA"/>
    <w:rsid w:val="00947425"/>
    <w:rsid w:val="009474E7"/>
    <w:rsid w:val="00947873"/>
    <w:rsid w:val="00950078"/>
    <w:rsid w:val="00950396"/>
    <w:rsid w:val="009512ED"/>
    <w:rsid w:val="009527FA"/>
    <w:rsid w:val="00952F42"/>
    <w:rsid w:val="00953A11"/>
    <w:rsid w:val="00953C51"/>
    <w:rsid w:val="00954FFE"/>
    <w:rsid w:val="00955B86"/>
    <w:rsid w:val="00956F25"/>
    <w:rsid w:val="0095700B"/>
    <w:rsid w:val="00960292"/>
    <w:rsid w:val="009619EE"/>
    <w:rsid w:val="00961CA3"/>
    <w:rsid w:val="00961CE4"/>
    <w:rsid w:val="0096203A"/>
    <w:rsid w:val="00962044"/>
    <w:rsid w:val="00962386"/>
    <w:rsid w:val="00963D4C"/>
    <w:rsid w:val="00964084"/>
    <w:rsid w:val="009648A6"/>
    <w:rsid w:val="00965085"/>
    <w:rsid w:val="0096590B"/>
    <w:rsid w:val="0096653D"/>
    <w:rsid w:val="00967651"/>
    <w:rsid w:val="009701BD"/>
    <w:rsid w:val="0097085E"/>
    <w:rsid w:val="0097106E"/>
    <w:rsid w:val="009711FC"/>
    <w:rsid w:val="00971309"/>
    <w:rsid w:val="00971386"/>
    <w:rsid w:val="00971F12"/>
    <w:rsid w:val="00971FBC"/>
    <w:rsid w:val="00971FEE"/>
    <w:rsid w:val="009726AA"/>
    <w:rsid w:val="00972EFE"/>
    <w:rsid w:val="00973D43"/>
    <w:rsid w:val="00973D84"/>
    <w:rsid w:val="00973F18"/>
    <w:rsid w:val="00974688"/>
    <w:rsid w:val="009759C6"/>
    <w:rsid w:val="00975FA2"/>
    <w:rsid w:val="00976623"/>
    <w:rsid w:val="009774C9"/>
    <w:rsid w:val="009802E1"/>
    <w:rsid w:val="00980841"/>
    <w:rsid w:val="00980928"/>
    <w:rsid w:val="00980C67"/>
    <w:rsid w:val="009812A7"/>
    <w:rsid w:val="00982E20"/>
    <w:rsid w:val="00983615"/>
    <w:rsid w:val="0098364D"/>
    <w:rsid w:val="00983696"/>
    <w:rsid w:val="00983B9A"/>
    <w:rsid w:val="00984392"/>
    <w:rsid w:val="00984D24"/>
    <w:rsid w:val="00984EFB"/>
    <w:rsid w:val="00986F39"/>
    <w:rsid w:val="009911A2"/>
    <w:rsid w:val="00991A80"/>
    <w:rsid w:val="00991FAC"/>
    <w:rsid w:val="0099218C"/>
    <w:rsid w:val="009926BF"/>
    <w:rsid w:val="009929FA"/>
    <w:rsid w:val="00992D71"/>
    <w:rsid w:val="00993BD3"/>
    <w:rsid w:val="00996F0C"/>
    <w:rsid w:val="0099726B"/>
    <w:rsid w:val="0099726C"/>
    <w:rsid w:val="009972DB"/>
    <w:rsid w:val="009975C3"/>
    <w:rsid w:val="00997E50"/>
    <w:rsid w:val="009A26C2"/>
    <w:rsid w:val="009A2BEF"/>
    <w:rsid w:val="009A3077"/>
    <w:rsid w:val="009A3395"/>
    <w:rsid w:val="009A3555"/>
    <w:rsid w:val="009A42D3"/>
    <w:rsid w:val="009A4D71"/>
    <w:rsid w:val="009A6361"/>
    <w:rsid w:val="009A6899"/>
    <w:rsid w:val="009A6991"/>
    <w:rsid w:val="009A6DF4"/>
    <w:rsid w:val="009A6FD6"/>
    <w:rsid w:val="009A76C3"/>
    <w:rsid w:val="009A78D3"/>
    <w:rsid w:val="009B0F14"/>
    <w:rsid w:val="009B100C"/>
    <w:rsid w:val="009B12F5"/>
    <w:rsid w:val="009B1D0E"/>
    <w:rsid w:val="009B1E4A"/>
    <w:rsid w:val="009B2582"/>
    <w:rsid w:val="009B3094"/>
    <w:rsid w:val="009B33F8"/>
    <w:rsid w:val="009B5028"/>
    <w:rsid w:val="009B627B"/>
    <w:rsid w:val="009B673E"/>
    <w:rsid w:val="009B718A"/>
    <w:rsid w:val="009B7260"/>
    <w:rsid w:val="009C044E"/>
    <w:rsid w:val="009C05B9"/>
    <w:rsid w:val="009C0746"/>
    <w:rsid w:val="009C0DC9"/>
    <w:rsid w:val="009C1415"/>
    <w:rsid w:val="009C1871"/>
    <w:rsid w:val="009C2053"/>
    <w:rsid w:val="009C3746"/>
    <w:rsid w:val="009C3785"/>
    <w:rsid w:val="009C3801"/>
    <w:rsid w:val="009C3896"/>
    <w:rsid w:val="009C3B52"/>
    <w:rsid w:val="009C3CC1"/>
    <w:rsid w:val="009C3E31"/>
    <w:rsid w:val="009C4457"/>
    <w:rsid w:val="009C49D8"/>
    <w:rsid w:val="009C4C64"/>
    <w:rsid w:val="009C4EAA"/>
    <w:rsid w:val="009C56B6"/>
    <w:rsid w:val="009C59D6"/>
    <w:rsid w:val="009C5E02"/>
    <w:rsid w:val="009C5F1C"/>
    <w:rsid w:val="009C65F7"/>
    <w:rsid w:val="009C670B"/>
    <w:rsid w:val="009C7E4C"/>
    <w:rsid w:val="009D04E4"/>
    <w:rsid w:val="009D244C"/>
    <w:rsid w:val="009D27B6"/>
    <w:rsid w:val="009D2D94"/>
    <w:rsid w:val="009D362A"/>
    <w:rsid w:val="009D38B5"/>
    <w:rsid w:val="009D3F37"/>
    <w:rsid w:val="009D49C8"/>
    <w:rsid w:val="009D63D4"/>
    <w:rsid w:val="009D6624"/>
    <w:rsid w:val="009D666A"/>
    <w:rsid w:val="009D6C0F"/>
    <w:rsid w:val="009D72A9"/>
    <w:rsid w:val="009D7EE3"/>
    <w:rsid w:val="009E07A1"/>
    <w:rsid w:val="009E0EDE"/>
    <w:rsid w:val="009E12F1"/>
    <w:rsid w:val="009E155C"/>
    <w:rsid w:val="009E15C5"/>
    <w:rsid w:val="009E1D70"/>
    <w:rsid w:val="009E26A7"/>
    <w:rsid w:val="009E29E2"/>
    <w:rsid w:val="009E2A09"/>
    <w:rsid w:val="009E31D5"/>
    <w:rsid w:val="009E47CC"/>
    <w:rsid w:val="009E4AD9"/>
    <w:rsid w:val="009E4B3F"/>
    <w:rsid w:val="009E59EC"/>
    <w:rsid w:val="009E6C3B"/>
    <w:rsid w:val="009E706C"/>
    <w:rsid w:val="009F281F"/>
    <w:rsid w:val="009F2DCB"/>
    <w:rsid w:val="009F335D"/>
    <w:rsid w:val="009F36E8"/>
    <w:rsid w:val="009F4319"/>
    <w:rsid w:val="009F4452"/>
    <w:rsid w:val="009F5375"/>
    <w:rsid w:val="009F5798"/>
    <w:rsid w:val="009F6787"/>
    <w:rsid w:val="009F78FF"/>
    <w:rsid w:val="009F7959"/>
    <w:rsid w:val="00A00519"/>
    <w:rsid w:val="00A010FE"/>
    <w:rsid w:val="00A02553"/>
    <w:rsid w:val="00A02A1D"/>
    <w:rsid w:val="00A0333B"/>
    <w:rsid w:val="00A040F6"/>
    <w:rsid w:val="00A0422E"/>
    <w:rsid w:val="00A05AA9"/>
    <w:rsid w:val="00A06548"/>
    <w:rsid w:val="00A07449"/>
    <w:rsid w:val="00A104F3"/>
    <w:rsid w:val="00A11E47"/>
    <w:rsid w:val="00A11F96"/>
    <w:rsid w:val="00A11FB4"/>
    <w:rsid w:val="00A12D9F"/>
    <w:rsid w:val="00A13B63"/>
    <w:rsid w:val="00A13C44"/>
    <w:rsid w:val="00A14623"/>
    <w:rsid w:val="00A148DC"/>
    <w:rsid w:val="00A14CF0"/>
    <w:rsid w:val="00A15B2E"/>
    <w:rsid w:val="00A16F6F"/>
    <w:rsid w:val="00A17DB0"/>
    <w:rsid w:val="00A21307"/>
    <w:rsid w:val="00A22540"/>
    <w:rsid w:val="00A22759"/>
    <w:rsid w:val="00A23D83"/>
    <w:rsid w:val="00A24997"/>
    <w:rsid w:val="00A249C8"/>
    <w:rsid w:val="00A27828"/>
    <w:rsid w:val="00A27FCB"/>
    <w:rsid w:val="00A30542"/>
    <w:rsid w:val="00A30C27"/>
    <w:rsid w:val="00A32137"/>
    <w:rsid w:val="00A32B31"/>
    <w:rsid w:val="00A330D1"/>
    <w:rsid w:val="00A3355F"/>
    <w:rsid w:val="00A336BD"/>
    <w:rsid w:val="00A337FF"/>
    <w:rsid w:val="00A347BD"/>
    <w:rsid w:val="00A35E32"/>
    <w:rsid w:val="00A3697F"/>
    <w:rsid w:val="00A36CC7"/>
    <w:rsid w:val="00A36DE8"/>
    <w:rsid w:val="00A36FB3"/>
    <w:rsid w:val="00A37F34"/>
    <w:rsid w:val="00A40505"/>
    <w:rsid w:val="00A41128"/>
    <w:rsid w:val="00A41C07"/>
    <w:rsid w:val="00A42D6B"/>
    <w:rsid w:val="00A43F36"/>
    <w:rsid w:val="00A44299"/>
    <w:rsid w:val="00A44802"/>
    <w:rsid w:val="00A44AA8"/>
    <w:rsid w:val="00A44CFB"/>
    <w:rsid w:val="00A45A72"/>
    <w:rsid w:val="00A46709"/>
    <w:rsid w:val="00A509FF"/>
    <w:rsid w:val="00A50C17"/>
    <w:rsid w:val="00A50F1A"/>
    <w:rsid w:val="00A51B9C"/>
    <w:rsid w:val="00A51F2F"/>
    <w:rsid w:val="00A5245E"/>
    <w:rsid w:val="00A52F0A"/>
    <w:rsid w:val="00A53B5C"/>
    <w:rsid w:val="00A552E5"/>
    <w:rsid w:val="00A55643"/>
    <w:rsid w:val="00A55D62"/>
    <w:rsid w:val="00A56EDB"/>
    <w:rsid w:val="00A56F03"/>
    <w:rsid w:val="00A5722A"/>
    <w:rsid w:val="00A57A90"/>
    <w:rsid w:val="00A606E7"/>
    <w:rsid w:val="00A61A2C"/>
    <w:rsid w:val="00A61B2F"/>
    <w:rsid w:val="00A61CC1"/>
    <w:rsid w:val="00A62C0C"/>
    <w:rsid w:val="00A63302"/>
    <w:rsid w:val="00A63447"/>
    <w:rsid w:val="00A65243"/>
    <w:rsid w:val="00A66F5E"/>
    <w:rsid w:val="00A6739F"/>
    <w:rsid w:val="00A67454"/>
    <w:rsid w:val="00A674EB"/>
    <w:rsid w:val="00A67A4E"/>
    <w:rsid w:val="00A70393"/>
    <w:rsid w:val="00A70964"/>
    <w:rsid w:val="00A7140F"/>
    <w:rsid w:val="00A734EC"/>
    <w:rsid w:val="00A73914"/>
    <w:rsid w:val="00A74188"/>
    <w:rsid w:val="00A754BE"/>
    <w:rsid w:val="00A75AFC"/>
    <w:rsid w:val="00A76868"/>
    <w:rsid w:val="00A771F4"/>
    <w:rsid w:val="00A772DB"/>
    <w:rsid w:val="00A77543"/>
    <w:rsid w:val="00A7795C"/>
    <w:rsid w:val="00A8104E"/>
    <w:rsid w:val="00A8138F"/>
    <w:rsid w:val="00A81701"/>
    <w:rsid w:val="00A81F66"/>
    <w:rsid w:val="00A827A3"/>
    <w:rsid w:val="00A82B29"/>
    <w:rsid w:val="00A8326F"/>
    <w:rsid w:val="00A83381"/>
    <w:rsid w:val="00A83D3E"/>
    <w:rsid w:val="00A8451C"/>
    <w:rsid w:val="00A85712"/>
    <w:rsid w:val="00A85937"/>
    <w:rsid w:val="00A87865"/>
    <w:rsid w:val="00A87A9E"/>
    <w:rsid w:val="00A87D44"/>
    <w:rsid w:val="00A90A06"/>
    <w:rsid w:val="00A91C6F"/>
    <w:rsid w:val="00A929F5"/>
    <w:rsid w:val="00A92FDA"/>
    <w:rsid w:val="00A93164"/>
    <w:rsid w:val="00A95CC5"/>
    <w:rsid w:val="00A95E13"/>
    <w:rsid w:val="00A9615E"/>
    <w:rsid w:val="00A9616B"/>
    <w:rsid w:val="00A96514"/>
    <w:rsid w:val="00A967E4"/>
    <w:rsid w:val="00A968AA"/>
    <w:rsid w:val="00A96C2E"/>
    <w:rsid w:val="00A97121"/>
    <w:rsid w:val="00A97407"/>
    <w:rsid w:val="00A97BBD"/>
    <w:rsid w:val="00AA01AF"/>
    <w:rsid w:val="00AA0234"/>
    <w:rsid w:val="00AA03E8"/>
    <w:rsid w:val="00AA0A86"/>
    <w:rsid w:val="00AA0AFC"/>
    <w:rsid w:val="00AA0DFB"/>
    <w:rsid w:val="00AA1158"/>
    <w:rsid w:val="00AA2050"/>
    <w:rsid w:val="00AA20B8"/>
    <w:rsid w:val="00AA26C6"/>
    <w:rsid w:val="00AA3559"/>
    <w:rsid w:val="00AA3B18"/>
    <w:rsid w:val="00AA3FCB"/>
    <w:rsid w:val="00AA470E"/>
    <w:rsid w:val="00AA60F4"/>
    <w:rsid w:val="00AA61E9"/>
    <w:rsid w:val="00AA74BF"/>
    <w:rsid w:val="00AB15C7"/>
    <w:rsid w:val="00AB1AA4"/>
    <w:rsid w:val="00AB2140"/>
    <w:rsid w:val="00AB2B31"/>
    <w:rsid w:val="00AB3C35"/>
    <w:rsid w:val="00AB47E5"/>
    <w:rsid w:val="00AB49ED"/>
    <w:rsid w:val="00AB4D2D"/>
    <w:rsid w:val="00AB5306"/>
    <w:rsid w:val="00AB6859"/>
    <w:rsid w:val="00AC0145"/>
    <w:rsid w:val="00AC1525"/>
    <w:rsid w:val="00AC18A3"/>
    <w:rsid w:val="00AC1F85"/>
    <w:rsid w:val="00AC20A3"/>
    <w:rsid w:val="00AC236D"/>
    <w:rsid w:val="00AC265F"/>
    <w:rsid w:val="00AC33D1"/>
    <w:rsid w:val="00AC35BF"/>
    <w:rsid w:val="00AC4BC0"/>
    <w:rsid w:val="00AC564E"/>
    <w:rsid w:val="00AD01E0"/>
    <w:rsid w:val="00AD04F1"/>
    <w:rsid w:val="00AD2194"/>
    <w:rsid w:val="00AD2400"/>
    <w:rsid w:val="00AD2438"/>
    <w:rsid w:val="00AD263C"/>
    <w:rsid w:val="00AD2BB7"/>
    <w:rsid w:val="00AD3358"/>
    <w:rsid w:val="00AD3C78"/>
    <w:rsid w:val="00AD3DA2"/>
    <w:rsid w:val="00AD5487"/>
    <w:rsid w:val="00AD5EFD"/>
    <w:rsid w:val="00AD764B"/>
    <w:rsid w:val="00AD7D6F"/>
    <w:rsid w:val="00AD7FC8"/>
    <w:rsid w:val="00AE031A"/>
    <w:rsid w:val="00AE10DB"/>
    <w:rsid w:val="00AE1152"/>
    <w:rsid w:val="00AE149B"/>
    <w:rsid w:val="00AE1BB9"/>
    <w:rsid w:val="00AE1D70"/>
    <w:rsid w:val="00AE225E"/>
    <w:rsid w:val="00AE2D3F"/>
    <w:rsid w:val="00AE34A1"/>
    <w:rsid w:val="00AE3822"/>
    <w:rsid w:val="00AE3DB4"/>
    <w:rsid w:val="00AE4539"/>
    <w:rsid w:val="00AE4E51"/>
    <w:rsid w:val="00AE4EFF"/>
    <w:rsid w:val="00AE4F82"/>
    <w:rsid w:val="00AE5B72"/>
    <w:rsid w:val="00AE5C6A"/>
    <w:rsid w:val="00AE74D6"/>
    <w:rsid w:val="00AF095D"/>
    <w:rsid w:val="00AF1019"/>
    <w:rsid w:val="00AF102F"/>
    <w:rsid w:val="00AF1133"/>
    <w:rsid w:val="00AF33EA"/>
    <w:rsid w:val="00AF386B"/>
    <w:rsid w:val="00AF3E67"/>
    <w:rsid w:val="00AF41E2"/>
    <w:rsid w:val="00AF55D9"/>
    <w:rsid w:val="00AF58A1"/>
    <w:rsid w:val="00AF596A"/>
    <w:rsid w:val="00AF5EE8"/>
    <w:rsid w:val="00AF6B7B"/>
    <w:rsid w:val="00AF6D96"/>
    <w:rsid w:val="00B008E6"/>
    <w:rsid w:val="00B013D2"/>
    <w:rsid w:val="00B01A1A"/>
    <w:rsid w:val="00B02AF8"/>
    <w:rsid w:val="00B02C2B"/>
    <w:rsid w:val="00B031E7"/>
    <w:rsid w:val="00B0427C"/>
    <w:rsid w:val="00B05035"/>
    <w:rsid w:val="00B05A74"/>
    <w:rsid w:val="00B0614D"/>
    <w:rsid w:val="00B06A3C"/>
    <w:rsid w:val="00B070EC"/>
    <w:rsid w:val="00B072B3"/>
    <w:rsid w:val="00B073F1"/>
    <w:rsid w:val="00B07DAA"/>
    <w:rsid w:val="00B110AB"/>
    <w:rsid w:val="00B12482"/>
    <w:rsid w:val="00B1274C"/>
    <w:rsid w:val="00B15852"/>
    <w:rsid w:val="00B15E33"/>
    <w:rsid w:val="00B168C0"/>
    <w:rsid w:val="00B17616"/>
    <w:rsid w:val="00B17AC7"/>
    <w:rsid w:val="00B17E1E"/>
    <w:rsid w:val="00B20D75"/>
    <w:rsid w:val="00B211F0"/>
    <w:rsid w:val="00B21E71"/>
    <w:rsid w:val="00B242C3"/>
    <w:rsid w:val="00B24505"/>
    <w:rsid w:val="00B25A80"/>
    <w:rsid w:val="00B26199"/>
    <w:rsid w:val="00B266AE"/>
    <w:rsid w:val="00B26AC5"/>
    <w:rsid w:val="00B26CD1"/>
    <w:rsid w:val="00B30FA4"/>
    <w:rsid w:val="00B3293C"/>
    <w:rsid w:val="00B32A78"/>
    <w:rsid w:val="00B333D8"/>
    <w:rsid w:val="00B33A09"/>
    <w:rsid w:val="00B34916"/>
    <w:rsid w:val="00B35196"/>
    <w:rsid w:val="00B351FA"/>
    <w:rsid w:val="00B35755"/>
    <w:rsid w:val="00B3598A"/>
    <w:rsid w:val="00B36150"/>
    <w:rsid w:val="00B36365"/>
    <w:rsid w:val="00B3640F"/>
    <w:rsid w:val="00B37263"/>
    <w:rsid w:val="00B41136"/>
    <w:rsid w:val="00B43722"/>
    <w:rsid w:val="00B43763"/>
    <w:rsid w:val="00B43F1B"/>
    <w:rsid w:val="00B441BF"/>
    <w:rsid w:val="00B44607"/>
    <w:rsid w:val="00B44CEB"/>
    <w:rsid w:val="00B4509F"/>
    <w:rsid w:val="00B45961"/>
    <w:rsid w:val="00B45F3B"/>
    <w:rsid w:val="00B46638"/>
    <w:rsid w:val="00B4669A"/>
    <w:rsid w:val="00B501F5"/>
    <w:rsid w:val="00B50A2A"/>
    <w:rsid w:val="00B5147E"/>
    <w:rsid w:val="00B52A94"/>
    <w:rsid w:val="00B53157"/>
    <w:rsid w:val="00B53242"/>
    <w:rsid w:val="00B537EE"/>
    <w:rsid w:val="00B5417D"/>
    <w:rsid w:val="00B55116"/>
    <w:rsid w:val="00B556FA"/>
    <w:rsid w:val="00B558E1"/>
    <w:rsid w:val="00B55C6D"/>
    <w:rsid w:val="00B55F5E"/>
    <w:rsid w:val="00B5709B"/>
    <w:rsid w:val="00B57518"/>
    <w:rsid w:val="00B60932"/>
    <w:rsid w:val="00B609CE"/>
    <w:rsid w:val="00B61E92"/>
    <w:rsid w:val="00B62CCE"/>
    <w:rsid w:val="00B62E00"/>
    <w:rsid w:val="00B63FFE"/>
    <w:rsid w:val="00B641BA"/>
    <w:rsid w:val="00B64DAA"/>
    <w:rsid w:val="00B64E29"/>
    <w:rsid w:val="00B6509E"/>
    <w:rsid w:val="00B65847"/>
    <w:rsid w:val="00B65A1D"/>
    <w:rsid w:val="00B65B29"/>
    <w:rsid w:val="00B67071"/>
    <w:rsid w:val="00B6745E"/>
    <w:rsid w:val="00B678AB"/>
    <w:rsid w:val="00B67F95"/>
    <w:rsid w:val="00B7149E"/>
    <w:rsid w:val="00B7154B"/>
    <w:rsid w:val="00B72100"/>
    <w:rsid w:val="00B72248"/>
    <w:rsid w:val="00B72797"/>
    <w:rsid w:val="00B73201"/>
    <w:rsid w:val="00B74294"/>
    <w:rsid w:val="00B7485A"/>
    <w:rsid w:val="00B75087"/>
    <w:rsid w:val="00B750C8"/>
    <w:rsid w:val="00B75E5E"/>
    <w:rsid w:val="00B75F33"/>
    <w:rsid w:val="00B76659"/>
    <w:rsid w:val="00B77264"/>
    <w:rsid w:val="00B77343"/>
    <w:rsid w:val="00B776D4"/>
    <w:rsid w:val="00B77A2C"/>
    <w:rsid w:val="00B77B97"/>
    <w:rsid w:val="00B8002B"/>
    <w:rsid w:val="00B80749"/>
    <w:rsid w:val="00B80AC7"/>
    <w:rsid w:val="00B8111D"/>
    <w:rsid w:val="00B814AF"/>
    <w:rsid w:val="00B829A9"/>
    <w:rsid w:val="00B833A0"/>
    <w:rsid w:val="00B8341D"/>
    <w:rsid w:val="00B83958"/>
    <w:rsid w:val="00B848E8"/>
    <w:rsid w:val="00B84971"/>
    <w:rsid w:val="00B85251"/>
    <w:rsid w:val="00B8550F"/>
    <w:rsid w:val="00B868E8"/>
    <w:rsid w:val="00B86C38"/>
    <w:rsid w:val="00B87238"/>
    <w:rsid w:val="00B876FE"/>
    <w:rsid w:val="00B9036B"/>
    <w:rsid w:val="00B90721"/>
    <w:rsid w:val="00B90AF4"/>
    <w:rsid w:val="00B91198"/>
    <w:rsid w:val="00B913AF"/>
    <w:rsid w:val="00B92341"/>
    <w:rsid w:val="00B92713"/>
    <w:rsid w:val="00B927F5"/>
    <w:rsid w:val="00B92C7B"/>
    <w:rsid w:val="00B93099"/>
    <w:rsid w:val="00B93718"/>
    <w:rsid w:val="00B93B0A"/>
    <w:rsid w:val="00B93D26"/>
    <w:rsid w:val="00B93FBE"/>
    <w:rsid w:val="00B9479D"/>
    <w:rsid w:val="00B959B7"/>
    <w:rsid w:val="00B96109"/>
    <w:rsid w:val="00B9614B"/>
    <w:rsid w:val="00B96A39"/>
    <w:rsid w:val="00B97770"/>
    <w:rsid w:val="00B97A56"/>
    <w:rsid w:val="00B97C8D"/>
    <w:rsid w:val="00B97EC2"/>
    <w:rsid w:val="00BA0B84"/>
    <w:rsid w:val="00BA1258"/>
    <w:rsid w:val="00BA199B"/>
    <w:rsid w:val="00BA386D"/>
    <w:rsid w:val="00BA48A2"/>
    <w:rsid w:val="00BA4CA2"/>
    <w:rsid w:val="00BA4EA1"/>
    <w:rsid w:val="00BA53BC"/>
    <w:rsid w:val="00BA6DD8"/>
    <w:rsid w:val="00BA7EC5"/>
    <w:rsid w:val="00BB2451"/>
    <w:rsid w:val="00BB2616"/>
    <w:rsid w:val="00BB30C4"/>
    <w:rsid w:val="00BB35F8"/>
    <w:rsid w:val="00BB39A8"/>
    <w:rsid w:val="00BB3EF2"/>
    <w:rsid w:val="00BB3FC8"/>
    <w:rsid w:val="00BB49BF"/>
    <w:rsid w:val="00BB5781"/>
    <w:rsid w:val="00BB639A"/>
    <w:rsid w:val="00BB645D"/>
    <w:rsid w:val="00BB657E"/>
    <w:rsid w:val="00BB685B"/>
    <w:rsid w:val="00BB6CB3"/>
    <w:rsid w:val="00BB7035"/>
    <w:rsid w:val="00BB7DE4"/>
    <w:rsid w:val="00BC06FD"/>
    <w:rsid w:val="00BC2528"/>
    <w:rsid w:val="00BC2B07"/>
    <w:rsid w:val="00BC2D3E"/>
    <w:rsid w:val="00BC34CA"/>
    <w:rsid w:val="00BC3772"/>
    <w:rsid w:val="00BC3D16"/>
    <w:rsid w:val="00BC5A68"/>
    <w:rsid w:val="00BC6984"/>
    <w:rsid w:val="00BC7164"/>
    <w:rsid w:val="00BC7CCD"/>
    <w:rsid w:val="00BD0E0A"/>
    <w:rsid w:val="00BD1ADE"/>
    <w:rsid w:val="00BD1D31"/>
    <w:rsid w:val="00BD2F48"/>
    <w:rsid w:val="00BD3260"/>
    <w:rsid w:val="00BD3DA8"/>
    <w:rsid w:val="00BD44F0"/>
    <w:rsid w:val="00BD4847"/>
    <w:rsid w:val="00BD4AA7"/>
    <w:rsid w:val="00BD4B8A"/>
    <w:rsid w:val="00BD5798"/>
    <w:rsid w:val="00BD58BE"/>
    <w:rsid w:val="00BD5A6E"/>
    <w:rsid w:val="00BD5D4B"/>
    <w:rsid w:val="00BD5E6A"/>
    <w:rsid w:val="00BD677E"/>
    <w:rsid w:val="00BD6A99"/>
    <w:rsid w:val="00BD7138"/>
    <w:rsid w:val="00BD779C"/>
    <w:rsid w:val="00BE00C3"/>
    <w:rsid w:val="00BE03DE"/>
    <w:rsid w:val="00BE11B1"/>
    <w:rsid w:val="00BE2560"/>
    <w:rsid w:val="00BE39FB"/>
    <w:rsid w:val="00BE4C7F"/>
    <w:rsid w:val="00BE4CEC"/>
    <w:rsid w:val="00BE4D8D"/>
    <w:rsid w:val="00BE59B8"/>
    <w:rsid w:val="00BE7D77"/>
    <w:rsid w:val="00BF02FD"/>
    <w:rsid w:val="00BF0417"/>
    <w:rsid w:val="00BF1097"/>
    <w:rsid w:val="00BF14DB"/>
    <w:rsid w:val="00BF1CA1"/>
    <w:rsid w:val="00BF1FBA"/>
    <w:rsid w:val="00BF30BF"/>
    <w:rsid w:val="00BF334B"/>
    <w:rsid w:val="00BF3921"/>
    <w:rsid w:val="00BF39E9"/>
    <w:rsid w:val="00BF3DFB"/>
    <w:rsid w:val="00BF47A6"/>
    <w:rsid w:val="00BF4B41"/>
    <w:rsid w:val="00BF4C16"/>
    <w:rsid w:val="00BF5497"/>
    <w:rsid w:val="00BF5541"/>
    <w:rsid w:val="00BF5A1F"/>
    <w:rsid w:val="00BF602F"/>
    <w:rsid w:val="00BF6698"/>
    <w:rsid w:val="00BF6785"/>
    <w:rsid w:val="00BF73CE"/>
    <w:rsid w:val="00BF782F"/>
    <w:rsid w:val="00C0187C"/>
    <w:rsid w:val="00C01CED"/>
    <w:rsid w:val="00C025FA"/>
    <w:rsid w:val="00C03A8E"/>
    <w:rsid w:val="00C04492"/>
    <w:rsid w:val="00C044D3"/>
    <w:rsid w:val="00C04844"/>
    <w:rsid w:val="00C0577C"/>
    <w:rsid w:val="00C05CDD"/>
    <w:rsid w:val="00C05D8E"/>
    <w:rsid w:val="00C05FBB"/>
    <w:rsid w:val="00C06B29"/>
    <w:rsid w:val="00C06C07"/>
    <w:rsid w:val="00C06D49"/>
    <w:rsid w:val="00C06E86"/>
    <w:rsid w:val="00C076F9"/>
    <w:rsid w:val="00C101A2"/>
    <w:rsid w:val="00C11592"/>
    <w:rsid w:val="00C124A3"/>
    <w:rsid w:val="00C13131"/>
    <w:rsid w:val="00C1672C"/>
    <w:rsid w:val="00C20C8B"/>
    <w:rsid w:val="00C21AFF"/>
    <w:rsid w:val="00C2205E"/>
    <w:rsid w:val="00C2210A"/>
    <w:rsid w:val="00C22117"/>
    <w:rsid w:val="00C222A0"/>
    <w:rsid w:val="00C22AD4"/>
    <w:rsid w:val="00C22CEB"/>
    <w:rsid w:val="00C236BC"/>
    <w:rsid w:val="00C237D4"/>
    <w:rsid w:val="00C23BB1"/>
    <w:rsid w:val="00C24E14"/>
    <w:rsid w:val="00C25F68"/>
    <w:rsid w:val="00C26E96"/>
    <w:rsid w:val="00C2728F"/>
    <w:rsid w:val="00C27D38"/>
    <w:rsid w:val="00C309C2"/>
    <w:rsid w:val="00C31013"/>
    <w:rsid w:val="00C3273A"/>
    <w:rsid w:val="00C32D60"/>
    <w:rsid w:val="00C33D84"/>
    <w:rsid w:val="00C33FE2"/>
    <w:rsid w:val="00C3434D"/>
    <w:rsid w:val="00C34CC9"/>
    <w:rsid w:val="00C34E73"/>
    <w:rsid w:val="00C351C0"/>
    <w:rsid w:val="00C35720"/>
    <w:rsid w:val="00C3652F"/>
    <w:rsid w:val="00C3663D"/>
    <w:rsid w:val="00C400FB"/>
    <w:rsid w:val="00C4025D"/>
    <w:rsid w:val="00C405E4"/>
    <w:rsid w:val="00C40B3C"/>
    <w:rsid w:val="00C40DA7"/>
    <w:rsid w:val="00C4121A"/>
    <w:rsid w:val="00C41712"/>
    <w:rsid w:val="00C425E9"/>
    <w:rsid w:val="00C42802"/>
    <w:rsid w:val="00C4353E"/>
    <w:rsid w:val="00C43956"/>
    <w:rsid w:val="00C441CD"/>
    <w:rsid w:val="00C44BD4"/>
    <w:rsid w:val="00C45A43"/>
    <w:rsid w:val="00C46956"/>
    <w:rsid w:val="00C46D4B"/>
    <w:rsid w:val="00C47106"/>
    <w:rsid w:val="00C475BF"/>
    <w:rsid w:val="00C50EDF"/>
    <w:rsid w:val="00C51331"/>
    <w:rsid w:val="00C51EEA"/>
    <w:rsid w:val="00C52C3C"/>
    <w:rsid w:val="00C52C3F"/>
    <w:rsid w:val="00C52DF1"/>
    <w:rsid w:val="00C53357"/>
    <w:rsid w:val="00C53CC8"/>
    <w:rsid w:val="00C53D74"/>
    <w:rsid w:val="00C53FF0"/>
    <w:rsid w:val="00C54670"/>
    <w:rsid w:val="00C54DC7"/>
    <w:rsid w:val="00C55BA0"/>
    <w:rsid w:val="00C5684E"/>
    <w:rsid w:val="00C57166"/>
    <w:rsid w:val="00C57954"/>
    <w:rsid w:val="00C57A05"/>
    <w:rsid w:val="00C57B0C"/>
    <w:rsid w:val="00C6044C"/>
    <w:rsid w:val="00C6044D"/>
    <w:rsid w:val="00C61782"/>
    <w:rsid w:val="00C62C62"/>
    <w:rsid w:val="00C63226"/>
    <w:rsid w:val="00C63271"/>
    <w:rsid w:val="00C6344A"/>
    <w:rsid w:val="00C63609"/>
    <w:rsid w:val="00C6421F"/>
    <w:rsid w:val="00C65161"/>
    <w:rsid w:val="00C6583F"/>
    <w:rsid w:val="00C65C27"/>
    <w:rsid w:val="00C65C66"/>
    <w:rsid w:val="00C700DE"/>
    <w:rsid w:val="00C70B78"/>
    <w:rsid w:val="00C71101"/>
    <w:rsid w:val="00C720EB"/>
    <w:rsid w:val="00C724F7"/>
    <w:rsid w:val="00C7277A"/>
    <w:rsid w:val="00C72C31"/>
    <w:rsid w:val="00C72D7B"/>
    <w:rsid w:val="00C72DC8"/>
    <w:rsid w:val="00C735E1"/>
    <w:rsid w:val="00C751CA"/>
    <w:rsid w:val="00C77067"/>
    <w:rsid w:val="00C77584"/>
    <w:rsid w:val="00C776D1"/>
    <w:rsid w:val="00C77C32"/>
    <w:rsid w:val="00C77E21"/>
    <w:rsid w:val="00C80A34"/>
    <w:rsid w:val="00C80EE8"/>
    <w:rsid w:val="00C8124B"/>
    <w:rsid w:val="00C8141D"/>
    <w:rsid w:val="00C81531"/>
    <w:rsid w:val="00C82A21"/>
    <w:rsid w:val="00C83466"/>
    <w:rsid w:val="00C837FD"/>
    <w:rsid w:val="00C83A03"/>
    <w:rsid w:val="00C86346"/>
    <w:rsid w:val="00C86C7F"/>
    <w:rsid w:val="00C877FC"/>
    <w:rsid w:val="00C87ADE"/>
    <w:rsid w:val="00C87B56"/>
    <w:rsid w:val="00C87DED"/>
    <w:rsid w:val="00C915D2"/>
    <w:rsid w:val="00C9249A"/>
    <w:rsid w:val="00C95586"/>
    <w:rsid w:val="00C95AB8"/>
    <w:rsid w:val="00C97446"/>
    <w:rsid w:val="00C97B40"/>
    <w:rsid w:val="00CA006E"/>
    <w:rsid w:val="00CA0263"/>
    <w:rsid w:val="00CA0876"/>
    <w:rsid w:val="00CA1256"/>
    <w:rsid w:val="00CA1421"/>
    <w:rsid w:val="00CA19F7"/>
    <w:rsid w:val="00CA1CBE"/>
    <w:rsid w:val="00CA2DBB"/>
    <w:rsid w:val="00CA39A8"/>
    <w:rsid w:val="00CA39EC"/>
    <w:rsid w:val="00CA3CEC"/>
    <w:rsid w:val="00CA59FB"/>
    <w:rsid w:val="00CA7ACF"/>
    <w:rsid w:val="00CA7C53"/>
    <w:rsid w:val="00CB16A4"/>
    <w:rsid w:val="00CB1827"/>
    <w:rsid w:val="00CB1911"/>
    <w:rsid w:val="00CB1AA6"/>
    <w:rsid w:val="00CB3BE6"/>
    <w:rsid w:val="00CB4286"/>
    <w:rsid w:val="00CB44EB"/>
    <w:rsid w:val="00CB4B77"/>
    <w:rsid w:val="00CB511D"/>
    <w:rsid w:val="00CB54CF"/>
    <w:rsid w:val="00CB551A"/>
    <w:rsid w:val="00CB6309"/>
    <w:rsid w:val="00CB75D0"/>
    <w:rsid w:val="00CB79B4"/>
    <w:rsid w:val="00CC10B3"/>
    <w:rsid w:val="00CC1E55"/>
    <w:rsid w:val="00CC2C8B"/>
    <w:rsid w:val="00CC2DCB"/>
    <w:rsid w:val="00CC3056"/>
    <w:rsid w:val="00CC32BD"/>
    <w:rsid w:val="00CC3D94"/>
    <w:rsid w:val="00CC4014"/>
    <w:rsid w:val="00CC57D0"/>
    <w:rsid w:val="00CC5B0C"/>
    <w:rsid w:val="00CC6051"/>
    <w:rsid w:val="00CC70C2"/>
    <w:rsid w:val="00CC75B9"/>
    <w:rsid w:val="00CC79F0"/>
    <w:rsid w:val="00CC7E24"/>
    <w:rsid w:val="00CD111E"/>
    <w:rsid w:val="00CD1A73"/>
    <w:rsid w:val="00CD34A1"/>
    <w:rsid w:val="00CD3E30"/>
    <w:rsid w:val="00CD4447"/>
    <w:rsid w:val="00CD4C17"/>
    <w:rsid w:val="00CD4CF6"/>
    <w:rsid w:val="00CD5EA8"/>
    <w:rsid w:val="00CD6108"/>
    <w:rsid w:val="00CD6180"/>
    <w:rsid w:val="00CD620F"/>
    <w:rsid w:val="00CD6D56"/>
    <w:rsid w:val="00CD7527"/>
    <w:rsid w:val="00CE1E20"/>
    <w:rsid w:val="00CE2095"/>
    <w:rsid w:val="00CE20C1"/>
    <w:rsid w:val="00CE2B62"/>
    <w:rsid w:val="00CE310D"/>
    <w:rsid w:val="00CE354A"/>
    <w:rsid w:val="00CE48E8"/>
    <w:rsid w:val="00CE4989"/>
    <w:rsid w:val="00CE4BCB"/>
    <w:rsid w:val="00CE618A"/>
    <w:rsid w:val="00CE6193"/>
    <w:rsid w:val="00CE6BC7"/>
    <w:rsid w:val="00CE6DE6"/>
    <w:rsid w:val="00CE7316"/>
    <w:rsid w:val="00CE7EC2"/>
    <w:rsid w:val="00CE7FDD"/>
    <w:rsid w:val="00CF008A"/>
    <w:rsid w:val="00CF0826"/>
    <w:rsid w:val="00CF09B4"/>
    <w:rsid w:val="00CF109F"/>
    <w:rsid w:val="00CF14E4"/>
    <w:rsid w:val="00CF22DD"/>
    <w:rsid w:val="00CF2D07"/>
    <w:rsid w:val="00CF2E1B"/>
    <w:rsid w:val="00CF3B6B"/>
    <w:rsid w:val="00CF438D"/>
    <w:rsid w:val="00CF5BA5"/>
    <w:rsid w:val="00CF6194"/>
    <w:rsid w:val="00CF6249"/>
    <w:rsid w:val="00CF65B3"/>
    <w:rsid w:val="00CF7D01"/>
    <w:rsid w:val="00D00F71"/>
    <w:rsid w:val="00D01E9C"/>
    <w:rsid w:val="00D031CE"/>
    <w:rsid w:val="00D03F24"/>
    <w:rsid w:val="00D04F3A"/>
    <w:rsid w:val="00D05DA0"/>
    <w:rsid w:val="00D062CA"/>
    <w:rsid w:val="00D06E4F"/>
    <w:rsid w:val="00D07C52"/>
    <w:rsid w:val="00D1116B"/>
    <w:rsid w:val="00D11A73"/>
    <w:rsid w:val="00D12C81"/>
    <w:rsid w:val="00D1341F"/>
    <w:rsid w:val="00D1374B"/>
    <w:rsid w:val="00D13E33"/>
    <w:rsid w:val="00D1449B"/>
    <w:rsid w:val="00D14F09"/>
    <w:rsid w:val="00D15A00"/>
    <w:rsid w:val="00D20A56"/>
    <w:rsid w:val="00D2126C"/>
    <w:rsid w:val="00D2178E"/>
    <w:rsid w:val="00D21E0C"/>
    <w:rsid w:val="00D21E3B"/>
    <w:rsid w:val="00D2336A"/>
    <w:rsid w:val="00D235D8"/>
    <w:rsid w:val="00D24723"/>
    <w:rsid w:val="00D2523F"/>
    <w:rsid w:val="00D25552"/>
    <w:rsid w:val="00D267FE"/>
    <w:rsid w:val="00D26DC1"/>
    <w:rsid w:val="00D270EC"/>
    <w:rsid w:val="00D27407"/>
    <w:rsid w:val="00D30697"/>
    <w:rsid w:val="00D30A97"/>
    <w:rsid w:val="00D30C32"/>
    <w:rsid w:val="00D30EB3"/>
    <w:rsid w:val="00D3160F"/>
    <w:rsid w:val="00D31E70"/>
    <w:rsid w:val="00D32076"/>
    <w:rsid w:val="00D32AD8"/>
    <w:rsid w:val="00D3337C"/>
    <w:rsid w:val="00D33463"/>
    <w:rsid w:val="00D33EBA"/>
    <w:rsid w:val="00D34026"/>
    <w:rsid w:val="00D34822"/>
    <w:rsid w:val="00D34D00"/>
    <w:rsid w:val="00D356D9"/>
    <w:rsid w:val="00D35C1E"/>
    <w:rsid w:val="00D36E8B"/>
    <w:rsid w:val="00D36F7D"/>
    <w:rsid w:val="00D402F3"/>
    <w:rsid w:val="00D407CA"/>
    <w:rsid w:val="00D41AB6"/>
    <w:rsid w:val="00D41C5B"/>
    <w:rsid w:val="00D41EEC"/>
    <w:rsid w:val="00D423CA"/>
    <w:rsid w:val="00D42F9C"/>
    <w:rsid w:val="00D43453"/>
    <w:rsid w:val="00D441A3"/>
    <w:rsid w:val="00D44210"/>
    <w:rsid w:val="00D44D40"/>
    <w:rsid w:val="00D45E84"/>
    <w:rsid w:val="00D465B9"/>
    <w:rsid w:val="00D466EA"/>
    <w:rsid w:val="00D47DF9"/>
    <w:rsid w:val="00D504C8"/>
    <w:rsid w:val="00D51159"/>
    <w:rsid w:val="00D513D4"/>
    <w:rsid w:val="00D51EDC"/>
    <w:rsid w:val="00D5214E"/>
    <w:rsid w:val="00D533B3"/>
    <w:rsid w:val="00D53819"/>
    <w:rsid w:val="00D54BC3"/>
    <w:rsid w:val="00D55237"/>
    <w:rsid w:val="00D55331"/>
    <w:rsid w:val="00D559BA"/>
    <w:rsid w:val="00D55CFC"/>
    <w:rsid w:val="00D55E6A"/>
    <w:rsid w:val="00D579CB"/>
    <w:rsid w:val="00D57AD2"/>
    <w:rsid w:val="00D614E1"/>
    <w:rsid w:val="00D61B3A"/>
    <w:rsid w:val="00D62588"/>
    <w:rsid w:val="00D6313C"/>
    <w:rsid w:val="00D632A7"/>
    <w:rsid w:val="00D636AD"/>
    <w:rsid w:val="00D63B8A"/>
    <w:rsid w:val="00D66C2F"/>
    <w:rsid w:val="00D66D48"/>
    <w:rsid w:val="00D6714C"/>
    <w:rsid w:val="00D6717F"/>
    <w:rsid w:val="00D704A6"/>
    <w:rsid w:val="00D71329"/>
    <w:rsid w:val="00D71619"/>
    <w:rsid w:val="00D71F98"/>
    <w:rsid w:val="00D74369"/>
    <w:rsid w:val="00D745D8"/>
    <w:rsid w:val="00D7461F"/>
    <w:rsid w:val="00D74690"/>
    <w:rsid w:val="00D74AD8"/>
    <w:rsid w:val="00D74F5D"/>
    <w:rsid w:val="00D761DA"/>
    <w:rsid w:val="00D7688D"/>
    <w:rsid w:val="00D7697C"/>
    <w:rsid w:val="00D76EA9"/>
    <w:rsid w:val="00D7707A"/>
    <w:rsid w:val="00D80A0A"/>
    <w:rsid w:val="00D81A53"/>
    <w:rsid w:val="00D81F87"/>
    <w:rsid w:val="00D82FD9"/>
    <w:rsid w:val="00D832B3"/>
    <w:rsid w:val="00D84BCA"/>
    <w:rsid w:val="00D85415"/>
    <w:rsid w:val="00D8618E"/>
    <w:rsid w:val="00D86C66"/>
    <w:rsid w:val="00D87636"/>
    <w:rsid w:val="00D9075A"/>
    <w:rsid w:val="00D91212"/>
    <w:rsid w:val="00D926F3"/>
    <w:rsid w:val="00D929A3"/>
    <w:rsid w:val="00D929BE"/>
    <w:rsid w:val="00D92CD2"/>
    <w:rsid w:val="00D931BA"/>
    <w:rsid w:val="00D935B3"/>
    <w:rsid w:val="00D93ADC"/>
    <w:rsid w:val="00D94CF9"/>
    <w:rsid w:val="00D94E5A"/>
    <w:rsid w:val="00D952E3"/>
    <w:rsid w:val="00D95377"/>
    <w:rsid w:val="00D97336"/>
    <w:rsid w:val="00D97472"/>
    <w:rsid w:val="00D97813"/>
    <w:rsid w:val="00D97DC4"/>
    <w:rsid w:val="00DA02DB"/>
    <w:rsid w:val="00DA07BB"/>
    <w:rsid w:val="00DA192A"/>
    <w:rsid w:val="00DA28B5"/>
    <w:rsid w:val="00DA2F30"/>
    <w:rsid w:val="00DA3445"/>
    <w:rsid w:val="00DA382B"/>
    <w:rsid w:val="00DA3B70"/>
    <w:rsid w:val="00DA65AB"/>
    <w:rsid w:val="00DA69D3"/>
    <w:rsid w:val="00DA6C26"/>
    <w:rsid w:val="00DB028F"/>
    <w:rsid w:val="00DB0ECD"/>
    <w:rsid w:val="00DB2114"/>
    <w:rsid w:val="00DB220F"/>
    <w:rsid w:val="00DB261E"/>
    <w:rsid w:val="00DB2790"/>
    <w:rsid w:val="00DB2924"/>
    <w:rsid w:val="00DB42C5"/>
    <w:rsid w:val="00DB5EAA"/>
    <w:rsid w:val="00DB7508"/>
    <w:rsid w:val="00DB76CE"/>
    <w:rsid w:val="00DB7AF0"/>
    <w:rsid w:val="00DB7DAE"/>
    <w:rsid w:val="00DB7ED1"/>
    <w:rsid w:val="00DC0C85"/>
    <w:rsid w:val="00DC163B"/>
    <w:rsid w:val="00DC1DCE"/>
    <w:rsid w:val="00DC3BEA"/>
    <w:rsid w:val="00DC4153"/>
    <w:rsid w:val="00DC4563"/>
    <w:rsid w:val="00DC5D87"/>
    <w:rsid w:val="00DC79DA"/>
    <w:rsid w:val="00DC7D8B"/>
    <w:rsid w:val="00DD1F4A"/>
    <w:rsid w:val="00DD2685"/>
    <w:rsid w:val="00DD2973"/>
    <w:rsid w:val="00DD2E89"/>
    <w:rsid w:val="00DD31DF"/>
    <w:rsid w:val="00DD4733"/>
    <w:rsid w:val="00DD4921"/>
    <w:rsid w:val="00DD4BF8"/>
    <w:rsid w:val="00DD4C47"/>
    <w:rsid w:val="00DD5003"/>
    <w:rsid w:val="00DD5A8C"/>
    <w:rsid w:val="00DD5E08"/>
    <w:rsid w:val="00DD6538"/>
    <w:rsid w:val="00DD73B3"/>
    <w:rsid w:val="00DD7B04"/>
    <w:rsid w:val="00DE0C4C"/>
    <w:rsid w:val="00DE0FA0"/>
    <w:rsid w:val="00DE1CBC"/>
    <w:rsid w:val="00DE1E96"/>
    <w:rsid w:val="00DE1F88"/>
    <w:rsid w:val="00DE25CC"/>
    <w:rsid w:val="00DE4D3E"/>
    <w:rsid w:val="00DE59E0"/>
    <w:rsid w:val="00DE6951"/>
    <w:rsid w:val="00DE6B3A"/>
    <w:rsid w:val="00DE6E82"/>
    <w:rsid w:val="00DE72D7"/>
    <w:rsid w:val="00DE7EA3"/>
    <w:rsid w:val="00DF02A4"/>
    <w:rsid w:val="00DF04CE"/>
    <w:rsid w:val="00DF05E8"/>
    <w:rsid w:val="00DF1B02"/>
    <w:rsid w:val="00DF2303"/>
    <w:rsid w:val="00DF2333"/>
    <w:rsid w:val="00DF4985"/>
    <w:rsid w:val="00DF5711"/>
    <w:rsid w:val="00DF6258"/>
    <w:rsid w:val="00DF63D6"/>
    <w:rsid w:val="00DF7800"/>
    <w:rsid w:val="00DF7B53"/>
    <w:rsid w:val="00E0053F"/>
    <w:rsid w:val="00E0078C"/>
    <w:rsid w:val="00E0174C"/>
    <w:rsid w:val="00E01AC8"/>
    <w:rsid w:val="00E01C4C"/>
    <w:rsid w:val="00E02AFD"/>
    <w:rsid w:val="00E03ED3"/>
    <w:rsid w:val="00E054D0"/>
    <w:rsid w:val="00E05538"/>
    <w:rsid w:val="00E055F2"/>
    <w:rsid w:val="00E057C8"/>
    <w:rsid w:val="00E05A91"/>
    <w:rsid w:val="00E05D03"/>
    <w:rsid w:val="00E06043"/>
    <w:rsid w:val="00E0649C"/>
    <w:rsid w:val="00E06E94"/>
    <w:rsid w:val="00E07572"/>
    <w:rsid w:val="00E1039C"/>
    <w:rsid w:val="00E105FA"/>
    <w:rsid w:val="00E110D6"/>
    <w:rsid w:val="00E11177"/>
    <w:rsid w:val="00E11224"/>
    <w:rsid w:val="00E1140E"/>
    <w:rsid w:val="00E117DA"/>
    <w:rsid w:val="00E11CDC"/>
    <w:rsid w:val="00E11F98"/>
    <w:rsid w:val="00E12D04"/>
    <w:rsid w:val="00E12FE7"/>
    <w:rsid w:val="00E134E5"/>
    <w:rsid w:val="00E14465"/>
    <w:rsid w:val="00E14C3F"/>
    <w:rsid w:val="00E1509B"/>
    <w:rsid w:val="00E152E4"/>
    <w:rsid w:val="00E159CD"/>
    <w:rsid w:val="00E16255"/>
    <w:rsid w:val="00E1634E"/>
    <w:rsid w:val="00E1681A"/>
    <w:rsid w:val="00E16D2C"/>
    <w:rsid w:val="00E17076"/>
    <w:rsid w:val="00E23BB1"/>
    <w:rsid w:val="00E2464B"/>
    <w:rsid w:val="00E253EF"/>
    <w:rsid w:val="00E2547C"/>
    <w:rsid w:val="00E2658E"/>
    <w:rsid w:val="00E31F87"/>
    <w:rsid w:val="00E32190"/>
    <w:rsid w:val="00E328B3"/>
    <w:rsid w:val="00E339C1"/>
    <w:rsid w:val="00E33D89"/>
    <w:rsid w:val="00E33F51"/>
    <w:rsid w:val="00E34322"/>
    <w:rsid w:val="00E34965"/>
    <w:rsid w:val="00E34A4D"/>
    <w:rsid w:val="00E35807"/>
    <w:rsid w:val="00E37283"/>
    <w:rsid w:val="00E4245A"/>
    <w:rsid w:val="00E4253E"/>
    <w:rsid w:val="00E4285C"/>
    <w:rsid w:val="00E43507"/>
    <w:rsid w:val="00E43682"/>
    <w:rsid w:val="00E437E4"/>
    <w:rsid w:val="00E43D04"/>
    <w:rsid w:val="00E45DBD"/>
    <w:rsid w:val="00E470A6"/>
    <w:rsid w:val="00E472E5"/>
    <w:rsid w:val="00E476B1"/>
    <w:rsid w:val="00E50AA6"/>
    <w:rsid w:val="00E51995"/>
    <w:rsid w:val="00E522ED"/>
    <w:rsid w:val="00E5490B"/>
    <w:rsid w:val="00E54FED"/>
    <w:rsid w:val="00E563B8"/>
    <w:rsid w:val="00E5672A"/>
    <w:rsid w:val="00E57591"/>
    <w:rsid w:val="00E57803"/>
    <w:rsid w:val="00E57C5B"/>
    <w:rsid w:val="00E57E56"/>
    <w:rsid w:val="00E602F8"/>
    <w:rsid w:val="00E60797"/>
    <w:rsid w:val="00E609A7"/>
    <w:rsid w:val="00E62581"/>
    <w:rsid w:val="00E62BEE"/>
    <w:rsid w:val="00E62CC2"/>
    <w:rsid w:val="00E633D6"/>
    <w:rsid w:val="00E6443A"/>
    <w:rsid w:val="00E6587B"/>
    <w:rsid w:val="00E658C5"/>
    <w:rsid w:val="00E660E4"/>
    <w:rsid w:val="00E70DEE"/>
    <w:rsid w:val="00E70EBB"/>
    <w:rsid w:val="00E71001"/>
    <w:rsid w:val="00E712D8"/>
    <w:rsid w:val="00E71D8F"/>
    <w:rsid w:val="00E724F4"/>
    <w:rsid w:val="00E727FF"/>
    <w:rsid w:val="00E73BAE"/>
    <w:rsid w:val="00E73D91"/>
    <w:rsid w:val="00E77F09"/>
    <w:rsid w:val="00E80ABF"/>
    <w:rsid w:val="00E80EE1"/>
    <w:rsid w:val="00E81287"/>
    <w:rsid w:val="00E81E68"/>
    <w:rsid w:val="00E81FDE"/>
    <w:rsid w:val="00E827A0"/>
    <w:rsid w:val="00E837C6"/>
    <w:rsid w:val="00E83E25"/>
    <w:rsid w:val="00E83E49"/>
    <w:rsid w:val="00E84EF1"/>
    <w:rsid w:val="00E860F8"/>
    <w:rsid w:val="00E86DCD"/>
    <w:rsid w:val="00E87662"/>
    <w:rsid w:val="00E9010C"/>
    <w:rsid w:val="00E901CE"/>
    <w:rsid w:val="00E904FF"/>
    <w:rsid w:val="00E90E86"/>
    <w:rsid w:val="00E919B2"/>
    <w:rsid w:val="00E91C61"/>
    <w:rsid w:val="00E93081"/>
    <w:rsid w:val="00E931DE"/>
    <w:rsid w:val="00E93770"/>
    <w:rsid w:val="00E94C88"/>
    <w:rsid w:val="00E97246"/>
    <w:rsid w:val="00E977B5"/>
    <w:rsid w:val="00EA0434"/>
    <w:rsid w:val="00EA08D6"/>
    <w:rsid w:val="00EA0F69"/>
    <w:rsid w:val="00EA10E2"/>
    <w:rsid w:val="00EA122A"/>
    <w:rsid w:val="00EA2B77"/>
    <w:rsid w:val="00EA3AEA"/>
    <w:rsid w:val="00EA3FD7"/>
    <w:rsid w:val="00EA4234"/>
    <w:rsid w:val="00EA473C"/>
    <w:rsid w:val="00EA495E"/>
    <w:rsid w:val="00EA52FC"/>
    <w:rsid w:val="00EA57CE"/>
    <w:rsid w:val="00EA799A"/>
    <w:rsid w:val="00EB0380"/>
    <w:rsid w:val="00EB1BA3"/>
    <w:rsid w:val="00EB2179"/>
    <w:rsid w:val="00EB2816"/>
    <w:rsid w:val="00EB3A4C"/>
    <w:rsid w:val="00EB4DB7"/>
    <w:rsid w:val="00EB4EA2"/>
    <w:rsid w:val="00EB5547"/>
    <w:rsid w:val="00EB59F5"/>
    <w:rsid w:val="00EB5C84"/>
    <w:rsid w:val="00EB5F46"/>
    <w:rsid w:val="00EB685B"/>
    <w:rsid w:val="00EB6CC1"/>
    <w:rsid w:val="00EB6DA0"/>
    <w:rsid w:val="00EB6E35"/>
    <w:rsid w:val="00EC199D"/>
    <w:rsid w:val="00EC1BC8"/>
    <w:rsid w:val="00EC2A1E"/>
    <w:rsid w:val="00EC3B5C"/>
    <w:rsid w:val="00EC458A"/>
    <w:rsid w:val="00EC4809"/>
    <w:rsid w:val="00EC6468"/>
    <w:rsid w:val="00EC64F5"/>
    <w:rsid w:val="00EC6A9F"/>
    <w:rsid w:val="00EC6FCB"/>
    <w:rsid w:val="00EC7008"/>
    <w:rsid w:val="00EC7AA9"/>
    <w:rsid w:val="00ED0507"/>
    <w:rsid w:val="00ED1787"/>
    <w:rsid w:val="00ED1CA7"/>
    <w:rsid w:val="00ED333F"/>
    <w:rsid w:val="00ED34F2"/>
    <w:rsid w:val="00ED355A"/>
    <w:rsid w:val="00ED3AD5"/>
    <w:rsid w:val="00ED3ECF"/>
    <w:rsid w:val="00ED4205"/>
    <w:rsid w:val="00ED43FA"/>
    <w:rsid w:val="00ED4A7C"/>
    <w:rsid w:val="00ED52CE"/>
    <w:rsid w:val="00ED52F9"/>
    <w:rsid w:val="00ED54EC"/>
    <w:rsid w:val="00ED648D"/>
    <w:rsid w:val="00ED64EB"/>
    <w:rsid w:val="00ED6E2B"/>
    <w:rsid w:val="00ED7012"/>
    <w:rsid w:val="00ED70AA"/>
    <w:rsid w:val="00EE00E5"/>
    <w:rsid w:val="00EE087F"/>
    <w:rsid w:val="00EE10C7"/>
    <w:rsid w:val="00EE212A"/>
    <w:rsid w:val="00EE234D"/>
    <w:rsid w:val="00EE247A"/>
    <w:rsid w:val="00EE2804"/>
    <w:rsid w:val="00EE2937"/>
    <w:rsid w:val="00EE2E86"/>
    <w:rsid w:val="00EE35B5"/>
    <w:rsid w:val="00EE408E"/>
    <w:rsid w:val="00EE4500"/>
    <w:rsid w:val="00EE4519"/>
    <w:rsid w:val="00EE4599"/>
    <w:rsid w:val="00EE5F22"/>
    <w:rsid w:val="00EE6932"/>
    <w:rsid w:val="00EE70F8"/>
    <w:rsid w:val="00EE765B"/>
    <w:rsid w:val="00EF0B13"/>
    <w:rsid w:val="00EF1D76"/>
    <w:rsid w:val="00EF3FC1"/>
    <w:rsid w:val="00EF4CF4"/>
    <w:rsid w:val="00EF6679"/>
    <w:rsid w:val="00EF71B2"/>
    <w:rsid w:val="00EF7A6D"/>
    <w:rsid w:val="00F0004F"/>
    <w:rsid w:val="00F00250"/>
    <w:rsid w:val="00F03726"/>
    <w:rsid w:val="00F04BB8"/>
    <w:rsid w:val="00F06CA0"/>
    <w:rsid w:val="00F06DD6"/>
    <w:rsid w:val="00F079FF"/>
    <w:rsid w:val="00F07B9B"/>
    <w:rsid w:val="00F07EDD"/>
    <w:rsid w:val="00F11A7A"/>
    <w:rsid w:val="00F11A9D"/>
    <w:rsid w:val="00F11E87"/>
    <w:rsid w:val="00F1381E"/>
    <w:rsid w:val="00F13A3B"/>
    <w:rsid w:val="00F13AE5"/>
    <w:rsid w:val="00F13F2B"/>
    <w:rsid w:val="00F14C49"/>
    <w:rsid w:val="00F151C2"/>
    <w:rsid w:val="00F15A9B"/>
    <w:rsid w:val="00F15C12"/>
    <w:rsid w:val="00F1697E"/>
    <w:rsid w:val="00F16DA7"/>
    <w:rsid w:val="00F174A6"/>
    <w:rsid w:val="00F210A5"/>
    <w:rsid w:val="00F21707"/>
    <w:rsid w:val="00F21B35"/>
    <w:rsid w:val="00F21C7D"/>
    <w:rsid w:val="00F22406"/>
    <w:rsid w:val="00F22E16"/>
    <w:rsid w:val="00F234E2"/>
    <w:rsid w:val="00F23E02"/>
    <w:rsid w:val="00F256FB"/>
    <w:rsid w:val="00F267A6"/>
    <w:rsid w:val="00F26EF1"/>
    <w:rsid w:val="00F26F5F"/>
    <w:rsid w:val="00F30157"/>
    <w:rsid w:val="00F30630"/>
    <w:rsid w:val="00F30C98"/>
    <w:rsid w:val="00F31009"/>
    <w:rsid w:val="00F315BC"/>
    <w:rsid w:val="00F32B9D"/>
    <w:rsid w:val="00F34654"/>
    <w:rsid w:val="00F34C82"/>
    <w:rsid w:val="00F359D8"/>
    <w:rsid w:val="00F35E3D"/>
    <w:rsid w:val="00F35FE6"/>
    <w:rsid w:val="00F361D2"/>
    <w:rsid w:val="00F3629F"/>
    <w:rsid w:val="00F36838"/>
    <w:rsid w:val="00F37284"/>
    <w:rsid w:val="00F37509"/>
    <w:rsid w:val="00F3763F"/>
    <w:rsid w:val="00F376BB"/>
    <w:rsid w:val="00F37E40"/>
    <w:rsid w:val="00F408F2"/>
    <w:rsid w:val="00F412FE"/>
    <w:rsid w:val="00F42240"/>
    <w:rsid w:val="00F42C1C"/>
    <w:rsid w:val="00F444C2"/>
    <w:rsid w:val="00F4499D"/>
    <w:rsid w:val="00F44CF6"/>
    <w:rsid w:val="00F44D65"/>
    <w:rsid w:val="00F44EF2"/>
    <w:rsid w:val="00F45334"/>
    <w:rsid w:val="00F46498"/>
    <w:rsid w:val="00F4659D"/>
    <w:rsid w:val="00F4673A"/>
    <w:rsid w:val="00F46C10"/>
    <w:rsid w:val="00F46E79"/>
    <w:rsid w:val="00F46FD2"/>
    <w:rsid w:val="00F47511"/>
    <w:rsid w:val="00F477C1"/>
    <w:rsid w:val="00F479AD"/>
    <w:rsid w:val="00F47FFE"/>
    <w:rsid w:val="00F524B6"/>
    <w:rsid w:val="00F5267E"/>
    <w:rsid w:val="00F52A3B"/>
    <w:rsid w:val="00F5309C"/>
    <w:rsid w:val="00F53531"/>
    <w:rsid w:val="00F550AA"/>
    <w:rsid w:val="00F5540A"/>
    <w:rsid w:val="00F5559C"/>
    <w:rsid w:val="00F56812"/>
    <w:rsid w:val="00F57164"/>
    <w:rsid w:val="00F57C26"/>
    <w:rsid w:val="00F57F0B"/>
    <w:rsid w:val="00F604CA"/>
    <w:rsid w:val="00F6089F"/>
    <w:rsid w:val="00F609F7"/>
    <w:rsid w:val="00F61474"/>
    <w:rsid w:val="00F61B95"/>
    <w:rsid w:val="00F62E82"/>
    <w:rsid w:val="00F644B1"/>
    <w:rsid w:val="00F6468A"/>
    <w:rsid w:val="00F64991"/>
    <w:rsid w:val="00F65085"/>
    <w:rsid w:val="00F65659"/>
    <w:rsid w:val="00F663F9"/>
    <w:rsid w:val="00F66459"/>
    <w:rsid w:val="00F669F8"/>
    <w:rsid w:val="00F67218"/>
    <w:rsid w:val="00F67C0E"/>
    <w:rsid w:val="00F71BBC"/>
    <w:rsid w:val="00F71E45"/>
    <w:rsid w:val="00F72678"/>
    <w:rsid w:val="00F72A2F"/>
    <w:rsid w:val="00F72ABC"/>
    <w:rsid w:val="00F72B6F"/>
    <w:rsid w:val="00F73252"/>
    <w:rsid w:val="00F73E71"/>
    <w:rsid w:val="00F7474B"/>
    <w:rsid w:val="00F75271"/>
    <w:rsid w:val="00F75545"/>
    <w:rsid w:val="00F774B5"/>
    <w:rsid w:val="00F8035B"/>
    <w:rsid w:val="00F82066"/>
    <w:rsid w:val="00F82A3A"/>
    <w:rsid w:val="00F83779"/>
    <w:rsid w:val="00F83EBC"/>
    <w:rsid w:val="00F84A44"/>
    <w:rsid w:val="00F84B0F"/>
    <w:rsid w:val="00F85E6F"/>
    <w:rsid w:val="00F86257"/>
    <w:rsid w:val="00F873CA"/>
    <w:rsid w:val="00F87DF0"/>
    <w:rsid w:val="00F90A57"/>
    <w:rsid w:val="00F91306"/>
    <w:rsid w:val="00F91CF4"/>
    <w:rsid w:val="00F91E09"/>
    <w:rsid w:val="00F92763"/>
    <w:rsid w:val="00F9323E"/>
    <w:rsid w:val="00F93C87"/>
    <w:rsid w:val="00F9486F"/>
    <w:rsid w:val="00F95265"/>
    <w:rsid w:val="00F95666"/>
    <w:rsid w:val="00F957C4"/>
    <w:rsid w:val="00F95ECA"/>
    <w:rsid w:val="00F96248"/>
    <w:rsid w:val="00F96372"/>
    <w:rsid w:val="00F9663F"/>
    <w:rsid w:val="00F96A08"/>
    <w:rsid w:val="00F97246"/>
    <w:rsid w:val="00F97BDF"/>
    <w:rsid w:val="00F97F19"/>
    <w:rsid w:val="00FA0C92"/>
    <w:rsid w:val="00FA1839"/>
    <w:rsid w:val="00FA1AA2"/>
    <w:rsid w:val="00FA1F7C"/>
    <w:rsid w:val="00FA2308"/>
    <w:rsid w:val="00FA2413"/>
    <w:rsid w:val="00FA3B35"/>
    <w:rsid w:val="00FA4857"/>
    <w:rsid w:val="00FA4CA0"/>
    <w:rsid w:val="00FA5622"/>
    <w:rsid w:val="00FA5869"/>
    <w:rsid w:val="00FA63D7"/>
    <w:rsid w:val="00FA724C"/>
    <w:rsid w:val="00FB09B5"/>
    <w:rsid w:val="00FB0C1F"/>
    <w:rsid w:val="00FB1DB6"/>
    <w:rsid w:val="00FB1F27"/>
    <w:rsid w:val="00FB2425"/>
    <w:rsid w:val="00FB2842"/>
    <w:rsid w:val="00FB2A95"/>
    <w:rsid w:val="00FB2F69"/>
    <w:rsid w:val="00FB316D"/>
    <w:rsid w:val="00FB3B0A"/>
    <w:rsid w:val="00FB4437"/>
    <w:rsid w:val="00FB44C6"/>
    <w:rsid w:val="00FB4A66"/>
    <w:rsid w:val="00FB54AD"/>
    <w:rsid w:val="00FB5545"/>
    <w:rsid w:val="00FB5CDA"/>
    <w:rsid w:val="00FB6533"/>
    <w:rsid w:val="00FB689A"/>
    <w:rsid w:val="00FB759B"/>
    <w:rsid w:val="00FB7DA2"/>
    <w:rsid w:val="00FC1E9D"/>
    <w:rsid w:val="00FC2B90"/>
    <w:rsid w:val="00FC2DA8"/>
    <w:rsid w:val="00FC3142"/>
    <w:rsid w:val="00FC35C2"/>
    <w:rsid w:val="00FC436B"/>
    <w:rsid w:val="00FC4E3A"/>
    <w:rsid w:val="00FC5960"/>
    <w:rsid w:val="00FC5E84"/>
    <w:rsid w:val="00FC694A"/>
    <w:rsid w:val="00FC7066"/>
    <w:rsid w:val="00FC746D"/>
    <w:rsid w:val="00FC7F58"/>
    <w:rsid w:val="00FD06B4"/>
    <w:rsid w:val="00FD07E1"/>
    <w:rsid w:val="00FD1058"/>
    <w:rsid w:val="00FD1A4C"/>
    <w:rsid w:val="00FD1C12"/>
    <w:rsid w:val="00FD1C23"/>
    <w:rsid w:val="00FD29FC"/>
    <w:rsid w:val="00FD3FBF"/>
    <w:rsid w:val="00FD600D"/>
    <w:rsid w:val="00FD67D8"/>
    <w:rsid w:val="00FD76AB"/>
    <w:rsid w:val="00FD7BFB"/>
    <w:rsid w:val="00FE06BF"/>
    <w:rsid w:val="00FE0927"/>
    <w:rsid w:val="00FE33E0"/>
    <w:rsid w:val="00FE3A4B"/>
    <w:rsid w:val="00FE3CD9"/>
    <w:rsid w:val="00FE4130"/>
    <w:rsid w:val="00FE521C"/>
    <w:rsid w:val="00FE53F9"/>
    <w:rsid w:val="00FE5B95"/>
    <w:rsid w:val="00FE6528"/>
    <w:rsid w:val="00FE6A2D"/>
    <w:rsid w:val="00FE6A87"/>
    <w:rsid w:val="00FE6FB3"/>
    <w:rsid w:val="00FE71ED"/>
    <w:rsid w:val="00FE7448"/>
    <w:rsid w:val="00FE75E7"/>
    <w:rsid w:val="00FF10F2"/>
    <w:rsid w:val="00FF11AD"/>
    <w:rsid w:val="00FF1538"/>
    <w:rsid w:val="00FF1F6C"/>
    <w:rsid w:val="00FF21E3"/>
    <w:rsid w:val="00FF245C"/>
    <w:rsid w:val="00FF3902"/>
    <w:rsid w:val="00FF3CCC"/>
    <w:rsid w:val="00FF4766"/>
    <w:rsid w:val="00FF4B88"/>
    <w:rsid w:val="00FF51DA"/>
    <w:rsid w:val="00FF61FE"/>
    <w:rsid w:val="00FF6267"/>
    <w:rsid w:val="00FF6589"/>
    <w:rsid w:val="00FF6C76"/>
    <w:rsid w:val="00FF70E6"/>
    <w:rsid w:val="00FF7362"/>
    <w:rsid w:val="00FF7B1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79E172E"/>
  <w15:docId w15:val="{D4469DF3-9096-46C7-BB9F-276D454472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uiPriority="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65698"/>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link w:val="Heading2Char"/>
    <w:qFormat/>
    <w:rsid w:val="00D66D48"/>
    <w:pPr>
      <w:keepNext/>
      <w:spacing w:before="240" w:after="60"/>
      <w:outlineLvl w:val="1"/>
    </w:pPr>
    <w:rPr>
      <w:b/>
      <w:bCs/>
      <w:i/>
      <w:iCs/>
      <w:szCs w:val="28"/>
    </w:rPr>
  </w:style>
  <w:style w:type="paragraph" w:styleId="Heading3">
    <w:name w:val="heading 3"/>
    <w:basedOn w:val="Normal"/>
    <w:next w:val="Normal"/>
    <w:qFormat/>
    <w:rsid w:val="00D66D48"/>
    <w:pPr>
      <w:keepNext/>
      <w:spacing w:before="240" w:after="60"/>
      <w:outlineLvl w:val="2"/>
    </w:pPr>
    <w:rPr>
      <w:b/>
      <w:bCs/>
      <w:szCs w:val="28"/>
    </w:rPr>
  </w:style>
  <w:style w:type="paragraph" w:styleId="Heading4">
    <w:name w:val="heading 4"/>
    <w:basedOn w:val="Normal"/>
    <w:next w:val="Normal"/>
    <w:qFormat/>
    <w:rsid w:val="00FC2B90"/>
    <w:pPr>
      <w:keepNext/>
      <w:spacing w:before="240" w:after="60"/>
      <w:outlineLvl w:val="3"/>
    </w:pPr>
    <w:rPr>
      <w:rFonts w:hAnsi="Times New Roman"/>
      <w:b/>
      <w:bCs/>
      <w:sz w:val="28"/>
      <w:szCs w:val="28"/>
    </w:rPr>
  </w:style>
  <w:style w:type="paragraph" w:styleId="Heading5">
    <w:name w:val="heading 5"/>
    <w:basedOn w:val="Normal"/>
    <w:next w:val="Normal"/>
    <w:link w:val="Heading5Char"/>
    <w:semiHidden/>
    <w:unhideWhenUsed/>
    <w:qFormat/>
    <w:rsid w:val="001646F3"/>
    <w:pPr>
      <w:keepNext/>
      <w:keepLines/>
      <w:spacing w:before="200"/>
      <w:outlineLvl w:val="4"/>
    </w:pPr>
    <w:rPr>
      <w:rFonts w:asciiTheme="majorHAnsi" w:eastAsiaTheme="majorEastAsia" w:hAnsiTheme="majorHAnsi" w:cstheme="majorBidi"/>
      <w:color w:val="243F60" w:themeColor="accent1" w:themeShade="7F"/>
      <w:szCs w:val="30"/>
    </w:rPr>
  </w:style>
  <w:style w:type="paragraph" w:styleId="Heading6">
    <w:name w:val="heading 6"/>
    <w:basedOn w:val="Normal"/>
    <w:next w:val="Normal"/>
    <w:link w:val="Heading6Char"/>
    <w:uiPriority w:val="9"/>
    <w:qFormat/>
    <w:rsid w:val="00B07DAA"/>
    <w:pPr>
      <w:spacing w:before="240" w:after="60"/>
      <w:outlineLvl w:val="5"/>
    </w:pPr>
    <w:rPr>
      <w:rFonts w:hAnsi="Times New Roman"/>
      <w:b/>
      <w:bCs/>
      <w:sz w:val="22"/>
      <w:szCs w:val="22"/>
    </w:rPr>
  </w:style>
  <w:style w:type="paragraph" w:styleId="Heading7">
    <w:name w:val="heading 7"/>
    <w:basedOn w:val="Normal"/>
    <w:next w:val="Normal"/>
    <w:qFormat/>
    <w:rsid w:val="00D66D48"/>
    <w:pPr>
      <w:spacing w:before="240" w:after="60"/>
      <w:outlineLvl w:val="6"/>
    </w:pPr>
    <w:rPr>
      <w:sz w:val="20"/>
      <w:szCs w:val="20"/>
    </w:rPr>
  </w:style>
  <w:style w:type="paragraph" w:styleId="Heading8">
    <w:name w:val="heading 8"/>
    <w:basedOn w:val="Normal"/>
    <w:next w:val="Normal"/>
    <w:qFormat/>
    <w:rsid w:val="005210B0"/>
    <w:pPr>
      <w:spacing w:before="240" w:after="60"/>
      <w:outlineLvl w:val="7"/>
    </w:pPr>
    <w:rPr>
      <w:rFonts w:hAnsi="Times New Roman"/>
      <w:i/>
      <w:iCs/>
    </w:rPr>
  </w:style>
  <w:style w:type="paragraph" w:styleId="Heading9">
    <w:name w:val="heading 9"/>
    <w:basedOn w:val="Normal"/>
    <w:next w:val="Normal"/>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66D48"/>
    <w:pPr>
      <w:tabs>
        <w:tab w:val="center" w:pos="4153"/>
        <w:tab w:val="right" w:pos="8306"/>
      </w:tabs>
    </w:pPr>
  </w:style>
  <w:style w:type="paragraph" w:styleId="BlockText">
    <w:name w:val="Block Text"/>
    <w:basedOn w:val="Normal"/>
    <w:uiPriority w:val="99"/>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rsid w:val="00D66D48"/>
    <w:pPr>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link w:val="BodyText2Char"/>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rsid w:val="00D66D48"/>
    <w:pPr>
      <w:tabs>
        <w:tab w:val="center" w:pos="4153"/>
        <w:tab w:val="right" w:pos="8306"/>
      </w:tabs>
    </w:pPr>
  </w:style>
  <w:style w:type="table" w:styleId="TableGrid">
    <w:name w:val="Table Grid"/>
    <w:basedOn w:val="TableNormal"/>
    <w:uiPriority w:val="59"/>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rsid w:val="00CE7316"/>
    <w:pPr>
      <w:overflowPunct/>
      <w:autoSpaceDE/>
      <w:autoSpaceDN/>
      <w:adjustRightInd/>
      <w:spacing w:after="120"/>
      <w:ind w:left="360"/>
      <w:textAlignment w:val="auto"/>
    </w:pPr>
    <w:rPr>
      <w:rFonts w:hAnsi="Times New Roman" w:cs="Times New Roman"/>
      <w:lang w:bidi="ar-SA"/>
    </w:rPr>
  </w:style>
  <w:style w:type="paragraph" w:styleId="BodyTextIndent3">
    <w:name w:val="Body Text Indent 3"/>
    <w:basedOn w:val="Normal"/>
    <w:rsid w:val="003705A1"/>
    <w:pPr>
      <w:spacing w:after="120"/>
      <w:ind w:left="360"/>
    </w:pPr>
    <w:rPr>
      <w:sz w:val="16"/>
      <w:szCs w:val="16"/>
    </w:rPr>
  </w:style>
  <w:style w:type="paragraph" w:styleId="List">
    <w:name w:val="List"/>
    <w:basedOn w:val="Normal"/>
    <w:rsid w:val="006B068B"/>
    <w:pPr>
      <w:ind w:left="360" w:hanging="360"/>
    </w:pPr>
    <w:rPr>
      <w:rFonts w:eastAsia="SimSun"/>
    </w:rPr>
  </w:style>
  <w:style w:type="paragraph" w:customStyle="1" w:styleId="Char1">
    <w:name w:val="Char1"/>
    <w:basedOn w:val="Normal"/>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rsid w:val="00A36CC7"/>
    <w:pPr>
      <w:widowControl w:val="0"/>
      <w:ind w:right="386"/>
    </w:pPr>
    <w:rPr>
      <w:rFonts w:hAnsi="CordiaUPC" w:cs="CordiaUPC"/>
      <w:color w:val="800080"/>
      <w:sz w:val="28"/>
      <w:szCs w:val="28"/>
    </w:rPr>
  </w:style>
  <w:style w:type="paragraph" w:styleId="BodyText">
    <w:name w:val="Body Text"/>
    <w:basedOn w:val="Normal"/>
    <w:link w:val="BodyTextChar"/>
    <w:rsid w:val="008B20E3"/>
    <w:pPr>
      <w:spacing w:after="120"/>
    </w:pPr>
  </w:style>
  <w:style w:type="paragraph" w:customStyle="1" w:styleId="a">
    <w:name w:val="อักขระ อักขระ อักขระ"/>
    <w:basedOn w:val="Normal"/>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basedOn w:val="DefaultParagraphFont"/>
    <w:rsid w:val="00781EB5"/>
    <w:rPr>
      <w:b/>
      <w:bCs/>
    </w:rPr>
  </w:style>
  <w:style w:type="paragraph" w:customStyle="1" w:styleId="ps-020-bullet-10">
    <w:name w:val="ps-020-bullet-10"/>
    <w:basedOn w:val="Normal"/>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semiHidden/>
    <w:rsid w:val="009C49D8"/>
    <w:rPr>
      <w:rFonts w:ascii="Tahoma" w:hAnsi="Tahoma" w:cs="Tahoma"/>
      <w:sz w:val="16"/>
      <w:szCs w:val="16"/>
    </w:rPr>
  </w:style>
  <w:style w:type="paragraph" w:styleId="ListParagraph">
    <w:name w:val="List Paragraph"/>
    <w:basedOn w:val="Normal"/>
    <w:uiPriority w:val="34"/>
    <w:qFormat/>
    <w:rsid w:val="005E5B9A"/>
    <w:pPr>
      <w:ind w:left="720"/>
      <w:contextualSpacing/>
    </w:pPr>
    <w:rPr>
      <w:szCs w:val="30"/>
    </w:rPr>
  </w:style>
  <w:style w:type="character" w:styleId="CommentReference">
    <w:name w:val="annotation reference"/>
    <w:basedOn w:val="DefaultParagraphFont"/>
    <w:rsid w:val="004E5F7B"/>
    <w:rPr>
      <w:sz w:val="16"/>
      <w:szCs w:val="16"/>
    </w:rPr>
  </w:style>
  <w:style w:type="paragraph" w:styleId="CommentText">
    <w:name w:val="annotation text"/>
    <w:basedOn w:val="Normal"/>
    <w:link w:val="CommentTextChar"/>
    <w:rsid w:val="004E5F7B"/>
    <w:rPr>
      <w:sz w:val="20"/>
      <w:szCs w:val="25"/>
    </w:rPr>
  </w:style>
  <w:style w:type="character" w:customStyle="1" w:styleId="CommentTextChar">
    <w:name w:val="Comment Text Char"/>
    <w:basedOn w:val="DefaultParagraphFont"/>
    <w:link w:val="CommentText"/>
    <w:rsid w:val="004E5F7B"/>
    <w:rPr>
      <w:rFonts w:eastAsia="Times New Roman" w:hAnsi="Tms Rmn"/>
      <w:szCs w:val="25"/>
    </w:rPr>
  </w:style>
  <w:style w:type="paragraph" w:styleId="CommentSubject">
    <w:name w:val="annotation subject"/>
    <w:basedOn w:val="CommentText"/>
    <w:next w:val="CommentText"/>
    <w:link w:val="CommentSubjectChar"/>
    <w:rsid w:val="004E5F7B"/>
    <w:rPr>
      <w:b/>
      <w:bCs/>
    </w:rPr>
  </w:style>
  <w:style w:type="character" w:customStyle="1" w:styleId="CommentSubjectChar">
    <w:name w:val="Comment Subject Char"/>
    <w:basedOn w:val="CommentTextChar"/>
    <w:link w:val="CommentSubject"/>
    <w:rsid w:val="004E5F7B"/>
    <w:rPr>
      <w:rFonts w:eastAsia="Times New Roman" w:hAnsi="Tms Rmn"/>
      <w:b/>
      <w:bCs/>
      <w:szCs w:val="25"/>
    </w:rPr>
  </w:style>
  <w:style w:type="paragraph" w:customStyle="1" w:styleId="ps-000-normal">
    <w:name w:val="ps-000-normal"/>
    <w:basedOn w:val="Normal"/>
    <w:rsid w:val="002663EA"/>
    <w:pPr>
      <w:overflowPunct/>
      <w:autoSpaceDE/>
      <w:autoSpaceDN/>
      <w:adjustRightInd/>
      <w:spacing w:after="120"/>
      <w:textAlignment w:val="auto"/>
    </w:pPr>
    <w:rPr>
      <w:rFonts w:ascii="Verdana" w:hAnsi="Verdana" w:cs="Times New Roman"/>
      <w:color w:val="000000"/>
      <w:sz w:val="20"/>
      <w:szCs w:val="20"/>
    </w:rPr>
  </w:style>
  <w:style w:type="paragraph" w:customStyle="1" w:styleId="Char2">
    <w:name w:val="Char2"/>
    <w:basedOn w:val="Normal"/>
    <w:rsid w:val="00F3100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3">
    <w:name w:val="?????3????"/>
    <w:basedOn w:val="Normal"/>
    <w:rsid w:val="00044F92"/>
    <w:pPr>
      <w:tabs>
        <w:tab w:val="left" w:pos="360"/>
        <w:tab w:val="left" w:pos="720"/>
      </w:tabs>
      <w:overflowPunct/>
      <w:autoSpaceDE/>
      <w:autoSpaceDN/>
      <w:adjustRightInd/>
      <w:textAlignment w:val="auto"/>
    </w:pPr>
    <w:rPr>
      <w:rFonts w:hAnsi="Times New Roman"/>
      <w:sz w:val="22"/>
      <w:szCs w:val="22"/>
      <w:lang w:val="th-TH"/>
    </w:rPr>
  </w:style>
  <w:style w:type="paragraph" w:customStyle="1" w:styleId="a0">
    <w:name w:val="???????"/>
    <w:basedOn w:val="Normal"/>
    <w:rsid w:val="00044F92"/>
    <w:pPr>
      <w:tabs>
        <w:tab w:val="left" w:pos="1080"/>
      </w:tabs>
    </w:pPr>
    <w:rPr>
      <w:rFonts w:hAnsi="CordiaUPC" w:cs="BrowalliaUPC"/>
      <w:sz w:val="30"/>
      <w:szCs w:val="30"/>
    </w:rPr>
  </w:style>
  <w:style w:type="character" w:customStyle="1" w:styleId="Heading5Char">
    <w:name w:val="Heading 5 Char"/>
    <w:basedOn w:val="DefaultParagraphFont"/>
    <w:link w:val="Heading5"/>
    <w:semiHidden/>
    <w:rsid w:val="001646F3"/>
    <w:rPr>
      <w:rFonts w:asciiTheme="majorHAnsi" w:eastAsiaTheme="majorEastAsia" w:hAnsiTheme="majorHAnsi" w:cstheme="majorBidi"/>
      <w:color w:val="243F60" w:themeColor="accent1" w:themeShade="7F"/>
      <w:sz w:val="24"/>
      <w:szCs w:val="30"/>
    </w:rPr>
  </w:style>
  <w:style w:type="paragraph" w:customStyle="1" w:styleId="a1">
    <w:name w:val="¢éÍ¤ÇÒÁ"/>
    <w:basedOn w:val="Normal"/>
    <w:rsid w:val="00D745D8"/>
    <w:pPr>
      <w:tabs>
        <w:tab w:val="left" w:pos="1080"/>
      </w:tabs>
      <w:overflowPunct/>
      <w:autoSpaceDE/>
      <w:autoSpaceDN/>
      <w:adjustRightInd/>
      <w:textAlignment w:val="auto"/>
    </w:pPr>
    <w:rPr>
      <w:rFonts w:hAnsi="Times New Roman" w:cs="BrowalliaUPC"/>
      <w:sz w:val="30"/>
      <w:szCs w:val="30"/>
      <w:lang w:val="th-TH"/>
    </w:rPr>
  </w:style>
  <w:style w:type="paragraph" w:customStyle="1" w:styleId="Char4">
    <w:name w:val="Char4"/>
    <w:basedOn w:val="Normal"/>
    <w:rsid w:val="00290FB3"/>
    <w:pPr>
      <w:overflowPunct/>
      <w:autoSpaceDE/>
      <w:autoSpaceDN/>
      <w:adjustRightInd/>
      <w:spacing w:after="160" w:line="240" w:lineRule="exact"/>
      <w:textAlignment w:val="auto"/>
    </w:pPr>
    <w:rPr>
      <w:rFonts w:ascii="Verdana" w:hAnsi="Verdana"/>
      <w:sz w:val="20"/>
      <w:szCs w:val="20"/>
      <w:lang w:bidi="ar-SA"/>
    </w:rPr>
  </w:style>
  <w:style w:type="paragraph" w:styleId="DocumentMap">
    <w:name w:val="Document Map"/>
    <w:basedOn w:val="Normal"/>
    <w:link w:val="DocumentMapChar"/>
    <w:rsid w:val="00FA4857"/>
    <w:rPr>
      <w:rFonts w:ascii="Tahoma" w:hAnsi="Tahoma"/>
      <w:sz w:val="16"/>
      <w:szCs w:val="20"/>
    </w:rPr>
  </w:style>
  <w:style w:type="character" w:customStyle="1" w:styleId="DocumentMapChar">
    <w:name w:val="Document Map Char"/>
    <w:basedOn w:val="DefaultParagraphFont"/>
    <w:link w:val="DocumentMap"/>
    <w:rsid w:val="00FA4857"/>
    <w:rPr>
      <w:rFonts w:ascii="Tahoma" w:eastAsia="Times New Roman" w:hAnsi="Tahoma"/>
      <w:sz w:val="16"/>
    </w:rPr>
  </w:style>
  <w:style w:type="paragraph" w:customStyle="1" w:styleId="FRDChartTitle">
    <w:name w:val="FRD Chart Title"/>
    <w:basedOn w:val="Normal"/>
    <w:rsid w:val="008C0D72"/>
    <w:pPr>
      <w:spacing w:before="40" w:after="40" w:line="220" w:lineRule="exact"/>
      <w:jc w:val="center"/>
    </w:pPr>
    <w:rPr>
      <w:rFonts w:ascii="EY Gothic Cond Demi" w:hAnsi="EY Gothic Cond Demi" w:cs="Times New Roman"/>
      <w:color w:val="000000"/>
      <w:sz w:val="20"/>
      <w:szCs w:val="20"/>
      <w:lang w:bidi="ar-SA"/>
    </w:rPr>
  </w:style>
  <w:style w:type="paragraph" w:customStyle="1" w:styleId="Char3">
    <w:name w:val="Char3"/>
    <w:basedOn w:val="Normal"/>
    <w:rsid w:val="0098364D"/>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FooterChar">
    <w:name w:val="Footer Char"/>
    <w:basedOn w:val="DefaultParagraphFont"/>
    <w:link w:val="Footer"/>
    <w:uiPriority w:val="99"/>
    <w:rsid w:val="0015479E"/>
    <w:rPr>
      <w:rFonts w:eastAsia="Times New Roman" w:hAnsi="Tms Rmn"/>
      <w:sz w:val="24"/>
      <w:szCs w:val="24"/>
    </w:rPr>
  </w:style>
  <w:style w:type="character" w:customStyle="1" w:styleId="BodyText2Char">
    <w:name w:val="Body Text 2 Char"/>
    <w:link w:val="BodyText2"/>
    <w:rsid w:val="0042374D"/>
    <w:rPr>
      <w:rFonts w:ascii="Angsana New" w:eastAsia="Times New Roman" w:hAnsi="Angsana New"/>
      <w:sz w:val="32"/>
      <w:szCs w:val="32"/>
    </w:rPr>
  </w:style>
  <w:style w:type="character" w:customStyle="1" w:styleId="BodyTextChar">
    <w:name w:val="Body Text Char"/>
    <w:link w:val="BodyText"/>
    <w:rsid w:val="005D0CEE"/>
    <w:rPr>
      <w:rFonts w:eastAsia="Times New Roman" w:hAnsi="Tms Rmn"/>
      <w:sz w:val="24"/>
      <w:szCs w:val="24"/>
    </w:rPr>
  </w:style>
  <w:style w:type="table" w:customStyle="1" w:styleId="TableGrid2">
    <w:name w:val="Table Grid2"/>
    <w:basedOn w:val="TableNormal"/>
    <w:next w:val="TableGrid"/>
    <w:uiPriority w:val="59"/>
    <w:rsid w:val="00DF4985"/>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DF4985"/>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DF4985"/>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DF4985"/>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ordsection1char">
    <w:name w:val="wordsection1char"/>
    <w:link w:val="wordsection1"/>
    <w:uiPriority w:val="99"/>
    <w:locked/>
    <w:rsid w:val="00C62C62"/>
    <w:rPr>
      <w:rFonts w:ascii="Calibri" w:hAnsi="Calibri" w:cs="Calibri"/>
      <w:lang w:eastAsia="ja-JP"/>
    </w:rPr>
  </w:style>
  <w:style w:type="paragraph" w:customStyle="1" w:styleId="wordsection1">
    <w:name w:val="wordsection1"/>
    <w:basedOn w:val="Normal"/>
    <w:link w:val="wordsection1char"/>
    <w:uiPriority w:val="99"/>
    <w:rsid w:val="00C62C62"/>
    <w:pPr>
      <w:overflowPunct/>
      <w:autoSpaceDE/>
      <w:autoSpaceDN/>
      <w:adjustRightInd/>
      <w:textAlignment w:val="auto"/>
    </w:pPr>
    <w:rPr>
      <w:rFonts w:ascii="Calibri" w:eastAsia="MS Mincho" w:hAnsi="Calibri" w:cs="Calibri"/>
      <w:sz w:val="20"/>
      <w:szCs w:val="20"/>
      <w:lang w:eastAsia="ja-JP"/>
    </w:rPr>
  </w:style>
  <w:style w:type="paragraph" w:styleId="NormalWeb">
    <w:name w:val="Normal (Web)"/>
    <w:basedOn w:val="Normal"/>
    <w:uiPriority w:val="99"/>
    <w:semiHidden/>
    <w:unhideWhenUsed/>
    <w:rsid w:val="003067CD"/>
    <w:pPr>
      <w:overflowPunct/>
      <w:autoSpaceDE/>
      <w:autoSpaceDN/>
      <w:adjustRightInd/>
      <w:spacing w:before="100" w:beforeAutospacing="1" w:after="100" w:afterAutospacing="1"/>
      <w:textAlignment w:val="auto"/>
    </w:pPr>
    <w:rPr>
      <w:rFonts w:ascii="Angsana New" w:eastAsiaTheme="minorHAnsi" w:hAnsi="Angsana New"/>
      <w:sz w:val="28"/>
      <w:szCs w:val="28"/>
    </w:rPr>
  </w:style>
  <w:style w:type="character" w:customStyle="1" w:styleId="Heading2Char">
    <w:name w:val="Heading 2 Char"/>
    <w:link w:val="Heading2"/>
    <w:rsid w:val="00757EA1"/>
    <w:rPr>
      <w:rFonts w:eastAsia="Times New Roman" w:hAnsi="Tms Rmn"/>
      <w:b/>
      <w:bCs/>
      <w:i/>
      <w:iCs/>
      <w:sz w:val="24"/>
      <w:szCs w:val="28"/>
    </w:rPr>
  </w:style>
  <w:style w:type="character" w:customStyle="1" w:styleId="Heading6Char">
    <w:name w:val="Heading 6 Char"/>
    <w:link w:val="Heading6"/>
    <w:uiPriority w:val="9"/>
    <w:rsid w:val="00757EA1"/>
    <w:rPr>
      <w:rFonts w:eastAsia="Times New Roman"/>
      <w:b/>
      <w:b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8882">
      <w:bodyDiv w:val="1"/>
      <w:marLeft w:val="0"/>
      <w:marRight w:val="0"/>
      <w:marTop w:val="0"/>
      <w:marBottom w:val="0"/>
      <w:divBdr>
        <w:top w:val="none" w:sz="0" w:space="0" w:color="auto"/>
        <w:left w:val="none" w:sz="0" w:space="0" w:color="auto"/>
        <w:bottom w:val="none" w:sz="0" w:space="0" w:color="auto"/>
        <w:right w:val="none" w:sz="0" w:space="0" w:color="auto"/>
      </w:divBdr>
    </w:div>
    <w:div w:id="167597269">
      <w:bodyDiv w:val="1"/>
      <w:marLeft w:val="0"/>
      <w:marRight w:val="0"/>
      <w:marTop w:val="0"/>
      <w:marBottom w:val="0"/>
      <w:divBdr>
        <w:top w:val="none" w:sz="0" w:space="0" w:color="auto"/>
        <w:left w:val="none" w:sz="0" w:space="0" w:color="auto"/>
        <w:bottom w:val="none" w:sz="0" w:space="0" w:color="auto"/>
        <w:right w:val="none" w:sz="0" w:space="0" w:color="auto"/>
      </w:divBdr>
    </w:div>
    <w:div w:id="294718910">
      <w:bodyDiv w:val="1"/>
      <w:marLeft w:val="0"/>
      <w:marRight w:val="0"/>
      <w:marTop w:val="0"/>
      <w:marBottom w:val="0"/>
      <w:divBdr>
        <w:top w:val="none" w:sz="0" w:space="0" w:color="auto"/>
        <w:left w:val="none" w:sz="0" w:space="0" w:color="auto"/>
        <w:bottom w:val="none" w:sz="0" w:space="0" w:color="auto"/>
        <w:right w:val="none" w:sz="0" w:space="0" w:color="auto"/>
      </w:divBdr>
    </w:div>
    <w:div w:id="317996431">
      <w:bodyDiv w:val="1"/>
      <w:marLeft w:val="0"/>
      <w:marRight w:val="0"/>
      <w:marTop w:val="0"/>
      <w:marBottom w:val="0"/>
      <w:divBdr>
        <w:top w:val="none" w:sz="0" w:space="0" w:color="auto"/>
        <w:left w:val="none" w:sz="0" w:space="0" w:color="auto"/>
        <w:bottom w:val="none" w:sz="0" w:space="0" w:color="auto"/>
        <w:right w:val="none" w:sz="0" w:space="0" w:color="auto"/>
      </w:divBdr>
    </w:div>
    <w:div w:id="322247481">
      <w:bodyDiv w:val="1"/>
      <w:marLeft w:val="0"/>
      <w:marRight w:val="0"/>
      <w:marTop w:val="0"/>
      <w:marBottom w:val="0"/>
      <w:divBdr>
        <w:top w:val="none" w:sz="0" w:space="0" w:color="auto"/>
        <w:left w:val="none" w:sz="0" w:space="0" w:color="auto"/>
        <w:bottom w:val="none" w:sz="0" w:space="0" w:color="auto"/>
        <w:right w:val="none" w:sz="0" w:space="0" w:color="auto"/>
      </w:divBdr>
    </w:div>
    <w:div w:id="327681656">
      <w:bodyDiv w:val="1"/>
      <w:marLeft w:val="0"/>
      <w:marRight w:val="0"/>
      <w:marTop w:val="0"/>
      <w:marBottom w:val="0"/>
      <w:divBdr>
        <w:top w:val="none" w:sz="0" w:space="0" w:color="auto"/>
        <w:left w:val="none" w:sz="0" w:space="0" w:color="auto"/>
        <w:bottom w:val="none" w:sz="0" w:space="0" w:color="auto"/>
        <w:right w:val="none" w:sz="0" w:space="0" w:color="auto"/>
      </w:divBdr>
    </w:div>
    <w:div w:id="329143155">
      <w:bodyDiv w:val="1"/>
      <w:marLeft w:val="0"/>
      <w:marRight w:val="0"/>
      <w:marTop w:val="0"/>
      <w:marBottom w:val="0"/>
      <w:divBdr>
        <w:top w:val="none" w:sz="0" w:space="0" w:color="auto"/>
        <w:left w:val="none" w:sz="0" w:space="0" w:color="auto"/>
        <w:bottom w:val="none" w:sz="0" w:space="0" w:color="auto"/>
        <w:right w:val="none" w:sz="0" w:space="0" w:color="auto"/>
      </w:divBdr>
    </w:div>
    <w:div w:id="376469896">
      <w:bodyDiv w:val="1"/>
      <w:marLeft w:val="0"/>
      <w:marRight w:val="0"/>
      <w:marTop w:val="0"/>
      <w:marBottom w:val="0"/>
      <w:divBdr>
        <w:top w:val="none" w:sz="0" w:space="0" w:color="auto"/>
        <w:left w:val="none" w:sz="0" w:space="0" w:color="auto"/>
        <w:bottom w:val="none" w:sz="0" w:space="0" w:color="auto"/>
        <w:right w:val="none" w:sz="0" w:space="0" w:color="auto"/>
      </w:divBdr>
    </w:div>
    <w:div w:id="413210953">
      <w:bodyDiv w:val="1"/>
      <w:marLeft w:val="0"/>
      <w:marRight w:val="0"/>
      <w:marTop w:val="0"/>
      <w:marBottom w:val="0"/>
      <w:divBdr>
        <w:top w:val="none" w:sz="0" w:space="0" w:color="auto"/>
        <w:left w:val="none" w:sz="0" w:space="0" w:color="auto"/>
        <w:bottom w:val="none" w:sz="0" w:space="0" w:color="auto"/>
        <w:right w:val="none" w:sz="0" w:space="0" w:color="auto"/>
      </w:divBdr>
    </w:div>
    <w:div w:id="432357885">
      <w:bodyDiv w:val="1"/>
      <w:marLeft w:val="0"/>
      <w:marRight w:val="0"/>
      <w:marTop w:val="0"/>
      <w:marBottom w:val="0"/>
      <w:divBdr>
        <w:top w:val="none" w:sz="0" w:space="0" w:color="auto"/>
        <w:left w:val="none" w:sz="0" w:space="0" w:color="auto"/>
        <w:bottom w:val="none" w:sz="0" w:space="0" w:color="auto"/>
        <w:right w:val="none" w:sz="0" w:space="0" w:color="auto"/>
      </w:divBdr>
    </w:div>
    <w:div w:id="446122486">
      <w:bodyDiv w:val="1"/>
      <w:marLeft w:val="0"/>
      <w:marRight w:val="0"/>
      <w:marTop w:val="0"/>
      <w:marBottom w:val="0"/>
      <w:divBdr>
        <w:top w:val="none" w:sz="0" w:space="0" w:color="auto"/>
        <w:left w:val="none" w:sz="0" w:space="0" w:color="auto"/>
        <w:bottom w:val="none" w:sz="0" w:space="0" w:color="auto"/>
        <w:right w:val="none" w:sz="0" w:space="0" w:color="auto"/>
      </w:divBdr>
    </w:div>
    <w:div w:id="446235478">
      <w:bodyDiv w:val="1"/>
      <w:marLeft w:val="0"/>
      <w:marRight w:val="0"/>
      <w:marTop w:val="0"/>
      <w:marBottom w:val="0"/>
      <w:divBdr>
        <w:top w:val="none" w:sz="0" w:space="0" w:color="auto"/>
        <w:left w:val="none" w:sz="0" w:space="0" w:color="auto"/>
        <w:bottom w:val="none" w:sz="0" w:space="0" w:color="auto"/>
        <w:right w:val="none" w:sz="0" w:space="0" w:color="auto"/>
      </w:divBdr>
    </w:div>
    <w:div w:id="447089957">
      <w:bodyDiv w:val="1"/>
      <w:marLeft w:val="0"/>
      <w:marRight w:val="0"/>
      <w:marTop w:val="0"/>
      <w:marBottom w:val="0"/>
      <w:divBdr>
        <w:top w:val="none" w:sz="0" w:space="0" w:color="auto"/>
        <w:left w:val="none" w:sz="0" w:space="0" w:color="auto"/>
        <w:bottom w:val="none" w:sz="0" w:space="0" w:color="auto"/>
        <w:right w:val="none" w:sz="0" w:space="0" w:color="auto"/>
      </w:divBdr>
    </w:div>
    <w:div w:id="510877558">
      <w:bodyDiv w:val="1"/>
      <w:marLeft w:val="0"/>
      <w:marRight w:val="0"/>
      <w:marTop w:val="0"/>
      <w:marBottom w:val="0"/>
      <w:divBdr>
        <w:top w:val="none" w:sz="0" w:space="0" w:color="auto"/>
        <w:left w:val="none" w:sz="0" w:space="0" w:color="auto"/>
        <w:bottom w:val="none" w:sz="0" w:space="0" w:color="auto"/>
        <w:right w:val="none" w:sz="0" w:space="0" w:color="auto"/>
      </w:divBdr>
    </w:div>
    <w:div w:id="583419905">
      <w:bodyDiv w:val="1"/>
      <w:marLeft w:val="0"/>
      <w:marRight w:val="0"/>
      <w:marTop w:val="0"/>
      <w:marBottom w:val="0"/>
      <w:divBdr>
        <w:top w:val="none" w:sz="0" w:space="0" w:color="auto"/>
        <w:left w:val="none" w:sz="0" w:space="0" w:color="auto"/>
        <w:bottom w:val="none" w:sz="0" w:space="0" w:color="auto"/>
        <w:right w:val="none" w:sz="0" w:space="0" w:color="auto"/>
      </w:divBdr>
    </w:div>
    <w:div w:id="680623670">
      <w:bodyDiv w:val="1"/>
      <w:marLeft w:val="0"/>
      <w:marRight w:val="0"/>
      <w:marTop w:val="0"/>
      <w:marBottom w:val="0"/>
      <w:divBdr>
        <w:top w:val="none" w:sz="0" w:space="0" w:color="auto"/>
        <w:left w:val="none" w:sz="0" w:space="0" w:color="auto"/>
        <w:bottom w:val="none" w:sz="0" w:space="0" w:color="auto"/>
        <w:right w:val="none" w:sz="0" w:space="0" w:color="auto"/>
      </w:divBdr>
    </w:div>
    <w:div w:id="686907913">
      <w:bodyDiv w:val="1"/>
      <w:marLeft w:val="0"/>
      <w:marRight w:val="0"/>
      <w:marTop w:val="0"/>
      <w:marBottom w:val="0"/>
      <w:divBdr>
        <w:top w:val="none" w:sz="0" w:space="0" w:color="auto"/>
        <w:left w:val="none" w:sz="0" w:space="0" w:color="auto"/>
        <w:bottom w:val="none" w:sz="0" w:space="0" w:color="auto"/>
        <w:right w:val="none" w:sz="0" w:space="0" w:color="auto"/>
      </w:divBdr>
    </w:div>
    <w:div w:id="700396981">
      <w:bodyDiv w:val="1"/>
      <w:marLeft w:val="0"/>
      <w:marRight w:val="0"/>
      <w:marTop w:val="0"/>
      <w:marBottom w:val="0"/>
      <w:divBdr>
        <w:top w:val="none" w:sz="0" w:space="0" w:color="auto"/>
        <w:left w:val="none" w:sz="0" w:space="0" w:color="auto"/>
        <w:bottom w:val="none" w:sz="0" w:space="0" w:color="auto"/>
        <w:right w:val="none" w:sz="0" w:space="0" w:color="auto"/>
      </w:divBdr>
    </w:div>
    <w:div w:id="708528037">
      <w:bodyDiv w:val="1"/>
      <w:marLeft w:val="0"/>
      <w:marRight w:val="0"/>
      <w:marTop w:val="0"/>
      <w:marBottom w:val="0"/>
      <w:divBdr>
        <w:top w:val="none" w:sz="0" w:space="0" w:color="auto"/>
        <w:left w:val="none" w:sz="0" w:space="0" w:color="auto"/>
        <w:bottom w:val="none" w:sz="0" w:space="0" w:color="auto"/>
        <w:right w:val="none" w:sz="0" w:space="0" w:color="auto"/>
      </w:divBdr>
    </w:div>
    <w:div w:id="776409809">
      <w:bodyDiv w:val="1"/>
      <w:marLeft w:val="0"/>
      <w:marRight w:val="0"/>
      <w:marTop w:val="0"/>
      <w:marBottom w:val="0"/>
      <w:divBdr>
        <w:top w:val="none" w:sz="0" w:space="0" w:color="auto"/>
        <w:left w:val="none" w:sz="0" w:space="0" w:color="auto"/>
        <w:bottom w:val="none" w:sz="0" w:space="0" w:color="auto"/>
        <w:right w:val="none" w:sz="0" w:space="0" w:color="auto"/>
      </w:divBdr>
    </w:div>
    <w:div w:id="779645358">
      <w:bodyDiv w:val="1"/>
      <w:marLeft w:val="0"/>
      <w:marRight w:val="0"/>
      <w:marTop w:val="0"/>
      <w:marBottom w:val="0"/>
      <w:divBdr>
        <w:top w:val="none" w:sz="0" w:space="0" w:color="auto"/>
        <w:left w:val="none" w:sz="0" w:space="0" w:color="auto"/>
        <w:bottom w:val="none" w:sz="0" w:space="0" w:color="auto"/>
        <w:right w:val="none" w:sz="0" w:space="0" w:color="auto"/>
      </w:divBdr>
    </w:div>
    <w:div w:id="858347683">
      <w:bodyDiv w:val="1"/>
      <w:marLeft w:val="0"/>
      <w:marRight w:val="0"/>
      <w:marTop w:val="0"/>
      <w:marBottom w:val="0"/>
      <w:divBdr>
        <w:top w:val="none" w:sz="0" w:space="0" w:color="auto"/>
        <w:left w:val="none" w:sz="0" w:space="0" w:color="auto"/>
        <w:bottom w:val="none" w:sz="0" w:space="0" w:color="auto"/>
        <w:right w:val="none" w:sz="0" w:space="0" w:color="auto"/>
      </w:divBdr>
    </w:div>
    <w:div w:id="866990553">
      <w:bodyDiv w:val="1"/>
      <w:marLeft w:val="0"/>
      <w:marRight w:val="0"/>
      <w:marTop w:val="0"/>
      <w:marBottom w:val="0"/>
      <w:divBdr>
        <w:top w:val="none" w:sz="0" w:space="0" w:color="auto"/>
        <w:left w:val="none" w:sz="0" w:space="0" w:color="auto"/>
        <w:bottom w:val="none" w:sz="0" w:space="0" w:color="auto"/>
        <w:right w:val="none" w:sz="0" w:space="0" w:color="auto"/>
      </w:divBdr>
    </w:div>
    <w:div w:id="980235704">
      <w:bodyDiv w:val="1"/>
      <w:marLeft w:val="0"/>
      <w:marRight w:val="0"/>
      <w:marTop w:val="0"/>
      <w:marBottom w:val="0"/>
      <w:divBdr>
        <w:top w:val="none" w:sz="0" w:space="0" w:color="auto"/>
        <w:left w:val="none" w:sz="0" w:space="0" w:color="auto"/>
        <w:bottom w:val="none" w:sz="0" w:space="0" w:color="auto"/>
        <w:right w:val="none" w:sz="0" w:space="0" w:color="auto"/>
      </w:divBdr>
    </w:div>
    <w:div w:id="1003508456">
      <w:bodyDiv w:val="1"/>
      <w:marLeft w:val="0"/>
      <w:marRight w:val="0"/>
      <w:marTop w:val="0"/>
      <w:marBottom w:val="0"/>
      <w:divBdr>
        <w:top w:val="none" w:sz="0" w:space="0" w:color="auto"/>
        <w:left w:val="none" w:sz="0" w:space="0" w:color="auto"/>
        <w:bottom w:val="none" w:sz="0" w:space="0" w:color="auto"/>
        <w:right w:val="none" w:sz="0" w:space="0" w:color="auto"/>
      </w:divBdr>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29590564">
      <w:bodyDiv w:val="1"/>
      <w:marLeft w:val="0"/>
      <w:marRight w:val="0"/>
      <w:marTop w:val="0"/>
      <w:marBottom w:val="0"/>
      <w:divBdr>
        <w:top w:val="none" w:sz="0" w:space="0" w:color="auto"/>
        <w:left w:val="none" w:sz="0" w:space="0" w:color="auto"/>
        <w:bottom w:val="none" w:sz="0" w:space="0" w:color="auto"/>
        <w:right w:val="none" w:sz="0" w:space="0" w:color="auto"/>
      </w:divBdr>
    </w:div>
    <w:div w:id="1137525943">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 w:id="1202791899">
      <w:bodyDiv w:val="1"/>
      <w:marLeft w:val="0"/>
      <w:marRight w:val="0"/>
      <w:marTop w:val="0"/>
      <w:marBottom w:val="0"/>
      <w:divBdr>
        <w:top w:val="none" w:sz="0" w:space="0" w:color="auto"/>
        <w:left w:val="none" w:sz="0" w:space="0" w:color="auto"/>
        <w:bottom w:val="none" w:sz="0" w:space="0" w:color="auto"/>
        <w:right w:val="none" w:sz="0" w:space="0" w:color="auto"/>
      </w:divBdr>
    </w:div>
    <w:div w:id="1368678000">
      <w:bodyDiv w:val="1"/>
      <w:marLeft w:val="0"/>
      <w:marRight w:val="0"/>
      <w:marTop w:val="0"/>
      <w:marBottom w:val="0"/>
      <w:divBdr>
        <w:top w:val="none" w:sz="0" w:space="0" w:color="auto"/>
        <w:left w:val="none" w:sz="0" w:space="0" w:color="auto"/>
        <w:bottom w:val="none" w:sz="0" w:space="0" w:color="auto"/>
        <w:right w:val="none" w:sz="0" w:space="0" w:color="auto"/>
      </w:divBdr>
    </w:div>
    <w:div w:id="1429886295">
      <w:bodyDiv w:val="1"/>
      <w:marLeft w:val="0"/>
      <w:marRight w:val="0"/>
      <w:marTop w:val="0"/>
      <w:marBottom w:val="0"/>
      <w:divBdr>
        <w:top w:val="none" w:sz="0" w:space="0" w:color="auto"/>
        <w:left w:val="none" w:sz="0" w:space="0" w:color="auto"/>
        <w:bottom w:val="none" w:sz="0" w:space="0" w:color="auto"/>
        <w:right w:val="none" w:sz="0" w:space="0" w:color="auto"/>
      </w:divBdr>
    </w:div>
    <w:div w:id="1446653084">
      <w:bodyDiv w:val="1"/>
      <w:marLeft w:val="0"/>
      <w:marRight w:val="0"/>
      <w:marTop w:val="0"/>
      <w:marBottom w:val="0"/>
      <w:divBdr>
        <w:top w:val="none" w:sz="0" w:space="0" w:color="auto"/>
        <w:left w:val="none" w:sz="0" w:space="0" w:color="auto"/>
        <w:bottom w:val="none" w:sz="0" w:space="0" w:color="auto"/>
        <w:right w:val="none" w:sz="0" w:space="0" w:color="auto"/>
      </w:divBdr>
    </w:div>
    <w:div w:id="1453816871">
      <w:bodyDiv w:val="1"/>
      <w:marLeft w:val="0"/>
      <w:marRight w:val="0"/>
      <w:marTop w:val="0"/>
      <w:marBottom w:val="0"/>
      <w:divBdr>
        <w:top w:val="none" w:sz="0" w:space="0" w:color="auto"/>
        <w:left w:val="none" w:sz="0" w:space="0" w:color="auto"/>
        <w:bottom w:val="none" w:sz="0" w:space="0" w:color="auto"/>
        <w:right w:val="none" w:sz="0" w:space="0" w:color="auto"/>
      </w:divBdr>
    </w:div>
    <w:div w:id="1551307772">
      <w:bodyDiv w:val="1"/>
      <w:marLeft w:val="0"/>
      <w:marRight w:val="0"/>
      <w:marTop w:val="0"/>
      <w:marBottom w:val="0"/>
      <w:divBdr>
        <w:top w:val="none" w:sz="0" w:space="0" w:color="auto"/>
        <w:left w:val="none" w:sz="0" w:space="0" w:color="auto"/>
        <w:bottom w:val="none" w:sz="0" w:space="0" w:color="auto"/>
        <w:right w:val="none" w:sz="0" w:space="0" w:color="auto"/>
      </w:divBdr>
    </w:div>
    <w:div w:id="1556356678">
      <w:bodyDiv w:val="1"/>
      <w:marLeft w:val="0"/>
      <w:marRight w:val="0"/>
      <w:marTop w:val="0"/>
      <w:marBottom w:val="0"/>
      <w:divBdr>
        <w:top w:val="none" w:sz="0" w:space="0" w:color="auto"/>
        <w:left w:val="none" w:sz="0" w:space="0" w:color="auto"/>
        <w:bottom w:val="none" w:sz="0" w:space="0" w:color="auto"/>
        <w:right w:val="none" w:sz="0" w:space="0" w:color="auto"/>
      </w:divBdr>
    </w:div>
    <w:div w:id="1585409355">
      <w:bodyDiv w:val="1"/>
      <w:marLeft w:val="0"/>
      <w:marRight w:val="0"/>
      <w:marTop w:val="0"/>
      <w:marBottom w:val="0"/>
      <w:divBdr>
        <w:top w:val="none" w:sz="0" w:space="0" w:color="auto"/>
        <w:left w:val="none" w:sz="0" w:space="0" w:color="auto"/>
        <w:bottom w:val="none" w:sz="0" w:space="0" w:color="auto"/>
        <w:right w:val="none" w:sz="0" w:space="0" w:color="auto"/>
      </w:divBdr>
    </w:div>
    <w:div w:id="1745715044">
      <w:bodyDiv w:val="1"/>
      <w:marLeft w:val="0"/>
      <w:marRight w:val="0"/>
      <w:marTop w:val="0"/>
      <w:marBottom w:val="0"/>
      <w:divBdr>
        <w:top w:val="none" w:sz="0" w:space="0" w:color="auto"/>
        <w:left w:val="none" w:sz="0" w:space="0" w:color="auto"/>
        <w:bottom w:val="none" w:sz="0" w:space="0" w:color="auto"/>
        <w:right w:val="none" w:sz="0" w:space="0" w:color="auto"/>
      </w:divBdr>
    </w:div>
    <w:div w:id="1795057313">
      <w:bodyDiv w:val="1"/>
      <w:marLeft w:val="0"/>
      <w:marRight w:val="0"/>
      <w:marTop w:val="0"/>
      <w:marBottom w:val="0"/>
      <w:divBdr>
        <w:top w:val="none" w:sz="0" w:space="0" w:color="auto"/>
        <w:left w:val="none" w:sz="0" w:space="0" w:color="auto"/>
        <w:bottom w:val="none" w:sz="0" w:space="0" w:color="auto"/>
        <w:right w:val="none" w:sz="0" w:space="0" w:color="auto"/>
      </w:divBdr>
    </w:div>
    <w:div w:id="1816681665">
      <w:bodyDiv w:val="1"/>
      <w:marLeft w:val="0"/>
      <w:marRight w:val="0"/>
      <w:marTop w:val="0"/>
      <w:marBottom w:val="0"/>
      <w:divBdr>
        <w:top w:val="none" w:sz="0" w:space="0" w:color="auto"/>
        <w:left w:val="none" w:sz="0" w:space="0" w:color="auto"/>
        <w:bottom w:val="none" w:sz="0" w:space="0" w:color="auto"/>
        <w:right w:val="none" w:sz="0" w:space="0" w:color="auto"/>
      </w:divBdr>
    </w:div>
    <w:div w:id="1856260398">
      <w:bodyDiv w:val="1"/>
      <w:marLeft w:val="0"/>
      <w:marRight w:val="0"/>
      <w:marTop w:val="0"/>
      <w:marBottom w:val="0"/>
      <w:divBdr>
        <w:top w:val="none" w:sz="0" w:space="0" w:color="auto"/>
        <w:left w:val="none" w:sz="0" w:space="0" w:color="auto"/>
        <w:bottom w:val="none" w:sz="0" w:space="0" w:color="auto"/>
        <w:right w:val="none" w:sz="0" w:space="0" w:color="auto"/>
      </w:divBdr>
    </w:div>
    <w:div w:id="1900558469">
      <w:bodyDiv w:val="1"/>
      <w:marLeft w:val="0"/>
      <w:marRight w:val="0"/>
      <w:marTop w:val="0"/>
      <w:marBottom w:val="0"/>
      <w:divBdr>
        <w:top w:val="none" w:sz="0" w:space="0" w:color="auto"/>
        <w:left w:val="none" w:sz="0" w:space="0" w:color="auto"/>
        <w:bottom w:val="none" w:sz="0" w:space="0" w:color="auto"/>
        <w:right w:val="none" w:sz="0" w:space="0" w:color="auto"/>
      </w:divBdr>
    </w:div>
    <w:div w:id="1905796564">
      <w:bodyDiv w:val="1"/>
      <w:marLeft w:val="0"/>
      <w:marRight w:val="0"/>
      <w:marTop w:val="0"/>
      <w:marBottom w:val="0"/>
      <w:divBdr>
        <w:top w:val="none" w:sz="0" w:space="0" w:color="auto"/>
        <w:left w:val="none" w:sz="0" w:space="0" w:color="auto"/>
        <w:bottom w:val="none" w:sz="0" w:space="0" w:color="auto"/>
        <w:right w:val="none" w:sz="0" w:space="0" w:color="auto"/>
      </w:divBdr>
    </w:div>
    <w:div w:id="1969704287">
      <w:bodyDiv w:val="1"/>
      <w:marLeft w:val="0"/>
      <w:marRight w:val="0"/>
      <w:marTop w:val="0"/>
      <w:marBottom w:val="0"/>
      <w:divBdr>
        <w:top w:val="none" w:sz="0" w:space="0" w:color="auto"/>
        <w:left w:val="none" w:sz="0" w:space="0" w:color="auto"/>
        <w:bottom w:val="none" w:sz="0" w:space="0" w:color="auto"/>
        <w:right w:val="none" w:sz="0" w:space="0" w:color="auto"/>
      </w:divBdr>
    </w:div>
    <w:div w:id="2021731853">
      <w:bodyDiv w:val="1"/>
      <w:marLeft w:val="0"/>
      <w:marRight w:val="0"/>
      <w:marTop w:val="0"/>
      <w:marBottom w:val="0"/>
      <w:divBdr>
        <w:top w:val="none" w:sz="0" w:space="0" w:color="auto"/>
        <w:left w:val="none" w:sz="0" w:space="0" w:color="auto"/>
        <w:bottom w:val="none" w:sz="0" w:space="0" w:color="auto"/>
        <w:right w:val="none" w:sz="0" w:space="0" w:color="auto"/>
      </w:divBdr>
    </w:div>
    <w:div w:id="2058120878">
      <w:bodyDiv w:val="1"/>
      <w:marLeft w:val="0"/>
      <w:marRight w:val="0"/>
      <w:marTop w:val="0"/>
      <w:marBottom w:val="0"/>
      <w:divBdr>
        <w:top w:val="none" w:sz="0" w:space="0" w:color="auto"/>
        <w:left w:val="none" w:sz="0" w:space="0" w:color="auto"/>
        <w:bottom w:val="none" w:sz="0" w:space="0" w:color="auto"/>
        <w:right w:val="none" w:sz="0" w:space="0" w:color="auto"/>
      </w:divBdr>
    </w:div>
    <w:div w:id="2077586298">
      <w:bodyDiv w:val="1"/>
      <w:marLeft w:val="0"/>
      <w:marRight w:val="0"/>
      <w:marTop w:val="0"/>
      <w:marBottom w:val="0"/>
      <w:divBdr>
        <w:top w:val="none" w:sz="0" w:space="0" w:color="auto"/>
        <w:left w:val="none" w:sz="0" w:space="0" w:color="auto"/>
        <w:bottom w:val="none" w:sz="0" w:space="0" w:color="auto"/>
        <w:right w:val="none" w:sz="0" w:space="0" w:color="auto"/>
      </w:divBdr>
    </w:div>
    <w:div w:id="21238365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63598B-2C11-46FB-BA9B-B714F43F07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348</TotalTime>
  <Pages>1</Pages>
  <Words>6152</Words>
  <Characters>35073</Characters>
  <Application>Microsoft Office Word</Application>
  <DocSecurity>0</DocSecurity>
  <Lines>292</Lines>
  <Paragraphs>82</Paragraphs>
  <ScaleCrop>false</ScaleCrop>
  <HeadingPairs>
    <vt:vector size="2" baseType="variant">
      <vt:variant>
        <vt:lpstr>Title</vt:lpstr>
      </vt:variant>
      <vt:variant>
        <vt:i4>1</vt:i4>
      </vt:variant>
    </vt:vector>
  </HeadingPairs>
  <TitlesOfParts>
    <vt:vector size="1" baseType="lpstr">
      <vt:lpstr>MALEE SAMPRAN PUBLIC COMPANY LIMITED</vt:lpstr>
    </vt:vector>
  </TitlesOfParts>
  <Company>Ernst &amp; Young</Company>
  <LinksUpToDate>false</LinksUpToDate>
  <CharactersWithSpaces>41143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MALEE SAMPRAN PUBLIC COMPANY LIMITED</dc:title>
  <dc:subject/>
  <dc:creator>YourNameHere</dc:creator>
  <cp:keywords/>
  <dc:description/>
  <cp:lastModifiedBy>Nathapol Sengcharoen</cp:lastModifiedBy>
  <cp:revision>186</cp:revision>
  <cp:lastPrinted>2022-08-10T10:14:00Z</cp:lastPrinted>
  <dcterms:created xsi:type="dcterms:W3CDTF">2022-05-09T11:46:00Z</dcterms:created>
  <dcterms:modified xsi:type="dcterms:W3CDTF">2022-08-10T11:00:00Z</dcterms:modified>
</cp:coreProperties>
</file>